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B0C" w:rsidRDefault="00F804C6">
      <w:proofErr w:type="spellStart"/>
      <w:r>
        <w:t>Saothrú</w:t>
      </w:r>
      <w:proofErr w:type="spellEnd"/>
      <w:r>
        <w:t xml:space="preserve"> George</w:t>
      </w:r>
      <w:r w:rsidR="00481B0C">
        <w:t>s</w:t>
      </w:r>
      <w:r>
        <w:t xml:space="preserve"> </w:t>
      </w:r>
      <w:proofErr w:type="spellStart"/>
      <w:r>
        <w:t>Dottin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="00D43564">
        <w:t>réimse</w:t>
      </w:r>
      <w:proofErr w:type="spellEnd"/>
      <w:r w:rsidR="00D43564">
        <w:t xml:space="preserve"> </w:t>
      </w:r>
      <w:proofErr w:type="spellStart"/>
      <w:r>
        <w:t>c</w:t>
      </w:r>
      <w:r w:rsidR="00D43564">
        <w:t>h</w:t>
      </w:r>
      <w:r>
        <w:t>anúineolaíocht</w:t>
      </w:r>
      <w:proofErr w:type="spellEnd"/>
      <w:r w:rsidR="00D43564">
        <w:t xml:space="preserve"> </w:t>
      </w:r>
      <w:proofErr w:type="gramStart"/>
      <w:r w:rsidR="00D43564">
        <w:t>na</w:t>
      </w:r>
      <w:proofErr w:type="gramEnd"/>
      <w:r w:rsidR="00D43564">
        <w:t xml:space="preserve"> Nua-</w:t>
      </w:r>
      <w:r>
        <w:t>G</w:t>
      </w:r>
      <w:r w:rsidR="00D43564">
        <w:t>h</w:t>
      </w:r>
      <w:r>
        <w:t>aeilge/ George</w:t>
      </w:r>
      <w:r w:rsidR="00481B0C">
        <w:t>s</w:t>
      </w:r>
      <w:r>
        <w:t xml:space="preserve"> </w:t>
      </w:r>
      <w:proofErr w:type="spellStart"/>
      <w:r>
        <w:t>Dottin’s</w:t>
      </w:r>
      <w:proofErr w:type="spellEnd"/>
      <w:r>
        <w:t xml:space="preserve"> contribution to the field of </w:t>
      </w:r>
      <w:r w:rsidR="00BC24BB">
        <w:t xml:space="preserve">Modern </w:t>
      </w:r>
      <w:r>
        <w:t xml:space="preserve">Irish dialectology </w:t>
      </w:r>
    </w:p>
    <w:p w:rsidR="0096659A" w:rsidRDefault="0096659A"/>
    <w:p w:rsidR="00BC24BB" w:rsidRDefault="00481B0C">
      <w:pPr>
        <w:rPr>
          <w:lang w:val="en-GB"/>
        </w:rPr>
      </w:pPr>
      <w:r>
        <w:t xml:space="preserve">French </w:t>
      </w:r>
      <w:proofErr w:type="spellStart"/>
      <w:r>
        <w:t>Celticist</w:t>
      </w:r>
      <w:proofErr w:type="spellEnd"/>
      <w:r>
        <w:t xml:space="preserve"> Georges </w:t>
      </w:r>
      <w:proofErr w:type="spellStart"/>
      <w:r>
        <w:t>Dottin</w:t>
      </w:r>
      <w:proofErr w:type="spellEnd"/>
      <w:r>
        <w:t xml:space="preserve"> (1863-1928) </w:t>
      </w:r>
      <w:r>
        <w:rPr>
          <w:lang w:val="en-GB"/>
        </w:rPr>
        <w:t>was a pioneer in the field of Irish dialectology – his field-work</w:t>
      </w:r>
      <w:r w:rsidR="00D1115E">
        <w:rPr>
          <w:lang w:val="en-GB"/>
        </w:rPr>
        <w:t>,</w:t>
      </w:r>
      <w:r>
        <w:rPr>
          <w:lang w:val="en-GB"/>
        </w:rPr>
        <w:t xml:space="preserve"> </w:t>
      </w:r>
      <w:r w:rsidR="00D1115E">
        <w:rPr>
          <w:lang w:val="en-GB"/>
        </w:rPr>
        <w:t xml:space="preserve">undertaken </w:t>
      </w:r>
      <w:r>
        <w:rPr>
          <w:lang w:val="en-GB"/>
        </w:rPr>
        <w:t xml:space="preserve">in Galway in the Summer of 1891, and his earliest associated subsequent articles </w:t>
      </w:r>
      <w:r w:rsidR="00D43564">
        <w:rPr>
          <w:lang w:val="en-GB"/>
        </w:rPr>
        <w:t xml:space="preserve">relating to </w:t>
      </w:r>
      <w:r w:rsidR="00D1115E">
        <w:rPr>
          <w:lang w:val="en-GB"/>
        </w:rPr>
        <w:t xml:space="preserve">the </w:t>
      </w:r>
      <w:r>
        <w:rPr>
          <w:lang w:val="en-GB"/>
        </w:rPr>
        <w:t>dialect</w:t>
      </w:r>
      <w:r w:rsidR="00D1115E">
        <w:rPr>
          <w:lang w:val="en-GB"/>
        </w:rPr>
        <w:t xml:space="preserve"> </w:t>
      </w:r>
      <w:r w:rsidR="00AD24DD">
        <w:rPr>
          <w:lang w:val="en-GB"/>
        </w:rPr>
        <w:t xml:space="preserve">of Irish </w:t>
      </w:r>
      <w:r w:rsidR="00D1115E">
        <w:rPr>
          <w:lang w:val="en-GB"/>
        </w:rPr>
        <w:t xml:space="preserve">he recorded </w:t>
      </w:r>
      <w:r w:rsidR="00C91515">
        <w:rPr>
          <w:lang w:val="en-GB"/>
        </w:rPr>
        <w:t xml:space="preserve">there </w:t>
      </w:r>
      <w:r w:rsidR="00D43564">
        <w:rPr>
          <w:lang w:val="en-GB"/>
        </w:rPr>
        <w:t xml:space="preserve">at that time </w:t>
      </w:r>
      <w:r>
        <w:rPr>
          <w:lang w:val="en-GB"/>
        </w:rPr>
        <w:t xml:space="preserve">– </w:t>
      </w:r>
      <w:proofErr w:type="spellStart"/>
      <w:r>
        <w:rPr>
          <w:lang w:val="en-GB"/>
        </w:rPr>
        <w:t>Dottin</w:t>
      </w:r>
      <w:proofErr w:type="spellEnd"/>
      <w:r>
        <w:rPr>
          <w:lang w:val="en-GB"/>
        </w:rPr>
        <w:t xml:space="preserve"> (1893; 1895) – pre-date, for instance, Franz </w:t>
      </w:r>
      <w:proofErr w:type="spellStart"/>
      <w:r>
        <w:rPr>
          <w:lang w:val="en-GB"/>
        </w:rPr>
        <w:t>Nikolaus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Finck’s</w:t>
      </w:r>
      <w:proofErr w:type="spellEnd"/>
      <w:r>
        <w:rPr>
          <w:lang w:val="en-GB"/>
        </w:rPr>
        <w:t xml:space="preserve"> </w:t>
      </w:r>
      <w:r w:rsidR="00C91515">
        <w:rPr>
          <w:lang w:val="en-GB"/>
        </w:rPr>
        <w:t xml:space="preserve">and </w:t>
      </w:r>
      <w:proofErr w:type="spellStart"/>
      <w:r w:rsidR="00C91515">
        <w:rPr>
          <w:lang w:val="en-GB"/>
        </w:rPr>
        <w:t>Hoger</w:t>
      </w:r>
      <w:proofErr w:type="spellEnd"/>
      <w:r w:rsidR="00C91515">
        <w:rPr>
          <w:lang w:val="en-GB"/>
        </w:rPr>
        <w:t xml:space="preserve"> Pedersen’s </w:t>
      </w:r>
      <w:r>
        <w:rPr>
          <w:lang w:val="en-GB"/>
        </w:rPr>
        <w:t>earliest contribution</w:t>
      </w:r>
      <w:r w:rsidR="00850907">
        <w:rPr>
          <w:lang w:val="en-GB"/>
        </w:rPr>
        <w:t>s</w:t>
      </w:r>
      <w:r>
        <w:rPr>
          <w:lang w:val="en-GB"/>
        </w:rPr>
        <w:t xml:space="preserve"> </w:t>
      </w:r>
      <w:r w:rsidR="00AD24DD">
        <w:rPr>
          <w:lang w:val="en-GB"/>
        </w:rPr>
        <w:t xml:space="preserve">to the field </w:t>
      </w:r>
      <w:r>
        <w:rPr>
          <w:lang w:val="en-GB"/>
        </w:rPr>
        <w:t xml:space="preserve">– </w:t>
      </w:r>
      <w:proofErr w:type="spellStart"/>
      <w:r>
        <w:rPr>
          <w:lang w:val="en-GB"/>
        </w:rPr>
        <w:t>Finck</w:t>
      </w:r>
      <w:proofErr w:type="spellEnd"/>
      <w:r>
        <w:rPr>
          <w:lang w:val="en-GB"/>
        </w:rPr>
        <w:t xml:space="preserve"> (1896)</w:t>
      </w:r>
      <w:r w:rsidR="00C91515">
        <w:rPr>
          <w:lang w:val="en-GB"/>
        </w:rPr>
        <w:t>, Pedersen (1896)</w:t>
      </w:r>
      <w:r w:rsidR="00D43564">
        <w:rPr>
          <w:lang w:val="en-GB"/>
        </w:rPr>
        <w:t xml:space="preserve"> – </w:t>
      </w:r>
      <w:proofErr w:type="spellStart"/>
      <w:r>
        <w:rPr>
          <w:lang w:val="en-GB"/>
        </w:rPr>
        <w:t>Finck</w:t>
      </w:r>
      <w:proofErr w:type="spellEnd"/>
      <w:r>
        <w:rPr>
          <w:lang w:val="en-GB"/>
        </w:rPr>
        <w:t xml:space="preserve"> </w:t>
      </w:r>
      <w:r w:rsidR="00C91515">
        <w:rPr>
          <w:lang w:val="en-GB"/>
        </w:rPr>
        <w:t xml:space="preserve">and Pedersen </w:t>
      </w:r>
      <w:r>
        <w:rPr>
          <w:lang w:val="en-GB"/>
        </w:rPr>
        <w:t xml:space="preserve">generally being recognised as </w:t>
      </w:r>
      <w:r w:rsidRPr="00650DA4">
        <w:rPr>
          <w:i/>
          <w:lang w:val="en-GB"/>
        </w:rPr>
        <w:t>the</w:t>
      </w:r>
      <w:r>
        <w:rPr>
          <w:lang w:val="en-GB"/>
        </w:rPr>
        <w:t xml:space="preserve"> pioneer</w:t>
      </w:r>
      <w:r w:rsidR="00C91515">
        <w:rPr>
          <w:lang w:val="en-GB"/>
        </w:rPr>
        <w:t>s</w:t>
      </w:r>
      <w:r>
        <w:rPr>
          <w:lang w:val="en-GB"/>
        </w:rPr>
        <w:t xml:space="preserve"> of Irish dialectology following </w:t>
      </w:r>
      <w:r w:rsidR="00C91515">
        <w:rPr>
          <w:lang w:val="en-GB"/>
        </w:rPr>
        <w:t xml:space="preserve">their </w:t>
      </w:r>
      <w:r>
        <w:rPr>
          <w:lang w:val="en-GB"/>
        </w:rPr>
        <w:t>field-work</w:t>
      </w:r>
      <w:r w:rsidR="00C91515">
        <w:rPr>
          <w:lang w:val="en-GB"/>
        </w:rPr>
        <w:t xml:space="preserve">, independent of each other, </w:t>
      </w:r>
      <w:r>
        <w:rPr>
          <w:lang w:val="en-GB"/>
        </w:rPr>
        <w:t>in the Aran Islands in 1895</w:t>
      </w:r>
      <w:r w:rsidR="00C91515">
        <w:rPr>
          <w:lang w:val="en-GB"/>
        </w:rPr>
        <w:t>-6,</w:t>
      </w:r>
      <w:r>
        <w:rPr>
          <w:lang w:val="en-GB"/>
        </w:rPr>
        <w:t xml:space="preserve"> and following publication</w:t>
      </w:r>
      <w:r w:rsidR="00850907">
        <w:rPr>
          <w:lang w:val="en-GB"/>
        </w:rPr>
        <w:t xml:space="preserve"> of </w:t>
      </w:r>
      <w:proofErr w:type="spellStart"/>
      <w:r w:rsidR="00C91515">
        <w:rPr>
          <w:lang w:val="en-GB"/>
        </w:rPr>
        <w:t>F</w:t>
      </w:r>
      <w:r w:rsidR="00AD24DD">
        <w:rPr>
          <w:lang w:val="en-GB"/>
        </w:rPr>
        <w:t>inck</w:t>
      </w:r>
      <w:proofErr w:type="spellEnd"/>
      <w:r>
        <w:rPr>
          <w:lang w:val="en-GB"/>
        </w:rPr>
        <w:t xml:space="preserve"> (1896a; 1899)</w:t>
      </w:r>
      <w:r w:rsidR="00C91515">
        <w:rPr>
          <w:lang w:val="en-GB"/>
        </w:rPr>
        <w:t xml:space="preserve"> and Pedersen (1897; 1899)</w:t>
      </w:r>
      <w:r>
        <w:rPr>
          <w:lang w:val="en-GB"/>
        </w:rPr>
        <w:t xml:space="preserve">. </w:t>
      </w:r>
      <w:r w:rsidR="00D43564">
        <w:rPr>
          <w:lang w:val="en-GB"/>
        </w:rPr>
        <w:t xml:space="preserve">Georges </w:t>
      </w:r>
      <w:proofErr w:type="spellStart"/>
      <w:r>
        <w:rPr>
          <w:lang w:val="en-GB"/>
        </w:rPr>
        <w:t>Dottin</w:t>
      </w:r>
      <w:proofErr w:type="spellEnd"/>
      <w:r>
        <w:rPr>
          <w:lang w:val="en-GB"/>
        </w:rPr>
        <w:t xml:space="preserve"> subsequently published two </w:t>
      </w:r>
      <w:r w:rsidR="00D1115E">
        <w:rPr>
          <w:lang w:val="en-GB"/>
        </w:rPr>
        <w:t xml:space="preserve">further </w:t>
      </w:r>
      <w:r>
        <w:rPr>
          <w:lang w:val="en-GB"/>
        </w:rPr>
        <w:t xml:space="preserve">articles relating to the phonetics of Modern Irish – </w:t>
      </w:r>
      <w:proofErr w:type="spellStart"/>
      <w:r>
        <w:rPr>
          <w:lang w:val="en-GB"/>
        </w:rPr>
        <w:t>Dottin</w:t>
      </w:r>
      <w:proofErr w:type="spellEnd"/>
      <w:r>
        <w:rPr>
          <w:lang w:val="en-GB"/>
        </w:rPr>
        <w:t xml:space="preserve"> (1899</w:t>
      </w:r>
      <w:r w:rsidR="00AD24DD">
        <w:rPr>
          <w:lang w:val="en-GB"/>
        </w:rPr>
        <w:t xml:space="preserve">; </w:t>
      </w:r>
      <w:r>
        <w:rPr>
          <w:lang w:val="en-GB"/>
        </w:rPr>
        <w:t xml:space="preserve">1900). In the former, </w:t>
      </w:r>
      <w:proofErr w:type="spellStart"/>
      <w:r>
        <w:rPr>
          <w:lang w:val="en-GB"/>
        </w:rPr>
        <w:t>Dottin</w:t>
      </w:r>
      <w:proofErr w:type="spellEnd"/>
      <w:r w:rsidR="00BC24BB">
        <w:rPr>
          <w:lang w:val="en-GB"/>
        </w:rPr>
        <w:t>, r</w:t>
      </w:r>
      <w:r>
        <w:rPr>
          <w:lang w:val="en-GB"/>
        </w:rPr>
        <w:t xml:space="preserve">eferring to </w:t>
      </w:r>
      <w:r w:rsidR="00D1115E">
        <w:rPr>
          <w:lang w:val="en-GB"/>
        </w:rPr>
        <w:t xml:space="preserve">phonetic </w:t>
      </w:r>
      <w:r>
        <w:rPr>
          <w:lang w:val="en-GB"/>
        </w:rPr>
        <w:t>examples cite</w:t>
      </w:r>
      <w:r w:rsidR="00BC24BB">
        <w:rPr>
          <w:lang w:val="en-GB"/>
        </w:rPr>
        <w:t xml:space="preserve">d, states </w:t>
      </w:r>
      <w:r>
        <w:rPr>
          <w:lang w:val="en-GB"/>
        </w:rPr>
        <w:t>(1899: 308): ‘</w:t>
      </w:r>
      <w:r w:rsidR="00C16938">
        <w:rPr>
          <w:lang w:val="en-GB"/>
        </w:rPr>
        <w:t>L</w:t>
      </w:r>
      <w:r>
        <w:rPr>
          <w:lang w:val="en-GB"/>
        </w:rPr>
        <w:t xml:space="preserve">es </w:t>
      </w:r>
      <w:proofErr w:type="spellStart"/>
      <w:r>
        <w:rPr>
          <w:lang w:val="en-GB"/>
        </w:rPr>
        <w:t>exemples</w:t>
      </w:r>
      <w:proofErr w:type="spellEnd"/>
      <w:r>
        <w:rPr>
          <w:lang w:val="en-GB"/>
        </w:rPr>
        <w:t xml:space="preserve"> sans </w:t>
      </w:r>
      <w:proofErr w:type="spellStart"/>
      <w:r>
        <w:rPr>
          <w:lang w:val="en-GB"/>
        </w:rPr>
        <w:t>références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tirés</w:t>
      </w:r>
      <w:proofErr w:type="spellEnd"/>
      <w:r>
        <w:rPr>
          <w:lang w:val="en-GB"/>
        </w:rPr>
        <w:t xml:space="preserve"> … d’un </w:t>
      </w:r>
      <w:proofErr w:type="spellStart"/>
      <w:r>
        <w:rPr>
          <w:lang w:val="en-GB"/>
        </w:rPr>
        <w:t>vocabulaire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irlandais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d’environ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quatre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milles</w:t>
      </w:r>
      <w:proofErr w:type="spellEnd"/>
      <w:r>
        <w:rPr>
          <w:lang w:val="en-GB"/>
        </w:rPr>
        <w:t xml:space="preserve"> mots que </w:t>
      </w:r>
      <w:proofErr w:type="spellStart"/>
      <w:r>
        <w:rPr>
          <w:lang w:val="en-GB"/>
        </w:rPr>
        <w:t>j’ai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recueilli</w:t>
      </w:r>
      <w:proofErr w:type="spellEnd"/>
      <w:r>
        <w:rPr>
          <w:lang w:val="en-GB"/>
        </w:rPr>
        <w:t xml:space="preserve"> à Galway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1891.’</w:t>
      </w:r>
      <w:r w:rsidR="00BC24BB">
        <w:rPr>
          <w:lang w:val="en-GB"/>
        </w:rPr>
        <w:t xml:space="preserve"> </w:t>
      </w:r>
      <w:proofErr w:type="spellStart"/>
      <w:r w:rsidR="00BC24BB">
        <w:rPr>
          <w:lang w:val="en-GB"/>
        </w:rPr>
        <w:t>Dottin</w:t>
      </w:r>
      <w:proofErr w:type="spellEnd"/>
      <w:r w:rsidR="00BC24BB">
        <w:rPr>
          <w:lang w:val="en-GB"/>
        </w:rPr>
        <w:t xml:space="preserve"> did not publish any further </w:t>
      </w:r>
      <w:r w:rsidR="00C16938">
        <w:rPr>
          <w:lang w:val="en-GB"/>
        </w:rPr>
        <w:t xml:space="preserve">significant contribution </w:t>
      </w:r>
      <w:r w:rsidR="00F41047">
        <w:rPr>
          <w:lang w:val="en-GB"/>
        </w:rPr>
        <w:t>drawn from h</w:t>
      </w:r>
      <w:r w:rsidR="00C16938">
        <w:rPr>
          <w:lang w:val="en-GB"/>
        </w:rPr>
        <w:t xml:space="preserve">is own </w:t>
      </w:r>
      <w:r w:rsidR="00BC24BB">
        <w:rPr>
          <w:lang w:val="en-GB"/>
        </w:rPr>
        <w:t>1891</w:t>
      </w:r>
      <w:r w:rsidR="00D1115E">
        <w:rPr>
          <w:lang w:val="en-GB"/>
        </w:rPr>
        <w:t xml:space="preserve"> Galway </w:t>
      </w:r>
      <w:r w:rsidR="00850907">
        <w:rPr>
          <w:lang w:val="en-GB"/>
        </w:rPr>
        <w:t>field-work</w:t>
      </w:r>
      <w:bookmarkStart w:id="0" w:name="_GoBack"/>
      <w:bookmarkEnd w:id="0"/>
      <w:r w:rsidR="00BC24BB">
        <w:rPr>
          <w:lang w:val="en-GB"/>
        </w:rPr>
        <w:t xml:space="preserve">, but </w:t>
      </w:r>
      <w:r w:rsidR="00D43564">
        <w:rPr>
          <w:lang w:val="en-GB"/>
        </w:rPr>
        <w:t xml:space="preserve">at least </w:t>
      </w:r>
      <w:r w:rsidR="00D1115E">
        <w:rPr>
          <w:lang w:val="en-GB"/>
        </w:rPr>
        <w:t xml:space="preserve">some of this </w:t>
      </w:r>
      <w:r w:rsidR="00BC24BB">
        <w:rPr>
          <w:lang w:val="en-GB"/>
        </w:rPr>
        <w:t>material has survived to</w:t>
      </w:r>
      <w:r w:rsidR="00C16938">
        <w:rPr>
          <w:lang w:val="en-GB"/>
        </w:rPr>
        <w:t xml:space="preserve"> this day </w:t>
      </w:r>
      <w:r w:rsidR="00BC24BB">
        <w:rPr>
          <w:lang w:val="en-GB"/>
        </w:rPr>
        <w:t xml:space="preserve">in </w:t>
      </w:r>
      <w:proofErr w:type="spellStart"/>
      <w:r w:rsidR="00C16938">
        <w:rPr>
          <w:lang w:val="en-GB"/>
        </w:rPr>
        <w:t>Dottin’s</w:t>
      </w:r>
      <w:proofErr w:type="spellEnd"/>
      <w:r w:rsidR="00C16938">
        <w:rPr>
          <w:lang w:val="en-GB"/>
        </w:rPr>
        <w:t xml:space="preserve"> </w:t>
      </w:r>
      <w:r w:rsidR="00BC24BB">
        <w:rPr>
          <w:lang w:val="en-GB"/>
        </w:rPr>
        <w:t>personal notebooks preserved in the Library of the University of Rennes.</w:t>
      </w:r>
    </w:p>
    <w:p w:rsidR="00D1115E" w:rsidRDefault="00BC24BB">
      <w:pPr>
        <w:rPr>
          <w:lang w:val="en-GB"/>
        </w:rPr>
      </w:pPr>
      <w:r>
        <w:rPr>
          <w:lang w:val="en-GB"/>
        </w:rPr>
        <w:t xml:space="preserve">The present paper, to be delivered in Irish, will contextualise </w:t>
      </w:r>
      <w:proofErr w:type="spellStart"/>
      <w:r>
        <w:rPr>
          <w:lang w:val="en-GB"/>
        </w:rPr>
        <w:t>Dottin’s</w:t>
      </w:r>
      <w:proofErr w:type="spellEnd"/>
      <w:r>
        <w:rPr>
          <w:lang w:val="en-GB"/>
        </w:rPr>
        <w:t xml:space="preserve"> contribution to</w:t>
      </w:r>
      <w:r w:rsidR="00D1115E">
        <w:rPr>
          <w:lang w:val="en-GB"/>
        </w:rPr>
        <w:t xml:space="preserve"> </w:t>
      </w:r>
      <w:r>
        <w:rPr>
          <w:lang w:val="en-GB"/>
        </w:rPr>
        <w:t>Modern Irish dialectology</w:t>
      </w:r>
      <w:r w:rsidR="00D1115E">
        <w:rPr>
          <w:lang w:val="en-GB"/>
        </w:rPr>
        <w:t xml:space="preserve">. It will examine </w:t>
      </w:r>
      <w:proofErr w:type="spellStart"/>
      <w:r w:rsidR="00D1115E">
        <w:rPr>
          <w:lang w:val="en-GB"/>
        </w:rPr>
        <w:t>Dottin’s</w:t>
      </w:r>
      <w:proofErr w:type="spellEnd"/>
      <w:r w:rsidR="00C16938">
        <w:rPr>
          <w:lang w:val="en-GB"/>
        </w:rPr>
        <w:t xml:space="preserve"> early </w:t>
      </w:r>
      <w:r w:rsidR="00D1115E">
        <w:rPr>
          <w:lang w:val="en-GB"/>
        </w:rPr>
        <w:t>co</w:t>
      </w:r>
      <w:r w:rsidR="00AD24DD">
        <w:rPr>
          <w:lang w:val="en-GB"/>
        </w:rPr>
        <w:t xml:space="preserve">llaboration </w:t>
      </w:r>
      <w:r w:rsidR="00C16938">
        <w:rPr>
          <w:lang w:val="en-GB"/>
        </w:rPr>
        <w:t>– both folkloristic and p</w:t>
      </w:r>
      <w:r w:rsidR="00F41047">
        <w:rPr>
          <w:lang w:val="en-GB"/>
        </w:rPr>
        <w:t xml:space="preserve">olitical </w:t>
      </w:r>
      <w:r w:rsidR="00C16938">
        <w:rPr>
          <w:lang w:val="en-GB"/>
        </w:rPr>
        <w:t xml:space="preserve">– </w:t>
      </w:r>
      <w:r w:rsidR="00AD24DD">
        <w:rPr>
          <w:lang w:val="en-GB"/>
        </w:rPr>
        <w:t xml:space="preserve">with </w:t>
      </w:r>
      <w:r w:rsidR="00D1115E">
        <w:rPr>
          <w:lang w:val="en-GB"/>
        </w:rPr>
        <w:t>Douglas Hyde</w:t>
      </w:r>
      <w:r w:rsidR="00AD24DD">
        <w:rPr>
          <w:lang w:val="en-GB"/>
        </w:rPr>
        <w:t xml:space="preserve"> – see, for example, </w:t>
      </w:r>
      <w:proofErr w:type="spellStart"/>
      <w:r w:rsidR="00AD24DD">
        <w:rPr>
          <w:lang w:val="en-GB"/>
        </w:rPr>
        <w:t>Dottin</w:t>
      </w:r>
      <w:proofErr w:type="spellEnd"/>
      <w:r w:rsidR="00AD24DD">
        <w:rPr>
          <w:lang w:val="en-GB"/>
        </w:rPr>
        <w:t xml:space="preserve"> (1893a)</w:t>
      </w:r>
      <w:r w:rsidR="00F41047">
        <w:rPr>
          <w:lang w:val="en-GB"/>
        </w:rPr>
        <w:t xml:space="preserve">, </w:t>
      </w:r>
      <w:r w:rsidR="00C16938">
        <w:rPr>
          <w:lang w:val="en-GB"/>
        </w:rPr>
        <w:t>Hyde (1899)</w:t>
      </w:r>
      <w:r w:rsidR="00F41047">
        <w:rPr>
          <w:lang w:val="en-GB"/>
        </w:rPr>
        <w:t xml:space="preserve"> and de h-</w:t>
      </w:r>
      <w:proofErr w:type="spellStart"/>
      <w:r w:rsidR="00F41047">
        <w:rPr>
          <w:lang w:val="en-GB"/>
        </w:rPr>
        <w:t>Íde</w:t>
      </w:r>
      <w:proofErr w:type="spellEnd"/>
      <w:r w:rsidR="00F41047">
        <w:rPr>
          <w:lang w:val="en-GB"/>
        </w:rPr>
        <w:t xml:space="preserve"> (1933)</w:t>
      </w:r>
      <w:r w:rsidR="00AD24DD">
        <w:rPr>
          <w:lang w:val="en-GB"/>
        </w:rPr>
        <w:t xml:space="preserve"> – and </w:t>
      </w:r>
      <w:r w:rsidR="00D1115E">
        <w:rPr>
          <w:lang w:val="en-GB"/>
        </w:rPr>
        <w:t>i</w:t>
      </w:r>
      <w:r>
        <w:rPr>
          <w:lang w:val="en-GB"/>
        </w:rPr>
        <w:t xml:space="preserve">t will also provide new </w:t>
      </w:r>
      <w:r w:rsidR="00F34B57">
        <w:rPr>
          <w:lang w:val="en-GB"/>
        </w:rPr>
        <w:t>in</w:t>
      </w:r>
      <w:r>
        <w:rPr>
          <w:lang w:val="en-GB"/>
        </w:rPr>
        <w:t xml:space="preserve">formation on </w:t>
      </w:r>
      <w:proofErr w:type="spellStart"/>
      <w:r>
        <w:rPr>
          <w:lang w:val="en-GB"/>
        </w:rPr>
        <w:t>Dottin’s</w:t>
      </w:r>
      <w:proofErr w:type="spellEnd"/>
      <w:r>
        <w:rPr>
          <w:lang w:val="en-GB"/>
        </w:rPr>
        <w:t xml:space="preserve"> field-work in </w:t>
      </w:r>
      <w:r w:rsidR="00D1115E">
        <w:rPr>
          <w:lang w:val="en-GB"/>
        </w:rPr>
        <w:t>Galway</w:t>
      </w:r>
      <w:r w:rsidR="00C16938">
        <w:rPr>
          <w:lang w:val="en-GB"/>
        </w:rPr>
        <w:t xml:space="preserve"> in 1891</w:t>
      </w:r>
      <w:r w:rsidR="00D1115E">
        <w:rPr>
          <w:lang w:val="en-GB"/>
        </w:rPr>
        <w:t xml:space="preserve">, </w:t>
      </w:r>
      <w:r>
        <w:rPr>
          <w:lang w:val="en-GB"/>
        </w:rPr>
        <w:t>part of which was carried out in the Aran Islands.</w:t>
      </w:r>
    </w:p>
    <w:p w:rsidR="00BC24BB" w:rsidRDefault="00D1115E">
      <w:pPr>
        <w:rPr>
          <w:lang w:val="en-GB"/>
        </w:rPr>
      </w:pPr>
      <w:r>
        <w:rPr>
          <w:lang w:val="en-GB"/>
        </w:rPr>
        <w:t xml:space="preserve">References: </w:t>
      </w:r>
      <w:r w:rsidR="00BC24BB">
        <w:rPr>
          <w:lang w:val="en-GB"/>
        </w:rPr>
        <w:t xml:space="preserve">  </w:t>
      </w:r>
    </w:p>
    <w:p w:rsidR="00F41047" w:rsidRPr="00250AE1" w:rsidRDefault="00F41047" w:rsidP="00F41047">
      <w:proofErr w:type="gramStart"/>
      <w:r>
        <w:t>de</w:t>
      </w:r>
      <w:proofErr w:type="gramEnd"/>
      <w:r>
        <w:t xml:space="preserve"> h-</w:t>
      </w:r>
      <w:proofErr w:type="spellStart"/>
      <w:r>
        <w:t>Íde</w:t>
      </w:r>
      <w:proofErr w:type="spellEnd"/>
      <w:r>
        <w:t xml:space="preserve">, </w:t>
      </w:r>
      <w:proofErr w:type="spellStart"/>
      <w:r>
        <w:t>Dubhglas</w:t>
      </w:r>
      <w:proofErr w:type="spellEnd"/>
      <w:r>
        <w:t xml:space="preserve"> (1933) </w:t>
      </w:r>
      <w:r>
        <w:rPr>
          <w:i/>
        </w:rPr>
        <w:t xml:space="preserve">An </w:t>
      </w:r>
      <w:proofErr w:type="spellStart"/>
      <w:r>
        <w:rPr>
          <w:i/>
        </w:rPr>
        <w:t>Sgéaluidhe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Gaedhealach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Sgéalta</w:t>
      </w:r>
      <w:proofErr w:type="spellEnd"/>
      <w:r>
        <w:rPr>
          <w:i/>
        </w:rPr>
        <w:t xml:space="preserve"> as </w:t>
      </w:r>
      <w:proofErr w:type="spellStart"/>
      <w:r>
        <w:rPr>
          <w:i/>
        </w:rPr>
        <w:t>Connachta</w:t>
      </w:r>
      <w:proofErr w:type="spellEnd"/>
      <w:r>
        <w:rPr>
          <w:i/>
        </w:rPr>
        <w:t>)</w:t>
      </w:r>
      <w:r>
        <w:t xml:space="preserve">. </w:t>
      </w:r>
      <w:proofErr w:type="spellStart"/>
      <w:r>
        <w:t>Institiút</w:t>
      </w:r>
      <w:proofErr w:type="spellEnd"/>
      <w:r>
        <w:t xml:space="preserve"> </w:t>
      </w:r>
      <w:proofErr w:type="spellStart"/>
      <w:r>
        <w:t>Béaloideasa</w:t>
      </w:r>
      <w:proofErr w:type="spellEnd"/>
      <w:r>
        <w:t xml:space="preserve"> </w:t>
      </w:r>
      <w:proofErr w:type="spellStart"/>
      <w:r>
        <w:t>Éireann</w:t>
      </w:r>
      <w:proofErr w:type="spellEnd"/>
      <w:r>
        <w:t>.</w:t>
      </w:r>
    </w:p>
    <w:p w:rsidR="00AD24DD" w:rsidRDefault="00AD24DD" w:rsidP="00AD24DD">
      <w:pPr>
        <w:rPr>
          <w:lang w:val="en-GB"/>
        </w:rPr>
      </w:pPr>
      <w:proofErr w:type="spellStart"/>
      <w:r>
        <w:t>Dottin</w:t>
      </w:r>
      <w:proofErr w:type="spellEnd"/>
      <w:r>
        <w:t xml:space="preserve">, Georges </w:t>
      </w:r>
      <w:r>
        <w:rPr>
          <w:lang w:val="en-GB"/>
        </w:rPr>
        <w:t>(1893) ‘</w:t>
      </w:r>
      <w:proofErr w:type="spellStart"/>
      <w:r>
        <w:rPr>
          <w:lang w:val="en-GB"/>
        </w:rPr>
        <w:t>Études</w:t>
      </w:r>
      <w:proofErr w:type="spellEnd"/>
      <w:r>
        <w:rPr>
          <w:lang w:val="en-GB"/>
        </w:rPr>
        <w:t xml:space="preserve"> sur la pronunciation </w:t>
      </w:r>
      <w:proofErr w:type="spellStart"/>
      <w:r>
        <w:rPr>
          <w:lang w:val="en-GB"/>
        </w:rPr>
        <w:t>actuelle</w:t>
      </w:r>
      <w:proofErr w:type="spellEnd"/>
      <w:r>
        <w:rPr>
          <w:lang w:val="en-GB"/>
        </w:rPr>
        <w:t xml:space="preserve"> d’un </w:t>
      </w:r>
      <w:proofErr w:type="spellStart"/>
      <w:r>
        <w:rPr>
          <w:lang w:val="en-GB"/>
        </w:rPr>
        <w:t>dialecte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irlandais</w:t>
      </w:r>
      <w:proofErr w:type="spellEnd"/>
      <w:r>
        <w:rPr>
          <w:lang w:val="en-GB"/>
        </w:rPr>
        <w:t xml:space="preserve">,’ </w:t>
      </w:r>
      <w:r w:rsidRPr="0019005F">
        <w:rPr>
          <w:i/>
          <w:lang w:val="en-GB"/>
        </w:rPr>
        <w:t>R</w:t>
      </w:r>
      <w:r>
        <w:rPr>
          <w:i/>
          <w:lang w:val="en-GB"/>
        </w:rPr>
        <w:t xml:space="preserve">evue </w:t>
      </w:r>
      <w:proofErr w:type="spellStart"/>
      <w:r>
        <w:rPr>
          <w:i/>
          <w:lang w:val="en-GB"/>
        </w:rPr>
        <w:t>celtique</w:t>
      </w:r>
      <w:proofErr w:type="spellEnd"/>
      <w:r>
        <w:rPr>
          <w:lang w:val="en-GB"/>
        </w:rPr>
        <w:t xml:space="preserve"> 14, 97-136 </w:t>
      </w:r>
    </w:p>
    <w:p w:rsidR="00AD24DD" w:rsidRPr="00C87029" w:rsidRDefault="00AD24DD" w:rsidP="00AD24DD">
      <w:pPr>
        <w:rPr>
          <w:lang w:val="en-GB"/>
        </w:rPr>
      </w:pPr>
      <w:proofErr w:type="spellStart"/>
      <w:r>
        <w:rPr>
          <w:lang w:val="en-GB"/>
        </w:rPr>
        <w:t>Dottin</w:t>
      </w:r>
      <w:proofErr w:type="spellEnd"/>
      <w:r>
        <w:rPr>
          <w:lang w:val="en-GB"/>
        </w:rPr>
        <w:t xml:space="preserve">, Georges (1893a) </w:t>
      </w:r>
      <w:proofErr w:type="spellStart"/>
      <w:r>
        <w:rPr>
          <w:i/>
          <w:lang w:val="en-GB"/>
        </w:rPr>
        <w:t>Contes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irlandais</w:t>
      </w:r>
      <w:proofErr w:type="spellEnd"/>
      <w:r>
        <w:rPr>
          <w:i/>
          <w:lang w:val="en-GB"/>
        </w:rPr>
        <w:t xml:space="preserve">: </w:t>
      </w:r>
      <w:proofErr w:type="spellStart"/>
      <w:r>
        <w:rPr>
          <w:i/>
          <w:lang w:val="en-GB"/>
        </w:rPr>
        <w:t>extraits</w:t>
      </w:r>
      <w:proofErr w:type="spellEnd"/>
      <w:r>
        <w:rPr>
          <w:i/>
          <w:lang w:val="en-GB"/>
        </w:rPr>
        <w:t xml:space="preserve"> du </w:t>
      </w:r>
      <w:r>
        <w:rPr>
          <w:lang w:val="en-GB"/>
        </w:rPr>
        <w:t>“</w:t>
      </w:r>
      <w:proofErr w:type="spellStart"/>
      <w:r>
        <w:rPr>
          <w:lang w:val="en-GB"/>
        </w:rPr>
        <w:t>Leabhar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Sgeulaigheachta</w:t>
      </w:r>
      <w:proofErr w:type="spellEnd"/>
      <w:r>
        <w:rPr>
          <w:lang w:val="en-GB"/>
        </w:rPr>
        <w:t xml:space="preserve">” </w:t>
      </w:r>
      <w:r w:rsidRPr="00C87029">
        <w:rPr>
          <w:i/>
          <w:lang w:val="en-GB"/>
        </w:rPr>
        <w:t>de M. Douglas Hyde</w:t>
      </w:r>
      <w:r>
        <w:rPr>
          <w:lang w:val="en-GB"/>
        </w:rPr>
        <w:t xml:space="preserve">. Rennes: </w:t>
      </w:r>
      <w:proofErr w:type="spellStart"/>
      <w:r>
        <w:rPr>
          <w:lang w:val="en-GB"/>
        </w:rPr>
        <w:t>Typographie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Oberthur</w:t>
      </w:r>
      <w:proofErr w:type="spellEnd"/>
      <w:r>
        <w:rPr>
          <w:lang w:val="en-GB"/>
        </w:rPr>
        <w:t>.</w:t>
      </w:r>
    </w:p>
    <w:p w:rsidR="00AD24DD" w:rsidRDefault="00AD24DD" w:rsidP="00AD24DD">
      <w:pPr>
        <w:rPr>
          <w:lang w:val="en-GB"/>
        </w:rPr>
      </w:pPr>
      <w:proofErr w:type="spellStart"/>
      <w:r>
        <w:rPr>
          <w:lang w:val="en-GB"/>
        </w:rPr>
        <w:t>Dottin</w:t>
      </w:r>
      <w:proofErr w:type="spellEnd"/>
      <w:r>
        <w:rPr>
          <w:lang w:val="en-GB"/>
        </w:rPr>
        <w:t>, Georges (1895) ‘</w:t>
      </w:r>
      <w:proofErr w:type="spellStart"/>
      <w:r>
        <w:rPr>
          <w:lang w:val="en-GB"/>
        </w:rPr>
        <w:t>Contes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irlandais</w:t>
      </w:r>
      <w:proofErr w:type="spellEnd"/>
      <w:r>
        <w:rPr>
          <w:lang w:val="en-GB"/>
        </w:rPr>
        <w:t xml:space="preserve">,’ </w:t>
      </w:r>
      <w:r w:rsidRPr="0019005F">
        <w:rPr>
          <w:i/>
          <w:lang w:val="en-GB"/>
        </w:rPr>
        <w:t>R</w:t>
      </w:r>
      <w:r>
        <w:rPr>
          <w:i/>
          <w:lang w:val="en-GB"/>
        </w:rPr>
        <w:t xml:space="preserve">evue </w:t>
      </w:r>
      <w:proofErr w:type="spellStart"/>
      <w:r>
        <w:rPr>
          <w:i/>
          <w:lang w:val="en-GB"/>
        </w:rPr>
        <w:t>celtique</w:t>
      </w:r>
      <w:proofErr w:type="spellEnd"/>
      <w:r>
        <w:rPr>
          <w:lang w:val="en-GB"/>
        </w:rPr>
        <w:t xml:space="preserve"> 16, 421-449. </w:t>
      </w:r>
    </w:p>
    <w:p w:rsidR="00AD24DD" w:rsidRDefault="00AD24DD" w:rsidP="00AD24DD">
      <w:pPr>
        <w:rPr>
          <w:lang w:val="en-GB"/>
        </w:rPr>
      </w:pPr>
      <w:proofErr w:type="spellStart"/>
      <w:r>
        <w:rPr>
          <w:lang w:val="en-GB"/>
        </w:rPr>
        <w:t>Dottin</w:t>
      </w:r>
      <w:proofErr w:type="spellEnd"/>
      <w:r>
        <w:rPr>
          <w:lang w:val="en-GB"/>
        </w:rPr>
        <w:t>, Georges (1899) ‘</w:t>
      </w:r>
      <w:proofErr w:type="spellStart"/>
      <w:r>
        <w:rPr>
          <w:lang w:val="en-GB"/>
        </w:rPr>
        <w:t>Études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phonétique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irlandaise</w:t>
      </w:r>
      <w:proofErr w:type="spellEnd"/>
      <w:r>
        <w:rPr>
          <w:lang w:val="en-GB"/>
        </w:rPr>
        <w:t xml:space="preserve">,’ </w:t>
      </w:r>
      <w:r w:rsidRPr="0019005F">
        <w:rPr>
          <w:i/>
          <w:lang w:val="en-GB"/>
        </w:rPr>
        <w:t>R</w:t>
      </w:r>
      <w:r>
        <w:rPr>
          <w:i/>
          <w:lang w:val="en-GB"/>
        </w:rPr>
        <w:t xml:space="preserve">evue </w:t>
      </w:r>
      <w:proofErr w:type="spellStart"/>
      <w:r>
        <w:rPr>
          <w:i/>
          <w:lang w:val="en-GB"/>
        </w:rPr>
        <w:t>celtique</w:t>
      </w:r>
      <w:proofErr w:type="spellEnd"/>
      <w:r>
        <w:rPr>
          <w:lang w:val="en-GB"/>
        </w:rPr>
        <w:t xml:space="preserve"> 20, 306-334, </w:t>
      </w:r>
    </w:p>
    <w:p w:rsidR="00AD24DD" w:rsidRDefault="00AD24DD" w:rsidP="00AD24DD">
      <w:proofErr w:type="spellStart"/>
      <w:r>
        <w:rPr>
          <w:lang w:val="en-GB"/>
        </w:rPr>
        <w:t>Dottin</w:t>
      </w:r>
      <w:proofErr w:type="spellEnd"/>
      <w:r>
        <w:rPr>
          <w:lang w:val="en-GB"/>
        </w:rPr>
        <w:t xml:space="preserve">, Georges (1900) </w:t>
      </w:r>
      <w:r w:rsidR="00F34B57">
        <w:rPr>
          <w:lang w:val="en-GB"/>
        </w:rPr>
        <w:t>‘</w:t>
      </w:r>
      <w:proofErr w:type="spellStart"/>
      <w:r>
        <w:rPr>
          <w:lang w:val="en-GB"/>
        </w:rPr>
        <w:t>Études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phonétique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irlandaise</w:t>
      </w:r>
      <w:proofErr w:type="spellEnd"/>
      <w:r>
        <w:rPr>
          <w:lang w:val="en-GB"/>
        </w:rPr>
        <w:t xml:space="preserve"> (suite),’ </w:t>
      </w:r>
      <w:r w:rsidRPr="0019005F">
        <w:rPr>
          <w:i/>
          <w:lang w:val="en-GB"/>
        </w:rPr>
        <w:t>R</w:t>
      </w:r>
      <w:r>
        <w:rPr>
          <w:i/>
          <w:lang w:val="en-GB"/>
        </w:rPr>
        <w:t xml:space="preserve">evue </w:t>
      </w:r>
      <w:proofErr w:type="spellStart"/>
      <w:r>
        <w:rPr>
          <w:i/>
          <w:lang w:val="en-GB"/>
        </w:rPr>
        <w:t>celtique</w:t>
      </w:r>
      <w:proofErr w:type="spellEnd"/>
      <w:r>
        <w:rPr>
          <w:lang w:val="en-GB"/>
        </w:rPr>
        <w:t xml:space="preserve"> 21, 59-74; 179-199</w:t>
      </w:r>
    </w:p>
    <w:p w:rsidR="00F34B57" w:rsidRPr="00D8399E" w:rsidRDefault="00F34B57" w:rsidP="00F34B57">
      <w:pPr>
        <w:spacing w:after="0" w:line="240" w:lineRule="auto"/>
        <w:rPr>
          <w:lang w:val="de-DE"/>
        </w:rPr>
      </w:pPr>
      <w:r w:rsidRPr="00DF0660">
        <w:rPr>
          <w:lang w:val="de-DE"/>
        </w:rPr>
        <w:t>Finck, Fra</w:t>
      </w:r>
      <w:r w:rsidRPr="00D8399E">
        <w:rPr>
          <w:lang w:val="de-DE"/>
        </w:rPr>
        <w:t xml:space="preserve">nz Nikolaus </w:t>
      </w:r>
      <w:r>
        <w:rPr>
          <w:lang w:val="de-DE"/>
        </w:rPr>
        <w:t>(</w:t>
      </w:r>
      <w:r w:rsidRPr="00D8399E">
        <w:rPr>
          <w:lang w:val="de-DE"/>
        </w:rPr>
        <w:t>1896</w:t>
      </w:r>
      <w:r>
        <w:rPr>
          <w:lang w:val="de-DE"/>
        </w:rPr>
        <w:t>)</w:t>
      </w:r>
      <w:r w:rsidRPr="00D8399E">
        <w:rPr>
          <w:lang w:val="de-DE"/>
        </w:rPr>
        <w:t xml:space="preserve"> </w:t>
      </w:r>
      <w:r>
        <w:rPr>
          <w:lang w:val="en-GB"/>
        </w:rPr>
        <w:t>‘</w:t>
      </w:r>
      <w:r w:rsidRPr="00D8399E">
        <w:rPr>
          <w:lang w:val="de-DE"/>
        </w:rPr>
        <w:t>Vier neuirische Zaubersprüche,</w:t>
      </w:r>
      <w:r>
        <w:rPr>
          <w:lang w:val="de-DE"/>
        </w:rPr>
        <w:t>‘</w:t>
      </w:r>
      <w:r w:rsidRPr="00D8399E">
        <w:rPr>
          <w:i/>
          <w:lang w:val="de-DE"/>
        </w:rPr>
        <w:t xml:space="preserve"> Zeitschrift des Vereins für Volkskunde </w:t>
      </w:r>
      <w:r w:rsidRPr="00D8399E">
        <w:rPr>
          <w:lang w:val="de-DE"/>
        </w:rPr>
        <w:t>6,</w:t>
      </w:r>
      <w:r w:rsidRPr="00D8399E">
        <w:rPr>
          <w:i/>
          <w:lang w:val="de-DE"/>
        </w:rPr>
        <w:t xml:space="preserve"> </w:t>
      </w:r>
      <w:r w:rsidRPr="00D8399E">
        <w:rPr>
          <w:lang w:val="de-DE"/>
        </w:rPr>
        <w:t>88-92.</w:t>
      </w:r>
    </w:p>
    <w:p w:rsidR="00F34B57" w:rsidRDefault="00F34B57" w:rsidP="00F34B57">
      <w:pPr>
        <w:spacing w:after="0" w:line="240" w:lineRule="auto"/>
        <w:rPr>
          <w:lang w:val="de-DE"/>
        </w:rPr>
      </w:pPr>
    </w:p>
    <w:p w:rsidR="00F34B57" w:rsidRPr="000A203A" w:rsidRDefault="00F34B57" w:rsidP="00F34B57">
      <w:pPr>
        <w:spacing w:after="0" w:line="240" w:lineRule="auto"/>
        <w:rPr>
          <w:lang w:val="de-DE"/>
        </w:rPr>
      </w:pPr>
      <w:r>
        <w:rPr>
          <w:lang w:val="de-DE"/>
        </w:rPr>
        <w:t>Finck, Franz Nikolaus (</w:t>
      </w:r>
      <w:r w:rsidRPr="00D8399E">
        <w:rPr>
          <w:lang w:val="de-DE"/>
        </w:rPr>
        <w:t>1896a</w:t>
      </w:r>
      <w:r>
        <w:rPr>
          <w:lang w:val="de-DE"/>
        </w:rPr>
        <w:t>)</w:t>
      </w:r>
      <w:r w:rsidRPr="00D8399E">
        <w:rPr>
          <w:lang w:val="de-DE"/>
        </w:rPr>
        <w:t xml:space="preserve"> </w:t>
      </w:r>
      <w:r w:rsidRPr="00D8399E">
        <w:rPr>
          <w:i/>
          <w:lang w:val="de-DE"/>
        </w:rPr>
        <w:t>Wörterbuch der auf den Araninseln gesprochenen westirischen mundart</w:t>
      </w:r>
      <w:r w:rsidRPr="00D8399E">
        <w:rPr>
          <w:lang w:val="de-DE"/>
        </w:rPr>
        <w:t>.</w:t>
      </w:r>
      <w:r w:rsidRPr="00D8399E">
        <w:rPr>
          <w:i/>
          <w:lang w:val="de-DE"/>
        </w:rPr>
        <w:t xml:space="preserve"> </w:t>
      </w:r>
      <w:r w:rsidRPr="000A203A">
        <w:rPr>
          <w:lang w:val="de-DE"/>
        </w:rPr>
        <w:t>Marburg: Universitäts-Buchdruckerei (R. Friedrich).</w:t>
      </w:r>
    </w:p>
    <w:p w:rsidR="00F34B57" w:rsidRDefault="00F34B57" w:rsidP="00F34B57">
      <w:pPr>
        <w:spacing w:after="0" w:line="240" w:lineRule="auto"/>
        <w:rPr>
          <w:lang w:val="de-DE"/>
        </w:rPr>
      </w:pPr>
    </w:p>
    <w:p w:rsidR="00F34B57" w:rsidRDefault="00F34B57" w:rsidP="00F34B57">
      <w:pPr>
        <w:spacing w:after="0" w:line="240" w:lineRule="auto"/>
        <w:rPr>
          <w:lang w:val="de-DE"/>
        </w:rPr>
      </w:pPr>
      <w:r>
        <w:rPr>
          <w:lang w:val="de-DE"/>
        </w:rPr>
        <w:t>Finck, Franz Nikolaus (</w:t>
      </w:r>
      <w:r w:rsidRPr="00D8399E">
        <w:rPr>
          <w:lang w:val="de-DE"/>
        </w:rPr>
        <w:t>1899</w:t>
      </w:r>
      <w:r>
        <w:rPr>
          <w:lang w:val="de-DE"/>
        </w:rPr>
        <w:t>)</w:t>
      </w:r>
      <w:r w:rsidRPr="00D8399E">
        <w:rPr>
          <w:lang w:val="de-DE"/>
        </w:rPr>
        <w:t xml:space="preserve"> </w:t>
      </w:r>
      <w:r w:rsidRPr="00D8399E">
        <w:rPr>
          <w:i/>
          <w:lang w:val="de-DE"/>
        </w:rPr>
        <w:t>Die araner mundart: Ein beitrag zur erforschung des westirischen</w:t>
      </w:r>
      <w:r w:rsidRPr="00D8399E">
        <w:rPr>
          <w:iCs/>
          <w:lang w:val="de-DE"/>
        </w:rPr>
        <w:t>.</w:t>
      </w:r>
      <w:r w:rsidRPr="00D8399E">
        <w:rPr>
          <w:i/>
          <w:lang w:val="de-DE"/>
        </w:rPr>
        <w:t xml:space="preserve">  </w:t>
      </w:r>
      <w:r w:rsidRPr="000A203A">
        <w:rPr>
          <w:i/>
          <w:lang w:val="de-DE"/>
        </w:rPr>
        <w:t>I</w:t>
      </w:r>
      <w:r w:rsidRPr="000A203A">
        <w:rPr>
          <w:lang w:val="de-DE"/>
        </w:rPr>
        <w:t>.</w:t>
      </w:r>
      <w:r w:rsidRPr="000A203A">
        <w:rPr>
          <w:i/>
          <w:lang w:val="de-DE"/>
        </w:rPr>
        <w:t xml:space="preserve"> Grammatik</w:t>
      </w:r>
      <w:r w:rsidRPr="000A203A">
        <w:rPr>
          <w:lang w:val="de-DE"/>
        </w:rPr>
        <w:t>.</w:t>
      </w:r>
      <w:r w:rsidRPr="000A203A">
        <w:rPr>
          <w:i/>
          <w:lang w:val="de-DE"/>
        </w:rPr>
        <w:t xml:space="preserve">  II</w:t>
      </w:r>
      <w:r w:rsidRPr="000A203A">
        <w:rPr>
          <w:iCs/>
          <w:lang w:val="de-DE"/>
        </w:rPr>
        <w:t>.</w:t>
      </w:r>
      <w:r w:rsidRPr="000A203A">
        <w:rPr>
          <w:i/>
          <w:lang w:val="de-DE"/>
        </w:rPr>
        <w:t xml:space="preserve"> Wörterbuch</w:t>
      </w:r>
      <w:r w:rsidRPr="000A203A">
        <w:rPr>
          <w:lang w:val="de-DE"/>
        </w:rPr>
        <w:t>.</w:t>
      </w:r>
      <w:r w:rsidRPr="000A203A">
        <w:rPr>
          <w:i/>
          <w:lang w:val="de-DE"/>
        </w:rPr>
        <w:t xml:space="preserve">  </w:t>
      </w:r>
      <w:r w:rsidRPr="000A203A">
        <w:rPr>
          <w:lang w:val="de-DE"/>
        </w:rPr>
        <w:t>Marburg: Elwert.</w:t>
      </w:r>
    </w:p>
    <w:p w:rsidR="00F34B57" w:rsidRDefault="00F34B57" w:rsidP="00C16938"/>
    <w:p w:rsidR="00C91515" w:rsidRDefault="00C16938" w:rsidP="00C16938">
      <w:r>
        <w:t xml:space="preserve">Hyde, Douglas (1899) ‘The National Board and Foreign Opinion on it,’ </w:t>
      </w:r>
      <w:r>
        <w:rPr>
          <w:i/>
        </w:rPr>
        <w:t xml:space="preserve">An </w:t>
      </w:r>
      <w:proofErr w:type="spellStart"/>
      <w:r>
        <w:rPr>
          <w:i/>
        </w:rPr>
        <w:t>Claidheamh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Soluis</w:t>
      </w:r>
      <w:proofErr w:type="spellEnd"/>
      <w:r>
        <w:t xml:space="preserve"> 7</w:t>
      </w:r>
      <w:r w:rsidR="00F41047">
        <w:t>/</w:t>
      </w:r>
      <w:r>
        <w:t>10</w:t>
      </w:r>
      <w:r w:rsidR="00F41047">
        <w:t>/</w:t>
      </w:r>
      <w:r>
        <w:t>1899, 468-9.</w:t>
      </w:r>
    </w:p>
    <w:p w:rsidR="00C91515" w:rsidRDefault="00C91515" w:rsidP="00C91515">
      <w:pPr>
        <w:tabs>
          <w:tab w:val="left" w:pos="288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 w:line="240" w:lineRule="auto"/>
        <w:rPr>
          <w:lang w:val="de-DE"/>
        </w:rPr>
      </w:pPr>
      <w:r w:rsidRPr="00D8399E">
        <w:rPr>
          <w:lang w:val="de-DE"/>
        </w:rPr>
        <w:lastRenderedPageBreak/>
        <w:t xml:space="preserve">Pedersen, Holger </w:t>
      </w:r>
      <w:r>
        <w:rPr>
          <w:lang w:val="de-DE"/>
        </w:rPr>
        <w:t>(</w:t>
      </w:r>
      <w:r w:rsidRPr="00D8399E">
        <w:rPr>
          <w:lang w:val="de-DE"/>
        </w:rPr>
        <w:t>1896</w:t>
      </w:r>
      <w:r>
        <w:rPr>
          <w:lang w:val="de-DE"/>
        </w:rPr>
        <w:t>)</w:t>
      </w:r>
      <w:r w:rsidRPr="00D8399E">
        <w:rPr>
          <w:lang w:val="de-DE"/>
        </w:rPr>
        <w:t xml:space="preserve"> </w:t>
      </w:r>
      <w:r w:rsidRPr="00A94AB5">
        <w:rPr>
          <w:lang w:val="de-DE"/>
        </w:rPr>
        <w:t>‘</w:t>
      </w:r>
      <w:r w:rsidRPr="00D8399E">
        <w:rPr>
          <w:lang w:val="de-DE"/>
        </w:rPr>
        <w:t>Zu den neuirischen Zaubersprüchen,</w:t>
      </w:r>
      <w:r>
        <w:rPr>
          <w:lang w:val="de-DE"/>
        </w:rPr>
        <w:t>‘</w:t>
      </w:r>
      <w:r w:rsidRPr="00D8399E">
        <w:rPr>
          <w:lang w:val="de-DE"/>
        </w:rPr>
        <w:t xml:space="preserve"> </w:t>
      </w:r>
      <w:r w:rsidRPr="00D8399E">
        <w:rPr>
          <w:i/>
          <w:lang w:val="de-DE"/>
        </w:rPr>
        <w:t xml:space="preserve">Zeitschrift des Vereins für Volkskunde </w:t>
      </w:r>
      <w:r w:rsidRPr="00D8399E">
        <w:rPr>
          <w:lang w:val="de-DE"/>
        </w:rPr>
        <w:t>6, 192-196.</w:t>
      </w:r>
    </w:p>
    <w:p w:rsidR="00C91515" w:rsidRDefault="00C91515" w:rsidP="00C91515">
      <w:pPr>
        <w:tabs>
          <w:tab w:val="left" w:pos="288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 w:line="240" w:lineRule="auto"/>
        <w:rPr>
          <w:lang w:val="de-DE"/>
        </w:rPr>
      </w:pPr>
    </w:p>
    <w:p w:rsidR="00C91515" w:rsidRPr="00D8399E" w:rsidRDefault="00C91515" w:rsidP="00C91515">
      <w:pPr>
        <w:tabs>
          <w:tab w:val="left" w:pos="288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 w:line="240" w:lineRule="auto"/>
        <w:rPr>
          <w:lang w:val="de-DE"/>
        </w:rPr>
      </w:pPr>
      <w:r>
        <w:rPr>
          <w:lang w:val="de-DE"/>
        </w:rPr>
        <w:t xml:space="preserve">Pedersen, Holger </w:t>
      </w:r>
      <w:r>
        <w:rPr>
          <w:lang w:val="de-DE"/>
        </w:rPr>
        <w:t xml:space="preserve">(1897) </w:t>
      </w:r>
      <w:r>
        <w:rPr>
          <w:i/>
          <w:lang w:val="de-DE"/>
        </w:rPr>
        <w:t>Aspirationen i Irsk: En Sproghistorisk Undersøgelse</w:t>
      </w:r>
      <w:r>
        <w:rPr>
          <w:lang w:val="de-DE"/>
        </w:rPr>
        <w:t xml:space="preserve">. Leipzig: M. Spirgatis. </w:t>
      </w:r>
    </w:p>
    <w:p w:rsidR="00C91515" w:rsidRDefault="00C91515" w:rsidP="00C91515">
      <w:pPr>
        <w:tabs>
          <w:tab w:val="left" w:pos="288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 w:line="240" w:lineRule="auto"/>
        <w:rPr>
          <w:lang w:val="de-DE"/>
        </w:rPr>
      </w:pPr>
    </w:p>
    <w:p w:rsidR="00C91515" w:rsidRPr="00A94AB5" w:rsidRDefault="00C91515" w:rsidP="00C91515">
      <w:pPr>
        <w:tabs>
          <w:tab w:val="left" w:pos="288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 w:line="240" w:lineRule="auto"/>
        <w:rPr>
          <w:lang w:val="de-DE"/>
        </w:rPr>
      </w:pPr>
      <w:r>
        <w:rPr>
          <w:lang w:val="de-DE"/>
        </w:rPr>
        <w:t xml:space="preserve">Pedersen, Holger </w:t>
      </w:r>
      <w:r>
        <w:rPr>
          <w:lang w:val="de-DE"/>
        </w:rPr>
        <w:t>(</w:t>
      </w:r>
      <w:r w:rsidRPr="00A94AB5">
        <w:rPr>
          <w:lang w:val="de-DE"/>
        </w:rPr>
        <w:t>1899</w:t>
      </w:r>
      <w:r>
        <w:rPr>
          <w:lang w:val="de-DE"/>
        </w:rPr>
        <w:t xml:space="preserve">) </w:t>
      </w:r>
      <w:r w:rsidRPr="00A94AB5">
        <w:rPr>
          <w:lang w:val="de-DE"/>
        </w:rPr>
        <w:t xml:space="preserve">‘Die aspiration im Irischen. II” </w:t>
      </w:r>
      <w:r w:rsidRPr="00A94AB5">
        <w:rPr>
          <w:i/>
          <w:lang w:val="de-DE"/>
        </w:rPr>
        <w:t xml:space="preserve">Zeitschrift für vergleichende Sprachforschung </w:t>
      </w:r>
      <w:r w:rsidRPr="00A94AB5">
        <w:rPr>
          <w:lang w:val="de-DE"/>
        </w:rPr>
        <w:t>35,</w:t>
      </w:r>
      <w:r w:rsidRPr="00A94AB5">
        <w:rPr>
          <w:i/>
          <w:lang w:val="de-DE"/>
        </w:rPr>
        <w:t xml:space="preserve"> </w:t>
      </w:r>
      <w:r w:rsidRPr="00A94AB5">
        <w:rPr>
          <w:lang w:val="de-DE"/>
        </w:rPr>
        <w:t>(Neue Folge</w:t>
      </w:r>
      <w:r>
        <w:rPr>
          <w:lang w:val="de-DE"/>
        </w:rPr>
        <w:t>,</w:t>
      </w:r>
      <w:r w:rsidRPr="00A94AB5">
        <w:rPr>
          <w:lang w:val="de-DE"/>
        </w:rPr>
        <w:t xml:space="preserve"> Band 15) 315-444.</w:t>
      </w:r>
    </w:p>
    <w:p w:rsidR="00C16938" w:rsidRDefault="00C16938" w:rsidP="00C91515">
      <w:r>
        <w:t xml:space="preserve">  </w:t>
      </w:r>
    </w:p>
    <w:p w:rsidR="00AD24DD" w:rsidRDefault="00AD24DD">
      <w:pPr>
        <w:rPr>
          <w:lang w:val="en-GB"/>
        </w:rPr>
      </w:pPr>
    </w:p>
    <w:p w:rsidR="00BC24BB" w:rsidRDefault="00BC24BB">
      <w:pPr>
        <w:rPr>
          <w:lang w:val="en-GB"/>
        </w:rPr>
      </w:pPr>
    </w:p>
    <w:p w:rsidR="002938F7" w:rsidRDefault="00481B0C">
      <w:r>
        <w:rPr>
          <w:lang w:val="en-GB"/>
        </w:rPr>
        <w:t xml:space="preserve">   </w:t>
      </w:r>
      <w:r w:rsidR="00F804C6">
        <w:t xml:space="preserve"> </w:t>
      </w:r>
    </w:p>
    <w:sectPr w:rsidR="00293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15042"/>
    <w:multiLevelType w:val="singleLevel"/>
    <w:tmpl w:val="5FA48040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</w:abstractNum>
  <w:num w:numId="1">
    <w:abstractNumId w:val="0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2">
    <w:abstractNumId w:val="0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3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720" w:hanging="720"/>
        </w:pPr>
        <w:rPr>
          <w:rFonts w:hint="default"/>
          <w:b w:val="0"/>
          <w:i w:val="0"/>
        </w:rPr>
      </w:lvl>
    </w:lvlOverride>
  </w:num>
  <w:num w:numId="4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720" w:hanging="720"/>
        </w:pPr>
        <w:rPr>
          <w:rFonts w:hint="default"/>
          <w:b w:val="0"/>
          <w:i w:val="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4C6"/>
    <w:rsid w:val="002938F7"/>
    <w:rsid w:val="00481B0C"/>
    <w:rsid w:val="00850907"/>
    <w:rsid w:val="0096659A"/>
    <w:rsid w:val="00AD24DD"/>
    <w:rsid w:val="00BC24BB"/>
    <w:rsid w:val="00C16938"/>
    <w:rsid w:val="00C91515"/>
    <w:rsid w:val="00D1115E"/>
    <w:rsid w:val="00D43564"/>
    <w:rsid w:val="00E7550D"/>
    <w:rsid w:val="00F34B57"/>
    <w:rsid w:val="00F41047"/>
    <w:rsid w:val="00F8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6DAC8"/>
  <w15:chartTrackingRefBased/>
  <w15:docId w15:val="{28CD0151-9147-41B8-8F66-2C83F136E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D6A3425AEFD64FB3C3228B85E1B3BC" ma:contentTypeVersion="8" ma:contentTypeDescription="Create a new document." ma:contentTypeScope="" ma:versionID="dbe058f699fb079908269a239346a1fb">
  <xsd:schema xmlns:xsd="http://www.w3.org/2001/XMLSchema" xmlns:xs="http://www.w3.org/2001/XMLSchema" xmlns:p="http://schemas.microsoft.com/office/2006/metadata/properties" xmlns:ns2="7ca74483-d6b7-46e0-b5a9-65a88aabba72" xmlns:ns3="aabe719f-b47b-460c-9bdc-51f90179400a" targetNamespace="http://schemas.microsoft.com/office/2006/metadata/properties" ma:root="true" ma:fieldsID="ce5bd2181b8b85e412b9de6e3b921313" ns2:_="" ns3:_="">
    <xsd:import namespace="7ca74483-d6b7-46e0-b5a9-65a88aabba72"/>
    <xsd:import namespace="aabe719f-b47b-460c-9bdc-51f9017940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74483-d6b7-46e0-b5a9-65a88aabba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e719f-b47b-460c-9bdc-51f90179400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4F6CC6-FD9D-4D3D-A008-1CB2E22C3CC8}"/>
</file>

<file path=customXml/itemProps2.xml><?xml version="1.0" encoding="utf-8"?>
<ds:datastoreItem xmlns:ds="http://schemas.openxmlformats.org/officeDocument/2006/customXml" ds:itemID="{772E80EC-54BA-4311-907B-9E6A1894155F}"/>
</file>

<file path=customXml/itemProps3.xml><?xml version="1.0" encoding="utf-8"?>
<ds:datastoreItem xmlns:ds="http://schemas.openxmlformats.org/officeDocument/2006/customXml" ds:itemID="{99B322BB-AE8B-4B79-8C7B-49E1F38783D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O'Cathain</dc:creator>
  <cp:keywords/>
  <dc:description/>
  <cp:lastModifiedBy>Brian O'Cathain</cp:lastModifiedBy>
  <cp:revision>4</cp:revision>
  <dcterms:created xsi:type="dcterms:W3CDTF">2018-01-16T13:39:00Z</dcterms:created>
  <dcterms:modified xsi:type="dcterms:W3CDTF">2018-01-16T17:33:00Z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0x01010043D6A3425AEFD64FB3C3228B85E1B3BC</vt:lpwstr>
  </property>
</Properties>
</file>