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58D5" w:rsidRDefault="00A45AB5" w:rsidP="001D17D3">
      <w:pPr>
        <w:pStyle w:val="Ttulo1"/>
        <w:numPr>
          <w:ilvl w:val="0"/>
          <w:numId w:val="3"/>
        </w:numPr>
        <w:spacing w:line="360" w:lineRule="auto"/>
        <w:jc w:val="both"/>
      </w:pPr>
      <w:r>
        <w:t>DOCUMENTO DE DUDAS DEL EQUIPO</w:t>
      </w:r>
    </w:p>
    <w:p w:rsidR="00A45AB5" w:rsidRDefault="00A45AB5" w:rsidP="0054308C">
      <w:pPr>
        <w:spacing w:line="360" w:lineRule="auto"/>
        <w:jc w:val="both"/>
      </w:pPr>
    </w:p>
    <w:p w:rsidR="00A45AB5" w:rsidRDefault="004170B1" w:rsidP="0054308C">
      <w:pPr>
        <w:spacing w:line="360" w:lineRule="auto"/>
        <w:jc w:val="both"/>
      </w:pPr>
      <w:r>
        <w:t>E</w:t>
      </w:r>
      <w:r w:rsidR="00A45AB5">
        <w:t xml:space="preserve">ste documento </w:t>
      </w:r>
      <w:r>
        <w:t>recoge de forma visual como el equipo de trabajo ha diseñado el prototipo y como hemos distribuido la información.</w:t>
      </w:r>
    </w:p>
    <w:p w:rsidR="00A45AB5" w:rsidRDefault="001D17D3" w:rsidP="001D17D3">
      <w:pPr>
        <w:pStyle w:val="Ttulo1"/>
        <w:numPr>
          <w:ilvl w:val="0"/>
          <w:numId w:val="3"/>
        </w:numPr>
        <w:spacing w:line="360" w:lineRule="auto"/>
        <w:jc w:val="both"/>
      </w:pPr>
      <w:r>
        <w:t>OBSERVACIONES GENERALES SOBRE EL DISEÑO</w:t>
      </w:r>
    </w:p>
    <w:p w:rsidR="001D17D3" w:rsidRDefault="001D17D3" w:rsidP="001D17D3">
      <w:pPr>
        <w:pStyle w:val="Prrafodelista"/>
        <w:numPr>
          <w:ilvl w:val="0"/>
          <w:numId w:val="5"/>
        </w:numPr>
      </w:pPr>
      <w:r>
        <w:t>El diseño del prototipo responde al concepto ‘</w:t>
      </w:r>
      <w:proofErr w:type="spellStart"/>
      <w:r>
        <w:t>Responsive</w:t>
      </w:r>
      <w:proofErr w:type="spellEnd"/>
      <w:r>
        <w:t xml:space="preserve"> Web </w:t>
      </w:r>
      <w:proofErr w:type="spellStart"/>
      <w:r>
        <w:t>Design</w:t>
      </w:r>
      <w:proofErr w:type="spellEnd"/>
      <w:r>
        <w:t>’, es decir las pantallas se adaptan perfectamente al dispositivo en el que se ejecuta.</w:t>
      </w:r>
    </w:p>
    <w:p w:rsidR="001D17D3" w:rsidRDefault="001D17D3" w:rsidP="001D17D3">
      <w:pPr>
        <w:pStyle w:val="Prrafodelista"/>
        <w:numPr>
          <w:ilvl w:val="0"/>
          <w:numId w:val="5"/>
        </w:numPr>
      </w:pPr>
      <w:r>
        <w:t>Otro de los objetivos plasmados en el diseño, es que el examinador sea capaz de introducir la mayor cantidad de información con un esfuerzo mínimo</w:t>
      </w:r>
      <w:r w:rsidR="003D6E73">
        <w:t>, para ello se usan varios controles:</w:t>
      </w:r>
    </w:p>
    <w:p w:rsidR="007C2ABC" w:rsidRDefault="007C2ABC" w:rsidP="007C2ABC">
      <w:pPr>
        <w:pStyle w:val="Prrafodelista"/>
        <w:numPr>
          <w:ilvl w:val="1"/>
          <w:numId w:val="5"/>
        </w:numPr>
      </w:pPr>
      <w:proofErr w:type="spellStart"/>
      <w:r w:rsidRPr="007C2ABC">
        <w:rPr>
          <w:b/>
        </w:rPr>
        <w:t>Flag</w:t>
      </w:r>
      <w:proofErr w:type="spellEnd"/>
      <w:r>
        <w:t>: deslizando el dedo, marcamos un valor u otro:</w:t>
      </w:r>
    </w:p>
    <w:p w:rsidR="007C2ABC" w:rsidRDefault="007C2ABC" w:rsidP="007C2ABC">
      <w:pPr>
        <w:ind w:left="1080"/>
      </w:pPr>
      <w:r>
        <w:rPr>
          <w:noProof/>
          <w:lang w:eastAsia="es-ES"/>
        </w:rPr>
        <w:drawing>
          <wp:inline distT="0" distB="0" distL="0" distR="0" wp14:anchorId="5454A66F" wp14:editId="4E81D34E">
            <wp:extent cx="3914775" cy="6477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4775" cy="647700"/>
                    </a:xfrm>
                    <a:prstGeom prst="rect">
                      <a:avLst/>
                    </a:prstGeom>
                    <a:noFill/>
                    <a:ln>
                      <a:noFill/>
                    </a:ln>
                  </pic:spPr>
                </pic:pic>
              </a:graphicData>
            </a:graphic>
          </wp:inline>
        </w:drawing>
      </w:r>
    </w:p>
    <w:p w:rsidR="003D6E73" w:rsidRDefault="003D6E73" w:rsidP="003D6E73">
      <w:pPr>
        <w:pStyle w:val="Prrafodelista"/>
        <w:numPr>
          <w:ilvl w:val="1"/>
          <w:numId w:val="5"/>
        </w:numPr>
      </w:pPr>
      <w:r w:rsidRPr="007C2ABC">
        <w:rPr>
          <w:b/>
        </w:rPr>
        <w:t>Slider</w:t>
      </w:r>
      <w:r>
        <w:t xml:space="preserve">: es una barra deslizante para marcar valores numéricos. </w:t>
      </w:r>
    </w:p>
    <w:p w:rsidR="003D6E73" w:rsidRDefault="003D6E73" w:rsidP="003D6E73">
      <w:pPr>
        <w:ind w:left="1080"/>
      </w:pPr>
      <w:r>
        <w:t xml:space="preserve">Ejemplo: número de </w:t>
      </w:r>
      <w:r w:rsidR="007C2ABC">
        <w:t>inyecciones/</w:t>
      </w:r>
      <w:r>
        <w:t xml:space="preserve">año: con el dedo podemos deslizarnos </w:t>
      </w:r>
      <w:r w:rsidR="007C2ABC">
        <w:t>h</w:t>
      </w:r>
      <w:r>
        <w:t>asta obtener el valor deseado:</w:t>
      </w:r>
    </w:p>
    <w:p w:rsidR="001D17D3" w:rsidRDefault="007C2ABC" w:rsidP="001D17D3">
      <w:r>
        <w:rPr>
          <w:noProof/>
          <w:lang w:eastAsia="es-ES"/>
        </w:rPr>
        <w:drawing>
          <wp:inline distT="0" distB="0" distL="0" distR="0">
            <wp:extent cx="6315347" cy="390525"/>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15347" cy="390525"/>
                    </a:xfrm>
                    <a:prstGeom prst="rect">
                      <a:avLst/>
                    </a:prstGeom>
                    <a:noFill/>
                    <a:ln>
                      <a:noFill/>
                    </a:ln>
                  </pic:spPr>
                </pic:pic>
              </a:graphicData>
            </a:graphic>
          </wp:inline>
        </w:drawing>
      </w:r>
    </w:p>
    <w:p w:rsidR="003D6E73" w:rsidRDefault="003D6E73" w:rsidP="003D6E73">
      <w:pPr>
        <w:pStyle w:val="Prrafodelista"/>
        <w:numPr>
          <w:ilvl w:val="1"/>
          <w:numId w:val="5"/>
        </w:numPr>
      </w:pPr>
      <w:r w:rsidRPr="007C2ABC">
        <w:rPr>
          <w:b/>
        </w:rPr>
        <w:t>Campos fecha</w:t>
      </w:r>
      <w:r>
        <w:t xml:space="preserve">: </w:t>
      </w:r>
      <w:r>
        <w:t>se abre una ventana para introducir la fecha más de manera cómoda:</w:t>
      </w:r>
    </w:p>
    <w:p w:rsidR="003D6E73" w:rsidRDefault="007C2ABC" w:rsidP="003D6E73">
      <w:pPr>
        <w:pStyle w:val="Prrafodelista"/>
        <w:ind w:left="1440"/>
      </w:pPr>
      <w:r>
        <w:t>Se elige la fecha y se carga automáticamente en el campo asociado</w:t>
      </w:r>
    </w:p>
    <w:p w:rsidR="003D6E73" w:rsidRDefault="003D6E73" w:rsidP="007C2ABC">
      <w:pPr>
        <w:pStyle w:val="Prrafodelista"/>
        <w:ind w:left="1440" w:hanging="731"/>
      </w:pPr>
      <w:r>
        <w:rPr>
          <w:noProof/>
          <w:lang w:eastAsia="es-ES"/>
        </w:rPr>
        <w:drawing>
          <wp:inline distT="0" distB="0" distL="0" distR="0">
            <wp:extent cx="5400675" cy="12858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285875"/>
                    </a:xfrm>
                    <a:prstGeom prst="rect">
                      <a:avLst/>
                    </a:prstGeom>
                    <a:noFill/>
                    <a:ln>
                      <a:noFill/>
                    </a:ln>
                  </pic:spPr>
                </pic:pic>
              </a:graphicData>
            </a:graphic>
          </wp:inline>
        </w:drawing>
      </w:r>
    </w:p>
    <w:p w:rsidR="003D6E73" w:rsidRDefault="003D6E73" w:rsidP="003D6E73">
      <w:pPr>
        <w:pStyle w:val="Prrafodelista"/>
        <w:ind w:left="1080"/>
      </w:pPr>
    </w:p>
    <w:p w:rsidR="007C2ABC" w:rsidRDefault="007C2ABC" w:rsidP="003D6E73">
      <w:pPr>
        <w:pStyle w:val="Prrafodelista"/>
        <w:ind w:left="1080"/>
      </w:pPr>
    </w:p>
    <w:p w:rsidR="007C2ABC" w:rsidRDefault="007C2ABC" w:rsidP="003D6E73">
      <w:pPr>
        <w:pStyle w:val="Prrafodelista"/>
        <w:ind w:left="1080"/>
      </w:pPr>
    </w:p>
    <w:p w:rsidR="007C2ABC" w:rsidRPr="001D17D3" w:rsidRDefault="007C2ABC" w:rsidP="003D6E73">
      <w:pPr>
        <w:pStyle w:val="Prrafodelista"/>
        <w:ind w:left="1080"/>
      </w:pPr>
    </w:p>
    <w:p w:rsidR="001D17D3" w:rsidRDefault="001D17D3" w:rsidP="001D17D3">
      <w:pPr>
        <w:pStyle w:val="Ttulo1"/>
        <w:numPr>
          <w:ilvl w:val="0"/>
          <w:numId w:val="3"/>
        </w:numPr>
        <w:spacing w:line="360" w:lineRule="auto"/>
        <w:jc w:val="both"/>
      </w:pPr>
      <w:r>
        <w:lastRenderedPageBreak/>
        <w:t>ESTRUCTURA</w:t>
      </w:r>
    </w:p>
    <w:p w:rsidR="008C64E7" w:rsidRDefault="008C64E7" w:rsidP="001D17D3">
      <w:pPr>
        <w:pStyle w:val="Ttulo2"/>
        <w:numPr>
          <w:ilvl w:val="1"/>
          <w:numId w:val="4"/>
        </w:numPr>
      </w:pPr>
      <w:r>
        <w:t>DATOS PERSONALES</w:t>
      </w:r>
    </w:p>
    <w:p w:rsidR="00FE2D4F" w:rsidRPr="00FE2D4F" w:rsidRDefault="00FE2D4F" w:rsidP="00FE2D4F"/>
    <w:p w:rsidR="00886F6F" w:rsidRDefault="00886F6F" w:rsidP="00886F6F">
      <w:r>
        <w:t>Una vez que el examinador se ha logado en la aplicación, es la primera pantalla que se muestra, la idea es mostrar primeramente los datos que identifican más en detalle al paciente (</w:t>
      </w:r>
      <w:r w:rsidR="00FE2D4F">
        <w:t xml:space="preserve">DATOS PERSONALES: </w:t>
      </w:r>
      <w:r>
        <w:t>nombre, apellidos, sexo, fecha nacimiento, etc….)  y desde esta pantalla acceder a la información más en concreta sobre la exploración</w:t>
      </w:r>
      <w:r w:rsidR="00FE2D4F">
        <w:t xml:space="preserve"> (DATOS CLÍNICOS)</w:t>
      </w:r>
      <w:r>
        <w:t>.</w:t>
      </w:r>
    </w:p>
    <w:p w:rsidR="00886F6F" w:rsidRDefault="00886F6F" w:rsidP="00886F6F">
      <w:r>
        <w:t xml:space="preserve">Si lo que se quiere es </w:t>
      </w:r>
      <w:r w:rsidRPr="00886F6F">
        <w:rPr>
          <w:b/>
          <w:u w:val="single"/>
        </w:rPr>
        <w:t>dar de alta</w:t>
      </w:r>
      <w:r>
        <w:t xml:space="preserve"> una nueva exploración, directamente rellenamos los campos correspondientes y la aplicación calculara directamente el nº de identificación.</w:t>
      </w:r>
    </w:p>
    <w:p w:rsidR="00886F6F" w:rsidRDefault="00886F6F" w:rsidP="00886F6F">
      <w:r>
        <w:t xml:space="preserve">Si lo que queremos es </w:t>
      </w:r>
      <w:r w:rsidRPr="00886F6F">
        <w:rPr>
          <w:b/>
          <w:u w:val="single"/>
        </w:rPr>
        <w:t xml:space="preserve">cargar una </w:t>
      </w:r>
      <w:r>
        <w:rPr>
          <w:b/>
          <w:u w:val="single"/>
        </w:rPr>
        <w:t xml:space="preserve">exploración, </w:t>
      </w:r>
      <w:r w:rsidRPr="00886F6F">
        <w:t>el campo nº de identificación tendrá asociado un botón para buscar</w:t>
      </w:r>
      <w:r w:rsidR="00FE2D4F">
        <w:t xml:space="preserve"> (‘lupa’)</w:t>
      </w:r>
      <w:r w:rsidRPr="00886F6F">
        <w:t>, así podremos buscar una existente y cargarla.</w:t>
      </w:r>
    </w:p>
    <w:p w:rsidR="00886F6F" w:rsidRPr="00886F6F" w:rsidRDefault="00886F6F" w:rsidP="00886F6F"/>
    <w:p w:rsidR="008C64E7" w:rsidRPr="008C64E7" w:rsidRDefault="008C64E7" w:rsidP="008C64E7">
      <w:r>
        <w:rPr>
          <w:noProof/>
          <w:lang w:eastAsia="es-ES"/>
        </w:rPr>
        <w:drawing>
          <wp:inline distT="0" distB="0" distL="0" distR="0">
            <wp:extent cx="5391150" cy="3105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8C64E7" w:rsidRDefault="00FE2D4F" w:rsidP="008C64E7">
      <w:r>
        <w:t>Desde los datos personales podemos ir a los datos clínicos</w:t>
      </w:r>
    </w:p>
    <w:p w:rsidR="00EB5F89" w:rsidRDefault="00EB5F89" w:rsidP="008C64E7"/>
    <w:p w:rsidR="00EB5F89" w:rsidRDefault="00EB5F89" w:rsidP="008C64E7"/>
    <w:p w:rsidR="00EB5F89" w:rsidRDefault="00EB5F89" w:rsidP="008C64E7"/>
    <w:p w:rsidR="00EB5F89" w:rsidRDefault="00EB5F89" w:rsidP="008C64E7"/>
    <w:p w:rsidR="00EB5F89" w:rsidRDefault="00EB5F89" w:rsidP="008C64E7"/>
    <w:p w:rsidR="00EB5F89" w:rsidRDefault="00EB5F89" w:rsidP="008C64E7"/>
    <w:p w:rsidR="00E27097" w:rsidRPr="00E27097" w:rsidRDefault="00E27097" w:rsidP="001D17D3">
      <w:pPr>
        <w:pStyle w:val="Ttulo2"/>
        <w:numPr>
          <w:ilvl w:val="1"/>
          <w:numId w:val="4"/>
        </w:numPr>
      </w:pPr>
      <w:r w:rsidRPr="00E27097">
        <w:lastRenderedPageBreak/>
        <w:t>DATOS CLÍNICOS</w:t>
      </w:r>
    </w:p>
    <w:p w:rsidR="00E27097" w:rsidRPr="001D17D3" w:rsidRDefault="00E27097" w:rsidP="001D17D3">
      <w:pPr>
        <w:pStyle w:val="Prrafodelista"/>
        <w:numPr>
          <w:ilvl w:val="2"/>
          <w:numId w:val="4"/>
        </w:numPr>
        <w:rPr>
          <w:rFonts w:asciiTheme="majorHAnsi" w:eastAsiaTheme="majorEastAsia" w:hAnsiTheme="majorHAnsi" w:cstheme="majorBidi"/>
          <w:b/>
          <w:bCs/>
          <w:color w:val="3F7AB6" w:themeColor="accent1"/>
          <w:sz w:val="26"/>
          <w:szCs w:val="26"/>
        </w:rPr>
      </w:pPr>
      <w:r w:rsidRPr="001D17D3">
        <w:rPr>
          <w:rFonts w:asciiTheme="majorHAnsi" w:eastAsiaTheme="majorEastAsia" w:hAnsiTheme="majorHAnsi" w:cstheme="majorBidi"/>
          <w:b/>
          <w:bCs/>
          <w:color w:val="3F7AB6" w:themeColor="accent1"/>
          <w:sz w:val="26"/>
          <w:szCs w:val="26"/>
        </w:rPr>
        <w:t>Antecedentes personales</w:t>
      </w:r>
    </w:p>
    <w:p w:rsidR="00E27097" w:rsidRPr="00E27097" w:rsidRDefault="00E27097" w:rsidP="00E27097">
      <w:pPr>
        <w:rPr>
          <w:rFonts w:asciiTheme="majorHAnsi" w:eastAsiaTheme="majorEastAsia" w:hAnsiTheme="majorHAnsi" w:cstheme="majorBidi"/>
          <w:b/>
          <w:bCs/>
          <w:color w:val="3F7AB6" w:themeColor="accent1"/>
          <w:sz w:val="26"/>
          <w:szCs w:val="26"/>
        </w:rPr>
      </w:pPr>
      <w:r>
        <w:rPr>
          <w:rFonts w:asciiTheme="majorHAnsi" w:eastAsiaTheme="majorEastAsia" w:hAnsiTheme="majorHAnsi" w:cstheme="majorBidi"/>
          <w:b/>
          <w:bCs/>
          <w:noProof/>
          <w:color w:val="3F7AB6" w:themeColor="accent1"/>
          <w:sz w:val="26"/>
          <w:szCs w:val="26"/>
          <w:lang w:eastAsia="es-ES"/>
        </w:rPr>
        <w:drawing>
          <wp:inline distT="0" distB="0" distL="0" distR="0">
            <wp:extent cx="5391150" cy="29241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924175"/>
                    </a:xfrm>
                    <a:prstGeom prst="rect">
                      <a:avLst/>
                    </a:prstGeom>
                    <a:noFill/>
                    <a:ln>
                      <a:noFill/>
                    </a:ln>
                  </pic:spPr>
                </pic:pic>
              </a:graphicData>
            </a:graphic>
          </wp:inline>
        </w:drawing>
      </w:r>
    </w:p>
    <w:p w:rsidR="00E27097" w:rsidRPr="00E27097" w:rsidRDefault="00E27097" w:rsidP="001D17D3">
      <w:pPr>
        <w:pStyle w:val="Prrafodelista"/>
        <w:numPr>
          <w:ilvl w:val="2"/>
          <w:numId w:val="4"/>
        </w:numPr>
        <w:rPr>
          <w:rFonts w:asciiTheme="majorHAnsi" w:eastAsiaTheme="majorEastAsia" w:hAnsiTheme="majorHAnsi" w:cstheme="majorBidi"/>
          <w:b/>
          <w:bCs/>
          <w:color w:val="3F7AB6" w:themeColor="accent1"/>
          <w:sz w:val="26"/>
          <w:szCs w:val="26"/>
        </w:rPr>
      </w:pPr>
      <w:r w:rsidRPr="00E27097">
        <w:rPr>
          <w:rFonts w:asciiTheme="majorHAnsi" w:eastAsiaTheme="majorEastAsia" w:hAnsiTheme="majorHAnsi" w:cstheme="majorBidi"/>
          <w:b/>
          <w:bCs/>
          <w:color w:val="3F7AB6" w:themeColor="accent1"/>
          <w:sz w:val="26"/>
          <w:szCs w:val="26"/>
        </w:rPr>
        <w:t>Antecedentes relacionados PCI</w:t>
      </w:r>
    </w:p>
    <w:p w:rsidR="00E27097" w:rsidRPr="00E27097" w:rsidRDefault="00E27097" w:rsidP="00E27097">
      <w:pPr>
        <w:rPr>
          <w:rFonts w:asciiTheme="majorHAnsi" w:eastAsiaTheme="majorEastAsia" w:hAnsiTheme="majorHAnsi" w:cstheme="majorBidi"/>
          <w:b/>
          <w:bCs/>
          <w:color w:val="3F7AB6" w:themeColor="accent1"/>
          <w:sz w:val="26"/>
          <w:szCs w:val="26"/>
        </w:rPr>
      </w:pPr>
      <w:r>
        <w:rPr>
          <w:noProof/>
          <w:lang w:eastAsia="es-ES"/>
        </w:rPr>
        <w:drawing>
          <wp:inline distT="0" distB="0" distL="0" distR="0" wp14:anchorId="42AE417A" wp14:editId="0B73D9E7">
            <wp:extent cx="5400040" cy="293403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934034"/>
                    </a:xfrm>
                    <a:prstGeom prst="rect">
                      <a:avLst/>
                    </a:prstGeom>
                  </pic:spPr>
                </pic:pic>
              </a:graphicData>
            </a:graphic>
          </wp:inline>
        </w:drawing>
      </w:r>
    </w:p>
    <w:p w:rsidR="00E27097" w:rsidRPr="00E27097" w:rsidRDefault="00E27097" w:rsidP="00E27097">
      <w:pPr>
        <w:pStyle w:val="Ttulo2"/>
      </w:pPr>
      <w:r w:rsidRPr="00E27097">
        <w:t>EXPLORACION FÍSICA</w:t>
      </w:r>
    </w:p>
    <w:p w:rsidR="00E27097" w:rsidRDefault="00E27097" w:rsidP="001D17D3">
      <w:pPr>
        <w:pStyle w:val="Prrafodelista"/>
        <w:numPr>
          <w:ilvl w:val="2"/>
          <w:numId w:val="4"/>
        </w:numPr>
        <w:rPr>
          <w:rFonts w:asciiTheme="majorHAnsi" w:eastAsiaTheme="majorEastAsia" w:hAnsiTheme="majorHAnsi" w:cstheme="majorBidi"/>
          <w:b/>
          <w:bCs/>
          <w:color w:val="3F7AB6" w:themeColor="accent1"/>
          <w:sz w:val="26"/>
          <w:szCs w:val="26"/>
        </w:rPr>
      </w:pPr>
      <w:r w:rsidRPr="00E27097">
        <w:rPr>
          <w:rFonts w:asciiTheme="majorHAnsi" w:eastAsiaTheme="majorEastAsia" w:hAnsiTheme="majorHAnsi" w:cstheme="majorBidi"/>
          <w:b/>
          <w:bCs/>
          <w:color w:val="3F7AB6" w:themeColor="accent1"/>
          <w:sz w:val="26"/>
          <w:szCs w:val="26"/>
        </w:rPr>
        <w:t>Longitud de miembros inferiores</w:t>
      </w:r>
    </w:p>
    <w:p w:rsidR="00E27097" w:rsidRPr="00E27097" w:rsidRDefault="00E27097" w:rsidP="00E27097">
      <w:pPr>
        <w:rPr>
          <w:rFonts w:asciiTheme="majorHAnsi" w:eastAsiaTheme="majorEastAsia" w:hAnsiTheme="majorHAnsi" w:cstheme="majorBidi"/>
          <w:b/>
          <w:bCs/>
          <w:color w:val="3F7AB6" w:themeColor="accent1"/>
          <w:sz w:val="26"/>
          <w:szCs w:val="26"/>
        </w:rPr>
      </w:pPr>
      <w:r>
        <w:rPr>
          <w:noProof/>
          <w:lang w:eastAsia="es-ES"/>
        </w:rPr>
        <w:drawing>
          <wp:inline distT="0" distB="0" distL="0" distR="0" wp14:anchorId="42FFDB93" wp14:editId="7A61BA9C">
            <wp:extent cx="5400040" cy="608558"/>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608558"/>
                    </a:xfrm>
                    <a:prstGeom prst="rect">
                      <a:avLst/>
                    </a:prstGeom>
                  </pic:spPr>
                </pic:pic>
              </a:graphicData>
            </a:graphic>
          </wp:inline>
        </w:drawing>
      </w:r>
    </w:p>
    <w:p w:rsidR="00E27097" w:rsidRDefault="00E27097" w:rsidP="00E27097">
      <w:pPr>
        <w:rPr>
          <w:rFonts w:asciiTheme="majorHAnsi" w:eastAsiaTheme="majorEastAsia" w:hAnsiTheme="majorHAnsi" w:cstheme="majorBidi"/>
          <w:b/>
          <w:bCs/>
          <w:color w:val="3F7AB6" w:themeColor="accent1"/>
          <w:sz w:val="26"/>
          <w:szCs w:val="26"/>
        </w:rPr>
      </w:pPr>
    </w:p>
    <w:p w:rsidR="00E27097" w:rsidRDefault="00E27097" w:rsidP="001D17D3">
      <w:pPr>
        <w:pStyle w:val="Prrafodelista"/>
        <w:numPr>
          <w:ilvl w:val="2"/>
          <w:numId w:val="4"/>
        </w:numPr>
        <w:rPr>
          <w:rFonts w:asciiTheme="majorHAnsi" w:eastAsiaTheme="majorEastAsia" w:hAnsiTheme="majorHAnsi" w:cstheme="majorBidi"/>
          <w:b/>
          <w:bCs/>
          <w:color w:val="3F7AB6" w:themeColor="accent1"/>
          <w:sz w:val="26"/>
          <w:szCs w:val="26"/>
        </w:rPr>
      </w:pPr>
      <w:r w:rsidRPr="00E27097">
        <w:rPr>
          <w:rFonts w:asciiTheme="majorHAnsi" w:eastAsiaTheme="majorEastAsia" w:hAnsiTheme="majorHAnsi" w:cstheme="majorBidi"/>
          <w:b/>
          <w:bCs/>
          <w:color w:val="3F7AB6" w:themeColor="accent1"/>
          <w:sz w:val="26"/>
          <w:szCs w:val="26"/>
        </w:rPr>
        <w:lastRenderedPageBreak/>
        <w:t>Tono muscular</w:t>
      </w:r>
    </w:p>
    <w:p w:rsidR="00E27097" w:rsidRPr="00E27097" w:rsidRDefault="00E27097" w:rsidP="00E27097">
      <w:pPr>
        <w:rPr>
          <w:rFonts w:asciiTheme="majorHAnsi" w:eastAsiaTheme="majorEastAsia" w:hAnsiTheme="majorHAnsi" w:cstheme="majorBidi"/>
          <w:b/>
          <w:bCs/>
          <w:color w:val="3F7AB6" w:themeColor="accent1"/>
          <w:sz w:val="26"/>
          <w:szCs w:val="26"/>
        </w:rPr>
      </w:pPr>
      <w:r>
        <w:rPr>
          <w:noProof/>
          <w:lang w:eastAsia="es-ES"/>
        </w:rPr>
        <w:drawing>
          <wp:inline distT="0" distB="0" distL="0" distR="0" wp14:anchorId="3CEB7448" wp14:editId="76346F97">
            <wp:extent cx="5400040" cy="210062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100627"/>
                    </a:xfrm>
                    <a:prstGeom prst="rect">
                      <a:avLst/>
                    </a:prstGeom>
                  </pic:spPr>
                </pic:pic>
              </a:graphicData>
            </a:graphic>
          </wp:inline>
        </w:drawing>
      </w:r>
    </w:p>
    <w:p w:rsidR="00E27097" w:rsidRDefault="00E27097" w:rsidP="001D17D3">
      <w:pPr>
        <w:pStyle w:val="Prrafodelista"/>
        <w:numPr>
          <w:ilvl w:val="2"/>
          <w:numId w:val="4"/>
        </w:numPr>
        <w:rPr>
          <w:rFonts w:asciiTheme="majorHAnsi" w:eastAsiaTheme="majorEastAsia" w:hAnsiTheme="majorHAnsi" w:cstheme="majorBidi"/>
          <w:b/>
          <w:bCs/>
          <w:color w:val="3F7AB6" w:themeColor="accent1"/>
          <w:sz w:val="26"/>
          <w:szCs w:val="26"/>
        </w:rPr>
      </w:pPr>
      <w:r w:rsidRPr="00E27097">
        <w:rPr>
          <w:rFonts w:asciiTheme="majorHAnsi" w:eastAsiaTheme="majorEastAsia" w:hAnsiTheme="majorHAnsi" w:cstheme="majorBidi"/>
          <w:b/>
          <w:bCs/>
          <w:color w:val="3F7AB6" w:themeColor="accent1"/>
          <w:sz w:val="26"/>
          <w:szCs w:val="26"/>
        </w:rPr>
        <w:t>Valoración articular/muscular</w:t>
      </w:r>
    </w:p>
    <w:p w:rsidR="00E27097" w:rsidRDefault="00E27097" w:rsidP="00E27097">
      <w:pPr>
        <w:rPr>
          <w:rFonts w:asciiTheme="majorHAnsi" w:eastAsiaTheme="majorEastAsia" w:hAnsiTheme="majorHAnsi" w:cstheme="majorBidi"/>
          <w:b/>
          <w:bCs/>
          <w:color w:val="3F7AB6" w:themeColor="accent1"/>
          <w:sz w:val="26"/>
          <w:szCs w:val="26"/>
        </w:rPr>
      </w:pPr>
      <w:r>
        <w:rPr>
          <w:noProof/>
          <w:lang w:eastAsia="es-ES"/>
        </w:rPr>
        <w:drawing>
          <wp:inline distT="0" distB="0" distL="0" distR="0" wp14:anchorId="60A1BEF2" wp14:editId="53C6CE74">
            <wp:extent cx="5400040" cy="3079453"/>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079453"/>
                    </a:xfrm>
                    <a:prstGeom prst="rect">
                      <a:avLst/>
                    </a:prstGeom>
                  </pic:spPr>
                </pic:pic>
              </a:graphicData>
            </a:graphic>
          </wp:inline>
        </w:drawing>
      </w:r>
    </w:p>
    <w:p w:rsidR="00E27097" w:rsidRPr="00E27097" w:rsidRDefault="00E27097" w:rsidP="00E27097">
      <w:pPr>
        <w:rPr>
          <w:rFonts w:asciiTheme="majorHAnsi" w:eastAsiaTheme="majorEastAsia" w:hAnsiTheme="majorHAnsi" w:cstheme="majorBidi"/>
          <w:b/>
          <w:bCs/>
          <w:color w:val="3F7AB6" w:themeColor="accent1"/>
          <w:sz w:val="26"/>
          <w:szCs w:val="26"/>
        </w:rPr>
      </w:pPr>
    </w:p>
    <w:p w:rsidR="00E27097" w:rsidRDefault="00E27097" w:rsidP="001D17D3">
      <w:pPr>
        <w:pStyle w:val="Prrafodelista"/>
        <w:numPr>
          <w:ilvl w:val="2"/>
          <w:numId w:val="4"/>
        </w:numPr>
        <w:rPr>
          <w:rFonts w:asciiTheme="majorHAnsi" w:eastAsiaTheme="majorEastAsia" w:hAnsiTheme="majorHAnsi" w:cstheme="majorBidi"/>
          <w:b/>
          <w:bCs/>
          <w:color w:val="3F7AB6" w:themeColor="accent1"/>
          <w:sz w:val="26"/>
          <w:szCs w:val="26"/>
        </w:rPr>
      </w:pPr>
      <w:r w:rsidRPr="00E27097">
        <w:rPr>
          <w:rFonts w:asciiTheme="majorHAnsi" w:eastAsiaTheme="majorEastAsia" w:hAnsiTheme="majorHAnsi" w:cstheme="majorBidi"/>
          <w:b/>
          <w:bCs/>
          <w:color w:val="3F7AB6" w:themeColor="accent1"/>
          <w:sz w:val="26"/>
          <w:szCs w:val="26"/>
        </w:rPr>
        <w:t>Control motor selectivo</w:t>
      </w:r>
    </w:p>
    <w:p w:rsidR="00E27097" w:rsidRDefault="00E27097" w:rsidP="00E27097">
      <w:pPr>
        <w:rPr>
          <w:rFonts w:asciiTheme="majorHAnsi" w:eastAsiaTheme="majorEastAsia" w:hAnsiTheme="majorHAnsi" w:cstheme="majorBidi"/>
          <w:b/>
          <w:bCs/>
          <w:color w:val="3F7AB6" w:themeColor="accent1"/>
          <w:sz w:val="26"/>
          <w:szCs w:val="26"/>
        </w:rPr>
      </w:pPr>
      <w:r>
        <w:rPr>
          <w:noProof/>
          <w:lang w:eastAsia="es-ES"/>
        </w:rPr>
        <w:drawing>
          <wp:inline distT="0" distB="0" distL="0" distR="0" wp14:anchorId="09F79062" wp14:editId="7ABBD452">
            <wp:extent cx="5400040" cy="738702"/>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738702"/>
                    </a:xfrm>
                    <a:prstGeom prst="rect">
                      <a:avLst/>
                    </a:prstGeom>
                  </pic:spPr>
                </pic:pic>
              </a:graphicData>
            </a:graphic>
          </wp:inline>
        </w:drawing>
      </w:r>
    </w:p>
    <w:p w:rsidR="00E27097" w:rsidRDefault="00E27097" w:rsidP="00E27097">
      <w:pPr>
        <w:rPr>
          <w:rFonts w:asciiTheme="majorHAnsi" w:eastAsiaTheme="majorEastAsia" w:hAnsiTheme="majorHAnsi" w:cstheme="majorBidi"/>
          <w:b/>
          <w:bCs/>
          <w:color w:val="3F7AB6" w:themeColor="accent1"/>
          <w:sz w:val="26"/>
          <w:szCs w:val="26"/>
        </w:rPr>
      </w:pPr>
    </w:p>
    <w:p w:rsidR="00EB5F89" w:rsidRDefault="00EB5F89" w:rsidP="00E27097">
      <w:pPr>
        <w:rPr>
          <w:rFonts w:asciiTheme="majorHAnsi" w:eastAsiaTheme="majorEastAsia" w:hAnsiTheme="majorHAnsi" w:cstheme="majorBidi"/>
          <w:b/>
          <w:bCs/>
          <w:color w:val="3F7AB6" w:themeColor="accent1"/>
          <w:sz w:val="26"/>
          <w:szCs w:val="26"/>
        </w:rPr>
      </w:pPr>
    </w:p>
    <w:p w:rsidR="00EB5F89" w:rsidRPr="00E27097" w:rsidRDefault="00EB5F89" w:rsidP="00E27097">
      <w:pPr>
        <w:rPr>
          <w:rFonts w:asciiTheme="majorHAnsi" w:eastAsiaTheme="majorEastAsia" w:hAnsiTheme="majorHAnsi" w:cstheme="majorBidi"/>
          <w:b/>
          <w:bCs/>
          <w:color w:val="3F7AB6" w:themeColor="accent1"/>
          <w:sz w:val="26"/>
          <w:szCs w:val="26"/>
        </w:rPr>
      </w:pPr>
    </w:p>
    <w:p w:rsidR="00E27097" w:rsidRDefault="00E27097" w:rsidP="00E27097">
      <w:pPr>
        <w:rPr>
          <w:rFonts w:asciiTheme="majorHAnsi" w:eastAsiaTheme="majorEastAsia" w:hAnsiTheme="majorHAnsi" w:cstheme="majorBidi"/>
          <w:b/>
          <w:bCs/>
          <w:color w:val="3F7AB6" w:themeColor="accent1"/>
          <w:sz w:val="26"/>
          <w:szCs w:val="26"/>
        </w:rPr>
      </w:pPr>
    </w:p>
    <w:p w:rsidR="00E27097" w:rsidRDefault="00E27097" w:rsidP="001D17D3">
      <w:pPr>
        <w:pStyle w:val="Prrafodelista"/>
        <w:numPr>
          <w:ilvl w:val="2"/>
          <w:numId w:val="4"/>
        </w:numPr>
        <w:rPr>
          <w:rFonts w:asciiTheme="majorHAnsi" w:eastAsiaTheme="majorEastAsia" w:hAnsiTheme="majorHAnsi" w:cstheme="majorBidi"/>
          <w:b/>
          <w:bCs/>
          <w:color w:val="3F7AB6" w:themeColor="accent1"/>
          <w:sz w:val="26"/>
          <w:szCs w:val="26"/>
        </w:rPr>
      </w:pPr>
      <w:r w:rsidRPr="00E27097">
        <w:rPr>
          <w:rFonts w:asciiTheme="majorHAnsi" w:eastAsiaTheme="majorEastAsia" w:hAnsiTheme="majorHAnsi" w:cstheme="majorBidi"/>
          <w:b/>
          <w:bCs/>
          <w:color w:val="3F7AB6" w:themeColor="accent1"/>
          <w:sz w:val="26"/>
          <w:szCs w:val="26"/>
        </w:rPr>
        <w:t>Evaluación muscular manual</w:t>
      </w:r>
    </w:p>
    <w:p w:rsidR="00E27097" w:rsidRPr="00E27097" w:rsidRDefault="00E27097" w:rsidP="00E27097">
      <w:pPr>
        <w:rPr>
          <w:rFonts w:asciiTheme="majorHAnsi" w:eastAsiaTheme="majorEastAsia" w:hAnsiTheme="majorHAnsi" w:cstheme="majorBidi"/>
          <w:b/>
          <w:bCs/>
          <w:color w:val="3F7AB6" w:themeColor="accent1"/>
          <w:sz w:val="26"/>
          <w:szCs w:val="26"/>
        </w:rPr>
      </w:pPr>
      <w:r>
        <w:rPr>
          <w:noProof/>
          <w:lang w:eastAsia="es-ES"/>
        </w:rPr>
        <w:drawing>
          <wp:inline distT="0" distB="0" distL="0" distR="0" wp14:anchorId="3BA6B8D8" wp14:editId="11B7BF69">
            <wp:extent cx="5400040" cy="65010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650107"/>
                    </a:xfrm>
                    <a:prstGeom prst="rect">
                      <a:avLst/>
                    </a:prstGeom>
                  </pic:spPr>
                </pic:pic>
              </a:graphicData>
            </a:graphic>
          </wp:inline>
        </w:drawing>
      </w:r>
    </w:p>
    <w:p w:rsidR="00E27097" w:rsidRPr="00E27097" w:rsidRDefault="00E27097" w:rsidP="001D17D3">
      <w:pPr>
        <w:pStyle w:val="Prrafodelista"/>
        <w:numPr>
          <w:ilvl w:val="2"/>
          <w:numId w:val="4"/>
        </w:numPr>
        <w:rPr>
          <w:rFonts w:asciiTheme="majorHAnsi" w:eastAsiaTheme="majorEastAsia" w:hAnsiTheme="majorHAnsi" w:cstheme="majorBidi"/>
          <w:b/>
          <w:bCs/>
          <w:color w:val="3F7AB6" w:themeColor="accent1"/>
          <w:sz w:val="26"/>
          <w:szCs w:val="26"/>
        </w:rPr>
      </w:pPr>
      <w:r w:rsidRPr="00E27097">
        <w:rPr>
          <w:rFonts w:asciiTheme="majorHAnsi" w:eastAsiaTheme="majorEastAsia" w:hAnsiTheme="majorHAnsi" w:cstheme="majorBidi"/>
          <w:b/>
          <w:bCs/>
          <w:color w:val="3F7AB6" w:themeColor="accent1"/>
          <w:sz w:val="26"/>
          <w:szCs w:val="26"/>
        </w:rPr>
        <w:t xml:space="preserve">Test </w:t>
      </w:r>
      <w:proofErr w:type="spellStart"/>
      <w:r w:rsidRPr="00E27097">
        <w:rPr>
          <w:rFonts w:asciiTheme="majorHAnsi" w:eastAsiaTheme="majorEastAsia" w:hAnsiTheme="majorHAnsi" w:cstheme="majorBidi"/>
          <w:b/>
          <w:bCs/>
          <w:color w:val="3F7AB6" w:themeColor="accent1"/>
          <w:sz w:val="26"/>
          <w:szCs w:val="26"/>
        </w:rPr>
        <w:t>especificos</w:t>
      </w:r>
      <w:proofErr w:type="spellEnd"/>
      <w:r w:rsidRPr="00E27097">
        <w:rPr>
          <w:rFonts w:asciiTheme="majorHAnsi" w:eastAsiaTheme="majorEastAsia" w:hAnsiTheme="majorHAnsi" w:cstheme="majorBidi"/>
          <w:b/>
          <w:bCs/>
          <w:color w:val="3F7AB6" w:themeColor="accent1"/>
          <w:sz w:val="26"/>
          <w:szCs w:val="26"/>
        </w:rPr>
        <w:t>/exploración</w:t>
      </w:r>
    </w:p>
    <w:p w:rsidR="00E27097" w:rsidRPr="003642AA" w:rsidRDefault="003642AA" w:rsidP="00EB5F89">
      <w:pPr>
        <w:jc w:val="center"/>
        <w:rPr>
          <w:rFonts w:asciiTheme="majorHAnsi" w:eastAsiaTheme="majorEastAsia" w:hAnsiTheme="majorHAnsi" w:cstheme="majorBidi"/>
          <w:b/>
          <w:bCs/>
          <w:sz w:val="26"/>
          <w:szCs w:val="26"/>
        </w:rPr>
      </w:pPr>
      <w:r w:rsidRPr="003642AA">
        <w:rPr>
          <w:rFonts w:asciiTheme="majorHAnsi" w:eastAsiaTheme="majorEastAsia" w:hAnsiTheme="majorHAnsi" w:cstheme="majorBidi"/>
          <w:b/>
          <w:bCs/>
          <w:sz w:val="26"/>
          <w:szCs w:val="26"/>
          <w:highlight w:val="yellow"/>
        </w:rPr>
        <w:t>Nos falta información para el diseño</w:t>
      </w:r>
    </w:p>
    <w:p w:rsidR="003642AA" w:rsidRDefault="003642AA" w:rsidP="00E27097">
      <w:pPr>
        <w:pStyle w:val="Ttulo2"/>
      </w:pPr>
    </w:p>
    <w:p w:rsidR="00E27097" w:rsidRPr="00E27097" w:rsidRDefault="00E27097" w:rsidP="00E27097">
      <w:pPr>
        <w:pStyle w:val="Ttulo2"/>
      </w:pPr>
      <w:r w:rsidRPr="00E27097">
        <w:t>ANÁLISIS DE LA MARCHA</w:t>
      </w:r>
    </w:p>
    <w:p w:rsidR="00E27097" w:rsidRDefault="00E27097" w:rsidP="001D17D3">
      <w:pPr>
        <w:pStyle w:val="Prrafodelista"/>
        <w:numPr>
          <w:ilvl w:val="2"/>
          <w:numId w:val="4"/>
        </w:numPr>
        <w:rPr>
          <w:rFonts w:asciiTheme="majorHAnsi" w:eastAsiaTheme="majorEastAsia" w:hAnsiTheme="majorHAnsi" w:cstheme="majorBidi"/>
          <w:b/>
          <w:bCs/>
          <w:color w:val="3F7AB6" w:themeColor="accent1"/>
          <w:sz w:val="26"/>
          <w:szCs w:val="26"/>
        </w:rPr>
      </w:pPr>
      <w:r w:rsidRPr="00E27097">
        <w:rPr>
          <w:rFonts w:asciiTheme="majorHAnsi" w:eastAsiaTheme="majorEastAsia" w:hAnsiTheme="majorHAnsi" w:cstheme="majorBidi"/>
          <w:b/>
          <w:bCs/>
          <w:color w:val="3F7AB6" w:themeColor="accent1"/>
          <w:sz w:val="26"/>
          <w:szCs w:val="26"/>
        </w:rPr>
        <w:t>GDI</w:t>
      </w:r>
    </w:p>
    <w:p w:rsidR="003642AA" w:rsidRDefault="003642AA" w:rsidP="00EB5F89">
      <w:pPr>
        <w:jc w:val="center"/>
        <w:rPr>
          <w:rFonts w:asciiTheme="majorHAnsi" w:eastAsiaTheme="majorEastAsia" w:hAnsiTheme="majorHAnsi" w:cstheme="majorBidi"/>
          <w:b/>
          <w:bCs/>
          <w:sz w:val="26"/>
          <w:szCs w:val="26"/>
        </w:rPr>
      </w:pPr>
      <w:r w:rsidRPr="003642AA">
        <w:rPr>
          <w:rFonts w:asciiTheme="majorHAnsi" w:eastAsiaTheme="majorEastAsia" w:hAnsiTheme="majorHAnsi" w:cstheme="majorBidi"/>
          <w:b/>
          <w:bCs/>
          <w:sz w:val="26"/>
          <w:szCs w:val="26"/>
          <w:highlight w:val="yellow"/>
        </w:rPr>
        <w:t>Nos falta información para el diseño</w:t>
      </w:r>
    </w:p>
    <w:p w:rsidR="00EB5F89" w:rsidRPr="003642AA" w:rsidRDefault="00EB5F89" w:rsidP="003642AA">
      <w:pPr>
        <w:rPr>
          <w:rFonts w:asciiTheme="majorHAnsi" w:eastAsiaTheme="majorEastAsia" w:hAnsiTheme="majorHAnsi" w:cstheme="majorBidi"/>
          <w:b/>
          <w:bCs/>
          <w:sz w:val="26"/>
          <w:szCs w:val="26"/>
        </w:rPr>
      </w:pPr>
    </w:p>
    <w:p w:rsidR="00E27097" w:rsidRDefault="00E27097" w:rsidP="001D17D3">
      <w:pPr>
        <w:pStyle w:val="Prrafodelista"/>
        <w:numPr>
          <w:ilvl w:val="2"/>
          <w:numId w:val="4"/>
        </w:numPr>
        <w:rPr>
          <w:rFonts w:asciiTheme="majorHAnsi" w:eastAsiaTheme="majorEastAsia" w:hAnsiTheme="majorHAnsi" w:cstheme="majorBidi"/>
          <w:b/>
          <w:bCs/>
          <w:color w:val="3F7AB6" w:themeColor="accent1"/>
          <w:sz w:val="26"/>
          <w:szCs w:val="26"/>
        </w:rPr>
      </w:pPr>
      <w:r w:rsidRPr="00E27097">
        <w:rPr>
          <w:rFonts w:asciiTheme="majorHAnsi" w:eastAsiaTheme="majorEastAsia" w:hAnsiTheme="majorHAnsi" w:cstheme="majorBidi"/>
          <w:b/>
          <w:bCs/>
          <w:color w:val="3F7AB6" w:themeColor="accent1"/>
          <w:sz w:val="26"/>
          <w:szCs w:val="26"/>
        </w:rPr>
        <w:t>GPS</w:t>
      </w:r>
    </w:p>
    <w:p w:rsidR="00EB5F89" w:rsidRPr="00E27097" w:rsidRDefault="00EB5F89" w:rsidP="00EB5F89">
      <w:pPr>
        <w:pStyle w:val="Prrafodelista"/>
        <w:ind w:left="360"/>
        <w:rPr>
          <w:rFonts w:asciiTheme="majorHAnsi" w:eastAsiaTheme="majorEastAsia" w:hAnsiTheme="majorHAnsi" w:cstheme="majorBidi"/>
          <w:b/>
          <w:bCs/>
          <w:color w:val="3F7AB6" w:themeColor="accent1"/>
          <w:sz w:val="26"/>
          <w:szCs w:val="26"/>
        </w:rPr>
      </w:pPr>
    </w:p>
    <w:p w:rsidR="003642AA" w:rsidRDefault="003642AA" w:rsidP="00EB5F89">
      <w:pPr>
        <w:jc w:val="center"/>
        <w:rPr>
          <w:rFonts w:asciiTheme="majorHAnsi" w:eastAsiaTheme="majorEastAsia" w:hAnsiTheme="majorHAnsi" w:cstheme="majorBidi"/>
          <w:b/>
          <w:bCs/>
          <w:sz w:val="26"/>
          <w:szCs w:val="26"/>
        </w:rPr>
      </w:pPr>
      <w:bookmarkStart w:id="0" w:name="_GoBack"/>
      <w:r w:rsidRPr="003642AA">
        <w:rPr>
          <w:rFonts w:asciiTheme="majorHAnsi" w:eastAsiaTheme="majorEastAsia" w:hAnsiTheme="majorHAnsi" w:cstheme="majorBidi"/>
          <w:b/>
          <w:bCs/>
          <w:sz w:val="26"/>
          <w:szCs w:val="26"/>
          <w:highlight w:val="yellow"/>
        </w:rPr>
        <w:t>Nos falta información para el diseño</w:t>
      </w:r>
    </w:p>
    <w:bookmarkEnd w:id="0"/>
    <w:p w:rsidR="00EB5F89" w:rsidRPr="003642AA" w:rsidRDefault="00EB5F89" w:rsidP="003642AA">
      <w:pPr>
        <w:rPr>
          <w:rFonts w:asciiTheme="majorHAnsi" w:eastAsiaTheme="majorEastAsia" w:hAnsiTheme="majorHAnsi" w:cstheme="majorBidi"/>
          <w:b/>
          <w:bCs/>
          <w:sz w:val="26"/>
          <w:szCs w:val="26"/>
        </w:rPr>
      </w:pPr>
    </w:p>
    <w:p w:rsidR="00E27097" w:rsidRPr="00E27097" w:rsidRDefault="00E27097" w:rsidP="00E27097">
      <w:pPr>
        <w:rPr>
          <w:rFonts w:asciiTheme="majorHAnsi" w:eastAsiaTheme="majorEastAsia" w:hAnsiTheme="majorHAnsi" w:cstheme="majorBidi"/>
          <w:b/>
          <w:bCs/>
          <w:color w:val="3F7AB6" w:themeColor="accent1"/>
          <w:sz w:val="26"/>
          <w:szCs w:val="26"/>
        </w:rPr>
      </w:pPr>
    </w:p>
    <w:p w:rsidR="00E27097" w:rsidRPr="00E27097" w:rsidRDefault="00E27097" w:rsidP="001D17D3">
      <w:pPr>
        <w:pStyle w:val="Ttulo2"/>
        <w:numPr>
          <w:ilvl w:val="1"/>
          <w:numId w:val="4"/>
        </w:numPr>
        <w:rPr>
          <w:lang w:val="en-US"/>
        </w:rPr>
      </w:pPr>
      <w:r w:rsidRPr="00E27097">
        <w:rPr>
          <w:lang w:val="en-US"/>
        </w:rPr>
        <w:lastRenderedPageBreak/>
        <w:t>GROSS MOTOR FUNCTION CLASSIFICATION SYSTEM</w:t>
      </w:r>
    </w:p>
    <w:p w:rsidR="003642AA" w:rsidRDefault="003642AA" w:rsidP="00E27097">
      <w:pPr>
        <w:pStyle w:val="Ttulo2"/>
        <w:rPr>
          <w:lang w:val="en-US"/>
        </w:rPr>
      </w:pPr>
      <w:r>
        <w:rPr>
          <w:noProof/>
          <w:lang w:eastAsia="es-ES"/>
        </w:rPr>
        <w:drawing>
          <wp:inline distT="0" distB="0" distL="0" distR="0" wp14:anchorId="554A3142" wp14:editId="00E3763A">
            <wp:extent cx="5400040" cy="3039737"/>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3039737"/>
                    </a:xfrm>
                    <a:prstGeom prst="rect">
                      <a:avLst/>
                    </a:prstGeom>
                  </pic:spPr>
                </pic:pic>
              </a:graphicData>
            </a:graphic>
          </wp:inline>
        </w:drawing>
      </w:r>
    </w:p>
    <w:p w:rsidR="00E27097" w:rsidRPr="00E27097" w:rsidRDefault="00E27097" w:rsidP="001D17D3">
      <w:pPr>
        <w:pStyle w:val="Ttulo2"/>
        <w:numPr>
          <w:ilvl w:val="1"/>
          <w:numId w:val="4"/>
        </w:numPr>
        <w:rPr>
          <w:lang w:val="en-US"/>
        </w:rPr>
      </w:pPr>
      <w:r w:rsidRPr="00E27097">
        <w:rPr>
          <w:lang w:val="en-US"/>
        </w:rPr>
        <w:t>FUNCTIONAL MOBILITY SCALE (FMS)</w:t>
      </w:r>
    </w:p>
    <w:p w:rsidR="00FE2D4F" w:rsidRDefault="003642AA" w:rsidP="00E27097">
      <w:pPr>
        <w:rPr>
          <w:rFonts w:asciiTheme="majorHAnsi" w:eastAsiaTheme="majorEastAsia" w:hAnsiTheme="majorHAnsi" w:cstheme="majorBidi"/>
          <w:b/>
          <w:bCs/>
          <w:color w:val="3F7AB6" w:themeColor="accent1"/>
          <w:sz w:val="26"/>
          <w:szCs w:val="26"/>
          <w:lang w:val="en-US"/>
        </w:rPr>
      </w:pPr>
      <w:r>
        <w:rPr>
          <w:noProof/>
          <w:lang w:eastAsia="es-ES"/>
        </w:rPr>
        <w:drawing>
          <wp:inline distT="0" distB="0" distL="0" distR="0" wp14:anchorId="0C14A551" wp14:editId="6F6D4793">
            <wp:extent cx="5400040" cy="1311822"/>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1311822"/>
                    </a:xfrm>
                    <a:prstGeom prst="rect">
                      <a:avLst/>
                    </a:prstGeom>
                  </pic:spPr>
                </pic:pic>
              </a:graphicData>
            </a:graphic>
          </wp:inline>
        </w:drawing>
      </w:r>
      <w:r w:rsidR="00E27097" w:rsidRPr="00E27097">
        <w:rPr>
          <w:rFonts w:asciiTheme="majorHAnsi" w:eastAsiaTheme="majorEastAsia" w:hAnsiTheme="majorHAnsi" w:cstheme="majorBidi"/>
          <w:b/>
          <w:bCs/>
          <w:color w:val="3F7AB6" w:themeColor="accent1"/>
          <w:sz w:val="26"/>
          <w:szCs w:val="26"/>
          <w:lang w:val="en-US"/>
        </w:rPr>
        <w:tab/>
      </w:r>
      <w:r w:rsidR="00E27097" w:rsidRPr="00E27097">
        <w:rPr>
          <w:rFonts w:asciiTheme="majorHAnsi" w:eastAsiaTheme="majorEastAsia" w:hAnsiTheme="majorHAnsi" w:cstheme="majorBidi"/>
          <w:b/>
          <w:bCs/>
          <w:color w:val="3F7AB6" w:themeColor="accent1"/>
          <w:sz w:val="26"/>
          <w:szCs w:val="26"/>
          <w:lang w:val="en-US"/>
        </w:rPr>
        <w:tab/>
      </w:r>
      <w:r w:rsidR="00E27097" w:rsidRPr="00E27097">
        <w:rPr>
          <w:rFonts w:asciiTheme="majorHAnsi" w:eastAsiaTheme="majorEastAsia" w:hAnsiTheme="majorHAnsi" w:cstheme="majorBidi"/>
          <w:b/>
          <w:bCs/>
          <w:color w:val="3F7AB6" w:themeColor="accent1"/>
          <w:sz w:val="26"/>
          <w:szCs w:val="26"/>
          <w:lang w:val="en-US"/>
        </w:rPr>
        <w:tab/>
      </w:r>
      <w:r w:rsidR="00E27097" w:rsidRPr="00E27097">
        <w:rPr>
          <w:rFonts w:asciiTheme="majorHAnsi" w:eastAsiaTheme="majorEastAsia" w:hAnsiTheme="majorHAnsi" w:cstheme="majorBidi"/>
          <w:b/>
          <w:bCs/>
          <w:color w:val="3F7AB6" w:themeColor="accent1"/>
          <w:sz w:val="26"/>
          <w:szCs w:val="26"/>
          <w:lang w:val="en-US"/>
        </w:rPr>
        <w:tab/>
      </w:r>
    </w:p>
    <w:p w:rsidR="003642AA" w:rsidRDefault="003642AA" w:rsidP="001D17D3">
      <w:pPr>
        <w:pStyle w:val="Ttulo1"/>
        <w:numPr>
          <w:ilvl w:val="1"/>
          <w:numId w:val="4"/>
        </w:numPr>
        <w:rPr>
          <w:lang w:val="en-US"/>
        </w:rPr>
      </w:pPr>
      <w:r>
        <w:rPr>
          <w:lang w:val="en-US"/>
        </w:rPr>
        <w:lastRenderedPageBreak/>
        <w:t>FAQS</w:t>
      </w:r>
    </w:p>
    <w:p w:rsidR="003642AA" w:rsidRPr="003642AA" w:rsidRDefault="003642AA" w:rsidP="003642AA">
      <w:pPr>
        <w:rPr>
          <w:lang w:val="en-US"/>
        </w:rPr>
      </w:pPr>
      <w:r>
        <w:rPr>
          <w:noProof/>
          <w:lang w:eastAsia="es-ES"/>
        </w:rPr>
        <w:drawing>
          <wp:inline distT="0" distB="0" distL="0" distR="0" wp14:anchorId="497D0B2F" wp14:editId="26D965AE">
            <wp:extent cx="5400040" cy="3114891"/>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3114891"/>
                    </a:xfrm>
                    <a:prstGeom prst="rect">
                      <a:avLst/>
                    </a:prstGeom>
                  </pic:spPr>
                </pic:pic>
              </a:graphicData>
            </a:graphic>
          </wp:inline>
        </w:drawing>
      </w:r>
    </w:p>
    <w:sectPr w:rsidR="003642AA" w:rsidRPr="003642A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4F6214"/>
    <w:multiLevelType w:val="hybridMultilevel"/>
    <w:tmpl w:val="B22852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C6B3999"/>
    <w:multiLevelType w:val="hybridMultilevel"/>
    <w:tmpl w:val="D5DCF72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3D8F589B"/>
    <w:multiLevelType w:val="hybridMultilevel"/>
    <w:tmpl w:val="D33E8D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84F3C0D"/>
    <w:multiLevelType w:val="hybridMultilevel"/>
    <w:tmpl w:val="F202F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5B370C65"/>
    <w:multiLevelType w:val="multilevel"/>
    <w:tmpl w:val="7FB83750"/>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5B701EF8"/>
    <w:multiLevelType w:val="hybridMultilevel"/>
    <w:tmpl w:val="D0F01AD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6BF5"/>
    <w:rsid w:val="001D17D3"/>
    <w:rsid w:val="003642AA"/>
    <w:rsid w:val="003D6E73"/>
    <w:rsid w:val="004170B1"/>
    <w:rsid w:val="0054308C"/>
    <w:rsid w:val="00666BF5"/>
    <w:rsid w:val="006977C0"/>
    <w:rsid w:val="00784346"/>
    <w:rsid w:val="007C2ABC"/>
    <w:rsid w:val="00886F6F"/>
    <w:rsid w:val="008C64E7"/>
    <w:rsid w:val="00A258D5"/>
    <w:rsid w:val="00A45AB5"/>
    <w:rsid w:val="00E27097"/>
    <w:rsid w:val="00EB5F89"/>
    <w:rsid w:val="00EF3936"/>
    <w:rsid w:val="00FE2D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45AB5"/>
    <w:pPr>
      <w:keepNext/>
      <w:keepLines/>
      <w:spacing w:before="480" w:after="0"/>
      <w:outlineLvl w:val="0"/>
    </w:pPr>
    <w:rPr>
      <w:rFonts w:asciiTheme="majorHAnsi" w:eastAsiaTheme="majorEastAsia" w:hAnsiTheme="majorHAnsi" w:cstheme="majorBidi"/>
      <w:b/>
      <w:bCs/>
      <w:color w:val="2F5B88" w:themeColor="accent1" w:themeShade="BF"/>
      <w:sz w:val="28"/>
      <w:szCs w:val="28"/>
    </w:rPr>
  </w:style>
  <w:style w:type="paragraph" w:styleId="Ttulo2">
    <w:name w:val="heading 2"/>
    <w:basedOn w:val="Normal"/>
    <w:next w:val="Normal"/>
    <w:link w:val="Ttulo2Car"/>
    <w:uiPriority w:val="9"/>
    <w:unhideWhenUsed/>
    <w:qFormat/>
    <w:rsid w:val="00A45AB5"/>
    <w:pPr>
      <w:keepNext/>
      <w:keepLines/>
      <w:spacing w:before="200" w:after="0"/>
      <w:outlineLvl w:val="1"/>
    </w:pPr>
    <w:rPr>
      <w:rFonts w:asciiTheme="majorHAnsi" w:eastAsiaTheme="majorEastAsia" w:hAnsiTheme="majorHAnsi" w:cstheme="majorBidi"/>
      <w:b/>
      <w:bCs/>
      <w:color w:val="3F7AB6" w:themeColor="accent1"/>
      <w:sz w:val="26"/>
      <w:szCs w:val="26"/>
    </w:rPr>
  </w:style>
  <w:style w:type="paragraph" w:styleId="Ttulo3">
    <w:name w:val="heading 3"/>
    <w:basedOn w:val="Normal"/>
    <w:next w:val="Normal"/>
    <w:link w:val="Ttulo3Car"/>
    <w:uiPriority w:val="9"/>
    <w:unhideWhenUsed/>
    <w:qFormat/>
    <w:rsid w:val="00FE2D4F"/>
    <w:pPr>
      <w:keepNext/>
      <w:keepLines/>
      <w:spacing w:before="200" w:after="0"/>
      <w:outlineLvl w:val="2"/>
    </w:pPr>
    <w:rPr>
      <w:rFonts w:asciiTheme="majorHAnsi" w:eastAsiaTheme="majorEastAsia" w:hAnsiTheme="majorHAnsi" w:cstheme="majorBidi"/>
      <w:b/>
      <w:bCs/>
      <w:color w:val="3F7AB6"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5AB5"/>
    <w:rPr>
      <w:rFonts w:asciiTheme="majorHAnsi" w:eastAsiaTheme="majorEastAsia" w:hAnsiTheme="majorHAnsi" w:cstheme="majorBidi"/>
      <w:b/>
      <w:bCs/>
      <w:color w:val="2F5B88" w:themeColor="accent1" w:themeShade="BF"/>
      <w:sz w:val="28"/>
      <w:szCs w:val="28"/>
    </w:rPr>
  </w:style>
  <w:style w:type="paragraph" w:styleId="Prrafodelista">
    <w:name w:val="List Paragraph"/>
    <w:basedOn w:val="Normal"/>
    <w:uiPriority w:val="34"/>
    <w:qFormat/>
    <w:rsid w:val="00A45AB5"/>
    <w:pPr>
      <w:ind w:left="720"/>
      <w:contextualSpacing/>
    </w:pPr>
  </w:style>
  <w:style w:type="character" w:customStyle="1" w:styleId="Ttulo2Car">
    <w:name w:val="Título 2 Car"/>
    <w:basedOn w:val="Fuentedeprrafopredeter"/>
    <w:link w:val="Ttulo2"/>
    <w:uiPriority w:val="9"/>
    <w:rsid w:val="00A45AB5"/>
    <w:rPr>
      <w:rFonts w:asciiTheme="majorHAnsi" w:eastAsiaTheme="majorEastAsia" w:hAnsiTheme="majorHAnsi" w:cstheme="majorBidi"/>
      <w:b/>
      <w:bCs/>
      <w:color w:val="3F7AB6" w:themeColor="accent1"/>
      <w:sz w:val="26"/>
      <w:szCs w:val="26"/>
    </w:rPr>
  </w:style>
  <w:style w:type="paragraph" w:styleId="Textodeglobo">
    <w:name w:val="Balloon Text"/>
    <w:basedOn w:val="Normal"/>
    <w:link w:val="TextodegloboCar"/>
    <w:uiPriority w:val="99"/>
    <w:semiHidden/>
    <w:unhideWhenUsed/>
    <w:rsid w:val="008C64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64E7"/>
    <w:rPr>
      <w:rFonts w:ascii="Tahoma" w:hAnsi="Tahoma" w:cs="Tahoma"/>
      <w:sz w:val="16"/>
      <w:szCs w:val="16"/>
    </w:rPr>
  </w:style>
  <w:style w:type="character" w:customStyle="1" w:styleId="Ttulo3Car">
    <w:name w:val="Título 3 Car"/>
    <w:basedOn w:val="Fuentedeprrafopredeter"/>
    <w:link w:val="Ttulo3"/>
    <w:uiPriority w:val="9"/>
    <w:rsid w:val="00FE2D4F"/>
    <w:rPr>
      <w:rFonts w:asciiTheme="majorHAnsi" w:eastAsiaTheme="majorEastAsia" w:hAnsiTheme="majorHAnsi" w:cstheme="majorBidi"/>
      <w:b/>
      <w:bCs/>
      <w:color w:val="3F7AB6"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45AB5"/>
    <w:pPr>
      <w:keepNext/>
      <w:keepLines/>
      <w:spacing w:before="480" w:after="0"/>
      <w:outlineLvl w:val="0"/>
    </w:pPr>
    <w:rPr>
      <w:rFonts w:asciiTheme="majorHAnsi" w:eastAsiaTheme="majorEastAsia" w:hAnsiTheme="majorHAnsi" w:cstheme="majorBidi"/>
      <w:b/>
      <w:bCs/>
      <w:color w:val="2F5B88" w:themeColor="accent1" w:themeShade="BF"/>
      <w:sz w:val="28"/>
      <w:szCs w:val="28"/>
    </w:rPr>
  </w:style>
  <w:style w:type="paragraph" w:styleId="Ttulo2">
    <w:name w:val="heading 2"/>
    <w:basedOn w:val="Normal"/>
    <w:next w:val="Normal"/>
    <w:link w:val="Ttulo2Car"/>
    <w:uiPriority w:val="9"/>
    <w:unhideWhenUsed/>
    <w:qFormat/>
    <w:rsid w:val="00A45AB5"/>
    <w:pPr>
      <w:keepNext/>
      <w:keepLines/>
      <w:spacing w:before="200" w:after="0"/>
      <w:outlineLvl w:val="1"/>
    </w:pPr>
    <w:rPr>
      <w:rFonts w:asciiTheme="majorHAnsi" w:eastAsiaTheme="majorEastAsia" w:hAnsiTheme="majorHAnsi" w:cstheme="majorBidi"/>
      <w:b/>
      <w:bCs/>
      <w:color w:val="3F7AB6" w:themeColor="accent1"/>
      <w:sz w:val="26"/>
      <w:szCs w:val="26"/>
    </w:rPr>
  </w:style>
  <w:style w:type="paragraph" w:styleId="Ttulo3">
    <w:name w:val="heading 3"/>
    <w:basedOn w:val="Normal"/>
    <w:next w:val="Normal"/>
    <w:link w:val="Ttulo3Car"/>
    <w:uiPriority w:val="9"/>
    <w:unhideWhenUsed/>
    <w:qFormat/>
    <w:rsid w:val="00FE2D4F"/>
    <w:pPr>
      <w:keepNext/>
      <w:keepLines/>
      <w:spacing w:before="200" w:after="0"/>
      <w:outlineLvl w:val="2"/>
    </w:pPr>
    <w:rPr>
      <w:rFonts w:asciiTheme="majorHAnsi" w:eastAsiaTheme="majorEastAsia" w:hAnsiTheme="majorHAnsi" w:cstheme="majorBidi"/>
      <w:b/>
      <w:bCs/>
      <w:color w:val="3F7AB6"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5AB5"/>
    <w:rPr>
      <w:rFonts w:asciiTheme="majorHAnsi" w:eastAsiaTheme="majorEastAsia" w:hAnsiTheme="majorHAnsi" w:cstheme="majorBidi"/>
      <w:b/>
      <w:bCs/>
      <w:color w:val="2F5B88" w:themeColor="accent1" w:themeShade="BF"/>
      <w:sz w:val="28"/>
      <w:szCs w:val="28"/>
    </w:rPr>
  </w:style>
  <w:style w:type="paragraph" w:styleId="Prrafodelista">
    <w:name w:val="List Paragraph"/>
    <w:basedOn w:val="Normal"/>
    <w:uiPriority w:val="34"/>
    <w:qFormat/>
    <w:rsid w:val="00A45AB5"/>
    <w:pPr>
      <w:ind w:left="720"/>
      <w:contextualSpacing/>
    </w:pPr>
  </w:style>
  <w:style w:type="character" w:customStyle="1" w:styleId="Ttulo2Car">
    <w:name w:val="Título 2 Car"/>
    <w:basedOn w:val="Fuentedeprrafopredeter"/>
    <w:link w:val="Ttulo2"/>
    <w:uiPriority w:val="9"/>
    <w:rsid w:val="00A45AB5"/>
    <w:rPr>
      <w:rFonts w:asciiTheme="majorHAnsi" w:eastAsiaTheme="majorEastAsia" w:hAnsiTheme="majorHAnsi" w:cstheme="majorBidi"/>
      <w:b/>
      <w:bCs/>
      <w:color w:val="3F7AB6" w:themeColor="accent1"/>
      <w:sz w:val="26"/>
      <w:szCs w:val="26"/>
    </w:rPr>
  </w:style>
  <w:style w:type="paragraph" w:styleId="Textodeglobo">
    <w:name w:val="Balloon Text"/>
    <w:basedOn w:val="Normal"/>
    <w:link w:val="TextodegloboCar"/>
    <w:uiPriority w:val="99"/>
    <w:semiHidden/>
    <w:unhideWhenUsed/>
    <w:rsid w:val="008C64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C64E7"/>
    <w:rPr>
      <w:rFonts w:ascii="Tahoma" w:hAnsi="Tahoma" w:cs="Tahoma"/>
      <w:sz w:val="16"/>
      <w:szCs w:val="16"/>
    </w:rPr>
  </w:style>
  <w:style w:type="character" w:customStyle="1" w:styleId="Ttulo3Car">
    <w:name w:val="Título 3 Car"/>
    <w:basedOn w:val="Fuentedeprrafopredeter"/>
    <w:link w:val="Ttulo3"/>
    <w:uiPriority w:val="9"/>
    <w:rsid w:val="00FE2D4F"/>
    <w:rPr>
      <w:rFonts w:asciiTheme="majorHAnsi" w:eastAsiaTheme="majorEastAsia" w:hAnsiTheme="majorHAnsi" w:cstheme="majorBidi"/>
      <w:b/>
      <w:bCs/>
      <w:color w:val="3F7AB6"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nor-Bremse">
  <a:themeElements>
    <a:clrScheme name="Knorr-Bremse">
      <a:dk1>
        <a:srgbClr val="4D4D4D"/>
      </a:dk1>
      <a:lt1>
        <a:srgbClr val="D8DCE5"/>
      </a:lt1>
      <a:dk2>
        <a:srgbClr val="000000"/>
      </a:dk2>
      <a:lt2>
        <a:srgbClr val="FFFFFF"/>
      </a:lt2>
      <a:accent1>
        <a:srgbClr val="3F7AB6"/>
      </a:accent1>
      <a:accent2>
        <a:srgbClr val="38567A"/>
      </a:accent2>
      <a:accent3>
        <a:srgbClr val="5D7B91"/>
      </a:accent3>
      <a:accent4>
        <a:srgbClr val="DA931A"/>
      </a:accent4>
      <a:accent5>
        <a:srgbClr val="B7C72A"/>
      </a:accent5>
      <a:accent6>
        <a:srgbClr val="C1001F"/>
      </a:accent6>
      <a:hlink>
        <a:srgbClr val="4D4D4D"/>
      </a:hlink>
      <a:folHlink>
        <a:srgbClr val="4D4D4D"/>
      </a:folHlink>
    </a:clrScheme>
    <a:fontScheme name="Knorr-Bremse">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solidFill>
        <a:ln w="9525">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defPPr algn="l">
          <a:defRPr sz="1400" dirty="0" err="1" smtClean="0">
            <a:solidFill>
              <a:schemeClr val="tx1"/>
            </a:solidFill>
          </a:defRPr>
        </a:defPP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accent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none" rtlCol="0">
        <a:spAutoFit/>
      </a:bodyPr>
      <a:lstStyle>
        <a:defPPr>
          <a:defRPr sz="1400" dirty="0" err="1" smtClean="0"/>
        </a:defPPr>
      </a:lst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339</Words>
  <Characters>1867</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Knorr Bremse</Company>
  <LinksUpToDate>false</LinksUpToDate>
  <CharactersWithSpaces>2202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Angel Rendo Fernandez</dc:creator>
  <cp:keywords/>
  <dc:description/>
  <cp:lastModifiedBy>Jose Angel Rendo Fernandez</cp:lastModifiedBy>
  <cp:revision>6</cp:revision>
  <dcterms:created xsi:type="dcterms:W3CDTF">2014-02-25T08:31:00Z</dcterms:created>
  <dcterms:modified xsi:type="dcterms:W3CDTF">2014-03-04T12:42:00Z</dcterms:modified>
</cp:coreProperties>
</file>