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D7522C" w:rsidRPr="00F57738" w:rsidRDefault="00F57738" w:rsidP="00F57738">
      <w:pPr>
        <w:pStyle w:val="Author"/>
        <w:spacing w:before="5pt" w:beforeAutospacing="1" w:after="5pt" w:afterAutospacing="1"/>
        <w:rPr>
          <w:rFonts w:eastAsia="MS Mincho"/>
          <w:kern w:val="48"/>
          <w:sz w:val="48"/>
          <w:szCs w:val="48"/>
        </w:rPr>
      </w:pPr>
      <w:r w:rsidRPr="00F57738">
        <w:rPr>
          <w:rFonts w:eastAsia="MS Mincho"/>
          <w:kern w:val="48"/>
          <w:sz w:val="48"/>
          <w:szCs w:val="48"/>
        </w:rPr>
        <w:t>Text Analytics of Course Reviews on Coursera Platform</w:t>
      </w: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A270F3" w:rsidRDefault="00A270F3" w:rsidP="007B6DDA">
      <w:pPr>
        <w:pStyle w:val="Author"/>
        <w:spacing w:before="5pt" w:beforeAutospacing="1"/>
        <w:rPr>
          <w:sz w:val="18"/>
          <w:szCs w:val="18"/>
        </w:rPr>
      </w:pPr>
      <w:r>
        <w:rPr>
          <w:sz w:val="18"/>
          <w:szCs w:val="18"/>
        </w:rPr>
        <w:t>Chan Huan Yang</w:t>
      </w:r>
      <w:r>
        <w:rPr>
          <w:sz w:val="18"/>
          <w:szCs w:val="18"/>
        </w:rPr>
        <w:br/>
      </w:r>
      <w:r>
        <w:rPr>
          <w:i/>
          <w:sz w:val="18"/>
          <w:szCs w:val="18"/>
        </w:rPr>
        <w:t>School of Computer Science</w:t>
      </w:r>
      <w:r w:rsidRPr="00F847A6">
        <w:rPr>
          <w:i/>
          <w:sz w:val="18"/>
          <w:szCs w:val="18"/>
        </w:rPr>
        <w:t xml:space="preserve"> </w:t>
      </w:r>
      <w:r>
        <w:rPr>
          <w:sz w:val="18"/>
          <w:szCs w:val="18"/>
        </w:rPr>
        <w:br/>
      </w:r>
      <w:r>
        <w:rPr>
          <w:i/>
          <w:sz w:val="18"/>
          <w:szCs w:val="18"/>
        </w:rPr>
        <w:t>University Science of Malaysia</w:t>
      </w:r>
      <w:r w:rsidRPr="00F847A6">
        <w:rPr>
          <w:i/>
          <w:sz w:val="18"/>
          <w:szCs w:val="18"/>
        </w:rPr>
        <w:br/>
      </w:r>
      <w:r>
        <w:rPr>
          <w:sz w:val="18"/>
          <w:szCs w:val="18"/>
        </w:rPr>
        <w:t>Penang, Malaysia</w:t>
      </w:r>
      <w:r w:rsidRPr="00F847A6">
        <w:rPr>
          <w:sz w:val="18"/>
          <w:szCs w:val="18"/>
        </w:rPr>
        <w:br/>
      </w:r>
      <w:r>
        <w:rPr>
          <w:sz w:val="18"/>
          <w:szCs w:val="18"/>
        </w:rPr>
        <w:t>chyng2000@gmail.com</w:t>
      </w:r>
      <w:r w:rsidRPr="00F847A6">
        <w:rPr>
          <w:sz w:val="18"/>
          <w:szCs w:val="18"/>
        </w:rPr>
        <w:t xml:space="preserve"> </w:t>
      </w:r>
    </w:p>
    <w:p w:rsidR="001A3B3D" w:rsidRPr="00F847A6" w:rsidRDefault="00BD670B" w:rsidP="007B6DDA">
      <w:pPr>
        <w:pStyle w:val="Author"/>
        <w:spacing w:before="5pt" w:beforeAutospacing="1"/>
        <w:rPr>
          <w:sz w:val="18"/>
          <w:szCs w:val="18"/>
        </w:rPr>
      </w:pPr>
      <w:r>
        <w:rPr>
          <w:sz w:val="18"/>
          <w:szCs w:val="18"/>
        </w:rPr>
        <w:br w:type="column"/>
      </w:r>
    </w:p>
    <w:p w:rsidR="001A3B3D" w:rsidRPr="00F847A6" w:rsidRDefault="00A270F3" w:rsidP="00447BB9">
      <w:pPr>
        <w:pStyle w:val="Author"/>
        <w:spacing w:before="5pt" w:beforeAutospacing="1"/>
        <w:rPr>
          <w:sz w:val="18"/>
          <w:szCs w:val="18"/>
        </w:rPr>
      </w:pPr>
      <w:r w:rsidRPr="00F847A6">
        <w:rPr>
          <w:sz w:val="18"/>
          <w:szCs w:val="18"/>
        </w:rPr>
        <w:t xml:space="preserve"> </w:t>
      </w:r>
      <w:r w:rsidR="00447BB9" w:rsidRPr="00F847A6">
        <w:rPr>
          <w:sz w:val="18"/>
          <w:szCs w:val="18"/>
        </w:rPr>
        <w:br/>
      </w:r>
      <w:r w:rsidR="007B6DDA">
        <w:rPr>
          <w:i/>
          <w:sz w:val="18"/>
          <w:szCs w:val="18"/>
        </w:rPr>
        <w:br/>
      </w:r>
      <w:r w:rsidR="00BD670B">
        <w:rPr>
          <w:sz w:val="18"/>
          <w:szCs w:val="18"/>
        </w:rPr>
        <w:br w:type="column"/>
      </w:r>
      <w:r w:rsidR="004C7D8A" w:rsidRPr="004C7D8A">
        <w:rPr>
          <w:sz w:val="18"/>
          <w:szCs w:val="18"/>
        </w:rPr>
        <w:t>Ramindhran Raja Mohan</w:t>
      </w:r>
      <w:r>
        <w:rPr>
          <w:sz w:val="18"/>
          <w:szCs w:val="18"/>
        </w:rPr>
        <w:br/>
      </w:r>
      <w:r>
        <w:rPr>
          <w:i/>
          <w:sz w:val="18"/>
          <w:szCs w:val="18"/>
        </w:rPr>
        <w:t>School of Computer Science</w:t>
      </w:r>
      <w:r w:rsidRPr="00F847A6">
        <w:rPr>
          <w:i/>
          <w:sz w:val="18"/>
          <w:szCs w:val="18"/>
        </w:rPr>
        <w:t xml:space="preserve"> </w:t>
      </w:r>
      <w:r>
        <w:rPr>
          <w:sz w:val="18"/>
          <w:szCs w:val="18"/>
        </w:rPr>
        <w:br/>
      </w:r>
      <w:r>
        <w:rPr>
          <w:i/>
          <w:sz w:val="18"/>
          <w:szCs w:val="18"/>
        </w:rPr>
        <w:t>University Science of Malaysia</w:t>
      </w:r>
      <w:r w:rsidRPr="00F847A6">
        <w:rPr>
          <w:i/>
          <w:sz w:val="18"/>
          <w:szCs w:val="18"/>
        </w:rPr>
        <w:br/>
      </w:r>
      <w:r>
        <w:rPr>
          <w:sz w:val="18"/>
          <w:szCs w:val="18"/>
        </w:rPr>
        <w:t>Penang, Malaysia</w:t>
      </w:r>
      <w:r w:rsidRPr="00F847A6">
        <w:rPr>
          <w:sz w:val="18"/>
          <w:szCs w:val="18"/>
        </w:rPr>
        <w:br/>
      </w:r>
      <w:r w:rsidR="001D3559" w:rsidRPr="001D3559">
        <w:rPr>
          <w:sz w:val="18"/>
          <w:szCs w:val="18"/>
        </w:rPr>
        <w:t>rampg08@hotmail.com</w:t>
      </w: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Default="009303D9" w:rsidP="00972203">
      <w:pPr>
        <w:pStyle w:val="Abstract"/>
        <w:rPr>
          <w:i/>
          <w:iCs/>
        </w:rPr>
      </w:pPr>
      <w:r>
        <w:rPr>
          <w:i/>
          <w:iCs/>
        </w:rPr>
        <w:t>Abstract</w:t>
      </w:r>
      <w:r>
        <w:t>—</w:t>
      </w:r>
      <w:r w:rsidR="00330918" w:rsidRPr="00330918">
        <w:t xml:space="preserve"> Ratings and reviews are always the major consideration factor by online course seekers before they joining the course. However, it can be time-consuming to read all the information especially the course reviews. In this research work, our objective is to propose a text analytics pipeline that includes text cleaning, text lemmatization, sentiment analysis,  text mining, and visualization that can help course seekers to gain a quick insight into the courses as well as enables them to make a quick comparison between multiple courses.</w:t>
      </w:r>
      <w:r w:rsidR="00330918">
        <w:t xml:space="preserve"> The proposed</w:t>
      </w:r>
      <w:r w:rsidR="00330918" w:rsidRPr="00330918">
        <w:t xml:space="preserve"> text analytic pipeline </w:t>
      </w:r>
      <w:r w:rsidR="00330918">
        <w:t xml:space="preserve">was created </w:t>
      </w:r>
      <w:r w:rsidR="00330918" w:rsidRPr="00330918">
        <w:t xml:space="preserve">in Python </w:t>
      </w:r>
      <w:proofErr w:type="spellStart"/>
      <w:r w:rsidR="00330918" w:rsidRPr="00330918">
        <w:t>Jupyter</w:t>
      </w:r>
      <w:proofErr w:type="spellEnd"/>
      <w:r w:rsidR="00330918" w:rsidRPr="00330918">
        <w:t xml:space="preserve"> Notebook </w:t>
      </w:r>
      <w:r w:rsidR="00330918">
        <w:t>and</w:t>
      </w:r>
      <w:r w:rsidR="00330918" w:rsidRPr="00330918">
        <w:t xml:space="preserve"> three different Python-related courses</w:t>
      </w:r>
      <w:r w:rsidR="00330918">
        <w:t xml:space="preserve"> were chosen</w:t>
      </w:r>
      <w:r w:rsidR="00330918" w:rsidRPr="00330918">
        <w:t xml:space="preserve"> </w:t>
      </w:r>
      <w:r w:rsidR="00330918">
        <w:t>for the study and demonstration. T</w:t>
      </w:r>
      <w:r w:rsidR="00330918" w:rsidRPr="00330918">
        <w:t xml:space="preserve">he proposed text analytics pipeline solution </w:t>
      </w:r>
      <w:r w:rsidR="00330918">
        <w:t xml:space="preserve">was proved </w:t>
      </w:r>
      <w:r w:rsidR="00330918" w:rsidRPr="00330918">
        <w:t xml:space="preserve">able to achieve our research objective. It </w:t>
      </w:r>
      <w:r w:rsidR="00330918">
        <w:t>can</w:t>
      </w:r>
      <w:r w:rsidR="00330918" w:rsidRPr="00330918">
        <w:t xml:space="preserve"> help course seekers to gain a quick insight including the positive and negative reviews into the courses as well as enables them to make a quick comparison between multiple courses.</w:t>
      </w:r>
      <w:r w:rsidR="00330918">
        <w:t xml:space="preserve"> T</w:t>
      </w:r>
      <w:r w:rsidR="00330918" w:rsidRPr="00330918">
        <w:t xml:space="preserve">he n-gram analysis and word cloud </w:t>
      </w:r>
      <w:r w:rsidR="00330918">
        <w:t>generated were</w:t>
      </w:r>
      <w:r w:rsidR="00330918" w:rsidRPr="00330918">
        <w:t xml:space="preserve"> sufficient enough to provide an accurate and informative glance into the course. However, it f</w:t>
      </w:r>
      <w:r w:rsidR="00330918">
        <w:t>ell</w:t>
      </w:r>
      <w:r w:rsidR="00330918" w:rsidRPr="00330918">
        <w:t xml:space="preserve"> short on sentiment analysis especially in detecting the negative reviews.</w:t>
      </w:r>
    </w:p>
    <w:p w:rsidR="009303D9" w:rsidRPr="004D72B5" w:rsidRDefault="004D72B5" w:rsidP="00972203">
      <w:pPr>
        <w:pStyle w:val="Keywords"/>
      </w:pPr>
      <w:r w:rsidRPr="004D72B5">
        <w:t>Keywords—</w:t>
      </w:r>
      <w:r w:rsidR="00330918">
        <w:t xml:space="preserve">text mining, n-gram, word cloud, reviews, sentiment analysis, </w:t>
      </w:r>
      <w:proofErr w:type="spellStart"/>
      <w:r w:rsidR="00330918">
        <w:t>Textblob</w:t>
      </w:r>
      <w:proofErr w:type="spellEnd"/>
      <w:r w:rsidR="00330918">
        <w:t>, Vader</w:t>
      </w:r>
      <w:r w:rsidR="009303D9" w:rsidRPr="004D72B5">
        <w:t xml:space="preserve"> </w:t>
      </w:r>
    </w:p>
    <w:p w:rsidR="009303D9" w:rsidRPr="00D632BE" w:rsidRDefault="00840B0F" w:rsidP="006B6B66">
      <w:pPr>
        <w:pStyle w:val="Heading1"/>
      </w:pPr>
      <w:r>
        <w:t>Introduction</w:t>
      </w:r>
    </w:p>
    <w:p w:rsidR="00840B0F" w:rsidRDefault="001708EB" w:rsidP="001114CF">
      <w:pPr>
        <w:pStyle w:val="BodyText"/>
        <w:ind w:firstLine="0pt"/>
        <w:rPr>
          <w:lang w:val="en-US"/>
        </w:rPr>
      </w:pPr>
      <w:r>
        <w:tab/>
      </w:r>
      <w:r w:rsidR="00AD77A5" w:rsidRPr="00AD77A5">
        <w:t xml:space="preserve">The concept of traditional education has changed </w:t>
      </w:r>
      <w:r w:rsidR="00AD77A5">
        <w:rPr>
          <w:lang w:val="en-US"/>
        </w:rPr>
        <w:t>drastically</w:t>
      </w:r>
      <w:r w:rsidR="00AD77A5" w:rsidRPr="00AD77A5">
        <w:t xml:space="preserve"> within the last couple of years. </w:t>
      </w:r>
      <w:r w:rsidR="00AD77A5">
        <w:t>W</w:t>
      </w:r>
      <w:r w:rsidR="00AD77A5" w:rsidRPr="00AD77A5">
        <w:t>ith the rise of the internet and new technologies</w:t>
      </w:r>
      <w:r w:rsidR="00FA16EC">
        <w:rPr>
          <w:lang w:val="en-US"/>
        </w:rPr>
        <w:t>,</w:t>
      </w:r>
      <w:r w:rsidR="00AD77A5">
        <w:rPr>
          <w:lang w:val="en-US"/>
        </w:rPr>
        <w:t xml:space="preserve"> b</w:t>
      </w:r>
      <w:proofErr w:type="spellStart"/>
      <w:r w:rsidR="00AD77A5" w:rsidRPr="00AD77A5">
        <w:t>eing</w:t>
      </w:r>
      <w:proofErr w:type="spellEnd"/>
      <w:r w:rsidR="00AD77A5" w:rsidRPr="00AD77A5">
        <w:t xml:space="preserve"> physically present in a classroom isn’t t</w:t>
      </w:r>
      <w:r w:rsidR="00FA16EC">
        <w:t>he only learning option anymore.</w:t>
      </w:r>
      <w:r w:rsidR="00FA16EC">
        <w:rPr>
          <w:lang w:val="en-US"/>
        </w:rPr>
        <w:t xml:space="preserve"> </w:t>
      </w:r>
      <w:r w:rsidR="00AD77A5" w:rsidRPr="00AD77A5">
        <w:t xml:space="preserve">Nowadays, </w:t>
      </w:r>
      <w:r w:rsidR="00AD77A5">
        <w:rPr>
          <w:lang w:val="en-US"/>
        </w:rPr>
        <w:t>we can</w:t>
      </w:r>
      <w:r w:rsidR="00AD77A5" w:rsidRPr="00AD77A5">
        <w:t xml:space="preserve"> access a quality education whenever and wherever </w:t>
      </w:r>
      <w:r w:rsidR="00AD77A5">
        <w:rPr>
          <w:lang w:val="en-US"/>
        </w:rPr>
        <w:t>we</w:t>
      </w:r>
      <w:r w:rsidR="00AD77A5" w:rsidRPr="00AD77A5">
        <w:t xml:space="preserve"> want, as long as </w:t>
      </w:r>
      <w:r w:rsidR="00AD77A5">
        <w:rPr>
          <w:lang w:val="en-US"/>
        </w:rPr>
        <w:t>we</w:t>
      </w:r>
      <w:r w:rsidR="00AD77A5" w:rsidRPr="00AD77A5">
        <w:t xml:space="preserve"> have access to a computer. We are now entering a new era </w:t>
      </w:r>
      <w:r w:rsidR="00AD77A5">
        <w:rPr>
          <w:lang w:val="en-US"/>
        </w:rPr>
        <w:t>-</w:t>
      </w:r>
      <w:r w:rsidR="00AD77A5" w:rsidRPr="00AD77A5">
        <w:t xml:space="preserve"> the revolution of online </w:t>
      </w:r>
      <w:r w:rsidR="00AD77A5">
        <w:rPr>
          <w:lang w:val="en-US"/>
        </w:rPr>
        <w:t>learning</w:t>
      </w:r>
      <w:r w:rsidR="00AD77A5" w:rsidRPr="00AD77A5">
        <w:t>.</w:t>
      </w:r>
      <w:r w:rsidR="00AD77A5">
        <w:rPr>
          <w:lang w:val="en-US"/>
        </w:rPr>
        <w:t xml:space="preserve"> </w:t>
      </w:r>
    </w:p>
    <w:p w:rsidR="00183E84" w:rsidRDefault="001708EB" w:rsidP="001114CF">
      <w:pPr>
        <w:pStyle w:val="BodyText"/>
        <w:ind w:firstLine="0pt"/>
        <w:rPr>
          <w:lang w:val="en-US"/>
        </w:rPr>
      </w:pPr>
      <w:r>
        <w:rPr>
          <w:lang w:val="en-US"/>
        </w:rPr>
        <w:tab/>
      </w:r>
      <w:r w:rsidR="00FA16EC" w:rsidRPr="00FA16EC">
        <w:rPr>
          <w:lang w:val="en-US"/>
        </w:rPr>
        <w:t xml:space="preserve">Some of the best online learning platforms include Coursera, </w:t>
      </w:r>
      <w:proofErr w:type="spellStart"/>
      <w:r w:rsidR="00FA16EC" w:rsidRPr="00FA16EC">
        <w:rPr>
          <w:lang w:val="en-US"/>
        </w:rPr>
        <w:t>Skillshare</w:t>
      </w:r>
      <w:proofErr w:type="spellEnd"/>
      <w:r w:rsidR="00FA16EC" w:rsidRPr="00FA16EC">
        <w:rPr>
          <w:lang w:val="en-US"/>
        </w:rPr>
        <w:t xml:space="preserve">, Udemy, </w:t>
      </w:r>
      <w:proofErr w:type="spellStart"/>
      <w:r w:rsidR="00FA16EC" w:rsidRPr="00FA16EC">
        <w:rPr>
          <w:lang w:val="en-US"/>
        </w:rPr>
        <w:t>Codecademy</w:t>
      </w:r>
      <w:proofErr w:type="spellEnd"/>
      <w:r w:rsidR="00FA16EC" w:rsidRPr="00FA16EC">
        <w:rPr>
          <w:lang w:val="en-US"/>
        </w:rPr>
        <w:t xml:space="preserve">, </w:t>
      </w:r>
      <w:proofErr w:type="spellStart"/>
      <w:r w:rsidR="00FA16EC" w:rsidRPr="00FA16EC">
        <w:rPr>
          <w:lang w:val="en-US"/>
        </w:rPr>
        <w:t>Edx</w:t>
      </w:r>
      <w:proofErr w:type="spellEnd"/>
      <w:r w:rsidR="00FA16EC">
        <w:rPr>
          <w:lang w:val="en-US"/>
        </w:rPr>
        <w:t xml:space="preserve">, Pluralsight, Future Learn, and </w:t>
      </w:r>
      <w:r w:rsidR="00FA16EC" w:rsidRPr="00FA16EC">
        <w:rPr>
          <w:lang w:val="en-US"/>
        </w:rPr>
        <w:t xml:space="preserve">Moodle. </w:t>
      </w:r>
      <w:r w:rsidR="00AD77A5" w:rsidRPr="00AD77A5">
        <w:rPr>
          <w:lang w:val="en-US"/>
        </w:rPr>
        <w:t xml:space="preserve">These </w:t>
      </w:r>
      <w:r w:rsidR="00AD77A5">
        <w:rPr>
          <w:lang w:val="en-US"/>
        </w:rPr>
        <w:t xml:space="preserve">online </w:t>
      </w:r>
      <w:r w:rsidR="00AD77A5" w:rsidRPr="00AD77A5">
        <w:rPr>
          <w:lang w:val="en-US"/>
        </w:rPr>
        <w:t>courses deliver a series of lessons to a web browser or mobile device which are conveniently accessible by the intern</w:t>
      </w:r>
      <w:r w:rsidR="00840B0F">
        <w:rPr>
          <w:lang w:val="en-US"/>
        </w:rPr>
        <w:t xml:space="preserve">et users at </w:t>
      </w:r>
      <w:proofErr w:type="spellStart"/>
      <w:r w:rsidR="00840B0F">
        <w:rPr>
          <w:lang w:val="en-US"/>
        </w:rPr>
        <w:t>any time</w:t>
      </w:r>
      <w:proofErr w:type="spellEnd"/>
      <w:r w:rsidR="00840B0F">
        <w:rPr>
          <w:lang w:val="en-US"/>
        </w:rPr>
        <w:t xml:space="preserve">, anyplace. </w:t>
      </w:r>
      <w:r w:rsidR="00AD77A5" w:rsidRPr="00AD77A5">
        <w:rPr>
          <w:lang w:val="en-US"/>
        </w:rPr>
        <w:t xml:space="preserve">From working professionals to recent high school graduates, </w:t>
      </w:r>
      <w:r w:rsidR="00840B0F">
        <w:rPr>
          <w:lang w:val="en-US"/>
        </w:rPr>
        <w:t>e</w:t>
      </w:r>
      <w:r w:rsidR="00840B0F" w:rsidRPr="00840B0F">
        <w:rPr>
          <w:lang w:val="en-US"/>
        </w:rPr>
        <w:t>specially after the advent of Covid-19</w:t>
      </w:r>
      <w:r w:rsidR="00840B0F">
        <w:rPr>
          <w:lang w:val="en-US"/>
        </w:rPr>
        <w:t>,</w:t>
      </w:r>
      <w:r w:rsidR="00AD77A5" w:rsidRPr="00AD77A5">
        <w:rPr>
          <w:lang w:val="en-US"/>
        </w:rPr>
        <w:t xml:space="preserve"> many of them have found the reasons to take all or some of their courses online.</w:t>
      </w:r>
      <w:r w:rsidR="00840B0F">
        <w:rPr>
          <w:lang w:val="en-US"/>
        </w:rPr>
        <w:t xml:space="preserve"> </w:t>
      </w:r>
    </w:p>
    <w:p w:rsidR="00D403F0" w:rsidRPr="00AD77A5" w:rsidRDefault="001708EB" w:rsidP="001114CF">
      <w:pPr>
        <w:pStyle w:val="BodyText"/>
        <w:ind w:firstLine="0pt"/>
        <w:rPr>
          <w:lang w:val="en-US"/>
        </w:rPr>
      </w:pPr>
      <w:r>
        <w:rPr>
          <w:lang w:val="en-US"/>
        </w:rPr>
        <w:tab/>
      </w:r>
      <w:r w:rsidR="00FE5D3D">
        <w:rPr>
          <w:lang w:val="en-US"/>
        </w:rPr>
        <w:t xml:space="preserve">Ratings and reviews are </w:t>
      </w:r>
      <w:r w:rsidR="00FE5D3D" w:rsidRPr="00FE5D3D">
        <w:rPr>
          <w:lang w:val="en-US"/>
        </w:rPr>
        <w:t xml:space="preserve">always </w:t>
      </w:r>
      <w:r w:rsidR="00FE5D3D">
        <w:rPr>
          <w:lang w:val="en-US"/>
        </w:rPr>
        <w:t xml:space="preserve">the </w:t>
      </w:r>
      <w:r w:rsidR="00183E84">
        <w:rPr>
          <w:lang w:val="en-US"/>
        </w:rPr>
        <w:t>major</w:t>
      </w:r>
      <w:r w:rsidR="00FE5D3D">
        <w:rPr>
          <w:lang w:val="en-US"/>
        </w:rPr>
        <w:t xml:space="preserve"> consideration factor by </w:t>
      </w:r>
      <w:r w:rsidR="002045F0">
        <w:rPr>
          <w:lang w:val="en-US"/>
        </w:rPr>
        <w:t xml:space="preserve">online </w:t>
      </w:r>
      <w:r w:rsidR="00FE5D3D">
        <w:rPr>
          <w:lang w:val="en-US"/>
        </w:rPr>
        <w:t>course</w:t>
      </w:r>
      <w:r w:rsidR="00FE5D3D" w:rsidRPr="00FE5D3D">
        <w:rPr>
          <w:lang w:val="en-US"/>
        </w:rPr>
        <w:t xml:space="preserve"> seekers </w:t>
      </w:r>
      <w:r w:rsidR="00FE5D3D">
        <w:rPr>
          <w:lang w:val="en-US"/>
        </w:rPr>
        <w:t>before they joining the course.</w:t>
      </w:r>
      <w:r w:rsidR="00E12B15">
        <w:rPr>
          <w:lang w:val="en-US"/>
        </w:rPr>
        <w:t xml:space="preserve"> </w:t>
      </w:r>
      <w:r w:rsidR="00E12B15" w:rsidRPr="00E12B15">
        <w:rPr>
          <w:lang w:val="en-US"/>
        </w:rPr>
        <w:t>However, it can be time</w:t>
      </w:r>
      <w:r w:rsidR="00E12B15">
        <w:rPr>
          <w:lang w:val="en-US"/>
        </w:rPr>
        <w:t>-</w:t>
      </w:r>
      <w:r w:rsidR="00E12B15" w:rsidRPr="00E12B15">
        <w:rPr>
          <w:lang w:val="en-US"/>
        </w:rPr>
        <w:t>consum</w:t>
      </w:r>
      <w:r w:rsidR="00E12B15">
        <w:rPr>
          <w:lang w:val="en-US"/>
        </w:rPr>
        <w:t>ing to read all the information especially the course review</w:t>
      </w:r>
      <w:r w:rsidR="002045F0">
        <w:rPr>
          <w:lang w:val="en-US"/>
        </w:rPr>
        <w:t>s</w:t>
      </w:r>
      <w:r w:rsidR="00E12B15">
        <w:rPr>
          <w:lang w:val="en-US"/>
        </w:rPr>
        <w:t>.</w:t>
      </w:r>
      <w:r w:rsidR="002045F0">
        <w:rPr>
          <w:lang w:val="en-US"/>
        </w:rPr>
        <w:t xml:space="preserve"> In this </w:t>
      </w:r>
      <w:r w:rsidR="007568AC">
        <w:rPr>
          <w:lang w:val="en-US"/>
        </w:rPr>
        <w:t xml:space="preserve">research </w:t>
      </w:r>
      <w:r w:rsidR="002045F0">
        <w:rPr>
          <w:lang w:val="en-US"/>
        </w:rPr>
        <w:t xml:space="preserve">work, </w:t>
      </w:r>
      <w:r w:rsidR="00B17E76">
        <w:rPr>
          <w:lang w:val="en-US"/>
        </w:rPr>
        <w:t>two different</w:t>
      </w:r>
      <w:r w:rsidR="002045F0">
        <w:rPr>
          <w:lang w:val="en-US"/>
        </w:rPr>
        <w:t xml:space="preserve"> text analytics techn</w:t>
      </w:r>
      <w:r w:rsidR="00011B68">
        <w:rPr>
          <w:lang w:val="en-US"/>
        </w:rPr>
        <w:t>i</w:t>
      </w:r>
      <w:r w:rsidR="002045F0">
        <w:rPr>
          <w:lang w:val="en-US"/>
        </w:rPr>
        <w:t>ques such</w:t>
      </w:r>
      <w:r w:rsidR="00011B68">
        <w:rPr>
          <w:lang w:val="en-US"/>
        </w:rPr>
        <w:t xml:space="preserve"> as</w:t>
      </w:r>
      <w:r w:rsidR="002045F0">
        <w:rPr>
          <w:lang w:val="en-US"/>
        </w:rPr>
        <w:t xml:space="preserve"> term frequency and sentiment analysis are</w:t>
      </w:r>
      <w:r w:rsidR="002045F0" w:rsidRPr="002045F0">
        <w:rPr>
          <w:lang w:val="en-US"/>
        </w:rPr>
        <w:t xml:space="preserve"> used to develop a </w:t>
      </w:r>
      <w:r w:rsidR="002045F0">
        <w:rPr>
          <w:lang w:val="en-US"/>
        </w:rPr>
        <w:t xml:space="preserve">simple model </w:t>
      </w:r>
      <w:r w:rsidR="002045F0" w:rsidRPr="002045F0">
        <w:rPr>
          <w:lang w:val="en-US"/>
        </w:rPr>
        <w:t>for</w:t>
      </w:r>
      <w:r w:rsidR="002045F0">
        <w:rPr>
          <w:lang w:val="en-US"/>
        </w:rPr>
        <w:t xml:space="preserve"> online course </w:t>
      </w:r>
      <w:r w:rsidR="002045F0" w:rsidRPr="002045F0">
        <w:rPr>
          <w:lang w:val="en-US"/>
        </w:rPr>
        <w:t xml:space="preserve">seekers to gain quick insight </w:t>
      </w:r>
      <w:r w:rsidR="00011B68">
        <w:rPr>
          <w:lang w:val="en-US"/>
        </w:rPr>
        <w:t>into</w:t>
      </w:r>
      <w:r w:rsidR="002045F0" w:rsidRPr="002045F0">
        <w:rPr>
          <w:lang w:val="en-US"/>
        </w:rPr>
        <w:t xml:space="preserve"> their shortlisted </w:t>
      </w:r>
      <w:r w:rsidR="002045F0">
        <w:rPr>
          <w:lang w:val="en-US"/>
        </w:rPr>
        <w:t>courses</w:t>
      </w:r>
      <w:r w:rsidR="002045F0" w:rsidRPr="002045F0">
        <w:rPr>
          <w:lang w:val="en-US"/>
        </w:rPr>
        <w:t>.</w:t>
      </w:r>
      <w:r w:rsidR="007568AC" w:rsidRPr="007568AC">
        <w:t xml:space="preserve"> </w:t>
      </w:r>
      <w:r w:rsidR="007568AC" w:rsidRPr="007568AC">
        <w:rPr>
          <w:lang w:val="en-US"/>
        </w:rPr>
        <w:t xml:space="preserve">The data </w:t>
      </w:r>
      <w:r w:rsidR="007568AC">
        <w:rPr>
          <w:lang w:val="en-US"/>
        </w:rPr>
        <w:t>source used in this work is the course</w:t>
      </w:r>
      <w:r w:rsidR="007568AC" w:rsidRPr="007568AC">
        <w:rPr>
          <w:lang w:val="en-US"/>
        </w:rPr>
        <w:t xml:space="preserve"> reviews </w:t>
      </w:r>
      <w:r w:rsidR="007568AC">
        <w:rPr>
          <w:lang w:val="en-US"/>
        </w:rPr>
        <w:t xml:space="preserve">and ratings given by students on </w:t>
      </w:r>
      <w:r w:rsidR="00011B68">
        <w:rPr>
          <w:lang w:val="en-US"/>
        </w:rPr>
        <w:t xml:space="preserve">the </w:t>
      </w:r>
      <w:r w:rsidR="007568AC">
        <w:rPr>
          <w:lang w:val="en-US"/>
        </w:rPr>
        <w:t>Coursera platform. T</w:t>
      </w:r>
      <w:r w:rsidR="0003472F">
        <w:rPr>
          <w:lang w:val="en-US"/>
        </w:rPr>
        <w:t xml:space="preserve">hree different Python-related </w:t>
      </w:r>
      <w:r w:rsidR="000F14BD">
        <w:rPr>
          <w:lang w:val="en-US"/>
        </w:rPr>
        <w:t>c</w:t>
      </w:r>
      <w:r w:rsidR="0003472F">
        <w:rPr>
          <w:lang w:val="en-US"/>
        </w:rPr>
        <w:t>ourse</w:t>
      </w:r>
      <w:r w:rsidR="00B17E76">
        <w:rPr>
          <w:lang w:val="en-US"/>
        </w:rPr>
        <w:t xml:space="preserve">s </w:t>
      </w:r>
      <w:r w:rsidR="0003472F">
        <w:rPr>
          <w:lang w:val="en-US"/>
        </w:rPr>
        <w:t>from Coursera</w:t>
      </w:r>
      <w:r w:rsidR="00B17E76">
        <w:rPr>
          <w:lang w:val="en-US"/>
        </w:rPr>
        <w:t xml:space="preserve"> were </w:t>
      </w:r>
      <w:r w:rsidR="000F14BD">
        <w:rPr>
          <w:lang w:val="en-US"/>
        </w:rPr>
        <w:t>chosen</w:t>
      </w:r>
      <w:r w:rsidR="00B17E76">
        <w:rPr>
          <w:lang w:val="en-US"/>
        </w:rPr>
        <w:t xml:space="preserve"> for the </w:t>
      </w:r>
      <w:r w:rsidR="00B17E76" w:rsidRPr="00B17E76">
        <w:rPr>
          <w:lang w:val="en-US"/>
        </w:rPr>
        <w:t xml:space="preserve">study and </w:t>
      </w:r>
      <w:r w:rsidR="00B17E76">
        <w:rPr>
          <w:lang w:val="en-US"/>
        </w:rPr>
        <w:t xml:space="preserve">demonstration </w:t>
      </w:r>
      <w:r w:rsidR="00B17E76" w:rsidRPr="00B17E76">
        <w:rPr>
          <w:lang w:val="en-US"/>
        </w:rPr>
        <w:t xml:space="preserve">of the </w:t>
      </w:r>
      <w:r w:rsidR="002E415D">
        <w:rPr>
          <w:lang w:val="en-US"/>
        </w:rPr>
        <w:t xml:space="preserve">various </w:t>
      </w:r>
      <w:r w:rsidR="00B17E76">
        <w:rPr>
          <w:lang w:val="en-US"/>
        </w:rPr>
        <w:t xml:space="preserve">text analytics techniques. </w:t>
      </w:r>
      <w:r w:rsidR="000F14BD" w:rsidRPr="000F14BD">
        <w:rPr>
          <w:lang w:val="en-US"/>
        </w:rPr>
        <w:t>The outpu</w:t>
      </w:r>
      <w:r w:rsidR="000F14BD">
        <w:rPr>
          <w:lang w:val="en-US"/>
        </w:rPr>
        <w:t xml:space="preserve">ts of this work are word cloud </w:t>
      </w:r>
      <w:r w:rsidR="000F14BD" w:rsidRPr="000F14BD">
        <w:rPr>
          <w:lang w:val="en-US"/>
        </w:rPr>
        <w:t>that represent</w:t>
      </w:r>
      <w:r w:rsidR="000F14BD">
        <w:rPr>
          <w:lang w:val="en-US"/>
        </w:rPr>
        <w:t>s</w:t>
      </w:r>
      <w:r w:rsidR="000F14BD" w:rsidRPr="000F14BD">
        <w:rPr>
          <w:lang w:val="en-US"/>
        </w:rPr>
        <w:t xml:space="preserve"> the </w:t>
      </w:r>
      <w:r w:rsidR="000F14BD">
        <w:rPr>
          <w:lang w:val="en-US"/>
        </w:rPr>
        <w:t xml:space="preserve">positive </w:t>
      </w:r>
      <w:r w:rsidR="000F14BD" w:rsidRPr="000F14BD">
        <w:rPr>
          <w:lang w:val="en-US"/>
        </w:rPr>
        <w:t xml:space="preserve">and </w:t>
      </w:r>
      <w:r w:rsidR="000F14BD">
        <w:rPr>
          <w:lang w:val="en-US"/>
        </w:rPr>
        <w:t>negative reviews</w:t>
      </w:r>
      <w:r w:rsidR="000F14BD" w:rsidRPr="000F14BD">
        <w:rPr>
          <w:lang w:val="en-US"/>
        </w:rPr>
        <w:t xml:space="preserve"> </w:t>
      </w:r>
      <w:r w:rsidR="000F14BD" w:rsidRPr="000F14BD">
        <w:rPr>
          <w:lang w:val="en-US"/>
        </w:rPr>
        <w:t xml:space="preserve">of each </w:t>
      </w:r>
      <w:r w:rsidR="000F14BD">
        <w:rPr>
          <w:lang w:val="en-US"/>
        </w:rPr>
        <w:t>course</w:t>
      </w:r>
      <w:r w:rsidR="000F14BD" w:rsidRPr="000F14BD">
        <w:rPr>
          <w:lang w:val="en-US"/>
        </w:rPr>
        <w:t xml:space="preserve">, which can provide quick insights about each </w:t>
      </w:r>
      <w:r w:rsidR="000F14BD">
        <w:rPr>
          <w:lang w:val="en-US"/>
        </w:rPr>
        <w:t xml:space="preserve">course </w:t>
      </w:r>
      <w:r w:rsidR="000F14BD" w:rsidRPr="000F14BD">
        <w:rPr>
          <w:lang w:val="en-US"/>
        </w:rPr>
        <w:t xml:space="preserve">as well as offering </w:t>
      </w:r>
      <w:r w:rsidR="000F14BD">
        <w:rPr>
          <w:lang w:val="en-US"/>
        </w:rPr>
        <w:t>simple comparison or similarity</w:t>
      </w:r>
      <w:r w:rsidR="000F14BD" w:rsidRPr="000F14BD">
        <w:rPr>
          <w:lang w:val="en-US"/>
        </w:rPr>
        <w:t xml:space="preserve"> between </w:t>
      </w:r>
      <w:r w:rsidR="000F14BD">
        <w:rPr>
          <w:lang w:val="en-US"/>
        </w:rPr>
        <w:t>courses.</w:t>
      </w:r>
    </w:p>
    <w:p w:rsidR="009303D9" w:rsidRPr="006B6B66" w:rsidRDefault="003D1C6E" w:rsidP="006B6B66">
      <w:pPr>
        <w:pStyle w:val="Heading1"/>
      </w:pPr>
      <w:r>
        <w:t>PROBLEM STATEMENT</w:t>
      </w:r>
    </w:p>
    <w:p w:rsidR="009303D9" w:rsidRDefault="001708EB" w:rsidP="00E7596C">
      <w:pPr>
        <w:pStyle w:val="BodyText"/>
      </w:pPr>
      <w:r w:rsidRPr="001708EB">
        <w:t>There are many advantages to online education, but there are plenty of factors to consider before becoming an online student.</w:t>
      </w:r>
      <w:r>
        <w:rPr>
          <w:lang w:val="en-US"/>
        </w:rPr>
        <w:t xml:space="preserve"> </w:t>
      </w:r>
      <w:r w:rsidRPr="001708EB">
        <w:t xml:space="preserve">It is always better to explore all the preferable courses before jumping into any decision. Opting for a course that is not appropriate for </w:t>
      </w:r>
      <w:r>
        <w:rPr>
          <w:lang w:val="en-US"/>
        </w:rPr>
        <w:t>us</w:t>
      </w:r>
      <w:r>
        <w:t xml:space="preserve"> can knock down </w:t>
      </w:r>
      <w:r w:rsidRPr="001708EB">
        <w:t>our confidence</w:t>
      </w:r>
      <w:r>
        <w:t xml:space="preserve"> and ha</w:t>
      </w:r>
      <w:r w:rsidR="00F718BE">
        <w:t>rm</w:t>
      </w:r>
      <w:r>
        <w:t xml:space="preserve"> </w:t>
      </w:r>
      <w:r w:rsidRPr="001708EB">
        <w:t xml:space="preserve">our potential and abilities. Although the plethora of choices available online can confuse </w:t>
      </w:r>
      <w:r>
        <w:rPr>
          <w:lang w:val="en-US"/>
        </w:rPr>
        <w:t>us</w:t>
      </w:r>
      <w:r w:rsidRPr="001708EB">
        <w:t xml:space="preserve"> and making a decision can turn out to be very difficult.</w:t>
      </w:r>
    </w:p>
    <w:p w:rsidR="00B91356" w:rsidRDefault="00687BF2" w:rsidP="00B91356">
      <w:pPr>
        <w:pStyle w:val="BodyText"/>
        <w:rPr>
          <w:lang w:val="en-US"/>
        </w:rPr>
      </w:pPr>
      <w:r w:rsidRPr="00687BF2">
        <w:rPr>
          <w:lang w:val="en-US"/>
        </w:rPr>
        <w:t>In the world of online shopping, often buyers will purchase an item only after they see that other people also like it. And the easiest way to find out consumer sentiment</w:t>
      </w:r>
      <w:r>
        <w:rPr>
          <w:lang w:val="en-US"/>
        </w:rPr>
        <w:t xml:space="preserve"> is based on reviews</w:t>
      </w:r>
      <w:r w:rsidRPr="00687BF2">
        <w:rPr>
          <w:lang w:val="en-US"/>
        </w:rPr>
        <w:t>.</w:t>
      </w:r>
      <w:r>
        <w:rPr>
          <w:lang w:val="en-US"/>
        </w:rPr>
        <w:t xml:space="preserve"> </w:t>
      </w:r>
      <w:r w:rsidR="00C11665">
        <w:rPr>
          <w:lang w:val="en-US"/>
        </w:rPr>
        <w:t>According to Fan &amp; Fuel [1]</w:t>
      </w:r>
      <w:r w:rsidR="00C11665" w:rsidRPr="00C11665">
        <w:rPr>
          <w:lang w:val="en-US"/>
        </w:rPr>
        <w:t xml:space="preserve">, 94% of online customers read reviews before making any purchasing decisions. For product-specific information, Spiegel Research Centre </w:t>
      </w:r>
      <w:r w:rsidR="00C11665">
        <w:rPr>
          <w:lang w:val="en-US"/>
        </w:rPr>
        <w:t>[2]</w:t>
      </w:r>
      <w:r w:rsidR="00C11665" w:rsidRPr="00C11665">
        <w:rPr>
          <w:lang w:val="en-US"/>
        </w:rPr>
        <w:t xml:space="preserve"> shows that 95% of shoppers read reviews before making a purchase.</w:t>
      </w:r>
      <w:r w:rsidR="00C11665">
        <w:rPr>
          <w:lang w:val="en-US"/>
        </w:rPr>
        <w:t xml:space="preserve"> </w:t>
      </w:r>
      <w:r w:rsidR="00B91356" w:rsidRPr="00B91356">
        <w:rPr>
          <w:lang w:val="en-US"/>
        </w:rPr>
        <w:t xml:space="preserve">Small Business Trends </w:t>
      </w:r>
      <w:r w:rsidR="00B91356">
        <w:rPr>
          <w:lang w:val="en-US"/>
        </w:rPr>
        <w:t xml:space="preserve">[3] </w:t>
      </w:r>
      <w:r w:rsidR="00B91356" w:rsidRPr="00B91356">
        <w:rPr>
          <w:lang w:val="en-US"/>
        </w:rPr>
        <w:t>shows 83% of job seekers use reviews to support their decisions o</w:t>
      </w:r>
      <w:r w:rsidR="00B91356">
        <w:rPr>
          <w:lang w:val="en-US"/>
        </w:rPr>
        <w:t>n which companies to apply to a</w:t>
      </w:r>
      <w:r w:rsidR="00B91356" w:rsidRPr="00B91356">
        <w:rPr>
          <w:lang w:val="en-US"/>
        </w:rPr>
        <w:t>nd 84% of patients use online reviews to evaluate physicians before checking in.</w:t>
      </w:r>
      <w:r w:rsidR="00B91356">
        <w:rPr>
          <w:lang w:val="en-US"/>
        </w:rPr>
        <w:t xml:space="preserve"> </w:t>
      </w:r>
      <w:r w:rsidRPr="00687BF2">
        <w:rPr>
          <w:lang w:val="en-US"/>
        </w:rPr>
        <w:t>Authentic reviews are a valuable tool wh</w:t>
      </w:r>
      <w:r>
        <w:rPr>
          <w:lang w:val="en-US"/>
        </w:rPr>
        <w:t>en we try to compare among different courses. They can help us make important</w:t>
      </w:r>
      <w:r w:rsidRPr="00687BF2">
        <w:rPr>
          <w:lang w:val="en-US"/>
        </w:rPr>
        <w:t xml:space="preserve"> decisions by learning about someone else’s experience</w:t>
      </w:r>
    </w:p>
    <w:p w:rsidR="00D403F0" w:rsidRPr="00FA3F62" w:rsidRDefault="00B91356" w:rsidP="00BA6C52">
      <w:pPr>
        <w:pStyle w:val="BodyText"/>
        <w:rPr>
          <w:lang w:val="en-US"/>
        </w:rPr>
      </w:pPr>
      <w:r w:rsidRPr="00B91356">
        <w:rPr>
          <w:lang w:val="en-US"/>
        </w:rPr>
        <w:t>However, it could be time</w:t>
      </w:r>
      <w:r w:rsidR="0006064D">
        <w:rPr>
          <w:lang w:val="en-US"/>
        </w:rPr>
        <w:t>-</w:t>
      </w:r>
      <w:r w:rsidRPr="00B91356">
        <w:rPr>
          <w:lang w:val="en-US"/>
        </w:rPr>
        <w:t>consumin</w:t>
      </w:r>
      <w:r>
        <w:rPr>
          <w:lang w:val="en-US"/>
        </w:rPr>
        <w:t xml:space="preserve">g to review all the comments to </w:t>
      </w:r>
      <w:r w:rsidRPr="00B91356">
        <w:rPr>
          <w:lang w:val="en-US"/>
        </w:rPr>
        <w:t xml:space="preserve">identify the </w:t>
      </w:r>
      <w:r>
        <w:rPr>
          <w:lang w:val="en-US"/>
        </w:rPr>
        <w:t>positives</w:t>
      </w:r>
      <w:r w:rsidRPr="00B91356">
        <w:rPr>
          <w:lang w:val="en-US"/>
        </w:rPr>
        <w:t xml:space="preserve"> and </w:t>
      </w:r>
      <w:r>
        <w:rPr>
          <w:lang w:val="en-US"/>
        </w:rPr>
        <w:t>negative</w:t>
      </w:r>
      <w:r w:rsidR="00FA3F62">
        <w:rPr>
          <w:lang w:val="en-US"/>
        </w:rPr>
        <w:t>s</w:t>
      </w:r>
      <w:r w:rsidRPr="00B91356">
        <w:rPr>
          <w:lang w:val="en-US"/>
        </w:rPr>
        <w:t xml:space="preserve"> </w:t>
      </w:r>
      <w:r w:rsidR="00FA3F62">
        <w:rPr>
          <w:lang w:val="en-US"/>
        </w:rPr>
        <w:t>of</w:t>
      </w:r>
      <w:r w:rsidRPr="00B91356">
        <w:rPr>
          <w:lang w:val="en-US"/>
        </w:rPr>
        <w:t xml:space="preserve"> a </w:t>
      </w:r>
      <w:r>
        <w:rPr>
          <w:lang w:val="en-US"/>
        </w:rPr>
        <w:t>course</w:t>
      </w:r>
      <w:r w:rsidRPr="00B91356">
        <w:rPr>
          <w:lang w:val="en-US"/>
        </w:rPr>
        <w:t xml:space="preserve">. </w:t>
      </w:r>
      <w:r w:rsidR="00BA6C52">
        <w:rPr>
          <w:lang w:val="en-US"/>
        </w:rPr>
        <w:t>Furthermore</w:t>
      </w:r>
      <w:r w:rsidRPr="00B91356">
        <w:rPr>
          <w:lang w:val="en-US"/>
        </w:rPr>
        <w:t>, a</w:t>
      </w:r>
      <w:r w:rsidR="00FA3F62">
        <w:rPr>
          <w:lang w:val="en-US"/>
        </w:rPr>
        <w:t xml:space="preserve"> course</w:t>
      </w:r>
      <w:r w:rsidRPr="00B91356">
        <w:rPr>
          <w:lang w:val="en-US"/>
        </w:rPr>
        <w:t xml:space="preserve"> searching p</w:t>
      </w:r>
      <w:r w:rsidR="00FA3F62">
        <w:rPr>
          <w:lang w:val="en-US"/>
        </w:rPr>
        <w:t>rocess will usually involve multiple courses</w:t>
      </w:r>
      <w:r w:rsidRPr="00B91356">
        <w:rPr>
          <w:lang w:val="en-US"/>
        </w:rPr>
        <w:t xml:space="preserve">. Therefore, an effective </w:t>
      </w:r>
      <w:r w:rsidR="0006064D">
        <w:rPr>
          <w:lang w:val="en-US"/>
        </w:rPr>
        <w:t>system</w:t>
      </w:r>
      <w:r w:rsidRPr="00B91356">
        <w:rPr>
          <w:lang w:val="en-US"/>
        </w:rPr>
        <w:t xml:space="preserve"> is needed </w:t>
      </w:r>
      <w:r w:rsidR="00FA3F62">
        <w:rPr>
          <w:lang w:val="en-US"/>
        </w:rPr>
        <w:t xml:space="preserve">to </w:t>
      </w:r>
      <w:r w:rsidRPr="00B91356">
        <w:rPr>
          <w:lang w:val="en-US"/>
        </w:rPr>
        <w:t>assist in</w:t>
      </w:r>
      <w:r w:rsidR="00FA3F62">
        <w:rPr>
          <w:lang w:val="en-US"/>
        </w:rPr>
        <w:t xml:space="preserve"> the review of all the student</w:t>
      </w:r>
      <w:r w:rsidR="00CA6EDC">
        <w:rPr>
          <w:lang w:val="en-US"/>
        </w:rPr>
        <w:t>'</w:t>
      </w:r>
      <w:r w:rsidR="00FA3F62">
        <w:rPr>
          <w:lang w:val="en-US"/>
        </w:rPr>
        <w:t xml:space="preserve">s </w:t>
      </w:r>
      <w:r w:rsidR="00D403F0">
        <w:rPr>
          <w:lang w:val="en-US"/>
        </w:rPr>
        <w:t>comments.</w:t>
      </w:r>
    </w:p>
    <w:p w:rsidR="009303D9" w:rsidRDefault="00BA6C52" w:rsidP="00BA6C52">
      <w:pPr>
        <w:pStyle w:val="Heading1"/>
      </w:pPr>
      <w:r w:rsidRPr="00BA6C52">
        <w:t>Research Question</w:t>
      </w:r>
    </w:p>
    <w:p w:rsidR="00D7522C" w:rsidRDefault="0006064D" w:rsidP="00454B23">
      <w:pPr>
        <w:pStyle w:val="BodyText"/>
        <w:rPr>
          <w:lang w:val="en-US"/>
        </w:rPr>
      </w:pPr>
      <w:r>
        <w:rPr>
          <w:lang w:val="en-US"/>
        </w:rPr>
        <w:t xml:space="preserve">In this research work, our </w:t>
      </w:r>
      <w:r w:rsidR="00454B23">
        <w:rPr>
          <w:lang w:val="en-US"/>
        </w:rPr>
        <w:t>objective</w:t>
      </w:r>
      <w:r>
        <w:rPr>
          <w:lang w:val="en-US"/>
        </w:rPr>
        <w:t xml:space="preserve"> is to</w:t>
      </w:r>
      <w:r w:rsidR="00454B23">
        <w:rPr>
          <w:lang w:val="en-US"/>
        </w:rPr>
        <w:t xml:space="preserve"> create a</w:t>
      </w:r>
      <w:r w:rsidR="00454B23" w:rsidRPr="00454B23">
        <w:rPr>
          <w:lang w:val="en-US"/>
        </w:rPr>
        <w:t xml:space="preserve"> text analytics</w:t>
      </w:r>
      <w:r w:rsidR="00454B23">
        <w:rPr>
          <w:lang w:val="en-US"/>
        </w:rPr>
        <w:t xml:space="preserve">-based </w:t>
      </w:r>
      <w:r w:rsidR="00454B23" w:rsidRPr="00454B23">
        <w:rPr>
          <w:lang w:val="en-US"/>
        </w:rPr>
        <w:t xml:space="preserve">solution for </w:t>
      </w:r>
      <w:r w:rsidR="00454B23">
        <w:rPr>
          <w:lang w:val="en-US"/>
        </w:rPr>
        <w:t>online course</w:t>
      </w:r>
      <w:r w:rsidR="00454B23" w:rsidRPr="00454B23">
        <w:rPr>
          <w:lang w:val="en-US"/>
        </w:rPr>
        <w:t xml:space="preserve"> seekers </w:t>
      </w:r>
      <w:r w:rsidR="00454B23">
        <w:rPr>
          <w:lang w:val="en-US"/>
        </w:rPr>
        <w:t xml:space="preserve">to improve their course seeking process efficiency. </w:t>
      </w:r>
      <w:r w:rsidR="00413E12">
        <w:rPr>
          <w:lang w:val="en-US"/>
        </w:rPr>
        <w:t>The research questions for this work were:</w:t>
      </w:r>
    </w:p>
    <w:p w:rsidR="00413E12" w:rsidRDefault="00E65E92" w:rsidP="00E65E92">
      <w:pPr>
        <w:pStyle w:val="BodyText"/>
        <w:numPr>
          <w:ilvl w:val="0"/>
          <w:numId w:val="25"/>
        </w:numPr>
        <w:ind w:start="35.45pt"/>
        <w:rPr>
          <w:lang w:val="en-US"/>
        </w:rPr>
      </w:pPr>
      <w:r>
        <w:rPr>
          <w:lang w:val="en-US"/>
        </w:rPr>
        <w:t>How text analytics techniq</w:t>
      </w:r>
      <w:r w:rsidR="00C71B36">
        <w:rPr>
          <w:lang w:val="en-US"/>
        </w:rPr>
        <w:t xml:space="preserve">ues such as </w:t>
      </w:r>
      <w:r>
        <w:rPr>
          <w:lang w:val="en-US"/>
        </w:rPr>
        <w:t xml:space="preserve">n-gram analysis, </w:t>
      </w:r>
      <w:proofErr w:type="spellStart"/>
      <w:r>
        <w:rPr>
          <w:lang w:val="en-US"/>
        </w:rPr>
        <w:t>Wordcloud</w:t>
      </w:r>
      <w:proofErr w:type="spellEnd"/>
      <w:r>
        <w:rPr>
          <w:lang w:val="en-US"/>
        </w:rPr>
        <w:t>, and sentiment analysis can be applied to improve the online course searching process?</w:t>
      </w:r>
    </w:p>
    <w:p w:rsidR="00E65E92" w:rsidRDefault="00E65E92" w:rsidP="00E65E92">
      <w:pPr>
        <w:pStyle w:val="BodyText"/>
        <w:numPr>
          <w:ilvl w:val="0"/>
          <w:numId w:val="25"/>
        </w:numPr>
        <w:ind w:start="35.45pt"/>
        <w:rPr>
          <w:lang w:val="en-US"/>
        </w:rPr>
      </w:pPr>
      <w:r>
        <w:rPr>
          <w:lang w:val="en-US"/>
        </w:rPr>
        <w:t xml:space="preserve">What </w:t>
      </w:r>
      <w:r w:rsidRPr="00E65E92">
        <w:rPr>
          <w:lang w:val="en-US"/>
        </w:rPr>
        <w:t xml:space="preserve">insights can be obtained </w:t>
      </w:r>
      <w:r>
        <w:rPr>
          <w:lang w:val="en-US"/>
        </w:rPr>
        <w:t xml:space="preserve">by using </w:t>
      </w:r>
      <w:r w:rsidRPr="00E65E92">
        <w:rPr>
          <w:lang w:val="en-US"/>
        </w:rPr>
        <w:t>text analytics techniques</w:t>
      </w:r>
      <w:r>
        <w:rPr>
          <w:lang w:val="en-US"/>
        </w:rPr>
        <w:t xml:space="preserve"> such as</w:t>
      </w:r>
      <w:r w:rsidRPr="00E65E92">
        <w:rPr>
          <w:lang w:val="en-US"/>
        </w:rPr>
        <w:t xml:space="preserve"> n-gram anal</w:t>
      </w:r>
      <w:r>
        <w:rPr>
          <w:lang w:val="en-US"/>
        </w:rPr>
        <w:t xml:space="preserve">ysis, </w:t>
      </w:r>
      <w:proofErr w:type="spellStart"/>
      <w:r w:rsidRPr="00E65E92">
        <w:rPr>
          <w:lang w:val="en-US"/>
        </w:rPr>
        <w:t>Wordcloud</w:t>
      </w:r>
      <w:proofErr w:type="spellEnd"/>
      <w:r>
        <w:rPr>
          <w:lang w:val="en-US"/>
        </w:rPr>
        <w:t>, and sentiment analysis?</w:t>
      </w:r>
    </w:p>
    <w:p w:rsidR="00C71B36" w:rsidRDefault="00C71B36" w:rsidP="00C71B36">
      <w:pPr>
        <w:pStyle w:val="Heading1"/>
      </w:pPr>
      <w:r w:rsidRPr="00C71B36">
        <w:t>Purpose of the Study</w:t>
      </w:r>
    </w:p>
    <w:p w:rsidR="00A2144E" w:rsidRDefault="00C71B36" w:rsidP="00A2144E">
      <w:pPr>
        <w:pStyle w:val="BodyText"/>
        <w:rPr>
          <w:lang w:val="en-US"/>
        </w:rPr>
      </w:pPr>
      <w:r>
        <w:rPr>
          <w:lang w:val="en-US"/>
        </w:rPr>
        <w:t>In this research work, our objective is to</w:t>
      </w:r>
      <w:r w:rsidR="00A2144E">
        <w:rPr>
          <w:lang w:val="en-US"/>
        </w:rPr>
        <w:t xml:space="preserve"> propose a text analytics pipeline that includes text cleaning, text lemmatization, sentiment analysis,  text mining, and visualization that can help course seekers to gain a quick </w:t>
      </w:r>
      <w:r w:rsidR="00A2144E">
        <w:rPr>
          <w:lang w:val="en-US"/>
        </w:rPr>
        <w:lastRenderedPageBreak/>
        <w:t>insight into the courses as well as enables them to make a quick comparison between multiple courses.</w:t>
      </w:r>
    </w:p>
    <w:p w:rsidR="005721F8" w:rsidRDefault="005721F8" w:rsidP="005721F8">
      <w:pPr>
        <w:pStyle w:val="Heading1"/>
      </w:pPr>
      <w:r>
        <w:t>Research method</w:t>
      </w:r>
    </w:p>
    <w:p w:rsidR="00CD1B42" w:rsidRDefault="00CD1B42" w:rsidP="00CD1B42">
      <w:pPr>
        <w:pStyle w:val="BodyText"/>
        <w:rPr>
          <w:lang w:val="en-US"/>
        </w:rPr>
      </w:pPr>
      <w:r>
        <w:rPr>
          <w:lang w:val="en-US"/>
        </w:rPr>
        <w:t>W</w:t>
      </w:r>
      <w:r w:rsidRPr="00CD1B42">
        <w:rPr>
          <w:lang w:val="en-US"/>
        </w:rPr>
        <w:t xml:space="preserve">e have </w:t>
      </w:r>
      <w:r>
        <w:rPr>
          <w:lang w:val="en-US"/>
        </w:rPr>
        <w:t xml:space="preserve">created a </w:t>
      </w:r>
      <w:r w:rsidR="007E0416" w:rsidRPr="007E0416">
        <w:rPr>
          <w:lang w:val="en-US"/>
        </w:rPr>
        <w:t xml:space="preserve">text analytic pipeline </w:t>
      </w:r>
      <w:r w:rsidR="0045335C">
        <w:rPr>
          <w:lang w:val="en-US"/>
        </w:rPr>
        <w:t xml:space="preserve">in Python </w:t>
      </w:r>
      <w:proofErr w:type="spellStart"/>
      <w:r w:rsidR="0045335C">
        <w:rPr>
          <w:lang w:val="en-US"/>
        </w:rPr>
        <w:t>Jupyter</w:t>
      </w:r>
      <w:proofErr w:type="spellEnd"/>
      <w:r w:rsidR="0045335C">
        <w:rPr>
          <w:lang w:val="en-US"/>
        </w:rPr>
        <w:t xml:space="preserve"> Notebook </w:t>
      </w:r>
      <w:r w:rsidRPr="00CD1B42">
        <w:rPr>
          <w:lang w:val="en-US"/>
        </w:rPr>
        <w:t>that can help</w:t>
      </w:r>
      <w:r>
        <w:rPr>
          <w:lang w:val="en-US"/>
        </w:rPr>
        <w:t xml:space="preserve"> </w:t>
      </w:r>
      <w:r w:rsidRPr="00CD1B42">
        <w:rPr>
          <w:lang w:val="en-US"/>
        </w:rPr>
        <w:t>course seekers to gain a quick insight into their shortlisted courses</w:t>
      </w:r>
      <w:r>
        <w:rPr>
          <w:lang w:val="en-US"/>
        </w:rPr>
        <w:t xml:space="preserve">. </w:t>
      </w:r>
      <w:r w:rsidRPr="00CD1B42">
        <w:rPr>
          <w:lang w:val="en-US"/>
        </w:rPr>
        <w:t>The overall flow of text analytics is as below</w:t>
      </w:r>
      <w:r>
        <w:rPr>
          <w:lang w:val="en-US"/>
        </w:rPr>
        <w:t>:</w:t>
      </w:r>
    </w:p>
    <w:p w:rsidR="00990364" w:rsidRDefault="0077795A" w:rsidP="00990364">
      <w:pPr>
        <w:pStyle w:val="BodyText"/>
        <w:jc w:val="center"/>
        <w:rPr>
          <w:lang w:val="en-US"/>
        </w:rPr>
      </w:pPr>
      <w:r w:rsidRPr="0077795A">
        <w:rPr>
          <w:noProof/>
        </w:rPr>
        <w:drawing>
          <wp:inline distT="0" distB="0" distL="0" distR="0" wp14:anchorId="6E0439E0" wp14:editId="58CF44E1">
            <wp:extent cx="1162648" cy="2497540"/>
            <wp:effectExtent l="0" t="0" r="0" b="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1169829" cy="2512966"/>
                    </a:xfrm>
                    <a:prstGeom prst="rect">
                      <a:avLst/>
                    </a:prstGeom>
                  </pic:spPr>
                </pic:pic>
              </a:graphicData>
            </a:graphic>
          </wp:inline>
        </w:drawing>
      </w:r>
    </w:p>
    <w:p w:rsidR="001A2832" w:rsidRPr="001A2832" w:rsidRDefault="001A2832" w:rsidP="00990364">
      <w:pPr>
        <w:pStyle w:val="BodyText"/>
        <w:jc w:val="center"/>
        <w:rPr>
          <w:b/>
          <w:lang w:val="en-US"/>
        </w:rPr>
      </w:pPr>
      <w:r w:rsidRPr="001A2832">
        <w:rPr>
          <w:b/>
          <w:lang w:val="en-US"/>
        </w:rPr>
        <w:t xml:space="preserve">Figure 1. </w:t>
      </w:r>
      <w:r w:rsidR="00B61C44">
        <w:rPr>
          <w:b/>
          <w:lang w:val="en-US"/>
        </w:rPr>
        <w:t>The f</w:t>
      </w:r>
      <w:r w:rsidRPr="001A2832">
        <w:rPr>
          <w:b/>
          <w:lang w:val="en-US"/>
        </w:rPr>
        <w:t xml:space="preserve">low of text analytics used in </w:t>
      </w:r>
      <w:r w:rsidR="001F6880">
        <w:rPr>
          <w:b/>
          <w:lang w:val="en-US"/>
        </w:rPr>
        <w:t>Coursera’s</w:t>
      </w:r>
      <w:r>
        <w:rPr>
          <w:b/>
          <w:lang w:val="en-US"/>
        </w:rPr>
        <w:t xml:space="preserve"> course </w:t>
      </w:r>
      <w:r w:rsidRPr="001A2832">
        <w:rPr>
          <w:b/>
          <w:lang w:val="en-US"/>
        </w:rPr>
        <w:t>review analysis</w:t>
      </w:r>
    </w:p>
    <w:p w:rsidR="009303D9" w:rsidRPr="005B520E" w:rsidRDefault="0014061B" w:rsidP="00ED0149">
      <w:pPr>
        <w:pStyle w:val="Heading2"/>
      </w:pPr>
      <w:r>
        <w:t>Data Collection</w:t>
      </w:r>
    </w:p>
    <w:p w:rsidR="009303D9" w:rsidRDefault="009303D9" w:rsidP="00E7596C">
      <w:pPr>
        <w:pStyle w:val="BodyText"/>
        <w:rPr>
          <w:lang w:val="en-US"/>
        </w:rPr>
      </w:pPr>
      <w:r w:rsidRPr="005B520E">
        <w:t>The</w:t>
      </w:r>
      <w:r w:rsidR="00D256E5">
        <w:rPr>
          <w:lang w:val="en-US"/>
        </w:rPr>
        <w:t xml:space="preserve"> data used in this work</w:t>
      </w:r>
      <w:r w:rsidR="00DA103A">
        <w:rPr>
          <w:lang w:val="en-US"/>
        </w:rPr>
        <w:t xml:space="preserve"> is f</w:t>
      </w:r>
      <w:r w:rsidR="0088446B">
        <w:rPr>
          <w:lang w:val="en-US"/>
        </w:rPr>
        <w:t xml:space="preserve">reely available at </w:t>
      </w:r>
      <w:r w:rsidR="00DA103A">
        <w:rPr>
          <w:lang w:val="en-US"/>
        </w:rPr>
        <w:t xml:space="preserve">Kaggle </w:t>
      </w:r>
      <w:hyperlink r:id="rId10" w:history="1">
        <w:r w:rsidR="00DA103A" w:rsidRPr="002D6C35">
          <w:rPr>
            <w:rStyle w:val="Hyperlink"/>
            <w:lang w:val="en-US"/>
          </w:rPr>
          <w:t>https://www.kaggle.com/imuhammad/course-reviews-on-coursera</w:t>
        </w:r>
      </w:hyperlink>
      <w:r w:rsidR="00DA103A">
        <w:rPr>
          <w:lang w:val="en-US"/>
        </w:rPr>
        <w:t xml:space="preserve">. </w:t>
      </w:r>
      <w:r w:rsidR="0088446B">
        <w:rPr>
          <w:lang w:val="en-US"/>
        </w:rPr>
        <w:t>T</w:t>
      </w:r>
      <w:r w:rsidR="00772128">
        <w:rPr>
          <w:lang w:val="en-US"/>
        </w:rPr>
        <w:t>his</w:t>
      </w:r>
      <w:r w:rsidR="0088446B">
        <w:rPr>
          <w:lang w:val="en-US"/>
        </w:rPr>
        <w:t xml:space="preserve"> </w:t>
      </w:r>
      <w:r w:rsidR="00864B0B">
        <w:rPr>
          <w:lang w:val="en-US"/>
        </w:rPr>
        <w:t xml:space="preserve">dataset has a total of </w:t>
      </w:r>
      <w:r w:rsidR="006F4753">
        <w:rPr>
          <w:lang w:val="en-US"/>
        </w:rPr>
        <w:t>1.4M</w:t>
      </w:r>
      <w:r w:rsidR="0088446B">
        <w:rPr>
          <w:lang w:val="en-US"/>
        </w:rPr>
        <w:t xml:space="preserve"> </w:t>
      </w:r>
      <w:r w:rsidR="00772128">
        <w:rPr>
          <w:lang w:val="en-US"/>
        </w:rPr>
        <w:t xml:space="preserve">student </w:t>
      </w:r>
      <w:r w:rsidR="0088446B">
        <w:rPr>
          <w:lang w:val="en-US"/>
        </w:rPr>
        <w:t>reviews on 604 different Coursera courses.  The table below describes the column features of the dataset.</w:t>
      </w:r>
    </w:p>
    <w:p w:rsidR="0088446B" w:rsidRPr="0088446B" w:rsidRDefault="0088446B" w:rsidP="0088446B">
      <w:pPr>
        <w:pStyle w:val="BodyText"/>
        <w:jc w:val="center"/>
        <w:rPr>
          <w:b/>
          <w:lang w:val="en-US"/>
        </w:rPr>
      </w:pPr>
      <w:bookmarkStart w:id="0" w:name="_Hlk59131632"/>
      <w:r w:rsidRPr="0088446B">
        <w:rPr>
          <w:b/>
          <w:lang w:val="en-US"/>
        </w:rPr>
        <w:t>Table 1. Description of dataset features</w:t>
      </w:r>
    </w:p>
    <w:tbl>
      <w:tblPr>
        <w:tblStyle w:val="TableGrid"/>
        <w:tblW w:w="0pt" w:type="dxa"/>
        <w:tblLook w:firstRow="1" w:lastRow="0" w:firstColumn="1" w:lastColumn="0" w:noHBand="0" w:noVBand="1"/>
      </w:tblPr>
      <w:tblGrid>
        <w:gridCol w:w="1413"/>
        <w:gridCol w:w="992"/>
        <w:gridCol w:w="2451"/>
      </w:tblGrid>
      <w:tr w:rsidR="0088446B" w:rsidTr="00772128">
        <w:tc>
          <w:tcPr>
            <w:tcW w:w="70.65pt" w:type="dxa"/>
            <w:shd w:val="clear" w:color="auto" w:fill="D9D9D9" w:themeFill="background1" w:themeFillShade="D9"/>
          </w:tcPr>
          <w:p w:rsidR="0088446B" w:rsidRDefault="002E415D" w:rsidP="00772128">
            <w:pPr>
              <w:pStyle w:val="BodyText"/>
              <w:spacing w:after="0pt" w:line="12pt" w:lineRule="auto"/>
              <w:ind w:firstLine="0pt"/>
              <w:jc w:val="center"/>
              <w:rPr>
                <w:lang w:val="en-US"/>
              </w:rPr>
            </w:pPr>
            <w:r>
              <w:rPr>
                <w:lang w:val="en-US"/>
              </w:rPr>
              <w:t>variable</w:t>
            </w:r>
          </w:p>
        </w:tc>
        <w:tc>
          <w:tcPr>
            <w:tcW w:w="49.60pt" w:type="dxa"/>
            <w:shd w:val="clear" w:color="auto" w:fill="D9D9D9" w:themeFill="background1" w:themeFillShade="D9"/>
          </w:tcPr>
          <w:p w:rsidR="0088446B" w:rsidRDefault="002E415D" w:rsidP="00772128">
            <w:pPr>
              <w:pStyle w:val="BodyText"/>
              <w:spacing w:after="0pt" w:line="12pt" w:lineRule="auto"/>
              <w:ind w:firstLine="0pt"/>
              <w:jc w:val="center"/>
              <w:rPr>
                <w:lang w:val="en-US"/>
              </w:rPr>
            </w:pPr>
            <w:r>
              <w:rPr>
                <w:lang w:val="en-US"/>
              </w:rPr>
              <w:t>class</w:t>
            </w:r>
          </w:p>
        </w:tc>
        <w:tc>
          <w:tcPr>
            <w:tcW w:w="122.55pt" w:type="dxa"/>
            <w:shd w:val="clear" w:color="auto" w:fill="D9D9D9" w:themeFill="background1" w:themeFillShade="D9"/>
          </w:tcPr>
          <w:p w:rsidR="0088446B" w:rsidRDefault="002E415D" w:rsidP="00772128">
            <w:pPr>
              <w:pStyle w:val="BodyText"/>
              <w:spacing w:after="0pt" w:line="12pt" w:lineRule="auto"/>
              <w:ind w:firstLine="0pt"/>
              <w:jc w:val="center"/>
              <w:rPr>
                <w:lang w:val="en-US"/>
              </w:rPr>
            </w:pPr>
            <w:r>
              <w:rPr>
                <w:lang w:val="en-US"/>
              </w:rPr>
              <w:t>description</w:t>
            </w:r>
          </w:p>
        </w:tc>
      </w:tr>
      <w:tr w:rsidR="00772128" w:rsidTr="00772128">
        <w:tc>
          <w:tcPr>
            <w:tcW w:w="70.65pt" w:type="dxa"/>
          </w:tcPr>
          <w:p w:rsidR="00772128" w:rsidRPr="00364DA6" w:rsidRDefault="00772128" w:rsidP="00772128">
            <w:r w:rsidRPr="00364DA6">
              <w:t>reviews</w:t>
            </w:r>
          </w:p>
        </w:tc>
        <w:tc>
          <w:tcPr>
            <w:tcW w:w="49.60pt" w:type="dxa"/>
          </w:tcPr>
          <w:p w:rsidR="00772128" w:rsidRPr="00364DA6" w:rsidRDefault="00772128" w:rsidP="00772128">
            <w:r w:rsidRPr="00364DA6">
              <w:t>character</w:t>
            </w:r>
          </w:p>
        </w:tc>
        <w:tc>
          <w:tcPr>
            <w:tcW w:w="122.55pt" w:type="dxa"/>
          </w:tcPr>
          <w:p w:rsidR="00772128" w:rsidRPr="00364DA6" w:rsidRDefault="00772128" w:rsidP="00772128">
            <w:r w:rsidRPr="00364DA6">
              <w:t>Course review</w:t>
            </w:r>
          </w:p>
        </w:tc>
      </w:tr>
      <w:tr w:rsidR="00772128" w:rsidTr="00772128">
        <w:tc>
          <w:tcPr>
            <w:tcW w:w="70.65pt" w:type="dxa"/>
          </w:tcPr>
          <w:p w:rsidR="00772128" w:rsidRPr="00364DA6" w:rsidRDefault="00772128" w:rsidP="00772128">
            <w:r w:rsidRPr="00364DA6">
              <w:t>reviewers</w:t>
            </w:r>
          </w:p>
        </w:tc>
        <w:tc>
          <w:tcPr>
            <w:tcW w:w="49.60pt" w:type="dxa"/>
          </w:tcPr>
          <w:p w:rsidR="00772128" w:rsidRPr="00364DA6" w:rsidRDefault="00772128" w:rsidP="00772128">
            <w:r w:rsidRPr="00364DA6">
              <w:t>character</w:t>
            </w:r>
          </w:p>
        </w:tc>
        <w:tc>
          <w:tcPr>
            <w:tcW w:w="122.55pt" w:type="dxa"/>
          </w:tcPr>
          <w:p w:rsidR="00772128" w:rsidRPr="00364DA6" w:rsidRDefault="00772128" w:rsidP="00772128">
            <w:r w:rsidRPr="00364DA6">
              <w:t xml:space="preserve">The name of </w:t>
            </w:r>
            <w:r w:rsidR="002E415D">
              <w:t xml:space="preserve">the </w:t>
            </w:r>
            <w:r w:rsidRPr="00364DA6">
              <w:t>reviewer who wrote the review</w:t>
            </w:r>
          </w:p>
        </w:tc>
      </w:tr>
      <w:tr w:rsidR="00772128" w:rsidTr="00772128">
        <w:tc>
          <w:tcPr>
            <w:tcW w:w="70.65pt" w:type="dxa"/>
          </w:tcPr>
          <w:p w:rsidR="00772128" w:rsidRPr="00364DA6" w:rsidRDefault="00772128" w:rsidP="00772128">
            <w:proofErr w:type="spellStart"/>
            <w:r w:rsidRPr="00364DA6">
              <w:t>date_reviews</w:t>
            </w:r>
            <w:proofErr w:type="spellEnd"/>
          </w:p>
        </w:tc>
        <w:tc>
          <w:tcPr>
            <w:tcW w:w="49.60pt" w:type="dxa"/>
          </w:tcPr>
          <w:p w:rsidR="00772128" w:rsidRPr="00364DA6" w:rsidRDefault="00772128" w:rsidP="00772128">
            <w:r w:rsidRPr="00364DA6">
              <w:t>date</w:t>
            </w:r>
          </w:p>
        </w:tc>
        <w:tc>
          <w:tcPr>
            <w:tcW w:w="122.55pt" w:type="dxa"/>
          </w:tcPr>
          <w:p w:rsidR="00772128" w:rsidRPr="00364DA6" w:rsidRDefault="00772128" w:rsidP="00772128">
            <w:r w:rsidRPr="00364DA6">
              <w:t>Date when the review was posted</w:t>
            </w:r>
          </w:p>
        </w:tc>
      </w:tr>
      <w:tr w:rsidR="00772128" w:rsidTr="00772128">
        <w:tc>
          <w:tcPr>
            <w:tcW w:w="70.65pt" w:type="dxa"/>
          </w:tcPr>
          <w:p w:rsidR="00772128" w:rsidRPr="00364DA6" w:rsidRDefault="00772128" w:rsidP="00772128">
            <w:r w:rsidRPr="00364DA6">
              <w:t>rating</w:t>
            </w:r>
          </w:p>
        </w:tc>
        <w:tc>
          <w:tcPr>
            <w:tcW w:w="49.60pt" w:type="dxa"/>
          </w:tcPr>
          <w:p w:rsidR="00772128" w:rsidRPr="00364DA6" w:rsidRDefault="00772128" w:rsidP="00772128">
            <w:r w:rsidRPr="00364DA6">
              <w:t>integer</w:t>
            </w:r>
          </w:p>
        </w:tc>
        <w:tc>
          <w:tcPr>
            <w:tcW w:w="122.55pt" w:type="dxa"/>
          </w:tcPr>
          <w:p w:rsidR="00772128" w:rsidRPr="00364DA6" w:rsidRDefault="00772128" w:rsidP="00772128">
            <w:r w:rsidRPr="00364DA6">
              <w:t xml:space="preserve">The rating score </w:t>
            </w:r>
            <w:r w:rsidR="002E415D">
              <w:t xml:space="preserve">which is </w:t>
            </w:r>
            <w:r w:rsidRPr="00364DA6">
              <w:t>given by the reviewer to the course</w:t>
            </w:r>
          </w:p>
        </w:tc>
      </w:tr>
      <w:tr w:rsidR="00772128" w:rsidTr="00772128">
        <w:trPr>
          <w:trHeight w:val="56"/>
        </w:trPr>
        <w:tc>
          <w:tcPr>
            <w:tcW w:w="70.65pt" w:type="dxa"/>
          </w:tcPr>
          <w:p w:rsidR="00772128" w:rsidRPr="00364DA6" w:rsidRDefault="00772128" w:rsidP="00772128">
            <w:proofErr w:type="spellStart"/>
            <w:r w:rsidRPr="00364DA6">
              <w:t>course_id</w:t>
            </w:r>
            <w:proofErr w:type="spellEnd"/>
          </w:p>
        </w:tc>
        <w:tc>
          <w:tcPr>
            <w:tcW w:w="49.60pt" w:type="dxa"/>
          </w:tcPr>
          <w:p w:rsidR="00772128" w:rsidRPr="00364DA6" w:rsidRDefault="00772128" w:rsidP="00772128">
            <w:r w:rsidRPr="00364DA6">
              <w:t>character</w:t>
            </w:r>
          </w:p>
        </w:tc>
        <w:tc>
          <w:tcPr>
            <w:tcW w:w="122.55pt" w:type="dxa"/>
          </w:tcPr>
          <w:p w:rsidR="00772128" w:rsidRDefault="00772128" w:rsidP="00772128">
            <w:r w:rsidRPr="00364DA6">
              <w:t>Course ID</w:t>
            </w:r>
          </w:p>
        </w:tc>
      </w:tr>
    </w:tbl>
    <w:p w:rsidR="0088446B" w:rsidRPr="00D256E5" w:rsidRDefault="0088446B" w:rsidP="00E7596C">
      <w:pPr>
        <w:pStyle w:val="BodyText"/>
        <w:rPr>
          <w:lang w:val="en-US"/>
        </w:rPr>
      </w:pPr>
    </w:p>
    <w:bookmarkEnd w:id="0"/>
    <w:p w:rsidR="009303D9" w:rsidRDefault="002E415D" w:rsidP="00E7596C">
      <w:pPr>
        <w:pStyle w:val="BodyText"/>
        <w:rPr>
          <w:lang w:val="en-US"/>
        </w:rPr>
      </w:pPr>
      <w:r>
        <w:rPr>
          <w:lang w:val="en-US"/>
        </w:rPr>
        <w:t>We only selected t</w:t>
      </w:r>
      <w:r w:rsidRPr="002E415D">
        <w:rPr>
          <w:lang w:val="en-US"/>
        </w:rPr>
        <w:t>hree different Python-related courses for the study and demonstration of the</w:t>
      </w:r>
      <w:r>
        <w:rPr>
          <w:lang w:val="en-US"/>
        </w:rPr>
        <w:t xml:space="preserve"> </w:t>
      </w:r>
      <w:r w:rsidRPr="002E415D">
        <w:rPr>
          <w:lang w:val="en-US"/>
        </w:rPr>
        <w:t xml:space="preserve">text analytics </w:t>
      </w:r>
      <w:r w:rsidR="00E77D2D">
        <w:rPr>
          <w:lang w:val="en-US"/>
        </w:rPr>
        <w:t>pipeline</w:t>
      </w:r>
      <w:r w:rsidRPr="002E415D">
        <w:rPr>
          <w:lang w:val="en-US"/>
        </w:rPr>
        <w:t>.</w:t>
      </w:r>
      <w:r>
        <w:rPr>
          <w:lang w:val="en-US"/>
        </w:rPr>
        <w:t xml:space="preserve"> The courses selected from the dataset are the following:</w:t>
      </w:r>
    </w:p>
    <w:p w:rsidR="002E415D" w:rsidRPr="0088446B" w:rsidRDefault="002E415D" w:rsidP="002E415D">
      <w:pPr>
        <w:pStyle w:val="BodyText"/>
        <w:jc w:val="center"/>
        <w:rPr>
          <w:b/>
          <w:lang w:val="en-US"/>
        </w:rPr>
      </w:pPr>
      <w:r w:rsidRPr="0088446B">
        <w:rPr>
          <w:b/>
          <w:lang w:val="en-US"/>
        </w:rPr>
        <w:t xml:space="preserve">Table </w:t>
      </w:r>
      <w:r>
        <w:rPr>
          <w:b/>
          <w:lang w:val="en-US"/>
        </w:rPr>
        <w:t>2</w:t>
      </w:r>
      <w:r w:rsidRPr="0088446B">
        <w:rPr>
          <w:b/>
          <w:lang w:val="en-US"/>
        </w:rPr>
        <w:t xml:space="preserve">. </w:t>
      </w:r>
      <w:r>
        <w:rPr>
          <w:b/>
          <w:lang w:val="en-US"/>
        </w:rPr>
        <w:t>Three selected courses</w:t>
      </w:r>
    </w:p>
    <w:tbl>
      <w:tblPr>
        <w:tblStyle w:val="TableGrid"/>
        <w:tblW w:w="0pt" w:type="dxa"/>
        <w:tblLayout w:type="fixed"/>
        <w:tblLook w:firstRow="1" w:lastRow="0" w:firstColumn="1" w:lastColumn="0" w:noHBand="0" w:noVBand="1"/>
      </w:tblPr>
      <w:tblGrid>
        <w:gridCol w:w="2263"/>
        <w:gridCol w:w="1276"/>
        <w:gridCol w:w="1317"/>
      </w:tblGrid>
      <w:tr w:rsidR="00E77D2D" w:rsidTr="00C67CE9">
        <w:tc>
          <w:tcPr>
            <w:tcW w:w="113.15pt" w:type="dxa"/>
            <w:shd w:val="clear" w:color="auto" w:fill="D9D9D9" w:themeFill="background1" w:themeFillShade="D9"/>
          </w:tcPr>
          <w:p w:rsidR="002E415D" w:rsidRDefault="002E415D" w:rsidP="00383F0F">
            <w:pPr>
              <w:pStyle w:val="BodyText"/>
              <w:spacing w:after="0pt" w:line="12pt" w:lineRule="auto"/>
              <w:ind w:firstLine="0pt"/>
              <w:jc w:val="center"/>
              <w:rPr>
                <w:lang w:val="en-US"/>
              </w:rPr>
            </w:pPr>
            <w:r>
              <w:rPr>
                <w:lang w:val="en-US"/>
              </w:rPr>
              <w:t>name</w:t>
            </w:r>
          </w:p>
        </w:tc>
        <w:tc>
          <w:tcPr>
            <w:tcW w:w="63.80pt" w:type="dxa"/>
            <w:shd w:val="clear" w:color="auto" w:fill="D9D9D9" w:themeFill="background1" w:themeFillShade="D9"/>
          </w:tcPr>
          <w:p w:rsidR="002E415D" w:rsidRDefault="002E415D" w:rsidP="00383F0F">
            <w:pPr>
              <w:pStyle w:val="BodyText"/>
              <w:spacing w:after="0pt" w:line="12pt" w:lineRule="auto"/>
              <w:ind w:firstLine="0pt"/>
              <w:jc w:val="center"/>
              <w:rPr>
                <w:lang w:val="en-US"/>
              </w:rPr>
            </w:pPr>
            <w:proofErr w:type="spellStart"/>
            <w:r>
              <w:rPr>
                <w:lang w:val="en-US"/>
              </w:rPr>
              <w:t>course_id</w:t>
            </w:r>
            <w:proofErr w:type="spellEnd"/>
          </w:p>
        </w:tc>
        <w:tc>
          <w:tcPr>
            <w:tcW w:w="65.85pt" w:type="dxa"/>
            <w:shd w:val="clear" w:color="auto" w:fill="D9D9D9" w:themeFill="background1" w:themeFillShade="D9"/>
          </w:tcPr>
          <w:p w:rsidR="002E415D" w:rsidRDefault="00C67CE9" w:rsidP="00383F0F">
            <w:pPr>
              <w:pStyle w:val="BodyText"/>
              <w:spacing w:after="0pt" w:line="12pt" w:lineRule="auto"/>
              <w:ind w:firstLine="0pt"/>
              <w:jc w:val="center"/>
              <w:rPr>
                <w:lang w:val="en-US"/>
              </w:rPr>
            </w:pPr>
            <w:proofErr w:type="spellStart"/>
            <w:r>
              <w:rPr>
                <w:lang w:val="en-US"/>
              </w:rPr>
              <w:t>no</w:t>
            </w:r>
            <w:r w:rsidR="00E77D2D">
              <w:rPr>
                <w:lang w:val="en-US"/>
              </w:rPr>
              <w:t>_of_review</w:t>
            </w:r>
            <w:proofErr w:type="spellEnd"/>
          </w:p>
        </w:tc>
      </w:tr>
      <w:tr w:rsidR="00E77D2D" w:rsidTr="00C67CE9">
        <w:tc>
          <w:tcPr>
            <w:tcW w:w="113.15pt" w:type="dxa"/>
          </w:tcPr>
          <w:p w:rsidR="002E415D" w:rsidRPr="00364DA6" w:rsidRDefault="002E415D" w:rsidP="002E415D">
            <w:r w:rsidRPr="002E415D">
              <w:t>Programming for Everybody (Getting Started with Python)</w:t>
            </w:r>
          </w:p>
        </w:tc>
        <w:tc>
          <w:tcPr>
            <w:tcW w:w="63.80pt" w:type="dxa"/>
          </w:tcPr>
          <w:p w:rsidR="002E415D" w:rsidRPr="00364DA6" w:rsidRDefault="002E415D" w:rsidP="002E415D">
            <w:r>
              <w:t>python</w:t>
            </w:r>
          </w:p>
        </w:tc>
        <w:tc>
          <w:tcPr>
            <w:tcW w:w="65.85pt" w:type="dxa"/>
          </w:tcPr>
          <w:p w:rsidR="002E415D" w:rsidRPr="00364DA6" w:rsidRDefault="006F4753" w:rsidP="002E415D">
            <w:r>
              <w:t>45218</w:t>
            </w:r>
          </w:p>
        </w:tc>
      </w:tr>
      <w:tr w:rsidR="00E77D2D" w:rsidTr="00C67CE9">
        <w:tc>
          <w:tcPr>
            <w:tcW w:w="113.15pt" w:type="dxa"/>
          </w:tcPr>
          <w:p w:rsidR="002E415D" w:rsidRPr="00364DA6" w:rsidRDefault="00E77D2D" w:rsidP="002E415D">
            <w:r w:rsidRPr="00E77D2D">
              <w:t>Python Data Structures</w:t>
            </w:r>
          </w:p>
        </w:tc>
        <w:tc>
          <w:tcPr>
            <w:tcW w:w="63.80pt" w:type="dxa"/>
          </w:tcPr>
          <w:p w:rsidR="002E415D" w:rsidRPr="00364DA6" w:rsidRDefault="00E77D2D" w:rsidP="002E415D">
            <w:r w:rsidRPr="00E77D2D">
              <w:t>python-data</w:t>
            </w:r>
          </w:p>
        </w:tc>
        <w:tc>
          <w:tcPr>
            <w:tcW w:w="65.85pt" w:type="dxa"/>
          </w:tcPr>
          <w:p w:rsidR="002E415D" w:rsidRPr="00364DA6" w:rsidRDefault="006F4753" w:rsidP="002E415D">
            <w:r>
              <w:t>33543</w:t>
            </w:r>
          </w:p>
        </w:tc>
      </w:tr>
      <w:tr w:rsidR="00E77D2D" w:rsidTr="00C67CE9">
        <w:tc>
          <w:tcPr>
            <w:tcW w:w="113.15pt" w:type="dxa"/>
          </w:tcPr>
          <w:p w:rsidR="002E415D" w:rsidRPr="00364DA6" w:rsidRDefault="00E77D2D" w:rsidP="002E415D">
            <w:r w:rsidRPr="00E77D2D">
              <w:t>Introduction to Data Science in Python</w:t>
            </w:r>
          </w:p>
        </w:tc>
        <w:tc>
          <w:tcPr>
            <w:tcW w:w="63.80pt" w:type="dxa"/>
          </w:tcPr>
          <w:p w:rsidR="002E415D" w:rsidRPr="00364DA6" w:rsidRDefault="00E77D2D" w:rsidP="002E415D">
            <w:r w:rsidRPr="00E77D2D">
              <w:t>python-data-analysis</w:t>
            </w:r>
          </w:p>
        </w:tc>
        <w:tc>
          <w:tcPr>
            <w:tcW w:w="65.85pt" w:type="dxa"/>
          </w:tcPr>
          <w:p w:rsidR="002E415D" w:rsidRPr="00364DA6" w:rsidRDefault="006F4753" w:rsidP="002E415D">
            <w:r>
              <w:t>14289</w:t>
            </w:r>
          </w:p>
        </w:tc>
      </w:tr>
    </w:tbl>
    <w:p w:rsidR="00461F28" w:rsidRDefault="00B61C44" w:rsidP="00B61C44">
      <w:pPr>
        <w:pStyle w:val="BodyText"/>
        <w:ind w:firstLine="0pt"/>
        <w:rPr>
          <w:lang w:val="en-US"/>
        </w:rPr>
      </w:pPr>
      <w:r>
        <w:rPr>
          <w:lang w:val="en-US"/>
        </w:rPr>
        <w:tab/>
      </w:r>
    </w:p>
    <w:p w:rsidR="002E415D" w:rsidRPr="00D256E5" w:rsidRDefault="00461F28" w:rsidP="00B61C44">
      <w:pPr>
        <w:pStyle w:val="BodyText"/>
        <w:ind w:firstLine="0pt"/>
        <w:rPr>
          <w:lang w:val="en-US"/>
        </w:rPr>
      </w:pPr>
      <w:r>
        <w:rPr>
          <w:lang w:val="en-US"/>
        </w:rPr>
        <w:tab/>
      </w:r>
      <w:r w:rsidR="00864B0B">
        <w:rPr>
          <w:lang w:val="en-US"/>
        </w:rPr>
        <w:t>All three selected courses are highly related to Python. For example, the course “</w:t>
      </w:r>
      <w:r w:rsidR="00864B0B" w:rsidRPr="00864B0B">
        <w:rPr>
          <w:lang w:val="en-US"/>
        </w:rPr>
        <w:t>Programming for Everybody (Getting Started with Python)</w:t>
      </w:r>
      <w:r w:rsidR="00864B0B">
        <w:rPr>
          <w:lang w:val="en-US"/>
        </w:rPr>
        <w:t xml:space="preserve"> </w:t>
      </w:r>
      <w:r w:rsidR="00864B0B" w:rsidRPr="00864B0B">
        <w:rPr>
          <w:lang w:val="en-US"/>
        </w:rPr>
        <w:t xml:space="preserve">aims to teach everyone the basics of programming computers using Python. </w:t>
      </w:r>
      <w:r w:rsidR="00864B0B">
        <w:rPr>
          <w:lang w:val="en-US"/>
        </w:rPr>
        <w:t xml:space="preserve">It </w:t>
      </w:r>
      <w:r w:rsidR="00864B0B" w:rsidRPr="00864B0B">
        <w:rPr>
          <w:lang w:val="en-US"/>
        </w:rPr>
        <w:t>cover</w:t>
      </w:r>
      <w:r w:rsidR="00864B0B">
        <w:rPr>
          <w:lang w:val="en-US"/>
        </w:rPr>
        <w:t>s</w:t>
      </w:r>
      <w:r w:rsidR="00864B0B" w:rsidRPr="00864B0B">
        <w:rPr>
          <w:lang w:val="en-US"/>
        </w:rPr>
        <w:t xml:space="preserve"> the basics of how one constructs a program from a series of simple instructions in Python.</w:t>
      </w:r>
      <w:r w:rsidR="00037C2D">
        <w:rPr>
          <w:lang w:val="en-US"/>
        </w:rPr>
        <w:t xml:space="preserve"> The second course “</w:t>
      </w:r>
      <w:r w:rsidR="00037C2D" w:rsidRPr="00037C2D">
        <w:rPr>
          <w:lang w:val="en-US"/>
        </w:rPr>
        <w:t>Python Data Structures</w:t>
      </w:r>
      <w:r w:rsidR="00037C2D">
        <w:rPr>
          <w:lang w:val="en-US"/>
        </w:rPr>
        <w:t xml:space="preserve">” aims to </w:t>
      </w:r>
      <w:r w:rsidR="00037C2D" w:rsidRPr="00037C2D">
        <w:rPr>
          <w:lang w:val="en-US"/>
        </w:rPr>
        <w:t xml:space="preserve">introduce the core data structures of the Python programming language. </w:t>
      </w:r>
      <w:r w:rsidR="00037C2D">
        <w:rPr>
          <w:lang w:val="en-US"/>
        </w:rPr>
        <w:t>It</w:t>
      </w:r>
      <w:r w:rsidR="00037C2D" w:rsidRPr="00037C2D">
        <w:rPr>
          <w:lang w:val="en-US"/>
        </w:rPr>
        <w:t xml:space="preserve"> will move past the basics of procedural programming and explore how </w:t>
      </w:r>
      <w:r w:rsidR="009B1F17">
        <w:rPr>
          <w:lang w:val="en-US"/>
        </w:rPr>
        <w:t xml:space="preserve">a </w:t>
      </w:r>
      <w:r w:rsidR="00037C2D">
        <w:rPr>
          <w:lang w:val="en-US"/>
        </w:rPr>
        <w:t>student</w:t>
      </w:r>
      <w:r w:rsidR="00037C2D" w:rsidRPr="00037C2D">
        <w:rPr>
          <w:lang w:val="en-US"/>
        </w:rPr>
        <w:t xml:space="preserve"> can use the Python built-in data structures</w:t>
      </w:r>
      <w:r w:rsidR="00037C2D">
        <w:rPr>
          <w:lang w:val="en-US"/>
        </w:rPr>
        <w:t xml:space="preserve"> </w:t>
      </w:r>
      <w:r w:rsidR="00037C2D" w:rsidRPr="00037C2D">
        <w:rPr>
          <w:lang w:val="en-US"/>
        </w:rPr>
        <w:t>to perform increasingly complex data analysis</w:t>
      </w:r>
      <w:r w:rsidR="00037C2D">
        <w:rPr>
          <w:lang w:val="en-US"/>
        </w:rPr>
        <w:t xml:space="preserve">. The third shortlisted course“ </w:t>
      </w:r>
      <w:r w:rsidR="00037C2D" w:rsidRPr="00037C2D">
        <w:rPr>
          <w:lang w:val="en-US"/>
        </w:rPr>
        <w:t>Introduction to Data Science in Python</w:t>
      </w:r>
      <w:r w:rsidR="00037C2D">
        <w:rPr>
          <w:lang w:val="en-US"/>
        </w:rPr>
        <w:t xml:space="preserve">” aims to </w:t>
      </w:r>
      <w:r w:rsidR="00037C2D" w:rsidRPr="00037C2D">
        <w:rPr>
          <w:lang w:val="en-US"/>
        </w:rPr>
        <w:t>introduce the learner to the basics of the python programming environment, including fundamental python programming techniques</w:t>
      </w:r>
      <w:r w:rsidR="00037C2D">
        <w:rPr>
          <w:lang w:val="en-US"/>
        </w:rPr>
        <w:t>. It</w:t>
      </w:r>
      <w:r w:rsidR="00037C2D" w:rsidRPr="00037C2D">
        <w:rPr>
          <w:lang w:val="en-US"/>
        </w:rPr>
        <w:t xml:space="preserve"> will </w:t>
      </w:r>
      <w:r w:rsidR="00037C2D">
        <w:rPr>
          <w:lang w:val="en-US"/>
        </w:rPr>
        <w:t xml:space="preserve">also </w:t>
      </w:r>
      <w:r w:rsidR="00037C2D" w:rsidRPr="00037C2D">
        <w:rPr>
          <w:lang w:val="en-US"/>
        </w:rPr>
        <w:t>introduce data manipulation and cleaning techniques using the popular pyt</w:t>
      </w:r>
      <w:r w:rsidR="00037C2D">
        <w:rPr>
          <w:lang w:val="en-US"/>
        </w:rPr>
        <w:t>hon pandas data science library.</w:t>
      </w:r>
    </w:p>
    <w:p w:rsidR="009B1F17" w:rsidRDefault="009B1F17" w:rsidP="009B1F17">
      <w:pPr>
        <w:pStyle w:val="Heading2"/>
      </w:pPr>
      <w:bookmarkStart w:id="1" w:name="_Hlk59179235"/>
      <w:r>
        <w:t>Data Preprocessing</w:t>
      </w:r>
    </w:p>
    <w:p w:rsidR="009738D5" w:rsidRDefault="00CD6542" w:rsidP="009738D5">
      <w:pPr>
        <w:pStyle w:val="BodyText"/>
        <w:rPr>
          <w:lang w:val="en-US"/>
        </w:rPr>
      </w:pPr>
      <w:r>
        <w:t>In this stage, data preprocessing and cleaning were performed to ensure the validity of the data. We have removed the duplicate reviews from the dataset. Besides, we also remove</w:t>
      </w:r>
      <w:r w:rsidR="009738D5">
        <w:t>d</w:t>
      </w:r>
      <w:r>
        <w:t xml:space="preserve"> those reviews with string’s length </w:t>
      </w:r>
      <w:bookmarkEnd w:id="1"/>
      <w:r>
        <w:t>less than three from our dataset. Finally, we used the package “</w:t>
      </w:r>
      <w:proofErr w:type="spellStart"/>
      <w:r>
        <w:t>langid</w:t>
      </w:r>
      <w:proofErr w:type="spellEnd"/>
      <w:r>
        <w:t xml:space="preserve">” to </w:t>
      </w:r>
      <w:r w:rsidR="007E28E1">
        <w:t>label the language used in each review</w:t>
      </w:r>
      <w:r>
        <w:t>.</w:t>
      </w:r>
      <w:r w:rsidR="007E28E1">
        <w:t xml:space="preserve"> “</w:t>
      </w:r>
      <w:proofErr w:type="spellStart"/>
      <w:r w:rsidR="007E28E1">
        <w:t>langid</w:t>
      </w:r>
      <w:proofErr w:type="spellEnd"/>
      <w:r w:rsidR="007E28E1">
        <w:t xml:space="preserve">” is pre-trained </w:t>
      </w:r>
      <w:r w:rsidR="007E28E1" w:rsidRPr="007E28E1">
        <w:t>from 5 different sources</w:t>
      </w:r>
      <w:r w:rsidR="007E28E1">
        <w:t xml:space="preserve"> and able to recognize 97 different languages. We only </w:t>
      </w:r>
      <w:r w:rsidR="002F3A38">
        <w:t>sele</w:t>
      </w:r>
      <w:r w:rsidR="009738D5">
        <w:t>ct</w:t>
      </w:r>
      <w:r w:rsidR="002F3A38">
        <w:t>ed</w:t>
      </w:r>
      <w:r w:rsidR="007E28E1">
        <w:t xml:space="preserve"> those English labeled reviews for our study. Below is the number of reviews of each shortlisted courses after </w:t>
      </w:r>
      <w:r w:rsidR="009738D5">
        <w:t>data preprocessing and cleaning:</w:t>
      </w:r>
      <w:r w:rsidR="009738D5" w:rsidRPr="009738D5">
        <w:rPr>
          <w:lang w:val="en-US"/>
        </w:rPr>
        <w:t xml:space="preserve"> </w:t>
      </w:r>
    </w:p>
    <w:p w:rsidR="009738D5" w:rsidRPr="0088446B" w:rsidRDefault="009738D5" w:rsidP="009738D5">
      <w:pPr>
        <w:pStyle w:val="BodyText"/>
        <w:jc w:val="center"/>
        <w:rPr>
          <w:b/>
          <w:lang w:val="en-US"/>
        </w:rPr>
      </w:pPr>
      <w:r w:rsidRPr="0088446B">
        <w:rPr>
          <w:b/>
          <w:lang w:val="en-US"/>
        </w:rPr>
        <w:t xml:space="preserve">Table </w:t>
      </w:r>
      <w:r>
        <w:rPr>
          <w:b/>
          <w:lang w:val="en-US"/>
        </w:rPr>
        <w:t>3</w:t>
      </w:r>
      <w:r w:rsidRPr="0088446B">
        <w:rPr>
          <w:b/>
          <w:lang w:val="en-US"/>
        </w:rPr>
        <w:t xml:space="preserve">. </w:t>
      </w:r>
      <w:r>
        <w:rPr>
          <w:b/>
          <w:lang w:val="en-US"/>
        </w:rPr>
        <w:t>Before and after data preprocessing</w:t>
      </w:r>
    </w:p>
    <w:tbl>
      <w:tblPr>
        <w:tblStyle w:val="TableGrid"/>
        <w:tblW w:w="242.80pt" w:type="dxa"/>
        <w:tblLayout w:type="fixed"/>
        <w:tblLook w:firstRow="1" w:lastRow="0" w:firstColumn="1" w:lastColumn="0" w:noHBand="0" w:noVBand="1"/>
      </w:tblPr>
      <w:tblGrid>
        <w:gridCol w:w="1980"/>
        <w:gridCol w:w="1559"/>
        <w:gridCol w:w="1317"/>
      </w:tblGrid>
      <w:tr w:rsidR="009738D5" w:rsidTr="009738D5">
        <w:tc>
          <w:tcPr>
            <w:tcW w:w="99pt" w:type="dxa"/>
            <w:shd w:val="clear" w:color="auto" w:fill="D9D9D9" w:themeFill="background1" w:themeFillShade="D9"/>
          </w:tcPr>
          <w:p w:rsidR="009738D5" w:rsidRDefault="009738D5" w:rsidP="0034257C">
            <w:pPr>
              <w:pStyle w:val="BodyText"/>
              <w:spacing w:after="0pt" w:line="12pt" w:lineRule="auto"/>
              <w:ind w:firstLine="0pt"/>
              <w:jc w:val="center"/>
              <w:rPr>
                <w:lang w:val="en-US"/>
              </w:rPr>
            </w:pPr>
            <w:r>
              <w:rPr>
                <w:lang w:val="en-US"/>
              </w:rPr>
              <w:t>name</w:t>
            </w:r>
          </w:p>
        </w:tc>
        <w:tc>
          <w:tcPr>
            <w:tcW w:w="77.95pt" w:type="dxa"/>
            <w:shd w:val="clear" w:color="auto" w:fill="D9D9D9" w:themeFill="background1" w:themeFillShade="D9"/>
          </w:tcPr>
          <w:p w:rsidR="009738D5" w:rsidRDefault="009738D5" w:rsidP="0034257C">
            <w:pPr>
              <w:pStyle w:val="BodyText"/>
              <w:spacing w:after="0pt" w:line="12pt" w:lineRule="auto"/>
              <w:ind w:firstLine="0pt"/>
              <w:jc w:val="center"/>
              <w:rPr>
                <w:lang w:val="en-US"/>
              </w:rPr>
            </w:pPr>
            <w:r>
              <w:rPr>
                <w:lang w:val="en-US"/>
              </w:rPr>
              <w:t>no of review before data preprocessing</w:t>
            </w:r>
          </w:p>
        </w:tc>
        <w:tc>
          <w:tcPr>
            <w:tcW w:w="65.85pt" w:type="dxa"/>
            <w:shd w:val="clear" w:color="auto" w:fill="D9D9D9" w:themeFill="background1" w:themeFillShade="D9"/>
          </w:tcPr>
          <w:p w:rsidR="009738D5" w:rsidRDefault="009738D5" w:rsidP="0034257C">
            <w:pPr>
              <w:pStyle w:val="BodyText"/>
              <w:spacing w:after="0pt" w:line="12pt" w:lineRule="auto"/>
              <w:ind w:firstLine="0pt"/>
              <w:jc w:val="center"/>
              <w:rPr>
                <w:lang w:val="en-US"/>
              </w:rPr>
            </w:pPr>
            <w:r w:rsidRPr="009738D5">
              <w:rPr>
                <w:lang w:val="en-US"/>
              </w:rPr>
              <w:t xml:space="preserve">no of review </w:t>
            </w:r>
            <w:r>
              <w:rPr>
                <w:lang w:val="en-US"/>
              </w:rPr>
              <w:t xml:space="preserve">after </w:t>
            </w:r>
            <w:r w:rsidRPr="009738D5">
              <w:rPr>
                <w:lang w:val="en-US"/>
              </w:rPr>
              <w:t>data preprocessing</w:t>
            </w:r>
          </w:p>
        </w:tc>
      </w:tr>
      <w:tr w:rsidR="009738D5" w:rsidTr="009738D5">
        <w:tc>
          <w:tcPr>
            <w:tcW w:w="99pt" w:type="dxa"/>
          </w:tcPr>
          <w:p w:rsidR="009738D5" w:rsidRPr="00364DA6" w:rsidRDefault="009738D5" w:rsidP="009738D5">
            <w:r w:rsidRPr="002E415D">
              <w:t>Programming for Everybody (Getting Started with Python)</w:t>
            </w:r>
          </w:p>
        </w:tc>
        <w:tc>
          <w:tcPr>
            <w:tcW w:w="77.95pt" w:type="dxa"/>
          </w:tcPr>
          <w:p w:rsidR="009738D5" w:rsidRPr="00B336D3" w:rsidRDefault="009738D5" w:rsidP="009738D5">
            <w:r w:rsidRPr="00B336D3">
              <w:t>45218</w:t>
            </w:r>
          </w:p>
        </w:tc>
        <w:tc>
          <w:tcPr>
            <w:tcW w:w="65.85pt" w:type="dxa"/>
          </w:tcPr>
          <w:p w:rsidR="009738D5" w:rsidRPr="00364DA6" w:rsidRDefault="009738D5" w:rsidP="009738D5">
            <w:r>
              <w:t>14642</w:t>
            </w:r>
          </w:p>
        </w:tc>
      </w:tr>
      <w:tr w:rsidR="009738D5" w:rsidTr="009738D5">
        <w:tc>
          <w:tcPr>
            <w:tcW w:w="99pt" w:type="dxa"/>
          </w:tcPr>
          <w:p w:rsidR="009738D5" w:rsidRPr="00364DA6" w:rsidRDefault="009738D5" w:rsidP="009738D5">
            <w:r w:rsidRPr="00E77D2D">
              <w:t>Python Data Structures</w:t>
            </w:r>
          </w:p>
        </w:tc>
        <w:tc>
          <w:tcPr>
            <w:tcW w:w="77.95pt" w:type="dxa"/>
          </w:tcPr>
          <w:p w:rsidR="009738D5" w:rsidRPr="00B336D3" w:rsidRDefault="009738D5" w:rsidP="009738D5">
            <w:r w:rsidRPr="00B336D3">
              <w:t>33543</w:t>
            </w:r>
          </w:p>
        </w:tc>
        <w:tc>
          <w:tcPr>
            <w:tcW w:w="65.85pt" w:type="dxa"/>
          </w:tcPr>
          <w:p w:rsidR="009738D5" w:rsidRPr="00364DA6" w:rsidRDefault="009738D5" w:rsidP="009738D5">
            <w:r>
              <w:t>10571</w:t>
            </w:r>
          </w:p>
        </w:tc>
      </w:tr>
      <w:tr w:rsidR="009738D5" w:rsidTr="009738D5">
        <w:tc>
          <w:tcPr>
            <w:tcW w:w="99pt" w:type="dxa"/>
          </w:tcPr>
          <w:p w:rsidR="009738D5" w:rsidRPr="00364DA6" w:rsidRDefault="009738D5" w:rsidP="009738D5">
            <w:r w:rsidRPr="00E77D2D">
              <w:t>Introduction to Data Science in Python</w:t>
            </w:r>
          </w:p>
        </w:tc>
        <w:tc>
          <w:tcPr>
            <w:tcW w:w="77.95pt" w:type="dxa"/>
          </w:tcPr>
          <w:p w:rsidR="009738D5" w:rsidRDefault="009738D5" w:rsidP="009738D5">
            <w:r w:rsidRPr="00B336D3">
              <w:t>14289</w:t>
            </w:r>
          </w:p>
        </w:tc>
        <w:tc>
          <w:tcPr>
            <w:tcW w:w="65.85pt" w:type="dxa"/>
          </w:tcPr>
          <w:p w:rsidR="009738D5" w:rsidRPr="00364DA6" w:rsidRDefault="009738D5" w:rsidP="009738D5">
            <w:r>
              <w:t>4601</w:t>
            </w:r>
          </w:p>
        </w:tc>
      </w:tr>
    </w:tbl>
    <w:p w:rsidR="009B1F17" w:rsidRDefault="009B1F17" w:rsidP="009B1F17">
      <w:pPr>
        <w:jc w:val="both"/>
      </w:pPr>
    </w:p>
    <w:p w:rsidR="00594602" w:rsidRDefault="00594602" w:rsidP="00594602">
      <w:pPr>
        <w:pStyle w:val="Heading2"/>
      </w:pPr>
      <w:r>
        <w:t>Exploratory Data Analysis</w:t>
      </w:r>
    </w:p>
    <w:p w:rsidR="00594602" w:rsidRDefault="00594602" w:rsidP="00594602">
      <w:pPr>
        <w:ind w:firstLine="14.40pt"/>
        <w:jc w:val="both"/>
      </w:pPr>
      <w:r>
        <w:t xml:space="preserve">In </w:t>
      </w:r>
      <w:r w:rsidR="00E04FB6">
        <w:t xml:space="preserve">the </w:t>
      </w:r>
      <w:r w:rsidR="00261B2A" w:rsidRPr="00261B2A">
        <w:t xml:space="preserve">exploratory data analysis </w:t>
      </w:r>
      <w:r>
        <w:t xml:space="preserve">stage, </w:t>
      </w:r>
      <w:r w:rsidR="00261B2A">
        <w:t xml:space="preserve">we </w:t>
      </w:r>
      <w:r w:rsidR="00E04FB6">
        <w:t xml:space="preserve">analyzed </w:t>
      </w:r>
      <w:r w:rsidR="00261B2A">
        <w:t>data sets and summarize</w:t>
      </w:r>
      <w:r w:rsidR="00E04FB6">
        <w:t>d</w:t>
      </w:r>
      <w:r w:rsidR="00261B2A">
        <w:t xml:space="preserve"> their main characteristics. </w:t>
      </w:r>
      <w:r w:rsidR="001F0BFB">
        <w:t xml:space="preserve">We first </w:t>
      </w:r>
      <w:r w:rsidR="001F0BFB" w:rsidRPr="001F0BFB">
        <w:t>t</w:t>
      </w:r>
      <w:r w:rsidR="00760BCB">
        <w:t>ook</w:t>
      </w:r>
      <w:r w:rsidR="001F0BFB" w:rsidRPr="001F0BFB">
        <w:t xml:space="preserve"> a look at the </w:t>
      </w:r>
      <w:r w:rsidR="001F0BFB">
        <w:t>rating</w:t>
      </w:r>
      <w:r w:rsidR="00403C81">
        <w:t>s</w:t>
      </w:r>
      <w:r w:rsidR="00760BCB">
        <w:t xml:space="preserve"> </w:t>
      </w:r>
      <w:r w:rsidR="00710941">
        <w:t xml:space="preserve">given by students </w:t>
      </w:r>
      <w:r w:rsidR="00760BCB">
        <w:t>of each shortlisted course</w:t>
      </w:r>
      <w:r w:rsidR="001F0BFB">
        <w:t>.</w:t>
      </w:r>
    </w:p>
    <w:p w:rsidR="00CF69FC" w:rsidRDefault="006F4C92" w:rsidP="006111C0">
      <w:r>
        <w:rPr>
          <w:noProof/>
        </w:rPr>
        <w:drawing>
          <wp:inline distT="0" distB="0" distL="0" distR="0" wp14:anchorId="0039DA14">
            <wp:extent cx="1440000" cy="926733"/>
            <wp:effectExtent l="0" t="0" r="8255" b="6985"/>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0000" cy="926733"/>
                    </a:xfrm>
                    <a:prstGeom prst="rect">
                      <a:avLst/>
                    </a:prstGeom>
                    <a:noFill/>
                  </pic:spPr>
                </pic:pic>
              </a:graphicData>
            </a:graphic>
          </wp:inline>
        </w:drawing>
      </w:r>
      <w:r>
        <w:rPr>
          <w:noProof/>
        </w:rPr>
        <w:drawing>
          <wp:inline distT="0" distB="0" distL="0" distR="0" wp14:anchorId="0C90D90D">
            <wp:extent cx="1440000" cy="926733"/>
            <wp:effectExtent l="0" t="0" r="8255" b="6985"/>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000" cy="926733"/>
                    </a:xfrm>
                    <a:prstGeom prst="rect">
                      <a:avLst/>
                    </a:prstGeom>
                    <a:noFill/>
                  </pic:spPr>
                </pic:pic>
              </a:graphicData>
            </a:graphic>
          </wp:inline>
        </w:drawing>
      </w:r>
    </w:p>
    <w:p w:rsidR="00196AAF" w:rsidRPr="00196AAF" w:rsidRDefault="006F4C92" w:rsidP="00196AAF">
      <w:r>
        <w:rPr>
          <w:noProof/>
        </w:rPr>
        <w:drawing>
          <wp:inline distT="0" distB="0" distL="0" distR="0" wp14:anchorId="70737397">
            <wp:extent cx="1440000" cy="926733"/>
            <wp:effectExtent l="0" t="0" r="8255" b="6985"/>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40000" cy="926733"/>
                    </a:xfrm>
                    <a:prstGeom prst="rect">
                      <a:avLst/>
                    </a:prstGeom>
                    <a:noFill/>
                  </pic:spPr>
                </pic:pic>
              </a:graphicData>
            </a:graphic>
          </wp:inline>
        </w:drawing>
      </w:r>
    </w:p>
    <w:p w:rsidR="00710941" w:rsidRDefault="00344C6D" w:rsidP="006111C0">
      <w:r>
        <w:rPr>
          <w:noProof/>
        </w:rPr>
        <w:lastRenderedPageBreak/>
        <w:drawing>
          <wp:inline distT="0" distB="0" distL="0" distR="0" wp14:anchorId="692657C6" wp14:editId="65F181CE">
            <wp:extent cx="2181658" cy="1168842"/>
            <wp:effectExtent l="0" t="0" r="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2205566" cy="1181651"/>
                    </a:xfrm>
                    <a:prstGeom prst="rect">
                      <a:avLst/>
                    </a:prstGeom>
                  </pic:spPr>
                </pic:pic>
              </a:graphicData>
            </a:graphic>
          </wp:inline>
        </w:drawing>
      </w:r>
    </w:p>
    <w:p w:rsidR="00196AAF" w:rsidRDefault="00196AAF" w:rsidP="00196AAF">
      <w:pPr>
        <w:pStyle w:val="BodyText"/>
        <w:ind w:firstLine="0pt"/>
        <w:jc w:val="center"/>
        <w:rPr>
          <w:b/>
          <w:lang w:val="en-US"/>
        </w:rPr>
      </w:pPr>
      <w:bookmarkStart w:id="2" w:name="_Hlk59445516"/>
      <w:r w:rsidRPr="001A2832">
        <w:rPr>
          <w:b/>
          <w:lang w:val="en-US"/>
        </w:rPr>
        <w:t xml:space="preserve">Figure </w:t>
      </w:r>
      <w:r>
        <w:rPr>
          <w:b/>
          <w:lang w:val="en-US"/>
        </w:rPr>
        <w:t>2</w:t>
      </w:r>
      <w:r w:rsidRPr="001A2832">
        <w:rPr>
          <w:b/>
          <w:lang w:val="en-US"/>
        </w:rPr>
        <w:t xml:space="preserve">. </w:t>
      </w:r>
      <w:r>
        <w:rPr>
          <w:b/>
          <w:lang w:val="en-US"/>
        </w:rPr>
        <w:t>Rating of each course</w:t>
      </w:r>
    </w:p>
    <w:bookmarkEnd w:id="2"/>
    <w:p w:rsidR="00226066" w:rsidRDefault="00344C6D" w:rsidP="00226066">
      <w:pPr>
        <w:pStyle w:val="BodyText"/>
        <w:ind w:firstLine="0pt"/>
        <w:rPr>
          <w:lang w:val="en-US"/>
        </w:rPr>
      </w:pPr>
      <w:r>
        <w:rPr>
          <w:lang w:val="en-US"/>
        </w:rPr>
        <w:tab/>
      </w:r>
      <w:r w:rsidR="00226066" w:rsidRPr="00226066">
        <w:rPr>
          <w:lang w:val="en-US"/>
        </w:rPr>
        <w:t xml:space="preserve">From </w:t>
      </w:r>
      <w:r w:rsidR="00226066">
        <w:rPr>
          <w:lang w:val="en-US"/>
        </w:rPr>
        <w:t>Figure 2</w:t>
      </w:r>
      <w:r w:rsidR="00226066" w:rsidRPr="00226066">
        <w:rPr>
          <w:lang w:val="en-US"/>
        </w:rPr>
        <w:t xml:space="preserve">, we can see that </w:t>
      </w:r>
      <w:r w:rsidR="00226066">
        <w:rPr>
          <w:lang w:val="en-US"/>
        </w:rPr>
        <w:t>“</w:t>
      </w:r>
      <w:r w:rsidR="00226066" w:rsidRPr="00226066">
        <w:rPr>
          <w:lang w:val="en-US"/>
        </w:rPr>
        <w:t>Python Data Structures</w:t>
      </w:r>
      <w:r w:rsidR="00226066">
        <w:rPr>
          <w:lang w:val="en-US"/>
        </w:rPr>
        <w:t>” has the highest</w:t>
      </w:r>
      <w:r>
        <w:rPr>
          <w:lang w:val="en-US"/>
        </w:rPr>
        <w:t xml:space="preserve"> average</w:t>
      </w:r>
      <w:r w:rsidR="00226066">
        <w:rPr>
          <w:lang w:val="en-US"/>
        </w:rPr>
        <w:t xml:space="preserve"> rating </w:t>
      </w:r>
      <w:r>
        <w:rPr>
          <w:lang w:val="en-US"/>
        </w:rPr>
        <w:t xml:space="preserve">(4.85/5.00) </w:t>
      </w:r>
      <w:r w:rsidR="00226066">
        <w:rPr>
          <w:lang w:val="en-US"/>
        </w:rPr>
        <w:t xml:space="preserve">among the three courses. </w:t>
      </w:r>
      <w:r>
        <w:rPr>
          <w:lang w:val="en-US"/>
        </w:rPr>
        <w:t>We next looked at</w:t>
      </w:r>
      <w:r w:rsidRPr="00344C6D">
        <w:rPr>
          <w:lang w:val="en-US"/>
        </w:rPr>
        <w:t xml:space="preserve"> the review text length</w:t>
      </w:r>
      <w:r>
        <w:rPr>
          <w:lang w:val="en-US"/>
        </w:rPr>
        <w:t>.</w:t>
      </w:r>
    </w:p>
    <w:p w:rsidR="00226066" w:rsidRDefault="00103EF2" w:rsidP="00344C6D">
      <w:pPr>
        <w:pStyle w:val="BodyText"/>
        <w:ind w:firstLine="0pt"/>
        <w:jc w:val="end"/>
        <w:rPr>
          <w:lang w:val="en-US"/>
        </w:rPr>
      </w:pPr>
      <w:r>
        <w:rPr>
          <w:noProof/>
        </w:rPr>
        <w:drawing>
          <wp:inline distT="0" distB="0" distL="0" distR="0" wp14:anchorId="39DDF86C" wp14:editId="10D45A36">
            <wp:extent cx="3089910" cy="1343025"/>
            <wp:effectExtent l="0" t="0" r="0" b="9525"/>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089910" cy="1343025"/>
                    </a:xfrm>
                    <a:prstGeom prst="rect">
                      <a:avLst/>
                    </a:prstGeom>
                  </pic:spPr>
                </pic:pic>
              </a:graphicData>
            </a:graphic>
          </wp:inline>
        </w:drawing>
      </w:r>
    </w:p>
    <w:p w:rsidR="00344C6D" w:rsidRPr="00226066" w:rsidRDefault="00344C6D" w:rsidP="00344C6D">
      <w:pPr>
        <w:pStyle w:val="BodyText"/>
        <w:ind w:firstLine="0pt"/>
        <w:jc w:val="center"/>
        <w:rPr>
          <w:lang w:val="en-US"/>
        </w:rPr>
      </w:pPr>
      <w:r w:rsidRPr="00344C6D">
        <w:rPr>
          <w:noProof/>
        </w:rPr>
        <w:drawing>
          <wp:inline distT="0" distB="0" distL="0" distR="0" wp14:anchorId="6810A17C" wp14:editId="572BAF25">
            <wp:extent cx="1526651" cy="1549869"/>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1543841" cy="1567320"/>
                    </a:xfrm>
                    <a:prstGeom prst="rect">
                      <a:avLst/>
                    </a:prstGeom>
                  </pic:spPr>
                </pic:pic>
              </a:graphicData>
            </a:graphic>
          </wp:inline>
        </w:drawing>
      </w:r>
    </w:p>
    <w:p w:rsidR="0063018F" w:rsidRDefault="0063018F" w:rsidP="0063018F">
      <w:pPr>
        <w:pStyle w:val="BodyText"/>
        <w:ind w:firstLine="0pt"/>
        <w:jc w:val="center"/>
        <w:rPr>
          <w:b/>
          <w:lang w:val="en-US"/>
        </w:rPr>
      </w:pPr>
      <w:r w:rsidRPr="001A2832">
        <w:rPr>
          <w:b/>
          <w:lang w:val="en-US"/>
        </w:rPr>
        <w:t xml:space="preserve">Figure </w:t>
      </w:r>
      <w:r>
        <w:rPr>
          <w:b/>
          <w:lang w:val="en-US"/>
        </w:rPr>
        <w:t>3</w:t>
      </w:r>
      <w:r w:rsidRPr="001A2832">
        <w:rPr>
          <w:b/>
          <w:lang w:val="en-US"/>
        </w:rPr>
        <w:t xml:space="preserve">. </w:t>
      </w:r>
      <w:r>
        <w:rPr>
          <w:b/>
          <w:lang w:val="en-US"/>
        </w:rPr>
        <w:t>Reviews length of each rating</w:t>
      </w:r>
    </w:p>
    <w:p w:rsidR="00196AAF" w:rsidRDefault="0063018F" w:rsidP="0063018F">
      <w:pPr>
        <w:ind w:firstLine="14.20pt"/>
        <w:jc w:val="both"/>
      </w:pPr>
      <w:r w:rsidRPr="00226066">
        <w:t xml:space="preserve">From </w:t>
      </w:r>
      <w:r>
        <w:t>Figure 3</w:t>
      </w:r>
      <w:r w:rsidRPr="00226066">
        <w:t xml:space="preserve">, </w:t>
      </w:r>
      <w:r>
        <w:t>s</w:t>
      </w:r>
      <w:r w:rsidRPr="0063018F">
        <w:t>eems like the length of reviews also tend</w:t>
      </w:r>
      <w:r>
        <w:t>s</w:t>
      </w:r>
      <w:r w:rsidRPr="0063018F">
        <w:t xml:space="preserve"> </w:t>
      </w:r>
      <w:r>
        <w:t xml:space="preserve">to be higher when a lower rating (1 - 2) was given. </w:t>
      </w:r>
    </w:p>
    <w:p w:rsidR="00BD7ED1" w:rsidRDefault="00BD7ED1" w:rsidP="00BD7ED1">
      <w:pPr>
        <w:pStyle w:val="Heading2"/>
      </w:pPr>
      <w:r>
        <w:t xml:space="preserve">Text </w:t>
      </w:r>
      <w:r w:rsidR="0077795A">
        <w:t>Preprocessing</w:t>
      </w:r>
    </w:p>
    <w:p w:rsidR="00BD7ED1" w:rsidRDefault="00D07E95" w:rsidP="00BD7ED1">
      <w:pPr>
        <w:ind w:firstLine="14.40pt"/>
        <w:jc w:val="both"/>
      </w:pPr>
      <w:r>
        <w:t xml:space="preserve">After exploratory data analysis, we performed text preprocessing </w:t>
      </w:r>
      <w:r w:rsidR="00E65123">
        <w:t xml:space="preserve">and normalizing </w:t>
      </w:r>
      <w:r w:rsidRPr="00D07E95">
        <w:t xml:space="preserve">on the raw </w:t>
      </w:r>
      <w:r>
        <w:t xml:space="preserve">reviews </w:t>
      </w:r>
      <w:r w:rsidRPr="00D07E95">
        <w:t>in anticipation of text mining or NLP task</w:t>
      </w:r>
      <w:r>
        <w:t xml:space="preserve">. </w:t>
      </w:r>
      <w:r w:rsidR="00AA3943">
        <w:t>Numerous steps</w:t>
      </w:r>
      <w:r w:rsidR="00AA3943" w:rsidRPr="00AA3943">
        <w:t xml:space="preserve"> </w:t>
      </w:r>
      <w:r w:rsidR="00AA3943">
        <w:t>were taken</w:t>
      </w:r>
      <w:r w:rsidR="00AA3943" w:rsidRPr="00AA3943">
        <w:t xml:space="preserve"> to help</w:t>
      </w:r>
      <w:r w:rsidR="00AA3943">
        <w:t xml:space="preserve"> us</w:t>
      </w:r>
      <w:r w:rsidR="00AA3943" w:rsidRPr="00AA3943">
        <w:t xml:space="preserve"> put all text on equal footing, many of which involve the comparatively simple ideas of substitution or removal. These include:</w:t>
      </w:r>
    </w:p>
    <w:p w:rsidR="00E65123" w:rsidRDefault="00E65123" w:rsidP="00BD7ED1">
      <w:pPr>
        <w:ind w:firstLine="14.40pt"/>
        <w:jc w:val="both"/>
      </w:pPr>
    </w:p>
    <w:p w:rsidR="00AA3943" w:rsidRDefault="004F7B9F" w:rsidP="00042469">
      <w:pPr>
        <w:pStyle w:val="ListParagraph"/>
        <w:numPr>
          <w:ilvl w:val="0"/>
          <w:numId w:val="28"/>
        </w:numPr>
        <w:jc w:val="both"/>
      </w:pPr>
      <w:r>
        <w:rPr>
          <w:i/>
        </w:rPr>
        <w:t>Tokenization</w:t>
      </w:r>
      <w:r w:rsidR="00AC2F2E">
        <w:rPr>
          <w:i/>
        </w:rPr>
        <w:t xml:space="preserve">: </w:t>
      </w:r>
      <w:r w:rsidR="00042469" w:rsidRPr="00042469">
        <w:t>It is a step</w:t>
      </w:r>
      <w:r w:rsidR="007926B1" w:rsidRPr="007926B1">
        <w:t xml:space="preserve"> that splits longer strings of text into smaller pieces or tokens.</w:t>
      </w:r>
    </w:p>
    <w:p w:rsidR="007926B1" w:rsidRDefault="007926B1" w:rsidP="00262FD7">
      <w:pPr>
        <w:pStyle w:val="ListParagraph"/>
        <w:numPr>
          <w:ilvl w:val="0"/>
          <w:numId w:val="28"/>
        </w:numPr>
        <w:jc w:val="both"/>
      </w:pPr>
      <w:r>
        <w:rPr>
          <w:i/>
        </w:rPr>
        <w:t xml:space="preserve">Lowercasing: </w:t>
      </w:r>
      <w:r w:rsidR="00262FD7">
        <w:t xml:space="preserve">It is a step that </w:t>
      </w:r>
      <w:r w:rsidR="00262FD7" w:rsidRPr="00262FD7">
        <w:t>converts all uppercase characters in a string into lowercase characters</w:t>
      </w:r>
    </w:p>
    <w:p w:rsidR="007926B1" w:rsidRPr="00D06915" w:rsidRDefault="00D363F3" w:rsidP="00D06915">
      <w:pPr>
        <w:pStyle w:val="ListParagraph"/>
        <w:numPr>
          <w:ilvl w:val="0"/>
          <w:numId w:val="28"/>
        </w:numPr>
        <w:jc w:val="both"/>
        <w:rPr>
          <w:i/>
        </w:rPr>
      </w:pPr>
      <w:r w:rsidRPr="00D363F3">
        <w:rPr>
          <w:i/>
        </w:rPr>
        <w:t>Expanding Contractions</w:t>
      </w:r>
      <w:r w:rsidR="00D06915">
        <w:rPr>
          <w:i/>
        </w:rPr>
        <w:t xml:space="preserve">: </w:t>
      </w:r>
      <w:r w:rsidR="00D06915" w:rsidRPr="00D06915">
        <w:t xml:space="preserve">Contractions are </w:t>
      </w:r>
      <w:r w:rsidR="00D06915">
        <w:t xml:space="preserve">a </w:t>
      </w:r>
      <w:r w:rsidR="00D06915" w:rsidRPr="00D06915">
        <w:t xml:space="preserve">shortened </w:t>
      </w:r>
      <w:r w:rsidR="00D06915">
        <w:t xml:space="preserve">version of words or syllables. </w:t>
      </w:r>
      <w:r w:rsidR="00D06915" w:rsidRPr="00D06915">
        <w:t xml:space="preserve">These shortened versions or contractions of words are created by removing specific letters and sounds. </w:t>
      </w:r>
      <w:r w:rsidR="00D06915">
        <w:t>For example in English,</w:t>
      </w:r>
      <w:r w:rsidR="00D06915" w:rsidRPr="00D06915">
        <w:t xml:space="preserve"> </w:t>
      </w:r>
      <w:r w:rsidR="00D06915">
        <w:t>(</w:t>
      </w:r>
      <w:r w:rsidR="00D06915" w:rsidRPr="00D06915">
        <w:t>do not</w:t>
      </w:r>
      <w:r w:rsidR="00D06915">
        <w:t>)</w:t>
      </w:r>
      <w:r w:rsidR="00D06915" w:rsidRPr="00D06915">
        <w:t xml:space="preserve"> to </w:t>
      </w:r>
      <w:r w:rsidR="00D06915">
        <w:t>(</w:t>
      </w:r>
      <w:r w:rsidR="00D06915" w:rsidRPr="00D06915">
        <w:t>don’t</w:t>
      </w:r>
      <w:r w:rsidR="00D06915">
        <w:t>)</w:t>
      </w:r>
      <w:r w:rsidR="00D06915" w:rsidRPr="00D06915">
        <w:t xml:space="preserve"> and </w:t>
      </w:r>
      <w:r w:rsidR="00D06915">
        <w:t>(</w:t>
      </w:r>
      <w:r w:rsidR="00D06915" w:rsidRPr="00D06915">
        <w:t>I would</w:t>
      </w:r>
      <w:r w:rsidR="00D06915">
        <w:t>)</w:t>
      </w:r>
      <w:r w:rsidR="00D06915" w:rsidRPr="00D06915">
        <w:t xml:space="preserve"> to </w:t>
      </w:r>
      <w:r w:rsidR="00D06915">
        <w:t>(</w:t>
      </w:r>
      <w:r w:rsidR="00D06915" w:rsidRPr="00D06915">
        <w:t>I’d</w:t>
      </w:r>
      <w:r w:rsidR="00D06915">
        <w:t>)</w:t>
      </w:r>
      <w:r w:rsidR="00D06915" w:rsidRPr="00D06915">
        <w:t>. Converting ea</w:t>
      </w:r>
      <w:r w:rsidR="00D06915">
        <w:t xml:space="preserve">ch contraction to its expanded, </w:t>
      </w:r>
      <w:r w:rsidR="00D06915" w:rsidRPr="00D06915">
        <w:t>original form helps with text standardization.</w:t>
      </w:r>
    </w:p>
    <w:p w:rsidR="00D06915" w:rsidRPr="00126759" w:rsidRDefault="003D3511" w:rsidP="00126759">
      <w:pPr>
        <w:pStyle w:val="ListParagraph"/>
        <w:numPr>
          <w:ilvl w:val="0"/>
          <w:numId w:val="28"/>
        </w:numPr>
        <w:jc w:val="both"/>
        <w:rPr>
          <w:i/>
        </w:rPr>
      </w:pPr>
      <w:r>
        <w:rPr>
          <w:i/>
        </w:rPr>
        <w:t>Punctuation Removal:</w:t>
      </w:r>
      <w:r w:rsidRPr="00126759">
        <w:t xml:space="preserve"> </w:t>
      </w:r>
      <w:r w:rsidR="00126759">
        <w:t xml:space="preserve">It is a step that </w:t>
      </w:r>
      <w:r w:rsidR="00126759" w:rsidRPr="00126759">
        <w:t xml:space="preserve">removes all punctuations from a string. </w:t>
      </w:r>
    </w:p>
    <w:p w:rsidR="00126759" w:rsidRPr="008C362F" w:rsidRDefault="00042469" w:rsidP="00244E4F">
      <w:pPr>
        <w:pStyle w:val="ListParagraph"/>
        <w:numPr>
          <w:ilvl w:val="0"/>
          <w:numId w:val="28"/>
        </w:numPr>
        <w:jc w:val="both"/>
        <w:rPr>
          <w:i/>
        </w:rPr>
      </w:pPr>
      <w:r>
        <w:rPr>
          <w:i/>
        </w:rPr>
        <w:t xml:space="preserve">Lemmatization: </w:t>
      </w:r>
      <w:r w:rsidR="00244E4F" w:rsidRPr="00244E4F">
        <w:t xml:space="preserve">Lemmatization on the surface is very similar to stemming, where the goal is to </w:t>
      </w:r>
      <w:r w:rsidR="00244E4F" w:rsidRPr="00244E4F">
        <w:t>remove inflections and map a word to its root form. The only difference is that lemmatization tries to do it the proper way. It doesn’t just chop things off, it transforms words to the actual root.</w:t>
      </w:r>
    </w:p>
    <w:p w:rsidR="008C362F" w:rsidRPr="002713AD" w:rsidRDefault="008C362F" w:rsidP="008C362F">
      <w:pPr>
        <w:pStyle w:val="ListParagraph"/>
        <w:numPr>
          <w:ilvl w:val="0"/>
          <w:numId w:val="28"/>
        </w:numPr>
        <w:jc w:val="both"/>
        <w:rPr>
          <w:i/>
        </w:rPr>
      </w:pPr>
      <w:proofErr w:type="spellStart"/>
      <w:r w:rsidRPr="008C362F">
        <w:rPr>
          <w:i/>
        </w:rPr>
        <w:t>Stopword</w:t>
      </w:r>
      <w:proofErr w:type="spellEnd"/>
      <w:r w:rsidRPr="008C362F">
        <w:rPr>
          <w:i/>
        </w:rPr>
        <w:t xml:space="preserve"> Removal</w:t>
      </w:r>
      <w:r>
        <w:rPr>
          <w:i/>
        </w:rPr>
        <w:t xml:space="preserve">: </w:t>
      </w:r>
      <w:r w:rsidRPr="008C362F">
        <w:t>Stop words are a set of commonly used words in a language.</w:t>
      </w:r>
      <w:r>
        <w:t xml:space="preserve"> </w:t>
      </w:r>
      <w:r w:rsidRPr="008C362F">
        <w:t xml:space="preserve">The intuition behind using stop words is that, by removing low information words from </w:t>
      </w:r>
      <w:r>
        <w:t xml:space="preserve">a </w:t>
      </w:r>
      <w:r w:rsidRPr="008C362F">
        <w:t>text, we can focus on the important words instead.</w:t>
      </w:r>
    </w:p>
    <w:p w:rsidR="002713AD" w:rsidRPr="008C362F" w:rsidRDefault="002713AD" w:rsidP="002713AD">
      <w:pPr>
        <w:pStyle w:val="ListParagraph"/>
        <w:jc w:val="both"/>
        <w:rPr>
          <w:i/>
        </w:rPr>
      </w:pPr>
    </w:p>
    <w:p w:rsidR="008C362F" w:rsidRDefault="002713AD" w:rsidP="002713AD">
      <w:pPr>
        <w:ind w:start="18pt"/>
      </w:pPr>
      <w:r w:rsidRPr="002713AD">
        <w:rPr>
          <w:noProof/>
        </w:rPr>
        <w:drawing>
          <wp:inline distT="0" distB="0" distL="0" distR="0" wp14:anchorId="7C49F689" wp14:editId="3C04DEA3">
            <wp:extent cx="2580909" cy="2183642"/>
            <wp:effectExtent l="0" t="0" r="0" b="762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2603647" cy="2202880"/>
                    </a:xfrm>
                    <a:prstGeom prst="rect">
                      <a:avLst/>
                    </a:prstGeom>
                  </pic:spPr>
                </pic:pic>
              </a:graphicData>
            </a:graphic>
          </wp:inline>
        </w:drawing>
      </w:r>
    </w:p>
    <w:p w:rsidR="00B61C44" w:rsidRPr="00E74E4F" w:rsidRDefault="002713AD" w:rsidP="00B61C44">
      <w:pPr>
        <w:pStyle w:val="BodyText"/>
        <w:ind w:firstLine="0pt"/>
        <w:jc w:val="center"/>
        <w:rPr>
          <w:b/>
          <w:lang w:val="en-US"/>
        </w:rPr>
      </w:pPr>
      <w:r w:rsidRPr="001A2832">
        <w:rPr>
          <w:b/>
          <w:lang w:val="en-US"/>
        </w:rPr>
        <w:t xml:space="preserve">Figure </w:t>
      </w:r>
      <w:r>
        <w:rPr>
          <w:b/>
          <w:lang w:val="en-US"/>
        </w:rPr>
        <w:t>4</w:t>
      </w:r>
      <w:r w:rsidRPr="001A2832">
        <w:rPr>
          <w:b/>
          <w:lang w:val="en-US"/>
        </w:rPr>
        <w:t xml:space="preserve">. </w:t>
      </w:r>
      <w:r w:rsidR="0061456B">
        <w:rPr>
          <w:b/>
          <w:lang w:val="en-US"/>
        </w:rPr>
        <w:t>Text preprocessing example of a review</w:t>
      </w:r>
    </w:p>
    <w:p w:rsidR="00BD7ED1" w:rsidRDefault="00BD7ED1" w:rsidP="00BD7ED1">
      <w:pPr>
        <w:pStyle w:val="Heading2"/>
      </w:pPr>
      <w:r>
        <w:t>Text Mining</w:t>
      </w:r>
    </w:p>
    <w:p w:rsidR="00990E25" w:rsidRDefault="00990E25" w:rsidP="00990E25">
      <w:pPr>
        <w:pStyle w:val="BodyText"/>
        <w:ind w:firstLine="0pt"/>
        <w:rPr>
          <w:lang w:val="en-US"/>
        </w:rPr>
      </w:pPr>
      <w:r>
        <w:tab/>
      </w:r>
      <w:r w:rsidR="00E61745">
        <w:t>T</w:t>
      </w:r>
      <w:r w:rsidR="00E61745" w:rsidRPr="00E61745">
        <w:t xml:space="preserve">o identify the significant insights from the </w:t>
      </w:r>
      <w:r w:rsidR="00E61745">
        <w:t xml:space="preserve">course </w:t>
      </w:r>
      <w:r w:rsidR="00E61745" w:rsidRPr="00E61745">
        <w:t>reviews</w:t>
      </w:r>
      <w:r w:rsidR="00E61745">
        <w:t>, basic text analytic techniques which are w</w:t>
      </w:r>
      <w:r w:rsidR="00E61745" w:rsidRPr="00E61745">
        <w:t>ord frequency</w:t>
      </w:r>
      <w:r w:rsidR="00E61745">
        <w:t xml:space="preserve"> or collocation have been applied. </w:t>
      </w:r>
      <w:r w:rsidR="00305EFA" w:rsidRPr="00305EFA">
        <w:t xml:space="preserve">Word </w:t>
      </w:r>
      <w:r w:rsidR="00305EFA">
        <w:t>f</w:t>
      </w:r>
      <w:r w:rsidR="00305EFA" w:rsidRPr="00305EFA">
        <w:t>requency can be used to identify the most recurrent terms or concepts in a set of data.</w:t>
      </w:r>
      <w:r w:rsidR="00305EFA">
        <w:t xml:space="preserve"> </w:t>
      </w:r>
      <w:r w:rsidR="00305EFA" w:rsidRPr="00305EFA">
        <w:t>Collocation refers to a sequence of words that commonly appear near each other. The most common types of collocations are bigrams (a pair of words that are likely to go together</w:t>
      </w:r>
      <w:r w:rsidR="00305EFA">
        <w:t xml:space="preserve">. </w:t>
      </w:r>
      <w:r>
        <w:t xml:space="preserve">Identifying collocations </w:t>
      </w:r>
      <w:r w:rsidRPr="00990E25">
        <w:t>and cou</w:t>
      </w:r>
      <w:r>
        <w:t>nting them as one single word helped us to improve</w:t>
      </w:r>
      <w:r w:rsidRPr="00990E25">
        <w:t xml:space="preserve"> the granularity of the text, allows a better understanding of its semantic structure</w:t>
      </w:r>
      <w:r>
        <w:t xml:space="preserve">, and </w:t>
      </w:r>
      <w:r w:rsidRPr="00990E25">
        <w:t>leads to more accurate text mining results.</w:t>
      </w:r>
      <w:r>
        <w:t xml:space="preserve"> For this research works, we applied bigram</w:t>
      </w:r>
      <w:r w:rsidR="00C43728">
        <w:rPr>
          <w:lang w:val="en-US"/>
        </w:rPr>
        <w:t xml:space="preserve"> and trigram</w:t>
      </w:r>
      <w:r>
        <w:t xml:space="preserve"> analysis on all three </w:t>
      </w:r>
      <w:r w:rsidRPr="00990E25">
        <w:rPr>
          <w:lang w:val="en-US"/>
        </w:rPr>
        <w:t>shortlisted courses.</w:t>
      </w:r>
    </w:p>
    <w:p w:rsidR="00646A13" w:rsidRDefault="00646A13" w:rsidP="00990E25">
      <w:pPr>
        <w:pStyle w:val="BodyText"/>
        <w:ind w:firstLine="0pt"/>
        <w:rPr>
          <w:lang w:val="en-US"/>
        </w:rPr>
      </w:pPr>
      <w:r>
        <w:rPr>
          <w:noProof/>
        </w:rPr>
        <w:drawing>
          <wp:inline distT="0" distB="0" distL="0" distR="0" wp14:anchorId="4878C93D" wp14:editId="1BFA1FAC">
            <wp:extent cx="3089910" cy="1349375"/>
            <wp:effectExtent l="0" t="0" r="0" b="3175"/>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3089910" cy="1349375"/>
                    </a:xfrm>
                    <a:prstGeom prst="rect">
                      <a:avLst/>
                    </a:prstGeom>
                  </pic:spPr>
                </pic:pic>
              </a:graphicData>
            </a:graphic>
          </wp:inline>
        </w:drawing>
      </w:r>
    </w:p>
    <w:p w:rsidR="006B1ABA" w:rsidRDefault="006B1ABA" w:rsidP="00990E25">
      <w:pPr>
        <w:pStyle w:val="BodyText"/>
        <w:ind w:firstLine="0pt"/>
        <w:rPr>
          <w:lang w:val="en-US"/>
        </w:rPr>
      </w:pPr>
      <w:r>
        <w:rPr>
          <w:noProof/>
        </w:rPr>
        <w:drawing>
          <wp:inline distT="0" distB="0" distL="0" distR="0" wp14:anchorId="797C5BD5" wp14:editId="44794D18">
            <wp:extent cx="3089910" cy="1120775"/>
            <wp:effectExtent l="0" t="0" r="0" b="3175"/>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3089910" cy="1120775"/>
                    </a:xfrm>
                    <a:prstGeom prst="rect">
                      <a:avLst/>
                    </a:prstGeom>
                  </pic:spPr>
                </pic:pic>
              </a:graphicData>
            </a:graphic>
          </wp:inline>
        </w:drawing>
      </w:r>
    </w:p>
    <w:p w:rsidR="00646A13" w:rsidRPr="004E0F36" w:rsidRDefault="004E0F36" w:rsidP="004E0F36">
      <w:pPr>
        <w:pStyle w:val="BodyText"/>
        <w:ind w:firstLine="0pt"/>
        <w:jc w:val="center"/>
        <w:rPr>
          <w:b/>
          <w:lang w:val="en-US"/>
        </w:rPr>
      </w:pPr>
      <w:r w:rsidRPr="001A2832">
        <w:rPr>
          <w:b/>
          <w:lang w:val="en-US"/>
        </w:rPr>
        <w:t xml:space="preserve">Figure </w:t>
      </w:r>
      <w:r>
        <w:rPr>
          <w:b/>
          <w:lang w:val="en-US"/>
        </w:rPr>
        <w:t>5</w:t>
      </w:r>
      <w:r w:rsidRPr="001A2832">
        <w:rPr>
          <w:b/>
          <w:lang w:val="en-US"/>
        </w:rPr>
        <w:t xml:space="preserve">. </w:t>
      </w:r>
      <w:r>
        <w:rPr>
          <w:b/>
          <w:lang w:val="en-US"/>
        </w:rPr>
        <w:t xml:space="preserve">Top 10 bigram </w:t>
      </w:r>
      <w:r w:rsidR="006B1ABA">
        <w:rPr>
          <w:b/>
          <w:lang w:val="en-US"/>
        </w:rPr>
        <w:t xml:space="preserve">and trigram </w:t>
      </w:r>
      <w:r>
        <w:rPr>
          <w:b/>
          <w:lang w:val="en-US"/>
        </w:rPr>
        <w:t>of each shortlisted course</w:t>
      </w:r>
    </w:p>
    <w:p w:rsidR="00990E25" w:rsidRDefault="00990E25" w:rsidP="00990E25">
      <w:pPr>
        <w:pStyle w:val="BodyText"/>
        <w:ind w:firstLine="0pt"/>
        <w:rPr>
          <w:lang w:val="en-US"/>
        </w:rPr>
      </w:pPr>
      <w:r>
        <w:rPr>
          <w:lang w:val="en-US"/>
        </w:rPr>
        <w:lastRenderedPageBreak/>
        <w:tab/>
      </w:r>
      <w:r w:rsidRPr="00990E25">
        <w:rPr>
          <w:lang w:val="en-US"/>
        </w:rPr>
        <w:t>Data visualization is the presentation of data in a pictorial or graphical format</w:t>
      </w:r>
      <w:r w:rsidRPr="00990E25">
        <w:t>. It enables decision</w:t>
      </w:r>
      <w:r>
        <w:t>-</w:t>
      </w:r>
      <w:r w:rsidRPr="00990E25">
        <w:t>makers to see analytics presented visually, so they can grasp difficult concepts or identify new patterns.</w:t>
      </w:r>
      <w:r>
        <w:t xml:space="preserve"> In order to help the course seekers to has a glance of insight into the reviews, we also created </w:t>
      </w:r>
      <w:r w:rsidR="00153115">
        <w:rPr>
          <w:lang w:val="en-US"/>
        </w:rPr>
        <w:t>six</w:t>
      </w:r>
      <w:r>
        <w:t xml:space="preserve"> different word clouds based on the data generated from bigram </w:t>
      </w:r>
      <w:r w:rsidR="00153115">
        <w:rPr>
          <w:lang w:val="en-US"/>
        </w:rPr>
        <w:t xml:space="preserve">and trigram </w:t>
      </w:r>
      <w:r>
        <w:t>analysis.</w:t>
      </w:r>
      <w:r>
        <w:rPr>
          <w:lang w:val="en-US"/>
        </w:rPr>
        <w:t xml:space="preserve"> Figure </w:t>
      </w:r>
      <w:r w:rsidR="00956201">
        <w:rPr>
          <w:lang w:val="en-US"/>
        </w:rPr>
        <w:t>6</w:t>
      </w:r>
      <w:r>
        <w:rPr>
          <w:lang w:val="en-US"/>
        </w:rPr>
        <w:t xml:space="preserve"> are the word clouds generated using </w:t>
      </w:r>
      <w:r w:rsidR="00C43728">
        <w:rPr>
          <w:lang w:val="en-US"/>
        </w:rPr>
        <w:t>n</w:t>
      </w:r>
      <w:r w:rsidR="00AE57D8">
        <w:rPr>
          <w:lang w:val="en-US"/>
        </w:rPr>
        <w:t>-</w:t>
      </w:r>
      <w:r>
        <w:rPr>
          <w:lang w:val="en-US"/>
        </w:rPr>
        <w:t>gram data.</w:t>
      </w:r>
    </w:p>
    <w:p w:rsidR="00C43728" w:rsidRPr="00990E25" w:rsidRDefault="005C08AC" w:rsidP="00990E25">
      <w:pPr>
        <w:pStyle w:val="BodyText"/>
        <w:ind w:firstLine="0pt"/>
        <w:rPr>
          <w:lang w:val="en-US"/>
        </w:rPr>
      </w:pPr>
      <w:r w:rsidRPr="005C08AC">
        <w:rPr>
          <w:noProof/>
        </w:rPr>
        <w:drawing>
          <wp:inline distT="0" distB="0" distL="0" distR="0" wp14:anchorId="3D2570D2" wp14:editId="5EC70957">
            <wp:extent cx="3089910" cy="2091690"/>
            <wp:effectExtent l="0" t="0" r="0" b="3810"/>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3089910" cy="2091690"/>
                    </a:xfrm>
                    <a:prstGeom prst="rect">
                      <a:avLst/>
                    </a:prstGeom>
                  </pic:spPr>
                </pic:pic>
              </a:graphicData>
            </a:graphic>
          </wp:inline>
        </w:drawing>
      </w:r>
    </w:p>
    <w:p w:rsidR="006B3C57" w:rsidRPr="004E0F36" w:rsidRDefault="006B3C57" w:rsidP="006B3C57">
      <w:pPr>
        <w:pStyle w:val="BodyText"/>
        <w:ind w:firstLine="0pt"/>
        <w:jc w:val="center"/>
        <w:rPr>
          <w:b/>
          <w:lang w:val="en-US"/>
        </w:rPr>
      </w:pPr>
      <w:r w:rsidRPr="001A2832">
        <w:rPr>
          <w:b/>
          <w:lang w:val="en-US"/>
        </w:rPr>
        <w:t xml:space="preserve">Figure </w:t>
      </w:r>
      <w:r>
        <w:rPr>
          <w:b/>
          <w:lang w:val="en-US"/>
        </w:rPr>
        <w:t>6</w:t>
      </w:r>
      <w:r w:rsidRPr="001A2832">
        <w:rPr>
          <w:b/>
          <w:lang w:val="en-US"/>
        </w:rPr>
        <w:t xml:space="preserve">. </w:t>
      </w:r>
      <w:r>
        <w:rPr>
          <w:b/>
          <w:lang w:val="en-US"/>
        </w:rPr>
        <w:t>Word cloud of each shortlisted course</w:t>
      </w:r>
    </w:p>
    <w:p w:rsidR="00990E25" w:rsidRPr="00C11256" w:rsidRDefault="009A3774" w:rsidP="00B54B80">
      <w:pPr>
        <w:ind w:firstLine="14.20pt"/>
        <w:jc w:val="both"/>
        <w:rPr>
          <w:spacing w:val="-1"/>
          <w:lang w:val="x-none" w:eastAsia="x-none"/>
        </w:rPr>
      </w:pPr>
      <w:r w:rsidRPr="00C11256">
        <w:rPr>
          <w:spacing w:val="-1"/>
          <w:lang w:val="x-none" w:eastAsia="x-none"/>
        </w:rPr>
        <w:t xml:space="preserve">By looking at the bigram and trigram analysis, we can easily get some quick insights from them. For example,  course 1 is </w:t>
      </w:r>
      <w:r w:rsidR="00CC1D16">
        <w:rPr>
          <w:spacing w:val="-1"/>
          <w:lang w:eastAsia="x-none"/>
        </w:rPr>
        <w:t>conducted</w:t>
      </w:r>
      <w:r w:rsidRPr="00C11256">
        <w:rPr>
          <w:spacing w:val="-1"/>
          <w:lang w:val="x-none" w:eastAsia="x-none"/>
        </w:rPr>
        <w:t xml:space="preserve"> by someone called Dr. Chuck or Charles Severance. It is somehow a Python programming course and generally has positive reviews. For course 2, it is also taught by someone called Dr. Chuck or Charles Severance. It is somehow a Python data structure course and generally has very positive reviews too. For course 3, it is somehow related to data science</w:t>
      </w:r>
      <w:r w:rsidR="0089348D" w:rsidRPr="00C11256">
        <w:rPr>
          <w:spacing w:val="-1"/>
          <w:lang w:val="x-none" w:eastAsia="x-none"/>
        </w:rPr>
        <w:t xml:space="preserve"> and Python</w:t>
      </w:r>
      <w:r w:rsidRPr="00C11256">
        <w:rPr>
          <w:spacing w:val="-1"/>
          <w:lang w:val="x-none" w:eastAsia="x-none"/>
        </w:rPr>
        <w:t>.</w:t>
      </w:r>
    </w:p>
    <w:p w:rsidR="00F376A3" w:rsidRDefault="00852DFB" w:rsidP="00F376A3">
      <w:pPr>
        <w:pStyle w:val="Heading2"/>
      </w:pPr>
      <w:r>
        <w:t>Sentiment Analysis</w:t>
      </w:r>
    </w:p>
    <w:p w:rsidR="00F376A3" w:rsidRDefault="008D4868" w:rsidP="00C11256">
      <w:pPr>
        <w:pStyle w:val="BodyText"/>
      </w:pPr>
      <w:r>
        <w:t xml:space="preserve">After performed basic text mining techniques, we proceed to apply sentiment analysis to the course reviews. </w:t>
      </w:r>
      <w:r w:rsidRPr="008D4868">
        <w:t>Sentiment analysis (or opinion mining) is a natural language processi</w:t>
      </w:r>
      <w:r w:rsidR="00E705EC">
        <w:t xml:space="preserve">ng technique used to determine </w:t>
      </w:r>
      <w:r w:rsidR="00272ED0">
        <w:t xml:space="preserve">the </w:t>
      </w:r>
      <w:r w:rsidR="00E705EC" w:rsidRPr="00E705EC">
        <w:t xml:space="preserve">polarity (positive, negative, neutral) </w:t>
      </w:r>
      <w:r w:rsidR="00E705EC">
        <w:t xml:space="preserve">of the data. </w:t>
      </w:r>
      <w:r>
        <w:t xml:space="preserve">It was </w:t>
      </w:r>
      <w:r w:rsidRPr="008D4868">
        <w:t xml:space="preserve">performed on </w:t>
      </w:r>
      <w:r>
        <w:t>the course reviews</w:t>
      </w:r>
      <w:r w:rsidRPr="008D4868">
        <w:t xml:space="preserve"> to help </w:t>
      </w:r>
      <w:r>
        <w:t xml:space="preserve">course seekers to have a quick insight into the </w:t>
      </w:r>
      <w:r w:rsidR="004218A5">
        <w:t xml:space="preserve">possible </w:t>
      </w:r>
      <w:r>
        <w:t xml:space="preserve">positive and negative reviews of their shortlisted courses. </w:t>
      </w:r>
      <w:r w:rsidR="00E705EC">
        <w:t>It</w:t>
      </w:r>
      <w:r w:rsidR="00E705EC" w:rsidRPr="00E705EC">
        <w:t xml:space="preserve"> is extremely important </w:t>
      </w:r>
      <w:r w:rsidR="00E705EC">
        <w:t xml:space="preserve">for course seekers </w:t>
      </w:r>
      <w:r w:rsidR="00E705EC" w:rsidRPr="00E705EC">
        <w:t xml:space="preserve">because it helps </w:t>
      </w:r>
      <w:r w:rsidR="00E705EC">
        <w:t>them to</w:t>
      </w:r>
      <w:r w:rsidR="00E705EC" w:rsidRPr="00E705EC">
        <w:t xml:space="preserve"> quickly understand the overall opinions of </w:t>
      </w:r>
      <w:r w:rsidR="00E705EC">
        <w:t xml:space="preserve">the previous students. </w:t>
      </w:r>
      <w:r w:rsidR="00E705EC" w:rsidRPr="00E705EC">
        <w:t xml:space="preserve">By automatically sorting the sentiment behind reviews, </w:t>
      </w:r>
      <w:r w:rsidR="00E705EC">
        <w:t>we</w:t>
      </w:r>
      <w:r w:rsidR="00E705EC" w:rsidRPr="00E705EC">
        <w:t xml:space="preserve"> can make </w:t>
      </w:r>
      <w:r w:rsidR="00E705EC">
        <w:t xml:space="preserve">a </w:t>
      </w:r>
      <w:r w:rsidR="00E705EC" w:rsidRPr="00E705EC">
        <w:t>faster and more accurate decision</w:t>
      </w:r>
    </w:p>
    <w:p w:rsidR="00C11256" w:rsidRDefault="00C11256" w:rsidP="00C11256">
      <w:pPr>
        <w:pStyle w:val="BodyText"/>
        <w:rPr>
          <w:lang w:val="en-US"/>
        </w:rPr>
      </w:pPr>
      <w:r w:rsidRPr="00C11256">
        <w:t xml:space="preserve">There are many packages available in </w:t>
      </w:r>
      <w:r>
        <w:t>P</w:t>
      </w:r>
      <w:r w:rsidRPr="00C11256">
        <w:t>ython which use different methods to do sentiment analysis.</w:t>
      </w:r>
      <w:r>
        <w:t xml:space="preserve"> For this work, we used Vader and </w:t>
      </w:r>
      <w:proofErr w:type="spellStart"/>
      <w:r>
        <w:t>Text</w:t>
      </w:r>
      <w:r>
        <w:rPr>
          <w:lang w:val="en-US"/>
        </w:rPr>
        <w:t>b</w:t>
      </w:r>
      <w:proofErr w:type="spellEnd"/>
      <w:r>
        <w:t>lob to analyze the polarity of our shortlisted course reviews.</w:t>
      </w:r>
      <w:r>
        <w:rPr>
          <w:lang w:val="en-US"/>
        </w:rPr>
        <w:t xml:space="preserve"> Both </w:t>
      </w:r>
      <w:proofErr w:type="spellStart"/>
      <w:r>
        <w:rPr>
          <w:lang w:val="en-US"/>
        </w:rPr>
        <w:t>Textblob</w:t>
      </w:r>
      <w:proofErr w:type="spellEnd"/>
      <w:r>
        <w:rPr>
          <w:lang w:val="en-US"/>
        </w:rPr>
        <w:t xml:space="preserve"> and Vader using rule-based s</w:t>
      </w:r>
      <w:r w:rsidRPr="00C11256">
        <w:rPr>
          <w:lang w:val="en-US"/>
        </w:rPr>
        <w:t>entiment analysis algorithms</w:t>
      </w:r>
      <w:r>
        <w:rPr>
          <w:lang w:val="en-US"/>
        </w:rPr>
        <w:t xml:space="preserve">. A rule-based system </w:t>
      </w:r>
      <w:r w:rsidRPr="00C11256">
        <w:rPr>
          <w:lang w:val="en-US"/>
        </w:rPr>
        <w:t>automatically perform</w:t>
      </w:r>
      <w:r>
        <w:rPr>
          <w:lang w:val="en-US"/>
        </w:rPr>
        <w:t>s</w:t>
      </w:r>
      <w:r w:rsidRPr="00C11256">
        <w:rPr>
          <w:lang w:val="en-US"/>
        </w:rPr>
        <w:t xml:space="preserve"> sentiment analysis based on a set of manually crafted rules.</w:t>
      </w:r>
      <w:r w:rsidRPr="00C11256">
        <w:t xml:space="preserve"> </w:t>
      </w:r>
      <w:r w:rsidRPr="00C11256">
        <w:rPr>
          <w:lang w:val="en-US"/>
        </w:rPr>
        <w:t>Here’s a basic example of</w:t>
      </w:r>
      <w:r>
        <w:rPr>
          <w:lang w:val="en-US"/>
        </w:rPr>
        <w:t xml:space="preserve"> how a rule-based system works [4]:</w:t>
      </w:r>
    </w:p>
    <w:p w:rsidR="00C11256" w:rsidRDefault="00C11256" w:rsidP="001B6732">
      <w:pPr>
        <w:pStyle w:val="ListParagraph"/>
        <w:numPr>
          <w:ilvl w:val="0"/>
          <w:numId w:val="30"/>
        </w:numPr>
        <w:jc w:val="both"/>
      </w:pPr>
      <w:r w:rsidRPr="00C11256">
        <w:t>Defines two li</w:t>
      </w:r>
      <w:r>
        <w:t>sts of polarized words.</w:t>
      </w:r>
    </w:p>
    <w:p w:rsidR="00C11256" w:rsidRDefault="00C11256" w:rsidP="001B6732">
      <w:pPr>
        <w:pStyle w:val="ListParagraph"/>
        <w:numPr>
          <w:ilvl w:val="0"/>
          <w:numId w:val="30"/>
        </w:numPr>
        <w:jc w:val="both"/>
      </w:pPr>
      <w:r w:rsidRPr="00C11256">
        <w:t>Counts the number of positive and negative words that appear in a given text.</w:t>
      </w:r>
    </w:p>
    <w:p w:rsidR="00C11256" w:rsidRDefault="00C11256" w:rsidP="001B6732">
      <w:pPr>
        <w:pStyle w:val="ListParagraph"/>
        <w:numPr>
          <w:ilvl w:val="0"/>
          <w:numId w:val="30"/>
        </w:numPr>
        <w:jc w:val="both"/>
      </w:pPr>
      <w:r w:rsidRPr="00C11256">
        <w:t xml:space="preserve">If the number of positive word appearances is greater than the number of negative word appearances, the system returns a positive sentiment </w:t>
      </w:r>
      <w:r w:rsidRPr="00C11256">
        <w:t>and vice versa. If the numbers are even, the system will return a neutral sentiment.</w:t>
      </w:r>
    </w:p>
    <w:p w:rsidR="001B6732" w:rsidRDefault="001B6732" w:rsidP="001B6732">
      <w:pPr>
        <w:jc w:val="both"/>
      </w:pPr>
    </w:p>
    <w:p w:rsidR="001B6732" w:rsidRDefault="00272ED0" w:rsidP="00272ED0">
      <w:pPr>
        <w:pStyle w:val="BodyText"/>
        <w:rPr>
          <w:lang w:val="en-US"/>
        </w:rPr>
      </w:pPr>
      <w:proofErr w:type="spellStart"/>
      <w:r>
        <w:t>Textblob</w:t>
      </w:r>
      <w:proofErr w:type="spellEnd"/>
      <w:r>
        <w:t xml:space="preserve"> is a simple python library that offers API access to different NLP tasks such as sentiment analysis, spelling correction, etc. </w:t>
      </w:r>
      <w:bookmarkStart w:id="3" w:name="_Hlk59486253"/>
      <w:proofErr w:type="spellStart"/>
      <w:r>
        <w:t>Textblob</w:t>
      </w:r>
      <w:proofErr w:type="spellEnd"/>
      <w:r>
        <w:t xml:space="preserve"> sentiment analyzer returns p</w:t>
      </w:r>
      <w:r w:rsidRPr="00272ED0">
        <w:t xml:space="preserve">olarity </w:t>
      </w:r>
      <w:r>
        <w:t xml:space="preserve">which </w:t>
      </w:r>
      <w:r w:rsidRPr="00272ED0">
        <w:t>is a float that l</w:t>
      </w:r>
      <w:r w:rsidR="005E352D">
        <w:t>ies between [-1,1].</w:t>
      </w:r>
      <w:r w:rsidRPr="00272ED0">
        <w:t xml:space="preserve"> -1 indicates negative sentiment and +1 indicates positive sentiments</w:t>
      </w:r>
      <w:r>
        <w:t xml:space="preserve"> </w:t>
      </w:r>
      <w:bookmarkEnd w:id="3"/>
      <w:r>
        <w:t>[5]</w:t>
      </w:r>
      <w:r w:rsidRPr="00272ED0">
        <w:t>.</w:t>
      </w:r>
      <w:r w:rsidR="005A0B87">
        <w:rPr>
          <w:lang w:val="en-US"/>
        </w:rPr>
        <w:t xml:space="preserve"> It</w:t>
      </w:r>
      <w:r w:rsidR="005A0B87" w:rsidRPr="005A0B87">
        <w:rPr>
          <w:lang w:val="en-US"/>
        </w:rPr>
        <w:t xml:space="preserve"> will ignore the words that it doesn’t know, it will consider words and phrases that it can assign polarity to and averages to get the final score.</w:t>
      </w:r>
    </w:p>
    <w:p w:rsidR="005A0B87" w:rsidRDefault="009F3701" w:rsidP="00272ED0">
      <w:pPr>
        <w:pStyle w:val="BodyText"/>
        <w:rPr>
          <w:lang w:val="en-US"/>
        </w:rPr>
      </w:pPr>
      <w:r w:rsidRPr="009F3701">
        <w:rPr>
          <w:lang w:val="en-US"/>
        </w:rPr>
        <w:t>Valence aware dictionary for sentiment reasoning (V</w:t>
      </w:r>
      <w:r>
        <w:rPr>
          <w:lang w:val="en-US"/>
        </w:rPr>
        <w:t>ader</w:t>
      </w:r>
      <w:r w:rsidRPr="009F3701">
        <w:rPr>
          <w:lang w:val="en-US"/>
        </w:rPr>
        <w:t xml:space="preserve">) is another popular </w:t>
      </w:r>
      <w:r>
        <w:rPr>
          <w:lang w:val="en-US"/>
        </w:rPr>
        <w:t>Python</w:t>
      </w:r>
      <w:r w:rsidRPr="009F3701">
        <w:rPr>
          <w:lang w:val="en-US"/>
        </w:rPr>
        <w:t xml:space="preserve"> sentiment analyzer.</w:t>
      </w:r>
      <w:r w:rsidRPr="009F3701">
        <w:t xml:space="preserve"> </w:t>
      </w:r>
      <w:r w:rsidRPr="009F3701">
        <w:rPr>
          <w:lang w:val="en-US"/>
        </w:rPr>
        <w:t>It uses a list of lexical features (e.g. word) which are labeled as positive or negative according to their semantic orientation to calculate the text sentiment</w:t>
      </w:r>
      <w:r>
        <w:rPr>
          <w:lang w:val="en-US"/>
        </w:rPr>
        <w:t xml:space="preserve"> [6]</w:t>
      </w:r>
      <w:r w:rsidRPr="009F3701">
        <w:rPr>
          <w:lang w:val="en-US"/>
        </w:rPr>
        <w:t>.</w:t>
      </w:r>
      <w:r>
        <w:rPr>
          <w:lang w:val="en-US"/>
        </w:rPr>
        <w:t xml:space="preserve"> Same as </w:t>
      </w:r>
      <w:proofErr w:type="spellStart"/>
      <w:r>
        <w:rPr>
          <w:lang w:val="en-US"/>
        </w:rPr>
        <w:t>Textblob</w:t>
      </w:r>
      <w:proofErr w:type="spellEnd"/>
      <w:r>
        <w:rPr>
          <w:lang w:val="en-US"/>
        </w:rPr>
        <w:t>, Vader</w:t>
      </w:r>
      <w:r w:rsidRPr="009F3701">
        <w:rPr>
          <w:lang w:val="en-US"/>
        </w:rPr>
        <w:t xml:space="preserve"> sentiment analyzer </w:t>
      </w:r>
      <w:r>
        <w:rPr>
          <w:lang w:val="en-US"/>
        </w:rPr>
        <w:t xml:space="preserve">also </w:t>
      </w:r>
      <w:r w:rsidRPr="009F3701">
        <w:rPr>
          <w:lang w:val="en-US"/>
        </w:rPr>
        <w:t>returns polarity which is a</w:t>
      </w:r>
      <w:r w:rsidR="005E352D">
        <w:rPr>
          <w:lang w:val="en-US"/>
        </w:rPr>
        <w:t xml:space="preserve"> float that lies between [-1,1].</w:t>
      </w:r>
      <w:r w:rsidRPr="009F3701">
        <w:rPr>
          <w:lang w:val="en-US"/>
        </w:rPr>
        <w:t xml:space="preserve"> -1 indicates negative sentiment and +1 indicates positive sentiments</w:t>
      </w:r>
      <w:r>
        <w:rPr>
          <w:lang w:val="en-US"/>
        </w:rPr>
        <w:t>.</w:t>
      </w:r>
    </w:p>
    <w:p w:rsidR="007B26F6" w:rsidRDefault="004A714D" w:rsidP="00272ED0">
      <w:pPr>
        <w:pStyle w:val="BodyText"/>
        <w:rPr>
          <w:lang w:val="en-US"/>
        </w:rPr>
      </w:pPr>
      <w:r>
        <w:rPr>
          <w:lang w:val="en-US"/>
        </w:rPr>
        <w:t>We</w:t>
      </w:r>
      <w:r w:rsidR="00176CA7">
        <w:rPr>
          <w:lang w:val="en-US"/>
        </w:rPr>
        <w:t xml:space="preserve"> performed the sentiment polarity on the reviews of shortlisted course</w:t>
      </w:r>
      <w:r w:rsidR="00BC14F3">
        <w:rPr>
          <w:lang w:val="en-US"/>
        </w:rPr>
        <w:t xml:space="preserve">s using both </w:t>
      </w:r>
      <w:proofErr w:type="spellStart"/>
      <w:r w:rsidR="00BC14F3">
        <w:rPr>
          <w:lang w:val="en-US"/>
        </w:rPr>
        <w:t>Textblob</w:t>
      </w:r>
      <w:proofErr w:type="spellEnd"/>
      <w:r w:rsidR="00BC14F3">
        <w:rPr>
          <w:lang w:val="en-US"/>
        </w:rPr>
        <w:t xml:space="preserve"> and Vader and then get the average polarity score of them.</w:t>
      </w:r>
      <w:r w:rsidR="00176CA7">
        <w:rPr>
          <w:lang w:val="en-US"/>
        </w:rPr>
        <w:t xml:space="preserve"> </w:t>
      </w:r>
      <w:r w:rsidR="00405BA1">
        <w:rPr>
          <w:lang w:val="en-US"/>
        </w:rPr>
        <w:t>All three shortlisted courses show negatively skewed distribution which meant that they have a relatively positive sentiment. However, we observed that the course “</w:t>
      </w:r>
      <w:r w:rsidR="00405BA1" w:rsidRPr="00405BA1">
        <w:rPr>
          <w:lang w:val="en-US"/>
        </w:rPr>
        <w:t>Introduction to Data Science in Python</w:t>
      </w:r>
      <w:r w:rsidR="00405BA1">
        <w:rPr>
          <w:lang w:val="en-US"/>
        </w:rPr>
        <w:t xml:space="preserve">” clearly has some negative sentiment in which the polarity value is lower than 0. </w:t>
      </w:r>
      <w:r w:rsidR="00176CA7">
        <w:rPr>
          <w:lang w:val="en-US"/>
        </w:rPr>
        <w:t xml:space="preserve">Below is the </w:t>
      </w:r>
      <w:r w:rsidR="00176CA7" w:rsidRPr="00176CA7">
        <w:rPr>
          <w:lang w:val="en-US"/>
        </w:rPr>
        <w:t xml:space="preserve">distribution of sentiment polarity </w:t>
      </w:r>
      <w:r w:rsidR="00176CA7">
        <w:rPr>
          <w:lang w:val="en-US"/>
        </w:rPr>
        <w:t>of the three shortlisted courses.</w:t>
      </w:r>
    </w:p>
    <w:p w:rsidR="00176CA7" w:rsidRDefault="00F70782" w:rsidP="00F70782">
      <w:pPr>
        <w:pStyle w:val="BodyText"/>
        <w:ind w:firstLine="0pt"/>
        <w:jc w:val="center"/>
        <w:rPr>
          <w:lang w:val="en-US"/>
        </w:rPr>
      </w:pPr>
      <w:r>
        <w:rPr>
          <w:noProof/>
          <w:lang w:val="en-US"/>
        </w:rPr>
        <w:drawing>
          <wp:inline distT="0" distB="0" distL="0" distR="0" wp14:anchorId="414F1119">
            <wp:extent cx="2160000" cy="1008972"/>
            <wp:effectExtent l="0" t="0" r="0" b="127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1008972"/>
                    </a:xfrm>
                    <a:prstGeom prst="rect">
                      <a:avLst/>
                    </a:prstGeom>
                    <a:noFill/>
                  </pic:spPr>
                </pic:pic>
              </a:graphicData>
            </a:graphic>
          </wp:inline>
        </w:drawing>
      </w:r>
    </w:p>
    <w:p w:rsidR="00F70782" w:rsidRDefault="00F70782" w:rsidP="00F70782">
      <w:pPr>
        <w:pStyle w:val="BodyText"/>
        <w:ind w:firstLine="0pt"/>
        <w:jc w:val="center"/>
        <w:rPr>
          <w:lang w:val="en-US"/>
        </w:rPr>
      </w:pPr>
      <w:r>
        <w:rPr>
          <w:noProof/>
          <w:lang w:val="en-US"/>
        </w:rPr>
        <w:drawing>
          <wp:inline distT="0" distB="0" distL="0" distR="0" wp14:anchorId="3C609BED">
            <wp:extent cx="2160000" cy="1009906"/>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1009906"/>
                    </a:xfrm>
                    <a:prstGeom prst="rect">
                      <a:avLst/>
                    </a:prstGeom>
                    <a:noFill/>
                  </pic:spPr>
                </pic:pic>
              </a:graphicData>
            </a:graphic>
          </wp:inline>
        </w:drawing>
      </w:r>
    </w:p>
    <w:p w:rsidR="009F3701" w:rsidRPr="005A0B87" w:rsidRDefault="00F70782" w:rsidP="00FD0648">
      <w:pPr>
        <w:pStyle w:val="BodyText"/>
        <w:ind w:firstLine="0pt"/>
        <w:jc w:val="center"/>
        <w:rPr>
          <w:lang w:val="en-US"/>
        </w:rPr>
      </w:pPr>
      <w:r>
        <w:rPr>
          <w:noProof/>
          <w:lang w:val="en-US"/>
        </w:rPr>
        <w:drawing>
          <wp:inline distT="0" distB="0" distL="0" distR="0" wp14:anchorId="224A621C">
            <wp:extent cx="2160000" cy="1008972"/>
            <wp:effectExtent l="0" t="0" r="0" b="127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0000" cy="1008972"/>
                    </a:xfrm>
                    <a:prstGeom prst="rect">
                      <a:avLst/>
                    </a:prstGeom>
                    <a:noFill/>
                  </pic:spPr>
                </pic:pic>
              </a:graphicData>
            </a:graphic>
          </wp:inline>
        </w:drawing>
      </w:r>
    </w:p>
    <w:p w:rsidR="00272ED0" w:rsidRDefault="00CC2ED6" w:rsidP="00CC2ED6">
      <w:pPr>
        <w:pStyle w:val="BodyText"/>
        <w:ind w:firstLine="0pt"/>
        <w:jc w:val="center"/>
      </w:pPr>
      <w:r>
        <w:rPr>
          <w:noProof/>
        </w:rPr>
        <w:drawing>
          <wp:inline distT="0" distB="0" distL="0" distR="0" wp14:anchorId="5CAF72B2" wp14:editId="018A5F18">
            <wp:extent cx="3089910" cy="519430"/>
            <wp:effectExtent l="0" t="0" r="0" b="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stretch>
                      <a:fillRect/>
                    </a:stretch>
                  </pic:blipFill>
                  <pic:spPr>
                    <a:xfrm>
                      <a:off x="0" y="0"/>
                      <a:ext cx="3089910" cy="519430"/>
                    </a:xfrm>
                    <a:prstGeom prst="rect">
                      <a:avLst/>
                    </a:prstGeom>
                  </pic:spPr>
                </pic:pic>
              </a:graphicData>
            </a:graphic>
          </wp:inline>
        </w:drawing>
      </w:r>
    </w:p>
    <w:p w:rsidR="00880FED" w:rsidRPr="00F70782" w:rsidRDefault="003927F1" w:rsidP="00F70782">
      <w:pPr>
        <w:pStyle w:val="BodyText"/>
        <w:ind w:firstLine="0pt"/>
        <w:jc w:val="center"/>
        <w:rPr>
          <w:b/>
          <w:lang w:val="en-US"/>
        </w:rPr>
      </w:pPr>
      <w:r w:rsidRPr="001A2832">
        <w:rPr>
          <w:b/>
          <w:lang w:val="en-US"/>
        </w:rPr>
        <w:t xml:space="preserve">Figure </w:t>
      </w:r>
      <w:r>
        <w:rPr>
          <w:b/>
          <w:lang w:val="en-US"/>
        </w:rPr>
        <w:t>7</w:t>
      </w:r>
      <w:r w:rsidRPr="001A2832">
        <w:rPr>
          <w:b/>
          <w:lang w:val="en-US"/>
        </w:rPr>
        <w:t xml:space="preserve">. </w:t>
      </w:r>
      <w:r>
        <w:rPr>
          <w:b/>
          <w:lang w:val="en-US"/>
        </w:rPr>
        <w:t>Sentiment polarity of each shortlisted course</w:t>
      </w:r>
    </w:p>
    <w:p w:rsidR="00272ED0" w:rsidRDefault="00B56CAD" w:rsidP="00272ED0">
      <w:pPr>
        <w:pStyle w:val="BodyText"/>
        <w:rPr>
          <w:lang w:val="en-US"/>
        </w:rPr>
      </w:pPr>
      <w:r>
        <w:rPr>
          <w:lang w:val="en-US"/>
        </w:rPr>
        <w:t>After obtained the polarity of each review, we labeled those</w:t>
      </w:r>
      <w:r w:rsidR="00BC14F3">
        <w:rPr>
          <w:lang w:val="en-US"/>
        </w:rPr>
        <w:t xml:space="preserve"> </w:t>
      </w:r>
      <w:r>
        <w:rPr>
          <w:lang w:val="en-US"/>
        </w:rPr>
        <w:t xml:space="preserve">polarities that score greater than 0 as positive reviews, lower than 0 as negative reviews. Normally a course seeker will always check for </w:t>
      </w:r>
      <w:r w:rsidR="00682411">
        <w:rPr>
          <w:lang w:val="en-US"/>
        </w:rPr>
        <w:t xml:space="preserve">negative </w:t>
      </w:r>
      <w:r w:rsidR="00563CA8">
        <w:rPr>
          <w:lang w:val="en-US"/>
        </w:rPr>
        <w:t xml:space="preserve">and positive </w:t>
      </w:r>
      <w:r>
        <w:rPr>
          <w:lang w:val="en-US"/>
        </w:rPr>
        <w:t>reviews before they decide whether to purchase or not. Hence, we also created n-gram analysis and word cloud to help course seeker</w:t>
      </w:r>
      <w:r w:rsidRPr="00B56CAD">
        <w:t xml:space="preserve"> </w:t>
      </w:r>
      <w:r w:rsidRPr="00B56CAD">
        <w:rPr>
          <w:lang w:val="en-US"/>
        </w:rPr>
        <w:t xml:space="preserve">to has a </w:t>
      </w:r>
      <w:r w:rsidRPr="00B56CAD">
        <w:rPr>
          <w:lang w:val="en-US"/>
        </w:rPr>
        <w:lastRenderedPageBreak/>
        <w:t xml:space="preserve">glance of insight into the </w:t>
      </w:r>
      <w:r>
        <w:rPr>
          <w:lang w:val="en-US"/>
        </w:rPr>
        <w:t xml:space="preserve">negative </w:t>
      </w:r>
      <w:r w:rsidR="00563CA8">
        <w:rPr>
          <w:lang w:val="en-US"/>
        </w:rPr>
        <w:t xml:space="preserve">and positive </w:t>
      </w:r>
      <w:r>
        <w:rPr>
          <w:lang w:val="en-US"/>
        </w:rPr>
        <w:t xml:space="preserve">reviews of each shortlisted course. </w:t>
      </w:r>
      <w:r w:rsidRPr="00B56CAD">
        <w:rPr>
          <w:lang w:val="en-US"/>
        </w:rPr>
        <w:t xml:space="preserve">Below is the </w:t>
      </w:r>
      <w:r w:rsidR="00BF298A">
        <w:rPr>
          <w:lang w:val="en-US"/>
        </w:rPr>
        <w:t>n-</w:t>
      </w:r>
      <w:r w:rsidRPr="00B56CAD">
        <w:rPr>
          <w:lang w:val="en-US"/>
        </w:rPr>
        <w:t>gram analysis o</w:t>
      </w:r>
      <w:r w:rsidR="00BC14F3">
        <w:rPr>
          <w:lang w:val="en-US"/>
        </w:rPr>
        <w:t>f</w:t>
      </w:r>
      <w:r w:rsidRPr="00B56CAD">
        <w:rPr>
          <w:lang w:val="en-US"/>
        </w:rPr>
        <w:t xml:space="preserve"> all three shortlisted courses</w:t>
      </w:r>
      <w:r>
        <w:rPr>
          <w:lang w:val="en-US"/>
        </w:rPr>
        <w:t xml:space="preserve">' </w:t>
      </w:r>
      <w:r w:rsidR="005C08AC">
        <w:rPr>
          <w:lang w:val="en-US"/>
        </w:rPr>
        <w:t xml:space="preserve">negative </w:t>
      </w:r>
      <w:r w:rsidR="00563CA8">
        <w:rPr>
          <w:lang w:val="en-US"/>
        </w:rPr>
        <w:t xml:space="preserve">and positive </w:t>
      </w:r>
      <w:r w:rsidR="005C08AC">
        <w:rPr>
          <w:lang w:val="en-US"/>
        </w:rPr>
        <w:t>reviews</w:t>
      </w:r>
      <w:r w:rsidRPr="00B56CAD">
        <w:rPr>
          <w:lang w:val="en-US"/>
        </w:rPr>
        <w:t>.</w:t>
      </w:r>
    </w:p>
    <w:p w:rsidR="00B56CAD" w:rsidRPr="00B56CAD" w:rsidRDefault="005C08AC" w:rsidP="00BC14F3">
      <w:pPr>
        <w:pStyle w:val="BodyText"/>
        <w:ind w:firstLine="0pt"/>
        <w:rPr>
          <w:lang w:val="en-US"/>
        </w:rPr>
      </w:pPr>
      <w:r w:rsidRPr="005C08AC">
        <w:rPr>
          <w:noProof/>
        </w:rPr>
        <w:drawing>
          <wp:inline distT="0" distB="0" distL="0" distR="0" wp14:anchorId="588894F1" wp14:editId="137C5E7E">
            <wp:extent cx="3089910" cy="2075180"/>
            <wp:effectExtent l="0" t="0" r="0" b="1270"/>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stretch>
                      <a:fillRect/>
                    </a:stretch>
                  </pic:blipFill>
                  <pic:spPr>
                    <a:xfrm>
                      <a:off x="0" y="0"/>
                      <a:ext cx="3089910" cy="2075180"/>
                    </a:xfrm>
                    <a:prstGeom prst="rect">
                      <a:avLst/>
                    </a:prstGeom>
                  </pic:spPr>
                </pic:pic>
              </a:graphicData>
            </a:graphic>
          </wp:inline>
        </w:drawing>
      </w:r>
    </w:p>
    <w:p w:rsidR="005C08AC" w:rsidRPr="004E0F36" w:rsidRDefault="005C08AC" w:rsidP="00647351">
      <w:pPr>
        <w:pStyle w:val="BodyText"/>
        <w:ind w:firstLine="0pt"/>
        <w:jc w:val="center"/>
        <w:rPr>
          <w:b/>
          <w:lang w:val="en-US"/>
        </w:rPr>
      </w:pPr>
      <w:r w:rsidRPr="001A2832">
        <w:rPr>
          <w:b/>
          <w:lang w:val="en-US"/>
        </w:rPr>
        <w:t xml:space="preserve">Figure </w:t>
      </w:r>
      <w:r>
        <w:rPr>
          <w:b/>
          <w:lang w:val="en-US"/>
        </w:rPr>
        <w:t>8</w:t>
      </w:r>
      <w:r w:rsidRPr="001A2832">
        <w:rPr>
          <w:b/>
          <w:lang w:val="en-US"/>
        </w:rPr>
        <w:t xml:space="preserve">. </w:t>
      </w:r>
      <w:r>
        <w:rPr>
          <w:b/>
          <w:lang w:val="en-US"/>
        </w:rPr>
        <w:t>Word cloud of each shortlisted course’s negative reviews</w:t>
      </w:r>
    </w:p>
    <w:p w:rsidR="0081660C" w:rsidRDefault="00647351" w:rsidP="00647351">
      <w:pPr>
        <w:pStyle w:val="BodyText"/>
        <w:ind w:firstLine="0pt"/>
        <w:rPr>
          <w:lang w:val="en-US"/>
        </w:rPr>
      </w:pPr>
      <w:r>
        <w:rPr>
          <w:noProof/>
        </w:rPr>
        <w:drawing>
          <wp:inline distT="0" distB="0" distL="0" distR="0" wp14:anchorId="06E51640" wp14:editId="38BBF39D">
            <wp:extent cx="3089910" cy="2092325"/>
            <wp:effectExtent l="0" t="0" r="0" b="3175"/>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3089910" cy="2092325"/>
                    </a:xfrm>
                    <a:prstGeom prst="rect">
                      <a:avLst/>
                    </a:prstGeom>
                  </pic:spPr>
                </pic:pic>
              </a:graphicData>
            </a:graphic>
          </wp:inline>
        </w:drawing>
      </w:r>
    </w:p>
    <w:p w:rsidR="00647351" w:rsidRPr="004E0F36" w:rsidRDefault="00647351" w:rsidP="00647351">
      <w:pPr>
        <w:pStyle w:val="BodyText"/>
        <w:ind w:firstLine="0pt"/>
        <w:jc w:val="center"/>
        <w:rPr>
          <w:b/>
          <w:lang w:val="en-US"/>
        </w:rPr>
      </w:pPr>
      <w:r w:rsidRPr="001A2832">
        <w:rPr>
          <w:b/>
          <w:lang w:val="en-US"/>
        </w:rPr>
        <w:t xml:space="preserve">Figure </w:t>
      </w:r>
      <w:r>
        <w:rPr>
          <w:b/>
          <w:lang w:val="en-US"/>
        </w:rPr>
        <w:t>9</w:t>
      </w:r>
      <w:r w:rsidRPr="001A2832">
        <w:rPr>
          <w:b/>
          <w:lang w:val="en-US"/>
        </w:rPr>
        <w:t xml:space="preserve">. </w:t>
      </w:r>
      <w:r>
        <w:rPr>
          <w:b/>
          <w:lang w:val="en-US"/>
        </w:rPr>
        <w:t>Word cloud of each shortlisted course’s positive reviews</w:t>
      </w:r>
    </w:p>
    <w:p w:rsidR="008D4868" w:rsidRPr="006111C0" w:rsidRDefault="00504DE2" w:rsidP="006111C0">
      <w:pPr>
        <w:pStyle w:val="BodyText"/>
        <w:ind w:firstLine="0pt"/>
        <w:rPr>
          <w:lang w:val="en-US"/>
        </w:rPr>
      </w:pPr>
      <w:r>
        <w:rPr>
          <w:lang w:val="en-US"/>
        </w:rPr>
        <w:tab/>
      </w:r>
      <w:r w:rsidR="00405BA1">
        <w:rPr>
          <w:lang w:val="en-US"/>
        </w:rPr>
        <w:t>Our</w:t>
      </w:r>
      <w:r w:rsidR="00405BA1" w:rsidRPr="00405BA1">
        <w:rPr>
          <w:lang w:val="en-US"/>
        </w:rPr>
        <w:t xml:space="preserve"> review </w:t>
      </w:r>
      <w:r w:rsidR="00405BA1">
        <w:rPr>
          <w:lang w:val="en-US"/>
        </w:rPr>
        <w:t xml:space="preserve">polarity </w:t>
      </w:r>
      <w:r w:rsidR="00405BA1" w:rsidRPr="00405BA1">
        <w:rPr>
          <w:lang w:val="en-US"/>
        </w:rPr>
        <w:t>da</w:t>
      </w:r>
      <w:r w:rsidR="00405BA1">
        <w:rPr>
          <w:lang w:val="en-US"/>
        </w:rPr>
        <w:t>ta is negatively skewed. Hence, from Figure 9, we can notice that very little new insight can be extracted from the positive review word clouds as the bigrams and trigrams generated is similar to the word clouds in Figure 6. However, some interesting insights can be found in the negative review word clouds (</w:t>
      </w:r>
      <w:r w:rsidR="009D304C">
        <w:rPr>
          <w:lang w:val="en-US"/>
        </w:rPr>
        <w:t>F</w:t>
      </w:r>
      <w:r w:rsidR="00405BA1">
        <w:rPr>
          <w:lang w:val="en-US"/>
        </w:rPr>
        <w:t>igure 8). For example, for the course “</w:t>
      </w:r>
      <w:r w:rsidR="00405BA1" w:rsidRPr="00405BA1">
        <w:rPr>
          <w:lang w:val="en-US"/>
        </w:rPr>
        <w:t>Introduction to Data Science in Python</w:t>
      </w:r>
      <w:r w:rsidR="00405BA1">
        <w:rPr>
          <w:lang w:val="en-US"/>
        </w:rPr>
        <w:t xml:space="preserve">” some reviews highlight that </w:t>
      </w:r>
      <w:r w:rsidR="009D304C">
        <w:rPr>
          <w:lang w:val="en-US"/>
        </w:rPr>
        <w:t xml:space="preserve">it using </w:t>
      </w:r>
      <w:r w:rsidR="006111C0">
        <w:rPr>
          <w:lang w:val="en-US"/>
        </w:rPr>
        <w:t xml:space="preserve">an </w:t>
      </w:r>
      <w:r w:rsidR="009D304C">
        <w:rPr>
          <w:lang w:val="en-US"/>
        </w:rPr>
        <w:t>outdated version of Pandas and the assignment is really difficult.</w:t>
      </w:r>
    </w:p>
    <w:p w:rsidR="009303D9" w:rsidRDefault="00142CC3" w:rsidP="006B6B66">
      <w:pPr>
        <w:pStyle w:val="Heading1"/>
      </w:pPr>
      <w:r>
        <w:t>DISCUSSIONS AND FINDINGS</w:t>
      </w:r>
    </w:p>
    <w:p w:rsidR="009303D9" w:rsidRDefault="00291A31" w:rsidP="00011548">
      <w:pPr>
        <w:pStyle w:val="BodyText"/>
        <w:rPr>
          <w:lang w:val="en-US"/>
        </w:rPr>
      </w:pPr>
      <w:r>
        <w:rPr>
          <w:lang w:val="en-US"/>
        </w:rPr>
        <w:t xml:space="preserve">In this work, </w:t>
      </w:r>
      <w:r w:rsidR="00577934">
        <w:rPr>
          <w:lang w:val="en-US"/>
        </w:rPr>
        <w:t xml:space="preserve">a </w:t>
      </w:r>
      <w:r>
        <w:rPr>
          <w:lang w:val="en-US"/>
        </w:rPr>
        <w:t xml:space="preserve">qualitative evaluation method was used to evaluate </w:t>
      </w:r>
      <w:r w:rsidR="00577934">
        <w:rPr>
          <w:lang w:val="en-US"/>
        </w:rPr>
        <w:t xml:space="preserve">the usability of the n-gram/word cloud platform </w:t>
      </w:r>
      <w:r w:rsidR="00577934" w:rsidRPr="00577934">
        <w:rPr>
          <w:lang w:val="en-US"/>
        </w:rPr>
        <w:t>to represent the company’s insight</w:t>
      </w:r>
      <w:r w:rsidR="00577934">
        <w:rPr>
          <w:lang w:val="en-US"/>
        </w:rPr>
        <w:t xml:space="preserve">.  </w:t>
      </w:r>
      <w:r w:rsidR="00783554">
        <w:rPr>
          <w:lang w:val="en-US"/>
        </w:rPr>
        <w:t>In the evaluation part, the information was collected from the Internet and Coursera</w:t>
      </w:r>
      <w:r w:rsidR="009C00CF">
        <w:rPr>
          <w:lang w:val="en-US"/>
        </w:rPr>
        <w:t xml:space="preserve"> itself</w:t>
      </w:r>
      <w:r w:rsidR="00783554">
        <w:rPr>
          <w:lang w:val="en-US"/>
        </w:rPr>
        <w:t xml:space="preserve"> to verify whether the n-gram/word cloud in Figures 5 and 6 are accurate and useful in representing the overall insight about the shortlisted courses.</w:t>
      </w:r>
      <w:r w:rsidR="0043558D">
        <w:rPr>
          <w:lang w:val="en-US"/>
        </w:rPr>
        <w:t xml:space="preserve"> The summary of the evaluation is shown in Figure 10.</w:t>
      </w:r>
    </w:p>
    <w:p w:rsidR="0043558D" w:rsidRDefault="008C515D" w:rsidP="0043558D">
      <w:pPr>
        <w:pStyle w:val="BodyText"/>
        <w:ind w:firstLine="0pt"/>
        <w:rPr>
          <w:lang w:val="en-US"/>
        </w:rPr>
      </w:pPr>
      <w:r w:rsidRPr="008C515D">
        <w:rPr>
          <w:noProof/>
        </w:rPr>
        <w:drawing>
          <wp:inline distT="0" distB="0" distL="0" distR="0" wp14:anchorId="37899ACC" wp14:editId="309F26DE">
            <wp:extent cx="3089910" cy="1471295"/>
            <wp:effectExtent l="0" t="0" r="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stretch>
                      <a:fillRect/>
                    </a:stretch>
                  </pic:blipFill>
                  <pic:spPr>
                    <a:xfrm>
                      <a:off x="0" y="0"/>
                      <a:ext cx="3089910" cy="1471295"/>
                    </a:xfrm>
                    <a:prstGeom prst="rect">
                      <a:avLst/>
                    </a:prstGeom>
                  </pic:spPr>
                </pic:pic>
              </a:graphicData>
            </a:graphic>
          </wp:inline>
        </w:drawing>
      </w:r>
    </w:p>
    <w:p w:rsidR="008C515D" w:rsidRDefault="008C515D" w:rsidP="0043558D">
      <w:pPr>
        <w:pStyle w:val="BodyText"/>
        <w:ind w:firstLine="0pt"/>
        <w:rPr>
          <w:lang w:val="en-US"/>
        </w:rPr>
      </w:pPr>
      <w:r w:rsidRPr="008C515D">
        <w:rPr>
          <w:noProof/>
        </w:rPr>
        <w:drawing>
          <wp:inline distT="0" distB="0" distL="0" distR="0" wp14:anchorId="64A0987B" wp14:editId="67AB7FF2">
            <wp:extent cx="3089910" cy="1478915"/>
            <wp:effectExtent l="0" t="0" r="0" b="6985"/>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3089910" cy="1478915"/>
                    </a:xfrm>
                    <a:prstGeom prst="rect">
                      <a:avLst/>
                    </a:prstGeom>
                  </pic:spPr>
                </pic:pic>
              </a:graphicData>
            </a:graphic>
          </wp:inline>
        </w:drawing>
      </w:r>
    </w:p>
    <w:p w:rsidR="008C515D" w:rsidRDefault="008C515D" w:rsidP="0043558D">
      <w:pPr>
        <w:pStyle w:val="BodyText"/>
        <w:ind w:firstLine="0pt"/>
        <w:rPr>
          <w:lang w:val="en-US"/>
        </w:rPr>
      </w:pPr>
      <w:r>
        <w:rPr>
          <w:noProof/>
        </w:rPr>
        <w:drawing>
          <wp:inline distT="0" distB="0" distL="0" distR="0" wp14:anchorId="736030BB" wp14:editId="7EDF2A78">
            <wp:extent cx="3089910" cy="1473200"/>
            <wp:effectExtent l="0" t="0" r="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stretch>
                      <a:fillRect/>
                    </a:stretch>
                  </pic:blipFill>
                  <pic:spPr>
                    <a:xfrm>
                      <a:off x="0" y="0"/>
                      <a:ext cx="3089910" cy="1473200"/>
                    </a:xfrm>
                    <a:prstGeom prst="rect">
                      <a:avLst/>
                    </a:prstGeom>
                  </pic:spPr>
                </pic:pic>
              </a:graphicData>
            </a:graphic>
          </wp:inline>
        </w:drawing>
      </w:r>
    </w:p>
    <w:p w:rsidR="0043558D" w:rsidRDefault="008C515D" w:rsidP="008C515D">
      <w:pPr>
        <w:pStyle w:val="BodyText"/>
        <w:ind w:firstLine="0pt"/>
        <w:jc w:val="center"/>
        <w:rPr>
          <w:b/>
          <w:lang w:val="en-US"/>
        </w:rPr>
      </w:pPr>
      <w:r w:rsidRPr="001A2832">
        <w:rPr>
          <w:b/>
          <w:lang w:val="en-US"/>
        </w:rPr>
        <w:t xml:space="preserve">Figure </w:t>
      </w:r>
      <w:r>
        <w:rPr>
          <w:b/>
          <w:lang w:val="en-US"/>
        </w:rPr>
        <w:t>10</w:t>
      </w:r>
      <w:r w:rsidRPr="001A2832">
        <w:rPr>
          <w:b/>
          <w:lang w:val="en-US"/>
        </w:rPr>
        <w:t xml:space="preserve">. </w:t>
      </w:r>
      <w:r>
        <w:rPr>
          <w:b/>
          <w:lang w:val="en-US"/>
        </w:rPr>
        <w:t>Evaluation of accuracy and usability of n-gram</w:t>
      </w:r>
    </w:p>
    <w:p w:rsidR="00BC4BEB" w:rsidRDefault="00BC4BEB" w:rsidP="00BC4BEB">
      <w:pPr>
        <w:pStyle w:val="BodyText"/>
        <w:ind w:firstLine="0pt"/>
        <w:rPr>
          <w:lang w:val="en-US"/>
        </w:rPr>
      </w:pPr>
      <w:r>
        <w:rPr>
          <w:lang w:val="en-US"/>
        </w:rPr>
        <w:tab/>
        <w:t>The evaluation result shows that our n-gram analysis performs well by scoring 52/60 in accuracy and 55/60 in usability respectively. Overall, the system can portray the overall insight of the shortlisted course correctly and informatively. However, there is some concern about repetitive or redundant information is generated from n-gram analysis. For example, trigram “data science python” and “python data science” both actually carry the same insight but only different in the</w:t>
      </w:r>
      <w:r w:rsidR="00C545F6">
        <w:rPr>
          <w:lang w:val="en-US"/>
        </w:rPr>
        <w:t>ir</w:t>
      </w:r>
      <w:r>
        <w:rPr>
          <w:lang w:val="en-US"/>
        </w:rPr>
        <w:t xml:space="preserve"> term sequence.</w:t>
      </w:r>
    </w:p>
    <w:p w:rsidR="009A57AA" w:rsidRDefault="009A57AA" w:rsidP="00BC4BEB">
      <w:pPr>
        <w:pStyle w:val="BodyText"/>
        <w:ind w:firstLine="0pt"/>
        <w:rPr>
          <w:lang w:val="en-US"/>
        </w:rPr>
      </w:pPr>
      <w:r>
        <w:rPr>
          <w:lang w:val="en-US"/>
        </w:rPr>
        <w:tab/>
        <w:t xml:space="preserve">The sentiment polarity score generated using </w:t>
      </w:r>
      <w:proofErr w:type="spellStart"/>
      <w:r>
        <w:rPr>
          <w:lang w:val="en-US"/>
        </w:rPr>
        <w:t>Textblob</w:t>
      </w:r>
      <w:proofErr w:type="spellEnd"/>
      <w:r>
        <w:rPr>
          <w:lang w:val="en-US"/>
        </w:rPr>
        <w:t>/Vader was evaluated by comparing them with the actual rating given by the previous students.</w:t>
      </w:r>
      <w:r w:rsidR="00DB51A4">
        <w:rPr>
          <w:lang w:val="en-US"/>
        </w:rPr>
        <w:t xml:space="preserve"> </w:t>
      </w:r>
    </w:p>
    <w:p w:rsidR="009A57AA" w:rsidRDefault="009A57AA" w:rsidP="00BC4BEB">
      <w:pPr>
        <w:pStyle w:val="BodyText"/>
        <w:ind w:firstLine="0pt"/>
        <w:rPr>
          <w:lang w:val="en-US"/>
        </w:rPr>
      </w:pPr>
      <w:r>
        <w:rPr>
          <w:noProof/>
        </w:rPr>
        <w:drawing>
          <wp:inline distT="0" distB="0" distL="0" distR="0" wp14:anchorId="5A38086E" wp14:editId="210B9B75">
            <wp:extent cx="3089910" cy="1584960"/>
            <wp:effectExtent l="0" t="0" r="0" b="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3089910" cy="1584960"/>
                    </a:xfrm>
                    <a:prstGeom prst="rect">
                      <a:avLst/>
                    </a:prstGeom>
                  </pic:spPr>
                </pic:pic>
              </a:graphicData>
            </a:graphic>
          </wp:inline>
        </w:drawing>
      </w:r>
    </w:p>
    <w:p w:rsidR="000B096C" w:rsidRDefault="000B096C" w:rsidP="000B096C">
      <w:pPr>
        <w:pStyle w:val="BodyText"/>
        <w:ind w:firstLine="0pt"/>
        <w:jc w:val="center"/>
        <w:rPr>
          <w:b/>
          <w:lang w:val="en-US"/>
        </w:rPr>
      </w:pPr>
      <w:r w:rsidRPr="001A2832">
        <w:rPr>
          <w:b/>
          <w:lang w:val="en-US"/>
        </w:rPr>
        <w:t xml:space="preserve">Figure </w:t>
      </w:r>
      <w:r>
        <w:rPr>
          <w:b/>
          <w:lang w:val="en-US"/>
        </w:rPr>
        <w:t>11</w:t>
      </w:r>
      <w:r w:rsidRPr="001A2832">
        <w:rPr>
          <w:b/>
          <w:lang w:val="en-US"/>
        </w:rPr>
        <w:t xml:space="preserve">. </w:t>
      </w:r>
      <w:r>
        <w:rPr>
          <w:b/>
          <w:lang w:val="en-US"/>
        </w:rPr>
        <w:t>Evaluation of sentiment polarity score</w:t>
      </w:r>
    </w:p>
    <w:p w:rsidR="009A57AA" w:rsidRDefault="00B66061" w:rsidP="00BC4BEB">
      <w:pPr>
        <w:pStyle w:val="BodyText"/>
        <w:ind w:firstLine="0pt"/>
        <w:rPr>
          <w:lang w:val="en-US"/>
        </w:rPr>
      </w:pPr>
      <w:r>
        <w:rPr>
          <w:lang w:val="en-US"/>
        </w:rPr>
        <w:tab/>
        <w:t xml:space="preserve">As we can see from Figure 11, the overall sentiment polarity score generated by </w:t>
      </w:r>
      <w:proofErr w:type="spellStart"/>
      <w:r>
        <w:rPr>
          <w:lang w:val="en-US"/>
        </w:rPr>
        <w:t>Textblob</w:t>
      </w:r>
      <w:proofErr w:type="spellEnd"/>
      <w:r>
        <w:rPr>
          <w:lang w:val="en-US"/>
        </w:rPr>
        <w:t xml:space="preserve">/Vader averagely lower </w:t>
      </w:r>
      <w:r>
        <w:rPr>
          <w:lang w:val="en-US"/>
        </w:rPr>
        <w:lastRenderedPageBreak/>
        <w:t xml:space="preserve">than the actual rating by about 0.8. Although the error is quite big there (-16%) however the system still able to get the ranking right which is the course “ </w:t>
      </w:r>
      <w:r w:rsidRPr="00DB51A4">
        <w:rPr>
          <w:lang w:val="en-US"/>
        </w:rPr>
        <w:t>Python Data Structures</w:t>
      </w:r>
      <w:r>
        <w:rPr>
          <w:lang w:val="en-US"/>
        </w:rPr>
        <w:t>” &gt; “</w:t>
      </w:r>
      <w:r w:rsidRPr="00DB51A4">
        <w:rPr>
          <w:lang w:val="en-US"/>
        </w:rPr>
        <w:t>Programming for Everybody</w:t>
      </w:r>
      <w:r>
        <w:rPr>
          <w:lang w:val="en-US"/>
        </w:rPr>
        <w:t>” &gt; “</w:t>
      </w:r>
      <w:r w:rsidRPr="00DB51A4">
        <w:rPr>
          <w:lang w:val="en-US"/>
        </w:rPr>
        <w:t>Introduction to Data Science in Python</w:t>
      </w:r>
      <w:r>
        <w:rPr>
          <w:lang w:val="en-US"/>
        </w:rPr>
        <w:t>”.</w:t>
      </w:r>
    </w:p>
    <w:p w:rsidR="00CC1D16" w:rsidRDefault="00CC1D16" w:rsidP="00BC4BEB">
      <w:pPr>
        <w:pStyle w:val="BodyText"/>
        <w:ind w:firstLine="0pt"/>
        <w:rPr>
          <w:lang w:val="en-US"/>
        </w:rPr>
      </w:pPr>
      <w:r>
        <w:rPr>
          <w:lang w:val="en-US"/>
        </w:rPr>
        <w:tab/>
        <w:t xml:space="preserve">The sentiment classification performance of the </w:t>
      </w:r>
      <w:proofErr w:type="spellStart"/>
      <w:r>
        <w:rPr>
          <w:lang w:val="en-US"/>
        </w:rPr>
        <w:t>Textblob</w:t>
      </w:r>
      <w:proofErr w:type="spellEnd"/>
      <w:r>
        <w:rPr>
          <w:lang w:val="en-US"/>
        </w:rPr>
        <w:t xml:space="preserve">/Vader also was evaluated by comparing it with the actual rating. For those actual rating with value &gt; 3, we labeled them as “positive” and vice versa. The model performance of </w:t>
      </w:r>
      <w:proofErr w:type="spellStart"/>
      <w:r>
        <w:rPr>
          <w:lang w:val="en-US"/>
        </w:rPr>
        <w:t>Textblob</w:t>
      </w:r>
      <w:proofErr w:type="spellEnd"/>
      <w:r>
        <w:rPr>
          <w:lang w:val="en-US"/>
        </w:rPr>
        <w:t>/Vader was then evaluated using a confusion matrix and classification report.</w:t>
      </w:r>
    </w:p>
    <w:p w:rsidR="00CC1D16" w:rsidRDefault="00CC1D16" w:rsidP="00BC4BEB">
      <w:pPr>
        <w:pStyle w:val="BodyText"/>
        <w:ind w:firstLine="0pt"/>
        <w:rPr>
          <w:lang w:val="en-US"/>
        </w:rPr>
      </w:pPr>
      <w:r>
        <w:rPr>
          <w:noProof/>
        </w:rPr>
        <w:drawing>
          <wp:inline distT="0" distB="0" distL="0" distR="0" wp14:anchorId="615ACEF4" wp14:editId="4B9EDCDD">
            <wp:extent cx="3089910" cy="608330"/>
            <wp:effectExtent l="0" t="0" r="0" b="127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a:stretch>
                      <a:fillRect/>
                    </a:stretch>
                  </pic:blipFill>
                  <pic:spPr>
                    <a:xfrm>
                      <a:off x="0" y="0"/>
                      <a:ext cx="3089910" cy="608330"/>
                    </a:xfrm>
                    <a:prstGeom prst="rect">
                      <a:avLst/>
                    </a:prstGeom>
                  </pic:spPr>
                </pic:pic>
              </a:graphicData>
            </a:graphic>
          </wp:inline>
        </w:drawing>
      </w:r>
    </w:p>
    <w:p w:rsidR="00CC1D16" w:rsidRDefault="00CC1D16" w:rsidP="00BC4BEB">
      <w:pPr>
        <w:pStyle w:val="BodyText"/>
        <w:ind w:firstLine="0pt"/>
        <w:rPr>
          <w:lang w:val="en-US"/>
        </w:rPr>
      </w:pPr>
      <w:r w:rsidRPr="00CC1D16">
        <w:rPr>
          <w:noProof/>
        </w:rPr>
        <w:drawing>
          <wp:inline distT="0" distB="0" distL="0" distR="0" wp14:anchorId="327DE909" wp14:editId="1557EFBA">
            <wp:extent cx="3089910" cy="1272540"/>
            <wp:effectExtent l="0" t="0" r="0" b="3810"/>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2"/>
                    <a:stretch>
                      <a:fillRect/>
                    </a:stretch>
                  </pic:blipFill>
                  <pic:spPr>
                    <a:xfrm>
                      <a:off x="0" y="0"/>
                      <a:ext cx="3089910" cy="1272540"/>
                    </a:xfrm>
                    <a:prstGeom prst="rect">
                      <a:avLst/>
                    </a:prstGeom>
                  </pic:spPr>
                </pic:pic>
              </a:graphicData>
            </a:graphic>
          </wp:inline>
        </w:drawing>
      </w:r>
    </w:p>
    <w:p w:rsidR="00383C42" w:rsidRDefault="00383C42" w:rsidP="00383C42">
      <w:pPr>
        <w:pStyle w:val="BodyText"/>
        <w:ind w:firstLine="0pt"/>
        <w:jc w:val="center"/>
        <w:rPr>
          <w:b/>
          <w:lang w:val="en-US"/>
        </w:rPr>
      </w:pPr>
      <w:r w:rsidRPr="001A2832">
        <w:rPr>
          <w:b/>
          <w:lang w:val="en-US"/>
        </w:rPr>
        <w:t xml:space="preserve">Figure </w:t>
      </w:r>
      <w:r>
        <w:rPr>
          <w:b/>
          <w:lang w:val="en-US"/>
        </w:rPr>
        <w:t>12</w:t>
      </w:r>
      <w:r w:rsidRPr="001A2832">
        <w:rPr>
          <w:b/>
          <w:lang w:val="en-US"/>
        </w:rPr>
        <w:t xml:space="preserve">. </w:t>
      </w:r>
      <w:r>
        <w:rPr>
          <w:b/>
          <w:lang w:val="en-US"/>
        </w:rPr>
        <w:t>Confusion matrix and classification report</w:t>
      </w:r>
    </w:p>
    <w:p w:rsidR="00502DEC" w:rsidRDefault="00502DEC" w:rsidP="00BC4BEB">
      <w:pPr>
        <w:pStyle w:val="BodyText"/>
        <w:ind w:firstLine="0pt"/>
        <w:rPr>
          <w:lang w:val="en-US"/>
        </w:rPr>
      </w:pPr>
      <w:r>
        <w:rPr>
          <w:lang w:val="en-US"/>
        </w:rPr>
        <w:tab/>
        <w:t xml:space="preserve">As we can see from Figure 12, the model shows a 96% accuracy. </w:t>
      </w:r>
      <w:r w:rsidRPr="00502DEC">
        <w:rPr>
          <w:lang w:val="en-US"/>
        </w:rPr>
        <w:t>Accuracy is the number of correct predictions made by the model by the total number of records.</w:t>
      </w:r>
      <w:r>
        <w:rPr>
          <w:lang w:val="en-US"/>
        </w:rPr>
        <w:t xml:space="preserve"> However, for an </w:t>
      </w:r>
      <w:r w:rsidRPr="00502DEC">
        <w:rPr>
          <w:lang w:val="en-US"/>
        </w:rPr>
        <w:t>imbalanced dataset, accuracy is not a val</w:t>
      </w:r>
      <w:r>
        <w:rPr>
          <w:lang w:val="en-US"/>
        </w:rPr>
        <w:t xml:space="preserve">id measure of model performance as the positive reviews </w:t>
      </w:r>
      <w:r w:rsidR="00767195">
        <w:rPr>
          <w:lang w:val="en-US"/>
        </w:rPr>
        <w:t xml:space="preserve">of our dataset </w:t>
      </w:r>
      <w:r>
        <w:rPr>
          <w:lang w:val="en-US"/>
        </w:rPr>
        <w:t xml:space="preserve">already consist of 97% of the total review. </w:t>
      </w:r>
      <w:r w:rsidRPr="00502DEC">
        <w:rPr>
          <w:lang w:val="en-US"/>
        </w:rPr>
        <w:t xml:space="preserve">So accuracy is not </w:t>
      </w:r>
      <w:r>
        <w:rPr>
          <w:lang w:val="en-US"/>
        </w:rPr>
        <w:t>the</w:t>
      </w:r>
      <w:r w:rsidRPr="00502DEC">
        <w:rPr>
          <w:lang w:val="en-US"/>
        </w:rPr>
        <w:t xml:space="preserve"> right measure for model performance in this scenario.</w:t>
      </w:r>
      <w:r>
        <w:rPr>
          <w:lang w:val="en-US"/>
        </w:rPr>
        <w:t xml:space="preserve"> The model has a high t</w:t>
      </w:r>
      <w:r w:rsidRPr="00502DEC">
        <w:rPr>
          <w:lang w:val="en-US"/>
        </w:rPr>
        <w:t>rue positive rate</w:t>
      </w:r>
      <w:r>
        <w:rPr>
          <w:lang w:val="en-US"/>
        </w:rPr>
        <w:t xml:space="preserve"> of 97% which indicated it performs well when coming to predict positive sentiment. However, i</w:t>
      </w:r>
      <w:r w:rsidR="00B20630">
        <w:rPr>
          <w:lang w:val="en-US"/>
        </w:rPr>
        <w:t xml:space="preserve">t is quite </w:t>
      </w:r>
      <w:r>
        <w:rPr>
          <w:lang w:val="en-US"/>
        </w:rPr>
        <w:t xml:space="preserve">poor when </w:t>
      </w:r>
      <w:r w:rsidR="00F03DB7">
        <w:rPr>
          <w:lang w:val="en-US"/>
        </w:rPr>
        <w:t xml:space="preserve">comes to </w:t>
      </w:r>
      <w:r>
        <w:rPr>
          <w:lang w:val="en-US"/>
        </w:rPr>
        <w:t xml:space="preserve">predict negative sentiment </w:t>
      </w:r>
      <w:r w:rsidR="00F03DB7">
        <w:rPr>
          <w:lang w:val="en-US"/>
        </w:rPr>
        <w:t>as</w:t>
      </w:r>
      <w:r>
        <w:rPr>
          <w:lang w:val="en-US"/>
        </w:rPr>
        <w:t xml:space="preserve"> the </w:t>
      </w:r>
      <w:r w:rsidRPr="00502DEC">
        <w:rPr>
          <w:lang w:val="en-US"/>
        </w:rPr>
        <w:t>true negative rate</w:t>
      </w:r>
      <w:r>
        <w:rPr>
          <w:lang w:val="en-US"/>
        </w:rPr>
        <w:t xml:space="preserve"> is only 46%.</w:t>
      </w:r>
    </w:p>
    <w:p w:rsidR="005F5D4D" w:rsidRDefault="00574E81" w:rsidP="00574E81">
      <w:pPr>
        <w:pStyle w:val="BodyText"/>
        <w:rPr>
          <w:lang w:val="en-US"/>
        </w:rPr>
      </w:pPr>
      <w:r>
        <w:rPr>
          <w:lang w:val="en-US"/>
        </w:rPr>
        <w:t xml:space="preserve">The </w:t>
      </w:r>
      <w:r w:rsidRPr="00574E81">
        <w:rPr>
          <w:lang w:val="en-US"/>
        </w:rPr>
        <w:t xml:space="preserve">major </w:t>
      </w:r>
      <w:r>
        <w:rPr>
          <w:lang w:val="en-US"/>
        </w:rPr>
        <w:t xml:space="preserve">challenging issues in sentiment analysis is highly </w:t>
      </w:r>
      <w:r w:rsidRPr="00574E81">
        <w:rPr>
          <w:lang w:val="en-US"/>
        </w:rPr>
        <w:t xml:space="preserve">related to </w:t>
      </w:r>
      <w:r w:rsidR="000B045D">
        <w:rPr>
          <w:lang w:val="en-US"/>
        </w:rPr>
        <w:t xml:space="preserve">the </w:t>
      </w:r>
      <w:r w:rsidRPr="00574E81">
        <w:rPr>
          <w:lang w:val="en-US"/>
        </w:rPr>
        <w:t xml:space="preserve">correct interpretation of </w:t>
      </w:r>
      <w:r w:rsidR="00330918">
        <w:rPr>
          <w:lang w:val="en-US"/>
        </w:rPr>
        <w:t xml:space="preserve">the </w:t>
      </w:r>
      <w:r w:rsidRPr="00574E81">
        <w:rPr>
          <w:lang w:val="en-US"/>
        </w:rPr>
        <w:t>context i</w:t>
      </w:r>
      <w:r>
        <w:rPr>
          <w:lang w:val="en-US"/>
        </w:rPr>
        <w:t xml:space="preserve">n which certain words are used. </w:t>
      </w:r>
      <w:r w:rsidRPr="00574E81">
        <w:rPr>
          <w:lang w:val="en-US"/>
        </w:rPr>
        <w:t xml:space="preserve">It is still difficult for a vast majority of tools </w:t>
      </w:r>
      <w:r>
        <w:rPr>
          <w:lang w:val="en-US"/>
        </w:rPr>
        <w:t xml:space="preserve">such as </w:t>
      </w:r>
      <w:proofErr w:type="spellStart"/>
      <w:r>
        <w:rPr>
          <w:lang w:val="en-US"/>
        </w:rPr>
        <w:t>Textblob</w:t>
      </w:r>
      <w:proofErr w:type="spellEnd"/>
      <w:r>
        <w:rPr>
          <w:lang w:val="en-US"/>
        </w:rPr>
        <w:t xml:space="preserve"> and Vader </w:t>
      </w:r>
      <w:r w:rsidRPr="00574E81">
        <w:rPr>
          <w:lang w:val="en-US"/>
        </w:rPr>
        <w:t>to precisely ev</w:t>
      </w:r>
      <w:r>
        <w:rPr>
          <w:lang w:val="en-US"/>
        </w:rPr>
        <w:t>aluate what truly is a negative</w:t>
      </w:r>
      <w:r w:rsidRPr="00574E81">
        <w:rPr>
          <w:lang w:val="en-US"/>
        </w:rPr>
        <w:t xml:space="preserve"> </w:t>
      </w:r>
      <w:r>
        <w:rPr>
          <w:lang w:val="en-US"/>
        </w:rPr>
        <w:t>and</w:t>
      </w:r>
      <w:r w:rsidRPr="00574E81">
        <w:rPr>
          <w:lang w:val="en-US"/>
        </w:rPr>
        <w:t xml:space="preserve"> a positive statement. </w:t>
      </w:r>
      <w:r>
        <w:rPr>
          <w:lang w:val="en-US"/>
        </w:rPr>
        <w:t xml:space="preserve">Both the </w:t>
      </w:r>
      <w:proofErr w:type="spellStart"/>
      <w:r>
        <w:rPr>
          <w:lang w:val="en-US"/>
        </w:rPr>
        <w:t>Textblob</w:t>
      </w:r>
      <w:proofErr w:type="spellEnd"/>
      <w:r>
        <w:rPr>
          <w:lang w:val="en-US"/>
        </w:rPr>
        <w:t xml:space="preserve"> and Vader simply not</w:t>
      </w:r>
      <w:r w:rsidRPr="00574E81">
        <w:rPr>
          <w:lang w:val="en-US"/>
        </w:rPr>
        <w:t xml:space="preserve"> advanced enough to successfully deal with </w:t>
      </w:r>
      <w:r>
        <w:rPr>
          <w:lang w:val="en-US"/>
        </w:rPr>
        <w:t xml:space="preserve">the </w:t>
      </w:r>
      <w:r w:rsidRPr="00574E81">
        <w:rPr>
          <w:lang w:val="en-US"/>
        </w:rPr>
        <w:t>sarcasm or context of some of the discussions</w:t>
      </w:r>
      <w:r>
        <w:rPr>
          <w:lang w:val="en-US"/>
        </w:rPr>
        <w:t xml:space="preserve">. </w:t>
      </w:r>
      <w:r w:rsidRPr="00574E81">
        <w:rPr>
          <w:lang w:val="en-US"/>
        </w:rPr>
        <w:t xml:space="preserve">Think of an example of someone being sarcastic in their </w:t>
      </w:r>
      <w:r>
        <w:rPr>
          <w:lang w:val="en-US"/>
        </w:rPr>
        <w:t>reviews</w:t>
      </w:r>
      <w:r w:rsidRPr="00574E81">
        <w:rPr>
          <w:lang w:val="en-US"/>
        </w:rPr>
        <w:t>. Have a look at the</w:t>
      </w:r>
      <w:r>
        <w:rPr>
          <w:lang w:val="en-US"/>
        </w:rPr>
        <w:t xml:space="preserve"> simple</w:t>
      </w:r>
      <w:r w:rsidRPr="00574E81">
        <w:rPr>
          <w:lang w:val="en-US"/>
        </w:rPr>
        <w:t xml:space="preserve"> </w:t>
      </w:r>
      <w:r>
        <w:rPr>
          <w:lang w:val="en-US"/>
        </w:rPr>
        <w:t xml:space="preserve">review </w:t>
      </w:r>
      <w:r w:rsidRPr="00574E81">
        <w:rPr>
          <w:lang w:val="en-US"/>
        </w:rPr>
        <w:t>below</w:t>
      </w:r>
      <w:r>
        <w:rPr>
          <w:lang w:val="en-US"/>
        </w:rPr>
        <w:t xml:space="preserve"> which is picked from our dataset</w:t>
      </w:r>
      <w:r w:rsidRPr="00574E81">
        <w:rPr>
          <w:lang w:val="en-US"/>
        </w:rPr>
        <w:t>:</w:t>
      </w:r>
    </w:p>
    <w:p w:rsidR="00574E81" w:rsidRDefault="00574E81" w:rsidP="00574E81">
      <w:pPr>
        <w:pStyle w:val="BodyText"/>
        <w:ind w:firstLine="0pt"/>
        <w:rPr>
          <w:lang w:val="en-US"/>
        </w:rPr>
      </w:pPr>
      <w:r w:rsidRPr="00574E81">
        <w:rPr>
          <w:noProof/>
        </w:rPr>
        <w:drawing>
          <wp:inline distT="0" distB="0" distL="0" distR="0" wp14:anchorId="2DE31711" wp14:editId="52E868F9">
            <wp:extent cx="3089910" cy="259080"/>
            <wp:effectExtent l="19050" t="19050" r="15240" b="26670"/>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3"/>
                    <a:stretch>
                      <a:fillRect/>
                    </a:stretch>
                  </pic:blipFill>
                  <pic:spPr>
                    <a:xfrm>
                      <a:off x="0" y="0"/>
                      <a:ext cx="3089910" cy="259080"/>
                    </a:xfrm>
                    <a:prstGeom prst="rect">
                      <a:avLst/>
                    </a:prstGeom>
                    <a:ln>
                      <a:solidFill>
                        <a:schemeClr val="tx1"/>
                      </a:solidFill>
                    </a:ln>
                  </pic:spPr>
                </pic:pic>
              </a:graphicData>
            </a:graphic>
          </wp:inline>
        </w:drawing>
      </w:r>
    </w:p>
    <w:p w:rsidR="00E64F2C" w:rsidRPr="00E64F2C" w:rsidRDefault="00E64F2C" w:rsidP="00E64F2C">
      <w:pPr>
        <w:pStyle w:val="BodyText"/>
        <w:ind w:firstLine="0pt"/>
        <w:jc w:val="center"/>
        <w:rPr>
          <w:b/>
          <w:lang w:val="en-US"/>
        </w:rPr>
      </w:pPr>
      <w:r w:rsidRPr="001A2832">
        <w:rPr>
          <w:b/>
          <w:lang w:val="en-US"/>
        </w:rPr>
        <w:t xml:space="preserve">Figure </w:t>
      </w:r>
      <w:r>
        <w:rPr>
          <w:b/>
          <w:lang w:val="en-US"/>
        </w:rPr>
        <w:t>13</w:t>
      </w:r>
      <w:r w:rsidRPr="001A2832">
        <w:rPr>
          <w:b/>
          <w:lang w:val="en-US"/>
        </w:rPr>
        <w:t xml:space="preserve">. </w:t>
      </w:r>
      <w:r>
        <w:rPr>
          <w:b/>
          <w:lang w:val="en-US"/>
        </w:rPr>
        <w:t xml:space="preserve">Example review from </w:t>
      </w:r>
      <w:r w:rsidR="008C473C">
        <w:rPr>
          <w:b/>
          <w:lang w:val="en-US"/>
        </w:rPr>
        <w:t xml:space="preserve">the </w:t>
      </w:r>
      <w:r>
        <w:rPr>
          <w:b/>
          <w:lang w:val="en-US"/>
        </w:rPr>
        <w:t>dataset</w:t>
      </w:r>
    </w:p>
    <w:p w:rsidR="00574E81" w:rsidRDefault="00574E81" w:rsidP="00BC4BEB">
      <w:pPr>
        <w:pStyle w:val="BodyText"/>
        <w:ind w:firstLine="0pt"/>
        <w:rPr>
          <w:lang w:val="en-US"/>
        </w:rPr>
      </w:pPr>
      <w:r>
        <w:rPr>
          <w:lang w:val="en-US"/>
        </w:rPr>
        <w:tab/>
        <w:t>This review went through all the text preprocessing/normalization steps and had been reduced to:</w:t>
      </w:r>
    </w:p>
    <w:p w:rsidR="00C545F6" w:rsidRPr="00574E81" w:rsidRDefault="00574E81" w:rsidP="00BC4BEB">
      <w:pPr>
        <w:pStyle w:val="BodyText"/>
        <w:ind w:firstLine="0pt"/>
        <w:rPr>
          <w:i/>
          <w:shd w:val="pct15" w:color="auto" w:fill="FFFFFF"/>
          <w:lang w:val="en-US"/>
        </w:rPr>
      </w:pPr>
      <w:r w:rsidRPr="00574E81">
        <w:rPr>
          <w:i/>
          <w:shd w:val="pct15" w:color="auto" w:fill="FFFFFF"/>
          <w:lang w:val="en-US"/>
        </w:rPr>
        <w:t>“easy course complete day without much effort really get much think would”</w:t>
      </w:r>
    </w:p>
    <w:p w:rsidR="00574E81" w:rsidRPr="00574E81" w:rsidRDefault="00574E81" w:rsidP="00BC4BEB">
      <w:pPr>
        <w:pStyle w:val="BodyText"/>
        <w:ind w:firstLine="0pt"/>
        <w:rPr>
          <w:lang w:val="en-US"/>
        </w:rPr>
      </w:pPr>
      <w:r>
        <w:rPr>
          <w:lang w:val="en-US"/>
        </w:rPr>
        <w:t xml:space="preserve">Both the </w:t>
      </w:r>
      <w:proofErr w:type="spellStart"/>
      <w:r>
        <w:rPr>
          <w:lang w:val="en-US"/>
        </w:rPr>
        <w:t>Textblob</w:t>
      </w:r>
      <w:proofErr w:type="spellEnd"/>
      <w:r>
        <w:rPr>
          <w:lang w:val="en-US"/>
        </w:rPr>
        <w:t xml:space="preserve"> and Vader labeled it as positive with a polarity score of 0.17 and 0.44 respectively. </w:t>
      </w:r>
      <w:r w:rsidRPr="00574E81">
        <w:rPr>
          <w:lang w:val="en-US"/>
        </w:rPr>
        <w:t>The reason for it is the word “</w:t>
      </w:r>
      <w:r>
        <w:rPr>
          <w:lang w:val="en-US"/>
        </w:rPr>
        <w:t>easy</w:t>
      </w:r>
      <w:r w:rsidRPr="00574E81">
        <w:rPr>
          <w:lang w:val="en-US"/>
        </w:rPr>
        <w:t xml:space="preserve">” which is </w:t>
      </w:r>
      <w:r>
        <w:rPr>
          <w:lang w:val="en-US"/>
        </w:rPr>
        <w:t xml:space="preserve">positive in its </w:t>
      </w:r>
      <w:r w:rsidRPr="00574E81">
        <w:rPr>
          <w:lang w:val="en-US"/>
        </w:rPr>
        <w:t xml:space="preserve">essence. </w:t>
      </w:r>
      <w:r>
        <w:rPr>
          <w:lang w:val="en-US"/>
        </w:rPr>
        <w:t>H</w:t>
      </w:r>
      <w:r w:rsidRPr="00574E81">
        <w:rPr>
          <w:lang w:val="en-US"/>
        </w:rPr>
        <w:t>owever, in this particular case</w:t>
      </w:r>
      <w:r>
        <w:rPr>
          <w:lang w:val="en-US"/>
        </w:rPr>
        <w:t>,</w:t>
      </w:r>
      <w:r w:rsidRPr="00574E81">
        <w:rPr>
          <w:lang w:val="en-US"/>
        </w:rPr>
        <w:t xml:space="preserve"> it was used </w:t>
      </w:r>
      <w:r>
        <w:rPr>
          <w:lang w:val="en-US"/>
        </w:rPr>
        <w:t>to express disappointment</w:t>
      </w:r>
      <w:r w:rsidRPr="00574E81">
        <w:rPr>
          <w:lang w:val="en-US"/>
        </w:rPr>
        <w:t xml:space="preserve"> </w:t>
      </w:r>
      <w:r w:rsidRPr="00574E81">
        <w:rPr>
          <w:lang w:val="en-US"/>
        </w:rPr>
        <w:t xml:space="preserve">and isn’t a </w:t>
      </w:r>
      <w:r>
        <w:rPr>
          <w:lang w:val="en-US"/>
        </w:rPr>
        <w:t>good</w:t>
      </w:r>
      <w:r w:rsidRPr="00574E81">
        <w:rPr>
          <w:lang w:val="en-US"/>
        </w:rPr>
        <w:t xml:space="preserve"> thing </w:t>
      </w:r>
      <w:r>
        <w:rPr>
          <w:lang w:val="en-US"/>
        </w:rPr>
        <w:t>for</w:t>
      </w:r>
      <w:r w:rsidRPr="00574E81">
        <w:rPr>
          <w:lang w:val="en-US"/>
        </w:rPr>
        <w:t xml:space="preserve"> </w:t>
      </w:r>
      <w:r>
        <w:rPr>
          <w:lang w:val="en-US"/>
        </w:rPr>
        <w:t xml:space="preserve">the student’s expectation. </w:t>
      </w:r>
      <w:r w:rsidRPr="00574E81">
        <w:rPr>
          <w:lang w:val="en-US"/>
        </w:rPr>
        <w:t>Still, it’s a perfect example that in some instances, a pair of eyes of a person is essential to properly evaluate the sentiment of a piece of social media content.</w:t>
      </w:r>
      <w:r>
        <w:rPr>
          <w:lang w:val="en-US"/>
        </w:rPr>
        <w:t xml:space="preserve"> </w:t>
      </w:r>
    </w:p>
    <w:p w:rsidR="00E45457" w:rsidRDefault="00E45457" w:rsidP="00E45457">
      <w:pPr>
        <w:pStyle w:val="Heading1"/>
      </w:pPr>
      <w:r>
        <w:t>CONCLUSION</w:t>
      </w:r>
    </w:p>
    <w:p w:rsidR="005D2BAF" w:rsidRPr="005D2BAF" w:rsidRDefault="0042087A" w:rsidP="005D2BAF">
      <w:pPr>
        <w:ind w:firstLine="14.20pt"/>
        <w:jc w:val="both"/>
      </w:pPr>
      <w:r>
        <w:t xml:space="preserve">In conclusion, the proposed text analytics pipeline solution able to achieve our research objective. It is able to </w:t>
      </w:r>
      <w:r w:rsidRPr="0042087A">
        <w:t xml:space="preserve">help course seekers to gain a quick insight </w:t>
      </w:r>
      <w:r>
        <w:t xml:space="preserve">including the positive and negative reviews </w:t>
      </w:r>
      <w:r w:rsidRPr="0042087A">
        <w:t>into the courses as well as enables them to make a quick comparison between multiple courses.</w:t>
      </w:r>
      <w:r>
        <w:t xml:space="preserve"> The quick insight can serve as a good reference for the course seekers and helps them to save time during the course selection process. The solution also can serve as a good platform for the course provider to study and understand their course strength and weakness. In this work, the n-gram analysis and word cloud are sufficient enough to provide an accurate and informative glance into the course. However, it falls short on sentiment analysis especially in detecting the negative reviews.</w:t>
      </w:r>
    </w:p>
    <w:p w:rsidR="0080791D" w:rsidRDefault="0080791D" w:rsidP="0080791D">
      <w:pPr>
        <w:pStyle w:val="Heading5"/>
      </w:pPr>
      <w:r w:rsidRPr="005B520E">
        <w:t>Acknowledgment</w:t>
      </w:r>
    </w:p>
    <w:p w:rsidR="00575BCA" w:rsidRDefault="00AD1F12" w:rsidP="00AD1F12">
      <w:pPr>
        <w:pStyle w:val="BodyText"/>
      </w:pPr>
      <w:proofErr w:type="spellStart"/>
      <w:r>
        <w:rPr>
          <w:lang w:val="en-US"/>
        </w:rPr>
        <w:t>T</w:t>
      </w:r>
      <w:r>
        <w:t>he</w:t>
      </w:r>
      <w:proofErr w:type="spellEnd"/>
      <w:r>
        <w:t xml:space="preserve"> authors gratefully acknowledge </w:t>
      </w:r>
      <w:r w:rsidR="000B045D">
        <w:t xml:space="preserve">the </w:t>
      </w:r>
      <w:r>
        <w:t>contribution of</w:t>
      </w:r>
      <w:r>
        <w:rPr>
          <w:lang w:val="en-US"/>
        </w:rPr>
        <w:t xml:space="preserve"> </w:t>
      </w:r>
      <w:r>
        <w:t>Dr.</w:t>
      </w:r>
      <w:r w:rsidR="00A63FF5">
        <w:rPr>
          <w:lang w:val="en-US"/>
        </w:rPr>
        <w:t xml:space="preserve"> </w:t>
      </w:r>
      <w:r>
        <w:t xml:space="preserve">Gan </w:t>
      </w:r>
      <w:proofErr w:type="spellStart"/>
      <w:r>
        <w:t>Keng</w:t>
      </w:r>
      <w:proofErr w:type="spellEnd"/>
      <w:r>
        <w:t xml:space="preserve"> </w:t>
      </w:r>
      <w:proofErr w:type="spellStart"/>
      <w:r>
        <w:t>Hoon</w:t>
      </w:r>
      <w:proofErr w:type="spellEnd"/>
      <w:r>
        <w:t xml:space="preserve"> upon providing necessary guidance, knowledge, and support throughout this work.</w:t>
      </w:r>
      <w:r>
        <w:cr/>
      </w:r>
    </w:p>
    <w:p w:rsidR="009303D9" w:rsidRPr="005B520E" w:rsidRDefault="009303D9" w:rsidP="008C473C">
      <w:pPr>
        <w:pStyle w:val="Heading5"/>
      </w:pPr>
      <w:r w:rsidRPr="005B520E">
        <w:t>References</w:t>
      </w:r>
    </w:p>
    <w:p w:rsidR="009303D9" w:rsidRDefault="009429F2" w:rsidP="00C11665">
      <w:pPr>
        <w:pStyle w:val="references"/>
      </w:pPr>
      <w:hyperlink r:id="rId34" w:history="1">
        <w:r w:rsidR="00C11665" w:rsidRPr="00016F53">
          <w:rPr>
            <w:rStyle w:val="Hyperlink"/>
          </w:rPr>
          <w:t>https://fanandfuel.com/no-online-customer-reviews-means-big-problems-2017/</w:t>
        </w:r>
      </w:hyperlink>
    </w:p>
    <w:p w:rsidR="00C11665" w:rsidRDefault="009429F2" w:rsidP="00C11665">
      <w:pPr>
        <w:pStyle w:val="references"/>
      </w:pPr>
      <w:hyperlink r:id="rId35" w:history="1">
        <w:r w:rsidR="00C11665" w:rsidRPr="00016F53">
          <w:rPr>
            <w:rStyle w:val="Hyperlink"/>
          </w:rPr>
          <w:t>https://spiegel.medill.northwestern.edu/_pdf/Spiegel_Online%20Review_eBook_Jun2017_FINAL.pdf</w:t>
        </w:r>
      </w:hyperlink>
    </w:p>
    <w:p w:rsidR="00C11665" w:rsidRPr="00C11256" w:rsidRDefault="009429F2" w:rsidP="00B91356">
      <w:pPr>
        <w:pStyle w:val="references"/>
        <w:rPr>
          <w:rStyle w:val="Hyperlink"/>
          <w:color w:val="auto"/>
          <w:u w:val="none"/>
        </w:rPr>
      </w:pPr>
      <w:hyperlink r:id="rId36" w:history="1">
        <w:r w:rsidR="00B91356" w:rsidRPr="00016F53">
          <w:rPr>
            <w:rStyle w:val="Hyperlink"/>
          </w:rPr>
          <w:t>https://smallbiztrends.com/2017/04/importance-of-online-reviews.html</w:t>
        </w:r>
      </w:hyperlink>
    </w:p>
    <w:p w:rsidR="00C11256" w:rsidRDefault="009429F2" w:rsidP="00C11256">
      <w:pPr>
        <w:pStyle w:val="references"/>
      </w:pPr>
      <w:hyperlink r:id="rId37" w:history="1">
        <w:r w:rsidR="00C11256" w:rsidRPr="001E67EE">
          <w:rPr>
            <w:rStyle w:val="Hyperlink"/>
          </w:rPr>
          <w:t>https://monkeylearn.com/sentiment-analysis/</w:t>
        </w:r>
      </w:hyperlink>
    </w:p>
    <w:p w:rsidR="00C11256" w:rsidRDefault="009429F2" w:rsidP="00272ED0">
      <w:pPr>
        <w:pStyle w:val="references"/>
      </w:pPr>
      <w:hyperlink r:id="rId38" w:history="1">
        <w:r w:rsidR="00272ED0" w:rsidRPr="001E67EE">
          <w:rPr>
            <w:rStyle w:val="Hyperlink"/>
          </w:rPr>
          <w:t>https://textblob.readthedocs.io/en/dev/</w:t>
        </w:r>
      </w:hyperlink>
    </w:p>
    <w:p w:rsidR="00272ED0" w:rsidRDefault="009429F2" w:rsidP="009F3701">
      <w:pPr>
        <w:pStyle w:val="references"/>
      </w:pPr>
      <w:hyperlink r:id="rId39" w:history="1">
        <w:r w:rsidR="009F3701" w:rsidRPr="001E67EE">
          <w:rPr>
            <w:rStyle w:val="Hyperlink"/>
          </w:rPr>
          <w:t>https://pypi.org/project/vaderSentiment/</w:t>
        </w:r>
      </w:hyperlink>
    </w:p>
    <w:p w:rsidR="009F3701" w:rsidRDefault="009F3701" w:rsidP="00142CC3">
      <w:pPr>
        <w:pStyle w:val="references"/>
        <w:numPr>
          <w:ilvl w:val="0"/>
          <w:numId w:val="0"/>
        </w:numPr>
        <w:ind w:start="18pt"/>
      </w:pPr>
    </w:p>
    <w:p w:rsidR="006924A0" w:rsidRDefault="00836367" w:rsidP="008B6524">
      <w:pPr>
        <w:pStyle w:val="references"/>
        <w:numPr>
          <w:ilvl w:val="0"/>
          <w:numId w:val="0"/>
        </w:numPr>
        <w:spacing w:line="12pt" w:lineRule="auto"/>
        <w:ind w:start="18pt" w:hanging="18pt"/>
        <w:jc w:val="center"/>
        <w:rPr>
          <w:rFonts w:eastAsia="SimSun"/>
          <w:b/>
          <w:noProof w:val="0"/>
          <w:color w:val="FFFFFF" w:themeColor="background1"/>
          <w:spacing w:val="-1"/>
          <w:sz w:val="20"/>
          <w:szCs w:val="20"/>
          <w:lang w:val="x-none" w:eastAsia="x-none"/>
        </w:rPr>
      </w:pPr>
      <w:r w:rsidRPr="00831857">
        <w:rPr>
          <w:rFonts w:eastAsia="SimSun"/>
          <w:b/>
          <w:noProof w:val="0"/>
          <w:color w:val="FFFFFF" w:themeColor="background1"/>
          <w:spacing w:val="-1"/>
          <w:sz w:val="20"/>
          <w:szCs w:val="20"/>
          <w:lang w:val="x-none" w:eastAsia="x-none"/>
        </w:rPr>
        <w:t xml:space="preserve">IEEE conference templates </w:t>
      </w:r>
      <w:proofErr w:type="spellStart"/>
      <w:r w:rsidRPr="00831857">
        <w:rPr>
          <w:rFonts w:eastAsia="SimSun"/>
          <w:b/>
          <w:noProof w:val="0"/>
          <w:color w:val="FFFFFF" w:themeColor="background1"/>
          <w:spacing w:val="-1"/>
          <w:sz w:val="20"/>
          <w:szCs w:val="20"/>
          <w:lang w:val="x-none" w:eastAsia="x-none"/>
        </w:rPr>
        <w:t>cont</w:t>
      </w:r>
      <w:proofErr w:type="spellEnd"/>
    </w:p>
    <w:p w:rsidR="006924A0" w:rsidRDefault="006924A0" w:rsidP="008B6524">
      <w:pPr>
        <w:pStyle w:val="references"/>
        <w:numPr>
          <w:ilvl w:val="0"/>
          <w:numId w:val="0"/>
        </w:numPr>
        <w:spacing w:line="12pt" w:lineRule="auto"/>
        <w:ind w:start="18pt" w:hanging="18pt"/>
        <w:jc w:val="center"/>
        <w:rPr>
          <w:rFonts w:eastAsia="SimSun"/>
          <w:b/>
          <w:noProof w:val="0"/>
          <w:color w:val="FFFFFF" w:themeColor="background1"/>
          <w:spacing w:val="-1"/>
          <w:sz w:val="20"/>
          <w:szCs w:val="20"/>
          <w:lang w:val="x-none" w:eastAsia="x-none"/>
        </w:rPr>
      </w:pPr>
    </w:p>
    <w:p w:rsidR="006924A0" w:rsidRDefault="006924A0" w:rsidP="0042087A">
      <w:pPr>
        <w:pStyle w:val="references"/>
        <w:numPr>
          <w:ilvl w:val="0"/>
          <w:numId w:val="0"/>
        </w:numPr>
        <w:spacing w:line="12pt" w:lineRule="auto"/>
        <w:rPr>
          <w:rFonts w:eastAsia="SimSun"/>
          <w:b/>
          <w:noProof w:val="0"/>
          <w:color w:val="FFFFFF" w:themeColor="background1"/>
          <w:spacing w:val="-1"/>
          <w:sz w:val="20"/>
          <w:szCs w:val="20"/>
          <w:lang w:val="x-none" w:eastAsia="x-none"/>
        </w:rPr>
      </w:pPr>
    </w:p>
    <w:p w:rsidR="006924A0" w:rsidRDefault="006924A0" w:rsidP="008B6524">
      <w:pPr>
        <w:pStyle w:val="references"/>
        <w:numPr>
          <w:ilvl w:val="0"/>
          <w:numId w:val="0"/>
        </w:numPr>
        <w:spacing w:line="12pt" w:lineRule="auto"/>
        <w:ind w:start="18pt" w:hanging="18pt"/>
        <w:jc w:val="center"/>
        <w:rPr>
          <w:rFonts w:eastAsia="SimSun"/>
          <w:b/>
          <w:noProof w:val="0"/>
          <w:color w:val="FFFFFF" w:themeColor="background1"/>
          <w:spacing w:val="-1"/>
          <w:sz w:val="20"/>
          <w:szCs w:val="20"/>
          <w:lang w:val="x-none" w:eastAsia="x-none"/>
        </w:rPr>
      </w:pPr>
    </w:p>
    <w:p w:rsidR="006924A0" w:rsidRDefault="006924A0" w:rsidP="008B6524">
      <w:pPr>
        <w:pStyle w:val="references"/>
        <w:numPr>
          <w:ilvl w:val="0"/>
          <w:numId w:val="0"/>
        </w:numPr>
        <w:spacing w:line="12pt" w:lineRule="auto"/>
        <w:ind w:start="18pt" w:hanging="18pt"/>
        <w:jc w:val="center"/>
        <w:rPr>
          <w:rFonts w:eastAsia="SimSun"/>
          <w:b/>
          <w:noProof w:val="0"/>
          <w:color w:val="FFFFFF" w:themeColor="background1"/>
          <w:spacing w:val="-1"/>
          <w:sz w:val="20"/>
          <w:szCs w:val="20"/>
          <w:lang w:val="x-none" w:eastAsia="x-none"/>
        </w:rPr>
      </w:pPr>
    </w:p>
    <w:p w:rsidR="006924A0" w:rsidRDefault="006924A0" w:rsidP="008B6524">
      <w:pPr>
        <w:pStyle w:val="references"/>
        <w:numPr>
          <w:ilvl w:val="0"/>
          <w:numId w:val="0"/>
        </w:numPr>
        <w:spacing w:line="12pt" w:lineRule="auto"/>
        <w:ind w:start="18pt" w:hanging="18pt"/>
        <w:jc w:val="center"/>
        <w:rPr>
          <w:rFonts w:eastAsia="SimSun"/>
          <w:b/>
          <w:noProof w:val="0"/>
          <w:color w:val="FFFFFF" w:themeColor="background1"/>
          <w:spacing w:val="-1"/>
          <w:sz w:val="20"/>
          <w:szCs w:val="20"/>
          <w:lang w:val="x-none" w:eastAsia="x-none"/>
        </w:rPr>
      </w:pPr>
    </w:p>
    <w:p w:rsidR="006924A0" w:rsidRDefault="006924A0" w:rsidP="008B6524">
      <w:pPr>
        <w:pStyle w:val="references"/>
        <w:numPr>
          <w:ilvl w:val="0"/>
          <w:numId w:val="0"/>
        </w:numPr>
        <w:spacing w:line="12pt" w:lineRule="auto"/>
        <w:ind w:start="18pt" w:hanging="18pt"/>
        <w:jc w:val="center"/>
        <w:rPr>
          <w:rFonts w:eastAsia="SimSun"/>
          <w:b/>
          <w:noProof w:val="0"/>
          <w:color w:val="FFFFFF" w:themeColor="background1"/>
          <w:spacing w:val="-1"/>
          <w:sz w:val="20"/>
          <w:szCs w:val="20"/>
          <w:lang w:val="x-none" w:eastAsia="x-none"/>
        </w:rPr>
      </w:pPr>
    </w:p>
    <w:p w:rsidR="006924A0" w:rsidRDefault="006924A0" w:rsidP="008B6524">
      <w:pPr>
        <w:pStyle w:val="references"/>
        <w:numPr>
          <w:ilvl w:val="0"/>
          <w:numId w:val="0"/>
        </w:numPr>
        <w:spacing w:line="12pt" w:lineRule="auto"/>
        <w:ind w:start="18pt" w:hanging="18pt"/>
        <w:jc w:val="center"/>
        <w:rPr>
          <w:rFonts w:eastAsia="SimSun"/>
          <w:b/>
          <w:noProof w:val="0"/>
          <w:color w:val="FFFFFF" w:themeColor="background1"/>
          <w:spacing w:val="-1"/>
          <w:sz w:val="20"/>
          <w:szCs w:val="20"/>
          <w:lang w:val="x-none" w:eastAsia="x-none"/>
        </w:rPr>
      </w:pPr>
    </w:p>
    <w:p w:rsidR="006924A0" w:rsidRDefault="006924A0" w:rsidP="008B6524">
      <w:pPr>
        <w:pStyle w:val="references"/>
        <w:numPr>
          <w:ilvl w:val="0"/>
          <w:numId w:val="0"/>
        </w:numPr>
        <w:spacing w:line="12pt" w:lineRule="auto"/>
        <w:ind w:start="18pt" w:hanging="18pt"/>
        <w:jc w:val="center"/>
        <w:rPr>
          <w:rFonts w:eastAsia="SimSun"/>
          <w:b/>
          <w:noProof w:val="0"/>
          <w:color w:val="FFFFFF" w:themeColor="background1"/>
          <w:spacing w:val="-1"/>
          <w:sz w:val="20"/>
          <w:szCs w:val="20"/>
          <w:lang w:val="x-none" w:eastAsia="x-none"/>
        </w:rPr>
      </w:pPr>
    </w:p>
    <w:p w:rsidR="006924A0" w:rsidRDefault="006924A0" w:rsidP="008B6524">
      <w:pPr>
        <w:pStyle w:val="references"/>
        <w:numPr>
          <w:ilvl w:val="0"/>
          <w:numId w:val="0"/>
        </w:numPr>
        <w:spacing w:line="12pt" w:lineRule="auto"/>
        <w:ind w:start="18pt" w:hanging="18pt"/>
        <w:jc w:val="center"/>
        <w:rPr>
          <w:rFonts w:eastAsia="SimSun"/>
          <w:b/>
          <w:noProof w:val="0"/>
          <w:color w:val="FFFFFF" w:themeColor="background1"/>
          <w:spacing w:val="-1"/>
          <w:sz w:val="20"/>
          <w:szCs w:val="20"/>
          <w:lang w:val="x-none" w:eastAsia="x-none"/>
        </w:rPr>
      </w:pPr>
    </w:p>
    <w:p w:rsidR="006924A0" w:rsidRDefault="006924A0" w:rsidP="008B6524">
      <w:pPr>
        <w:pStyle w:val="references"/>
        <w:numPr>
          <w:ilvl w:val="0"/>
          <w:numId w:val="0"/>
        </w:numPr>
        <w:spacing w:line="12pt" w:lineRule="auto"/>
        <w:ind w:start="18pt" w:hanging="18pt"/>
        <w:jc w:val="center"/>
        <w:rPr>
          <w:rFonts w:eastAsia="SimSun"/>
          <w:b/>
          <w:noProof w:val="0"/>
          <w:color w:val="FFFFFF" w:themeColor="background1"/>
          <w:spacing w:val="-1"/>
          <w:sz w:val="20"/>
          <w:szCs w:val="20"/>
          <w:lang w:val="x-none" w:eastAsia="x-none"/>
        </w:rPr>
      </w:pPr>
    </w:p>
    <w:p w:rsidR="006924A0" w:rsidRDefault="006924A0" w:rsidP="008B6524">
      <w:pPr>
        <w:pStyle w:val="references"/>
        <w:numPr>
          <w:ilvl w:val="0"/>
          <w:numId w:val="0"/>
        </w:numPr>
        <w:spacing w:line="12pt" w:lineRule="auto"/>
        <w:ind w:start="18pt" w:hanging="18pt"/>
        <w:jc w:val="center"/>
        <w:rPr>
          <w:rFonts w:eastAsia="SimSun"/>
          <w:b/>
          <w:noProof w:val="0"/>
          <w:color w:val="FFFFFF" w:themeColor="background1"/>
          <w:spacing w:val="-1"/>
          <w:sz w:val="20"/>
          <w:szCs w:val="20"/>
          <w:lang w:val="x-none" w:eastAsia="x-none"/>
        </w:rPr>
      </w:pPr>
    </w:p>
    <w:p w:rsidR="006924A0" w:rsidRDefault="006924A0" w:rsidP="008B6524">
      <w:pPr>
        <w:pStyle w:val="references"/>
        <w:numPr>
          <w:ilvl w:val="0"/>
          <w:numId w:val="0"/>
        </w:numPr>
        <w:spacing w:line="12pt" w:lineRule="auto"/>
        <w:ind w:start="18pt" w:hanging="18pt"/>
        <w:jc w:val="center"/>
        <w:rPr>
          <w:rFonts w:eastAsia="SimSun"/>
          <w:b/>
          <w:noProof w:val="0"/>
          <w:color w:val="FFFFFF" w:themeColor="background1"/>
          <w:spacing w:val="-1"/>
          <w:sz w:val="20"/>
          <w:szCs w:val="20"/>
          <w:lang w:val="x-none" w:eastAsia="x-none"/>
        </w:rPr>
      </w:pPr>
    </w:p>
    <w:p w:rsidR="006924A0" w:rsidRDefault="006924A0" w:rsidP="008B6524">
      <w:pPr>
        <w:pStyle w:val="references"/>
        <w:numPr>
          <w:ilvl w:val="0"/>
          <w:numId w:val="0"/>
        </w:numPr>
        <w:spacing w:line="12pt" w:lineRule="auto"/>
        <w:ind w:start="18pt" w:hanging="18pt"/>
        <w:jc w:val="center"/>
        <w:rPr>
          <w:rFonts w:eastAsia="SimSun"/>
          <w:b/>
          <w:noProof w:val="0"/>
          <w:color w:val="FFFFFF" w:themeColor="background1"/>
          <w:spacing w:val="-1"/>
          <w:sz w:val="20"/>
          <w:szCs w:val="20"/>
          <w:lang w:val="x-none" w:eastAsia="x-none"/>
        </w:rPr>
      </w:pPr>
    </w:p>
    <w:p w:rsidR="00836367" w:rsidRPr="00831857" w:rsidRDefault="00836367" w:rsidP="008B6524">
      <w:pPr>
        <w:pStyle w:val="references"/>
        <w:numPr>
          <w:ilvl w:val="0"/>
          <w:numId w:val="0"/>
        </w:numPr>
        <w:spacing w:line="12pt" w:lineRule="auto"/>
        <w:ind w:start="18pt" w:hanging="18pt"/>
        <w:jc w:val="center"/>
        <w:rPr>
          <w:rFonts w:eastAsia="SimSun"/>
          <w:b/>
          <w:noProof w:val="0"/>
          <w:color w:val="FFFFFF" w:themeColor="background1"/>
          <w:spacing w:val="-1"/>
          <w:sz w:val="20"/>
          <w:szCs w:val="20"/>
          <w:lang w:val="x-none" w:eastAsia="x-none"/>
        </w:rPr>
        <w:sectPr w:rsidR="00836367" w:rsidRPr="00831857" w:rsidSect="003B4E04">
          <w:type w:val="continuous"/>
          <w:pgSz w:w="595.30pt" w:h="841.90pt" w:code="9"/>
          <w:pgMar w:top="54pt" w:right="45.35pt" w:bottom="72pt" w:left="45.35pt" w:header="36pt" w:footer="36pt" w:gutter="0pt"/>
          <w:cols w:num="2" w:space="18pt"/>
          <w:docGrid w:linePitch="360"/>
        </w:sectPr>
      </w:pPr>
      <w:proofErr w:type="spellStart"/>
      <w:r w:rsidRPr="00831857">
        <w:rPr>
          <w:rFonts w:eastAsia="SimSun"/>
          <w:b/>
          <w:noProof w:val="0"/>
          <w:color w:val="FFFFFF" w:themeColor="background1"/>
          <w:spacing w:val="-1"/>
          <w:sz w:val="20"/>
          <w:szCs w:val="20"/>
          <w:lang w:val="x-none" w:eastAsia="x-none"/>
        </w:rPr>
        <w:t>ain</w:t>
      </w:r>
      <w:proofErr w:type="spellEnd"/>
      <w:r w:rsidRPr="00831857">
        <w:rPr>
          <w:rFonts w:eastAsia="SimSun"/>
          <w:b/>
          <w:noProof w:val="0"/>
          <w:color w:val="FFFFFF" w:themeColor="background1"/>
          <w:spacing w:val="-1"/>
          <w:sz w:val="20"/>
          <w:szCs w:val="20"/>
          <w:lang w:val="x-none" w:eastAsia="x-none"/>
        </w:rPr>
        <w:t xml:space="preserve"> guidance text for composing and formatting conference papers. Please ensure that all template text is removed from your conference paper prior to submission to the conference. Failure to remove template text from your paper </w:t>
      </w:r>
      <w:r w:rsidR="00E165BC" w:rsidRPr="00831857">
        <w:rPr>
          <w:rFonts w:eastAsia="SimSun"/>
          <w:b/>
          <w:noProof w:val="0"/>
          <w:color w:val="FFFFFF" w:themeColor="background1"/>
          <w:spacing w:val="-1"/>
          <w:sz w:val="20"/>
          <w:szCs w:val="20"/>
          <w:lang w:eastAsia="x-none"/>
        </w:rPr>
        <w:t>may</w:t>
      </w:r>
      <w:r w:rsidRPr="00831857">
        <w:rPr>
          <w:rFonts w:eastAsia="SimSun"/>
          <w:b/>
          <w:noProof w:val="0"/>
          <w:color w:val="FFFFFF" w:themeColor="background1"/>
          <w:spacing w:val="-1"/>
          <w:sz w:val="20"/>
          <w:szCs w:val="20"/>
          <w:lang w:val="x-none" w:eastAsia="x-none"/>
        </w:rPr>
        <w:t xml:space="preserve"> result in</w:t>
      </w:r>
      <w:r w:rsidR="00142CC3" w:rsidRPr="00831857">
        <w:rPr>
          <w:rFonts w:eastAsia="SimSun"/>
          <w:b/>
          <w:noProof w:val="0"/>
          <w:color w:val="FFFFFF" w:themeColor="background1"/>
          <w:spacing w:val="-1"/>
          <w:sz w:val="20"/>
          <w:szCs w:val="20"/>
          <w:lang w:val="x-none" w:eastAsia="x-none"/>
        </w:rPr>
        <w:t xml:space="preserve"> your paper not being </w:t>
      </w:r>
      <w:proofErr w:type="spellStart"/>
      <w:r w:rsidR="00142CC3" w:rsidRPr="00831857">
        <w:rPr>
          <w:rFonts w:eastAsia="SimSun"/>
          <w:b/>
          <w:noProof w:val="0"/>
          <w:color w:val="FFFFFF" w:themeColor="background1"/>
          <w:spacing w:val="-1"/>
          <w:sz w:val="20"/>
          <w:szCs w:val="20"/>
          <w:lang w:val="x-none" w:eastAsia="x-none"/>
        </w:rPr>
        <w:t>publis</w:t>
      </w:r>
      <w:proofErr w:type="spellEnd"/>
    </w:p>
    <w:p w:rsidR="009303D9" w:rsidRDefault="009303D9" w:rsidP="00142CC3">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9429F2" w:rsidRDefault="009429F2" w:rsidP="001A3B3D">
      <w:r>
        <w:separator/>
      </w:r>
    </w:p>
  </w:endnote>
  <w:endnote w:type="continuationSeparator" w:id="0">
    <w:p w:rsidR="009429F2" w:rsidRDefault="009429F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0002A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9429F2" w:rsidRDefault="009429F2" w:rsidP="001A3B3D">
      <w:r>
        <w:separator/>
      </w:r>
    </w:p>
  </w:footnote>
  <w:footnote w:type="continuationSeparator" w:id="0">
    <w:p w:rsidR="009429F2" w:rsidRDefault="009429F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DA02A46"/>
    <w:multiLevelType w:val="hybridMultilevel"/>
    <w:tmpl w:val="76003F7E"/>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4BFE0E0D"/>
    <w:multiLevelType w:val="hybridMultilevel"/>
    <w:tmpl w:val="114CF592"/>
    <w:lvl w:ilvl="0" w:tplc="940C0444">
      <w:start w:val="1"/>
      <w:numFmt w:val="bullet"/>
      <w:lvlText w:val=""/>
      <w:lvlJc w:val="start"/>
      <w:pPr>
        <w:ind w:start="36pt" w:hanging="18pt"/>
      </w:pPr>
      <w:rPr>
        <w:rFonts w:ascii="Symbol" w:hAnsi="Symbol" w:hint="default"/>
        <w:i w:val="0"/>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4E752A54"/>
    <w:multiLevelType w:val="hybridMultilevel"/>
    <w:tmpl w:val="68C02D02"/>
    <w:lvl w:ilvl="0" w:tplc="FF74C484">
      <w:start w:val="1"/>
      <w:numFmt w:val="lowerLetter"/>
      <w:lvlText w:val="%1)"/>
      <w:lvlJc w:val="start"/>
      <w:pPr>
        <w:ind w:start="36pt" w:hanging="18pt"/>
      </w:pPr>
      <w:rPr>
        <w:i/>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6BC836E0"/>
    <w:multiLevelType w:val="hybridMultilevel"/>
    <w:tmpl w:val="BBB8F2F4"/>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3"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5" w15:restartNumberingAfterBreak="0">
    <w:nsid w:val="7A5E3543"/>
    <w:multiLevelType w:val="hybridMultilevel"/>
    <w:tmpl w:val="3890458A"/>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6" w15:restartNumberingAfterBreak="0">
    <w:nsid w:val="7D242811"/>
    <w:multiLevelType w:val="hybridMultilevel"/>
    <w:tmpl w:val="BD642772"/>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abstractNumId w:val="15"/>
  </w:num>
  <w:num w:numId="2">
    <w:abstractNumId w:val="23"/>
  </w:num>
  <w:num w:numId="3">
    <w:abstractNumId w:val="14"/>
  </w:num>
  <w:num w:numId="4">
    <w:abstractNumId w:val="17"/>
  </w:num>
  <w:num w:numId="5">
    <w:abstractNumId w:val="17"/>
  </w:num>
  <w:num w:numId="6">
    <w:abstractNumId w:val="17"/>
  </w:num>
  <w:num w:numId="7">
    <w:abstractNumId w:val="17"/>
  </w:num>
  <w:num w:numId="8">
    <w:abstractNumId w:val="21"/>
  </w:num>
  <w:num w:numId="9">
    <w:abstractNumId w:val="24"/>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25"/>
  </w:num>
  <w:num w:numId="26">
    <w:abstractNumId w:val="22"/>
  </w:num>
  <w:num w:numId="27">
    <w:abstractNumId w:val="26"/>
  </w:num>
  <w:num w:numId="28">
    <w:abstractNumId w:val="20"/>
  </w:num>
  <w:num w:numId="29">
    <w:abstractNumId w:val="11"/>
  </w:num>
  <w:num w:numId="30">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hideSpellingErrors/>
  <w:hideGrammaticalError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WzsDQyMTAxtTRV0lEKTi0uzszPAykwNKsFANWjl/EtAAAA"/>
  </w:docVars>
  <w:rsids>
    <w:rsidRoot w:val="009303D9"/>
    <w:rsid w:val="00011548"/>
    <w:rsid w:val="00011B68"/>
    <w:rsid w:val="00031492"/>
    <w:rsid w:val="0003472F"/>
    <w:rsid w:val="00037C2D"/>
    <w:rsid w:val="00042469"/>
    <w:rsid w:val="0004781E"/>
    <w:rsid w:val="0006064D"/>
    <w:rsid w:val="0008758A"/>
    <w:rsid w:val="000B045D"/>
    <w:rsid w:val="000B096C"/>
    <w:rsid w:val="000B4098"/>
    <w:rsid w:val="000C1E68"/>
    <w:rsid w:val="000F14BD"/>
    <w:rsid w:val="000F1A5E"/>
    <w:rsid w:val="00103EF2"/>
    <w:rsid w:val="001114CF"/>
    <w:rsid w:val="00126759"/>
    <w:rsid w:val="0014061B"/>
    <w:rsid w:val="00142CC3"/>
    <w:rsid w:val="00153115"/>
    <w:rsid w:val="00161D9E"/>
    <w:rsid w:val="001708EB"/>
    <w:rsid w:val="00176CA7"/>
    <w:rsid w:val="00183E84"/>
    <w:rsid w:val="00194F3A"/>
    <w:rsid w:val="00196AAF"/>
    <w:rsid w:val="001A2832"/>
    <w:rsid w:val="001A2EFD"/>
    <w:rsid w:val="001A3B3D"/>
    <w:rsid w:val="001B6732"/>
    <w:rsid w:val="001B67DC"/>
    <w:rsid w:val="001C73CB"/>
    <w:rsid w:val="001D3559"/>
    <w:rsid w:val="001D7148"/>
    <w:rsid w:val="001F0BFB"/>
    <w:rsid w:val="001F2722"/>
    <w:rsid w:val="001F6880"/>
    <w:rsid w:val="002045F0"/>
    <w:rsid w:val="00215A60"/>
    <w:rsid w:val="002254A9"/>
    <w:rsid w:val="00226066"/>
    <w:rsid w:val="00233D97"/>
    <w:rsid w:val="002347A2"/>
    <w:rsid w:val="00244E4F"/>
    <w:rsid w:val="00245453"/>
    <w:rsid w:val="00261B2A"/>
    <w:rsid w:val="00262FD7"/>
    <w:rsid w:val="002713AD"/>
    <w:rsid w:val="00272ED0"/>
    <w:rsid w:val="002850E3"/>
    <w:rsid w:val="00291A31"/>
    <w:rsid w:val="002A0F5C"/>
    <w:rsid w:val="002E415D"/>
    <w:rsid w:val="002E4F61"/>
    <w:rsid w:val="002F13A7"/>
    <w:rsid w:val="002F3A38"/>
    <w:rsid w:val="00305EFA"/>
    <w:rsid w:val="003144FC"/>
    <w:rsid w:val="00330918"/>
    <w:rsid w:val="00344C6D"/>
    <w:rsid w:val="00354FCF"/>
    <w:rsid w:val="00383C42"/>
    <w:rsid w:val="003927F1"/>
    <w:rsid w:val="003A19E2"/>
    <w:rsid w:val="003B2B40"/>
    <w:rsid w:val="003B4E04"/>
    <w:rsid w:val="003B741C"/>
    <w:rsid w:val="003D19BF"/>
    <w:rsid w:val="003D1C6E"/>
    <w:rsid w:val="003D3511"/>
    <w:rsid w:val="003D5C11"/>
    <w:rsid w:val="003E792B"/>
    <w:rsid w:val="003F237F"/>
    <w:rsid w:val="003F5A08"/>
    <w:rsid w:val="00403C81"/>
    <w:rsid w:val="00405BA1"/>
    <w:rsid w:val="00413E12"/>
    <w:rsid w:val="00420716"/>
    <w:rsid w:val="0042087A"/>
    <w:rsid w:val="004218A5"/>
    <w:rsid w:val="004325FB"/>
    <w:rsid w:val="0043558D"/>
    <w:rsid w:val="004432BA"/>
    <w:rsid w:val="0044407E"/>
    <w:rsid w:val="00447BB9"/>
    <w:rsid w:val="0045335C"/>
    <w:rsid w:val="00454B23"/>
    <w:rsid w:val="0046031D"/>
    <w:rsid w:val="00461F28"/>
    <w:rsid w:val="00473AC9"/>
    <w:rsid w:val="00493477"/>
    <w:rsid w:val="004A714D"/>
    <w:rsid w:val="004C7D8A"/>
    <w:rsid w:val="004D72B5"/>
    <w:rsid w:val="004E0F36"/>
    <w:rsid w:val="004F7B9F"/>
    <w:rsid w:val="00502DEC"/>
    <w:rsid w:val="00504DE2"/>
    <w:rsid w:val="00522CE1"/>
    <w:rsid w:val="0053043A"/>
    <w:rsid w:val="00551B7F"/>
    <w:rsid w:val="00563CA8"/>
    <w:rsid w:val="0056610F"/>
    <w:rsid w:val="005721F8"/>
    <w:rsid w:val="00574E81"/>
    <w:rsid w:val="00575BCA"/>
    <w:rsid w:val="00577934"/>
    <w:rsid w:val="00594602"/>
    <w:rsid w:val="005A0B87"/>
    <w:rsid w:val="005B0344"/>
    <w:rsid w:val="005B520E"/>
    <w:rsid w:val="005C08AC"/>
    <w:rsid w:val="005C7CE1"/>
    <w:rsid w:val="005D2BAF"/>
    <w:rsid w:val="005D4779"/>
    <w:rsid w:val="005E159B"/>
    <w:rsid w:val="005E2800"/>
    <w:rsid w:val="005E352D"/>
    <w:rsid w:val="005F5D4D"/>
    <w:rsid w:val="00605825"/>
    <w:rsid w:val="006111C0"/>
    <w:rsid w:val="0061456B"/>
    <w:rsid w:val="0063018F"/>
    <w:rsid w:val="00645D22"/>
    <w:rsid w:val="00646A13"/>
    <w:rsid w:val="00647351"/>
    <w:rsid w:val="00651A08"/>
    <w:rsid w:val="00654204"/>
    <w:rsid w:val="00670434"/>
    <w:rsid w:val="00682411"/>
    <w:rsid w:val="00687BF2"/>
    <w:rsid w:val="006924A0"/>
    <w:rsid w:val="006B1ABA"/>
    <w:rsid w:val="006B1D9D"/>
    <w:rsid w:val="006B3C57"/>
    <w:rsid w:val="006B6B66"/>
    <w:rsid w:val="006C1680"/>
    <w:rsid w:val="006E1344"/>
    <w:rsid w:val="006E7859"/>
    <w:rsid w:val="006F4753"/>
    <w:rsid w:val="006F4C92"/>
    <w:rsid w:val="006F6D3D"/>
    <w:rsid w:val="0070100A"/>
    <w:rsid w:val="00710941"/>
    <w:rsid w:val="00710D69"/>
    <w:rsid w:val="00715BEA"/>
    <w:rsid w:val="00740EEA"/>
    <w:rsid w:val="007568AC"/>
    <w:rsid w:val="00760BCB"/>
    <w:rsid w:val="00767195"/>
    <w:rsid w:val="00772128"/>
    <w:rsid w:val="0077795A"/>
    <w:rsid w:val="00782D7A"/>
    <w:rsid w:val="00783554"/>
    <w:rsid w:val="007867A4"/>
    <w:rsid w:val="007926B1"/>
    <w:rsid w:val="007933E8"/>
    <w:rsid w:val="00794804"/>
    <w:rsid w:val="007A3A1C"/>
    <w:rsid w:val="007B1CEA"/>
    <w:rsid w:val="007B26F6"/>
    <w:rsid w:val="007B33F1"/>
    <w:rsid w:val="007B6DDA"/>
    <w:rsid w:val="007C0308"/>
    <w:rsid w:val="007C2FF2"/>
    <w:rsid w:val="007D6232"/>
    <w:rsid w:val="007E0416"/>
    <w:rsid w:val="007E28E1"/>
    <w:rsid w:val="007F1F99"/>
    <w:rsid w:val="007F768F"/>
    <w:rsid w:val="0080791D"/>
    <w:rsid w:val="0081660C"/>
    <w:rsid w:val="00831857"/>
    <w:rsid w:val="00836367"/>
    <w:rsid w:val="00840B0F"/>
    <w:rsid w:val="00852DFB"/>
    <w:rsid w:val="00863879"/>
    <w:rsid w:val="00864B0B"/>
    <w:rsid w:val="00873603"/>
    <w:rsid w:val="00880FED"/>
    <w:rsid w:val="0088446B"/>
    <w:rsid w:val="00885938"/>
    <w:rsid w:val="0089348D"/>
    <w:rsid w:val="008A0D50"/>
    <w:rsid w:val="008A2C7D"/>
    <w:rsid w:val="008A2E1A"/>
    <w:rsid w:val="008B6524"/>
    <w:rsid w:val="008C01EE"/>
    <w:rsid w:val="008C362F"/>
    <w:rsid w:val="008C473C"/>
    <w:rsid w:val="008C4B23"/>
    <w:rsid w:val="008C515D"/>
    <w:rsid w:val="008D4868"/>
    <w:rsid w:val="008F6E2C"/>
    <w:rsid w:val="0091505D"/>
    <w:rsid w:val="009303D9"/>
    <w:rsid w:val="00933C64"/>
    <w:rsid w:val="009429F2"/>
    <w:rsid w:val="00956201"/>
    <w:rsid w:val="00972203"/>
    <w:rsid w:val="009738D5"/>
    <w:rsid w:val="00990364"/>
    <w:rsid w:val="00990E25"/>
    <w:rsid w:val="00996DE0"/>
    <w:rsid w:val="009A3774"/>
    <w:rsid w:val="009A57AA"/>
    <w:rsid w:val="009B1F17"/>
    <w:rsid w:val="009C00CF"/>
    <w:rsid w:val="009D304C"/>
    <w:rsid w:val="009D3FD9"/>
    <w:rsid w:val="009F1D79"/>
    <w:rsid w:val="009F3701"/>
    <w:rsid w:val="009F7490"/>
    <w:rsid w:val="00A059B3"/>
    <w:rsid w:val="00A2144E"/>
    <w:rsid w:val="00A270F3"/>
    <w:rsid w:val="00A37BB2"/>
    <w:rsid w:val="00A63FF5"/>
    <w:rsid w:val="00AA3943"/>
    <w:rsid w:val="00AC2F2E"/>
    <w:rsid w:val="00AD1F12"/>
    <w:rsid w:val="00AD6BB0"/>
    <w:rsid w:val="00AD77A5"/>
    <w:rsid w:val="00AE3409"/>
    <w:rsid w:val="00AE57D8"/>
    <w:rsid w:val="00B11A60"/>
    <w:rsid w:val="00B17E76"/>
    <w:rsid w:val="00B20630"/>
    <w:rsid w:val="00B22613"/>
    <w:rsid w:val="00B44A76"/>
    <w:rsid w:val="00B45187"/>
    <w:rsid w:val="00B54B80"/>
    <w:rsid w:val="00B56CAD"/>
    <w:rsid w:val="00B61C44"/>
    <w:rsid w:val="00B66061"/>
    <w:rsid w:val="00B768D1"/>
    <w:rsid w:val="00B91356"/>
    <w:rsid w:val="00BA1025"/>
    <w:rsid w:val="00BA2119"/>
    <w:rsid w:val="00BA6C52"/>
    <w:rsid w:val="00BC14F3"/>
    <w:rsid w:val="00BC3420"/>
    <w:rsid w:val="00BC4BEB"/>
    <w:rsid w:val="00BD670B"/>
    <w:rsid w:val="00BD7ED1"/>
    <w:rsid w:val="00BE7D3C"/>
    <w:rsid w:val="00BF298A"/>
    <w:rsid w:val="00BF4F86"/>
    <w:rsid w:val="00BF5FF6"/>
    <w:rsid w:val="00C0207F"/>
    <w:rsid w:val="00C11256"/>
    <w:rsid w:val="00C11665"/>
    <w:rsid w:val="00C16117"/>
    <w:rsid w:val="00C20BBA"/>
    <w:rsid w:val="00C3075A"/>
    <w:rsid w:val="00C43728"/>
    <w:rsid w:val="00C545F6"/>
    <w:rsid w:val="00C55582"/>
    <w:rsid w:val="00C67CE9"/>
    <w:rsid w:val="00C71B36"/>
    <w:rsid w:val="00C919A4"/>
    <w:rsid w:val="00CA3F4E"/>
    <w:rsid w:val="00CA4392"/>
    <w:rsid w:val="00CA6EDC"/>
    <w:rsid w:val="00CC17A2"/>
    <w:rsid w:val="00CC1D16"/>
    <w:rsid w:val="00CC2ED6"/>
    <w:rsid w:val="00CC393F"/>
    <w:rsid w:val="00CD1B42"/>
    <w:rsid w:val="00CD6542"/>
    <w:rsid w:val="00CE604A"/>
    <w:rsid w:val="00CF22AE"/>
    <w:rsid w:val="00CF2B29"/>
    <w:rsid w:val="00CF69FC"/>
    <w:rsid w:val="00D06915"/>
    <w:rsid w:val="00D07E95"/>
    <w:rsid w:val="00D2176E"/>
    <w:rsid w:val="00D256E5"/>
    <w:rsid w:val="00D26542"/>
    <w:rsid w:val="00D363F3"/>
    <w:rsid w:val="00D403F0"/>
    <w:rsid w:val="00D632BE"/>
    <w:rsid w:val="00D72D06"/>
    <w:rsid w:val="00D7522C"/>
    <w:rsid w:val="00D7536F"/>
    <w:rsid w:val="00D76668"/>
    <w:rsid w:val="00D926A5"/>
    <w:rsid w:val="00D939E0"/>
    <w:rsid w:val="00DA103A"/>
    <w:rsid w:val="00DB51A4"/>
    <w:rsid w:val="00E04FB6"/>
    <w:rsid w:val="00E07383"/>
    <w:rsid w:val="00E1047C"/>
    <w:rsid w:val="00E12B15"/>
    <w:rsid w:val="00E16471"/>
    <w:rsid w:val="00E165BC"/>
    <w:rsid w:val="00E45457"/>
    <w:rsid w:val="00E61745"/>
    <w:rsid w:val="00E61E12"/>
    <w:rsid w:val="00E64F2C"/>
    <w:rsid w:val="00E65123"/>
    <w:rsid w:val="00E65E92"/>
    <w:rsid w:val="00E705EC"/>
    <w:rsid w:val="00E74E4F"/>
    <w:rsid w:val="00E7596C"/>
    <w:rsid w:val="00E77D2D"/>
    <w:rsid w:val="00E878F2"/>
    <w:rsid w:val="00E90E59"/>
    <w:rsid w:val="00EA16D1"/>
    <w:rsid w:val="00EA3F8D"/>
    <w:rsid w:val="00ED0149"/>
    <w:rsid w:val="00EF7DE3"/>
    <w:rsid w:val="00F03103"/>
    <w:rsid w:val="00F03DB7"/>
    <w:rsid w:val="00F1482F"/>
    <w:rsid w:val="00F271DE"/>
    <w:rsid w:val="00F31426"/>
    <w:rsid w:val="00F376A3"/>
    <w:rsid w:val="00F433B5"/>
    <w:rsid w:val="00F57738"/>
    <w:rsid w:val="00F627DA"/>
    <w:rsid w:val="00F70782"/>
    <w:rsid w:val="00F718BE"/>
    <w:rsid w:val="00F7288F"/>
    <w:rsid w:val="00F847A6"/>
    <w:rsid w:val="00F9441B"/>
    <w:rsid w:val="00FA16EC"/>
    <w:rsid w:val="00FA3F62"/>
    <w:rsid w:val="00FA4C32"/>
    <w:rsid w:val="00FD0648"/>
    <w:rsid w:val="00FD587F"/>
    <w:rsid w:val="00FE5D3D"/>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C11665"/>
    <w:rPr>
      <w:color w:val="0563C1" w:themeColor="hyperlink"/>
      <w:u w:val="single"/>
    </w:rPr>
  </w:style>
  <w:style w:type="character" w:styleId="UnresolvedMention">
    <w:name w:val="Unresolved Mention"/>
    <w:basedOn w:val="DefaultParagraphFont"/>
    <w:uiPriority w:val="99"/>
    <w:semiHidden/>
    <w:unhideWhenUsed/>
    <w:rsid w:val="00C11665"/>
    <w:rPr>
      <w:color w:val="808080"/>
      <w:shd w:val="clear" w:color="auto" w:fill="E6E6E6"/>
    </w:rPr>
  </w:style>
  <w:style w:type="table" w:styleId="TableGrid">
    <w:name w:val="Table Grid"/>
    <w:basedOn w:val="TableNormal"/>
    <w:rsid w:val="0088446B"/>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5582"/>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232398915">
      <w:bodyDiv w:val="1"/>
      <w:marLeft w:val="0pt"/>
      <w:marRight w:val="0pt"/>
      <w:marTop w:val="0pt"/>
      <w:marBottom w:val="0pt"/>
      <w:divBdr>
        <w:top w:val="none" w:sz="0" w:space="0" w:color="auto"/>
        <w:left w:val="none" w:sz="0" w:space="0" w:color="auto"/>
        <w:bottom w:val="none" w:sz="0" w:space="0" w:color="auto"/>
        <w:right w:val="none" w:sz="0" w:space="0" w:color="auto"/>
      </w:divBdr>
    </w:div>
    <w:div w:id="695085430">
      <w:bodyDiv w:val="1"/>
      <w:marLeft w:val="0pt"/>
      <w:marRight w:val="0pt"/>
      <w:marTop w:val="0pt"/>
      <w:marBottom w:val="0pt"/>
      <w:divBdr>
        <w:top w:val="none" w:sz="0" w:space="0" w:color="auto"/>
        <w:left w:val="none" w:sz="0" w:space="0" w:color="auto"/>
        <w:bottom w:val="none" w:sz="0" w:space="0" w:color="auto"/>
        <w:right w:val="none" w:sz="0" w:space="0" w:color="auto"/>
      </w:divBdr>
    </w:div>
    <w:div w:id="915868063">
      <w:bodyDiv w:val="1"/>
      <w:marLeft w:val="0pt"/>
      <w:marRight w:val="0pt"/>
      <w:marTop w:val="0pt"/>
      <w:marBottom w:val="0pt"/>
      <w:divBdr>
        <w:top w:val="none" w:sz="0" w:space="0" w:color="auto"/>
        <w:left w:val="none" w:sz="0" w:space="0" w:color="auto"/>
        <w:bottom w:val="none" w:sz="0" w:space="0" w:color="auto"/>
        <w:right w:val="none" w:sz="0" w:space="0" w:color="auto"/>
      </w:divBdr>
    </w:div>
    <w:div w:id="144303810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image" Target="media/image9.png"/><Relationship Id="rId26" Type="http://purl.oclc.org/ooxml/officeDocument/relationships/image" Target="media/image17.png"/><Relationship Id="rId39" Type="http://purl.oclc.org/ooxml/officeDocument/relationships/hyperlink" Target="https://pypi.org/project/vaderSentiment/" TargetMode="External"/><Relationship Id="rId3" Type="http://purl.oclc.org/ooxml/officeDocument/relationships/styles" Target="styles.xml"/><Relationship Id="rId21" Type="http://purl.oclc.org/ooxml/officeDocument/relationships/image" Target="media/image12.png"/><Relationship Id="rId34" Type="http://purl.oclc.org/ooxml/officeDocument/relationships/hyperlink" Target="https://fanandfuel.com/no-online-customer-reviews-means-big-problems-2017/" TargetMode="External"/><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5" Type="http://purl.oclc.org/ooxml/officeDocument/relationships/image" Target="media/image16.png"/><Relationship Id="rId33" Type="http://purl.oclc.org/ooxml/officeDocument/relationships/image" Target="media/image24.png"/><Relationship Id="rId38" Type="http://purl.oclc.org/ooxml/officeDocument/relationships/hyperlink" Target="https://textblob.readthedocs.io/en/dev/" TargetMode="External"/><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png"/><Relationship Id="rId29" Type="http://purl.oclc.org/ooxml/officeDocument/relationships/image" Target="media/image20.png"/><Relationship Id="rId41"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image" Target="media/image15.png"/><Relationship Id="rId32" Type="http://purl.oclc.org/ooxml/officeDocument/relationships/image" Target="media/image23.png"/><Relationship Id="rId37" Type="http://purl.oclc.org/ooxml/officeDocument/relationships/hyperlink" Target="https://monkeylearn.com/sentiment-analysis/" TargetMode="External"/><Relationship Id="rId40" Type="http://purl.oclc.org/ooxml/officeDocument/relationships/fontTable" Target="fontTable.xml"/><Relationship Id="rId5" Type="http://purl.oclc.org/ooxml/officeDocument/relationships/webSettings" Target="webSettings.xml"/><Relationship Id="rId15" Type="http://purl.oclc.org/ooxml/officeDocument/relationships/image" Target="media/image6.png"/><Relationship Id="rId23" Type="http://purl.oclc.org/ooxml/officeDocument/relationships/image" Target="media/image14.png"/><Relationship Id="rId28" Type="http://purl.oclc.org/ooxml/officeDocument/relationships/image" Target="media/image19.png"/><Relationship Id="rId36" Type="http://purl.oclc.org/ooxml/officeDocument/relationships/hyperlink" Target="https://smallbiztrends.com/2017/04/importance-of-online-reviews.html" TargetMode="External"/><Relationship Id="rId10" Type="http://purl.oclc.org/ooxml/officeDocument/relationships/hyperlink" Target="https://www.kaggle.com/imuhammad/course-reviews-on-coursera" TargetMode="External"/><Relationship Id="rId19" Type="http://purl.oclc.org/ooxml/officeDocument/relationships/image" Target="media/image10.png"/><Relationship Id="rId31" Type="http://purl.oclc.org/ooxml/officeDocument/relationships/image" Target="media/image22.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5.png"/><Relationship Id="rId22" Type="http://purl.oclc.org/ooxml/officeDocument/relationships/image" Target="media/image13.png"/><Relationship Id="rId27" Type="http://purl.oclc.org/ooxml/officeDocument/relationships/image" Target="media/image18.png"/><Relationship Id="rId30" Type="http://purl.oclc.org/ooxml/officeDocument/relationships/image" Target="media/image21.png"/><Relationship Id="rId35" Type="http://purl.oclc.org/ooxml/officeDocument/relationships/hyperlink" Target="https://spiegel.medill.northwestern.edu/_pdf/Spiegel_Online%20Review_eBook_Jun2017_FINAL.pdf"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4B17B63A-9AA0-4C1D-B403-51B6FB35EC4F}">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0</TotalTime>
  <Pages>6</Pages>
  <Words>3446</Words>
  <Characters>19648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Chan, Huan Yang</cp:lastModifiedBy>
  <cp:revision>241</cp:revision>
  <cp:lastPrinted>2020-12-24T13:49:00Z</cp:lastPrinted>
  <dcterms:created xsi:type="dcterms:W3CDTF">2019-01-08T18:42:00Z</dcterms:created>
  <dcterms:modified xsi:type="dcterms:W3CDTF">2020-12-25T06:20:00Z</dcterms:modified>
</cp:coreProperties>
</file>