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4BB2F" w14:textId="264F73D3" w:rsidR="00BD45C5" w:rsidRPr="006653DF" w:rsidRDefault="00BD45C5" w:rsidP="001F773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36"/>
          <w:sz w:val="48"/>
          <w:szCs w:val="48"/>
          <w:lang w:eastAsia="es-PE"/>
          <w14:ligatures w14:val="none"/>
        </w:rPr>
        <w:t>El Sabor de la Selva Bot</w:t>
      </w:r>
    </w:p>
    <w:p w14:paraId="39AC2A46" w14:textId="77777777" w:rsidR="00BD45C5" w:rsidRPr="006653DF" w:rsidRDefault="00BD45C5" w:rsidP="00BD45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2. Modelo de Datos (PostgreSQL)</w:t>
      </w:r>
    </w:p>
    <w:p w14:paraId="1CDE99B9" w14:textId="77777777" w:rsidR="00BD45C5" w:rsidRPr="006653DF" w:rsidRDefault="00BD45C5" w:rsidP="00BD45C5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i/>
          <w:iCs/>
          <w:kern w:val="0"/>
          <w:lang w:eastAsia="es-PE"/>
          <w14:ligatures w14:val="none"/>
        </w:rPr>
        <w:t>Referencia obligatoria para cualquier operación de Base de Datos.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569"/>
        <w:gridCol w:w="2412"/>
      </w:tblGrid>
      <w:tr w:rsidR="00BD45C5" w:rsidRPr="006653DF" w14:paraId="2C9F3F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BFCF7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45065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Columnas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D0329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b/>
                <w:bCs/>
                <w:kern w:val="0"/>
                <w:lang w:eastAsia="es-PE"/>
                <w14:ligatures w14:val="none"/>
              </w:rPr>
              <w:t>Propósito</w:t>
            </w:r>
          </w:p>
        </w:tc>
      </w:tr>
      <w:tr w:rsidR="00BD45C5" w:rsidRPr="006653DF" w14:paraId="20D21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A1765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070C8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id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telefono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 (PK),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nombre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dirección_principal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dni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3827F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Perfil del cliente y fidelización.</w:t>
            </w:r>
          </w:p>
        </w:tc>
      </w:tr>
      <w:tr w:rsidR="00BD45C5" w:rsidRPr="006653DF" w14:paraId="0EE30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EC597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F0016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id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nombre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2F161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Catálogo de platos disponibles.</w:t>
            </w:r>
          </w:p>
        </w:tc>
      </w:tr>
      <w:tr w:rsidR="00BD45C5" w:rsidRPr="006653DF" w14:paraId="00BE1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F6CC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4D290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id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cliente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 (FK),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total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estado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direccion_entrega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fecha_solicitud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fecha_atencion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ED213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Cabecera del pedido e historial.</w:t>
            </w:r>
          </w:p>
        </w:tc>
      </w:tr>
      <w:tr w:rsidR="00BD45C5" w:rsidRPr="006653DF" w14:paraId="656B9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EEC8A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detalle_pedidos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51C69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id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id_pedido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 (FK),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id_producto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cantidad</w:t>
            </w: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precio_unitario</w:t>
            </w:r>
            <w:proofErr w:type="spellEnd"/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6653DF">
              <w:rPr>
                <w:rFonts w:ascii="Arial" w:eastAsia="Times New Roman" w:hAnsi="Arial" w:cs="Arial"/>
                <w:kern w:val="0"/>
                <w:sz w:val="20"/>
                <w:szCs w:val="20"/>
                <w:lang w:eastAsia="es-PE"/>
                <w14:ligatures w14:val="none"/>
              </w:rPr>
              <w:t>monto_total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FC8EA" w14:textId="77777777" w:rsidR="00BD45C5" w:rsidRPr="006653DF" w:rsidRDefault="00BD45C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  <w:r w:rsidRPr="006653DF"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  <w:t>Desglose de ítems por pedido.</w:t>
            </w:r>
          </w:p>
        </w:tc>
      </w:tr>
    </w:tbl>
    <w:p w14:paraId="6B6EBAAF" w14:textId="77777777" w:rsidR="00BD45C5" w:rsidRPr="006653DF" w:rsidRDefault="00000000" w:rsidP="00BD45C5">
      <w:pPr>
        <w:spacing w:after="0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612EDE4">
          <v:rect id="_x0000_i1026" style="width:0;height:1.5pt" o:hralign="center" o:hrstd="t" o:hr="t" fillcolor="#a0a0a0" stroked="f"/>
        </w:pict>
      </w:r>
    </w:p>
    <w:p w14:paraId="11FCAB56" w14:textId="77777777" w:rsidR="00BD45C5" w:rsidRPr="006653DF" w:rsidRDefault="00BD45C5" w:rsidP="00BD45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3. Matriz de Casos de Uso e Historias de Usuario</w:t>
      </w:r>
    </w:p>
    <w:p w14:paraId="2545BB1D" w14:textId="77777777" w:rsidR="00BD45C5" w:rsidRPr="006653DF" w:rsidRDefault="00BD45C5" w:rsidP="00BD45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>HU-01: Identificación y Registro "Fricción Cero"</w:t>
      </w:r>
    </w:p>
    <w:p w14:paraId="7F281C33" w14:textId="77777777" w:rsidR="00BD45C5" w:rsidRPr="006653DF" w:rsidRDefault="00BD45C5" w:rsidP="00BD45C5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Estado: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6653DF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🔴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Pendiente</w:t>
      </w:r>
    </w:p>
    <w:p w14:paraId="40CEDA78" w14:textId="38CD0187" w:rsidR="00BD45C5" w:rsidRPr="006653DF" w:rsidRDefault="00BD45C5" w:rsidP="00BD45C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Descripción: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</w:t>
      </w:r>
      <w:proofErr w:type="spellStart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bot</w:t>
      </w:r>
      <w:proofErr w:type="spell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debe reconocer si el número </w:t>
      </w:r>
      <w:r w:rsidR="00761923">
        <w:rPr>
          <w:rFonts w:ascii="Arial" w:eastAsia="Times New Roman" w:hAnsi="Arial" w:cs="Arial"/>
          <w:kern w:val="0"/>
          <w:lang w:eastAsia="es-PE"/>
          <w14:ligatures w14:val="none"/>
        </w:rPr>
        <w:t xml:space="preserve">telefónico 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ya existe en la </w:t>
      </w:r>
      <w:r w:rsidR="00761923">
        <w:rPr>
          <w:rFonts w:ascii="Arial" w:eastAsia="Times New Roman" w:hAnsi="Arial" w:cs="Arial"/>
          <w:kern w:val="0"/>
          <w:lang w:eastAsia="es-PE"/>
          <w14:ligatures w14:val="none"/>
        </w:rPr>
        <w:t>BD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. Si es nuevo, pide Nombre y Dirección. Si es antiguo, saluda por nombre y ofrece usar la dirección anterior.</w:t>
      </w:r>
    </w:p>
    <w:p w14:paraId="62C55755" w14:textId="77777777" w:rsidR="00BD45C5" w:rsidRPr="006653DF" w:rsidRDefault="00BD45C5" w:rsidP="00BD45C5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Criterio de Aceptación: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pedido no avanza al menú si el cliente no está identificado/registrado.</w:t>
      </w:r>
    </w:p>
    <w:p w14:paraId="47B4317E" w14:textId="77777777" w:rsidR="00BD45C5" w:rsidRPr="006653DF" w:rsidRDefault="00BD45C5" w:rsidP="00BD45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 xml:space="preserve">HU-02: Selección de Producto y Carrito </w:t>
      </w:r>
      <w:proofErr w:type="spellStart"/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>Multiproducto</w:t>
      </w:r>
      <w:proofErr w:type="spellEnd"/>
    </w:p>
    <w:p w14:paraId="107930AC" w14:textId="77777777" w:rsidR="00BD45C5" w:rsidRPr="006653DF" w:rsidRDefault="00BD45C5" w:rsidP="00BD45C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Descripción: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usuario puede elegir un producto, indicar cantidad y decidir si agregar más o finalizar.</w:t>
      </w:r>
    </w:p>
    <w:p w14:paraId="49E102BB" w14:textId="77777777" w:rsidR="00BD45C5" w:rsidRPr="006653DF" w:rsidRDefault="00BD45C5" w:rsidP="00BD45C5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Criterio de Aceptación: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carrito debe permitir N productos antes de proceder al pago.</w:t>
      </w:r>
    </w:p>
    <w:p w14:paraId="583297C0" w14:textId="77777777" w:rsidR="00BD45C5" w:rsidRPr="006653DF" w:rsidRDefault="00BD45C5" w:rsidP="00BD45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>HU-03: Cierre de Pedido con Dirección Histórica y DNI</w:t>
      </w:r>
    </w:p>
    <w:p w14:paraId="68634C49" w14:textId="77777777" w:rsidR="00BD45C5" w:rsidRPr="006653DF" w:rsidRDefault="00BD45C5" w:rsidP="00BD45C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Descripción: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Al confirmar, el </w:t>
      </w:r>
      <w:proofErr w:type="spellStart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bot</w:t>
      </w:r>
      <w:proofErr w:type="spell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pregunta por el DNI (opcional) y guarda la dirección específica de este pedido.</w:t>
      </w:r>
    </w:p>
    <w:p w14:paraId="61E68798" w14:textId="7FBC5B9F" w:rsidR="00BD45C5" w:rsidRPr="006653DF" w:rsidRDefault="00BD45C5" w:rsidP="00BD45C5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Criterio de Aceptación: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pedido debe aparecer en la </w:t>
      </w:r>
      <w:r w:rsidR="00A13CBF">
        <w:rPr>
          <w:rFonts w:ascii="Arial" w:eastAsia="Times New Roman" w:hAnsi="Arial" w:cs="Arial"/>
          <w:kern w:val="0"/>
          <w:lang w:eastAsia="es-PE"/>
          <w14:ligatures w14:val="none"/>
        </w:rPr>
        <w:t>BD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con su detalle completo y la sesión de Redis debe quedar limpia (</w:t>
      </w:r>
      <w:r w:rsidRPr="006653DF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 xml:space="preserve">DEL </w:t>
      </w:r>
      <w:proofErr w:type="spellStart"/>
      <w:proofErr w:type="gramStart"/>
      <w:r w:rsidRPr="006653DF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state:phone</w:t>
      </w:r>
      <w:proofErr w:type="spellEnd"/>
      <w:proofErr w:type="gram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).</w:t>
      </w:r>
    </w:p>
    <w:p w14:paraId="63ECB74C" w14:textId="77777777" w:rsidR="00BD45C5" w:rsidRPr="006653DF" w:rsidRDefault="00BD45C5" w:rsidP="00BD45C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>HU-04: Notificación a Cocina y Despacho (</w:t>
      </w:r>
      <w:proofErr w:type="spellStart"/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>Admin</w:t>
      </w:r>
      <w:proofErr w:type="spellEnd"/>
      <w:r w:rsidRPr="006653DF">
        <w:rPr>
          <w:rFonts w:ascii="Arial" w:eastAsia="Times New Roman" w:hAnsi="Arial" w:cs="Arial"/>
          <w:b/>
          <w:bCs/>
          <w:kern w:val="0"/>
          <w:sz w:val="27"/>
          <w:szCs w:val="27"/>
          <w:lang w:eastAsia="es-PE"/>
          <w14:ligatures w14:val="none"/>
        </w:rPr>
        <w:t>)</w:t>
      </w:r>
    </w:p>
    <w:p w14:paraId="4D21C340" w14:textId="77777777" w:rsidR="00BD45C5" w:rsidRPr="006653DF" w:rsidRDefault="00BD45C5" w:rsidP="00BD45C5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lastRenderedPageBreak/>
        <w:t>Descripción: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La chef recibe el pedido. Al escribir "Despachar [ID]", el cliente es notificado.</w:t>
      </w:r>
    </w:p>
    <w:p w14:paraId="2FAF9CE1" w14:textId="77777777" w:rsidR="00BD45C5" w:rsidRPr="006653DF" w:rsidRDefault="00BD45C5" w:rsidP="00BD45C5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Criterio de Aceptación: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cliente recibe un mensaje automático: "¡Tu pedido está en camino!".</w:t>
      </w:r>
    </w:p>
    <w:p w14:paraId="3CF93B70" w14:textId="019DE234" w:rsidR="00BD45C5" w:rsidRPr="006653DF" w:rsidRDefault="001F7731" w:rsidP="00BD45C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4</w:t>
      </w:r>
      <w:r w:rsidR="00BD45C5" w:rsidRPr="006653DF">
        <w:rPr>
          <w:rFonts w:ascii="Arial" w:eastAsia="Times New Roman" w:hAnsi="Arial" w:cs="Arial"/>
          <w:b/>
          <w:bCs/>
          <w:kern w:val="0"/>
          <w:sz w:val="36"/>
          <w:szCs w:val="36"/>
          <w:lang w:eastAsia="es-PE"/>
          <w14:ligatures w14:val="none"/>
        </w:rPr>
        <w:t>. Buenas Prácticas Implementadas</w:t>
      </w:r>
    </w:p>
    <w:p w14:paraId="406A126D" w14:textId="77777777" w:rsidR="00BD45C5" w:rsidRPr="006653DF" w:rsidRDefault="00BD45C5" w:rsidP="00BD45C5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Idempotencia: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Cada mensaje se procesa basándose en el estado actual, evitando pedidos duplicados por reintentos de red.</w:t>
      </w:r>
    </w:p>
    <w:p w14:paraId="4051B82A" w14:textId="77777777" w:rsidR="00BD45C5" w:rsidRPr="006653DF" w:rsidRDefault="00BD45C5" w:rsidP="00BD45C5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6653DF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Seguridad Sensible:</w:t>
      </w:r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Las credenciales (</w:t>
      </w:r>
      <w:proofErr w:type="spellStart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Upstash</w:t>
      </w:r>
      <w:proofErr w:type="spell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, Meta, </w:t>
      </w:r>
      <w:proofErr w:type="spellStart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Postgres</w:t>
      </w:r>
      <w:proofErr w:type="spell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) residen estrictamente en </w:t>
      </w:r>
      <w:proofErr w:type="spellStart"/>
      <w:proofErr w:type="gramStart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el</w:t>
      </w:r>
      <w:proofErr w:type="spell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 xml:space="preserve"> </w:t>
      </w:r>
      <w:r w:rsidRPr="006653DF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.</w:t>
      </w:r>
      <w:proofErr w:type="spellStart"/>
      <w:r w:rsidRPr="006653DF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env</w:t>
      </w:r>
      <w:proofErr w:type="spellEnd"/>
      <w:proofErr w:type="gramEnd"/>
      <w:r w:rsidRPr="006653DF">
        <w:rPr>
          <w:rFonts w:ascii="Arial" w:eastAsia="Times New Roman" w:hAnsi="Arial" w:cs="Arial"/>
          <w:kern w:val="0"/>
          <w:lang w:eastAsia="es-PE"/>
          <w14:ligatures w14:val="none"/>
        </w:rPr>
        <w:t>.</w:t>
      </w:r>
    </w:p>
    <w:p w14:paraId="202FE933" w14:textId="354DC649" w:rsidR="00E25AE1" w:rsidRPr="006653DF" w:rsidRDefault="00BD45C5" w:rsidP="00E87898">
      <w:pPr>
        <w:numPr>
          <w:ilvl w:val="0"/>
          <w:numId w:val="12"/>
        </w:numPr>
        <w:spacing w:after="100" w:afterAutospacing="1" w:line="240" w:lineRule="auto"/>
        <w:jc w:val="both"/>
      </w:pPr>
      <w:r w:rsidRPr="00761923">
        <w:rPr>
          <w:rFonts w:ascii="Arial" w:eastAsia="Times New Roman" w:hAnsi="Arial" w:cs="Arial"/>
          <w:b/>
          <w:bCs/>
          <w:kern w:val="0"/>
          <w:lang w:eastAsia="es-PE"/>
          <w14:ligatures w14:val="none"/>
        </w:rPr>
        <w:t>Integridad de Precios:</w:t>
      </w:r>
      <w:r w:rsidRPr="00761923">
        <w:rPr>
          <w:rFonts w:ascii="Arial" w:eastAsia="Times New Roman" w:hAnsi="Arial" w:cs="Arial"/>
          <w:kern w:val="0"/>
          <w:lang w:eastAsia="es-PE"/>
          <w14:ligatures w14:val="none"/>
        </w:rPr>
        <w:t xml:space="preserve"> El </w:t>
      </w:r>
      <w:proofErr w:type="spellStart"/>
      <w:r w:rsidRPr="00761923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precio_unitario</w:t>
      </w:r>
      <w:proofErr w:type="spellEnd"/>
      <w:r w:rsidRPr="00761923">
        <w:rPr>
          <w:rFonts w:ascii="Arial" w:eastAsia="Times New Roman" w:hAnsi="Arial" w:cs="Arial"/>
          <w:kern w:val="0"/>
          <w:lang w:eastAsia="es-PE"/>
          <w14:ligatures w14:val="none"/>
        </w:rPr>
        <w:t xml:space="preserve"> se guarda en </w:t>
      </w:r>
      <w:proofErr w:type="spellStart"/>
      <w:r w:rsidRPr="00761923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detalle_pedidos</w:t>
      </w:r>
      <w:proofErr w:type="spellEnd"/>
      <w:r w:rsidRPr="00761923">
        <w:rPr>
          <w:rFonts w:ascii="Arial" w:eastAsia="Times New Roman" w:hAnsi="Arial" w:cs="Arial"/>
          <w:kern w:val="0"/>
          <w:lang w:eastAsia="es-PE"/>
          <w14:ligatures w14:val="none"/>
        </w:rPr>
        <w:t xml:space="preserve"> al momento de la compra (</w:t>
      </w:r>
      <w:proofErr w:type="spellStart"/>
      <w:r w:rsidRPr="00761923">
        <w:rPr>
          <w:rFonts w:ascii="Arial" w:eastAsia="Times New Roman" w:hAnsi="Arial" w:cs="Arial"/>
          <w:kern w:val="0"/>
          <w:lang w:eastAsia="es-PE"/>
          <w14:ligatures w14:val="none"/>
        </w:rPr>
        <w:t>Snapshot</w:t>
      </w:r>
      <w:proofErr w:type="spellEnd"/>
      <w:r w:rsidRPr="00761923">
        <w:rPr>
          <w:rFonts w:ascii="Arial" w:eastAsia="Times New Roman" w:hAnsi="Arial" w:cs="Arial"/>
          <w:kern w:val="0"/>
          <w:lang w:eastAsia="es-PE"/>
          <w14:ligatures w14:val="none"/>
        </w:rPr>
        <w:t>), protegiendo el histórico ante futuros cambios de precio en el menú.</w:t>
      </w:r>
    </w:p>
    <w:sectPr w:rsidR="00E25AE1" w:rsidRPr="006653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A32"/>
    <w:multiLevelType w:val="multilevel"/>
    <w:tmpl w:val="B41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5A5E"/>
    <w:multiLevelType w:val="multilevel"/>
    <w:tmpl w:val="46D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781C"/>
    <w:multiLevelType w:val="multilevel"/>
    <w:tmpl w:val="445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F3926"/>
    <w:multiLevelType w:val="multilevel"/>
    <w:tmpl w:val="6A2E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726D5"/>
    <w:multiLevelType w:val="multilevel"/>
    <w:tmpl w:val="F9D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3481B"/>
    <w:multiLevelType w:val="multilevel"/>
    <w:tmpl w:val="E82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F7E3A"/>
    <w:multiLevelType w:val="multilevel"/>
    <w:tmpl w:val="B14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82519"/>
    <w:multiLevelType w:val="multilevel"/>
    <w:tmpl w:val="B04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08B"/>
    <w:multiLevelType w:val="multilevel"/>
    <w:tmpl w:val="9226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F0140"/>
    <w:multiLevelType w:val="multilevel"/>
    <w:tmpl w:val="5E2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36AEA"/>
    <w:multiLevelType w:val="multilevel"/>
    <w:tmpl w:val="E12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B3DA1"/>
    <w:multiLevelType w:val="multilevel"/>
    <w:tmpl w:val="38B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F27F4"/>
    <w:multiLevelType w:val="multilevel"/>
    <w:tmpl w:val="CD3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D06BD"/>
    <w:multiLevelType w:val="multilevel"/>
    <w:tmpl w:val="4BC8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77558"/>
    <w:multiLevelType w:val="multilevel"/>
    <w:tmpl w:val="1E6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5438C"/>
    <w:multiLevelType w:val="multilevel"/>
    <w:tmpl w:val="4CCE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75A47"/>
    <w:multiLevelType w:val="multilevel"/>
    <w:tmpl w:val="2B7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E1F6D"/>
    <w:multiLevelType w:val="multilevel"/>
    <w:tmpl w:val="8CFC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866FDA"/>
    <w:multiLevelType w:val="multilevel"/>
    <w:tmpl w:val="B5B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65137"/>
    <w:multiLevelType w:val="multilevel"/>
    <w:tmpl w:val="D684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900E8"/>
    <w:multiLevelType w:val="multilevel"/>
    <w:tmpl w:val="FEA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84A61"/>
    <w:multiLevelType w:val="multilevel"/>
    <w:tmpl w:val="71C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01621"/>
    <w:multiLevelType w:val="multilevel"/>
    <w:tmpl w:val="28C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2604F8"/>
    <w:multiLevelType w:val="multilevel"/>
    <w:tmpl w:val="8A9C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03EEE"/>
    <w:multiLevelType w:val="multilevel"/>
    <w:tmpl w:val="BF6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40059"/>
    <w:multiLevelType w:val="multilevel"/>
    <w:tmpl w:val="06A6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04A0A"/>
    <w:multiLevelType w:val="multilevel"/>
    <w:tmpl w:val="491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08301">
    <w:abstractNumId w:val="7"/>
  </w:num>
  <w:num w:numId="2" w16cid:durableId="152110248">
    <w:abstractNumId w:val="22"/>
  </w:num>
  <w:num w:numId="3" w16cid:durableId="72973533">
    <w:abstractNumId w:val="19"/>
  </w:num>
  <w:num w:numId="4" w16cid:durableId="2071611874">
    <w:abstractNumId w:val="26"/>
  </w:num>
  <w:num w:numId="5" w16cid:durableId="503714161">
    <w:abstractNumId w:val="9"/>
  </w:num>
  <w:num w:numId="6" w16cid:durableId="415900595">
    <w:abstractNumId w:val="11"/>
  </w:num>
  <w:num w:numId="7" w16cid:durableId="599990533">
    <w:abstractNumId w:val="16"/>
  </w:num>
  <w:num w:numId="8" w16cid:durableId="1416784423">
    <w:abstractNumId w:val="1"/>
  </w:num>
  <w:num w:numId="9" w16cid:durableId="2087336042">
    <w:abstractNumId w:val="6"/>
  </w:num>
  <w:num w:numId="10" w16cid:durableId="1241715377">
    <w:abstractNumId w:val="2"/>
  </w:num>
  <w:num w:numId="11" w16cid:durableId="246381170">
    <w:abstractNumId w:val="18"/>
  </w:num>
  <w:num w:numId="12" w16cid:durableId="720439991">
    <w:abstractNumId w:val="13"/>
  </w:num>
  <w:num w:numId="13" w16cid:durableId="1536577647">
    <w:abstractNumId w:val="4"/>
  </w:num>
  <w:num w:numId="14" w16cid:durableId="661395205">
    <w:abstractNumId w:val="0"/>
  </w:num>
  <w:num w:numId="15" w16cid:durableId="1925410665">
    <w:abstractNumId w:val="17"/>
  </w:num>
  <w:num w:numId="16" w16cid:durableId="821585102">
    <w:abstractNumId w:val="21"/>
  </w:num>
  <w:num w:numId="17" w16cid:durableId="402070691">
    <w:abstractNumId w:val="24"/>
  </w:num>
  <w:num w:numId="18" w16cid:durableId="1646006898">
    <w:abstractNumId w:val="14"/>
  </w:num>
  <w:num w:numId="19" w16cid:durableId="1409571236">
    <w:abstractNumId w:val="23"/>
  </w:num>
  <w:num w:numId="20" w16cid:durableId="1797601892">
    <w:abstractNumId w:val="12"/>
  </w:num>
  <w:num w:numId="21" w16cid:durableId="520239312">
    <w:abstractNumId w:val="8"/>
  </w:num>
  <w:num w:numId="22" w16cid:durableId="1307471466">
    <w:abstractNumId w:val="3"/>
  </w:num>
  <w:num w:numId="23" w16cid:durableId="2049795504">
    <w:abstractNumId w:val="10"/>
  </w:num>
  <w:num w:numId="24" w16cid:durableId="1260481155">
    <w:abstractNumId w:val="20"/>
  </w:num>
  <w:num w:numId="25" w16cid:durableId="1803035103">
    <w:abstractNumId w:val="25"/>
  </w:num>
  <w:num w:numId="26" w16cid:durableId="1697583933">
    <w:abstractNumId w:val="5"/>
  </w:num>
  <w:num w:numId="27" w16cid:durableId="18240071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BD"/>
    <w:rsid w:val="00000616"/>
    <w:rsid w:val="001831BD"/>
    <w:rsid w:val="001953F8"/>
    <w:rsid w:val="001F7731"/>
    <w:rsid w:val="002A1F66"/>
    <w:rsid w:val="003A2388"/>
    <w:rsid w:val="00630A98"/>
    <w:rsid w:val="006653DF"/>
    <w:rsid w:val="00761923"/>
    <w:rsid w:val="007B0FBC"/>
    <w:rsid w:val="008051F1"/>
    <w:rsid w:val="00854F1E"/>
    <w:rsid w:val="00A13CBF"/>
    <w:rsid w:val="00A307B7"/>
    <w:rsid w:val="00AD10DE"/>
    <w:rsid w:val="00B85338"/>
    <w:rsid w:val="00B96AB5"/>
    <w:rsid w:val="00BD45C5"/>
    <w:rsid w:val="00D62562"/>
    <w:rsid w:val="00D97935"/>
    <w:rsid w:val="00DB0636"/>
    <w:rsid w:val="00DD3A3B"/>
    <w:rsid w:val="00DE0899"/>
    <w:rsid w:val="00E155DC"/>
    <w:rsid w:val="00E25AE1"/>
    <w:rsid w:val="00EE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7AAA"/>
  <w15:chartTrackingRefBased/>
  <w15:docId w15:val="{C5D65548-6E4C-4245-8F72-09B40D34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1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1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1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1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1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388"/>
    <w:rPr>
      <w:rFonts w:ascii="Times New Roman" w:hAnsi="Times New Roman" w:cs="Times New Roman"/>
    </w:rPr>
  </w:style>
  <w:style w:type="character" w:styleId="CdigoHTML">
    <w:name w:val="HTML Code"/>
    <w:basedOn w:val="Fuentedeprrafopredeter"/>
    <w:uiPriority w:val="99"/>
    <w:semiHidden/>
    <w:unhideWhenUsed/>
    <w:rsid w:val="00B96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521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335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9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87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3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5174</TotalTime>
  <Pages>2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Inoñan Gonzales</dc:creator>
  <cp:keywords/>
  <dc:description/>
  <cp:lastModifiedBy>Carlos Alberto Inoan Gonzales</cp:lastModifiedBy>
  <cp:revision>5</cp:revision>
  <dcterms:created xsi:type="dcterms:W3CDTF">2026-04-07T16:00:00Z</dcterms:created>
  <dcterms:modified xsi:type="dcterms:W3CDTF">2026-06-11T17:56:00Z</dcterms:modified>
</cp:coreProperties>
</file>