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ADB9" w14:textId="77777777" w:rsidR="00712BE1" w:rsidRPr="00040872" w:rsidRDefault="00712BE1" w:rsidP="00712BE1">
      <w:pPr>
        <w:spacing w:line="240" w:lineRule="auto"/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Disciplina: Iniciação à Programação Linear</w:t>
      </w:r>
    </w:p>
    <w:p w14:paraId="58DD7E67" w14:textId="5C86A641" w:rsidR="00712BE1" w:rsidRPr="00040872" w:rsidRDefault="00712BE1" w:rsidP="00712BE1">
      <w:pPr>
        <w:spacing w:line="240" w:lineRule="auto"/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Segunda Atividade Avaliativa</w:t>
      </w:r>
    </w:p>
    <w:p w14:paraId="44471A59" w14:textId="77777777" w:rsidR="00712BE1" w:rsidRPr="00040872" w:rsidRDefault="00712BE1" w:rsidP="00712BE1">
      <w:pPr>
        <w:spacing w:line="240" w:lineRule="auto"/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Aluna: Cintia Izumi Shinoda</w:t>
      </w:r>
    </w:p>
    <w:p w14:paraId="0135E0A7" w14:textId="046D0BC1" w:rsidR="008D4549" w:rsidRPr="00040872" w:rsidRDefault="008D4549" w:rsidP="00712BE1">
      <w:pPr>
        <w:rPr>
          <w:rFonts w:cs="Arial"/>
          <w:sz w:val="20"/>
          <w:szCs w:val="20"/>
        </w:rPr>
      </w:pPr>
    </w:p>
    <w:p w14:paraId="3053E073" w14:textId="610A3F3B" w:rsidR="00DB4FEE" w:rsidRPr="00040872" w:rsidRDefault="00DB4FEE" w:rsidP="00175378">
      <w:pPr>
        <w:pStyle w:val="Heading2"/>
        <w:rPr>
          <w:rFonts w:asciiTheme="minorHAnsi" w:hAnsiTheme="minorHAnsi"/>
          <w:caps w:val="0"/>
          <w:szCs w:val="24"/>
        </w:rPr>
      </w:pPr>
      <w:r w:rsidRPr="00040872">
        <w:rPr>
          <w:rFonts w:asciiTheme="minorHAnsi" w:hAnsiTheme="minorHAnsi"/>
          <w:caps w:val="0"/>
          <w:szCs w:val="24"/>
        </w:rPr>
        <w:t>Exemplo 1: Fabricação de anéis coletores</w:t>
      </w:r>
    </w:p>
    <w:p w14:paraId="1EB8692F" w14:textId="33635CFA" w:rsidR="00DB4FEE" w:rsidRPr="00040872" w:rsidRDefault="00DB4FEE" w:rsidP="00712BE1">
      <w:pPr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 xml:space="preserve">Uma empresa </w:t>
      </w:r>
      <w:r w:rsidR="00057E5F" w:rsidRPr="00040872">
        <w:rPr>
          <w:rFonts w:cs="Arial"/>
          <w:sz w:val="20"/>
          <w:szCs w:val="20"/>
        </w:rPr>
        <w:t xml:space="preserve">fabricante de anéis coletores </w:t>
      </w:r>
      <w:r w:rsidRPr="00040872">
        <w:rPr>
          <w:rFonts w:cs="Arial"/>
          <w:sz w:val="20"/>
          <w:szCs w:val="20"/>
        </w:rPr>
        <w:t>deseja determinar os itens que deve fabricar e os itens que deve comprar de uma fabricante externa.</w:t>
      </w:r>
    </w:p>
    <w:p w14:paraId="2DC5A1CB" w14:textId="77777777" w:rsidR="00DB4FEE" w:rsidRPr="00040872" w:rsidRDefault="00DB4FEE" w:rsidP="00712BE1">
      <w:pPr>
        <w:rPr>
          <w:rFonts w:cs="Arial"/>
          <w:sz w:val="20"/>
          <w:szCs w:val="20"/>
        </w:rPr>
      </w:pPr>
    </w:p>
    <w:p w14:paraId="5CE1BE7A" w14:textId="73A01385" w:rsidR="00057E5F" w:rsidRPr="003E76C3" w:rsidRDefault="00057E5F" w:rsidP="00057E5F">
      <w:pPr>
        <w:rPr>
          <w:sz w:val="22"/>
          <w:szCs w:val="22"/>
        </w:rPr>
      </w:pPr>
      <w:r w:rsidRPr="003E76C3">
        <w:rPr>
          <w:sz w:val="22"/>
          <w:szCs w:val="22"/>
        </w:rPr>
        <w:t>I. Variáveis de decisão do problema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057E5F" w:rsidRPr="00040872" w14:paraId="5F4B67DE" w14:textId="77777777" w:rsidTr="00040872">
        <w:tc>
          <w:tcPr>
            <w:tcW w:w="1555" w:type="dxa"/>
          </w:tcPr>
          <w:p w14:paraId="5D4BF4FC" w14:textId="69ED72E8" w:rsidR="00057E5F" w:rsidRPr="00040872" w:rsidRDefault="00057E5F" w:rsidP="00057E5F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95" w:type="dxa"/>
          </w:tcPr>
          <w:p w14:paraId="46023F83" w14:textId="5DFD3463" w:rsidR="00057E5F" w:rsidRPr="00040872" w:rsidRDefault="00057E5F" w:rsidP="00057E5F">
            <w:pPr>
              <w:rPr>
                <w:sz w:val="20"/>
                <w:szCs w:val="20"/>
              </w:rPr>
            </w:pPr>
            <w:r w:rsidRPr="00040872">
              <w:rPr>
                <w:sz w:val="20"/>
                <w:szCs w:val="20"/>
              </w:rPr>
              <w:t>Quantidade de anéis do modelo 1 a ser fabricada</w:t>
            </w:r>
          </w:p>
        </w:tc>
      </w:tr>
      <w:tr w:rsidR="00057E5F" w:rsidRPr="00040872" w14:paraId="30A57D60" w14:textId="77777777" w:rsidTr="00040872">
        <w:tc>
          <w:tcPr>
            <w:tcW w:w="1555" w:type="dxa"/>
          </w:tcPr>
          <w:p w14:paraId="6ADCA356" w14:textId="157A6E16" w:rsidR="00057E5F" w:rsidRPr="00040872" w:rsidRDefault="00057E5F" w:rsidP="00057E5F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95" w:type="dxa"/>
          </w:tcPr>
          <w:p w14:paraId="2D730577" w14:textId="19F29A27" w:rsidR="00057E5F" w:rsidRPr="00040872" w:rsidRDefault="00057E5F" w:rsidP="00057E5F">
            <w:pPr>
              <w:rPr>
                <w:sz w:val="20"/>
                <w:szCs w:val="20"/>
              </w:rPr>
            </w:pPr>
            <w:r w:rsidRPr="00040872">
              <w:rPr>
                <w:sz w:val="20"/>
                <w:szCs w:val="20"/>
              </w:rPr>
              <w:t>Quantidade de anéis do modelo 2 a ser fabricada</w:t>
            </w:r>
          </w:p>
        </w:tc>
      </w:tr>
      <w:tr w:rsidR="00057E5F" w:rsidRPr="00040872" w14:paraId="059184A8" w14:textId="77777777" w:rsidTr="00040872">
        <w:tc>
          <w:tcPr>
            <w:tcW w:w="1555" w:type="dxa"/>
          </w:tcPr>
          <w:p w14:paraId="57C788DE" w14:textId="7B59D497" w:rsidR="00057E5F" w:rsidRPr="00040872" w:rsidRDefault="00057E5F" w:rsidP="00057E5F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95" w:type="dxa"/>
          </w:tcPr>
          <w:p w14:paraId="1CDA80F2" w14:textId="16292CA8" w:rsidR="00057E5F" w:rsidRPr="00040872" w:rsidRDefault="00057E5F" w:rsidP="00057E5F">
            <w:pPr>
              <w:rPr>
                <w:sz w:val="20"/>
                <w:szCs w:val="20"/>
              </w:rPr>
            </w:pPr>
            <w:r w:rsidRPr="00040872">
              <w:rPr>
                <w:sz w:val="20"/>
                <w:szCs w:val="20"/>
              </w:rPr>
              <w:t>Quantidade de anéis do modelo 3 a ser fabricada</w:t>
            </w:r>
          </w:p>
        </w:tc>
      </w:tr>
      <w:tr w:rsidR="00057E5F" w:rsidRPr="00040872" w14:paraId="767A2471" w14:textId="77777777" w:rsidTr="00040872">
        <w:tc>
          <w:tcPr>
            <w:tcW w:w="1555" w:type="dxa"/>
          </w:tcPr>
          <w:p w14:paraId="3A9AD21C" w14:textId="4F385B66" w:rsidR="00057E5F" w:rsidRPr="00040872" w:rsidRDefault="00057E5F" w:rsidP="00057E5F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95" w:type="dxa"/>
          </w:tcPr>
          <w:p w14:paraId="607B5509" w14:textId="056E0385" w:rsidR="00057E5F" w:rsidRPr="00040872" w:rsidRDefault="00057E5F" w:rsidP="00057E5F">
            <w:pPr>
              <w:rPr>
                <w:sz w:val="20"/>
                <w:szCs w:val="20"/>
              </w:rPr>
            </w:pPr>
            <w:r w:rsidRPr="00040872">
              <w:rPr>
                <w:sz w:val="20"/>
                <w:szCs w:val="20"/>
              </w:rPr>
              <w:t>Quantidade de anéis do modelo 1 a ser comprada</w:t>
            </w:r>
          </w:p>
        </w:tc>
      </w:tr>
      <w:tr w:rsidR="00057E5F" w:rsidRPr="00040872" w14:paraId="3855CC5A" w14:textId="77777777" w:rsidTr="00040872">
        <w:tc>
          <w:tcPr>
            <w:tcW w:w="1555" w:type="dxa"/>
          </w:tcPr>
          <w:p w14:paraId="46D4EBA7" w14:textId="0B741665" w:rsidR="00057E5F" w:rsidRPr="00040872" w:rsidRDefault="00057E5F" w:rsidP="00057E5F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95" w:type="dxa"/>
          </w:tcPr>
          <w:p w14:paraId="71612F05" w14:textId="0B8FA61D" w:rsidR="00057E5F" w:rsidRPr="00040872" w:rsidRDefault="00A24640" w:rsidP="00057E5F">
            <w:pPr>
              <w:rPr>
                <w:sz w:val="20"/>
                <w:szCs w:val="20"/>
              </w:rPr>
            </w:pPr>
            <w:r w:rsidRPr="00040872">
              <w:rPr>
                <w:sz w:val="20"/>
                <w:szCs w:val="20"/>
              </w:rPr>
              <w:t>Quantidade de anéis do modelo 2 a ser comprada</w:t>
            </w:r>
          </w:p>
        </w:tc>
      </w:tr>
      <w:tr w:rsidR="00057E5F" w:rsidRPr="00040872" w14:paraId="5CDA346E" w14:textId="77777777" w:rsidTr="00040872">
        <w:tc>
          <w:tcPr>
            <w:tcW w:w="1555" w:type="dxa"/>
          </w:tcPr>
          <w:p w14:paraId="4E8D6426" w14:textId="231132D6" w:rsidR="00057E5F" w:rsidRPr="00040872" w:rsidRDefault="00057E5F" w:rsidP="00057E5F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95" w:type="dxa"/>
          </w:tcPr>
          <w:p w14:paraId="2147DC46" w14:textId="038FC766" w:rsidR="00057E5F" w:rsidRPr="00040872" w:rsidRDefault="00A24640" w:rsidP="00057E5F">
            <w:pPr>
              <w:rPr>
                <w:sz w:val="20"/>
                <w:szCs w:val="20"/>
              </w:rPr>
            </w:pPr>
            <w:r w:rsidRPr="00040872">
              <w:rPr>
                <w:sz w:val="20"/>
                <w:szCs w:val="20"/>
              </w:rPr>
              <w:t>Quantidade de anéis do modelo 3 a ser comprada</w:t>
            </w:r>
          </w:p>
        </w:tc>
      </w:tr>
    </w:tbl>
    <w:p w14:paraId="320A6BA1" w14:textId="77777777" w:rsidR="00057E5F" w:rsidRPr="00040872" w:rsidRDefault="00057E5F" w:rsidP="00057E5F">
      <w:pPr>
        <w:rPr>
          <w:sz w:val="20"/>
          <w:szCs w:val="20"/>
        </w:rPr>
      </w:pPr>
    </w:p>
    <w:p w14:paraId="77E11E3A" w14:textId="4A37D705" w:rsidR="00057E5F" w:rsidRPr="003E76C3" w:rsidRDefault="00057E5F" w:rsidP="00057E5F">
      <w:pPr>
        <w:rPr>
          <w:sz w:val="22"/>
          <w:szCs w:val="22"/>
        </w:rPr>
      </w:pPr>
      <w:r w:rsidRPr="003E76C3">
        <w:rPr>
          <w:sz w:val="22"/>
          <w:szCs w:val="22"/>
        </w:rPr>
        <w:t>II. Função objetivo do problema</w:t>
      </w:r>
    </w:p>
    <w:p w14:paraId="032A8705" w14:textId="5AFED561" w:rsidR="00CB687F" w:rsidRPr="00040872" w:rsidRDefault="00CB687F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>A partir dos seguintes custos: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1984"/>
        <w:gridCol w:w="1984"/>
        <w:gridCol w:w="1984"/>
      </w:tblGrid>
      <w:tr w:rsidR="00CB687F" w:rsidRPr="00040872" w14:paraId="412BBB7E" w14:textId="77777777" w:rsidTr="004C5FC0">
        <w:trPr>
          <w:trHeight w:val="283"/>
          <w:jc w:val="center"/>
        </w:trPr>
        <w:tc>
          <w:tcPr>
            <w:tcW w:w="2551" w:type="dxa"/>
            <w:vAlign w:val="center"/>
          </w:tcPr>
          <w:p w14:paraId="7B3BE52A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3D3877A" w14:textId="77777777" w:rsidR="00CB687F" w:rsidRPr="00040872" w:rsidRDefault="00CB687F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1</w:t>
            </w:r>
          </w:p>
        </w:tc>
        <w:tc>
          <w:tcPr>
            <w:tcW w:w="1984" w:type="dxa"/>
            <w:vAlign w:val="center"/>
          </w:tcPr>
          <w:p w14:paraId="250119AE" w14:textId="77777777" w:rsidR="00CB687F" w:rsidRPr="00040872" w:rsidRDefault="00CB687F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2</w:t>
            </w:r>
          </w:p>
        </w:tc>
        <w:tc>
          <w:tcPr>
            <w:tcW w:w="1984" w:type="dxa"/>
            <w:vAlign w:val="center"/>
          </w:tcPr>
          <w:p w14:paraId="3642F131" w14:textId="77777777" w:rsidR="00CB687F" w:rsidRPr="00040872" w:rsidRDefault="00CB687F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3</w:t>
            </w:r>
          </w:p>
        </w:tc>
      </w:tr>
      <w:tr w:rsidR="00CB687F" w:rsidRPr="00040872" w14:paraId="298CE8C4" w14:textId="77777777" w:rsidTr="004C5FC0">
        <w:trPr>
          <w:trHeight w:val="283"/>
          <w:jc w:val="center"/>
        </w:trPr>
        <w:tc>
          <w:tcPr>
            <w:tcW w:w="2551" w:type="dxa"/>
            <w:vAlign w:val="center"/>
          </w:tcPr>
          <w:p w14:paraId="45C4B0AE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custo para produzir</w:t>
            </w:r>
          </w:p>
        </w:tc>
        <w:tc>
          <w:tcPr>
            <w:tcW w:w="1984" w:type="dxa"/>
            <w:vAlign w:val="center"/>
          </w:tcPr>
          <w:p w14:paraId="25BAF03C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$ 50</w:t>
            </w:r>
          </w:p>
        </w:tc>
        <w:tc>
          <w:tcPr>
            <w:tcW w:w="1984" w:type="dxa"/>
            <w:vAlign w:val="center"/>
          </w:tcPr>
          <w:p w14:paraId="0F9EEC4A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$ 83</w:t>
            </w:r>
          </w:p>
        </w:tc>
        <w:tc>
          <w:tcPr>
            <w:tcW w:w="1984" w:type="dxa"/>
            <w:vAlign w:val="center"/>
          </w:tcPr>
          <w:p w14:paraId="5EDB9917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$ 130</w:t>
            </w:r>
          </w:p>
        </w:tc>
      </w:tr>
      <w:tr w:rsidR="00CB687F" w:rsidRPr="00040872" w14:paraId="1C806DCB" w14:textId="77777777" w:rsidTr="004C5FC0">
        <w:trPr>
          <w:trHeight w:val="283"/>
          <w:jc w:val="center"/>
        </w:trPr>
        <w:tc>
          <w:tcPr>
            <w:tcW w:w="2551" w:type="dxa"/>
            <w:vAlign w:val="center"/>
          </w:tcPr>
          <w:p w14:paraId="1DCA5FC7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custo para comprar</w:t>
            </w:r>
          </w:p>
        </w:tc>
        <w:tc>
          <w:tcPr>
            <w:tcW w:w="1984" w:type="dxa"/>
            <w:vAlign w:val="center"/>
          </w:tcPr>
          <w:p w14:paraId="77C90E16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$ 61</w:t>
            </w:r>
          </w:p>
        </w:tc>
        <w:tc>
          <w:tcPr>
            <w:tcW w:w="1984" w:type="dxa"/>
            <w:vAlign w:val="center"/>
          </w:tcPr>
          <w:p w14:paraId="772E560E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$ 97</w:t>
            </w:r>
          </w:p>
        </w:tc>
        <w:tc>
          <w:tcPr>
            <w:tcW w:w="1984" w:type="dxa"/>
            <w:vAlign w:val="center"/>
          </w:tcPr>
          <w:p w14:paraId="47A83EDD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$ 145</w:t>
            </w:r>
          </w:p>
        </w:tc>
      </w:tr>
    </w:tbl>
    <w:p w14:paraId="4F73EFD8" w14:textId="77777777" w:rsidR="00CB687F" w:rsidRPr="00040872" w:rsidRDefault="00CB687F" w:rsidP="00057E5F">
      <w:pPr>
        <w:rPr>
          <w:sz w:val="20"/>
          <w:szCs w:val="20"/>
        </w:rPr>
      </w:pPr>
    </w:p>
    <w:p w14:paraId="43959AB8" w14:textId="509F2C80" w:rsidR="00CB687F" w:rsidRPr="00040872" w:rsidRDefault="00CB687F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>chegamos à função objetivo:</w:t>
      </w:r>
    </w:p>
    <w:p w14:paraId="050F9AC3" w14:textId="5415E99F" w:rsidR="00CB687F" w:rsidRPr="00040872" w:rsidRDefault="00CB687F" w:rsidP="00057E5F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Min=50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+83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+130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+61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+97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+145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</m:oMath>
      </m:oMathPara>
    </w:p>
    <w:p w14:paraId="07ACEB79" w14:textId="77777777" w:rsidR="00CB687F" w:rsidRPr="00040872" w:rsidRDefault="00CB687F" w:rsidP="00057E5F">
      <w:pPr>
        <w:rPr>
          <w:sz w:val="20"/>
          <w:szCs w:val="20"/>
        </w:rPr>
      </w:pPr>
    </w:p>
    <w:p w14:paraId="270B9B59" w14:textId="01E35566" w:rsidR="00057E5F" w:rsidRPr="003E76C3" w:rsidRDefault="00057E5F" w:rsidP="00057E5F">
      <w:pPr>
        <w:rPr>
          <w:sz w:val="22"/>
          <w:szCs w:val="22"/>
        </w:rPr>
      </w:pPr>
      <w:r w:rsidRPr="003E76C3">
        <w:rPr>
          <w:sz w:val="22"/>
          <w:szCs w:val="22"/>
        </w:rPr>
        <w:t>III. Restrições do problema</w:t>
      </w:r>
    </w:p>
    <w:p w14:paraId="3F766732" w14:textId="0C9DC445" w:rsidR="00E72BB3" w:rsidRPr="00040872" w:rsidRDefault="00E72BB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>a) Restrições quanto às horas:</w:t>
      </w:r>
    </w:p>
    <w:p w14:paraId="38E191F1" w14:textId="41102AB7" w:rsidR="00E72BB3" w:rsidRPr="00040872" w:rsidRDefault="00E72BB3" w:rsidP="00E72BB3">
      <w:pPr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A partir das h</w:t>
      </w:r>
      <w:r w:rsidRPr="00040872">
        <w:rPr>
          <w:rFonts w:cs="Arial"/>
          <w:sz w:val="20"/>
          <w:szCs w:val="20"/>
        </w:rPr>
        <w:t>oras necessárias por unidade</w:t>
      </w:r>
      <w:r w:rsidRPr="00040872">
        <w:rPr>
          <w:rFonts w:cs="Arial"/>
          <w:sz w:val="20"/>
          <w:szCs w:val="20"/>
        </w:rPr>
        <w:t>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691"/>
        <w:gridCol w:w="1701"/>
        <w:gridCol w:w="1701"/>
        <w:gridCol w:w="1701"/>
      </w:tblGrid>
      <w:tr w:rsidR="00E72BB3" w:rsidRPr="00040872" w14:paraId="76894672" w14:textId="77777777" w:rsidTr="004C5FC0">
        <w:trPr>
          <w:jc w:val="center"/>
        </w:trPr>
        <w:tc>
          <w:tcPr>
            <w:tcW w:w="3691" w:type="dxa"/>
            <w:vAlign w:val="center"/>
          </w:tcPr>
          <w:p w14:paraId="40A8A49D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0C0019D" w14:textId="77777777" w:rsidR="00E72BB3" w:rsidRPr="00040872" w:rsidRDefault="00E72BB3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1</w:t>
            </w:r>
          </w:p>
        </w:tc>
        <w:tc>
          <w:tcPr>
            <w:tcW w:w="1701" w:type="dxa"/>
            <w:vAlign w:val="center"/>
          </w:tcPr>
          <w:p w14:paraId="010AB111" w14:textId="77777777" w:rsidR="00E72BB3" w:rsidRPr="00040872" w:rsidRDefault="00E72BB3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2</w:t>
            </w:r>
          </w:p>
        </w:tc>
        <w:tc>
          <w:tcPr>
            <w:tcW w:w="1701" w:type="dxa"/>
            <w:vAlign w:val="center"/>
          </w:tcPr>
          <w:p w14:paraId="1237822A" w14:textId="77777777" w:rsidR="00E72BB3" w:rsidRPr="00040872" w:rsidRDefault="00E72BB3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3</w:t>
            </w:r>
          </w:p>
        </w:tc>
      </w:tr>
      <w:tr w:rsidR="00E72BB3" w:rsidRPr="00040872" w14:paraId="2B54FA60" w14:textId="77777777" w:rsidTr="004C5FC0">
        <w:trPr>
          <w:jc w:val="center"/>
        </w:trPr>
        <w:tc>
          <w:tcPr>
            <w:tcW w:w="3691" w:type="dxa"/>
            <w:vAlign w:val="center"/>
          </w:tcPr>
          <w:p w14:paraId="0B6069CF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Horas necessárias para cabeamento / unidade</w:t>
            </w:r>
          </w:p>
        </w:tc>
        <w:tc>
          <w:tcPr>
            <w:tcW w:w="1701" w:type="dxa"/>
            <w:vAlign w:val="center"/>
          </w:tcPr>
          <w:p w14:paraId="0CC7D2BD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8EC5A66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1,5</w:t>
            </w:r>
          </w:p>
        </w:tc>
        <w:tc>
          <w:tcPr>
            <w:tcW w:w="1701" w:type="dxa"/>
            <w:vAlign w:val="center"/>
          </w:tcPr>
          <w:p w14:paraId="4E54EEAB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3</w:t>
            </w:r>
          </w:p>
        </w:tc>
      </w:tr>
      <w:tr w:rsidR="00E72BB3" w:rsidRPr="00040872" w14:paraId="39F117BE" w14:textId="77777777" w:rsidTr="004C5FC0">
        <w:trPr>
          <w:jc w:val="center"/>
        </w:trPr>
        <w:tc>
          <w:tcPr>
            <w:tcW w:w="3691" w:type="dxa"/>
            <w:vAlign w:val="center"/>
          </w:tcPr>
          <w:p w14:paraId="7616100F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Horas necessárias para montagem / unidade</w:t>
            </w:r>
          </w:p>
        </w:tc>
        <w:tc>
          <w:tcPr>
            <w:tcW w:w="1701" w:type="dxa"/>
            <w:vAlign w:val="center"/>
          </w:tcPr>
          <w:p w14:paraId="477311D3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247FA797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04D20D3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1</w:t>
            </w:r>
          </w:p>
        </w:tc>
      </w:tr>
    </w:tbl>
    <w:p w14:paraId="7EB6E7D3" w14:textId="77777777" w:rsidR="00E72BB3" w:rsidRPr="00040872" w:rsidRDefault="00E72BB3" w:rsidP="00057E5F">
      <w:pPr>
        <w:rPr>
          <w:sz w:val="20"/>
          <w:szCs w:val="20"/>
        </w:rPr>
      </w:pPr>
    </w:p>
    <w:p w14:paraId="4077AAE6" w14:textId="38C806E4" w:rsidR="00E72BB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ab/>
        <w:t xml:space="preserve">a1) </w:t>
      </w:r>
      <m:oMath>
        <m:r>
          <w:rPr>
            <w:rFonts w:ascii="Cambria Math" w:hAnsi="Cambria Math"/>
            <w:sz w:val="20"/>
            <w:szCs w:val="20"/>
          </w:rPr>
          <m:t>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+1,5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+3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≤10000</m:t>
        </m:r>
      </m:oMath>
    </w:p>
    <w:p w14:paraId="34CAA802" w14:textId="77777777" w:rsidR="00763173" w:rsidRPr="00040872" w:rsidRDefault="00763173" w:rsidP="00057E5F">
      <w:pPr>
        <w:rPr>
          <w:sz w:val="20"/>
          <w:szCs w:val="20"/>
        </w:rPr>
      </w:pPr>
    </w:p>
    <w:p w14:paraId="0145ABCB" w14:textId="02C1AA6E" w:rsidR="0076317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ab/>
        <w:t xml:space="preserve">a2) </w:t>
      </w:r>
      <m:oMath>
        <m:r>
          <w:rPr>
            <w:rFonts w:ascii="Cambria Math" w:hAnsi="Cambria Math"/>
            <w:sz w:val="20"/>
            <w:szCs w:val="20"/>
          </w:rPr>
          <m:t>1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+1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</w:p>
    <w:p w14:paraId="0CCDFA42" w14:textId="77777777" w:rsidR="00763173" w:rsidRPr="00040872" w:rsidRDefault="00763173" w:rsidP="00057E5F">
      <w:pPr>
        <w:rPr>
          <w:sz w:val="20"/>
          <w:szCs w:val="20"/>
        </w:rPr>
      </w:pPr>
    </w:p>
    <w:p w14:paraId="73E86336" w14:textId="019FF4EC" w:rsidR="0076317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>b) Restrições quanto à demanda por cada um dos modelos de anéis:</w:t>
      </w:r>
    </w:p>
    <w:tbl>
      <w:tblPr>
        <w:tblStyle w:val="TableGridLight"/>
        <w:tblW w:w="0" w:type="auto"/>
        <w:jc w:val="center"/>
        <w:tblLook w:val="0420" w:firstRow="1" w:lastRow="0" w:firstColumn="0" w:lastColumn="0" w:noHBand="0" w:noVBand="1"/>
      </w:tblPr>
      <w:tblGrid>
        <w:gridCol w:w="1984"/>
        <w:gridCol w:w="1984"/>
        <w:gridCol w:w="1984"/>
      </w:tblGrid>
      <w:tr w:rsidR="00763173" w:rsidRPr="00040872" w14:paraId="58000315" w14:textId="77777777" w:rsidTr="004C5FC0">
        <w:trPr>
          <w:trHeight w:val="283"/>
          <w:jc w:val="center"/>
        </w:trPr>
        <w:tc>
          <w:tcPr>
            <w:tcW w:w="1984" w:type="dxa"/>
            <w:vAlign w:val="center"/>
          </w:tcPr>
          <w:p w14:paraId="3823F28E" w14:textId="77777777" w:rsidR="00763173" w:rsidRPr="00040872" w:rsidRDefault="00763173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1</w:t>
            </w:r>
          </w:p>
        </w:tc>
        <w:tc>
          <w:tcPr>
            <w:tcW w:w="1984" w:type="dxa"/>
            <w:vAlign w:val="center"/>
          </w:tcPr>
          <w:p w14:paraId="561D1337" w14:textId="77777777" w:rsidR="00763173" w:rsidRPr="00040872" w:rsidRDefault="00763173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2</w:t>
            </w:r>
          </w:p>
        </w:tc>
        <w:tc>
          <w:tcPr>
            <w:tcW w:w="1984" w:type="dxa"/>
            <w:vAlign w:val="center"/>
          </w:tcPr>
          <w:p w14:paraId="347718D2" w14:textId="77777777" w:rsidR="00763173" w:rsidRPr="00040872" w:rsidRDefault="00763173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3</w:t>
            </w:r>
          </w:p>
        </w:tc>
      </w:tr>
      <w:tr w:rsidR="00763173" w:rsidRPr="00040872" w14:paraId="7A00C5F3" w14:textId="77777777" w:rsidTr="004C5FC0">
        <w:trPr>
          <w:trHeight w:val="283"/>
          <w:jc w:val="center"/>
        </w:trPr>
        <w:tc>
          <w:tcPr>
            <w:tcW w:w="1984" w:type="dxa"/>
            <w:vAlign w:val="center"/>
          </w:tcPr>
          <w:p w14:paraId="138331D2" w14:textId="77777777" w:rsidR="00763173" w:rsidRPr="00040872" w:rsidRDefault="0076317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3.000</w:t>
            </w:r>
          </w:p>
        </w:tc>
        <w:tc>
          <w:tcPr>
            <w:tcW w:w="1984" w:type="dxa"/>
            <w:vAlign w:val="center"/>
          </w:tcPr>
          <w:p w14:paraId="2B1AFC10" w14:textId="77777777" w:rsidR="00763173" w:rsidRPr="00040872" w:rsidRDefault="0076317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2.000</w:t>
            </w:r>
          </w:p>
        </w:tc>
        <w:tc>
          <w:tcPr>
            <w:tcW w:w="1984" w:type="dxa"/>
            <w:vAlign w:val="center"/>
          </w:tcPr>
          <w:p w14:paraId="4544C32F" w14:textId="77777777" w:rsidR="00763173" w:rsidRPr="00040872" w:rsidRDefault="0076317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900</w:t>
            </w:r>
          </w:p>
        </w:tc>
      </w:tr>
    </w:tbl>
    <w:p w14:paraId="0584248C" w14:textId="77777777" w:rsidR="00763173" w:rsidRPr="00040872" w:rsidRDefault="00763173" w:rsidP="00057E5F">
      <w:pPr>
        <w:rPr>
          <w:sz w:val="20"/>
          <w:szCs w:val="20"/>
        </w:rPr>
      </w:pPr>
    </w:p>
    <w:p w14:paraId="79A21CA1" w14:textId="028FD385" w:rsidR="0076317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ab/>
        <w:t xml:space="preserve">b1)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=3000</m:t>
        </m:r>
      </m:oMath>
    </w:p>
    <w:p w14:paraId="7709370F" w14:textId="3B39005E" w:rsidR="0076317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ab/>
        <w:t xml:space="preserve">b2)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=2000</m:t>
        </m:r>
      </m:oMath>
    </w:p>
    <w:p w14:paraId="7B395882" w14:textId="5BBA5FB3" w:rsidR="0076317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ab/>
        <w:t xml:space="preserve">b3)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=900</m:t>
        </m:r>
      </m:oMath>
    </w:p>
    <w:p w14:paraId="3AD7713E" w14:textId="6A968627" w:rsidR="0076317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>c) Condição de não negatividade: nenhuma variável do modelo pode assumir valor menor que zero:</w:t>
      </w:r>
    </w:p>
    <w:p w14:paraId="051B7EFA" w14:textId="162A2ED8" w:rsidR="00763173" w:rsidRPr="00040872" w:rsidRDefault="00763173" w:rsidP="00057E5F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≥0</m:t>
          </m:r>
        </m:oMath>
      </m:oMathPara>
    </w:p>
    <w:p w14:paraId="6A56AA8A" w14:textId="77777777" w:rsidR="00763173" w:rsidRPr="00040872" w:rsidRDefault="00763173" w:rsidP="00057E5F">
      <w:pPr>
        <w:rPr>
          <w:sz w:val="20"/>
          <w:szCs w:val="20"/>
        </w:rPr>
      </w:pPr>
    </w:p>
    <w:p w14:paraId="30AEF4C9" w14:textId="77777777" w:rsidR="00197E28" w:rsidRPr="00040872" w:rsidRDefault="00197E28" w:rsidP="00057E5F">
      <w:pPr>
        <w:rPr>
          <w:sz w:val="20"/>
          <w:szCs w:val="20"/>
        </w:rPr>
      </w:pPr>
    </w:p>
    <w:p w14:paraId="471ED7FF" w14:textId="33156257" w:rsidR="00197E28" w:rsidRPr="003E76C3" w:rsidRDefault="003E76C3" w:rsidP="00057E5F">
      <w:pPr>
        <w:rPr>
          <w:sz w:val="22"/>
          <w:szCs w:val="22"/>
        </w:rPr>
      </w:pPr>
      <w:r w:rsidRPr="003E76C3">
        <w:rPr>
          <w:sz w:val="22"/>
          <w:szCs w:val="22"/>
        </w:rPr>
        <w:t xml:space="preserve">IV. </w:t>
      </w:r>
      <w:r>
        <w:rPr>
          <w:sz w:val="22"/>
          <w:szCs w:val="22"/>
        </w:rPr>
        <w:t>Inserção dos parâmetros</w:t>
      </w:r>
      <w:r w:rsidR="00197E28" w:rsidRPr="003E76C3">
        <w:rPr>
          <w:sz w:val="22"/>
          <w:szCs w:val="22"/>
        </w:rPr>
        <w:t xml:space="preserve"> no Solver:</w:t>
      </w:r>
    </w:p>
    <w:p w14:paraId="2C30B7FF" w14:textId="31C154A2" w:rsidR="00763173" w:rsidRPr="00040872" w:rsidRDefault="00197E28" w:rsidP="00197E28">
      <w:pPr>
        <w:jc w:val="center"/>
        <w:rPr>
          <w:sz w:val="20"/>
          <w:szCs w:val="20"/>
        </w:rPr>
      </w:pPr>
      <w:r w:rsidRPr="00040872">
        <w:rPr>
          <w:noProof/>
          <w:sz w:val="20"/>
          <w:szCs w:val="20"/>
        </w:rPr>
        <w:drawing>
          <wp:inline distT="0" distB="0" distL="0" distR="0" wp14:anchorId="60D892A2" wp14:editId="373C12D4">
            <wp:extent cx="2901950" cy="3874104"/>
            <wp:effectExtent l="0" t="0" r="0" b="0"/>
            <wp:docPr id="1213965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6521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230" cy="38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758E" w14:textId="77777777" w:rsidR="00057E5F" w:rsidRPr="00040872" w:rsidRDefault="00057E5F" w:rsidP="00712BE1">
      <w:pPr>
        <w:rPr>
          <w:rFonts w:cs="Arial"/>
          <w:sz w:val="20"/>
          <w:szCs w:val="20"/>
        </w:rPr>
      </w:pPr>
    </w:p>
    <w:p w14:paraId="4B2A85A8" w14:textId="5F92D6D7" w:rsidR="00482FA1" w:rsidRPr="003E76C3" w:rsidRDefault="003E76C3" w:rsidP="003E76C3">
      <w:pPr>
        <w:pStyle w:val="Heading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V. </w:t>
      </w:r>
      <w:r w:rsidR="00A5113E" w:rsidRPr="003E76C3">
        <w:rPr>
          <w:color w:val="auto"/>
          <w:sz w:val="22"/>
          <w:szCs w:val="22"/>
        </w:rPr>
        <w:t>Resultados:</w:t>
      </w:r>
    </w:p>
    <w:p w14:paraId="535D18B9" w14:textId="554E52B8" w:rsidR="002555C5" w:rsidRPr="00040872" w:rsidRDefault="002555C5" w:rsidP="00712BE1">
      <w:pPr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Quantidade que deve ser produzida e quantidade que deve ser comprada de cada modelo: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55C5" w:rsidRPr="00040872" w14:paraId="0EF0F70C" w14:textId="77777777" w:rsidTr="00040872">
        <w:trPr>
          <w:jc w:val="center"/>
        </w:trPr>
        <w:tc>
          <w:tcPr>
            <w:tcW w:w="2337" w:type="dxa"/>
          </w:tcPr>
          <w:p w14:paraId="04426B1C" w14:textId="77777777" w:rsidR="002555C5" w:rsidRPr="00040872" w:rsidRDefault="002555C5" w:rsidP="00712BE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0313CF71" w14:textId="3C37D957" w:rsidR="002555C5" w:rsidRPr="00040872" w:rsidRDefault="002555C5" w:rsidP="0004087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1</w:t>
            </w:r>
          </w:p>
        </w:tc>
        <w:tc>
          <w:tcPr>
            <w:tcW w:w="2338" w:type="dxa"/>
          </w:tcPr>
          <w:p w14:paraId="2A09D35B" w14:textId="6F8C6B55" w:rsidR="002555C5" w:rsidRPr="00040872" w:rsidRDefault="002555C5" w:rsidP="0004087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2</w:t>
            </w:r>
          </w:p>
        </w:tc>
        <w:tc>
          <w:tcPr>
            <w:tcW w:w="2338" w:type="dxa"/>
          </w:tcPr>
          <w:p w14:paraId="55FE1177" w14:textId="45B7B68A" w:rsidR="002555C5" w:rsidRPr="00040872" w:rsidRDefault="002555C5" w:rsidP="0004087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3</w:t>
            </w:r>
          </w:p>
        </w:tc>
      </w:tr>
      <w:tr w:rsidR="002555C5" w:rsidRPr="00040872" w14:paraId="09FF16FE" w14:textId="77777777" w:rsidTr="00040872">
        <w:trPr>
          <w:jc w:val="center"/>
        </w:trPr>
        <w:tc>
          <w:tcPr>
            <w:tcW w:w="2337" w:type="dxa"/>
          </w:tcPr>
          <w:p w14:paraId="4D4241A7" w14:textId="23D3F5D1" w:rsidR="002555C5" w:rsidRPr="00040872" w:rsidRDefault="002555C5" w:rsidP="00712BE1">
            <w:pPr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Deve produzir</w:t>
            </w:r>
          </w:p>
        </w:tc>
        <w:tc>
          <w:tcPr>
            <w:tcW w:w="2337" w:type="dxa"/>
          </w:tcPr>
          <w:p w14:paraId="01DD89A6" w14:textId="0AE88B3D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3000</w:t>
            </w:r>
          </w:p>
        </w:tc>
        <w:tc>
          <w:tcPr>
            <w:tcW w:w="2338" w:type="dxa"/>
          </w:tcPr>
          <w:p w14:paraId="2AF660F3" w14:textId="50DCC7FD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550</w:t>
            </w:r>
          </w:p>
        </w:tc>
        <w:tc>
          <w:tcPr>
            <w:tcW w:w="2338" w:type="dxa"/>
          </w:tcPr>
          <w:p w14:paraId="48F2143C" w14:textId="7A243DC3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900</w:t>
            </w:r>
          </w:p>
        </w:tc>
      </w:tr>
      <w:tr w:rsidR="002555C5" w:rsidRPr="00040872" w14:paraId="19DA0AC9" w14:textId="77777777" w:rsidTr="00040872">
        <w:trPr>
          <w:jc w:val="center"/>
        </w:trPr>
        <w:tc>
          <w:tcPr>
            <w:tcW w:w="2337" w:type="dxa"/>
          </w:tcPr>
          <w:p w14:paraId="1A21D5E8" w14:textId="2E506F8C" w:rsidR="002555C5" w:rsidRPr="00040872" w:rsidRDefault="002555C5" w:rsidP="00712BE1">
            <w:pPr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Deve comprar</w:t>
            </w:r>
          </w:p>
        </w:tc>
        <w:tc>
          <w:tcPr>
            <w:tcW w:w="2337" w:type="dxa"/>
          </w:tcPr>
          <w:p w14:paraId="1F17F1A3" w14:textId="16324C00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338" w:type="dxa"/>
          </w:tcPr>
          <w:p w14:paraId="749DB136" w14:textId="7E9BAAC5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1450</w:t>
            </w:r>
          </w:p>
        </w:tc>
        <w:tc>
          <w:tcPr>
            <w:tcW w:w="2338" w:type="dxa"/>
          </w:tcPr>
          <w:p w14:paraId="60A44AE5" w14:textId="5B625228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0</w:t>
            </w:r>
          </w:p>
        </w:tc>
      </w:tr>
    </w:tbl>
    <w:p w14:paraId="0A50553F" w14:textId="77777777" w:rsidR="00A5113E" w:rsidRPr="00040872" w:rsidRDefault="00A5113E" w:rsidP="00712BE1">
      <w:pPr>
        <w:rPr>
          <w:rFonts w:cs="Arial"/>
          <w:sz w:val="20"/>
          <w:szCs w:val="20"/>
        </w:rPr>
      </w:pPr>
    </w:p>
    <w:p w14:paraId="55631120" w14:textId="5639DF34" w:rsidR="0074303F" w:rsidRPr="00040872" w:rsidRDefault="002555C5" w:rsidP="00712BE1">
      <w:pPr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O custo total será de $ 453300;</w:t>
      </w:r>
    </w:p>
    <w:p w14:paraId="4EC051DE" w14:textId="5CDA8F90" w:rsidR="002555C5" w:rsidRPr="00040872" w:rsidRDefault="002555C5" w:rsidP="00712BE1">
      <w:pPr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As horas que serão utilizadas e que sobrarão de cabeamento e fixação: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55C5" w:rsidRPr="00040872" w14:paraId="17626F36" w14:textId="77777777" w:rsidTr="00040872">
        <w:tc>
          <w:tcPr>
            <w:tcW w:w="3116" w:type="dxa"/>
          </w:tcPr>
          <w:p w14:paraId="20C7BE8B" w14:textId="77777777" w:rsidR="002555C5" w:rsidRPr="00040872" w:rsidRDefault="002555C5" w:rsidP="00712BE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9E5B10A" w14:textId="0355B3BF" w:rsidR="002555C5" w:rsidRPr="00040872" w:rsidRDefault="002555C5" w:rsidP="0004087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horas utilizadas</w:t>
            </w:r>
          </w:p>
        </w:tc>
        <w:tc>
          <w:tcPr>
            <w:tcW w:w="3117" w:type="dxa"/>
          </w:tcPr>
          <w:p w14:paraId="6BC59E9A" w14:textId="496C2F67" w:rsidR="002555C5" w:rsidRPr="00040872" w:rsidRDefault="002555C5" w:rsidP="0004087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horas que sobrarão</w:t>
            </w:r>
          </w:p>
        </w:tc>
      </w:tr>
      <w:tr w:rsidR="002555C5" w:rsidRPr="00040872" w14:paraId="7A30CE0C" w14:textId="77777777" w:rsidTr="00040872">
        <w:tc>
          <w:tcPr>
            <w:tcW w:w="3116" w:type="dxa"/>
          </w:tcPr>
          <w:p w14:paraId="3651286F" w14:textId="2DF8DAC2" w:rsidR="002555C5" w:rsidRPr="00040872" w:rsidRDefault="002555C5" w:rsidP="00712BE1">
            <w:pPr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Cabeamento</w:t>
            </w:r>
          </w:p>
        </w:tc>
        <w:tc>
          <w:tcPr>
            <w:tcW w:w="3117" w:type="dxa"/>
          </w:tcPr>
          <w:p w14:paraId="6288FE8B" w14:textId="0D0EBC94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9525</w:t>
            </w:r>
          </w:p>
        </w:tc>
        <w:tc>
          <w:tcPr>
            <w:tcW w:w="3117" w:type="dxa"/>
          </w:tcPr>
          <w:p w14:paraId="3C99FAA1" w14:textId="0473F8FE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475</w:t>
            </w:r>
          </w:p>
        </w:tc>
      </w:tr>
      <w:tr w:rsidR="002555C5" w:rsidRPr="00040872" w14:paraId="1F9AAEA8" w14:textId="77777777" w:rsidTr="00040872">
        <w:tc>
          <w:tcPr>
            <w:tcW w:w="3116" w:type="dxa"/>
          </w:tcPr>
          <w:p w14:paraId="3D5DA137" w14:textId="120B7F15" w:rsidR="002555C5" w:rsidRPr="00040872" w:rsidRDefault="002555C5" w:rsidP="00712BE1">
            <w:pPr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Fixação</w:t>
            </w:r>
          </w:p>
        </w:tc>
        <w:tc>
          <w:tcPr>
            <w:tcW w:w="3117" w:type="dxa"/>
          </w:tcPr>
          <w:p w14:paraId="4BFE8263" w14:textId="6755FF49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5000</w:t>
            </w:r>
          </w:p>
        </w:tc>
        <w:tc>
          <w:tcPr>
            <w:tcW w:w="3117" w:type="dxa"/>
          </w:tcPr>
          <w:p w14:paraId="7DDCEDC6" w14:textId="7023D6BA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0</w:t>
            </w:r>
          </w:p>
        </w:tc>
      </w:tr>
    </w:tbl>
    <w:p w14:paraId="06CB2A35" w14:textId="77777777" w:rsidR="002555C5" w:rsidRPr="00040872" w:rsidRDefault="002555C5" w:rsidP="00712BE1">
      <w:pPr>
        <w:rPr>
          <w:rFonts w:cs="Arial"/>
          <w:sz w:val="20"/>
          <w:szCs w:val="20"/>
        </w:rPr>
      </w:pPr>
    </w:p>
    <w:p w14:paraId="0D11D4B6" w14:textId="77777777" w:rsidR="002555C5" w:rsidRPr="00040872" w:rsidRDefault="002555C5" w:rsidP="00712BE1">
      <w:pPr>
        <w:rPr>
          <w:rFonts w:cs="Arial"/>
          <w:sz w:val="20"/>
          <w:szCs w:val="20"/>
        </w:rPr>
      </w:pPr>
    </w:p>
    <w:p w14:paraId="74DC46F8" w14:textId="3B84F7A0" w:rsidR="00D160FC" w:rsidRDefault="00D160FC" w:rsidP="00712BE1">
      <w:pPr>
        <w:rPr>
          <w:caps/>
        </w:rPr>
      </w:pPr>
      <w:r w:rsidRPr="00040872">
        <w:rPr>
          <w:caps/>
        </w:rPr>
        <w:t xml:space="preserve">Exemplo </w:t>
      </w:r>
      <w:r w:rsidRPr="00040872">
        <w:rPr>
          <w:caps/>
        </w:rPr>
        <w:t>2</w:t>
      </w:r>
      <w:r w:rsidRPr="00040872">
        <w:rPr>
          <w:caps/>
        </w:rPr>
        <w:t>:</w:t>
      </w:r>
      <w:r w:rsidR="00040872">
        <w:rPr>
          <w:caps/>
        </w:rPr>
        <w:t xml:space="preserve"> </w:t>
      </w:r>
    </w:p>
    <w:p w14:paraId="24957F52" w14:textId="77777777" w:rsidR="00BC7504" w:rsidRDefault="00BC7504" w:rsidP="00712BE1">
      <w:pPr>
        <w:rPr>
          <w:caps/>
        </w:rPr>
      </w:pPr>
    </w:p>
    <w:p w14:paraId="2BC1427C" w14:textId="77777777" w:rsidR="00BC7504" w:rsidRPr="003E76C3" w:rsidRDefault="00BC7504" w:rsidP="00BC7504">
      <w:pPr>
        <w:rPr>
          <w:sz w:val="22"/>
          <w:szCs w:val="22"/>
        </w:rPr>
      </w:pPr>
      <w:r w:rsidRPr="003E76C3">
        <w:rPr>
          <w:sz w:val="22"/>
          <w:szCs w:val="22"/>
        </w:rPr>
        <w:t>I. Variáveis de decisão do problema</w:t>
      </w:r>
    </w:p>
    <w:p w14:paraId="648A6A7A" w14:textId="77777777" w:rsidR="00BC7504" w:rsidRPr="003E76C3" w:rsidRDefault="00BC7504" w:rsidP="00BC7504">
      <w:pPr>
        <w:rPr>
          <w:sz w:val="22"/>
          <w:szCs w:val="22"/>
        </w:rPr>
      </w:pPr>
      <w:r w:rsidRPr="003E76C3">
        <w:rPr>
          <w:sz w:val="22"/>
          <w:szCs w:val="22"/>
        </w:rPr>
        <w:t>II. Função objetivo do problema</w:t>
      </w:r>
    </w:p>
    <w:p w14:paraId="4E1AEB03" w14:textId="77777777" w:rsidR="00BC7504" w:rsidRPr="003E76C3" w:rsidRDefault="00BC7504" w:rsidP="00BC7504">
      <w:pPr>
        <w:rPr>
          <w:sz w:val="22"/>
          <w:szCs w:val="22"/>
        </w:rPr>
      </w:pPr>
      <w:r w:rsidRPr="003E76C3">
        <w:rPr>
          <w:sz w:val="22"/>
          <w:szCs w:val="22"/>
        </w:rPr>
        <w:t>III. Restrições do problema</w:t>
      </w:r>
    </w:p>
    <w:p w14:paraId="523ED035" w14:textId="77777777" w:rsidR="00BC7504" w:rsidRPr="003E76C3" w:rsidRDefault="00BC7504" w:rsidP="00BC7504">
      <w:pPr>
        <w:rPr>
          <w:sz w:val="22"/>
          <w:szCs w:val="22"/>
        </w:rPr>
      </w:pPr>
      <w:r w:rsidRPr="003E76C3">
        <w:rPr>
          <w:sz w:val="22"/>
          <w:szCs w:val="22"/>
        </w:rPr>
        <w:t xml:space="preserve">IV. </w:t>
      </w:r>
      <w:r>
        <w:rPr>
          <w:sz w:val="22"/>
          <w:szCs w:val="22"/>
        </w:rPr>
        <w:t>Inserção dos parâmetros</w:t>
      </w:r>
      <w:r w:rsidRPr="003E76C3">
        <w:rPr>
          <w:sz w:val="22"/>
          <w:szCs w:val="22"/>
        </w:rPr>
        <w:t xml:space="preserve"> no Solver:</w:t>
      </w:r>
    </w:p>
    <w:p w14:paraId="2C3C86E6" w14:textId="77777777" w:rsidR="00BC7504" w:rsidRPr="003E76C3" w:rsidRDefault="00BC7504" w:rsidP="00BC7504">
      <w:pPr>
        <w:pStyle w:val="Heading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V. </w:t>
      </w:r>
      <w:r w:rsidRPr="003E76C3">
        <w:rPr>
          <w:color w:val="auto"/>
          <w:sz w:val="22"/>
          <w:szCs w:val="22"/>
        </w:rPr>
        <w:t>Resultados:</w:t>
      </w:r>
    </w:p>
    <w:p w14:paraId="6EA6E9E0" w14:textId="77777777" w:rsidR="00BC7504" w:rsidRPr="00040872" w:rsidRDefault="00BC7504" w:rsidP="00712BE1">
      <w:pPr>
        <w:rPr>
          <w:rFonts w:cs="Arial"/>
          <w:sz w:val="20"/>
          <w:szCs w:val="20"/>
        </w:rPr>
      </w:pPr>
    </w:p>
    <w:sectPr w:rsidR="00BC7504" w:rsidRPr="0004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49"/>
    <w:rsid w:val="00040872"/>
    <w:rsid w:val="00057E5F"/>
    <w:rsid w:val="00175378"/>
    <w:rsid w:val="00197E28"/>
    <w:rsid w:val="002469A5"/>
    <w:rsid w:val="002555C5"/>
    <w:rsid w:val="002B1C63"/>
    <w:rsid w:val="0038792B"/>
    <w:rsid w:val="003E76C3"/>
    <w:rsid w:val="00482FA1"/>
    <w:rsid w:val="004945AD"/>
    <w:rsid w:val="00647C78"/>
    <w:rsid w:val="00712BE1"/>
    <w:rsid w:val="0074303F"/>
    <w:rsid w:val="00763173"/>
    <w:rsid w:val="00882AB7"/>
    <w:rsid w:val="0088458E"/>
    <w:rsid w:val="008D344A"/>
    <w:rsid w:val="008D4549"/>
    <w:rsid w:val="00A24640"/>
    <w:rsid w:val="00A5113E"/>
    <w:rsid w:val="00BC7504"/>
    <w:rsid w:val="00C63004"/>
    <w:rsid w:val="00C820DB"/>
    <w:rsid w:val="00CB687F"/>
    <w:rsid w:val="00D160FC"/>
    <w:rsid w:val="00D16E2E"/>
    <w:rsid w:val="00D50B0C"/>
    <w:rsid w:val="00DB4FEE"/>
    <w:rsid w:val="00E72BB3"/>
    <w:rsid w:val="00F3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CB6AB"/>
  <w15:chartTrackingRefBased/>
  <w15:docId w15:val="{18EC21AF-7DC2-0443-86C2-90F2F3BE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BE1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175378"/>
    <w:pPr>
      <w:keepNext/>
      <w:keepLines/>
      <w:spacing w:before="160" w:after="80"/>
      <w:outlineLvl w:val="1"/>
    </w:pPr>
    <w:rPr>
      <w:rFonts w:ascii="Arial" w:eastAsiaTheme="majorEastAsia" w:hAnsi="Arial" w:cs="Times New Roman (Headings CS)"/>
      <w:cap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tulonivel1">
    <w:name w:val="1) título nivel 1"/>
    <w:basedOn w:val="Normal"/>
    <w:next w:val="Normal"/>
    <w:qFormat/>
    <w:rsid w:val="00882AB7"/>
    <w:pPr>
      <w:pageBreakBefore/>
      <w:spacing w:after="0" w:line="240" w:lineRule="auto"/>
      <w:outlineLvl w:val="0"/>
    </w:pPr>
    <w:rPr>
      <w:rFonts w:ascii="Times New Roman" w:eastAsia="Times New Roman" w:hAnsi="Times New Roman" w:cs="Times New Roman"/>
      <w:b/>
      <w:caps/>
      <w:kern w:val="0"/>
      <w:lang w:eastAsia="pt-BR"/>
      <w14:ligatures w14:val="non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C820DB"/>
    <w:pPr>
      <w:spacing w:before="120" w:after="0" w:line="240" w:lineRule="auto"/>
      <w:ind w:left="720"/>
    </w:pPr>
    <w:rPr>
      <w:rFonts w:ascii="Times New Roman" w:eastAsia="Times New Roman" w:hAnsi="Times New Roman" w:cs="Times New Roman"/>
      <w:bCs/>
      <w:caps/>
      <w:kern w:val="0"/>
      <w:szCs w:val="2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20DB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8D45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75378"/>
    <w:rPr>
      <w:rFonts w:ascii="Arial" w:eastAsiaTheme="majorEastAsia" w:hAnsi="Arial" w:cs="Times New Roman (Headings CS)"/>
      <w:caps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8D4549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549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549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549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549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549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549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8D4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549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549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8D4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549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8D4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549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8D45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4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53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75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753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753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753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753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75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7537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753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57E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8A50F7-7045-164D-ABC4-EF0C5A2A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15</cp:revision>
  <dcterms:created xsi:type="dcterms:W3CDTF">2024-08-19T22:34:00Z</dcterms:created>
  <dcterms:modified xsi:type="dcterms:W3CDTF">2024-10-10T04:02:00Z</dcterms:modified>
</cp:coreProperties>
</file>