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F25942" w:rsidRPr="00543756" w:rsidRDefault="00606BC0" w:rsidP="00F25942">
          <w:pPr>
            <w:pStyle w:val="Logo"/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F25942" w:rsidRPr="009C6141">
                <w:rPr>
                  <w:noProof/>
                  <w:lang w:eastAsia="it-IT"/>
                </w:rPr>
                <w:drawing>
                  <wp:inline distT="0" distB="0" distL="0" distR="0" wp14:anchorId="3F2D96E6" wp14:editId="5302DB88">
                    <wp:extent cx="5759445" cy="1507293"/>
                    <wp:effectExtent l="0" t="0" r="0" b="0"/>
                    <wp:docPr id="8" name="Immagin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59445" cy="1507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tbl>
          <w:tblPr>
            <w:tblW w:w="4147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1722"/>
            <w:gridCol w:w="1415"/>
            <w:gridCol w:w="1011"/>
          </w:tblGrid>
          <w:tr w:rsidR="00422A90" w:rsidRPr="00422A90" w:rsidTr="001463F8">
            <w:trPr>
              <w:trHeight w:val="402"/>
              <w:jc w:val="center"/>
            </w:trPr>
            <w:tc>
              <w:tcPr>
                <w:tcW w:w="4147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422A90" w:rsidRPr="00422A90" w:rsidRDefault="00422A90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  <w:t>Composizione Team</w:t>
                </w:r>
              </w:p>
            </w:tc>
          </w:tr>
          <w:tr w:rsidR="00422A90" w:rsidRPr="00422A90" w:rsidTr="001463F8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422A90" w:rsidRPr="00422A90" w:rsidRDefault="00422A90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  <w:t>Cognome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422A90" w:rsidRPr="00422A90" w:rsidRDefault="00422A90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  <w:t>Nome</w:t>
                </w:r>
              </w:p>
            </w:tc>
            <w:tc>
              <w:tcPr>
                <w:tcW w:w="10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422A90" w:rsidRPr="00422A90" w:rsidRDefault="00422A90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  <w:t>Acronimo</w:t>
                </w:r>
              </w:p>
            </w:tc>
          </w:tr>
          <w:tr w:rsidR="00422A90" w:rsidRPr="00422A90" w:rsidTr="001463F8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2A90" w:rsidRPr="00422A90" w:rsidRDefault="001463F8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Iannaccone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2A90" w:rsidRPr="00422A90" w:rsidRDefault="001463F8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Andrea</w:t>
                </w:r>
              </w:p>
            </w:tc>
            <w:tc>
              <w:tcPr>
                <w:tcW w:w="10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2A90" w:rsidRPr="00422A90" w:rsidRDefault="001463F8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AI</w:t>
                </w:r>
              </w:p>
            </w:tc>
          </w:tr>
          <w:tr w:rsidR="00422A90" w:rsidRPr="00422A90" w:rsidTr="001463F8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2A90" w:rsidRPr="00422A90" w:rsidRDefault="001463F8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Maione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2A90" w:rsidRPr="00422A90" w:rsidRDefault="001463F8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Ciro</w:t>
                </w:r>
              </w:p>
            </w:tc>
            <w:tc>
              <w:tcPr>
                <w:tcW w:w="10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2A90" w:rsidRPr="00422A90" w:rsidRDefault="001463F8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CM</w:t>
                </w:r>
              </w:p>
            </w:tc>
          </w:tr>
          <w:tr w:rsidR="00422A90" w:rsidRPr="00422A90" w:rsidTr="001463F8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2A90" w:rsidRPr="00422A90" w:rsidRDefault="001463F8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Rossi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2A90" w:rsidRPr="00422A90" w:rsidRDefault="001463F8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Domenico</w:t>
                </w:r>
              </w:p>
            </w:tc>
            <w:tc>
              <w:tcPr>
                <w:tcW w:w="10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2A90" w:rsidRPr="00422A90" w:rsidRDefault="001463F8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RD</w:t>
                </w:r>
              </w:p>
            </w:tc>
          </w:tr>
          <w:tr w:rsidR="00422A90" w:rsidRPr="00422A90" w:rsidTr="001463F8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2A90" w:rsidRPr="00422A90" w:rsidRDefault="001463F8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Saporito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2A90" w:rsidRPr="00422A90" w:rsidRDefault="001463F8" w:rsidP="00422A90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Antonio</w:t>
                </w:r>
              </w:p>
            </w:tc>
            <w:tc>
              <w:tcPr>
                <w:tcW w:w="101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422A90" w:rsidRPr="00422A90" w:rsidRDefault="001463F8" w:rsidP="001463F8">
                <w:pPr>
                  <w:spacing w:line="240" w:lineRule="auto"/>
                  <w:ind w:left="0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 xml:space="preserve">     SA</w:t>
                </w:r>
              </w:p>
            </w:tc>
          </w:tr>
        </w:tbl>
        <w:p w:rsidR="00F25942" w:rsidRDefault="003A6180" w:rsidP="00634055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11E2B" wp14:editId="574EFB4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2162810</wp:posOffset>
                    </wp:positionV>
                    <wp:extent cx="5486400" cy="1463040"/>
                    <wp:effectExtent l="0" t="0" r="0" b="3810"/>
                    <wp:wrapTopAndBottom/>
                    <wp:docPr id="3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:rsidR="001463F8" w:rsidRPr="00AC1899" w:rsidRDefault="001463F8" w:rsidP="003A6180">
                                <w:pPr>
                                  <w:pStyle w:val="Title"/>
                                  <w:suppressAutoHyphens/>
                                  <w:autoSpaceDN w:val="0"/>
                                  <w:contextualSpacing w:val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</w:t>
                                </w: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ER</w:t>
                                </w:r>
                              </w:p>
                              <w:p w:rsidR="001463F8" w:rsidRPr="00AC1899" w:rsidRDefault="001463F8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after="0"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Test</w:t>
                                </w:r>
                              </w:p>
                              <w:p w:rsidR="001463F8" w:rsidRPr="00AC1899" w:rsidRDefault="001463F8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Execution</w:t>
                                </w:r>
                              </w:p>
                              <w:p w:rsidR="001463F8" w:rsidRPr="00AC1899" w:rsidRDefault="001463F8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Report</w:t>
                                </w:r>
                              </w:p>
                              <w:p w:rsidR="001463F8" w:rsidRPr="001463F8" w:rsidRDefault="001463F8" w:rsidP="00422A90">
                                <w:pPr>
                                  <w:pStyle w:val="Subtitle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AC1899">
                                  <w:rPr>
                                    <w:lang w:val="en-GB"/>
                                  </w:rPr>
                                  <w:t>Tirocinio</w:t>
                                </w:r>
                                <w:proofErr w:type="spellEnd"/>
                                <w:r w:rsidRPr="001463F8">
                                  <w:rPr>
                                    <w:lang w:val="en-US"/>
                                  </w:rPr>
                                  <w:t xml:space="preserve"> 2.5</w:t>
                                </w:r>
                              </w:p>
                              <w:p w:rsidR="001463F8" w:rsidRPr="001463F8" w:rsidRDefault="001463F8" w:rsidP="00454105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:rsidR="001463F8" w:rsidRDefault="001463F8" w:rsidP="00454105">
                                <w:pPr>
                                  <w:pStyle w:val="NoSpacing"/>
                                </w:pPr>
                              </w:p>
                              <w:p w:rsidR="001463F8" w:rsidRPr="00454105" w:rsidRDefault="001463F8" w:rsidP="00454105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vert="horz" wrap="square" lIns="0" tIns="0" rIns="0" bIns="0" anchor="t" anchorCtr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E11E2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0;margin-top:170.3pt;width:6in;height:11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" filled="f" stroked="f">
                    <v:textbox style="mso-fit-shape-to-text:t" inset="0,0,0,0">
                      <w:txbxContent>
                        <w:p w:rsidR="001463F8" w:rsidRPr="00AC1899" w:rsidRDefault="001463F8" w:rsidP="003A6180">
                          <w:pPr>
                            <w:pStyle w:val="Title"/>
                            <w:suppressAutoHyphens/>
                            <w:autoSpaceDN w:val="0"/>
                            <w:contextualSpacing w:val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</w:t>
                          </w: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ER</w:t>
                          </w:r>
                        </w:p>
                        <w:p w:rsidR="001463F8" w:rsidRPr="00AC1899" w:rsidRDefault="001463F8" w:rsidP="00422A90">
                          <w:pPr>
                            <w:pStyle w:val="Title"/>
                            <w:suppressAutoHyphens/>
                            <w:autoSpaceDN w:val="0"/>
                            <w:spacing w:after="0"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Test</w:t>
                          </w:r>
                        </w:p>
                        <w:p w:rsidR="001463F8" w:rsidRPr="00AC1899" w:rsidRDefault="001463F8" w:rsidP="00422A90">
                          <w:pPr>
                            <w:pStyle w:val="Title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Execution</w:t>
                          </w:r>
                        </w:p>
                        <w:p w:rsidR="001463F8" w:rsidRPr="00AC1899" w:rsidRDefault="001463F8" w:rsidP="00422A90">
                          <w:pPr>
                            <w:pStyle w:val="Title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Report</w:t>
                          </w:r>
                        </w:p>
                        <w:p w:rsidR="001463F8" w:rsidRPr="001463F8" w:rsidRDefault="001463F8" w:rsidP="00422A90">
                          <w:pPr>
                            <w:pStyle w:val="Subtitle"/>
                            <w:rPr>
                              <w:lang w:val="en-US"/>
                            </w:rPr>
                          </w:pPr>
                          <w:proofErr w:type="spellStart"/>
                          <w:r w:rsidRPr="00AC1899">
                            <w:rPr>
                              <w:lang w:val="en-GB"/>
                            </w:rPr>
                            <w:t>Tirocinio</w:t>
                          </w:r>
                          <w:proofErr w:type="spellEnd"/>
                          <w:r w:rsidRPr="001463F8">
                            <w:rPr>
                              <w:lang w:val="en-US"/>
                            </w:rPr>
                            <w:t xml:space="preserve"> 2.5</w:t>
                          </w:r>
                        </w:p>
                        <w:p w:rsidR="001463F8" w:rsidRPr="001463F8" w:rsidRDefault="001463F8" w:rsidP="00454105">
                          <w:pPr>
                            <w:rPr>
                              <w:lang w:val="en-US"/>
                            </w:rPr>
                          </w:pPr>
                        </w:p>
                        <w:p w:rsidR="001463F8" w:rsidRDefault="001463F8" w:rsidP="00454105">
                          <w:pPr>
                            <w:pStyle w:val="NoSpacing"/>
                          </w:pPr>
                        </w:p>
                        <w:p w:rsidR="001463F8" w:rsidRPr="00454105" w:rsidRDefault="001463F8" w:rsidP="00454105">
                          <w:pPr>
                            <w:pStyle w:val="NoSpacing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F25942">
            <w:br w:type="page"/>
          </w:r>
        </w:p>
        <w:tbl>
          <w:tblPr>
            <w:tblW w:w="9168" w:type="dxa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65"/>
            <w:gridCol w:w="2265"/>
            <w:gridCol w:w="2372"/>
            <w:gridCol w:w="2266"/>
          </w:tblGrid>
          <w:tr w:rsidR="00422A90" w:rsidRPr="00422A90" w:rsidTr="002F6D74">
            <w:tc>
              <w:tcPr>
                <w:tcW w:w="2265" w:type="dxa"/>
                <w:tcBorders>
                  <w:top w:val="single" w:sz="4" w:space="0" w:color="BCB8AC"/>
                  <w:left w:val="single" w:sz="4" w:space="0" w:color="BCB8AC"/>
                  <w:right w:val="single" w:sz="4" w:space="0" w:color="BCB8AC"/>
                </w:tcBorders>
                <w:shd w:val="clear" w:color="auto" w:fill="1549FF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22A90" w:rsidRPr="00422A90" w:rsidRDefault="00422A90" w:rsidP="00422A90">
                <w:pPr>
                  <w:suppressAutoHyphens/>
                  <w:autoSpaceDN w:val="0"/>
                  <w:spacing w:line="240" w:lineRule="auto"/>
                  <w:ind w:left="0"/>
                  <w:jc w:val="center"/>
                  <w:textAlignment w:val="baseline"/>
                  <w:rPr>
                    <w:rFonts w:ascii="Century Gothic" w:eastAsia="MS Mincho" w:hAnsi="Century Gothic" w:cs="Times New Roman"/>
                    <w:color w:val="FFFFFF"/>
                    <w:sz w:val="32"/>
                    <w:lang w:eastAsia="en-US"/>
                  </w:rPr>
                </w:pPr>
                <w:bookmarkStart w:id="0" w:name="_Hlk501196848"/>
                <w:r w:rsidRPr="00422A90">
                  <w:rPr>
                    <w:rFonts w:ascii="Century Gothic" w:eastAsia="MS Mincho" w:hAnsi="Century Gothic" w:cs="Times New Roman"/>
                    <w:color w:val="FFFFFF"/>
                    <w:sz w:val="32"/>
                    <w:lang w:eastAsia="en-US"/>
                  </w:rPr>
                  <w:lastRenderedPageBreak/>
                  <w:t>Data</w:t>
                </w:r>
              </w:p>
            </w:tc>
            <w:tc>
              <w:tcPr>
                <w:tcW w:w="2265" w:type="dxa"/>
                <w:tcBorders>
                  <w:top w:val="single" w:sz="4" w:space="0" w:color="BCB8AC"/>
                  <w:left w:val="single" w:sz="4" w:space="0" w:color="BCB8AC"/>
                  <w:right w:val="single" w:sz="4" w:space="0" w:color="BCB8AC"/>
                </w:tcBorders>
                <w:shd w:val="clear" w:color="auto" w:fill="1549FF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22A90" w:rsidRPr="00422A90" w:rsidRDefault="00422A90" w:rsidP="00422A90">
                <w:pPr>
                  <w:suppressAutoHyphens/>
                  <w:autoSpaceDN w:val="0"/>
                  <w:spacing w:line="240" w:lineRule="auto"/>
                  <w:ind w:left="0"/>
                  <w:jc w:val="center"/>
                  <w:textAlignment w:val="baseline"/>
                  <w:rPr>
                    <w:rFonts w:ascii="Century Gothic" w:eastAsia="MS Mincho" w:hAnsi="Century Gothic" w:cs="Times New Roman"/>
                    <w:color w:val="FFFFFF"/>
                    <w:sz w:val="32"/>
                    <w:lang w:eastAsia="en-US"/>
                  </w:rPr>
                </w:pPr>
                <w:r w:rsidRPr="00422A90">
                  <w:rPr>
                    <w:rFonts w:ascii="Century Gothic" w:eastAsia="MS Mincho" w:hAnsi="Century Gothic" w:cs="Times New Roman"/>
                    <w:color w:val="FFFFFF"/>
                    <w:sz w:val="32"/>
                    <w:lang w:eastAsia="en-US"/>
                  </w:rPr>
                  <w:t>Versione</w:t>
                </w:r>
              </w:p>
            </w:tc>
            <w:tc>
              <w:tcPr>
                <w:tcW w:w="2372" w:type="dxa"/>
                <w:tcBorders>
                  <w:top w:val="single" w:sz="4" w:space="0" w:color="BCB8AC"/>
                  <w:left w:val="single" w:sz="4" w:space="0" w:color="BCB8AC"/>
                  <w:right w:val="single" w:sz="4" w:space="0" w:color="BCB8AC"/>
                </w:tcBorders>
                <w:shd w:val="clear" w:color="auto" w:fill="1549FF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22A90" w:rsidRPr="00422A90" w:rsidRDefault="00422A90" w:rsidP="00422A90">
                <w:pPr>
                  <w:suppressAutoHyphens/>
                  <w:autoSpaceDN w:val="0"/>
                  <w:spacing w:line="240" w:lineRule="auto"/>
                  <w:ind w:left="0"/>
                  <w:jc w:val="center"/>
                  <w:textAlignment w:val="baseline"/>
                  <w:rPr>
                    <w:rFonts w:ascii="Century Gothic" w:eastAsia="MS Mincho" w:hAnsi="Century Gothic" w:cs="Times New Roman"/>
                    <w:color w:val="FFFFFF"/>
                    <w:sz w:val="32"/>
                    <w:lang w:eastAsia="en-US"/>
                  </w:rPr>
                </w:pPr>
                <w:r w:rsidRPr="00422A90">
                  <w:rPr>
                    <w:rFonts w:ascii="Century Gothic" w:eastAsia="MS Mincho" w:hAnsi="Century Gothic" w:cs="Times New Roman"/>
                    <w:color w:val="FFFFFF"/>
                    <w:sz w:val="32"/>
                    <w:lang w:eastAsia="en-US"/>
                  </w:rPr>
                  <w:t>Cambiamenti</w:t>
                </w:r>
              </w:p>
            </w:tc>
            <w:tc>
              <w:tcPr>
                <w:tcW w:w="2266" w:type="dxa"/>
                <w:tcBorders>
                  <w:top w:val="single" w:sz="4" w:space="0" w:color="BCB8AC"/>
                  <w:left w:val="single" w:sz="4" w:space="0" w:color="BCB8AC"/>
                  <w:right w:val="single" w:sz="4" w:space="0" w:color="BCB8AC"/>
                </w:tcBorders>
                <w:shd w:val="clear" w:color="auto" w:fill="1549FF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22A90" w:rsidRPr="00422A90" w:rsidRDefault="00422A90" w:rsidP="00422A90">
                <w:pPr>
                  <w:suppressAutoHyphens/>
                  <w:autoSpaceDN w:val="0"/>
                  <w:spacing w:line="240" w:lineRule="auto"/>
                  <w:ind w:left="0"/>
                  <w:jc w:val="center"/>
                  <w:textAlignment w:val="baseline"/>
                  <w:rPr>
                    <w:rFonts w:ascii="Century Gothic" w:eastAsia="MS Mincho" w:hAnsi="Century Gothic" w:cs="Times New Roman"/>
                    <w:color w:val="FFFFFF"/>
                    <w:sz w:val="32"/>
                    <w:lang w:eastAsia="en-US"/>
                  </w:rPr>
                </w:pPr>
                <w:r w:rsidRPr="00422A90">
                  <w:rPr>
                    <w:rFonts w:ascii="Century Gothic" w:eastAsia="MS Mincho" w:hAnsi="Century Gothic" w:cs="Times New Roman"/>
                    <w:color w:val="FFFFFF"/>
                    <w:sz w:val="32"/>
                    <w:lang w:eastAsia="en-US"/>
                  </w:rPr>
                  <w:t>Autori</w:t>
                </w:r>
              </w:p>
            </w:tc>
          </w:tr>
          <w:tr w:rsidR="00000964" w:rsidRPr="00422A90" w:rsidTr="00000964">
            <w:trPr>
              <w:trHeight w:val="466"/>
            </w:trPr>
            <w:tc>
              <w:tcPr>
                <w:tcW w:w="2265" w:type="dxa"/>
                <w:tcBorders>
                  <w:left w:val="single" w:sz="4" w:space="0" w:color="BCB8AC"/>
                  <w:bottom w:val="single" w:sz="4" w:space="0" w:color="BCB8AC"/>
                  <w:right w:val="single" w:sz="4" w:space="0" w:color="BCB8AC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00964" w:rsidRDefault="00000964" w:rsidP="00422A90">
                <w:pPr>
                  <w:suppressAutoHyphens/>
                  <w:autoSpaceDN w:val="0"/>
                  <w:spacing w:line="240" w:lineRule="auto"/>
                  <w:ind w:left="0"/>
                  <w:textAlignment w:val="baseline"/>
                  <w:rPr>
                    <w:rFonts w:ascii="Century Gothic" w:eastAsia="MS Mincho" w:hAnsi="Century Gothic" w:cs="Times New Roman"/>
                    <w:color w:val="4C483D"/>
                    <w:lang w:eastAsia="en-US"/>
                  </w:rPr>
                </w:pPr>
                <w:r>
                  <w:rPr>
                    <w:rFonts w:ascii="Century Gothic" w:eastAsia="MS Mincho" w:hAnsi="Century Gothic" w:cs="Times New Roman"/>
                    <w:color w:val="4C483D"/>
                    <w:lang w:eastAsia="en-US"/>
                  </w:rPr>
                  <w:t>2</w:t>
                </w:r>
                <w:r w:rsidR="007617FD">
                  <w:rPr>
                    <w:rFonts w:ascii="Century Gothic" w:eastAsia="MS Mincho" w:hAnsi="Century Gothic" w:cs="Times New Roman"/>
                    <w:color w:val="4C483D"/>
                    <w:lang w:eastAsia="en-US"/>
                  </w:rPr>
                  <w:t>0</w:t>
                </w:r>
                <w:bookmarkStart w:id="1" w:name="_GoBack"/>
                <w:bookmarkEnd w:id="1"/>
                <w:r w:rsidR="001D5487">
                  <w:rPr>
                    <w:rFonts w:ascii="Century Gothic" w:eastAsia="MS Mincho" w:hAnsi="Century Gothic" w:cs="Times New Roman"/>
                    <w:color w:val="4C483D"/>
                    <w:lang w:eastAsia="en-US"/>
                  </w:rPr>
                  <w:t>/01/2019</w:t>
                </w:r>
              </w:p>
            </w:tc>
            <w:tc>
              <w:tcPr>
                <w:tcW w:w="2265" w:type="dxa"/>
                <w:tcBorders>
                  <w:left w:val="single" w:sz="4" w:space="0" w:color="BCB8AC"/>
                  <w:bottom w:val="single" w:sz="4" w:space="0" w:color="BCB8AC"/>
                  <w:right w:val="single" w:sz="4" w:space="0" w:color="BCB8AC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00964" w:rsidRDefault="00000964" w:rsidP="00422A90">
                <w:pPr>
                  <w:suppressAutoHyphens/>
                  <w:autoSpaceDN w:val="0"/>
                  <w:spacing w:line="240" w:lineRule="auto"/>
                  <w:ind w:left="0"/>
                  <w:textAlignment w:val="baseline"/>
                  <w:rPr>
                    <w:rFonts w:eastAsia="MS Mincho" w:cs="Times New Roman"/>
                    <w:color w:val="4C483D"/>
                    <w:lang w:eastAsia="en-US"/>
                  </w:rPr>
                </w:pPr>
                <w:r>
                  <w:rPr>
                    <w:rFonts w:eastAsia="MS Mincho" w:cs="Times New Roman"/>
                    <w:color w:val="4C483D"/>
                    <w:lang w:eastAsia="en-US"/>
                  </w:rPr>
                  <w:t>1.0</w:t>
                </w:r>
              </w:p>
            </w:tc>
            <w:tc>
              <w:tcPr>
                <w:tcW w:w="2372" w:type="dxa"/>
                <w:tcBorders>
                  <w:left w:val="single" w:sz="4" w:space="0" w:color="BCB8AC"/>
                  <w:bottom w:val="single" w:sz="4" w:space="0" w:color="BCB8AC"/>
                  <w:right w:val="single" w:sz="4" w:space="0" w:color="BCB8AC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00964" w:rsidRDefault="006623D3" w:rsidP="00422A90">
                <w:pPr>
                  <w:suppressAutoHyphens/>
                  <w:autoSpaceDN w:val="0"/>
                  <w:spacing w:line="240" w:lineRule="auto"/>
                  <w:ind w:left="0"/>
                  <w:textAlignment w:val="baseline"/>
                  <w:rPr>
                    <w:rFonts w:eastAsia="MS Mincho" w:cs="Times New Roman"/>
                    <w:color w:val="4C483D"/>
                    <w:lang w:eastAsia="en-US"/>
                  </w:rPr>
                </w:pPr>
                <w:r>
                  <w:rPr>
                    <w:rFonts w:eastAsia="MS Mincho" w:cs="Times New Roman"/>
                    <w:color w:val="4C483D"/>
                    <w:lang w:eastAsia="en-US"/>
                  </w:rPr>
                  <w:t>Creazione del documento</w:t>
                </w:r>
              </w:p>
            </w:tc>
            <w:tc>
              <w:tcPr>
                <w:tcW w:w="2266" w:type="dxa"/>
                <w:tcBorders>
                  <w:left w:val="single" w:sz="4" w:space="0" w:color="BCB8AC"/>
                  <w:bottom w:val="single" w:sz="4" w:space="0" w:color="BCB8AC"/>
                  <w:right w:val="single" w:sz="4" w:space="0" w:color="BCB8AC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00964" w:rsidRDefault="001D5487" w:rsidP="00422A90">
                <w:pPr>
                  <w:suppressAutoHyphens/>
                  <w:autoSpaceDN w:val="0"/>
                  <w:spacing w:line="240" w:lineRule="auto"/>
                  <w:ind w:left="0"/>
                  <w:textAlignment w:val="baseline"/>
                  <w:rPr>
                    <w:rFonts w:eastAsia="MS Mincho" w:cs="Times New Roman"/>
                    <w:color w:val="4C483D"/>
                    <w:lang w:eastAsia="en-US"/>
                  </w:rPr>
                </w:pPr>
                <w:r>
                  <w:rPr>
                    <w:rFonts w:eastAsia="MS Mincho" w:cs="Times New Roman"/>
                    <w:color w:val="4C483D"/>
                    <w:lang w:eastAsia="en-US"/>
                  </w:rPr>
                  <w:t>Andrea Iannaccone</w:t>
                </w:r>
              </w:p>
            </w:tc>
          </w:tr>
          <w:bookmarkEnd w:id="0"/>
        </w:tbl>
        <w:p w:rsidR="00422A90" w:rsidRPr="00422A90" w:rsidRDefault="00422A90" w:rsidP="00422A90"/>
        <w:p w:rsidR="004173A6" w:rsidRDefault="004173A6">
          <w:pPr>
            <w:autoSpaceDN w:val="0"/>
            <w:spacing w:after="320"/>
            <w:textAlignment w:val="baseline"/>
            <w:rPr>
              <w:sz w:val="20"/>
            </w:rPr>
          </w:pPr>
          <w:r>
            <w:rPr>
              <w:sz w:val="20"/>
            </w:rPr>
            <w:br w:type="page"/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0"/>
              <w:lang w:val="en-US"/>
            </w:rPr>
            <w:id w:val="-1116442489"/>
            <w:docPartObj>
              <w:docPartGallery w:val="Table of Contents"/>
              <w:docPartUnique/>
            </w:docPartObj>
          </w:sdtPr>
          <w:sdtEndPr>
            <w:rPr>
              <w:b/>
              <w:bCs/>
              <w:lang w:val="it-IT"/>
            </w:rPr>
          </w:sdtEndPr>
          <w:sdtContent>
            <w:p w:rsidR="00852603" w:rsidRDefault="00852603">
              <w:pPr>
                <w:pStyle w:val="TOCHeading"/>
              </w:pPr>
              <w:r>
                <w:t>Sommario</w:t>
              </w:r>
            </w:p>
            <w:p w:rsidR="00DD2157" w:rsidRDefault="00852603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4644706" w:history="1">
                <w:r w:rsidR="00DD2157" w:rsidRPr="00483CFC">
                  <w:rPr>
                    <w:rStyle w:val="Hyperlink"/>
                  </w:rPr>
                  <w:t>1.Descrizione del documento</w:t>
                </w:r>
                <w:r w:rsidR="00DD2157">
                  <w:rPr>
                    <w:webHidden/>
                  </w:rPr>
                  <w:tab/>
                </w:r>
                <w:r w:rsidR="00DD2157">
                  <w:rPr>
                    <w:webHidden/>
                  </w:rPr>
                  <w:fldChar w:fldCharType="begin"/>
                </w:r>
                <w:r w:rsidR="00DD2157">
                  <w:rPr>
                    <w:webHidden/>
                  </w:rPr>
                  <w:instrText xml:space="preserve"> PAGEREF _Toc504644706 \h </w:instrText>
                </w:r>
                <w:r w:rsidR="00DD2157">
                  <w:rPr>
                    <w:webHidden/>
                  </w:rPr>
                </w:r>
                <w:r w:rsidR="00DD2157">
                  <w:rPr>
                    <w:webHidden/>
                  </w:rPr>
                  <w:fldChar w:fldCharType="separate"/>
                </w:r>
                <w:r w:rsidR="00C3627E">
                  <w:rPr>
                    <w:webHidden/>
                  </w:rPr>
                  <w:t>3</w:t>
                </w:r>
                <w:r w:rsidR="00DD2157">
                  <w:rPr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644707" w:history="1">
                <w:r w:rsidR="00DD2157" w:rsidRPr="00483CFC">
                  <w:rPr>
                    <w:rStyle w:val="Hyperlink"/>
                    <w:lang w:eastAsia="en-US"/>
                  </w:rPr>
                  <w:t>2.</w:t>
                </w:r>
                <w:r w:rsidR="00DD2157" w:rsidRPr="00483CFC">
                  <w:rPr>
                    <w:rStyle w:val="Hyperlink"/>
                  </w:rPr>
                  <w:t>Relazione con altri documenti</w:t>
                </w:r>
                <w:r w:rsidR="00DD2157">
                  <w:rPr>
                    <w:webHidden/>
                  </w:rPr>
                  <w:tab/>
                </w:r>
                <w:r w:rsidR="00DD2157">
                  <w:rPr>
                    <w:webHidden/>
                  </w:rPr>
                  <w:fldChar w:fldCharType="begin"/>
                </w:r>
                <w:r w:rsidR="00DD2157">
                  <w:rPr>
                    <w:webHidden/>
                  </w:rPr>
                  <w:instrText xml:space="preserve"> PAGEREF _Toc504644707 \h </w:instrText>
                </w:r>
                <w:r w:rsidR="00DD2157">
                  <w:rPr>
                    <w:webHidden/>
                  </w:rPr>
                </w:r>
                <w:r w:rsidR="00DD2157">
                  <w:rPr>
                    <w:webHidden/>
                  </w:rPr>
                  <w:fldChar w:fldCharType="separate"/>
                </w:r>
                <w:r w:rsidR="00C3627E">
                  <w:rPr>
                    <w:webHidden/>
                  </w:rPr>
                  <w:t>3</w:t>
                </w:r>
                <w:r w:rsidR="00DD2157">
                  <w:rPr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644708" w:history="1">
                <w:r w:rsidR="00DD2157" w:rsidRPr="00483CFC">
                  <w:rPr>
                    <w:rStyle w:val="Hyperlink"/>
                  </w:rPr>
                  <w:t>3.Test Eseguiti</w:t>
                </w:r>
                <w:r w:rsidR="00DD2157">
                  <w:rPr>
                    <w:webHidden/>
                  </w:rPr>
                  <w:tab/>
                </w:r>
                <w:r w:rsidR="00DD2157">
                  <w:rPr>
                    <w:webHidden/>
                  </w:rPr>
                  <w:fldChar w:fldCharType="begin"/>
                </w:r>
                <w:r w:rsidR="00DD2157">
                  <w:rPr>
                    <w:webHidden/>
                  </w:rPr>
                  <w:instrText xml:space="preserve"> PAGEREF _Toc504644708 \h </w:instrText>
                </w:r>
                <w:r w:rsidR="00DD2157">
                  <w:rPr>
                    <w:webHidden/>
                  </w:rPr>
                </w:r>
                <w:r w:rsidR="00DD2157">
                  <w:rPr>
                    <w:webHidden/>
                  </w:rPr>
                  <w:fldChar w:fldCharType="separate"/>
                </w:r>
                <w:r w:rsidR="00C3627E">
                  <w:rPr>
                    <w:webHidden/>
                  </w:rPr>
                  <w:t>3</w:t>
                </w:r>
                <w:r w:rsidR="00DD2157">
                  <w:rPr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644709" w:history="1">
                <w:r w:rsidR="00DD2157" w:rsidRPr="00483CFC">
                  <w:rPr>
                    <w:rStyle w:val="Hyperlink"/>
                  </w:rPr>
                  <w:t>4.Test Log</w:t>
                </w:r>
                <w:r w:rsidR="00DD2157">
                  <w:rPr>
                    <w:webHidden/>
                  </w:rPr>
                  <w:tab/>
                </w:r>
                <w:r w:rsidR="00DD2157">
                  <w:rPr>
                    <w:webHidden/>
                  </w:rPr>
                  <w:fldChar w:fldCharType="begin"/>
                </w:r>
                <w:r w:rsidR="00DD2157">
                  <w:rPr>
                    <w:webHidden/>
                  </w:rPr>
                  <w:instrText xml:space="preserve"> PAGEREF _Toc504644709 \h </w:instrText>
                </w:r>
                <w:r w:rsidR="00DD2157">
                  <w:rPr>
                    <w:webHidden/>
                  </w:rPr>
                </w:r>
                <w:r w:rsidR="00DD2157">
                  <w:rPr>
                    <w:webHidden/>
                  </w:rPr>
                  <w:fldChar w:fldCharType="separate"/>
                </w:r>
                <w:r w:rsidR="00C3627E">
                  <w:rPr>
                    <w:webHidden/>
                  </w:rPr>
                  <w:t>3</w:t>
                </w:r>
                <w:r w:rsidR="00DD2157">
                  <w:rPr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eastAsia="it-IT"/>
                </w:rPr>
              </w:pPr>
              <w:hyperlink w:anchor="_Toc504644710" w:history="1">
                <w:r w:rsidR="00DD2157" w:rsidRPr="00483CFC">
                  <w:rPr>
                    <w:rStyle w:val="Hyperlink"/>
                  </w:rPr>
                  <w:t>4.1</w:t>
                </w:r>
                <w:r w:rsidR="00DD2157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eastAsia="it-IT"/>
                  </w:rPr>
                  <w:tab/>
                </w:r>
                <w:r w:rsidR="00DD2157" w:rsidRPr="00483CFC">
                  <w:rPr>
                    <w:rStyle w:val="Hyperlink"/>
                  </w:rPr>
                  <w:t>Test Log Gestione Utenti</w:t>
                </w:r>
                <w:r w:rsidR="00DD2157">
                  <w:rPr>
                    <w:webHidden/>
                  </w:rPr>
                  <w:tab/>
                </w:r>
                <w:r w:rsidR="00DD2157">
                  <w:rPr>
                    <w:webHidden/>
                  </w:rPr>
                  <w:fldChar w:fldCharType="begin"/>
                </w:r>
                <w:r w:rsidR="00DD2157">
                  <w:rPr>
                    <w:webHidden/>
                  </w:rPr>
                  <w:instrText xml:space="preserve"> PAGEREF _Toc504644710 \h </w:instrText>
                </w:r>
                <w:r w:rsidR="00DD2157">
                  <w:rPr>
                    <w:webHidden/>
                  </w:rPr>
                </w:r>
                <w:r w:rsidR="00DD2157">
                  <w:rPr>
                    <w:webHidden/>
                  </w:rPr>
                  <w:fldChar w:fldCharType="separate"/>
                </w:r>
                <w:r w:rsidR="00C3627E">
                  <w:rPr>
                    <w:webHidden/>
                  </w:rPr>
                  <w:t>3</w:t>
                </w:r>
                <w:r w:rsidR="00DD2157">
                  <w:rPr>
                    <w:webHidden/>
                  </w:rPr>
                  <w:fldChar w:fldCharType="end"/>
                </w:r>
              </w:hyperlink>
            </w:p>
            <w:p w:rsidR="00DD2157" w:rsidRDefault="00606BC0" w:rsidP="000849F0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644711" w:history="1">
                <w:r w:rsidR="00DD2157" w:rsidRPr="00483CFC">
                  <w:rPr>
                    <w:rStyle w:val="Hyperlink"/>
                    <w:noProof/>
                    <w:lang w:val="en-GB" w:eastAsia="en-US"/>
                  </w:rPr>
                  <w:t>TL_GU_</w:t>
                </w:r>
                <w:r w:rsidR="00A4312B">
                  <w:rPr>
                    <w:rStyle w:val="Hyperlink"/>
                    <w:noProof/>
                    <w:lang w:val="en-GB" w:eastAsia="en-US"/>
                  </w:rPr>
                  <w:t>1</w:t>
                </w:r>
                <w:r w:rsidR="00DD2157">
                  <w:rPr>
                    <w:noProof/>
                    <w:webHidden/>
                  </w:rPr>
                  <w:tab/>
                </w:r>
                <w:r w:rsidR="00DD2157">
                  <w:rPr>
                    <w:noProof/>
                    <w:webHidden/>
                  </w:rPr>
                  <w:fldChar w:fldCharType="begin"/>
                </w:r>
                <w:r w:rsidR="00DD2157">
                  <w:rPr>
                    <w:noProof/>
                    <w:webHidden/>
                  </w:rPr>
                  <w:instrText xml:space="preserve"> PAGEREF _Toc504644711 \h </w:instrText>
                </w:r>
                <w:r w:rsidR="00DD2157">
                  <w:rPr>
                    <w:noProof/>
                    <w:webHidden/>
                  </w:rPr>
                </w:r>
                <w:r w:rsidR="00DD2157">
                  <w:rPr>
                    <w:noProof/>
                    <w:webHidden/>
                  </w:rPr>
                  <w:fldChar w:fldCharType="separate"/>
                </w:r>
                <w:r w:rsidR="00C3627E">
                  <w:rPr>
                    <w:noProof/>
                    <w:webHidden/>
                  </w:rPr>
                  <w:t>3</w:t>
                </w:r>
                <w:r w:rsidR="00DD2157">
                  <w:rPr>
                    <w:noProof/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eastAsia="it-IT"/>
                </w:rPr>
              </w:pPr>
              <w:hyperlink w:anchor="_Toc504644713" w:history="1">
                <w:r w:rsidR="00DD2157" w:rsidRPr="00483CFC">
                  <w:rPr>
                    <w:rStyle w:val="Hyperlink"/>
                  </w:rPr>
                  <w:t>4.2</w:t>
                </w:r>
                <w:r w:rsidR="00DD2157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eastAsia="it-IT"/>
                  </w:rPr>
                  <w:tab/>
                </w:r>
                <w:r w:rsidR="00DD2157" w:rsidRPr="00483CFC">
                  <w:rPr>
                    <w:rStyle w:val="Hyperlink"/>
                  </w:rPr>
                  <w:t>Test Log Gestione Professore e Gestione Tutor Aziendale</w:t>
                </w:r>
                <w:r w:rsidR="00DD2157">
                  <w:rPr>
                    <w:webHidden/>
                  </w:rPr>
                  <w:tab/>
                </w:r>
                <w:r w:rsidR="00DD2157">
                  <w:rPr>
                    <w:webHidden/>
                  </w:rPr>
                  <w:fldChar w:fldCharType="begin"/>
                </w:r>
                <w:r w:rsidR="00DD2157">
                  <w:rPr>
                    <w:webHidden/>
                  </w:rPr>
                  <w:instrText xml:space="preserve"> PAGEREF _Toc504644713 \h </w:instrText>
                </w:r>
                <w:r w:rsidR="00DD2157">
                  <w:rPr>
                    <w:webHidden/>
                  </w:rPr>
                </w:r>
                <w:r w:rsidR="00DD2157">
                  <w:rPr>
                    <w:webHidden/>
                  </w:rPr>
                  <w:fldChar w:fldCharType="separate"/>
                </w:r>
                <w:r w:rsidR="00C3627E">
                  <w:rPr>
                    <w:webHidden/>
                  </w:rPr>
                  <w:t>6</w:t>
                </w:r>
                <w:r w:rsidR="00DD2157">
                  <w:rPr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644714" w:history="1">
                <w:r w:rsidR="00DD2157" w:rsidRPr="00483CFC">
                  <w:rPr>
                    <w:rStyle w:val="Hyperlink"/>
                    <w:noProof/>
                    <w:lang w:val="en-GB" w:eastAsia="en-US"/>
                  </w:rPr>
                  <w:t>TL_GP_1</w:t>
                </w:r>
                <w:r w:rsidR="00DD2157">
                  <w:rPr>
                    <w:noProof/>
                    <w:webHidden/>
                  </w:rPr>
                  <w:tab/>
                </w:r>
                <w:r w:rsidR="00DD2157">
                  <w:rPr>
                    <w:noProof/>
                    <w:webHidden/>
                  </w:rPr>
                  <w:fldChar w:fldCharType="begin"/>
                </w:r>
                <w:r w:rsidR="00DD2157">
                  <w:rPr>
                    <w:noProof/>
                    <w:webHidden/>
                  </w:rPr>
                  <w:instrText xml:space="preserve"> PAGEREF _Toc504644714 \h </w:instrText>
                </w:r>
                <w:r w:rsidR="00DD2157">
                  <w:rPr>
                    <w:noProof/>
                    <w:webHidden/>
                  </w:rPr>
                </w:r>
                <w:r w:rsidR="00DD2157">
                  <w:rPr>
                    <w:noProof/>
                    <w:webHidden/>
                  </w:rPr>
                  <w:fldChar w:fldCharType="separate"/>
                </w:r>
                <w:r w:rsidR="00C3627E">
                  <w:rPr>
                    <w:noProof/>
                    <w:webHidden/>
                  </w:rPr>
                  <w:t>6</w:t>
                </w:r>
                <w:r w:rsidR="00DD2157">
                  <w:rPr>
                    <w:noProof/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644715" w:history="1">
                <w:r w:rsidR="00DD2157" w:rsidRPr="00483CFC">
                  <w:rPr>
                    <w:rStyle w:val="Hyperlink"/>
                    <w:noProof/>
                    <w:lang w:val="en-GB" w:eastAsia="en-US"/>
                  </w:rPr>
                  <w:t>TL_GP_2</w:t>
                </w:r>
                <w:r w:rsidR="00DD2157">
                  <w:rPr>
                    <w:noProof/>
                    <w:webHidden/>
                  </w:rPr>
                  <w:tab/>
                </w:r>
                <w:r w:rsidR="00DD2157">
                  <w:rPr>
                    <w:noProof/>
                    <w:webHidden/>
                  </w:rPr>
                  <w:fldChar w:fldCharType="begin"/>
                </w:r>
                <w:r w:rsidR="00DD2157">
                  <w:rPr>
                    <w:noProof/>
                    <w:webHidden/>
                  </w:rPr>
                  <w:instrText xml:space="preserve"> PAGEREF _Toc504644715 \h </w:instrText>
                </w:r>
                <w:r w:rsidR="00DD2157">
                  <w:rPr>
                    <w:noProof/>
                    <w:webHidden/>
                  </w:rPr>
                </w:r>
                <w:r w:rsidR="00DD2157">
                  <w:rPr>
                    <w:noProof/>
                    <w:webHidden/>
                  </w:rPr>
                  <w:fldChar w:fldCharType="separate"/>
                </w:r>
                <w:r w:rsidR="00C3627E">
                  <w:rPr>
                    <w:noProof/>
                    <w:webHidden/>
                  </w:rPr>
                  <w:t>8</w:t>
                </w:r>
                <w:r w:rsidR="00DD2157">
                  <w:rPr>
                    <w:noProof/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644716" w:history="1">
                <w:r w:rsidR="00DD2157" w:rsidRPr="00483CFC">
                  <w:rPr>
                    <w:rStyle w:val="Hyperlink"/>
                    <w:noProof/>
                    <w:lang w:val="en-GB" w:eastAsia="en-US"/>
                  </w:rPr>
                  <w:t>TL_GP_4</w:t>
                </w:r>
                <w:r w:rsidR="00DD2157">
                  <w:rPr>
                    <w:noProof/>
                    <w:webHidden/>
                  </w:rPr>
                  <w:tab/>
                </w:r>
                <w:r w:rsidR="00DD2157">
                  <w:rPr>
                    <w:noProof/>
                    <w:webHidden/>
                  </w:rPr>
                  <w:fldChar w:fldCharType="begin"/>
                </w:r>
                <w:r w:rsidR="00DD2157">
                  <w:rPr>
                    <w:noProof/>
                    <w:webHidden/>
                  </w:rPr>
                  <w:instrText xml:space="preserve"> PAGEREF _Toc504644716 \h </w:instrText>
                </w:r>
                <w:r w:rsidR="00DD2157">
                  <w:rPr>
                    <w:noProof/>
                    <w:webHidden/>
                  </w:rPr>
                </w:r>
                <w:r w:rsidR="00DD2157">
                  <w:rPr>
                    <w:noProof/>
                    <w:webHidden/>
                  </w:rPr>
                  <w:fldChar w:fldCharType="separate"/>
                </w:r>
                <w:r w:rsidR="00C3627E">
                  <w:rPr>
                    <w:noProof/>
                    <w:webHidden/>
                  </w:rPr>
                  <w:t>9</w:t>
                </w:r>
                <w:r w:rsidR="00DD2157">
                  <w:rPr>
                    <w:noProof/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eastAsia="it-IT"/>
                </w:rPr>
              </w:pPr>
              <w:hyperlink w:anchor="_Toc504644717" w:history="1">
                <w:r w:rsidR="00DD2157" w:rsidRPr="00483CFC">
                  <w:rPr>
                    <w:rStyle w:val="Hyperlink"/>
                  </w:rPr>
                  <w:t>4.3</w:t>
                </w:r>
                <w:r w:rsidR="00DD2157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eastAsia="it-IT"/>
                  </w:rPr>
                  <w:tab/>
                </w:r>
                <w:r w:rsidR="00DD2157" w:rsidRPr="00483CFC">
                  <w:rPr>
                    <w:rStyle w:val="Hyperlink"/>
                  </w:rPr>
                  <w:t>Test Log Gestione Studente</w:t>
                </w:r>
                <w:r w:rsidR="00DD2157">
                  <w:rPr>
                    <w:webHidden/>
                  </w:rPr>
                  <w:tab/>
                </w:r>
                <w:r w:rsidR="00DD2157">
                  <w:rPr>
                    <w:webHidden/>
                  </w:rPr>
                  <w:fldChar w:fldCharType="begin"/>
                </w:r>
                <w:r w:rsidR="00DD2157">
                  <w:rPr>
                    <w:webHidden/>
                  </w:rPr>
                  <w:instrText xml:space="preserve"> PAGEREF _Toc504644717 \h </w:instrText>
                </w:r>
                <w:r w:rsidR="00DD2157">
                  <w:rPr>
                    <w:webHidden/>
                  </w:rPr>
                </w:r>
                <w:r w:rsidR="00DD2157">
                  <w:rPr>
                    <w:webHidden/>
                  </w:rPr>
                  <w:fldChar w:fldCharType="separate"/>
                </w:r>
                <w:r w:rsidR="00C3627E">
                  <w:rPr>
                    <w:webHidden/>
                  </w:rPr>
                  <w:t>9</w:t>
                </w:r>
                <w:r w:rsidR="00DD2157">
                  <w:rPr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644718" w:history="1">
                <w:r w:rsidR="00DD2157" w:rsidRPr="00483CFC">
                  <w:rPr>
                    <w:rStyle w:val="Hyperlink"/>
                    <w:noProof/>
                    <w:lang w:val="en-GB" w:eastAsia="en-US"/>
                  </w:rPr>
                  <w:t>TL_GSTU_1</w:t>
                </w:r>
                <w:r w:rsidR="00DD2157">
                  <w:rPr>
                    <w:noProof/>
                    <w:webHidden/>
                  </w:rPr>
                  <w:tab/>
                </w:r>
                <w:r w:rsidR="00DD2157">
                  <w:rPr>
                    <w:noProof/>
                    <w:webHidden/>
                  </w:rPr>
                  <w:fldChar w:fldCharType="begin"/>
                </w:r>
                <w:r w:rsidR="00DD2157">
                  <w:rPr>
                    <w:noProof/>
                    <w:webHidden/>
                  </w:rPr>
                  <w:instrText xml:space="preserve"> PAGEREF _Toc504644718 \h </w:instrText>
                </w:r>
                <w:r w:rsidR="00DD2157">
                  <w:rPr>
                    <w:noProof/>
                    <w:webHidden/>
                  </w:rPr>
                </w:r>
                <w:r w:rsidR="00DD2157">
                  <w:rPr>
                    <w:noProof/>
                    <w:webHidden/>
                  </w:rPr>
                  <w:fldChar w:fldCharType="separate"/>
                </w:r>
                <w:r w:rsidR="00C3627E">
                  <w:rPr>
                    <w:noProof/>
                    <w:webHidden/>
                  </w:rPr>
                  <w:t>9</w:t>
                </w:r>
                <w:r w:rsidR="00DD2157">
                  <w:rPr>
                    <w:noProof/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644719" w:history="1">
                <w:r w:rsidR="00DD2157" w:rsidRPr="00483CFC">
                  <w:rPr>
                    <w:rStyle w:val="Hyperlink"/>
                    <w:noProof/>
                    <w:lang w:val="en-GB" w:eastAsia="en-US"/>
                  </w:rPr>
                  <w:t>TL_GSTU_5</w:t>
                </w:r>
                <w:r w:rsidR="00DD2157">
                  <w:rPr>
                    <w:noProof/>
                    <w:webHidden/>
                  </w:rPr>
                  <w:tab/>
                </w:r>
                <w:r w:rsidR="00DD2157">
                  <w:rPr>
                    <w:noProof/>
                    <w:webHidden/>
                  </w:rPr>
                  <w:fldChar w:fldCharType="begin"/>
                </w:r>
                <w:r w:rsidR="00DD2157">
                  <w:rPr>
                    <w:noProof/>
                    <w:webHidden/>
                  </w:rPr>
                  <w:instrText xml:space="preserve"> PAGEREF _Toc504644719 \h </w:instrText>
                </w:r>
                <w:r w:rsidR="00DD2157">
                  <w:rPr>
                    <w:noProof/>
                    <w:webHidden/>
                  </w:rPr>
                </w:r>
                <w:r w:rsidR="00DD2157">
                  <w:rPr>
                    <w:noProof/>
                    <w:webHidden/>
                  </w:rPr>
                  <w:fldChar w:fldCharType="separate"/>
                </w:r>
                <w:r w:rsidR="00C3627E">
                  <w:rPr>
                    <w:noProof/>
                    <w:webHidden/>
                  </w:rPr>
                  <w:t>10</w:t>
                </w:r>
                <w:r w:rsidR="00DD2157">
                  <w:rPr>
                    <w:noProof/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644720" w:history="1">
                <w:r w:rsidR="00DD2157" w:rsidRPr="00483CFC">
                  <w:rPr>
                    <w:rStyle w:val="Hyperlink"/>
                    <w:noProof/>
                    <w:lang w:val="en-GB" w:eastAsia="en-US"/>
                  </w:rPr>
                  <w:t>TL_GSTU_7</w:t>
                </w:r>
                <w:r w:rsidR="00DD2157">
                  <w:rPr>
                    <w:noProof/>
                    <w:webHidden/>
                  </w:rPr>
                  <w:tab/>
                </w:r>
                <w:r w:rsidR="00DD2157">
                  <w:rPr>
                    <w:noProof/>
                    <w:webHidden/>
                  </w:rPr>
                  <w:fldChar w:fldCharType="begin"/>
                </w:r>
                <w:r w:rsidR="00DD2157">
                  <w:rPr>
                    <w:noProof/>
                    <w:webHidden/>
                  </w:rPr>
                  <w:instrText xml:space="preserve"> PAGEREF _Toc504644720 \h </w:instrText>
                </w:r>
                <w:r w:rsidR="00DD2157">
                  <w:rPr>
                    <w:noProof/>
                    <w:webHidden/>
                  </w:rPr>
                </w:r>
                <w:r w:rsidR="00DD2157">
                  <w:rPr>
                    <w:noProof/>
                    <w:webHidden/>
                  </w:rPr>
                  <w:fldChar w:fldCharType="separate"/>
                </w:r>
                <w:r w:rsidR="00C3627E">
                  <w:rPr>
                    <w:noProof/>
                    <w:webHidden/>
                  </w:rPr>
                  <w:t>10</w:t>
                </w:r>
                <w:r w:rsidR="00DD2157">
                  <w:rPr>
                    <w:noProof/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644721" w:history="1">
                <w:r w:rsidR="00DD2157" w:rsidRPr="00483CFC">
                  <w:rPr>
                    <w:rStyle w:val="Hyperlink"/>
                    <w:noProof/>
                    <w:lang w:val="en-GB" w:eastAsia="en-US"/>
                  </w:rPr>
                  <w:t>TL_GSTU_8</w:t>
                </w:r>
                <w:r w:rsidR="00DD2157">
                  <w:rPr>
                    <w:noProof/>
                    <w:webHidden/>
                  </w:rPr>
                  <w:tab/>
                </w:r>
                <w:r w:rsidR="00DD2157">
                  <w:rPr>
                    <w:noProof/>
                    <w:webHidden/>
                  </w:rPr>
                  <w:fldChar w:fldCharType="begin"/>
                </w:r>
                <w:r w:rsidR="00DD2157">
                  <w:rPr>
                    <w:noProof/>
                    <w:webHidden/>
                  </w:rPr>
                  <w:instrText xml:space="preserve"> PAGEREF _Toc504644721 \h </w:instrText>
                </w:r>
                <w:r w:rsidR="00DD2157">
                  <w:rPr>
                    <w:noProof/>
                    <w:webHidden/>
                  </w:rPr>
                </w:r>
                <w:r w:rsidR="00DD2157">
                  <w:rPr>
                    <w:noProof/>
                    <w:webHidden/>
                  </w:rPr>
                  <w:fldChar w:fldCharType="separate"/>
                </w:r>
                <w:r w:rsidR="00C3627E">
                  <w:rPr>
                    <w:noProof/>
                    <w:webHidden/>
                  </w:rPr>
                  <w:t>11</w:t>
                </w:r>
                <w:r w:rsidR="00DD2157">
                  <w:rPr>
                    <w:noProof/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eastAsia="it-IT"/>
                </w:rPr>
              </w:pPr>
              <w:hyperlink w:anchor="_Toc504644722" w:history="1">
                <w:r w:rsidR="00DD2157" w:rsidRPr="00483CFC">
                  <w:rPr>
                    <w:rStyle w:val="Hyperlink"/>
                  </w:rPr>
                  <w:t>4.4</w:t>
                </w:r>
                <w:r w:rsidR="00DD2157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eastAsia="it-IT"/>
                  </w:rPr>
                  <w:tab/>
                </w:r>
                <w:r w:rsidR="00DD2157" w:rsidRPr="00483CFC">
                  <w:rPr>
                    <w:rStyle w:val="Hyperlink"/>
                  </w:rPr>
                  <w:t>Test Log Gestione Segreteria</w:t>
                </w:r>
                <w:r w:rsidR="00DD2157">
                  <w:rPr>
                    <w:webHidden/>
                  </w:rPr>
                  <w:tab/>
                </w:r>
                <w:r w:rsidR="00DD2157">
                  <w:rPr>
                    <w:webHidden/>
                  </w:rPr>
                  <w:fldChar w:fldCharType="begin"/>
                </w:r>
                <w:r w:rsidR="00DD2157">
                  <w:rPr>
                    <w:webHidden/>
                  </w:rPr>
                  <w:instrText xml:space="preserve"> PAGEREF _Toc504644722 \h </w:instrText>
                </w:r>
                <w:r w:rsidR="00DD2157">
                  <w:rPr>
                    <w:webHidden/>
                  </w:rPr>
                </w:r>
                <w:r w:rsidR="00DD2157">
                  <w:rPr>
                    <w:webHidden/>
                  </w:rPr>
                  <w:fldChar w:fldCharType="separate"/>
                </w:r>
                <w:r w:rsidR="00C3627E">
                  <w:rPr>
                    <w:webHidden/>
                  </w:rPr>
                  <w:t>1</w:t>
                </w:r>
                <w:r w:rsidR="00605386">
                  <w:rPr>
                    <w:webHidden/>
                  </w:rPr>
                  <w:t>1</w:t>
                </w:r>
                <w:r w:rsidR="00DD2157">
                  <w:rPr>
                    <w:webHidden/>
                  </w:rPr>
                  <w:fldChar w:fldCharType="end"/>
                </w:r>
              </w:hyperlink>
            </w:p>
            <w:p w:rsidR="00DD2157" w:rsidRDefault="00606BC0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644723" w:history="1">
                <w:r w:rsidR="00DD2157" w:rsidRPr="00483CFC">
                  <w:rPr>
                    <w:rStyle w:val="Hyperlink"/>
                    <w:noProof/>
                    <w:lang w:val="en-GB" w:eastAsia="en-US"/>
                  </w:rPr>
                  <w:t>TL_GSG_2</w:t>
                </w:r>
                <w:r w:rsidR="00DD2157">
                  <w:rPr>
                    <w:noProof/>
                    <w:webHidden/>
                  </w:rPr>
                  <w:tab/>
                </w:r>
                <w:r w:rsidR="00DD2157">
                  <w:rPr>
                    <w:noProof/>
                    <w:webHidden/>
                  </w:rPr>
                  <w:fldChar w:fldCharType="begin"/>
                </w:r>
                <w:r w:rsidR="00DD2157">
                  <w:rPr>
                    <w:noProof/>
                    <w:webHidden/>
                  </w:rPr>
                  <w:instrText xml:space="preserve"> PAGEREF _Toc504644723 \h </w:instrText>
                </w:r>
                <w:r w:rsidR="00DD2157">
                  <w:rPr>
                    <w:noProof/>
                    <w:webHidden/>
                  </w:rPr>
                </w:r>
                <w:r w:rsidR="00DD2157">
                  <w:rPr>
                    <w:noProof/>
                    <w:webHidden/>
                  </w:rPr>
                  <w:fldChar w:fldCharType="separate"/>
                </w:r>
                <w:r w:rsidR="00C3627E">
                  <w:rPr>
                    <w:noProof/>
                    <w:webHidden/>
                  </w:rPr>
                  <w:t>1</w:t>
                </w:r>
                <w:r w:rsidR="00605386">
                  <w:rPr>
                    <w:noProof/>
                    <w:webHidden/>
                  </w:rPr>
                  <w:t>1</w:t>
                </w:r>
                <w:r w:rsidR="00DD2157">
                  <w:rPr>
                    <w:noProof/>
                    <w:webHidden/>
                  </w:rPr>
                  <w:fldChar w:fldCharType="end"/>
                </w:r>
              </w:hyperlink>
            </w:p>
            <w:p w:rsidR="00852603" w:rsidRDefault="00852603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83590" w:rsidRDefault="00852603" w:rsidP="00852603">
          <w:r>
            <w:br w:type="page"/>
          </w:r>
        </w:p>
      </w:sdtContent>
    </w:sdt>
    <w:p w:rsidR="00F25942" w:rsidRDefault="005608AD" w:rsidP="004603AB">
      <w:pPr>
        <w:pStyle w:val="Heading1"/>
        <w:numPr>
          <w:ilvl w:val="0"/>
          <w:numId w:val="4"/>
        </w:numPr>
      </w:pPr>
      <w:bookmarkStart w:id="2" w:name="_Toc504644706"/>
      <w:r>
        <w:lastRenderedPageBreak/>
        <w:t>Descrizione del documento</w:t>
      </w:r>
      <w:bookmarkEnd w:id="2"/>
    </w:p>
    <w:p w:rsidR="009D5F5A" w:rsidRPr="009D5F5A" w:rsidRDefault="009D5F5A" w:rsidP="009D5F5A">
      <w:pPr>
        <w:rPr>
          <w:rFonts w:eastAsia="Garamond"/>
        </w:rPr>
      </w:pPr>
      <w:r w:rsidRPr="009D5F5A">
        <w:rPr>
          <w:rFonts w:eastAsia="Garamond"/>
        </w:rPr>
        <w:t xml:space="preserve">Il Test </w:t>
      </w:r>
      <w:proofErr w:type="spellStart"/>
      <w:r w:rsidRPr="009D5F5A">
        <w:rPr>
          <w:rFonts w:eastAsia="Garamond"/>
        </w:rPr>
        <w:t>Execution</w:t>
      </w:r>
      <w:proofErr w:type="spellEnd"/>
      <w:r w:rsidRPr="009D5F5A">
        <w:rPr>
          <w:rFonts w:eastAsia="Garamond"/>
        </w:rPr>
        <w:t xml:space="preserve"> Report descrive i dettagli dell’esecuzione di ogni test case realizzato,</w:t>
      </w:r>
      <w:r w:rsidR="00B97F7D">
        <w:rPr>
          <w:rFonts w:eastAsia="Garamond"/>
        </w:rPr>
        <w:t xml:space="preserve"> </w:t>
      </w:r>
      <w:r w:rsidRPr="009D5F5A">
        <w:rPr>
          <w:rFonts w:eastAsia="Garamond"/>
        </w:rPr>
        <w:t>analizzando la differenza tra il comportamento atteso e quello mostrato dal sistema in</w:t>
      </w:r>
      <w:r w:rsidR="00B97F7D">
        <w:rPr>
          <w:rFonts w:eastAsia="Garamond"/>
        </w:rPr>
        <w:t xml:space="preserve"> </w:t>
      </w:r>
      <w:r w:rsidRPr="009D5F5A">
        <w:rPr>
          <w:rFonts w:eastAsia="Garamond"/>
        </w:rPr>
        <w:t xml:space="preserve">esecuzione, riportando le eventuali anomalie riscontrate. Ogni Test </w:t>
      </w:r>
      <w:proofErr w:type="spellStart"/>
      <w:r w:rsidRPr="009D5F5A">
        <w:rPr>
          <w:rFonts w:eastAsia="Garamond"/>
        </w:rPr>
        <w:t>Execution</w:t>
      </w:r>
      <w:proofErr w:type="spellEnd"/>
      <w:r w:rsidRPr="009D5F5A">
        <w:rPr>
          <w:rFonts w:eastAsia="Garamond"/>
        </w:rPr>
        <w:t xml:space="preserve"> specificherà il</w:t>
      </w:r>
      <w:r w:rsidR="00B97F7D">
        <w:rPr>
          <w:rFonts w:eastAsia="Garamond"/>
        </w:rPr>
        <w:t xml:space="preserve"> </w:t>
      </w:r>
      <w:r w:rsidRPr="009D5F5A">
        <w:rPr>
          <w:rFonts w:eastAsia="Garamond"/>
        </w:rPr>
        <w:t>test case a cui è riferito, i membri del team addetti a quello</w:t>
      </w:r>
      <w:r w:rsidR="00B97F7D">
        <w:rPr>
          <w:rFonts w:eastAsia="Garamond"/>
        </w:rPr>
        <w:t xml:space="preserve"> </w:t>
      </w:r>
      <w:r w:rsidRPr="009D5F5A">
        <w:rPr>
          <w:rFonts w:eastAsia="Garamond"/>
        </w:rPr>
        <w:t>specifico test, l’output atteso, l’esito</w:t>
      </w:r>
      <w:r w:rsidR="00B97F7D">
        <w:rPr>
          <w:rFonts w:eastAsia="Garamond"/>
        </w:rPr>
        <w:t xml:space="preserve"> </w:t>
      </w:r>
      <w:r w:rsidRPr="009D5F5A">
        <w:rPr>
          <w:rFonts w:eastAsia="Garamond"/>
        </w:rPr>
        <w:t>e, infine, eventuali anomalie.</w:t>
      </w:r>
    </w:p>
    <w:p w:rsidR="009D5F5A" w:rsidRPr="009D5F5A" w:rsidRDefault="009D5F5A" w:rsidP="009D5F5A">
      <w:pPr>
        <w:rPr>
          <w:rFonts w:eastAsia="Garamond"/>
        </w:rPr>
      </w:pPr>
      <w:r w:rsidRPr="009D5F5A">
        <w:rPr>
          <w:rFonts w:eastAsia="Garamond"/>
        </w:rPr>
        <w:t>L’esito rilevato sarà “</w:t>
      </w:r>
      <w:proofErr w:type="spellStart"/>
      <w:r w:rsidRPr="009D5F5A">
        <w:rPr>
          <w:rFonts w:eastAsia="Garamond"/>
        </w:rPr>
        <w:t>Failed</w:t>
      </w:r>
      <w:proofErr w:type="spellEnd"/>
      <w:r w:rsidRPr="009D5F5A">
        <w:rPr>
          <w:rFonts w:eastAsia="Garamond"/>
        </w:rPr>
        <w:t>” nel caso in cui il risultato ottenuto coincida con quello atteso,</w:t>
      </w:r>
      <w:r w:rsidR="00B97F7D">
        <w:rPr>
          <w:rFonts w:eastAsia="Garamond"/>
        </w:rPr>
        <w:t xml:space="preserve"> </w:t>
      </w:r>
      <w:r w:rsidRPr="009D5F5A">
        <w:rPr>
          <w:rFonts w:eastAsia="Garamond"/>
        </w:rPr>
        <w:t xml:space="preserve">altrimenti sarà </w:t>
      </w:r>
      <w:r w:rsidR="00B97F7D">
        <w:rPr>
          <w:rFonts w:eastAsia="Garamond"/>
        </w:rPr>
        <w:t>“</w:t>
      </w:r>
      <w:proofErr w:type="spellStart"/>
      <w:r w:rsidRPr="009D5F5A">
        <w:rPr>
          <w:rFonts w:eastAsia="Garamond"/>
        </w:rPr>
        <w:t>Passed</w:t>
      </w:r>
      <w:proofErr w:type="spellEnd"/>
      <w:r w:rsidRPr="009D5F5A">
        <w:rPr>
          <w:rFonts w:eastAsia="Garamond"/>
        </w:rPr>
        <w:t>”. Il testing ha successo se l’output osservato è diverso dall’output atteso: ciò significa che la</w:t>
      </w:r>
      <w:r w:rsidR="00B97F7D">
        <w:rPr>
          <w:rFonts w:eastAsia="Garamond"/>
        </w:rPr>
        <w:t xml:space="preserve"> </w:t>
      </w:r>
      <w:r w:rsidRPr="009D5F5A">
        <w:rPr>
          <w:rFonts w:eastAsia="Garamond"/>
        </w:rPr>
        <w:t xml:space="preserve">fase di testing avrà successo se individuerà una </w:t>
      </w:r>
      <w:proofErr w:type="spellStart"/>
      <w:r w:rsidRPr="009D5F5A">
        <w:rPr>
          <w:rFonts w:eastAsia="Garamond"/>
        </w:rPr>
        <w:t>failure</w:t>
      </w:r>
      <w:proofErr w:type="spellEnd"/>
      <w:r w:rsidRPr="009D5F5A">
        <w:rPr>
          <w:rFonts w:eastAsia="Garamond"/>
        </w:rPr>
        <w:t>. In tal caso questa verrà riportata al</w:t>
      </w:r>
      <w:r w:rsidR="00B97F7D">
        <w:rPr>
          <w:rFonts w:eastAsia="Garamond"/>
        </w:rPr>
        <w:t xml:space="preserve"> </w:t>
      </w:r>
      <w:r w:rsidRPr="009D5F5A">
        <w:rPr>
          <w:rFonts w:eastAsia="Garamond"/>
        </w:rPr>
        <w:t>team di sviluppo, per la correzione di eventuali fault associati.</w:t>
      </w:r>
    </w:p>
    <w:p w:rsidR="009D5F5A" w:rsidRPr="009D5F5A" w:rsidRDefault="009D5F5A" w:rsidP="00B97F7D">
      <w:pPr>
        <w:spacing w:after="240"/>
        <w:rPr>
          <w:rFonts w:eastAsia="Garamond"/>
        </w:rPr>
      </w:pPr>
      <w:r w:rsidRPr="009D5F5A">
        <w:rPr>
          <w:rFonts w:eastAsia="Garamond"/>
        </w:rPr>
        <w:t>Al contrario, il testing fallirà se l’output osservato sarà uguale all’oracolo.</w:t>
      </w:r>
    </w:p>
    <w:p w:rsidR="00E75729" w:rsidRDefault="00D11428" w:rsidP="00D11428">
      <w:pPr>
        <w:pStyle w:val="Heading1"/>
        <w:numPr>
          <w:ilvl w:val="0"/>
          <w:numId w:val="4"/>
        </w:numPr>
        <w:rPr>
          <w:lang w:eastAsia="en-US"/>
        </w:rPr>
      </w:pPr>
      <w:bookmarkStart w:id="3" w:name="_Toc504644707"/>
      <w:r>
        <w:t>Relazione con altri documenti</w:t>
      </w:r>
      <w:bookmarkEnd w:id="3"/>
    </w:p>
    <w:p w:rsidR="00E75729" w:rsidRPr="00E75729" w:rsidRDefault="00E75729" w:rsidP="00E75729">
      <w:pPr>
        <w:rPr>
          <w:rFonts w:eastAsia="Garamond" w:cs="Garamond"/>
        </w:rPr>
      </w:pPr>
      <w:r w:rsidRPr="00E75729">
        <w:rPr>
          <w:rFonts w:eastAsia="Garamond" w:cs="Garamond"/>
        </w:rPr>
        <w:t xml:space="preserve">I documenti a cui facciamo riferimento per la realizzazione del “Test </w:t>
      </w:r>
      <w:proofErr w:type="spellStart"/>
      <w:r w:rsidR="00B97F7D">
        <w:rPr>
          <w:rFonts w:eastAsia="Garamond" w:cs="Garamond"/>
        </w:rPr>
        <w:t>Execution</w:t>
      </w:r>
      <w:proofErr w:type="spellEnd"/>
      <w:r w:rsidRPr="00E75729">
        <w:rPr>
          <w:rFonts w:eastAsia="Garamond" w:cs="Garamond"/>
        </w:rPr>
        <w:t xml:space="preserve"> Report”</w:t>
      </w:r>
      <w:r>
        <w:rPr>
          <w:rFonts w:eastAsia="Garamond" w:cs="Garamond"/>
        </w:rPr>
        <w:t xml:space="preserve"> </w:t>
      </w:r>
      <w:r w:rsidRPr="00E75729">
        <w:rPr>
          <w:rFonts w:eastAsia="Garamond" w:cs="Garamond"/>
        </w:rPr>
        <w:t>sono:</w:t>
      </w:r>
    </w:p>
    <w:p w:rsidR="00E75729" w:rsidRDefault="00E75729" w:rsidP="00E7572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eastAsia="Garamond" w:cs="Garamond"/>
        </w:rPr>
      </w:pPr>
      <w:r>
        <w:rPr>
          <w:rFonts w:eastAsia="Garamond" w:cs="Garamond"/>
        </w:rPr>
        <w:t>TP</w:t>
      </w:r>
    </w:p>
    <w:p w:rsidR="00E75729" w:rsidRDefault="00E75729" w:rsidP="00B97F7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eastAsia="Garamond" w:cs="Garamond"/>
        </w:rPr>
      </w:pPr>
      <w:r>
        <w:rPr>
          <w:rFonts w:eastAsia="Garamond" w:cs="Garamond"/>
        </w:rPr>
        <w:t>TCS</w:t>
      </w:r>
    </w:p>
    <w:p w:rsidR="00B97F7D" w:rsidRPr="00B97F7D" w:rsidRDefault="00B97F7D" w:rsidP="00FB027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contextualSpacing/>
      </w:pPr>
      <w:r w:rsidRPr="00B97F7D">
        <w:rPr>
          <w:rFonts w:eastAsia="Garamond" w:cs="Garamond"/>
        </w:rPr>
        <w:t>TIR</w:t>
      </w:r>
    </w:p>
    <w:p w:rsidR="00E75729" w:rsidRDefault="00D11428" w:rsidP="00E75729">
      <w:pPr>
        <w:pStyle w:val="Heading1"/>
        <w:numPr>
          <w:ilvl w:val="0"/>
          <w:numId w:val="4"/>
        </w:numPr>
      </w:pPr>
      <w:r>
        <w:t xml:space="preserve"> </w:t>
      </w:r>
      <w:bookmarkStart w:id="4" w:name="_Toc504644708"/>
      <w:r w:rsidR="00E75729">
        <w:t xml:space="preserve">Test </w:t>
      </w:r>
      <w:r w:rsidR="00B97F7D">
        <w:t>Eseguiti</w:t>
      </w:r>
      <w:bookmarkEnd w:id="4"/>
    </w:p>
    <w:p w:rsidR="00B97F7D" w:rsidRPr="00B97F7D" w:rsidRDefault="00B97F7D" w:rsidP="00B97F7D">
      <w:pPr>
        <w:rPr>
          <w:rFonts w:eastAsia="Garamond"/>
        </w:rPr>
      </w:pPr>
      <w:r w:rsidRPr="00B97F7D">
        <w:rPr>
          <w:rFonts w:eastAsia="Garamond"/>
        </w:rPr>
        <w:t>Sono state testate tutte le funzionalità che ci vengono offerte dal sistema,</w:t>
      </w:r>
      <w:r>
        <w:rPr>
          <w:rFonts w:eastAsia="Garamond"/>
        </w:rPr>
        <w:t xml:space="preserve"> </w:t>
      </w:r>
      <w:r w:rsidRPr="00B97F7D">
        <w:rPr>
          <w:rFonts w:eastAsia="Garamond"/>
        </w:rPr>
        <w:t>tra queste anche</w:t>
      </w:r>
    </w:p>
    <w:p w:rsidR="00B97F7D" w:rsidRPr="00B97F7D" w:rsidRDefault="00B97F7D" w:rsidP="00B97F7D">
      <w:pPr>
        <w:rPr>
          <w:rFonts w:eastAsia="Garamond"/>
        </w:rPr>
      </w:pPr>
      <w:r w:rsidRPr="00B97F7D">
        <w:rPr>
          <w:rFonts w:eastAsia="Garamond"/>
        </w:rPr>
        <w:t>quelle in cui l’utente non può commettere errori nell’immissione dell’input in quanto</w:t>
      </w:r>
    </w:p>
    <w:p w:rsidR="00B97F7D" w:rsidRDefault="00B97F7D" w:rsidP="00B97F7D">
      <w:pPr>
        <w:rPr>
          <w:rFonts w:eastAsia="Garamond"/>
        </w:rPr>
      </w:pPr>
      <w:r w:rsidRPr="00B97F7D">
        <w:rPr>
          <w:rFonts w:eastAsia="Garamond"/>
        </w:rPr>
        <w:t xml:space="preserve">sono presenti </w:t>
      </w:r>
      <w:r>
        <w:rPr>
          <w:rFonts w:eastAsia="Garamond"/>
        </w:rPr>
        <w:t>bottoni che non permettono di inserire dati non validi.</w:t>
      </w:r>
    </w:p>
    <w:tbl>
      <w:tblPr>
        <w:tblW w:w="97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099"/>
      </w:tblGrid>
      <w:tr w:rsidR="00B97F7D" w:rsidRPr="00B97F7D" w:rsidTr="00E2767F">
        <w:trPr>
          <w:trHeight w:val="510"/>
          <w:jc w:val="center"/>
        </w:trPr>
        <w:tc>
          <w:tcPr>
            <w:tcW w:w="9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vAlign w:val="center"/>
          </w:tcPr>
          <w:p w:rsidR="00B97F7D" w:rsidRPr="00B97F7D" w:rsidRDefault="00B97F7D" w:rsidP="00964A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B97F7D">
              <w:rPr>
                <w:rFonts w:eastAsia="Century Gothic" w:cs="Century Gothic"/>
                <w:b/>
                <w:color w:val="FFFFFF"/>
                <w:szCs w:val="24"/>
              </w:rPr>
              <w:t>Hardware/Software utilizzati per il Testing</w:t>
            </w:r>
          </w:p>
        </w:tc>
      </w:tr>
      <w:tr w:rsidR="00B97F7D" w:rsidRPr="00B97F7D" w:rsidTr="00964A37">
        <w:trPr>
          <w:trHeight w:val="510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7D" w:rsidRPr="00B97F7D" w:rsidRDefault="00B97F7D" w:rsidP="00964A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0"/>
              <w:rPr>
                <w:rFonts w:eastAsia="Century Gothic" w:cs="Century Gothic"/>
                <w:color w:val="FFFFFF"/>
              </w:rPr>
            </w:pPr>
            <w:r w:rsidRPr="00B97F7D">
              <w:rPr>
                <w:rFonts w:eastAsia="Century Gothic" w:cs="Century Gothic"/>
              </w:rPr>
              <w:t>Sistema operativo</w:t>
            </w:r>
            <w:r w:rsidRPr="00B97F7D">
              <w:rPr>
                <w:rFonts w:eastAsia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7D" w:rsidRPr="00B97F7D" w:rsidRDefault="00B97F7D" w:rsidP="00964A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0"/>
              <w:rPr>
                <w:rFonts w:eastAsia="Century Gothic" w:cs="Century Gothic"/>
              </w:rPr>
            </w:pPr>
            <w:r w:rsidRPr="00B97F7D">
              <w:rPr>
                <w:rFonts w:eastAsia="Century Gothic" w:cs="Century Gothic"/>
              </w:rPr>
              <w:t>Windows 10</w:t>
            </w:r>
          </w:p>
        </w:tc>
      </w:tr>
      <w:tr w:rsidR="00B97F7D" w:rsidRPr="00B97F7D" w:rsidTr="00964A37">
        <w:trPr>
          <w:trHeight w:val="510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7D" w:rsidRPr="00B97F7D" w:rsidRDefault="00B97F7D" w:rsidP="00964A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0"/>
              <w:rPr>
                <w:rFonts w:eastAsia="Century Gothic" w:cs="Century Gothic"/>
              </w:rPr>
            </w:pPr>
            <w:r w:rsidRPr="00B97F7D">
              <w:rPr>
                <w:rFonts w:eastAsia="Century Gothic" w:cs="Century Gothic"/>
              </w:rPr>
              <w:t>Compilatore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7D" w:rsidRPr="00B97F7D" w:rsidRDefault="00B97F7D" w:rsidP="00964A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0"/>
              <w:rPr>
                <w:rFonts w:eastAsia="Century Gothic" w:cs="Century Gothic"/>
              </w:rPr>
            </w:pPr>
            <w:r w:rsidRPr="00B97F7D">
              <w:rPr>
                <w:rFonts w:eastAsia="Century Gothic" w:cs="Century Gothic"/>
              </w:rPr>
              <w:t>Oracle JVM 1.</w:t>
            </w:r>
            <w:r w:rsidR="00964A37">
              <w:rPr>
                <w:rFonts w:eastAsia="Century Gothic" w:cs="Century Gothic"/>
              </w:rPr>
              <w:t>8</w:t>
            </w:r>
          </w:p>
        </w:tc>
      </w:tr>
      <w:tr w:rsidR="00B97F7D" w:rsidRPr="00B97F7D" w:rsidTr="00964A37">
        <w:trPr>
          <w:trHeight w:val="510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7D" w:rsidRPr="00B97F7D" w:rsidRDefault="00B97F7D" w:rsidP="00964A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 w:rsidRPr="00B97F7D">
              <w:rPr>
                <w:rFonts w:eastAsia="Century Gothic" w:cs="Century Gothic"/>
              </w:rPr>
              <w:t>Cpu</w:t>
            </w:r>
            <w:proofErr w:type="spellEnd"/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7D" w:rsidRPr="00B97F7D" w:rsidRDefault="00B97F7D" w:rsidP="00964A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0"/>
              <w:rPr>
                <w:rFonts w:eastAsia="Century Gothic" w:cs="Century Gothic"/>
              </w:rPr>
            </w:pPr>
            <w:r w:rsidRPr="00B97F7D">
              <w:rPr>
                <w:rFonts w:eastAsia="Century Gothic" w:cs="Century Gothic"/>
              </w:rPr>
              <w:t>Intel Core i</w:t>
            </w:r>
            <w:r w:rsidR="00964A37">
              <w:rPr>
                <w:rFonts w:eastAsia="Century Gothic" w:cs="Century Gothic"/>
              </w:rPr>
              <w:t>7</w:t>
            </w:r>
            <w:r w:rsidRPr="00B97F7D">
              <w:rPr>
                <w:rFonts w:eastAsia="Century Gothic" w:cs="Century Gothic"/>
              </w:rPr>
              <w:t xml:space="preserve"> 2.</w:t>
            </w:r>
            <w:r w:rsidR="00964A37">
              <w:rPr>
                <w:rFonts w:eastAsia="Century Gothic" w:cs="Century Gothic"/>
              </w:rPr>
              <w:t>40</w:t>
            </w:r>
            <w:r w:rsidRPr="00B97F7D">
              <w:rPr>
                <w:rFonts w:eastAsia="Century Gothic" w:cs="Century Gothic"/>
              </w:rPr>
              <w:t xml:space="preserve"> </w:t>
            </w:r>
            <w:proofErr w:type="spellStart"/>
            <w:r w:rsidRPr="00B97F7D">
              <w:rPr>
                <w:rFonts w:eastAsia="Century Gothic" w:cs="Century Gothic"/>
              </w:rPr>
              <w:t>Ghz</w:t>
            </w:r>
            <w:proofErr w:type="spellEnd"/>
          </w:p>
        </w:tc>
      </w:tr>
      <w:tr w:rsidR="00B97F7D" w:rsidRPr="00B97F7D" w:rsidTr="00964A37">
        <w:trPr>
          <w:trHeight w:val="510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7D" w:rsidRPr="00B97F7D" w:rsidRDefault="00B97F7D" w:rsidP="00964A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 w:rsidRPr="00B97F7D">
              <w:rPr>
                <w:rFonts w:eastAsia="Century Gothic" w:cs="Century Gothic"/>
              </w:rPr>
              <w:t>Ram</w:t>
            </w:r>
            <w:proofErr w:type="spellEnd"/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7D" w:rsidRPr="00B97F7D" w:rsidRDefault="00964A37" w:rsidP="00964A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16</w:t>
            </w:r>
            <w:r w:rsidR="00B97F7D" w:rsidRPr="00B97F7D">
              <w:rPr>
                <w:rFonts w:eastAsia="Century Gothic" w:cs="Century Gothic"/>
              </w:rPr>
              <w:t xml:space="preserve"> GB</w:t>
            </w:r>
          </w:p>
        </w:tc>
      </w:tr>
    </w:tbl>
    <w:p w:rsidR="004C0FF7" w:rsidRDefault="004C0FF7" w:rsidP="004C0FF7"/>
    <w:p w:rsidR="00B97F7D" w:rsidRPr="00B97F7D" w:rsidRDefault="00964A37" w:rsidP="00964A37">
      <w:pPr>
        <w:pStyle w:val="Heading1"/>
        <w:numPr>
          <w:ilvl w:val="0"/>
          <w:numId w:val="4"/>
        </w:numPr>
      </w:pPr>
      <w:bookmarkStart w:id="5" w:name="_Toc504644709"/>
      <w:r>
        <w:t>Test Log</w:t>
      </w:r>
      <w:bookmarkEnd w:id="5"/>
    </w:p>
    <w:p w:rsidR="008F5A9B" w:rsidRPr="008F5A9B" w:rsidRDefault="008F5A9B" w:rsidP="00964A37">
      <w:pPr>
        <w:pStyle w:val="Heading2"/>
      </w:pPr>
      <w:bookmarkStart w:id="6" w:name="_Toc504644710"/>
      <w:r w:rsidRPr="008F5A9B">
        <w:t xml:space="preserve">Test </w:t>
      </w:r>
      <w:r w:rsidR="003C000D">
        <w:t>Log</w:t>
      </w:r>
      <w:r w:rsidRPr="008F5A9B">
        <w:t xml:space="preserve"> Gestione Utenti</w:t>
      </w:r>
      <w:bookmarkEnd w:id="6"/>
    </w:p>
    <w:p w:rsidR="00844AFE" w:rsidRPr="00844AFE" w:rsidRDefault="003C000D" w:rsidP="000849F0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7" w:name="_Toc504644711"/>
      <w:r>
        <w:rPr>
          <w:rFonts w:ascii="Garamond" w:hAnsi="Garamond"/>
          <w:lang w:val="en-GB" w:eastAsia="en-US"/>
        </w:rPr>
        <w:t>TL</w:t>
      </w:r>
      <w:r w:rsidR="008F5A9B" w:rsidRPr="00844AFE">
        <w:rPr>
          <w:rFonts w:ascii="Garamond" w:hAnsi="Garamond"/>
          <w:lang w:val="en-GB" w:eastAsia="en-US"/>
        </w:rPr>
        <w:t>_GU</w:t>
      </w:r>
      <w:r w:rsidR="00844AFE">
        <w:rPr>
          <w:rFonts w:ascii="Garamond" w:hAnsi="Garamond"/>
          <w:lang w:val="en-GB" w:eastAsia="en-US"/>
        </w:rPr>
        <w:t>_</w:t>
      </w:r>
      <w:bookmarkEnd w:id="7"/>
      <w:r w:rsidR="000D45CC">
        <w:rPr>
          <w:rFonts w:ascii="Garamond" w:hAnsi="Garamond"/>
          <w:lang w:val="en-GB" w:eastAsia="en-US"/>
        </w:rPr>
        <w:t>1</w:t>
      </w: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="00A42990" w:rsidRPr="00E2767F">
              <w:rPr>
                <w:rFonts w:eastAsia="Century Gothic" w:cs="Century Gothic"/>
                <w:szCs w:val="24"/>
              </w:rPr>
              <w:t>_</w:t>
            </w:r>
            <w:r w:rsidR="00A42990">
              <w:rPr>
                <w:rFonts w:eastAsia="Century Gothic" w:cs="Century Gothic"/>
                <w:szCs w:val="24"/>
              </w:rPr>
              <w:t>GU_</w:t>
            </w:r>
            <w:r w:rsidR="000D45CC">
              <w:rPr>
                <w:rFonts w:eastAsia="Century Gothic" w:cs="Century Gothic"/>
                <w:szCs w:val="24"/>
              </w:rPr>
              <w:t>1</w:t>
            </w:r>
            <w:r w:rsidR="00A42990" w:rsidRPr="00E2767F">
              <w:rPr>
                <w:rFonts w:eastAsia="Century Gothic" w:cs="Century Gothic"/>
              </w:rPr>
              <w:t>.</w:t>
            </w:r>
            <w:r w:rsidR="00A42990">
              <w:rPr>
                <w:rFonts w:eastAsia="Century Gothic" w:cs="Century Gothic"/>
              </w:rPr>
              <w:t>4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lastRenderedPageBreak/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GU_</w:t>
            </w:r>
            <w:r w:rsidR="000D45CC">
              <w:rPr>
                <w:rFonts w:eastAsia="Century Gothic" w:cs="Century Gothic"/>
                <w:szCs w:val="24"/>
              </w:rPr>
              <w:t>1</w:t>
            </w:r>
            <w:r w:rsidRPr="00E2767F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4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GU_</w:t>
            </w:r>
            <w:r w:rsidR="000D45CC">
              <w:rPr>
                <w:rFonts w:eastAsia="Century Gothic" w:cs="Century Gothic"/>
                <w:szCs w:val="24"/>
              </w:rPr>
              <w:t>1</w:t>
            </w:r>
            <w:r w:rsidRPr="00E2767F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4</w:t>
            </w:r>
          </w:p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D7217F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D7217F" w:rsidRPr="00E2767F" w:rsidRDefault="00D7217F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Risultati della</w:t>
            </w:r>
          </w:p>
          <w:p w:rsidR="00D7217F" w:rsidRPr="00E2767F" w:rsidRDefault="00D7217F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7217F" w:rsidRPr="00E2767F" w:rsidRDefault="00D7217F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Dato che </w:t>
            </w:r>
            <w:r>
              <w:rPr>
                <w:rFonts w:eastAsia="Century Gothic" w:cs="Century Gothic"/>
              </w:rPr>
              <w:t>il campo nome non permette di inserire più di 25 caratteri l’utente non potrà commettere nessun errore sulla lunghezza massima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Il software necessario è un Browser Web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t>IR_</w:t>
            </w:r>
            <w:r>
              <w:rPr>
                <w:rFonts w:eastAsia="Century Gothic" w:cs="Century Gothic"/>
                <w:szCs w:val="24"/>
              </w:rPr>
              <w:t>GU_</w:t>
            </w:r>
            <w:r w:rsidR="000D45CC">
              <w:rPr>
                <w:rFonts w:eastAsia="Century Gothic" w:cs="Century Gothic"/>
                <w:szCs w:val="24"/>
              </w:rPr>
              <w:t>1</w:t>
            </w:r>
            <w:r>
              <w:rPr>
                <w:rFonts w:eastAsia="Century Gothic" w:cs="Century Gothic"/>
                <w:szCs w:val="24"/>
              </w:rPr>
              <w:t>.4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D4713D" w:rsidRDefault="00D4713D" w:rsidP="00E75729"/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="00A42990" w:rsidRPr="00E2767F">
              <w:rPr>
                <w:rFonts w:eastAsia="Century Gothic" w:cs="Century Gothic"/>
                <w:szCs w:val="24"/>
              </w:rPr>
              <w:t>_</w:t>
            </w:r>
            <w:r w:rsidR="00A42990">
              <w:rPr>
                <w:rFonts w:eastAsia="Century Gothic" w:cs="Century Gothic"/>
                <w:szCs w:val="24"/>
              </w:rPr>
              <w:t>GU_</w:t>
            </w:r>
            <w:r w:rsidR="000D45CC">
              <w:rPr>
                <w:rFonts w:eastAsia="Century Gothic" w:cs="Century Gothic"/>
                <w:szCs w:val="24"/>
              </w:rPr>
              <w:t>1</w:t>
            </w:r>
            <w:r w:rsidR="00A42990" w:rsidRPr="00E2767F">
              <w:rPr>
                <w:rFonts w:eastAsia="Century Gothic" w:cs="Century Gothic"/>
              </w:rPr>
              <w:t>.</w:t>
            </w:r>
            <w:r w:rsidR="00A42990">
              <w:rPr>
                <w:rFonts w:eastAsia="Century Gothic" w:cs="Century Gothic"/>
              </w:rPr>
              <w:t>10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GU_</w:t>
            </w:r>
            <w:r w:rsidR="000D45CC">
              <w:rPr>
                <w:rFonts w:eastAsia="Century Gothic" w:cs="Century Gothic"/>
                <w:szCs w:val="24"/>
              </w:rPr>
              <w:t>1</w:t>
            </w:r>
            <w:r w:rsidRPr="00E2767F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10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GU_</w:t>
            </w:r>
            <w:r w:rsidR="000D45CC">
              <w:rPr>
                <w:rFonts w:eastAsia="Century Gothic" w:cs="Century Gothic"/>
                <w:szCs w:val="24"/>
              </w:rPr>
              <w:t>1</w:t>
            </w:r>
            <w:r w:rsidRPr="00E2767F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10</w:t>
            </w:r>
          </w:p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D7217F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D7217F" w:rsidRPr="00E2767F" w:rsidRDefault="00D7217F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Risultati della</w:t>
            </w:r>
          </w:p>
          <w:p w:rsidR="00D7217F" w:rsidRPr="00E2767F" w:rsidRDefault="00D7217F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7217F" w:rsidRPr="00E2767F" w:rsidRDefault="00D7217F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Dato che </w:t>
            </w:r>
            <w:r>
              <w:rPr>
                <w:rFonts w:eastAsia="Century Gothic" w:cs="Century Gothic"/>
              </w:rPr>
              <w:t>il campo password non permette di inserire più di 25 caratteri l’utente non potrà commettere nessun errore sulla lunghezza massima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Il software necessario è un Browser Web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t>IR_</w:t>
            </w:r>
            <w:r>
              <w:rPr>
                <w:rFonts w:eastAsia="Century Gothic" w:cs="Century Gothic"/>
                <w:szCs w:val="24"/>
              </w:rPr>
              <w:t>GU_</w:t>
            </w:r>
            <w:r w:rsidR="000D45CC">
              <w:rPr>
                <w:rFonts w:eastAsia="Century Gothic" w:cs="Century Gothic"/>
                <w:szCs w:val="24"/>
              </w:rPr>
              <w:t>1</w:t>
            </w:r>
            <w:r>
              <w:rPr>
                <w:rFonts w:eastAsia="Century Gothic" w:cs="Century Gothic"/>
                <w:szCs w:val="24"/>
              </w:rPr>
              <w:t>.10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A42990" w:rsidRPr="00A42990" w:rsidRDefault="00A42990" w:rsidP="00A42990">
      <w:pPr>
        <w:pStyle w:val="NoSpacing"/>
        <w:rPr>
          <w:lang w:val="it-IT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="00A42990" w:rsidRPr="00E2767F">
              <w:rPr>
                <w:rFonts w:eastAsia="Century Gothic" w:cs="Century Gothic"/>
                <w:szCs w:val="24"/>
              </w:rPr>
              <w:t>_</w:t>
            </w:r>
            <w:r w:rsidR="00A42990">
              <w:rPr>
                <w:rFonts w:eastAsia="Century Gothic" w:cs="Century Gothic"/>
                <w:szCs w:val="24"/>
              </w:rPr>
              <w:t>GU_</w:t>
            </w:r>
            <w:r w:rsidR="000D45CC">
              <w:rPr>
                <w:rFonts w:eastAsia="Century Gothic" w:cs="Century Gothic"/>
                <w:szCs w:val="24"/>
              </w:rPr>
              <w:t>1</w:t>
            </w:r>
            <w:r w:rsidR="00A42990" w:rsidRPr="00E2767F">
              <w:rPr>
                <w:rFonts w:eastAsia="Century Gothic" w:cs="Century Gothic"/>
              </w:rPr>
              <w:t>.</w:t>
            </w:r>
            <w:r w:rsidR="00A42990">
              <w:rPr>
                <w:rFonts w:eastAsia="Century Gothic" w:cs="Century Gothic"/>
              </w:rPr>
              <w:t>1</w:t>
            </w:r>
            <w:r w:rsidR="00BC2504">
              <w:rPr>
                <w:rFonts w:eastAsia="Century Gothic" w:cs="Century Gothic"/>
              </w:rPr>
              <w:t>2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GU_</w:t>
            </w:r>
            <w:r w:rsidR="000D45CC">
              <w:rPr>
                <w:rFonts w:eastAsia="Century Gothic" w:cs="Century Gothic"/>
                <w:szCs w:val="24"/>
              </w:rPr>
              <w:t>1</w:t>
            </w:r>
            <w:r w:rsidRPr="00E2767F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1</w:t>
            </w:r>
            <w:r w:rsidR="00BC2504">
              <w:rPr>
                <w:rFonts w:eastAsia="Century Gothic" w:cs="Century Gothic"/>
              </w:rPr>
              <w:t>2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GU_</w:t>
            </w:r>
            <w:r w:rsidR="000D45CC">
              <w:rPr>
                <w:rFonts w:eastAsia="Century Gothic" w:cs="Century Gothic"/>
                <w:szCs w:val="24"/>
              </w:rPr>
              <w:t>1</w:t>
            </w:r>
            <w:r w:rsidRPr="00E2767F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1</w:t>
            </w:r>
            <w:r w:rsidR="00BC2504">
              <w:rPr>
                <w:rFonts w:eastAsia="Century Gothic" w:cs="Century Gothic"/>
              </w:rPr>
              <w:t>2</w:t>
            </w:r>
          </w:p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D7217F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D7217F" w:rsidRPr="00E2767F" w:rsidRDefault="00D7217F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Risultati della</w:t>
            </w:r>
          </w:p>
          <w:p w:rsidR="00D7217F" w:rsidRPr="00E2767F" w:rsidRDefault="00D7217F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7217F" w:rsidRPr="00E2767F" w:rsidRDefault="00D7217F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Dato che </w:t>
            </w:r>
            <w:r>
              <w:rPr>
                <w:rFonts w:eastAsia="Century Gothic" w:cs="Century Gothic"/>
              </w:rPr>
              <w:t>il campo matricola non permette di inserire più di 10 caratteri l’utente non potrà commettere nessun errore sulla lunghezza massima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Il software necessario è un Browser Web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t>IR_</w:t>
            </w:r>
            <w:r>
              <w:rPr>
                <w:rFonts w:eastAsia="Century Gothic" w:cs="Century Gothic"/>
                <w:szCs w:val="24"/>
              </w:rPr>
              <w:t>GU_</w:t>
            </w:r>
            <w:r w:rsidR="000D45CC">
              <w:rPr>
                <w:rFonts w:eastAsia="Century Gothic" w:cs="Century Gothic"/>
                <w:szCs w:val="24"/>
              </w:rPr>
              <w:t>1</w:t>
            </w:r>
            <w:r>
              <w:rPr>
                <w:rFonts w:eastAsia="Century Gothic" w:cs="Century Gothic"/>
                <w:szCs w:val="24"/>
              </w:rPr>
              <w:t>.1</w:t>
            </w:r>
            <w:r w:rsidR="00BC2504">
              <w:rPr>
                <w:rFonts w:eastAsia="Century Gothic" w:cs="Century Gothic"/>
                <w:szCs w:val="24"/>
              </w:rPr>
              <w:t>2</w:t>
            </w:r>
          </w:p>
        </w:tc>
      </w:tr>
      <w:tr w:rsidR="00A42990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42990" w:rsidRPr="00E2767F" w:rsidRDefault="00A42990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42990" w:rsidRPr="00E2767F" w:rsidRDefault="00A42990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7C317A" w:rsidRDefault="007C317A" w:rsidP="00844AFE">
      <w:pPr>
        <w:ind w:left="0"/>
      </w:pPr>
    </w:p>
    <w:p w:rsidR="00844AFE" w:rsidRDefault="00844AFE" w:rsidP="00964A37">
      <w:pPr>
        <w:pStyle w:val="Heading2"/>
      </w:pPr>
      <w:bookmarkStart w:id="8" w:name="_Toc504644713"/>
      <w:r>
        <w:t xml:space="preserve">Test </w:t>
      </w:r>
      <w:r w:rsidR="004C0FF7">
        <w:t>Log</w:t>
      </w:r>
      <w:r>
        <w:t xml:space="preserve"> </w:t>
      </w:r>
      <w:r w:rsidRPr="00844AFE">
        <w:t>Gestione Professore e Gestione Tutor Aziendale</w:t>
      </w:r>
      <w:bookmarkEnd w:id="8"/>
    </w:p>
    <w:p w:rsidR="00844AFE" w:rsidRDefault="004C0FF7" w:rsidP="00844AFE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9" w:name="_Toc504644714"/>
      <w:r>
        <w:rPr>
          <w:rFonts w:ascii="Garamond" w:hAnsi="Garamond"/>
          <w:lang w:val="en-GB" w:eastAsia="en-US"/>
        </w:rPr>
        <w:t>TL</w:t>
      </w:r>
      <w:r w:rsidR="00844AFE" w:rsidRPr="00844AFE">
        <w:rPr>
          <w:rFonts w:ascii="Garamond" w:hAnsi="Garamond"/>
          <w:lang w:val="en-GB" w:eastAsia="en-US"/>
        </w:rPr>
        <w:t>_GP_1</w:t>
      </w:r>
      <w:bookmarkEnd w:id="9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="00F46D18" w:rsidRPr="00E2767F">
              <w:rPr>
                <w:rFonts w:eastAsia="Century Gothic" w:cs="Century Gothic"/>
                <w:szCs w:val="24"/>
              </w:rPr>
              <w:t>_</w:t>
            </w:r>
            <w:r w:rsidR="00F46D18">
              <w:rPr>
                <w:rFonts w:eastAsia="Century Gothic" w:cs="Century Gothic"/>
                <w:szCs w:val="24"/>
              </w:rPr>
              <w:t>GP_1</w:t>
            </w:r>
            <w:r w:rsidR="00F46D18" w:rsidRPr="00E2767F">
              <w:rPr>
                <w:rFonts w:eastAsia="Century Gothic" w:cs="Century Gothic"/>
              </w:rPr>
              <w:t>.</w:t>
            </w:r>
            <w:r w:rsidR="00F46D18">
              <w:rPr>
                <w:rFonts w:eastAsia="Century Gothic" w:cs="Century Gothic"/>
              </w:rPr>
              <w:t>3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GP_1.3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GP_1.3</w:t>
            </w:r>
          </w:p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Risultati della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Dato che ci sono problemi, l’utente non potrà proseguire </w:t>
            </w:r>
            <w:r>
              <w:rPr>
                <w:rFonts w:eastAsia="Century Gothic" w:cs="Century Gothic"/>
              </w:rPr>
              <w:t>la modifica della propria pagina personale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Il software necessario è un Browser Web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t>IR_</w:t>
            </w:r>
            <w:r>
              <w:rPr>
                <w:rFonts w:eastAsia="Century Gothic" w:cs="Century Gothic"/>
                <w:szCs w:val="24"/>
              </w:rPr>
              <w:t>GP_1.3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CF5B81" w:rsidRDefault="00CF5B81" w:rsidP="00CF5B81">
      <w:pPr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="00F46D18" w:rsidRPr="00E2767F">
              <w:rPr>
                <w:rFonts w:eastAsia="Century Gothic" w:cs="Century Gothic"/>
                <w:szCs w:val="24"/>
              </w:rPr>
              <w:t>_</w:t>
            </w:r>
            <w:r w:rsidR="00F46D18">
              <w:rPr>
                <w:rFonts w:eastAsia="Century Gothic" w:cs="Century Gothic"/>
                <w:szCs w:val="24"/>
              </w:rPr>
              <w:t>GP_1</w:t>
            </w:r>
            <w:r w:rsidR="00F46D18" w:rsidRPr="00E2767F">
              <w:rPr>
                <w:rFonts w:eastAsia="Century Gothic" w:cs="Century Gothic"/>
              </w:rPr>
              <w:t>.</w:t>
            </w:r>
            <w:r w:rsidR="00F46D18">
              <w:rPr>
                <w:rFonts w:eastAsia="Century Gothic" w:cs="Century Gothic"/>
              </w:rPr>
              <w:t>6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GP_1.6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GP_1.6</w:t>
            </w:r>
          </w:p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D7217F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D7217F" w:rsidRPr="00E2767F" w:rsidRDefault="00D7217F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Risultati della</w:t>
            </w:r>
          </w:p>
          <w:p w:rsidR="00D7217F" w:rsidRPr="00E2767F" w:rsidRDefault="00D7217F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7217F" w:rsidRPr="00E2767F" w:rsidRDefault="00D7217F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Dato che </w:t>
            </w:r>
            <w:r>
              <w:rPr>
                <w:rFonts w:eastAsia="Century Gothic" w:cs="Century Gothic"/>
              </w:rPr>
              <w:t>il campo cognome non permette di inserire più di 25 caratteri l’utente non potrà commettere nessun errore sulla lunghezza massima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Il software necessario è un Browser Web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t>IR_</w:t>
            </w:r>
            <w:r>
              <w:rPr>
                <w:rFonts w:eastAsia="Century Gothic" w:cs="Century Gothic"/>
                <w:szCs w:val="24"/>
              </w:rPr>
              <w:t>GP_1.6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CF5B81" w:rsidRPr="00CF5B81" w:rsidRDefault="00CF5B81" w:rsidP="00CF5B81">
      <w:pPr>
        <w:pStyle w:val="NoSpacing"/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="00F46D18" w:rsidRPr="00E2767F">
              <w:rPr>
                <w:rFonts w:eastAsia="Century Gothic" w:cs="Century Gothic"/>
                <w:szCs w:val="24"/>
              </w:rPr>
              <w:t>_</w:t>
            </w:r>
            <w:r w:rsidR="00F46D18">
              <w:rPr>
                <w:rFonts w:eastAsia="Century Gothic" w:cs="Century Gothic"/>
                <w:szCs w:val="24"/>
              </w:rPr>
              <w:t>GP_1</w:t>
            </w:r>
            <w:r w:rsidR="00F46D18" w:rsidRPr="00E2767F">
              <w:rPr>
                <w:rFonts w:eastAsia="Century Gothic" w:cs="Century Gothic"/>
              </w:rPr>
              <w:t>.</w:t>
            </w:r>
            <w:r w:rsidR="00F46D18">
              <w:rPr>
                <w:rFonts w:eastAsia="Century Gothic" w:cs="Century Gothic"/>
              </w:rPr>
              <w:t>17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GP_1.17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GP_1.17</w:t>
            </w:r>
          </w:p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Risultati della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Dato che ci sono problemi, l’utente non potrà proseguire </w:t>
            </w:r>
            <w:r>
              <w:rPr>
                <w:rFonts w:eastAsia="Century Gothic" w:cs="Century Gothic"/>
              </w:rPr>
              <w:t>la modifica della propria pagina personale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Il software necessario è un Browser Web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t>IR_</w:t>
            </w:r>
            <w:r>
              <w:rPr>
                <w:rFonts w:eastAsia="Century Gothic" w:cs="Century Gothic"/>
                <w:szCs w:val="24"/>
              </w:rPr>
              <w:t>GP_1.17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CF5B81" w:rsidRPr="00CF5B81" w:rsidRDefault="00CF5B81" w:rsidP="00CF5B81">
      <w:pPr>
        <w:pStyle w:val="NoSpacing"/>
        <w:rPr>
          <w:lang w:val="en-GB" w:eastAsia="en-US"/>
        </w:rPr>
      </w:pPr>
    </w:p>
    <w:p w:rsidR="00844AFE" w:rsidRDefault="004C0FF7" w:rsidP="00844AFE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10" w:name="_Toc504644715"/>
      <w:r>
        <w:rPr>
          <w:rFonts w:ascii="Garamond" w:hAnsi="Garamond"/>
          <w:lang w:val="en-GB" w:eastAsia="en-US"/>
        </w:rPr>
        <w:t>TL</w:t>
      </w:r>
      <w:r w:rsidR="00844AFE" w:rsidRPr="00844AFE">
        <w:rPr>
          <w:rFonts w:ascii="Garamond" w:hAnsi="Garamond"/>
          <w:lang w:val="en-GB" w:eastAsia="en-US"/>
        </w:rPr>
        <w:t>_GP_2</w:t>
      </w:r>
      <w:bookmarkEnd w:id="10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="00F46D18" w:rsidRPr="00E2767F">
              <w:rPr>
                <w:rFonts w:eastAsia="Century Gothic" w:cs="Century Gothic"/>
                <w:szCs w:val="24"/>
              </w:rPr>
              <w:t>_</w:t>
            </w:r>
            <w:r w:rsidR="00F46D18">
              <w:rPr>
                <w:rFonts w:eastAsia="Century Gothic" w:cs="Century Gothic"/>
                <w:szCs w:val="24"/>
              </w:rPr>
              <w:t>GP_2</w:t>
            </w:r>
            <w:r w:rsidR="00F46D18" w:rsidRPr="00E2767F">
              <w:rPr>
                <w:rFonts w:eastAsia="Century Gothic" w:cs="Century Gothic"/>
              </w:rPr>
              <w:t>.</w:t>
            </w:r>
            <w:r w:rsidR="00F46D18">
              <w:rPr>
                <w:rFonts w:eastAsia="Century Gothic" w:cs="Century Gothic"/>
              </w:rPr>
              <w:t>2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GP_2.2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GP_2.2</w:t>
            </w:r>
          </w:p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Risultati della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Dato che ci sono problemi, l’utente non potrà proseguire </w:t>
            </w:r>
            <w:r>
              <w:rPr>
                <w:rFonts w:eastAsia="Century Gothic" w:cs="Century Gothic"/>
              </w:rPr>
              <w:t xml:space="preserve">la modifica </w:t>
            </w:r>
            <w:r w:rsidR="00EF0D1E">
              <w:rPr>
                <w:rFonts w:eastAsia="Century Gothic" w:cs="Century Gothic"/>
              </w:rPr>
              <w:t>delle ore di tirocinio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lastRenderedPageBreak/>
              <w:t>Il software necessario è un Browser Web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t>IR_</w:t>
            </w:r>
            <w:r>
              <w:rPr>
                <w:rFonts w:eastAsia="Century Gothic" w:cs="Century Gothic"/>
                <w:szCs w:val="24"/>
              </w:rPr>
              <w:t>GP_2.2</w:t>
            </w:r>
          </w:p>
        </w:tc>
      </w:tr>
      <w:tr w:rsidR="00F46D18" w:rsidRPr="00E2767F" w:rsidTr="00934809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46D18" w:rsidRPr="00E2767F" w:rsidRDefault="00F46D18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46D18" w:rsidRPr="00E2767F" w:rsidRDefault="00F46D18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176E79" w:rsidRDefault="00176E79" w:rsidP="00176E79">
      <w:pPr>
        <w:pStyle w:val="NoSpacing"/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="00EF0D1E" w:rsidRPr="00E2767F">
              <w:rPr>
                <w:rFonts w:eastAsia="Century Gothic" w:cs="Century Gothic"/>
                <w:szCs w:val="24"/>
              </w:rPr>
              <w:t>_</w:t>
            </w:r>
            <w:r w:rsidR="00EF0D1E">
              <w:rPr>
                <w:rFonts w:eastAsia="Century Gothic" w:cs="Century Gothic"/>
                <w:szCs w:val="24"/>
              </w:rPr>
              <w:t>GP_2</w:t>
            </w:r>
            <w:r w:rsidR="00EF0D1E" w:rsidRPr="00E2767F">
              <w:rPr>
                <w:rFonts w:eastAsia="Century Gothic" w:cs="Century Gothic"/>
              </w:rPr>
              <w:t>.</w:t>
            </w:r>
            <w:r w:rsidR="00EF0D1E">
              <w:rPr>
                <w:rFonts w:eastAsia="Century Gothic" w:cs="Century Gothic"/>
              </w:rPr>
              <w:t>4</w:t>
            </w:r>
          </w:p>
        </w:tc>
      </w:tr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GP_2.4</w:t>
            </w:r>
          </w:p>
        </w:tc>
      </w:tr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GP_2.4</w:t>
            </w:r>
          </w:p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Risultati della</w:t>
            </w:r>
          </w:p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Dato che ci sono problemi, l’utente non potrà proseguire </w:t>
            </w:r>
            <w:r>
              <w:rPr>
                <w:rFonts w:eastAsia="Century Gothic" w:cs="Century Gothic"/>
              </w:rPr>
              <w:t>la modifica delle ore di tirocinio</w:t>
            </w:r>
          </w:p>
        </w:tc>
      </w:tr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Il software necessario è un Browser Web</w:t>
            </w:r>
          </w:p>
        </w:tc>
      </w:tr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t>IR_</w:t>
            </w:r>
            <w:r>
              <w:rPr>
                <w:rFonts w:eastAsia="Century Gothic" w:cs="Century Gothic"/>
                <w:szCs w:val="24"/>
              </w:rPr>
              <w:t>GP_2.4</w:t>
            </w:r>
          </w:p>
        </w:tc>
      </w:tr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176E79" w:rsidRDefault="00176E79" w:rsidP="00176E79">
      <w:pPr>
        <w:pStyle w:val="NoSpacing"/>
        <w:rPr>
          <w:lang w:val="en-GB" w:eastAsia="en-US"/>
        </w:rPr>
      </w:pPr>
    </w:p>
    <w:p w:rsidR="00844AFE" w:rsidRDefault="004C0FF7" w:rsidP="00844AFE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11" w:name="_Toc504644716"/>
      <w:r>
        <w:rPr>
          <w:rFonts w:ascii="Garamond" w:hAnsi="Garamond"/>
          <w:lang w:val="en-GB" w:eastAsia="en-US"/>
        </w:rPr>
        <w:t>TL</w:t>
      </w:r>
      <w:r w:rsidR="00844AFE" w:rsidRPr="00844AFE">
        <w:rPr>
          <w:rFonts w:ascii="Garamond" w:hAnsi="Garamond"/>
          <w:lang w:val="en-GB" w:eastAsia="en-US"/>
        </w:rPr>
        <w:t>_GP_4</w:t>
      </w:r>
      <w:bookmarkEnd w:id="11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="00EF0D1E" w:rsidRPr="00E2767F">
              <w:rPr>
                <w:rFonts w:eastAsia="Century Gothic" w:cs="Century Gothic"/>
                <w:szCs w:val="24"/>
              </w:rPr>
              <w:t>_</w:t>
            </w:r>
            <w:r w:rsidR="00EF0D1E">
              <w:rPr>
                <w:rFonts w:eastAsia="Century Gothic" w:cs="Century Gothic"/>
                <w:szCs w:val="24"/>
              </w:rPr>
              <w:t>GP_4</w:t>
            </w:r>
            <w:r w:rsidR="00EF0D1E" w:rsidRPr="00E2767F">
              <w:rPr>
                <w:rFonts w:eastAsia="Century Gothic" w:cs="Century Gothic"/>
              </w:rPr>
              <w:t>.</w:t>
            </w:r>
            <w:r w:rsidR="00EF0D1E">
              <w:rPr>
                <w:rFonts w:eastAsia="Century Gothic" w:cs="Century Gothic"/>
              </w:rPr>
              <w:t>2</w:t>
            </w:r>
          </w:p>
        </w:tc>
      </w:tr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GP_4.2</w:t>
            </w:r>
          </w:p>
        </w:tc>
      </w:tr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Default="00EF0D1E" w:rsidP="00EF0D1E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GP_4.2</w:t>
            </w:r>
          </w:p>
          <w:p w:rsidR="00EF0D1E" w:rsidRPr="00E2767F" w:rsidRDefault="00EF0D1E" w:rsidP="00EF0D1E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Risultati della</w:t>
            </w:r>
          </w:p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Dato che </w:t>
            </w:r>
            <w:r w:rsidR="000D3D5A">
              <w:rPr>
                <w:rFonts w:eastAsia="Century Gothic" w:cs="Century Gothic"/>
              </w:rPr>
              <w:t>è possibile cliccare solo 2 pulsanti per confermare o rifiutare non è possibile immettere valori con formati non consentiti</w:t>
            </w:r>
          </w:p>
        </w:tc>
      </w:tr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Il software necessario è un Browser Web</w:t>
            </w:r>
          </w:p>
        </w:tc>
      </w:tr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lastRenderedPageBreak/>
              <w:t>IR_</w:t>
            </w:r>
            <w:r>
              <w:rPr>
                <w:rFonts w:eastAsia="Century Gothic" w:cs="Century Gothic"/>
                <w:szCs w:val="24"/>
              </w:rPr>
              <w:t>GP_4.2</w:t>
            </w:r>
          </w:p>
        </w:tc>
      </w:tr>
      <w:tr w:rsidR="00EF0D1E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EF0D1E" w:rsidRPr="00E2767F" w:rsidRDefault="00EF0D1E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EF0D1E" w:rsidRPr="00E2767F" w:rsidRDefault="00EF0D1E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176E79" w:rsidRPr="00176E79" w:rsidRDefault="00176E79" w:rsidP="00176E79">
      <w:pPr>
        <w:rPr>
          <w:lang w:val="en-GB" w:eastAsia="en-US"/>
        </w:rPr>
      </w:pPr>
    </w:p>
    <w:p w:rsidR="003A3714" w:rsidRPr="006C3520" w:rsidRDefault="003A3714" w:rsidP="00964A37">
      <w:pPr>
        <w:pStyle w:val="Heading2"/>
      </w:pPr>
      <w:bookmarkStart w:id="12" w:name="_Toc504644717"/>
      <w:r w:rsidRPr="006C3520">
        <w:t xml:space="preserve">Test </w:t>
      </w:r>
      <w:r w:rsidR="004C0FF7">
        <w:t>Log</w:t>
      </w:r>
      <w:r w:rsidRPr="006C3520">
        <w:t xml:space="preserve"> </w:t>
      </w:r>
      <w:r w:rsidR="006C3520" w:rsidRPr="006C3520">
        <w:t>Gestione Studente</w:t>
      </w:r>
      <w:bookmarkEnd w:id="12"/>
    </w:p>
    <w:p w:rsidR="008D69A0" w:rsidRDefault="004C0FF7" w:rsidP="008D69A0">
      <w:pPr>
        <w:pStyle w:val="Heading3"/>
        <w:tabs>
          <w:tab w:val="left" w:pos="1905"/>
        </w:tabs>
        <w:spacing w:after="120"/>
        <w:ind w:left="283"/>
        <w:rPr>
          <w:rFonts w:ascii="Garamond" w:hAnsi="Garamond"/>
          <w:lang w:val="en-GB" w:eastAsia="en-US"/>
        </w:rPr>
      </w:pPr>
      <w:bookmarkStart w:id="13" w:name="_Toc504644718"/>
      <w:r>
        <w:rPr>
          <w:rFonts w:ascii="Garamond" w:hAnsi="Garamond"/>
          <w:lang w:val="en-GB" w:eastAsia="en-US"/>
        </w:rPr>
        <w:t>TL</w:t>
      </w:r>
      <w:r w:rsidR="006C3520" w:rsidRPr="006C3520">
        <w:rPr>
          <w:rFonts w:ascii="Garamond" w:hAnsi="Garamond"/>
          <w:lang w:val="en-GB" w:eastAsia="en-US"/>
        </w:rPr>
        <w:t>_GSTU_1</w:t>
      </w:r>
      <w:bookmarkEnd w:id="13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4C0FF7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0FF7" w:rsidRPr="00E2767F" w:rsidRDefault="004C0FF7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0FF7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GSTU_1.2</w:t>
            </w:r>
          </w:p>
        </w:tc>
      </w:tr>
      <w:tr w:rsidR="004C0FF7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0FF7" w:rsidRPr="00E2767F" w:rsidRDefault="004C0FF7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4C0FF7" w:rsidRPr="00E2767F" w:rsidRDefault="004C0FF7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4C0FF7" w:rsidRPr="00E2767F" w:rsidRDefault="004C0FF7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0FF7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GSTU_1.2</w:t>
            </w:r>
          </w:p>
        </w:tc>
      </w:tr>
      <w:tr w:rsidR="004C0FF7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0FF7" w:rsidRPr="00E2767F" w:rsidRDefault="004C0FF7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4C0FF7" w:rsidRPr="00E2767F" w:rsidRDefault="004C0FF7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0FF7" w:rsidRDefault="004C0FF7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GSTU_1.2</w:t>
            </w:r>
          </w:p>
          <w:p w:rsidR="004C0FF7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4C0FF7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0FF7" w:rsidRPr="00E2767F" w:rsidRDefault="004C0FF7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Risultati della</w:t>
            </w:r>
          </w:p>
          <w:p w:rsidR="004C0FF7" w:rsidRPr="00E2767F" w:rsidRDefault="004C0FF7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0FF7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 xml:space="preserve">Dal </w:t>
            </w:r>
            <w:proofErr w:type="spellStart"/>
            <w:r>
              <w:rPr>
                <w:rFonts w:eastAsia="Century Gothic" w:cs="Century Gothic"/>
              </w:rPr>
              <w:t>form</w:t>
            </w:r>
            <w:proofErr w:type="spellEnd"/>
            <w:r>
              <w:rPr>
                <w:rFonts w:eastAsia="Century Gothic" w:cs="Century Gothic"/>
              </w:rPr>
              <w:t xml:space="preserve"> si ha la possibilità di scegliere soltanto il formato di documento prestabilito</w:t>
            </w:r>
          </w:p>
        </w:tc>
      </w:tr>
      <w:tr w:rsidR="004C0FF7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0FF7" w:rsidRPr="00E2767F" w:rsidRDefault="004C0FF7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4C0FF7" w:rsidRPr="00E2767F" w:rsidRDefault="004C0FF7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0FF7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4C0FF7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4C0FF7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Il software necessario è un Browser Web</w:t>
            </w:r>
          </w:p>
        </w:tc>
      </w:tr>
      <w:tr w:rsidR="004C0FF7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0FF7" w:rsidRPr="00E2767F" w:rsidRDefault="004C0FF7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0FF7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4C0FF7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0FF7" w:rsidRPr="00E2767F" w:rsidRDefault="004C0FF7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4C0FF7" w:rsidRPr="00E2767F" w:rsidRDefault="004C0FF7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0FF7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t>IR_</w:t>
            </w:r>
            <w:r>
              <w:rPr>
                <w:rFonts w:eastAsia="Century Gothic" w:cs="Century Gothic"/>
                <w:szCs w:val="24"/>
              </w:rPr>
              <w:t>GSTU_1.2</w:t>
            </w:r>
          </w:p>
        </w:tc>
      </w:tr>
      <w:tr w:rsidR="004C0FF7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0FF7" w:rsidRPr="00E2767F" w:rsidRDefault="004C0FF7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0FF7" w:rsidRPr="00E2767F" w:rsidRDefault="004C0FF7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B40607" w:rsidRDefault="00B40607" w:rsidP="00B40607">
      <w:pPr>
        <w:pStyle w:val="NoSpacing"/>
        <w:rPr>
          <w:lang w:val="en-GB" w:eastAsia="en-US"/>
        </w:rPr>
      </w:pPr>
    </w:p>
    <w:p w:rsidR="006C3520" w:rsidRDefault="004C0FF7" w:rsidP="006C3520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14" w:name="_Toc504644719"/>
      <w:r>
        <w:rPr>
          <w:rFonts w:ascii="Garamond" w:hAnsi="Garamond"/>
          <w:lang w:val="en-GB" w:eastAsia="en-US"/>
        </w:rPr>
        <w:t>TL</w:t>
      </w:r>
      <w:r w:rsidR="006C3520" w:rsidRPr="006C3520">
        <w:rPr>
          <w:rFonts w:ascii="Garamond" w:hAnsi="Garamond"/>
          <w:lang w:val="en-GB" w:eastAsia="en-US"/>
        </w:rPr>
        <w:t>_GSTU_5</w:t>
      </w:r>
      <w:bookmarkEnd w:id="14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GSTU_5</w:t>
            </w:r>
            <w:r w:rsidRPr="00E2767F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GSTU_5.2</w:t>
            </w:r>
          </w:p>
        </w:tc>
      </w:tr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Default="00AF12D9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GSTU_5.2</w:t>
            </w:r>
          </w:p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Risultati della</w:t>
            </w:r>
          </w:p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Dato che ci sono problemi, l’utente non potrà proseguire </w:t>
            </w:r>
            <w:r>
              <w:rPr>
                <w:rFonts w:eastAsia="Century Gothic" w:cs="Century Gothic"/>
              </w:rPr>
              <w:t>la richiesta di un tirocinio interno</w:t>
            </w:r>
          </w:p>
        </w:tc>
      </w:tr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Il software necessario è un Browser Web</w:t>
            </w:r>
          </w:p>
        </w:tc>
      </w:tr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t>IR_</w:t>
            </w:r>
            <w:r>
              <w:rPr>
                <w:rFonts w:eastAsia="Century Gothic" w:cs="Century Gothic"/>
                <w:szCs w:val="24"/>
              </w:rPr>
              <w:t>GSTU_5.2</w:t>
            </w:r>
          </w:p>
        </w:tc>
      </w:tr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B40607" w:rsidRPr="00B40607" w:rsidRDefault="00B40607" w:rsidP="00B40607">
      <w:pPr>
        <w:rPr>
          <w:lang w:val="en-GB" w:eastAsia="en-US"/>
        </w:rPr>
      </w:pPr>
    </w:p>
    <w:p w:rsidR="006C3520" w:rsidRDefault="004C0FF7" w:rsidP="006C3520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15" w:name="_Toc504644720"/>
      <w:r>
        <w:rPr>
          <w:rFonts w:ascii="Garamond" w:hAnsi="Garamond"/>
          <w:lang w:val="en-GB" w:eastAsia="en-US"/>
        </w:rPr>
        <w:t>TL</w:t>
      </w:r>
      <w:r w:rsidR="006C3520" w:rsidRPr="006C3520">
        <w:rPr>
          <w:rFonts w:ascii="Garamond" w:hAnsi="Garamond"/>
          <w:lang w:val="en-GB" w:eastAsia="en-US"/>
        </w:rPr>
        <w:t>_GSTU_7</w:t>
      </w:r>
      <w:bookmarkEnd w:id="15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GSTU_7</w:t>
            </w:r>
            <w:r w:rsidRPr="00E2767F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GSTU_7.2</w:t>
            </w:r>
          </w:p>
        </w:tc>
      </w:tr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Default="00AF12D9" w:rsidP="00AF12D9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GSTU_7.2</w:t>
            </w:r>
          </w:p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Risultati della</w:t>
            </w:r>
          </w:p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Dato </w:t>
            </w:r>
            <w:r>
              <w:rPr>
                <w:rFonts w:eastAsia="Century Gothic" w:cs="Century Gothic"/>
              </w:rPr>
              <w:t>che è possibile cliccare solo 2 bottoni</w:t>
            </w:r>
            <w:r w:rsidR="000D0ECA">
              <w:rPr>
                <w:rFonts w:eastAsia="Century Gothic" w:cs="Century Gothic"/>
              </w:rPr>
              <w:t xml:space="preserve">, </w:t>
            </w:r>
            <w:r>
              <w:rPr>
                <w:rFonts w:eastAsia="Century Gothic" w:cs="Century Gothic"/>
              </w:rPr>
              <w:t xml:space="preserve">non si ha la possibilità </w:t>
            </w:r>
            <w:r w:rsidR="000D0ECA">
              <w:rPr>
                <w:rFonts w:eastAsia="Century Gothic" w:cs="Century Gothic"/>
              </w:rPr>
              <w:t>di immettere dati scorretti</w:t>
            </w:r>
          </w:p>
        </w:tc>
      </w:tr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Il software necessario è un Browser Web</w:t>
            </w:r>
          </w:p>
        </w:tc>
      </w:tr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t>IR_</w:t>
            </w:r>
            <w:r>
              <w:rPr>
                <w:rFonts w:eastAsia="Century Gothic" w:cs="Century Gothic"/>
                <w:szCs w:val="24"/>
              </w:rPr>
              <w:t>GSTU_7.2</w:t>
            </w:r>
          </w:p>
        </w:tc>
      </w:tr>
      <w:tr w:rsidR="00AF12D9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AF12D9" w:rsidRPr="00E2767F" w:rsidRDefault="00AF12D9" w:rsidP="00AF12D9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F12D9" w:rsidRPr="00E2767F" w:rsidRDefault="00AF12D9" w:rsidP="00AF12D9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32325F" w:rsidRPr="0032325F" w:rsidRDefault="0032325F" w:rsidP="0032325F">
      <w:pPr>
        <w:rPr>
          <w:lang w:val="en-GB" w:eastAsia="en-US"/>
        </w:rPr>
      </w:pPr>
    </w:p>
    <w:p w:rsidR="006C3520" w:rsidRDefault="004C0FF7" w:rsidP="006C3520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16" w:name="_Toc504644721"/>
      <w:r>
        <w:rPr>
          <w:rFonts w:ascii="Garamond" w:hAnsi="Garamond"/>
          <w:lang w:val="en-GB" w:eastAsia="en-US"/>
        </w:rPr>
        <w:t>TL</w:t>
      </w:r>
      <w:r w:rsidR="006C3520" w:rsidRPr="006C3520">
        <w:rPr>
          <w:rFonts w:ascii="Garamond" w:hAnsi="Garamond"/>
          <w:lang w:val="en-GB" w:eastAsia="en-US"/>
        </w:rPr>
        <w:t>_GSTU_8</w:t>
      </w:r>
      <w:bookmarkEnd w:id="16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GSTU_8</w:t>
            </w:r>
            <w:r w:rsidRPr="00E2767F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3</w:t>
            </w:r>
          </w:p>
        </w:tc>
      </w:tr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GSTU_8.3</w:t>
            </w:r>
          </w:p>
        </w:tc>
      </w:tr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Default="000D0ECA" w:rsidP="00D7217F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GSTU_8.3</w:t>
            </w:r>
          </w:p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0D0EC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Risultati della</w:t>
            </w:r>
          </w:p>
          <w:p w:rsidR="000D0ECA" w:rsidRPr="00E2767F" w:rsidRDefault="000D0ECA" w:rsidP="000D0ECA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Pr="00E2767F" w:rsidRDefault="000D0ECA" w:rsidP="000D0ECA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Dato che ci sono problemi, l’utente non potrà proseguire </w:t>
            </w:r>
            <w:r>
              <w:rPr>
                <w:rFonts w:eastAsia="Century Gothic" w:cs="Century Gothic"/>
              </w:rPr>
              <w:t>la richiesta di accettazione di un tirocinio passato</w:t>
            </w:r>
          </w:p>
        </w:tc>
      </w:tr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Il software necessario è un Browser Web</w:t>
            </w:r>
          </w:p>
        </w:tc>
      </w:tr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t>IR_</w:t>
            </w:r>
            <w:r>
              <w:rPr>
                <w:rFonts w:eastAsia="Century Gothic" w:cs="Century Gothic"/>
                <w:szCs w:val="24"/>
              </w:rPr>
              <w:t>GSTU_8.3</w:t>
            </w:r>
          </w:p>
        </w:tc>
      </w:tr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32325F" w:rsidRDefault="0032325F" w:rsidP="0032325F">
      <w:pPr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GSTU_8</w:t>
            </w:r>
            <w:r w:rsidRPr="00E2767F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7</w:t>
            </w:r>
          </w:p>
        </w:tc>
      </w:tr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GSTU_8.7</w:t>
            </w:r>
          </w:p>
        </w:tc>
      </w:tr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Default="000D0ECA" w:rsidP="00D7217F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GSTU_8.7</w:t>
            </w:r>
          </w:p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Risultati della</w:t>
            </w:r>
          </w:p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Dato che ci sono problemi, l’utente non potrà proseguire </w:t>
            </w:r>
            <w:r>
              <w:rPr>
                <w:rFonts w:eastAsia="Century Gothic" w:cs="Century Gothic"/>
              </w:rPr>
              <w:t>la richiesta di accettazione di un tirocinio passato</w:t>
            </w:r>
          </w:p>
        </w:tc>
      </w:tr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Il software necessario è un Browser Web</w:t>
            </w:r>
          </w:p>
        </w:tc>
      </w:tr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t>IR_</w:t>
            </w:r>
            <w:r>
              <w:rPr>
                <w:rFonts w:eastAsia="Century Gothic" w:cs="Century Gothic"/>
                <w:szCs w:val="24"/>
              </w:rPr>
              <w:t>GSTU_8.7</w:t>
            </w:r>
          </w:p>
        </w:tc>
      </w:tr>
      <w:tr w:rsidR="000D0EC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D0ECA" w:rsidRPr="00E2767F" w:rsidRDefault="000D0EC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D0ECA" w:rsidRPr="00E2767F" w:rsidRDefault="000D0EC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32325F" w:rsidRPr="0032325F" w:rsidRDefault="0032325F" w:rsidP="000D0ECA">
      <w:pPr>
        <w:pStyle w:val="NoSpacing"/>
        <w:ind w:left="0"/>
        <w:rPr>
          <w:lang w:val="en-GB" w:eastAsia="en-US"/>
        </w:rPr>
      </w:pPr>
    </w:p>
    <w:p w:rsidR="006C3520" w:rsidRPr="006C3520" w:rsidRDefault="006C3520" w:rsidP="00964A37">
      <w:pPr>
        <w:pStyle w:val="Heading2"/>
      </w:pPr>
      <w:bookmarkStart w:id="17" w:name="_Toc504644722"/>
      <w:r w:rsidRPr="006C3520">
        <w:t xml:space="preserve">Test </w:t>
      </w:r>
      <w:r w:rsidR="004C0FF7">
        <w:t>Log</w:t>
      </w:r>
      <w:r w:rsidRPr="006C3520">
        <w:t xml:space="preserve"> Gestione Segreteria</w:t>
      </w:r>
      <w:bookmarkEnd w:id="17"/>
    </w:p>
    <w:p w:rsidR="006C3520" w:rsidRDefault="004C0FF7" w:rsidP="006C3520">
      <w:pPr>
        <w:pStyle w:val="Heading3"/>
        <w:spacing w:after="120"/>
        <w:ind w:left="283"/>
        <w:rPr>
          <w:rFonts w:ascii="Garamond" w:hAnsi="Garamond"/>
          <w:lang w:val="en-GB" w:eastAsia="en-US"/>
        </w:rPr>
      </w:pPr>
      <w:bookmarkStart w:id="18" w:name="_Toc504644723"/>
      <w:r>
        <w:rPr>
          <w:rFonts w:ascii="Garamond" w:hAnsi="Garamond"/>
          <w:lang w:val="en-GB" w:eastAsia="en-US"/>
        </w:rPr>
        <w:t>TL</w:t>
      </w:r>
      <w:r w:rsidR="006C3520" w:rsidRPr="006C3520">
        <w:rPr>
          <w:rFonts w:ascii="Garamond" w:hAnsi="Garamond"/>
          <w:lang w:val="en-GB" w:eastAsia="en-US"/>
        </w:rPr>
        <w:t>_GSG_2</w:t>
      </w:r>
      <w:bookmarkEnd w:id="18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4C351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351A" w:rsidRPr="00E2767F" w:rsidRDefault="004C351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Id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351A" w:rsidRPr="00E2767F" w:rsidRDefault="004C351A" w:rsidP="00D7217F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>
              <w:rPr>
                <w:rFonts w:eastAsia="Century Gothic" w:cs="Century Gothic"/>
                <w:szCs w:val="24"/>
              </w:rPr>
              <w:t>TL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GSG_</w:t>
            </w:r>
            <w:r w:rsidR="002E0182">
              <w:rPr>
                <w:rFonts w:eastAsia="Century Gothic" w:cs="Century Gothic"/>
                <w:szCs w:val="24"/>
              </w:rPr>
              <w:t>2.2</w:t>
            </w:r>
          </w:p>
        </w:tc>
      </w:tr>
      <w:tr w:rsidR="004C351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351A" w:rsidRPr="00E2767F" w:rsidRDefault="004C351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TestCase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ID di</w:t>
            </w:r>
          </w:p>
          <w:p w:rsidR="004C351A" w:rsidRPr="00E2767F" w:rsidRDefault="004C351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riferimento</w:t>
            </w:r>
          </w:p>
          <w:p w:rsidR="004C351A" w:rsidRPr="00E2767F" w:rsidRDefault="004C351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351A" w:rsidRPr="00E2767F" w:rsidRDefault="004C351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 w:rsidR="002E0182">
              <w:rPr>
                <w:rFonts w:eastAsia="Century Gothic" w:cs="Century Gothic"/>
                <w:szCs w:val="24"/>
              </w:rPr>
              <w:t>GSG_2.2</w:t>
            </w:r>
          </w:p>
        </w:tc>
      </w:tr>
      <w:tr w:rsidR="004C351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351A" w:rsidRPr="00E2767F" w:rsidRDefault="004C351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Descrizione</w:t>
            </w:r>
          </w:p>
          <w:p w:rsidR="004C351A" w:rsidRPr="00E2767F" w:rsidRDefault="004C351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dell’esecuzione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351A" w:rsidRDefault="004C351A" w:rsidP="00D7217F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2767F">
              <w:rPr>
                <w:rFonts w:eastAsia="Century Gothic" w:cs="Century Gothic"/>
              </w:rPr>
              <w:t>L’identificativo del test case è TC</w:t>
            </w:r>
            <w:r w:rsidRPr="00E2767F">
              <w:rPr>
                <w:rFonts w:eastAsia="Century Gothic" w:cs="Century Gothic"/>
                <w:szCs w:val="24"/>
              </w:rPr>
              <w:t>_</w:t>
            </w:r>
            <w:r>
              <w:rPr>
                <w:rFonts w:eastAsia="Century Gothic" w:cs="Century Gothic"/>
                <w:szCs w:val="24"/>
              </w:rPr>
              <w:t>GS</w:t>
            </w:r>
            <w:r w:rsidR="002E0182">
              <w:rPr>
                <w:rFonts w:eastAsia="Century Gothic" w:cs="Century Gothic"/>
                <w:szCs w:val="24"/>
              </w:rPr>
              <w:t>G_8.2</w:t>
            </w:r>
          </w:p>
          <w:p w:rsidR="004C351A" w:rsidRPr="00E2767F" w:rsidRDefault="004C351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Membri del team presenti: </w:t>
            </w:r>
            <w:r>
              <w:rPr>
                <w:rFonts w:eastAsia="Century Gothic" w:cs="Century Gothic"/>
              </w:rPr>
              <w:t>Ciro</w:t>
            </w:r>
          </w:p>
        </w:tc>
      </w:tr>
      <w:tr w:rsidR="002E0182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2E0182" w:rsidRPr="00E2767F" w:rsidRDefault="002E0182" w:rsidP="002E0182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Risultati della</w:t>
            </w:r>
          </w:p>
          <w:p w:rsidR="002E0182" w:rsidRPr="00E2767F" w:rsidRDefault="002E0182" w:rsidP="002E0182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Procedura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E0182" w:rsidRPr="00E2767F" w:rsidRDefault="002E0182" w:rsidP="002E0182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 xml:space="preserve">Dato </w:t>
            </w:r>
            <w:r>
              <w:rPr>
                <w:rFonts w:eastAsia="Century Gothic" w:cs="Century Gothic"/>
              </w:rPr>
              <w:t>che è possibile cliccare solo 2 bottoni, non si ha la possibilità di immettere dati scorretti</w:t>
            </w:r>
          </w:p>
        </w:tc>
      </w:tr>
      <w:tr w:rsidR="004C351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351A" w:rsidRPr="00E2767F" w:rsidRDefault="004C351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Informazioni</w:t>
            </w:r>
          </w:p>
          <w:p w:rsidR="004C351A" w:rsidRPr="00E2767F" w:rsidRDefault="004C351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d’ambiente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351A" w:rsidRPr="00E2767F" w:rsidRDefault="004C351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L’hardware necessario è un Personal Computer con</w:t>
            </w:r>
          </w:p>
          <w:p w:rsidR="004C351A" w:rsidRPr="00E2767F" w:rsidRDefault="004C351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connessione ad Internet.</w:t>
            </w:r>
          </w:p>
          <w:p w:rsidR="004C351A" w:rsidRPr="00E2767F" w:rsidRDefault="004C351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Il software necessario è un Browser Web</w:t>
            </w:r>
          </w:p>
        </w:tc>
      </w:tr>
      <w:tr w:rsidR="004C351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351A" w:rsidRPr="00E2767F" w:rsidRDefault="004C351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351A" w:rsidRPr="00E2767F" w:rsidRDefault="004C351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</w:rPr>
              <w:t>Nessuna</w:t>
            </w:r>
          </w:p>
        </w:tc>
      </w:tr>
      <w:tr w:rsidR="004C351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351A" w:rsidRPr="00E2767F" w:rsidRDefault="004C351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Identificatori</w:t>
            </w:r>
          </w:p>
          <w:p w:rsidR="004C351A" w:rsidRPr="00E2767F" w:rsidRDefault="004C351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dell’</w:t>
            </w:r>
            <w:proofErr w:type="spellStart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 xml:space="preserve"> report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351A" w:rsidRPr="00E2767F" w:rsidRDefault="004C351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2767F">
              <w:rPr>
                <w:rFonts w:eastAsia="Century Gothic" w:cs="Century Gothic"/>
                <w:szCs w:val="24"/>
              </w:rPr>
              <w:t>IR_</w:t>
            </w:r>
            <w:r w:rsidR="002E0182">
              <w:rPr>
                <w:rFonts w:eastAsia="Century Gothic" w:cs="Century Gothic"/>
                <w:szCs w:val="24"/>
              </w:rPr>
              <w:t xml:space="preserve"> GSG_2.2</w:t>
            </w:r>
          </w:p>
        </w:tc>
      </w:tr>
      <w:tr w:rsidR="004C351A" w:rsidRPr="00E2767F" w:rsidTr="001D5487">
        <w:trPr>
          <w:trHeight w:val="2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4C351A" w:rsidRPr="00E2767F" w:rsidRDefault="004C351A" w:rsidP="00D7217F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2767F">
              <w:rPr>
                <w:rFonts w:eastAsia="Century Gothic" w:cs="Century Gothic"/>
                <w:b/>
                <w:color w:val="FFFFFF"/>
                <w:szCs w:val="24"/>
              </w:rPr>
              <w:t>Risultato</w:t>
            </w:r>
          </w:p>
        </w:tc>
        <w:tc>
          <w:tcPr>
            <w:tcW w:w="6060" w:type="dxa"/>
            <w:shd w:val="clear" w:color="auto" w:fill="00FF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4C351A" w:rsidRPr="00E2767F" w:rsidRDefault="004C351A" w:rsidP="00D7217F">
            <w:pPr>
              <w:spacing w:line="240" w:lineRule="auto"/>
              <w:ind w:left="0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/>
              </w:rPr>
              <w:t>P</w:t>
            </w:r>
            <w:r w:rsidRPr="00E2767F">
              <w:rPr>
                <w:rFonts w:eastAsia="Century Gothic" w:cs="Century Gothic"/>
              </w:rPr>
              <w:t>assed</w:t>
            </w:r>
            <w:proofErr w:type="spellEnd"/>
          </w:p>
        </w:tc>
      </w:tr>
    </w:tbl>
    <w:p w:rsidR="006C3520" w:rsidRPr="006C3520" w:rsidRDefault="006C3520" w:rsidP="006C3520">
      <w:pPr>
        <w:rPr>
          <w:lang w:val="en-GB" w:eastAsia="en-US"/>
        </w:rPr>
      </w:pPr>
    </w:p>
    <w:sectPr w:rsidR="006C3520" w:rsidRPr="006C3520" w:rsidSect="00B423D0">
      <w:footerReference w:type="default" r:id="rId9"/>
      <w:footerReference w:type="first" r:id="rId10"/>
      <w:pgSz w:w="11907" w:h="16839" w:code="1"/>
      <w:pgMar w:top="1148" w:right="1418" w:bottom="11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BC0" w:rsidRDefault="00606BC0">
      <w:r>
        <w:separator/>
      </w:r>
    </w:p>
  </w:endnote>
  <w:endnote w:type="continuationSeparator" w:id="0">
    <w:p w:rsidR="00606BC0" w:rsidRDefault="00606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0016251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p w:rsidR="001463F8" w:rsidRPr="0039426E" w:rsidRDefault="001463F8">
        <w:pPr>
          <w:pStyle w:val="Footer"/>
          <w:jc w:val="right"/>
          <w:rPr>
            <w:rFonts w:ascii="Century Gothic" w:hAnsi="Century Gothic"/>
          </w:rPr>
        </w:pPr>
        <w:r w:rsidRPr="0039426E">
          <w:rPr>
            <w:rFonts w:ascii="Century Gothic" w:hAnsi="Century Gothic"/>
          </w:rPr>
          <w:fldChar w:fldCharType="begin"/>
        </w:r>
        <w:r w:rsidRPr="0039426E">
          <w:rPr>
            <w:rFonts w:ascii="Century Gothic" w:hAnsi="Century Gothic"/>
          </w:rPr>
          <w:instrText>PAGE   \* MERGEFORMAT</w:instrText>
        </w:r>
        <w:r w:rsidRPr="0039426E">
          <w:rPr>
            <w:rFonts w:ascii="Century Gothic" w:hAnsi="Century Gothic"/>
          </w:rPr>
          <w:fldChar w:fldCharType="separate"/>
        </w:r>
        <w:r>
          <w:rPr>
            <w:rFonts w:ascii="Century Gothic" w:hAnsi="Century Gothic"/>
            <w:noProof/>
          </w:rPr>
          <w:t>3</w:t>
        </w:r>
        <w:r w:rsidRPr="0039426E">
          <w:rPr>
            <w:rFonts w:ascii="Century Gothic" w:hAnsi="Century Gothic"/>
          </w:rPr>
          <w:fldChar w:fldCharType="end"/>
        </w:r>
      </w:p>
    </w:sdtContent>
  </w:sdt>
  <w:p w:rsidR="001463F8" w:rsidRPr="00AE03CF" w:rsidRDefault="001463F8" w:rsidP="00B423D0">
    <w:pPr>
      <w:pStyle w:val="Footer"/>
      <w:suppressAutoHyphens/>
      <w:autoSpaceDN w:val="0"/>
      <w:textAlignment w:val="baseline"/>
      <w:rPr>
        <w:color w:val="1549FF"/>
      </w:rPr>
    </w:pPr>
    <w:r>
      <w:rPr>
        <w:rFonts w:ascii="Century Gothic" w:eastAsia="MS Gothic" w:hAnsi="Century Gothic" w:cs="Times New Roman"/>
        <w:color w:val="1549FF"/>
        <w:lang w:eastAsia="en-US"/>
      </w:rPr>
      <w:t>TIR</w:t>
    </w:r>
    <w:r w:rsidRPr="002979F6">
      <w:rPr>
        <w:rFonts w:ascii="Century Gothic" w:eastAsia="MS Gothic" w:hAnsi="Century Gothic" w:cs="Times New Roman"/>
        <w:color w:val="1549FF"/>
        <w:lang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eastAsia="en-US"/>
      </w:rPr>
      <w:t>test EXECUTION REPORT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3F8" w:rsidRPr="00B423D0" w:rsidRDefault="001463F8" w:rsidP="00B423D0">
    <w:pPr>
      <w:pStyle w:val="Footer"/>
      <w:suppressAutoHyphens/>
      <w:autoSpaceDN w:val="0"/>
      <w:textAlignment w:val="baseline"/>
      <w:rPr>
        <w:color w:val="1549FF"/>
      </w:rPr>
    </w:pPr>
    <w:r>
      <w:rPr>
        <w:rFonts w:ascii="Century Gothic" w:eastAsia="MS Gothic" w:hAnsi="Century Gothic" w:cs="Times New Roman"/>
        <w:color w:val="1549FF"/>
        <w:lang w:eastAsia="en-US"/>
      </w:rPr>
      <w:t>TER</w:t>
    </w:r>
    <w:r w:rsidRPr="002979F6">
      <w:rPr>
        <w:rFonts w:ascii="Century Gothic" w:eastAsia="MS Gothic" w:hAnsi="Century Gothic" w:cs="Times New Roman"/>
        <w:color w:val="1549FF"/>
        <w:lang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eastAsia="en-US"/>
      </w:rPr>
      <w:t>test EXECUTION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BC0" w:rsidRDefault="00606BC0">
      <w:r>
        <w:separator/>
      </w:r>
    </w:p>
  </w:footnote>
  <w:footnote w:type="continuationSeparator" w:id="0">
    <w:p w:rsidR="00606BC0" w:rsidRDefault="00606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7AE6"/>
    <w:multiLevelType w:val="hybridMultilevel"/>
    <w:tmpl w:val="4AD67BB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9D557B"/>
    <w:multiLevelType w:val="multilevel"/>
    <w:tmpl w:val="16446C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" w15:restartNumberingAfterBreak="0">
    <w:nsid w:val="27BE4DA9"/>
    <w:multiLevelType w:val="multilevel"/>
    <w:tmpl w:val="2E54A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F0497D"/>
    <w:multiLevelType w:val="multilevel"/>
    <w:tmpl w:val="1D26B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475022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434B5636"/>
    <w:multiLevelType w:val="hybridMultilevel"/>
    <w:tmpl w:val="61383702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AE56C24"/>
    <w:multiLevelType w:val="multilevel"/>
    <w:tmpl w:val="9F3C3EAC"/>
    <w:lvl w:ilvl="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AE2480"/>
    <w:multiLevelType w:val="hybridMultilevel"/>
    <w:tmpl w:val="0408F108"/>
    <w:lvl w:ilvl="0" w:tplc="5538B49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7340D"/>
    <w:multiLevelType w:val="multilevel"/>
    <w:tmpl w:val="E4C87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564E2480"/>
    <w:multiLevelType w:val="multilevel"/>
    <w:tmpl w:val="048CC7A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upperLetter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65A005E"/>
    <w:multiLevelType w:val="hybridMultilevel"/>
    <w:tmpl w:val="0F185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F0C58"/>
    <w:multiLevelType w:val="hybridMultilevel"/>
    <w:tmpl w:val="770A1AC6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7AF12B7"/>
    <w:multiLevelType w:val="multilevel"/>
    <w:tmpl w:val="4294A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3F401F"/>
    <w:multiLevelType w:val="multilevel"/>
    <w:tmpl w:val="4FB8D5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pStyle w:val="Heading2"/>
      <w:lvlText w:val="4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4" w15:restartNumberingAfterBreak="0">
    <w:nsid w:val="6C32081F"/>
    <w:multiLevelType w:val="hybridMultilevel"/>
    <w:tmpl w:val="8B2A305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281120A"/>
    <w:multiLevelType w:val="hybridMultilevel"/>
    <w:tmpl w:val="9B52454C"/>
    <w:lvl w:ilvl="0" w:tplc="0410000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1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8"/>
  </w:num>
  <w:num w:numId="8">
    <w:abstractNumId w:val="10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5"/>
  </w:num>
  <w:num w:numId="17">
    <w:abstractNumId w:val="11"/>
  </w:num>
  <w:num w:numId="18">
    <w:abstractNumId w:val="14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0"/>
  </w:num>
  <w:num w:numId="24">
    <w:abstractNumId w:val="15"/>
  </w:num>
  <w:num w:numId="25">
    <w:abstractNumId w:val="3"/>
  </w:num>
  <w:num w:numId="26">
    <w:abstractNumId w:val="12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2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942"/>
    <w:rsid w:val="00000964"/>
    <w:rsid w:val="0000616E"/>
    <w:rsid w:val="000151C8"/>
    <w:rsid w:val="00026208"/>
    <w:rsid w:val="0002653D"/>
    <w:rsid w:val="00043521"/>
    <w:rsid w:val="000441FC"/>
    <w:rsid w:val="0005419A"/>
    <w:rsid w:val="0005614E"/>
    <w:rsid w:val="00061923"/>
    <w:rsid w:val="00064CD2"/>
    <w:rsid w:val="00064F82"/>
    <w:rsid w:val="000739F7"/>
    <w:rsid w:val="00074B4C"/>
    <w:rsid w:val="00084734"/>
    <w:rsid w:val="000849F0"/>
    <w:rsid w:val="000A7FF4"/>
    <w:rsid w:val="000B2167"/>
    <w:rsid w:val="000C1CA3"/>
    <w:rsid w:val="000C72B5"/>
    <w:rsid w:val="000D0ECA"/>
    <w:rsid w:val="000D1162"/>
    <w:rsid w:val="000D3D5A"/>
    <w:rsid w:val="000D45CC"/>
    <w:rsid w:val="000E2746"/>
    <w:rsid w:val="000E7E5B"/>
    <w:rsid w:val="000F05A7"/>
    <w:rsid w:val="000F4291"/>
    <w:rsid w:val="000F4848"/>
    <w:rsid w:val="001019F9"/>
    <w:rsid w:val="001077BE"/>
    <w:rsid w:val="001230F1"/>
    <w:rsid w:val="001278DC"/>
    <w:rsid w:val="0013299A"/>
    <w:rsid w:val="00134AC1"/>
    <w:rsid w:val="00137C99"/>
    <w:rsid w:val="00144DD0"/>
    <w:rsid w:val="00145AF4"/>
    <w:rsid w:val="001462CA"/>
    <w:rsid w:val="001463F8"/>
    <w:rsid w:val="0015451C"/>
    <w:rsid w:val="00163AF7"/>
    <w:rsid w:val="00166C00"/>
    <w:rsid w:val="00167555"/>
    <w:rsid w:val="00171F6D"/>
    <w:rsid w:val="00176E79"/>
    <w:rsid w:val="001836EC"/>
    <w:rsid w:val="00183A85"/>
    <w:rsid w:val="0019485F"/>
    <w:rsid w:val="001B67D5"/>
    <w:rsid w:val="001C11A1"/>
    <w:rsid w:val="001D5487"/>
    <w:rsid w:val="001E13E3"/>
    <w:rsid w:val="001E405E"/>
    <w:rsid w:val="00201751"/>
    <w:rsid w:val="002078A8"/>
    <w:rsid w:val="00210C73"/>
    <w:rsid w:val="002323B8"/>
    <w:rsid w:val="00257E89"/>
    <w:rsid w:val="0026557F"/>
    <w:rsid w:val="002732FE"/>
    <w:rsid w:val="00276ADC"/>
    <w:rsid w:val="002804D1"/>
    <w:rsid w:val="0028161F"/>
    <w:rsid w:val="002827DA"/>
    <w:rsid w:val="002842E1"/>
    <w:rsid w:val="002958BB"/>
    <w:rsid w:val="002979F6"/>
    <w:rsid w:val="002A022C"/>
    <w:rsid w:val="002A2B2A"/>
    <w:rsid w:val="002B7A1D"/>
    <w:rsid w:val="002C0B3C"/>
    <w:rsid w:val="002D5010"/>
    <w:rsid w:val="002E0182"/>
    <w:rsid w:val="002E2ECC"/>
    <w:rsid w:val="002E5975"/>
    <w:rsid w:val="002F2E78"/>
    <w:rsid w:val="002F691F"/>
    <w:rsid w:val="002F6D74"/>
    <w:rsid w:val="003047BA"/>
    <w:rsid w:val="003068E1"/>
    <w:rsid w:val="0032325F"/>
    <w:rsid w:val="00327960"/>
    <w:rsid w:val="00335592"/>
    <w:rsid w:val="003365B7"/>
    <w:rsid w:val="00354862"/>
    <w:rsid w:val="00362940"/>
    <w:rsid w:val="00370D9C"/>
    <w:rsid w:val="00377A94"/>
    <w:rsid w:val="0039001F"/>
    <w:rsid w:val="0039426E"/>
    <w:rsid w:val="003A3714"/>
    <w:rsid w:val="003A6180"/>
    <w:rsid w:val="003B1E1B"/>
    <w:rsid w:val="003B4B0D"/>
    <w:rsid w:val="003C000D"/>
    <w:rsid w:val="003F563B"/>
    <w:rsid w:val="0040576E"/>
    <w:rsid w:val="004173A6"/>
    <w:rsid w:val="00422A90"/>
    <w:rsid w:val="00430FFC"/>
    <w:rsid w:val="004361E6"/>
    <w:rsid w:val="00443C65"/>
    <w:rsid w:val="0045275E"/>
    <w:rsid w:val="004529CE"/>
    <w:rsid w:val="00452BC8"/>
    <w:rsid w:val="00454105"/>
    <w:rsid w:val="004603AB"/>
    <w:rsid w:val="0046741C"/>
    <w:rsid w:val="00472A6D"/>
    <w:rsid w:val="00477343"/>
    <w:rsid w:val="00487040"/>
    <w:rsid w:val="004A6106"/>
    <w:rsid w:val="004B07EE"/>
    <w:rsid w:val="004B795D"/>
    <w:rsid w:val="004C0FF7"/>
    <w:rsid w:val="004C351A"/>
    <w:rsid w:val="004C6DAE"/>
    <w:rsid w:val="004D4B68"/>
    <w:rsid w:val="004D6EDB"/>
    <w:rsid w:val="004D7CD9"/>
    <w:rsid w:val="004E16E7"/>
    <w:rsid w:val="004E2F5F"/>
    <w:rsid w:val="004E315C"/>
    <w:rsid w:val="004E33B5"/>
    <w:rsid w:val="004F4AC8"/>
    <w:rsid w:val="004F5A85"/>
    <w:rsid w:val="004F5F32"/>
    <w:rsid w:val="004F5F7F"/>
    <w:rsid w:val="00502561"/>
    <w:rsid w:val="00504C98"/>
    <w:rsid w:val="00506E82"/>
    <w:rsid w:val="0051384B"/>
    <w:rsid w:val="00517A97"/>
    <w:rsid w:val="00526315"/>
    <w:rsid w:val="005279D5"/>
    <w:rsid w:val="005408B6"/>
    <w:rsid w:val="00550644"/>
    <w:rsid w:val="0056075A"/>
    <w:rsid w:val="005608AD"/>
    <w:rsid w:val="00571064"/>
    <w:rsid w:val="0058535C"/>
    <w:rsid w:val="00587FE1"/>
    <w:rsid w:val="005959E8"/>
    <w:rsid w:val="00595A96"/>
    <w:rsid w:val="005A7386"/>
    <w:rsid w:val="005A7A60"/>
    <w:rsid w:val="005B43BF"/>
    <w:rsid w:val="005B752B"/>
    <w:rsid w:val="005D185F"/>
    <w:rsid w:val="005D29AD"/>
    <w:rsid w:val="005E79FA"/>
    <w:rsid w:val="00605386"/>
    <w:rsid w:val="00606BC0"/>
    <w:rsid w:val="00610034"/>
    <w:rsid w:val="006203B9"/>
    <w:rsid w:val="00620BDC"/>
    <w:rsid w:val="00621AA9"/>
    <w:rsid w:val="00631637"/>
    <w:rsid w:val="00634055"/>
    <w:rsid w:val="00634CAD"/>
    <w:rsid w:val="0065028B"/>
    <w:rsid w:val="00653FC9"/>
    <w:rsid w:val="0065659C"/>
    <w:rsid w:val="006623D3"/>
    <w:rsid w:val="00670F96"/>
    <w:rsid w:val="006825A2"/>
    <w:rsid w:val="006A0C07"/>
    <w:rsid w:val="006A4ED7"/>
    <w:rsid w:val="006B6989"/>
    <w:rsid w:val="006C238E"/>
    <w:rsid w:val="006C3520"/>
    <w:rsid w:val="006D3ECB"/>
    <w:rsid w:val="006D488E"/>
    <w:rsid w:val="006D67B7"/>
    <w:rsid w:val="006F0D7A"/>
    <w:rsid w:val="006F20E7"/>
    <w:rsid w:val="006F70CB"/>
    <w:rsid w:val="00702799"/>
    <w:rsid w:val="00721965"/>
    <w:rsid w:val="007227D9"/>
    <w:rsid w:val="00723112"/>
    <w:rsid w:val="00725BFE"/>
    <w:rsid w:val="00736FF1"/>
    <w:rsid w:val="00737360"/>
    <w:rsid w:val="00744D4B"/>
    <w:rsid w:val="00757FAF"/>
    <w:rsid w:val="007617FD"/>
    <w:rsid w:val="00761B54"/>
    <w:rsid w:val="007622B4"/>
    <w:rsid w:val="0076326C"/>
    <w:rsid w:val="007662D4"/>
    <w:rsid w:val="007731D0"/>
    <w:rsid w:val="00773D24"/>
    <w:rsid w:val="007755D2"/>
    <w:rsid w:val="00786D32"/>
    <w:rsid w:val="007A65CC"/>
    <w:rsid w:val="007B0D98"/>
    <w:rsid w:val="007B1857"/>
    <w:rsid w:val="007C1F16"/>
    <w:rsid w:val="007C317A"/>
    <w:rsid w:val="007C735A"/>
    <w:rsid w:val="007D1D1C"/>
    <w:rsid w:val="007F4F1C"/>
    <w:rsid w:val="008039BD"/>
    <w:rsid w:val="00816A6F"/>
    <w:rsid w:val="00822CDB"/>
    <w:rsid w:val="00823188"/>
    <w:rsid w:val="0082614B"/>
    <w:rsid w:val="00836EF7"/>
    <w:rsid w:val="008377AF"/>
    <w:rsid w:val="008401CE"/>
    <w:rsid w:val="00844AFE"/>
    <w:rsid w:val="00845CE5"/>
    <w:rsid w:val="00845E7A"/>
    <w:rsid w:val="00852603"/>
    <w:rsid w:val="0085424C"/>
    <w:rsid w:val="00856528"/>
    <w:rsid w:val="00864490"/>
    <w:rsid w:val="00885770"/>
    <w:rsid w:val="008A1CFE"/>
    <w:rsid w:val="008A7317"/>
    <w:rsid w:val="008B56EF"/>
    <w:rsid w:val="008C3F9E"/>
    <w:rsid w:val="008C49A5"/>
    <w:rsid w:val="008C4B12"/>
    <w:rsid w:val="008C686B"/>
    <w:rsid w:val="008D69A0"/>
    <w:rsid w:val="008E58CF"/>
    <w:rsid w:val="008F597A"/>
    <w:rsid w:val="008F5A9B"/>
    <w:rsid w:val="008F7256"/>
    <w:rsid w:val="009075B9"/>
    <w:rsid w:val="009247A0"/>
    <w:rsid w:val="00930B2D"/>
    <w:rsid w:val="00934809"/>
    <w:rsid w:val="00941B8B"/>
    <w:rsid w:val="00941CA4"/>
    <w:rsid w:val="00944DC6"/>
    <w:rsid w:val="00947243"/>
    <w:rsid w:val="00955CDF"/>
    <w:rsid w:val="00956EE9"/>
    <w:rsid w:val="009637EE"/>
    <w:rsid w:val="00964A37"/>
    <w:rsid w:val="00964C6C"/>
    <w:rsid w:val="0098112A"/>
    <w:rsid w:val="00985812"/>
    <w:rsid w:val="00987BC8"/>
    <w:rsid w:val="009931CA"/>
    <w:rsid w:val="009963B5"/>
    <w:rsid w:val="009A3FF0"/>
    <w:rsid w:val="009B1A41"/>
    <w:rsid w:val="009D5F5A"/>
    <w:rsid w:val="009F4227"/>
    <w:rsid w:val="00A11619"/>
    <w:rsid w:val="00A26552"/>
    <w:rsid w:val="00A35706"/>
    <w:rsid w:val="00A42990"/>
    <w:rsid w:val="00A4312B"/>
    <w:rsid w:val="00A447D8"/>
    <w:rsid w:val="00A4576A"/>
    <w:rsid w:val="00A67499"/>
    <w:rsid w:val="00A71D3D"/>
    <w:rsid w:val="00A71F0C"/>
    <w:rsid w:val="00A7401A"/>
    <w:rsid w:val="00A77EEC"/>
    <w:rsid w:val="00A81044"/>
    <w:rsid w:val="00A81AE5"/>
    <w:rsid w:val="00A83072"/>
    <w:rsid w:val="00A90321"/>
    <w:rsid w:val="00A90430"/>
    <w:rsid w:val="00A938B6"/>
    <w:rsid w:val="00AB0CE3"/>
    <w:rsid w:val="00AB1460"/>
    <w:rsid w:val="00AB3BC7"/>
    <w:rsid w:val="00AC146E"/>
    <w:rsid w:val="00AC1899"/>
    <w:rsid w:val="00AC5D0D"/>
    <w:rsid w:val="00AC77F9"/>
    <w:rsid w:val="00AD2351"/>
    <w:rsid w:val="00AD7B81"/>
    <w:rsid w:val="00AE4B17"/>
    <w:rsid w:val="00AF12D9"/>
    <w:rsid w:val="00AF2715"/>
    <w:rsid w:val="00AF2FA6"/>
    <w:rsid w:val="00B20720"/>
    <w:rsid w:val="00B266E8"/>
    <w:rsid w:val="00B26B64"/>
    <w:rsid w:val="00B40607"/>
    <w:rsid w:val="00B4142E"/>
    <w:rsid w:val="00B423D0"/>
    <w:rsid w:val="00B56A0A"/>
    <w:rsid w:val="00B57095"/>
    <w:rsid w:val="00B62901"/>
    <w:rsid w:val="00B82914"/>
    <w:rsid w:val="00B8293E"/>
    <w:rsid w:val="00B97F7D"/>
    <w:rsid w:val="00BA14FF"/>
    <w:rsid w:val="00BC2504"/>
    <w:rsid w:val="00BD2AE2"/>
    <w:rsid w:val="00BD3847"/>
    <w:rsid w:val="00BE2CB1"/>
    <w:rsid w:val="00BE6631"/>
    <w:rsid w:val="00BF32C3"/>
    <w:rsid w:val="00C01161"/>
    <w:rsid w:val="00C30A9E"/>
    <w:rsid w:val="00C3627E"/>
    <w:rsid w:val="00C40230"/>
    <w:rsid w:val="00C56772"/>
    <w:rsid w:val="00C620A4"/>
    <w:rsid w:val="00C63EB8"/>
    <w:rsid w:val="00C80369"/>
    <w:rsid w:val="00C83EEA"/>
    <w:rsid w:val="00C900D1"/>
    <w:rsid w:val="00C95E91"/>
    <w:rsid w:val="00C96D32"/>
    <w:rsid w:val="00CA15F5"/>
    <w:rsid w:val="00CC1254"/>
    <w:rsid w:val="00CC7CAE"/>
    <w:rsid w:val="00CD20E2"/>
    <w:rsid w:val="00CE4037"/>
    <w:rsid w:val="00CE56C7"/>
    <w:rsid w:val="00CF0FAA"/>
    <w:rsid w:val="00CF214A"/>
    <w:rsid w:val="00CF5B81"/>
    <w:rsid w:val="00D02CBD"/>
    <w:rsid w:val="00D07815"/>
    <w:rsid w:val="00D11428"/>
    <w:rsid w:val="00D31B73"/>
    <w:rsid w:val="00D32048"/>
    <w:rsid w:val="00D326B0"/>
    <w:rsid w:val="00D36B00"/>
    <w:rsid w:val="00D4495C"/>
    <w:rsid w:val="00D46B1B"/>
    <w:rsid w:val="00D4713D"/>
    <w:rsid w:val="00D534EB"/>
    <w:rsid w:val="00D55A61"/>
    <w:rsid w:val="00D617F2"/>
    <w:rsid w:val="00D64A9C"/>
    <w:rsid w:val="00D7217F"/>
    <w:rsid w:val="00D77334"/>
    <w:rsid w:val="00D8579B"/>
    <w:rsid w:val="00DA1A1D"/>
    <w:rsid w:val="00DB565C"/>
    <w:rsid w:val="00DC1454"/>
    <w:rsid w:val="00DC4334"/>
    <w:rsid w:val="00DC4A00"/>
    <w:rsid w:val="00DC7AF7"/>
    <w:rsid w:val="00DD0020"/>
    <w:rsid w:val="00DD2157"/>
    <w:rsid w:val="00DE280A"/>
    <w:rsid w:val="00E049B3"/>
    <w:rsid w:val="00E22403"/>
    <w:rsid w:val="00E2767F"/>
    <w:rsid w:val="00E342D0"/>
    <w:rsid w:val="00E42FD6"/>
    <w:rsid w:val="00E527D0"/>
    <w:rsid w:val="00E74D8C"/>
    <w:rsid w:val="00E75729"/>
    <w:rsid w:val="00E8787E"/>
    <w:rsid w:val="00EC7AAB"/>
    <w:rsid w:val="00ED0A49"/>
    <w:rsid w:val="00EE25D4"/>
    <w:rsid w:val="00EE79EF"/>
    <w:rsid w:val="00EF0D1E"/>
    <w:rsid w:val="00F02C83"/>
    <w:rsid w:val="00F11396"/>
    <w:rsid w:val="00F11705"/>
    <w:rsid w:val="00F138A5"/>
    <w:rsid w:val="00F25942"/>
    <w:rsid w:val="00F3387D"/>
    <w:rsid w:val="00F4086A"/>
    <w:rsid w:val="00F46A07"/>
    <w:rsid w:val="00F46D18"/>
    <w:rsid w:val="00F47BBE"/>
    <w:rsid w:val="00F51803"/>
    <w:rsid w:val="00F6285E"/>
    <w:rsid w:val="00F62F0D"/>
    <w:rsid w:val="00F74181"/>
    <w:rsid w:val="00F77D68"/>
    <w:rsid w:val="00F80F11"/>
    <w:rsid w:val="00F83590"/>
    <w:rsid w:val="00FA06D5"/>
    <w:rsid w:val="00FA1A31"/>
    <w:rsid w:val="00FA6FDD"/>
    <w:rsid w:val="00FB027C"/>
    <w:rsid w:val="00FB0566"/>
    <w:rsid w:val="00FB5672"/>
    <w:rsid w:val="00FD43B7"/>
    <w:rsid w:val="00F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447B9"/>
  <w15:chartTrackingRefBased/>
  <w15:docId w15:val="{467D9BE1-7866-48C1-8254-6309E327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"/>
        <w:color w:val="4C483D"/>
        <w:lang w:val="it-IT" w:eastAsia="en-US" w:bidi="ar-SA"/>
      </w:rPr>
    </w:rPrDefault>
    <w:pPrDefault>
      <w:pPr>
        <w:spacing w:line="300" w:lineRule="auto"/>
        <w:ind w:left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5608AD"/>
    <w:rPr>
      <w:rFonts w:eastAsiaTheme="minorEastAsia" w:cstheme="minorBidi"/>
      <w:color w:val="auto"/>
      <w:sz w:val="24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03AB"/>
    <w:pPr>
      <w:keepNext/>
      <w:keepLines/>
      <w:spacing w:after="200"/>
      <w:outlineLvl w:val="0"/>
    </w:pPr>
    <w:rPr>
      <w:rFonts w:ascii="Century Gothic" w:eastAsiaTheme="majorEastAsia" w:hAnsi="Century Gothic" w:cstheme="majorBidi"/>
      <w:color w:val="1549FF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64A37"/>
    <w:pPr>
      <w:keepNext/>
      <w:keepLines/>
      <w:numPr>
        <w:ilvl w:val="2"/>
        <w:numId w:val="32"/>
      </w:numPr>
      <w:suppressAutoHyphens/>
      <w:autoSpaceDN w:val="0"/>
      <w:spacing w:before="240"/>
      <w:textAlignment w:val="baseline"/>
      <w:outlineLvl w:val="1"/>
    </w:pPr>
    <w:rPr>
      <w:rFonts w:eastAsia="MS Mincho" w:cs="Times New Roman"/>
      <w:b/>
      <w:bCs/>
      <w:color w:val="4C483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A7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6E82"/>
    <w:pPr>
      <w:keepNext/>
      <w:keepLines/>
      <w:suppressAutoHyphen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06E8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06E82"/>
    <w:pPr>
      <w:suppressAutoHyphens/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6E8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603AB"/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rsid w:val="00964A37"/>
    <w:rPr>
      <w:rFonts w:eastAsia="MS Mincho"/>
      <w:b/>
      <w:bCs/>
      <w:sz w:val="26"/>
      <w:szCs w:val="26"/>
    </w:rPr>
  </w:style>
  <w:style w:type="paragraph" w:customStyle="1" w:styleId="Logo">
    <w:name w:val="Logo"/>
    <w:basedOn w:val="Normal"/>
    <w:unhideWhenUsed/>
    <w:rsid w:val="00F25942"/>
    <w:pPr>
      <w:spacing w:before="600"/>
    </w:pPr>
  </w:style>
  <w:style w:type="paragraph" w:styleId="Title">
    <w:name w:val="Title"/>
    <w:basedOn w:val="Normal"/>
    <w:next w:val="Normal"/>
    <w:link w:val="TitleChar"/>
    <w:qFormat/>
    <w:rsid w:val="00F25942"/>
    <w:pPr>
      <w:spacing w:after="60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F25942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F25942"/>
    <w:pPr>
      <w:numPr>
        <w:ilvl w:val="1"/>
      </w:numPr>
      <w:ind w:left="1004" w:hanging="7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F25942"/>
    <w:rPr>
      <w:rFonts w:asciiTheme="minorHAnsi" w:eastAsiaTheme="minorEastAsia" w:hAnsiTheme="minorHAnsi" w:cstheme="minorBidi"/>
      <w:color w:val="44546A" w:themeColor="text2"/>
      <w:sz w:val="32"/>
      <w:szCs w:val="32"/>
      <w:lang w:val="en-US" w:eastAsia="ja-JP"/>
    </w:rPr>
  </w:style>
  <w:style w:type="paragraph" w:styleId="NoSpacing">
    <w:name w:val="No Spacing"/>
    <w:uiPriority w:val="1"/>
    <w:rsid w:val="00F25942"/>
    <w:rPr>
      <w:rFonts w:asciiTheme="minorHAnsi" w:eastAsiaTheme="minorEastAsia" w:hAnsiTheme="minorHAnsi" w:cstheme="minorBidi"/>
      <w:color w:val="44546A" w:themeColor="text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25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942"/>
    <w:rPr>
      <w:rFonts w:asciiTheme="minorHAnsi" w:eastAsiaTheme="minorEastAsia" w:hAnsiTheme="minorHAnsi" w:cstheme="minorBidi"/>
      <w:color w:val="44546A" w:themeColor="text2"/>
      <w:sz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F25942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25942"/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25942"/>
    <w:pP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4F5F32"/>
    <w:pPr>
      <w:numPr>
        <w:numId w:val="1"/>
      </w:numPr>
      <w:tabs>
        <w:tab w:val="right" w:leader="dot" w:pos="9061"/>
      </w:tabs>
      <w:spacing w:after="140"/>
      <w:ind w:right="3240"/>
    </w:pPr>
    <w:rPr>
      <w:b/>
      <w:bCs/>
      <w:noProof/>
      <w:color w:val="4C483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52603"/>
    <w:pPr>
      <w:spacing w:after="100"/>
      <w:ind w:left="720"/>
    </w:pPr>
    <w:rPr>
      <w:b/>
      <w:noProof/>
      <w:color w:val="4C483D"/>
      <w:szCs w:val="24"/>
    </w:rPr>
  </w:style>
  <w:style w:type="character" w:styleId="Hyperlink">
    <w:name w:val="Hyperlink"/>
    <w:basedOn w:val="DefaultParagraphFont"/>
    <w:uiPriority w:val="99"/>
    <w:unhideWhenUsed/>
    <w:rsid w:val="00F25942"/>
    <w:rPr>
      <w:color w:val="0563C1" w:themeColor="hyperlink"/>
      <w:u w:val="single"/>
    </w:rPr>
  </w:style>
  <w:style w:type="table" w:customStyle="1" w:styleId="Tabellafinanziaria">
    <w:name w:val="Tabella finanziaria"/>
    <w:basedOn w:val="TableNormal"/>
    <w:uiPriority w:val="99"/>
    <w:rsid w:val="00F25942"/>
    <w:pPr>
      <w:spacing w:before="60" w:after="60"/>
    </w:pPr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7A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5E7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36B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52603"/>
    <w:pPr>
      <w:tabs>
        <w:tab w:val="right" w:leader="dot" w:pos="9061"/>
      </w:tabs>
      <w:spacing w:after="100"/>
      <w:ind w:left="14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6A985-E2C6-4A74-8DD4-E133FC17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11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santarpia</dc:creator>
  <cp:keywords/>
  <dc:description/>
  <cp:lastModifiedBy>Ciro Maione</cp:lastModifiedBy>
  <cp:revision>43</cp:revision>
  <dcterms:created xsi:type="dcterms:W3CDTF">2017-12-15T08:49:00Z</dcterms:created>
  <dcterms:modified xsi:type="dcterms:W3CDTF">2019-01-22T18:24:00Z</dcterms:modified>
</cp:coreProperties>
</file>