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4822498"/>
        <w:docPartObj>
          <w:docPartGallery w:val="Cover Pages"/>
          <w:docPartUnique/>
        </w:docPartObj>
      </w:sdtPr>
      <w:sdtEndPr/>
      <w:sdtContent>
        <w:p w14:paraId="75EAFDDE" w14:textId="729415D1" w:rsidR="00DF204E" w:rsidRDefault="00DF204E"/>
        <w:tbl>
          <w:tblPr>
            <w:tblpPr w:leftFromText="187" w:rightFromText="187" w:horzAnchor="margin" w:tblpXSpec="center" w:tblpY="2881"/>
            <w:tblW w:w="3999" w:type="pct"/>
            <w:tblBorders>
              <w:left w:val="single" w:sz="12" w:space="0" w:color="7AD1E2"/>
            </w:tblBorders>
            <w:tblCellMar>
              <w:left w:w="144" w:type="dxa"/>
              <w:right w:w="115" w:type="dxa"/>
            </w:tblCellMar>
            <w:tblLook w:val="04A0" w:firstRow="1" w:lastRow="0" w:firstColumn="1" w:lastColumn="0" w:noHBand="0" w:noVBand="1"/>
          </w:tblPr>
          <w:tblGrid>
            <w:gridCol w:w="6790"/>
          </w:tblGrid>
          <w:tr w:rsidR="00DF204E" w14:paraId="2DF09ADC" w14:textId="77777777" w:rsidTr="00DF204E">
            <w:tc>
              <w:tcPr>
                <w:tcW w:w="6789" w:type="dxa"/>
                <w:tcMar>
                  <w:top w:w="216" w:type="dxa"/>
                  <w:left w:w="115" w:type="dxa"/>
                  <w:bottom w:w="216" w:type="dxa"/>
                  <w:right w:w="115" w:type="dxa"/>
                </w:tcMar>
              </w:tcPr>
              <w:p w14:paraId="531A2B01" w14:textId="40DAF21A" w:rsidR="00DF204E" w:rsidRDefault="00DF204E">
                <w:pPr>
                  <w:pStyle w:val="Sinespaciado"/>
                  <w:rPr>
                    <w:color w:val="2E74B5" w:themeColor="accent1" w:themeShade="BF"/>
                    <w:sz w:val="24"/>
                  </w:rPr>
                </w:pPr>
              </w:p>
            </w:tc>
          </w:tr>
          <w:tr w:rsidR="00DF204E" w14:paraId="5D22F30B" w14:textId="77777777" w:rsidTr="00DF204E">
            <w:trPr>
              <w:trHeight w:val="1826"/>
            </w:trPr>
            <w:tc>
              <w:tcPr>
                <w:tcW w:w="6789" w:type="dxa"/>
              </w:tcPr>
              <w:sdt>
                <w:sdtPr>
                  <w:rPr>
                    <w:rFonts w:asciiTheme="majorHAnsi" w:eastAsiaTheme="majorEastAsia" w:hAnsiTheme="majorHAnsi" w:cstheme="majorBidi"/>
                    <w:color w:val="7AD1E2"/>
                    <w:sz w:val="88"/>
                    <w:szCs w:val="88"/>
                  </w:rPr>
                  <w:alias w:val="Título"/>
                  <w:id w:val="13406919"/>
                  <w:placeholder>
                    <w:docPart w:val="97E9FA2D217542BC9695F32FB028A6A5"/>
                  </w:placeholder>
                  <w:dataBinding w:prefixMappings="xmlns:ns0='http://schemas.openxmlformats.org/package/2006/metadata/core-properties' xmlns:ns1='http://purl.org/dc/elements/1.1/'" w:xpath="/ns0:coreProperties[1]/ns1:title[1]" w:storeItemID="{6C3C8BC8-F283-45AE-878A-BAB7291924A1}"/>
                  <w:text/>
                </w:sdtPr>
                <w:sdtEndPr/>
                <w:sdtContent>
                  <w:p w14:paraId="0271A711" w14:textId="38B231A8" w:rsidR="00DF204E" w:rsidRPr="00DF204E" w:rsidRDefault="00DF204E">
                    <w:pPr>
                      <w:pStyle w:val="Sinespaciado"/>
                      <w:spacing w:line="216" w:lineRule="auto"/>
                      <w:rPr>
                        <w:rFonts w:asciiTheme="majorHAnsi" w:eastAsiaTheme="majorEastAsia" w:hAnsiTheme="majorHAnsi" w:cstheme="majorBidi"/>
                        <w:color w:val="7AD1E2"/>
                        <w:sz w:val="88"/>
                        <w:szCs w:val="88"/>
                      </w:rPr>
                    </w:pPr>
                    <w:r w:rsidRPr="00DF204E">
                      <w:rPr>
                        <w:rFonts w:asciiTheme="majorHAnsi" w:eastAsiaTheme="majorEastAsia" w:hAnsiTheme="majorHAnsi" w:cstheme="majorBidi"/>
                        <w:color w:val="7AD1E2"/>
                        <w:sz w:val="88"/>
                        <w:szCs w:val="88"/>
                      </w:rPr>
                      <w:t>Actividades unidad 7</w:t>
                    </w:r>
                  </w:p>
                </w:sdtContent>
              </w:sdt>
            </w:tc>
          </w:tr>
          <w:tr w:rsidR="00DF204E" w14:paraId="51E37FC0" w14:textId="77777777" w:rsidTr="00DF204E">
            <w:tc>
              <w:tcPr>
                <w:tcW w:w="6789" w:type="dxa"/>
                <w:tcMar>
                  <w:top w:w="216" w:type="dxa"/>
                  <w:left w:w="115" w:type="dxa"/>
                  <w:bottom w:w="216" w:type="dxa"/>
                  <w:right w:w="115" w:type="dxa"/>
                </w:tcMar>
              </w:tcPr>
              <w:p w14:paraId="20D2CBDC" w14:textId="3BDFA378" w:rsidR="00DF204E" w:rsidRPr="00DF204E" w:rsidRDefault="00DF204E">
                <w:pPr>
                  <w:pStyle w:val="Sinespaciado"/>
                  <w:rPr>
                    <w:color w:val="7AD1E2"/>
                    <w:sz w:val="24"/>
                  </w:rPr>
                </w:pPr>
                <w:r>
                  <w:rPr>
                    <w:color w:val="7AD1E2"/>
                    <w:sz w:val="24"/>
                  </w:rPr>
                  <w:t xml:space="preserve"> </w:t>
                </w:r>
                <w:r w:rsidRPr="00DF204E">
                  <w:rPr>
                    <w:color w:val="7AD1E2"/>
                    <w:sz w:val="24"/>
                  </w:rPr>
                  <w:t>Redes Locales</w:t>
                </w:r>
              </w:p>
            </w:tc>
          </w:tr>
          <w:tr w:rsidR="00DF204E" w14:paraId="38726E04" w14:textId="77777777" w:rsidTr="00DF204E">
            <w:tc>
              <w:tcPr>
                <w:tcW w:w="6789" w:type="dxa"/>
                <w:tcMar>
                  <w:top w:w="216" w:type="dxa"/>
                  <w:left w:w="115" w:type="dxa"/>
                  <w:bottom w:w="216" w:type="dxa"/>
                  <w:right w:w="115" w:type="dxa"/>
                </w:tcMar>
              </w:tcPr>
              <w:p w14:paraId="49074F1A" w14:textId="77777777" w:rsidR="00DF204E" w:rsidRPr="00DF204E" w:rsidRDefault="00DF204E">
                <w:pPr>
                  <w:pStyle w:val="Sinespaciado"/>
                  <w:rPr>
                    <w:color w:val="7AD1E2"/>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DF204E" w14:paraId="6B9CFA22" w14:textId="77777777">
            <w:tc>
              <w:tcPr>
                <w:tcW w:w="7221" w:type="dxa"/>
                <w:tcMar>
                  <w:top w:w="216" w:type="dxa"/>
                  <w:left w:w="115" w:type="dxa"/>
                  <w:bottom w:w="216" w:type="dxa"/>
                  <w:right w:w="115" w:type="dxa"/>
                </w:tcMar>
              </w:tcPr>
              <w:sdt>
                <w:sdtPr>
                  <w:rPr>
                    <w:color w:val="7AD1E2"/>
                    <w:sz w:val="28"/>
                    <w:szCs w:val="28"/>
                  </w:rPr>
                  <w:alias w:val="Autor"/>
                  <w:id w:val="13406928"/>
                  <w:placeholder>
                    <w:docPart w:val="2069EAC6E8254AC393A43EEAFDCE36CF"/>
                  </w:placeholder>
                  <w:dataBinding w:prefixMappings="xmlns:ns0='http://schemas.openxmlformats.org/package/2006/metadata/core-properties' xmlns:ns1='http://purl.org/dc/elements/1.1/'" w:xpath="/ns0:coreProperties[1]/ns1:creator[1]" w:storeItemID="{6C3C8BC8-F283-45AE-878A-BAB7291924A1}"/>
                  <w:text/>
                </w:sdtPr>
                <w:sdtEndPr/>
                <w:sdtContent>
                  <w:p w14:paraId="1FA8D7DF" w14:textId="58434069" w:rsidR="00DF204E" w:rsidRPr="00CA1B12" w:rsidRDefault="00DF204E">
                    <w:pPr>
                      <w:pStyle w:val="Sinespaciado"/>
                      <w:rPr>
                        <w:color w:val="7AD1E2"/>
                        <w:sz w:val="28"/>
                        <w:szCs w:val="28"/>
                      </w:rPr>
                    </w:pPr>
                    <w:r w:rsidRPr="00CA1B12">
                      <w:rPr>
                        <w:color w:val="7AD1E2"/>
                        <w:sz w:val="28"/>
                        <w:szCs w:val="28"/>
                      </w:rPr>
                      <w:t>Juan Carlos Navidad García</w:t>
                    </w:r>
                  </w:p>
                </w:sdtContent>
              </w:sdt>
              <w:p w14:paraId="2B6E47CD" w14:textId="6F0F3E7A" w:rsidR="00DF204E" w:rsidRDefault="00DF204E">
                <w:pPr>
                  <w:pStyle w:val="Sinespaciado"/>
                  <w:rPr>
                    <w:color w:val="5B9BD5" w:themeColor="accent1"/>
                    <w:sz w:val="28"/>
                    <w:szCs w:val="28"/>
                  </w:rPr>
                </w:pPr>
              </w:p>
              <w:p w14:paraId="40C54962" w14:textId="77777777" w:rsidR="00DF204E" w:rsidRDefault="00DF204E">
                <w:pPr>
                  <w:pStyle w:val="Sinespaciado"/>
                  <w:rPr>
                    <w:color w:val="5B9BD5" w:themeColor="accent1"/>
                  </w:rPr>
                </w:pPr>
              </w:p>
            </w:tc>
          </w:tr>
        </w:tbl>
        <w:p w14:paraId="3F5D35F0" w14:textId="247D362D" w:rsidR="00DF204E" w:rsidRDefault="00DF204E">
          <w:r>
            <w:br w:type="page"/>
          </w:r>
        </w:p>
      </w:sdtContent>
    </w:sdt>
    <w:p w14:paraId="044B48D9" w14:textId="332C2391" w:rsidR="00DA16D9" w:rsidRPr="006A3DD3" w:rsidRDefault="005E6996" w:rsidP="005E6996">
      <w:pPr>
        <w:pStyle w:val="Prrafodelista"/>
        <w:numPr>
          <w:ilvl w:val="0"/>
          <w:numId w:val="1"/>
        </w:numPr>
        <w:rPr>
          <w:b/>
          <w:bCs/>
        </w:rPr>
      </w:pPr>
      <w:r w:rsidRPr="006A3DD3">
        <w:rPr>
          <w:b/>
          <w:bCs/>
        </w:rPr>
        <w:lastRenderedPageBreak/>
        <w:t xml:space="preserve">¿Qué es lo que se conoce como </w:t>
      </w:r>
      <w:proofErr w:type="spellStart"/>
      <w:r w:rsidRPr="006A3DD3">
        <w:rPr>
          <w:b/>
          <w:bCs/>
        </w:rPr>
        <w:t>internetworking</w:t>
      </w:r>
      <w:proofErr w:type="spellEnd"/>
      <w:r w:rsidRPr="006A3DD3">
        <w:rPr>
          <w:b/>
          <w:bCs/>
        </w:rPr>
        <w:t>?</w:t>
      </w:r>
    </w:p>
    <w:p w14:paraId="7D0F996D" w14:textId="2BEDDA51" w:rsidR="00422661" w:rsidRDefault="00422661" w:rsidP="00422661">
      <w:pPr>
        <w:pStyle w:val="Prrafodelista"/>
      </w:pPr>
    </w:p>
    <w:p w14:paraId="5EDD1D6E" w14:textId="1DC58C10" w:rsidR="006A3DD3" w:rsidRDefault="006A3DD3" w:rsidP="00422661">
      <w:pPr>
        <w:pStyle w:val="Prrafodelista"/>
      </w:pPr>
      <w:proofErr w:type="spellStart"/>
      <w:r>
        <w:t>Internetworking</w:t>
      </w:r>
      <w:proofErr w:type="spellEnd"/>
      <w:r>
        <w:t xml:space="preserve"> se ocupa del movimiento de paquetes entre redes alejadas y con parámetros muy distintos.</w:t>
      </w:r>
    </w:p>
    <w:p w14:paraId="2FA96B4A" w14:textId="77777777" w:rsidR="006A3DD3" w:rsidRDefault="006A3DD3" w:rsidP="00422661">
      <w:pPr>
        <w:pStyle w:val="Prrafodelista"/>
      </w:pPr>
    </w:p>
    <w:p w14:paraId="61EA4EC8" w14:textId="767A97A9" w:rsidR="006A3DD3" w:rsidRPr="007B6D85" w:rsidRDefault="005E6996" w:rsidP="006A3DD3">
      <w:pPr>
        <w:pStyle w:val="Prrafodelista"/>
        <w:numPr>
          <w:ilvl w:val="0"/>
          <w:numId w:val="1"/>
        </w:numPr>
        <w:rPr>
          <w:b/>
          <w:bCs/>
        </w:rPr>
      </w:pPr>
      <w:r w:rsidRPr="007B6D85">
        <w:rPr>
          <w:b/>
          <w:bCs/>
        </w:rPr>
        <w:t>¿En qué se diferencian los servicios orientados a conexión de los servicios orientados a datagrama?</w:t>
      </w:r>
    </w:p>
    <w:p w14:paraId="5819186B" w14:textId="55CA9B9C" w:rsidR="006A3DD3" w:rsidRDefault="006A3DD3" w:rsidP="006A3DD3">
      <w:pPr>
        <w:pStyle w:val="Prrafodelista"/>
      </w:pPr>
    </w:p>
    <w:p w14:paraId="58C0883C" w14:textId="06E6C105" w:rsidR="006A3DD3" w:rsidRDefault="006A3DD3" w:rsidP="006A3DD3">
      <w:pPr>
        <w:pStyle w:val="Prrafodelista"/>
      </w:pPr>
      <w:r>
        <w:t xml:space="preserve">En los servicios orientados a la conexión con el primer paquete se especifica la </w:t>
      </w:r>
      <w:r w:rsidR="007B6D85">
        <w:t>dirección</w:t>
      </w:r>
      <w:r>
        <w:t xml:space="preserve"> de destino y se establece la ruta que deberán seguir el resto de paquetes mientras dure la conexión. Servicios orientados a datagrama, cada paquete es tratado de manera individual, por lo tanto, los paquetes que van al mismo destino pueden seguir rutas diferentes. En este servicio no se produce un circuito virtual como lo hace en los orientados a conexión</w:t>
      </w:r>
      <w:r w:rsidR="007B6D85">
        <w:t>, el emisor envía paquetes sin preocuparse de si el receptor está disponible o listo para recibirlos.</w:t>
      </w:r>
    </w:p>
    <w:p w14:paraId="7F963396" w14:textId="77777777" w:rsidR="006A3DD3" w:rsidRDefault="006A3DD3" w:rsidP="006A3DD3">
      <w:pPr>
        <w:pStyle w:val="Prrafodelista"/>
      </w:pPr>
    </w:p>
    <w:p w14:paraId="1BE3C6C5" w14:textId="58AC9B92" w:rsidR="007B6D85" w:rsidRPr="007B6D85" w:rsidRDefault="005E6996" w:rsidP="007B6D85">
      <w:pPr>
        <w:pStyle w:val="Prrafodelista"/>
        <w:numPr>
          <w:ilvl w:val="0"/>
          <w:numId w:val="1"/>
        </w:numPr>
        <w:rPr>
          <w:b/>
          <w:bCs/>
        </w:rPr>
      </w:pPr>
      <w:r w:rsidRPr="007B6D85">
        <w:rPr>
          <w:b/>
          <w:bCs/>
        </w:rPr>
        <w:t>Si en un momento dado aparece el valor 0 en el campo TTL de IPv4, ¿Qué pasa con el paquete?</w:t>
      </w:r>
    </w:p>
    <w:p w14:paraId="70D916FD" w14:textId="5353D7C7" w:rsidR="007B6D85" w:rsidRDefault="007B6D85" w:rsidP="007B6D85">
      <w:pPr>
        <w:pStyle w:val="Prrafodelista"/>
      </w:pPr>
    </w:p>
    <w:p w14:paraId="5289CE79" w14:textId="3AFE5AEB" w:rsidR="007B6D85" w:rsidRDefault="007B6D85" w:rsidP="007B6D85">
      <w:pPr>
        <w:pStyle w:val="Prrafodelista"/>
      </w:pPr>
      <w:r>
        <w:t>Cuando aparece el valor 0, el paquete se descarta.</w:t>
      </w:r>
    </w:p>
    <w:p w14:paraId="4F5889DB" w14:textId="77777777" w:rsidR="007B6D85" w:rsidRDefault="007B6D85" w:rsidP="007B6D85">
      <w:pPr>
        <w:pStyle w:val="Prrafodelista"/>
      </w:pPr>
    </w:p>
    <w:p w14:paraId="70B46DAC" w14:textId="4AF2B7D2" w:rsidR="005E6996" w:rsidRPr="007B6D85" w:rsidRDefault="005E6996" w:rsidP="005E6996">
      <w:pPr>
        <w:pStyle w:val="Prrafodelista"/>
        <w:numPr>
          <w:ilvl w:val="0"/>
          <w:numId w:val="1"/>
        </w:numPr>
        <w:rPr>
          <w:b/>
          <w:bCs/>
        </w:rPr>
      </w:pPr>
      <w:r w:rsidRPr="007B6D85">
        <w:rPr>
          <w:b/>
          <w:bCs/>
        </w:rPr>
        <w:t>¿Cuál es la función principal de los RIR? Enumera los RIR existentes en el mundo.</w:t>
      </w:r>
    </w:p>
    <w:p w14:paraId="5C82D3F2" w14:textId="2209D0E5" w:rsidR="007B6D85" w:rsidRDefault="007B6D85" w:rsidP="007B6D85">
      <w:pPr>
        <w:pStyle w:val="Prrafodelista"/>
      </w:pPr>
    </w:p>
    <w:p w14:paraId="6D9F9CD5" w14:textId="6BCCBCDA" w:rsidR="007B6D85" w:rsidRDefault="007B6D85" w:rsidP="007B6D85">
      <w:pPr>
        <w:pStyle w:val="Prrafodelista"/>
      </w:pPr>
      <w:r>
        <w:t>Son los encargados de gestionar y proporcionar los tipos de direcciones IP.</w:t>
      </w:r>
    </w:p>
    <w:p w14:paraId="2875F23B" w14:textId="376D35B9" w:rsidR="007B6D85" w:rsidRDefault="007B6D85" w:rsidP="007B6D85">
      <w:pPr>
        <w:pStyle w:val="Prrafodelista"/>
      </w:pPr>
      <w:r>
        <w:t>Se encuentran los siguientes:</w:t>
      </w:r>
    </w:p>
    <w:p w14:paraId="73B2D76A" w14:textId="28161BBD" w:rsidR="007B6D85" w:rsidRDefault="007B6D85" w:rsidP="007B6D85">
      <w:pPr>
        <w:pStyle w:val="Prrafodelista"/>
      </w:pPr>
      <w:r>
        <w:t xml:space="preserve"> </w:t>
      </w:r>
    </w:p>
    <w:p w14:paraId="7332EED5" w14:textId="5E370E0B" w:rsidR="007B6D85" w:rsidRDefault="007B6D85" w:rsidP="007B6D85">
      <w:pPr>
        <w:pStyle w:val="Prrafodelista"/>
        <w:numPr>
          <w:ilvl w:val="0"/>
          <w:numId w:val="3"/>
        </w:numPr>
      </w:pPr>
      <w:proofErr w:type="spellStart"/>
      <w:r>
        <w:t>AfriNIC</w:t>
      </w:r>
      <w:proofErr w:type="spellEnd"/>
      <w:r>
        <w:t xml:space="preserve"> en África</w:t>
      </w:r>
    </w:p>
    <w:p w14:paraId="0122A08E" w14:textId="1EA1890A" w:rsidR="007B6D85" w:rsidRDefault="007B6D85" w:rsidP="007B6D85">
      <w:pPr>
        <w:pStyle w:val="Prrafodelista"/>
        <w:numPr>
          <w:ilvl w:val="0"/>
          <w:numId w:val="3"/>
        </w:numPr>
      </w:pPr>
      <w:proofErr w:type="spellStart"/>
      <w:r>
        <w:t>Arin</w:t>
      </w:r>
      <w:proofErr w:type="spellEnd"/>
      <w:r>
        <w:t xml:space="preserve"> en EE.UU., Canadá, el Caribe y la Antártida.</w:t>
      </w:r>
    </w:p>
    <w:p w14:paraId="3612FCE8" w14:textId="706204C3" w:rsidR="007B6D85" w:rsidRDefault="007B6D85" w:rsidP="007B6D85">
      <w:pPr>
        <w:pStyle w:val="Prrafodelista"/>
        <w:numPr>
          <w:ilvl w:val="0"/>
          <w:numId w:val="3"/>
        </w:numPr>
      </w:pPr>
      <w:r>
        <w:t>APNIC en Asia, Nueva Zelanda, Australia.</w:t>
      </w:r>
    </w:p>
    <w:p w14:paraId="7B5D9F67" w14:textId="3FED5C30" w:rsidR="007B6D85" w:rsidRDefault="007B6D85" w:rsidP="007B6D85">
      <w:pPr>
        <w:pStyle w:val="Prrafodelista"/>
        <w:numPr>
          <w:ilvl w:val="0"/>
          <w:numId w:val="3"/>
        </w:numPr>
      </w:pPr>
      <w:r>
        <w:t>LACNIC en América Latina.</w:t>
      </w:r>
    </w:p>
    <w:p w14:paraId="0FF671E3" w14:textId="374D9869" w:rsidR="007B6D85" w:rsidRDefault="007B6D85" w:rsidP="007B6D85">
      <w:pPr>
        <w:pStyle w:val="Prrafodelista"/>
        <w:numPr>
          <w:ilvl w:val="0"/>
          <w:numId w:val="3"/>
        </w:numPr>
      </w:pPr>
      <w:r>
        <w:t>RIPE NCC en Europa y Medio Oriente.</w:t>
      </w:r>
    </w:p>
    <w:p w14:paraId="6F729C4A" w14:textId="77777777" w:rsidR="007B6D85" w:rsidRDefault="007B6D85" w:rsidP="007B6D85">
      <w:pPr>
        <w:pStyle w:val="Prrafodelista"/>
      </w:pPr>
    </w:p>
    <w:p w14:paraId="54E041A4" w14:textId="36DCC5D1" w:rsidR="005E6996" w:rsidRPr="007B6D85" w:rsidRDefault="005E6996" w:rsidP="005E6996">
      <w:pPr>
        <w:pStyle w:val="Prrafodelista"/>
        <w:numPr>
          <w:ilvl w:val="0"/>
          <w:numId w:val="1"/>
        </w:numPr>
        <w:rPr>
          <w:b/>
          <w:bCs/>
        </w:rPr>
      </w:pPr>
      <w:r w:rsidRPr="007B6D85">
        <w:rPr>
          <w:b/>
          <w:bCs/>
        </w:rPr>
        <w:t>¿Qué bits tiene siempre puesto 1 en las redes de clase A?</w:t>
      </w:r>
    </w:p>
    <w:p w14:paraId="080F9891" w14:textId="595CB80F" w:rsidR="007B6D85" w:rsidRDefault="007B6D85" w:rsidP="007B6D85">
      <w:pPr>
        <w:pStyle w:val="Prrafodelista"/>
      </w:pPr>
    </w:p>
    <w:p w14:paraId="550DF8EE" w14:textId="45CA148E" w:rsidR="007B6D85" w:rsidRDefault="007B6D85" w:rsidP="007B6D85">
      <w:pPr>
        <w:pStyle w:val="Prrafodelista"/>
      </w:pPr>
      <w:r>
        <w:t>Los primeros 8 bits.</w:t>
      </w:r>
    </w:p>
    <w:p w14:paraId="512ED2D3" w14:textId="77777777" w:rsidR="007B6D85" w:rsidRDefault="007B6D85" w:rsidP="007B6D85">
      <w:pPr>
        <w:pStyle w:val="Prrafodelista"/>
      </w:pPr>
    </w:p>
    <w:p w14:paraId="3A43089F" w14:textId="0C5AB6BB" w:rsidR="005E6996" w:rsidRPr="007B6D85" w:rsidRDefault="005E6996" w:rsidP="005E6996">
      <w:pPr>
        <w:pStyle w:val="Prrafodelista"/>
        <w:numPr>
          <w:ilvl w:val="0"/>
          <w:numId w:val="1"/>
        </w:numPr>
        <w:rPr>
          <w:b/>
          <w:bCs/>
        </w:rPr>
      </w:pPr>
      <w:r w:rsidRPr="007B6D85">
        <w:rPr>
          <w:b/>
          <w:bCs/>
        </w:rPr>
        <w:t>¿Cuáles son las diferencias entre las redes de clase B y las de clase C?</w:t>
      </w:r>
    </w:p>
    <w:p w14:paraId="0F20E1C1" w14:textId="7B8156F7" w:rsidR="007B6D85" w:rsidRDefault="007B6D85" w:rsidP="007B6D85">
      <w:pPr>
        <w:pStyle w:val="Prrafodelista"/>
      </w:pPr>
    </w:p>
    <w:p w14:paraId="2BF2483A" w14:textId="4E0F89CE" w:rsidR="007B6D85" w:rsidRDefault="003E7B19" w:rsidP="007B6D85">
      <w:pPr>
        <w:pStyle w:val="Prrafodelista"/>
      </w:pPr>
      <w:r>
        <w:t>La clase b tiene direcciones desde 128.0.0.0 hasta 191.255.255.255, alberga hasta 16.384 redes y 65.534 hosts y se suele aplicar a redes medianas. La clase C</w:t>
      </w:r>
      <w:r w:rsidR="00A378FD">
        <w:t xml:space="preserve"> tiene direcciones</w:t>
      </w:r>
      <w:r>
        <w:t xml:space="preserve"> desde 192.0.0.0 hasta 223.255.255.255</w:t>
      </w:r>
      <w:r w:rsidR="00A378FD">
        <w:t>, alberga hasta 2.097.152 redes y 254 hosts y se utiliza para redes pequeñas.</w:t>
      </w:r>
    </w:p>
    <w:p w14:paraId="3D266337" w14:textId="77777777" w:rsidR="007B6D85" w:rsidRDefault="007B6D85" w:rsidP="007B6D85">
      <w:pPr>
        <w:pStyle w:val="Prrafodelista"/>
      </w:pPr>
    </w:p>
    <w:p w14:paraId="38AE7FA6" w14:textId="41C4D11E" w:rsidR="005E6996" w:rsidRDefault="005E6996" w:rsidP="005E6996">
      <w:pPr>
        <w:pStyle w:val="Prrafodelista"/>
        <w:numPr>
          <w:ilvl w:val="0"/>
          <w:numId w:val="1"/>
        </w:numPr>
        <w:rPr>
          <w:b/>
          <w:bCs/>
        </w:rPr>
      </w:pPr>
      <w:r w:rsidRPr="007B6D85">
        <w:rPr>
          <w:b/>
          <w:bCs/>
        </w:rPr>
        <w:t>¿En qué consisten las redes privadas?</w:t>
      </w:r>
    </w:p>
    <w:p w14:paraId="36974DFB" w14:textId="6597671B" w:rsidR="00A378FD" w:rsidRDefault="00A378FD" w:rsidP="00A378FD">
      <w:pPr>
        <w:pStyle w:val="Prrafodelista"/>
        <w:rPr>
          <w:b/>
          <w:bCs/>
        </w:rPr>
      </w:pPr>
    </w:p>
    <w:p w14:paraId="1FA9F7AD" w14:textId="0589A367" w:rsidR="007B6D85" w:rsidRDefault="00A378FD" w:rsidP="00521FBA">
      <w:pPr>
        <w:pStyle w:val="Prrafodelista"/>
      </w:pPr>
      <w:r w:rsidRPr="00A378FD">
        <w:t>Consiste en tener unas IP privadas que son números especiales que pueden utilizar los administradores de red sin solicitar permiso a ninguna organización.</w:t>
      </w:r>
    </w:p>
    <w:p w14:paraId="1963CC83" w14:textId="568F6C1B" w:rsidR="005E6996" w:rsidRPr="007B6D85" w:rsidRDefault="005E6996" w:rsidP="005E6996">
      <w:pPr>
        <w:pStyle w:val="Prrafodelista"/>
        <w:numPr>
          <w:ilvl w:val="0"/>
          <w:numId w:val="1"/>
        </w:numPr>
        <w:rPr>
          <w:b/>
          <w:bCs/>
        </w:rPr>
      </w:pPr>
      <w:r w:rsidRPr="007B6D85">
        <w:rPr>
          <w:b/>
          <w:bCs/>
        </w:rPr>
        <w:lastRenderedPageBreak/>
        <w:t>¿En qué consiste el mecanismo NAT? ¿En qué se diferencia el NAT estático y el NAT dinámico?</w:t>
      </w:r>
    </w:p>
    <w:p w14:paraId="573333DB" w14:textId="62592F8C" w:rsidR="007B6D85" w:rsidRDefault="007B6D85" w:rsidP="007B6D85">
      <w:pPr>
        <w:pStyle w:val="Prrafodelista"/>
      </w:pPr>
    </w:p>
    <w:p w14:paraId="128209A5" w14:textId="75BED7D5" w:rsidR="007B6D85" w:rsidRDefault="004326F4" w:rsidP="007B6D85">
      <w:pPr>
        <w:pStyle w:val="Prrafodelista"/>
      </w:pPr>
      <w:r>
        <w:t xml:space="preserve">NAT es una herramienta utilizada por los </w:t>
      </w:r>
      <w:proofErr w:type="spellStart"/>
      <w:r>
        <w:t>routers</w:t>
      </w:r>
      <w:proofErr w:type="spellEnd"/>
      <w:r>
        <w:t xml:space="preserve"> para proporcionar conectividad a Internet a redes definidas con direcciones privadas.</w:t>
      </w:r>
    </w:p>
    <w:p w14:paraId="356B041C" w14:textId="65897837" w:rsidR="004326F4" w:rsidRDefault="004326F4" w:rsidP="007B6D85">
      <w:pPr>
        <w:pStyle w:val="Prrafodelista"/>
      </w:pPr>
    </w:p>
    <w:p w14:paraId="4659A52E" w14:textId="77777777" w:rsidR="005A3291" w:rsidRDefault="005A3291" w:rsidP="007B6D85">
      <w:pPr>
        <w:pStyle w:val="Prrafodelista"/>
      </w:pPr>
      <w:r>
        <w:t>En NAT estático solamente hay una IP, en este caso privada.</w:t>
      </w:r>
    </w:p>
    <w:p w14:paraId="65D5D236" w14:textId="685B739C" w:rsidR="004326F4" w:rsidRDefault="005A3291" w:rsidP="007B6D85">
      <w:pPr>
        <w:pStyle w:val="Prrafodelista"/>
      </w:pPr>
      <w:r>
        <w:t>En NAT dinámico hay un conjunto de IP públicas.</w:t>
      </w:r>
      <w:r w:rsidR="004326F4">
        <w:t xml:space="preserve">                                                                                                                                                                                                                                                                                                                                                                                                                                                                                                                                                                                                                                                                                                                                                                                                                                                                                                                                                                                                                                                                                                                                                                                                                                                                                                                                                                                                                                                                                                                                                                                                                                                                                                                                                                                                                                                                                                                                                                                                                                                                                                                                                                                                                                                                                                                                                                                                                                                                                                                                                                                                                                                                                                                                                                                                                                                                                                                                                                                                                                                                                                                                                                                                                                                                                                                                                                                                                                                                                                                                                                                                                                                                                                                                                                                                                                                                                                                                                                                                                                                                                                                                                                                                                                                                                                                                                                                                                                                                                                                                                                                                                                                                                                                                                                                                                                                                                                                                                                                                                                                                                                                                                                                                                                                                                                                                                                                                                                                                                                                                                                                                                                                                                                                                                                                                                                                                                                                                                                                                                                                                                                                                                                                                                                                                                                                                                                                                                                                                                                                                                                                                                                                                                                                                                                                                                                                                                                                                                                                                                                                                                                                                                                                                                                                                                                                                                                                                                                                                                                                                                                                                                                                                                                                                                                                                                                                                                                                                                                                                                                                                                                                                                                                                                                                                                                                                                                                                                                                                                                                                                                                                                                                                                                                                                                                                                                                                                                                                                                                                                                                                                                                                                                                                                                                                                                                                                                                                                                                                                                                                                                                                                                                                                                                                                                                                                                                                                                                                                                                                                                                                                                                                                                                                                                                                                                                                                                                                                                                                                                                                                                                                                                                                                                                                                                                                                                                                                                                                                                                                                                                                                                                                                                                                                                                                                                                                                                                                                                                                                                                                                                                                                                                                                                                                                                                                                                                                                                                                                                                                                                                                                                                                                                                                                                                                                                                                                                                                                                                                                                                                                                                                                                                                                                                                                                                                                                                                                                                                                                                                                                                                                                                                                                                                                                                                                                                                                                                                                                                                                                                                                                                                                                                                                                                                                                                                                                                                                                                                                                                                                                                                                                                                                                                                                                                                                                                                                                                                                                                                                                                                                                                                                                                                                                                                                                                                                                                                                                                                                                                                                                                                                                                                                                                                                                                                                                                                                                                                                                                                                                                                                                                                                                                                                                                                                                                                                                                                                                                                                                                                                                                                                                                                                                                                                                                                                                                                                                                                                                                                                                                                                                                                                                                                                                                                                                                                                                                                                                                                                                                                                                                                                                                                                                                                                                                                                                                                                                                                                                                                                                                                                                                                                                                                                                                                                                                                                                                                                                                                                                                                                                                                                                                                                                                                                                                                                                                                                                                                                                                                                                                                                                                                                                                                                                                                                                                                                                                                                                                                                                                                                                                                                                                                                                                                                                                                                                                                                                                                                                                                                                                                                                                                                                                                                                                                                                                                                                                                                                                                                                                                                                                                                                                                                                                                                                                                                                                                                                                                                                                                                                         </w:t>
      </w:r>
      <w:r>
        <w:t xml:space="preserve">                                                                                                                                                                                                                                                                                                                                                                                                                                                                                                                                                                                                                                                                                                                                                                                                                                                                                                                                                                                                                                                                                                                                                                                                                                                                                                                                                                                                                                                                                                                                                                                                                                                                                                                                                                                                                                                                                                                                                                                                                                                                                                                                                                                                                                                                                                                                                                                                                                                                                                                                                                                                                                                                                                                                                                                                                                                                                                                                                                                                                                                                                                                                                                                                                                                                                                                                                                                                                                                                                                                                                                                                                                                                                   </w:t>
      </w:r>
    </w:p>
    <w:p w14:paraId="4608FFE3" w14:textId="77777777" w:rsidR="007B6D85" w:rsidRDefault="007B6D85" w:rsidP="007B6D85">
      <w:pPr>
        <w:pStyle w:val="Prrafodelista"/>
      </w:pPr>
    </w:p>
    <w:p w14:paraId="24A982D3" w14:textId="624D85F3" w:rsidR="005E6996" w:rsidRPr="005A3291" w:rsidRDefault="005E6996" w:rsidP="005E6996">
      <w:pPr>
        <w:pStyle w:val="Prrafodelista"/>
        <w:numPr>
          <w:ilvl w:val="0"/>
          <w:numId w:val="1"/>
        </w:numPr>
        <w:rPr>
          <w:b/>
          <w:bCs/>
        </w:rPr>
      </w:pPr>
      <w:r w:rsidRPr="005A3291">
        <w:rPr>
          <w:b/>
          <w:bCs/>
        </w:rPr>
        <w:t xml:space="preserve">¿Qué quiere decir que en una red se haga </w:t>
      </w:r>
      <w:proofErr w:type="spellStart"/>
      <w:r w:rsidRPr="005A3291">
        <w:rPr>
          <w:b/>
          <w:bCs/>
        </w:rPr>
        <w:t>superneeting</w:t>
      </w:r>
      <w:proofErr w:type="spellEnd"/>
      <w:r w:rsidRPr="005A3291">
        <w:rPr>
          <w:b/>
          <w:bCs/>
        </w:rPr>
        <w:t>?</w:t>
      </w:r>
    </w:p>
    <w:p w14:paraId="531896FD" w14:textId="71654E56" w:rsidR="007B6D85" w:rsidRDefault="007B6D85" w:rsidP="007B6D85">
      <w:pPr>
        <w:pStyle w:val="Prrafodelista"/>
      </w:pPr>
    </w:p>
    <w:p w14:paraId="2E975C72" w14:textId="05C9FEE8" w:rsidR="007B6D85" w:rsidRDefault="005A3291" w:rsidP="005A3291">
      <w:pPr>
        <w:pStyle w:val="Prrafodelista"/>
      </w:pPr>
      <w:proofErr w:type="spellStart"/>
      <w:r>
        <w:t>Superneeting</w:t>
      </w:r>
      <w:proofErr w:type="spellEnd"/>
      <w:r>
        <w:t xml:space="preserve"> es la utilización de bloque contiguos de espacios de dirección de clase C para simular un único y a la vez gran espacio de direcciones.</w:t>
      </w:r>
    </w:p>
    <w:p w14:paraId="3144ADF3" w14:textId="77777777" w:rsidR="005A3291" w:rsidRDefault="005A3291" w:rsidP="005A3291">
      <w:pPr>
        <w:pStyle w:val="Prrafodelista"/>
      </w:pPr>
    </w:p>
    <w:p w14:paraId="599ED30D" w14:textId="4812FD3E" w:rsidR="007B6D85" w:rsidRPr="005A3291" w:rsidRDefault="005E6996" w:rsidP="007B6D85">
      <w:pPr>
        <w:pStyle w:val="Prrafodelista"/>
        <w:numPr>
          <w:ilvl w:val="0"/>
          <w:numId w:val="1"/>
        </w:numPr>
        <w:rPr>
          <w:b/>
          <w:bCs/>
        </w:rPr>
      </w:pPr>
      <w:r w:rsidRPr="005A3291">
        <w:rPr>
          <w:b/>
          <w:bCs/>
        </w:rPr>
        <w:t>¿Qué nombre recibe el tipo de notación 192.168.12.5/24? ¿Qué quiere decir el /24 del final?</w:t>
      </w:r>
    </w:p>
    <w:p w14:paraId="1B8A1575" w14:textId="1B65EC7E" w:rsidR="007B6D85" w:rsidRDefault="007B6D85" w:rsidP="007B6D85">
      <w:pPr>
        <w:pStyle w:val="Prrafodelista"/>
      </w:pPr>
    </w:p>
    <w:p w14:paraId="302E6016" w14:textId="03E32529" w:rsidR="007B6D85" w:rsidRDefault="00A302B5" w:rsidP="007B6D85">
      <w:pPr>
        <w:pStyle w:val="Prrafodelista"/>
      </w:pPr>
      <w:r>
        <w:t>Notación CIDR. Que tiene 24 bits para hacer subredes.</w:t>
      </w:r>
    </w:p>
    <w:p w14:paraId="05647E7B" w14:textId="77777777" w:rsidR="007B6D85" w:rsidRDefault="007B6D85" w:rsidP="007B6D85">
      <w:pPr>
        <w:pStyle w:val="Prrafodelista"/>
      </w:pPr>
    </w:p>
    <w:p w14:paraId="7F36E84E" w14:textId="7A7E8E21" w:rsidR="005E6996" w:rsidRDefault="005E6996" w:rsidP="005E6996">
      <w:pPr>
        <w:pStyle w:val="Prrafodelista"/>
        <w:numPr>
          <w:ilvl w:val="0"/>
          <w:numId w:val="1"/>
        </w:numPr>
        <w:rPr>
          <w:b/>
          <w:bCs/>
        </w:rPr>
      </w:pPr>
      <w:r w:rsidRPr="00A302B5">
        <w:rPr>
          <w:b/>
          <w:bCs/>
        </w:rPr>
        <w:t>¿Qué se consigue mediante la configuración de subredes? ¿Qué gran avance introdujo VLSM?</w:t>
      </w:r>
    </w:p>
    <w:p w14:paraId="641F7169" w14:textId="77777777" w:rsidR="00521FBA" w:rsidRPr="00A302B5" w:rsidRDefault="00521FBA" w:rsidP="00521FBA">
      <w:pPr>
        <w:pStyle w:val="Prrafodelista"/>
        <w:rPr>
          <w:b/>
          <w:bCs/>
        </w:rPr>
      </w:pPr>
    </w:p>
    <w:p w14:paraId="013ED6E2" w14:textId="18F83A45" w:rsidR="007B6D85" w:rsidRDefault="00CA1B12" w:rsidP="007B6D85">
      <w:pPr>
        <w:pStyle w:val="Prrafodelista"/>
      </w:pPr>
      <w:r>
        <w:t xml:space="preserve">Configurando las subredes puedes </w:t>
      </w:r>
      <w:r w:rsidRPr="00CA1B12">
        <w:t>asignar direcciones IP a los equipos o dividirlo nuevamente en subredes más pequeñas.</w:t>
      </w:r>
    </w:p>
    <w:p w14:paraId="05E0240A" w14:textId="77777777" w:rsidR="00CA1B12" w:rsidRDefault="00CA1B12" w:rsidP="007B6D85">
      <w:pPr>
        <w:pStyle w:val="Prrafodelista"/>
      </w:pPr>
    </w:p>
    <w:p w14:paraId="6DFBA605" w14:textId="71B4FE1A" w:rsidR="007B6D85" w:rsidRDefault="00CA1B12" w:rsidP="007B6D85">
      <w:pPr>
        <w:pStyle w:val="Prrafodelista"/>
      </w:pPr>
      <w:r>
        <w:t>Poder aplicarle a cada una de las subredes más de una máscara y cada una con una configuración diferente.</w:t>
      </w:r>
    </w:p>
    <w:p w14:paraId="778A4951" w14:textId="77777777" w:rsidR="007B6D85" w:rsidRDefault="007B6D85" w:rsidP="007B6D85">
      <w:pPr>
        <w:pStyle w:val="Prrafodelista"/>
      </w:pPr>
    </w:p>
    <w:p w14:paraId="787AF8FC" w14:textId="0F2B9EF7" w:rsidR="005E6996" w:rsidRPr="003C2113" w:rsidRDefault="005E6996" w:rsidP="005E6996">
      <w:pPr>
        <w:pStyle w:val="Prrafodelista"/>
        <w:numPr>
          <w:ilvl w:val="0"/>
          <w:numId w:val="1"/>
        </w:numPr>
        <w:rPr>
          <w:b/>
          <w:bCs/>
        </w:rPr>
      </w:pPr>
      <w:r w:rsidRPr="003C2113">
        <w:rPr>
          <w:b/>
          <w:bCs/>
        </w:rPr>
        <w:t>¿Qué comando debemos ejecutar para visualizar la dirección IP de nuestro equipo si tenemos instalado un sistema operativo Linux?</w:t>
      </w:r>
    </w:p>
    <w:p w14:paraId="177E2AFF" w14:textId="5E443421" w:rsidR="007B6D85" w:rsidRDefault="007B6D85" w:rsidP="007B6D85">
      <w:pPr>
        <w:pStyle w:val="Prrafodelista"/>
      </w:pPr>
    </w:p>
    <w:p w14:paraId="7990B85E" w14:textId="630E78C2" w:rsidR="007B6D85" w:rsidRDefault="003C2113" w:rsidP="007B6D85">
      <w:pPr>
        <w:pStyle w:val="Prrafodelista"/>
      </w:pPr>
      <w:proofErr w:type="spellStart"/>
      <w:r>
        <w:t>Ifconfig</w:t>
      </w:r>
      <w:proofErr w:type="spellEnd"/>
    </w:p>
    <w:p w14:paraId="08C545DE" w14:textId="77777777" w:rsidR="007B6D85" w:rsidRDefault="007B6D85" w:rsidP="007B6D85">
      <w:pPr>
        <w:pStyle w:val="Prrafodelista"/>
      </w:pPr>
    </w:p>
    <w:p w14:paraId="20AED71B" w14:textId="131601DC" w:rsidR="005E6996" w:rsidRPr="003C2113" w:rsidRDefault="005E6996" w:rsidP="005E6996">
      <w:pPr>
        <w:pStyle w:val="Prrafodelista"/>
        <w:numPr>
          <w:ilvl w:val="0"/>
          <w:numId w:val="1"/>
        </w:numPr>
        <w:rPr>
          <w:b/>
          <w:bCs/>
        </w:rPr>
      </w:pPr>
      <w:r w:rsidRPr="003C2113">
        <w:rPr>
          <w:b/>
          <w:bCs/>
        </w:rPr>
        <w:t>¿Por qué se ha creado el nuevo protocolo de direccionamiento IPv6?</w:t>
      </w:r>
    </w:p>
    <w:p w14:paraId="4E520ED7" w14:textId="3D10379B" w:rsidR="007B6D85" w:rsidRDefault="007B6D85" w:rsidP="007B6D85">
      <w:pPr>
        <w:pStyle w:val="Prrafodelista"/>
      </w:pPr>
    </w:p>
    <w:p w14:paraId="542A7117" w14:textId="79C65F62" w:rsidR="00CA1B12" w:rsidRDefault="003C2113" w:rsidP="00521FBA">
      <w:pPr>
        <w:pStyle w:val="Prrafodelista"/>
      </w:pPr>
      <w:r>
        <w:t>Porque IPv4 ya no da casi para cubrir la cantidad de personas que hay en el mundo, por lo tanto, se está agotando.</w:t>
      </w:r>
    </w:p>
    <w:p w14:paraId="193214DC" w14:textId="3156F4A5" w:rsidR="00CA1B12" w:rsidRDefault="00CA1B12" w:rsidP="007B6D85">
      <w:pPr>
        <w:pStyle w:val="Prrafodelista"/>
      </w:pPr>
    </w:p>
    <w:p w14:paraId="37D786DD" w14:textId="77777777" w:rsidR="00CA1B12" w:rsidRDefault="00CA1B12" w:rsidP="007B6D85">
      <w:pPr>
        <w:pStyle w:val="Prrafodelista"/>
      </w:pPr>
    </w:p>
    <w:p w14:paraId="6E7EEE83" w14:textId="3D3B8EBB" w:rsidR="005E6996" w:rsidRDefault="005E6996" w:rsidP="005E6996">
      <w:pPr>
        <w:pStyle w:val="Prrafodelista"/>
        <w:numPr>
          <w:ilvl w:val="0"/>
          <w:numId w:val="1"/>
        </w:numPr>
        <w:rPr>
          <w:b/>
          <w:bCs/>
        </w:rPr>
      </w:pPr>
      <w:r w:rsidRPr="003C2113">
        <w:rPr>
          <w:b/>
          <w:bCs/>
        </w:rPr>
        <w:t>Describe los cambios producidos en el paquete IPv6 en relación con el paquete IPv4.</w:t>
      </w:r>
    </w:p>
    <w:p w14:paraId="30DF771F" w14:textId="07E9BC47" w:rsidR="003C2113" w:rsidRDefault="003C2113" w:rsidP="003C2113">
      <w:pPr>
        <w:pStyle w:val="Prrafodelista"/>
        <w:rPr>
          <w:b/>
          <w:bCs/>
        </w:rPr>
      </w:pPr>
    </w:p>
    <w:p w14:paraId="2CE8A55E" w14:textId="7CB0A14C" w:rsidR="003C2113" w:rsidRDefault="003C2113" w:rsidP="003C2113">
      <w:pPr>
        <w:pStyle w:val="Prrafodelista"/>
      </w:pPr>
      <w:r w:rsidRPr="003C2113">
        <w:t>El direccionamiento IPv4 se utilizan direcciones de 32 bits, en IPv6 se utilizan 128 bits</w:t>
      </w:r>
      <w:r>
        <w:t>.</w:t>
      </w:r>
      <w:r w:rsidRPr="003C2113">
        <w:t xml:space="preserve"> IPv6 es una dirección alfanumérica separada por dos puntos, mientras que IPv4 es solo numérica y separada por puntos.</w:t>
      </w:r>
    </w:p>
    <w:p w14:paraId="1F28D7BF" w14:textId="79EDB632" w:rsidR="003C2113" w:rsidRPr="003C2113" w:rsidRDefault="003C2113" w:rsidP="003C2113">
      <w:pPr>
        <w:pStyle w:val="Prrafodelista"/>
      </w:pPr>
      <w:r>
        <w:t>Aparecen nuevos campos en IPv6, clase de tráfico y etiqueta de flujo. Y se renombra</w:t>
      </w:r>
      <w:r w:rsidR="007A04F9">
        <w:t xml:space="preserve"> la longitud de carga útil, siguiente cabecera y el límite de saltos.</w:t>
      </w:r>
    </w:p>
    <w:p w14:paraId="123543FE" w14:textId="4A461A60" w:rsidR="003C2113" w:rsidRDefault="003C2113" w:rsidP="003C2113">
      <w:pPr>
        <w:pStyle w:val="Prrafodelista"/>
        <w:rPr>
          <w:b/>
          <w:bCs/>
        </w:rPr>
      </w:pPr>
    </w:p>
    <w:p w14:paraId="7E6EC4BD" w14:textId="77777777" w:rsidR="00521FBA" w:rsidRDefault="00521FBA" w:rsidP="003C2113">
      <w:pPr>
        <w:pStyle w:val="Prrafodelista"/>
        <w:rPr>
          <w:b/>
          <w:bCs/>
        </w:rPr>
      </w:pPr>
    </w:p>
    <w:p w14:paraId="3EB38556" w14:textId="77777777" w:rsidR="00A378FD" w:rsidRPr="003C2113" w:rsidRDefault="00A378FD" w:rsidP="003C2113">
      <w:pPr>
        <w:pStyle w:val="Prrafodelista"/>
        <w:rPr>
          <w:b/>
          <w:bCs/>
        </w:rPr>
      </w:pPr>
    </w:p>
    <w:p w14:paraId="16911147" w14:textId="207E19B4" w:rsidR="005E6996" w:rsidRDefault="005E6996" w:rsidP="005E6996">
      <w:pPr>
        <w:pStyle w:val="Prrafodelista"/>
        <w:numPr>
          <w:ilvl w:val="0"/>
          <w:numId w:val="1"/>
        </w:numPr>
        <w:rPr>
          <w:b/>
          <w:bCs/>
        </w:rPr>
      </w:pPr>
      <w:r w:rsidRPr="003C2113">
        <w:rPr>
          <w:b/>
          <w:bCs/>
        </w:rPr>
        <w:t xml:space="preserve">¿Qué determina que una dirección IPv6 sea </w:t>
      </w:r>
      <w:proofErr w:type="spellStart"/>
      <w:r w:rsidRPr="003C2113">
        <w:rPr>
          <w:b/>
          <w:bCs/>
        </w:rPr>
        <w:t>multicast</w:t>
      </w:r>
      <w:proofErr w:type="spellEnd"/>
      <w:r w:rsidRPr="003C2113">
        <w:rPr>
          <w:b/>
          <w:bCs/>
        </w:rPr>
        <w:t>?</w:t>
      </w:r>
    </w:p>
    <w:p w14:paraId="20ACCB3C" w14:textId="1FFD8328" w:rsidR="003C2113" w:rsidRDefault="003C2113" w:rsidP="003C2113">
      <w:pPr>
        <w:pStyle w:val="Prrafodelista"/>
        <w:rPr>
          <w:b/>
          <w:bCs/>
        </w:rPr>
      </w:pPr>
    </w:p>
    <w:p w14:paraId="06A81011" w14:textId="0EB654E1" w:rsidR="003C2113" w:rsidRPr="00C24534" w:rsidRDefault="007A04F9" w:rsidP="00C24534">
      <w:pPr>
        <w:pStyle w:val="Prrafodelista"/>
      </w:pPr>
      <w:r w:rsidRPr="007A04F9">
        <w:t xml:space="preserve">Porque se suele colocar el primer byte a 11111111, por </w:t>
      </w:r>
      <w:r w:rsidR="00CA1B12" w:rsidRPr="007A04F9">
        <w:t>tanto,</w:t>
      </w:r>
      <w:r w:rsidRPr="007A04F9">
        <w:t xml:space="preserve"> este tipo de direcciones siempre empezarán por FF.</w:t>
      </w:r>
    </w:p>
    <w:p w14:paraId="061854CD" w14:textId="77777777" w:rsidR="007A04F9" w:rsidRPr="003C2113" w:rsidRDefault="007A04F9" w:rsidP="003C2113">
      <w:pPr>
        <w:pStyle w:val="Prrafodelista"/>
        <w:rPr>
          <w:b/>
          <w:bCs/>
        </w:rPr>
      </w:pPr>
    </w:p>
    <w:p w14:paraId="565083AB" w14:textId="7B970627" w:rsidR="005E6996" w:rsidRPr="003C2113" w:rsidRDefault="00936783" w:rsidP="005E6996">
      <w:pPr>
        <w:pStyle w:val="Prrafodelista"/>
        <w:numPr>
          <w:ilvl w:val="0"/>
          <w:numId w:val="1"/>
        </w:numPr>
        <w:rPr>
          <w:b/>
          <w:bCs/>
        </w:rPr>
      </w:pPr>
      <w:r w:rsidRPr="003C2113">
        <w:rPr>
          <w:b/>
          <w:bCs/>
        </w:rPr>
        <w:t xml:space="preserve">¿Cuál es la dirección </w:t>
      </w:r>
      <w:proofErr w:type="spellStart"/>
      <w:r w:rsidRPr="003C2113">
        <w:rPr>
          <w:b/>
          <w:bCs/>
        </w:rPr>
        <w:t>loopback</w:t>
      </w:r>
      <w:proofErr w:type="spellEnd"/>
      <w:r w:rsidRPr="003C2113">
        <w:rPr>
          <w:b/>
          <w:bCs/>
        </w:rPr>
        <w:t xml:space="preserve"> en IPv6</w:t>
      </w:r>
      <w:r w:rsidR="003C2113" w:rsidRPr="003C2113">
        <w:rPr>
          <w:b/>
          <w:bCs/>
        </w:rPr>
        <w:t>?</w:t>
      </w:r>
    </w:p>
    <w:p w14:paraId="6BD3F596" w14:textId="3D81593A" w:rsidR="003C2113" w:rsidRDefault="003C2113" w:rsidP="003C2113">
      <w:pPr>
        <w:pStyle w:val="Prrafodelista"/>
      </w:pPr>
    </w:p>
    <w:p w14:paraId="2648E8E7" w14:textId="2BE8476D" w:rsidR="003C2113" w:rsidRDefault="00CA1B12" w:rsidP="003C2113">
      <w:pPr>
        <w:pStyle w:val="Prrafodelista"/>
      </w:pPr>
      <w:proofErr w:type="gramStart"/>
      <w:r>
        <w:t>:</w:t>
      </w:r>
      <w:r w:rsidR="007A04F9">
        <w:t>:</w:t>
      </w:r>
      <w:proofErr w:type="gramEnd"/>
      <w:r w:rsidR="007A04F9">
        <w:t>1 o :1/128</w:t>
      </w:r>
    </w:p>
    <w:p w14:paraId="7F3402B1" w14:textId="77777777" w:rsidR="003C2113" w:rsidRDefault="003C2113" w:rsidP="003C2113">
      <w:pPr>
        <w:pStyle w:val="Prrafodelista"/>
      </w:pPr>
    </w:p>
    <w:p w14:paraId="69D81DC5" w14:textId="09583B7D" w:rsidR="00936783" w:rsidRPr="003C2113" w:rsidRDefault="00936783" w:rsidP="005E6996">
      <w:pPr>
        <w:pStyle w:val="Prrafodelista"/>
        <w:numPr>
          <w:ilvl w:val="0"/>
          <w:numId w:val="1"/>
        </w:numPr>
        <w:rPr>
          <w:b/>
          <w:bCs/>
        </w:rPr>
      </w:pPr>
      <w:r w:rsidRPr="003C2113">
        <w:rPr>
          <w:b/>
          <w:bCs/>
        </w:rPr>
        <w:t>¿En qué consiste el mecanismo de doble pila?</w:t>
      </w:r>
    </w:p>
    <w:p w14:paraId="18EECF34" w14:textId="1C8FB87D" w:rsidR="003C2113" w:rsidRDefault="003C2113" w:rsidP="003C2113">
      <w:pPr>
        <w:pStyle w:val="Prrafodelista"/>
      </w:pPr>
    </w:p>
    <w:p w14:paraId="50A54889" w14:textId="58A58038" w:rsidR="003C2113" w:rsidRDefault="007A04F9" w:rsidP="003C2113">
      <w:pPr>
        <w:pStyle w:val="Prrafodelista"/>
      </w:pPr>
      <w:r>
        <w:t>Consiste en implementar las dos pilas de protocolos de una manera independiente. Todos los hosts que soporten doble pila tendrán, por lo tanto, dos direcciones IP conviviendo, una en la versión 6 y otra de la 4.</w:t>
      </w:r>
    </w:p>
    <w:p w14:paraId="7958E5B2" w14:textId="77777777" w:rsidR="003C2113" w:rsidRDefault="003C2113" w:rsidP="003C2113">
      <w:pPr>
        <w:pStyle w:val="Prrafodelista"/>
      </w:pPr>
    </w:p>
    <w:p w14:paraId="22FB08ED" w14:textId="6270DA91" w:rsidR="00936783" w:rsidRPr="007A04F9" w:rsidRDefault="00936783" w:rsidP="005E6996">
      <w:pPr>
        <w:pStyle w:val="Prrafodelista"/>
        <w:numPr>
          <w:ilvl w:val="0"/>
          <w:numId w:val="1"/>
        </w:numPr>
        <w:rPr>
          <w:b/>
          <w:bCs/>
        </w:rPr>
      </w:pPr>
      <w:r w:rsidRPr="007A04F9">
        <w:rPr>
          <w:b/>
          <w:bCs/>
        </w:rPr>
        <w:t>¿Para qué sirve el protocolo ARP?</w:t>
      </w:r>
    </w:p>
    <w:p w14:paraId="1E7DE517" w14:textId="5ECA52DC" w:rsidR="003C2113" w:rsidRDefault="003C2113" w:rsidP="003C2113">
      <w:pPr>
        <w:pStyle w:val="Prrafodelista"/>
      </w:pPr>
    </w:p>
    <w:p w14:paraId="12D9A1E8" w14:textId="39329F64" w:rsidR="003C2113" w:rsidRDefault="007A04F9" w:rsidP="003C2113">
      <w:pPr>
        <w:pStyle w:val="Prrafodelista"/>
      </w:pPr>
      <w:r>
        <w:t>El protocolo ARP es utilizado por los dispositivos de una LAN que quieren enviar paquetes IP a otros dispositivos cuya dirección MAC desconocen.</w:t>
      </w:r>
    </w:p>
    <w:p w14:paraId="22B9BB04" w14:textId="77777777" w:rsidR="003C2113" w:rsidRDefault="003C2113" w:rsidP="003C2113">
      <w:pPr>
        <w:pStyle w:val="Prrafodelista"/>
      </w:pPr>
    </w:p>
    <w:p w14:paraId="13923754" w14:textId="4A484F09" w:rsidR="00936783" w:rsidRPr="007A04F9" w:rsidRDefault="00936783" w:rsidP="005E6996">
      <w:pPr>
        <w:pStyle w:val="Prrafodelista"/>
        <w:numPr>
          <w:ilvl w:val="0"/>
          <w:numId w:val="1"/>
        </w:numPr>
        <w:rPr>
          <w:b/>
          <w:bCs/>
        </w:rPr>
      </w:pPr>
      <w:r w:rsidRPr="007A04F9">
        <w:rPr>
          <w:b/>
          <w:bCs/>
        </w:rPr>
        <w:t>¿Cuáles son las funciones principales del protocolo ICMP?</w:t>
      </w:r>
    </w:p>
    <w:p w14:paraId="530CEA27" w14:textId="317FCADD" w:rsidR="003C2113" w:rsidRDefault="003C2113" w:rsidP="003C2113">
      <w:pPr>
        <w:pStyle w:val="Prrafodelista"/>
      </w:pPr>
    </w:p>
    <w:p w14:paraId="0E963AF5" w14:textId="17001D8A" w:rsidR="003C2113" w:rsidRDefault="003E7B19" w:rsidP="003C2113">
      <w:pPr>
        <w:pStyle w:val="Prrafodelista"/>
      </w:pPr>
      <w:r>
        <w:t>Comprobar un error a nivel de la capa de red y diagnosticar la conectividad.</w:t>
      </w:r>
    </w:p>
    <w:p w14:paraId="75DEDD7B" w14:textId="77777777" w:rsidR="003C2113" w:rsidRDefault="003C2113" w:rsidP="003C2113">
      <w:pPr>
        <w:pStyle w:val="Prrafodelista"/>
      </w:pPr>
    </w:p>
    <w:p w14:paraId="0FBCFDA3" w14:textId="02EA8C20" w:rsidR="00936783" w:rsidRDefault="00936783" w:rsidP="00936783">
      <w:pPr>
        <w:pStyle w:val="Prrafodelista"/>
        <w:numPr>
          <w:ilvl w:val="0"/>
          <w:numId w:val="1"/>
        </w:numPr>
        <w:rPr>
          <w:b/>
          <w:bCs/>
        </w:rPr>
      </w:pPr>
      <w:r w:rsidRPr="007A04F9">
        <w:rPr>
          <w:b/>
          <w:bCs/>
        </w:rPr>
        <w:t xml:space="preserve">¿En qué se diferencian el comando ping y el </w:t>
      </w:r>
      <w:proofErr w:type="spellStart"/>
      <w:r w:rsidRPr="007A04F9">
        <w:rPr>
          <w:b/>
          <w:bCs/>
        </w:rPr>
        <w:t>traceroute</w:t>
      </w:r>
      <w:proofErr w:type="spellEnd"/>
      <w:r w:rsidRPr="007A04F9">
        <w:rPr>
          <w:b/>
          <w:bCs/>
        </w:rPr>
        <w:t>?</w:t>
      </w:r>
    </w:p>
    <w:p w14:paraId="7B0E6609" w14:textId="77777777" w:rsidR="00DF204E" w:rsidRPr="00DF204E" w:rsidRDefault="00DF204E" w:rsidP="00DF204E">
      <w:pPr>
        <w:pStyle w:val="Prrafodelista"/>
        <w:rPr>
          <w:b/>
          <w:bCs/>
        </w:rPr>
      </w:pPr>
    </w:p>
    <w:p w14:paraId="605B01E5" w14:textId="465BC644" w:rsidR="00936783" w:rsidRDefault="003E7B19" w:rsidP="003E7B19">
      <w:pPr>
        <w:ind w:left="360" w:firstLine="348"/>
      </w:pPr>
      <w:r>
        <w:t>En el ping puedes determinar el estado, la velocidad y la calidad de una conexión.</w:t>
      </w:r>
    </w:p>
    <w:p w14:paraId="60D5F0D3" w14:textId="3598E1BF" w:rsidR="00936783" w:rsidRDefault="003E7B19" w:rsidP="00521FBA">
      <w:pPr>
        <w:ind w:left="708"/>
      </w:pPr>
      <w:r>
        <w:t xml:space="preserve">En el </w:t>
      </w:r>
      <w:proofErr w:type="spellStart"/>
      <w:r>
        <w:t>traceroute</w:t>
      </w:r>
      <w:proofErr w:type="spellEnd"/>
      <w:r>
        <w:t xml:space="preserve"> te informa la latencia de red de los datagramas de cada uno de los equipos por los que pasa.</w:t>
      </w:r>
    </w:p>
    <w:p w14:paraId="50C011D9" w14:textId="77777777" w:rsidR="007A04F9" w:rsidRDefault="007A04F9" w:rsidP="00936783"/>
    <w:p w14:paraId="13F9F21E" w14:textId="26B50FF8" w:rsidR="00936783" w:rsidRPr="00DF204E" w:rsidRDefault="00936783" w:rsidP="00936783">
      <w:pPr>
        <w:pStyle w:val="Prrafodelista"/>
        <w:numPr>
          <w:ilvl w:val="0"/>
          <w:numId w:val="2"/>
        </w:numPr>
        <w:rPr>
          <w:b/>
          <w:bCs/>
        </w:rPr>
      </w:pPr>
      <w:r w:rsidRPr="00DF204E">
        <w:rPr>
          <w:b/>
          <w:bCs/>
        </w:rPr>
        <w:t>Clasifica los siguientes números de dirección IP según su clase:</w:t>
      </w:r>
    </w:p>
    <w:p w14:paraId="0B327523" w14:textId="66E9C166" w:rsidR="00A378FD" w:rsidRDefault="00A378FD" w:rsidP="00A378FD">
      <w:pPr>
        <w:pStyle w:val="Prrafodelista"/>
      </w:pPr>
    </w:p>
    <w:tbl>
      <w:tblPr>
        <w:tblStyle w:val="Tablaconcuadrcula"/>
        <w:tblW w:w="0" w:type="auto"/>
        <w:tblInd w:w="720" w:type="dxa"/>
        <w:tblLook w:val="04A0" w:firstRow="1" w:lastRow="0" w:firstColumn="1" w:lastColumn="0" w:noHBand="0" w:noVBand="1"/>
      </w:tblPr>
      <w:tblGrid>
        <w:gridCol w:w="3948"/>
        <w:gridCol w:w="3826"/>
      </w:tblGrid>
      <w:tr w:rsidR="00A378FD" w14:paraId="42BBBF7F" w14:textId="77777777" w:rsidTr="00A378FD">
        <w:tc>
          <w:tcPr>
            <w:tcW w:w="4247" w:type="dxa"/>
          </w:tcPr>
          <w:p w14:paraId="0B5E0C5F" w14:textId="58753049" w:rsidR="00A378FD" w:rsidRPr="00DF204E" w:rsidRDefault="00A378FD" w:rsidP="00A378FD">
            <w:pPr>
              <w:pStyle w:val="Prrafodelista"/>
              <w:ind w:left="0"/>
              <w:rPr>
                <w:b/>
                <w:bCs/>
              </w:rPr>
            </w:pPr>
            <w:r w:rsidRPr="00DF204E">
              <w:rPr>
                <w:b/>
                <w:bCs/>
              </w:rPr>
              <w:t>Dirección IPv4</w:t>
            </w:r>
          </w:p>
        </w:tc>
        <w:tc>
          <w:tcPr>
            <w:tcW w:w="4247" w:type="dxa"/>
          </w:tcPr>
          <w:p w14:paraId="320D4924" w14:textId="59B97B67" w:rsidR="00A378FD" w:rsidRPr="00DF204E" w:rsidRDefault="00A378FD" w:rsidP="00A378FD">
            <w:pPr>
              <w:pStyle w:val="Prrafodelista"/>
              <w:ind w:left="0"/>
              <w:rPr>
                <w:b/>
                <w:bCs/>
              </w:rPr>
            </w:pPr>
            <w:r w:rsidRPr="00DF204E">
              <w:rPr>
                <w:b/>
                <w:bCs/>
              </w:rPr>
              <w:t>Clase</w:t>
            </w:r>
          </w:p>
        </w:tc>
      </w:tr>
      <w:tr w:rsidR="00A378FD" w14:paraId="11022B3B" w14:textId="77777777" w:rsidTr="00A378FD">
        <w:tc>
          <w:tcPr>
            <w:tcW w:w="4247" w:type="dxa"/>
          </w:tcPr>
          <w:p w14:paraId="37AE47AD" w14:textId="6672037A" w:rsidR="00A378FD" w:rsidRDefault="00A378FD" w:rsidP="00A378FD">
            <w:pPr>
              <w:pStyle w:val="Prrafodelista"/>
              <w:ind w:left="0"/>
            </w:pPr>
            <w:r>
              <w:t>239.25.26.27</w:t>
            </w:r>
          </w:p>
        </w:tc>
        <w:tc>
          <w:tcPr>
            <w:tcW w:w="4247" w:type="dxa"/>
          </w:tcPr>
          <w:p w14:paraId="340077D6" w14:textId="08F1A348" w:rsidR="00A378FD" w:rsidRDefault="00C24534" w:rsidP="00A378FD">
            <w:pPr>
              <w:pStyle w:val="Prrafodelista"/>
              <w:ind w:left="0"/>
            </w:pPr>
            <w:r>
              <w:t>Clase D</w:t>
            </w:r>
          </w:p>
        </w:tc>
      </w:tr>
      <w:tr w:rsidR="00A378FD" w14:paraId="6EA6D114" w14:textId="77777777" w:rsidTr="00A378FD">
        <w:tc>
          <w:tcPr>
            <w:tcW w:w="4247" w:type="dxa"/>
          </w:tcPr>
          <w:p w14:paraId="1B412BC9" w14:textId="2E15F08B" w:rsidR="00A378FD" w:rsidRDefault="00A378FD" w:rsidP="00A378FD">
            <w:pPr>
              <w:pStyle w:val="Prrafodelista"/>
              <w:ind w:left="0"/>
            </w:pPr>
            <w:r>
              <w:t>1.1.1.1</w:t>
            </w:r>
          </w:p>
        </w:tc>
        <w:tc>
          <w:tcPr>
            <w:tcW w:w="4247" w:type="dxa"/>
          </w:tcPr>
          <w:p w14:paraId="2E397E16" w14:textId="52E48BF2" w:rsidR="00A378FD" w:rsidRDefault="00C24534" w:rsidP="00A378FD">
            <w:pPr>
              <w:pStyle w:val="Prrafodelista"/>
              <w:ind w:left="0"/>
            </w:pPr>
            <w:r>
              <w:t>Clase A</w:t>
            </w:r>
          </w:p>
        </w:tc>
      </w:tr>
      <w:tr w:rsidR="00A378FD" w14:paraId="2AD4463F" w14:textId="77777777" w:rsidTr="00A378FD">
        <w:tc>
          <w:tcPr>
            <w:tcW w:w="4247" w:type="dxa"/>
          </w:tcPr>
          <w:p w14:paraId="10AFEA39" w14:textId="23EBB68B" w:rsidR="00A378FD" w:rsidRDefault="00A378FD" w:rsidP="00A378FD">
            <w:pPr>
              <w:pStyle w:val="Prrafodelista"/>
              <w:ind w:left="0"/>
            </w:pPr>
            <w:r>
              <w:t>243.255.34.18</w:t>
            </w:r>
          </w:p>
        </w:tc>
        <w:tc>
          <w:tcPr>
            <w:tcW w:w="4247" w:type="dxa"/>
          </w:tcPr>
          <w:p w14:paraId="47B94D38" w14:textId="657DD541" w:rsidR="00A378FD" w:rsidRDefault="00C24534" w:rsidP="00A378FD">
            <w:pPr>
              <w:pStyle w:val="Prrafodelista"/>
              <w:ind w:left="0"/>
            </w:pPr>
            <w:r>
              <w:t>Clase E</w:t>
            </w:r>
          </w:p>
        </w:tc>
      </w:tr>
      <w:tr w:rsidR="00A378FD" w14:paraId="3E170046" w14:textId="77777777" w:rsidTr="00A378FD">
        <w:tc>
          <w:tcPr>
            <w:tcW w:w="4247" w:type="dxa"/>
          </w:tcPr>
          <w:p w14:paraId="2C979DC1" w14:textId="27C29C94" w:rsidR="00A378FD" w:rsidRDefault="00A378FD" w:rsidP="00A378FD">
            <w:pPr>
              <w:pStyle w:val="Prrafodelista"/>
              <w:ind w:left="0"/>
            </w:pPr>
            <w:r>
              <w:t>198.15.19.32</w:t>
            </w:r>
          </w:p>
        </w:tc>
        <w:tc>
          <w:tcPr>
            <w:tcW w:w="4247" w:type="dxa"/>
          </w:tcPr>
          <w:p w14:paraId="4F8BB7CD" w14:textId="15E55998" w:rsidR="00A378FD" w:rsidRDefault="00C24534" w:rsidP="00A378FD">
            <w:pPr>
              <w:pStyle w:val="Prrafodelista"/>
              <w:ind w:left="0"/>
            </w:pPr>
            <w:r>
              <w:t>Clase C</w:t>
            </w:r>
          </w:p>
        </w:tc>
      </w:tr>
      <w:tr w:rsidR="00A378FD" w14:paraId="0A187AE3" w14:textId="77777777" w:rsidTr="00A378FD">
        <w:tc>
          <w:tcPr>
            <w:tcW w:w="4247" w:type="dxa"/>
          </w:tcPr>
          <w:p w14:paraId="13725E3D" w14:textId="670C8AB5" w:rsidR="00A378FD" w:rsidRDefault="00A378FD" w:rsidP="00A378FD">
            <w:pPr>
              <w:pStyle w:val="Prrafodelista"/>
              <w:ind w:left="0"/>
            </w:pPr>
            <w:r>
              <w:t>129.</w:t>
            </w:r>
            <w:r w:rsidR="00FD3B3F">
              <w:t>33.44.66</w:t>
            </w:r>
          </w:p>
        </w:tc>
        <w:tc>
          <w:tcPr>
            <w:tcW w:w="4247" w:type="dxa"/>
          </w:tcPr>
          <w:p w14:paraId="259617B6" w14:textId="769F8378" w:rsidR="00A378FD" w:rsidRDefault="00C24534" w:rsidP="00A378FD">
            <w:pPr>
              <w:pStyle w:val="Prrafodelista"/>
              <w:ind w:left="0"/>
            </w:pPr>
            <w:r>
              <w:t>Clase B</w:t>
            </w:r>
          </w:p>
        </w:tc>
      </w:tr>
      <w:tr w:rsidR="00A378FD" w14:paraId="7959BA2E" w14:textId="77777777" w:rsidTr="00A378FD">
        <w:tc>
          <w:tcPr>
            <w:tcW w:w="4247" w:type="dxa"/>
          </w:tcPr>
          <w:p w14:paraId="682EFACE" w14:textId="7A1322CF" w:rsidR="00A378FD" w:rsidRDefault="00FD3B3F" w:rsidP="00A378FD">
            <w:pPr>
              <w:pStyle w:val="Prrafodelista"/>
              <w:ind w:left="0"/>
            </w:pPr>
            <w:r>
              <w:t>127.255.255.254</w:t>
            </w:r>
          </w:p>
        </w:tc>
        <w:tc>
          <w:tcPr>
            <w:tcW w:w="4247" w:type="dxa"/>
          </w:tcPr>
          <w:p w14:paraId="6D588E58" w14:textId="14DFE79C" w:rsidR="00A378FD" w:rsidRDefault="00C24534" w:rsidP="00A378FD">
            <w:pPr>
              <w:pStyle w:val="Prrafodelista"/>
              <w:ind w:left="0"/>
            </w:pPr>
            <w:r>
              <w:t>Clase A</w:t>
            </w:r>
          </w:p>
        </w:tc>
      </w:tr>
      <w:tr w:rsidR="00A378FD" w14:paraId="1C9BA3C8" w14:textId="77777777" w:rsidTr="00A378FD">
        <w:tc>
          <w:tcPr>
            <w:tcW w:w="4247" w:type="dxa"/>
          </w:tcPr>
          <w:p w14:paraId="02486C6D" w14:textId="48DCFB5D" w:rsidR="00A378FD" w:rsidRDefault="00FD3B3F" w:rsidP="00A378FD">
            <w:pPr>
              <w:pStyle w:val="Prrafodelista"/>
              <w:ind w:left="0"/>
            </w:pPr>
            <w:r>
              <w:t>191.53.17.233</w:t>
            </w:r>
          </w:p>
        </w:tc>
        <w:tc>
          <w:tcPr>
            <w:tcW w:w="4247" w:type="dxa"/>
          </w:tcPr>
          <w:p w14:paraId="2F7452DD" w14:textId="3E114377" w:rsidR="00A378FD" w:rsidRDefault="00C24534" w:rsidP="00A378FD">
            <w:pPr>
              <w:pStyle w:val="Prrafodelista"/>
              <w:ind w:left="0"/>
            </w:pPr>
            <w:r>
              <w:t>Clase B</w:t>
            </w:r>
          </w:p>
        </w:tc>
      </w:tr>
      <w:tr w:rsidR="00A378FD" w14:paraId="1BF7208A" w14:textId="77777777" w:rsidTr="00A378FD">
        <w:tc>
          <w:tcPr>
            <w:tcW w:w="4247" w:type="dxa"/>
          </w:tcPr>
          <w:p w14:paraId="19E702AE" w14:textId="08FA337B" w:rsidR="00A378FD" w:rsidRDefault="00FD3B3F" w:rsidP="00A378FD">
            <w:pPr>
              <w:pStyle w:val="Prrafodelista"/>
              <w:ind w:left="0"/>
            </w:pPr>
            <w:r>
              <w:t>255.255.255.255</w:t>
            </w:r>
          </w:p>
        </w:tc>
        <w:tc>
          <w:tcPr>
            <w:tcW w:w="4247" w:type="dxa"/>
          </w:tcPr>
          <w:p w14:paraId="4E5E8A94" w14:textId="419D89BC" w:rsidR="00A378FD" w:rsidRDefault="00C24534" w:rsidP="00A378FD">
            <w:pPr>
              <w:pStyle w:val="Prrafodelista"/>
              <w:ind w:left="0"/>
            </w:pPr>
            <w:r>
              <w:t>Clase E</w:t>
            </w:r>
          </w:p>
        </w:tc>
      </w:tr>
      <w:tr w:rsidR="00A378FD" w14:paraId="7A313B17" w14:textId="77777777" w:rsidTr="00A378FD">
        <w:tc>
          <w:tcPr>
            <w:tcW w:w="4247" w:type="dxa"/>
          </w:tcPr>
          <w:p w14:paraId="72A820A0" w14:textId="12321073" w:rsidR="00A378FD" w:rsidRDefault="00FD3B3F" w:rsidP="00A378FD">
            <w:pPr>
              <w:pStyle w:val="Prrafodelista"/>
              <w:ind w:left="0"/>
            </w:pPr>
            <w:r>
              <w:t>244.33.44.55</w:t>
            </w:r>
          </w:p>
        </w:tc>
        <w:tc>
          <w:tcPr>
            <w:tcW w:w="4247" w:type="dxa"/>
          </w:tcPr>
          <w:p w14:paraId="36F899CE" w14:textId="44EE4A57" w:rsidR="00A378FD" w:rsidRDefault="00C24534" w:rsidP="00A378FD">
            <w:pPr>
              <w:pStyle w:val="Prrafodelista"/>
              <w:ind w:left="0"/>
            </w:pPr>
            <w:r>
              <w:t>Clase E</w:t>
            </w:r>
          </w:p>
        </w:tc>
      </w:tr>
    </w:tbl>
    <w:p w14:paraId="30AD5FF7" w14:textId="77777777" w:rsidR="00A378FD" w:rsidRDefault="00A378FD" w:rsidP="00A378FD">
      <w:pPr>
        <w:pStyle w:val="Prrafodelista"/>
      </w:pPr>
    </w:p>
    <w:p w14:paraId="72F97426" w14:textId="77777777" w:rsidR="00A378FD" w:rsidRDefault="00A378FD" w:rsidP="00A378FD">
      <w:pPr>
        <w:pStyle w:val="Prrafodelista"/>
      </w:pPr>
    </w:p>
    <w:p w14:paraId="76CA176D" w14:textId="4B5C80A6" w:rsidR="00936783" w:rsidRPr="00DF204E" w:rsidRDefault="00936783" w:rsidP="00936783">
      <w:pPr>
        <w:pStyle w:val="Prrafodelista"/>
        <w:numPr>
          <w:ilvl w:val="0"/>
          <w:numId w:val="2"/>
        </w:numPr>
        <w:rPr>
          <w:b/>
          <w:bCs/>
        </w:rPr>
      </w:pPr>
      <w:r w:rsidRPr="00DF204E">
        <w:rPr>
          <w:b/>
          <w:bCs/>
        </w:rPr>
        <w:lastRenderedPageBreak/>
        <w:t>De la siguiente lista de números IP, especifica cuáles son válidos para colocarlos en un dispositivo y cuáles no. En cuanto a los números que consideres inválidos, explica los motivos:</w:t>
      </w:r>
    </w:p>
    <w:p w14:paraId="36C04F33" w14:textId="0AAB2AC7" w:rsidR="00FD3B3F" w:rsidRDefault="00FD3B3F" w:rsidP="00FD3B3F">
      <w:pPr>
        <w:pStyle w:val="Prrafodelista"/>
      </w:pPr>
    </w:p>
    <w:tbl>
      <w:tblPr>
        <w:tblStyle w:val="Tablaconcuadrcula"/>
        <w:tblW w:w="0" w:type="auto"/>
        <w:tblInd w:w="720" w:type="dxa"/>
        <w:tblLook w:val="04A0" w:firstRow="1" w:lastRow="0" w:firstColumn="1" w:lastColumn="0" w:noHBand="0" w:noVBand="1"/>
      </w:tblPr>
      <w:tblGrid>
        <w:gridCol w:w="2629"/>
        <w:gridCol w:w="2613"/>
        <w:gridCol w:w="2532"/>
      </w:tblGrid>
      <w:tr w:rsidR="00FD3B3F" w14:paraId="7A453329" w14:textId="77777777" w:rsidTr="00FD3B3F">
        <w:tc>
          <w:tcPr>
            <w:tcW w:w="2831" w:type="dxa"/>
          </w:tcPr>
          <w:p w14:paraId="775E71A2" w14:textId="4A452E3C" w:rsidR="00FD3B3F" w:rsidRPr="00DF204E" w:rsidRDefault="00FD3B3F" w:rsidP="00FD3B3F">
            <w:pPr>
              <w:pStyle w:val="Prrafodelista"/>
              <w:ind w:left="0"/>
              <w:rPr>
                <w:b/>
                <w:bCs/>
              </w:rPr>
            </w:pPr>
            <w:r w:rsidRPr="00DF204E">
              <w:rPr>
                <w:b/>
                <w:bCs/>
              </w:rPr>
              <w:t>Dirección IPv4</w:t>
            </w:r>
          </w:p>
        </w:tc>
        <w:tc>
          <w:tcPr>
            <w:tcW w:w="2831" w:type="dxa"/>
          </w:tcPr>
          <w:p w14:paraId="7D3A4C2F" w14:textId="33FB6E25" w:rsidR="00FD3B3F" w:rsidRPr="00DF204E" w:rsidRDefault="00FD3B3F" w:rsidP="00FD3B3F">
            <w:pPr>
              <w:pStyle w:val="Prrafodelista"/>
              <w:ind w:left="0"/>
              <w:rPr>
                <w:b/>
                <w:bCs/>
              </w:rPr>
            </w:pPr>
            <w:r w:rsidRPr="00DF204E">
              <w:rPr>
                <w:b/>
                <w:bCs/>
              </w:rPr>
              <w:t>Válido/Inválido</w:t>
            </w:r>
          </w:p>
        </w:tc>
        <w:tc>
          <w:tcPr>
            <w:tcW w:w="2832" w:type="dxa"/>
          </w:tcPr>
          <w:p w14:paraId="40899C7D" w14:textId="4F2C21FF" w:rsidR="00FD3B3F" w:rsidRPr="00DF204E" w:rsidRDefault="00FD3B3F" w:rsidP="00FD3B3F">
            <w:pPr>
              <w:pStyle w:val="Prrafodelista"/>
              <w:ind w:left="0"/>
              <w:rPr>
                <w:b/>
                <w:bCs/>
              </w:rPr>
            </w:pPr>
            <w:r w:rsidRPr="00DF204E">
              <w:rPr>
                <w:b/>
                <w:bCs/>
              </w:rPr>
              <w:t>Motivo</w:t>
            </w:r>
          </w:p>
        </w:tc>
      </w:tr>
      <w:tr w:rsidR="00FD3B3F" w14:paraId="168DFE5C" w14:textId="77777777" w:rsidTr="00FD3B3F">
        <w:tc>
          <w:tcPr>
            <w:tcW w:w="2831" w:type="dxa"/>
          </w:tcPr>
          <w:p w14:paraId="4BC89E3C" w14:textId="3B962412" w:rsidR="00FD3B3F" w:rsidRDefault="00FD3B3F" w:rsidP="00FD3B3F">
            <w:pPr>
              <w:pStyle w:val="Prrafodelista"/>
              <w:ind w:left="0"/>
            </w:pPr>
            <w:r>
              <w:t>0.0.0.1</w:t>
            </w:r>
          </w:p>
        </w:tc>
        <w:tc>
          <w:tcPr>
            <w:tcW w:w="2831" w:type="dxa"/>
          </w:tcPr>
          <w:p w14:paraId="6A6B44D4" w14:textId="0948B90B" w:rsidR="00FD3B3F" w:rsidRDefault="007A1E4A" w:rsidP="00FD3B3F">
            <w:pPr>
              <w:pStyle w:val="Prrafodelista"/>
              <w:ind w:left="0"/>
            </w:pPr>
            <w:r>
              <w:t>Inválido</w:t>
            </w:r>
          </w:p>
        </w:tc>
        <w:tc>
          <w:tcPr>
            <w:tcW w:w="2832" w:type="dxa"/>
          </w:tcPr>
          <w:p w14:paraId="303C5B79" w14:textId="798DEC9B" w:rsidR="00FD3B3F" w:rsidRDefault="007A1E4A" w:rsidP="00FD3B3F">
            <w:pPr>
              <w:pStyle w:val="Prrafodelista"/>
              <w:ind w:left="0"/>
            </w:pPr>
            <w:r w:rsidRPr="007A1E4A">
              <w:t>Indica el estado de un dispositivo que está a la espera de recibir una dirección IP.</w:t>
            </w:r>
          </w:p>
        </w:tc>
      </w:tr>
      <w:tr w:rsidR="00FD3B3F" w14:paraId="43D78C24" w14:textId="77777777" w:rsidTr="00FD3B3F">
        <w:tc>
          <w:tcPr>
            <w:tcW w:w="2831" w:type="dxa"/>
          </w:tcPr>
          <w:p w14:paraId="6063DB3F" w14:textId="171359BE" w:rsidR="00FD3B3F" w:rsidRDefault="00FD3B3F" w:rsidP="00FD3B3F">
            <w:pPr>
              <w:pStyle w:val="Prrafodelista"/>
              <w:ind w:left="0"/>
            </w:pPr>
            <w:r>
              <w:t>198.176.256.15</w:t>
            </w:r>
          </w:p>
        </w:tc>
        <w:tc>
          <w:tcPr>
            <w:tcW w:w="2831" w:type="dxa"/>
          </w:tcPr>
          <w:p w14:paraId="71DEF931" w14:textId="128CE5E2" w:rsidR="00FD3B3F" w:rsidRDefault="007A1E4A" w:rsidP="00FD3B3F">
            <w:pPr>
              <w:pStyle w:val="Prrafodelista"/>
              <w:ind w:left="0"/>
            </w:pPr>
            <w:r>
              <w:t>Invalido</w:t>
            </w:r>
          </w:p>
        </w:tc>
        <w:tc>
          <w:tcPr>
            <w:tcW w:w="2832" w:type="dxa"/>
          </w:tcPr>
          <w:p w14:paraId="120ACFEE" w14:textId="12B488D7" w:rsidR="00FD3B3F" w:rsidRDefault="007A1E4A" w:rsidP="00FD3B3F">
            <w:pPr>
              <w:pStyle w:val="Prrafodelista"/>
              <w:ind w:left="0"/>
            </w:pPr>
            <w:r>
              <w:t>Excede el 255</w:t>
            </w:r>
          </w:p>
        </w:tc>
      </w:tr>
      <w:tr w:rsidR="00FD3B3F" w14:paraId="2C6C5B06" w14:textId="77777777" w:rsidTr="00FD3B3F">
        <w:tc>
          <w:tcPr>
            <w:tcW w:w="2831" w:type="dxa"/>
          </w:tcPr>
          <w:p w14:paraId="3F282123" w14:textId="643047D9" w:rsidR="00FD3B3F" w:rsidRDefault="00FD3B3F" w:rsidP="00FD3B3F">
            <w:pPr>
              <w:pStyle w:val="Prrafodelista"/>
              <w:ind w:left="0"/>
            </w:pPr>
            <w:r>
              <w:t>127.255.255.254</w:t>
            </w:r>
          </w:p>
        </w:tc>
        <w:tc>
          <w:tcPr>
            <w:tcW w:w="2831" w:type="dxa"/>
          </w:tcPr>
          <w:p w14:paraId="018C1050" w14:textId="13BE479D" w:rsidR="00FD3B3F" w:rsidRDefault="00C24534" w:rsidP="00FD3B3F">
            <w:pPr>
              <w:pStyle w:val="Prrafodelista"/>
              <w:ind w:left="0"/>
            </w:pPr>
            <w:r>
              <w:t>Válida</w:t>
            </w:r>
          </w:p>
        </w:tc>
        <w:tc>
          <w:tcPr>
            <w:tcW w:w="2832" w:type="dxa"/>
          </w:tcPr>
          <w:p w14:paraId="755A834F" w14:textId="77777777" w:rsidR="00FD3B3F" w:rsidRDefault="00FD3B3F" w:rsidP="00FD3B3F">
            <w:pPr>
              <w:pStyle w:val="Prrafodelista"/>
              <w:ind w:left="0"/>
            </w:pPr>
          </w:p>
        </w:tc>
      </w:tr>
      <w:tr w:rsidR="00FD3B3F" w14:paraId="565287BA" w14:textId="77777777" w:rsidTr="00FD3B3F">
        <w:tc>
          <w:tcPr>
            <w:tcW w:w="2831" w:type="dxa"/>
          </w:tcPr>
          <w:p w14:paraId="53ECB4CB" w14:textId="437380F4" w:rsidR="00FD3B3F" w:rsidRDefault="00FD3B3F" w:rsidP="00FD3B3F">
            <w:pPr>
              <w:pStyle w:val="Prrafodelista"/>
              <w:ind w:left="0"/>
            </w:pPr>
            <w:r>
              <w:t>240.1.1.1</w:t>
            </w:r>
          </w:p>
        </w:tc>
        <w:tc>
          <w:tcPr>
            <w:tcW w:w="2831" w:type="dxa"/>
          </w:tcPr>
          <w:p w14:paraId="3AE0B1C1" w14:textId="3E461410" w:rsidR="00FD3B3F" w:rsidRDefault="007A1E4A" w:rsidP="00FD3B3F">
            <w:pPr>
              <w:pStyle w:val="Prrafodelista"/>
              <w:ind w:left="0"/>
            </w:pPr>
            <w:r>
              <w:t>Válida</w:t>
            </w:r>
          </w:p>
        </w:tc>
        <w:tc>
          <w:tcPr>
            <w:tcW w:w="2832" w:type="dxa"/>
          </w:tcPr>
          <w:p w14:paraId="59100311" w14:textId="77777777" w:rsidR="00FD3B3F" w:rsidRDefault="00FD3B3F" w:rsidP="00FD3B3F">
            <w:pPr>
              <w:pStyle w:val="Prrafodelista"/>
              <w:ind w:left="0"/>
            </w:pPr>
          </w:p>
        </w:tc>
      </w:tr>
      <w:tr w:rsidR="00FD3B3F" w14:paraId="005148CF" w14:textId="77777777" w:rsidTr="00FD3B3F">
        <w:tc>
          <w:tcPr>
            <w:tcW w:w="2831" w:type="dxa"/>
          </w:tcPr>
          <w:p w14:paraId="372DE1A2" w14:textId="1C839C8F" w:rsidR="00FD3B3F" w:rsidRDefault="00FD3B3F" w:rsidP="00FD3B3F">
            <w:pPr>
              <w:pStyle w:val="Prrafodelista"/>
              <w:ind w:left="0"/>
            </w:pPr>
            <w:r>
              <w:t>255.255.255.0</w:t>
            </w:r>
          </w:p>
        </w:tc>
        <w:tc>
          <w:tcPr>
            <w:tcW w:w="2831" w:type="dxa"/>
          </w:tcPr>
          <w:p w14:paraId="7635CF60" w14:textId="417A27D7" w:rsidR="00FD3B3F" w:rsidRDefault="007A1E4A" w:rsidP="00FD3B3F">
            <w:pPr>
              <w:pStyle w:val="Prrafodelista"/>
              <w:ind w:left="0"/>
            </w:pPr>
            <w:r>
              <w:t>Válida</w:t>
            </w:r>
          </w:p>
        </w:tc>
        <w:tc>
          <w:tcPr>
            <w:tcW w:w="2832" w:type="dxa"/>
          </w:tcPr>
          <w:p w14:paraId="096199AD" w14:textId="77777777" w:rsidR="00FD3B3F" w:rsidRDefault="00FD3B3F" w:rsidP="00FD3B3F">
            <w:pPr>
              <w:pStyle w:val="Prrafodelista"/>
              <w:ind w:left="0"/>
            </w:pPr>
          </w:p>
        </w:tc>
      </w:tr>
      <w:tr w:rsidR="00FD3B3F" w14:paraId="6877DF91" w14:textId="77777777" w:rsidTr="00FD3B3F">
        <w:tc>
          <w:tcPr>
            <w:tcW w:w="2831" w:type="dxa"/>
          </w:tcPr>
          <w:p w14:paraId="4962E133" w14:textId="6FF9A933" w:rsidR="00FD3B3F" w:rsidRDefault="00FD3B3F" w:rsidP="00FD3B3F">
            <w:pPr>
              <w:pStyle w:val="Prrafodelista"/>
              <w:ind w:left="0"/>
            </w:pPr>
            <w:r>
              <w:t>17.0.0.0</w:t>
            </w:r>
          </w:p>
        </w:tc>
        <w:tc>
          <w:tcPr>
            <w:tcW w:w="2831" w:type="dxa"/>
          </w:tcPr>
          <w:p w14:paraId="71663D9D" w14:textId="19D4BC26" w:rsidR="00FD3B3F" w:rsidRDefault="007A1E4A" w:rsidP="00FD3B3F">
            <w:pPr>
              <w:pStyle w:val="Prrafodelista"/>
              <w:ind w:left="0"/>
            </w:pPr>
            <w:r>
              <w:t>Válida</w:t>
            </w:r>
          </w:p>
        </w:tc>
        <w:tc>
          <w:tcPr>
            <w:tcW w:w="2832" w:type="dxa"/>
          </w:tcPr>
          <w:p w14:paraId="7A56A153" w14:textId="77777777" w:rsidR="00FD3B3F" w:rsidRDefault="00FD3B3F" w:rsidP="00FD3B3F">
            <w:pPr>
              <w:pStyle w:val="Prrafodelista"/>
              <w:ind w:left="0"/>
            </w:pPr>
          </w:p>
        </w:tc>
      </w:tr>
      <w:tr w:rsidR="00FD3B3F" w14:paraId="4B4E374D" w14:textId="77777777" w:rsidTr="00FD3B3F">
        <w:tc>
          <w:tcPr>
            <w:tcW w:w="2831" w:type="dxa"/>
          </w:tcPr>
          <w:p w14:paraId="59C8A59A" w14:textId="17A679F3" w:rsidR="00FD3B3F" w:rsidRDefault="00FD3B3F" w:rsidP="00FD3B3F">
            <w:pPr>
              <w:pStyle w:val="Prrafodelista"/>
              <w:ind w:left="0"/>
            </w:pPr>
            <w:r>
              <w:t>14.18.18.18</w:t>
            </w:r>
          </w:p>
        </w:tc>
        <w:tc>
          <w:tcPr>
            <w:tcW w:w="2831" w:type="dxa"/>
          </w:tcPr>
          <w:p w14:paraId="0185DC51" w14:textId="77A018C5" w:rsidR="00FD3B3F" w:rsidRDefault="00C24534" w:rsidP="00FD3B3F">
            <w:pPr>
              <w:pStyle w:val="Prrafodelista"/>
              <w:ind w:left="0"/>
            </w:pPr>
            <w:r>
              <w:t>Inválida</w:t>
            </w:r>
          </w:p>
        </w:tc>
        <w:tc>
          <w:tcPr>
            <w:tcW w:w="2832" w:type="dxa"/>
          </w:tcPr>
          <w:p w14:paraId="0761BAF7" w14:textId="2EF220CC" w:rsidR="00FD3B3F" w:rsidRDefault="00C24534" w:rsidP="00FD3B3F">
            <w:pPr>
              <w:pStyle w:val="Prrafodelista"/>
              <w:ind w:left="0"/>
            </w:pPr>
            <w:r>
              <w:t>Esta reservada para redes públicas de datos.</w:t>
            </w:r>
          </w:p>
        </w:tc>
      </w:tr>
      <w:tr w:rsidR="00FD3B3F" w14:paraId="150EA0ED" w14:textId="77777777" w:rsidTr="00FD3B3F">
        <w:tc>
          <w:tcPr>
            <w:tcW w:w="2831" w:type="dxa"/>
          </w:tcPr>
          <w:p w14:paraId="12AC5257" w14:textId="5EDD20D8" w:rsidR="00FD3B3F" w:rsidRDefault="00FD3B3F" w:rsidP="00FD3B3F">
            <w:pPr>
              <w:pStyle w:val="Prrafodelista"/>
              <w:ind w:left="0"/>
            </w:pPr>
            <w:r>
              <w:t>255.255.255.255</w:t>
            </w:r>
          </w:p>
        </w:tc>
        <w:tc>
          <w:tcPr>
            <w:tcW w:w="2831" w:type="dxa"/>
          </w:tcPr>
          <w:p w14:paraId="77DF88CD" w14:textId="29E86CF9" w:rsidR="00FD3B3F" w:rsidRDefault="00C24534" w:rsidP="00FD3B3F">
            <w:pPr>
              <w:pStyle w:val="Prrafodelista"/>
              <w:ind w:left="0"/>
            </w:pPr>
            <w:r>
              <w:t>Válida</w:t>
            </w:r>
          </w:p>
        </w:tc>
        <w:tc>
          <w:tcPr>
            <w:tcW w:w="2832" w:type="dxa"/>
          </w:tcPr>
          <w:p w14:paraId="55901F53" w14:textId="77777777" w:rsidR="00FD3B3F" w:rsidRDefault="00FD3B3F" w:rsidP="00FD3B3F">
            <w:pPr>
              <w:pStyle w:val="Prrafodelista"/>
              <w:ind w:left="0"/>
            </w:pPr>
          </w:p>
        </w:tc>
      </w:tr>
      <w:tr w:rsidR="00FD3B3F" w14:paraId="7DD24416" w14:textId="77777777" w:rsidTr="00FD3B3F">
        <w:tc>
          <w:tcPr>
            <w:tcW w:w="2831" w:type="dxa"/>
          </w:tcPr>
          <w:p w14:paraId="6D405B8B" w14:textId="5817836C" w:rsidR="00FD3B3F" w:rsidRDefault="00FD3B3F" w:rsidP="00FD3B3F">
            <w:pPr>
              <w:pStyle w:val="Prrafodelista"/>
              <w:ind w:left="0"/>
            </w:pPr>
            <w:r>
              <w:t>192.168.12.255</w:t>
            </w:r>
          </w:p>
        </w:tc>
        <w:tc>
          <w:tcPr>
            <w:tcW w:w="2831" w:type="dxa"/>
          </w:tcPr>
          <w:p w14:paraId="5904CD38" w14:textId="578090A3" w:rsidR="00FD3B3F" w:rsidRDefault="00C24534" w:rsidP="00FD3B3F">
            <w:pPr>
              <w:pStyle w:val="Prrafodelista"/>
              <w:ind w:left="0"/>
            </w:pPr>
            <w:r>
              <w:t>Válida</w:t>
            </w:r>
          </w:p>
        </w:tc>
        <w:tc>
          <w:tcPr>
            <w:tcW w:w="2832" w:type="dxa"/>
          </w:tcPr>
          <w:p w14:paraId="2841C293" w14:textId="77777777" w:rsidR="00FD3B3F" w:rsidRDefault="00FD3B3F" w:rsidP="00FD3B3F">
            <w:pPr>
              <w:pStyle w:val="Prrafodelista"/>
              <w:ind w:left="0"/>
            </w:pPr>
          </w:p>
        </w:tc>
      </w:tr>
      <w:tr w:rsidR="00FD3B3F" w14:paraId="40A93330" w14:textId="77777777" w:rsidTr="00FD3B3F">
        <w:tc>
          <w:tcPr>
            <w:tcW w:w="2831" w:type="dxa"/>
          </w:tcPr>
          <w:p w14:paraId="068AF329" w14:textId="3D46818F" w:rsidR="00FD3B3F" w:rsidRDefault="00FD3B3F" w:rsidP="00FD3B3F">
            <w:pPr>
              <w:pStyle w:val="Prrafodelista"/>
              <w:ind w:left="0"/>
            </w:pPr>
            <w:r>
              <w:t>63.15.65.255</w:t>
            </w:r>
          </w:p>
        </w:tc>
        <w:tc>
          <w:tcPr>
            <w:tcW w:w="2831" w:type="dxa"/>
          </w:tcPr>
          <w:p w14:paraId="1B9F266B" w14:textId="42DEE923" w:rsidR="00FD3B3F" w:rsidRDefault="00C24534" w:rsidP="00FD3B3F">
            <w:pPr>
              <w:pStyle w:val="Prrafodelista"/>
              <w:ind w:left="0"/>
            </w:pPr>
            <w:r>
              <w:t>Válida</w:t>
            </w:r>
          </w:p>
        </w:tc>
        <w:tc>
          <w:tcPr>
            <w:tcW w:w="2832" w:type="dxa"/>
          </w:tcPr>
          <w:p w14:paraId="43918507" w14:textId="77777777" w:rsidR="00FD3B3F" w:rsidRDefault="00FD3B3F" w:rsidP="00FD3B3F">
            <w:pPr>
              <w:pStyle w:val="Prrafodelista"/>
              <w:ind w:left="0"/>
            </w:pPr>
          </w:p>
        </w:tc>
      </w:tr>
    </w:tbl>
    <w:p w14:paraId="7AC09A5D" w14:textId="49EEE668" w:rsidR="003A2E40" w:rsidRDefault="003A2E40" w:rsidP="00521FBA"/>
    <w:p w14:paraId="6D0A1119" w14:textId="77777777" w:rsidR="003A2E40" w:rsidRDefault="003A2E40" w:rsidP="00FD3B3F">
      <w:pPr>
        <w:pStyle w:val="Prrafodelista"/>
      </w:pPr>
    </w:p>
    <w:p w14:paraId="41F1A915" w14:textId="1DBF6905" w:rsidR="00936783" w:rsidRPr="00DF204E" w:rsidRDefault="00936783" w:rsidP="00936783">
      <w:pPr>
        <w:pStyle w:val="Prrafodelista"/>
        <w:numPr>
          <w:ilvl w:val="0"/>
          <w:numId w:val="2"/>
        </w:numPr>
        <w:rPr>
          <w:b/>
          <w:bCs/>
        </w:rPr>
      </w:pPr>
      <w:r w:rsidRPr="00DF204E">
        <w:rPr>
          <w:b/>
          <w:bCs/>
        </w:rPr>
        <w:t>Analiza las siguientes direcciones IPv6 y determina si son válidas o no. En caso de que decidas que hay direcciones no válidas, explica los motivos:</w:t>
      </w:r>
    </w:p>
    <w:p w14:paraId="532CACBF" w14:textId="2C87220E" w:rsidR="00FD3B3F" w:rsidRDefault="00FD3B3F" w:rsidP="00FD3B3F">
      <w:pPr>
        <w:pStyle w:val="Prrafodelista"/>
      </w:pPr>
    </w:p>
    <w:tbl>
      <w:tblPr>
        <w:tblStyle w:val="Tablaconcuadrcula"/>
        <w:tblW w:w="0" w:type="auto"/>
        <w:tblInd w:w="720" w:type="dxa"/>
        <w:tblLook w:val="04A0" w:firstRow="1" w:lastRow="0" w:firstColumn="1" w:lastColumn="0" w:noHBand="0" w:noVBand="1"/>
      </w:tblPr>
      <w:tblGrid>
        <w:gridCol w:w="2767"/>
        <w:gridCol w:w="2581"/>
        <w:gridCol w:w="2426"/>
      </w:tblGrid>
      <w:tr w:rsidR="00FD3B3F" w14:paraId="6AE20F08" w14:textId="77777777" w:rsidTr="00C318B5">
        <w:tc>
          <w:tcPr>
            <w:tcW w:w="2767" w:type="dxa"/>
          </w:tcPr>
          <w:p w14:paraId="51BFD402" w14:textId="5FE939DE" w:rsidR="00FD3B3F" w:rsidRPr="00DF204E" w:rsidRDefault="00FD3B3F" w:rsidP="00A85912">
            <w:pPr>
              <w:pStyle w:val="Prrafodelista"/>
              <w:ind w:left="0"/>
              <w:rPr>
                <w:b/>
                <w:bCs/>
              </w:rPr>
            </w:pPr>
            <w:r w:rsidRPr="00DF204E">
              <w:rPr>
                <w:b/>
                <w:bCs/>
              </w:rPr>
              <w:t>Dirección IPv6</w:t>
            </w:r>
          </w:p>
        </w:tc>
        <w:tc>
          <w:tcPr>
            <w:tcW w:w="2581" w:type="dxa"/>
          </w:tcPr>
          <w:p w14:paraId="473529AB" w14:textId="77777777" w:rsidR="00FD3B3F" w:rsidRPr="00DF204E" w:rsidRDefault="00FD3B3F" w:rsidP="00A85912">
            <w:pPr>
              <w:pStyle w:val="Prrafodelista"/>
              <w:ind w:left="0"/>
              <w:rPr>
                <w:b/>
                <w:bCs/>
              </w:rPr>
            </w:pPr>
            <w:r w:rsidRPr="00DF204E">
              <w:rPr>
                <w:b/>
                <w:bCs/>
              </w:rPr>
              <w:t>Válido/Inválido</w:t>
            </w:r>
          </w:p>
        </w:tc>
        <w:tc>
          <w:tcPr>
            <w:tcW w:w="2426" w:type="dxa"/>
          </w:tcPr>
          <w:p w14:paraId="5D8C4FE6" w14:textId="77777777" w:rsidR="00FD3B3F" w:rsidRPr="00DF204E" w:rsidRDefault="00FD3B3F" w:rsidP="00A85912">
            <w:pPr>
              <w:pStyle w:val="Prrafodelista"/>
              <w:ind w:left="0"/>
              <w:rPr>
                <w:b/>
                <w:bCs/>
              </w:rPr>
            </w:pPr>
            <w:r w:rsidRPr="00DF204E">
              <w:rPr>
                <w:b/>
                <w:bCs/>
              </w:rPr>
              <w:t>Motivo</w:t>
            </w:r>
          </w:p>
        </w:tc>
      </w:tr>
      <w:tr w:rsidR="00C318B5" w14:paraId="36F8DE6C" w14:textId="77777777" w:rsidTr="00C318B5">
        <w:tc>
          <w:tcPr>
            <w:tcW w:w="2767" w:type="dxa"/>
          </w:tcPr>
          <w:p w14:paraId="7D6795FF" w14:textId="05E150B1" w:rsidR="00C318B5" w:rsidRDefault="00C318B5" w:rsidP="00C318B5">
            <w:pPr>
              <w:pStyle w:val="Prrafodelista"/>
              <w:ind w:left="0"/>
            </w:pPr>
            <w:proofErr w:type="gramStart"/>
            <w:r>
              <w:t>::</w:t>
            </w:r>
            <w:proofErr w:type="gramEnd"/>
            <w:r>
              <w:t>61de</w:t>
            </w:r>
          </w:p>
        </w:tc>
        <w:tc>
          <w:tcPr>
            <w:tcW w:w="2581" w:type="dxa"/>
          </w:tcPr>
          <w:p w14:paraId="09F24DA7" w14:textId="24691493" w:rsidR="00C318B5" w:rsidRDefault="006C5725" w:rsidP="00C318B5">
            <w:pPr>
              <w:pStyle w:val="Prrafodelista"/>
              <w:ind w:left="0"/>
            </w:pPr>
            <w:r>
              <w:t>Válida</w:t>
            </w:r>
          </w:p>
        </w:tc>
        <w:tc>
          <w:tcPr>
            <w:tcW w:w="2426" w:type="dxa"/>
          </w:tcPr>
          <w:p w14:paraId="2F99B671" w14:textId="398F3727" w:rsidR="00C318B5" w:rsidRDefault="006C5725" w:rsidP="00C318B5">
            <w:pPr>
              <w:pStyle w:val="Prrafodelista"/>
              <w:ind w:left="0"/>
            </w:pPr>
            <w:r>
              <w:t>Puede que tenga ceros comprimidos</w:t>
            </w:r>
          </w:p>
        </w:tc>
      </w:tr>
      <w:tr w:rsidR="00C318B5" w14:paraId="67EF7A24" w14:textId="77777777" w:rsidTr="00C318B5">
        <w:tc>
          <w:tcPr>
            <w:tcW w:w="2767" w:type="dxa"/>
          </w:tcPr>
          <w:p w14:paraId="0479B91E" w14:textId="128576A1" w:rsidR="00C318B5" w:rsidRPr="00FD3B3F" w:rsidRDefault="00C318B5" w:rsidP="00C318B5">
            <w:proofErr w:type="gramStart"/>
            <w:r>
              <w:t>::</w:t>
            </w:r>
            <w:proofErr w:type="gramEnd"/>
            <w:r>
              <w:t>1</w:t>
            </w:r>
          </w:p>
        </w:tc>
        <w:tc>
          <w:tcPr>
            <w:tcW w:w="2581" w:type="dxa"/>
          </w:tcPr>
          <w:p w14:paraId="4CBF6C3E" w14:textId="016EB65D" w:rsidR="00C318B5" w:rsidRDefault="00C318B5" w:rsidP="00C318B5">
            <w:pPr>
              <w:pStyle w:val="Prrafodelista"/>
              <w:ind w:left="0"/>
            </w:pPr>
            <w:r>
              <w:t>Inválida</w:t>
            </w:r>
          </w:p>
        </w:tc>
        <w:tc>
          <w:tcPr>
            <w:tcW w:w="2426" w:type="dxa"/>
          </w:tcPr>
          <w:p w14:paraId="66A87723" w14:textId="6CFE1962" w:rsidR="00C318B5" w:rsidRDefault="00C318B5" w:rsidP="00C318B5">
            <w:pPr>
              <w:pStyle w:val="Prrafodelista"/>
              <w:ind w:left="0"/>
            </w:pPr>
            <w:r>
              <w:t xml:space="preserve">Es la dirección </w:t>
            </w:r>
            <w:proofErr w:type="spellStart"/>
            <w:r>
              <w:t>loopback</w:t>
            </w:r>
            <w:proofErr w:type="spellEnd"/>
          </w:p>
        </w:tc>
      </w:tr>
      <w:tr w:rsidR="00C318B5" w14:paraId="23A6EAAA" w14:textId="77777777" w:rsidTr="00C318B5">
        <w:tc>
          <w:tcPr>
            <w:tcW w:w="2767" w:type="dxa"/>
          </w:tcPr>
          <w:p w14:paraId="692D9DA7" w14:textId="3BAE69C6" w:rsidR="00C318B5" w:rsidRPr="00FD3B3F" w:rsidRDefault="00C318B5" w:rsidP="00C318B5">
            <w:proofErr w:type="gramStart"/>
            <w:r>
              <w:t>Abcd:defg</w:t>
            </w:r>
            <w:proofErr w:type="gramEnd"/>
            <w:r>
              <w:t>:0101::</w:t>
            </w:r>
            <w:proofErr w:type="spellStart"/>
            <w:r>
              <w:t>abce</w:t>
            </w:r>
            <w:proofErr w:type="spellEnd"/>
          </w:p>
        </w:tc>
        <w:tc>
          <w:tcPr>
            <w:tcW w:w="2581" w:type="dxa"/>
          </w:tcPr>
          <w:p w14:paraId="1606030F" w14:textId="21E75353" w:rsidR="00C318B5" w:rsidRDefault="00C318B5" w:rsidP="00C318B5">
            <w:pPr>
              <w:pStyle w:val="Prrafodelista"/>
              <w:ind w:left="0"/>
            </w:pPr>
            <w:r>
              <w:t>Inválida</w:t>
            </w:r>
          </w:p>
        </w:tc>
        <w:tc>
          <w:tcPr>
            <w:tcW w:w="2426" w:type="dxa"/>
          </w:tcPr>
          <w:p w14:paraId="7FB025CB" w14:textId="350619C0" w:rsidR="00C318B5" w:rsidRDefault="00C318B5" w:rsidP="00C318B5">
            <w:pPr>
              <w:pStyle w:val="Prrafodelista"/>
              <w:ind w:left="0"/>
            </w:pPr>
            <w:r>
              <w:t>Tiene una G</w:t>
            </w:r>
          </w:p>
        </w:tc>
      </w:tr>
      <w:tr w:rsidR="003A2E40" w14:paraId="01E70B18" w14:textId="77777777" w:rsidTr="00C318B5">
        <w:tc>
          <w:tcPr>
            <w:tcW w:w="2767" w:type="dxa"/>
          </w:tcPr>
          <w:p w14:paraId="5585306E" w14:textId="22238BA2" w:rsidR="003A2E40" w:rsidRPr="00FD3B3F" w:rsidRDefault="003A2E40" w:rsidP="003A2E40">
            <w:proofErr w:type="spellStart"/>
            <w:proofErr w:type="gramStart"/>
            <w:r>
              <w:t>Abcd</w:t>
            </w:r>
            <w:proofErr w:type="spellEnd"/>
            <w:r>
              <w:t>::</w:t>
            </w:r>
            <w:proofErr w:type="spellStart"/>
            <w:proofErr w:type="gramEnd"/>
            <w:r>
              <w:t>abcd</w:t>
            </w:r>
            <w:proofErr w:type="spellEnd"/>
          </w:p>
        </w:tc>
        <w:tc>
          <w:tcPr>
            <w:tcW w:w="2581" w:type="dxa"/>
          </w:tcPr>
          <w:p w14:paraId="719FE066" w14:textId="49A157BE" w:rsidR="003A2E40" w:rsidRDefault="003A2E40" w:rsidP="003A2E40">
            <w:pPr>
              <w:pStyle w:val="Prrafodelista"/>
              <w:ind w:left="0"/>
            </w:pPr>
            <w:r>
              <w:t>Válida</w:t>
            </w:r>
          </w:p>
        </w:tc>
        <w:tc>
          <w:tcPr>
            <w:tcW w:w="2426" w:type="dxa"/>
          </w:tcPr>
          <w:p w14:paraId="1D708D3C" w14:textId="33B4220F" w:rsidR="003A2E40" w:rsidRDefault="003A2E40" w:rsidP="003A2E40">
            <w:pPr>
              <w:pStyle w:val="Prrafodelista"/>
              <w:ind w:left="0"/>
            </w:pPr>
            <w:r>
              <w:t>Puede que tenga ceros comprimidos</w:t>
            </w:r>
          </w:p>
        </w:tc>
      </w:tr>
      <w:tr w:rsidR="003A2E40" w14:paraId="6C7EAFC3" w14:textId="77777777" w:rsidTr="00C318B5">
        <w:tc>
          <w:tcPr>
            <w:tcW w:w="2767" w:type="dxa"/>
          </w:tcPr>
          <w:p w14:paraId="17A15876" w14:textId="002F031E" w:rsidR="003A2E40" w:rsidRPr="00FD3B3F" w:rsidRDefault="003A2E40" w:rsidP="003A2E40">
            <w:r>
              <w:t>A1</w:t>
            </w:r>
            <w:proofErr w:type="gramStart"/>
            <w:r>
              <w:t>b:123:123</w:t>
            </w:r>
            <w:proofErr w:type="gramEnd"/>
            <w:r>
              <w:t>:fff:11:22:1:b</w:t>
            </w:r>
          </w:p>
        </w:tc>
        <w:tc>
          <w:tcPr>
            <w:tcW w:w="2581" w:type="dxa"/>
          </w:tcPr>
          <w:p w14:paraId="23CB57F3" w14:textId="67EE91AA" w:rsidR="003A2E40" w:rsidRDefault="003A2E40" w:rsidP="003A2E40">
            <w:pPr>
              <w:pStyle w:val="Prrafodelista"/>
              <w:ind w:left="0"/>
            </w:pPr>
            <w:r>
              <w:t>Válida</w:t>
            </w:r>
          </w:p>
        </w:tc>
        <w:tc>
          <w:tcPr>
            <w:tcW w:w="2426" w:type="dxa"/>
          </w:tcPr>
          <w:p w14:paraId="4AF9CEC8" w14:textId="31535C2E" w:rsidR="003A2E40" w:rsidRDefault="003A2E40" w:rsidP="003A2E40">
            <w:pPr>
              <w:pStyle w:val="Prrafodelista"/>
              <w:ind w:left="0"/>
            </w:pPr>
            <w:r>
              <w:t>Puede ser que tenga ceros omitidos</w:t>
            </w:r>
          </w:p>
        </w:tc>
      </w:tr>
      <w:tr w:rsidR="003A2E40" w14:paraId="521EFC11" w14:textId="77777777" w:rsidTr="00C318B5">
        <w:tc>
          <w:tcPr>
            <w:tcW w:w="2767" w:type="dxa"/>
          </w:tcPr>
          <w:p w14:paraId="5329B543" w14:textId="13CA265B" w:rsidR="003A2E40" w:rsidRPr="00FD3B3F" w:rsidRDefault="003A2E40" w:rsidP="003A2E40">
            <w:r>
              <w:t>::</w:t>
            </w:r>
          </w:p>
        </w:tc>
        <w:tc>
          <w:tcPr>
            <w:tcW w:w="2581" w:type="dxa"/>
          </w:tcPr>
          <w:p w14:paraId="021BBB10" w14:textId="526D9D39" w:rsidR="003A2E40" w:rsidRDefault="003A2E40" w:rsidP="003A2E40">
            <w:pPr>
              <w:pStyle w:val="Prrafodelista"/>
              <w:ind w:left="0"/>
            </w:pPr>
            <w:r>
              <w:t>Inválida</w:t>
            </w:r>
          </w:p>
        </w:tc>
        <w:tc>
          <w:tcPr>
            <w:tcW w:w="2426" w:type="dxa"/>
          </w:tcPr>
          <w:p w14:paraId="7CE4019E" w14:textId="4D3F0680" w:rsidR="003A2E40" w:rsidRDefault="003A2E40" w:rsidP="003A2E40">
            <w:pPr>
              <w:pStyle w:val="Prrafodelista"/>
              <w:ind w:left="0"/>
            </w:pPr>
            <w:r>
              <w:t xml:space="preserve">La primera dirección válida </w:t>
            </w:r>
            <w:proofErr w:type="gramStart"/>
            <w:r>
              <w:t>es :</w:t>
            </w:r>
            <w:proofErr w:type="gramEnd"/>
            <w:r>
              <w:t>:0001</w:t>
            </w:r>
          </w:p>
        </w:tc>
      </w:tr>
      <w:tr w:rsidR="003A2E40" w14:paraId="27D0E517" w14:textId="77777777" w:rsidTr="00C318B5">
        <w:tc>
          <w:tcPr>
            <w:tcW w:w="2767" w:type="dxa"/>
          </w:tcPr>
          <w:p w14:paraId="09B8F7B7" w14:textId="3BD8C1C2" w:rsidR="003A2E40" w:rsidRPr="00FD3B3F" w:rsidRDefault="003A2E40" w:rsidP="003A2E40">
            <w:proofErr w:type="gramStart"/>
            <w:r>
              <w:t>1234a::</w:t>
            </w:r>
            <w:proofErr w:type="spellStart"/>
            <w:proofErr w:type="gramEnd"/>
            <w:r>
              <w:t>ffff</w:t>
            </w:r>
            <w:proofErr w:type="spellEnd"/>
          </w:p>
        </w:tc>
        <w:tc>
          <w:tcPr>
            <w:tcW w:w="2581" w:type="dxa"/>
          </w:tcPr>
          <w:p w14:paraId="1803CB4D" w14:textId="7CC7DC5C" w:rsidR="003A2E40" w:rsidRDefault="003A2E40" w:rsidP="003A2E40">
            <w:pPr>
              <w:pStyle w:val="Prrafodelista"/>
              <w:ind w:left="0"/>
            </w:pPr>
            <w:r>
              <w:t>Inválida</w:t>
            </w:r>
          </w:p>
        </w:tc>
        <w:tc>
          <w:tcPr>
            <w:tcW w:w="2426" w:type="dxa"/>
          </w:tcPr>
          <w:p w14:paraId="649AF5B4" w14:textId="44BEBE5B" w:rsidR="003A2E40" w:rsidRDefault="003A2E40" w:rsidP="003A2E40">
            <w:pPr>
              <w:pStyle w:val="Prrafodelista"/>
              <w:ind w:left="0"/>
            </w:pPr>
            <w:r>
              <w:t>Tiene 20 bits en el primer grupo</w:t>
            </w:r>
          </w:p>
        </w:tc>
      </w:tr>
      <w:tr w:rsidR="003A2E40" w14:paraId="277299E4" w14:textId="77777777" w:rsidTr="00C318B5">
        <w:tc>
          <w:tcPr>
            <w:tcW w:w="2767" w:type="dxa"/>
          </w:tcPr>
          <w:p w14:paraId="13F17003" w14:textId="3E93B187" w:rsidR="003A2E40" w:rsidRPr="00FD3B3F" w:rsidRDefault="003A2E40" w:rsidP="003A2E40">
            <w:r>
              <w:t>Fc</w:t>
            </w:r>
            <w:proofErr w:type="gramStart"/>
            <w:r>
              <w:t>00:1543:a</w:t>
            </w:r>
            <w:proofErr w:type="gramEnd"/>
            <w:r>
              <w:t>1b5::4e5f</w:t>
            </w:r>
          </w:p>
        </w:tc>
        <w:tc>
          <w:tcPr>
            <w:tcW w:w="2581" w:type="dxa"/>
          </w:tcPr>
          <w:p w14:paraId="3062CF99" w14:textId="56539400" w:rsidR="003A2E40" w:rsidRDefault="003A2E40" w:rsidP="003A2E40">
            <w:pPr>
              <w:pStyle w:val="Prrafodelista"/>
              <w:ind w:left="0"/>
            </w:pPr>
            <w:r>
              <w:t>Válida</w:t>
            </w:r>
          </w:p>
        </w:tc>
        <w:tc>
          <w:tcPr>
            <w:tcW w:w="2426" w:type="dxa"/>
          </w:tcPr>
          <w:p w14:paraId="59C2F660" w14:textId="77777777" w:rsidR="003A2E40" w:rsidRDefault="003A2E40" w:rsidP="003A2E40">
            <w:pPr>
              <w:pStyle w:val="Prrafodelista"/>
              <w:ind w:left="0"/>
            </w:pPr>
          </w:p>
        </w:tc>
      </w:tr>
      <w:tr w:rsidR="003A2E40" w14:paraId="02A0BDC9" w14:textId="77777777" w:rsidTr="00C318B5">
        <w:tc>
          <w:tcPr>
            <w:tcW w:w="2767" w:type="dxa"/>
          </w:tcPr>
          <w:p w14:paraId="72869192" w14:textId="71E9B257" w:rsidR="003A2E40" w:rsidRPr="00FD3B3F" w:rsidRDefault="003A2E40" w:rsidP="003A2E40">
            <w:r>
              <w:t>Ff00::0</w:t>
            </w:r>
          </w:p>
        </w:tc>
        <w:tc>
          <w:tcPr>
            <w:tcW w:w="2581" w:type="dxa"/>
          </w:tcPr>
          <w:p w14:paraId="2F8B94C3" w14:textId="761FE2F9" w:rsidR="003A2E40" w:rsidRDefault="003A2E40" w:rsidP="003A2E40">
            <w:pPr>
              <w:pStyle w:val="Prrafodelista"/>
              <w:ind w:left="0"/>
            </w:pPr>
            <w:r>
              <w:t>Válida</w:t>
            </w:r>
          </w:p>
        </w:tc>
        <w:tc>
          <w:tcPr>
            <w:tcW w:w="2426" w:type="dxa"/>
          </w:tcPr>
          <w:p w14:paraId="18D6C719" w14:textId="361C2ABA" w:rsidR="003A2E40" w:rsidRDefault="003A2E40" w:rsidP="003A2E40">
            <w:pPr>
              <w:pStyle w:val="Prrafodelista"/>
              <w:ind w:left="0"/>
            </w:pPr>
            <w:r>
              <w:t>Puede que tenga ceros comprimidos</w:t>
            </w:r>
          </w:p>
        </w:tc>
      </w:tr>
      <w:tr w:rsidR="003A2E40" w:rsidRPr="00FD3B3F" w14:paraId="6A8B77B7" w14:textId="77777777" w:rsidTr="00C318B5">
        <w:tc>
          <w:tcPr>
            <w:tcW w:w="2767" w:type="dxa"/>
          </w:tcPr>
          <w:p w14:paraId="6B9D883B" w14:textId="6E4D1CB2" w:rsidR="003A2E40" w:rsidRPr="00FD3B3F" w:rsidRDefault="003A2E40" w:rsidP="003A2E40">
            <w:proofErr w:type="gramStart"/>
            <w:r w:rsidRPr="00FD3B3F">
              <w:t>Ff:aa</w:t>
            </w:r>
            <w:proofErr w:type="gramEnd"/>
            <w:r w:rsidRPr="00FD3B3F">
              <w:t>:bb:cc:dd:e</w:t>
            </w:r>
            <w:r>
              <w:t>e:ff:11</w:t>
            </w:r>
          </w:p>
        </w:tc>
        <w:tc>
          <w:tcPr>
            <w:tcW w:w="2581" w:type="dxa"/>
          </w:tcPr>
          <w:p w14:paraId="158032D4" w14:textId="1FEBEE29" w:rsidR="003A2E40" w:rsidRPr="00FD3B3F" w:rsidRDefault="003A2E40" w:rsidP="003A2E40">
            <w:pPr>
              <w:pStyle w:val="Prrafodelista"/>
              <w:ind w:left="0"/>
            </w:pPr>
            <w:r>
              <w:t>Inválida</w:t>
            </w:r>
          </w:p>
        </w:tc>
        <w:tc>
          <w:tcPr>
            <w:tcW w:w="2426" w:type="dxa"/>
          </w:tcPr>
          <w:p w14:paraId="722AAF14" w14:textId="61C744C4" w:rsidR="003A2E40" w:rsidRPr="00FD3B3F" w:rsidRDefault="003A2E40" w:rsidP="003A2E40">
            <w:pPr>
              <w:pStyle w:val="Prrafodelista"/>
              <w:ind w:left="0"/>
            </w:pPr>
            <w:r>
              <w:t>No tiene 128 bits</w:t>
            </w:r>
          </w:p>
        </w:tc>
      </w:tr>
    </w:tbl>
    <w:p w14:paraId="7EEFD4B3" w14:textId="0B5BF5A9" w:rsidR="00FD3B3F" w:rsidRDefault="00FD3B3F" w:rsidP="006C5725"/>
    <w:p w14:paraId="61EC180E" w14:textId="5F2046C0" w:rsidR="006C5725" w:rsidRDefault="006C5725" w:rsidP="006C5725"/>
    <w:p w14:paraId="74472C75" w14:textId="347A4AD5" w:rsidR="006C5725" w:rsidRDefault="006C5725" w:rsidP="006C5725"/>
    <w:p w14:paraId="529597C8" w14:textId="4FECBBA8" w:rsidR="006C5725" w:rsidRDefault="006C5725" w:rsidP="006C5725"/>
    <w:p w14:paraId="0786FD35" w14:textId="77777777" w:rsidR="006C5725" w:rsidRDefault="006C5725" w:rsidP="006C5725"/>
    <w:p w14:paraId="4814714B" w14:textId="77777777" w:rsidR="00FD3B3F" w:rsidRPr="00FD3B3F" w:rsidRDefault="00FD3B3F" w:rsidP="00FD3B3F">
      <w:pPr>
        <w:pStyle w:val="Prrafodelista"/>
      </w:pPr>
    </w:p>
    <w:p w14:paraId="6EF06776" w14:textId="534B35B1" w:rsidR="00936783" w:rsidRPr="00DF204E" w:rsidRDefault="00936783" w:rsidP="00936783">
      <w:pPr>
        <w:pStyle w:val="Prrafodelista"/>
        <w:numPr>
          <w:ilvl w:val="0"/>
          <w:numId w:val="2"/>
        </w:numPr>
        <w:rPr>
          <w:b/>
          <w:bCs/>
        </w:rPr>
      </w:pPr>
      <w:r w:rsidRPr="00DF204E">
        <w:rPr>
          <w:b/>
          <w:bCs/>
        </w:rPr>
        <w:t>Una organización tiene asignada la dirección IP 133.15.0.0 nos encarga su división en cinco subredes. Responde a las siguientes cuestiones:</w:t>
      </w:r>
    </w:p>
    <w:p w14:paraId="0757B347" w14:textId="4A855474" w:rsidR="00FD3B3F" w:rsidRDefault="00FD3B3F" w:rsidP="00FD3B3F">
      <w:pPr>
        <w:pStyle w:val="Prrafodelista"/>
      </w:pPr>
    </w:p>
    <w:p w14:paraId="7805BFAD" w14:textId="45CAB915" w:rsidR="00FD3B3F" w:rsidRPr="007F3EDE" w:rsidRDefault="00FD3B3F" w:rsidP="00FD3B3F">
      <w:pPr>
        <w:pStyle w:val="Prrafodelista"/>
        <w:numPr>
          <w:ilvl w:val="0"/>
          <w:numId w:val="4"/>
        </w:numPr>
        <w:rPr>
          <w:b/>
          <w:bCs/>
        </w:rPr>
      </w:pPr>
      <w:r w:rsidRPr="007F3EDE">
        <w:rPr>
          <w:b/>
          <w:bCs/>
        </w:rPr>
        <w:t xml:space="preserve">¿Cuántos bits </w:t>
      </w:r>
      <w:r w:rsidR="00DF204E" w:rsidRPr="007F3EDE">
        <w:rPr>
          <w:b/>
          <w:bCs/>
        </w:rPr>
        <w:t>debemos</w:t>
      </w:r>
      <w:r w:rsidRPr="007F3EDE">
        <w:rPr>
          <w:b/>
          <w:bCs/>
        </w:rPr>
        <w:t xml:space="preserve"> tomar de la parte de host para poder crear las cinco subredes?</w:t>
      </w:r>
    </w:p>
    <w:p w14:paraId="0D2B403C" w14:textId="4F4BFCF6" w:rsidR="00C365AB" w:rsidRDefault="00C365AB" w:rsidP="00C365AB">
      <w:pPr>
        <w:pStyle w:val="Prrafodelista"/>
        <w:ind w:left="1080"/>
      </w:pPr>
    </w:p>
    <w:p w14:paraId="313447EE" w14:textId="48EB5275" w:rsidR="00C365AB" w:rsidRDefault="00C365AB" w:rsidP="00C365AB">
      <w:pPr>
        <w:pStyle w:val="Prrafodelista"/>
        <w:ind w:left="1080"/>
      </w:pPr>
      <w:r>
        <w:t>3 bits, ya que 2^3 bits= hasta 8 subredes</w:t>
      </w:r>
    </w:p>
    <w:p w14:paraId="5E5A8199" w14:textId="77777777" w:rsidR="00C365AB" w:rsidRDefault="00C365AB" w:rsidP="00C365AB">
      <w:pPr>
        <w:pStyle w:val="Prrafodelista"/>
        <w:ind w:left="1080"/>
      </w:pPr>
    </w:p>
    <w:p w14:paraId="2A09165B" w14:textId="06C731E4" w:rsidR="00FD3B3F" w:rsidRPr="007F3EDE" w:rsidRDefault="00FD3B3F" w:rsidP="00FD3B3F">
      <w:pPr>
        <w:pStyle w:val="Prrafodelista"/>
        <w:numPr>
          <w:ilvl w:val="0"/>
          <w:numId w:val="4"/>
        </w:numPr>
        <w:rPr>
          <w:b/>
          <w:bCs/>
        </w:rPr>
      </w:pPr>
      <w:r w:rsidRPr="007F3EDE">
        <w:rPr>
          <w:b/>
          <w:bCs/>
        </w:rPr>
        <w:t>¿Cómo quedará la máscara de subred?</w:t>
      </w:r>
    </w:p>
    <w:p w14:paraId="22D1B413" w14:textId="61F5F1E0" w:rsidR="00C365AB" w:rsidRDefault="00C365AB" w:rsidP="00C365AB">
      <w:pPr>
        <w:pStyle w:val="Prrafodelista"/>
        <w:ind w:left="1080"/>
      </w:pPr>
    </w:p>
    <w:p w14:paraId="334D0853" w14:textId="1D4E71CA" w:rsidR="00C365AB" w:rsidRDefault="00C365AB" w:rsidP="00C365AB">
      <w:pPr>
        <w:pStyle w:val="Prrafodelista"/>
        <w:ind w:left="1080"/>
      </w:pPr>
      <w:r>
        <w:t>255.255.</w:t>
      </w:r>
      <w:r w:rsidR="007F3EDE">
        <w:t>0</w:t>
      </w:r>
      <w:r>
        <w:t>.0</w:t>
      </w:r>
    </w:p>
    <w:p w14:paraId="51AFF98D" w14:textId="77777777" w:rsidR="00C365AB" w:rsidRDefault="00C365AB" w:rsidP="00C365AB">
      <w:pPr>
        <w:pStyle w:val="Prrafodelista"/>
        <w:ind w:left="1080"/>
      </w:pPr>
    </w:p>
    <w:p w14:paraId="0122EED6" w14:textId="0026BB16" w:rsidR="00FD3B3F" w:rsidRPr="007F3EDE" w:rsidRDefault="00FD3B3F" w:rsidP="00FD3B3F">
      <w:pPr>
        <w:pStyle w:val="Prrafodelista"/>
        <w:numPr>
          <w:ilvl w:val="0"/>
          <w:numId w:val="4"/>
        </w:numPr>
        <w:rPr>
          <w:b/>
          <w:bCs/>
        </w:rPr>
      </w:pPr>
      <w:r w:rsidRPr="007F3EDE">
        <w:rPr>
          <w:b/>
          <w:bCs/>
        </w:rPr>
        <w:t>¿Cuántos dispositivos podrán conectarse a cada una de las subredes?</w:t>
      </w:r>
    </w:p>
    <w:p w14:paraId="68E3E6D3" w14:textId="0A1B1076" w:rsidR="00C365AB" w:rsidRDefault="00C365AB" w:rsidP="00C365AB">
      <w:pPr>
        <w:pStyle w:val="Prrafodelista"/>
        <w:ind w:left="1080"/>
      </w:pPr>
    </w:p>
    <w:p w14:paraId="4B533EA1" w14:textId="2CB422B0" w:rsidR="00C365AB" w:rsidRDefault="007F3EDE" w:rsidP="00C365AB">
      <w:pPr>
        <w:pStyle w:val="Prrafodelista"/>
        <w:ind w:left="1080"/>
      </w:pPr>
      <w:r>
        <w:t>A una red tipo B se pueden conectar un total de 65.534 hosts, que divididos en 5 subredes dará 13.106 equipos por subred.</w:t>
      </w:r>
    </w:p>
    <w:p w14:paraId="5315E209" w14:textId="77777777" w:rsidR="00C365AB" w:rsidRDefault="00C365AB" w:rsidP="00C365AB">
      <w:pPr>
        <w:pStyle w:val="Prrafodelista"/>
        <w:ind w:left="1080"/>
      </w:pPr>
    </w:p>
    <w:p w14:paraId="3DBCED67" w14:textId="15A391D5" w:rsidR="00FD3B3F" w:rsidRPr="007F3EDE" w:rsidRDefault="00FD3B3F" w:rsidP="00FD3B3F">
      <w:pPr>
        <w:pStyle w:val="Prrafodelista"/>
        <w:numPr>
          <w:ilvl w:val="0"/>
          <w:numId w:val="4"/>
        </w:numPr>
        <w:rPr>
          <w:b/>
          <w:bCs/>
        </w:rPr>
      </w:pPr>
      <w:r w:rsidRPr="007F3EDE">
        <w:rPr>
          <w:b/>
          <w:bCs/>
        </w:rPr>
        <w:t>¿Cómo quedará expresada la dirección IP en notación CIDR?</w:t>
      </w:r>
    </w:p>
    <w:p w14:paraId="3F1E4E54" w14:textId="08AFBDF7" w:rsidR="007F3EDE" w:rsidRDefault="007F3EDE" w:rsidP="007F3EDE">
      <w:pPr>
        <w:pStyle w:val="Prrafodelista"/>
        <w:ind w:left="1080"/>
      </w:pPr>
    </w:p>
    <w:p w14:paraId="59177137" w14:textId="7CE59005" w:rsidR="007F3EDE" w:rsidRDefault="007F3EDE" w:rsidP="007F3EDE">
      <w:pPr>
        <w:pStyle w:val="Prrafodelista"/>
        <w:ind w:left="1080"/>
      </w:pPr>
      <w:r>
        <w:t>65.534</w:t>
      </w:r>
      <w:r w:rsidRPr="007F3EDE">
        <w:rPr>
          <w:vertAlign w:val="superscript"/>
        </w:rPr>
        <w:t>16</w:t>
      </w:r>
    </w:p>
    <w:p w14:paraId="24311CAB" w14:textId="77777777" w:rsidR="007F3EDE" w:rsidRDefault="007F3EDE" w:rsidP="007F3EDE">
      <w:pPr>
        <w:pStyle w:val="Prrafodelista"/>
        <w:ind w:left="1080"/>
      </w:pPr>
    </w:p>
    <w:p w14:paraId="17E97771" w14:textId="175495DC" w:rsidR="00FD3B3F" w:rsidRPr="007F3EDE" w:rsidRDefault="00FD3B3F" w:rsidP="00FD3B3F">
      <w:pPr>
        <w:pStyle w:val="Prrafodelista"/>
        <w:numPr>
          <w:ilvl w:val="0"/>
          <w:numId w:val="4"/>
        </w:numPr>
        <w:rPr>
          <w:b/>
          <w:bCs/>
        </w:rPr>
      </w:pPr>
      <w:r w:rsidRPr="007F3EDE">
        <w:rPr>
          <w:b/>
          <w:bCs/>
        </w:rPr>
        <w:t>Rellena el siguiente cuadro con la información que se solicita:</w:t>
      </w:r>
    </w:p>
    <w:p w14:paraId="2305DE4F" w14:textId="332E37D2" w:rsidR="00DF204E" w:rsidRDefault="00DF204E" w:rsidP="00DF204E">
      <w:pPr>
        <w:pStyle w:val="Prrafodelista"/>
        <w:ind w:left="1080"/>
      </w:pPr>
    </w:p>
    <w:tbl>
      <w:tblPr>
        <w:tblStyle w:val="Tablaconcuadrcula"/>
        <w:tblW w:w="0" w:type="auto"/>
        <w:tblInd w:w="1080" w:type="dxa"/>
        <w:tblLook w:val="04A0" w:firstRow="1" w:lastRow="0" w:firstColumn="1" w:lastColumn="0" w:noHBand="0" w:noVBand="1"/>
      </w:tblPr>
      <w:tblGrid>
        <w:gridCol w:w="1469"/>
        <w:gridCol w:w="2860"/>
        <w:gridCol w:w="1475"/>
        <w:gridCol w:w="1610"/>
      </w:tblGrid>
      <w:tr w:rsidR="00C365AB" w14:paraId="4FCAF12A" w14:textId="77777777" w:rsidTr="00C365AB">
        <w:tc>
          <w:tcPr>
            <w:tcW w:w="1554" w:type="dxa"/>
          </w:tcPr>
          <w:p w14:paraId="1F0C863B" w14:textId="3783E4BD" w:rsidR="00DF204E" w:rsidRPr="00DF204E" w:rsidRDefault="00DF204E" w:rsidP="00DF204E">
            <w:pPr>
              <w:pStyle w:val="Prrafodelista"/>
              <w:ind w:left="0"/>
              <w:jc w:val="center"/>
              <w:rPr>
                <w:b/>
                <w:bCs/>
              </w:rPr>
            </w:pPr>
            <w:r w:rsidRPr="00DF204E">
              <w:rPr>
                <w:b/>
                <w:bCs/>
              </w:rPr>
              <w:t>IP de cable</w:t>
            </w:r>
          </w:p>
        </w:tc>
        <w:tc>
          <w:tcPr>
            <w:tcW w:w="2860" w:type="dxa"/>
          </w:tcPr>
          <w:p w14:paraId="3E863949" w14:textId="6C08D6A2" w:rsidR="00DF204E" w:rsidRPr="00DF204E" w:rsidRDefault="00DF204E" w:rsidP="00DF204E">
            <w:pPr>
              <w:pStyle w:val="Prrafodelista"/>
              <w:ind w:left="0"/>
              <w:jc w:val="center"/>
              <w:rPr>
                <w:b/>
                <w:bCs/>
              </w:rPr>
            </w:pPr>
            <w:r w:rsidRPr="00DF204E">
              <w:rPr>
                <w:b/>
                <w:bCs/>
              </w:rPr>
              <w:t>Rango de la subred</w:t>
            </w:r>
          </w:p>
        </w:tc>
        <w:tc>
          <w:tcPr>
            <w:tcW w:w="1500" w:type="dxa"/>
          </w:tcPr>
          <w:p w14:paraId="3E5073AC" w14:textId="526367EF" w:rsidR="00DF204E" w:rsidRPr="00DF204E" w:rsidRDefault="00DF204E" w:rsidP="00DF204E">
            <w:pPr>
              <w:pStyle w:val="Prrafodelista"/>
              <w:ind w:left="0"/>
              <w:jc w:val="center"/>
              <w:rPr>
                <w:b/>
                <w:bCs/>
              </w:rPr>
            </w:pPr>
            <w:r w:rsidRPr="00DF204E">
              <w:rPr>
                <w:b/>
                <w:bCs/>
              </w:rPr>
              <w:t>Dirección de subred</w:t>
            </w:r>
          </w:p>
        </w:tc>
        <w:tc>
          <w:tcPr>
            <w:tcW w:w="1500" w:type="dxa"/>
          </w:tcPr>
          <w:p w14:paraId="2F725245" w14:textId="36A0B5B6" w:rsidR="00DF204E" w:rsidRPr="00DF204E" w:rsidRDefault="00DF204E" w:rsidP="00DF204E">
            <w:pPr>
              <w:pStyle w:val="Prrafodelista"/>
              <w:ind w:left="0"/>
              <w:jc w:val="center"/>
              <w:rPr>
                <w:b/>
                <w:bCs/>
              </w:rPr>
            </w:pPr>
            <w:r w:rsidRPr="00DF204E">
              <w:rPr>
                <w:b/>
                <w:bCs/>
              </w:rPr>
              <w:t>Dirección de difusión</w:t>
            </w:r>
          </w:p>
        </w:tc>
      </w:tr>
      <w:tr w:rsidR="00C365AB" w14:paraId="7A4AA405" w14:textId="77777777" w:rsidTr="00C365AB">
        <w:tc>
          <w:tcPr>
            <w:tcW w:w="1554" w:type="dxa"/>
          </w:tcPr>
          <w:p w14:paraId="3792B8C4" w14:textId="41FB03AF" w:rsidR="00DF204E" w:rsidRDefault="00917D3D" w:rsidP="00C365AB">
            <w:pPr>
              <w:pStyle w:val="Prrafodelista"/>
              <w:ind w:left="0"/>
              <w:jc w:val="center"/>
            </w:pPr>
            <w:r>
              <w:t>133.15.0.0</w:t>
            </w:r>
          </w:p>
        </w:tc>
        <w:tc>
          <w:tcPr>
            <w:tcW w:w="2860" w:type="dxa"/>
          </w:tcPr>
          <w:p w14:paraId="12C70F3F" w14:textId="1033B711" w:rsidR="00DF204E" w:rsidRDefault="00C365AB" w:rsidP="00DF204E">
            <w:pPr>
              <w:pStyle w:val="Prrafodelista"/>
              <w:ind w:left="0"/>
            </w:pPr>
            <w:r>
              <w:t>133.15.[000]00000.00000000</w:t>
            </w:r>
          </w:p>
        </w:tc>
        <w:tc>
          <w:tcPr>
            <w:tcW w:w="1500" w:type="dxa"/>
          </w:tcPr>
          <w:p w14:paraId="79A0A7C5" w14:textId="7C9F7A2F" w:rsidR="00DF204E" w:rsidRDefault="00C365AB" w:rsidP="00DF204E">
            <w:pPr>
              <w:pStyle w:val="Prrafodelista"/>
              <w:ind w:left="0"/>
            </w:pPr>
            <w:r>
              <w:t>133.15.0.0</w:t>
            </w:r>
          </w:p>
        </w:tc>
        <w:tc>
          <w:tcPr>
            <w:tcW w:w="1500" w:type="dxa"/>
          </w:tcPr>
          <w:p w14:paraId="23512023" w14:textId="71F7BA00" w:rsidR="00DF204E" w:rsidRDefault="00C365AB" w:rsidP="00DF204E">
            <w:pPr>
              <w:pStyle w:val="Prrafodelista"/>
              <w:ind w:left="0"/>
            </w:pPr>
            <w:r>
              <w:t>133.15.31.255</w:t>
            </w:r>
          </w:p>
        </w:tc>
      </w:tr>
      <w:tr w:rsidR="00C365AB" w14:paraId="75273BD7" w14:textId="77777777" w:rsidTr="00C365AB">
        <w:tc>
          <w:tcPr>
            <w:tcW w:w="1554" w:type="dxa"/>
          </w:tcPr>
          <w:p w14:paraId="1C8354B2" w14:textId="6F9DBCA9" w:rsidR="00C365AB" w:rsidRDefault="00C365AB" w:rsidP="00C365AB">
            <w:pPr>
              <w:pStyle w:val="Prrafodelista"/>
              <w:ind w:left="0"/>
              <w:jc w:val="center"/>
            </w:pPr>
            <w:r>
              <w:t>133.15.0.0</w:t>
            </w:r>
          </w:p>
        </w:tc>
        <w:tc>
          <w:tcPr>
            <w:tcW w:w="2860" w:type="dxa"/>
          </w:tcPr>
          <w:p w14:paraId="7554F452" w14:textId="7DCE8181" w:rsidR="00C365AB" w:rsidRDefault="00C365AB" w:rsidP="00C365AB">
            <w:pPr>
              <w:pStyle w:val="Prrafodelista"/>
              <w:ind w:left="0"/>
            </w:pPr>
            <w:r>
              <w:t>133.15.[00</w:t>
            </w:r>
            <w:r>
              <w:t>1</w:t>
            </w:r>
            <w:r>
              <w:t>]00000.00000000</w:t>
            </w:r>
          </w:p>
        </w:tc>
        <w:tc>
          <w:tcPr>
            <w:tcW w:w="1500" w:type="dxa"/>
          </w:tcPr>
          <w:p w14:paraId="572DEED1" w14:textId="1FCED7E8" w:rsidR="00C365AB" w:rsidRDefault="00C365AB" w:rsidP="00C365AB">
            <w:pPr>
              <w:pStyle w:val="Prrafodelista"/>
              <w:ind w:left="0"/>
            </w:pPr>
            <w:r>
              <w:t>133.15.32.0</w:t>
            </w:r>
          </w:p>
        </w:tc>
        <w:tc>
          <w:tcPr>
            <w:tcW w:w="1500" w:type="dxa"/>
          </w:tcPr>
          <w:p w14:paraId="182F99AD" w14:textId="7409CD61" w:rsidR="00C365AB" w:rsidRDefault="00C365AB" w:rsidP="00C365AB">
            <w:pPr>
              <w:pStyle w:val="Prrafodelista"/>
              <w:ind w:left="0"/>
            </w:pPr>
            <w:r>
              <w:t>133.15.63.255</w:t>
            </w:r>
          </w:p>
        </w:tc>
      </w:tr>
      <w:tr w:rsidR="00C365AB" w14:paraId="7B8EBDCC" w14:textId="77777777" w:rsidTr="00C365AB">
        <w:tc>
          <w:tcPr>
            <w:tcW w:w="1554" w:type="dxa"/>
          </w:tcPr>
          <w:p w14:paraId="7D2F9792" w14:textId="3CF3A96A" w:rsidR="00C365AB" w:rsidRDefault="00C365AB" w:rsidP="00C365AB">
            <w:pPr>
              <w:pStyle w:val="Prrafodelista"/>
              <w:ind w:left="0"/>
              <w:jc w:val="center"/>
            </w:pPr>
            <w:r>
              <w:t>133.15.0.0</w:t>
            </w:r>
          </w:p>
        </w:tc>
        <w:tc>
          <w:tcPr>
            <w:tcW w:w="2860" w:type="dxa"/>
          </w:tcPr>
          <w:p w14:paraId="25D6AE9B" w14:textId="5A88F95C" w:rsidR="00C365AB" w:rsidRDefault="00C365AB" w:rsidP="00C365AB">
            <w:pPr>
              <w:pStyle w:val="Prrafodelista"/>
              <w:ind w:left="0"/>
            </w:pPr>
            <w:r>
              <w:t>133.15.[0</w:t>
            </w:r>
            <w:r>
              <w:t>10</w:t>
            </w:r>
            <w:r>
              <w:t>]00000.00000000</w:t>
            </w:r>
          </w:p>
        </w:tc>
        <w:tc>
          <w:tcPr>
            <w:tcW w:w="1500" w:type="dxa"/>
          </w:tcPr>
          <w:p w14:paraId="37F53FCF" w14:textId="4EE15DA6" w:rsidR="00C365AB" w:rsidRDefault="00C365AB" w:rsidP="00C365AB">
            <w:pPr>
              <w:pStyle w:val="Prrafodelista"/>
              <w:ind w:left="0"/>
            </w:pPr>
            <w:r>
              <w:t>133.15.64.0</w:t>
            </w:r>
          </w:p>
        </w:tc>
        <w:tc>
          <w:tcPr>
            <w:tcW w:w="1500" w:type="dxa"/>
          </w:tcPr>
          <w:p w14:paraId="569DB753" w14:textId="59B215AC" w:rsidR="00C365AB" w:rsidRDefault="00C365AB" w:rsidP="00C365AB">
            <w:pPr>
              <w:pStyle w:val="Prrafodelista"/>
              <w:ind w:left="0"/>
            </w:pPr>
            <w:r>
              <w:t>133.15.95.255</w:t>
            </w:r>
          </w:p>
        </w:tc>
      </w:tr>
      <w:tr w:rsidR="00C365AB" w14:paraId="5C16658A" w14:textId="77777777" w:rsidTr="00C365AB">
        <w:tc>
          <w:tcPr>
            <w:tcW w:w="1554" w:type="dxa"/>
          </w:tcPr>
          <w:p w14:paraId="2E14225D" w14:textId="6AB72F48" w:rsidR="00C365AB" w:rsidRDefault="00C365AB" w:rsidP="00C365AB">
            <w:pPr>
              <w:pStyle w:val="Prrafodelista"/>
              <w:ind w:left="0"/>
              <w:jc w:val="center"/>
            </w:pPr>
            <w:r>
              <w:t>133.15.0.0</w:t>
            </w:r>
          </w:p>
        </w:tc>
        <w:tc>
          <w:tcPr>
            <w:tcW w:w="2860" w:type="dxa"/>
          </w:tcPr>
          <w:p w14:paraId="557708F3" w14:textId="26D79E36" w:rsidR="00C365AB" w:rsidRDefault="00C365AB" w:rsidP="00C365AB">
            <w:pPr>
              <w:pStyle w:val="Prrafodelista"/>
              <w:ind w:left="0"/>
            </w:pPr>
            <w:r>
              <w:t>133.15.[</w:t>
            </w:r>
            <w:r>
              <w:t>011</w:t>
            </w:r>
            <w:r>
              <w:t>]00000.00000000</w:t>
            </w:r>
          </w:p>
        </w:tc>
        <w:tc>
          <w:tcPr>
            <w:tcW w:w="1500" w:type="dxa"/>
          </w:tcPr>
          <w:p w14:paraId="529F30D6" w14:textId="2B29AFAB" w:rsidR="00C365AB" w:rsidRDefault="00C365AB" w:rsidP="00C365AB">
            <w:pPr>
              <w:pStyle w:val="Prrafodelista"/>
              <w:ind w:left="0"/>
            </w:pPr>
            <w:r>
              <w:t>133.15.96.0</w:t>
            </w:r>
          </w:p>
        </w:tc>
        <w:tc>
          <w:tcPr>
            <w:tcW w:w="1500" w:type="dxa"/>
          </w:tcPr>
          <w:p w14:paraId="4021646C" w14:textId="77C4D578" w:rsidR="00C365AB" w:rsidRDefault="00C365AB" w:rsidP="00C365AB">
            <w:pPr>
              <w:pStyle w:val="Prrafodelista"/>
              <w:ind w:left="0"/>
            </w:pPr>
            <w:r>
              <w:t>133.15.127.255</w:t>
            </w:r>
          </w:p>
        </w:tc>
      </w:tr>
      <w:tr w:rsidR="00C365AB" w14:paraId="15779C06" w14:textId="77777777" w:rsidTr="00C365AB">
        <w:tc>
          <w:tcPr>
            <w:tcW w:w="1554" w:type="dxa"/>
          </w:tcPr>
          <w:p w14:paraId="624244F5" w14:textId="109DCCF4" w:rsidR="00C365AB" w:rsidRDefault="00C365AB" w:rsidP="00C365AB">
            <w:pPr>
              <w:pStyle w:val="Prrafodelista"/>
              <w:ind w:left="0"/>
              <w:jc w:val="center"/>
            </w:pPr>
            <w:r>
              <w:t>133.15.0.0</w:t>
            </w:r>
          </w:p>
        </w:tc>
        <w:tc>
          <w:tcPr>
            <w:tcW w:w="2860" w:type="dxa"/>
          </w:tcPr>
          <w:p w14:paraId="235C6570" w14:textId="3F6E2FA2" w:rsidR="00C365AB" w:rsidRDefault="00C365AB" w:rsidP="00C365AB">
            <w:pPr>
              <w:pStyle w:val="Prrafodelista"/>
              <w:ind w:left="0"/>
            </w:pPr>
            <w:r>
              <w:t>133.15.[</w:t>
            </w:r>
            <w:r>
              <w:t>100</w:t>
            </w:r>
            <w:r>
              <w:t>]00000.00000000</w:t>
            </w:r>
          </w:p>
        </w:tc>
        <w:tc>
          <w:tcPr>
            <w:tcW w:w="1500" w:type="dxa"/>
          </w:tcPr>
          <w:p w14:paraId="2AAC4BE3" w14:textId="65BBE7EF" w:rsidR="00C365AB" w:rsidRDefault="00C365AB" w:rsidP="00C365AB">
            <w:pPr>
              <w:pStyle w:val="Prrafodelista"/>
              <w:ind w:left="0"/>
            </w:pPr>
            <w:r>
              <w:t>133.15.128.0</w:t>
            </w:r>
          </w:p>
        </w:tc>
        <w:tc>
          <w:tcPr>
            <w:tcW w:w="1500" w:type="dxa"/>
          </w:tcPr>
          <w:p w14:paraId="2EE800E8" w14:textId="2A8184A7" w:rsidR="00C365AB" w:rsidRDefault="00C365AB" w:rsidP="00C365AB">
            <w:pPr>
              <w:pStyle w:val="Prrafodelista"/>
              <w:ind w:left="0"/>
            </w:pPr>
            <w:r>
              <w:t>133.15.159.255</w:t>
            </w:r>
          </w:p>
        </w:tc>
      </w:tr>
    </w:tbl>
    <w:p w14:paraId="0F2032D5" w14:textId="614ACA0D" w:rsidR="00DF204E" w:rsidRDefault="00DF204E" w:rsidP="00DF204E">
      <w:pPr>
        <w:pStyle w:val="Prrafodelista"/>
        <w:ind w:left="1080"/>
      </w:pPr>
    </w:p>
    <w:p w14:paraId="17BE1C18" w14:textId="28419001" w:rsidR="00936783" w:rsidRDefault="00936783" w:rsidP="00DF204E"/>
    <w:sectPr w:rsidR="00936783" w:rsidSect="00DF204E">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66B75" w14:textId="77777777" w:rsidR="00DF204E" w:rsidRDefault="00DF204E" w:rsidP="00DF204E">
      <w:pPr>
        <w:spacing w:after="0" w:line="240" w:lineRule="auto"/>
      </w:pPr>
      <w:r>
        <w:separator/>
      </w:r>
    </w:p>
  </w:endnote>
  <w:endnote w:type="continuationSeparator" w:id="0">
    <w:p w14:paraId="02EDDC50" w14:textId="77777777" w:rsidR="00DF204E" w:rsidRDefault="00DF204E" w:rsidP="00DF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D3431" w14:textId="77777777" w:rsidR="00CA1B12" w:rsidRPr="00CA1B12" w:rsidRDefault="00CA1B12">
    <w:pPr>
      <w:pStyle w:val="Piedepgina"/>
      <w:jc w:val="center"/>
      <w:rPr>
        <w:caps/>
        <w:color w:val="7AD1E2"/>
      </w:rPr>
    </w:pPr>
    <w:r w:rsidRPr="00CA1B12">
      <w:rPr>
        <w:caps/>
        <w:color w:val="7AD1E2"/>
      </w:rPr>
      <w:fldChar w:fldCharType="begin"/>
    </w:r>
    <w:r w:rsidRPr="00CA1B12">
      <w:rPr>
        <w:caps/>
        <w:color w:val="7AD1E2"/>
      </w:rPr>
      <w:instrText>PAGE   \* MERGEFORMAT</w:instrText>
    </w:r>
    <w:r w:rsidRPr="00CA1B12">
      <w:rPr>
        <w:caps/>
        <w:color w:val="7AD1E2"/>
      </w:rPr>
      <w:fldChar w:fldCharType="separate"/>
    </w:r>
    <w:r w:rsidRPr="00CA1B12">
      <w:rPr>
        <w:caps/>
        <w:color w:val="7AD1E2"/>
      </w:rPr>
      <w:t>2</w:t>
    </w:r>
    <w:r w:rsidRPr="00CA1B12">
      <w:rPr>
        <w:caps/>
        <w:color w:val="7AD1E2"/>
      </w:rPr>
      <w:fldChar w:fldCharType="end"/>
    </w:r>
  </w:p>
  <w:p w14:paraId="5B81B874" w14:textId="77777777" w:rsidR="00CA1B12" w:rsidRDefault="00CA1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411DC" w14:textId="77777777" w:rsidR="00DF204E" w:rsidRDefault="00DF204E" w:rsidP="00DF204E">
      <w:pPr>
        <w:spacing w:after="0" w:line="240" w:lineRule="auto"/>
      </w:pPr>
      <w:r>
        <w:separator/>
      </w:r>
    </w:p>
  </w:footnote>
  <w:footnote w:type="continuationSeparator" w:id="0">
    <w:p w14:paraId="60A4EEA9" w14:textId="77777777" w:rsidR="00DF204E" w:rsidRDefault="00DF204E" w:rsidP="00DF2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7B9C"/>
    <w:multiLevelType w:val="hybridMultilevel"/>
    <w:tmpl w:val="3884A7E6"/>
    <w:lvl w:ilvl="0" w:tplc="85E8A8B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D0A4793"/>
    <w:multiLevelType w:val="hybridMultilevel"/>
    <w:tmpl w:val="085E3932"/>
    <w:lvl w:ilvl="0" w:tplc="8EC833FE">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2" w15:restartNumberingAfterBreak="0">
    <w:nsid w:val="4F5C3918"/>
    <w:multiLevelType w:val="hybridMultilevel"/>
    <w:tmpl w:val="72F2100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10A6BF8"/>
    <w:multiLevelType w:val="hybridMultilevel"/>
    <w:tmpl w:val="327E88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96"/>
    <w:rsid w:val="001005A0"/>
    <w:rsid w:val="001716B3"/>
    <w:rsid w:val="003A2E40"/>
    <w:rsid w:val="003C2113"/>
    <w:rsid w:val="003E7B19"/>
    <w:rsid w:val="00422661"/>
    <w:rsid w:val="004326F4"/>
    <w:rsid w:val="00521FBA"/>
    <w:rsid w:val="005A3291"/>
    <w:rsid w:val="005B0A3D"/>
    <w:rsid w:val="005E6996"/>
    <w:rsid w:val="006A3DD3"/>
    <w:rsid w:val="006C5725"/>
    <w:rsid w:val="007A04F9"/>
    <w:rsid w:val="007A1E4A"/>
    <w:rsid w:val="007B6D85"/>
    <w:rsid w:val="007F3EDE"/>
    <w:rsid w:val="00917D3D"/>
    <w:rsid w:val="00936783"/>
    <w:rsid w:val="00A302B5"/>
    <w:rsid w:val="00A378FD"/>
    <w:rsid w:val="00C24534"/>
    <w:rsid w:val="00C318B5"/>
    <w:rsid w:val="00C365AB"/>
    <w:rsid w:val="00CA1B12"/>
    <w:rsid w:val="00DA16D9"/>
    <w:rsid w:val="00DF204E"/>
    <w:rsid w:val="00FD3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2046"/>
  <w15:chartTrackingRefBased/>
  <w15:docId w15:val="{6F041233-C466-4AD9-BDA8-18D2E84D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996"/>
    <w:pPr>
      <w:ind w:left="720"/>
      <w:contextualSpacing/>
    </w:pPr>
  </w:style>
  <w:style w:type="table" w:styleId="Tablaconcuadrcula">
    <w:name w:val="Table Grid"/>
    <w:basedOn w:val="Tablanormal"/>
    <w:uiPriority w:val="39"/>
    <w:rsid w:val="00A3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F20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F204E"/>
    <w:rPr>
      <w:rFonts w:eastAsiaTheme="minorEastAsia"/>
      <w:lang w:eastAsia="es-ES"/>
    </w:rPr>
  </w:style>
  <w:style w:type="paragraph" w:styleId="Encabezado">
    <w:name w:val="header"/>
    <w:basedOn w:val="Normal"/>
    <w:link w:val="EncabezadoCar"/>
    <w:uiPriority w:val="99"/>
    <w:unhideWhenUsed/>
    <w:rsid w:val="00DF20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204E"/>
  </w:style>
  <w:style w:type="paragraph" w:styleId="Piedepgina">
    <w:name w:val="footer"/>
    <w:basedOn w:val="Normal"/>
    <w:link w:val="PiedepginaCar"/>
    <w:uiPriority w:val="99"/>
    <w:unhideWhenUsed/>
    <w:rsid w:val="00DF20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9FA2D217542BC9695F32FB028A6A5"/>
        <w:category>
          <w:name w:val="General"/>
          <w:gallery w:val="placeholder"/>
        </w:category>
        <w:types>
          <w:type w:val="bbPlcHdr"/>
        </w:types>
        <w:behaviors>
          <w:behavior w:val="content"/>
        </w:behaviors>
        <w:guid w:val="{54455125-5438-4E1C-9DBE-01A9F073CAEB}"/>
      </w:docPartPr>
      <w:docPartBody>
        <w:p w:rsidR="00D12E72" w:rsidRDefault="00663A71" w:rsidP="00663A71">
          <w:pPr>
            <w:pStyle w:val="97E9FA2D217542BC9695F32FB028A6A5"/>
          </w:pPr>
          <w:r>
            <w:rPr>
              <w:rFonts w:asciiTheme="majorHAnsi" w:eastAsiaTheme="majorEastAsia" w:hAnsiTheme="majorHAnsi" w:cstheme="majorBidi"/>
              <w:color w:val="4472C4" w:themeColor="accent1"/>
              <w:sz w:val="88"/>
              <w:szCs w:val="88"/>
            </w:rPr>
            <w:t>[Título del documento]</w:t>
          </w:r>
        </w:p>
      </w:docPartBody>
    </w:docPart>
    <w:docPart>
      <w:docPartPr>
        <w:name w:val="2069EAC6E8254AC393A43EEAFDCE36CF"/>
        <w:category>
          <w:name w:val="General"/>
          <w:gallery w:val="placeholder"/>
        </w:category>
        <w:types>
          <w:type w:val="bbPlcHdr"/>
        </w:types>
        <w:behaviors>
          <w:behavior w:val="content"/>
        </w:behaviors>
        <w:guid w:val="{67479EF5-266E-43F9-ABE9-0585A8DDE9D8}"/>
      </w:docPartPr>
      <w:docPartBody>
        <w:p w:rsidR="00D12E72" w:rsidRDefault="00663A71" w:rsidP="00663A71">
          <w:pPr>
            <w:pStyle w:val="2069EAC6E8254AC393A43EEAFDCE36CF"/>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71"/>
    <w:rsid w:val="00663A71"/>
    <w:rsid w:val="00D12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9FA2D217542BC9695F32FB028A6A5">
    <w:name w:val="97E9FA2D217542BC9695F32FB028A6A5"/>
    <w:rsid w:val="00663A71"/>
  </w:style>
  <w:style w:type="paragraph" w:customStyle="1" w:styleId="2069EAC6E8254AC393A43EEAFDCE36CF">
    <w:name w:val="2069EAC6E8254AC393A43EEAFDCE36CF"/>
    <w:rsid w:val="00663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9" ma:contentTypeDescription="Crear nuevo documento." ma:contentTypeScope="" ma:versionID="210ade6e1cddf2efcab5d4aaf6b096f4">
  <xsd:schema xmlns:xsd="http://www.w3.org/2001/XMLSchema" xmlns:xs="http://www.w3.org/2001/XMLSchema" xmlns:p="http://schemas.microsoft.com/office/2006/metadata/properties" xmlns:ns3="bc8ecfb1-b763-478a-a41a-ad71bce9228d" targetNamespace="http://schemas.microsoft.com/office/2006/metadata/properties" ma:root="true" ma:fieldsID="3b3b1a05e588db9c2c39d7f0773c9e89" ns3:_="">
    <xsd:import namespace="bc8ecfb1-b763-478a-a41a-ad71bce922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85185-C19D-43F6-BA47-7BA03DE5CAE6}">
  <ds:schemaRefs>
    <ds:schemaRef ds:uri="http://schemas.microsoft.com/sharepoint/v3/contenttype/forms"/>
  </ds:schemaRefs>
</ds:datastoreItem>
</file>

<file path=customXml/itemProps2.xml><?xml version="1.0" encoding="utf-8"?>
<ds:datastoreItem xmlns:ds="http://schemas.openxmlformats.org/officeDocument/2006/customXml" ds:itemID="{22662D02-CA00-4CF3-AC7B-FAEF0FB0DD9F}">
  <ds:schemaRefs>
    <ds:schemaRef ds:uri="http://purl.org/dc/terms/"/>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159DE4F-0481-4C0C-86FB-5B9A4918F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4725</Words>
  <Characters>25992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Actividades unidad 7</vt:lpstr>
    </vt:vector>
  </TitlesOfParts>
  <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unidad 7</dc:title>
  <dc:subject/>
  <dc:creator>Juan Carlos Navidad García</dc:creator>
  <cp:keywords/>
  <dc:description/>
  <cp:lastModifiedBy>Juan Carlos Navidad García</cp:lastModifiedBy>
  <cp:revision>3</cp:revision>
  <cp:lastPrinted>2021-02-27T19:15:00Z</cp:lastPrinted>
  <dcterms:created xsi:type="dcterms:W3CDTF">2021-02-25T09:32:00Z</dcterms:created>
  <dcterms:modified xsi:type="dcterms:W3CDTF">2021-02-27T19:21:00Z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