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9DD8" w14:textId="3B1DBEEA" w:rsidR="00070F63" w:rsidRDefault="003A27B0">
      <w:pPr>
        <w:rPr>
          <w:rFonts w:ascii="Oracle Sans" w:eastAsia="Times New Roman" w:hAnsi="Oracle Sans" w:cs="Times New Roman"/>
        </w:rPr>
      </w:pPr>
      <w:r>
        <w:rPr>
          <w:rFonts w:ascii="Oracle Sans" w:eastAsia="Times New Roman" w:hAnsi="Oracle Sans" w:cs="Times New Roman"/>
        </w:rPr>
        <w:t>Oracle NAT Appliance (ONA)</w:t>
      </w:r>
    </w:p>
    <w:p w14:paraId="711BA247" w14:textId="54ED0343" w:rsidR="003A27B0" w:rsidRDefault="003A27B0">
      <w:pPr>
        <w:rPr>
          <w:rFonts w:ascii="Oracle Sans" w:eastAsia="Times New Roman" w:hAnsi="Oracle Sans" w:cs="Times New Roman"/>
        </w:rPr>
      </w:pPr>
    </w:p>
    <w:p w14:paraId="23A2FDCE" w14:textId="502FB3E7" w:rsidR="003A27B0" w:rsidRDefault="003A27B0">
      <w:pPr>
        <w:rPr>
          <w:rFonts w:ascii="Oracle Sans" w:eastAsia="Times New Roman" w:hAnsi="Oracle Sans" w:cs="Times New Roman"/>
        </w:rPr>
      </w:pPr>
      <w:r>
        <w:rPr>
          <w:rFonts w:ascii="Oracle Sans" w:eastAsia="Times New Roman" w:hAnsi="Oracle Sans" w:cs="Times New Roman"/>
        </w:rPr>
        <w:t>What is ONA?</w:t>
      </w:r>
    </w:p>
    <w:p w14:paraId="5C8D144A" w14:textId="1AB8C2C0" w:rsidR="003A27B0" w:rsidRDefault="003A27B0">
      <w:pPr>
        <w:rPr>
          <w:rFonts w:ascii="Oracle Sans" w:eastAsia="Times New Roman" w:hAnsi="Oracle Sans" w:cs="Times New Roman"/>
        </w:rPr>
      </w:pPr>
      <w:r>
        <w:rPr>
          <w:rFonts w:ascii="Oracle Sans" w:eastAsia="Times New Roman" w:hAnsi="Oracle Sans" w:cs="Times New Roman"/>
        </w:rPr>
        <w:t>This appliance is a flask application that provides an easy-to-use interface to setup NAT rules on a Linux VM. This application works in conjunction with IAM to authenticate users who are accessing the application via a defined confidential application. Once the user log into the application, they will have the current rules displayed into a table format. They can add or edit the NAT rules on the appliance in a quick and efficient manner without the need to manage any NAT rules on the VM at the OS level.</w:t>
      </w:r>
    </w:p>
    <w:p w14:paraId="1ACD66CA" w14:textId="511576AA" w:rsidR="003A27B0" w:rsidRDefault="003A27B0">
      <w:pPr>
        <w:rPr>
          <w:rFonts w:ascii="Oracle Sans" w:eastAsia="Times New Roman" w:hAnsi="Oracle Sans" w:cs="Times New Roman"/>
        </w:rPr>
      </w:pPr>
    </w:p>
    <w:p w14:paraId="3F76381E" w14:textId="39DA28DF" w:rsidR="003A27B0" w:rsidRDefault="003A27B0">
      <w:pPr>
        <w:rPr>
          <w:rFonts w:ascii="Oracle Sans" w:eastAsia="Times New Roman" w:hAnsi="Oracle Sans" w:cs="Times New Roman"/>
        </w:rPr>
      </w:pPr>
      <w:r>
        <w:rPr>
          <w:rFonts w:ascii="Oracle Sans" w:eastAsia="Times New Roman" w:hAnsi="Oracle Sans" w:cs="Times New Roman"/>
        </w:rPr>
        <w:t>Why ONA?</w:t>
      </w:r>
    </w:p>
    <w:p w14:paraId="16EE0875" w14:textId="162329BE" w:rsidR="006521E1" w:rsidRPr="003A27B0" w:rsidRDefault="003A27B0">
      <w:pPr>
        <w:rPr>
          <w:rFonts w:ascii="Oracle Sans" w:eastAsia="Times New Roman" w:hAnsi="Oracle Sans" w:cs="Times New Roman"/>
        </w:rPr>
      </w:pPr>
      <w:r>
        <w:rPr>
          <w:rFonts w:ascii="Oracle Sans" w:eastAsia="Times New Roman" w:hAnsi="Oracle Sans" w:cs="Times New Roman"/>
        </w:rPr>
        <w:t>Currently there is not a fully managed OCI NAT service in OCI. However, while you could use a load-balancer or a network load-balancer to achieve the same results, there are limitations to load balancers inside OCI. For example, the total number of listeners and back-end sets are 16 each. So, if a customer needs a high number of ports translated, they will require multiple load balancers to fit their needs. Further, if each of these associated load balancers require a high bandwidth channel this can start to become cost prohibitive along with potential scaling issues.</w:t>
      </w:r>
    </w:p>
    <w:sectPr w:rsidR="006521E1" w:rsidRPr="003A27B0" w:rsidSect="00B1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D0"/>
    <w:rsid w:val="00070F63"/>
    <w:rsid w:val="00294348"/>
    <w:rsid w:val="003A14BD"/>
    <w:rsid w:val="003A27B0"/>
    <w:rsid w:val="00431A3F"/>
    <w:rsid w:val="00606BD0"/>
    <w:rsid w:val="006521E1"/>
    <w:rsid w:val="008A2D5F"/>
    <w:rsid w:val="008B7572"/>
    <w:rsid w:val="00A24E94"/>
    <w:rsid w:val="00B15A5C"/>
    <w:rsid w:val="00BB020B"/>
    <w:rsid w:val="00D9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9215"/>
  <w15:docId w15:val="{DD28F59D-7AD5-2141-BB7B-61350547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Johnston</dc:creator>
  <cp:keywords/>
  <dc:description/>
  <cp:lastModifiedBy>Chris Johnston</cp:lastModifiedBy>
  <cp:revision>1</cp:revision>
  <dcterms:created xsi:type="dcterms:W3CDTF">2022-06-23T20:52:00Z</dcterms:created>
  <dcterms:modified xsi:type="dcterms:W3CDTF">2022-08-05T16:04:00Z</dcterms:modified>
</cp:coreProperties>
</file>