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Pr="00753FA3" w:rsidRDefault="00D423A1">
      <w:pPr>
        <w:rPr>
          <w:rFonts w:ascii="ＭＳ Ｐ明朝" w:eastAsia="ＭＳ Ｐ明朝" w:hAnsi="ＭＳ Ｐ明朝"/>
          <w:b/>
          <w:bCs/>
        </w:rPr>
      </w:pPr>
      <w:r w:rsidRPr="00753FA3">
        <w:rPr>
          <w:rFonts w:ascii="ＭＳ Ｐ明朝" w:eastAsia="ＭＳ Ｐ明朝" w:hAnsi="ＭＳ Ｐ明朝" w:hint="eastAsia"/>
          <w:b/>
          <w:bCs/>
        </w:rPr>
        <w:t>制作ノート</w:t>
      </w:r>
    </w:p>
    <w:p w14:paraId="03C496C5" w14:textId="4F266443" w:rsidR="00D423A1" w:rsidRPr="00753FA3" w:rsidRDefault="00D423A1" w:rsidP="00D423A1">
      <w:pPr>
        <w:ind w:leftChars="3028" w:left="7267"/>
        <w:rPr>
          <w:rFonts w:ascii="ＭＳ Ｐ明朝" w:eastAsia="ＭＳ Ｐ明朝" w:hAnsi="ＭＳ Ｐ明朝"/>
          <w:b/>
          <w:bCs/>
        </w:rPr>
      </w:pPr>
      <w:r w:rsidRPr="00753FA3">
        <w:rPr>
          <w:rFonts w:ascii="ＭＳ Ｐ明朝" w:eastAsia="ＭＳ Ｐ明朝" w:hAnsi="ＭＳ Ｐ明朝" w:hint="eastAsia"/>
          <w:b/>
          <w:bCs/>
        </w:rPr>
        <w:t xml:space="preserve">学籍番号：　　</w:t>
      </w:r>
      <w:r w:rsidRPr="00753FA3">
        <w:rPr>
          <w:rFonts w:ascii="ＭＳ Ｐ明朝" w:eastAsia="ＭＳ Ｐ明朝" w:hAnsi="ＭＳ Ｐ明朝" w:hint="eastAsia"/>
          <w:b/>
          <w:bCs/>
          <w:u w:val="single"/>
        </w:rPr>
        <w:t>２５０</w:t>
      </w:r>
      <w:r w:rsidR="000C723E" w:rsidRPr="00753FA3">
        <w:rPr>
          <w:rFonts w:ascii="ＭＳ Ｐ明朝" w:eastAsia="ＭＳ Ｐ明朝" w:hAnsi="ＭＳ Ｐ明朝"/>
          <w:b/>
          <w:bCs/>
          <w:u w:val="single"/>
        </w:rPr>
        <w:t>74</w:t>
      </w:r>
    </w:p>
    <w:p w14:paraId="06F29C61" w14:textId="60D7FA15" w:rsidR="00D423A1" w:rsidRPr="00753FA3" w:rsidRDefault="00D423A1" w:rsidP="00D423A1">
      <w:pPr>
        <w:ind w:leftChars="3028" w:left="7267"/>
        <w:rPr>
          <w:rFonts w:ascii="ＭＳ Ｐ明朝" w:eastAsia="ＭＳ Ｐ明朝" w:hAnsi="ＭＳ Ｐ明朝"/>
          <w:b/>
          <w:bCs/>
        </w:rPr>
      </w:pPr>
      <w:r w:rsidRPr="00753FA3">
        <w:rPr>
          <w:rFonts w:ascii="ＭＳ Ｐ明朝" w:eastAsia="ＭＳ Ｐ明朝" w:hAnsi="ＭＳ Ｐ明朝" w:hint="eastAsia"/>
          <w:b/>
          <w:bCs/>
        </w:rPr>
        <w:t xml:space="preserve">氏名：　</w:t>
      </w:r>
      <w:r w:rsidR="000C723E" w:rsidRPr="00753FA3">
        <w:rPr>
          <w:rFonts w:ascii="ＭＳ Ｐ明朝" w:eastAsia="ＭＳ Ｐ明朝" w:hAnsi="ＭＳ Ｐ明朝" w:hint="eastAsia"/>
          <w:b/>
          <w:bCs/>
        </w:rPr>
        <w:t>佐藤涼哉</w:t>
      </w:r>
    </w:p>
    <w:p w14:paraId="67E96744" w14:textId="5A08E0AF" w:rsidR="000C723E" w:rsidRPr="00037A53" w:rsidRDefault="00D423A1" w:rsidP="000C723E">
      <w:pPr>
        <w:widowControl w:val="0"/>
        <w:spacing w:line="259" w:lineRule="auto"/>
        <w:rPr>
          <w:rFonts w:ascii="ＭＳ Ｐ明朝" w:eastAsia="ＭＳ Ｐ明朝" w:hAnsi="ＭＳ Ｐ明朝"/>
          <w:b/>
          <w:bCs/>
          <w:sz w:val="32"/>
          <w:szCs w:val="32"/>
          <w:u w:val="single"/>
        </w:rPr>
      </w:pPr>
      <w:r w:rsidRPr="00037A53">
        <w:rPr>
          <w:rFonts w:ascii="ＭＳ Ｐ明朝" w:eastAsia="ＭＳ Ｐ明朝" w:hAnsi="ＭＳ Ｐ明朝" w:hint="eastAsia"/>
          <w:b/>
          <w:bCs/>
          <w:sz w:val="32"/>
          <w:szCs w:val="32"/>
        </w:rPr>
        <w:t>テーマ１：</w:t>
      </w:r>
      <w:r w:rsidR="000C723E" w:rsidRPr="00037A53">
        <w:rPr>
          <w:rFonts w:ascii="ＭＳ Ｐ明朝" w:eastAsia="ＭＳ Ｐ明朝" w:hAnsi="ＭＳ Ｐ明朝"/>
          <w:b/>
          <w:bCs/>
          <w:sz w:val="32"/>
          <w:szCs w:val="32"/>
          <w:u w:val="single"/>
        </w:rPr>
        <w:t xml:space="preserve">自然と学問の神社　</w:t>
      </w:r>
      <w:r w:rsidR="00B8077A" w:rsidRPr="00037A53">
        <w:rPr>
          <w:rFonts w:ascii="ＭＳ Ｐ明朝" w:eastAsia="ＭＳ Ｐ明朝" w:hAnsi="ＭＳ Ｐ明朝" w:hint="eastAsia"/>
          <w:b/>
          <w:bCs/>
          <w:sz w:val="32"/>
          <w:szCs w:val="32"/>
          <w:u w:val="single"/>
        </w:rPr>
        <w:t>太宰府</w:t>
      </w:r>
      <w:r w:rsidR="000C723E" w:rsidRPr="00037A53">
        <w:rPr>
          <w:rFonts w:ascii="ＭＳ Ｐ明朝" w:eastAsia="ＭＳ Ｐ明朝" w:hAnsi="ＭＳ Ｐ明朝"/>
          <w:b/>
          <w:bCs/>
          <w:sz w:val="32"/>
          <w:szCs w:val="32"/>
          <w:u w:val="single"/>
        </w:rPr>
        <w:t>天満宮の</w:t>
      </w:r>
      <w:r w:rsidR="005A5650" w:rsidRPr="00037A53">
        <w:rPr>
          <w:rFonts w:ascii="ＭＳ Ｐ明朝" w:eastAsia="ＭＳ Ｐ明朝" w:hAnsi="ＭＳ Ｐ明朝" w:hint="eastAsia"/>
          <w:b/>
          <w:bCs/>
          <w:sz w:val="32"/>
          <w:szCs w:val="32"/>
          <w:u w:val="single"/>
        </w:rPr>
        <w:t>歴史</w:t>
      </w:r>
      <w:r w:rsidR="000C723E" w:rsidRPr="00037A53">
        <w:rPr>
          <w:rFonts w:ascii="ＭＳ Ｐ明朝" w:eastAsia="ＭＳ Ｐ明朝" w:hAnsi="ＭＳ Ｐ明朝"/>
          <w:b/>
          <w:bCs/>
          <w:sz w:val="32"/>
          <w:szCs w:val="32"/>
          <w:u w:val="single"/>
        </w:rPr>
        <w:t>を知ろう</w:t>
      </w:r>
    </w:p>
    <w:p w14:paraId="55657CCD" w14:textId="002B855B" w:rsidR="00D423A1" w:rsidRPr="00753FA3" w:rsidRDefault="00D423A1">
      <w:pPr>
        <w:rPr>
          <w:rFonts w:ascii="ＭＳ Ｐ明朝" w:eastAsia="ＭＳ Ｐ明朝" w:hAnsi="ＭＳ Ｐ明朝"/>
          <w:b/>
          <w:bCs/>
        </w:rPr>
      </w:pPr>
      <w:r w:rsidRPr="00753FA3">
        <w:rPr>
          <w:rFonts w:ascii="ＭＳ Ｐ明朝" w:eastAsia="ＭＳ Ｐ明朝" w:hAnsi="ＭＳ Ｐ明朝" w:hint="eastAsia"/>
          <w:b/>
          <w:bCs/>
        </w:rPr>
        <w:t>目的・背景</w:t>
      </w:r>
    </w:p>
    <w:p w14:paraId="0EC4B4C2" w14:textId="77777777" w:rsidR="008D7E0C" w:rsidRDefault="000C723E">
      <w:pPr>
        <w:rPr>
          <w:rFonts w:ascii="ＭＳ Ｐ明朝" w:eastAsia="ＭＳ Ｐ明朝" w:hAnsi="ＭＳ Ｐ明朝"/>
          <w:b/>
          <w:bCs/>
        </w:rPr>
      </w:pPr>
      <w:r w:rsidRPr="00753FA3">
        <w:rPr>
          <w:rFonts w:ascii="ＭＳ Ｐ明朝" w:eastAsia="ＭＳ Ｐ明朝" w:hAnsi="ＭＳ Ｐ明朝" w:hint="eastAsia"/>
          <w:b/>
          <w:bCs/>
        </w:rPr>
        <w:t>太宰府天満宮は福岡の有名な観光スポットの一つ</w:t>
      </w:r>
      <w:r w:rsidR="005A5650" w:rsidRPr="00753FA3">
        <w:rPr>
          <w:rFonts w:ascii="ＭＳ Ｐ明朝" w:eastAsia="ＭＳ Ｐ明朝" w:hAnsi="ＭＳ Ｐ明朝" w:hint="eastAsia"/>
          <w:b/>
          <w:bCs/>
        </w:rPr>
        <w:t>で、観光客数</w:t>
      </w:r>
      <w:r w:rsidRPr="00753FA3">
        <w:rPr>
          <w:rFonts w:ascii="ＭＳ Ｐ明朝" w:eastAsia="ＭＳ Ｐ明朝" w:hAnsi="ＭＳ Ｐ明朝" w:hint="eastAsia"/>
          <w:b/>
          <w:bCs/>
        </w:rPr>
        <w:t>ピーク時は</w:t>
      </w:r>
      <w:r w:rsidRPr="00753FA3">
        <w:rPr>
          <w:rFonts w:ascii="ＭＳ Ｐ明朝" w:eastAsia="ＭＳ Ｐ明朝" w:hAnsi="ＭＳ Ｐ明朝"/>
          <w:b/>
          <w:bCs/>
        </w:rPr>
        <w:t>2025</w:t>
      </w:r>
      <w:r w:rsidRPr="00753FA3">
        <w:rPr>
          <w:rFonts w:ascii="ＭＳ Ｐ明朝" w:eastAsia="ＭＳ Ｐ明朝" w:hAnsi="ＭＳ Ｐ明朝" w:hint="eastAsia"/>
          <w:b/>
          <w:bCs/>
        </w:rPr>
        <w:t>年の</w:t>
      </w:r>
      <w:r w:rsidRPr="00753FA3">
        <w:rPr>
          <w:rFonts w:ascii="ＭＳ Ｐ明朝" w:eastAsia="ＭＳ Ｐ明朝" w:hAnsi="ＭＳ Ｐ明朝"/>
          <w:b/>
          <w:bCs/>
        </w:rPr>
        <w:t>1</w:t>
      </w:r>
      <w:r w:rsidRPr="00753FA3">
        <w:rPr>
          <w:rFonts w:ascii="ＭＳ Ｐ明朝" w:eastAsia="ＭＳ Ｐ明朝" w:hAnsi="ＭＳ Ｐ明朝" w:hint="eastAsia"/>
          <w:b/>
          <w:bCs/>
        </w:rPr>
        <w:t>月に</w:t>
      </w:r>
      <w:r w:rsidRPr="00753FA3">
        <w:rPr>
          <w:rFonts w:ascii="ＭＳ Ｐ明朝" w:eastAsia="ＭＳ Ｐ明朝" w:hAnsi="ＭＳ Ｐ明朝"/>
          <w:b/>
          <w:bCs/>
        </w:rPr>
        <w:t>36.6</w:t>
      </w:r>
      <w:r w:rsidR="005A5650" w:rsidRPr="00753FA3">
        <w:rPr>
          <w:rFonts w:ascii="ＭＳ Ｐ明朝" w:eastAsia="ＭＳ Ｐ明朝" w:hAnsi="ＭＳ Ｐ明朝" w:hint="eastAsia"/>
          <w:b/>
          <w:bCs/>
        </w:rPr>
        <w:t>万人という数を出しています。</w:t>
      </w:r>
    </w:p>
    <w:p w14:paraId="56B0A2E7" w14:textId="5CCACC2D" w:rsidR="004352D0" w:rsidRDefault="005A5650">
      <w:pPr>
        <w:rPr>
          <w:rFonts w:ascii="ＭＳ Ｐ明朝" w:eastAsia="ＭＳ Ｐ明朝" w:hAnsi="ＭＳ Ｐ明朝"/>
          <w:b/>
          <w:bCs/>
        </w:rPr>
      </w:pPr>
      <w:r w:rsidRPr="00753FA3">
        <w:rPr>
          <w:rFonts w:ascii="ＭＳ Ｐ明朝" w:eastAsia="ＭＳ Ｐ明朝" w:hAnsi="ＭＳ Ｐ明朝" w:hint="eastAsia"/>
          <w:b/>
          <w:bCs/>
        </w:rPr>
        <w:t>ですが、太宰府天満宮の歴史を知らない人は</w:t>
      </w:r>
      <w:r w:rsidR="008D7E0C">
        <w:rPr>
          <w:rFonts w:ascii="ＭＳ Ｐ明朝" w:eastAsia="ＭＳ Ｐ明朝" w:hAnsi="ＭＳ Ｐ明朝" w:hint="eastAsia"/>
          <w:b/>
          <w:bCs/>
        </w:rPr>
        <w:t>多く、場所は知っているけどなんで出来た</w:t>
      </w:r>
      <w:r w:rsidR="003D40F8">
        <w:rPr>
          <w:rFonts w:ascii="ＭＳ Ｐ明朝" w:eastAsia="ＭＳ Ｐ明朝" w:hAnsi="ＭＳ Ｐ明朝" w:hint="eastAsia"/>
          <w:b/>
          <w:bCs/>
        </w:rPr>
        <w:t>の</w:t>
      </w:r>
      <w:r w:rsidR="008D7E0C">
        <w:rPr>
          <w:rFonts w:ascii="ＭＳ Ｐ明朝" w:eastAsia="ＭＳ Ｐ明朝" w:hAnsi="ＭＳ Ｐ明朝" w:hint="eastAsia"/>
          <w:b/>
          <w:bCs/>
        </w:rPr>
        <w:t>だろう？と</w:t>
      </w:r>
      <w:r w:rsidR="004352D0">
        <w:rPr>
          <w:rFonts w:ascii="ＭＳ Ｐ明朝" w:eastAsia="ＭＳ Ｐ明朝" w:hAnsi="ＭＳ Ｐ明朝" w:hint="eastAsia"/>
          <w:b/>
          <w:bCs/>
        </w:rPr>
        <w:t>なる人もいます</w:t>
      </w:r>
    </w:p>
    <w:p w14:paraId="7A0E4BD1" w14:textId="2A40847F" w:rsidR="00D423A1" w:rsidRDefault="005A5650">
      <w:pPr>
        <w:rPr>
          <w:rFonts w:ascii="ＭＳ Ｐ明朝" w:eastAsia="ＭＳ Ｐ明朝" w:hAnsi="ＭＳ Ｐ明朝"/>
          <w:b/>
          <w:bCs/>
        </w:rPr>
      </w:pPr>
      <w:r w:rsidRPr="00753FA3">
        <w:rPr>
          <w:rFonts w:ascii="ＭＳ Ｐ明朝" w:eastAsia="ＭＳ Ｐ明朝" w:hAnsi="ＭＳ Ｐ明朝" w:hint="eastAsia"/>
          <w:b/>
          <w:bCs/>
        </w:rPr>
        <w:t>解説と資料を交えた情報を</w:t>
      </w:r>
      <w:r w:rsidRPr="00753FA3">
        <w:rPr>
          <w:rFonts w:ascii="ＭＳ Ｐ明朝" w:eastAsia="ＭＳ Ｐ明朝" w:hAnsi="ＭＳ Ｐ明朝"/>
          <w:b/>
          <w:bCs/>
        </w:rPr>
        <w:t>We</w:t>
      </w:r>
      <w:r w:rsidR="004352D0">
        <w:rPr>
          <w:rFonts w:ascii="ＭＳ Ｐ明朝" w:eastAsia="ＭＳ Ｐ明朝" w:hAnsi="ＭＳ Ｐ明朝" w:hint="eastAsia"/>
          <w:b/>
          <w:bCs/>
        </w:rPr>
        <w:t>ｂサイト</w:t>
      </w:r>
      <w:r w:rsidRPr="00753FA3">
        <w:rPr>
          <w:rFonts w:ascii="ＭＳ Ｐ明朝" w:eastAsia="ＭＳ Ｐ明朝" w:hAnsi="ＭＳ Ｐ明朝" w:hint="eastAsia"/>
          <w:b/>
          <w:bCs/>
        </w:rPr>
        <w:t>にまとめ、太宰府天満宮へ行ったことのある人、これから太宰府天満宮に行きたいと思う人が</w:t>
      </w:r>
      <w:r w:rsidRPr="00753FA3">
        <w:rPr>
          <w:rFonts w:ascii="ＭＳ Ｐ明朝" w:eastAsia="ＭＳ Ｐ明朝" w:hAnsi="ＭＳ Ｐ明朝"/>
          <w:b/>
          <w:bCs/>
        </w:rPr>
        <w:t>We</w:t>
      </w:r>
      <w:r w:rsidR="004352D0">
        <w:rPr>
          <w:rFonts w:ascii="ＭＳ Ｐ明朝" w:eastAsia="ＭＳ Ｐ明朝" w:hAnsi="ＭＳ Ｐ明朝" w:hint="eastAsia"/>
          <w:b/>
          <w:bCs/>
        </w:rPr>
        <w:t>ｂサイト</w:t>
      </w:r>
      <w:r w:rsidRPr="00753FA3">
        <w:rPr>
          <w:rFonts w:ascii="ＭＳ Ｐ明朝" w:eastAsia="ＭＳ Ｐ明朝" w:hAnsi="ＭＳ Ｐ明朝" w:hint="eastAsia"/>
          <w:b/>
          <w:bCs/>
        </w:rPr>
        <w:t>を読んでさらに興味を広げてほしいと思って制作を開始しました。</w:t>
      </w:r>
    </w:p>
    <w:p w14:paraId="22335864" w14:textId="736F92BC" w:rsidR="004352D0" w:rsidRPr="00753FA3" w:rsidRDefault="004352D0">
      <w:pPr>
        <w:rPr>
          <w:rFonts w:ascii="ＭＳ Ｐ明朝" w:eastAsia="ＭＳ Ｐ明朝" w:hAnsi="ＭＳ Ｐ明朝"/>
          <w:b/>
          <w:bCs/>
        </w:rPr>
      </w:pPr>
      <w:r>
        <w:rPr>
          <w:rFonts w:ascii="ＭＳ Ｐ明朝" w:eastAsia="ＭＳ Ｐ明朝" w:hAnsi="ＭＳ Ｐ明朝" w:hint="eastAsia"/>
          <w:b/>
          <w:bCs/>
        </w:rPr>
        <w:t>Webサイトにした理由は</w:t>
      </w:r>
      <w:r w:rsidR="00543DCD">
        <w:rPr>
          <w:rFonts w:ascii="ＭＳ Ｐ明朝" w:eastAsia="ＭＳ Ｐ明朝" w:hAnsi="ＭＳ Ｐ明朝" w:hint="eastAsia"/>
          <w:b/>
          <w:bCs/>
        </w:rPr>
        <w:t>Webサイトの</w:t>
      </w:r>
      <w:r>
        <w:rPr>
          <w:rFonts w:ascii="ＭＳ Ｐ明朝" w:eastAsia="ＭＳ Ｐ明朝" w:hAnsi="ＭＳ Ｐ明朝" w:hint="eastAsia"/>
          <w:b/>
          <w:bCs/>
        </w:rPr>
        <w:t>利点としてそのWebサイトでしか得られない情報などがあり、その情報をまとめて</w:t>
      </w:r>
      <w:r w:rsidR="00543DCD">
        <w:rPr>
          <w:rFonts w:ascii="ＭＳ Ｐ明朝" w:eastAsia="ＭＳ Ｐ明朝" w:hAnsi="ＭＳ Ｐ明朝" w:hint="eastAsia"/>
          <w:b/>
          <w:bCs/>
        </w:rPr>
        <w:t>見る</w:t>
      </w:r>
      <w:r>
        <w:rPr>
          <w:rFonts w:ascii="ＭＳ Ｐ明朝" w:eastAsia="ＭＳ Ｐ明朝" w:hAnsi="ＭＳ Ｐ明朝" w:hint="eastAsia"/>
          <w:b/>
          <w:bCs/>
        </w:rPr>
        <w:t>ことが出来て便利だと思ったからです。</w:t>
      </w:r>
    </w:p>
    <w:p w14:paraId="1116C23D" w14:textId="1DB746C0" w:rsidR="005A5650" w:rsidRDefault="00411FB2">
      <w:pPr>
        <w:rPr>
          <w:rFonts w:ascii="ＭＳ Ｐ明朝" w:eastAsia="ＭＳ Ｐ明朝" w:hAnsi="ＭＳ Ｐ明朝"/>
          <w:b/>
          <w:bCs/>
        </w:rPr>
      </w:pPr>
      <w:r w:rsidRPr="00753FA3">
        <w:rPr>
          <w:rFonts w:ascii="ＭＳ Ｐ明朝" w:eastAsia="ＭＳ Ｐ明朝" w:hAnsi="ＭＳ Ｐ明朝"/>
          <w:b/>
          <w:bCs/>
          <w:noProof/>
        </w:rPr>
        <w:drawing>
          <wp:inline distT="0" distB="0" distL="0" distR="0" wp14:anchorId="07209C84" wp14:editId="092130A6">
            <wp:extent cx="4044950" cy="752872"/>
            <wp:effectExtent l="0" t="0" r="0" b="9525"/>
            <wp:docPr id="151275991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59911" name="図 15127599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5919" cy="753052"/>
                    </a:xfrm>
                    <a:prstGeom prst="rect">
                      <a:avLst/>
                    </a:prstGeom>
                  </pic:spPr>
                </pic:pic>
              </a:graphicData>
            </a:graphic>
          </wp:inline>
        </w:drawing>
      </w:r>
      <w:r w:rsidRPr="00753FA3">
        <w:rPr>
          <w:rFonts w:ascii="ＭＳ Ｐ明朝" w:eastAsia="ＭＳ Ｐ明朝" w:hAnsi="ＭＳ Ｐ明朝"/>
          <w:b/>
          <w:bCs/>
          <w:noProof/>
        </w:rPr>
        <w:drawing>
          <wp:inline distT="0" distB="0" distL="0" distR="0" wp14:anchorId="5CD816E4" wp14:editId="68F30CA1">
            <wp:extent cx="3714750" cy="1248306"/>
            <wp:effectExtent l="0" t="0" r="0" b="9525"/>
            <wp:docPr id="13819959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95981" name="図 13819959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15926" cy="1248701"/>
                    </a:xfrm>
                    <a:prstGeom prst="rect">
                      <a:avLst/>
                    </a:prstGeom>
                  </pic:spPr>
                </pic:pic>
              </a:graphicData>
            </a:graphic>
          </wp:inline>
        </w:drawing>
      </w:r>
    </w:p>
    <w:p w14:paraId="7BB5B643" w14:textId="23B164EB" w:rsidR="00404695" w:rsidRPr="00753FA3" w:rsidRDefault="00404695">
      <w:pPr>
        <w:rPr>
          <w:rFonts w:ascii="ＭＳ Ｐ明朝" w:eastAsia="ＭＳ Ｐ明朝" w:hAnsi="ＭＳ Ｐ明朝"/>
          <w:b/>
          <w:bCs/>
        </w:rPr>
      </w:pPr>
    </w:p>
    <w:p w14:paraId="14C557AE" w14:textId="10E55576" w:rsidR="005A06BA" w:rsidRDefault="005A5650" w:rsidP="005A5650">
      <w:pPr>
        <w:rPr>
          <w:rFonts w:ascii="ＭＳ Ｐ明朝" w:eastAsia="ＭＳ Ｐ明朝" w:hAnsi="ＭＳ Ｐ明朝"/>
          <w:b/>
          <w:bCs/>
        </w:rPr>
      </w:pPr>
      <w:r w:rsidRPr="00753FA3">
        <w:rPr>
          <w:rFonts w:ascii="ＭＳ Ｐ明朝" w:eastAsia="ＭＳ Ｐ明朝" w:hAnsi="ＭＳ Ｐ明朝" w:hint="eastAsia"/>
          <w:b/>
          <w:bCs/>
        </w:rPr>
        <w:t>背景としましては初めて自分が太宰府天満宮に行ったときにとても感動して、街並みも綺麗な和風で自分の好きな場所になったからです。</w:t>
      </w:r>
      <w:r w:rsidR="005A06BA">
        <w:rPr>
          <w:rFonts w:ascii="ＭＳ Ｐ明朝" w:eastAsia="ＭＳ Ｐ明朝" w:hAnsi="ＭＳ Ｐ明朝" w:hint="eastAsia"/>
          <w:b/>
          <w:bCs/>
        </w:rPr>
        <w:t>既に太宰府天満宮が福岡の観光スポットとして有名ですが、歴史についてはどういう経歴で作られたのか知っている人は多くなく、自分が歴史についてまとめてもっと太宰府天満宮に興味を持ってほしいと考えました。</w:t>
      </w:r>
    </w:p>
    <w:p w14:paraId="4EBC8ED3" w14:textId="77777777" w:rsidR="008D7E0C" w:rsidRDefault="008D7E0C" w:rsidP="005A5650">
      <w:pPr>
        <w:rPr>
          <w:rFonts w:ascii="ＭＳ Ｐ明朝" w:eastAsia="ＭＳ Ｐ明朝" w:hAnsi="ＭＳ Ｐ明朝"/>
          <w:b/>
          <w:bCs/>
        </w:rPr>
      </w:pPr>
    </w:p>
    <w:p w14:paraId="38DD25C1" w14:textId="0AE49684" w:rsidR="00411FB2" w:rsidRPr="00753FA3" w:rsidRDefault="00411FB2" w:rsidP="005A5650">
      <w:pPr>
        <w:rPr>
          <w:rFonts w:ascii="ＭＳ Ｐ明朝" w:eastAsia="ＭＳ Ｐ明朝" w:hAnsi="ＭＳ Ｐ明朝"/>
          <w:b/>
          <w:bCs/>
        </w:rPr>
      </w:pPr>
      <w:r w:rsidRPr="00753FA3">
        <w:rPr>
          <w:rFonts w:ascii="ＭＳ Ｐ明朝" w:eastAsia="ＭＳ Ｐ明朝" w:hAnsi="ＭＳ Ｐ明朝" w:hint="eastAsia"/>
          <w:b/>
          <w:bCs/>
        </w:rPr>
        <w:t>歴史についても資料を見て調べていくうちに興味を持ち、既に行ったことのある人でもまだ行ったことのない人にも、まだ知らない歴史を知ってほしいと思いテーマにしました。</w:t>
      </w:r>
    </w:p>
    <w:p w14:paraId="71469323" w14:textId="77777777" w:rsidR="005A5650" w:rsidRPr="00753FA3" w:rsidRDefault="005A5650">
      <w:pPr>
        <w:rPr>
          <w:rFonts w:ascii="ＭＳ Ｐ明朝" w:eastAsia="ＭＳ Ｐ明朝" w:hAnsi="ＭＳ Ｐ明朝"/>
          <w:b/>
          <w:bCs/>
        </w:rPr>
      </w:pPr>
    </w:p>
    <w:p w14:paraId="6282B841" w14:textId="34E1D348" w:rsidR="00D423A1" w:rsidRPr="00931A99" w:rsidRDefault="00D423A1">
      <w:pPr>
        <w:rPr>
          <w:rFonts w:ascii="ＭＳ Ｐ明朝" w:eastAsia="ＭＳ Ｐ明朝" w:hAnsi="ＭＳ Ｐ明朝"/>
          <w:b/>
          <w:bCs/>
          <w:sz w:val="28"/>
          <w:szCs w:val="28"/>
        </w:rPr>
      </w:pPr>
      <w:r w:rsidRPr="00931A99">
        <w:rPr>
          <w:rFonts w:ascii="ＭＳ Ｐ明朝" w:eastAsia="ＭＳ Ｐ明朝" w:hAnsi="ＭＳ Ｐ明朝" w:hint="eastAsia"/>
          <w:b/>
          <w:bCs/>
          <w:sz w:val="28"/>
          <w:szCs w:val="28"/>
        </w:rPr>
        <w:t>ターゲット：（想定される閲覧者について）</w:t>
      </w:r>
    </w:p>
    <w:p w14:paraId="3E177047" w14:textId="4D957915" w:rsidR="00D423A1" w:rsidRPr="00931A99" w:rsidRDefault="005643D5">
      <w:pPr>
        <w:rPr>
          <w:rFonts w:ascii="ＭＳ Ｐ明朝" w:eastAsia="ＭＳ Ｐ明朝" w:hAnsi="ＭＳ Ｐ明朝"/>
          <w:b/>
          <w:bCs/>
        </w:rPr>
      </w:pPr>
      <w:r w:rsidRPr="00931A99">
        <w:rPr>
          <w:rFonts w:ascii="ＭＳ Ｐ明朝" w:eastAsia="ＭＳ Ｐ明朝" w:hAnsi="ＭＳ Ｐ明朝" w:hint="eastAsia"/>
          <w:b/>
          <w:bCs/>
        </w:rPr>
        <w:t>太宰府天満宮に行ったことのある人、これから太宰府天満宮に行きたいと思う人</w:t>
      </w:r>
    </w:p>
    <w:p w14:paraId="1504D20F" w14:textId="7956170F" w:rsidR="00D423A1" w:rsidRPr="00753FA3" w:rsidRDefault="00D423A1">
      <w:pPr>
        <w:rPr>
          <w:rFonts w:ascii="ＭＳ Ｐ明朝" w:eastAsia="ＭＳ Ｐ明朝" w:hAnsi="ＭＳ Ｐ明朝"/>
          <w:b/>
          <w:bCs/>
        </w:rPr>
      </w:pPr>
    </w:p>
    <w:p w14:paraId="5FF58D6E" w14:textId="4375C9A0" w:rsidR="00D423A1" w:rsidRPr="00753FA3" w:rsidRDefault="00D423A1">
      <w:pPr>
        <w:rPr>
          <w:rFonts w:ascii="ＭＳ Ｐ明朝" w:eastAsia="ＭＳ Ｐ明朝" w:hAnsi="ＭＳ Ｐ明朝"/>
          <w:b/>
          <w:bCs/>
        </w:rPr>
      </w:pPr>
      <w:r w:rsidRPr="00753FA3">
        <w:rPr>
          <w:rFonts w:ascii="ＭＳ Ｐ明朝" w:eastAsia="ＭＳ Ｐ明朝" w:hAnsi="ＭＳ Ｐ明朝" w:hint="eastAsia"/>
          <w:b/>
          <w:bCs/>
        </w:rPr>
        <w:t>制作スケジュール</w:t>
      </w:r>
    </w:p>
    <w:p w14:paraId="1080B768" w14:textId="2525960A" w:rsidR="00D423A1" w:rsidRPr="008D7E0C" w:rsidRDefault="00D423A1" w:rsidP="008D7E0C">
      <w:pPr>
        <w:pStyle w:val="a9"/>
        <w:numPr>
          <w:ilvl w:val="0"/>
          <w:numId w:val="3"/>
        </w:numPr>
        <w:rPr>
          <w:rFonts w:ascii="ＭＳ Ｐ明朝" w:eastAsia="ＭＳ Ｐ明朝" w:hAnsi="ＭＳ Ｐ明朝"/>
          <w:b/>
          <w:bCs/>
        </w:rPr>
      </w:pPr>
      <w:r w:rsidRPr="008D7E0C">
        <w:rPr>
          <w:rFonts w:ascii="ＭＳ Ｐ明朝" w:eastAsia="ＭＳ Ｐ明朝" w:hAnsi="ＭＳ Ｐ明朝" w:hint="eastAsia"/>
          <w:b/>
          <w:bCs/>
        </w:rPr>
        <w:t>7月</w:t>
      </w:r>
      <w:r w:rsidR="005643D5" w:rsidRPr="008D7E0C">
        <w:rPr>
          <w:rFonts w:ascii="ＭＳ Ｐ明朝" w:eastAsia="ＭＳ Ｐ明朝" w:hAnsi="ＭＳ Ｐ明朝" w:hint="eastAsia"/>
          <w:b/>
          <w:bCs/>
        </w:rPr>
        <w:t>：テーマを固めて、どんな</w:t>
      </w:r>
      <w:r w:rsidR="005643D5" w:rsidRPr="008D7E0C">
        <w:rPr>
          <w:rFonts w:ascii="ＭＳ Ｐ明朝" w:eastAsia="ＭＳ Ｐ明朝" w:hAnsi="ＭＳ Ｐ明朝"/>
          <w:b/>
          <w:bCs/>
        </w:rPr>
        <w:t>Web</w:t>
      </w:r>
      <w:r w:rsidR="005643D5" w:rsidRPr="008D7E0C">
        <w:rPr>
          <w:rFonts w:ascii="ＭＳ Ｐ明朝" w:eastAsia="ＭＳ Ｐ明朝" w:hAnsi="ＭＳ Ｐ明朝" w:hint="eastAsia"/>
          <w:b/>
          <w:bCs/>
        </w:rPr>
        <w:t>ページを作るかを決める</w:t>
      </w:r>
    </w:p>
    <w:p w14:paraId="4DD61F14" w14:textId="40EA4BD9" w:rsidR="00D423A1" w:rsidRPr="008D7E0C" w:rsidRDefault="00D423A1" w:rsidP="008D7E0C">
      <w:pPr>
        <w:pStyle w:val="a9"/>
        <w:numPr>
          <w:ilvl w:val="0"/>
          <w:numId w:val="3"/>
        </w:numPr>
        <w:rPr>
          <w:rFonts w:ascii="ＭＳ Ｐ明朝" w:eastAsia="ＭＳ Ｐ明朝" w:hAnsi="ＭＳ Ｐ明朝"/>
          <w:b/>
          <w:bCs/>
        </w:rPr>
      </w:pPr>
      <w:r w:rsidRPr="008D7E0C">
        <w:rPr>
          <w:rFonts w:ascii="ＭＳ Ｐ明朝" w:eastAsia="ＭＳ Ｐ明朝" w:hAnsi="ＭＳ Ｐ明朝" w:hint="eastAsia"/>
          <w:b/>
          <w:bCs/>
        </w:rPr>
        <w:t>8月</w:t>
      </w:r>
      <w:r w:rsidR="005643D5" w:rsidRPr="008D7E0C">
        <w:rPr>
          <w:rFonts w:ascii="ＭＳ Ｐ明朝" w:eastAsia="ＭＳ Ｐ明朝" w:hAnsi="ＭＳ Ｐ明朝" w:hint="eastAsia"/>
          <w:b/>
          <w:bCs/>
        </w:rPr>
        <w:t>：</w:t>
      </w:r>
      <w:r w:rsidR="00E9179A">
        <w:rPr>
          <w:rFonts w:ascii="ＭＳ Ｐ明朝" w:eastAsia="ＭＳ Ｐ明朝" w:hAnsi="ＭＳ Ｐ明朝" w:hint="eastAsia"/>
          <w:b/>
          <w:bCs/>
        </w:rPr>
        <w:t>太</w:t>
      </w:r>
      <w:r w:rsidR="005643D5" w:rsidRPr="008D7E0C">
        <w:rPr>
          <w:rFonts w:ascii="ＭＳ Ｐ明朝" w:eastAsia="ＭＳ Ｐ明朝" w:hAnsi="ＭＳ Ｐ明朝" w:hint="eastAsia"/>
          <w:b/>
          <w:bCs/>
        </w:rPr>
        <w:t>宰府天満宮周辺の写真を撮る素材集め</w:t>
      </w:r>
      <w:r w:rsidR="005643D5" w:rsidRPr="008D7E0C">
        <w:rPr>
          <w:rFonts w:ascii="ＭＳ Ｐ明朝" w:eastAsia="ＭＳ Ｐ明朝" w:hAnsi="ＭＳ Ｐ明朝"/>
          <w:b/>
          <w:bCs/>
        </w:rPr>
        <w:t>(</w:t>
      </w:r>
      <w:r w:rsidR="005643D5" w:rsidRPr="008D7E0C">
        <w:rPr>
          <w:rFonts w:ascii="ＭＳ Ｐ明朝" w:eastAsia="ＭＳ Ｐ明朝" w:hAnsi="ＭＳ Ｐ明朝" w:hint="eastAsia"/>
          <w:b/>
          <w:bCs/>
        </w:rPr>
        <w:t>写真を撮る許可をもらえたところのみ</w:t>
      </w:r>
      <w:r w:rsidR="005643D5" w:rsidRPr="008D7E0C">
        <w:rPr>
          <w:rFonts w:ascii="ＭＳ Ｐ明朝" w:eastAsia="ＭＳ Ｐ明朝" w:hAnsi="ＭＳ Ｐ明朝"/>
          <w:b/>
          <w:bCs/>
        </w:rPr>
        <w:t>)</w:t>
      </w:r>
      <w:r w:rsidR="005643D5" w:rsidRPr="008D7E0C">
        <w:rPr>
          <w:rFonts w:ascii="ＭＳ Ｐ明朝" w:eastAsia="ＭＳ Ｐ明朝" w:hAnsi="ＭＳ Ｐ明朝" w:hint="eastAsia"/>
          <w:b/>
          <w:bCs/>
        </w:rPr>
        <w:t>、</w:t>
      </w:r>
      <w:r w:rsidR="005643D5" w:rsidRPr="008D7E0C">
        <w:rPr>
          <w:rFonts w:ascii="ＭＳ Ｐ明朝" w:eastAsia="ＭＳ Ｐ明朝" w:hAnsi="ＭＳ Ｐ明朝"/>
          <w:b/>
          <w:bCs/>
        </w:rPr>
        <w:t>Photoshop</w:t>
      </w:r>
      <w:r w:rsidR="005643D5" w:rsidRPr="008D7E0C">
        <w:rPr>
          <w:rFonts w:ascii="ＭＳ Ｐ明朝" w:eastAsia="ＭＳ Ｐ明朝" w:hAnsi="ＭＳ Ｐ明朝" w:hint="eastAsia"/>
          <w:b/>
          <w:bCs/>
        </w:rPr>
        <w:t>で集めた写真を加工する</w:t>
      </w:r>
      <w:r w:rsidR="00954708" w:rsidRPr="008D7E0C">
        <w:rPr>
          <w:rFonts w:ascii="ＭＳ Ｐ明朝" w:eastAsia="ＭＳ Ｐ明朝" w:hAnsi="ＭＳ Ｐ明朝" w:hint="eastAsia"/>
          <w:b/>
          <w:bCs/>
        </w:rPr>
        <w:t xml:space="preserve">　ポスター制作</w:t>
      </w:r>
    </w:p>
    <w:p w14:paraId="650C4EC7" w14:textId="61599655" w:rsidR="00D423A1" w:rsidRPr="008D7E0C" w:rsidRDefault="00D423A1" w:rsidP="008D7E0C">
      <w:pPr>
        <w:pStyle w:val="a9"/>
        <w:numPr>
          <w:ilvl w:val="0"/>
          <w:numId w:val="3"/>
        </w:numPr>
        <w:rPr>
          <w:rFonts w:ascii="ＭＳ Ｐ明朝" w:eastAsia="ＭＳ Ｐ明朝" w:hAnsi="ＭＳ Ｐ明朝"/>
          <w:b/>
          <w:bCs/>
        </w:rPr>
      </w:pPr>
      <w:r w:rsidRPr="008D7E0C">
        <w:rPr>
          <w:rFonts w:ascii="ＭＳ Ｐ明朝" w:eastAsia="ＭＳ Ｐ明朝" w:hAnsi="ＭＳ Ｐ明朝" w:hint="eastAsia"/>
          <w:b/>
          <w:bCs/>
        </w:rPr>
        <w:t>9月</w:t>
      </w:r>
      <w:r w:rsidR="005643D5" w:rsidRPr="008D7E0C">
        <w:rPr>
          <w:rFonts w:ascii="ＭＳ Ｐ明朝" w:eastAsia="ＭＳ Ｐ明朝" w:hAnsi="ＭＳ Ｐ明朝" w:hint="eastAsia"/>
          <w:b/>
          <w:bCs/>
        </w:rPr>
        <w:t>～１０月：集めた素材を元に</w:t>
      </w:r>
      <w:r w:rsidR="005643D5" w:rsidRPr="008D7E0C">
        <w:rPr>
          <w:rFonts w:ascii="ＭＳ Ｐ明朝" w:eastAsia="ＭＳ Ｐ明朝" w:hAnsi="ＭＳ Ｐ明朝"/>
          <w:b/>
          <w:bCs/>
        </w:rPr>
        <w:t>Web</w:t>
      </w:r>
      <w:r w:rsidR="005643D5" w:rsidRPr="008D7E0C">
        <w:rPr>
          <w:rFonts w:ascii="ＭＳ Ｐ明朝" w:eastAsia="ＭＳ Ｐ明朝" w:hAnsi="ＭＳ Ｐ明朝" w:hint="eastAsia"/>
          <w:b/>
          <w:bCs/>
        </w:rPr>
        <w:t>ページの</w:t>
      </w:r>
      <w:r w:rsidR="005643D5" w:rsidRPr="008D7E0C">
        <w:rPr>
          <w:rFonts w:ascii="ＭＳ Ｐ明朝" w:eastAsia="ＭＳ Ｐ明朝" w:hAnsi="ＭＳ Ｐ明朝"/>
          <w:b/>
          <w:bCs/>
        </w:rPr>
        <w:t>HTML</w:t>
      </w:r>
      <w:r w:rsidR="005643D5" w:rsidRPr="008D7E0C">
        <w:rPr>
          <w:rFonts w:ascii="ＭＳ Ｐ明朝" w:eastAsia="ＭＳ Ｐ明朝" w:hAnsi="ＭＳ Ｐ明朝" w:hint="eastAsia"/>
          <w:b/>
          <w:bCs/>
        </w:rPr>
        <w:t>・</w:t>
      </w:r>
      <w:r w:rsidR="005643D5" w:rsidRPr="008D7E0C">
        <w:rPr>
          <w:rFonts w:ascii="ＭＳ Ｐ明朝" w:eastAsia="ＭＳ Ｐ明朝" w:hAnsi="ＭＳ Ｐ明朝"/>
          <w:b/>
          <w:bCs/>
        </w:rPr>
        <w:t>CSS</w:t>
      </w:r>
      <w:r w:rsidR="005643D5" w:rsidRPr="008D7E0C">
        <w:rPr>
          <w:rFonts w:ascii="ＭＳ Ｐ明朝" w:eastAsia="ＭＳ Ｐ明朝" w:hAnsi="ＭＳ Ｐ明朝" w:hint="eastAsia"/>
          <w:b/>
          <w:bCs/>
        </w:rPr>
        <w:t>を打ち込んでいく</w:t>
      </w:r>
    </w:p>
    <w:p w14:paraId="4916927F" w14:textId="01FEEF94" w:rsidR="005643D5" w:rsidRPr="008D7E0C" w:rsidRDefault="00D423A1" w:rsidP="008D7E0C">
      <w:pPr>
        <w:pStyle w:val="a9"/>
        <w:numPr>
          <w:ilvl w:val="0"/>
          <w:numId w:val="3"/>
        </w:numPr>
        <w:rPr>
          <w:rFonts w:ascii="ＭＳ Ｐ明朝" w:eastAsia="ＭＳ Ｐ明朝" w:hAnsi="ＭＳ Ｐ明朝"/>
          <w:b/>
          <w:bCs/>
        </w:rPr>
      </w:pPr>
      <w:r w:rsidRPr="008D7E0C">
        <w:rPr>
          <w:rFonts w:ascii="ＭＳ Ｐ明朝" w:eastAsia="ＭＳ Ｐ明朝" w:hAnsi="ＭＳ Ｐ明朝" w:hint="eastAsia"/>
          <w:b/>
          <w:bCs/>
        </w:rPr>
        <w:lastRenderedPageBreak/>
        <w:t>11月</w:t>
      </w:r>
      <w:r w:rsidR="005643D5" w:rsidRPr="008D7E0C">
        <w:rPr>
          <w:rFonts w:ascii="ＭＳ Ｐ明朝" w:eastAsia="ＭＳ Ｐ明朝" w:hAnsi="ＭＳ Ｐ明朝" w:hint="eastAsia"/>
          <w:b/>
          <w:bCs/>
        </w:rPr>
        <w:t>：</w:t>
      </w:r>
      <w:r w:rsidR="005643D5" w:rsidRPr="008D7E0C">
        <w:rPr>
          <w:rFonts w:ascii="ＭＳ Ｐ明朝" w:eastAsia="ＭＳ Ｐ明朝" w:hAnsi="ＭＳ Ｐ明朝"/>
          <w:b/>
          <w:bCs/>
        </w:rPr>
        <w:t>動作確認</w:t>
      </w:r>
    </w:p>
    <w:p w14:paraId="0EA0B090" w14:textId="3BE8C70C" w:rsidR="00931A99" w:rsidRDefault="00D423A1" w:rsidP="00931A99">
      <w:pPr>
        <w:pStyle w:val="a9"/>
        <w:numPr>
          <w:ilvl w:val="0"/>
          <w:numId w:val="3"/>
        </w:numPr>
        <w:rPr>
          <w:rFonts w:ascii="ＭＳ Ｐ明朝" w:eastAsia="ＭＳ Ｐ明朝" w:hAnsi="ＭＳ Ｐ明朝"/>
          <w:b/>
          <w:bCs/>
        </w:rPr>
      </w:pPr>
      <w:r w:rsidRPr="008D7E0C">
        <w:rPr>
          <w:rFonts w:ascii="ＭＳ Ｐ明朝" w:eastAsia="ＭＳ Ｐ明朝" w:hAnsi="ＭＳ Ｐ明朝" w:hint="eastAsia"/>
          <w:b/>
          <w:bCs/>
        </w:rPr>
        <w:t>12月</w:t>
      </w:r>
      <w:r w:rsidR="005643D5" w:rsidRPr="008D7E0C">
        <w:rPr>
          <w:rFonts w:ascii="ＭＳ Ｐ明朝" w:eastAsia="ＭＳ Ｐ明朝" w:hAnsi="ＭＳ Ｐ明朝" w:hint="eastAsia"/>
          <w:b/>
          <w:bCs/>
        </w:rPr>
        <w:t>：問題がなければ完成</w:t>
      </w:r>
    </w:p>
    <w:p w14:paraId="4BDA73ED" w14:textId="77777777" w:rsidR="004B35C3" w:rsidRPr="00753FA3" w:rsidRDefault="004B35C3">
      <w:pPr>
        <w:rPr>
          <w:rFonts w:ascii="ＭＳ Ｐ明朝" w:eastAsia="ＭＳ Ｐ明朝" w:hAnsi="ＭＳ Ｐ明朝"/>
          <w:b/>
          <w:bCs/>
        </w:rPr>
      </w:pPr>
    </w:p>
    <w:p w14:paraId="4705DCF2" w14:textId="1B04621C" w:rsidR="00D423A1" w:rsidRPr="00E9179A" w:rsidRDefault="00D423A1">
      <w:pPr>
        <w:rPr>
          <w:rFonts w:ascii="ＭＳ Ｐ明朝" w:eastAsia="ＭＳ Ｐ明朝" w:hAnsi="ＭＳ Ｐ明朝"/>
          <w:b/>
          <w:bCs/>
          <w:sz w:val="32"/>
          <w:szCs w:val="32"/>
        </w:rPr>
      </w:pPr>
      <w:r w:rsidRPr="00E9179A">
        <w:rPr>
          <w:rFonts w:ascii="ＭＳ Ｐ明朝" w:eastAsia="ＭＳ Ｐ明朝" w:hAnsi="ＭＳ Ｐ明朝" w:hint="eastAsia"/>
          <w:b/>
          <w:bCs/>
          <w:sz w:val="32"/>
          <w:szCs w:val="32"/>
        </w:rPr>
        <w:t>制作案</w:t>
      </w:r>
      <w:r w:rsidR="00E9179A">
        <w:rPr>
          <w:rFonts w:ascii="ＭＳ Ｐ明朝" w:eastAsia="ＭＳ Ｐ明朝" w:hAnsi="ＭＳ Ｐ明朝" w:hint="eastAsia"/>
          <w:b/>
          <w:bCs/>
          <w:sz w:val="32"/>
          <w:szCs w:val="32"/>
        </w:rPr>
        <w:t>及びページ構成</w:t>
      </w:r>
    </w:p>
    <w:p w14:paraId="17D10CB3" w14:textId="4DB865D5" w:rsidR="005A06BA" w:rsidRPr="00753FA3" w:rsidRDefault="005A06BA" w:rsidP="00957891">
      <w:pPr>
        <w:rPr>
          <w:rFonts w:ascii="ＭＳ Ｐ明朝" w:eastAsia="ＭＳ Ｐ明朝" w:hAnsi="ＭＳ Ｐ明朝"/>
          <w:b/>
          <w:bCs/>
        </w:rPr>
      </w:pPr>
      <w:r>
        <w:rPr>
          <w:rFonts w:ascii="ＭＳ Ｐ明朝" w:eastAsia="ＭＳ Ｐ明朝" w:hAnsi="ＭＳ Ｐ明朝" w:hint="eastAsia"/>
          <w:b/>
          <w:bCs/>
        </w:rPr>
        <w:t>Webサイトの構成については4つのページを開けるようにします。</w:t>
      </w:r>
    </w:p>
    <w:p w14:paraId="6F9B19F5" w14:textId="77777777" w:rsidR="00957891" w:rsidRPr="005A06BA" w:rsidRDefault="00957891" w:rsidP="005A06BA">
      <w:pPr>
        <w:pStyle w:val="a9"/>
        <w:numPr>
          <w:ilvl w:val="0"/>
          <w:numId w:val="2"/>
        </w:numPr>
        <w:rPr>
          <w:rFonts w:ascii="ＭＳ Ｐ明朝" w:eastAsia="ＭＳ Ｐ明朝" w:hAnsi="ＭＳ Ｐ明朝"/>
          <w:b/>
          <w:bCs/>
        </w:rPr>
      </w:pPr>
      <w:r w:rsidRPr="005A06BA">
        <w:rPr>
          <w:rFonts w:ascii="ＭＳ Ｐ明朝" w:eastAsia="ＭＳ Ｐ明朝" w:hAnsi="ＭＳ Ｐ明朝"/>
          <w:b/>
          <w:bCs/>
        </w:rPr>
        <w:t>HOME：ホームページの最初の欄　太宰府天満宮の人気な観光スポットを写真付きで紹介</w:t>
      </w:r>
    </w:p>
    <w:p w14:paraId="46AEFF7C" w14:textId="197DBE2B" w:rsidR="00957891" w:rsidRPr="005A06BA" w:rsidRDefault="00957891" w:rsidP="005A06BA">
      <w:pPr>
        <w:pStyle w:val="a9"/>
        <w:numPr>
          <w:ilvl w:val="0"/>
          <w:numId w:val="2"/>
        </w:numPr>
        <w:rPr>
          <w:rFonts w:ascii="ＭＳ Ｐ明朝" w:eastAsia="ＭＳ Ｐ明朝" w:hAnsi="ＭＳ Ｐ明朝"/>
          <w:b/>
          <w:bCs/>
        </w:rPr>
      </w:pPr>
      <w:r w:rsidRPr="005A06BA">
        <w:rPr>
          <w:rFonts w:ascii="ＭＳ Ｐ明朝" w:eastAsia="ＭＳ Ｐ明朝" w:hAnsi="ＭＳ Ｐ明朝"/>
          <w:b/>
          <w:bCs/>
        </w:rPr>
        <w:t>歴史：太宰府天満宮の誕生から現在までの歴史を解説</w:t>
      </w:r>
      <w:r w:rsidR="00F836CF">
        <w:rPr>
          <w:rFonts w:ascii="ＭＳ Ｐ明朝" w:eastAsia="ＭＳ Ｐ明朝" w:hAnsi="ＭＳ Ｐ明朝" w:hint="eastAsia"/>
          <w:b/>
          <w:bCs/>
        </w:rPr>
        <w:t xml:space="preserve">　他にも</w:t>
      </w:r>
      <w:r w:rsidR="00F836CF" w:rsidRPr="00F836CF">
        <w:rPr>
          <w:rFonts w:ascii="ＭＳ Ｐ明朝" w:eastAsia="ＭＳ Ｐ明朝" w:hAnsi="ＭＳ Ｐ明朝" w:hint="eastAsia"/>
          <w:b/>
          <w:bCs/>
        </w:rPr>
        <w:t>神苑の梅</w:t>
      </w:r>
      <w:r w:rsidR="00F836CF">
        <w:rPr>
          <w:rFonts w:ascii="ＭＳ Ｐ明朝" w:eastAsia="ＭＳ Ｐ明朝" w:hAnsi="ＭＳ Ｐ明朝" w:hint="eastAsia"/>
          <w:b/>
          <w:bCs/>
        </w:rPr>
        <w:t>の歴史の解説も書く</w:t>
      </w:r>
    </w:p>
    <w:p w14:paraId="221D0CEF" w14:textId="0A43033E" w:rsidR="00957891" w:rsidRPr="005A06BA" w:rsidRDefault="00957891" w:rsidP="005A06BA">
      <w:pPr>
        <w:pStyle w:val="a9"/>
        <w:numPr>
          <w:ilvl w:val="0"/>
          <w:numId w:val="2"/>
        </w:numPr>
        <w:rPr>
          <w:rFonts w:ascii="ＭＳ Ｐ明朝" w:eastAsia="ＭＳ Ｐ明朝" w:hAnsi="ＭＳ Ｐ明朝"/>
          <w:b/>
          <w:bCs/>
        </w:rPr>
      </w:pPr>
      <w:r w:rsidRPr="005A06BA">
        <w:rPr>
          <w:rFonts w:ascii="ＭＳ Ｐ明朝" w:eastAsia="ＭＳ Ｐ明朝" w:hAnsi="ＭＳ Ｐ明朝"/>
          <w:b/>
          <w:bCs/>
        </w:rPr>
        <w:t>グッズ：太宰府天満宮で売られているお守りやペンダントを写真付きで紹介</w:t>
      </w:r>
      <w:r w:rsidRPr="005A06BA">
        <w:rPr>
          <w:rFonts w:ascii="ＭＳ Ｐ明朝" w:eastAsia="ＭＳ Ｐ明朝" w:hAnsi="ＭＳ Ｐ明朝" w:hint="eastAsia"/>
          <w:b/>
          <w:bCs/>
        </w:rPr>
        <w:t>と解説</w:t>
      </w:r>
    </w:p>
    <w:p w14:paraId="07237F2D" w14:textId="2641E3BE" w:rsidR="00957891" w:rsidRDefault="00957891" w:rsidP="005A06BA">
      <w:pPr>
        <w:pStyle w:val="a9"/>
        <w:numPr>
          <w:ilvl w:val="0"/>
          <w:numId w:val="2"/>
        </w:numPr>
        <w:rPr>
          <w:rFonts w:ascii="ＭＳ Ｐ明朝" w:eastAsia="ＭＳ Ｐ明朝" w:hAnsi="ＭＳ Ｐ明朝"/>
          <w:b/>
          <w:bCs/>
        </w:rPr>
      </w:pPr>
      <w:r w:rsidRPr="005A06BA">
        <w:rPr>
          <w:rFonts w:ascii="ＭＳ Ｐ明朝" w:eastAsia="ＭＳ Ｐ明朝" w:hAnsi="ＭＳ Ｐ明朝"/>
          <w:b/>
          <w:bCs/>
        </w:rPr>
        <w:t>グルメ：太宰府天満宮で有名なご当地グルメを</w:t>
      </w:r>
      <w:r w:rsidR="007A34DE">
        <w:rPr>
          <w:rFonts w:ascii="ＭＳ Ｐ明朝" w:eastAsia="ＭＳ Ｐ明朝" w:hAnsi="ＭＳ Ｐ明朝" w:hint="eastAsia"/>
          <w:b/>
          <w:bCs/>
        </w:rPr>
        <w:t>４つほど</w:t>
      </w:r>
      <w:r w:rsidRPr="005A06BA">
        <w:rPr>
          <w:rFonts w:ascii="ＭＳ Ｐ明朝" w:eastAsia="ＭＳ Ｐ明朝" w:hAnsi="ＭＳ Ｐ明朝"/>
          <w:b/>
          <w:bCs/>
        </w:rPr>
        <w:t>写真付きで紹介</w:t>
      </w:r>
      <w:r w:rsidRPr="005A06BA">
        <w:rPr>
          <w:rFonts w:ascii="ＭＳ Ｐ明朝" w:eastAsia="ＭＳ Ｐ明朝" w:hAnsi="ＭＳ Ｐ明朝" w:hint="eastAsia"/>
          <w:b/>
          <w:bCs/>
        </w:rPr>
        <w:t>と出来た歴史の解説</w:t>
      </w:r>
    </w:p>
    <w:p w14:paraId="2475CE91" w14:textId="3AD194ED" w:rsidR="007A34DE" w:rsidRPr="007A34DE" w:rsidRDefault="007A34DE" w:rsidP="007A34DE">
      <w:pPr>
        <w:rPr>
          <w:rFonts w:ascii="ＭＳ Ｐ明朝" w:eastAsia="ＭＳ Ｐ明朝" w:hAnsi="ＭＳ Ｐ明朝" w:hint="eastAsia"/>
          <w:b/>
          <w:bCs/>
        </w:rPr>
      </w:pPr>
    </w:p>
    <w:p w14:paraId="6799E373" w14:textId="77777777" w:rsidR="00931A99" w:rsidRPr="00931A99" w:rsidRDefault="00931A99" w:rsidP="00931A99">
      <w:pPr>
        <w:rPr>
          <w:rFonts w:ascii="ＭＳ Ｐ明朝" w:eastAsia="ＭＳ Ｐ明朝" w:hAnsi="ＭＳ Ｐ明朝"/>
          <w:b/>
          <w:bCs/>
        </w:rPr>
      </w:pPr>
    </w:p>
    <w:p w14:paraId="0B294039" w14:textId="5824409B" w:rsidR="00957891" w:rsidRPr="00753FA3" w:rsidRDefault="00957891" w:rsidP="00957891">
      <w:pPr>
        <w:rPr>
          <w:rFonts w:ascii="ＭＳ Ｐ明朝" w:eastAsia="ＭＳ Ｐ明朝" w:hAnsi="ＭＳ Ｐ明朝"/>
          <w:b/>
          <w:bCs/>
        </w:rPr>
      </w:pPr>
      <w:r w:rsidRPr="00753FA3">
        <w:rPr>
          <w:rFonts w:ascii="ＭＳ Ｐ明朝" w:eastAsia="ＭＳ Ｐ明朝" w:hAnsi="ＭＳ Ｐ明朝" w:hint="eastAsia"/>
          <w:b/>
          <w:bCs/>
        </w:rPr>
        <w:t>また、利用者が見やすいようなページを開く際のアニメーションなどの動きも取り入れて、目的の観光スポットを検索できる検索機能を付け加え</w:t>
      </w:r>
      <w:r w:rsidR="00D870F9">
        <w:rPr>
          <w:rFonts w:ascii="ＭＳ Ｐ明朝" w:eastAsia="ＭＳ Ｐ明朝" w:hAnsi="ＭＳ Ｐ明朝" w:hint="eastAsia"/>
          <w:b/>
          <w:bCs/>
        </w:rPr>
        <w:t>ます</w:t>
      </w:r>
      <w:r w:rsidRPr="00753FA3">
        <w:rPr>
          <w:rFonts w:ascii="ＭＳ Ｐ明朝" w:eastAsia="ＭＳ Ｐ明朝" w:hAnsi="ＭＳ Ｐ明朝" w:hint="eastAsia"/>
          <w:b/>
          <w:bCs/>
        </w:rPr>
        <w:t>。</w:t>
      </w:r>
    </w:p>
    <w:p w14:paraId="2F7ECD79" w14:textId="77777777" w:rsidR="00980A29" w:rsidRPr="00753FA3" w:rsidRDefault="00980A29" w:rsidP="00957891">
      <w:pPr>
        <w:rPr>
          <w:rFonts w:ascii="ＭＳ Ｐ明朝" w:eastAsia="ＭＳ Ｐ明朝" w:hAnsi="ＭＳ Ｐ明朝"/>
          <w:b/>
          <w:bCs/>
        </w:rPr>
      </w:pPr>
    </w:p>
    <w:p w14:paraId="5F5142C8" w14:textId="725FC5B1" w:rsidR="00980A29" w:rsidRPr="00753FA3" w:rsidRDefault="00980A29" w:rsidP="00980A29">
      <w:pPr>
        <w:rPr>
          <w:rFonts w:ascii="ＭＳ Ｐ明朝" w:eastAsia="ＭＳ Ｐ明朝" w:hAnsi="ＭＳ Ｐ明朝"/>
          <w:b/>
          <w:bCs/>
        </w:rPr>
      </w:pPr>
      <w:r w:rsidRPr="00753FA3">
        <w:rPr>
          <w:rFonts w:ascii="ＭＳ Ｐ明朝" w:eastAsia="ＭＳ Ｐ明朝" w:hAnsi="ＭＳ Ｐ明朝"/>
          <w:b/>
          <w:bCs/>
        </w:rPr>
        <w:t>4</w:t>
      </w:r>
      <w:r w:rsidRPr="00753FA3">
        <w:rPr>
          <w:rFonts w:ascii="ＭＳ Ｐ明朝" w:eastAsia="ＭＳ Ｐ明朝" w:hAnsi="ＭＳ Ｐ明朝" w:hint="eastAsia"/>
          <w:b/>
          <w:bCs/>
        </w:rPr>
        <w:t>つのページを自由に開けるようにしてほしいので上の欄を画面の移動についてくるように</w:t>
      </w:r>
      <w:r w:rsidR="00D858FF" w:rsidRPr="00753FA3">
        <w:rPr>
          <w:rFonts w:ascii="ＭＳ Ｐ明朝" w:eastAsia="ＭＳ Ｐ明朝" w:hAnsi="ＭＳ Ｐ明朝" w:hint="eastAsia"/>
          <w:b/>
          <w:bCs/>
        </w:rPr>
        <w:t>す</w:t>
      </w:r>
      <w:r w:rsidRPr="00753FA3">
        <w:rPr>
          <w:rFonts w:ascii="ＭＳ Ｐ明朝" w:eastAsia="ＭＳ Ｐ明朝" w:hAnsi="ＭＳ Ｐ明朝" w:hint="eastAsia"/>
          <w:b/>
          <w:bCs/>
        </w:rPr>
        <w:t>る（ページが見にくいと判断した場合は工夫を加えるか没にする）</w:t>
      </w:r>
    </w:p>
    <w:p w14:paraId="23998329" w14:textId="493EFC09" w:rsidR="00980A29" w:rsidRPr="00753FA3" w:rsidRDefault="00980A29" w:rsidP="00980A29">
      <w:pPr>
        <w:rPr>
          <w:rFonts w:ascii="ＭＳ Ｐ明朝" w:eastAsia="ＭＳ Ｐ明朝" w:hAnsi="ＭＳ Ｐ明朝"/>
          <w:b/>
          <w:bCs/>
        </w:rPr>
      </w:pPr>
      <w:r w:rsidRPr="00753FA3">
        <w:rPr>
          <w:rFonts w:ascii="ＭＳ Ｐ明朝" w:eastAsia="ＭＳ Ｐ明朝" w:hAnsi="ＭＳ Ｐ明朝" w:hint="eastAsia"/>
          <w:b/>
          <w:bCs/>
        </w:rPr>
        <w:t>スマホでも</w:t>
      </w:r>
      <w:r w:rsidR="00D858FF" w:rsidRPr="00753FA3">
        <w:rPr>
          <w:rFonts w:ascii="ＭＳ Ｐ明朝" w:eastAsia="ＭＳ Ｐ明朝" w:hAnsi="ＭＳ Ｐ明朝" w:hint="eastAsia"/>
          <w:b/>
          <w:bCs/>
        </w:rPr>
        <w:t>綺麗に</w:t>
      </w:r>
      <w:r w:rsidRPr="00753FA3">
        <w:rPr>
          <w:rFonts w:ascii="ＭＳ Ｐ明朝" w:eastAsia="ＭＳ Ｐ明朝" w:hAnsi="ＭＳ Ｐ明朝" w:hint="eastAsia"/>
          <w:b/>
          <w:bCs/>
        </w:rPr>
        <w:t>見られるようにレスポンシブデザインに対応させる。</w:t>
      </w:r>
    </w:p>
    <w:p w14:paraId="3E312951" w14:textId="7FC21DD4" w:rsidR="00D423A1" w:rsidRPr="00753FA3" w:rsidRDefault="00D423A1">
      <w:pPr>
        <w:rPr>
          <w:rFonts w:ascii="ＭＳ Ｐ明朝" w:eastAsia="ＭＳ Ｐ明朝" w:hAnsi="ＭＳ Ｐ明朝"/>
          <w:b/>
          <w:bCs/>
        </w:rPr>
      </w:pPr>
    </w:p>
    <w:p w14:paraId="61858621" w14:textId="405D9C35" w:rsidR="00D423A1" w:rsidRPr="00931A99" w:rsidRDefault="00D423A1">
      <w:pPr>
        <w:rPr>
          <w:rFonts w:ascii="ＭＳ Ｐ明朝" w:eastAsia="ＭＳ Ｐ明朝" w:hAnsi="ＭＳ Ｐ明朝"/>
          <w:b/>
          <w:bCs/>
          <w:sz w:val="32"/>
          <w:szCs w:val="32"/>
        </w:rPr>
      </w:pPr>
      <w:r w:rsidRPr="00931A99">
        <w:rPr>
          <w:rFonts w:ascii="ＭＳ Ｐ明朝" w:eastAsia="ＭＳ Ｐ明朝" w:hAnsi="ＭＳ Ｐ明朝" w:hint="eastAsia"/>
          <w:b/>
          <w:bCs/>
          <w:sz w:val="32"/>
          <w:szCs w:val="32"/>
        </w:rPr>
        <w:t>撮影場所、情報収集について</w:t>
      </w:r>
    </w:p>
    <w:p w14:paraId="124EBB2D" w14:textId="37FADFD2" w:rsidR="00D423A1" w:rsidRPr="00753FA3" w:rsidRDefault="00980A29">
      <w:pPr>
        <w:rPr>
          <w:rFonts w:ascii="ＭＳ Ｐ明朝" w:eastAsia="ＭＳ Ｐ明朝" w:hAnsi="ＭＳ Ｐ明朝"/>
          <w:b/>
          <w:bCs/>
        </w:rPr>
      </w:pPr>
      <w:r w:rsidRPr="00753FA3">
        <w:rPr>
          <w:rFonts w:ascii="ＭＳ Ｐ明朝" w:eastAsia="ＭＳ Ｐ明朝" w:hAnsi="ＭＳ Ｐ明朝" w:hint="eastAsia"/>
          <w:b/>
          <w:bCs/>
        </w:rPr>
        <w:t>太宰府天満宮周辺</w:t>
      </w:r>
      <w:r w:rsidRPr="00753FA3">
        <w:rPr>
          <w:rFonts w:ascii="ＭＳ Ｐ明朝" w:eastAsia="ＭＳ Ｐ明朝" w:hAnsi="ＭＳ Ｐ明朝"/>
          <w:b/>
          <w:bCs/>
        </w:rPr>
        <w:t>(</w:t>
      </w:r>
      <w:r w:rsidRPr="00753FA3">
        <w:rPr>
          <w:rFonts w:ascii="ＭＳ Ｐ明朝" w:eastAsia="ＭＳ Ｐ明朝" w:hAnsi="ＭＳ Ｐ明朝" w:hint="eastAsia"/>
          <w:b/>
          <w:bCs/>
        </w:rPr>
        <w:t>許可の取れる場所のみ</w:t>
      </w:r>
      <w:r w:rsidRPr="00753FA3">
        <w:rPr>
          <w:rFonts w:ascii="ＭＳ Ｐ明朝" w:eastAsia="ＭＳ Ｐ明朝" w:hAnsi="ＭＳ Ｐ明朝"/>
          <w:b/>
          <w:bCs/>
        </w:rPr>
        <w:t>)</w:t>
      </w:r>
      <w:r w:rsidRPr="00753FA3">
        <w:rPr>
          <w:rFonts w:ascii="ＭＳ Ｐ明朝" w:eastAsia="ＭＳ Ｐ明朝" w:hAnsi="ＭＳ Ｐ明朝" w:hint="eastAsia"/>
          <w:b/>
          <w:bCs/>
        </w:rPr>
        <w:t>、</w:t>
      </w:r>
      <w:r w:rsidR="00D870F9">
        <w:rPr>
          <w:rFonts w:ascii="ＭＳ Ｐ明朝" w:eastAsia="ＭＳ Ｐ明朝" w:hAnsi="ＭＳ Ｐ明朝" w:hint="eastAsia"/>
          <w:b/>
          <w:bCs/>
        </w:rPr>
        <w:t>参道、</w:t>
      </w:r>
      <w:r w:rsidR="00D858FF" w:rsidRPr="00753FA3">
        <w:rPr>
          <w:rFonts w:ascii="ＭＳ Ｐ明朝" w:eastAsia="ＭＳ Ｐ明朝" w:hAnsi="ＭＳ Ｐ明朝" w:hint="eastAsia"/>
          <w:b/>
          <w:bCs/>
        </w:rPr>
        <w:t>太宰府天満宮周辺のグッズとグルメの情報</w:t>
      </w:r>
    </w:p>
    <w:p w14:paraId="6DD5DFAE" w14:textId="77777777" w:rsidR="00D423A1" w:rsidRPr="00753FA3" w:rsidRDefault="00D423A1">
      <w:pPr>
        <w:rPr>
          <w:rFonts w:ascii="ＭＳ Ｐ明朝" w:eastAsia="ＭＳ Ｐ明朝" w:hAnsi="ＭＳ Ｐ明朝"/>
          <w:b/>
          <w:bCs/>
        </w:rPr>
      </w:pPr>
    </w:p>
    <w:p w14:paraId="4673ABEA" w14:textId="188154AF" w:rsidR="00D423A1" w:rsidRPr="00931A99" w:rsidRDefault="006D01D0">
      <w:pPr>
        <w:rPr>
          <w:rFonts w:ascii="ＭＳ Ｐ明朝" w:eastAsia="ＭＳ Ｐ明朝" w:hAnsi="ＭＳ Ｐ明朝"/>
          <w:b/>
          <w:bCs/>
          <w:sz w:val="36"/>
          <w:szCs w:val="36"/>
        </w:rPr>
      </w:pPr>
      <w:r>
        <w:rPr>
          <w:rFonts w:ascii="ＭＳ Ｐ明朝" w:eastAsia="ＭＳ Ｐ明朝" w:hAnsi="ＭＳ Ｐ明朝" w:hint="eastAsia"/>
          <w:b/>
          <w:bCs/>
          <w:sz w:val="36"/>
          <w:szCs w:val="36"/>
        </w:rPr>
        <w:t>歴史の</w:t>
      </w:r>
      <w:r w:rsidR="00D423A1" w:rsidRPr="00931A99">
        <w:rPr>
          <w:rFonts w:ascii="ＭＳ Ｐ明朝" w:eastAsia="ＭＳ Ｐ明朝" w:hAnsi="ＭＳ Ｐ明朝" w:hint="eastAsia"/>
          <w:b/>
          <w:bCs/>
          <w:sz w:val="36"/>
          <w:szCs w:val="36"/>
        </w:rPr>
        <w:t>分析</w:t>
      </w:r>
    </w:p>
    <w:p w14:paraId="6C6CF381" w14:textId="77777777" w:rsidR="00D858FF" w:rsidRPr="00753FA3" w:rsidRDefault="00D858FF" w:rsidP="00D858FF">
      <w:pPr>
        <w:rPr>
          <w:rFonts w:ascii="ＭＳ Ｐ明朝" w:eastAsia="ＭＳ Ｐ明朝" w:hAnsi="ＭＳ Ｐ明朝"/>
          <w:b/>
          <w:bCs/>
        </w:rPr>
      </w:pPr>
      <w:r w:rsidRPr="00753FA3">
        <w:rPr>
          <w:rFonts w:ascii="ＭＳ Ｐ明朝" w:eastAsia="ＭＳ Ｐ明朝" w:hAnsi="ＭＳ Ｐ明朝"/>
          <w:b/>
          <w:bCs/>
        </w:rPr>
        <w:t>歴史の始まりとして、太宰府天満宮は、約1,100年以上前に建てられた神社です。</w:t>
      </w:r>
    </w:p>
    <w:p w14:paraId="1FD9CEE5" w14:textId="77777777" w:rsidR="00F836CF" w:rsidRDefault="00F836CF" w:rsidP="00D858FF">
      <w:pPr>
        <w:rPr>
          <w:rFonts w:ascii="ＭＳ Ｐ明朝" w:eastAsia="ＭＳ Ｐ明朝" w:hAnsi="ＭＳ Ｐ明朝"/>
          <w:b/>
          <w:bCs/>
        </w:rPr>
      </w:pPr>
      <w:r w:rsidRPr="00F836CF">
        <w:rPr>
          <w:rFonts w:ascii="ＭＳ Ｐ明朝" w:eastAsia="ＭＳ Ｐ明朝" w:hAnsi="ＭＳ Ｐ明朝" w:hint="eastAsia"/>
          <w:b/>
          <w:bCs/>
        </w:rPr>
        <w:t>太宰府天満宮に祀られているのは、9世紀の政治家で著名な学者でもあった菅原道真公</w:t>
      </w:r>
      <w:r>
        <w:rPr>
          <w:rFonts w:ascii="ＭＳ Ｐ明朝" w:eastAsia="ＭＳ Ｐ明朝" w:hAnsi="ＭＳ Ｐ明朝" w:hint="eastAsia"/>
          <w:b/>
          <w:bCs/>
        </w:rPr>
        <w:t>です</w:t>
      </w:r>
      <w:r w:rsidRPr="00F836CF">
        <w:rPr>
          <w:rFonts w:ascii="ＭＳ Ｐ明朝" w:eastAsia="ＭＳ Ｐ明朝" w:hAnsi="ＭＳ Ｐ明朝" w:hint="eastAsia"/>
          <w:b/>
          <w:bCs/>
        </w:rPr>
        <w:t>。</w:t>
      </w:r>
    </w:p>
    <w:p w14:paraId="1A61CAD7" w14:textId="77777777" w:rsidR="00F836CF" w:rsidRDefault="00F836CF" w:rsidP="00D858FF">
      <w:pPr>
        <w:rPr>
          <w:rFonts w:ascii="ＭＳ Ｐ明朝" w:eastAsia="ＭＳ Ｐ明朝" w:hAnsi="ＭＳ Ｐ明朝"/>
          <w:b/>
          <w:bCs/>
        </w:rPr>
      </w:pPr>
      <w:r w:rsidRPr="00F836CF">
        <w:rPr>
          <w:rFonts w:ascii="ＭＳ Ｐ明朝" w:eastAsia="ＭＳ Ｐ明朝" w:hAnsi="ＭＳ Ｐ明朝" w:hint="eastAsia"/>
          <w:b/>
          <w:bCs/>
        </w:rPr>
        <w:t>845年、学問で朝廷にお仕えする家柄に生まれた道真公は、若くして学者の最高位である文章博士（もんじょうはかせ）となりました。その後、右大臣にまで登り詰め日本の文化と政治のために尽くしましたが、901年、当時の政治を支配した藤原氏の政略によって位を剥奪。太宰府へと左遷され、903年にこの地で59年の生涯を終えました。</w:t>
      </w:r>
    </w:p>
    <w:p w14:paraId="558EA94A" w14:textId="313C2F14" w:rsidR="00404695" w:rsidRPr="00753FA3" w:rsidRDefault="006D01D0" w:rsidP="00D858FF">
      <w:pPr>
        <w:rPr>
          <w:rFonts w:ascii="ＭＳ Ｐ明朝" w:eastAsia="ＭＳ Ｐ明朝" w:hAnsi="ＭＳ Ｐ明朝"/>
          <w:b/>
          <w:bCs/>
        </w:rPr>
      </w:pPr>
      <w:r>
        <w:rPr>
          <w:rFonts w:ascii="ＭＳ Ｐ明朝" w:eastAsia="ＭＳ Ｐ明朝" w:hAnsi="ＭＳ Ｐ明朝" w:hint="eastAsia"/>
          <w:b/>
          <w:bCs/>
        </w:rPr>
        <w:t>現在</w:t>
      </w:r>
      <w:r w:rsidR="00D858FF" w:rsidRPr="00753FA3">
        <w:rPr>
          <w:rFonts w:ascii="ＭＳ Ｐ明朝" w:eastAsia="ＭＳ Ｐ明朝" w:hAnsi="ＭＳ Ｐ明朝"/>
          <w:b/>
          <w:bCs/>
        </w:rPr>
        <w:t>では、道真が「学問の神様」として知られているため、勉学の成功を願う人が多く訪れる神社になり、</w:t>
      </w:r>
      <w:r w:rsidR="00366B5D" w:rsidRPr="00366B5D">
        <w:rPr>
          <w:rFonts w:ascii="ＭＳ Ｐ明朝" w:eastAsia="ＭＳ Ｐ明朝" w:hAnsi="ＭＳ Ｐ明朝" w:hint="eastAsia"/>
          <w:b/>
          <w:bCs/>
        </w:rPr>
        <w:t>「合格祈願神社はどこにしましたか？」と緊急アンケート</w:t>
      </w:r>
      <w:r w:rsidR="00366B5D">
        <w:rPr>
          <w:rFonts w:ascii="ＭＳ Ｐ明朝" w:eastAsia="ＭＳ Ｐ明朝" w:hAnsi="ＭＳ Ｐ明朝" w:hint="eastAsia"/>
          <w:b/>
          <w:bCs/>
        </w:rPr>
        <w:t>では2位になるほどの知名度を持ち、</w:t>
      </w:r>
      <w:r w:rsidR="00D858FF" w:rsidRPr="00753FA3">
        <w:rPr>
          <w:rFonts w:ascii="ＭＳ Ｐ明朝" w:eastAsia="ＭＳ Ｐ明朝" w:hAnsi="ＭＳ Ｐ明朝"/>
          <w:b/>
          <w:bCs/>
        </w:rPr>
        <w:t>全国にその名を馳せるように</w:t>
      </w:r>
      <w:r w:rsidR="00D858FF" w:rsidRPr="00753FA3">
        <w:rPr>
          <w:rFonts w:ascii="ＭＳ Ｐ明朝" w:eastAsia="ＭＳ Ｐ明朝" w:hAnsi="ＭＳ Ｐ明朝" w:hint="eastAsia"/>
          <w:b/>
          <w:bCs/>
        </w:rPr>
        <w:t>なり</w:t>
      </w:r>
      <w:r w:rsidR="00D858FF" w:rsidRPr="00753FA3">
        <w:rPr>
          <w:rFonts w:ascii="ＭＳ Ｐ明朝" w:eastAsia="ＭＳ Ｐ明朝" w:hAnsi="ＭＳ Ｐ明朝"/>
          <w:b/>
          <w:bCs/>
        </w:rPr>
        <w:t>ました。</w:t>
      </w:r>
    </w:p>
    <w:p w14:paraId="3F35EED7" w14:textId="77777777" w:rsidR="00366B5D" w:rsidRDefault="00F469B1" w:rsidP="00366B5D">
      <w:pPr>
        <w:rPr>
          <w:rFonts w:ascii="ＭＳ Ｐ明朝" w:eastAsia="ＭＳ Ｐ明朝" w:hAnsi="ＭＳ Ｐ明朝"/>
        </w:rPr>
      </w:pPr>
      <w:r>
        <w:rPr>
          <w:noProof/>
        </w:rPr>
        <w:drawing>
          <wp:inline distT="0" distB="0" distL="0" distR="0" wp14:anchorId="545006E1" wp14:editId="07235F37">
            <wp:extent cx="2184400" cy="1455567"/>
            <wp:effectExtent l="0" t="0" r="6350" b="0"/>
            <wp:docPr id="2058" name="Picture 10" descr="御祭神 菅原道真公｜太宰府天満宮">
              <a:extLst xmlns:a="http://schemas.openxmlformats.org/drawingml/2006/main">
                <a:ext uri="{FF2B5EF4-FFF2-40B4-BE49-F238E27FC236}">
                  <a16:creationId xmlns:a16="http://schemas.microsoft.com/office/drawing/2014/main" id="{55A62429-5F37-1644-BCA3-3A79A0B21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 name="Picture 10" descr="御祭神 菅原道真公｜太宰府天満宮">
                      <a:extLst>
                        <a:ext uri="{FF2B5EF4-FFF2-40B4-BE49-F238E27FC236}">
                          <a16:creationId xmlns:a16="http://schemas.microsoft.com/office/drawing/2014/main" id="{55A62429-5F37-1644-BCA3-3A79A0B21D31}"/>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87367" cy="1457544"/>
                    </a:xfrm>
                    <a:prstGeom prst="rect">
                      <a:avLst/>
                    </a:prstGeom>
                    <a:noFill/>
                  </pic:spPr>
                </pic:pic>
              </a:graphicData>
            </a:graphic>
          </wp:inline>
        </w:drawing>
      </w:r>
      <w:r w:rsidR="00366B5D">
        <w:rPr>
          <w:noProof/>
        </w:rPr>
        <w:drawing>
          <wp:inline distT="0" distB="0" distL="0" distR="0" wp14:anchorId="3EB04041" wp14:editId="48F24B1A">
            <wp:extent cx="1275292" cy="1530350"/>
            <wp:effectExtent l="0" t="0" r="1270" b="0"/>
            <wp:docPr id="226970841" name="図 3" descr="受験シーズン、ズバリ「合格祈願神社はどこにしましたか？」｜インターエデ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受験シーズン、ズバリ「合格祈願神社はどこにしましたか？」｜インターエデュ"/>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9603" cy="1535523"/>
                    </a:xfrm>
                    <a:prstGeom prst="rect">
                      <a:avLst/>
                    </a:prstGeom>
                    <a:noFill/>
                    <a:ln>
                      <a:noFill/>
                    </a:ln>
                  </pic:spPr>
                </pic:pic>
              </a:graphicData>
            </a:graphic>
          </wp:inline>
        </w:drawing>
      </w:r>
    </w:p>
    <w:p w14:paraId="353AA426" w14:textId="689F380B" w:rsidR="00F469B1" w:rsidRPr="00F469B1" w:rsidRDefault="00F469B1" w:rsidP="00366B5D">
      <w:pPr>
        <w:rPr>
          <w:rFonts w:ascii="ＭＳ Ｐ明朝" w:eastAsia="ＭＳ Ｐ明朝" w:hAnsi="ＭＳ Ｐ明朝"/>
        </w:rPr>
      </w:pPr>
      <w:r w:rsidRPr="00F469B1">
        <w:rPr>
          <w:rFonts w:ascii="ＭＳ Ｐ明朝" w:eastAsia="ＭＳ Ｐ明朝" w:hAnsi="ＭＳ Ｐ明朝" w:hint="eastAsia"/>
          <w:b/>
          <w:bCs/>
        </w:rPr>
        <w:t>菅原　道真（すがわらの　みちざね）</w:t>
      </w:r>
    </w:p>
    <w:p w14:paraId="756925BA" w14:textId="7F0A37EB" w:rsidR="00404695" w:rsidRDefault="00404695">
      <w:pPr>
        <w:rPr>
          <w:rFonts w:ascii="ＭＳ Ｐ明朝" w:eastAsia="ＭＳ Ｐ明朝" w:hAnsi="ＭＳ Ｐ明朝"/>
        </w:rPr>
      </w:pPr>
    </w:p>
    <w:p w14:paraId="484DD01D" w14:textId="77F4248A" w:rsidR="00F836CF" w:rsidRDefault="00F836CF">
      <w:pPr>
        <w:rPr>
          <w:rFonts w:ascii="ＭＳ Ｐ明朝" w:eastAsia="ＭＳ Ｐ明朝" w:hAnsi="ＭＳ Ｐ明朝"/>
          <w:b/>
          <w:bCs/>
          <w:sz w:val="36"/>
          <w:szCs w:val="36"/>
        </w:rPr>
      </w:pPr>
      <w:r w:rsidRPr="00F836CF">
        <w:rPr>
          <w:rFonts w:ascii="ＭＳ Ｐ明朝" w:eastAsia="ＭＳ Ｐ明朝" w:hAnsi="ＭＳ Ｐ明朝" w:hint="eastAsia"/>
          <w:b/>
          <w:bCs/>
          <w:sz w:val="36"/>
          <w:szCs w:val="36"/>
        </w:rPr>
        <w:t>関連</w:t>
      </w:r>
    </w:p>
    <w:p w14:paraId="6FDDCEAA" w14:textId="77777777" w:rsidR="00553191" w:rsidRDefault="00F836CF">
      <w:pPr>
        <w:rPr>
          <w:rFonts w:ascii="ＭＳ Ｐ明朝" w:eastAsia="ＭＳ Ｐ明朝" w:hAnsi="ＭＳ Ｐ明朝"/>
          <w:b/>
          <w:bCs/>
        </w:rPr>
      </w:pPr>
      <w:r w:rsidRPr="00F836CF">
        <w:rPr>
          <w:rFonts w:ascii="ＭＳ Ｐ明朝" w:eastAsia="ＭＳ Ｐ明朝" w:hAnsi="ＭＳ Ｐ明朝" w:hint="eastAsia"/>
          <w:b/>
          <w:bCs/>
        </w:rPr>
        <w:t>初春に訪れるなら、神苑の梅を見逃すことはできません。梅をこよなく愛し、梅を詠んだ和歌も遺した道真公を偲び、境内には約6,000本の梅の木が植えられています。御本殿に向かって右側に佇むのが、最も有名な飛梅（とびうめ）です。道真公が愛したこの梅の木には、道真公を慕って京の都から</w:t>
      </w:r>
      <w:r w:rsidR="00553191">
        <w:rPr>
          <w:rFonts w:ascii="ＭＳ Ｐ明朝" w:eastAsia="ＭＳ Ｐ明朝" w:hAnsi="ＭＳ Ｐ明朝" w:hint="eastAsia"/>
          <w:b/>
          <w:bCs/>
        </w:rPr>
        <w:t>太</w:t>
      </w:r>
      <w:r w:rsidRPr="00F836CF">
        <w:rPr>
          <w:rFonts w:ascii="ＭＳ Ｐ明朝" w:eastAsia="ＭＳ Ｐ明朝" w:hAnsi="ＭＳ Ｐ明朝" w:hint="eastAsia"/>
          <w:b/>
          <w:bCs/>
        </w:rPr>
        <w:t>宰府に</w:t>
      </w:r>
    </w:p>
    <w:p w14:paraId="6DDF8066" w14:textId="3D012463" w:rsidR="00F836CF" w:rsidRDefault="00F836CF">
      <w:pPr>
        <w:rPr>
          <w:rFonts w:ascii="ＭＳ Ｐ明朝" w:eastAsia="ＭＳ Ｐ明朝" w:hAnsi="ＭＳ Ｐ明朝"/>
          <w:b/>
          <w:bCs/>
        </w:rPr>
      </w:pPr>
      <w:r w:rsidRPr="00F836CF">
        <w:rPr>
          <w:rFonts w:ascii="ＭＳ Ｐ明朝" w:eastAsia="ＭＳ Ｐ明朝" w:hAnsi="ＭＳ Ｐ明朝" w:hint="eastAsia"/>
          <w:b/>
          <w:bCs/>
        </w:rPr>
        <w:t>飛んできたという伝説があります。</w:t>
      </w:r>
    </w:p>
    <w:p w14:paraId="7DF99EED" w14:textId="77777777" w:rsidR="00184C26" w:rsidRPr="00184C26" w:rsidRDefault="00184C26" w:rsidP="00184C26">
      <w:pPr>
        <w:rPr>
          <w:rFonts w:ascii="ＭＳ Ｐ明朝" w:eastAsia="ＭＳ Ｐ明朝" w:hAnsi="ＭＳ Ｐ明朝" w:hint="eastAsia"/>
          <w:b/>
          <w:bCs/>
        </w:rPr>
      </w:pPr>
      <w:r w:rsidRPr="00184C26">
        <w:rPr>
          <w:rFonts w:ascii="ＭＳ Ｐ明朝" w:eastAsia="ＭＳ Ｐ明朝" w:hAnsi="ＭＳ Ｐ明朝" w:hint="eastAsia"/>
          <w:b/>
          <w:bCs/>
        </w:rPr>
        <w:t>「東風（こち）ふかば</w:t>
      </w:r>
    </w:p>
    <w:p w14:paraId="6C52F490" w14:textId="77777777" w:rsidR="00184C26" w:rsidRPr="00184C26" w:rsidRDefault="00184C26" w:rsidP="00184C26">
      <w:pPr>
        <w:rPr>
          <w:rFonts w:ascii="ＭＳ Ｐ明朝" w:eastAsia="ＭＳ Ｐ明朝" w:hAnsi="ＭＳ Ｐ明朝" w:hint="eastAsia"/>
          <w:b/>
          <w:bCs/>
        </w:rPr>
      </w:pPr>
      <w:r w:rsidRPr="00184C26">
        <w:rPr>
          <w:rFonts w:ascii="ＭＳ Ｐ明朝" w:eastAsia="ＭＳ Ｐ明朝" w:hAnsi="ＭＳ Ｐ明朝" w:hint="eastAsia"/>
          <w:b/>
          <w:bCs/>
        </w:rPr>
        <w:t>匂ひおこせよ</w:t>
      </w:r>
    </w:p>
    <w:p w14:paraId="457D2BED" w14:textId="77777777" w:rsidR="00184C26" w:rsidRPr="00184C26" w:rsidRDefault="00184C26" w:rsidP="00184C26">
      <w:pPr>
        <w:rPr>
          <w:rFonts w:ascii="ＭＳ Ｐ明朝" w:eastAsia="ＭＳ Ｐ明朝" w:hAnsi="ＭＳ Ｐ明朝" w:hint="eastAsia"/>
          <w:b/>
          <w:bCs/>
        </w:rPr>
      </w:pPr>
      <w:r w:rsidRPr="00184C26">
        <w:rPr>
          <w:rFonts w:ascii="ＭＳ Ｐ明朝" w:eastAsia="ＭＳ Ｐ明朝" w:hAnsi="ＭＳ Ｐ明朝" w:hint="eastAsia"/>
          <w:b/>
          <w:bCs/>
        </w:rPr>
        <w:t>梅の花</w:t>
      </w:r>
    </w:p>
    <w:p w14:paraId="6E0B076D" w14:textId="77777777" w:rsidR="00184C26" w:rsidRPr="00184C26" w:rsidRDefault="00184C26" w:rsidP="00184C26">
      <w:pPr>
        <w:rPr>
          <w:rFonts w:ascii="ＭＳ Ｐ明朝" w:eastAsia="ＭＳ Ｐ明朝" w:hAnsi="ＭＳ Ｐ明朝" w:hint="eastAsia"/>
          <w:b/>
          <w:bCs/>
        </w:rPr>
      </w:pPr>
      <w:r w:rsidRPr="00184C26">
        <w:rPr>
          <w:rFonts w:ascii="ＭＳ Ｐ明朝" w:eastAsia="ＭＳ Ｐ明朝" w:hAnsi="ＭＳ Ｐ明朝" w:hint="eastAsia"/>
          <w:b/>
          <w:bCs/>
        </w:rPr>
        <w:t>主なしとて</w:t>
      </w:r>
    </w:p>
    <w:p w14:paraId="3828C2C1" w14:textId="77777777" w:rsidR="00184C26" w:rsidRDefault="00184C26" w:rsidP="00184C26">
      <w:pPr>
        <w:rPr>
          <w:rFonts w:ascii="ＭＳ Ｐ明朝" w:eastAsia="ＭＳ Ｐ明朝" w:hAnsi="ＭＳ Ｐ明朝"/>
          <w:b/>
          <w:bCs/>
        </w:rPr>
      </w:pPr>
      <w:r w:rsidRPr="00184C26">
        <w:rPr>
          <w:rFonts w:ascii="ＭＳ Ｐ明朝" w:eastAsia="ＭＳ Ｐ明朝" w:hAnsi="ＭＳ Ｐ明朝" w:hint="eastAsia"/>
          <w:b/>
          <w:bCs/>
        </w:rPr>
        <w:t>春な忘れそ」</w:t>
      </w:r>
    </w:p>
    <w:p w14:paraId="36A9B1CB" w14:textId="627EF41B" w:rsidR="00184C26" w:rsidRPr="00184C26" w:rsidRDefault="00184C26" w:rsidP="00184C26">
      <w:pPr>
        <w:rPr>
          <w:rFonts w:ascii="ＭＳ Ｐ明朝" w:eastAsia="ＭＳ Ｐ明朝" w:hAnsi="ＭＳ Ｐ明朝" w:hint="eastAsia"/>
          <w:b/>
          <w:bCs/>
        </w:rPr>
      </w:pPr>
      <w:r w:rsidRPr="00184C26">
        <w:rPr>
          <w:rFonts w:ascii="ＭＳ Ｐ明朝" w:eastAsia="ＭＳ Ｐ明朝" w:hAnsi="ＭＳ Ｐ明朝" w:hint="eastAsia"/>
          <w:b/>
          <w:bCs/>
        </w:rPr>
        <w:t>道真公が梅との別れの際に詠んだ</w:t>
      </w:r>
      <w:r>
        <w:rPr>
          <w:rFonts w:ascii="ＭＳ Ｐ明朝" w:eastAsia="ＭＳ Ｐ明朝" w:hAnsi="ＭＳ Ｐ明朝" w:hint="eastAsia"/>
          <w:b/>
          <w:bCs/>
        </w:rPr>
        <w:t>この</w:t>
      </w:r>
      <w:r w:rsidRPr="00184C26">
        <w:rPr>
          <w:rFonts w:ascii="ＭＳ Ｐ明朝" w:eastAsia="ＭＳ Ｐ明朝" w:hAnsi="ＭＳ Ｐ明朝" w:hint="eastAsia"/>
          <w:b/>
          <w:bCs/>
        </w:rPr>
        <w:t>和歌が残され</w:t>
      </w:r>
      <w:r>
        <w:rPr>
          <w:rFonts w:ascii="ＭＳ Ｐ明朝" w:eastAsia="ＭＳ Ｐ明朝" w:hAnsi="ＭＳ Ｐ明朝" w:hint="eastAsia"/>
          <w:b/>
          <w:bCs/>
        </w:rPr>
        <w:t>ました。</w:t>
      </w:r>
    </w:p>
    <w:p w14:paraId="0EC43E28" w14:textId="0FA78B12" w:rsidR="00184C26" w:rsidRPr="00184C26" w:rsidRDefault="00184C26" w:rsidP="00184C26">
      <w:pPr>
        <w:rPr>
          <w:rFonts w:ascii="ＭＳ Ｐ明朝" w:eastAsia="ＭＳ Ｐ明朝" w:hAnsi="ＭＳ Ｐ明朝" w:hint="eastAsia"/>
          <w:b/>
          <w:bCs/>
        </w:rPr>
      </w:pPr>
      <w:r w:rsidRPr="00184C26">
        <w:rPr>
          <w:rFonts w:ascii="ＭＳ Ｐ明朝" w:eastAsia="ＭＳ Ｐ明朝" w:hAnsi="ＭＳ Ｐ明朝" w:hint="eastAsia"/>
          <w:b/>
          <w:bCs/>
        </w:rPr>
        <w:t>（東風と共に春が訪れたら、香しい匂いの花を咲かせておくれ、梅の木よ。私が都から遠く離れた</w:t>
      </w:r>
      <w:r w:rsidR="00553191">
        <w:rPr>
          <w:rFonts w:ascii="ＭＳ Ｐ明朝" w:eastAsia="ＭＳ Ｐ明朝" w:hAnsi="ＭＳ Ｐ明朝" w:hint="eastAsia"/>
          <w:b/>
          <w:bCs/>
        </w:rPr>
        <w:t>太</w:t>
      </w:r>
      <w:r w:rsidRPr="00184C26">
        <w:rPr>
          <w:rFonts w:ascii="ＭＳ Ｐ明朝" w:eastAsia="ＭＳ Ｐ明朝" w:hAnsi="ＭＳ Ｐ明朝" w:hint="eastAsia"/>
          <w:b/>
          <w:bCs/>
        </w:rPr>
        <w:t>宰府に行ったからといって、春の訪れを忘れてはならないよ。）</w:t>
      </w:r>
    </w:p>
    <w:p w14:paraId="5191B571" w14:textId="67B3B718" w:rsidR="00184C26" w:rsidRDefault="0009384B">
      <w:pPr>
        <w:rPr>
          <w:rFonts w:ascii="ＭＳ Ｐ明朝" w:eastAsia="ＭＳ Ｐ明朝" w:hAnsi="ＭＳ Ｐ明朝"/>
          <w:b/>
          <w:bCs/>
        </w:rPr>
      </w:pPr>
      <w:r>
        <w:rPr>
          <w:noProof/>
        </w:rPr>
        <w:drawing>
          <wp:inline distT="0" distB="0" distL="0" distR="0" wp14:anchorId="74840E13" wp14:editId="091CE07F">
            <wp:extent cx="1714500" cy="1005831"/>
            <wp:effectExtent l="0" t="0" r="0" b="4445"/>
            <wp:docPr id="218574934" name="図 1" descr="屋外, 建物, 地域, 覆い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74934" name="図 1" descr="屋外, 建物, 地域, 覆い が含まれている画像&#10;&#10;AI によって生成されたコンテンツは間違っている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45164" cy="1023820"/>
                    </a:xfrm>
                    <a:prstGeom prst="rect">
                      <a:avLst/>
                    </a:prstGeom>
                    <a:noFill/>
                    <a:ln>
                      <a:noFill/>
                    </a:ln>
                  </pic:spPr>
                </pic:pic>
              </a:graphicData>
            </a:graphic>
          </wp:inline>
        </w:drawing>
      </w:r>
    </w:p>
    <w:p w14:paraId="0E24F3C4" w14:textId="2EE71024" w:rsidR="0009384B" w:rsidRDefault="0009384B">
      <w:pPr>
        <w:rPr>
          <w:rFonts w:ascii="ＭＳ Ｐ明朝" w:eastAsia="ＭＳ Ｐ明朝" w:hAnsi="ＭＳ Ｐ明朝"/>
          <w:b/>
          <w:bCs/>
        </w:rPr>
      </w:pPr>
      <w:r w:rsidRPr="00F836CF">
        <w:rPr>
          <w:rFonts w:ascii="ＭＳ Ｐ明朝" w:eastAsia="ＭＳ Ｐ明朝" w:hAnsi="ＭＳ Ｐ明朝" w:hint="eastAsia"/>
          <w:b/>
          <w:bCs/>
        </w:rPr>
        <w:t>神苑の梅</w:t>
      </w:r>
      <w:r>
        <w:rPr>
          <w:rFonts w:ascii="ＭＳ Ｐ明朝" w:eastAsia="ＭＳ Ｐ明朝" w:hAnsi="ＭＳ Ｐ明朝" w:hint="eastAsia"/>
          <w:b/>
          <w:bCs/>
        </w:rPr>
        <w:t>（</w:t>
      </w:r>
      <w:r w:rsidRPr="0009384B">
        <w:rPr>
          <w:rFonts w:ascii="ＭＳ Ｐ明朝" w:eastAsia="ＭＳ Ｐ明朝" w:hAnsi="ＭＳ Ｐ明朝"/>
          <w:b/>
          <w:bCs/>
        </w:rPr>
        <w:t>しんえんのうめ</w:t>
      </w:r>
      <w:r>
        <w:rPr>
          <w:rFonts w:ascii="ＭＳ Ｐ明朝" w:eastAsia="ＭＳ Ｐ明朝" w:hAnsi="ＭＳ Ｐ明朝" w:hint="eastAsia"/>
          <w:b/>
          <w:bCs/>
        </w:rPr>
        <w:t>）</w:t>
      </w:r>
    </w:p>
    <w:p w14:paraId="7BD951BC" w14:textId="77777777" w:rsidR="0009384B" w:rsidRPr="00F836CF" w:rsidRDefault="0009384B">
      <w:pPr>
        <w:rPr>
          <w:rFonts w:ascii="ＭＳ Ｐ明朝" w:eastAsia="ＭＳ Ｐ明朝" w:hAnsi="ＭＳ Ｐ明朝" w:hint="eastAsia"/>
          <w:b/>
          <w:bCs/>
        </w:rPr>
      </w:pPr>
    </w:p>
    <w:p w14:paraId="69CB86A6" w14:textId="218353CA" w:rsidR="00184C26" w:rsidRPr="00931A99" w:rsidRDefault="00931A99" w:rsidP="00F469B1">
      <w:pPr>
        <w:rPr>
          <w:rFonts w:ascii="ＭＳ Ｐ明朝" w:eastAsia="ＭＳ Ｐ明朝" w:hAnsi="ＭＳ Ｐ明朝" w:hint="eastAsia"/>
          <w:b/>
          <w:bCs/>
          <w:sz w:val="36"/>
          <w:szCs w:val="36"/>
        </w:rPr>
      </w:pPr>
      <w:r w:rsidRPr="00931A99">
        <w:rPr>
          <w:rFonts w:ascii="ＭＳ Ｐ明朝" w:eastAsia="ＭＳ Ｐ明朝" w:hAnsi="ＭＳ Ｐ明朝" w:hint="eastAsia"/>
          <w:b/>
          <w:bCs/>
          <w:sz w:val="36"/>
          <w:szCs w:val="36"/>
        </w:rPr>
        <w:t>参道の分析</w:t>
      </w:r>
    </w:p>
    <w:p w14:paraId="1DD30A71" w14:textId="5229CAB9" w:rsidR="00931A99" w:rsidRDefault="00931A99" w:rsidP="00F469B1">
      <w:pPr>
        <w:rPr>
          <w:rFonts w:ascii="ＭＳ Ｐ明朝" w:eastAsia="ＭＳ Ｐ明朝" w:hAnsi="ＭＳ Ｐ明朝"/>
          <w:b/>
          <w:bCs/>
        </w:rPr>
      </w:pPr>
      <w:r w:rsidRPr="00931A99">
        <w:rPr>
          <w:rFonts w:ascii="ＭＳ Ｐ明朝" w:eastAsia="ＭＳ Ｐ明朝" w:hAnsi="ＭＳ Ｐ明朝" w:hint="eastAsia"/>
          <w:b/>
          <w:bCs/>
        </w:rPr>
        <w:t>太宰府天満宮へ向かう約250mの参道に梅ヶ枝餅店やみやげ店がずらりと並んでいます。</w:t>
      </w:r>
      <w:r>
        <w:rPr>
          <w:rFonts w:ascii="ＭＳ Ｐ明朝" w:eastAsia="ＭＳ Ｐ明朝" w:hAnsi="ＭＳ Ｐ明朝" w:hint="eastAsia"/>
          <w:b/>
          <w:bCs/>
        </w:rPr>
        <w:t>太宰府天満宮</w:t>
      </w:r>
      <w:r w:rsidR="00E9179A">
        <w:rPr>
          <w:rFonts w:ascii="ＭＳ Ｐ明朝" w:eastAsia="ＭＳ Ｐ明朝" w:hAnsi="ＭＳ Ｐ明朝" w:hint="eastAsia"/>
          <w:b/>
          <w:bCs/>
        </w:rPr>
        <w:t>の</w:t>
      </w:r>
      <w:r w:rsidRPr="00931A99">
        <w:rPr>
          <w:rFonts w:ascii="ＭＳ Ｐ明朝" w:eastAsia="ＭＳ Ｐ明朝" w:hAnsi="ＭＳ Ｐ明朝" w:hint="eastAsia"/>
          <w:b/>
          <w:bCs/>
        </w:rPr>
        <w:t>参道</w:t>
      </w:r>
      <w:r>
        <w:rPr>
          <w:rFonts w:ascii="ＭＳ Ｐ明朝" w:eastAsia="ＭＳ Ｐ明朝" w:hAnsi="ＭＳ Ｐ明朝" w:hint="eastAsia"/>
          <w:b/>
          <w:bCs/>
        </w:rPr>
        <w:t>は人気スポットであり、和を強調した</w:t>
      </w:r>
      <w:r w:rsidR="006D01D0">
        <w:rPr>
          <w:rFonts w:ascii="ＭＳ Ｐ明朝" w:eastAsia="ＭＳ Ｐ明朝" w:hAnsi="ＭＳ Ｐ明朝" w:hint="eastAsia"/>
          <w:b/>
          <w:bCs/>
        </w:rPr>
        <w:t>道</w:t>
      </w:r>
      <w:r w:rsidR="005A7BCA">
        <w:rPr>
          <w:rFonts w:ascii="ＭＳ Ｐ明朝" w:eastAsia="ＭＳ Ｐ明朝" w:hAnsi="ＭＳ Ｐ明朝" w:hint="eastAsia"/>
          <w:b/>
          <w:bCs/>
        </w:rPr>
        <w:t>と太鼓橋が</w:t>
      </w:r>
      <w:r w:rsidR="006D01D0">
        <w:rPr>
          <w:rFonts w:ascii="ＭＳ Ｐ明朝" w:eastAsia="ＭＳ Ｐ明朝" w:hAnsi="ＭＳ Ｐ明朝" w:hint="eastAsia"/>
          <w:b/>
          <w:bCs/>
        </w:rPr>
        <w:t>特徴です。</w:t>
      </w:r>
    </w:p>
    <w:p w14:paraId="6BE01601" w14:textId="1C2EF159" w:rsidR="00A82BB2" w:rsidRDefault="00A82BB2" w:rsidP="00F469B1">
      <w:pPr>
        <w:rPr>
          <w:rFonts w:ascii="ＭＳ Ｐ明朝" w:eastAsia="ＭＳ Ｐ明朝" w:hAnsi="ＭＳ Ｐ明朝"/>
          <w:b/>
          <w:bCs/>
        </w:rPr>
      </w:pPr>
      <w:r>
        <w:rPr>
          <w:rFonts w:ascii="ＭＳ Ｐ明朝" w:eastAsia="ＭＳ Ｐ明朝" w:hAnsi="ＭＳ Ｐ明朝" w:hint="eastAsia"/>
          <w:b/>
          <w:bCs/>
        </w:rPr>
        <w:t>歴史としては</w:t>
      </w:r>
      <w:r w:rsidRPr="00A82BB2">
        <w:rPr>
          <w:rFonts w:ascii="ＭＳ Ｐ明朝" w:eastAsia="ＭＳ Ｐ明朝" w:hAnsi="ＭＳ Ｐ明朝"/>
          <w:b/>
          <w:bCs/>
        </w:rPr>
        <w:t>平安時代の菅原道真公の薨去後、「さいふまいり」と呼ばれる参拝客を迎え入れる門前町として発展し、江戸時代から明治にかけては各藩の定宿や商家が軒を連ねて大いに賑わいました。</w:t>
      </w:r>
    </w:p>
    <w:p w14:paraId="61B1EE52" w14:textId="77777777" w:rsidR="00A82BB2" w:rsidRDefault="00A82BB2" w:rsidP="00A82BB2">
      <w:pPr>
        <w:rPr>
          <w:rFonts w:ascii="ＭＳ Ｐ明朝" w:eastAsia="ＭＳ Ｐ明朝" w:hAnsi="ＭＳ Ｐ明朝"/>
          <w:b/>
          <w:bCs/>
        </w:rPr>
      </w:pPr>
      <w:r w:rsidRPr="00A82BB2">
        <w:rPr>
          <w:rFonts w:ascii="ＭＳ Ｐ明朝" w:eastAsia="ＭＳ Ｐ明朝" w:hAnsi="ＭＳ Ｐ明朝"/>
          <w:b/>
          <w:bCs/>
        </w:rPr>
        <w:t>現在も江戸末期〜明治期の白漆喰の町家や歴史的な建造物が点在しており</w:t>
      </w:r>
      <w:r>
        <w:rPr>
          <w:rFonts w:ascii="ＭＳ Ｐ明朝" w:eastAsia="ＭＳ Ｐ明朝" w:hAnsi="ＭＳ Ｐ明朝" w:hint="eastAsia"/>
          <w:b/>
          <w:bCs/>
        </w:rPr>
        <w:t>、ご当地グルメ巡りやお参りの帰りにお土産を買うお客さんも多く毎年行列が出来るほどの人気を誇ります。</w:t>
      </w:r>
    </w:p>
    <w:p w14:paraId="0210B355" w14:textId="0CC115B5" w:rsidR="00A82BB2" w:rsidRDefault="00A82BB2" w:rsidP="00A82BB2">
      <w:pPr>
        <w:rPr>
          <w:rFonts w:ascii="ＭＳ Ｐ明朝" w:eastAsia="ＭＳ Ｐ明朝" w:hAnsi="ＭＳ Ｐ明朝"/>
          <w:b/>
          <w:bCs/>
        </w:rPr>
      </w:pPr>
      <w:r>
        <w:rPr>
          <w:rFonts w:ascii="ＭＳ Ｐ明朝" w:eastAsia="ＭＳ Ｐ明朝" w:hAnsi="ＭＳ Ｐ明朝" w:hint="eastAsia"/>
          <w:b/>
          <w:bCs/>
        </w:rPr>
        <w:t>なお、</w:t>
      </w:r>
      <w:r w:rsidRPr="004C4EF5">
        <w:rPr>
          <w:rFonts w:ascii="ＭＳ Ｐ明朝" w:eastAsia="ＭＳ Ｐ明朝" w:hAnsi="ＭＳ Ｐ明朝"/>
          <w:b/>
          <w:bCs/>
        </w:rPr>
        <w:t>参道周辺には約30軒以上の店舗が立ち並び、それぞれ</w:t>
      </w:r>
      <w:r>
        <w:rPr>
          <w:rFonts w:ascii="ＭＳ Ｐ明朝" w:eastAsia="ＭＳ Ｐ明朝" w:hAnsi="ＭＳ Ｐ明朝" w:hint="eastAsia"/>
          <w:b/>
          <w:bCs/>
        </w:rPr>
        <w:t>が</w:t>
      </w:r>
      <w:r w:rsidRPr="004C4EF5">
        <w:rPr>
          <w:rFonts w:ascii="ＭＳ Ｐ明朝" w:eastAsia="ＭＳ Ｐ明朝" w:hAnsi="ＭＳ Ｐ明朝"/>
          <w:b/>
          <w:bCs/>
        </w:rPr>
        <w:t>こだわりを持った梅ヶ枝餅</w:t>
      </w:r>
      <w:r>
        <w:rPr>
          <w:rFonts w:ascii="ＭＳ Ｐ明朝" w:eastAsia="ＭＳ Ｐ明朝" w:hAnsi="ＭＳ Ｐ明朝" w:hint="eastAsia"/>
          <w:b/>
          <w:bCs/>
        </w:rPr>
        <w:t>という和菓子</w:t>
      </w:r>
      <w:r w:rsidRPr="004C4EF5">
        <w:rPr>
          <w:rFonts w:ascii="ＭＳ Ｐ明朝" w:eastAsia="ＭＳ Ｐ明朝" w:hAnsi="ＭＳ Ｐ明朝"/>
          <w:b/>
          <w:bCs/>
        </w:rPr>
        <w:t>を提供しています。</w:t>
      </w:r>
    </w:p>
    <w:p w14:paraId="058403D8" w14:textId="55BC7ACD" w:rsidR="00931A99" w:rsidRPr="00A82BB2" w:rsidRDefault="00931A99" w:rsidP="00F469B1">
      <w:pPr>
        <w:rPr>
          <w:rFonts w:ascii="ＭＳ Ｐ明朝" w:eastAsia="ＭＳ Ｐ明朝" w:hAnsi="ＭＳ Ｐ明朝"/>
          <w:b/>
          <w:bCs/>
        </w:rPr>
      </w:pPr>
    </w:p>
    <w:p w14:paraId="33E7F298" w14:textId="786C0621" w:rsidR="00931A99" w:rsidRDefault="006D01D0" w:rsidP="00F469B1">
      <w:pPr>
        <w:rPr>
          <w:rFonts w:ascii="ＭＳ Ｐ明朝" w:eastAsia="ＭＳ Ｐ明朝" w:hAnsi="ＭＳ Ｐ明朝"/>
          <w:b/>
          <w:bCs/>
        </w:rPr>
      </w:pPr>
      <w:r>
        <w:rPr>
          <w:noProof/>
        </w:rPr>
        <w:drawing>
          <wp:inline distT="0" distB="0" distL="0" distR="0" wp14:anchorId="3C8A3396" wp14:editId="709E59DF">
            <wp:extent cx="3016250" cy="1695740"/>
            <wp:effectExtent l="0" t="0" r="0" b="0"/>
            <wp:docPr id="830357706" name="図 4" descr="ランチ、コーヒーブレイク、おやつ、お土産!! 太宰府参道のおすすめスポット - マンガで見る天神 - 天神サイ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ランチ、コーヒーブレイク、おやつ、お土産!! 太宰府参道のおすすめスポット - マンガで見る天神 - 天神サイト"/>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1929" cy="1698933"/>
                    </a:xfrm>
                    <a:prstGeom prst="rect">
                      <a:avLst/>
                    </a:prstGeom>
                    <a:noFill/>
                    <a:ln>
                      <a:noFill/>
                    </a:ln>
                  </pic:spPr>
                </pic:pic>
              </a:graphicData>
            </a:graphic>
          </wp:inline>
        </w:drawing>
      </w:r>
      <w:r>
        <w:rPr>
          <w:noProof/>
        </w:rPr>
        <w:drawing>
          <wp:inline distT="0" distB="0" distL="0" distR="0" wp14:anchorId="4E20FAB4" wp14:editId="0369102E">
            <wp:extent cx="2514600" cy="1676320"/>
            <wp:effectExtent l="0" t="0" r="0" b="635"/>
            <wp:docPr id="1112747823" name="図 3" descr="お参りとセットで楽しんで♪ 太宰府の参道でグルメやショッピング、体験をまるっと！ | 旅の特集 |  【公式】福岡県の観光/旅行情報サイト「クロスロードふくお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お参りとセットで楽しんで♪ 太宰府の参道でグルメやショッピング、体験をまるっと！ | 旅の特集 |  【公式】福岡県の観光/旅行情報サイト「クロスロードふくおか」"/>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9154" cy="1679356"/>
                    </a:xfrm>
                    <a:prstGeom prst="rect">
                      <a:avLst/>
                    </a:prstGeom>
                    <a:noFill/>
                    <a:ln>
                      <a:noFill/>
                    </a:ln>
                  </pic:spPr>
                </pic:pic>
              </a:graphicData>
            </a:graphic>
          </wp:inline>
        </w:drawing>
      </w:r>
    </w:p>
    <w:p w14:paraId="4CDBB990" w14:textId="0C026414" w:rsidR="00931A99" w:rsidRDefault="00037A53" w:rsidP="00F469B1">
      <w:pPr>
        <w:rPr>
          <w:rFonts w:ascii="ＭＳ Ｐ明朝" w:eastAsia="ＭＳ Ｐ明朝" w:hAnsi="ＭＳ Ｐ明朝"/>
          <w:b/>
          <w:bCs/>
        </w:rPr>
      </w:pPr>
      <w:r>
        <w:rPr>
          <w:rFonts w:ascii="ＭＳ Ｐ明朝" w:eastAsia="ＭＳ Ｐ明朝" w:hAnsi="ＭＳ Ｐ明朝" w:hint="eastAsia"/>
          <w:b/>
          <w:bCs/>
        </w:rPr>
        <w:t xml:space="preserve">　　　　　　　　太宰府天満宮参道　　　　　　　　　　　　　　</w:t>
      </w:r>
      <w:r w:rsidRPr="00037A53">
        <w:rPr>
          <w:rFonts w:ascii="ＭＳ Ｐ明朝" w:eastAsia="ＭＳ Ｐ明朝" w:hAnsi="ＭＳ Ｐ明朝"/>
          <w:b/>
          <w:bCs/>
        </w:rPr>
        <w:t>太鼓橋</w:t>
      </w:r>
      <w:r>
        <w:rPr>
          <w:rFonts w:ascii="ＭＳ Ｐ明朝" w:eastAsia="ＭＳ Ｐ明朝" w:hAnsi="ＭＳ Ｐ明朝" w:hint="eastAsia"/>
          <w:b/>
          <w:bCs/>
        </w:rPr>
        <w:t>（たいこばし）</w:t>
      </w:r>
    </w:p>
    <w:p w14:paraId="2907CC18" w14:textId="77777777" w:rsidR="00931A99" w:rsidRDefault="00931A99" w:rsidP="00F469B1">
      <w:pPr>
        <w:rPr>
          <w:rFonts w:ascii="ＭＳ Ｐ明朝" w:eastAsia="ＭＳ Ｐ明朝" w:hAnsi="ＭＳ Ｐ明朝"/>
          <w:b/>
          <w:bCs/>
        </w:rPr>
      </w:pPr>
    </w:p>
    <w:p w14:paraId="1B536144" w14:textId="246A9CA3" w:rsidR="00F469B1" w:rsidRPr="006D01D0" w:rsidRDefault="0044475C" w:rsidP="00F469B1">
      <w:pPr>
        <w:rPr>
          <w:rFonts w:ascii="ＭＳ Ｐ明朝" w:eastAsia="ＭＳ Ｐ明朝" w:hAnsi="ＭＳ Ｐ明朝"/>
          <w:b/>
          <w:bCs/>
          <w:sz w:val="32"/>
          <w:szCs w:val="32"/>
        </w:rPr>
      </w:pPr>
      <w:r w:rsidRPr="006D01D0">
        <w:rPr>
          <w:rFonts w:ascii="ＭＳ Ｐ明朝" w:eastAsia="ＭＳ Ｐ明朝" w:hAnsi="ＭＳ Ｐ明朝" w:hint="eastAsia"/>
          <w:b/>
          <w:bCs/>
          <w:sz w:val="32"/>
          <w:szCs w:val="32"/>
        </w:rPr>
        <w:t>梅ヶ枝餅の分析</w:t>
      </w:r>
      <w:r w:rsidR="00931A99" w:rsidRPr="006D01D0">
        <w:rPr>
          <w:rFonts w:ascii="ＭＳ Ｐ明朝" w:eastAsia="ＭＳ Ｐ明朝" w:hAnsi="ＭＳ Ｐ明朝" w:hint="eastAsia"/>
          <w:b/>
          <w:bCs/>
          <w:sz w:val="32"/>
          <w:szCs w:val="32"/>
        </w:rPr>
        <w:t>及び歴史</w:t>
      </w:r>
    </w:p>
    <w:p w14:paraId="54D94F26" w14:textId="2B9BFC23" w:rsidR="00F469B1" w:rsidRDefault="00F469B1">
      <w:pPr>
        <w:rPr>
          <w:rFonts w:ascii="ＭＳ Ｐ明朝" w:eastAsia="ＭＳ Ｐ明朝" w:hAnsi="ＭＳ Ｐ明朝"/>
        </w:rPr>
      </w:pPr>
    </w:p>
    <w:p w14:paraId="58185576" w14:textId="34BFD1AA" w:rsidR="006D01D0" w:rsidRDefault="006D01D0" w:rsidP="004E0D28">
      <w:pPr>
        <w:pStyle w:val="Web"/>
        <w:shd w:val="clear" w:color="auto" w:fill="FFFFFF"/>
        <w:spacing w:before="120" w:beforeAutospacing="0" w:after="240" w:afterAutospacing="0"/>
      </w:pPr>
      <w:r w:rsidRPr="006D01D0">
        <w:t>太宰府天満宮の参道名物</w:t>
      </w:r>
      <w:r>
        <w:rPr>
          <w:rFonts w:hint="eastAsia"/>
        </w:rPr>
        <w:t>である</w:t>
      </w:r>
      <w:r w:rsidRPr="006D01D0">
        <w:t>梅ヶ枝餅は、もち米とうるち米の生地で小豆餡を包み、梅の刻印が入った鉄板で香ばしく焼き上げた伝統的な和菓子</w:t>
      </w:r>
      <w:r>
        <w:rPr>
          <w:rFonts w:hint="eastAsia"/>
        </w:rPr>
        <w:t>です。</w:t>
      </w:r>
      <w:r w:rsidR="004C4EF5" w:rsidRPr="004C4EF5">
        <w:t>名前には梅とありますが、梅は使われ</w:t>
      </w:r>
      <w:r w:rsidR="004C4EF5">
        <w:rPr>
          <w:rFonts w:hint="eastAsia"/>
        </w:rPr>
        <w:t>ていません。</w:t>
      </w:r>
    </w:p>
    <w:p w14:paraId="46DE4FF3" w14:textId="726B88A5" w:rsidR="004C4EF5" w:rsidRDefault="004C4EF5" w:rsidP="004E0D28">
      <w:pPr>
        <w:pStyle w:val="Web"/>
        <w:shd w:val="clear" w:color="auto" w:fill="FFFFFF"/>
        <w:spacing w:before="120" w:beforeAutospacing="0" w:after="240" w:afterAutospacing="0"/>
      </w:pPr>
      <w:r>
        <w:rPr>
          <w:rFonts w:hint="eastAsia"/>
        </w:rPr>
        <w:t>１日に１万個売れる日もあり、とても人気</w:t>
      </w:r>
      <w:r w:rsidR="00D870F9">
        <w:rPr>
          <w:rFonts w:hint="eastAsia"/>
        </w:rPr>
        <w:t>が</w:t>
      </w:r>
      <w:r>
        <w:rPr>
          <w:rFonts w:hint="eastAsia"/>
        </w:rPr>
        <w:t>高</w:t>
      </w:r>
      <w:r w:rsidR="00D870F9">
        <w:rPr>
          <w:rFonts w:hint="eastAsia"/>
        </w:rPr>
        <w:t>く、</w:t>
      </w:r>
      <w:r>
        <w:rPr>
          <w:rFonts w:hint="eastAsia"/>
        </w:rPr>
        <w:t>お土産としても最適です。</w:t>
      </w:r>
    </w:p>
    <w:p w14:paraId="16A35E2E" w14:textId="77777777" w:rsidR="004C4EF5" w:rsidRDefault="004C4EF5" w:rsidP="004E0D28">
      <w:pPr>
        <w:pStyle w:val="Web"/>
        <w:shd w:val="clear" w:color="auto" w:fill="FFFFFF"/>
        <w:spacing w:before="120" w:beforeAutospacing="0" w:after="240" w:afterAutospacing="0"/>
      </w:pPr>
      <w:r>
        <w:rPr>
          <w:rFonts w:hint="eastAsia"/>
        </w:rPr>
        <w:t>歴史としましては</w:t>
      </w:r>
    </w:p>
    <w:p w14:paraId="503A3E37" w14:textId="7561B294" w:rsidR="004E0D28" w:rsidRPr="004C4EF5" w:rsidRDefault="00A82BB2" w:rsidP="004E0D28">
      <w:pPr>
        <w:pStyle w:val="Web"/>
        <w:shd w:val="clear" w:color="auto" w:fill="FFFFFF"/>
        <w:spacing w:before="120" w:beforeAutospacing="0" w:after="240" w:afterAutospacing="0"/>
      </w:pPr>
      <w:r w:rsidRPr="00753FA3">
        <w:rPr>
          <w:rFonts w:ascii="ＭＳ Ｐ明朝" w:eastAsia="ＭＳ Ｐ明朝" w:hAnsi="ＭＳ Ｐ明朝"/>
          <w:b/>
          <w:bCs/>
        </w:rPr>
        <w:t>菅原道真</w:t>
      </w:r>
      <w:r w:rsidR="004E0D28">
        <w:rPr>
          <w:rFonts w:ascii="Arial" w:hAnsi="Arial" w:cs="Arial"/>
          <w:color w:val="202122"/>
        </w:rPr>
        <w:t>が</w:t>
      </w:r>
      <w:r>
        <w:rPr>
          <w:rFonts w:hint="eastAsia"/>
        </w:rPr>
        <w:t>太宰府</w:t>
      </w:r>
      <w:r w:rsidR="004E0D28">
        <w:rPr>
          <w:rFonts w:ascii="Arial" w:hAnsi="Arial" w:cs="Arial"/>
          <w:color w:val="202122"/>
        </w:rPr>
        <w:t>へ</w:t>
      </w:r>
      <w:r w:rsidRPr="00A82BB2">
        <w:rPr>
          <w:rFonts w:ascii="Arial" w:hAnsi="Arial" w:cs="Arial" w:hint="eastAsia"/>
          <w:color w:val="202122"/>
        </w:rPr>
        <w:t>権帥</w:t>
      </w:r>
      <w:r w:rsidR="004E0D28">
        <w:rPr>
          <w:rFonts w:ascii="Arial" w:hAnsi="Arial" w:cs="Arial"/>
          <w:color w:val="202122"/>
        </w:rPr>
        <w:t>として左遷され悄然としていた時に、安楽寺の門前で老婆が餅を売っていた。その老婆が元気を出して欲しいと道真に餅を供し、その餅が道真の好物になった。後に道真の死後、老婆が餅に梅の枝を添えて墓前に供えたのが始まりとされている。</w:t>
      </w:r>
    </w:p>
    <w:p w14:paraId="6571ACA7" w14:textId="77777777" w:rsidR="004E0D28" w:rsidRDefault="004E0D28" w:rsidP="004E0D28">
      <w:pPr>
        <w:pStyle w:val="Web"/>
        <w:shd w:val="clear" w:color="auto" w:fill="FFFFFF"/>
        <w:spacing w:before="120" w:beforeAutospacing="0" w:after="240" w:afterAutospacing="0"/>
        <w:rPr>
          <w:rFonts w:ascii="Arial" w:hAnsi="Arial" w:cs="Arial"/>
          <w:color w:val="202122"/>
        </w:rPr>
      </w:pPr>
      <w:r>
        <w:rPr>
          <w:rFonts w:ascii="Arial" w:hAnsi="Arial" w:cs="Arial"/>
          <w:color w:val="202122"/>
        </w:rPr>
        <w:t>別の説では、菅原道真が左遷直後軟禁状態で、食事もままならなかったおり、老婆が道真が軟禁されていた部屋の格子ごしに餅を差し入れする際、手では届かないため梅の枝の先に刺して差し入れたというのが由来とされており、絵巻にものこっている。</w:t>
      </w:r>
    </w:p>
    <w:p w14:paraId="54F9795A" w14:textId="777A3FA0" w:rsidR="004E0D28" w:rsidRDefault="003D40F8" w:rsidP="004E0D28">
      <w:pPr>
        <w:pStyle w:val="Web"/>
        <w:shd w:val="clear" w:color="auto" w:fill="FFFFFF"/>
        <w:spacing w:before="120" w:beforeAutospacing="0" w:after="240" w:afterAutospacing="0"/>
        <w:rPr>
          <w:rFonts w:ascii="Arial" w:hAnsi="Arial" w:cs="Arial"/>
          <w:color w:val="202122"/>
        </w:rPr>
      </w:pPr>
      <w:r>
        <w:rPr>
          <w:rFonts w:ascii="Arial" w:hAnsi="Arial" w:cs="Arial" w:hint="eastAsia"/>
          <w:color w:val="202122"/>
        </w:rPr>
        <w:t>因みに</w:t>
      </w:r>
      <w:r w:rsidR="004E0D28">
        <w:rPr>
          <w:rFonts w:ascii="Arial" w:hAnsi="Arial" w:cs="Arial"/>
          <w:color w:val="202122"/>
        </w:rPr>
        <w:t>本家に相当する店は現在のところ不明である。一時期、どの店も「元祖」と表示していた時期があったが、まぎらわしいため「名物」と表示されるようになった。</w:t>
      </w:r>
    </w:p>
    <w:p w14:paraId="1E2ED3DC" w14:textId="660D6D52" w:rsidR="00781B47" w:rsidRDefault="00E9179A" w:rsidP="004E0D28">
      <w:pPr>
        <w:pStyle w:val="Web"/>
        <w:shd w:val="clear" w:color="auto" w:fill="FFFFFF"/>
        <w:spacing w:before="120" w:beforeAutospacing="0" w:after="240" w:afterAutospacing="0"/>
        <w:rPr>
          <w:rFonts w:ascii="Arial" w:hAnsi="Arial" w:cs="Arial"/>
          <w:color w:val="202122"/>
        </w:rPr>
      </w:pPr>
      <w:r>
        <w:rPr>
          <w:rFonts w:ascii="ＭＳ Ｐ明朝" w:eastAsia="ＭＳ Ｐ明朝" w:hAnsi="ＭＳ Ｐ明朝"/>
          <w:noProof/>
        </w:rPr>
        <w:drawing>
          <wp:inline distT="0" distB="0" distL="0" distR="0" wp14:anchorId="2C27CEFD" wp14:editId="66BCAB05">
            <wp:extent cx="1150815" cy="984250"/>
            <wp:effectExtent l="0" t="0" r="0" b="6350"/>
            <wp:docPr id="12087814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8143" name="図 1208781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59467" cy="991650"/>
                    </a:xfrm>
                    <a:prstGeom prst="rect">
                      <a:avLst/>
                    </a:prstGeom>
                  </pic:spPr>
                </pic:pic>
              </a:graphicData>
            </a:graphic>
          </wp:inline>
        </w:drawing>
      </w:r>
    </w:p>
    <w:p w14:paraId="4F7B43E3" w14:textId="43540980" w:rsidR="0009384B" w:rsidRDefault="0009384B" w:rsidP="004E0D28">
      <w:pPr>
        <w:pStyle w:val="Web"/>
        <w:shd w:val="clear" w:color="auto" w:fill="FFFFFF"/>
        <w:spacing w:before="120" w:beforeAutospacing="0" w:after="240" w:afterAutospacing="0"/>
        <w:rPr>
          <w:rFonts w:ascii="Arial" w:hAnsi="Arial" w:cs="Arial" w:hint="eastAsia"/>
          <w:color w:val="202122"/>
        </w:rPr>
      </w:pPr>
      <w:r>
        <w:rPr>
          <w:rFonts w:ascii="Arial" w:hAnsi="Arial" w:cs="Arial" w:hint="eastAsia"/>
          <w:color w:val="202122"/>
        </w:rPr>
        <w:t>梅ヶ枝餅</w:t>
      </w:r>
      <w:r>
        <w:rPr>
          <w:rFonts w:ascii="Arial" w:hAnsi="Arial" w:cs="Arial" w:hint="eastAsia"/>
          <w:color w:val="202122"/>
        </w:rPr>
        <w:t>(</w:t>
      </w:r>
      <w:r>
        <w:rPr>
          <w:rFonts w:ascii="Arial" w:hAnsi="Arial" w:cs="Arial" w:hint="eastAsia"/>
          <w:color w:val="202122"/>
        </w:rPr>
        <w:t>うめがえもち</w:t>
      </w:r>
      <w:r>
        <w:rPr>
          <w:rFonts w:ascii="Arial" w:hAnsi="Arial" w:cs="Arial" w:hint="eastAsia"/>
          <w:color w:val="202122"/>
        </w:rPr>
        <w:t>)</w:t>
      </w:r>
    </w:p>
    <w:p w14:paraId="74613D34" w14:textId="77777777" w:rsidR="00366B5D" w:rsidRDefault="00366B5D" w:rsidP="004E0D28">
      <w:pPr>
        <w:pStyle w:val="Web"/>
        <w:shd w:val="clear" w:color="auto" w:fill="FFFFFF"/>
        <w:spacing w:before="120" w:beforeAutospacing="0" w:after="240" w:afterAutospacing="0"/>
        <w:rPr>
          <w:rFonts w:ascii="Arial" w:hAnsi="Arial" w:cs="Arial"/>
          <w:color w:val="202122"/>
        </w:rPr>
      </w:pPr>
    </w:p>
    <w:p w14:paraId="32FFE70A" w14:textId="542C3AD3" w:rsidR="00366B5D" w:rsidRDefault="00366B5D" w:rsidP="004E0D28">
      <w:pPr>
        <w:pStyle w:val="Web"/>
        <w:shd w:val="clear" w:color="auto" w:fill="FFFFFF"/>
        <w:spacing w:before="120" w:beforeAutospacing="0" w:after="240" w:afterAutospacing="0"/>
        <w:rPr>
          <w:rFonts w:ascii="Arial" w:hAnsi="Arial" w:cs="Arial"/>
          <w:color w:val="202122"/>
          <w:sz w:val="36"/>
          <w:szCs w:val="36"/>
        </w:rPr>
      </w:pPr>
      <w:r w:rsidRPr="00366B5D">
        <w:rPr>
          <w:rFonts w:ascii="Arial" w:hAnsi="Arial" w:cs="Arial" w:hint="eastAsia"/>
          <w:color w:val="202122"/>
          <w:sz w:val="36"/>
          <w:szCs w:val="36"/>
        </w:rPr>
        <w:t>グッズの分析</w:t>
      </w:r>
    </w:p>
    <w:p w14:paraId="3822BA84" w14:textId="712DCD5D" w:rsidR="00366B5D" w:rsidRDefault="00366B5D" w:rsidP="004E0D28">
      <w:pPr>
        <w:pStyle w:val="Web"/>
        <w:shd w:val="clear" w:color="auto" w:fill="FFFFFF"/>
        <w:spacing w:before="120" w:beforeAutospacing="0" w:after="240" w:afterAutospacing="0"/>
        <w:rPr>
          <w:rFonts w:ascii="ＭＳ Ｐ明朝" w:eastAsia="ＭＳ Ｐ明朝" w:hAnsi="ＭＳ Ｐ明朝"/>
          <w:b/>
          <w:bCs/>
        </w:rPr>
      </w:pPr>
      <w:r w:rsidRPr="00753FA3">
        <w:rPr>
          <w:rFonts w:ascii="ＭＳ Ｐ明朝" w:eastAsia="ＭＳ Ｐ明朝" w:hAnsi="ＭＳ Ｐ明朝"/>
          <w:b/>
          <w:bCs/>
        </w:rPr>
        <w:t>ご利益ごとにお守りがあるので参拝の時に購入する人もいます</w:t>
      </w:r>
      <w:r>
        <w:rPr>
          <w:rFonts w:ascii="ＭＳ Ｐ明朝" w:eastAsia="ＭＳ Ｐ明朝" w:hAnsi="ＭＳ Ｐ明朝" w:hint="eastAsia"/>
          <w:b/>
          <w:bCs/>
        </w:rPr>
        <w:t>。</w:t>
      </w:r>
    </w:p>
    <w:p w14:paraId="135A2885" w14:textId="5DA78157" w:rsidR="0009384B" w:rsidRPr="0009384B" w:rsidRDefault="0009384B" w:rsidP="004E0D28">
      <w:pPr>
        <w:pStyle w:val="Web"/>
        <w:shd w:val="clear" w:color="auto" w:fill="FFFFFF"/>
        <w:spacing w:before="120" w:beforeAutospacing="0" w:after="240" w:afterAutospacing="0"/>
        <w:rPr>
          <w:rFonts w:ascii="ＭＳ Ｐ明朝" w:eastAsia="ＭＳ Ｐ明朝" w:hAnsi="ＭＳ Ｐ明朝" w:hint="eastAsia"/>
          <w:b/>
          <w:bCs/>
        </w:rPr>
      </w:pPr>
      <w:r w:rsidRPr="0009384B">
        <w:rPr>
          <w:rFonts w:ascii="ＭＳ Ｐ明朝" w:eastAsia="ＭＳ Ｐ明朝" w:hAnsi="ＭＳ Ｐ明朝"/>
          <w:b/>
          <w:bCs/>
        </w:rPr>
        <w:t>太宰府天満宮のお守りは、学問の神様である菅原道真公の御神霊（おみたま）を身に付け、厄除けや学業成就を祈るものです。905年に道真公の御墓所に祠廟が建てられたことに始まる1100年以上の歴史 の中で、「天神さまの守り鳥」とされる鷽（うそ）をかたどった</w:t>
      </w:r>
      <w:r>
        <w:rPr>
          <w:rFonts w:ascii="ＭＳ Ｐ明朝" w:eastAsia="ＭＳ Ｐ明朝" w:hAnsi="ＭＳ Ｐ明朝" w:hint="eastAsia"/>
          <w:b/>
          <w:bCs/>
        </w:rPr>
        <w:t>お守りの他にもお札やペンダントや勾玉もあり多くの人たちから購入されています</w:t>
      </w:r>
      <w:r w:rsidR="005A7BCA">
        <w:rPr>
          <w:rFonts w:ascii="ＭＳ Ｐ明朝" w:eastAsia="ＭＳ Ｐ明朝" w:hAnsi="ＭＳ Ｐ明朝" w:hint="eastAsia"/>
          <w:b/>
          <w:bCs/>
        </w:rPr>
        <w:t>。</w:t>
      </w:r>
    </w:p>
    <w:p w14:paraId="5EB3AC42" w14:textId="51A410B4" w:rsidR="0009384B" w:rsidRDefault="0009384B" w:rsidP="0009384B">
      <w:pPr>
        <w:pStyle w:val="Web"/>
        <w:shd w:val="clear" w:color="auto" w:fill="FFFFFF"/>
        <w:spacing w:before="120" w:beforeAutospacing="0" w:after="240" w:afterAutospacing="0"/>
        <w:rPr>
          <w:rFonts w:ascii="Arial" w:hAnsi="Arial" w:cs="Arial"/>
          <w:color w:val="202122"/>
          <w:sz w:val="44"/>
          <w:szCs w:val="44"/>
        </w:rPr>
      </w:pPr>
      <w:r>
        <w:rPr>
          <w:noProof/>
        </w:rPr>
        <w:lastRenderedPageBreak/>
        <w:drawing>
          <wp:inline distT="0" distB="0" distL="0" distR="0" wp14:anchorId="25E93836" wp14:editId="3ECA0207">
            <wp:extent cx="1187450" cy="1187450"/>
            <wp:effectExtent l="0" t="0" r="0" b="0"/>
            <wp:docPr id="656319529" name="図 4" descr="学業錦守 - 太宰府天満宮 祈願受付所・授与所｜郵送受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学業錦守 - 太宰府天満宮 祈願受付所・授与所｜郵送受付"/>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87450" cy="1187450"/>
                    </a:xfrm>
                    <a:prstGeom prst="rect">
                      <a:avLst/>
                    </a:prstGeom>
                    <a:noFill/>
                    <a:ln>
                      <a:noFill/>
                    </a:ln>
                  </pic:spPr>
                </pic:pic>
              </a:graphicData>
            </a:graphic>
          </wp:inline>
        </w:drawing>
      </w:r>
      <w:r>
        <w:rPr>
          <w:rFonts w:ascii="Arial" w:hAnsi="Arial" w:cs="Arial" w:hint="eastAsia"/>
          <w:color w:val="202122"/>
          <w:sz w:val="44"/>
          <w:szCs w:val="44"/>
        </w:rPr>
        <w:t xml:space="preserve">　　　</w:t>
      </w:r>
      <w:r>
        <w:rPr>
          <w:noProof/>
        </w:rPr>
        <w:drawing>
          <wp:inline distT="0" distB="0" distL="0" distR="0" wp14:anchorId="1E057DB5" wp14:editId="5C08203F">
            <wp:extent cx="1568450" cy="1568450"/>
            <wp:effectExtent l="0" t="0" r="0" b="0"/>
            <wp:docPr id="1504186458" name="図 5" descr="夢守「叶糸（かないと）」 - 太宰府天満宮 祈願受付所・授与所｜郵送受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夢守「叶糸（かないと）」 - 太宰府天満宮 祈願受付所・授与所｜郵送受付"/>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8450" cy="1568450"/>
                    </a:xfrm>
                    <a:prstGeom prst="rect">
                      <a:avLst/>
                    </a:prstGeom>
                    <a:noFill/>
                    <a:ln>
                      <a:noFill/>
                    </a:ln>
                  </pic:spPr>
                </pic:pic>
              </a:graphicData>
            </a:graphic>
          </wp:inline>
        </w:drawing>
      </w:r>
    </w:p>
    <w:p w14:paraId="3963737B" w14:textId="5EC31569" w:rsidR="0009384B" w:rsidRPr="0009384B" w:rsidRDefault="0009384B" w:rsidP="0009384B">
      <w:pPr>
        <w:pStyle w:val="Web"/>
        <w:shd w:val="clear" w:color="auto" w:fill="FFFFFF"/>
        <w:spacing w:before="120" w:beforeAutospacing="0" w:after="240" w:afterAutospacing="0"/>
        <w:rPr>
          <w:rFonts w:ascii="Arial" w:hAnsi="Arial" w:cs="Arial"/>
          <w:color w:val="202122"/>
          <w:sz w:val="44"/>
          <w:szCs w:val="44"/>
        </w:rPr>
      </w:pPr>
      <w:r w:rsidRPr="0009384B">
        <w:rPr>
          <w:rFonts w:ascii="Arial" w:hAnsi="Arial" w:cs="Arial"/>
          <w:color w:val="202122"/>
        </w:rPr>
        <w:t>学業御守</w:t>
      </w:r>
      <w:r w:rsidRPr="0009384B">
        <w:rPr>
          <w:rFonts w:ascii="Arial" w:hAnsi="Arial" w:cs="Arial"/>
          <w:color w:val="202122"/>
        </w:rPr>
        <w:t> </w:t>
      </w:r>
      <w:r>
        <w:rPr>
          <w:rFonts w:ascii="Arial" w:hAnsi="Arial" w:cs="Arial" w:hint="eastAsia"/>
          <w:color w:val="202122"/>
        </w:rPr>
        <w:t>・</w:t>
      </w:r>
      <w:r w:rsidRPr="0009384B">
        <w:rPr>
          <w:rFonts w:ascii="Arial" w:hAnsi="Arial" w:cs="Arial"/>
          <w:color w:val="202122"/>
        </w:rPr>
        <w:t>学業錦守</w:t>
      </w:r>
      <w:r>
        <w:rPr>
          <w:rFonts w:ascii="Arial" w:hAnsi="Arial" w:cs="Arial" w:hint="eastAsia"/>
          <w:color w:val="202122"/>
          <w:sz w:val="44"/>
          <w:szCs w:val="44"/>
        </w:rPr>
        <w:t xml:space="preserve">　　　</w:t>
      </w:r>
      <w:r w:rsidRPr="0009384B">
        <w:rPr>
          <w:rFonts w:ascii="Arial" w:hAnsi="Arial" w:cs="Arial"/>
          <w:color w:val="202122"/>
        </w:rPr>
        <w:t>夢守「叶糸（かないと）」</w:t>
      </w:r>
    </w:p>
    <w:p w14:paraId="5AD11F29" w14:textId="0E2926EA" w:rsidR="0009384B" w:rsidRPr="0009384B" w:rsidRDefault="0009384B" w:rsidP="0009384B">
      <w:pPr>
        <w:pStyle w:val="Web"/>
        <w:shd w:val="clear" w:color="auto" w:fill="FFFFFF"/>
        <w:spacing w:before="120" w:beforeAutospacing="0" w:after="240" w:afterAutospacing="0"/>
        <w:rPr>
          <w:rFonts w:ascii="Arial" w:hAnsi="Arial" w:cs="Arial" w:hint="eastAsia"/>
          <w:color w:val="202122"/>
        </w:rPr>
      </w:pPr>
    </w:p>
    <w:p w14:paraId="6574ECD8" w14:textId="7144BA39" w:rsidR="00954708" w:rsidRPr="00404695" w:rsidRDefault="00037A53" w:rsidP="004E0D28">
      <w:pPr>
        <w:pStyle w:val="Web"/>
        <w:shd w:val="clear" w:color="auto" w:fill="FFFFFF"/>
        <w:spacing w:before="120" w:beforeAutospacing="0" w:after="240" w:afterAutospacing="0"/>
        <w:rPr>
          <w:rFonts w:ascii="Arial" w:hAnsi="Arial" w:cs="Arial"/>
          <w:color w:val="202122"/>
          <w:sz w:val="44"/>
          <w:szCs w:val="44"/>
        </w:rPr>
      </w:pPr>
      <w:r>
        <w:rPr>
          <w:rFonts w:ascii="Arial" w:hAnsi="Arial" w:cs="Arial" w:hint="eastAsia"/>
          <w:color w:val="202122"/>
          <w:sz w:val="44"/>
          <w:szCs w:val="44"/>
        </w:rPr>
        <w:t>テーマ２：</w:t>
      </w:r>
      <w:r w:rsidR="00AC71BE" w:rsidRPr="00404695">
        <w:rPr>
          <w:rFonts w:ascii="Arial" w:hAnsi="Arial" w:cs="Arial" w:hint="eastAsia"/>
          <w:color w:val="202122"/>
          <w:sz w:val="44"/>
          <w:szCs w:val="44"/>
        </w:rPr>
        <w:t>ポスター制作</w:t>
      </w:r>
    </w:p>
    <w:p w14:paraId="02CA3943" w14:textId="1D2CADEE" w:rsidR="00954708" w:rsidRPr="00AC71BE" w:rsidRDefault="00954708" w:rsidP="004E0D28">
      <w:pPr>
        <w:pStyle w:val="Web"/>
        <w:shd w:val="clear" w:color="auto" w:fill="FFFFFF"/>
        <w:spacing w:before="120" w:beforeAutospacing="0" w:after="240" w:afterAutospacing="0"/>
        <w:rPr>
          <w:rFonts w:ascii="Arial" w:hAnsi="Arial" w:cs="Arial"/>
          <w:color w:val="202122"/>
          <w:sz w:val="28"/>
          <w:szCs w:val="28"/>
        </w:rPr>
      </w:pPr>
      <w:r>
        <w:rPr>
          <w:rFonts w:ascii="Arial" w:hAnsi="Arial" w:cs="Arial" w:hint="eastAsia"/>
          <w:color w:val="202122"/>
          <w:sz w:val="28"/>
          <w:szCs w:val="28"/>
        </w:rPr>
        <w:t>タイトル</w:t>
      </w:r>
      <w:r w:rsidRPr="00954708">
        <w:rPr>
          <w:rFonts w:ascii="BIZ UDゴシック" w:eastAsia="BIZ UDゴシック" w:hAnsi="BIZ UDゴシック" w:cs="Arial" w:hint="eastAsia"/>
          <w:color w:val="202122"/>
          <w:sz w:val="28"/>
          <w:szCs w:val="28"/>
        </w:rPr>
        <w:t>：</w:t>
      </w:r>
      <w:r w:rsidRPr="00954708">
        <w:rPr>
          <w:rFonts w:ascii="BIZ UDゴシック" w:eastAsia="BIZ UDゴシック" w:hAnsi="BIZ UDゴシック"/>
          <w:b/>
          <w:bCs/>
          <w:sz w:val="28"/>
          <w:szCs w:val="28"/>
        </w:rPr>
        <w:t>自然と学問の神社</w:t>
      </w:r>
      <w:r w:rsidRPr="00954708">
        <w:rPr>
          <w:rFonts w:ascii="ＭＳ Ｐ明朝" w:eastAsia="ＭＳ Ｐ明朝" w:hAnsi="ＭＳ Ｐ明朝" w:hint="eastAsia"/>
          <w:b/>
          <w:bCs/>
          <w:sz w:val="28"/>
          <w:szCs w:val="28"/>
        </w:rPr>
        <w:t xml:space="preserve">　</w:t>
      </w:r>
      <w:r>
        <w:rPr>
          <w:rFonts w:ascii="Arial" w:hAnsi="Arial" w:cs="Arial" w:hint="eastAsia"/>
          <w:color w:val="202122"/>
          <w:sz w:val="28"/>
          <w:szCs w:val="28"/>
        </w:rPr>
        <w:t>太宰府天満宮の歴史</w:t>
      </w:r>
    </w:p>
    <w:p w14:paraId="35ADCA77" w14:textId="1D5EE569" w:rsidR="002C1498" w:rsidRDefault="00AC71BE" w:rsidP="004E0D28">
      <w:pPr>
        <w:pStyle w:val="Web"/>
        <w:shd w:val="clear" w:color="auto" w:fill="FFFFFF"/>
        <w:spacing w:before="120" w:beforeAutospacing="0" w:after="240" w:afterAutospacing="0"/>
        <w:rPr>
          <w:rFonts w:ascii="Arial" w:hAnsi="Arial" w:cs="Arial"/>
          <w:color w:val="202122"/>
        </w:rPr>
      </w:pPr>
      <w:r>
        <w:rPr>
          <w:rFonts w:ascii="Arial" w:hAnsi="Arial" w:cs="Arial" w:hint="eastAsia"/>
          <w:color w:val="202122"/>
        </w:rPr>
        <w:t>サイズ：</w:t>
      </w:r>
      <w:r>
        <w:rPr>
          <w:rFonts w:ascii="Arial" w:hAnsi="Arial" w:cs="Arial" w:hint="eastAsia"/>
          <w:color w:val="202122"/>
        </w:rPr>
        <w:t>B</w:t>
      </w:r>
      <w:r>
        <w:rPr>
          <w:rFonts w:ascii="Arial" w:hAnsi="Arial" w:cs="Arial" w:hint="eastAsia"/>
          <w:color w:val="202122"/>
        </w:rPr>
        <w:t>４サイズ</w:t>
      </w:r>
    </w:p>
    <w:p w14:paraId="4B1A9333" w14:textId="44878AB7" w:rsidR="00954708" w:rsidRDefault="00AC71BE" w:rsidP="004E0D28">
      <w:pPr>
        <w:pStyle w:val="Web"/>
        <w:shd w:val="clear" w:color="auto" w:fill="FFFFFF"/>
        <w:spacing w:before="120" w:beforeAutospacing="0" w:after="240" w:afterAutospacing="0"/>
        <w:rPr>
          <w:rFonts w:ascii="Arial" w:hAnsi="Arial" w:cs="Arial"/>
          <w:color w:val="202122"/>
        </w:rPr>
      </w:pPr>
      <w:r>
        <w:rPr>
          <w:rFonts w:ascii="Arial" w:hAnsi="Arial" w:cs="Arial" w:hint="eastAsia"/>
          <w:color w:val="202122"/>
        </w:rPr>
        <w:t>写真元：太宰府天満宮で撮った写真の中から</w:t>
      </w:r>
      <w:r w:rsidR="00954708">
        <w:rPr>
          <w:rFonts w:ascii="Arial" w:hAnsi="Arial" w:cs="Arial" w:hint="eastAsia"/>
          <w:color w:val="202122"/>
        </w:rPr>
        <w:t>ポスターの写真に使えるもの</w:t>
      </w:r>
      <w:r w:rsidR="004C4EF5">
        <w:rPr>
          <w:rFonts w:ascii="Arial" w:hAnsi="Arial" w:cs="Arial" w:hint="eastAsia"/>
          <w:color w:val="202122"/>
        </w:rPr>
        <w:t>を全面１枚</w:t>
      </w:r>
    </w:p>
    <w:p w14:paraId="5681FDDE" w14:textId="77777777" w:rsidR="00753FA3" w:rsidRDefault="00753FA3" w:rsidP="00753FA3">
      <w:pPr>
        <w:rPr>
          <w:rFonts w:ascii="BIZ UDゴシック" w:eastAsia="BIZ UDゴシック" w:hAnsi="BIZ UDゴシック"/>
        </w:rPr>
      </w:pPr>
      <w:r w:rsidRPr="006A29A1">
        <w:rPr>
          <w:rFonts w:ascii="BIZ UDゴシック" w:eastAsia="BIZ UDゴシック" w:hAnsi="BIZ UDゴシック" w:hint="eastAsia"/>
        </w:rPr>
        <w:t>目的・背景</w:t>
      </w:r>
      <w:r>
        <w:rPr>
          <w:rFonts w:ascii="BIZ UDゴシック" w:eastAsia="BIZ UDゴシック" w:hAnsi="BIZ UDゴシック" w:hint="eastAsia"/>
        </w:rPr>
        <w:t>：Webサイトだけではまずわざわざ調べたりしようともしない限りは閲覧されることが無いため、ポスターを作ることで見る人の視線を誘導してポスターで興味を持った人が</w:t>
      </w:r>
      <w:proofErr w:type="spellStart"/>
      <w:r>
        <w:rPr>
          <w:rFonts w:ascii="BIZ UDゴシック" w:eastAsia="BIZ UDゴシック" w:hAnsi="BIZ UDゴシック" w:hint="eastAsia"/>
        </w:rPr>
        <w:t>Web</w:t>
      </w:r>
      <w:proofErr w:type="spellEnd"/>
      <w:r>
        <w:rPr>
          <w:rFonts w:ascii="BIZ UDゴシック" w:eastAsia="BIZ UDゴシック" w:hAnsi="BIZ UDゴシック" w:hint="eastAsia"/>
        </w:rPr>
        <w:t>サイトを閲覧して、太宰府天満宮の歴史について細かく知ることが出来るため制作を決めました。</w:t>
      </w:r>
    </w:p>
    <w:p w14:paraId="4667E5A6" w14:textId="3266ADD4" w:rsidR="00753FA3" w:rsidRDefault="00753FA3" w:rsidP="00753FA3">
      <w:pPr>
        <w:rPr>
          <w:rFonts w:ascii="BIZ UDゴシック" w:eastAsia="BIZ UDゴシック" w:hAnsi="BIZ UDゴシック"/>
        </w:rPr>
      </w:pPr>
      <w:r>
        <w:rPr>
          <w:rFonts w:ascii="BIZ UDゴシック" w:eastAsia="BIZ UDゴシック" w:hAnsi="BIZ UDゴシック" w:hint="eastAsia"/>
        </w:rPr>
        <w:t>ポスター作りに大事なのは見てくれる人が分かりやすく、パっと見て目的と内容が読み取れるものを作ることなので内容を詰め込みすぎず興味を惹くものを考えます。</w:t>
      </w:r>
    </w:p>
    <w:p w14:paraId="55D138EF" w14:textId="77777777" w:rsidR="00753FA3" w:rsidRPr="00753FA3" w:rsidRDefault="00753FA3" w:rsidP="004E0D28">
      <w:pPr>
        <w:pStyle w:val="Web"/>
        <w:shd w:val="clear" w:color="auto" w:fill="FFFFFF"/>
        <w:spacing w:before="120" w:beforeAutospacing="0" w:after="240" w:afterAutospacing="0"/>
        <w:rPr>
          <w:rFonts w:ascii="Arial" w:hAnsi="Arial" w:cs="Arial"/>
          <w:color w:val="202122"/>
        </w:rPr>
      </w:pPr>
    </w:p>
    <w:p w14:paraId="5430EC4A" w14:textId="7FF804A2" w:rsidR="00753FA3" w:rsidRDefault="00954708" w:rsidP="004E0D28">
      <w:pPr>
        <w:pStyle w:val="Web"/>
        <w:shd w:val="clear" w:color="auto" w:fill="FFFFFF"/>
        <w:spacing w:before="120" w:beforeAutospacing="0" w:after="240" w:afterAutospacing="0"/>
        <w:rPr>
          <w:rFonts w:ascii="Arial" w:hAnsi="Arial" w:cs="Arial"/>
          <w:color w:val="202122"/>
        </w:rPr>
      </w:pPr>
      <w:r>
        <w:rPr>
          <w:rFonts w:ascii="Arial" w:hAnsi="Arial" w:cs="Arial" w:hint="eastAsia"/>
          <w:color w:val="202122"/>
        </w:rPr>
        <w:t>内容：太宰府天満宮の歴史</w:t>
      </w:r>
      <w:r w:rsidR="0009384B">
        <w:rPr>
          <w:rFonts w:ascii="Arial" w:hAnsi="Arial" w:cs="Arial" w:hint="eastAsia"/>
          <w:color w:val="202122"/>
        </w:rPr>
        <w:t>とグルメと</w:t>
      </w:r>
      <w:r w:rsidR="00037A53">
        <w:rPr>
          <w:rFonts w:ascii="Arial" w:hAnsi="Arial" w:cs="Arial" w:hint="eastAsia"/>
          <w:color w:val="202122"/>
        </w:rPr>
        <w:t>グッズをかいつまんで載せる、そして</w:t>
      </w:r>
      <w:r w:rsidR="0009384B">
        <w:rPr>
          <w:rFonts w:ascii="Arial" w:hAnsi="Arial" w:cs="Arial" w:hint="eastAsia"/>
          <w:color w:val="202122"/>
        </w:rPr>
        <w:t>Web</w:t>
      </w:r>
      <w:r w:rsidR="0009384B">
        <w:rPr>
          <w:rFonts w:ascii="Arial" w:hAnsi="Arial" w:cs="Arial" w:hint="eastAsia"/>
          <w:color w:val="202122"/>
        </w:rPr>
        <w:t>サイトに飛べる</w:t>
      </w:r>
      <w:r w:rsidR="0009384B">
        <w:rPr>
          <w:rFonts w:ascii="Arial" w:hAnsi="Arial" w:cs="Arial" w:hint="eastAsia"/>
          <w:color w:val="202122"/>
        </w:rPr>
        <w:t>QR</w:t>
      </w:r>
      <w:r w:rsidR="0009384B">
        <w:rPr>
          <w:rFonts w:ascii="Arial" w:hAnsi="Arial" w:cs="Arial" w:hint="eastAsia"/>
          <w:color w:val="202122"/>
        </w:rPr>
        <w:t>コード</w:t>
      </w:r>
      <w:r>
        <w:rPr>
          <w:rFonts w:ascii="Arial" w:hAnsi="Arial" w:cs="Arial" w:hint="eastAsia"/>
          <w:color w:val="202122"/>
        </w:rPr>
        <w:t>を</w:t>
      </w:r>
      <w:r w:rsidR="00F96173">
        <w:rPr>
          <w:rFonts w:ascii="Arial" w:hAnsi="Arial" w:cs="Arial" w:hint="eastAsia"/>
          <w:color w:val="202122"/>
        </w:rPr>
        <w:t>載せる</w:t>
      </w:r>
      <w:r w:rsidR="00753FA3">
        <w:rPr>
          <w:rFonts w:ascii="Arial" w:hAnsi="Arial" w:cs="Arial" w:hint="eastAsia"/>
          <w:color w:val="202122"/>
        </w:rPr>
        <w:t>。</w:t>
      </w:r>
    </w:p>
    <w:p w14:paraId="01A2A21F" w14:textId="7312F278" w:rsidR="00F96173" w:rsidRDefault="00F96173" w:rsidP="004E0D28">
      <w:pPr>
        <w:pStyle w:val="Web"/>
        <w:shd w:val="clear" w:color="auto" w:fill="FFFFFF"/>
        <w:spacing w:before="120" w:beforeAutospacing="0" w:after="240" w:afterAutospacing="0"/>
        <w:rPr>
          <w:rFonts w:ascii="Arial" w:hAnsi="Arial" w:cs="Arial"/>
          <w:color w:val="202122"/>
        </w:rPr>
      </w:pPr>
      <w:r>
        <w:rPr>
          <w:rFonts w:ascii="Arial" w:hAnsi="Arial" w:cs="Arial" w:hint="eastAsia"/>
          <w:color w:val="202122"/>
        </w:rPr>
        <w:t>主に分析の内容を載せ</w:t>
      </w:r>
      <w:r w:rsidR="00753FA3">
        <w:rPr>
          <w:rFonts w:ascii="Arial" w:hAnsi="Arial" w:cs="Arial" w:hint="eastAsia"/>
          <w:color w:val="202122"/>
        </w:rPr>
        <w:t>るが、</w:t>
      </w:r>
      <w:r>
        <w:rPr>
          <w:rFonts w:ascii="Arial" w:hAnsi="Arial" w:cs="Arial" w:hint="eastAsia"/>
          <w:color w:val="202122"/>
        </w:rPr>
        <w:t>ポスターの大きさにより載せられる文章量には限界があるため</w:t>
      </w:r>
      <w:r w:rsidR="00404695">
        <w:rPr>
          <w:rFonts w:ascii="Arial" w:hAnsi="Arial" w:cs="Arial" w:hint="eastAsia"/>
          <w:color w:val="202122"/>
        </w:rPr>
        <w:t>、グルメの記載</w:t>
      </w:r>
      <w:r w:rsidR="00037A53">
        <w:rPr>
          <w:rFonts w:ascii="Arial" w:hAnsi="Arial" w:cs="Arial" w:hint="eastAsia"/>
          <w:color w:val="202122"/>
        </w:rPr>
        <w:t>は</w:t>
      </w:r>
      <w:r w:rsidR="00404695">
        <w:rPr>
          <w:rFonts w:ascii="Arial" w:hAnsi="Arial" w:cs="Arial" w:hint="eastAsia"/>
          <w:color w:val="202122"/>
        </w:rPr>
        <w:t>梅々枝餅一つに絞ります</w:t>
      </w:r>
      <w:r w:rsidR="00037A53">
        <w:rPr>
          <w:rFonts w:ascii="Arial" w:hAnsi="Arial" w:cs="Arial" w:hint="eastAsia"/>
          <w:color w:val="202122"/>
        </w:rPr>
        <w:t>。グッズも同様にお守り一つにします。</w:t>
      </w:r>
    </w:p>
    <w:p w14:paraId="4BC39FC0" w14:textId="2B862DFF" w:rsidR="00F96173" w:rsidRDefault="00F96173" w:rsidP="004E0D28">
      <w:pPr>
        <w:pStyle w:val="Web"/>
        <w:shd w:val="clear" w:color="auto" w:fill="FFFFFF"/>
        <w:spacing w:before="120" w:beforeAutospacing="0" w:after="240" w:afterAutospacing="0"/>
        <w:rPr>
          <w:rFonts w:ascii="Arial" w:hAnsi="Arial" w:cs="Arial"/>
          <w:color w:val="202122"/>
        </w:rPr>
      </w:pPr>
      <w:r>
        <w:rPr>
          <w:rFonts w:ascii="Arial" w:hAnsi="Arial" w:cs="Arial" w:hint="eastAsia"/>
          <w:color w:val="202122"/>
        </w:rPr>
        <w:t>細かい歴史や解説は</w:t>
      </w:r>
      <w:r w:rsidR="009927F6">
        <w:rPr>
          <w:rFonts w:ascii="Arial" w:hAnsi="Arial" w:cs="Arial" w:hint="eastAsia"/>
          <w:color w:val="202122"/>
        </w:rPr>
        <w:t>現在制作予定の</w:t>
      </w:r>
      <w:r>
        <w:rPr>
          <w:rFonts w:ascii="Arial" w:hAnsi="Arial" w:cs="Arial" w:hint="eastAsia"/>
          <w:color w:val="202122"/>
        </w:rPr>
        <w:t>Web</w:t>
      </w:r>
      <w:r>
        <w:rPr>
          <w:rFonts w:ascii="Arial" w:hAnsi="Arial" w:cs="Arial" w:hint="eastAsia"/>
          <w:color w:val="202122"/>
        </w:rPr>
        <w:t>サイトに記載し、直接</w:t>
      </w:r>
      <w:r>
        <w:rPr>
          <w:rFonts w:ascii="Arial" w:hAnsi="Arial" w:cs="Arial" w:hint="eastAsia"/>
          <w:color w:val="202122"/>
        </w:rPr>
        <w:t>Web</w:t>
      </w:r>
      <w:r>
        <w:rPr>
          <w:rFonts w:ascii="Arial" w:hAnsi="Arial" w:cs="Arial" w:hint="eastAsia"/>
          <w:color w:val="202122"/>
        </w:rPr>
        <w:t>サイトに飛べる</w:t>
      </w:r>
      <w:r>
        <w:rPr>
          <w:rFonts w:ascii="Arial" w:hAnsi="Arial" w:cs="Arial" w:hint="eastAsia"/>
          <w:color w:val="202122"/>
        </w:rPr>
        <w:t>QR</w:t>
      </w:r>
      <w:r>
        <w:rPr>
          <w:rFonts w:ascii="Arial" w:hAnsi="Arial" w:cs="Arial" w:hint="eastAsia"/>
          <w:color w:val="202122"/>
        </w:rPr>
        <w:t>コードを</w:t>
      </w:r>
      <w:r w:rsidR="009927F6">
        <w:rPr>
          <w:rFonts w:ascii="Arial" w:hAnsi="Arial" w:cs="Arial" w:hint="eastAsia"/>
          <w:color w:val="202122"/>
        </w:rPr>
        <w:t>ポスター右下に配置して</w:t>
      </w:r>
      <w:r>
        <w:rPr>
          <w:rFonts w:ascii="Arial" w:hAnsi="Arial" w:cs="Arial" w:hint="eastAsia"/>
          <w:color w:val="202122"/>
        </w:rPr>
        <w:t>スマホで簡単に読み込めるようにする</w:t>
      </w:r>
      <w:r w:rsidR="009927F6">
        <w:rPr>
          <w:rFonts w:ascii="Arial" w:hAnsi="Arial" w:cs="Arial" w:hint="eastAsia"/>
          <w:color w:val="202122"/>
        </w:rPr>
        <w:t>。</w:t>
      </w:r>
    </w:p>
    <w:p w14:paraId="43FF9D43" w14:textId="472B6843" w:rsidR="0044475C" w:rsidRDefault="00AC71BE">
      <w:pPr>
        <w:rPr>
          <w:rFonts w:ascii="ＭＳ Ｐ明朝" w:eastAsia="ＭＳ Ｐ明朝" w:hAnsi="ＭＳ Ｐ明朝"/>
        </w:rPr>
      </w:pPr>
      <w:r>
        <w:rPr>
          <w:noProof/>
        </w:rPr>
        <w:lastRenderedPageBreak/>
        <w:drawing>
          <wp:inline distT="0" distB="0" distL="0" distR="0" wp14:anchorId="674BB5B1" wp14:editId="376B404C">
            <wp:extent cx="2476500" cy="3304486"/>
            <wp:effectExtent l="0" t="0" r="0" b="0"/>
            <wp:docPr id="597830924" name="図 1" descr="太宰府観光ポスター（観光PR） - 福岡県太宰府市公式ホームペ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太宰府観光ポスター（観光PR） - 福岡県太宰府市公式ホームページ"/>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88661" cy="3320713"/>
                    </a:xfrm>
                    <a:prstGeom prst="rect">
                      <a:avLst/>
                    </a:prstGeom>
                    <a:noFill/>
                    <a:ln>
                      <a:noFill/>
                    </a:ln>
                  </pic:spPr>
                </pic:pic>
              </a:graphicData>
            </a:graphic>
          </wp:inline>
        </w:drawing>
      </w:r>
    </w:p>
    <w:p w14:paraId="6C4102F7" w14:textId="33A00E86" w:rsidR="00AC71BE" w:rsidRPr="0009384B" w:rsidRDefault="00954708" w:rsidP="00AC71BE">
      <w:pPr>
        <w:rPr>
          <w:rFonts w:ascii="ＭＳ Ｐ明朝" w:eastAsia="ＭＳ Ｐ明朝" w:hAnsi="ＭＳ Ｐ明朝"/>
        </w:rPr>
      </w:pPr>
      <w:r>
        <w:rPr>
          <w:rFonts w:ascii="ＭＳ Ｐ明朝" w:eastAsia="ＭＳ Ｐ明朝" w:hAnsi="ＭＳ Ｐ明朝" w:hint="eastAsia"/>
        </w:rPr>
        <w:t>参考</w:t>
      </w:r>
      <w:r w:rsidR="00AC71BE">
        <w:rPr>
          <w:rFonts w:ascii="ＭＳ Ｐ明朝" w:eastAsia="ＭＳ Ｐ明朝" w:hAnsi="ＭＳ Ｐ明朝" w:hint="eastAsia"/>
        </w:rPr>
        <w:t>元</w:t>
      </w:r>
    </w:p>
    <w:p w14:paraId="151BAF06" w14:textId="3BDF8776" w:rsidR="00AC71BE" w:rsidRPr="0009384B" w:rsidRDefault="00AC71BE" w:rsidP="00AC71BE">
      <w:pPr>
        <w:rPr>
          <w:rFonts w:ascii="ＭＳ Ｐ明朝" w:eastAsia="ＭＳ Ｐ明朝" w:hAnsi="ＭＳ Ｐ明朝"/>
        </w:rPr>
      </w:pPr>
      <w:r w:rsidRPr="0009384B">
        <w:rPr>
          <w:rFonts w:ascii="ＭＳ Ｐ明朝" w:eastAsia="ＭＳ Ｐ明朝" w:hAnsi="ＭＳ Ｐ明朝"/>
        </w:rPr>
        <w:t>太宰府観光ポスター（観光PR） - 福岡県太宰府市公式ホームページ</w:t>
      </w:r>
    </w:p>
    <w:p w14:paraId="30E1BA3C" w14:textId="5B219D65" w:rsidR="004352D0" w:rsidRDefault="004352D0" w:rsidP="00AC71BE">
      <w:pPr>
        <w:rPr>
          <w:rFonts w:ascii="ＭＳ Ｐ明朝" w:eastAsia="ＭＳ Ｐ明朝" w:hAnsi="ＭＳ Ｐ明朝" w:hint="eastAsia"/>
        </w:rPr>
      </w:pPr>
    </w:p>
    <w:p w14:paraId="3DB5E3B8" w14:textId="7CCBA153" w:rsidR="008D7E0C" w:rsidRDefault="008D7E0C" w:rsidP="00AC71BE">
      <w:pPr>
        <w:rPr>
          <w:rFonts w:ascii="ＭＳ Ｐ明朝" w:eastAsia="ＭＳ Ｐ明朝" w:hAnsi="ＭＳ Ｐ明朝"/>
          <w:b/>
          <w:bCs/>
          <w:sz w:val="32"/>
          <w:szCs w:val="32"/>
        </w:rPr>
      </w:pPr>
      <w:r w:rsidRPr="008D7E0C">
        <w:rPr>
          <w:rFonts w:ascii="ＭＳ Ｐ明朝" w:eastAsia="ＭＳ Ｐ明朝" w:hAnsi="ＭＳ Ｐ明朝" w:hint="eastAsia"/>
          <w:b/>
          <w:bCs/>
          <w:sz w:val="32"/>
          <w:szCs w:val="32"/>
        </w:rPr>
        <w:t>機材・制作ソフト</w:t>
      </w:r>
    </w:p>
    <w:p w14:paraId="6221DFF6" w14:textId="255AE51B" w:rsidR="008D7E0C" w:rsidRDefault="008D7E0C" w:rsidP="00AC71BE">
      <w:pPr>
        <w:rPr>
          <w:rFonts w:ascii="ＭＳ Ｐ明朝" w:eastAsia="ＭＳ Ｐ明朝" w:hAnsi="ＭＳ Ｐ明朝"/>
          <w:b/>
          <w:bCs/>
          <w:sz w:val="32"/>
          <w:szCs w:val="32"/>
        </w:rPr>
      </w:pPr>
      <w:r>
        <w:rPr>
          <w:rFonts w:ascii="ＭＳ Ｐ明朝" w:eastAsia="ＭＳ Ｐ明朝" w:hAnsi="ＭＳ Ｐ明朝" w:hint="eastAsia"/>
          <w:b/>
          <w:bCs/>
          <w:sz w:val="32"/>
          <w:szCs w:val="32"/>
        </w:rPr>
        <w:t>Photoshop</w:t>
      </w:r>
    </w:p>
    <w:p w14:paraId="3B34814F" w14:textId="03397C90" w:rsidR="008D7E0C" w:rsidRDefault="008D7E0C" w:rsidP="00AC71BE">
      <w:pPr>
        <w:rPr>
          <w:rFonts w:ascii="ＭＳ Ｐ明朝" w:eastAsia="ＭＳ Ｐ明朝" w:hAnsi="ＭＳ Ｐ明朝"/>
          <w:b/>
          <w:bCs/>
          <w:sz w:val="32"/>
          <w:szCs w:val="32"/>
        </w:rPr>
      </w:pPr>
      <w:r>
        <w:rPr>
          <w:rFonts w:ascii="ＭＳ Ｐ明朝" w:eastAsia="ＭＳ Ｐ明朝" w:hAnsi="ＭＳ Ｐ明朝"/>
          <w:b/>
          <w:bCs/>
          <w:sz w:val="32"/>
          <w:szCs w:val="32"/>
        </w:rPr>
        <w:t>I</w:t>
      </w:r>
      <w:r>
        <w:rPr>
          <w:rFonts w:ascii="ＭＳ Ｐ明朝" w:eastAsia="ＭＳ Ｐ明朝" w:hAnsi="ＭＳ Ｐ明朝" w:hint="eastAsia"/>
          <w:b/>
          <w:bCs/>
          <w:sz w:val="32"/>
          <w:szCs w:val="32"/>
        </w:rPr>
        <w:t>llustrator</w:t>
      </w:r>
    </w:p>
    <w:p w14:paraId="0B63EC37" w14:textId="5F6994DF" w:rsidR="008D7E0C" w:rsidRDefault="008D7E0C" w:rsidP="00AC71BE">
      <w:pPr>
        <w:rPr>
          <w:rFonts w:ascii="ＭＳ Ｐ明朝" w:eastAsia="ＭＳ Ｐ明朝" w:hAnsi="ＭＳ Ｐ明朝"/>
          <w:b/>
          <w:bCs/>
          <w:sz w:val="32"/>
          <w:szCs w:val="32"/>
        </w:rPr>
      </w:pPr>
      <w:r>
        <w:rPr>
          <w:rFonts w:ascii="ＭＳ Ｐ明朝" w:eastAsia="ＭＳ Ｐ明朝" w:hAnsi="ＭＳ Ｐ明朝" w:hint="eastAsia"/>
          <w:b/>
          <w:bCs/>
          <w:sz w:val="32"/>
          <w:szCs w:val="32"/>
        </w:rPr>
        <w:t>HTML・CSS</w:t>
      </w:r>
    </w:p>
    <w:p w14:paraId="4944C48E" w14:textId="3F058D98" w:rsidR="00931A99" w:rsidRDefault="00931A99" w:rsidP="00AC71BE">
      <w:pPr>
        <w:rPr>
          <w:rFonts w:ascii="ＭＳ Ｐ明朝" w:eastAsia="ＭＳ Ｐ明朝" w:hAnsi="ＭＳ Ｐ明朝"/>
          <w:b/>
          <w:bCs/>
          <w:sz w:val="32"/>
          <w:szCs w:val="32"/>
        </w:rPr>
      </w:pPr>
      <w:r>
        <w:rPr>
          <w:rFonts w:ascii="ＭＳ Ｐ明朝" w:eastAsia="ＭＳ Ｐ明朝" w:hAnsi="ＭＳ Ｐ明朝" w:hint="eastAsia"/>
          <w:b/>
          <w:bCs/>
          <w:sz w:val="32"/>
          <w:szCs w:val="32"/>
        </w:rPr>
        <w:t>Java　script</w:t>
      </w:r>
    </w:p>
    <w:p w14:paraId="21A20058" w14:textId="41C4E73D" w:rsidR="008D7E0C" w:rsidRPr="00931A99" w:rsidRDefault="00931A99" w:rsidP="00AC71BE">
      <w:pPr>
        <w:rPr>
          <w:rFonts w:ascii="ＭＳ Ｐ明朝" w:eastAsia="ＭＳ Ｐ明朝" w:hAnsi="ＭＳ Ｐ明朝"/>
          <w:b/>
          <w:bCs/>
          <w:sz w:val="32"/>
          <w:szCs w:val="32"/>
        </w:rPr>
      </w:pPr>
      <w:r w:rsidRPr="00931A99">
        <w:rPr>
          <w:rFonts w:ascii="ＭＳ Ｐ明朝" w:eastAsia="ＭＳ Ｐ明朝" w:hAnsi="ＭＳ Ｐ明朝" w:hint="eastAsia"/>
          <w:b/>
          <w:bCs/>
          <w:sz w:val="32"/>
          <w:szCs w:val="32"/>
        </w:rPr>
        <w:t>太宰府天満宮の写真</w:t>
      </w:r>
      <w:r w:rsidRPr="00931A99">
        <w:rPr>
          <w:rFonts w:ascii="ＭＳ Ｐ明朝" w:eastAsia="ＭＳ Ｐ明朝" w:hAnsi="ＭＳ Ｐ明朝"/>
          <w:b/>
          <w:bCs/>
          <w:sz w:val="32"/>
          <w:szCs w:val="32"/>
        </w:rPr>
        <w:t>(</w:t>
      </w:r>
      <w:r w:rsidRPr="00931A99">
        <w:rPr>
          <w:rFonts w:ascii="ＭＳ Ｐ明朝" w:eastAsia="ＭＳ Ｐ明朝" w:hAnsi="ＭＳ Ｐ明朝" w:hint="eastAsia"/>
          <w:b/>
          <w:bCs/>
          <w:sz w:val="32"/>
          <w:szCs w:val="32"/>
        </w:rPr>
        <w:t>許可の取れた場所のみ</w:t>
      </w:r>
      <w:r w:rsidRPr="00931A99">
        <w:rPr>
          <w:rFonts w:ascii="ＭＳ Ｐ明朝" w:eastAsia="ＭＳ Ｐ明朝" w:hAnsi="ＭＳ Ｐ明朝"/>
          <w:b/>
          <w:bCs/>
          <w:sz w:val="32"/>
          <w:szCs w:val="32"/>
        </w:rPr>
        <w:t>)</w:t>
      </w:r>
    </w:p>
    <w:sectPr w:rsidR="008D7E0C" w:rsidRPr="00931A99" w:rsidSect="00781B47">
      <w:pgSz w:w="11906" w:h="16838"/>
      <w:pgMar w:top="720" w:right="720" w:bottom="720" w:left="720"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951F4" w14:textId="77777777" w:rsidR="006C3B9B" w:rsidRDefault="006C3B9B" w:rsidP="00573E08">
      <w:r>
        <w:separator/>
      </w:r>
    </w:p>
  </w:endnote>
  <w:endnote w:type="continuationSeparator" w:id="0">
    <w:p w14:paraId="674ADBD0" w14:textId="77777777" w:rsidR="006C3B9B" w:rsidRDefault="006C3B9B" w:rsidP="00573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4D20A" w14:textId="77777777" w:rsidR="006C3B9B" w:rsidRDefault="006C3B9B" w:rsidP="00573E08">
      <w:r>
        <w:separator/>
      </w:r>
    </w:p>
  </w:footnote>
  <w:footnote w:type="continuationSeparator" w:id="0">
    <w:p w14:paraId="2D828A1D" w14:textId="77777777" w:rsidR="006C3B9B" w:rsidRDefault="006C3B9B" w:rsidP="00573E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3DB1"/>
    <w:multiLevelType w:val="multilevel"/>
    <w:tmpl w:val="E9A6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E5C77"/>
    <w:multiLevelType w:val="hybridMultilevel"/>
    <w:tmpl w:val="0A4EAC7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427003F2"/>
    <w:multiLevelType w:val="multilevel"/>
    <w:tmpl w:val="FAD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70ACC"/>
    <w:multiLevelType w:val="hybridMultilevel"/>
    <w:tmpl w:val="E85CA16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941688928">
    <w:abstractNumId w:val="0"/>
  </w:num>
  <w:num w:numId="2" w16cid:durableId="1829665648">
    <w:abstractNumId w:val="1"/>
  </w:num>
  <w:num w:numId="3" w16cid:durableId="425007190">
    <w:abstractNumId w:val="3"/>
  </w:num>
  <w:num w:numId="4" w16cid:durableId="777917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37A53"/>
    <w:rsid w:val="0009384B"/>
    <w:rsid w:val="000C723E"/>
    <w:rsid w:val="000F5B0A"/>
    <w:rsid w:val="00116B09"/>
    <w:rsid w:val="00184C26"/>
    <w:rsid w:val="001C40E4"/>
    <w:rsid w:val="001F1106"/>
    <w:rsid w:val="002B0AB9"/>
    <w:rsid w:val="002C1498"/>
    <w:rsid w:val="00366B5D"/>
    <w:rsid w:val="003877BA"/>
    <w:rsid w:val="003D40F8"/>
    <w:rsid w:val="00404695"/>
    <w:rsid w:val="00411FB2"/>
    <w:rsid w:val="00421961"/>
    <w:rsid w:val="004352D0"/>
    <w:rsid w:val="0044475C"/>
    <w:rsid w:val="00486C79"/>
    <w:rsid w:val="0048750A"/>
    <w:rsid w:val="004B35C3"/>
    <w:rsid w:val="004B4B82"/>
    <w:rsid w:val="004C4EF5"/>
    <w:rsid w:val="004E0D28"/>
    <w:rsid w:val="00543DCD"/>
    <w:rsid w:val="00553191"/>
    <w:rsid w:val="005643D5"/>
    <w:rsid w:val="00573E08"/>
    <w:rsid w:val="005A06BA"/>
    <w:rsid w:val="005A5650"/>
    <w:rsid w:val="005A69D4"/>
    <w:rsid w:val="005A7BCA"/>
    <w:rsid w:val="006975F2"/>
    <w:rsid w:val="006A29A1"/>
    <w:rsid w:val="006C3B9B"/>
    <w:rsid w:val="006D01D0"/>
    <w:rsid w:val="00753FA3"/>
    <w:rsid w:val="00781B47"/>
    <w:rsid w:val="007A34DE"/>
    <w:rsid w:val="007C29C9"/>
    <w:rsid w:val="008710A6"/>
    <w:rsid w:val="00880CEA"/>
    <w:rsid w:val="008D7E0C"/>
    <w:rsid w:val="00931A99"/>
    <w:rsid w:val="00952E41"/>
    <w:rsid w:val="00954708"/>
    <w:rsid w:val="00957891"/>
    <w:rsid w:val="00980A29"/>
    <w:rsid w:val="009927F6"/>
    <w:rsid w:val="00A82BB2"/>
    <w:rsid w:val="00AC71BE"/>
    <w:rsid w:val="00B8077A"/>
    <w:rsid w:val="00D423A1"/>
    <w:rsid w:val="00D858FF"/>
    <w:rsid w:val="00D870F9"/>
    <w:rsid w:val="00DF41A2"/>
    <w:rsid w:val="00E9179A"/>
    <w:rsid w:val="00F469B1"/>
    <w:rsid w:val="00F836CF"/>
    <w:rsid w:val="00F96173"/>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BCD005"/>
  <w15:chartTrackingRefBased/>
  <w15:docId w15:val="{10E66782-2098-4EE9-BF37-5A472A45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723E"/>
    <w:rPr>
      <w:sz w:val="24"/>
      <w:szCs w:val="24"/>
    </w:rPr>
  </w:style>
  <w:style w:type="paragraph" w:styleId="1">
    <w:name w:val="heading 1"/>
    <w:basedOn w:val="a"/>
    <w:next w:val="a"/>
    <w:link w:val="10"/>
    <w:uiPriority w:val="9"/>
    <w:qFormat/>
    <w:rsid w:val="000C723E"/>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0C723E"/>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0C723E"/>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0C723E"/>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0C723E"/>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0C723E"/>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0C723E"/>
    <w:pPr>
      <w:spacing w:before="240" w:after="60"/>
      <w:outlineLvl w:val="6"/>
    </w:pPr>
    <w:rPr>
      <w:rFonts w:cstheme="majorBidi"/>
    </w:rPr>
  </w:style>
  <w:style w:type="paragraph" w:styleId="8">
    <w:name w:val="heading 8"/>
    <w:basedOn w:val="a"/>
    <w:next w:val="a"/>
    <w:link w:val="80"/>
    <w:uiPriority w:val="9"/>
    <w:semiHidden/>
    <w:unhideWhenUsed/>
    <w:qFormat/>
    <w:rsid w:val="000C723E"/>
    <w:pPr>
      <w:spacing w:before="240" w:after="60"/>
      <w:outlineLvl w:val="7"/>
    </w:pPr>
    <w:rPr>
      <w:rFonts w:cstheme="majorBidi"/>
      <w:i/>
      <w:iCs/>
    </w:rPr>
  </w:style>
  <w:style w:type="paragraph" w:styleId="9">
    <w:name w:val="heading 9"/>
    <w:basedOn w:val="a"/>
    <w:next w:val="a"/>
    <w:link w:val="90"/>
    <w:uiPriority w:val="9"/>
    <w:semiHidden/>
    <w:unhideWhenUsed/>
    <w:qFormat/>
    <w:rsid w:val="000C723E"/>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C723E"/>
    <w:rPr>
      <w:rFonts w:asciiTheme="majorHAnsi" w:eastAsiaTheme="majorEastAsia" w:hAnsiTheme="majorHAnsi" w:cstheme="majorBidi"/>
      <w:b/>
      <w:bCs/>
      <w:kern w:val="32"/>
      <w:sz w:val="32"/>
      <w:szCs w:val="32"/>
    </w:rPr>
  </w:style>
  <w:style w:type="character" w:customStyle="1" w:styleId="20">
    <w:name w:val="見出し 2 (文字)"/>
    <w:basedOn w:val="a0"/>
    <w:link w:val="2"/>
    <w:uiPriority w:val="9"/>
    <w:semiHidden/>
    <w:rsid w:val="000C723E"/>
    <w:rPr>
      <w:rFonts w:asciiTheme="majorHAnsi" w:eastAsiaTheme="majorEastAsia" w:hAnsiTheme="majorHAnsi" w:cstheme="majorBidi"/>
      <w:b/>
      <w:bCs/>
      <w:i/>
      <w:iCs/>
      <w:sz w:val="28"/>
      <w:szCs w:val="28"/>
    </w:rPr>
  </w:style>
  <w:style w:type="character" w:customStyle="1" w:styleId="30">
    <w:name w:val="見出し 3 (文字)"/>
    <w:basedOn w:val="a0"/>
    <w:link w:val="3"/>
    <w:uiPriority w:val="9"/>
    <w:semiHidden/>
    <w:rsid w:val="000C723E"/>
    <w:rPr>
      <w:rFonts w:asciiTheme="majorHAnsi" w:eastAsiaTheme="majorEastAsia" w:hAnsiTheme="majorHAnsi" w:cstheme="majorBidi"/>
      <w:b/>
      <w:bCs/>
      <w:sz w:val="26"/>
      <w:szCs w:val="26"/>
    </w:rPr>
  </w:style>
  <w:style w:type="character" w:customStyle="1" w:styleId="40">
    <w:name w:val="見出し 4 (文字)"/>
    <w:basedOn w:val="a0"/>
    <w:link w:val="4"/>
    <w:uiPriority w:val="9"/>
    <w:semiHidden/>
    <w:rsid w:val="000C723E"/>
    <w:rPr>
      <w:rFonts w:cstheme="majorBidi"/>
      <w:b/>
      <w:bCs/>
      <w:sz w:val="28"/>
      <w:szCs w:val="28"/>
    </w:rPr>
  </w:style>
  <w:style w:type="character" w:customStyle="1" w:styleId="50">
    <w:name w:val="見出し 5 (文字)"/>
    <w:basedOn w:val="a0"/>
    <w:link w:val="5"/>
    <w:uiPriority w:val="9"/>
    <w:semiHidden/>
    <w:rsid w:val="000C723E"/>
    <w:rPr>
      <w:rFonts w:cstheme="majorBidi"/>
      <w:b/>
      <w:bCs/>
      <w:i/>
      <w:iCs/>
      <w:sz w:val="26"/>
      <w:szCs w:val="26"/>
    </w:rPr>
  </w:style>
  <w:style w:type="character" w:customStyle="1" w:styleId="60">
    <w:name w:val="見出し 6 (文字)"/>
    <w:basedOn w:val="a0"/>
    <w:link w:val="6"/>
    <w:uiPriority w:val="9"/>
    <w:semiHidden/>
    <w:rsid w:val="000C723E"/>
    <w:rPr>
      <w:rFonts w:cstheme="majorBidi"/>
      <w:b/>
      <w:bCs/>
    </w:rPr>
  </w:style>
  <w:style w:type="character" w:customStyle="1" w:styleId="70">
    <w:name w:val="見出し 7 (文字)"/>
    <w:basedOn w:val="a0"/>
    <w:link w:val="7"/>
    <w:uiPriority w:val="9"/>
    <w:semiHidden/>
    <w:rsid w:val="000C723E"/>
    <w:rPr>
      <w:rFonts w:cstheme="majorBidi"/>
      <w:sz w:val="24"/>
      <w:szCs w:val="24"/>
    </w:rPr>
  </w:style>
  <w:style w:type="character" w:customStyle="1" w:styleId="80">
    <w:name w:val="見出し 8 (文字)"/>
    <w:basedOn w:val="a0"/>
    <w:link w:val="8"/>
    <w:uiPriority w:val="9"/>
    <w:semiHidden/>
    <w:rsid w:val="000C723E"/>
    <w:rPr>
      <w:rFonts w:cstheme="majorBidi"/>
      <w:i/>
      <w:iCs/>
      <w:sz w:val="24"/>
      <w:szCs w:val="24"/>
    </w:rPr>
  </w:style>
  <w:style w:type="character" w:customStyle="1" w:styleId="90">
    <w:name w:val="見出し 9 (文字)"/>
    <w:basedOn w:val="a0"/>
    <w:link w:val="9"/>
    <w:uiPriority w:val="9"/>
    <w:semiHidden/>
    <w:rsid w:val="000C723E"/>
    <w:rPr>
      <w:rFonts w:asciiTheme="majorHAnsi" w:eastAsiaTheme="majorEastAsia" w:hAnsiTheme="majorHAnsi" w:cstheme="majorBidi"/>
    </w:rPr>
  </w:style>
  <w:style w:type="paragraph" w:styleId="a3">
    <w:name w:val="Title"/>
    <w:basedOn w:val="a"/>
    <w:next w:val="a"/>
    <w:link w:val="a4"/>
    <w:uiPriority w:val="10"/>
    <w:qFormat/>
    <w:rsid w:val="000C723E"/>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表題 (文字)"/>
    <w:basedOn w:val="a0"/>
    <w:link w:val="a3"/>
    <w:uiPriority w:val="10"/>
    <w:rsid w:val="000C723E"/>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0C723E"/>
    <w:pPr>
      <w:spacing w:after="60"/>
      <w:jc w:val="center"/>
      <w:outlineLvl w:val="1"/>
    </w:pPr>
    <w:rPr>
      <w:rFonts w:asciiTheme="majorHAnsi" w:eastAsiaTheme="majorEastAsia" w:hAnsiTheme="majorHAnsi" w:cstheme="majorBidi"/>
    </w:rPr>
  </w:style>
  <w:style w:type="character" w:customStyle="1" w:styleId="a6">
    <w:name w:val="副題 (文字)"/>
    <w:basedOn w:val="a0"/>
    <w:link w:val="a5"/>
    <w:uiPriority w:val="11"/>
    <w:rsid w:val="000C723E"/>
    <w:rPr>
      <w:rFonts w:asciiTheme="majorHAnsi" w:eastAsiaTheme="majorEastAsia" w:hAnsiTheme="majorHAnsi" w:cstheme="majorBidi"/>
      <w:sz w:val="24"/>
      <w:szCs w:val="24"/>
    </w:rPr>
  </w:style>
  <w:style w:type="paragraph" w:styleId="a7">
    <w:name w:val="Quote"/>
    <w:basedOn w:val="a"/>
    <w:next w:val="a"/>
    <w:link w:val="a8"/>
    <w:uiPriority w:val="29"/>
    <w:qFormat/>
    <w:rsid w:val="000C723E"/>
    <w:rPr>
      <w:i/>
    </w:rPr>
  </w:style>
  <w:style w:type="character" w:customStyle="1" w:styleId="a8">
    <w:name w:val="引用文 (文字)"/>
    <w:basedOn w:val="a0"/>
    <w:link w:val="a7"/>
    <w:uiPriority w:val="29"/>
    <w:rsid w:val="000C723E"/>
    <w:rPr>
      <w:i/>
      <w:sz w:val="24"/>
      <w:szCs w:val="24"/>
    </w:rPr>
  </w:style>
  <w:style w:type="paragraph" w:styleId="a9">
    <w:name w:val="List Paragraph"/>
    <w:basedOn w:val="a"/>
    <w:uiPriority w:val="34"/>
    <w:qFormat/>
    <w:rsid w:val="000C723E"/>
    <w:pPr>
      <w:ind w:left="720"/>
      <w:contextualSpacing/>
    </w:pPr>
  </w:style>
  <w:style w:type="character" w:styleId="21">
    <w:name w:val="Intense Emphasis"/>
    <w:basedOn w:val="a0"/>
    <w:uiPriority w:val="21"/>
    <w:qFormat/>
    <w:rsid w:val="000C723E"/>
    <w:rPr>
      <w:b/>
      <w:i/>
      <w:sz w:val="24"/>
      <w:szCs w:val="24"/>
      <w:u w:val="single"/>
    </w:rPr>
  </w:style>
  <w:style w:type="paragraph" w:styleId="22">
    <w:name w:val="Intense Quote"/>
    <w:basedOn w:val="a"/>
    <w:next w:val="a"/>
    <w:link w:val="23"/>
    <w:uiPriority w:val="30"/>
    <w:qFormat/>
    <w:rsid w:val="000C723E"/>
    <w:pPr>
      <w:ind w:left="720" w:right="720"/>
    </w:pPr>
    <w:rPr>
      <w:b/>
      <w:i/>
      <w:szCs w:val="22"/>
    </w:rPr>
  </w:style>
  <w:style w:type="character" w:customStyle="1" w:styleId="23">
    <w:name w:val="引用文 2 (文字)"/>
    <w:basedOn w:val="a0"/>
    <w:link w:val="22"/>
    <w:uiPriority w:val="30"/>
    <w:rsid w:val="000C723E"/>
    <w:rPr>
      <w:b/>
      <w:i/>
      <w:sz w:val="24"/>
    </w:rPr>
  </w:style>
  <w:style w:type="character" w:styleId="24">
    <w:name w:val="Intense Reference"/>
    <w:basedOn w:val="a0"/>
    <w:uiPriority w:val="32"/>
    <w:qFormat/>
    <w:rsid w:val="000C723E"/>
    <w:rPr>
      <w:b/>
      <w:sz w:val="24"/>
      <w:u w:val="single"/>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 w:type="character" w:styleId="ac">
    <w:name w:val="Strong"/>
    <w:basedOn w:val="a0"/>
    <w:uiPriority w:val="22"/>
    <w:qFormat/>
    <w:rsid w:val="000C723E"/>
    <w:rPr>
      <w:b/>
      <w:bCs/>
    </w:rPr>
  </w:style>
  <w:style w:type="character" w:styleId="ad">
    <w:name w:val="Emphasis"/>
    <w:basedOn w:val="a0"/>
    <w:uiPriority w:val="20"/>
    <w:qFormat/>
    <w:rsid w:val="000C723E"/>
    <w:rPr>
      <w:rFonts w:asciiTheme="minorHAnsi" w:hAnsiTheme="minorHAnsi"/>
      <w:b/>
      <w:i/>
      <w:iCs/>
    </w:rPr>
  </w:style>
  <w:style w:type="paragraph" w:styleId="ae">
    <w:name w:val="No Spacing"/>
    <w:basedOn w:val="a"/>
    <w:uiPriority w:val="1"/>
    <w:qFormat/>
    <w:rsid w:val="000C723E"/>
    <w:rPr>
      <w:szCs w:val="32"/>
    </w:rPr>
  </w:style>
  <w:style w:type="character" w:styleId="af">
    <w:name w:val="Subtle Emphasis"/>
    <w:uiPriority w:val="19"/>
    <w:qFormat/>
    <w:rsid w:val="000C723E"/>
    <w:rPr>
      <w:i/>
      <w:color w:val="5A5A5A" w:themeColor="text1" w:themeTint="A5"/>
    </w:rPr>
  </w:style>
  <w:style w:type="character" w:styleId="af0">
    <w:name w:val="Subtle Reference"/>
    <w:basedOn w:val="a0"/>
    <w:uiPriority w:val="31"/>
    <w:qFormat/>
    <w:rsid w:val="000C723E"/>
    <w:rPr>
      <w:sz w:val="24"/>
      <w:szCs w:val="24"/>
      <w:u w:val="single"/>
    </w:rPr>
  </w:style>
  <w:style w:type="character" w:styleId="af1">
    <w:name w:val="Book Title"/>
    <w:basedOn w:val="a0"/>
    <w:uiPriority w:val="33"/>
    <w:qFormat/>
    <w:rsid w:val="000C723E"/>
    <w:rPr>
      <w:rFonts w:asciiTheme="majorHAnsi" w:eastAsiaTheme="majorEastAsia" w:hAnsiTheme="majorHAnsi"/>
      <w:b/>
      <w:i/>
      <w:sz w:val="24"/>
      <w:szCs w:val="24"/>
    </w:rPr>
  </w:style>
  <w:style w:type="paragraph" w:styleId="af2">
    <w:name w:val="TOC Heading"/>
    <w:basedOn w:val="1"/>
    <w:next w:val="a"/>
    <w:uiPriority w:val="39"/>
    <w:semiHidden/>
    <w:unhideWhenUsed/>
    <w:qFormat/>
    <w:rsid w:val="000C723E"/>
    <w:pPr>
      <w:outlineLvl w:val="9"/>
    </w:pPr>
    <w:rPr>
      <w:rFonts w:cs="Times New Roman"/>
    </w:rPr>
  </w:style>
  <w:style w:type="paragraph" w:styleId="Web">
    <w:name w:val="Normal (Web)"/>
    <w:basedOn w:val="a"/>
    <w:uiPriority w:val="99"/>
    <w:unhideWhenUsed/>
    <w:rsid w:val="005A5650"/>
    <w:pPr>
      <w:spacing w:before="100" w:beforeAutospacing="1" w:after="100" w:afterAutospacing="1"/>
    </w:pPr>
    <w:rPr>
      <w:rFonts w:ascii="ＭＳ Ｐゴシック" w:eastAsia="ＭＳ Ｐゴシック" w:hAnsi="ＭＳ Ｐゴシック" w:cs="ＭＳ Ｐゴシック"/>
    </w:rPr>
  </w:style>
  <w:style w:type="table" w:styleId="af3">
    <w:name w:val="Table Grid"/>
    <w:basedOn w:val="a1"/>
    <w:uiPriority w:val="39"/>
    <w:rsid w:val="00980A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F469B1"/>
    <w:rPr>
      <w:color w:val="467886" w:themeColor="hyperlink"/>
      <w:u w:val="single"/>
    </w:rPr>
  </w:style>
  <w:style w:type="character" w:styleId="af5">
    <w:name w:val="Unresolved Mention"/>
    <w:basedOn w:val="a0"/>
    <w:uiPriority w:val="99"/>
    <w:semiHidden/>
    <w:unhideWhenUsed/>
    <w:rsid w:val="00F469B1"/>
    <w:rPr>
      <w:color w:val="605E5C"/>
      <w:shd w:val="clear" w:color="auto" w:fill="E1DFDD"/>
    </w:rPr>
  </w:style>
  <w:style w:type="character" w:customStyle="1" w:styleId="mw-reflink-text">
    <w:name w:val="mw-reflink-text"/>
    <w:basedOn w:val="a0"/>
    <w:rsid w:val="004E0D28"/>
  </w:style>
  <w:style w:type="character" w:customStyle="1" w:styleId="cite-bracket">
    <w:name w:val="cite-bracket"/>
    <w:basedOn w:val="a0"/>
    <w:rsid w:val="004E0D28"/>
  </w:style>
  <w:style w:type="character" w:styleId="af6">
    <w:name w:val="FollowedHyperlink"/>
    <w:basedOn w:val="a0"/>
    <w:uiPriority w:val="99"/>
    <w:semiHidden/>
    <w:unhideWhenUsed/>
    <w:rsid w:val="008D7E0C"/>
    <w:rPr>
      <w:color w:val="96607D" w:themeColor="followedHyperlink"/>
      <w:u w:val="single"/>
    </w:rPr>
  </w:style>
  <w:style w:type="paragraph" w:styleId="af7">
    <w:name w:val="header"/>
    <w:basedOn w:val="a"/>
    <w:link w:val="af8"/>
    <w:uiPriority w:val="99"/>
    <w:unhideWhenUsed/>
    <w:rsid w:val="00573E08"/>
    <w:pPr>
      <w:tabs>
        <w:tab w:val="center" w:pos="4252"/>
        <w:tab w:val="right" w:pos="8504"/>
      </w:tabs>
      <w:snapToGrid w:val="0"/>
    </w:pPr>
  </w:style>
  <w:style w:type="character" w:customStyle="1" w:styleId="af8">
    <w:name w:val="ヘッダー (文字)"/>
    <w:basedOn w:val="a0"/>
    <w:link w:val="af7"/>
    <w:uiPriority w:val="99"/>
    <w:rsid w:val="00573E08"/>
    <w:rPr>
      <w:sz w:val="24"/>
      <w:szCs w:val="24"/>
    </w:rPr>
  </w:style>
  <w:style w:type="paragraph" w:styleId="af9">
    <w:name w:val="footer"/>
    <w:basedOn w:val="a"/>
    <w:link w:val="afa"/>
    <w:uiPriority w:val="99"/>
    <w:unhideWhenUsed/>
    <w:rsid w:val="00573E08"/>
    <w:pPr>
      <w:tabs>
        <w:tab w:val="center" w:pos="4252"/>
        <w:tab w:val="right" w:pos="8504"/>
      </w:tabs>
      <w:snapToGrid w:val="0"/>
    </w:pPr>
  </w:style>
  <w:style w:type="character" w:customStyle="1" w:styleId="afa">
    <w:name w:val="フッター (文字)"/>
    <w:basedOn w:val="a0"/>
    <w:link w:val="af9"/>
    <w:uiPriority w:val="99"/>
    <w:rsid w:val="00573E0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933">
      <w:bodyDiv w:val="1"/>
      <w:marLeft w:val="0"/>
      <w:marRight w:val="0"/>
      <w:marTop w:val="0"/>
      <w:marBottom w:val="0"/>
      <w:divBdr>
        <w:top w:val="none" w:sz="0" w:space="0" w:color="auto"/>
        <w:left w:val="none" w:sz="0" w:space="0" w:color="auto"/>
        <w:bottom w:val="none" w:sz="0" w:space="0" w:color="auto"/>
        <w:right w:val="none" w:sz="0" w:space="0" w:color="auto"/>
      </w:divBdr>
      <w:divsChild>
        <w:div w:id="1947272456">
          <w:marLeft w:val="0"/>
          <w:marRight w:val="0"/>
          <w:marTop w:val="0"/>
          <w:marBottom w:val="0"/>
          <w:divBdr>
            <w:top w:val="none" w:sz="0" w:space="0" w:color="auto"/>
            <w:left w:val="none" w:sz="0" w:space="0" w:color="auto"/>
            <w:bottom w:val="none" w:sz="0" w:space="0" w:color="auto"/>
            <w:right w:val="none" w:sz="0" w:space="0" w:color="auto"/>
          </w:divBdr>
          <w:divsChild>
            <w:div w:id="71932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15">
      <w:bodyDiv w:val="1"/>
      <w:marLeft w:val="0"/>
      <w:marRight w:val="0"/>
      <w:marTop w:val="0"/>
      <w:marBottom w:val="0"/>
      <w:divBdr>
        <w:top w:val="none" w:sz="0" w:space="0" w:color="auto"/>
        <w:left w:val="none" w:sz="0" w:space="0" w:color="auto"/>
        <w:bottom w:val="none" w:sz="0" w:space="0" w:color="auto"/>
        <w:right w:val="none" w:sz="0" w:space="0" w:color="auto"/>
      </w:divBdr>
      <w:divsChild>
        <w:div w:id="1855923036">
          <w:marLeft w:val="0"/>
          <w:marRight w:val="0"/>
          <w:marTop w:val="0"/>
          <w:marBottom w:val="0"/>
          <w:divBdr>
            <w:top w:val="none" w:sz="0" w:space="0" w:color="auto"/>
            <w:left w:val="none" w:sz="0" w:space="0" w:color="auto"/>
            <w:bottom w:val="none" w:sz="0" w:space="0" w:color="auto"/>
            <w:right w:val="none" w:sz="0" w:space="0" w:color="auto"/>
          </w:divBdr>
          <w:divsChild>
            <w:div w:id="4832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8920">
      <w:bodyDiv w:val="1"/>
      <w:marLeft w:val="0"/>
      <w:marRight w:val="0"/>
      <w:marTop w:val="0"/>
      <w:marBottom w:val="0"/>
      <w:divBdr>
        <w:top w:val="none" w:sz="0" w:space="0" w:color="auto"/>
        <w:left w:val="none" w:sz="0" w:space="0" w:color="auto"/>
        <w:bottom w:val="none" w:sz="0" w:space="0" w:color="auto"/>
        <w:right w:val="none" w:sz="0" w:space="0" w:color="auto"/>
      </w:divBdr>
      <w:divsChild>
        <w:div w:id="2062167026">
          <w:marLeft w:val="0"/>
          <w:marRight w:val="0"/>
          <w:marTop w:val="0"/>
          <w:marBottom w:val="0"/>
          <w:divBdr>
            <w:top w:val="none" w:sz="0" w:space="0" w:color="auto"/>
            <w:left w:val="none" w:sz="0" w:space="0" w:color="auto"/>
            <w:bottom w:val="none" w:sz="0" w:space="0" w:color="auto"/>
            <w:right w:val="none" w:sz="0" w:space="0" w:color="auto"/>
          </w:divBdr>
          <w:divsChild>
            <w:div w:id="609047804">
              <w:marLeft w:val="0"/>
              <w:marRight w:val="0"/>
              <w:marTop w:val="0"/>
              <w:marBottom w:val="0"/>
              <w:divBdr>
                <w:top w:val="none" w:sz="0" w:space="0" w:color="auto"/>
                <w:left w:val="none" w:sz="0" w:space="0" w:color="auto"/>
                <w:bottom w:val="none" w:sz="0" w:space="0" w:color="auto"/>
                <w:right w:val="none" w:sz="0" w:space="0" w:color="auto"/>
              </w:divBdr>
            </w:div>
            <w:div w:id="1552040374">
              <w:marLeft w:val="0"/>
              <w:marRight w:val="0"/>
              <w:marTop w:val="0"/>
              <w:marBottom w:val="0"/>
              <w:divBdr>
                <w:top w:val="none" w:sz="0" w:space="0" w:color="auto"/>
                <w:left w:val="none" w:sz="0" w:space="0" w:color="auto"/>
                <w:bottom w:val="none" w:sz="0" w:space="0" w:color="auto"/>
                <w:right w:val="none" w:sz="0" w:space="0" w:color="auto"/>
              </w:divBdr>
            </w:div>
            <w:div w:id="15784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5350">
      <w:bodyDiv w:val="1"/>
      <w:marLeft w:val="0"/>
      <w:marRight w:val="0"/>
      <w:marTop w:val="0"/>
      <w:marBottom w:val="0"/>
      <w:divBdr>
        <w:top w:val="none" w:sz="0" w:space="0" w:color="auto"/>
        <w:left w:val="none" w:sz="0" w:space="0" w:color="auto"/>
        <w:bottom w:val="none" w:sz="0" w:space="0" w:color="auto"/>
        <w:right w:val="none" w:sz="0" w:space="0" w:color="auto"/>
      </w:divBdr>
      <w:divsChild>
        <w:div w:id="287274216">
          <w:marLeft w:val="0"/>
          <w:marRight w:val="0"/>
          <w:marTop w:val="0"/>
          <w:marBottom w:val="0"/>
          <w:divBdr>
            <w:top w:val="none" w:sz="0" w:space="0" w:color="auto"/>
            <w:left w:val="none" w:sz="0" w:space="0" w:color="auto"/>
            <w:bottom w:val="none" w:sz="0" w:space="0" w:color="auto"/>
            <w:right w:val="none" w:sz="0" w:space="0" w:color="auto"/>
          </w:divBdr>
          <w:divsChild>
            <w:div w:id="17037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90568">
      <w:bodyDiv w:val="1"/>
      <w:marLeft w:val="0"/>
      <w:marRight w:val="0"/>
      <w:marTop w:val="0"/>
      <w:marBottom w:val="0"/>
      <w:divBdr>
        <w:top w:val="none" w:sz="0" w:space="0" w:color="auto"/>
        <w:left w:val="none" w:sz="0" w:space="0" w:color="auto"/>
        <w:bottom w:val="none" w:sz="0" w:space="0" w:color="auto"/>
        <w:right w:val="none" w:sz="0" w:space="0" w:color="auto"/>
      </w:divBdr>
    </w:div>
    <w:div w:id="298531180">
      <w:bodyDiv w:val="1"/>
      <w:marLeft w:val="0"/>
      <w:marRight w:val="0"/>
      <w:marTop w:val="0"/>
      <w:marBottom w:val="0"/>
      <w:divBdr>
        <w:top w:val="none" w:sz="0" w:space="0" w:color="auto"/>
        <w:left w:val="none" w:sz="0" w:space="0" w:color="auto"/>
        <w:bottom w:val="none" w:sz="0" w:space="0" w:color="auto"/>
        <w:right w:val="none" w:sz="0" w:space="0" w:color="auto"/>
      </w:divBdr>
      <w:divsChild>
        <w:div w:id="1935627243">
          <w:marLeft w:val="0"/>
          <w:marRight w:val="0"/>
          <w:marTop w:val="0"/>
          <w:marBottom w:val="0"/>
          <w:divBdr>
            <w:top w:val="none" w:sz="0" w:space="0" w:color="auto"/>
            <w:left w:val="none" w:sz="0" w:space="0" w:color="auto"/>
            <w:bottom w:val="none" w:sz="0" w:space="0" w:color="auto"/>
            <w:right w:val="none" w:sz="0" w:space="0" w:color="auto"/>
          </w:divBdr>
          <w:divsChild>
            <w:div w:id="11745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15984">
      <w:bodyDiv w:val="1"/>
      <w:marLeft w:val="0"/>
      <w:marRight w:val="0"/>
      <w:marTop w:val="0"/>
      <w:marBottom w:val="0"/>
      <w:divBdr>
        <w:top w:val="none" w:sz="0" w:space="0" w:color="auto"/>
        <w:left w:val="none" w:sz="0" w:space="0" w:color="auto"/>
        <w:bottom w:val="none" w:sz="0" w:space="0" w:color="auto"/>
        <w:right w:val="none" w:sz="0" w:space="0" w:color="auto"/>
      </w:divBdr>
      <w:divsChild>
        <w:div w:id="1455825312">
          <w:marLeft w:val="0"/>
          <w:marRight w:val="0"/>
          <w:marTop w:val="0"/>
          <w:marBottom w:val="0"/>
          <w:divBdr>
            <w:top w:val="none" w:sz="0" w:space="0" w:color="auto"/>
            <w:left w:val="none" w:sz="0" w:space="0" w:color="auto"/>
            <w:bottom w:val="none" w:sz="0" w:space="0" w:color="auto"/>
            <w:right w:val="none" w:sz="0" w:space="0" w:color="auto"/>
          </w:divBdr>
          <w:divsChild>
            <w:div w:id="16139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5360">
      <w:bodyDiv w:val="1"/>
      <w:marLeft w:val="0"/>
      <w:marRight w:val="0"/>
      <w:marTop w:val="0"/>
      <w:marBottom w:val="0"/>
      <w:divBdr>
        <w:top w:val="none" w:sz="0" w:space="0" w:color="auto"/>
        <w:left w:val="none" w:sz="0" w:space="0" w:color="auto"/>
        <w:bottom w:val="none" w:sz="0" w:space="0" w:color="auto"/>
        <w:right w:val="none" w:sz="0" w:space="0" w:color="auto"/>
      </w:divBdr>
    </w:div>
    <w:div w:id="336537790">
      <w:bodyDiv w:val="1"/>
      <w:marLeft w:val="0"/>
      <w:marRight w:val="0"/>
      <w:marTop w:val="0"/>
      <w:marBottom w:val="0"/>
      <w:divBdr>
        <w:top w:val="none" w:sz="0" w:space="0" w:color="auto"/>
        <w:left w:val="none" w:sz="0" w:space="0" w:color="auto"/>
        <w:bottom w:val="none" w:sz="0" w:space="0" w:color="auto"/>
        <w:right w:val="none" w:sz="0" w:space="0" w:color="auto"/>
      </w:divBdr>
    </w:div>
    <w:div w:id="371534790">
      <w:bodyDiv w:val="1"/>
      <w:marLeft w:val="0"/>
      <w:marRight w:val="0"/>
      <w:marTop w:val="0"/>
      <w:marBottom w:val="0"/>
      <w:divBdr>
        <w:top w:val="none" w:sz="0" w:space="0" w:color="auto"/>
        <w:left w:val="none" w:sz="0" w:space="0" w:color="auto"/>
        <w:bottom w:val="none" w:sz="0" w:space="0" w:color="auto"/>
        <w:right w:val="none" w:sz="0" w:space="0" w:color="auto"/>
      </w:divBdr>
    </w:div>
    <w:div w:id="389497654">
      <w:bodyDiv w:val="1"/>
      <w:marLeft w:val="0"/>
      <w:marRight w:val="0"/>
      <w:marTop w:val="0"/>
      <w:marBottom w:val="0"/>
      <w:divBdr>
        <w:top w:val="none" w:sz="0" w:space="0" w:color="auto"/>
        <w:left w:val="none" w:sz="0" w:space="0" w:color="auto"/>
        <w:bottom w:val="none" w:sz="0" w:space="0" w:color="auto"/>
        <w:right w:val="none" w:sz="0" w:space="0" w:color="auto"/>
      </w:divBdr>
      <w:divsChild>
        <w:div w:id="1935236707">
          <w:marLeft w:val="0"/>
          <w:marRight w:val="0"/>
          <w:marTop w:val="0"/>
          <w:marBottom w:val="0"/>
          <w:divBdr>
            <w:top w:val="none" w:sz="0" w:space="0" w:color="auto"/>
            <w:left w:val="none" w:sz="0" w:space="0" w:color="auto"/>
            <w:bottom w:val="none" w:sz="0" w:space="0" w:color="auto"/>
            <w:right w:val="none" w:sz="0" w:space="0" w:color="auto"/>
          </w:divBdr>
          <w:divsChild>
            <w:div w:id="16447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7888">
      <w:bodyDiv w:val="1"/>
      <w:marLeft w:val="0"/>
      <w:marRight w:val="0"/>
      <w:marTop w:val="0"/>
      <w:marBottom w:val="0"/>
      <w:divBdr>
        <w:top w:val="none" w:sz="0" w:space="0" w:color="auto"/>
        <w:left w:val="none" w:sz="0" w:space="0" w:color="auto"/>
        <w:bottom w:val="none" w:sz="0" w:space="0" w:color="auto"/>
        <w:right w:val="none" w:sz="0" w:space="0" w:color="auto"/>
      </w:divBdr>
    </w:div>
    <w:div w:id="537357088">
      <w:bodyDiv w:val="1"/>
      <w:marLeft w:val="0"/>
      <w:marRight w:val="0"/>
      <w:marTop w:val="0"/>
      <w:marBottom w:val="0"/>
      <w:divBdr>
        <w:top w:val="none" w:sz="0" w:space="0" w:color="auto"/>
        <w:left w:val="none" w:sz="0" w:space="0" w:color="auto"/>
        <w:bottom w:val="none" w:sz="0" w:space="0" w:color="auto"/>
        <w:right w:val="none" w:sz="0" w:space="0" w:color="auto"/>
      </w:divBdr>
    </w:div>
    <w:div w:id="543098377">
      <w:bodyDiv w:val="1"/>
      <w:marLeft w:val="0"/>
      <w:marRight w:val="0"/>
      <w:marTop w:val="0"/>
      <w:marBottom w:val="0"/>
      <w:divBdr>
        <w:top w:val="none" w:sz="0" w:space="0" w:color="auto"/>
        <w:left w:val="none" w:sz="0" w:space="0" w:color="auto"/>
        <w:bottom w:val="none" w:sz="0" w:space="0" w:color="auto"/>
        <w:right w:val="none" w:sz="0" w:space="0" w:color="auto"/>
      </w:divBdr>
      <w:divsChild>
        <w:div w:id="976109526">
          <w:marLeft w:val="0"/>
          <w:marRight w:val="0"/>
          <w:marTop w:val="0"/>
          <w:marBottom w:val="0"/>
          <w:divBdr>
            <w:top w:val="none" w:sz="0" w:space="0" w:color="auto"/>
            <w:left w:val="none" w:sz="0" w:space="0" w:color="auto"/>
            <w:bottom w:val="none" w:sz="0" w:space="0" w:color="auto"/>
            <w:right w:val="none" w:sz="0" w:space="0" w:color="auto"/>
          </w:divBdr>
          <w:divsChild>
            <w:div w:id="212449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50076">
      <w:bodyDiv w:val="1"/>
      <w:marLeft w:val="0"/>
      <w:marRight w:val="0"/>
      <w:marTop w:val="0"/>
      <w:marBottom w:val="0"/>
      <w:divBdr>
        <w:top w:val="none" w:sz="0" w:space="0" w:color="auto"/>
        <w:left w:val="none" w:sz="0" w:space="0" w:color="auto"/>
        <w:bottom w:val="none" w:sz="0" w:space="0" w:color="auto"/>
        <w:right w:val="none" w:sz="0" w:space="0" w:color="auto"/>
      </w:divBdr>
      <w:divsChild>
        <w:div w:id="2116289848">
          <w:marLeft w:val="0"/>
          <w:marRight w:val="0"/>
          <w:marTop w:val="0"/>
          <w:marBottom w:val="0"/>
          <w:divBdr>
            <w:top w:val="none" w:sz="0" w:space="0" w:color="auto"/>
            <w:left w:val="none" w:sz="0" w:space="0" w:color="auto"/>
            <w:bottom w:val="none" w:sz="0" w:space="0" w:color="auto"/>
            <w:right w:val="none" w:sz="0" w:space="0" w:color="auto"/>
          </w:divBdr>
          <w:divsChild>
            <w:div w:id="9228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08345">
      <w:bodyDiv w:val="1"/>
      <w:marLeft w:val="0"/>
      <w:marRight w:val="0"/>
      <w:marTop w:val="0"/>
      <w:marBottom w:val="0"/>
      <w:divBdr>
        <w:top w:val="none" w:sz="0" w:space="0" w:color="auto"/>
        <w:left w:val="none" w:sz="0" w:space="0" w:color="auto"/>
        <w:bottom w:val="none" w:sz="0" w:space="0" w:color="auto"/>
        <w:right w:val="none" w:sz="0" w:space="0" w:color="auto"/>
      </w:divBdr>
    </w:div>
    <w:div w:id="1017853240">
      <w:bodyDiv w:val="1"/>
      <w:marLeft w:val="0"/>
      <w:marRight w:val="0"/>
      <w:marTop w:val="0"/>
      <w:marBottom w:val="0"/>
      <w:divBdr>
        <w:top w:val="none" w:sz="0" w:space="0" w:color="auto"/>
        <w:left w:val="none" w:sz="0" w:space="0" w:color="auto"/>
        <w:bottom w:val="none" w:sz="0" w:space="0" w:color="auto"/>
        <w:right w:val="none" w:sz="0" w:space="0" w:color="auto"/>
      </w:divBdr>
      <w:divsChild>
        <w:div w:id="667026744">
          <w:marLeft w:val="0"/>
          <w:marRight w:val="0"/>
          <w:marTop w:val="0"/>
          <w:marBottom w:val="0"/>
          <w:divBdr>
            <w:top w:val="none" w:sz="0" w:space="0" w:color="auto"/>
            <w:left w:val="none" w:sz="0" w:space="0" w:color="auto"/>
            <w:bottom w:val="none" w:sz="0" w:space="0" w:color="auto"/>
            <w:right w:val="none" w:sz="0" w:space="0" w:color="auto"/>
          </w:divBdr>
          <w:divsChild>
            <w:div w:id="885141301">
              <w:marLeft w:val="0"/>
              <w:marRight w:val="0"/>
              <w:marTop w:val="0"/>
              <w:marBottom w:val="0"/>
              <w:divBdr>
                <w:top w:val="none" w:sz="0" w:space="0" w:color="auto"/>
                <w:left w:val="none" w:sz="0" w:space="0" w:color="auto"/>
                <w:bottom w:val="none" w:sz="0" w:space="0" w:color="auto"/>
                <w:right w:val="none" w:sz="0" w:space="0" w:color="auto"/>
              </w:divBdr>
              <w:divsChild>
                <w:div w:id="376897941">
                  <w:marLeft w:val="0"/>
                  <w:marRight w:val="0"/>
                  <w:marTop w:val="0"/>
                  <w:marBottom w:val="0"/>
                  <w:divBdr>
                    <w:top w:val="none" w:sz="0" w:space="0" w:color="auto"/>
                    <w:left w:val="none" w:sz="0" w:space="0" w:color="auto"/>
                    <w:bottom w:val="none" w:sz="0" w:space="0" w:color="auto"/>
                    <w:right w:val="none" w:sz="0" w:space="0" w:color="auto"/>
                  </w:divBdr>
                  <w:divsChild>
                    <w:div w:id="2877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11494">
          <w:marLeft w:val="0"/>
          <w:marRight w:val="0"/>
          <w:marTop w:val="0"/>
          <w:marBottom w:val="0"/>
          <w:divBdr>
            <w:top w:val="none" w:sz="0" w:space="0" w:color="auto"/>
            <w:left w:val="none" w:sz="0" w:space="0" w:color="auto"/>
            <w:bottom w:val="none" w:sz="0" w:space="0" w:color="auto"/>
            <w:right w:val="none" w:sz="0" w:space="0" w:color="auto"/>
          </w:divBdr>
        </w:div>
      </w:divsChild>
    </w:div>
    <w:div w:id="1072042650">
      <w:bodyDiv w:val="1"/>
      <w:marLeft w:val="0"/>
      <w:marRight w:val="0"/>
      <w:marTop w:val="0"/>
      <w:marBottom w:val="0"/>
      <w:divBdr>
        <w:top w:val="none" w:sz="0" w:space="0" w:color="auto"/>
        <w:left w:val="none" w:sz="0" w:space="0" w:color="auto"/>
        <w:bottom w:val="none" w:sz="0" w:space="0" w:color="auto"/>
        <w:right w:val="none" w:sz="0" w:space="0" w:color="auto"/>
      </w:divBdr>
    </w:div>
    <w:div w:id="1107041489">
      <w:bodyDiv w:val="1"/>
      <w:marLeft w:val="0"/>
      <w:marRight w:val="0"/>
      <w:marTop w:val="0"/>
      <w:marBottom w:val="0"/>
      <w:divBdr>
        <w:top w:val="none" w:sz="0" w:space="0" w:color="auto"/>
        <w:left w:val="none" w:sz="0" w:space="0" w:color="auto"/>
        <w:bottom w:val="none" w:sz="0" w:space="0" w:color="auto"/>
        <w:right w:val="none" w:sz="0" w:space="0" w:color="auto"/>
      </w:divBdr>
    </w:div>
    <w:div w:id="1328441816">
      <w:bodyDiv w:val="1"/>
      <w:marLeft w:val="0"/>
      <w:marRight w:val="0"/>
      <w:marTop w:val="0"/>
      <w:marBottom w:val="0"/>
      <w:divBdr>
        <w:top w:val="none" w:sz="0" w:space="0" w:color="auto"/>
        <w:left w:val="none" w:sz="0" w:space="0" w:color="auto"/>
        <w:bottom w:val="none" w:sz="0" w:space="0" w:color="auto"/>
        <w:right w:val="none" w:sz="0" w:space="0" w:color="auto"/>
      </w:divBdr>
    </w:div>
    <w:div w:id="1411469013">
      <w:bodyDiv w:val="1"/>
      <w:marLeft w:val="0"/>
      <w:marRight w:val="0"/>
      <w:marTop w:val="0"/>
      <w:marBottom w:val="0"/>
      <w:divBdr>
        <w:top w:val="none" w:sz="0" w:space="0" w:color="auto"/>
        <w:left w:val="none" w:sz="0" w:space="0" w:color="auto"/>
        <w:bottom w:val="none" w:sz="0" w:space="0" w:color="auto"/>
        <w:right w:val="none" w:sz="0" w:space="0" w:color="auto"/>
      </w:divBdr>
    </w:div>
    <w:div w:id="1445349975">
      <w:bodyDiv w:val="1"/>
      <w:marLeft w:val="0"/>
      <w:marRight w:val="0"/>
      <w:marTop w:val="0"/>
      <w:marBottom w:val="0"/>
      <w:divBdr>
        <w:top w:val="none" w:sz="0" w:space="0" w:color="auto"/>
        <w:left w:val="none" w:sz="0" w:space="0" w:color="auto"/>
        <w:bottom w:val="none" w:sz="0" w:space="0" w:color="auto"/>
        <w:right w:val="none" w:sz="0" w:space="0" w:color="auto"/>
      </w:divBdr>
      <w:divsChild>
        <w:div w:id="1271401572">
          <w:marLeft w:val="0"/>
          <w:marRight w:val="0"/>
          <w:marTop w:val="0"/>
          <w:marBottom w:val="0"/>
          <w:divBdr>
            <w:top w:val="none" w:sz="0" w:space="0" w:color="auto"/>
            <w:left w:val="none" w:sz="0" w:space="0" w:color="auto"/>
            <w:bottom w:val="none" w:sz="0" w:space="0" w:color="auto"/>
            <w:right w:val="none" w:sz="0" w:space="0" w:color="auto"/>
          </w:divBdr>
          <w:divsChild>
            <w:div w:id="3866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2992">
      <w:bodyDiv w:val="1"/>
      <w:marLeft w:val="0"/>
      <w:marRight w:val="0"/>
      <w:marTop w:val="0"/>
      <w:marBottom w:val="0"/>
      <w:divBdr>
        <w:top w:val="none" w:sz="0" w:space="0" w:color="auto"/>
        <w:left w:val="none" w:sz="0" w:space="0" w:color="auto"/>
        <w:bottom w:val="none" w:sz="0" w:space="0" w:color="auto"/>
        <w:right w:val="none" w:sz="0" w:space="0" w:color="auto"/>
      </w:divBdr>
      <w:divsChild>
        <w:div w:id="996306914">
          <w:marLeft w:val="0"/>
          <w:marRight w:val="0"/>
          <w:marTop w:val="0"/>
          <w:marBottom w:val="0"/>
          <w:divBdr>
            <w:top w:val="none" w:sz="0" w:space="0" w:color="auto"/>
            <w:left w:val="none" w:sz="0" w:space="0" w:color="auto"/>
            <w:bottom w:val="none" w:sz="0" w:space="0" w:color="auto"/>
            <w:right w:val="none" w:sz="0" w:space="0" w:color="auto"/>
          </w:divBdr>
          <w:divsChild>
            <w:div w:id="3187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92046">
      <w:bodyDiv w:val="1"/>
      <w:marLeft w:val="0"/>
      <w:marRight w:val="0"/>
      <w:marTop w:val="0"/>
      <w:marBottom w:val="0"/>
      <w:divBdr>
        <w:top w:val="none" w:sz="0" w:space="0" w:color="auto"/>
        <w:left w:val="none" w:sz="0" w:space="0" w:color="auto"/>
        <w:bottom w:val="none" w:sz="0" w:space="0" w:color="auto"/>
        <w:right w:val="none" w:sz="0" w:space="0" w:color="auto"/>
      </w:divBdr>
      <w:divsChild>
        <w:div w:id="812285636">
          <w:marLeft w:val="0"/>
          <w:marRight w:val="0"/>
          <w:marTop w:val="0"/>
          <w:marBottom w:val="0"/>
          <w:divBdr>
            <w:top w:val="none" w:sz="0" w:space="0" w:color="auto"/>
            <w:left w:val="none" w:sz="0" w:space="0" w:color="auto"/>
            <w:bottom w:val="none" w:sz="0" w:space="0" w:color="auto"/>
            <w:right w:val="none" w:sz="0" w:space="0" w:color="auto"/>
          </w:divBdr>
          <w:divsChild>
            <w:div w:id="178357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78739">
      <w:bodyDiv w:val="1"/>
      <w:marLeft w:val="0"/>
      <w:marRight w:val="0"/>
      <w:marTop w:val="0"/>
      <w:marBottom w:val="0"/>
      <w:divBdr>
        <w:top w:val="none" w:sz="0" w:space="0" w:color="auto"/>
        <w:left w:val="none" w:sz="0" w:space="0" w:color="auto"/>
        <w:bottom w:val="none" w:sz="0" w:space="0" w:color="auto"/>
        <w:right w:val="none" w:sz="0" w:space="0" w:color="auto"/>
      </w:divBdr>
      <w:divsChild>
        <w:div w:id="1291476787">
          <w:marLeft w:val="0"/>
          <w:marRight w:val="0"/>
          <w:marTop w:val="0"/>
          <w:marBottom w:val="0"/>
          <w:divBdr>
            <w:top w:val="none" w:sz="0" w:space="0" w:color="auto"/>
            <w:left w:val="none" w:sz="0" w:space="0" w:color="auto"/>
            <w:bottom w:val="none" w:sz="0" w:space="0" w:color="auto"/>
            <w:right w:val="none" w:sz="0" w:space="0" w:color="auto"/>
          </w:divBdr>
          <w:divsChild>
            <w:div w:id="601646382">
              <w:marLeft w:val="0"/>
              <w:marRight w:val="0"/>
              <w:marTop w:val="0"/>
              <w:marBottom w:val="0"/>
              <w:divBdr>
                <w:top w:val="none" w:sz="0" w:space="0" w:color="auto"/>
                <w:left w:val="none" w:sz="0" w:space="0" w:color="auto"/>
                <w:bottom w:val="none" w:sz="0" w:space="0" w:color="auto"/>
                <w:right w:val="none" w:sz="0" w:space="0" w:color="auto"/>
              </w:divBdr>
            </w:div>
            <w:div w:id="1208839045">
              <w:marLeft w:val="0"/>
              <w:marRight w:val="0"/>
              <w:marTop w:val="0"/>
              <w:marBottom w:val="0"/>
              <w:divBdr>
                <w:top w:val="none" w:sz="0" w:space="0" w:color="auto"/>
                <w:left w:val="none" w:sz="0" w:space="0" w:color="auto"/>
                <w:bottom w:val="none" w:sz="0" w:space="0" w:color="auto"/>
                <w:right w:val="none" w:sz="0" w:space="0" w:color="auto"/>
              </w:divBdr>
            </w:div>
            <w:div w:id="17679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4887">
      <w:bodyDiv w:val="1"/>
      <w:marLeft w:val="0"/>
      <w:marRight w:val="0"/>
      <w:marTop w:val="0"/>
      <w:marBottom w:val="0"/>
      <w:divBdr>
        <w:top w:val="none" w:sz="0" w:space="0" w:color="auto"/>
        <w:left w:val="none" w:sz="0" w:space="0" w:color="auto"/>
        <w:bottom w:val="none" w:sz="0" w:space="0" w:color="auto"/>
        <w:right w:val="none" w:sz="0" w:space="0" w:color="auto"/>
      </w:divBdr>
      <w:divsChild>
        <w:div w:id="1168790046">
          <w:marLeft w:val="0"/>
          <w:marRight w:val="0"/>
          <w:marTop w:val="0"/>
          <w:marBottom w:val="0"/>
          <w:divBdr>
            <w:top w:val="none" w:sz="0" w:space="0" w:color="auto"/>
            <w:left w:val="none" w:sz="0" w:space="0" w:color="auto"/>
            <w:bottom w:val="none" w:sz="0" w:space="0" w:color="auto"/>
            <w:right w:val="none" w:sz="0" w:space="0" w:color="auto"/>
          </w:divBdr>
          <w:divsChild>
            <w:div w:id="199761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3349">
      <w:bodyDiv w:val="1"/>
      <w:marLeft w:val="0"/>
      <w:marRight w:val="0"/>
      <w:marTop w:val="0"/>
      <w:marBottom w:val="0"/>
      <w:divBdr>
        <w:top w:val="none" w:sz="0" w:space="0" w:color="auto"/>
        <w:left w:val="none" w:sz="0" w:space="0" w:color="auto"/>
        <w:bottom w:val="none" w:sz="0" w:space="0" w:color="auto"/>
        <w:right w:val="none" w:sz="0" w:space="0" w:color="auto"/>
      </w:divBdr>
      <w:divsChild>
        <w:div w:id="1884094546">
          <w:marLeft w:val="0"/>
          <w:marRight w:val="0"/>
          <w:marTop w:val="0"/>
          <w:marBottom w:val="0"/>
          <w:divBdr>
            <w:top w:val="none" w:sz="0" w:space="0" w:color="auto"/>
            <w:left w:val="none" w:sz="0" w:space="0" w:color="auto"/>
            <w:bottom w:val="none" w:sz="0" w:space="0" w:color="auto"/>
            <w:right w:val="none" w:sz="0" w:space="0" w:color="auto"/>
          </w:divBdr>
          <w:divsChild>
            <w:div w:id="381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32093">
      <w:bodyDiv w:val="1"/>
      <w:marLeft w:val="0"/>
      <w:marRight w:val="0"/>
      <w:marTop w:val="0"/>
      <w:marBottom w:val="0"/>
      <w:divBdr>
        <w:top w:val="none" w:sz="0" w:space="0" w:color="auto"/>
        <w:left w:val="none" w:sz="0" w:space="0" w:color="auto"/>
        <w:bottom w:val="none" w:sz="0" w:space="0" w:color="auto"/>
        <w:right w:val="none" w:sz="0" w:space="0" w:color="auto"/>
      </w:divBdr>
    </w:div>
    <w:div w:id="1783065903">
      <w:bodyDiv w:val="1"/>
      <w:marLeft w:val="0"/>
      <w:marRight w:val="0"/>
      <w:marTop w:val="0"/>
      <w:marBottom w:val="0"/>
      <w:divBdr>
        <w:top w:val="none" w:sz="0" w:space="0" w:color="auto"/>
        <w:left w:val="none" w:sz="0" w:space="0" w:color="auto"/>
        <w:bottom w:val="none" w:sz="0" w:space="0" w:color="auto"/>
        <w:right w:val="none" w:sz="0" w:space="0" w:color="auto"/>
      </w:divBdr>
    </w:div>
    <w:div w:id="1926957390">
      <w:bodyDiv w:val="1"/>
      <w:marLeft w:val="0"/>
      <w:marRight w:val="0"/>
      <w:marTop w:val="0"/>
      <w:marBottom w:val="0"/>
      <w:divBdr>
        <w:top w:val="none" w:sz="0" w:space="0" w:color="auto"/>
        <w:left w:val="none" w:sz="0" w:space="0" w:color="auto"/>
        <w:bottom w:val="none" w:sz="0" w:space="0" w:color="auto"/>
        <w:right w:val="none" w:sz="0" w:space="0" w:color="auto"/>
      </w:divBdr>
      <w:divsChild>
        <w:div w:id="1559317869">
          <w:marLeft w:val="0"/>
          <w:marRight w:val="0"/>
          <w:marTop w:val="0"/>
          <w:marBottom w:val="0"/>
          <w:divBdr>
            <w:top w:val="none" w:sz="0" w:space="0" w:color="auto"/>
            <w:left w:val="none" w:sz="0" w:space="0" w:color="auto"/>
            <w:bottom w:val="none" w:sz="0" w:space="0" w:color="auto"/>
            <w:right w:val="none" w:sz="0" w:space="0" w:color="auto"/>
          </w:divBdr>
          <w:divsChild>
            <w:div w:id="8020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20027">
      <w:bodyDiv w:val="1"/>
      <w:marLeft w:val="0"/>
      <w:marRight w:val="0"/>
      <w:marTop w:val="0"/>
      <w:marBottom w:val="0"/>
      <w:divBdr>
        <w:top w:val="none" w:sz="0" w:space="0" w:color="auto"/>
        <w:left w:val="none" w:sz="0" w:space="0" w:color="auto"/>
        <w:bottom w:val="none" w:sz="0" w:space="0" w:color="auto"/>
        <w:right w:val="none" w:sz="0" w:space="0" w:color="auto"/>
      </w:divBdr>
      <w:divsChild>
        <w:div w:id="934945577">
          <w:marLeft w:val="0"/>
          <w:marRight w:val="0"/>
          <w:marTop w:val="0"/>
          <w:marBottom w:val="0"/>
          <w:divBdr>
            <w:top w:val="none" w:sz="0" w:space="0" w:color="auto"/>
            <w:left w:val="none" w:sz="0" w:space="0" w:color="auto"/>
            <w:bottom w:val="none" w:sz="0" w:space="0" w:color="auto"/>
            <w:right w:val="none" w:sz="0" w:space="0" w:color="auto"/>
          </w:divBdr>
        </w:div>
        <w:div w:id="1813709667">
          <w:marLeft w:val="0"/>
          <w:marRight w:val="0"/>
          <w:marTop w:val="0"/>
          <w:marBottom w:val="0"/>
          <w:divBdr>
            <w:top w:val="none" w:sz="0" w:space="0" w:color="auto"/>
            <w:left w:val="none" w:sz="0" w:space="0" w:color="auto"/>
            <w:bottom w:val="none" w:sz="0" w:space="0" w:color="auto"/>
            <w:right w:val="none" w:sz="0" w:space="0" w:color="auto"/>
          </w:divBdr>
          <w:divsChild>
            <w:div w:id="819151469">
              <w:marLeft w:val="0"/>
              <w:marRight w:val="0"/>
              <w:marTop w:val="0"/>
              <w:marBottom w:val="0"/>
              <w:divBdr>
                <w:top w:val="none" w:sz="0" w:space="0" w:color="auto"/>
                <w:left w:val="none" w:sz="0" w:space="0" w:color="auto"/>
                <w:bottom w:val="none" w:sz="0" w:space="0" w:color="auto"/>
                <w:right w:val="none" w:sz="0" w:space="0" w:color="auto"/>
              </w:divBdr>
              <w:divsChild>
                <w:div w:id="2078166613">
                  <w:marLeft w:val="0"/>
                  <w:marRight w:val="0"/>
                  <w:marTop w:val="0"/>
                  <w:marBottom w:val="0"/>
                  <w:divBdr>
                    <w:top w:val="none" w:sz="0" w:space="0" w:color="auto"/>
                    <w:left w:val="none" w:sz="0" w:space="0" w:color="auto"/>
                    <w:bottom w:val="none" w:sz="0" w:space="0" w:color="auto"/>
                    <w:right w:val="none" w:sz="0" w:space="0" w:color="auto"/>
                  </w:divBdr>
                  <w:divsChild>
                    <w:div w:id="197945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112E6-A31B-48EC-B30D-6B11B6FBF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6</Pages>
  <Words>547</Words>
  <Characters>3118</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佐藤　涼哉</cp:lastModifiedBy>
  <cp:revision>8</cp:revision>
  <dcterms:created xsi:type="dcterms:W3CDTF">2026-07-14T01:27:00Z</dcterms:created>
  <dcterms:modified xsi:type="dcterms:W3CDTF">2026-07-17T03:29:00Z</dcterms:modified>
</cp:coreProperties>
</file>