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BAFE0A" w14:textId="77777777" w:rsidR="005C1120" w:rsidRPr="0090566F" w:rsidRDefault="005C1120" w:rsidP="00B47775">
      <w:pPr>
        <w:pStyle w:val="Heading1"/>
        <w:rPr>
          <w:color w:val="1F605F" w:themeColor="accent2" w:themeShade="80"/>
        </w:rPr>
      </w:pPr>
      <w:r w:rsidRPr="00825CE5">
        <w:rPr>
          <w:color w:val="BD313B"/>
        </w:rPr>
        <w:t xml:space="preserve">Course </w:t>
      </w:r>
      <w:r w:rsidR="00732A3B" w:rsidRPr="00825CE5">
        <w:rPr>
          <w:color w:val="BD313B"/>
        </w:rPr>
        <w:t>Description</w:t>
      </w:r>
      <w:r w:rsidRPr="004F138A">
        <w:rPr>
          <w:color w:val="9C2C2A" w:themeColor="accent1"/>
        </w:rPr>
        <w:t xml:space="preserve"> </w:t>
      </w:r>
    </w:p>
    <w:p w14:paraId="56B098BA" w14:textId="77777777" w:rsidR="00B81C62" w:rsidRPr="0090566F" w:rsidRDefault="00B81C62" w:rsidP="00DC3920"/>
    <w:p w14:paraId="4FE00244" w14:textId="77777777" w:rsidR="00B81C62" w:rsidRDefault="00DF7DC2" w:rsidP="00DC3920">
      <w:r w:rsidRPr="00DF7DC2">
        <w:t>This course introduces students to historical thinking and themes in order to develop critical thinking skills associated with historical inquiry and to acquire a broad understanding of factors related to world, Western, and U.S. history.</w:t>
      </w:r>
    </w:p>
    <w:p w14:paraId="5FC3DDB7" w14:textId="77777777" w:rsidR="004F138A" w:rsidRPr="0090566F" w:rsidRDefault="004F138A" w:rsidP="00DC3920"/>
    <w:p w14:paraId="0727CA73" w14:textId="6BA9F71A" w:rsidR="000574FA" w:rsidRPr="005B4274" w:rsidRDefault="000574FA" w:rsidP="000574FA">
      <w:pPr>
        <w:tabs>
          <w:tab w:val="left" w:pos="0"/>
        </w:tabs>
        <w:rPr>
          <w:rFonts w:cs="Arial"/>
          <w:b/>
          <w:color w:val="C00000"/>
          <w:sz w:val="22"/>
          <w:szCs w:val="22"/>
        </w:rPr>
      </w:pPr>
      <w:r>
        <w:rPr>
          <w:rFonts w:cs="Arial"/>
          <w:b/>
          <w:color w:val="C00000"/>
          <w:sz w:val="22"/>
          <w:szCs w:val="22"/>
        </w:rPr>
        <w:t>University Learning Outcomes (U</w:t>
      </w:r>
      <w:r w:rsidRPr="005B4274">
        <w:rPr>
          <w:rFonts w:cs="Arial"/>
          <w:b/>
          <w:color w:val="C00000"/>
          <w:sz w:val="22"/>
          <w:szCs w:val="22"/>
        </w:rPr>
        <w:t>LO)</w:t>
      </w:r>
    </w:p>
    <w:p w14:paraId="1C8E4FD5" w14:textId="77777777" w:rsidR="000574FA" w:rsidRPr="004F138A" w:rsidRDefault="000574FA" w:rsidP="000574FA">
      <w:pPr>
        <w:tabs>
          <w:tab w:val="left" w:pos="0"/>
        </w:tabs>
        <w:rPr>
          <w:rFonts w:cs="Arial"/>
          <w:szCs w:val="22"/>
        </w:rPr>
      </w:pPr>
    </w:p>
    <w:p w14:paraId="1A995EBF" w14:textId="548E5AD4" w:rsidR="000574FA" w:rsidRPr="00DA0FEA" w:rsidRDefault="000574FA" w:rsidP="000574FA">
      <w:pPr>
        <w:numPr>
          <w:ilvl w:val="0"/>
          <w:numId w:val="13"/>
        </w:numPr>
        <w:tabs>
          <w:tab w:val="left" w:pos="0"/>
        </w:tabs>
        <w:rPr>
          <w:rFonts w:cs="Arial"/>
          <w:szCs w:val="20"/>
        </w:rPr>
      </w:pPr>
      <w:r>
        <w:rPr>
          <w:rFonts w:cs="Arial"/>
          <w:b/>
          <w:szCs w:val="20"/>
        </w:rPr>
        <w:t>UL</w:t>
      </w:r>
      <w:r w:rsidRPr="00DA0FEA">
        <w:rPr>
          <w:rFonts w:cs="Arial"/>
          <w:b/>
          <w:szCs w:val="20"/>
        </w:rPr>
        <w:t>O1</w:t>
      </w:r>
      <w:r w:rsidRPr="00DA0FEA">
        <w:rPr>
          <w:rFonts w:cs="Arial"/>
          <w:szCs w:val="20"/>
        </w:rPr>
        <w:t>:</w:t>
      </w:r>
      <w:r w:rsidRPr="00DA0FEA">
        <w:rPr>
          <w:rFonts w:cs="Arial"/>
          <w:b/>
          <w:szCs w:val="20"/>
        </w:rPr>
        <w:t xml:space="preserve"> </w:t>
      </w:r>
      <w:r w:rsidRPr="00DA0FEA">
        <w:rPr>
          <w:rFonts w:cs="Arial"/>
          <w:szCs w:val="20"/>
        </w:rPr>
        <w:t xml:space="preserve">Communication Skills </w:t>
      </w:r>
    </w:p>
    <w:p w14:paraId="08D479FD" w14:textId="743F55CC" w:rsidR="000574FA" w:rsidRPr="00DA0FEA" w:rsidRDefault="000574FA" w:rsidP="000574FA">
      <w:pPr>
        <w:numPr>
          <w:ilvl w:val="0"/>
          <w:numId w:val="13"/>
        </w:numPr>
        <w:tabs>
          <w:tab w:val="left" w:pos="0"/>
        </w:tabs>
        <w:rPr>
          <w:rFonts w:cs="Arial"/>
          <w:szCs w:val="20"/>
        </w:rPr>
      </w:pPr>
      <w:r>
        <w:rPr>
          <w:rFonts w:cs="Arial"/>
          <w:b/>
          <w:szCs w:val="20"/>
        </w:rPr>
        <w:t>UL</w:t>
      </w:r>
      <w:r w:rsidRPr="00DA0FEA">
        <w:rPr>
          <w:rFonts w:cs="Arial"/>
          <w:b/>
          <w:szCs w:val="20"/>
        </w:rPr>
        <w:t>O2</w:t>
      </w:r>
      <w:r w:rsidRPr="00DA0FEA">
        <w:rPr>
          <w:rFonts w:cs="Arial"/>
          <w:szCs w:val="20"/>
        </w:rPr>
        <w:t xml:space="preserve">: Professional Competency </w:t>
      </w:r>
    </w:p>
    <w:p w14:paraId="5A58A604" w14:textId="3CCB6AB2" w:rsidR="000574FA" w:rsidRPr="00DA0FEA" w:rsidRDefault="000574FA" w:rsidP="000574FA">
      <w:pPr>
        <w:numPr>
          <w:ilvl w:val="0"/>
          <w:numId w:val="13"/>
        </w:numPr>
        <w:tabs>
          <w:tab w:val="left" w:pos="0"/>
        </w:tabs>
        <w:rPr>
          <w:rFonts w:cs="Arial"/>
          <w:szCs w:val="20"/>
        </w:rPr>
      </w:pPr>
      <w:r>
        <w:rPr>
          <w:rFonts w:cs="Arial"/>
          <w:b/>
          <w:szCs w:val="20"/>
        </w:rPr>
        <w:t>UL</w:t>
      </w:r>
      <w:r w:rsidRPr="00DA0FEA">
        <w:rPr>
          <w:rFonts w:cs="Arial"/>
          <w:b/>
          <w:szCs w:val="20"/>
        </w:rPr>
        <w:t>O3</w:t>
      </w:r>
      <w:r w:rsidRPr="00DA0FEA">
        <w:rPr>
          <w:rFonts w:cs="Arial"/>
          <w:szCs w:val="20"/>
        </w:rPr>
        <w:t xml:space="preserve">: Moral and Ethical Judgment </w:t>
      </w:r>
    </w:p>
    <w:p w14:paraId="15E5CFC2" w14:textId="62C9049B" w:rsidR="000574FA" w:rsidRPr="00DA0FEA" w:rsidRDefault="000574FA" w:rsidP="000574FA">
      <w:pPr>
        <w:numPr>
          <w:ilvl w:val="0"/>
          <w:numId w:val="13"/>
        </w:numPr>
        <w:tabs>
          <w:tab w:val="left" w:pos="0"/>
        </w:tabs>
        <w:rPr>
          <w:rFonts w:cs="Arial"/>
          <w:szCs w:val="20"/>
        </w:rPr>
      </w:pPr>
      <w:r>
        <w:rPr>
          <w:rFonts w:cs="Arial"/>
          <w:b/>
          <w:szCs w:val="20"/>
        </w:rPr>
        <w:t>UL</w:t>
      </w:r>
      <w:r w:rsidRPr="00DA0FEA">
        <w:rPr>
          <w:rFonts w:cs="Arial"/>
          <w:b/>
          <w:szCs w:val="20"/>
        </w:rPr>
        <w:t>O4</w:t>
      </w:r>
      <w:r w:rsidRPr="00DA0FEA">
        <w:rPr>
          <w:rFonts w:cs="Arial"/>
          <w:szCs w:val="20"/>
        </w:rPr>
        <w:t>: Problem Solving</w:t>
      </w:r>
    </w:p>
    <w:p w14:paraId="2C5FF2F6" w14:textId="4EA04811" w:rsidR="000574FA" w:rsidRPr="00DA0FEA" w:rsidRDefault="000574FA" w:rsidP="000574FA">
      <w:pPr>
        <w:numPr>
          <w:ilvl w:val="0"/>
          <w:numId w:val="13"/>
        </w:numPr>
        <w:tabs>
          <w:tab w:val="left" w:pos="0"/>
        </w:tabs>
        <w:rPr>
          <w:rFonts w:cs="Arial"/>
          <w:szCs w:val="20"/>
        </w:rPr>
      </w:pPr>
      <w:r>
        <w:rPr>
          <w:rFonts w:cs="Arial"/>
          <w:b/>
          <w:szCs w:val="20"/>
        </w:rPr>
        <w:t>UL</w:t>
      </w:r>
      <w:r w:rsidRPr="00DA0FEA">
        <w:rPr>
          <w:rFonts w:cs="Arial"/>
          <w:b/>
          <w:szCs w:val="20"/>
        </w:rPr>
        <w:t>O5</w:t>
      </w:r>
      <w:r w:rsidRPr="00DA0FEA">
        <w:rPr>
          <w:rFonts w:cs="Arial"/>
          <w:szCs w:val="20"/>
        </w:rPr>
        <w:t xml:space="preserve">: Critical Thinking </w:t>
      </w:r>
    </w:p>
    <w:p w14:paraId="77F884A8" w14:textId="75F98AF1" w:rsidR="000574FA" w:rsidRPr="00DA0FEA" w:rsidRDefault="000574FA" w:rsidP="000574FA">
      <w:pPr>
        <w:numPr>
          <w:ilvl w:val="0"/>
          <w:numId w:val="13"/>
        </w:numPr>
        <w:tabs>
          <w:tab w:val="left" w:pos="0"/>
        </w:tabs>
        <w:rPr>
          <w:rFonts w:cs="Arial"/>
          <w:szCs w:val="20"/>
        </w:rPr>
      </w:pPr>
      <w:r>
        <w:rPr>
          <w:rFonts w:cs="Arial"/>
          <w:b/>
          <w:szCs w:val="20"/>
        </w:rPr>
        <w:t>UL</w:t>
      </w:r>
      <w:r w:rsidRPr="00DA0FEA">
        <w:rPr>
          <w:rFonts w:cs="Arial"/>
          <w:b/>
          <w:szCs w:val="20"/>
        </w:rPr>
        <w:t>O6</w:t>
      </w:r>
      <w:r w:rsidRPr="00DA0FEA">
        <w:rPr>
          <w:rFonts w:cs="Arial"/>
          <w:szCs w:val="20"/>
        </w:rPr>
        <w:t>: Leadership in Society</w:t>
      </w:r>
    </w:p>
    <w:p w14:paraId="14061134" w14:textId="0154266E" w:rsidR="000574FA" w:rsidRPr="00DA0FEA" w:rsidRDefault="000574FA" w:rsidP="000574FA">
      <w:pPr>
        <w:numPr>
          <w:ilvl w:val="0"/>
          <w:numId w:val="13"/>
        </w:numPr>
        <w:tabs>
          <w:tab w:val="left" w:pos="0"/>
        </w:tabs>
        <w:rPr>
          <w:rFonts w:cs="Arial"/>
          <w:szCs w:val="20"/>
        </w:rPr>
      </w:pPr>
      <w:r>
        <w:rPr>
          <w:rFonts w:cs="Arial"/>
          <w:b/>
          <w:szCs w:val="20"/>
        </w:rPr>
        <w:t>UL</w:t>
      </w:r>
      <w:r w:rsidRPr="00DA0FEA">
        <w:rPr>
          <w:rFonts w:cs="Arial"/>
          <w:b/>
          <w:szCs w:val="20"/>
        </w:rPr>
        <w:t>O7</w:t>
      </w:r>
      <w:r w:rsidRPr="00DA0FEA">
        <w:rPr>
          <w:rFonts w:cs="Arial"/>
          <w:szCs w:val="20"/>
        </w:rPr>
        <w:t>: Critical and Competent Use of Technology</w:t>
      </w:r>
    </w:p>
    <w:p w14:paraId="4D77C75B" w14:textId="77777777" w:rsidR="000574FA" w:rsidRDefault="000574FA" w:rsidP="00B47775">
      <w:pPr>
        <w:pStyle w:val="Heading1"/>
        <w:rPr>
          <w:color w:val="BD313B"/>
        </w:rPr>
      </w:pPr>
    </w:p>
    <w:p w14:paraId="74870C58" w14:textId="7ED5A2DA" w:rsidR="000574FA" w:rsidRPr="00A835AE" w:rsidRDefault="000574FA" w:rsidP="000574FA">
      <w:pPr>
        <w:pStyle w:val="Heading1"/>
        <w:rPr>
          <w:color w:val="BD313B"/>
        </w:rPr>
      </w:pPr>
      <w:r w:rsidRPr="00A835AE">
        <w:rPr>
          <w:color w:val="BD313B"/>
        </w:rPr>
        <w:t>Program Learning Outcomes (</w:t>
      </w:r>
      <w:r w:rsidR="0070110F">
        <w:rPr>
          <w:color w:val="BD313B"/>
        </w:rPr>
        <w:t>PLO)</w:t>
      </w:r>
    </w:p>
    <w:p w14:paraId="7BF173F7" w14:textId="77777777" w:rsidR="000574FA" w:rsidRPr="00A835AE" w:rsidRDefault="000574FA" w:rsidP="000574FA">
      <w:pPr>
        <w:tabs>
          <w:tab w:val="left" w:pos="0"/>
        </w:tabs>
        <w:rPr>
          <w:rFonts w:cs="Arial"/>
          <w:szCs w:val="20"/>
        </w:rPr>
      </w:pPr>
    </w:p>
    <w:p w14:paraId="6D89E317" w14:textId="77777777" w:rsidR="00500A04" w:rsidRDefault="00500A04" w:rsidP="00500A04">
      <w:pPr>
        <w:pStyle w:val="AssignmentsLevel2"/>
        <w:widowControl/>
        <w:numPr>
          <w:ilvl w:val="0"/>
          <w:numId w:val="53"/>
        </w:numPr>
        <w:ind w:left="360"/>
      </w:pPr>
      <w:r>
        <w:rPr>
          <w:b/>
          <w:bCs/>
        </w:rPr>
        <w:t>PLO1:</w:t>
      </w:r>
      <w:r>
        <w:t xml:space="preserve"> Articulate an educational organization's mission, goals, and guiding principles that distinguish the organization from others. (ULO1, 4)</w:t>
      </w:r>
    </w:p>
    <w:p w14:paraId="5DD9D51A" w14:textId="77777777" w:rsidR="00500A04" w:rsidRDefault="00500A04" w:rsidP="00500A04">
      <w:pPr>
        <w:pStyle w:val="AssignmentsLevel2"/>
        <w:widowControl/>
        <w:numPr>
          <w:ilvl w:val="0"/>
          <w:numId w:val="53"/>
        </w:numPr>
        <w:ind w:left="360"/>
      </w:pPr>
      <w:r>
        <w:rPr>
          <w:b/>
          <w:bCs/>
        </w:rPr>
        <w:t>PLO2:</w:t>
      </w:r>
      <w:r>
        <w:t xml:space="preserve"> Understand the foundational base of organizational theory, and demonstrate the ability to bridge theory and practice. (ULO1, 2, 4)</w:t>
      </w:r>
    </w:p>
    <w:p w14:paraId="08D12815" w14:textId="77777777" w:rsidR="00500A04" w:rsidRDefault="00500A04" w:rsidP="00500A04">
      <w:pPr>
        <w:pStyle w:val="AssignmentsLevel2"/>
        <w:widowControl/>
        <w:numPr>
          <w:ilvl w:val="0"/>
          <w:numId w:val="53"/>
        </w:numPr>
        <w:ind w:left="360"/>
      </w:pPr>
      <w:r>
        <w:rPr>
          <w:b/>
          <w:bCs/>
        </w:rPr>
        <w:t>PLO3:</w:t>
      </w:r>
      <w:r>
        <w:t xml:space="preserve"> Given scenarios of conflict, choose ethical courses of action consistent with Gospel values. (ULO3, 5)</w:t>
      </w:r>
    </w:p>
    <w:p w14:paraId="5AFB54BD" w14:textId="77777777" w:rsidR="00500A04" w:rsidRDefault="00500A04" w:rsidP="00500A04">
      <w:pPr>
        <w:pStyle w:val="AssignmentsLevel2"/>
        <w:widowControl/>
        <w:numPr>
          <w:ilvl w:val="0"/>
          <w:numId w:val="53"/>
        </w:numPr>
        <w:ind w:left="360"/>
      </w:pPr>
      <w:r>
        <w:rPr>
          <w:b/>
          <w:bCs/>
        </w:rPr>
        <w:t>PLO4:</w:t>
      </w:r>
      <w:r>
        <w:t xml:space="preserve"> Synthesize and analyze data to reveal relations and causality, and convert raw data into actionable information. (ULO2, 4)</w:t>
      </w:r>
    </w:p>
    <w:p w14:paraId="76EECFD1" w14:textId="77777777" w:rsidR="00500A04" w:rsidRDefault="00500A04" w:rsidP="00500A04">
      <w:pPr>
        <w:pStyle w:val="AssignmentsLevel2"/>
        <w:widowControl/>
        <w:numPr>
          <w:ilvl w:val="0"/>
          <w:numId w:val="53"/>
        </w:numPr>
        <w:ind w:left="360"/>
      </w:pPr>
      <w:r>
        <w:rPr>
          <w:b/>
          <w:bCs/>
        </w:rPr>
        <w:t>PLO5:</w:t>
      </w:r>
      <w:r>
        <w:t xml:space="preserve"> View problems and challenges through the lens of a scientist, seeking evidence-based conclusions. (ULO1, 2, 4)</w:t>
      </w:r>
    </w:p>
    <w:p w14:paraId="42A77A1D" w14:textId="77777777" w:rsidR="00500A04" w:rsidRDefault="00500A04" w:rsidP="00500A04">
      <w:pPr>
        <w:pStyle w:val="AssignmentsLevel2"/>
        <w:widowControl/>
        <w:numPr>
          <w:ilvl w:val="0"/>
          <w:numId w:val="53"/>
        </w:numPr>
        <w:ind w:left="360"/>
      </w:pPr>
      <w:r>
        <w:rPr>
          <w:b/>
          <w:bCs/>
        </w:rPr>
        <w:t>PLO6:</w:t>
      </w:r>
      <w:r>
        <w:t xml:space="preserve"> Practice and model steward leadership in transforming organizations to better serve all constituents. (ULO3, 4, 5)</w:t>
      </w:r>
    </w:p>
    <w:p w14:paraId="2E0487AC" w14:textId="77777777" w:rsidR="00500A04" w:rsidRDefault="00500A04" w:rsidP="00500A04">
      <w:pPr>
        <w:pStyle w:val="AssignmentsLevel2"/>
        <w:widowControl/>
        <w:numPr>
          <w:ilvl w:val="0"/>
          <w:numId w:val="53"/>
        </w:numPr>
        <w:ind w:left="360"/>
      </w:pPr>
      <w:r>
        <w:rPr>
          <w:b/>
          <w:bCs/>
        </w:rPr>
        <w:t>PLO7:</w:t>
      </w:r>
      <w:r>
        <w:t xml:space="preserve"> Demonstrate facility in the application of technology to solve problems, analyze and synthesize data, and manage information. (ULO1, 2, 4)</w:t>
      </w:r>
    </w:p>
    <w:p w14:paraId="44BF28A5" w14:textId="77777777" w:rsidR="000574FA" w:rsidRDefault="000574FA" w:rsidP="00B47775">
      <w:pPr>
        <w:pStyle w:val="Heading1"/>
        <w:rPr>
          <w:color w:val="BD313B"/>
        </w:rPr>
      </w:pPr>
    </w:p>
    <w:p w14:paraId="781DAEB6" w14:textId="14661B86" w:rsidR="00EE72BE" w:rsidRPr="0090566F" w:rsidRDefault="00EE72BE" w:rsidP="00B47775">
      <w:pPr>
        <w:pStyle w:val="Heading1"/>
        <w:rPr>
          <w:color w:val="1F605F" w:themeColor="accent2" w:themeShade="80"/>
        </w:rPr>
      </w:pPr>
      <w:r w:rsidRPr="00825CE5">
        <w:rPr>
          <w:color w:val="BD313B"/>
        </w:rPr>
        <w:t xml:space="preserve">Course </w:t>
      </w:r>
      <w:r w:rsidR="0070110F">
        <w:rPr>
          <w:color w:val="BD313B"/>
        </w:rPr>
        <w:t xml:space="preserve">Learning </w:t>
      </w:r>
      <w:r w:rsidRPr="00825CE5">
        <w:rPr>
          <w:color w:val="BD313B"/>
        </w:rPr>
        <w:t>Outcomes</w:t>
      </w:r>
      <w:r w:rsidR="0070110F">
        <w:rPr>
          <w:color w:val="BD313B"/>
        </w:rPr>
        <w:t xml:space="preserve"> (CLO)</w:t>
      </w:r>
      <w:r w:rsidR="008D31C4">
        <w:rPr>
          <w:color w:val="1F605F" w:themeColor="accent2" w:themeShade="80"/>
        </w:rPr>
        <w:tab/>
      </w:r>
    </w:p>
    <w:p w14:paraId="25C47846" w14:textId="77777777" w:rsidR="00254182" w:rsidRPr="0090566F" w:rsidRDefault="00254182" w:rsidP="00E127B5">
      <w:pPr>
        <w:tabs>
          <w:tab w:val="left" w:pos="0"/>
        </w:tabs>
        <w:rPr>
          <w:rFonts w:cs="Arial"/>
          <w:szCs w:val="20"/>
        </w:rPr>
      </w:pPr>
    </w:p>
    <w:p w14:paraId="7D46EE84" w14:textId="3EF2EC8F" w:rsidR="00A031D7" w:rsidRPr="003F5876" w:rsidRDefault="00A031D7" w:rsidP="00C279E9">
      <w:pPr>
        <w:pStyle w:val="ListParagraph"/>
        <w:numPr>
          <w:ilvl w:val="0"/>
          <w:numId w:val="23"/>
        </w:numPr>
        <w:tabs>
          <w:tab w:val="left" w:pos="0"/>
        </w:tabs>
        <w:rPr>
          <w:rFonts w:cs="Arial"/>
          <w:szCs w:val="20"/>
        </w:rPr>
      </w:pPr>
      <w:r w:rsidRPr="003F5876">
        <w:rPr>
          <w:rFonts w:cs="Arial"/>
          <w:b/>
          <w:szCs w:val="20"/>
        </w:rPr>
        <w:t xml:space="preserve">CLO1: </w:t>
      </w:r>
      <w:r w:rsidRPr="003F5876">
        <w:rPr>
          <w:rFonts w:cs="Arial"/>
          <w:szCs w:val="20"/>
        </w:rPr>
        <w:t>Examine and analyze primary and secondary sources.</w:t>
      </w:r>
      <w:r w:rsidR="00DD2AD7">
        <w:rPr>
          <w:rFonts w:cs="Arial"/>
          <w:szCs w:val="20"/>
        </w:rPr>
        <w:t xml:space="preserve"> </w:t>
      </w:r>
    </w:p>
    <w:p w14:paraId="25393D09" w14:textId="41E66664" w:rsidR="00A031D7" w:rsidRPr="003F5876" w:rsidRDefault="00A031D7" w:rsidP="00C279E9">
      <w:pPr>
        <w:pStyle w:val="ListParagraph"/>
        <w:numPr>
          <w:ilvl w:val="0"/>
          <w:numId w:val="23"/>
        </w:numPr>
        <w:tabs>
          <w:tab w:val="left" w:pos="0"/>
        </w:tabs>
        <w:rPr>
          <w:rFonts w:cs="Arial"/>
          <w:b/>
          <w:szCs w:val="20"/>
        </w:rPr>
      </w:pPr>
      <w:r w:rsidRPr="003F5876">
        <w:rPr>
          <w:rFonts w:cs="Arial"/>
          <w:b/>
          <w:szCs w:val="20"/>
        </w:rPr>
        <w:t>CLO2</w:t>
      </w:r>
      <w:r w:rsidRPr="003F5876">
        <w:rPr>
          <w:rFonts w:cs="Arial"/>
          <w:szCs w:val="20"/>
        </w:rPr>
        <w:t>: Determine how historians learn about past events</w:t>
      </w:r>
      <w:r w:rsidR="00B05F9D" w:rsidRPr="003F5876">
        <w:rPr>
          <w:rFonts w:cs="Arial"/>
          <w:szCs w:val="20"/>
        </w:rPr>
        <w:t>.</w:t>
      </w:r>
      <w:r w:rsidR="005B4274">
        <w:rPr>
          <w:rFonts w:cs="Arial"/>
          <w:szCs w:val="20"/>
        </w:rPr>
        <w:t xml:space="preserve"> </w:t>
      </w:r>
    </w:p>
    <w:p w14:paraId="1FE73825" w14:textId="73814950" w:rsidR="00A031D7" w:rsidRPr="003F5876" w:rsidRDefault="00A031D7" w:rsidP="00C279E9">
      <w:pPr>
        <w:pStyle w:val="ListParagraph"/>
        <w:numPr>
          <w:ilvl w:val="0"/>
          <w:numId w:val="23"/>
        </w:numPr>
        <w:tabs>
          <w:tab w:val="left" w:pos="0"/>
        </w:tabs>
        <w:rPr>
          <w:rFonts w:cs="Arial"/>
          <w:szCs w:val="20"/>
        </w:rPr>
      </w:pPr>
      <w:r w:rsidRPr="003F5876">
        <w:rPr>
          <w:rFonts w:cs="Arial"/>
          <w:b/>
          <w:szCs w:val="20"/>
        </w:rPr>
        <w:t xml:space="preserve">CLO3: </w:t>
      </w:r>
      <w:r w:rsidR="00304596" w:rsidRPr="003F5876">
        <w:rPr>
          <w:rFonts w:cs="Arial"/>
          <w:szCs w:val="20"/>
        </w:rPr>
        <w:t>Develop</w:t>
      </w:r>
      <w:r w:rsidRPr="003F5876">
        <w:rPr>
          <w:rFonts w:cs="Arial"/>
          <w:szCs w:val="20"/>
        </w:rPr>
        <w:t xml:space="preserve"> a perspective on historiography and the way the field of history has evolved.</w:t>
      </w:r>
      <w:r w:rsidR="00DD2AD7">
        <w:rPr>
          <w:rFonts w:cs="Arial"/>
          <w:szCs w:val="20"/>
        </w:rPr>
        <w:t xml:space="preserve"> </w:t>
      </w:r>
    </w:p>
    <w:p w14:paraId="0461ADED" w14:textId="13CE7C3F" w:rsidR="00A031D7" w:rsidRPr="003F5876" w:rsidRDefault="00A031D7" w:rsidP="00C279E9">
      <w:pPr>
        <w:pStyle w:val="ListParagraph"/>
        <w:numPr>
          <w:ilvl w:val="0"/>
          <w:numId w:val="23"/>
        </w:numPr>
        <w:tabs>
          <w:tab w:val="left" w:pos="0"/>
        </w:tabs>
        <w:rPr>
          <w:rFonts w:cs="Arial"/>
          <w:szCs w:val="20"/>
        </w:rPr>
      </w:pPr>
      <w:r w:rsidRPr="003F5876">
        <w:rPr>
          <w:rFonts w:cs="Arial"/>
          <w:b/>
          <w:szCs w:val="20"/>
        </w:rPr>
        <w:t xml:space="preserve">CLO4: </w:t>
      </w:r>
      <w:r w:rsidRPr="003F5876">
        <w:rPr>
          <w:rFonts w:cs="Arial"/>
          <w:szCs w:val="20"/>
        </w:rPr>
        <w:t xml:space="preserve">Analyze issues of human rights and cultural </w:t>
      </w:r>
      <w:r w:rsidR="00B05F9D" w:rsidRPr="003F5876">
        <w:rPr>
          <w:rFonts w:cs="Arial"/>
          <w:szCs w:val="20"/>
        </w:rPr>
        <w:t>relativism</w:t>
      </w:r>
      <w:r w:rsidRPr="003F5876">
        <w:rPr>
          <w:rFonts w:cs="Arial"/>
          <w:szCs w:val="20"/>
        </w:rPr>
        <w:t>.</w:t>
      </w:r>
      <w:r w:rsidR="00DD2AD7">
        <w:rPr>
          <w:rFonts w:cs="Arial"/>
          <w:szCs w:val="20"/>
        </w:rPr>
        <w:t xml:space="preserve"> </w:t>
      </w:r>
    </w:p>
    <w:p w14:paraId="3259FF57" w14:textId="12745430" w:rsidR="00A031D7" w:rsidRPr="003F5876" w:rsidRDefault="00A031D7" w:rsidP="00C279E9">
      <w:pPr>
        <w:pStyle w:val="ListParagraph"/>
        <w:numPr>
          <w:ilvl w:val="0"/>
          <w:numId w:val="23"/>
        </w:numPr>
        <w:tabs>
          <w:tab w:val="left" w:pos="0"/>
        </w:tabs>
        <w:rPr>
          <w:rFonts w:cs="Arial"/>
          <w:szCs w:val="20"/>
        </w:rPr>
      </w:pPr>
      <w:r w:rsidRPr="003F5876">
        <w:rPr>
          <w:rFonts w:cs="Arial"/>
          <w:b/>
          <w:szCs w:val="20"/>
        </w:rPr>
        <w:lastRenderedPageBreak/>
        <w:t xml:space="preserve">CLO5: </w:t>
      </w:r>
      <w:r w:rsidRPr="003F5876">
        <w:rPr>
          <w:rFonts w:cs="Arial"/>
          <w:szCs w:val="20"/>
        </w:rPr>
        <w:t>Acquire a historical perspective that can be used to understand the contemporary world.</w:t>
      </w:r>
      <w:r w:rsidR="00DD2AD7">
        <w:rPr>
          <w:rFonts w:cs="Arial"/>
          <w:szCs w:val="20"/>
        </w:rPr>
        <w:t xml:space="preserve"> </w:t>
      </w:r>
    </w:p>
    <w:p w14:paraId="383906C7" w14:textId="77777777" w:rsidR="004F138A" w:rsidRDefault="004F138A" w:rsidP="004F138A">
      <w:pPr>
        <w:tabs>
          <w:tab w:val="left" w:pos="0"/>
        </w:tabs>
        <w:rPr>
          <w:rFonts w:cs="Arial"/>
          <w:szCs w:val="20"/>
        </w:rPr>
      </w:pPr>
    </w:p>
    <w:p w14:paraId="1CB0D930" w14:textId="77777777" w:rsidR="0070110F" w:rsidRDefault="0070110F" w:rsidP="004F138A">
      <w:pPr>
        <w:tabs>
          <w:tab w:val="left" w:pos="0"/>
        </w:tabs>
        <w:rPr>
          <w:rFonts w:cs="Arial"/>
          <w:szCs w:val="20"/>
        </w:rPr>
      </w:pPr>
    </w:p>
    <w:p w14:paraId="7EC5DF86" w14:textId="77777777" w:rsidR="004F138A" w:rsidRDefault="004F138A" w:rsidP="004F138A">
      <w:pPr>
        <w:tabs>
          <w:tab w:val="left" w:pos="0"/>
        </w:tabs>
        <w:rPr>
          <w:rFonts w:cs="Arial"/>
          <w:b/>
          <w:color w:val="9C2C2A"/>
          <w:sz w:val="22"/>
          <w:szCs w:val="22"/>
        </w:rPr>
      </w:pPr>
      <w:r w:rsidRPr="00825CE5">
        <w:rPr>
          <w:rFonts w:cs="Arial"/>
          <w:b/>
          <w:color w:val="BD313B"/>
          <w:sz w:val="22"/>
          <w:szCs w:val="22"/>
        </w:rPr>
        <w:t>Student Expectations</w:t>
      </w:r>
    </w:p>
    <w:p w14:paraId="081D12B7" w14:textId="77777777" w:rsidR="004F138A" w:rsidRPr="005E7245" w:rsidRDefault="004F138A" w:rsidP="004F138A">
      <w:pPr>
        <w:tabs>
          <w:tab w:val="left" w:pos="0"/>
        </w:tabs>
        <w:rPr>
          <w:rFonts w:cs="Arial"/>
          <w:b/>
          <w:color w:val="9C2C2A"/>
          <w:sz w:val="22"/>
          <w:szCs w:val="22"/>
        </w:rPr>
      </w:pPr>
    </w:p>
    <w:p w14:paraId="5E63B3D8" w14:textId="77777777" w:rsidR="004F138A" w:rsidRDefault="004F138A" w:rsidP="004F138A">
      <w:pPr>
        <w:tabs>
          <w:tab w:val="left" w:pos="0"/>
        </w:tabs>
        <w:rPr>
          <w:rFonts w:cs="Arial"/>
          <w:szCs w:val="20"/>
        </w:rPr>
      </w:pPr>
      <w:r w:rsidRPr="002D2B9E">
        <w:rPr>
          <w:rFonts w:cs="Arial"/>
          <w:szCs w:val="20"/>
        </w:rPr>
        <w:t>Students are expected to</w:t>
      </w:r>
      <w:r>
        <w:rPr>
          <w:rFonts w:cs="Arial"/>
          <w:szCs w:val="20"/>
        </w:rPr>
        <w:t>:</w:t>
      </w:r>
    </w:p>
    <w:p w14:paraId="31F75C9B" w14:textId="77777777" w:rsidR="004F138A" w:rsidRPr="00B10A1D" w:rsidRDefault="004F138A" w:rsidP="005E4C2E">
      <w:pPr>
        <w:pStyle w:val="ListParagraph"/>
        <w:numPr>
          <w:ilvl w:val="0"/>
          <w:numId w:val="14"/>
        </w:numPr>
        <w:tabs>
          <w:tab w:val="left" w:pos="0"/>
        </w:tabs>
        <w:rPr>
          <w:rFonts w:cs="Arial"/>
          <w:szCs w:val="20"/>
        </w:rPr>
      </w:pPr>
      <w:r>
        <w:t>Ask probing and insightful questions related to course content</w:t>
      </w:r>
      <w:r w:rsidRPr="00B10A1D">
        <w:rPr>
          <w:rFonts w:cs="Arial"/>
          <w:szCs w:val="20"/>
        </w:rPr>
        <w:t>.</w:t>
      </w:r>
    </w:p>
    <w:p w14:paraId="79A878CD" w14:textId="77777777" w:rsidR="004F138A" w:rsidRPr="00B10A1D" w:rsidRDefault="004F138A" w:rsidP="005E4C2E">
      <w:pPr>
        <w:pStyle w:val="ListParagraph"/>
        <w:numPr>
          <w:ilvl w:val="0"/>
          <w:numId w:val="14"/>
        </w:numPr>
        <w:tabs>
          <w:tab w:val="left" w:pos="0"/>
        </w:tabs>
        <w:rPr>
          <w:rFonts w:cs="Arial"/>
          <w:szCs w:val="20"/>
        </w:rPr>
      </w:pPr>
      <w:r>
        <w:t>Make meaningful and relevant connections and application to their own learning process</w:t>
      </w:r>
      <w:r w:rsidRPr="00B10A1D">
        <w:rPr>
          <w:rFonts w:cs="Arial"/>
          <w:szCs w:val="20"/>
        </w:rPr>
        <w:t>.</w:t>
      </w:r>
    </w:p>
    <w:p w14:paraId="4F2F5026" w14:textId="77777777" w:rsidR="004F138A" w:rsidRPr="00B10A1D" w:rsidRDefault="004F138A" w:rsidP="005E4C2E">
      <w:pPr>
        <w:pStyle w:val="ListParagraph"/>
        <w:numPr>
          <w:ilvl w:val="0"/>
          <w:numId w:val="14"/>
        </w:numPr>
        <w:tabs>
          <w:tab w:val="left" w:pos="0"/>
        </w:tabs>
        <w:rPr>
          <w:rFonts w:cs="Arial"/>
          <w:szCs w:val="20"/>
        </w:rPr>
      </w:pPr>
      <w:r>
        <w:rPr>
          <w:rFonts w:cs="Arial"/>
          <w:szCs w:val="20"/>
        </w:rPr>
        <w:t>B</w:t>
      </w:r>
      <w:r w:rsidRPr="00DF6573">
        <w:rPr>
          <w:rFonts w:cs="Arial"/>
          <w:szCs w:val="20"/>
        </w:rPr>
        <w:t>e productive and contributing members of class discussions</w:t>
      </w:r>
      <w:r w:rsidRPr="00B10A1D">
        <w:rPr>
          <w:rFonts w:cs="Arial"/>
          <w:szCs w:val="20"/>
        </w:rPr>
        <w:t>.</w:t>
      </w:r>
    </w:p>
    <w:p w14:paraId="6522AF6C" w14:textId="77777777" w:rsidR="00B81C62" w:rsidRDefault="00B81C62" w:rsidP="00E127B5">
      <w:pPr>
        <w:tabs>
          <w:tab w:val="left" w:pos="0"/>
        </w:tabs>
        <w:rPr>
          <w:rFonts w:cs="Arial"/>
          <w:szCs w:val="20"/>
        </w:rPr>
      </w:pPr>
    </w:p>
    <w:p w14:paraId="7EB0B878" w14:textId="77777777" w:rsidR="004F138A" w:rsidRPr="0090566F" w:rsidRDefault="004F138A" w:rsidP="00E127B5">
      <w:pPr>
        <w:tabs>
          <w:tab w:val="left" w:pos="0"/>
        </w:tabs>
        <w:rPr>
          <w:rFonts w:cs="Arial"/>
          <w:szCs w:val="20"/>
        </w:rPr>
      </w:pPr>
    </w:p>
    <w:p w14:paraId="5CA1C58F" w14:textId="77777777" w:rsidR="008340E4" w:rsidRPr="0043235D" w:rsidRDefault="00EE72BE" w:rsidP="0043235D">
      <w:pPr>
        <w:pStyle w:val="Heading1"/>
        <w:rPr>
          <w:color w:val="BD313B"/>
        </w:rPr>
      </w:pPr>
      <w:r w:rsidRPr="00825CE5">
        <w:rPr>
          <w:color w:val="BD313B"/>
        </w:rPr>
        <w:t xml:space="preserve">Required </w:t>
      </w:r>
      <w:r w:rsidR="00721FDA" w:rsidRPr="00825CE5">
        <w:rPr>
          <w:color w:val="BD313B"/>
        </w:rPr>
        <w:t>Course Materials</w:t>
      </w:r>
    </w:p>
    <w:p w14:paraId="4524E36E" w14:textId="77777777" w:rsidR="008E73B3" w:rsidRDefault="008E73B3" w:rsidP="008E73B3"/>
    <w:p w14:paraId="3335BCB1" w14:textId="77777777" w:rsidR="008E73B3" w:rsidRPr="008E73B3" w:rsidRDefault="008E73B3" w:rsidP="008E73B3">
      <w:r>
        <w:t>Madaras, L</w:t>
      </w:r>
      <w:r w:rsidR="008340E4">
        <w:t>arry, and</w:t>
      </w:r>
      <w:r>
        <w:t xml:space="preserve"> SoRelle, J</w:t>
      </w:r>
      <w:r w:rsidR="008340E4">
        <w:t>ames</w:t>
      </w:r>
      <w:r>
        <w:t xml:space="preserve">. </w:t>
      </w:r>
      <w:r w:rsidR="008340E4">
        <w:rPr>
          <w:i/>
        </w:rPr>
        <w:t>Taking Sides: Clashing V</w:t>
      </w:r>
      <w:r w:rsidRPr="008E73B3">
        <w:rPr>
          <w:i/>
        </w:rPr>
        <w:t>iews</w:t>
      </w:r>
      <w:r w:rsidR="008340E4">
        <w:rPr>
          <w:i/>
        </w:rPr>
        <w:t xml:space="preserve"> in United States H</w:t>
      </w:r>
      <w:r w:rsidRPr="008E73B3">
        <w:rPr>
          <w:i/>
        </w:rPr>
        <w:t>istory, Volume 1: The Colonial Period to Reconstruction</w:t>
      </w:r>
      <w:r>
        <w:rPr>
          <w:i/>
        </w:rPr>
        <w:t>.</w:t>
      </w:r>
      <w:r w:rsidR="008340E4">
        <w:rPr>
          <w:i/>
        </w:rPr>
        <w:t xml:space="preserve"> </w:t>
      </w:r>
      <w:r w:rsidR="00681D75">
        <w:t>16</w:t>
      </w:r>
      <w:r w:rsidR="008340E4" w:rsidRPr="00642D10">
        <w:t>th</w:t>
      </w:r>
      <w:r w:rsidR="008340E4" w:rsidRPr="008340E4">
        <w:t xml:space="preserve"> </w:t>
      </w:r>
      <w:r w:rsidR="008340E4">
        <w:t>ed</w:t>
      </w:r>
      <w:r w:rsidR="005B4274">
        <w:rPr>
          <w:i/>
        </w:rPr>
        <w:t xml:space="preserve">. </w:t>
      </w:r>
      <w:r w:rsidRPr="008E73B3">
        <w:t>McGraw</w:t>
      </w:r>
      <w:r w:rsidR="00044AA3">
        <w:t xml:space="preserve"> </w:t>
      </w:r>
      <w:r w:rsidRPr="008E73B3">
        <w:t>Hill.</w:t>
      </w:r>
      <w:r w:rsidR="008340E4">
        <w:t xml:space="preserve"> Print.</w:t>
      </w:r>
    </w:p>
    <w:p w14:paraId="2F94A1F3" w14:textId="77777777" w:rsidR="0049398D" w:rsidRDefault="0049398D" w:rsidP="00E127B5">
      <w:pPr>
        <w:pStyle w:val="APACitation"/>
      </w:pPr>
    </w:p>
    <w:p w14:paraId="7415C456" w14:textId="77777777" w:rsidR="001A3C16" w:rsidRPr="0090566F" w:rsidRDefault="00F539B7" w:rsidP="00E127B5">
      <w:pPr>
        <w:pStyle w:val="APACitation"/>
      </w:pPr>
      <w:r w:rsidRPr="00F539B7">
        <w:t xml:space="preserve">ISBN-13: </w:t>
      </w:r>
      <w:r w:rsidR="0043235D">
        <w:rPr>
          <w:color w:val="333333"/>
          <w:shd w:val="clear" w:color="auto" w:fill="FFFFFF"/>
        </w:rPr>
        <w:t>978-1259217074</w:t>
      </w:r>
    </w:p>
    <w:p w14:paraId="021A0803" w14:textId="77777777" w:rsidR="003A7392" w:rsidRDefault="003A7392" w:rsidP="003A7392">
      <w:pPr>
        <w:tabs>
          <w:tab w:val="left" w:pos="0"/>
        </w:tabs>
        <w:rPr>
          <w:rFonts w:cs="Arial"/>
          <w:szCs w:val="20"/>
        </w:rPr>
      </w:pPr>
    </w:p>
    <w:p w14:paraId="5FA1CB41" w14:textId="77777777" w:rsidR="005B10FE" w:rsidRPr="0090566F" w:rsidRDefault="005B10FE" w:rsidP="00DA45E4">
      <w:pPr>
        <w:pStyle w:val="APACitation"/>
      </w:pPr>
      <w:bookmarkStart w:id="0" w:name="_GoBack"/>
      <w:bookmarkEnd w:id="0"/>
    </w:p>
    <w:p w14:paraId="5CFF5E9E" w14:textId="77777777" w:rsidR="005353F9" w:rsidRDefault="005353F9" w:rsidP="005353F9">
      <w:pPr>
        <w:pStyle w:val="APACitation"/>
        <w:ind w:left="0" w:firstLine="0"/>
      </w:pPr>
    </w:p>
    <w:p w14:paraId="4BDDC3B7" w14:textId="77777777" w:rsidR="00704919" w:rsidRDefault="00704919" w:rsidP="005353F9">
      <w:pPr>
        <w:pStyle w:val="APACitation"/>
        <w:ind w:left="0" w:firstLine="0"/>
        <w:sectPr w:rsidR="00704919" w:rsidSect="00C82FE2">
          <w:headerReference w:type="default" r:id="rId13"/>
          <w:footerReference w:type="default" r:id="rId14"/>
          <w:headerReference w:type="first" r:id="rId15"/>
          <w:footerReference w:type="first" r:id="rId16"/>
          <w:pgSz w:w="15840" w:h="12240" w:orient="landscape" w:code="1"/>
          <w:pgMar w:top="1440" w:right="1440" w:bottom="1440" w:left="1440" w:header="720" w:footer="720" w:gutter="0"/>
          <w:cols w:space="720"/>
          <w:titlePg/>
          <w:docGrid w:linePitch="360"/>
        </w:sectPr>
      </w:pPr>
    </w:p>
    <w:p w14:paraId="15AA280A" w14:textId="77777777" w:rsidR="00320A54" w:rsidRPr="00100350" w:rsidRDefault="00320A54" w:rsidP="00B47775">
      <w:pPr>
        <w:pStyle w:val="Heading1"/>
      </w:pPr>
      <w:r w:rsidRPr="00825CE5">
        <w:rPr>
          <w:color w:val="BD313B"/>
        </w:rPr>
        <w:lastRenderedPageBreak/>
        <w:t>Suggested Point Values</w:t>
      </w:r>
    </w:p>
    <w:p w14:paraId="3BCEB1F8" w14:textId="77777777" w:rsidR="00D2235C" w:rsidRPr="0090566F" w:rsidRDefault="00D2235C" w:rsidP="00E127B5">
      <w:pPr>
        <w:pStyle w:val="APACitation"/>
        <w:ind w:left="0" w:firstLine="0"/>
        <w:rPr>
          <w:b/>
          <w:color w:val="1F605F" w:themeColor="accent2" w:themeShade="80"/>
          <w:sz w:val="22"/>
          <w:szCs w:val="22"/>
        </w:rPr>
      </w:pPr>
    </w:p>
    <w:tbl>
      <w:tblPr>
        <w:tblStyle w:val="TableGrid1"/>
        <w:tblW w:w="12978" w:type="dxa"/>
        <w:tblBorders>
          <w:insideH w:val="dotted" w:sz="4" w:space="0" w:color="auto"/>
          <w:insideV w:val="dotted" w:sz="4" w:space="0" w:color="auto"/>
        </w:tblBorders>
        <w:tblLayout w:type="fixed"/>
        <w:tblLook w:val="04A0" w:firstRow="1" w:lastRow="0" w:firstColumn="1" w:lastColumn="0" w:noHBand="0" w:noVBand="1"/>
      </w:tblPr>
      <w:tblGrid>
        <w:gridCol w:w="859"/>
        <w:gridCol w:w="7889"/>
        <w:gridCol w:w="1170"/>
        <w:gridCol w:w="3060"/>
      </w:tblGrid>
      <w:tr w:rsidR="007235A8" w:rsidRPr="004F138A" w14:paraId="5573DB6A" w14:textId="77777777" w:rsidTr="00E42239">
        <w:tc>
          <w:tcPr>
            <w:tcW w:w="859" w:type="dxa"/>
            <w:tcBorders>
              <w:top w:val="single" w:sz="4" w:space="0" w:color="auto"/>
              <w:bottom w:val="nil"/>
              <w:right w:val="nil"/>
            </w:tcBorders>
            <w:shd w:val="clear" w:color="auto" w:fill="BD313B"/>
            <w:vAlign w:val="center"/>
          </w:tcPr>
          <w:p w14:paraId="038E42A0" w14:textId="77777777" w:rsidR="00DA45E4" w:rsidRPr="004F138A" w:rsidRDefault="00DA45E4" w:rsidP="00AD1885">
            <w:pPr>
              <w:rPr>
                <w:b/>
                <w:color w:val="FFFFFF" w:themeColor="background1"/>
                <w:szCs w:val="20"/>
              </w:rPr>
            </w:pPr>
          </w:p>
        </w:tc>
        <w:tc>
          <w:tcPr>
            <w:tcW w:w="7889" w:type="dxa"/>
            <w:tcBorders>
              <w:top w:val="single" w:sz="4" w:space="0" w:color="auto"/>
              <w:left w:val="nil"/>
              <w:bottom w:val="nil"/>
              <w:right w:val="nil"/>
            </w:tcBorders>
            <w:shd w:val="clear" w:color="auto" w:fill="BD313B"/>
            <w:vAlign w:val="center"/>
          </w:tcPr>
          <w:p w14:paraId="039EAB34" w14:textId="77777777" w:rsidR="00DA45E4" w:rsidRPr="004F138A" w:rsidRDefault="00DA45E4" w:rsidP="00AD1885">
            <w:pPr>
              <w:rPr>
                <w:b/>
                <w:color w:val="FFFFFF" w:themeColor="background1"/>
                <w:sz w:val="22"/>
                <w:szCs w:val="22"/>
              </w:rPr>
            </w:pPr>
            <w:r w:rsidRPr="004F138A">
              <w:rPr>
                <w:b/>
                <w:color w:val="FFFFFF" w:themeColor="background1"/>
                <w:sz w:val="22"/>
                <w:szCs w:val="22"/>
              </w:rPr>
              <w:t>Assessment</w:t>
            </w:r>
          </w:p>
        </w:tc>
        <w:tc>
          <w:tcPr>
            <w:tcW w:w="1170" w:type="dxa"/>
            <w:tcBorders>
              <w:top w:val="single" w:sz="4" w:space="0" w:color="auto"/>
              <w:left w:val="nil"/>
              <w:bottom w:val="nil"/>
              <w:right w:val="nil"/>
            </w:tcBorders>
            <w:shd w:val="clear" w:color="auto" w:fill="BD313B"/>
            <w:vAlign w:val="center"/>
          </w:tcPr>
          <w:p w14:paraId="791A8A68" w14:textId="77777777" w:rsidR="00DA45E4" w:rsidRPr="004F138A" w:rsidRDefault="00704919" w:rsidP="008F09AD">
            <w:pPr>
              <w:jc w:val="center"/>
              <w:rPr>
                <w:b/>
                <w:color w:val="FFFFFF" w:themeColor="background1"/>
                <w:sz w:val="22"/>
                <w:szCs w:val="22"/>
              </w:rPr>
            </w:pPr>
            <w:r>
              <w:rPr>
                <w:b/>
                <w:color w:val="FFFFFF" w:themeColor="background1"/>
                <w:sz w:val="22"/>
                <w:szCs w:val="22"/>
              </w:rPr>
              <w:t>Point Value</w:t>
            </w:r>
          </w:p>
        </w:tc>
        <w:tc>
          <w:tcPr>
            <w:tcW w:w="3060" w:type="dxa"/>
            <w:tcBorders>
              <w:top w:val="single" w:sz="4" w:space="0" w:color="auto"/>
              <w:left w:val="nil"/>
              <w:bottom w:val="nil"/>
            </w:tcBorders>
            <w:shd w:val="clear" w:color="auto" w:fill="BD313B"/>
            <w:vAlign w:val="center"/>
          </w:tcPr>
          <w:p w14:paraId="0A3CB18B" w14:textId="77777777" w:rsidR="00DA45E4" w:rsidRPr="004F138A" w:rsidRDefault="00704919" w:rsidP="008F09AD">
            <w:pPr>
              <w:jc w:val="center"/>
              <w:rPr>
                <w:b/>
                <w:color w:val="FFFFFF" w:themeColor="background1"/>
                <w:sz w:val="22"/>
                <w:szCs w:val="22"/>
              </w:rPr>
            </w:pPr>
            <w:r>
              <w:rPr>
                <w:b/>
                <w:color w:val="FFFFFF" w:themeColor="background1"/>
                <w:sz w:val="22"/>
                <w:szCs w:val="22"/>
              </w:rPr>
              <w:t>Due</w:t>
            </w:r>
          </w:p>
        </w:tc>
      </w:tr>
      <w:tr w:rsidR="007235A8" w:rsidRPr="0090566F" w14:paraId="2C3DB6B8" w14:textId="77777777" w:rsidTr="00E42239">
        <w:tc>
          <w:tcPr>
            <w:tcW w:w="8748" w:type="dxa"/>
            <w:gridSpan w:val="2"/>
            <w:tcBorders>
              <w:top w:val="nil"/>
              <w:bottom w:val="dotted" w:sz="4" w:space="0" w:color="auto"/>
              <w:right w:val="nil"/>
            </w:tcBorders>
            <w:shd w:val="clear" w:color="auto" w:fill="D8D9DA"/>
            <w:vAlign w:val="center"/>
          </w:tcPr>
          <w:p w14:paraId="58B55B01" w14:textId="77777777" w:rsidR="007235A8" w:rsidRPr="0090566F" w:rsidRDefault="007235A8" w:rsidP="007235A8">
            <w:pPr>
              <w:rPr>
                <w:szCs w:val="20"/>
              </w:rPr>
            </w:pPr>
            <w:r w:rsidRPr="008F09AD">
              <w:rPr>
                <w:b/>
                <w:szCs w:val="20"/>
              </w:rPr>
              <w:t xml:space="preserve">Week 1 </w:t>
            </w:r>
          </w:p>
        </w:tc>
        <w:tc>
          <w:tcPr>
            <w:tcW w:w="1170" w:type="dxa"/>
            <w:tcBorders>
              <w:top w:val="nil"/>
              <w:left w:val="nil"/>
              <w:bottom w:val="dotted" w:sz="4" w:space="0" w:color="auto"/>
              <w:right w:val="nil"/>
            </w:tcBorders>
            <w:shd w:val="clear" w:color="auto" w:fill="D8D9DA"/>
            <w:vAlign w:val="center"/>
          </w:tcPr>
          <w:p w14:paraId="40712BFA" w14:textId="77777777" w:rsidR="007235A8" w:rsidRPr="0090566F" w:rsidRDefault="007235A8" w:rsidP="008F09AD">
            <w:pPr>
              <w:jc w:val="center"/>
              <w:rPr>
                <w:szCs w:val="20"/>
              </w:rPr>
            </w:pPr>
          </w:p>
        </w:tc>
        <w:tc>
          <w:tcPr>
            <w:tcW w:w="3060" w:type="dxa"/>
            <w:tcBorders>
              <w:top w:val="nil"/>
              <w:left w:val="nil"/>
              <w:bottom w:val="dotted" w:sz="4" w:space="0" w:color="auto"/>
            </w:tcBorders>
            <w:shd w:val="clear" w:color="auto" w:fill="D8D9DA"/>
            <w:vAlign w:val="center"/>
          </w:tcPr>
          <w:p w14:paraId="50B0DDE7" w14:textId="77777777" w:rsidR="007235A8" w:rsidRPr="0090566F" w:rsidRDefault="007235A8" w:rsidP="008F09AD">
            <w:pPr>
              <w:jc w:val="center"/>
              <w:rPr>
                <w:szCs w:val="20"/>
              </w:rPr>
            </w:pPr>
          </w:p>
        </w:tc>
      </w:tr>
      <w:tr w:rsidR="00E449D2" w:rsidRPr="0090566F" w14:paraId="0C6ADB26" w14:textId="77777777" w:rsidTr="00EE48A8">
        <w:tc>
          <w:tcPr>
            <w:tcW w:w="859" w:type="dxa"/>
            <w:vMerge w:val="restart"/>
            <w:tcBorders>
              <w:top w:val="dotted" w:sz="4" w:space="0" w:color="auto"/>
            </w:tcBorders>
            <w:vAlign w:val="center"/>
          </w:tcPr>
          <w:p w14:paraId="5697757A" w14:textId="77777777" w:rsidR="00E449D2" w:rsidRPr="0090566F" w:rsidRDefault="00E449D2" w:rsidP="007235A8">
            <w:pPr>
              <w:rPr>
                <w:b/>
                <w:szCs w:val="20"/>
              </w:rPr>
            </w:pPr>
          </w:p>
        </w:tc>
        <w:tc>
          <w:tcPr>
            <w:tcW w:w="7889" w:type="dxa"/>
            <w:tcBorders>
              <w:top w:val="dotted" w:sz="4" w:space="0" w:color="auto"/>
            </w:tcBorders>
            <w:vAlign w:val="center"/>
          </w:tcPr>
          <w:p w14:paraId="0B82B1D9" w14:textId="77777777" w:rsidR="00E449D2" w:rsidRPr="0090566F" w:rsidRDefault="00E449D2" w:rsidP="007235A8">
            <w:pPr>
              <w:rPr>
                <w:szCs w:val="20"/>
              </w:rPr>
            </w:pPr>
            <w:r w:rsidRPr="0060188F">
              <w:rPr>
                <w:szCs w:val="20"/>
              </w:rPr>
              <w:t>Class Comprehension Challenge 1</w:t>
            </w:r>
          </w:p>
        </w:tc>
        <w:tc>
          <w:tcPr>
            <w:tcW w:w="1170" w:type="dxa"/>
            <w:tcBorders>
              <w:top w:val="dotted" w:sz="4" w:space="0" w:color="auto"/>
            </w:tcBorders>
            <w:vAlign w:val="center"/>
          </w:tcPr>
          <w:p w14:paraId="2FED9438" w14:textId="77777777" w:rsidR="00856287" w:rsidRPr="0090566F" w:rsidRDefault="00856287" w:rsidP="00856287">
            <w:pPr>
              <w:jc w:val="center"/>
              <w:rPr>
                <w:szCs w:val="20"/>
              </w:rPr>
            </w:pPr>
            <w:r>
              <w:rPr>
                <w:szCs w:val="20"/>
              </w:rPr>
              <w:t>2</w:t>
            </w:r>
          </w:p>
        </w:tc>
        <w:tc>
          <w:tcPr>
            <w:tcW w:w="3060" w:type="dxa"/>
            <w:tcBorders>
              <w:top w:val="dotted" w:sz="4" w:space="0" w:color="auto"/>
            </w:tcBorders>
            <w:vAlign w:val="center"/>
          </w:tcPr>
          <w:p w14:paraId="485BFFA3" w14:textId="77777777" w:rsidR="00E449D2" w:rsidRPr="0090566F" w:rsidRDefault="00E449D2" w:rsidP="00704919">
            <w:pPr>
              <w:jc w:val="center"/>
              <w:rPr>
                <w:szCs w:val="20"/>
              </w:rPr>
            </w:pPr>
            <w:r>
              <w:rPr>
                <w:szCs w:val="20"/>
              </w:rPr>
              <w:t>&lt;insert due date&gt;</w:t>
            </w:r>
          </w:p>
        </w:tc>
      </w:tr>
      <w:tr w:rsidR="00E449D2" w:rsidRPr="0090566F" w14:paraId="18CBBD5E" w14:textId="77777777" w:rsidTr="00EE48A8">
        <w:tc>
          <w:tcPr>
            <w:tcW w:w="859" w:type="dxa"/>
            <w:vMerge/>
            <w:vAlign w:val="center"/>
          </w:tcPr>
          <w:p w14:paraId="7A65E67E" w14:textId="77777777" w:rsidR="00E449D2" w:rsidRPr="0090566F" w:rsidRDefault="00E449D2" w:rsidP="007235A8">
            <w:pPr>
              <w:rPr>
                <w:b/>
                <w:szCs w:val="20"/>
              </w:rPr>
            </w:pPr>
          </w:p>
        </w:tc>
        <w:tc>
          <w:tcPr>
            <w:tcW w:w="7889" w:type="dxa"/>
            <w:vAlign w:val="center"/>
          </w:tcPr>
          <w:p w14:paraId="324857A0" w14:textId="77777777" w:rsidR="00E449D2" w:rsidRPr="0090566F" w:rsidRDefault="00E449D2" w:rsidP="007235A8">
            <w:pPr>
              <w:rPr>
                <w:szCs w:val="20"/>
              </w:rPr>
            </w:pPr>
            <w:r w:rsidRPr="0060188F">
              <w:rPr>
                <w:szCs w:val="20"/>
              </w:rPr>
              <w:t>Discussion Question 1: Beyond Written History</w:t>
            </w:r>
          </w:p>
        </w:tc>
        <w:tc>
          <w:tcPr>
            <w:tcW w:w="1170" w:type="dxa"/>
            <w:vAlign w:val="center"/>
          </w:tcPr>
          <w:p w14:paraId="1C5665AD" w14:textId="77777777" w:rsidR="00856287" w:rsidRPr="0090566F" w:rsidRDefault="00856287" w:rsidP="00856287">
            <w:pPr>
              <w:jc w:val="center"/>
              <w:rPr>
                <w:szCs w:val="20"/>
              </w:rPr>
            </w:pPr>
            <w:r>
              <w:rPr>
                <w:szCs w:val="20"/>
              </w:rPr>
              <w:t>2</w:t>
            </w:r>
          </w:p>
        </w:tc>
        <w:tc>
          <w:tcPr>
            <w:tcW w:w="3060" w:type="dxa"/>
            <w:vAlign w:val="center"/>
          </w:tcPr>
          <w:p w14:paraId="39875B70" w14:textId="77777777" w:rsidR="00E449D2" w:rsidRPr="0090566F" w:rsidRDefault="00E449D2" w:rsidP="00704919">
            <w:pPr>
              <w:jc w:val="center"/>
              <w:rPr>
                <w:szCs w:val="20"/>
              </w:rPr>
            </w:pPr>
            <w:r>
              <w:rPr>
                <w:szCs w:val="20"/>
              </w:rPr>
              <w:t>&lt;insert due date&gt;</w:t>
            </w:r>
          </w:p>
        </w:tc>
      </w:tr>
      <w:tr w:rsidR="00E449D2" w:rsidRPr="0090566F" w14:paraId="082DBE35" w14:textId="77777777" w:rsidTr="00EE48A8">
        <w:tc>
          <w:tcPr>
            <w:tcW w:w="859" w:type="dxa"/>
            <w:vMerge/>
            <w:tcBorders>
              <w:bottom w:val="dotted" w:sz="4" w:space="0" w:color="auto"/>
            </w:tcBorders>
            <w:vAlign w:val="center"/>
          </w:tcPr>
          <w:p w14:paraId="5B2C8548" w14:textId="77777777" w:rsidR="00E449D2" w:rsidRPr="0090566F" w:rsidRDefault="00E449D2" w:rsidP="007235A8">
            <w:pPr>
              <w:rPr>
                <w:b/>
                <w:szCs w:val="20"/>
              </w:rPr>
            </w:pPr>
          </w:p>
        </w:tc>
        <w:tc>
          <w:tcPr>
            <w:tcW w:w="7889" w:type="dxa"/>
            <w:tcBorders>
              <w:bottom w:val="dotted" w:sz="4" w:space="0" w:color="auto"/>
            </w:tcBorders>
            <w:vAlign w:val="center"/>
          </w:tcPr>
          <w:p w14:paraId="5601F598" w14:textId="77777777" w:rsidR="00E449D2" w:rsidRPr="0090566F" w:rsidRDefault="00E449D2" w:rsidP="007235A8">
            <w:pPr>
              <w:rPr>
                <w:szCs w:val="20"/>
              </w:rPr>
            </w:pPr>
            <w:r w:rsidRPr="0060188F">
              <w:rPr>
                <w:szCs w:val="20"/>
              </w:rPr>
              <w:t>Discussion Question 2: Primary and Secondary Sources</w:t>
            </w:r>
          </w:p>
        </w:tc>
        <w:tc>
          <w:tcPr>
            <w:tcW w:w="1170" w:type="dxa"/>
            <w:tcBorders>
              <w:bottom w:val="dotted" w:sz="4" w:space="0" w:color="auto"/>
            </w:tcBorders>
            <w:vAlign w:val="center"/>
          </w:tcPr>
          <w:p w14:paraId="2437AB47" w14:textId="77777777" w:rsidR="00E449D2" w:rsidRPr="0090566F" w:rsidRDefault="00856287" w:rsidP="00704919">
            <w:pPr>
              <w:jc w:val="center"/>
              <w:rPr>
                <w:szCs w:val="20"/>
              </w:rPr>
            </w:pPr>
            <w:r>
              <w:rPr>
                <w:szCs w:val="20"/>
              </w:rPr>
              <w:t>2</w:t>
            </w:r>
          </w:p>
        </w:tc>
        <w:tc>
          <w:tcPr>
            <w:tcW w:w="3060" w:type="dxa"/>
            <w:tcBorders>
              <w:bottom w:val="dotted" w:sz="4" w:space="0" w:color="auto"/>
            </w:tcBorders>
            <w:vAlign w:val="center"/>
          </w:tcPr>
          <w:p w14:paraId="06B27B38" w14:textId="77777777" w:rsidR="00E449D2" w:rsidRPr="0090566F" w:rsidRDefault="00E449D2" w:rsidP="00704919">
            <w:pPr>
              <w:jc w:val="center"/>
              <w:rPr>
                <w:szCs w:val="20"/>
              </w:rPr>
            </w:pPr>
            <w:r>
              <w:rPr>
                <w:szCs w:val="20"/>
              </w:rPr>
              <w:t>&lt;insert due date&gt;</w:t>
            </w:r>
          </w:p>
        </w:tc>
      </w:tr>
      <w:tr w:rsidR="007235A8" w:rsidRPr="0090566F" w14:paraId="31B15EC9" w14:textId="77777777" w:rsidTr="00E42239">
        <w:tc>
          <w:tcPr>
            <w:tcW w:w="8748" w:type="dxa"/>
            <w:gridSpan w:val="2"/>
            <w:tcBorders>
              <w:top w:val="dotted" w:sz="4" w:space="0" w:color="auto"/>
              <w:bottom w:val="dotted" w:sz="4" w:space="0" w:color="auto"/>
              <w:right w:val="nil"/>
            </w:tcBorders>
            <w:shd w:val="clear" w:color="auto" w:fill="D8D9DA"/>
            <w:vAlign w:val="center"/>
          </w:tcPr>
          <w:p w14:paraId="5DE6A6D5" w14:textId="77777777" w:rsidR="007235A8" w:rsidRPr="0090566F" w:rsidRDefault="007235A8" w:rsidP="007235A8">
            <w:pPr>
              <w:rPr>
                <w:szCs w:val="20"/>
              </w:rPr>
            </w:pPr>
            <w:r w:rsidRPr="0090566F">
              <w:rPr>
                <w:b/>
                <w:szCs w:val="20"/>
              </w:rPr>
              <w:t>Week 2</w:t>
            </w:r>
            <w:r>
              <w:rPr>
                <w:b/>
                <w:szCs w:val="20"/>
              </w:rPr>
              <w:t xml:space="preserve"> </w:t>
            </w:r>
          </w:p>
        </w:tc>
        <w:tc>
          <w:tcPr>
            <w:tcW w:w="1170" w:type="dxa"/>
            <w:tcBorders>
              <w:top w:val="dotted" w:sz="4" w:space="0" w:color="auto"/>
              <w:left w:val="nil"/>
              <w:bottom w:val="dotted" w:sz="4" w:space="0" w:color="auto"/>
              <w:right w:val="nil"/>
            </w:tcBorders>
            <w:shd w:val="clear" w:color="auto" w:fill="D8D9DA"/>
            <w:vAlign w:val="center"/>
          </w:tcPr>
          <w:p w14:paraId="749B2054" w14:textId="77777777" w:rsidR="007235A8" w:rsidRPr="0090566F" w:rsidRDefault="007235A8" w:rsidP="00704919">
            <w:pPr>
              <w:jc w:val="center"/>
              <w:rPr>
                <w:szCs w:val="20"/>
              </w:rPr>
            </w:pPr>
          </w:p>
        </w:tc>
        <w:tc>
          <w:tcPr>
            <w:tcW w:w="3060" w:type="dxa"/>
            <w:tcBorders>
              <w:top w:val="dotted" w:sz="4" w:space="0" w:color="auto"/>
              <w:left w:val="nil"/>
              <w:bottom w:val="dotted" w:sz="4" w:space="0" w:color="auto"/>
            </w:tcBorders>
            <w:shd w:val="clear" w:color="auto" w:fill="D8D9DA"/>
            <w:vAlign w:val="center"/>
          </w:tcPr>
          <w:p w14:paraId="7E342661" w14:textId="77777777" w:rsidR="007235A8" w:rsidRPr="0090566F" w:rsidRDefault="007235A8" w:rsidP="00704919">
            <w:pPr>
              <w:jc w:val="center"/>
              <w:rPr>
                <w:szCs w:val="20"/>
              </w:rPr>
            </w:pPr>
          </w:p>
        </w:tc>
      </w:tr>
      <w:tr w:rsidR="00E449D2" w:rsidRPr="0090566F" w14:paraId="785838B0" w14:textId="77777777" w:rsidTr="00EE48A8">
        <w:tc>
          <w:tcPr>
            <w:tcW w:w="859" w:type="dxa"/>
            <w:vMerge w:val="restart"/>
            <w:tcBorders>
              <w:top w:val="dotted" w:sz="4" w:space="0" w:color="auto"/>
            </w:tcBorders>
            <w:vAlign w:val="center"/>
          </w:tcPr>
          <w:p w14:paraId="7C8E0F1F" w14:textId="77777777" w:rsidR="00E449D2" w:rsidRPr="0090566F" w:rsidRDefault="00E449D2" w:rsidP="0060188F">
            <w:pPr>
              <w:rPr>
                <w:b/>
                <w:szCs w:val="20"/>
              </w:rPr>
            </w:pPr>
          </w:p>
        </w:tc>
        <w:tc>
          <w:tcPr>
            <w:tcW w:w="7889" w:type="dxa"/>
            <w:tcBorders>
              <w:top w:val="dotted" w:sz="4" w:space="0" w:color="auto"/>
            </w:tcBorders>
            <w:vAlign w:val="center"/>
          </w:tcPr>
          <w:p w14:paraId="70E70AC0" w14:textId="77777777" w:rsidR="00E449D2" w:rsidRPr="0090566F" w:rsidRDefault="00E449D2" w:rsidP="0060188F">
            <w:pPr>
              <w:rPr>
                <w:szCs w:val="20"/>
              </w:rPr>
            </w:pPr>
            <w:r w:rsidRPr="0060188F">
              <w:rPr>
                <w:szCs w:val="20"/>
              </w:rPr>
              <w:t xml:space="preserve">Class Comprehension Challenge </w:t>
            </w:r>
            <w:r>
              <w:rPr>
                <w:szCs w:val="20"/>
              </w:rPr>
              <w:t>2</w:t>
            </w:r>
          </w:p>
        </w:tc>
        <w:tc>
          <w:tcPr>
            <w:tcW w:w="1170" w:type="dxa"/>
            <w:tcBorders>
              <w:top w:val="dotted" w:sz="4" w:space="0" w:color="auto"/>
            </w:tcBorders>
            <w:vAlign w:val="center"/>
          </w:tcPr>
          <w:p w14:paraId="6A945691" w14:textId="77777777" w:rsidR="00E449D2" w:rsidRPr="0090566F" w:rsidRDefault="00856287" w:rsidP="0060188F">
            <w:pPr>
              <w:jc w:val="center"/>
              <w:rPr>
                <w:szCs w:val="20"/>
              </w:rPr>
            </w:pPr>
            <w:r>
              <w:rPr>
                <w:szCs w:val="20"/>
              </w:rPr>
              <w:t>2</w:t>
            </w:r>
          </w:p>
        </w:tc>
        <w:tc>
          <w:tcPr>
            <w:tcW w:w="3060" w:type="dxa"/>
            <w:tcBorders>
              <w:top w:val="dotted" w:sz="4" w:space="0" w:color="auto"/>
            </w:tcBorders>
            <w:vAlign w:val="center"/>
          </w:tcPr>
          <w:p w14:paraId="57C9EB64" w14:textId="77777777" w:rsidR="00E449D2" w:rsidRPr="0090566F" w:rsidRDefault="00E449D2" w:rsidP="0060188F">
            <w:pPr>
              <w:jc w:val="center"/>
              <w:rPr>
                <w:szCs w:val="20"/>
              </w:rPr>
            </w:pPr>
            <w:r>
              <w:rPr>
                <w:szCs w:val="20"/>
              </w:rPr>
              <w:t>&lt;insert due date&gt;</w:t>
            </w:r>
          </w:p>
        </w:tc>
      </w:tr>
      <w:tr w:rsidR="00E449D2" w:rsidRPr="0090566F" w14:paraId="58A3C482" w14:textId="77777777" w:rsidTr="00EE48A8">
        <w:tc>
          <w:tcPr>
            <w:tcW w:w="859" w:type="dxa"/>
            <w:vMerge/>
            <w:vAlign w:val="center"/>
          </w:tcPr>
          <w:p w14:paraId="6B839E36" w14:textId="77777777" w:rsidR="00E449D2" w:rsidRPr="0090566F" w:rsidRDefault="00E449D2" w:rsidP="0060188F">
            <w:pPr>
              <w:rPr>
                <w:b/>
                <w:szCs w:val="20"/>
              </w:rPr>
            </w:pPr>
          </w:p>
        </w:tc>
        <w:tc>
          <w:tcPr>
            <w:tcW w:w="7889" w:type="dxa"/>
            <w:vAlign w:val="center"/>
          </w:tcPr>
          <w:p w14:paraId="33597B93" w14:textId="77777777" w:rsidR="00E449D2" w:rsidRPr="0090566F" w:rsidRDefault="00E449D2" w:rsidP="0060188F">
            <w:pPr>
              <w:rPr>
                <w:szCs w:val="20"/>
              </w:rPr>
            </w:pPr>
            <w:r w:rsidRPr="0060188F">
              <w:rPr>
                <w:szCs w:val="20"/>
              </w:rPr>
              <w:t xml:space="preserve">Discussion Question 1: </w:t>
            </w:r>
            <w:r w:rsidRPr="007A101A">
              <w:rPr>
                <w:color w:val="000000"/>
                <w:szCs w:val="20"/>
              </w:rPr>
              <w:t>Mythistory at the Movies</w:t>
            </w:r>
          </w:p>
        </w:tc>
        <w:tc>
          <w:tcPr>
            <w:tcW w:w="1170" w:type="dxa"/>
            <w:vAlign w:val="center"/>
          </w:tcPr>
          <w:p w14:paraId="0AE676EB" w14:textId="77777777" w:rsidR="00E449D2" w:rsidRPr="0090566F" w:rsidRDefault="00856287" w:rsidP="0060188F">
            <w:pPr>
              <w:jc w:val="center"/>
              <w:rPr>
                <w:szCs w:val="20"/>
              </w:rPr>
            </w:pPr>
            <w:r>
              <w:rPr>
                <w:szCs w:val="20"/>
              </w:rPr>
              <w:t>2</w:t>
            </w:r>
          </w:p>
        </w:tc>
        <w:tc>
          <w:tcPr>
            <w:tcW w:w="3060" w:type="dxa"/>
            <w:vAlign w:val="center"/>
          </w:tcPr>
          <w:p w14:paraId="466CD7E8" w14:textId="77777777" w:rsidR="00E449D2" w:rsidRPr="0090566F" w:rsidRDefault="00E449D2" w:rsidP="0060188F">
            <w:pPr>
              <w:jc w:val="center"/>
              <w:rPr>
                <w:szCs w:val="20"/>
              </w:rPr>
            </w:pPr>
            <w:r>
              <w:rPr>
                <w:szCs w:val="20"/>
              </w:rPr>
              <w:t>&lt;insert due date&gt;</w:t>
            </w:r>
          </w:p>
        </w:tc>
      </w:tr>
      <w:tr w:rsidR="00E449D2" w:rsidRPr="0090566F" w14:paraId="57AAE018" w14:textId="77777777" w:rsidTr="00EE48A8">
        <w:tc>
          <w:tcPr>
            <w:tcW w:w="859" w:type="dxa"/>
            <w:vMerge/>
            <w:vAlign w:val="center"/>
          </w:tcPr>
          <w:p w14:paraId="1DB69847" w14:textId="77777777" w:rsidR="00E449D2" w:rsidRPr="0090566F" w:rsidRDefault="00E449D2" w:rsidP="0060188F">
            <w:pPr>
              <w:rPr>
                <w:b/>
                <w:szCs w:val="20"/>
              </w:rPr>
            </w:pPr>
          </w:p>
        </w:tc>
        <w:tc>
          <w:tcPr>
            <w:tcW w:w="7889" w:type="dxa"/>
            <w:tcBorders>
              <w:bottom w:val="dotted" w:sz="4" w:space="0" w:color="auto"/>
            </w:tcBorders>
            <w:vAlign w:val="center"/>
          </w:tcPr>
          <w:p w14:paraId="00FCA899" w14:textId="77777777" w:rsidR="00E449D2" w:rsidRPr="0090566F" w:rsidRDefault="00E449D2" w:rsidP="0060188F">
            <w:pPr>
              <w:rPr>
                <w:szCs w:val="20"/>
              </w:rPr>
            </w:pPr>
            <w:r w:rsidRPr="0060188F">
              <w:rPr>
                <w:szCs w:val="20"/>
              </w:rPr>
              <w:t xml:space="preserve">Discussion Question 2: </w:t>
            </w:r>
            <w:r w:rsidRPr="007A101A">
              <w:rPr>
                <w:color w:val="000000"/>
                <w:szCs w:val="20"/>
              </w:rPr>
              <w:t>History as a Story</w:t>
            </w:r>
          </w:p>
        </w:tc>
        <w:tc>
          <w:tcPr>
            <w:tcW w:w="1170" w:type="dxa"/>
            <w:tcBorders>
              <w:bottom w:val="dotted" w:sz="4" w:space="0" w:color="auto"/>
            </w:tcBorders>
            <w:vAlign w:val="center"/>
          </w:tcPr>
          <w:p w14:paraId="77DCB006" w14:textId="77777777" w:rsidR="00E449D2" w:rsidRPr="0090566F" w:rsidRDefault="00856287" w:rsidP="0060188F">
            <w:pPr>
              <w:jc w:val="center"/>
              <w:rPr>
                <w:szCs w:val="20"/>
              </w:rPr>
            </w:pPr>
            <w:r>
              <w:rPr>
                <w:szCs w:val="20"/>
              </w:rPr>
              <w:t>2</w:t>
            </w:r>
          </w:p>
        </w:tc>
        <w:tc>
          <w:tcPr>
            <w:tcW w:w="3060" w:type="dxa"/>
            <w:tcBorders>
              <w:bottom w:val="dotted" w:sz="4" w:space="0" w:color="auto"/>
            </w:tcBorders>
            <w:vAlign w:val="center"/>
          </w:tcPr>
          <w:p w14:paraId="6859CA18" w14:textId="77777777" w:rsidR="00E449D2" w:rsidRPr="0090566F" w:rsidRDefault="00E449D2" w:rsidP="0060188F">
            <w:pPr>
              <w:jc w:val="center"/>
              <w:rPr>
                <w:szCs w:val="20"/>
              </w:rPr>
            </w:pPr>
            <w:r>
              <w:rPr>
                <w:szCs w:val="20"/>
              </w:rPr>
              <w:t>&lt;insert due date&gt;</w:t>
            </w:r>
          </w:p>
        </w:tc>
      </w:tr>
      <w:tr w:rsidR="00E449D2" w:rsidRPr="0090566F" w14:paraId="505217FC" w14:textId="77777777" w:rsidTr="00EE48A8">
        <w:tc>
          <w:tcPr>
            <w:tcW w:w="859" w:type="dxa"/>
            <w:vMerge/>
            <w:vAlign w:val="center"/>
          </w:tcPr>
          <w:p w14:paraId="5163EFB4" w14:textId="77777777" w:rsidR="00E449D2" w:rsidRPr="0090566F" w:rsidRDefault="00E449D2" w:rsidP="0060188F">
            <w:pPr>
              <w:rPr>
                <w:b/>
                <w:szCs w:val="20"/>
              </w:rPr>
            </w:pPr>
          </w:p>
        </w:tc>
        <w:tc>
          <w:tcPr>
            <w:tcW w:w="7889" w:type="dxa"/>
            <w:tcBorders>
              <w:bottom w:val="dotted" w:sz="4" w:space="0" w:color="auto"/>
            </w:tcBorders>
            <w:vAlign w:val="center"/>
          </w:tcPr>
          <w:p w14:paraId="01EFB751" w14:textId="7F1C696E" w:rsidR="00E449D2" w:rsidRPr="0060188F" w:rsidRDefault="00E449D2" w:rsidP="0060188F">
            <w:pPr>
              <w:rPr>
                <w:szCs w:val="20"/>
              </w:rPr>
            </w:pPr>
            <w:r w:rsidRPr="00D9684F">
              <w:rPr>
                <w:szCs w:val="20"/>
              </w:rPr>
              <w:t>Objective</w:t>
            </w:r>
            <w:r w:rsidR="00056320">
              <w:rPr>
                <w:szCs w:val="20"/>
              </w:rPr>
              <w:t xml:space="preserve"> History Short </w:t>
            </w:r>
            <w:r w:rsidR="00654061">
              <w:rPr>
                <w:szCs w:val="20"/>
              </w:rPr>
              <w:t>Essay</w:t>
            </w:r>
          </w:p>
        </w:tc>
        <w:tc>
          <w:tcPr>
            <w:tcW w:w="1170" w:type="dxa"/>
            <w:tcBorders>
              <w:bottom w:val="dotted" w:sz="4" w:space="0" w:color="auto"/>
            </w:tcBorders>
            <w:vAlign w:val="center"/>
          </w:tcPr>
          <w:p w14:paraId="6458599E" w14:textId="77777777" w:rsidR="00E449D2" w:rsidRPr="0090566F" w:rsidRDefault="00856287" w:rsidP="0060188F">
            <w:pPr>
              <w:jc w:val="center"/>
              <w:rPr>
                <w:szCs w:val="20"/>
              </w:rPr>
            </w:pPr>
            <w:r>
              <w:rPr>
                <w:szCs w:val="20"/>
              </w:rPr>
              <w:t>8</w:t>
            </w:r>
          </w:p>
        </w:tc>
        <w:tc>
          <w:tcPr>
            <w:tcW w:w="3060" w:type="dxa"/>
            <w:tcBorders>
              <w:bottom w:val="dotted" w:sz="4" w:space="0" w:color="auto"/>
            </w:tcBorders>
            <w:vAlign w:val="center"/>
          </w:tcPr>
          <w:p w14:paraId="2C72EF46" w14:textId="77777777" w:rsidR="00E449D2" w:rsidRPr="0090566F" w:rsidRDefault="00E449D2" w:rsidP="0060188F">
            <w:pPr>
              <w:jc w:val="center"/>
              <w:rPr>
                <w:szCs w:val="20"/>
              </w:rPr>
            </w:pPr>
            <w:r>
              <w:rPr>
                <w:szCs w:val="20"/>
              </w:rPr>
              <w:t>&lt;insert due date&gt;</w:t>
            </w:r>
          </w:p>
        </w:tc>
      </w:tr>
      <w:tr w:rsidR="00E449D2" w:rsidRPr="0090566F" w14:paraId="3D2C679A" w14:textId="77777777" w:rsidTr="00EE48A8">
        <w:tc>
          <w:tcPr>
            <w:tcW w:w="859" w:type="dxa"/>
            <w:vMerge/>
            <w:tcBorders>
              <w:bottom w:val="dotted" w:sz="4" w:space="0" w:color="auto"/>
            </w:tcBorders>
            <w:vAlign w:val="center"/>
          </w:tcPr>
          <w:p w14:paraId="786F0A4A" w14:textId="77777777" w:rsidR="00E449D2" w:rsidRPr="0090566F" w:rsidRDefault="00E449D2" w:rsidP="0060188F">
            <w:pPr>
              <w:rPr>
                <w:b/>
                <w:szCs w:val="20"/>
              </w:rPr>
            </w:pPr>
          </w:p>
        </w:tc>
        <w:tc>
          <w:tcPr>
            <w:tcW w:w="7889" w:type="dxa"/>
            <w:tcBorders>
              <w:bottom w:val="dotted" w:sz="4" w:space="0" w:color="auto"/>
            </w:tcBorders>
            <w:vAlign w:val="center"/>
          </w:tcPr>
          <w:p w14:paraId="56EAC0BA" w14:textId="77777777" w:rsidR="00E449D2" w:rsidRPr="00D9684F" w:rsidRDefault="00E449D2" w:rsidP="0060188F">
            <w:pPr>
              <w:rPr>
                <w:szCs w:val="20"/>
              </w:rPr>
            </w:pPr>
            <w:r w:rsidRPr="009F211C">
              <w:rPr>
                <w:i/>
                <w:szCs w:val="20"/>
              </w:rPr>
              <w:t>Taking Sides</w:t>
            </w:r>
            <w:r w:rsidRPr="00D9684F">
              <w:rPr>
                <w:szCs w:val="20"/>
              </w:rPr>
              <w:t xml:space="preserve"> Argument Analysis</w:t>
            </w:r>
          </w:p>
        </w:tc>
        <w:tc>
          <w:tcPr>
            <w:tcW w:w="1170" w:type="dxa"/>
            <w:tcBorders>
              <w:bottom w:val="dotted" w:sz="4" w:space="0" w:color="auto"/>
            </w:tcBorders>
            <w:vAlign w:val="center"/>
          </w:tcPr>
          <w:p w14:paraId="06F0858D" w14:textId="77777777" w:rsidR="00E449D2" w:rsidRPr="0090566F" w:rsidRDefault="00856287" w:rsidP="0060188F">
            <w:pPr>
              <w:jc w:val="center"/>
              <w:rPr>
                <w:szCs w:val="20"/>
              </w:rPr>
            </w:pPr>
            <w:r>
              <w:rPr>
                <w:szCs w:val="20"/>
              </w:rPr>
              <w:t>10</w:t>
            </w:r>
          </w:p>
        </w:tc>
        <w:tc>
          <w:tcPr>
            <w:tcW w:w="3060" w:type="dxa"/>
            <w:tcBorders>
              <w:bottom w:val="dotted" w:sz="4" w:space="0" w:color="auto"/>
            </w:tcBorders>
            <w:vAlign w:val="center"/>
          </w:tcPr>
          <w:p w14:paraId="54402DDD" w14:textId="77777777" w:rsidR="00E449D2" w:rsidRPr="0090566F" w:rsidRDefault="00E449D2" w:rsidP="0060188F">
            <w:pPr>
              <w:jc w:val="center"/>
              <w:rPr>
                <w:szCs w:val="20"/>
              </w:rPr>
            </w:pPr>
            <w:r>
              <w:rPr>
                <w:szCs w:val="20"/>
              </w:rPr>
              <w:t>&lt;insert due date&gt;</w:t>
            </w:r>
          </w:p>
        </w:tc>
      </w:tr>
      <w:tr w:rsidR="007235A8" w:rsidRPr="0090566F" w14:paraId="5EA5AC77" w14:textId="77777777" w:rsidTr="00E42239">
        <w:tc>
          <w:tcPr>
            <w:tcW w:w="8748" w:type="dxa"/>
            <w:gridSpan w:val="2"/>
            <w:tcBorders>
              <w:top w:val="dotted" w:sz="4" w:space="0" w:color="auto"/>
              <w:bottom w:val="dotted" w:sz="4" w:space="0" w:color="auto"/>
              <w:right w:val="nil"/>
            </w:tcBorders>
            <w:shd w:val="clear" w:color="auto" w:fill="D8D9DA"/>
            <w:vAlign w:val="center"/>
          </w:tcPr>
          <w:p w14:paraId="6B8F637F" w14:textId="77777777" w:rsidR="007235A8" w:rsidRPr="0090566F" w:rsidRDefault="007235A8" w:rsidP="007235A8">
            <w:pPr>
              <w:rPr>
                <w:szCs w:val="20"/>
              </w:rPr>
            </w:pPr>
            <w:r w:rsidRPr="0090566F">
              <w:rPr>
                <w:b/>
                <w:szCs w:val="20"/>
              </w:rPr>
              <w:t>Week 3</w:t>
            </w:r>
          </w:p>
        </w:tc>
        <w:tc>
          <w:tcPr>
            <w:tcW w:w="1170" w:type="dxa"/>
            <w:tcBorders>
              <w:top w:val="dotted" w:sz="4" w:space="0" w:color="auto"/>
              <w:left w:val="nil"/>
              <w:bottom w:val="dotted" w:sz="4" w:space="0" w:color="auto"/>
              <w:right w:val="nil"/>
            </w:tcBorders>
            <w:shd w:val="clear" w:color="auto" w:fill="D8D9DA"/>
            <w:vAlign w:val="center"/>
          </w:tcPr>
          <w:p w14:paraId="76E8F632" w14:textId="77777777" w:rsidR="007235A8" w:rsidRPr="0090566F" w:rsidRDefault="007235A8" w:rsidP="00704919">
            <w:pPr>
              <w:jc w:val="center"/>
              <w:rPr>
                <w:szCs w:val="20"/>
              </w:rPr>
            </w:pPr>
          </w:p>
        </w:tc>
        <w:tc>
          <w:tcPr>
            <w:tcW w:w="3060" w:type="dxa"/>
            <w:tcBorders>
              <w:top w:val="dotted" w:sz="4" w:space="0" w:color="auto"/>
              <w:left w:val="nil"/>
              <w:bottom w:val="dotted" w:sz="4" w:space="0" w:color="auto"/>
            </w:tcBorders>
            <w:shd w:val="clear" w:color="auto" w:fill="D8D9DA"/>
            <w:vAlign w:val="center"/>
          </w:tcPr>
          <w:p w14:paraId="6239CE21" w14:textId="77777777" w:rsidR="007235A8" w:rsidRPr="0090566F" w:rsidRDefault="007235A8" w:rsidP="00704919">
            <w:pPr>
              <w:jc w:val="center"/>
              <w:rPr>
                <w:szCs w:val="20"/>
              </w:rPr>
            </w:pPr>
          </w:p>
        </w:tc>
      </w:tr>
      <w:tr w:rsidR="00E449D2" w:rsidRPr="0090566F" w14:paraId="1A6152BB" w14:textId="77777777" w:rsidTr="00EE48A8">
        <w:tc>
          <w:tcPr>
            <w:tcW w:w="859" w:type="dxa"/>
            <w:vMerge w:val="restart"/>
            <w:tcBorders>
              <w:top w:val="dotted" w:sz="4" w:space="0" w:color="auto"/>
            </w:tcBorders>
            <w:vAlign w:val="center"/>
          </w:tcPr>
          <w:p w14:paraId="14D64153" w14:textId="77777777" w:rsidR="00E449D2" w:rsidRPr="0090566F" w:rsidRDefault="00E449D2" w:rsidP="007235A8">
            <w:pPr>
              <w:rPr>
                <w:b/>
                <w:szCs w:val="20"/>
              </w:rPr>
            </w:pPr>
          </w:p>
        </w:tc>
        <w:tc>
          <w:tcPr>
            <w:tcW w:w="7889" w:type="dxa"/>
            <w:tcBorders>
              <w:top w:val="dotted" w:sz="4" w:space="0" w:color="auto"/>
            </w:tcBorders>
            <w:vAlign w:val="center"/>
          </w:tcPr>
          <w:p w14:paraId="7A94DCCC" w14:textId="77777777" w:rsidR="00E449D2" w:rsidRPr="0090566F" w:rsidRDefault="00E449D2" w:rsidP="007235A8">
            <w:pPr>
              <w:rPr>
                <w:szCs w:val="20"/>
              </w:rPr>
            </w:pPr>
            <w:r w:rsidRPr="0060188F">
              <w:rPr>
                <w:szCs w:val="20"/>
              </w:rPr>
              <w:t xml:space="preserve">Class Comprehension Challenge </w:t>
            </w:r>
            <w:r>
              <w:rPr>
                <w:szCs w:val="20"/>
              </w:rPr>
              <w:t>3</w:t>
            </w:r>
          </w:p>
        </w:tc>
        <w:tc>
          <w:tcPr>
            <w:tcW w:w="1170" w:type="dxa"/>
            <w:tcBorders>
              <w:top w:val="dotted" w:sz="4" w:space="0" w:color="auto"/>
            </w:tcBorders>
            <w:vAlign w:val="center"/>
          </w:tcPr>
          <w:p w14:paraId="3BE78189" w14:textId="77777777" w:rsidR="00E449D2" w:rsidRPr="0090566F" w:rsidRDefault="00856287" w:rsidP="00704919">
            <w:pPr>
              <w:jc w:val="center"/>
              <w:rPr>
                <w:szCs w:val="20"/>
              </w:rPr>
            </w:pPr>
            <w:r>
              <w:rPr>
                <w:szCs w:val="20"/>
              </w:rPr>
              <w:t>2</w:t>
            </w:r>
          </w:p>
        </w:tc>
        <w:tc>
          <w:tcPr>
            <w:tcW w:w="3060" w:type="dxa"/>
            <w:tcBorders>
              <w:top w:val="dotted" w:sz="4" w:space="0" w:color="auto"/>
            </w:tcBorders>
            <w:vAlign w:val="center"/>
          </w:tcPr>
          <w:p w14:paraId="3B612F53" w14:textId="77777777" w:rsidR="00E449D2" w:rsidRPr="0090566F" w:rsidRDefault="00E449D2" w:rsidP="00704919">
            <w:pPr>
              <w:jc w:val="center"/>
              <w:rPr>
                <w:szCs w:val="20"/>
              </w:rPr>
            </w:pPr>
            <w:r>
              <w:rPr>
                <w:szCs w:val="20"/>
              </w:rPr>
              <w:t>&lt;insert due date&gt;</w:t>
            </w:r>
          </w:p>
        </w:tc>
      </w:tr>
      <w:tr w:rsidR="00E449D2" w:rsidRPr="0090566F" w14:paraId="3DB3C5F9" w14:textId="77777777" w:rsidTr="00EE48A8">
        <w:tc>
          <w:tcPr>
            <w:tcW w:w="859" w:type="dxa"/>
            <w:vMerge/>
            <w:vAlign w:val="center"/>
          </w:tcPr>
          <w:p w14:paraId="22AF7FAA" w14:textId="77777777" w:rsidR="00E449D2" w:rsidRPr="0090566F" w:rsidRDefault="00E449D2" w:rsidP="007A101A">
            <w:pPr>
              <w:rPr>
                <w:b/>
                <w:szCs w:val="20"/>
              </w:rPr>
            </w:pPr>
          </w:p>
        </w:tc>
        <w:tc>
          <w:tcPr>
            <w:tcW w:w="7889" w:type="dxa"/>
            <w:vAlign w:val="center"/>
          </w:tcPr>
          <w:p w14:paraId="41C16B48" w14:textId="77777777" w:rsidR="00E449D2" w:rsidRPr="0090566F" w:rsidRDefault="00E449D2" w:rsidP="007A101A">
            <w:pPr>
              <w:rPr>
                <w:szCs w:val="20"/>
              </w:rPr>
            </w:pPr>
            <w:r w:rsidRPr="0060188F">
              <w:rPr>
                <w:szCs w:val="20"/>
              </w:rPr>
              <w:t xml:space="preserve">Discussion Question 1: </w:t>
            </w:r>
            <w:r w:rsidRPr="00D9684F">
              <w:rPr>
                <w:szCs w:val="20"/>
              </w:rPr>
              <w:t>Lincoln’s Legacy</w:t>
            </w:r>
          </w:p>
        </w:tc>
        <w:tc>
          <w:tcPr>
            <w:tcW w:w="1170" w:type="dxa"/>
            <w:vAlign w:val="center"/>
          </w:tcPr>
          <w:p w14:paraId="343D90C8" w14:textId="77777777" w:rsidR="00E449D2" w:rsidRPr="0090566F" w:rsidRDefault="00856287" w:rsidP="007A101A">
            <w:pPr>
              <w:jc w:val="center"/>
              <w:rPr>
                <w:szCs w:val="20"/>
              </w:rPr>
            </w:pPr>
            <w:r>
              <w:rPr>
                <w:szCs w:val="20"/>
              </w:rPr>
              <w:t>2</w:t>
            </w:r>
          </w:p>
        </w:tc>
        <w:tc>
          <w:tcPr>
            <w:tcW w:w="3060" w:type="dxa"/>
            <w:vAlign w:val="center"/>
          </w:tcPr>
          <w:p w14:paraId="38E82A83" w14:textId="77777777" w:rsidR="00E449D2" w:rsidRPr="0090566F" w:rsidRDefault="00E449D2" w:rsidP="007A101A">
            <w:pPr>
              <w:jc w:val="center"/>
              <w:rPr>
                <w:szCs w:val="20"/>
              </w:rPr>
            </w:pPr>
            <w:r>
              <w:rPr>
                <w:szCs w:val="20"/>
              </w:rPr>
              <w:t>&lt;insert due date&gt;</w:t>
            </w:r>
          </w:p>
        </w:tc>
      </w:tr>
      <w:tr w:rsidR="00E449D2" w:rsidRPr="0090566F" w14:paraId="682CE72C" w14:textId="77777777" w:rsidTr="00EE48A8">
        <w:tc>
          <w:tcPr>
            <w:tcW w:w="859" w:type="dxa"/>
            <w:vMerge/>
            <w:vAlign w:val="center"/>
          </w:tcPr>
          <w:p w14:paraId="34BEA7E4" w14:textId="77777777" w:rsidR="00E449D2" w:rsidRPr="0090566F" w:rsidRDefault="00E449D2" w:rsidP="007A101A">
            <w:pPr>
              <w:rPr>
                <w:b/>
                <w:szCs w:val="20"/>
              </w:rPr>
            </w:pPr>
          </w:p>
        </w:tc>
        <w:tc>
          <w:tcPr>
            <w:tcW w:w="7889" w:type="dxa"/>
            <w:tcBorders>
              <w:bottom w:val="dotted" w:sz="4" w:space="0" w:color="auto"/>
            </w:tcBorders>
            <w:vAlign w:val="center"/>
          </w:tcPr>
          <w:p w14:paraId="113BA5C8" w14:textId="77777777" w:rsidR="00E449D2" w:rsidRPr="0090566F" w:rsidRDefault="00E449D2" w:rsidP="007A101A">
            <w:pPr>
              <w:rPr>
                <w:szCs w:val="20"/>
              </w:rPr>
            </w:pPr>
            <w:r w:rsidRPr="0060188F">
              <w:rPr>
                <w:szCs w:val="20"/>
              </w:rPr>
              <w:t xml:space="preserve">Discussion Question 2: </w:t>
            </w:r>
            <w:r w:rsidRPr="00D9684F">
              <w:rPr>
                <w:szCs w:val="20"/>
              </w:rPr>
              <w:t>Teaching History Debate</w:t>
            </w:r>
          </w:p>
        </w:tc>
        <w:tc>
          <w:tcPr>
            <w:tcW w:w="1170" w:type="dxa"/>
            <w:tcBorders>
              <w:bottom w:val="dotted" w:sz="4" w:space="0" w:color="auto"/>
            </w:tcBorders>
            <w:vAlign w:val="center"/>
          </w:tcPr>
          <w:p w14:paraId="385395DD" w14:textId="77777777" w:rsidR="00E449D2" w:rsidRPr="0090566F" w:rsidRDefault="00856287" w:rsidP="007A101A">
            <w:pPr>
              <w:jc w:val="center"/>
              <w:rPr>
                <w:szCs w:val="20"/>
              </w:rPr>
            </w:pPr>
            <w:r>
              <w:rPr>
                <w:szCs w:val="20"/>
              </w:rPr>
              <w:t>2</w:t>
            </w:r>
          </w:p>
        </w:tc>
        <w:tc>
          <w:tcPr>
            <w:tcW w:w="3060" w:type="dxa"/>
            <w:tcBorders>
              <w:bottom w:val="dotted" w:sz="4" w:space="0" w:color="auto"/>
            </w:tcBorders>
            <w:vAlign w:val="center"/>
          </w:tcPr>
          <w:p w14:paraId="79A91F91" w14:textId="77777777" w:rsidR="00E449D2" w:rsidRPr="0090566F" w:rsidRDefault="00E449D2" w:rsidP="007A101A">
            <w:pPr>
              <w:jc w:val="center"/>
              <w:rPr>
                <w:szCs w:val="20"/>
              </w:rPr>
            </w:pPr>
            <w:r>
              <w:rPr>
                <w:szCs w:val="20"/>
              </w:rPr>
              <w:t>&lt;insert due date&gt;</w:t>
            </w:r>
          </w:p>
        </w:tc>
      </w:tr>
      <w:tr w:rsidR="00E449D2" w:rsidRPr="0090566F" w14:paraId="585909A7" w14:textId="77777777" w:rsidTr="00EE48A8">
        <w:tc>
          <w:tcPr>
            <w:tcW w:w="859" w:type="dxa"/>
            <w:vMerge/>
            <w:tcBorders>
              <w:bottom w:val="dotted" w:sz="4" w:space="0" w:color="auto"/>
            </w:tcBorders>
            <w:vAlign w:val="center"/>
          </w:tcPr>
          <w:p w14:paraId="1DAD7999" w14:textId="77777777" w:rsidR="00E449D2" w:rsidRPr="0090566F" w:rsidRDefault="00E449D2" w:rsidP="007A101A">
            <w:pPr>
              <w:rPr>
                <w:b/>
                <w:szCs w:val="20"/>
              </w:rPr>
            </w:pPr>
          </w:p>
        </w:tc>
        <w:tc>
          <w:tcPr>
            <w:tcW w:w="7889" w:type="dxa"/>
            <w:tcBorders>
              <w:bottom w:val="dotted" w:sz="4" w:space="0" w:color="auto"/>
            </w:tcBorders>
            <w:vAlign w:val="center"/>
          </w:tcPr>
          <w:p w14:paraId="231EAAAA" w14:textId="77777777" w:rsidR="00E449D2" w:rsidRPr="00D9684F" w:rsidRDefault="00E449D2" w:rsidP="00D9684F">
            <w:pPr>
              <w:pStyle w:val="CommentText"/>
            </w:pPr>
            <w:r w:rsidRPr="00D9684F">
              <w:t>Controversies in History Education</w:t>
            </w:r>
            <w:r>
              <w:t xml:space="preserve"> Paper</w:t>
            </w:r>
          </w:p>
        </w:tc>
        <w:tc>
          <w:tcPr>
            <w:tcW w:w="1170" w:type="dxa"/>
            <w:tcBorders>
              <w:bottom w:val="dotted" w:sz="4" w:space="0" w:color="auto"/>
            </w:tcBorders>
            <w:vAlign w:val="center"/>
          </w:tcPr>
          <w:p w14:paraId="6A860B8E" w14:textId="77777777" w:rsidR="00E449D2" w:rsidRPr="0090566F" w:rsidRDefault="00856287" w:rsidP="007A101A">
            <w:pPr>
              <w:jc w:val="center"/>
              <w:rPr>
                <w:szCs w:val="20"/>
              </w:rPr>
            </w:pPr>
            <w:r>
              <w:rPr>
                <w:szCs w:val="20"/>
              </w:rPr>
              <w:t>10</w:t>
            </w:r>
          </w:p>
        </w:tc>
        <w:tc>
          <w:tcPr>
            <w:tcW w:w="3060" w:type="dxa"/>
            <w:tcBorders>
              <w:bottom w:val="dotted" w:sz="4" w:space="0" w:color="auto"/>
            </w:tcBorders>
            <w:vAlign w:val="center"/>
          </w:tcPr>
          <w:p w14:paraId="33763196" w14:textId="77777777" w:rsidR="00E449D2" w:rsidRPr="0090566F" w:rsidRDefault="00E449D2" w:rsidP="007A101A">
            <w:pPr>
              <w:jc w:val="center"/>
              <w:rPr>
                <w:szCs w:val="20"/>
              </w:rPr>
            </w:pPr>
            <w:r>
              <w:rPr>
                <w:szCs w:val="20"/>
              </w:rPr>
              <w:t>&lt;insert due date&gt;</w:t>
            </w:r>
          </w:p>
        </w:tc>
      </w:tr>
      <w:tr w:rsidR="007235A8" w:rsidRPr="0090566F" w14:paraId="3C1ABF5C" w14:textId="77777777" w:rsidTr="00E42239">
        <w:tc>
          <w:tcPr>
            <w:tcW w:w="8748" w:type="dxa"/>
            <w:gridSpan w:val="2"/>
            <w:tcBorders>
              <w:top w:val="dotted" w:sz="4" w:space="0" w:color="auto"/>
              <w:bottom w:val="dotted" w:sz="4" w:space="0" w:color="auto"/>
              <w:right w:val="nil"/>
            </w:tcBorders>
            <w:shd w:val="clear" w:color="auto" w:fill="D8D9DA"/>
            <w:vAlign w:val="center"/>
          </w:tcPr>
          <w:p w14:paraId="6AD4346A" w14:textId="77777777" w:rsidR="007235A8" w:rsidRPr="0090566F" w:rsidRDefault="007235A8" w:rsidP="007235A8">
            <w:pPr>
              <w:rPr>
                <w:szCs w:val="20"/>
              </w:rPr>
            </w:pPr>
            <w:r w:rsidRPr="0090566F">
              <w:rPr>
                <w:b/>
                <w:szCs w:val="20"/>
              </w:rPr>
              <w:t>Week 4</w:t>
            </w:r>
            <w:r>
              <w:rPr>
                <w:b/>
                <w:szCs w:val="20"/>
              </w:rPr>
              <w:t xml:space="preserve"> </w:t>
            </w:r>
          </w:p>
        </w:tc>
        <w:tc>
          <w:tcPr>
            <w:tcW w:w="1170" w:type="dxa"/>
            <w:tcBorders>
              <w:top w:val="dotted" w:sz="4" w:space="0" w:color="auto"/>
              <w:left w:val="nil"/>
              <w:bottom w:val="dotted" w:sz="4" w:space="0" w:color="auto"/>
              <w:right w:val="nil"/>
            </w:tcBorders>
            <w:shd w:val="clear" w:color="auto" w:fill="D8D9DA"/>
            <w:vAlign w:val="center"/>
          </w:tcPr>
          <w:p w14:paraId="69EBC429" w14:textId="77777777" w:rsidR="007235A8" w:rsidRPr="0090566F" w:rsidRDefault="007235A8" w:rsidP="00704919">
            <w:pPr>
              <w:jc w:val="center"/>
              <w:rPr>
                <w:szCs w:val="20"/>
              </w:rPr>
            </w:pPr>
          </w:p>
        </w:tc>
        <w:tc>
          <w:tcPr>
            <w:tcW w:w="3060" w:type="dxa"/>
            <w:tcBorders>
              <w:top w:val="dotted" w:sz="4" w:space="0" w:color="auto"/>
              <w:left w:val="nil"/>
              <w:bottom w:val="dotted" w:sz="4" w:space="0" w:color="auto"/>
            </w:tcBorders>
            <w:shd w:val="clear" w:color="auto" w:fill="D8D9DA"/>
            <w:vAlign w:val="center"/>
          </w:tcPr>
          <w:p w14:paraId="14D14A44" w14:textId="77777777" w:rsidR="007235A8" w:rsidRPr="0090566F" w:rsidRDefault="007235A8" w:rsidP="00704919">
            <w:pPr>
              <w:jc w:val="center"/>
              <w:rPr>
                <w:szCs w:val="20"/>
              </w:rPr>
            </w:pPr>
          </w:p>
        </w:tc>
      </w:tr>
      <w:tr w:rsidR="00F542C2" w:rsidRPr="0090566F" w14:paraId="50996D1B" w14:textId="77777777" w:rsidTr="00EE48A8">
        <w:tc>
          <w:tcPr>
            <w:tcW w:w="859" w:type="dxa"/>
            <w:vMerge w:val="restart"/>
            <w:tcBorders>
              <w:top w:val="dotted" w:sz="4" w:space="0" w:color="auto"/>
            </w:tcBorders>
            <w:vAlign w:val="center"/>
          </w:tcPr>
          <w:p w14:paraId="692C1026" w14:textId="77777777" w:rsidR="00F542C2" w:rsidRPr="0090566F" w:rsidRDefault="00F542C2" w:rsidP="007235A8">
            <w:pPr>
              <w:rPr>
                <w:b/>
                <w:szCs w:val="20"/>
              </w:rPr>
            </w:pPr>
          </w:p>
        </w:tc>
        <w:tc>
          <w:tcPr>
            <w:tcW w:w="7889" w:type="dxa"/>
            <w:tcBorders>
              <w:top w:val="dotted" w:sz="4" w:space="0" w:color="auto"/>
            </w:tcBorders>
            <w:vAlign w:val="center"/>
          </w:tcPr>
          <w:p w14:paraId="5A7478F0" w14:textId="77777777" w:rsidR="00F542C2" w:rsidRPr="0090566F" w:rsidRDefault="00F542C2" w:rsidP="007235A8">
            <w:pPr>
              <w:rPr>
                <w:szCs w:val="20"/>
              </w:rPr>
            </w:pPr>
            <w:r w:rsidRPr="0060188F">
              <w:rPr>
                <w:szCs w:val="20"/>
              </w:rPr>
              <w:t xml:space="preserve">Class Comprehension Challenge </w:t>
            </w:r>
            <w:r>
              <w:rPr>
                <w:szCs w:val="20"/>
              </w:rPr>
              <w:t>4</w:t>
            </w:r>
          </w:p>
        </w:tc>
        <w:tc>
          <w:tcPr>
            <w:tcW w:w="1170" w:type="dxa"/>
            <w:tcBorders>
              <w:top w:val="dotted" w:sz="4" w:space="0" w:color="auto"/>
            </w:tcBorders>
            <w:vAlign w:val="center"/>
          </w:tcPr>
          <w:p w14:paraId="4150880C" w14:textId="77777777" w:rsidR="00F542C2" w:rsidRPr="0090566F" w:rsidRDefault="00F542C2" w:rsidP="00704919">
            <w:pPr>
              <w:jc w:val="center"/>
              <w:rPr>
                <w:szCs w:val="20"/>
              </w:rPr>
            </w:pPr>
            <w:r>
              <w:rPr>
                <w:szCs w:val="20"/>
              </w:rPr>
              <w:t>2</w:t>
            </w:r>
          </w:p>
        </w:tc>
        <w:tc>
          <w:tcPr>
            <w:tcW w:w="3060" w:type="dxa"/>
            <w:tcBorders>
              <w:top w:val="dotted" w:sz="4" w:space="0" w:color="auto"/>
            </w:tcBorders>
            <w:vAlign w:val="center"/>
          </w:tcPr>
          <w:p w14:paraId="49800DAC" w14:textId="77777777" w:rsidR="00F542C2" w:rsidRPr="0090566F" w:rsidRDefault="00F542C2" w:rsidP="00704919">
            <w:pPr>
              <w:jc w:val="center"/>
              <w:rPr>
                <w:szCs w:val="20"/>
              </w:rPr>
            </w:pPr>
            <w:r>
              <w:rPr>
                <w:szCs w:val="20"/>
              </w:rPr>
              <w:t>&lt;insert due date&gt;</w:t>
            </w:r>
          </w:p>
        </w:tc>
      </w:tr>
      <w:tr w:rsidR="00F542C2" w:rsidRPr="0090566F" w14:paraId="0BCB9A26" w14:textId="77777777" w:rsidTr="00EE48A8">
        <w:tc>
          <w:tcPr>
            <w:tcW w:w="859" w:type="dxa"/>
            <w:vMerge/>
            <w:vAlign w:val="center"/>
          </w:tcPr>
          <w:p w14:paraId="28FB74AF" w14:textId="77777777" w:rsidR="00F542C2" w:rsidRPr="0090566F" w:rsidRDefault="00F542C2" w:rsidP="007A101A">
            <w:pPr>
              <w:rPr>
                <w:b/>
                <w:szCs w:val="20"/>
              </w:rPr>
            </w:pPr>
          </w:p>
        </w:tc>
        <w:tc>
          <w:tcPr>
            <w:tcW w:w="7889" w:type="dxa"/>
            <w:vAlign w:val="center"/>
          </w:tcPr>
          <w:p w14:paraId="51B8292D" w14:textId="77777777" w:rsidR="00F542C2" w:rsidRPr="0090566F" w:rsidRDefault="00F542C2" w:rsidP="00D9684F">
            <w:pPr>
              <w:tabs>
                <w:tab w:val="left" w:pos="0"/>
                <w:tab w:val="left" w:pos="3720"/>
              </w:tabs>
              <w:outlineLvl w:val="0"/>
              <w:rPr>
                <w:szCs w:val="20"/>
              </w:rPr>
            </w:pPr>
            <w:r w:rsidRPr="0060188F">
              <w:rPr>
                <w:szCs w:val="20"/>
              </w:rPr>
              <w:t xml:space="preserve">Discussion Question 1: </w:t>
            </w:r>
            <w:r w:rsidRPr="00631593">
              <w:rPr>
                <w:szCs w:val="20"/>
              </w:rPr>
              <w:t>Challenges for Historians</w:t>
            </w:r>
          </w:p>
        </w:tc>
        <w:tc>
          <w:tcPr>
            <w:tcW w:w="1170" w:type="dxa"/>
            <w:vAlign w:val="center"/>
          </w:tcPr>
          <w:p w14:paraId="211087C1" w14:textId="77777777" w:rsidR="00F542C2" w:rsidRPr="0090566F" w:rsidRDefault="00F542C2" w:rsidP="007A101A">
            <w:pPr>
              <w:jc w:val="center"/>
              <w:rPr>
                <w:szCs w:val="20"/>
              </w:rPr>
            </w:pPr>
            <w:r>
              <w:rPr>
                <w:szCs w:val="20"/>
              </w:rPr>
              <w:t>2</w:t>
            </w:r>
          </w:p>
        </w:tc>
        <w:tc>
          <w:tcPr>
            <w:tcW w:w="3060" w:type="dxa"/>
            <w:vAlign w:val="center"/>
          </w:tcPr>
          <w:p w14:paraId="1234B9E1" w14:textId="77777777" w:rsidR="00F542C2" w:rsidRPr="0090566F" w:rsidRDefault="00F542C2" w:rsidP="007A101A">
            <w:pPr>
              <w:jc w:val="center"/>
              <w:rPr>
                <w:szCs w:val="20"/>
              </w:rPr>
            </w:pPr>
            <w:r>
              <w:rPr>
                <w:szCs w:val="20"/>
              </w:rPr>
              <w:t>&lt;insert due date&gt;</w:t>
            </w:r>
          </w:p>
        </w:tc>
      </w:tr>
      <w:tr w:rsidR="00F542C2" w:rsidRPr="0090566F" w14:paraId="468E8080" w14:textId="77777777" w:rsidTr="00EE48A8">
        <w:tc>
          <w:tcPr>
            <w:tcW w:w="859" w:type="dxa"/>
            <w:vMerge/>
            <w:vAlign w:val="center"/>
          </w:tcPr>
          <w:p w14:paraId="1CE55A21" w14:textId="77777777" w:rsidR="00F542C2" w:rsidRPr="0090566F" w:rsidRDefault="00F542C2" w:rsidP="007A101A">
            <w:pPr>
              <w:rPr>
                <w:b/>
                <w:szCs w:val="20"/>
              </w:rPr>
            </w:pPr>
          </w:p>
        </w:tc>
        <w:tc>
          <w:tcPr>
            <w:tcW w:w="7889" w:type="dxa"/>
            <w:tcBorders>
              <w:bottom w:val="dotted" w:sz="4" w:space="0" w:color="auto"/>
            </w:tcBorders>
            <w:vAlign w:val="center"/>
          </w:tcPr>
          <w:p w14:paraId="25BF71EA" w14:textId="77777777" w:rsidR="00F542C2" w:rsidRPr="0090566F" w:rsidRDefault="00F542C2" w:rsidP="007A101A">
            <w:pPr>
              <w:rPr>
                <w:szCs w:val="20"/>
              </w:rPr>
            </w:pPr>
            <w:r w:rsidRPr="0060188F">
              <w:rPr>
                <w:szCs w:val="20"/>
              </w:rPr>
              <w:t xml:space="preserve">Discussion Question 2: </w:t>
            </w:r>
            <w:r w:rsidRPr="00631593">
              <w:rPr>
                <w:szCs w:val="20"/>
              </w:rPr>
              <w:t>America’s Founding Documents and the Rights of Man</w:t>
            </w:r>
          </w:p>
        </w:tc>
        <w:tc>
          <w:tcPr>
            <w:tcW w:w="1170" w:type="dxa"/>
            <w:tcBorders>
              <w:bottom w:val="dotted" w:sz="4" w:space="0" w:color="auto"/>
            </w:tcBorders>
            <w:vAlign w:val="center"/>
          </w:tcPr>
          <w:p w14:paraId="3C81F440" w14:textId="77777777" w:rsidR="00F542C2" w:rsidRPr="0090566F" w:rsidRDefault="00F542C2" w:rsidP="007A101A">
            <w:pPr>
              <w:jc w:val="center"/>
              <w:rPr>
                <w:szCs w:val="20"/>
              </w:rPr>
            </w:pPr>
            <w:r>
              <w:rPr>
                <w:szCs w:val="20"/>
              </w:rPr>
              <w:t>2</w:t>
            </w:r>
          </w:p>
        </w:tc>
        <w:tc>
          <w:tcPr>
            <w:tcW w:w="3060" w:type="dxa"/>
            <w:tcBorders>
              <w:bottom w:val="dotted" w:sz="4" w:space="0" w:color="auto"/>
            </w:tcBorders>
            <w:vAlign w:val="center"/>
          </w:tcPr>
          <w:p w14:paraId="608417B6" w14:textId="77777777" w:rsidR="00F542C2" w:rsidRPr="0090566F" w:rsidRDefault="00F542C2" w:rsidP="007A101A">
            <w:pPr>
              <w:jc w:val="center"/>
              <w:rPr>
                <w:szCs w:val="20"/>
              </w:rPr>
            </w:pPr>
            <w:r>
              <w:rPr>
                <w:szCs w:val="20"/>
              </w:rPr>
              <w:t>&lt;insert due date&gt;</w:t>
            </w:r>
          </w:p>
        </w:tc>
      </w:tr>
      <w:tr w:rsidR="00F542C2" w:rsidRPr="0090566F" w14:paraId="06A50CE7" w14:textId="77777777" w:rsidTr="00EE48A8">
        <w:tc>
          <w:tcPr>
            <w:tcW w:w="859" w:type="dxa"/>
            <w:vMerge/>
            <w:vAlign w:val="center"/>
          </w:tcPr>
          <w:p w14:paraId="63E4911B" w14:textId="77777777" w:rsidR="00F542C2" w:rsidRPr="0090566F" w:rsidRDefault="00F542C2" w:rsidP="007A101A">
            <w:pPr>
              <w:rPr>
                <w:b/>
                <w:szCs w:val="20"/>
              </w:rPr>
            </w:pPr>
          </w:p>
        </w:tc>
        <w:tc>
          <w:tcPr>
            <w:tcW w:w="7889" w:type="dxa"/>
            <w:tcBorders>
              <w:bottom w:val="dotted" w:sz="4" w:space="0" w:color="auto"/>
            </w:tcBorders>
            <w:vAlign w:val="center"/>
          </w:tcPr>
          <w:p w14:paraId="529F9425" w14:textId="5D4487D2" w:rsidR="00F542C2" w:rsidRPr="0060188F" w:rsidRDefault="00F542C2" w:rsidP="00E83670">
            <w:pPr>
              <w:rPr>
                <w:szCs w:val="20"/>
              </w:rPr>
            </w:pPr>
            <w:r>
              <w:rPr>
                <w:szCs w:val="20"/>
              </w:rPr>
              <w:t xml:space="preserve">Enlightenment </w:t>
            </w:r>
            <w:r w:rsidR="002F4A91">
              <w:rPr>
                <w:szCs w:val="20"/>
              </w:rPr>
              <w:t>Scrapb</w:t>
            </w:r>
            <w:r>
              <w:rPr>
                <w:szCs w:val="20"/>
              </w:rPr>
              <w:t>ook</w:t>
            </w:r>
          </w:p>
        </w:tc>
        <w:tc>
          <w:tcPr>
            <w:tcW w:w="1170" w:type="dxa"/>
            <w:tcBorders>
              <w:bottom w:val="dotted" w:sz="4" w:space="0" w:color="auto"/>
            </w:tcBorders>
            <w:vAlign w:val="center"/>
          </w:tcPr>
          <w:p w14:paraId="4F033964" w14:textId="77777777" w:rsidR="00F542C2" w:rsidRPr="0090566F" w:rsidRDefault="00F542C2" w:rsidP="007A101A">
            <w:pPr>
              <w:jc w:val="center"/>
              <w:rPr>
                <w:szCs w:val="20"/>
              </w:rPr>
            </w:pPr>
            <w:r>
              <w:rPr>
                <w:szCs w:val="20"/>
              </w:rPr>
              <w:t>6</w:t>
            </w:r>
          </w:p>
        </w:tc>
        <w:tc>
          <w:tcPr>
            <w:tcW w:w="3060" w:type="dxa"/>
            <w:tcBorders>
              <w:bottom w:val="dotted" w:sz="4" w:space="0" w:color="auto"/>
            </w:tcBorders>
            <w:vAlign w:val="center"/>
          </w:tcPr>
          <w:p w14:paraId="49BD8506" w14:textId="77777777" w:rsidR="00F542C2" w:rsidRPr="0090566F" w:rsidRDefault="00F542C2" w:rsidP="007A101A">
            <w:pPr>
              <w:jc w:val="center"/>
              <w:rPr>
                <w:szCs w:val="20"/>
              </w:rPr>
            </w:pPr>
            <w:r>
              <w:rPr>
                <w:szCs w:val="20"/>
              </w:rPr>
              <w:t>&lt;insert due date&gt;</w:t>
            </w:r>
          </w:p>
        </w:tc>
      </w:tr>
      <w:tr w:rsidR="00F542C2" w:rsidRPr="0090566F" w14:paraId="051A02C9" w14:textId="77777777" w:rsidTr="00053AE7">
        <w:tc>
          <w:tcPr>
            <w:tcW w:w="859" w:type="dxa"/>
            <w:vMerge/>
            <w:vAlign w:val="center"/>
          </w:tcPr>
          <w:p w14:paraId="04ECA59B" w14:textId="77777777" w:rsidR="00F542C2" w:rsidRPr="0090566F" w:rsidRDefault="00F542C2" w:rsidP="007A101A">
            <w:pPr>
              <w:rPr>
                <w:b/>
                <w:szCs w:val="20"/>
              </w:rPr>
            </w:pPr>
          </w:p>
        </w:tc>
        <w:tc>
          <w:tcPr>
            <w:tcW w:w="7889" w:type="dxa"/>
            <w:tcBorders>
              <w:bottom w:val="dotted" w:sz="4" w:space="0" w:color="auto"/>
            </w:tcBorders>
            <w:vAlign w:val="center"/>
          </w:tcPr>
          <w:p w14:paraId="0599DAD1" w14:textId="77777777" w:rsidR="00F542C2" w:rsidRDefault="00F542C2" w:rsidP="007A101A">
            <w:pPr>
              <w:rPr>
                <w:szCs w:val="20"/>
              </w:rPr>
            </w:pPr>
            <w:r>
              <w:rPr>
                <w:szCs w:val="20"/>
              </w:rPr>
              <w:t>Human Rights Analytic Essay</w:t>
            </w:r>
          </w:p>
        </w:tc>
        <w:tc>
          <w:tcPr>
            <w:tcW w:w="1170" w:type="dxa"/>
            <w:tcBorders>
              <w:bottom w:val="dotted" w:sz="4" w:space="0" w:color="auto"/>
            </w:tcBorders>
            <w:vAlign w:val="center"/>
          </w:tcPr>
          <w:p w14:paraId="7A6C3D8B" w14:textId="77777777" w:rsidR="00F542C2" w:rsidRPr="0090566F" w:rsidRDefault="00F542C2" w:rsidP="007A101A">
            <w:pPr>
              <w:jc w:val="center"/>
              <w:rPr>
                <w:szCs w:val="20"/>
              </w:rPr>
            </w:pPr>
            <w:r>
              <w:rPr>
                <w:szCs w:val="20"/>
              </w:rPr>
              <w:t>10</w:t>
            </w:r>
          </w:p>
        </w:tc>
        <w:tc>
          <w:tcPr>
            <w:tcW w:w="3060" w:type="dxa"/>
            <w:tcBorders>
              <w:bottom w:val="dotted" w:sz="4" w:space="0" w:color="auto"/>
            </w:tcBorders>
            <w:vAlign w:val="center"/>
          </w:tcPr>
          <w:p w14:paraId="2581F17D" w14:textId="77777777" w:rsidR="00F542C2" w:rsidRPr="0090566F" w:rsidRDefault="00F542C2" w:rsidP="007A101A">
            <w:pPr>
              <w:jc w:val="center"/>
              <w:rPr>
                <w:szCs w:val="20"/>
              </w:rPr>
            </w:pPr>
            <w:r>
              <w:rPr>
                <w:szCs w:val="20"/>
              </w:rPr>
              <w:t>&lt;insert due date&gt;</w:t>
            </w:r>
          </w:p>
        </w:tc>
      </w:tr>
      <w:tr w:rsidR="00F542C2" w:rsidRPr="0090566F" w14:paraId="076EE58E" w14:textId="77777777" w:rsidTr="00EE48A8">
        <w:tc>
          <w:tcPr>
            <w:tcW w:w="859" w:type="dxa"/>
            <w:vMerge/>
            <w:tcBorders>
              <w:bottom w:val="dotted" w:sz="4" w:space="0" w:color="auto"/>
            </w:tcBorders>
            <w:vAlign w:val="center"/>
          </w:tcPr>
          <w:p w14:paraId="51E9793D" w14:textId="77777777" w:rsidR="00F542C2" w:rsidRPr="0090566F" w:rsidRDefault="00F542C2" w:rsidP="00F542C2">
            <w:pPr>
              <w:rPr>
                <w:b/>
                <w:szCs w:val="20"/>
              </w:rPr>
            </w:pPr>
          </w:p>
        </w:tc>
        <w:tc>
          <w:tcPr>
            <w:tcW w:w="7889" w:type="dxa"/>
            <w:tcBorders>
              <w:bottom w:val="dotted" w:sz="4" w:space="0" w:color="auto"/>
            </w:tcBorders>
            <w:vAlign w:val="center"/>
          </w:tcPr>
          <w:p w14:paraId="04DCF70D" w14:textId="01C384C0" w:rsidR="00F542C2" w:rsidRDefault="001378D4" w:rsidP="00F542C2">
            <w:pPr>
              <w:rPr>
                <w:szCs w:val="20"/>
              </w:rPr>
            </w:pPr>
            <w:r w:rsidRPr="001378D4">
              <w:rPr>
                <w:szCs w:val="20"/>
              </w:rPr>
              <w:t xml:space="preserve">Peer Support Team </w:t>
            </w:r>
            <w:r w:rsidR="00F542C2">
              <w:rPr>
                <w:szCs w:val="20"/>
              </w:rPr>
              <w:t>Participation (Weeks 2-4)</w:t>
            </w:r>
          </w:p>
        </w:tc>
        <w:tc>
          <w:tcPr>
            <w:tcW w:w="1170" w:type="dxa"/>
            <w:tcBorders>
              <w:bottom w:val="dotted" w:sz="4" w:space="0" w:color="auto"/>
            </w:tcBorders>
            <w:vAlign w:val="center"/>
          </w:tcPr>
          <w:p w14:paraId="2BFE51B1" w14:textId="22ABD193" w:rsidR="00F542C2" w:rsidRDefault="00F542C2" w:rsidP="00F542C2">
            <w:pPr>
              <w:jc w:val="center"/>
              <w:rPr>
                <w:szCs w:val="20"/>
              </w:rPr>
            </w:pPr>
            <w:r>
              <w:rPr>
                <w:szCs w:val="20"/>
              </w:rPr>
              <w:t>6</w:t>
            </w:r>
          </w:p>
        </w:tc>
        <w:tc>
          <w:tcPr>
            <w:tcW w:w="3060" w:type="dxa"/>
            <w:tcBorders>
              <w:bottom w:val="dotted" w:sz="4" w:space="0" w:color="auto"/>
            </w:tcBorders>
            <w:vAlign w:val="center"/>
          </w:tcPr>
          <w:p w14:paraId="5690ADF8" w14:textId="6C25B6CD" w:rsidR="00F542C2" w:rsidRDefault="00F542C2" w:rsidP="00F542C2">
            <w:pPr>
              <w:jc w:val="center"/>
              <w:rPr>
                <w:szCs w:val="20"/>
              </w:rPr>
            </w:pPr>
            <w:r>
              <w:rPr>
                <w:szCs w:val="20"/>
              </w:rPr>
              <w:t>&lt;insert due date&gt;</w:t>
            </w:r>
          </w:p>
        </w:tc>
      </w:tr>
      <w:tr w:rsidR="00F542C2" w:rsidRPr="0090566F" w14:paraId="0FEF08F5" w14:textId="77777777" w:rsidTr="0050669B">
        <w:tc>
          <w:tcPr>
            <w:tcW w:w="12978" w:type="dxa"/>
            <w:gridSpan w:val="4"/>
            <w:tcBorders>
              <w:top w:val="nil"/>
              <w:bottom w:val="dotted" w:sz="4" w:space="0" w:color="auto"/>
            </w:tcBorders>
            <w:shd w:val="clear" w:color="auto" w:fill="D9D9D9" w:themeFill="background1" w:themeFillShade="D9"/>
            <w:vAlign w:val="center"/>
          </w:tcPr>
          <w:p w14:paraId="44691FA0" w14:textId="77777777" w:rsidR="00F542C2" w:rsidRPr="0090566F" w:rsidRDefault="00F542C2" w:rsidP="00F542C2">
            <w:pPr>
              <w:rPr>
                <w:szCs w:val="20"/>
              </w:rPr>
            </w:pPr>
            <w:r w:rsidRPr="0090566F">
              <w:rPr>
                <w:b/>
                <w:szCs w:val="20"/>
              </w:rPr>
              <w:t>Week</w:t>
            </w:r>
            <w:r>
              <w:rPr>
                <w:b/>
                <w:szCs w:val="20"/>
              </w:rPr>
              <w:t xml:space="preserve"> </w:t>
            </w:r>
            <w:r w:rsidRPr="0090566F">
              <w:rPr>
                <w:b/>
                <w:szCs w:val="20"/>
              </w:rPr>
              <w:t>5</w:t>
            </w:r>
          </w:p>
        </w:tc>
      </w:tr>
      <w:tr w:rsidR="00F542C2" w:rsidRPr="0090566F" w14:paraId="22C0BC2C" w14:textId="77777777" w:rsidTr="00EE48A8">
        <w:tc>
          <w:tcPr>
            <w:tcW w:w="859" w:type="dxa"/>
            <w:vMerge w:val="restart"/>
            <w:vAlign w:val="center"/>
          </w:tcPr>
          <w:p w14:paraId="60374B96" w14:textId="77777777" w:rsidR="00F542C2" w:rsidRPr="0090566F" w:rsidRDefault="00F542C2" w:rsidP="00F542C2">
            <w:pPr>
              <w:rPr>
                <w:b/>
                <w:szCs w:val="20"/>
              </w:rPr>
            </w:pPr>
          </w:p>
        </w:tc>
        <w:tc>
          <w:tcPr>
            <w:tcW w:w="7889" w:type="dxa"/>
            <w:tcBorders>
              <w:bottom w:val="dotted" w:sz="4" w:space="0" w:color="auto"/>
            </w:tcBorders>
            <w:vAlign w:val="center"/>
          </w:tcPr>
          <w:p w14:paraId="445B9641" w14:textId="77777777" w:rsidR="00F542C2" w:rsidRDefault="00F542C2" w:rsidP="00F542C2">
            <w:pPr>
              <w:rPr>
                <w:szCs w:val="20"/>
              </w:rPr>
            </w:pPr>
            <w:r w:rsidRPr="0060188F">
              <w:rPr>
                <w:szCs w:val="20"/>
              </w:rPr>
              <w:t xml:space="preserve">Discussion Question 1: </w:t>
            </w:r>
            <w:r w:rsidRPr="00631593">
              <w:rPr>
                <w:szCs w:val="20"/>
              </w:rPr>
              <w:t>Universal Declaration of Human Rights</w:t>
            </w:r>
          </w:p>
        </w:tc>
        <w:tc>
          <w:tcPr>
            <w:tcW w:w="1170" w:type="dxa"/>
            <w:tcBorders>
              <w:bottom w:val="dotted" w:sz="4" w:space="0" w:color="auto"/>
            </w:tcBorders>
            <w:vAlign w:val="center"/>
          </w:tcPr>
          <w:p w14:paraId="08A01083" w14:textId="77777777" w:rsidR="00F542C2" w:rsidRPr="0090566F" w:rsidRDefault="00F542C2" w:rsidP="00F542C2">
            <w:pPr>
              <w:jc w:val="center"/>
              <w:rPr>
                <w:szCs w:val="20"/>
              </w:rPr>
            </w:pPr>
            <w:r>
              <w:rPr>
                <w:szCs w:val="20"/>
              </w:rPr>
              <w:t>2</w:t>
            </w:r>
          </w:p>
        </w:tc>
        <w:tc>
          <w:tcPr>
            <w:tcW w:w="3060" w:type="dxa"/>
            <w:tcBorders>
              <w:bottom w:val="dotted" w:sz="4" w:space="0" w:color="auto"/>
            </w:tcBorders>
            <w:vAlign w:val="center"/>
          </w:tcPr>
          <w:p w14:paraId="7FA61D58" w14:textId="77777777" w:rsidR="00F542C2" w:rsidRPr="0090566F" w:rsidRDefault="00F542C2" w:rsidP="00F542C2">
            <w:pPr>
              <w:jc w:val="center"/>
              <w:rPr>
                <w:szCs w:val="20"/>
              </w:rPr>
            </w:pPr>
            <w:r>
              <w:rPr>
                <w:szCs w:val="20"/>
              </w:rPr>
              <w:t>&lt;insert due date&gt;</w:t>
            </w:r>
          </w:p>
        </w:tc>
      </w:tr>
      <w:tr w:rsidR="00F542C2" w:rsidRPr="0090566F" w14:paraId="7046FE5D" w14:textId="77777777" w:rsidTr="00EE48A8">
        <w:tc>
          <w:tcPr>
            <w:tcW w:w="859" w:type="dxa"/>
            <w:vMerge/>
            <w:vAlign w:val="center"/>
          </w:tcPr>
          <w:p w14:paraId="56FF998F" w14:textId="77777777" w:rsidR="00F542C2" w:rsidRPr="0090566F" w:rsidRDefault="00F542C2" w:rsidP="00F542C2">
            <w:pPr>
              <w:rPr>
                <w:b/>
                <w:szCs w:val="20"/>
              </w:rPr>
            </w:pPr>
          </w:p>
        </w:tc>
        <w:tc>
          <w:tcPr>
            <w:tcW w:w="7889" w:type="dxa"/>
            <w:tcBorders>
              <w:bottom w:val="dotted" w:sz="4" w:space="0" w:color="auto"/>
            </w:tcBorders>
            <w:vAlign w:val="center"/>
          </w:tcPr>
          <w:p w14:paraId="26B2D7EB" w14:textId="77777777" w:rsidR="00F542C2" w:rsidRDefault="00F542C2" w:rsidP="00F542C2">
            <w:pPr>
              <w:rPr>
                <w:szCs w:val="20"/>
              </w:rPr>
            </w:pPr>
            <w:r w:rsidRPr="0060188F">
              <w:rPr>
                <w:szCs w:val="20"/>
              </w:rPr>
              <w:t xml:space="preserve">Discussion Question 2: </w:t>
            </w:r>
            <w:r>
              <w:rPr>
                <w:szCs w:val="20"/>
              </w:rPr>
              <w:t>Course Reflection</w:t>
            </w:r>
          </w:p>
        </w:tc>
        <w:tc>
          <w:tcPr>
            <w:tcW w:w="1170" w:type="dxa"/>
            <w:tcBorders>
              <w:bottom w:val="dotted" w:sz="4" w:space="0" w:color="auto"/>
            </w:tcBorders>
            <w:vAlign w:val="center"/>
          </w:tcPr>
          <w:p w14:paraId="36122B76" w14:textId="77777777" w:rsidR="00F542C2" w:rsidRPr="0090566F" w:rsidRDefault="00F542C2" w:rsidP="00F542C2">
            <w:pPr>
              <w:jc w:val="center"/>
              <w:rPr>
                <w:szCs w:val="20"/>
              </w:rPr>
            </w:pPr>
            <w:r>
              <w:rPr>
                <w:szCs w:val="20"/>
              </w:rPr>
              <w:t>2</w:t>
            </w:r>
          </w:p>
        </w:tc>
        <w:tc>
          <w:tcPr>
            <w:tcW w:w="3060" w:type="dxa"/>
            <w:tcBorders>
              <w:bottom w:val="dotted" w:sz="4" w:space="0" w:color="auto"/>
            </w:tcBorders>
            <w:vAlign w:val="center"/>
          </w:tcPr>
          <w:p w14:paraId="721A2694" w14:textId="77777777" w:rsidR="00F542C2" w:rsidRPr="0090566F" w:rsidRDefault="00F542C2" w:rsidP="00F542C2">
            <w:pPr>
              <w:jc w:val="center"/>
              <w:rPr>
                <w:szCs w:val="20"/>
              </w:rPr>
            </w:pPr>
            <w:r>
              <w:rPr>
                <w:szCs w:val="20"/>
              </w:rPr>
              <w:t>&lt;insert due date&gt;</w:t>
            </w:r>
          </w:p>
        </w:tc>
      </w:tr>
      <w:tr w:rsidR="00F542C2" w:rsidRPr="0090566F" w14:paraId="1BE08AF3" w14:textId="77777777" w:rsidTr="00437720">
        <w:tc>
          <w:tcPr>
            <w:tcW w:w="859" w:type="dxa"/>
            <w:vMerge/>
            <w:vAlign w:val="center"/>
          </w:tcPr>
          <w:p w14:paraId="0C3E92E3" w14:textId="77777777" w:rsidR="00F542C2" w:rsidRPr="0090566F" w:rsidRDefault="00F542C2" w:rsidP="00F542C2">
            <w:pPr>
              <w:rPr>
                <w:b/>
                <w:szCs w:val="20"/>
              </w:rPr>
            </w:pPr>
          </w:p>
        </w:tc>
        <w:tc>
          <w:tcPr>
            <w:tcW w:w="7889" w:type="dxa"/>
            <w:tcBorders>
              <w:bottom w:val="dotted" w:sz="4" w:space="0" w:color="auto"/>
            </w:tcBorders>
            <w:vAlign w:val="center"/>
          </w:tcPr>
          <w:p w14:paraId="5795D8B8" w14:textId="42BFF8CF" w:rsidR="00F542C2" w:rsidRDefault="007C7362" w:rsidP="00F542C2">
            <w:pPr>
              <w:tabs>
                <w:tab w:val="left" w:pos="2329"/>
              </w:tabs>
              <w:rPr>
                <w:szCs w:val="20"/>
              </w:rPr>
            </w:pPr>
            <w:r>
              <w:t>How Can Historical Understanding Change the World</w:t>
            </w:r>
            <w:r w:rsidR="00F542C2" w:rsidRPr="00631593">
              <w:rPr>
                <w:szCs w:val="20"/>
              </w:rPr>
              <w:t>? Final Project</w:t>
            </w:r>
          </w:p>
        </w:tc>
        <w:tc>
          <w:tcPr>
            <w:tcW w:w="1170" w:type="dxa"/>
            <w:tcBorders>
              <w:bottom w:val="dotted" w:sz="4" w:space="0" w:color="auto"/>
            </w:tcBorders>
            <w:vAlign w:val="center"/>
          </w:tcPr>
          <w:p w14:paraId="2AA7E4E9" w14:textId="77777777" w:rsidR="00F542C2" w:rsidRPr="0090566F" w:rsidRDefault="00F542C2" w:rsidP="00F542C2">
            <w:pPr>
              <w:jc w:val="center"/>
              <w:rPr>
                <w:szCs w:val="20"/>
              </w:rPr>
            </w:pPr>
            <w:r>
              <w:rPr>
                <w:szCs w:val="20"/>
              </w:rPr>
              <w:t>20</w:t>
            </w:r>
          </w:p>
        </w:tc>
        <w:tc>
          <w:tcPr>
            <w:tcW w:w="3060" w:type="dxa"/>
            <w:tcBorders>
              <w:bottom w:val="dotted" w:sz="4" w:space="0" w:color="auto"/>
            </w:tcBorders>
            <w:vAlign w:val="center"/>
          </w:tcPr>
          <w:p w14:paraId="06057EDD" w14:textId="77777777" w:rsidR="00F542C2" w:rsidRPr="0090566F" w:rsidRDefault="00F542C2" w:rsidP="00F542C2">
            <w:pPr>
              <w:jc w:val="center"/>
              <w:rPr>
                <w:szCs w:val="20"/>
              </w:rPr>
            </w:pPr>
            <w:r>
              <w:rPr>
                <w:szCs w:val="20"/>
              </w:rPr>
              <w:t>&lt;insert due date&gt;</w:t>
            </w:r>
          </w:p>
        </w:tc>
      </w:tr>
      <w:tr w:rsidR="00F542C2" w:rsidRPr="0090566F" w14:paraId="68F6F787" w14:textId="77777777" w:rsidTr="00EE48A8">
        <w:tc>
          <w:tcPr>
            <w:tcW w:w="859" w:type="dxa"/>
            <w:vMerge/>
            <w:tcBorders>
              <w:bottom w:val="dotted" w:sz="4" w:space="0" w:color="auto"/>
            </w:tcBorders>
            <w:vAlign w:val="center"/>
          </w:tcPr>
          <w:p w14:paraId="103F5BA1" w14:textId="77777777" w:rsidR="00F542C2" w:rsidRPr="0090566F" w:rsidRDefault="00F542C2" w:rsidP="00F542C2">
            <w:pPr>
              <w:rPr>
                <w:b/>
                <w:szCs w:val="20"/>
              </w:rPr>
            </w:pPr>
          </w:p>
        </w:tc>
        <w:tc>
          <w:tcPr>
            <w:tcW w:w="7889" w:type="dxa"/>
            <w:tcBorders>
              <w:bottom w:val="dotted" w:sz="4" w:space="0" w:color="auto"/>
            </w:tcBorders>
            <w:vAlign w:val="center"/>
          </w:tcPr>
          <w:p w14:paraId="69AAF0AC" w14:textId="77777777" w:rsidR="00F542C2" w:rsidRPr="00631593" w:rsidRDefault="00F542C2" w:rsidP="00F542C2">
            <w:pPr>
              <w:tabs>
                <w:tab w:val="left" w:pos="2329"/>
              </w:tabs>
              <w:rPr>
                <w:szCs w:val="20"/>
              </w:rPr>
            </w:pPr>
            <w:r>
              <w:rPr>
                <w:szCs w:val="20"/>
              </w:rPr>
              <w:t>Final Project Q&amp;A</w:t>
            </w:r>
          </w:p>
        </w:tc>
        <w:tc>
          <w:tcPr>
            <w:tcW w:w="1170" w:type="dxa"/>
            <w:tcBorders>
              <w:bottom w:val="dotted" w:sz="4" w:space="0" w:color="auto"/>
            </w:tcBorders>
            <w:vAlign w:val="center"/>
          </w:tcPr>
          <w:p w14:paraId="5DDFF7BC" w14:textId="77777777" w:rsidR="00F542C2" w:rsidRPr="0090566F" w:rsidRDefault="00F542C2" w:rsidP="00F542C2">
            <w:pPr>
              <w:jc w:val="center"/>
              <w:rPr>
                <w:szCs w:val="20"/>
              </w:rPr>
            </w:pPr>
            <w:r>
              <w:rPr>
                <w:szCs w:val="20"/>
              </w:rPr>
              <w:t>2</w:t>
            </w:r>
          </w:p>
        </w:tc>
        <w:tc>
          <w:tcPr>
            <w:tcW w:w="3060" w:type="dxa"/>
            <w:tcBorders>
              <w:bottom w:val="dotted" w:sz="4" w:space="0" w:color="auto"/>
            </w:tcBorders>
            <w:vAlign w:val="center"/>
          </w:tcPr>
          <w:p w14:paraId="742FCDCC" w14:textId="77777777" w:rsidR="00F542C2" w:rsidRDefault="00F542C2" w:rsidP="00F542C2">
            <w:pPr>
              <w:jc w:val="center"/>
              <w:rPr>
                <w:szCs w:val="20"/>
              </w:rPr>
            </w:pPr>
            <w:r>
              <w:rPr>
                <w:szCs w:val="20"/>
              </w:rPr>
              <w:t>&lt;insert due date&gt;</w:t>
            </w:r>
          </w:p>
        </w:tc>
      </w:tr>
      <w:tr w:rsidR="00F542C2" w:rsidRPr="0090566F" w14:paraId="76FFF1DF" w14:textId="77777777" w:rsidTr="00E42239">
        <w:tc>
          <w:tcPr>
            <w:tcW w:w="8748" w:type="dxa"/>
            <w:gridSpan w:val="2"/>
            <w:tcBorders>
              <w:top w:val="dotted" w:sz="4" w:space="0" w:color="auto"/>
              <w:bottom w:val="single" w:sz="4" w:space="0" w:color="auto"/>
              <w:right w:val="nil"/>
            </w:tcBorders>
            <w:shd w:val="clear" w:color="auto" w:fill="BD313B"/>
            <w:vAlign w:val="center"/>
          </w:tcPr>
          <w:p w14:paraId="6582EFF3" w14:textId="77777777" w:rsidR="00F542C2" w:rsidRPr="0090566F" w:rsidRDefault="00F542C2" w:rsidP="00F542C2">
            <w:pPr>
              <w:rPr>
                <w:szCs w:val="20"/>
              </w:rPr>
            </w:pPr>
            <w:r w:rsidRPr="004F138A">
              <w:rPr>
                <w:b/>
                <w:color w:val="FFFFFF" w:themeColor="background1"/>
                <w:szCs w:val="20"/>
              </w:rPr>
              <w:t>Total Points</w:t>
            </w:r>
          </w:p>
        </w:tc>
        <w:tc>
          <w:tcPr>
            <w:tcW w:w="1170" w:type="dxa"/>
            <w:tcBorders>
              <w:top w:val="dotted" w:sz="4" w:space="0" w:color="auto"/>
              <w:left w:val="nil"/>
              <w:bottom w:val="single" w:sz="4" w:space="0" w:color="auto"/>
              <w:right w:val="nil"/>
            </w:tcBorders>
            <w:shd w:val="clear" w:color="auto" w:fill="BD313B"/>
            <w:vAlign w:val="center"/>
          </w:tcPr>
          <w:p w14:paraId="6B3C2B6B" w14:textId="77777777" w:rsidR="00F542C2" w:rsidRPr="0090566F" w:rsidRDefault="00F542C2" w:rsidP="00F542C2">
            <w:pPr>
              <w:jc w:val="center"/>
              <w:rPr>
                <w:szCs w:val="20"/>
              </w:rPr>
            </w:pPr>
            <w:r w:rsidRPr="00704919">
              <w:rPr>
                <w:b/>
                <w:color w:val="FFFFFF" w:themeColor="background1"/>
                <w:szCs w:val="20"/>
              </w:rPr>
              <w:t>100</w:t>
            </w:r>
          </w:p>
        </w:tc>
        <w:tc>
          <w:tcPr>
            <w:tcW w:w="3060" w:type="dxa"/>
            <w:tcBorders>
              <w:top w:val="dotted" w:sz="4" w:space="0" w:color="auto"/>
              <w:left w:val="nil"/>
              <w:bottom w:val="single" w:sz="4" w:space="0" w:color="auto"/>
            </w:tcBorders>
            <w:shd w:val="clear" w:color="auto" w:fill="BD313B"/>
            <w:vAlign w:val="center"/>
          </w:tcPr>
          <w:p w14:paraId="7E5AA885" w14:textId="77777777" w:rsidR="00F542C2" w:rsidRPr="0090566F" w:rsidRDefault="00F542C2" w:rsidP="00F542C2">
            <w:pPr>
              <w:jc w:val="center"/>
              <w:rPr>
                <w:szCs w:val="20"/>
              </w:rPr>
            </w:pPr>
          </w:p>
        </w:tc>
      </w:tr>
    </w:tbl>
    <w:p w14:paraId="53EEE615" w14:textId="77777777" w:rsidR="0060188F" w:rsidRDefault="0060188F" w:rsidP="007235A8">
      <w:pPr>
        <w:rPr>
          <w:b/>
          <w:szCs w:val="20"/>
        </w:rPr>
        <w:sectPr w:rsidR="0060188F" w:rsidSect="0050669B">
          <w:headerReference w:type="first" r:id="rId17"/>
          <w:pgSz w:w="15840" w:h="12240" w:orient="landscape" w:code="1"/>
          <w:pgMar w:top="1440" w:right="1440" w:bottom="1440" w:left="1440" w:header="720" w:footer="720" w:gutter="0"/>
          <w:cols w:space="180"/>
          <w:docGrid w:linePitch="360"/>
        </w:sectPr>
      </w:pPr>
    </w:p>
    <w:p w14:paraId="0EFD8707" w14:textId="77777777" w:rsidR="00704919" w:rsidRDefault="00704919" w:rsidP="00E127B5">
      <w:pPr>
        <w:tabs>
          <w:tab w:val="left" w:pos="0"/>
          <w:tab w:val="left" w:pos="3720"/>
        </w:tabs>
        <w:outlineLvl w:val="0"/>
        <w:rPr>
          <w:rFonts w:cs="Arial"/>
          <w:color w:val="000000" w:themeColor="text1"/>
          <w:szCs w:val="20"/>
        </w:rPr>
      </w:pPr>
    </w:p>
    <w:p w14:paraId="2F31D164" w14:textId="77777777" w:rsidR="00704919" w:rsidRDefault="00704919" w:rsidP="00E127B5">
      <w:pPr>
        <w:tabs>
          <w:tab w:val="left" w:pos="0"/>
          <w:tab w:val="left" w:pos="3720"/>
        </w:tabs>
        <w:outlineLvl w:val="0"/>
        <w:rPr>
          <w:rFonts w:cs="Arial"/>
          <w:color w:val="000000" w:themeColor="text1"/>
          <w:szCs w:val="20"/>
        </w:rPr>
      </w:pPr>
    </w:p>
    <w:p w14:paraId="253AA57F" w14:textId="77777777" w:rsidR="00E42239" w:rsidRDefault="00E42239">
      <w:pPr>
        <w:rPr>
          <w:rFonts w:cs="Arial"/>
          <w:b/>
          <w:color w:val="BD313B"/>
          <w:sz w:val="22"/>
          <w:szCs w:val="22"/>
        </w:rPr>
      </w:pPr>
      <w:r>
        <w:rPr>
          <w:color w:val="BD313B"/>
        </w:rPr>
        <w:br w:type="page"/>
      </w:r>
    </w:p>
    <w:p w14:paraId="55EBCD81" w14:textId="77777777" w:rsidR="00704919" w:rsidRDefault="00704919" w:rsidP="003E2D4F">
      <w:pPr>
        <w:pStyle w:val="Heading1"/>
        <w:rPr>
          <w:color w:val="9C2C2A" w:themeColor="accent1"/>
        </w:rPr>
      </w:pPr>
      <w:r w:rsidRPr="00825CE5">
        <w:rPr>
          <w:color w:val="BD313B"/>
        </w:rPr>
        <w:lastRenderedPageBreak/>
        <w:t>Course Schedule</w:t>
      </w:r>
    </w:p>
    <w:p w14:paraId="5237BBEF" w14:textId="77777777" w:rsidR="00704919" w:rsidRPr="00704919" w:rsidRDefault="00704919" w:rsidP="00704919"/>
    <w:tbl>
      <w:tblPr>
        <w:tblStyle w:val="TableGrid"/>
        <w:tblW w:w="4968" w:type="pct"/>
        <w:tblInd w:w="-113" w:type="dxa"/>
        <w:tblBorders>
          <w:insideH w:val="dotted" w:sz="4" w:space="0" w:color="000000"/>
          <w:insideV w:val="dotted" w:sz="4" w:space="0" w:color="000000"/>
        </w:tblBorders>
        <w:tblLook w:val="04A0" w:firstRow="1" w:lastRow="0" w:firstColumn="1" w:lastColumn="0" w:noHBand="0" w:noVBand="1"/>
      </w:tblPr>
      <w:tblGrid>
        <w:gridCol w:w="2554"/>
        <w:gridCol w:w="4510"/>
        <w:gridCol w:w="5803"/>
      </w:tblGrid>
      <w:tr w:rsidR="00704919" w:rsidRPr="00704919" w14:paraId="5260CA6E" w14:textId="77777777" w:rsidTr="00E42239">
        <w:tc>
          <w:tcPr>
            <w:tcW w:w="992" w:type="pct"/>
            <w:tcBorders>
              <w:top w:val="single" w:sz="4" w:space="0" w:color="000000"/>
              <w:bottom w:val="dotted" w:sz="4" w:space="0" w:color="000000"/>
              <w:right w:val="nil"/>
            </w:tcBorders>
            <w:shd w:val="clear" w:color="auto" w:fill="BD313B"/>
            <w:vAlign w:val="center"/>
          </w:tcPr>
          <w:p w14:paraId="3F319325" w14:textId="77777777" w:rsidR="00704919" w:rsidRPr="00704919" w:rsidRDefault="00704919" w:rsidP="00C6480B">
            <w:pPr>
              <w:tabs>
                <w:tab w:val="left" w:pos="0"/>
                <w:tab w:val="left" w:pos="3720"/>
              </w:tabs>
              <w:spacing w:before="40" w:after="40"/>
              <w:jc w:val="center"/>
              <w:outlineLvl w:val="0"/>
              <w:rPr>
                <w:rFonts w:cs="Arial"/>
                <w:b/>
                <w:color w:val="FFFFFF" w:themeColor="background1"/>
                <w:szCs w:val="20"/>
              </w:rPr>
            </w:pPr>
          </w:p>
        </w:tc>
        <w:tc>
          <w:tcPr>
            <w:tcW w:w="1752" w:type="pct"/>
            <w:tcBorders>
              <w:top w:val="single" w:sz="4" w:space="0" w:color="000000"/>
              <w:left w:val="nil"/>
              <w:bottom w:val="dotted" w:sz="4" w:space="0" w:color="000000"/>
              <w:right w:val="nil"/>
            </w:tcBorders>
            <w:shd w:val="clear" w:color="auto" w:fill="BD313B"/>
            <w:vAlign w:val="center"/>
          </w:tcPr>
          <w:p w14:paraId="6BE6CBAE" w14:textId="77777777" w:rsidR="00704919" w:rsidRPr="00704919" w:rsidRDefault="00704919" w:rsidP="00C6480B">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Start</w:t>
            </w:r>
          </w:p>
        </w:tc>
        <w:tc>
          <w:tcPr>
            <w:tcW w:w="2255" w:type="pct"/>
            <w:tcBorders>
              <w:top w:val="single" w:sz="4" w:space="0" w:color="000000"/>
              <w:left w:val="nil"/>
              <w:bottom w:val="dotted" w:sz="4" w:space="0" w:color="000000"/>
            </w:tcBorders>
            <w:shd w:val="clear" w:color="auto" w:fill="BD313B"/>
            <w:vAlign w:val="center"/>
          </w:tcPr>
          <w:p w14:paraId="1020B8DE" w14:textId="77777777" w:rsidR="00704919" w:rsidRPr="00704919" w:rsidRDefault="00704919" w:rsidP="00C6480B">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End</w:t>
            </w:r>
          </w:p>
        </w:tc>
      </w:tr>
      <w:tr w:rsidR="00704919" w14:paraId="715B28C7" w14:textId="77777777" w:rsidTr="00E42239">
        <w:tc>
          <w:tcPr>
            <w:tcW w:w="992" w:type="pct"/>
            <w:tcBorders>
              <w:top w:val="dotted" w:sz="4" w:space="0" w:color="000000"/>
            </w:tcBorders>
            <w:vAlign w:val="center"/>
          </w:tcPr>
          <w:p w14:paraId="6642B720"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One</w:t>
            </w:r>
          </w:p>
        </w:tc>
        <w:tc>
          <w:tcPr>
            <w:tcW w:w="1752" w:type="pct"/>
            <w:tcBorders>
              <w:top w:val="dotted" w:sz="4" w:space="0" w:color="000000"/>
            </w:tcBorders>
            <w:vAlign w:val="center"/>
          </w:tcPr>
          <w:p w14:paraId="2878264F" w14:textId="77777777" w:rsidR="00704919" w:rsidRPr="007235A8" w:rsidRDefault="00C6480B" w:rsidP="00C6480B">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&lt;i</w:t>
            </w:r>
            <w:r w:rsidR="00704919" w:rsidRPr="007235A8">
              <w:rPr>
                <w:rFonts w:cs="Arial"/>
                <w:color w:val="000000" w:themeColor="text1"/>
                <w:sz w:val="20"/>
                <w:szCs w:val="20"/>
              </w:rPr>
              <w:t>nsert start date</w:t>
            </w:r>
            <w:r>
              <w:rPr>
                <w:rFonts w:cs="Arial"/>
                <w:color w:val="000000" w:themeColor="text1"/>
                <w:sz w:val="20"/>
                <w:szCs w:val="20"/>
              </w:rPr>
              <w:t>&gt;</w:t>
            </w:r>
          </w:p>
        </w:tc>
        <w:tc>
          <w:tcPr>
            <w:tcW w:w="2255" w:type="pct"/>
            <w:tcBorders>
              <w:top w:val="dotted" w:sz="4" w:space="0" w:color="000000"/>
            </w:tcBorders>
            <w:vAlign w:val="center"/>
          </w:tcPr>
          <w:p w14:paraId="24627CD1" w14:textId="77777777" w:rsidR="00704919" w:rsidRPr="007235A8" w:rsidRDefault="00C6480B" w:rsidP="00C6480B">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&lt;i</w:t>
            </w:r>
            <w:r w:rsidR="00704919" w:rsidRPr="007235A8">
              <w:rPr>
                <w:rFonts w:cs="Arial"/>
                <w:color w:val="000000" w:themeColor="text1"/>
                <w:sz w:val="20"/>
                <w:szCs w:val="20"/>
              </w:rPr>
              <w:t>nsert end date</w:t>
            </w:r>
            <w:r>
              <w:rPr>
                <w:rFonts w:cs="Arial"/>
                <w:color w:val="000000" w:themeColor="text1"/>
                <w:sz w:val="20"/>
                <w:szCs w:val="20"/>
              </w:rPr>
              <w:t>&gt;</w:t>
            </w:r>
          </w:p>
        </w:tc>
      </w:tr>
      <w:tr w:rsidR="00704919" w14:paraId="48A143D8" w14:textId="77777777" w:rsidTr="00E42239">
        <w:tc>
          <w:tcPr>
            <w:tcW w:w="992" w:type="pct"/>
            <w:shd w:val="clear" w:color="auto" w:fill="D8D9DA"/>
            <w:vAlign w:val="center"/>
          </w:tcPr>
          <w:p w14:paraId="513845BD" w14:textId="77777777" w:rsidR="00704919" w:rsidRPr="007235A8" w:rsidRDefault="00D15A2E"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Two</w:t>
            </w:r>
          </w:p>
        </w:tc>
        <w:tc>
          <w:tcPr>
            <w:tcW w:w="1752" w:type="pct"/>
            <w:shd w:val="clear" w:color="auto" w:fill="D8D9DA"/>
            <w:vAlign w:val="center"/>
          </w:tcPr>
          <w:p w14:paraId="76D84FC7"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2255" w:type="pct"/>
            <w:shd w:val="clear" w:color="auto" w:fill="D8D9DA"/>
            <w:vAlign w:val="center"/>
          </w:tcPr>
          <w:p w14:paraId="6379899D"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r w:rsidR="00704919" w14:paraId="4974BE0B" w14:textId="77777777" w:rsidTr="00E42239">
        <w:tc>
          <w:tcPr>
            <w:tcW w:w="992" w:type="pct"/>
            <w:vAlign w:val="center"/>
          </w:tcPr>
          <w:p w14:paraId="6DB4A050" w14:textId="77777777" w:rsidR="00704919" w:rsidRPr="007235A8" w:rsidRDefault="00D15A2E"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Three</w:t>
            </w:r>
          </w:p>
        </w:tc>
        <w:tc>
          <w:tcPr>
            <w:tcW w:w="1752" w:type="pct"/>
            <w:vAlign w:val="center"/>
          </w:tcPr>
          <w:p w14:paraId="45771E04"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2255" w:type="pct"/>
            <w:vAlign w:val="center"/>
          </w:tcPr>
          <w:p w14:paraId="05C74A29"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r w:rsidR="00704919" w14:paraId="37C5E857" w14:textId="77777777" w:rsidTr="00E42239">
        <w:tc>
          <w:tcPr>
            <w:tcW w:w="992" w:type="pct"/>
            <w:shd w:val="clear" w:color="auto" w:fill="D8D9DA"/>
            <w:vAlign w:val="center"/>
          </w:tcPr>
          <w:p w14:paraId="1EAB79D9" w14:textId="77777777" w:rsidR="00704919" w:rsidRPr="007235A8" w:rsidRDefault="00D15A2E"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Four</w:t>
            </w:r>
          </w:p>
        </w:tc>
        <w:tc>
          <w:tcPr>
            <w:tcW w:w="1752" w:type="pct"/>
            <w:shd w:val="clear" w:color="auto" w:fill="D8D9DA"/>
            <w:vAlign w:val="center"/>
          </w:tcPr>
          <w:p w14:paraId="336E491B"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2255" w:type="pct"/>
            <w:shd w:val="clear" w:color="auto" w:fill="D8D9DA"/>
            <w:vAlign w:val="center"/>
          </w:tcPr>
          <w:p w14:paraId="28F77165"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r w:rsidR="00704919" w14:paraId="13831E44" w14:textId="77777777" w:rsidTr="00E42239">
        <w:tc>
          <w:tcPr>
            <w:tcW w:w="992" w:type="pct"/>
            <w:vAlign w:val="center"/>
          </w:tcPr>
          <w:p w14:paraId="3E6F115F" w14:textId="77777777" w:rsidR="00704919" w:rsidRPr="007235A8" w:rsidRDefault="00D15A2E"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Five</w:t>
            </w:r>
          </w:p>
        </w:tc>
        <w:tc>
          <w:tcPr>
            <w:tcW w:w="1752" w:type="pct"/>
            <w:vAlign w:val="center"/>
          </w:tcPr>
          <w:p w14:paraId="45FA3317"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2255" w:type="pct"/>
            <w:vAlign w:val="center"/>
          </w:tcPr>
          <w:p w14:paraId="2A86E16F"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bl>
    <w:p w14:paraId="282CE05C" w14:textId="77777777" w:rsidR="00704919" w:rsidRDefault="00704919" w:rsidP="00E127B5">
      <w:pPr>
        <w:tabs>
          <w:tab w:val="left" w:pos="0"/>
          <w:tab w:val="left" w:pos="3720"/>
        </w:tabs>
        <w:outlineLvl w:val="0"/>
        <w:rPr>
          <w:rFonts w:cs="Arial"/>
          <w:color w:val="000000" w:themeColor="text1"/>
          <w:szCs w:val="20"/>
        </w:rPr>
      </w:pPr>
    </w:p>
    <w:p w14:paraId="5CA7F21A" w14:textId="77777777" w:rsidR="00704919" w:rsidRDefault="00704919" w:rsidP="00E127B5">
      <w:pPr>
        <w:tabs>
          <w:tab w:val="left" w:pos="0"/>
          <w:tab w:val="left" w:pos="3720"/>
        </w:tabs>
        <w:outlineLvl w:val="0"/>
        <w:rPr>
          <w:rFonts w:cs="Arial"/>
          <w:color w:val="000000" w:themeColor="text1"/>
          <w:szCs w:val="20"/>
        </w:rPr>
      </w:pPr>
    </w:p>
    <w:p w14:paraId="31FFB0A1" w14:textId="77777777" w:rsidR="00704919" w:rsidRPr="0090566F" w:rsidRDefault="00704919" w:rsidP="00E127B5">
      <w:pPr>
        <w:tabs>
          <w:tab w:val="left" w:pos="0"/>
          <w:tab w:val="left" w:pos="3720"/>
        </w:tabs>
        <w:outlineLvl w:val="0"/>
        <w:rPr>
          <w:rFonts w:cs="Arial"/>
          <w:color w:val="000000" w:themeColor="text1"/>
          <w:szCs w:val="20"/>
        </w:rPr>
        <w:sectPr w:rsidR="00704919" w:rsidRPr="0090566F" w:rsidSect="0050669B">
          <w:type w:val="continuous"/>
          <w:pgSz w:w="15840" w:h="12240" w:orient="landscape" w:code="1"/>
          <w:pgMar w:top="1440" w:right="1440" w:bottom="1440" w:left="1440" w:header="720" w:footer="720" w:gutter="0"/>
          <w:cols w:space="180"/>
          <w:docGrid w:linePitch="360"/>
        </w:sectPr>
      </w:pPr>
    </w:p>
    <w:p w14:paraId="3927DA85" w14:textId="77777777" w:rsidR="00625B51" w:rsidRPr="00D15A2E" w:rsidRDefault="008F09AD" w:rsidP="00D15A2E">
      <w:pPr>
        <w:pStyle w:val="Heading1"/>
        <w:jc w:val="center"/>
        <w:rPr>
          <w:color w:val="9C2C2A" w:themeColor="accent1"/>
          <w:sz w:val="28"/>
        </w:rPr>
      </w:pPr>
      <w:r w:rsidRPr="00825CE5">
        <w:rPr>
          <w:color w:val="BD313B"/>
          <w:sz w:val="28"/>
        </w:rPr>
        <w:lastRenderedPageBreak/>
        <w:t>Weekly Learning Modules</w:t>
      </w:r>
    </w:p>
    <w:p w14:paraId="48F6E57A" w14:textId="77777777" w:rsidR="008F09AD" w:rsidRDefault="008F09AD" w:rsidP="00E127B5">
      <w:pPr>
        <w:pStyle w:val="AssignmentsLevel2"/>
        <w:numPr>
          <w:ilvl w:val="0"/>
          <w:numId w:val="0"/>
        </w:num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DA033B" w:rsidRPr="0090566F" w14:paraId="3720E66B" w14:textId="77777777" w:rsidTr="00F10286">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42CE45E6" w14:textId="77777777" w:rsidR="00DA033B" w:rsidRPr="00842155" w:rsidRDefault="00DA033B" w:rsidP="00A031D7">
            <w:pPr>
              <w:pStyle w:val="WeeklyTopicHeading1"/>
            </w:pPr>
            <w:bookmarkStart w:id="1" w:name="weekone"/>
            <w:bookmarkStart w:id="2" w:name="_Toc358980894"/>
            <w:bookmarkEnd w:id="1"/>
            <w:r w:rsidRPr="0068364F">
              <w:t xml:space="preserve">Week One: </w:t>
            </w:r>
            <w:bookmarkEnd w:id="2"/>
            <w:r w:rsidR="009B7433">
              <w:t>How Do Historians Discover the P</w:t>
            </w:r>
            <w:r w:rsidR="00A031D7">
              <w:t>ast?</w:t>
            </w:r>
          </w:p>
        </w:tc>
        <w:tc>
          <w:tcPr>
            <w:tcW w:w="2880" w:type="dxa"/>
            <w:gridSpan w:val="2"/>
            <w:tcBorders>
              <w:left w:val="nil"/>
              <w:bottom w:val="single" w:sz="4" w:space="0" w:color="000000" w:themeColor="text1"/>
            </w:tcBorders>
            <w:shd w:val="clear" w:color="auto" w:fill="BD313B"/>
            <w:vAlign w:val="center"/>
          </w:tcPr>
          <w:p w14:paraId="7E5C5474" w14:textId="77777777" w:rsidR="00DA033B" w:rsidRPr="00D15A2E" w:rsidRDefault="00DA033B" w:rsidP="00DA033B">
            <w:pPr>
              <w:tabs>
                <w:tab w:val="left" w:pos="0"/>
                <w:tab w:val="left" w:pos="3720"/>
              </w:tabs>
              <w:outlineLvl w:val="0"/>
              <w:rPr>
                <w:rFonts w:cs="Arial"/>
                <w:color w:val="FFFFFF" w:themeColor="background1"/>
                <w:sz w:val="28"/>
                <w:szCs w:val="28"/>
              </w:rPr>
            </w:pPr>
          </w:p>
        </w:tc>
      </w:tr>
      <w:tr w:rsidR="00A534FA" w:rsidRPr="00842155" w14:paraId="1B9ACB86" w14:textId="77777777" w:rsidTr="00F10286">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04346F84" w14:textId="77777777" w:rsidR="00A534FA" w:rsidRPr="005B10FE" w:rsidRDefault="00A534FA" w:rsidP="00C02CF0">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6AA6C9DB" w14:textId="77777777" w:rsidR="00A534FA" w:rsidRPr="00842155" w:rsidRDefault="00A534FA" w:rsidP="00C02CF0">
            <w:pPr>
              <w:tabs>
                <w:tab w:val="left" w:pos="0"/>
                <w:tab w:val="left" w:pos="3720"/>
              </w:tabs>
              <w:outlineLvl w:val="0"/>
              <w:rPr>
                <w:rFonts w:cs="Arial"/>
                <w:szCs w:val="20"/>
              </w:rPr>
            </w:pPr>
            <w:r w:rsidRPr="005B10FE">
              <w:rPr>
                <w:rFonts w:cs="Arial"/>
                <w:b/>
                <w:i/>
                <w:szCs w:val="20"/>
              </w:rPr>
              <w:t>Alignment</w:t>
            </w:r>
          </w:p>
        </w:tc>
      </w:tr>
      <w:tr w:rsidR="00A534FA" w:rsidRPr="00842155" w14:paraId="0FFDC6FF" w14:textId="77777777" w:rsidTr="00F10286">
        <w:trPr>
          <w:trHeight w:val="30"/>
        </w:trPr>
        <w:tc>
          <w:tcPr>
            <w:tcW w:w="10170" w:type="dxa"/>
            <w:tcBorders>
              <w:bottom w:val="nil"/>
              <w:right w:val="nil"/>
            </w:tcBorders>
            <w:tcMar>
              <w:top w:w="115" w:type="dxa"/>
              <w:left w:w="115" w:type="dxa"/>
              <w:bottom w:w="115" w:type="dxa"/>
              <w:right w:w="115" w:type="dxa"/>
            </w:tcMar>
          </w:tcPr>
          <w:p w14:paraId="1C7E9BEA" w14:textId="77777777" w:rsidR="00A534FA" w:rsidRPr="00842155" w:rsidRDefault="00DF7DC2" w:rsidP="00DF7DC2">
            <w:pPr>
              <w:pStyle w:val="ObjectiveBullet"/>
              <w:numPr>
                <w:ilvl w:val="1"/>
                <w:numId w:val="5"/>
              </w:numPr>
              <w:tabs>
                <w:tab w:val="clear" w:pos="0"/>
              </w:tabs>
            </w:pPr>
            <w:r w:rsidRPr="00DF7DC2">
              <w:t>Describe the differences between primary and secondary sources in historical research.</w:t>
            </w:r>
          </w:p>
        </w:tc>
        <w:tc>
          <w:tcPr>
            <w:tcW w:w="2880" w:type="dxa"/>
            <w:gridSpan w:val="2"/>
            <w:tcBorders>
              <w:left w:val="nil"/>
              <w:bottom w:val="nil"/>
            </w:tcBorders>
          </w:tcPr>
          <w:p w14:paraId="40301761" w14:textId="77777777" w:rsidR="00A534FA" w:rsidRPr="00842155" w:rsidRDefault="00A031D7" w:rsidP="00C02CF0">
            <w:pPr>
              <w:tabs>
                <w:tab w:val="left" w:pos="0"/>
                <w:tab w:val="left" w:pos="3720"/>
              </w:tabs>
              <w:outlineLvl w:val="0"/>
              <w:rPr>
                <w:rFonts w:cs="Arial"/>
                <w:szCs w:val="20"/>
              </w:rPr>
            </w:pPr>
            <w:r>
              <w:rPr>
                <w:rFonts w:cs="Arial"/>
                <w:szCs w:val="20"/>
              </w:rPr>
              <w:t>CLO1</w:t>
            </w:r>
          </w:p>
        </w:tc>
      </w:tr>
      <w:tr w:rsidR="00A534FA" w:rsidRPr="00842155" w14:paraId="0596DA20" w14:textId="77777777" w:rsidTr="00F10286">
        <w:trPr>
          <w:trHeight w:val="38"/>
        </w:trPr>
        <w:tc>
          <w:tcPr>
            <w:tcW w:w="10170" w:type="dxa"/>
            <w:tcBorders>
              <w:top w:val="nil"/>
              <w:bottom w:val="nil"/>
              <w:right w:val="nil"/>
            </w:tcBorders>
            <w:tcMar>
              <w:top w:w="115" w:type="dxa"/>
              <w:left w:w="115" w:type="dxa"/>
              <w:bottom w:w="115" w:type="dxa"/>
              <w:right w:w="115" w:type="dxa"/>
            </w:tcMar>
          </w:tcPr>
          <w:p w14:paraId="15C7E78D" w14:textId="77777777" w:rsidR="00A534FA" w:rsidRPr="00842155" w:rsidRDefault="00776EA6" w:rsidP="00776EA6">
            <w:pPr>
              <w:pStyle w:val="ObjectiveBullet"/>
              <w:numPr>
                <w:ilvl w:val="1"/>
                <w:numId w:val="5"/>
              </w:numPr>
            </w:pPr>
            <w:r w:rsidRPr="00776EA6">
              <w:t>Identify what kinds of sources are available to researchers if a culture did not leave behind written records.</w:t>
            </w:r>
          </w:p>
        </w:tc>
        <w:tc>
          <w:tcPr>
            <w:tcW w:w="2880" w:type="dxa"/>
            <w:gridSpan w:val="2"/>
            <w:tcBorders>
              <w:top w:val="nil"/>
              <w:left w:val="nil"/>
              <w:bottom w:val="nil"/>
            </w:tcBorders>
          </w:tcPr>
          <w:p w14:paraId="310AC791" w14:textId="77777777" w:rsidR="00A534FA" w:rsidRPr="00842155" w:rsidRDefault="00A031D7" w:rsidP="00C02CF0">
            <w:pPr>
              <w:tabs>
                <w:tab w:val="left" w:pos="0"/>
                <w:tab w:val="left" w:pos="3720"/>
              </w:tabs>
              <w:outlineLvl w:val="0"/>
              <w:rPr>
                <w:rFonts w:cs="Arial"/>
                <w:szCs w:val="20"/>
              </w:rPr>
            </w:pPr>
            <w:r>
              <w:rPr>
                <w:rFonts w:cs="Arial"/>
                <w:szCs w:val="20"/>
              </w:rPr>
              <w:t>CLO1, CLO2</w:t>
            </w:r>
          </w:p>
        </w:tc>
      </w:tr>
      <w:tr w:rsidR="00A534FA" w:rsidRPr="00053AE7" w14:paraId="27E19CC6" w14:textId="77777777" w:rsidTr="00F10286">
        <w:trPr>
          <w:trHeight w:val="128"/>
        </w:trPr>
        <w:tc>
          <w:tcPr>
            <w:tcW w:w="10170" w:type="dxa"/>
            <w:tcBorders>
              <w:top w:val="nil"/>
              <w:bottom w:val="nil"/>
              <w:right w:val="nil"/>
            </w:tcBorders>
            <w:tcMar>
              <w:top w:w="115" w:type="dxa"/>
              <w:left w:w="115" w:type="dxa"/>
              <w:bottom w:w="115" w:type="dxa"/>
              <w:right w:w="115" w:type="dxa"/>
            </w:tcMar>
          </w:tcPr>
          <w:p w14:paraId="073AA5F1" w14:textId="77777777" w:rsidR="00A031D7" w:rsidRDefault="00A031D7" w:rsidP="009B7433">
            <w:pPr>
              <w:pStyle w:val="ObjectiveBullet"/>
              <w:numPr>
                <w:ilvl w:val="1"/>
                <w:numId w:val="5"/>
              </w:numPr>
            </w:pPr>
            <w:r w:rsidRPr="00A031D7">
              <w:t>Analyze flaws that exist in the sources that historians utilize to uncover the past.</w:t>
            </w:r>
          </w:p>
          <w:p w14:paraId="6FFCB762" w14:textId="77777777" w:rsidR="001A247A" w:rsidRDefault="001A247A" w:rsidP="001A247A">
            <w:pPr>
              <w:pStyle w:val="ObjectiveBullet"/>
              <w:numPr>
                <w:ilvl w:val="0"/>
                <w:numId w:val="0"/>
              </w:numPr>
              <w:ind w:left="360"/>
            </w:pPr>
          </w:p>
          <w:p w14:paraId="4D142A94" w14:textId="77777777" w:rsidR="001A247A" w:rsidRPr="009B7433" w:rsidRDefault="001A247A" w:rsidP="001A247A">
            <w:pPr>
              <w:pStyle w:val="ObjectiveBullet"/>
              <w:numPr>
                <w:ilvl w:val="1"/>
                <w:numId w:val="5"/>
              </w:numPr>
            </w:pPr>
            <w:r>
              <w:t>Determine the usefulness of oral history as a historical sou</w:t>
            </w:r>
            <w:r w:rsidR="008E620A">
              <w:t>r</w:t>
            </w:r>
            <w:r>
              <w:t>ce.</w:t>
            </w:r>
          </w:p>
        </w:tc>
        <w:tc>
          <w:tcPr>
            <w:tcW w:w="2880" w:type="dxa"/>
            <w:gridSpan w:val="2"/>
            <w:tcBorders>
              <w:top w:val="nil"/>
              <w:left w:val="nil"/>
              <w:bottom w:val="nil"/>
            </w:tcBorders>
          </w:tcPr>
          <w:p w14:paraId="19B252E6" w14:textId="77777777" w:rsidR="00A031D7" w:rsidRPr="00642D10" w:rsidRDefault="00304596" w:rsidP="009B7433">
            <w:pPr>
              <w:tabs>
                <w:tab w:val="left" w:pos="0"/>
                <w:tab w:val="left" w:pos="3720"/>
              </w:tabs>
              <w:outlineLvl w:val="0"/>
              <w:rPr>
                <w:rFonts w:cs="Arial"/>
                <w:szCs w:val="20"/>
                <w:lang w:val="es-US"/>
              </w:rPr>
            </w:pPr>
            <w:r w:rsidRPr="00642D10">
              <w:rPr>
                <w:rFonts w:cs="Arial"/>
                <w:szCs w:val="20"/>
                <w:lang w:val="es-US"/>
              </w:rPr>
              <w:t xml:space="preserve">CLO1, </w:t>
            </w:r>
            <w:r w:rsidR="009B7433" w:rsidRPr="00642D10">
              <w:rPr>
                <w:rFonts w:cs="Arial"/>
                <w:szCs w:val="20"/>
                <w:lang w:val="es-US"/>
              </w:rPr>
              <w:t>CLO2, CLO</w:t>
            </w:r>
            <w:r w:rsidR="00A031D7" w:rsidRPr="00642D10">
              <w:rPr>
                <w:rFonts w:cs="Arial"/>
                <w:szCs w:val="20"/>
                <w:lang w:val="es-US"/>
              </w:rPr>
              <w:t>3</w:t>
            </w:r>
          </w:p>
          <w:p w14:paraId="692300F1" w14:textId="77777777" w:rsidR="001A247A" w:rsidRPr="00642D10" w:rsidRDefault="001A247A" w:rsidP="009B7433">
            <w:pPr>
              <w:tabs>
                <w:tab w:val="left" w:pos="0"/>
                <w:tab w:val="left" w:pos="3720"/>
              </w:tabs>
              <w:outlineLvl w:val="0"/>
              <w:rPr>
                <w:rFonts w:cs="Arial"/>
                <w:szCs w:val="20"/>
                <w:lang w:val="es-US"/>
              </w:rPr>
            </w:pPr>
          </w:p>
          <w:p w14:paraId="7EE81103" w14:textId="77777777" w:rsidR="001A247A" w:rsidRPr="00642D10" w:rsidRDefault="001A247A" w:rsidP="009B7433">
            <w:pPr>
              <w:tabs>
                <w:tab w:val="left" w:pos="0"/>
                <w:tab w:val="left" w:pos="3720"/>
              </w:tabs>
              <w:outlineLvl w:val="0"/>
              <w:rPr>
                <w:rFonts w:cs="Arial"/>
                <w:szCs w:val="20"/>
                <w:lang w:val="es-US"/>
              </w:rPr>
            </w:pPr>
            <w:r w:rsidRPr="00642D10">
              <w:rPr>
                <w:rFonts w:cs="Arial"/>
                <w:szCs w:val="20"/>
                <w:lang w:val="es-US"/>
              </w:rPr>
              <w:t>CLO1, CLO2</w:t>
            </w:r>
          </w:p>
        </w:tc>
      </w:tr>
      <w:tr w:rsidR="005B10FE" w:rsidRPr="00842155" w14:paraId="2E2825D6" w14:textId="77777777" w:rsidTr="00F10286">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15481500" w14:textId="77777777" w:rsidR="005B10FE" w:rsidRPr="005B10FE" w:rsidRDefault="00A534FA" w:rsidP="00396246">
            <w:pPr>
              <w:tabs>
                <w:tab w:val="left" w:pos="0"/>
                <w:tab w:val="left" w:pos="3720"/>
              </w:tabs>
              <w:outlineLvl w:val="0"/>
              <w:rPr>
                <w:rFonts w:cs="Arial"/>
                <w:b/>
                <w:i/>
                <w:szCs w:val="20"/>
              </w:rPr>
            </w:pPr>
            <w:r>
              <w:rPr>
                <w:rFonts w:cs="Arial"/>
                <w:b/>
                <w:i/>
                <w:sz w:val="22"/>
                <w:szCs w:val="20"/>
              </w:rPr>
              <w:t xml:space="preserve">Required </w:t>
            </w:r>
            <w:r w:rsidR="00396246">
              <w:rPr>
                <w:rFonts w:cs="Arial"/>
                <w:b/>
                <w:i/>
                <w:sz w:val="22"/>
                <w:szCs w:val="20"/>
              </w:rPr>
              <w:t xml:space="preserve">Learning </w:t>
            </w:r>
            <w:r>
              <w:rPr>
                <w:rFonts w:cs="Arial"/>
                <w:b/>
                <w:i/>
                <w:sz w:val="22"/>
                <w:szCs w:val="20"/>
              </w:rPr>
              <w:t xml:space="preserve">Resources and </w:t>
            </w:r>
            <w:r w:rsidR="005B10FE" w:rsidRPr="005B10FE">
              <w:rPr>
                <w:rFonts w:cs="Arial"/>
                <w:b/>
                <w:i/>
                <w:sz w:val="22"/>
                <w:szCs w:val="20"/>
              </w:rPr>
              <w:t>Activities</w:t>
            </w:r>
            <w:r w:rsidR="005B10FE" w:rsidRPr="005B10FE">
              <w:rPr>
                <w:rFonts w:cs="Arial"/>
                <w:i/>
                <w:szCs w:val="20"/>
              </w:rPr>
              <w:t xml:space="preserve">: </w:t>
            </w:r>
            <w:r w:rsidRPr="005B10FE">
              <w:rPr>
                <w:rFonts w:cs="Arial"/>
                <w:i/>
                <w:szCs w:val="20"/>
              </w:rPr>
              <w:t xml:space="preserve">Students must </w:t>
            </w:r>
            <w:r w:rsidR="00396246">
              <w:rPr>
                <w:rFonts w:cs="Arial"/>
                <w:i/>
                <w:szCs w:val="20"/>
              </w:rPr>
              <w:t>complete</w:t>
            </w:r>
            <w:r w:rsidRPr="005B10FE">
              <w:rPr>
                <w:rFonts w:cs="Arial"/>
                <w:i/>
                <w:szCs w:val="20"/>
              </w:rPr>
              <w:t xml:space="preserve"> any resources </w:t>
            </w:r>
            <w:r w:rsidR="005B10FE" w:rsidRPr="005B10FE">
              <w:rPr>
                <w:rFonts w:cs="Arial"/>
                <w:i/>
                <w:szCs w:val="20"/>
              </w:rPr>
              <w:t xml:space="preserve">activities </w:t>
            </w:r>
            <w:r w:rsidR="00396246">
              <w:rPr>
                <w:rFonts w:cs="Arial"/>
                <w:i/>
                <w:szCs w:val="20"/>
              </w:rPr>
              <w:t xml:space="preserve">listed </w:t>
            </w:r>
            <w:r w:rsidR="005B10FE"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095A55E7" w14:textId="77777777" w:rsidR="005B10FE" w:rsidRPr="005B10FE" w:rsidRDefault="005B10FE" w:rsidP="005B10F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699E3B88" w14:textId="77777777" w:rsidR="005B10FE" w:rsidRPr="005B10FE" w:rsidRDefault="005B10FE" w:rsidP="005B10FE">
            <w:pPr>
              <w:tabs>
                <w:tab w:val="left" w:pos="0"/>
                <w:tab w:val="left" w:pos="3720"/>
              </w:tabs>
              <w:outlineLvl w:val="0"/>
              <w:rPr>
                <w:rFonts w:cs="Arial"/>
                <w:b/>
                <w:i/>
                <w:szCs w:val="20"/>
              </w:rPr>
            </w:pPr>
            <w:r w:rsidRPr="005B10FE">
              <w:rPr>
                <w:rFonts w:cs="Arial"/>
                <w:b/>
                <w:i/>
                <w:szCs w:val="20"/>
              </w:rPr>
              <w:t>Pages/AIE/</w:t>
            </w:r>
          </w:p>
          <w:p w14:paraId="765ECE95" w14:textId="77777777" w:rsidR="005B10FE" w:rsidRPr="005B10FE" w:rsidRDefault="005B10FE" w:rsidP="005B10FE">
            <w:pPr>
              <w:tabs>
                <w:tab w:val="left" w:pos="0"/>
                <w:tab w:val="left" w:pos="3720"/>
              </w:tabs>
              <w:outlineLvl w:val="0"/>
              <w:rPr>
                <w:rFonts w:cs="Arial"/>
                <w:b/>
                <w:i/>
                <w:szCs w:val="20"/>
              </w:rPr>
            </w:pPr>
            <w:r w:rsidRPr="005B10FE">
              <w:rPr>
                <w:rFonts w:cs="Arial"/>
                <w:b/>
                <w:i/>
                <w:szCs w:val="20"/>
              </w:rPr>
              <w:t>Generic</w:t>
            </w:r>
          </w:p>
        </w:tc>
      </w:tr>
      <w:tr w:rsidR="0043235D" w:rsidRPr="007F339F" w14:paraId="2D44D71F" w14:textId="77777777" w:rsidTr="00F10286">
        <w:tc>
          <w:tcPr>
            <w:tcW w:w="10170" w:type="dxa"/>
            <w:tcMar>
              <w:top w:w="115" w:type="dxa"/>
              <w:left w:w="115" w:type="dxa"/>
              <w:bottom w:w="115" w:type="dxa"/>
              <w:right w:w="115" w:type="dxa"/>
            </w:tcMar>
          </w:tcPr>
          <w:p w14:paraId="55405862" w14:textId="77777777" w:rsidR="0043235D" w:rsidRDefault="00E82231" w:rsidP="0043235D">
            <w:pPr>
              <w:rPr>
                <w:rFonts w:cs="Arial"/>
                <w:b/>
                <w:szCs w:val="20"/>
              </w:rPr>
            </w:pPr>
            <w:r>
              <w:rPr>
                <w:rFonts w:cs="Arial"/>
                <w:b/>
                <w:szCs w:val="20"/>
              </w:rPr>
              <w:t xml:space="preserve">Requirements </w:t>
            </w:r>
            <w:r w:rsidR="00667517">
              <w:rPr>
                <w:rFonts w:cs="Arial"/>
                <w:b/>
                <w:szCs w:val="20"/>
              </w:rPr>
              <w:t>Q&amp;A</w:t>
            </w:r>
          </w:p>
          <w:p w14:paraId="208B990C" w14:textId="77777777" w:rsidR="0043235D" w:rsidRDefault="0043235D" w:rsidP="0043235D">
            <w:pPr>
              <w:rPr>
                <w:rFonts w:cs="Arial"/>
                <w:b/>
                <w:szCs w:val="20"/>
              </w:rPr>
            </w:pPr>
          </w:p>
          <w:p w14:paraId="267B14FD" w14:textId="77777777" w:rsidR="0043235D" w:rsidRPr="0043235D" w:rsidRDefault="005B4274" w:rsidP="0043235D">
            <w:pPr>
              <w:rPr>
                <w:rFonts w:cs="Arial"/>
                <w:szCs w:val="20"/>
              </w:rPr>
            </w:pPr>
            <w:r>
              <w:rPr>
                <w:rFonts w:cs="Arial"/>
                <w:szCs w:val="20"/>
              </w:rPr>
              <w:t>As we begin our course</w:t>
            </w:r>
            <w:r w:rsidR="0043235D" w:rsidRPr="0043235D">
              <w:rPr>
                <w:rFonts w:cs="Arial"/>
                <w:szCs w:val="20"/>
              </w:rPr>
              <w:t xml:space="preserve">, </w:t>
            </w:r>
            <w:r w:rsidR="0043235D">
              <w:rPr>
                <w:rFonts w:cs="Arial"/>
                <w:szCs w:val="20"/>
              </w:rPr>
              <w:t>take time to</w:t>
            </w:r>
            <w:r>
              <w:rPr>
                <w:rFonts w:cs="Arial"/>
                <w:szCs w:val="20"/>
              </w:rPr>
              <w:t xml:space="preserve"> familiarize yourself with the</w:t>
            </w:r>
            <w:r w:rsidR="00667517">
              <w:rPr>
                <w:rFonts w:cs="Arial"/>
                <w:szCs w:val="20"/>
              </w:rPr>
              <w:t xml:space="preserve"> assignments, </w:t>
            </w:r>
            <w:r w:rsidR="0043235D">
              <w:rPr>
                <w:rFonts w:cs="Arial"/>
                <w:szCs w:val="20"/>
              </w:rPr>
              <w:t>policies</w:t>
            </w:r>
            <w:r w:rsidR="00667517">
              <w:rPr>
                <w:rFonts w:cs="Arial"/>
                <w:szCs w:val="20"/>
              </w:rPr>
              <w:t>,</w:t>
            </w:r>
            <w:r w:rsidR="0043235D">
              <w:rPr>
                <w:rFonts w:cs="Arial"/>
                <w:szCs w:val="20"/>
              </w:rPr>
              <w:t xml:space="preserve"> and expectations.</w:t>
            </w:r>
          </w:p>
          <w:p w14:paraId="5AE0E727" w14:textId="77777777" w:rsidR="0043235D" w:rsidRDefault="0043235D" w:rsidP="0043235D">
            <w:pPr>
              <w:rPr>
                <w:rFonts w:cs="Arial"/>
                <w:b/>
                <w:szCs w:val="20"/>
              </w:rPr>
            </w:pPr>
          </w:p>
          <w:p w14:paraId="0110BAAF" w14:textId="77777777" w:rsidR="0043235D" w:rsidRDefault="0043235D" w:rsidP="00C279E9">
            <w:pPr>
              <w:pStyle w:val="ListParagraph"/>
              <w:numPr>
                <w:ilvl w:val="0"/>
                <w:numId w:val="34"/>
              </w:numPr>
              <w:rPr>
                <w:rFonts w:cs="Arial"/>
                <w:szCs w:val="20"/>
              </w:rPr>
            </w:pPr>
            <w:r w:rsidRPr="0043235D">
              <w:rPr>
                <w:rFonts w:cs="Arial"/>
                <w:b/>
                <w:szCs w:val="20"/>
              </w:rPr>
              <w:t>Read</w:t>
            </w:r>
            <w:r>
              <w:rPr>
                <w:rFonts w:cs="Arial"/>
                <w:szCs w:val="20"/>
              </w:rPr>
              <w:t xml:space="preserve"> the S</w:t>
            </w:r>
            <w:r w:rsidRPr="0043235D">
              <w:rPr>
                <w:rFonts w:cs="Arial"/>
                <w:szCs w:val="20"/>
              </w:rPr>
              <w:t>yllabus</w:t>
            </w:r>
            <w:r>
              <w:rPr>
                <w:rFonts w:cs="Arial"/>
                <w:szCs w:val="20"/>
              </w:rPr>
              <w:t>.</w:t>
            </w:r>
          </w:p>
          <w:p w14:paraId="79D6742F" w14:textId="77777777" w:rsidR="0043235D" w:rsidRPr="0043235D" w:rsidRDefault="0043235D" w:rsidP="00C279E9">
            <w:pPr>
              <w:pStyle w:val="ListParagraph"/>
              <w:numPr>
                <w:ilvl w:val="0"/>
                <w:numId w:val="34"/>
              </w:numPr>
              <w:rPr>
                <w:rFonts w:cs="Arial"/>
                <w:b/>
                <w:szCs w:val="20"/>
              </w:rPr>
            </w:pPr>
            <w:r w:rsidRPr="0043235D">
              <w:rPr>
                <w:rFonts w:cs="Arial"/>
                <w:b/>
                <w:szCs w:val="20"/>
              </w:rPr>
              <w:t xml:space="preserve">Read </w:t>
            </w:r>
            <w:r w:rsidRPr="0043235D">
              <w:rPr>
                <w:rFonts w:cs="Arial"/>
                <w:szCs w:val="20"/>
              </w:rPr>
              <w:t>the</w:t>
            </w:r>
            <w:r>
              <w:rPr>
                <w:rFonts w:cs="Arial"/>
                <w:szCs w:val="20"/>
              </w:rPr>
              <w:t xml:space="preserve"> Discussion Participation Guide.</w:t>
            </w:r>
          </w:p>
          <w:p w14:paraId="33341A26" w14:textId="1927B0DA" w:rsidR="0043235D" w:rsidRPr="00872286" w:rsidRDefault="0043235D" w:rsidP="005B4274">
            <w:pPr>
              <w:pStyle w:val="ListParagraph"/>
              <w:numPr>
                <w:ilvl w:val="0"/>
                <w:numId w:val="34"/>
              </w:numPr>
              <w:rPr>
                <w:rFonts w:cs="Arial"/>
                <w:b/>
                <w:szCs w:val="20"/>
              </w:rPr>
            </w:pPr>
            <w:r w:rsidRPr="0043235D">
              <w:rPr>
                <w:rFonts w:cs="Arial"/>
                <w:b/>
                <w:szCs w:val="20"/>
              </w:rPr>
              <w:t xml:space="preserve">Read </w:t>
            </w:r>
            <w:r w:rsidR="004C7DB4">
              <w:rPr>
                <w:rFonts w:cs="Arial"/>
                <w:b/>
                <w:szCs w:val="20"/>
              </w:rPr>
              <w:t>“</w:t>
            </w:r>
            <w:r w:rsidR="005B4274" w:rsidRPr="005B4274">
              <w:rPr>
                <w:rFonts w:cs="Arial"/>
                <w:szCs w:val="20"/>
              </w:rPr>
              <w:t xml:space="preserve">Plagiarism: What It </w:t>
            </w:r>
            <w:r w:rsidR="00053AE7">
              <w:rPr>
                <w:rFonts w:cs="Arial"/>
                <w:szCs w:val="20"/>
              </w:rPr>
              <w:t>I</w:t>
            </w:r>
            <w:r w:rsidR="005B4274" w:rsidRPr="005B4274">
              <w:rPr>
                <w:rFonts w:cs="Arial"/>
                <w:szCs w:val="20"/>
              </w:rPr>
              <w:t>s and How to Recognize and Avoid It</w:t>
            </w:r>
            <w:r w:rsidR="004C7DB4">
              <w:rPr>
                <w:rFonts w:cs="Arial"/>
                <w:szCs w:val="20"/>
              </w:rPr>
              <w:t>”</w:t>
            </w:r>
            <w:r w:rsidR="005B4274" w:rsidRPr="005B4274">
              <w:rPr>
                <w:rFonts w:cs="Arial"/>
                <w:szCs w:val="20"/>
              </w:rPr>
              <w:t xml:space="preserve"> </w:t>
            </w:r>
            <w:r w:rsidRPr="005B4274">
              <w:rPr>
                <w:rFonts w:cs="Arial"/>
                <w:szCs w:val="20"/>
              </w:rPr>
              <w:t>(from Writing Tutorial Services at Indiana University)</w:t>
            </w:r>
            <w:r w:rsidR="005B4274">
              <w:rPr>
                <w:rFonts w:cs="Arial"/>
                <w:szCs w:val="20"/>
              </w:rPr>
              <w:t xml:space="preserve">: </w:t>
            </w:r>
            <w:hyperlink r:id="rId18" w:history="1">
              <w:r w:rsidR="005B4274" w:rsidRPr="008B1AEC">
                <w:rPr>
                  <w:rStyle w:val="Hyperlink"/>
                  <w:rFonts w:cs="Arial"/>
                  <w:szCs w:val="20"/>
                </w:rPr>
                <w:t>http://www.indiana.edu/~wts/pamphlets/plagiarism.shtml</w:t>
              </w:r>
            </w:hyperlink>
            <w:r w:rsidR="005B4274">
              <w:rPr>
                <w:rFonts w:cs="Arial"/>
                <w:szCs w:val="20"/>
              </w:rPr>
              <w:t xml:space="preserve"> </w:t>
            </w:r>
          </w:p>
          <w:p w14:paraId="70DBF88C" w14:textId="77777777" w:rsidR="00872286" w:rsidRPr="001045E5" w:rsidRDefault="00872286" w:rsidP="00C279E9">
            <w:pPr>
              <w:pStyle w:val="ListParagraph"/>
              <w:numPr>
                <w:ilvl w:val="0"/>
                <w:numId w:val="34"/>
              </w:numPr>
              <w:rPr>
                <w:rFonts w:cs="Arial"/>
                <w:b/>
                <w:szCs w:val="20"/>
              </w:rPr>
            </w:pPr>
            <w:r>
              <w:rPr>
                <w:rFonts w:cs="Arial"/>
                <w:b/>
                <w:szCs w:val="20"/>
              </w:rPr>
              <w:t xml:space="preserve">Read </w:t>
            </w:r>
            <w:r w:rsidRPr="00872286">
              <w:rPr>
                <w:rFonts w:cs="Arial"/>
                <w:szCs w:val="20"/>
              </w:rPr>
              <w:t xml:space="preserve">the </w:t>
            </w:r>
            <w:r w:rsidR="00B9635C">
              <w:rPr>
                <w:rFonts w:cs="Arial"/>
                <w:szCs w:val="20"/>
              </w:rPr>
              <w:t>Final Project I</w:t>
            </w:r>
            <w:r>
              <w:rPr>
                <w:rFonts w:cs="Arial"/>
                <w:szCs w:val="20"/>
              </w:rPr>
              <w:t>nstructions.</w:t>
            </w:r>
          </w:p>
          <w:p w14:paraId="41DAFD68" w14:textId="77777777" w:rsidR="001045E5" w:rsidRDefault="001045E5" w:rsidP="001045E5">
            <w:pPr>
              <w:rPr>
                <w:rFonts w:cs="Arial"/>
                <w:b/>
                <w:szCs w:val="20"/>
              </w:rPr>
            </w:pPr>
          </w:p>
          <w:p w14:paraId="09386403" w14:textId="77777777" w:rsidR="001045E5" w:rsidRPr="001045E5" w:rsidRDefault="001045E5" w:rsidP="001045E5">
            <w:pPr>
              <w:rPr>
                <w:rFonts w:cs="Arial"/>
                <w:szCs w:val="20"/>
              </w:rPr>
            </w:pPr>
            <w:r w:rsidRPr="001045E5">
              <w:rPr>
                <w:rFonts w:cs="Arial"/>
                <w:i/>
                <w:szCs w:val="20"/>
              </w:rPr>
              <w:t>Note.</w:t>
            </w:r>
            <w:r w:rsidRPr="001045E5">
              <w:rPr>
                <w:rFonts w:cs="Arial"/>
                <w:szCs w:val="20"/>
              </w:rPr>
              <w:t xml:space="preserve"> This co</w:t>
            </w:r>
            <w:r>
              <w:rPr>
                <w:rFonts w:cs="Arial"/>
                <w:szCs w:val="20"/>
              </w:rPr>
              <w:t>urse requires</w:t>
            </w:r>
            <w:r w:rsidRPr="001045E5">
              <w:rPr>
                <w:rFonts w:cs="Arial"/>
                <w:szCs w:val="20"/>
              </w:rPr>
              <w:t xml:space="preserve"> audio recording capabilities</w:t>
            </w:r>
            <w:r>
              <w:rPr>
                <w:rFonts w:cs="Arial"/>
                <w:szCs w:val="20"/>
              </w:rPr>
              <w:t xml:space="preserve"> to collect an oral history and to narrate your final project presentation. </w:t>
            </w:r>
          </w:p>
          <w:p w14:paraId="536189C6" w14:textId="77777777" w:rsidR="0043235D" w:rsidRDefault="0043235D" w:rsidP="0043235D">
            <w:pPr>
              <w:rPr>
                <w:rFonts w:cs="Arial"/>
                <w:szCs w:val="20"/>
              </w:rPr>
            </w:pPr>
          </w:p>
          <w:p w14:paraId="5FEF6418" w14:textId="77777777" w:rsidR="0043235D" w:rsidRDefault="00667517" w:rsidP="00A7484A">
            <w:pPr>
              <w:rPr>
                <w:b/>
              </w:rPr>
            </w:pPr>
            <w:r>
              <w:rPr>
                <w:rFonts w:cs="Arial"/>
                <w:szCs w:val="20"/>
              </w:rPr>
              <w:t xml:space="preserve">Now that you have an overview of what to expect in class, what questions do you have? Post any questions </w:t>
            </w:r>
            <w:r w:rsidR="00A7484A">
              <w:rPr>
                <w:rFonts w:cs="Arial"/>
                <w:szCs w:val="20"/>
              </w:rPr>
              <w:t xml:space="preserve">for clarification to the </w:t>
            </w:r>
            <w:r w:rsidR="00A7484A" w:rsidRPr="00073A4E">
              <w:rPr>
                <w:rFonts w:cs="Arial"/>
                <w:szCs w:val="20"/>
              </w:rPr>
              <w:t>Week One General Q&amp;A</w:t>
            </w:r>
            <w:r w:rsidR="00A7484A">
              <w:rPr>
                <w:rFonts w:cs="Arial"/>
                <w:szCs w:val="20"/>
              </w:rPr>
              <w:t xml:space="preserve"> discussion forum on Blackboard</w:t>
            </w:r>
            <w:r>
              <w:rPr>
                <w:rFonts w:cs="Arial"/>
                <w:szCs w:val="20"/>
              </w:rPr>
              <w:t>.</w:t>
            </w:r>
            <w:r w:rsidR="0043235D">
              <w:rPr>
                <w:rFonts w:cs="Arial"/>
                <w:szCs w:val="20"/>
              </w:rPr>
              <w:t xml:space="preserve"> </w:t>
            </w:r>
          </w:p>
        </w:tc>
        <w:tc>
          <w:tcPr>
            <w:tcW w:w="1440" w:type="dxa"/>
            <w:tcBorders>
              <w:bottom w:val="single" w:sz="4" w:space="0" w:color="000000" w:themeColor="text1"/>
            </w:tcBorders>
          </w:tcPr>
          <w:p w14:paraId="7DDFCD86" w14:textId="77777777" w:rsidR="0043235D" w:rsidRDefault="00C02CC3" w:rsidP="00C71D31">
            <w:pPr>
              <w:rPr>
                <w:rFonts w:cs="Arial"/>
                <w:szCs w:val="20"/>
              </w:rPr>
            </w:pPr>
            <w:r>
              <w:rPr>
                <w:rFonts w:cs="Arial"/>
                <w:szCs w:val="20"/>
              </w:rPr>
              <w:t>n/a</w:t>
            </w:r>
          </w:p>
        </w:tc>
        <w:tc>
          <w:tcPr>
            <w:tcW w:w="1440" w:type="dxa"/>
            <w:tcBorders>
              <w:bottom w:val="single" w:sz="4" w:space="0" w:color="000000" w:themeColor="text1"/>
            </w:tcBorders>
          </w:tcPr>
          <w:p w14:paraId="0DDC8199" w14:textId="77777777" w:rsidR="00A7484A" w:rsidRDefault="00667517" w:rsidP="00872286">
            <w:pPr>
              <w:rPr>
                <w:rFonts w:cs="Arial"/>
                <w:szCs w:val="20"/>
              </w:rPr>
            </w:pPr>
            <w:r>
              <w:rPr>
                <w:rFonts w:cs="Arial"/>
                <w:szCs w:val="20"/>
              </w:rPr>
              <w:t>Posting questions and reading responses</w:t>
            </w:r>
            <w:r w:rsidR="00A7484A">
              <w:rPr>
                <w:rFonts w:cs="Arial"/>
                <w:szCs w:val="20"/>
              </w:rPr>
              <w:t xml:space="preserve"> =</w:t>
            </w:r>
          </w:p>
          <w:p w14:paraId="5F647E0E" w14:textId="77777777" w:rsidR="0043235D" w:rsidRDefault="00B179DC" w:rsidP="00872286">
            <w:pPr>
              <w:rPr>
                <w:rFonts w:cs="Arial"/>
                <w:szCs w:val="20"/>
              </w:rPr>
            </w:pPr>
            <w:r>
              <w:rPr>
                <w:rFonts w:cs="Arial"/>
                <w:b/>
                <w:szCs w:val="20"/>
              </w:rPr>
              <w:t>.5 hours</w:t>
            </w:r>
          </w:p>
        </w:tc>
      </w:tr>
      <w:tr w:rsidR="006A6434" w:rsidRPr="007F339F" w14:paraId="7A2BFADC" w14:textId="77777777" w:rsidTr="00F10286">
        <w:tc>
          <w:tcPr>
            <w:tcW w:w="10170" w:type="dxa"/>
            <w:tcMar>
              <w:top w:w="115" w:type="dxa"/>
              <w:left w:w="115" w:type="dxa"/>
              <w:bottom w:w="115" w:type="dxa"/>
              <w:right w:w="115" w:type="dxa"/>
            </w:tcMar>
          </w:tcPr>
          <w:p w14:paraId="44FD99A7" w14:textId="77777777" w:rsidR="006A6434" w:rsidRDefault="006A6434" w:rsidP="001A3C16">
            <w:pPr>
              <w:rPr>
                <w:b/>
              </w:rPr>
            </w:pPr>
            <w:r>
              <w:rPr>
                <w:b/>
              </w:rPr>
              <w:t>Icebreaker Activity</w:t>
            </w:r>
          </w:p>
          <w:p w14:paraId="4FFC69E4" w14:textId="77777777" w:rsidR="00C65D63" w:rsidRDefault="00C65D63" w:rsidP="001A3C16">
            <w:pPr>
              <w:rPr>
                <w:b/>
              </w:rPr>
            </w:pPr>
          </w:p>
          <w:p w14:paraId="217741F2" w14:textId="77777777" w:rsidR="00C65D63" w:rsidRPr="00C65D63" w:rsidRDefault="00A713FA" w:rsidP="001A3C16">
            <w:r w:rsidRPr="00A713FA">
              <w:rPr>
                <w:b/>
              </w:rPr>
              <w:t>Introduce</w:t>
            </w:r>
            <w:r>
              <w:t xml:space="preserve"> yourself to the class by </w:t>
            </w:r>
            <w:r w:rsidR="00C65D63" w:rsidRPr="00C65D63">
              <w:t>answer</w:t>
            </w:r>
            <w:r>
              <w:t>ing</w:t>
            </w:r>
            <w:r w:rsidR="00C65D63" w:rsidRPr="00C65D63">
              <w:t xml:space="preserve"> the following question</w:t>
            </w:r>
            <w:r w:rsidR="00D452B9">
              <w:t>s</w:t>
            </w:r>
            <w:r w:rsidR="00C65D63" w:rsidRPr="00C65D63">
              <w:t>:</w:t>
            </w:r>
          </w:p>
          <w:p w14:paraId="7729ACE3" w14:textId="77777777" w:rsidR="000554D9" w:rsidRDefault="000554D9" w:rsidP="001A3C16">
            <w:pPr>
              <w:rPr>
                <w:b/>
              </w:rPr>
            </w:pPr>
          </w:p>
          <w:p w14:paraId="14DA87B7" w14:textId="77777777" w:rsidR="00D452B9" w:rsidRDefault="00C65D63" w:rsidP="008D16B8">
            <w:pPr>
              <w:pStyle w:val="AssignmentsLevel2"/>
            </w:pPr>
            <w:r>
              <w:t xml:space="preserve">Pick </w:t>
            </w:r>
            <w:r w:rsidR="00595014" w:rsidRPr="00595014">
              <w:t xml:space="preserve">a </w:t>
            </w:r>
            <w:r w:rsidR="00A713FA">
              <w:t xml:space="preserve">time and place in the past you would like to visit. </w:t>
            </w:r>
            <w:r>
              <w:t xml:space="preserve">Explain to your classmates why you selected that </w:t>
            </w:r>
            <w:r w:rsidR="00A713FA">
              <w:lastRenderedPageBreak/>
              <w:t>time and place</w:t>
            </w:r>
            <w:r>
              <w:t>.</w:t>
            </w:r>
            <w:r w:rsidR="00A713FA">
              <w:t xml:space="preserve"> </w:t>
            </w:r>
          </w:p>
          <w:p w14:paraId="1E9525B7" w14:textId="77777777" w:rsidR="00D452B9" w:rsidRDefault="00A713FA" w:rsidP="008D16B8">
            <w:pPr>
              <w:pStyle w:val="AssignmentsLevel2"/>
            </w:pPr>
            <w:r>
              <w:t>What are you most curious about seeing and experiencing?</w:t>
            </w:r>
            <w:r w:rsidR="00C65D63">
              <w:t xml:space="preserve"> </w:t>
            </w:r>
          </w:p>
          <w:p w14:paraId="5AD493BA" w14:textId="77777777" w:rsidR="00D452B9" w:rsidRDefault="00C65D63" w:rsidP="008D16B8">
            <w:pPr>
              <w:pStyle w:val="AssignmentsLevel2"/>
            </w:pPr>
            <w:r>
              <w:t xml:space="preserve">What </w:t>
            </w:r>
            <w:r w:rsidR="00A713FA">
              <w:t>do you envision</w:t>
            </w:r>
            <w:r>
              <w:t xml:space="preserve"> your job </w:t>
            </w:r>
            <w:r w:rsidR="00A713FA">
              <w:t xml:space="preserve">would </w:t>
            </w:r>
            <w:r>
              <w:t xml:space="preserve">be back then? </w:t>
            </w:r>
          </w:p>
          <w:p w14:paraId="283433E4" w14:textId="77777777" w:rsidR="006A6434" w:rsidRDefault="00C65D63" w:rsidP="008D16B8">
            <w:pPr>
              <w:pStyle w:val="AssignmentsLevel2"/>
            </w:pPr>
            <w:r>
              <w:t>What would you do in your free time?</w:t>
            </w:r>
          </w:p>
          <w:p w14:paraId="75B78C30" w14:textId="77777777" w:rsidR="00667517" w:rsidRDefault="00667517" w:rsidP="00260A51"/>
          <w:p w14:paraId="1D8A0FE4" w14:textId="77777777" w:rsidR="00667517" w:rsidRPr="00A713FA" w:rsidRDefault="00667517" w:rsidP="00260A51">
            <w:r>
              <w:t>Spend some time reading and responding to your classmates’ posts.</w:t>
            </w:r>
          </w:p>
        </w:tc>
        <w:tc>
          <w:tcPr>
            <w:tcW w:w="1440" w:type="dxa"/>
            <w:tcBorders>
              <w:bottom w:val="single" w:sz="4" w:space="0" w:color="000000" w:themeColor="text1"/>
            </w:tcBorders>
          </w:tcPr>
          <w:p w14:paraId="54905A72" w14:textId="77777777" w:rsidR="006A6434" w:rsidRDefault="00C02CC3" w:rsidP="00C71D31">
            <w:pPr>
              <w:rPr>
                <w:rFonts w:cs="Arial"/>
                <w:szCs w:val="20"/>
              </w:rPr>
            </w:pPr>
            <w:r>
              <w:rPr>
                <w:rFonts w:cs="Arial"/>
                <w:szCs w:val="20"/>
              </w:rPr>
              <w:lastRenderedPageBreak/>
              <w:t>n/a</w:t>
            </w:r>
          </w:p>
        </w:tc>
        <w:tc>
          <w:tcPr>
            <w:tcW w:w="1440" w:type="dxa"/>
            <w:tcBorders>
              <w:bottom w:val="single" w:sz="4" w:space="0" w:color="000000" w:themeColor="text1"/>
            </w:tcBorders>
          </w:tcPr>
          <w:p w14:paraId="40EA9F3B" w14:textId="77777777" w:rsidR="00A7484A" w:rsidRDefault="00C65D63" w:rsidP="00A7484A">
            <w:pPr>
              <w:rPr>
                <w:rFonts w:cs="Arial"/>
                <w:szCs w:val="20"/>
              </w:rPr>
            </w:pPr>
            <w:r>
              <w:rPr>
                <w:rFonts w:cs="Arial"/>
                <w:szCs w:val="20"/>
              </w:rPr>
              <w:t>Respond</w:t>
            </w:r>
            <w:r w:rsidR="00667517">
              <w:rPr>
                <w:rFonts w:cs="Arial"/>
                <w:szCs w:val="20"/>
              </w:rPr>
              <w:t>ing</w:t>
            </w:r>
            <w:r>
              <w:rPr>
                <w:rFonts w:cs="Arial"/>
                <w:szCs w:val="20"/>
              </w:rPr>
              <w:t xml:space="preserve"> to activity and respond</w:t>
            </w:r>
            <w:r w:rsidR="00667517">
              <w:rPr>
                <w:rFonts w:cs="Arial"/>
                <w:szCs w:val="20"/>
              </w:rPr>
              <w:t>ing</w:t>
            </w:r>
            <w:r>
              <w:rPr>
                <w:rFonts w:cs="Arial"/>
                <w:szCs w:val="20"/>
              </w:rPr>
              <w:t xml:space="preserve"> to classmates’ and faculty </w:t>
            </w:r>
            <w:r>
              <w:rPr>
                <w:rFonts w:cs="Arial"/>
                <w:szCs w:val="20"/>
              </w:rPr>
              <w:lastRenderedPageBreak/>
              <w:t>member’s posts</w:t>
            </w:r>
            <w:r w:rsidR="00A7484A">
              <w:rPr>
                <w:rFonts w:cs="Arial"/>
                <w:szCs w:val="20"/>
              </w:rPr>
              <w:t xml:space="preserve"> </w:t>
            </w:r>
            <w:r w:rsidR="00595014">
              <w:rPr>
                <w:rFonts w:cs="Arial"/>
                <w:szCs w:val="20"/>
              </w:rPr>
              <w:t>=</w:t>
            </w:r>
            <w:r w:rsidR="00DD52E9">
              <w:rPr>
                <w:rFonts w:cs="Arial"/>
                <w:szCs w:val="20"/>
              </w:rPr>
              <w:t xml:space="preserve"> </w:t>
            </w:r>
          </w:p>
          <w:p w14:paraId="03EB6FC8" w14:textId="77777777" w:rsidR="006A6434" w:rsidRDefault="00C65D63" w:rsidP="00A7484A">
            <w:pPr>
              <w:rPr>
                <w:rFonts w:cs="Arial"/>
                <w:szCs w:val="20"/>
              </w:rPr>
            </w:pPr>
            <w:r w:rsidRPr="00DD52E9">
              <w:rPr>
                <w:rFonts w:cs="Arial"/>
                <w:b/>
                <w:szCs w:val="20"/>
              </w:rPr>
              <w:t>1</w:t>
            </w:r>
            <w:r w:rsidR="00595014" w:rsidRPr="00DD52E9">
              <w:rPr>
                <w:rFonts w:cs="Arial"/>
                <w:b/>
                <w:szCs w:val="20"/>
              </w:rPr>
              <w:t xml:space="preserve"> hour</w:t>
            </w:r>
          </w:p>
        </w:tc>
      </w:tr>
      <w:tr w:rsidR="00A87FCD" w:rsidRPr="007F339F" w14:paraId="262B3E1B" w14:textId="77777777" w:rsidTr="00F10286">
        <w:tc>
          <w:tcPr>
            <w:tcW w:w="10170" w:type="dxa"/>
            <w:tcMar>
              <w:top w:w="115" w:type="dxa"/>
              <w:left w:w="115" w:type="dxa"/>
              <w:bottom w:w="115" w:type="dxa"/>
              <w:right w:w="115" w:type="dxa"/>
            </w:tcMar>
          </w:tcPr>
          <w:p w14:paraId="0443B466" w14:textId="77777777" w:rsidR="00927E7A" w:rsidRDefault="00927E7A" w:rsidP="001A3C16">
            <w:pPr>
              <w:rPr>
                <w:b/>
              </w:rPr>
            </w:pPr>
            <w:r>
              <w:rPr>
                <w:b/>
              </w:rPr>
              <w:lastRenderedPageBreak/>
              <w:t>Guiding Question Presentation</w:t>
            </w:r>
          </w:p>
          <w:p w14:paraId="346C64E1" w14:textId="77777777" w:rsidR="00927E7A" w:rsidRDefault="00927E7A" w:rsidP="001A3C16">
            <w:pPr>
              <w:rPr>
                <w:b/>
              </w:rPr>
            </w:pPr>
          </w:p>
          <w:p w14:paraId="3D66CB94" w14:textId="267C548A" w:rsidR="00AC2AED" w:rsidRDefault="00E2118B" w:rsidP="001A3C16">
            <w:r w:rsidRPr="00E2118B">
              <w:rPr>
                <w:b/>
              </w:rPr>
              <w:t>View</w:t>
            </w:r>
            <w:r w:rsidR="001A3C16">
              <w:t xml:space="preserve"> the guiding question presentation: </w:t>
            </w:r>
            <w:r w:rsidR="002D3F2A">
              <w:t>“</w:t>
            </w:r>
            <w:r w:rsidR="00A87FCD">
              <w:t>How Do Historians Discover the Past?</w:t>
            </w:r>
            <w:r w:rsidR="002D3F2A">
              <w:t>”</w:t>
            </w:r>
            <w:r w:rsidR="008A459C">
              <w:t xml:space="preserve"> (transcript available)</w:t>
            </w:r>
          </w:p>
          <w:p w14:paraId="2B9CBD51" w14:textId="77777777" w:rsidR="00AC2AED" w:rsidRDefault="00AC2AED" w:rsidP="001A3C16"/>
          <w:p w14:paraId="7DE2CF8E" w14:textId="654908C8" w:rsidR="00A87FCD" w:rsidRDefault="00AC2AED" w:rsidP="001A3C16">
            <w:r>
              <w:t xml:space="preserve">After </w:t>
            </w:r>
            <w:r w:rsidR="005B4274">
              <w:t xml:space="preserve">viewing the presentation, </w:t>
            </w:r>
            <w:r w:rsidR="00F542C2">
              <w:t xml:space="preserve">post </w:t>
            </w:r>
            <w:r w:rsidR="005B4274">
              <w:t>three</w:t>
            </w:r>
            <w:r>
              <w:t xml:space="preserve"> questions or key concepts you hope to learn by the end of the week</w:t>
            </w:r>
            <w:r w:rsidR="00F542C2">
              <w:t xml:space="preserve"> in the Guiding Question Presentation – Week 1 discussion forum</w:t>
            </w:r>
            <w:r>
              <w:t>.</w:t>
            </w:r>
            <w:r w:rsidR="00E2118B">
              <w:t xml:space="preserve"> </w:t>
            </w:r>
          </w:p>
          <w:p w14:paraId="37178A05" w14:textId="77777777" w:rsidR="00F542C2" w:rsidRDefault="00F542C2" w:rsidP="001A3C16">
            <w:pPr>
              <w:rPr>
                <w:rFonts w:cs="Arial"/>
                <w:b/>
                <w:szCs w:val="20"/>
              </w:rPr>
            </w:pPr>
          </w:p>
        </w:tc>
        <w:tc>
          <w:tcPr>
            <w:tcW w:w="1440" w:type="dxa"/>
            <w:tcBorders>
              <w:bottom w:val="single" w:sz="4" w:space="0" w:color="000000" w:themeColor="text1"/>
            </w:tcBorders>
          </w:tcPr>
          <w:p w14:paraId="1D16A122" w14:textId="77777777" w:rsidR="00A87FCD" w:rsidRDefault="001F129E" w:rsidP="00C71D31">
            <w:pPr>
              <w:rPr>
                <w:rFonts w:cs="Arial"/>
                <w:szCs w:val="20"/>
              </w:rPr>
            </w:pPr>
            <w:r>
              <w:rPr>
                <w:rFonts w:cs="Arial"/>
                <w:szCs w:val="20"/>
              </w:rPr>
              <w:t>1.1, 1.2, 1.3, 1.4</w:t>
            </w:r>
          </w:p>
        </w:tc>
        <w:tc>
          <w:tcPr>
            <w:tcW w:w="1440" w:type="dxa"/>
            <w:tcBorders>
              <w:bottom w:val="single" w:sz="4" w:space="0" w:color="000000" w:themeColor="text1"/>
            </w:tcBorders>
          </w:tcPr>
          <w:p w14:paraId="08305B7D" w14:textId="77777777" w:rsidR="00A7484A" w:rsidRDefault="00A7484A" w:rsidP="00A7484A">
            <w:pPr>
              <w:rPr>
                <w:rFonts w:cs="Arial"/>
                <w:szCs w:val="20"/>
              </w:rPr>
            </w:pPr>
            <w:r>
              <w:rPr>
                <w:rFonts w:cs="Arial"/>
                <w:szCs w:val="20"/>
              </w:rPr>
              <w:t>Viewing presentation, r</w:t>
            </w:r>
            <w:r w:rsidR="00AC2AED">
              <w:rPr>
                <w:rFonts w:cs="Arial"/>
                <w:szCs w:val="20"/>
              </w:rPr>
              <w:t>esponding</w:t>
            </w:r>
            <w:r>
              <w:rPr>
                <w:rFonts w:cs="Arial"/>
                <w:szCs w:val="20"/>
              </w:rPr>
              <w:t>,</w:t>
            </w:r>
            <w:r w:rsidR="00AC2AED">
              <w:rPr>
                <w:rFonts w:cs="Arial"/>
                <w:szCs w:val="20"/>
              </w:rPr>
              <w:t xml:space="preserve"> and reading </w:t>
            </w:r>
            <w:r>
              <w:rPr>
                <w:rFonts w:cs="Arial"/>
                <w:szCs w:val="20"/>
              </w:rPr>
              <w:t xml:space="preserve">the other posts </w:t>
            </w:r>
            <w:r w:rsidR="00AC2AED">
              <w:rPr>
                <w:rFonts w:cs="Arial"/>
                <w:szCs w:val="20"/>
              </w:rPr>
              <w:t>=</w:t>
            </w:r>
          </w:p>
          <w:p w14:paraId="42327E7C" w14:textId="77777777" w:rsidR="00A87FCD" w:rsidRPr="009F6FAF" w:rsidRDefault="00C65D63" w:rsidP="00A7484A">
            <w:pPr>
              <w:rPr>
                <w:rFonts w:cs="Arial"/>
                <w:szCs w:val="20"/>
              </w:rPr>
            </w:pPr>
            <w:r w:rsidRPr="00DD52E9">
              <w:rPr>
                <w:rFonts w:cs="Arial"/>
                <w:b/>
                <w:szCs w:val="20"/>
              </w:rPr>
              <w:t>1</w:t>
            </w:r>
            <w:r w:rsidR="00AC2AED" w:rsidRPr="00DD52E9">
              <w:rPr>
                <w:rFonts w:cs="Arial"/>
                <w:b/>
                <w:szCs w:val="20"/>
              </w:rPr>
              <w:t xml:space="preserve"> hour</w:t>
            </w:r>
          </w:p>
        </w:tc>
      </w:tr>
      <w:tr w:rsidR="00DD2AD7" w:rsidRPr="007F339F" w14:paraId="01EAF56A" w14:textId="77777777" w:rsidTr="00F10286">
        <w:tc>
          <w:tcPr>
            <w:tcW w:w="10170" w:type="dxa"/>
            <w:tcMar>
              <w:top w:w="115" w:type="dxa"/>
              <w:left w:w="115" w:type="dxa"/>
              <w:bottom w:w="115" w:type="dxa"/>
              <w:right w:w="115" w:type="dxa"/>
            </w:tcMar>
          </w:tcPr>
          <w:p w14:paraId="63FA4A3A" w14:textId="77777777" w:rsidR="005A7ECC" w:rsidRDefault="005A7ECC" w:rsidP="00C71D31">
            <w:pPr>
              <w:rPr>
                <w:rFonts w:cs="Arial"/>
                <w:b/>
                <w:szCs w:val="20"/>
              </w:rPr>
            </w:pPr>
            <w:r>
              <w:rPr>
                <w:rFonts w:cs="Arial"/>
                <w:b/>
                <w:szCs w:val="20"/>
              </w:rPr>
              <w:t>Primary Source Reading</w:t>
            </w:r>
          </w:p>
          <w:p w14:paraId="13FE8AA9" w14:textId="77777777" w:rsidR="005A7ECC" w:rsidRDefault="005A7ECC" w:rsidP="00C71D31">
            <w:pPr>
              <w:rPr>
                <w:rFonts w:cs="Arial"/>
                <w:b/>
                <w:szCs w:val="20"/>
              </w:rPr>
            </w:pPr>
          </w:p>
          <w:p w14:paraId="271A24FA" w14:textId="77777777" w:rsidR="00DD2AD7" w:rsidRPr="00DD2AD7" w:rsidRDefault="00C811E9" w:rsidP="00C71D31">
            <w:pPr>
              <w:rPr>
                <w:rFonts w:cs="Arial"/>
                <w:b/>
                <w:szCs w:val="20"/>
              </w:rPr>
            </w:pPr>
            <w:r>
              <w:rPr>
                <w:rFonts w:cs="Arial"/>
                <w:b/>
                <w:szCs w:val="20"/>
              </w:rPr>
              <w:t xml:space="preserve">Read </w:t>
            </w:r>
            <w:r w:rsidR="007268B2">
              <w:rPr>
                <w:rFonts w:cs="Arial"/>
                <w:b/>
                <w:szCs w:val="20"/>
              </w:rPr>
              <w:t>“</w:t>
            </w:r>
            <w:r w:rsidRPr="00C811E9">
              <w:rPr>
                <w:rFonts w:cs="Arial"/>
                <w:szCs w:val="20"/>
              </w:rPr>
              <w:t>What is a Primary Source?</w:t>
            </w:r>
            <w:r w:rsidR="00BD4D4D">
              <w:rPr>
                <w:rFonts w:cs="Arial"/>
                <w:szCs w:val="20"/>
              </w:rPr>
              <w:t xml:space="preserve">”: </w:t>
            </w:r>
            <w:hyperlink r:id="rId19" w:history="1">
              <w:r w:rsidR="00CB33A5" w:rsidRPr="00EC34FE">
                <w:rPr>
                  <w:rStyle w:val="Hyperlink"/>
                  <w:rFonts w:cs="Arial"/>
                  <w:szCs w:val="20"/>
                </w:rPr>
                <w:t>http://www.princeton.edu/~refdesk/primary2.html</w:t>
              </w:r>
            </w:hyperlink>
          </w:p>
        </w:tc>
        <w:tc>
          <w:tcPr>
            <w:tcW w:w="1440" w:type="dxa"/>
            <w:tcBorders>
              <w:bottom w:val="single" w:sz="4" w:space="0" w:color="000000" w:themeColor="text1"/>
            </w:tcBorders>
          </w:tcPr>
          <w:p w14:paraId="31094B69" w14:textId="77777777" w:rsidR="00DD2AD7" w:rsidRPr="009F6FAF" w:rsidRDefault="00DD2AD7" w:rsidP="00C71D31">
            <w:pPr>
              <w:rPr>
                <w:rFonts w:cs="Arial"/>
                <w:szCs w:val="20"/>
              </w:rPr>
            </w:pPr>
            <w:r>
              <w:rPr>
                <w:rFonts w:cs="Arial"/>
                <w:szCs w:val="20"/>
              </w:rPr>
              <w:t>1.1</w:t>
            </w:r>
          </w:p>
        </w:tc>
        <w:tc>
          <w:tcPr>
            <w:tcW w:w="1440" w:type="dxa"/>
            <w:tcBorders>
              <w:bottom w:val="single" w:sz="4" w:space="0" w:color="000000" w:themeColor="text1"/>
            </w:tcBorders>
          </w:tcPr>
          <w:p w14:paraId="4C9EC4A6" w14:textId="77777777" w:rsidR="00DD2AD7" w:rsidRPr="009F6FAF" w:rsidRDefault="00C02CC3" w:rsidP="00C71D31">
            <w:pPr>
              <w:rPr>
                <w:rFonts w:cs="Arial"/>
                <w:szCs w:val="20"/>
              </w:rPr>
            </w:pPr>
            <w:r>
              <w:rPr>
                <w:rFonts w:cs="Arial"/>
                <w:szCs w:val="20"/>
              </w:rPr>
              <w:t>n/a</w:t>
            </w:r>
          </w:p>
        </w:tc>
      </w:tr>
      <w:tr w:rsidR="00C71D31" w:rsidRPr="007F339F" w14:paraId="5FBC7E46" w14:textId="77777777" w:rsidTr="00F10286">
        <w:tc>
          <w:tcPr>
            <w:tcW w:w="10170" w:type="dxa"/>
            <w:tcMar>
              <w:top w:w="115" w:type="dxa"/>
              <w:left w:w="115" w:type="dxa"/>
              <w:bottom w:w="115" w:type="dxa"/>
              <w:right w:w="115" w:type="dxa"/>
            </w:tcMar>
          </w:tcPr>
          <w:p w14:paraId="2DD5A692" w14:textId="77777777" w:rsidR="005A7ECC" w:rsidRDefault="005A7ECC" w:rsidP="00C71D31">
            <w:pPr>
              <w:rPr>
                <w:rFonts w:cs="Arial"/>
                <w:b/>
                <w:szCs w:val="20"/>
              </w:rPr>
            </w:pPr>
            <w:r>
              <w:rPr>
                <w:rFonts w:cs="Arial"/>
                <w:b/>
                <w:szCs w:val="20"/>
              </w:rPr>
              <w:t>Iceman Readings</w:t>
            </w:r>
          </w:p>
          <w:p w14:paraId="7863F851" w14:textId="77777777" w:rsidR="005A7ECC" w:rsidRDefault="005A7ECC" w:rsidP="00C71D31">
            <w:pPr>
              <w:rPr>
                <w:rFonts w:cs="Arial"/>
                <w:b/>
                <w:szCs w:val="20"/>
              </w:rPr>
            </w:pPr>
          </w:p>
          <w:p w14:paraId="2E3A44FF" w14:textId="5C85973F" w:rsidR="00C25F14" w:rsidRDefault="001F129E" w:rsidP="00C71D31">
            <w:pPr>
              <w:rPr>
                <w:rFonts w:cs="Arial"/>
                <w:b/>
                <w:szCs w:val="20"/>
              </w:rPr>
            </w:pPr>
            <w:r>
              <w:rPr>
                <w:rFonts w:cs="Arial"/>
                <w:b/>
                <w:szCs w:val="20"/>
              </w:rPr>
              <w:t>Read and</w:t>
            </w:r>
            <w:r w:rsidR="00CB33A5">
              <w:rPr>
                <w:rFonts w:cs="Arial"/>
                <w:b/>
                <w:szCs w:val="20"/>
              </w:rPr>
              <w:t xml:space="preserve"> watch </w:t>
            </w:r>
            <w:r w:rsidR="00CB33A5" w:rsidRPr="00CB33A5">
              <w:rPr>
                <w:rFonts w:cs="Arial"/>
                <w:szCs w:val="20"/>
              </w:rPr>
              <w:t xml:space="preserve">the following </w:t>
            </w:r>
            <w:r w:rsidR="00CB33A5">
              <w:rPr>
                <w:rFonts w:cs="Arial"/>
                <w:szCs w:val="20"/>
              </w:rPr>
              <w:t>sources</w:t>
            </w:r>
            <w:r w:rsidR="00CB33A5" w:rsidRPr="00CB33A5">
              <w:rPr>
                <w:rFonts w:cs="Arial"/>
                <w:szCs w:val="20"/>
              </w:rPr>
              <w:t xml:space="preserve"> on </w:t>
            </w:r>
            <w:r w:rsidR="002939D9">
              <w:rPr>
                <w:rFonts w:cs="Arial"/>
                <w:szCs w:val="20"/>
              </w:rPr>
              <w:t>the Iceman, or "Ötzi</w:t>
            </w:r>
            <w:r w:rsidR="00053AE7">
              <w:rPr>
                <w:rFonts w:cs="Arial"/>
                <w:szCs w:val="20"/>
              </w:rPr>
              <w:t>,</w:t>
            </w:r>
            <w:r w:rsidR="002939D9">
              <w:rPr>
                <w:rFonts w:cs="Arial"/>
                <w:szCs w:val="20"/>
              </w:rPr>
              <w:t>"</w:t>
            </w:r>
            <w:r w:rsidR="002939D9" w:rsidRPr="002939D9">
              <w:rPr>
                <w:rFonts w:cs="Arial"/>
                <w:szCs w:val="20"/>
              </w:rPr>
              <w:t xml:space="preserve"> </w:t>
            </w:r>
            <w:r w:rsidR="002939D9">
              <w:rPr>
                <w:rFonts w:cs="Arial"/>
                <w:szCs w:val="20"/>
              </w:rPr>
              <w:t>a 5,000</w:t>
            </w:r>
            <w:r w:rsidR="00053AE7">
              <w:rPr>
                <w:rFonts w:cs="Arial"/>
                <w:szCs w:val="20"/>
              </w:rPr>
              <w:t>-</w:t>
            </w:r>
            <w:r w:rsidR="002939D9">
              <w:rPr>
                <w:rFonts w:cs="Arial"/>
                <w:szCs w:val="20"/>
              </w:rPr>
              <w:t>year</w:t>
            </w:r>
            <w:r w:rsidR="00053AE7">
              <w:rPr>
                <w:rFonts w:cs="Arial"/>
                <w:szCs w:val="20"/>
              </w:rPr>
              <w:t>-</w:t>
            </w:r>
            <w:r w:rsidR="002939D9">
              <w:rPr>
                <w:rFonts w:cs="Arial"/>
                <w:szCs w:val="20"/>
              </w:rPr>
              <w:t>old mummy found in the Alps:</w:t>
            </w:r>
          </w:p>
          <w:p w14:paraId="0C75B0FF" w14:textId="77777777" w:rsidR="00C25F14" w:rsidRDefault="00C25F14" w:rsidP="00C71D31">
            <w:pPr>
              <w:rPr>
                <w:rFonts w:cs="Arial"/>
                <w:b/>
                <w:szCs w:val="20"/>
              </w:rPr>
            </w:pPr>
          </w:p>
          <w:p w14:paraId="1A13EF9F" w14:textId="77777777" w:rsidR="00C71D31" w:rsidRPr="00CB33A5" w:rsidRDefault="00CB33A5" w:rsidP="00BE5E47">
            <w:pPr>
              <w:pStyle w:val="AssignmentsLevel2"/>
            </w:pPr>
            <w:r>
              <w:t>“</w:t>
            </w:r>
            <w:r w:rsidR="00C811E9" w:rsidRPr="00CB33A5">
              <w:t>Ötzi – the Iceman</w:t>
            </w:r>
            <w:r>
              <w:t>”</w:t>
            </w:r>
            <w:r w:rsidR="00DD2AD7" w:rsidRPr="00EE48A8">
              <w:t>:</w:t>
            </w:r>
            <w:r w:rsidR="00DD2AD7" w:rsidRPr="00CB33A5">
              <w:t xml:space="preserve"> </w:t>
            </w:r>
            <w:hyperlink r:id="rId20" w:history="1">
              <w:r w:rsidR="00C25F14" w:rsidRPr="00CB33A5">
                <w:rPr>
                  <w:rStyle w:val="Hyperlink"/>
                </w:rPr>
                <w:t>http://www.iceman.it/en/node/226</w:t>
              </w:r>
            </w:hyperlink>
          </w:p>
          <w:p w14:paraId="09DC5718" w14:textId="77777777" w:rsidR="00C25F14" w:rsidRPr="00750777" w:rsidRDefault="00CB33A5" w:rsidP="00BE5E47">
            <w:pPr>
              <w:pStyle w:val="AssignmentsLevel2"/>
            </w:pPr>
            <w:r>
              <w:t>“</w:t>
            </w:r>
            <w:r w:rsidR="00C25F14" w:rsidRPr="00CB33A5">
              <w:t>Last Hours of the Iceman</w:t>
            </w:r>
            <w:r>
              <w:t>”</w:t>
            </w:r>
            <w:r w:rsidR="00C25F14" w:rsidRPr="00CB33A5">
              <w:t xml:space="preserve">: </w:t>
            </w:r>
            <w:hyperlink r:id="rId21" w:history="1">
              <w:r w:rsidR="00C25F14" w:rsidRPr="00CB33A5">
                <w:rPr>
                  <w:rStyle w:val="Hyperlink"/>
                </w:rPr>
                <w:t>http://ngm.nationalgeographic.com/2007/07/iceman/hall-text</w:t>
              </w:r>
            </w:hyperlink>
          </w:p>
        </w:tc>
        <w:tc>
          <w:tcPr>
            <w:tcW w:w="1440" w:type="dxa"/>
            <w:tcBorders>
              <w:bottom w:val="single" w:sz="4" w:space="0" w:color="000000" w:themeColor="text1"/>
            </w:tcBorders>
          </w:tcPr>
          <w:p w14:paraId="6505ED43" w14:textId="77777777" w:rsidR="00C71D31" w:rsidRPr="009F6FAF" w:rsidRDefault="00DD2AD7" w:rsidP="00C71D31">
            <w:pPr>
              <w:rPr>
                <w:rFonts w:cs="Arial"/>
                <w:szCs w:val="20"/>
              </w:rPr>
            </w:pPr>
            <w:r>
              <w:rPr>
                <w:rFonts w:cs="Arial"/>
                <w:szCs w:val="20"/>
              </w:rPr>
              <w:t>1.2, 1.3</w:t>
            </w:r>
          </w:p>
        </w:tc>
        <w:tc>
          <w:tcPr>
            <w:tcW w:w="1440" w:type="dxa"/>
            <w:tcBorders>
              <w:bottom w:val="single" w:sz="4" w:space="0" w:color="000000" w:themeColor="text1"/>
            </w:tcBorders>
          </w:tcPr>
          <w:p w14:paraId="2F6C105D" w14:textId="77777777" w:rsidR="00C71D31" w:rsidRPr="009F6FAF" w:rsidRDefault="00C02CC3" w:rsidP="00C71D31">
            <w:pPr>
              <w:rPr>
                <w:rFonts w:cs="Arial"/>
                <w:szCs w:val="20"/>
              </w:rPr>
            </w:pPr>
            <w:r>
              <w:rPr>
                <w:rFonts w:cs="Arial"/>
                <w:szCs w:val="20"/>
              </w:rPr>
              <w:t>n/a</w:t>
            </w:r>
          </w:p>
        </w:tc>
      </w:tr>
      <w:tr w:rsidR="00DD2AD7" w:rsidRPr="007F339F" w14:paraId="6A67CC08" w14:textId="77777777" w:rsidTr="00F10286">
        <w:tc>
          <w:tcPr>
            <w:tcW w:w="10170" w:type="dxa"/>
            <w:tcBorders>
              <w:bottom w:val="single" w:sz="4" w:space="0" w:color="000000" w:themeColor="text1"/>
            </w:tcBorders>
            <w:tcMar>
              <w:top w:w="115" w:type="dxa"/>
              <w:left w:w="115" w:type="dxa"/>
              <w:bottom w:w="115" w:type="dxa"/>
              <w:right w:w="115" w:type="dxa"/>
            </w:tcMar>
          </w:tcPr>
          <w:p w14:paraId="5D453000" w14:textId="77777777" w:rsidR="005A7ECC" w:rsidRDefault="005A7ECC" w:rsidP="00DD2AD7">
            <w:pPr>
              <w:ind w:left="360" w:hanging="360"/>
              <w:rPr>
                <w:rFonts w:cs="Arial"/>
                <w:b/>
                <w:szCs w:val="20"/>
              </w:rPr>
            </w:pPr>
            <w:r>
              <w:rPr>
                <w:rFonts w:cs="Arial"/>
                <w:b/>
                <w:szCs w:val="20"/>
              </w:rPr>
              <w:t>Griot Readings and Videos</w:t>
            </w:r>
          </w:p>
          <w:p w14:paraId="424F5168" w14:textId="77777777" w:rsidR="005A7ECC" w:rsidRDefault="005A7ECC" w:rsidP="00DD2AD7">
            <w:pPr>
              <w:ind w:left="360" w:hanging="360"/>
              <w:rPr>
                <w:rFonts w:cs="Arial"/>
                <w:b/>
                <w:szCs w:val="20"/>
              </w:rPr>
            </w:pPr>
          </w:p>
          <w:p w14:paraId="77F2E1B6" w14:textId="77777777" w:rsidR="00C811E9" w:rsidRPr="00CB33A5" w:rsidRDefault="001F129E" w:rsidP="00DD2AD7">
            <w:pPr>
              <w:ind w:left="360" w:hanging="360"/>
            </w:pPr>
            <w:r>
              <w:rPr>
                <w:rFonts w:cs="Arial"/>
                <w:b/>
                <w:szCs w:val="20"/>
              </w:rPr>
              <w:t xml:space="preserve">Read </w:t>
            </w:r>
            <w:r w:rsidR="00CB33A5" w:rsidRPr="00CB33A5">
              <w:rPr>
                <w:rFonts w:cs="Arial"/>
                <w:szCs w:val="20"/>
              </w:rPr>
              <w:t xml:space="preserve">the following sources on Griots, </w:t>
            </w:r>
            <w:r w:rsidR="00232F1B">
              <w:rPr>
                <w:rFonts w:cs="Arial"/>
                <w:szCs w:val="20"/>
              </w:rPr>
              <w:t>West African oral historians:</w:t>
            </w:r>
          </w:p>
          <w:p w14:paraId="3BCA08A4" w14:textId="77777777" w:rsidR="00C811E9" w:rsidRDefault="00C811E9" w:rsidP="00DD2AD7">
            <w:pPr>
              <w:ind w:left="360" w:hanging="360"/>
              <w:rPr>
                <w:rFonts w:cs="Arial"/>
                <w:szCs w:val="20"/>
              </w:rPr>
            </w:pPr>
          </w:p>
          <w:p w14:paraId="50BA496E" w14:textId="77777777" w:rsidR="00DD2AD7" w:rsidRPr="00B67FDC" w:rsidRDefault="00B67FDC" w:rsidP="00BE5E47">
            <w:pPr>
              <w:pStyle w:val="AssignmentsLevel2"/>
            </w:pPr>
            <w:r>
              <w:rPr>
                <w:b/>
              </w:rPr>
              <w:t>“</w:t>
            </w:r>
            <w:r w:rsidR="00C811E9" w:rsidRPr="00B67FDC">
              <w:t>Keepers of History</w:t>
            </w:r>
            <w:r>
              <w:t>”</w:t>
            </w:r>
            <w:r w:rsidR="00C811E9" w:rsidRPr="00B67FDC">
              <w:t xml:space="preserve">: </w:t>
            </w:r>
            <w:hyperlink r:id="rId22" w:history="1">
              <w:r w:rsidR="007268B2" w:rsidRPr="00EC34FE">
                <w:rPr>
                  <w:rStyle w:val="Hyperlink"/>
                </w:rPr>
                <w:t>http://news.psu.edu/story/140694/2002/05/01/research/keepers-history</w:t>
              </w:r>
            </w:hyperlink>
            <w:r w:rsidR="007268B2">
              <w:t xml:space="preserve"> </w:t>
            </w:r>
          </w:p>
          <w:p w14:paraId="159FD03D" w14:textId="77777777" w:rsidR="00DD2AD7" w:rsidRPr="00B67FDC" w:rsidRDefault="007268B2" w:rsidP="00BE5E47">
            <w:pPr>
              <w:pStyle w:val="AssignmentsLevel2"/>
            </w:pPr>
            <w:r>
              <w:t>“</w:t>
            </w:r>
            <w:r w:rsidR="00C811E9" w:rsidRPr="00B67FDC">
              <w:t>UPRISING ~ Modern day griot explains ancient storytelling tradition</w:t>
            </w:r>
            <w:r>
              <w:t>”</w:t>
            </w:r>
            <w:r w:rsidR="00C811E9" w:rsidRPr="00B67FDC">
              <w:t xml:space="preserve"> (2:55): </w:t>
            </w:r>
            <w:hyperlink r:id="rId23" w:history="1">
              <w:r w:rsidRPr="00EC34FE">
                <w:rPr>
                  <w:rStyle w:val="Hyperlink"/>
                </w:rPr>
                <w:t>http://www.youtube.com/watch?v=aF2287N0kAc</w:t>
              </w:r>
            </w:hyperlink>
            <w:r>
              <w:t xml:space="preserve"> </w:t>
            </w:r>
          </w:p>
          <w:p w14:paraId="2F046E61" w14:textId="5B528618" w:rsidR="00DD2AD7" w:rsidRPr="00B67FDC" w:rsidRDefault="00DD2AD7" w:rsidP="003C2D35">
            <w:pPr>
              <w:pStyle w:val="AssignmentsLevel2"/>
              <w:numPr>
                <w:ilvl w:val="0"/>
                <w:numId w:val="0"/>
              </w:numPr>
              <w:ind w:left="360"/>
            </w:pPr>
          </w:p>
        </w:tc>
        <w:tc>
          <w:tcPr>
            <w:tcW w:w="1440" w:type="dxa"/>
            <w:tcBorders>
              <w:bottom w:val="single" w:sz="4" w:space="0" w:color="000000" w:themeColor="text1"/>
            </w:tcBorders>
          </w:tcPr>
          <w:p w14:paraId="580B5E3F" w14:textId="77777777" w:rsidR="00DD2AD7" w:rsidRPr="009F6FAF" w:rsidRDefault="00BA64DE" w:rsidP="00C71D31">
            <w:pPr>
              <w:rPr>
                <w:rFonts w:cs="Arial"/>
                <w:szCs w:val="20"/>
              </w:rPr>
            </w:pPr>
            <w:r>
              <w:rPr>
                <w:rFonts w:cs="Arial"/>
                <w:szCs w:val="20"/>
              </w:rPr>
              <w:t>1.</w:t>
            </w:r>
            <w:r w:rsidR="00DD2AD7">
              <w:rPr>
                <w:rFonts w:cs="Arial"/>
                <w:szCs w:val="20"/>
              </w:rPr>
              <w:t>2, 1.3</w:t>
            </w:r>
            <w:r w:rsidR="00AF19C1">
              <w:rPr>
                <w:rFonts w:cs="Arial"/>
                <w:szCs w:val="20"/>
              </w:rPr>
              <w:t>, 1.4</w:t>
            </w:r>
          </w:p>
        </w:tc>
        <w:tc>
          <w:tcPr>
            <w:tcW w:w="1440" w:type="dxa"/>
            <w:tcBorders>
              <w:bottom w:val="single" w:sz="4" w:space="0" w:color="000000" w:themeColor="text1"/>
            </w:tcBorders>
          </w:tcPr>
          <w:p w14:paraId="472B7D04" w14:textId="77777777" w:rsidR="00DD2AD7" w:rsidRPr="009F6FAF" w:rsidRDefault="00C02CC3" w:rsidP="00C71D31">
            <w:pPr>
              <w:rPr>
                <w:rFonts w:cs="Arial"/>
                <w:szCs w:val="20"/>
              </w:rPr>
            </w:pPr>
            <w:r>
              <w:rPr>
                <w:rFonts w:cs="Arial"/>
                <w:szCs w:val="20"/>
              </w:rPr>
              <w:t>n/a</w:t>
            </w:r>
          </w:p>
        </w:tc>
      </w:tr>
      <w:tr w:rsidR="00DD2AD7" w:rsidRPr="00842155" w14:paraId="55549A0D" w14:textId="77777777" w:rsidTr="00F10286">
        <w:tc>
          <w:tcPr>
            <w:tcW w:w="10170" w:type="dxa"/>
            <w:tcBorders>
              <w:bottom w:val="single" w:sz="4" w:space="0" w:color="000000" w:themeColor="text1"/>
            </w:tcBorders>
            <w:tcMar>
              <w:top w:w="115" w:type="dxa"/>
              <w:left w:w="115" w:type="dxa"/>
              <w:bottom w:w="115" w:type="dxa"/>
              <w:right w:w="115" w:type="dxa"/>
            </w:tcMar>
          </w:tcPr>
          <w:p w14:paraId="2B0B36FC" w14:textId="77777777" w:rsidR="005A7ECC" w:rsidRDefault="005A7ECC" w:rsidP="00C811E9">
            <w:pPr>
              <w:ind w:left="360" w:hanging="360"/>
              <w:rPr>
                <w:rFonts w:cs="Arial"/>
                <w:b/>
                <w:szCs w:val="20"/>
              </w:rPr>
            </w:pPr>
            <w:r w:rsidRPr="004C7DB4">
              <w:rPr>
                <w:rFonts w:cs="Arial"/>
                <w:b/>
                <w:i/>
                <w:szCs w:val="20"/>
              </w:rPr>
              <w:t>Death on the Railroad</w:t>
            </w:r>
            <w:r>
              <w:rPr>
                <w:rFonts w:cs="Arial"/>
                <w:b/>
                <w:szCs w:val="20"/>
              </w:rPr>
              <w:t xml:space="preserve"> Video</w:t>
            </w:r>
          </w:p>
          <w:p w14:paraId="6849207C" w14:textId="77777777" w:rsidR="005A7ECC" w:rsidRDefault="005A7ECC" w:rsidP="00C811E9">
            <w:pPr>
              <w:ind w:left="360" w:hanging="360"/>
              <w:rPr>
                <w:rFonts w:cs="Arial"/>
                <w:b/>
                <w:szCs w:val="20"/>
              </w:rPr>
            </w:pPr>
          </w:p>
          <w:p w14:paraId="58702510" w14:textId="1C7990DE" w:rsidR="00DD2AD7" w:rsidRPr="00DD2AD7" w:rsidRDefault="00C811E9" w:rsidP="00182D6E">
            <w:pPr>
              <w:rPr>
                <w:rFonts w:cs="Arial"/>
                <w:b/>
                <w:szCs w:val="20"/>
              </w:rPr>
            </w:pPr>
            <w:r>
              <w:rPr>
                <w:rFonts w:cs="Arial"/>
                <w:b/>
                <w:szCs w:val="20"/>
              </w:rPr>
              <w:lastRenderedPageBreak/>
              <w:t xml:space="preserve">Watch </w:t>
            </w:r>
            <w:r w:rsidRPr="004C7DB4">
              <w:rPr>
                <w:rFonts w:cs="Arial"/>
                <w:i/>
                <w:szCs w:val="20"/>
              </w:rPr>
              <w:t>Secrets of the Dead: Death on the Railroad</w:t>
            </w:r>
            <w:r w:rsidRPr="00C811E9">
              <w:rPr>
                <w:rFonts w:cs="Arial"/>
                <w:szCs w:val="20"/>
              </w:rPr>
              <w:t xml:space="preserve"> (52:26)</w:t>
            </w:r>
            <w:r w:rsidR="007268B2">
              <w:rPr>
                <w:rFonts w:cs="Arial"/>
                <w:b/>
                <w:szCs w:val="20"/>
              </w:rPr>
              <w:t xml:space="preserve"> </w:t>
            </w:r>
            <w:r w:rsidR="007268B2" w:rsidRPr="007268B2">
              <w:rPr>
                <w:rFonts w:cs="Arial"/>
                <w:szCs w:val="20"/>
              </w:rPr>
              <w:t>at</w:t>
            </w:r>
            <w:r w:rsidRPr="007268B2">
              <w:rPr>
                <w:rFonts w:cs="Arial"/>
                <w:szCs w:val="20"/>
              </w:rPr>
              <w:t xml:space="preserve"> </w:t>
            </w:r>
            <w:hyperlink r:id="rId24" w:history="1">
              <w:r w:rsidR="003C2D35" w:rsidRPr="00A01A51">
                <w:rPr>
                  <w:rStyle w:val="Hyperlink"/>
                </w:rPr>
                <w:t>https://www.youtube.com/watch?v=_1UosxS9ahE</w:t>
              </w:r>
            </w:hyperlink>
            <w:r w:rsidR="003C2D35">
              <w:t xml:space="preserve"> (</w:t>
            </w:r>
            <w:r w:rsidR="00182D6E">
              <w:t>transcript on site)</w:t>
            </w:r>
            <w:r w:rsidR="009948CC">
              <w:rPr>
                <w:rFonts w:cs="Arial"/>
                <w:szCs w:val="20"/>
              </w:rPr>
              <w:t>.</w:t>
            </w:r>
            <w:r w:rsidR="007268B2">
              <w:rPr>
                <w:rFonts w:cs="Arial"/>
                <w:szCs w:val="20"/>
              </w:rPr>
              <w:t xml:space="preserve"> </w:t>
            </w:r>
          </w:p>
        </w:tc>
        <w:tc>
          <w:tcPr>
            <w:tcW w:w="1440" w:type="dxa"/>
            <w:tcBorders>
              <w:bottom w:val="single" w:sz="4" w:space="0" w:color="000000" w:themeColor="text1"/>
            </w:tcBorders>
          </w:tcPr>
          <w:p w14:paraId="614AC5DB" w14:textId="77777777" w:rsidR="00DD2AD7" w:rsidRPr="009F6FAF" w:rsidRDefault="00DD2AD7" w:rsidP="00C71D31">
            <w:pPr>
              <w:rPr>
                <w:rFonts w:cs="Arial"/>
                <w:szCs w:val="20"/>
              </w:rPr>
            </w:pPr>
            <w:r>
              <w:rPr>
                <w:rFonts w:cs="Arial"/>
                <w:szCs w:val="20"/>
              </w:rPr>
              <w:lastRenderedPageBreak/>
              <w:t>1.3</w:t>
            </w:r>
          </w:p>
        </w:tc>
        <w:tc>
          <w:tcPr>
            <w:tcW w:w="1440" w:type="dxa"/>
            <w:tcBorders>
              <w:bottom w:val="single" w:sz="4" w:space="0" w:color="000000" w:themeColor="text1"/>
            </w:tcBorders>
          </w:tcPr>
          <w:p w14:paraId="0C9543BE" w14:textId="77777777" w:rsidR="00DD2AD7" w:rsidRPr="009F6FAF" w:rsidRDefault="00C02CC3" w:rsidP="00C71D31">
            <w:pPr>
              <w:rPr>
                <w:rFonts w:cs="Arial"/>
                <w:szCs w:val="20"/>
              </w:rPr>
            </w:pPr>
            <w:r>
              <w:rPr>
                <w:rFonts w:cs="Arial"/>
                <w:szCs w:val="20"/>
              </w:rPr>
              <w:t>n/a</w:t>
            </w:r>
          </w:p>
        </w:tc>
      </w:tr>
      <w:tr w:rsidR="005F1382" w:rsidRPr="00842155" w14:paraId="3FC2CAAF" w14:textId="77777777" w:rsidTr="00B9635C">
        <w:tc>
          <w:tcPr>
            <w:tcW w:w="10170" w:type="dxa"/>
            <w:tcBorders>
              <w:bottom w:val="single" w:sz="4" w:space="0" w:color="000000" w:themeColor="text1"/>
            </w:tcBorders>
            <w:shd w:val="clear" w:color="auto" w:fill="auto"/>
            <w:tcMar>
              <w:top w:w="115" w:type="dxa"/>
              <w:left w:w="115" w:type="dxa"/>
              <w:bottom w:w="115" w:type="dxa"/>
              <w:right w:w="115" w:type="dxa"/>
            </w:tcMar>
          </w:tcPr>
          <w:p w14:paraId="29A6D03F" w14:textId="77777777" w:rsidR="005F1382" w:rsidRDefault="008F7A2C" w:rsidP="005F1382">
            <w:pPr>
              <w:rPr>
                <w:rFonts w:cs="Arial"/>
                <w:b/>
                <w:szCs w:val="20"/>
              </w:rPr>
            </w:pPr>
            <w:r>
              <w:rPr>
                <w:rFonts w:cs="Arial"/>
                <w:b/>
                <w:szCs w:val="20"/>
              </w:rPr>
              <w:t xml:space="preserve">Final Project </w:t>
            </w:r>
            <w:r w:rsidR="00065921">
              <w:rPr>
                <w:rFonts w:cs="Arial"/>
                <w:b/>
                <w:szCs w:val="20"/>
              </w:rPr>
              <w:t>Planning</w:t>
            </w:r>
          </w:p>
          <w:p w14:paraId="7F8FCD76" w14:textId="77777777" w:rsidR="008F7A2C" w:rsidRDefault="008F7A2C" w:rsidP="005F1382">
            <w:pPr>
              <w:rPr>
                <w:rFonts w:cs="Arial"/>
                <w:b/>
                <w:szCs w:val="20"/>
              </w:rPr>
            </w:pPr>
          </w:p>
          <w:p w14:paraId="4ACA1A22" w14:textId="0A501259" w:rsidR="00707C33" w:rsidRDefault="00707C33" w:rsidP="00707C33">
            <w:pPr>
              <w:rPr>
                <w:rFonts w:cs="Arial"/>
                <w:szCs w:val="20"/>
              </w:rPr>
            </w:pPr>
            <w:r w:rsidRPr="008D16B8">
              <w:rPr>
                <w:rFonts w:cs="Arial"/>
                <w:b/>
                <w:szCs w:val="20"/>
              </w:rPr>
              <w:t>Resource:</w:t>
            </w:r>
            <w:r>
              <w:rPr>
                <w:rFonts w:cs="Arial"/>
                <w:szCs w:val="20"/>
              </w:rPr>
              <w:t xml:space="preserve"> </w:t>
            </w:r>
            <w:r w:rsidR="007C7362">
              <w:t>How Can Historical Understanding Change the World</w:t>
            </w:r>
            <w:r w:rsidRPr="00707C33">
              <w:rPr>
                <w:rFonts w:cs="Arial"/>
                <w:szCs w:val="20"/>
              </w:rPr>
              <w:t>?</w:t>
            </w:r>
            <w:r>
              <w:rPr>
                <w:rFonts w:cs="Arial"/>
                <w:szCs w:val="20"/>
              </w:rPr>
              <w:t xml:space="preserve"> </w:t>
            </w:r>
            <w:r w:rsidRPr="00707C33">
              <w:rPr>
                <w:rFonts w:cs="Arial"/>
                <w:szCs w:val="20"/>
              </w:rPr>
              <w:t>Final Project Instructions</w:t>
            </w:r>
          </w:p>
          <w:p w14:paraId="46596457" w14:textId="77777777" w:rsidR="00707C33" w:rsidRDefault="00707C33" w:rsidP="005F1382">
            <w:pPr>
              <w:rPr>
                <w:rFonts w:cs="Arial"/>
                <w:szCs w:val="20"/>
              </w:rPr>
            </w:pPr>
          </w:p>
          <w:p w14:paraId="6E6B3D36" w14:textId="77777777" w:rsidR="008F7A2C" w:rsidRPr="008F7A2C" w:rsidRDefault="008F7A2C" w:rsidP="005F1382">
            <w:pPr>
              <w:rPr>
                <w:rFonts w:cs="Arial"/>
                <w:szCs w:val="20"/>
              </w:rPr>
            </w:pPr>
            <w:r>
              <w:rPr>
                <w:rFonts w:cs="Arial"/>
                <w:szCs w:val="20"/>
              </w:rPr>
              <w:t>Complete the following steps to prepare for your final project:</w:t>
            </w:r>
          </w:p>
          <w:p w14:paraId="23183821" w14:textId="77777777" w:rsidR="008F7A2C" w:rsidRDefault="008F7A2C" w:rsidP="005F1382">
            <w:pPr>
              <w:rPr>
                <w:rFonts w:cs="Arial"/>
                <w:b/>
                <w:szCs w:val="20"/>
              </w:rPr>
            </w:pPr>
          </w:p>
          <w:p w14:paraId="732E1909" w14:textId="77777777" w:rsidR="00A7484A" w:rsidRPr="00A7484A" w:rsidRDefault="00A7484A" w:rsidP="008D16B8">
            <w:pPr>
              <w:pStyle w:val="AssignmentsLevel2"/>
            </w:pPr>
            <w:r w:rsidRPr="00A7484A">
              <w:rPr>
                <w:b/>
              </w:rPr>
              <w:t>Review</w:t>
            </w:r>
            <w:r>
              <w:t xml:space="preserve"> the </w:t>
            </w:r>
            <w:r w:rsidR="00B9635C">
              <w:t>Final Project Instructions</w:t>
            </w:r>
            <w:r>
              <w:t>.</w:t>
            </w:r>
          </w:p>
          <w:p w14:paraId="4A83604F" w14:textId="77777777" w:rsidR="00E65501" w:rsidRPr="008F7A2C" w:rsidRDefault="005F1382" w:rsidP="008D16B8">
            <w:pPr>
              <w:pStyle w:val="AssignmentsLevel2"/>
            </w:pPr>
            <w:r w:rsidRPr="008F7A2C">
              <w:rPr>
                <w:b/>
              </w:rPr>
              <w:t xml:space="preserve">Select </w:t>
            </w:r>
            <w:r w:rsidR="00E65501" w:rsidRPr="008F7A2C">
              <w:t xml:space="preserve">the specific </w:t>
            </w:r>
            <w:r w:rsidR="00E82231">
              <w:t>issue</w:t>
            </w:r>
            <w:r w:rsidR="00E65501" w:rsidRPr="008F7A2C">
              <w:t xml:space="preserve"> </w:t>
            </w:r>
            <w:r w:rsidR="008F7A2C">
              <w:t xml:space="preserve">you will use as the central </w:t>
            </w:r>
            <w:r w:rsidR="00BD4D4D">
              <w:t>topic</w:t>
            </w:r>
            <w:r w:rsidR="008F7A2C">
              <w:t xml:space="preserve"> for your final project.</w:t>
            </w:r>
          </w:p>
          <w:p w14:paraId="2D12A239" w14:textId="0C082761" w:rsidR="00E65501" w:rsidRDefault="00E65501" w:rsidP="008D16B8">
            <w:pPr>
              <w:pStyle w:val="AssignmentsLevel2"/>
            </w:pPr>
            <w:r w:rsidRPr="008F7A2C">
              <w:rPr>
                <w:b/>
              </w:rPr>
              <w:t>Identify</w:t>
            </w:r>
            <w:r w:rsidRPr="008F7A2C">
              <w:t xml:space="preserve"> </w:t>
            </w:r>
            <w:r w:rsidR="008F7A2C">
              <w:t xml:space="preserve">the person or people you plan to interview to collect an oral history as part of your final project. </w:t>
            </w:r>
          </w:p>
          <w:p w14:paraId="3EE63149" w14:textId="77777777" w:rsidR="00E65501" w:rsidRPr="001045E5" w:rsidRDefault="008F7A2C" w:rsidP="008D16B8">
            <w:pPr>
              <w:pStyle w:val="AssignmentsLevel2"/>
            </w:pPr>
            <w:r>
              <w:rPr>
                <w:b/>
              </w:rPr>
              <w:t xml:space="preserve">Email </w:t>
            </w:r>
            <w:r w:rsidRPr="008F7A2C">
              <w:t>your instructor</w:t>
            </w:r>
            <w:r>
              <w:t xml:space="preserve"> your topic and interview subject for approval</w:t>
            </w:r>
            <w:r w:rsidR="00A40D3C">
              <w:t>.</w:t>
            </w:r>
          </w:p>
        </w:tc>
        <w:tc>
          <w:tcPr>
            <w:tcW w:w="1440" w:type="dxa"/>
            <w:tcBorders>
              <w:bottom w:val="single" w:sz="4" w:space="0" w:color="000000" w:themeColor="text1"/>
            </w:tcBorders>
            <w:shd w:val="clear" w:color="auto" w:fill="auto"/>
          </w:tcPr>
          <w:p w14:paraId="1FFD896D" w14:textId="77777777" w:rsidR="005F1382" w:rsidRDefault="005F1382" w:rsidP="00C71D31">
            <w:pPr>
              <w:rPr>
                <w:rFonts w:cs="Arial"/>
                <w:szCs w:val="20"/>
              </w:rPr>
            </w:pPr>
          </w:p>
        </w:tc>
        <w:tc>
          <w:tcPr>
            <w:tcW w:w="1440" w:type="dxa"/>
            <w:tcBorders>
              <w:bottom w:val="single" w:sz="4" w:space="0" w:color="000000" w:themeColor="text1"/>
            </w:tcBorders>
            <w:shd w:val="clear" w:color="auto" w:fill="auto"/>
          </w:tcPr>
          <w:p w14:paraId="5C8DCE26" w14:textId="77777777" w:rsidR="00A7484A" w:rsidRDefault="002E2F5D" w:rsidP="00A7484A">
            <w:pPr>
              <w:rPr>
                <w:rFonts w:cs="Arial"/>
                <w:szCs w:val="20"/>
              </w:rPr>
            </w:pPr>
            <w:r>
              <w:rPr>
                <w:rFonts w:cs="Arial"/>
                <w:szCs w:val="20"/>
              </w:rPr>
              <w:t>Responding and exchanging feedback with instructor</w:t>
            </w:r>
            <w:r w:rsidR="00A7484A">
              <w:rPr>
                <w:rFonts w:cs="Arial"/>
                <w:szCs w:val="20"/>
              </w:rPr>
              <w:t xml:space="preserve"> </w:t>
            </w:r>
            <w:r>
              <w:rPr>
                <w:rFonts w:cs="Arial"/>
                <w:szCs w:val="20"/>
              </w:rPr>
              <w:t xml:space="preserve">= </w:t>
            </w:r>
          </w:p>
          <w:p w14:paraId="472A6072" w14:textId="77777777" w:rsidR="005F1382" w:rsidRPr="009F6FAF" w:rsidRDefault="00B179DC" w:rsidP="00A7484A">
            <w:pPr>
              <w:rPr>
                <w:rFonts w:cs="Arial"/>
                <w:szCs w:val="20"/>
              </w:rPr>
            </w:pPr>
            <w:r>
              <w:rPr>
                <w:rFonts w:cs="Arial"/>
                <w:b/>
                <w:szCs w:val="20"/>
              </w:rPr>
              <w:t>1.5 hours</w:t>
            </w:r>
          </w:p>
        </w:tc>
      </w:tr>
      <w:tr w:rsidR="004F3D1F" w:rsidRPr="00842155" w14:paraId="5C49F380" w14:textId="77777777" w:rsidTr="00F10286">
        <w:tc>
          <w:tcPr>
            <w:tcW w:w="11610" w:type="dxa"/>
            <w:gridSpan w:val="2"/>
            <w:tcBorders>
              <w:bottom w:val="single" w:sz="4" w:space="0" w:color="000000" w:themeColor="text1"/>
            </w:tcBorders>
            <w:shd w:val="clear" w:color="auto" w:fill="E6E6E6"/>
            <w:tcMar>
              <w:top w:w="115" w:type="dxa"/>
              <w:left w:w="115" w:type="dxa"/>
              <w:bottom w:w="115" w:type="dxa"/>
              <w:right w:w="115" w:type="dxa"/>
            </w:tcMar>
          </w:tcPr>
          <w:p w14:paraId="2EE66A2D" w14:textId="77777777" w:rsidR="004F3D1F" w:rsidRPr="009F6FAF" w:rsidRDefault="004F3D1F" w:rsidP="00C71D31">
            <w:pPr>
              <w:rPr>
                <w:rFonts w:cs="Arial"/>
                <w:szCs w:val="20"/>
              </w:rPr>
            </w:pPr>
            <w:r w:rsidRPr="00842155">
              <w:rPr>
                <w:rFonts w:cs="Arial"/>
                <w:b/>
                <w:szCs w:val="20"/>
              </w:rPr>
              <w:t>Total</w:t>
            </w:r>
          </w:p>
        </w:tc>
        <w:tc>
          <w:tcPr>
            <w:tcW w:w="1440" w:type="dxa"/>
            <w:tcBorders>
              <w:bottom w:val="single" w:sz="4" w:space="0" w:color="000000" w:themeColor="text1"/>
            </w:tcBorders>
            <w:shd w:val="clear" w:color="auto" w:fill="E9E9E9" w:themeFill="background2" w:themeFillTint="66"/>
          </w:tcPr>
          <w:p w14:paraId="58840894" w14:textId="77777777" w:rsidR="004F3D1F" w:rsidRPr="00A7484A" w:rsidRDefault="00872286" w:rsidP="00C71D31">
            <w:pPr>
              <w:rPr>
                <w:rFonts w:cs="Arial"/>
                <w:b/>
                <w:szCs w:val="20"/>
              </w:rPr>
            </w:pPr>
            <w:r w:rsidRPr="00A7484A">
              <w:rPr>
                <w:rFonts w:cs="Arial"/>
                <w:b/>
                <w:szCs w:val="20"/>
              </w:rPr>
              <w:t>4</w:t>
            </w:r>
            <w:r w:rsidR="00A7484A" w:rsidRPr="00A7484A">
              <w:rPr>
                <w:rFonts w:cs="Arial"/>
                <w:b/>
                <w:szCs w:val="20"/>
              </w:rPr>
              <w:t xml:space="preserve"> hours</w:t>
            </w:r>
          </w:p>
        </w:tc>
      </w:tr>
      <w:tr w:rsidR="00DD2AD7" w:rsidRPr="00842155" w14:paraId="04E432A4" w14:textId="77777777" w:rsidTr="00F10286">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15" w:type="dxa"/>
              <w:left w:w="115" w:type="dxa"/>
              <w:bottom w:w="115" w:type="dxa"/>
              <w:right w:w="115" w:type="dxa"/>
            </w:tcMar>
          </w:tcPr>
          <w:p w14:paraId="1C0F5842" w14:textId="77777777" w:rsidR="00DD2AD7" w:rsidRPr="005B10FE" w:rsidRDefault="004F3D1F" w:rsidP="00C71D31">
            <w:pPr>
              <w:tabs>
                <w:tab w:val="left" w:pos="0"/>
                <w:tab w:val="left" w:pos="3720"/>
              </w:tabs>
              <w:outlineLvl w:val="0"/>
              <w:rPr>
                <w:rFonts w:cs="Arial"/>
                <w:b/>
                <w:i/>
                <w:szCs w:val="20"/>
              </w:rPr>
            </w:pPr>
            <w:r w:rsidRPr="005B10FE">
              <w:rPr>
                <w:rFonts w:cs="Arial"/>
                <w:b/>
                <w:i/>
                <w:sz w:val="22"/>
                <w:szCs w:val="20"/>
              </w:rPr>
              <w:t>Supplemental Learning Resources and Activities</w:t>
            </w:r>
            <w:r w:rsidRPr="005B10FE">
              <w:rPr>
                <w:rFonts w:cs="Arial"/>
                <w:i/>
                <w:szCs w:val="20"/>
              </w:rPr>
              <w:t xml:space="preserve">: These </w:t>
            </w:r>
            <w:r>
              <w:rPr>
                <w:rFonts w:cs="Arial"/>
                <w:i/>
                <w:szCs w:val="20"/>
              </w:rPr>
              <w:t xml:space="preserve">resources and </w:t>
            </w:r>
            <w:r w:rsidRPr="005B10FE">
              <w:rPr>
                <w:rFonts w:cs="Arial"/>
                <w:i/>
                <w:szCs w:val="20"/>
              </w:rPr>
              <w:t>activities provide further exploration of content, supplemental information, and skill building.</w:t>
            </w:r>
            <w:r>
              <w:rPr>
                <w:rFonts w:cs="Arial"/>
                <w:i/>
                <w:szCs w:val="20"/>
              </w:rPr>
              <w:t xml:space="preserve"> </w:t>
            </w:r>
            <w:r w:rsidRPr="005B10FE">
              <w:rPr>
                <w:rFonts w:cs="Arial"/>
                <w:i/>
                <w:szCs w:val="20"/>
              </w:rPr>
              <w:t xml:space="preserve">Students may complete </w:t>
            </w:r>
            <w:r>
              <w:rPr>
                <w:rFonts w:cs="Arial"/>
                <w:i/>
                <w:szCs w:val="20"/>
              </w:rPr>
              <w:t>items</w:t>
            </w:r>
            <w:r w:rsidRPr="005B10FE">
              <w:rPr>
                <w:rFonts w:cs="Arial"/>
                <w:i/>
                <w:szCs w:val="20"/>
              </w:rPr>
              <w:t xml:space="preserve"> in this section </w:t>
            </w:r>
            <w:r>
              <w:rPr>
                <w:rFonts w:cs="Arial"/>
                <w:i/>
                <w:szCs w:val="20"/>
              </w:rPr>
              <w:t xml:space="preserve">on their own or </w:t>
            </w:r>
            <w:r w:rsidRPr="005B10FE">
              <w:rPr>
                <w:rFonts w:cs="Arial"/>
                <w:i/>
                <w:szCs w:val="20"/>
              </w:rPr>
              <w:t>as selected by the instructor.</w:t>
            </w:r>
          </w:p>
        </w:tc>
        <w:tc>
          <w:tcPr>
            <w:tcW w:w="1440" w:type="dxa"/>
            <w:tcBorders>
              <w:top w:val="single" w:sz="4" w:space="0" w:color="000000" w:themeColor="text1"/>
              <w:left w:val="single" w:sz="4" w:space="0" w:color="auto"/>
              <w:bottom w:val="single" w:sz="4" w:space="0" w:color="000000" w:themeColor="text1"/>
            </w:tcBorders>
            <w:shd w:val="clear" w:color="auto" w:fill="D8D9DA"/>
          </w:tcPr>
          <w:p w14:paraId="13B99EE4" w14:textId="77777777" w:rsidR="00DD2AD7" w:rsidRPr="005B10FE" w:rsidRDefault="00DD2AD7" w:rsidP="00C71D31">
            <w:pPr>
              <w:tabs>
                <w:tab w:val="left" w:pos="0"/>
                <w:tab w:val="left" w:pos="3720"/>
              </w:tabs>
              <w:outlineLvl w:val="0"/>
              <w:rPr>
                <w:rFonts w:cs="Arial"/>
                <w:b/>
                <w:i/>
                <w:szCs w:val="20"/>
              </w:rPr>
            </w:pPr>
            <w:r w:rsidRPr="005B10FE">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53114C2C" w14:textId="77777777" w:rsidR="00DD2AD7" w:rsidRPr="005B10FE" w:rsidRDefault="00DD2AD7" w:rsidP="00C71D31">
            <w:pPr>
              <w:tabs>
                <w:tab w:val="left" w:pos="0"/>
                <w:tab w:val="left" w:pos="3720"/>
              </w:tabs>
              <w:outlineLvl w:val="0"/>
              <w:rPr>
                <w:rFonts w:cs="Arial"/>
                <w:b/>
                <w:i/>
                <w:szCs w:val="20"/>
              </w:rPr>
            </w:pPr>
            <w:r w:rsidRPr="005B10FE">
              <w:rPr>
                <w:rFonts w:cs="Arial"/>
                <w:b/>
                <w:i/>
                <w:szCs w:val="20"/>
              </w:rPr>
              <w:t>Pages/AIE/</w:t>
            </w:r>
          </w:p>
          <w:p w14:paraId="59A4086D" w14:textId="77777777" w:rsidR="00DD2AD7" w:rsidRPr="005B10FE" w:rsidRDefault="00DD2AD7" w:rsidP="00C71D31">
            <w:pPr>
              <w:tabs>
                <w:tab w:val="left" w:pos="0"/>
                <w:tab w:val="left" w:pos="3720"/>
              </w:tabs>
              <w:outlineLvl w:val="0"/>
              <w:rPr>
                <w:rFonts w:cs="Arial"/>
                <w:b/>
                <w:i/>
                <w:szCs w:val="20"/>
              </w:rPr>
            </w:pPr>
            <w:r w:rsidRPr="005B10FE">
              <w:rPr>
                <w:rFonts w:cs="Arial"/>
                <w:b/>
                <w:i/>
                <w:szCs w:val="20"/>
              </w:rPr>
              <w:t>Generic</w:t>
            </w:r>
          </w:p>
        </w:tc>
      </w:tr>
      <w:tr w:rsidR="00DD2AD7" w:rsidRPr="007F339F" w14:paraId="68F2FE77" w14:textId="77777777" w:rsidTr="00F10286">
        <w:tc>
          <w:tcPr>
            <w:tcW w:w="10170" w:type="dxa"/>
            <w:tcBorders>
              <w:top w:val="single" w:sz="4" w:space="0" w:color="auto"/>
              <w:right w:val="single" w:sz="4" w:space="0" w:color="000000" w:themeColor="text1"/>
            </w:tcBorders>
            <w:shd w:val="clear" w:color="auto" w:fill="FFFFFF" w:themeFill="background1"/>
            <w:tcMar>
              <w:top w:w="115" w:type="dxa"/>
              <w:left w:w="115" w:type="dxa"/>
              <w:bottom w:w="115" w:type="dxa"/>
              <w:right w:w="115" w:type="dxa"/>
            </w:tcMar>
          </w:tcPr>
          <w:p w14:paraId="4177666A" w14:textId="77777777" w:rsidR="005A7ECC" w:rsidRDefault="005A7ECC" w:rsidP="00C71D31">
            <w:pPr>
              <w:tabs>
                <w:tab w:val="left" w:pos="0"/>
                <w:tab w:val="left" w:pos="3720"/>
              </w:tabs>
              <w:outlineLvl w:val="0"/>
              <w:rPr>
                <w:b/>
              </w:rPr>
            </w:pPr>
            <w:r>
              <w:rPr>
                <w:b/>
              </w:rPr>
              <w:t>Oral History Interviewing Guide</w:t>
            </w:r>
          </w:p>
          <w:p w14:paraId="1CA0CA20" w14:textId="77777777" w:rsidR="005A7ECC" w:rsidRDefault="005A7ECC" w:rsidP="00C71D31">
            <w:pPr>
              <w:tabs>
                <w:tab w:val="left" w:pos="0"/>
                <w:tab w:val="left" w:pos="3720"/>
              </w:tabs>
              <w:outlineLvl w:val="0"/>
              <w:rPr>
                <w:b/>
              </w:rPr>
            </w:pPr>
          </w:p>
          <w:p w14:paraId="5F76EA64" w14:textId="77777777" w:rsidR="00DC09B5" w:rsidRDefault="00DC09B5" w:rsidP="00C71D31">
            <w:pPr>
              <w:tabs>
                <w:tab w:val="left" w:pos="0"/>
                <w:tab w:val="left" w:pos="3720"/>
              </w:tabs>
              <w:outlineLvl w:val="0"/>
            </w:pPr>
            <w:r w:rsidRPr="00DC09B5">
              <w:rPr>
                <w:b/>
              </w:rPr>
              <w:t>Read</w:t>
            </w:r>
            <w:r>
              <w:t xml:space="preserve"> the following selections from the Smithsonian Folklife and Oral History Interviewing Guide to gather ideas and prepare for the oral history you will collect in </w:t>
            </w:r>
            <w:r w:rsidR="008238D4" w:rsidRPr="008238D4">
              <w:t>Week 3</w:t>
            </w:r>
            <w:r>
              <w:t xml:space="preserve"> of class.</w:t>
            </w:r>
          </w:p>
          <w:p w14:paraId="700AE414" w14:textId="77777777" w:rsidR="00DC09B5" w:rsidRDefault="00DC09B5" w:rsidP="00C71D31">
            <w:pPr>
              <w:tabs>
                <w:tab w:val="left" w:pos="0"/>
                <w:tab w:val="left" w:pos="3720"/>
              </w:tabs>
              <w:outlineLvl w:val="0"/>
            </w:pPr>
          </w:p>
          <w:p w14:paraId="6CDCC6BA" w14:textId="77777777" w:rsidR="00DC09B5" w:rsidRDefault="004C7DB4" w:rsidP="008D16B8">
            <w:pPr>
              <w:pStyle w:val="AssignmentsLevel2"/>
            </w:pPr>
            <w:r>
              <w:t>“</w:t>
            </w:r>
            <w:r w:rsidR="00DC09B5" w:rsidRPr="00BD4D4D">
              <w:t>Introduction</w:t>
            </w:r>
            <w:r>
              <w:t>”</w:t>
            </w:r>
            <w:r w:rsidR="00BD4D4D">
              <w:t xml:space="preserve">: </w:t>
            </w:r>
            <w:hyperlink r:id="rId25" w:history="1">
              <w:r w:rsidR="00BD4D4D" w:rsidRPr="008B1AEC">
                <w:rPr>
                  <w:rStyle w:val="Hyperlink"/>
                </w:rPr>
                <w:t>http://www.folklife.si.edu/education_exhibits/resources/guide/introduction.aspx</w:t>
              </w:r>
            </w:hyperlink>
            <w:r w:rsidR="00BD4D4D">
              <w:t xml:space="preserve"> </w:t>
            </w:r>
          </w:p>
          <w:p w14:paraId="6CC0CA53" w14:textId="77777777" w:rsidR="00DC09B5" w:rsidRDefault="004C7DB4" w:rsidP="008D16B8">
            <w:pPr>
              <w:pStyle w:val="AssignmentsLevel2"/>
            </w:pPr>
            <w:r>
              <w:t>“</w:t>
            </w:r>
            <w:r w:rsidR="00DC09B5" w:rsidRPr="00BD4D4D">
              <w:t>The Interview</w:t>
            </w:r>
            <w:r>
              <w:t>”</w:t>
            </w:r>
            <w:r w:rsidR="00BD4D4D">
              <w:t xml:space="preserve">: </w:t>
            </w:r>
            <w:hyperlink r:id="rId26" w:history="1">
              <w:r w:rsidR="00BD4D4D" w:rsidRPr="008B1AEC">
                <w:rPr>
                  <w:rStyle w:val="Hyperlink"/>
                </w:rPr>
                <w:t>http://www.folklife.si.edu/education_exhibits/resources/guide/interview.aspx</w:t>
              </w:r>
            </w:hyperlink>
            <w:r w:rsidR="00BD4D4D">
              <w:t xml:space="preserve"> </w:t>
            </w:r>
          </w:p>
          <w:p w14:paraId="3B1EBCA0" w14:textId="77777777" w:rsidR="00DD2AD7" w:rsidRPr="00DC09B5" w:rsidRDefault="004C7DB4" w:rsidP="008D16B8">
            <w:pPr>
              <w:pStyle w:val="AssignmentsLevel2"/>
            </w:pPr>
            <w:r>
              <w:t>“</w:t>
            </w:r>
            <w:r w:rsidR="00DC09B5" w:rsidRPr="00BD4D4D">
              <w:t>Some Possible Questions</w:t>
            </w:r>
            <w:r>
              <w:t>”</w:t>
            </w:r>
            <w:r w:rsidR="00BD4D4D">
              <w:t xml:space="preserve">: </w:t>
            </w:r>
            <w:hyperlink r:id="rId27" w:history="1">
              <w:r w:rsidR="00BD4D4D" w:rsidRPr="008B1AEC">
                <w:rPr>
                  <w:rStyle w:val="Hyperlink"/>
                </w:rPr>
                <w:t>http://www.folklife.si.edu/education_exhibits/resources/guide/questions.aspx</w:t>
              </w:r>
            </w:hyperlink>
            <w:r w:rsidR="00BD4D4D">
              <w:t xml:space="preserve"> </w:t>
            </w:r>
          </w:p>
        </w:tc>
        <w:tc>
          <w:tcPr>
            <w:tcW w:w="1440" w:type="dxa"/>
            <w:tcBorders>
              <w:left w:val="single" w:sz="4" w:space="0" w:color="000000" w:themeColor="text1"/>
            </w:tcBorders>
            <w:shd w:val="clear" w:color="auto" w:fill="FFFFFF" w:themeFill="background1"/>
          </w:tcPr>
          <w:p w14:paraId="25372450" w14:textId="77777777" w:rsidR="00DD2AD7" w:rsidRPr="009F6FAF" w:rsidRDefault="00681D75" w:rsidP="00C71D31">
            <w:pPr>
              <w:tabs>
                <w:tab w:val="left" w:pos="0"/>
                <w:tab w:val="left" w:pos="3720"/>
              </w:tabs>
              <w:outlineLvl w:val="0"/>
              <w:rPr>
                <w:rFonts w:cs="Arial"/>
                <w:szCs w:val="20"/>
              </w:rPr>
            </w:pPr>
            <w:r>
              <w:rPr>
                <w:rFonts w:cs="Arial"/>
                <w:szCs w:val="20"/>
              </w:rPr>
              <w:t>1.4</w:t>
            </w:r>
          </w:p>
        </w:tc>
        <w:tc>
          <w:tcPr>
            <w:tcW w:w="1440" w:type="dxa"/>
            <w:tcBorders>
              <w:left w:val="single" w:sz="4" w:space="0" w:color="000000" w:themeColor="text1"/>
            </w:tcBorders>
            <w:shd w:val="clear" w:color="auto" w:fill="FFFFFF" w:themeFill="background1"/>
          </w:tcPr>
          <w:p w14:paraId="4F78D0E7" w14:textId="77777777" w:rsidR="00DD2AD7" w:rsidRPr="009F6FAF" w:rsidRDefault="00A7484A" w:rsidP="00C71D31">
            <w:pPr>
              <w:tabs>
                <w:tab w:val="left" w:pos="0"/>
                <w:tab w:val="left" w:pos="3720"/>
              </w:tabs>
              <w:outlineLvl w:val="0"/>
              <w:rPr>
                <w:rFonts w:cs="Arial"/>
                <w:szCs w:val="20"/>
              </w:rPr>
            </w:pPr>
            <w:r>
              <w:rPr>
                <w:rFonts w:cs="Arial"/>
                <w:szCs w:val="20"/>
              </w:rPr>
              <w:t>n/a</w:t>
            </w:r>
          </w:p>
        </w:tc>
      </w:tr>
      <w:tr w:rsidR="00DD2AD7" w:rsidRPr="00842155" w14:paraId="0CACEBEF" w14:textId="77777777" w:rsidTr="00F10286">
        <w:tc>
          <w:tcPr>
            <w:tcW w:w="10170" w:type="dxa"/>
            <w:tcBorders>
              <w:bottom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4D18FF2F" w14:textId="77777777" w:rsidR="005A7ECC" w:rsidRDefault="002D3F2A" w:rsidP="00C71D31">
            <w:pPr>
              <w:tabs>
                <w:tab w:val="left" w:pos="0"/>
                <w:tab w:val="left" w:pos="3720"/>
              </w:tabs>
              <w:outlineLvl w:val="0"/>
              <w:rPr>
                <w:rFonts w:cs="Arial"/>
                <w:b/>
                <w:szCs w:val="20"/>
              </w:rPr>
            </w:pPr>
            <w:r>
              <w:rPr>
                <w:rFonts w:cs="Arial"/>
                <w:b/>
                <w:szCs w:val="20"/>
              </w:rPr>
              <w:t>MLA Review Readings</w:t>
            </w:r>
          </w:p>
          <w:p w14:paraId="530293C0" w14:textId="77777777" w:rsidR="005A7ECC" w:rsidRDefault="005A7ECC" w:rsidP="00C71D31">
            <w:pPr>
              <w:tabs>
                <w:tab w:val="left" w:pos="0"/>
                <w:tab w:val="left" w:pos="3720"/>
              </w:tabs>
              <w:outlineLvl w:val="0"/>
              <w:rPr>
                <w:rFonts w:cs="Arial"/>
                <w:b/>
                <w:szCs w:val="20"/>
              </w:rPr>
            </w:pPr>
          </w:p>
          <w:p w14:paraId="24EB1940" w14:textId="77777777" w:rsidR="00260A51" w:rsidRPr="002D3F2A" w:rsidRDefault="00260A51" w:rsidP="008D16B8">
            <w:pPr>
              <w:pStyle w:val="AssignmentsLevel2"/>
            </w:pPr>
            <w:r w:rsidRPr="002D3F2A">
              <w:rPr>
                <w:b/>
              </w:rPr>
              <w:t>Review</w:t>
            </w:r>
            <w:r w:rsidRPr="002D3F2A">
              <w:t xml:space="preserve"> Gwynedd Mercy University’s </w:t>
            </w:r>
            <w:r w:rsidR="004C7DB4">
              <w:t>“</w:t>
            </w:r>
            <w:r w:rsidRPr="00BD4D4D">
              <w:t>MLA Format for Papers</w:t>
            </w:r>
            <w:r w:rsidRPr="002D3F2A">
              <w:t>,</w:t>
            </w:r>
            <w:r w:rsidR="004C7DB4">
              <w:t>”</w:t>
            </w:r>
            <w:r w:rsidRPr="002D3F2A">
              <w:t xml:space="preserve"> a quick reference guide</w:t>
            </w:r>
            <w:r w:rsidR="00BD4D4D">
              <w:t xml:space="preserve"> to supplement the MLA Handbook: </w:t>
            </w:r>
            <w:hyperlink r:id="rId28" w:history="1">
              <w:r w:rsidR="00BD4D4D" w:rsidRPr="008B1AEC">
                <w:rPr>
                  <w:rStyle w:val="Hyperlink"/>
                </w:rPr>
                <w:t>https://www.gmercyu.edu/sites/all/themes/gmc/pdf/MLAhandout.pdf</w:t>
              </w:r>
            </w:hyperlink>
            <w:r w:rsidR="00BD4D4D">
              <w:t xml:space="preserve"> </w:t>
            </w:r>
          </w:p>
          <w:p w14:paraId="6A346053" w14:textId="77777777" w:rsidR="00260A51" w:rsidRPr="002D3F2A" w:rsidRDefault="00260A51" w:rsidP="008D16B8">
            <w:pPr>
              <w:pStyle w:val="AssignmentsLevel2"/>
            </w:pPr>
            <w:r w:rsidRPr="002D3F2A">
              <w:t xml:space="preserve">For additional information on MLA, visit the </w:t>
            </w:r>
            <w:r w:rsidR="004C7DB4">
              <w:t>“</w:t>
            </w:r>
            <w:r w:rsidRPr="00BD4D4D">
              <w:t>MLA Style</w:t>
            </w:r>
            <w:r w:rsidR="004C7DB4">
              <w:t>”</w:t>
            </w:r>
            <w:r w:rsidRPr="002D3F2A">
              <w:t xml:space="preserve"> section of Purdue Univer</w:t>
            </w:r>
            <w:r w:rsidR="00BD4D4D">
              <w:t xml:space="preserve">sity’s Online Writing Lab (OWL): </w:t>
            </w:r>
            <w:hyperlink r:id="rId29" w:history="1">
              <w:r w:rsidR="00BD4D4D" w:rsidRPr="008B1AEC">
                <w:rPr>
                  <w:rStyle w:val="Hyperlink"/>
                </w:rPr>
                <w:t>https://owl.english.purdue.edu/owl/section/2/11/</w:t>
              </w:r>
            </w:hyperlink>
            <w:r w:rsidR="00BD4D4D">
              <w:t xml:space="preserve"> </w:t>
            </w:r>
          </w:p>
        </w:tc>
        <w:tc>
          <w:tcPr>
            <w:tcW w:w="1440" w:type="dxa"/>
            <w:tcBorders>
              <w:left w:val="single" w:sz="4" w:space="0" w:color="000000" w:themeColor="text1"/>
            </w:tcBorders>
            <w:shd w:val="clear" w:color="auto" w:fill="FFFFFF" w:themeFill="background1"/>
          </w:tcPr>
          <w:p w14:paraId="76603334" w14:textId="77777777" w:rsidR="00DD2AD7" w:rsidRPr="009F6FAF" w:rsidRDefault="00A7484A" w:rsidP="00C71D31">
            <w:pPr>
              <w:rPr>
                <w:rFonts w:cs="Arial"/>
                <w:szCs w:val="20"/>
              </w:rPr>
            </w:pPr>
            <w:r>
              <w:rPr>
                <w:rFonts w:cs="Arial"/>
                <w:szCs w:val="20"/>
              </w:rPr>
              <w:t>n/a</w:t>
            </w:r>
          </w:p>
        </w:tc>
        <w:tc>
          <w:tcPr>
            <w:tcW w:w="1440" w:type="dxa"/>
            <w:tcBorders>
              <w:left w:val="single" w:sz="4" w:space="0" w:color="000000" w:themeColor="text1"/>
            </w:tcBorders>
            <w:shd w:val="clear" w:color="auto" w:fill="FFFFFF" w:themeFill="background1"/>
          </w:tcPr>
          <w:p w14:paraId="63995709" w14:textId="77777777" w:rsidR="00DD2AD7" w:rsidRPr="009F6FAF" w:rsidRDefault="00A7484A" w:rsidP="00C71D31">
            <w:pPr>
              <w:rPr>
                <w:rFonts w:cs="Arial"/>
                <w:szCs w:val="20"/>
              </w:rPr>
            </w:pPr>
            <w:r>
              <w:rPr>
                <w:rFonts w:cs="Arial"/>
                <w:szCs w:val="20"/>
              </w:rPr>
              <w:t>n/a</w:t>
            </w:r>
          </w:p>
        </w:tc>
      </w:tr>
      <w:tr w:rsidR="00DA1FBB" w:rsidRPr="00842155" w14:paraId="0EF8A675" w14:textId="77777777" w:rsidTr="00F10286">
        <w:tc>
          <w:tcPr>
            <w:tcW w:w="10170" w:type="dxa"/>
            <w:tcBorders>
              <w:bottom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60E3E65F" w14:textId="77777777" w:rsidR="002D3F2A" w:rsidRDefault="002D3F2A" w:rsidP="00C71D31">
            <w:pPr>
              <w:tabs>
                <w:tab w:val="left" w:pos="0"/>
                <w:tab w:val="left" w:pos="3720"/>
              </w:tabs>
              <w:outlineLvl w:val="0"/>
              <w:rPr>
                <w:b/>
              </w:rPr>
            </w:pPr>
            <w:r>
              <w:rPr>
                <w:b/>
              </w:rPr>
              <w:t>Herodotus Reading</w:t>
            </w:r>
          </w:p>
          <w:p w14:paraId="2209AD58" w14:textId="77777777" w:rsidR="00F83225" w:rsidRDefault="00F83225" w:rsidP="00C71D31">
            <w:pPr>
              <w:tabs>
                <w:tab w:val="left" w:pos="0"/>
                <w:tab w:val="left" w:pos="3720"/>
              </w:tabs>
              <w:outlineLvl w:val="0"/>
              <w:rPr>
                <w:b/>
              </w:rPr>
            </w:pPr>
          </w:p>
          <w:p w14:paraId="684BD2D9" w14:textId="77777777" w:rsidR="00DA1FBB" w:rsidRPr="00A90128" w:rsidRDefault="00F83225" w:rsidP="00C71D31">
            <w:pPr>
              <w:tabs>
                <w:tab w:val="left" w:pos="0"/>
                <w:tab w:val="left" w:pos="3720"/>
              </w:tabs>
              <w:outlineLvl w:val="0"/>
              <w:rPr>
                <w:b/>
              </w:rPr>
            </w:pPr>
            <w:r w:rsidRPr="00A90128">
              <w:lastRenderedPageBreak/>
              <w:t xml:space="preserve">You were introduced to Herodotus </w:t>
            </w:r>
            <w:r w:rsidR="00A90128" w:rsidRPr="00A90128">
              <w:t>in the</w:t>
            </w:r>
            <w:r w:rsidR="00A90128">
              <w:rPr>
                <w:b/>
              </w:rPr>
              <w:t xml:space="preserve"> </w:t>
            </w:r>
            <w:r w:rsidR="00A90128">
              <w:t xml:space="preserve">“How Do Historians Discover the Past?” presentation this week. Read more about the first historian at </w:t>
            </w:r>
            <w:hyperlink r:id="rId30" w:history="1">
              <w:r w:rsidR="00DA1FBB" w:rsidRPr="009D025C">
                <w:rPr>
                  <w:rStyle w:val="Hyperlink"/>
                </w:rPr>
                <w:t>http://www.history.com/topics/ancient-history/herodotus</w:t>
              </w:r>
            </w:hyperlink>
            <w:r w:rsidR="00DA1FBB">
              <w:t xml:space="preserve"> </w:t>
            </w:r>
          </w:p>
        </w:tc>
        <w:tc>
          <w:tcPr>
            <w:tcW w:w="1440" w:type="dxa"/>
            <w:tcBorders>
              <w:left w:val="single" w:sz="4" w:space="0" w:color="000000" w:themeColor="text1"/>
            </w:tcBorders>
            <w:shd w:val="clear" w:color="auto" w:fill="FFFFFF" w:themeFill="background1"/>
          </w:tcPr>
          <w:p w14:paraId="3FE4AC6B" w14:textId="77777777" w:rsidR="00DA1FBB" w:rsidRDefault="00927E7A" w:rsidP="00C71D31">
            <w:pPr>
              <w:rPr>
                <w:rStyle w:val="CommentReference"/>
              </w:rPr>
            </w:pPr>
            <w:r w:rsidRPr="00927E7A">
              <w:rPr>
                <w:rFonts w:cs="Arial"/>
                <w:szCs w:val="20"/>
              </w:rPr>
              <w:lastRenderedPageBreak/>
              <w:t>n/a</w:t>
            </w:r>
          </w:p>
        </w:tc>
        <w:tc>
          <w:tcPr>
            <w:tcW w:w="1440" w:type="dxa"/>
            <w:tcBorders>
              <w:left w:val="single" w:sz="4" w:space="0" w:color="000000" w:themeColor="text1"/>
            </w:tcBorders>
            <w:shd w:val="clear" w:color="auto" w:fill="FFFFFF" w:themeFill="background1"/>
          </w:tcPr>
          <w:p w14:paraId="42B759B1" w14:textId="77777777" w:rsidR="00DA1FBB" w:rsidRPr="009F6FAF" w:rsidRDefault="00927E7A" w:rsidP="00C71D31">
            <w:pPr>
              <w:rPr>
                <w:rFonts w:cs="Arial"/>
                <w:szCs w:val="20"/>
              </w:rPr>
            </w:pPr>
            <w:r>
              <w:rPr>
                <w:rFonts w:cs="Arial"/>
                <w:szCs w:val="20"/>
              </w:rPr>
              <w:t>n/a</w:t>
            </w:r>
          </w:p>
        </w:tc>
      </w:tr>
      <w:tr w:rsidR="004F3D1F" w:rsidRPr="00842155" w14:paraId="64CB7DA2" w14:textId="77777777" w:rsidTr="00F10286">
        <w:tc>
          <w:tcPr>
            <w:tcW w:w="11610" w:type="dxa"/>
            <w:gridSpan w:val="2"/>
            <w:tcBorders>
              <w:bottom w:val="single" w:sz="4" w:space="0" w:color="000000" w:themeColor="text1"/>
            </w:tcBorders>
            <w:shd w:val="clear" w:color="auto" w:fill="E6E6E6"/>
            <w:tcMar>
              <w:top w:w="115" w:type="dxa"/>
              <w:left w:w="115" w:type="dxa"/>
              <w:bottom w:w="115" w:type="dxa"/>
              <w:right w:w="115" w:type="dxa"/>
            </w:tcMar>
          </w:tcPr>
          <w:p w14:paraId="74169118" w14:textId="77777777" w:rsidR="004F3D1F" w:rsidRPr="00842155" w:rsidRDefault="004F3D1F" w:rsidP="00C71D31">
            <w:pPr>
              <w:rPr>
                <w:rFonts w:cs="Arial"/>
                <w:szCs w:val="20"/>
              </w:rPr>
            </w:pPr>
            <w:r w:rsidRPr="00842155">
              <w:rPr>
                <w:rFonts w:cs="Arial"/>
                <w:b/>
                <w:szCs w:val="20"/>
              </w:rPr>
              <w:t>Total</w:t>
            </w:r>
          </w:p>
        </w:tc>
        <w:tc>
          <w:tcPr>
            <w:tcW w:w="1440" w:type="dxa"/>
            <w:tcBorders>
              <w:left w:val="single" w:sz="4" w:space="0" w:color="000000" w:themeColor="text1"/>
              <w:bottom w:val="single" w:sz="4" w:space="0" w:color="000000" w:themeColor="text1"/>
            </w:tcBorders>
            <w:shd w:val="clear" w:color="auto" w:fill="E9E9E9" w:themeFill="background2" w:themeFillTint="66"/>
          </w:tcPr>
          <w:p w14:paraId="20C94792" w14:textId="77777777" w:rsidR="004F3D1F" w:rsidRPr="00842155" w:rsidRDefault="004F3D1F" w:rsidP="00C71D31">
            <w:pPr>
              <w:rPr>
                <w:rFonts w:cs="Arial"/>
                <w:szCs w:val="20"/>
              </w:rPr>
            </w:pPr>
          </w:p>
        </w:tc>
      </w:tr>
      <w:tr w:rsidR="00DD2AD7" w:rsidRPr="00842155" w14:paraId="165BCC7E" w14:textId="77777777" w:rsidTr="00F10286">
        <w:tc>
          <w:tcPr>
            <w:tcW w:w="10170" w:type="dxa"/>
            <w:shd w:val="clear" w:color="auto" w:fill="D9D9D9" w:themeFill="background1" w:themeFillShade="D9"/>
            <w:tcMar>
              <w:top w:w="115" w:type="dxa"/>
              <w:left w:w="115" w:type="dxa"/>
              <w:bottom w:w="115" w:type="dxa"/>
              <w:right w:w="115" w:type="dxa"/>
            </w:tcMar>
          </w:tcPr>
          <w:p w14:paraId="6D9FA8A2" w14:textId="77777777" w:rsidR="00DD2AD7" w:rsidRPr="005B10FE" w:rsidRDefault="004F3D1F" w:rsidP="00C71D31">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21154790" w14:textId="77777777" w:rsidR="00DD2AD7" w:rsidRPr="005B10FE" w:rsidRDefault="00DD2AD7" w:rsidP="00C71D31">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48672AC4" w14:textId="77777777" w:rsidR="00DD2AD7" w:rsidRPr="005B10FE" w:rsidRDefault="00DD2AD7" w:rsidP="00C71D31">
            <w:pPr>
              <w:rPr>
                <w:rFonts w:cs="Arial"/>
                <w:b/>
                <w:i/>
                <w:szCs w:val="20"/>
              </w:rPr>
            </w:pPr>
            <w:r w:rsidRPr="005B10FE">
              <w:rPr>
                <w:rFonts w:cs="Arial"/>
                <w:b/>
                <w:i/>
                <w:szCs w:val="20"/>
              </w:rPr>
              <w:t>Points/AIE/</w:t>
            </w:r>
          </w:p>
          <w:p w14:paraId="38E077AC" w14:textId="77777777" w:rsidR="00DD2AD7" w:rsidRPr="005B10FE" w:rsidRDefault="00DD2AD7" w:rsidP="00C71D31">
            <w:pPr>
              <w:rPr>
                <w:rFonts w:cs="Arial"/>
                <w:b/>
                <w:i/>
                <w:szCs w:val="20"/>
              </w:rPr>
            </w:pPr>
            <w:r w:rsidRPr="005B10FE">
              <w:rPr>
                <w:rFonts w:cs="Arial"/>
                <w:b/>
                <w:i/>
                <w:szCs w:val="20"/>
              </w:rPr>
              <w:t>Generic</w:t>
            </w:r>
          </w:p>
        </w:tc>
      </w:tr>
      <w:tr w:rsidR="00AC2AED" w:rsidRPr="00842155" w14:paraId="37C61DBB" w14:textId="77777777" w:rsidTr="00957F60">
        <w:tc>
          <w:tcPr>
            <w:tcW w:w="10170" w:type="dxa"/>
            <w:shd w:val="clear" w:color="auto" w:fill="FFFFFF" w:themeFill="background1"/>
            <w:tcMar>
              <w:top w:w="115" w:type="dxa"/>
              <w:left w:w="115" w:type="dxa"/>
              <w:bottom w:w="115" w:type="dxa"/>
              <w:right w:w="115" w:type="dxa"/>
            </w:tcMar>
          </w:tcPr>
          <w:p w14:paraId="5AC0AA6E" w14:textId="77777777" w:rsidR="00AC2AED" w:rsidRDefault="009C2197" w:rsidP="00957F60">
            <w:pPr>
              <w:pStyle w:val="NormalWeb"/>
              <w:shd w:val="clear" w:color="auto" w:fill="FFFFFF" w:themeFill="background1"/>
              <w:spacing w:before="0" w:after="0"/>
              <w:rPr>
                <w:rFonts w:ascii="Arial" w:hAnsi="Arial" w:cs="Arial"/>
                <w:b/>
                <w:color w:val="000000"/>
                <w:sz w:val="20"/>
                <w:szCs w:val="20"/>
              </w:rPr>
            </w:pPr>
            <w:r>
              <w:rPr>
                <w:rFonts w:ascii="Arial" w:hAnsi="Arial" w:cs="Arial"/>
                <w:b/>
                <w:color w:val="000000"/>
                <w:sz w:val="20"/>
                <w:szCs w:val="20"/>
              </w:rPr>
              <w:t>Class Comprehension Challenge 1</w:t>
            </w:r>
          </w:p>
          <w:p w14:paraId="2C5721B1" w14:textId="77777777" w:rsidR="00AC2AED" w:rsidRDefault="00AC2AED" w:rsidP="00957F60">
            <w:pPr>
              <w:pStyle w:val="NormalWeb"/>
              <w:shd w:val="clear" w:color="auto" w:fill="FFFFFF" w:themeFill="background1"/>
              <w:spacing w:before="0" w:after="0"/>
              <w:rPr>
                <w:rFonts w:ascii="Arial" w:hAnsi="Arial" w:cs="Arial"/>
                <w:b/>
                <w:color w:val="000000"/>
                <w:sz w:val="20"/>
                <w:szCs w:val="20"/>
              </w:rPr>
            </w:pPr>
          </w:p>
          <w:p w14:paraId="25B45413" w14:textId="77777777" w:rsidR="009C2197" w:rsidRPr="009C2197" w:rsidRDefault="00BD4D4D" w:rsidP="00957F60">
            <w:pPr>
              <w:pStyle w:val="NormalWeb"/>
              <w:shd w:val="clear" w:color="auto" w:fill="FFFFFF" w:themeFill="background1"/>
              <w:spacing w:before="0" w:after="0"/>
              <w:rPr>
                <w:rFonts w:ascii="Arial" w:hAnsi="Arial" w:cs="Arial"/>
                <w:color w:val="000000"/>
                <w:sz w:val="20"/>
                <w:szCs w:val="20"/>
              </w:rPr>
            </w:pPr>
            <w:r>
              <w:rPr>
                <w:rFonts w:ascii="Arial" w:hAnsi="Arial" w:cs="Arial"/>
                <w:color w:val="000000"/>
                <w:sz w:val="20"/>
                <w:szCs w:val="20"/>
              </w:rPr>
              <w:t>In Weeks 1-4</w:t>
            </w:r>
            <w:r w:rsidR="009C2197" w:rsidRPr="009C2197">
              <w:rPr>
                <w:rFonts w:ascii="Arial" w:hAnsi="Arial" w:cs="Arial"/>
                <w:color w:val="000000"/>
                <w:sz w:val="20"/>
                <w:szCs w:val="20"/>
              </w:rPr>
              <w:t xml:space="preserve">, you will quiz </w:t>
            </w:r>
            <w:r w:rsidR="00B43D49">
              <w:rPr>
                <w:rFonts w:ascii="Arial" w:hAnsi="Arial" w:cs="Arial"/>
                <w:color w:val="000000"/>
                <w:sz w:val="20"/>
                <w:szCs w:val="20"/>
              </w:rPr>
              <w:t>each other as a class on your</w:t>
            </w:r>
            <w:r w:rsidR="009C2197" w:rsidRPr="009C2197">
              <w:rPr>
                <w:rFonts w:ascii="Arial" w:hAnsi="Arial" w:cs="Arial"/>
                <w:color w:val="000000"/>
                <w:sz w:val="20"/>
                <w:szCs w:val="20"/>
              </w:rPr>
              <w:t xml:space="preserve"> comprehension of the</w:t>
            </w:r>
            <w:r w:rsidR="00EE48A8">
              <w:rPr>
                <w:rFonts w:ascii="Arial" w:hAnsi="Arial" w:cs="Arial"/>
                <w:color w:val="000000"/>
                <w:sz w:val="20"/>
                <w:szCs w:val="20"/>
              </w:rPr>
              <w:t xml:space="preserve"> readings and media pieces presented in the</w:t>
            </w:r>
            <w:r w:rsidR="009C2197" w:rsidRPr="009C2197">
              <w:rPr>
                <w:rFonts w:ascii="Arial" w:hAnsi="Arial" w:cs="Arial"/>
                <w:color w:val="000000"/>
                <w:sz w:val="20"/>
                <w:szCs w:val="20"/>
              </w:rPr>
              <w:t xml:space="preserve"> Learning Resources and Activities. </w:t>
            </w:r>
          </w:p>
          <w:p w14:paraId="120A2F67" w14:textId="77777777" w:rsidR="009C2197" w:rsidRPr="009C2197" w:rsidRDefault="009C2197" w:rsidP="00957F60">
            <w:pPr>
              <w:pStyle w:val="NormalWeb"/>
              <w:shd w:val="clear" w:color="auto" w:fill="FFFFFF" w:themeFill="background1"/>
              <w:spacing w:before="0" w:after="0"/>
              <w:rPr>
                <w:rFonts w:ascii="Arial" w:hAnsi="Arial" w:cs="Arial"/>
                <w:color w:val="000000"/>
                <w:sz w:val="20"/>
                <w:szCs w:val="20"/>
              </w:rPr>
            </w:pPr>
          </w:p>
          <w:p w14:paraId="2BC9355F" w14:textId="37050833" w:rsidR="009C2197" w:rsidRPr="009C2197" w:rsidRDefault="00FF51B6" w:rsidP="00957F60">
            <w:pPr>
              <w:pStyle w:val="NormalWeb"/>
              <w:numPr>
                <w:ilvl w:val="0"/>
                <w:numId w:val="29"/>
              </w:numPr>
              <w:shd w:val="clear" w:color="auto" w:fill="FFFFFF" w:themeFill="background1"/>
              <w:spacing w:before="0" w:after="0"/>
              <w:rPr>
                <w:rFonts w:ascii="Arial" w:hAnsi="Arial" w:cs="Arial"/>
                <w:color w:val="000000"/>
                <w:sz w:val="20"/>
                <w:szCs w:val="20"/>
              </w:rPr>
            </w:pPr>
            <w:r w:rsidRPr="00FF51B6">
              <w:rPr>
                <w:rFonts w:ascii="Arial" w:hAnsi="Arial" w:cs="Arial"/>
                <w:b/>
                <w:color w:val="000000"/>
                <w:sz w:val="20"/>
                <w:szCs w:val="20"/>
              </w:rPr>
              <w:t>By Wednesday</w:t>
            </w:r>
            <w:r>
              <w:rPr>
                <w:rFonts w:ascii="Arial" w:hAnsi="Arial" w:cs="Arial"/>
                <w:color w:val="000000"/>
                <w:sz w:val="20"/>
                <w:szCs w:val="20"/>
              </w:rPr>
              <w:t xml:space="preserve">: </w:t>
            </w:r>
            <w:r w:rsidR="009C2197">
              <w:rPr>
                <w:rFonts w:ascii="Arial" w:hAnsi="Arial" w:cs="Arial"/>
                <w:color w:val="000000"/>
                <w:sz w:val="20"/>
                <w:szCs w:val="20"/>
              </w:rPr>
              <w:t>Write at</w:t>
            </w:r>
            <w:r w:rsidR="009C2197" w:rsidRPr="009C2197">
              <w:rPr>
                <w:rFonts w:ascii="Arial" w:hAnsi="Arial" w:cs="Arial"/>
                <w:color w:val="000000"/>
                <w:sz w:val="20"/>
                <w:szCs w:val="20"/>
              </w:rPr>
              <w:t xml:space="preserve"> least 3 quiz questions based on this week’s reading, videos, or other learning activities</w:t>
            </w:r>
            <w:r w:rsidR="000574FA">
              <w:rPr>
                <w:rFonts w:ascii="Arial" w:hAnsi="Arial" w:cs="Arial"/>
                <w:color w:val="000000"/>
                <w:sz w:val="20"/>
                <w:szCs w:val="20"/>
              </w:rPr>
              <w:t xml:space="preserve"> and post them to the </w:t>
            </w:r>
            <w:r w:rsidR="000574FA" w:rsidRPr="000574FA">
              <w:rPr>
                <w:rFonts w:ascii="Arial" w:hAnsi="Arial" w:cs="Arial"/>
                <w:color w:val="000000"/>
                <w:sz w:val="20"/>
                <w:szCs w:val="20"/>
              </w:rPr>
              <w:t>Class Comprehension Challenge 1</w:t>
            </w:r>
            <w:r w:rsidR="000574FA">
              <w:rPr>
                <w:rFonts w:ascii="Arial" w:hAnsi="Arial" w:cs="Arial"/>
                <w:color w:val="000000"/>
                <w:sz w:val="20"/>
                <w:szCs w:val="20"/>
              </w:rPr>
              <w:t xml:space="preserve"> discussion forum</w:t>
            </w:r>
            <w:r w:rsidR="009C2197" w:rsidRPr="009C2197">
              <w:rPr>
                <w:rFonts w:ascii="Arial" w:hAnsi="Arial" w:cs="Arial"/>
                <w:color w:val="000000"/>
                <w:sz w:val="20"/>
                <w:szCs w:val="20"/>
              </w:rPr>
              <w:t>. Draw questions from a variety of learning activities and resources. Don’t write multiple questions for a single reading</w:t>
            </w:r>
            <w:r w:rsidR="00BE211F">
              <w:rPr>
                <w:rFonts w:ascii="Arial" w:hAnsi="Arial" w:cs="Arial"/>
                <w:color w:val="000000"/>
                <w:sz w:val="20"/>
                <w:szCs w:val="20"/>
              </w:rPr>
              <w:t xml:space="preserve"> unless it is a light reading week</w:t>
            </w:r>
            <w:r w:rsidR="009C2197" w:rsidRPr="009C2197">
              <w:rPr>
                <w:rFonts w:ascii="Arial" w:hAnsi="Arial" w:cs="Arial"/>
                <w:color w:val="000000"/>
                <w:sz w:val="20"/>
                <w:szCs w:val="20"/>
              </w:rPr>
              <w:t>.</w:t>
            </w:r>
            <w:r w:rsidR="009C2197">
              <w:rPr>
                <w:rFonts w:ascii="Arial" w:hAnsi="Arial" w:cs="Arial"/>
                <w:color w:val="000000"/>
                <w:sz w:val="20"/>
                <w:szCs w:val="20"/>
              </w:rPr>
              <w:t xml:space="preserve"> </w:t>
            </w:r>
            <w:r w:rsidR="00967ED1">
              <w:rPr>
                <w:rFonts w:ascii="Arial" w:hAnsi="Arial" w:cs="Arial"/>
                <w:color w:val="000000"/>
                <w:sz w:val="20"/>
                <w:szCs w:val="20"/>
              </w:rPr>
              <w:t xml:space="preserve">Try to write questions that are distinct from the others already posted in the discussion board. </w:t>
            </w:r>
            <w:r>
              <w:rPr>
                <w:rFonts w:ascii="Arial" w:hAnsi="Arial" w:cs="Arial"/>
                <w:color w:val="000000"/>
                <w:sz w:val="20"/>
                <w:szCs w:val="20"/>
              </w:rPr>
              <w:t>Be prepared to answer your own question</w:t>
            </w:r>
            <w:r w:rsidR="00DC09B5">
              <w:rPr>
                <w:rFonts w:ascii="Arial" w:hAnsi="Arial" w:cs="Arial"/>
                <w:color w:val="000000"/>
                <w:sz w:val="20"/>
                <w:szCs w:val="20"/>
              </w:rPr>
              <w:t>s</w:t>
            </w:r>
            <w:r>
              <w:rPr>
                <w:rFonts w:ascii="Arial" w:hAnsi="Arial" w:cs="Arial"/>
                <w:color w:val="000000"/>
                <w:sz w:val="20"/>
                <w:szCs w:val="20"/>
              </w:rPr>
              <w:t xml:space="preserve"> at the end of the week. </w:t>
            </w:r>
            <w:r w:rsidR="009C2197">
              <w:rPr>
                <w:rFonts w:ascii="Arial" w:hAnsi="Arial" w:cs="Arial"/>
                <w:color w:val="000000"/>
                <w:sz w:val="20"/>
                <w:szCs w:val="20"/>
              </w:rPr>
              <w:t>Example question stems include:</w:t>
            </w:r>
          </w:p>
          <w:p w14:paraId="611144C4" w14:textId="77777777" w:rsidR="00AC2AED" w:rsidRPr="009C2197" w:rsidRDefault="00AC2AED" w:rsidP="00957F60">
            <w:pPr>
              <w:pStyle w:val="NormalWeb"/>
              <w:shd w:val="clear" w:color="auto" w:fill="FFFFFF" w:themeFill="background1"/>
              <w:spacing w:before="0" w:after="0"/>
              <w:rPr>
                <w:rFonts w:ascii="Arial" w:hAnsi="Arial" w:cs="Arial"/>
                <w:color w:val="000000"/>
                <w:sz w:val="20"/>
                <w:szCs w:val="20"/>
              </w:rPr>
            </w:pPr>
          </w:p>
          <w:p w14:paraId="6E880970" w14:textId="77777777" w:rsidR="00AC2AED" w:rsidRPr="009C2197" w:rsidRDefault="00AC2AED" w:rsidP="00957F60">
            <w:pPr>
              <w:pStyle w:val="NormalWeb"/>
              <w:numPr>
                <w:ilvl w:val="0"/>
                <w:numId w:val="28"/>
              </w:numPr>
              <w:shd w:val="clear" w:color="auto" w:fill="FFFFFF" w:themeFill="background1"/>
              <w:spacing w:before="0" w:after="0"/>
              <w:ind w:left="720"/>
              <w:rPr>
                <w:rFonts w:ascii="Arial" w:hAnsi="Arial" w:cs="Arial"/>
                <w:color w:val="000000"/>
                <w:sz w:val="20"/>
                <w:szCs w:val="20"/>
              </w:rPr>
            </w:pPr>
            <w:r w:rsidRPr="009C2197">
              <w:rPr>
                <w:rFonts w:ascii="Arial" w:hAnsi="Arial" w:cs="Arial"/>
                <w:color w:val="000000"/>
                <w:sz w:val="20"/>
                <w:szCs w:val="20"/>
              </w:rPr>
              <w:t>What is the main idea of...?</w:t>
            </w:r>
          </w:p>
          <w:p w14:paraId="73DEFFA7" w14:textId="77777777" w:rsidR="00AC2AED" w:rsidRPr="009C2197" w:rsidRDefault="00AC2AED" w:rsidP="00957F60">
            <w:pPr>
              <w:pStyle w:val="NormalWeb"/>
              <w:numPr>
                <w:ilvl w:val="0"/>
                <w:numId w:val="28"/>
              </w:numPr>
              <w:shd w:val="clear" w:color="auto" w:fill="FFFFFF" w:themeFill="background1"/>
              <w:spacing w:before="0" w:after="0"/>
              <w:ind w:left="720"/>
              <w:rPr>
                <w:rFonts w:ascii="Arial" w:hAnsi="Arial" w:cs="Arial"/>
                <w:color w:val="000000"/>
                <w:sz w:val="20"/>
                <w:szCs w:val="20"/>
              </w:rPr>
            </w:pPr>
            <w:r w:rsidRPr="009C2197">
              <w:rPr>
                <w:rFonts w:ascii="Arial" w:hAnsi="Arial" w:cs="Arial"/>
                <w:color w:val="000000"/>
                <w:sz w:val="20"/>
                <w:szCs w:val="20"/>
              </w:rPr>
              <w:t>What if...?</w:t>
            </w:r>
          </w:p>
          <w:p w14:paraId="4D028E25" w14:textId="77777777" w:rsidR="00AC2AED" w:rsidRPr="009C2197" w:rsidRDefault="00AC2AED" w:rsidP="00957F60">
            <w:pPr>
              <w:pStyle w:val="NormalWeb"/>
              <w:numPr>
                <w:ilvl w:val="0"/>
                <w:numId w:val="28"/>
              </w:numPr>
              <w:shd w:val="clear" w:color="auto" w:fill="FFFFFF" w:themeFill="background1"/>
              <w:spacing w:before="0" w:after="0"/>
              <w:ind w:left="720"/>
              <w:rPr>
                <w:rFonts w:ascii="Arial" w:hAnsi="Arial" w:cs="Arial"/>
                <w:color w:val="000000"/>
                <w:sz w:val="20"/>
                <w:szCs w:val="20"/>
              </w:rPr>
            </w:pPr>
            <w:r w:rsidRPr="009C2197">
              <w:rPr>
                <w:rFonts w:ascii="Arial" w:hAnsi="Arial" w:cs="Arial"/>
                <w:color w:val="000000"/>
                <w:sz w:val="20"/>
                <w:szCs w:val="20"/>
              </w:rPr>
              <w:t>How does...affect...?</w:t>
            </w:r>
          </w:p>
          <w:p w14:paraId="7614119B" w14:textId="77777777" w:rsidR="00AC2AED" w:rsidRPr="009C2197" w:rsidRDefault="00AC2AED" w:rsidP="00957F60">
            <w:pPr>
              <w:pStyle w:val="NormalWeb"/>
              <w:numPr>
                <w:ilvl w:val="0"/>
                <w:numId w:val="28"/>
              </w:numPr>
              <w:shd w:val="clear" w:color="auto" w:fill="FFFFFF" w:themeFill="background1"/>
              <w:spacing w:before="0" w:after="0"/>
              <w:ind w:left="720"/>
              <w:rPr>
                <w:rFonts w:ascii="Arial" w:hAnsi="Arial" w:cs="Arial"/>
                <w:color w:val="000000"/>
                <w:sz w:val="20"/>
                <w:szCs w:val="20"/>
              </w:rPr>
            </w:pPr>
            <w:r w:rsidRPr="009C2197">
              <w:rPr>
                <w:rFonts w:ascii="Arial" w:hAnsi="Arial" w:cs="Arial"/>
                <w:color w:val="000000"/>
                <w:sz w:val="20"/>
                <w:szCs w:val="20"/>
              </w:rPr>
              <w:t>What is a</w:t>
            </w:r>
            <w:r w:rsidR="00667517">
              <w:rPr>
                <w:rFonts w:ascii="Arial" w:hAnsi="Arial" w:cs="Arial"/>
                <w:color w:val="000000"/>
                <w:sz w:val="20"/>
                <w:szCs w:val="20"/>
              </w:rPr>
              <w:t xml:space="preserve">n </w:t>
            </w:r>
            <w:r w:rsidRPr="009C2197">
              <w:rPr>
                <w:rFonts w:ascii="Arial" w:hAnsi="Arial" w:cs="Arial"/>
                <w:color w:val="000000"/>
                <w:sz w:val="20"/>
                <w:szCs w:val="20"/>
              </w:rPr>
              <w:t>example of...?</w:t>
            </w:r>
          </w:p>
          <w:p w14:paraId="7AF46449" w14:textId="2FDB5F66" w:rsidR="00AC2AED" w:rsidRPr="009C2197" w:rsidRDefault="00AC2AED" w:rsidP="00957F60">
            <w:pPr>
              <w:pStyle w:val="NormalWeb"/>
              <w:numPr>
                <w:ilvl w:val="0"/>
                <w:numId w:val="28"/>
              </w:numPr>
              <w:shd w:val="clear" w:color="auto" w:fill="FFFFFF" w:themeFill="background1"/>
              <w:spacing w:before="0" w:after="0"/>
              <w:ind w:left="720"/>
              <w:rPr>
                <w:rFonts w:ascii="Arial" w:hAnsi="Arial" w:cs="Arial"/>
                <w:color w:val="000000"/>
                <w:sz w:val="20"/>
                <w:szCs w:val="20"/>
              </w:rPr>
            </w:pPr>
            <w:r w:rsidRPr="009C2197">
              <w:rPr>
                <w:rFonts w:ascii="Arial" w:hAnsi="Arial" w:cs="Arial"/>
                <w:color w:val="000000"/>
                <w:sz w:val="20"/>
                <w:szCs w:val="20"/>
              </w:rPr>
              <w:t>Explain why...</w:t>
            </w:r>
          </w:p>
          <w:p w14:paraId="0CB843D3" w14:textId="0DE79783" w:rsidR="00AC2AED" w:rsidRPr="009C2197" w:rsidRDefault="00AC2AED" w:rsidP="00957F60">
            <w:pPr>
              <w:pStyle w:val="NormalWeb"/>
              <w:numPr>
                <w:ilvl w:val="0"/>
                <w:numId w:val="28"/>
              </w:numPr>
              <w:shd w:val="clear" w:color="auto" w:fill="FFFFFF" w:themeFill="background1"/>
              <w:spacing w:before="0" w:after="0"/>
              <w:ind w:left="720"/>
              <w:rPr>
                <w:rFonts w:ascii="Arial" w:hAnsi="Arial" w:cs="Arial"/>
                <w:color w:val="000000"/>
                <w:sz w:val="20"/>
                <w:szCs w:val="20"/>
              </w:rPr>
            </w:pPr>
            <w:r w:rsidRPr="009C2197">
              <w:rPr>
                <w:rFonts w:ascii="Arial" w:hAnsi="Arial" w:cs="Arial"/>
                <w:color w:val="000000"/>
                <w:sz w:val="20"/>
                <w:szCs w:val="20"/>
              </w:rPr>
              <w:t>Explain how...</w:t>
            </w:r>
          </w:p>
          <w:p w14:paraId="140EC082" w14:textId="77777777" w:rsidR="00AC2AED" w:rsidRPr="009C2197" w:rsidRDefault="00AC2AED" w:rsidP="00957F60">
            <w:pPr>
              <w:pStyle w:val="NormalWeb"/>
              <w:numPr>
                <w:ilvl w:val="0"/>
                <w:numId w:val="28"/>
              </w:numPr>
              <w:shd w:val="clear" w:color="auto" w:fill="FFFFFF" w:themeFill="background1"/>
              <w:spacing w:before="0" w:after="0"/>
              <w:ind w:left="720"/>
              <w:rPr>
                <w:rFonts w:ascii="Arial" w:hAnsi="Arial" w:cs="Arial"/>
                <w:color w:val="000000"/>
                <w:sz w:val="20"/>
                <w:szCs w:val="20"/>
              </w:rPr>
            </w:pPr>
            <w:r w:rsidRPr="009C2197">
              <w:rPr>
                <w:rFonts w:ascii="Arial" w:hAnsi="Arial" w:cs="Arial"/>
                <w:color w:val="000000"/>
                <w:sz w:val="20"/>
                <w:szCs w:val="20"/>
              </w:rPr>
              <w:t>What is the difference between... and...?</w:t>
            </w:r>
          </w:p>
          <w:p w14:paraId="14FC0050" w14:textId="77777777" w:rsidR="00AC2AED" w:rsidRPr="009C2197" w:rsidRDefault="00AC2AED" w:rsidP="00957F60">
            <w:pPr>
              <w:pStyle w:val="NormalWeb"/>
              <w:numPr>
                <w:ilvl w:val="0"/>
                <w:numId w:val="28"/>
              </w:numPr>
              <w:shd w:val="clear" w:color="auto" w:fill="FFFFFF" w:themeFill="background1"/>
              <w:spacing w:before="0" w:after="0"/>
              <w:ind w:left="720"/>
              <w:rPr>
                <w:rFonts w:ascii="Arial" w:hAnsi="Arial" w:cs="Arial"/>
                <w:color w:val="000000"/>
                <w:sz w:val="20"/>
                <w:szCs w:val="20"/>
              </w:rPr>
            </w:pPr>
            <w:r w:rsidRPr="009C2197">
              <w:rPr>
                <w:rFonts w:ascii="Arial" w:hAnsi="Arial" w:cs="Arial"/>
                <w:color w:val="000000"/>
                <w:sz w:val="20"/>
                <w:szCs w:val="20"/>
              </w:rPr>
              <w:t>How are...and...similar?</w:t>
            </w:r>
          </w:p>
          <w:p w14:paraId="22A4C2AC" w14:textId="77777777" w:rsidR="00AC2AED" w:rsidRPr="009C2197" w:rsidRDefault="00AC2AED" w:rsidP="00957F60">
            <w:pPr>
              <w:pStyle w:val="NormalWeb"/>
              <w:numPr>
                <w:ilvl w:val="0"/>
                <w:numId w:val="28"/>
              </w:numPr>
              <w:shd w:val="clear" w:color="auto" w:fill="FFFFFF" w:themeFill="background1"/>
              <w:spacing w:before="0" w:after="0"/>
              <w:ind w:left="720"/>
              <w:rPr>
                <w:rFonts w:ascii="Arial" w:hAnsi="Arial" w:cs="Arial"/>
                <w:color w:val="000000"/>
                <w:sz w:val="20"/>
                <w:szCs w:val="20"/>
              </w:rPr>
            </w:pPr>
            <w:r w:rsidRPr="009C2197">
              <w:rPr>
                <w:rFonts w:ascii="Arial" w:hAnsi="Arial" w:cs="Arial"/>
                <w:color w:val="000000"/>
                <w:sz w:val="20"/>
                <w:szCs w:val="20"/>
              </w:rPr>
              <w:t>How would I use...to...?</w:t>
            </w:r>
          </w:p>
          <w:p w14:paraId="25CD1082" w14:textId="77777777" w:rsidR="00AC2AED" w:rsidRPr="009C2197" w:rsidRDefault="00AC2AED" w:rsidP="00957F60">
            <w:pPr>
              <w:pStyle w:val="NormalWeb"/>
              <w:numPr>
                <w:ilvl w:val="0"/>
                <w:numId w:val="28"/>
              </w:numPr>
              <w:shd w:val="clear" w:color="auto" w:fill="FFFFFF" w:themeFill="background1"/>
              <w:spacing w:before="0" w:after="0"/>
              <w:ind w:left="720"/>
              <w:rPr>
                <w:rFonts w:ascii="Arial" w:hAnsi="Arial" w:cs="Arial"/>
                <w:color w:val="000000"/>
                <w:sz w:val="20"/>
                <w:szCs w:val="20"/>
              </w:rPr>
            </w:pPr>
            <w:r w:rsidRPr="009C2197">
              <w:rPr>
                <w:rFonts w:ascii="Arial" w:hAnsi="Arial" w:cs="Arial"/>
                <w:color w:val="000000"/>
                <w:sz w:val="20"/>
                <w:szCs w:val="20"/>
              </w:rPr>
              <w:t>What are the strengths and weaknesses of...?</w:t>
            </w:r>
          </w:p>
          <w:p w14:paraId="46FF24C4" w14:textId="77777777" w:rsidR="00AC2AED" w:rsidRPr="00FF51B6" w:rsidRDefault="00AC2AED" w:rsidP="00957F60">
            <w:pPr>
              <w:pStyle w:val="NormalWeb"/>
              <w:numPr>
                <w:ilvl w:val="0"/>
                <w:numId w:val="28"/>
              </w:numPr>
              <w:shd w:val="clear" w:color="auto" w:fill="FFFFFF" w:themeFill="background1"/>
              <w:spacing w:before="0" w:after="0"/>
              <w:ind w:left="720"/>
              <w:rPr>
                <w:rFonts w:ascii="Arial" w:hAnsi="Arial" w:cs="Arial"/>
                <w:b/>
                <w:color w:val="000000"/>
                <w:sz w:val="20"/>
                <w:szCs w:val="20"/>
              </w:rPr>
            </w:pPr>
            <w:r w:rsidRPr="009C2197">
              <w:rPr>
                <w:rFonts w:ascii="Arial" w:hAnsi="Arial" w:cs="Arial"/>
                <w:color w:val="000000"/>
                <w:sz w:val="20"/>
                <w:szCs w:val="20"/>
              </w:rPr>
              <w:t>What is the best...and why?</w:t>
            </w:r>
            <w:r w:rsidR="009C2197">
              <w:rPr>
                <w:rFonts w:ascii="Arial" w:hAnsi="Arial" w:cs="Arial"/>
                <w:color w:val="000000"/>
                <w:sz w:val="20"/>
                <w:szCs w:val="20"/>
              </w:rPr>
              <w:t xml:space="preserve"> (</w:t>
            </w:r>
            <w:r w:rsidR="00FF51B6">
              <w:rPr>
                <w:rFonts w:ascii="Arial" w:hAnsi="Arial" w:cs="Arial"/>
                <w:color w:val="000000"/>
                <w:sz w:val="20"/>
                <w:szCs w:val="20"/>
              </w:rPr>
              <w:t xml:space="preserve">Source: </w:t>
            </w:r>
            <w:hyperlink r:id="rId31" w:anchor="guided" w:history="1">
              <w:r w:rsidR="00FF51B6" w:rsidRPr="00B14541">
                <w:rPr>
                  <w:rStyle w:val="Hyperlink"/>
                  <w:rFonts w:ascii="Arial" w:hAnsi="Arial" w:cs="Arial"/>
                  <w:sz w:val="20"/>
                  <w:szCs w:val="20"/>
                </w:rPr>
                <w:t>http://www.gdrc.org/kmgmt/c-learn/methods.html#guided</w:t>
              </w:r>
            </w:hyperlink>
            <w:r w:rsidR="00FF51B6">
              <w:rPr>
                <w:rFonts w:ascii="Arial" w:hAnsi="Arial" w:cs="Arial"/>
                <w:color w:val="000000"/>
                <w:sz w:val="20"/>
                <w:szCs w:val="20"/>
              </w:rPr>
              <w:t>)</w:t>
            </w:r>
          </w:p>
          <w:p w14:paraId="45324F5D" w14:textId="77777777" w:rsidR="00FF51B6" w:rsidRDefault="00FF51B6" w:rsidP="00957F60">
            <w:pPr>
              <w:pStyle w:val="NormalWeb"/>
              <w:shd w:val="clear" w:color="auto" w:fill="FFFFFF" w:themeFill="background1"/>
              <w:spacing w:before="0" w:after="0"/>
              <w:rPr>
                <w:rFonts w:ascii="Arial" w:hAnsi="Arial" w:cs="Arial"/>
                <w:color w:val="000000"/>
                <w:sz w:val="20"/>
                <w:szCs w:val="20"/>
              </w:rPr>
            </w:pPr>
          </w:p>
          <w:p w14:paraId="361B8CA9" w14:textId="77777777" w:rsidR="00FF51B6" w:rsidRDefault="00FF51B6" w:rsidP="00957F60">
            <w:pPr>
              <w:pStyle w:val="NormalWeb"/>
              <w:numPr>
                <w:ilvl w:val="0"/>
                <w:numId w:val="29"/>
              </w:numPr>
              <w:shd w:val="clear" w:color="auto" w:fill="FFFFFF" w:themeFill="background1"/>
              <w:spacing w:before="0" w:after="0"/>
              <w:ind w:left="360"/>
              <w:rPr>
                <w:rFonts w:ascii="Arial" w:hAnsi="Arial" w:cs="Arial"/>
                <w:color w:val="000000"/>
                <w:sz w:val="20"/>
                <w:szCs w:val="20"/>
              </w:rPr>
            </w:pPr>
            <w:r w:rsidRPr="00FF51B6">
              <w:rPr>
                <w:rFonts w:ascii="Arial" w:hAnsi="Arial" w:cs="Arial"/>
                <w:b/>
                <w:color w:val="000000"/>
                <w:sz w:val="20"/>
                <w:szCs w:val="20"/>
              </w:rPr>
              <w:t>By Friday</w:t>
            </w:r>
            <w:r>
              <w:rPr>
                <w:rFonts w:ascii="Arial" w:hAnsi="Arial" w:cs="Arial"/>
                <w:color w:val="000000"/>
                <w:sz w:val="20"/>
                <w:szCs w:val="20"/>
              </w:rPr>
              <w:t>: Respond to at least 3 quiz questions from your classmates. If someone has already answered a question, pick an open question if there is one available. If someone has answered a question, but you have a different perspective on the answer, post your answer too.</w:t>
            </w:r>
          </w:p>
          <w:p w14:paraId="59EFFC1F" w14:textId="77777777" w:rsidR="00FF51B6" w:rsidRDefault="00FF51B6" w:rsidP="00957F60">
            <w:pPr>
              <w:pStyle w:val="NormalWeb"/>
              <w:shd w:val="clear" w:color="auto" w:fill="FFFFFF" w:themeFill="background1"/>
              <w:spacing w:before="0" w:after="0"/>
              <w:ind w:left="360"/>
              <w:rPr>
                <w:rFonts w:ascii="Arial" w:hAnsi="Arial" w:cs="Arial"/>
                <w:color w:val="000000"/>
                <w:sz w:val="20"/>
                <w:szCs w:val="20"/>
              </w:rPr>
            </w:pPr>
          </w:p>
          <w:p w14:paraId="66A80B19" w14:textId="77777777" w:rsidR="00FF51B6" w:rsidRDefault="00FF51B6" w:rsidP="00957F60">
            <w:pPr>
              <w:pStyle w:val="NormalWeb"/>
              <w:numPr>
                <w:ilvl w:val="0"/>
                <w:numId w:val="29"/>
              </w:numPr>
              <w:shd w:val="clear" w:color="auto" w:fill="FFFFFF" w:themeFill="background1"/>
              <w:spacing w:before="0" w:after="0"/>
              <w:ind w:left="360"/>
              <w:rPr>
                <w:rFonts w:ascii="Arial" w:hAnsi="Arial" w:cs="Arial"/>
                <w:color w:val="000000"/>
                <w:sz w:val="20"/>
                <w:szCs w:val="20"/>
              </w:rPr>
            </w:pPr>
            <w:r>
              <w:rPr>
                <w:rFonts w:ascii="Arial" w:hAnsi="Arial" w:cs="Arial"/>
                <w:b/>
                <w:color w:val="000000"/>
                <w:sz w:val="20"/>
                <w:szCs w:val="20"/>
              </w:rPr>
              <w:t>By Sunday</w:t>
            </w:r>
            <w:r w:rsidRPr="00FF51B6">
              <w:rPr>
                <w:rFonts w:ascii="Arial" w:hAnsi="Arial" w:cs="Arial"/>
                <w:color w:val="000000"/>
                <w:sz w:val="20"/>
                <w:szCs w:val="20"/>
              </w:rPr>
              <w:t>:</w:t>
            </w:r>
            <w:r>
              <w:rPr>
                <w:rFonts w:ascii="Arial" w:hAnsi="Arial" w:cs="Arial"/>
                <w:color w:val="000000"/>
                <w:sz w:val="20"/>
                <w:szCs w:val="20"/>
              </w:rPr>
              <w:t xml:space="preserve"> Read your classmates’ responses to your question</w:t>
            </w:r>
            <w:r w:rsidR="00BE211F">
              <w:rPr>
                <w:rFonts w:ascii="Arial" w:hAnsi="Arial" w:cs="Arial"/>
                <w:color w:val="000000"/>
                <w:sz w:val="20"/>
                <w:szCs w:val="20"/>
              </w:rPr>
              <w:t>s</w:t>
            </w:r>
            <w:r>
              <w:rPr>
                <w:rFonts w:ascii="Arial" w:hAnsi="Arial" w:cs="Arial"/>
                <w:color w:val="000000"/>
                <w:sz w:val="20"/>
                <w:szCs w:val="20"/>
              </w:rPr>
              <w:t>. Post a response to each of the questions you wrote to confirm your classmates answered correctly, or post the correct answer.</w:t>
            </w:r>
          </w:p>
          <w:p w14:paraId="57BEB61E" w14:textId="77777777" w:rsidR="00FF51B6" w:rsidRDefault="00FF51B6" w:rsidP="00957F60">
            <w:pPr>
              <w:pStyle w:val="NormalWeb"/>
              <w:shd w:val="clear" w:color="auto" w:fill="FFFFFF" w:themeFill="background1"/>
              <w:spacing w:before="0" w:after="0"/>
              <w:rPr>
                <w:rFonts w:ascii="Arial" w:hAnsi="Arial" w:cs="Arial"/>
                <w:color w:val="000000"/>
                <w:sz w:val="20"/>
                <w:szCs w:val="20"/>
              </w:rPr>
            </w:pPr>
          </w:p>
          <w:p w14:paraId="4A5D764A" w14:textId="53D76F24" w:rsidR="00957F60" w:rsidRPr="00FF51B6" w:rsidRDefault="00BD4D4D" w:rsidP="00957F60">
            <w:pPr>
              <w:pStyle w:val="NormalWeb"/>
              <w:shd w:val="clear" w:color="auto" w:fill="FFFFFF" w:themeFill="background1"/>
              <w:spacing w:before="0" w:after="0"/>
              <w:rPr>
                <w:rFonts w:ascii="Arial" w:hAnsi="Arial" w:cs="Arial"/>
                <w:color w:val="000000"/>
                <w:sz w:val="20"/>
                <w:szCs w:val="20"/>
              </w:rPr>
            </w:pPr>
            <w:r>
              <w:rPr>
                <w:rFonts w:ascii="Arial" w:hAnsi="Arial" w:cs="Arial"/>
                <w:color w:val="000000"/>
                <w:sz w:val="20"/>
                <w:szCs w:val="20"/>
              </w:rPr>
              <w:t>Were all the questions answered correctly by the class?</w:t>
            </w:r>
            <w:r w:rsidR="00FF51B6">
              <w:rPr>
                <w:rFonts w:ascii="Arial" w:hAnsi="Arial" w:cs="Arial"/>
                <w:color w:val="000000"/>
                <w:sz w:val="20"/>
                <w:szCs w:val="20"/>
              </w:rPr>
              <w:t xml:space="preserve"> If so, the class completed the Comprehension Challenge for this week!</w:t>
            </w:r>
          </w:p>
        </w:tc>
        <w:tc>
          <w:tcPr>
            <w:tcW w:w="1440" w:type="dxa"/>
            <w:tcBorders>
              <w:left w:val="single" w:sz="4" w:space="0" w:color="000000" w:themeColor="text1"/>
            </w:tcBorders>
            <w:shd w:val="clear" w:color="auto" w:fill="FFFFFF" w:themeFill="background1"/>
          </w:tcPr>
          <w:p w14:paraId="7E8FC31B" w14:textId="77777777" w:rsidR="00AC2AED" w:rsidRDefault="00AC2AED" w:rsidP="00C71D31">
            <w:pPr>
              <w:tabs>
                <w:tab w:val="left" w:pos="0"/>
                <w:tab w:val="left" w:pos="3720"/>
              </w:tabs>
              <w:outlineLvl w:val="0"/>
              <w:rPr>
                <w:rFonts w:cs="Arial"/>
                <w:szCs w:val="20"/>
              </w:rPr>
            </w:pPr>
          </w:p>
        </w:tc>
        <w:tc>
          <w:tcPr>
            <w:tcW w:w="1440" w:type="dxa"/>
            <w:tcBorders>
              <w:left w:val="single" w:sz="4" w:space="0" w:color="000000" w:themeColor="text1"/>
            </w:tcBorders>
            <w:shd w:val="clear" w:color="auto" w:fill="FFFFFF" w:themeFill="background1"/>
          </w:tcPr>
          <w:p w14:paraId="6C3CD4EC" w14:textId="77777777" w:rsidR="00927E7A" w:rsidRDefault="009C2197" w:rsidP="009C2197">
            <w:pPr>
              <w:rPr>
                <w:rFonts w:cs="Arial"/>
                <w:szCs w:val="20"/>
              </w:rPr>
            </w:pPr>
            <w:r>
              <w:rPr>
                <w:rFonts w:cs="Arial"/>
                <w:szCs w:val="20"/>
              </w:rPr>
              <w:t>Posting questions, responding to classmates’ questions, and posting answers</w:t>
            </w:r>
            <w:r w:rsidR="00BD4D4D">
              <w:rPr>
                <w:rFonts w:cs="Arial"/>
                <w:szCs w:val="20"/>
              </w:rPr>
              <w:t xml:space="preserve"> </w:t>
            </w:r>
            <w:r>
              <w:rPr>
                <w:rFonts w:cs="Arial"/>
                <w:szCs w:val="20"/>
              </w:rPr>
              <w:t xml:space="preserve">= </w:t>
            </w:r>
          </w:p>
          <w:p w14:paraId="74C15426" w14:textId="77777777" w:rsidR="00AC2AED" w:rsidRPr="005B10FE" w:rsidRDefault="00B179DC" w:rsidP="009C2197">
            <w:pPr>
              <w:rPr>
                <w:rFonts w:cs="Arial"/>
                <w:b/>
                <w:i/>
                <w:szCs w:val="20"/>
              </w:rPr>
            </w:pPr>
            <w:r>
              <w:rPr>
                <w:rFonts w:cs="Arial"/>
                <w:b/>
                <w:szCs w:val="20"/>
              </w:rPr>
              <w:t>1.5 hours</w:t>
            </w:r>
          </w:p>
        </w:tc>
      </w:tr>
      <w:tr w:rsidR="00B12F83" w:rsidRPr="00842155" w14:paraId="18DDE01F" w14:textId="77777777" w:rsidTr="00957F60">
        <w:tc>
          <w:tcPr>
            <w:tcW w:w="10170" w:type="dxa"/>
            <w:shd w:val="clear" w:color="auto" w:fill="FFFFFF" w:themeFill="background1"/>
            <w:tcMar>
              <w:top w:w="115" w:type="dxa"/>
              <w:left w:w="115" w:type="dxa"/>
              <w:bottom w:w="115" w:type="dxa"/>
              <w:right w:w="115" w:type="dxa"/>
            </w:tcMar>
          </w:tcPr>
          <w:p w14:paraId="466F6660" w14:textId="77777777" w:rsidR="00B12F83" w:rsidRDefault="00B12F83" w:rsidP="00957F60">
            <w:pPr>
              <w:pStyle w:val="NormalWeb"/>
              <w:shd w:val="clear" w:color="auto" w:fill="FFFFFF" w:themeFill="background1"/>
              <w:spacing w:before="0" w:after="0"/>
              <w:rPr>
                <w:rFonts w:ascii="Arial" w:hAnsi="Arial" w:cs="Arial"/>
                <w:b/>
                <w:color w:val="000000"/>
                <w:sz w:val="20"/>
                <w:szCs w:val="20"/>
              </w:rPr>
            </w:pPr>
            <w:r w:rsidRPr="00B12F83">
              <w:rPr>
                <w:rFonts w:ascii="Arial" w:hAnsi="Arial" w:cs="Arial"/>
                <w:b/>
                <w:color w:val="000000"/>
                <w:sz w:val="20"/>
                <w:szCs w:val="20"/>
              </w:rPr>
              <w:t>Discussion Question 1</w:t>
            </w:r>
            <w:r w:rsidR="002E2F5D">
              <w:rPr>
                <w:rFonts w:ascii="Arial" w:hAnsi="Arial" w:cs="Arial"/>
                <w:b/>
                <w:color w:val="000000"/>
                <w:sz w:val="20"/>
                <w:szCs w:val="20"/>
              </w:rPr>
              <w:t>: Beyond Written History</w:t>
            </w:r>
          </w:p>
          <w:p w14:paraId="3AB749BE" w14:textId="77777777" w:rsidR="002E2F5D" w:rsidRDefault="002E2F5D" w:rsidP="00957F60">
            <w:pPr>
              <w:pStyle w:val="NormalWeb"/>
              <w:shd w:val="clear" w:color="auto" w:fill="FFFFFF" w:themeFill="background1"/>
              <w:spacing w:before="0" w:after="0"/>
              <w:rPr>
                <w:rFonts w:ascii="Arial" w:hAnsi="Arial" w:cs="Arial"/>
                <w:b/>
                <w:color w:val="000000"/>
                <w:sz w:val="20"/>
                <w:szCs w:val="20"/>
              </w:rPr>
            </w:pPr>
          </w:p>
          <w:p w14:paraId="2494C1D6" w14:textId="77777777" w:rsidR="00BC51B5" w:rsidRDefault="00BC51B5" w:rsidP="00957F60">
            <w:pPr>
              <w:shd w:val="clear" w:color="auto" w:fill="FFFFFF" w:themeFill="background1"/>
              <w:tabs>
                <w:tab w:val="left" w:pos="2329"/>
              </w:tabs>
              <w:rPr>
                <w:rFonts w:cs="Arial"/>
                <w:szCs w:val="20"/>
              </w:rPr>
            </w:pPr>
            <w:r w:rsidRPr="00875B5A">
              <w:rPr>
                <w:rFonts w:cs="Arial"/>
                <w:b/>
                <w:szCs w:val="20"/>
              </w:rPr>
              <w:t xml:space="preserve">Write </w:t>
            </w:r>
            <w:r w:rsidRPr="00875B5A">
              <w:rPr>
                <w:rFonts w:cs="Arial"/>
                <w:szCs w:val="20"/>
              </w:rPr>
              <w:t>a response to the following discussion question</w:t>
            </w:r>
            <w:r>
              <w:rPr>
                <w:rFonts w:cs="Arial"/>
                <w:szCs w:val="20"/>
              </w:rPr>
              <w:t>s</w:t>
            </w:r>
            <w:r w:rsidRPr="00875B5A">
              <w:rPr>
                <w:rFonts w:cs="Arial"/>
                <w:szCs w:val="20"/>
              </w:rPr>
              <w:t xml:space="preserve"> in the Discussion forum:</w:t>
            </w:r>
          </w:p>
          <w:p w14:paraId="79DCF0FA" w14:textId="77777777" w:rsidR="00BC51B5" w:rsidRDefault="00BC51B5" w:rsidP="00957F60">
            <w:pPr>
              <w:pStyle w:val="NormalWeb"/>
              <w:shd w:val="clear" w:color="auto" w:fill="FFFFFF" w:themeFill="background1"/>
              <w:spacing w:before="0" w:after="0"/>
              <w:rPr>
                <w:rFonts w:ascii="Arial" w:hAnsi="Arial" w:cs="Arial"/>
                <w:b/>
                <w:color w:val="000000"/>
                <w:sz w:val="20"/>
                <w:szCs w:val="20"/>
              </w:rPr>
            </w:pPr>
          </w:p>
          <w:p w14:paraId="2C15968A" w14:textId="77777777" w:rsidR="002E2F5D" w:rsidRDefault="002E2F5D" w:rsidP="00957F60">
            <w:pPr>
              <w:pStyle w:val="AssignmentsLevel2"/>
              <w:shd w:val="clear" w:color="auto" w:fill="FFFFFF" w:themeFill="background1"/>
            </w:pPr>
            <w:r w:rsidRPr="002E2F5D">
              <w:t xml:space="preserve">This week you </w:t>
            </w:r>
            <w:r w:rsidR="000A4242">
              <w:t>explored</w:t>
            </w:r>
            <w:r w:rsidRPr="002E2F5D">
              <w:t xml:space="preserve"> </w:t>
            </w:r>
            <w:r w:rsidR="000A4242">
              <w:t xml:space="preserve">ways to discover the past outside of written history. </w:t>
            </w:r>
            <w:r w:rsidR="00036C2C">
              <w:t>Using the examples of griots and the Iceman, what are</w:t>
            </w:r>
            <w:r w:rsidR="00C66E7C">
              <w:t xml:space="preserve"> some</w:t>
            </w:r>
            <w:r w:rsidR="00036C2C">
              <w:t xml:space="preserve"> non-written sources of history? What other examples can you think of? What do you see as the benefits and drawback</w:t>
            </w:r>
            <w:r w:rsidR="00C66E7C">
              <w:t>s</w:t>
            </w:r>
            <w:r w:rsidR="00036C2C">
              <w:t xml:space="preserve"> of using these sources to discover the past?</w:t>
            </w:r>
          </w:p>
          <w:p w14:paraId="533CFF61" w14:textId="77777777" w:rsidR="009A47C9" w:rsidRDefault="009A47C9" w:rsidP="00957F60">
            <w:pPr>
              <w:pStyle w:val="NormalWeb"/>
              <w:shd w:val="clear" w:color="auto" w:fill="FFFFFF" w:themeFill="background1"/>
              <w:spacing w:before="0" w:after="0"/>
              <w:rPr>
                <w:rFonts w:ascii="Arial" w:hAnsi="Arial" w:cs="Arial"/>
                <w:color w:val="000000"/>
                <w:sz w:val="20"/>
                <w:szCs w:val="20"/>
              </w:rPr>
            </w:pPr>
          </w:p>
          <w:p w14:paraId="661DFE82" w14:textId="08AC2CB3" w:rsidR="009A47C9" w:rsidRPr="009A47C9" w:rsidRDefault="009A47C9" w:rsidP="00957F60">
            <w:pPr>
              <w:shd w:val="clear" w:color="auto" w:fill="FFFFFF" w:themeFill="background1"/>
              <w:tabs>
                <w:tab w:val="left" w:pos="2329"/>
              </w:tabs>
              <w:rPr>
                <w:rFonts w:cs="Arial"/>
                <w:szCs w:val="20"/>
              </w:rPr>
            </w:pPr>
            <w:r w:rsidRPr="009A47C9">
              <w:rPr>
                <w:rFonts w:cs="Arial"/>
                <w:i/>
                <w:szCs w:val="20"/>
              </w:rPr>
              <w:t>Note.</w:t>
            </w:r>
            <w:r w:rsidRPr="009A47C9">
              <w:rPr>
                <w:rFonts w:cs="Arial"/>
                <w:szCs w:val="20"/>
              </w:rPr>
              <w:t xml:space="preserve"> Initial answers to the discussion question must be substantive and in the range of 250-400 words. Any references used should be properly cited following </w:t>
            </w:r>
            <w:r w:rsidR="00BC51B5">
              <w:rPr>
                <w:rFonts w:cs="Arial"/>
                <w:szCs w:val="20"/>
              </w:rPr>
              <w:t>MLA</w:t>
            </w:r>
            <w:r w:rsidRPr="009A47C9">
              <w:rPr>
                <w:rFonts w:cs="Arial"/>
                <w:szCs w:val="20"/>
              </w:rPr>
              <w:t xml:space="preserve"> formatting guidelines. Initial discussion question responses are due by 11:59 p.m. (Eastern </w:t>
            </w:r>
            <w:r w:rsidR="006838C1">
              <w:rPr>
                <w:rFonts w:cs="Arial"/>
                <w:szCs w:val="20"/>
              </w:rPr>
              <w:t>t</w:t>
            </w:r>
            <w:r w:rsidRPr="009A47C9">
              <w:rPr>
                <w:rFonts w:cs="Arial"/>
                <w:szCs w:val="20"/>
              </w:rPr>
              <w:t>ime) on Thursday.</w:t>
            </w:r>
          </w:p>
          <w:p w14:paraId="27B9AC00" w14:textId="77777777" w:rsidR="009A47C9" w:rsidRPr="009A47C9" w:rsidRDefault="009A47C9" w:rsidP="00957F60">
            <w:pPr>
              <w:shd w:val="clear" w:color="auto" w:fill="FFFFFF" w:themeFill="background1"/>
              <w:tabs>
                <w:tab w:val="left" w:pos="2329"/>
              </w:tabs>
              <w:rPr>
                <w:rFonts w:cs="Arial"/>
                <w:szCs w:val="20"/>
              </w:rPr>
            </w:pPr>
            <w:r w:rsidRPr="009A47C9">
              <w:rPr>
                <w:rFonts w:cs="Arial"/>
                <w:szCs w:val="20"/>
              </w:rPr>
              <w:tab/>
            </w:r>
          </w:p>
          <w:p w14:paraId="19084F9F" w14:textId="5B708FC3" w:rsidR="00957F60" w:rsidRPr="00957F60" w:rsidRDefault="009A47C9" w:rsidP="00957F60">
            <w:pPr>
              <w:pStyle w:val="NormalWeb"/>
              <w:shd w:val="clear" w:color="auto" w:fill="FFFFFF" w:themeFill="background1"/>
              <w:spacing w:before="0" w:after="0"/>
            </w:pPr>
            <w:r w:rsidRPr="00957F60">
              <w:rPr>
                <w:rFonts w:ascii="Arial" w:hAnsi="Arial" w:cs="Arial"/>
                <w:b/>
                <w:sz w:val="20"/>
                <w:szCs w:val="20"/>
                <w:shd w:val="clear" w:color="auto" w:fill="FFFFFF" w:themeFill="background1"/>
              </w:rPr>
              <w:t>Write</w:t>
            </w:r>
            <w:r w:rsidRPr="00957F60">
              <w:rPr>
                <w:rFonts w:ascii="Arial" w:hAnsi="Arial" w:cs="Arial"/>
                <w:sz w:val="20"/>
                <w:szCs w:val="20"/>
                <w:shd w:val="clear" w:color="auto" w:fill="FFFFFF" w:themeFill="background1"/>
              </w:rPr>
              <w:t xml:space="preserve"> a substantive response to a minimum of three different students. All responses must be posted by 11:59 p.m. (Eastern </w:t>
            </w:r>
            <w:r w:rsidR="006838C1" w:rsidRPr="00957F60">
              <w:rPr>
                <w:rFonts w:ascii="Arial" w:hAnsi="Arial" w:cs="Arial"/>
                <w:sz w:val="20"/>
                <w:szCs w:val="20"/>
                <w:shd w:val="clear" w:color="auto" w:fill="FFFFFF" w:themeFill="background1"/>
              </w:rPr>
              <w:t>t</w:t>
            </w:r>
            <w:r w:rsidRPr="00957F60">
              <w:rPr>
                <w:rFonts w:ascii="Arial" w:hAnsi="Arial" w:cs="Arial"/>
                <w:sz w:val="20"/>
                <w:szCs w:val="20"/>
                <w:shd w:val="clear" w:color="auto" w:fill="FFFFFF" w:themeFill="background1"/>
              </w:rPr>
              <w:t>ime) on Sunday.</w:t>
            </w:r>
            <w:r w:rsidR="000A4242">
              <w:t xml:space="preserve"> </w:t>
            </w:r>
          </w:p>
        </w:tc>
        <w:tc>
          <w:tcPr>
            <w:tcW w:w="1440" w:type="dxa"/>
            <w:tcBorders>
              <w:left w:val="single" w:sz="4" w:space="0" w:color="000000" w:themeColor="text1"/>
            </w:tcBorders>
            <w:shd w:val="clear" w:color="auto" w:fill="FFFFFF" w:themeFill="background1"/>
          </w:tcPr>
          <w:p w14:paraId="6EE35582" w14:textId="77777777" w:rsidR="00B12F83" w:rsidRDefault="000A4242" w:rsidP="00C71D31">
            <w:pPr>
              <w:tabs>
                <w:tab w:val="left" w:pos="0"/>
                <w:tab w:val="left" w:pos="3720"/>
              </w:tabs>
              <w:outlineLvl w:val="0"/>
              <w:rPr>
                <w:rFonts w:cs="Arial"/>
                <w:szCs w:val="20"/>
              </w:rPr>
            </w:pPr>
            <w:r>
              <w:rPr>
                <w:rFonts w:cs="Arial"/>
                <w:szCs w:val="20"/>
              </w:rPr>
              <w:t>1.2, 1.3</w:t>
            </w:r>
            <w:r w:rsidR="00C66E7C">
              <w:rPr>
                <w:rFonts w:cs="Arial"/>
                <w:szCs w:val="20"/>
              </w:rPr>
              <w:t>, 1.4</w:t>
            </w:r>
          </w:p>
        </w:tc>
        <w:tc>
          <w:tcPr>
            <w:tcW w:w="1440" w:type="dxa"/>
            <w:tcBorders>
              <w:left w:val="single" w:sz="4" w:space="0" w:color="000000" w:themeColor="text1"/>
            </w:tcBorders>
            <w:shd w:val="clear" w:color="auto" w:fill="FFFFFF" w:themeFill="background1"/>
          </w:tcPr>
          <w:p w14:paraId="225458C2" w14:textId="77777777" w:rsidR="00B12F83" w:rsidRPr="005B10FE" w:rsidRDefault="009A47C9" w:rsidP="00B179DC">
            <w:pPr>
              <w:rPr>
                <w:rFonts w:cs="Arial"/>
                <w:b/>
                <w:i/>
                <w:szCs w:val="20"/>
              </w:rPr>
            </w:pPr>
            <w:r w:rsidRPr="004625A0">
              <w:rPr>
                <w:rFonts w:cs="Arial"/>
                <w:szCs w:val="20"/>
              </w:rPr>
              <w:t xml:space="preserve">1 posting and responding to 3 students = </w:t>
            </w:r>
            <w:r w:rsidR="00B179DC">
              <w:rPr>
                <w:rFonts w:cs="Arial"/>
                <w:b/>
                <w:szCs w:val="20"/>
              </w:rPr>
              <w:t>1.5 hours</w:t>
            </w:r>
          </w:p>
        </w:tc>
      </w:tr>
      <w:tr w:rsidR="00B12F83" w:rsidRPr="00842155" w14:paraId="0E4335F7" w14:textId="77777777" w:rsidTr="00957F60">
        <w:tc>
          <w:tcPr>
            <w:tcW w:w="10170" w:type="dxa"/>
            <w:shd w:val="clear" w:color="auto" w:fill="FFFFFF" w:themeFill="background1"/>
            <w:tcMar>
              <w:top w:w="115" w:type="dxa"/>
              <w:left w:w="115" w:type="dxa"/>
              <w:bottom w:w="115" w:type="dxa"/>
              <w:right w:w="115" w:type="dxa"/>
            </w:tcMar>
          </w:tcPr>
          <w:p w14:paraId="12EBD058" w14:textId="77777777" w:rsidR="00B12F83" w:rsidRDefault="00B12F83" w:rsidP="00957F60">
            <w:pPr>
              <w:pStyle w:val="NormalWeb"/>
              <w:shd w:val="clear" w:color="auto" w:fill="FFFFFF" w:themeFill="background1"/>
              <w:spacing w:before="0" w:after="0"/>
              <w:rPr>
                <w:rFonts w:ascii="Arial" w:hAnsi="Arial" w:cs="Arial"/>
                <w:b/>
                <w:color w:val="000000"/>
                <w:sz w:val="20"/>
                <w:szCs w:val="20"/>
              </w:rPr>
            </w:pPr>
            <w:r w:rsidRPr="00B12F83">
              <w:rPr>
                <w:rFonts w:ascii="Arial" w:hAnsi="Arial" w:cs="Arial"/>
                <w:b/>
                <w:color w:val="000000"/>
                <w:sz w:val="20"/>
                <w:szCs w:val="20"/>
              </w:rPr>
              <w:t xml:space="preserve">Discussion Question </w:t>
            </w:r>
            <w:r>
              <w:rPr>
                <w:rFonts w:ascii="Arial" w:hAnsi="Arial" w:cs="Arial"/>
                <w:b/>
                <w:color w:val="000000"/>
                <w:sz w:val="20"/>
                <w:szCs w:val="20"/>
              </w:rPr>
              <w:t>2</w:t>
            </w:r>
            <w:r w:rsidR="002E2F5D">
              <w:rPr>
                <w:rFonts w:ascii="Arial" w:hAnsi="Arial" w:cs="Arial"/>
                <w:b/>
                <w:color w:val="000000"/>
                <w:sz w:val="20"/>
                <w:szCs w:val="20"/>
              </w:rPr>
              <w:t>: Primary and Secondary Sources</w:t>
            </w:r>
          </w:p>
          <w:p w14:paraId="7BA47397" w14:textId="77777777" w:rsidR="00BC51B5" w:rsidRDefault="00BC51B5" w:rsidP="00957F60">
            <w:pPr>
              <w:pStyle w:val="NormalWeb"/>
              <w:shd w:val="clear" w:color="auto" w:fill="FFFFFF" w:themeFill="background1"/>
              <w:spacing w:before="0" w:after="0"/>
              <w:rPr>
                <w:rFonts w:ascii="Arial" w:hAnsi="Arial" w:cs="Arial"/>
                <w:b/>
                <w:color w:val="000000"/>
                <w:sz w:val="20"/>
                <w:szCs w:val="20"/>
              </w:rPr>
            </w:pPr>
          </w:p>
          <w:p w14:paraId="6EF36DD3" w14:textId="77777777" w:rsidR="00BC51B5" w:rsidRPr="00BC51B5" w:rsidRDefault="00BC51B5" w:rsidP="00957F60">
            <w:pPr>
              <w:pStyle w:val="NormalWeb"/>
              <w:shd w:val="clear" w:color="auto" w:fill="FFFFFF" w:themeFill="background1"/>
              <w:spacing w:before="0" w:after="0"/>
              <w:rPr>
                <w:rFonts w:ascii="Arial" w:hAnsi="Arial" w:cs="Arial"/>
                <w:color w:val="000000"/>
                <w:sz w:val="20"/>
                <w:szCs w:val="20"/>
              </w:rPr>
            </w:pPr>
            <w:r w:rsidRPr="00BC51B5">
              <w:rPr>
                <w:rFonts w:ascii="Arial" w:hAnsi="Arial" w:cs="Arial"/>
                <w:b/>
                <w:color w:val="000000"/>
                <w:sz w:val="20"/>
                <w:szCs w:val="20"/>
              </w:rPr>
              <w:t xml:space="preserve">Write </w:t>
            </w:r>
            <w:r w:rsidRPr="00BC51B5">
              <w:rPr>
                <w:rFonts w:ascii="Arial" w:hAnsi="Arial" w:cs="Arial"/>
                <w:color w:val="000000"/>
                <w:sz w:val="20"/>
                <w:szCs w:val="20"/>
              </w:rPr>
              <w:t>a response to the following discussion questions in the Discussion forum:</w:t>
            </w:r>
          </w:p>
          <w:p w14:paraId="0BC92F2B" w14:textId="77777777" w:rsidR="000A4242" w:rsidRDefault="000A4242" w:rsidP="00957F60">
            <w:pPr>
              <w:pStyle w:val="NormalWeb"/>
              <w:shd w:val="clear" w:color="auto" w:fill="FFFFFF" w:themeFill="background1"/>
              <w:spacing w:before="0" w:after="0"/>
              <w:rPr>
                <w:rFonts w:ascii="Arial" w:hAnsi="Arial" w:cs="Arial"/>
                <w:b/>
                <w:color w:val="000000"/>
                <w:sz w:val="20"/>
                <w:szCs w:val="20"/>
              </w:rPr>
            </w:pPr>
          </w:p>
          <w:p w14:paraId="40232D4F" w14:textId="77777777" w:rsidR="000A4242" w:rsidRDefault="000A4242" w:rsidP="00957F60">
            <w:pPr>
              <w:pStyle w:val="AssignmentsLevel2"/>
              <w:shd w:val="clear" w:color="auto" w:fill="FFFFFF" w:themeFill="background1"/>
            </w:pPr>
            <w:r>
              <w:t>What are the differences between primary and secondary sources</w:t>
            </w:r>
            <w:r w:rsidR="005B4274">
              <w:t xml:space="preserve">? </w:t>
            </w:r>
            <w:r>
              <w:t>Provide three ex</w:t>
            </w:r>
            <w:r w:rsidR="004C7DB4">
              <w:t xml:space="preserve">amples of primary sources from </w:t>
            </w:r>
            <w:r w:rsidR="004C7DB4" w:rsidRPr="004C7DB4">
              <w:rPr>
                <w:i/>
              </w:rPr>
              <w:t>Death on the Railroad</w:t>
            </w:r>
            <w:r w:rsidR="004C7DB4">
              <w:t>.</w:t>
            </w:r>
            <w:r w:rsidR="00036C2C">
              <w:t xml:space="preserve"> What do primary sources tell us that secondary sources do not? Why would historians want to include both primary and secondary sources in </w:t>
            </w:r>
            <w:r w:rsidR="007C6642">
              <w:t xml:space="preserve">their research </w:t>
            </w:r>
            <w:r w:rsidR="00036C2C">
              <w:t>when discovering the past?</w:t>
            </w:r>
          </w:p>
          <w:p w14:paraId="208DFB61" w14:textId="77777777" w:rsidR="00BC51B5" w:rsidRDefault="00BC51B5" w:rsidP="00957F60">
            <w:pPr>
              <w:pStyle w:val="NormalWeb"/>
              <w:shd w:val="clear" w:color="auto" w:fill="FFFFFF" w:themeFill="background1"/>
              <w:spacing w:before="0" w:after="0"/>
              <w:rPr>
                <w:rFonts w:ascii="Arial" w:hAnsi="Arial" w:cs="Arial"/>
                <w:color w:val="000000"/>
                <w:sz w:val="20"/>
                <w:szCs w:val="20"/>
              </w:rPr>
            </w:pPr>
          </w:p>
          <w:p w14:paraId="01F17D40" w14:textId="13D13A25" w:rsidR="00BC51B5" w:rsidRPr="009A47C9" w:rsidRDefault="00BC51B5" w:rsidP="00957F60">
            <w:pPr>
              <w:shd w:val="clear" w:color="auto" w:fill="FFFFFF" w:themeFill="background1"/>
              <w:tabs>
                <w:tab w:val="left" w:pos="2329"/>
              </w:tabs>
              <w:rPr>
                <w:rFonts w:cs="Arial"/>
                <w:szCs w:val="20"/>
              </w:rPr>
            </w:pPr>
            <w:r w:rsidRPr="009A47C9">
              <w:rPr>
                <w:rFonts w:cs="Arial"/>
                <w:i/>
                <w:szCs w:val="20"/>
              </w:rPr>
              <w:t>Note.</w:t>
            </w:r>
            <w:r w:rsidRPr="009A47C9">
              <w:rPr>
                <w:rFonts w:cs="Arial"/>
                <w:szCs w:val="20"/>
              </w:rPr>
              <w:t xml:space="preserve"> Initial answers to the discussion question must be substantive and in the range of 250-400 words. Any references used should</w:t>
            </w:r>
            <w:r>
              <w:rPr>
                <w:rFonts w:cs="Arial"/>
                <w:szCs w:val="20"/>
              </w:rPr>
              <w:t xml:space="preserve"> be properly cited following MLA</w:t>
            </w:r>
            <w:r w:rsidRPr="009A47C9">
              <w:rPr>
                <w:rFonts w:cs="Arial"/>
                <w:szCs w:val="20"/>
              </w:rPr>
              <w:t xml:space="preserve"> formatting guidelines. Initial discussion question responses are due by 11:59 p.m. (Eastern </w:t>
            </w:r>
            <w:r w:rsidR="006838C1">
              <w:rPr>
                <w:rFonts w:cs="Arial"/>
                <w:szCs w:val="20"/>
              </w:rPr>
              <w:t>t</w:t>
            </w:r>
            <w:r w:rsidRPr="009A47C9">
              <w:rPr>
                <w:rFonts w:cs="Arial"/>
                <w:szCs w:val="20"/>
              </w:rPr>
              <w:t>ime) on Thursday.</w:t>
            </w:r>
          </w:p>
          <w:p w14:paraId="285EBEE4" w14:textId="77777777" w:rsidR="00BC51B5" w:rsidRPr="009A47C9" w:rsidRDefault="00BC51B5" w:rsidP="00957F60">
            <w:pPr>
              <w:shd w:val="clear" w:color="auto" w:fill="FFFFFF" w:themeFill="background1"/>
              <w:tabs>
                <w:tab w:val="left" w:pos="2329"/>
              </w:tabs>
              <w:rPr>
                <w:rFonts w:cs="Arial"/>
                <w:szCs w:val="20"/>
              </w:rPr>
            </w:pPr>
            <w:r w:rsidRPr="009A47C9">
              <w:rPr>
                <w:rFonts w:cs="Arial"/>
                <w:szCs w:val="20"/>
              </w:rPr>
              <w:tab/>
            </w:r>
          </w:p>
          <w:p w14:paraId="55CE04F9" w14:textId="5CB05ACE" w:rsidR="00BC51B5" w:rsidRPr="00BC51B5" w:rsidRDefault="00BC51B5" w:rsidP="00957F60">
            <w:pPr>
              <w:pStyle w:val="NormalWeb"/>
              <w:shd w:val="clear" w:color="auto" w:fill="FFFFFF" w:themeFill="background1"/>
              <w:spacing w:before="0" w:after="0"/>
              <w:rPr>
                <w:rFonts w:ascii="Arial" w:hAnsi="Arial" w:cs="Arial"/>
                <w:color w:val="000000"/>
                <w:sz w:val="20"/>
                <w:szCs w:val="20"/>
              </w:rPr>
            </w:pPr>
            <w:r w:rsidRPr="00957F60">
              <w:rPr>
                <w:rFonts w:ascii="Arial" w:hAnsi="Arial" w:cs="Arial"/>
                <w:b/>
                <w:sz w:val="20"/>
                <w:szCs w:val="20"/>
                <w:shd w:val="clear" w:color="auto" w:fill="FFFFFF" w:themeFill="background1"/>
              </w:rPr>
              <w:t>Write</w:t>
            </w:r>
            <w:r w:rsidRPr="00957F60">
              <w:rPr>
                <w:rFonts w:ascii="Arial" w:hAnsi="Arial" w:cs="Arial"/>
                <w:sz w:val="20"/>
                <w:szCs w:val="20"/>
                <w:shd w:val="clear" w:color="auto" w:fill="FFFFFF" w:themeFill="background1"/>
              </w:rPr>
              <w:t xml:space="preserve"> a substantive response to a minimum of three different students. All responses must be posted by 11:59 p.m. (Eastern </w:t>
            </w:r>
            <w:r w:rsidR="006838C1" w:rsidRPr="00957F60">
              <w:rPr>
                <w:rFonts w:ascii="Arial" w:hAnsi="Arial" w:cs="Arial"/>
                <w:sz w:val="20"/>
                <w:szCs w:val="20"/>
                <w:shd w:val="clear" w:color="auto" w:fill="FFFFFF" w:themeFill="background1"/>
              </w:rPr>
              <w:t>t</w:t>
            </w:r>
            <w:r w:rsidRPr="00957F60">
              <w:rPr>
                <w:rFonts w:ascii="Arial" w:hAnsi="Arial" w:cs="Arial"/>
                <w:sz w:val="20"/>
                <w:szCs w:val="20"/>
                <w:shd w:val="clear" w:color="auto" w:fill="FFFFFF" w:themeFill="background1"/>
              </w:rPr>
              <w:t>ime) on Sunday.</w:t>
            </w:r>
          </w:p>
        </w:tc>
        <w:tc>
          <w:tcPr>
            <w:tcW w:w="1440" w:type="dxa"/>
            <w:tcBorders>
              <w:left w:val="single" w:sz="4" w:space="0" w:color="000000" w:themeColor="text1"/>
            </w:tcBorders>
            <w:shd w:val="clear" w:color="auto" w:fill="FFFFFF" w:themeFill="background1"/>
          </w:tcPr>
          <w:p w14:paraId="5BA1B4A0" w14:textId="77777777" w:rsidR="00B12F83" w:rsidRDefault="000A4242" w:rsidP="00C71D31">
            <w:pPr>
              <w:tabs>
                <w:tab w:val="left" w:pos="0"/>
                <w:tab w:val="left" w:pos="3720"/>
              </w:tabs>
              <w:outlineLvl w:val="0"/>
              <w:rPr>
                <w:rFonts w:cs="Arial"/>
                <w:szCs w:val="20"/>
              </w:rPr>
            </w:pPr>
            <w:r>
              <w:rPr>
                <w:rFonts w:cs="Arial"/>
                <w:szCs w:val="20"/>
              </w:rPr>
              <w:t>1.1, 1.2</w:t>
            </w:r>
            <w:r w:rsidR="00C66E7C">
              <w:rPr>
                <w:rFonts w:cs="Arial"/>
                <w:szCs w:val="20"/>
              </w:rPr>
              <w:t>, 1.3</w:t>
            </w:r>
          </w:p>
        </w:tc>
        <w:tc>
          <w:tcPr>
            <w:tcW w:w="1440" w:type="dxa"/>
            <w:tcBorders>
              <w:left w:val="single" w:sz="4" w:space="0" w:color="000000" w:themeColor="text1"/>
            </w:tcBorders>
            <w:shd w:val="clear" w:color="auto" w:fill="FFFFFF" w:themeFill="background1"/>
          </w:tcPr>
          <w:p w14:paraId="659B34BD" w14:textId="77777777" w:rsidR="00B12F83" w:rsidRPr="005B10FE" w:rsidRDefault="009A47C9" w:rsidP="00B179DC">
            <w:pPr>
              <w:rPr>
                <w:rFonts w:cs="Arial"/>
                <w:b/>
                <w:i/>
                <w:szCs w:val="20"/>
              </w:rPr>
            </w:pPr>
            <w:r w:rsidRPr="004625A0">
              <w:rPr>
                <w:rFonts w:cs="Arial"/>
                <w:szCs w:val="20"/>
              </w:rPr>
              <w:t xml:space="preserve">1 posting and responding to 3 students = </w:t>
            </w:r>
            <w:r w:rsidR="00B179DC">
              <w:rPr>
                <w:rFonts w:cs="Arial"/>
                <w:b/>
                <w:szCs w:val="20"/>
              </w:rPr>
              <w:t>1.5 hours</w:t>
            </w:r>
          </w:p>
        </w:tc>
      </w:tr>
      <w:tr w:rsidR="00872286" w:rsidRPr="007F339F" w14:paraId="0CED337D" w14:textId="77777777" w:rsidTr="00872286">
        <w:tc>
          <w:tcPr>
            <w:tcW w:w="11610" w:type="dxa"/>
            <w:gridSpan w:val="2"/>
            <w:shd w:val="clear" w:color="auto" w:fill="E6E6E6"/>
            <w:tcMar>
              <w:top w:w="115" w:type="dxa"/>
              <w:left w:w="115" w:type="dxa"/>
              <w:bottom w:w="115" w:type="dxa"/>
              <w:right w:w="115" w:type="dxa"/>
            </w:tcMar>
          </w:tcPr>
          <w:p w14:paraId="437A0F82" w14:textId="77777777" w:rsidR="00872286" w:rsidRPr="009F6FAF" w:rsidRDefault="00872286" w:rsidP="00C71D31">
            <w:pPr>
              <w:tabs>
                <w:tab w:val="left" w:pos="2329"/>
              </w:tabs>
              <w:rPr>
                <w:rFonts w:cs="Arial"/>
                <w:szCs w:val="20"/>
              </w:rPr>
            </w:pPr>
            <w:r w:rsidRPr="00842155">
              <w:rPr>
                <w:rFonts w:cs="Arial"/>
                <w:b/>
                <w:szCs w:val="20"/>
              </w:rPr>
              <w:t>Total</w:t>
            </w:r>
          </w:p>
        </w:tc>
        <w:tc>
          <w:tcPr>
            <w:tcW w:w="1440" w:type="dxa"/>
            <w:tcBorders>
              <w:bottom w:val="single" w:sz="4" w:space="0" w:color="000000" w:themeColor="text1"/>
            </w:tcBorders>
            <w:shd w:val="clear" w:color="auto" w:fill="E9E9E9" w:themeFill="background2" w:themeFillTint="66"/>
          </w:tcPr>
          <w:p w14:paraId="3CB1D2B5" w14:textId="77777777" w:rsidR="00872286" w:rsidRPr="00927E7A" w:rsidRDefault="00927E7A" w:rsidP="00B179DC">
            <w:pPr>
              <w:tabs>
                <w:tab w:val="left" w:pos="2329"/>
              </w:tabs>
              <w:rPr>
                <w:rFonts w:cs="Arial"/>
                <w:b/>
                <w:szCs w:val="20"/>
              </w:rPr>
            </w:pPr>
            <w:r w:rsidRPr="00927E7A">
              <w:rPr>
                <w:rFonts w:cs="Arial"/>
                <w:b/>
                <w:szCs w:val="20"/>
              </w:rPr>
              <w:t>4</w:t>
            </w:r>
            <w:r w:rsidR="00B179DC">
              <w:rPr>
                <w:rFonts w:cs="Arial"/>
                <w:b/>
                <w:szCs w:val="20"/>
              </w:rPr>
              <w:t>.5 hours</w:t>
            </w:r>
          </w:p>
        </w:tc>
      </w:tr>
    </w:tbl>
    <w:p w14:paraId="02DCEBB3" w14:textId="77777777" w:rsidR="008867EB" w:rsidRDefault="008867EB" w:rsidP="008867EB">
      <w:pPr>
        <w:pStyle w:val="AssignmentsLevel2"/>
        <w:numPr>
          <w:ilvl w:val="0"/>
          <w:numId w:val="0"/>
        </w:numPr>
        <w:rPr>
          <w:sz w:val="22"/>
        </w:rPr>
      </w:pPr>
    </w:p>
    <w:p w14:paraId="704AE8B9" w14:textId="77777777" w:rsidR="00503337" w:rsidRPr="00606CC3" w:rsidRDefault="00503337" w:rsidP="00503337">
      <w:pPr>
        <w:tabs>
          <w:tab w:val="left" w:pos="0"/>
        </w:tabs>
        <w:rPr>
          <w:rFonts w:cs="Arial"/>
          <w:b/>
          <w:color w:val="9C2C2A"/>
          <w:sz w:val="22"/>
          <w:szCs w:val="22"/>
        </w:rPr>
      </w:pPr>
      <w:r>
        <w:rPr>
          <w:rFonts w:cs="Arial"/>
          <w:b/>
          <w:color w:val="9C2C2A"/>
          <w:sz w:val="22"/>
          <w:szCs w:val="22"/>
        </w:rPr>
        <w:t xml:space="preserve">Faculty </w:t>
      </w:r>
      <w:r w:rsidRPr="00606CC3">
        <w:rPr>
          <w:rFonts w:cs="Arial"/>
          <w:b/>
          <w:color w:val="9C2C2A"/>
          <w:sz w:val="22"/>
          <w:szCs w:val="22"/>
        </w:rPr>
        <w:t>Notes</w:t>
      </w:r>
    </w:p>
    <w:p w14:paraId="04CEF1FB" w14:textId="77777777" w:rsidR="00503337" w:rsidRPr="00606CC3" w:rsidRDefault="00503337" w:rsidP="00503337">
      <w:pPr>
        <w:pStyle w:val="AssignmentsLevel1"/>
      </w:pPr>
    </w:p>
    <w:p w14:paraId="1225DC77" w14:textId="77777777" w:rsidR="00A404D4" w:rsidRPr="00A404D4" w:rsidRDefault="00A404D4" w:rsidP="008867EB">
      <w:pPr>
        <w:pStyle w:val="AssignmentsLevel2"/>
        <w:numPr>
          <w:ilvl w:val="0"/>
          <w:numId w:val="0"/>
        </w:numPr>
        <w:rPr>
          <w:i/>
        </w:rPr>
      </w:pPr>
      <w:r w:rsidRPr="00A404D4">
        <w:rPr>
          <w:i/>
        </w:rPr>
        <w:lastRenderedPageBreak/>
        <w:t>Class Comprehension Challenges</w:t>
      </w:r>
    </w:p>
    <w:p w14:paraId="51877023" w14:textId="77777777" w:rsidR="00A404D4" w:rsidRDefault="00A404D4" w:rsidP="008867EB">
      <w:pPr>
        <w:pStyle w:val="AssignmentsLevel2"/>
        <w:numPr>
          <w:ilvl w:val="0"/>
          <w:numId w:val="0"/>
        </w:numPr>
      </w:pPr>
    </w:p>
    <w:p w14:paraId="53E5BD50" w14:textId="77777777" w:rsidR="00503337" w:rsidRDefault="00D47F8F" w:rsidP="008867EB">
      <w:pPr>
        <w:pStyle w:val="AssignmentsLevel2"/>
        <w:numPr>
          <w:ilvl w:val="0"/>
          <w:numId w:val="0"/>
        </w:numPr>
      </w:pPr>
      <w:r>
        <w:t>In Weeks 1-4</w:t>
      </w:r>
      <w:r w:rsidR="00A97630">
        <w:t>, students will complete a Class Comprehension Challenge (see weekly instructions). While students are graded individually for writing and answering questions, they</w:t>
      </w:r>
      <w:r w:rsidR="00FA79DC">
        <w:t xml:space="preserve"> have a cooperative class goal; i</w:t>
      </w:r>
      <w:r w:rsidR="00A97630">
        <w:t>f students answer all the questions correctly, they successfully complete the challenge as a class for that week. One possibility</w:t>
      </w:r>
      <w:r w:rsidR="00FA79DC">
        <w:t xml:space="preserve"> to boost satisfaction and motivation with this task is to create an extrinsic reward for successfully completing the challenges. For example, if the class successfully completes all the challenges, they could earn an extra credit point, or, if students successfully complete the first three challenges, they could earn an extra day to turn in the Week 4 essay. Setting up this type of reward is optional, so use your discretion for what you think is appropriate for your class.</w:t>
      </w:r>
    </w:p>
    <w:p w14:paraId="2F9C94A8" w14:textId="77777777" w:rsidR="00A404D4" w:rsidRDefault="00A404D4" w:rsidP="00503337"/>
    <w:p w14:paraId="24FFCEC5" w14:textId="77777777" w:rsidR="00A404D4" w:rsidRDefault="00A404D4" w:rsidP="00503337">
      <w:pPr>
        <w:rPr>
          <w:i/>
        </w:rPr>
      </w:pPr>
      <w:r>
        <w:rPr>
          <w:i/>
        </w:rPr>
        <w:t>Google Drive Instructions</w:t>
      </w:r>
    </w:p>
    <w:p w14:paraId="04AC17F6" w14:textId="77777777" w:rsidR="00A404D4" w:rsidRDefault="00A404D4" w:rsidP="00503337">
      <w:pPr>
        <w:rPr>
          <w:i/>
        </w:rPr>
      </w:pPr>
    </w:p>
    <w:p w14:paraId="591FFB47" w14:textId="749887F8" w:rsidR="00E66A3E" w:rsidRDefault="00A404D4" w:rsidP="00503337">
      <w:r>
        <w:t xml:space="preserve">During this course, </w:t>
      </w:r>
      <w:r w:rsidR="009B7D78">
        <w:t xml:space="preserve">you will use Google Drive for select assignments so that students can contribute to and view shared files. Google Drive is available to anyone with a Google account; GMercyU faculty and students log in to Google Drive with their school email credentials. </w:t>
      </w:r>
      <w:r>
        <w:t xml:space="preserve">It is recommended that you </w:t>
      </w:r>
      <w:r w:rsidR="009B7D78">
        <w:t xml:space="preserve">add the files to Google Drive before class begins or in Week 1 so that you can embed the links in </w:t>
      </w:r>
      <w:r>
        <w:t xml:space="preserve">Blackboard and be prepared for students who may work ahead. If you have never used </w:t>
      </w:r>
      <w:r w:rsidR="000778BF">
        <w:t xml:space="preserve">Google Drive before, view the </w:t>
      </w:r>
      <w:hyperlink r:id="rId32" w:history="1">
        <w:r w:rsidR="000778BF" w:rsidRPr="000778BF">
          <w:rPr>
            <w:rStyle w:val="Hyperlink"/>
          </w:rPr>
          <w:t>Drive and Docs: Basics</w:t>
        </w:r>
      </w:hyperlink>
      <w:r w:rsidR="000778BF">
        <w:t xml:space="preserve"> tutorial for a general overview. </w:t>
      </w:r>
    </w:p>
    <w:p w14:paraId="3AF7B480" w14:textId="77777777" w:rsidR="00836183" w:rsidRDefault="00836183" w:rsidP="00836183">
      <w:r>
        <w:t xml:space="preserve">                                                                                                                                                                                                                                                                                                                                                                                                                                                                                                                                                                                                                                                                                                                                                                                                                                                                                                                                                                                                                                                                                                                                                                                                                                                                                                                                                                     </w:t>
      </w:r>
      <w:r w:rsidR="00D47F8F">
        <w:t xml:space="preserve">                              </w:t>
      </w:r>
    </w:p>
    <w:p w14:paraId="4BD466F2" w14:textId="6450DB26" w:rsidR="003E6218" w:rsidRPr="00CE1AD2" w:rsidRDefault="003E6218" w:rsidP="00503337">
      <w:r w:rsidRPr="00CE1AD2">
        <w:t xml:space="preserve">For this class, </w:t>
      </w:r>
      <w:r w:rsidR="00CE1AD2" w:rsidRPr="00CE1AD2">
        <w:t xml:space="preserve">you have been provided templates to upload to Google Drive for three </w:t>
      </w:r>
      <w:r w:rsidR="00AC05B7">
        <w:t>course components</w:t>
      </w:r>
      <w:r w:rsidR="00CE1AD2" w:rsidRPr="00CE1AD2">
        <w:t xml:space="preserve">: </w:t>
      </w:r>
      <w:r w:rsidR="00CE1AD2" w:rsidRPr="00CE1AD2">
        <w:rPr>
          <w:rFonts w:cs="Arial"/>
          <w:szCs w:val="20"/>
        </w:rPr>
        <w:t xml:space="preserve">Week 2 </w:t>
      </w:r>
      <w:r w:rsidR="00CE1AD2" w:rsidRPr="00CE1AD2">
        <w:rPr>
          <w:rFonts w:cs="Arial"/>
          <w:i/>
          <w:szCs w:val="20"/>
        </w:rPr>
        <w:t>Taking Sides</w:t>
      </w:r>
      <w:r w:rsidR="00CE1AD2" w:rsidRPr="00CE1AD2">
        <w:rPr>
          <w:rFonts w:cs="Arial"/>
          <w:szCs w:val="20"/>
        </w:rPr>
        <w:t xml:space="preserve"> Selection, </w:t>
      </w:r>
      <w:r w:rsidR="00CE1AD2" w:rsidRPr="00CE1AD2">
        <w:rPr>
          <w:rFonts w:cs="Arial"/>
        </w:rPr>
        <w:t xml:space="preserve">Week 3 </w:t>
      </w:r>
      <w:r w:rsidR="00CE1AD2" w:rsidRPr="00CE1AD2">
        <w:t xml:space="preserve">Controversies in History Education Paper Part I, and </w:t>
      </w:r>
      <w:r w:rsidR="00CE1AD2" w:rsidRPr="00CE1AD2">
        <w:rPr>
          <w:rFonts w:cs="Arial"/>
          <w:szCs w:val="20"/>
        </w:rPr>
        <w:t>Week 4 Enlightenment Scrapbook.</w:t>
      </w:r>
      <w:r w:rsidR="00AC05B7">
        <w:rPr>
          <w:rFonts w:cs="Arial"/>
          <w:szCs w:val="20"/>
        </w:rPr>
        <w:t xml:space="preserve"> You will be responsible for uploading the files to Google Drive, setting sharing permissions so student can collaborate on the files, and adding Google Drive links to Blackboard.</w:t>
      </w:r>
    </w:p>
    <w:p w14:paraId="7C7164F8" w14:textId="77777777" w:rsidR="00DA64F0" w:rsidRDefault="00DA64F0" w:rsidP="00503337"/>
    <w:p w14:paraId="76A278C4" w14:textId="499CDD7C" w:rsidR="00DA64F0" w:rsidRDefault="00AC05B7" w:rsidP="00503337">
      <w:r>
        <w:t>Use this process to upload and share the files in Google Drive:</w:t>
      </w:r>
    </w:p>
    <w:p w14:paraId="51FFF83B" w14:textId="77777777" w:rsidR="00DA64F0" w:rsidRDefault="00DA64F0" w:rsidP="00503337"/>
    <w:p w14:paraId="0D8C4883" w14:textId="56B660BF" w:rsidR="00DA64F0" w:rsidRDefault="00DA64F0" w:rsidP="00DA64F0">
      <w:pPr>
        <w:pStyle w:val="ListParagraph"/>
        <w:numPr>
          <w:ilvl w:val="0"/>
          <w:numId w:val="52"/>
        </w:numPr>
      </w:pPr>
      <w:r>
        <w:t>Download the HIS 2000 templates for the Google Drive activities and assignments from Blackboard.</w:t>
      </w:r>
    </w:p>
    <w:p w14:paraId="0D19E212" w14:textId="488AB85E" w:rsidR="00DA64F0" w:rsidRDefault="00DA64F0" w:rsidP="00DA64F0">
      <w:pPr>
        <w:pStyle w:val="ListParagraph"/>
        <w:numPr>
          <w:ilvl w:val="0"/>
          <w:numId w:val="52"/>
        </w:numPr>
      </w:pPr>
      <w:r>
        <w:t>Log in</w:t>
      </w:r>
      <w:r w:rsidR="006838C1">
        <w:t xml:space="preserve"> </w:t>
      </w:r>
      <w:r>
        <w:t xml:space="preserve">to Google drive at </w:t>
      </w:r>
      <w:hyperlink r:id="rId33" w:history="1">
        <w:r w:rsidRPr="00125AB0">
          <w:rPr>
            <w:rStyle w:val="Hyperlink"/>
          </w:rPr>
          <w:t>http://drive.google.com</w:t>
        </w:r>
      </w:hyperlink>
      <w:r>
        <w:t xml:space="preserve"> using your school Gmail account credentials.</w:t>
      </w:r>
    </w:p>
    <w:p w14:paraId="6F1B23EA" w14:textId="63789467" w:rsidR="00253FDD" w:rsidRDefault="00253FDD" w:rsidP="00DA64F0">
      <w:pPr>
        <w:pStyle w:val="ListParagraph"/>
        <w:numPr>
          <w:ilvl w:val="0"/>
          <w:numId w:val="52"/>
        </w:numPr>
      </w:pPr>
      <w:r>
        <w:t xml:space="preserve">Click on the </w:t>
      </w:r>
      <w:r w:rsidRPr="00253FDD">
        <w:rPr>
          <w:b/>
        </w:rPr>
        <w:t>Settings</w:t>
      </w:r>
      <w:r>
        <w:t xml:space="preserve"> gear in the top right corner. </w:t>
      </w:r>
      <w:r>
        <w:rPr>
          <w:noProof/>
        </w:rPr>
        <w:drawing>
          <wp:inline distT="0" distB="0" distL="0" distR="0" wp14:anchorId="70315B81" wp14:editId="3090632B">
            <wp:extent cx="733425" cy="323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733425" cy="323850"/>
                    </a:xfrm>
                    <a:prstGeom prst="rect">
                      <a:avLst/>
                    </a:prstGeom>
                  </pic:spPr>
                </pic:pic>
              </a:graphicData>
            </a:graphic>
          </wp:inline>
        </w:drawing>
      </w:r>
    </w:p>
    <w:p w14:paraId="23E21F64" w14:textId="6F4E42A8" w:rsidR="00253FDD" w:rsidRDefault="00253FDD" w:rsidP="00DA64F0">
      <w:pPr>
        <w:pStyle w:val="ListParagraph"/>
        <w:numPr>
          <w:ilvl w:val="0"/>
          <w:numId w:val="52"/>
        </w:numPr>
      </w:pPr>
      <w:r>
        <w:t xml:space="preserve">In Upload Settings, </w:t>
      </w:r>
      <w:r w:rsidR="00CE1AD2">
        <w:t>check</w:t>
      </w:r>
      <w:r>
        <w:t xml:space="preserve"> </w:t>
      </w:r>
      <w:r w:rsidR="00CE1AD2" w:rsidRPr="00CE1AD2">
        <w:rPr>
          <w:b/>
        </w:rPr>
        <w:t>Convert Uploaded files</w:t>
      </w:r>
      <w:r w:rsidRPr="00CE1AD2">
        <w:rPr>
          <w:b/>
        </w:rPr>
        <w:t xml:space="preserve"> to Google </w:t>
      </w:r>
      <w:r w:rsidR="00CE1AD2" w:rsidRPr="00CE1AD2">
        <w:rPr>
          <w:b/>
        </w:rPr>
        <w:t>Docs format</w:t>
      </w:r>
      <w:r w:rsidR="00CE1AD2">
        <w:t>. This will allow users to edit shared documents collaboratively through Google Drive.</w:t>
      </w:r>
    </w:p>
    <w:p w14:paraId="7777F696" w14:textId="164D4B5C" w:rsidR="00DA64F0" w:rsidRDefault="00DA64F0" w:rsidP="00DA64F0">
      <w:pPr>
        <w:pStyle w:val="ListParagraph"/>
        <w:numPr>
          <w:ilvl w:val="0"/>
          <w:numId w:val="52"/>
        </w:numPr>
      </w:pPr>
      <w:r>
        <w:t xml:space="preserve">Click </w:t>
      </w:r>
      <w:r w:rsidRPr="00DA64F0">
        <w:rPr>
          <w:b/>
        </w:rPr>
        <w:t>Create</w:t>
      </w:r>
      <w:r>
        <w:t xml:space="preserve"> &gt; </w:t>
      </w:r>
      <w:r w:rsidRPr="00DA64F0">
        <w:rPr>
          <w:b/>
        </w:rPr>
        <w:t>Folder</w:t>
      </w:r>
      <w:r>
        <w:t xml:space="preserve"> and name it for your course session, for example “HIS 2000 January 2015.”</w:t>
      </w:r>
    </w:p>
    <w:p w14:paraId="2364C8E4" w14:textId="77777777" w:rsidR="006111D9" w:rsidRDefault="006111D9" w:rsidP="00DA64F0">
      <w:pPr>
        <w:pStyle w:val="ListParagraph"/>
        <w:numPr>
          <w:ilvl w:val="0"/>
          <w:numId w:val="52"/>
        </w:numPr>
      </w:pPr>
      <w:r>
        <w:t>Click the folder to open it.</w:t>
      </w:r>
    </w:p>
    <w:p w14:paraId="2E50CE2E" w14:textId="233439A0" w:rsidR="00DA64F0" w:rsidRDefault="00DA64F0" w:rsidP="00DA64F0">
      <w:pPr>
        <w:pStyle w:val="ListParagraph"/>
        <w:numPr>
          <w:ilvl w:val="0"/>
          <w:numId w:val="52"/>
        </w:numPr>
      </w:pPr>
      <w:r>
        <w:t xml:space="preserve">Share the folder by clicking the </w:t>
      </w:r>
      <w:r w:rsidR="00CE1AD2">
        <w:rPr>
          <w:b/>
        </w:rPr>
        <w:t>Share f</w:t>
      </w:r>
      <w:r w:rsidRPr="006111D9">
        <w:rPr>
          <w:b/>
        </w:rPr>
        <w:t>older</w:t>
      </w:r>
      <w:r>
        <w:t xml:space="preserve"> icon. </w:t>
      </w:r>
      <w:r w:rsidR="006111D9">
        <w:rPr>
          <w:noProof/>
        </w:rPr>
        <w:drawing>
          <wp:inline distT="0" distB="0" distL="0" distR="0" wp14:anchorId="0542C5DA" wp14:editId="6DACEF5E">
            <wp:extent cx="400050" cy="314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00050" cy="314325"/>
                    </a:xfrm>
                    <a:prstGeom prst="rect">
                      <a:avLst/>
                    </a:prstGeom>
                  </pic:spPr>
                </pic:pic>
              </a:graphicData>
            </a:graphic>
          </wp:inline>
        </w:drawing>
      </w:r>
    </w:p>
    <w:p w14:paraId="1E67EBAD" w14:textId="562123D3" w:rsidR="006111D9" w:rsidRDefault="006111D9" w:rsidP="00DA64F0">
      <w:pPr>
        <w:pStyle w:val="ListParagraph"/>
        <w:numPr>
          <w:ilvl w:val="0"/>
          <w:numId w:val="52"/>
        </w:numPr>
      </w:pPr>
      <w:r>
        <w:t xml:space="preserve">Click </w:t>
      </w:r>
      <w:r w:rsidRPr="006111D9">
        <w:rPr>
          <w:b/>
        </w:rPr>
        <w:t>Get shareable link</w:t>
      </w:r>
      <w:r>
        <w:t>.</w:t>
      </w:r>
    </w:p>
    <w:p w14:paraId="49F1A3AE" w14:textId="27E5F5EA" w:rsidR="006111D9" w:rsidRDefault="006111D9" w:rsidP="00DA64F0">
      <w:pPr>
        <w:pStyle w:val="ListParagraph"/>
        <w:numPr>
          <w:ilvl w:val="0"/>
          <w:numId w:val="52"/>
        </w:numPr>
      </w:pPr>
      <w:r>
        <w:t xml:space="preserve">Change the dropdown option to “Anyone with the link </w:t>
      </w:r>
      <w:r w:rsidRPr="006111D9">
        <w:rPr>
          <w:b/>
        </w:rPr>
        <w:t>can edit</w:t>
      </w:r>
      <w:r>
        <w:t xml:space="preserve">.” This sets the sharing permissions at the folder level. </w:t>
      </w:r>
      <w:r w:rsidR="00AC05B7">
        <w:t xml:space="preserve">You do not need to copy the folder link because you will retrieve individual file links later. </w:t>
      </w:r>
      <w:r w:rsidR="00253FDD" w:rsidRPr="00253FDD">
        <w:rPr>
          <w:i/>
        </w:rPr>
        <w:t>Note</w:t>
      </w:r>
      <w:r w:rsidR="00253FDD">
        <w:t>: You can also opt to enter specific student email addresses to assign editing permissions</w:t>
      </w:r>
      <w:r w:rsidR="00CE1AD2">
        <w:t xml:space="preserve"> if you prefer</w:t>
      </w:r>
      <w:r w:rsidR="00253FDD">
        <w:t>.</w:t>
      </w:r>
    </w:p>
    <w:p w14:paraId="2D8B113F" w14:textId="4065F759" w:rsidR="00DA64F0" w:rsidRDefault="00DA64F0" w:rsidP="00DA64F0">
      <w:pPr>
        <w:pStyle w:val="ListParagraph"/>
        <w:numPr>
          <w:ilvl w:val="0"/>
          <w:numId w:val="52"/>
        </w:numPr>
      </w:pPr>
      <w:r>
        <w:t xml:space="preserve">In the folder, click </w:t>
      </w:r>
      <w:r w:rsidRPr="006111D9">
        <w:rPr>
          <w:b/>
        </w:rPr>
        <w:t>Upload</w:t>
      </w:r>
      <w:r>
        <w:t xml:space="preserve"> </w:t>
      </w:r>
      <w:r w:rsidR="006111D9">
        <w:t xml:space="preserve"> </w:t>
      </w:r>
      <w:r w:rsidR="006111D9">
        <w:rPr>
          <w:noProof/>
        </w:rPr>
        <w:drawing>
          <wp:inline distT="0" distB="0" distL="0" distR="0" wp14:anchorId="60AC0B0C" wp14:editId="4330C0EC">
            <wp:extent cx="371475" cy="314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71475" cy="314325"/>
                    </a:xfrm>
                    <a:prstGeom prst="rect">
                      <a:avLst/>
                    </a:prstGeom>
                  </pic:spPr>
                </pic:pic>
              </a:graphicData>
            </a:graphic>
          </wp:inline>
        </w:drawing>
      </w:r>
      <w:r w:rsidR="006111D9">
        <w:t xml:space="preserve"> </w:t>
      </w:r>
      <w:r>
        <w:t xml:space="preserve">&gt; </w:t>
      </w:r>
      <w:r w:rsidRPr="006111D9">
        <w:rPr>
          <w:b/>
        </w:rPr>
        <w:t>Files</w:t>
      </w:r>
      <w:r>
        <w:t xml:space="preserve"> and select the</w:t>
      </w:r>
      <w:r w:rsidRPr="00DA64F0">
        <w:t xml:space="preserve"> </w:t>
      </w:r>
      <w:r>
        <w:t>HIS 2000 templates you downloaded.</w:t>
      </w:r>
    </w:p>
    <w:p w14:paraId="22CEF477" w14:textId="1D4C3340" w:rsidR="006111D9" w:rsidRDefault="006111D9" w:rsidP="00DA64F0">
      <w:pPr>
        <w:pStyle w:val="ListParagraph"/>
        <w:numPr>
          <w:ilvl w:val="0"/>
          <w:numId w:val="52"/>
        </w:numPr>
      </w:pPr>
      <w:r>
        <w:lastRenderedPageBreak/>
        <w:t xml:space="preserve">Google Drive will double-check that you want to share the files. Click </w:t>
      </w:r>
      <w:r w:rsidRPr="006111D9">
        <w:rPr>
          <w:b/>
        </w:rPr>
        <w:t>Upload and Share</w:t>
      </w:r>
      <w:r>
        <w:t xml:space="preserve"> to confirm.</w:t>
      </w:r>
    </w:p>
    <w:p w14:paraId="7A5B9279" w14:textId="13A41C35" w:rsidR="00DA64F0" w:rsidRDefault="00CE1AD2" w:rsidP="00DA64F0">
      <w:pPr>
        <w:pStyle w:val="ListParagraph"/>
        <w:numPr>
          <w:ilvl w:val="0"/>
          <w:numId w:val="52"/>
        </w:numPr>
      </w:pPr>
      <w:r>
        <w:t xml:space="preserve">Now that you uploaded your files, get the shared link for each file to build in Blackboard. Click on the document to open it, then click the </w:t>
      </w:r>
      <w:r w:rsidRPr="00CE1AD2">
        <w:rPr>
          <w:b/>
        </w:rPr>
        <w:t>Share</w:t>
      </w:r>
      <w:r>
        <w:t xml:space="preserve"> button. </w:t>
      </w:r>
      <w:r>
        <w:rPr>
          <w:noProof/>
        </w:rPr>
        <w:drawing>
          <wp:inline distT="0" distB="0" distL="0" distR="0" wp14:anchorId="19DAE2DD" wp14:editId="7D3E084E">
            <wp:extent cx="723900" cy="314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723900" cy="314325"/>
                    </a:xfrm>
                    <a:prstGeom prst="rect">
                      <a:avLst/>
                    </a:prstGeom>
                  </pic:spPr>
                </pic:pic>
              </a:graphicData>
            </a:graphic>
          </wp:inline>
        </w:drawing>
      </w:r>
    </w:p>
    <w:p w14:paraId="4FD1983D" w14:textId="4B3F5081" w:rsidR="00CE1AD2" w:rsidRDefault="00CE1AD2" w:rsidP="00DA64F0">
      <w:pPr>
        <w:pStyle w:val="ListParagraph"/>
        <w:numPr>
          <w:ilvl w:val="0"/>
          <w:numId w:val="52"/>
        </w:numPr>
      </w:pPr>
      <w:r>
        <w:t xml:space="preserve">Your file already has a shared link because you set your sharing permissions at the folder level. Click </w:t>
      </w:r>
      <w:r w:rsidRPr="00CE1AD2">
        <w:rPr>
          <w:b/>
        </w:rPr>
        <w:t>Copy link</w:t>
      </w:r>
      <w:r w:rsidRPr="00CE1AD2">
        <w:t>.</w:t>
      </w:r>
      <w:r>
        <w:t xml:space="preserve"> The link is now on your clipboard.</w:t>
      </w:r>
    </w:p>
    <w:p w14:paraId="4DDA5017" w14:textId="26D1E894" w:rsidR="00CE1AD2" w:rsidRDefault="00CE1AD2" w:rsidP="00DA64F0">
      <w:pPr>
        <w:pStyle w:val="ListParagraph"/>
        <w:numPr>
          <w:ilvl w:val="0"/>
          <w:numId w:val="52"/>
        </w:numPr>
      </w:pPr>
      <w:r>
        <w:t>Navigate to the activity or assignment in Blac</w:t>
      </w:r>
      <w:r w:rsidR="00AC05B7">
        <w:t>kboard. Edit the component and paste the link to the</w:t>
      </w:r>
      <w:r>
        <w:t xml:space="preserve"> Google Drive file by using </w:t>
      </w:r>
      <w:r w:rsidRPr="00642D10">
        <w:rPr>
          <w:b/>
        </w:rPr>
        <w:t>Ctrl-V</w:t>
      </w:r>
      <w:r>
        <w:t>.</w:t>
      </w:r>
      <w:r w:rsidR="00AC05B7">
        <w:t xml:space="preserve"> Save your changes and publish them to students.</w:t>
      </w:r>
    </w:p>
    <w:p w14:paraId="57B78A5D" w14:textId="337D9050" w:rsidR="00AC05B7" w:rsidRDefault="00AC05B7" w:rsidP="00DA64F0">
      <w:pPr>
        <w:pStyle w:val="ListParagraph"/>
        <w:numPr>
          <w:ilvl w:val="0"/>
          <w:numId w:val="52"/>
        </w:numPr>
      </w:pPr>
      <w:r>
        <w:t>Students who click the Google Drive links from Blackboard should be able to simultaneously view and edit the files.</w:t>
      </w:r>
    </w:p>
    <w:p w14:paraId="0DE83FDC" w14:textId="77777777" w:rsidR="00056320" w:rsidRDefault="00056320" w:rsidP="00056320"/>
    <w:p w14:paraId="58156899" w14:textId="0BB930BF" w:rsidR="00056320" w:rsidRDefault="00056320" w:rsidP="00056320">
      <w:r>
        <w:t xml:space="preserve">For an overview and to see how to upload and share individual files, watch the </w:t>
      </w:r>
      <w:hyperlink r:id="rId38" w:history="1">
        <w:r w:rsidRPr="00056320">
          <w:rPr>
            <w:rStyle w:val="Hyperlink"/>
          </w:rPr>
          <w:t>Google Drive Tutorial</w:t>
        </w:r>
      </w:hyperlink>
      <w:r>
        <w:t>.</w:t>
      </w:r>
    </w:p>
    <w:p w14:paraId="73160F39" w14:textId="77777777" w:rsidR="00AC05B7" w:rsidRDefault="00AC05B7" w:rsidP="00AC05B7"/>
    <w:p w14:paraId="2ECCD684" w14:textId="21175ECB" w:rsidR="00AC05B7" w:rsidRDefault="00AC05B7" w:rsidP="00AC05B7">
      <w:r>
        <w:t>Review additional information about each of the activities or assignments that use Google Drive:</w:t>
      </w:r>
    </w:p>
    <w:p w14:paraId="2E7E2097" w14:textId="77777777" w:rsidR="00A404D4" w:rsidRDefault="00A404D4" w:rsidP="00503337"/>
    <w:p w14:paraId="37B5100E" w14:textId="63505437" w:rsidR="00A404D4" w:rsidRDefault="00A404D4" w:rsidP="00CE22E4">
      <w:pPr>
        <w:pStyle w:val="ListParagraph"/>
        <w:numPr>
          <w:ilvl w:val="0"/>
          <w:numId w:val="44"/>
        </w:numPr>
        <w:tabs>
          <w:tab w:val="left" w:pos="2329"/>
        </w:tabs>
        <w:rPr>
          <w:rFonts w:cs="Arial"/>
          <w:szCs w:val="20"/>
        </w:rPr>
      </w:pPr>
      <w:r w:rsidRPr="00E7662B">
        <w:rPr>
          <w:rFonts w:cs="Arial"/>
          <w:b/>
          <w:szCs w:val="20"/>
        </w:rPr>
        <w:t xml:space="preserve">Week 2 </w:t>
      </w:r>
      <w:r w:rsidRPr="00E7662B">
        <w:rPr>
          <w:rFonts w:cs="Arial"/>
          <w:b/>
          <w:i/>
          <w:szCs w:val="20"/>
        </w:rPr>
        <w:t>Taking Sides</w:t>
      </w:r>
      <w:r w:rsidRPr="00E7662B">
        <w:rPr>
          <w:rFonts w:cs="Arial"/>
          <w:b/>
          <w:szCs w:val="20"/>
        </w:rPr>
        <w:t xml:space="preserve"> Selection</w:t>
      </w:r>
      <w:r w:rsidR="000778BF">
        <w:rPr>
          <w:rFonts w:cs="Arial"/>
          <w:szCs w:val="20"/>
        </w:rPr>
        <w:t xml:space="preserve">: For this activity, you will </w:t>
      </w:r>
      <w:r w:rsidR="003807D9">
        <w:rPr>
          <w:rFonts w:cs="Arial"/>
          <w:szCs w:val="20"/>
        </w:rPr>
        <w:t xml:space="preserve">upload a spreadsheet </w:t>
      </w:r>
      <w:r w:rsidR="000778BF">
        <w:rPr>
          <w:rFonts w:cs="Arial"/>
          <w:szCs w:val="20"/>
        </w:rPr>
        <w:t xml:space="preserve">for students to </w:t>
      </w:r>
      <w:r w:rsidR="003807D9">
        <w:rPr>
          <w:rFonts w:cs="Arial"/>
          <w:szCs w:val="20"/>
        </w:rPr>
        <w:t xml:space="preserve">use to </w:t>
      </w:r>
      <w:r w:rsidR="000778BF">
        <w:rPr>
          <w:rFonts w:cs="Arial"/>
          <w:szCs w:val="20"/>
        </w:rPr>
        <w:t xml:space="preserve">select a chapter and a historian’s viewpoint from the </w:t>
      </w:r>
      <w:r w:rsidR="000778BF" w:rsidRPr="003807D9">
        <w:rPr>
          <w:rFonts w:cs="Arial"/>
          <w:i/>
          <w:szCs w:val="20"/>
        </w:rPr>
        <w:t>Taking Sides</w:t>
      </w:r>
      <w:r w:rsidR="000778BF">
        <w:rPr>
          <w:rFonts w:cs="Arial"/>
          <w:szCs w:val="20"/>
        </w:rPr>
        <w:t xml:space="preserve"> text. </w:t>
      </w:r>
      <w:r w:rsidR="003807D9">
        <w:rPr>
          <w:rFonts w:cs="Arial"/>
          <w:szCs w:val="20"/>
        </w:rPr>
        <w:t xml:space="preserve">The spreadsheet lists </w:t>
      </w:r>
      <w:r w:rsidR="000778BF">
        <w:rPr>
          <w:rFonts w:cs="Arial"/>
          <w:szCs w:val="20"/>
        </w:rPr>
        <w:t xml:space="preserve">the title of each chapter and the name of the historians with opposing viewpoints in the chapter. Once you </w:t>
      </w:r>
      <w:r w:rsidR="003807D9">
        <w:rPr>
          <w:rFonts w:cs="Arial"/>
          <w:szCs w:val="20"/>
        </w:rPr>
        <w:t>upload</w:t>
      </w:r>
      <w:r w:rsidR="00E66A3E">
        <w:rPr>
          <w:rFonts w:cs="Arial"/>
          <w:szCs w:val="20"/>
        </w:rPr>
        <w:t xml:space="preserve"> the spreadsheet</w:t>
      </w:r>
      <w:r w:rsidR="007459FD">
        <w:rPr>
          <w:rFonts w:cs="Arial"/>
          <w:szCs w:val="20"/>
        </w:rPr>
        <w:t xml:space="preserve"> to</w:t>
      </w:r>
      <w:r w:rsidR="00AC05B7">
        <w:rPr>
          <w:rFonts w:cs="Arial"/>
          <w:szCs w:val="20"/>
        </w:rPr>
        <w:t xml:space="preserve"> your shared folder in Google Drive, copy the shared link and add it to the </w:t>
      </w:r>
      <w:r w:rsidR="000778BF" w:rsidRPr="000778BF">
        <w:rPr>
          <w:rFonts w:cs="Arial"/>
          <w:b/>
          <w:i/>
          <w:szCs w:val="20"/>
        </w:rPr>
        <w:t>Taking Sides</w:t>
      </w:r>
      <w:r w:rsidR="000778BF" w:rsidRPr="000778BF">
        <w:rPr>
          <w:rFonts w:cs="Arial"/>
          <w:b/>
          <w:szCs w:val="20"/>
        </w:rPr>
        <w:t xml:space="preserve"> Selection</w:t>
      </w:r>
      <w:r w:rsidR="000778BF">
        <w:rPr>
          <w:rFonts w:cs="Arial"/>
          <w:szCs w:val="20"/>
        </w:rPr>
        <w:t xml:space="preserve"> activity in Week 2</w:t>
      </w:r>
      <w:r w:rsidR="003807D9">
        <w:rPr>
          <w:rFonts w:cs="Arial"/>
          <w:szCs w:val="20"/>
        </w:rPr>
        <w:t xml:space="preserve"> in Blackboard</w:t>
      </w:r>
      <w:r w:rsidR="000778BF">
        <w:rPr>
          <w:rFonts w:cs="Arial"/>
          <w:szCs w:val="20"/>
        </w:rPr>
        <w:t xml:space="preserve">. Students will edit the spreadsheet to add their name next to the chapter and historian they will use for their </w:t>
      </w:r>
      <w:r w:rsidR="000778BF" w:rsidRPr="000778BF">
        <w:rPr>
          <w:rFonts w:cs="Arial"/>
          <w:b/>
          <w:i/>
          <w:szCs w:val="20"/>
        </w:rPr>
        <w:t>Taking Sides</w:t>
      </w:r>
      <w:r w:rsidR="000778BF" w:rsidRPr="000778BF">
        <w:rPr>
          <w:rFonts w:cs="Arial"/>
          <w:b/>
          <w:szCs w:val="20"/>
        </w:rPr>
        <w:t xml:space="preserve"> Argument Analysis</w:t>
      </w:r>
      <w:r w:rsidR="000778BF">
        <w:rPr>
          <w:rFonts w:cs="Arial"/>
          <w:szCs w:val="20"/>
        </w:rPr>
        <w:t xml:space="preserve"> assignment.</w:t>
      </w:r>
    </w:p>
    <w:p w14:paraId="3835C2B3" w14:textId="77777777" w:rsidR="007B4C57" w:rsidRDefault="007B4C57" w:rsidP="007B4C57">
      <w:pPr>
        <w:pStyle w:val="ListParagraph"/>
        <w:tabs>
          <w:tab w:val="left" w:pos="2329"/>
        </w:tabs>
        <w:rPr>
          <w:rFonts w:cs="Arial"/>
          <w:szCs w:val="20"/>
        </w:rPr>
      </w:pPr>
    </w:p>
    <w:p w14:paraId="017B3029" w14:textId="23EB2CAC" w:rsidR="007B4C57" w:rsidRPr="00B91C6C" w:rsidRDefault="007B4C57" w:rsidP="00CE22E4">
      <w:pPr>
        <w:pStyle w:val="CommentText"/>
        <w:numPr>
          <w:ilvl w:val="0"/>
          <w:numId w:val="44"/>
        </w:numPr>
        <w:rPr>
          <w:b/>
        </w:rPr>
      </w:pPr>
      <w:r w:rsidRPr="00E7662B">
        <w:rPr>
          <w:rFonts w:cs="Arial"/>
          <w:b/>
        </w:rPr>
        <w:t xml:space="preserve">Week 3 </w:t>
      </w:r>
      <w:r w:rsidRPr="00E7662B">
        <w:rPr>
          <w:b/>
        </w:rPr>
        <w:t>Controversies in History Education Paper Part I</w:t>
      </w:r>
      <w:r>
        <w:t>: For Part I of this assignment, students will use a shared spreadsheet to compile a list of web</w:t>
      </w:r>
      <w:r w:rsidR="00B91C6C">
        <w:t xml:space="preserve"> </w:t>
      </w:r>
      <w:r>
        <w:t>l</w:t>
      </w:r>
      <w:r w:rsidR="00B91C6C">
        <w:t xml:space="preserve">inks and summaries describing controversies in history education. </w:t>
      </w:r>
      <w:r w:rsidR="00752EE9">
        <w:rPr>
          <w:rFonts w:cs="Arial"/>
        </w:rPr>
        <w:t xml:space="preserve">Once you upload the spreadsheet to your shared folder in Google Drive, copy the shared link and add it to the </w:t>
      </w:r>
      <w:r w:rsidR="00B91C6C" w:rsidRPr="00712A53">
        <w:rPr>
          <w:b/>
        </w:rPr>
        <w:t>Controversies in History Education</w:t>
      </w:r>
      <w:r w:rsidR="00B91C6C">
        <w:rPr>
          <w:b/>
        </w:rPr>
        <w:t xml:space="preserve"> Paper </w:t>
      </w:r>
      <w:r w:rsidR="00B91C6C">
        <w:rPr>
          <w:rFonts w:cs="Arial"/>
        </w:rPr>
        <w:t xml:space="preserve">assignment in Week 3 in Blackboard. Students will edit the spreadsheet to add </w:t>
      </w:r>
      <w:r w:rsidR="00E7662B">
        <w:rPr>
          <w:rFonts w:cs="Arial"/>
        </w:rPr>
        <w:t>their links and summaries for the whole class to review and use for their paper in Part II of this assignment.</w:t>
      </w:r>
    </w:p>
    <w:p w14:paraId="6DF35448" w14:textId="77777777" w:rsidR="007B4C57" w:rsidRPr="007B4C57" w:rsidRDefault="007B4C57" w:rsidP="007B4C57">
      <w:pPr>
        <w:pStyle w:val="CommentText"/>
        <w:ind w:left="720"/>
      </w:pPr>
    </w:p>
    <w:p w14:paraId="2AF541A0" w14:textId="14DB0041" w:rsidR="00A404D4" w:rsidRPr="00A404D4" w:rsidRDefault="00A404D4" w:rsidP="00CE22E4">
      <w:pPr>
        <w:pStyle w:val="ListParagraph"/>
        <w:numPr>
          <w:ilvl w:val="0"/>
          <w:numId w:val="44"/>
        </w:numPr>
        <w:tabs>
          <w:tab w:val="left" w:pos="2329"/>
        </w:tabs>
        <w:rPr>
          <w:rFonts w:cs="Arial"/>
          <w:szCs w:val="20"/>
        </w:rPr>
      </w:pPr>
      <w:r w:rsidRPr="00E7662B">
        <w:rPr>
          <w:rFonts w:cs="Arial"/>
          <w:b/>
          <w:szCs w:val="20"/>
        </w:rPr>
        <w:t xml:space="preserve">Week 4 Enlightenment </w:t>
      </w:r>
      <w:r w:rsidR="002F4A91">
        <w:rPr>
          <w:rFonts w:cs="Arial"/>
          <w:b/>
          <w:szCs w:val="20"/>
        </w:rPr>
        <w:t>Scrapb</w:t>
      </w:r>
      <w:r w:rsidR="00E83670">
        <w:rPr>
          <w:rFonts w:cs="Arial"/>
          <w:b/>
          <w:szCs w:val="20"/>
        </w:rPr>
        <w:t>ook</w:t>
      </w:r>
      <w:r w:rsidR="00E66A3E">
        <w:rPr>
          <w:rFonts w:cs="Arial"/>
          <w:szCs w:val="20"/>
        </w:rPr>
        <w:t xml:space="preserve">: For this assignment, </w:t>
      </w:r>
      <w:r w:rsidR="003807D9">
        <w:rPr>
          <w:rFonts w:cs="Arial"/>
          <w:szCs w:val="20"/>
        </w:rPr>
        <w:t xml:space="preserve">you will upload a slide presentation template that all students will contribute to. </w:t>
      </w:r>
      <w:r w:rsidR="00752EE9">
        <w:rPr>
          <w:rFonts w:cs="Arial"/>
          <w:szCs w:val="20"/>
        </w:rPr>
        <w:t xml:space="preserve">Once you upload the presentation to your shared folder in Google Drive, copy the shared link and add it to the </w:t>
      </w:r>
      <w:r w:rsidR="003807D9" w:rsidRPr="00752EE9">
        <w:rPr>
          <w:rFonts w:cs="Arial"/>
          <w:b/>
          <w:szCs w:val="20"/>
        </w:rPr>
        <w:t xml:space="preserve">Enlightenment </w:t>
      </w:r>
      <w:r w:rsidR="002F4A91" w:rsidRPr="00752EE9">
        <w:rPr>
          <w:rFonts w:cs="Arial"/>
          <w:b/>
          <w:szCs w:val="20"/>
        </w:rPr>
        <w:t>Scrapb</w:t>
      </w:r>
      <w:r w:rsidR="00E83670" w:rsidRPr="00752EE9">
        <w:rPr>
          <w:rFonts w:cs="Arial"/>
          <w:b/>
          <w:szCs w:val="20"/>
        </w:rPr>
        <w:t>ook</w:t>
      </w:r>
      <w:r w:rsidR="003807D9" w:rsidRPr="00752EE9">
        <w:rPr>
          <w:rFonts w:cs="Arial"/>
          <w:b/>
          <w:szCs w:val="20"/>
        </w:rPr>
        <w:t xml:space="preserve"> </w:t>
      </w:r>
      <w:r w:rsidR="003807D9">
        <w:rPr>
          <w:rFonts w:cs="Arial"/>
          <w:szCs w:val="20"/>
        </w:rPr>
        <w:t xml:space="preserve">assignment in Week 4 in Blackboard. Each student will be responsible for filling out one of the slides. The </w:t>
      </w:r>
      <w:r w:rsidR="007459FD">
        <w:rPr>
          <w:rFonts w:cs="Arial"/>
          <w:szCs w:val="20"/>
        </w:rPr>
        <w:t>prepared slides include spots for students’ names to track the slides for grading</w:t>
      </w:r>
      <w:r w:rsidR="003807D9">
        <w:rPr>
          <w:rFonts w:cs="Arial"/>
          <w:szCs w:val="20"/>
        </w:rPr>
        <w:t>. You can choose to fill out each of the students</w:t>
      </w:r>
      <w:r w:rsidR="007459FD">
        <w:rPr>
          <w:rFonts w:cs="Arial"/>
          <w:szCs w:val="20"/>
        </w:rPr>
        <w:t>’ names to designate slides for them,</w:t>
      </w:r>
      <w:r w:rsidR="003807D9">
        <w:rPr>
          <w:rFonts w:cs="Arial"/>
          <w:szCs w:val="20"/>
        </w:rPr>
        <w:t xml:space="preserve"> or you can have students</w:t>
      </w:r>
      <w:r w:rsidR="007459FD">
        <w:rPr>
          <w:rFonts w:cs="Arial"/>
          <w:szCs w:val="20"/>
        </w:rPr>
        <w:t xml:space="preserve"> select their own slides and</w:t>
      </w:r>
      <w:r w:rsidR="003807D9">
        <w:rPr>
          <w:rFonts w:cs="Arial"/>
          <w:szCs w:val="20"/>
        </w:rPr>
        <w:t xml:space="preserve"> enter their own names.</w:t>
      </w:r>
    </w:p>
    <w:p w14:paraId="1DE352B2" w14:textId="77777777" w:rsidR="006324AB" w:rsidRDefault="00503337" w:rsidP="00503337">
      <w:pPr>
        <w:rPr>
          <w:rFonts w:cs="Arial"/>
          <w:szCs w:val="20"/>
        </w:rPr>
      </w:pPr>
      <w:r>
        <w:br w:type="page"/>
      </w:r>
    </w:p>
    <w:p w14:paraId="34E839A7" w14:textId="77777777" w:rsidR="008867EB" w:rsidRDefault="008867EB" w:rsidP="008867EB">
      <w:pPr>
        <w:pStyle w:val="AssignmentsLevel2"/>
        <w:numPr>
          <w:ilvl w:val="0"/>
          <w:numId w:val="0"/>
        </w:numPr>
        <w:rPr>
          <w:sz w:val="22"/>
        </w:rPr>
      </w:pPr>
      <w:bookmarkStart w:id="3" w:name="weektwo"/>
      <w:bookmarkEnd w:id="3"/>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90566F" w14:paraId="4D615778"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4BF87DFB" w14:textId="77777777" w:rsidR="005B10FE" w:rsidRPr="00842155" w:rsidRDefault="005B10FE" w:rsidP="00A031D7">
            <w:pPr>
              <w:pStyle w:val="WeeklyTopicHeading1"/>
            </w:pPr>
            <w:bookmarkStart w:id="4" w:name="_Toc358980895"/>
            <w:r w:rsidRPr="0068364F">
              <w:t xml:space="preserve">Week </w:t>
            </w:r>
            <w:r>
              <w:t>Two</w:t>
            </w:r>
            <w:r w:rsidRPr="0068364F">
              <w:t xml:space="preserve">: </w:t>
            </w:r>
            <w:bookmarkEnd w:id="4"/>
            <w:r w:rsidR="00776EA6">
              <w:t>I</w:t>
            </w:r>
            <w:r w:rsidR="009B7433">
              <w:t>s History T</w:t>
            </w:r>
            <w:r w:rsidR="00A031D7">
              <w:t>rue?</w:t>
            </w:r>
          </w:p>
        </w:tc>
        <w:tc>
          <w:tcPr>
            <w:tcW w:w="1440" w:type="dxa"/>
            <w:tcBorders>
              <w:left w:val="nil"/>
              <w:bottom w:val="single" w:sz="4" w:space="0" w:color="000000" w:themeColor="text1"/>
              <w:right w:val="nil"/>
            </w:tcBorders>
            <w:shd w:val="clear" w:color="auto" w:fill="BD313B"/>
          </w:tcPr>
          <w:p w14:paraId="1705D682" w14:textId="77777777"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56030846" w14:textId="77777777" w:rsidR="005B10FE" w:rsidRPr="0090566F" w:rsidRDefault="005B10FE" w:rsidP="005B10FE">
            <w:pPr>
              <w:tabs>
                <w:tab w:val="left" w:pos="0"/>
                <w:tab w:val="left" w:pos="3720"/>
              </w:tabs>
              <w:outlineLvl w:val="0"/>
              <w:rPr>
                <w:rFonts w:cs="Arial"/>
                <w:color w:val="FFFFFF"/>
                <w:sz w:val="28"/>
                <w:szCs w:val="28"/>
              </w:rPr>
            </w:pPr>
          </w:p>
        </w:tc>
      </w:tr>
      <w:tr w:rsidR="00FD5474" w:rsidRPr="00842155" w14:paraId="5DA99171"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2A6581F8" w14:textId="77777777" w:rsidR="00FD5474" w:rsidRPr="005B10FE" w:rsidRDefault="00FD5474" w:rsidP="005B10FE">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1337C5BD" w14:textId="77777777" w:rsidR="00FD5474" w:rsidRPr="00842155" w:rsidRDefault="00FD5474" w:rsidP="005B10FE">
            <w:pPr>
              <w:tabs>
                <w:tab w:val="left" w:pos="0"/>
                <w:tab w:val="left" w:pos="3720"/>
              </w:tabs>
              <w:outlineLvl w:val="0"/>
              <w:rPr>
                <w:rFonts w:cs="Arial"/>
                <w:szCs w:val="20"/>
              </w:rPr>
            </w:pPr>
            <w:r w:rsidRPr="005B10FE">
              <w:rPr>
                <w:rFonts w:cs="Arial"/>
                <w:b/>
                <w:i/>
                <w:szCs w:val="20"/>
              </w:rPr>
              <w:t>Alignment</w:t>
            </w:r>
          </w:p>
        </w:tc>
      </w:tr>
      <w:tr w:rsidR="00A031D7" w:rsidRPr="00842155" w14:paraId="63C1B7DF" w14:textId="77777777" w:rsidTr="00FD5474">
        <w:trPr>
          <w:trHeight w:val="30"/>
        </w:trPr>
        <w:tc>
          <w:tcPr>
            <w:tcW w:w="10170" w:type="dxa"/>
            <w:gridSpan w:val="2"/>
            <w:tcBorders>
              <w:bottom w:val="nil"/>
              <w:right w:val="nil"/>
            </w:tcBorders>
            <w:tcMar>
              <w:top w:w="115" w:type="dxa"/>
              <w:left w:w="115" w:type="dxa"/>
              <w:bottom w:w="115" w:type="dxa"/>
              <w:right w:w="115" w:type="dxa"/>
            </w:tcMar>
          </w:tcPr>
          <w:p w14:paraId="4D3D7537" w14:textId="77777777" w:rsidR="00A031D7" w:rsidRPr="00842155" w:rsidRDefault="00A031D7" w:rsidP="005E4C2E">
            <w:pPr>
              <w:pStyle w:val="ObjectiveBullet"/>
              <w:numPr>
                <w:ilvl w:val="1"/>
                <w:numId w:val="9"/>
              </w:numPr>
              <w:tabs>
                <w:tab w:val="clear" w:pos="0"/>
              </w:tabs>
            </w:pPr>
            <w:r w:rsidRPr="00776EA6">
              <w:t>Discuss why it is difficult for historians to achieve a consensus about past events.</w:t>
            </w:r>
          </w:p>
        </w:tc>
        <w:tc>
          <w:tcPr>
            <w:tcW w:w="2880" w:type="dxa"/>
            <w:gridSpan w:val="2"/>
            <w:tcBorders>
              <w:left w:val="nil"/>
              <w:bottom w:val="nil"/>
            </w:tcBorders>
          </w:tcPr>
          <w:p w14:paraId="49C69EAA" w14:textId="77777777" w:rsidR="00A031D7" w:rsidRPr="00842155" w:rsidRDefault="00A031D7" w:rsidP="005B10FE">
            <w:pPr>
              <w:tabs>
                <w:tab w:val="left" w:pos="0"/>
                <w:tab w:val="left" w:pos="3720"/>
              </w:tabs>
              <w:outlineLvl w:val="0"/>
              <w:rPr>
                <w:rFonts w:cs="Arial"/>
                <w:szCs w:val="20"/>
              </w:rPr>
            </w:pPr>
            <w:r>
              <w:rPr>
                <w:rFonts w:cs="Arial"/>
                <w:szCs w:val="20"/>
              </w:rPr>
              <w:t>CLO1, CLO2, CLO3</w:t>
            </w:r>
          </w:p>
        </w:tc>
      </w:tr>
      <w:tr w:rsidR="00A031D7" w:rsidRPr="00842155" w14:paraId="7B352EEC"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19B7D73B" w14:textId="77777777" w:rsidR="00A031D7" w:rsidRPr="00842155" w:rsidRDefault="00A031D7" w:rsidP="005E4C2E">
            <w:pPr>
              <w:pStyle w:val="ObjectiveBullet"/>
              <w:numPr>
                <w:ilvl w:val="1"/>
                <w:numId w:val="9"/>
              </w:numPr>
            </w:pPr>
            <w:r w:rsidRPr="00776EA6">
              <w:t>Describe the differences between objective history and historical relativism.</w:t>
            </w:r>
          </w:p>
        </w:tc>
        <w:tc>
          <w:tcPr>
            <w:tcW w:w="2880" w:type="dxa"/>
            <w:gridSpan w:val="2"/>
            <w:tcBorders>
              <w:top w:val="nil"/>
              <w:left w:val="nil"/>
              <w:bottom w:val="nil"/>
            </w:tcBorders>
          </w:tcPr>
          <w:p w14:paraId="3CC8B785" w14:textId="77777777" w:rsidR="00A031D7" w:rsidRPr="00842155" w:rsidRDefault="00A031D7" w:rsidP="005B10FE">
            <w:pPr>
              <w:tabs>
                <w:tab w:val="left" w:pos="0"/>
                <w:tab w:val="left" w:pos="3720"/>
              </w:tabs>
              <w:outlineLvl w:val="0"/>
              <w:rPr>
                <w:rFonts w:cs="Arial"/>
                <w:szCs w:val="20"/>
              </w:rPr>
            </w:pPr>
            <w:r>
              <w:rPr>
                <w:rFonts w:cs="Arial"/>
                <w:szCs w:val="20"/>
              </w:rPr>
              <w:t>CLO1, CLO2, CLO3</w:t>
            </w:r>
          </w:p>
        </w:tc>
      </w:tr>
      <w:tr w:rsidR="00A031D7" w:rsidRPr="00842155" w14:paraId="1A2A34A3" w14:textId="77777777" w:rsidTr="00776EA6">
        <w:trPr>
          <w:trHeight w:val="128"/>
        </w:trPr>
        <w:tc>
          <w:tcPr>
            <w:tcW w:w="10170" w:type="dxa"/>
            <w:gridSpan w:val="2"/>
            <w:tcBorders>
              <w:top w:val="nil"/>
              <w:bottom w:val="nil"/>
              <w:right w:val="nil"/>
            </w:tcBorders>
            <w:tcMar>
              <w:top w:w="115" w:type="dxa"/>
              <w:left w:w="115" w:type="dxa"/>
              <w:bottom w:w="115" w:type="dxa"/>
              <w:right w:w="115" w:type="dxa"/>
            </w:tcMar>
          </w:tcPr>
          <w:p w14:paraId="42560A1F" w14:textId="77777777" w:rsidR="00A031D7" w:rsidRPr="00A031D7" w:rsidRDefault="00A031D7" w:rsidP="005E4C2E">
            <w:pPr>
              <w:pStyle w:val="ObjectiveBullet"/>
              <w:numPr>
                <w:ilvl w:val="1"/>
                <w:numId w:val="15"/>
              </w:numPr>
            </w:pPr>
            <w:r>
              <w:t xml:space="preserve">Determine the role of “mythistory” in historical interpretation. </w:t>
            </w:r>
          </w:p>
        </w:tc>
        <w:tc>
          <w:tcPr>
            <w:tcW w:w="2880" w:type="dxa"/>
            <w:gridSpan w:val="2"/>
            <w:tcBorders>
              <w:top w:val="nil"/>
              <w:left w:val="nil"/>
              <w:bottom w:val="nil"/>
            </w:tcBorders>
          </w:tcPr>
          <w:p w14:paraId="79CF20CC" w14:textId="77777777" w:rsidR="00A031D7" w:rsidRPr="00842155" w:rsidRDefault="00A031D7" w:rsidP="005B10FE">
            <w:pPr>
              <w:tabs>
                <w:tab w:val="left" w:pos="0"/>
                <w:tab w:val="left" w:pos="3720"/>
              </w:tabs>
              <w:outlineLvl w:val="0"/>
              <w:rPr>
                <w:rFonts w:cs="Arial"/>
                <w:szCs w:val="20"/>
              </w:rPr>
            </w:pPr>
            <w:r w:rsidRPr="00A031D7">
              <w:rPr>
                <w:rFonts w:cs="Arial"/>
                <w:szCs w:val="20"/>
              </w:rPr>
              <w:t>CLO1, CLO2, CLO3</w:t>
            </w:r>
          </w:p>
        </w:tc>
      </w:tr>
      <w:tr w:rsidR="00A031D7" w:rsidRPr="00842155" w14:paraId="4B09413B" w14:textId="77777777" w:rsidTr="00FD5474">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603214E0" w14:textId="77777777" w:rsidR="00A031D7" w:rsidRPr="00776EA6" w:rsidRDefault="00A031D7" w:rsidP="009B7433">
            <w:pPr>
              <w:pStyle w:val="ObjectiveBullet"/>
              <w:numPr>
                <w:ilvl w:val="0"/>
                <w:numId w:val="0"/>
              </w:numPr>
            </w:pPr>
            <w:r>
              <w:rPr>
                <w:b/>
              </w:rPr>
              <w:t xml:space="preserve">2.4 </w:t>
            </w:r>
            <w:r>
              <w:t>Analyze conflicting interpretations of a seminal event</w:t>
            </w:r>
            <w:r w:rsidR="00857A82">
              <w:t xml:space="preserve"> in American h</w:t>
            </w:r>
            <w:r w:rsidRPr="00776EA6">
              <w:t>istory</w:t>
            </w:r>
            <w:r>
              <w:t>.</w:t>
            </w:r>
          </w:p>
        </w:tc>
        <w:tc>
          <w:tcPr>
            <w:tcW w:w="2880" w:type="dxa"/>
            <w:gridSpan w:val="2"/>
            <w:tcBorders>
              <w:top w:val="nil"/>
              <w:left w:val="nil"/>
              <w:bottom w:val="single" w:sz="4" w:space="0" w:color="000000" w:themeColor="text1"/>
            </w:tcBorders>
          </w:tcPr>
          <w:p w14:paraId="7C57B009" w14:textId="77777777" w:rsidR="00A031D7" w:rsidRPr="00842155" w:rsidRDefault="00A031D7" w:rsidP="005B10FE">
            <w:pPr>
              <w:tabs>
                <w:tab w:val="left" w:pos="0"/>
                <w:tab w:val="left" w:pos="3720"/>
              </w:tabs>
              <w:outlineLvl w:val="0"/>
              <w:rPr>
                <w:rFonts w:cs="Arial"/>
                <w:szCs w:val="20"/>
              </w:rPr>
            </w:pPr>
            <w:r w:rsidRPr="00A031D7">
              <w:rPr>
                <w:rFonts w:cs="Arial"/>
                <w:szCs w:val="20"/>
              </w:rPr>
              <w:t>CLO1, CLO2, CLO3</w:t>
            </w:r>
          </w:p>
        </w:tc>
      </w:tr>
      <w:tr w:rsidR="00A031D7" w:rsidRPr="00842155" w14:paraId="3AD7EDAF"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D1846EE" w14:textId="77777777" w:rsidR="00A031D7" w:rsidRPr="005B10FE" w:rsidRDefault="00A031D7" w:rsidP="005B10FE">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6765F1C6" w14:textId="77777777" w:rsidR="00A031D7" w:rsidRPr="005B10FE" w:rsidRDefault="00A031D7" w:rsidP="005B10F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4CF9268D" w14:textId="77777777" w:rsidR="00A031D7" w:rsidRPr="005B10FE" w:rsidRDefault="00A031D7" w:rsidP="00FD5474">
            <w:pPr>
              <w:tabs>
                <w:tab w:val="left" w:pos="0"/>
                <w:tab w:val="left" w:pos="3720"/>
              </w:tabs>
              <w:outlineLvl w:val="0"/>
              <w:rPr>
                <w:rFonts w:cs="Arial"/>
                <w:b/>
                <w:i/>
                <w:szCs w:val="20"/>
              </w:rPr>
            </w:pPr>
            <w:r w:rsidRPr="005B10FE">
              <w:rPr>
                <w:rFonts w:cs="Arial"/>
                <w:b/>
                <w:i/>
                <w:szCs w:val="20"/>
              </w:rPr>
              <w:t>Pages/AIE/</w:t>
            </w:r>
          </w:p>
          <w:p w14:paraId="0D48BF1A" w14:textId="77777777" w:rsidR="00A031D7" w:rsidRPr="005B10FE" w:rsidRDefault="00A031D7" w:rsidP="005B10FE">
            <w:pPr>
              <w:tabs>
                <w:tab w:val="left" w:pos="0"/>
                <w:tab w:val="left" w:pos="3720"/>
              </w:tabs>
              <w:outlineLvl w:val="0"/>
              <w:rPr>
                <w:rFonts w:cs="Arial"/>
                <w:b/>
                <w:i/>
                <w:szCs w:val="20"/>
              </w:rPr>
            </w:pPr>
            <w:r w:rsidRPr="005B10FE">
              <w:rPr>
                <w:rFonts w:cs="Arial"/>
                <w:b/>
                <w:i/>
                <w:szCs w:val="20"/>
              </w:rPr>
              <w:t>Generic</w:t>
            </w:r>
          </w:p>
        </w:tc>
      </w:tr>
      <w:tr w:rsidR="001A3C16" w:rsidRPr="00842155" w14:paraId="60CE6BD2" w14:textId="77777777" w:rsidTr="005B10FE">
        <w:tc>
          <w:tcPr>
            <w:tcW w:w="10170" w:type="dxa"/>
            <w:gridSpan w:val="2"/>
            <w:tcMar>
              <w:top w:w="115" w:type="dxa"/>
              <w:left w:w="115" w:type="dxa"/>
              <w:bottom w:w="115" w:type="dxa"/>
              <w:right w:w="115" w:type="dxa"/>
            </w:tcMar>
          </w:tcPr>
          <w:p w14:paraId="08C636FB" w14:textId="77777777" w:rsidR="00927E7A" w:rsidRDefault="00927E7A" w:rsidP="00927E7A">
            <w:pPr>
              <w:rPr>
                <w:b/>
              </w:rPr>
            </w:pPr>
            <w:r>
              <w:rPr>
                <w:b/>
              </w:rPr>
              <w:t>Guiding Question Presentation</w:t>
            </w:r>
          </w:p>
          <w:p w14:paraId="3737FDF2" w14:textId="77777777" w:rsidR="00927E7A" w:rsidRDefault="00927E7A" w:rsidP="001A3C16">
            <w:pPr>
              <w:ind w:left="360" w:hanging="360"/>
              <w:rPr>
                <w:b/>
              </w:rPr>
            </w:pPr>
          </w:p>
          <w:p w14:paraId="7A1600AE" w14:textId="7606BC11" w:rsidR="001A3C16" w:rsidRDefault="001A3C16" w:rsidP="001A3C16">
            <w:pPr>
              <w:ind w:left="360" w:hanging="360"/>
            </w:pPr>
            <w:r w:rsidRPr="00E2118B">
              <w:rPr>
                <w:b/>
              </w:rPr>
              <w:t>View</w:t>
            </w:r>
            <w:r>
              <w:t xml:space="preserve"> the guiding question presentation: </w:t>
            </w:r>
            <w:r w:rsidR="002D3F2A">
              <w:t>“</w:t>
            </w:r>
            <w:r>
              <w:t>Is History True?</w:t>
            </w:r>
            <w:r w:rsidR="002D3F2A">
              <w:t>”</w:t>
            </w:r>
            <w:r w:rsidR="008A459C">
              <w:t xml:space="preserve"> (transcript available)</w:t>
            </w:r>
          </w:p>
          <w:p w14:paraId="39251643" w14:textId="77777777" w:rsidR="00AC2AED" w:rsidRDefault="00AC2AED" w:rsidP="001A3C16">
            <w:pPr>
              <w:ind w:left="360" w:hanging="360"/>
              <w:rPr>
                <w:rFonts w:cs="Arial"/>
                <w:b/>
                <w:szCs w:val="20"/>
              </w:rPr>
            </w:pPr>
          </w:p>
          <w:p w14:paraId="7F14859F" w14:textId="16435424" w:rsidR="001378D4" w:rsidRDefault="001378D4" w:rsidP="001378D4">
            <w:r>
              <w:t xml:space="preserve">After viewing the presentation, post three questions or key concepts you hope to learn by the end of the week in the Guiding Question Presentation – Week 2 discussion forum. </w:t>
            </w:r>
          </w:p>
          <w:p w14:paraId="5ED3D657" w14:textId="138F64A3" w:rsidR="00AC2AED" w:rsidRPr="007268B2" w:rsidRDefault="00AC2AED" w:rsidP="001A3C16">
            <w:pPr>
              <w:ind w:left="360" w:hanging="360"/>
              <w:rPr>
                <w:rFonts w:cs="Arial"/>
                <w:b/>
                <w:szCs w:val="20"/>
              </w:rPr>
            </w:pPr>
          </w:p>
        </w:tc>
        <w:tc>
          <w:tcPr>
            <w:tcW w:w="1440" w:type="dxa"/>
          </w:tcPr>
          <w:p w14:paraId="7FD2A4D0" w14:textId="77777777" w:rsidR="001A3C16" w:rsidRDefault="002145EB" w:rsidP="005B10FE">
            <w:pPr>
              <w:rPr>
                <w:rFonts w:cs="Arial"/>
                <w:szCs w:val="20"/>
              </w:rPr>
            </w:pPr>
            <w:r>
              <w:rPr>
                <w:rFonts w:cs="Arial"/>
                <w:szCs w:val="20"/>
              </w:rPr>
              <w:t>2.1, 2.2, 2.3, 2.4</w:t>
            </w:r>
          </w:p>
        </w:tc>
        <w:tc>
          <w:tcPr>
            <w:tcW w:w="1440" w:type="dxa"/>
          </w:tcPr>
          <w:p w14:paraId="4F09BE44" w14:textId="77777777" w:rsidR="00927E7A" w:rsidRDefault="00927E7A" w:rsidP="005B10FE">
            <w:pPr>
              <w:rPr>
                <w:rFonts w:cs="Arial"/>
                <w:szCs w:val="20"/>
              </w:rPr>
            </w:pPr>
            <w:r>
              <w:rPr>
                <w:rFonts w:cs="Arial"/>
                <w:szCs w:val="20"/>
              </w:rPr>
              <w:t xml:space="preserve">Viewing presentation, responding, and reading the other posts </w:t>
            </w:r>
            <w:r w:rsidR="00AC2AED">
              <w:rPr>
                <w:rFonts w:cs="Arial"/>
                <w:szCs w:val="20"/>
              </w:rPr>
              <w:t xml:space="preserve">= </w:t>
            </w:r>
          </w:p>
          <w:p w14:paraId="43D51689" w14:textId="77777777" w:rsidR="001A3C16" w:rsidRPr="00927E7A" w:rsidRDefault="001C62C2" w:rsidP="005B10FE">
            <w:pPr>
              <w:rPr>
                <w:rFonts w:cs="Arial"/>
                <w:b/>
                <w:szCs w:val="20"/>
              </w:rPr>
            </w:pPr>
            <w:r w:rsidRPr="00927E7A">
              <w:rPr>
                <w:rFonts w:cs="Arial"/>
                <w:b/>
                <w:szCs w:val="20"/>
              </w:rPr>
              <w:t>1</w:t>
            </w:r>
            <w:r w:rsidR="00AC2AED" w:rsidRPr="00927E7A">
              <w:rPr>
                <w:rFonts w:cs="Arial"/>
                <w:b/>
                <w:szCs w:val="20"/>
              </w:rPr>
              <w:t xml:space="preserve"> hour</w:t>
            </w:r>
          </w:p>
        </w:tc>
      </w:tr>
      <w:tr w:rsidR="00A031D7" w:rsidRPr="00842155" w14:paraId="14E2D695" w14:textId="77777777" w:rsidTr="005B10FE">
        <w:tc>
          <w:tcPr>
            <w:tcW w:w="10170" w:type="dxa"/>
            <w:gridSpan w:val="2"/>
            <w:tcMar>
              <w:top w:w="115" w:type="dxa"/>
              <w:left w:w="115" w:type="dxa"/>
              <w:bottom w:w="115" w:type="dxa"/>
              <w:right w:w="115" w:type="dxa"/>
            </w:tcMar>
          </w:tcPr>
          <w:p w14:paraId="6A0B4043" w14:textId="77777777" w:rsidR="00FA79DC" w:rsidRDefault="00FA79DC" w:rsidP="00927E7A">
            <w:pPr>
              <w:ind w:left="360" w:hanging="360"/>
              <w:rPr>
                <w:rFonts w:cs="Arial"/>
                <w:b/>
                <w:szCs w:val="20"/>
              </w:rPr>
            </w:pPr>
            <w:r>
              <w:rPr>
                <w:rFonts w:cs="Arial"/>
                <w:b/>
                <w:szCs w:val="20"/>
              </w:rPr>
              <w:t>Readings</w:t>
            </w:r>
          </w:p>
          <w:p w14:paraId="4CAD3689" w14:textId="77777777" w:rsidR="00FA79DC" w:rsidRDefault="00FA79DC" w:rsidP="00927E7A">
            <w:pPr>
              <w:ind w:left="360" w:hanging="360"/>
              <w:rPr>
                <w:rFonts w:cs="Arial"/>
                <w:b/>
                <w:szCs w:val="20"/>
              </w:rPr>
            </w:pPr>
          </w:p>
          <w:p w14:paraId="4B314234" w14:textId="77777777" w:rsidR="00FA79DC" w:rsidRPr="00FA79DC" w:rsidRDefault="00FA79DC" w:rsidP="008D16B8">
            <w:pPr>
              <w:pStyle w:val="AssignmentsLevel2"/>
              <w:rPr>
                <w:rStyle w:val="Hyperlink"/>
                <w:color w:val="auto"/>
                <w:u w:val="none"/>
              </w:rPr>
            </w:pPr>
            <w:r w:rsidRPr="005007E7">
              <w:rPr>
                <w:b/>
              </w:rPr>
              <w:t>Read</w:t>
            </w:r>
            <w:r>
              <w:t xml:space="preserve"> the following introduction to Postmodern History: </w:t>
            </w:r>
            <w:hyperlink r:id="rId39" w:history="1">
              <w:r w:rsidRPr="009D025C">
                <w:rPr>
                  <w:rStyle w:val="Hyperlink"/>
                </w:rPr>
                <w:t>http://www.allaboutworldview.org/postmodern-history.htm</w:t>
              </w:r>
            </w:hyperlink>
          </w:p>
          <w:p w14:paraId="3BC5A22D" w14:textId="0CCFC944" w:rsidR="00FA79DC" w:rsidRPr="00FA79DC" w:rsidRDefault="00FA79DC" w:rsidP="008D16B8">
            <w:pPr>
              <w:pStyle w:val="AssignmentsLevel2"/>
            </w:pPr>
            <w:r w:rsidRPr="00750777">
              <w:rPr>
                <w:b/>
              </w:rPr>
              <w:t>Read</w:t>
            </w:r>
            <w:r>
              <w:t xml:space="preserve"> pp</w:t>
            </w:r>
            <w:r w:rsidR="006838C1">
              <w:t>.</w:t>
            </w:r>
            <w:r>
              <w:t xml:space="preserve"> </w:t>
            </w:r>
            <w:r w:rsidRPr="00750777">
              <w:t>2-10</w:t>
            </w:r>
            <w:r>
              <w:t xml:space="preserve"> of </w:t>
            </w:r>
            <w:r w:rsidRPr="00750777">
              <w:rPr>
                <w:i/>
              </w:rPr>
              <w:t>Exterminate All the Brutes</w:t>
            </w:r>
            <w:r>
              <w:t xml:space="preserve"> by Sven Lindqvist.</w:t>
            </w:r>
          </w:p>
        </w:tc>
        <w:tc>
          <w:tcPr>
            <w:tcW w:w="1440" w:type="dxa"/>
          </w:tcPr>
          <w:p w14:paraId="27EB77A9" w14:textId="77777777" w:rsidR="00A031D7" w:rsidRPr="009F6FAF" w:rsidRDefault="00535D5D" w:rsidP="005B10FE">
            <w:pPr>
              <w:rPr>
                <w:rFonts w:cs="Arial"/>
                <w:szCs w:val="20"/>
              </w:rPr>
            </w:pPr>
            <w:r>
              <w:rPr>
                <w:rFonts w:cs="Arial"/>
                <w:szCs w:val="20"/>
              </w:rPr>
              <w:t>2.1, 2.2. 2.3</w:t>
            </w:r>
          </w:p>
        </w:tc>
        <w:tc>
          <w:tcPr>
            <w:tcW w:w="1440" w:type="dxa"/>
          </w:tcPr>
          <w:p w14:paraId="0F5A43AC" w14:textId="77777777" w:rsidR="00A031D7" w:rsidRPr="009F6FAF" w:rsidRDefault="00927E7A" w:rsidP="005B10FE">
            <w:pPr>
              <w:rPr>
                <w:rFonts w:cs="Arial"/>
                <w:szCs w:val="20"/>
              </w:rPr>
            </w:pPr>
            <w:r>
              <w:rPr>
                <w:rFonts w:cs="Arial"/>
                <w:szCs w:val="20"/>
              </w:rPr>
              <w:t>n/a</w:t>
            </w:r>
          </w:p>
        </w:tc>
      </w:tr>
      <w:tr w:rsidR="00C71D31" w:rsidRPr="00842155" w14:paraId="03BD11FA" w14:textId="77777777" w:rsidTr="005B10FE">
        <w:tc>
          <w:tcPr>
            <w:tcW w:w="10170" w:type="dxa"/>
            <w:gridSpan w:val="2"/>
            <w:tcMar>
              <w:top w:w="115" w:type="dxa"/>
              <w:left w:w="115" w:type="dxa"/>
              <w:bottom w:w="115" w:type="dxa"/>
              <w:right w:w="115" w:type="dxa"/>
            </w:tcMar>
          </w:tcPr>
          <w:p w14:paraId="5D4ED557" w14:textId="77777777" w:rsidR="00FA79DC" w:rsidRDefault="00FA79DC" w:rsidP="00750777">
            <w:pPr>
              <w:tabs>
                <w:tab w:val="left" w:pos="2329"/>
              </w:tabs>
              <w:rPr>
                <w:rFonts w:cs="Arial"/>
                <w:b/>
                <w:szCs w:val="20"/>
              </w:rPr>
            </w:pPr>
            <w:r w:rsidRPr="00FA79DC">
              <w:rPr>
                <w:rFonts w:cs="Arial"/>
                <w:b/>
                <w:i/>
                <w:szCs w:val="20"/>
              </w:rPr>
              <w:t>Taking Sides</w:t>
            </w:r>
            <w:r>
              <w:rPr>
                <w:rFonts w:cs="Arial"/>
                <w:b/>
                <w:szCs w:val="20"/>
              </w:rPr>
              <w:t xml:space="preserve"> Selection</w:t>
            </w:r>
          </w:p>
          <w:p w14:paraId="345B41D3" w14:textId="77777777" w:rsidR="00FA79DC" w:rsidRDefault="00FA79DC" w:rsidP="00750777">
            <w:pPr>
              <w:tabs>
                <w:tab w:val="left" w:pos="2329"/>
              </w:tabs>
              <w:rPr>
                <w:rFonts w:cs="Arial"/>
                <w:b/>
                <w:szCs w:val="20"/>
              </w:rPr>
            </w:pPr>
          </w:p>
          <w:p w14:paraId="2BF8FF9D" w14:textId="77777777" w:rsidR="00750777" w:rsidRDefault="00750777" w:rsidP="00750777">
            <w:pPr>
              <w:tabs>
                <w:tab w:val="left" w:pos="2329"/>
              </w:tabs>
              <w:rPr>
                <w:rFonts w:cs="Arial"/>
                <w:szCs w:val="20"/>
              </w:rPr>
            </w:pPr>
            <w:r w:rsidRPr="00750777">
              <w:rPr>
                <w:rFonts w:cs="Arial"/>
                <w:b/>
                <w:szCs w:val="20"/>
              </w:rPr>
              <w:t xml:space="preserve">Read </w:t>
            </w:r>
            <w:r>
              <w:rPr>
                <w:rFonts w:cs="Arial"/>
                <w:szCs w:val="20"/>
              </w:rPr>
              <w:t xml:space="preserve">the introduction to each of the chapters in </w:t>
            </w:r>
            <w:r w:rsidRPr="00750777">
              <w:rPr>
                <w:rFonts w:cs="Arial"/>
                <w:i/>
                <w:szCs w:val="20"/>
              </w:rPr>
              <w:t>Taking Sides</w:t>
            </w:r>
            <w:r>
              <w:rPr>
                <w:rFonts w:cs="Arial"/>
                <w:szCs w:val="20"/>
              </w:rPr>
              <w:t xml:space="preserve">. After reading the introductions, </w:t>
            </w:r>
            <w:r w:rsidRPr="006175C2">
              <w:rPr>
                <w:rFonts w:cs="Arial"/>
                <w:szCs w:val="20"/>
              </w:rPr>
              <w:t xml:space="preserve">select a chapter </w:t>
            </w:r>
            <w:r>
              <w:rPr>
                <w:rFonts w:cs="Arial"/>
                <w:szCs w:val="20"/>
              </w:rPr>
              <w:t xml:space="preserve">and a historian’s viewpoint that you would like to </w:t>
            </w:r>
            <w:r w:rsidRPr="006175C2">
              <w:rPr>
                <w:rFonts w:cs="Arial"/>
                <w:szCs w:val="20"/>
              </w:rPr>
              <w:t>analyze and present</w:t>
            </w:r>
            <w:r>
              <w:rPr>
                <w:rFonts w:cs="Arial"/>
                <w:szCs w:val="20"/>
              </w:rPr>
              <w:t xml:space="preserve"> for your </w:t>
            </w:r>
            <w:r w:rsidRPr="004C7DB4">
              <w:rPr>
                <w:rFonts w:cs="Arial"/>
                <w:i/>
                <w:szCs w:val="20"/>
              </w:rPr>
              <w:t>Taking Sides</w:t>
            </w:r>
            <w:r w:rsidRPr="00750777">
              <w:rPr>
                <w:rFonts w:cs="Arial"/>
                <w:szCs w:val="20"/>
              </w:rPr>
              <w:t xml:space="preserve"> Argument Analysis</w:t>
            </w:r>
            <w:r>
              <w:rPr>
                <w:rFonts w:cs="Arial"/>
                <w:szCs w:val="20"/>
              </w:rPr>
              <w:t xml:space="preserve"> presentation due this week</w:t>
            </w:r>
            <w:r w:rsidRPr="006175C2">
              <w:rPr>
                <w:rFonts w:cs="Arial"/>
                <w:szCs w:val="20"/>
              </w:rPr>
              <w:t xml:space="preserve">. </w:t>
            </w:r>
          </w:p>
          <w:p w14:paraId="0A72FA36" w14:textId="77777777" w:rsidR="0042633B" w:rsidRDefault="0042633B" w:rsidP="00750777">
            <w:pPr>
              <w:tabs>
                <w:tab w:val="left" w:pos="2329"/>
              </w:tabs>
              <w:rPr>
                <w:rFonts w:cs="Arial"/>
                <w:b/>
                <w:szCs w:val="20"/>
              </w:rPr>
            </w:pPr>
          </w:p>
          <w:p w14:paraId="77F5AABA" w14:textId="77777777" w:rsidR="00C71D31" w:rsidRDefault="0042633B" w:rsidP="0042633B">
            <w:pPr>
              <w:tabs>
                <w:tab w:val="left" w:pos="2329"/>
              </w:tabs>
              <w:rPr>
                <w:rFonts w:cs="Arial"/>
                <w:szCs w:val="20"/>
              </w:rPr>
            </w:pPr>
            <w:r>
              <w:rPr>
                <w:rFonts w:cs="Arial"/>
                <w:b/>
                <w:szCs w:val="20"/>
              </w:rPr>
              <w:lastRenderedPageBreak/>
              <w:t>Edit</w:t>
            </w:r>
            <w:r w:rsidR="00750777">
              <w:rPr>
                <w:rFonts w:cs="Arial"/>
                <w:szCs w:val="20"/>
              </w:rPr>
              <w:t xml:space="preserve"> the </w:t>
            </w:r>
            <w:r>
              <w:rPr>
                <w:rFonts w:cs="Arial"/>
                <w:szCs w:val="20"/>
              </w:rPr>
              <w:t>shared sign-up spreadsheet in Google Drive and</w:t>
            </w:r>
            <w:r w:rsidR="00750777">
              <w:rPr>
                <w:rFonts w:cs="Arial"/>
                <w:szCs w:val="20"/>
              </w:rPr>
              <w:t xml:space="preserve"> add your name </w:t>
            </w:r>
            <w:r>
              <w:rPr>
                <w:rFonts w:cs="Arial"/>
                <w:szCs w:val="20"/>
              </w:rPr>
              <w:t xml:space="preserve">next </w:t>
            </w:r>
            <w:r w:rsidR="00750777">
              <w:rPr>
                <w:rFonts w:cs="Arial"/>
                <w:szCs w:val="20"/>
              </w:rPr>
              <w:t xml:space="preserve">to the </w:t>
            </w:r>
            <w:r>
              <w:rPr>
                <w:rFonts w:cs="Arial"/>
                <w:szCs w:val="20"/>
              </w:rPr>
              <w:t>chapter</w:t>
            </w:r>
            <w:r w:rsidR="00750777">
              <w:rPr>
                <w:rFonts w:cs="Arial"/>
                <w:szCs w:val="20"/>
              </w:rPr>
              <w:t xml:space="preserve"> and historian</w:t>
            </w:r>
            <w:r>
              <w:rPr>
                <w:rFonts w:cs="Arial"/>
                <w:szCs w:val="20"/>
              </w:rPr>
              <w:t xml:space="preserve"> of your choice. </w:t>
            </w:r>
            <w:r w:rsidR="00750777">
              <w:rPr>
                <w:rFonts w:cs="Arial"/>
                <w:szCs w:val="20"/>
              </w:rPr>
              <w:t>The selections are first come, first served.</w:t>
            </w:r>
            <w:r>
              <w:rPr>
                <w:rFonts w:cs="Arial"/>
                <w:szCs w:val="20"/>
              </w:rPr>
              <w:t xml:space="preserve"> Students should not duplicate selections for this assignment.</w:t>
            </w:r>
          </w:p>
        </w:tc>
        <w:tc>
          <w:tcPr>
            <w:tcW w:w="1440" w:type="dxa"/>
          </w:tcPr>
          <w:p w14:paraId="26A39BDB" w14:textId="77777777" w:rsidR="00C71D31" w:rsidRPr="009F6FAF" w:rsidRDefault="00750777" w:rsidP="005B10FE">
            <w:pPr>
              <w:rPr>
                <w:rFonts w:cs="Arial"/>
                <w:szCs w:val="20"/>
              </w:rPr>
            </w:pPr>
            <w:r>
              <w:rPr>
                <w:rFonts w:cs="Arial"/>
                <w:szCs w:val="20"/>
              </w:rPr>
              <w:lastRenderedPageBreak/>
              <w:t>2.4</w:t>
            </w:r>
          </w:p>
        </w:tc>
        <w:tc>
          <w:tcPr>
            <w:tcW w:w="1440" w:type="dxa"/>
          </w:tcPr>
          <w:p w14:paraId="6D9EE4D1" w14:textId="77777777" w:rsidR="00C71D31" w:rsidRPr="009F6FAF" w:rsidRDefault="00750777" w:rsidP="005B10FE">
            <w:pPr>
              <w:rPr>
                <w:rFonts w:cs="Arial"/>
                <w:szCs w:val="20"/>
              </w:rPr>
            </w:pPr>
            <w:r>
              <w:rPr>
                <w:rFonts w:cs="Arial"/>
                <w:szCs w:val="20"/>
              </w:rPr>
              <w:t>Indicating a chapter selection and reviewing other students’ selections</w:t>
            </w:r>
            <w:r w:rsidR="00654061">
              <w:rPr>
                <w:rFonts w:cs="Arial"/>
                <w:szCs w:val="20"/>
              </w:rPr>
              <w:t xml:space="preserve"> </w:t>
            </w:r>
            <w:r>
              <w:rPr>
                <w:rFonts w:cs="Arial"/>
                <w:szCs w:val="20"/>
              </w:rPr>
              <w:t xml:space="preserve">= </w:t>
            </w:r>
            <w:r w:rsidRPr="00750777">
              <w:rPr>
                <w:rFonts w:cs="Arial"/>
                <w:b/>
                <w:szCs w:val="20"/>
              </w:rPr>
              <w:t>.25 hours</w:t>
            </w:r>
          </w:p>
        </w:tc>
      </w:tr>
      <w:tr w:rsidR="00535D5D" w:rsidRPr="00842155" w14:paraId="4483A885" w14:textId="77777777" w:rsidTr="00CE34E5">
        <w:trPr>
          <w:trHeight w:val="2998"/>
        </w:trPr>
        <w:tc>
          <w:tcPr>
            <w:tcW w:w="10170" w:type="dxa"/>
            <w:gridSpan w:val="2"/>
            <w:shd w:val="clear" w:color="auto" w:fill="auto"/>
            <w:tcMar>
              <w:top w:w="115" w:type="dxa"/>
              <w:left w:w="115" w:type="dxa"/>
              <w:bottom w:w="115" w:type="dxa"/>
              <w:right w:w="115" w:type="dxa"/>
            </w:tcMar>
          </w:tcPr>
          <w:p w14:paraId="0767549A" w14:textId="77777777" w:rsidR="00E6700C" w:rsidRDefault="00E6700C" w:rsidP="00E6700C">
            <w:pPr>
              <w:tabs>
                <w:tab w:val="left" w:pos="2329"/>
              </w:tabs>
              <w:rPr>
                <w:rFonts w:cs="Arial"/>
                <w:b/>
                <w:szCs w:val="20"/>
              </w:rPr>
            </w:pPr>
            <w:r w:rsidRPr="00E6700C">
              <w:rPr>
                <w:rFonts w:cs="Arial"/>
                <w:b/>
                <w:szCs w:val="20"/>
              </w:rPr>
              <w:t>Peer Support Team</w:t>
            </w:r>
            <w:r>
              <w:rPr>
                <w:rFonts w:cs="Arial"/>
                <w:b/>
                <w:szCs w:val="20"/>
              </w:rPr>
              <w:t xml:space="preserve"> Check-In</w:t>
            </w:r>
          </w:p>
          <w:p w14:paraId="222554F0" w14:textId="77777777" w:rsidR="006175C2" w:rsidRPr="00E6700C" w:rsidRDefault="006175C2" w:rsidP="00E6700C">
            <w:pPr>
              <w:tabs>
                <w:tab w:val="left" w:pos="2329"/>
              </w:tabs>
              <w:rPr>
                <w:rFonts w:cs="Arial"/>
                <w:b/>
                <w:szCs w:val="20"/>
              </w:rPr>
            </w:pPr>
          </w:p>
          <w:p w14:paraId="0D384F7C" w14:textId="77777777" w:rsidR="00E82231" w:rsidRPr="003E7675" w:rsidRDefault="00013342" w:rsidP="003E7675">
            <w:pPr>
              <w:tabs>
                <w:tab w:val="left" w:pos="2329"/>
              </w:tabs>
              <w:rPr>
                <w:rFonts w:cs="Arial"/>
                <w:szCs w:val="20"/>
              </w:rPr>
            </w:pPr>
            <w:r>
              <w:rPr>
                <w:rFonts w:cs="Arial"/>
                <w:szCs w:val="20"/>
              </w:rPr>
              <w:t>This week, your instructor will assign you to your peer support team.</w:t>
            </w:r>
            <w:r w:rsidR="00E6700C">
              <w:rPr>
                <w:rFonts w:cs="Arial"/>
                <w:szCs w:val="20"/>
              </w:rPr>
              <w:t xml:space="preserve"> </w:t>
            </w:r>
            <w:r w:rsidR="003E7675">
              <w:rPr>
                <w:rFonts w:cs="Arial"/>
                <w:szCs w:val="20"/>
              </w:rPr>
              <w:t xml:space="preserve">As a reminder, </w:t>
            </w:r>
            <w:r w:rsidR="003E7675" w:rsidRPr="003E7675">
              <w:rPr>
                <w:rFonts w:cs="Arial"/>
                <w:szCs w:val="20"/>
              </w:rPr>
              <w:t>r</w:t>
            </w:r>
            <w:r w:rsidR="00E82231" w:rsidRPr="003E7675">
              <w:rPr>
                <w:rFonts w:cs="Arial"/>
                <w:szCs w:val="20"/>
              </w:rPr>
              <w:t xml:space="preserve">eview the </w:t>
            </w:r>
            <w:r w:rsidR="00E82231" w:rsidRPr="003E7675">
              <w:rPr>
                <w:rFonts w:cs="Arial"/>
                <w:b/>
                <w:szCs w:val="20"/>
              </w:rPr>
              <w:t>Final Project Instructions</w:t>
            </w:r>
            <w:r w:rsidR="00E82231" w:rsidRPr="003E7675">
              <w:rPr>
                <w:rFonts w:cs="Arial"/>
                <w:szCs w:val="20"/>
              </w:rPr>
              <w:t>.</w:t>
            </w:r>
          </w:p>
          <w:p w14:paraId="444E08C9" w14:textId="77777777" w:rsidR="008F7A2C" w:rsidRDefault="008F7A2C" w:rsidP="00E6700C">
            <w:pPr>
              <w:tabs>
                <w:tab w:val="left" w:pos="2329"/>
              </w:tabs>
              <w:rPr>
                <w:rFonts w:cs="Arial"/>
                <w:szCs w:val="20"/>
              </w:rPr>
            </w:pPr>
          </w:p>
          <w:p w14:paraId="00B3DE77" w14:textId="77777777" w:rsidR="008F7A2C" w:rsidRPr="008F7A2C" w:rsidRDefault="008F7A2C" w:rsidP="008F7A2C">
            <w:pPr>
              <w:rPr>
                <w:rFonts w:cs="Arial"/>
                <w:szCs w:val="20"/>
              </w:rPr>
            </w:pPr>
            <w:r>
              <w:rPr>
                <w:rFonts w:cs="Arial"/>
                <w:szCs w:val="20"/>
              </w:rPr>
              <w:t>Complete the following steps to prepare for your final project:</w:t>
            </w:r>
          </w:p>
          <w:p w14:paraId="0F6A2DBC" w14:textId="77777777" w:rsidR="008238D4" w:rsidRDefault="008238D4" w:rsidP="00E6700C">
            <w:pPr>
              <w:tabs>
                <w:tab w:val="left" w:pos="2329"/>
              </w:tabs>
              <w:rPr>
                <w:rFonts w:cs="Arial"/>
                <w:szCs w:val="20"/>
              </w:rPr>
            </w:pPr>
          </w:p>
          <w:p w14:paraId="7769491B" w14:textId="77777777" w:rsidR="008F7A2C" w:rsidRPr="008F7A2C" w:rsidRDefault="00E6700C" w:rsidP="008D16B8">
            <w:pPr>
              <w:pStyle w:val="AssignmentsLevel2"/>
            </w:pPr>
            <w:r w:rsidRPr="0091710E">
              <w:rPr>
                <w:b/>
              </w:rPr>
              <w:t>Check in</w:t>
            </w:r>
            <w:r w:rsidRPr="008F7A2C">
              <w:t xml:space="preserve"> with your team and discuss the </w:t>
            </w:r>
            <w:r w:rsidR="00E82231">
              <w:t>issue</w:t>
            </w:r>
            <w:r w:rsidR="008F7A2C" w:rsidRPr="008F7A2C">
              <w:t xml:space="preserve"> you selected for your final project</w:t>
            </w:r>
            <w:r w:rsidRPr="008F7A2C">
              <w:t>.</w:t>
            </w:r>
            <w:r w:rsidR="008238D4" w:rsidRPr="008F7A2C">
              <w:t xml:space="preserve"> </w:t>
            </w:r>
          </w:p>
          <w:p w14:paraId="1D2684EA" w14:textId="77777777" w:rsidR="008F7A2C" w:rsidRDefault="008238D4" w:rsidP="008D16B8">
            <w:pPr>
              <w:pStyle w:val="AssignmentsLevel2"/>
            </w:pPr>
            <w:r w:rsidRPr="0091710E">
              <w:rPr>
                <w:b/>
              </w:rPr>
              <w:t>Create</w:t>
            </w:r>
            <w:r>
              <w:t xml:space="preserve"> </w:t>
            </w:r>
            <w:r w:rsidR="00CE34E5" w:rsidRPr="00CE34E5">
              <w:rPr>
                <w:b/>
              </w:rPr>
              <w:t>and share</w:t>
            </w:r>
            <w:r w:rsidR="00CE34E5">
              <w:t xml:space="preserve"> </w:t>
            </w:r>
            <w:r w:rsidR="008F7A2C">
              <w:t>the list of interview questions you plan to use for your oral history and share it with your team.</w:t>
            </w:r>
          </w:p>
          <w:p w14:paraId="69C5B6AF" w14:textId="77777777" w:rsidR="008238D4" w:rsidRDefault="008238D4" w:rsidP="008D16B8">
            <w:pPr>
              <w:pStyle w:val="AssignmentsLevel2"/>
            </w:pPr>
            <w:r w:rsidRPr="0091710E">
              <w:rPr>
                <w:b/>
              </w:rPr>
              <w:t>Exchange</w:t>
            </w:r>
            <w:r>
              <w:t xml:space="preserve"> feedback with your peer support team on their interview questions.</w:t>
            </w:r>
          </w:p>
          <w:p w14:paraId="60FE41D2" w14:textId="77777777" w:rsidR="00065921" w:rsidRDefault="00065921" w:rsidP="00065921">
            <w:pPr>
              <w:tabs>
                <w:tab w:val="left" w:pos="2329"/>
              </w:tabs>
            </w:pPr>
          </w:p>
          <w:p w14:paraId="153004DC" w14:textId="77777777" w:rsidR="00065921" w:rsidRPr="008F7A2C" w:rsidRDefault="00065921" w:rsidP="00065921">
            <w:pPr>
              <w:tabs>
                <w:tab w:val="left" w:pos="2329"/>
              </w:tabs>
            </w:pPr>
            <w:r w:rsidRPr="00065921">
              <w:rPr>
                <w:rFonts w:cs="Arial"/>
                <w:i/>
                <w:szCs w:val="20"/>
              </w:rPr>
              <w:t>Note</w:t>
            </w:r>
            <w:r>
              <w:rPr>
                <w:rFonts w:cs="Arial"/>
                <w:szCs w:val="20"/>
              </w:rPr>
              <w:t>. You will receive an individual grade at the end of the course based on the quality of your participation in your peer support team.</w:t>
            </w:r>
          </w:p>
        </w:tc>
        <w:tc>
          <w:tcPr>
            <w:tcW w:w="1440" w:type="dxa"/>
            <w:shd w:val="clear" w:color="auto" w:fill="auto"/>
          </w:tcPr>
          <w:p w14:paraId="6E373127" w14:textId="77777777" w:rsidR="00535D5D" w:rsidRPr="009F6FAF" w:rsidRDefault="00535D5D" w:rsidP="00535D5D">
            <w:pPr>
              <w:rPr>
                <w:rFonts w:cs="Arial"/>
                <w:szCs w:val="20"/>
              </w:rPr>
            </w:pPr>
          </w:p>
        </w:tc>
        <w:tc>
          <w:tcPr>
            <w:tcW w:w="1440" w:type="dxa"/>
            <w:shd w:val="clear" w:color="auto" w:fill="auto"/>
          </w:tcPr>
          <w:p w14:paraId="56659F13" w14:textId="77777777" w:rsidR="00535D5D" w:rsidRDefault="00B179DC" w:rsidP="00B179DC">
            <w:pPr>
              <w:rPr>
                <w:rFonts w:cs="Arial"/>
                <w:szCs w:val="20"/>
              </w:rPr>
            </w:pPr>
            <w:r>
              <w:rPr>
                <w:rFonts w:cs="Arial"/>
                <w:szCs w:val="20"/>
              </w:rPr>
              <w:t>Faculty assigns teams, p</w:t>
            </w:r>
            <w:r w:rsidR="0091710E">
              <w:rPr>
                <w:rFonts w:cs="Arial"/>
                <w:szCs w:val="20"/>
              </w:rPr>
              <w:t>eer discussion</w:t>
            </w:r>
            <w:r>
              <w:rPr>
                <w:rFonts w:cs="Arial"/>
                <w:szCs w:val="20"/>
              </w:rPr>
              <w:t xml:space="preserve">, </w:t>
            </w:r>
            <w:r w:rsidR="0091710E">
              <w:rPr>
                <w:rFonts w:cs="Arial"/>
                <w:szCs w:val="20"/>
              </w:rPr>
              <w:t>reading and providing feedback on interview questions</w:t>
            </w:r>
            <w:r>
              <w:rPr>
                <w:rFonts w:cs="Arial"/>
                <w:szCs w:val="20"/>
              </w:rPr>
              <w:t xml:space="preserve"> </w:t>
            </w:r>
            <w:r w:rsidR="0091710E">
              <w:rPr>
                <w:rFonts w:cs="Arial"/>
                <w:szCs w:val="20"/>
              </w:rPr>
              <w:t>=</w:t>
            </w:r>
          </w:p>
          <w:p w14:paraId="13948A20" w14:textId="77777777" w:rsidR="00B179DC" w:rsidRPr="00B179DC" w:rsidRDefault="00B179DC" w:rsidP="00B179DC">
            <w:pPr>
              <w:rPr>
                <w:rFonts w:cs="Arial"/>
                <w:b/>
                <w:szCs w:val="20"/>
              </w:rPr>
            </w:pPr>
            <w:r>
              <w:rPr>
                <w:rFonts w:cs="Arial"/>
                <w:b/>
                <w:szCs w:val="20"/>
              </w:rPr>
              <w:t>2</w:t>
            </w:r>
            <w:r w:rsidRPr="00B179DC">
              <w:rPr>
                <w:rFonts w:cs="Arial"/>
                <w:b/>
                <w:szCs w:val="20"/>
              </w:rPr>
              <w:t xml:space="preserve"> hours</w:t>
            </w:r>
          </w:p>
        </w:tc>
      </w:tr>
      <w:tr w:rsidR="00A031D7" w:rsidRPr="00842155" w14:paraId="0EBF11D1" w14:textId="77777777" w:rsidTr="005B10FE">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9E4C751" w14:textId="77777777" w:rsidR="00A031D7" w:rsidRPr="00842155" w:rsidRDefault="00A031D7" w:rsidP="005B10FE">
            <w:pPr>
              <w:ind w:left="360" w:hanging="36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8BF2F77" w14:textId="77777777" w:rsidR="00A031D7" w:rsidRPr="00842155" w:rsidRDefault="00A031D7" w:rsidP="005B10FE">
            <w:pPr>
              <w:ind w:left="360" w:hanging="360"/>
              <w:rPr>
                <w:rFonts w:cs="Arial"/>
                <w:b/>
                <w:szCs w:val="20"/>
              </w:rPr>
            </w:pPr>
          </w:p>
        </w:tc>
        <w:tc>
          <w:tcPr>
            <w:tcW w:w="1440" w:type="dxa"/>
            <w:tcBorders>
              <w:left w:val="nil"/>
              <w:bottom w:val="single" w:sz="4" w:space="0" w:color="000000" w:themeColor="text1"/>
            </w:tcBorders>
            <w:shd w:val="clear" w:color="auto" w:fill="E6E6E6"/>
          </w:tcPr>
          <w:p w14:paraId="498CB52E" w14:textId="77777777" w:rsidR="00A031D7" w:rsidRPr="00842155" w:rsidRDefault="00A031D7" w:rsidP="005B10FE">
            <w:pPr>
              <w:ind w:left="360" w:hanging="360"/>
              <w:rPr>
                <w:rFonts w:cs="Arial"/>
                <w:b/>
                <w:szCs w:val="20"/>
              </w:rPr>
            </w:pPr>
          </w:p>
        </w:tc>
        <w:tc>
          <w:tcPr>
            <w:tcW w:w="1440" w:type="dxa"/>
            <w:tcBorders>
              <w:bottom w:val="single" w:sz="4" w:space="0" w:color="000000" w:themeColor="text1"/>
            </w:tcBorders>
            <w:shd w:val="clear" w:color="auto" w:fill="E6E6E6"/>
          </w:tcPr>
          <w:p w14:paraId="360F9475" w14:textId="77777777" w:rsidR="00A031D7" w:rsidRPr="00842155" w:rsidRDefault="00B179DC" w:rsidP="005B10FE">
            <w:pPr>
              <w:ind w:left="360" w:hanging="360"/>
              <w:rPr>
                <w:rFonts w:cs="Arial"/>
                <w:b/>
                <w:szCs w:val="20"/>
              </w:rPr>
            </w:pPr>
            <w:r>
              <w:rPr>
                <w:rFonts w:cs="Arial"/>
                <w:b/>
                <w:szCs w:val="20"/>
              </w:rPr>
              <w:t>3.25 hours</w:t>
            </w:r>
          </w:p>
        </w:tc>
      </w:tr>
      <w:tr w:rsidR="00A031D7" w:rsidRPr="00842155" w14:paraId="4ED7781C"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31B3313" w14:textId="77777777" w:rsidR="00A031D7" w:rsidRPr="005B10FE" w:rsidRDefault="00A031D7" w:rsidP="005B10FE">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558349ED" w14:textId="77777777" w:rsidR="00A031D7" w:rsidRPr="005B10FE" w:rsidRDefault="00A031D7" w:rsidP="005B10F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28B7E3C3" w14:textId="77777777" w:rsidR="00A031D7" w:rsidRPr="005B10FE" w:rsidRDefault="00A031D7" w:rsidP="005B10FE">
            <w:pPr>
              <w:rPr>
                <w:rFonts w:cs="Arial"/>
                <w:b/>
                <w:i/>
                <w:szCs w:val="20"/>
              </w:rPr>
            </w:pPr>
            <w:r w:rsidRPr="005B10FE">
              <w:rPr>
                <w:rFonts w:cs="Arial"/>
                <w:b/>
                <w:i/>
                <w:szCs w:val="20"/>
              </w:rPr>
              <w:t>Points/AIE/</w:t>
            </w:r>
          </w:p>
          <w:p w14:paraId="31A98170" w14:textId="77777777" w:rsidR="00A031D7" w:rsidRPr="005B10FE" w:rsidRDefault="00A031D7" w:rsidP="005B10FE">
            <w:pPr>
              <w:rPr>
                <w:rFonts w:cs="Arial"/>
                <w:b/>
                <w:i/>
                <w:szCs w:val="20"/>
              </w:rPr>
            </w:pPr>
            <w:r w:rsidRPr="005B10FE">
              <w:rPr>
                <w:rFonts w:cs="Arial"/>
                <w:b/>
                <w:i/>
                <w:szCs w:val="20"/>
              </w:rPr>
              <w:t>Generic</w:t>
            </w:r>
          </w:p>
        </w:tc>
      </w:tr>
      <w:tr w:rsidR="005B033E" w:rsidRPr="005B10FE" w14:paraId="29C7417C" w14:textId="77777777" w:rsidTr="008340E4">
        <w:tc>
          <w:tcPr>
            <w:tcW w:w="10170" w:type="dxa"/>
            <w:gridSpan w:val="2"/>
            <w:tcMar>
              <w:top w:w="115" w:type="dxa"/>
              <w:left w:w="115" w:type="dxa"/>
              <w:bottom w:w="115" w:type="dxa"/>
              <w:right w:w="115" w:type="dxa"/>
            </w:tcMar>
          </w:tcPr>
          <w:p w14:paraId="3B279C85" w14:textId="77777777" w:rsidR="005B033E" w:rsidRDefault="005B033E" w:rsidP="00957F60">
            <w:pPr>
              <w:pStyle w:val="NormalWeb"/>
              <w:shd w:val="clear" w:color="auto" w:fill="FFFFFF" w:themeFill="background1"/>
              <w:spacing w:before="0" w:after="0"/>
              <w:rPr>
                <w:rFonts w:ascii="Arial" w:hAnsi="Arial" w:cs="Arial"/>
                <w:b/>
                <w:color w:val="000000"/>
                <w:sz w:val="20"/>
                <w:szCs w:val="20"/>
              </w:rPr>
            </w:pPr>
            <w:r>
              <w:rPr>
                <w:rFonts w:ascii="Arial" w:hAnsi="Arial" w:cs="Arial"/>
                <w:b/>
                <w:color w:val="000000"/>
                <w:sz w:val="20"/>
                <w:szCs w:val="20"/>
              </w:rPr>
              <w:t>Class Comprehension Challenge 2</w:t>
            </w:r>
          </w:p>
          <w:p w14:paraId="79AC65B1" w14:textId="77777777" w:rsidR="00EE48A8" w:rsidRDefault="00EE48A8" w:rsidP="00957F60">
            <w:pPr>
              <w:pStyle w:val="NormalWeb"/>
              <w:shd w:val="clear" w:color="auto" w:fill="FFFFFF" w:themeFill="background1"/>
              <w:spacing w:before="0" w:after="0"/>
              <w:rPr>
                <w:rFonts w:ascii="Arial" w:hAnsi="Arial" w:cs="Arial"/>
                <w:b/>
                <w:color w:val="000000"/>
                <w:sz w:val="20"/>
                <w:szCs w:val="20"/>
              </w:rPr>
            </w:pPr>
          </w:p>
          <w:p w14:paraId="65C62D29" w14:textId="77777777" w:rsidR="00BD4D4D" w:rsidRPr="009C2197" w:rsidRDefault="00BD4D4D" w:rsidP="00957F60">
            <w:pPr>
              <w:pStyle w:val="NormalWeb"/>
              <w:shd w:val="clear" w:color="auto" w:fill="FFFFFF" w:themeFill="background1"/>
              <w:spacing w:before="0" w:after="0"/>
              <w:rPr>
                <w:rFonts w:ascii="Arial" w:hAnsi="Arial" w:cs="Arial"/>
                <w:color w:val="000000"/>
                <w:sz w:val="20"/>
                <w:szCs w:val="20"/>
              </w:rPr>
            </w:pPr>
            <w:r>
              <w:rPr>
                <w:rFonts w:ascii="Arial" w:hAnsi="Arial" w:cs="Arial"/>
                <w:color w:val="000000"/>
                <w:sz w:val="20"/>
                <w:szCs w:val="20"/>
              </w:rPr>
              <w:t>In Weeks 1-4</w:t>
            </w:r>
            <w:r w:rsidRPr="009C2197">
              <w:rPr>
                <w:rFonts w:ascii="Arial" w:hAnsi="Arial" w:cs="Arial"/>
                <w:color w:val="000000"/>
                <w:sz w:val="20"/>
                <w:szCs w:val="20"/>
              </w:rPr>
              <w:t xml:space="preserve">, you will quiz </w:t>
            </w:r>
            <w:r>
              <w:rPr>
                <w:rFonts w:ascii="Arial" w:hAnsi="Arial" w:cs="Arial"/>
                <w:color w:val="000000"/>
                <w:sz w:val="20"/>
                <w:szCs w:val="20"/>
              </w:rPr>
              <w:t>each other as a class on your</w:t>
            </w:r>
            <w:r w:rsidRPr="009C2197">
              <w:rPr>
                <w:rFonts w:ascii="Arial" w:hAnsi="Arial" w:cs="Arial"/>
                <w:color w:val="000000"/>
                <w:sz w:val="20"/>
                <w:szCs w:val="20"/>
              </w:rPr>
              <w:t xml:space="preserve"> comprehension of the</w:t>
            </w:r>
            <w:r>
              <w:rPr>
                <w:rFonts w:ascii="Arial" w:hAnsi="Arial" w:cs="Arial"/>
                <w:color w:val="000000"/>
                <w:sz w:val="20"/>
                <w:szCs w:val="20"/>
              </w:rPr>
              <w:t xml:space="preserve"> readings and media pieces presented in the</w:t>
            </w:r>
            <w:r w:rsidRPr="009C2197">
              <w:rPr>
                <w:rFonts w:ascii="Arial" w:hAnsi="Arial" w:cs="Arial"/>
                <w:color w:val="000000"/>
                <w:sz w:val="20"/>
                <w:szCs w:val="20"/>
              </w:rPr>
              <w:t xml:space="preserve"> Learning Resources and Activities. </w:t>
            </w:r>
          </w:p>
          <w:p w14:paraId="7EBF7374" w14:textId="77777777" w:rsidR="00EE48A8" w:rsidRPr="009C2197" w:rsidRDefault="00EE48A8" w:rsidP="00957F60">
            <w:pPr>
              <w:pStyle w:val="NormalWeb"/>
              <w:shd w:val="clear" w:color="auto" w:fill="FFFFFF" w:themeFill="background1"/>
              <w:spacing w:before="0" w:after="0"/>
              <w:rPr>
                <w:rFonts w:ascii="Arial" w:hAnsi="Arial" w:cs="Arial"/>
                <w:color w:val="000000"/>
                <w:sz w:val="20"/>
                <w:szCs w:val="20"/>
              </w:rPr>
            </w:pPr>
          </w:p>
          <w:p w14:paraId="11BD291F" w14:textId="15C8E08E" w:rsidR="00EE48A8" w:rsidRPr="009C2197" w:rsidRDefault="00EE48A8" w:rsidP="00957F60">
            <w:pPr>
              <w:pStyle w:val="NormalWeb"/>
              <w:numPr>
                <w:ilvl w:val="0"/>
                <w:numId w:val="40"/>
              </w:numPr>
              <w:shd w:val="clear" w:color="auto" w:fill="FFFFFF" w:themeFill="background1"/>
              <w:spacing w:before="0" w:after="0"/>
              <w:ind w:left="360"/>
              <w:rPr>
                <w:rFonts w:ascii="Arial" w:hAnsi="Arial" w:cs="Arial"/>
                <w:color w:val="000000"/>
                <w:sz w:val="20"/>
                <w:szCs w:val="20"/>
              </w:rPr>
            </w:pPr>
            <w:r w:rsidRPr="00FF51B6">
              <w:rPr>
                <w:rFonts w:ascii="Arial" w:hAnsi="Arial" w:cs="Arial"/>
                <w:b/>
                <w:color w:val="000000"/>
                <w:sz w:val="20"/>
                <w:szCs w:val="20"/>
              </w:rPr>
              <w:t>By Wednesday</w:t>
            </w:r>
            <w:r>
              <w:rPr>
                <w:rFonts w:ascii="Arial" w:hAnsi="Arial" w:cs="Arial"/>
                <w:color w:val="000000"/>
                <w:sz w:val="20"/>
                <w:szCs w:val="20"/>
              </w:rPr>
              <w:t>: Write at</w:t>
            </w:r>
            <w:r w:rsidRPr="009C2197">
              <w:rPr>
                <w:rFonts w:ascii="Arial" w:hAnsi="Arial" w:cs="Arial"/>
                <w:color w:val="000000"/>
                <w:sz w:val="20"/>
                <w:szCs w:val="20"/>
              </w:rPr>
              <w:t xml:space="preserve"> least 3 quiz questions based on this week’s reading, videos, or other learning activities</w:t>
            </w:r>
            <w:r w:rsidR="000574FA">
              <w:rPr>
                <w:rFonts w:ascii="Arial" w:hAnsi="Arial" w:cs="Arial"/>
                <w:color w:val="000000"/>
                <w:sz w:val="20"/>
                <w:szCs w:val="20"/>
              </w:rPr>
              <w:t xml:space="preserve"> post them to the Class Comprehension Challenge 2 discussion forum</w:t>
            </w:r>
            <w:r w:rsidRPr="009C2197">
              <w:rPr>
                <w:rFonts w:ascii="Arial" w:hAnsi="Arial" w:cs="Arial"/>
                <w:color w:val="000000"/>
                <w:sz w:val="20"/>
                <w:szCs w:val="20"/>
              </w:rPr>
              <w:t>. Draw questions from a variety of learning activities and resources. Don’t write multiple questions for a single reading</w:t>
            </w:r>
            <w:r>
              <w:rPr>
                <w:rFonts w:ascii="Arial" w:hAnsi="Arial" w:cs="Arial"/>
                <w:color w:val="000000"/>
                <w:sz w:val="20"/>
                <w:szCs w:val="20"/>
              </w:rPr>
              <w:t xml:space="preserve"> unless it is a light reading week</w:t>
            </w:r>
            <w:r w:rsidRPr="009C2197">
              <w:rPr>
                <w:rFonts w:ascii="Arial" w:hAnsi="Arial" w:cs="Arial"/>
                <w:color w:val="000000"/>
                <w:sz w:val="20"/>
                <w:szCs w:val="20"/>
              </w:rPr>
              <w:t>.</w:t>
            </w:r>
            <w:r>
              <w:rPr>
                <w:rFonts w:ascii="Arial" w:hAnsi="Arial" w:cs="Arial"/>
                <w:color w:val="000000"/>
                <w:sz w:val="20"/>
                <w:szCs w:val="20"/>
              </w:rPr>
              <w:t xml:space="preserve"> Try to write questions that are distinct from the others already posted in the discussion board. Be prepared to answer your own questions at the end of the week. Example question stems include:</w:t>
            </w:r>
          </w:p>
          <w:p w14:paraId="20DF4708" w14:textId="77777777" w:rsidR="00EE48A8" w:rsidRPr="009C2197" w:rsidRDefault="00EE48A8" w:rsidP="00957F60">
            <w:pPr>
              <w:pStyle w:val="NormalWeb"/>
              <w:shd w:val="clear" w:color="auto" w:fill="FFFFFF" w:themeFill="background1"/>
              <w:spacing w:before="0" w:after="0"/>
              <w:rPr>
                <w:rFonts w:ascii="Arial" w:hAnsi="Arial" w:cs="Arial"/>
                <w:color w:val="000000"/>
                <w:sz w:val="20"/>
                <w:szCs w:val="20"/>
              </w:rPr>
            </w:pPr>
          </w:p>
          <w:p w14:paraId="30B4BD4C" w14:textId="77777777" w:rsidR="00EE48A8" w:rsidRPr="009C2197" w:rsidRDefault="00EE48A8" w:rsidP="00957F60">
            <w:pPr>
              <w:pStyle w:val="NormalWeb"/>
              <w:numPr>
                <w:ilvl w:val="0"/>
                <w:numId w:val="28"/>
              </w:numPr>
              <w:shd w:val="clear" w:color="auto" w:fill="FFFFFF" w:themeFill="background1"/>
              <w:spacing w:before="0" w:after="0"/>
              <w:ind w:left="720"/>
              <w:rPr>
                <w:rFonts w:ascii="Arial" w:hAnsi="Arial" w:cs="Arial"/>
                <w:color w:val="000000"/>
                <w:sz w:val="20"/>
                <w:szCs w:val="20"/>
              </w:rPr>
            </w:pPr>
            <w:r w:rsidRPr="009C2197">
              <w:rPr>
                <w:rFonts w:ascii="Arial" w:hAnsi="Arial" w:cs="Arial"/>
                <w:color w:val="000000"/>
                <w:sz w:val="20"/>
                <w:szCs w:val="20"/>
              </w:rPr>
              <w:t>What is the main idea of...?</w:t>
            </w:r>
          </w:p>
          <w:p w14:paraId="20CED9B6" w14:textId="77777777" w:rsidR="00EE48A8" w:rsidRPr="009C2197" w:rsidRDefault="00EE48A8" w:rsidP="00957F60">
            <w:pPr>
              <w:pStyle w:val="NormalWeb"/>
              <w:numPr>
                <w:ilvl w:val="0"/>
                <w:numId w:val="28"/>
              </w:numPr>
              <w:shd w:val="clear" w:color="auto" w:fill="FFFFFF" w:themeFill="background1"/>
              <w:spacing w:before="0" w:after="0"/>
              <w:ind w:left="720"/>
              <w:rPr>
                <w:rFonts w:ascii="Arial" w:hAnsi="Arial" w:cs="Arial"/>
                <w:color w:val="000000"/>
                <w:sz w:val="20"/>
                <w:szCs w:val="20"/>
              </w:rPr>
            </w:pPr>
            <w:r w:rsidRPr="009C2197">
              <w:rPr>
                <w:rFonts w:ascii="Arial" w:hAnsi="Arial" w:cs="Arial"/>
                <w:color w:val="000000"/>
                <w:sz w:val="20"/>
                <w:szCs w:val="20"/>
              </w:rPr>
              <w:t>What if...?</w:t>
            </w:r>
          </w:p>
          <w:p w14:paraId="3A82F16F" w14:textId="77777777" w:rsidR="00EE48A8" w:rsidRPr="009C2197" w:rsidRDefault="00EE48A8" w:rsidP="00957F60">
            <w:pPr>
              <w:pStyle w:val="NormalWeb"/>
              <w:numPr>
                <w:ilvl w:val="0"/>
                <w:numId w:val="28"/>
              </w:numPr>
              <w:shd w:val="clear" w:color="auto" w:fill="FFFFFF" w:themeFill="background1"/>
              <w:spacing w:before="0" w:after="0"/>
              <w:ind w:left="720"/>
              <w:rPr>
                <w:rFonts w:ascii="Arial" w:hAnsi="Arial" w:cs="Arial"/>
                <w:color w:val="000000"/>
                <w:sz w:val="20"/>
                <w:szCs w:val="20"/>
              </w:rPr>
            </w:pPr>
            <w:r w:rsidRPr="009C2197">
              <w:rPr>
                <w:rFonts w:ascii="Arial" w:hAnsi="Arial" w:cs="Arial"/>
                <w:color w:val="000000"/>
                <w:sz w:val="20"/>
                <w:szCs w:val="20"/>
              </w:rPr>
              <w:t>How does...affect...?</w:t>
            </w:r>
          </w:p>
          <w:p w14:paraId="4C7512C1" w14:textId="77777777" w:rsidR="00EE48A8" w:rsidRPr="009C2197" w:rsidRDefault="00EE48A8" w:rsidP="00957F60">
            <w:pPr>
              <w:pStyle w:val="NormalWeb"/>
              <w:numPr>
                <w:ilvl w:val="0"/>
                <w:numId w:val="28"/>
              </w:numPr>
              <w:shd w:val="clear" w:color="auto" w:fill="FFFFFF" w:themeFill="background1"/>
              <w:spacing w:before="0" w:after="0"/>
              <w:ind w:left="720"/>
              <w:rPr>
                <w:rFonts w:ascii="Arial" w:hAnsi="Arial" w:cs="Arial"/>
                <w:color w:val="000000"/>
                <w:sz w:val="20"/>
                <w:szCs w:val="20"/>
              </w:rPr>
            </w:pPr>
            <w:r w:rsidRPr="009C2197">
              <w:rPr>
                <w:rFonts w:ascii="Arial" w:hAnsi="Arial" w:cs="Arial"/>
                <w:color w:val="000000"/>
                <w:sz w:val="20"/>
                <w:szCs w:val="20"/>
              </w:rPr>
              <w:t>What is a</w:t>
            </w:r>
            <w:r>
              <w:rPr>
                <w:rFonts w:ascii="Arial" w:hAnsi="Arial" w:cs="Arial"/>
                <w:color w:val="000000"/>
                <w:sz w:val="20"/>
                <w:szCs w:val="20"/>
              </w:rPr>
              <w:t xml:space="preserve">n </w:t>
            </w:r>
            <w:r w:rsidRPr="009C2197">
              <w:rPr>
                <w:rFonts w:ascii="Arial" w:hAnsi="Arial" w:cs="Arial"/>
                <w:color w:val="000000"/>
                <w:sz w:val="20"/>
                <w:szCs w:val="20"/>
              </w:rPr>
              <w:t>example of...?</w:t>
            </w:r>
          </w:p>
          <w:p w14:paraId="425D5160" w14:textId="1AA52DF5" w:rsidR="00EE48A8" w:rsidRPr="009C2197" w:rsidRDefault="00EE48A8" w:rsidP="00957F60">
            <w:pPr>
              <w:pStyle w:val="NormalWeb"/>
              <w:numPr>
                <w:ilvl w:val="0"/>
                <w:numId w:val="28"/>
              </w:numPr>
              <w:shd w:val="clear" w:color="auto" w:fill="FFFFFF" w:themeFill="background1"/>
              <w:spacing w:before="0" w:after="0"/>
              <w:ind w:left="720"/>
              <w:rPr>
                <w:rFonts w:ascii="Arial" w:hAnsi="Arial" w:cs="Arial"/>
                <w:color w:val="000000"/>
                <w:sz w:val="20"/>
                <w:szCs w:val="20"/>
              </w:rPr>
            </w:pPr>
            <w:r w:rsidRPr="009C2197">
              <w:rPr>
                <w:rFonts w:ascii="Arial" w:hAnsi="Arial" w:cs="Arial"/>
                <w:color w:val="000000"/>
                <w:sz w:val="20"/>
                <w:szCs w:val="20"/>
              </w:rPr>
              <w:lastRenderedPageBreak/>
              <w:t>Explain why...</w:t>
            </w:r>
          </w:p>
          <w:p w14:paraId="1107B2DC" w14:textId="4DE0C308" w:rsidR="00EE48A8" w:rsidRPr="009C2197" w:rsidRDefault="00EE48A8" w:rsidP="00957F60">
            <w:pPr>
              <w:pStyle w:val="NormalWeb"/>
              <w:numPr>
                <w:ilvl w:val="0"/>
                <w:numId w:val="28"/>
              </w:numPr>
              <w:shd w:val="clear" w:color="auto" w:fill="FFFFFF" w:themeFill="background1"/>
              <w:spacing w:before="0" w:after="0"/>
              <w:ind w:left="720"/>
              <w:rPr>
                <w:rFonts w:ascii="Arial" w:hAnsi="Arial" w:cs="Arial"/>
                <w:color w:val="000000"/>
                <w:sz w:val="20"/>
                <w:szCs w:val="20"/>
              </w:rPr>
            </w:pPr>
            <w:r w:rsidRPr="009C2197">
              <w:rPr>
                <w:rFonts w:ascii="Arial" w:hAnsi="Arial" w:cs="Arial"/>
                <w:color w:val="000000"/>
                <w:sz w:val="20"/>
                <w:szCs w:val="20"/>
              </w:rPr>
              <w:t>Explain how...</w:t>
            </w:r>
          </w:p>
          <w:p w14:paraId="6F65535F" w14:textId="77777777" w:rsidR="00EE48A8" w:rsidRPr="009C2197" w:rsidRDefault="00EE48A8" w:rsidP="00957F60">
            <w:pPr>
              <w:pStyle w:val="NormalWeb"/>
              <w:numPr>
                <w:ilvl w:val="0"/>
                <w:numId w:val="28"/>
              </w:numPr>
              <w:shd w:val="clear" w:color="auto" w:fill="FFFFFF" w:themeFill="background1"/>
              <w:spacing w:before="0" w:after="0"/>
              <w:ind w:left="720"/>
              <w:rPr>
                <w:rFonts w:ascii="Arial" w:hAnsi="Arial" w:cs="Arial"/>
                <w:color w:val="000000"/>
                <w:sz w:val="20"/>
                <w:szCs w:val="20"/>
              </w:rPr>
            </w:pPr>
            <w:r w:rsidRPr="009C2197">
              <w:rPr>
                <w:rFonts w:ascii="Arial" w:hAnsi="Arial" w:cs="Arial"/>
                <w:color w:val="000000"/>
                <w:sz w:val="20"/>
                <w:szCs w:val="20"/>
              </w:rPr>
              <w:t>What is the difference between... and...?</w:t>
            </w:r>
          </w:p>
          <w:p w14:paraId="1D3C5F39" w14:textId="77777777" w:rsidR="00EE48A8" w:rsidRPr="009C2197" w:rsidRDefault="00EE48A8" w:rsidP="00957F60">
            <w:pPr>
              <w:pStyle w:val="NormalWeb"/>
              <w:numPr>
                <w:ilvl w:val="0"/>
                <w:numId w:val="28"/>
              </w:numPr>
              <w:shd w:val="clear" w:color="auto" w:fill="FFFFFF" w:themeFill="background1"/>
              <w:spacing w:before="0" w:after="0"/>
              <w:ind w:left="720"/>
              <w:rPr>
                <w:rFonts w:ascii="Arial" w:hAnsi="Arial" w:cs="Arial"/>
                <w:color w:val="000000"/>
                <w:sz w:val="20"/>
                <w:szCs w:val="20"/>
              </w:rPr>
            </w:pPr>
            <w:r w:rsidRPr="009C2197">
              <w:rPr>
                <w:rFonts w:ascii="Arial" w:hAnsi="Arial" w:cs="Arial"/>
                <w:color w:val="000000"/>
                <w:sz w:val="20"/>
                <w:szCs w:val="20"/>
              </w:rPr>
              <w:t>How are...and...similar?</w:t>
            </w:r>
          </w:p>
          <w:p w14:paraId="301DBCFD" w14:textId="77777777" w:rsidR="00EE48A8" w:rsidRPr="009C2197" w:rsidRDefault="00EE48A8" w:rsidP="00957F60">
            <w:pPr>
              <w:pStyle w:val="NormalWeb"/>
              <w:numPr>
                <w:ilvl w:val="0"/>
                <w:numId w:val="28"/>
              </w:numPr>
              <w:shd w:val="clear" w:color="auto" w:fill="FFFFFF" w:themeFill="background1"/>
              <w:spacing w:before="0" w:after="0"/>
              <w:ind w:left="720"/>
              <w:rPr>
                <w:rFonts w:ascii="Arial" w:hAnsi="Arial" w:cs="Arial"/>
                <w:color w:val="000000"/>
                <w:sz w:val="20"/>
                <w:szCs w:val="20"/>
              </w:rPr>
            </w:pPr>
            <w:r w:rsidRPr="009C2197">
              <w:rPr>
                <w:rFonts w:ascii="Arial" w:hAnsi="Arial" w:cs="Arial"/>
                <w:color w:val="000000"/>
                <w:sz w:val="20"/>
                <w:szCs w:val="20"/>
              </w:rPr>
              <w:t>How would I use...to...?</w:t>
            </w:r>
          </w:p>
          <w:p w14:paraId="7FE800FC" w14:textId="77777777" w:rsidR="00EE48A8" w:rsidRPr="009C2197" w:rsidRDefault="00EE48A8" w:rsidP="00957F60">
            <w:pPr>
              <w:pStyle w:val="NormalWeb"/>
              <w:numPr>
                <w:ilvl w:val="0"/>
                <w:numId w:val="28"/>
              </w:numPr>
              <w:shd w:val="clear" w:color="auto" w:fill="FFFFFF" w:themeFill="background1"/>
              <w:spacing w:before="0" w:after="0"/>
              <w:ind w:left="720"/>
              <w:rPr>
                <w:rFonts w:ascii="Arial" w:hAnsi="Arial" w:cs="Arial"/>
                <w:color w:val="000000"/>
                <w:sz w:val="20"/>
                <w:szCs w:val="20"/>
              </w:rPr>
            </w:pPr>
            <w:r w:rsidRPr="009C2197">
              <w:rPr>
                <w:rFonts w:ascii="Arial" w:hAnsi="Arial" w:cs="Arial"/>
                <w:color w:val="000000"/>
                <w:sz w:val="20"/>
                <w:szCs w:val="20"/>
              </w:rPr>
              <w:t>What are the strengths and weaknesses of...?</w:t>
            </w:r>
          </w:p>
          <w:p w14:paraId="027AC3E7" w14:textId="77777777" w:rsidR="00EE48A8" w:rsidRPr="00FF51B6" w:rsidRDefault="00EE48A8" w:rsidP="00957F60">
            <w:pPr>
              <w:pStyle w:val="NormalWeb"/>
              <w:numPr>
                <w:ilvl w:val="0"/>
                <w:numId w:val="28"/>
              </w:numPr>
              <w:shd w:val="clear" w:color="auto" w:fill="FFFFFF" w:themeFill="background1"/>
              <w:spacing w:before="0" w:after="0"/>
              <w:ind w:left="720"/>
              <w:rPr>
                <w:rFonts w:ascii="Arial" w:hAnsi="Arial" w:cs="Arial"/>
                <w:b/>
                <w:color w:val="000000"/>
                <w:sz w:val="20"/>
                <w:szCs w:val="20"/>
              </w:rPr>
            </w:pPr>
            <w:r w:rsidRPr="009C2197">
              <w:rPr>
                <w:rFonts w:ascii="Arial" w:hAnsi="Arial" w:cs="Arial"/>
                <w:color w:val="000000"/>
                <w:sz w:val="20"/>
                <w:szCs w:val="20"/>
              </w:rPr>
              <w:t>What is the best...and why?</w:t>
            </w:r>
            <w:r>
              <w:rPr>
                <w:rFonts w:ascii="Arial" w:hAnsi="Arial" w:cs="Arial"/>
                <w:color w:val="000000"/>
                <w:sz w:val="20"/>
                <w:szCs w:val="20"/>
              </w:rPr>
              <w:t xml:space="preserve"> (Source: </w:t>
            </w:r>
            <w:hyperlink r:id="rId40" w:anchor="guided" w:history="1">
              <w:r w:rsidRPr="00B14541">
                <w:rPr>
                  <w:rStyle w:val="Hyperlink"/>
                  <w:rFonts w:ascii="Arial" w:hAnsi="Arial" w:cs="Arial"/>
                  <w:sz w:val="20"/>
                  <w:szCs w:val="20"/>
                </w:rPr>
                <w:t>http://www.gdrc.org/kmgmt/c-learn/methods.html#guided</w:t>
              </w:r>
            </w:hyperlink>
            <w:r>
              <w:rPr>
                <w:rFonts w:ascii="Arial" w:hAnsi="Arial" w:cs="Arial"/>
                <w:color w:val="000000"/>
                <w:sz w:val="20"/>
                <w:szCs w:val="20"/>
              </w:rPr>
              <w:t xml:space="preserve"> )</w:t>
            </w:r>
          </w:p>
          <w:p w14:paraId="3ABA2E3D" w14:textId="77777777" w:rsidR="00EE48A8" w:rsidRDefault="00EE48A8" w:rsidP="00957F60">
            <w:pPr>
              <w:pStyle w:val="NormalWeb"/>
              <w:shd w:val="clear" w:color="auto" w:fill="FFFFFF" w:themeFill="background1"/>
              <w:spacing w:before="0" w:after="0"/>
              <w:rPr>
                <w:rFonts w:ascii="Arial" w:hAnsi="Arial" w:cs="Arial"/>
                <w:color w:val="000000"/>
                <w:sz w:val="20"/>
                <w:szCs w:val="20"/>
              </w:rPr>
            </w:pPr>
          </w:p>
          <w:p w14:paraId="138CB248" w14:textId="77777777" w:rsidR="00EE48A8" w:rsidRDefault="00EE48A8" w:rsidP="00957F60">
            <w:pPr>
              <w:pStyle w:val="NormalWeb"/>
              <w:numPr>
                <w:ilvl w:val="0"/>
                <w:numId w:val="40"/>
              </w:numPr>
              <w:shd w:val="clear" w:color="auto" w:fill="FFFFFF" w:themeFill="background1"/>
              <w:spacing w:before="0" w:after="0"/>
              <w:ind w:left="360"/>
              <w:rPr>
                <w:rFonts w:ascii="Arial" w:hAnsi="Arial" w:cs="Arial"/>
                <w:color w:val="000000"/>
                <w:sz w:val="20"/>
                <w:szCs w:val="20"/>
              </w:rPr>
            </w:pPr>
            <w:r w:rsidRPr="00FF51B6">
              <w:rPr>
                <w:rFonts w:ascii="Arial" w:hAnsi="Arial" w:cs="Arial"/>
                <w:b/>
                <w:color w:val="000000"/>
                <w:sz w:val="20"/>
                <w:szCs w:val="20"/>
              </w:rPr>
              <w:t>By Friday</w:t>
            </w:r>
            <w:r>
              <w:rPr>
                <w:rFonts w:ascii="Arial" w:hAnsi="Arial" w:cs="Arial"/>
                <w:color w:val="000000"/>
                <w:sz w:val="20"/>
                <w:szCs w:val="20"/>
              </w:rPr>
              <w:t>: Respond to at least 3 quiz questions from your classmates. If someone has already answered a question, pick an open question if there is one available. If someone has answered a question, but you have a different perspective on the answer, post your answer too.</w:t>
            </w:r>
          </w:p>
          <w:p w14:paraId="17A02FA7" w14:textId="77777777" w:rsidR="00EE48A8" w:rsidRDefault="00EE48A8" w:rsidP="00957F60">
            <w:pPr>
              <w:pStyle w:val="NormalWeb"/>
              <w:shd w:val="clear" w:color="auto" w:fill="FFFFFF" w:themeFill="background1"/>
              <w:spacing w:before="0" w:after="0"/>
              <w:ind w:left="360"/>
              <w:rPr>
                <w:rFonts w:ascii="Arial" w:hAnsi="Arial" w:cs="Arial"/>
                <w:color w:val="000000"/>
                <w:sz w:val="20"/>
                <w:szCs w:val="20"/>
              </w:rPr>
            </w:pPr>
          </w:p>
          <w:p w14:paraId="7750D5AF" w14:textId="77777777" w:rsidR="00EE48A8" w:rsidRDefault="00EE48A8" w:rsidP="00957F60">
            <w:pPr>
              <w:pStyle w:val="NormalWeb"/>
              <w:numPr>
                <w:ilvl w:val="0"/>
                <w:numId w:val="40"/>
              </w:numPr>
              <w:shd w:val="clear" w:color="auto" w:fill="FFFFFF" w:themeFill="background1"/>
              <w:spacing w:before="0" w:after="0"/>
              <w:ind w:left="360"/>
              <w:rPr>
                <w:rFonts w:ascii="Arial" w:hAnsi="Arial" w:cs="Arial"/>
                <w:color w:val="000000"/>
                <w:sz w:val="20"/>
                <w:szCs w:val="20"/>
              </w:rPr>
            </w:pPr>
            <w:r>
              <w:rPr>
                <w:rFonts w:ascii="Arial" w:hAnsi="Arial" w:cs="Arial"/>
                <w:b/>
                <w:color w:val="000000"/>
                <w:sz w:val="20"/>
                <w:szCs w:val="20"/>
              </w:rPr>
              <w:t>By Sunday</w:t>
            </w:r>
            <w:r w:rsidRPr="00FF51B6">
              <w:rPr>
                <w:rFonts w:ascii="Arial" w:hAnsi="Arial" w:cs="Arial"/>
                <w:color w:val="000000"/>
                <w:sz w:val="20"/>
                <w:szCs w:val="20"/>
              </w:rPr>
              <w:t>:</w:t>
            </w:r>
            <w:r>
              <w:rPr>
                <w:rFonts w:ascii="Arial" w:hAnsi="Arial" w:cs="Arial"/>
                <w:color w:val="000000"/>
                <w:sz w:val="20"/>
                <w:szCs w:val="20"/>
              </w:rPr>
              <w:t xml:space="preserve"> Read your classmates’ responses to your questions. Post a response to each of the questions you wrote to confirm your classmates answered correctly, or post the correct answer.</w:t>
            </w:r>
          </w:p>
          <w:p w14:paraId="7322875E" w14:textId="77777777" w:rsidR="00EE48A8" w:rsidRDefault="00EE48A8" w:rsidP="00957F60">
            <w:pPr>
              <w:pStyle w:val="NormalWeb"/>
              <w:shd w:val="clear" w:color="auto" w:fill="FFFFFF" w:themeFill="background1"/>
              <w:spacing w:before="0" w:after="0"/>
              <w:rPr>
                <w:rFonts w:ascii="Arial" w:hAnsi="Arial" w:cs="Arial"/>
                <w:color w:val="000000"/>
                <w:sz w:val="20"/>
                <w:szCs w:val="20"/>
              </w:rPr>
            </w:pPr>
          </w:p>
          <w:p w14:paraId="0EB01777" w14:textId="77777777" w:rsidR="005B033E" w:rsidRPr="00B12F83" w:rsidRDefault="00BD4D4D" w:rsidP="00957F60">
            <w:pPr>
              <w:pStyle w:val="NormalWeb"/>
              <w:shd w:val="clear" w:color="auto" w:fill="FFFFFF" w:themeFill="background1"/>
              <w:spacing w:before="0" w:after="0"/>
              <w:rPr>
                <w:rFonts w:ascii="Arial" w:hAnsi="Arial" w:cs="Arial"/>
                <w:b/>
                <w:color w:val="000000"/>
                <w:sz w:val="20"/>
                <w:szCs w:val="20"/>
              </w:rPr>
            </w:pPr>
            <w:r>
              <w:rPr>
                <w:rFonts w:ascii="Arial" w:hAnsi="Arial" w:cs="Arial"/>
                <w:color w:val="000000"/>
                <w:sz w:val="20"/>
                <w:szCs w:val="20"/>
              </w:rPr>
              <w:t>Were all the questions answered correctly by the class? If so, the class completed the Comprehension Challenge for this week!</w:t>
            </w:r>
          </w:p>
        </w:tc>
        <w:tc>
          <w:tcPr>
            <w:tcW w:w="1440" w:type="dxa"/>
            <w:tcBorders>
              <w:left w:val="single" w:sz="4" w:space="0" w:color="000000" w:themeColor="text1"/>
            </w:tcBorders>
            <w:shd w:val="clear" w:color="auto" w:fill="FFFFFF" w:themeFill="background1"/>
          </w:tcPr>
          <w:p w14:paraId="1480DC84" w14:textId="77777777" w:rsidR="005B033E" w:rsidRDefault="005B033E" w:rsidP="008340E4">
            <w:pPr>
              <w:tabs>
                <w:tab w:val="left" w:pos="0"/>
                <w:tab w:val="left" w:pos="3720"/>
              </w:tabs>
              <w:outlineLvl w:val="0"/>
              <w:rPr>
                <w:rFonts w:cs="Arial"/>
                <w:szCs w:val="20"/>
              </w:rPr>
            </w:pPr>
          </w:p>
        </w:tc>
        <w:tc>
          <w:tcPr>
            <w:tcW w:w="1440" w:type="dxa"/>
            <w:tcBorders>
              <w:left w:val="single" w:sz="4" w:space="0" w:color="000000" w:themeColor="text1"/>
            </w:tcBorders>
            <w:shd w:val="clear" w:color="auto" w:fill="FFFFFF" w:themeFill="background1"/>
          </w:tcPr>
          <w:p w14:paraId="2E9874D8" w14:textId="77777777" w:rsidR="005B033E" w:rsidRPr="005B10FE" w:rsidRDefault="005B033E" w:rsidP="008340E4">
            <w:pPr>
              <w:rPr>
                <w:rFonts w:cs="Arial"/>
                <w:b/>
                <w:i/>
                <w:szCs w:val="20"/>
              </w:rPr>
            </w:pPr>
            <w:r>
              <w:rPr>
                <w:rFonts w:cs="Arial"/>
                <w:szCs w:val="20"/>
              </w:rPr>
              <w:t>Posting questions, responding to classmates’ questions, and posting answers</w:t>
            </w:r>
            <w:r w:rsidR="00B179DC">
              <w:rPr>
                <w:rFonts w:cs="Arial"/>
                <w:szCs w:val="20"/>
              </w:rPr>
              <w:t xml:space="preserve"> </w:t>
            </w:r>
            <w:r>
              <w:rPr>
                <w:rFonts w:cs="Arial"/>
                <w:szCs w:val="20"/>
              </w:rPr>
              <w:t xml:space="preserve">= </w:t>
            </w:r>
            <w:r w:rsidR="001C62C2">
              <w:rPr>
                <w:rFonts w:cs="Arial"/>
                <w:b/>
                <w:szCs w:val="20"/>
              </w:rPr>
              <w:t>1.5</w:t>
            </w:r>
            <w:r>
              <w:rPr>
                <w:rFonts w:cs="Arial"/>
                <w:szCs w:val="20"/>
              </w:rPr>
              <w:t xml:space="preserve"> </w:t>
            </w:r>
            <w:r w:rsidRPr="00DD52E9">
              <w:rPr>
                <w:rFonts w:cs="Arial"/>
                <w:b/>
                <w:szCs w:val="20"/>
              </w:rPr>
              <w:t>hour</w:t>
            </w:r>
            <w:r w:rsidR="00DD52E9" w:rsidRPr="00DD52E9">
              <w:rPr>
                <w:rFonts w:cs="Arial"/>
                <w:b/>
                <w:szCs w:val="20"/>
              </w:rPr>
              <w:t>s</w:t>
            </w:r>
          </w:p>
        </w:tc>
      </w:tr>
      <w:tr w:rsidR="00B12F83" w:rsidRPr="005B10FE" w14:paraId="2A812B32" w14:textId="77777777" w:rsidTr="00957F60">
        <w:tc>
          <w:tcPr>
            <w:tcW w:w="10170" w:type="dxa"/>
            <w:gridSpan w:val="2"/>
            <w:shd w:val="clear" w:color="auto" w:fill="FFFFFF" w:themeFill="background1"/>
            <w:tcMar>
              <w:top w:w="115" w:type="dxa"/>
              <w:left w:w="115" w:type="dxa"/>
              <w:bottom w:w="115" w:type="dxa"/>
              <w:right w:w="115" w:type="dxa"/>
            </w:tcMar>
          </w:tcPr>
          <w:p w14:paraId="5C2802AB" w14:textId="77777777" w:rsidR="00B12F83" w:rsidRDefault="00B12F83" w:rsidP="00957F60">
            <w:pPr>
              <w:pStyle w:val="NormalWeb"/>
              <w:shd w:val="clear" w:color="auto" w:fill="FFFFFF" w:themeFill="background1"/>
              <w:spacing w:before="0" w:after="0"/>
              <w:rPr>
                <w:rFonts w:ascii="Arial" w:hAnsi="Arial" w:cs="Arial"/>
                <w:b/>
                <w:color w:val="000000"/>
                <w:sz w:val="20"/>
                <w:szCs w:val="20"/>
              </w:rPr>
            </w:pPr>
            <w:r w:rsidRPr="00B12F83">
              <w:rPr>
                <w:rFonts w:ascii="Arial" w:hAnsi="Arial" w:cs="Arial"/>
                <w:b/>
                <w:color w:val="000000"/>
                <w:sz w:val="20"/>
                <w:szCs w:val="20"/>
              </w:rPr>
              <w:t>Discussion Question 1</w:t>
            </w:r>
            <w:r w:rsidR="002F729D">
              <w:rPr>
                <w:rFonts w:ascii="Arial" w:hAnsi="Arial" w:cs="Arial"/>
                <w:b/>
                <w:color w:val="000000"/>
                <w:sz w:val="20"/>
                <w:szCs w:val="20"/>
              </w:rPr>
              <w:t>:</w:t>
            </w:r>
            <w:r w:rsidR="00D23559">
              <w:rPr>
                <w:rFonts w:ascii="Arial" w:hAnsi="Arial" w:cs="Arial"/>
                <w:b/>
                <w:color w:val="000000"/>
                <w:sz w:val="20"/>
                <w:szCs w:val="20"/>
              </w:rPr>
              <w:t xml:space="preserve"> Myt</w:t>
            </w:r>
            <w:r w:rsidR="002F729D">
              <w:rPr>
                <w:rFonts w:ascii="Arial" w:hAnsi="Arial" w:cs="Arial"/>
                <w:b/>
                <w:color w:val="000000"/>
                <w:sz w:val="20"/>
                <w:szCs w:val="20"/>
              </w:rPr>
              <w:t>history at the Movies</w:t>
            </w:r>
          </w:p>
          <w:p w14:paraId="05FB450C" w14:textId="77777777" w:rsidR="00BC51B5" w:rsidRDefault="00BC51B5" w:rsidP="00957F60">
            <w:pPr>
              <w:pStyle w:val="NormalWeb"/>
              <w:shd w:val="clear" w:color="auto" w:fill="FFFFFF" w:themeFill="background1"/>
              <w:spacing w:before="0" w:after="0"/>
              <w:rPr>
                <w:rFonts w:ascii="Arial" w:hAnsi="Arial" w:cs="Arial"/>
                <w:b/>
                <w:color w:val="000000"/>
                <w:sz w:val="20"/>
                <w:szCs w:val="20"/>
              </w:rPr>
            </w:pPr>
          </w:p>
          <w:p w14:paraId="1394988E" w14:textId="77777777" w:rsidR="00BC51B5" w:rsidRDefault="00BC51B5" w:rsidP="00957F60">
            <w:pPr>
              <w:shd w:val="clear" w:color="auto" w:fill="FFFFFF" w:themeFill="background1"/>
              <w:tabs>
                <w:tab w:val="left" w:pos="2329"/>
              </w:tabs>
              <w:rPr>
                <w:rFonts w:cs="Arial"/>
                <w:szCs w:val="20"/>
              </w:rPr>
            </w:pPr>
            <w:r w:rsidRPr="00875B5A">
              <w:rPr>
                <w:rFonts w:cs="Arial"/>
                <w:b/>
                <w:szCs w:val="20"/>
              </w:rPr>
              <w:t xml:space="preserve">Write </w:t>
            </w:r>
            <w:r w:rsidRPr="00875B5A">
              <w:rPr>
                <w:rFonts w:cs="Arial"/>
                <w:szCs w:val="20"/>
              </w:rPr>
              <w:t>a response to the following discussion question</w:t>
            </w:r>
            <w:r>
              <w:rPr>
                <w:rFonts w:cs="Arial"/>
                <w:szCs w:val="20"/>
              </w:rPr>
              <w:t>s</w:t>
            </w:r>
            <w:r w:rsidRPr="00875B5A">
              <w:rPr>
                <w:rFonts w:cs="Arial"/>
                <w:szCs w:val="20"/>
              </w:rPr>
              <w:t xml:space="preserve"> in the Discussion forum:</w:t>
            </w:r>
          </w:p>
          <w:p w14:paraId="46AD4618" w14:textId="77777777" w:rsidR="00BC51B5" w:rsidRDefault="00BC51B5" w:rsidP="00957F60">
            <w:pPr>
              <w:pStyle w:val="NormalWeb"/>
              <w:shd w:val="clear" w:color="auto" w:fill="FFFFFF" w:themeFill="background1"/>
              <w:spacing w:before="0" w:after="0"/>
              <w:rPr>
                <w:rFonts w:ascii="Arial" w:hAnsi="Arial" w:cs="Arial"/>
                <w:b/>
                <w:color w:val="000000"/>
                <w:sz w:val="20"/>
                <w:szCs w:val="20"/>
              </w:rPr>
            </w:pPr>
          </w:p>
          <w:p w14:paraId="0066DDA4" w14:textId="1750F4F6" w:rsidR="00BC51B5" w:rsidRDefault="002F729D" w:rsidP="00957F60">
            <w:pPr>
              <w:pStyle w:val="AssignmentsLevel2"/>
              <w:shd w:val="clear" w:color="auto" w:fill="FFFFFF" w:themeFill="background1"/>
            </w:pPr>
            <w:r>
              <w:t xml:space="preserve">Find an example of a movie depicting historical events or figures that was considered controversial because it either </w:t>
            </w:r>
            <w:r w:rsidR="00496E45">
              <w:t>(</w:t>
            </w:r>
            <w:r>
              <w:t xml:space="preserve">a) contributed to a historic myth by ignoring or distorting evidence of the past or </w:t>
            </w:r>
            <w:r w:rsidR="00496E45">
              <w:t>(</w:t>
            </w:r>
            <w:r>
              <w:t>b) tried to tell the “true” story, which conflicts with the widely a</w:t>
            </w:r>
            <w:r w:rsidR="00654061">
              <w:t>ccepted interpretation of figures</w:t>
            </w:r>
            <w:r>
              <w:t xml:space="preserve"> or events.</w:t>
            </w:r>
          </w:p>
          <w:p w14:paraId="055184AB" w14:textId="77777777" w:rsidR="002F729D" w:rsidRDefault="002F729D" w:rsidP="00957F60">
            <w:pPr>
              <w:pStyle w:val="AssignmentsLevel2"/>
              <w:numPr>
                <w:ilvl w:val="0"/>
                <w:numId w:val="0"/>
              </w:numPr>
              <w:shd w:val="clear" w:color="auto" w:fill="FFFFFF" w:themeFill="background1"/>
              <w:ind w:left="360"/>
            </w:pPr>
          </w:p>
          <w:p w14:paraId="235B4E6B" w14:textId="77777777" w:rsidR="002F729D" w:rsidRDefault="002F729D" w:rsidP="00957F60">
            <w:pPr>
              <w:pStyle w:val="AssignmentsLevel2"/>
              <w:shd w:val="clear" w:color="auto" w:fill="FFFFFF" w:themeFill="background1"/>
            </w:pPr>
            <w:r>
              <w:t>Summarize the controversy and include a link to an article, interview, or other source that outlines the controversy.</w:t>
            </w:r>
          </w:p>
          <w:p w14:paraId="00DC2CDD" w14:textId="77777777" w:rsidR="00BC51B5" w:rsidRDefault="00BC51B5" w:rsidP="00957F60">
            <w:pPr>
              <w:pStyle w:val="NormalWeb"/>
              <w:shd w:val="clear" w:color="auto" w:fill="FFFFFF" w:themeFill="background1"/>
              <w:spacing w:before="0" w:after="0"/>
              <w:rPr>
                <w:rFonts w:ascii="Arial" w:hAnsi="Arial" w:cs="Arial"/>
                <w:color w:val="000000"/>
                <w:sz w:val="20"/>
                <w:szCs w:val="20"/>
              </w:rPr>
            </w:pPr>
          </w:p>
          <w:p w14:paraId="19B1BA3F" w14:textId="42A6D822" w:rsidR="00BC51B5" w:rsidRPr="009A47C9" w:rsidRDefault="00BC51B5" w:rsidP="00957F60">
            <w:pPr>
              <w:shd w:val="clear" w:color="auto" w:fill="FFFFFF" w:themeFill="background1"/>
              <w:tabs>
                <w:tab w:val="left" w:pos="2329"/>
              </w:tabs>
              <w:rPr>
                <w:rFonts w:cs="Arial"/>
                <w:szCs w:val="20"/>
              </w:rPr>
            </w:pPr>
            <w:r w:rsidRPr="009A47C9">
              <w:rPr>
                <w:rFonts w:cs="Arial"/>
                <w:i/>
                <w:szCs w:val="20"/>
              </w:rPr>
              <w:t>Note.</w:t>
            </w:r>
            <w:r w:rsidRPr="009A47C9">
              <w:rPr>
                <w:rFonts w:cs="Arial"/>
                <w:szCs w:val="20"/>
              </w:rPr>
              <w:t xml:space="preserve"> Initial answers to the discussion question must be substantive and in the range of 250-400 words. Any references used should</w:t>
            </w:r>
            <w:r>
              <w:rPr>
                <w:rFonts w:cs="Arial"/>
                <w:szCs w:val="20"/>
              </w:rPr>
              <w:t xml:space="preserve"> be properly cited following MLA</w:t>
            </w:r>
            <w:r w:rsidRPr="009A47C9">
              <w:rPr>
                <w:rFonts w:cs="Arial"/>
                <w:szCs w:val="20"/>
              </w:rPr>
              <w:t xml:space="preserve"> formatting guidelines. Initial discussion question responses are due by 11:59 p.m. (Eastern </w:t>
            </w:r>
            <w:r w:rsidR="00496E45">
              <w:rPr>
                <w:rFonts w:cs="Arial"/>
                <w:szCs w:val="20"/>
              </w:rPr>
              <w:t>t</w:t>
            </w:r>
            <w:r w:rsidRPr="009A47C9">
              <w:rPr>
                <w:rFonts w:cs="Arial"/>
                <w:szCs w:val="20"/>
              </w:rPr>
              <w:t>ime) on Thursday.</w:t>
            </w:r>
          </w:p>
          <w:p w14:paraId="5242B534" w14:textId="77777777" w:rsidR="00BC51B5" w:rsidRPr="009A47C9" w:rsidRDefault="00BC51B5" w:rsidP="00957F60">
            <w:pPr>
              <w:shd w:val="clear" w:color="auto" w:fill="FFFFFF" w:themeFill="background1"/>
              <w:tabs>
                <w:tab w:val="left" w:pos="2329"/>
              </w:tabs>
              <w:rPr>
                <w:rFonts w:cs="Arial"/>
                <w:szCs w:val="20"/>
              </w:rPr>
            </w:pPr>
            <w:r w:rsidRPr="009A47C9">
              <w:rPr>
                <w:rFonts w:cs="Arial"/>
                <w:szCs w:val="20"/>
              </w:rPr>
              <w:tab/>
            </w:r>
          </w:p>
          <w:p w14:paraId="61B137BC" w14:textId="08480D07" w:rsidR="00BC51B5" w:rsidRPr="00957F60" w:rsidRDefault="00BC51B5" w:rsidP="00957F60">
            <w:pPr>
              <w:pStyle w:val="NormalWeb"/>
              <w:shd w:val="clear" w:color="auto" w:fill="FFFFFF" w:themeFill="background1"/>
              <w:spacing w:before="0" w:after="0"/>
              <w:rPr>
                <w:rFonts w:ascii="Arial" w:hAnsi="Arial" w:cs="Arial"/>
                <w:color w:val="000000"/>
                <w:sz w:val="20"/>
                <w:szCs w:val="20"/>
              </w:rPr>
            </w:pPr>
            <w:r w:rsidRPr="009A47C9">
              <w:rPr>
                <w:rFonts w:ascii="Arial" w:hAnsi="Arial" w:cs="Arial"/>
                <w:b/>
                <w:sz w:val="20"/>
                <w:szCs w:val="20"/>
              </w:rPr>
              <w:t>Write</w:t>
            </w:r>
            <w:r w:rsidRPr="009A47C9">
              <w:rPr>
                <w:rFonts w:ascii="Arial" w:hAnsi="Arial" w:cs="Arial"/>
                <w:sz w:val="20"/>
                <w:szCs w:val="20"/>
              </w:rPr>
              <w:t xml:space="preserve"> a substantive response to a minimum of three different students. All responses must be posted by 11:59 p.m. (Eastern </w:t>
            </w:r>
            <w:r w:rsidR="00496E45">
              <w:rPr>
                <w:rFonts w:ascii="Arial" w:hAnsi="Arial" w:cs="Arial"/>
                <w:sz w:val="20"/>
                <w:szCs w:val="20"/>
              </w:rPr>
              <w:t>t</w:t>
            </w:r>
            <w:r w:rsidRPr="009A47C9">
              <w:rPr>
                <w:rFonts w:ascii="Arial" w:hAnsi="Arial" w:cs="Arial"/>
                <w:sz w:val="20"/>
                <w:szCs w:val="20"/>
              </w:rPr>
              <w:t>ime) on Sunday.</w:t>
            </w:r>
          </w:p>
        </w:tc>
        <w:tc>
          <w:tcPr>
            <w:tcW w:w="1440" w:type="dxa"/>
            <w:tcBorders>
              <w:left w:val="single" w:sz="4" w:space="0" w:color="000000" w:themeColor="text1"/>
            </w:tcBorders>
            <w:shd w:val="clear" w:color="auto" w:fill="FFFFFF" w:themeFill="background1"/>
          </w:tcPr>
          <w:p w14:paraId="66B4167D" w14:textId="77777777" w:rsidR="00B12F83" w:rsidRDefault="002F729D" w:rsidP="008340E4">
            <w:pPr>
              <w:tabs>
                <w:tab w:val="left" w:pos="0"/>
                <w:tab w:val="left" w:pos="3720"/>
              </w:tabs>
              <w:outlineLvl w:val="0"/>
              <w:rPr>
                <w:rFonts w:cs="Arial"/>
                <w:szCs w:val="20"/>
              </w:rPr>
            </w:pPr>
            <w:r>
              <w:rPr>
                <w:rFonts w:cs="Arial"/>
                <w:szCs w:val="20"/>
              </w:rPr>
              <w:t>2.3, 2.4</w:t>
            </w:r>
          </w:p>
        </w:tc>
        <w:tc>
          <w:tcPr>
            <w:tcW w:w="1440" w:type="dxa"/>
            <w:tcBorders>
              <w:left w:val="single" w:sz="4" w:space="0" w:color="000000" w:themeColor="text1"/>
            </w:tcBorders>
            <w:shd w:val="clear" w:color="auto" w:fill="FFFFFF" w:themeFill="background1"/>
          </w:tcPr>
          <w:p w14:paraId="25CFA888" w14:textId="77777777" w:rsidR="00B12F83" w:rsidRPr="005B10FE" w:rsidRDefault="00BC51B5" w:rsidP="008340E4">
            <w:pPr>
              <w:rPr>
                <w:rFonts w:cs="Arial"/>
                <w:b/>
                <w:i/>
                <w:szCs w:val="20"/>
              </w:rPr>
            </w:pPr>
            <w:r w:rsidRPr="004625A0">
              <w:rPr>
                <w:rFonts w:cs="Arial"/>
                <w:szCs w:val="20"/>
              </w:rPr>
              <w:t xml:space="preserve">1 posting and responding to 3 students = </w:t>
            </w:r>
            <w:r w:rsidRPr="004625A0">
              <w:rPr>
                <w:rFonts w:cs="Arial"/>
                <w:b/>
                <w:szCs w:val="20"/>
              </w:rPr>
              <w:t>1</w:t>
            </w:r>
            <w:r w:rsidR="00BC0BFA">
              <w:rPr>
                <w:rFonts w:cs="Arial"/>
                <w:b/>
                <w:szCs w:val="20"/>
              </w:rPr>
              <w:t>.5</w:t>
            </w:r>
            <w:r w:rsidRPr="004625A0">
              <w:rPr>
                <w:rFonts w:cs="Arial"/>
                <w:b/>
                <w:szCs w:val="20"/>
              </w:rPr>
              <w:t xml:space="preserve"> hour</w:t>
            </w:r>
            <w:r w:rsidR="00BC0BFA">
              <w:rPr>
                <w:rFonts w:cs="Arial"/>
                <w:b/>
                <w:szCs w:val="20"/>
              </w:rPr>
              <w:t>s</w:t>
            </w:r>
          </w:p>
        </w:tc>
      </w:tr>
      <w:tr w:rsidR="00B12F83" w:rsidRPr="005B10FE" w14:paraId="2A27E9BE" w14:textId="77777777" w:rsidTr="00957F60">
        <w:tc>
          <w:tcPr>
            <w:tcW w:w="10170" w:type="dxa"/>
            <w:gridSpan w:val="2"/>
            <w:shd w:val="clear" w:color="auto" w:fill="FFFFFF" w:themeFill="background1"/>
            <w:tcMar>
              <w:top w:w="115" w:type="dxa"/>
              <w:left w:w="115" w:type="dxa"/>
              <w:bottom w:w="115" w:type="dxa"/>
              <w:right w:w="115" w:type="dxa"/>
            </w:tcMar>
          </w:tcPr>
          <w:p w14:paraId="3862E313" w14:textId="77777777" w:rsidR="00B12F83" w:rsidRDefault="00B12F83" w:rsidP="00957F60">
            <w:pPr>
              <w:pStyle w:val="NormalWeb"/>
              <w:shd w:val="clear" w:color="auto" w:fill="FFFFFF" w:themeFill="background1"/>
              <w:spacing w:before="0" w:after="0"/>
              <w:rPr>
                <w:rFonts w:ascii="Arial" w:hAnsi="Arial" w:cs="Arial"/>
                <w:b/>
                <w:color w:val="000000"/>
                <w:sz w:val="20"/>
                <w:szCs w:val="20"/>
              </w:rPr>
            </w:pPr>
            <w:r w:rsidRPr="00B12F83">
              <w:rPr>
                <w:rFonts w:ascii="Arial" w:hAnsi="Arial" w:cs="Arial"/>
                <w:b/>
                <w:color w:val="000000"/>
                <w:sz w:val="20"/>
                <w:szCs w:val="20"/>
              </w:rPr>
              <w:t xml:space="preserve">Discussion Question </w:t>
            </w:r>
            <w:r>
              <w:rPr>
                <w:rFonts w:ascii="Arial" w:hAnsi="Arial" w:cs="Arial"/>
                <w:b/>
                <w:color w:val="000000"/>
                <w:sz w:val="20"/>
                <w:szCs w:val="20"/>
              </w:rPr>
              <w:t>2</w:t>
            </w:r>
            <w:r w:rsidR="00961FE8">
              <w:rPr>
                <w:rFonts w:ascii="Arial" w:hAnsi="Arial" w:cs="Arial"/>
                <w:b/>
                <w:color w:val="000000"/>
                <w:sz w:val="20"/>
                <w:szCs w:val="20"/>
              </w:rPr>
              <w:t xml:space="preserve">: </w:t>
            </w:r>
            <w:r w:rsidR="003E7207">
              <w:rPr>
                <w:rFonts w:ascii="Arial" w:hAnsi="Arial" w:cs="Arial"/>
                <w:b/>
                <w:color w:val="000000"/>
                <w:sz w:val="20"/>
                <w:szCs w:val="20"/>
              </w:rPr>
              <w:t>History as a Story</w:t>
            </w:r>
          </w:p>
          <w:p w14:paraId="44AE1570" w14:textId="77777777" w:rsidR="00BC51B5" w:rsidRDefault="00BC51B5" w:rsidP="00957F60">
            <w:pPr>
              <w:pStyle w:val="NormalWeb"/>
              <w:shd w:val="clear" w:color="auto" w:fill="FFFFFF" w:themeFill="background1"/>
              <w:spacing w:before="0" w:after="0"/>
              <w:rPr>
                <w:rFonts w:ascii="Arial" w:hAnsi="Arial" w:cs="Arial"/>
                <w:b/>
                <w:color w:val="000000"/>
                <w:sz w:val="20"/>
                <w:szCs w:val="20"/>
              </w:rPr>
            </w:pPr>
          </w:p>
          <w:p w14:paraId="657932BE" w14:textId="77777777" w:rsidR="006F33A3" w:rsidRPr="003E7207" w:rsidRDefault="006F33A3" w:rsidP="00957F60">
            <w:pPr>
              <w:pStyle w:val="CommentText"/>
              <w:shd w:val="clear" w:color="auto" w:fill="FFFFFF" w:themeFill="background1"/>
            </w:pPr>
            <w:r w:rsidRPr="008D16B8">
              <w:rPr>
                <w:rFonts w:cs="Arial"/>
                <w:b/>
                <w:color w:val="000000"/>
              </w:rPr>
              <w:lastRenderedPageBreak/>
              <w:t>Read</w:t>
            </w:r>
            <w:r>
              <w:rPr>
                <w:rFonts w:cs="Arial"/>
                <w:color w:val="000000"/>
              </w:rPr>
              <w:t xml:space="preserve"> the sample pages from </w:t>
            </w:r>
            <w:r w:rsidRPr="003E7207">
              <w:rPr>
                <w:i/>
              </w:rPr>
              <w:t>Exterminate All the Brutes</w:t>
            </w:r>
            <w:r>
              <w:t>.</w:t>
            </w:r>
          </w:p>
          <w:p w14:paraId="759C80AE" w14:textId="77777777" w:rsidR="006F33A3" w:rsidRDefault="006F33A3" w:rsidP="00BC51B5">
            <w:pPr>
              <w:tabs>
                <w:tab w:val="left" w:pos="2329"/>
              </w:tabs>
              <w:rPr>
                <w:rFonts w:cs="Arial"/>
                <w:b/>
                <w:szCs w:val="20"/>
              </w:rPr>
            </w:pPr>
          </w:p>
          <w:p w14:paraId="1001955D" w14:textId="77777777" w:rsidR="00BC51B5" w:rsidRDefault="00BC51B5" w:rsidP="00957F60">
            <w:pPr>
              <w:shd w:val="clear" w:color="auto" w:fill="FFFFFF" w:themeFill="background1"/>
              <w:tabs>
                <w:tab w:val="left" w:pos="2329"/>
              </w:tabs>
              <w:rPr>
                <w:rFonts w:cs="Arial"/>
                <w:szCs w:val="20"/>
              </w:rPr>
            </w:pPr>
            <w:r w:rsidRPr="00875B5A">
              <w:rPr>
                <w:rFonts w:cs="Arial"/>
                <w:b/>
                <w:szCs w:val="20"/>
              </w:rPr>
              <w:t xml:space="preserve">Write </w:t>
            </w:r>
            <w:r w:rsidRPr="00875B5A">
              <w:rPr>
                <w:rFonts w:cs="Arial"/>
                <w:szCs w:val="20"/>
              </w:rPr>
              <w:t>a response to the following discussion question</w:t>
            </w:r>
            <w:r>
              <w:rPr>
                <w:rFonts w:cs="Arial"/>
                <w:szCs w:val="20"/>
              </w:rPr>
              <w:t>s</w:t>
            </w:r>
            <w:r w:rsidRPr="00875B5A">
              <w:rPr>
                <w:rFonts w:cs="Arial"/>
                <w:szCs w:val="20"/>
              </w:rPr>
              <w:t xml:space="preserve"> in the Discussion forum:</w:t>
            </w:r>
          </w:p>
          <w:p w14:paraId="27CBD7E5" w14:textId="77777777" w:rsidR="003E7207" w:rsidRDefault="003E7207" w:rsidP="00957F60">
            <w:pPr>
              <w:pStyle w:val="NormalWeb"/>
              <w:shd w:val="clear" w:color="auto" w:fill="FFFFFF" w:themeFill="background1"/>
              <w:spacing w:before="0" w:after="0"/>
              <w:rPr>
                <w:rFonts w:ascii="Arial" w:hAnsi="Arial" w:cs="Arial"/>
                <w:color w:val="000000"/>
                <w:sz w:val="20"/>
                <w:szCs w:val="20"/>
              </w:rPr>
            </w:pPr>
          </w:p>
          <w:p w14:paraId="52262E21" w14:textId="77777777" w:rsidR="003E7207" w:rsidRDefault="003E7207" w:rsidP="00957F60">
            <w:pPr>
              <w:pStyle w:val="AssignmentsLevel2"/>
              <w:shd w:val="clear" w:color="auto" w:fill="FFFFFF" w:themeFill="background1"/>
            </w:pPr>
            <w:r>
              <w:t xml:space="preserve">What are the benefits and drawbacks of reading postmodern history? How does the experience compare to reading a textbook? What are the implications if history is </w:t>
            </w:r>
            <w:r w:rsidR="00654061">
              <w:t>presented as</w:t>
            </w:r>
            <w:r>
              <w:t xml:space="preserve"> a “story” as opposed to factual truth</w:t>
            </w:r>
            <w:r w:rsidR="005B4274">
              <w:t xml:space="preserve">? </w:t>
            </w:r>
          </w:p>
          <w:p w14:paraId="1DC47BD6" w14:textId="77777777" w:rsidR="003E7207" w:rsidRDefault="003E7207" w:rsidP="00957F60">
            <w:pPr>
              <w:pStyle w:val="NormalWeb"/>
              <w:shd w:val="clear" w:color="auto" w:fill="FFFFFF" w:themeFill="background1"/>
              <w:spacing w:before="0" w:after="0"/>
              <w:rPr>
                <w:rFonts w:ascii="Arial" w:hAnsi="Arial" w:cs="Arial"/>
                <w:color w:val="000000"/>
                <w:sz w:val="20"/>
                <w:szCs w:val="20"/>
              </w:rPr>
            </w:pPr>
          </w:p>
          <w:p w14:paraId="15CF7E09" w14:textId="42E043C9" w:rsidR="00BC51B5" w:rsidRPr="009A47C9" w:rsidRDefault="00BC51B5" w:rsidP="00957F60">
            <w:pPr>
              <w:shd w:val="clear" w:color="auto" w:fill="FFFFFF" w:themeFill="background1"/>
              <w:tabs>
                <w:tab w:val="left" w:pos="2329"/>
              </w:tabs>
              <w:rPr>
                <w:rFonts w:cs="Arial"/>
                <w:szCs w:val="20"/>
              </w:rPr>
            </w:pPr>
            <w:r w:rsidRPr="009A47C9">
              <w:rPr>
                <w:rFonts w:cs="Arial"/>
                <w:i/>
                <w:szCs w:val="20"/>
              </w:rPr>
              <w:t>Note.</w:t>
            </w:r>
            <w:r w:rsidRPr="009A47C9">
              <w:rPr>
                <w:rFonts w:cs="Arial"/>
                <w:szCs w:val="20"/>
              </w:rPr>
              <w:t xml:space="preserve"> Initial answers to the discussion question must be substantive and in the range of 250-400 words. Any references used should</w:t>
            </w:r>
            <w:r>
              <w:rPr>
                <w:rFonts w:cs="Arial"/>
                <w:szCs w:val="20"/>
              </w:rPr>
              <w:t xml:space="preserve"> be properly cited following MLA</w:t>
            </w:r>
            <w:r w:rsidRPr="009A47C9">
              <w:rPr>
                <w:rFonts w:cs="Arial"/>
                <w:szCs w:val="20"/>
              </w:rPr>
              <w:t xml:space="preserve"> formatting guidelines. Initial discussion question responses are due by 11:59 p.m. (Eastern </w:t>
            </w:r>
            <w:r w:rsidR="00496E45">
              <w:rPr>
                <w:rFonts w:cs="Arial"/>
                <w:szCs w:val="20"/>
              </w:rPr>
              <w:t>t</w:t>
            </w:r>
            <w:r w:rsidRPr="009A47C9">
              <w:rPr>
                <w:rFonts w:cs="Arial"/>
                <w:szCs w:val="20"/>
              </w:rPr>
              <w:t>ime) on Thursday.</w:t>
            </w:r>
          </w:p>
          <w:p w14:paraId="5422E913" w14:textId="77777777" w:rsidR="00BC51B5" w:rsidRPr="009A47C9" w:rsidRDefault="00BC51B5" w:rsidP="00957F60">
            <w:pPr>
              <w:shd w:val="clear" w:color="auto" w:fill="FFFFFF" w:themeFill="background1"/>
              <w:tabs>
                <w:tab w:val="left" w:pos="2329"/>
              </w:tabs>
              <w:rPr>
                <w:rFonts w:cs="Arial"/>
                <w:szCs w:val="20"/>
              </w:rPr>
            </w:pPr>
            <w:r w:rsidRPr="009A47C9">
              <w:rPr>
                <w:rFonts w:cs="Arial"/>
                <w:szCs w:val="20"/>
              </w:rPr>
              <w:tab/>
            </w:r>
          </w:p>
          <w:p w14:paraId="5A545485" w14:textId="309556E7" w:rsidR="00BC51B5" w:rsidRPr="00B12F83" w:rsidRDefault="00BC51B5" w:rsidP="00957F60">
            <w:pPr>
              <w:pStyle w:val="NormalWeb"/>
              <w:shd w:val="clear" w:color="auto" w:fill="FFFFFF" w:themeFill="background1"/>
              <w:spacing w:before="0" w:after="0"/>
              <w:rPr>
                <w:rFonts w:ascii="Arial" w:hAnsi="Arial" w:cs="Arial"/>
                <w:b/>
                <w:color w:val="000000"/>
                <w:sz w:val="20"/>
                <w:szCs w:val="20"/>
              </w:rPr>
            </w:pPr>
            <w:r w:rsidRPr="009A47C9">
              <w:rPr>
                <w:rFonts w:ascii="Arial" w:hAnsi="Arial" w:cs="Arial"/>
                <w:b/>
                <w:sz w:val="20"/>
                <w:szCs w:val="20"/>
              </w:rPr>
              <w:t>Write</w:t>
            </w:r>
            <w:r w:rsidRPr="009A47C9">
              <w:rPr>
                <w:rFonts w:ascii="Arial" w:hAnsi="Arial" w:cs="Arial"/>
                <w:sz w:val="20"/>
                <w:szCs w:val="20"/>
              </w:rPr>
              <w:t xml:space="preserve"> a substantive response to a minimum of three different students. All responses must be posted by 11:59 p.m. (Eastern </w:t>
            </w:r>
            <w:r w:rsidR="00496E45">
              <w:rPr>
                <w:rFonts w:ascii="Arial" w:hAnsi="Arial" w:cs="Arial"/>
                <w:sz w:val="20"/>
                <w:szCs w:val="20"/>
              </w:rPr>
              <w:t>t</w:t>
            </w:r>
            <w:r w:rsidRPr="009A47C9">
              <w:rPr>
                <w:rFonts w:ascii="Arial" w:hAnsi="Arial" w:cs="Arial"/>
                <w:sz w:val="20"/>
                <w:szCs w:val="20"/>
              </w:rPr>
              <w:t>ime) on Sunday.</w:t>
            </w:r>
          </w:p>
        </w:tc>
        <w:tc>
          <w:tcPr>
            <w:tcW w:w="1440" w:type="dxa"/>
            <w:tcBorders>
              <w:left w:val="single" w:sz="4" w:space="0" w:color="000000" w:themeColor="text1"/>
            </w:tcBorders>
            <w:shd w:val="clear" w:color="auto" w:fill="FFFFFF" w:themeFill="background1"/>
          </w:tcPr>
          <w:p w14:paraId="703B4B41" w14:textId="77777777" w:rsidR="00B12F83" w:rsidRDefault="00D23559" w:rsidP="008340E4">
            <w:pPr>
              <w:tabs>
                <w:tab w:val="left" w:pos="0"/>
                <w:tab w:val="left" w:pos="3720"/>
              </w:tabs>
              <w:outlineLvl w:val="0"/>
              <w:rPr>
                <w:rFonts w:cs="Arial"/>
                <w:szCs w:val="20"/>
              </w:rPr>
            </w:pPr>
            <w:r>
              <w:rPr>
                <w:rFonts w:cs="Arial"/>
                <w:szCs w:val="20"/>
              </w:rPr>
              <w:lastRenderedPageBreak/>
              <w:t>2.1, 2.2</w:t>
            </w:r>
          </w:p>
        </w:tc>
        <w:tc>
          <w:tcPr>
            <w:tcW w:w="1440" w:type="dxa"/>
            <w:tcBorders>
              <w:left w:val="single" w:sz="4" w:space="0" w:color="000000" w:themeColor="text1"/>
            </w:tcBorders>
            <w:shd w:val="clear" w:color="auto" w:fill="FFFFFF" w:themeFill="background1"/>
          </w:tcPr>
          <w:p w14:paraId="2DC2EDC2" w14:textId="77777777" w:rsidR="00B12F83" w:rsidRPr="005B10FE" w:rsidRDefault="00BC51B5" w:rsidP="008340E4">
            <w:pPr>
              <w:rPr>
                <w:rFonts w:cs="Arial"/>
                <w:b/>
                <w:i/>
                <w:szCs w:val="20"/>
              </w:rPr>
            </w:pPr>
            <w:r w:rsidRPr="004625A0">
              <w:rPr>
                <w:rFonts w:cs="Arial"/>
                <w:szCs w:val="20"/>
              </w:rPr>
              <w:t xml:space="preserve">1 posting and responding to </w:t>
            </w:r>
            <w:r w:rsidRPr="004625A0">
              <w:rPr>
                <w:rFonts w:cs="Arial"/>
                <w:szCs w:val="20"/>
              </w:rPr>
              <w:lastRenderedPageBreak/>
              <w:t xml:space="preserve">3 students = </w:t>
            </w:r>
            <w:r w:rsidR="00DD52E9" w:rsidRPr="00DD52E9">
              <w:rPr>
                <w:rFonts w:cs="Arial"/>
                <w:b/>
                <w:szCs w:val="20"/>
              </w:rPr>
              <w:t>1.5 hours</w:t>
            </w:r>
          </w:p>
        </w:tc>
      </w:tr>
      <w:tr w:rsidR="00315029" w:rsidRPr="00842155" w14:paraId="3184A60D" w14:textId="77777777" w:rsidTr="005B10FE">
        <w:tc>
          <w:tcPr>
            <w:tcW w:w="10170" w:type="dxa"/>
            <w:gridSpan w:val="2"/>
            <w:tcMar>
              <w:top w:w="115" w:type="dxa"/>
              <w:left w:w="115" w:type="dxa"/>
              <w:bottom w:w="115" w:type="dxa"/>
              <w:right w:w="115" w:type="dxa"/>
            </w:tcMar>
          </w:tcPr>
          <w:p w14:paraId="583EF5B0" w14:textId="74BA3B75" w:rsidR="00315029" w:rsidRPr="0040774D" w:rsidRDefault="00056320" w:rsidP="005B10FE">
            <w:pPr>
              <w:tabs>
                <w:tab w:val="left" w:pos="2329"/>
              </w:tabs>
              <w:rPr>
                <w:rFonts w:cs="Arial"/>
                <w:b/>
                <w:szCs w:val="20"/>
              </w:rPr>
            </w:pPr>
            <w:r>
              <w:rPr>
                <w:rFonts w:cs="Arial"/>
                <w:b/>
                <w:szCs w:val="20"/>
              </w:rPr>
              <w:lastRenderedPageBreak/>
              <w:t xml:space="preserve">Objective History </w:t>
            </w:r>
            <w:r w:rsidR="000574FA">
              <w:rPr>
                <w:rFonts w:cs="Arial"/>
                <w:b/>
                <w:szCs w:val="20"/>
              </w:rPr>
              <w:t xml:space="preserve">Short </w:t>
            </w:r>
            <w:r w:rsidR="00654061">
              <w:rPr>
                <w:rFonts w:cs="Arial"/>
                <w:b/>
                <w:szCs w:val="20"/>
              </w:rPr>
              <w:t>Essay</w:t>
            </w:r>
            <w:r w:rsidR="00315029" w:rsidRPr="0040774D">
              <w:rPr>
                <w:rFonts w:cs="Arial"/>
                <w:b/>
                <w:szCs w:val="20"/>
              </w:rPr>
              <w:t xml:space="preserve"> </w:t>
            </w:r>
          </w:p>
          <w:p w14:paraId="02644EB6" w14:textId="77777777" w:rsidR="00315029" w:rsidRDefault="00315029" w:rsidP="005B10FE">
            <w:pPr>
              <w:tabs>
                <w:tab w:val="left" w:pos="2329"/>
              </w:tabs>
              <w:rPr>
                <w:rFonts w:cs="Arial"/>
                <w:szCs w:val="20"/>
              </w:rPr>
            </w:pPr>
          </w:p>
          <w:p w14:paraId="5D2C5390" w14:textId="2DB87446" w:rsidR="00315029" w:rsidRDefault="00315029" w:rsidP="005B10FE">
            <w:pPr>
              <w:tabs>
                <w:tab w:val="left" w:pos="2329"/>
              </w:tabs>
              <w:rPr>
                <w:rFonts w:cs="Arial"/>
                <w:szCs w:val="20"/>
              </w:rPr>
            </w:pPr>
            <w:r w:rsidRPr="0040774D">
              <w:rPr>
                <w:rFonts w:cs="Arial"/>
                <w:b/>
                <w:szCs w:val="20"/>
              </w:rPr>
              <w:t>Write</w:t>
            </w:r>
            <w:r w:rsidRPr="0040774D">
              <w:rPr>
                <w:rFonts w:cs="Arial"/>
                <w:szCs w:val="20"/>
              </w:rPr>
              <w:t xml:space="preserve"> a </w:t>
            </w:r>
            <w:r w:rsidR="000574FA">
              <w:t>675- to 1000</w:t>
            </w:r>
            <w:r w:rsidR="00056320">
              <w:t xml:space="preserve">-word </w:t>
            </w:r>
            <w:r w:rsidR="00056320">
              <w:rPr>
                <w:rFonts w:cs="Arial"/>
                <w:szCs w:val="20"/>
              </w:rPr>
              <w:t xml:space="preserve">essay </w:t>
            </w:r>
            <w:r>
              <w:rPr>
                <w:rFonts w:cs="Arial"/>
                <w:szCs w:val="20"/>
              </w:rPr>
              <w:t xml:space="preserve">discussing objective history. </w:t>
            </w:r>
            <w:r w:rsidRPr="0040774D">
              <w:rPr>
                <w:rFonts w:cs="Arial"/>
                <w:szCs w:val="20"/>
              </w:rPr>
              <w:t xml:space="preserve">Utilize the reading “Is History True?”  Consider the following questions: </w:t>
            </w:r>
          </w:p>
          <w:p w14:paraId="088EA50B" w14:textId="77777777" w:rsidR="00315029" w:rsidRDefault="00315029" w:rsidP="005B10FE">
            <w:pPr>
              <w:tabs>
                <w:tab w:val="left" w:pos="2329"/>
              </w:tabs>
              <w:rPr>
                <w:rFonts w:cs="Arial"/>
                <w:szCs w:val="20"/>
              </w:rPr>
            </w:pPr>
          </w:p>
          <w:p w14:paraId="635E466D" w14:textId="77777777" w:rsidR="00315029" w:rsidRPr="0040774D" w:rsidRDefault="00315029" w:rsidP="00C279E9">
            <w:pPr>
              <w:pStyle w:val="ListParagraph"/>
              <w:numPr>
                <w:ilvl w:val="0"/>
                <w:numId w:val="16"/>
              </w:numPr>
              <w:tabs>
                <w:tab w:val="left" w:pos="2329"/>
              </w:tabs>
              <w:rPr>
                <w:rFonts w:cs="Arial"/>
                <w:szCs w:val="20"/>
              </w:rPr>
            </w:pPr>
            <w:r w:rsidRPr="0040774D">
              <w:rPr>
                <w:rFonts w:cs="Arial"/>
                <w:szCs w:val="20"/>
              </w:rPr>
              <w:t>Is there such a thing as “true” history</w:t>
            </w:r>
            <w:r w:rsidR="005B4274">
              <w:rPr>
                <w:rFonts w:cs="Arial"/>
                <w:szCs w:val="20"/>
              </w:rPr>
              <w:t xml:space="preserve">? </w:t>
            </w:r>
          </w:p>
          <w:p w14:paraId="32C09C9D" w14:textId="77777777" w:rsidR="00315029" w:rsidRPr="0040774D" w:rsidRDefault="00315029" w:rsidP="00C279E9">
            <w:pPr>
              <w:pStyle w:val="ListParagraph"/>
              <w:numPr>
                <w:ilvl w:val="0"/>
                <w:numId w:val="16"/>
              </w:numPr>
              <w:tabs>
                <w:tab w:val="left" w:pos="2329"/>
              </w:tabs>
              <w:rPr>
                <w:rFonts w:cs="Arial"/>
                <w:szCs w:val="20"/>
              </w:rPr>
            </w:pPr>
            <w:r w:rsidRPr="0040774D">
              <w:rPr>
                <w:rFonts w:cs="Arial"/>
                <w:szCs w:val="20"/>
              </w:rPr>
              <w:t>Is objective history even possible</w:t>
            </w:r>
            <w:r w:rsidR="005B4274">
              <w:rPr>
                <w:rFonts w:cs="Arial"/>
                <w:szCs w:val="20"/>
              </w:rPr>
              <w:t xml:space="preserve">? </w:t>
            </w:r>
          </w:p>
          <w:p w14:paraId="224504C9" w14:textId="77777777" w:rsidR="00315029" w:rsidRPr="00315029" w:rsidRDefault="00315029" w:rsidP="00C279E9">
            <w:pPr>
              <w:pStyle w:val="ListParagraph"/>
              <w:numPr>
                <w:ilvl w:val="0"/>
                <w:numId w:val="16"/>
              </w:numPr>
              <w:tabs>
                <w:tab w:val="left" w:pos="2329"/>
              </w:tabs>
              <w:rPr>
                <w:rFonts w:cs="Arial"/>
                <w:color w:val="000000"/>
                <w:szCs w:val="20"/>
              </w:rPr>
            </w:pPr>
            <w:r w:rsidRPr="0040774D">
              <w:rPr>
                <w:rFonts w:cs="Arial"/>
                <w:szCs w:val="20"/>
              </w:rPr>
              <w:t xml:space="preserve">What is “mythistory?”  </w:t>
            </w:r>
          </w:p>
          <w:p w14:paraId="4CD54D03" w14:textId="77777777" w:rsidR="00315029" w:rsidRPr="00315029" w:rsidRDefault="00315029" w:rsidP="00C279E9">
            <w:pPr>
              <w:pStyle w:val="ListParagraph"/>
              <w:numPr>
                <w:ilvl w:val="0"/>
                <w:numId w:val="16"/>
              </w:numPr>
              <w:tabs>
                <w:tab w:val="left" w:pos="2329"/>
              </w:tabs>
              <w:rPr>
                <w:rFonts w:cs="Arial"/>
                <w:color w:val="000000"/>
                <w:szCs w:val="20"/>
              </w:rPr>
            </w:pPr>
            <w:r>
              <w:rPr>
                <w:rFonts w:cs="Arial"/>
                <w:szCs w:val="20"/>
              </w:rPr>
              <w:t>Whi</w:t>
            </w:r>
            <w:r w:rsidR="00654061">
              <w:rPr>
                <w:rFonts w:cs="Arial"/>
                <w:szCs w:val="20"/>
              </w:rPr>
              <w:t xml:space="preserve">ch historian do you agree with, </w:t>
            </w:r>
            <w:r>
              <w:rPr>
                <w:rFonts w:cs="Arial"/>
                <w:szCs w:val="20"/>
              </w:rPr>
              <w:t>Handlin or McNeil?</w:t>
            </w:r>
          </w:p>
          <w:p w14:paraId="2DF85C8F" w14:textId="77777777" w:rsidR="00C576DA" w:rsidRPr="00C576DA" w:rsidRDefault="00315029" w:rsidP="00C279E9">
            <w:pPr>
              <w:pStyle w:val="ListParagraph"/>
              <w:numPr>
                <w:ilvl w:val="0"/>
                <w:numId w:val="16"/>
              </w:numPr>
              <w:tabs>
                <w:tab w:val="left" w:pos="2329"/>
              </w:tabs>
              <w:rPr>
                <w:rFonts w:cs="Arial"/>
                <w:color w:val="000000"/>
                <w:szCs w:val="20"/>
              </w:rPr>
            </w:pPr>
            <w:r w:rsidRPr="0040774D">
              <w:rPr>
                <w:rFonts w:cs="Arial"/>
                <w:szCs w:val="20"/>
              </w:rPr>
              <w:t>Is it important that historians reach a consensus about events that happened the past? Why or why not?</w:t>
            </w:r>
          </w:p>
          <w:p w14:paraId="2C03A614" w14:textId="77777777" w:rsidR="00C576DA" w:rsidRDefault="00C576DA" w:rsidP="00C576DA">
            <w:pPr>
              <w:tabs>
                <w:tab w:val="left" w:pos="2329"/>
              </w:tabs>
              <w:rPr>
                <w:rFonts w:cs="Arial"/>
                <w:szCs w:val="20"/>
              </w:rPr>
            </w:pPr>
          </w:p>
          <w:p w14:paraId="230715B9" w14:textId="77777777" w:rsidR="00315029" w:rsidRDefault="00C576DA" w:rsidP="00C576DA">
            <w:pPr>
              <w:tabs>
                <w:tab w:val="left" w:pos="2329"/>
              </w:tabs>
              <w:rPr>
                <w:rFonts w:cs="Arial"/>
                <w:szCs w:val="20"/>
              </w:rPr>
            </w:pPr>
            <w:r w:rsidRPr="00654061">
              <w:rPr>
                <w:rFonts w:cs="Arial"/>
                <w:b/>
                <w:szCs w:val="20"/>
              </w:rPr>
              <w:t>Use</w:t>
            </w:r>
            <w:r>
              <w:rPr>
                <w:rFonts w:cs="Arial"/>
                <w:szCs w:val="20"/>
              </w:rPr>
              <w:t xml:space="preserve"> MLA format to cite any outside sources you use.</w:t>
            </w:r>
          </w:p>
          <w:p w14:paraId="61D9267B" w14:textId="77777777" w:rsidR="006F33A3" w:rsidRDefault="006F33A3" w:rsidP="00C576DA">
            <w:pPr>
              <w:tabs>
                <w:tab w:val="left" w:pos="2329"/>
              </w:tabs>
              <w:rPr>
                <w:rFonts w:cs="Arial"/>
                <w:szCs w:val="20"/>
              </w:rPr>
            </w:pPr>
          </w:p>
          <w:p w14:paraId="62A63970" w14:textId="77777777" w:rsidR="006F33A3" w:rsidRPr="00C576DA" w:rsidRDefault="006F33A3" w:rsidP="00C576DA">
            <w:pPr>
              <w:tabs>
                <w:tab w:val="left" w:pos="2329"/>
              </w:tabs>
              <w:rPr>
                <w:rFonts w:cs="Arial"/>
                <w:color w:val="000000"/>
                <w:szCs w:val="20"/>
              </w:rPr>
            </w:pPr>
            <w:r w:rsidRPr="008D16B8">
              <w:rPr>
                <w:rFonts w:cs="Arial"/>
                <w:b/>
                <w:szCs w:val="20"/>
              </w:rPr>
              <w:t>Submit</w:t>
            </w:r>
            <w:r>
              <w:rPr>
                <w:rFonts w:cs="Arial"/>
                <w:szCs w:val="20"/>
              </w:rPr>
              <w:t xml:space="preserve"> the essay to the instructor via Blackboard.</w:t>
            </w:r>
          </w:p>
        </w:tc>
        <w:tc>
          <w:tcPr>
            <w:tcW w:w="1440" w:type="dxa"/>
          </w:tcPr>
          <w:p w14:paraId="1DF66817" w14:textId="77777777" w:rsidR="00315029" w:rsidRPr="00842155" w:rsidRDefault="00315029" w:rsidP="005B10FE">
            <w:pPr>
              <w:tabs>
                <w:tab w:val="left" w:pos="2329"/>
              </w:tabs>
              <w:rPr>
                <w:rFonts w:cs="Arial"/>
                <w:szCs w:val="20"/>
              </w:rPr>
            </w:pPr>
            <w:r>
              <w:rPr>
                <w:rFonts w:cs="Arial"/>
                <w:szCs w:val="20"/>
              </w:rPr>
              <w:t>2.1, 2.2, 2.3</w:t>
            </w:r>
          </w:p>
        </w:tc>
        <w:tc>
          <w:tcPr>
            <w:tcW w:w="1440" w:type="dxa"/>
          </w:tcPr>
          <w:p w14:paraId="1103EB23" w14:textId="77777777" w:rsidR="00315029" w:rsidRDefault="00332F67" w:rsidP="005B10FE">
            <w:pPr>
              <w:tabs>
                <w:tab w:val="left" w:pos="2329"/>
              </w:tabs>
              <w:rPr>
                <w:rFonts w:cs="Arial"/>
                <w:szCs w:val="20"/>
              </w:rPr>
            </w:pPr>
            <w:r>
              <w:rPr>
                <w:rFonts w:cs="Arial"/>
                <w:szCs w:val="20"/>
              </w:rPr>
              <w:t>Instructor feedback</w:t>
            </w:r>
            <w:r w:rsidR="00B179DC">
              <w:rPr>
                <w:rFonts w:cs="Arial"/>
                <w:szCs w:val="20"/>
              </w:rPr>
              <w:t xml:space="preserve"> </w:t>
            </w:r>
            <w:r>
              <w:rPr>
                <w:rFonts w:cs="Arial"/>
                <w:szCs w:val="20"/>
              </w:rPr>
              <w:t>=</w:t>
            </w:r>
          </w:p>
          <w:p w14:paraId="5E605AB4" w14:textId="77777777" w:rsidR="00B179DC" w:rsidRPr="00B179DC" w:rsidRDefault="00B179DC" w:rsidP="005B10FE">
            <w:pPr>
              <w:tabs>
                <w:tab w:val="left" w:pos="2329"/>
              </w:tabs>
              <w:rPr>
                <w:rFonts w:cs="Arial"/>
                <w:b/>
                <w:szCs w:val="20"/>
              </w:rPr>
            </w:pPr>
            <w:r w:rsidRPr="00B179DC">
              <w:rPr>
                <w:rFonts w:cs="Arial"/>
                <w:b/>
                <w:szCs w:val="20"/>
              </w:rPr>
              <w:t>.5 hours</w:t>
            </w:r>
          </w:p>
        </w:tc>
      </w:tr>
      <w:tr w:rsidR="00315029" w:rsidRPr="00842155" w14:paraId="010BD162" w14:textId="77777777" w:rsidTr="005B10FE">
        <w:tc>
          <w:tcPr>
            <w:tcW w:w="10170" w:type="dxa"/>
            <w:gridSpan w:val="2"/>
            <w:tcMar>
              <w:top w:w="115" w:type="dxa"/>
              <w:left w:w="115" w:type="dxa"/>
              <w:bottom w:w="115" w:type="dxa"/>
              <w:right w:w="115" w:type="dxa"/>
            </w:tcMar>
          </w:tcPr>
          <w:p w14:paraId="48E30176" w14:textId="77777777" w:rsidR="006175C2" w:rsidRDefault="00857A82" w:rsidP="005B10FE">
            <w:pPr>
              <w:tabs>
                <w:tab w:val="left" w:pos="2329"/>
              </w:tabs>
              <w:rPr>
                <w:rFonts w:cs="Arial"/>
                <w:b/>
                <w:szCs w:val="20"/>
              </w:rPr>
            </w:pPr>
            <w:r w:rsidRPr="0042633B">
              <w:rPr>
                <w:rFonts w:cs="Arial"/>
                <w:b/>
                <w:i/>
                <w:szCs w:val="20"/>
              </w:rPr>
              <w:t>Taking Sides</w:t>
            </w:r>
            <w:r>
              <w:rPr>
                <w:rFonts w:cs="Arial"/>
                <w:b/>
                <w:szCs w:val="20"/>
              </w:rPr>
              <w:t xml:space="preserve"> Argument Analysis</w:t>
            </w:r>
          </w:p>
          <w:p w14:paraId="47BBE34F" w14:textId="77777777" w:rsidR="006175C2" w:rsidRDefault="006175C2" w:rsidP="005B10FE">
            <w:pPr>
              <w:tabs>
                <w:tab w:val="left" w:pos="2329"/>
              </w:tabs>
              <w:rPr>
                <w:rFonts w:cs="Arial"/>
                <w:b/>
                <w:szCs w:val="20"/>
              </w:rPr>
            </w:pPr>
          </w:p>
          <w:p w14:paraId="0E0C2691" w14:textId="77777777" w:rsidR="00315029" w:rsidRPr="0042633B" w:rsidRDefault="006175C2" w:rsidP="005B10FE">
            <w:pPr>
              <w:tabs>
                <w:tab w:val="left" w:pos="2329"/>
              </w:tabs>
              <w:rPr>
                <w:rFonts w:cs="Arial"/>
                <w:b/>
                <w:szCs w:val="20"/>
              </w:rPr>
            </w:pPr>
            <w:r w:rsidRPr="006175C2">
              <w:rPr>
                <w:rFonts w:cs="Arial"/>
                <w:szCs w:val="20"/>
              </w:rPr>
              <w:t xml:space="preserve">For this assignment, you will select a chapter </w:t>
            </w:r>
            <w:r>
              <w:rPr>
                <w:rFonts w:cs="Arial"/>
                <w:szCs w:val="20"/>
              </w:rPr>
              <w:t xml:space="preserve">and a historian’s viewpoint from the </w:t>
            </w:r>
            <w:r w:rsidRPr="006175C2">
              <w:rPr>
                <w:rFonts w:cs="Arial"/>
                <w:i/>
                <w:szCs w:val="20"/>
              </w:rPr>
              <w:t>Taking Sides</w:t>
            </w:r>
            <w:r>
              <w:rPr>
                <w:rFonts w:cs="Arial"/>
                <w:szCs w:val="20"/>
              </w:rPr>
              <w:t xml:space="preserve"> text </w:t>
            </w:r>
            <w:r w:rsidR="0042633B">
              <w:rPr>
                <w:rFonts w:cs="Arial"/>
                <w:szCs w:val="20"/>
              </w:rPr>
              <w:t xml:space="preserve">to analyze and present. </w:t>
            </w:r>
            <w:r w:rsidR="00D459AE">
              <w:rPr>
                <w:rFonts w:cs="Arial"/>
                <w:szCs w:val="20"/>
              </w:rPr>
              <w:t xml:space="preserve">Use the sign-up sheet </w:t>
            </w:r>
            <w:r w:rsidR="0042633B">
              <w:rPr>
                <w:rFonts w:cs="Arial"/>
                <w:szCs w:val="20"/>
              </w:rPr>
              <w:t xml:space="preserve">in the </w:t>
            </w:r>
            <w:r w:rsidR="0042633B" w:rsidRPr="00FA79DC">
              <w:rPr>
                <w:rFonts w:cs="Arial"/>
                <w:b/>
                <w:i/>
                <w:szCs w:val="20"/>
              </w:rPr>
              <w:t>Taking Sides</w:t>
            </w:r>
            <w:r w:rsidR="0042633B">
              <w:rPr>
                <w:rFonts w:cs="Arial"/>
                <w:b/>
                <w:szCs w:val="20"/>
              </w:rPr>
              <w:t xml:space="preserve"> Selection </w:t>
            </w:r>
            <w:r w:rsidR="0042633B" w:rsidRPr="0042633B">
              <w:rPr>
                <w:rFonts w:cs="Arial"/>
                <w:szCs w:val="20"/>
              </w:rPr>
              <w:t>learning activity</w:t>
            </w:r>
            <w:r w:rsidR="0042633B">
              <w:rPr>
                <w:rFonts w:cs="Arial"/>
                <w:szCs w:val="20"/>
              </w:rPr>
              <w:t xml:space="preserve"> </w:t>
            </w:r>
            <w:r w:rsidR="00D459AE">
              <w:rPr>
                <w:rFonts w:cs="Arial"/>
                <w:szCs w:val="20"/>
              </w:rPr>
              <w:t xml:space="preserve">to add your name to </w:t>
            </w:r>
            <w:r w:rsidR="0042633B">
              <w:rPr>
                <w:rFonts w:cs="Arial"/>
                <w:szCs w:val="20"/>
              </w:rPr>
              <w:t>your choice of chapter and historian</w:t>
            </w:r>
            <w:r w:rsidR="00332F67">
              <w:rPr>
                <w:rFonts w:cs="Arial"/>
                <w:szCs w:val="20"/>
              </w:rPr>
              <w:t xml:space="preserve"> if you have not already</w:t>
            </w:r>
            <w:r w:rsidR="00D459AE">
              <w:rPr>
                <w:rFonts w:cs="Arial"/>
                <w:szCs w:val="20"/>
              </w:rPr>
              <w:t>. The selections are first come, first served</w:t>
            </w:r>
            <w:r>
              <w:rPr>
                <w:rFonts w:cs="Arial"/>
                <w:szCs w:val="20"/>
              </w:rPr>
              <w:t>.</w:t>
            </w:r>
          </w:p>
          <w:p w14:paraId="03304C7D" w14:textId="77777777" w:rsidR="00961FE8" w:rsidRPr="006175C2" w:rsidRDefault="00961FE8" w:rsidP="005B10FE">
            <w:pPr>
              <w:tabs>
                <w:tab w:val="left" w:pos="2329"/>
              </w:tabs>
              <w:rPr>
                <w:rFonts w:cs="Arial"/>
                <w:szCs w:val="20"/>
              </w:rPr>
            </w:pPr>
          </w:p>
          <w:p w14:paraId="6EF319A5" w14:textId="6C33B06F" w:rsidR="00961FE8" w:rsidRPr="006175C2" w:rsidRDefault="00961FE8" w:rsidP="005B10FE">
            <w:pPr>
              <w:tabs>
                <w:tab w:val="left" w:pos="2329"/>
              </w:tabs>
              <w:rPr>
                <w:rFonts w:cs="Arial"/>
                <w:szCs w:val="20"/>
              </w:rPr>
            </w:pPr>
            <w:r w:rsidRPr="006175C2">
              <w:rPr>
                <w:rFonts w:cs="Arial"/>
                <w:b/>
                <w:szCs w:val="20"/>
              </w:rPr>
              <w:t>Create</w:t>
            </w:r>
            <w:r w:rsidRPr="006175C2">
              <w:rPr>
                <w:rFonts w:cs="Arial"/>
                <w:szCs w:val="20"/>
              </w:rPr>
              <w:t xml:space="preserve"> a </w:t>
            </w:r>
            <w:r w:rsidR="006175C2">
              <w:rPr>
                <w:rFonts w:cs="Arial"/>
                <w:szCs w:val="20"/>
              </w:rPr>
              <w:t>6-</w:t>
            </w:r>
            <w:r w:rsidR="00496E45">
              <w:rPr>
                <w:rFonts w:cs="Arial"/>
                <w:szCs w:val="20"/>
              </w:rPr>
              <w:t xml:space="preserve"> to </w:t>
            </w:r>
            <w:r w:rsidR="006175C2">
              <w:rPr>
                <w:rFonts w:cs="Arial"/>
                <w:szCs w:val="20"/>
              </w:rPr>
              <w:t>8</w:t>
            </w:r>
            <w:r w:rsidR="00496E45">
              <w:rPr>
                <w:rFonts w:cs="Arial"/>
                <w:szCs w:val="20"/>
              </w:rPr>
              <w:t>-</w:t>
            </w:r>
            <w:r w:rsidR="006175C2">
              <w:rPr>
                <w:rFonts w:cs="Arial"/>
                <w:szCs w:val="20"/>
              </w:rPr>
              <w:t xml:space="preserve">slide </w:t>
            </w:r>
            <w:r w:rsidRPr="006175C2">
              <w:rPr>
                <w:rFonts w:cs="Arial"/>
                <w:szCs w:val="20"/>
              </w:rPr>
              <w:t xml:space="preserve">presentation </w:t>
            </w:r>
            <w:r w:rsidR="006175C2">
              <w:rPr>
                <w:rFonts w:cs="Arial"/>
                <w:szCs w:val="20"/>
              </w:rPr>
              <w:t>that you will use to share th</w:t>
            </w:r>
            <w:r w:rsidR="00654061">
              <w:rPr>
                <w:rFonts w:cs="Arial"/>
                <w:szCs w:val="20"/>
              </w:rPr>
              <w:t xml:space="preserve">e argument with your classmates. </w:t>
            </w:r>
            <w:r w:rsidR="00DB3F35" w:rsidRPr="006C60CC">
              <w:rPr>
                <w:rFonts w:cs="Arial"/>
                <w:szCs w:val="20"/>
              </w:rPr>
              <w:t>You do not need to include narration or speaker notes for this presentation. Include all the pertinent information on the slides themselves.</w:t>
            </w:r>
            <w:r w:rsidR="00DB3F35">
              <w:rPr>
                <w:rFonts w:cs="Arial"/>
                <w:szCs w:val="20"/>
              </w:rPr>
              <w:t xml:space="preserve"> </w:t>
            </w:r>
            <w:r w:rsidR="00654061">
              <w:rPr>
                <w:rFonts w:cs="Arial"/>
                <w:szCs w:val="20"/>
              </w:rPr>
              <w:t>Do the following in your presentation</w:t>
            </w:r>
            <w:r w:rsidR="00A90128">
              <w:rPr>
                <w:rFonts w:cs="Arial"/>
                <w:szCs w:val="20"/>
              </w:rPr>
              <w:t>:</w:t>
            </w:r>
          </w:p>
          <w:p w14:paraId="7F2BBEA9" w14:textId="77777777" w:rsidR="00857A82" w:rsidRPr="006175C2" w:rsidRDefault="00857A82" w:rsidP="005B10FE">
            <w:pPr>
              <w:tabs>
                <w:tab w:val="left" w:pos="2329"/>
              </w:tabs>
              <w:rPr>
                <w:rFonts w:cs="Arial"/>
                <w:color w:val="FF0000"/>
                <w:szCs w:val="20"/>
              </w:rPr>
            </w:pPr>
          </w:p>
          <w:p w14:paraId="4C3E4391" w14:textId="77777777" w:rsidR="0080171C" w:rsidRDefault="00A90128" w:rsidP="008D16B8">
            <w:pPr>
              <w:pStyle w:val="AssignmentsLevel2"/>
            </w:pPr>
            <w:r>
              <w:t xml:space="preserve">Find and share </w:t>
            </w:r>
            <w:r w:rsidR="003E7207">
              <w:t>additional resources covering the event</w:t>
            </w:r>
            <w:r w:rsidR="00712A53">
              <w:t xml:space="preserve"> or issue</w:t>
            </w:r>
            <w:r>
              <w:t xml:space="preserve"> and </w:t>
            </w:r>
            <w:r w:rsidR="003E7207">
              <w:t>s</w:t>
            </w:r>
            <w:r w:rsidR="00712A53">
              <w:t xml:space="preserve">ummarize its </w:t>
            </w:r>
            <w:r w:rsidR="0080171C" w:rsidRPr="006175C2">
              <w:t>historical context</w:t>
            </w:r>
            <w:r w:rsidR="003E7207">
              <w:t xml:space="preserve">. </w:t>
            </w:r>
          </w:p>
          <w:p w14:paraId="0BB2FA5B" w14:textId="77777777" w:rsidR="00712A53" w:rsidRDefault="003E7207" w:rsidP="008D16B8">
            <w:pPr>
              <w:pStyle w:val="AssignmentsLevel2"/>
            </w:pPr>
            <w:r>
              <w:t xml:space="preserve">Summarize both </w:t>
            </w:r>
            <w:r w:rsidR="00A90128">
              <w:t xml:space="preserve">historians’ </w:t>
            </w:r>
            <w:r>
              <w:t xml:space="preserve">arguments. Explain why your selected historian’s argument is stronger. </w:t>
            </w:r>
          </w:p>
          <w:p w14:paraId="6C3B1F04" w14:textId="77777777" w:rsidR="00857A82" w:rsidRDefault="00A90128" w:rsidP="008D16B8">
            <w:pPr>
              <w:pStyle w:val="AssignmentsLevel2"/>
            </w:pPr>
            <w:r>
              <w:t>Explain how your selected</w:t>
            </w:r>
            <w:r w:rsidR="0080171C" w:rsidRPr="003E7207">
              <w:t xml:space="preserve"> hi</w:t>
            </w:r>
            <w:r w:rsidR="00712A53">
              <w:t>storian prove</w:t>
            </w:r>
            <w:r>
              <w:t>s his or her argument and identify w</w:t>
            </w:r>
            <w:r w:rsidR="00315029" w:rsidRPr="00712A53">
              <w:t xml:space="preserve">hat types of sources </w:t>
            </w:r>
            <w:r>
              <w:t>he or she used.</w:t>
            </w:r>
          </w:p>
          <w:p w14:paraId="3DE2D10D" w14:textId="77777777" w:rsidR="00F542C2" w:rsidRDefault="00F542C2" w:rsidP="00F542C2">
            <w:pPr>
              <w:pStyle w:val="AssignmentsLevel2"/>
              <w:numPr>
                <w:ilvl w:val="0"/>
                <w:numId w:val="0"/>
              </w:numPr>
              <w:ind w:left="360" w:hanging="360"/>
            </w:pPr>
          </w:p>
          <w:p w14:paraId="417AA4E2" w14:textId="36D04A99" w:rsidR="00F542C2" w:rsidRPr="00DB3F35" w:rsidRDefault="00DB3F35" w:rsidP="00DB3F35">
            <w:pPr>
              <w:tabs>
                <w:tab w:val="left" w:pos="2329"/>
              </w:tabs>
              <w:rPr>
                <w:rFonts w:cs="Arial"/>
                <w:b/>
                <w:szCs w:val="20"/>
              </w:rPr>
            </w:pPr>
            <w:r w:rsidRPr="00DB3F35">
              <w:rPr>
                <w:b/>
              </w:rPr>
              <w:t>Post</w:t>
            </w:r>
            <w:r>
              <w:t xml:space="preserve"> your presentation to the </w:t>
            </w:r>
            <w:r w:rsidRPr="00DB3F35">
              <w:rPr>
                <w:rFonts w:cs="Arial"/>
                <w:i/>
                <w:szCs w:val="20"/>
              </w:rPr>
              <w:t>Taking Sides</w:t>
            </w:r>
            <w:r w:rsidRPr="00DB3F35">
              <w:rPr>
                <w:rFonts w:cs="Arial"/>
                <w:szCs w:val="20"/>
              </w:rPr>
              <w:t xml:space="preserve"> Argument Analysis</w:t>
            </w:r>
            <w:r>
              <w:rPr>
                <w:rFonts w:cs="Arial"/>
                <w:szCs w:val="20"/>
              </w:rPr>
              <w:t xml:space="preserve"> discussion forum.</w:t>
            </w:r>
          </w:p>
          <w:p w14:paraId="3321D1DE" w14:textId="77777777" w:rsidR="00B23737" w:rsidRPr="00712A53" w:rsidRDefault="00B23737" w:rsidP="00B23737">
            <w:pPr>
              <w:pStyle w:val="ListParagraph"/>
              <w:tabs>
                <w:tab w:val="left" w:pos="2329"/>
              </w:tabs>
              <w:rPr>
                <w:rFonts w:cs="Arial"/>
                <w:szCs w:val="20"/>
              </w:rPr>
            </w:pPr>
          </w:p>
          <w:p w14:paraId="337CFD67" w14:textId="3816C759" w:rsidR="0080171C" w:rsidRPr="003E7207" w:rsidRDefault="00DB3F35" w:rsidP="00DB3F35">
            <w:pPr>
              <w:tabs>
                <w:tab w:val="left" w:pos="2329"/>
              </w:tabs>
              <w:rPr>
                <w:rFonts w:cs="Arial"/>
                <w:szCs w:val="20"/>
              </w:rPr>
            </w:pPr>
            <w:r>
              <w:rPr>
                <w:rFonts w:cs="Arial"/>
                <w:b/>
                <w:szCs w:val="20"/>
              </w:rPr>
              <w:t>Review</w:t>
            </w:r>
            <w:r w:rsidR="00B23737">
              <w:rPr>
                <w:rFonts w:cs="Arial"/>
                <w:szCs w:val="20"/>
              </w:rPr>
              <w:t xml:space="preserve"> 2 or 3 of your classmates’ presentations to see where they stand on the issues of early American history. </w:t>
            </w:r>
            <w:r>
              <w:rPr>
                <w:rFonts w:cs="Arial"/>
                <w:szCs w:val="20"/>
              </w:rPr>
              <w:t>In particular, review the</w:t>
            </w:r>
            <w:r w:rsidR="00B23737">
              <w:rPr>
                <w:rFonts w:cs="Arial"/>
                <w:szCs w:val="20"/>
              </w:rPr>
              <w:t xml:space="preserve"> opposing viewpoint </w:t>
            </w:r>
            <w:r>
              <w:rPr>
                <w:rFonts w:cs="Arial"/>
                <w:szCs w:val="20"/>
              </w:rPr>
              <w:t>from your chapter if it</w:t>
            </w:r>
            <w:r w:rsidR="00B23737">
              <w:rPr>
                <w:rFonts w:cs="Arial"/>
                <w:szCs w:val="20"/>
              </w:rPr>
              <w:t xml:space="preserve"> is </w:t>
            </w:r>
            <w:r>
              <w:rPr>
                <w:rFonts w:cs="Arial"/>
                <w:szCs w:val="20"/>
              </w:rPr>
              <w:t>presented by another student.</w:t>
            </w:r>
          </w:p>
        </w:tc>
        <w:tc>
          <w:tcPr>
            <w:tcW w:w="1440" w:type="dxa"/>
          </w:tcPr>
          <w:p w14:paraId="5D122465" w14:textId="77777777" w:rsidR="00315029" w:rsidRPr="00842155" w:rsidRDefault="00315029" w:rsidP="005B10FE">
            <w:pPr>
              <w:tabs>
                <w:tab w:val="left" w:pos="2329"/>
              </w:tabs>
              <w:rPr>
                <w:rFonts w:cs="Arial"/>
                <w:szCs w:val="20"/>
              </w:rPr>
            </w:pPr>
            <w:r>
              <w:rPr>
                <w:rFonts w:cs="Arial"/>
                <w:szCs w:val="20"/>
              </w:rPr>
              <w:lastRenderedPageBreak/>
              <w:t>2.4</w:t>
            </w:r>
          </w:p>
        </w:tc>
        <w:tc>
          <w:tcPr>
            <w:tcW w:w="1440" w:type="dxa"/>
          </w:tcPr>
          <w:p w14:paraId="1C0B1794" w14:textId="77777777" w:rsidR="00B179DC" w:rsidRDefault="00B179DC" w:rsidP="00B179DC">
            <w:pPr>
              <w:tabs>
                <w:tab w:val="left" w:pos="2329"/>
              </w:tabs>
              <w:rPr>
                <w:rFonts w:cs="Arial"/>
                <w:szCs w:val="20"/>
              </w:rPr>
            </w:pPr>
            <w:r>
              <w:rPr>
                <w:rFonts w:cs="Arial"/>
                <w:szCs w:val="20"/>
              </w:rPr>
              <w:t>Instructor feedback</w:t>
            </w:r>
            <w:r w:rsidR="00654061">
              <w:rPr>
                <w:rFonts w:cs="Arial"/>
                <w:szCs w:val="20"/>
              </w:rPr>
              <w:t>, viewing other classmates’ presentations</w:t>
            </w:r>
            <w:r>
              <w:rPr>
                <w:rFonts w:cs="Arial"/>
                <w:szCs w:val="20"/>
              </w:rPr>
              <w:t xml:space="preserve"> =</w:t>
            </w:r>
          </w:p>
          <w:p w14:paraId="709436EB" w14:textId="77777777" w:rsidR="00315029" w:rsidRPr="00842155" w:rsidRDefault="00654061" w:rsidP="00B179DC">
            <w:pPr>
              <w:tabs>
                <w:tab w:val="left" w:pos="2329"/>
              </w:tabs>
              <w:rPr>
                <w:rFonts w:cs="Arial"/>
                <w:szCs w:val="20"/>
              </w:rPr>
            </w:pPr>
            <w:r>
              <w:rPr>
                <w:rFonts w:cs="Arial"/>
                <w:b/>
                <w:szCs w:val="20"/>
              </w:rPr>
              <w:t>1</w:t>
            </w:r>
            <w:r w:rsidR="00B179DC" w:rsidRPr="00B179DC">
              <w:rPr>
                <w:rFonts w:cs="Arial"/>
                <w:b/>
                <w:szCs w:val="20"/>
              </w:rPr>
              <w:t xml:space="preserve"> hour</w:t>
            </w:r>
          </w:p>
        </w:tc>
      </w:tr>
      <w:tr w:rsidR="00C576DA" w:rsidRPr="00842155" w14:paraId="13A0D09D" w14:textId="77777777" w:rsidTr="00B179DC">
        <w:tc>
          <w:tcPr>
            <w:tcW w:w="10170" w:type="dxa"/>
            <w:gridSpan w:val="2"/>
            <w:shd w:val="clear" w:color="auto" w:fill="E9E9E9" w:themeFill="background2" w:themeFillTint="66"/>
            <w:tcMar>
              <w:top w:w="115" w:type="dxa"/>
              <w:left w:w="115" w:type="dxa"/>
              <w:bottom w:w="115" w:type="dxa"/>
              <w:right w:w="115" w:type="dxa"/>
            </w:tcMar>
          </w:tcPr>
          <w:p w14:paraId="3D6C4164" w14:textId="77777777" w:rsidR="00C576DA" w:rsidRDefault="00C576DA" w:rsidP="005B10FE">
            <w:pPr>
              <w:tabs>
                <w:tab w:val="left" w:pos="2329"/>
              </w:tabs>
              <w:rPr>
                <w:rFonts w:cs="Arial"/>
                <w:b/>
                <w:szCs w:val="20"/>
              </w:rPr>
            </w:pPr>
            <w:r w:rsidRPr="00842155">
              <w:rPr>
                <w:rFonts w:cs="Arial"/>
                <w:b/>
                <w:szCs w:val="20"/>
              </w:rPr>
              <w:t>Total</w:t>
            </w:r>
          </w:p>
        </w:tc>
        <w:tc>
          <w:tcPr>
            <w:tcW w:w="1440" w:type="dxa"/>
            <w:shd w:val="clear" w:color="auto" w:fill="E9E9E9" w:themeFill="background2" w:themeFillTint="66"/>
          </w:tcPr>
          <w:p w14:paraId="7D157A48" w14:textId="77777777" w:rsidR="00C576DA" w:rsidRDefault="00C576DA" w:rsidP="005B10FE">
            <w:pPr>
              <w:tabs>
                <w:tab w:val="left" w:pos="2329"/>
              </w:tabs>
              <w:rPr>
                <w:rFonts w:cs="Arial"/>
                <w:szCs w:val="20"/>
              </w:rPr>
            </w:pPr>
          </w:p>
        </w:tc>
        <w:tc>
          <w:tcPr>
            <w:tcW w:w="1440" w:type="dxa"/>
            <w:shd w:val="clear" w:color="auto" w:fill="E9E9E9" w:themeFill="background2" w:themeFillTint="66"/>
          </w:tcPr>
          <w:p w14:paraId="3C012979" w14:textId="77777777" w:rsidR="00C576DA" w:rsidRPr="00B179DC" w:rsidRDefault="00654061" w:rsidP="005B10FE">
            <w:pPr>
              <w:tabs>
                <w:tab w:val="left" w:pos="2329"/>
              </w:tabs>
              <w:rPr>
                <w:rFonts w:cs="Arial"/>
                <w:b/>
                <w:szCs w:val="20"/>
              </w:rPr>
            </w:pPr>
            <w:r>
              <w:rPr>
                <w:rFonts w:cs="Arial"/>
                <w:b/>
                <w:szCs w:val="20"/>
              </w:rPr>
              <w:t>6</w:t>
            </w:r>
            <w:r w:rsidR="00B179DC" w:rsidRPr="00B179DC">
              <w:rPr>
                <w:rFonts w:cs="Arial"/>
                <w:b/>
                <w:szCs w:val="20"/>
              </w:rPr>
              <w:t xml:space="preserve"> hours</w:t>
            </w:r>
          </w:p>
        </w:tc>
      </w:tr>
    </w:tbl>
    <w:p w14:paraId="1B6FDFB8" w14:textId="77777777" w:rsidR="005B10FE" w:rsidRPr="00035EB6" w:rsidRDefault="005B10FE" w:rsidP="008867EB">
      <w:pPr>
        <w:pStyle w:val="AssignmentsLevel2"/>
        <w:numPr>
          <w:ilvl w:val="0"/>
          <w:numId w:val="0"/>
        </w:numPr>
        <w:rPr>
          <w:sz w:val="22"/>
        </w:rPr>
      </w:pPr>
    </w:p>
    <w:p w14:paraId="2DE650AA" w14:textId="77777777" w:rsidR="00503337" w:rsidRPr="00606CC3" w:rsidRDefault="00503337" w:rsidP="00503337">
      <w:pPr>
        <w:tabs>
          <w:tab w:val="left" w:pos="0"/>
        </w:tabs>
        <w:rPr>
          <w:rFonts w:cs="Arial"/>
          <w:b/>
          <w:color w:val="9C2C2A"/>
          <w:sz w:val="22"/>
          <w:szCs w:val="22"/>
        </w:rPr>
      </w:pPr>
      <w:r>
        <w:rPr>
          <w:rFonts w:cs="Arial"/>
          <w:b/>
          <w:color w:val="9C2C2A"/>
          <w:sz w:val="22"/>
          <w:szCs w:val="22"/>
        </w:rPr>
        <w:t xml:space="preserve">Faculty </w:t>
      </w:r>
      <w:r w:rsidRPr="00606CC3">
        <w:rPr>
          <w:rFonts w:cs="Arial"/>
          <w:b/>
          <w:color w:val="9C2C2A"/>
          <w:sz w:val="22"/>
          <w:szCs w:val="22"/>
        </w:rPr>
        <w:t>Notes</w:t>
      </w:r>
    </w:p>
    <w:p w14:paraId="77B153C9" w14:textId="77777777" w:rsidR="00503337" w:rsidRDefault="00503337" w:rsidP="00503337">
      <w:pPr>
        <w:pStyle w:val="AssignmentsLevel1"/>
      </w:pPr>
    </w:p>
    <w:p w14:paraId="68E8318A" w14:textId="77777777" w:rsidR="00D754D7" w:rsidRPr="00D754D7" w:rsidRDefault="00D754D7" w:rsidP="00503337">
      <w:pPr>
        <w:pStyle w:val="AssignmentsLevel1"/>
        <w:rPr>
          <w:i/>
        </w:rPr>
      </w:pPr>
      <w:r w:rsidRPr="00D754D7">
        <w:rPr>
          <w:i/>
        </w:rPr>
        <w:t>Assigning Teams</w:t>
      </w:r>
    </w:p>
    <w:p w14:paraId="2EC16E26" w14:textId="77777777" w:rsidR="00D754D7" w:rsidRPr="00606CC3" w:rsidRDefault="00D754D7" w:rsidP="00503337">
      <w:pPr>
        <w:pStyle w:val="AssignmentsLevel1"/>
      </w:pPr>
    </w:p>
    <w:p w14:paraId="4DAB7AAD" w14:textId="47D51E08" w:rsidR="00D754D7" w:rsidRDefault="009A1D9C" w:rsidP="004F3D1F">
      <w:pPr>
        <w:tabs>
          <w:tab w:val="left" w:pos="360"/>
        </w:tabs>
        <w:spacing w:before="60" w:after="60"/>
        <w:rPr>
          <w:rFonts w:cs="Arial"/>
          <w:szCs w:val="20"/>
        </w:rPr>
      </w:pPr>
      <w:r>
        <w:rPr>
          <w:rFonts w:cs="Arial"/>
          <w:szCs w:val="20"/>
        </w:rPr>
        <w:t>Students will work in peer support teams in class in Weeks 2-4. You should assign students to teams at the beginning of Week 2 after you have had the chance to review the topics students select for their final projects.</w:t>
      </w:r>
      <w:r w:rsidR="0074426C">
        <w:rPr>
          <w:rFonts w:cs="Arial"/>
          <w:szCs w:val="20"/>
        </w:rPr>
        <w:t xml:space="preserve"> Teams should </w:t>
      </w:r>
      <w:r w:rsidR="00496E45">
        <w:rPr>
          <w:rFonts w:cs="Arial"/>
          <w:szCs w:val="20"/>
        </w:rPr>
        <w:t>comprise</w:t>
      </w:r>
      <w:r w:rsidR="0074426C">
        <w:rPr>
          <w:rFonts w:cs="Arial"/>
          <w:szCs w:val="20"/>
        </w:rPr>
        <w:t xml:space="preserve"> 3-4 students.</w:t>
      </w:r>
      <w:r w:rsidR="00D754D7">
        <w:rPr>
          <w:rFonts w:cs="Arial"/>
          <w:szCs w:val="20"/>
        </w:rPr>
        <w:t xml:space="preserve"> </w:t>
      </w:r>
      <w:r>
        <w:rPr>
          <w:rFonts w:cs="Arial"/>
          <w:szCs w:val="20"/>
        </w:rPr>
        <w:t xml:space="preserve">Faculty can use their discretion when </w:t>
      </w:r>
      <w:r w:rsidR="00D754D7">
        <w:rPr>
          <w:rFonts w:cs="Arial"/>
          <w:szCs w:val="20"/>
        </w:rPr>
        <w:t xml:space="preserve">deciding on an approach for grouping students. One option is to group students by diverse topics so they are exposed to different ideas for the final project and can provide their team with more objective feedback. Another option is to group students by like topics so that they can pool resources and compare research while working on the project. </w:t>
      </w:r>
    </w:p>
    <w:p w14:paraId="468E14A4" w14:textId="77777777" w:rsidR="00D754D7" w:rsidRDefault="00D754D7" w:rsidP="004F3D1F">
      <w:pPr>
        <w:tabs>
          <w:tab w:val="left" w:pos="360"/>
        </w:tabs>
        <w:spacing w:before="60" w:after="60"/>
        <w:rPr>
          <w:rFonts w:cs="Arial"/>
          <w:szCs w:val="20"/>
        </w:rPr>
      </w:pPr>
    </w:p>
    <w:p w14:paraId="53BAB098" w14:textId="77777777" w:rsidR="00C73A99" w:rsidRDefault="00D754D7" w:rsidP="009363CB">
      <w:pPr>
        <w:tabs>
          <w:tab w:val="left" w:pos="360"/>
        </w:tabs>
        <w:spacing w:before="60" w:after="60"/>
        <w:rPr>
          <w:rFonts w:cs="Arial"/>
          <w:i/>
          <w:szCs w:val="20"/>
        </w:rPr>
      </w:pPr>
      <w:r w:rsidRPr="00D754D7">
        <w:rPr>
          <w:rFonts w:cs="Arial"/>
          <w:i/>
          <w:szCs w:val="20"/>
        </w:rPr>
        <w:t>Google Drive</w:t>
      </w:r>
    </w:p>
    <w:p w14:paraId="3C1588F7" w14:textId="77777777" w:rsidR="009363CB" w:rsidRPr="009363CB" w:rsidRDefault="009363CB" w:rsidP="009363CB">
      <w:pPr>
        <w:tabs>
          <w:tab w:val="left" w:pos="360"/>
        </w:tabs>
        <w:spacing w:before="60" w:after="60"/>
        <w:rPr>
          <w:rFonts w:cs="Arial"/>
          <w:szCs w:val="20"/>
        </w:rPr>
      </w:pPr>
    </w:p>
    <w:p w14:paraId="21344C17" w14:textId="77777777" w:rsidR="00C73A99" w:rsidRDefault="009363CB" w:rsidP="00C73A99">
      <w:pPr>
        <w:tabs>
          <w:tab w:val="left" w:pos="360"/>
        </w:tabs>
        <w:spacing w:before="60" w:after="60"/>
        <w:rPr>
          <w:rFonts w:cs="Arial"/>
          <w:szCs w:val="20"/>
        </w:rPr>
      </w:pPr>
      <w:r>
        <w:rPr>
          <w:rFonts w:cs="Arial"/>
          <w:szCs w:val="20"/>
        </w:rPr>
        <w:t>At the beginning of Week 2</w:t>
      </w:r>
      <w:r w:rsidR="00C73A99">
        <w:rPr>
          <w:rFonts w:cs="Arial"/>
          <w:szCs w:val="20"/>
        </w:rPr>
        <w:t xml:space="preserve">, make sure that you have posted the link to the shared Google </w:t>
      </w:r>
      <w:r>
        <w:rPr>
          <w:rFonts w:cs="Arial"/>
          <w:szCs w:val="20"/>
        </w:rPr>
        <w:t xml:space="preserve">Sheet for the </w:t>
      </w:r>
      <w:r w:rsidRPr="004C7DB4">
        <w:rPr>
          <w:rFonts w:cs="Arial"/>
          <w:b/>
          <w:i/>
          <w:szCs w:val="20"/>
        </w:rPr>
        <w:t>Taking Sides</w:t>
      </w:r>
      <w:r w:rsidRPr="009363CB">
        <w:rPr>
          <w:rFonts w:cs="Arial"/>
          <w:b/>
          <w:szCs w:val="20"/>
        </w:rPr>
        <w:t xml:space="preserve"> Selection</w:t>
      </w:r>
      <w:r>
        <w:rPr>
          <w:rFonts w:cs="Arial"/>
          <w:szCs w:val="20"/>
        </w:rPr>
        <w:t xml:space="preserve"> activity. Monitor the spreadsheet throughout the week to ensure that students are filling out the spreadsheet correctly.</w:t>
      </w:r>
    </w:p>
    <w:p w14:paraId="6E57D875" w14:textId="77777777" w:rsidR="00CE34E5" w:rsidRDefault="00CE34E5" w:rsidP="004F3D1F">
      <w:pPr>
        <w:tabs>
          <w:tab w:val="left" w:pos="360"/>
        </w:tabs>
        <w:spacing w:before="60" w:after="60"/>
        <w:rPr>
          <w:rFonts w:cs="Arial"/>
          <w:szCs w:val="20"/>
        </w:rPr>
      </w:pPr>
    </w:p>
    <w:p w14:paraId="3B17F2FF" w14:textId="77777777" w:rsidR="00CE34E5" w:rsidRPr="00CE34E5" w:rsidRDefault="00CE34E5" w:rsidP="004F3D1F">
      <w:pPr>
        <w:tabs>
          <w:tab w:val="left" w:pos="360"/>
        </w:tabs>
        <w:spacing w:before="60" w:after="60"/>
        <w:rPr>
          <w:rFonts w:cs="Arial"/>
          <w:i/>
          <w:szCs w:val="20"/>
        </w:rPr>
      </w:pPr>
      <w:r w:rsidRPr="00CE34E5">
        <w:rPr>
          <w:rFonts w:cs="Arial"/>
          <w:i/>
          <w:szCs w:val="20"/>
        </w:rPr>
        <w:t>Peer Support Team Check-In</w:t>
      </w:r>
    </w:p>
    <w:p w14:paraId="20D1E918" w14:textId="77777777" w:rsidR="00CE34E5" w:rsidRDefault="00CE34E5" w:rsidP="004F3D1F">
      <w:pPr>
        <w:tabs>
          <w:tab w:val="left" w:pos="360"/>
        </w:tabs>
        <w:spacing w:before="60" w:after="60"/>
        <w:rPr>
          <w:rFonts w:cs="Arial"/>
          <w:szCs w:val="20"/>
        </w:rPr>
      </w:pPr>
    </w:p>
    <w:p w14:paraId="2FE809FF" w14:textId="77777777" w:rsidR="00CE34E5" w:rsidRPr="009363CB" w:rsidRDefault="00CE34E5" w:rsidP="004F3D1F">
      <w:pPr>
        <w:tabs>
          <w:tab w:val="left" w:pos="360"/>
        </w:tabs>
        <w:spacing w:before="60" w:after="60"/>
        <w:rPr>
          <w:rFonts w:cs="Arial"/>
          <w:szCs w:val="20"/>
        </w:rPr>
        <w:sectPr w:rsidR="00CE34E5" w:rsidRPr="009363CB" w:rsidSect="00C82FE2">
          <w:pgSz w:w="15840" w:h="12240" w:orient="landscape" w:code="1"/>
          <w:pgMar w:top="1440" w:right="1440" w:bottom="1440" w:left="1440" w:header="720" w:footer="720" w:gutter="0"/>
          <w:cols w:space="720"/>
          <w:docGrid w:linePitch="360"/>
        </w:sectPr>
      </w:pPr>
      <w:r>
        <w:rPr>
          <w:rFonts w:cs="Arial"/>
          <w:szCs w:val="20"/>
        </w:rPr>
        <w:t>Monitor the peer support teams this week. Check in with any teams or individual</w:t>
      </w:r>
      <w:r w:rsidR="00B9635C">
        <w:rPr>
          <w:rFonts w:cs="Arial"/>
          <w:szCs w:val="20"/>
        </w:rPr>
        <w:t xml:space="preserve">s </w:t>
      </w:r>
      <w:r>
        <w:rPr>
          <w:rFonts w:cs="Arial"/>
          <w:szCs w:val="20"/>
        </w:rPr>
        <w:t>who are</w:t>
      </w:r>
      <w:r w:rsidR="00B9635C">
        <w:rPr>
          <w:rFonts w:cs="Arial"/>
          <w:szCs w:val="20"/>
        </w:rPr>
        <w:t xml:space="preserve"> not participating.</w:t>
      </w:r>
    </w:p>
    <w:p w14:paraId="73D45207"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90566F" w14:paraId="4A6B7A53" w14:textId="77777777" w:rsidTr="00825CE5">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335BC0F1" w14:textId="77777777" w:rsidR="002C1641" w:rsidRPr="00842155" w:rsidRDefault="002C1641" w:rsidP="00A031D7">
            <w:pPr>
              <w:pStyle w:val="WeeklyTopicHeading1"/>
            </w:pPr>
            <w:bookmarkStart w:id="5" w:name="weekthree"/>
            <w:bookmarkStart w:id="6" w:name="_Toc358980896"/>
            <w:bookmarkEnd w:id="5"/>
            <w:r w:rsidRPr="0068364F">
              <w:t xml:space="preserve">Week </w:t>
            </w:r>
            <w:r>
              <w:t>Three</w:t>
            </w:r>
            <w:r w:rsidRPr="0068364F">
              <w:t xml:space="preserve">: </w:t>
            </w:r>
            <w:r w:rsidR="009B7433">
              <w:t>How Should We Teach H</w:t>
            </w:r>
            <w:r w:rsidR="00A031D7">
              <w:t>istory</w:t>
            </w:r>
            <w:r w:rsidR="005B4274">
              <w:t xml:space="preserve">? </w:t>
            </w:r>
            <w:r w:rsidR="00776EA6">
              <w:t xml:space="preserve">            </w:t>
            </w:r>
            <w:bookmarkEnd w:id="6"/>
          </w:p>
        </w:tc>
        <w:tc>
          <w:tcPr>
            <w:tcW w:w="1440" w:type="dxa"/>
            <w:tcBorders>
              <w:left w:val="nil"/>
              <w:bottom w:val="single" w:sz="4" w:space="0" w:color="000000" w:themeColor="text1"/>
              <w:right w:val="nil"/>
            </w:tcBorders>
            <w:shd w:val="clear" w:color="auto" w:fill="BD313B"/>
          </w:tcPr>
          <w:p w14:paraId="6205B4B1"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0FF1CDA9" w14:textId="77777777" w:rsidR="002C1641" w:rsidRPr="0090566F" w:rsidRDefault="002C1641" w:rsidP="00FD5474">
            <w:pPr>
              <w:tabs>
                <w:tab w:val="left" w:pos="0"/>
                <w:tab w:val="left" w:pos="3720"/>
              </w:tabs>
              <w:outlineLvl w:val="0"/>
              <w:rPr>
                <w:rFonts w:cs="Arial"/>
                <w:color w:val="FFFFFF"/>
                <w:sz w:val="28"/>
                <w:szCs w:val="28"/>
              </w:rPr>
            </w:pPr>
          </w:p>
        </w:tc>
      </w:tr>
      <w:tr w:rsidR="00FD5474" w:rsidRPr="00842155" w14:paraId="2AEAC3F4" w14:textId="77777777" w:rsidTr="00825CE5">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1840A942" w14:textId="77777777" w:rsidR="00FD5474" w:rsidRPr="005B10FE" w:rsidRDefault="00FD5474"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03A9FA0F" w14:textId="77777777" w:rsidR="00FD5474" w:rsidRPr="00842155" w:rsidRDefault="00FD5474" w:rsidP="00FD5474">
            <w:pPr>
              <w:tabs>
                <w:tab w:val="left" w:pos="0"/>
                <w:tab w:val="left" w:pos="3720"/>
              </w:tabs>
              <w:outlineLvl w:val="0"/>
              <w:rPr>
                <w:rFonts w:cs="Arial"/>
                <w:szCs w:val="20"/>
              </w:rPr>
            </w:pPr>
            <w:r w:rsidRPr="005B10FE">
              <w:rPr>
                <w:rFonts w:cs="Arial"/>
                <w:b/>
                <w:i/>
                <w:szCs w:val="20"/>
              </w:rPr>
              <w:t>Alignment</w:t>
            </w:r>
          </w:p>
        </w:tc>
      </w:tr>
      <w:tr w:rsidR="00FD5474" w:rsidRPr="00842155" w14:paraId="57132998" w14:textId="77777777" w:rsidTr="00FD5474">
        <w:trPr>
          <w:trHeight w:val="30"/>
        </w:trPr>
        <w:tc>
          <w:tcPr>
            <w:tcW w:w="10170" w:type="dxa"/>
            <w:tcBorders>
              <w:bottom w:val="nil"/>
              <w:right w:val="nil"/>
            </w:tcBorders>
            <w:tcMar>
              <w:top w:w="115" w:type="dxa"/>
              <w:left w:w="115" w:type="dxa"/>
              <w:bottom w:w="115" w:type="dxa"/>
              <w:right w:w="115" w:type="dxa"/>
            </w:tcMar>
          </w:tcPr>
          <w:p w14:paraId="0B6C2B74" w14:textId="77777777" w:rsidR="00A031D7" w:rsidRPr="00842155" w:rsidRDefault="00776EA6" w:rsidP="00ED4593">
            <w:pPr>
              <w:pStyle w:val="ObjectiveBullet"/>
              <w:numPr>
                <w:ilvl w:val="1"/>
                <w:numId w:val="10"/>
              </w:numPr>
              <w:tabs>
                <w:tab w:val="clear" w:pos="0"/>
              </w:tabs>
            </w:pPr>
            <w:r w:rsidRPr="00776EA6">
              <w:t>Analyze the role of including "dark history" in education</w:t>
            </w:r>
            <w:r>
              <w:t>.</w:t>
            </w:r>
          </w:p>
        </w:tc>
        <w:tc>
          <w:tcPr>
            <w:tcW w:w="2880" w:type="dxa"/>
            <w:gridSpan w:val="2"/>
            <w:tcBorders>
              <w:left w:val="nil"/>
              <w:bottom w:val="nil"/>
            </w:tcBorders>
          </w:tcPr>
          <w:p w14:paraId="4FCBC360" w14:textId="77777777" w:rsidR="00A031D7" w:rsidRPr="00842155" w:rsidRDefault="00A031D7" w:rsidP="00FD5474">
            <w:pPr>
              <w:tabs>
                <w:tab w:val="left" w:pos="0"/>
                <w:tab w:val="left" w:pos="3720"/>
              </w:tabs>
              <w:outlineLvl w:val="0"/>
              <w:rPr>
                <w:rFonts w:cs="Arial"/>
                <w:szCs w:val="20"/>
              </w:rPr>
            </w:pPr>
            <w:r>
              <w:rPr>
                <w:rFonts w:cs="Arial"/>
                <w:szCs w:val="20"/>
              </w:rPr>
              <w:t>CLO3, CLO4, CLO5</w:t>
            </w:r>
          </w:p>
        </w:tc>
      </w:tr>
      <w:tr w:rsidR="00FD5474" w:rsidRPr="00842155" w14:paraId="07D41163" w14:textId="77777777" w:rsidTr="00FD5474">
        <w:trPr>
          <w:trHeight w:val="38"/>
        </w:trPr>
        <w:tc>
          <w:tcPr>
            <w:tcW w:w="10170" w:type="dxa"/>
            <w:tcBorders>
              <w:top w:val="nil"/>
              <w:bottom w:val="nil"/>
              <w:right w:val="nil"/>
            </w:tcBorders>
            <w:tcMar>
              <w:top w:w="115" w:type="dxa"/>
              <w:left w:w="115" w:type="dxa"/>
              <w:bottom w:w="115" w:type="dxa"/>
              <w:right w:w="115" w:type="dxa"/>
            </w:tcMar>
          </w:tcPr>
          <w:p w14:paraId="152F7F64" w14:textId="77777777" w:rsidR="00FD5474" w:rsidRPr="00842155" w:rsidRDefault="00ED4593" w:rsidP="005E4C2E">
            <w:pPr>
              <w:pStyle w:val="ObjectiveBullet"/>
              <w:numPr>
                <w:ilvl w:val="1"/>
                <w:numId w:val="10"/>
              </w:numPr>
            </w:pPr>
            <w:r>
              <w:t xml:space="preserve">Determine if history education should be used to promote patriotism. </w:t>
            </w:r>
          </w:p>
        </w:tc>
        <w:tc>
          <w:tcPr>
            <w:tcW w:w="2880" w:type="dxa"/>
            <w:gridSpan w:val="2"/>
            <w:tcBorders>
              <w:top w:val="nil"/>
              <w:left w:val="nil"/>
              <w:bottom w:val="nil"/>
            </w:tcBorders>
          </w:tcPr>
          <w:p w14:paraId="5A36EAA1" w14:textId="77777777" w:rsidR="00FD5474" w:rsidRPr="00842155" w:rsidRDefault="00ED4593" w:rsidP="00FD5474">
            <w:pPr>
              <w:tabs>
                <w:tab w:val="left" w:pos="0"/>
                <w:tab w:val="left" w:pos="3720"/>
              </w:tabs>
              <w:outlineLvl w:val="0"/>
              <w:rPr>
                <w:rFonts w:cs="Arial"/>
                <w:szCs w:val="20"/>
              </w:rPr>
            </w:pPr>
            <w:r>
              <w:rPr>
                <w:rFonts w:cs="Arial"/>
                <w:szCs w:val="20"/>
              </w:rPr>
              <w:t>CLO3, CLO4</w:t>
            </w:r>
          </w:p>
        </w:tc>
      </w:tr>
      <w:tr w:rsidR="00ED4593" w:rsidRPr="00842155" w14:paraId="2272D25F" w14:textId="77777777" w:rsidTr="00FD5474">
        <w:trPr>
          <w:trHeight w:val="38"/>
        </w:trPr>
        <w:tc>
          <w:tcPr>
            <w:tcW w:w="10170" w:type="dxa"/>
            <w:tcBorders>
              <w:top w:val="nil"/>
              <w:bottom w:val="nil"/>
              <w:right w:val="nil"/>
            </w:tcBorders>
            <w:tcMar>
              <w:top w:w="115" w:type="dxa"/>
              <w:left w:w="115" w:type="dxa"/>
              <w:bottom w:w="115" w:type="dxa"/>
              <w:right w:w="115" w:type="dxa"/>
            </w:tcMar>
          </w:tcPr>
          <w:p w14:paraId="6DABAFD8" w14:textId="77777777" w:rsidR="00ED4593" w:rsidRPr="00776EA6" w:rsidRDefault="00ED4593" w:rsidP="005E4C2E">
            <w:pPr>
              <w:pStyle w:val="ObjectiveBullet"/>
              <w:numPr>
                <w:ilvl w:val="1"/>
                <w:numId w:val="10"/>
              </w:numPr>
            </w:pPr>
            <w:r w:rsidRPr="00776EA6">
              <w:t>Identify cross-cultural obstacles to teaching history</w:t>
            </w:r>
            <w:r>
              <w:t>.</w:t>
            </w:r>
          </w:p>
        </w:tc>
        <w:tc>
          <w:tcPr>
            <w:tcW w:w="2880" w:type="dxa"/>
            <w:gridSpan w:val="2"/>
            <w:tcBorders>
              <w:top w:val="nil"/>
              <w:left w:val="nil"/>
              <w:bottom w:val="nil"/>
            </w:tcBorders>
          </w:tcPr>
          <w:p w14:paraId="6E85EA1A" w14:textId="77777777" w:rsidR="00ED4593" w:rsidRPr="00A031D7" w:rsidRDefault="00ED4593" w:rsidP="00FD5474">
            <w:pPr>
              <w:tabs>
                <w:tab w:val="left" w:pos="0"/>
                <w:tab w:val="left" w:pos="3720"/>
              </w:tabs>
              <w:outlineLvl w:val="0"/>
              <w:rPr>
                <w:rFonts w:cs="Arial"/>
                <w:szCs w:val="20"/>
              </w:rPr>
            </w:pPr>
            <w:r w:rsidRPr="00A031D7">
              <w:rPr>
                <w:rFonts w:cs="Arial"/>
                <w:szCs w:val="20"/>
              </w:rPr>
              <w:t>CLO3, CLO4, CLO5</w:t>
            </w:r>
          </w:p>
        </w:tc>
      </w:tr>
      <w:tr w:rsidR="00FD5474" w:rsidRPr="00842155" w14:paraId="42D4E226" w14:textId="77777777" w:rsidTr="00FD5474">
        <w:trPr>
          <w:trHeight w:val="128"/>
        </w:trPr>
        <w:tc>
          <w:tcPr>
            <w:tcW w:w="10170" w:type="dxa"/>
            <w:tcBorders>
              <w:top w:val="nil"/>
              <w:bottom w:val="single" w:sz="4" w:space="0" w:color="000000" w:themeColor="text1"/>
              <w:right w:val="nil"/>
            </w:tcBorders>
            <w:tcMar>
              <w:top w:w="115" w:type="dxa"/>
              <w:left w:w="115" w:type="dxa"/>
              <w:bottom w:w="115" w:type="dxa"/>
              <w:right w:w="115" w:type="dxa"/>
            </w:tcMar>
          </w:tcPr>
          <w:p w14:paraId="29FD41C8" w14:textId="77777777" w:rsidR="00FD5474" w:rsidRPr="00842155" w:rsidRDefault="000F1C23" w:rsidP="005E4C2E">
            <w:pPr>
              <w:pStyle w:val="ObjectiveBullet"/>
              <w:numPr>
                <w:ilvl w:val="1"/>
                <w:numId w:val="10"/>
              </w:numPr>
            </w:pPr>
            <w:r>
              <w:t>Analyze</w:t>
            </w:r>
            <w:r w:rsidR="00776EA6" w:rsidRPr="00776EA6">
              <w:t xml:space="preserve"> </w:t>
            </w:r>
            <w:r>
              <w:t>how</w:t>
            </w:r>
            <w:r w:rsidR="00776EA6" w:rsidRPr="00776EA6">
              <w:t xml:space="preserve"> nations </w:t>
            </w:r>
            <w:r w:rsidR="00A031D7">
              <w:t xml:space="preserve">should </w:t>
            </w:r>
            <w:r>
              <w:t>present</w:t>
            </w:r>
            <w:r w:rsidRPr="00776EA6">
              <w:t xml:space="preserve"> </w:t>
            </w:r>
            <w:r w:rsidR="00776EA6" w:rsidRPr="00776EA6">
              <w:t xml:space="preserve">their </w:t>
            </w:r>
            <w:r>
              <w:t>history</w:t>
            </w:r>
            <w:r w:rsidR="00776EA6">
              <w:t>.</w:t>
            </w:r>
          </w:p>
        </w:tc>
        <w:tc>
          <w:tcPr>
            <w:tcW w:w="2880" w:type="dxa"/>
            <w:gridSpan w:val="2"/>
            <w:tcBorders>
              <w:top w:val="nil"/>
              <w:left w:val="nil"/>
              <w:bottom w:val="single" w:sz="4" w:space="0" w:color="000000" w:themeColor="text1"/>
            </w:tcBorders>
          </w:tcPr>
          <w:p w14:paraId="73D16321" w14:textId="77777777" w:rsidR="00FD5474" w:rsidRPr="00842155" w:rsidRDefault="00A031D7" w:rsidP="00FD5474">
            <w:pPr>
              <w:tabs>
                <w:tab w:val="left" w:pos="0"/>
                <w:tab w:val="left" w:pos="3720"/>
              </w:tabs>
              <w:outlineLvl w:val="0"/>
              <w:rPr>
                <w:rFonts w:cs="Arial"/>
                <w:szCs w:val="20"/>
              </w:rPr>
            </w:pPr>
            <w:r>
              <w:rPr>
                <w:rFonts w:cs="Arial"/>
                <w:szCs w:val="20"/>
              </w:rPr>
              <w:t>CLO4, CLO5</w:t>
            </w:r>
          </w:p>
        </w:tc>
      </w:tr>
      <w:tr w:rsidR="00FD5474" w:rsidRPr="00842155" w14:paraId="791CF966" w14:textId="77777777" w:rsidTr="00825CE5">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7BF49AB3" w14:textId="77777777" w:rsidR="00FD5474" w:rsidRPr="005B10FE" w:rsidRDefault="00FD5474"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71DFCF7E"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32280864"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Pages/AIE/</w:t>
            </w:r>
          </w:p>
          <w:p w14:paraId="44D6A24B"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Generic</w:t>
            </w:r>
          </w:p>
        </w:tc>
      </w:tr>
      <w:tr w:rsidR="001A3C16" w:rsidRPr="00842155" w14:paraId="70D5497A" w14:textId="77777777" w:rsidTr="00FD5474">
        <w:tc>
          <w:tcPr>
            <w:tcW w:w="10170" w:type="dxa"/>
            <w:tcMar>
              <w:top w:w="115" w:type="dxa"/>
              <w:left w:w="115" w:type="dxa"/>
              <w:bottom w:w="115" w:type="dxa"/>
              <w:right w:w="115" w:type="dxa"/>
            </w:tcMar>
          </w:tcPr>
          <w:p w14:paraId="6798BC4F" w14:textId="77777777" w:rsidR="00927E7A" w:rsidRDefault="00927E7A" w:rsidP="00927E7A">
            <w:pPr>
              <w:rPr>
                <w:b/>
              </w:rPr>
            </w:pPr>
            <w:r>
              <w:rPr>
                <w:b/>
              </w:rPr>
              <w:t>Guiding Question Presentation</w:t>
            </w:r>
          </w:p>
          <w:p w14:paraId="697CFF15" w14:textId="77777777" w:rsidR="00927E7A" w:rsidRDefault="00927E7A" w:rsidP="001A3C16">
            <w:pPr>
              <w:ind w:left="360" w:hanging="360"/>
              <w:rPr>
                <w:b/>
              </w:rPr>
            </w:pPr>
          </w:p>
          <w:p w14:paraId="7B52C767" w14:textId="43EA6BAE" w:rsidR="001A3C16" w:rsidRDefault="001A3C16" w:rsidP="001A3C16">
            <w:pPr>
              <w:ind w:left="360" w:hanging="360"/>
            </w:pPr>
            <w:r w:rsidRPr="00E2118B">
              <w:rPr>
                <w:b/>
              </w:rPr>
              <w:t>View</w:t>
            </w:r>
            <w:r>
              <w:t xml:space="preserve"> the guiding question presentation: </w:t>
            </w:r>
            <w:r w:rsidR="002D3F2A">
              <w:t>“</w:t>
            </w:r>
            <w:r>
              <w:t>How Should We Teach History?</w:t>
            </w:r>
            <w:r w:rsidR="002D3F2A">
              <w:t>”</w:t>
            </w:r>
            <w:r w:rsidR="008A459C">
              <w:t xml:space="preserve"> (transcript available)</w:t>
            </w:r>
          </w:p>
          <w:p w14:paraId="31B8C782" w14:textId="77777777" w:rsidR="00AC2AED" w:rsidRDefault="00AC2AED" w:rsidP="001A3C16">
            <w:pPr>
              <w:ind w:left="360" w:hanging="360"/>
              <w:rPr>
                <w:rFonts w:cs="Arial"/>
                <w:b/>
                <w:szCs w:val="20"/>
              </w:rPr>
            </w:pPr>
          </w:p>
          <w:p w14:paraId="349309B9" w14:textId="0BF7078D" w:rsidR="001378D4" w:rsidRDefault="001378D4" w:rsidP="001378D4">
            <w:r>
              <w:t xml:space="preserve">After viewing the presentation, post three questions or key concepts you hope to learn by the end of the week in the Guiding Question Presentation – Week 3 discussion forum. </w:t>
            </w:r>
          </w:p>
          <w:p w14:paraId="18CAA144" w14:textId="7B98EB97" w:rsidR="00AC2AED" w:rsidRPr="00B67FDC" w:rsidRDefault="00AC2AED" w:rsidP="001A3C16">
            <w:pPr>
              <w:ind w:left="360" w:hanging="360"/>
              <w:rPr>
                <w:rFonts w:cs="Arial"/>
                <w:b/>
                <w:szCs w:val="20"/>
              </w:rPr>
            </w:pPr>
          </w:p>
        </w:tc>
        <w:tc>
          <w:tcPr>
            <w:tcW w:w="1440" w:type="dxa"/>
          </w:tcPr>
          <w:p w14:paraId="30997BC8" w14:textId="77777777" w:rsidR="001A3C16" w:rsidRDefault="002145EB" w:rsidP="00FD5474">
            <w:pPr>
              <w:rPr>
                <w:rFonts w:cs="Arial"/>
                <w:szCs w:val="20"/>
              </w:rPr>
            </w:pPr>
            <w:r>
              <w:rPr>
                <w:rFonts w:cs="Arial"/>
                <w:szCs w:val="20"/>
              </w:rPr>
              <w:t>3.1, 3.2, 3.3, 3.4</w:t>
            </w:r>
          </w:p>
        </w:tc>
        <w:tc>
          <w:tcPr>
            <w:tcW w:w="1440" w:type="dxa"/>
          </w:tcPr>
          <w:p w14:paraId="0B2E657A" w14:textId="77777777" w:rsidR="00927E7A" w:rsidRDefault="00927E7A" w:rsidP="00927E7A">
            <w:pPr>
              <w:rPr>
                <w:rFonts w:cs="Arial"/>
                <w:szCs w:val="20"/>
              </w:rPr>
            </w:pPr>
            <w:r>
              <w:rPr>
                <w:rFonts w:cs="Arial"/>
                <w:szCs w:val="20"/>
              </w:rPr>
              <w:t>Viewing presentation, responding, and reading the other posts =</w:t>
            </w:r>
          </w:p>
          <w:p w14:paraId="0DF7A72E" w14:textId="77777777" w:rsidR="001A3C16" w:rsidRPr="009F6FAF" w:rsidRDefault="00927E7A" w:rsidP="00927E7A">
            <w:pPr>
              <w:rPr>
                <w:rFonts w:cs="Arial"/>
                <w:szCs w:val="20"/>
              </w:rPr>
            </w:pPr>
            <w:r w:rsidRPr="00DD52E9">
              <w:rPr>
                <w:rFonts w:cs="Arial"/>
                <w:b/>
                <w:szCs w:val="20"/>
              </w:rPr>
              <w:t>1 hour</w:t>
            </w:r>
          </w:p>
        </w:tc>
      </w:tr>
      <w:tr w:rsidR="00FD5474" w:rsidRPr="00842155" w14:paraId="65E260E3" w14:textId="77777777" w:rsidTr="00FD5474">
        <w:tc>
          <w:tcPr>
            <w:tcW w:w="10170" w:type="dxa"/>
            <w:tcMar>
              <w:top w:w="115" w:type="dxa"/>
              <w:left w:w="115" w:type="dxa"/>
              <w:bottom w:w="115" w:type="dxa"/>
              <w:right w:w="115" w:type="dxa"/>
            </w:tcMar>
          </w:tcPr>
          <w:p w14:paraId="4170CF3F" w14:textId="77777777" w:rsidR="00790BAF" w:rsidRDefault="00790BAF" w:rsidP="00FD5474">
            <w:pPr>
              <w:ind w:left="360" w:hanging="360"/>
              <w:rPr>
                <w:rFonts w:cs="Arial"/>
                <w:b/>
                <w:szCs w:val="20"/>
              </w:rPr>
            </w:pPr>
            <w:r>
              <w:rPr>
                <w:rFonts w:cs="Arial"/>
                <w:b/>
                <w:szCs w:val="20"/>
              </w:rPr>
              <w:t>Textbook Controversies Readings</w:t>
            </w:r>
          </w:p>
          <w:p w14:paraId="1FCB7C87" w14:textId="77777777" w:rsidR="00790BAF" w:rsidRDefault="00790BAF" w:rsidP="00FD5474">
            <w:pPr>
              <w:ind w:left="360" w:hanging="360"/>
              <w:rPr>
                <w:rFonts w:cs="Arial"/>
                <w:b/>
                <w:szCs w:val="20"/>
              </w:rPr>
            </w:pPr>
          </w:p>
          <w:p w14:paraId="5C751C4F" w14:textId="77777777" w:rsidR="00715CD7" w:rsidRDefault="00B67FDC" w:rsidP="00FD5474">
            <w:pPr>
              <w:ind w:left="360" w:hanging="360"/>
              <w:rPr>
                <w:rFonts w:cs="Arial"/>
                <w:szCs w:val="20"/>
              </w:rPr>
            </w:pPr>
            <w:r w:rsidRPr="00B67FDC">
              <w:rPr>
                <w:rFonts w:cs="Arial"/>
                <w:b/>
                <w:szCs w:val="20"/>
              </w:rPr>
              <w:t>Read</w:t>
            </w:r>
            <w:r>
              <w:rPr>
                <w:rFonts w:cs="Arial"/>
                <w:szCs w:val="20"/>
              </w:rPr>
              <w:t xml:space="preserve"> </w:t>
            </w:r>
            <w:r w:rsidR="00715CD7">
              <w:rPr>
                <w:rFonts w:cs="Arial"/>
                <w:szCs w:val="20"/>
              </w:rPr>
              <w:t>the following articles:</w:t>
            </w:r>
          </w:p>
          <w:p w14:paraId="13CBF7AA" w14:textId="77777777" w:rsidR="00715CD7" w:rsidRDefault="00715CD7" w:rsidP="00FD5474">
            <w:pPr>
              <w:ind w:left="360" w:hanging="360"/>
              <w:rPr>
                <w:rFonts w:cs="Arial"/>
                <w:szCs w:val="20"/>
              </w:rPr>
            </w:pPr>
          </w:p>
          <w:p w14:paraId="12E8FCFE" w14:textId="77777777" w:rsidR="00715CD7" w:rsidRPr="000A02D8" w:rsidRDefault="00B67FDC" w:rsidP="008D16B8">
            <w:pPr>
              <w:pStyle w:val="AssignmentsLevel2"/>
            </w:pPr>
            <w:r w:rsidRPr="000A02D8">
              <w:t>Masalski’s “</w:t>
            </w:r>
            <w:r w:rsidR="0040774D" w:rsidRPr="000A02D8">
              <w:t>Examining the Japanese History Textbooks Controversy</w:t>
            </w:r>
            <w:r w:rsidRPr="000A02D8">
              <w:t>”</w:t>
            </w:r>
            <w:r w:rsidR="002D3F2A">
              <w:t>:</w:t>
            </w:r>
            <w:r w:rsidR="00F22F37" w:rsidRPr="000A02D8">
              <w:t xml:space="preserve"> </w:t>
            </w:r>
            <w:hyperlink r:id="rId41" w:history="1">
              <w:r w:rsidR="00F22F37" w:rsidRPr="000A02D8">
                <w:rPr>
                  <w:rStyle w:val="Hyperlink"/>
                </w:rPr>
                <w:t>http://spice.fsi.stanford.edu/docs/examining_the_japanese_history_textbook_controversies</w:t>
              </w:r>
            </w:hyperlink>
            <w:r w:rsidR="00F22F37" w:rsidRPr="000A02D8">
              <w:t xml:space="preserve"> </w:t>
            </w:r>
          </w:p>
          <w:p w14:paraId="0F3E53A6" w14:textId="77777777" w:rsidR="0098464A" w:rsidRPr="000A02D8" w:rsidRDefault="00715CD7" w:rsidP="008D16B8">
            <w:pPr>
              <w:pStyle w:val="AssignmentsLevel2"/>
            </w:pPr>
            <w:r>
              <w:t>“</w:t>
            </w:r>
            <w:r w:rsidRPr="00715CD7">
              <w:t>China, Japan eye textbook tension</w:t>
            </w:r>
            <w:r w:rsidR="000A02D8">
              <w:t xml:space="preserve">.” </w:t>
            </w:r>
            <w:r w:rsidR="000A02D8" w:rsidRPr="000A02D8">
              <w:rPr>
                <w:i/>
              </w:rPr>
              <w:t xml:space="preserve">BBC News: </w:t>
            </w:r>
            <w:hyperlink r:id="rId42" w:history="1">
              <w:r w:rsidR="000A02D8" w:rsidRPr="000A02D8">
                <w:rPr>
                  <w:rStyle w:val="Hyperlink"/>
                </w:rPr>
                <w:t>http://news.bbc.co.uk/2/hi/asia-pacific/4432535.stm</w:t>
              </w:r>
            </w:hyperlink>
            <w:r w:rsidR="000A02D8">
              <w:t xml:space="preserve"> </w:t>
            </w:r>
          </w:p>
          <w:p w14:paraId="651BC3B2" w14:textId="77777777" w:rsidR="0098464A" w:rsidRPr="000A02D8" w:rsidRDefault="000A02D8" w:rsidP="008D16B8">
            <w:pPr>
              <w:pStyle w:val="AssignmentsLevel2"/>
            </w:pPr>
            <w:r>
              <w:t>“</w:t>
            </w:r>
            <w:r w:rsidRPr="000A02D8">
              <w:t>Huge Japan protest over textbook</w:t>
            </w:r>
            <w:r>
              <w:t xml:space="preserve">.” </w:t>
            </w:r>
            <w:r w:rsidRPr="000A02D8">
              <w:rPr>
                <w:i/>
              </w:rPr>
              <w:t>BBC News:</w:t>
            </w:r>
            <w:r>
              <w:t xml:space="preserve"> </w:t>
            </w:r>
            <w:hyperlink r:id="rId43" w:history="1">
              <w:r w:rsidR="0098464A" w:rsidRPr="000A02D8">
                <w:rPr>
                  <w:rStyle w:val="Hyperlink"/>
                </w:rPr>
                <w:t>http://news.bbc.co.uk/2/hi/asia-pacific/7020335.stm</w:t>
              </w:r>
            </w:hyperlink>
          </w:p>
          <w:p w14:paraId="752F6CEF" w14:textId="77777777" w:rsidR="0098464A" w:rsidRPr="000A02D8" w:rsidRDefault="000A02D8" w:rsidP="008D16B8">
            <w:pPr>
              <w:pStyle w:val="AssignmentsLevel2"/>
            </w:pPr>
            <w:r w:rsidRPr="000A02D8">
              <w:t xml:space="preserve">“Japan textbook angers neighbours.” </w:t>
            </w:r>
            <w:r w:rsidRPr="000A02D8">
              <w:rPr>
                <w:i/>
              </w:rPr>
              <w:t>BBC News</w:t>
            </w:r>
            <w:r w:rsidRPr="000A02D8">
              <w:t xml:space="preserve">: </w:t>
            </w:r>
            <w:hyperlink r:id="rId44" w:history="1">
              <w:r w:rsidRPr="000A02D8">
                <w:rPr>
                  <w:rStyle w:val="Hyperlink"/>
                </w:rPr>
                <w:t>http://news.bbc.co.uk/2/hi/asia-pacific/1257835.stm</w:t>
              </w:r>
            </w:hyperlink>
            <w:r w:rsidRPr="000A02D8">
              <w:t xml:space="preserve"> </w:t>
            </w:r>
          </w:p>
        </w:tc>
        <w:tc>
          <w:tcPr>
            <w:tcW w:w="1440" w:type="dxa"/>
          </w:tcPr>
          <w:p w14:paraId="377314E5" w14:textId="77777777" w:rsidR="00FD5474" w:rsidRPr="009F6FAF" w:rsidRDefault="00535D5D" w:rsidP="00FD5474">
            <w:pPr>
              <w:rPr>
                <w:rFonts w:cs="Arial"/>
                <w:szCs w:val="20"/>
              </w:rPr>
            </w:pPr>
            <w:r>
              <w:rPr>
                <w:rFonts w:cs="Arial"/>
                <w:szCs w:val="20"/>
              </w:rPr>
              <w:t>3.1, 3.3, 3.4</w:t>
            </w:r>
          </w:p>
        </w:tc>
        <w:tc>
          <w:tcPr>
            <w:tcW w:w="1440" w:type="dxa"/>
          </w:tcPr>
          <w:p w14:paraId="54F569A2" w14:textId="77777777" w:rsidR="00FD5474" w:rsidRPr="009F6FAF" w:rsidRDefault="00332F67" w:rsidP="00FD5474">
            <w:pPr>
              <w:rPr>
                <w:rFonts w:cs="Arial"/>
                <w:szCs w:val="20"/>
              </w:rPr>
            </w:pPr>
            <w:r>
              <w:rPr>
                <w:rFonts w:cs="Arial"/>
                <w:szCs w:val="20"/>
              </w:rPr>
              <w:t>n/a</w:t>
            </w:r>
          </w:p>
        </w:tc>
      </w:tr>
      <w:tr w:rsidR="00535D5D" w:rsidRPr="00842155" w14:paraId="3EED1E99" w14:textId="77777777" w:rsidTr="00FD5474">
        <w:tc>
          <w:tcPr>
            <w:tcW w:w="10170" w:type="dxa"/>
            <w:tcMar>
              <w:top w:w="115" w:type="dxa"/>
              <w:left w:w="115" w:type="dxa"/>
              <w:bottom w:w="115" w:type="dxa"/>
              <w:right w:w="115" w:type="dxa"/>
            </w:tcMar>
          </w:tcPr>
          <w:p w14:paraId="38ABDA07" w14:textId="77777777" w:rsidR="00790BAF" w:rsidRDefault="00790BAF" w:rsidP="00535D5D">
            <w:pPr>
              <w:rPr>
                <w:rFonts w:cs="Arial"/>
                <w:b/>
                <w:szCs w:val="20"/>
              </w:rPr>
            </w:pPr>
            <w:r>
              <w:rPr>
                <w:rFonts w:cs="Arial"/>
                <w:b/>
                <w:szCs w:val="20"/>
              </w:rPr>
              <w:t>Lincoln Reading</w:t>
            </w:r>
          </w:p>
          <w:p w14:paraId="33D81829" w14:textId="77777777" w:rsidR="00790BAF" w:rsidRDefault="00790BAF" w:rsidP="00535D5D">
            <w:pPr>
              <w:rPr>
                <w:rFonts w:cs="Arial"/>
                <w:b/>
                <w:szCs w:val="20"/>
              </w:rPr>
            </w:pPr>
          </w:p>
          <w:p w14:paraId="042399AA" w14:textId="77777777" w:rsidR="00535D5D" w:rsidRPr="00535D5D" w:rsidRDefault="00B67FDC" w:rsidP="00535D5D">
            <w:pPr>
              <w:rPr>
                <w:rFonts w:cs="Arial"/>
                <w:szCs w:val="20"/>
              </w:rPr>
            </w:pPr>
            <w:r w:rsidRPr="00B67FDC">
              <w:rPr>
                <w:rFonts w:cs="Arial"/>
                <w:b/>
                <w:szCs w:val="20"/>
              </w:rPr>
              <w:t>Read</w:t>
            </w:r>
            <w:r>
              <w:rPr>
                <w:rFonts w:cs="Arial"/>
                <w:szCs w:val="20"/>
              </w:rPr>
              <w:t xml:space="preserve"> </w:t>
            </w:r>
            <w:r w:rsidR="00535D5D" w:rsidRPr="00535D5D">
              <w:rPr>
                <w:rFonts w:cs="Arial"/>
                <w:szCs w:val="20"/>
              </w:rPr>
              <w:t>Kundhardt</w:t>
            </w:r>
            <w:r>
              <w:rPr>
                <w:rFonts w:cs="Arial"/>
                <w:szCs w:val="20"/>
              </w:rPr>
              <w:t>’s</w:t>
            </w:r>
            <w:r w:rsidR="00535D5D" w:rsidRPr="00535D5D">
              <w:rPr>
                <w:rFonts w:cs="Arial"/>
                <w:szCs w:val="20"/>
              </w:rPr>
              <w:t xml:space="preserve"> “Lincoln’s Contested Legacy”</w:t>
            </w:r>
            <w:r w:rsidR="004C7DB4">
              <w:rPr>
                <w:rFonts w:cs="Arial"/>
                <w:szCs w:val="20"/>
              </w:rPr>
              <w:t>:</w:t>
            </w:r>
            <w:r w:rsidR="00F22F37">
              <w:rPr>
                <w:rFonts w:cs="Arial"/>
                <w:szCs w:val="20"/>
              </w:rPr>
              <w:t xml:space="preserve"> </w:t>
            </w:r>
            <w:hyperlink r:id="rId45" w:history="1">
              <w:r w:rsidR="00F22F37" w:rsidRPr="008D76A3">
                <w:rPr>
                  <w:rStyle w:val="Hyperlink"/>
                  <w:rFonts w:cs="Arial"/>
                  <w:szCs w:val="20"/>
                </w:rPr>
                <w:t>http://www.smithsonianmag.com/history/lincolns-contested-legacy-44978351/</w:t>
              </w:r>
            </w:hyperlink>
            <w:r w:rsidR="00F22F37">
              <w:rPr>
                <w:rFonts w:cs="Arial"/>
                <w:szCs w:val="20"/>
              </w:rPr>
              <w:t xml:space="preserve"> </w:t>
            </w:r>
          </w:p>
        </w:tc>
        <w:tc>
          <w:tcPr>
            <w:tcW w:w="1440" w:type="dxa"/>
          </w:tcPr>
          <w:p w14:paraId="64CACE25" w14:textId="77777777" w:rsidR="00535D5D" w:rsidRPr="009F6FAF" w:rsidRDefault="00535D5D" w:rsidP="00FD5474">
            <w:pPr>
              <w:rPr>
                <w:rFonts w:cs="Arial"/>
                <w:szCs w:val="20"/>
              </w:rPr>
            </w:pPr>
            <w:r>
              <w:rPr>
                <w:rFonts w:cs="Arial"/>
                <w:szCs w:val="20"/>
              </w:rPr>
              <w:t>3.2, 3.4</w:t>
            </w:r>
          </w:p>
        </w:tc>
        <w:tc>
          <w:tcPr>
            <w:tcW w:w="1440" w:type="dxa"/>
          </w:tcPr>
          <w:p w14:paraId="535354E8" w14:textId="77777777" w:rsidR="00535D5D" w:rsidRPr="009F6FAF" w:rsidRDefault="00332F67" w:rsidP="00FD5474">
            <w:pPr>
              <w:rPr>
                <w:rFonts w:cs="Arial"/>
                <w:szCs w:val="20"/>
              </w:rPr>
            </w:pPr>
            <w:r>
              <w:rPr>
                <w:rFonts w:cs="Arial"/>
                <w:szCs w:val="20"/>
              </w:rPr>
              <w:t>n/a</w:t>
            </w:r>
          </w:p>
        </w:tc>
      </w:tr>
      <w:tr w:rsidR="00535D5D" w:rsidRPr="007F339F" w14:paraId="1CB41DB8" w14:textId="77777777" w:rsidTr="00FD5474">
        <w:tc>
          <w:tcPr>
            <w:tcW w:w="10170" w:type="dxa"/>
            <w:tcMar>
              <w:top w:w="115" w:type="dxa"/>
              <w:left w:w="115" w:type="dxa"/>
              <w:bottom w:w="115" w:type="dxa"/>
              <w:right w:w="115" w:type="dxa"/>
            </w:tcMar>
          </w:tcPr>
          <w:p w14:paraId="29BBB703" w14:textId="77777777" w:rsidR="00790BAF" w:rsidRDefault="00044AA3" w:rsidP="00FD5474">
            <w:pPr>
              <w:rPr>
                <w:rFonts w:cs="Arial"/>
                <w:b/>
                <w:szCs w:val="20"/>
              </w:rPr>
            </w:pPr>
            <w:r w:rsidRPr="00044AA3">
              <w:rPr>
                <w:rFonts w:cs="Arial"/>
                <w:b/>
                <w:i/>
                <w:szCs w:val="20"/>
              </w:rPr>
              <w:lastRenderedPageBreak/>
              <w:t>Looking for Lincoln</w:t>
            </w:r>
            <w:r w:rsidR="00790BAF">
              <w:rPr>
                <w:rFonts w:cs="Arial"/>
                <w:b/>
                <w:szCs w:val="20"/>
              </w:rPr>
              <w:t xml:space="preserve"> Videos</w:t>
            </w:r>
          </w:p>
          <w:p w14:paraId="2168C95B" w14:textId="77777777" w:rsidR="00790BAF" w:rsidRDefault="00790BAF" w:rsidP="00FD5474">
            <w:pPr>
              <w:rPr>
                <w:rFonts w:cs="Arial"/>
                <w:b/>
                <w:szCs w:val="20"/>
              </w:rPr>
            </w:pPr>
          </w:p>
          <w:p w14:paraId="4C0164AD" w14:textId="344F96CF" w:rsidR="00F812A1" w:rsidRDefault="009948CC" w:rsidP="00FD5474">
            <w:pPr>
              <w:rPr>
                <w:rStyle w:val="Hyperlink"/>
              </w:rPr>
            </w:pPr>
            <w:r>
              <w:rPr>
                <w:rFonts w:cs="Arial"/>
                <w:b/>
                <w:szCs w:val="20"/>
              </w:rPr>
              <w:t xml:space="preserve">Watch </w:t>
            </w:r>
            <w:r w:rsidRPr="009948CC">
              <w:rPr>
                <w:rFonts w:cs="Arial"/>
                <w:szCs w:val="20"/>
              </w:rPr>
              <w:t>the following segments of</w:t>
            </w:r>
            <w:r>
              <w:rPr>
                <w:rFonts w:cs="Arial"/>
                <w:b/>
                <w:szCs w:val="20"/>
              </w:rPr>
              <w:t xml:space="preserve"> </w:t>
            </w:r>
            <w:r w:rsidR="00044AA3" w:rsidRPr="00044AA3">
              <w:rPr>
                <w:rFonts w:cs="Arial"/>
                <w:i/>
                <w:szCs w:val="20"/>
              </w:rPr>
              <w:t>Looking for Lincoln</w:t>
            </w:r>
            <w:r w:rsidR="00044AA3">
              <w:rPr>
                <w:rFonts w:cs="Arial"/>
                <w:b/>
                <w:i/>
                <w:szCs w:val="20"/>
              </w:rPr>
              <w:t>:</w:t>
            </w:r>
            <w:r w:rsidR="00044AA3">
              <w:rPr>
                <w:rFonts w:cs="Arial"/>
                <w:b/>
                <w:szCs w:val="20"/>
              </w:rPr>
              <w:t xml:space="preserve"> </w:t>
            </w:r>
          </w:p>
          <w:p w14:paraId="6C8018A9" w14:textId="77777777" w:rsidR="00FE3E22" w:rsidRDefault="00FE3E22" w:rsidP="00FD5474">
            <w:pPr>
              <w:rPr>
                <w:rFonts w:cs="Arial"/>
                <w:szCs w:val="20"/>
              </w:rPr>
            </w:pPr>
          </w:p>
          <w:p w14:paraId="093F071B" w14:textId="5E351F9E" w:rsidR="002939D9" w:rsidRDefault="00535D5D" w:rsidP="007B5C31">
            <w:pPr>
              <w:pStyle w:val="AssignmentsLevel2"/>
            </w:pPr>
            <w:r w:rsidRPr="002939D9">
              <w:t>“</w:t>
            </w:r>
            <w:r w:rsidR="00BD4E8B">
              <w:t xml:space="preserve">Looking for Lincoln: </w:t>
            </w:r>
            <w:r w:rsidRPr="002939D9">
              <w:t>Introdu</w:t>
            </w:r>
            <w:r w:rsidR="002939D9" w:rsidRPr="002939D9">
              <w:t>ction”</w:t>
            </w:r>
            <w:r w:rsidR="009948CC">
              <w:t xml:space="preserve"> (8:03)</w:t>
            </w:r>
            <w:r w:rsidR="007B5C31">
              <w:t xml:space="preserve"> </w:t>
            </w:r>
            <w:hyperlink r:id="rId46" w:history="1">
              <w:r w:rsidR="007B5C31" w:rsidRPr="00A01A51">
                <w:rPr>
                  <w:rStyle w:val="Hyperlink"/>
                </w:rPr>
                <w:t>https://www.youtube.com/watch?v=Xi5yvBbdwHs</w:t>
              </w:r>
            </w:hyperlink>
          </w:p>
          <w:p w14:paraId="4BD4428C" w14:textId="712F366E" w:rsidR="003C72F1" w:rsidRDefault="003C72F1" w:rsidP="003C72F1">
            <w:pPr>
              <w:pStyle w:val="AssignmentsLevel2"/>
            </w:pPr>
            <w:r>
              <w:t xml:space="preserve">“Eric Foner Thinks Anew about Lincoln and Slavery” (12:08) </w:t>
            </w:r>
            <w:hyperlink r:id="rId47" w:history="1">
              <w:r w:rsidRPr="003C72F1">
                <w:rPr>
                  <w:rStyle w:val="Hyperlink"/>
                </w:rPr>
                <w:t>https://www.youtube.com/watch?v=t1His-MKDK4</w:t>
              </w:r>
            </w:hyperlink>
          </w:p>
          <w:p w14:paraId="28F69B51" w14:textId="7E8A092F" w:rsidR="00535D5D" w:rsidRPr="002939D9" w:rsidRDefault="003C72F1" w:rsidP="003C72F1">
            <w:pPr>
              <w:pStyle w:val="AssignmentsLevel2"/>
            </w:pPr>
            <w:r>
              <w:t xml:space="preserve">“Eric Foner Sets Us Straight on Lincoln and Slavery" (2:33) </w:t>
            </w:r>
            <w:hyperlink r:id="rId48" w:history="1">
              <w:r w:rsidRPr="003C72F1">
                <w:rPr>
                  <w:rStyle w:val="Hyperlink"/>
                </w:rPr>
                <w:t>https://www.youtube.com/watch?v=8hQ2u214A2Y</w:t>
              </w:r>
            </w:hyperlink>
          </w:p>
        </w:tc>
        <w:tc>
          <w:tcPr>
            <w:tcW w:w="1440" w:type="dxa"/>
            <w:tcBorders>
              <w:bottom w:val="single" w:sz="4" w:space="0" w:color="000000" w:themeColor="text1"/>
            </w:tcBorders>
          </w:tcPr>
          <w:p w14:paraId="17B12BC0" w14:textId="77777777" w:rsidR="00535D5D" w:rsidRPr="009F6FAF" w:rsidRDefault="00535D5D" w:rsidP="00FD5474">
            <w:pPr>
              <w:rPr>
                <w:rFonts w:cs="Arial"/>
                <w:szCs w:val="20"/>
              </w:rPr>
            </w:pPr>
            <w:r>
              <w:rPr>
                <w:rFonts w:cs="Arial"/>
                <w:szCs w:val="20"/>
              </w:rPr>
              <w:t>3.1, 3.2, 3.4</w:t>
            </w:r>
          </w:p>
        </w:tc>
        <w:tc>
          <w:tcPr>
            <w:tcW w:w="1440" w:type="dxa"/>
            <w:tcBorders>
              <w:bottom w:val="single" w:sz="4" w:space="0" w:color="000000" w:themeColor="text1"/>
            </w:tcBorders>
          </w:tcPr>
          <w:p w14:paraId="02E81682" w14:textId="77777777" w:rsidR="00535D5D" w:rsidRPr="009F6FAF" w:rsidRDefault="00332F67" w:rsidP="00FD5474">
            <w:pPr>
              <w:rPr>
                <w:rFonts w:cs="Arial"/>
                <w:szCs w:val="20"/>
              </w:rPr>
            </w:pPr>
            <w:r>
              <w:rPr>
                <w:rFonts w:cs="Arial"/>
                <w:szCs w:val="20"/>
              </w:rPr>
              <w:t>n/a</w:t>
            </w:r>
          </w:p>
        </w:tc>
      </w:tr>
      <w:tr w:rsidR="00535D5D" w:rsidRPr="007F339F" w14:paraId="51EDCD4A" w14:textId="77777777" w:rsidTr="00FD5474">
        <w:tc>
          <w:tcPr>
            <w:tcW w:w="10170" w:type="dxa"/>
            <w:tcMar>
              <w:top w:w="115" w:type="dxa"/>
              <w:left w:w="115" w:type="dxa"/>
              <w:bottom w:w="115" w:type="dxa"/>
              <w:right w:w="115" w:type="dxa"/>
            </w:tcMar>
          </w:tcPr>
          <w:p w14:paraId="44E4E0EE" w14:textId="77777777" w:rsidR="00790BAF" w:rsidRDefault="00790BAF" w:rsidP="00FD5474">
            <w:pPr>
              <w:rPr>
                <w:rFonts w:cs="Arial"/>
                <w:b/>
                <w:szCs w:val="20"/>
              </w:rPr>
            </w:pPr>
            <w:r>
              <w:rPr>
                <w:rFonts w:cs="Arial"/>
                <w:b/>
                <w:szCs w:val="20"/>
              </w:rPr>
              <w:t>Emancipation Proclamation Reading</w:t>
            </w:r>
          </w:p>
          <w:p w14:paraId="1B95E713" w14:textId="77777777" w:rsidR="00790BAF" w:rsidRDefault="00790BAF" w:rsidP="00FD5474">
            <w:pPr>
              <w:rPr>
                <w:rFonts w:cs="Arial"/>
                <w:b/>
                <w:szCs w:val="20"/>
              </w:rPr>
            </w:pPr>
          </w:p>
          <w:p w14:paraId="60CE8ADC" w14:textId="77777777" w:rsidR="00535D5D" w:rsidRPr="009F6FAF" w:rsidRDefault="00B67FDC" w:rsidP="00FD5474">
            <w:pPr>
              <w:rPr>
                <w:rFonts w:cs="Arial"/>
                <w:szCs w:val="20"/>
              </w:rPr>
            </w:pPr>
            <w:r w:rsidRPr="00B67FDC">
              <w:rPr>
                <w:rFonts w:cs="Arial"/>
                <w:b/>
                <w:szCs w:val="20"/>
              </w:rPr>
              <w:t>Read</w:t>
            </w:r>
            <w:r>
              <w:rPr>
                <w:rFonts w:cs="Arial"/>
                <w:szCs w:val="20"/>
              </w:rPr>
              <w:t xml:space="preserve"> “</w:t>
            </w:r>
            <w:r w:rsidR="00535D5D">
              <w:rPr>
                <w:rFonts w:cs="Arial"/>
                <w:szCs w:val="20"/>
              </w:rPr>
              <w:t>T</w:t>
            </w:r>
            <w:r w:rsidR="00535D5D" w:rsidRPr="0040774D">
              <w:rPr>
                <w:rFonts w:cs="Arial"/>
                <w:szCs w:val="20"/>
              </w:rPr>
              <w:t>he Emancipation Proclamation</w:t>
            </w:r>
            <w:r w:rsidR="00790BAF">
              <w:rPr>
                <w:rFonts w:cs="Arial"/>
                <w:szCs w:val="20"/>
              </w:rPr>
              <w:t>”:</w:t>
            </w:r>
            <w:r w:rsidR="004C7DB4">
              <w:rPr>
                <w:rFonts w:cs="Arial"/>
                <w:szCs w:val="20"/>
              </w:rPr>
              <w:t xml:space="preserve"> </w:t>
            </w:r>
            <w:hyperlink r:id="rId49" w:history="1">
              <w:r w:rsidRPr="00EC34FE">
                <w:rPr>
                  <w:rStyle w:val="Hyperlink"/>
                  <w:rFonts w:cs="Arial"/>
                  <w:szCs w:val="20"/>
                </w:rPr>
                <w:t>http://www.archives.gov/exhibits/featured_documents/emancipation_proclamation/</w:t>
              </w:r>
            </w:hyperlink>
            <w:r>
              <w:rPr>
                <w:rFonts w:cs="Arial"/>
                <w:szCs w:val="20"/>
              </w:rPr>
              <w:t xml:space="preserve"> </w:t>
            </w:r>
          </w:p>
        </w:tc>
        <w:tc>
          <w:tcPr>
            <w:tcW w:w="1440" w:type="dxa"/>
            <w:tcBorders>
              <w:bottom w:val="single" w:sz="4" w:space="0" w:color="000000" w:themeColor="text1"/>
            </w:tcBorders>
          </w:tcPr>
          <w:p w14:paraId="6EB1F448" w14:textId="77777777" w:rsidR="00535D5D" w:rsidRPr="009F6FAF" w:rsidRDefault="00535D5D" w:rsidP="00FD5474">
            <w:pPr>
              <w:rPr>
                <w:rFonts w:cs="Arial"/>
                <w:szCs w:val="20"/>
              </w:rPr>
            </w:pPr>
            <w:r>
              <w:rPr>
                <w:rFonts w:cs="Arial"/>
                <w:szCs w:val="20"/>
              </w:rPr>
              <w:t>3.4</w:t>
            </w:r>
          </w:p>
        </w:tc>
        <w:tc>
          <w:tcPr>
            <w:tcW w:w="1440" w:type="dxa"/>
            <w:tcBorders>
              <w:bottom w:val="single" w:sz="4" w:space="0" w:color="000000" w:themeColor="text1"/>
            </w:tcBorders>
          </w:tcPr>
          <w:p w14:paraId="3BF5709B" w14:textId="77777777" w:rsidR="00535D5D" w:rsidRPr="009F6FAF" w:rsidRDefault="00332F67" w:rsidP="00FD5474">
            <w:pPr>
              <w:rPr>
                <w:rFonts w:cs="Arial"/>
                <w:szCs w:val="20"/>
              </w:rPr>
            </w:pPr>
            <w:r>
              <w:rPr>
                <w:rFonts w:cs="Arial"/>
                <w:szCs w:val="20"/>
              </w:rPr>
              <w:t>n/a</w:t>
            </w:r>
          </w:p>
        </w:tc>
      </w:tr>
      <w:tr w:rsidR="00535D5D" w:rsidRPr="007F339F" w14:paraId="330BA2CD" w14:textId="77777777" w:rsidTr="00C811E9">
        <w:tc>
          <w:tcPr>
            <w:tcW w:w="10170" w:type="dxa"/>
            <w:tcBorders>
              <w:bottom w:val="single" w:sz="4" w:space="0" w:color="000000" w:themeColor="text1"/>
            </w:tcBorders>
            <w:tcMar>
              <w:top w:w="115" w:type="dxa"/>
              <w:left w:w="115" w:type="dxa"/>
              <w:bottom w:w="115" w:type="dxa"/>
              <w:right w:w="115" w:type="dxa"/>
            </w:tcMar>
          </w:tcPr>
          <w:p w14:paraId="2AE967B3" w14:textId="77777777" w:rsidR="00790BAF" w:rsidRPr="00790BAF" w:rsidRDefault="00790BAF" w:rsidP="00FD5474">
            <w:pPr>
              <w:rPr>
                <w:rFonts w:cs="Arial"/>
                <w:b/>
                <w:szCs w:val="20"/>
              </w:rPr>
            </w:pPr>
            <w:r w:rsidRPr="00790BAF">
              <w:rPr>
                <w:rFonts w:cs="Arial"/>
                <w:b/>
                <w:szCs w:val="20"/>
              </w:rPr>
              <w:t>Politics and Patriotism in Education</w:t>
            </w:r>
            <w:r>
              <w:rPr>
                <w:rFonts w:cs="Arial"/>
                <w:b/>
                <w:szCs w:val="20"/>
              </w:rPr>
              <w:t xml:space="preserve"> Reading</w:t>
            </w:r>
          </w:p>
          <w:p w14:paraId="573C135F" w14:textId="77777777" w:rsidR="00790BAF" w:rsidRDefault="00790BAF" w:rsidP="00FD5474">
            <w:pPr>
              <w:rPr>
                <w:rFonts w:cs="Arial"/>
                <w:b/>
                <w:szCs w:val="20"/>
              </w:rPr>
            </w:pPr>
          </w:p>
          <w:p w14:paraId="36BFF915" w14:textId="77777777" w:rsidR="00535D5D" w:rsidRPr="009F6FAF" w:rsidRDefault="00B67FDC" w:rsidP="00FD5474">
            <w:pPr>
              <w:rPr>
                <w:rFonts w:cs="Arial"/>
                <w:szCs w:val="20"/>
              </w:rPr>
            </w:pPr>
            <w:r w:rsidRPr="007268B2">
              <w:rPr>
                <w:rFonts w:cs="Arial"/>
                <w:b/>
                <w:szCs w:val="20"/>
              </w:rPr>
              <w:t>Read</w:t>
            </w:r>
            <w:r>
              <w:rPr>
                <w:rFonts w:cs="Arial"/>
                <w:szCs w:val="20"/>
              </w:rPr>
              <w:t xml:space="preserve"> </w:t>
            </w:r>
            <w:r w:rsidR="00535D5D" w:rsidRPr="00C71D31">
              <w:rPr>
                <w:rFonts w:cs="Arial"/>
                <w:szCs w:val="20"/>
              </w:rPr>
              <w:t xml:space="preserve">Joel </w:t>
            </w:r>
            <w:r>
              <w:rPr>
                <w:rFonts w:cs="Arial"/>
                <w:szCs w:val="20"/>
              </w:rPr>
              <w:t>Westheimer’s</w:t>
            </w:r>
            <w:r w:rsidR="00535D5D" w:rsidRPr="00C71D31">
              <w:rPr>
                <w:rFonts w:cs="Arial"/>
                <w:szCs w:val="20"/>
              </w:rPr>
              <w:t xml:space="preserve"> “Politics and Patriotism in Education”</w:t>
            </w:r>
            <w:r w:rsidR="004C7DB4">
              <w:rPr>
                <w:rFonts w:cs="Arial"/>
                <w:szCs w:val="20"/>
              </w:rPr>
              <w:t xml:space="preserve"> </w:t>
            </w:r>
            <w:hyperlink r:id="rId50" w:history="1">
              <w:r w:rsidR="00F22F37" w:rsidRPr="008D76A3">
                <w:rPr>
                  <w:rStyle w:val="Hyperlink"/>
                  <w:rFonts w:cs="Arial"/>
                  <w:szCs w:val="20"/>
                </w:rPr>
                <w:t>http://www.democraticdialogue.com/DDpdfs/PDKWestheimer.pdf</w:t>
              </w:r>
            </w:hyperlink>
            <w:r w:rsidR="00F22F37">
              <w:rPr>
                <w:rFonts w:cs="Arial"/>
                <w:szCs w:val="20"/>
              </w:rPr>
              <w:t xml:space="preserve"> </w:t>
            </w:r>
          </w:p>
        </w:tc>
        <w:tc>
          <w:tcPr>
            <w:tcW w:w="1440" w:type="dxa"/>
            <w:tcBorders>
              <w:bottom w:val="single" w:sz="4" w:space="0" w:color="000000" w:themeColor="text1"/>
            </w:tcBorders>
          </w:tcPr>
          <w:p w14:paraId="7DC35EBC" w14:textId="77777777" w:rsidR="00535D5D" w:rsidRPr="009F6FAF" w:rsidRDefault="00535D5D" w:rsidP="00FD5474">
            <w:pPr>
              <w:rPr>
                <w:rFonts w:cs="Arial"/>
                <w:szCs w:val="20"/>
              </w:rPr>
            </w:pPr>
            <w:r>
              <w:rPr>
                <w:rFonts w:cs="Arial"/>
                <w:szCs w:val="20"/>
              </w:rPr>
              <w:t>3.1, 3.2, 3.4</w:t>
            </w:r>
          </w:p>
        </w:tc>
        <w:tc>
          <w:tcPr>
            <w:tcW w:w="1440" w:type="dxa"/>
            <w:tcBorders>
              <w:bottom w:val="single" w:sz="4" w:space="0" w:color="000000" w:themeColor="text1"/>
            </w:tcBorders>
          </w:tcPr>
          <w:p w14:paraId="4B1656C5" w14:textId="77777777" w:rsidR="00535D5D" w:rsidRPr="009F6FAF" w:rsidRDefault="00332F67" w:rsidP="00FD5474">
            <w:pPr>
              <w:rPr>
                <w:rFonts w:cs="Arial"/>
                <w:szCs w:val="20"/>
              </w:rPr>
            </w:pPr>
            <w:r>
              <w:rPr>
                <w:rFonts w:cs="Arial"/>
                <w:szCs w:val="20"/>
              </w:rPr>
              <w:t>n/a</w:t>
            </w:r>
          </w:p>
        </w:tc>
      </w:tr>
      <w:tr w:rsidR="00535D5D" w:rsidRPr="00842155" w14:paraId="5CBAD278" w14:textId="77777777" w:rsidTr="00FD5474">
        <w:tc>
          <w:tcPr>
            <w:tcW w:w="10170" w:type="dxa"/>
            <w:tcBorders>
              <w:bottom w:val="single" w:sz="4" w:space="0" w:color="000000" w:themeColor="text1"/>
            </w:tcBorders>
            <w:tcMar>
              <w:top w:w="115" w:type="dxa"/>
              <w:left w:w="115" w:type="dxa"/>
              <w:bottom w:w="115" w:type="dxa"/>
              <w:right w:w="115" w:type="dxa"/>
            </w:tcMar>
          </w:tcPr>
          <w:p w14:paraId="60716724" w14:textId="77777777" w:rsidR="00790BAF" w:rsidRPr="00790BAF" w:rsidRDefault="00790BAF" w:rsidP="00304596">
            <w:pPr>
              <w:rPr>
                <w:rFonts w:cs="Arial"/>
                <w:b/>
                <w:szCs w:val="20"/>
              </w:rPr>
            </w:pPr>
            <w:r w:rsidRPr="00790BAF">
              <w:rPr>
                <w:rFonts w:cs="Arial"/>
                <w:b/>
                <w:szCs w:val="20"/>
              </w:rPr>
              <w:t>“American History 101” Parts 1-6 Reading</w:t>
            </w:r>
          </w:p>
          <w:p w14:paraId="798EB3A8" w14:textId="77777777" w:rsidR="00790BAF" w:rsidRDefault="00790BAF" w:rsidP="00304596">
            <w:pPr>
              <w:rPr>
                <w:rFonts w:cs="Arial"/>
                <w:b/>
                <w:szCs w:val="20"/>
              </w:rPr>
            </w:pPr>
          </w:p>
          <w:p w14:paraId="728F1D3A" w14:textId="77777777" w:rsidR="00535D5D" w:rsidRPr="009F6FAF" w:rsidRDefault="007268B2" w:rsidP="00304596">
            <w:pPr>
              <w:rPr>
                <w:rFonts w:cs="Arial"/>
                <w:szCs w:val="20"/>
              </w:rPr>
            </w:pPr>
            <w:r w:rsidRPr="007268B2">
              <w:rPr>
                <w:rFonts w:cs="Arial"/>
                <w:b/>
                <w:szCs w:val="20"/>
              </w:rPr>
              <w:t>Read</w:t>
            </w:r>
            <w:r>
              <w:rPr>
                <w:rFonts w:cs="Arial"/>
                <w:szCs w:val="20"/>
              </w:rPr>
              <w:t xml:space="preserve"> </w:t>
            </w:r>
            <w:r w:rsidR="00535D5D" w:rsidRPr="00C71D31">
              <w:rPr>
                <w:rFonts w:cs="Arial"/>
                <w:szCs w:val="20"/>
              </w:rPr>
              <w:t>Conversations between Jon Wiener and Diane Ravitch, “American History 101” Parts 1-6</w:t>
            </w:r>
            <w:r w:rsidR="003C3FA8">
              <w:rPr>
                <w:rFonts w:cs="Arial"/>
                <w:szCs w:val="20"/>
              </w:rPr>
              <w:t>:</w:t>
            </w:r>
            <w:r w:rsidR="00BD4E8B">
              <w:rPr>
                <w:rFonts w:cs="Arial"/>
                <w:szCs w:val="20"/>
              </w:rPr>
              <w:t xml:space="preserve"> </w:t>
            </w:r>
            <w:hyperlink r:id="rId51" w:history="1">
              <w:r w:rsidRPr="00EC34FE">
                <w:rPr>
                  <w:rStyle w:val="Hyperlink"/>
                  <w:rFonts w:cs="Arial"/>
                  <w:szCs w:val="20"/>
                </w:rPr>
                <w:t>http://www.slate.com/articles/arts_and_life/history_book_blitz/features/2005/american_history_101/how_to_revive_history_by_teaching_the_conflicts.html</w:t>
              </w:r>
            </w:hyperlink>
            <w:r>
              <w:rPr>
                <w:rFonts w:cs="Arial"/>
                <w:szCs w:val="20"/>
              </w:rPr>
              <w:t xml:space="preserve"> </w:t>
            </w:r>
          </w:p>
        </w:tc>
        <w:tc>
          <w:tcPr>
            <w:tcW w:w="1440" w:type="dxa"/>
            <w:tcBorders>
              <w:bottom w:val="single" w:sz="4" w:space="0" w:color="000000" w:themeColor="text1"/>
            </w:tcBorders>
          </w:tcPr>
          <w:p w14:paraId="77613B2B" w14:textId="77777777" w:rsidR="00535D5D" w:rsidRPr="009F6FAF" w:rsidRDefault="00535D5D" w:rsidP="00304596">
            <w:pPr>
              <w:rPr>
                <w:rFonts w:cs="Arial"/>
                <w:szCs w:val="20"/>
              </w:rPr>
            </w:pPr>
            <w:r>
              <w:rPr>
                <w:rFonts w:cs="Arial"/>
                <w:szCs w:val="20"/>
              </w:rPr>
              <w:t>3.1, 3.2, 3.4</w:t>
            </w:r>
          </w:p>
        </w:tc>
        <w:tc>
          <w:tcPr>
            <w:tcW w:w="1440" w:type="dxa"/>
            <w:tcBorders>
              <w:bottom w:val="single" w:sz="4" w:space="0" w:color="000000" w:themeColor="text1"/>
            </w:tcBorders>
          </w:tcPr>
          <w:p w14:paraId="6827DF9F" w14:textId="77777777" w:rsidR="00535D5D" w:rsidRPr="009F6FAF" w:rsidRDefault="00332F67" w:rsidP="00304596">
            <w:pPr>
              <w:rPr>
                <w:rFonts w:cs="Arial"/>
                <w:szCs w:val="20"/>
              </w:rPr>
            </w:pPr>
            <w:r>
              <w:rPr>
                <w:rFonts w:cs="Arial"/>
                <w:szCs w:val="20"/>
              </w:rPr>
              <w:t>n/a</w:t>
            </w:r>
          </w:p>
        </w:tc>
      </w:tr>
      <w:tr w:rsidR="005F1382" w:rsidRPr="00842155" w14:paraId="1AC6FEB9" w14:textId="77777777" w:rsidTr="00CE34E5">
        <w:tc>
          <w:tcPr>
            <w:tcW w:w="10170" w:type="dxa"/>
            <w:tcBorders>
              <w:bottom w:val="single" w:sz="4" w:space="0" w:color="000000" w:themeColor="text1"/>
            </w:tcBorders>
            <w:shd w:val="clear" w:color="auto" w:fill="auto"/>
            <w:tcMar>
              <w:top w:w="115" w:type="dxa"/>
              <w:left w:w="115" w:type="dxa"/>
              <w:bottom w:w="115" w:type="dxa"/>
              <w:right w:w="115" w:type="dxa"/>
            </w:tcMar>
          </w:tcPr>
          <w:p w14:paraId="06291B2A" w14:textId="77777777" w:rsidR="00BC0BFA" w:rsidRDefault="00BC0BFA" w:rsidP="00BC0BFA">
            <w:pPr>
              <w:tabs>
                <w:tab w:val="left" w:pos="2329"/>
              </w:tabs>
              <w:rPr>
                <w:rFonts w:cs="Arial"/>
                <w:b/>
                <w:szCs w:val="20"/>
              </w:rPr>
            </w:pPr>
            <w:r w:rsidRPr="00E6700C">
              <w:rPr>
                <w:rFonts w:cs="Arial"/>
                <w:b/>
                <w:szCs w:val="20"/>
              </w:rPr>
              <w:t>Peer Support Team</w:t>
            </w:r>
            <w:r>
              <w:rPr>
                <w:rFonts w:cs="Arial"/>
                <w:b/>
                <w:szCs w:val="20"/>
              </w:rPr>
              <w:t xml:space="preserve"> Check-In</w:t>
            </w:r>
          </w:p>
          <w:p w14:paraId="7203DE5D" w14:textId="77777777" w:rsidR="003E7675" w:rsidRDefault="003E7675" w:rsidP="00BC0BFA">
            <w:pPr>
              <w:tabs>
                <w:tab w:val="left" w:pos="2329"/>
              </w:tabs>
              <w:rPr>
                <w:rFonts w:cs="Arial"/>
                <w:b/>
                <w:szCs w:val="20"/>
              </w:rPr>
            </w:pPr>
          </w:p>
          <w:p w14:paraId="19769A43" w14:textId="77777777" w:rsidR="003E7675" w:rsidRPr="003E7675" w:rsidRDefault="003E7675" w:rsidP="00BC0BFA">
            <w:pPr>
              <w:tabs>
                <w:tab w:val="left" w:pos="2329"/>
              </w:tabs>
              <w:rPr>
                <w:rFonts w:cs="Arial"/>
                <w:szCs w:val="20"/>
              </w:rPr>
            </w:pPr>
            <w:r>
              <w:rPr>
                <w:rFonts w:cs="Arial"/>
                <w:szCs w:val="20"/>
              </w:rPr>
              <w:t xml:space="preserve">As a reminder, </w:t>
            </w:r>
            <w:r w:rsidRPr="003E7675">
              <w:rPr>
                <w:rFonts w:cs="Arial"/>
                <w:szCs w:val="20"/>
              </w:rPr>
              <w:t xml:space="preserve">review the </w:t>
            </w:r>
            <w:r w:rsidRPr="003E7675">
              <w:rPr>
                <w:rFonts w:cs="Arial"/>
                <w:b/>
                <w:szCs w:val="20"/>
              </w:rPr>
              <w:t>Final Project Instructions</w:t>
            </w:r>
            <w:r w:rsidRPr="003E7675">
              <w:rPr>
                <w:rFonts w:cs="Arial"/>
                <w:szCs w:val="20"/>
              </w:rPr>
              <w:t>.</w:t>
            </w:r>
          </w:p>
          <w:p w14:paraId="7608B535" w14:textId="77777777" w:rsidR="0091710E" w:rsidRDefault="0091710E" w:rsidP="00BC0BFA">
            <w:pPr>
              <w:tabs>
                <w:tab w:val="left" w:pos="2329"/>
              </w:tabs>
              <w:rPr>
                <w:rFonts w:cs="Arial"/>
                <w:b/>
                <w:szCs w:val="20"/>
              </w:rPr>
            </w:pPr>
          </w:p>
          <w:p w14:paraId="471CAD49" w14:textId="77777777" w:rsidR="0091710E" w:rsidRPr="0091710E" w:rsidRDefault="0091710E" w:rsidP="00BC0BFA">
            <w:pPr>
              <w:tabs>
                <w:tab w:val="left" w:pos="2329"/>
              </w:tabs>
              <w:rPr>
                <w:rFonts w:cs="Arial"/>
                <w:szCs w:val="20"/>
              </w:rPr>
            </w:pPr>
            <w:r w:rsidRPr="0091710E">
              <w:rPr>
                <w:rFonts w:cs="Arial"/>
                <w:szCs w:val="20"/>
              </w:rPr>
              <w:t>Complete the following steps to prepare for your final project:</w:t>
            </w:r>
          </w:p>
          <w:p w14:paraId="3230AD40" w14:textId="77777777" w:rsidR="0091710E" w:rsidRDefault="0091710E" w:rsidP="00BC0BFA">
            <w:pPr>
              <w:tabs>
                <w:tab w:val="left" w:pos="2329"/>
              </w:tabs>
              <w:rPr>
                <w:rFonts w:cs="Arial"/>
                <w:b/>
                <w:szCs w:val="20"/>
              </w:rPr>
            </w:pPr>
          </w:p>
          <w:p w14:paraId="10734107" w14:textId="77777777" w:rsidR="0091710E" w:rsidRPr="0091710E" w:rsidRDefault="0091710E" w:rsidP="008D16B8">
            <w:pPr>
              <w:pStyle w:val="AssignmentsLevel2"/>
            </w:pPr>
            <w:r w:rsidRPr="0091710E">
              <w:rPr>
                <w:b/>
              </w:rPr>
              <w:t>Collect</w:t>
            </w:r>
            <w:r w:rsidRPr="0091710E">
              <w:t xml:space="preserve"> the oral history for your project. </w:t>
            </w:r>
          </w:p>
          <w:p w14:paraId="309255AD" w14:textId="55EDF9DD" w:rsidR="0091710E" w:rsidRPr="0091710E" w:rsidRDefault="0091710E" w:rsidP="008D16B8">
            <w:pPr>
              <w:pStyle w:val="AssignmentsLevel2"/>
            </w:pPr>
            <w:r w:rsidRPr="0091710E">
              <w:rPr>
                <w:b/>
              </w:rPr>
              <w:t>Summarize and share</w:t>
            </w:r>
            <w:r w:rsidRPr="0091710E">
              <w:t xml:space="preserve"> with your team what you found through your oral history.</w:t>
            </w:r>
            <w:r>
              <w:t xml:space="preserve"> </w:t>
            </w:r>
            <w:r w:rsidRPr="0091710E">
              <w:t xml:space="preserve">Feel free to share the oral history </w:t>
            </w:r>
            <w:r>
              <w:t xml:space="preserve">directly </w:t>
            </w:r>
            <w:r w:rsidRPr="0091710E">
              <w:t>with your team through audio or video.</w:t>
            </w:r>
            <w:r>
              <w:t xml:space="preserve"> Share insights about how your team members’ oral histories reflect on the subject of their final project.</w:t>
            </w:r>
          </w:p>
          <w:p w14:paraId="78EDA729" w14:textId="77777777" w:rsidR="00C66E7C" w:rsidRPr="00065921" w:rsidRDefault="008238D4" w:rsidP="008D16B8">
            <w:pPr>
              <w:pStyle w:val="AssignmentsLevel2"/>
              <w:rPr>
                <w:b/>
              </w:rPr>
            </w:pPr>
            <w:r w:rsidRPr="0091710E">
              <w:rPr>
                <w:b/>
              </w:rPr>
              <w:t>Discuss and compare</w:t>
            </w:r>
            <w:r w:rsidRPr="0091710E">
              <w:t xml:space="preserve"> the next steps for </w:t>
            </w:r>
            <w:r w:rsidR="0091710E" w:rsidRPr="0091710E">
              <w:t>your project research.</w:t>
            </w:r>
          </w:p>
          <w:p w14:paraId="5032BD84" w14:textId="77777777" w:rsidR="00065921" w:rsidRDefault="00065921" w:rsidP="00065921">
            <w:pPr>
              <w:tabs>
                <w:tab w:val="left" w:pos="2329"/>
              </w:tabs>
              <w:rPr>
                <w:rFonts w:cs="Arial"/>
                <w:b/>
                <w:szCs w:val="20"/>
              </w:rPr>
            </w:pPr>
          </w:p>
          <w:p w14:paraId="459D40E7" w14:textId="77777777" w:rsidR="00065921" w:rsidRPr="00065921" w:rsidRDefault="00065921" w:rsidP="00065921">
            <w:pPr>
              <w:tabs>
                <w:tab w:val="left" w:pos="2329"/>
              </w:tabs>
              <w:rPr>
                <w:rFonts w:cs="Arial"/>
                <w:b/>
                <w:szCs w:val="20"/>
              </w:rPr>
            </w:pPr>
            <w:r w:rsidRPr="00065921">
              <w:rPr>
                <w:rFonts w:cs="Arial"/>
                <w:i/>
                <w:szCs w:val="20"/>
              </w:rPr>
              <w:lastRenderedPageBreak/>
              <w:t>Note</w:t>
            </w:r>
            <w:r>
              <w:rPr>
                <w:rFonts w:cs="Arial"/>
                <w:szCs w:val="20"/>
              </w:rPr>
              <w:t>. You will receive an individual grade at the end of the course based on the quality of your participation in your peer support team.</w:t>
            </w:r>
          </w:p>
        </w:tc>
        <w:tc>
          <w:tcPr>
            <w:tcW w:w="1440" w:type="dxa"/>
            <w:tcBorders>
              <w:bottom w:val="single" w:sz="4" w:space="0" w:color="000000" w:themeColor="text1"/>
            </w:tcBorders>
            <w:shd w:val="clear" w:color="auto" w:fill="auto"/>
          </w:tcPr>
          <w:p w14:paraId="3CCFB07D" w14:textId="77777777" w:rsidR="005F1382" w:rsidRDefault="005F1382" w:rsidP="00304596">
            <w:pPr>
              <w:rPr>
                <w:rFonts w:cs="Arial"/>
                <w:szCs w:val="20"/>
              </w:rPr>
            </w:pPr>
          </w:p>
        </w:tc>
        <w:tc>
          <w:tcPr>
            <w:tcW w:w="1440" w:type="dxa"/>
            <w:tcBorders>
              <w:bottom w:val="single" w:sz="4" w:space="0" w:color="000000" w:themeColor="text1"/>
            </w:tcBorders>
            <w:shd w:val="clear" w:color="auto" w:fill="auto"/>
          </w:tcPr>
          <w:p w14:paraId="06B28BB2" w14:textId="77777777" w:rsidR="005F1382" w:rsidRDefault="0091710E" w:rsidP="00304596">
            <w:pPr>
              <w:rPr>
                <w:rFonts w:cs="Arial"/>
                <w:szCs w:val="20"/>
              </w:rPr>
            </w:pPr>
            <w:r>
              <w:rPr>
                <w:rFonts w:cs="Arial"/>
                <w:szCs w:val="20"/>
              </w:rPr>
              <w:t>Summarizing oral history, reading and reflecting on teammates’ oral history, discussing research next steps</w:t>
            </w:r>
            <w:r w:rsidR="00B179DC">
              <w:rPr>
                <w:rFonts w:cs="Arial"/>
                <w:szCs w:val="20"/>
              </w:rPr>
              <w:t xml:space="preserve"> </w:t>
            </w:r>
            <w:r>
              <w:rPr>
                <w:rFonts w:cs="Arial"/>
                <w:szCs w:val="20"/>
              </w:rPr>
              <w:t>=</w:t>
            </w:r>
          </w:p>
          <w:p w14:paraId="0AA5EECE" w14:textId="77777777" w:rsidR="00B179DC" w:rsidRPr="00B179DC" w:rsidRDefault="00B179DC" w:rsidP="00304596">
            <w:pPr>
              <w:rPr>
                <w:rFonts w:cs="Arial"/>
                <w:b/>
                <w:szCs w:val="20"/>
              </w:rPr>
            </w:pPr>
            <w:r w:rsidRPr="00B179DC">
              <w:rPr>
                <w:rFonts w:cs="Arial"/>
                <w:b/>
                <w:szCs w:val="20"/>
              </w:rPr>
              <w:t>1.5 hours</w:t>
            </w:r>
          </w:p>
        </w:tc>
      </w:tr>
      <w:tr w:rsidR="00740AA6" w:rsidRPr="00842155" w14:paraId="4E56CB35" w14:textId="77777777" w:rsidTr="00740AA6">
        <w:tc>
          <w:tcPr>
            <w:tcW w:w="11610" w:type="dxa"/>
            <w:gridSpan w:val="2"/>
            <w:tcBorders>
              <w:bottom w:val="single" w:sz="4" w:space="0" w:color="000000" w:themeColor="text1"/>
            </w:tcBorders>
            <w:shd w:val="clear" w:color="auto" w:fill="E6E6E6"/>
            <w:tcMar>
              <w:top w:w="115" w:type="dxa"/>
              <w:left w:w="115" w:type="dxa"/>
              <w:bottom w:w="115" w:type="dxa"/>
              <w:right w:w="115" w:type="dxa"/>
            </w:tcMar>
          </w:tcPr>
          <w:p w14:paraId="5F26C749" w14:textId="77777777" w:rsidR="00740AA6" w:rsidRPr="009F6FAF" w:rsidRDefault="00740AA6" w:rsidP="00304596">
            <w:pPr>
              <w:rPr>
                <w:rFonts w:cs="Arial"/>
                <w:szCs w:val="20"/>
              </w:rPr>
            </w:pPr>
            <w:r w:rsidRPr="00842155">
              <w:rPr>
                <w:rFonts w:cs="Arial"/>
                <w:b/>
                <w:szCs w:val="20"/>
              </w:rPr>
              <w:t>Total</w:t>
            </w:r>
          </w:p>
        </w:tc>
        <w:tc>
          <w:tcPr>
            <w:tcW w:w="1440" w:type="dxa"/>
            <w:tcBorders>
              <w:bottom w:val="single" w:sz="4" w:space="0" w:color="000000" w:themeColor="text1"/>
            </w:tcBorders>
            <w:shd w:val="clear" w:color="auto" w:fill="E9E9E9" w:themeFill="background2" w:themeFillTint="66"/>
          </w:tcPr>
          <w:p w14:paraId="6DB831AE" w14:textId="77777777" w:rsidR="00740AA6" w:rsidRPr="00B179DC" w:rsidRDefault="00B179DC" w:rsidP="00304596">
            <w:pPr>
              <w:rPr>
                <w:rFonts w:cs="Arial"/>
                <w:b/>
                <w:szCs w:val="20"/>
              </w:rPr>
            </w:pPr>
            <w:r w:rsidRPr="00B179DC">
              <w:rPr>
                <w:rFonts w:cs="Arial"/>
                <w:b/>
                <w:szCs w:val="20"/>
              </w:rPr>
              <w:t>2.5 hours</w:t>
            </w:r>
          </w:p>
        </w:tc>
      </w:tr>
      <w:tr w:rsidR="00535D5D" w:rsidRPr="00842155" w14:paraId="76246C65" w14:textId="77777777" w:rsidTr="00740AA6">
        <w:tc>
          <w:tcPr>
            <w:tcW w:w="10170" w:type="dxa"/>
            <w:shd w:val="clear" w:color="auto" w:fill="D9D9D9" w:themeFill="background1" w:themeFillShade="D9"/>
            <w:tcMar>
              <w:top w:w="115" w:type="dxa"/>
              <w:left w:w="115" w:type="dxa"/>
              <w:bottom w:w="115" w:type="dxa"/>
              <w:right w:w="115" w:type="dxa"/>
            </w:tcMar>
          </w:tcPr>
          <w:p w14:paraId="72BE98C7" w14:textId="77777777" w:rsidR="00535D5D" w:rsidRPr="005B10FE" w:rsidRDefault="00740AA6" w:rsidP="00304596">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9D9D9" w:themeFill="background1" w:themeFillShade="D9"/>
          </w:tcPr>
          <w:p w14:paraId="14F7F30C" w14:textId="77777777" w:rsidR="00535D5D" w:rsidRPr="005B10FE" w:rsidRDefault="00535D5D" w:rsidP="00304596">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9D9D9" w:themeFill="background1" w:themeFillShade="D9"/>
          </w:tcPr>
          <w:p w14:paraId="0733C471" w14:textId="77777777" w:rsidR="00535D5D" w:rsidRPr="005B10FE" w:rsidRDefault="00535D5D" w:rsidP="00304596">
            <w:pPr>
              <w:rPr>
                <w:rFonts w:cs="Arial"/>
                <w:b/>
                <w:i/>
                <w:szCs w:val="20"/>
              </w:rPr>
            </w:pPr>
            <w:r w:rsidRPr="005B10FE">
              <w:rPr>
                <w:rFonts w:cs="Arial"/>
                <w:b/>
                <w:i/>
                <w:szCs w:val="20"/>
              </w:rPr>
              <w:t>Points/AIE/</w:t>
            </w:r>
          </w:p>
          <w:p w14:paraId="6803D58D" w14:textId="77777777" w:rsidR="00535D5D" w:rsidRPr="005B10FE" w:rsidRDefault="00535D5D" w:rsidP="00304596">
            <w:pPr>
              <w:rPr>
                <w:rFonts w:cs="Arial"/>
                <w:b/>
                <w:i/>
                <w:szCs w:val="20"/>
              </w:rPr>
            </w:pPr>
            <w:r w:rsidRPr="005B10FE">
              <w:rPr>
                <w:rFonts w:cs="Arial"/>
                <w:b/>
                <w:i/>
                <w:szCs w:val="20"/>
              </w:rPr>
              <w:t>Generic</w:t>
            </w:r>
          </w:p>
        </w:tc>
      </w:tr>
      <w:tr w:rsidR="005B033E" w:rsidRPr="00842155" w14:paraId="1FBAAD5A" w14:textId="77777777" w:rsidTr="00740AA6">
        <w:tc>
          <w:tcPr>
            <w:tcW w:w="10170" w:type="dxa"/>
            <w:tcMar>
              <w:top w:w="115" w:type="dxa"/>
              <w:left w:w="115" w:type="dxa"/>
              <w:bottom w:w="115" w:type="dxa"/>
              <w:right w:w="115" w:type="dxa"/>
            </w:tcMar>
          </w:tcPr>
          <w:p w14:paraId="6E5F474A" w14:textId="77777777" w:rsidR="005B033E" w:rsidRDefault="005B033E" w:rsidP="00957F60">
            <w:pPr>
              <w:pStyle w:val="NormalWeb"/>
              <w:shd w:val="clear" w:color="auto" w:fill="FFFFFF" w:themeFill="background1"/>
              <w:spacing w:before="0" w:after="0"/>
              <w:rPr>
                <w:rFonts w:ascii="Arial" w:hAnsi="Arial" w:cs="Arial"/>
                <w:b/>
                <w:color w:val="000000"/>
                <w:sz w:val="20"/>
                <w:szCs w:val="20"/>
              </w:rPr>
            </w:pPr>
            <w:r>
              <w:rPr>
                <w:rFonts w:ascii="Arial" w:hAnsi="Arial" w:cs="Arial"/>
                <w:b/>
                <w:color w:val="000000"/>
                <w:sz w:val="20"/>
                <w:szCs w:val="20"/>
              </w:rPr>
              <w:t>Class Comprehension Challenge 3</w:t>
            </w:r>
          </w:p>
          <w:p w14:paraId="583ED19A" w14:textId="77777777" w:rsidR="00EE48A8" w:rsidRDefault="00EE48A8" w:rsidP="00957F60">
            <w:pPr>
              <w:pStyle w:val="NormalWeb"/>
              <w:shd w:val="clear" w:color="auto" w:fill="FFFFFF" w:themeFill="background1"/>
              <w:spacing w:before="0" w:after="0"/>
              <w:rPr>
                <w:rFonts w:ascii="Arial" w:hAnsi="Arial" w:cs="Arial"/>
                <w:b/>
                <w:color w:val="000000"/>
                <w:sz w:val="20"/>
                <w:szCs w:val="20"/>
              </w:rPr>
            </w:pPr>
          </w:p>
          <w:p w14:paraId="7CFBD430" w14:textId="77777777" w:rsidR="00BD4D4D" w:rsidRPr="009C2197" w:rsidRDefault="00BD4D4D" w:rsidP="00957F60">
            <w:pPr>
              <w:pStyle w:val="NormalWeb"/>
              <w:shd w:val="clear" w:color="auto" w:fill="FFFFFF" w:themeFill="background1"/>
              <w:spacing w:before="0" w:after="0"/>
              <w:rPr>
                <w:rFonts w:ascii="Arial" w:hAnsi="Arial" w:cs="Arial"/>
                <w:color w:val="000000"/>
                <w:sz w:val="20"/>
                <w:szCs w:val="20"/>
              </w:rPr>
            </w:pPr>
            <w:r>
              <w:rPr>
                <w:rFonts w:ascii="Arial" w:hAnsi="Arial" w:cs="Arial"/>
                <w:color w:val="000000"/>
                <w:sz w:val="20"/>
                <w:szCs w:val="20"/>
              </w:rPr>
              <w:t>In Weeks 1-4</w:t>
            </w:r>
            <w:r w:rsidRPr="009C2197">
              <w:rPr>
                <w:rFonts w:ascii="Arial" w:hAnsi="Arial" w:cs="Arial"/>
                <w:color w:val="000000"/>
                <w:sz w:val="20"/>
                <w:szCs w:val="20"/>
              </w:rPr>
              <w:t xml:space="preserve">, you will quiz </w:t>
            </w:r>
            <w:r>
              <w:rPr>
                <w:rFonts w:ascii="Arial" w:hAnsi="Arial" w:cs="Arial"/>
                <w:color w:val="000000"/>
                <w:sz w:val="20"/>
                <w:szCs w:val="20"/>
              </w:rPr>
              <w:t>each other as a class on your</w:t>
            </w:r>
            <w:r w:rsidRPr="009C2197">
              <w:rPr>
                <w:rFonts w:ascii="Arial" w:hAnsi="Arial" w:cs="Arial"/>
                <w:color w:val="000000"/>
                <w:sz w:val="20"/>
                <w:szCs w:val="20"/>
              </w:rPr>
              <w:t xml:space="preserve"> comprehension of the</w:t>
            </w:r>
            <w:r>
              <w:rPr>
                <w:rFonts w:ascii="Arial" w:hAnsi="Arial" w:cs="Arial"/>
                <w:color w:val="000000"/>
                <w:sz w:val="20"/>
                <w:szCs w:val="20"/>
              </w:rPr>
              <w:t xml:space="preserve"> readings and media pieces presented in the</w:t>
            </w:r>
            <w:r w:rsidRPr="009C2197">
              <w:rPr>
                <w:rFonts w:ascii="Arial" w:hAnsi="Arial" w:cs="Arial"/>
                <w:color w:val="000000"/>
                <w:sz w:val="20"/>
                <w:szCs w:val="20"/>
              </w:rPr>
              <w:t xml:space="preserve"> Learning Resources and Activities. </w:t>
            </w:r>
          </w:p>
          <w:p w14:paraId="64082E12" w14:textId="77777777" w:rsidR="00EE48A8" w:rsidRPr="009C2197" w:rsidRDefault="00EE48A8" w:rsidP="00957F60">
            <w:pPr>
              <w:pStyle w:val="NormalWeb"/>
              <w:shd w:val="clear" w:color="auto" w:fill="FFFFFF" w:themeFill="background1"/>
              <w:spacing w:before="0" w:after="0"/>
              <w:rPr>
                <w:rFonts w:ascii="Arial" w:hAnsi="Arial" w:cs="Arial"/>
                <w:color w:val="000000"/>
                <w:sz w:val="20"/>
                <w:szCs w:val="20"/>
              </w:rPr>
            </w:pPr>
          </w:p>
          <w:p w14:paraId="28DC5377" w14:textId="59E79C1C" w:rsidR="00EE48A8" w:rsidRPr="009C2197" w:rsidRDefault="00EE48A8" w:rsidP="00957F60">
            <w:pPr>
              <w:pStyle w:val="NormalWeb"/>
              <w:numPr>
                <w:ilvl w:val="0"/>
                <w:numId w:val="41"/>
              </w:numPr>
              <w:shd w:val="clear" w:color="auto" w:fill="FFFFFF" w:themeFill="background1"/>
              <w:spacing w:before="0" w:after="0"/>
              <w:ind w:left="360"/>
              <w:rPr>
                <w:rFonts w:ascii="Arial" w:hAnsi="Arial" w:cs="Arial"/>
                <w:color w:val="000000"/>
                <w:sz w:val="20"/>
                <w:szCs w:val="20"/>
              </w:rPr>
            </w:pPr>
            <w:r w:rsidRPr="00FF51B6">
              <w:rPr>
                <w:rFonts w:ascii="Arial" w:hAnsi="Arial" w:cs="Arial"/>
                <w:b/>
                <w:color w:val="000000"/>
                <w:sz w:val="20"/>
                <w:szCs w:val="20"/>
              </w:rPr>
              <w:t>By Wednesday</w:t>
            </w:r>
            <w:r>
              <w:rPr>
                <w:rFonts w:ascii="Arial" w:hAnsi="Arial" w:cs="Arial"/>
                <w:color w:val="000000"/>
                <w:sz w:val="20"/>
                <w:szCs w:val="20"/>
              </w:rPr>
              <w:t>: Write at</w:t>
            </w:r>
            <w:r w:rsidRPr="009C2197">
              <w:rPr>
                <w:rFonts w:ascii="Arial" w:hAnsi="Arial" w:cs="Arial"/>
                <w:color w:val="000000"/>
                <w:sz w:val="20"/>
                <w:szCs w:val="20"/>
              </w:rPr>
              <w:t xml:space="preserve"> least 3 quiz questions based on this week’s reading, videos, or other learning activities</w:t>
            </w:r>
            <w:r w:rsidR="000574FA">
              <w:rPr>
                <w:rFonts w:ascii="Arial" w:hAnsi="Arial" w:cs="Arial"/>
                <w:color w:val="000000"/>
                <w:sz w:val="20"/>
                <w:szCs w:val="20"/>
              </w:rPr>
              <w:t xml:space="preserve"> and post them to the Class Comprehension Challenge 3 discussion forum</w:t>
            </w:r>
            <w:r w:rsidRPr="009C2197">
              <w:rPr>
                <w:rFonts w:ascii="Arial" w:hAnsi="Arial" w:cs="Arial"/>
                <w:color w:val="000000"/>
                <w:sz w:val="20"/>
                <w:szCs w:val="20"/>
              </w:rPr>
              <w:t>. Draw questions from a variety of learning activities and resources. Don’t write multiple questions for a single reading</w:t>
            </w:r>
            <w:r>
              <w:rPr>
                <w:rFonts w:ascii="Arial" w:hAnsi="Arial" w:cs="Arial"/>
                <w:color w:val="000000"/>
                <w:sz w:val="20"/>
                <w:szCs w:val="20"/>
              </w:rPr>
              <w:t xml:space="preserve"> unless it is a light reading week</w:t>
            </w:r>
            <w:r w:rsidRPr="009C2197">
              <w:rPr>
                <w:rFonts w:ascii="Arial" w:hAnsi="Arial" w:cs="Arial"/>
                <w:color w:val="000000"/>
                <w:sz w:val="20"/>
                <w:szCs w:val="20"/>
              </w:rPr>
              <w:t>.</w:t>
            </w:r>
            <w:r>
              <w:rPr>
                <w:rFonts w:ascii="Arial" w:hAnsi="Arial" w:cs="Arial"/>
                <w:color w:val="000000"/>
                <w:sz w:val="20"/>
                <w:szCs w:val="20"/>
              </w:rPr>
              <w:t xml:space="preserve"> Try to write questions that are distinct from the others already posted in the discussion board. Be prepared to answer your own questions at the end of the week. Example question stems include:</w:t>
            </w:r>
          </w:p>
          <w:p w14:paraId="277AB76D" w14:textId="77777777" w:rsidR="00EE48A8" w:rsidRPr="009C2197" w:rsidRDefault="00EE48A8" w:rsidP="00957F60">
            <w:pPr>
              <w:pStyle w:val="NormalWeb"/>
              <w:shd w:val="clear" w:color="auto" w:fill="FFFFFF" w:themeFill="background1"/>
              <w:spacing w:before="0" w:after="0"/>
              <w:rPr>
                <w:rFonts w:ascii="Arial" w:hAnsi="Arial" w:cs="Arial"/>
                <w:color w:val="000000"/>
                <w:sz w:val="20"/>
                <w:szCs w:val="20"/>
              </w:rPr>
            </w:pPr>
          </w:p>
          <w:p w14:paraId="29DB971B" w14:textId="77777777" w:rsidR="00EE48A8" w:rsidRPr="009C2197" w:rsidRDefault="00EE48A8" w:rsidP="00957F60">
            <w:pPr>
              <w:pStyle w:val="NormalWeb"/>
              <w:numPr>
                <w:ilvl w:val="0"/>
                <w:numId w:val="28"/>
              </w:numPr>
              <w:shd w:val="clear" w:color="auto" w:fill="FFFFFF" w:themeFill="background1"/>
              <w:spacing w:before="0" w:after="0"/>
              <w:ind w:left="720"/>
              <w:rPr>
                <w:rFonts w:ascii="Arial" w:hAnsi="Arial" w:cs="Arial"/>
                <w:color w:val="000000"/>
                <w:sz w:val="20"/>
                <w:szCs w:val="20"/>
              </w:rPr>
            </w:pPr>
            <w:r w:rsidRPr="009C2197">
              <w:rPr>
                <w:rFonts w:ascii="Arial" w:hAnsi="Arial" w:cs="Arial"/>
                <w:color w:val="000000"/>
                <w:sz w:val="20"/>
                <w:szCs w:val="20"/>
              </w:rPr>
              <w:t>What is the main idea of...?</w:t>
            </w:r>
          </w:p>
          <w:p w14:paraId="6840BDB9" w14:textId="77777777" w:rsidR="00EE48A8" w:rsidRPr="009C2197" w:rsidRDefault="00EE48A8" w:rsidP="00957F60">
            <w:pPr>
              <w:pStyle w:val="NormalWeb"/>
              <w:numPr>
                <w:ilvl w:val="0"/>
                <w:numId w:val="28"/>
              </w:numPr>
              <w:shd w:val="clear" w:color="auto" w:fill="FFFFFF" w:themeFill="background1"/>
              <w:spacing w:before="0" w:after="0"/>
              <w:ind w:left="720"/>
              <w:rPr>
                <w:rFonts w:ascii="Arial" w:hAnsi="Arial" w:cs="Arial"/>
                <w:color w:val="000000"/>
                <w:sz w:val="20"/>
                <w:szCs w:val="20"/>
              </w:rPr>
            </w:pPr>
            <w:r w:rsidRPr="009C2197">
              <w:rPr>
                <w:rFonts w:ascii="Arial" w:hAnsi="Arial" w:cs="Arial"/>
                <w:color w:val="000000"/>
                <w:sz w:val="20"/>
                <w:szCs w:val="20"/>
              </w:rPr>
              <w:t>What if...?</w:t>
            </w:r>
          </w:p>
          <w:p w14:paraId="16BB5706" w14:textId="77777777" w:rsidR="00EE48A8" w:rsidRPr="009C2197" w:rsidRDefault="00EE48A8" w:rsidP="00957F60">
            <w:pPr>
              <w:pStyle w:val="NormalWeb"/>
              <w:numPr>
                <w:ilvl w:val="0"/>
                <w:numId w:val="28"/>
              </w:numPr>
              <w:shd w:val="clear" w:color="auto" w:fill="FFFFFF" w:themeFill="background1"/>
              <w:spacing w:before="0" w:after="0"/>
              <w:ind w:left="720"/>
              <w:rPr>
                <w:rFonts w:ascii="Arial" w:hAnsi="Arial" w:cs="Arial"/>
                <w:color w:val="000000"/>
                <w:sz w:val="20"/>
                <w:szCs w:val="20"/>
              </w:rPr>
            </w:pPr>
            <w:r w:rsidRPr="009C2197">
              <w:rPr>
                <w:rFonts w:ascii="Arial" w:hAnsi="Arial" w:cs="Arial"/>
                <w:color w:val="000000"/>
                <w:sz w:val="20"/>
                <w:szCs w:val="20"/>
              </w:rPr>
              <w:t>How does...affect...?</w:t>
            </w:r>
          </w:p>
          <w:p w14:paraId="2C063B7A" w14:textId="77777777" w:rsidR="00EE48A8" w:rsidRPr="009C2197" w:rsidRDefault="00EE48A8" w:rsidP="00957F60">
            <w:pPr>
              <w:pStyle w:val="NormalWeb"/>
              <w:numPr>
                <w:ilvl w:val="0"/>
                <w:numId w:val="28"/>
              </w:numPr>
              <w:shd w:val="clear" w:color="auto" w:fill="FFFFFF" w:themeFill="background1"/>
              <w:spacing w:before="0" w:after="0"/>
              <w:ind w:left="720"/>
              <w:rPr>
                <w:rFonts w:ascii="Arial" w:hAnsi="Arial" w:cs="Arial"/>
                <w:color w:val="000000"/>
                <w:sz w:val="20"/>
                <w:szCs w:val="20"/>
              </w:rPr>
            </w:pPr>
            <w:r w:rsidRPr="009C2197">
              <w:rPr>
                <w:rFonts w:ascii="Arial" w:hAnsi="Arial" w:cs="Arial"/>
                <w:color w:val="000000"/>
                <w:sz w:val="20"/>
                <w:szCs w:val="20"/>
              </w:rPr>
              <w:t>What is a</w:t>
            </w:r>
            <w:r>
              <w:rPr>
                <w:rFonts w:ascii="Arial" w:hAnsi="Arial" w:cs="Arial"/>
                <w:color w:val="000000"/>
                <w:sz w:val="20"/>
                <w:szCs w:val="20"/>
              </w:rPr>
              <w:t xml:space="preserve">n </w:t>
            </w:r>
            <w:r w:rsidRPr="009C2197">
              <w:rPr>
                <w:rFonts w:ascii="Arial" w:hAnsi="Arial" w:cs="Arial"/>
                <w:color w:val="000000"/>
                <w:sz w:val="20"/>
                <w:szCs w:val="20"/>
              </w:rPr>
              <w:t>example of...?</w:t>
            </w:r>
          </w:p>
          <w:p w14:paraId="062476F0" w14:textId="25976EC6" w:rsidR="00EE48A8" w:rsidRPr="009C2197" w:rsidRDefault="00EE48A8" w:rsidP="00957F60">
            <w:pPr>
              <w:pStyle w:val="NormalWeb"/>
              <w:numPr>
                <w:ilvl w:val="0"/>
                <w:numId w:val="28"/>
              </w:numPr>
              <w:shd w:val="clear" w:color="auto" w:fill="FFFFFF" w:themeFill="background1"/>
              <w:spacing w:before="0" w:after="0"/>
              <w:ind w:left="720"/>
              <w:rPr>
                <w:rFonts w:ascii="Arial" w:hAnsi="Arial" w:cs="Arial"/>
                <w:color w:val="000000"/>
                <w:sz w:val="20"/>
                <w:szCs w:val="20"/>
              </w:rPr>
            </w:pPr>
            <w:r w:rsidRPr="009C2197">
              <w:rPr>
                <w:rFonts w:ascii="Arial" w:hAnsi="Arial" w:cs="Arial"/>
                <w:color w:val="000000"/>
                <w:sz w:val="20"/>
                <w:szCs w:val="20"/>
              </w:rPr>
              <w:t>Explain why...</w:t>
            </w:r>
          </w:p>
          <w:p w14:paraId="3FF390D5" w14:textId="3D817374" w:rsidR="00EE48A8" w:rsidRPr="009C2197" w:rsidRDefault="00EE48A8" w:rsidP="00957F60">
            <w:pPr>
              <w:pStyle w:val="NormalWeb"/>
              <w:numPr>
                <w:ilvl w:val="0"/>
                <w:numId w:val="28"/>
              </w:numPr>
              <w:shd w:val="clear" w:color="auto" w:fill="FFFFFF" w:themeFill="background1"/>
              <w:spacing w:before="0" w:after="0"/>
              <w:ind w:left="720"/>
              <w:rPr>
                <w:rFonts w:ascii="Arial" w:hAnsi="Arial" w:cs="Arial"/>
                <w:color w:val="000000"/>
                <w:sz w:val="20"/>
                <w:szCs w:val="20"/>
              </w:rPr>
            </w:pPr>
            <w:r w:rsidRPr="009C2197">
              <w:rPr>
                <w:rFonts w:ascii="Arial" w:hAnsi="Arial" w:cs="Arial"/>
                <w:color w:val="000000"/>
                <w:sz w:val="20"/>
                <w:szCs w:val="20"/>
              </w:rPr>
              <w:t>Explain how...</w:t>
            </w:r>
          </w:p>
          <w:p w14:paraId="7E080554" w14:textId="77777777" w:rsidR="00EE48A8" w:rsidRPr="009C2197" w:rsidRDefault="00EE48A8" w:rsidP="00957F60">
            <w:pPr>
              <w:pStyle w:val="NormalWeb"/>
              <w:numPr>
                <w:ilvl w:val="0"/>
                <w:numId w:val="28"/>
              </w:numPr>
              <w:shd w:val="clear" w:color="auto" w:fill="FFFFFF" w:themeFill="background1"/>
              <w:spacing w:before="0" w:after="0"/>
              <w:ind w:left="720"/>
              <w:rPr>
                <w:rFonts w:ascii="Arial" w:hAnsi="Arial" w:cs="Arial"/>
                <w:color w:val="000000"/>
                <w:sz w:val="20"/>
                <w:szCs w:val="20"/>
              </w:rPr>
            </w:pPr>
            <w:r w:rsidRPr="009C2197">
              <w:rPr>
                <w:rFonts w:ascii="Arial" w:hAnsi="Arial" w:cs="Arial"/>
                <w:color w:val="000000"/>
                <w:sz w:val="20"/>
                <w:szCs w:val="20"/>
              </w:rPr>
              <w:t>What is the difference between... and...?</w:t>
            </w:r>
          </w:p>
          <w:p w14:paraId="14C17270" w14:textId="77777777" w:rsidR="00EE48A8" w:rsidRPr="009C2197" w:rsidRDefault="00EE48A8" w:rsidP="00957F60">
            <w:pPr>
              <w:pStyle w:val="NormalWeb"/>
              <w:numPr>
                <w:ilvl w:val="0"/>
                <w:numId w:val="28"/>
              </w:numPr>
              <w:shd w:val="clear" w:color="auto" w:fill="FFFFFF" w:themeFill="background1"/>
              <w:spacing w:before="0" w:after="0"/>
              <w:ind w:left="720"/>
              <w:rPr>
                <w:rFonts w:ascii="Arial" w:hAnsi="Arial" w:cs="Arial"/>
                <w:color w:val="000000"/>
                <w:sz w:val="20"/>
                <w:szCs w:val="20"/>
              </w:rPr>
            </w:pPr>
            <w:r w:rsidRPr="009C2197">
              <w:rPr>
                <w:rFonts w:ascii="Arial" w:hAnsi="Arial" w:cs="Arial"/>
                <w:color w:val="000000"/>
                <w:sz w:val="20"/>
                <w:szCs w:val="20"/>
              </w:rPr>
              <w:t>How are...and...similar?</w:t>
            </w:r>
          </w:p>
          <w:p w14:paraId="5C4FDD2C" w14:textId="77777777" w:rsidR="00EE48A8" w:rsidRPr="009C2197" w:rsidRDefault="00EE48A8" w:rsidP="00957F60">
            <w:pPr>
              <w:pStyle w:val="NormalWeb"/>
              <w:numPr>
                <w:ilvl w:val="0"/>
                <w:numId w:val="28"/>
              </w:numPr>
              <w:shd w:val="clear" w:color="auto" w:fill="FFFFFF" w:themeFill="background1"/>
              <w:spacing w:before="0" w:after="0"/>
              <w:ind w:left="720"/>
              <w:rPr>
                <w:rFonts w:ascii="Arial" w:hAnsi="Arial" w:cs="Arial"/>
                <w:color w:val="000000"/>
                <w:sz w:val="20"/>
                <w:szCs w:val="20"/>
              </w:rPr>
            </w:pPr>
            <w:r w:rsidRPr="009C2197">
              <w:rPr>
                <w:rFonts w:ascii="Arial" w:hAnsi="Arial" w:cs="Arial"/>
                <w:color w:val="000000"/>
                <w:sz w:val="20"/>
                <w:szCs w:val="20"/>
              </w:rPr>
              <w:t>How would I use...to...?</w:t>
            </w:r>
          </w:p>
          <w:p w14:paraId="7EE4BA72" w14:textId="77777777" w:rsidR="00EE48A8" w:rsidRPr="009C2197" w:rsidRDefault="00EE48A8" w:rsidP="00957F60">
            <w:pPr>
              <w:pStyle w:val="NormalWeb"/>
              <w:numPr>
                <w:ilvl w:val="0"/>
                <w:numId w:val="28"/>
              </w:numPr>
              <w:shd w:val="clear" w:color="auto" w:fill="FFFFFF" w:themeFill="background1"/>
              <w:spacing w:before="0" w:after="0"/>
              <w:ind w:left="720"/>
              <w:rPr>
                <w:rFonts w:ascii="Arial" w:hAnsi="Arial" w:cs="Arial"/>
                <w:color w:val="000000"/>
                <w:sz w:val="20"/>
                <w:szCs w:val="20"/>
              </w:rPr>
            </w:pPr>
            <w:r w:rsidRPr="009C2197">
              <w:rPr>
                <w:rFonts w:ascii="Arial" w:hAnsi="Arial" w:cs="Arial"/>
                <w:color w:val="000000"/>
                <w:sz w:val="20"/>
                <w:szCs w:val="20"/>
              </w:rPr>
              <w:t>What are the strengths and weaknesses of...?</w:t>
            </w:r>
          </w:p>
          <w:p w14:paraId="27D1A2F9" w14:textId="77777777" w:rsidR="00EE48A8" w:rsidRPr="00FF51B6" w:rsidRDefault="00EE48A8" w:rsidP="00957F60">
            <w:pPr>
              <w:pStyle w:val="NormalWeb"/>
              <w:numPr>
                <w:ilvl w:val="0"/>
                <w:numId w:val="28"/>
              </w:numPr>
              <w:shd w:val="clear" w:color="auto" w:fill="FFFFFF" w:themeFill="background1"/>
              <w:spacing w:before="0" w:after="0"/>
              <w:ind w:left="720"/>
              <w:rPr>
                <w:rFonts w:ascii="Arial" w:hAnsi="Arial" w:cs="Arial"/>
                <w:b/>
                <w:color w:val="000000"/>
                <w:sz w:val="20"/>
                <w:szCs w:val="20"/>
              </w:rPr>
            </w:pPr>
            <w:r w:rsidRPr="009C2197">
              <w:rPr>
                <w:rFonts w:ascii="Arial" w:hAnsi="Arial" w:cs="Arial"/>
                <w:color w:val="000000"/>
                <w:sz w:val="20"/>
                <w:szCs w:val="20"/>
              </w:rPr>
              <w:t>What is the best...and why?</w:t>
            </w:r>
            <w:r>
              <w:rPr>
                <w:rFonts w:ascii="Arial" w:hAnsi="Arial" w:cs="Arial"/>
                <w:color w:val="000000"/>
                <w:sz w:val="20"/>
                <w:szCs w:val="20"/>
              </w:rPr>
              <w:t xml:space="preserve"> (Source: </w:t>
            </w:r>
            <w:hyperlink r:id="rId52" w:anchor="guided" w:history="1">
              <w:r w:rsidRPr="00B14541">
                <w:rPr>
                  <w:rStyle w:val="Hyperlink"/>
                  <w:rFonts w:ascii="Arial" w:hAnsi="Arial" w:cs="Arial"/>
                  <w:sz w:val="20"/>
                  <w:szCs w:val="20"/>
                </w:rPr>
                <w:t>http://www.gdrc.org/kmgmt/c-learn/methods.html#guided</w:t>
              </w:r>
            </w:hyperlink>
            <w:r>
              <w:rPr>
                <w:rFonts w:ascii="Arial" w:hAnsi="Arial" w:cs="Arial"/>
                <w:color w:val="000000"/>
                <w:sz w:val="20"/>
                <w:szCs w:val="20"/>
              </w:rPr>
              <w:t xml:space="preserve"> )</w:t>
            </w:r>
          </w:p>
          <w:p w14:paraId="3065F22A" w14:textId="77777777" w:rsidR="00EE48A8" w:rsidRDefault="00EE48A8" w:rsidP="00957F60">
            <w:pPr>
              <w:pStyle w:val="NormalWeb"/>
              <w:shd w:val="clear" w:color="auto" w:fill="FFFFFF" w:themeFill="background1"/>
              <w:spacing w:before="0" w:after="0"/>
              <w:rPr>
                <w:rFonts w:ascii="Arial" w:hAnsi="Arial" w:cs="Arial"/>
                <w:color w:val="000000"/>
                <w:sz w:val="20"/>
                <w:szCs w:val="20"/>
              </w:rPr>
            </w:pPr>
          </w:p>
          <w:p w14:paraId="52080894" w14:textId="77777777" w:rsidR="00EE48A8" w:rsidRDefault="00EE48A8" w:rsidP="00957F60">
            <w:pPr>
              <w:pStyle w:val="NormalWeb"/>
              <w:numPr>
                <w:ilvl w:val="0"/>
                <w:numId w:val="41"/>
              </w:numPr>
              <w:shd w:val="clear" w:color="auto" w:fill="FFFFFF" w:themeFill="background1"/>
              <w:spacing w:before="0" w:after="0"/>
              <w:ind w:left="360"/>
              <w:rPr>
                <w:rFonts w:ascii="Arial" w:hAnsi="Arial" w:cs="Arial"/>
                <w:color w:val="000000"/>
                <w:sz w:val="20"/>
                <w:szCs w:val="20"/>
              </w:rPr>
            </w:pPr>
            <w:r w:rsidRPr="00FF51B6">
              <w:rPr>
                <w:rFonts w:ascii="Arial" w:hAnsi="Arial" w:cs="Arial"/>
                <w:b/>
                <w:color w:val="000000"/>
                <w:sz w:val="20"/>
                <w:szCs w:val="20"/>
              </w:rPr>
              <w:t>By Friday</w:t>
            </w:r>
            <w:r>
              <w:rPr>
                <w:rFonts w:ascii="Arial" w:hAnsi="Arial" w:cs="Arial"/>
                <w:color w:val="000000"/>
                <w:sz w:val="20"/>
                <w:szCs w:val="20"/>
              </w:rPr>
              <w:t>: Respond to at least 3 quiz questions from your classmates. If someone has already answered a question, pick an open question if there is one available. If someone has answered a question, but you have a different perspective on the answer, post your answer too.</w:t>
            </w:r>
          </w:p>
          <w:p w14:paraId="193DEF02" w14:textId="77777777" w:rsidR="00EE48A8" w:rsidRDefault="00EE48A8" w:rsidP="00957F60">
            <w:pPr>
              <w:pStyle w:val="NormalWeb"/>
              <w:shd w:val="clear" w:color="auto" w:fill="FFFFFF" w:themeFill="background1"/>
              <w:spacing w:before="0" w:after="0"/>
              <w:ind w:left="360"/>
              <w:rPr>
                <w:rFonts w:ascii="Arial" w:hAnsi="Arial" w:cs="Arial"/>
                <w:color w:val="000000"/>
                <w:sz w:val="20"/>
                <w:szCs w:val="20"/>
              </w:rPr>
            </w:pPr>
          </w:p>
          <w:p w14:paraId="7806E003" w14:textId="77777777" w:rsidR="00EE48A8" w:rsidRDefault="00EE48A8" w:rsidP="00957F60">
            <w:pPr>
              <w:pStyle w:val="NormalWeb"/>
              <w:numPr>
                <w:ilvl w:val="0"/>
                <w:numId w:val="41"/>
              </w:numPr>
              <w:shd w:val="clear" w:color="auto" w:fill="FFFFFF" w:themeFill="background1"/>
              <w:spacing w:before="0" w:after="0"/>
              <w:ind w:left="360"/>
              <w:rPr>
                <w:rFonts w:ascii="Arial" w:hAnsi="Arial" w:cs="Arial"/>
                <w:color w:val="000000"/>
                <w:sz w:val="20"/>
                <w:szCs w:val="20"/>
              </w:rPr>
            </w:pPr>
            <w:r>
              <w:rPr>
                <w:rFonts w:ascii="Arial" w:hAnsi="Arial" w:cs="Arial"/>
                <w:b/>
                <w:color w:val="000000"/>
                <w:sz w:val="20"/>
                <w:szCs w:val="20"/>
              </w:rPr>
              <w:t>By Sunday</w:t>
            </w:r>
            <w:r w:rsidRPr="00FF51B6">
              <w:rPr>
                <w:rFonts w:ascii="Arial" w:hAnsi="Arial" w:cs="Arial"/>
                <w:color w:val="000000"/>
                <w:sz w:val="20"/>
                <w:szCs w:val="20"/>
              </w:rPr>
              <w:t>:</w:t>
            </w:r>
            <w:r>
              <w:rPr>
                <w:rFonts w:ascii="Arial" w:hAnsi="Arial" w:cs="Arial"/>
                <w:color w:val="000000"/>
                <w:sz w:val="20"/>
                <w:szCs w:val="20"/>
              </w:rPr>
              <w:t xml:space="preserve"> Read your classmates’ responses to your questions. Post a response to each of the questions you wrote to confirm your classmates answered correctly, or post the correct answer.</w:t>
            </w:r>
          </w:p>
          <w:p w14:paraId="3ACCCD73" w14:textId="77777777" w:rsidR="00EE48A8" w:rsidRDefault="00EE48A8" w:rsidP="00957F60">
            <w:pPr>
              <w:pStyle w:val="NormalWeb"/>
              <w:shd w:val="clear" w:color="auto" w:fill="FFFFFF" w:themeFill="background1"/>
              <w:spacing w:before="0" w:after="0"/>
              <w:rPr>
                <w:rFonts w:ascii="Arial" w:hAnsi="Arial" w:cs="Arial"/>
                <w:color w:val="000000"/>
                <w:sz w:val="20"/>
                <w:szCs w:val="20"/>
              </w:rPr>
            </w:pPr>
          </w:p>
          <w:p w14:paraId="5DF28014" w14:textId="77777777" w:rsidR="00EE48A8" w:rsidRPr="005B033E" w:rsidRDefault="00BD4D4D" w:rsidP="00957F60">
            <w:pPr>
              <w:pStyle w:val="NormalWeb"/>
              <w:shd w:val="clear" w:color="auto" w:fill="FFFFFF" w:themeFill="background1"/>
              <w:spacing w:before="0" w:after="0"/>
              <w:rPr>
                <w:rFonts w:ascii="Arial" w:hAnsi="Arial" w:cs="Arial"/>
                <w:b/>
                <w:color w:val="000000"/>
                <w:sz w:val="20"/>
                <w:szCs w:val="20"/>
              </w:rPr>
            </w:pPr>
            <w:r>
              <w:rPr>
                <w:rFonts w:ascii="Arial" w:hAnsi="Arial" w:cs="Arial"/>
                <w:color w:val="000000"/>
                <w:sz w:val="20"/>
                <w:szCs w:val="20"/>
              </w:rPr>
              <w:lastRenderedPageBreak/>
              <w:t>Were all the questions answered correctly by the class? If so, the class completed the Comprehension Challenge for this week!</w:t>
            </w:r>
          </w:p>
        </w:tc>
        <w:tc>
          <w:tcPr>
            <w:tcW w:w="1440" w:type="dxa"/>
            <w:tcBorders>
              <w:left w:val="single" w:sz="4" w:space="0" w:color="000000" w:themeColor="text1"/>
            </w:tcBorders>
            <w:shd w:val="clear" w:color="auto" w:fill="auto"/>
          </w:tcPr>
          <w:p w14:paraId="3B286E29" w14:textId="77777777" w:rsidR="005B033E" w:rsidRDefault="005B033E" w:rsidP="00304596">
            <w:pPr>
              <w:tabs>
                <w:tab w:val="left" w:pos="0"/>
                <w:tab w:val="left" w:pos="3720"/>
              </w:tabs>
              <w:outlineLvl w:val="0"/>
              <w:rPr>
                <w:rFonts w:cs="Arial"/>
                <w:szCs w:val="20"/>
              </w:rPr>
            </w:pPr>
          </w:p>
        </w:tc>
        <w:tc>
          <w:tcPr>
            <w:tcW w:w="1440" w:type="dxa"/>
            <w:tcBorders>
              <w:left w:val="single" w:sz="4" w:space="0" w:color="000000" w:themeColor="text1"/>
            </w:tcBorders>
            <w:shd w:val="clear" w:color="auto" w:fill="auto"/>
          </w:tcPr>
          <w:p w14:paraId="1916EE24" w14:textId="77777777" w:rsidR="005B033E" w:rsidRPr="005B10FE" w:rsidRDefault="005B033E" w:rsidP="00304596">
            <w:pPr>
              <w:rPr>
                <w:rFonts w:cs="Arial"/>
                <w:b/>
                <w:i/>
                <w:szCs w:val="20"/>
              </w:rPr>
            </w:pPr>
            <w:r>
              <w:rPr>
                <w:rFonts w:cs="Arial"/>
                <w:szCs w:val="20"/>
              </w:rPr>
              <w:t>Posting questions, responding to classmates’ questions, and posting answers</w:t>
            </w:r>
            <w:r w:rsidR="003C3FA8">
              <w:rPr>
                <w:rFonts w:cs="Arial"/>
                <w:szCs w:val="20"/>
              </w:rPr>
              <w:t xml:space="preserve"> </w:t>
            </w:r>
            <w:r>
              <w:rPr>
                <w:rFonts w:cs="Arial"/>
                <w:szCs w:val="20"/>
              </w:rPr>
              <w:t xml:space="preserve">= </w:t>
            </w:r>
            <w:r w:rsidR="00DD52E9" w:rsidRPr="00DD52E9">
              <w:rPr>
                <w:rFonts w:cs="Arial"/>
                <w:b/>
                <w:szCs w:val="20"/>
              </w:rPr>
              <w:t>1.5 hours</w:t>
            </w:r>
          </w:p>
        </w:tc>
      </w:tr>
      <w:tr w:rsidR="00740AA6" w:rsidRPr="00842155" w14:paraId="523B5302" w14:textId="77777777" w:rsidTr="00740AA6">
        <w:tc>
          <w:tcPr>
            <w:tcW w:w="10170" w:type="dxa"/>
            <w:tcMar>
              <w:top w:w="115" w:type="dxa"/>
              <w:left w:w="115" w:type="dxa"/>
              <w:bottom w:w="115" w:type="dxa"/>
              <w:right w:w="115" w:type="dxa"/>
            </w:tcMar>
          </w:tcPr>
          <w:p w14:paraId="57991A1B" w14:textId="77777777" w:rsidR="00740AA6" w:rsidRDefault="00740AA6" w:rsidP="00740AA6">
            <w:pPr>
              <w:tabs>
                <w:tab w:val="left" w:pos="2329"/>
              </w:tabs>
              <w:rPr>
                <w:rFonts w:cs="Arial"/>
                <w:b/>
                <w:szCs w:val="20"/>
              </w:rPr>
            </w:pPr>
            <w:r w:rsidRPr="00842155">
              <w:rPr>
                <w:rFonts w:cs="Arial"/>
                <w:b/>
                <w:szCs w:val="20"/>
              </w:rPr>
              <w:t>Discussion Question 1</w:t>
            </w:r>
            <w:r w:rsidR="00D23559">
              <w:rPr>
                <w:rFonts w:cs="Arial"/>
                <w:b/>
                <w:szCs w:val="20"/>
              </w:rPr>
              <w:t xml:space="preserve">: </w:t>
            </w:r>
            <w:r w:rsidR="005C1C5C">
              <w:rPr>
                <w:rFonts w:cs="Arial"/>
                <w:b/>
                <w:szCs w:val="20"/>
              </w:rPr>
              <w:t>Lincoln’s Legacy</w:t>
            </w:r>
          </w:p>
          <w:p w14:paraId="278B516E" w14:textId="77777777" w:rsidR="00BC51B5" w:rsidRDefault="00BC51B5" w:rsidP="00740AA6">
            <w:pPr>
              <w:tabs>
                <w:tab w:val="left" w:pos="2329"/>
              </w:tabs>
              <w:rPr>
                <w:rFonts w:cs="Arial"/>
                <w:b/>
                <w:szCs w:val="20"/>
              </w:rPr>
            </w:pPr>
          </w:p>
          <w:p w14:paraId="26BFB7B6" w14:textId="25C6D879" w:rsidR="005C1C5C" w:rsidRDefault="00BC51B5" w:rsidP="00957F60">
            <w:pPr>
              <w:shd w:val="clear" w:color="auto" w:fill="FFFFFF" w:themeFill="background1"/>
              <w:tabs>
                <w:tab w:val="left" w:pos="2329"/>
              </w:tabs>
              <w:rPr>
                <w:rFonts w:cs="Arial"/>
                <w:szCs w:val="20"/>
              </w:rPr>
            </w:pPr>
            <w:r w:rsidRPr="00875B5A">
              <w:rPr>
                <w:rFonts w:cs="Arial"/>
                <w:b/>
                <w:szCs w:val="20"/>
              </w:rPr>
              <w:t xml:space="preserve">Write </w:t>
            </w:r>
            <w:r w:rsidRPr="00875B5A">
              <w:rPr>
                <w:rFonts w:cs="Arial"/>
                <w:szCs w:val="20"/>
              </w:rPr>
              <w:t>a response to the following discussion question</w:t>
            </w:r>
            <w:r>
              <w:rPr>
                <w:rFonts w:cs="Arial"/>
                <w:szCs w:val="20"/>
              </w:rPr>
              <w:t>s</w:t>
            </w:r>
            <w:r w:rsidRPr="00875B5A">
              <w:rPr>
                <w:rFonts w:cs="Arial"/>
                <w:szCs w:val="20"/>
              </w:rPr>
              <w:t xml:space="preserve"> in the Discussion forum</w:t>
            </w:r>
            <w:r w:rsidR="005C1C5C">
              <w:rPr>
                <w:rFonts w:cs="Arial"/>
                <w:szCs w:val="20"/>
              </w:rPr>
              <w:t xml:space="preserve"> after reading </w:t>
            </w:r>
            <w:r w:rsidR="005C1C5C" w:rsidRPr="00227279">
              <w:rPr>
                <w:rFonts w:cs="Arial"/>
                <w:szCs w:val="20"/>
              </w:rPr>
              <w:t>Kundhardt’s</w:t>
            </w:r>
            <w:r w:rsidR="004C7DB4">
              <w:rPr>
                <w:rFonts w:cs="Arial"/>
                <w:szCs w:val="20"/>
              </w:rPr>
              <w:t xml:space="preserve"> </w:t>
            </w:r>
            <w:r w:rsidR="004C7DB4" w:rsidRPr="00535D5D">
              <w:rPr>
                <w:rFonts w:cs="Arial"/>
                <w:szCs w:val="20"/>
              </w:rPr>
              <w:t>“Lincoln’s Contested Legacy”</w:t>
            </w:r>
            <w:r w:rsidR="004C7DB4">
              <w:rPr>
                <w:rFonts w:cs="Arial"/>
                <w:szCs w:val="20"/>
              </w:rPr>
              <w:t xml:space="preserve"> </w:t>
            </w:r>
            <w:r w:rsidR="005C1C5C" w:rsidRPr="00227279">
              <w:rPr>
                <w:rFonts w:cs="Arial"/>
                <w:szCs w:val="20"/>
              </w:rPr>
              <w:t>article and watch</w:t>
            </w:r>
            <w:r w:rsidR="003C3FA8">
              <w:rPr>
                <w:rFonts w:cs="Arial"/>
                <w:szCs w:val="20"/>
              </w:rPr>
              <w:t>ing</w:t>
            </w:r>
            <w:r w:rsidR="005C1C5C" w:rsidRPr="00227279">
              <w:rPr>
                <w:rFonts w:cs="Arial"/>
                <w:szCs w:val="20"/>
              </w:rPr>
              <w:t xml:space="preserve"> the </w:t>
            </w:r>
            <w:r w:rsidR="003C72F1">
              <w:rPr>
                <w:rFonts w:cs="Arial"/>
                <w:szCs w:val="20"/>
              </w:rPr>
              <w:t>video clips:</w:t>
            </w:r>
          </w:p>
          <w:p w14:paraId="23F79749" w14:textId="77777777" w:rsidR="005C1C5C" w:rsidRPr="00227279" w:rsidRDefault="005C1C5C" w:rsidP="00957F60">
            <w:pPr>
              <w:shd w:val="clear" w:color="auto" w:fill="FFFFFF" w:themeFill="background1"/>
              <w:tabs>
                <w:tab w:val="left" w:pos="2329"/>
              </w:tabs>
              <w:rPr>
                <w:rFonts w:cs="Arial"/>
                <w:szCs w:val="20"/>
              </w:rPr>
            </w:pPr>
          </w:p>
          <w:p w14:paraId="6C73A103" w14:textId="77777777" w:rsidR="005C1C5C" w:rsidRDefault="005C1C5C" w:rsidP="00957F60">
            <w:pPr>
              <w:pStyle w:val="AssignmentsLevel2"/>
              <w:shd w:val="clear" w:color="auto" w:fill="FFFFFF" w:themeFill="background1"/>
            </w:pPr>
            <w:r w:rsidRPr="00227279">
              <w:t>Why did Lerone Bennet</w:t>
            </w:r>
            <w:r w:rsidR="00044AA3">
              <w:t>t</w:t>
            </w:r>
            <w:r w:rsidRPr="00227279">
              <w:t xml:space="preserve"> Jr. call Lincoln a white supremacist</w:t>
            </w:r>
            <w:r w:rsidR="005B4274">
              <w:t xml:space="preserve">? </w:t>
            </w:r>
            <w:r w:rsidRPr="00227279">
              <w:t>Do you agree</w:t>
            </w:r>
            <w:r w:rsidR="005B4274">
              <w:t xml:space="preserve">? </w:t>
            </w:r>
          </w:p>
          <w:p w14:paraId="2AF4D399" w14:textId="77777777" w:rsidR="00BC51B5" w:rsidRPr="005C1C5C" w:rsidRDefault="005C1C5C" w:rsidP="00957F60">
            <w:pPr>
              <w:pStyle w:val="AssignmentsLevel2"/>
              <w:shd w:val="clear" w:color="auto" w:fill="FFFFFF" w:themeFill="background1"/>
              <w:rPr>
                <w:shd w:val="clear" w:color="auto" w:fill="FFFFFF"/>
              </w:rPr>
            </w:pPr>
            <w:r w:rsidRPr="005C1C5C">
              <w:t>How should Americans remember Abraham Lincoln? How should he be taught to schoolchildren</w:t>
            </w:r>
            <w:r w:rsidR="005B4274">
              <w:t xml:space="preserve">? </w:t>
            </w:r>
          </w:p>
          <w:p w14:paraId="0D665074" w14:textId="77777777" w:rsidR="005C1C5C" w:rsidRDefault="005C1C5C" w:rsidP="00957F60">
            <w:pPr>
              <w:pStyle w:val="NormalWeb"/>
              <w:shd w:val="clear" w:color="auto" w:fill="FFFFFF" w:themeFill="background1"/>
              <w:spacing w:before="0" w:after="0"/>
              <w:rPr>
                <w:rFonts w:ascii="Arial" w:hAnsi="Arial" w:cs="Arial"/>
                <w:color w:val="000000"/>
                <w:sz w:val="20"/>
                <w:szCs w:val="20"/>
              </w:rPr>
            </w:pPr>
          </w:p>
          <w:p w14:paraId="29292AA3" w14:textId="2A36F498" w:rsidR="00BC51B5" w:rsidRPr="009A47C9" w:rsidRDefault="00BC51B5" w:rsidP="00957F60">
            <w:pPr>
              <w:shd w:val="clear" w:color="auto" w:fill="FFFFFF" w:themeFill="background1"/>
              <w:tabs>
                <w:tab w:val="left" w:pos="2329"/>
              </w:tabs>
              <w:rPr>
                <w:rFonts w:cs="Arial"/>
                <w:szCs w:val="20"/>
              </w:rPr>
            </w:pPr>
            <w:r w:rsidRPr="009A47C9">
              <w:rPr>
                <w:rFonts w:cs="Arial"/>
                <w:i/>
                <w:szCs w:val="20"/>
              </w:rPr>
              <w:t>Note.</w:t>
            </w:r>
            <w:r w:rsidRPr="009A47C9">
              <w:rPr>
                <w:rFonts w:cs="Arial"/>
                <w:szCs w:val="20"/>
              </w:rPr>
              <w:t xml:space="preserve"> Initial answers to the discussion question must be substantive and in the range of 250-400 words. Any references used should</w:t>
            </w:r>
            <w:r>
              <w:rPr>
                <w:rFonts w:cs="Arial"/>
                <w:szCs w:val="20"/>
              </w:rPr>
              <w:t xml:space="preserve"> be properly cited following MLA</w:t>
            </w:r>
            <w:r w:rsidRPr="009A47C9">
              <w:rPr>
                <w:rFonts w:cs="Arial"/>
                <w:szCs w:val="20"/>
              </w:rPr>
              <w:t xml:space="preserve"> formatting guidelines. Initial discussion question responses are due by 11:59 p.m. (Eastern </w:t>
            </w:r>
            <w:r w:rsidR="008E73F9">
              <w:rPr>
                <w:rFonts w:cs="Arial"/>
                <w:szCs w:val="20"/>
              </w:rPr>
              <w:t>t</w:t>
            </w:r>
            <w:r w:rsidRPr="009A47C9">
              <w:rPr>
                <w:rFonts w:cs="Arial"/>
                <w:szCs w:val="20"/>
              </w:rPr>
              <w:t>ime) on Thursday.</w:t>
            </w:r>
          </w:p>
          <w:p w14:paraId="2B558768" w14:textId="77777777" w:rsidR="00BC51B5" w:rsidRPr="009A47C9" w:rsidRDefault="00BC51B5" w:rsidP="00957F60">
            <w:pPr>
              <w:shd w:val="clear" w:color="auto" w:fill="FFFFFF" w:themeFill="background1"/>
              <w:tabs>
                <w:tab w:val="left" w:pos="2329"/>
              </w:tabs>
              <w:rPr>
                <w:rFonts w:cs="Arial"/>
                <w:szCs w:val="20"/>
              </w:rPr>
            </w:pPr>
            <w:r w:rsidRPr="009A47C9">
              <w:rPr>
                <w:rFonts w:cs="Arial"/>
                <w:szCs w:val="20"/>
              </w:rPr>
              <w:tab/>
            </w:r>
          </w:p>
          <w:p w14:paraId="0B38729B" w14:textId="195241B0" w:rsidR="00740AA6" w:rsidRPr="00BC51B5" w:rsidRDefault="00BC51B5" w:rsidP="00957F60">
            <w:pPr>
              <w:pStyle w:val="NormalWeb"/>
              <w:shd w:val="clear" w:color="auto" w:fill="FFFFFF" w:themeFill="background1"/>
              <w:spacing w:before="0" w:after="0"/>
              <w:rPr>
                <w:rFonts w:ascii="Arial" w:hAnsi="Arial" w:cs="Arial"/>
                <w:color w:val="000000"/>
                <w:sz w:val="20"/>
                <w:szCs w:val="20"/>
              </w:rPr>
            </w:pPr>
            <w:r w:rsidRPr="009A47C9">
              <w:rPr>
                <w:rFonts w:ascii="Arial" w:hAnsi="Arial" w:cs="Arial"/>
                <w:b/>
                <w:sz w:val="20"/>
                <w:szCs w:val="20"/>
              </w:rPr>
              <w:t>Write</w:t>
            </w:r>
            <w:r w:rsidRPr="009A47C9">
              <w:rPr>
                <w:rFonts w:ascii="Arial" w:hAnsi="Arial" w:cs="Arial"/>
                <w:sz w:val="20"/>
                <w:szCs w:val="20"/>
              </w:rPr>
              <w:t xml:space="preserve"> a substantive response to a minimum of three different students. All responses must be posted by 11:59 p.m. (Eastern </w:t>
            </w:r>
            <w:r w:rsidR="008E73F9">
              <w:rPr>
                <w:rFonts w:ascii="Arial" w:hAnsi="Arial" w:cs="Arial"/>
                <w:sz w:val="20"/>
                <w:szCs w:val="20"/>
              </w:rPr>
              <w:t>t</w:t>
            </w:r>
            <w:r w:rsidRPr="009A47C9">
              <w:rPr>
                <w:rFonts w:ascii="Arial" w:hAnsi="Arial" w:cs="Arial"/>
                <w:sz w:val="20"/>
                <w:szCs w:val="20"/>
              </w:rPr>
              <w:t>ime) on Sunday.</w:t>
            </w:r>
          </w:p>
        </w:tc>
        <w:tc>
          <w:tcPr>
            <w:tcW w:w="1440" w:type="dxa"/>
            <w:tcBorders>
              <w:left w:val="single" w:sz="4" w:space="0" w:color="000000" w:themeColor="text1"/>
            </w:tcBorders>
            <w:shd w:val="clear" w:color="auto" w:fill="auto"/>
          </w:tcPr>
          <w:p w14:paraId="0F916546" w14:textId="77777777" w:rsidR="00740AA6" w:rsidRPr="0098464A" w:rsidRDefault="005C1C5C" w:rsidP="00304596">
            <w:pPr>
              <w:tabs>
                <w:tab w:val="left" w:pos="0"/>
                <w:tab w:val="left" w:pos="3720"/>
              </w:tabs>
              <w:outlineLvl w:val="0"/>
              <w:rPr>
                <w:rFonts w:cs="Arial"/>
                <w:szCs w:val="20"/>
              </w:rPr>
            </w:pPr>
            <w:r>
              <w:rPr>
                <w:rFonts w:cs="Arial"/>
                <w:szCs w:val="20"/>
              </w:rPr>
              <w:t>3.1,</w:t>
            </w:r>
            <w:r w:rsidR="00511972">
              <w:rPr>
                <w:rFonts w:cs="Arial"/>
                <w:szCs w:val="20"/>
              </w:rPr>
              <w:t xml:space="preserve"> </w:t>
            </w:r>
            <w:r>
              <w:rPr>
                <w:rFonts w:cs="Arial"/>
                <w:szCs w:val="20"/>
              </w:rPr>
              <w:t>3.2, 3.4</w:t>
            </w:r>
          </w:p>
        </w:tc>
        <w:tc>
          <w:tcPr>
            <w:tcW w:w="1440" w:type="dxa"/>
            <w:tcBorders>
              <w:left w:val="single" w:sz="4" w:space="0" w:color="000000" w:themeColor="text1"/>
            </w:tcBorders>
            <w:shd w:val="clear" w:color="auto" w:fill="auto"/>
          </w:tcPr>
          <w:p w14:paraId="57E6F469" w14:textId="77777777" w:rsidR="00740AA6" w:rsidRPr="005B10FE" w:rsidRDefault="00BC51B5" w:rsidP="00304596">
            <w:pPr>
              <w:rPr>
                <w:rFonts w:cs="Arial"/>
                <w:b/>
                <w:i/>
                <w:szCs w:val="20"/>
              </w:rPr>
            </w:pPr>
            <w:r w:rsidRPr="004625A0">
              <w:rPr>
                <w:rFonts w:cs="Arial"/>
                <w:szCs w:val="20"/>
              </w:rPr>
              <w:t xml:space="preserve">1 posting and responding to 3 students = </w:t>
            </w:r>
            <w:r w:rsidR="00DD52E9" w:rsidRPr="00DD52E9">
              <w:rPr>
                <w:rFonts w:cs="Arial"/>
                <w:b/>
                <w:szCs w:val="20"/>
              </w:rPr>
              <w:t>1.5 hours</w:t>
            </w:r>
          </w:p>
        </w:tc>
      </w:tr>
      <w:tr w:rsidR="00535D5D" w:rsidRPr="00842155" w14:paraId="0957A6D0" w14:textId="77777777" w:rsidTr="00FD5474">
        <w:tc>
          <w:tcPr>
            <w:tcW w:w="10170" w:type="dxa"/>
            <w:tcMar>
              <w:top w:w="115" w:type="dxa"/>
              <w:left w:w="115" w:type="dxa"/>
              <w:bottom w:w="115" w:type="dxa"/>
              <w:right w:w="115" w:type="dxa"/>
            </w:tcMar>
          </w:tcPr>
          <w:p w14:paraId="48EC5F06" w14:textId="77777777" w:rsidR="00535D5D" w:rsidRDefault="00535D5D" w:rsidP="00304596">
            <w:pPr>
              <w:tabs>
                <w:tab w:val="left" w:pos="2329"/>
              </w:tabs>
              <w:rPr>
                <w:rFonts w:cs="Arial"/>
                <w:b/>
                <w:szCs w:val="20"/>
              </w:rPr>
            </w:pPr>
            <w:r w:rsidRPr="00842155">
              <w:rPr>
                <w:rFonts w:cs="Arial"/>
                <w:b/>
                <w:szCs w:val="20"/>
              </w:rPr>
              <w:t>Discussion Question 2</w:t>
            </w:r>
            <w:r w:rsidR="00D23559">
              <w:rPr>
                <w:rFonts w:cs="Arial"/>
                <w:b/>
                <w:szCs w:val="20"/>
              </w:rPr>
              <w:t>: Teaching History Debate</w:t>
            </w:r>
          </w:p>
          <w:p w14:paraId="2F064737" w14:textId="77777777" w:rsidR="00BC51B5" w:rsidRDefault="00BC51B5" w:rsidP="00304596">
            <w:pPr>
              <w:tabs>
                <w:tab w:val="left" w:pos="2329"/>
              </w:tabs>
              <w:rPr>
                <w:rFonts w:cs="Arial"/>
                <w:b/>
                <w:szCs w:val="20"/>
              </w:rPr>
            </w:pPr>
          </w:p>
          <w:p w14:paraId="1EE6E140" w14:textId="77777777" w:rsidR="003B1EB9" w:rsidRDefault="003B1EB9" w:rsidP="00304596">
            <w:pPr>
              <w:tabs>
                <w:tab w:val="left" w:pos="2329"/>
              </w:tabs>
              <w:rPr>
                <w:rFonts w:cs="Arial"/>
                <w:szCs w:val="20"/>
              </w:rPr>
            </w:pPr>
            <w:r w:rsidRPr="008D16B8">
              <w:rPr>
                <w:rFonts w:cs="Arial"/>
                <w:b/>
                <w:szCs w:val="20"/>
              </w:rPr>
              <w:t>Read</w:t>
            </w:r>
            <w:r w:rsidRPr="00C71D31">
              <w:rPr>
                <w:rFonts w:cs="Arial"/>
                <w:szCs w:val="20"/>
              </w:rPr>
              <w:t xml:space="preserve"> the six sections of the conversation between</w:t>
            </w:r>
            <w:r>
              <w:rPr>
                <w:rFonts w:cs="Arial"/>
                <w:szCs w:val="20"/>
              </w:rPr>
              <w:t xml:space="preserve"> Jon Wiener and Diane Ravitch, </w:t>
            </w:r>
            <w:r w:rsidRPr="00044AA3">
              <w:rPr>
                <w:rFonts w:cs="Arial"/>
                <w:szCs w:val="20"/>
              </w:rPr>
              <w:t>“American History 101.”</w:t>
            </w:r>
            <w:r>
              <w:rPr>
                <w:rFonts w:cs="Arial"/>
                <w:szCs w:val="20"/>
              </w:rPr>
              <w:t xml:space="preserve"> </w:t>
            </w:r>
          </w:p>
          <w:p w14:paraId="1A5C06AE" w14:textId="77777777" w:rsidR="003B1EB9" w:rsidRDefault="003B1EB9" w:rsidP="00304596">
            <w:pPr>
              <w:tabs>
                <w:tab w:val="left" w:pos="2329"/>
              </w:tabs>
              <w:rPr>
                <w:rFonts w:cs="Arial"/>
                <w:szCs w:val="20"/>
              </w:rPr>
            </w:pPr>
          </w:p>
          <w:p w14:paraId="5778FE0D" w14:textId="77777777" w:rsidR="003B1EB9" w:rsidRDefault="003B1EB9" w:rsidP="00304596">
            <w:pPr>
              <w:tabs>
                <w:tab w:val="left" w:pos="2329"/>
              </w:tabs>
              <w:rPr>
                <w:rFonts w:cs="Arial"/>
                <w:szCs w:val="20"/>
              </w:rPr>
            </w:pPr>
            <w:r w:rsidRPr="008D16B8">
              <w:rPr>
                <w:rFonts w:cs="Arial"/>
                <w:b/>
                <w:szCs w:val="20"/>
              </w:rPr>
              <w:t>Choose</w:t>
            </w:r>
            <w:r w:rsidRPr="00C71D31">
              <w:rPr>
                <w:rFonts w:cs="Arial"/>
                <w:szCs w:val="20"/>
              </w:rPr>
              <w:t xml:space="preserve"> either Wie</w:t>
            </w:r>
            <w:r>
              <w:rPr>
                <w:rFonts w:cs="Arial"/>
                <w:szCs w:val="20"/>
              </w:rPr>
              <w:t xml:space="preserve">ner or Ravitch and defend his or her </w:t>
            </w:r>
            <w:r w:rsidRPr="00C71D31">
              <w:rPr>
                <w:rFonts w:cs="Arial"/>
                <w:szCs w:val="20"/>
              </w:rPr>
              <w:t xml:space="preserve">position about how history should </w:t>
            </w:r>
            <w:r>
              <w:rPr>
                <w:rFonts w:cs="Arial"/>
                <w:szCs w:val="20"/>
              </w:rPr>
              <w:t xml:space="preserve">be taught in American schools. </w:t>
            </w:r>
          </w:p>
          <w:p w14:paraId="57B72571" w14:textId="77777777" w:rsidR="003B1EB9" w:rsidRDefault="003B1EB9" w:rsidP="00304596">
            <w:pPr>
              <w:tabs>
                <w:tab w:val="left" w:pos="2329"/>
              </w:tabs>
              <w:rPr>
                <w:rFonts w:cs="Arial"/>
                <w:szCs w:val="20"/>
              </w:rPr>
            </w:pPr>
          </w:p>
          <w:p w14:paraId="28244F65" w14:textId="77777777" w:rsidR="00BC51B5" w:rsidRPr="00BC51B5" w:rsidRDefault="00BC51B5" w:rsidP="00304596">
            <w:pPr>
              <w:tabs>
                <w:tab w:val="left" w:pos="2329"/>
              </w:tabs>
              <w:rPr>
                <w:rFonts w:cs="Arial"/>
                <w:szCs w:val="20"/>
              </w:rPr>
            </w:pPr>
            <w:r w:rsidRPr="00875B5A">
              <w:rPr>
                <w:rFonts w:cs="Arial"/>
                <w:b/>
                <w:szCs w:val="20"/>
              </w:rPr>
              <w:t xml:space="preserve">Write </w:t>
            </w:r>
            <w:r w:rsidRPr="00875B5A">
              <w:rPr>
                <w:rFonts w:cs="Arial"/>
                <w:szCs w:val="20"/>
              </w:rPr>
              <w:t>a response to the following discussion question</w:t>
            </w:r>
            <w:r>
              <w:rPr>
                <w:rFonts w:cs="Arial"/>
                <w:szCs w:val="20"/>
              </w:rPr>
              <w:t>s</w:t>
            </w:r>
            <w:r w:rsidRPr="00875B5A">
              <w:rPr>
                <w:rFonts w:cs="Arial"/>
                <w:szCs w:val="20"/>
              </w:rPr>
              <w:t xml:space="preserve"> in the Discussion forum:</w:t>
            </w:r>
          </w:p>
          <w:p w14:paraId="1406AC63" w14:textId="77777777" w:rsidR="00535D5D" w:rsidRPr="00C71D31" w:rsidRDefault="00535D5D" w:rsidP="00783211">
            <w:pPr>
              <w:tabs>
                <w:tab w:val="left" w:pos="2329"/>
              </w:tabs>
              <w:rPr>
                <w:rFonts w:cs="Arial"/>
                <w:szCs w:val="20"/>
              </w:rPr>
            </w:pPr>
          </w:p>
          <w:p w14:paraId="5F100B82" w14:textId="2D73A785" w:rsidR="00535D5D" w:rsidRDefault="00535D5D" w:rsidP="008D16B8">
            <w:pPr>
              <w:pStyle w:val="AssignmentsLevel2"/>
            </w:pPr>
            <w:r>
              <w:t xml:space="preserve">What is </w:t>
            </w:r>
            <w:r w:rsidR="003C3FA8">
              <w:t>Weiner’s or Ravitch’s</w:t>
            </w:r>
            <w:r>
              <w:t xml:space="preserve"> argument</w:t>
            </w:r>
            <w:r w:rsidR="003C3FA8">
              <w:t xml:space="preserve">? </w:t>
            </w:r>
            <w:r w:rsidR="008E73F9">
              <w:t>(</w:t>
            </w:r>
            <w:r w:rsidR="003C3FA8">
              <w:t>Choose only one author.</w:t>
            </w:r>
            <w:r w:rsidR="008E73F9">
              <w:t>)</w:t>
            </w:r>
          </w:p>
          <w:p w14:paraId="05966740" w14:textId="77777777" w:rsidR="00535D5D" w:rsidRDefault="00535D5D" w:rsidP="008D16B8">
            <w:pPr>
              <w:pStyle w:val="AssignmentsLevel2"/>
            </w:pPr>
            <w:r w:rsidRPr="0040774D">
              <w:t>How do</w:t>
            </w:r>
            <w:r w:rsidR="003C3FA8">
              <w:t>es the author</w:t>
            </w:r>
            <w:r>
              <w:t xml:space="preserve"> support </w:t>
            </w:r>
            <w:r w:rsidR="003C3FA8">
              <w:t>his or her</w:t>
            </w:r>
            <w:r>
              <w:t xml:space="preserve"> argument?</w:t>
            </w:r>
          </w:p>
          <w:p w14:paraId="7603C0BD" w14:textId="03AEC7F2" w:rsidR="00F67E89" w:rsidRDefault="00535D5D" w:rsidP="008D16B8">
            <w:pPr>
              <w:pStyle w:val="AssignmentsLevel2"/>
            </w:pPr>
            <w:r w:rsidRPr="0040774D">
              <w:t xml:space="preserve">Why is </w:t>
            </w:r>
            <w:r w:rsidR="003C3FA8">
              <w:t>th</w:t>
            </w:r>
            <w:r w:rsidR="008E73F9">
              <w:t>at</w:t>
            </w:r>
            <w:r w:rsidR="003C3FA8">
              <w:t xml:space="preserve"> author’s </w:t>
            </w:r>
            <w:r w:rsidRPr="0040774D">
              <w:t>po</w:t>
            </w:r>
            <w:r>
              <w:t>sition the stronger of the two?</w:t>
            </w:r>
          </w:p>
          <w:p w14:paraId="0905FF3C" w14:textId="77777777" w:rsidR="00535D5D" w:rsidRDefault="00535D5D" w:rsidP="008D16B8">
            <w:pPr>
              <w:pStyle w:val="AssignmentsLevel2"/>
            </w:pPr>
            <w:r w:rsidRPr="00F67E89">
              <w:t xml:space="preserve">What is </w:t>
            </w:r>
            <w:r w:rsidR="00F67E89">
              <w:t>the significance of this debate? W</w:t>
            </w:r>
            <w:r w:rsidRPr="00F67E89">
              <w:t>hy is the craft of teaching history such a heated topic?</w:t>
            </w:r>
          </w:p>
          <w:p w14:paraId="461D5BEA" w14:textId="77777777" w:rsidR="00BC51B5" w:rsidRDefault="00BC51B5" w:rsidP="00BC51B5">
            <w:pPr>
              <w:tabs>
                <w:tab w:val="left" w:pos="2329"/>
              </w:tabs>
              <w:rPr>
                <w:rFonts w:cs="Arial"/>
                <w:szCs w:val="20"/>
              </w:rPr>
            </w:pPr>
          </w:p>
          <w:p w14:paraId="6F5C05E8" w14:textId="63393B92" w:rsidR="00BC51B5" w:rsidRPr="009A47C9" w:rsidRDefault="00BC51B5" w:rsidP="00BC51B5">
            <w:pPr>
              <w:tabs>
                <w:tab w:val="left" w:pos="2329"/>
              </w:tabs>
              <w:rPr>
                <w:rFonts w:cs="Arial"/>
                <w:szCs w:val="20"/>
              </w:rPr>
            </w:pPr>
            <w:r w:rsidRPr="009A47C9">
              <w:rPr>
                <w:rFonts w:cs="Arial"/>
                <w:i/>
                <w:szCs w:val="20"/>
              </w:rPr>
              <w:t>Note.</w:t>
            </w:r>
            <w:r w:rsidRPr="009A47C9">
              <w:rPr>
                <w:rFonts w:cs="Arial"/>
                <w:szCs w:val="20"/>
              </w:rPr>
              <w:t xml:space="preserve"> Initial answers to the discussion question must be substantive and in the range of 250-400 words. Any references used should</w:t>
            </w:r>
            <w:r>
              <w:rPr>
                <w:rFonts w:cs="Arial"/>
                <w:szCs w:val="20"/>
              </w:rPr>
              <w:t xml:space="preserve"> be properly cited following MLA</w:t>
            </w:r>
            <w:r w:rsidRPr="009A47C9">
              <w:rPr>
                <w:rFonts w:cs="Arial"/>
                <w:szCs w:val="20"/>
              </w:rPr>
              <w:t xml:space="preserve"> formatting guidelines. Initial discussion question responses are due by 11:59 p.m. (Eastern </w:t>
            </w:r>
            <w:r w:rsidR="008E73F9">
              <w:rPr>
                <w:rFonts w:cs="Arial"/>
                <w:szCs w:val="20"/>
              </w:rPr>
              <w:t>t</w:t>
            </w:r>
            <w:r w:rsidRPr="009A47C9">
              <w:rPr>
                <w:rFonts w:cs="Arial"/>
                <w:szCs w:val="20"/>
              </w:rPr>
              <w:t>ime) on Thursday.</w:t>
            </w:r>
          </w:p>
          <w:p w14:paraId="385B96AF" w14:textId="77777777" w:rsidR="00BC51B5" w:rsidRPr="009A47C9" w:rsidRDefault="00BC51B5" w:rsidP="00BC51B5">
            <w:pPr>
              <w:tabs>
                <w:tab w:val="left" w:pos="2329"/>
              </w:tabs>
              <w:rPr>
                <w:rFonts w:cs="Arial"/>
                <w:szCs w:val="20"/>
              </w:rPr>
            </w:pPr>
            <w:r w:rsidRPr="009A47C9">
              <w:rPr>
                <w:rFonts w:cs="Arial"/>
                <w:szCs w:val="20"/>
              </w:rPr>
              <w:tab/>
            </w:r>
          </w:p>
          <w:p w14:paraId="2CB085BA" w14:textId="25AF33C5" w:rsidR="00BC51B5" w:rsidRDefault="00BC51B5" w:rsidP="00BC51B5">
            <w:pPr>
              <w:tabs>
                <w:tab w:val="left" w:pos="2329"/>
              </w:tabs>
              <w:rPr>
                <w:rFonts w:cs="Arial"/>
                <w:szCs w:val="20"/>
              </w:rPr>
            </w:pPr>
            <w:r w:rsidRPr="009A47C9">
              <w:rPr>
                <w:rFonts w:cs="Arial"/>
                <w:b/>
                <w:szCs w:val="20"/>
              </w:rPr>
              <w:t>Write</w:t>
            </w:r>
            <w:r w:rsidRPr="009A47C9">
              <w:rPr>
                <w:rFonts w:cs="Arial"/>
                <w:szCs w:val="20"/>
              </w:rPr>
              <w:t xml:space="preserve"> a substantive response to a minimum of three different students. All responses must be posted by 11:59 p.m. (Eastern </w:t>
            </w:r>
            <w:r w:rsidR="008E73F9">
              <w:rPr>
                <w:rFonts w:cs="Arial"/>
                <w:szCs w:val="20"/>
              </w:rPr>
              <w:t>t</w:t>
            </w:r>
            <w:r w:rsidRPr="009A47C9">
              <w:rPr>
                <w:rFonts w:cs="Arial"/>
                <w:szCs w:val="20"/>
              </w:rPr>
              <w:t>ime) on Sunday.</w:t>
            </w:r>
          </w:p>
          <w:p w14:paraId="0B06F55C" w14:textId="77777777" w:rsidR="003B1EB9" w:rsidRDefault="003B1EB9" w:rsidP="00BC51B5">
            <w:pPr>
              <w:tabs>
                <w:tab w:val="left" w:pos="2329"/>
              </w:tabs>
              <w:rPr>
                <w:rFonts w:cs="Arial"/>
                <w:szCs w:val="20"/>
              </w:rPr>
            </w:pPr>
          </w:p>
          <w:p w14:paraId="24FF7429" w14:textId="77777777" w:rsidR="003B1EB9" w:rsidRPr="00BC51B5" w:rsidRDefault="003B1EB9" w:rsidP="00BC51B5">
            <w:pPr>
              <w:tabs>
                <w:tab w:val="left" w:pos="2329"/>
              </w:tabs>
              <w:rPr>
                <w:rFonts w:cs="Arial"/>
                <w:szCs w:val="20"/>
              </w:rPr>
            </w:pPr>
            <w:r w:rsidRPr="008D16B8">
              <w:rPr>
                <w:rFonts w:cs="Arial"/>
                <w:b/>
                <w:szCs w:val="20"/>
              </w:rPr>
              <w:lastRenderedPageBreak/>
              <w:t xml:space="preserve">Focus </w:t>
            </w:r>
            <w:r>
              <w:rPr>
                <w:rFonts w:cs="Arial"/>
                <w:szCs w:val="20"/>
              </w:rPr>
              <w:t>your follow-up posts on respectfully offering a counter-argument to students who chose the opposing perspective.</w:t>
            </w:r>
          </w:p>
        </w:tc>
        <w:tc>
          <w:tcPr>
            <w:tcW w:w="1440" w:type="dxa"/>
          </w:tcPr>
          <w:p w14:paraId="77180309" w14:textId="77777777" w:rsidR="00535D5D" w:rsidRPr="00842155" w:rsidRDefault="0098464A" w:rsidP="00304596">
            <w:pPr>
              <w:tabs>
                <w:tab w:val="left" w:pos="2329"/>
              </w:tabs>
              <w:rPr>
                <w:rFonts w:cs="Arial"/>
                <w:szCs w:val="20"/>
              </w:rPr>
            </w:pPr>
            <w:r>
              <w:rPr>
                <w:rFonts w:cs="Arial"/>
                <w:szCs w:val="20"/>
              </w:rPr>
              <w:lastRenderedPageBreak/>
              <w:t>3.1,</w:t>
            </w:r>
            <w:r w:rsidR="00511972">
              <w:rPr>
                <w:rFonts w:cs="Arial"/>
                <w:szCs w:val="20"/>
              </w:rPr>
              <w:t xml:space="preserve"> </w:t>
            </w:r>
            <w:r>
              <w:rPr>
                <w:rFonts w:cs="Arial"/>
                <w:szCs w:val="20"/>
              </w:rPr>
              <w:t>3.3,3.4</w:t>
            </w:r>
          </w:p>
        </w:tc>
        <w:tc>
          <w:tcPr>
            <w:tcW w:w="1440" w:type="dxa"/>
          </w:tcPr>
          <w:p w14:paraId="6F396EAC" w14:textId="77777777" w:rsidR="00535D5D" w:rsidRPr="00842155" w:rsidRDefault="00BC51B5" w:rsidP="00304596">
            <w:pPr>
              <w:tabs>
                <w:tab w:val="left" w:pos="2329"/>
              </w:tabs>
              <w:rPr>
                <w:rFonts w:cs="Arial"/>
                <w:szCs w:val="20"/>
              </w:rPr>
            </w:pPr>
            <w:r w:rsidRPr="004625A0">
              <w:rPr>
                <w:rFonts w:cs="Arial"/>
                <w:szCs w:val="20"/>
              </w:rPr>
              <w:t xml:space="preserve">1 posting and responding to 3 students = </w:t>
            </w:r>
            <w:r w:rsidR="00DD52E9" w:rsidRPr="00DD52E9">
              <w:rPr>
                <w:rFonts w:cs="Arial"/>
                <w:b/>
                <w:szCs w:val="20"/>
              </w:rPr>
              <w:t>1.5 hours</w:t>
            </w:r>
          </w:p>
        </w:tc>
      </w:tr>
      <w:tr w:rsidR="001F129E" w:rsidRPr="007F339F" w14:paraId="20DE5417" w14:textId="77777777" w:rsidTr="00C811E9">
        <w:tc>
          <w:tcPr>
            <w:tcW w:w="10170" w:type="dxa"/>
            <w:tcBorders>
              <w:bottom w:val="single" w:sz="4" w:space="0" w:color="000000" w:themeColor="text1"/>
            </w:tcBorders>
            <w:tcMar>
              <w:top w:w="115" w:type="dxa"/>
              <w:left w:w="115" w:type="dxa"/>
              <w:bottom w:w="115" w:type="dxa"/>
              <w:right w:w="115" w:type="dxa"/>
            </w:tcMar>
          </w:tcPr>
          <w:p w14:paraId="02A72374" w14:textId="77777777" w:rsidR="00712A53" w:rsidRPr="00712A53" w:rsidRDefault="00712A53" w:rsidP="00712A53">
            <w:pPr>
              <w:pStyle w:val="CommentText"/>
              <w:rPr>
                <w:b/>
              </w:rPr>
            </w:pPr>
            <w:r w:rsidRPr="00712A53">
              <w:rPr>
                <w:b/>
              </w:rPr>
              <w:t>Controversies in History Education</w:t>
            </w:r>
            <w:r w:rsidR="00631593">
              <w:rPr>
                <w:b/>
              </w:rPr>
              <w:t xml:space="preserve"> Paper</w:t>
            </w:r>
          </w:p>
          <w:p w14:paraId="6107BADB" w14:textId="77777777" w:rsidR="00712A53" w:rsidRDefault="00712A53" w:rsidP="00712A53">
            <w:pPr>
              <w:pStyle w:val="CommentText"/>
            </w:pPr>
          </w:p>
          <w:p w14:paraId="009859BA" w14:textId="77777777" w:rsidR="00712A53" w:rsidRDefault="00712A53" w:rsidP="00712A53">
            <w:pPr>
              <w:pStyle w:val="CommentText"/>
            </w:pPr>
            <w:r w:rsidRPr="004C6C14">
              <w:rPr>
                <w:b/>
              </w:rPr>
              <w:t>Part I</w:t>
            </w:r>
            <w:r>
              <w:t xml:space="preserve"> </w:t>
            </w:r>
          </w:p>
          <w:p w14:paraId="6FB6E9D7" w14:textId="77777777" w:rsidR="00712A53" w:rsidRDefault="00712A53" w:rsidP="00712A53">
            <w:pPr>
              <w:pStyle w:val="CommentText"/>
            </w:pPr>
          </w:p>
          <w:p w14:paraId="5735E2ED" w14:textId="77777777" w:rsidR="0060188F" w:rsidRDefault="00712A53" w:rsidP="00712A53">
            <w:pPr>
              <w:pStyle w:val="CommentText"/>
            </w:pPr>
            <w:r>
              <w:t xml:space="preserve">As a class, you will compile </w:t>
            </w:r>
            <w:r w:rsidR="002F3A1B">
              <w:t xml:space="preserve">a list </w:t>
            </w:r>
            <w:r>
              <w:t xml:space="preserve">of controversies in history education. </w:t>
            </w:r>
            <w:r w:rsidR="002F3A1B">
              <w:t xml:space="preserve">These can be local or international examples. </w:t>
            </w:r>
          </w:p>
          <w:p w14:paraId="494F9336" w14:textId="77777777" w:rsidR="0060188F" w:rsidRDefault="0060188F" w:rsidP="00712A53">
            <w:pPr>
              <w:pStyle w:val="CommentText"/>
            </w:pPr>
          </w:p>
          <w:p w14:paraId="0CCF54CA" w14:textId="77777777" w:rsidR="00712A53" w:rsidRDefault="00712A53" w:rsidP="00712A53">
            <w:pPr>
              <w:pStyle w:val="CommentText"/>
            </w:pPr>
            <w:r>
              <w:t xml:space="preserve">You </w:t>
            </w:r>
            <w:r w:rsidR="002F3A1B">
              <w:t>read</w:t>
            </w:r>
            <w:r>
              <w:t xml:space="preserve"> about the Japanese textbook controversies</w:t>
            </w:r>
            <w:r w:rsidR="002E3048">
              <w:t xml:space="preserve">, </w:t>
            </w:r>
            <w:r w:rsidR="002F3A1B">
              <w:t>the debate about Lincoln’s legacy</w:t>
            </w:r>
            <w:r w:rsidR="002E3048">
              <w:t>, and the rise of “authoritarian patriotism” in American schools</w:t>
            </w:r>
            <w:r>
              <w:t xml:space="preserve"> this week. Other examples of potential controversies include:</w:t>
            </w:r>
          </w:p>
          <w:p w14:paraId="25C01D19" w14:textId="44605816" w:rsidR="00712A53" w:rsidRDefault="00712A53" w:rsidP="00E54CD8">
            <w:pPr>
              <w:pStyle w:val="AssignmentsLevel2"/>
              <w:numPr>
                <w:ilvl w:val="0"/>
                <w:numId w:val="0"/>
              </w:numPr>
            </w:pPr>
          </w:p>
          <w:p w14:paraId="562903F3" w14:textId="77777777" w:rsidR="002F3A1B" w:rsidRDefault="002F3A1B" w:rsidP="008D16B8">
            <w:pPr>
              <w:pStyle w:val="AssignmentsLevel2"/>
            </w:pPr>
            <w:r>
              <w:t>Politicizing figures or events in the classroom</w:t>
            </w:r>
          </w:p>
          <w:p w14:paraId="7E896022" w14:textId="77777777" w:rsidR="002F3A1B" w:rsidRDefault="00712A53" w:rsidP="008D16B8">
            <w:pPr>
              <w:pStyle w:val="AssignmentsLevel2"/>
            </w:pPr>
            <w:r>
              <w:t xml:space="preserve">Using </w:t>
            </w:r>
            <w:r w:rsidR="002F3A1B">
              <w:t>history as a forum to promote patriotism</w:t>
            </w:r>
          </w:p>
          <w:p w14:paraId="560A5B78" w14:textId="77777777" w:rsidR="00260AC5" w:rsidRDefault="0060188F" w:rsidP="008D16B8">
            <w:pPr>
              <w:pStyle w:val="AssignmentsLevel2"/>
            </w:pPr>
            <w:r>
              <w:t>Nations presenting the same event differently</w:t>
            </w:r>
          </w:p>
          <w:p w14:paraId="7739F6E7" w14:textId="1BEBBF87" w:rsidR="00712A53" w:rsidRDefault="00260AC5" w:rsidP="008D16B8">
            <w:pPr>
              <w:pStyle w:val="AssignmentsLevel2"/>
            </w:pPr>
            <w:r>
              <w:t xml:space="preserve">Adding or removing figures or events </w:t>
            </w:r>
            <w:r w:rsidR="002F4A91">
              <w:t xml:space="preserve">from curriculum </w:t>
            </w:r>
            <w:r>
              <w:t>based on a particular ideology</w:t>
            </w:r>
          </w:p>
          <w:p w14:paraId="05C1F42F" w14:textId="77777777" w:rsidR="00BE5E47" w:rsidRDefault="00BE5E47" w:rsidP="00BE5E47">
            <w:pPr>
              <w:pStyle w:val="AssignmentsLevel2"/>
              <w:numPr>
                <w:ilvl w:val="0"/>
                <w:numId w:val="0"/>
              </w:numPr>
              <w:ind w:left="360" w:hanging="360"/>
            </w:pPr>
          </w:p>
          <w:p w14:paraId="7CC150B7" w14:textId="77777777" w:rsidR="00BE5E47" w:rsidRDefault="00BE5E47" w:rsidP="00BE5E47">
            <w:pPr>
              <w:pStyle w:val="AssignmentsLevel2"/>
              <w:numPr>
                <w:ilvl w:val="0"/>
                <w:numId w:val="0"/>
              </w:numPr>
            </w:pPr>
            <w:r>
              <w:t xml:space="preserve">Add three links and a brief summary of each of the controversies to the shared spreadsheet in Google Drive no later than </w:t>
            </w:r>
            <w:r w:rsidRPr="0060188F">
              <w:rPr>
                <w:b/>
              </w:rPr>
              <w:t>Wednesday</w:t>
            </w:r>
            <w:r>
              <w:t xml:space="preserve"> in Week 2.</w:t>
            </w:r>
          </w:p>
          <w:p w14:paraId="1F426BAD" w14:textId="77777777" w:rsidR="00712A53" w:rsidRDefault="00712A53" w:rsidP="00712A53">
            <w:pPr>
              <w:pStyle w:val="CommentText"/>
            </w:pPr>
          </w:p>
          <w:p w14:paraId="5229949A" w14:textId="77777777" w:rsidR="002F3A1B" w:rsidRDefault="00712A53" w:rsidP="00712A53">
            <w:pPr>
              <w:pStyle w:val="CommentText"/>
              <w:rPr>
                <w:b/>
              </w:rPr>
            </w:pPr>
            <w:r w:rsidRPr="004C6C14">
              <w:rPr>
                <w:b/>
              </w:rPr>
              <w:t>Part II</w:t>
            </w:r>
          </w:p>
          <w:p w14:paraId="2036C019" w14:textId="77777777" w:rsidR="00E21B31" w:rsidRDefault="00E21B31" w:rsidP="00712A53">
            <w:pPr>
              <w:pStyle w:val="CommentText"/>
              <w:rPr>
                <w:b/>
              </w:rPr>
            </w:pPr>
          </w:p>
          <w:p w14:paraId="6F7444FD" w14:textId="4D61DD57" w:rsidR="00E21B31" w:rsidRDefault="0060188F" w:rsidP="00712A53">
            <w:pPr>
              <w:pStyle w:val="CommentText"/>
            </w:pPr>
            <w:r w:rsidRPr="0060188F">
              <w:rPr>
                <w:b/>
              </w:rPr>
              <w:t>Write</w:t>
            </w:r>
            <w:r>
              <w:t xml:space="preserve"> a 3-</w:t>
            </w:r>
            <w:r w:rsidR="007D0A83">
              <w:t xml:space="preserve"> to </w:t>
            </w:r>
            <w:r>
              <w:t>4</w:t>
            </w:r>
            <w:r w:rsidR="007D0A83">
              <w:t>-</w:t>
            </w:r>
            <w:r>
              <w:t>page paper in which you present</w:t>
            </w:r>
            <w:r w:rsidR="00E21B31">
              <w:t xml:space="preserve"> the case of 2-3 </w:t>
            </w:r>
            <w:r>
              <w:t>controversies in history education</w:t>
            </w:r>
            <w:r w:rsidR="00E21B31">
              <w:t>, drawing from any of the examples that you or your classmates found</w:t>
            </w:r>
            <w:r>
              <w:t xml:space="preserve"> this week</w:t>
            </w:r>
            <w:r w:rsidR="00E21B31">
              <w:t>.</w:t>
            </w:r>
          </w:p>
          <w:p w14:paraId="5A8789CE" w14:textId="77777777" w:rsidR="00E21B31" w:rsidRDefault="00E21B31" w:rsidP="00712A53">
            <w:pPr>
              <w:pStyle w:val="CommentText"/>
            </w:pPr>
          </w:p>
          <w:p w14:paraId="1CBE9342" w14:textId="77777777" w:rsidR="00E21B31" w:rsidRDefault="00E21B31" w:rsidP="00712A53">
            <w:pPr>
              <w:pStyle w:val="CommentText"/>
            </w:pPr>
            <w:r>
              <w:t>Addres</w:t>
            </w:r>
            <w:r w:rsidR="0060188F">
              <w:t xml:space="preserve">s the following questions when </w:t>
            </w:r>
            <w:r>
              <w:t>you present your cases:</w:t>
            </w:r>
          </w:p>
          <w:p w14:paraId="56240246" w14:textId="77777777" w:rsidR="00E21B31" w:rsidRDefault="00E21B31" w:rsidP="00712A53">
            <w:pPr>
              <w:pStyle w:val="CommentText"/>
            </w:pPr>
          </w:p>
          <w:p w14:paraId="3E781338" w14:textId="77777777" w:rsidR="00E21B31" w:rsidRDefault="00E21B31" w:rsidP="008D16B8">
            <w:pPr>
              <w:pStyle w:val="AssignmentsLevel2"/>
            </w:pPr>
            <w:r>
              <w:t xml:space="preserve">How much “dark history” </w:t>
            </w:r>
            <w:r w:rsidR="000D12C5">
              <w:t xml:space="preserve">should </w:t>
            </w:r>
            <w:r>
              <w:t xml:space="preserve">be included in education? </w:t>
            </w:r>
          </w:p>
          <w:p w14:paraId="1F861261" w14:textId="77777777" w:rsidR="00E21B31" w:rsidRDefault="00E21B31" w:rsidP="008D16B8">
            <w:pPr>
              <w:pStyle w:val="AssignmentsLevel2"/>
            </w:pPr>
            <w:r>
              <w:t>Should history education be used to promote patriotism?</w:t>
            </w:r>
          </w:p>
          <w:p w14:paraId="757BCE34" w14:textId="77777777" w:rsidR="00E21B31" w:rsidRDefault="00E21B31" w:rsidP="008D16B8">
            <w:pPr>
              <w:pStyle w:val="AssignmentsLevel2"/>
            </w:pPr>
            <w:r>
              <w:t>What are some potential cross-cultural obstacles to teaching history?</w:t>
            </w:r>
          </w:p>
          <w:p w14:paraId="29A29F39" w14:textId="77777777" w:rsidR="001F129E" w:rsidRPr="00BE5E47" w:rsidRDefault="00E21B31" w:rsidP="008D16B8">
            <w:pPr>
              <w:pStyle w:val="AssignmentsLevel2"/>
              <w:rPr>
                <w:b/>
              </w:rPr>
            </w:pPr>
            <w:r>
              <w:t xml:space="preserve">Who should be in control of how history is presented? </w:t>
            </w:r>
          </w:p>
          <w:p w14:paraId="5EC30AC6" w14:textId="77777777" w:rsidR="00BE5E47" w:rsidRDefault="00BE5E47" w:rsidP="00BE5E47">
            <w:pPr>
              <w:pStyle w:val="AssignmentsLevel2"/>
              <w:numPr>
                <w:ilvl w:val="0"/>
                <w:numId w:val="0"/>
              </w:numPr>
              <w:ind w:left="360" w:hanging="360"/>
            </w:pPr>
          </w:p>
          <w:p w14:paraId="7B812930" w14:textId="77777777" w:rsidR="00BE5E47" w:rsidRPr="00BE5E47" w:rsidRDefault="00BE5E47" w:rsidP="00BE5E47">
            <w:pPr>
              <w:tabs>
                <w:tab w:val="left" w:pos="2329"/>
              </w:tabs>
              <w:rPr>
                <w:rFonts w:cs="Arial"/>
                <w:szCs w:val="20"/>
              </w:rPr>
            </w:pPr>
            <w:r w:rsidRPr="00654061">
              <w:rPr>
                <w:rFonts w:cs="Arial"/>
                <w:b/>
                <w:szCs w:val="20"/>
              </w:rPr>
              <w:t>Use</w:t>
            </w:r>
            <w:r>
              <w:rPr>
                <w:rFonts w:cs="Arial"/>
                <w:szCs w:val="20"/>
              </w:rPr>
              <w:t xml:space="preserve"> MLA format to cite any outside sources you use.</w:t>
            </w:r>
          </w:p>
          <w:p w14:paraId="25161FC8" w14:textId="77777777" w:rsidR="00BE5E47" w:rsidRDefault="00BE5E47" w:rsidP="00BE5E47">
            <w:pPr>
              <w:pStyle w:val="AssignmentsLevel2"/>
              <w:numPr>
                <w:ilvl w:val="0"/>
                <w:numId w:val="0"/>
              </w:numPr>
              <w:ind w:left="360" w:hanging="360"/>
            </w:pPr>
          </w:p>
          <w:p w14:paraId="5CCE138C" w14:textId="77777777" w:rsidR="00BE5E47" w:rsidRPr="0060188F" w:rsidRDefault="00BE5E47" w:rsidP="00BE5E47">
            <w:pPr>
              <w:pStyle w:val="AssignmentsLevel2"/>
              <w:numPr>
                <w:ilvl w:val="0"/>
                <w:numId w:val="0"/>
              </w:numPr>
              <w:ind w:left="360" w:hanging="360"/>
              <w:rPr>
                <w:b/>
              </w:rPr>
            </w:pPr>
            <w:r w:rsidRPr="008D16B8">
              <w:rPr>
                <w:b/>
              </w:rPr>
              <w:t>Submit</w:t>
            </w:r>
            <w:r>
              <w:t xml:space="preserve"> the paper to the instructor via Blackboard.</w:t>
            </w:r>
          </w:p>
        </w:tc>
        <w:tc>
          <w:tcPr>
            <w:tcW w:w="1440" w:type="dxa"/>
          </w:tcPr>
          <w:p w14:paraId="68D0BE2B" w14:textId="77777777" w:rsidR="001F129E" w:rsidRDefault="00E21B31" w:rsidP="00304596">
            <w:pPr>
              <w:tabs>
                <w:tab w:val="left" w:pos="2329"/>
              </w:tabs>
              <w:rPr>
                <w:rFonts w:cs="Arial"/>
                <w:szCs w:val="20"/>
              </w:rPr>
            </w:pPr>
            <w:r>
              <w:rPr>
                <w:rFonts w:cs="Arial"/>
                <w:szCs w:val="20"/>
              </w:rPr>
              <w:t>3.1, 3.2, 3.3, 3.4</w:t>
            </w:r>
          </w:p>
        </w:tc>
        <w:tc>
          <w:tcPr>
            <w:tcW w:w="1440" w:type="dxa"/>
          </w:tcPr>
          <w:p w14:paraId="2B1C6F6F" w14:textId="77777777" w:rsidR="00824A3E" w:rsidRDefault="00824A3E" w:rsidP="00304596">
            <w:pPr>
              <w:tabs>
                <w:tab w:val="left" w:pos="2329"/>
              </w:tabs>
              <w:rPr>
                <w:rFonts w:cs="Arial"/>
                <w:szCs w:val="20"/>
              </w:rPr>
            </w:pPr>
            <w:r>
              <w:rPr>
                <w:rFonts w:cs="Arial"/>
                <w:szCs w:val="20"/>
              </w:rPr>
              <w:t xml:space="preserve">Finding and sharing articles, </w:t>
            </w:r>
            <w:r w:rsidR="004C1FE4">
              <w:rPr>
                <w:rFonts w:cs="Arial"/>
                <w:szCs w:val="20"/>
              </w:rPr>
              <w:t>reading classm</w:t>
            </w:r>
            <w:r>
              <w:rPr>
                <w:rFonts w:cs="Arial"/>
                <w:szCs w:val="20"/>
              </w:rPr>
              <w:t xml:space="preserve">ates’ articles, reviewing faculty feedback = </w:t>
            </w:r>
          </w:p>
          <w:p w14:paraId="7CEBB9CE" w14:textId="77777777" w:rsidR="001F129E" w:rsidRDefault="004C1FE4" w:rsidP="00304596">
            <w:pPr>
              <w:tabs>
                <w:tab w:val="left" w:pos="2329"/>
              </w:tabs>
              <w:rPr>
                <w:rFonts w:cs="Arial"/>
                <w:szCs w:val="20"/>
              </w:rPr>
            </w:pPr>
            <w:r w:rsidRPr="004C1FE4">
              <w:rPr>
                <w:rFonts w:cs="Arial"/>
                <w:b/>
                <w:szCs w:val="20"/>
              </w:rPr>
              <w:t>1</w:t>
            </w:r>
            <w:r w:rsidR="00824A3E">
              <w:rPr>
                <w:rFonts w:cs="Arial"/>
                <w:b/>
                <w:szCs w:val="20"/>
              </w:rPr>
              <w:t>.5</w:t>
            </w:r>
            <w:r w:rsidRPr="004C1FE4">
              <w:rPr>
                <w:rFonts w:cs="Arial"/>
                <w:b/>
                <w:szCs w:val="20"/>
              </w:rPr>
              <w:t xml:space="preserve"> hour</w:t>
            </w:r>
            <w:r w:rsidR="00824A3E">
              <w:rPr>
                <w:rFonts w:cs="Arial"/>
                <w:b/>
                <w:szCs w:val="20"/>
              </w:rPr>
              <w:t>s</w:t>
            </w:r>
          </w:p>
          <w:p w14:paraId="7A4414C9" w14:textId="77777777" w:rsidR="004C1FE4" w:rsidRPr="009F6FAF" w:rsidRDefault="004C1FE4" w:rsidP="00304596">
            <w:pPr>
              <w:tabs>
                <w:tab w:val="left" w:pos="2329"/>
              </w:tabs>
              <w:rPr>
                <w:rFonts w:cs="Arial"/>
                <w:szCs w:val="20"/>
              </w:rPr>
            </w:pPr>
          </w:p>
        </w:tc>
      </w:tr>
      <w:tr w:rsidR="00824A3E" w:rsidRPr="007F339F" w14:paraId="0013D4A6" w14:textId="77777777" w:rsidTr="00824A3E">
        <w:tc>
          <w:tcPr>
            <w:tcW w:w="11610" w:type="dxa"/>
            <w:gridSpan w:val="2"/>
            <w:shd w:val="clear" w:color="auto" w:fill="E9E9E9" w:themeFill="background2" w:themeFillTint="66"/>
            <w:tcMar>
              <w:top w:w="115" w:type="dxa"/>
              <w:left w:w="115" w:type="dxa"/>
              <w:bottom w:w="115" w:type="dxa"/>
              <w:right w:w="115" w:type="dxa"/>
            </w:tcMar>
          </w:tcPr>
          <w:p w14:paraId="0C4CAD95" w14:textId="77777777" w:rsidR="00824A3E" w:rsidRPr="009F6FAF" w:rsidRDefault="00824A3E" w:rsidP="00304596">
            <w:pPr>
              <w:tabs>
                <w:tab w:val="left" w:pos="2329"/>
              </w:tabs>
              <w:rPr>
                <w:rFonts w:cs="Arial"/>
                <w:szCs w:val="20"/>
              </w:rPr>
            </w:pPr>
            <w:r w:rsidRPr="00842155">
              <w:rPr>
                <w:rFonts w:cs="Arial"/>
                <w:b/>
                <w:szCs w:val="20"/>
              </w:rPr>
              <w:t>Total</w:t>
            </w:r>
          </w:p>
        </w:tc>
        <w:tc>
          <w:tcPr>
            <w:tcW w:w="1440" w:type="dxa"/>
            <w:tcBorders>
              <w:bottom w:val="single" w:sz="4" w:space="0" w:color="000000" w:themeColor="text1"/>
            </w:tcBorders>
            <w:shd w:val="clear" w:color="auto" w:fill="E9E9E9" w:themeFill="background2" w:themeFillTint="66"/>
          </w:tcPr>
          <w:p w14:paraId="74ABDB95" w14:textId="77777777" w:rsidR="00824A3E" w:rsidRPr="00824A3E" w:rsidRDefault="00824A3E" w:rsidP="00304596">
            <w:pPr>
              <w:tabs>
                <w:tab w:val="left" w:pos="2329"/>
              </w:tabs>
              <w:rPr>
                <w:rFonts w:cs="Arial"/>
                <w:b/>
                <w:szCs w:val="20"/>
              </w:rPr>
            </w:pPr>
            <w:r w:rsidRPr="00824A3E">
              <w:rPr>
                <w:rFonts w:cs="Arial"/>
                <w:b/>
                <w:szCs w:val="20"/>
              </w:rPr>
              <w:t>6 hours</w:t>
            </w:r>
          </w:p>
        </w:tc>
      </w:tr>
    </w:tbl>
    <w:p w14:paraId="13D19EFA" w14:textId="77777777" w:rsidR="00100350" w:rsidRDefault="00100350">
      <w:pPr>
        <w:rPr>
          <w:rFonts w:cs="Arial"/>
          <w:szCs w:val="20"/>
        </w:rPr>
      </w:pPr>
    </w:p>
    <w:p w14:paraId="6BCC98E9" w14:textId="77777777" w:rsidR="00503337" w:rsidRPr="00606CC3" w:rsidRDefault="00503337" w:rsidP="00503337">
      <w:pPr>
        <w:tabs>
          <w:tab w:val="left" w:pos="0"/>
        </w:tabs>
        <w:rPr>
          <w:rFonts w:cs="Arial"/>
          <w:b/>
          <w:color w:val="9C2C2A"/>
          <w:sz w:val="22"/>
          <w:szCs w:val="22"/>
        </w:rPr>
      </w:pPr>
      <w:r>
        <w:rPr>
          <w:rFonts w:cs="Arial"/>
          <w:b/>
          <w:color w:val="9C2C2A"/>
          <w:sz w:val="22"/>
          <w:szCs w:val="22"/>
        </w:rPr>
        <w:lastRenderedPageBreak/>
        <w:t xml:space="preserve">Faculty </w:t>
      </w:r>
      <w:r w:rsidRPr="00606CC3">
        <w:rPr>
          <w:rFonts w:cs="Arial"/>
          <w:b/>
          <w:color w:val="9C2C2A"/>
          <w:sz w:val="22"/>
          <w:szCs w:val="22"/>
        </w:rPr>
        <w:t>Notes</w:t>
      </w:r>
    </w:p>
    <w:p w14:paraId="23132411" w14:textId="77777777" w:rsidR="00503337" w:rsidRPr="00606CC3" w:rsidRDefault="00503337" w:rsidP="00503337">
      <w:pPr>
        <w:pStyle w:val="AssignmentsLevel1"/>
      </w:pPr>
    </w:p>
    <w:p w14:paraId="305B6689" w14:textId="77777777" w:rsidR="00B9635C" w:rsidRDefault="00B9635C" w:rsidP="00B9635C">
      <w:pPr>
        <w:tabs>
          <w:tab w:val="left" w:pos="360"/>
        </w:tabs>
        <w:spacing w:before="60" w:after="60"/>
        <w:rPr>
          <w:rFonts w:cs="Arial"/>
          <w:i/>
          <w:szCs w:val="20"/>
        </w:rPr>
      </w:pPr>
      <w:r w:rsidRPr="00D754D7">
        <w:rPr>
          <w:rFonts w:cs="Arial"/>
          <w:i/>
          <w:szCs w:val="20"/>
        </w:rPr>
        <w:t>Google Drive</w:t>
      </w:r>
    </w:p>
    <w:p w14:paraId="3D795EC0" w14:textId="77777777" w:rsidR="00B9635C" w:rsidRDefault="00B9635C" w:rsidP="00503337">
      <w:pPr>
        <w:tabs>
          <w:tab w:val="left" w:pos="360"/>
        </w:tabs>
        <w:spacing w:before="60" w:after="60"/>
        <w:rPr>
          <w:rFonts w:cs="Arial"/>
          <w:szCs w:val="20"/>
        </w:rPr>
      </w:pPr>
    </w:p>
    <w:p w14:paraId="7434C270" w14:textId="77777777" w:rsidR="00B9635C" w:rsidRDefault="009363CB" w:rsidP="00503337">
      <w:pPr>
        <w:tabs>
          <w:tab w:val="left" w:pos="360"/>
        </w:tabs>
        <w:spacing w:before="60" w:after="60"/>
        <w:rPr>
          <w:rFonts w:cs="Arial"/>
          <w:szCs w:val="20"/>
        </w:rPr>
      </w:pPr>
      <w:r>
        <w:rPr>
          <w:rFonts w:cs="Arial"/>
          <w:szCs w:val="20"/>
        </w:rPr>
        <w:t xml:space="preserve">At the beginning of Week 3, make sure that you have posted the link to the shared Google Sheet for </w:t>
      </w:r>
      <w:r w:rsidRPr="009363CB">
        <w:rPr>
          <w:rFonts w:cs="Arial"/>
          <w:szCs w:val="20"/>
        </w:rPr>
        <w:t xml:space="preserve">the </w:t>
      </w:r>
      <w:r w:rsidRPr="009363CB">
        <w:rPr>
          <w:b/>
        </w:rPr>
        <w:t>Controversies in History Education Paper Part I</w:t>
      </w:r>
      <w:r w:rsidRPr="009363CB">
        <w:rPr>
          <w:rFonts w:cs="Arial"/>
          <w:b/>
          <w:szCs w:val="20"/>
        </w:rPr>
        <w:t xml:space="preserve"> </w:t>
      </w:r>
      <w:r>
        <w:rPr>
          <w:rFonts w:cs="Arial"/>
          <w:szCs w:val="20"/>
        </w:rPr>
        <w:t>assignment. Monitor the spreadsheet throughout the week to ensure that students are filling out the spreadsheet correctly.</w:t>
      </w:r>
    </w:p>
    <w:p w14:paraId="271448F6" w14:textId="77777777" w:rsidR="00B9635C" w:rsidRDefault="00B9635C" w:rsidP="00503337">
      <w:pPr>
        <w:tabs>
          <w:tab w:val="left" w:pos="360"/>
        </w:tabs>
        <w:spacing w:before="60" w:after="60"/>
        <w:rPr>
          <w:rFonts w:cs="Arial"/>
          <w:szCs w:val="20"/>
        </w:rPr>
      </w:pPr>
    </w:p>
    <w:p w14:paraId="503FCC06" w14:textId="77777777" w:rsidR="00B9635C" w:rsidRPr="00CE34E5" w:rsidRDefault="00B9635C" w:rsidP="00B9635C">
      <w:pPr>
        <w:tabs>
          <w:tab w:val="left" w:pos="360"/>
        </w:tabs>
        <w:spacing w:before="60" w:after="60"/>
        <w:rPr>
          <w:rFonts w:cs="Arial"/>
          <w:i/>
          <w:szCs w:val="20"/>
        </w:rPr>
      </w:pPr>
      <w:r w:rsidRPr="00CE34E5">
        <w:rPr>
          <w:rFonts w:cs="Arial"/>
          <w:i/>
          <w:szCs w:val="20"/>
        </w:rPr>
        <w:t>Peer Support Team Check-In</w:t>
      </w:r>
    </w:p>
    <w:p w14:paraId="3A82E709" w14:textId="77777777" w:rsidR="00B9635C" w:rsidRDefault="00B9635C" w:rsidP="00B9635C">
      <w:pPr>
        <w:tabs>
          <w:tab w:val="left" w:pos="360"/>
        </w:tabs>
        <w:spacing w:before="60" w:after="60"/>
        <w:rPr>
          <w:rFonts w:cs="Arial"/>
          <w:szCs w:val="20"/>
        </w:rPr>
      </w:pPr>
    </w:p>
    <w:p w14:paraId="4AE60A7A" w14:textId="77777777" w:rsidR="00B9635C" w:rsidRPr="009363CB" w:rsidRDefault="00B9635C" w:rsidP="00B9635C">
      <w:pPr>
        <w:tabs>
          <w:tab w:val="left" w:pos="360"/>
        </w:tabs>
        <w:spacing w:before="60" w:after="60"/>
        <w:rPr>
          <w:rFonts w:cs="Arial"/>
          <w:szCs w:val="20"/>
        </w:rPr>
        <w:sectPr w:rsidR="00B9635C" w:rsidRPr="009363CB" w:rsidSect="00C82FE2">
          <w:pgSz w:w="15840" w:h="12240" w:orient="landscape" w:code="1"/>
          <w:pgMar w:top="1440" w:right="1440" w:bottom="1440" w:left="1440" w:header="720" w:footer="720" w:gutter="0"/>
          <w:cols w:space="720"/>
          <w:docGrid w:linePitch="360"/>
        </w:sectPr>
      </w:pPr>
      <w:r>
        <w:rPr>
          <w:rFonts w:cs="Arial"/>
          <w:szCs w:val="20"/>
        </w:rPr>
        <w:t>Monitor the peer support teams this week. Check in with any teams or individuals who are not participating</w:t>
      </w:r>
      <w:r w:rsidR="005A7ECC">
        <w:rPr>
          <w:rFonts w:cs="Arial"/>
          <w:szCs w:val="20"/>
        </w:rPr>
        <w:t>.</w:t>
      </w:r>
    </w:p>
    <w:p w14:paraId="762CCBB9" w14:textId="77777777" w:rsidR="00B9635C" w:rsidRPr="00B9635C" w:rsidRDefault="00B9635C" w:rsidP="00B9635C">
      <w:pPr>
        <w:rPr>
          <w:rFonts w:cs="Arial"/>
          <w:szCs w:val="20"/>
        </w:rPr>
      </w:pPr>
    </w:p>
    <w:p w14:paraId="2F907D81" w14:textId="77777777" w:rsidR="00B9635C" w:rsidRDefault="00B9635C" w:rsidP="00B9635C">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755E60B6"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552B9D19" w14:textId="77777777" w:rsidR="002C1641" w:rsidRPr="00842155" w:rsidRDefault="002C1641" w:rsidP="00A031D7">
            <w:pPr>
              <w:pStyle w:val="WeeklyTopicHeading1"/>
            </w:pPr>
            <w:bookmarkStart w:id="7" w:name="weekfour"/>
            <w:bookmarkStart w:id="8" w:name="_Toc358980897"/>
            <w:bookmarkEnd w:id="7"/>
            <w:r w:rsidRPr="0068364F">
              <w:t xml:space="preserve">Week </w:t>
            </w:r>
            <w:r>
              <w:t>Four</w:t>
            </w:r>
            <w:r w:rsidRPr="0068364F">
              <w:t xml:space="preserve">: </w:t>
            </w:r>
            <w:bookmarkEnd w:id="8"/>
            <w:r w:rsidR="009B7433">
              <w:t>How Can W</w:t>
            </w:r>
            <w:r w:rsidR="00CF4538">
              <w:t>e Learn f</w:t>
            </w:r>
            <w:r w:rsidR="009B7433">
              <w:t>rom H</w:t>
            </w:r>
            <w:r w:rsidR="00A031D7">
              <w:t>istory?</w:t>
            </w:r>
          </w:p>
        </w:tc>
        <w:tc>
          <w:tcPr>
            <w:tcW w:w="1440" w:type="dxa"/>
            <w:tcBorders>
              <w:left w:val="nil"/>
              <w:bottom w:val="single" w:sz="4" w:space="0" w:color="000000" w:themeColor="text1"/>
              <w:right w:val="nil"/>
            </w:tcBorders>
            <w:shd w:val="clear" w:color="auto" w:fill="BD313B"/>
          </w:tcPr>
          <w:p w14:paraId="05369CC1"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1B285555"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46B403D1"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40B12738"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673A67FB"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BA4B7B" w:rsidRPr="00842155" w14:paraId="22A8A12B"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03033788" w14:textId="77777777" w:rsidR="00BA4B7B" w:rsidRPr="00842155" w:rsidRDefault="00776EA6" w:rsidP="005E4C2E">
            <w:pPr>
              <w:pStyle w:val="ObjectiveBullet"/>
              <w:numPr>
                <w:ilvl w:val="1"/>
                <w:numId w:val="11"/>
              </w:numPr>
              <w:tabs>
                <w:tab w:val="clear" w:pos="0"/>
              </w:tabs>
            </w:pPr>
            <w:r w:rsidRPr="00776EA6">
              <w:t xml:space="preserve">Describe the role of the Enlightenment in the creation of </w:t>
            </w:r>
            <w:r w:rsidR="00A031D7">
              <w:t>Western</w:t>
            </w:r>
            <w:r w:rsidRPr="00776EA6">
              <w:t xml:space="preserve"> political thought.</w:t>
            </w:r>
          </w:p>
        </w:tc>
        <w:tc>
          <w:tcPr>
            <w:tcW w:w="2880" w:type="dxa"/>
            <w:gridSpan w:val="2"/>
            <w:tcBorders>
              <w:left w:val="nil"/>
              <w:bottom w:val="nil"/>
            </w:tcBorders>
          </w:tcPr>
          <w:p w14:paraId="2D75FE46" w14:textId="77777777" w:rsidR="00BA4B7B" w:rsidRPr="00842155" w:rsidRDefault="00A031D7" w:rsidP="00FD5474">
            <w:pPr>
              <w:tabs>
                <w:tab w:val="left" w:pos="0"/>
                <w:tab w:val="left" w:pos="3720"/>
              </w:tabs>
              <w:outlineLvl w:val="0"/>
              <w:rPr>
                <w:rFonts w:cs="Arial"/>
                <w:szCs w:val="20"/>
              </w:rPr>
            </w:pPr>
            <w:r>
              <w:rPr>
                <w:rFonts w:cs="Arial"/>
                <w:szCs w:val="20"/>
              </w:rPr>
              <w:t>CLO1, CLO4, CLO5</w:t>
            </w:r>
          </w:p>
        </w:tc>
      </w:tr>
      <w:tr w:rsidR="00BA4B7B" w:rsidRPr="00842155" w14:paraId="04267CEE"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3A3BC204" w14:textId="77777777" w:rsidR="00BA4B7B" w:rsidRPr="00842155" w:rsidRDefault="00A031D7" w:rsidP="006F460C">
            <w:pPr>
              <w:pStyle w:val="ObjectiveBullet"/>
              <w:numPr>
                <w:ilvl w:val="1"/>
                <w:numId w:val="11"/>
              </w:numPr>
            </w:pPr>
            <w:r>
              <w:t xml:space="preserve">Determine how the </w:t>
            </w:r>
            <w:r w:rsidR="006F460C">
              <w:t>American Revolutionary era</w:t>
            </w:r>
            <w:r w:rsidR="00905640">
              <w:t xml:space="preserve"> </w:t>
            </w:r>
            <w:r w:rsidR="00D953E7">
              <w:t>and the Early Republic</w:t>
            </w:r>
            <w:r>
              <w:t xml:space="preserve"> </w:t>
            </w:r>
            <w:r w:rsidR="006F460C">
              <w:t>affected ideas about the rights of man</w:t>
            </w:r>
            <w:r w:rsidR="00776EA6" w:rsidRPr="00776EA6">
              <w:t>.</w:t>
            </w:r>
          </w:p>
        </w:tc>
        <w:tc>
          <w:tcPr>
            <w:tcW w:w="2880" w:type="dxa"/>
            <w:gridSpan w:val="2"/>
            <w:tcBorders>
              <w:top w:val="nil"/>
              <w:left w:val="nil"/>
              <w:bottom w:val="nil"/>
            </w:tcBorders>
          </w:tcPr>
          <w:p w14:paraId="218EF3AA" w14:textId="77777777" w:rsidR="00BA4B7B" w:rsidRPr="00842155" w:rsidRDefault="00A031D7" w:rsidP="00FD5474">
            <w:pPr>
              <w:tabs>
                <w:tab w:val="left" w:pos="0"/>
                <w:tab w:val="left" w:pos="3720"/>
              </w:tabs>
              <w:outlineLvl w:val="0"/>
              <w:rPr>
                <w:rFonts w:cs="Arial"/>
                <w:szCs w:val="20"/>
              </w:rPr>
            </w:pPr>
            <w:r>
              <w:rPr>
                <w:rFonts w:cs="Arial"/>
                <w:szCs w:val="20"/>
              </w:rPr>
              <w:t>CLO1, CLO4, CLO5</w:t>
            </w:r>
          </w:p>
        </w:tc>
      </w:tr>
      <w:tr w:rsidR="00BA4B7B" w:rsidRPr="00842155" w14:paraId="11C4B84C" w14:textId="77777777" w:rsidTr="00624D14">
        <w:trPr>
          <w:trHeight w:val="128"/>
        </w:trPr>
        <w:tc>
          <w:tcPr>
            <w:tcW w:w="10170" w:type="dxa"/>
            <w:gridSpan w:val="2"/>
            <w:tcBorders>
              <w:top w:val="nil"/>
              <w:bottom w:val="nil"/>
              <w:right w:val="nil"/>
            </w:tcBorders>
            <w:tcMar>
              <w:top w:w="115" w:type="dxa"/>
              <w:left w:w="115" w:type="dxa"/>
              <w:bottom w:w="115" w:type="dxa"/>
              <w:right w:w="115" w:type="dxa"/>
            </w:tcMar>
          </w:tcPr>
          <w:p w14:paraId="53936477" w14:textId="77777777" w:rsidR="00BA4B7B" w:rsidRPr="00842155" w:rsidRDefault="00306004" w:rsidP="001E6211">
            <w:pPr>
              <w:pStyle w:val="ObjectiveBullet"/>
              <w:numPr>
                <w:ilvl w:val="1"/>
                <w:numId w:val="11"/>
              </w:numPr>
            </w:pPr>
            <w:r>
              <w:t>Explain similaritie</w:t>
            </w:r>
            <w:r w:rsidR="00A031D7">
              <w:t xml:space="preserve">s between human </w:t>
            </w:r>
            <w:r>
              <w:t>right</w:t>
            </w:r>
            <w:r w:rsidR="00A031D7">
              <w:t>s</w:t>
            </w:r>
            <w:r>
              <w:t xml:space="preserve"> violations throughout history.</w:t>
            </w:r>
          </w:p>
        </w:tc>
        <w:tc>
          <w:tcPr>
            <w:tcW w:w="2880" w:type="dxa"/>
            <w:gridSpan w:val="2"/>
            <w:tcBorders>
              <w:top w:val="nil"/>
              <w:left w:val="nil"/>
              <w:bottom w:val="nil"/>
            </w:tcBorders>
          </w:tcPr>
          <w:p w14:paraId="5882174D" w14:textId="77777777" w:rsidR="00BA4B7B" w:rsidRPr="00842155" w:rsidRDefault="00A031D7" w:rsidP="00FD5474">
            <w:pPr>
              <w:tabs>
                <w:tab w:val="left" w:pos="0"/>
                <w:tab w:val="left" w:pos="3720"/>
              </w:tabs>
              <w:outlineLvl w:val="0"/>
              <w:rPr>
                <w:rFonts w:cs="Arial"/>
                <w:szCs w:val="20"/>
              </w:rPr>
            </w:pPr>
            <w:r w:rsidRPr="00A031D7">
              <w:rPr>
                <w:rFonts w:cs="Arial"/>
                <w:szCs w:val="20"/>
              </w:rPr>
              <w:t>CLO1, CLO4, CLO5</w:t>
            </w:r>
          </w:p>
        </w:tc>
      </w:tr>
      <w:tr w:rsidR="00BA4B7B" w:rsidRPr="00842155" w14:paraId="33437E94"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2DEEE7C" w14:textId="77777777" w:rsidR="00BA4B7B" w:rsidRPr="005B10FE" w:rsidRDefault="00BA4B7B"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7D6FF1B2"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4A983406"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Pages/AIE/</w:t>
            </w:r>
          </w:p>
          <w:p w14:paraId="4C10957B"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Generic</w:t>
            </w:r>
          </w:p>
        </w:tc>
      </w:tr>
      <w:tr w:rsidR="001A3C16" w:rsidRPr="00842155" w14:paraId="1C35DCB3" w14:textId="77777777" w:rsidTr="00FD5474">
        <w:tc>
          <w:tcPr>
            <w:tcW w:w="10170" w:type="dxa"/>
            <w:gridSpan w:val="2"/>
            <w:tcMar>
              <w:top w:w="115" w:type="dxa"/>
              <w:left w:w="115" w:type="dxa"/>
              <w:bottom w:w="115" w:type="dxa"/>
              <w:right w:w="115" w:type="dxa"/>
            </w:tcMar>
          </w:tcPr>
          <w:p w14:paraId="3F5BC703" w14:textId="77777777" w:rsidR="00927E7A" w:rsidRDefault="00927E7A" w:rsidP="00927E7A">
            <w:pPr>
              <w:rPr>
                <w:b/>
              </w:rPr>
            </w:pPr>
            <w:r>
              <w:rPr>
                <w:b/>
              </w:rPr>
              <w:t>Guiding Question Presentation</w:t>
            </w:r>
          </w:p>
          <w:p w14:paraId="3EEE905D" w14:textId="77777777" w:rsidR="00927E7A" w:rsidRDefault="00927E7A" w:rsidP="001A3C16">
            <w:pPr>
              <w:ind w:left="360" w:hanging="360"/>
              <w:rPr>
                <w:b/>
              </w:rPr>
            </w:pPr>
          </w:p>
          <w:p w14:paraId="61250431" w14:textId="55B69D1E" w:rsidR="001A3C16" w:rsidRDefault="001A3C16" w:rsidP="001A3C16">
            <w:pPr>
              <w:ind w:left="360" w:hanging="360"/>
            </w:pPr>
            <w:r w:rsidRPr="00E2118B">
              <w:rPr>
                <w:b/>
              </w:rPr>
              <w:t>View</w:t>
            </w:r>
            <w:r>
              <w:t xml:space="preserve"> the guiding question presentation: </w:t>
            </w:r>
            <w:r w:rsidR="002D3F2A">
              <w:t>“</w:t>
            </w:r>
            <w:r>
              <w:t>How Can We Learn From History?</w:t>
            </w:r>
            <w:r w:rsidR="002D3F2A">
              <w:t>”</w:t>
            </w:r>
            <w:r w:rsidR="008A459C">
              <w:t xml:space="preserve"> (transcript available)</w:t>
            </w:r>
          </w:p>
          <w:p w14:paraId="641EC5C8" w14:textId="77777777" w:rsidR="00AC2AED" w:rsidRDefault="00AC2AED" w:rsidP="001A3C16">
            <w:pPr>
              <w:ind w:left="360" w:hanging="360"/>
              <w:rPr>
                <w:rFonts w:cs="Arial"/>
                <w:b/>
                <w:szCs w:val="20"/>
              </w:rPr>
            </w:pPr>
          </w:p>
          <w:p w14:paraId="79C9EA8B" w14:textId="3F7A0DB6" w:rsidR="001378D4" w:rsidRDefault="001378D4" w:rsidP="001378D4">
            <w:r>
              <w:t xml:space="preserve">After viewing the presentation, post three questions or key concepts you hope to learn by the end of the week in the Guiding Question Presentation – Week 4 discussion forum. </w:t>
            </w:r>
          </w:p>
          <w:p w14:paraId="0B967EC6" w14:textId="77777777" w:rsidR="001378D4" w:rsidRPr="00C25F14" w:rsidRDefault="001378D4" w:rsidP="001A3C16">
            <w:pPr>
              <w:ind w:left="360" w:hanging="360"/>
              <w:rPr>
                <w:rFonts w:cs="Arial"/>
                <w:b/>
                <w:szCs w:val="20"/>
              </w:rPr>
            </w:pPr>
          </w:p>
        </w:tc>
        <w:tc>
          <w:tcPr>
            <w:tcW w:w="1440" w:type="dxa"/>
          </w:tcPr>
          <w:p w14:paraId="278A21BC" w14:textId="77777777" w:rsidR="001A3C16" w:rsidRDefault="000C2FE9" w:rsidP="00FD5474">
            <w:pPr>
              <w:rPr>
                <w:rFonts w:cs="Arial"/>
                <w:szCs w:val="20"/>
              </w:rPr>
            </w:pPr>
            <w:r>
              <w:rPr>
                <w:rFonts w:cs="Arial"/>
                <w:szCs w:val="20"/>
              </w:rPr>
              <w:t>4.1, 4.2, 4.3</w:t>
            </w:r>
          </w:p>
        </w:tc>
        <w:tc>
          <w:tcPr>
            <w:tcW w:w="1440" w:type="dxa"/>
          </w:tcPr>
          <w:p w14:paraId="793CFEC9" w14:textId="77777777" w:rsidR="00927E7A" w:rsidRDefault="00927E7A" w:rsidP="00927E7A">
            <w:pPr>
              <w:rPr>
                <w:rFonts w:cs="Arial"/>
                <w:szCs w:val="20"/>
              </w:rPr>
            </w:pPr>
            <w:r>
              <w:rPr>
                <w:rFonts w:cs="Arial"/>
                <w:szCs w:val="20"/>
              </w:rPr>
              <w:t>Viewing presentation, responding, and reading the other posts =</w:t>
            </w:r>
          </w:p>
          <w:p w14:paraId="34076EE3" w14:textId="77777777" w:rsidR="001A3C16" w:rsidRPr="009F6FAF" w:rsidRDefault="00927E7A" w:rsidP="00927E7A">
            <w:pPr>
              <w:rPr>
                <w:rFonts w:cs="Arial"/>
                <w:szCs w:val="20"/>
              </w:rPr>
            </w:pPr>
            <w:r w:rsidRPr="00DD52E9">
              <w:rPr>
                <w:rFonts w:cs="Arial"/>
                <w:b/>
                <w:szCs w:val="20"/>
              </w:rPr>
              <w:t>1 hour</w:t>
            </w:r>
          </w:p>
        </w:tc>
      </w:tr>
      <w:tr w:rsidR="00376935" w:rsidRPr="00842155" w14:paraId="7E045984" w14:textId="77777777" w:rsidTr="00FD5474">
        <w:tc>
          <w:tcPr>
            <w:tcW w:w="10170" w:type="dxa"/>
            <w:gridSpan w:val="2"/>
            <w:tcMar>
              <w:top w:w="115" w:type="dxa"/>
              <w:left w:w="115" w:type="dxa"/>
              <w:bottom w:w="115" w:type="dxa"/>
              <w:right w:w="115" w:type="dxa"/>
            </w:tcMar>
          </w:tcPr>
          <w:p w14:paraId="59607786" w14:textId="77777777" w:rsidR="002D3F2A" w:rsidRDefault="002D3F2A" w:rsidP="00FD5474">
            <w:pPr>
              <w:ind w:left="360" w:hanging="360"/>
              <w:rPr>
                <w:rFonts w:cs="Arial"/>
                <w:b/>
                <w:szCs w:val="20"/>
              </w:rPr>
            </w:pPr>
            <w:r>
              <w:rPr>
                <w:rFonts w:cs="Arial"/>
                <w:b/>
                <w:szCs w:val="20"/>
              </w:rPr>
              <w:t>Enlightenment Readings</w:t>
            </w:r>
          </w:p>
          <w:p w14:paraId="64D627DE" w14:textId="77777777" w:rsidR="002D3F2A" w:rsidRDefault="002D3F2A" w:rsidP="00FD5474">
            <w:pPr>
              <w:ind w:left="360" w:hanging="360"/>
              <w:rPr>
                <w:rFonts w:cs="Arial"/>
                <w:b/>
                <w:szCs w:val="20"/>
              </w:rPr>
            </w:pPr>
          </w:p>
          <w:p w14:paraId="06C467D6" w14:textId="77777777" w:rsidR="002D3F2A" w:rsidRDefault="00C25F14" w:rsidP="00FD5474">
            <w:pPr>
              <w:ind w:left="360" w:hanging="360"/>
              <w:rPr>
                <w:rFonts w:cs="Arial"/>
                <w:szCs w:val="20"/>
              </w:rPr>
            </w:pPr>
            <w:r w:rsidRPr="00C25F14">
              <w:rPr>
                <w:rFonts w:cs="Arial"/>
                <w:b/>
                <w:szCs w:val="20"/>
              </w:rPr>
              <w:t>Read</w:t>
            </w:r>
            <w:r>
              <w:rPr>
                <w:rFonts w:cs="Arial"/>
                <w:szCs w:val="20"/>
              </w:rPr>
              <w:t xml:space="preserve"> </w:t>
            </w:r>
            <w:r w:rsidR="002D3F2A">
              <w:rPr>
                <w:rFonts w:cs="Arial"/>
                <w:szCs w:val="20"/>
              </w:rPr>
              <w:t>the following sites:</w:t>
            </w:r>
          </w:p>
          <w:p w14:paraId="37D03DB5" w14:textId="77777777" w:rsidR="002D3F2A" w:rsidRDefault="002D3F2A" w:rsidP="00FD5474">
            <w:pPr>
              <w:ind w:left="360" w:hanging="360"/>
              <w:rPr>
                <w:rFonts w:cs="Arial"/>
                <w:szCs w:val="20"/>
              </w:rPr>
            </w:pPr>
          </w:p>
          <w:p w14:paraId="4ADC0EBD" w14:textId="77777777" w:rsidR="00376935" w:rsidRPr="002D3F2A" w:rsidRDefault="002D3F2A" w:rsidP="008D16B8">
            <w:pPr>
              <w:pStyle w:val="AssignmentsLevel2"/>
            </w:pPr>
            <w:r>
              <w:t xml:space="preserve">“Enlightenment”: </w:t>
            </w:r>
            <w:hyperlink r:id="rId53" w:history="1">
              <w:r w:rsidR="00C25F14" w:rsidRPr="002D3F2A">
                <w:rPr>
                  <w:rStyle w:val="Hyperlink"/>
                </w:rPr>
                <w:t>http://www.history.com/topics/enlightenment</w:t>
              </w:r>
            </w:hyperlink>
            <w:r w:rsidR="00C25F14" w:rsidRPr="002D3F2A">
              <w:t xml:space="preserve"> </w:t>
            </w:r>
          </w:p>
          <w:p w14:paraId="772E3529" w14:textId="77777777" w:rsidR="00C21EB4" w:rsidRPr="002D3F2A" w:rsidRDefault="002D3F2A" w:rsidP="008D16B8">
            <w:pPr>
              <w:pStyle w:val="AssignmentsLevel2"/>
            </w:pPr>
            <w:r>
              <w:t>“</w:t>
            </w:r>
            <w:r w:rsidRPr="002D3F2A">
              <w:t>The Influence of the Enlightenment on The Formation of the United States</w:t>
            </w:r>
            <w:r>
              <w:t xml:space="preserve">”: </w:t>
            </w:r>
            <w:hyperlink r:id="rId54" w:history="1">
              <w:r w:rsidR="00C21EB4" w:rsidRPr="002D3F2A">
                <w:rPr>
                  <w:rStyle w:val="Hyperlink"/>
                </w:rPr>
                <w:t>http://www.articlemyriad.com/influence-enlightenment-formation-united-states/</w:t>
              </w:r>
            </w:hyperlink>
          </w:p>
          <w:p w14:paraId="42BA5131" w14:textId="670A27BA" w:rsidR="00C21EB4" w:rsidRPr="002D3F2A" w:rsidRDefault="002D3F2A" w:rsidP="008D16B8">
            <w:pPr>
              <w:pStyle w:val="AssignmentsLevel2"/>
            </w:pPr>
            <w:r>
              <w:t>“</w:t>
            </w:r>
            <w:hyperlink r:id="rId55" w:history="1">
              <w:r w:rsidRPr="00675EDA">
                <w:rPr>
                  <w:rStyle w:val="Hyperlink"/>
                </w:rPr>
                <w:t xml:space="preserve">The Enlightenment and </w:t>
              </w:r>
              <w:r w:rsidR="007D0A83" w:rsidRPr="00675EDA">
                <w:rPr>
                  <w:rStyle w:val="Hyperlink"/>
                </w:rPr>
                <w:t>I</w:t>
              </w:r>
              <w:r w:rsidRPr="00675EDA">
                <w:rPr>
                  <w:rStyle w:val="Hyperlink"/>
                </w:rPr>
                <w:t>ts Impact on America</w:t>
              </w:r>
            </w:hyperlink>
            <w:r>
              <w:t>”</w:t>
            </w:r>
          </w:p>
        </w:tc>
        <w:tc>
          <w:tcPr>
            <w:tcW w:w="1440" w:type="dxa"/>
          </w:tcPr>
          <w:p w14:paraId="00C9A2D7" w14:textId="77777777" w:rsidR="00376935" w:rsidRPr="009F6FAF" w:rsidRDefault="00376935" w:rsidP="00FD5474">
            <w:pPr>
              <w:rPr>
                <w:rFonts w:cs="Arial"/>
                <w:szCs w:val="20"/>
              </w:rPr>
            </w:pPr>
            <w:r>
              <w:rPr>
                <w:rFonts w:cs="Arial"/>
                <w:szCs w:val="20"/>
              </w:rPr>
              <w:t>4.1</w:t>
            </w:r>
          </w:p>
        </w:tc>
        <w:tc>
          <w:tcPr>
            <w:tcW w:w="1440" w:type="dxa"/>
          </w:tcPr>
          <w:p w14:paraId="5278C402" w14:textId="77777777" w:rsidR="00376935" w:rsidRPr="009F6FAF" w:rsidRDefault="00332F67" w:rsidP="00FD5474">
            <w:pPr>
              <w:rPr>
                <w:rFonts w:cs="Arial"/>
                <w:szCs w:val="20"/>
              </w:rPr>
            </w:pPr>
            <w:r>
              <w:rPr>
                <w:rFonts w:cs="Arial"/>
                <w:szCs w:val="20"/>
              </w:rPr>
              <w:t>n/a</w:t>
            </w:r>
          </w:p>
        </w:tc>
      </w:tr>
      <w:tr w:rsidR="00BA4B7B" w:rsidRPr="00842155" w14:paraId="51281B37" w14:textId="77777777" w:rsidTr="00FD5474">
        <w:tc>
          <w:tcPr>
            <w:tcW w:w="10170" w:type="dxa"/>
            <w:gridSpan w:val="2"/>
            <w:tcMar>
              <w:top w:w="115" w:type="dxa"/>
              <w:left w:w="115" w:type="dxa"/>
              <w:bottom w:w="115" w:type="dxa"/>
              <w:right w:w="115" w:type="dxa"/>
            </w:tcMar>
          </w:tcPr>
          <w:p w14:paraId="07EB0BA0" w14:textId="77777777" w:rsidR="002D3F2A" w:rsidRDefault="002D3F2A" w:rsidP="00FD5474">
            <w:pPr>
              <w:ind w:left="360" w:hanging="360"/>
              <w:rPr>
                <w:rFonts w:cs="Arial"/>
                <w:b/>
                <w:szCs w:val="20"/>
              </w:rPr>
            </w:pPr>
            <w:r>
              <w:rPr>
                <w:rFonts w:cs="Arial"/>
                <w:b/>
                <w:szCs w:val="20"/>
              </w:rPr>
              <w:t>Founding Documents Readings</w:t>
            </w:r>
          </w:p>
          <w:p w14:paraId="5F29B78A" w14:textId="77777777" w:rsidR="002D3F2A" w:rsidRDefault="002D3F2A" w:rsidP="00FD5474">
            <w:pPr>
              <w:ind w:left="360" w:hanging="360"/>
              <w:rPr>
                <w:rFonts w:cs="Arial"/>
                <w:b/>
                <w:szCs w:val="20"/>
              </w:rPr>
            </w:pPr>
          </w:p>
          <w:p w14:paraId="5E730EBC" w14:textId="77777777" w:rsidR="002B676C" w:rsidRDefault="00C25F14" w:rsidP="00FD5474">
            <w:pPr>
              <w:ind w:left="360" w:hanging="360"/>
              <w:rPr>
                <w:rFonts w:cs="Arial"/>
                <w:szCs w:val="20"/>
              </w:rPr>
            </w:pPr>
            <w:r w:rsidRPr="00C25F14">
              <w:rPr>
                <w:rFonts w:cs="Arial"/>
                <w:b/>
                <w:szCs w:val="20"/>
              </w:rPr>
              <w:t>Read</w:t>
            </w:r>
            <w:r>
              <w:rPr>
                <w:rFonts w:cs="Arial"/>
                <w:szCs w:val="20"/>
              </w:rPr>
              <w:t xml:space="preserve"> two of </w:t>
            </w:r>
            <w:r w:rsidR="00227279" w:rsidRPr="00227279">
              <w:rPr>
                <w:rFonts w:cs="Arial"/>
                <w:szCs w:val="20"/>
              </w:rPr>
              <w:t>America’s founding documents</w:t>
            </w:r>
            <w:r w:rsidR="002B676C">
              <w:rPr>
                <w:rFonts w:cs="Arial"/>
                <w:szCs w:val="20"/>
              </w:rPr>
              <w:t>:</w:t>
            </w:r>
          </w:p>
          <w:p w14:paraId="7F0927D2" w14:textId="77777777" w:rsidR="002B676C" w:rsidRDefault="002B676C" w:rsidP="00FD5474">
            <w:pPr>
              <w:ind w:left="360" w:hanging="360"/>
              <w:rPr>
                <w:rFonts w:cs="Arial"/>
                <w:szCs w:val="20"/>
              </w:rPr>
            </w:pPr>
          </w:p>
          <w:p w14:paraId="1D49A837" w14:textId="77777777" w:rsidR="00535D5D" w:rsidRPr="00C25F14" w:rsidRDefault="002B676C" w:rsidP="008D16B8">
            <w:pPr>
              <w:pStyle w:val="AssignmentsLevel2"/>
            </w:pPr>
            <w:r w:rsidRPr="00C25F14">
              <w:t>Declaration of Independence</w:t>
            </w:r>
            <w:r w:rsidR="002D3F2A">
              <w:t xml:space="preserve">: </w:t>
            </w:r>
            <w:hyperlink r:id="rId56" w:history="1">
              <w:r w:rsidR="002939D9" w:rsidRPr="00EC34FE">
                <w:rPr>
                  <w:rStyle w:val="Hyperlink"/>
                </w:rPr>
                <w:t>http://avalon.law.yale.edu/18th_century/declare.asp</w:t>
              </w:r>
            </w:hyperlink>
            <w:r w:rsidR="002939D9">
              <w:t xml:space="preserve"> </w:t>
            </w:r>
          </w:p>
          <w:p w14:paraId="2DC70273" w14:textId="3C53226A" w:rsidR="00BA4B7B" w:rsidRPr="00C25F14" w:rsidRDefault="00227279" w:rsidP="008D16B8">
            <w:pPr>
              <w:pStyle w:val="AssignmentsLevel2"/>
            </w:pPr>
            <w:r w:rsidRPr="00C25F14">
              <w:lastRenderedPageBreak/>
              <w:t>U</w:t>
            </w:r>
            <w:r w:rsidR="00BA39F9">
              <w:t>.</w:t>
            </w:r>
            <w:r w:rsidRPr="00C25F14">
              <w:t>S</w:t>
            </w:r>
            <w:r w:rsidR="00BA39F9">
              <w:t>.</w:t>
            </w:r>
            <w:r w:rsidRPr="00C25F14">
              <w:t xml:space="preserve"> Bill of Rights</w:t>
            </w:r>
            <w:r w:rsidR="002D3F2A">
              <w:t xml:space="preserve">: </w:t>
            </w:r>
            <w:hyperlink r:id="rId57" w:history="1">
              <w:r w:rsidR="002939D9" w:rsidRPr="00EC34FE">
                <w:rPr>
                  <w:rStyle w:val="Hyperlink"/>
                </w:rPr>
                <w:t>http://avalon.law.yale.edu/18th_century/rights1.asp</w:t>
              </w:r>
            </w:hyperlink>
            <w:r w:rsidR="002939D9">
              <w:t xml:space="preserve"> </w:t>
            </w:r>
          </w:p>
        </w:tc>
        <w:tc>
          <w:tcPr>
            <w:tcW w:w="1440" w:type="dxa"/>
          </w:tcPr>
          <w:p w14:paraId="46B5BFA8" w14:textId="77777777" w:rsidR="00BA4B7B" w:rsidRPr="009F6FAF" w:rsidRDefault="00376935" w:rsidP="00FD5474">
            <w:pPr>
              <w:rPr>
                <w:rFonts w:cs="Arial"/>
                <w:szCs w:val="20"/>
              </w:rPr>
            </w:pPr>
            <w:r>
              <w:rPr>
                <w:rFonts w:cs="Arial"/>
                <w:szCs w:val="20"/>
              </w:rPr>
              <w:lastRenderedPageBreak/>
              <w:t>4.2</w:t>
            </w:r>
          </w:p>
        </w:tc>
        <w:tc>
          <w:tcPr>
            <w:tcW w:w="1440" w:type="dxa"/>
          </w:tcPr>
          <w:p w14:paraId="45866D9E" w14:textId="77777777" w:rsidR="00BA4B7B" w:rsidRPr="009F6FAF" w:rsidRDefault="00332F67" w:rsidP="00FD5474">
            <w:pPr>
              <w:rPr>
                <w:rFonts w:cs="Arial"/>
                <w:szCs w:val="20"/>
              </w:rPr>
            </w:pPr>
            <w:r>
              <w:rPr>
                <w:rFonts w:cs="Arial"/>
                <w:szCs w:val="20"/>
              </w:rPr>
              <w:t>n/a</w:t>
            </w:r>
          </w:p>
        </w:tc>
      </w:tr>
      <w:tr w:rsidR="00227279" w:rsidRPr="00842155" w14:paraId="5446F5EF" w14:textId="77777777" w:rsidTr="00EE48A8">
        <w:trPr>
          <w:trHeight w:val="3088"/>
        </w:trPr>
        <w:tc>
          <w:tcPr>
            <w:tcW w:w="10170" w:type="dxa"/>
            <w:gridSpan w:val="2"/>
            <w:tcMar>
              <w:top w:w="115" w:type="dxa"/>
              <w:left w:w="115" w:type="dxa"/>
              <w:bottom w:w="115" w:type="dxa"/>
              <w:right w:w="115" w:type="dxa"/>
            </w:tcMar>
          </w:tcPr>
          <w:p w14:paraId="0AA8FE80" w14:textId="77777777" w:rsidR="002D3F2A" w:rsidRDefault="002D3F2A" w:rsidP="00E84576">
            <w:pPr>
              <w:tabs>
                <w:tab w:val="left" w:pos="2329"/>
              </w:tabs>
              <w:rPr>
                <w:rFonts w:cs="Arial"/>
                <w:b/>
                <w:szCs w:val="20"/>
              </w:rPr>
            </w:pPr>
            <w:r>
              <w:rPr>
                <w:rFonts w:cs="Arial"/>
                <w:b/>
                <w:szCs w:val="20"/>
              </w:rPr>
              <w:t>Human Rights Violations Readings</w:t>
            </w:r>
          </w:p>
          <w:p w14:paraId="10382F19" w14:textId="77777777" w:rsidR="002D3F2A" w:rsidRDefault="002D3F2A" w:rsidP="00E84576">
            <w:pPr>
              <w:tabs>
                <w:tab w:val="left" w:pos="2329"/>
              </w:tabs>
              <w:rPr>
                <w:rFonts w:cs="Arial"/>
                <w:b/>
                <w:szCs w:val="20"/>
              </w:rPr>
            </w:pPr>
          </w:p>
          <w:p w14:paraId="56738735" w14:textId="77777777" w:rsidR="002B676C" w:rsidRDefault="00C25F14" w:rsidP="00E84576">
            <w:pPr>
              <w:tabs>
                <w:tab w:val="left" w:pos="2329"/>
              </w:tabs>
              <w:rPr>
                <w:rFonts w:cs="Arial"/>
                <w:szCs w:val="20"/>
              </w:rPr>
            </w:pPr>
            <w:r w:rsidRPr="00C25F14">
              <w:rPr>
                <w:rFonts w:cs="Arial"/>
                <w:b/>
                <w:szCs w:val="20"/>
              </w:rPr>
              <w:t>Read</w:t>
            </w:r>
            <w:r>
              <w:rPr>
                <w:rFonts w:cs="Arial"/>
                <w:szCs w:val="20"/>
              </w:rPr>
              <w:t xml:space="preserve"> about the following examples of human rights violations:</w:t>
            </w:r>
          </w:p>
          <w:p w14:paraId="2916CDC7" w14:textId="77777777" w:rsidR="002B676C" w:rsidRDefault="002B676C" w:rsidP="00E84576">
            <w:pPr>
              <w:tabs>
                <w:tab w:val="left" w:pos="2329"/>
              </w:tabs>
              <w:rPr>
                <w:rFonts w:cs="Arial"/>
                <w:szCs w:val="20"/>
              </w:rPr>
            </w:pPr>
            <w:r w:rsidRPr="002B676C">
              <w:rPr>
                <w:rFonts w:cs="Arial"/>
                <w:szCs w:val="20"/>
              </w:rPr>
              <w:t xml:space="preserve">  </w:t>
            </w:r>
          </w:p>
          <w:p w14:paraId="6AE116BE" w14:textId="77777777" w:rsidR="002B676C" w:rsidRPr="00C25F14" w:rsidRDefault="007268B2" w:rsidP="008D16B8">
            <w:pPr>
              <w:pStyle w:val="AssignmentsLevel2"/>
            </w:pPr>
            <w:r>
              <w:t>“</w:t>
            </w:r>
            <w:r w:rsidR="002B676C" w:rsidRPr="00C25F14">
              <w:t>Jim Crow Laws</w:t>
            </w:r>
            <w:r>
              <w:t>”</w:t>
            </w:r>
            <w:r w:rsidR="00376935" w:rsidRPr="00C25F14">
              <w:t xml:space="preserve">: </w:t>
            </w:r>
            <w:hyperlink r:id="rId58" w:history="1">
              <w:r w:rsidR="00376935" w:rsidRPr="00C25F14">
                <w:rPr>
                  <w:rStyle w:val="Hyperlink"/>
                </w:rPr>
                <w:t>http://www.nps.gov/malu/forteachers/jim_crow_laws.htm</w:t>
              </w:r>
            </w:hyperlink>
          </w:p>
          <w:p w14:paraId="583273DA" w14:textId="77777777" w:rsidR="002B676C" w:rsidRPr="00C25F14" w:rsidRDefault="007268B2" w:rsidP="008D16B8">
            <w:pPr>
              <w:pStyle w:val="AssignmentsLevel2"/>
            </w:pPr>
            <w:r>
              <w:t>“</w:t>
            </w:r>
            <w:r w:rsidRPr="007268B2">
              <w:t xml:space="preserve">The Nuremberg Laws: </w:t>
            </w:r>
            <w:r w:rsidR="002B676C" w:rsidRPr="00C25F14">
              <w:t>Law for the Protection of German Blood and Honor</w:t>
            </w:r>
            <w:r>
              <w:t>”</w:t>
            </w:r>
            <w:r w:rsidR="00376935" w:rsidRPr="00C25F14">
              <w:t xml:space="preserve">: </w:t>
            </w:r>
            <w:hyperlink r:id="rId59" w:history="1">
              <w:r w:rsidR="00C25F14" w:rsidRPr="00EC34FE">
                <w:rPr>
                  <w:rStyle w:val="Hyperlink"/>
                </w:rPr>
                <w:t>http://www.jewishvirtuallibrary.org/jsource/Holocaust/nurmlaw2.html</w:t>
              </w:r>
            </w:hyperlink>
            <w:r w:rsidR="00C25F14">
              <w:t xml:space="preserve"> </w:t>
            </w:r>
          </w:p>
          <w:p w14:paraId="229363B7" w14:textId="77777777" w:rsidR="002B676C" w:rsidRPr="00C25F14" w:rsidRDefault="007268B2" w:rsidP="008D16B8">
            <w:pPr>
              <w:pStyle w:val="AssignmentsLevel2"/>
            </w:pPr>
            <w:r>
              <w:t>“</w:t>
            </w:r>
            <w:r w:rsidRPr="007268B2">
              <w:t xml:space="preserve">The Nuremberg Laws: </w:t>
            </w:r>
            <w:r w:rsidR="002B676C" w:rsidRPr="00C25F14">
              <w:t>Reich Citizenship Law</w:t>
            </w:r>
            <w:r>
              <w:t>”</w:t>
            </w:r>
            <w:r w:rsidR="00376935" w:rsidRPr="00C25F14">
              <w:t xml:space="preserve">: </w:t>
            </w:r>
            <w:hyperlink r:id="rId60" w:history="1">
              <w:r w:rsidR="00C25F14" w:rsidRPr="00EC34FE">
                <w:rPr>
                  <w:rStyle w:val="Hyperlink"/>
                </w:rPr>
                <w:t>https://www.jewishvirtuallibrary.org/jsource/Holocaust/nurmlaw3.html</w:t>
              </w:r>
            </w:hyperlink>
            <w:r w:rsidR="00C25F14">
              <w:t xml:space="preserve"> </w:t>
            </w:r>
          </w:p>
          <w:p w14:paraId="0B651E14" w14:textId="77777777" w:rsidR="002B676C" w:rsidRPr="00C25F14" w:rsidRDefault="007268B2" w:rsidP="008D16B8">
            <w:pPr>
              <w:pStyle w:val="AssignmentsLevel2"/>
            </w:pPr>
            <w:r>
              <w:t>“</w:t>
            </w:r>
            <w:r w:rsidRPr="007268B2">
              <w:t>Apartheid Legislation in South Africa</w:t>
            </w:r>
            <w:r>
              <w:t>”</w:t>
            </w:r>
            <w:r w:rsidR="00376935" w:rsidRPr="00C25F14">
              <w:t xml:space="preserve">: </w:t>
            </w:r>
            <w:hyperlink r:id="rId61" w:history="1">
              <w:r w:rsidR="00C25F14" w:rsidRPr="00EC34FE">
                <w:rPr>
                  <w:rStyle w:val="Hyperlink"/>
                </w:rPr>
                <w:t>http://africanhistory.about.com/library/bl/blsalaws.htm</w:t>
              </w:r>
            </w:hyperlink>
            <w:r w:rsidR="00C25F14">
              <w:t xml:space="preserve"> </w:t>
            </w:r>
          </w:p>
          <w:p w14:paraId="413F9A64" w14:textId="77777777" w:rsidR="00215231" w:rsidRPr="00215231" w:rsidRDefault="007268B2" w:rsidP="008D16B8">
            <w:pPr>
              <w:pStyle w:val="AssignmentsLevel2"/>
              <w:rPr>
                <w:rStyle w:val="Hyperlink"/>
                <w:color w:val="auto"/>
                <w:u w:val="none"/>
              </w:rPr>
            </w:pPr>
            <w:r>
              <w:t>“</w:t>
            </w:r>
            <w:r w:rsidRPr="007268B2">
              <w:t>India's "Untouchables" Face Violence, Discrimination</w:t>
            </w:r>
            <w:r>
              <w:t>”:</w:t>
            </w:r>
            <w:r w:rsidR="00376935" w:rsidRPr="00C25F14">
              <w:t xml:space="preserve"> </w:t>
            </w:r>
            <w:hyperlink r:id="rId62" w:history="1">
              <w:r w:rsidR="00C25F14" w:rsidRPr="00EC34FE">
                <w:rPr>
                  <w:rStyle w:val="Hyperlink"/>
                </w:rPr>
                <w:t>http://news.nationalgeographic.com/news/2003/06/0602_030602_untouchables.html</w:t>
              </w:r>
            </w:hyperlink>
          </w:p>
          <w:p w14:paraId="4012BFDA" w14:textId="2F1D2FC3" w:rsidR="00227279" w:rsidRPr="00215231" w:rsidRDefault="00215231" w:rsidP="008D16B8">
            <w:pPr>
              <w:pStyle w:val="AssignmentsLevel2"/>
            </w:pPr>
            <w:r>
              <w:rPr>
                <w:rStyle w:val="Hyperlink"/>
                <w:color w:val="auto"/>
                <w:u w:val="none"/>
              </w:rPr>
              <w:t xml:space="preserve">“Call </w:t>
            </w:r>
            <w:r w:rsidR="00BA39F9">
              <w:rPr>
                <w:rStyle w:val="Hyperlink"/>
                <w:color w:val="auto"/>
                <w:u w:val="none"/>
              </w:rPr>
              <w:t>I</w:t>
            </w:r>
            <w:r>
              <w:rPr>
                <w:rStyle w:val="Hyperlink"/>
                <w:color w:val="auto"/>
                <w:u w:val="none"/>
              </w:rPr>
              <w:t>t S</w:t>
            </w:r>
            <w:r w:rsidRPr="00215231">
              <w:rPr>
                <w:rStyle w:val="Hyperlink"/>
                <w:color w:val="auto"/>
                <w:u w:val="none"/>
              </w:rPr>
              <w:t>lavery</w:t>
            </w:r>
            <w:r>
              <w:rPr>
                <w:rStyle w:val="Hyperlink"/>
                <w:color w:val="auto"/>
                <w:u w:val="none"/>
              </w:rPr>
              <w:t>”</w:t>
            </w:r>
            <w:r>
              <w:t xml:space="preserve">: </w:t>
            </w:r>
            <w:hyperlink r:id="rId63" w:history="1">
              <w:r w:rsidRPr="008D76A3">
                <w:rPr>
                  <w:rStyle w:val="Hyperlink"/>
                </w:rPr>
                <w:t>http://www.discovery.org/scripts/viewDB/filesDB-download.php?command=download&amp;id=2081</w:t>
              </w:r>
            </w:hyperlink>
            <w:r>
              <w:t xml:space="preserve"> </w:t>
            </w:r>
          </w:p>
        </w:tc>
        <w:tc>
          <w:tcPr>
            <w:tcW w:w="1440" w:type="dxa"/>
          </w:tcPr>
          <w:p w14:paraId="2A56D9A6" w14:textId="77777777" w:rsidR="00227279" w:rsidRPr="009F6FAF" w:rsidRDefault="000C2FE9" w:rsidP="00FD5474">
            <w:pPr>
              <w:rPr>
                <w:rFonts w:cs="Arial"/>
                <w:szCs w:val="20"/>
              </w:rPr>
            </w:pPr>
            <w:r>
              <w:rPr>
                <w:rFonts w:cs="Arial"/>
                <w:szCs w:val="20"/>
              </w:rPr>
              <w:t>4.3</w:t>
            </w:r>
          </w:p>
        </w:tc>
        <w:tc>
          <w:tcPr>
            <w:tcW w:w="1440" w:type="dxa"/>
          </w:tcPr>
          <w:p w14:paraId="60E88BC5" w14:textId="77777777" w:rsidR="00227279" w:rsidRPr="009F6FAF" w:rsidRDefault="00332F67" w:rsidP="00FD5474">
            <w:pPr>
              <w:rPr>
                <w:rFonts w:cs="Arial"/>
                <w:szCs w:val="20"/>
              </w:rPr>
            </w:pPr>
            <w:r>
              <w:rPr>
                <w:rFonts w:cs="Arial"/>
                <w:szCs w:val="20"/>
              </w:rPr>
              <w:t>n/a</w:t>
            </w:r>
          </w:p>
        </w:tc>
      </w:tr>
      <w:tr w:rsidR="005F1382" w:rsidRPr="00842155" w14:paraId="0390FC37" w14:textId="77777777" w:rsidTr="00CE34E5">
        <w:tc>
          <w:tcPr>
            <w:tcW w:w="10170" w:type="dxa"/>
            <w:gridSpan w:val="2"/>
            <w:shd w:val="clear" w:color="auto" w:fill="auto"/>
            <w:tcMar>
              <w:top w:w="115" w:type="dxa"/>
              <w:left w:w="115" w:type="dxa"/>
              <w:bottom w:w="115" w:type="dxa"/>
              <w:right w:w="115" w:type="dxa"/>
            </w:tcMar>
          </w:tcPr>
          <w:p w14:paraId="4155A4D8" w14:textId="77777777" w:rsidR="0091710E" w:rsidRDefault="0091710E" w:rsidP="0091710E">
            <w:pPr>
              <w:tabs>
                <w:tab w:val="left" w:pos="2329"/>
              </w:tabs>
              <w:rPr>
                <w:rFonts w:cs="Arial"/>
                <w:b/>
                <w:szCs w:val="20"/>
              </w:rPr>
            </w:pPr>
            <w:r w:rsidRPr="00E6700C">
              <w:rPr>
                <w:rFonts w:cs="Arial"/>
                <w:b/>
                <w:szCs w:val="20"/>
              </w:rPr>
              <w:t>Peer Support Team</w:t>
            </w:r>
            <w:r>
              <w:rPr>
                <w:rFonts w:cs="Arial"/>
                <w:b/>
                <w:szCs w:val="20"/>
              </w:rPr>
              <w:t xml:space="preserve"> Check-In</w:t>
            </w:r>
          </w:p>
          <w:p w14:paraId="0DA1D634" w14:textId="77777777" w:rsidR="003E7675" w:rsidRDefault="003E7675" w:rsidP="0091710E">
            <w:pPr>
              <w:tabs>
                <w:tab w:val="left" w:pos="2329"/>
              </w:tabs>
              <w:rPr>
                <w:rFonts w:cs="Arial"/>
                <w:b/>
                <w:szCs w:val="20"/>
              </w:rPr>
            </w:pPr>
          </w:p>
          <w:p w14:paraId="14A3334E" w14:textId="77777777" w:rsidR="003E7675" w:rsidRPr="003E7675" w:rsidRDefault="003E7675" w:rsidP="0091710E">
            <w:pPr>
              <w:tabs>
                <w:tab w:val="left" w:pos="2329"/>
              </w:tabs>
              <w:rPr>
                <w:rFonts w:cs="Arial"/>
                <w:szCs w:val="20"/>
              </w:rPr>
            </w:pPr>
            <w:r>
              <w:rPr>
                <w:rFonts w:cs="Arial"/>
                <w:szCs w:val="20"/>
              </w:rPr>
              <w:t xml:space="preserve">As a reminder, </w:t>
            </w:r>
            <w:r w:rsidRPr="003E7675">
              <w:rPr>
                <w:rFonts w:cs="Arial"/>
                <w:szCs w:val="20"/>
              </w:rPr>
              <w:t xml:space="preserve">review the </w:t>
            </w:r>
            <w:r w:rsidRPr="003E7675">
              <w:rPr>
                <w:rFonts w:cs="Arial"/>
                <w:b/>
                <w:szCs w:val="20"/>
              </w:rPr>
              <w:t>Final Project Instructions</w:t>
            </w:r>
            <w:r w:rsidRPr="003E7675">
              <w:rPr>
                <w:rFonts w:cs="Arial"/>
                <w:szCs w:val="20"/>
              </w:rPr>
              <w:t>.</w:t>
            </w:r>
          </w:p>
          <w:p w14:paraId="53F3E378" w14:textId="77777777" w:rsidR="005F1382" w:rsidRDefault="005F1382" w:rsidP="00E84576">
            <w:pPr>
              <w:tabs>
                <w:tab w:val="left" w:pos="2329"/>
              </w:tabs>
              <w:rPr>
                <w:rFonts w:cs="Arial"/>
                <w:b/>
                <w:szCs w:val="20"/>
              </w:rPr>
            </w:pPr>
          </w:p>
          <w:p w14:paraId="4E6A4BE8" w14:textId="77777777" w:rsidR="00A40D3C" w:rsidRPr="0091710E" w:rsidRDefault="00A40D3C" w:rsidP="00A40D3C">
            <w:pPr>
              <w:tabs>
                <w:tab w:val="left" w:pos="2329"/>
              </w:tabs>
              <w:rPr>
                <w:rFonts w:cs="Arial"/>
                <w:szCs w:val="20"/>
              </w:rPr>
            </w:pPr>
            <w:r w:rsidRPr="0091710E">
              <w:rPr>
                <w:rFonts w:cs="Arial"/>
                <w:szCs w:val="20"/>
              </w:rPr>
              <w:t>Complete the following steps to prepare for your final project:</w:t>
            </w:r>
          </w:p>
          <w:p w14:paraId="5EEEF0E6" w14:textId="77777777" w:rsidR="00A40D3C" w:rsidRDefault="00A40D3C" w:rsidP="00E84576">
            <w:pPr>
              <w:tabs>
                <w:tab w:val="left" w:pos="2329"/>
              </w:tabs>
              <w:rPr>
                <w:rFonts w:cs="Arial"/>
                <w:b/>
                <w:szCs w:val="20"/>
              </w:rPr>
            </w:pPr>
          </w:p>
          <w:p w14:paraId="0F9C9DCB" w14:textId="54A11CB1" w:rsidR="00A40D3C" w:rsidRPr="00A40D3C" w:rsidRDefault="00A40D3C" w:rsidP="008D16B8">
            <w:pPr>
              <w:pStyle w:val="AssignmentsLevel2"/>
              <w:rPr>
                <w:b/>
              </w:rPr>
            </w:pPr>
            <w:r>
              <w:rPr>
                <w:b/>
              </w:rPr>
              <w:t xml:space="preserve">Conduct research </w:t>
            </w:r>
            <w:r w:rsidRPr="00A40D3C">
              <w:t xml:space="preserve">surrounding the </w:t>
            </w:r>
            <w:r w:rsidR="004B01D6">
              <w:t>societal</w:t>
            </w:r>
            <w:r w:rsidRPr="00A40D3C">
              <w:t xml:space="preserve"> change you selected. How did it develop? What are</w:t>
            </w:r>
            <w:r w:rsidR="00BA39F9">
              <w:t xml:space="preserve"> the</w:t>
            </w:r>
            <w:r w:rsidRPr="00A40D3C">
              <w:t xml:space="preserve"> historical social change</w:t>
            </w:r>
            <w:r w:rsidR="00E82231">
              <w:t>s</w:t>
            </w:r>
            <w:r w:rsidRPr="00A40D3C">
              <w:t xml:space="preserve"> or human rights movements that relate to your </w:t>
            </w:r>
            <w:r w:rsidR="00E82231">
              <w:t>issue</w:t>
            </w:r>
            <w:r w:rsidRPr="00A40D3C">
              <w:t>?</w:t>
            </w:r>
          </w:p>
          <w:p w14:paraId="065E405A" w14:textId="77777777" w:rsidR="00A40D3C" w:rsidRPr="00A40D3C" w:rsidRDefault="00A40D3C" w:rsidP="008D16B8">
            <w:pPr>
              <w:pStyle w:val="AssignmentsLevel2"/>
              <w:rPr>
                <w:b/>
              </w:rPr>
            </w:pPr>
            <w:r>
              <w:rPr>
                <w:b/>
              </w:rPr>
              <w:t xml:space="preserve">Summarize </w:t>
            </w:r>
            <w:r w:rsidRPr="00A40D3C">
              <w:t xml:space="preserve">three of the sources you found </w:t>
            </w:r>
            <w:r>
              <w:t xml:space="preserve">and share them </w:t>
            </w:r>
            <w:r w:rsidRPr="00A40D3C">
              <w:t>with your support team.</w:t>
            </w:r>
          </w:p>
          <w:p w14:paraId="68D77ABC" w14:textId="77777777" w:rsidR="00A40D3C" w:rsidRPr="00065921" w:rsidRDefault="00A40D3C" w:rsidP="008D16B8">
            <w:pPr>
              <w:pStyle w:val="AssignmentsLevel2"/>
              <w:rPr>
                <w:b/>
              </w:rPr>
            </w:pPr>
            <w:r>
              <w:rPr>
                <w:b/>
              </w:rPr>
              <w:t xml:space="preserve">Compare </w:t>
            </w:r>
            <w:r w:rsidRPr="00A40D3C">
              <w:t xml:space="preserve">your findings and offer suggestions </w:t>
            </w:r>
            <w:r>
              <w:t xml:space="preserve">to your team </w:t>
            </w:r>
            <w:r w:rsidRPr="00A40D3C">
              <w:t xml:space="preserve">for further research based on your personal understanding of </w:t>
            </w:r>
            <w:r>
              <w:t>their topics.</w:t>
            </w:r>
          </w:p>
          <w:p w14:paraId="2D8C676C" w14:textId="77777777" w:rsidR="00065921" w:rsidRDefault="00065921" w:rsidP="00065921">
            <w:pPr>
              <w:tabs>
                <w:tab w:val="left" w:pos="2329"/>
              </w:tabs>
              <w:rPr>
                <w:rFonts w:cs="Arial"/>
                <w:b/>
                <w:szCs w:val="20"/>
              </w:rPr>
            </w:pPr>
          </w:p>
          <w:p w14:paraId="7E686E00" w14:textId="77777777" w:rsidR="00065921" w:rsidRPr="00065921" w:rsidRDefault="00065921" w:rsidP="00065921">
            <w:pPr>
              <w:tabs>
                <w:tab w:val="left" w:pos="2329"/>
              </w:tabs>
              <w:rPr>
                <w:rFonts w:cs="Arial"/>
                <w:b/>
                <w:szCs w:val="20"/>
              </w:rPr>
            </w:pPr>
            <w:r w:rsidRPr="00065921">
              <w:rPr>
                <w:rFonts w:cs="Arial"/>
                <w:i/>
                <w:szCs w:val="20"/>
              </w:rPr>
              <w:t>Note</w:t>
            </w:r>
            <w:r>
              <w:rPr>
                <w:rFonts w:cs="Arial"/>
                <w:szCs w:val="20"/>
              </w:rPr>
              <w:t>. You will receive an individual grade at the end of the course based on the quality of your participation in your peer support team.</w:t>
            </w:r>
          </w:p>
        </w:tc>
        <w:tc>
          <w:tcPr>
            <w:tcW w:w="1440" w:type="dxa"/>
            <w:shd w:val="clear" w:color="auto" w:fill="auto"/>
          </w:tcPr>
          <w:p w14:paraId="0750F90E" w14:textId="77777777" w:rsidR="005F1382" w:rsidRDefault="005F1382" w:rsidP="00FD5474">
            <w:pPr>
              <w:rPr>
                <w:rFonts w:cs="Arial"/>
                <w:szCs w:val="20"/>
              </w:rPr>
            </w:pPr>
          </w:p>
        </w:tc>
        <w:tc>
          <w:tcPr>
            <w:tcW w:w="1440" w:type="dxa"/>
            <w:shd w:val="clear" w:color="auto" w:fill="auto"/>
          </w:tcPr>
          <w:p w14:paraId="486F35B9" w14:textId="77777777" w:rsidR="005F1382" w:rsidRDefault="00A40D3C" w:rsidP="00824A3E">
            <w:pPr>
              <w:rPr>
                <w:rFonts w:cs="Arial"/>
                <w:szCs w:val="20"/>
              </w:rPr>
            </w:pPr>
            <w:r>
              <w:rPr>
                <w:rFonts w:cs="Arial"/>
                <w:szCs w:val="20"/>
              </w:rPr>
              <w:t>Sum</w:t>
            </w:r>
            <w:r w:rsidR="00824A3E">
              <w:rPr>
                <w:rFonts w:cs="Arial"/>
                <w:szCs w:val="20"/>
              </w:rPr>
              <w:t xml:space="preserve">marizing sources, reading team </w:t>
            </w:r>
            <w:r>
              <w:rPr>
                <w:rFonts w:cs="Arial"/>
                <w:szCs w:val="20"/>
              </w:rPr>
              <w:t>summaries, and responding =</w:t>
            </w:r>
          </w:p>
          <w:p w14:paraId="6D6CD76A" w14:textId="77777777" w:rsidR="00824A3E" w:rsidRPr="00824A3E" w:rsidRDefault="00824A3E" w:rsidP="00824A3E">
            <w:pPr>
              <w:rPr>
                <w:rFonts w:cs="Arial"/>
                <w:b/>
                <w:szCs w:val="20"/>
              </w:rPr>
            </w:pPr>
            <w:r w:rsidRPr="00824A3E">
              <w:rPr>
                <w:rFonts w:cs="Arial"/>
                <w:b/>
                <w:szCs w:val="20"/>
              </w:rPr>
              <w:t>2 hours</w:t>
            </w:r>
          </w:p>
        </w:tc>
      </w:tr>
      <w:tr w:rsidR="002C1641" w:rsidRPr="00842155" w14:paraId="07CCEFAC" w14:textId="77777777" w:rsidTr="00FD5474">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C288373" w14:textId="77777777" w:rsidR="002C1641" w:rsidRPr="00842155" w:rsidRDefault="002C1641" w:rsidP="00FD5474">
            <w:pPr>
              <w:ind w:left="360" w:hanging="36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6947B8D4" w14:textId="77777777" w:rsidR="002C1641" w:rsidRPr="00842155" w:rsidRDefault="002C1641" w:rsidP="00FD5474">
            <w:pPr>
              <w:ind w:left="360" w:hanging="360"/>
              <w:rPr>
                <w:rFonts w:cs="Arial"/>
                <w:b/>
                <w:szCs w:val="20"/>
              </w:rPr>
            </w:pPr>
          </w:p>
        </w:tc>
        <w:tc>
          <w:tcPr>
            <w:tcW w:w="1440" w:type="dxa"/>
            <w:tcBorders>
              <w:left w:val="nil"/>
              <w:bottom w:val="single" w:sz="4" w:space="0" w:color="000000" w:themeColor="text1"/>
            </w:tcBorders>
            <w:shd w:val="clear" w:color="auto" w:fill="E6E6E6"/>
          </w:tcPr>
          <w:p w14:paraId="7F8A8623" w14:textId="77777777" w:rsidR="002C1641" w:rsidRPr="00842155" w:rsidRDefault="002C1641" w:rsidP="00FD5474">
            <w:pPr>
              <w:ind w:left="360" w:hanging="360"/>
              <w:rPr>
                <w:rFonts w:cs="Arial"/>
                <w:b/>
                <w:szCs w:val="20"/>
              </w:rPr>
            </w:pPr>
          </w:p>
        </w:tc>
        <w:tc>
          <w:tcPr>
            <w:tcW w:w="1440" w:type="dxa"/>
            <w:tcBorders>
              <w:bottom w:val="single" w:sz="4" w:space="0" w:color="000000" w:themeColor="text1"/>
            </w:tcBorders>
            <w:shd w:val="clear" w:color="auto" w:fill="E6E6E6"/>
          </w:tcPr>
          <w:p w14:paraId="0048E6DA" w14:textId="77777777" w:rsidR="002C1641" w:rsidRPr="00842155" w:rsidRDefault="00824A3E" w:rsidP="00FD5474">
            <w:pPr>
              <w:ind w:left="360" w:hanging="360"/>
              <w:rPr>
                <w:rFonts w:cs="Arial"/>
                <w:b/>
                <w:szCs w:val="20"/>
              </w:rPr>
            </w:pPr>
            <w:r>
              <w:rPr>
                <w:rFonts w:cs="Arial"/>
                <w:b/>
                <w:szCs w:val="20"/>
              </w:rPr>
              <w:t>3 hours</w:t>
            </w:r>
          </w:p>
        </w:tc>
      </w:tr>
      <w:tr w:rsidR="002E3048" w:rsidRPr="00842155" w14:paraId="6C3C09B1"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C134EFC" w14:textId="77777777" w:rsidR="002E3048" w:rsidRPr="005B10FE" w:rsidRDefault="002E3048" w:rsidP="002E3048">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6BC9F5EC" w14:textId="77777777" w:rsidR="002E3048" w:rsidRPr="005B10FE" w:rsidRDefault="002E3048" w:rsidP="002E3048">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3DEC4E3A" w14:textId="77777777" w:rsidR="002E3048" w:rsidRPr="005B10FE" w:rsidRDefault="002E3048" w:rsidP="002E3048">
            <w:pPr>
              <w:rPr>
                <w:rFonts w:cs="Arial"/>
                <w:b/>
                <w:i/>
                <w:szCs w:val="20"/>
              </w:rPr>
            </w:pPr>
            <w:r w:rsidRPr="005B10FE">
              <w:rPr>
                <w:rFonts w:cs="Arial"/>
                <w:b/>
                <w:i/>
                <w:szCs w:val="20"/>
              </w:rPr>
              <w:t>Points/AIE/</w:t>
            </w:r>
          </w:p>
          <w:p w14:paraId="2D81EBB3" w14:textId="77777777" w:rsidR="002E3048" w:rsidRPr="005B10FE" w:rsidRDefault="002E3048" w:rsidP="002E3048">
            <w:pPr>
              <w:rPr>
                <w:rFonts w:cs="Arial"/>
                <w:b/>
                <w:i/>
                <w:szCs w:val="20"/>
              </w:rPr>
            </w:pPr>
            <w:r w:rsidRPr="005B10FE">
              <w:rPr>
                <w:rFonts w:cs="Arial"/>
                <w:b/>
                <w:i/>
                <w:szCs w:val="20"/>
              </w:rPr>
              <w:t>Generic</w:t>
            </w:r>
          </w:p>
        </w:tc>
      </w:tr>
      <w:tr w:rsidR="002E3048" w:rsidRPr="00842155" w14:paraId="45C43029" w14:textId="77777777" w:rsidTr="00FD5474">
        <w:tc>
          <w:tcPr>
            <w:tcW w:w="10170" w:type="dxa"/>
            <w:gridSpan w:val="2"/>
            <w:tcMar>
              <w:top w:w="115" w:type="dxa"/>
              <w:left w:w="115" w:type="dxa"/>
              <w:bottom w:w="115" w:type="dxa"/>
              <w:right w:w="115" w:type="dxa"/>
            </w:tcMar>
          </w:tcPr>
          <w:p w14:paraId="564CB912" w14:textId="77777777" w:rsidR="002E3048" w:rsidRDefault="002E3048" w:rsidP="002E3048">
            <w:pPr>
              <w:tabs>
                <w:tab w:val="left" w:pos="2329"/>
              </w:tabs>
              <w:rPr>
                <w:rFonts w:cs="Arial"/>
                <w:b/>
                <w:color w:val="000000"/>
                <w:szCs w:val="20"/>
              </w:rPr>
            </w:pPr>
            <w:r>
              <w:rPr>
                <w:rFonts w:cs="Arial"/>
                <w:b/>
                <w:color w:val="000000"/>
                <w:szCs w:val="20"/>
              </w:rPr>
              <w:lastRenderedPageBreak/>
              <w:t>Class Comprehension Challenge 4</w:t>
            </w:r>
          </w:p>
          <w:p w14:paraId="5864C56C" w14:textId="77777777" w:rsidR="00EE48A8" w:rsidRDefault="00EE48A8" w:rsidP="00957F60">
            <w:pPr>
              <w:shd w:val="clear" w:color="auto" w:fill="FFFFFF" w:themeFill="background1"/>
              <w:tabs>
                <w:tab w:val="left" w:pos="2329"/>
              </w:tabs>
              <w:rPr>
                <w:rFonts w:cs="Arial"/>
                <w:b/>
                <w:color w:val="000000"/>
                <w:szCs w:val="20"/>
              </w:rPr>
            </w:pPr>
          </w:p>
          <w:p w14:paraId="2CF6B0EE" w14:textId="77777777" w:rsidR="00BD4D4D" w:rsidRPr="009C2197" w:rsidRDefault="00BD4D4D" w:rsidP="00957F60">
            <w:pPr>
              <w:pStyle w:val="NormalWeb"/>
              <w:shd w:val="clear" w:color="auto" w:fill="FFFFFF" w:themeFill="background1"/>
              <w:spacing w:before="0" w:after="0"/>
              <w:rPr>
                <w:rFonts w:ascii="Arial" w:hAnsi="Arial" w:cs="Arial"/>
                <w:color w:val="000000"/>
                <w:sz w:val="20"/>
                <w:szCs w:val="20"/>
              </w:rPr>
            </w:pPr>
            <w:r>
              <w:rPr>
                <w:rFonts w:ascii="Arial" w:hAnsi="Arial" w:cs="Arial"/>
                <w:color w:val="000000"/>
                <w:sz w:val="20"/>
                <w:szCs w:val="20"/>
              </w:rPr>
              <w:t>In Weeks 1-4</w:t>
            </w:r>
            <w:r w:rsidRPr="009C2197">
              <w:rPr>
                <w:rFonts w:ascii="Arial" w:hAnsi="Arial" w:cs="Arial"/>
                <w:color w:val="000000"/>
                <w:sz w:val="20"/>
                <w:szCs w:val="20"/>
              </w:rPr>
              <w:t xml:space="preserve">, you will quiz </w:t>
            </w:r>
            <w:r>
              <w:rPr>
                <w:rFonts w:ascii="Arial" w:hAnsi="Arial" w:cs="Arial"/>
                <w:color w:val="000000"/>
                <w:sz w:val="20"/>
                <w:szCs w:val="20"/>
              </w:rPr>
              <w:t>each other as a class on your</w:t>
            </w:r>
            <w:r w:rsidRPr="009C2197">
              <w:rPr>
                <w:rFonts w:ascii="Arial" w:hAnsi="Arial" w:cs="Arial"/>
                <w:color w:val="000000"/>
                <w:sz w:val="20"/>
                <w:szCs w:val="20"/>
              </w:rPr>
              <w:t xml:space="preserve"> comprehension of the</w:t>
            </w:r>
            <w:r>
              <w:rPr>
                <w:rFonts w:ascii="Arial" w:hAnsi="Arial" w:cs="Arial"/>
                <w:color w:val="000000"/>
                <w:sz w:val="20"/>
                <w:szCs w:val="20"/>
              </w:rPr>
              <w:t xml:space="preserve"> readings and media pieces presented in the</w:t>
            </w:r>
            <w:r w:rsidRPr="009C2197">
              <w:rPr>
                <w:rFonts w:ascii="Arial" w:hAnsi="Arial" w:cs="Arial"/>
                <w:color w:val="000000"/>
                <w:sz w:val="20"/>
                <w:szCs w:val="20"/>
              </w:rPr>
              <w:t xml:space="preserve"> Learning Resources and Activities. </w:t>
            </w:r>
          </w:p>
          <w:p w14:paraId="0EEE5522" w14:textId="77777777" w:rsidR="00EE48A8" w:rsidRPr="009C2197" w:rsidRDefault="00EE48A8" w:rsidP="00957F60">
            <w:pPr>
              <w:pStyle w:val="NormalWeb"/>
              <w:shd w:val="clear" w:color="auto" w:fill="FFFFFF" w:themeFill="background1"/>
              <w:spacing w:before="0" w:after="0"/>
              <w:rPr>
                <w:rFonts w:ascii="Arial" w:hAnsi="Arial" w:cs="Arial"/>
                <w:color w:val="000000"/>
                <w:sz w:val="20"/>
                <w:szCs w:val="20"/>
              </w:rPr>
            </w:pPr>
          </w:p>
          <w:p w14:paraId="6844B571" w14:textId="11A36F1D" w:rsidR="00EE48A8" w:rsidRPr="009C2197" w:rsidRDefault="00EE48A8" w:rsidP="00957F60">
            <w:pPr>
              <w:pStyle w:val="NormalWeb"/>
              <w:numPr>
                <w:ilvl w:val="0"/>
                <w:numId w:val="42"/>
              </w:numPr>
              <w:shd w:val="clear" w:color="auto" w:fill="FFFFFF" w:themeFill="background1"/>
              <w:spacing w:before="0" w:after="0"/>
              <w:ind w:left="360"/>
              <w:rPr>
                <w:rFonts w:ascii="Arial" w:hAnsi="Arial" w:cs="Arial"/>
                <w:color w:val="000000"/>
                <w:sz w:val="20"/>
                <w:szCs w:val="20"/>
              </w:rPr>
            </w:pPr>
            <w:r w:rsidRPr="00FF51B6">
              <w:rPr>
                <w:rFonts w:ascii="Arial" w:hAnsi="Arial" w:cs="Arial"/>
                <w:b/>
                <w:color w:val="000000"/>
                <w:sz w:val="20"/>
                <w:szCs w:val="20"/>
              </w:rPr>
              <w:t>By Wednesday</w:t>
            </w:r>
            <w:r>
              <w:rPr>
                <w:rFonts w:ascii="Arial" w:hAnsi="Arial" w:cs="Arial"/>
                <w:color w:val="000000"/>
                <w:sz w:val="20"/>
                <w:szCs w:val="20"/>
              </w:rPr>
              <w:t>: Write at</w:t>
            </w:r>
            <w:r w:rsidRPr="009C2197">
              <w:rPr>
                <w:rFonts w:ascii="Arial" w:hAnsi="Arial" w:cs="Arial"/>
                <w:color w:val="000000"/>
                <w:sz w:val="20"/>
                <w:szCs w:val="20"/>
              </w:rPr>
              <w:t xml:space="preserve"> least 3 quiz questions based on this week’s reading, videos, or other learning activities</w:t>
            </w:r>
            <w:r w:rsidR="000574FA">
              <w:rPr>
                <w:rFonts w:ascii="Arial" w:hAnsi="Arial" w:cs="Arial"/>
                <w:color w:val="000000"/>
                <w:sz w:val="20"/>
                <w:szCs w:val="20"/>
              </w:rPr>
              <w:t xml:space="preserve"> post them to the Class Comprehension Challenge 4 discussion forum</w:t>
            </w:r>
            <w:r w:rsidRPr="009C2197">
              <w:rPr>
                <w:rFonts w:ascii="Arial" w:hAnsi="Arial" w:cs="Arial"/>
                <w:color w:val="000000"/>
                <w:sz w:val="20"/>
                <w:szCs w:val="20"/>
              </w:rPr>
              <w:t>. Draw questions from a variety of learning activities and resources. Don’t write multiple questions for a single reading</w:t>
            </w:r>
            <w:r>
              <w:rPr>
                <w:rFonts w:ascii="Arial" w:hAnsi="Arial" w:cs="Arial"/>
                <w:color w:val="000000"/>
                <w:sz w:val="20"/>
                <w:szCs w:val="20"/>
              </w:rPr>
              <w:t xml:space="preserve"> unless it is a light reading week</w:t>
            </w:r>
            <w:r w:rsidRPr="009C2197">
              <w:rPr>
                <w:rFonts w:ascii="Arial" w:hAnsi="Arial" w:cs="Arial"/>
                <w:color w:val="000000"/>
                <w:sz w:val="20"/>
                <w:szCs w:val="20"/>
              </w:rPr>
              <w:t>.</w:t>
            </w:r>
            <w:r>
              <w:rPr>
                <w:rFonts w:ascii="Arial" w:hAnsi="Arial" w:cs="Arial"/>
                <w:color w:val="000000"/>
                <w:sz w:val="20"/>
                <w:szCs w:val="20"/>
              </w:rPr>
              <w:t xml:space="preserve"> Try to write questions that are distinct from the others already posted in the discussion board. Be prepared to answer your own questions at the end of the week. Example question stems include:</w:t>
            </w:r>
          </w:p>
          <w:p w14:paraId="2EF1A3D1" w14:textId="77777777" w:rsidR="00EE48A8" w:rsidRPr="009C2197" w:rsidRDefault="00EE48A8" w:rsidP="00957F60">
            <w:pPr>
              <w:pStyle w:val="NormalWeb"/>
              <w:shd w:val="clear" w:color="auto" w:fill="FFFFFF" w:themeFill="background1"/>
              <w:spacing w:before="0" w:after="0"/>
              <w:rPr>
                <w:rFonts w:ascii="Arial" w:hAnsi="Arial" w:cs="Arial"/>
                <w:color w:val="000000"/>
                <w:sz w:val="20"/>
                <w:szCs w:val="20"/>
              </w:rPr>
            </w:pPr>
          </w:p>
          <w:p w14:paraId="072654C2" w14:textId="77777777" w:rsidR="00EE48A8" w:rsidRPr="009C2197" w:rsidRDefault="00EE48A8" w:rsidP="00957F60">
            <w:pPr>
              <w:pStyle w:val="NormalWeb"/>
              <w:numPr>
                <w:ilvl w:val="0"/>
                <w:numId w:val="28"/>
              </w:numPr>
              <w:shd w:val="clear" w:color="auto" w:fill="FFFFFF" w:themeFill="background1"/>
              <w:spacing w:before="0" w:after="0"/>
              <w:ind w:left="720"/>
              <w:rPr>
                <w:rFonts w:ascii="Arial" w:hAnsi="Arial" w:cs="Arial"/>
                <w:color w:val="000000"/>
                <w:sz w:val="20"/>
                <w:szCs w:val="20"/>
              </w:rPr>
            </w:pPr>
            <w:r w:rsidRPr="009C2197">
              <w:rPr>
                <w:rFonts w:ascii="Arial" w:hAnsi="Arial" w:cs="Arial"/>
                <w:color w:val="000000"/>
                <w:sz w:val="20"/>
                <w:szCs w:val="20"/>
              </w:rPr>
              <w:t>What is the main idea of...?</w:t>
            </w:r>
          </w:p>
          <w:p w14:paraId="648E430F" w14:textId="77777777" w:rsidR="00EE48A8" w:rsidRPr="009C2197" w:rsidRDefault="00EE48A8" w:rsidP="00957F60">
            <w:pPr>
              <w:pStyle w:val="NormalWeb"/>
              <w:numPr>
                <w:ilvl w:val="0"/>
                <w:numId w:val="28"/>
              </w:numPr>
              <w:shd w:val="clear" w:color="auto" w:fill="FFFFFF" w:themeFill="background1"/>
              <w:spacing w:before="0" w:after="0"/>
              <w:ind w:left="720"/>
              <w:rPr>
                <w:rFonts w:ascii="Arial" w:hAnsi="Arial" w:cs="Arial"/>
                <w:color w:val="000000"/>
                <w:sz w:val="20"/>
                <w:szCs w:val="20"/>
              </w:rPr>
            </w:pPr>
            <w:r w:rsidRPr="009C2197">
              <w:rPr>
                <w:rFonts w:ascii="Arial" w:hAnsi="Arial" w:cs="Arial"/>
                <w:color w:val="000000"/>
                <w:sz w:val="20"/>
                <w:szCs w:val="20"/>
              </w:rPr>
              <w:t>What if...?</w:t>
            </w:r>
          </w:p>
          <w:p w14:paraId="40AF7336" w14:textId="77777777" w:rsidR="00EE48A8" w:rsidRPr="009C2197" w:rsidRDefault="00EE48A8" w:rsidP="00957F60">
            <w:pPr>
              <w:pStyle w:val="NormalWeb"/>
              <w:numPr>
                <w:ilvl w:val="0"/>
                <w:numId w:val="28"/>
              </w:numPr>
              <w:shd w:val="clear" w:color="auto" w:fill="FFFFFF" w:themeFill="background1"/>
              <w:spacing w:before="0" w:after="0"/>
              <w:ind w:left="720"/>
              <w:rPr>
                <w:rFonts w:ascii="Arial" w:hAnsi="Arial" w:cs="Arial"/>
                <w:color w:val="000000"/>
                <w:sz w:val="20"/>
                <w:szCs w:val="20"/>
              </w:rPr>
            </w:pPr>
            <w:r w:rsidRPr="009C2197">
              <w:rPr>
                <w:rFonts w:ascii="Arial" w:hAnsi="Arial" w:cs="Arial"/>
                <w:color w:val="000000"/>
                <w:sz w:val="20"/>
                <w:szCs w:val="20"/>
              </w:rPr>
              <w:t>How does...affect...?</w:t>
            </w:r>
          </w:p>
          <w:p w14:paraId="25E3B383" w14:textId="77777777" w:rsidR="00EE48A8" w:rsidRPr="009C2197" w:rsidRDefault="00EE48A8" w:rsidP="00957F60">
            <w:pPr>
              <w:pStyle w:val="NormalWeb"/>
              <w:numPr>
                <w:ilvl w:val="0"/>
                <w:numId w:val="28"/>
              </w:numPr>
              <w:shd w:val="clear" w:color="auto" w:fill="FFFFFF" w:themeFill="background1"/>
              <w:spacing w:before="0" w:after="0"/>
              <w:ind w:left="720"/>
              <w:rPr>
                <w:rFonts w:ascii="Arial" w:hAnsi="Arial" w:cs="Arial"/>
                <w:color w:val="000000"/>
                <w:sz w:val="20"/>
                <w:szCs w:val="20"/>
              </w:rPr>
            </w:pPr>
            <w:r w:rsidRPr="009C2197">
              <w:rPr>
                <w:rFonts w:ascii="Arial" w:hAnsi="Arial" w:cs="Arial"/>
                <w:color w:val="000000"/>
                <w:sz w:val="20"/>
                <w:szCs w:val="20"/>
              </w:rPr>
              <w:t>What is a</w:t>
            </w:r>
            <w:r>
              <w:rPr>
                <w:rFonts w:ascii="Arial" w:hAnsi="Arial" w:cs="Arial"/>
                <w:color w:val="000000"/>
                <w:sz w:val="20"/>
                <w:szCs w:val="20"/>
              </w:rPr>
              <w:t xml:space="preserve">n </w:t>
            </w:r>
            <w:r w:rsidRPr="009C2197">
              <w:rPr>
                <w:rFonts w:ascii="Arial" w:hAnsi="Arial" w:cs="Arial"/>
                <w:color w:val="000000"/>
                <w:sz w:val="20"/>
                <w:szCs w:val="20"/>
              </w:rPr>
              <w:t>example of...?</w:t>
            </w:r>
          </w:p>
          <w:p w14:paraId="2B6A7AB6" w14:textId="0DBE131A" w:rsidR="00EE48A8" w:rsidRPr="009C2197" w:rsidRDefault="00EE48A8" w:rsidP="00957F60">
            <w:pPr>
              <w:pStyle w:val="NormalWeb"/>
              <w:numPr>
                <w:ilvl w:val="0"/>
                <w:numId w:val="28"/>
              </w:numPr>
              <w:shd w:val="clear" w:color="auto" w:fill="FFFFFF" w:themeFill="background1"/>
              <w:spacing w:before="0" w:after="0"/>
              <w:ind w:left="720"/>
              <w:rPr>
                <w:rFonts w:ascii="Arial" w:hAnsi="Arial" w:cs="Arial"/>
                <w:color w:val="000000"/>
                <w:sz w:val="20"/>
                <w:szCs w:val="20"/>
              </w:rPr>
            </w:pPr>
            <w:r w:rsidRPr="009C2197">
              <w:rPr>
                <w:rFonts w:ascii="Arial" w:hAnsi="Arial" w:cs="Arial"/>
                <w:color w:val="000000"/>
                <w:sz w:val="20"/>
                <w:szCs w:val="20"/>
              </w:rPr>
              <w:t>Explain why...</w:t>
            </w:r>
          </w:p>
          <w:p w14:paraId="2EF274F4" w14:textId="4FEF75F4" w:rsidR="00EE48A8" w:rsidRPr="009C2197" w:rsidRDefault="00EE48A8" w:rsidP="00957F60">
            <w:pPr>
              <w:pStyle w:val="NormalWeb"/>
              <w:numPr>
                <w:ilvl w:val="0"/>
                <w:numId w:val="28"/>
              </w:numPr>
              <w:shd w:val="clear" w:color="auto" w:fill="FFFFFF" w:themeFill="background1"/>
              <w:spacing w:before="0" w:after="0"/>
              <w:ind w:left="720"/>
              <w:rPr>
                <w:rFonts w:ascii="Arial" w:hAnsi="Arial" w:cs="Arial"/>
                <w:color w:val="000000"/>
                <w:sz w:val="20"/>
                <w:szCs w:val="20"/>
              </w:rPr>
            </w:pPr>
            <w:r w:rsidRPr="009C2197">
              <w:rPr>
                <w:rFonts w:ascii="Arial" w:hAnsi="Arial" w:cs="Arial"/>
                <w:color w:val="000000"/>
                <w:sz w:val="20"/>
                <w:szCs w:val="20"/>
              </w:rPr>
              <w:t>Explain how...</w:t>
            </w:r>
          </w:p>
          <w:p w14:paraId="267D9081" w14:textId="77777777" w:rsidR="00EE48A8" w:rsidRPr="009C2197" w:rsidRDefault="00EE48A8" w:rsidP="00957F60">
            <w:pPr>
              <w:pStyle w:val="NormalWeb"/>
              <w:numPr>
                <w:ilvl w:val="0"/>
                <w:numId w:val="28"/>
              </w:numPr>
              <w:shd w:val="clear" w:color="auto" w:fill="FFFFFF" w:themeFill="background1"/>
              <w:spacing w:before="0" w:after="0"/>
              <w:ind w:left="720"/>
              <w:rPr>
                <w:rFonts w:ascii="Arial" w:hAnsi="Arial" w:cs="Arial"/>
                <w:color w:val="000000"/>
                <w:sz w:val="20"/>
                <w:szCs w:val="20"/>
              </w:rPr>
            </w:pPr>
            <w:r w:rsidRPr="009C2197">
              <w:rPr>
                <w:rFonts w:ascii="Arial" w:hAnsi="Arial" w:cs="Arial"/>
                <w:color w:val="000000"/>
                <w:sz w:val="20"/>
                <w:szCs w:val="20"/>
              </w:rPr>
              <w:t>What is the difference between... and...?</w:t>
            </w:r>
          </w:p>
          <w:p w14:paraId="3A1D72DD" w14:textId="77777777" w:rsidR="00EE48A8" w:rsidRPr="009C2197" w:rsidRDefault="00EE48A8" w:rsidP="00957F60">
            <w:pPr>
              <w:pStyle w:val="NormalWeb"/>
              <w:numPr>
                <w:ilvl w:val="0"/>
                <w:numId w:val="28"/>
              </w:numPr>
              <w:shd w:val="clear" w:color="auto" w:fill="FFFFFF" w:themeFill="background1"/>
              <w:spacing w:before="0" w:after="0"/>
              <w:ind w:left="720"/>
              <w:rPr>
                <w:rFonts w:ascii="Arial" w:hAnsi="Arial" w:cs="Arial"/>
                <w:color w:val="000000"/>
                <w:sz w:val="20"/>
                <w:szCs w:val="20"/>
              </w:rPr>
            </w:pPr>
            <w:r w:rsidRPr="009C2197">
              <w:rPr>
                <w:rFonts w:ascii="Arial" w:hAnsi="Arial" w:cs="Arial"/>
                <w:color w:val="000000"/>
                <w:sz w:val="20"/>
                <w:szCs w:val="20"/>
              </w:rPr>
              <w:t>How are...and...similar?</w:t>
            </w:r>
          </w:p>
          <w:p w14:paraId="16CC6580" w14:textId="77777777" w:rsidR="00EE48A8" w:rsidRPr="009C2197" w:rsidRDefault="00EE48A8" w:rsidP="00957F60">
            <w:pPr>
              <w:pStyle w:val="NormalWeb"/>
              <w:numPr>
                <w:ilvl w:val="0"/>
                <w:numId w:val="28"/>
              </w:numPr>
              <w:shd w:val="clear" w:color="auto" w:fill="FFFFFF" w:themeFill="background1"/>
              <w:spacing w:before="0" w:after="0"/>
              <w:ind w:left="720"/>
              <w:rPr>
                <w:rFonts w:ascii="Arial" w:hAnsi="Arial" w:cs="Arial"/>
                <w:color w:val="000000"/>
                <w:sz w:val="20"/>
                <w:szCs w:val="20"/>
              </w:rPr>
            </w:pPr>
            <w:r w:rsidRPr="009C2197">
              <w:rPr>
                <w:rFonts w:ascii="Arial" w:hAnsi="Arial" w:cs="Arial"/>
                <w:color w:val="000000"/>
                <w:sz w:val="20"/>
                <w:szCs w:val="20"/>
              </w:rPr>
              <w:t>How would I use...to...?</w:t>
            </w:r>
          </w:p>
          <w:p w14:paraId="3A5E917A" w14:textId="77777777" w:rsidR="00EE48A8" w:rsidRPr="009C2197" w:rsidRDefault="00EE48A8" w:rsidP="00957F60">
            <w:pPr>
              <w:pStyle w:val="NormalWeb"/>
              <w:numPr>
                <w:ilvl w:val="0"/>
                <w:numId w:val="28"/>
              </w:numPr>
              <w:shd w:val="clear" w:color="auto" w:fill="FFFFFF" w:themeFill="background1"/>
              <w:spacing w:before="0" w:after="0"/>
              <w:ind w:left="720"/>
              <w:rPr>
                <w:rFonts w:ascii="Arial" w:hAnsi="Arial" w:cs="Arial"/>
                <w:color w:val="000000"/>
                <w:sz w:val="20"/>
                <w:szCs w:val="20"/>
              </w:rPr>
            </w:pPr>
            <w:r w:rsidRPr="009C2197">
              <w:rPr>
                <w:rFonts w:ascii="Arial" w:hAnsi="Arial" w:cs="Arial"/>
                <w:color w:val="000000"/>
                <w:sz w:val="20"/>
                <w:szCs w:val="20"/>
              </w:rPr>
              <w:t>What are the strengths and weaknesses of...?</w:t>
            </w:r>
          </w:p>
          <w:p w14:paraId="58FFD514" w14:textId="77777777" w:rsidR="00EE48A8" w:rsidRPr="00FF51B6" w:rsidRDefault="00EE48A8" w:rsidP="00957F60">
            <w:pPr>
              <w:pStyle w:val="NormalWeb"/>
              <w:numPr>
                <w:ilvl w:val="0"/>
                <w:numId w:val="28"/>
              </w:numPr>
              <w:shd w:val="clear" w:color="auto" w:fill="FFFFFF" w:themeFill="background1"/>
              <w:spacing w:before="0" w:after="0"/>
              <w:ind w:left="720"/>
              <w:rPr>
                <w:rFonts w:ascii="Arial" w:hAnsi="Arial" w:cs="Arial"/>
                <w:b/>
                <w:color w:val="000000"/>
                <w:sz w:val="20"/>
                <w:szCs w:val="20"/>
              </w:rPr>
            </w:pPr>
            <w:r w:rsidRPr="009C2197">
              <w:rPr>
                <w:rFonts w:ascii="Arial" w:hAnsi="Arial" w:cs="Arial"/>
                <w:color w:val="000000"/>
                <w:sz w:val="20"/>
                <w:szCs w:val="20"/>
              </w:rPr>
              <w:t>What is the best...and why?</w:t>
            </w:r>
            <w:r>
              <w:rPr>
                <w:rFonts w:ascii="Arial" w:hAnsi="Arial" w:cs="Arial"/>
                <w:color w:val="000000"/>
                <w:sz w:val="20"/>
                <w:szCs w:val="20"/>
              </w:rPr>
              <w:t xml:space="preserve"> (Source: </w:t>
            </w:r>
            <w:hyperlink r:id="rId64" w:anchor="guided" w:history="1">
              <w:r w:rsidRPr="00B14541">
                <w:rPr>
                  <w:rStyle w:val="Hyperlink"/>
                  <w:rFonts w:ascii="Arial" w:hAnsi="Arial" w:cs="Arial"/>
                  <w:sz w:val="20"/>
                  <w:szCs w:val="20"/>
                </w:rPr>
                <w:t>http://www.gdrc.org/kmgmt/c-learn/methods.html#guided</w:t>
              </w:r>
            </w:hyperlink>
            <w:r>
              <w:rPr>
                <w:rFonts w:ascii="Arial" w:hAnsi="Arial" w:cs="Arial"/>
                <w:color w:val="000000"/>
                <w:sz w:val="20"/>
                <w:szCs w:val="20"/>
              </w:rPr>
              <w:t xml:space="preserve"> )</w:t>
            </w:r>
          </w:p>
          <w:p w14:paraId="699E3F59" w14:textId="77777777" w:rsidR="00EE48A8" w:rsidRDefault="00EE48A8" w:rsidP="00957F60">
            <w:pPr>
              <w:pStyle w:val="NormalWeb"/>
              <w:shd w:val="clear" w:color="auto" w:fill="FFFFFF" w:themeFill="background1"/>
              <w:spacing w:before="0" w:after="0"/>
              <w:rPr>
                <w:rFonts w:ascii="Arial" w:hAnsi="Arial" w:cs="Arial"/>
                <w:color w:val="000000"/>
                <w:sz w:val="20"/>
                <w:szCs w:val="20"/>
              </w:rPr>
            </w:pPr>
          </w:p>
          <w:p w14:paraId="76F1266D" w14:textId="77777777" w:rsidR="00EE48A8" w:rsidRDefault="00EE48A8" w:rsidP="00957F60">
            <w:pPr>
              <w:pStyle w:val="NormalWeb"/>
              <w:numPr>
                <w:ilvl w:val="0"/>
                <w:numId w:val="42"/>
              </w:numPr>
              <w:shd w:val="clear" w:color="auto" w:fill="FFFFFF" w:themeFill="background1"/>
              <w:spacing w:before="0" w:after="0"/>
              <w:ind w:left="360"/>
              <w:rPr>
                <w:rFonts w:ascii="Arial" w:hAnsi="Arial" w:cs="Arial"/>
                <w:color w:val="000000"/>
                <w:sz w:val="20"/>
                <w:szCs w:val="20"/>
              </w:rPr>
            </w:pPr>
            <w:r w:rsidRPr="00FF51B6">
              <w:rPr>
                <w:rFonts w:ascii="Arial" w:hAnsi="Arial" w:cs="Arial"/>
                <w:b/>
                <w:color w:val="000000"/>
                <w:sz w:val="20"/>
                <w:szCs w:val="20"/>
              </w:rPr>
              <w:t>By Friday</w:t>
            </w:r>
            <w:r>
              <w:rPr>
                <w:rFonts w:ascii="Arial" w:hAnsi="Arial" w:cs="Arial"/>
                <w:color w:val="000000"/>
                <w:sz w:val="20"/>
                <w:szCs w:val="20"/>
              </w:rPr>
              <w:t>: Respond to at least 3 quiz questions from your classmates. If someone has already answered a question, pick an open question if there is one available. If someone has answered a question, but you have a different perspective on the answer, post your answer too.</w:t>
            </w:r>
          </w:p>
          <w:p w14:paraId="1C5C0F6C" w14:textId="77777777" w:rsidR="00EE48A8" w:rsidRDefault="00EE48A8" w:rsidP="00957F60">
            <w:pPr>
              <w:pStyle w:val="NormalWeb"/>
              <w:shd w:val="clear" w:color="auto" w:fill="FFFFFF" w:themeFill="background1"/>
              <w:spacing w:before="0" w:after="0"/>
              <w:ind w:left="360"/>
              <w:rPr>
                <w:rFonts w:ascii="Arial" w:hAnsi="Arial" w:cs="Arial"/>
                <w:color w:val="000000"/>
                <w:sz w:val="20"/>
                <w:szCs w:val="20"/>
              </w:rPr>
            </w:pPr>
          </w:p>
          <w:p w14:paraId="12C86466" w14:textId="77777777" w:rsidR="00EE48A8" w:rsidRDefault="00EE48A8" w:rsidP="00957F60">
            <w:pPr>
              <w:pStyle w:val="NormalWeb"/>
              <w:numPr>
                <w:ilvl w:val="0"/>
                <w:numId w:val="42"/>
              </w:numPr>
              <w:shd w:val="clear" w:color="auto" w:fill="FFFFFF" w:themeFill="background1"/>
              <w:spacing w:before="0" w:after="0"/>
              <w:ind w:left="360"/>
              <w:rPr>
                <w:rFonts w:ascii="Arial" w:hAnsi="Arial" w:cs="Arial"/>
                <w:color w:val="000000"/>
                <w:sz w:val="20"/>
                <w:szCs w:val="20"/>
              </w:rPr>
            </w:pPr>
            <w:r>
              <w:rPr>
                <w:rFonts w:ascii="Arial" w:hAnsi="Arial" w:cs="Arial"/>
                <w:b/>
                <w:color w:val="000000"/>
                <w:sz w:val="20"/>
                <w:szCs w:val="20"/>
              </w:rPr>
              <w:t>By Sunday</w:t>
            </w:r>
            <w:r w:rsidRPr="00FF51B6">
              <w:rPr>
                <w:rFonts w:ascii="Arial" w:hAnsi="Arial" w:cs="Arial"/>
                <w:color w:val="000000"/>
                <w:sz w:val="20"/>
                <w:szCs w:val="20"/>
              </w:rPr>
              <w:t>:</w:t>
            </w:r>
            <w:r>
              <w:rPr>
                <w:rFonts w:ascii="Arial" w:hAnsi="Arial" w:cs="Arial"/>
                <w:color w:val="000000"/>
                <w:sz w:val="20"/>
                <w:szCs w:val="20"/>
              </w:rPr>
              <w:t xml:space="preserve"> Read your classmates’ responses to your questions. Post a response to each of the questions you wrote to confirm your classmates answered correctly, or post the correct answer.</w:t>
            </w:r>
          </w:p>
          <w:p w14:paraId="2CC05F71" w14:textId="77777777" w:rsidR="00EE48A8" w:rsidRDefault="00EE48A8" w:rsidP="00957F60">
            <w:pPr>
              <w:pStyle w:val="NormalWeb"/>
              <w:shd w:val="clear" w:color="auto" w:fill="FFFFFF" w:themeFill="background1"/>
              <w:spacing w:before="0" w:after="0"/>
              <w:rPr>
                <w:rFonts w:ascii="Arial" w:hAnsi="Arial" w:cs="Arial"/>
                <w:color w:val="000000"/>
                <w:sz w:val="20"/>
                <w:szCs w:val="20"/>
              </w:rPr>
            </w:pPr>
          </w:p>
          <w:p w14:paraId="6B1A4957" w14:textId="77777777" w:rsidR="00EE48A8" w:rsidRPr="00842155" w:rsidRDefault="00BD4D4D" w:rsidP="00957F60">
            <w:pPr>
              <w:shd w:val="clear" w:color="auto" w:fill="FFFFFF" w:themeFill="background1"/>
              <w:tabs>
                <w:tab w:val="left" w:pos="2329"/>
              </w:tabs>
              <w:rPr>
                <w:rFonts w:cs="Arial"/>
                <w:b/>
                <w:szCs w:val="20"/>
              </w:rPr>
            </w:pPr>
            <w:r>
              <w:rPr>
                <w:rFonts w:cs="Arial"/>
                <w:color w:val="000000"/>
                <w:szCs w:val="20"/>
              </w:rPr>
              <w:t>Were all the questions answered correctly by the class? If so, the class completed the Comprehension Challenge for this week!</w:t>
            </w:r>
          </w:p>
        </w:tc>
        <w:tc>
          <w:tcPr>
            <w:tcW w:w="1440" w:type="dxa"/>
          </w:tcPr>
          <w:p w14:paraId="6A7C7FE5" w14:textId="77777777" w:rsidR="002E3048" w:rsidRDefault="002E3048" w:rsidP="002E3048">
            <w:pPr>
              <w:tabs>
                <w:tab w:val="left" w:pos="2329"/>
              </w:tabs>
              <w:rPr>
                <w:rFonts w:cs="Arial"/>
                <w:szCs w:val="20"/>
              </w:rPr>
            </w:pPr>
          </w:p>
        </w:tc>
        <w:tc>
          <w:tcPr>
            <w:tcW w:w="1440" w:type="dxa"/>
          </w:tcPr>
          <w:p w14:paraId="4543669B" w14:textId="77777777" w:rsidR="002E3048" w:rsidRPr="00842155" w:rsidRDefault="002E3048" w:rsidP="002E3048">
            <w:pPr>
              <w:tabs>
                <w:tab w:val="left" w:pos="2329"/>
              </w:tabs>
              <w:rPr>
                <w:rFonts w:cs="Arial"/>
                <w:szCs w:val="20"/>
              </w:rPr>
            </w:pPr>
            <w:r>
              <w:rPr>
                <w:rFonts w:cs="Arial"/>
                <w:szCs w:val="20"/>
              </w:rPr>
              <w:t>Posting questions, responding to classmates’ questions, and posting answers</w:t>
            </w:r>
            <w:r w:rsidR="00824A3E">
              <w:rPr>
                <w:rFonts w:cs="Arial"/>
                <w:szCs w:val="20"/>
              </w:rPr>
              <w:t xml:space="preserve"> </w:t>
            </w:r>
            <w:r>
              <w:rPr>
                <w:rFonts w:cs="Arial"/>
                <w:szCs w:val="20"/>
              </w:rPr>
              <w:t xml:space="preserve">= </w:t>
            </w:r>
            <w:r w:rsidRPr="00DD52E9">
              <w:rPr>
                <w:rFonts w:cs="Arial"/>
                <w:b/>
                <w:szCs w:val="20"/>
              </w:rPr>
              <w:t>1.5 hours</w:t>
            </w:r>
          </w:p>
        </w:tc>
      </w:tr>
      <w:tr w:rsidR="002E3048" w:rsidRPr="00842155" w14:paraId="45D9828C" w14:textId="77777777" w:rsidTr="00FD5474">
        <w:tc>
          <w:tcPr>
            <w:tcW w:w="10170" w:type="dxa"/>
            <w:gridSpan w:val="2"/>
            <w:tcMar>
              <w:top w:w="115" w:type="dxa"/>
              <w:left w:w="115" w:type="dxa"/>
              <w:bottom w:w="115" w:type="dxa"/>
              <w:right w:w="115" w:type="dxa"/>
            </w:tcMar>
          </w:tcPr>
          <w:p w14:paraId="1278654C" w14:textId="77777777" w:rsidR="002E3048" w:rsidRDefault="002E3048" w:rsidP="002E3048">
            <w:pPr>
              <w:tabs>
                <w:tab w:val="left" w:pos="2329"/>
              </w:tabs>
              <w:rPr>
                <w:rFonts w:cs="Arial"/>
                <w:b/>
                <w:szCs w:val="20"/>
              </w:rPr>
            </w:pPr>
            <w:r w:rsidRPr="00842155">
              <w:rPr>
                <w:rFonts w:cs="Arial"/>
                <w:b/>
                <w:szCs w:val="20"/>
              </w:rPr>
              <w:t>Discussion Question 1</w:t>
            </w:r>
            <w:r>
              <w:rPr>
                <w:rFonts w:cs="Arial"/>
                <w:b/>
                <w:szCs w:val="20"/>
              </w:rPr>
              <w:t xml:space="preserve">: </w:t>
            </w:r>
            <w:r w:rsidR="00DE2DCE">
              <w:rPr>
                <w:rFonts w:cs="Arial"/>
                <w:b/>
                <w:szCs w:val="20"/>
              </w:rPr>
              <w:t>Challenges for Historians</w:t>
            </w:r>
          </w:p>
          <w:p w14:paraId="2FD2C444" w14:textId="77777777" w:rsidR="002E3048" w:rsidRDefault="002E3048" w:rsidP="002E3048">
            <w:pPr>
              <w:tabs>
                <w:tab w:val="left" w:pos="2329"/>
              </w:tabs>
              <w:rPr>
                <w:rFonts w:cs="Arial"/>
                <w:b/>
                <w:szCs w:val="20"/>
              </w:rPr>
            </w:pPr>
          </w:p>
          <w:p w14:paraId="43C02C42" w14:textId="77777777" w:rsidR="002E3048" w:rsidRDefault="002E3048" w:rsidP="002E3048">
            <w:pPr>
              <w:tabs>
                <w:tab w:val="left" w:pos="2329"/>
              </w:tabs>
              <w:rPr>
                <w:rFonts w:cs="Arial"/>
                <w:szCs w:val="20"/>
              </w:rPr>
            </w:pPr>
            <w:r w:rsidRPr="00875B5A">
              <w:rPr>
                <w:rFonts w:cs="Arial"/>
                <w:b/>
                <w:szCs w:val="20"/>
              </w:rPr>
              <w:t xml:space="preserve">Write </w:t>
            </w:r>
            <w:r w:rsidRPr="00875B5A">
              <w:rPr>
                <w:rFonts w:cs="Arial"/>
                <w:szCs w:val="20"/>
              </w:rPr>
              <w:t>a response to the following discussion question in the Discussion forum:</w:t>
            </w:r>
          </w:p>
          <w:p w14:paraId="3E6ECBB9" w14:textId="77777777" w:rsidR="002E3048" w:rsidRDefault="002E3048" w:rsidP="002E3048">
            <w:pPr>
              <w:tabs>
                <w:tab w:val="left" w:pos="2329"/>
              </w:tabs>
              <w:rPr>
                <w:rFonts w:cs="Arial"/>
                <w:b/>
                <w:szCs w:val="20"/>
              </w:rPr>
            </w:pPr>
          </w:p>
          <w:p w14:paraId="3B8A59B0" w14:textId="77777777" w:rsidR="002E3048" w:rsidRPr="001E6211" w:rsidRDefault="001E6211" w:rsidP="008D16B8">
            <w:pPr>
              <w:pStyle w:val="AssignmentsLevel2"/>
            </w:pPr>
            <w:r w:rsidRPr="001E6211">
              <w:t xml:space="preserve">As you have </w:t>
            </w:r>
            <w:r w:rsidR="00DE2DCE">
              <w:t>consulted sources</w:t>
            </w:r>
            <w:r w:rsidRPr="001E6211">
              <w:t xml:space="preserve"> for your final project, explain any </w:t>
            </w:r>
            <w:r>
              <w:t xml:space="preserve">challenges you have encountered </w:t>
            </w:r>
            <w:r>
              <w:lastRenderedPageBreak/>
              <w:t xml:space="preserve">understanding the issues surrounding the </w:t>
            </w:r>
            <w:r w:rsidR="004B01D6">
              <w:t>societal</w:t>
            </w:r>
            <w:r>
              <w:t xml:space="preserve"> change you selected. What difficulties have you experienced in the historian’s role and how have those difficulties impacted your ideas about the way history is uncovered?</w:t>
            </w:r>
          </w:p>
          <w:p w14:paraId="459F9AD7" w14:textId="77777777" w:rsidR="002E3048" w:rsidRDefault="002E3048" w:rsidP="002E3048">
            <w:pPr>
              <w:tabs>
                <w:tab w:val="left" w:pos="2329"/>
              </w:tabs>
              <w:rPr>
                <w:rFonts w:cs="Arial"/>
                <w:szCs w:val="20"/>
              </w:rPr>
            </w:pPr>
          </w:p>
          <w:p w14:paraId="17040525" w14:textId="308D039C" w:rsidR="002E3048" w:rsidRPr="009A47C9" w:rsidRDefault="002E3048" w:rsidP="002E3048">
            <w:pPr>
              <w:tabs>
                <w:tab w:val="left" w:pos="2329"/>
              </w:tabs>
              <w:rPr>
                <w:rFonts w:cs="Arial"/>
                <w:szCs w:val="20"/>
              </w:rPr>
            </w:pPr>
            <w:r w:rsidRPr="009A47C9">
              <w:rPr>
                <w:rFonts w:cs="Arial"/>
                <w:i/>
                <w:szCs w:val="20"/>
              </w:rPr>
              <w:t>Note.</w:t>
            </w:r>
            <w:r w:rsidRPr="009A47C9">
              <w:rPr>
                <w:rFonts w:cs="Arial"/>
                <w:szCs w:val="20"/>
              </w:rPr>
              <w:t xml:space="preserve"> Initial answers to the discussion question must be substantive and in the range of 250-400 words. Any references used should</w:t>
            </w:r>
            <w:r>
              <w:rPr>
                <w:rFonts w:cs="Arial"/>
                <w:szCs w:val="20"/>
              </w:rPr>
              <w:t xml:space="preserve"> be properly cited following MLA</w:t>
            </w:r>
            <w:r w:rsidRPr="009A47C9">
              <w:rPr>
                <w:rFonts w:cs="Arial"/>
                <w:szCs w:val="20"/>
              </w:rPr>
              <w:t xml:space="preserve"> formatting guidelines. Initial discussion question responses are due by 11:59 p.m. (Eastern </w:t>
            </w:r>
            <w:r w:rsidR="00BA39F9">
              <w:rPr>
                <w:rFonts w:cs="Arial"/>
                <w:szCs w:val="20"/>
              </w:rPr>
              <w:t>t</w:t>
            </w:r>
            <w:r w:rsidRPr="009A47C9">
              <w:rPr>
                <w:rFonts w:cs="Arial"/>
                <w:szCs w:val="20"/>
              </w:rPr>
              <w:t>ime) on Thursday.</w:t>
            </w:r>
          </w:p>
          <w:p w14:paraId="10462A85" w14:textId="77777777" w:rsidR="002E3048" w:rsidRPr="009A47C9" w:rsidRDefault="002E3048" w:rsidP="00957F60">
            <w:pPr>
              <w:shd w:val="clear" w:color="auto" w:fill="FFFFFF" w:themeFill="background1"/>
              <w:tabs>
                <w:tab w:val="left" w:pos="2329"/>
              </w:tabs>
              <w:rPr>
                <w:rFonts w:cs="Arial"/>
                <w:szCs w:val="20"/>
              </w:rPr>
            </w:pPr>
            <w:r w:rsidRPr="009A47C9">
              <w:rPr>
                <w:rFonts w:cs="Arial"/>
                <w:szCs w:val="20"/>
              </w:rPr>
              <w:tab/>
            </w:r>
          </w:p>
          <w:p w14:paraId="6ED9EE21" w14:textId="5C5901C6" w:rsidR="00957F60" w:rsidRPr="00957F60" w:rsidRDefault="002E3048" w:rsidP="00957F60">
            <w:pPr>
              <w:pStyle w:val="NormalWeb"/>
              <w:shd w:val="clear" w:color="auto" w:fill="FFFFFF" w:themeFill="background1"/>
              <w:spacing w:before="0" w:after="0"/>
              <w:rPr>
                <w:rFonts w:ascii="Arial" w:hAnsi="Arial" w:cs="Arial"/>
                <w:sz w:val="20"/>
                <w:szCs w:val="20"/>
                <w:shd w:val="clear" w:color="auto" w:fill="FFFFFF" w:themeFill="background1"/>
              </w:rPr>
            </w:pPr>
            <w:r w:rsidRPr="00957F60">
              <w:rPr>
                <w:rFonts w:ascii="Arial" w:hAnsi="Arial" w:cs="Arial"/>
                <w:b/>
                <w:sz w:val="20"/>
                <w:szCs w:val="20"/>
                <w:shd w:val="clear" w:color="auto" w:fill="FFFFFF" w:themeFill="background1"/>
              </w:rPr>
              <w:t>Write</w:t>
            </w:r>
            <w:r w:rsidRPr="00957F60">
              <w:rPr>
                <w:rFonts w:ascii="Arial" w:hAnsi="Arial" w:cs="Arial"/>
                <w:sz w:val="20"/>
                <w:szCs w:val="20"/>
                <w:shd w:val="clear" w:color="auto" w:fill="FFFFFF" w:themeFill="background1"/>
              </w:rPr>
              <w:t xml:space="preserve"> a substantive response to a minimum of three different students. All responses must be posted by 11:59 p.m. (Eastern Time) on Sunday.</w:t>
            </w:r>
          </w:p>
        </w:tc>
        <w:tc>
          <w:tcPr>
            <w:tcW w:w="1440" w:type="dxa"/>
          </w:tcPr>
          <w:p w14:paraId="39916292" w14:textId="77777777" w:rsidR="002E3048" w:rsidRPr="00842155" w:rsidRDefault="00DE2DCE" w:rsidP="002E3048">
            <w:pPr>
              <w:tabs>
                <w:tab w:val="left" w:pos="2329"/>
              </w:tabs>
              <w:rPr>
                <w:rFonts w:cs="Arial"/>
                <w:szCs w:val="20"/>
              </w:rPr>
            </w:pPr>
            <w:r>
              <w:rPr>
                <w:rFonts w:cs="Arial"/>
                <w:szCs w:val="20"/>
              </w:rPr>
              <w:lastRenderedPageBreak/>
              <w:t>1.3</w:t>
            </w:r>
          </w:p>
        </w:tc>
        <w:tc>
          <w:tcPr>
            <w:tcW w:w="1440" w:type="dxa"/>
          </w:tcPr>
          <w:p w14:paraId="197F5B2D" w14:textId="77777777" w:rsidR="002E3048" w:rsidRPr="00842155" w:rsidRDefault="002E3048" w:rsidP="002E3048">
            <w:pPr>
              <w:tabs>
                <w:tab w:val="left" w:pos="2329"/>
              </w:tabs>
              <w:rPr>
                <w:rFonts w:cs="Arial"/>
                <w:szCs w:val="20"/>
              </w:rPr>
            </w:pPr>
            <w:r w:rsidRPr="004625A0">
              <w:rPr>
                <w:rFonts w:cs="Arial"/>
                <w:szCs w:val="20"/>
              </w:rPr>
              <w:t xml:space="preserve">1 posting and responding to 3 students = </w:t>
            </w:r>
            <w:r w:rsidRPr="00DD52E9">
              <w:rPr>
                <w:rFonts w:cs="Arial"/>
                <w:b/>
                <w:szCs w:val="20"/>
              </w:rPr>
              <w:t>1.5 hours</w:t>
            </w:r>
          </w:p>
        </w:tc>
      </w:tr>
      <w:tr w:rsidR="002E3048" w:rsidRPr="00842155" w14:paraId="229771A2" w14:textId="77777777" w:rsidTr="00FD5474">
        <w:tc>
          <w:tcPr>
            <w:tcW w:w="10170" w:type="dxa"/>
            <w:gridSpan w:val="2"/>
            <w:tcMar>
              <w:top w:w="115" w:type="dxa"/>
              <w:left w:w="115" w:type="dxa"/>
              <w:bottom w:w="115" w:type="dxa"/>
              <w:right w:w="115" w:type="dxa"/>
            </w:tcMar>
          </w:tcPr>
          <w:p w14:paraId="44720D5A" w14:textId="77777777" w:rsidR="002E3048" w:rsidRDefault="002E3048" w:rsidP="002E3048">
            <w:pPr>
              <w:tabs>
                <w:tab w:val="left" w:pos="2329"/>
              </w:tabs>
              <w:rPr>
                <w:rFonts w:cs="Arial"/>
                <w:b/>
                <w:szCs w:val="20"/>
              </w:rPr>
            </w:pPr>
            <w:r w:rsidRPr="00842155">
              <w:rPr>
                <w:rFonts w:cs="Arial"/>
                <w:b/>
                <w:szCs w:val="20"/>
              </w:rPr>
              <w:t>Discussion Question 2</w:t>
            </w:r>
            <w:r w:rsidR="001E6211">
              <w:rPr>
                <w:rFonts w:cs="Arial"/>
                <w:b/>
                <w:szCs w:val="20"/>
              </w:rPr>
              <w:t>:</w:t>
            </w:r>
            <w:r w:rsidR="00DE2DCE">
              <w:rPr>
                <w:rFonts w:cs="Arial"/>
                <w:b/>
                <w:szCs w:val="20"/>
              </w:rPr>
              <w:t xml:space="preserve"> America’s Founding Documents and the Rights of Man</w:t>
            </w:r>
          </w:p>
          <w:p w14:paraId="6676FD06" w14:textId="77777777" w:rsidR="002E3048" w:rsidRDefault="002E3048" w:rsidP="002E3048">
            <w:pPr>
              <w:tabs>
                <w:tab w:val="left" w:pos="2329"/>
              </w:tabs>
              <w:rPr>
                <w:rFonts w:cs="Arial"/>
                <w:b/>
                <w:szCs w:val="20"/>
              </w:rPr>
            </w:pPr>
          </w:p>
          <w:p w14:paraId="7DD5CC62" w14:textId="77777777" w:rsidR="002E3048" w:rsidRDefault="002E3048" w:rsidP="002E3048">
            <w:pPr>
              <w:tabs>
                <w:tab w:val="left" w:pos="2329"/>
              </w:tabs>
              <w:rPr>
                <w:rFonts w:cs="Arial"/>
                <w:szCs w:val="20"/>
              </w:rPr>
            </w:pPr>
            <w:r w:rsidRPr="00875B5A">
              <w:rPr>
                <w:rFonts w:cs="Arial"/>
                <w:b/>
                <w:szCs w:val="20"/>
              </w:rPr>
              <w:t xml:space="preserve">Write </w:t>
            </w:r>
            <w:r w:rsidRPr="00875B5A">
              <w:rPr>
                <w:rFonts w:cs="Arial"/>
                <w:szCs w:val="20"/>
              </w:rPr>
              <w:t>a response to the following discussion question</w:t>
            </w:r>
            <w:r>
              <w:rPr>
                <w:rFonts w:cs="Arial"/>
                <w:szCs w:val="20"/>
              </w:rPr>
              <w:t>s</w:t>
            </w:r>
            <w:r w:rsidRPr="00875B5A">
              <w:rPr>
                <w:rFonts w:cs="Arial"/>
                <w:szCs w:val="20"/>
              </w:rPr>
              <w:t xml:space="preserve"> in the Discussion forum:</w:t>
            </w:r>
          </w:p>
          <w:p w14:paraId="0E0EB973" w14:textId="77777777" w:rsidR="002E3048" w:rsidRPr="002B676C" w:rsidRDefault="002E3048" w:rsidP="002E3048">
            <w:pPr>
              <w:pStyle w:val="Standard"/>
              <w:rPr>
                <w:rFonts w:ascii="Arial" w:hAnsi="Arial" w:cs="Arial"/>
                <w:sz w:val="20"/>
                <w:szCs w:val="20"/>
              </w:rPr>
            </w:pPr>
          </w:p>
          <w:p w14:paraId="65ED2F57" w14:textId="77777777" w:rsidR="002E3048" w:rsidRPr="00905640" w:rsidRDefault="002E3048" w:rsidP="008D16B8">
            <w:pPr>
              <w:pStyle w:val="AssignmentsLevel2"/>
            </w:pPr>
            <w:r w:rsidRPr="002B676C">
              <w:t>Which of the rights identified in the Bill of Rights do you consider to be the most important? Why?</w:t>
            </w:r>
            <w:r>
              <w:t xml:space="preserve"> </w:t>
            </w:r>
            <w:r w:rsidRPr="00905640">
              <w:t>Why do you think that the drafters selected the rights that appear in the Bill of Rights?</w:t>
            </w:r>
          </w:p>
          <w:p w14:paraId="573E1025" w14:textId="77777777" w:rsidR="002E3048" w:rsidRPr="0053587B" w:rsidRDefault="002E3048" w:rsidP="00957F60">
            <w:pPr>
              <w:pStyle w:val="AssignmentsLevel2"/>
              <w:shd w:val="clear" w:color="auto" w:fill="FFFFFF" w:themeFill="background1"/>
            </w:pPr>
            <w:r w:rsidRPr="00175246">
              <w:t>Think of ways that you believe American society currently fails to live up to its notion of rights as expressed in the Declaration and Bill of Rights. Identify and explain any of th</w:t>
            </w:r>
            <w:r>
              <w:t>ose ways that come</w:t>
            </w:r>
            <w:r w:rsidRPr="00175246">
              <w:t xml:space="preserve"> to mind.</w:t>
            </w:r>
            <w:r>
              <w:t xml:space="preserve"> How can we overcome these challenges in contemporary America?</w:t>
            </w:r>
          </w:p>
          <w:p w14:paraId="02FE38BB" w14:textId="77777777" w:rsidR="002E3048" w:rsidRDefault="002E3048" w:rsidP="00957F60">
            <w:pPr>
              <w:pStyle w:val="NormalWeb"/>
              <w:shd w:val="clear" w:color="auto" w:fill="FFFFFF" w:themeFill="background1"/>
              <w:spacing w:before="0" w:after="0"/>
              <w:rPr>
                <w:rFonts w:ascii="Arial" w:hAnsi="Arial" w:cs="Arial"/>
                <w:color w:val="000000"/>
                <w:sz w:val="20"/>
                <w:szCs w:val="20"/>
              </w:rPr>
            </w:pPr>
          </w:p>
          <w:p w14:paraId="6DD316E0" w14:textId="2CD035B7" w:rsidR="002E3048" w:rsidRPr="009A47C9" w:rsidRDefault="002E3048" w:rsidP="00957F60">
            <w:pPr>
              <w:shd w:val="clear" w:color="auto" w:fill="FFFFFF" w:themeFill="background1"/>
              <w:tabs>
                <w:tab w:val="left" w:pos="2329"/>
              </w:tabs>
              <w:rPr>
                <w:rFonts w:cs="Arial"/>
                <w:szCs w:val="20"/>
              </w:rPr>
            </w:pPr>
            <w:r w:rsidRPr="009A47C9">
              <w:rPr>
                <w:rFonts w:cs="Arial"/>
                <w:i/>
                <w:szCs w:val="20"/>
              </w:rPr>
              <w:t>Note.</w:t>
            </w:r>
            <w:r w:rsidRPr="009A47C9">
              <w:rPr>
                <w:rFonts w:cs="Arial"/>
                <w:szCs w:val="20"/>
              </w:rPr>
              <w:t xml:space="preserve"> Initial answers to the discussion question must be substantive and in the range of 250-400 words. Any references used should</w:t>
            </w:r>
            <w:r>
              <w:rPr>
                <w:rFonts w:cs="Arial"/>
                <w:szCs w:val="20"/>
              </w:rPr>
              <w:t xml:space="preserve"> be properly cited following MLA</w:t>
            </w:r>
            <w:r w:rsidRPr="009A47C9">
              <w:rPr>
                <w:rFonts w:cs="Arial"/>
                <w:szCs w:val="20"/>
              </w:rPr>
              <w:t xml:space="preserve"> formatting guidelines. Initial discussion question responses are due by 11:59 p.m. (Eastern </w:t>
            </w:r>
            <w:r w:rsidR="00BA39F9">
              <w:rPr>
                <w:rFonts w:cs="Arial"/>
                <w:szCs w:val="20"/>
              </w:rPr>
              <w:t>t</w:t>
            </w:r>
            <w:r w:rsidRPr="009A47C9">
              <w:rPr>
                <w:rFonts w:cs="Arial"/>
                <w:szCs w:val="20"/>
              </w:rPr>
              <w:t>ime) on Thursday.</w:t>
            </w:r>
          </w:p>
          <w:p w14:paraId="56219160" w14:textId="77777777" w:rsidR="002E3048" w:rsidRPr="009A47C9" w:rsidRDefault="002E3048" w:rsidP="00957F60">
            <w:pPr>
              <w:shd w:val="clear" w:color="auto" w:fill="FFFFFF" w:themeFill="background1"/>
              <w:tabs>
                <w:tab w:val="left" w:pos="2329"/>
              </w:tabs>
              <w:rPr>
                <w:rFonts w:cs="Arial"/>
                <w:szCs w:val="20"/>
              </w:rPr>
            </w:pPr>
            <w:r w:rsidRPr="009A47C9">
              <w:rPr>
                <w:rFonts w:cs="Arial"/>
                <w:szCs w:val="20"/>
              </w:rPr>
              <w:tab/>
            </w:r>
          </w:p>
          <w:p w14:paraId="60D30656" w14:textId="4AA9703E" w:rsidR="002E3048" w:rsidRPr="009363CB" w:rsidRDefault="002E3048" w:rsidP="00957F60">
            <w:pPr>
              <w:pStyle w:val="NormalWeb"/>
              <w:shd w:val="clear" w:color="auto" w:fill="FFFFFF" w:themeFill="background1"/>
              <w:spacing w:before="0" w:after="0"/>
              <w:rPr>
                <w:rFonts w:ascii="Arial" w:hAnsi="Arial" w:cs="Arial"/>
                <w:color w:val="000000"/>
                <w:sz w:val="20"/>
                <w:szCs w:val="20"/>
              </w:rPr>
            </w:pPr>
            <w:r w:rsidRPr="009A47C9">
              <w:rPr>
                <w:rFonts w:ascii="Arial" w:hAnsi="Arial" w:cs="Arial"/>
                <w:b/>
                <w:sz w:val="20"/>
                <w:szCs w:val="20"/>
              </w:rPr>
              <w:t>Write</w:t>
            </w:r>
            <w:r w:rsidRPr="009A47C9">
              <w:rPr>
                <w:rFonts w:ascii="Arial" w:hAnsi="Arial" w:cs="Arial"/>
                <w:sz w:val="20"/>
                <w:szCs w:val="20"/>
              </w:rPr>
              <w:t xml:space="preserve"> a substantive response to a minimum of three different students. All responses must be posted by 11:59 p.m. (Eastern </w:t>
            </w:r>
            <w:r w:rsidR="00BA39F9">
              <w:rPr>
                <w:rFonts w:ascii="Arial" w:hAnsi="Arial" w:cs="Arial"/>
                <w:sz w:val="20"/>
                <w:szCs w:val="20"/>
              </w:rPr>
              <w:t>t</w:t>
            </w:r>
            <w:r w:rsidRPr="009A47C9">
              <w:rPr>
                <w:rFonts w:ascii="Arial" w:hAnsi="Arial" w:cs="Arial"/>
                <w:sz w:val="20"/>
                <w:szCs w:val="20"/>
              </w:rPr>
              <w:t>ime) on Sunday.</w:t>
            </w:r>
          </w:p>
        </w:tc>
        <w:tc>
          <w:tcPr>
            <w:tcW w:w="1440" w:type="dxa"/>
          </w:tcPr>
          <w:p w14:paraId="1AA6F1C1" w14:textId="77777777" w:rsidR="002E3048" w:rsidRPr="00842155" w:rsidRDefault="002E3048" w:rsidP="002E3048">
            <w:pPr>
              <w:tabs>
                <w:tab w:val="left" w:pos="2329"/>
              </w:tabs>
              <w:rPr>
                <w:rFonts w:cs="Arial"/>
                <w:szCs w:val="20"/>
              </w:rPr>
            </w:pPr>
            <w:r>
              <w:rPr>
                <w:rFonts w:cs="Arial"/>
                <w:szCs w:val="20"/>
              </w:rPr>
              <w:t>4.2</w:t>
            </w:r>
          </w:p>
        </w:tc>
        <w:tc>
          <w:tcPr>
            <w:tcW w:w="1440" w:type="dxa"/>
          </w:tcPr>
          <w:p w14:paraId="11952ACB" w14:textId="77777777" w:rsidR="002E3048" w:rsidRPr="00842155" w:rsidRDefault="002E3048" w:rsidP="002E3048">
            <w:pPr>
              <w:tabs>
                <w:tab w:val="left" w:pos="2329"/>
              </w:tabs>
              <w:rPr>
                <w:rFonts w:cs="Arial"/>
                <w:szCs w:val="20"/>
              </w:rPr>
            </w:pPr>
            <w:r w:rsidRPr="004625A0">
              <w:rPr>
                <w:rFonts w:cs="Arial"/>
                <w:szCs w:val="20"/>
              </w:rPr>
              <w:t xml:space="preserve">1 posting and responding to 3 students = </w:t>
            </w:r>
            <w:r w:rsidRPr="00DD52E9">
              <w:rPr>
                <w:rFonts w:cs="Arial"/>
                <w:b/>
                <w:szCs w:val="20"/>
              </w:rPr>
              <w:t>1.5 hours</w:t>
            </w:r>
          </w:p>
        </w:tc>
      </w:tr>
      <w:tr w:rsidR="002E3048" w:rsidRPr="007F339F" w14:paraId="62FF8721" w14:textId="77777777" w:rsidTr="00FD5474">
        <w:tc>
          <w:tcPr>
            <w:tcW w:w="10170" w:type="dxa"/>
            <w:gridSpan w:val="2"/>
            <w:tcMar>
              <w:top w:w="115" w:type="dxa"/>
              <w:left w:w="115" w:type="dxa"/>
              <w:bottom w:w="115" w:type="dxa"/>
              <w:right w:w="115" w:type="dxa"/>
            </w:tcMar>
          </w:tcPr>
          <w:p w14:paraId="26EF1D0F" w14:textId="0FFAB898" w:rsidR="002E3048" w:rsidRDefault="002E3048" w:rsidP="002E3048">
            <w:pPr>
              <w:tabs>
                <w:tab w:val="left" w:pos="2329"/>
              </w:tabs>
              <w:rPr>
                <w:rFonts w:cs="Arial"/>
                <w:b/>
                <w:szCs w:val="20"/>
              </w:rPr>
            </w:pPr>
            <w:r>
              <w:rPr>
                <w:rFonts w:cs="Arial"/>
                <w:b/>
                <w:szCs w:val="20"/>
              </w:rPr>
              <w:t xml:space="preserve">Enlightenment </w:t>
            </w:r>
            <w:r w:rsidR="002F4A91">
              <w:rPr>
                <w:rFonts w:cs="Arial"/>
                <w:b/>
                <w:szCs w:val="20"/>
              </w:rPr>
              <w:t>Scrapb</w:t>
            </w:r>
            <w:r w:rsidR="00BB4CF0">
              <w:rPr>
                <w:rFonts w:cs="Arial"/>
                <w:b/>
                <w:szCs w:val="20"/>
              </w:rPr>
              <w:t>ook</w:t>
            </w:r>
          </w:p>
          <w:p w14:paraId="3E3A8DAF" w14:textId="77777777" w:rsidR="002E3048" w:rsidRDefault="002E3048" w:rsidP="002E3048">
            <w:pPr>
              <w:tabs>
                <w:tab w:val="left" w:pos="2329"/>
              </w:tabs>
              <w:rPr>
                <w:rFonts w:cs="Arial"/>
                <w:b/>
                <w:szCs w:val="20"/>
              </w:rPr>
            </w:pPr>
          </w:p>
          <w:p w14:paraId="6859755A" w14:textId="77777777" w:rsidR="002F4A91" w:rsidRDefault="002F4A91" w:rsidP="002E3048">
            <w:pPr>
              <w:tabs>
                <w:tab w:val="left" w:pos="2329"/>
              </w:tabs>
              <w:rPr>
                <w:rFonts w:cs="Arial"/>
                <w:b/>
                <w:szCs w:val="20"/>
              </w:rPr>
            </w:pPr>
            <w:r>
              <w:rPr>
                <w:rFonts w:cs="Arial"/>
                <w:b/>
                <w:szCs w:val="20"/>
              </w:rPr>
              <w:t>Part I</w:t>
            </w:r>
          </w:p>
          <w:p w14:paraId="4AF7DBA8" w14:textId="77777777" w:rsidR="002F4A91" w:rsidRDefault="002F4A91" w:rsidP="002E3048">
            <w:pPr>
              <w:tabs>
                <w:tab w:val="left" w:pos="2329"/>
              </w:tabs>
              <w:rPr>
                <w:rFonts w:cs="Arial"/>
                <w:b/>
                <w:szCs w:val="20"/>
              </w:rPr>
            </w:pPr>
          </w:p>
          <w:p w14:paraId="675A461E" w14:textId="77777777" w:rsidR="002E3048" w:rsidRDefault="002E3048" w:rsidP="002E3048">
            <w:pPr>
              <w:tabs>
                <w:tab w:val="left" w:pos="2329"/>
              </w:tabs>
              <w:rPr>
                <w:rFonts w:cs="Arial"/>
                <w:szCs w:val="20"/>
              </w:rPr>
            </w:pPr>
            <w:r>
              <w:rPr>
                <w:rFonts w:cs="Arial"/>
                <w:b/>
                <w:szCs w:val="20"/>
              </w:rPr>
              <w:t xml:space="preserve">Select </w:t>
            </w:r>
            <w:r w:rsidR="00261980">
              <w:rPr>
                <w:rFonts w:cs="Arial"/>
                <w:szCs w:val="20"/>
              </w:rPr>
              <w:t>an Enlightenment philosopher</w:t>
            </w:r>
            <w:r w:rsidRPr="00905640">
              <w:rPr>
                <w:rFonts w:cs="Arial"/>
                <w:szCs w:val="20"/>
              </w:rPr>
              <w:t>.</w:t>
            </w:r>
            <w:r>
              <w:rPr>
                <w:rFonts w:cs="Arial"/>
                <w:szCs w:val="20"/>
              </w:rPr>
              <w:t xml:space="preserve"> Identify the time period and country where </w:t>
            </w:r>
            <w:r w:rsidR="00261980">
              <w:rPr>
                <w:rFonts w:cs="Arial"/>
                <w:szCs w:val="20"/>
              </w:rPr>
              <w:t xml:space="preserve">he lived. What was his </w:t>
            </w:r>
            <w:r>
              <w:rPr>
                <w:rFonts w:cs="Arial"/>
                <w:szCs w:val="20"/>
              </w:rPr>
              <w:t>contribution to Enlightenment ideology?</w:t>
            </w:r>
            <w:r w:rsidRPr="00905640">
              <w:rPr>
                <w:rFonts w:cs="Arial"/>
                <w:szCs w:val="20"/>
              </w:rPr>
              <w:t xml:space="preserve"> </w:t>
            </w:r>
            <w:r>
              <w:rPr>
                <w:rFonts w:cs="Arial"/>
                <w:szCs w:val="20"/>
              </w:rPr>
              <w:t>How did that ideology affect the ideals of the American Revolutionary era</w:t>
            </w:r>
            <w:r w:rsidR="00930320">
              <w:rPr>
                <w:rFonts w:cs="Arial"/>
                <w:szCs w:val="20"/>
              </w:rPr>
              <w:t xml:space="preserve"> </w:t>
            </w:r>
            <w:r w:rsidR="00930320">
              <w:t>and the Early Republic</w:t>
            </w:r>
            <w:r>
              <w:rPr>
                <w:rFonts w:cs="Arial"/>
                <w:szCs w:val="20"/>
              </w:rPr>
              <w:t>?</w:t>
            </w:r>
            <w:r w:rsidR="0063776A">
              <w:rPr>
                <w:rFonts w:cs="Arial"/>
                <w:szCs w:val="20"/>
              </w:rPr>
              <w:t xml:space="preserve"> Chose from one of these </w:t>
            </w:r>
            <w:r w:rsidR="009E1399">
              <w:rPr>
                <w:rFonts w:cs="Arial"/>
                <w:szCs w:val="20"/>
              </w:rPr>
              <w:t xml:space="preserve">influential </w:t>
            </w:r>
            <w:r w:rsidR="0063776A">
              <w:rPr>
                <w:rFonts w:cs="Arial"/>
                <w:szCs w:val="20"/>
              </w:rPr>
              <w:t>Enlightenment philosophers or research your own:</w:t>
            </w:r>
          </w:p>
          <w:p w14:paraId="0D40DB0C" w14:textId="77777777" w:rsidR="00856287" w:rsidRDefault="00856287" w:rsidP="002E3048">
            <w:pPr>
              <w:tabs>
                <w:tab w:val="left" w:pos="2329"/>
              </w:tabs>
              <w:rPr>
                <w:rFonts w:cs="Arial"/>
                <w:szCs w:val="20"/>
              </w:rPr>
            </w:pPr>
          </w:p>
          <w:p w14:paraId="0C200F4A" w14:textId="77777777" w:rsidR="00856287" w:rsidRPr="002D3F2A" w:rsidRDefault="00856287" w:rsidP="008D16B8">
            <w:pPr>
              <w:pStyle w:val="AssignmentsLevel2"/>
            </w:pPr>
            <w:r w:rsidRPr="002D3F2A">
              <w:t>John Locke</w:t>
            </w:r>
          </w:p>
          <w:p w14:paraId="44F738A3" w14:textId="77777777" w:rsidR="00856287" w:rsidRPr="002D3F2A" w:rsidRDefault="00856287" w:rsidP="008D16B8">
            <w:pPr>
              <w:pStyle w:val="AssignmentsLevel2"/>
            </w:pPr>
            <w:r w:rsidRPr="002D3F2A">
              <w:t>David Hume</w:t>
            </w:r>
          </w:p>
          <w:p w14:paraId="5B44AC3D" w14:textId="77777777" w:rsidR="002E3048" w:rsidRPr="002D3F2A" w:rsidRDefault="00856287" w:rsidP="008D16B8">
            <w:pPr>
              <w:pStyle w:val="AssignmentsLevel2"/>
            </w:pPr>
            <w:r w:rsidRPr="002D3F2A">
              <w:lastRenderedPageBreak/>
              <w:t>Jean-Jacques Rousseau</w:t>
            </w:r>
          </w:p>
          <w:p w14:paraId="749096FE" w14:textId="77777777" w:rsidR="00856287" w:rsidRPr="002D3F2A" w:rsidRDefault="00856287" w:rsidP="008D16B8">
            <w:pPr>
              <w:pStyle w:val="AssignmentsLevel2"/>
            </w:pPr>
            <w:r w:rsidRPr="002D3F2A">
              <w:t>Montesquieu</w:t>
            </w:r>
          </w:p>
          <w:p w14:paraId="69FD919F" w14:textId="77777777" w:rsidR="00856287" w:rsidRPr="002D3F2A" w:rsidRDefault="00856287" w:rsidP="008D16B8">
            <w:pPr>
              <w:pStyle w:val="AssignmentsLevel2"/>
            </w:pPr>
            <w:r w:rsidRPr="002D3F2A">
              <w:t>Voltaire</w:t>
            </w:r>
          </w:p>
          <w:p w14:paraId="3FC86AA3" w14:textId="77777777" w:rsidR="00856287" w:rsidRDefault="00856287" w:rsidP="002E3048">
            <w:pPr>
              <w:tabs>
                <w:tab w:val="left" w:pos="2329"/>
              </w:tabs>
              <w:rPr>
                <w:rFonts w:cs="Arial"/>
                <w:szCs w:val="20"/>
              </w:rPr>
            </w:pPr>
          </w:p>
          <w:p w14:paraId="06AFBBF2" w14:textId="018528CC" w:rsidR="006F3A8B" w:rsidRDefault="005D6A9A" w:rsidP="002E3048">
            <w:pPr>
              <w:tabs>
                <w:tab w:val="left" w:pos="2329"/>
              </w:tabs>
              <w:rPr>
                <w:rFonts w:cs="Arial"/>
                <w:szCs w:val="20"/>
              </w:rPr>
            </w:pPr>
            <w:r>
              <w:rPr>
                <w:rFonts w:cs="Arial"/>
                <w:szCs w:val="20"/>
              </w:rPr>
              <w:t xml:space="preserve">Open the shared </w:t>
            </w:r>
            <w:r w:rsidR="0063776A">
              <w:rPr>
                <w:rFonts w:cs="Arial"/>
                <w:szCs w:val="20"/>
              </w:rPr>
              <w:t xml:space="preserve">class </w:t>
            </w:r>
            <w:r>
              <w:rPr>
                <w:rFonts w:cs="Arial"/>
                <w:szCs w:val="20"/>
              </w:rPr>
              <w:t xml:space="preserve">scrapbook </w:t>
            </w:r>
            <w:r w:rsidR="0063776A">
              <w:rPr>
                <w:rFonts w:cs="Arial"/>
                <w:szCs w:val="20"/>
              </w:rPr>
              <w:t xml:space="preserve">presentation in Google Drive </w:t>
            </w:r>
            <w:r>
              <w:rPr>
                <w:rFonts w:cs="Arial"/>
                <w:szCs w:val="20"/>
              </w:rPr>
              <w:t xml:space="preserve">and choose any open slide to </w:t>
            </w:r>
            <w:r w:rsidR="0063776A">
              <w:rPr>
                <w:rFonts w:cs="Arial"/>
                <w:szCs w:val="20"/>
              </w:rPr>
              <w:t xml:space="preserve">add your information. </w:t>
            </w:r>
            <w:r>
              <w:rPr>
                <w:rFonts w:cs="Arial"/>
                <w:szCs w:val="20"/>
              </w:rPr>
              <w:t xml:space="preserve">For this assignment, limit your information to a single slide. </w:t>
            </w:r>
            <w:r w:rsidR="0063776A">
              <w:rPr>
                <w:rFonts w:cs="Arial"/>
                <w:szCs w:val="20"/>
              </w:rPr>
              <w:t>Make sure the slide includes your name</w:t>
            </w:r>
            <w:r>
              <w:rPr>
                <w:rFonts w:cs="Arial"/>
                <w:szCs w:val="20"/>
              </w:rPr>
              <w:t xml:space="preserve"> so the instructor can identify your response</w:t>
            </w:r>
            <w:r w:rsidR="0063776A">
              <w:rPr>
                <w:rFonts w:cs="Arial"/>
                <w:szCs w:val="20"/>
              </w:rPr>
              <w:t xml:space="preserve">. Add at least one related image to your slide (for example, a portrait of the philosopher, a map, or </w:t>
            </w:r>
            <w:r w:rsidR="009E1399">
              <w:rPr>
                <w:rFonts w:cs="Arial"/>
                <w:szCs w:val="20"/>
              </w:rPr>
              <w:t>related fine art from the period</w:t>
            </w:r>
            <w:r w:rsidR="0063776A">
              <w:rPr>
                <w:rFonts w:cs="Arial"/>
                <w:szCs w:val="20"/>
              </w:rPr>
              <w:t xml:space="preserve">). </w:t>
            </w:r>
          </w:p>
          <w:p w14:paraId="1EC9E664" w14:textId="77777777" w:rsidR="006F3A8B" w:rsidRDefault="006F3A8B" w:rsidP="002E3048">
            <w:pPr>
              <w:tabs>
                <w:tab w:val="left" w:pos="2329"/>
              </w:tabs>
              <w:rPr>
                <w:rFonts w:cs="Arial"/>
                <w:szCs w:val="20"/>
              </w:rPr>
            </w:pPr>
          </w:p>
          <w:p w14:paraId="42985C00" w14:textId="3625E495" w:rsidR="0063776A" w:rsidRDefault="00BB4CF0" w:rsidP="002E3048">
            <w:pPr>
              <w:tabs>
                <w:tab w:val="left" w:pos="2329"/>
              </w:tabs>
              <w:rPr>
                <w:rFonts w:cs="Arial"/>
                <w:szCs w:val="20"/>
              </w:rPr>
            </w:pPr>
            <w:r>
              <w:rPr>
                <w:rFonts w:cs="Arial"/>
                <w:szCs w:val="20"/>
              </w:rPr>
              <w:t xml:space="preserve">Tip: </w:t>
            </w:r>
            <w:r w:rsidR="006F3A8B">
              <w:rPr>
                <w:rFonts w:cs="Arial"/>
                <w:szCs w:val="20"/>
              </w:rPr>
              <w:t xml:space="preserve">In Google Drive, try using the </w:t>
            </w:r>
            <w:r w:rsidR="0063776A" w:rsidRPr="006F3A8B">
              <w:rPr>
                <w:rFonts w:cs="Arial"/>
                <w:b/>
                <w:szCs w:val="20"/>
              </w:rPr>
              <w:t>Research</w:t>
            </w:r>
            <w:r w:rsidR="006F3A8B">
              <w:rPr>
                <w:rFonts w:cs="Arial"/>
                <w:szCs w:val="20"/>
              </w:rPr>
              <w:t xml:space="preserve"> feature under </w:t>
            </w:r>
            <w:r w:rsidR="006F3A8B" w:rsidRPr="006F3A8B">
              <w:rPr>
                <w:rFonts w:cs="Arial"/>
                <w:b/>
                <w:szCs w:val="20"/>
              </w:rPr>
              <w:t>Tools</w:t>
            </w:r>
            <w:r w:rsidR="006F3A8B">
              <w:rPr>
                <w:rFonts w:cs="Arial"/>
                <w:szCs w:val="20"/>
              </w:rPr>
              <w:t xml:space="preserve"> to</w:t>
            </w:r>
            <w:r w:rsidR="0063776A">
              <w:rPr>
                <w:rFonts w:cs="Arial"/>
                <w:szCs w:val="20"/>
              </w:rPr>
              <w:t xml:space="preserve"> </w:t>
            </w:r>
            <w:r w:rsidR="00FD1824">
              <w:rPr>
                <w:rFonts w:cs="Arial"/>
                <w:szCs w:val="20"/>
              </w:rPr>
              <w:t xml:space="preserve">search for </w:t>
            </w:r>
            <w:r w:rsidR="006F3A8B">
              <w:rPr>
                <w:rFonts w:cs="Arial"/>
                <w:szCs w:val="20"/>
              </w:rPr>
              <w:t xml:space="preserve">and integrate </w:t>
            </w:r>
            <w:r w:rsidR="00FD1824">
              <w:rPr>
                <w:rFonts w:cs="Arial"/>
                <w:szCs w:val="20"/>
              </w:rPr>
              <w:t xml:space="preserve">pictures or relevant information </w:t>
            </w:r>
            <w:r w:rsidR="005D6A9A">
              <w:rPr>
                <w:rFonts w:cs="Arial"/>
                <w:szCs w:val="20"/>
              </w:rPr>
              <w:t>from a Google search to</w:t>
            </w:r>
            <w:r w:rsidR="00FD1824">
              <w:rPr>
                <w:rFonts w:cs="Arial"/>
                <w:szCs w:val="20"/>
              </w:rPr>
              <w:t xml:space="preserve"> your slide.</w:t>
            </w:r>
            <w:r w:rsidR="006F3A8B">
              <w:rPr>
                <w:rFonts w:cs="Arial"/>
                <w:szCs w:val="20"/>
              </w:rPr>
              <w:t xml:space="preserve"> View this </w:t>
            </w:r>
            <w:hyperlink r:id="rId65" w:history="1">
              <w:r w:rsidR="006F3A8B" w:rsidRPr="006F3A8B">
                <w:rPr>
                  <w:rStyle w:val="Hyperlink"/>
                  <w:rFonts w:cs="Arial"/>
                  <w:szCs w:val="20"/>
                </w:rPr>
                <w:t>Using the Research Tool in Google Docs</w:t>
              </w:r>
            </w:hyperlink>
            <w:r w:rsidR="006F3A8B">
              <w:rPr>
                <w:rFonts w:cs="Arial"/>
                <w:szCs w:val="20"/>
              </w:rPr>
              <w:t xml:space="preserve"> tutorial for a quick demo.</w:t>
            </w:r>
          </w:p>
          <w:p w14:paraId="6A0E4563" w14:textId="77777777" w:rsidR="0063776A" w:rsidRDefault="0063776A" w:rsidP="002E3048">
            <w:pPr>
              <w:tabs>
                <w:tab w:val="left" w:pos="2329"/>
              </w:tabs>
              <w:rPr>
                <w:rFonts w:cs="Arial"/>
                <w:szCs w:val="20"/>
              </w:rPr>
            </w:pPr>
          </w:p>
          <w:p w14:paraId="4088DB8E" w14:textId="6143CE4B" w:rsidR="002E3048" w:rsidRDefault="002E3048" w:rsidP="002E3048">
            <w:pPr>
              <w:tabs>
                <w:tab w:val="left" w:pos="2329"/>
              </w:tabs>
              <w:rPr>
                <w:rFonts w:cs="Arial"/>
                <w:szCs w:val="20"/>
              </w:rPr>
            </w:pPr>
            <w:r w:rsidRPr="00D75282">
              <w:rPr>
                <w:rFonts w:cs="Arial"/>
                <w:b/>
                <w:szCs w:val="20"/>
              </w:rPr>
              <w:t>Submit</w:t>
            </w:r>
            <w:r>
              <w:rPr>
                <w:rFonts w:cs="Arial"/>
                <w:szCs w:val="20"/>
              </w:rPr>
              <w:t xml:space="preserve"> your assignment </w:t>
            </w:r>
            <w:r w:rsidR="005D6A9A">
              <w:rPr>
                <w:rFonts w:cs="Arial"/>
                <w:szCs w:val="20"/>
              </w:rPr>
              <w:t xml:space="preserve">by </w:t>
            </w:r>
            <w:r w:rsidR="002F4A91">
              <w:rPr>
                <w:rFonts w:cs="Arial"/>
                <w:szCs w:val="20"/>
              </w:rPr>
              <w:t>adding your information to a</w:t>
            </w:r>
            <w:r w:rsidR="005D6A9A">
              <w:rPr>
                <w:rFonts w:cs="Arial"/>
                <w:szCs w:val="20"/>
              </w:rPr>
              <w:t xml:space="preserve"> slide </w:t>
            </w:r>
            <w:r>
              <w:rPr>
                <w:rFonts w:cs="Arial"/>
                <w:szCs w:val="20"/>
              </w:rPr>
              <w:t>by</w:t>
            </w:r>
            <w:r w:rsidR="003C3FA8">
              <w:rPr>
                <w:rFonts w:cs="Arial"/>
                <w:szCs w:val="20"/>
              </w:rPr>
              <w:t xml:space="preserve"> </w:t>
            </w:r>
            <w:r w:rsidR="003C3FA8" w:rsidRPr="009A47C9">
              <w:rPr>
                <w:rFonts w:cs="Arial"/>
                <w:szCs w:val="20"/>
              </w:rPr>
              <w:t xml:space="preserve">11:59 p.m. (Eastern </w:t>
            </w:r>
            <w:r w:rsidR="00BA39F9">
              <w:rPr>
                <w:rFonts w:cs="Arial"/>
                <w:szCs w:val="20"/>
              </w:rPr>
              <w:t>t</w:t>
            </w:r>
            <w:r w:rsidR="003C3FA8" w:rsidRPr="009A47C9">
              <w:rPr>
                <w:rFonts w:cs="Arial"/>
                <w:szCs w:val="20"/>
              </w:rPr>
              <w:t>ime) on</w:t>
            </w:r>
            <w:r>
              <w:rPr>
                <w:rFonts w:cs="Arial"/>
                <w:szCs w:val="20"/>
              </w:rPr>
              <w:t xml:space="preserve"> Thursday.</w:t>
            </w:r>
          </w:p>
          <w:p w14:paraId="5D5BA256" w14:textId="77777777" w:rsidR="002E3048" w:rsidRDefault="002E3048" w:rsidP="002E3048">
            <w:pPr>
              <w:tabs>
                <w:tab w:val="left" w:pos="2329"/>
              </w:tabs>
              <w:rPr>
                <w:rFonts w:cs="Arial"/>
                <w:szCs w:val="20"/>
              </w:rPr>
            </w:pPr>
          </w:p>
          <w:p w14:paraId="1F6FAF96" w14:textId="34B7B46E" w:rsidR="002E3048" w:rsidRDefault="002F4A91" w:rsidP="002E3048">
            <w:pPr>
              <w:tabs>
                <w:tab w:val="left" w:pos="2329"/>
              </w:tabs>
              <w:rPr>
                <w:rFonts w:cs="Arial"/>
                <w:b/>
                <w:szCs w:val="20"/>
              </w:rPr>
            </w:pPr>
            <w:r>
              <w:rPr>
                <w:rFonts w:cs="Arial"/>
                <w:b/>
                <w:szCs w:val="20"/>
              </w:rPr>
              <w:t>Part II</w:t>
            </w:r>
          </w:p>
          <w:p w14:paraId="1AAFC804" w14:textId="77777777" w:rsidR="00D24F2F" w:rsidRPr="00D953E7" w:rsidRDefault="00D24F2F" w:rsidP="002E3048">
            <w:pPr>
              <w:tabs>
                <w:tab w:val="left" w:pos="2329"/>
              </w:tabs>
              <w:rPr>
                <w:rFonts w:cs="Arial"/>
                <w:b/>
                <w:szCs w:val="20"/>
              </w:rPr>
            </w:pPr>
          </w:p>
          <w:p w14:paraId="6498EF9B" w14:textId="77777777" w:rsidR="002E3048" w:rsidRDefault="006F3A8B" w:rsidP="002E3048">
            <w:pPr>
              <w:tabs>
                <w:tab w:val="left" w:pos="2329"/>
              </w:tabs>
              <w:rPr>
                <w:rFonts w:cs="Arial"/>
                <w:szCs w:val="20"/>
              </w:rPr>
            </w:pPr>
            <w:r>
              <w:rPr>
                <w:rFonts w:cs="Arial"/>
                <w:szCs w:val="20"/>
              </w:rPr>
              <w:t xml:space="preserve">After Thursday, access the shared class presentation link which includes your classmates’ slides. </w:t>
            </w:r>
            <w:r w:rsidR="002E3048">
              <w:rPr>
                <w:rFonts w:cs="Arial"/>
                <w:szCs w:val="20"/>
              </w:rPr>
              <w:t>Review the presentation and answer the following question:</w:t>
            </w:r>
          </w:p>
          <w:p w14:paraId="5A2D0950" w14:textId="77777777" w:rsidR="002E3048" w:rsidRDefault="002E3048" w:rsidP="002E3048">
            <w:pPr>
              <w:tabs>
                <w:tab w:val="left" w:pos="2329"/>
              </w:tabs>
              <w:rPr>
                <w:rFonts w:cs="Arial"/>
                <w:szCs w:val="20"/>
              </w:rPr>
            </w:pPr>
          </w:p>
          <w:p w14:paraId="0CCB3382" w14:textId="77777777" w:rsidR="002E3048" w:rsidRDefault="002E3048" w:rsidP="00642D10">
            <w:pPr>
              <w:pStyle w:val="AssignmentsLevel2"/>
            </w:pPr>
            <w:r>
              <w:t xml:space="preserve">After reviewing all of your classmates’ </w:t>
            </w:r>
            <w:r w:rsidR="003C3FA8">
              <w:t>slides in the Enlightenment Scrapbook</w:t>
            </w:r>
            <w:r>
              <w:t>, which of the philosophers was the most important contributor to American ideals? Why?</w:t>
            </w:r>
          </w:p>
          <w:p w14:paraId="59233E9E" w14:textId="77777777" w:rsidR="00363E19" w:rsidRDefault="00363E19" w:rsidP="00363E19">
            <w:pPr>
              <w:tabs>
                <w:tab w:val="left" w:pos="2329"/>
              </w:tabs>
              <w:rPr>
                <w:b/>
              </w:rPr>
            </w:pPr>
          </w:p>
          <w:p w14:paraId="59E44BCD" w14:textId="014DEFF0" w:rsidR="002E3048" w:rsidRPr="002B676C" w:rsidRDefault="00363E19" w:rsidP="002E3048">
            <w:pPr>
              <w:tabs>
                <w:tab w:val="left" w:pos="2329"/>
              </w:tabs>
              <w:rPr>
                <w:rFonts w:cs="Arial"/>
                <w:szCs w:val="20"/>
              </w:rPr>
            </w:pPr>
            <w:r w:rsidRPr="00DB3F35">
              <w:rPr>
                <w:b/>
              </w:rPr>
              <w:t>Post</w:t>
            </w:r>
            <w:r>
              <w:t xml:space="preserve"> your response to the question in the </w:t>
            </w:r>
            <w:r w:rsidR="002F4A91">
              <w:t>Enlightenment Scrapb</w:t>
            </w:r>
            <w:r w:rsidRPr="00363E19">
              <w:t>ook</w:t>
            </w:r>
            <w:r>
              <w:t xml:space="preserve"> </w:t>
            </w:r>
            <w:r>
              <w:rPr>
                <w:rFonts w:cs="Arial"/>
                <w:szCs w:val="20"/>
              </w:rPr>
              <w:t xml:space="preserve">discussion forum </w:t>
            </w:r>
            <w:r w:rsidR="002E3048">
              <w:rPr>
                <w:rFonts w:cs="Arial"/>
                <w:szCs w:val="20"/>
              </w:rPr>
              <w:t>by</w:t>
            </w:r>
            <w:r w:rsidR="003C3FA8">
              <w:rPr>
                <w:rFonts w:cs="Arial"/>
                <w:szCs w:val="20"/>
              </w:rPr>
              <w:t xml:space="preserve"> </w:t>
            </w:r>
            <w:r w:rsidR="003C3FA8" w:rsidRPr="009A47C9">
              <w:rPr>
                <w:rFonts w:cs="Arial"/>
                <w:szCs w:val="20"/>
              </w:rPr>
              <w:t xml:space="preserve">11:59 p.m. (Eastern </w:t>
            </w:r>
            <w:r w:rsidR="00ED33AB">
              <w:rPr>
                <w:rFonts w:cs="Arial"/>
                <w:szCs w:val="20"/>
              </w:rPr>
              <w:t>t</w:t>
            </w:r>
            <w:r w:rsidR="003C3FA8" w:rsidRPr="009A47C9">
              <w:rPr>
                <w:rFonts w:cs="Arial"/>
                <w:szCs w:val="20"/>
              </w:rPr>
              <w:t>ime) on</w:t>
            </w:r>
            <w:r w:rsidR="002E3048">
              <w:rPr>
                <w:rFonts w:cs="Arial"/>
                <w:szCs w:val="20"/>
              </w:rPr>
              <w:t xml:space="preserve"> Sunday.</w:t>
            </w:r>
          </w:p>
        </w:tc>
        <w:tc>
          <w:tcPr>
            <w:tcW w:w="1440" w:type="dxa"/>
          </w:tcPr>
          <w:p w14:paraId="263CEEFC" w14:textId="77777777" w:rsidR="002E3048" w:rsidRPr="009F6FAF" w:rsidRDefault="002E3048" w:rsidP="002E3048">
            <w:pPr>
              <w:tabs>
                <w:tab w:val="left" w:pos="2329"/>
              </w:tabs>
              <w:rPr>
                <w:rFonts w:cs="Arial"/>
                <w:szCs w:val="20"/>
              </w:rPr>
            </w:pPr>
            <w:r>
              <w:rPr>
                <w:rFonts w:cs="Arial"/>
                <w:szCs w:val="20"/>
              </w:rPr>
              <w:lastRenderedPageBreak/>
              <w:t>4.1</w:t>
            </w:r>
            <w:r w:rsidR="00930320">
              <w:rPr>
                <w:rFonts w:cs="Arial"/>
                <w:szCs w:val="20"/>
              </w:rPr>
              <w:t>, 4.2</w:t>
            </w:r>
          </w:p>
        </w:tc>
        <w:tc>
          <w:tcPr>
            <w:tcW w:w="1440" w:type="dxa"/>
          </w:tcPr>
          <w:p w14:paraId="0AA90886" w14:textId="77777777" w:rsidR="00824A3E" w:rsidRDefault="00824A3E" w:rsidP="002E3048">
            <w:pPr>
              <w:tabs>
                <w:tab w:val="left" w:pos="2329"/>
              </w:tabs>
              <w:rPr>
                <w:rFonts w:cs="Arial"/>
                <w:szCs w:val="20"/>
              </w:rPr>
            </w:pPr>
            <w:r>
              <w:rPr>
                <w:rFonts w:cs="Arial"/>
                <w:szCs w:val="20"/>
              </w:rPr>
              <w:t>Reviewing class presentation, responding,</w:t>
            </w:r>
          </w:p>
          <w:p w14:paraId="77DFE274" w14:textId="67C841A6" w:rsidR="002E3048" w:rsidRPr="009F6FAF" w:rsidRDefault="00824A3E" w:rsidP="00824A3E">
            <w:pPr>
              <w:tabs>
                <w:tab w:val="left" w:pos="2329"/>
              </w:tabs>
              <w:rPr>
                <w:rFonts w:cs="Arial"/>
                <w:szCs w:val="20"/>
              </w:rPr>
            </w:pPr>
            <w:r>
              <w:rPr>
                <w:rFonts w:cs="Arial"/>
                <w:szCs w:val="20"/>
              </w:rPr>
              <w:t>Reading other class responses, instructor feedback</w:t>
            </w:r>
            <w:r w:rsidR="005A75AA">
              <w:rPr>
                <w:rFonts w:cs="Arial"/>
                <w:szCs w:val="20"/>
              </w:rPr>
              <w:t xml:space="preserve"> = </w:t>
            </w:r>
            <w:r w:rsidR="002E3048" w:rsidRPr="00B441BE">
              <w:rPr>
                <w:rFonts w:cs="Arial"/>
                <w:b/>
                <w:szCs w:val="20"/>
              </w:rPr>
              <w:t>1.5 hours</w:t>
            </w:r>
          </w:p>
        </w:tc>
      </w:tr>
      <w:tr w:rsidR="002E3048" w:rsidRPr="007F339F" w14:paraId="26F92E2F" w14:textId="77777777" w:rsidTr="00FD5474">
        <w:tc>
          <w:tcPr>
            <w:tcW w:w="10170" w:type="dxa"/>
            <w:gridSpan w:val="2"/>
            <w:tcBorders>
              <w:bottom w:val="single" w:sz="4" w:space="0" w:color="000000" w:themeColor="text1"/>
            </w:tcBorders>
            <w:tcMar>
              <w:top w:w="115" w:type="dxa"/>
              <w:left w:w="115" w:type="dxa"/>
              <w:bottom w:w="115" w:type="dxa"/>
              <w:right w:w="115" w:type="dxa"/>
            </w:tcMar>
          </w:tcPr>
          <w:p w14:paraId="7FEFFB17" w14:textId="77777777" w:rsidR="002E3048" w:rsidRPr="002B676C" w:rsidRDefault="002E3048" w:rsidP="002E3048">
            <w:pPr>
              <w:tabs>
                <w:tab w:val="left" w:pos="2329"/>
              </w:tabs>
              <w:rPr>
                <w:rFonts w:cs="Arial"/>
                <w:b/>
                <w:szCs w:val="20"/>
              </w:rPr>
            </w:pPr>
            <w:r w:rsidRPr="002B676C">
              <w:rPr>
                <w:rFonts w:cs="Arial"/>
                <w:b/>
                <w:szCs w:val="20"/>
              </w:rPr>
              <w:t xml:space="preserve">Human Rights Analytic Essay </w:t>
            </w:r>
          </w:p>
          <w:p w14:paraId="34809618" w14:textId="77777777" w:rsidR="002E3048" w:rsidRDefault="002E3048" w:rsidP="002E3048">
            <w:pPr>
              <w:tabs>
                <w:tab w:val="left" w:pos="2329"/>
              </w:tabs>
              <w:rPr>
                <w:rFonts w:cs="Arial"/>
                <w:szCs w:val="20"/>
              </w:rPr>
            </w:pPr>
          </w:p>
          <w:p w14:paraId="440AF08F" w14:textId="265C6899" w:rsidR="002E3048" w:rsidRDefault="002E3048" w:rsidP="002E3048">
            <w:pPr>
              <w:tabs>
                <w:tab w:val="left" w:pos="2329"/>
              </w:tabs>
              <w:rPr>
                <w:rFonts w:cs="Arial"/>
                <w:szCs w:val="20"/>
              </w:rPr>
            </w:pPr>
            <w:r w:rsidRPr="002B676C">
              <w:rPr>
                <w:rFonts w:cs="Arial"/>
                <w:b/>
                <w:szCs w:val="20"/>
              </w:rPr>
              <w:t>Prepare</w:t>
            </w:r>
            <w:r w:rsidRPr="002B676C">
              <w:rPr>
                <w:rFonts w:cs="Arial"/>
                <w:szCs w:val="20"/>
              </w:rPr>
              <w:t xml:space="preserve"> a </w:t>
            </w:r>
            <w:r w:rsidR="00056320">
              <w:t xml:space="preserve">950- to 1350-word essay </w:t>
            </w:r>
            <w:r w:rsidRPr="002B676C">
              <w:rPr>
                <w:rFonts w:cs="Arial"/>
                <w:szCs w:val="20"/>
              </w:rPr>
              <w:t>discussing violations of human rights, using the primary</w:t>
            </w:r>
            <w:r w:rsidR="00DE2DCE">
              <w:rPr>
                <w:rFonts w:cs="Arial"/>
                <w:szCs w:val="20"/>
              </w:rPr>
              <w:t xml:space="preserve"> sources and</w:t>
            </w:r>
            <w:r w:rsidR="003C3FA8">
              <w:rPr>
                <w:rFonts w:cs="Arial"/>
                <w:szCs w:val="20"/>
              </w:rPr>
              <w:t xml:space="preserve"> </w:t>
            </w:r>
            <w:r w:rsidR="003C3FA8">
              <w:t xml:space="preserve">Mayell’s </w:t>
            </w:r>
            <w:r w:rsidR="00642D10">
              <w:t>“</w:t>
            </w:r>
            <w:r w:rsidR="003C3FA8" w:rsidRPr="003C3FA8">
              <w:t xml:space="preserve">India's </w:t>
            </w:r>
            <w:r w:rsidR="00642D10">
              <w:t>‘</w:t>
            </w:r>
            <w:r w:rsidR="003C3FA8" w:rsidRPr="003C3FA8">
              <w:t>Untouchables</w:t>
            </w:r>
            <w:r w:rsidR="00642D10">
              <w:t>’</w:t>
            </w:r>
            <w:r w:rsidR="003C3FA8" w:rsidRPr="003C3FA8">
              <w:t xml:space="preserve"> Face Violence, Discrimination</w:t>
            </w:r>
            <w:r w:rsidR="003C3FA8">
              <w:t>” article (</w:t>
            </w:r>
            <w:hyperlink r:id="rId66" w:history="1">
              <w:r w:rsidR="003C3FA8" w:rsidRPr="008B1AEC">
                <w:rPr>
                  <w:rStyle w:val="Hyperlink"/>
                </w:rPr>
                <w:t>http://news.nationalgeographic.com/news/2003/06/0602_030602_untouchables.html</w:t>
              </w:r>
            </w:hyperlink>
            <w:r w:rsidR="003C3FA8">
              <w:t>)</w:t>
            </w:r>
            <w:r>
              <w:rPr>
                <w:rFonts w:cs="Arial"/>
                <w:szCs w:val="20"/>
              </w:rPr>
              <w:t xml:space="preserve">. </w:t>
            </w:r>
            <w:r w:rsidRPr="002B676C">
              <w:rPr>
                <w:rFonts w:cs="Arial"/>
                <w:szCs w:val="20"/>
              </w:rPr>
              <w:t>Consider the following:</w:t>
            </w:r>
          </w:p>
          <w:p w14:paraId="72BB6F9E" w14:textId="77777777" w:rsidR="002E3048" w:rsidRDefault="002E3048" w:rsidP="002E3048">
            <w:pPr>
              <w:tabs>
                <w:tab w:val="left" w:pos="2329"/>
              </w:tabs>
              <w:rPr>
                <w:rFonts w:cs="Arial"/>
                <w:szCs w:val="20"/>
              </w:rPr>
            </w:pPr>
          </w:p>
          <w:p w14:paraId="1BB60027" w14:textId="77777777" w:rsidR="00930320" w:rsidRPr="000C2FE9" w:rsidRDefault="000C2FE9" w:rsidP="008D16B8">
            <w:pPr>
              <w:pStyle w:val="AssignmentsLevel2"/>
            </w:pPr>
            <w:r w:rsidRPr="002B676C">
              <w:t xml:space="preserve">All of these laws and sets of regulations are intended to restrict certain people of their rights. </w:t>
            </w:r>
            <w:r w:rsidR="00930320" w:rsidRPr="002B676C">
              <w:t xml:space="preserve">Do you see any similarities in the </w:t>
            </w:r>
            <w:r>
              <w:t>examples of human rights violations</w:t>
            </w:r>
            <w:r w:rsidR="00930320" w:rsidRPr="002B676C">
              <w:t>? In the methods used to deprive these groups of rights? In the rights that are taken away?</w:t>
            </w:r>
          </w:p>
          <w:p w14:paraId="3030A678" w14:textId="77777777" w:rsidR="002E3048" w:rsidRPr="002B676C" w:rsidRDefault="002E3048" w:rsidP="008D16B8">
            <w:pPr>
              <w:pStyle w:val="AssignmentsLevel2"/>
            </w:pPr>
            <w:r w:rsidRPr="002B676C">
              <w:t>Identify three of the restrictions that you found noteworthy—that is, they caught your attention for a special reason. What did you consider noteworthy about each of those restrictions?</w:t>
            </w:r>
          </w:p>
          <w:p w14:paraId="556F1C50" w14:textId="77777777" w:rsidR="000C2FE9" w:rsidRDefault="000C2FE9" w:rsidP="008D16B8">
            <w:pPr>
              <w:pStyle w:val="AssignmentsLevel2"/>
            </w:pPr>
            <w:r>
              <w:t xml:space="preserve">To what degree have these examples of human rights issues been resolved? </w:t>
            </w:r>
          </w:p>
          <w:p w14:paraId="229E1749" w14:textId="77777777" w:rsidR="00654061" w:rsidRDefault="00654061" w:rsidP="00654061">
            <w:pPr>
              <w:tabs>
                <w:tab w:val="left" w:pos="2329"/>
              </w:tabs>
              <w:rPr>
                <w:rFonts w:cs="Arial"/>
                <w:szCs w:val="20"/>
              </w:rPr>
            </w:pPr>
          </w:p>
          <w:p w14:paraId="25F0066A" w14:textId="77777777" w:rsidR="002E3048" w:rsidRDefault="00654061" w:rsidP="002E3048">
            <w:pPr>
              <w:tabs>
                <w:tab w:val="left" w:pos="2329"/>
              </w:tabs>
              <w:rPr>
                <w:rFonts w:cs="Arial"/>
                <w:szCs w:val="20"/>
              </w:rPr>
            </w:pPr>
            <w:r w:rsidRPr="00654061">
              <w:rPr>
                <w:rFonts w:cs="Arial"/>
                <w:b/>
                <w:szCs w:val="20"/>
              </w:rPr>
              <w:lastRenderedPageBreak/>
              <w:t>Use</w:t>
            </w:r>
            <w:r>
              <w:rPr>
                <w:rFonts w:cs="Arial"/>
                <w:szCs w:val="20"/>
              </w:rPr>
              <w:t xml:space="preserve"> MLA format to cite any outside sources you use.</w:t>
            </w:r>
          </w:p>
          <w:p w14:paraId="0432E182" w14:textId="77777777" w:rsidR="00BE5E47" w:rsidRDefault="00BE5E47" w:rsidP="002E3048">
            <w:pPr>
              <w:tabs>
                <w:tab w:val="left" w:pos="2329"/>
              </w:tabs>
              <w:rPr>
                <w:rFonts w:cs="Arial"/>
                <w:szCs w:val="20"/>
              </w:rPr>
            </w:pPr>
          </w:p>
          <w:p w14:paraId="2F01F944" w14:textId="77777777" w:rsidR="00BE5E47" w:rsidRPr="00C17027" w:rsidRDefault="00BE5E47" w:rsidP="002E3048">
            <w:pPr>
              <w:tabs>
                <w:tab w:val="left" w:pos="2329"/>
              </w:tabs>
              <w:rPr>
                <w:rFonts w:cs="Arial"/>
                <w:szCs w:val="20"/>
              </w:rPr>
            </w:pPr>
            <w:r w:rsidRPr="008D16B8">
              <w:rPr>
                <w:rFonts w:cs="Arial"/>
                <w:b/>
                <w:szCs w:val="20"/>
              </w:rPr>
              <w:t>Submit</w:t>
            </w:r>
            <w:r>
              <w:rPr>
                <w:rFonts w:cs="Arial"/>
                <w:szCs w:val="20"/>
              </w:rPr>
              <w:t xml:space="preserve"> the </w:t>
            </w:r>
            <w:r>
              <w:t>essay</w:t>
            </w:r>
            <w:r>
              <w:rPr>
                <w:rFonts w:cs="Arial"/>
                <w:szCs w:val="20"/>
              </w:rPr>
              <w:t xml:space="preserve"> to the instructor via Blackboard.</w:t>
            </w:r>
          </w:p>
        </w:tc>
        <w:tc>
          <w:tcPr>
            <w:tcW w:w="1440" w:type="dxa"/>
            <w:tcBorders>
              <w:bottom w:val="single" w:sz="4" w:space="0" w:color="000000" w:themeColor="text1"/>
            </w:tcBorders>
          </w:tcPr>
          <w:p w14:paraId="79C472A7" w14:textId="77777777" w:rsidR="002E3048" w:rsidRPr="009F6FAF" w:rsidRDefault="001E6211" w:rsidP="002E3048">
            <w:pPr>
              <w:tabs>
                <w:tab w:val="left" w:pos="2329"/>
              </w:tabs>
              <w:rPr>
                <w:rFonts w:cs="Arial"/>
                <w:szCs w:val="20"/>
              </w:rPr>
            </w:pPr>
            <w:r>
              <w:rPr>
                <w:rFonts w:cs="Arial"/>
                <w:szCs w:val="20"/>
              </w:rPr>
              <w:lastRenderedPageBreak/>
              <w:t>4.3</w:t>
            </w:r>
          </w:p>
        </w:tc>
        <w:tc>
          <w:tcPr>
            <w:tcW w:w="1440" w:type="dxa"/>
            <w:tcBorders>
              <w:bottom w:val="single" w:sz="4" w:space="0" w:color="000000" w:themeColor="text1"/>
            </w:tcBorders>
          </w:tcPr>
          <w:p w14:paraId="006F5F6B" w14:textId="77777777" w:rsidR="00824A3E" w:rsidRDefault="00824A3E" w:rsidP="00824A3E">
            <w:pPr>
              <w:tabs>
                <w:tab w:val="left" w:pos="2329"/>
              </w:tabs>
              <w:rPr>
                <w:rFonts w:cs="Arial"/>
                <w:szCs w:val="20"/>
              </w:rPr>
            </w:pPr>
            <w:r>
              <w:rPr>
                <w:rFonts w:cs="Arial"/>
                <w:szCs w:val="20"/>
              </w:rPr>
              <w:t>Instructor feedback =</w:t>
            </w:r>
          </w:p>
          <w:p w14:paraId="4BAC2AF7" w14:textId="77777777" w:rsidR="002E3048" w:rsidRPr="009F6FAF" w:rsidRDefault="00824A3E" w:rsidP="00824A3E">
            <w:pPr>
              <w:tabs>
                <w:tab w:val="left" w:pos="2329"/>
              </w:tabs>
              <w:rPr>
                <w:rFonts w:cs="Arial"/>
                <w:szCs w:val="20"/>
              </w:rPr>
            </w:pPr>
            <w:r w:rsidRPr="00B179DC">
              <w:rPr>
                <w:rFonts w:cs="Arial"/>
                <w:b/>
                <w:szCs w:val="20"/>
              </w:rPr>
              <w:t>.5 hours</w:t>
            </w:r>
          </w:p>
        </w:tc>
      </w:tr>
      <w:tr w:rsidR="002E3048" w:rsidRPr="00842155" w14:paraId="086F1563" w14:textId="77777777" w:rsidTr="00FD5474">
        <w:tc>
          <w:tcPr>
            <w:tcW w:w="1440" w:type="dxa"/>
            <w:tcBorders>
              <w:right w:val="nil"/>
            </w:tcBorders>
            <w:shd w:val="clear" w:color="auto" w:fill="E6E6E6"/>
            <w:tcMar>
              <w:top w:w="115" w:type="dxa"/>
              <w:left w:w="115" w:type="dxa"/>
              <w:bottom w:w="115" w:type="dxa"/>
              <w:right w:w="115" w:type="dxa"/>
            </w:tcMar>
          </w:tcPr>
          <w:p w14:paraId="406D87F5" w14:textId="77777777" w:rsidR="002E3048" w:rsidRPr="00842155" w:rsidRDefault="002E3048" w:rsidP="002E3048">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45059566" w14:textId="77777777" w:rsidR="002E3048" w:rsidRPr="00842155" w:rsidRDefault="002E3048" w:rsidP="002E3048">
            <w:pPr>
              <w:tabs>
                <w:tab w:val="left" w:pos="2329"/>
              </w:tabs>
              <w:rPr>
                <w:rFonts w:cs="Arial"/>
                <w:b/>
                <w:szCs w:val="20"/>
              </w:rPr>
            </w:pPr>
          </w:p>
        </w:tc>
        <w:tc>
          <w:tcPr>
            <w:tcW w:w="1440" w:type="dxa"/>
            <w:tcBorders>
              <w:left w:val="nil"/>
            </w:tcBorders>
            <w:shd w:val="clear" w:color="auto" w:fill="E6E6E6"/>
          </w:tcPr>
          <w:p w14:paraId="02414A44" w14:textId="77777777" w:rsidR="002E3048" w:rsidRPr="00842155" w:rsidRDefault="002E3048" w:rsidP="002E3048">
            <w:pPr>
              <w:tabs>
                <w:tab w:val="left" w:pos="2329"/>
              </w:tabs>
              <w:rPr>
                <w:rFonts w:cs="Arial"/>
                <w:b/>
                <w:szCs w:val="20"/>
              </w:rPr>
            </w:pPr>
          </w:p>
        </w:tc>
        <w:tc>
          <w:tcPr>
            <w:tcW w:w="1440" w:type="dxa"/>
            <w:shd w:val="clear" w:color="auto" w:fill="E6E6E6"/>
          </w:tcPr>
          <w:p w14:paraId="1DCACEDF" w14:textId="77777777" w:rsidR="002E3048" w:rsidRPr="00842155" w:rsidRDefault="00824A3E" w:rsidP="002E3048">
            <w:pPr>
              <w:tabs>
                <w:tab w:val="left" w:pos="2329"/>
              </w:tabs>
              <w:rPr>
                <w:rFonts w:cs="Arial"/>
                <w:b/>
                <w:szCs w:val="20"/>
              </w:rPr>
            </w:pPr>
            <w:r>
              <w:rPr>
                <w:rFonts w:cs="Arial"/>
                <w:b/>
                <w:szCs w:val="20"/>
              </w:rPr>
              <w:t>6.5 hours</w:t>
            </w:r>
          </w:p>
        </w:tc>
      </w:tr>
    </w:tbl>
    <w:p w14:paraId="28942F50" w14:textId="77777777" w:rsidR="00503337" w:rsidRDefault="00503337" w:rsidP="00503337">
      <w:pPr>
        <w:tabs>
          <w:tab w:val="left" w:pos="0"/>
        </w:tabs>
        <w:rPr>
          <w:rFonts w:cs="Arial"/>
          <w:b/>
          <w:color w:val="9C2C2A"/>
          <w:sz w:val="22"/>
          <w:szCs w:val="22"/>
        </w:rPr>
      </w:pPr>
    </w:p>
    <w:p w14:paraId="57E7DA51" w14:textId="77777777" w:rsidR="00503337" w:rsidRPr="00606CC3" w:rsidRDefault="00503337" w:rsidP="00503337">
      <w:pPr>
        <w:tabs>
          <w:tab w:val="left" w:pos="0"/>
        </w:tabs>
        <w:rPr>
          <w:rFonts w:cs="Arial"/>
          <w:b/>
          <w:color w:val="9C2C2A"/>
          <w:sz w:val="22"/>
          <w:szCs w:val="22"/>
        </w:rPr>
      </w:pPr>
      <w:r>
        <w:rPr>
          <w:rFonts w:cs="Arial"/>
          <w:b/>
          <w:color w:val="9C2C2A"/>
          <w:sz w:val="22"/>
          <w:szCs w:val="22"/>
        </w:rPr>
        <w:t xml:space="preserve">Faculty </w:t>
      </w:r>
      <w:r w:rsidRPr="00606CC3">
        <w:rPr>
          <w:rFonts w:cs="Arial"/>
          <w:b/>
          <w:color w:val="9C2C2A"/>
          <w:sz w:val="22"/>
          <w:szCs w:val="22"/>
        </w:rPr>
        <w:t>Notes</w:t>
      </w:r>
    </w:p>
    <w:p w14:paraId="74AF2F7D" w14:textId="77777777" w:rsidR="00503337" w:rsidRPr="00606CC3" w:rsidRDefault="00503337" w:rsidP="00503337">
      <w:pPr>
        <w:pStyle w:val="AssignmentsLevel1"/>
      </w:pPr>
    </w:p>
    <w:p w14:paraId="7FBDB4FC" w14:textId="77777777" w:rsidR="00B9635C" w:rsidRPr="00B9635C" w:rsidRDefault="00B9635C" w:rsidP="00503337">
      <w:pPr>
        <w:tabs>
          <w:tab w:val="left" w:pos="360"/>
        </w:tabs>
        <w:spacing w:before="60" w:after="60"/>
        <w:rPr>
          <w:rFonts w:cs="Arial"/>
          <w:i/>
          <w:szCs w:val="20"/>
        </w:rPr>
      </w:pPr>
      <w:r w:rsidRPr="00B9635C">
        <w:rPr>
          <w:rFonts w:cs="Arial"/>
          <w:i/>
          <w:szCs w:val="20"/>
        </w:rPr>
        <w:t>Google Drive</w:t>
      </w:r>
    </w:p>
    <w:p w14:paraId="2BD51B03" w14:textId="77777777" w:rsidR="00B9635C" w:rsidRDefault="00B9635C" w:rsidP="00503337">
      <w:pPr>
        <w:tabs>
          <w:tab w:val="left" w:pos="360"/>
        </w:tabs>
        <w:spacing w:before="60" w:after="60"/>
        <w:rPr>
          <w:rFonts w:cs="Arial"/>
          <w:szCs w:val="20"/>
        </w:rPr>
      </w:pPr>
    </w:p>
    <w:p w14:paraId="297A187C" w14:textId="2701DD8C" w:rsidR="00503337" w:rsidRDefault="006F3A8B" w:rsidP="00503337">
      <w:pPr>
        <w:tabs>
          <w:tab w:val="left" w:pos="360"/>
        </w:tabs>
        <w:spacing w:before="60" w:after="60"/>
        <w:rPr>
          <w:rFonts w:cs="Arial"/>
          <w:szCs w:val="20"/>
        </w:rPr>
      </w:pPr>
      <w:r>
        <w:rPr>
          <w:rFonts w:cs="Arial"/>
          <w:szCs w:val="20"/>
        </w:rPr>
        <w:t xml:space="preserve">At the beginning of Week 4, make sure that you have posted the link to the shared Google Presentation for the Enlightenment </w:t>
      </w:r>
      <w:r w:rsidR="002F4A91">
        <w:rPr>
          <w:rFonts w:cs="Arial"/>
          <w:szCs w:val="20"/>
        </w:rPr>
        <w:t>Scrapb</w:t>
      </w:r>
      <w:r w:rsidR="00E83670">
        <w:rPr>
          <w:rFonts w:cs="Arial"/>
          <w:szCs w:val="20"/>
        </w:rPr>
        <w:t>ook</w:t>
      </w:r>
      <w:r>
        <w:rPr>
          <w:rFonts w:cs="Arial"/>
          <w:szCs w:val="20"/>
        </w:rPr>
        <w:t xml:space="preserve"> assignment. While students will </w:t>
      </w:r>
      <w:r w:rsidR="009363CB">
        <w:rPr>
          <w:rFonts w:cs="Arial"/>
          <w:szCs w:val="20"/>
        </w:rPr>
        <w:t>edit</w:t>
      </w:r>
      <w:r>
        <w:rPr>
          <w:rFonts w:cs="Arial"/>
          <w:szCs w:val="20"/>
        </w:rPr>
        <w:t xml:space="preserve"> their own slides in the presentation, you may need to trim or add slides to the template depending on the size of the class. </w:t>
      </w:r>
      <w:r w:rsidR="009363CB">
        <w:rPr>
          <w:rFonts w:cs="Arial"/>
          <w:szCs w:val="20"/>
        </w:rPr>
        <w:t>Consider adding</w:t>
      </w:r>
      <w:r>
        <w:rPr>
          <w:rFonts w:cs="Arial"/>
          <w:szCs w:val="20"/>
        </w:rPr>
        <w:t xml:space="preserve"> a concluding slide to the presentation that wraps up the students</w:t>
      </w:r>
      <w:r w:rsidR="009363CB">
        <w:rPr>
          <w:rFonts w:cs="Arial"/>
          <w:szCs w:val="20"/>
        </w:rPr>
        <w:t>’</w:t>
      </w:r>
      <w:r>
        <w:rPr>
          <w:rFonts w:cs="Arial"/>
          <w:szCs w:val="20"/>
        </w:rPr>
        <w:t xml:space="preserve"> research and leads into the follow-up question they are responding to in class.</w:t>
      </w:r>
    </w:p>
    <w:p w14:paraId="4C0A1115" w14:textId="77777777" w:rsidR="00B9635C" w:rsidRDefault="00B9635C">
      <w:pPr>
        <w:rPr>
          <w:rFonts w:cs="Arial"/>
          <w:szCs w:val="20"/>
        </w:rPr>
      </w:pPr>
    </w:p>
    <w:p w14:paraId="393E29C5" w14:textId="77777777" w:rsidR="00B9635C" w:rsidRPr="00CE34E5" w:rsidRDefault="00B9635C" w:rsidP="00B9635C">
      <w:pPr>
        <w:tabs>
          <w:tab w:val="left" w:pos="360"/>
        </w:tabs>
        <w:spacing w:before="60" w:after="60"/>
        <w:rPr>
          <w:rFonts w:cs="Arial"/>
          <w:i/>
          <w:szCs w:val="20"/>
        </w:rPr>
      </w:pPr>
      <w:r w:rsidRPr="00CE34E5">
        <w:rPr>
          <w:rFonts w:cs="Arial"/>
          <w:i/>
          <w:szCs w:val="20"/>
        </w:rPr>
        <w:t>Peer Support Team Check-In</w:t>
      </w:r>
    </w:p>
    <w:p w14:paraId="20D54DEC" w14:textId="77777777" w:rsidR="00B9635C" w:rsidRDefault="00B9635C" w:rsidP="00B9635C">
      <w:pPr>
        <w:tabs>
          <w:tab w:val="left" w:pos="360"/>
        </w:tabs>
        <w:spacing w:before="60" w:after="60"/>
        <w:rPr>
          <w:rFonts w:cs="Arial"/>
          <w:szCs w:val="20"/>
        </w:rPr>
      </w:pPr>
    </w:p>
    <w:p w14:paraId="321B2B08" w14:textId="77777777" w:rsidR="00B9635C" w:rsidRPr="009363CB" w:rsidRDefault="00B9635C" w:rsidP="00B9635C">
      <w:pPr>
        <w:tabs>
          <w:tab w:val="left" w:pos="360"/>
        </w:tabs>
        <w:spacing w:before="60" w:after="60"/>
        <w:rPr>
          <w:rFonts w:cs="Arial"/>
          <w:szCs w:val="20"/>
        </w:rPr>
        <w:sectPr w:rsidR="00B9635C" w:rsidRPr="009363CB" w:rsidSect="00C82FE2">
          <w:pgSz w:w="15840" w:h="12240" w:orient="landscape" w:code="1"/>
          <w:pgMar w:top="1440" w:right="1440" w:bottom="1440" w:left="1440" w:header="720" w:footer="720" w:gutter="0"/>
          <w:cols w:space="720"/>
          <w:docGrid w:linePitch="360"/>
        </w:sectPr>
      </w:pPr>
      <w:r>
        <w:rPr>
          <w:rFonts w:cs="Arial"/>
          <w:szCs w:val="20"/>
        </w:rPr>
        <w:t>Monitor the peer support teams this week. Check in with any teams or individuals who are not participating.</w:t>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3273DA8E"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574E92A5" w14:textId="5CD8518E" w:rsidR="002C1641" w:rsidRPr="00842155" w:rsidRDefault="002C1641" w:rsidP="00A031D7">
            <w:pPr>
              <w:pStyle w:val="WeeklyTopicHeading1"/>
            </w:pPr>
            <w:bookmarkStart w:id="9" w:name="weekfive"/>
            <w:bookmarkStart w:id="10" w:name="_Toc358980898"/>
            <w:bookmarkEnd w:id="9"/>
            <w:r w:rsidRPr="0068364F">
              <w:lastRenderedPageBreak/>
              <w:t xml:space="preserve">Week </w:t>
            </w:r>
            <w:r>
              <w:t>Five</w:t>
            </w:r>
            <w:r w:rsidRPr="0068364F">
              <w:t>:</w:t>
            </w:r>
            <w:bookmarkEnd w:id="10"/>
            <w:r w:rsidR="009B7433">
              <w:t xml:space="preserve"> </w:t>
            </w:r>
            <w:r w:rsidR="00731FD3">
              <w:t>How Can Historical Understanding Change the World?</w:t>
            </w:r>
          </w:p>
        </w:tc>
        <w:tc>
          <w:tcPr>
            <w:tcW w:w="1440" w:type="dxa"/>
            <w:tcBorders>
              <w:left w:val="nil"/>
              <w:bottom w:val="single" w:sz="4" w:space="0" w:color="000000" w:themeColor="text1"/>
              <w:right w:val="nil"/>
            </w:tcBorders>
            <w:shd w:val="clear" w:color="auto" w:fill="BD313B"/>
          </w:tcPr>
          <w:p w14:paraId="7C5C9B61"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07C1D778"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02B92A90"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219449C3"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50DE7EF4"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BA4B7B" w:rsidRPr="00842155" w14:paraId="467F9CFD"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14A29A93" w14:textId="77777777" w:rsidR="00BA4B7B" w:rsidRPr="00842155" w:rsidRDefault="006F460C" w:rsidP="003F34FA">
            <w:pPr>
              <w:pStyle w:val="ObjectiveBullet"/>
              <w:numPr>
                <w:ilvl w:val="1"/>
                <w:numId w:val="12"/>
              </w:numPr>
              <w:tabs>
                <w:tab w:val="clear" w:pos="0"/>
              </w:tabs>
            </w:pPr>
            <w:r>
              <w:t>Investiga</w:t>
            </w:r>
            <w:r w:rsidR="003F34FA">
              <w:t>te historical examples of societal change.</w:t>
            </w:r>
          </w:p>
        </w:tc>
        <w:tc>
          <w:tcPr>
            <w:tcW w:w="2880" w:type="dxa"/>
            <w:gridSpan w:val="2"/>
            <w:tcBorders>
              <w:left w:val="nil"/>
              <w:bottom w:val="nil"/>
            </w:tcBorders>
          </w:tcPr>
          <w:p w14:paraId="3D10BF17" w14:textId="77777777" w:rsidR="00BA4B7B" w:rsidRPr="00842155" w:rsidRDefault="00A031D7" w:rsidP="00FD5474">
            <w:pPr>
              <w:tabs>
                <w:tab w:val="left" w:pos="0"/>
                <w:tab w:val="left" w:pos="3720"/>
              </w:tabs>
              <w:outlineLvl w:val="0"/>
              <w:rPr>
                <w:rFonts w:cs="Arial"/>
                <w:szCs w:val="20"/>
              </w:rPr>
            </w:pPr>
            <w:r>
              <w:rPr>
                <w:rFonts w:cs="Arial"/>
                <w:szCs w:val="20"/>
              </w:rPr>
              <w:t>CLO1, CLO4, CLO5</w:t>
            </w:r>
          </w:p>
        </w:tc>
      </w:tr>
      <w:tr w:rsidR="00BA4B7B" w:rsidRPr="00842155" w14:paraId="1450964F"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28B66244" w14:textId="77777777" w:rsidR="006F460C" w:rsidRPr="00842155" w:rsidRDefault="006F460C" w:rsidP="00437720">
            <w:pPr>
              <w:pStyle w:val="ObjectiveBullet"/>
              <w:numPr>
                <w:ilvl w:val="1"/>
                <w:numId w:val="12"/>
              </w:numPr>
            </w:pPr>
            <w:r>
              <w:t xml:space="preserve">Analyze conflicting ideologies about the path to </w:t>
            </w:r>
            <w:r w:rsidR="003F34FA">
              <w:t>societal</w:t>
            </w:r>
            <w:r>
              <w:t xml:space="preserve"> change.</w:t>
            </w:r>
          </w:p>
        </w:tc>
        <w:tc>
          <w:tcPr>
            <w:tcW w:w="2880" w:type="dxa"/>
            <w:gridSpan w:val="2"/>
            <w:tcBorders>
              <w:top w:val="nil"/>
              <w:left w:val="nil"/>
              <w:bottom w:val="nil"/>
            </w:tcBorders>
          </w:tcPr>
          <w:p w14:paraId="77E481B3" w14:textId="77777777" w:rsidR="00BA4B7B" w:rsidRPr="00842155" w:rsidRDefault="00A031D7" w:rsidP="00FD5474">
            <w:pPr>
              <w:tabs>
                <w:tab w:val="left" w:pos="0"/>
                <w:tab w:val="left" w:pos="3720"/>
              </w:tabs>
              <w:outlineLvl w:val="0"/>
              <w:rPr>
                <w:rFonts w:cs="Arial"/>
                <w:szCs w:val="20"/>
              </w:rPr>
            </w:pPr>
            <w:r w:rsidRPr="00A031D7">
              <w:rPr>
                <w:rFonts w:cs="Arial"/>
                <w:szCs w:val="20"/>
              </w:rPr>
              <w:t>CLO1, CLO4, CLO5</w:t>
            </w:r>
          </w:p>
        </w:tc>
      </w:tr>
      <w:tr w:rsidR="00437720" w:rsidRPr="00842155" w14:paraId="4331C87C"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72A305ED" w14:textId="77777777" w:rsidR="00437720" w:rsidRDefault="00437720" w:rsidP="00437720">
            <w:pPr>
              <w:pStyle w:val="ObjectiveBullet"/>
              <w:numPr>
                <w:ilvl w:val="1"/>
                <w:numId w:val="12"/>
              </w:numPr>
            </w:pPr>
            <w:r>
              <w:t>Determine</w:t>
            </w:r>
            <w:r w:rsidRPr="000C2FE9">
              <w:t xml:space="preserve"> how human rights violations can be prevented in the contemporary world</w:t>
            </w:r>
            <w:r>
              <w:t xml:space="preserve">. </w:t>
            </w:r>
          </w:p>
        </w:tc>
        <w:tc>
          <w:tcPr>
            <w:tcW w:w="2880" w:type="dxa"/>
            <w:gridSpan w:val="2"/>
            <w:tcBorders>
              <w:top w:val="nil"/>
              <w:left w:val="nil"/>
              <w:bottom w:val="nil"/>
            </w:tcBorders>
          </w:tcPr>
          <w:p w14:paraId="73273BE5" w14:textId="77777777" w:rsidR="00437720" w:rsidRPr="00A031D7" w:rsidRDefault="00437720" w:rsidP="00FD5474">
            <w:pPr>
              <w:tabs>
                <w:tab w:val="left" w:pos="0"/>
                <w:tab w:val="left" w:pos="3720"/>
              </w:tabs>
              <w:outlineLvl w:val="0"/>
              <w:rPr>
                <w:rFonts w:cs="Arial"/>
                <w:szCs w:val="20"/>
              </w:rPr>
            </w:pPr>
            <w:r w:rsidRPr="00A031D7">
              <w:t>CLO1, CLO4, CLO5</w:t>
            </w:r>
          </w:p>
        </w:tc>
      </w:tr>
      <w:tr w:rsidR="00437720" w:rsidRPr="00842155" w14:paraId="262C255D"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67E52678" w14:textId="77777777" w:rsidR="00437720" w:rsidRDefault="00437720" w:rsidP="005E4C2E">
            <w:pPr>
              <w:pStyle w:val="ObjectiveBullet"/>
              <w:numPr>
                <w:ilvl w:val="1"/>
                <w:numId w:val="12"/>
              </w:numPr>
            </w:pPr>
            <w:r>
              <w:t>Describe how your understanding of history has evolved throughout this course</w:t>
            </w:r>
            <w:r w:rsidR="005B4274">
              <w:t xml:space="preserve">. </w:t>
            </w:r>
          </w:p>
        </w:tc>
        <w:tc>
          <w:tcPr>
            <w:tcW w:w="2880" w:type="dxa"/>
            <w:gridSpan w:val="2"/>
            <w:tcBorders>
              <w:top w:val="nil"/>
              <w:left w:val="nil"/>
              <w:bottom w:val="nil"/>
            </w:tcBorders>
          </w:tcPr>
          <w:p w14:paraId="5D01B93C" w14:textId="77777777" w:rsidR="00437720" w:rsidRPr="00A031D7" w:rsidRDefault="00437720" w:rsidP="00FD5474">
            <w:pPr>
              <w:tabs>
                <w:tab w:val="left" w:pos="0"/>
                <w:tab w:val="left" w:pos="3720"/>
              </w:tabs>
              <w:outlineLvl w:val="0"/>
              <w:rPr>
                <w:rFonts w:cs="Arial"/>
                <w:szCs w:val="20"/>
              </w:rPr>
            </w:pPr>
            <w:r>
              <w:t>CLO3, CLO5</w:t>
            </w:r>
          </w:p>
        </w:tc>
      </w:tr>
      <w:tr w:rsidR="00BA4B7B" w:rsidRPr="00842155" w14:paraId="5B079B08"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6A23037" w14:textId="77777777" w:rsidR="00BA4B7B" w:rsidRPr="005B10FE" w:rsidRDefault="00BA4B7B"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17204FC7"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4DA135B2"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Pages/AIE/</w:t>
            </w:r>
          </w:p>
          <w:p w14:paraId="3C95D48B"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Generic</w:t>
            </w:r>
          </w:p>
        </w:tc>
      </w:tr>
      <w:tr w:rsidR="001A3C16" w:rsidRPr="007F339F" w14:paraId="71610D52" w14:textId="77777777" w:rsidTr="00FD5474">
        <w:tc>
          <w:tcPr>
            <w:tcW w:w="10170" w:type="dxa"/>
            <w:gridSpan w:val="2"/>
            <w:tcMar>
              <w:top w:w="115" w:type="dxa"/>
              <w:left w:w="115" w:type="dxa"/>
              <w:bottom w:w="115" w:type="dxa"/>
              <w:right w:w="115" w:type="dxa"/>
            </w:tcMar>
          </w:tcPr>
          <w:p w14:paraId="4DD36722" w14:textId="77777777" w:rsidR="00927E7A" w:rsidRDefault="00927E7A" w:rsidP="00927E7A">
            <w:pPr>
              <w:rPr>
                <w:b/>
              </w:rPr>
            </w:pPr>
            <w:r>
              <w:rPr>
                <w:b/>
              </w:rPr>
              <w:t>Guiding Question Presentation</w:t>
            </w:r>
          </w:p>
          <w:p w14:paraId="42286C67" w14:textId="77777777" w:rsidR="00927E7A" w:rsidRDefault="00927E7A" w:rsidP="001A3C16">
            <w:pPr>
              <w:rPr>
                <w:b/>
              </w:rPr>
            </w:pPr>
          </w:p>
          <w:p w14:paraId="23D37839" w14:textId="16AFEB68" w:rsidR="001A3C16" w:rsidRDefault="001A3C16" w:rsidP="001A3C16">
            <w:r w:rsidRPr="00E2118B">
              <w:rPr>
                <w:b/>
              </w:rPr>
              <w:t>View</w:t>
            </w:r>
            <w:r>
              <w:t xml:space="preserve"> the guiding question presentation: </w:t>
            </w:r>
            <w:r w:rsidR="002D3F2A">
              <w:t>“</w:t>
            </w:r>
            <w:r w:rsidR="00731FD3">
              <w:t>How Can Historical Understanding Change the World</w:t>
            </w:r>
            <w:r>
              <w:t>?</w:t>
            </w:r>
            <w:r w:rsidR="002D3F2A">
              <w:t>”</w:t>
            </w:r>
            <w:r w:rsidR="008A459C">
              <w:t xml:space="preserve"> (transcript available)</w:t>
            </w:r>
          </w:p>
          <w:p w14:paraId="02B7DD28" w14:textId="77777777" w:rsidR="00AC2AED" w:rsidRDefault="00AC2AED" w:rsidP="001A3C16"/>
          <w:p w14:paraId="62ABEEB8" w14:textId="65F70708" w:rsidR="00AC2AED" w:rsidRPr="00740AA6" w:rsidRDefault="001378D4" w:rsidP="001A3C16">
            <w:pPr>
              <w:rPr>
                <w:rFonts w:cs="Arial"/>
                <w:b/>
                <w:szCs w:val="20"/>
              </w:rPr>
            </w:pPr>
            <w:r>
              <w:t xml:space="preserve">After viewing the presentation, post three questions or key concepts you hope to learn by the end of the week in the Guiding Question Presentation – Week 5 discussion forum. </w:t>
            </w:r>
          </w:p>
        </w:tc>
        <w:tc>
          <w:tcPr>
            <w:tcW w:w="1440" w:type="dxa"/>
            <w:tcBorders>
              <w:bottom w:val="single" w:sz="4" w:space="0" w:color="000000" w:themeColor="text1"/>
            </w:tcBorders>
          </w:tcPr>
          <w:p w14:paraId="78F1E29B" w14:textId="77777777" w:rsidR="001A3C16" w:rsidRDefault="002145EB" w:rsidP="00FD5474">
            <w:pPr>
              <w:rPr>
                <w:rFonts w:cs="Arial"/>
                <w:szCs w:val="20"/>
              </w:rPr>
            </w:pPr>
            <w:r>
              <w:rPr>
                <w:rFonts w:cs="Arial"/>
                <w:szCs w:val="20"/>
              </w:rPr>
              <w:t>5.1, 5.2, 5.3</w:t>
            </w:r>
          </w:p>
        </w:tc>
        <w:tc>
          <w:tcPr>
            <w:tcW w:w="1440" w:type="dxa"/>
            <w:tcBorders>
              <w:bottom w:val="single" w:sz="4" w:space="0" w:color="000000" w:themeColor="text1"/>
            </w:tcBorders>
          </w:tcPr>
          <w:p w14:paraId="728F5C60" w14:textId="77777777" w:rsidR="00927E7A" w:rsidRDefault="00927E7A" w:rsidP="00927E7A">
            <w:pPr>
              <w:rPr>
                <w:rFonts w:cs="Arial"/>
                <w:szCs w:val="20"/>
              </w:rPr>
            </w:pPr>
            <w:r>
              <w:rPr>
                <w:rFonts w:cs="Arial"/>
                <w:szCs w:val="20"/>
              </w:rPr>
              <w:t>Viewing presentation, responding, and reading the other posts =</w:t>
            </w:r>
          </w:p>
          <w:p w14:paraId="00D7C9B0" w14:textId="77777777" w:rsidR="001A3C16" w:rsidRPr="009F6FAF" w:rsidRDefault="00927E7A" w:rsidP="00927E7A">
            <w:pPr>
              <w:rPr>
                <w:rFonts w:cs="Arial"/>
                <w:szCs w:val="20"/>
              </w:rPr>
            </w:pPr>
            <w:r w:rsidRPr="00DD52E9">
              <w:rPr>
                <w:rFonts w:cs="Arial"/>
                <w:b/>
                <w:szCs w:val="20"/>
              </w:rPr>
              <w:t>1 hour</w:t>
            </w:r>
          </w:p>
        </w:tc>
      </w:tr>
      <w:tr w:rsidR="002C1641" w:rsidRPr="00842155" w14:paraId="4502F836" w14:textId="77777777" w:rsidTr="00FD5474">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3348FF52" w14:textId="77777777" w:rsidR="002C1641" w:rsidRPr="00842155" w:rsidRDefault="002C1641" w:rsidP="00FD5474">
            <w:pPr>
              <w:ind w:left="360" w:hanging="36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1277CDD3" w14:textId="77777777" w:rsidR="002C1641" w:rsidRPr="00842155" w:rsidRDefault="002C1641" w:rsidP="00FD5474">
            <w:pPr>
              <w:ind w:left="360" w:hanging="360"/>
              <w:rPr>
                <w:rFonts w:cs="Arial"/>
                <w:b/>
                <w:szCs w:val="20"/>
              </w:rPr>
            </w:pPr>
          </w:p>
        </w:tc>
        <w:tc>
          <w:tcPr>
            <w:tcW w:w="1440" w:type="dxa"/>
            <w:tcBorders>
              <w:left w:val="nil"/>
              <w:bottom w:val="single" w:sz="4" w:space="0" w:color="000000" w:themeColor="text1"/>
            </w:tcBorders>
            <w:shd w:val="clear" w:color="auto" w:fill="E6E6E6"/>
          </w:tcPr>
          <w:p w14:paraId="191FD3BF" w14:textId="77777777" w:rsidR="002C1641" w:rsidRPr="00842155" w:rsidRDefault="002C1641" w:rsidP="00FD5474">
            <w:pPr>
              <w:ind w:left="360" w:hanging="360"/>
              <w:rPr>
                <w:rFonts w:cs="Arial"/>
                <w:b/>
                <w:szCs w:val="20"/>
              </w:rPr>
            </w:pPr>
          </w:p>
        </w:tc>
        <w:tc>
          <w:tcPr>
            <w:tcW w:w="1440" w:type="dxa"/>
            <w:tcBorders>
              <w:bottom w:val="single" w:sz="4" w:space="0" w:color="000000" w:themeColor="text1"/>
            </w:tcBorders>
            <w:shd w:val="clear" w:color="auto" w:fill="E6E6E6"/>
          </w:tcPr>
          <w:p w14:paraId="750B13C9" w14:textId="77777777" w:rsidR="002C1641" w:rsidRPr="00842155" w:rsidRDefault="008013FF" w:rsidP="00FD5474">
            <w:pPr>
              <w:ind w:left="360" w:hanging="360"/>
              <w:rPr>
                <w:rFonts w:cs="Arial"/>
                <w:b/>
                <w:szCs w:val="20"/>
              </w:rPr>
            </w:pPr>
            <w:r>
              <w:rPr>
                <w:rFonts w:cs="Arial"/>
                <w:b/>
                <w:szCs w:val="20"/>
              </w:rPr>
              <w:t>1 hour</w:t>
            </w:r>
          </w:p>
        </w:tc>
      </w:tr>
      <w:tr w:rsidR="002C1641" w:rsidRPr="00842155" w14:paraId="4AC89437" w14:textId="77777777" w:rsidTr="00825CE5">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1DF90291" w14:textId="77777777" w:rsidR="002C1641" w:rsidRPr="005B10FE" w:rsidRDefault="00BA4B7B" w:rsidP="00FD5474">
            <w:pPr>
              <w:tabs>
                <w:tab w:val="left" w:pos="0"/>
                <w:tab w:val="left" w:pos="3720"/>
              </w:tabs>
              <w:outlineLvl w:val="0"/>
              <w:rPr>
                <w:rFonts w:cs="Arial"/>
                <w:b/>
                <w:i/>
                <w:szCs w:val="20"/>
              </w:rPr>
            </w:pPr>
            <w:r w:rsidRPr="005B10FE">
              <w:rPr>
                <w:rFonts w:cs="Arial"/>
                <w:b/>
                <w:i/>
                <w:sz w:val="22"/>
                <w:szCs w:val="20"/>
              </w:rPr>
              <w:t>Supplemental Learning Resources and Activities</w:t>
            </w:r>
            <w:r w:rsidRPr="005B10FE">
              <w:rPr>
                <w:rFonts w:cs="Arial"/>
                <w:i/>
                <w:szCs w:val="20"/>
              </w:rPr>
              <w:t xml:space="preserve">: These </w:t>
            </w:r>
            <w:r>
              <w:rPr>
                <w:rFonts w:cs="Arial"/>
                <w:i/>
                <w:szCs w:val="20"/>
              </w:rPr>
              <w:t xml:space="preserve">resources and </w:t>
            </w:r>
            <w:r w:rsidRPr="005B10FE">
              <w:rPr>
                <w:rFonts w:cs="Arial"/>
                <w:i/>
                <w:szCs w:val="20"/>
              </w:rPr>
              <w:t>activities provide further exploration of content, supplemental information, and skill building.</w:t>
            </w:r>
            <w:r>
              <w:rPr>
                <w:rFonts w:cs="Arial"/>
                <w:i/>
                <w:szCs w:val="20"/>
              </w:rPr>
              <w:t xml:space="preserve"> </w:t>
            </w:r>
            <w:r w:rsidRPr="005B10FE">
              <w:rPr>
                <w:rFonts w:cs="Arial"/>
                <w:i/>
                <w:szCs w:val="20"/>
              </w:rPr>
              <w:t xml:space="preserve">Students may complete </w:t>
            </w:r>
            <w:r>
              <w:rPr>
                <w:rFonts w:cs="Arial"/>
                <w:i/>
                <w:szCs w:val="20"/>
              </w:rPr>
              <w:t>items</w:t>
            </w:r>
            <w:r w:rsidRPr="005B10FE">
              <w:rPr>
                <w:rFonts w:cs="Arial"/>
                <w:i/>
                <w:szCs w:val="20"/>
              </w:rPr>
              <w:t xml:space="preserve"> in this section </w:t>
            </w:r>
            <w:r>
              <w:rPr>
                <w:rFonts w:cs="Arial"/>
                <w:i/>
                <w:szCs w:val="20"/>
              </w:rPr>
              <w:t xml:space="preserve">on their own or </w:t>
            </w:r>
            <w:r w:rsidRPr="005B10FE">
              <w:rPr>
                <w:rFonts w:cs="Arial"/>
                <w:i/>
                <w:szCs w:val="20"/>
              </w:rPr>
              <w:t>as selected by the instructor.</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74E42B12"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70554CCB"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Pages/AIE/</w:t>
            </w:r>
          </w:p>
          <w:p w14:paraId="1370004F"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Generic</w:t>
            </w:r>
          </w:p>
        </w:tc>
      </w:tr>
      <w:tr w:rsidR="001E6211" w:rsidRPr="007F339F" w14:paraId="7BEAAB56" w14:textId="77777777" w:rsidTr="00FD5474">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0BEAE0B1" w14:textId="77777777" w:rsidR="003C3FA8" w:rsidRPr="003C3FA8" w:rsidRDefault="003C3FA8" w:rsidP="001E6211">
            <w:pPr>
              <w:tabs>
                <w:tab w:val="left" w:pos="0"/>
                <w:tab w:val="left" w:pos="3720"/>
              </w:tabs>
              <w:outlineLvl w:val="0"/>
              <w:rPr>
                <w:rFonts w:cs="Arial"/>
                <w:b/>
                <w:szCs w:val="20"/>
              </w:rPr>
            </w:pPr>
            <w:r w:rsidRPr="003C3FA8">
              <w:rPr>
                <w:rFonts w:cs="Arial"/>
                <w:b/>
                <w:szCs w:val="20"/>
              </w:rPr>
              <w:t>United Nations</w:t>
            </w:r>
            <w:r>
              <w:rPr>
                <w:rFonts w:cs="Arial"/>
                <w:b/>
                <w:szCs w:val="20"/>
              </w:rPr>
              <w:t xml:space="preserve"> Background</w:t>
            </w:r>
          </w:p>
          <w:p w14:paraId="4CBAB08E" w14:textId="77777777" w:rsidR="003C3FA8" w:rsidRDefault="003C3FA8" w:rsidP="001E6211">
            <w:pPr>
              <w:tabs>
                <w:tab w:val="left" w:pos="0"/>
                <w:tab w:val="left" w:pos="3720"/>
              </w:tabs>
              <w:outlineLvl w:val="0"/>
              <w:rPr>
                <w:rFonts w:cs="Arial"/>
                <w:szCs w:val="20"/>
              </w:rPr>
            </w:pPr>
          </w:p>
          <w:p w14:paraId="311411A7" w14:textId="77777777" w:rsidR="001E6211" w:rsidRPr="003C3FA8" w:rsidRDefault="001E6211" w:rsidP="001E6211">
            <w:pPr>
              <w:tabs>
                <w:tab w:val="left" w:pos="0"/>
                <w:tab w:val="left" w:pos="3720"/>
              </w:tabs>
              <w:outlineLvl w:val="0"/>
              <w:rPr>
                <w:rFonts w:cs="Arial"/>
                <w:szCs w:val="20"/>
              </w:rPr>
            </w:pPr>
            <w:r>
              <w:rPr>
                <w:rFonts w:cs="Arial"/>
                <w:szCs w:val="20"/>
              </w:rPr>
              <w:t>Review this site for</w:t>
            </w:r>
            <w:r w:rsidRPr="00311245">
              <w:rPr>
                <w:rFonts w:cs="Arial"/>
                <w:szCs w:val="20"/>
              </w:rPr>
              <w:t xml:space="preserve"> more information about</w:t>
            </w:r>
            <w:r>
              <w:rPr>
                <w:rFonts w:cs="Arial"/>
                <w:b/>
                <w:szCs w:val="20"/>
              </w:rPr>
              <w:t xml:space="preserve"> </w:t>
            </w:r>
            <w:r w:rsidRPr="00311245">
              <w:rPr>
                <w:rFonts w:cs="Arial"/>
                <w:szCs w:val="20"/>
              </w:rPr>
              <w:t>the goals and activities of the U</w:t>
            </w:r>
            <w:r>
              <w:rPr>
                <w:rFonts w:cs="Arial"/>
                <w:szCs w:val="20"/>
              </w:rPr>
              <w:t xml:space="preserve">nited </w:t>
            </w:r>
            <w:r w:rsidRPr="00311245">
              <w:rPr>
                <w:rFonts w:cs="Arial"/>
                <w:szCs w:val="20"/>
              </w:rPr>
              <w:t>N</w:t>
            </w:r>
            <w:r>
              <w:rPr>
                <w:rFonts w:cs="Arial"/>
                <w:szCs w:val="20"/>
              </w:rPr>
              <w:t>ations:</w:t>
            </w:r>
            <w:r w:rsidR="003C3FA8">
              <w:rPr>
                <w:rFonts w:cs="Arial"/>
                <w:szCs w:val="20"/>
              </w:rPr>
              <w:t xml:space="preserve"> </w:t>
            </w:r>
            <w:hyperlink r:id="rId67" w:history="1">
              <w:r w:rsidRPr="00311245">
                <w:rPr>
                  <w:rStyle w:val="Hyperlink"/>
                  <w:rFonts w:cs="Arial"/>
                  <w:szCs w:val="20"/>
                </w:rPr>
                <w:t>http://www.un.org/en/rights/index.shtml</w:t>
              </w:r>
            </w:hyperlink>
            <w:r w:rsidRPr="00311245">
              <w:rPr>
                <w:rFonts w:cs="Arial"/>
                <w:szCs w:val="20"/>
              </w:rPr>
              <w:t xml:space="preserve"> </w:t>
            </w:r>
          </w:p>
        </w:tc>
        <w:tc>
          <w:tcPr>
            <w:tcW w:w="1440" w:type="dxa"/>
            <w:tcBorders>
              <w:top w:val="single" w:sz="4" w:space="0" w:color="000000" w:themeColor="text1"/>
              <w:left w:val="single" w:sz="4" w:space="0" w:color="000000" w:themeColor="text1"/>
            </w:tcBorders>
            <w:shd w:val="clear" w:color="auto" w:fill="FFFFFF" w:themeFill="background1"/>
          </w:tcPr>
          <w:p w14:paraId="69F5F3E1" w14:textId="77777777" w:rsidR="001E6211" w:rsidRPr="009F6FAF" w:rsidRDefault="001E6211" w:rsidP="001E6211">
            <w:pPr>
              <w:tabs>
                <w:tab w:val="left" w:pos="0"/>
                <w:tab w:val="left" w:pos="3720"/>
              </w:tabs>
              <w:outlineLvl w:val="0"/>
              <w:rPr>
                <w:rFonts w:cs="Arial"/>
                <w:szCs w:val="20"/>
              </w:rPr>
            </w:pPr>
            <w:r>
              <w:rPr>
                <w:rFonts w:cs="Arial"/>
                <w:szCs w:val="20"/>
              </w:rPr>
              <w:t>5.3</w:t>
            </w:r>
          </w:p>
        </w:tc>
        <w:tc>
          <w:tcPr>
            <w:tcW w:w="1440" w:type="dxa"/>
            <w:tcBorders>
              <w:top w:val="single" w:sz="4" w:space="0" w:color="000000" w:themeColor="text1"/>
              <w:left w:val="single" w:sz="4" w:space="0" w:color="000000" w:themeColor="text1"/>
            </w:tcBorders>
            <w:shd w:val="clear" w:color="auto" w:fill="FFFFFF" w:themeFill="background1"/>
          </w:tcPr>
          <w:p w14:paraId="1B99F221" w14:textId="77777777" w:rsidR="001E6211" w:rsidRPr="009F6FAF" w:rsidRDefault="001E6211" w:rsidP="001E6211">
            <w:pPr>
              <w:tabs>
                <w:tab w:val="left" w:pos="0"/>
                <w:tab w:val="left" w:pos="3720"/>
              </w:tabs>
              <w:outlineLvl w:val="0"/>
              <w:rPr>
                <w:rFonts w:cs="Arial"/>
                <w:szCs w:val="20"/>
              </w:rPr>
            </w:pPr>
            <w:r>
              <w:rPr>
                <w:rFonts w:cs="Arial"/>
                <w:szCs w:val="20"/>
              </w:rPr>
              <w:t>n/a</w:t>
            </w:r>
          </w:p>
        </w:tc>
      </w:tr>
      <w:tr w:rsidR="001E6211" w:rsidRPr="00842155" w14:paraId="3A386DAA" w14:textId="77777777" w:rsidTr="00FD5474">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74BBE9CA" w14:textId="77777777" w:rsidR="001E6211" w:rsidRPr="00842155" w:rsidRDefault="001E6211" w:rsidP="001E6211">
            <w:pPr>
              <w:tabs>
                <w:tab w:val="left" w:pos="0"/>
                <w:tab w:val="left" w:pos="3720"/>
              </w:tabs>
              <w:outlineLvl w:val="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6804EBC8" w14:textId="77777777" w:rsidR="001E6211" w:rsidRPr="00842155" w:rsidRDefault="001E6211" w:rsidP="001E6211">
            <w:pPr>
              <w:tabs>
                <w:tab w:val="left" w:pos="0"/>
                <w:tab w:val="left" w:pos="3720"/>
              </w:tabs>
              <w:outlineLvl w:val="0"/>
              <w:rPr>
                <w:rFonts w:cs="Arial"/>
                <w:b/>
                <w:szCs w:val="20"/>
              </w:rPr>
            </w:pPr>
          </w:p>
        </w:tc>
        <w:tc>
          <w:tcPr>
            <w:tcW w:w="1440" w:type="dxa"/>
            <w:tcBorders>
              <w:left w:val="nil"/>
              <w:bottom w:val="single" w:sz="4" w:space="0" w:color="000000" w:themeColor="text1"/>
            </w:tcBorders>
            <w:shd w:val="clear" w:color="auto" w:fill="E6E6E6"/>
          </w:tcPr>
          <w:p w14:paraId="1FD64C2C" w14:textId="77777777" w:rsidR="001E6211" w:rsidRPr="00842155" w:rsidRDefault="001E6211" w:rsidP="001E6211">
            <w:pPr>
              <w:tabs>
                <w:tab w:val="left" w:pos="0"/>
                <w:tab w:val="left" w:pos="3720"/>
              </w:tabs>
              <w:outlineLvl w:val="0"/>
              <w:rPr>
                <w:rFonts w:cs="Arial"/>
                <w:b/>
                <w:szCs w:val="20"/>
              </w:rPr>
            </w:pPr>
          </w:p>
        </w:tc>
        <w:tc>
          <w:tcPr>
            <w:tcW w:w="1440" w:type="dxa"/>
            <w:tcBorders>
              <w:bottom w:val="single" w:sz="4" w:space="0" w:color="000000" w:themeColor="text1"/>
            </w:tcBorders>
            <w:shd w:val="clear" w:color="auto" w:fill="E6E6E6"/>
          </w:tcPr>
          <w:p w14:paraId="7B34F8C4" w14:textId="77777777" w:rsidR="001E6211" w:rsidRPr="00842155" w:rsidRDefault="001E6211" w:rsidP="001E6211">
            <w:pPr>
              <w:tabs>
                <w:tab w:val="left" w:pos="0"/>
                <w:tab w:val="left" w:pos="3720"/>
              </w:tabs>
              <w:outlineLvl w:val="0"/>
              <w:rPr>
                <w:rFonts w:cs="Arial"/>
                <w:b/>
                <w:szCs w:val="20"/>
              </w:rPr>
            </w:pPr>
          </w:p>
        </w:tc>
      </w:tr>
      <w:tr w:rsidR="001E6211" w:rsidRPr="00842155" w14:paraId="0EB5BDD2"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1D3F358" w14:textId="77777777" w:rsidR="001E6211" w:rsidRPr="005B10FE" w:rsidRDefault="001E6211" w:rsidP="001E6211">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5B2B2F9D" w14:textId="77777777" w:rsidR="001E6211" w:rsidRPr="005B10FE" w:rsidRDefault="001E6211" w:rsidP="001E6211">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22CE802A" w14:textId="77777777" w:rsidR="001E6211" w:rsidRPr="005B10FE" w:rsidRDefault="001E6211" w:rsidP="001E6211">
            <w:pPr>
              <w:rPr>
                <w:rFonts w:cs="Arial"/>
                <w:b/>
                <w:i/>
                <w:szCs w:val="20"/>
              </w:rPr>
            </w:pPr>
            <w:r w:rsidRPr="005B10FE">
              <w:rPr>
                <w:rFonts w:cs="Arial"/>
                <w:b/>
                <w:i/>
                <w:szCs w:val="20"/>
              </w:rPr>
              <w:t>Points/AIE/</w:t>
            </w:r>
          </w:p>
          <w:p w14:paraId="671794D6" w14:textId="77777777" w:rsidR="001E6211" w:rsidRPr="005B10FE" w:rsidRDefault="001E6211" w:rsidP="001E6211">
            <w:pPr>
              <w:rPr>
                <w:rFonts w:cs="Arial"/>
                <w:b/>
                <w:i/>
                <w:szCs w:val="20"/>
              </w:rPr>
            </w:pPr>
            <w:r w:rsidRPr="005B10FE">
              <w:rPr>
                <w:rFonts w:cs="Arial"/>
                <w:b/>
                <w:i/>
                <w:szCs w:val="20"/>
              </w:rPr>
              <w:t>Generic</w:t>
            </w:r>
          </w:p>
        </w:tc>
      </w:tr>
      <w:tr w:rsidR="001E6211" w:rsidRPr="00842155" w14:paraId="078D6E06" w14:textId="77777777" w:rsidTr="00FD5474">
        <w:tc>
          <w:tcPr>
            <w:tcW w:w="10170" w:type="dxa"/>
            <w:gridSpan w:val="2"/>
            <w:tcMar>
              <w:top w:w="115" w:type="dxa"/>
              <w:left w:w="115" w:type="dxa"/>
              <w:bottom w:w="115" w:type="dxa"/>
              <w:right w:w="115" w:type="dxa"/>
            </w:tcMar>
          </w:tcPr>
          <w:p w14:paraId="6D3FE03A" w14:textId="77777777" w:rsidR="001E6211" w:rsidRDefault="001E6211" w:rsidP="001E6211">
            <w:pPr>
              <w:tabs>
                <w:tab w:val="left" w:pos="2329"/>
              </w:tabs>
              <w:rPr>
                <w:rFonts w:cs="Arial"/>
                <w:b/>
                <w:szCs w:val="20"/>
              </w:rPr>
            </w:pPr>
            <w:r w:rsidRPr="00842155">
              <w:rPr>
                <w:rFonts w:cs="Arial"/>
                <w:b/>
                <w:szCs w:val="20"/>
              </w:rPr>
              <w:lastRenderedPageBreak/>
              <w:t>Discussion Question 1</w:t>
            </w:r>
            <w:r>
              <w:rPr>
                <w:rFonts w:cs="Arial"/>
                <w:b/>
                <w:szCs w:val="20"/>
              </w:rPr>
              <w:t>: Universal Declaration of Human Rights</w:t>
            </w:r>
          </w:p>
          <w:p w14:paraId="468A0117" w14:textId="77777777" w:rsidR="001E6211" w:rsidRDefault="001E6211" w:rsidP="001E6211">
            <w:pPr>
              <w:tabs>
                <w:tab w:val="left" w:pos="2329"/>
              </w:tabs>
              <w:rPr>
                <w:rFonts w:cs="Arial"/>
                <w:b/>
                <w:szCs w:val="20"/>
              </w:rPr>
            </w:pPr>
          </w:p>
          <w:p w14:paraId="3758981D" w14:textId="77777777" w:rsidR="00D24F2F" w:rsidRPr="002B676C" w:rsidRDefault="00D24F2F" w:rsidP="00D24F2F">
            <w:pPr>
              <w:tabs>
                <w:tab w:val="left" w:pos="2329"/>
              </w:tabs>
              <w:rPr>
                <w:rFonts w:cs="Arial"/>
                <w:szCs w:val="20"/>
              </w:rPr>
            </w:pPr>
            <w:r w:rsidRPr="008D16B8">
              <w:rPr>
                <w:rFonts w:cs="Arial"/>
                <w:b/>
                <w:szCs w:val="20"/>
              </w:rPr>
              <w:t>Read</w:t>
            </w:r>
            <w:r>
              <w:rPr>
                <w:rFonts w:cs="Arial"/>
                <w:szCs w:val="20"/>
              </w:rPr>
              <w:t xml:space="preserve"> the</w:t>
            </w:r>
            <w:r w:rsidRPr="002B676C">
              <w:rPr>
                <w:rFonts w:cs="Arial"/>
                <w:szCs w:val="20"/>
              </w:rPr>
              <w:t xml:space="preserve"> United Nations' Universal Declaration of Human Rights</w:t>
            </w:r>
            <w:r>
              <w:rPr>
                <w:rFonts w:cs="Arial"/>
                <w:szCs w:val="20"/>
              </w:rPr>
              <w:t>:</w:t>
            </w:r>
          </w:p>
          <w:p w14:paraId="5CD05252" w14:textId="77777777" w:rsidR="00D24F2F" w:rsidRPr="002B676C" w:rsidRDefault="00B04BCE" w:rsidP="00D24F2F">
            <w:pPr>
              <w:tabs>
                <w:tab w:val="left" w:pos="2329"/>
              </w:tabs>
              <w:rPr>
                <w:rFonts w:cs="Arial"/>
                <w:szCs w:val="20"/>
              </w:rPr>
            </w:pPr>
            <w:hyperlink r:id="rId68" w:history="1">
              <w:r w:rsidR="00D24F2F" w:rsidRPr="008B1AEC">
                <w:rPr>
                  <w:rStyle w:val="Hyperlink"/>
                  <w:rFonts w:cs="Arial"/>
                  <w:szCs w:val="20"/>
                </w:rPr>
                <w:t>http://www.bbc.co.uk/worldservice/people/features/ihavearightto/four_b/full_text.shtml</w:t>
              </w:r>
            </w:hyperlink>
            <w:r w:rsidR="00D24F2F">
              <w:rPr>
                <w:rFonts w:cs="Arial"/>
                <w:szCs w:val="20"/>
              </w:rPr>
              <w:t xml:space="preserve"> </w:t>
            </w:r>
          </w:p>
          <w:p w14:paraId="3EF30010" w14:textId="77777777" w:rsidR="00D24F2F" w:rsidRPr="002B676C" w:rsidRDefault="00D24F2F" w:rsidP="00D24F2F">
            <w:pPr>
              <w:tabs>
                <w:tab w:val="left" w:pos="2329"/>
              </w:tabs>
              <w:rPr>
                <w:rFonts w:cs="Arial"/>
                <w:szCs w:val="20"/>
              </w:rPr>
            </w:pPr>
          </w:p>
          <w:p w14:paraId="0B562B59" w14:textId="0FF82D56" w:rsidR="00D24F2F" w:rsidRDefault="00D24F2F" w:rsidP="00957F60">
            <w:pPr>
              <w:shd w:val="clear" w:color="auto" w:fill="FFFFFF" w:themeFill="background1"/>
              <w:tabs>
                <w:tab w:val="left" w:pos="2329"/>
              </w:tabs>
              <w:rPr>
                <w:rFonts w:cs="Arial"/>
                <w:szCs w:val="20"/>
              </w:rPr>
            </w:pPr>
            <w:r w:rsidRPr="002B676C">
              <w:rPr>
                <w:rFonts w:cs="Arial"/>
                <w:szCs w:val="20"/>
              </w:rPr>
              <w:t xml:space="preserve">The Universal Declaration of Human Rights identifies rights that everyone should have recognized, although in reality </w:t>
            </w:r>
            <w:r w:rsidR="00642D10">
              <w:rPr>
                <w:rFonts w:cs="Arial"/>
                <w:szCs w:val="20"/>
              </w:rPr>
              <w:t>many p</w:t>
            </w:r>
            <w:r w:rsidRPr="002B676C">
              <w:rPr>
                <w:rFonts w:cs="Arial"/>
                <w:szCs w:val="20"/>
              </w:rPr>
              <w:t>eople around the world live in societies where even the most basic rights are lacking. It was inspired by such historical precedents as the U.S. Bill of Rights, but goes further than these and other earlier rights documents in defining areas of basic human rights.</w:t>
            </w:r>
          </w:p>
          <w:p w14:paraId="03C9BE64" w14:textId="77777777" w:rsidR="00D24F2F" w:rsidRPr="002B676C" w:rsidRDefault="00D24F2F" w:rsidP="00957F60">
            <w:pPr>
              <w:shd w:val="clear" w:color="auto" w:fill="FFFFFF" w:themeFill="background1"/>
              <w:tabs>
                <w:tab w:val="left" w:pos="2329"/>
              </w:tabs>
              <w:rPr>
                <w:rFonts w:cs="Arial"/>
                <w:szCs w:val="20"/>
              </w:rPr>
            </w:pPr>
          </w:p>
          <w:p w14:paraId="6D99B99F" w14:textId="77777777" w:rsidR="001E6211" w:rsidRDefault="001E6211" w:rsidP="00957F60">
            <w:pPr>
              <w:shd w:val="clear" w:color="auto" w:fill="FFFFFF" w:themeFill="background1"/>
              <w:tabs>
                <w:tab w:val="left" w:pos="2329"/>
              </w:tabs>
              <w:rPr>
                <w:rFonts w:cs="Arial"/>
                <w:szCs w:val="20"/>
              </w:rPr>
            </w:pPr>
            <w:r w:rsidRPr="00875B5A">
              <w:rPr>
                <w:rFonts w:cs="Arial"/>
                <w:b/>
                <w:szCs w:val="20"/>
              </w:rPr>
              <w:t xml:space="preserve">Write </w:t>
            </w:r>
            <w:r w:rsidRPr="00875B5A">
              <w:rPr>
                <w:rFonts w:cs="Arial"/>
                <w:szCs w:val="20"/>
              </w:rPr>
              <w:t>a response to the following discussion question</w:t>
            </w:r>
            <w:r>
              <w:rPr>
                <w:rFonts w:cs="Arial"/>
                <w:szCs w:val="20"/>
              </w:rPr>
              <w:t>s</w:t>
            </w:r>
            <w:r w:rsidRPr="00875B5A">
              <w:rPr>
                <w:rFonts w:cs="Arial"/>
                <w:szCs w:val="20"/>
              </w:rPr>
              <w:t xml:space="preserve"> in the Discussion forum:</w:t>
            </w:r>
          </w:p>
          <w:p w14:paraId="3D730AEA" w14:textId="77777777" w:rsidR="001E6211" w:rsidRDefault="001E6211" w:rsidP="00957F60">
            <w:pPr>
              <w:pStyle w:val="NormalWeb"/>
              <w:shd w:val="clear" w:color="auto" w:fill="FFFFFF" w:themeFill="background1"/>
              <w:spacing w:before="0" w:after="0"/>
              <w:rPr>
                <w:rFonts w:ascii="Arial" w:hAnsi="Arial" w:cs="Arial"/>
                <w:b/>
                <w:color w:val="000000"/>
                <w:sz w:val="20"/>
                <w:szCs w:val="20"/>
              </w:rPr>
            </w:pPr>
          </w:p>
          <w:p w14:paraId="01767A1E" w14:textId="77777777" w:rsidR="00D24F2F" w:rsidRDefault="001E6211" w:rsidP="00957F60">
            <w:pPr>
              <w:pStyle w:val="AssignmentsLevel2"/>
              <w:shd w:val="clear" w:color="auto" w:fill="FFFFFF" w:themeFill="background1"/>
            </w:pPr>
            <w:r w:rsidRPr="00C17027">
              <w:t xml:space="preserve">Does the Universal Declaration of Human Rights go too far—that is, does it allow for a range of rights that’s too extensive? Not far enough? Or does it get it right? </w:t>
            </w:r>
          </w:p>
          <w:p w14:paraId="393792D6" w14:textId="77777777" w:rsidR="001E6211" w:rsidRPr="001E6211" w:rsidRDefault="001E6211" w:rsidP="00957F60">
            <w:pPr>
              <w:pStyle w:val="AssignmentsLevel2"/>
              <w:shd w:val="clear" w:color="auto" w:fill="FFFFFF" w:themeFill="background1"/>
            </w:pPr>
            <w:r w:rsidRPr="00C17027">
              <w:t>Draw upon what you’ve learned about rights and the ways that they’ve been violated to help you develop your ideas. How can we prevent human rights violations in the contemporary world?</w:t>
            </w:r>
          </w:p>
          <w:p w14:paraId="2408EF97" w14:textId="77777777" w:rsidR="001E6211" w:rsidRDefault="001E6211" w:rsidP="00957F60">
            <w:pPr>
              <w:pStyle w:val="NormalWeb"/>
              <w:shd w:val="clear" w:color="auto" w:fill="FFFFFF" w:themeFill="background1"/>
              <w:spacing w:before="0" w:after="0"/>
              <w:rPr>
                <w:rFonts w:ascii="Arial" w:hAnsi="Arial" w:cs="Arial"/>
                <w:color w:val="000000"/>
                <w:sz w:val="20"/>
                <w:szCs w:val="20"/>
              </w:rPr>
            </w:pPr>
          </w:p>
          <w:p w14:paraId="05DC3C9D" w14:textId="50D5AC5A" w:rsidR="001E6211" w:rsidRPr="009A47C9" w:rsidRDefault="001E6211" w:rsidP="00957F60">
            <w:pPr>
              <w:shd w:val="clear" w:color="auto" w:fill="FFFFFF" w:themeFill="background1"/>
              <w:tabs>
                <w:tab w:val="left" w:pos="2329"/>
              </w:tabs>
              <w:rPr>
                <w:rFonts w:cs="Arial"/>
                <w:szCs w:val="20"/>
              </w:rPr>
            </w:pPr>
            <w:r w:rsidRPr="009A47C9">
              <w:rPr>
                <w:rFonts w:cs="Arial"/>
                <w:i/>
                <w:szCs w:val="20"/>
              </w:rPr>
              <w:t>Note.</w:t>
            </w:r>
            <w:r w:rsidRPr="009A47C9">
              <w:rPr>
                <w:rFonts w:cs="Arial"/>
                <w:szCs w:val="20"/>
              </w:rPr>
              <w:t xml:space="preserve"> Initial answers to the discussion question must be substantive and in the range of 250-400 words. Any references used should</w:t>
            </w:r>
            <w:r>
              <w:rPr>
                <w:rFonts w:cs="Arial"/>
                <w:szCs w:val="20"/>
              </w:rPr>
              <w:t xml:space="preserve"> be properly cited following MLA</w:t>
            </w:r>
            <w:r w:rsidRPr="009A47C9">
              <w:rPr>
                <w:rFonts w:cs="Arial"/>
                <w:szCs w:val="20"/>
              </w:rPr>
              <w:t xml:space="preserve"> formatting guidelines. Initial discussion question responses are due by 11:59 p.m. (Eastern </w:t>
            </w:r>
            <w:r w:rsidR="00ED33AB">
              <w:rPr>
                <w:rFonts w:cs="Arial"/>
                <w:szCs w:val="20"/>
              </w:rPr>
              <w:t>t</w:t>
            </w:r>
            <w:r w:rsidRPr="009A47C9">
              <w:rPr>
                <w:rFonts w:cs="Arial"/>
                <w:szCs w:val="20"/>
              </w:rPr>
              <w:t>ime) on Thursday.</w:t>
            </w:r>
          </w:p>
          <w:p w14:paraId="6D0E14D2" w14:textId="77777777" w:rsidR="001E6211" w:rsidRPr="009A47C9" w:rsidRDefault="001E6211" w:rsidP="00957F60">
            <w:pPr>
              <w:shd w:val="clear" w:color="auto" w:fill="FFFFFF" w:themeFill="background1"/>
              <w:tabs>
                <w:tab w:val="left" w:pos="2329"/>
              </w:tabs>
              <w:rPr>
                <w:rFonts w:cs="Arial"/>
                <w:szCs w:val="20"/>
              </w:rPr>
            </w:pPr>
            <w:r w:rsidRPr="009A47C9">
              <w:rPr>
                <w:rFonts w:cs="Arial"/>
                <w:szCs w:val="20"/>
              </w:rPr>
              <w:tab/>
            </w:r>
          </w:p>
          <w:p w14:paraId="5041A88F" w14:textId="3041C87F" w:rsidR="001E6211" w:rsidRPr="009363CB" w:rsidRDefault="001E6211" w:rsidP="00957F60">
            <w:pPr>
              <w:pStyle w:val="NormalWeb"/>
              <w:shd w:val="clear" w:color="auto" w:fill="FFFFFF" w:themeFill="background1"/>
              <w:spacing w:before="0" w:after="0"/>
              <w:rPr>
                <w:rFonts w:ascii="Arial" w:hAnsi="Arial" w:cs="Arial"/>
                <w:color w:val="000000"/>
                <w:sz w:val="20"/>
                <w:szCs w:val="20"/>
              </w:rPr>
            </w:pPr>
            <w:r w:rsidRPr="009A47C9">
              <w:rPr>
                <w:rFonts w:ascii="Arial" w:hAnsi="Arial" w:cs="Arial"/>
                <w:b/>
                <w:sz w:val="20"/>
                <w:szCs w:val="20"/>
              </w:rPr>
              <w:t>Write</w:t>
            </w:r>
            <w:r w:rsidRPr="009A47C9">
              <w:rPr>
                <w:rFonts w:ascii="Arial" w:hAnsi="Arial" w:cs="Arial"/>
                <w:sz w:val="20"/>
                <w:szCs w:val="20"/>
              </w:rPr>
              <w:t xml:space="preserve"> a substantive response to a minimum of three different students. All responses must be posted by 11:59 p.m. (Eastern </w:t>
            </w:r>
            <w:r w:rsidR="00ED33AB">
              <w:rPr>
                <w:rFonts w:ascii="Arial" w:hAnsi="Arial" w:cs="Arial"/>
                <w:sz w:val="20"/>
                <w:szCs w:val="20"/>
              </w:rPr>
              <w:t>t</w:t>
            </w:r>
            <w:r w:rsidRPr="009A47C9">
              <w:rPr>
                <w:rFonts w:ascii="Arial" w:hAnsi="Arial" w:cs="Arial"/>
                <w:sz w:val="20"/>
                <w:szCs w:val="20"/>
              </w:rPr>
              <w:t>ime) on Sunday.</w:t>
            </w:r>
          </w:p>
        </w:tc>
        <w:tc>
          <w:tcPr>
            <w:tcW w:w="1440" w:type="dxa"/>
          </w:tcPr>
          <w:p w14:paraId="01EC61ED" w14:textId="77777777" w:rsidR="001E6211" w:rsidRPr="00842155" w:rsidRDefault="001E6211" w:rsidP="001E6211">
            <w:pPr>
              <w:tabs>
                <w:tab w:val="left" w:pos="2329"/>
              </w:tabs>
              <w:rPr>
                <w:rFonts w:cs="Arial"/>
                <w:szCs w:val="20"/>
              </w:rPr>
            </w:pPr>
            <w:r>
              <w:rPr>
                <w:rFonts w:cs="Arial"/>
                <w:szCs w:val="20"/>
              </w:rPr>
              <w:t>5.3</w:t>
            </w:r>
          </w:p>
        </w:tc>
        <w:tc>
          <w:tcPr>
            <w:tcW w:w="1440" w:type="dxa"/>
          </w:tcPr>
          <w:p w14:paraId="64756AC2" w14:textId="77777777" w:rsidR="001E6211" w:rsidRPr="00842155" w:rsidRDefault="001E6211" w:rsidP="001E6211">
            <w:pPr>
              <w:tabs>
                <w:tab w:val="left" w:pos="2329"/>
              </w:tabs>
              <w:rPr>
                <w:rFonts w:cs="Arial"/>
                <w:szCs w:val="20"/>
              </w:rPr>
            </w:pPr>
            <w:r w:rsidRPr="004625A0">
              <w:rPr>
                <w:rFonts w:cs="Arial"/>
                <w:szCs w:val="20"/>
              </w:rPr>
              <w:t xml:space="preserve">1 posting and responding to 3 students = </w:t>
            </w:r>
            <w:r w:rsidRPr="00DD52E9">
              <w:rPr>
                <w:rFonts w:cs="Arial"/>
                <w:b/>
                <w:szCs w:val="20"/>
              </w:rPr>
              <w:t>1.5 hours</w:t>
            </w:r>
          </w:p>
        </w:tc>
      </w:tr>
      <w:tr w:rsidR="001E6211" w:rsidRPr="00842155" w14:paraId="2A7FE06D" w14:textId="77777777" w:rsidTr="00FD5474">
        <w:tc>
          <w:tcPr>
            <w:tcW w:w="10170" w:type="dxa"/>
            <w:gridSpan w:val="2"/>
            <w:tcMar>
              <w:top w:w="115" w:type="dxa"/>
              <w:left w:w="115" w:type="dxa"/>
              <w:bottom w:w="115" w:type="dxa"/>
              <w:right w:w="115" w:type="dxa"/>
            </w:tcMar>
          </w:tcPr>
          <w:p w14:paraId="57C2829E" w14:textId="77777777" w:rsidR="001E6211" w:rsidRDefault="001E6211" w:rsidP="001E6211">
            <w:pPr>
              <w:tabs>
                <w:tab w:val="left" w:pos="2329"/>
              </w:tabs>
              <w:rPr>
                <w:rFonts w:cs="Arial"/>
                <w:b/>
                <w:szCs w:val="20"/>
              </w:rPr>
            </w:pPr>
            <w:r>
              <w:rPr>
                <w:rFonts w:cs="Arial"/>
                <w:b/>
                <w:szCs w:val="20"/>
              </w:rPr>
              <w:t>Discussion Question 2</w:t>
            </w:r>
            <w:r w:rsidR="00631593">
              <w:rPr>
                <w:rFonts w:cs="Arial"/>
                <w:b/>
                <w:szCs w:val="20"/>
              </w:rPr>
              <w:t>: Course Reflection</w:t>
            </w:r>
          </w:p>
          <w:p w14:paraId="5C19C834" w14:textId="77777777" w:rsidR="001E6211" w:rsidRDefault="001E6211" w:rsidP="001E6211">
            <w:pPr>
              <w:tabs>
                <w:tab w:val="left" w:pos="2329"/>
              </w:tabs>
              <w:rPr>
                <w:rFonts w:cs="Arial"/>
                <w:b/>
                <w:szCs w:val="20"/>
              </w:rPr>
            </w:pPr>
          </w:p>
          <w:p w14:paraId="642266CE" w14:textId="77777777" w:rsidR="001E6211" w:rsidRDefault="001E6211" w:rsidP="001E6211">
            <w:pPr>
              <w:tabs>
                <w:tab w:val="left" w:pos="2329"/>
              </w:tabs>
              <w:rPr>
                <w:rFonts w:cs="Arial"/>
                <w:szCs w:val="20"/>
              </w:rPr>
            </w:pPr>
            <w:r w:rsidRPr="00875B5A">
              <w:rPr>
                <w:rFonts w:cs="Arial"/>
                <w:b/>
                <w:szCs w:val="20"/>
              </w:rPr>
              <w:t xml:space="preserve">Write </w:t>
            </w:r>
            <w:r w:rsidRPr="00875B5A">
              <w:rPr>
                <w:rFonts w:cs="Arial"/>
                <w:szCs w:val="20"/>
              </w:rPr>
              <w:t>a response to the following discussion question</w:t>
            </w:r>
            <w:r>
              <w:rPr>
                <w:rFonts w:cs="Arial"/>
                <w:szCs w:val="20"/>
              </w:rPr>
              <w:t>s</w:t>
            </w:r>
            <w:r w:rsidRPr="00875B5A">
              <w:rPr>
                <w:rFonts w:cs="Arial"/>
                <w:szCs w:val="20"/>
              </w:rPr>
              <w:t xml:space="preserve"> in the Discussion forum:</w:t>
            </w:r>
          </w:p>
          <w:p w14:paraId="16CEC69A" w14:textId="77777777" w:rsidR="001E6211" w:rsidRDefault="001E6211" w:rsidP="001E6211">
            <w:pPr>
              <w:tabs>
                <w:tab w:val="left" w:pos="2329"/>
              </w:tabs>
              <w:rPr>
                <w:rFonts w:cs="Arial"/>
                <w:szCs w:val="20"/>
              </w:rPr>
            </w:pPr>
          </w:p>
          <w:p w14:paraId="15A5CCA7" w14:textId="56811DE3" w:rsidR="001E6211" w:rsidRDefault="001E6211" w:rsidP="008D16B8">
            <w:pPr>
              <w:pStyle w:val="AssignmentsLevel2"/>
            </w:pPr>
            <w:r w:rsidRPr="006F460C">
              <w:t>One of the goals of this course has been to show you history can be integrated into your way of encountering and understanding the world differently from what you may have considered before</w:t>
            </w:r>
            <w:r w:rsidR="005B4274">
              <w:t xml:space="preserve">. </w:t>
            </w:r>
            <w:r w:rsidRPr="006F460C">
              <w:t>Rather than have you attempt to memorize and regurgitate specific details about who did what where</w:t>
            </w:r>
            <w:r w:rsidR="00ED33AB">
              <w:t>,</w:t>
            </w:r>
            <w:r w:rsidRPr="006F460C">
              <w:t xml:space="preserve"> when</w:t>
            </w:r>
            <w:r w:rsidR="00ED33AB">
              <w:t>,</w:t>
            </w:r>
            <w:r w:rsidRPr="006F460C">
              <w:t xml:space="preserve"> and how, the approach in this course has been to have you consider and critically analyze historical knowledge, narratives, and events in various contexts—that is, at different times, in different places, among diffe</w:t>
            </w:r>
            <w:r>
              <w:t>rent groups of people. In what ways h</w:t>
            </w:r>
            <w:r w:rsidRPr="006F460C">
              <w:t>as your understanding of history been changed or been reinforced through this material</w:t>
            </w:r>
            <w:r w:rsidR="005B4274">
              <w:t xml:space="preserve">? </w:t>
            </w:r>
          </w:p>
          <w:p w14:paraId="14A8D9D1" w14:textId="77777777" w:rsidR="001E6211" w:rsidRDefault="001E6211" w:rsidP="001E6211">
            <w:pPr>
              <w:tabs>
                <w:tab w:val="left" w:pos="2329"/>
              </w:tabs>
              <w:rPr>
                <w:rFonts w:cs="Arial"/>
                <w:szCs w:val="20"/>
              </w:rPr>
            </w:pPr>
          </w:p>
          <w:p w14:paraId="2CB8F4C7" w14:textId="66B574C5" w:rsidR="001E6211" w:rsidRPr="009A47C9" w:rsidRDefault="001E6211" w:rsidP="00957F60">
            <w:pPr>
              <w:shd w:val="clear" w:color="auto" w:fill="FFFFFF" w:themeFill="background1"/>
              <w:tabs>
                <w:tab w:val="left" w:pos="2329"/>
              </w:tabs>
              <w:rPr>
                <w:rFonts w:cs="Arial"/>
                <w:szCs w:val="20"/>
              </w:rPr>
            </w:pPr>
            <w:r w:rsidRPr="009A47C9">
              <w:rPr>
                <w:rFonts w:cs="Arial"/>
                <w:i/>
                <w:szCs w:val="20"/>
              </w:rPr>
              <w:t>Note.</w:t>
            </w:r>
            <w:r w:rsidRPr="009A47C9">
              <w:rPr>
                <w:rFonts w:cs="Arial"/>
                <w:szCs w:val="20"/>
              </w:rPr>
              <w:t xml:space="preserve"> Initial answers to the discussion question must be substantive and in the range of 250-400 words. Any references used should</w:t>
            </w:r>
            <w:r>
              <w:rPr>
                <w:rFonts w:cs="Arial"/>
                <w:szCs w:val="20"/>
              </w:rPr>
              <w:t xml:space="preserve"> be properly cited following MLA</w:t>
            </w:r>
            <w:r w:rsidRPr="009A47C9">
              <w:rPr>
                <w:rFonts w:cs="Arial"/>
                <w:szCs w:val="20"/>
              </w:rPr>
              <w:t xml:space="preserve"> formatting guidelines. Initial discussion question responses are due by 11:59 p.m. (Eastern </w:t>
            </w:r>
            <w:r w:rsidR="00ED33AB">
              <w:rPr>
                <w:rFonts w:cs="Arial"/>
                <w:szCs w:val="20"/>
              </w:rPr>
              <w:t>t</w:t>
            </w:r>
            <w:r w:rsidRPr="009A47C9">
              <w:rPr>
                <w:rFonts w:cs="Arial"/>
                <w:szCs w:val="20"/>
              </w:rPr>
              <w:t>ime) on Thursday.</w:t>
            </w:r>
          </w:p>
          <w:p w14:paraId="4E934591" w14:textId="77777777" w:rsidR="001E6211" w:rsidRPr="009A47C9" w:rsidRDefault="001E6211" w:rsidP="00957F60">
            <w:pPr>
              <w:shd w:val="clear" w:color="auto" w:fill="FFFFFF" w:themeFill="background1"/>
              <w:tabs>
                <w:tab w:val="left" w:pos="2329"/>
              </w:tabs>
              <w:rPr>
                <w:rFonts w:cs="Arial"/>
                <w:szCs w:val="20"/>
              </w:rPr>
            </w:pPr>
            <w:r w:rsidRPr="009A47C9">
              <w:rPr>
                <w:rFonts w:cs="Arial"/>
                <w:szCs w:val="20"/>
              </w:rPr>
              <w:lastRenderedPageBreak/>
              <w:tab/>
            </w:r>
          </w:p>
          <w:p w14:paraId="02E0AC43" w14:textId="5A4D9217" w:rsidR="001E6211" w:rsidRPr="009363CB" w:rsidRDefault="001E6211" w:rsidP="00957F60">
            <w:pPr>
              <w:pStyle w:val="NormalWeb"/>
              <w:shd w:val="clear" w:color="auto" w:fill="FFFFFF" w:themeFill="background1"/>
              <w:spacing w:before="0" w:after="0"/>
              <w:rPr>
                <w:rFonts w:ascii="Arial" w:hAnsi="Arial" w:cs="Arial"/>
                <w:color w:val="000000"/>
                <w:sz w:val="20"/>
                <w:szCs w:val="20"/>
              </w:rPr>
            </w:pPr>
            <w:r w:rsidRPr="009A47C9">
              <w:rPr>
                <w:rFonts w:ascii="Arial" w:hAnsi="Arial" w:cs="Arial"/>
                <w:b/>
                <w:sz w:val="20"/>
                <w:szCs w:val="20"/>
              </w:rPr>
              <w:t>Write</w:t>
            </w:r>
            <w:r w:rsidRPr="009A47C9">
              <w:rPr>
                <w:rFonts w:ascii="Arial" w:hAnsi="Arial" w:cs="Arial"/>
                <w:sz w:val="20"/>
                <w:szCs w:val="20"/>
              </w:rPr>
              <w:t xml:space="preserve"> a substantive response to a minimum of three different students. All responses must be posted by 11:59 p.m. (Eastern </w:t>
            </w:r>
            <w:r w:rsidR="00ED33AB">
              <w:rPr>
                <w:rFonts w:ascii="Arial" w:hAnsi="Arial" w:cs="Arial"/>
                <w:sz w:val="20"/>
                <w:szCs w:val="20"/>
              </w:rPr>
              <w:t>t</w:t>
            </w:r>
            <w:r w:rsidRPr="009A47C9">
              <w:rPr>
                <w:rFonts w:ascii="Arial" w:hAnsi="Arial" w:cs="Arial"/>
                <w:sz w:val="20"/>
                <w:szCs w:val="20"/>
              </w:rPr>
              <w:t>ime) on Sunday.</w:t>
            </w:r>
          </w:p>
        </w:tc>
        <w:tc>
          <w:tcPr>
            <w:tcW w:w="1440" w:type="dxa"/>
          </w:tcPr>
          <w:p w14:paraId="003D3EFD" w14:textId="77777777" w:rsidR="001E6211" w:rsidRPr="00842155" w:rsidRDefault="001E6211" w:rsidP="001E6211">
            <w:pPr>
              <w:tabs>
                <w:tab w:val="left" w:pos="2329"/>
              </w:tabs>
              <w:rPr>
                <w:rFonts w:cs="Arial"/>
                <w:szCs w:val="20"/>
              </w:rPr>
            </w:pPr>
            <w:r>
              <w:rPr>
                <w:rFonts w:cs="Arial"/>
                <w:szCs w:val="20"/>
              </w:rPr>
              <w:lastRenderedPageBreak/>
              <w:t>5.4</w:t>
            </w:r>
          </w:p>
        </w:tc>
        <w:tc>
          <w:tcPr>
            <w:tcW w:w="1440" w:type="dxa"/>
          </w:tcPr>
          <w:p w14:paraId="48A62FAD" w14:textId="77777777" w:rsidR="001E6211" w:rsidRPr="00842155" w:rsidRDefault="001E6211" w:rsidP="001E6211">
            <w:pPr>
              <w:tabs>
                <w:tab w:val="left" w:pos="2329"/>
              </w:tabs>
              <w:rPr>
                <w:rFonts w:cs="Arial"/>
                <w:szCs w:val="20"/>
              </w:rPr>
            </w:pPr>
            <w:r w:rsidRPr="004625A0">
              <w:rPr>
                <w:rFonts w:cs="Arial"/>
                <w:szCs w:val="20"/>
              </w:rPr>
              <w:t xml:space="preserve">1 posting and responding to 3 students = </w:t>
            </w:r>
            <w:r w:rsidRPr="00DD52E9">
              <w:rPr>
                <w:rFonts w:cs="Arial"/>
                <w:b/>
                <w:szCs w:val="20"/>
              </w:rPr>
              <w:t>1.5 hours</w:t>
            </w:r>
          </w:p>
        </w:tc>
      </w:tr>
      <w:tr w:rsidR="001E6211" w:rsidRPr="007F339F" w14:paraId="66B31119" w14:textId="77777777" w:rsidTr="00CE34E5">
        <w:tc>
          <w:tcPr>
            <w:tcW w:w="10170" w:type="dxa"/>
            <w:gridSpan w:val="2"/>
            <w:shd w:val="clear" w:color="auto" w:fill="auto"/>
            <w:tcMar>
              <w:top w:w="115" w:type="dxa"/>
              <w:left w:w="115" w:type="dxa"/>
              <w:bottom w:w="115" w:type="dxa"/>
              <w:right w:w="115" w:type="dxa"/>
            </w:tcMar>
          </w:tcPr>
          <w:p w14:paraId="06D1845A" w14:textId="40CBEE31" w:rsidR="001E6211" w:rsidRDefault="001E6211" w:rsidP="001E6211">
            <w:pPr>
              <w:tabs>
                <w:tab w:val="left" w:pos="2329"/>
              </w:tabs>
              <w:rPr>
                <w:rFonts w:cs="Arial"/>
                <w:b/>
                <w:szCs w:val="20"/>
              </w:rPr>
            </w:pPr>
            <w:r>
              <w:rPr>
                <w:rFonts w:cs="Arial"/>
                <w:b/>
                <w:szCs w:val="20"/>
              </w:rPr>
              <w:t xml:space="preserve">Can </w:t>
            </w:r>
            <w:r w:rsidR="00731FD3" w:rsidRPr="00731FD3">
              <w:rPr>
                <w:b/>
              </w:rPr>
              <w:t>How Can Historical Understanding Change the World</w:t>
            </w:r>
            <w:r>
              <w:rPr>
                <w:rFonts w:cs="Arial"/>
                <w:b/>
                <w:szCs w:val="20"/>
              </w:rPr>
              <w:t>? Final Project</w:t>
            </w:r>
          </w:p>
          <w:p w14:paraId="2ECF2080" w14:textId="77777777" w:rsidR="00D47F8F" w:rsidRDefault="00D47F8F" w:rsidP="001E6211">
            <w:pPr>
              <w:tabs>
                <w:tab w:val="left" w:pos="2329"/>
              </w:tabs>
              <w:rPr>
                <w:rFonts w:cs="Arial"/>
                <w:b/>
                <w:szCs w:val="20"/>
              </w:rPr>
            </w:pPr>
          </w:p>
          <w:p w14:paraId="5B1EA3FE" w14:textId="77777777" w:rsidR="003E7675" w:rsidRPr="003E7675" w:rsidRDefault="00D47F8F" w:rsidP="003E7675">
            <w:pPr>
              <w:tabs>
                <w:tab w:val="left" w:pos="2329"/>
              </w:tabs>
              <w:rPr>
                <w:rFonts w:cs="Arial"/>
                <w:szCs w:val="20"/>
              </w:rPr>
            </w:pPr>
            <w:r>
              <w:rPr>
                <w:rFonts w:cs="Arial"/>
                <w:b/>
                <w:szCs w:val="20"/>
              </w:rPr>
              <w:t xml:space="preserve">Resource: </w:t>
            </w:r>
            <w:r w:rsidR="003E7675">
              <w:rPr>
                <w:rFonts w:cs="Arial"/>
                <w:szCs w:val="20"/>
              </w:rPr>
              <w:t xml:space="preserve">Performance Guide in the </w:t>
            </w:r>
            <w:r w:rsidR="003E7675" w:rsidRPr="003E7675">
              <w:rPr>
                <w:rFonts w:cs="Arial"/>
                <w:b/>
                <w:szCs w:val="20"/>
              </w:rPr>
              <w:t>Final Project Instructions</w:t>
            </w:r>
          </w:p>
          <w:p w14:paraId="41862AC7" w14:textId="77777777" w:rsidR="001E6211" w:rsidRDefault="001E6211" w:rsidP="001E6211">
            <w:pPr>
              <w:tabs>
                <w:tab w:val="left" w:pos="2329"/>
              </w:tabs>
              <w:rPr>
                <w:rFonts w:cs="Arial"/>
                <w:b/>
                <w:szCs w:val="20"/>
              </w:rPr>
            </w:pPr>
          </w:p>
          <w:p w14:paraId="5323F686" w14:textId="77777777" w:rsidR="00CE34E5" w:rsidRDefault="00CE34E5" w:rsidP="00CE34E5">
            <w:pPr>
              <w:tabs>
                <w:tab w:val="left" w:pos="2329"/>
              </w:tabs>
            </w:pPr>
            <w:r>
              <w:t>In Week 1 you selected a societal change that you hope to see happen in your lifetime.</w:t>
            </w:r>
          </w:p>
          <w:p w14:paraId="25B5518A" w14:textId="77777777" w:rsidR="00CE34E5" w:rsidRDefault="00CE34E5" w:rsidP="00CE34E5">
            <w:pPr>
              <w:tabs>
                <w:tab w:val="left" w:pos="2329"/>
              </w:tabs>
            </w:pPr>
          </w:p>
          <w:p w14:paraId="3805F353" w14:textId="77777777" w:rsidR="00CE34E5" w:rsidRDefault="00CE34E5" w:rsidP="00CE34E5">
            <w:pPr>
              <w:tabs>
                <w:tab w:val="left" w:pos="2329"/>
              </w:tabs>
            </w:pPr>
            <w:r w:rsidRPr="00FA6C94">
              <w:t xml:space="preserve">For your final project you will create a </w:t>
            </w:r>
            <w:r>
              <w:t xml:space="preserve">narrated slide </w:t>
            </w:r>
            <w:r w:rsidRPr="00FA6C94">
              <w:t xml:space="preserve">presentation persuading your audience that lessons from history can pave the way for this societal change to happen. Your presentation should be 10-15 minutes long and </w:t>
            </w:r>
            <w:r>
              <w:t xml:space="preserve">each slide should include audio to deliver the presentation to your </w:t>
            </w:r>
            <w:r w:rsidR="003C3FA8">
              <w:t>instructor</w:t>
            </w:r>
            <w:r>
              <w:t xml:space="preserve"> and peers. You can choose the delivery method for your presentation, as long as you can share a public link to the presentation in Blackboard so it can be viewed by your instructor and classmates. Some examples include:</w:t>
            </w:r>
          </w:p>
          <w:p w14:paraId="575488F9" w14:textId="77777777" w:rsidR="00CE34E5" w:rsidRDefault="00CE34E5" w:rsidP="00CE34E5">
            <w:pPr>
              <w:tabs>
                <w:tab w:val="left" w:pos="2329"/>
              </w:tabs>
            </w:pPr>
          </w:p>
          <w:p w14:paraId="61179FC8" w14:textId="77777777" w:rsidR="00CE34E5" w:rsidRPr="0095216B" w:rsidRDefault="00CE34E5" w:rsidP="008D16B8">
            <w:pPr>
              <w:pStyle w:val="AssignmentsLevel2"/>
            </w:pPr>
            <w:r>
              <w:t>Narrated PowerPoint p</w:t>
            </w:r>
            <w:r w:rsidRPr="00473844">
              <w:t>resentation</w:t>
            </w:r>
            <w:r>
              <w:t>, exported as a video and u</w:t>
            </w:r>
            <w:r w:rsidRPr="0095216B">
              <w:t>ploaded to YouTube</w:t>
            </w:r>
            <w:r>
              <w:t xml:space="preserve"> or u</w:t>
            </w:r>
            <w:r w:rsidRPr="0095216B">
              <w:t>ploaded to Google Drive</w:t>
            </w:r>
            <w:r>
              <w:t xml:space="preserve"> (</w:t>
            </w:r>
            <w:r w:rsidRPr="0095216B">
              <w:rPr>
                <w:i/>
              </w:rPr>
              <w:t>Note</w:t>
            </w:r>
            <w:r>
              <w:t>. You have YouTube and Google Drive accounts through the same login as your school email.)</w:t>
            </w:r>
          </w:p>
          <w:p w14:paraId="6259A800" w14:textId="77777777" w:rsidR="00CE34E5" w:rsidRDefault="00CE34E5" w:rsidP="008D16B8">
            <w:pPr>
              <w:pStyle w:val="AssignmentsLevel2"/>
            </w:pPr>
            <w:r>
              <w:t>Voicethread (free account required)</w:t>
            </w:r>
          </w:p>
          <w:p w14:paraId="248EFADE" w14:textId="77777777" w:rsidR="00CE34E5" w:rsidRPr="00D0637C" w:rsidRDefault="00CE34E5" w:rsidP="008D16B8">
            <w:pPr>
              <w:pStyle w:val="AssignmentsLevel2"/>
            </w:pPr>
            <w:r w:rsidRPr="00473844">
              <w:t xml:space="preserve">Prezi </w:t>
            </w:r>
            <w:r>
              <w:t>(free account required)</w:t>
            </w:r>
          </w:p>
          <w:p w14:paraId="1C3ADB96" w14:textId="77777777" w:rsidR="00CE34E5" w:rsidRPr="00FA6C94" w:rsidRDefault="00CE34E5" w:rsidP="00CE34E5">
            <w:pPr>
              <w:tabs>
                <w:tab w:val="left" w:pos="2329"/>
              </w:tabs>
            </w:pPr>
          </w:p>
          <w:p w14:paraId="1906C12B" w14:textId="77777777" w:rsidR="00CE34E5" w:rsidRPr="00FA6C94" w:rsidRDefault="00CE34E5" w:rsidP="00CE34E5">
            <w:pPr>
              <w:tabs>
                <w:tab w:val="left" w:pos="2329"/>
              </w:tabs>
            </w:pPr>
            <w:r w:rsidRPr="00576161">
              <w:rPr>
                <w:b/>
              </w:rPr>
              <w:t xml:space="preserve">Answer </w:t>
            </w:r>
            <w:r w:rsidRPr="00FA6C94">
              <w:t>the following questions in your presentation:</w:t>
            </w:r>
          </w:p>
          <w:p w14:paraId="332D4086" w14:textId="77777777" w:rsidR="00CE34E5" w:rsidRPr="00FA6C94" w:rsidRDefault="00CE34E5" w:rsidP="00CE34E5">
            <w:pPr>
              <w:tabs>
                <w:tab w:val="left" w:pos="2329"/>
              </w:tabs>
            </w:pPr>
          </w:p>
          <w:p w14:paraId="6A112D78" w14:textId="77777777" w:rsidR="00CE34E5" w:rsidRPr="00FA6C94" w:rsidRDefault="00CE34E5" w:rsidP="008D16B8">
            <w:pPr>
              <w:pStyle w:val="AssignmentsLevel2"/>
            </w:pPr>
            <w:r w:rsidRPr="00FA6C94">
              <w:t>What is the history behind the desire for this change?</w:t>
            </w:r>
          </w:p>
          <w:p w14:paraId="300A37CD" w14:textId="77777777" w:rsidR="00CE34E5" w:rsidRPr="00FA6C94" w:rsidRDefault="00CE34E5" w:rsidP="008D16B8">
            <w:pPr>
              <w:pStyle w:val="AssignmentsLevel2"/>
            </w:pPr>
            <w:r w:rsidRPr="00FA6C94">
              <w:t>What are the conflicting perspectives regarding this change?</w:t>
            </w:r>
          </w:p>
          <w:p w14:paraId="130B79D5" w14:textId="77777777" w:rsidR="00CE34E5" w:rsidRPr="00FA6C94" w:rsidRDefault="00CE34E5" w:rsidP="008D16B8">
            <w:pPr>
              <w:pStyle w:val="AssignmentsLevel2"/>
            </w:pPr>
            <w:r w:rsidRPr="00FA6C94">
              <w:t>Find and describe parallels throughout history of this type of change</w:t>
            </w:r>
            <w:r w:rsidR="005B4274">
              <w:t xml:space="preserve">. </w:t>
            </w:r>
          </w:p>
          <w:p w14:paraId="3A4DA95C" w14:textId="77777777" w:rsidR="00CE34E5" w:rsidRPr="00FA6C94" w:rsidRDefault="00CE34E5" w:rsidP="008D16B8">
            <w:pPr>
              <w:pStyle w:val="AssignmentsLevel2"/>
            </w:pPr>
            <w:r w:rsidRPr="00FA6C94">
              <w:t>What did you learn from the oral history you collected? Did this affect your ideas about the validity of oral history?</w:t>
            </w:r>
          </w:p>
          <w:p w14:paraId="5067051D" w14:textId="77777777" w:rsidR="00CE34E5" w:rsidRPr="00FA6C94" w:rsidRDefault="00CE34E5" w:rsidP="008D16B8">
            <w:pPr>
              <w:pStyle w:val="AssignmentsLevel2"/>
            </w:pPr>
            <w:r w:rsidRPr="00FA6C94">
              <w:t>If the change occurs, how do you hope its history will be presented in textbooks?</w:t>
            </w:r>
          </w:p>
          <w:p w14:paraId="1B3C0972" w14:textId="77777777" w:rsidR="00CE34E5" w:rsidRPr="00FA6C94" w:rsidRDefault="00CE34E5" w:rsidP="008D16B8">
            <w:pPr>
              <w:pStyle w:val="AssignmentsLevel2"/>
            </w:pPr>
            <w:r w:rsidRPr="00FA6C94">
              <w:t xml:space="preserve">Why is this change needed in the contemporary world? </w:t>
            </w:r>
          </w:p>
          <w:p w14:paraId="69432112" w14:textId="77777777" w:rsidR="00CE34E5" w:rsidRPr="00FA6C94" w:rsidRDefault="00CE34E5" w:rsidP="00CE34E5"/>
          <w:p w14:paraId="4F589464" w14:textId="77777777" w:rsidR="00CE34E5" w:rsidRDefault="00CE34E5" w:rsidP="00CE34E5">
            <w:r w:rsidRPr="00576161">
              <w:rPr>
                <w:b/>
              </w:rPr>
              <w:t>Include</w:t>
            </w:r>
            <w:r w:rsidRPr="00FA6C94">
              <w:t xml:space="preserve"> an introduction and conclusion in your presentation. </w:t>
            </w:r>
          </w:p>
          <w:p w14:paraId="1441ACE7" w14:textId="77777777" w:rsidR="00CE34E5" w:rsidRDefault="00CE34E5" w:rsidP="00CE34E5"/>
          <w:p w14:paraId="3692D4F6" w14:textId="77777777" w:rsidR="00CE34E5" w:rsidRDefault="00CE34E5" w:rsidP="00CE34E5">
            <w:r w:rsidRPr="00576161">
              <w:rPr>
                <w:b/>
              </w:rPr>
              <w:t>Include</w:t>
            </w:r>
            <w:r>
              <w:t xml:space="preserve"> in-text citations and a Works Cited slide in MLA format. You should use 5 sources plus your oral history as research for your project.</w:t>
            </w:r>
          </w:p>
          <w:p w14:paraId="3A00C04D" w14:textId="77777777" w:rsidR="00CE34E5" w:rsidRDefault="00CE34E5" w:rsidP="00CE34E5"/>
          <w:p w14:paraId="49DE2922" w14:textId="77777777" w:rsidR="00CE34E5" w:rsidRDefault="003E7675" w:rsidP="00CE34E5">
            <w:pPr>
              <w:rPr>
                <w:rFonts w:cs="Arial"/>
                <w:szCs w:val="20"/>
              </w:rPr>
            </w:pPr>
            <w:r w:rsidRPr="00BE5E47">
              <w:rPr>
                <w:b/>
              </w:rPr>
              <w:t>Use</w:t>
            </w:r>
            <w:r>
              <w:t xml:space="preserve"> the </w:t>
            </w:r>
            <w:r>
              <w:rPr>
                <w:rFonts w:cs="Arial"/>
                <w:szCs w:val="20"/>
              </w:rPr>
              <w:t xml:space="preserve">Performance Guide in the </w:t>
            </w:r>
            <w:r w:rsidRPr="003E7675">
              <w:rPr>
                <w:rFonts w:cs="Arial"/>
                <w:b/>
                <w:szCs w:val="20"/>
              </w:rPr>
              <w:t>Final Project Instructions</w:t>
            </w:r>
            <w:r w:rsidRPr="003E7675">
              <w:rPr>
                <w:rFonts w:cs="Arial"/>
                <w:szCs w:val="20"/>
              </w:rPr>
              <w:t xml:space="preserve"> to check the quality of your work before you submit it.</w:t>
            </w:r>
          </w:p>
          <w:p w14:paraId="6ADCCB0D" w14:textId="77777777" w:rsidR="00BE5E47" w:rsidRDefault="00BE5E47" w:rsidP="00CE34E5">
            <w:pPr>
              <w:rPr>
                <w:rFonts w:cs="Arial"/>
                <w:szCs w:val="20"/>
              </w:rPr>
            </w:pPr>
          </w:p>
          <w:p w14:paraId="6149C5CD" w14:textId="3F5F4F2E" w:rsidR="005447AC" w:rsidRDefault="00BE5E47" w:rsidP="00CE34E5">
            <w:r w:rsidRPr="00150410">
              <w:rPr>
                <w:b/>
              </w:rPr>
              <w:lastRenderedPageBreak/>
              <w:t>Submit</w:t>
            </w:r>
            <w:r>
              <w:t xml:space="preserve"> the link to your presentation </w:t>
            </w:r>
            <w:r w:rsidR="005D6A9A">
              <w:t xml:space="preserve">and </w:t>
            </w:r>
            <w:r>
              <w:t>as well as your recorded oral history</w:t>
            </w:r>
            <w:r w:rsidR="005447AC">
              <w:t xml:space="preserve"> </w:t>
            </w:r>
            <w:r w:rsidR="005447AC">
              <w:rPr>
                <w:rFonts w:cs="Arial"/>
                <w:szCs w:val="20"/>
              </w:rPr>
              <w:t>to the instructor via Blackboard.</w:t>
            </w:r>
          </w:p>
          <w:p w14:paraId="492E809E" w14:textId="77777777" w:rsidR="005447AC" w:rsidRDefault="005447AC" w:rsidP="00CE34E5"/>
          <w:p w14:paraId="3366996D" w14:textId="2103BE77" w:rsidR="00BE5E47" w:rsidRDefault="005447AC" w:rsidP="00CE34E5">
            <w:r>
              <w:t xml:space="preserve">Additionally, submit your presentation link to the </w:t>
            </w:r>
            <w:r w:rsidR="005D6A9A">
              <w:t>Final Project Q&amp;A discussion forum</w:t>
            </w:r>
            <w:r>
              <w:t xml:space="preserve"> so your classmates can view it</w:t>
            </w:r>
            <w:r w:rsidR="00BE5E47">
              <w:t xml:space="preserve">. </w:t>
            </w:r>
          </w:p>
          <w:p w14:paraId="0218AD10" w14:textId="77777777" w:rsidR="00CE34E5" w:rsidRDefault="00CE34E5" w:rsidP="00CE34E5"/>
          <w:p w14:paraId="07B3F6B6" w14:textId="77359419" w:rsidR="005D6A9A" w:rsidRPr="007F339F" w:rsidRDefault="00CE34E5" w:rsidP="005D6A9A">
            <w:pPr>
              <w:rPr>
                <w:rFonts w:cs="Arial"/>
                <w:szCs w:val="20"/>
              </w:rPr>
            </w:pPr>
            <w:r>
              <w:t xml:space="preserve">The final project is due </w:t>
            </w:r>
            <w:r>
              <w:rPr>
                <w:rFonts w:cs="Arial"/>
                <w:szCs w:val="20"/>
              </w:rPr>
              <w:t xml:space="preserve">by </w:t>
            </w:r>
            <w:r w:rsidRPr="001A5F95">
              <w:rPr>
                <w:rFonts w:cs="Arial"/>
                <w:szCs w:val="20"/>
              </w:rPr>
              <w:t xml:space="preserve">11:59 p.m. (Eastern </w:t>
            </w:r>
            <w:r w:rsidR="00ED33AB">
              <w:rPr>
                <w:rFonts w:cs="Arial"/>
                <w:szCs w:val="20"/>
              </w:rPr>
              <w:t>t</w:t>
            </w:r>
            <w:r w:rsidRPr="001A5F95">
              <w:rPr>
                <w:rFonts w:cs="Arial"/>
                <w:szCs w:val="20"/>
              </w:rPr>
              <w:t xml:space="preserve">ime) on </w:t>
            </w:r>
            <w:r w:rsidRPr="00D0637C">
              <w:rPr>
                <w:b/>
              </w:rPr>
              <w:t>Thursday</w:t>
            </w:r>
            <w:r>
              <w:t xml:space="preserve"> during the last week of class</w:t>
            </w:r>
            <w:r>
              <w:rPr>
                <w:rFonts w:cs="Arial"/>
                <w:szCs w:val="20"/>
              </w:rPr>
              <w:t>.</w:t>
            </w:r>
          </w:p>
        </w:tc>
        <w:tc>
          <w:tcPr>
            <w:tcW w:w="1440" w:type="dxa"/>
            <w:shd w:val="clear" w:color="auto" w:fill="auto"/>
          </w:tcPr>
          <w:p w14:paraId="1E0C6AEE" w14:textId="7E19BA97" w:rsidR="001E6211" w:rsidRPr="009F6FAF" w:rsidRDefault="00752EE9" w:rsidP="001E6211">
            <w:pPr>
              <w:tabs>
                <w:tab w:val="left" w:pos="2329"/>
              </w:tabs>
              <w:rPr>
                <w:rFonts w:cs="Arial"/>
                <w:szCs w:val="20"/>
              </w:rPr>
            </w:pPr>
            <w:r>
              <w:rPr>
                <w:rFonts w:cs="Arial"/>
                <w:szCs w:val="20"/>
              </w:rPr>
              <w:lastRenderedPageBreak/>
              <w:t>1.4, 3.4, 5.1, 5.2</w:t>
            </w:r>
          </w:p>
        </w:tc>
        <w:tc>
          <w:tcPr>
            <w:tcW w:w="1440" w:type="dxa"/>
            <w:shd w:val="clear" w:color="auto" w:fill="auto"/>
          </w:tcPr>
          <w:p w14:paraId="5D6EE984" w14:textId="77777777" w:rsidR="008013FF" w:rsidRDefault="008013FF" w:rsidP="008013FF">
            <w:pPr>
              <w:tabs>
                <w:tab w:val="left" w:pos="2329"/>
              </w:tabs>
              <w:rPr>
                <w:rFonts w:cs="Arial"/>
                <w:szCs w:val="20"/>
              </w:rPr>
            </w:pPr>
            <w:r>
              <w:rPr>
                <w:rFonts w:cs="Arial"/>
                <w:szCs w:val="20"/>
              </w:rPr>
              <w:t>Instructor feedback =</w:t>
            </w:r>
          </w:p>
          <w:p w14:paraId="03015F56" w14:textId="77777777" w:rsidR="001E6211" w:rsidRPr="009F6FAF" w:rsidRDefault="008013FF" w:rsidP="008013FF">
            <w:pPr>
              <w:tabs>
                <w:tab w:val="left" w:pos="2329"/>
              </w:tabs>
              <w:rPr>
                <w:rFonts w:cs="Arial"/>
                <w:szCs w:val="20"/>
              </w:rPr>
            </w:pPr>
            <w:r w:rsidRPr="00B179DC">
              <w:rPr>
                <w:rFonts w:cs="Arial"/>
                <w:b/>
                <w:szCs w:val="20"/>
              </w:rPr>
              <w:t>.5 hours</w:t>
            </w:r>
          </w:p>
        </w:tc>
      </w:tr>
      <w:tr w:rsidR="001E6211" w:rsidRPr="007F339F" w14:paraId="1EE8BA0E" w14:textId="77777777" w:rsidTr="00CE34E5">
        <w:tc>
          <w:tcPr>
            <w:tcW w:w="10170" w:type="dxa"/>
            <w:gridSpan w:val="2"/>
            <w:shd w:val="clear" w:color="auto" w:fill="auto"/>
            <w:tcMar>
              <w:top w:w="115" w:type="dxa"/>
              <w:left w:w="115" w:type="dxa"/>
              <w:bottom w:w="115" w:type="dxa"/>
              <w:right w:w="115" w:type="dxa"/>
            </w:tcMar>
          </w:tcPr>
          <w:p w14:paraId="7EA3E863" w14:textId="77777777" w:rsidR="001E6211" w:rsidRPr="00DD52E9" w:rsidRDefault="001E6211" w:rsidP="001E6211">
            <w:pPr>
              <w:tabs>
                <w:tab w:val="left" w:pos="2329"/>
              </w:tabs>
              <w:rPr>
                <w:rFonts w:cs="Arial"/>
                <w:b/>
                <w:szCs w:val="20"/>
              </w:rPr>
            </w:pPr>
            <w:r w:rsidRPr="00DD52E9">
              <w:rPr>
                <w:rFonts w:cs="Arial"/>
                <w:b/>
                <w:szCs w:val="20"/>
              </w:rPr>
              <w:t>Final Project Q&amp;A</w:t>
            </w:r>
          </w:p>
          <w:p w14:paraId="71171BEB" w14:textId="77777777" w:rsidR="001E6211" w:rsidRDefault="001E6211" w:rsidP="001E6211">
            <w:pPr>
              <w:tabs>
                <w:tab w:val="left" w:pos="2329"/>
              </w:tabs>
              <w:rPr>
                <w:rFonts w:cs="Arial"/>
                <w:szCs w:val="20"/>
              </w:rPr>
            </w:pPr>
          </w:p>
          <w:p w14:paraId="1E96ED40" w14:textId="3580B3A3" w:rsidR="000E0A9D" w:rsidRDefault="00CE34E5" w:rsidP="001E6211">
            <w:pPr>
              <w:tabs>
                <w:tab w:val="left" w:pos="2329"/>
              </w:tabs>
              <w:rPr>
                <w:rFonts w:cs="Arial"/>
                <w:szCs w:val="20"/>
              </w:rPr>
            </w:pPr>
            <w:r w:rsidRPr="00114942">
              <w:rPr>
                <w:rFonts w:cs="Arial"/>
                <w:b/>
                <w:szCs w:val="20"/>
              </w:rPr>
              <w:t>Participate</w:t>
            </w:r>
            <w:r>
              <w:rPr>
                <w:rFonts w:cs="Arial"/>
                <w:szCs w:val="20"/>
              </w:rPr>
              <w:t xml:space="preserve"> in a Q&amp;</w:t>
            </w:r>
            <w:r w:rsidR="001E6211">
              <w:rPr>
                <w:rFonts w:cs="Arial"/>
                <w:szCs w:val="20"/>
              </w:rPr>
              <w:t xml:space="preserve">A session </w:t>
            </w:r>
            <w:r w:rsidR="00437720">
              <w:rPr>
                <w:rFonts w:cs="Arial"/>
                <w:szCs w:val="20"/>
              </w:rPr>
              <w:t>a</w:t>
            </w:r>
            <w:r w:rsidR="00114942">
              <w:rPr>
                <w:rFonts w:cs="Arial"/>
                <w:szCs w:val="20"/>
              </w:rPr>
              <w:t>bout the final projects</w:t>
            </w:r>
            <w:r w:rsidR="00437720">
              <w:rPr>
                <w:rFonts w:cs="Arial"/>
                <w:szCs w:val="20"/>
              </w:rPr>
              <w:t>.</w:t>
            </w:r>
            <w:r w:rsidR="008013FF">
              <w:rPr>
                <w:rFonts w:cs="Arial"/>
                <w:szCs w:val="20"/>
              </w:rPr>
              <w:t xml:space="preserve"> </w:t>
            </w:r>
            <w:r w:rsidR="005447AC">
              <w:rPr>
                <w:rFonts w:cs="Arial"/>
                <w:szCs w:val="20"/>
              </w:rPr>
              <w:t xml:space="preserve">If you have not already submitted </w:t>
            </w:r>
            <w:r w:rsidR="005447AC">
              <w:t>your presentation link to the Final Project Q&amp;A discussion forum, do so now so your classmates can view your presentation.</w:t>
            </w:r>
          </w:p>
          <w:p w14:paraId="1F1872DD" w14:textId="77777777" w:rsidR="00437720" w:rsidRDefault="00437720" w:rsidP="001E6211">
            <w:pPr>
              <w:tabs>
                <w:tab w:val="left" w:pos="2329"/>
              </w:tabs>
              <w:rPr>
                <w:rFonts w:cs="Arial"/>
                <w:szCs w:val="20"/>
              </w:rPr>
            </w:pPr>
          </w:p>
          <w:p w14:paraId="07FB4E1F" w14:textId="77777777" w:rsidR="00CE34E5" w:rsidRDefault="00CE34E5" w:rsidP="00CE34E5">
            <w:pPr>
              <w:tabs>
                <w:tab w:val="left" w:pos="2329"/>
              </w:tabs>
              <w:rPr>
                <w:rFonts w:cs="Arial"/>
                <w:szCs w:val="20"/>
              </w:rPr>
            </w:pPr>
            <w:r w:rsidRPr="00437720">
              <w:rPr>
                <w:rFonts w:cs="Arial"/>
                <w:b/>
                <w:szCs w:val="20"/>
              </w:rPr>
              <w:t>View</w:t>
            </w:r>
            <w:r>
              <w:rPr>
                <w:rFonts w:cs="Arial"/>
                <w:szCs w:val="20"/>
              </w:rPr>
              <w:t xml:space="preserve"> at least three final projects from students who are not in your peer support team.</w:t>
            </w:r>
          </w:p>
          <w:p w14:paraId="4EF0B9D4" w14:textId="77777777" w:rsidR="00CE34E5" w:rsidRDefault="00CE34E5" w:rsidP="00CE34E5">
            <w:pPr>
              <w:tabs>
                <w:tab w:val="left" w:pos="2329"/>
              </w:tabs>
              <w:rPr>
                <w:rFonts w:cs="Arial"/>
                <w:szCs w:val="20"/>
              </w:rPr>
            </w:pPr>
          </w:p>
          <w:p w14:paraId="0415C732" w14:textId="52D8D4DA" w:rsidR="00CE34E5" w:rsidRDefault="005D6A9A" w:rsidP="00CE34E5">
            <w:pPr>
              <w:tabs>
                <w:tab w:val="left" w:pos="2329"/>
              </w:tabs>
              <w:rPr>
                <w:rFonts w:cs="Arial"/>
                <w:szCs w:val="20"/>
              </w:rPr>
            </w:pPr>
            <w:r>
              <w:rPr>
                <w:rFonts w:cs="Arial"/>
                <w:b/>
                <w:szCs w:val="20"/>
              </w:rPr>
              <w:t xml:space="preserve">Post </w:t>
            </w:r>
            <w:r w:rsidRPr="005D6A9A">
              <w:rPr>
                <w:rFonts w:cs="Arial"/>
                <w:szCs w:val="20"/>
              </w:rPr>
              <w:t>replies in the discussion forum to the</w:t>
            </w:r>
            <w:r>
              <w:rPr>
                <w:rFonts w:cs="Arial"/>
                <w:b/>
                <w:szCs w:val="20"/>
              </w:rPr>
              <w:t xml:space="preserve"> </w:t>
            </w:r>
            <w:r w:rsidRPr="005D6A9A">
              <w:rPr>
                <w:rFonts w:cs="Arial"/>
                <w:szCs w:val="20"/>
              </w:rPr>
              <w:t>three student presenters you selected</w:t>
            </w:r>
            <w:r>
              <w:rPr>
                <w:rFonts w:cs="Arial"/>
                <w:szCs w:val="20"/>
              </w:rPr>
              <w:t xml:space="preserve"> and ask questions about their projects. </w:t>
            </w:r>
            <w:r w:rsidR="00CE34E5">
              <w:rPr>
                <w:rFonts w:cs="Arial"/>
                <w:szCs w:val="20"/>
              </w:rPr>
              <w:t>Base your questions on items that sparked your interest and curiosity, including, but not limited to:</w:t>
            </w:r>
          </w:p>
          <w:p w14:paraId="52878016" w14:textId="77777777" w:rsidR="00CE34E5" w:rsidRDefault="00CE34E5" w:rsidP="00CE34E5">
            <w:pPr>
              <w:tabs>
                <w:tab w:val="left" w:pos="2329"/>
              </w:tabs>
              <w:rPr>
                <w:rFonts w:cs="Arial"/>
                <w:szCs w:val="20"/>
              </w:rPr>
            </w:pPr>
          </w:p>
          <w:p w14:paraId="3349AB4D" w14:textId="77777777" w:rsidR="00CE34E5" w:rsidRPr="00576161" w:rsidRDefault="00CE34E5" w:rsidP="008D16B8">
            <w:pPr>
              <w:pStyle w:val="AssignmentsLevel2"/>
            </w:pPr>
            <w:r w:rsidRPr="00576161">
              <w:t>questions about content</w:t>
            </w:r>
          </w:p>
          <w:p w14:paraId="2C3D849D" w14:textId="77777777" w:rsidR="00CE34E5" w:rsidRPr="00576161" w:rsidRDefault="00CE34E5" w:rsidP="008D16B8">
            <w:pPr>
              <w:pStyle w:val="AssignmentsLevel2"/>
            </w:pPr>
            <w:r w:rsidRPr="00576161">
              <w:t>questions about the research process</w:t>
            </w:r>
          </w:p>
          <w:p w14:paraId="4F153421" w14:textId="77777777" w:rsidR="00CE34E5" w:rsidRPr="00576161" w:rsidRDefault="00CE34E5" w:rsidP="008D16B8">
            <w:pPr>
              <w:pStyle w:val="AssignmentsLevel2"/>
            </w:pPr>
            <w:r w:rsidRPr="00576161">
              <w:t>questions about the sources</w:t>
            </w:r>
          </w:p>
          <w:p w14:paraId="7B7DBF8F" w14:textId="77777777" w:rsidR="00CE34E5" w:rsidRPr="00576161" w:rsidRDefault="00CE34E5" w:rsidP="008D16B8">
            <w:pPr>
              <w:pStyle w:val="AssignmentsLevel2"/>
            </w:pPr>
            <w:r w:rsidRPr="00576161">
              <w:t>questions about the presenter’s abiding interest in the change</w:t>
            </w:r>
            <w:r>
              <w:t xml:space="preserve"> he or she </w:t>
            </w:r>
            <w:r w:rsidRPr="00576161">
              <w:t>selected</w:t>
            </w:r>
          </w:p>
          <w:p w14:paraId="222ACE88" w14:textId="77777777" w:rsidR="00CE34E5" w:rsidRPr="00576161" w:rsidRDefault="00CE34E5" w:rsidP="00CE34E5">
            <w:pPr>
              <w:tabs>
                <w:tab w:val="left" w:pos="2329"/>
              </w:tabs>
              <w:ind w:left="414"/>
              <w:rPr>
                <w:rFonts w:cs="Arial"/>
                <w:szCs w:val="20"/>
              </w:rPr>
            </w:pPr>
          </w:p>
          <w:p w14:paraId="5F41FB5D" w14:textId="5D7F7472" w:rsidR="00CE34E5" w:rsidRPr="005D6A9A" w:rsidRDefault="00CE34E5" w:rsidP="00CE34E5">
            <w:pPr>
              <w:tabs>
                <w:tab w:val="left" w:pos="2329"/>
              </w:tabs>
              <w:rPr>
                <w:rFonts w:cs="Arial"/>
                <w:szCs w:val="20"/>
              </w:rPr>
            </w:pPr>
            <w:r w:rsidRPr="005D6A9A">
              <w:rPr>
                <w:b/>
              </w:rPr>
              <w:t>Post</w:t>
            </w:r>
            <w:r w:rsidRPr="005D6A9A">
              <w:t xml:space="preserve"> your questions</w:t>
            </w:r>
            <w:r w:rsidRPr="005D6A9A">
              <w:rPr>
                <w:rFonts w:cs="Arial"/>
                <w:szCs w:val="20"/>
              </w:rPr>
              <w:t xml:space="preserve"> </w:t>
            </w:r>
            <w:r w:rsidR="005D6A9A" w:rsidRPr="005D6A9A">
              <w:rPr>
                <w:rFonts w:cs="Arial"/>
                <w:szCs w:val="20"/>
              </w:rPr>
              <w:t xml:space="preserve">to the Final Project Q&amp;A discussion forum </w:t>
            </w:r>
            <w:r w:rsidRPr="005D6A9A">
              <w:rPr>
                <w:rFonts w:cs="Arial"/>
                <w:szCs w:val="20"/>
              </w:rPr>
              <w:t xml:space="preserve">by 11:59 p.m. (Eastern </w:t>
            </w:r>
            <w:r w:rsidR="00ED33AB">
              <w:rPr>
                <w:rFonts w:cs="Arial"/>
                <w:szCs w:val="20"/>
              </w:rPr>
              <w:t>t</w:t>
            </w:r>
            <w:r w:rsidRPr="005D6A9A">
              <w:rPr>
                <w:rFonts w:cs="Arial"/>
                <w:szCs w:val="20"/>
              </w:rPr>
              <w:t>ime) on Friday.</w:t>
            </w:r>
          </w:p>
          <w:p w14:paraId="01551553" w14:textId="77777777" w:rsidR="00CE34E5" w:rsidRPr="005D6A9A" w:rsidRDefault="00CE34E5" w:rsidP="00CE34E5">
            <w:pPr>
              <w:tabs>
                <w:tab w:val="left" w:pos="2329"/>
              </w:tabs>
              <w:rPr>
                <w:rFonts w:cs="Arial"/>
                <w:szCs w:val="20"/>
              </w:rPr>
            </w:pPr>
          </w:p>
          <w:p w14:paraId="381FD244" w14:textId="7DA332DF" w:rsidR="001E6211" w:rsidRDefault="00CE34E5" w:rsidP="008D16B8">
            <w:pPr>
              <w:pStyle w:val="StyleBottomSinglesolidlineAuto05ptLinewidth"/>
              <w:pBdr>
                <w:bottom w:val="none" w:sz="0" w:space="0" w:color="auto"/>
              </w:pBdr>
            </w:pPr>
            <w:r w:rsidRPr="005D6A9A">
              <w:rPr>
                <w:rFonts w:cs="Arial"/>
                <w:b/>
              </w:rPr>
              <w:t>Respond</w:t>
            </w:r>
            <w:r w:rsidRPr="005D6A9A">
              <w:rPr>
                <w:rFonts w:cs="Arial"/>
              </w:rPr>
              <w:t xml:space="preserve"> to the questions you receive </w:t>
            </w:r>
            <w:r w:rsidR="005D6A9A" w:rsidRPr="005D6A9A">
              <w:rPr>
                <w:rFonts w:cs="Arial"/>
              </w:rPr>
              <w:t xml:space="preserve">in the Final Project Q&amp;A discussion forum </w:t>
            </w:r>
            <w:r w:rsidRPr="005D6A9A">
              <w:rPr>
                <w:rFonts w:cs="Arial"/>
              </w:rPr>
              <w:t xml:space="preserve">by 11:59 p.m. (Eastern </w:t>
            </w:r>
            <w:r w:rsidR="00ED33AB">
              <w:rPr>
                <w:rFonts w:cs="Arial"/>
              </w:rPr>
              <w:t>t</w:t>
            </w:r>
            <w:r w:rsidRPr="005D6A9A">
              <w:rPr>
                <w:rFonts w:cs="Arial"/>
              </w:rPr>
              <w:t>ime) on Sunday.</w:t>
            </w:r>
          </w:p>
        </w:tc>
        <w:tc>
          <w:tcPr>
            <w:tcW w:w="1440" w:type="dxa"/>
            <w:shd w:val="clear" w:color="auto" w:fill="auto"/>
          </w:tcPr>
          <w:p w14:paraId="37D24EA0" w14:textId="77777777" w:rsidR="001E6211" w:rsidRPr="009F6FAF" w:rsidRDefault="001E6211" w:rsidP="001E6211">
            <w:pPr>
              <w:tabs>
                <w:tab w:val="left" w:pos="2329"/>
              </w:tabs>
              <w:rPr>
                <w:rFonts w:cs="Arial"/>
                <w:szCs w:val="20"/>
              </w:rPr>
            </w:pPr>
          </w:p>
        </w:tc>
        <w:tc>
          <w:tcPr>
            <w:tcW w:w="1440" w:type="dxa"/>
            <w:shd w:val="clear" w:color="auto" w:fill="auto"/>
          </w:tcPr>
          <w:p w14:paraId="1A1F1FDA" w14:textId="77777777" w:rsidR="001E6211" w:rsidRDefault="008013FF" w:rsidP="001E6211">
            <w:pPr>
              <w:tabs>
                <w:tab w:val="left" w:pos="2329"/>
              </w:tabs>
              <w:rPr>
                <w:rFonts w:cs="Arial"/>
                <w:szCs w:val="20"/>
              </w:rPr>
            </w:pPr>
            <w:r>
              <w:rPr>
                <w:rFonts w:cs="Arial"/>
                <w:szCs w:val="20"/>
              </w:rPr>
              <w:t>Viewing student presentation, posing questions,</w:t>
            </w:r>
          </w:p>
          <w:p w14:paraId="3715ABDD" w14:textId="77777777" w:rsidR="008013FF" w:rsidRDefault="008013FF" w:rsidP="001E6211">
            <w:pPr>
              <w:tabs>
                <w:tab w:val="left" w:pos="2329"/>
              </w:tabs>
              <w:rPr>
                <w:rFonts w:cs="Arial"/>
                <w:szCs w:val="20"/>
              </w:rPr>
            </w:pPr>
            <w:r>
              <w:rPr>
                <w:rFonts w:cs="Arial"/>
                <w:szCs w:val="20"/>
              </w:rPr>
              <w:t>answering questions =</w:t>
            </w:r>
          </w:p>
          <w:p w14:paraId="556F0391" w14:textId="77777777" w:rsidR="008013FF" w:rsidRPr="008013FF" w:rsidRDefault="008013FF" w:rsidP="001E6211">
            <w:pPr>
              <w:tabs>
                <w:tab w:val="left" w:pos="2329"/>
              </w:tabs>
              <w:rPr>
                <w:rFonts w:cs="Arial"/>
                <w:b/>
                <w:szCs w:val="20"/>
              </w:rPr>
            </w:pPr>
            <w:r w:rsidRPr="008013FF">
              <w:rPr>
                <w:rFonts w:cs="Arial"/>
                <w:b/>
                <w:szCs w:val="20"/>
              </w:rPr>
              <w:t>3 hours</w:t>
            </w:r>
          </w:p>
        </w:tc>
      </w:tr>
      <w:tr w:rsidR="001E6211" w:rsidRPr="00842155" w14:paraId="4DF421CC" w14:textId="77777777" w:rsidTr="00FD5474">
        <w:tc>
          <w:tcPr>
            <w:tcW w:w="1440" w:type="dxa"/>
            <w:tcBorders>
              <w:right w:val="nil"/>
            </w:tcBorders>
            <w:shd w:val="clear" w:color="auto" w:fill="E6E6E6"/>
            <w:tcMar>
              <w:top w:w="115" w:type="dxa"/>
              <w:left w:w="115" w:type="dxa"/>
              <w:bottom w:w="115" w:type="dxa"/>
              <w:right w:w="115" w:type="dxa"/>
            </w:tcMar>
          </w:tcPr>
          <w:p w14:paraId="61365F89" w14:textId="77777777" w:rsidR="001E6211" w:rsidRPr="00842155" w:rsidRDefault="001E6211" w:rsidP="001E6211">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7DFBEA4D" w14:textId="77777777" w:rsidR="001E6211" w:rsidRPr="00842155" w:rsidRDefault="001E6211" w:rsidP="001E6211">
            <w:pPr>
              <w:tabs>
                <w:tab w:val="left" w:pos="2329"/>
              </w:tabs>
              <w:rPr>
                <w:rFonts w:cs="Arial"/>
                <w:b/>
                <w:szCs w:val="20"/>
              </w:rPr>
            </w:pPr>
          </w:p>
        </w:tc>
        <w:tc>
          <w:tcPr>
            <w:tcW w:w="1440" w:type="dxa"/>
            <w:tcBorders>
              <w:left w:val="nil"/>
            </w:tcBorders>
            <w:shd w:val="clear" w:color="auto" w:fill="E6E6E6"/>
          </w:tcPr>
          <w:p w14:paraId="44587C84" w14:textId="77777777" w:rsidR="001E6211" w:rsidRPr="00842155" w:rsidRDefault="001E6211" w:rsidP="001E6211">
            <w:pPr>
              <w:tabs>
                <w:tab w:val="left" w:pos="2329"/>
              </w:tabs>
              <w:rPr>
                <w:rFonts w:cs="Arial"/>
                <w:b/>
                <w:szCs w:val="20"/>
              </w:rPr>
            </w:pPr>
          </w:p>
        </w:tc>
        <w:tc>
          <w:tcPr>
            <w:tcW w:w="1440" w:type="dxa"/>
            <w:shd w:val="clear" w:color="auto" w:fill="E6E6E6"/>
          </w:tcPr>
          <w:p w14:paraId="11ADA734" w14:textId="77777777" w:rsidR="001E6211" w:rsidRPr="00842155" w:rsidRDefault="0074426C" w:rsidP="001E6211">
            <w:pPr>
              <w:tabs>
                <w:tab w:val="left" w:pos="2329"/>
              </w:tabs>
              <w:rPr>
                <w:rFonts w:cs="Arial"/>
                <w:b/>
                <w:szCs w:val="20"/>
              </w:rPr>
            </w:pPr>
            <w:r>
              <w:rPr>
                <w:rFonts w:cs="Arial"/>
                <w:b/>
                <w:szCs w:val="20"/>
              </w:rPr>
              <w:t>6.5</w:t>
            </w:r>
            <w:r w:rsidR="008013FF">
              <w:rPr>
                <w:rFonts w:cs="Arial"/>
                <w:b/>
                <w:szCs w:val="20"/>
              </w:rPr>
              <w:t xml:space="preserve"> hours</w:t>
            </w:r>
          </w:p>
        </w:tc>
      </w:tr>
    </w:tbl>
    <w:p w14:paraId="29C179E2" w14:textId="77777777" w:rsidR="00035EB6" w:rsidRDefault="00035EB6" w:rsidP="00035EB6">
      <w:pPr>
        <w:tabs>
          <w:tab w:val="left" w:pos="360"/>
        </w:tabs>
        <w:spacing w:before="60" w:after="60"/>
        <w:rPr>
          <w:rFonts w:cs="Arial"/>
          <w:szCs w:val="20"/>
        </w:rPr>
      </w:pPr>
    </w:p>
    <w:p w14:paraId="7E6DA6B8" w14:textId="77777777" w:rsidR="00503337" w:rsidRPr="00606CC3" w:rsidRDefault="00503337" w:rsidP="00503337">
      <w:pPr>
        <w:tabs>
          <w:tab w:val="left" w:pos="0"/>
        </w:tabs>
        <w:rPr>
          <w:rFonts w:cs="Arial"/>
          <w:b/>
          <w:color w:val="9C2C2A"/>
          <w:sz w:val="22"/>
          <w:szCs w:val="22"/>
        </w:rPr>
      </w:pPr>
      <w:r>
        <w:rPr>
          <w:rFonts w:cs="Arial"/>
          <w:b/>
          <w:color w:val="9C2C2A"/>
          <w:sz w:val="22"/>
          <w:szCs w:val="22"/>
        </w:rPr>
        <w:t xml:space="preserve">Faculty </w:t>
      </w:r>
      <w:r w:rsidRPr="00606CC3">
        <w:rPr>
          <w:rFonts w:cs="Arial"/>
          <w:b/>
          <w:color w:val="9C2C2A"/>
          <w:sz w:val="22"/>
          <w:szCs w:val="22"/>
        </w:rPr>
        <w:t>Notes</w:t>
      </w:r>
    </w:p>
    <w:p w14:paraId="4FA1D5F5" w14:textId="77777777" w:rsidR="00503337" w:rsidRPr="00606CC3" w:rsidRDefault="00503337" w:rsidP="00503337">
      <w:pPr>
        <w:pStyle w:val="AssignmentsLevel1"/>
      </w:pPr>
    </w:p>
    <w:p w14:paraId="0E99EE40" w14:textId="77777777" w:rsidR="003E7675" w:rsidRDefault="003E7675" w:rsidP="00503337">
      <w:pPr>
        <w:tabs>
          <w:tab w:val="left" w:pos="360"/>
        </w:tabs>
        <w:spacing w:before="60" w:after="60"/>
        <w:rPr>
          <w:rFonts w:cs="Arial"/>
          <w:i/>
          <w:szCs w:val="20"/>
        </w:rPr>
      </w:pPr>
      <w:r w:rsidRPr="003E7675">
        <w:rPr>
          <w:rFonts w:cs="Arial"/>
          <w:i/>
          <w:szCs w:val="20"/>
        </w:rPr>
        <w:t>Final Project Grading</w:t>
      </w:r>
    </w:p>
    <w:p w14:paraId="4255C359" w14:textId="77777777" w:rsidR="003E7675" w:rsidRPr="003E7675" w:rsidRDefault="003E7675" w:rsidP="00503337">
      <w:pPr>
        <w:tabs>
          <w:tab w:val="left" w:pos="360"/>
        </w:tabs>
        <w:spacing w:before="60" w:after="60"/>
        <w:rPr>
          <w:rFonts w:cs="Arial"/>
          <w:i/>
          <w:szCs w:val="20"/>
        </w:rPr>
      </w:pPr>
    </w:p>
    <w:p w14:paraId="6F340CB7" w14:textId="77777777" w:rsidR="003E7675" w:rsidRDefault="003E7675" w:rsidP="00503337">
      <w:pPr>
        <w:tabs>
          <w:tab w:val="left" w:pos="360"/>
        </w:tabs>
        <w:spacing w:before="60" w:after="60"/>
        <w:rPr>
          <w:rFonts w:cs="Arial"/>
          <w:szCs w:val="20"/>
        </w:rPr>
      </w:pPr>
      <w:r>
        <w:rPr>
          <w:rFonts w:cs="Arial"/>
          <w:szCs w:val="20"/>
        </w:rPr>
        <w:t xml:space="preserve">The Performance Guide in the </w:t>
      </w:r>
      <w:r w:rsidRPr="003E7675">
        <w:rPr>
          <w:rFonts w:cs="Arial"/>
          <w:b/>
          <w:szCs w:val="20"/>
        </w:rPr>
        <w:t>Final Project Instructions</w:t>
      </w:r>
      <w:r>
        <w:rPr>
          <w:rFonts w:cs="Arial"/>
          <w:b/>
          <w:szCs w:val="20"/>
        </w:rPr>
        <w:t xml:space="preserve"> </w:t>
      </w:r>
      <w:r w:rsidRPr="003E7675">
        <w:rPr>
          <w:rFonts w:cs="Arial"/>
          <w:szCs w:val="20"/>
        </w:rPr>
        <w:t>may be adapted for use as a grading rubric for the final project.</w:t>
      </w:r>
    </w:p>
    <w:p w14:paraId="3AD8AB16" w14:textId="77777777" w:rsidR="003E7675" w:rsidRDefault="003E7675" w:rsidP="00503337">
      <w:pPr>
        <w:tabs>
          <w:tab w:val="left" w:pos="360"/>
        </w:tabs>
        <w:spacing w:before="60" w:after="60"/>
        <w:rPr>
          <w:rFonts w:cs="Arial"/>
          <w:szCs w:val="20"/>
        </w:rPr>
      </w:pPr>
    </w:p>
    <w:p w14:paraId="25284655" w14:textId="77777777" w:rsidR="003E7675" w:rsidRDefault="003E7675" w:rsidP="00503337">
      <w:pPr>
        <w:tabs>
          <w:tab w:val="left" w:pos="360"/>
        </w:tabs>
        <w:spacing w:before="60" w:after="60"/>
        <w:rPr>
          <w:rFonts w:cs="Arial"/>
          <w:i/>
          <w:szCs w:val="20"/>
        </w:rPr>
      </w:pPr>
      <w:r w:rsidRPr="003E7675">
        <w:rPr>
          <w:rFonts w:cs="Arial"/>
          <w:i/>
          <w:szCs w:val="20"/>
        </w:rPr>
        <w:t>Final Project Q&amp;A</w:t>
      </w:r>
    </w:p>
    <w:p w14:paraId="151EEE78" w14:textId="77777777" w:rsidR="003E7675" w:rsidRDefault="003E7675" w:rsidP="00503337">
      <w:pPr>
        <w:tabs>
          <w:tab w:val="left" w:pos="360"/>
        </w:tabs>
        <w:spacing w:before="60" w:after="60"/>
        <w:rPr>
          <w:rFonts w:cs="Arial"/>
          <w:i/>
          <w:szCs w:val="20"/>
        </w:rPr>
      </w:pPr>
    </w:p>
    <w:p w14:paraId="5EAF1EEC" w14:textId="77777777" w:rsidR="00503337" w:rsidRPr="004F3D1F" w:rsidRDefault="001A5F95" w:rsidP="00503337">
      <w:pPr>
        <w:tabs>
          <w:tab w:val="left" w:pos="360"/>
        </w:tabs>
        <w:spacing w:before="60" w:after="60"/>
        <w:rPr>
          <w:rFonts w:cs="Arial"/>
          <w:szCs w:val="20"/>
        </w:rPr>
        <w:sectPr w:rsidR="00503337" w:rsidRPr="004F3D1F" w:rsidSect="00C82FE2">
          <w:pgSz w:w="15840" w:h="12240" w:orient="landscape" w:code="1"/>
          <w:pgMar w:top="1440" w:right="1440" w:bottom="1440" w:left="1440" w:header="720" w:footer="720" w:gutter="0"/>
          <w:cols w:space="720"/>
          <w:docGrid w:linePitch="360"/>
        </w:sectPr>
      </w:pPr>
      <w:r>
        <w:rPr>
          <w:rFonts w:cs="Arial"/>
          <w:szCs w:val="20"/>
        </w:rPr>
        <w:lastRenderedPageBreak/>
        <w:t xml:space="preserve">Check the </w:t>
      </w:r>
      <w:r w:rsidRPr="001A5F95">
        <w:rPr>
          <w:rFonts w:cs="Arial"/>
          <w:b/>
          <w:szCs w:val="20"/>
        </w:rPr>
        <w:t>Final P</w:t>
      </w:r>
      <w:r w:rsidR="00437720" w:rsidRPr="001A5F95">
        <w:rPr>
          <w:rFonts w:cs="Arial"/>
          <w:b/>
          <w:szCs w:val="20"/>
        </w:rPr>
        <w:t>roject Q&amp;A</w:t>
      </w:r>
      <w:r>
        <w:rPr>
          <w:rFonts w:cs="Arial"/>
          <w:szCs w:val="20"/>
        </w:rPr>
        <w:t xml:space="preserve"> discussion board on Friday night. If any students have not received questions on their final project, fill the gaps by posting questions of yo</w:t>
      </w:r>
      <w:r w:rsidR="002E51FF">
        <w:rPr>
          <w:rFonts w:cs="Arial"/>
          <w:szCs w:val="20"/>
        </w:rPr>
        <w:t>ur own so that they can respond</w:t>
      </w:r>
      <w:r>
        <w:rPr>
          <w:rFonts w:cs="Arial"/>
          <w:szCs w:val="20"/>
        </w:rPr>
        <w:t xml:space="preserve"> and complete the </w:t>
      </w:r>
      <w:r w:rsidR="002E51FF">
        <w:rPr>
          <w:rFonts w:cs="Arial"/>
          <w:szCs w:val="20"/>
        </w:rPr>
        <w:t>assignment</w:t>
      </w:r>
      <w:r>
        <w:rPr>
          <w:rFonts w:cs="Arial"/>
          <w:szCs w:val="20"/>
        </w:rPr>
        <w:t>.</w:t>
      </w:r>
    </w:p>
    <w:p w14:paraId="7F423FD0" w14:textId="77777777" w:rsidR="00E3447E" w:rsidRPr="004F138A" w:rsidRDefault="00E3447E" w:rsidP="0068364F">
      <w:pPr>
        <w:pStyle w:val="Heading1"/>
        <w:rPr>
          <w:color w:val="9C2C2A" w:themeColor="accent1"/>
        </w:rPr>
      </w:pPr>
      <w:bookmarkStart w:id="11" w:name="weeksix"/>
      <w:bookmarkStart w:id="12" w:name="weekseven"/>
      <w:bookmarkStart w:id="13" w:name="weekeight"/>
      <w:bookmarkStart w:id="14" w:name="weeknine"/>
      <w:bookmarkEnd w:id="11"/>
      <w:bookmarkEnd w:id="12"/>
      <w:bookmarkEnd w:id="13"/>
      <w:bookmarkEnd w:id="14"/>
      <w:r w:rsidRPr="00825CE5">
        <w:rPr>
          <w:color w:val="BD313B"/>
        </w:rPr>
        <w:lastRenderedPageBreak/>
        <w:t>Breakdown of Academic Instructional Equivalencies</w:t>
      </w:r>
    </w:p>
    <w:p w14:paraId="2B9706F9" w14:textId="77777777" w:rsidR="00E3447E" w:rsidRPr="00C6480B" w:rsidRDefault="00E3447E" w:rsidP="00E3447E">
      <w:pPr>
        <w:rPr>
          <w:rFonts w:cs="Arial"/>
          <w:b/>
          <w:sz w:val="22"/>
          <w:szCs w:val="22"/>
        </w:rPr>
      </w:pPr>
    </w:p>
    <w:tbl>
      <w:tblPr>
        <w:tblStyle w:val="TableGrid1"/>
        <w:tblW w:w="0" w:type="auto"/>
        <w:tblBorders>
          <w:insideH w:val="none" w:sz="0" w:space="0" w:color="auto"/>
          <w:insideV w:val="none" w:sz="0" w:space="0" w:color="auto"/>
        </w:tblBorders>
        <w:tblLook w:val="04A0" w:firstRow="1" w:lastRow="0" w:firstColumn="1" w:lastColumn="0" w:noHBand="0" w:noVBand="1"/>
      </w:tblPr>
      <w:tblGrid>
        <w:gridCol w:w="3078"/>
        <w:gridCol w:w="4958"/>
        <w:gridCol w:w="1540"/>
      </w:tblGrid>
      <w:tr w:rsidR="00E3447E" w:rsidRPr="007C23CA" w14:paraId="6A0D0A8A" w14:textId="77777777" w:rsidTr="00825CE5">
        <w:tc>
          <w:tcPr>
            <w:tcW w:w="3078" w:type="dxa"/>
            <w:shd w:val="clear" w:color="auto" w:fill="BD313B"/>
            <w:vAlign w:val="center"/>
          </w:tcPr>
          <w:p w14:paraId="5BF35466" w14:textId="77777777" w:rsidR="00E3447E" w:rsidRDefault="00E3447E" w:rsidP="00AD1885">
            <w:pPr>
              <w:rPr>
                <w:b/>
                <w:szCs w:val="20"/>
              </w:rPr>
            </w:pPr>
          </w:p>
        </w:tc>
        <w:tc>
          <w:tcPr>
            <w:tcW w:w="4958" w:type="dxa"/>
            <w:shd w:val="clear" w:color="auto" w:fill="BD313B"/>
            <w:vAlign w:val="center"/>
          </w:tcPr>
          <w:p w14:paraId="20F9B402" w14:textId="77777777" w:rsidR="00E3447E" w:rsidRPr="00DA0C9F" w:rsidRDefault="00E3447E" w:rsidP="00AD1885">
            <w:pPr>
              <w:rPr>
                <w:b/>
                <w:szCs w:val="20"/>
              </w:rPr>
            </w:pPr>
          </w:p>
        </w:tc>
        <w:tc>
          <w:tcPr>
            <w:tcW w:w="1540" w:type="dxa"/>
            <w:shd w:val="clear" w:color="auto" w:fill="BD313B"/>
            <w:vAlign w:val="center"/>
          </w:tcPr>
          <w:p w14:paraId="267B7A3C" w14:textId="77777777" w:rsidR="00E3447E" w:rsidRPr="00DA0C9F" w:rsidRDefault="00E3447E" w:rsidP="00AD1885">
            <w:pPr>
              <w:rPr>
                <w:b/>
                <w:szCs w:val="20"/>
              </w:rPr>
            </w:pPr>
          </w:p>
        </w:tc>
      </w:tr>
      <w:tr w:rsidR="00E3447E" w:rsidRPr="007C23CA" w14:paraId="0FF6BFA4" w14:textId="77777777" w:rsidTr="00825CE5">
        <w:tc>
          <w:tcPr>
            <w:tcW w:w="3078" w:type="dxa"/>
            <w:shd w:val="clear" w:color="auto" w:fill="D8D9DA"/>
            <w:vAlign w:val="center"/>
          </w:tcPr>
          <w:p w14:paraId="115A398F" w14:textId="77777777" w:rsidR="00E3447E" w:rsidRPr="001A6671" w:rsidRDefault="00E3447E" w:rsidP="00AD1885">
            <w:pPr>
              <w:rPr>
                <w:b/>
                <w:szCs w:val="20"/>
              </w:rPr>
            </w:pPr>
            <w:r>
              <w:rPr>
                <w:b/>
                <w:szCs w:val="20"/>
              </w:rPr>
              <w:t>Week</w:t>
            </w:r>
            <w:r w:rsidRPr="001A6671">
              <w:rPr>
                <w:b/>
                <w:szCs w:val="20"/>
              </w:rPr>
              <w:t xml:space="preserve"> 1</w:t>
            </w:r>
          </w:p>
        </w:tc>
        <w:tc>
          <w:tcPr>
            <w:tcW w:w="4958" w:type="dxa"/>
            <w:shd w:val="clear" w:color="auto" w:fill="D8D9DA"/>
            <w:vAlign w:val="center"/>
          </w:tcPr>
          <w:p w14:paraId="4D5EEC3B" w14:textId="77777777" w:rsidR="00E3447E" w:rsidRPr="007C23CA" w:rsidRDefault="00E3447E" w:rsidP="00AD1885">
            <w:pPr>
              <w:rPr>
                <w:szCs w:val="20"/>
              </w:rPr>
            </w:pPr>
          </w:p>
        </w:tc>
        <w:tc>
          <w:tcPr>
            <w:tcW w:w="1540" w:type="dxa"/>
            <w:shd w:val="clear" w:color="auto" w:fill="D8D9DA"/>
            <w:vAlign w:val="center"/>
          </w:tcPr>
          <w:p w14:paraId="4D995FA3" w14:textId="77777777" w:rsidR="00E3447E" w:rsidRPr="007C23CA" w:rsidRDefault="00E3447E" w:rsidP="00AD1885">
            <w:pPr>
              <w:rPr>
                <w:szCs w:val="20"/>
              </w:rPr>
            </w:pPr>
          </w:p>
        </w:tc>
      </w:tr>
      <w:tr w:rsidR="00E3447E" w:rsidRPr="007C23CA" w14:paraId="7385F5D6" w14:textId="77777777" w:rsidTr="00AA0531">
        <w:tc>
          <w:tcPr>
            <w:tcW w:w="3078" w:type="dxa"/>
            <w:vAlign w:val="center"/>
          </w:tcPr>
          <w:p w14:paraId="0822BEBD" w14:textId="77777777" w:rsidR="00E3447E" w:rsidRPr="00637663" w:rsidRDefault="00E3447E" w:rsidP="00872286">
            <w:pPr>
              <w:rPr>
                <w:szCs w:val="20"/>
              </w:rPr>
            </w:pPr>
            <w:r w:rsidRPr="00637663">
              <w:rPr>
                <w:szCs w:val="20"/>
              </w:rPr>
              <w:t>Required</w:t>
            </w:r>
            <w:r w:rsidR="00872286">
              <w:rPr>
                <w:szCs w:val="20"/>
              </w:rPr>
              <w:t xml:space="preserve"> </w:t>
            </w:r>
          </w:p>
        </w:tc>
        <w:tc>
          <w:tcPr>
            <w:tcW w:w="4958" w:type="dxa"/>
            <w:vAlign w:val="center"/>
          </w:tcPr>
          <w:p w14:paraId="37FC0911" w14:textId="77777777" w:rsidR="00E3447E" w:rsidRPr="007C23CA" w:rsidRDefault="00E3447E" w:rsidP="00AD1885">
            <w:pPr>
              <w:rPr>
                <w:szCs w:val="20"/>
              </w:rPr>
            </w:pPr>
          </w:p>
        </w:tc>
        <w:tc>
          <w:tcPr>
            <w:tcW w:w="1540" w:type="dxa"/>
            <w:vAlign w:val="center"/>
          </w:tcPr>
          <w:p w14:paraId="5AF491B0" w14:textId="77777777" w:rsidR="00E3447E" w:rsidRPr="007C23CA" w:rsidRDefault="00872286" w:rsidP="00AD1885">
            <w:pPr>
              <w:rPr>
                <w:szCs w:val="20"/>
              </w:rPr>
            </w:pPr>
            <w:r>
              <w:rPr>
                <w:szCs w:val="20"/>
              </w:rPr>
              <w:t>8.5</w:t>
            </w:r>
            <w:r w:rsidR="00927E7A">
              <w:rPr>
                <w:szCs w:val="20"/>
              </w:rPr>
              <w:t xml:space="preserve"> hours</w:t>
            </w:r>
          </w:p>
        </w:tc>
      </w:tr>
      <w:tr w:rsidR="00E3447E" w:rsidRPr="007C23CA" w14:paraId="57722B17" w14:textId="77777777" w:rsidTr="00AA0531">
        <w:tc>
          <w:tcPr>
            <w:tcW w:w="3078" w:type="dxa"/>
            <w:vAlign w:val="center"/>
          </w:tcPr>
          <w:p w14:paraId="7534F7F8" w14:textId="77777777" w:rsidR="00E3447E" w:rsidRPr="00637663" w:rsidRDefault="00BF2F22" w:rsidP="00AD1885">
            <w:pPr>
              <w:rPr>
                <w:szCs w:val="20"/>
              </w:rPr>
            </w:pPr>
            <w:r>
              <w:rPr>
                <w:szCs w:val="20"/>
              </w:rPr>
              <w:t>Supplemental</w:t>
            </w:r>
          </w:p>
        </w:tc>
        <w:tc>
          <w:tcPr>
            <w:tcW w:w="4958" w:type="dxa"/>
            <w:vAlign w:val="center"/>
          </w:tcPr>
          <w:p w14:paraId="0C19CE39" w14:textId="77777777" w:rsidR="00E3447E" w:rsidRPr="007C23CA" w:rsidRDefault="00E3447E" w:rsidP="00AD1885">
            <w:pPr>
              <w:rPr>
                <w:szCs w:val="20"/>
              </w:rPr>
            </w:pPr>
          </w:p>
        </w:tc>
        <w:tc>
          <w:tcPr>
            <w:tcW w:w="1540" w:type="dxa"/>
            <w:vAlign w:val="center"/>
          </w:tcPr>
          <w:p w14:paraId="55090E30" w14:textId="77777777" w:rsidR="00E3447E" w:rsidRPr="007C23CA" w:rsidRDefault="00E3447E" w:rsidP="00AD1885">
            <w:pPr>
              <w:rPr>
                <w:szCs w:val="20"/>
              </w:rPr>
            </w:pPr>
          </w:p>
        </w:tc>
      </w:tr>
      <w:tr w:rsidR="00E3447E" w:rsidRPr="007C23CA" w14:paraId="48934000" w14:textId="77777777" w:rsidTr="00AA0531">
        <w:tc>
          <w:tcPr>
            <w:tcW w:w="3078" w:type="dxa"/>
            <w:vAlign w:val="center"/>
          </w:tcPr>
          <w:p w14:paraId="51EC0186" w14:textId="77777777" w:rsidR="00E3447E" w:rsidRDefault="00E3447E" w:rsidP="00AD1885">
            <w:pPr>
              <w:rPr>
                <w:b/>
                <w:szCs w:val="20"/>
              </w:rPr>
            </w:pPr>
          </w:p>
        </w:tc>
        <w:tc>
          <w:tcPr>
            <w:tcW w:w="4958" w:type="dxa"/>
            <w:vAlign w:val="center"/>
          </w:tcPr>
          <w:p w14:paraId="6603484B" w14:textId="77777777" w:rsidR="00E3447E" w:rsidRPr="007C23CA" w:rsidRDefault="00E3447E" w:rsidP="00AD1885">
            <w:pPr>
              <w:rPr>
                <w:szCs w:val="20"/>
              </w:rPr>
            </w:pPr>
          </w:p>
        </w:tc>
        <w:tc>
          <w:tcPr>
            <w:tcW w:w="1540" w:type="dxa"/>
            <w:vAlign w:val="center"/>
          </w:tcPr>
          <w:p w14:paraId="26F9648D" w14:textId="77777777" w:rsidR="00E3447E" w:rsidRDefault="00E3447E" w:rsidP="00AD1885">
            <w:pPr>
              <w:rPr>
                <w:szCs w:val="20"/>
              </w:rPr>
            </w:pPr>
          </w:p>
        </w:tc>
      </w:tr>
      <w:tr w:rsidR="00E3447E" w:rsidRPr="007C23CA" w14:paraId="5B1E3197" w14:textId="77777777" w:rsidTr="00825CE5">
        <w:tc>
          <w:tcPr>
            <w:tcW w:w="3078" w:type="dxa"/>
            <w:shd w:val="clear" w:color="auto" w:fill="D8D9DA"/>
            <w:vAlign w:val="center"/>
          </w:tcPr>
          <w:p w14:paraId="540B247A" w14:textId="77777777" w:rsidR="00E3447E" w:rsidRPr="001A6671" w:rsidRDefault="00E3447E" w:rsidP="00AD1885">
            <w:pPr>
              <w:rPr>
                <w:b/>
                <w:szCs w:val="20"/>
              </w:rPr>
            </w:pPr>
            <w:r>
              <w:rPr>
                <w:b/>
                <w:szCs w:val="20"/>
              </w:rPr>
              <w:t>Week</w:t>
            </w:r>
            <w:r w:rsidRPr="001A6671">
              <w:rPr>
                <w:b/>
                <w:szCs w:val="20"/>
              </w:rPr>
              <w:t xml:space="preserve"> 2</w:t>
            </w:r>
          </w:p>
        </w:tc>
        <w:tc>
          <w:tcPr>
            <w:tcW w:w="4958" w:type="dxa"/>
            <w:shd w:val="clear" w:color="auto" w:fill="D8D9DA"/>
            <w:vAlign w:val="center"/>
          </w:tcPr>
          <w:p w14:paraId="4A834C6A" w14:textId="77777777" w:rsidR="00E3447E" w:rsidRPr="007C23CA" w:rsidRDefault="00E3447E" w:rsidP="00AD1885">
            <w:pPr>
              <w:rPr>
                <w:szCs w:val="20"/>
              </w:rPr>
            </w:pPr>
          </w:p>
        </w:tc>
        <w:tc>
          <w:tcPr>
            <w:tcW w:w="1540" w:type="dxa"/>
            <w:shd w:val="clear" w:color="auto" w:fill="D8D9DA"/>
            <w:vAlign w:val="center"/>
          </w:tcPr>
          <w:p w14:paraId="2A174E29" w14:textId="77777777" w:rsidR="00E3447E" w:rsidRPr="007C23CA" w:rsidRDefault="00E3447E" w:rsidP="00AD1885">
            <w:pPr>
              <w:rPr>
                <w:szCs w:val="20"/>
              </w:rPr>
            </w:pPr>
          </w:p>
        </w:tc>
      </w:tr>
      <w:tr w:rsidR="00E3447E" w:rsidRPr="007C23CA" w14:paraId="29049020" w14:textId="77777777" w:rsidTr="00AA0531">
        <w:tc>
          <w:tcPr>
            <w:tcW w:w="3078" w:type="dxa"/>
            <w:vAlign w:val="center"/>
          </w:tcPr>
          <w:p w14:paraId="30615EA0" w14:textId="77777777" w:rsidR="00E3447E" w:rsidRPr="00637663" w:rsidRDefault="00E3447E" w:rsidP="00AD1885">
            <w:pPr>
              <w:rPr>
                <w:szCs w:val="20"/>
              </w:rPr>
            </w:pPr>
            <w:r w:rsidRPr="00637663">
              <w:rPr>
                <w:szCs w:val="20"/>
              </w:rPr>
              <w:t>Required</w:t>
            </w:r>
          </w:p>
        </w:tc>
        <w:tc>
          <w:tcPr>
            <w:tcW w:w="4958" w:type="dxa"/>
            <w:vAlign w:val="center"/>
          </w:tcPr>
          <w:p w14:paraId="2277E1C4" w14:textId="77777777" w:rsidR="00E3447E" w:rsidRPr="007C23CA" w:rsidRDefault="00E3447E" w:rsidP="00AD1885">
            <w:pPr>
              <w:rPr>
                <w:szCs w:val="20"/>
              </w:rPr>
            </w:pPr>
          </w:p>
        </w:tc>
        <w:tc>
          <w:tcPr>
            <w:tcW w:w="1540" w:type="dxa"/>
            <w:vAlign w:val="center"/>
          </w:tcPr>
          <w:p w14:paraId="6C1CD42C" w14:textId="77777777" w:rsidR="00E3447E" w:rsidRPr="007C23CA" w:rsidRDefault="00654061" w:rsidP="00AD1885">
            <w:pPr>
              <w:rPr>
                <w:szCs w:val="20"/>
              </w:rPr>
            </w:pPr>
            <w:r>
              <w:rPr>
                <w:szCs w:val="20"/>
              </w:rPr>
              <w:t>9.2</w:t>
            </w:r>
            <w:r w:rsidR="00B179DC">
              <w:rPr>
                <w:szCs w:val="20"/>
              </w:rPr>
              <w:t>5 hours</w:t>
            </w:r>
          </w:p>
        </w:tc>
      </w:tr>
      <w:tr w:rsidR="00E3447E" w:rsidRPr="007C23CA" w14:paraId="71604FE1" w14:textId="77777777" w:rsidTr="00AA0531">
        <w:tc>
          <w:tcPr>
            <w:tcW w:w="3078" w:type="dxa"/>
            <w:vAlign w:val="center"/>
          </w:tcPr>
          <w:p w14:paraId="2F19E415" w14:textId="77777777" w:rsidR="00E3447E" w:rsidRPr="00637663" w:rsidRDefault="00BF2F22" w:rsidP="00AD1885">
            <w:pPr>
              <w:rPr>
                <w:szCs w:val="20"/>
              </w:rPr>
            </w:pPr>
            <w:r>
              <w:rPr>
                <w:szCs w:val="20"/>
              </w:rPr>
              <w:t>Supplemental</w:t>
            </w:r>
          </w:p>
        </w:tc>
        <w:tc>
          <w:tcPr>
            <w:tcW w:w="4958" w:type="dxa"/>
            <w:vAlign w:val="center"/>
          </w:tcPr>
          <w:p w14:paraId="0F4FC5E9" w14:textId="77777777" w:rsidR="00E3447E" w:rsidRPr="007C23CA" w:rsidRDefault="00E3447E" w:rsidP="00AD1885">
            <w:pPr>
              <w:rPr>
                <w:szCs w:val="20"/>
              </w:rPr>
            </w:pPr>
          </w:p>
        </w:tc>
        <w:tc>
          <w:tcPr>
            <w:tcW w:w="1540" w:type="dxa"/>
            <w:vAlign w:val="center"/>
          </w:tcPr>
          <w:p w14:paraId="02682BAD" w14:textId="77777777" w:rsidR="00E3447E" w:rsidRPr="007C23CA" w:rsidRDefault="00E3447E" w:rsidP="00AD1885">
            <w:pPr>
              <w:rPr>
                <w:szCs w:val="20"/>
              </w:rPr>
            </w:pPr>
          </w:p>
        </w:tc>
      </w:tr>
      <w:tr w:rsidR="00E3447E" w:rsidRPr="007C23CA" w14:paraId="3C8D4F71" w14:textId="77777777" w:rsidTr="00AA0531">
        <w:tc>
          <w:tcPr>
            <w:tcW w:w="3078" w:type="dxa"/>
            <w:vAlign w:val="center"/>
          </w:tcPr>
          <w:p w14:paraId="16E56840" w14:textId="77777777" w:rsidR="00E3447E" w:rsidRDefault="00E3447E" w:rsidP="00AD1885">
            <w:pPr>
              <w:rPr>
                <w:b/>
                <w:szCs w:val="20"/>
              </w:rPr>
            </w:pPr>
          </w:p>
        </w:tc>
        <w:tc>
          <w:tcPr>
            <w:tcW w:w="4958" w:type="dxa"/>
            <w:vAlign w:val="center"/>
          </w:tcPr>
          <w:p w14:paraId="79DD0CE1" w14:textId="77777777" w:rsidR="00E3447E" w:rsidRPr="007C23CA" w:rsidRDefault="00E3447E" w:rsidP="00AD1885">
            <w:pPr>
              <w:rPr>
                <w:szCs w:val="20"/>
              </w:rPr>
            </w:pPr>
          </w:p>
        </w:tc>
        <w:tc>
          <w:tcPr>
            <w:tcW w:w="1540" w:type="dxa"/>
            <w:vAlign w:val="center"/>
          </w:tcPr>
          <w:p w14:paraId="30440555" w14:textId="77777777" w:rsidR="00E3447E" w:rsidRDefault="00E3447E" w:rsidP="00AD1885">
            <w:pPr>
              <w:rPr>
                <w:szCs w:val="20"/>
              </w:rPr>
            </w:pPr>
          </w:p>
        </w:tc>
      </w:tr>
      <w:tr w:rsidR="00E3447E" w:rsidRPr="007C23CA" w14:paraId="23F0705D" w14:textId="77777777" w:rsidTr="00825CE5">
        <w:tc>
          <w:tcPr>
            <w:tcW w:w="3078" w:type="dxa"/>
            <w:shd w:val="clear" w:color="auto" w:fill="D8D9DA"/>
            <w:vAlign w:val="center"/>
          </w:tcPr>
          <w:p w14:paraId="142D796C" w14:textId="77777777" w:rsidR="00E3447E" w:rsidRPr="001A6671" w:rsidRDefault="00E3447E" w:rsidP="00AD1885">
            <w:pPr>
              <w:rPr>
                <w:b/>
                <w:szCs w:val="20"/>
              </w:rPr>
            </w:pPr>
            <w:r>
              <w:rPr>
                <w:b/>
                <w:szCs w:val="20"/>
              </w:rPr>
              <w:t>Week</w:t>
            </w:r>
            <w:r w:rsidRPr="001A6671">
              <w:rPr>
                <w:b/>
                <w:szCs w:val="20"/>
              </w:rPr>
              <w:t xml:space="preserve"> 3</w:t>
            </w:r>
          </w:p>
        </w:tc>
        <w:tc>
          <w:tcPr>
            <w:tcW w:w="4958" w:type="dxa"/>
            <w:shd w:val="clear" w:color="auto" w:fill="D8D9DA"/>
            <w:vAlign w:val="center"/>
          </w:tcPr>
          <w:p w14:paraId="2F97CFC5" w14:textId="77777777" w:rsidR="00E3447E" w:rsidRPr="007C23CA" w:rsidRDefault="00E3447E" w:rsidP="00AD1885">
            <w:pPr>
              <w:rPr>
                <w:szCs w:val="20"/>
              </w:rPr>
            </w:pPr>
          </w:p>
        </w:tc>
        <w:tc>
          <w:tcPr>
            <w:tcW w:w="1540" w:type="dxa"/>
            <w:shd w:val="clear" w:color="auto" w:fill="D8D9DA"/>
            <w:vAlign w:val="center"/>
          </w:tcPr>
          <w:p w14:paraId="6E0A807F" w14:textId="77777777" w:rsidR="00E3447E" w:rsidRPr="007C23CA" w:rsidRDefault="00E3447E" w:rsidP="00AD1885">
            <w:pPr>
              <w:rPr>
                <w:szCs w:val="20"/>
              </w:rPr>
            </w:pPr>
          </w:p>
        </w:tc>
      </w:tr>
      <w:tr w:rsidR="00E3447E" w:rsidRPr="007C23CA" w14:paraId="572DB8D9" w14:textId="77777777" w:rsidTr="00AA0531">
        <w:tc>
          <w:tcPr>
            <w:tcW w:w="3078" w:type="dxa"/>
            <w:vAlign w:val="center"/>
          </w:tcPr>
          <w:p w14:paraId="5A136CBC" w14:textId="77777777" w:rsidR="00E3447E" w:rsidRPr="00637663" w:rsidRDefault="00E3447E" w:rsidP="00AD1885">
            <w:pPr>
              <w:rPr>
                <w:szCs w:val="20"/>
              </w:rPr>
            </w:pPr>
            <w:r w:rsidRPr="00637663">
              <w:rPr>
                <w:szCs w:val="20"/>
              </w:rPr>
              <w:t>Required</w:t>
            </w:r>
          </w:p>
        </w:tc>
        <w:tc>
          <w:tcPr>
            <w:tcW w:w="4958" w:type="dxa"/>
            <w:vAlign w:val="center"/>
          </w:tcPr>
          <w:p w14:paraId="363F570B" w14:textId="77777777" w:rsidR="00E3447E" w:rsidRPr="007C23CA" w:rsidRDefault="00E3447E" w:rsidP="00AD1885">
            <w:pPr>
              <w:rPr>
                <w:szCs w:val="20"/>
              </w:rPr>
            </w:pPr>
          </w:p>
        </w:tc>
        <w:tc>
          <w:tcPr>
            <w:tcW w:w="1540" w:type="dxa"/>
            <w:vAlign w:val="center"/>
          </w:tcPr>
          <w:p w14:paraId="36FB064E" w14:textId="77777777" w:rsidR="00E3447E" w:rsidRPr="007C23CA" w:rsidRDefault="00824A3E" w:rsidP="00AD1885">
            <w:pPr>
              <w:rPr>
                <w:szCs w:val="20"/>
              </w:rPr>
            </w:pPr>
            <w:r>
              <w:rPr>
                <w:szCs w:val="20"/>
              </w:rPr>
              <w:t>8.5 hours</w:t>
            </w:r>
          </w:p>
        </w:tc>
      </w:tr>
      <w:tr w:rsidR="00E3447E" w:rsidRPr="007C23CA" w14:paraId="418958C2" w14:textId="77777777" w:rsidTr="00AA0531">
        <w:tc>
          <w:tcPr>
            <w:tcW w:w="3078" w:type="dxa"/>
            <w:vAlign w:val="center"/>
          </w:tcPr>
          <w:p w14:paraId="101946DC" w14:textId="77777777" w:rsidR="00E3447E" w:rsidRPr="00637663" w:rsidRDefault="00BF2F22" w:rsidP="00AD1885">
            <w:pPr>
              <w:rPr>
                <w:szCs w:val="20"/>
              </w:rPr>
            </w:pPr>
            <w:r>
              <w:rPr>
                <w:szCs w:val="20"/>
              </w:rPr>
              <w:t>Supplemental</w:t>
            </w:r>
          </w:p>
        </w:tc>
        <w:tc>
          <w:tcPr>
            <w:tcW w:w="4958" w:type="dxa"/>
            <w:vAlign w:val="center"/>
          </w:tcPr>
          <w:p w14:paraId="34C01A39" w14:textId="77777777" w:rsidR="00E3447E" w:rsidRPr="007C23CA" w:rsidRDefault="00E3447E" w:rsidP="00AD1885">
            <w:pPr>
              <w:rPr>
                <w:szCs w:val="20"/>
              </w:rPr>
            </w:pPr>
          </w:p>
        </w:tc>
        <w:tc>
          <w:tcPr>
            <w:tcW w:w="1540" w:type="dxa"/>
            <w:vAlign w:val="center"/>
          </w:tcPr>
          <w:p w14:paraId="48BACE4E" w14:textId="77777777" w:rsidR="00E3447E" w:rsidRPr="007C23CA" w:rsidRDefault="00E3447E" w:rsidP="00AD1885">
            <w:pPr>
              <w:rPr>
                <w:szCs w:val="20"/>
              </w:rPr>
            </w:pPr>
          </w:p>
        </w:tc>
      </w:tr>
      <w:tr w:rsidR="00E3447E" w:rsidRPr="007C23CA" w14:paraId="2B1AA4E8" w14:textId="77777777" w:rsidTr="00AA0531">
        <w:tc>
          <w:tcPr>
            <w:tcW w:w="3078" w:type="dxa"/>
            <w:vAlign w:val="center"/>
          </w:tcPr>
          <w:p w14:paraId="4D1EDCD3" w14:textId="77777777" w:rsidR="00E3447E" w:rsidRDefault="00E3447E" w:rsidP="00AD1885">
            <w:pPr>
              <w:rPr>
                <w:b/>
                <w:szCs w:val="20"/>
              </w:rPr>
            </w:pPr>
          </w:p>
        </w:tc>
        <w:tc>
          <w:tcPr>
            <w:tcW w:w="4958" w:type="dxa"/>
            <w:vAlign w:val="center"/>
          </w:tcPr>
          <w:p w14:paraId="340A5608" w14:textId="77777777" w:rsidR="00E3447E" w:rsidRPr="007C23CA" w:rsidRDefault="00E3447E" w:rsidP="00AD1885">
            <w:pPr>
              <w:rPr>
                <w:szCs w:val="20"/>
              </w:rPr>
            </w:pPr>
          </w:p>
        </w:tc>
        <w:tc>
          <w:tcPr>
            <w:tcW w:w="1540" w:type="dxa"/>
            <w:vAlign w:val="center"/>
          </w:tcPr>
          <w:p w14:paraId="0B934069" w14:textId="77777777" w:rsidR="00E3447E" w:rsidRDefault="00E3447E" w:rsidP="00AD1885">
            <w:pPr>
              <w:rPr>
                <w:szCs w:val="20"/>
              </w:rPr>
            </w:pPr>
          </w:p>
        </w:tc>
      </w:tr>
      <w:tr w:rsidR="00E3447E" w:rsidRPr="007C23CA" w14:paraId="054E5ABE" w14:textId="77777777" w:rsidTr="00825CE5">
        <w:tc>
          <w:tcPr>
            <w:tcW w:w="3078" w:type="dxa"/>
            <w:shd w:val="clear" w:color="auto" w:fill="D8D9DA"/>
            <w:vAlign w:val="center"/>
          </w:tcPr>
          <w:p w14:paraId="38352AEE" w14:textId="77777777" w:rsidR="00E3447E" w:rsidRPr="001A6671" w:rsidRDefault="00E3447E" w:rsidP="00AD1885">
            <w:pPr>
              <w:rPr>
                <w:b/>
                <w:szCs w:val="20"/>
              </w:rPr>
            </w:pPr>
            <w:r>
              <w:rPr>
                <w:b/>
                <w:szCs w:val="20"/>
              </w:rPr>
              <w:t>Week</w:t>
            </w:r>
            <w:r w:rsidRPr="001A6671">
              <w:rPr>
                <w:b/>
                <w:szCs w:val="20"/>
              </w:rPr>
              <w:t xml:space="preserve"> 4</w:t>
            </w:r>
          </w:p>
        </w:tc>
        <w:tc>
          <w:tcPr>
            <w:tcW w:w="4958" w:type="dxa"/>
            <w:shd w:val="clear" w:color="auto" w:fill="D8D9DA"/>
            <w:vAlign w:val="center"/>
          </w:tcPr>
          <w:p w14:paraId="6ABCAD59" w14:textId="77777777" w:rsidR="00E3447E" w:rsidRPr="007C23CA" w:rsidRDefault="00E3447E" w:rsidP="00AD1885">
            <w:pPr>
              <w:rPr>
                <w:szCs w:val="20"/>
              </w:rPr>
            </w:pPr>
          </w:p>
        </w:tc>
        <w:tc>
          <w:tcPr>
            <w:tcW w:w="1540" w:type="dxa"/>
            <w:shd w:val="clear" w:color="auto" w:fill="D8D9DA"/>
            <w:vAlign w:val="center"/>
          </w:tcPr>
          <w:p w14:paraId="635314B5" w14:textId="77777777" w:rsidR="00E3447E" w:rsidRPr="007C23CA" w:rsidRDefault="00E3447E" w:rsidP="00AD1885">
            <w:pPr>
              <w:rPr>
                <w:szCs w:val="20"/>
              </w:rPr>
            </w:pPr>
          </w:p>
        </w:tc>
      </w:tr>
      <w:tr w:rsidR="00E3447E" w:rsidRPr="007C23CA" w14:paraId="41640255" w14:textId="77777777" w:rsidTr="00AA0531">
        <w:tc>
          <w:tcPr>
            <w:tcW w:w="3078" w:type="dxa"/>
            <w:vAlign w:val="center"/>
          </w:tcPr>
          <w:p w14:paraId="29FBEF96" w14:textId="77777777" w:rsidR="00E3447E" w:rsidRPr="00637663" w:rsidRDefault="00E3447E" w:rsidP="00AD1885">
            <w:pPr>
              <w:rPr>
                <w:szCs w:val="20"/>
              </w:rPr>
            </w:pPr>
            <w:r w:rsidRPr="00637663">
              <w:rPr>
                <w:szCs w:val="20"/>
              </w:rPr>
              <w:t>Required</w:t>
            </w:r>
          </w:p>
        </w:tc>
        <w:tc>
          <w:tcPr>
            <w:tcW w:w="4958" w:type="dxa"/>
            <w:vAlign w:val="center"/>
          </w:tcPr>
          <w:p w14:paraId="412308B0" w14:textId="77777777" w:rsidR="00E3447E" w:rsidRPr="007C23CA" w:rsidRDefault="00E3447E" w:rsidP="00AD1885">
            <w:pPr>
              <w:rPr>
                <w:szCs w:val="20"/>
              </w:rPr>
            </w:pPr>
          </w:p>
        </w:tc>
        <w:tc>
          <w:tcPr>
            <w:tcW w:w="1540" w:type="dxa"/>
            <w:vAlign w:val="center"/>
          </w:tcPr>
          <w:p w14:paraId="78110E71" w14:textId="77777777" w:rsidR="00E3447E" w:rsidRPr="007C23CA" w:rsidRDefault="00824A3E" w:rsidP="00AD1885">
            <w:pPr>
              <w:rPr>
                <w:szCs w:val="20"/>
              </w:rPr>
            </w:pPr>
            <w:r>
              <w:rPr>
                <w:szCs w:val="20"/>
              </w:rPr>
              <w:t>9.5 hours</w:t>
            </w:r>
          </w:p>
        </w:tc>
      </w:tr>
      <w:tr w:rsidR="00E3447E" w:rsidRPr="007C23CA" w14:paraId="1F38F060" w14:textId="77777777" w:rsidTr="00AA0531">
        <w:tc>
          <w:tcPr>
            <w:tcW w:w="3078" w:type="dxa"/>
            <w:vAlign w:val="center"/>
          </w:tcPr>
          <w:p w14:paraId="34BA4554" w14:textId="77777777" w:rsidR="00E3447E" w:rsidRPr="00637663" w:rsidRDefault="00BF2F22" w:rsidP="00AD1885">
            <w:pPr>
              <w:rPr>
                <w:szCs w:val="20"/>
              </w:rPr>
            </w:pPr>
            <w:r>
              <w:rPr>
                <w:szCs w:val="20"/>
              </w:rPr>
              <w:t>Supplemental</w:t>
            </w:r>
          </w:p>
        </w:tc>
        <w:tc>
          <w:tcPr>
            <w:tcW w:w="4958" w:type="dxa"/>
            <w:vAlign w:val="center"/>
          </w:tcPr>
          <w:p w14:paraId="6902882C" w14:textId="77777777" w:rsidR="00E3447E" w:rsidRPr="007C23CA" w:rsidRDefault="00E3447E" w:rsidP="00AD1885">
            <w:pPr>
              <w:rPr>
                <w:szCs w:val="20"/>
              </w:rPr>
            </w:pPr>
          </w:p>
        </w:tc>
        <w:tc>
          <w:tcPr>
            <w:tcW w:w="1540" w:type="dxa"/>
            <w:vAlign w:val="center"/>
          </w:tcPr>
          <w:p w14:paraId="212EE5F7" w14:textId="77777777" w:rsidR="00E3447E" w:rsidRPr="007C23CA" w:rsidRDefault="00E3447E" w:rsidP="00AD1885">
            <w:pPr>
              <w:rPr>
                <w:szCs w:val="20"/>
              </w:rPr>
            </w:pPr>
          </w:p>
        </w:tc>
      </w:tr>
      <w:tr w:rsidR="00E3447E" w:rsidRPr="007C23CA" w14:paraId="6ED2E82F" w14:textId="77777777" w:rsidTr="00AA0531">
        <w:tc>
          <w:tcPr>
            <w:tcW w:w="3078" w:type="dxa"/>
            <w:vAlign w:val="center"/>
          </w:tcPr>
          <w:p w14:paraId="666A5CD4" w14:textId="77777777" w:rsidR="00E3447E" w:rsidRDefault="00E3447E" w:rsidP="00AD1885">
            <w:pPr>
              <w:rPr>
                <w:b/>
                <w:szCs w:val="20"/>
              </w:rPr>
            </w:pPr>
          </w:p>
        </w:tc>
        <w:tc>
          <w:tcPr>
            <w:tcW w:w="4958" w:type="dxa"/>
            <w:vAlign w:val="center"/>
          </w:tcPr>
          <w:p w14:paraId="19781592" w14:textId="77777777" w:rsidR="00E3447E" w:rsidRPr="007C23CA" w:rsidRDefault="00E3447E" w:rsidP="00AD1885">
            <w:pPr>
              <w:rPr>
                <w:szCs w:val="20"/>
              </w:rPr>
            </w:pPr>
          </w:p>
        </w:tc>
        <w:tc>
          <w:tcPr>
            <w:tcW w:w="1540" w:type="dxa"/>
            <w:vAlign w:val="center"/>
          </w:tcPr>
          <w:p w14:paraId="2EE052BD" w14:textId="77777777" w:rsidR="00E3447E" w:rsidRDefault="00E3447E" w:rsidP="00AD1885">
            <w:pPr>
              <w:rPr>
                <w:szCs w:val="20"/>
              </w:rPr>
            </w:pPr>
          </w:p>
        </w:tc>
      </w:tr>
      <w:tr w:rsidR="00E3447E" w:rsidRPr="007C23CA" w14:paraId="0802C79D" w14:textId="77777777" w:rsidTr="00825CE5">
        <w:tc>
          <w:tcPr>
            <w:tcW w:w="3078" w:type="dxa"/>
            <w:shd w:val="clear" w:color="auto" w:fill="D8D9DA"/>
            <w:vAlign w:val="center"/>
          </w:tcPr>
          <w:p w14:paraId="2C2256E0" w14:textId="77777777" w:rsidR="00E3447E" w:rsidRPr="007C23CA" w:rsidRDefault="00E3447E" w:rsidP="00AD1885">
            <w:pPr>
              <w:rPr>
                <w:b/>
                <w:szCs w:val="20"/>
              </w:rPr>
            </w:pPr>
            <w:r>
              <w:rPr>
                <w:b/>
                <w:szCs w:val="20"/>
              </w:rPr>
              <w:t>Week5</w:t>
            </w:r>
          </w:p>
        </w:tc>
        <w:tc>
          <w:tcPr>
            <w:tcW w:w="4958" w:type="dxa"/>
            <w:shd w:val="clear" w:color="auto" w:fill="D8D9DA"/>
            <w:vAlign w:val="center"/>
          </w:tcPr>
          <w:p w14:paraId="3C6B9655" w14:textId="77777777" w:rsidR="00E3447E" w:rsidRDefault="00E3447E" w:rsidP="00AD1885">
            <w:pPr>
              <w:rPr>
                <w:szCs w:val="20"/>
              </w:rPr>
            </w:pPr>
          </w:p>
        </w:tc>
        <w:tc>
          <w:tcPr>
            <w:tcW w:w="1540" w:type="dxa"/>
            <w:shd w:val="clear" w:color="auto" w:fill="D8D9DA"/>
            <w:vAlign w:val="center"/>
          </w:tcPr>
          <w:p w14:paraId="0673153F" w14:textId="77777777" w:rsidR="00E3447E" w:rsidRPr="007C23CA" w:rsidRDefault="00E3447E" w:rsidP="00AD1885">
            <w:pPr>
              <w:rPr>
                <w:szCs w:val="20"/>
              </w:rPr>
            </w:pPr>
          </w:p>
        </w:tc>
      </w:tr>
      <w:tr w:rsidR="00E3447E" w:rsidRPr="007C23CA" w14:paraId="20FBF791" w14:textId="77777777" w:rsidTr="00AA0531">
        <w:tc>
          <w:tcPr>
            <w:tcW w:w="3078" w:type="dxa"/>
            <w:vAlign w:val="center"/>
          </w:tcPr>
          <w:p w14:paraId="6DB08E93" w14:textId="77777777" w:rsidR="00E3447E" w:rsidRPr="00637663" w:rsidRDefault="00E3447E" w:rsidP="00AD1885">
            <w:pPr>
              <w:rPr>
                <w:szCs w:val="20"/>
              </w:rPr>
            </w:pPr>
            <w:r w:rsidRPr="00637663">
              <w:rPr>
                <w:szCs w:val="20"/>
              </w:rPr>
              <w:t>Required</w:t>
            </w:r>
          </w:p>
        </w:tc>
        <w:tc>
          <w:tcPr>
            <w:tcW w:w="4958" w:type="dxa"/>
            <w:vAlign w:val="center"/>
          </w:tcPr>
          <w:p w14:paraId="295A949D" w14:textId="77777777" w:rsidR="00E3447E" w:rsidRPr="007C23CA" w:rsidRDefault="00E3447E" w:rsidP="00AD1885">
            <w:pPr>
              <w:rPr>
                <w:szCs w:val="20"/>
              </w:rPr>
            </w:pPr>
          </w:p>
        </w:tc>
        <w:tc>
          <w:tcPr>
            <w:tcW w:w="1540" w:type="dxa"/>
            <w:vAlign w:val="center"/>
          </w:tcPr>
          <w:p w14:paraId="13042494" w14:textId="77777777" w:rsidR="00E3447E" w:rsidRPr="007C23CA" w:rsidRDefault="0074426C" w:rsidP="00AD1885">
            <w:pPr>
              <w:rPr>
                <w:szCs w:val="20"/>
              </w:rPr>
            </w:pPr>
            <w:r>
              <w:rPr>
                <w:szCs w:val="20"/>
              </w:rPr>
              <w:t>7.5</w:t>
            </w:r>
            <w:r w:rsidR="008013FF">
              <w:rPr>
                <w:szCs w:val="20"/>
              </w:rPr>
              <w:t xml:space="preserve"> hours</w:t>
            </w:r>
          </w:p>
        </w:tc>
      </w:tr>
      <w:tr w:rsidR="00E3447E" w:rsidRPr="007C23CA" w14:paraId="51ED8CC1" w14:textId="77777777" w:rsidTr="00AA0531">
        <w:tc>
          <w:tcPr>
            <w:tcW w:w="3078" w:type="dxa"/>
            <w:vAlign w:val="center"/>
          </w:tcPr>
          <w:p w14:paraId="7D55392F" w14:textId="77777777" w:rsidR="00E3447E" w:rsidRPr="00637663" w:rsidRDefault="00BF2F22" w:rsidP="00AD1885">
            <w:pPr>
              <w:rPr>
                <w:szCs w:val="20"/>
              </w:rPr>
            </w:pPr>
            <w:r>
              <w:rPr>
                <w:szCs w:val="20"/>
              </w:rPr>
              <w:t>Supplemental</w:t>
            </w:r>
          </w:p>
        </w:tc>
        <w:tc>
          <w:tcPr>
            <w:tcW w:w="4958" w:type="dxa"/>
            <w:vAlign w:val="center"/>
          </w:tcPr>
          <w:p w14:paraId="497FB32A" w14:textId="77777777" w:rsidR="00E3447E" w:rsidRPr="007C23CA" w:rsidRDefault="00E3447E" w:rsidP="00AD1885">
            <w:pPr>
              <w:rPr>
                <w:szCs w:val="20"/>
              </w:rPr>
            </w:pPr>
          </w:p>
        </w:tc>
        <w:tc>
          <w:tcPr>
            <w:tcW w:w="1540" w:type="dxa"/>
            <w:vAlign w:val="center"/>
          </w:tcPr>
          <w:p w14:paraId="43092C19" w14:textId="77777777" w:rsidR="00E3447E" w:rsidRPr="007C23CA" w:rsidRDefault="00E3447E" w:rsidP="00AD1885">
            <w:pPr>
              <w:rPr>
                <w:szCs w:val="20"/>
              </w:rPr>
            </w:pPr>
          </w:p>
        </w:tc>
      </w:tr>
      <w:tr w:rsidR="00E3447E" w:rsidRPr="007C23CA" w14:paraId="7B3A2425" w14:textId="77777777" w:rsidTr="00AA0531">
        <w:tc>
          <w:tcPr>
            <w:tcW w:w="3078" w:type="dxa"/>
            <w:vAlign w:val="center"/>
          </w:tcPr>
          <w:p w14:paraId="213DA181" w14:textId="77777777" w:rsidR="00E3447E" w:rsidRDefault="00E3447E" w:rsidP="00AD1885">
            <w:pPr>
              <w:rPr>
                <w:b/>
                <w:szCs w:val="20"/>
              </w:rPr>
            </w:pPr>
          </w:p>
        </w:tc>
        <w:tc>
          <w:tcPr>
            <w:tcW w:w="4958" w:type="dxa"/>
            <w:vAlign w:val="center"/>
          </w:tcPr>
          <w:p w14:paraId="5469A016" w14:textId="77777777" w:rsidR="00E3447E" w:rsidRPr="007C23CA" w:rsidRDefault="00E3447E" w:rsidP="00AD1885">
            <w:pPr>
              <w:rPr>
                <w:szCs w:val="20"/>
              </w:rPr>
            </w:pPr>
          </w:p>
        </w:tc>
        <w:tc>
          <w:tcPr>
            <w:tcW w:w="1540" w:type="dxa"/>
            <w:vAlign w:val="center"/>
          </w:tcPr>
          <w:p w14:paraId="732F5E1B" w14:textId="77777777" w:rsidR="00E3447E" w:rsidRDefault="00E3447E" w:rsidP="00AD1885">
            <w:pPr>
              <w:rPr>
                <w:szCs w:val="20"/>
              </w:rPr>
            </w:pPr>
          </w:p>
        </w:tc>
      </w:tr>
      <w:tr w:rsidR="00E3447E" w:rsidRPr="007C23CA" w14:paraId="5979CAA4" w14:textId="77777777" w:rsidTr="00825CE5">
        <w:tc>
          <w:tcPr>
            <w:tcW w:w="3078" w:type="dxa"/>
            <w:shd w:val="clear" w:color="auto" w:fill="BD313B"/>
            <w:vAlign w:val="center"/>
          </w:tcPr>
          <w:p w14:paraId="0089A6D7" w14:textId="77777777" w:rsidR="00E3447E" w:rsidRDefault="00E3447E" w:rsidP="00AD1885">
            <w:pPr>
              <w:rPr>
                <w:b/>
                <w:szCs w:val="20"/>
              </w:rPr>
            </w:pPr>
          </w:p>
        </w:tc>
        <w:tc>
          <w:tcPr>
            <w:tcW w:w="4958" w:type="dxa"/>
            <w:shd w:val="clear" w:color="auto" w:fill="BD313B"/>
            <w:vAlign w:val="center"/>
          </w:tcPr>
          <w:p w14:paraId="3BD24246" w14:textId="77777777" w:rsidR="00E3447E" w:rsidRPr="007C23CA" w:rsidRDefault="00E3447E" w:rsidP="00AD1885">
            <w:pPr>
              <w:rPr>
                <w:szCs w:val="20"/>
              </w:rPr>
            </w:pPr>
          </w:p>
        </w:tc>
        <w:tc>
          <w:tcPr>
            <w:tcW w:w="1540" w:type="dxa"/>
            <w:shd w:val="clear" w:color="auto" w:fill="BD313B"/>
            <w:vAlign w:val="center"/>
          </w:tcPr>
          <w:p w14:paraId="0C454BCE" w14:textId="77777777" w:rsidR="00E3447E" w:rsidRDefault="00E3447E" w:rsidP="00AD1885">
            <w:pPr>
              <w:rPr>
                <w:szCs w:val="20"/>
              </w:rPr>
            </w:pPr>
          </w:p>
        </w:tc>
      </w:tr>
      <w:tr w:rsidR="00E3447E" w:rsidRPr="007C23CA" w14:paraId="3414812C" w14:textId="77777777" w:rsidTr="00AA0531">
        <w:tc>
          <w:tcPr>
            <w:tcW w:w="3078" w:type="dxa"/>
            <w:vAlign w:val="center"/>
          </w:tcPr>
          <w:p w14:paraId="305FE73F" w14:textId="77777777" w:rsidR="00E3447E" w:rsidRDefault="00E3447E" w:rsidP="00AD1885">
            <w:pPr>
              <w:rPr>
                <w:b/>
                <w:szCs w:val="20"/>
              </w:rPr>
            </w:pPr>
            <w:r>
              <w:rPr>
                <w:b/>
                <w:szCs w:val="20"/>
              </w:rPr>
              <w:t>Total Required Hours</w:t>
            </w:r>
          </w:p>
        </w:tc>
        <w:tc>
          <w:tcPr>
            <w:tcW w:w="4958" w:type="dxa"/>
            <w:vAlign w:val="center"/>
          </w:tcPr>
          <w:p w14:paraId="6A37246A" w14:textId="77777777" w:rsidR="00E3447E" w:rsidRPr="007C23CA" w:rsidRDefault="00E3447E" w:rsidP="00AD1885">
            <w:pPr>
              <w:rPr>
                <w:szCs w:val="20"/>
              </w:rPr>
            </w:pPr>
          </w:p>
        </w:tc>
        <w:tc>
          <w:tcPr>
            <w:tcW w:w="1540" w:type="dxa"/>
            <w:vAlign w:val="center"/>
          </w:tcPr>
          <w:p w14:paraId="607CF01D" w14:textId="77777777" w:rsidR="00E3447E" w:rsidRPr="008013FF" w:rsidRDefault="00F17D68" w:rsidP="00AD1885">
            <w:pPr>
              <w:rPr>
                <w:b/>
                <w:szCs w:val="20"/>
              </w:rPr>
            </w:pPr>
            <w:r>
              <w:rPr>
                <w:b/>
                <w:szCs w:val="20"/>
              </w:rPr>
              <w:t>43.2</w:t>
            </w:r>
            <w:r w:rsidR="0074426C">
              <w:rPr>
                <w:b/>
                <w:szCs w:val="20"/>
              </w:rPr>
              <w:t>5</w:t>
            </w:r>
            <w:r w:rsidR="008013FF" w:rsidRPr="008013FF">
              <w:rPr>
                <w:b/>
                <w:szCs w:val="20"/>
              </w:rPr>
              <w:t xml:space="preserve"> hours</w:t>
            </w:r>
          </w:p>
        </w:tc>
      </w:tr>
      <w:tr w:rsidR="00E3447E" w:rsidRPr="007C23CA" w14:paraId="78C703BA" w14:textId="77777777" w:rsidTr="00AA0531">
        <w:tc>
          <w:tcPr>
            <w:tcW w:w="3078" w:type="dxa"/>
            <w:vAlign w:val="center"/>
          </w:tcPr>
          <w:p w14:paraId="11AC3966" w14:textId="77777777" w:rsidR="00E3447E" w:rsidRDefault="00E3447E" w:rsidP="00AD1885">
            <w:pPr>
              <w:rPr>
                <w:b/>
                <w:szCs w:val="20"/>
              </w:rPr>
            </w:pPr>
            <w:r>
              <w:rPr>
                <w:b/>
                <w:szCs w:val="20"/>
              </w:rPr>
              <w:t xml:space="preserve">Total </w:t>
            </w:r>
            <w:r w:rsidR="00BF2F22">
              <w:rPr>
                <w:b/>
                <w:szCs w:val="20"/>
              </w:rPr>
              <w:t>Supplemental</w:t>
            </w:r>
            <w:r>
              <w:rPr>
                <w:b/>
                <w:szCs w:val="20"/>
              </w:rPr>
              <w:t xml:space="preserve"> Hours</w:t>
            </w:r>
          </w:p>
        </w:tc>
        <w:tc>
          <w:tcPr>
            <w:tcW w:w="4958" w:type="dxa"/>
            <w:vAlign w:val="center"/>
          </w:tcPr>
          <w:p w14:paraId="1722AB50" w14:textId="77777777" w:rsidR="00E3447E" w:rsidRPr="007C23CA" w:rsidRDefault="00E3447E" w:rsidP="00AD1885">
            <w:pPr>
              <w:rPr>
                <w:szCs w:val="20"/>
              </w:rPr>
            </w:pPr>
          </w:p>
        </w:tc>
        <w:tc>
          <w:tcPr>
            <w:tcW w:w="1540" w:type="dxa"/>
            <w:vAlign w:val="center"/>
          </w:tcPr>
          <w:p w14:paraId="2812EAD0" w14:textId="77777777" w:rsidR="00E3447E" w:rsidRDefault="00E3447E" w:rsidP="00EE48A8">
            <w:pPr>
              <w:rPr>
                <w:szCs w:val="20"/>
              </w:rPr>
            </w:pPr>
          </w:p>
        </w:tc>
      </w:tr>
      <w:tr w:rsidR="00E3447E" w:rsidRPr="007C23CA" w14:paraId="40A8FB99" w14:textId="77777777" w:rsidTr="00AA0531">
        <w:tc>
          <w:tcPr>
            <w:tcW w:w="3078" w:type="dxa"/>
            <w:vAlign w:val="center"/>
          </w:tcPr>
          <w:p w14:paraId="05E6F26E" w14:textId="77777777" w:rsidR="00E3447E" w:rsidRDefault="00E3447E" w:rsidP="00AD1885">
            <w:pPr>
              <w:rPr>
                <w:b/>
                <w:szCs w:val="20"/>
              </w:rPr>
            </w:pPr>
            <w:r>
              <w:rPr>
                <w:b/>
                <w:szCs w:val="20"/>
              </w:rPr>
              <w:t>Total Hours</w:t>
            </w:r>
          </w:p>
        </w:tc>
        <w:tc>
          <w:tcPr>
            <w:tcW w:w="4958" w:type="dxa"/>
            <w:vAlign w:val="center"/>
          </w:tcPr>
          <w:p w14:paraId="07EF232E" w14:textId="77777777" w:rsidR="00E3447E" w:rsidRPr="007C23CA" w:rsidRDefault="00E3447E" w:rsidP="00AD1885">
            <w:pPr>
              <w:rPr>
                <w:szCs w:val="20"/>
              </w:rPr>
            </w:pPr>
          </w:p>
        </w:tc>
        <w:tc>
          <w:tcPr>
            <w:tcW w:w="1540" w:type="dxa"/>
            <w:vAlign w:val="center"/>
          </w:tcPr>
          <w:p w14:paraId="7C255E8B" w14:textId="77777777" w:rsidR="00E3447E" w:rsidRPr="0074426C" w:rsidRDefault="00F17D68" w:rsidP="00AD1885">
            <w:pPr>
              <w:rPr>
                <w:szCs w:val="20"/>
              </w:rPr>
            </w:pPr>
            <w:r>
              <w:rPr>
                <w:szCs w:val="20"/>
              </w:rPr>
              <w:t>43.2</w:t>
            </w:r>
            <w:r w:rsidR="0074426C" w:rsidRPr="0074426C">
              <w:rPr>
                <w:szCs w:val="20"/>
              </w:rPr>
              <w:t xml:space="preserve">5 </w:t>
            </w:r>
            <w:r w:rsidR="00EE48A8" w:rsidRPr="0074426C">
              <w:rPr>
                <w:szCs w:val="20"/>
              </w:rPr>
              <w:t>hours</w:t>
            </w:r>
          </w:p>
        </w:tc>
      </w:tr>
    </w:tbl>
    <w:p w14:paraId="2DC8F539" w14:textId="77777777" w:rsidR="00E3447E" w:rsidRPr="00637663" w:rsidRDefault="00E3447E" w:rsidP="00E3447E">
      <w:pPr>
        <w:tabs>
          <w:tab w:val="left" w:pos="360"/>
        </w:tabs>
        <w:spacing w:before="60" w:after="60"/>
        <w:rPr>
          <w:rFonts w:cs="Arial"/>
          <w:szCs w:val="20"/>
        </w:rPr>
      </w:pPr>
    </w:p>
    <w:p w14:paraId="117460FB"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411C78" w14:textId="77777777" w:rsidR="00B04BCE" w:rsidRDefault="00B04BCE">
      <w:r>
        <w:separator/>
      </w:r>
    </w:p>
  </w:endnote>
  <w:endnote w:type="continuationSeparator" w:id="0">
    <w:p w14:paraId="27F8349A" w14:textId="77777777" w:rsidR="00B04BCE" w:rsidRDefault="00B04B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B98388" w14:textId="77777777" w:rsidR="00731FD3" w:rsidRPr="00EB2955" w:rsidRDefault="00731FD3" w:rsidP="00EB2955">
    <w:pPr>
      <w:pStyle w:val="Footer"/>
      <w:jc w:val="right"/>
      <w:rPr>
        <w:rFonts w:cs="Arial"/>
        <w:szCs w:val="20"/>
      </w:rPr>
    </w:pPr>
    <w:r w:rsidRPr="00EB2955">
      <w:rPr>
        <w:rFonts w:cs="Arial"/>
        <w:szCs w:val="20"/>
      </w:rPr>
      <w:t>V</w:t>
    </w:r>
    <w:r>
      <w:rPr>
        <w:rFonts w:cs="Arial"/>
        <w:szCs w:val="20"/>
      </w:rPr>
      <w:t>ersion 1</w:t>
    </w:r>
    <w:r w:rsidRPr="00EB2955">
      <w:rPr>
        <w:rFonts w:cs="Arial"/>
        <w:szCs w:val="20"/>
      </w:rPr>
      <w:t xml:space="preserve"> </w:t>
    </w:r>
  </w:p>
  <w:p w14:paraId="35F7D039" w14:textId="3A0CADFF" w:rsidR="00731FD3" w:rsidRPr="00EB2955" w:rsidRDefault="00731FD3" w:rsidP="00EB2955">
    <w:pPr>
      <w:pStyle w:val="Footer"/>
      <w:jc w:val="right"/>
      <w:rPr>
        <w:rFonts w:cs="Arial"/>
        <w:szCs w:val="20"/>
      </w:rPr>
    </w:pPr>
    <w:r>
      <w:rPr>
        <w:rFonts w:cs="Arial"/>
        <w:szCs w:val="20"/>
      </w:rPr>
      <w:t>01/01/2015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406678" w14:textId="77777777" w:rsidR="00731FD3" w:rsidRPr="00EB2955" w:rsidRDefault="00731FD3" w:rsidP="00EB2955">
    <w:pPr>
      <w:pStyle w:val="Footer"/>
      <w:jc w:val="right"/>
      <w:rPr>
        <w:rFonts w:cs="Arial"/>
        <w:szCs w:val="20"/>
      </w:rPr>
    </w:pPr>
    <w:r w:rsidRPr="00EB2955">
      <w:rPr>
        <w:rFonts w:cs="Arial"/>
        <w:szCs w:val="20"/>
      </w:rPr>
      <w:t xml:space="preserve">Version </w:t>
    </w:r>
    <w:r>
      <w:rPr>
        <w:rFonts w:cs="Arial"/>
        <w:szCs w:val="20"/>
      </w:rPr>
      <w:t>1</w:t>
    </w:r>
  </w:p>
  <w:p w14:paraId="33A7C77C" w14:textId="1D0D0D1C" w:rsidR="00731FD3" w:rsidRPr="00EB2955" w:rsidRDefault="00731FD3" w:rsidP="00EB2955">
    <w:pPr>
      <w:pStyle w:val="Footer"/>
      <w:jc w:val="right"/>
      <w:rPr>
        <w:rFonts w:cs="Arial"/>
        <w:szCs w:val="20"/>
      </w:rPr>
    </w:pPr>
    <w:r>
      <w:rPr>
        <w:rFonts w:cs="Arial"/>
        <w:szCs w:val="20"/>
      </w:rPr>
      <w:t>01/01/2015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07F119" w14:textId="77777777" w:rsidR="00B04BCE" w:rsidRDefault="00B04BCE">
      <w:r>
        <w:separator/>
      </w:r>
    </w:p>
  </w:footnote>
  <w:footnote w:type="continuationSeparator" w:id="0">
    <w:p w14:paraId="4201B41F" w14:textId="77777777" w:rsidR="00B04BCE" w:rsidRDefault="00B04B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Arial"/>
        <w:szCs w:val="20"/>
      </w:rPr>
      <w:id w:val="124133666"/>
      <w:docPartObj>
        <w:docPartGallery w:val="Page Numbers (Top of Page)"/>
        <w:docPartUnique/>
      </w:docPartObj>
    </w:sdtPr>
    <w:sdtEndPr>
      <w:rPr>
        <w:noProof/>
      </w:rPr>
    </w:sdtEndPr>
    <w:sdtContent>
      <w:p w14:paraId="29E587D3" w14:textId="000FB917" w:rsidR="00731FD3" w:rsidRPr="006324AB" w:rsidRDefault="00731FD3">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sidR="00675EDA">
          <w:rPr>
            <w:rFonts w:cs="Arial"/>
            <w:noProof/>
            <w:szCs w:val="20"/>
          </w:rPr>
          <w:t>12</w:t>
        </w:r>
        <w:r w:rsidRPr="006324AB">
          <w:rPr>
            <w:rFonts w:cs="Arial"/>
            <w:noProof/>
            <w:szCs w:val="20"/>
          </w:rPr>
          <w:fldChar w:fldCharType="end"/>
        </w:r>
      </w:p>
    </w:sdtContent>
  </w:sdt>
  <w:p w14:paraId="65987FF8" w14:textId="77777777" w:rsidR="00731FD3" w:rsidRDefault="00731FD3">
    <w:pPr>
      <w:pStyle w:val="Header"/>
      <w:rPr>
        <w:rFonts w:cs="Arial"/>
        <w:szCs w:val="20"/>
      </w:rPr>
    </w:pPr>
    <w:r>
      <w:rPr>
        <w:rFonts w:cs="Arial"/>
        <w:szCs w:val="20"/>
      </w:rPr>
      <w:t>HIS/2000</w:t>
    </w:r>
    <w:r w:rsidRPr="00EB2955">
      <w:rPr>
        <w:rFonts w:cs="Arial"/>
        <w:szCs w:val="20"/>
      </w:rPr>
      <w:t xml:space="preserve">: </w:t>
    </w:r>
    <w:r w:rsidRPr="00E83221">
      <w:rPr>
        <w:rFonts w:cs="Arial"/>
        <w:szCs w:val="20"/>
      </w:rPr>
      <w:t>Conflict and Consensus in History</w:t>
    </w:r>
  </w:p>
  <w:p w14:paraId="26723087" w14:textId="77777777" w:rsidR="00731FD3" w:rsidRPr="00EB2955" w:rsidRDefault="00731FD3">
    <w:pPr>
      <w:pStyle w:val="Header"/>
      <w:rPr>
        <w:rFonts w:cs="Arial"/>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34F84B" w14:textId="77777777" w:rsidR="00731FD3" w:rsidRPr="00B21089" w:rsidRDefault="00731FD3" w:rsidP="00E84576">
    <w:pPr>
      <w:pStyle w:val="Title"/>
      <w:jc w:val="right"/>
    </w:pPr>
    <w:r w:rsidRPr="00825CE5">
      <w:rPr>
        <w:noProof/>
      </w:rPr>
      <w:drawing>
        <wp:inline distT="0" distB="0" distL="0" distR="0" wp14:anchorId="67717479" wp14:editId="068E2233">
          <wp:extent cx="2107382" cy="914400"/>
          <wp:effectExtent l="0" t="0" r="0" b="0"/>
          <wp:docPr id="1" name="Picture 1"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65261981" w14:textId="77777777" w:rsidR="00731FD3" w:rsidRPr="00825CE5" w:rsidRDefault="00731FD3" w:rsidP="00825CE5">
    <w:pPr>
      <w:pStyle w:val="Heading1"/>
      <w:spacing w:line="276" w:lineRule="auto"/>
      <w:jc w:val="right"/>
      <w:rPr>
        <w:color w:val="BD313B"/>
        <w:sz w:val="40"/>
      </w:rPr>
    </w:pPr>
    <w:r w:rsidRPr="00825CE5">
      <w:rPr>
        <w:color w:val="BD313B"/>
        <w:sz w:val="28"/>
      </w:rPr>
      <w:t>Faculty Instructional Guide</w:t>
    </w:r>
  </w:p>
  <w:p w14:paraId="01AD55EA" w14:textId="77777777" w:rsidR="00731FD3" w:rsidRPr="00825CE5" w:rsidRDefault="00731FD3" w:rsidP="00825CE5">
    <w:pPr>
      <w:pStyle w:val="Heading2"/>
      <w:spacing w:line="276" w:lineRule="auto"/>
      <w:rPr>
        <w:color w:val="BD313B"/>
      </w:rPr>
    </w:pPr>
    <w:r>
      <w:rPr>
        <w:color w:val="BD313B"/>
      </w:rPr>
      <w:t>HIS 2000</w:t>
    </w:r>
    <w:r w:rsidRPr="00825CE5">
      <w:rPr>
        <w:color w:val="BD313B"/>
      </w:rPr>
      <w:t xml:space="preserve">: </w:t>
    </w:r>
    <w:r w:rsidRPr="00E83221">
      <w:rPr>
        <w:color w:val="BD313B"/>
      </w:rPr>
      <w:t>Conflict and Consensus in History</w:t>
    </w:r>
  </w:p>
  <w:p w14:paraId="71C5A2A2" w14:textId="77777777" w:rsidR="00731FD3" w:rsidRDefault="00731FD3" w:rsidP="005353F9">
    <w:pPr>
      <w:pStyle w:val="Header"/>
      <w:tabs>
        <w:tab w:val="clear" w:pos="4320"/>
        <w:tab w:val="clear" w:pos="8640"/>
        <w:tab w:val="left" w:pos="240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3024146"/>
      <w:docPartObj>
        <w:docPartGallery w:val="Page Numbers (Top of Page)"/>
        <w:docPartUnique/>
      </w:docPartObj>
    </w:sdtPr>
    <w:sdtEndPr>
      <w:rPr>
        <w:rFonts w:cs="Arial"/>
        <w:noProof/>
        <w:szCs w:val="20"/>
      </w:rPr>
    </w:sdtEndPr>
    <w:sdtContent>
      <w:p w14:paraId="05C7C8D0" w14:textId="77777777" w:rsidR="00731FD3" w:rsidRPr="006324AB" w:rsidRDefault="00731FD3">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w:t>
        </w:r>
        <w:r w:rsidRPr="006324AB">
          <w:rPr>
            <w:rFonts w:cs="Arial"/>
            <w:noProof/>
            <w:szCs w:val="20"/>
          </w:rPr>
          <w:fldChar w:fldCharType="end"/>
        </w:r>
      </w:p>
    </w:sdtContent>
  </w:sdt>
  <w:p w14:paraId="5C6F8923" w14:textId="77777777" w:rsidR="00731FD3" w:rsidRDefault="00731FD3"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14322D0"/>
    <w:multiLevelType w:val="hybridMultilevel"/>
    <w:tmpl w:val="68364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E60740"/>
    <w:multiLevelType w:val="hybridMultilevel"/>
    <w:tmpl w:val="A41C5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B31E5F"/>
    <w:multiLevelType w:val="hybridMultilevel"/>
    <w:tmpl w:val="90707C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AC55E21"/>
    <w:multiLevelType w:val="hybridMultilevel"/>
    <w:tmpl w:val="C444D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0D2622F9"/>
    <w:multiLevelType w:val="hybridMultilevel"/>
    <w:tmpl w:val="A4EA3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456AA6"/>
    <w:multiLevelType w:val="hybridMultilevel"/>
    <w:tmpl w:val="5EE6F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15:restartNumberingAfterBreak="0">
    <w:nsid w:val="1B914584"/>
    <w:multiLevelType w:val="hybridMultilevel"/>
    <w:tmpl w:val="49B2B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F02688"/>
    <w:multiLevelType w:val="hybridMultilevel"/>
    <w:tmpl w:val="696854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9A286D"/>
    <w:multiLevelType w:val="hybridMultilevel"/>
    <w:tmpl w:val="2F146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8A1A7F"/>
    <w:multiLevelType w:val="hybridMultilevel"/>
    <w:tmpl w:val="5162B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241DD7"/>
    <w:multiLevelType w:val="hybridMultilevel"/>
    <w:tmpl w:val="E54E7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C412A2"/>
    <w:multiLevelType w:val="hybridMultilevel"/>
    <w:tmpl w:val="503EE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262D34"/>
    <w:multiLevelType w:val="hybridMultilevel"/>
    <w:tmpl w:val="D8BC545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6" w15:restartNumberingAfterBreak="0">
    <w:nsid w:val="35623818"/>
    <w:multiLevelType w:val="hybridMultilevel"/>
    <w:tmpl w:val="5FD6E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F75548"/>
    <w:multiLevelType w:val="multilevel"/>
    <w:tmpl w:val="C130C65C"/>
    <w:lvl w:ilvl="0">
      <w:start w:val="2"/>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8" w15:restartNumberingAfterBreak="0">
    <w:nsid w:val="37CE12D8"/>
    <w:multiLevelType w:val="hybridMultilevel"/>
    <w:tmpl w:val="2C2CD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140688"/>
    <w:multiLevelType w:val="hybridMultilevel"/>
    <w:tmpl w:val="686A1B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21"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22" w15:restartNumberingAfterBreak="0">
    <w:nsid w:val="429D3FDC"/>
    <w:multiLevelType w:val="hybridMultilevel"/>
    <w:tmpl w:val="696854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BD74A2"/>
    <w:multiLevelType w:val="multilevel"/>
    <w:tmpl w:val="9B28B3C4"/>
    <w:styleLink w:val="WW8Num2"/>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4" w15:restartNumberingAfterBreak="0">
    <w:nsid w:val="446D4DA5"/>
    <w:multiLevelType w:val="hybridMultilevel"/>
    <w:tmpl w:val="E2C2D1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F71A47"/>
    <w:multiLevelType w:val="hybridMultilevel"/>
    <w:tmpl w:val="696854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713322"/>
    <w:multiLevelType w:val="hybridMultilevel"/>
    <w:tmpl w:val="A5D09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516289"/>
    <w:multiLevelType w:val="hybridMultilevel"/>
    <w:tmpl w:val="C2BEA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24C0471"/>
    <w:multiLevelType w:val="hybridMultilevel"/>
    <w:tmpl w:val="2BA00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051E7D"/>
    <w:multiLevelType w:val="hybridMultilevel"/>
    <w:tmpl w:val="696854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0A3D20"/>
    <w:multiLevelType w:val="hybridMultilevel"/>
    <w:tmpl w:val="73727F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61797E"/>
    <w:multiLevelType w:val="hybridMultilevel"/>
    <w:tmpl w:val="677441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2E6DD7"/>
    <w:multiLevelType w:val="hybridMultilevel"/>
    <w:tmpl w:val="3B6AD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F340813"/>
    <w:multiLevelType w:val="hybridMultilevel"/>
    <w:tmpl w:val="D1D08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F34557"/>
    <w:multiLevelType w:val="hybridMultilevel"/>
    <w:tmpl w:val="A58C79F8"/>
    <w:lvl w:ilvl="0" w:tplc="8520B82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07272A"/>
    <w:multiLevelType w:val="hybridMultilevel"/>
    <w:tmpl w:val="843EC1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55B2682"/>
    <w:multiLevelType w:val="hybridMultilevel"/>
    <w:tmpl w:val="EE3AB9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8" w15:restartNumberingAfterBreak="0">
    <w:nsid w:val="69E36857"/>
    <w:multiLevelType w:val="hybridMultilevel"/>
    <w:tmpl w:val="58CAC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A4817EA"/>
    <w:multiLevelType w:val="hybridMultilevel"/>
    <w:tmpl w:val="3DA69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B3345AE"/>
    <w:multiLevelType w:val="hybridMultilevel"/>
    <w:tmpl w:val="AF98F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2" w15:restartNumberingAfterBreak="0">
    <w:nsid w:val="6CFD7401"/>
    <w:multiLevelType w:val="hybridMultilevel"/>
    <w:tmpl w:val="2398E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156789"/>
    <w:multiLevelType w:val="hybridMultilevel"/>
    <w:tmpl w:val="FCF4B01A"/>
    <w:lvl w:ilvl="0" w:tplc="71E8740A">
      <w:start w:val="1"/>
      <w:numFmt w:val="bullet"/>
      <w:pStyle w:val="Bulletedlis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6"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7" w15:restartNumberingAfterBreak="0">
    <w:nsid w:val="7BA1288B"/>
    <w:multiLevelType w:val="hybridMultilevel"/>
    <w:tmpl w:val="289C4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CBA4B7D"/>
    <w:multiLevelType w:val="hybridMultilevel"/>
    <w:tmpl w:val="8C9EE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EFF56D5"/>
    <w:multiLevelType w:val="hybridMultilevel"/>
    <w:tmpl w:val="DB7E0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F1637E2"/>
    <w:multiLevelType w:val="hybridMultilevel"/>
    <w:tmpl w:val="836C5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F60628F"/>
    <w:multiLevelType w:val="hybridMultilevel"/>
    <w:tmpl w:val="8CB0D02A"/>
    <w:lvl w:ilvl="0" w:tplc="5B66D1FE">
      <w:start w:val="1"/>
      <w:numFmt w:val="bullet"/>
      <w:pStyle w:val="AssignmentsLevel2"/>
      <w:lvlText w:val=""/>
      <w:lvlJc w:val="left"/>
      <w:pPr>
        <w:ind w:left="720" w:hanging="360"/>
      </w:pPr>
      <w:rPr>
        <w:rFonts w:ascii="Symbol" w:hAnsi="Symbol" w:hint="default"/>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4"/>
  </w:num>
  <w:num w:numId="2">
    <w:abstractNumId w:val="20"/>
  </w:num>
  <w:num w:numId="3">
    <w:abstractNumId w:val="41"/>
  </w:num>
  <w:num w:numId="4">
    <w:abstractNumId w:val="21"/>
  </w:num>
  <w:num w:numId="5">
    <w:abstractNumId w:val="46"/>
  </w:num>
  <w:num w:numId="6">
    <w:abstractNumId w:val="51"/>
  </w:num>
  <w:num w:numId="7">
    <w:abstractNumId w:val="36"/>
  </w:num>
  <w:num w:numId="8">
    <w:abstractNumId w:val="45"/>
  </w:num>
  <w:num w:numId="9">
    <w:abstractNumId w:val="0"/>
  </w:num>
  <w:num w:numId="10">
    <w:abstractNumId w:val="37"/>
  </w:num>
  <w:num w:numId="11">
    <w:abstractNumId w:val="5"/>
  </w:num>
  <w:num w:numId="12">
    <w:abstractNumId w:val="8"/>
  </w:num>
  <w:num w:numId="13">
    <w:abstractNumId w:val="19"/>
  </w:num>
  <w:num w:numId="14">
    <w:abstractNumId w:val="27"/>
  </w:num>
  <w:num w:numId="15">
    <w:abstractNumId w:val="17"/>
  </w:num>
  <w:num w:numId="16">
    <w:abstractNumId w:val="4"/>
  </w:num>
  <w:num w:numId="17">
    <w:abstractNumId w:val="1"/>
  </w:num>
  <w:num w:numId="18">
    <w:abstractNumId w:val="40"/>
  </w:num>
  <w:num w:numId="19">
    <w:abstractNumId w:val="23"/>
  </w:num>
  <w:num w:numId="20">
    <w:abstractNumId w:val="28"/>
  </w:num>
  <w:num w:numId="21">
    <w:abstractNumId w:val="9"/>
  </w:num>
  <w:num w:numId="22">
    <w:abstractNumId w:val="14"/>
  </w:num>
  <w:num w:numId="23">
    <w:abstractNumId w:val="3"/>
  </w:num>
  <w:num w:numId="24">
    <w:abstractNumId w:val="42"/>
  </w:num>
  <w:num w:numId="25">
    <w:abstractNumId w:val="16"/>
  </w:num>
  <w:num w:numId="26">
    <w:abstractNumId w:val="47"/>
  </w:num>
  <w:num w:numId="27">
    <w:abstractNumId w:val="18"/>
  </w:num>
  <w:num w:numId="28">
    <w:abstractNumId w:val="35"/>
  </w:num>
  <w:num w:numId="29">
    <w:abstractNumId w:val="10"/>
  </w:num>
  <w:num w:numId="30">
    <w:abstractNumId w:val="33"/>
  </w:num>
  <w:num w:numId="31">
    <w:abstractNumId w:val="2"/>
  </w:num>
  <w:num w:numId="32">
    <w:abstractNumId w:val="26"/>
  </w:num>
  <w:num w:numId="33">
    <w:abstractNumId w:val="7"/>
  </w:num>
  <w:num w:numId="34">
    <w:abstractNumId w:val="34"/>
  </w:num>
  <w:num w:numId="35">
    <w:abstractNumId w:val="13"/>
  </w:num>
  <w:num w:numId="36">
    <w:abstractNumId w:val="12"/>
  </w:num>
  <w:num w:numId="37">
    <w:abstractNumId w:val="11"/>
  </w:num>
  <w:num w:numId="38">
    <w:abstractNumId w:val="38"/>
  </w:num>
  <w:num w:numId="39">
    <w:abstractNumId w:val="48"/>
  </w:num>
  <w:num w:numId="40">
    <w:abstractNumId w:val="22"/>
  </w:num>
  <w:num w:numId="41">
    <w:abstractNumId w:val="25"/>
  </w:num>
  <w:num w:numId="42">
    <w:abstractNumId w:val="29"/>
  </w:num>
  <w:num w:numId="43">
    <w:abstractNumId w:val="39"/>
  </w:num>
  <w:num w:numId="44">
    <w:abstractNumId w:val="50"/>
  </w:num>
  <w:num w:numId="45">
    <w:abstractNumId w:val="24"/>
  </w:num>
  <w:num w:numId="46">
    <w:abstractNumId w:val="15"/>
  </w:num>
  <w:num w:numId="47">
    <w:abstractNumId w:val="30"/>
  </w:num>
  <w:num w:numId="48">
    <w:abstractNumId w:val="43"/>
  </w:num>
  <w:num w:numId="49">
    <w:abstractNumId w:val="49"/>
  </w:num>
  <w:num w:numId="50">
    <w:abstractNumId w:val="32"/>
  </w:num>
  <w:num w:numId="51">
    <w:abstractNumId w:val="6"/>
  </w:num>
  <w:num w:numId="52">
    <w:abstractNumId w:val="31"/>
  </w:num>
  <w:num w:numId="53">
    <w:abstractNumId w:val="51"/>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3097"/>
    <w:rsid w:val="000040B6"/>
    <w:rsid w:val="0000486B"/>
    <w:rsid w:val="00010893"/>
    <w:rsid w:val="000110DC"/>
    <w:rsid w:val="00011261"/>
    <w:rsid w:val="00013342"/>
    <w:rsid w:val="00014F73"/>
    <w:rsid w:val="0001644E"/>
    <w:rsid w:val="0002170C"/>
    <w:rsid w:val="00026A82"/>
    <w:rsid w:val="00030F93"/>
    <w:rsid w:val="000335A4"/>
    <w:rsid w:val="000345E4"/>
    <w:rsid w:val="000352F0"/>
    <w:rsid w:val="00035EB6"/>
    <w:rsid w:val="00036AF9"/>
    <w:rsid w:val="00036C2C"/>
    <w:rsid w:val="000409C4"/>
    <w:rsid w:val="000413F2"/>
    <w:rsid w:val="00042BC2"/>
    <w:rsid w:val="00042F2D"/>
    <w:rsid w:val="00044A71"/>
    <w:rsid w:val="00044AA3"/>
    <w:rsid w:val="000467AE"/>
    <w:rsid w:val="0005011B"/>
    <w:rsid w:val="000525ED"/>
    <w:rsid w:val="00052809"/>
    <w:rsid w:val="00053AE7"/>
    <w:rsid w:val="00054AA3"/>
    <w:rsid w:val="00054B0E"/>
    <w:rsid w:val="000554D9"/>
    <w:rsid w:val="00056320"/>
    <w:rsid w:val="00057434"/>
    <w:rsid w:val="000574FA"/>
    <w:rsid w:val="00057F8C"/>
    <w:rsid w:val="0006055B"/>
    <w:rsid w:val="00060B70"/>
    <w:rsid w:val="00064DA9"/>
    <w:rsid w:val="000657A0"/>
    <w:rsid w:val="00065921"/>
    <w:rsid w:val="00065AB6"/>
    <w:rsid w:val="00067005"/>
    <w:rsid w:val="0006700A"/>
    <w:rsid w:val="000671BB"/>
    <w:rsid w:val="000676EC"/>
    <w:rsid w:val="00070A28"/>
    <w:rsid w:val="00070E70"/>
    <w:rsid w:val="00072525"/>
    <w:rsid w:val="000729C4"/>
    <w:rsid w:val="00073135"/>
    <w:rsid w:val="00074D33"/>
    <w:rsid w:val="00075B61"/>
    <w:rsid w:val="000778BF"/>
    <w:rsid w:val="00080F0C"/>
    <w:rsid w:val="000824B6"/>
    <w:rsid w:val="0008292E"/>
    <w:rsid w:val="00082EF6"/>
    <w:rsid w:val="00085D23"/>
    <w:rsid w:val="000915C5"/>
    <w:rsid w:val="00093883"/>
    <w:rsid w:val="0009418F"/>
    <w:rsid w:val="000A02D8"/>
    <w:rsid w:val="000A3848"/>
    <w:rsid w:val="000A3E70"/>
    <w:rsid w:val="000A4242"/>
    <w:rsid w:val="000A5265"/>
    <w:rsid w:val="000A684C"/>
    <w:rsid w:val="000A69A0"/>
    <w:rsid w:val="000A6AAB"/>
    <w:rsid w:val="000B1174"/>
    <w:rsid w:val="000B3249"/>
    <w:rsid w:val="000B63DE"/>
    <w:rsid w:val="000C1433"/>
    <w:rsid w:val="000C1DB9"/>
    <w:rsid w:val="000C2FE9"/>
    <w:rsid w:val="000C6C78"/>
    <w:rsid w:val="000C6F81"/>
    <w:rsid w:val="000C78CF"/>
    <w:rsid w:val="000D0639"/>
    <w:rsid w:val="000D0717"/>
    <w:rsid w:val="000D12C5"/>
    <w:rsid w:val="000D1E00"/>
    <w:rsid w:val="000D534F"/>
    <w:rsid w:val="000D69E1"/>
    <w:rsid w:val="000E0328"/>
    <w:rsid w:val="000E05AD"/>
    <w:rsid w:val="000E0A9D"/>
    <w:rsid w:val="000E0ECB"/>
    <w:rsid w:val="000E27D4"/>
    <w:rsid w:val="000E295A"/>
    <w:rsid w:val="000E31C2"/>
    <w:rsid w:val="000E7452"/>
    <w:rsid w:val="000F18E7"/>
    <w:rsid w:val="000F1C23"/>
    <w:rsid w:val="000F2C70"/>
    <w:rsid w:val="000F5D60"/>
    <w:rsid w:val="000F783D"/>
    <w:rsid w:val="00100350"/>
    <w:rsid w:val="00100E86"/>
    <w:rsid w:val="001038CC"/>
    <w:rsid w:val="00103A67"/>
    <w:rsid w:val="001042D0"/>
    <w:rsid w:val="001045E5"/>
    <w:rsid w:val="00105046"/>
    <w:rsid w:val="00107B1E"/>
    <w:rsid w:val="001116D0"/>
    <w:rsid w:val="001118B2"/>
    <w:rsid w:val="00111CFC"/>
    <w:rsid w:val="001132F6"/>
    <w:rsid w:val="00114942"/>
    <w:rsid w:val="00115389"/>
    <w:rsid w:val="00125A9F"/>
    <w:rsid w:val="00125CB8"/>
    <w:rsid w:val="00126FF3"/>
    <w:rsid w:val="001279B9"/>
    <w:rsid w:val="001279C2"/>
    <w:rsid w:val="00130BEE"/>
    <w:rsid w:val="00130C2A"/>
    <w:rsid w:val="00132A2A"/>
    <w:rsid w:val="00133CC5"/>
    <w:rsid w:val="0013537D"/>
    <w:rsid w:val="0013631E"/>
    <w:rsid w:val="00136E30"/>
    <w:rsid w:val="001378D4"/>
    <w:rsid w:val="00141674"/>
    <w:rsid w:val="00141D54"/>
    <w:rsid w:val="00144E2A"/>
    <w:rsid w:val="00145DB0"/>
    <w:rsid w:val="001461CE"/>
    <w:rsid w:val="00147E92"/>
    <w:rsid w:val="00151A77"/>
    <w:rsid w:val="001523FE"/>
    <w:rsid w:val="001611D6"/>
    <w:rsid w:val="00166288"/>
    <w:rsid w:val="001701A7"/>
    <w:rsid w:val="00170605"/>
    <w:rsid w:val="00171ED6"/>
    <w:rsid w:val="001722C8"/>
    <w:rsid w:val="001738E8"/>
    <w:rsid w:val="00173D93"/>
    <w:rsid w:val="001745B2"/>
    <w:rsid w:val="00174E61"/>
    <w:rsid w:val="00175246"/>
    <w:rsid w:val="001756E5"/>
    <w:rsid w:val="001757C6"/>
    <w:rsid w:val="00176EFB"/>
    <w:rsid w:val="001815CC"/>
    <w:rsid w:val="00181BE5"/>
    <w:rsid w:val="00182D6E"/>
    <w:rsid w:val="00182D8A"/>
    <w:rsid w:val="00184A08"/>
    <w:rsid w:val="00184AFF"/>
    <w:rsid w:val="0018763F"/>
    <w:rsid w:val="0019167D"/>
    <w:rsid w:val="0019514A"/>
    <w:rsid w:val="0019541D"/>
    <w:rsid w:val="0019577C"/>
    <w:rsid w:val="00197C4E"/>
    <w:rsid w:val="001A247A"/>
    <w:rsid w:val="001A31F3"/>
    <w:rsid w:val="001A3350"/>
    <w:rsid w:val="001A392A"/>
    <w:rsid w:val="001A3C16"/>
    <w:rsid w:val="001A5196"/>
    <w:rsid w:val="001A5F95"/>
    <w:rsid w:val="001A61AE"/>
    <w:rsid w:val="001A6671"/>
    <w:rsid w:val="001B3816"/>
    <w:rsid w:val="001B4CDF"/>
    <w:rsid w:val="001B616D"/>
    <w:rsid w:val="001B6E8B"/>
    <w:rsid w:val="001C0616"/>
    <w:rsid w:val="001C0E18"/>
    <w:rsid w:val="001C40E1"/>
    <w:rsid w:val="001C5785"/>
    <w:rsid w:val="001C62C2"/>
    <w:rsid w:val="001C7FFC"/>
    <w:rsid w:val="001D2F4C"/>
    <w:rsid w:val="001E1E4F"/>
    <w:rsid w:val="001E5275"/>
    <w:rsid w:val="001E6211"/>
    <w:rsid w:val="001E643C"/>
    <w:rsid w:val="001E6CD8"/>
    <w:rsid w:val="001E6E8A"/>
    <w:rsid w:val="001E7BBA"/>
    <w:rsid w:val="001F007B"/>
    <w:rsid w:val="001F129E"/>
    <w:rsid w:val="001F2EA1"/>
    <w:rsid w:val="001F5025"/>
    <w:rsid w:val="001F577C"/>
    <w:rsid w:val="00200422"/>
    <w:rsid w:val="002038EB"/>
    <w:rsid w:val="00204755"/>
    <w:rsid w:val="00204F02"/>
    <w:rsid w:val="0020548D"/>
    <w:rsid w:val="00206CF4"/>
    <w:rsid w:val="00207465"/>
    <w:rsid w:val="0021285A"/>
    <w:rsid w:val="002145EB"/>
    <w:rsid w:val="002151EE"/>
    <w:rsid w:val="00215231"/>
    <w:rsid w:val="0022041B"/>
    <w:rsid w:val="00223559"/>
    <w:rsid w:val="00224A60"/>
    <w:rsid w:val="00225662"/>
    <w:rsid w:val="00225ABC"/>
    <w:rsid w:val="00227279"/>
    <w:rsid w:val="00227305"/>
    <w:rsid w:val="00230DAF"/>
    <w:rsid w:val="002328D3"/>
    <w:rsid w:val="00232F1B"/>
    <w:rsid w:val="0023411A"/>
    <w:rsid w:val="00236E40"/>
    <w:rsid w:val="00241FC8"/>
    <w:rsid w:val="002423C5"/>
    <w:rsid w:val="002444E7"/>
    <w:rsid w:val="00245F45"/>
    <w:rsid w:val="002468DF"/>
    <w:rsid w:val="00250E1B"/>
    <w:rsid w:val="00253FDD"/>
    <w:rsid w:val="00254182"/>
    <w:rsid w:val="0025775F"/>
    <w:rsid w:val="00260385"/>
    <w:rsid w:val="002609B6"/>
    <w:rsid w:val="00260A51"/>
    <w:rsid w:val="00260AC5"/>
    <w:rsid w:val="00260DA0"/>
    <w:rsid w:val="00261980"/>
    <w:rsid w:val="0026345D"/>
    <w:rsid w:val="002661BB"/>
    <w:rsid w:val="00266656"/>
    <w:rsid w:val="00274B8A"/>
    <w:rsid w:val="00274BFA"/>
    <w:rsid w:val="00275C68"/>
    <w:rsid w:val="002804A2"/>
    <w:rsid w:val="00283727"/>
    <w:rsid w:val="002865E3"/>
    <w:rsid w:val="002908C8"/>
    <w:rsid w:val="002939D9"/>
    <w:rsid w:val="002945CA"/>
    <w:rsid w:val="002959F9"/>
    <w:rsid w:val="002A3C32"/>
    <w:rsid w:val="002A4422"/>
    <w:rsid w:val="002A63FD"/>
    <w:rsid w:val="002A6BFF"/>
    <w:rsid w:val="002A7873"/>
    <w:rsid w:val="002B13C9"/>
    <w:rsid w:val="002B5C0C"/>
    <w:rsid w:val="002B60AE"/>
    <w:rsid w:val="002B676C"/>
    <w:rsid w:val="002C1641"/>
    <w:rsid w:val="002C18BC"/>
    <w:rsid w:val="002C26DD"/>
    <w:rsid w:val="002C59B3"/>
    <w:rsid w:val="002C6305"/>
    <w:rsid w:val="002C64CE"/>
    <w:rsid w:val="002D01F5"/>
    <w:rsid w:val="002D343F"/>
    <w:rsid w:val="002D3F2A"/>
    <w:rsid w:val="002D4219"/>
    <w:rsid w:val="002D6021"/>
    <w:rsid w:val="002D6548"/>
    <w:rsid w:val="002D6DBF"/>
    <w:rsid w:val="002E1232"/>
    <w:rsid w:val="002E18BE"/>
    <w:rsid w:val="002E23ED"/>
    <w:rsid w:val="002E2F5D"/>
    <w:rsid w:val="002E3048"/>
    <w:rsid w:val="002E51F3"/>
    <w:rsid w:val="002E51FF"/>
    <w:rsid w:val="002E57A4"/>
    <w:rsid w:val="002E5FF1"/>
    <w:rsid w:val="002E6C4E"/>
    <w:rsid w:val="002F08B7"/>
    <w:rsid w:val="002F0D95"/>
    <w:rsid w:val="002F1A27"/>
    <w:rsid w:val="002F22CD"/>
    <w:rsid w:val="002F355E"/>
    <w:rsid w:val="002F3A1B"/>
    <w:rsid w:val="002F3C05"/>
    <w:rsid w:val="002F4A91"/>
    <w:rsid w:val="002F53E9"/>
    <w:rsid w:val="002F6F2D"/>
    <w:rsid w:val="002F729D"/>
    <w:rsid w:val="00301041"/>
    <w:rsid w:val="00302978"/>
    <w:rsid w:val="00304596"/>
    <w:rsid w:val="003047EE"/>
    <w:rsid w:val="0030503C"/>
    <w:rsid w:val="00306004"/>
    <w:rsid w:val="00311245"/>
    <w:rsid w:val="003122C2"/>
    <w:rsid w:val="00313787"/>
    <w:rsid w:val="0031393B"/>
    <w:rsid w:val="00315029"/>
    <w:rsid w:val="00320A54"/>
    <w:rsid w:val="0032143C"/>
    <w:rsid w:val="003219F5"/>
    <w:rsid w:val="0032571E"/>
    <w:rsid w:val="00332F67"/>
    <w:rsid w:val="003348A4"/>
    <w:rsid w:val="00335197"/>
    <w:rsid w:val="00335961"/>
    <w:rsid w:val="00343010"/>
    <w:rsid w:val="003436A3"/>
    <w:rsid w:val="003448C0"/>
    <w:rsid w:val="0034526A"/>
    <w:rsid w:val="003455C5"/>
    <w:rsid w:val="0034561D"/>
    <w:rsid w:val="0035146C"/>
    <w:rsid w:val="00351A4F"/>
    <w:rsid w:val="00351F22"/>
    <w:rsid w:val="00353E92"/>
    <w:rsid w:val="00354AE6"/>
    <w:rsid w:val="00354FDB"/>
    <w:rsid w:val="00355BB3"/>
    <w:rsid w:val="00357F06"/>
    <w:rsid w:val="003608C9"/>
    <w:rsid w:val="00360FB5"/>
    <w:rsid w:val="00362893"/>
    <w:rsid w:val="00362ACD"/>
    <w:rsid w:val="00363E19"/>
    <w:rsid w:val="00365AB8"/>
    <w:rsid w:val="00372658"/>
    <w:rsid w:val="003744DE"/>
    <w:rsid w:val="00376935"/>
    <w:rsid w:val="00376D27"/>
    <w:rsid w:val="003773D7"/>
    <w:rsid w:val="00380405"/>
    <w:rsid w:val="003807D9"/>
    <w:rsid w:val="0038232D"/>
    <w:rsid w:val="00384D31"/>
    <w:rsid w:val="00385FCB"/>
    <w:rsid w:val="003907E9"/>
    <w:rsid w:val="00396246"/>
    <w:rsid w:val="003A1FA4"/>
    <w:rsid w:val="003A347D"/>
    <w:rsid w:val="003A369D"/>
    <w:rsid w:val="003A3E88"/>
    <w:rsid w:val="003A5936"/>
    <w:rsid w:val="003A5A23"/>
    <w:rsid w:val="003A7392"/>
    <w:rsid w:val="003B11AF"/>
    <w:rsid w:val="003B1EB9"/>
    <w:rsid w:val="003B3045"/>
    <w:rsid w:val="003B5A4A"/>
    <w:rsid w:val="003C2D35"/>
    <w:rsid w:val="003C3FA8"/>
    <w:rsid w:val="003C53FC"/>
    <w:rsid w:val="003C5536"/>
    <w:rsid w:val="003C6F92"/>
    <w:rsid w:val="003C72F1"/>
    <w:rsid w:val="003D1B21"/>
    <w:rsid w:val="003D644E"/>
    <w:rsid w:val="003D7C90"/>
    <w:rsid w:val="003E2D4F"/>
    <w:rsid w:val="003E31A7"/>
    <w:rsid w:val="003E5C7D"/>
    <w:rsid w:val="003E6218"/>
    <w:rsid w:val="003E7207"/>
    <w:rsid w:val="003E7675"/>
    <w:rsid w:val="003E7816"/>
    <w:rsid w:val="003F34FA"/>
    <w:rsid w:val="003F4008"/>
    <w:rsid w:val="003F4859"/>
    <w:rsid w:val="003F5642"/>
    <w:rsid w:val="003F5876"/>
    <w:rsid w:val="00401196"/>
    <w:rsid w:val="004031BB"/>
    <w:rsid w:val="004034A3"/>
    <w:rsid w:val="004045AD"/>
    <w:rsid w:val="00405788"/>
    <w:rsid w:val="0040774D"/>
    <w:rsid w:val="004109FE"/>
    <w:rsid w:val="0041322F"/>
    <w:rsid w:val="004143CB"/>
    <w:rsid w:val="00417C60"/>
    <w:rsid w:val="00417F14"/>
    <w:rsid w:val="0042290C"/>
    <w:rsid w:val="0042358F"/>
    <w:rsid w:val="00423F5C"/>
    <w:rsid w:val="0042633B"/>
    <w:rsid w:val="00427237"/>
    <w:rsid w:val="00430518"/>
    <w:rsid w:val="00432341"/>
    <w:rsid w:val="0043235D"/>
    <w:rsid w:val="00433025"/>
    <w:rsid w:val="00436985"/>
    <w:rsid w:val="00437720"/>
    <w:rsid w:val="004421FA"/>
    <w:rsid w:val="0044450A"/>
    <w:rsid w:val="00445F59"/>
    <w:rsid w:val="00446446"/>
    <w:rsid w:val="00446623"/>
    <w:rsid w:val="00450D1C"/>
    <w:rsid w:val="00451471"/>
    <w:rsid w:val="00451ADA"/>
    <w:rsid w:val="00454C1A"/>
    <w:rsid w:val="00455F9B"/>
    <w:rsid w:val="004614A2"/>
    <w:rsid w:val="00461CA1"/>
    <w:rsid w:val="0046404A"/>
    <w:rsid w:val="00465134"/>
    <w:rsid w:val="00467E51"/>
    <w:rsid w:val="004713D1"/>
    <w:rsid w:val="00475D8F"/>
    <w:rsid w:val="00477926"/>
    <w:rsid w:val="00477EE5"/>
    <w:rsid w:val="00487079"/>
    <w:rsid w:val="004909EE"/>
    <w:rsid w:val="00491512"/>
    <w:rsid w:val="00491F58"/>
    <w:rsid w:val="0049398D"/>
    <w:rsid w:val="00496E45"/>
    <w:rsid w:val="004A04F7"/>
    <w:rsid w:val="004A1A43"/>
    <w:rsid w:val="004A4863"/>
    <w:rsid w:val="004A4C18"/>
    <w:rsid w:val="004A4D5E"/>
    <w:rsid w:val="004A7A87"/>
    <w:rsid w:val="004B01D6"/>
    <w:rsid w:val="004B35AB"/>
    <w:rsid w:val="004B3BB2"/>
    <w:rsid w:val="004B69CB"/>
    <w:rsid w:val="004B75AD"/>
    <w:rsid w:val="004B7D94"/>
    <w:rsid w:val="004C1FE4"/>
    <w:rsid w:val="004C6C14"/>
    <w:rsid w:val="004C7DB4"/>
    <w:rsid w:val="004D09EA"/>
    <w:rsid w:val="004D13AE"/>
    <w:rsid w:val="004D4553"/>
    <w:rsid w:val="004D772E"/>
    <w:rsid w:val="004E1BCD"/>
    <w:rsid w:val="004E635B"/>
    <w:rsid w:val="004F138A"/>
    <w:rsid w:val="004F3079"/>
    <w:rsid w:val="004F3D1F"/>
    <w:rsid w:val="004F3E41"/>
    <w:rsid w:val="004F41B8"/>
    <w:rsid w:val="004F458E"/>
    <w:rsid w:val="004F487F"/>
    <w:rsid w:val="004F609C"/>
    <w:rsid w:val="005007E7"/>
    <w:rsid w:val="00500A04"/>
    <w:rsid w:val="00503337"/>
    <w:rsid w:val="0050669B"/>
    <w:rsid w:val="00507984"/>
    <w:rsid w:val="00507CEA"/>
    <w:rsid w:val="00510A87"/>
    <w:rsid w:val="00510E21"/>
    <w:rsid w:val="005116B4"/>
    <w:rsid w:val="00511972"/>
    <w:rsid w:val="0051737B"/>
    <w:rsid w:val="00521FD4"/>
    <w:rsid w:val="00523045"/>
    <w:rsid w:val="0052311A"/>
    <w:rsid w:val="0052340A"/>
    <w:rsid w:val="00524459"/>
    <w:rsid w:val="00524CD5"/>
    <w:rsid w:val="0052500E"/>
    <w:rsid w:val="005250B2"/>
    <w:rsid w:val="00526E56"/>
    <w:rsid w:val="00530749"/>
    <w:rsid w:val="00530D83"/>
    <w:rsid w:val="005319CA"/>
    <w:rsid w:val="00533416"/>
    <w:rsid w:val="0053438B"/>
    <w:rsid w:val="005353F9"/>
    <w:rsid w:val="0053587B"/>
    <w:rsid w:val="00535A82"/>
    <w:rsid w:val="00535D5D"/>
    <w:rsid w:val="00535D64"/>
    <w:rsid w:val="00536B43"/>
    <w:rsid w:val="00537446"/>
    <w:rsid w:val="00540010"/>
    <w:rsid w:val="00540F6A"/>
    <w:rsid w:val="00541A8C"/>
    <w:rsid w:val="005447AC"/>
    <w:rsid w:val="005449BB"/>
    <w:rsid w:val="005472D7"/>
    <w:rsid w:val="0055365D"/>
    <w:rsid w:val="005546E1"/>
    <w:rsid w:val="0055524B"/>
    <w:rsid w:val="005602F0"/>
    <w:rsid w:val="0056515E"/>
    <w:rsid w:val="00566B5B"/>
    <w:rsid w:val="00566EA0"/>
    <w:rsid w:val="00567294"/>
    <w:rsid w:val="00572DA6"/>
    <w:rsid w:val="005730BB"/>
    <w:rsid w:val="00573E59"/>
    <w:rsid w:val="00576580"/>
    <w:rsid w:val="0057681B"/>
    <w:rsid w:val="00581922"/>
    <w:rsid w:val="0058758B"/>
    <w:rsid w:val="005900D0"/>
    <w:rsid w:val="00593A25"/>
    <w:rsid w:val="00595014"/>
    <w:rsid w:val="005958BB"/>
    <w:rsid w:val="00597ABC"/>
    <w:rsid w:val="005A1AFC"/>
    <w:rsid w:val="005A2175"/>
    <w:rsid w:val="005A3733"/>
    <w:rsid w:val="005A75AA"/>
    <w:rsid w:val="005A7ECC"/>
    <w:rsid w:val="005B033E"/>
    <w:rsid w:val="005B037C"/>
    <w:rsid w:val="005B10FE"/>
    <w:rsid w:val="005B3281"/>
    <w:rsid w:val="005B4274"/>
    <w:rsid w:val="005B452A"/>
    <w:rsid w:val="005B56E9"/>
    <w:rsid w:val="005C0742"/>
    <w:rsid w:val="005C1120"/>
    <w:rsid w:val="005C14C4"/>
    <w:rsid w:val="005C1C5C"/>
    <w:rsid w:val="005C232C"/>
    <w:rsid w:val="005C417D"/>
    <w:rsid w:val="005C5AB1"/>
    <w:rsid w:val="005C61BD"/>
    <w:rsid w:val="005C6EC9"/>
    <w:rsid w:val="005D2181"/>
    <w:rsid w:val="005D2E3B"/>
    <w:rsid w:val="005D393B"/>
    <w:rsid w:val="005D5772"/>
    <w:rsid w:val="005D5DE7"/>
    <w:rsid w:val="005D6A9A"/>
    <w:rsid w:val="005D6E0B"/>
    <w:rsid w:val="005E4364"/>
    <w:rsid w:val="005E4C2E"/>
    <w:rsid w:val="005E6C6E"/>
    <w:rsid w:val="005E79E6"/>
    <w:rsid w:val="005F034D"/>
    <w:rsid w:val="005F1382"/>
    <w:rsid w:val="005F1C24"/>
    <w:rsid w:val="005F3692"/>
    <w:rsid w:val="005F4C9A"/>
    <w:rsid w:val="005F60B8"/>
    <w:rsid w:val="0060188F"/>
    <w:rsid w:val="00603058"/>
    <w:rsid w:val="006039D3"/>
    <w:rsid w:val="00605A9B"/>
    <w:rsid w:val="006073E7"/>
    <w:rsid w:val="00607B71"/>
    <w:rsid w:val="006111D9"/>
    <w:rsid w:val="00613131"/>
    <w:rsid w:val="00614DE6"/>
    <w:rsid w:val="00614FF2"/>
    <w:rsid w:val="006160E8"/>
    <w:rsid w:val="006175C2"/>
    <w:rsid w:val="006178F4"/>
    <w:rsid w:val="00621423"/>
    <w:rsid w:val="00624D14"/>
    <w:rsid w:val="00625318"/>
    <w:rsid w:val="00625B51"/>
    <w:rsid w:val="00625CA4"/>
    <w:rsid w:val="0062607A"/>
    <w:rsid w:val="00631593"/>
    <w:rsid w:val="006324AB"/>
    <w:rsid w:val="0063301B"/>
    <w:rsid w:val="00633A1A"/>
    <w:rsid w:val="00633DC0"/>
    <w:rsid w:val="006351F5"/>
    <w:rsid w:val="0063776A"/>
    <w:rsid w:val="006400FA"/>
    <w:rsid w:val="00642791"/>
    <w:rsid w:val="00642D10"/>
    <w:rsid w:val="006441EB"/>
    <w:rsid w:val="00647A9C"/>
    <w:rsid w:val="006502B1"/>
    <w:rsid w:val="00651450"/>
    <w:rsid w:val="00651990"/>
    <w:rsid w:val="00654061"/>
    <w:rsid w:val="0066251D"/>
    <w:rsid w:val="00663EE7"/>
    <w:rsid w:val="006666C3"/>
    <w:rsid w:val="00666C81"/>
    <w:rsid w:val="00666F5F"/>
    <w:rsid w:val="00667517"/>
    <w:rsid w:val="00667BB0"/>
    <w:rsid w:val="00667D21"/>
    <w:rsid w:val="00672C09"/>
    <w:rsid w:val="00674F96"/>
    <w:rsid w:val="0067528E"/>
    <w:rsid w:val="00675EDA"/>
    <w:rsid w:val="006766ED"/>
    <w:rsid w:val="00680204"/>
    <w:rsid w:val="00680CF5"/>
    <w:rsid w:val="00681D75"/>
    <w:rsid w:val="006821B7"/>
    <w:rsid w:val="0068364F"/>
    <w:rsid w:val="006838C1"/>
    <w:rsid w:val="006843CA"/>
    <w:rsid w:val="00684EE8"/>
    <w:rsid w:val="00687202"/>
    <w:rsid w:val="00692820"/>
    <w:rsid w:val="00697736"/>
    <w:rsid w:val="006A1BA3"/>
    <w:rsid w:val="006A21F1"/>
    <w:rsid w:val="006A6434"/>
    <w:rsid w:val="006A7A6A"/>
    <w:rsid w:val="006B074B"/>
    <w:rsid w:val="006B2C75"/>
    <w:rsid w:val="006B3629"/>
    <w:rsid w:val="006B3B68"/>
    <w:rsid w:val="006B7AF1"/>
    <w:rsid w:val="006C16E1"/>
    <w:rsid w:val="006C3591"/>
    <w:rsid w:val="006D30F3"/>
    <w:rsid w:val="006D68FF"/>
    <w:rsid w:val="006D6909"/>
    <w:rsid w:val="006E53BD"/>
    <w:rsid w:val="006E55E6"/>
    <w:rsid w:val="006E56BD"/>
    <w:rsid w:val="006F1898"/>
    <w:rsid w:val="006F1CED"/>
    <w:rsid w:val="006F2153"/>
    <w:rsid w:val="006F2279"/>
    <w:rsid w:val="006F26A1"/>
    <w:rsid w:val="006F2767"/>
    <w:rsid w:val="006F33A3"/>
    <w:rsid w:val="006F3A8B"/>
    <w:rsid w:val="006F3F07"/>
    <w:rsid w:val="006F458D"/>
    <w:rsid w:val="006F460C"/>
    <w:rsid w:val="006F6A37"/>
    <w:rsid w:val="0070110F"/>
    <w:rsid w:val="00701114"/>
    <w:rsid w:val="007014A4"/>
    <w:rsid w:val="00704919"/>
    <w:rsid w:val="00705C34"/>
    <w:rsid w:val="00707C33"/>
    <w:rsid w:val="0071000A"/>
    <w:rsid w:val="00711560"/>
    <w:rsid w:val="00712A53"/>
    <w:rsid w:val="00714AC0"/>
    <w:rsid w:val="00714B85"/>
    <w:rsid w:val="00715CD7"/>
    <w:rsid w:val="0072086B"/>
    <w:rsid w:val="00721FDA"/>
    <w:rsid w:val="007235A8"/>
    <w:rsid w:val="007237AA"/>
    <w:rsid w:val="0072404D"/>
    <w:rsid w:val="00725B7A"/>
    <w:rsid w:val="0072617A"/>
    <w:rsid w:val="007268B2"/>
    <w:rsid w:val="00726A88"/>
    <w:rsid w:val="00731FD3"/>
    <w:rsid w:val="00732A3B"/>
    <w:rsid w:val="00732AAB"/>
    <w:rsid w:val="00732CB5"/>
    <w:rsid w:val="007332F6"/>
    <w:rsid w:val="00734622"/>
    <w:rsid w:val="00735B3C"/>
    <w:rsid w:val="007360DF"/>
    <w:rsid w:val="00736EC7"/>
    <w:rsid w:val="0073715F"/>
    <w:rsid w:val="00740AA6"/>
    <w:rsid w:val="00742678"/>
    <w:rsid w:val="00742AB6"/>
    <w:rsid w:val="00742DBD"/>
    <w:rsid w:val="007434C4"/>
    <w:rsid w:val="0074426C"/>
    <w:rsid w:val="007459FD"/>
    <w:rsid w:val="00747069"/>
    <w:rsid w:val="00750777"/>
    <w:rsid w:val="00752EE9"/>
    <w:rsid w:val="00755991"/>
    <w:rsid w:val="00757D42"/>
    <w:rsid w:val="00767616"/>
    <w:rsid w:val="00767A4B"/>
    <w:rsid w:val="00767CAF"/>
    <w:rsid w:val="00767F19"/>
    <w:rsid w:val="00770509"/>
    <w:rsid w:val="0077111C"/>
    <w:rsid w:val="00771A94"/>
    <w:rsid w:val="007754EE"/>
    <w:rsid w:val="00776EA6"/>
    <w:rsid w:val="007773BF"/>
    <w:rsid w:val="00777DC1"/>
    <w:rsid w:val="00782F97"/>
    <w:rsid w:val="00783211"/>
    <w:rsid w:val="00787545"/>
    <w:rsid w:val="00787BBD"/>
    <w:rsid w:val="00790BAF"/>
    <w:rsid w:val="0079112D"/>
    <w:rsid w:val="007916AE"/>
    <w:rsid w:val="00796DD9"/>
    <w:rsid w:val="00797266"/>
    <w:rsid w:val="007A101A"/>
    <w:rsid w:val="007A492E"/>
    <w:rsid w:val="007B239A"/>
    <w:rsid w:val="007B2DF1"/>
    <w:rsid w:val="007B2F52"/>
    <w:rsid w:val="007B45ED"/>
    <w:rsid w:val="007B4667"/>
    <w:rsid w:val="007B4C57"/>
    <w:rsid w:val="007B5C31"/>
    <w:rsid w:val="007B709E"/>
    <w:rsid w:val="007C13C8"/>
    <w:rsid w:val="007C17D8"/>
    <w:rsid w:val="007C2326"/>
    <w:rsid w:val="007C6105"/>
    <w:rsid w:val="007C6373"/>
    <w:rsid w:val="007C65A1"/>
    <w:rsid w:val="007C6642"/>
    <w:rsid w:val="007C7362"/>
    <w:rsid w:val="007D0A83"/>
    <w:rsid w:val="007D3841"/>
    <w:rsid w:val="007D6398"/>
    <w:rsid w:val="007E32FD"/>
    <w:rsid w:val="007E38CC"/>
    <w:rsid w:val="007E6AA2"/>
    <w:rsid w:val="007E7C6D"/>
    <w:rsid w:val="007F1477"/>
    <w:rsid w:val="007F1B4D"/>
    <w:rsid w:val="007F2479"/>
    <w:rsid w:val="007F339F"/>
    <w:rsid w:val="007F777E"/>
    <w:rsid w:val="008007C9"/>
    <w:rsid w:val="0080103D"/>
    <w:rsid w:val="008013FF"/>
    <w:rsid w:val="0080171C"/>
    <w:rsid w:val="0080197B"/>
    <w:rsid w:val="00802ED7"/>
    <w:rsid w:val="0080573F"/>
    <w:rsid w:val="00812F57"/>
    <w:rsid w:val="00820CAF"/>
    <w:rsid w:val="00820F58"/>
    <w:rsid w:val="0082264A"/>
    <w:rsid w:val="008238D4"/>
    <w:rsid w:val="00824A3E"/>
    <w:rsid w:val="00825CE5"/>
    <w:rsid w:val="008333A9"/>
    <w:rsid w:val="008338CF"/>
    <w:rsid w:val="00833C78"/>
    <w:rsid w:val="008340E4"/>
    <w:rsid w:val="00834978"/>
    <w:rsid w:val="0083526B"/>
    <w:rsid w:val="00836183"/>
    <w:rsid w:val="00842155"/>
    <w:rsid w:val="008426FD"/>
    <w:rsid w:val="00842C6F"/>
    <w:rsid w:val="00844093"/>
    <w:rsid w:val="0084625A"/>
    <w:rsid w:val="00850DBC"/>
    <w:rsid w:val="00855E2E"/>
    <w:rsid w:val="00856287"/>
    <w:rsid w:val="008568EC"/>
    <w:rsid w:val="00857A82"/>
    <w:rsid w:val="00860D9F"/>
    <w:rsid w:val="008627AC"/>
    <w:rsid w:val="00863340"/>
    <w:rsid w:val="00863353"/>
    <w:rsid w:val="00863929"/>
    <w:rsid w:val="008700F1"/>
    <w:rsid w:val="00870F68"/>
    <w:rsid w:val="00872142"/>
    <w:rsid w:val="00872286"/>
    <w:rsid w:val="00874867"/>
    <w:rsid w:val="00875E1C"/>
    <w:rsid w:val="00876B5F"/>
    <w:rsid w:val="00881922"/>
    <w:rsid w:val="008848D8"/>
    <w:rsid w:val="008867EB"/>
    <w:rsid w:val="00890F2A"/>
    <w:rsid w:val="0089388C"/>
    <w:rsid w:val="00893B06"/>
    <w:rsid w:val="008941DB"/>
    <w:rsid w:val="008A20D3"/>
    <w:rsid w:val="008A4301"/>
    <w:rsid w:val="008A459C"/>
    <w:rsid w:val="008B1818"/>
    <w:rsid w:val="008B2960"/>
    <w:rsid w:val="008B3250"/>
    <w:rsid w:val="008B37CC"/>
    <w:rsid w:val="008B3D4C"/>
    <w:rsid w:val="008B58E3"/>
    <w:rsid w:val="008C1122"/>
    <w:rsid w:val="008C24A4"/>
    <w:rsid w:val="008C2C06"/>
    <w:rsid w:val="008C4FA2"/>
    <w:rsid w:val="008C7D7A"/>
    <w:rsid w:val="008D16B8"/>
    <w:rsid w:val="008D1753"/>
    <w:rsid w:val="008D31C4"/>
    <w:rsid w:val="008E027B"/>
    <w:rsid w:val="008E06E0"/>
    <w:rsid w:val="008E5B75"/>
    <w:rsid w:val="008E620A"/>
    <w:rsid w:val="008E73B3"/>
    <w:rsid w:val="008E73F9"/>
    <w:rsid w:val="008E7A74"/>
    <w:rsid w:val="008F09AD"/>
    <w:rsid w:val="008F436F"/>
    <w:rsid w:val="008F455A"/>
    <w:rsid w:val="008F7A2C"/>
    <w:rsid w:val="00902A75"/>
    <w:rsid w:val="00903698"/>
    <w:rsid w:val="0090392C"/>
    <w:rsid w:val="00904533"/>
    <w:rsid w:val="00905640"/>
    <w:rsid w:val="0090566F"/>
    <w:rsid w:val="00906722"/>
    <w:rsid w:val="00910A74"/>
    <w:rsid w:val="009110EC"/>
    <w:rsid w:val="00912D11"/>
    <w:rsid w:val="00915155"/>
    <w:rsid w:val="0091710E"/>
    <w:rsid w:val="0091789A"/>
    <w:rsid w:val="00923383"/>
    <w:rsid w:val="00927461"/>
    <w:rsid w:val="00927E7A"/>
    <w:rsid w:val="00930320"/>
    <w:rsid w:val="009363CB"/>
    <w:rsid w:val="0094017A"/>
    <w:rsid w:val="009405D3"/>
    <w:rsid w:val="00941577"/>
    <w:rsid w:val="00945212"/>
    <w:rsid w:val="00946217"/>
    <w:rsid w:val="00947426"/>
    <w:rsid w:val="00947D50"/>
    <w:rsid w:val="009502A7"/>
    <w:rsid w:val="00951A8C"/>
    <w:rsid w:val="009522CC"/>
    <w:rsid w:val="00952313"/>
    <w:rsid w:val="00955E05"/>
    <w:rsid w:val="00957F60"/>
    <w:rsid w:val="0096041D"/>
    <w:rsid w:val="00961533"/>
    <w:rsid w:val="00961FE8"/>
    <w:rsid w:val="0096389B"/>
    <w:rsid w:val="00965354"/>
    <w:rsid w:val="00965787"/>
    <w:rsid w:val="00966587"/>
    <w:rsid w:val="00967565"/>
    <w:rsid w:val="00967ED1"/>
    <w:rsid w:val="00971078"/>
    <w:rsid w:val="00974932"/>
    <w:rsid w:val="0098039F"/>
    <w:rsid w:val="00981117"/>
    <w:rsid w:val="00983040"/>
    <w:rsid w:val="0098364B"/>
    <w:rsid w:val="0098464A"/>
    <w:rsid w:val="00987C97"/>
    <w:rsid w:val="009909A9"/>
    <w:rsid w:val="0099472E"/>
    <w:rsid w:val="009948CC"/>
    <w:rsid w:val="00995969"/>
    <w:rsid w:val="00996B52"/>
    <w:rsid w:val="00996E59"/>
    <w:rsid w:val="009A07C1"/>
    <w:rsid w:val="009A0C65"/>
    <w:rsid w:val="009A11C6"/>
    <w:rsid w:val="009A14BD"/>
    <w:rsid w:val="009A1D9C"/>
    <w:rsid w:val="009A47C9"/>
    <w:rsid w:val="009B0602"/>
    <w:rsid w:val="009B108C"/>
    <w:rsid w:val="009B7433"/>
    <w:rsid w:val="009B7D78"/>
    <w:rsid w:val="009C03DF"/>
    <w:rsid w:val="009C1989"/>
    <w:rsid w:val="009C2197"/>
    <w:rsid w:val="009C47CC"/>
    <w:rsid w:val="009C52A8"/>
    <w:rsid w:val="009C59F0"/>
    <w:rsid w:val="009D067C"/>
    <w:rsid w:val="009D06EC"/>
    <w:rsid w:val="009D136B"/>
    <w:rsid w:val="009D1D06"/>
    <w:rsid w:val="009D64C4"/>
    <w:rsid w:val="009E0470"/>
    <w:rsid w:val="009E1399"/>
    <w:rsid w:val="009E4167"/>
    <w:rsid w:val="009E4DD1"/>
    <w:rsid w:val="009E605D"/>
    <w:rsid w:val="009E75FE"/>
    <w:rsid w:val="009F211C"/>
    <w:rsid w:val="009F489D"/>
    <w:rsid w:val="009F63C1"/>
    <w:rsid w:val="009F6FAF"/>
    <w:rsid w:val="009F734E"/>
    <w:rsid w:val="00A003D3"/>
    <w:rsid w:val="00A02910"/>
    <w:rsid w:val="00A031D7"/>
    <w:rsid w:val="00A03F14"/>
    <w:rsid w:val="00A0489E"/>
    <w:rsid w:val="00A13AC3"/>
    <w:rsid w:val="00A15C78"/>
    <w:rsid w:val="00A16AF5"/>
    <w:rsid w:val="00A23073"/>
    <w:rsid w:val="00A244D6"/>
    <w:rsid w:val="00A25446"/>
    <w:rsid w:val="00A26E97"/>
    <w:rsid w:val="00A27AF0"/>
    <w:rsid w:val="00A33E9A"/>
    <w:rsid w:val="00A347F5"/>
    <w:rsid w:val="00A34CBE"/>
    <w:rsid w:val="00A35613"/>
    <w:rsid w:val="00A37E71"/>
    <w:rsid w:val="00A404A5"/>
    <w:rsid w:val="00A404D4"/>
    <w:rsid w:val="00A407E7"/>
    <w:rsid w:val="00A40D3C"/>
    <w:rsid w:val="00A41D92"/>
    <w:rsid w:val="00A420E7"/>
    <w:rsid w:val="00A5031D"/>
    <w:rsid w:val="00A51574"/>
    <w:rsid w:val="00A534FA"/>
    <w:rsid w:val="00A54959"/>
    <w:rsid w:val="00A567CC"/>
    <w:rsid w:val="00A61E49"/>
    <w:rsid w:val="00A620F5"/>
    <w:rsid w:val="00A6306D"/>
    <w:rsid w:val="00A63BD7"/>
    <w:rsid w:val="00A63C20"/>
    <w:rsid w:val="00A6405F"/>
    <w:rsid w:val="00A65EB2"/>
    <w:rsid w:val="00A6651B"/>
    <w:rsid w:val="00A66DE0"/>
    <w:rsid w:val="00A70297"/>
    <w:rsid w:val="00A713FA"/>
    <w:rsid w:val="00A7218C"/>
    <w:rsid w:val="00A73C2D"/>
    <w:rsid w:val="00A74794"/>
    <w:rsid w:val="00A7484A"/>
    <w:rsid w:val="00A750A8"/>
    <w:rsid w:val="00A75BF7"/>
    <w:rsid w:val="00A763FB"/>
    <w:rsid w:val="00A804E9"/>
    <w:rsid w:val="00A823E3"/>
    <w:rsid w:val="00A835AE"/>
    <w:rsid w:val="00A83ABB"/>
    <w:rsid w:val="00A85453"/>
    <w:rsid w:val="00A8566B"/>
    <w:rsid w:val="00A8569D"/>
    <w:rsid w:val="00A860B6"/>
    <w:rsid w:val="00A86514"/>
    <w:rsid w:val="00A86ABA"/>
    <w:rsid w:val="00A87F2B"/>
    <w:rsid w:val="00A87FCD"/>
    <w:rsid w:val="00A90128"/>
    <w:rsid w:val="00A90E4A"/>
    <w:rsid w:val="00A964B7"/>
    <w:rsid w:val="00A97605"/>
    <w:rsid w:val="00A97630"/>
    <w:rsid w:val="00AA0531"/>
    <w:rsid w:val="00AA351B"/>
    <w:rsid w:val="00AA3606"/>
    <w:rsid w:val="00AA4394"/>
    <w:rsid w:val="00AB0F83"/>
    <w:rsid w:val="00AB3BDE"/>
    <w:rsid w:val="00AB3BF8"/>
    <w:rsid w:val="00AB5ED5"/>
    <w:rsid w:val="00AB63F4"/>
    <w:rsid w:val="00AB64BD"/>
    <w:rsid w:val="00AB710D"/>
    <w:rsid w:val="00AB7909"/>
    <w:rsid w:val="00AC05B7"/>
    <w:rsid w:val="00AC2AED"/>
    <w:rsid w:val="00AC2BBF"/>
    <w:rsid w:val="00AD0E85"/>
    <w:rsid w:val="00AD1885"/>
    <w:rsid w:val="00AD2282"/>
    <w:rsid w:val="00AD235E"/>
    <w:rsid w:val="00AD3675"/>
    <w:rsid w:val="00AD6EAA"/>
    <w:rsid w:val="00AE5F25"/>
    <w:rsid w:val="00AF19C1"/>
    <w:rsid w:val="00AF35D0"/>
    <w:rsid w:val="00AF6B58"/>
    <w:rsid w:val="00AF6E51"/>
    <w:rsid w:val="00AF7475"/>
    <w:rsid w:val="00B00FB2"/>
    <w:rsid w:val="00B03F08"/>
    <w:rsid w:val="00B04BCE"/>
    <w:rsid w:val="00B05F9D"/>
    <w:rsid w:val="00B07325"/>
    <w:rsid w:val="00B076FD"/>
    <w:rsid w:val="00B12F83"/>
    <w:rsid w:val="00B13C84"/>
    <w:rsid w:val="00B13EF0"/>
    <w:rsid w:val="00B14512"/>
    <w:rsid w:val="00B145FF"/>
    <w:rsid w:val="00B15B97"/>
    <w:rsid w:val="00B179DC"/>
    <w:rsid w:val="00B200C3"/>
    <w:rsid w:val="00B21D4E"/>
    <w:rsid w:val="00B2284F"/>
    <w:rsid w:val="00B23737"/>
    <w:rsid w:val="00B2437E"/>
    <w:rsid w:val="00B247F1"/>
    <w:rsid w:val="00B2621F"/>
    <w:rsid w:val="00B26CD5"/>
    <w:rsid w:val="00B35B59"/>
    <w:rsid w:val="00B36CD1"/>
    <w:rsid w:val="00B43D49"/>
    <w:rsid w:val="00B441BE"/>
    <w:rsid w:val="00B47775"/>
    <w:rsid w:val="00B52106"/>
    <w:rsid w:val="00B53274"/>
    <w:rsid w:val="00B542E9"/>
    <w:rsid w:val="00B57648"/>
    <w:rsid w:val="00B61390"/>
    <w:rsid w:val="00B631A2"/>
    <w:rsid w:val="00B65D8A"/>
    <w:rsid w:val="00B67FDC"/>
    <w:rsid w:val="00B749D8"/>
    <w:rsid w:val="00B75122"/>
    <w:rsid w:val="00B7695F"/>
    <w:rsid w:val="00B77BF1"/>
    <w:rsid w:val="00B80EE9"/>
    <w:rsid w:val="00B81C62"/>
    <w:rsid w:val="00B853C5"/>
    <w:rsid w:val="00B85F49"/>
    <w:rsid w:val="00B87C89"/>
    <w:rsid w:val="00B90F2A"/>
    <w:rsid w:val="00B91303"/>
    <w:rsid w:val="00B91345"/>
    <w:rsid w:val="00B91C6C"/>
    <w:rsid w:val="00B9234B"/>
    <w:rsid w:val="00B94C5E"/>
    <w:rsid w:val="00B9635C"/>
    <w:rsid w:val="00B96BB6"/>
    <w:rsid w:val="00BA036C"/>
    <w:rsid w:val="00BA200A"/>
    <w:rsid w:val="00BA2692"/>
    <w:rsid w:val="00BA27FD"/>
    <w:rsid w:val="00BA39F9"/>
    <w:rsid w:val="00BA475E"/>
    <w:rsid w:val="00BA49B6"/>
    <w:rsid w:val="00BA4B7B"/>
    <w:rsid w:val="00BA60D0"/>
    <w:rsid w:val="00BA61C8"/>
    <w:rsid w:val="00BA64DE"/>
    <w:rsid w:val="00BB046D"/>
    <w:rsid w:val="00BB1469"/>
    <w:rsid w:val="00BB23A0"/>
    <w:rsid w:val="00BB3309"/>
    <w:rsid w:val="00BB38C9"/>
    <w:rsid w:val="00BB4CF0"/>
    <w:rsid w:val="00BB7B8D"/>
    <w:rsid w:val="00BC0BFA"/>
    <w:rsid w:val="00BC3591"/>
    <w:rsid w:val="00BC372B"/>
    <w:rsid w:val="00BC51B5"/>
    <w:rsid w:val="00BC5D83"/>
    <w:rsid w:val="00BD2977"/>
    <w:rsid w:val="00BD2D70"/>
    <w:rsid w:val="00BD4D4D"/>
    <w:rsid w:val="00BD4E8B"/>
    <w:rsid w:val="00BD51DC"/>
    <w:rsid w:val="00BD5468"/>
    <w:rsid w:val="00BD6096"/>
    <w:rsid w:val="00BE17CB"/>
    <w:rsid w:val="00BE198B"/>
    <w:rsid w:val="00BE211F"/>
    <w:rsid w:val="00BE261A"/>
    <w:rsid w:val="00BE3C56"/>
    <w:rsid w:val="00BE5E47"/>
    <w:rsid w:val="00BE6796"/>
    <w:rsid w:val="00BF05F0"/>
    <w:rsid w:val="00BF2932"/>
    <w:rsid w:val="00BF2F22"/>
    <w:rsid w:val="00BF4280"/>
    <w:rsid w:val="00BF64A5"/>
    <w:rsid w:val="00C00AAB"/>
    <w:rsid w:val="00C02CC3"/>
    <w:rsid w:val="00C02CF0"/>
    <w:rsid w:val="00C036FD"/>
    <w:rsid w:val="00C03857"/>
    <w:rsid w:val="00C04139"/>
    <w:rsid w:val="00C0441F"/>
    <w:rsid w:val="00C0677C"/>
    <w:rsid w:val="00C17027"/>
    <w:rsid w:val="00C21EB4"/>
    <w:rsid w:val="00C2279E"/>
    <w:rsid w:val="00C25266"/>
    <w:rsid w:val="00C25F14"/>
    <w:rsid w:val="00C26CDE"/>
    <w:rsid w:val="00C279E9"/>
    <w:rsid w:val="00C316CA"/>
    <w:rsid w:val="00C343AE"/>
    <w:rsid w:val="00C3597A"/>
    <w:rsid w:val="00C436A4"/>
    <w:rsid w:val="00C47719"/>
    <w:rsid w:val="00C5223D"/>
    <w:rsid w:val="00C55479"/>
    <w:rsid w:val="00C56D63"/>
    <w:rsid w:val="00C576DA"/>
    <w:rsid w:val="00C57C02"/>
    <w:rsid w:val="00C6098E"/>
    <w:rsid w:val="00C61653"/>
    <w:rsid w:val="00C616F4"/>
    <w:rsid w:val="00C63181"/>
    <w:rsid w:val="00C6480B"/>
    <w:rsid w:val="00C65D63"/>
    <w:rsid w:val="00C661D1"/>
    <w:rsid w:val="00C66957"/>
    <w:rsid w:val="00C66D24"/>
    <w:rsid w:val="00C66E7C"/>
    <w:rsid w:val="00C66F91"/>
    <w:rsid w:val="00C67F0F"/>
    <w:rsid w:val="00C70339"/>
    <w:rsid w:val="00C70E1D"/>
    <w:rsid w:val="00C71D31"/>
    <w:rsid w:val="00C73A99"/>
    <w:rsid w:val="00C73E94"/>
    <w:rsid w:val="00C74BE2"/>
    <w:rsid w:val="00C76E8A"/>
    <w:rsid w:val="00C811E9"/>
    <w:rsid w:val="00C820D8"/>
    <w:rsid w:val="00C82FE2"/>
    <w:rsid w:val="00C832F7"/>
    <w:rsid w:val="00C83B41"/>
    <w:rsid w:val="00C86C04"/>
    <w:rsid w:val="00C902CC"/>
    <w:rsid w:val="00C90D3F"/>
    <w:rsid w:val="00C92AFE"/>
    <w:rsid w:val="00C9409E"/>
    <w:rsid w:val="00C96205"/>
    <w:rsid w:val="00C96957"/>
    <w:rsid w:val="00CA2AA7"/>
    <w:rsid w:val="00CA322A"/>
    <w:rsid w:val="00CA722F"/>
    <w:rsid w:val="00CA78E0"/>
    <w:rsid w:val="00CB295E"/>
    <w:rsid w:val="00CB33A5"/>
    <w:rsid w:val="00CB51EE"/>
    <w:rsid w:val="00CC0717"/>
    <w:rsid w:val="00CC322F"/>
    <w:rsid w:val="00CC63E5"/>
    <w:rsid w:val="00CD6537"/>
    <w:rsid w:val="00CD6B32"/>
    <w:rsid w:val="00CD6C5E"/>
    <w:rsid w:val="00CE1AD2"/>
    <w:rsid w:val="00CE22E4"/>
    <w:rsid w:val="00CE34E5"/>
    <w:rsid w:val="00CE4223"/>
    <w:rsid w:val="00CE514D"/>
    <w:rsid w:val="00CE64E7"/>
    <w:rsid w:val="00CE68EF"/>
    <w:rsid w:val="00CF2FDE"/>
    <w:rsid w:val="00CF3246"/>
    <w:rsid w:val="00CF3AA9"/>
    <w:rsid w:val="00CF4355"/>
    <w:rsid w:val="00CF4538"/>
    <w:rsid w:val="00CF4E74"/>
    <w:rsid w:val="00D00FCD"/>
    <w:rsid w:val="00D03D8D"/>
    <w:rsid w:val="00D04037"/>
    <w:rsid w:val="00D0449D"/>
    <w:rsid w:val="00D05DA9"/>
    <w:rsid w:val="00D06477"/>
    <w:rsid w:val="00D1067E"/>
    <w:rsid w:val="00D1219E"/>
    <w:rsid w:val="00D1222E"/>
    <w:rsid w:val="00D13230"/>
    <w:rsid w:val="00D15A2E"/>
    <w:rsid w:val="00D15FFB"/>
    <w:rsid w:val="00D16688"/>
    <w:rsid w:val="00D209F4"/>
    <w:rsid w:val="00D2235C"/>
    <w:rsid w:val="00D22655"/>
    <w:rsid w:val="00D23559"/>
    <w:rsid w:val="00D23EE9"/>
    <w:rsid w:val="00D24F2F"/>
    <w:rsid w:val="00D25415"/>
    <w:rsid w:val="00D26687"/>
    <w:rsid w:val="00D26AD6"/>
    <w:rsid w:val="00D3038E"/>
    <w:rsid w:val="00D31740"/>
    <w:rsid w:val="00D3223B"/>
    <w:rsid w:val="00D33273"/>
    <w:rsid w:val="00D33889"/>
    <w:rsid w:val="00D35A0B"/>
    <w:rsid w:val="00D3638A"/>
    <w:rsid w:val="00D37F3C"/>
    <w:rsid w:val="00D40C96"/>
    <w:rsid w:val="00D44E14"/>
    <w:rsid w:val="00D452B9"/>
    <w:rsid w:val="00D45496"/>
    <w:rsid w:val="00D459AE"/>
    <w:rsid w:val="00D46EEA"/>
    <w:rsid w:val="00D47F8F"/>
    <w:rsid w:val="00D5337F"/>
    <w:rsid w:val="00D547E5"/>
    <w:rsid w:val="00D552C7"/>
    <w:rsid w:val="00D55C4F"/>
    <w:rsid w:val="00D6251D"/>
    <w:rsid w:val="00D62979"/>
    <w:rsid w:val="00D62CCC"/>
    <w:rsid w:val="00D6401E"/>
    <w:rsid w:val="00D65CF8"/>
    <w:rsid w:val="00D66CAC"/>
    <w:rsid w:val="00D72B43"/>
    <w:rsid w:val="00D73FAC"/>
    <w:rsid w:val="00D75282"/>
    <w:rsid w:val="00D754D7"/>
    <w:rsid w:val="00D7647F"/>
    <w:rsid w:val="00D810CB"/>
    <w:rsid w:val="00D8194E"/>
    <w:rsid w:val="00D82F98"/>
    <w:rsid w:val="00D849DA"/>
    <w:rsid w:val="00D84C5C"/>
    <w:rsid w:val="00D86A9A"/>
    <w:rsid w:val="00D929A2"/>
    <w:rsid w:val="00D9537B"/>
    <w:rsid w:val="00D953E7"/>
    <w:rsid w:val="00D9684F"/>
    <w:rsid w:val="00D96BDD"/>
    <w:rsid w:val="00DA033B"/>
    <w:rsid w:val="00DA1FBB"/>
    <w:rsid w:val="00DA2A99"/>
    <w:rsid w:val="00DA3709"/>
    <w:rsid w:val="00DA45E4"/>
    <w:rsid w:val="00DA49C4"/>
    <w:rsid w:val="00DA64F0"/>
    <w:rsid w:val="00DA7102"/>
    <w:rsid w:val="00DB3F35"/>
    <w:rsid w:val="00DB5A48"/>
    <w:rsid w:val="00DC09B5"/>
    <w:rsid w:val="00DC1E48"/>
    <w:rsid w:val="00DC3920"/>
    <w:rsid w:val="00DC3AEC"/>
    <w:rsid w:val="00DC3BAA"/>
    <w:rsid w:val="00DC5D70"/>
    <w:rsid w:val="00DC7472"/>
    <w:rsid w:val="00DD1173"/>
    <w:rsid w:val="00DD292B"/>
    <w:rsid w:val="00DD2AD7"/>
    <w:rsid w:val="00DD40D1"/>
    <w:rsid w:val="00DD4819"/>
    <w:rsid w:val="00DD4FB2"/>
    <w:rsid w:val="00DD52E9"/>
    <w:rsid w:val="00DD6296"/>
    <w:rsid w:val="00DD631B"/>
    <w:rsid w:val="00DE2DCE"/>
    <w:rsid w:val="00DE5C3E"/>
    <w:rsid w:val="00DF25F2"/>
    <w:rsid w:val="00DF2764"/>
    <w:rsid w:val="00DF3DB6"/>
    <w:rsid w:val="00DF5BE9"/>
    <w:rsid w:val="00DF7DC2"/>
    <w:rsid w:val="00E00215"/>
    <w:rsid w:val="00E00C86"/>
    <w:rsid w:val="00E01865"/>
    <w:rsid w:val="00E049D2"/>
    <w:rsid w:val="00E10278"/>
    <w:rsid w:val="00E10519"/>
    <w:rsid w:val="00E12001"/>
    <w:rsid w:val="00E127B5"/>
    <w:rsid w:val="00E1317F"/>
    <w:rsid w:val="00E137F4"/>
    <w:rsid w:val="00E15C6B"/>
    <w:rsid w:val="00E16496"/>
    <w:rsid w:val="00E17229"/>
    <w:rsid w:val="00E2118B"/>
    <w:rsid w:val="00E21B31"/>
    <w:rsid w:val="00E3037D"/>
    <w:rsid w:val="00E3055C"/>
    <w:rsid w:val="00E322D9"/>
    <w:rsid w:val="00E32ACA"/>
    <w:rsid w:val="00E33D22"/>
    <w:rsid w:val="00E3415C"/>
    <w:rsid w:val="00E34279"/>
    <w:rsid w:val="00E3447E"/>
    <w:rsid w:val="00E42239"/>
    <w:rsid w:val="00E43854"/>
    <w:rsid w:val="00E43EA3"/>
    <w:rsid w:val="00E449D2"/>
    <w:rsid w:val="00E45F2B"/>
    <w:rsid w:val="00E46397"/>
    <w:rsid w:val="00E463D8"/>
    <w:rsid w:val="00E46DD1"/>
    <w:rsid w:val="00E474EE"/>
    <w:rsid w:val="00E4783A"/>
    <w:rsid w:val="00E502A0"/>
    <w:rsid w:val="00E50A02"/>
    <w:rsid w:val="00E50E55"/>
    <w:rsid w:val="00E50E9A"/>
    <w:rsid w:val="00E52E13"/>
    <w:rsid w:val="00E54582"/>
    <w:rsid w:val="00E54CD8"/>
    <w:rsid w:val="00E55AB0"/>
    <w:rsid w:val="00E60DE0"/>
    <w:rsid w:val="00E61BA8"/>
    <w:rsid w:val="00E65501"/>
    <w:rsid w:val="00E66A3E"/>
    <w:rsid w:val="00E6700C"/>
    <w:rsid w:val="00E676CE"/>
    <w:rsid w:val="00E70B01"/>
    <w:rsid w:val="00E70D29"/>
    <w:rsid w:val="00E718FE"/>
    <w:rsid w:val="00E72A76"/>
    <w:rsid w:val="00E72B8B"/>
    <w:rsid w:val="00E72F5E"/>
    <w:rsid w:val="00E74579"/>
    <w:rsid w:val="00E745C4"/>
    <w:rsid w:val="00E746DD"/>
    <w:rsid w:val="00E7662B"/>
    <w:rsid w:val="00E76D5B"/>
    <w:rsid w:val="00E82231"/>
    <w:rsid w:val="00E83221"/>
    <w:rsid w:val="00E83670"/>
    <w:rsid w:val="00E84576"/>
    <w:rsid w:val="00E86DC9"/>
    <w:rsid w:val="00E8790E"/>
    <w:rsid w:val="00E9067D"/>
    <w:rsid w:val="00E93328"/>
    <w:rsid w:val="00E9521A"/>
    <w:rsid w:val="00E956DC"/>
    <w:rsid w:val="00E96DAC"/>
    <w:rsid w:val="00E97A70"/>
    <w:rsid w:val="00E97F3E"/>
    <w:rsid w:val="00EA17C9"/>
    <w:rsid w:val="00EA17EF"/>
    <w:rsid w:val="00EA23B9"/>
    <w:rsid w:val="00EA3689"/>
    <w:rsid w:val="00EA38A4"/>
    <w:rsid w:val="00EA760A"/>
    <w:rsid w:val="00EB2306"/>
    <w:rsid w:val="00EB2375"/>
    <w:rsid w:val="00EB2955"/>
    <w:rsid w:val="00EB2CCE"/>
    <w:rsid w:val="00EB431B"/>
    <w:rsid w:val="00EB4C0D"/>
    <w:rsid w:val="00EC2BAE"/>
    <w:rsid w:val="00EC3945"/>
    <w:rsid w:val="00EC433B"/>
    <w:rsid w:val="00EC4CE0"/>
    <w:rsid w:val="00EC5E69"/>
    <w:rsid w:val="00EC7351"/>
    <w:rsid w:val="00EC77B6"/>
    <w:rsid w:val="00ED07D0"/>
    <w:rsid w:val="00ED21A4"/>
    <w:rsid w:val="00ED33AB"/>
    <w:rsid w:val="00ED448A"/>
    <w:rsid w:val="00ED4593"/>
    <w:rsid w:val="00ED6FA8"/>
    <w:rsid w:val="00ED7BE1"/>
    <w:rsid w:val="00EE3029"/>
    <w:rsid w:val="00EE485F"/>
    <w:rsid w:val="00EE48A8"/>
    <w:rsid w:val="00EE62CD"/>
    <w:rsid w:val="00EE6AA2"/>
    <w:rsid w:val="00EE72BE"/>
    <w:rsid w:val="00EF0B3E"/>
    <w:rsid w:val="00EF2FE9"/>
    <w:rsid w:val="00EF4684"/>
    <w:rsid w:val="00EF4C64"/>
    <w:rsid w:val="00EF5A2B"/>
    <w:rsid w:val="00EF680F"/>
    <w:rsid w:val="00EF6EE4"/>
    <w:rsid w:val="00F013BE"/>
    <w:rsid w:val="00F03212"/>
    <w:rsid w:val="00F0336F"/>
    <w:rsid w:val="00F048D7"/>
    <w:rsid w:val="00F04B23"/>
    <w:rsid w:val="00F0682B"/>
    <w:rsid w:val="00F10286"/>
    <w:rsid w:val="00F10420"/>
    <w:rsid w:val="00F12485"/>
    <w:rsid w:val="00F15201"/>
    <w:rsid w:val="00F153CC"/>
    <w:rsid w:val="00F170D2"/>
    <w:rsid w:val="00F17D68"/>
    <w:rsid w:val="00F20546"/>
    <w:rsid w:val="00F2062C"/>
    <w:rsid w:val="00F22F37"/>
    <w:rsid w:val="00F245C6"/>
    <w:rsid w:val="00F260C9"/>
    <w:rsid w:val="00F3101D"/>
    <w:rsid w:val="00F3320F"/>
    <w:rsid w:val="00F3542B"/>
    <w:rsid w:val="00F41A7E"/>
    <w:rsid w:val="00F42512"/>
    <w:rsid w:val="00F42C9D"/>
    <w:rsid w:val="00F42FCF"/>
    <w:rsid w:val="00F4394D"/>
    <w:rsid w:val="00F45939"/>
    <w:rsid w:val="00F45B7C"/>
    <w:rsid w:val="00F52CA0"/>
    <w:rsid w:val="00F53638"/>
    <w:rsid w:val="00F539B7"/>
    <w:rsid w:val="00F5410A"/>
    <w:rsid w:val="00F541B8"/>
    <w:rsid w:val="00F542C2"/>
    <w:rsid w:val="00F5619A"/>
    <w:rsid w:val="00F57032"/>
    <w:rsid w:val="00F5724B"/>
    <w:rsid w:val="00F607B4"/>
    <w:rsid w:val="00F6789C"/>
    <w:rsid w:val="00F6795B"/>
    <w:rsid w:val="00F67E89"/>
    <w:rsid w:val="00F70C4B"/>
    <w:rsid w:val="00F725EC"/>
    <w:rsid w:val="00F743E5"/>
    <w:rsid w:val="00F74955"/>
    <w:rsid w:val="00F75DB8"/>
    <w:rsid w:val="00F75EE3"/>
    <w:rsid w:val="00F76446"/>
    <w:rsid w:val="00F77EDB"/>
    <w:rsid w:val="00F810BE"/>
    <w:rsid w:val="00F812A1"/>
    <w:rsid w:val="00F83225"/>
    <w:rsid w:val="00F85071"/>
    <w:rsid w:val="00F91696"/>
    <w:rsid w:val="00F95556"/>
    <w:rsid w:val="00F96FF0"/>
    <w:rsid w:val="00FA1212"/>
    <w:rsid w:val="00FA2F68"/>
    <w:rsid w:val="00FA3097"/>
    <w:rsid w:val="00FA423E"/>
    <w:rsid w:val="00FA4F68"/>
    <w:rsid w:val="00FA79DC"/>
    <w:rsid w:val="00FB0EE9"/>
    <w:rsid w:val="00FC17D3"/>
    <w:rsid w:val="00FC32CF"/>
    <w:rsid w:val="00FC3822"/>
    <w:rsid w:val="00FC7877"/>
    <w:rsid w:val="00FD0F0C"/>
    <w:rsid w:val="00FD1824"/>
    <w:rsid w:val="00FD2F4E"/>
    <w:rsid w:val="00FD5474"/>
    <w:rsid w:val="00FD6DD0"/>
    <w:rsid w:val="00FD769C"/>
    <w:rsid w:val="00FE072C"/>
    <w:rsid w:val="00FE09F6"/>
    <w:rsid w:val="00FE0C63"/>
    <w:rsid w:val="00FE137E"/>
    <w:rsid w:val="00FE1868"/>
    <w:rsid w:val="00FE3032"/>
    <w:rsid w:val="00FE323E"/>
    <w:rsid w:val="00FE32DF"/>
    <w:rsid w:val="00FE3E22"/>
    <w:rsid w:val="00FE6186"/>
    <w:rsid w:val="00FF51B6"/>
    <w:rsid w:val="00FF65E1"/>
    <w:rsid w:val="00FF7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AD703B"/>
  <w15:docId w15:val="{FC8D01F7-7CC9-4B55-ABED-CC8116FAB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C3920"/>
    <w:rPr>
      <w:rFonts w:ascii="Arial" w:hAnsi="Arial"/>
      <w:szCs w:val="24"/>
    </w:rPr>
  </w:style>
  <w:style w:type="paragraph" w:styleId="Heading1">
    <w:name w:val="heading 1"/>
    <w:basedOn w:val="Normal"/>
    <w:next w:val="Normal"/>
    <w:link w:val="Heading1Char"/>
    <w:qFormat/>
    <w:rsid w:val="00B47775"/>
    <w:pPr>
      <w:outlineLvl w:val="0"/>
    </w:pPr>
    <w:rPr>
      <w:rFonts w:cs="Arial"/>
      <w:b/>
      <w:color w:val="720D2D"/>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paragraph" w:styleId="Heading4">
    <w:name w:val="heading 4"/>
    <w:basedOn w:val="Normal"/>
    <w:next w:val="Normal"/>
    <w:link w:val="Heading4Char"/>
    <w:semiHidden/>
    <w:unhideWhenUsed/>
    <w:qFormat/>
    <w:rsid w:val="005730BB"/>
    <w:pPr>
      <w:keepNext/>
      <w:keepLines/>
      <w:spacing w:before="40"/>
      <w:outlineLvl w:val="3"/>
    </w:pPr>
    <w:rPr>
      <w:rFonts w:asciiTheme="majorHAnsi" w:eastAsiaTheme="majorEastAsia" w:hAnsiTheme="majorHAnsi" w:cstheme="majorBidi"/>
      <w:i/>
      <w:iCs/>
      <w:color w:val="74201F"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0413F2"/>
    <w:rPr>
      <w:rFonts w:ascii="Arial" w:hAnsi="Arial" w:cs="Arial"/>
    </w:rPr>
  </w:style>
  <w:style w:type="paragraph" w:customStyle="1" w:styleId="AssignmentsLevel1">
    <w:name w:val="Assignments Level 1"/>
    <w:basedOn w:val="Normal"/>
    <w:link w:val="AssignmentsLevel1Char"/>
    <w:qFormat/>
    <w:rsid w:val="000413F2"/>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B47775"/>
    <w:rPr>
      <w:rFonts w:ascii="Arial" w:hAnsi="Arial" w:cs="Arial"/>
      <w:b/>
      <w:color w:val="720D2D"/>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8"/>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paragraph" w:styleId="NormalWeb">
    <w:name w:val="Normal (Web)"/>
    <w:basedOn w:val="Normal"/>
    <w:rsid w:val="0040774D"/>
    <w:pPr>
      <w:widowControl w:val="0"/>
      <w:suppressAutoHyphens/>
      <w:autoSpaceDN w:val="0"/>
      <w:spacing w:before="280" w:after="280"/>
      <w:textAlignment w:val="baseline"/>
    </w:pPr>
    <w:rPr>
      <w:rFonts w:ascii="Times New Roman" w:eastAsia="SimSun" w:hAnsi="Times New Roman" w:cs="Mangal"/>
      <w:kern w:val="3"/>
      <w:sz w:val="24"/>
      <w:lang w:eastAsia="zh-CN" w:bidi="hi-IN"/>
    </w:rPr>
  </w:style>
  <w:style w:type="character" w:customStyle="1" w:styleId="Internetlink">
    <w:name w:val="Internet link"/>
    <w:rsid w:val="0040774D"/>
    <w:rPr>
      <w:color w:val="0000FF"/>
      <w:u w:val="single"/>
    </w:rPr>
  </w:style>
  <w:style w:type="paragraph" w:customStyle="1" w:styleId="Standard">
    <w:name w:val="Standard"/>
    <w:rsid w:val="002B676C"/>
    <w:pPr>
      <w:widowControl w:val="0"/>
      <w:suppressAutoHyphens/>
      <w:autoSpaceDN w:val="0"/>
      <w:textAlignment w:val="baseline"/>
    </w:pPr>
    <w:rPr>
      <w:rFonts w:eastAsia="SimSun" w:cs="Mangal"/>
      <w:kern w:val="3"/>
      <w:sz w:val="24"/>
      <w:szCs w:val="24"/>
      <w:lang w:eastAsia="zh-CN" w:bidi="hi-IN"/>
    </w:rPr>
  </w:style>
  <w:style w:type="numbering" w:customStyle="1" w:styleId="WW8Num2">
    <w:name w:val="WW8Num2"/>
    <w:basedOn w:val="NoList"/>
    <w:rsid w:val="002B676C"/>
    <w:pPr>
      <w:numPr>
        <w:numId w:val="19"/>
      </w:numPr>
    </w:pPr>
  </w:style>
  <w:style w:type="character" w:customStyle="1" w:styleId="watch-title">
    <w:name w:val="watch-title"/>
    <w:basedOn w:val="DefaultParagraphFont"/>
    <w:rsid w:val="00C811E9"/>
  </w:style>
  <w:style w:type="character" w:customStyle="1" w:styleId="apple-converted-space">
    <w:name w:val="apple-converted-space"/>
    <w:basedOn w:val="DefaultParagraphFont"/>
    <w:rsid w:val="008340E4"/>
  </w:style>
  <w:style w:type="character" w:styleId="Emphasis">
    <w:name w:val="Emphasis"/>
    <w:basedOn w:val="DefaultParagraphFont"/>
    <w:uiPriority w:val="20"/>
    <w:qFormat/>
    <w:rsid w:val="008340E4"/>
    <w:rPr>
      <w:i/>
      <w:iCs/>
    </w:rPr>
  </w:style>
  <w:style w:type="character" w:customStyle="1" w:styleId="Heading4Char">
    <w:name w:val="Heading 4 Char"/>
    <w:basedOn w:val="DefaultParagraphFont"/>
    <w:link w:val="Heading4"/>
    <w:semiHidden/>
    <w:rsid w:val="005730BB"/>
    <w:rPr>
      <w:rFonts w:asciiTheme="majorHAnsi" w:eastAsiaTheme="majorEastAsia" w:hAnsiTheme="majorHAnsi" w:cstheme="majorBidi"/>
      <w:i/>
      <w:iCs/>
      <w:color w:val="74201F" w:themeColor="accent1" w:themeShade="BF"/>
      <w:szCs w:val="24"/>
    </w:rPr>
  </w:style>
  <w:style w:type="paragraph" w:customStyle="1" w:styleId="StyleBottomSinglesolidlineAuto05ptLinewidth">
    <w:name w:val="Style Bottom: (Single solid line Auto  0.5 pt Line width)"/>
    <w:basedOn w:val="Normal"/>
    <w:link w:val="StyleBottomSinglesolidlineAuto05ptLinewidthChar"/>
    <w:rsid w:val="00CE34E5"/>
    <w:pPr>
      <w:pBdr>
        <w:bottom w:val="single" w:sz="4" w:space="1" w:color="auto"/>
      </w:pBdr>
      <w:shd w:val="clear" w:color="auto" w:fill="FFFFFF"/>
    </w:pPr>
    <w:rPr>
      <w:color w:val="000000"/>
      <w:szCs w:val="20"/>
      <w:lang w:val="en"/>
    </w:rPr>
  </w:style>
  <w:style w:type="paragraph" w:customStyle="1" w:styleId="Bulletedlist1">
    <w:name w:val="Bulleted list 1"/>
    <w:basedOn w:val="StyleBottomSinglesolidlineAuto05ptLinewidth"/>
    <w:qFormat/>
    <w:rsid w:val="00CE34E5"/>
    <w:pPr>
      <w:numPr>
        <w:numId w:val="48"/>
      </w:numPr>
      <w:pBdr>
        <w:bottom w:val="none" w:sz="0" w:space="0" w:color="auto"/>
      </w:pBdr>
      <w:ind w:left="360"/>
    </w:pPr>
  </w:style>
  <w:style w:type="character" w:customStyle="1" w:styleId="StyleBottomSinglesolidlineAuto05ptLinewidthChar">
    <w:name w:val="Style Bottom: (Single solid line Auto  0.5 pt Line width) Char"/>
    <w:basedOn w:val="DefaultParagraphFont"/>
    <w:link w:val="StyleBottomSinglesolidlineAuto05ptLinewidth"/>
    <w:rsid w:val="00CE34E5"/>
    <w:rPr>
      <w:rFonts w:ascii="Arial" w:hAnsi="Arial"/>
      <w:color w:val="000000"/>
      <w:shd w:val="clear" w:color="auto" w:fill="FFFFFF"/>
      <w:lang w:val="en"/>
    </w:rPr>
  </w:style>
  <w:style w:type="paragraph" w:styleId="Revision">
    <w:name w:val="Revision"/>
    <w:hidden/>
    <w:uiPriority w:val="99"/>
    <w:semiHidden/>
    <w:rsid w:val="00D452B9"/>
    <w:rPr>
      <w:rFonts w:ascii="Arial" w:hAnsi="Arial"/>
      <w:szCs w:val="24"/>
    </w:rPr>
  </w:style>
  <w:style w:type="character" w:styleId="UnresolvedMention">
    <w:name w:val="Unresolved Mention"/>
    <w:basedOn w:val="DefaultParagraphFont"/>
    <w:uiPriority w:val="99"/>
    <w:semiHidden/>
    <w:unhideWhenUsed/>
    <w:rsid w:val="00675ED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40857">
      <w:bodyDiv w:val="1"/>
      <w:marLeft w:val="0"/>
      <w:marRight w:val="0"/>
      <w:marTop w:val="0"/>
      <w:marBottom w:val="0"/>
      <w:divBdr>
        <w:top w:val="none" w:sz="0" w:space="0" w:color="auto"/>
        <w:left w:val="none" w:sz="0" w:space="0" w:color="auto"/>
        <w:bottom w:val="none" w:sz="0" w:space="0" w:color="auto"/>
        <w:right w:val="none" w:sz="0" w:space="0" w:color="auto"/>
      </w:divBdr>
    </w:div>
    <w:div w:id="37317727">
      <w:bodyDiv w:val="1"/>
      <w:marLeft w:val="0"/>
      <w:marRight w:val="0"/>
      <w:marTop w:val="0"/>
      <w:marBottom w:val="0"/>
      <w:divBdr>
        <w:top w:val="none" w:sz="0" w:space="0" w:color="auto"/>
        <w:left w:val="none" w:sz="0" w:space="0" w:color="auto"/>
        <w:bottom w:val="none" w:sz="0" w:space="0" w:color="auto"/>
        <w:right w:val="none" w:sz="0" w:space="0" w:color="auto"/>
      </w:divBdr>
    </w:div>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226495153">
      <w:bodyDiv w:val="1"/>
      <w:marLeft w:val="0"/>
      <w:marRight w:val="0"/>
      <w:marTop w:val="0"/>
      <w:marBottom w:val="0"/>
      <w:divBdr>
        <w:top w:val="none" w:sz="0" w:space="0" w:color="auto"/>
        <w:left w:val="none" w:sz="0" w:space="0" w:color="auto"/>
        <w:bottom w:val="none" w:sz="0" w:space="0" w:color="auto"/>
        <w:right w:val="none" w:sz="0" w:space="0" w:color="auto"/>
      </w:divBdr>
    </w:div>
    <w:div w:id="279803988">
      <w:bodyDiv w:val="1"/>
      <w:marLeft w:val="0"/>
      <w:marRight w:val="0"/>
      <w:marTop w:val="0"/>
      <w:marBottom w:val="0"/>
      <w:divBdr>
        <w:top w:val="none" w:sz="0" w:space="0" w:color="auto"/>
        <w:left w:val="none" w:sz="0" w:space="0" w:color="auto"/>
        <w:bottom w:val="none" w:sz="0" w:space="0" w:color="auto"/>
        <w:right w:val="none" w:sz="0" w:space="0" w:color="auto"/>
      </w:divBdr>
    </w:div>
    <w:div w:id="298851995">
      <w:bodyDiv w:val="1"/>
      <w:marLeft w:val="0"/>
      <w:marRight w:val="0"/>
      <w:marTop w:val="0"/>
      <w:marBottom w:val="0"/>
      <w:divBdr>
        <w:top w:val="none" w:sz="0" w:space="0" w:color="auto"/>
        <w:left w:val="none" w:sz="0" w:space="0" w:color="auto"/>
        <w:bottom w:val="none" w:sz="0" w:space="0" w:color="auto"/>
        <w:right w:val="none" w:sz="0" w:space="0" w:color="auto"/>
      </w:divBdr>
    </w:div>
    <w:div w:id="388651099">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394474045">
      <w:bodyDiv w:val="1"/>
      <w:marLeft w:val="0"/>
      <w:marRight w:val="0"/>
      <w:marTop w:val="0"/>
      <w:marBottom w:val="0"/>
      <w:divBdr>
        <w:top w:val="none" w:sz="0" w:space="0" w:color="auto"/>
        <w:left w:val="none" w:sz="0" w:space="0" w:color="auto"/>
        <w:bottom w:val="none" w:sz="0" w:space="0" w:color="auto"/>
        <w:right w:val="none" w:sz="0" w:space="0" w:color="auto"/>
      </w:divBdr>
    </w:div>
    <w:div w:id="423385405">
      <w:bodyDiv w:val="1"/>
      <w:marLeft w:val="0"/>
      <w:marRight w:val="0"/>
      <w:marTop w:val="0"/>
      <w:marBottom w:val="0"/>
      <w:divBdr>
        <w:top w:val="none" w:sz="0" w:space="0" w:color="auto"/>
        <w:left w:val="none" w:sz="0" w:space="0" w:color="auto"/>
        <w:bottom w:val="none" w:sz="0" w:space="0" w:color="auto"/>
        <w:right w:val="none" w:sz="0" w:space="0" w:color="auto"/>
      </w:divBdr>
    </w:div>
    <w:div w:id="429082932">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522939451">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94691061">
      <w:bodyDiv w:val="1"/>
      <w:marLeft w:val="0"/>
      <w:marRight w:val="0"/>
      <w:marTop w:val="0"/>
      <w:marBottom w:val="0"/>
      <w:divBdr>
        <w:top w:val="none" w:sz="0" w:space="0" w:color="auto"/>
        <w:left w:val="none" w:sz="0" w:space="0" w:color="auto"/>
        <w:bottom w:val="none" w:sz="0" w:space="0" w:color="auto"/>
        <w:right w:val="none" w:sz="0" w:space="0" w:color="auto"/>
      </w:divBdr>
    </w:div>
    <w:div w:id="738407589">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850530996">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29967440">
      <w:bodyDiv w:val="1"/>
      <w:marLeft w:val="0"/>
      <w:marRight w:val="0"/>
      <w:marTop w:val="0"/>
      <w:marBottom w:val="0"/>
      <w:divBdr>
        <w:top w:val="none" w:sz="0" w:space="0" w:color="auto"/>
        <w:left w:val="none" w:sz="0" w:space="0" w:color="auto"/>
        <w:bottom w:val="none" w:sz="0" w:space="0" w:color="auto"/>
        <w:right w:val="none" w:sz="0" w:space="0" w:color="auto"/>
      </w:divBdr>
      <w:divsChild>
        <w:div w:id="1265453413">
          <w:marLeft w:val="0"/>
          <w:marRight w:val="0"/>
          <w:marTop w:val="240"/>
          <w:marBottom w:val="240"/>
          <w:divBdr>
            <w:top w:val="single" w:sz="6" w:space="6" w:color="EEEEEE"/>
            <w:left w:val="none" w:sz="0" w:space="31" w:color="auto"/>
            <w:bottom w:val="single" w:sz="6" w:space="6" w:color="EEEEEE"/>
            <w:right w:val="none" w:sz="0" w:space="0" w:color="auto"/>
          </w:divBdr>
        </w:div>
      </w:divsChild>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17846704">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5445691">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47342879">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157502716">
      <w:bodyDiv w:val="1"/>
      <w:marLeft w:val="0"/>
      <w:marRight w:val="0"/>
      <w:marTop w:val="0"/>
      <w:marBottom w:val="0"/>
      <w:divBdr>
        <w:top w:val="none" w:sz="0" w:space="0" w:color="auto"/>
        <w:left w:val="none" w:sz="0" w:space="0" w:color="auto"/>
        <w:bottom w:val="none" w:sz="0" w:space="0" w:color="auto"/>
        <w:right w:val="none" w:sz="0" w:space="0" w:color="auto"/>
      </w:divBdr>
    </w:div>
    <w:div w:id="1208450754">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370762723">
      <w:bodyDiv w:val="1"/>
      <w:marLeft w:val="0"/>
      <w:marRight w:val="0"/>
      <w:marTop w:val="0"/>
      <w:marBottom w:val="0"/>
      <w:divBdr>
        <w:top w:val="none" w:sz="0" w:space="0" w:color="auto"/>
        <w:left w:val="none" w:sz="0" w:space="0" w:color="auto"/>
        <w:bottom w:val="none" w:sz="0" w:space="0" w:color="auto"/>
        <w:right w:val="none" w:sz="0" w:space="0" w:color="auto"/>
      </w:divBdr>
    </w:div>
    <w:div w:id="1374309714">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40626577">
      <w:bodyDiv w:val="1"/>
      <w:marLeft w:val="0"/>
      <w:marRight w:val="0"/>
      <w:marTop w:val="0"/>
      <w:marBottom w:val="0"/>
      <w:divBdr>
        <w:top w:val="none" w:sz="0" w:space="0" w:color="auto"/>
        <w:left w:val="none" w:sz="0" w:space="0" w:color="auto"/>
        <w:bottom w:val="none" w:sz="0" w:space="0" w:color="auto"/>
        <w:right w:val="none" w:sz="0" w:space="0" w:color="auto"/>
      </w:divBdr>
    </w:div>
    <w:div w:id="1541361179">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08848212">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737850496">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883057152">
      <w:bodyDiv w:val="1"/>
      <w:marLeft w:val="0"/>
      <w:marRight w:val="0"/>
      <w:marTop w:val="0"/>
      <w:marBottom w:val="0"/>
      <w:divBdr>
        <w:top w:val="none" w:sz="0" w:space="0" w:color="auto"/>
        <w:left w:val="none" w:sz="0" w:space="0" w:color="auto"/>
        <w:bottom w:val="none" w:sz="0" w:space="0" w:color="auto"/>
        <w:right w:val="none" w:sz="0" w:space="0" w:color="auto"/>
      </w:divBdr>
    </w:div>
    <w:div w:id="1960333144">
      <w:bodyDiv w:val="1"/>
      <w:marLeft w:val="0"/>
      <w:marRight w:val="0"/>
      <w:marTop w:val="0"/>
      <w:marBottom w:val="0"/>
      <w:divBdr>
        <w:top w:val="none" w:sz="0" w:space="0" w:color="auto"/>
        <w:left w:val="none" w:sz="0" w:space="0" w:color="auto"/>
        <w:bottom w:val="none" w:sz="0" w:space="0" w:color="auto"/>
        <w:right w:val="none" w:sz="0" w:space="0" w:color="auto"/>
      </w:divBdr>
    </w:div>
    <w:div w:id="1968966953">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 w:id="2073963438">
      <w:bodyDiv w:val="1"/>
      <w:marLeft w:val="0"/>
      <w:marRight w:val="0"/>
      <w:marTop w:val="0"/>
      <w:marBottom w:val="0"/>
      <w:divBdr>
        <w:top w:val="none" w:sz="0" w:space="0" w:color="auto"/>
        <w:left w:val="none" w:sz="0" w:space="0" w:color="auto"/>
        <w:bottom w:val="none" w:sz="0" w:space="0" w:color="auto"/>
        <w:right w:val="none" w:sz="0" w:space="0" w:color="auto"/>
      </w:divBdr>
    </w:div>
    <w:div w:id="211558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folklife.si.edu/education_exhibits/resources/guide/interview.aspx" TargetMode="External"/><Relationship Id="rId21" Type="http://schemas.openxmlformats.org/officeDocument/2006/relationships/hyperlink" Target="http://ngm.nationalgeographic.com/2007/07/iceman/hall-text" TargetMode="External"/><Relationship Id="rId42" Type="http://schemas.openxmlformats.org/officeDocument/2006/relationships/hyperlink" Target="http://news.bbc.co.uk/2/hi/asia-pacific/4432535.stm" TargetMode="External"/><Relationship Id="rId47" Type="http://schemas.openxmlformats.org/officeDocument/2006/relationships/hyperlink" Target="https://www.youtube.com/watch?v=t1His-MKDK4" TargetMode="External"/><Relationship Id="rId63" Type="http://schemas.openxmlformats.org/officeDocument/2006/relationships/hyperlink" Target="http://www.discovery.org/scripts/viewDB/filesDB-download.php?command=download&amp;id=2081" TargetMode="External"/><Relationship Id="rId68" Type="http://schemas.openxmlformats.org/officeDocument/2006/relationships/hyperlink" Target="http://www.bbc.co.uk/worldservice/people/features/ihavearightto/four_b/full_text.shtml" TargetMode="Externa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hyperlink" Target="https://owl.english.purdue.edu/owl/section/2/11/" TargetMode="External"/><Relationship Id="rId11" Type="http://schemas.openxmlformats.org/officeDocument/2006/relationships/footnotes" Target="footnotes.xml"/><Relationship Id="rId24" Type="http://schemas.openxmlformats.org/officeDocument/2006/relationships/hyperlink" Target="https://www.youtube.com/watch?v=_1UosxS9ahE" TargetMode="External"/><Relationship Id="rId32" Type="http://schemas.openxmlformats.org/officeDocument/2006/relationships/hyperlink" Target="https://www.youtube.com/watch?v=ejp-MaWxgMA" TargetMode="External"/><Relationship Id="rId37" Type="http://schemas.openxmlformats.org/officeDocument/2006/relationships/image" Target="media/image5.png"/><Relationship Id="rId40" Type="http://schemas.openxmlformats.org/officeDocument/2006/relationships/hyperlink" Target="http://www.gdrc.org/kmgmt/c-learn/methods.html" TargetMode="External"/><Relationship Id="rId45" Type="http://schemas.openxmlformats.org/officeDocument/2006/relationships/hyperlink" Target="http://www.smithsonianmag.com/history/lincolns-contested-legacy-44978351/" TargetMode="External"/><Relationship Id="rId53" Type="http://schemas.openxmlformats.org/officeDocument/2006/relationships/hyperlink" Target="http://www.history.com/topics/enlightenment" TargetMode="External"/><Relationship Id="rId58" Type="http://schemas.openxmlformats.org/officeDocument/2006/relationships/hyperlink" Target="http://www.nps.gov/malu/forteachers/jim_crow_laws.htm" TargetMode="External"/><Relationship Id="rId66" Type="http://schemas.openxmlformats.org/officeDocument/2006/relationships/hyperlink" Target="http://news.nationalgeographic.com/news/2003/06/0602_030602_untouchables.html" TargetMode="External"/><Relationship Id="rId5" Type="http://schemas.openxmlformats.org/officeDocument/2006/relationships/customXml" Target="../customXml/item5.xml"/><Relationship Id="rId61" Type="http://schemas.openxmlformats.org/officeDocument/2006/relationships/hyperlink" Target="http://africanhistory.about.com/library/bl/blsalaws.htm" TargetMode="External"/><Relationship Id="rId19" Type="http://schemas.openxmlformats.org/officeDocument/2006/relationships/hyperlink" Target="http://www.princeton.edu/~refdesk/primary2.html" TargetMode="External"/><Relationship Id="rId14" Type="http://schemas.openxmlformats.org/officeDocument/2006/relationships/footer" Target="footer1.xml"/><Relationship Id="rId22" Type="http://schemas.openxmlformats.org/officeDocument/2006/relationships/hyperlink" Target="http://news.psu.edu/story/140694/2002/05/01/research/keepers-history" TargetMode="External"/><Relationship Id="rId27" Type="http://schemas.openxmlformats.org/officeDocument/2006/relationships/hyperlink" Target="http://www.folklife.si.edu/education_exhibits/resources/guide/questions.aspx" TargetMode="External"/><Relationship Id="rId30" Type="http://schemas.openxmlformats.org/officeDocument/2006/relationships/hyperlink" Target="http://www.history.com/topics/ancient-history/herodotus" TargetMode="External"/><Relationship Id="rId35" Type="http://schemas.openxmlformats.org/officeDocument/2006/relationships/image" Target="media/image3.png"/><Relationship Id="rId43" Type="http://schemas.openxmlformats.org/officeDocument/2006/relationships/hyperlink" Target="http://news.bbc.co.uk/2/hi/asia-pacific/7020335.stm" TargetMode="External"/><Relationship Id="rId48" Type="http://schemas.openxmlformats.org/officeDocument/2006/relationships/hyperlink" Target="https://www.youtube.com/watch?v=8hQ2u214A2Y" TargetMode="External"/><Relationship Id="rId56" Type="http://schemas.openxmlformats.org/officeDocument/2006/relationships/hyperlink" Target="http://avalon.law.yale.edu/18th_century/declare.asp" TargetMode="External"/><Relationship Id="rId64" Type="http://schemas.openxmlformats.org/officeDocument/2006/relationships/hyperlink" Target="http://www.gdrc.org/kmgmt/c-learn/methods.html" TargetMode="External"/><Relationship Id="rId69" Type="http://schemas.openxmlformats.org/officeDocument/2006/relationships/fontTable" Target="fontTable.xml"/><Relationship Id="rId8" Type="http://schemas.openxmlformats.org/officeDocument/2006/relationships/styles" Target="styles.xml"/><Relationship Id="rId51" Type="http://schemas.openxmlformats.org/officeDocument/2006/relationships/hyperlink" Target="http://www.slate.com/articles/arts_and_life/history_book_blitz/features/2005/american_history_101/how_to_revive_history_by_teaching_the_conflicts.html" TargetMode="Externa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hyperlink" Target="http://www.folklife.si.edu/education_exhibits/resources/guide/introduction.aspx" TargetMode="External"/><Relationship Id="rId33" Type="http://schemas.openxmlformats.org/officeDocument/2006/relationships/hyperlink" Target="http://drive.google.com" TargetMode="External"/><Relationship Id="rId38" Type="http://schemas.openxmlformats.org/officeDocument/2006/relationships/hyperlink" Target="https://vimeo.com/82113892" TargetMode="External"/><Relationship Id="rId46" Type="http://schemas.openxmlformats.org/officeDocument/2006/relationships/hyperlink" Target="https://www.youtube.com/watch?v=Xi5yvBbdwHs" TargetMode="External"/><Relationship Id="rId59" Type="http://schemas.openxmlformats.org/officeDocument/2006/relationships/hyperlink" Target="http://www.jewishvirtuallibrary.org/jsource/Holocaust/nurmlaw2.html" TargetMode="External"/><Relationship Id="rId67" Type="http://schemas.openxmlformats.org/officeDocument/2006/relationships/hyperlink" Target="http://www.un.org/en/rights/index.shtml" TargetMode="External"/><Relationship Id="rId20" Type="http://schemas.openxmlformats.org/officeDocument/2006/relationships/hyperlink" Target="http://www.iceman.it/en/node/226" TargetMode="External"/><Relationship Id="rId41" Type="http://schemas.openxmlformats.org/officeDocument/2006/relationships/hyperlink" Target="http://spice.fsi.stanford.edu/docs/examining_the_japanese_history_textbook_controversies" TargetMode="External"/><Relationship Id="rId54" Type="http://schemas.openxmlformats.org/officeDocument/2006/relationships/hyperlink" Target="http://www.articlemyriad.com/influence-enlightenment-formation-united-states/" TargetMode="External"/><Relationship Id="rId62" Type="http://schemas.openxmlformats.org/officeDocument/2006/relationships/hyperlink" Target="http://news.nationalgeographic.com/news/2003/06/0602_030602_untouchables.html"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header" Target="header2.xml"/><Relationship Id="rId23" Type="http://schemas.openxmlformats.org/officeDocument/2006/relationships/hyperlink" Target="http://www.youtube.com/watch?v=aF2287N0kAc" TargetMode="External"/><Relationship Id="rId28" Type="http://schemas.openxmlformats.org/officeDocument/2006/relationships/hyperlink" Target="https://www.gmercyu.edu/sites/all/themes/gmc/pdf/MLAhandout.pdf" TargetMode="External"/><Relationship Id="rId36" Type="http://schemas.openxmlformats.org/officeDocument/2006/relationships/image" Target="media/image4.png"/><Relationship Id="rId49" Type="http://schemas.openxmlformats.org/officeDocument/2006/relationships/hyperlink" Target="http://www.archives.gov/exhibits/featured_documents/emancipation_proclamation/" TargetMode="External"/><Relationship Id="rId57" Type="http://schemas.openxmlformats.org/officeDocument/2006/relationships/hyperlink" Target="http://avalon.law.yale.edu/18th_century/rights1.asp" TargetMode="External"/><Relationship Id="rId10" Type="http://schemas.openxmlformats.org/officeDocument/2006/relationships/webSettings" Target="webSettings.xml"/><Relationship Id="rId31" Type="http://schemas.openxmlformats.org/officeDocument/2006/relationships/hyperlink" Target="http://www.gdrc.org/kmgmt/c-learn/methods.html" TargetMode="External"/><Relationship Id="rId44" Type="http://schemas.openxmlformats.org/officeDocument/2006/relationships/hyperlink" Target="http://news.bbc.co.uk/2/hi/asia-pacific/1257835.stm" TargetMode="External"/><Relationship Id="rId52" Type="http://schemas.openxmlformats.org/officeDocument/2006/relationships/hyperlink" Target="http://www.gdrc.org/kmgmt/c-learn/methods.html" TargetMode="External"/><Relationship Id="rId60" Type="http://schemas.openxmlformats.org/officeDocument/2006/relationships/hyperlink" Target="https://www.jewishvirtuallibrary.org/jsource/Holocaust/nurmlaw3.html" TargetMode="External"/><Relationship Id="rId65" Type="http://schemas.openxmlformats.org/officeDocument/2006/relationships/hyperlink" Target="https://www.youtube.com/watch?v=pvsTdnHRYhM" TargetMode="External"/><Relationship Id="rId4" Type="http://schemas.openxmlformats.org/officeDocument/2006/relationships/customXml" Target="../customXml/item4.xml"/><Relationship Id="rId9"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hyperlink" Target="http://www.indiana.edu/~wts/pamphlets/plagiarism.shtml" TargetMode="External"/><Relationship Id="rId39" Type="http://schemas.openxmlformats.org/officeDocument/2006/relationships/hyperlink" Target="http://www.allaboutworldview.org/postmodern-history.htm" TargetMode="External"/><Relationship Id="rId34" Type="http://schemas.openxmlformats.org/officeDocument/2006/relationships/image" Target="media/image2.png"/><Relationship Id="rId50" Type="http://schemas.openxmlformats.org/officeDocument/2006/relationships/hyperlink" Target="http://www.democraticdialogue.com/DDpdfs/PDKWestheimer.pdf" TargetMode="External"/><Relationship Id="rId55" Type="http://schemas.openxmlformats.org/officeDocument/2006/relationships/hyperlink" Target="https://wanderingwolverinewords.wordpress.com/2013/12/30/the-enlightenment-and-its-impact-on-america/"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tha%20Kennedy\Downloads\GM%20ABC123%20CDW%20FIG%20Template.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ct:contentTypeSchema xmlns:ct="http://schemas.microsoft.com/office/2006/metadata/contentType" xmlns:ma="http://schemas.microsoft.com/office/2006/metadata/properties/metaAttributes" ct:_="" ma:_="" ma:contentTypeName="Document" ma:contentTypeID="0x010100D9E250039E079341BF265BD92870FBB6" ma:contentTypeVersion="0" ma:contentTypeDescription="Create a new document." ma:contentTypeScope="" ma:versionID="e20acb4572df4f4688ad0bbc31c0ca05">
  <xsd:schema xmlns:xsd="http://www.w3.org/2001/XMLSchema" xmlns:xs="http://www.w3.org/2001/XMLSchema" xmlns:p="http://schemas.microsoft.com/office/2006/metadata/properties" targetNamespace="http://schemas.microsoft.com/office/2006/metadata/properties" ma:root="true" ma:fieldsID="d15787acf22db4e4c0ac8b858fca640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2.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3.xml><?xml version="1.0" encoding="utf-8"?>
<ds:datastoreItem xmlns:ds="http://schemas.openxmlformats.org/officeDocument/2006/customXml" ds:itemID="{824980AE-B54D-4FA1-8839-DF52DB7FDC06}">
  <ds:schemaRefs>
    <ds:schemaRef ds:uri="http://schemas.microsoft.com/office/2006/metadata/properties"/>
  </ds:schemaRefs>
</ds:datastoreItem>
</file>

<file path=customXml/itemProps4.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5.xml><?xml version="1.0" encoding="utf-8"?>
<ds:datastoreItem xmlns:ds="http://schemas.openxmlformats.org/officeDocument/2006/customXml" ds:itemID="{F987E622-DF3D-4396-A279-2CF658D161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6.xml><?xml version="1.0" encoding="utf-8"?>
<ds:datastoreItem xmlns:ds="http://schemas.openxmlformats.org/officeDocument/2006/customXml" ds:itemID="{60BE7250-0EE5-4D30-99E3-4E16E1783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 ABC123 CDW FIG Template</Template>
  <TotalTime>0</TotalTime>
  <Pages>34</Pages>
  <Words>9091</Words>
  <Characters>51821</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60791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creator>mkennedy</dc:creator>
  <cp:lastModifiedBy>Catherine Khongsaly</cp:lastModifiedBy>
  <cp:revision>4</cp:revision>
  <cp:lastPrinted>2014-11-19T20:19:00Z</cp:lastPrinted>
  <dcterms:created xsi:type="dcterms:W3CDTF">2017-12-29T16:57:00Z</dcterms:created>
  <dcterms:modified xsi:type="dcterms:W3CDTF">2019-03-07T21:03:00Z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0x010100D9E250039E079341BF265BD92870FBB6</vt:lpwstr>
  </property>
  <property fmtid="{D5CDD505-2E9C-101B-9397-08002B2CF9AE}" pid="16" name="Page Section">
    <vt:lpwstr>Course Materials</vt:lpwstr>
  </property>
  <property fmtid="{D5CDD505-2E9C-101B-9397-08002B2CF9AE}" pid="17" name="_dlc_DocIdItemGuid">
    <vt:lpwstr>e2a92c98-1c52-4723-8a68-d226f53cfb4f</vt:lpwstr>
  </property>
  <property fmtid="{D5CDD505-2E9C-101B-9397-08002B2CF9AE}" pid="18" name="_dlc_DocId">
    <vt:lpwstr>FS4YMCW43TKZ-11-1848</vt:lpwstr>
  </property>
  <property fmtid="{D5CDD505-2E9C-101B-9397-08002B2CF9AE}" pid="19" name="_dlc_DocIdUrl">
    <vt:lpwstr>https://teamapu.sharepoint.com/academics/_layouts/15/DocIdRedir.aspx?ID=FS4YMCW43TKZ-11-1848, FS4YMCW43TKZ-11-1848</vt:lpwstr>
  </property>
</Properties>
</file>