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E89" w14:textId="77777777" w:rsidR="005C1120" w:rsidRPr="0020635A" w:rsidRDefault="4948C66D" w:rsidP="0020635A">
      <w:pPr>
        <w:pStyle w:val="Heading1"/>
      </w:pPr>
      <w:r>
        <w:t xml:space="preserve">Course Description </w:t>
      </w:r>
    </w:p>
    <w:p w14:paraId="33E2811F" w14:textId="77777777" w:rsidR="00121460" w:rsidRDefault="00121460" w:rsidP="00DC3920"/>
    <w:p w14:paraId="138045C6" w14:textId="77777777" w:rsidR="00E676CE" w:rsidRPr="0090566F" w:rsidRDefault="004542C2" w:rsidP="00DC3920">
      <w:r w:rsidRPr="00A1357D">
        <w:rPr>
          <w:rFonts w:cs="Arial"/>
          <w:szCs w:val="20"/>
          <w:lang w:eastAsia="uz-Cyrl-UZ" w:bidi="uz-Cyrl-UZ"/>
        </w:rPr>
        <w:t>This course is designed to provide students with an overview of the issues and implications of technology systems in health care organizations. Included will be discussion of the electronic medical record and the health information exchange and its effect on the health care environment.</w:t>
      </w:r>
    </w:p>
    <w:p w14:paraId="3B0189A8" w14:textId="77777777" w:rsidR="004542C2" w:rsidRDefault="004542C2" w:rsidP="4948C66D">
      <w:pPr>
        <w:pStyle w:val="Heading1"/>
      </w:pPr>
    </w:p>
    <w:p w14:paraId="450ACBDF" w14:textId="77777777" w:rsidR="00121460" w:rsidRDefault="4948C66D" w:rsidP="4948C66D">
      <w:pPr>
        <w:pStyle w:val="Heading1"/>
        <w:rPr>
          <w:color w:val="9C2C2A" w:themeColor="accent1"/>
        </w:rPr>
      </w:pPr>
      <w:r>
        <w:t>University Learning Outcomes (ULO)</w:t>
      </w:r>
    </w:p>
    <w:p w14:paraId="4A3BFBAF" w14:textId="77777777" w:rsidR="00121460" w:rsidRPr="004F138A" w:rsidRDefault="00121460" w:rsidP="00121460">
      <w:pPr>
        <w:tabs>
          <w:tab w:val="left" w:pos="0"/>
        </w:tabs>
        <w:rPr>
          <w:rFonts w:cs="Arial"/>
          <w:szCs w:val="22"/>
        </w:rPr>
      </w:pPr>
    </w:p>
    <w:p w14:paraId="7A3341F6"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1B766EF5"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298B78C2"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66A47674"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4E612106"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7F3CB7B2" w14:textId="77777777" w:rsidR="00825564" w:rsidRPr="0090566F" w:rsidRDefault="00825564" w:rsidP="00825564"/>
    <w:p w14:paraId="576023AB" w14:textId="77777777" w:rsidR="00132272" w:rsidRDefault="4948C66D" w:rsidP="0020635A">
      <w:pPr>
        <w:pStyle w:val="Heading1"/>
      </w:pPr>
      <w:r>
        <w:t xml:space="preserve">Program Learning Outcomes (PLO) </w:t>
      </w:r>
    </w:p>
    <w:p w14:paraId="1E4548A4" w14:textId="77777777" w:rsidR="005C74E2" w:rsidRDefault="005C74E2" w:rsidP="00AC14C7">
      <w:pPr>
        <w:rPr>
          <w:rFonts w:eastAsia="Arial" w:cs="Arial"/>
          <w:highlight w:val="yellow"/>
        </w:rPr>
      </w:pPr>
    </w:p>
    <w:p w14:paraId="6300762C" w14:textId="77777777" w:rsidR="00493BCE" w:rsidRPr="00030224" w:rsidRDefault="00493BCE" w:rsidP="00493BCE">
      <w:pPr>
        <w:pStyle w:val="ListParagraph"/>
        <w:numPr>
          <w:ilvl w:val="0"/>
          <w:numId w:val="22"/>
        </w:numPr>
        <w:tabs>
          <w:tab w:val="left" w:pos="0"/>
        </w:tabs>
        <w:contextualSpacing/>
        <w:rPr>
          <w:rFonts w:cs="Arial"/>
        </w:rPr>
      </w:pPr>
      <w:bookmarkStart w:id="0" w:name="_Hlk521069124"/>
      <w:r w:rsidRPr="00030224">
        <w:rPr>
          <w:rFonts w:cs="Arial"/>
          <w:b/>
        </w:rPr>
        <w:t>PLO1</w:t>
      </w:r>
      <w:r w:rsidRPr="00C75A04">
        <w:rPr>
          <w:rFonts w:cs="Arial"/>
        </w:rPr>
        <w:t>:</w:t>
      </w:r>
      <w:r w:rsidRPr="00030224">
        <w:rPr>
          <w:rFonts w:cs="Arial"/>
        </w:rPr>
        <w:t xml:space="preserve"> Students will effectively research and communicate in writing (in APA format) ideas and arguments associated with business lea</w:t>
      </w:r>
      <w:r w:rsidR="00030224" w:rsidRPr="00030224">
        <w:rPr>
          <w:rFonts w:cs="Arial"/>
        </w:rPr>
        <w:t>dership and management issues.</w:t>
      </w:r>
      <w:r w:rsidRPr="00030224">
        <w:rPr>
          <w:rFonts w:cs="Arial"/>
        </w:rPr>
        <w:t xml:space="preserve"> </w:t>
      </w:r>
      <w:r w:rsidRPr="00030224">
        <w:rPr>
          <w:rFonts w:cs="Arial"/>
          <w:iCs/>
        </w:rPr>
        <w:t>(ULO 1, 3, 4)</w:t>
      </w:r>
    </w:p>
    <w:p w14:paraId="23C25179" w14:textId="71C09D8C" w:rsidR="00493BCE" w:rsidRPr="00030224" w:rsidRDefault="00493BCE" w:rsidP="00493BCE">
      <w:pPr>
        <w:pStyle w:val="ListParagraph"/>
        <w:numPr>
          <w:ilvl w:val="0"/>
          <w:numId w:val="22"/>
        </w:numPr>
        <w:tabs>
          <w:tab w:val="left" w:pos="0"/>
        </w:tabs>
        <w:contextualSpacing/>
        <w:rPr>
          <w:rFonts w:cs="Arial"/>
        </w:rPr>
      </w:pPr>
      <w:r w:rsidRPr="00030224">
        <w:rPr>
          <w:rFonts w:cs="Arial"/>
          <w:b/>
        </w:rPr>
        <w:t>PLO2</w:t>
      </w:r>
      <w:r w:rsidRPr="00C75A04">
        <w:rPr>
          <w:rFonts w:cs="Arial"/>
        </w:rPr>
        <w:t>:</w:t>
      </w:r>
      <w:r w:rsidRPr="00030224">
        <w:rPr>
          <w:rFonts w:cs="Arial"/>
        </w:rPr>
        <w:t xml:space="preserve"> Students will apply knowledge and skills to develop a comprehensive business plan which demonstrates competency in the following areas: management, opera</w:t>
      </w:r>
      <w:r w:rsidR="00030224" w:rsidRPr="00030224">
        <w:rPr>
          <w:rFonts w:cs="Arial"/>
        </w:rPr>
        <w:t>tions, finance, and marketing.</w:t>
      </w:r>
      <w:r w:rsidRPr="00030224">
        <w:rPr>
          <w:rFonts w:cs="Arial"/>
        </w:rPr>
        <w:t xml:space="preserve"> </w:t>
      </w:r>
      <w:r w:rsidR="00030224">
        <w:rPr>
          <w:rFonts w:cs="Arial"/>
          <w:iCs/>
        </w:rPr>
        <w:t>(ULO 2, 4</w:t>
      </w:r>
      <w:r w:rsidRPr="00030224">
        <w:rPr>
          <w:rFonts w:cs="Arial"/>
          <w:iCs/>
        </w:rPr>
        <w:t>)</w:t>
      </w:r>
    </w:p>
    <w:p w14:paraId="70BC607A" w14:textId="2729FE71" w:rsidR="001D3C70" w:rsidRPr="001D3C70" w:rsidRDefault="00493BCE" w:rsidP="003B25EA">
      <w:pPr>
        <w:pStyle w:val="ListParagraph"/>
        <w:numPr>
          <w:ilvl w:val="0"/>
          <w:numId w:val="22"/>
        </w:numPr>
        <w:tabs>
          <w:tab w:val="left" w:pos="0"/>
        </w:tabs>
        <w:contextualSpacing/>
        <w:rPr>
          <w:rFonts w:cs="Arial"/>
        </w:rPr>
      </w:pPr>
      <w:r w:rsidRPr="001D3C70">
        <w:rPr>
          <w:rFonts w:cs="Arial"/>
          <w:b/>
        </w:rPr>
        <w:t>PLO3</w:t>
      </w:r>
      <w:r w:rsidRPr="00C75A04">
        <w:rPr>
          <w:rFonts w:cs="Arial"/>
        </w:rPr>
        <w:t>:</w:t>
      </w:r>
      <w:r w:rsidRPr="001D3C70">
        <w:rPr>
          <w:rFonts w:cs="Arial"/>
        </w:rPr>
        <w:t xml:space="preserve"> Apply critical thinking to real life work problems through the application of theoretic</w:t>
      </w:r>
      <w:r w:rsidR="00030224" w:rsidRPr="001D3C70">
        <w:rPr>
          <w:rFonts w:cs="Arial"/>
        </w:rPr>
        <w:t>al and experiential knowledge.</w:t>
      </w:r>
      <w:r w:rsidRPr="001D3C70">
        <w:rPr>
          <w:rFonts w:cs="Arial"/>
        </w:rPr>
        <w:t xml:space="preserve"> </w:t>
      </w:r>
      <w:r w:rsidRPr="001D3C70">
        <w:rPr>
          <w:rFonts w:cs="Arial"/>
          <w:iCs/>
        </w:rPr>
        <w:t>(ULO 1, 2, 4)</w:t>
      </w:r>
    </w:p>
    <w:p w14:paraId="05CE1A24" w14:textId="77777777" w:rsidR="00493BCE" w:rsidRPr="001D3C70" w:rsidRDefault="00493BCE" w:rsidP="003B25EA">
      <w:pPr>
        <w:pStyle w:val="ListParagraph"/>
        <w:numPr>
          <w:ilvl w:val="0"/>
          <w:numId w:val="22"/>
        </w:numPr>
        <w:tabs>
          <w:tab w:val="left" w:pos="0"/>
        </w:tabs>
        <w:contextualSpacing/>
        <w:rPr>
          <w:rFonts w:cs="Arial"/>
        </w:rPr>
      </w:pPr>
      <w:r w:rsidRPr="001D3C70">
        <w:rPr>
          <w:rFonts w:cs="Arial"/>
          <w:b/>
        </w:rPr>
        <w:t>PLO4</w:t>
      </w:r>
      <w:r w:rsidRPr="00C75A04">
        <w:rPr>
          <w:rFonts w:cs="Arial"/>
        </w:rPr>
        <w:t xml:space="preserve">: </w:t>
      </w:r>
      <w:r w:rsidRPr="001D3C70">
        <w:rPr>
          <w:rFonts w:cs="Arial"/>
        </w:rPr>
        <w:t>Students will identify issues and strategies related to ethics and corporate social responsibility and</w:t>
      </w:r>
      <w:r w:rsidR="00030224" w:rsidRPr="001D3C70">
        <w:rPr>
          <w:rFonts w:cs="Arial"/>
        </w:rPr>
        <w:t xml:space="preserve"> its implications for business. </w:t>
      </w:r>
      <w:r w:rsidRPr="001D3C70">
        <w:rPr>
          <w:rFonts w:cs="Arial"/>
          <w:iCs/>
        </w:rPr>
        <w:t>(ULO 2, 3, 4)</w:t>
      </w:r>
    </w:p>
    <w:bookmarkEnd w:id="0"/>
    <w:p w14:paraId="4ECD8742" w14:textId="77777777" w:rsidR="00493BCE" w:rsidRDefault="00493BCE" w:rsidP="00493BCE">
      <w:pPr>
        <w:pStyle w:val="AssignmentsLevel2"/>
        <w:numPr>
          <w:ilvl w:val="0"/>
          <w:numId w:val="0"/>
        </w:numPr>
        <w:ind w:left="360" w:hanging="360"/>
        <w:rPr>
          <w:iCs/>
        </w:rPr>
      </w:pPr>
    </w:p>
    <w:p w14:paraId="3DCAC0F3" w14:textId="77777777" w:rsidR="00EE72BE" w:rsidRPr="00121460" w:rsidRDefault="4948C66D" w:rsidP="0020635A">
      <w:pPr>
        <w:pStyle w:val="Heading1"/>
      </w:pPr>
      <w:r>
        <w:t xml:space="preserve">Course Learning Outcomes (CLO) </w:t>
      </w:r>
    </w:p>
    <w:p w14:paraId="2658F92E" w14:textId="77777777" w:rsidR="00254182" w:rsidRPr="0090566F" w:rsidRDefault="00254182" w:rsidP="00E127B5">
      <w:pPr>
        <w:tabs>
          <w:tab w:val="left" w:pos="0"/>
        </w:tabs>
        <w:rPr>
          <w:rFonts w:cs="Arial"/>
          <w:szCs w:val="20"/>
        </w:rPr>
      </w:pPr>
    </w:p>
    <w:p w14:paraId="3E5C1774" w14:textId="77777777" w:rsidR="004542C2" w:rsidRPr="0033589A" w:rsidRDefault="4948C66D" w:rsidP="004542C2">
      <w:pPr>
        <w:numPr>
          <w:ilvl w:val="0"/>
          <w:numId w:val="25"/>
        </w:numPr>
        <w:tabs>
          <w:tab w:val="left" w:pos="0"/>
        </w:tabs>
        <w:rPr>
          <w:rFonts w:cs="Arial"/>
          <w:szCs w:val="20"/>
        </w:rPr>
      </w:pPr>
      <w:r w:rsidRPr="4948C66D">
        <w:rPr>
          <w:b/>
          <w:bCs/>
        </w:rPr>
        <w:t>CLO1:</w:t>
      </w:r>
      <w:r>
        <w:t xml:space="preserve"> </w:t>
      </w:r>
      <w:r w:rsidR="009D251B" w:rsidRPr="0033589A">
        <w:rPr>
          <w:rFonts w:cs="Arial"/>
          <w:szCs w:val="20"/>
        </w:rPr>
        <w:t>Understand</w:t>
      </w:r>
      <w:r w:rsidR="00A140AC" w:rsidRPr="0033589A">
        <w:rPr>
          <w:rFonts w:cs="Arial"/>
          <w:szCs w:val="20"/>
        </w:rPr>
        <w:t xml:space="preserve"> the </w:t>
      </w:r>
      <w:r w:rsidR="00987539" w:rsidRPr="0033589A">
        <w:rPr>
          <w:rFonts w:cs="Arial"/>
          <w:szCs w:val="20"/>
        </w:rPr>
        <w:t xml:space="preserve">adoption, use, and functionality of major health care information systems and the supporting systems </w:t>
      </w:r>
      <w:r w:rsidR="009D251B" w:rsidRPr="0033589A">
        <w:rPr>
          <w:rFonts w:cs="Arial"/>
          <w:szCs w:val="20"/>
        </w:rPr>
        <w:t>needed to support population health management.</w:t>
      </w:r>
    </w:p>
    <w:p w14:paraId="6DFC8A64" w14:textId="79421A29" w:rsidR="009D251B" w:rsidRPr="00D676B2" w:rsidRDefault="4948C66D" w:rsidP="004161BE">
      <w:pPr>
        <w:pStyle w:val="AssignmentsLevel2"/>
        <w:numPr>
          <w:ilvl w:val="0"/>
          <w:numId w:val="25"/>
        </w:numPr>
        <w:tabs>
          <w:tab w:val="left" w:pos="0"/>
        </w:tabs>
        <w:rPr>
          <w:color w:val="00B0F0"/>
        </w:rPr>
      </w:pPr>
      <w:r w:rsidRPr="0033589A">
        <w:rPr>
          <w:b/>
          <w:bCs/>
        </w:rPr>
        <w:t>CLO2:</w:t>
      </w:r>
      <w:r w:rsidRPr="0033589A">
        <w:t xml:space="preserve"> </w:t>
      </w:r>
      <w:r w:rsidR="009D251B" w:rsidRPr="0033589A">
        <w:t>Examine the processes and tools needed to effectively select, implement, evaluate</w:t>
      </w:r>
      <w:r w:rsidR="00405EAA">
        <w:t>,</w:t>
      </w:r>
      <w:r w:rsidR="009D251B" w:rsidRPr="0033589A">
        <w:t xml:space="preserve"> and manage health care information systems in the rapidly changing health care industry. </w:t>
      </w:r>
    </w:p>
    <w:p w14:paraId="0C560296" w14:textId="77777777" w:rsidR="004542C2" w:rsidRPr="0033589A" w:rsidRDefault="4948C66D" w:rsidP="004161BE">
      <w:pPr>
        <w:pStyle w:val="AssignmentsLevel2"/>
        <w:numPr>
          <w:ilvl w:val="0"/>
          <w:numId w:val="25"/>
        </w:numPr>
        <w:tabs>
          <w:tab w:val="left" w:pos="0"/>
        </w:tabs>
      </w:pPr>
      <w:r w:rsidRPr="00D676B2">
        <w:rPr>
          <w:b/>
          <w:bCs/>
        </w:rPr>
        <w:t>CLO3</w:t>
      </w:r>
      <w:r w:rsidRPr="0033589A">
        <w:rPr>
          <w:b/>
          <w:bCs/>
        </w:rPr>
        <w:t>:</w:t>
      </w:r>
      <w:r w:rsidRPr="0033589A">
        <w:t xml:space="preserve"> </w:t>
      </w:r>
      <w:r w:rsidR="004542C2" w:rsidRPr="0033589A">
        <w:t xml:space="preserve">Evaluate the processes that a health care organization goes through in selecting and implementing an effective health care information system. </w:t>
      </w:r>
    </w:p>
    <w:p w14:paraId="5AADE977" w14:textId="44B20F32" w:rsidR="004542C2" w:rsidRPr="0033589A" w:rsidRDefault="004542C2" w:rsidP="004542C2">
      <w:pPr>
        <w:numPr>
          <w:ilvl w:val="0"/>
          <w:numId w:val="25"/>
        </w:numPr>
        <w:tabs>
          <w:tab w:val="left" w:pos="0"/>
        </w:tabs>
        <w:rPr>
          <w:rFonts w:cs="Arial"/>
          <w:szCs w:val="20"/>
        </w:rPr>
      </w:pPr>
      <w:r w:rsidRPr="00D676B2">
        <w:rPr>
          <w:rFonts w:cs="Arial"/>
          <w:b/>
          <w:szCs w:val="20"/>
        </w:rPr>
        <w:t>CLO4:</w:t>
      </w:r>
      <w:r w:rsidRPr="00D676B2">
        <w:rPr>
          <w:rFonts w:cs="Arial"/>
          <w:szCs w:val="20"/>
        </w:rPr>
        <w:t xml:space="preserve"> </w:t>
      </w:r>
      <w:r w:rsidR="009D251B" w:rsidRPr="0033589A">
        <w:t>Apply health care information systems laws, regulations</w:t>
      </w:r>
      <w:r w:rsidR="00405EAA">
        <w:t>,</w:t>
      </w:r>
      <w:r w:rsidR="009D251B" w:rsidRPr="0033589A">
        <w:t xml:space="preserve"> and standard</w:t>
      </w:r>
      <w:r w:rsidR="00D676B2" w:rsidRPr="0033589A">
        <w:t>s</w:t>
      </w:r>
      <w:r w:rsidR="009D251B" w:rsidRPr="0033589A">
        <w:t xml:space="preserve"> to ensure </w:t>
      </w:r>
      <w:r w:rsidR="00D676B2" w:rsidRPr="0033589A">
        <w:t>regulatory compliance.</w:t>
      </w:r>
    </w:p>
    <w:p w14:paraId="5CE2642D" w14:textId="7DFDBF76" w:rsidR="004542C2" w:rsidRDefault="004542C2" w:rsidP="004542C2">
      <w:pPr>
        <w:numPr>
          <w:ilvl w:val="0"/>
          <w:numId w:val="25"/>
        </w:numPr>
        <w:tabs>
          <w:tab w:val="left" w:pos="0"/>
        </w:tabs>
        <w:rPr>
          <w:rFonts w:cs="Arial"/>
          <w:szCs w:val="20"/>
        </w:rPr>
      </w:pPr>
      <w:r w:rsidRPr="008669C9">
        <w:rPr>
          <w:rFonts w:cs="Arial"/>
          <w:b/>
          <w:szCs w:val="20"/>
        </w:rPr>
        <w:t>CLO</w:t>
      </w:r>
      <w:r>
        <w:rPr>
          <w:rFonts w:cs="Arial"/>
          <w:b/>
          <w:szCs w:val="20"/>
        </w:rPr>
        <w:t>5</w:t>
      </w:r>
      <w:r w:rsidRPr="00C75A04">
        <w:rPr>
          <w:rFonts w:cs="Arial"/>
          <w:b/>
          <w:szCs w:val="20"/>
        </w:rPr>
        <w:t>:</w:t>
      </w:r>
      <w:r w:rsidRPr="008669C9">
        <w:rPr>
          <w:rFonts w:cs="Arial"/>
          <w:szCs w:val="20"/>
        </w:rPr>
        <w:t xml:space="preserve"> </w:t>
      </w:r>
      <w:r>
        <w:t>Develop</w:t>
      </w:r>
      <w:r w:rsidR="00C048C9">
        <w:t xml:space="preserve"> a </w:t>
      </w:r>
      <w:r>
        <w:t>plan for assessing and achieving the value in an IT investment.</w:t>
      </w:r>
      <w:r w:rsidRPr="00C23CC3">
        <w:rPr>
          <w:rFonts w:cs="Arial"/>
          <w:szCs w:val="20"/>
        </w:rPr>
        <w:t xml:space="preserve"> </w:t>
      </w:r>
    </w:p>
    <w:p w14:paraId="0AA70AF4" w14:textId="77777777" w:rsidR="00405EAA" w:rsidRPr="00C23CC3" w:rsidRDefault="00405EAA" w:rsidP="00C75A04">
      <w:pPr>
        <w:tabs>
          <w:tab w:val="left" w:pos="0"/>
        </w:tabs>
        <w:rPr>
          <w:rFonts w:cs="Arial"/>
          <w:szCs w:val="20"/>
        </w:rPr>
      </w:pPr>
    </w:p>
    <w:p w14:paraId="0C2AC781" w14:textId="77777777" w:rsidR="004F138A" w:rsidRDefault="4948C66D" w:rsidP="4948C66D">
      <w:pPr>
        <w:pStyle w:val="Heading1"/>
        <w:rPr>
          <w:color w:val="9C2C2A" w:themeColor="accent1"/>
        </w:rPr>
      </w:pPr>
      <w:r>
        <w:t>Student Expectations</w:t>
      </w:r>
    </w:p>
    <w:p w14:paraId="60344B8B" w14:textId="77777777" w:rsidR="004F138A" w:rsidRPr="005E7245" w:rsidRDefault="004F138A" w:rsidP="004F138A">
      <w:pPr>
        <w:tabs>
          <w:tab w:val="left" w:pos="0"/>
        </w:tabs>
        <w:rPr>
          <w:rFonts w:cs="Arial"/>
          <w:b/>
          <w:color w:val="9C2C2A"/>
          <w:sz w:val="22"/>
          <w:szCs w:val="22"/>
        </w:rPr>
      </w:pPr>
    </w:p>
    <w:p w14:paraId="51430FBA" w14:textId="77F29419" w:rsidR="004F138A" w:rsidRDefault="4948C66D" w:rsidP="002522B3">
      <w:pPr>
        <w:pStyle w:val="AssignmentsLevel1"/>
      </w:pPr>
      <w:r>
        <w:t>Students are expected to:</w:t>
      </w:r>
    </w:p>
    <w:p w14:paraId="14BF328E" w14:textId="77777777" w:rsidR="00D07152" w:rsidRDefault="00D07152" w:rsidP="002522B3">
      <w:pPr>
        <w:pStyle w:val="AssignmentsLevel1"/>
      </w:pPr>
    </w:p>
    <w:p w14:paraId="06033F37" w14:textId="77777777" w:rsidR="004F138A" w:rsidRPr="00B10A1D" w:rsidRDefault="4948C66D" w:rsidP="002522B3">
      <w:pPr>
        <w:pStyle w:val="AssignmentsLevel2"/>
      </w:pPr>
      <w:r>
        <w:t>Ask probing and insightful questions related to course content.</w:t>
      </w:r>
    </w:p>
    <w:p w14:paraId="459CDB59" w14:textId="77777777" w:rsidR="004F138A" w:rsidRPr="00B10A1D" w:rsidRDefault="4948C66D" w:rsidP="002522B3">
      <w:pPr>
        <w:pStyle w:val="AssignmentsLevel2"/>
      </w:pPr>
      <w:r>
        <w:t>Make meaningful and relevant connections and application to their own learning process.</w:t>
      </w:r>
    </w:p>
    <w:p w14:paraId="2D97D247" w14:textId="77777777" w:rsidR="004F138A" w:rsidRPr="00B10A1D" w:rsidRDefault="13727A04" w:rsidP="002522B3">
      <w:pPr>
        <w:pStyle w:val="AssignmentsLevel2"/>
      </w:pPr>
      <w:r>
        <w:t>Be productive and contributing members of class discussions.</w:t>
      </w:r>
    </w:p>
    <w:p w14:paraId="346ACBAE" w14:textId="77777777" w:rsidR="000E5FD9" w:rsidRDefault="000E5FD9" w:rsidP="00D9427C">
      <w:pPr>
        <w:pStyle w:val="AssignmentsLevel1"/>
      </w:pPr>
    </w:p>
    <w:p w14:paraId="00149C8B" w14:textId="77777777" w:rsidR="00721FDA" w:rsidRPr="00100350" w:rsidRDefault="4948C66D" w:rsidP="0020635A">
      <w:pPr>
        <w:pStyle w:val="Heading1"/>
      </w:pPr>
      <w:r>
        <w:t>Required Course Materials</w:t>
      </w:r>
    </w:p>
    <w:p w14:paraId="31C63B2B" w14:textId="77777777" w:rsidR="0049398D" w:rsidRPr="0090566F" w:rsidRDefault="0049398D" w:rsidP="00E127B5">
      <w:pPr>
        <w:pStyle w:val="APACitation"/>
      </w:pPr>
    </w:p>
    <w:p w14:paraId="3D00F385" w14:textId="10372581" w:rsidR="00E4343C" w:rsidRDefault="00835960" w:rsidP="00C75A04">
      <w:pPr>
        <w:pStyle w:val="APACitation"/>
      </w:pPr>
      <w:r w:rsidRPr="00C75A04">
        <w:t xml:space="preserve">Wagner, K. A., Lee, F. W., &amp; Glaser, J. P. (2017). </w:t>
      </w:r>
      <w:r w:rsidR="00E4343C" w:rsidRPr="00C75A04">
        <w:t xml:space="preserve">Health </w:t>
      </w:r>
      <w:r w:rsidRPr="00C75A04">
        <w:t>c</w:t>
      </w:r>
      <w:r w:rsidR="00E4343C" w:rsidRPr="00C75A04">
        <w:t xml:space="preserve">are </w:t>
      </w:r>
      <w:r w:rsidRPr="00C75A04">
        <w:t>i</w:t>
      </w:r>
      <w:r w:rsidR="00E4343C" w:rsidRPr="00C75A04">
        <w:t xml:space="preserve">nformation </w:t>
      </w:r>
      <w:r w:rsidRPr="00C75A04">
        <w:t>s</w:t>
      </w:r>
      <w:r w:rsidR="00E4343C" w:rsidRPr="00C75A04">
        <w:t xml:space="preserve">ystems: A </w:t>
      </w:r>
      <w:r w:rsidRPr="00C75A04">
        <w:t>p</w:t>
      </w:r>
      <w:r w:rsidR="00E4343C" w:rsidRPr="00C75A04">
        <w:t xml:space="preserve">ractical </w:t>
      </w:r>
      <w:r w:rsidRPr="00C75A04">
        <w:t>a</w:t>
      </w:r>
      <w:r w:rsidR="00E4343C" w:rsidRPr="00C75A04">
        <w:t xml:space="preserve">pproach for </w:t>
      </w:r>
      <w:r w:rsidRPr="00C75A04">
        <w:t>h</w:t>
      </w:r>
      <w:r w:rsidR="00E4343C" w:rsidRPr="00C75A04">
        <w:t xml:space="preserve">ealth </w:t>
      </w:r>
      <w:r w:rsidRPr="00C75A04">
        <w:t>c</w:t>
      </w:r>
      <w:r w:rsidR="00E4343C" w:rsidRPr="00C75A04">
        <w:t xml:space="preserve">are </w:t>
      </w:r>
      <w:r w:rsidRPr="00C75A04">
        <w:t>m</w:t>
      </w:r>
      <w:r w:rsidR="00E4343C" w:rsidRPr="00C75A04">
        <w:t xml:space="preserve">anagement </w:t>
      </w:r>
      <w:r w:rsidRPr="00C75A04">
        <w:t>(</w:t>
      </w:r>
      <w:r w:rsidR="00E4343C" w:rsidRPr="00C75A04">
        <w:t xml:space="preserve">4th </w:t>
      </w:r>
      <w:r w:rsidRPr="00C75A04">
        <w:t xml:space="preserve">ed.). </w:t>
      </w:r>
      <w:r w:rsidRPr="00835960">
        <w:tab/>
        <w:t>San Francisco, CA: Jossey-Bass et Pfeiffer/Wiley</w:t>
      </w:r>
      <w:r w:rsidRPr="00E94240">
        <w:t>.</w:t>
      </w:r>
      <w:r w:rsidRPr="00E94240" w:rsidDel="00835960">
        <w:t xml:space="preserve"> </w:t>
      </w:r>
    </w:p>
    <w:p w14:paraId="688B0364" w14:textId="77777777" w:rsidR="00D9427C" w:rsidRDefault="00D9427C" w:rsidP="00C75A04">
      <w:pPr>
        <w:pStyle w:val="APACitation"/>
        <w:ind w:firstLine="360"/>
        <w:rPr>
          <w:bCs/>
        </w:rPr>
      </w:pPr>
      <w:r>
        <w:t xml:space="preserve">ISBN: </w:t>
      </w:r>
      <w:r w:rsidR="00E4343C" w:rsidRPr="00FD04BD">
        <w:rPr>
          <w:bCs/>
        </w:rPr>
        <w:t>978-1-119-33708-9</w:t>
      </w:r>
    </w:p>
    <w:p w14:paraId="380DF782" w14:textId="77777777" w:rsidR="003A7392" w:rsidRDefault="003A7392" w:rsidP="003A7392">
      <w:pPr>
        <w:tabs>
          <w:tab w:val="left" w:pos="0"/>
        </w:tabs>
        <w:rPr>
          <w:rFonts w:cs="Arial"/>
          <w:szCs w:val="20"/>
        </w:rPr>
      </w:pPr>
    </w:p>
    <w:p w14:paraId="0ADD0A73" w14:textId="77777777" w:rsidR="00861D9D" w:rsidRDefault="4948C66D" w:rsidP="0020635A">
      <w:pPr>
        <w:pStyle w:val="Heading1"/>
      </w:pPr>
      <w:r>
        <w:t>Suggested Point Values</w:t>
      </w:r>
    </w:p>
    <w:p w14:paraId="5CE6978C"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4A68B6C2" w14:textId="77777777" w:rsidTr="00A511E2">
        <w:tc>
          <w:tcPr>
            <w:tcW w:w="3588" w:type="pct"/>
            <w:tcBorders>
              <w:bottom w:val="single" w:sz="4" w:space="0" w:color="auto"/>
              <w:right w:val="nil"/>
            </w:tcBorders>
            <w:shd w:val="clear" w:color="auto" w:fill="BF2C37"/>
            <w:vAlign w:val="center"/>
          </w:tcPr>
          <w:p w14:paraId="1550B16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53B354B9"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21C62AE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2AF5D52" w14:textId="77777777" w:rsidTr="00A511E2">
        <w:tc>
          <w:tcPr>
            <w:tcW w:w="3588" w:type="pct"/>
            <w:tcBorders>
              <w:right w:val="nil"/>
            </w:tcBorders>
            <w:shd w:val="clear" w:color="auto" w:fill="D8D9DA"/>
            <w:vAlign w:val="center"/>
          </w:tcPr>
          <w:p w14:paraId="2E381E53"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F0149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4A51E447" w14:textId="77777777" w:rsidR="00861D9D" w:rsidRPr="0090566F" w:rsidRDefault="00861D9D" w:rsidP="00132272">
            <w:pPr>
              <w:ind w:left="859" w:hanging="859"/>
              <w:jc w:val="center"/>
              <w:rPr>
                <w:szCs w:val="20"/>
              </w:rPr>
            </w:pPr>
          </w:p>
        </w:tc>
      </w:tr>
      <w:tr w:rsidR="00885B56" w:rsidRPr="0090566F" w14:paraId="5A915F85" w14:textId="77777777" w:rsidTr="00A511E2">
        <w:tc>
          <w:tcPr>
            <w:tcW w:w="3588" w:type="pct"/>
            <w:vAlign w:val="center"/>
          </w:tcPr>
          <w:p w14:paraId="5C9BF159" w14:textId="20E964A3" w:rsidR="00885B56" w:rsidRPr="00284861" w:rsidRDefault="00284861" w:rsidP="00E8455E">
            <w:pPr>
              <w:ind w:left="859" w:hanging="859"/>
            </w:pPr>
            <w:r>
              <w:t>DQ</w:t>
            </w:r>
            <w:r w:rsidR="00DE1C2B">
              <w:t xml:space="preserve"> </w:t>
            </w:r>
            <w:r>
              <w:t xml:space="preserve">1.1 </w:t>
            </w:r>
            <w:r w:rsidR="00E8455E">
              <w:t>Affordable Care Act (</w:t>
            </w:r>
            <w:r>
              <w:t>ACA</w:t>
            </w:r>
            <w:r w:rsidR="00E8455E">
              <w:t>)</w:t>
            </w:r>
            <w:r>
              <w:t xml:space="preserve"> </w:t>
            </w:r>
            <w:r w:rsidR="00E94240">
              <w:t>and</w:t>
            </w:r>
            <w:r>
              <w:t xml:space="preserve"> Mercy Mission</w:t>
            </w:r>
          </w:p>
        </w:tc>
        <w:tc>
          <w:tcPr>
            <w:tcW w:w="641" w:type="pct"/>
            <w:vAlign w:val="center"/>
          </w:tcPr>
          <w:p w14:paraId="6586C603" w14:textId="1089DBAF" w:rsidR="00885B56" w:rsidRPr="0090566F" w:rsidRDefault="00AB2B86" w:rsidP="00824D94">
            <w:pPr>
              <w:ind w:left="859" w:hanging="859"/>
              <w:jc w:val="center"/>
              <w:rPr>
                <w:szCs w:val="20"/>
              </w:rPr>
            </w:pPr>
            <w:r>
              <w:rPr>
                <w:szCs w:val="20"/>
              </w:rPr>
              <w:t>30</w:t>
            </w:r>
          </w:p>
        </w:tc>
        <w:tc>
          <w:tcPr>
            <w:tcW w:w="771" w:type="pct"/>
            <w:vAlign w:val="center"/>
          </w:tcPr>
          <w:p w14:paraId="7E674364" w14:textId="77777777" w:rsidR="00885B56" w:rsidRPr="00284861" w:rsidRDefault="00885B56" w:rsidP="00824D94">
            <w:pPr>
              <w:ind w:left="859" w:hanging="859"/>
              <w:jc w:val="center"/>
              <w:rPr>
                <w:szCs w:val="20"/>
              </w:rPr>
            </w:pPr>
          </w:p>
        </w:tc>
      </w:tr>
      <w:tr w:rsidR="00885B56" w:rsidRPr="0090566F" w14:paraId="266823F9" w14:textId="77777777" w:rsidTr="00A511E2">
        <w:tc>
          <w:tcPr>
            <w:tcW w:w="3588" w:type="pct"/>
            <w:vAlign w:val="center"/>
          </w:tcPr>
          <w:p w14:paraId="160A4577" w14:textId="34C6936A" w:rsidR="00885B56" w:rsidRPr="0090566F" w:rsidRDefault="00284861" w:rsidP="00AC14C7">
            <w:pPr>
              <w:ind w:left="859" w:hanging="859"/>
              <w:rPr>
                <w:szCs w:val="20"/>
              </w:rPr>
            </w:pPr>
            <w:r>
              <w:t>DQ</w:t>
            </w:r>
            <w:r w:rsidR="00DE1C2B">
              <w:t xml:space="preserve"> </w:t>
            </w:r>
            <w:r>
              <w:t>1.2 Value of HCIT Initiatives</w:t>
            </w:r>
          </w:p>
        </w:tc>
        <w:tc>
          <w:tcPr>
            <w:tcW w:w="641" w:type="pct"/>
            <w:vAlign w:val="center"/>
          </w:tcPr>
          <w:p w14:paraId="23179909" w14:textId="13BD7A68" w:rsidR="00885B56" w:rsidRPr="0090566F" w:rsidRDefault="00AB2B86" w:rsidP="00824D94">
            <w:pPr>
              <w:ind w:left="859" w:hanging="859"/>
              <w:jc w:val="center"/>
              <w:rPr>
                <w:szCs w:val="20"/>
              </w:rPr>
            </w:pPr>
            <w:r>
              <w:rPr>
                <w:szCs w:val="20"/>
              </w:rPr>
              <w:t>30</w:t>
            </w:r>
          </w:p>
        </w:tc>
        <w:tc>
          <w:tcPr>
            <w:tcW w:w="771" w:type="pct"/>
            <w:vAlign w:val="center"/>
          </w:tcPr>
          <w:p w14:paraId="5B56A797" w14:textId="77777777" w:rsidR="00885B56" w:rsidRPr="00284861" w:rsidRDefault="00885B56" w:rsidP="00824D94">
            <w:pPr>
              <w:ind w:left="859" w:hanging="859"/>
              <w:jc w:val="center"/>
              <w:rPr>
                <w:szCs w:val="20"/>
              </w:rPr>
            </w:pPr>
          </w:p>
        </w:tc>
      </w:tr>
      <w:tr w:rsidR="00284861" w:rsidRPr="0090566F" w14:paraId="09525989" w14:textId="77777777" w:rsidTr="00A511E2">
        <w:tc>
          <w:tcPr>
            <w:tcW w:w="3588" w:type="pct"/>
            <w:vAlign w:val="center"/>
          </w:tcPr>
          <w:p w14:paraId="0438D250" w14:textId="411206F3" w:rsidR="00284861" w:rsidRDefault="00284861" w:rsidP="00AC14C7">
            <w:pPr>
              <w:ind w:left="859" w:hanging="859"/>
            </w:pPr>
            <w:r>
              <w:t>DQ</w:t>
            </w:r>
            <w:r w:rsidR="00DE1C2B">
              <w:t xml:space="preserve"> </w:t>
            </w:r>
            <w:r>
              <w:t>1.3 Common Source of Health Care Data</w:t>
            </w:r>
          </w:p>
        </w:tc>
        <w:tc>
          <w:tcPr>
            <w:tcW w:w="641" w:type="pct"/>
            <w:vAlign w:val="center"/>
          </w:tcPr>
          <w:p w14:paraId="12E90C26" w14:textId="670D933D" w:rsidR="00284861" w:rsidRDefault="00AB2B86" w:rsidP="00824D94">
            <w:pPr>
              <w:ind w:left="859" w:hanging="859"/>
              <w:jc w:val="center"/>
              <w:rPr>
                <w:szCs w:val="20"/>
              </w:rPr>
            </w:pPr>
            <w:r>
              <w:rPr>
                <w:szCs w:val="20"/>
              </w:rPr>
              <w:t>30</w:t>
            </w:r>
          </w:p>
        </w:tc>
        <w:tc>
          <w:tcPr>
            <w:tcW w:w="771" w:type="pct"/>
            <w:vAlign w:val="center"/>
          </w:tcPr>
          <w:p w14:paraId="1183D36B" w14:textId="77777777" w:rsidR="00284861" w:rsidRPr="00284861" w:rsidRDefault="00284861" w:rsidP="00824D94">
            <w:pPr>
              <w:ind w:left="859" w:hanging="859"/>
              <w:jc w:val="center"/>
              <w:rPr>
                <w:szCs w:val="20"/>
              </w:rPr>
            </w:pPr>
          </w:p>
        </w:tc>
      </w:tr>
      <w:tr w:rsidR="00284861" w:rsidRPr="0090566F" w14:paraId="165C29C6" w14:textId="77777777" w:rsidTr="00A511E2">
        <w:tc>
          <w:tcPr>
            <w:tcW w:w="3588" w:type="pct"/>
            <w:vAlign w:val="center"/>
          </w:tcPr>
          <w:p w14:paraId="12C10DA9" w14:textId="77777777" w:rsidR="00284861" w:rsidRDefault="00284861" w:rsidP="00AC14C7">
            <w:pPr>
              <w:ind w:left="859" w:hanging="859"/>
            </w:pPr>
            <w:r>
              <w:t>Week 1 Test</w:t>
            </w:r>
          </w:p>
        </w:tc>
        <w:tc>
          <w:tcPr>
            <w:tcW w:w="641" w:type="pct"/>
            <w:vAlign w:val="center"/>
          </w:tcPr>
          <w:p w14:paraId="1335B7C8" w14:textId="0ED6727D" w:rsidR="00284861" w:rsidRDefault="00804990" w:rsidP="00824D94">
            <w:pPr>
              <w:ind w:left="859" w:hanging="859"/>
              <w:jc w:val="center"/>
              <w:rPr>
                <w:szCs w:val="20"/>
              </w:rPr>
            </w:pPr>
            <w:r>
              <w:rPr>
                <w:szCs w:val="20"/>
              </w:rPr>
              <w:t>20</w:t>
            </w:r>
          </w:p>
        </w:tc>
        <w:tc>
          <w:tcPr>
            <w:tcW w:w="771" w:type="pct"/>
            <w:vAlign w:val="center"/>
          </w:tcPr>
          <w:p w14:paraId="0ED82DA7" w14:textId="77777777" w:rsidR="00284861" w:rsidRDefault="00284861" w:rsidP="00824D94">
            <w:pPr>
              <w:ind w:left="859" w:hanging="859"/>
              <w:jc w:val="center"/>
              <w:rPr>
                <w:szCs w:val="20"/>
              </w:rPr>
            </w:pPr>
          </w:p>
        </w:tc>
      </w:tr>
      <w:tr w:rsidR="00861D9D" w:rsidRPr="0090566F" w14:paraId="2E11E47E" w14:textId="77777777" w:rsidTr="00A511E2">
        <w:tc>
          <w:tcPr>
            <w:tcW w:w="3588" w:type="pct"/>
            <w:tcBorders>
              <w:right w:val="nil"/>
            </w:tcBorders>
            <w:shd w:val="clear" w:color="auto" w:fill="D8D9DA"/>
            <w:vAlign w:val="center"/>
          </w:tcPr>
          <w:p w14:paraId="68BB5D0E"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76EDD0E7"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1C742090" w14:textId="77777777" w:rsidR="00861D9D" w:rsidRPr="00132272" w:rsidRDefault="00861D9D" w:rsidP="00132272">
            <w:pPr>
              <w:ind w:left="859" w:hanging="859"/>
              <w:jc w:val="center"/>
              <w:rPr>
                <w:strike/>
                <w:szCs w:val="20"/>
              </w:rPr>
            </w:pPr>
          </w:p>
        </w:tc>
      </w:tr>
      <w:tr w:rsidR="00885B56" w:rsidRPr="0090566F" w14:paraId="1BD2AC40" w14:textId="77777777" w:rsidTr="00A511E2">
        <w:tc>
          <w:tcPr>
            <w:tcW w:w="3588" w:type="pct"/>
            <w:vAlign w:val="center"/>
          </w:tcPr>
          <w:p w14:paraId="7F7787BE" w14:textId="16859796" w:rsidR="00885B56" w:rsidRPr="00284861" w:rsidRDefault="00284861" w:rsidP="4948C66D">
            <w:pPr>
              <w:ind w:left="859" w:hanging="859"/>
            </w:pPr>
            <w:r>
              <w:t xml:space="preserve">DQ 2.1 Challenges </w:t>
            </w:r>
            <w:proofErr w:type="gramStart"/>
            <w:r w:rsidR="00E94240">
              <w:t>W</w:t>
            </w:r>
            <w:r w:rsidR="0054433E">
              <w:t>ith</w:t>
            </w:r>
            <w:proofErr w:type="gramEnd"/>
            <w:r>
              <w:t xml:space="preserve"> Adoption </w:t>
            </w:r>
            <w:r w:rsidR="00E94240">
              <w:t>and</w:t>
            </w:r>
            <w:r>
              <w:t xml:space="preserve"> Use of EHRs</w:t>
            </w:r>
          </w:p>
        </w:tc>
        <w:tc>
          <w:tcPr>
            <w:tcW w:w="641" w:type="pct"/>
            <w:vAlign w:val="center"/>
          </w:tcPr>
          <w:p w14:paraId="279F794A" w14:textId="53F2EB64" w:rsidR="00885B56" w:rsidRPr="0090566F" w:rsidRDefault="00804990" w:rsidP="00A6325C">
            <w:pPr>
              <w:ind w:left="859" w:hanging="859"/>
              <w:jc w:val="center"/>
              <w:rPr>
                <w:szCs w:val="20"/>
              </w:rPr>
            </w:pPr>
            <w:r>
              <w:rPr>
                <w:szCs w:val="20"/>
              </w:rPr>
              <w:t>30</w:t>
            </w:r>
          </w:p>
        </w:tc>
        <w:tc>
          <w:tcPr>
            <w:tcW w:w="771" w:type="pct"/>
            <w:vAlign w:val="center"/>
          </w:tcPr>
          <w:p w14:paraId="2BFCC9B3" w14:textId="77777777" w:rsidR="00885B56" w:rsidRPr="00507E3D" w:rsidRDefault="00885B56" w:rsidP="00A6325C">
            <w:pPr>
              <w:ind w:left="859" w:hanging="859"/>
              <w:jc w:val="center"/>
              <w:rPr>
                <w:szCs w:val="20"/>
              </w:rPr>
            </w:pPr>
          </w:p>
        </w:tc>
      </w:tr>
      <w:tr w:rsidR="00284861" w:rsidRPr="0090566F" w14:paraId="268E7E15" w14:textId="77777777" w:rsidTr="00A511E2">
        <w:tc>
          <w:tcPr>
            <w:tcW w:w="3588" w:type="pct"/>
            <w:vAlign w:val="center"/>
          </w:tcPr>
          <w:p w14:paraId="7C26CD04" w14:textId="6BA17004" w:rsidR="00284861" w:rsidRDefault="00284861" w:rsidP="4948C66D">
            <w:pPr>
              <w:ind w:left="859" w:hanging="859"/>
            </w:pPr>
            <w:r>
              <w:t>DQ</w:t>
            </w:r>
            <w:r w:rsidR="00DE1C2B">
              <w:t xml:space="preserve"> </w:t>
            </w:r>
            <w:r>
              <w:t>2.2 Population Health Management Drivers</w:t>
            </w:r>
          </w:p>
        </w:tc>
        <w:tc>
          <w:tcPr>
            <w:tcW w:w="641" w:type="pct"/>
            <w:vAlign w:val="center"/>
          </w:tcPr>
          <w:p w14:paraId="77941460" w14:textId="293D4E32" w:rsidR="00284861" w:rsidRPr="0090566F" w:rsidRDefault="00804990" w:rsidP="00A6325C">
            <w:pPr>
              <w:ind w:left="859" w:hanging="859"/>
              <w:jc w:val="center"/>
              <w:rPr>
                <w:szCs w:val="20"/>
              </w:rPr>
            </w:pPr>
            <w:r>
              <w:rPr>
                <w:szCs w:val="20"/>
              </w:rPr>
              <w:t>30</w:t>
            </w:r>
          </w:p>
        </w:tc>
        <w:tc>
          <w:tcPr>
            <w:tcW w:w="771" w:type="pct"/>
            <w:vAlign w:val="center"/>
          </w:tcPr>
          <w:p w14:paraId="06DEA5E2" w14:textId="77777777" w:rsidR="00284861" w:rsidRPr="00507E3D" w:rsidRDefault="00284861" w:rsidP="00A6325C">
            <w:pPr>
              <w:ind w:left="859" w:hanging="859"/>
              <w:jc w:val="center"/>
              <w:rPr>
                <w:szCs w:val="20"/>
              </w:rPr>
            </w:pPr>
          </w:p>
        </w:tc>
      </w:tr>
      <w:tr w:rsidR="00284861" w:rsidRPr="0090566F" w14:paraId="6003FB62" w14:textId="77777777" w:rsidTr="00A511E2">
        <w:tc>
          <w:tcPr>
            <w:tcW w:w="3588" w:type="pct"/>
            <w:vAlign w:val="center"/>
          </w:tcPr>
          <w:p w14:paraId="4387C132" w14:textId="2B533E31" w:rsidR="00284861" w:rsidRDefault="00284861" w:rsidP="4948C66D">
            <w:pPr>
              <w:ind w:left="859" w:hanging="859"/>
            </w:pPr>
            <w:r>
              <w:t>DQ</w:t>
            </w:r>
            <w:r w:rsidR="00DE1C2B">
              <w:t xml:space="preserve"> </w:t>
            </w:r>
            <w:r>
              <w:t>2.3 Population Health Management Strategy</w:t>
            </w:r>
          </w:p>
        </w:tc>
        <w:tc>
          <w:tcPr>
            <w:tcW w:w="641" w:type="pct"/>
            <w:vAlign w:val="center"/>
          </w:tcPr>
          <w:p w14:paraId="4A0B85A3" w14:textId="2FED9919" w:rsidR="00284861" w:rsidRPr="0090566F" w:rsidRDefault="00804990" w:rsidP="00A6325C">
            <w:pPr>
              <w:ind w:left="859" w:hanging="859"/>
              <w:jc w:val="center"/>
              <w:rPr>
                <w:szCs w:val="20"/>
              </w:rPr>
            </w:pPr>
            <w:r>
              <w:rPr>
                <w:szCs w:val="20"/>
              </w:rPr>
              <w:t>30</w:t>
            </w:r>
          </w:p>
        </w:tc>
        <w:tc>
          <w:tcPr>
            <w:tcW w:w="771" w:type="pct"/>
            <w:vAlign w:val="center"/>
          </w:tcPr>
          <w:p w14:paraId="37129C53" w14:textId="77777777" w:rsidR="00284861" w:rsidRPr="00507E3D" w:rsidRDefault="00284861" w:rsidP="00A6325C">
            <w:pPr>
              <w:ind w:left="859" w:hanging="859"/>
              <w:jc w:val="center"/>
              <w:rPr>
                <w:szCs w:val="20"/>
              </w:rPr>
            </w:pPr>
          </w:p>
        </w:tc>
      </w:tr>
      <w:tr w:rsidR="00284861" w:rsidRPr="0090566F" w14:paraId="0785E7A3" w14:textId="77777777" w:rsidTr="00A511E2">
        <w:tc>
          <w:tcPr>
            <w:tcW w:w="3588" w:type="pct"/>
            <w:vAlign w:val="center"/>
          </w:tcPr>
          <w:p w14:paraId="13CFD9A3" w14:textId="77777777" w:rsidR="00284861" w:rsidRDefault="00507E3D" w:rsidP="4948C66D">
            <w:pPr>
              <w:ind w:left="859" w:hanging="859"/>
            </w:pPr>
            <w:r>
              <w:t>Week 2 Test</w:t>
            </w:r>
          </w:p>
        </w:tc>
        <w:tc>
          <w:tcPr>
            <w:tcW w:w="641" w:type="pct"/>
            <w:vAlign w:val="center"/>
          </w:tcPr>
          <w:p w14:paraId="27DCFF6F" w14:textId="4917321E" w:rsidR="00284861" w:rsidRPr="0090566F" w:rsidRDefault="00804990" w:rsidP="00A6325C">
            <w:pPr>
              <w:ind w:left="859" w:hanging="859"/>
              <w:jc w:val="center"/>
              <w:rPr>
                <w:szCs w:val="20"/>
              </w:rPr>
            </w:pPr>
            <w:r>
              <w:rPr>
                <w:szCs w:val="20"/>
              </w:rPr>
              <w:t>20</w:t>
            </w:r>
          </w:p>
        </w:tc>
        <w:tc>
          <w:tcPr>
            <w:tcW w:w="771" w:type="pct"/>
            <w:vAlign w:val="center"/>
          </w:tcPr>
          <w:p w14:paraId="64400829" w14:textId="77777777" w:rsidR="00284861" w:rsidRPr="00507E3D" w:rsidRDefault="00284861" w:rsidP="00A6325C">
            <w:pPr>
              <w:ind w:left="859" w:hanging="859"/>
              <w:jc w:val="center"/>
              <w:rPr>
                <w:szCs w:val="20"/>
              </w:rPr>
            </w:pPr>
          </w:p>
        </w:tc>
      </w:tr>
      <w:tr w:rsidR="00AC14C7" w:rsidRPr="0090566F" w14:paraId="49856A9C" w14:textId="77777777" w:rsidTr="00A511E2">
        <w:tc>
          <w:tcPr>
            <w:tcW w:w="3588" w:type="pct"/>
            <w:tcBorders>
              <w:right w:val="nil"/>
            </w:tcBorders>
            <w:shd w:val="clear" w:color="auto" w:fill="D8D9DA"/>
            <w:vAlign w:val="center"/>
          </w:tcPr>
          <w:p w14:paraId="37140A6B" w14:textId="77777777" w:rsidR="00AC14C7" w:rsidRPr="0090566F" w:rsidRDefault="4948C66D" w:rsidP="00AC14C7">
            <w:pPr>
              <w:ind w:left="859" w:hanging="859"/>
              <w:rPr>
                <w:szCs w:val="20"/>
              </w:rPr>
            </w:pPr>
            <w:r w:rsidRPr="4948C66D">
              <w:rPr>
                <w:b/>
                <w:bCs/>
              </w:rPr>
              <w:t xml:space="preserve">Week </w:t>
            </w:r>
            <w:r w:rsidR="00507E3D">
              <w:rPr>
                <w:b/>
                <w:bCs/>
              </w:rPr>
              <w:t xml:space="preserve">3 </w:t>
            </w:r>
          </w:p>
        </w:tc>
        <w:tc>
          <w:tcPr>
            <w:tcW w:w="641" w:type="pct"/>
            <w:tcBorders>
              <w:left w:val="nil"/>
              <w:right w:val="nil"/>
            </w:tcBorders>
            <w:shd w:val="clear" w:color="auto" w:fill="D8D9DA"/>
            <w:vAlign w:val="center"/>
          </w:tcPr>
          <w:p w14:paraId="16E0792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3C955FB5" w14:textId="77777777" w:rsidR="00AC14C7" w:rsidRPr="00132272" w:rsidRDefault="00AC14C7" w:rsidP="00AC14C7">
            <w:pPr>
              <w:ind w:left="859" w:hanging="859"/>
              <w:jc w:val="center"/>
              <w:rPr>
                <w:strike/>
                <w:szCs w:val="20"/>
              </w:rPr>
            </w:pPr>
          </w:p>
        </w:tc>
      </w:tr>
      <w:tr w:rsidR="00DA1207" w:rsidRPr="0090566F" w14:paraId="43A6463C" w14:textId="77777777" w:rsidTr="00A511E2">
        <w:tc>
          <w:tcPr>
            <w:tcW w:w="3588" w:type="pct"/>
            <w:vAlign w:val="center"/>
          </w:tcPr>
          <w:p w14:paraId="1E57C3EE" w14:textId="3385B7A4" w:rsidR="00DA1207" w:rsidRPr="00132272" w:rsidRDefault="4948C66D" w:rsidP="4948C66D">
            <w:pPr>
              <w:ind w:left="859" w:hanging="859"/>
              <w:rPr>
                <w:strike/>
              </w:rPr>
            </w:pPr>
            <w:r>
              <w:t>D</w:t>
            </w:r>
            <w:r w:rsidR="00507E3D">
              <w:t>Q</w:t>
            </w:r>
            <w:r w:rsidR="00DE1C2B">
              <w:t xml:space="preserve"> </w:t>
            </w:r>
            <w:r w:rsidR="00507E3D">
              <w:t>3.1</w:t>
            </w:r>
            <w:r>
              <w:t xml:space="preserve"> </w:t>
            </w:r>
            <w:r w:rsidR="00507E3D">
              <w:t>System Acquisition Pitfalls</w:t>
            </w:r>
          </w:p>
        </w:tc>
        <w:tc>
          <w:tcPr>
            <w:tcW w:w="641" w:type="pct"/>
            <w:vAlign w:val="center"/>
          </w:tcPr>
          <w:p w14:paraId="28045276" w14:textId="19EA812B" w:rsidR="00DA1207" w:rsidRPr="0090566F" w:rsidRDefault="00804990" w:rsidP="00A6325C">
            <w:pPr>
              <w:ind w:left="859" w:hanging="859"/>
              <w:jc w:val="center"/>
              <w:rPr>
                <w:szCs w:val="20"/>
              </w:rPr>
            </w:pPr>
            <w:r>
              <w:rPr>
                <w:szCs w:val="20"/>
              </w:rPr>
              <w:t>30</w:t>
            </w:r>
          </w:p>
        </w:tc>
        <w:tc>
          <w:tcPr>
            <w:tcW w:w="771" w:type="pct"/>
            <w:vAlign w:val="center"/>
          </w:tcPr>
          <w:p w14:paraId="48DC39E8" w14:textId="77777777" w:rsidR="00DA1207" w:rsidRPr="00507E3D" w:rsidRDefault="00DA1207" w:rsidP="00A6325C">
            <w:pPr>
              <w:ind w:left="859" w:hanging="859"/>
              <w:jc w:val="center"/>
              <w:rPr>
                <w:szCs w:val="20"/>
              </w:rPr>
            </w:pPr>
          </w:p>
        </w:tc>
      </w:tr>
      <w:tr w:rsidR="00DA1207" w:rsidRPr="0090566F" w14:paraId="2DDEF08A" w14:textId="77777777" w:rsidTr="00A511E2">
        <w:tc>
          <w:tcPr>
            <w:tcW w:w="3588" w:type="pct"/>
            <w:vAlign w:val="center"/>
          </w:tcPr>
          <w:p w14:paraId="5CE1342D" w14:textId="2BE2E040" w:rsidR="00DA1207" w:rsidRPr="0090566F" w:rsidRDefault="00507E3D" w:rsidP="00A6325C">
            <w:pPr>
              <w:ind w:left="859" w:hanging="859"/>
              <w:rPr>
                <w:szCs w:val="20"/>
              </w:rPr>
            </w:pPr>
            <w:r>
              <w:t>DQ</w:t>
            </w:r>
            <w:r w:rsidR="00DE1C2B">
              <w:t xml:space="preserve"> </w:t>
            </w:r>
            <w:r>
              <w:t>3.2 Health IT and Patient Safety</w:t>
            </w:r>
          </w:p>
        </w:tc>
        <w:tc>
          <w:tcPr>
            <w:tcW w:w="641" w:type="pct"/>
            <w:vAlign w:val="center"/>
          </w:tcPr>
          <w:p w14:paraId="469B8E05" w14:textId="546A010C" w:rsidR="00DA1207" w:rsidRPr="0090566F" w:rsidRDefault="00804990" w:rsidP="00A6325C">
            <w:pPr>
              <w:ind w:left="859" w:hanging="859"/>
              <w:jc w:val="center"/>
              <w:rPr>
                <w:szCs w:val="20"/>
              </w:rPr>
            </w:pPr>
            <w:r>
              <w:rPr>
                <w:szCs w:val="20"/>
              </w:rPr>
              <w:t>30</w:t>
            </w:r>
          </w:p>
        </w:tc>
        <w:tc>
          <w:tcPr>
            <w:tcW w:w="771" w:type="pct"/>
            <w:vAlign w:val="center"/>
          </w:tcPr>
          <w:p w14:paraId="58A43054" w14:textId="77777777" w:rsidR="00DA1207" w:rsidRPr="00507E3D" w:rsidRDefault="00DA1207" w:rsidP="00A6325C">
            <w:pPr>
              <w:ind w:left="859" w:hanging="859"/>
              <w:jc w:val="center"/>
              <w:rPr>
                <w:szCs w:val="20"/>
              </w:rPr>
            </w:pPr>
          </w:p>
        </w:tc>
      </w:tr>
      <w:tr w:rsidR="00507E3D" w:rsidRPr="0090566F" w14:paraId="1823CDB2" w14:textId="77777777" w:rsidTr="00A511E2">
        <w:tc>
          <w:tcPr>
            <w:tcW w:w="3588" w:type="pct"/>
            <w:vAlign w:val="center"/>
          </w:tcPr>
          <w:p w14:paraId="5CBEB8CB" w14:textId="77777777" w:rsidR="00507E3D" w:rsidRDefault="00507E3D" w:rsidP="00A6325C">
            <w:pPr>
              <w:ind w:left="859" w:hanging="859"/>
            </w:pPr>
            <w:r>
              <w:t>Implementing a Capacity Management Information System</w:t>
            </w:r>
            <w:r w:rsidR="008E304C">
              <w:t xml:space="preserve"> Case Study</w:t>
            </w:r>
          </w:p>
        </w:tc>
        <w:tc>
          <w:tcPr>
            <w:tcW w:w="641" w:type="pct"/>
            <w:vAlign w:val="center"/>
          </w:tcPr>
          <w:p w14:paraId="1BC43BB5" w14:textId="01B70C92" w:rsidR="00507E3D" w:rsidRPr="0090566F" w:rsidRDefault="00804990" w:rsidP="00A6325C">
            <w:pPr>
              <w:ind w:left="859" w:hanging="859"/>
              <w:jc w:val="center"/>
              <w:rPr>
                <w:szCs w:val="20"/>
              </w:rPr>
            </w:pPr>
            <w:r>
              <w:rPr>
                <w:szCs w:val="20"/>
              </w:rPr>
              <w:t>4</w:t>
            </w:r>
            <w:r w:rsidR="00507E3D">
              <w:rPr>
                <w:szCs w:val="20"/>
              </w:rPr>
              <w:t>0</w:t>
            </w:r>
          </w:p>
        </w:tc>
        <w:tc>
          <w:tcPr>
            <w:tcW w:w="771" w:type="pct"/>
            <w:vAlign w:val="center"/>
          </w:tcPr>
          <w:p w14:paraId="5233612D" w14:textId="77777777" w:rsidR="00507E3D" w:rsidRPr="00507E3D" w:rsidRDefault="00507E3D" w:rsidP="00A6325C">
            <w:pPr>
              <w:ind w:left="859" w:hanging="859"/>
              <w:jc w:val="center"/>
              <w:rPr>
                <w:szCs w:val="20"/>
              </w:rPr>
            </w:pPr>
          </w:p>
        </w:tc>
      </w:tr>
      <w:tr w:rsidR="00507E3D" w:rsidRPr="0090566F" w14:paraId="678789FC" w14:textId="77777777" w:rsidTr="00A511E2">
        <w:tc>
          <w:tcPr>
            <w:tcW w:w="3588" w:type="pct"/>
            <w:vAlign w:val="center"/>
          </w:tcPr>
          <w:p w14:paraId="3096F10B" w14:textId="77777777" w:rsidR="00507E3D" w:rsidRDefault="00507E3D" w:rsidP="00A6325C">
            <w:pPr>
              <w:ind w:left="859" w:hanging="859"/>
            </w:pPr>
            <w:r>
              <w:t>Week 3 Test</w:t>
            </w:r>
          </w:p>
        </w:tc>
        <w:tc>
          <w:tcPr>
            <w:tcW w:w="641" w:type="pct"/>
            <w:vAlign w:val="center"/>
          </w:tcPr>
          <w:p w14:paraId="29AA027F" w14:textId="6669DD08" w:rsidR="00507E3D" w:rsidRPr="0090566F" w:rsidRDefault="00804990" w:rsidP="00A6325C">
            <w:pPr>
              <w:ind w:left="859" w:hanging="859"/>
              <w:jc w:val="center"/>
              <w:rPr>
                <w:szCs w:val="20"/>
              </w:rPr>
            </w:pPr>
            <w:r>
              <w:rPr>
                <w:szCs w:val="20"/>
              </w:rPr>
              <w:t>2</w:t>
            </w:r>
            <w:r w:rsidR="00507E3D">
              <w:rPr>
                <w:szCs w:val="20"/>
              </w:rPr>
              <w:t>0</w:t>
            </w:r>
          </w:p>
        </w:tc>
        <w:tc>
          <w:tcPr>
            <w:tcW w:w="771" w:type="pct"/>
            <w:vAlign w:val="center"/>
          </w:tcPr>
          <w:p w14:paraId="7A2E9142" w14:textId="77777777" w:rsidR="00507E3D" w:rsidRPr="00507E3D" w:rsidRDefault="00507E3D" w:rsidP="00A6325C">
            <w:pPr>
              <w:ind w:left="859" w:hanging="859"/>
              <w:jc w:val="center"/>
              <w:rPr>
                <w:szCs w:val="20"/>
              </w:rPr>
            </w:pPr>
          </w:p>
        </w:tc>
      </w:tr>
      <w:tr w:rsidR="00AC14C7" w:rsidRPr="0090566F" w14:paraId="4526E408" w14:textId="77777777" w:rsidTr="00A511E2">
        <w:tc>
          <w:tcPr>
            <w:tcW w:w="3588" w:type="pct"/>
            <w:tcBorders>
              <w:right w:val="nil"/>
            </w:tcBorders>
            <w:shd w:val="clear" w:color="auto" w:fill="D8D9DA"/>
            <w:vAlign w:val="center"/>
          </w:tcPr>
          <w:p w14:paraId="55C56FDF" w14:textId="77777777" w:rsidR="00AC14C7" w:rsidRPr="0090566F" w:rsidRDefault="4948C66D" w:rsidP="00AC14C7">
            <w:pPr>
              <w:ind w:left="859" w:hanging="859"/>
              <w:rPr>
                <w:szCs w:val="20"/>
              </w:rPr>
            </w:pPr>
            <w:r w:rsidRPr="4948C66D">
              <w:rPr>
                <w:b/>
                <w:bCs/>
              </w:rPr>
              <w:t>Week 4</w:t>
            </w:r>
          </w:p>
        </w:tc>
        <w:tc>
          <w:tcPr>
            <w:tcW w:w="641" w:type="pct"/>
            <w:tcBorders>
              <w:left w:val="nil"/>
              <w:right w:val="nil"/>
            </w:tcBorders>
            <w:shd w:val="clear" w:color="auto" w:fill="D8D9DA"/>
            <w:vAlign w:val="center"/>
          </w:tcPr>
          <w:p w14:paraId="1261AA5C"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47D157EC" w14:textId="77777777" w:rsidR="00AC14C7" w:rsidRPr="00132272" w:rsidRDefault="00AC14C7" w:rsidP="00AC14C7">
            <w:pPr>
              <w:ind w:left="859" w:hanging="859"/>
              <w:jc w:val="center"/>
              <w:rPr>
                <w:strike/>
                <w:szCs w:val="20"/>
              </w:rPr>
            </w:pPr>
          </w:p>
        </w:tc>
      </w:tr>
      <w:tr w:rsidR="00DA1207" w:rsidRPr="0090566F" w14:paraId="20037053" w14:textId="77777777" w:rsidTr="00A511E2">
        <w:tc>
          <w:tcPr>
            <w:tcW w:w="3588" w:type="pct"/>
            <w:vAlign w:val="center"/>
          </w:tcPr>
          <w:p w14:paraId="0006E4F2" w14:textId="77777777" w:rsidR="00DA1207" w:rsidRPr="00191304" w:rsidRDefault="00191304" w:rsidP="4948C66D">
            <w:pPr>
              <w:ind w:left="859" w:hanging="859"/>
            </w:pPr>
            <w:r w:rsidRPr="00191304">
              <w:t>DQ 4.1 IT Outsourcing</w:t>
            </w:r>
          </w:p>
        </w:tc>
        <w:tc>
          <w:tcPr>
            <w:tcW w:w="641" w:type="pct"/>
            <w:vAlign w:val="center"/>
          </w:tcPr>
          <w:p w14:paraId="2389C9D2" w14:textId="06516B42" w:rsidR="00DA1207" w:rsidRPr="0090566F" w:rsidRDefault="00804990" w:rsidP="00A6325C">
            <w:pPr>
              <w:ind w:left="859" w:hanging="859"/>
              <w:jc w:val="center"/>
              <w:rPr>
                <w:szCs w:val="20"/>
              </w:rPr>
            </w:pPr>
            <w:r>
              <w:rPr>
                <w:szCs w:val="20"/>
              </w:rPr>
              <w:t>30</w:t>
            </w:r>
          </w:p>
        </w:tc>
        <w:tc>
          <w:tcPr>
            <w:tcW w:w="771" w:type="pct"/>
            <w:vAlign w:val="center"/>
          </w:tcPr>
          <w:p w14:paraId="78102FB7" w14:textId="77777777" w:rsidR="00DA1207" w:rsidRPr="00191304" w:rsidRDefault="00DA1207" w:rsidP="00A6325C">
            <w:pPr>
              <w:ind w:left="859" w:hanging="859"/>
              <w:jc w:val="center"/>
              <w:rPr>
                <w:szCs w:val="20"/>
              </w:rPr>
            </w:pPr>
          </w:p>
        </w:tc>
      </w:tr>
      <w:tr w:rsidR="00DA1207" w:rsidRPr="0090566F" w14:paraId="18BB1F68" w14:textId="77777777" w:rsidTr="00A511E2">
        <w:tc>
          <w:tcPr>
            <w:tcW w:w="3588" w:type="pct"/>
            <w:vAlign w:val="center"/>
          </w:tcPr>
          <w:p w14:paraId="3EF8E8E8" w14:textId="77777777" w:rsidR="00DA1207" w:rsidRPr="0090566F" w:rsidRDefault="00191304" w:rsidP="00A6325C">
            <w:pPr>
              <w:ind w:left="859" w:hanging="859"/>
              <w:rPr>
                <w:szCs w:val="20"/>
              </w:rPr>
            </w:pPr>
            <w:r>
              <w:rPr>
                <w:szCs w:val="20"/>
              </w:rPr>
              <w:t>DQ 4.2 Determining IT Effectiveness</w:t>
            </w:r>
          </w:p>
        </w:tc>
        <w:tc>
          <w:tcPr>
            <w:tcW w:w="641" w:type="pct"/>
            <w:vAlign w:val="center"/>
          </w:tcPr>
          <w:p w14:paraId="6E0BF46E" w14:textId="7C8C63F1" w:rsidR="00DA1207" w:rsidRPr="0090566F" w:rsidRDefault="00804990" w:rsidP="00A6325C">
            <w:pPr>
              <w:ind w:left="859" w:hanging="859"/>
              <w:jc w:val="center"/>
              <w:rPr>
                <w:szCs w:val="20"/>
              </w:rPr>
            </w:pPr>
            <w:r>
              <w:rPr>
                <w:szCs w:val="20"/>
              </w:rPr>
              <w:t>3</w:t>
            </w:r>
            <w:r w:rsidR="00191304">
              <w:rPr>
                <w:szCs w:val="20"/>
              </w:rPr>
              <w:t>0</w:t>
            </w:r>
          </w:p>
        </w:tc>
        <w:tc>
          <w:tcPr>
            <w:tcW w:w="771" w:type="pct"/>
            <w:vAlign w:val="center"/>
          </w:tcPr>
          <w:p w14:paraId="5BAD0C3B" w14:textId="77777777" w:rsidR="00DA1207" w:rsidRPr="00191304" w:rsidRDefault="00DA1207" w:rsidP="00A6325C">
            <w:pPr>
              <w:ind w:left="859" w:hanging="859"/>
              <w:jc w:val="center"/>
              <w:rPr>
                <w:szCs w:val="20"/>
              </w:rPr>
            </w:pPr>
          </w:p>
        </w:tc>
      </w:tr>
      <w:tr w:rsidR="00507E3D" w:rsidRPr="0090566F" w14:paraId="332CE625" w14:textId="77777777" w:rsidTr="00A511E2">
        <w:tc>
          <w:tcPr>
            <w:tcW w:w="3588" w:type="pct"/>
            <w:vAlign w:val="center"/>
          </w:tcPr>
          <w:p w14:paraId="5DB0A8CE" w14:textId="77777777" w:rsidR="00507E3D" w:rsidRDefault="00191304" w:rsidP="00A6325C">
            <w:pPr>
              <w:ind w:left="859" w:hanging="859"/>
            </w:pPr>
            <w:r>
              <w:t>Case Study Research Paper: Assessing the Value of a Health IT Vestment</w:t>
            </w:r>
          </w:p>
        </w:tc>
        <w:tc>
          <w:tcPr>
            <w:tcW w:w="641" w:type="pct"/>
            <w:vAlign w:val="center"/>
          </w:tcPr>
          <w:p w14:paraId="5D48C060" w14:textId="30E311C2" w:rsidR="00507E3D" w:rsidRPr="0090566F" w:rsidRDefault="00804990" w:rsidP="00A6325C">
            <w:pPr>
              <w:ind w:left="859" w:hanging="859"/>
              <w:jc w:val="center"/>
              <w:rPr>
                <w:szCs w:val="20"/>
              </w:rPr>
            </w:pPr>
            <w:r>
              <w:rPr>
                <w:szCs w:val="20"/>
              </w:rPr>
              <w:t>100</w:t>
            </w:r>
          </w:p>
        </w:tc>
        <w:tc>
          <w:tcPr>
            <w:tcW w:w="771" w:type="pct"/>
            <w:vAlign w:val="center"/>
          </w:tcPr>
          <w:p w14:paraId="4B08FF09" w14:textId="77777777" w:rsidR="00507E3D" w:rsidRPr="00191304" w:rsidRDefault="00507E3D" w:rsidP="00A6325C">
            <w:pPr>
              <w:ind w:left="859" w:hanging="859"/>
              <w:jc w:val="center"/>
              <w:rPr>
                <w:szCs w:val="20"/>
              </w:rPr>
            </w:pPr>
          </w:p>
        </w:tc>
      </w:tr>
      <w:tr w:rsidR="00507E3D" w:rsidRPr="0090566F" w14:paraId="6E086885" w14:textId="77777777" w:rsidTr="00A511E2">
        <w:tc>
          <w:tcPr>
            <w:tcW w:w="3588" w:type="pct"/>
            <w:vAlign w:val="center"/>
          </w:tcPr>
          <w:p w14:paraId="5C85E62B" w14:textId="77777777" w:rsidR="00507E3D" w:rsidRDefault="00191304" w:rsidP="00A6325C">
            <w:pPr>
              <w:ind w:left="859" w:hanging="859"/>
            </w:pPr>
            <w:r>
              <w:t>Week 4 Test</w:t>
            </w:r>
          </w:p>
        </w:tc>
        <w:tc>
          <w:tcPr>
            <w:tcW w:w="641" w:type="pct"/>
            <w:vAlign w:val="center"/>
          </w:tcPr>
          <w:p w14:paraId="17DBD977" w14:textId="122D0709" w:rsidR="00507E3D" w:rsidRPr="0090566F" w:rsidRDefault="00804990" w:rsidP="00A6325C">
            <w:pPr>
              <w:ind w:left="859" w:hanging="859"/>
              <w:jc w:val="center"/>
              <w:rPr>
                <w:szCs w:val="20"/>
              </w:rPr>
            </w:pPr>
            <w:r>
              <w:rPr>
                <w:szCs w:val="20"/>
              </w:rPr>
              <w:t>20</w:t>
            </w:r>
          </w:p>
        </w:tc>
        <w:tc>
          <w:tcPr>
            <w:tcW w:w="771" w:type="pct"/>
            <w:vAlign w:val="center"/>
          </w:tcPr>
          <w:p w14:paraId="68325589" w14:textId="77777777" w:rsidR="00507E3D" w:rsidRPr="00191304" w:rsidRDefault="00507E3D" w:rsidP="00A6325C">
            <w:pPr>
              <w:ind w:left="859" w:hanging="859"/>
              <w:jc w:val="center"/>
              <w:rPr>
                <w:szCs w:val="20"/>
              </w:rPr>
            </w:pPr>
          </w:p>
        </w:tc>
      </w:tr>
      <w:tr w:rsidR="00AC14C7" w:rsidRPr="0090566F" w14:paraId="234924C5" w14:textId="77777777" w:rsidTr="00A511E2">
        <w:tc>
          <w:tcPr>
            <w:tcW w:w="3588" w:type="pct"/>
            <w:tcBorders>
              <w:right w:val="nil"/>
            </w:tcBorders>
            <w:shd w:val="clear" w:color="auto" w:fill="D8D9DA"/>
            <w:vAlign w:val="center"/>
          </w:tcPr>
          <w:p w14:paraId="539EAAE7" w14:textId="77777777" w:rsidR="00AC14C7" w:rsidRPr="0090566F" w:rsidRDefault="4948C66D" w:rsidP="00AC14C7">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90F520A"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BCAEF40" w14:textId="77777777" w:rsidR="00AC14C7" w:rsidRPr="00132272" w:rsidRDefault="00AC14C7" w:rsidP="00AC14C7">
            <w:pPr>
              <w:ind w:left="859" w:hanging="859"/>
              <w:jc w:val="center"/>
              <w:rPr>
                <w:strike/>
                <w:szCs w:val="20"/>
              </w:rPr>
            </w:pPr>
          </w:p>
        </w:tc>
      </w:tr>
      <w:tr w:rsidR="00DA1207" w:rsidRPr="0090566F" w14:paraId="4D4A7E3C" w14:textId="77777777" w:rsidTr="00A511E2">
        <w:tc>
          <w:tcPr>
            <w:tcW w:w="3588" w:type="pct"/>
            <w:vAlign w:val="center"/>
          </w:tcPr>
          <w:p w14:paraId="48146E16" w14:textId="2B02815E" w:rsidR="00DA1207" w:rsidRPr="00191304" w:rsidRDefault="00191304" w:rsidP="4948C66D">
            <w:pPr>
              <w:ind w:left="859" w:hanging="859"/>
            </w:pPr>
            <w:r w:rsidRPr="00191304">
              <w:lastRenderedPageBreak/>
              <w:t>DQ 5.1 HIP</w:t>
            </w:r>
            <w:r w:rsidR="00C235B3">
              <w:t>A</w:t>
            </w:r>
            <w:r w:rsidRPr="00191304">
              <w:t xml:space="preserve">A Privacy </w:t>
            </w:r>
            <w:r w:rsidR="00C235B3">
              <w:t>and</w:t>
            </w:r>
            <w:r w:rsidRPr="00191304">
              <w:t xml:space="preserve"> Security</w:t>
            </w:r>
          </w:p>
        </w:tc>
        <w:tc>
          <w:tcPr>
            <w:tcW w:w="641" w:type="pct"/>
            <w:vAlign w:val="center"/>
          </w:tcPr>
          <w:p w14:paraId="52D017A2" w14:textId="6473A9A7" w:rsidR="00DA1207" w:rsidRPr="0090566F" w:rsidRDefault="00804990" w:rsidP="00A6325C">
            <w:pPr>
              <w:ind w:left="859" w:hanging="859"/>
              <w:jc w:val="center"/>
              <w:rPr>
                <w:szCs w:val="20"/>
              </w:rPr>
            </w:pPr>
            <w:r>
              <w:rPr>
                <w:szCs w:val="20"/>
              </w:rPr>
              <w:t>30</w:t>
            </w:r>
          </w:p>
        </w:tc>
        <w:tc>
          <w:tcPr>
            <w:tcW w:w="771" w:type="pct"/>
            <w:vAlign w:val="center"/>
          </w:tcPr>
          <w:p w14:paraId="1427934C" w14:textId="77777777" w:rsidR="00DA1207" w:rsidRPr="00191304" w:rsidRDefault="00DA1207" w:rsidP="00A6325C">
            <w:pPr>
              <w:ind w:left="859" w:hanging="859"/>
              <w:jc w:val="center"/>
              <w:rPr>
                <w:szCs w:val="20"/>
              </w:rPr>
            </w:pPr>
          </w:p>
        </w:tc>
      </w:tr>
      <w:tr w:rsidR="00DA1207" w:rsidRPr="0090566F" w14:paraId="1DE1C766" w14:textId="77777777" w:rsidTr="00A511E2">
        <w:tc>
          <w:tcPr>
            <w:tcW w:w="3588" w:type="pct"/>
            <w:vAlign w:val="center"/>
          </w:tcPr>
          <w:p w14:paraId="3DD9A368" w14:textId="1A29B683" w:rsidR="00DA1207" w:rsidRPr="0090566F" w:rsidRDefault="00191304" w:rsidP="00A6325C">
            <w:pPr>
              <w:ind w:left="859" w:hanging="859"/>
              <w:rPr>
                <w:szCs w:val="20"/>
              </w:rPr>
            </w:pPr>
            <w:r>
              <w:rPr>
                <w:szCs w:val="20"/>
              </w:rPr>
              <w:t xml:space="preserve">DQ 5.2 Health </w:t>
            </w:r>
            <w:r w:rsidR="00944003">
              <w:rPr>
                <w:szCs w:val="20"/>
              </w:rPr>
              <w:t xml:space="preserve">Care </w:t>
            </w:r>
            <w:r>
              <w:rPr>
                <w:szCs w:val="20"/>
              </w:rPr>
              <w:t xml:space="preserve">Performance Standards </w:t>
            </w:r>
            <w:r w:rsidR="00C235B3">
              <w:rPr>
                <w:szCs w:val="20"/>
              </w:rPr>
              <w:t>and</w:t>
            </w:r>
            <w:r>
              <w:rPr>
                <w:szCs w:val="20"/>
              </w:rPr>
              <w:t xml:space="preserve"> Measures</w:t>
            </w:r>
          </w:p>
        </w:tc>
        <w:tc>
          <w:tcPr>
            <w:tcW w:w="641" w:type="pct"/>
            <w:vAlign w:val="center"/>
          </w:tcPr>
          <w:p w14:paraId="615E9DED" w14:textId="44404D26" w:rsidR="00DA1207" w:rsidRPr="0090566F" w:rsidRDefault="00804990" w:rsidP="00A6325C">
            <w:pPr>
              <w:ind w:left="859" w:hanging="859"/>
              <w:jc w:val="center"/>
              <w:rPr>
                <w:szCs w:val="20"/>
              </w:rPr>
            </w:pPr>
            <w:r>
              <w:rPr>
                <w:szCs w:val="20"/>
              </w:rPr>
              <w:t>30</w:t>
            </w:r>
          </w:p>
        </w:tc>
        <w:tc>
          <w:tcPr>
            <w:tcW w:w="771" w:type="pct"/>
            <w:vAlign w:val="center"/>
          </w:tcPr>
          <w:p w14:paraId="05DD8270" w14:textId="77777777" w:rsidR="00DA1207" w:rsidRPr="00191304" w:rsidRDefault="00DA1207" w:rsidP="00A6325C">
            <w:pPr>
              <w:ind w:left="859" w:hanging="859"/>
              <w:jc w:val="center"/>
              <w:rPr>
                <w:szCs w:val="20"/>
              </w:rPr>
            </w:pPr>
          </w:p>
        </w:tc>
      </w:tr>
      <w:tr w:rsidR="00191304" w:rsidRPr="0090566F" w14:paraId="14A94BBB" w14:textId="77777777" w:rsidTr="00A511E2">
        <w:tc>
          <w:tcPr>
            <w:tcW w:w="3588" w:type="pct"/>
            <w:vAlign w:val="center"/>
          </w:tcPr>
          <w:p w14:paraId="79AB5D2E" w14:textId="77777777" w:rsidR="00191304" w:rsidRDefault="00191304" w:rsidP="00A6325C">
            <w:pPr>
              <w:ind w:left="859" w:hanging="859"/>
            </w:pPr>
            <w:r>
              <w:t>DQ 5.3 Health IT Standards</w:t>
            </w:r>
          </w:p>
        </w:tc>
        <w:tc>
          <w:tcPr>
            <w:tcW w:w="641" w:type="pct"/>
            <w:vAlign w:val="center"/>
          </w:tcPr>
          <w:p w14:paraId="3E22B8B4" w14:textId="71DC90B4" w:rsidR="00191304" w:rsidRPr="0090566F" w:rsidRDefault="00804990" w:rsidP="00A6325C">
            <w:pPr>
              <w:ind w:left="859" w:hanging="859"/>
              <w:jc w:val="center"/>
              <w:rPr>
                <w:szCs w:val="20"/>
              </w:rPr>
            </w:pPr>
            <w:r>
              <w:rPr>
                <w:szCs w:val="20"/>
              </w:rPr>
              <w:t>3</w:t>
            </w:r>
            <w:r w:rsidR="00191304">
              <w:rPr>
                <w:szCs w:val="20"/>
              </w:rPr>
              <w:t>0</w:t>
            </w:r>
          </w:p>
        </w:tc>
        <w:tc>
          <w:tcPr>
            <w:tcW w:w="771" w:type="pct"/>
            <w:vAlign w:val="center"/>
          </w:tcPr>
          <w:p w14:paraId="5514A921" w14:textId="77777777" w:rsidR="00191304" w:rsidRPr="00191304" w:rsidRDefault="00191304" w:rsidP="00A6325C">
            <w:pPr>
              <w:ind w:left="859" w:hanging="859"/>
              <w:jc w:val="center"/>
              <w:rPr>
                <w:szCs w:val="20"/>
              </w:rPr>
            </w:pPr>
          </w:p>
        </w:tc>
      </w:tr>
      <w:tr w:rsidR="00191304" w:rsidRPr="0090566F" w14:paraId="41287D3F" w14:textId="77777777" w:rsidTr="00A511E2">
        <w:tc>
          <w:tcPr>
            <w:tcW w:w="3588" w:type="pct"/>
            <w:vAlign w:val="center"/>
          </w:tcPr>
          <w:p w14:paraId="3DCAF843" w14:textId="77777777" w:rsidR="00191304" w:rsidRDefault="00191304" w:rsidP="00A6325C">
            <w:pPr>
              <w:ind w:left="859" w:hanging="859"/>
            </w:pPr>
            <w:r>
              <w:t xml:space="preserve">Week 5 Test </w:t>
            </w:r>
          </w:p>
        </w:tc>
        <w:tc>
          <w:tcPr>
            <w:tcW w:w="641" w:type="pct"/>
            <w:vAlign w:val="center"/>
          </w:tcPr>
          <w:p w14:paraId="2EA2E614" w14:textId="35A84ACB" w:rsidR="00191304" w:rsidRPr="0090566F" w:rsidRDefault="00804990" w:rsidP="00A6325C">
            <w:pPr>
              <w:ind w:left="859" w:hanging="859"/>
              <w:jc w:val="center"/>
              <w:rPr>
                <w:szCs w:val="20"/>
              </w:rPr>
            </w:pPr>
            <w:r>
              <w:rPr>
                <w:szCs w:val="20"/>
              </w:rPr>
              <w:t>2</w:t>
            </w:r>
            <w:r w:rsidR="00191304">
              <w:rPr>
                <w:szCs w:val="20"/>
              </w:rPr>
              <w:t>0</w:t>
            </w:r>
          </w:p>
        </w:tc>
        <w:tc>
          <w:tcPr>
            <w:tcW w:w="771" w:type="pct"/>
            <w:vAlign w:val="center"/>
          </w:tcPr>
          <w:p w14:paraId="3A614889" w14:textId="77777777" w:rsidR="00191304" w:rsidRPr="00191304" w:rsidRDefault="00191304" w:rsidP="00A6325C">
            <w:pPr>
              <w:ind w:left="859" w:hanging="859"/>
              <w:jc w:val="center"/>
              <w:rPr>
                <w:szCs w:val="20"/>
              </w:rPr>
            </w:pPr>
          </w:p>
        </w:tc>
      </w:tr>
      <w:tr w:rsidR="00AC14C7" w:rsidRPr="0090566F" w14:paraId="7D9F9B2B" w14:textId="77777777" w:rsidTr="00A511E2">
        <w:tc>
          <w:tcPr>
            <w:tcW w:w="3588" w:type="pct"/>
            <w:tcBorders>
              <w:right w:val="nil"/>
            </w:tcBorders>
            <w:shd w:val="clear" w:color="auto" w:fill="D8D9DA"/>
            <w:vAlign w:val="center"/>
          </w:tcPr>
          <w:p w14:paraId="4959ACAF" w14:textId="77777777" w:rsidR="00AC14C7" w:rsidRPr="0090566F" w:rsidRDefault="4948C66D" w:rsidP="00AC14C7">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10428467"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62DE1A30" w14:textId="77777777" w:rsidR="00AC14C7" w:rsidRPr="00132272" w:rsidRDefault="00AC14C7" w:rsidP="00AC14C7">
            <w:pPr>
              <w:ind w:left="859" w:hanging="859"/>
              <w:jc w:val="center"/>
              <w:rPr>
                <w:strike/>
                <w:szCs w:val="20"/>
              </w:rPr>
            </w:pPr>
          </w:p>
        </w:tc>
      </w:tr>
      <w:tr w:rsidR="00DA1207" w:rsidRPr="0090566F" w14:paraId="124A1CBB" w14:textId="77777777" w:rsidTr="00191304">
        <w:trPr>
          <w:trHeight w:val="80"/>
        </w:trPr>
        <w:tc>
          <w:tcPr>
            <w:tcW w:w="3588" w:type="pct"/>
            <w:vAlign w:val="center"/>
          </w:tcPr>
          <w:p w14:paraId="6F10CADC" w14:textId="77777777" w:rsidR="00DA1207" w:rsidRPr="00866276" w:rsidRDefault="00191304" w:rsidP="4948C66D">
            <w:pPr>
              <w:ind w:left="859" w:hanging="859"/>
            </w:pPr>
            <w:r w:rsidRPr="00866276">
              <w:t xml:space="preserve">DQ </w:t>
            </w:r>
            <w:r w:rsidR="00866276" w:rsidRPr="00866276">
              <w:t>6.1 IT Sustainable Competitive Advantage</w:t>
            </w:r>
          </w:p>
        </w:tc>
        <w:tc>
          <w:tcPr>
            <w:tcW w:w="641" w:type="pct"/>
            <w:vAlign w:val="center"/>
          </w:tcPr>
          <w:p w14:paraId="72435F11" w14:textId="144A1BE6" w:rsidR="00DA1207" w:rsidRPr="0090566F" w:rsidRDefault="00804990" w:rsidP="00A6325C">
            <w:pPr>
              <w:ind w:left="859" w:hanging="859"/>
              <w:jc w:val="center"/>
              <w:rPr>
                <w:szCs w:val="20"/>
              </w:rPr>
            </w:pPr>
            <w:r>
              <w:rPr>
                <w:szCs w:val="20"/>
              </w:rPr>
              <w:t>30</w:t>
            </w:r>
          </w:p>
        </w:tc>
        <w:tc>
          <w:tcPr>
            <w:tcW w:w="771" w:type="pct"/>
            <w:vAlign w:val="center"/>
          </w:tcPr>
          <w:p w14:paraId="1DA306D7" w14:textId="77777777" w:rsidR="00DA1207" w:rsidRPr="0054433E" w:rsidRDefault="00DA1207" w:rsidP="00A6325C">
            <w:pPr>
              <w:ind w:left="859" w:hanging="859"/>
              <w:jc w:val="center"/>
              <w:rPr>
                <w:szCs w:val="20"/>
              </w:rPr>
            </w:pPr>
          </w:p>
        </w:tc>
      </w:tr>
      <w:tr w:rsidR="00DA1207" w:rsidRPr="0090566F" w14:paraId="6AA179FD" w14:textId="77777777" w:rsidTr="00A511E2">
        <w:tc>
          <w:tcPr>
            <w:tcW w:w="3588" w:type="pct"/>
            <w:tcBorders>
              <w:bottom w:val="single" w:sz="4" w:space="0" w:color="auto"/>
            </w:tcBorders>
            <w:vAlign w:val="center"/>
          </w:tcPr>
          <w:p w14:paraId="403CF55F" w14:textId="77777777" w:rsidR="00DA1207" w:rsidRPr="0090566F" w:rsidRDefault="00866276" w:rsidP="00A6325C">
            <w:pPr>
              <w:ind w:left="859" w:hanging="859"/>
              <w:rPr>
                <w:szCs w:val="20"/>
              </w:rPr>
            </w:pPr>
            <w:r>
              <w:rPr>
                <w:szCs w:val="20"/>
              </w:rPr>
              <w:t>DQ 6.2 Well</w:t>
            </w:r>
            <w:r w:rsidR="008E304C">
              <w:rPr>
                <w:szCs w:val="20"/>
              </w:rPr>
              <w:t>-</w:t>
            </w:r>
            <w:r>
              <w:rPr>
                <w:szCs w:val="20"/>
              </w:rPr>
              <w:t>Aligned IT Strategies</w:t>
            </w:r>
          </w:p>
        </w:tc>
        <w:tc>
          <w:tcPr>
            <w:tcW w:w="641" w:type="pct"/>
            <w:tcBorders>
              <w:bottom w:val="single" w:sz="4" w:space="0" w:color="auto"/>
            </w:tcBorders>
            <w:vAlign w:val="center"/>
          </w:tcPr>
          <w:p w14:paraId="7D9E0344" w14:textId="7A1D0B56" w:rsidR="00DA1207" w:rsidRPr="0090566F" w:rsidRDefault="00804990" w:rsidP="00A6325C">
            <w:pPr>
              <w:ind w:left="859" w:hanging="859"/>
              <w:jc w:val="center"/>
              <w:rPr>
                <w:szCs w:val="20"/>
              </w:rPr>
            </w:pPr>
            <w:r>
              <w:rPr>
                <w:szCs w:val="20"/>
              </w:rPr>
              <w:t>30</w:t>
            </w:r>
          </w:p>
        </w:tc>
        <w:tc>
          <w:tcPr>
            <w:tcW w:w="771" w:type="pct"/>
            <w:tcBorders>
              <w:bottom w:val="single" w:sz="4" w:space="0" w:color="auto"/>
            </w:tcBorders>
            <w:vAlign w:val="center"/>
          </w:tcPr>
          <w:p w14:paraId="31F04C07" w14:textId="77777777" w:rsidR="00DA1207" w:rsidRPr="0054433E" w:rsidRDefault="00DA1207" w:rsidP="00A6325C">
            <w:pPr>
              <w:ind w:left="859" w:hanging="859"/>
              <w:jc w:val="center"/>
              <w:rPr>
                <w:szCs w:val="20"/>
              </w:rPr>
            </w:pPr>
          </w:p>
        </w:tc>
      </w:tr>
      <w:tr w:rsidR="00191304" w:rsidRPr="0090566F" w14:paraId="7086F560" w14:textId="77777777" w:rsidTr="00A511E2">
        <w:tc>
          <w:tcPr>
            <w:tcW w:w="3588" w:type="pct"/>
            <w:tcBorders>
              <w:bottom w:val="single" w:sz="4" w:space="0" w:color="auto"/>
            </w:tcBorders>
            <w:vAlign w:val="center"/>
          </w:tcPr>
          <w:p w14:paraId="4FD1C9C2" w14:textId="77777777" w:rsidR="00191304" w:rsidRDefault="00866276" w:rsidP="00A6325C">
            <w:pPr>
              <w:ind w:left="859" w:hanging="859"/>
            </w:pPr>
            <w:r>
              <w:t>DQ 6.3 Strategically Aligned IT Outcomes</w:t>
            </w:r>
          </w:p>
        </w:tc>
        <w:tc>
          <w:tcPr>
            <w:tcW w:w="641" w:type="pct"/>
            <w:tcBorders>
              <w:bottom w:val="single" w:sz="4" w:space="0" w:color="auto"/>
            </w:tcBorders>
            <w:vAlign w:val="center"/>
          </w:tcPr>
          <w:p w14:paraId="3E35F211" w14:textId="4748D8B4" w:rsidR="00191304" w:rsidRPr="0090566F" w:rsidRDefault="00804990" w:rsidP="00A6325C">
            <w:pPr>
              <w:ind w:left="859" w:hanging="859"/>
              <w:jc w:val="center"/>
              <w:rPr>
                <w:szCs w:val="20"/>
              </w:rPr>
            </w:pPr>
            <w:r>
              <w:rPr>
                <w:szCs w:val="20"/>
              </w:rPr>
              <w:t>3</w:t>
            </w:r>
            <w:r w:rsidR="00866276">
              <w:rPr>
                <w:szCs w:val="20"/>
              </w:rPr>
              <w:t>0</w:t>
            </w:r>
          </w:p>
        </w:tc>
        <w:tc>
          <w:tcPr>
            <w:tcW w:w="771" w:type="pct"/>
            <w:tcBorders>
              <w:bottom w:val="single" w:sz="4" w:space="0" w:color="auto"/>
            </w:tcBorders>
            <w:vAlign w:val="center"/>
          </w:tcPr>
          <w:p w14:paraId="369440CE" w14:textId="77777777" w:rsidR="00191304" w:rsidRPr="0054433E" w:rsidRDefault="00191304" w:rsidP="00A6325C">
            <w:pPr>
              <w:ind w:left="859" w:hanging="859"/>
              <w:jc w:val="center"/>
              <w:rPr>
                <w:szCs w:val="20"/>
              </w:rPr>
            </w:pPr>
          </w:p>
        </w:tc>
      </w:tr>
      <w:tr w:rsidR="00191304" w:rsidRPr="0090566F" w14:paraId="299ABE7C" w14:textId="77777777" w:rsidTr="00A511E2">
        <w:tc>
          <w:tcPr>
            <w:tcW w:w="3588" w:type="pct"/>
            <w:tcBorders>
              <w:bottom w:val="single" w:sz="4" w:space="0" w:color="auto"/>
            </w:tcBorders>
            <w:vAlign w:val="center"/>
          </w:tcPr>
          <w:p w14:paraId="04805C37" w14:textId="77777777" w:rsidR="00191304" w:rsidRDefault="00866276" w:rsidP="00A6325C">
            <w:pPr>
              <w:ind w:left="859" w:hanging="859"/>
            </w:pPr>
            <w:r>
              <w:t>Week 6 Test</w:t>
            </w:r>
          </w:p>
        </w:tc>
        <w:tc>
          <w:tcPr>
            <w:tcW w:w="641" w:type="pct"/>
            <w:tcBorders>
              <w:bottom w:val="single" w:sz="4" w:space="0" w:color="auto"/>
            </w:tcBorders>
            <w:vAlign w:val="center"/>
          </w:tcPr>
          <w:p w14:paraId="4B5E52AB" w14:textId="50AE51F9" w:rsidR="00191304" w:rsidRPr="0090566F" w:rsidRDefault="00804990" w:rsidP="00A6325C">
            <w:pPr>
              <w:ind w:left="859" w:hanging="859"/>
              <w:jc w:val="center"/>
              <w:rPr>
                <w:szCs w:val="20"/>
              </w:rPr>
            </w:pPr>
            <w:r>
              <w:rPr>
                <w:szCs w:val="20"/>
              </w:rPr>
              <w:t>2</w:t>
            </w:r>
            <w:r w:rsidR="00866276">
              <w:rPr>
                <w:szCs w:val="20"/>
              </w:rPr>
              <w:t>0</w:t>
            </w:r>
          </w:p>
        </w:tc>
        <w:tc>
          <w:tcPr>
            <w:tcW w:w="771" w:type="pct"/>
            <w:tcBorders>
              <w:bottom w:val="single" w:sz="4" w:space="0" w:color="auto"/>
            </w:tcBorders>
            <w:vAlign w:val="center"/>
          </w:tcPr>
          <w:p w14:paraId="7C9635CC" w14:textId="77777777" w:rsidR="00191304" w:rsidRPr="0054433E" w:rsidRDefault="00191304" w:rsidP="00A6325C">
            <w:pPr>
              <w:ind w:left="859" w:hanging="859"/>
              <w:jc w:val="center"/>
              <w:rPr>
                <w:szCs w:val="20"/>
              </w:rPr>
            </w:pPr>
          </w:p>
        </w:tc>
      </w:tr>
      <w:tr w:rsidR="00AC14C7" w:rsidRPr="0090566F" w14:paraId="456272A2" w14:textId="77777777" w:rsidTr="00A511E2">
        <w:trPr>
          <w:trHeight w:val="242"/>
        </w:trPr>
        <w:tc>
          <w:tcPr>
            <w:tcW w:w="3588" w:type="pct"/>
            <w:tcBorders>
              <w:right w:val="nil"/>
            </w:tcBorders>
            <w:shd w:val="clear" w:color="auto" w:fill="D8D9DA"/>
            <w:vAlign w:val="center"/>
          </w:tcPr>
          <w:p w14:paraId="308A59C3" w14:textId="77777777" w:rsidR="00AC14C7" w:rsidRPr="0090566F" w:rsidRDefault="4948C66D" w:rsidP="00AC14C7">
            <w:pPr>
              <w:ind w:left="859" w:hanging="859"/>
              <w:rPr>
                <w:szCs w:val="20"/>
              </w:rPr>
            </w:pPr>
            <w:r w:rsidRPr="4948C66D">
              <w:rPr>
                <w:b/>
                <w:bCs/>
              </w:rPr>
              <w:t xml:space="preserve">Week </w:t>
            </w:r>
          </w:p>
        </w:tc>
        <w:tc>
          <w:tcPr>
            <w:tcW w:w="641" w:type="pct"/>
            <w:tcBorders>
              <w:left w:val="nil"/>
              <w:right w:val="nil"/>
            </w:tcBorders>
            <w:shd w:val="clear" w:color="auto" w:fill="D8D9DA"/>
            <w:vAlign w:val="center"/>
          </w:tcPr>
          <w:p w14:paraId="46A268F4"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5FA12DAF" w14:textId="77777777" w:rsidR="00AC14C7" w:rsidRPr="00132272" w:rsidRDefault="00AC14C7" w:rsidP="00AC14C7">
            <w:pPr>
              <w:ind w:left="859" w:hanging="859"/>
              <w:jc w:val="center"/>
              <w:rPr>
                <w:strike/>
                <w:szCs w:val="20"/>
              </w:rPr>
            </w:pPr>
          </w:p>
        </w:tc>
      </w:tr>
      <w:tr w:rsidR="00191304" w:rsidRPr="0090566F" w14:paraId="37B34ADD" w14:textId="77777777" w:rsidTr="00A511E2">
        <w:tc>
          <w:tcPr>
            <w:tcW w:w="3588" w:type="pct"/>
            <w:vAlign w:val="center"/>
          </w:tcPr>
          <w:p w14:paraId="6CD48571" w14:textId="77777777" w:rsidR="00191304" w:rsidRPr="00866276" w:rsidRDefault="00191304" w:rsidP="00191304">
            <w:pPr>
              <w:ind w:left="859" w:hanging="859"/>
            </w:pPr>
            <w:r w:rsidRPr="00866276">
              <w:t>DQ 7.1 IT Effectiveness Survey</w:t>
            </w:r>
          </w:p>
        </w:tc>
        <w:tc>
          <w:tcPr>
            <w:tcW w:w="641" w:type="pct"/>
            <w:vAlign w:val="center"/>
          </w:tcPr>
          <w:p w14:paraId="30104307" w14:textId="4A8B9C77" w:rsidR="00191304" w:rsidRPr="00866276" w:rsidRDefault="00804990" w:rsidP="00191304">
            <w:pPr>
              <w:ind w:left="859" w:hanging="859"/>
              <w:jc w:val="center"/>
              <w:rPr>
                <w:szCs w:val="20"/>
              </w:rPr>
            </w:pPr>
            <w:r>
              <w:rPr>
                <w:szCs w:val="20"/>
              </w:rPr>
              <w:t>30</w:t>
            </w:r>
          </w:p>
        </w:tc>
        <w:tc>
          <w:tcPr>
            <w:tcW w:w="771" w:type="pct"/>
            <w:vAlign w:val="center"/>
          </w:tcPr>
          <w:p w14:paraId="7AE82A7F" w14:textId="77777777" w:rsidR="00191304" w:rsidRPr="00866276" w:rsidRDefault="00191304" w:rsidP="00191304">
            <w:pPr>
              <w:ind w:left="859" w:hanging="859"/>
              <w:jc w:val="center"/>
              <w:rPr>
                <w:szCs w:val="20"/>
              </w:rPr>
            </w:pPr>
          </w:p>
        </w:tc>
      </w:tr>
      <w:tr w:rsidR="00191304" w:rsidRPr="0090566F" w14:paraId="10014475" w14:textId="77777777" w:rsidTr="00A511E2">
        <w:tc>
          <w:tcPr>
            <w:tcW w:w="3588" w:type="pct"/>
            <w:vAlign w:val="center"/>
          </w:tcPr>
          <w:p w14:paraId="744BDC85" w14:textId="77777777" w:rsidR="00191304" w:rsidRPr="00866276" w:rsidRDefault="00191304" w:rsidP="00191304">
            <w:pPr>
              <w:ind w:left="859" w:hanging="859"/>
              <w:rPr>
                <w:szCs w:val="20"/>
              </w:rPr>
            </w:pPr>
            <w:r w:rsidRPr="00866276">
              <w:rPr>
                <w:szCs w:val="20"/>
              </w:rPr>
              <w:t>DQ 7.2 IT Governess Evolution</w:t>
            </w:r>
          </w:p>
        </w:tc>
        <w:tc>
          <w:tcPr>
            <w:tcW w:w="641" w:type="pct"/>
            <w:vAlign w:val="center"/>
          </w:tcPr>
          <w:p w14:paraId="1D57CB29" w14:textId="68FE675B" w:rsidR="00191304" w:rsidRPr="00866276" w:rsidRDefault="00804990" w:rsidP="00191304">
            <w:pPr>
              <w:ind w:left="859" w:hanging="859"/>
              <w:jc w:val="center"/>
              <w:rPr>
                <w:szCs w:val="20"/>
              </w:rPr>
            </w:pPr>
            <w:r>
              <w:rPr>
                <w:szCs w:val="20"/>
              </w:rPr>
              <w:t>30</w:t>
            </w:r>
          </w:p>
        </w:tc>
        <w:tc>
          <w:tcPr>
            <w:tcW w:w="771" w:type="pct"/>
            <w:vAlign w:val="center"/>
          </w:tcPr>
          <w:p w14:paraId="4C19ACA6" w14:textId="77777777" w:rsidR="00191304" w:rsidRPr="00866276" w:rsidRDefault="00191304" w:rsidP="00191304">
            <w:pPr>
              <w:ind w:left="859" w:hanging="859"/>
              <w:jc w:val="center"/>
              <w:rPr>
                <w:szCs w:val="20"/>
              </w:rPr>
            </w:pPr>
          </w:p>
        </w:tc>
      </w:tr>
      <w:tr w:rsidR="00191304" w:rsidRPr="0090566F" w14:paraId="6F3B1561" w14:textId="77777777" w:rsidTr="00A511E2">
        <w:tc>
          <w:tcPr>
            <w:tcW w:w="3588" w:type="pct"/>
            <w:vAlign w:val="center"/>
          </w:tcPr>
          <w:p w14:paraId="1BAC026A" w14:textId="77777777" w:rsidR="00191304" w:rsidRPr="00866276" w:rsidRDefault="00191304" w:rsidP="00191304">
            <w:pPr>
              <w:ind w:left="859" w:hanging="859"/>
            </w:pPr>
            <w:r w:rsidRPr="00866276">
              <w:t>DQ 7.3 IT Liaison</w:t>
            </w:r>
          </w:p>
        </w:tc>
        <w:tc>
          <w:tcPr>
            <w:tcW w:w="641" w:type="pct"/>
            <w:vAlign w:val="center"/>
          </w:tcPr>
          <w:p w14:paraId="30E5620B" w14:textId="02CFFE01" w:rsidR="00191304" w:rsidRPr="00866276" w:rsidRDefault="00804990" w:rsidP="00191304">
            <w:pPr>
              <w:ind w:left="859" w:hanging="859"/>
              <w:jc w:val="center"/>
              <w:rPr>
                <w:szCs w:val="20"/>
              </w:rPr>
            </w:pPr>
            <w:r>
              <w:rPr>
                <w:szCs w:val="20"/>
              </w:rPr>
              <w:t>3</w:t>
            </w:r>
            <w:r w:rsidR="00866276" w:rsidRPr="00866276">
              <w:rPr>
                <w:szCs w:val="20"/>
              </w:rPr>
              <w:t>0</w:t>
            </w:r>
          </w:p>
        </w:tc>
        <w:tc>
          <w:tcPr>
            <w:tcW w:w="771" w:type="pct"/>
            <w:vAlign w:val="center"/>
          </w:tcPr>
          <w:p w14:paraId="6AEF090D" w14:textId="77777777" w:rsidR="00191304" w:rsidRPr="00866276" w:rsidRDefault="00191304" w:rsidP="00191304">
            <w:pPr>
              <w:ind w:left="859" w:hanging="859"/>
              <w:jc w:val="center"/>
              <w:rPr>
                <w:szCs w:val="20"/>
              </w:rPr>
            </w:pPr>
          </w:p>
        </w:tc>
      </w:tr>
      <w:tr w:rsidR="00191304" w:rsidRPr="0090566F" w14:paraId="7488875F" w14:textId="77777777" w:rsidTr="00A511E2">
        <w:tc>
          <w:tcPr>
            <w:tcW w:w="3588" w:type="pct"/>
            <w:vAlign w:val="center"/>
          </w:tcPr>
          <w:p w14:paraId="48B02C8A" w14:textId="77777777" w:rsidR="00191304" w:rsidRDefault="008E304C" w:rsidP="00191304">
            <w:pPr>
              <w:ind w:left="859" w:hanging="859"/>
            </w:pPr>
            <w:r w:rsidRPr="008E304C">
              <w:t>Final Project: Board Support for a Capital Project Case Study Analysis Paper</w:t>
            </w:r>
          </w:p>
        </w:tc>
        <w:tc>
          <w:tcPr>
            <w:tcW w:w="641" w:type="pct"/>
            <w:vAlign w:val="center"/>
          </w:tcPr>
          <w:p w14:paraId="29A97F2E" w14:textId="00502E14" w:rsidR="00191304" w:rsidRPr="0090566F" w:rsidRDefault="00804990" w:rsidP="00191304">
            <w:pPr>
              <w:ind w:left="859" w:hanging="859"/>
              <w:jc w:val="center"/>
              <w:rPr>
                <w:szCs w:val="20"/>
              </w:rPr>
            </w:pPr>
            <w:r>
              <w:rPr>
                <w:szCs w:val="20"/>
              </w:rPr>
              <w:t>150</w:t>
            </w:r>
          </w:p>
        </w:tc>
        <w:tc>
          <w:tcPr>
            <w:tcW w:w="771" w:type="pct"/>
            <w:vAlign w:val="center"/>
          </w:tcPr>
          <w:p w14:paraId="6680C167" w14:textId="77777777" w:rsidR="00191304" w:rsidRPr="00866276" w:rsidRDefault="00191304" w:rsidP="00191304">
            <w:pPr>
              <w:ind w:left="859" w:hanging="859"/>
              <w:jc w:val="center"/>
              <w:rPr>
                <w:szCs w:val="20"/>
              </w:rPr>
            </w:pPr>
          </w:p>
        </w:tc>
      </w:tr>
      <w:tr w:rsidR="00CE7F11" w:rsidRPr="0090566F" w14:paraId="0B6368C6" w14:textId="77777777" w:rsidTr="00A511E2">
        <w:tc>
          <w:tcPr>
            <w:tcW w:w="3588" w:type="pct"/>
            <w:vAlign w:val="center"/>
          </w:tcPr>
          <w:p w14:paraId="6751B097" w14:textId="43771BEE" w:rsidR="00CE7F11" w:rsidRPr="008E304C" w:rsidRDefault="00CE7F11" w:rsidP="00191304">
            <w:pPr>
              <w:ind w:left="859" w:hanging="859"/>
            </w:pPr>
            <w:r>
              <w:t>Course Reflection</w:t>
            </w:r>
          </w:p>
        </w:tc>
        <w:tc>
          <w:tcPr>
            <w:tcW w:w="641" w:type="pct"/>
            <w:vAlign w:val="center"/>
          </w:tcPr>
          <w:p w14:paraId="43F08345" w14:textId="1F047436" w:rsidR="00CE7F11" w:rsidRDefault="00804990" w:rsidP="00191304">
            <w:pPr>
              <w:ind w:left="859" w:hanging="859"/>
              <w:jc w:val="center"/>
              <w:rPr>
                <w:szCs w:val="20"/>
              </w:rPr>
            </w:pPr>
            <w:r>
              <w:rPr>
                <w:szCs w:val="20"/>
              </w:rPr>
              <w:t>20</w:t>
            </w:r>
          </w:p>
        </w:tc>
        <w:tc>
          <w:tcPr>
            <w:tcW w:w="771" w:type="pct"/>
            <w:vAlign w:val="center"/>
          </w:tcPr>
          <w:p w14:paraId="7CE8D5EA" w14:textId="77777777" w:rsidR="00CE7F11" w:rsidRPr="00866276" w:rsidRDefault="00CE7F11" w:rsidP="00191304">
            <w:pPr>
              <w:ind w:left="859" w:hanging="859"/>
              <w:jc w:val="center"/>
              <w:rPr>
                <w:szCs w:val="20"/>
              </w:rPr>
            </w:pPr>
          </w:p>
        </w:tc>
      </w:tr>
      <w:tr w:rsidR="00191304" w:rsidRPr="004F138A" w14:paraId="2FC831AE" w14:textId="77777777" w:rsidTr="00A511E2">
        <w:tc>
          <w:tcPr>
            <w:tcW w:w="3588" w:type="pct"/>
            <w:shd w:val="clear" w:color="auto" w:fill="BF2C37"/>
            <w:vAlign w:val="center"/>
          </w:tcPr>
          <w:p w14:paraId="34BE4A7D" w14:textId="77777777" w:rsidR="00191304" w:rsidRPr="004F138A" w:rsidRDefault="00191304" w:rsidP="00191304">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033C645F" w14:textId="23070EDA" w:rsidR="00191304" w:rsidRPr="00704919" w:rsidRDefault="00A728E4" w:rsidP="00191304">
            <w:pPr>
              <w:ind w:left="859" w:hanging="859"/>
              <w:jc w:val="center"/>
              <w:rPr>
                <w:b/>
                <w:bCs/>
                <w:color w:val="FFFFFF" w:themeColor="background1"/>
              </w:rPr>
            </w:pPr>
            <w:r>
              <w:rPr>
                <w:b/>
                <w:bCs/>
                <w:color w:val="FFFFFF" w:themeColor="background1"/>
              </w:rPr>
              <w:t>1000</w:t>
            </w:r>
          </w:p>
        </w:tc>
        <w:tc>
          <w:tcPr>
            <w:tcW w:w="771" w:type="pct"/>
            <w:shd w:val="clear" w:color="auto" w:fill="BF2C37"/>
            <w:vAlign w:val="center"/>
          </w:tcPr>
          <w:p w14:paraId="3EE34483" w14:textId="77777777" w:rsidR="00191304" w:rsidRPr="004F138A" w:rsidRDefault="00191304" w:rsidP="00191304">
            <w:pPr>
              <w:ind w:left="859" w:hanging="859"/>
              <w:jc w:val="center"/>
              <w:rPr>
                <w:b/>
                <w:color w:val="FFFFFF" w:themeColor="background1"/>
                <w:szCs w:val="20"/>
              </w:rPr>
            </w:pPr>
          </w:p>
        </w:tc>
      </w:tr>
    </w:tbl>
    <w:p w14:paraId="2E26B3C2" w14:textId="77777777" w:rsidR="00B87C25" w:rsidRDefault="00B87C25" w:rsidP="00B87C25">
      <w:pPr>
        <w:pStyle w:val="APACitation"/>
        <w:ind w:left="0" w:firstLine="0"/>
        <w:rPr>
          <w:b/>
          <w:color w:val="BD313B"/>
          <w:sz w:val="22"/>
          <w:szCs w:val="22"/>
        </w:rPr>
      </w:pPr>
    </w:p>
    <w:p w14:paraId="0B307B45"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5DF5B4D2" w14:textId="77777777" w:rsidR="00B87C25" w:rsidRDefault="00B87C25" w:rsidP="00B87C25">
      <w:pPr>
        <w:pStyle w:val="APACitation"/>
        <w:ind w:left="0" w:firstLine="0"/>
        <w:rPr>
          <w:color w:val="BD313B"/>
        </w:rPr>
      </w:pPr>
    </w:p>
    <w:tbl>
      <w:tblPr>
        <w:tblW w:w="2520" w:type="dxa"/>
        <w:tblLook w:val="04A0" w:firstRow="1" w:lastRow="0" w:firstColumn="1" w:lastColumn="0" w:noHBand="0" w:noVBand="1"/>
      </w:tblPr>
      <w:tblGrid>
        <w:gridCol w:w="960"/>
        <w:gridCol w:w="1560"/>
      </w:tblGrid>
      <w:tr w:rsidR="00E95742" w:rsidRPr="00E95742" w14:paraId="46B7B68A" w14:textId="77777777" w:rsidTr="00E95742">
        <w:trPr>
          <w:trHeight w:val="315"/>
        </w:trPr>
        <w:tc>
          <w:tcPr>
            <w:tcW w:w="960" w:type="dxa"/>
            <w:tcBorders>
              <w:top w:val="single" w:sz="4" w:space="0" w:color="000000"/>
              <w:left w:val="single" w:sz="4" w:space="0" w:color="000000"/>
              <w:bottom w:val="single" w:sz="8" w:space="0" w:color="auto"/>
              <w:right w:val="single" w:sz="8" w:space="0" w:color="auto"/>
            </w:tcBorders>
            <w:shd w:val="clear" w:color="000000" w:fill="BD313B"/>
            <w:vAlign w:val="center"/>
            <w:hideMark/>
          </w:tcPr>
          <w:p w14:paraId="3626C351" w14:textId="77777777" w:rsidR="00E95742" w:rsidRPr="00E95742" w:rsidRDefault="00E95742" w:rsidP="00E95742">
            <w:pPr>
              <w:jc w:val="center"/>
              <w:rPr>
                <w:rFonts w:cs="Arial"/>
                <w:b/>
                <w:bCs/>
                <w:color w:val="FFFFFF"/>
                <w:szCs w:val="20"/>
              </w:rPr>
            </w:pPr>
            <w:r w:rsidRPr="00E95742">
              <w:rPr>
                <w:rFonts w:cs="Arial"/>
                <w:b/>
                <w:bCs/>
                <w:color w:val="FFFFFF" w:themeColor="background1"/>
                <w:szCs w:val="20"/>
              </w:rPr>
              <w:t>Grade</w:t>
            </w:r>
          </w:p>
        </w:tc>
        <w:tc>
          <w:tcPr>
            <w:tcW w:w="1560" w:type="dxa"/>
            <w:tcBorders>
              <w:top w:val="single" w:sz="4" w:space="0" w:color="000000"/>
              <w:left w:val="nil"/>
              <w:bottom w:val="single" w:sz="8" w:space="0" w:color="auto"/>
              <w:right w:val="single" w:sz="4" w:space="0" w:color="000000"/>
            </w:tcBorders>
            <w:shd w:val="clear" w:color="000000" w:fill="BD313B"/>
            <w:vAlign w:val="center"/>
            <w:hideMark/>
          </w:tcPr>
          <w:p w14:paraId="081FCAE7" w14:textId="77777777" w:rsidR="00E95742" w:rsidRPr="00E95742" w:rsidRDefault="00E95742" w:rsidP="00E95742">
            <w:pPr>
              <w:jc w:val="center"/>
              <w:rPr>
                <w:rFonts w:cs="Arial"/>
                <w:b/>
                <w:bCs/>
                <w:color w:val="FFFFFF"/>
                <w:szCs w:val="20"/>
              </w:rPr>
            </w:pPr>
            <w:r w:rsidRPr="00E95742">
              <w:rPr>
                <w:rFonts w:cs="Arial"/>
                <w:b/>
                <w:bCs/>
                <w:color w:val="FFFFFF" w:themeColor="background1"/>
                <w:szCs w:val="20"/>
              </w:rPr>
              <w:t>Range</w:t>
            </w:r>
          </w:p>
        </w:tc>
      </w:tr>
      <w:tr w:rsidR="00E95742" w:rsidRPr="00E95742" w14:paraId="5EAECD16"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10E2B5EF" w14:textId="77777777" w:rsidR="00E95742" w:rsidRPr="00CE7F11" w:rsidRDefault="00E95742" w:rsidP="00E95742">
            <w:pPr>
              <w:rPr>
                <w:rFonts w:cs="Arial"/>
                <w:color w:val="000000"/>
                <w:szCs w:val="20"/>
              </w:rPr>
            </w:pPr>
            <w:r w:rsidRPr="00CE7F11">
              <w:rPr>
                <w:rFonts w:cs="Arial"/>
                <w:color w:val="000000"/>
                <w:szCs w:val="20"/>
              </w:rPr>
              <w:t>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6A5795" w14:textId="4D4B7E61" w:rsidR="00E95742" w:rsidRPr="00CE7F11" w:rsidRDefault="00E95742" w:rsidP="00CE7F11">
            <w:pPr>
              <w:jc w:val="center"/>
              <w:rPr>
                <w:rFonts w:cs="Arial"/>
                <w:color w:val="000000"/>
                <w:szCs w:val="20"/>
              </w:rPr>
            </w:pPr>
            <w:r w:rsidRPr="00CE7F11">
              <w:rPr>
                <w:rFonts w:cs="Arial"/>
                <w:color w:val="000000"/>
                <w:szCs w:val="20"/>
              </w:rPr>
              <w:t>9</w:t>
            </w:r>
            <w:r w:rsidR="00CE7DAC" w:rsidRPr="00CE7F11">
              <w:rPr>
                <w:rFonts w:cs="Arial"/>
                <w:color w:val="000000"/>
                <w:szCs w:val="20"/>
              </w:rPr>
              <w:t>3</w:t>
            </w:r>
            <w:r w:rsidR="00C235B3">
              <w:rPr>
                <w:rFonts w:cs="Arial"/>
                <w:color w:val="000000"/>
                <w:szCs w:val="20"/>
              </w:rPr>
              <w:t>–</w:t>
            </w:r>
            <w:r w:rsidRPr="00CE7F11">
              <w:rPr>
                <w:rFonts w:cs="Arial"/>
                <w:color w:val="000000"/>
                <w:szCs w:val="20"/>
              </w:rPr>
              <w:t>100</w:t>
            </w:r>
          </w:p>
        </w:tc>
      </w:tr>
      <w:tr w:rsidR="00E95742" w:rsidRPr="00E95742" w14:paraId="36662399" w14:textId="77777777" w:rsidTr="00F934E5">
        <w:trPr>
          <w:trHeight w:val="250"/>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72FEBCA6" w14:textId="77777777" w:rsidR="00E95742" w:rsidRPr="00CE7F11" w:rsidRDefault="00E95742" w:rsidP="00E95742">
            <w:pPr>
              <w:rPr>
                <w:rFonts w:cs="Arial"/>
                <w:color w:val="000000"/>
                <w:szCs w:val="20"/>
              </w:rPr>
            </w:pPr>
            <w:r w:rsidRPr="00CE7F11">
              <w:rPr>
                <w:rFonts w:cs="Arial"/>
                <w:color w:val="000000"/>
                <w:szCs w:val="20"/>
              </w:rPr>
              <w:t>A-</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31982F95" w14:textId="643C3151" w:rsidR="00E95742" w:rsidRPr="00CE7F11" w:rsidRDefault="00E95742" w:rsidP="00CE7F11">
            <w:pPr>
              <w:jc w:val="center"/>
              <w:rPr>
                <w:rFonts w:cs="Arial"/>
                <w:color w:val="000000"/>
                <w:szCs w:val="20"/>
              </w:rPr>
            </w:pPr>
            <w:r w:rsidRPr="00CE7F11">
              <w:rPr>
                <w:rFonts w:cs="Arial"/>
                <w:color w:val="000000"/>
                <w:szCs w:val="20"/>
              </w:rPr>
              <w:t>90</w:t>
            </w:r>
            <w:r w:rsidR="00C235B3">
              <w:rPr>
                <w:rFonts w:cs="Arial"/>
                <w:color w:val="000000"/>
                <w:szCs w:val="20"/>
              </w:rPr>
              <w:t>–</w:t>
            </w:r>
            <w:r w:rsidRPr="00CE7F11">
              <w:rPr>
                <w:rFonts w:cs="Arial"/>
                <w:color w:val="000000"/>
                <w:szCs w:val="20"/>
              </w:rPr>
              <w:t>9</w:t>
            </w:r>
            <w:r w:rsidR="00CE7DAC" w:rsidRPr="00CE7F11">
              <w:rPr>
                <w:rFonts w:cs="Arial"/>
                <w:color w:val="000000"/>
                <w:szCs w:val="20"/>
              </w:rPr>
              <w:t>2</w:t>
            </w:r>
          </w:p>
        </w:tc>
      </w:tr>
      <w:tr w:rsidR="00E95742" w:rsidRPr="00E95742" w14:paraId="687B70F5"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07706E77" w14:textId="77777777" w:rsidR="00E95742" w:rsidRPr="00CE7F11" w:rsidRDefault="00E95742" w:rsidP="00E95742">
            <w:pPr>
              <w:rPr>
                <w:rFonts w:cs="Arial"/>
                <w:color w:val="000000"/>
                <w:szCs w:val="20"/>
              </w:rPr>
            </w:pPr>
            <w:r w:rsidRPr="00CE7F11">
              <w:rPr>
                <w:rFonts w:cs="Arial"/>
                <w:color w:val="000000"/>
                <w:szCs w:val="20"/>
              </w:rPr>
              <w:t>B+</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7F4A8273" w14:textId="743CE7B5" w:rsidR="00E95742" w:rsidRPr="00CE7F11" w:rsidRDefault="00CE7DAC" w:rsidP="00CE7F11">
            <w:pPr>
              <w:jc w:val="center"/>
              <w:rPr>
                <w:rFonts w:cs="Arial"/>
                <w:color w:val="000000"/>
                <w:szCs w:val="20"/>
              </w:rPr>
            </w:pPr>
            <w:r w:rsidRPr="00CE7F11">
              <w:rPr>
                <w:rFonts w:cs="Arial"/>
                <w:color w:val="000000"/>
                <w:szCs w:val="20"/>
              </w:rPr>
              <w:t>87</w:t>
            </w:r>
            <w:r w:rsidR="00C235B3">
              <w:rPr>
                <w:rFonts w:cs="Arial"/>
                <w:color w:val="000000"/>
                <w:szCs w:val="20"/>
              </w:rPr>
              <w:t>–</w:t>
            </w:r>
            <w:r w:rsidRPr="00CE7F11">
              <w:rPr>
                <w:rFonts w:cs="Arial"/>
                <w:color w:val="000000"/>
                <w:szCs w:val="20"/>
              </w:rPr>
              <w:t>8</w:t>
            </w:r>
            <w:r w:rsidR="00E95742" w:rsidRPr="00CE7F11">
              <w:rPr>
                <w:rFonts w:cs="Arial"/>
                <w:color w:val="000000"/>
                <w:szCs w:val="20"/>
              </w:rPr>
              <w:t>9</w:t>
            </w:r>
          </w:p>
        </w:tc>
      </w:tr>
      <w:tr w:rsidR="00E95742" w:rsidRPr="00E95742" w14:paraId="79AAA3EA"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62A95885" w14:textId="77777777" w:rsidR="00E95742" w:rsidRPr="00CE7F11" w:rsidRDefault="00E95742" w:rsidP="00E95742">
            <w:pPr>
              <w:rPr>
                <w:rFonts w:cs="Arial"/>
                <w:color w:val="000000"/>
                <w:szCs w:val="20"/>
              </w:rPr>
            </w:pPr>
            <w:r w:rsidRPr="00CE7F11">
              <w:rPr>
                <w:rFonts w:cs="Arial"/>
                <w:color w:val="000000"/>
                <w:szCs w:val="20"/>
              </w:rPr>
              <w:t>B</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15B5C747" w14:textId="5F92118C" w:rsidR="00E95742" w:rsidRPr="00CE7F11" w:rsidRDefault="00E95742" w:rsidP="00CE7F11">
            <w:pPr>
              <w:jc w:val="center"/>
              <w:rPr>
                <w:rFonts w:cs="Arial"/>
                <w:color w:val="000000"/>
                <w:szCs w:val="20"/>
              </w:rPr>
            </w:pPr>
            <w:r w:rsidRPr="00CE7F11">
              <w:rPr>
                <w:rFonts w:cs="Arial"/>
                <w:color w:val="000000"/>
                <w:szCs w:val="20"/>
              </w:rPr>
              <w:t>8</w:t>
            </w:r>
            <w:r w:rsidR="00CE7DAC" w:rsidRPr="00CE7F11">
              <w:rPr>
                <w:rFonts w:cs="Arial"/>
                <w:color w:val="000000"/>
                <w:szCs w:val="20"/>
              </w:rPr>
              <w:t>3</w:t>
            </w:r>
            <w:r w:rsidR="00C235B3">
              <w:rPr>
                <w:rFonts w:cs="Arial"/>
                <w:color w:val="000000"/>
                <w:szCs w:val="20"/>
              </w:rPr>
              <w:t>–</w:t>
            </w:r>
            <w:r w:rsidRPr="00CE7F11">
              <w:rPr>
                <w:rFonts w:cs="Arial"/>
                <w:color w:val="000000"/>
                <w:szCs w:val="20"/>
              </w:rPr>
              <w:t>8</w:t>
            </w:r>
            <w:r w:rsidR="00CE7DAC" w:rsidRPr="00CE7F11">
              <w:rPr>
                <w:rFonts w:cs="Arial"/>
                <w:color w:val="000000"/>
                <w:szCs w:val="20"/>
              </w:rPr>
              <w:t>6</w:t>
            </w:r>
          </w:p>
        </w:tc>
      </w:tr>
      <w:tr w:rsidR="00E95742" w:rsidRPr="00E95742" w14:paraId="48B63369"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225F3FE5" w14:textId="77777777" w:rsidR="00E95742" w:rsidRPr="00CE7F11" w:rsidRDefault="00E95742" w:rsidP="00E95742">
            <w:pPr>
              <w:rPr>
                <w:rFonts w:cs="Arial"/>
                <w:color w:val="000000"/>
                <w:szCs w:val="20"/>
              </w:rPr>
            </w:pPr>
            <w:r w:rsidRPr="00CE7F11">
              <w:rPr>
                <w:rFonts w:cs="Arial"/>
                <w:color w:val="000000"/>
                <w:szCs w:val="20"/>
              </w:rPr>
              <w:t>B-</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3B22FFA5" w14:textId="01B81F60" w:rsidR="00E95742" w:rsidRPr="00CE7F11" w:rsidRDefault="00E95742" w:rsidP="00CE7F11">
            <w:pPr>
              <w:jc w:val="center"/>
              <w:rPr>
                <w:rFonts w:cs="Arial"/>
                <w:color w:val="000000"/>
                <w:szCs w:val="20"/>
              </w:rPr>
            </w:pPr>
            <w:r w:rsidRPr="00CE7F11">
              <w:rPr>
                <w:rFonts w:cs="Arial"/>
                <w:color w:val="000000"/>
                <w:szCs w:val="20"/>
              </w:rPr>
              <w:t>8</w:t>
            </w:r>
            <w:r w:rsidR="00CE7DAC" w:rsidRPr="00CE7F11">
              <w:rPr>
                <w:rFonts w:cs="Arial"/>
                <w:color w:val="000000"/>
                <w:szCs w:val="20"/>
              </w:rPr>
              <w:t>2</w:t>
            </w:r>
            <w:r w:rsidR="00C235B3">
              <w:rPr>
                <w:rFonts w:cs="Arial"/>
                <w:color w:val="000000"/>
                <w:szCs w:val="20"/>
              </w:rPr>
              <w:t>–</w:t>
            </w:r>
            <w:r w:rsidRPr="00CE7F11">
              <w:rPr>
                <w:rFonts w:cs="Arial"/>
                <w:color w:val="000000"/>
                <w:szCs w:val="20"/>
              </w:rPr>
              <w:t>8</w:t>
            </w:r>
            <w:r w:rsidR="001C4700" w:rsidRPr="00CE7F11">
              <w:rPr>
                <w:rFonts w:cs="Arial"/>
                <w:color w:val="000000"/>
                <w:szCs w:val="20"/>
              </w:rPr>
              <w:t>0</w:t>
            </w:r>
          </w:p>
        </w:tc>
      </w:tr>
      <w:tr w:rsidR="00E95742" w:rsidRPr="00E95742" w14:paraId="0EF67463" w14:textId="77777777" w:rsidTr="00E95742">
        <w:trPr>
          <w:trHeight w:val="300"/>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10DF0E27" w14:textId="77777777" w:rsidR="00E95742" w:rsidRPr="00CE7F11" w:rsidRDefault="00E95742" w:rsidP="00E95742">
            <w:pPr>
              <w:rPr>
                <w:rFonts w:cs="Arial"/>
                <w:color w:val="000000"/>
                <w:szCs w:val="20"/>
              </w:rPr>
            </w:pPr>
            <w:r w:rsidRPr="00CE7F11">
              <w:rPr>
                <w:rFonts w:cs="Arial"/>
                <w:color w:val="000000"/>
                <w:szCs w:val="20"/>
              </w:rPr>
              <w:t>C+</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582E9AD3" w14:textId="0F984E7D" w:rsidR="00E95742" w:rsidRPr="00CE7F11" w:rsidRDefault="00CE7DAC" w:rsidP="00CE7F11">
            <w:pPr>
              <w:jc w:val="center"/>
              <w:rPr>
                <w:rFonts w:cs="Arial"/>
                <w:color w:val="000000"/>
                <w:szCs w:val="20"/>
              </w:rPr>
            </w:pPr>
            <w:r w:rsidRPr="00CE7F11">
              <w:rPr>
                <w:rFonts w:cs="Arial"/>
                <w:color w:val="000000"/>
                <w:szCs w:val="20"/>
              </w:rPr>
              <w:t>77</w:t>
            </w:r>
            <w:r w:rsidR="00C235B3">
              <w:rPr>
                <w:rFonts w:cs="Arial"/>
                <w:color w:val="000000"/>
                <w:szCs w:val="20"/>
              </w:rPr>
              <w:t>–</w:t>
            </w:r>
            <w:r w:rsidR="001C4700" w:rsidRPr="00CE7F11">
              <w:rPr>
                <w:rFonts w:cs="Arial"/>
                <w:color w:val="000000"/>
                <w:szCs w:val="20"/>
              </w:rPr>
              <w:t>7</w:t>
            </w:r>
            <w:r w:rsidR="00E95742" w:rsidRPr="00CE7F11">
              <w:rPr>
                <w:rFonts w:cs="Arial"/>
                <w:color w:val="000000"/>
                <w:szCs w:val="20"/>
              </w:rPr>
              <w:t>9</w:t>
            </w:r>
          </w:p>
        </w:tc>
      </w:tr>
      <w:tr w:rsidR="00E95742" w:rsidRPr="00E95742" w14:paraId="05631AD5"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1FDBA460" w14:textId="77777777" w:rsidR="00E95742" w:rsidRPr="00CE7F11" w:rsidRDefault="00E95742" w:rsidP="00E95742">
            <w:pPr>
              <w:rPr>
                <w:rFonts w:cs="Arial"/>
                <w:color w:val="000000"/>
                <w:szCs w:val="20"/>
              </w:rPr>
            </w:pPr>
            <w:r w:rsidRPr="00CE7F11">
              <w:rPr>
                <w:rFonts w:cs="Arial"/>
                <w:color w:val="000000"/>
                <w:szCs w:val="20"/>
              </w:rPr>
              <w:t>C</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483DC95F" w14:textId="6107D61F" w:rsidR="00E95742" w:rsidRPr="00CE7F11" w:rsidRDefault="00E95742" w:rsidP="00CE7F11">
            <w:pPr>
              <w:jc w:val="center"/>
              <w:rPr>
                <w:rFonts w:cs="Arial"/>
                <w:color w:val="000000"/>
                <w:szCs w:val="20"/>
              </w:rPr>
            </w:pPr>
            <w:r w:rsidRPr="00CE7F11">
              <w:rPr>
                <w:rFonts w:cs="Arial"/>
                <w:color w:val="000000"/>
                <w:szCs w:val="20"/>
              </w:rPr>
              <w:t>7</w:t>
            </w:r>
            <w:r w:rsidR="001C4700" w:rsidRPr="00CE7F11">
              <w:rPr>
                <w:rFonts w:cs="Arial"/>
                <w:color w:val="000000"/>
                <w:szCs w:val="20"/>
              </w:rPr>
              <w:t>3</w:t>
            </w:r>
            <w:r w:rsidR="00C235B3">
              <w:rPr>
                <w:rFonts w:cs="Arial"/>
                <w:color w:val="000000"/>
                <w:szCs w:val="20"/>
              </w:rPr>
              <w:t>–</w:t>
            </w:r>
            <w:r w:rsidR="001C4700" w:rsidRPr="00CE7F11">
              <w:rPr>
                <w:rFonts w:cs="Arial"/>
                <w:color w:val="000000"/>
                <w:szCs w:val="20"/>
              </w:rPr>
              <w:t>76</w:t>
            </w:r>
          </w:p>
        </w:tc>
      </w:tr>
      <w:tr w:rsidR="00E95742" w:rsidRPr="00E95742" w14:paraId="0A92E2F1"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4608FE46" w14:textId="77777777" w:rsidR="00E95742" w:rsidRPr="00CE7F11" w:rsidRDefault="00E95742" w:rsidP="00E95742">
            <w:pPr>
              <w:rPr>
                <w:rFonts w:cs="Arial"/>
                <w:color w:val="000000"/>
                <w:szCs w:val="20"/>
              </w:rPr>
            </w:pPr>
            <w:r w:rsidRPr="00CE7F11">
              <w:rPr>
                <w:rFonts w:cs="Arial"/>
                <w:color w:val="000000"/>
                <w:szCs w:val="20"/>
              </w:rPr>
              <w:t>C-</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620F934D" w14:textId="04AE4366" w:rsidR="00E95742" w:rsidRPr="00CE7F11" w:rsidRDefault="00E95742" w:rsidP="00CE7F11">
            <w:pPr>
              <w:jc w:val="center"/>
              <w:rPr>
                <w:rFonts w:cs="Arial"/>
                <w:color w:val="000000"/>
                <w:szCs w:val="20"/>
              </w:rPr>
            </w:pPr>
            <w:r w:rsidRPr="00CE7F11">
              <w:rPr>
                <w:rFonts w:cs="Arial"/>
                <w:color w:val="000000"/>
                <w:szCs w:val="20"/>
              </w:rPr>
              <w:t>70</w:t>
            </w:r>
            <w:r w:rsidR="00C235B3">
              <w:rPr>
                <w:rFonts w:cs="Arial"/>
                <w:color w:val="000000"/>
                <w:szCs w:val="20"/>
              </w:rPr>
              <w:t>–</w:t>
            </w:r>
            <w:r w:rsidRPr="00CE7F11">
              <w:rPr>
                <w:rFonts w:cs="Arial"/>
                <w:color w:val="000000"/>
                <w:szCs w:val="20"/>
              </w:rPr>
              <w:t>7</w:t>
            </w:r>
            <w:r w:rsidR="001C4700" w:rsidRPr="00CE7F11">
              <w:rPr>
                <w:rFonts w:cs="Arial"/>
                <w:color w:val="000000"/>
                <w:szCs w:val="20"/>
              </w:rPr>
              <w:t>2</w:t>
            </w:r>
          </w:p>
        </w:tc>
      </w:tr>
      <w:tr w:rsidR="00E95742" w:rsidRPr="00E95742" w14:paraId="48EA92F4"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4018F597" w14:textId="77777777" w:rsidR="00E95742" w:rsidRPr="00CE7F11" w:rsidRDefault="00E95742" w:rsidP="00E95742">
            <w:pPr>
              <w:rPr>
                <w:rFonts w:cs="Arial"/>
                <w:color w:val="000000"/>
                <w:szCs w:val="20"/>
              </w:rPr>
            </w:pPr>
            <w:r w:rsidRPr="00CE7F11">
              <w:rPr>
                <w:rFonts w:cs="Arial"/>
                <w:color w:val="000000"/>
                <w:szCs w:val="20"/>
              </w:rPr>
              <w:t>D+</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18928AFC" w14:textId="2C5C5541" w:rsidR="00E95742" w:rsidRPr="00CE7F11" w:rsidRDefault="001C4700" w:rsidP="00CE7F11">
            <w:pPr>
              <w:jc w:val="center"/>
              <w:rPr>
                <w:rFonts w:cs="Arial"/>
                <w:color w:val="000000"/>
                <w:szCs w:val="20"/>
              </w:rPr>
            </w:pPr>
            <w:r w:rsidRPr="00CE7F11">
              <w:rPr>
                <w:rFonts w:cs="Arial"/>
                <w:color w:val="000000"/>
                <w:szCs w:val="20"/>
              </w:rPr>
              <w:t>67</w:t>
            </w:r>
            <w:r w:rsidR="00C235B3">
              <w:rPr>
                <w:rFonts w:cs="Arial"/>
                <w:color w:val="000000"/>
                <w:szCs w:val="20"/>
              </w:rPr>
              <w:t>–</w:t>
            </w:r>
            <w:r w:rsidRPr="00CE7F11">
              <w:rPr>
                <w:rFonts w:cs="Arial"/>
                <w:color w:val="000000"/>
                <w:szCs w:val="20"/>
              </w:rPr>
              <w:t>6</w:t>
            </w:r>
            <w:r w:rsidR="00E95742" w:rsidRPr="00CE7F11">
              <w:rPr>
                <w:rFonts w:cs="Arial"/>
                <w:color w:val="000000"/>
                <w:szCs w:val="20"/>
              </w:rPr>
              <w:t>9</w:t>
            </w:r>
          </w:p>
        </w:tc>
      </w:tr>
      <w:tr w:rsidR="00E95742" w:rsidRPr="00E95742" w14:paraId="671B884B"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6A147753" w14:textId="77777777" w:rsidR="00E95742" w:rsidRPr="00CE7F11" w:rsidRDefault="00E95742" w:rsidP="00E95742">
            <w:pPr>
              <w:rPr>
                <w:rFonts w:cs="Arial"/>
                <w:color w:val="000000"/>
                <w:szCs w:val="20"/>
              </w:rPr>
            </w:pPr>
            <w:r w:rsidRPr="00CE7F11">
              <w:rPr>
                <w:rFonts w:cs="Arial"/>
                <w:color w:val="000000"/>
                <w:szCs w:val="20"/>
              </w:rPr>
              <w:t>D</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2E329F71" w14:textId="6D3F771A" w:rsidR="00E95742" w:rsidRPr="00CE7F11" w:rsidRDefault="001C4700" w:rsidP="00CE7F11">
            <w:pPr>
              <w:jc w:val="center"/>
              <w:rPr>
                <w:rFonts w:cs="Arial"/>
                <w:color w:val="000000"/>
                <w:szCs w:val="20"/>
              </w:rPr>
            </w:pPr>
            <w:r w:rsidRPr="00CE7F11">
              <w:rPr>
                <w:rFonts w:cs="Arial"/>
                <w:color w:val="000000"/>
                <w:szCs w:val="20"/>
              </w:rPr>
              <w:t>63</w:t>
            </w:r>
            <w:r w:rsidR="00C235B3">
              <w:rPr>
                <w:rFonts w:cs="Arial"/>
                <w:color w:val="000000"/>
                <w:szCs w:val="20"/>
              </w:rPr>
              <w:t>–</w:t>
            </w:r>
            <w:r w:rsidRPr="00CE7F11">
              <w:rPr>
                <w:rFonts w:cs="Arial"/>
                <w:color w:val="000000"/>
                <w:szCs w:val="20"/>
              </w:rPr>
              <w:t>66</w:t>
            </w:r>
          </w:p>
        </w:tc>
      </w:tr>
      <w:tr w:rsidR="00E95742" w:rsidRPr="00E95742" w14:paraId="3D9E0D52" w14:textId="77777777" w:rsidTr="00E95742">
        <w:trPr>
          <w:trHeight w:val="315"/>
        </w:trPr>
        <w:tc>
          <w:tcPr>
            <w:tcW w:w="960" w:type="dxa"/>
            <w:tcBorders>
              <w:top w:val="nil"/>
              <w:left w:val="single" w:sz="4" w:space="0" w:color="000000"/>
              <w:bottom w:val="single" w:sz="8" w:space="0" w:color="auto"/>
              <w:right w:val="single" w:sz="8" w:space="0" w:color="auto"/>
            </w:tcBorders>
            <w:shd w:val="clear" w:color="auto" w:fill="auto"/>
            <w:vAlign w:val="center"/>
            <w:hideMark/>
          </w:tcPr>
          <w:p w14:paraId="264881B6" w14:textId="77777777" w:rsidR="00E95742" w:rsidRPr="00CE7F11" w:rsidRDefault="00E95742" w:rsidP="00E95742">
            <w:pPr>
              <w:rPr>
                <w:rFonts w:cs="Arial"/>
                <w:color w:val="000000"/>
                <w:szCs w:val="20"/>
              </w:rPr>
            </w:pPr>
            <w:r w:rsidRPr="00CE7F11">
              <w:rPr>
                <w:rFonts w:cs="Arial"/>
                <w:color w:val="000000"/>
                <w:szCs w:val="20"/>
              </w:rPr>
              <w:t>D-</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46A4DC23" w14:textId="36C90E24" w:rsidR="00E95742" w:rsidRPr="00CE7F11" w:rsidRDefault="00E95742" w:rsidP="00CE7F11">
            <w:pPr>
              <w:jc w:val="center"/>
              <w:rPr>
                <w:rFonts w:cs="Arial"/>
                <w:color w:val="000000"/>
                <w:szCs w:val="20"/>
              </w:rPr>
            </w:pPr>
            <w:r w:rsidRPr="00CE7F11">
              <w:rPr>
                <w:rFonts w:cs="Arial"/>
                <w:color w:val="000000"/>
                <w:szCs w:val="20"/>
              </w:rPr>
              <w:t>6</w:t>
            </w:r>
            <w:r w:rsidR="001C4700" w:rsidRPr="00CE7F11">
              <w:rPr>
                <w:rFonts w:cs="Arial"/>
                <w:color w:val="000000"/>
                <w:szCs w:val="20"/>
              </w:rPr>
              <w:t>0</w:t>
            </w:r>
            <w:r w:rsidR="00C235B3">
              <w:rPr>
                <w:rFonts w:cs="Arial"/>
                <w:color w:val="000000"/>
                <w:szCs w:val="20"/>
              </w:rPr>
              <w:t>–</w:t>
            </w:r>
            <w:r w:rsidR="001C4700" w:rsidRPr="00CE7F11">
              <w:rPr>
                <w:rFonts w:cs="Arial"/>
                <w:color w:val="000000"/>
                <w:szCs w:val="20"/>
              </w:rPr>
              <w:t>62</w:t>
            </w:r>
          </w:p>
        </w:tc>
      </w:tr>
      <w:tr w:rsidR="00E95742" w:rsidRPr="00E95742" w14:paraId="68BCEA3F" w14:textId="77777777" w:rsidTr="00E95742">
        <w:trPr>
          <w:trHeight w:val="300"/>
        </w:trPr>
        <w:tc>
          <w:tcPr>
            <w:tcW w:w="960" w:type="dxa"/>
            <w:tcBorders>
              <w:top w:val="nil"/>
              <w:left w:val="single" w:sz="4" w:space="0" w:color="000000"/>
              <w:bottom w:val="single" w:sz="4" w:space="0" w:color="000000"/>
              <w:right w:val="single" w:sz="8" w:space="0" w:color="auto"/>
            </w:tcBorders>
            <w:shd w:val="clear" w:color="auto" w:fill="auto"/>
            <w:vAlign w:val="center"/>
            <w:hideMark/>
          </w:tcPr>
          <w:p w14:paraId="7371DE20" w14:textId="77777777" w:rsidR="00E95742" w:rsidRPr="00CE7F11" w:rsidRDefault="00E95742" w:rsidP="00E95742">
            <w:pPr>
              <w:rPr>
                <w:rFonts w:cs="Arial"/>
                <w:color w:val="000000"/>
                <w:szCs w:val="20"/>
              </w:rPr>
            </w:pPr>
            <w:r w:rsidRPr="00CE7F11">
              <w:rPr>
                <w:rFonts w:cs="Arial"/>
                <w:color w:val="000000"/>
                <w:szCs w:val="20"/>
              </w:rPr>
              <w:t>F</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72635B92" w14:textId="463CE27D" w:rsidR="00E95742" w:rsidRPr="00CE7F11" w:rsidRDefault="001C4700" w:rsidP="00CE7F11">
            <w:pPr>
              <w:jc w:val="center"/>
              <w:rPr>
                <w:rFonts w:cs="Arial"/>
                <w:color w:val="000000"/>
                <w:szCs w:val="20"/>
              </w:rPr>
            </w:pPr>
            <w:r w:rsidRPr="00CE7F11">
              <w:rPr>
                <w:rFonts w:cs="Arial"/>
                <w:color w:val="000000"/>
                <w:szCs w:val="20"/>
              </w:rPr>
              <w:t>59</w:t>
            </w:r>
          </w:p>
        </w:tc>
      </w:tr>
    </w:tbl>
    <w:p w14:paraId="3273569E" w14:textId="77777777" w:rsidR="00B87C25" w:rsidRDefault="00B87C25" w:rsidP="00B87C25">
      <w:pPr>
        <w:pStyle w:val="APACitation"/>
        <w:ind w:left="0" w:firstLine="0"/>
      </w:pPr>
    </w:p>
    <w:p w14:paraId="0DCEBC2D" w14:textId="77777777" w:rsidR="002522B3" w:rsidRDefault="4948C66D" w:rsidP="002522B3">
      <w:pPr>
        <w:pStyle w:val="Heading1"/>
      </w:pPr>
      <w:r>
        <w:t>Course Schedule</w:t>
      </w:r>
    </w:p>
    <w:p w14:paraId="4F15B67B"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52C1BACC" w14:textId="77777777" w:rsidTr="4948C66D">
        <w:tc>
          <w:tcPr>
            <w:tcW w:w="1086" w:type="pct"/>
            <w:shd w:val="clear" w:color="auto" w:fill="BF2C37"/>
            <w:vAlign w:val="center"/>
          </w:tcPr>
          <w:p w14:paraId="0F066600"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0383D543"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739914D9"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DF88624" w14:textId="77777777" w:rsidTr="4948C66D">
        <w:tc>
          <w:tcPr>
            <w:tcW w:w="1086" w:type="pct"/>
            <w:vAlign w:val="center"/>
          </w:tcPr>
          <w:p w14:paraId="6D28089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3DE5296"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7313142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360A1D4" w14:textId="77777777" w:rsidTr="4948C66D">
        <w:tc>
          <w:tcPr>
            <w:tcW w:w="1086" w:type="pct"/>
            <w:shd w:val="clear" w:color="auto" w:fill="D8D9DA"/>
            <w:vAlign w:val="center"/>
          </w:tcPr>
          <w:p w14:paraId="023EDDA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40C95F6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EAEB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F1A9BA7" w14:textId="77777777" w:rsidTr="4948C66D">
        <w:tc>
          <w:tcPr>
            <w:tcW w:w="1086" w:type="pct"/>
            <w:vAlign w:val="center"/>
          </w:tcPr>
          <w:p w14:paraId="1D2D209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78A1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E8929E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3979987" w14:textId="77777777" w:rsidTr="4948C66D">
        <w:tc>
          <w:tcPr>
            <w:tcW w:w="1086" w:type="pct"/>
            <w:shd w:val="clear" w:color="auto" w:fill="D8D9DA"/>
            <w:vAlign w:val="center"/>
          </w:tcPr>
          <w:p w14:paraId="2AD229BD"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B9809D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2BEFA5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C6C7E32" w14:textId="77777777" w:rsidTr="4948C66D">
        <w:tc>
          <w:tcPr>
            <w:tcW w:w="1086" w:type="pct"/>
            <w:vAlign w:val="center"/>
          </w:tcPr>
          <w:p w14:paraId="09E99E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627228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085E9F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7392EA2" w14:textId="77777777" w:rsidTr="4948C66D">
        <w:tc>
          <w:tcPr>
            <w:tcW w:w="1086" w:type="pct"/>
            <w:shd w:val="clear" w:color="auto" w:fill="D8D9DA"/>
            <w:vAlign w:val="center"/>
          </w:tcPr>
          <w:p w14:paraId="29320E1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005479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3C427D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C0FE5BA" w14:textId="77777777" w:rsidTr="4948C66D">
        <w:tc>
          <w:tcPr>
            <w:tcW w:w="1086" w:type="pct"/>
            <w:vAlign w:val="center"/>
          </w:tcPr>
          <w:p w14:paraId="47BEE8A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1F0F6F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43E109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78ECCBC3"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F51E4B6" w14:textId="77777777" w:rsidR="00625B51" w:rsidRPr="00D15A2E" w:rsidRDefault="4948C66D" w:rsidP="4948C66D">
      <w:pPr>
        <w:pStyle w:val="Heading1"/>
        <w:rPr>
          <w:color w:val="9C2C2A" w:themeColor="accent1"/>
        </w:rPr>
      </w:pPr>
      <w:r>
        <w:lastRenderedPageBreak/>
        <w:t>Weekly Learning Modules</w:t>
      </w:r>
    </w:p>
    <w:p w14:paraId="73BFF11B"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5CFE4164"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25919498" w14:textId="5A3051EB"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8E5D0D">
              <w:rPr>
                <w:b/>
                <w:bCs/>
                <w:color w:val="FFFFFF" w:themeColor="background1"/>
                <w:sz w:val="22"/>
                <w:szCs w:val="22"/>
              </w:rPr>
              <w:t xml:space="preserve">Health Information Characteristics </w:t>
            </w:r>
            <w:r w:rsidR="001536C8">
              <w:rPr>
                <w:b/>
                <w:bCs/>
                <w:color w:val="FFFFFF" w:themeColor="background1"/>
                <w:sz w:val="22"/>
                <w:szCs w:val="22"/>
              </w:rPr>
              <w:t>and</w:t>
            </w:r>
            <w:r w:rsidR="008E5D0D">
              <w:rPr>
                <w:b/>
                <w:bCs/>
                <w:color w:val="FFFFFF" w:themeColor="background1"/>
                <w:sz w:val="22"/>
                <w:szCs w:val="22"/>
              </w:rPr>
              <w:t xml:space="preserve"> Data Quality</w:t>
            </w:r>
          </w:p>
        </w:tc>
      </w:tr>
      <w:tr w:rsidR="00A534FA" w:rsidRPr="00842155" w14:paraId="4390CC60"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211F7FAF"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507214B2"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4343C" w:rsidRPr="00842155" w14:paraId="0CFCCD31" w14:textId="77777777" w:rsidTr="002564AF">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24FD654E" w14:textId="77777777" w:rsidR="00E4343C" w:rsidRPr="00842155" w:rsidRDefault="00A53F3C" w:rsidP="00E4343C">
            <w:pPr>
              <w:pStyle w:val="ObjectiveBullet"/>
              <w:numPr>
                <w:ilvl w:val="1"/>
                <w:numId w:val="6"/>
              </w:numPr>
              <w:tabs>
                <w:tab w:val="clear" w:pos="0"/>
              </w:tabs>
            </w:pPr>
            <w:r w:rsidRPr="0033589A">
              <w:t>Discuss the most significant influences shaping the health care information technology landscape.</w:t>
            </w:r>
          </w:p>
        </w:tc>
        <w:tc>
          <w:tcPr>
            <w:tcW w:w="2880" w:type="dxa"/>
            <w:gridSpan w:val="2"/>
            <w:tcBorders>
              <w:top w:val="single" w:sz="4" w:space="0" w:color="auto"/>
              <w:left w:val="single" w:sz="4" w:space="0" w:color="auto"/>
              <w:bottom w:val="nil"/>
              <w:right w:val="single" w:sz="4" w:space="0" w:color="auto"/>
            </w:tcBorders>
          </w:tcPr>
          <w:p w14:paraId="2824206D" w14:textId="77777777" w:rsidR="00E4343C" w:rsidRPr="00842155" w:rsidRDefault="00E4343C" w:rsidP="00E4343C">
            <w:pPr>
              <w:tabs>
                <w:tab w:val="left" w:pos="0"/>
                <w:tab w:val="left" w:pos="3720"/>
              </w:tabs>
              <w:outlineLvl w:val="0"/>
              <w:rPr>
                <w:rFonts w:cs="Arial"/>
                <w:szCs w:val="20"/>
              </w:rPr>
            </w:pPr>
            <w:r>
              <w:rPr>
                <w:rFonts w:cs="Arial"/>
                <w:szCs w:val="20"/>
              </w:rPr>
              <w:t>CLO1</w:t>
            </w:r>
          </w:p>
        </w:tc>
      </w:tr>
      <w:tr w:rsidR="00E4343C" w:rsidRPr="00842155" w14:paraId="6F8B62B4" w14:textId="77777777" w:rsidTr="002564A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958913D" w14:textId="77777777" w:rsidR="00E4343C" w:rsidRPr="00842155" w:rsidRDefault="00BA216E" w:rsidP="00E4343C">
            <w:pPr>
              <w:pStyle w:val="ObjectiveBullet"/>
              <w:numPr>
                <w:ilvl w:val="1"/>
                <w:numId w:val="6"/>
              </w:numPr>
            </w:pPr>
            <w:r w:rsidRPr="0033589A">
              <w:t>Examine the composition of the health care information technology industry.</w:t>
            </w:r>
          </w:p>
        </w:tc>
        <w:tc>
          <w:tcPr>
            <w:tcW w:w="2880" w:type="dxa"/>
            <w:gridSpan w:val="2"/>
            <w:tcBorders>
              <w:top w:val="nil"/>
              <w:left w:val="single" w:sz="4" w:space="0" w:color="auto"/>
              <w:bottom w:val="nil"/>
              <w:right w:val="single" w:sz="4" w:space="0" w:color="auto"/>
            </w:tcBorders>
          </w:tcPr>
          <w:p w14:paraId="35C8B318" w14:textId="77777777" w:rsidR="00E4343C" w:rsidRPr="00842155" w:rsidRDefault="00E4343C" w:rsidP="00E4343C">
            <w:pPr>
              <w:tabs>
                <w:tab w:val="left" w:pos="0"/>
                <w:tab w:val="left" w:pos="3720"/>
              </w:tabs>
              <w:outlineLvl w:val="0"/>
              <w:rPr>
                <w:rFonts w:cs="Arial"/>
                <w:szCs w:val="20"/>
              </w:rPr>
            </w:pPr>
            <w:r>
              <w:rPr>
                <w:rFonts w:cs="Arial"/>
                <w:szCs w:val="20"/>
              </w:rPr>
              <w:t>CLO1</w:t>
            </w:r>
          </w:p>
        </w:tc>
      </w:tr>
      <w:tr w:rsidR="00E4343C" w:rsidRPr="00842155" w14:paraId="71D2A56B" w14:textId="77777777" w:rsidTr="002564AF">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51567C11" w14:textId="77777777" w:rsidR="00E4343C" w:rsidRPr="00842155" w:rsidRDefault="00A502E3" w:rsidP="00E4343C">
            <w:pPr>
              <w:pStyle w:val="ObjectiveBullet"/>
              <w:numPr>
                <w:ilvl w:val="1"/>
                <w:numId w:val="6"/>
              </w:numPr>
            </w:pPr>
            <w:r w:rsidRPr="0033589A">
              <w:t>Discuss</w:t>
            </w:r>
            <w:r w:rsidR="0041279F" w:rsidRPr="0033589A">
              <w:t xml:space="preserve"> common issues related to health care data quality</w:t>
            </w:r>
            <w:r w:rsidR="00482F21" w:rsidRPr="0033589A">
              <w:t>.</w:t>
            </w:r>
          </w:p>
        </w:tc>
        <w:tc>
          <w:tcPr>
            <w:tcW w:w="2880" w:type="dxa"/>
            <w:gridSpan w:val="2"/>
            <w:tcBorders>
              <w:top w:val="nil"/>
              <w:left w:val="single" w:sz="4" w:space="0" w:color="auto"/>
              <w:bottom w:val="single" w:sz="4" w:space="0" w:color="auto"/>
              <w:right w:val="single" w:sz="4" w:space="0" w:color="auto"/>
            </w:tcBorders>
          </w:tcPr>
          <w:p w14:paraId="7DE26892" w14:textId="77777777" w:rsidR="00E4343C" w:rsidRPr="00842155" w:rsidRDefault="00E4343C" w:rsidP="00E4343C">
            <w:pPr>
              <w:tabs>
                <w:tab w:val="left" w:pos="0"/>
                <w:tab w:val="left" w:pos="3720"/>
              </w:tabs>
              <w:outlineLvl w:val="0"/>
              <w:rPr>
                <w:rFonts w:cs="Arial"/>
                <w:szCs w:val="20"/>
              </w:rPr>
            </w:pPr>
            <w:r>
              <w:rPr>
                <w:rFonts w:cs="Arial"/>
                <w:szCs w:val="20"/>
              </w:rPr>
              <w:t>CLO1</w:t>
            </w:r>
          </w:p>
        </w:tc>
      </w:tr>
      <w:tr w:rsidR="00E4343C" w:rsidRPr="00842155" w14:paraId="4EBD2760"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920E7CB" w14:textId="77777777" w:rsidR="00E4343C" w:rsidRDefault="00E4343C" w:rsidP="00E4343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E691C34" w14:textId="77777777" w:rsidR="00E4343C" w:rsidRPr="005B10FE" w:rsidRDefault="00E4343C" w:rsidP="00E4343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616BDF57" w14:textId="77777777" w:rsidR="00E4343C" w:rsidRPr="005B10FE" w:rsidRDefault="00E4343C" w:rsidP="00E4343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263EE64" w14:textId="77777777" w:rsidR="00E4343C" w:rsidRPr="005B10FE" w:rsidRDefault="00E4343C" w:rsidP="00E4343C">
            <w:pPr>
              <w:tabs>
                <w:tab w:val="left" w:pos="0"/>
                <w:tab w:val="left" w:pos="3720"/>
              </w:tabs>
              <w:outlineLvl w:val="0"/>
              <w:rPr>
                <w:rFonts w:eastAsia="Arial" w:cs="Arial"/>
                <w:b/>
                <w:bCs/>
                <w:i/>
                <w:iCs/>
              </w:rPr>
            </w:pPr>
            <w:r w:rsidRPr="4948C66D">
              <w:rPr>
                <w:rFonts w:eastAsia="Arial" w:cs="Arial"/>
                <w:b/>
                <w:bCs/>
                <w:i/>
                <w:iCs/>
              </w:rPr>
              <w:t>AIE</w:t>
            </w:r>
          </w:p>
        </w:tc>
      </w:tr>
      <w:tr w:rsidR="00E4343C" w:rsidRPr="007F339F" w14:paraId="1441D5BE" w14:textId="77777777" w:rsidTr="00B9251A">
        <w:trPr>
          <w:trHeight w:val="118"/>
        </w:trPr>
        <w:tc>
          <w:tcPr>
            <w:tcW w:w="10170" w:type="dxa"/>
            <w:gridSpan w:val="2"/>
            <w:tcMar>
              <w:top w:w="115" w:type="dxa"/>
              <w:left w:w="115" w:type="dxa"/>
              <w:bottom w:w="115" w:type="dxa"/>
              <w:right w:w="115" w:type="dxa"/>
            </w:tcMar>
          </w:tcPr>
          <w:p w14:paraId="499C7ECB" w14:textId="77777777" w:rsidR="00F246A5" w:rsidRDefault="00F246A5" w:rsidP="00E4343C">
            <w:pPr>
              <w:pStyle w:val="AssignmentsLevel1"/>
              <w:rPr>
                <w:b/>
              </w:rPr>
            </w:pPr>
            <w:r>
              <w:rPr>
                <w:b/>
              </w:rPr>
              <w:t>Chapter Readings a PowerPoints</w:t>
            </w:r>
          </w:p>
          <w:p w14:paraId="13B91853" w14:textId="77777777" w:rsidR="00F246A5" w:rsidRDefault="00F246A5" w:rsidP="00E4343C">
            <w:pPr>
              <w:pStyle w:val="AssignmentsLevel1"/>
              <w:rPr>
                <w:b/>
              </w:rPr>
            </w:pPr>
          </w:p>
          <w:p w14:paraId="3EE6F52E" w14:textId="593AF414" w:rsidR="00F246A5" w:rsidRDefault="00E4343C" w:rsidP="00E4343C">
            <w:pPr>
              <w:pStyle w:val="AssignmentsLevel1"/>
            </w:pPr>
            <w:r w:rsidRPr="009947DF">
              <w:rPr>
                <w:b/>
              </w:rPr>
              <w:t xml:space="preserve">Read </w:t>
            </w:r>
            <w:r w:rsidRPr="009947DF">
              <w:t>Ch. 1</w:t>
            </w:r>
            <w:r w:rsidR="003C0B7E">
              <w:t xml:space="preserve"> &amp; </w:t>
            </w:r>
            <w:r w:rsidRPr="009947DF">
              <w:t>2</w:t>
            </w:r>
            <w:r w:rsidR="003C0B7E">
              <w:t xml:space="preserve"> and</w:t>
            </w:r>
            <w:r w:rsidR="00A53F3C" w:rsidRPr="009947DF">
              <w:t xml:space="preserve"> </w:t>
            </w:r>
            <w:r w:rsidRPr="009947DF">
              <w:t xml:space="preserve">Appendix A (pp. </w:t>
            </w:r>
            <w:r w:rsidR="00A53F3C" w:rsidRPr="009947DF">
              <w:t>525</w:t>
            </w:r>
            <w:r w:rsidR="003C0B7E">
              <w:t>–</w:t>
            </w:r>
            <w:r w:rsidR="00A53F3C" w:rsidRPr="009947DF">
              <w:t>537</w:t>
            </w:r>
            <w:r w:rsidRPr="009947DF">
              <w:t xml:space="preserve">) of </w:t>
            </w:r>
            <w:r w:rsidRPr="009947DF">
              <w:rPr>
                <w:i/>
              </w:rPr>
              <w:t>Health Care Information Systems</w:t>
            </w:r>
            <w:r w:rsidRPr="009947DF">
              <w:t xml:space="preserve">.    </w:t>
            </w:r>
          </w:p>
          <w:p w14:paraId="3D58B50F" w14:textId="77777777" w:rsidR="00F246A5" w:rsidRDefault="00F246A5" w:rsidP="00E4343C">
            <w:pPr>
              <w:pStyle w:val="AssignmentsLevel1"/>
            </w:pPr>
          </w:p>
          <w:p w14:paraId="0F26E801" w14:textId="17EE28EE" w:rsidR="00F246A5" w:rsidRDefault="00F246A5" w:rsidP="00F246A5">
            <w:pPr>
              <w:rPr>
                <w:rFonts w:cs="Arial"/>
                <w:b/>
                <w:szCs w:val="20"/>
              </w:rPr>
            </w:pPr>
            <w:r>
              <w:rPr>
                <w:rFonts w:cs="Arial"/>
                <w:b/>
                <w:szCs w:val="20"/>
              </w:rPr>
              <w:t xml:space="preserve">Review </w:t>
            </w:r>
            <w:r w:rsidRPr="008404E4">
              <w:rPr>
                <w:rFonts w:cs="Arial"/>
                <w:szCs w:val="20"/>
              </w:rPr>
              <w:t>the following PowerPoint</w:t>
            </w:r>
            <w:r w:rsidR="003C0B7E">
              <w:rPr>
                <w:rFonts w:cs="Arial"/>
                <w:szCs w:val="20"/>
              </w:rPr>
              <w:t xml:space="preserve"> presentation</w:t>
            </w:r>
            <w:r w:rsidRPr="008404E4">
              <w:rPr>
                <w:rFonts w:cs="Arial"/>
                <w:szCs w:val="20"/>
              </w:rPr>
              <w:t>s</w:t>
            </w:r>
            <w:r>
              <w:rPr>
                <w:rFonts w:cs="Arial"/>
                <w:b/>
                <w:szCs w:val="20"/>
              </w:rPr>
              <w:t>:</w:t>
            </w:r>
          </w:p>
          <w:p w14:paraId="629F22E3" w14:textId="77777777" w:rsidR="00F246A5" w:rsidRDefault="00F246A5" w:rsidP="00F246A5">
            <w:pPr>
              <w:rPr>
                <w:rFonts w:cs="Arial"/>
                <w:b/>
                <w:szCs w:val="20"/>
              </w:rPr>
            </w:pPr>
          </w:p>
          <w:p w14:paraId="0E0A44F8" w14:textId="77777777" w:rsidR="00F246A5" w:rsidRDefault="00F246A5" w:rsidP="00F246A5">
            <w:pPr>
              <w:pStyle w:val="AssignmentsLevel2"/>
            </w:pPr>
            <w:r w:rsidRPr="002D54F4">
              <w:t>Chapter 1</w:t>
            </w:r>
          </w:p>
          <w:p w14:paraId="3B04A427" w14:textId="77777777" w:rsidR="00E4343C" w:rsidRPr="009947DF" w:rsidRDefault="00F246A5" w:rsidP="00F246A5">
            <w:pPr>
              <w:pStyle w:val="AssignmentsLevel2"/>
            </w:pPr>
            <w:r w:rsidRPr="002D54F4">
              <w:t>Chapter 2</w:t>
            </w:r>
            <w:r w:rsidR="00E4343C" w:rsidRPr="009947DF">
              <w:t xml:space="preserve">                                                                                </w:t>
            </w:r>
          </w:p>
        </w:tc>
        <w:tc>
          <w:tcPr>
            <w:tcW w:w="1440" w:type="dxa"/>
            <w:tcBorders>
              <w:bottom w:val="single" w:sz="4" w:space="0" w:color="000000" w:themeColor="text1"/>
            </w:tcBorders>
          </w:tcPr>
          <w:p w14:paraId="3C1A3FA3" w14:textId="77777777" w:rsidR="00E4343C" w:rsidRPr="009F6FAF" w:rsidRDefault="00E4343C" w:rsidP="00E4343C">
            <w:pPr>
              <w:rPr>
                <w:rFonts w:eastAsia="Arial" w:cs="Arial"/>
              </w:rPr>
            </w:pPr>
            <w:r>
              <w:rPr>
                <w:rFonts w:cs="Arial"/>
                <w:szCs w:val="20"/>
              </w:rPr>
              <w:t>1.1, 1.2, 1.3</w:t>
            </w:r>
          </w:p>
        </w:tc>
        <w:tc>
          <w:tcPr>
            <w:tcW w:w="1440" w:type="dxa"/>
            <w:tcBorders>
              <w:bottom w:val="single" w:sz="4" w:space="0" w:color="000000" w:themeColor="text1"/>
            </w:tcBorders>
          </w:tcPr>
          <w:p w14:paraId="56083764" w14:textId="77777777" w:rsidR="00E4343C" w:rsidRPr="009F6FAF" w:rsidRDefault="00F246A5" w:rsidP="00E4343C">
            <w:pPr>
              <w:rPr>
                <w:rFonts w:eastAsia="Arial" w:cs="Arial"/>
              </w:rPr>
            </w:pPr>
            <w:r w:rsidRPr="00344B0D">
              <w:rPr>
                <w:rFonts w:cs="Arial"/>
                <w:szCs w:val="20"/>
              </w:rPr>
              <w:t xml:space="preserve">Lecture Activity = </w:t>
            </w:r>
            <w:r w:rsidRPr="00A1711B">
              <w:rPr>
                <w:rFonts w:cs="Arial"/>
                <w:b/>
                <w:szCs w:val="20"/>
              </w:rPr>
              <w:t>1</w:t>
            </w:r>
            <w:r>
              <w:rPr>
                <w:rFonts w:cs="Arial"/>
                <w:b/>
                <w:szCs w:val="20"/>
              </w:rPr>
              <w:t>hr</w:t>
            </w:r>
          </w:p>
        </w:tc>
      </w:tr>
      <w:tr w:rsidR="003521E7" w:rsidRPr="007F339F" w14:paraId="66EEA750" w14:textId="77777777" w:rsidTr="008404E4">
        <w:tc>
          <w:tcPr>
            <w:tcW w:w="10170" w:type="dxa"/>
            <w:gridSpan w:val="2"/>
            <w:tcMar>
              <w:top w:w="115" w:type="dxa"/>
              <w:left w:w="115" w:type="dxa"/>
              <w:bottom w:w="115" w:type="dxa"/>
              <w:right w:w="115" w:type="dxa"/>
            </w:tcMar>
          </w:tcPr>
          <w:p w14:paraId="3CB18868" w14:textId="77777777" w:rsidR="003521E7" w:rsidRPr="00344B0D" w:rsidRDefault="003521E7" w:rsidP="003521E7">
            <w:pPr>
              <w:rPr>
                <w:rFonts w:cs="Arial"/>
                <w:b/>
                <w:szCs w:val="20"/>
              </w:rPr>
            </w:pPr>
            <w:r w:rsidRPr="00344B0D">
              <w:rPr>
                <w:rFonts w:cs="Arial"/>
                <w:b/>
                <w:szCs w:val="20"/>
              </w:rPr>
              <w:t>Week 1 Matching Exercise</w:t>
            </w:r>
          </w:p>
          <w:p w14:paraId="01CAC1F8" w14:textId="77777777" w:rsidR="003521E7" w:rsidRPr="00344B0D" w:rsidRDefault="003521E7" w:rsidP="003521E7">
            <w:pPr>
              <w:rPr>
                <w:rFonts w:cs="Arial"/>
                <w:b/>
                <w:szCs w:val="20"/>
              </w:rPr>
            </w:pPr>
          </w:p>
          <w:p w14:paraId="5A8005CF" w14:textId="12048859" w:rsidR="003521E7" w:rsidRPr="00344B0D" w:rsidRDefault="003521E7" w:rsidP="003521E7">
            <w:pPr>
              <w:rPr>
                <w:rFonts w:eastAsia="Arial" w:cs="Arial"/>
              </w:rPr>
            </w:pPr>
            <w:r w:rsidRPr="00344B0D">
              <w:rPr>
                <w:rFonts w:cs="Arial"/>
                <w:b/>
                <w:szCs w:val="20"/>
              </w:rPr>
              <w:t xml:space="preserve">Complete </w:t>
            </w:r>
            <w:r w:rsidRPr="00344B0D">
              <w:rPr>
                <w:rFonts w:cs="Arial"/>
                <w:szCs w:val="20"/>
              </w:rPr>
              <w:t xml:space="preserve">the </w:t>
            </w:r>
            <w:hyperlink r:id="rId17" w:history="1">
              <w:r w:rsidRPr="00466E4C">
                <w:rPr>
                  <w:rStyle w:val="Hyperlink"/>
                  <w:rFonts w:cs="Arial"/>
                  <w:szCs w:val="20"/>
                </w:rPr>
                <w:t>Week 1 Matching Exercise</w:t>
              </w:r>
            </w:hyperlink>
            <w:r w:rsidRPr="00344B0D">
              <w:rPr>
                <w:rFonts w:cs="Arial"/>
                <w:szCs w:val="20"/>
              </w:rPr>
              <w:t xml:space="preserve">. This exercise will help you pass the test this week. </w:t>
            </w:r>
          </w:p>
        </w:tc>
        <w:tc>
          <w:tcPr>
            <w:tcW w:w="1440" w:type="dxa"/>
          </w:tcPr>
          <w:p w14:paraId="7C6BB150" w14:textId="77777777" w:rsidR="003521E7" w:rsidRPr="00344B0D" w:rsidRDefault="003521E7" w:rsidP="003521E7">
            <w:pPr>
              <w:rPr>
                <w:rFonts w:cs="Arial"/>
                <w:szCs w:val="20"/>
              </w:rPr>
            </w:pPr>
            <w:r w:rsidRPr="00344B0D">
              <w:rPr>
                <w:rFonts w:cs="Arial"/>
                <w:szCs w:val="20"/>
              </w:rPr>
              <w:t>1.1, 1.2, 1.3</w:t>
            </w:r>
          </w:p>
        </w:tc>
        <w:tc>
          <w:tcPr>
            <w:tcW w:w="1440" w:type="dxa"/>
          </w:tcPr>
          <w:p w14:paraId="4A7E361C" w14:textId="77777777" w:rsidR="003521E7" w:rsidRPr="00344B0D" w:rsidRDefault="003521E7" w:rsidP="003521E7">
            <w:pPr>
              <w:rPr>
                <w:rFonts w:cs="Arial"/>
                <w:szCs w:val="20"/>
              </w:rPr>
            </w:pPr>
            <w:r w:rsidRPr="00344B0D">
              <w:rPr>
                <w:rFonts w:cs="Arial"/>
                <w:szCs w:val="20"/>
              </w:rPr>
              <w:t xml:space="preserve">Lecture Activity = </w:t>
            </w:r>
            <w:r w:rsidRPr="00A1711B">
              <w:rPr>
                <w:rFonts w:cs="Arial"/>
                <w:b/>
                <w:szCs w:val="20"/>
              </w:rPr>
              <w:t>1</w:t>
            </w:r>
            <w:r w:rsidR="00EE57D2">
              <w:rPr>
                <w:rFonts w:cs="Arial"/>
                <w:b/>
                <w:szCs w:val="20"/>
              </w:rPr>
              <w:t>hr</w:t>
            </w:r>
          </w:p>
        </w:tc>
      </w:tr>
      <w:tr w:rsidR="00A935A6" w:rsidRPr="00842155" w14:paraId="7E188F0A" w14:textId="77777777" w:rsidTr="002D54F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C958B6A" w14:textId="77777777" w:rsidR="00A935A6" w:rsidRDefault="00A935A6" w:rsidP="002D54F4">
            <w:pPr>
              <w:tabs>
                <w:tab w:val="left" w:pos="0"/>
                <w:tab w:val="left" w:pos="3720"/>
              </w:tabs>
              <w:outlineLvl w:val="0"/>
              <w:rPr>
                <w:rFonts w:eastAsia="Arial" w:cs="Arial"/>
                <w:i/>
                <w:iCs/>
              </w:rPr>
            </w:pPr>
            <w:r w:rsidRPr="4948C66D">
              <w:rPr>
                <w:rFonts w:eastAsia="Arial" w:cs="Arial"/>
                <w:b/>
                <w:bCs/>
                <w:i/>
                <w:iCs/>
                <w:sz w:val="22"/>
                <w:szCs w:val="22"/>
              </w:rPr>
              <w:t>Graded Assignments</w:t>
            </w:r>
          </w:p>
          <w:p w14:paraId="40125C2A" w14:textId="77777777" w:rsidR="00A935A6" w:rsidRPr="005B10FE" w:rsidRDefault="00A935A6" w:rsidP="002D54F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669E70" w14:textId="77777777" w:rsidR="00A935A6" w:rsidRPr="005B10FE" w:rsidRDefault="00A935A6" w:rsidP="002D54F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AD8E6BC" w14:textId="77777777" w:rsidR="00A935A6" w:rsidRPr="005B10FE" w:rsidRDefault="00A935A6" w:rsidP="002D54F4">
            <w:pPr>
              <w:tabs>
                <w:tab w:val="left" w:pos="0"/>
                <w:tab w:val="left" w:pos="3720"/>
              </w:tabs>
              <w:outlineLvl w:val="0"/>
              <w:rPr>
                <w:rFonts w:eastAsia="Arial" w:cs="Arial"/>
                <w:b/>
                <w:bCs/>
                <w:i/>
                <w:iCs/>
              </w:rPr>
            </w:pPr>
            <w:r w:rsidRPr="4948C66D">
              <w:rPr>
                <w:rFonts w:eastAsia="Arial" w:cs="Arial"/>
                <w:b/>
                <w:bCs/>
                <w:i/>
                <w:iCs/>
              </w:rPr>
              <w:t>AIE</w:t>
            </w:r>
          </w:p>
        </w:tc>
      </w:tr>
      <w:tr w:rsidR="00A935A6" w:rsidRPr="007F339F" w14:paraId="6479939A" w14:textId="77777777" w:rsidTr="002D54F4">
        <w:tc>
          <w:tcPr>
            <w:tcW w:w="10170" w:type="dxa"/>
            <w:gridSpan w:val="2"/>
            <w:tcBorders>
              <w:top w:val="single" w:sz="4" w:space="0" w:color="000000" w:themeColor="text1"/>
              <w:bottom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0F345D2F" w14:textId="77777777" w:rsidR="00A935A6" w:rsidRDefault="00A935A6" w:rsidP="002D54F4">
            <w:pPr>
              <w:tabs>
                <w:tab w:val="left" w:pos="2329"/>
              </w:tabs>
              <w:rPr>
                <w:rFonts w:cs="Arial"/>
                <w:b/>
                <w:szCs w:val="20"/>
              </w:rPr>
            </w:pPr>
            <w:r>
              <w:rPr>
                <w:rFonts w:cs="Arial"/>
                <w:b/>
                <w:szCs w:val="20"/>
              </w:rPr>
              <w:t xml:space="preserve">DQ 1.1: Affordable Care Act (ACA) and The Mercy Mission </w:t>
            </w:r>
          </w:p>
          <w:p w14:paraId="66E792F0" w14:textId="77777777" w:rsidR="00A935A6" w:rsidRDefault="00A935A6" w:rsidP="002D54F4">
            <w:pPr>
              <w:tabs>
                <w:tab w:val="left" w:pos="2329"/>
              </w:tabs>
              <w:rPr>
                <w:rFonts w:cs="Arial"/>
                <w:b/>
                <w:szCs w:val="20"/>
              </w:rPr>
            </w:pPr>
          </w:p>
          <w:p w14:paraId="5CFCEA3C" w14:textId="77777777" w:rsidR="00A935A6" w:rsidRPr="00B9251A" w:rsidRDefault="00A935A6" w:rsidP="00B9251A">
            <w:pPr>
              <w:tabs>
                <w:tab w:val="left" w:pos="2329"/>
              </w:tabs>
              <w:rPr>
                <w:rFonts w:cs="Arial"/>
                <w:b/>
                <w:szCs w:val="20"/>
              </w:rPr>
            </w:pPr>
            <w:r>
              <w:rPr>
                <w:rFonts w:cs="Arial"/>
                <w:b/>
                <w:szCs w:val="20"/>
              </w:rPr>
              <w:t xml:space="preserve">Review </w:t>
            </w:r>
            <w:r w:rsidR="00B9251A">
              <w:rPr>
                <w:rFonts w:cs="Arial"/>
                <w:szCs w:val="20"/>
              </w:rPr>
              <w:t xml:space="preserve">the </w:t>
            </w:r>
            <w:hyperlink r:id="rId18" w:history="1">
              <w:r w:rsidRPr="0000705B">
                <w:rPr>
                  <w:rStyle w:val="Hyperlink"/>
                </w:rPr>
                <w:t>Sisters of Mercy Mission &amp; Values</w:t>
              </w:r>
            </w:hyperlink>
            <w:r w:rsidR="00B9251A" w:rsidRPr="00C75A04">
              <w:rPr>
                <w:rStyle w:val="Hyperlink"/>
                <w:color w:val="auto"/>
                <w:u w:val="none"/>
              </w:rPr>
              <w:t>.</w:t>
            </w:r>
          </w:p>
          <w:p w14:paraId="6DB2F2F6" w14:textId="77777777" w:rsidR="00A935A6" w:rsidRDefault="00A935A6" w:rsidP="002D54F4">
            <w:pPr>
              <w:tabs>
                <w:tab w:val="left" w:pos="2329"/>
              </w:tabs>
            </w:pPr>
          </w:p>
          <w:p w14:paraId="051FA82E" w14:textId="77777777" w:rsidR="00A935A6" w:rsidRPr="0070154F" w:rsidRDefault="00A935A6" w:rsidP="002D54F4">
            <w:pPr>
              <w:rPr>
                <w:rFonts w:ascii="Calibri" w:hAnsi="Calibri"/>
                <w:szCs w:val="22"/>
              </w:rPr>
            </w:pPr>
            <w:r w:rsidRPr="0070154F">
              <w:rPr>
                <w:b/>
                <w:bCs/>
              </w:rPr>
              <w:t xml:space="preserve">Respond </w:t>
            </w:r>
            <w:r w:rsidRPr="0070154F">
              <w:t>to the following question by Thursday 11:59 p.m. (EST). Provide specific examples to support your answers:</w:t>
            </w:r>
          </w:p>
          <w:p w14:paraId="2A8393E6" w14:textId="77777777" w:rsidR="00A935A6" w:rsidRDefault="00A935A6" w:rsidP="002D54F4">
            <w:pPr>
              <w:tabs>
                <w:tab w:val="left" w:pos="2329"/>
              </w:tabs>
            </w:pPr>
          </w:p>
          <w:p w14:paraId="14CDB852" w14:textId="77777777" w:rsidR="00A935A6" w:rsidRDefault="00A935A6" w:rsidP="002D54F4">
            <w:pPr>
              <w:pStyle w:val="AssignmentsLevel2"/>
              <w:rPr>
                <w:b/>
              </w:rPr>
            </w:pPr>
            <w:r>
              <w:lastRenderedPageBreak/>
              <w:t xml:space="preserve">How well does the ACA support the mission and values of the Sisters of Mercy? Use examples to explain your perspective. </w:t>
            </w:r>
          </w:p>
          <w:p w14:paraId="3324EC7E" w14:textId="77777777" w:rsidR="00A935A6" w:rsidRDefault="00A935A6" w:rsidP="002D54F4">
            <w:pPr>
              <w:rPr>
                <w:rFonts w:cs="Arial"/>
                <w:b/>
                <w:szCs w:val="20"/>
              </w:rPr>
            </w:pPr>
            <w:r>
              <w:rPr>
                <w:rFonts w:cs="Arial"/>
                <w:b/>
                <w:szCs w:val="20"/>
              </w:rPr>
              <w:t xml:space="preserve"> </w:t>
            </w:r>
          </w:p>
          <w:p w14:paraId="2A917B49" w14:textId="66633D04" w:rsidR="00A935A6" w:rsidRPr="000665EA" w:rsidRDefault="00A935A6" w:rsidP="002D54F4">
            <w:r w:rsidRPr="000665EA">
              <w:rPr>
                <w:b/>
                <w:bCs/>
              </w:rPr>
              <w:t xml:space="preserve">Post </w:t>
            </w:r>
            <w:r w:rsidRPr="000665EA">
              <w:t xml:space="preserve">constructive criticism, clarification, additional questions, or your own relevant thoughts to </w:t>
            </w:r>
            <w:r w:rsidR="003C0B7E">
              <w:t>2</w:t>
            </w:r>
            <w:r w:rsidR="003C0B7E" w:rsidRPr="000665EA">
              <w:t xml:space="preserve"> </w:t>
            </w:r>
            <w:r w:rsidRPr="000665EA">
              <w:t>of your classmates' posts by 11:59 p.m. (EST) on Sunday.</w:t>
            </w:r>
          </w:p>
        </w:tc>
        <w:tc>
          <w:tcPr>
            <w:tcW w:w="1440" w:type="dxa"/>
            <w:tcBorders>
              <w:top w:val="single" w:sz="4" w:space="0" w:color="000000" w:themeColor="text1"/>
              <w:left w:val="single" w:sz="4" w:space="0" w:color="000000" w:themeColor="text1"/>
              <w:bottom w:val="single" w:sz="4" w:space="0" w:color="auto"/>
            </w:tcBorders>
            <w:shd w:val="clear" w:color="auto" w:fill="FFFFFF" w:themeFill="background1"/>
          </w:tcPr>
          <w:p w14:paraId="2A336D5F" w14:textId="77777777" w:rsidR="00A935A6" w:rsidRPr="009F6FAF" w:rsidRDefault="00A935A6" w:rsidP="002D54F4">
            <w:pPr>
              <w:tabs>
                <w:tab w:val="left" w:pos="0"/>
                <w:tab w:val="left" w:pos="3720"/>
              </w:tabs>
              <w:outlineLvl w:val="0"/>
              <w:rPr>
                <w:rFonts w:cs="Arial"/>
                <w:szCs w:val="20"/>
              </w:rPr>
            </w:pPr>
            <w:r>
              <w:rPr>
                <w:rFonts w:cs="Arial"/>
                <w:szCs w:val="20"/>
              </w:rPr>
              <w:lastRenderedPageBreak/>
              <w:t>1.2</w:t>
            </w:r>
          </w:p>
        </w:tc>
        <w:tc>
          <w:tcPr>
            <w:tcW w:w="1440" w:type="dxa"/>
            <w:tcBorders>
              <w:top w:val="single" w:sz="4" w:space="0" w:color="000000" w:themeColor="text1"/>
              <w:left w:val="single" w:sz="4" w:space="0" w:color="000000" w:themeColor="text1"/>
              <w:bottom w:val="single" w:sz="4" w:space="0" w:color="auto"/>
            </w:tcBorders>
            <w:shd w:val="clear" w:color="auto" w:fill="FFFFFF" w:themeFill="background1"/>
          </w:tcPr>
          <w:p w14:paraId="11F7A4CA" w14:textId="77777777" w:rsidR="00A935A6" w:rsidRPr="00384A8F" w:rsidRDefault="00A935A6" w:rsidP="002D54F4">
            <w:pPr>
              <w:rPr>
                <w:rFonts w:cs="Arial"/>
                <w:szCs w:val="20"/>
              </w:rPr>
            </w:pPr>
            <w:r>
              <w:rPr>
                <w:rFonts w:cs="Arial"/>
                <w:szCs w:val="20"/>
              </w:rPr>
              <w:t xml:space="preserve">Discussion Board = </w:t>
            </w:r>
            <w:r w:rsidRPr="00A1711B">
              <w:rPr>
                <w:rFonts w:cs="Arial"/>
                <w:b/>
                <w:szCs w:val="20"/>
              </w:rPr>
              <w:t>1hr</w:t>
            </w:r>
          </w:p>
        </w:tc>
      </w:tr>
      <w:tr w:rsidR="00A935A6" w:rsidRPr="007F339F" w14:paraId="2552A7EC" w14:textId="77777777" w:rsidTr="002D54F4">
        <w:tc>
          <w:tcPr>
            <w:tcW w:w="10170" w:type="dxa"/>
            <w:gridSpan w:val="2"/>
            <w:tcBorders>
              <w:top w:val="single" w:sz="4" w:space="0" w:color="000000" w:themeColor="text1"/>
              <w:bottom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272059F5" w14:textId="6F42E5FE" w:rsidR="00A935A6" w:rsidRDefault="00A935A6" w:rsidP="002D54F4">
            <w:pPr>
              <w:tabs>
                <w:tab w:val="left" w:pos="2329"/>
              </w:tabs>
              <w:rPr>
                <w:rFonts w:cs="Arial"/>
                <w:b/>
                <w:szCs w:val="20"/>
              </w:rPr>
            </w:pPr>
            <w:r w:rsidRPr="0000705B">
              <w:rPr>
                <w:rFonts w:cs="Arial"/>
                <w:b/>
                <w:szCs w:val="20"/>
              </w:rPr>
              <w:t>DQ</w:t>
            </w:r>
            <w:r w:rsidR="00F57EED">
              <w:rPr>
                <w:rFonts w:cs="Arial"/>
                <w:b/>
                <w:szCs w:val="20"/>
              </w:rPr>
              <w:t xml:space="preserve"> </w:t>
            </w:r>
            <w:r w:rsidRPr="0000705B">
              <w:rPr>
                <w:rFonts w:cs="Arial"/>
                <w:b/>
                <w:szCs w:val="20"/>
              </w:rPr>
              <w:t>1.2</w:t>
            </w:r>
            <w:r>
              <w:rPr>
                <w:rFonts w:cs="Arial"/>
                <w:b/>
                <w:szCs w:val="20"/>
              </w:rPr>
              <w:t xml:space="preserve">: Value of HCIT Initiatives </w:t>
            </w:r>
          </w:p>
          <w:p w14:paraId="1F27CBC5" w14:textId="77777777" w:rsidR="00A935A6" w:rsidRDefault="00A935A6" w:rsidP="002D54F4">
            <w:pPr>
              <w:tabs>
                <w:tab w:val="left" w:pos="2329"/>
              </w:tabs>
              <w:rPr>
                <w:rFonts w:cs="Arial"/>
                <w:b/>
                <w:szCs w:val="20"/>
              </w:rPr>
            </w:pPr>
          </w:p>
          <w:p w14:paraId="54C10E25" w14:textId="0828A4D6" w:rsidR="00A935A6" w:rsidRPr="0070154F" w:rsidRDefault="00A935A6" w:rsidP="002D54F4">
            <w:pPr>
              <w:rPr>
                <w:rFonts w:ascii="Calibri" w:hAnsi="Calibri"/>
                <w:szCs w:val="22"/>
              </w:rPr>
            </w:pPr>
            <w:r w:rsidRPr="0070154F">
              <w:rPr>
                <w:b/>
                <w:bCs/>
              </w:rPr>
              <w:t xml:space="preserve">Respond </w:t>
            </w:r>
            <w:r w:rsidRPr="0070154F">
              <w:t>to the following question by Thursday 11:59 p.m. (EST). Provide specific examples to support your answers:</w:t>
            </w:r>
          </w:p>
          <w:p w14:paraId="0D488985" w14:textId="77777777" w:rsidR="00A935A6" w:rsidRPr="002E3C75" w:rsidRDefault="00A935A6" w:rsidP="002D54F4">
            <w:pPr>
              <w:tabs>
                <w:tab w:val="left" w:pos="2329"/>
              </w:tabs>
              <w:rPr>
                <w:rFonts w:cs="Arial"/>
                <w:i/>
                <w:szCs w:val="20"/>
              </w:rPr>
            </w:pPr>
          </w:p>
          <w:p w14:paraId="32D07242" w14:textId="77777777" w:rsidR="00A935A6" w:rsidRPr="0033589A" w:rsidRDefault="00A935A6" w:rsidP="002D54F4">
            <w:pPr>
              <w:pStyle w:val="AssignmentsLevel2"/>
              <w:tabs>
                <w:tab w:val="left" w:pos="2329"/>
              </w:tabs>
            </w:pPr>
            <w:r w:rsidRPr="0033589A">
              <w:t xml:space="preserve">National private sector and government initiatives in information technology have improved the quality and delivery of care but have not reduced costs. Do you agree or disagree? </w:t>
            </w:r>
            <w:r>
              <w:t xml:space="preserve">Support your answer using one external scholarly source. </w:t>
            </w:r>
          </w:p>
          <w:p w14:paraId="01BC17A3" w14:textId="77777777" w:rsidR="00A935A6" w:rsidRPr="00344B0D" w:rsidRDefault="00A935A6" w:rsidP="002D54F4">
            <w:pPr>
              <w:pStyle w:val="AssignmentsLevel2"/>
              <w:numPr>
                <w:ilvl w:val="0"/>
                <w:numId w:val="0"/>
              </w:numPr>
              <w:tabs>
                <w:tab w:val="left" w:pos="2329"/>
              </w:tabs>
              <w:ind w:left="360"/>
            </w:pPr>
          </w:p>
          <w:p w14:paraId="27E36A89" w14:textId="1A486C2D" w:rsidR="00A935A6" w:rsidRDefault="00A935A6" w:rsidP="002D54F4">
            <w:pPr>
              <w:tabs>
                <w:tab w:val="left" w:pos="2329"/>
              </w:tabs>
              <w:rPr>
                <w:rFonts w:cs="Arial"/>
                <w:b/>
                <w:szCs w:val="20"/>
              </w:rPr>
            </w:pPr>
            <w:r w:rsidRPr="0070154F">
              <w:rPr>
                <w:b/>
                <w:bCs/>
              </w:rPr>
              <w:t xml:space="preserve">Post </w:t>
            </w:r>
            <w:r w:rsidRPr="0070154F">
              <w:t xml:space="preserve">constructive criticism, clarification, additional questions, or your own relevant thoughts to </w:t>
            </w:r>
            <w:r w:rsidR="003C0B7E">
              <w:t xml:space="preserve">2 </w:t>
            </w:r>
            <w:r w:rsidRPr="0070154F">
              <w:t xml:space="preserve">of your </w:t>
            </w:r>
            <w:r>
              <w:t>c</w:t>
            </w:r>
            <w:r w:rsidRPr="0070154F">
              <w:t>lassmates' posts by 11:59 p.m. (EST) on Sunday.</w:t>
            </w:r>
          </w:p>
        </w:tc>
        <w:tc>
          <w:tcPr>
            <w:tcW w:w="1440" w:type="dxa"/>
            <w:tcBorders>
              <w:top w:val="single" w:sz="4" w:space="0" w:color="000000" w:themeColor="text1"/>
              <w:left w:val="single" w:sz="4" w:space="0" w:color="000000" w:themeColor="text1"/>
              <w:bottom w:val="single" w:sz="4" w:space="0" w:color="auto"/>
            </w:tcBorders>
            <w:shd w:val="clear" w:color="auto" w:fill="FFFFFF" w:themeFill="background1"/>
          </w:tcPr>
          <w:p w14:paraId="5A7AC497" w14:textId="77777777" w:rsidR="00A935A6" w:rsidRDefault="00A935A6" w:rsidP="002D54F4">
            <w:pPr>
              <w:tabs>
                <w:tab w:val="left" w:pos="0"/>
                <w:tab w:val="left" w:pos="3720"/>
              </w:tabs>
              <w:outlineLvl w:val="0"/>
              <w:rPr>
                <w:rFonts w:cs="Arial"/>
                <w:szCs w:val="20"/>
              </w:rPr>
            </w:pPr>
            <w:r>
              <w:rPr>
                <w:rFonts w:cs="Arial"/>
                <w:szCs w:val="20"/>
              </w:rPr>
              <w:t>1.1</w:t>
            </w:r>
          </w:p>
        </w:tc>
        <w:tc>
          <w:tcPr>
            <w:tcW w:w="1440" w:type="dxa"/>
            <w:tcBorders>
              <w:top w:val="single" w:sz="4" w:space="0" w:color="000000" w:themeColor="text1"/>
              <w:left w:val="single" w:sz="4" w:space="0" w:color="000000" w:themeColor="text1"/>
              <w:bottom w:val="single" w:sz="4" w:space="0" w:color="auto"/>
            </w:tcBorders>
            <w:shd w:val="clear" w:color="auto" w:fill="FFFFFF" w:themeFill="background1"/>
          </w:tcPr>
          <w:p w14:paraId="32D4B5E4" w14:textId="77777777" w:rsidR="00A935A6" w:rsidRDefault="00A935A6" w:rsidP="002D54F4">
            <w:pPr>
              <w:rPr>
                <w:rFonts w:cs="Arial"/>
                <w:szCs w:val="20"/>
              </w:rPr>
            </w:pPr>
            <w:r>
              <w:rPr>
                <w:rFonts w:cs="Arial"/>
                <w:szCs w:val="20"/>
              </w:rPr>
              <w:t xml:space="preserve">Discussion Board = </w:t>
            </w:r>
            <w:r w:rsidRPr="00A935A6">
              <w:rPr>
                <w:rFonts w:cs="Arial"/>
                <w:b/>
                <w:szCs w:val="20"/>
              </w:rPr>
              <w:t>1hr</w:t>
            </w:r>
          </w:p>
        </w:tc>
      </w:tr>
      <w:tr w:rsidR="00A935A6" w:rsidRPr="007F339F" w14:paraId="0D1EA78A" w14:textId="77777777" w:rsidTr="002D54F4">
        <w:tc>
          <w:tcPr>
            <w:tcW w:w="10170" w:type="dxa"/>
            <w:gridSpan w:val="2"/>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6F00D622" w14:textId="77777777" w:rsidR="00A935A6" w:rsidRPr="00601D68" w:rsidRDefault="00A935A6" w:rsidP="002D54F4">
            <w:pPr>
              <w:tabs>
                <w:tab w:val="left" w:pos="2329"/>
              </w:tabs>
              <w:rPr>
                <w:rFonts w:cs="Arial"/>
                <w:b/>
                <w:szCs w:val="20"/>
              </w:rPr>
            </w:pPr>
            <w:r>
              <w:rPr>
                <w:rFonts w:cs="Arial"/>
                <w:b/>
                <w:szCs w:val="20"/>
              </w:rPr>
              <w:t>DQ</w:t>
            </w:r>
            <w:r w:rsidR="00E8455E">
              <w:rPr>
                <w:rFonts w:cs="Arial"/>
                <w:b/>
                <w:szCs w:val="20"/>
              </w:rPr>
              <w:t xml:space="preserve"> </w:t>
            </w:r>
            <w:r>
              <w:rPr>
                <w:rFonts w:cs="Arial"/>
                <w:b/>
                <w:szCs w:val="20"/>
              </w:rPr>
              <w:t xml:space="preserve">1.3: </w:t>
            </w:r>
            <w:r w:rsidRPr="00601D68">
              <w:rPr>
                <w:rFonts w:cs="Arial"/>
                <w:b/>
                <w:szCs w:val="20"/>
              </w:rPr>
              <w:t xml:space="preserve">Common Sources of Health Care Data </w:t>
            </w:r>
          </w:p>
          <w:p w14:paraId="0E23C88C" w14:textId="77777777" w:rsidR="00A935A6" w:rsidRDefault="00A935A6" w:rsidP="002D54F4">
            <w:pPr>
              <w:tabs>
                <w:tab w:val="left" w:pos="2329"/>
              </w:tabs>
              <w:rPr>
                <w:rFonts w:cs="Arial"/>
                <w:b/>
                <w:color w:val="7B95CF" w:themeColor="accent6" w:themeTint="99"/>
                <w:szCs w:val="20"/>
              </w:rPr>
            </w:pPr>
          </w:p>
          <w:p w14:paraId="0DD14F72" w14:textId="41F1269E" w:rsidR="00A935A6" w:rsidRPr="0070154F" w:rsidRDefault="00A935A6" w:rsidP="002D54F4">
            <w:pPr>
              <w:rPr>
                <w:rFonts w:ascii="Calibri" w:hAnsi="Calibri"/>
                <w:szCs w:val="22"/>
              </w:rPr>
            </w:pPr>
            <w:r w:rsidRPr="0070154F">
              <w:rPr>
                <w:b/>
                <w:bCs/>
              </w:rPr>
              <w:t xml:space="preserve">Respond </w:t>
            </w:r>
            <w:r w:rsidRPr="0070154F">
              <w:t>to the following question</w:t>
            </w:r>
            <w:r w:rsidR="003C0B7E">
              <w:t>s</w:t>
            </w:r>
            <w:r w:rsidRPr="0070154F">
              <w:t xml:space="preserve"> by Thursday 11:59 p.m. (EST). Provide specific examples to support your answers:</w:t>
            </w:r>
          </w:p>
          <w:p w14:paraId="31E17ED0" w14:textId="77777777" w:rsidR="00A935A6" w:rsidRPr="008924E6" w:rsidRDefault="00A935A6" w:rsidP="002D54F4">
            <w:pPr>
              <w:tabs>
                <w:tab w:val="left" w:pos="2329"/>
              </w:tabs>
              <w:rPr>
                <w:rFonts w:cs="Arial"/>
                <w:color w:val="7B95CF" w:themeColor="accent6" w:themeTint="99"/>
                <w:szCs w:val="20"/>
              </w:rPr>
            </w:pPr>
          </w:p>
          <w:p w14:paraId="32CAC675" w14:textId="77777777" w:rsidR="00A935A6" w:rsidRPr="008924E6" w:rsidRDefault="00A935A6" w:rsidP="002D54F4">
            <w:pPr>
              <w:pStyle w:val="AssignmentsLevel2"/>
            </w:pPr>
            <w:r w:rsidRPr="008924E6">
              <w:t>Name and describe some common sources of comparative data</w:t>
            </w:r>
            <w:r>
              <w:t>.</w:t>
            </w:r>
            <w:r w:rsidRPr="008924E6">
              <w:t xml:space="preserve"> </w:t>
            </w:r>
            <w:r>
              <w:t xml:space="preserve">What is </w:t>
            </w:r>
            <w:r w:rsidRPr="008924E6">
              <w:t>their potential value to a health care manager</w:t>
            </w:r>
            <w:r>
              <w:t xml:space="preserve">? Is any one source of comparative data more valuable than the others? Why or why not? </w:t>
            </w:r>
          </w:p>
          <w:p w14:paraId="282C48A1" w14:textId="77777777" w:rsidR="00A935A6" w:rsidRPr="00347F13" w:rsidRDefault="00A935A6" w:rsidP="002D54F4">
            <w:pPr>
              <w:rPr>
                <w:rFonts w:cs="Arial"/>
                <w:color w:val="000000"/>
                <w:szCs w:val="20"/>
              </w:rPr>
            </w:pPr>
          </w:p>
          <w:p w14:paraId="45EAFEF6" w14:textId="06DF982F" w:rsidR="00A935A6" w:rsidRPr="0070154F" w:rsidRDefault="00A935A6" w:rsidP="002D54F4">
            <w:pPr>
              <w:tabs>
                <w:tab w:val="left" w:pos="2329"/>
              </w:tabs>
              <w:rPr>
                <w:rFonts w:cs="Arial"/>
                <w:b/>
                <w:szCs w:val="20"/>
              </w:rPr>
            </w:pPr>
            <w:r w:rsidRPr="0070154F">
              <w:rPr>
                <w:rFonts w:cs="Arial"/>
                <w:b/>
                <w:bCs/>
                <w:szCs w:val="20"/>
              </w:rPr>
              <w:t xml:space="preserve">Post </w:t>
            </w:r>
            <w:r w:rsidRPr="0070154F">
              <w:rPr>
                <w:rFonts w:cs="Arial"/>
                <w:szCs w:val="20"/>
              </w:rPr>
              <w:t xml:space="preserve">constructive criticism, clarification, additional questions, or your own relevant thoughts to </w:t>
            </w:r>
            <w:r w:rsidR="003C0B7E">
              <w:rPr>
                <w:rFonts w:cs="Arial"/>
                <w:szCs w:val="20"/>
              </w:rPr>
              <w:t>2</w:t>
            </w:r>
            <w:r w:rsidR="003C0B7E" w:rsidRPr="0070154F">
              <w:rPr>
                <w:rFonts w:cs="Arial"/>
                <w:szCs w:val="20"/>
              </w:rPr>
              <w:t xml:space="preserve"> </w:t>
            </w:r>
            <w:r w:rsidRPr="0070154F">
              <w:rPr>
                <w:rFonts w:cs="Arial"/>
                <w:szCs w:val="20"/>
              </w:rPr>
              <w:t>of your classmates' posts by 11:59 p.m. (EST) on Sunday.</w:t>
            </w:r>
          </w:p>
        </w:tc>
        <w:tc>
          <w:tcPr>
            <w:tcW w:w="1440" w:type="dxa"/>
            <w:tcBorders>
              <w:top w:val="single" w:sz="4" w:space="0" w:color="auto"/>
              <w:left w:val="single" w:sz="4" w:space="0" w:color="000000" w:themeColor="text1"/>
            </w:tcBorders>
            <w:shd w:val="clear" w:color="auto" w:fill="FFFFFF" w:themeFill="background1"/>
          </w:tcPr>
          <w:p w14:paraId="6343FF3A" w14:textId="77777777" w:rsidR="00A935A6" w:rsidRDefault="00A935A6" w:rsidP="002D54F4">
            <w:pPr>
              <w:tabs>
                <w:tab w:val="left" w:pos="0"/>
                <w:tab w:val="left" w:pos="3720"/>
              </w:tabs>
              <w:outlineLvl w:val="0"/>
              <w:rPr>
                <w:rFonts w:cs="Arial"/>
                <w:szCs w:val="20"/>
              </w:rPr>
            </w:pPr>
            <w:r>
              <w:rPr>
                <w:rFonts w:cs="Arial"/>
                <w:szCs w:val="20"/>
              </w:rPr>
              <w:t>1.2</w:t>
            </w:r>
          </w:p>
        </w:tc>
        <w:tc>
          <w:tcPr>
            <w:tcW w:w="1440" w:type="dxa"/>
            <w:tcBorders>
              <w:top w:val="single" w:sz="4" w:space="0" w:color="auto"/>
              <w:left w:val="single" w:sz="4" w:space="0" w:color="000000" w:themeColor="text1"/>
            </w:tcBorders>
            <w:shd w:val="clear" w:color="auto" w:fill="FFFFFF" w:themeFill="background1"/>
          </w:tcPr>
          <w:p w14:paraId="42A3486F" w14:textId="77777777" w:rsidR="00A935A6" w:rsidRDefault="00A935A6" w:rsidP="002D54F4">
            <w:pPr>
              <w:rPr>
                <w:rFonts w:cs="Arial"/>
                <w:szCs w:val="20"/>
              </w:rPr>
            </w:pPr>
            <w:r>
              <w:rPr>
                <w:rFonts w:cs="Arial"/>
                <w:szCs w:val="20"/>
              </w:rPr>
              <w:t xml:space="preserve">Discussion Board = </w:t>
            </w:r>
            <w:r w:rsidRPr="00A1711B">
              <w:rPr>
                <w:rFonts w:cs="Arial"/>
                <w:b/>
                <w:szCs w:val="20"/>
              </w:rPr>
              <w:t>1hr</w:t>
            </w:r>
          </w:p>
        </w:tc>
      </w:tr>
      <w:tr w:rsidR="00A935A6" w:rsidRPr="00132272" w14:paraId="64487B28" w14:textId="77777777" w:rsidTr="002D54F4">
        <w:tc>
          <w:tcPr>
            <w:tcW w:w="10170" w:type="dxa"/>
            <w:gridSpan w:val="2"/>
            <w:tcMar>
              <w:top w:w="115" w:type="dxa"/>
              <w:left w:w="115" w:type="dxa"/>
              <w:bottom w:w="115" w:type="dxa"/>
              <w:right w:w="115" w:type="dxa"/>
            </w:tcMar>
          </w:tcPr>
          <w:p w14:paraId="223F8B02" w14:textId="77777777" w:rsidR="00A935A6" w:rsidRPr="001F272F" w:rsidRDefault="00A935A6" w:rsidP="002D54F4">
            <w:pPr>
              <w:tabs>
                <w:tab w:val="left" w:pos="2329"/>
              </w:tabs>
              <w:rPr>
                <w:rFonts w:cs="Arial"/>
                <w:b/>
                <w:szCs w:val="20"/>
              </w:rPr>
            </w:pPr>
            <w:r>
              <w:rPr>
                <w:rFonts w:cs="Arial"/>
                <w:b/>
                <w:szCs w:val="20"/>
              </w:rPr>
              <w:t>Week 1 Test</w:t>
            </w:r>
          </w:p>
          <w:p w14:paraId="7AC48AE3" w14:textId="77777777" w:rsidR="00A935A6" w:rsidRDefault="00A935A6" w:rsidP="002D54F4">
            <w:pPr>
              <w:tabs>
                <w:tab w:val="left" w:pos="2329"/>
              </w:tabs>
              <w:rPr>
                <w:rFonts w:cs="Arial"/>
                <w:szCs w:val="20"/>
              </w:rPr>
            </w:pPr>
          </w:p>
          <w:p w14:paraId="61112B63" w14:textId="77777777" w:rsidR="00A935A6" w:rsidRDefault="00A935A6" w:rsidP="002D54F4">
            <w:pPr>
              <w:pStyle w:val="AssignmentsLevel1"/>
            </w:pPr>
            <w:r w:rsidRPr="005361D4">
              <w:rPr>
                <w:b/>
              </w:rPr>
              <w:t>Complete</w:t>
            </w:r>
            <w:r>
              <w:t xml:space="preserve"> the </w:t>
            </w:r>
            <w:r w:rsidRPr="008E5D0D">
              <w:t>Week 1</w:t>
            </w:r>
            <w:r>
              <w:t xml:space="preserve"> Test.</w:t>
            </w:r>
          </w:p>
          <w:p w14:paraId="6ABA57CB" w14:textId="77777777" w:rsidR="00A935A6" w:rsidRDefault="00A935A6" w:rsidP="002D54F4">
            <w:pPr>
              <w:pStyle w:val="AssignmentsLevel1"/>
              <w:rPr>
                <w:strike/>
              </w:rPr>
            </w:pPr>
          </w:p>
          <w:p w14:paraId="09C6F6FE" w14:textId="1BE0F23B" w:rsidR="00A935A6" w:rsidRPr="00132272" w:rsidRDefault="00A935A6" w:rsidP="002D54F4">
            <w:pPr>
              <w:pStyle w:val="AssignmentsLevel1"/>
              <w:rPr>
                <w:strike/>
              </w:rPr>
            </w:pPr>
            <w:r w:rsidRPr="00C75A04">
              <w:rPr>
                <w:i/>
              </w:rPr>
              <w:t>Note:</w:t>
            </w:r>
            <w:r>
              <w:t xml:space="preserve"> Students have 90 minutes to complete the test and one attempt only. T</w:t>
            </w:r>
            <w:r w:rsidR="003C0B7E">
              <w:t>he t</w:t>
            </w:r>
            <w:r>
              <w:t>est must be completed when started. There is no backtracking allowed.</w:t>
            </w:r>
          </w:p>
        </w:tc>
        <w:tc>
          <w:tcPr>
            <w:tcW w:w="1440" w:type="dxa"/>
          </w:tcPr>
          <w:p w14:paraId="30FE257F" w14:textId="77777777" w:rsidR="00A935A6" w:rsidRPr="00132272" w:rsidRDefault="00A935A6" w:rsidP="002D54F4">
            <w:pPr>
              <w:tabs>
                <w:tab w:val="left" w:pos="2329"/>
              </w:tabs>
              <w:rPr>
                <w:rFonts w:cs="Arial"/>
                <w:strike/>
                <w:szCs w:val="20"/>
              </w:rPr>
            </w:pPr>
            <w:r>
              <w:rPr>
                <w:rFonts w:cs="Arial"/>
                <w:szCs w:val="20"/>
              </w:rPr>
              <w:t xml:space="preserve">1.1, 1.2, 1.3, </w:t>
            </w:r>
          </w:p>
        </w:tc>
        <w:tc>
          <w:tcPr>
            <w:tcW w:w="1440" w:type="dxa"/>
          </w:tcPr>
          <w:p w14:paraId="20F14DF5" w14:textId="77777777" w:rsidR="00A935A6" w:rsidRPr="00132272" w:rsidRDefault="00A935A6" w:rsidP="002D54F4">
            <w:pPr>
              <w:tabs>
                <w:tab w:val="left" w:pos="2329"/>
              </w:tabs>
              <w:rPr>
                <w:rFonts w:cs="Arial"/>
                <w:strike/>
                <w:szCs w:val="20"/>
              </w:rPr>
            </w:pPr>
            <w:r>
              <w:rPr>
                <w:rFonts w:cs="Arial"/>
                <w:szCs w:val="20"/>
              </w:rPr>
              <w:t xml:space="preserve">Test = </w:t>
            </w:r>
            <w:r w:rsidRPr="00A1711B">
              <w:rPr>
                <w:rFonts w:cs="Arial"/>
                <w:b/>
                <w:szCs w:val="20"/>
              </w:rPr>
              <w:t>1</w:t>
            </w:r>
            <w:r>
              <w:rPr>
                <w:rFonts w:cs="Arial"/>
                <w:b/>
                <w:szCs w:val="20"/>
              </w:rPr>
              <w:t xml:space="preserve">.5 </w:t>
            </w:r>
            <w:proofErr w:type="spellStart"/>
            <w:r w:rsidR="001037D6">
              <w:rPr>
                <w:rFonts w:cs="Arial"/>
                <w:b/>
                <w:szCs w:val="20"/>
              </w:rPr>
              <w:t>hrs</w:t>
            </w:r>
            <w:proofErr w:type="spellEnd"/>
            <w:r>
              <w:rPr>
                <w:rFonts w:cs="Arial"/>
                <w:szCs w:val="20"/>
              </w:rPr>
              <w:t xml:space="preserve"> </w:t>
            </w:r>
          </w:p>
        </w:tc>
      </w:tr>
      <w:tr w:rsidR="00A935A6" w:rsidRPr="00842155" w14:paraId="1442F850" w14:textId="77777777" w:rsidTr="002D54F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BA98E7D" w14:textId="77777777" w:rsidR="00A935A6" w:rsidRPr="00842155" w:rsidRDefault="00A935A6" w:rsidP="002D54F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2CC2CE6" w14:textId="77777777" w:rsidR="00A935A6" w:rsidRPr="00842155" w:rsidRDefault="00A935A6" w:rsidP="002D54F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DE34514" w14:textId="77777777" w:rsidR="00A935A6" w:rsidRPr="00842155" w:rsidRDefault="00A935A6" w:rsidP="002D54F4">
            <w:pPr>
              <w:tabs>
                <w:tab w:val="left" w:pos="2329"/>
              </w:tabs>
              <w:rPr>
                <w:rFonts w:cs="Arial"/>
                <w:b/>
                <w:szCs w:val="20"/>
              </w:rPr>
            </w:pPr>
          </w:p>
        </w:tc>
        <w:tc>
          <w:tcPr>
            <w:tcW w:w="1440" w:type="dxa"/>
            <w:tcBorders>
              <w:bottom w:val="single" w:sz="4" w:space="0" w:color="000000" w:themeColor="text1"/>
            </w:tcBorders>
            <w:shd w:val="clear" w:color="auto" w:fill="E6E6E6"/>
          </w:tcPr>
          <w:p w14:paraId="02DDDBB9" w14:textId="77777777" w:rsidR="00A935A6" w:rsidRPr="00842155" w:rsidRDefault="00A935A6" w:rsidP="002D54F4">
            <w:pPr>
              <w:tabs>
                <w:tab w:val="left" w:pos="2329"/>
              </w:tabs>
              <w:rPr>
                <w:rFonts w:cs="Arial"/>
                <w:b/>
                <w:szCs w:val="20"/>
              </w:rPr>
            </w:pPr>
            <w:r>
              <w:rPr>
                <w:rFonts w:cs="Arial"/>
                <w:b/>
                <w:szCs w:val="20"/>
              </w:rPr>
              <w:t>9.5hrs</w:t>
            </w:r>
          </w:p>
        </w:tc>
      </w:tr>
    </w:tbl>
    <w:p w14:paraId="67D25266" w14:textId="77777777" w:rsidR="001F5001" w:rsidRDefault="001F5001" w:rsidP="002522B3">
      <w:pPr>
        <w:pStyle w:val="AssignmentsLevel1"/>
        <w:rPr>
          <w:b/>
          <w:bCs/>
          <w:u w:val="single"/>
        </w:rPr>
      </w:pPr>
    </w:p>
    <w:p w14:paraId="0AAFFC7B" w14:textId="77777777" w:rsidR="001F5001" w:rsidRDefault="001F5001" w:rsidP="002522B3">
      <w:pPr>
        <w:pStyle w:val="AssignmentsLevel1"/>
        <w:rPr>
          <w:b/>
          <w:bCs/>
          <w:u w:val="single"/>
        </w:rPr>
      </w:pPr>
    </w:p>
    <w:tbl>
      <w:tblPr>
        <w:tblW w:w="131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06"/>
        <w:gridCol w:w="8824"/>
        <w:gridCol w:w="1440"/>
        <w:gridCol w:w="1440"/>
      </w:tblGrid>
      <w:tr w:rsidR="005B10FE" w:rsidRPr="0090566F" w14:paraId="37505ABD" w14:textId="77777777" w:rsidTr="00842315">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CEBA6EE" w14:textId="77777777" w:rsidR="005B10FE" w:rsidRDefault="005B10FE" w:rsidP="0020635A">
            <w:pPr>
              <w:pStyle w:val="WeeklyTopicHeading1"/>
            </w:pPr>
            <w:bookmarkStart w:id="3" w:name="_Toc358980895"/>
            <w:bookmarkStart w:id="4" w:name="_GoBack"/>
            <w:bookmarkEnd w:id="4"/>
            <w:r w:rsidRPr="0068364F">
              <w:lastRenderedPageBreak/>
              <w:t xml:space="preserve">Week </w:t>
            </w:r>
            <w:r>
              <w:t>Two</w:t>
            </w:r>
            <w:r w:rsidRPr="0068364F">
              <w:t xml:space="preserve">: </w:t>
            </w:r>
            <w:bookmarkEnd w:id="3"/>
            <w:r w:rsidR="001F5001">
              <w:t xml:space="preserve">Evolution of Health Care Information Systems and Clinical Information </w:t>
            </w:r>
          </w:p>
          <w:p w14:paraId="276FEE40" w14:textId="77777777" w:rsidR="001F5001" w:rsidRPr="00842155" w:rsidRDefault="001F5001" w:rsidP="0020635A">
            <w:pPr>
              <w:pStyle w:val="WeeklyTopicHeading1"/>
            </w:pPr>
            <w:r>
              <w:t xml:space="preserve">                    Systems</w:t>
            </w:r>
          </w:p>
        </w:tc>
        <w:tc>
          <w:tcPr>
            <w:tcW w:w="1440" w:type="dxa"/>
            <w:tcBorders>
              <w:left w:val="nil"/>
              <w:bottom w:val="single" w:sz="4" w:space="0" w:color="000000" w:themeColor="text1"/>
              <w:right w:val="nil"/>
            </w:tcBorders>
            <w:shd w:val="clear" w:color="auto" w:fill="BF2C37"/>
          </w:tcPr>
          <w:p w14:paraId="0C13D569"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FEECD8C"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42208545" w14:textId="77777777" w:rsidTr="00842315">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0B5C74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8AA8E42"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1F5001" w:rsidRPr="00842155" w14:paraId="3292568D" w14:textId="77777777" w:rsidTr="00842315">
        <w:trPr>
          <w:trHeight w:val="30"/>
        </w:trPr>
        <w:tc>
          <w:tcPr>
            <w:tcW w:w="10230" w:type="dxa"/>
            <w:gridSpan w:val="2"/>
            <w:tcBorders>
              <w:bottom w:val="nil"/>
              <w:right w:val="nil"/>
            </w:tcBorders>
            <w:tcMar>
              <w:top w:w="115" w:type="dxa"/>
              <w:left w:w="115" w:type="dxa"/>
              <w:bottom w:w="115" w:type="dxa"/>
              <w:right w:w="115" w:type="dxa"/>
            </w:tcMar>
          </w:tcPr>
          <w:p w14:paraId="74A57551" w14:textId="59385136" w:rsidR="001F5001" w:rsidRPr="00842155" w:rsidRDefault="001F5001" w:rsidP="001F5001">
            <w:pPr>
              <w:pStyle w:val="ObjectiveBullet"/>
              <w:numPr>
                <w:ilvl w:val="1"/>
                <w:numId w:val="9"/>
              </w:numPr>
              <w:tabs>
                <w:tab w:val="clear" w:pos="0"/>
              </w:tabs>
            </w:pPr>
            <w:r>
              <w:t>Identify</w:t>
            </w:r>
            <w:r w:rsidR="00316266">
              <w:t xml:space="preserve"> the major types of health</w:t>
            </w:r>
            <w:r w:rsidR="0053752F">
              <w:t xml:space="preserve"> </w:t>
            </w:r>
            <w:r w:rsidR="00316266">
              <w:t>care administrative and clinical information systems.</w:t>
            </w:r>
          </w:p>
        </w:tc>
        <w:tc>
          <w:tcPr>
            <w:tcW w:w="2880" w:type="dxa"/>
            <w:gridSpan w:val="2"/>
            <w:tcBorders>
              <w:left w:val="nil"/>
              <w:bottom w:val="nil"/>
            </w:tcBorders>
          </w:tcPr>
          <w:p w14:paraId="0A9288AF" w14:textId="77777777" w:rsidR="001F5001" w:rsidRPr="00842155" w:rsidRDefault="001F5001" w:rsidP="001F5001">
            <w:pPr>
              <w:tabs>
                <w:tab w:val="left" w:pos="0"/>
                <w:tab w:val="left" w:pos="3720"/>
              </w:tabs>
              <w:outlineLvl w:val="0"/>
              <w:rPr>
                <w:rFonts w:cs="Arial"/>
                <w:szCs w:val="20"/>
              </w:rPr>
            </w:pPr>
            <w:r>
              <w:rPr>
                <w:rFonts w:cs="Arial"/>
                <w:szCs w:val="20"/>
              </w:rPr>
              <w:t>CLO2</w:t>
            </w:r>
          </w:p>
        </w:tc>
      </w:tr>
      <w:tr w:rsidR="001F5001" w:rsidRPr="00842155" w14:paraId="1D2850E9" w14:textId="77777777" w:rsidTr="00842315">
        <w:trPr>
          <w:trHeight w:val="38"/>
        </w:trPr>
        <w:tc>
          <w:tcPr>
            <w:tcW w:w="10230" w:type="dxa"/>
            <w:gridSpan w:val="2"/>
            <w:tcBorders>
              <w:top w:val="nil"/>
              <w:bottom w:val="nil"/>
              <w:right w:val="nil"/>
            </w:tcBorders>
            <w:tcMar>
              <w:top w:w="115" w:type="dxa"/>
              <w:left w:w="115" w:type="dxa"/>
              <w:bottom w:w="115" w:type="dxa"/>
              <w:right w:w="115" w:type="dxa"/>
            </w:tcMar>
          </w:tcPr>
          <w:p w14:paraId="330F22CF" w14:textId="77777777" w:rsidR="001F5001" w:rsidRPr="00842155" w:rsidRDefault="001F5001" w:rsidP="001F5001">
            <w:pPr>
              <w:pStyle w:val="ObjectiveBullet"/>
              <w:numPr>
                <w:ilvl w:val="1"/>
                <w:numId w:val="9"/>
              </w:numPr>
            </w:pPr>
            <w:r>
              <w:t>D</w:t>
            </w:r>
            <w:r w:rsidR="00316266">
              <w:t>iscuss key functions and capabilities of electronic health records use and adoption</w:t>
            </w:r>
            <w:r>
              <w:t xml:space="preserve">. </w:t>
            </w:r>
          </w:p>
        </w:tc>
        <w:tc>
          <w:tcPr>
            <w:tcW w:w="2880" w:type="dxa"/>
            <w:gridSpan w:val="2"/>
            <w:tcBorders>
              <w:top w:val="nil"/>
              <w:left w:val="nil"/>
              <w:bottom w:val="nil"/>
            </w:tcBorders>
          </w:tcPr>
          <w:p w14:paraId="66B732E4" w14:textId="77777777" w:rsidR="001F5001" w:rsidRPr="00842155" w:rsidRDefault="001F5001" w:rsidP="001F5001">
            <w:pPr>
              <w:tabs>
                <w:tab w:val="left" w:pos="0"/>
                <w:tab w:val="left" w:pos="3720"/>
              </w:tabs>
              <w:outlineLvl w:val="0"/>
              <w:rPr>
                <w:rFonts w:cs="Arial"/>
                <w:szCs w:val="20"/>
              </w:rPr>
            </w:pPr>
            <w:r>
              <w:rPr>
                <w:rFonts w:cs="Arial"/>
                <w:szCs w:val="20"/>
              </w:rPr>
              <w:t>CLO3, 5</w:t>
            </w:r>
          </w:p>
        </w:tc>
      </w:tr>
      <w:tr w:rsidR="001F5001" w:rsidRPr="00842155" w14:paraId="5C1E784A" w14:textId="77777777" w:rsidTr="00842315">
        <w:trPr>
          <w:trHeight w:val="128"/>
        </w:trPr>
        <w:tc>
          <w:tcPr>
            <w:tcW w:w="10230" w:type="dxa"/>
            <w:gridSpan w:val="2"/>
            <w:tcBorders>
              <w:top w:val="nil"/>
              <w:bottom w:val="single" w:sz="4" w:space="0" w:color="000000" w:themeColor="text1"/>
              <w:right w:val="nil"/>
            </w:tcBorders>
            <w:tcMar>
              <w:top w:w="115" w:type="dxa"/>
              <w:left w:w="115" w:type="dxa"/>
              <w:bottom w:w="115" w:type="dxa"/>
              <w:right w:w="115" w:type="dxa"/>
            </w:tcMar>
          </w:tcPr>
          <w:p w14:paraId="2EB4CCB1" w14:textId="77777777" w:rsidR="001F5001" w:rsidRDefault="00436937" w:rsidP="001F5001">
            <w:pPr>
              <w:pStyle w:val="ObjectiveBullet"/>
              <w:numPr>
                <w:ilvl w:val="1"/>
                <w:numId w:val="9"/>
              </w:numPr>
            </w:pPr>
            <w:r>
              <w:t>Ana</w:t>
            </w:r>
            <w:r w:rsidR="00C70E7C">
              <w:t xml:space="preserve">lyze the </w:t>
            </w:r>
            <w:r w:rsidR="00A7790D">
              <w:t>needs,</w:t>
            </w:r>
            <w:r w:rsidR="00C70E7C">
              <w:t xml:space="preserve"> adaptability, and potential barriers to health systems data. </w:t>
            </w:r>
          </w:p>
          <w:p w14:paraId="691D782B" w14:textId="77777777" w:rsidR="00316266" w:rsidRDefault="00316266" w:rsidP="00316266">
            <w:pPr>
              <w:pStyle w:val="ObjectiveBullet"/>
              <w:numPr>
                <w:ilvl w:val="0"/>
                <w:numId w:val="0"/>
              </w:numPr>
              <w:ind w:left="360"/>
            </w:pPr>
          </w:p>
          <w:p w14:paraId="2A97E99B" w14:textId="609066D9" w:rsidR="001F5001" w:rsidRPr="00842155" w:rsidRDefault="00316266" w:rsidP="001F5001">
            <w:pPr>
              <w:pStyle w:val="ObjectiveBullet"/>
              <w:numPr>
                <w:ilvl w:val="1"/>
                <w:numId w:val="9"/>
              </w:numPr>
            </w:pPr>
            <w:r>
              <w:t>Discuss</w:t>
            </w:r>
            <w:r w:rsidR="001F5001">
              <w:t xml:space="preserve"> the </w:t>
            </w:r>
            <w:r>
              <w:t>use of data analytics to monitor, predict</w:t>
            </w:r>
            <w:r w:rsidR="0053752F">
              <w:t>,</w:t>
            </w:r>
            <w:r>
              <w:t xml:space="preserve"> and improve systems performance.</w:t>
            </w:r>
          </w:p>
        </w:tc>
        <w:tc>
          <w:tcPr>
            <w:tcW w:w="2880" w:type="dxa"/>
            <w:gridSpan w:val="2"/>
            <w:tcBorders>
              <w:top w:val="nil"/>
              <w:left w:val="nil"/>
              <w:bottom w:val="single" w:sz="4" w:space="0" w:color="000000" w:themeColor="text1"/>
            </w:tcBorders>
          </w:tcPr>
          <w:p w14:paraId="20E9ACF0" w14:textId="77777777" w:rsidR="001F5001" w:rsidRDefault="001F5001" w:rsidP="001F5001">
            <w:pPr>
              <w:tabs>
                <w:tab w:val="left" w:pos="0"/>
                <w:tab w:val="left" w:pos="3720"/>
              </w:tabs>
              <w:outlineLvl w:val="0"/>
              <w:rPr>
                <w:rFonts w:cs="Arial"/>
                <w:szCs w:val="20"/>
              </w:rPr>
            </w:pPr>
            <w:r>
              <w:rPr>
                <w:rFonts w:cs="Arial"/>
                <w:szCs w:val="20"/>
              </w:rPr>
              <w:t>CLO3, 5</w:t>
            </w:r>
          </w:p>
          <w:p w14:paraId="3F9C2D8F" w14:textId="77777777" w:rsidR="001F5001" w:rsidRDefault="001F5001" w:rsidP="001F5001">
            <w:pPr>
              <w:tabs>
                <w:tab w:val="left" w:pos="0"/>
                <w:tab w:val="left" w:pos="3720"/>
              </w:tabs>
              <w:outlineLvl w:val="0"/>
              <w:rPr>
                <w:rFonts w:cs="Arial"/>
                <w:szCs w:val="20"/>
              </w:rPr>
            </w:pPr>
          </w:p>
          <w:p w14:paraId="658C8D88" w14:textId="77777777" w:rsidR="001F5001" w:rsidRPr="00842155" w:rsidRDefault="001F5001" w:rsidP="001F5001">
            <w:pPr>
              <w:tabs>
                <w:tab w:val="left" w:pos="0"/>
                <w:tab w:val="left" w:pos="3720"/>
              </w:tabs>
              <w:outlineLvl w:val="0"/>
              <w:rPr>
                <w:rFonts w:cs="Arial"/>
                <w:szCs w:val="20"/>
              </w:rPr>
            </w:pPr>
            <w:r>
              <w:rPr>
                <w:rFonts w:cs="Arial"/>
                <w:szCs w:val="20"/>
              </w:rPr>
              <w:t>CLO3, 5</w:t>
            </w:r>
          </w:p>
        </w:tc>
      </w:tr>
      <w:tr w:rsidR="009A45AF" w:rsidRPr="00842155" w14:paraId="4A4FF447" w14:textId="77777777" w:rsidTr="00842315">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17F99F94" w14:textId="77777777" w:rsidR="009A45AF" w:rsidRDefault="009A45AF" w:rsidP="009A45AF">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E6BAB6F" w14:textId="77777777" w:rsidR="009A45AF" w:rsidRPr="005B10FE" w:rsidRDefault="009A45AF" w:rsidP="009A45AF">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39CA3C7" w14:textId="77777777" w:rsidR="009A45AF" w:rsidRPr="005B10FE" w:rsidRDefault="009A45AF" w:rsidP="009A45A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B43FD10" w14:textId="77777777" w:rsidR="009A45AF" w:rsidRPr="005B10FE" w:rsidRDefault="009A45AF" w:rsidP="009A45AF">
            <w:pPr>
              <w:tabs>
                <w:tab w:val="left" w:pos="0"/>
                <w:tab w:val="left" w:pos="3720"/>
              </w:tabs>
              <w:outlineLvl w:val="0"/>
              <w:rPr>
                <w:rFonts w:eastAsia="Arial" w:cs="Arial"/>
                <w:b/>
                <w:bCs/>
                <w:i/>
                <w:iCs/>
              </w:rPr>
            </w:pPr>
            <w:r w:rsidRPr="4948C66D">
              <w:rPr>
                <w:rFonts w:eastAsia="Arial" w:cs="Arial"/>
                <w:b/>
                <w:bCs/>
                <w:i/>
                <w:iCs/>
              </w:rPr>
              <w:t>AIE</w:t>
            </w:r>
          </w:p>
        </w:tc>
      </w:tr>
      <w:tr w:rsidR="009A45AF" w:rsidRPr="00842155" w14:paraId="1B66AB51" w14:textId="77777777" w:rsidTr="00842315">
        <w:trPr>
          <w:trHeight w:val="208"/>
        </w:trPr>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5B1ABC" w14:textId="77777777" w:rsidR="00F246A5" w:rsidRDefault="00F246A5" w:rsidP="009A45AF">
            <w:pPr>
              <w:pStyle w:val="AssignmentsLevel1"/>
              <w:rPr>
                <w:b/>
              </w:rPr>
            </w:pPr>
            <w:r>
              <w:rPr>
                <w:b/>
              </w:rPr>
              <w:t>Chapter Readings and PowerPoints</w:t>
            </w:r>
          </w:p>
          <w:p w14:paraId="5A1DA16C" w14:textId="77777777" w:rsidR="00F246A5" w:rsidRDefault="00F246A5" w:rsidP="009A45AF">
            <w:pPr>
              <w:pStyle w:val="AssignmentsLevel1"/>
              <w:rPr>
                <w:b/>
              </w:rPr>
            </w:pPr>
          </w:p>
          <w:p w14:paraId="3DC68147" w14:textId="77777777" w:rsidR="009A45AF" w:rsidRDefault="009A45AF" w:rsidP="009A45AF">
            <w:pPr>
              <w:pStyle w:val="AssignmentsLevel1"/>
            </w:pPr>
            <w:r w:rsidRPr="00446623">
              <w:rPr>
                <w:b/>
              </w:rPr>
              <w:t>Read</w:t>
            </w:r>
            <w:r>
              <w:t xml:space="preserve"> Ch. 3</w:t>
            </w:r>
            <w:r w:rsidR="00316266">
              <w:t xml:space="preserve"> </w:t>
            </w:r>
            <w:r>
              <w:t xml:space="preserve">&amp; </w:t>
            </w:r>
            <w:r w:rsidR="00316266">
              <w:t>4</w:t>
            </w:r>
            <w:r>
              <w:t xml:space="preserve"> of </w:t>
            </w:r>
            <w:r w:rsidRPr="002564AE">
              <w:rPr>
                <w:i/>
              </w:rPr>
              <w:t>Health Care Information Systems</w:t>
            </w:r>
            <w:r>
              <w:t>.</w:t>
            </w:r>
          </w:p>
          <w:p w14:paraId="035A60DB" w14:textId="6CA1017E" w:rsidR="00E64DFC" w:rsidRDefault="00E64DFC" w:rsidP="009A45AF">
            <w:pPr>
              <w:pStyle w:val="AssignmentsLevel1"/>
            </w:pPr>
          </w:p>
          <w:p w14:paraId="77C33D19" w14:textId="7B044B37" w:rsidR="00482AB6" w:rsidRDefault="00482AB6" w:rsidP="00482AB6">
            <w:pPr>
              <w:pStyle w:val="AssignmentsLevel1"/>
            </w:pPr>
            <w:r w:rsidRPr="00482AB6">
              <w:rPr>
                <w:b/>
              </w:rPr>
              <w:t>Read</w:t>
            </w:r>
            <w:r>
              <w:t xml:space="preserve"> Healthcare Information Systems</w:t>
            </w:r>
            <w:r w:rsidR="00466E4C">
              <w:t>:</w:t>
            </w:r>
            <w:r>
              <w:t xml:space="preserve"> A Look at the</w:t>
            </w:r>
            <w:r w:rsidR="00466E4C">
              <w:t xml:space="preserve"> </w:t>
            </w:r>
            <w:r>
              <w:t>Past, Present, and Future</w:t>
            </w:r>
          </w:p>
          <w:p w14:paraId="55710A32" w14:textId="77777777" w:rsidR="00482AB6" w:rsidRDefault="00482AB6" w:rsidP="00F246A5">
            <w:pPr>
              <w:rPr>
                <w:rFonts w:cs="Arial"/>
                <w:b/>
                <w:szCs w:val="20"/>
              </w:rPr>
            </w:pPr>
          </w:p>
          <w:p w14:paraId="3D425FCA" w14:textId="72AF9842" w:rsidR="00F246A5" w:rsidRDefault="00F246A5" w:rsidP="00F246A5">
            <w:pPr>
              <w:rPr>
                <w:rFonts w:cs="Arial"/>
                <w:b/>
                <w:szCs w:val="20"/>
              </w:rPr>
            </w:pPr>
            <w:r>
              <w:rPr>
                <w:rFonts w:cs="Arial"/>
                <w:b/>
                <w:szCs w:val="20"/>
              </w:rPr>
              <w:t xml:space="preserve">Review </w:t>
            </w:r>
            <w:r w:rsidRPr="008404E4">
              <w:rPr>
                <w:rFonts w:cs="Arial"/>
                <w:szCs w:val="20"/>
              </w:rPr>
              <w:t>the following PowerPoint</w:t>
            </w:r>
            <w:r w:rsidR="0053752F">
              <w:rPr>
                <w:rFonts w:cs="Arial"/>
                <w:szCs w:val="20"/>
              </w:rPr>
              <w:t xml:space="preserve"> presentation</w:t>
            </w:r>
            <w:r w:rsidRPr="008404E4">
              <w:rPr>
                <w:rFonts w:cs="Arial"/>
                <w:szCs w:val="20"/>
              </w:rPr>
              <w:t>s</w:t>
            </w:r>
            <w:r>
              <w:rPr>
                <w:rFonts w:cs="Arial"/>
                <w:b/>
                <w:szCs w:val="20"/>
              </w:rPr>
              <w:t>:</w:t>
            </w:r>
          </w:p>
          <w:p w14:paraId="3661A4FF" w14:textId="77777777" w:rsidR="00F246A5" w:rsidRDefault="00F246A5" w:rsidP="00F246A5">
            <w:pPr>
              <w:rPr>
                <w:rFonts w:cs="Arial"/>
                <w:b/>
                <w:szCs w:val="20"/>
              </w:rPr>
            </w:pPr>
          </w:p>
          <w:p w14:paraId="5B039198" w14:textId="77777777" w:rsidR="00F246A5" w:rsidRDefault="00F246A5" w:rsidP="00F246A5">
            <w:pPr>
              <w:pStyle w:val="AssignmentsLevel2"/>
            </w:pPr>
            <w:r w:rsidRPr="002D54F4">
              <w:t xml:space="preserve">Chapter </w:t>
            </w:r>
            <w:r>
              <w:t>3</w:t>
            </w:r>
          </w:p>
          <w:p w14:paraId="32F54E95" w14:textId="77777777" w:rsidR="00E64DFC" w:rsidRPr="00842155" w:rsidRDefault="00F246A5" w:rsidP="00F246A5">
            <w:pPr>
              <w:pStyle w:val="AssignmentsLevel2"/>
            </w:pPr>
            <w:r w:rsidRPr="002D54F4">
              <w:t xml:space="preserve">Chapter </w:t>
            </w:r>
            <w:r>
              <w:t>4</w:t>
            </w:r>
          </w:p>
        </w:tc>
        <w:tc>
          <w:tcPr>
            <w:tcW w:w="1440" w:type="dxa"/>
            <w:tcBorders>
              <w:left w:val="single" w:sz="4" w:space="0" w:color="000000" w:themeColor="text1"/>
            </w:tcBorders>
            <w:shd w:val="clear" w:color="auto" w:fill="FFFFFF" w:themeFill="background1"/>
          </w:tcPr>
          <w:p w14:paraId="07D48638" w14:textId="77777777" w:rsidR="009A45AF" w:rsidRPr="009F6FAF" w:rsidRDefault="009A45AF" w:rsidP="009A45AF">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7F2DCEE2" w14:textId="2EF1BD30" w:rsidR="009A45AF" w:rsidRPr="009F6FAF" w:rsidRDefault="00E64DFC" w:rsidP="009A45AF">
            <w:pPr>
              <w:rPr>
                <w:rFonts w:cs="Arial"/>
                <w:szCs w:val="20"/>
              </w:rPr>
            </w:pPr>
            <w:r>
              <w:rPr>
                <w:rFonts w:cs="Arial"/>
                <w:szCs w:val="20"/>
              </w:rPr>
              <w:t xml:space="preserve">Lecture Activity = </w:t>
            </w:r>
            <w:r w:rsidRPr="00E64DFC">
              <w:rPr>
                <w:rFonts w:cs="Arial"/>
                <w:b/>
                <w:szCs w:val="20"/>
              </w:rPr>
              <w:t>1</w:t>
            </w:r>
            <w:r w:rsidR="001037D6">
              <w:rPr>
                <w:rFonts w:cs="Arial"/>
                <w:b/>
                <w:szCs w:val="20"/>
              </w:rPr>
              <w:t>hr</w:t>
            </w:r>
          </w:p>
        </w:tc>
      </w:tr>
      <w:tr w:rsidR="00DC60B6" w:rsidRPr="00842155" w14:paraId="1ABA4A61" w14:textId="77777777" w:rsidTr="00842315">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81BB83" w14:textId="77777777" w:rsidR="00DC60B6" w:rsidRDefault="00DC60B6" w:rsidP="00DC60B6">
            <w:pPr>
              <w:rPr>
                <w:rFonts w:cs="Arial"/>
                <w:b/>
                <w:szCs w:val="20"/>
              </w:rPr>
            </w:pPr>
            <w:r>
              <w:rPr>
                <w:rFonts w:cs="Arial"/>
                <w:b/>
                <w:szCs w:val="20"/>
              </w:rPr>
              <w:t>Healthcare Interopera</w:t>
            </w:r>
            <w:r w:rsidRPr="002E3C75">
              <w:rPr>
                <w:rFonts w:cs="Arial"/>
                <w:b/>
                <w:szCs w:val="20"/>
              </w:rPr>
              <w:t>bility</w:t>
            </w:r>
            <w:r>
              <w:rPr>
                <w:rFonts w:cs="Arial"/>
                <w:b/>
                <w:szCs w:val="20"/>
              </w:rPr>
              <w:t xml:space="preserve"> </w:t>
            </w:r>
          </w:p>
          <w:p w14:paraId="2B035C92" w14:textId="77777777" w:rsidR="00DC60B6" w:rsidRDefault="00DC60B6" w:rsidP="00DC60B6">
            <w:pPr>
              <w:rPr>
                <w:rFonts w:cs="Arial"/>
                <w:b/>
                <w:szCs w:val="20"/>
              </w:rPr>
            </w:pPr>
          </w:p>
          <w:p w14:paraId="3B03078F" w14:textId="7D6BB8DC" w:rsidR="00DC60B6" w:rsidRDefault="00DC60B6" w:rsidP="00DC60B6">
            <w:pPr>
              <w:rPr>
                <w:rFonts w:cs="Arial"/>
                <w:b/>
                <w:szCs w:val="20"/>
              </w:rPr>
            </w:pPr>
            <w:r>
              <w:rPr>
                <w:rFonts w:cs="Arial"/>
                <w:b/>
                <w:szCs w:val="20"/>
              </w:rPr>
              <w:t xml:space="preserve">Watch </w:t>
            </w:r>
            <w:r w:rsidRPr="000F010A">
              <w:rPr>
                <w:rFonts w:cs="Arial"/>
                <w:szCs w:val="20"/>
              </w:rPr>
              <w:t xml:space="preserve">the </w:t>
            </w:r>
            <w:r w:rsidR="0053752F">
              <w:rPr>
                <w:rFonts w:cs="Arial"/>
                <w:szCs w:val="20"/>
              </w:rPr>
              <w:t xml:space="preserve">following </w:t>
            </w:r>
            <w:r w:rsidRPr="000F010A">
              <w:rPr>
                <w:rFonts w:cs="Arial"/>
                <w:szCs w:val="20"/>
              </w:rPr>
              <w:t>video</w:t>
            </w:r>
            <w:r w:rsidR="00DB03F0" w:rsidRPr="000F010A">
              <w:rPr>
                <w:rFonts w:cs="Arial"/>
                <w:szCs w:val="20"/>
              </w:rPr>
              <w:t>s:</w:t>
            </w:r>
            <w:r>
              <w:rPr>
                <w:rFonts w:cs="Arial"/>
                <w:b/>
                <w:szCs w:val="20"/>
              </w:rPr>
              <w:t xml:space="preserve">  </w:t>
            </w:r>
          </w:p>
          <w:p w14:paraId="7E45CD77" w14:textId="77777777" w:rsidR="00DC60B6" w:rsidRDefault="00DC60B6" w:rsidP="00DC60B6">
            <w:pPr>
              <w:rPr>
                <w:rFonts w:cs="Arial"/>
                <w:b/>
                <w:szCs w:val="20"/>
              </w:rPr>
            </w:pPr>
          </w:p>
          <w:p w14:paraId="56E84A3C" w14:textId="17E5AC8C" w:rsidR="00DC60B6" w:rsidRPr="00B9251A" w:rsidRDefault="00AB2B86" w:rsidP="00DC60B6">
            <w:pPr>
              <w:pStyle w:val="AssignmentsLevel2"/>
            </w:pPr>
            <w:hyperlink r:id="rId19" w:history="1">
              <w:r w:rsidR="00DB03F0">
                <w:rPr>
                  <w:rStyle w:val="Hyperlink"/>
                </w:rPr>
                <w:t>Challenges with Interoperability in Healthcare</w:t>
              </w:r>
            </w:hyperlink>
            <w:r w:rsidR="00DB03F0">
              <w:t xml:space="preserve"> </w:t>
            </w:r>
            <w:r w:rsidR="00DB03F0" w:rsidRPr="00DB03F0">
              <w:t>[3:19]</w:t>
            </w:r>
          </w:p>
          <w:p w14:paraId="248ECB06" w14:textId="42537756" w:rsidR="00DB03F0" w:rsidRPr="00F57EED" w:rsidRDefault="00AB2B86" w:rsidP="00F57EED">
            <w:pPr>
              <w:pStyle w:val="AssignmentsLevel2"/>
            </w:pPr>
            <w:hyperlink r:id="rId20" w:history="1">
              <w:r w:rsidR="00DB03F0">
                <w:rPr>
                  <w:rStyle w:val="Hyperlink"/>
                </w:rPr>
                <w:t>Solving the Interoperability Challenge</w:t>
              </w:r>
            </w:hyperlink>
            <w:r w:rsidR="00DB03F0">
              <w:t xml:space="preserve"> </w:t>
            </w:r>
            <w:r w:rsidR="00DB03F0" w:rsidRPr="00DB03F0">
              <w:t>[3.54]</w:t>
            </w:r>
          </w:p>
        </w:tc>
        <w:tc>
          <w:tcPr>
            <w:tcW w:w="1440" w:type="dxa"/>
            <w:tcBorders>
              <w:left w:val="single" w:sz="4" w:space="0" w:color="000000" w:themeColor="text1"/>
            </w:tcBorders>
            <w:shd w:val="clear" w:color="auto" w:fill="FFFFFF" w:themeFill="background1"/>
          </w:tcPr>
          <w:p w14:paraId="150F5A4F" w14:textId="77777777" w:rsidR="00DC60B6" w:rsidRDefault="002E3C75" w:rsidP="00DC60B6">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090833DD" w14:textId="77777777" w:rsidR="00DC60B6" w:rsidRDefault="002E3C75" w:rsidP="00DC60B6">
            <w:pPr>
              <w:rPr>
                <w:rFonts w:cs="Arial"/>
                <w:szCs w:val="20"/>
              </w:rPr>
            </w:pPr>
            <w:r>
              <w:rPr>
                <w:rFonts w:cs="Arial"/>
                <w:szCs w:val="20"/>
              </w:rPr>
              <w:t xml:space="preserve">Lecture Activity = </w:t>
            </w:r>
            <w:r w:rsidR="00477459">
              <w:rPr>
                <w:rFonts w:cs="Arial"/>
                <w:b/>
                <w:szCs w:val="20"/>
              </w:rPr>
              <w:t xml:space="preserve">.5 </w:t>
            </w:r>
            <w:proofErr w:type="spellStart"/>
            <w:r w:rsidR="00EE57D2">
              <w:rPr>
                <w:rFonts w:cs="Arial"/>
                <w:b/>
                <w:szCs w:val="20"/>
              </w:rPr>
              <w:t>hr</w:t>
            </w:r>
            <w:proofErr w:type="spellEnd"/>
          </w:p>
        </w:tc>
      </w:tr>
      <w:tr w:rsidR="00DC60B6" w:rsidRPr="00842155" w14:paraId="6E2D9162" w14:textId="77777777" w:rsidTr="00842315">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77C41B57" w14:textId="77777777" w:rsidR="00DC60B6" w:rsidRDefault="00DC60B6" w:rsidP="00DC60B6">
            <w:pPr>
              <w:tabs>
                <w:tab w:val="left" w:pos="0"/>
                <w:tab w:val="left" w:pos="3720"/>
              </w:tabs>
              <w:outlineLvl w:val="0"/>
              <w:rPr>
                <w:rFonts w:eastAsia="Arial" w:cs="Arial"/>
                <w:i/>
                <w:iCs/>
              </w:rPr>
            </w:pPr>
            <w:r w:rsidRPr="4948C66D">
              <w:rPr>
                <w:rFonts w:eastAsia="Arial" w:cs="Arial"/>
                <w:b/>
                <w:bCs/>
                <w:i/>
                <w:iCs/>
                <w:sz w:val="22"/>
                <w:szCs w:val="22"/>
              </w:rPr>
              <w:t>Graded Assignments</w:t>
            </w:r>
          </w:p>
          <w:p w14:paraId="3959C9F9" w14:textId="77777777" w:rsidR="00DC60B6" w:rsidRPr="005B10FE" w:rsidRDefault="00DC60B6" w:rsidP="00DC60B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4A6288D" w14:textId="77777777" w:rsidR="00DC60B6" w:rsidRPr="005B10FE" w:rsidRDefault="00DC60B6" w:rsidP="00DC60B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56E93EC" w14:textId="77777777" w:rsidR="00DC60B6" w:rsidRPr="005B10FE" w:rsidRDefault="00DC60B6" w:rsidP="00DC60B6">
            <w:pPr>
              <w:rPr>
                <w:rFonts w:eastAsia="Arial" w:cs="Arial"/>
                <w:b/>
                <w:bCs/>
                <w:i/>
                <w:iCs/>
              </w:rPr>
            </w:pPr>
            <w:r w:rsidRPr="4948C66D">
              <w:rPr>
                <w:rFonts w:eastAsia="Arial" w:cs="Arial"/>
                <w:b/>
                <w:bCs/>
                <w:i/>
                <w:iCs/>
              </w:rPr>
              <w:t>AIE</w:t>
            </w:r>
          </w:p>
        </w:tc>
      </w:tr>
      <w:tr w:rsidR="00DC60B6" w:rsidRPr="00103FC5" w14:paraId="62C91FC2" w14:textId="77777777" w:rsidTr="00842315">
        <w:tc>
          <w:tcPr>
            <w:tcW w:w="10230" w:type="dxa"/>
            <w:gridSpan w:val="2"/>
            <w:tcMar>
              <w:top w:w="115" w:type="dxa"/>
              <w:left w:w="115" w:type="dxa"/>
              <w:bottom w:w="115" w:type="dxa"/>
              <w:right w:w="115" w:type="dxa"/>
            </w:tcMar>
          </w:tcPr>
          <w:p w14:paraId="652F55D5" w14:textId="200C394D" w:rsidR="00DC60B6" w:rsidRDefault="00DC60B6" w:rsidP="00DC60B6">
            <w:pPr>
              <w:tabs>
                <w:tab w:val="left" w:pos="2329"/>
              </w:tabs>
              <w:rPr>
                <w:rFonts w:cs="Arial"/>
                <w:b/>
                <w:szCs w:val="20"/>
              </w:rPr>
            </w:pPr>
            <w:r>
              <w:rPr>
                <w:rFonts w:cs="Arial"/>
                <w:b/>
                <w:szCs w:val="20"/>
              </w:rPr>
              <w:t>D</w:t>
            </w:r>
            <w:r w:rsidR="00477459">
              <w:rPr>
                <w:rFonts w:cs="Arial"/>
                <w:b/>
                <w:szCs w:val="20"/>
              </w:rPr>
              <w:t>Q 2.1</w:t>
            </w:r>
            <w:r>
              <w:rPr>
                <w:rFonts w:cs="Arial"/>
                <w:b/>
                <w:szCs w:val="20"/>
              </w:rPr>
              <w:t xml:space="preserve">: Challenges </w:t>
            </w:r>
            <w:proofErr w:type="gramStart"/>
            <w:r w:rsidR="0053752F">
              <w:rPr>
                <w:rFonts w:cs="Arial"/>
                <w:b/>
                <w:szCs w:val="20"/>
              </w:rPr>
              <w:t>W</w:t>
            </w:r>
            <w:r>
              <w:rPr>
                <w:rFonts w:cs="Arial"/>
                <w:b/>
                <w:szCs w:val="20"/>
              </w:rPr>
              <w:t>ith</w:t>
            </w:r>
            <w:proofErr w:type="gramEnd"/>
            <w:r>
              <w:rPr>
                <w:rFonts w:cs="Arial"/>
                <w:b/>
                <w:szCs w:val="20"/>
              </w:rPr>
              <w:t xml:space="preserve"> Adoption and Use of EHRs</w:t>
            </w:r>
          </w:p>
          <w:p w14:paraId="63FCC8AF" w14:textId="77777777" w:rsidR="00DC60B6" w:rsidRDefault="00DC60B6" w:rsidP="00DC60B6">
            <w:pPr>
              <w:tabs>
                <w:tab w:val="left" w:pos="2329"/>
              </w:tabs>
              <w:rPr>
                <w:rFonts w:cs="Arial"/>
                <w:b/>
                <w:szCs w:val="20"/>
              </w:rPr>
            </w:pPr>
          </w:p>
          <w:p w14:paraId="73ABC886" w14:textId="175EDD99" w:rsidR="00DC60B6" w:rsidRPr="001D3C70" w:rsidRDefault="00DC60B6" w:rsidP="00DC60B6">
            <w:pPr>
              <w:rPr>
                <w:rFonts w:ascii="Calibri" w:hAnsi="Calibri"/>
                <w:szCs w:val="22"/>
              </w:rPr>
            </w:pPr>
            <w:r w:rsidRPr="001D3C70">
              <w:rPr>
                <w:b/>
                <w:bCs/>
              </w:rPr>
              <w:lastRenderedPageBreak/>
              <w:t xml:space="preserve">Respond </w:t>
            </w:r>
            <w:r w:rsidRPr="001D3C70">
              <w:t>to the following question by Thursday 11:59 p.m. (EST). Provide specific examples to support your answers:</w:t>
            </w:r>
          </w:p>
          <w:p w14:paraId="2038AC8D" w14:textId="77777777" w:rsidR="00DC60B6" w:rsidRPr="008924E6" w:rsidRDefault="00DC60B6" w:rsidP="00DC60B6">
            <w:pPr>
              <w:tabs>
                <w:tab w:val="left" w:pos="2329"/>
              </w:tabs>
              <w:rPr>
                <w:rFonts w:cs="Arial"/>
                <w:color w:val="7B95CF" w:themeColor="accent6" w:themeTint="99"/>
                <w:szCs w:val="20"/>
              </w:rPr>
            </w:pPr>
          </w:p>
          <w:p w14:paraId="3940580B" w14:textId="0FFF015D" w:rsidR="00DC60B6" w:rsidRPr="00D908EC" w:rsidRDefault="00DC60B6" w:rsidP="009B3799">
            <w:pPr>
              <w:pStyle w:val="ListParagraph"/>
              <w:numPr>
                <w:ilvl w:val="0"/>
                <w:numId w:val="44"/>
              </w:numPr>
              <w:rPr>
                <w:rFonts w:cs="Arial"/>
                <w:szCs w:val="20"/>
              </w:rPr>
            </w:pPr>
            <w:r w:rsidRPr="00D908EC">
              <w:rPr>
                <w:rFonts w:cs="Arial"/>
                <w:szCs w:val="20"/>
              </w:rPr>
              <w:t>Ch. 4 of the textbook presented three broad categories of barriers to health information technology</w:t>
            </w:r>
            <w:r w:rsidR="0053752F">
              <w:rPr>
                <w:rFonts w:cs="Arial"/>
                <w:szCs w:val="20"/>
              </w:rPr>
              <w:t>,</w:t>
            </w:r>
            <w:r w:rsidRPr="00D908EC">
              <w:rPr>
                <w:rFonts w:cs="Arial"/>
                <w:szCs w:val="20"/>
              </w:rPr>
              <w:t xml:space="preserve"> </w:t>
            </w:r>
            <w:r w:rsidR="00443F72" w:rsidRPr="00D908EC">
              <w:rPr>
                <w:rFonts w:cs="Arial"/>
                <w:szCs w:val="20"/>
              </w:rPr>
              <w:t>c</w:t>
            </w:r>
            <w:r w:rsidRPr="00D908EC">
              <w:rPr>
                <w:rFonts w:cs="Arial"/>
                <w:szCs w:val="20"/>
              </w:rPr>
              <w:t>ritical issues</w:t>
            </w:r>
            <w:r w:rsidR="0053752F">
              <w:rPr>
                <w:rFonts w:cs="Arial"/>
                <w:szCs w:val="20"/>
              </w:rPr>
              <w:t xml:space="preserve"> that</w:t>
            </w:r>
            <w:r w:rsidRPr="00D908EC">
              <w:rPr>
                <w:rFonts w:cs="Arial"/>
                <w:szCs w:val="20"/>
              </w:rPr>
              <w:t xml:space="preserve"> negatively impact the adoption and use of EHRs:</w:t>
            </w:r>
          </w:p>
          <w:p w14:paraId="747E6806" w14:textId="77777777" w:rsidR="00DC60B6" w:rsidRDefault="00DC60B6" w:rsidP="00DC60B6">
            <w:pPr>
              <w:rPr>
                <w:rFonts w:cs="Arial"/>
                <w:szCs w:val="20"/>
              </w:rPr>
            </w:pPr>
          </w:p>
          <w:p w14:paraId="306999B4" w14:textId="77777777" w:rsidR="00DC60B6" w:rsidRPr="00602AB6" w:rsidRDefault="00DC60B6" w:rsidP="009B3799">
            <w:pPr>
              <w:pStyle w:val="ListParagraph"/>
              <w:numPr>
                <w:ilvl w:val="0"/>
                <w:numId w:val="27"/>
              </w:numPr>
              <w:ind w:left="720"/>
              <w:rPr>
                <w:rFonts w:cs="Arial"/>
              </w:rPr>
            </w:pPr>
            <w:r>
              <w:rPr>
                <w:rFonts w:cs="Arial"/>
                <w:szCs w:val="20"/>
              </w:rPr>
              <w:t>Interoperability</w:t>
            </w:r>
          </w:p>
          <w:p w14:paraId="5E3A5B0A" w14:textId="77777777" w:rsidR="00DC60B6" w:rsidRPr="00602AB6" w:rsidRDefault="00DC60B6" w:rsidP="009B3799">
            <w:pPr>
              <w:pStyle w:val="ListParagraph"/>
              <w:numPr>
                <w:ilvl w:val="0"/>
                <w:numId w:val="27"/>
              </w:numPr>
              <w:ind w:left="720"/>
              <w:rPr>
                <w:rFonts w:cs="Arial"/>
              </w:rPr>
            </w:pPr>
            <w:r>
              <w:rPr>
                <w:rFonts w:cs="Arial"/>
                <w:szCs w:val="20"/>
              </w:rPr>
              <w:t>Usability</w:t>
            </w:r>
          </w:p>
          <w:p w14:paraId="7FC387DD" w14:textId="77777777" w:rsidR="00DC60B6" w:rsidRPr="00602AB6" w:rsidRDefault="00DC60B6" w:rsidP="009B3799">
            <w:pPr>
              <w:pStyle w:val="ListParagraph"/>
              <w:numPr>
                <w:ilvl w:val="0"/>
                <w:numId w:val="27"/>
              </w:numPr>
              <w:ind w:left="720"/>
              <w:rPr>
                <w:rFonts w:cs="Arial"/>
              </w:rPr>
            </w:pPr>
            <w:r>
              <w:rPr>
                <w:rFonts w:cs="Arial"/>
                <w:szCs w:val="20"/>
              </w:rPr>
              <w:t>Health IT safety</w:t>
            </w:r>
          </w:p>
          <w:p w14:paraId="0B402572" w14:textId="77777777" w:rsidR="00DC60B6" w:rsidRPr="00602AB6" w:rsidRDefault="00DC60B6" w:rsidP="009B3799">
            <w:pPr>
              <w:ind w:left="360"/>
              <w:rPr>
                <w:rFonts w:cs="Arial"/>
              </w:rPr>
            </w:pPr>
          </w:p>
          <w:p w14:paraId="36E93924" w14:textId="79892068" w:rsidR="00477459" w:rsidRPr="00602AB6" w:rsidRDefault="00DC60B6" w:rsidP="009B3799">
            <w:pPr>
              <w:ind w:left="360"/>
              <w:rPr>
                <w:rFonts w:cs="Arial"/>
              </w:rPr>
            </w:pPr>
            <w:r w:rsidRPr="00602AB6">
              <w:rPr>
                <w:rFonts w:cs="Arial"/>
              </w:rPr>
              <w:t xml:space="preserve">Of these, which </w:t>
            </w:r>
            <w:r>
              <w:rPr>
                <w:rFonts w:cs="Arial"/>
              </w:rPr>
              <w:t xml:space="preserve">presents the </w:t>
            </w:r>
            <w:r w:rsidRPr="00602AB6">
              <w:rPr>
                <w:rFonts w:cs="Arial"/>
              </w:rPr>
              <w:t xml:space="preserve">greatest </w:t>
            </w:r>
            <w:r>
              <w:rPr>
                <w:rFonts w:cs="Arial"/>
              </w:rPr>
              <w:t>challenge</w:t>
            </w:r>
            <w:r w:rsidR="0053752F">
              <w:rPr>
                <w:rFonts w:cs="Arial"/>
              </w:rPr>
              <w:t>? W</w:t>
            </w:r>
            <w:r w:rsidRPr="00602AB6">
              <w:rPr>
                <w:rFonts w:cs="Arial"/>
              </w:rPr>
              <w:t xml:space="preserve">hy? </w:t>
            </w:r>
            <w:r>
              <w:rPr>
                <w:rFonts w:cs="Arial"/>
              </w:rPr>
              <w:t>Include one scholarly</w:t>
            </w:r>
            <w:r w:rsidR="00477459">
              <w:rPr>
                <w:rFonts w:cs="Arial"/>
              </w:rPr>
              <w:t xml:space="preserve">, current (no older than </w:t>
            </w:r>
            <w:r w:rsidR="003E3AC4">
              <w:rPr>
                <w:rFonts w:cs="Arial"/>
              </w:rPr>
              <w:t>6</w:t>
            </w:r>
            <w:r w:rsidR="00477459">
              <w:rPr>
                <w:rFonts w:cs="Arial"/>
              </w:rPr>
              <w:t xml:space="preserve"> years) external source.</w:t>
            </w:r>
          </w:p>
          <w:p w14:paraId="2C41F2CB" w14:textId="77777777" w:rsidR="00DC60B6" w:rsidRPr="00347F13" w:rsidRDefault="00DC60B6" w:rsidP="00DC60B6">
            <w:pPr>
              <w:rPr>
                <w:rFonts w:cs="Arial"/>
                <w:color w:val="000000"/>
                <w:szCs w:val="20"/>
              </w:rPr>
            </w:pPr>
          </w:p>
          <w:p w14:paraId="790C31FB" w14:textId="39EBEE17" w:rsidR="00DC60B6" w:rsidRPr="001D3C70" w:rsidRDefault="00DC60B6" w:rsidP="00DC60B6">
            <w:pPr>
              <w:tabs>
                <w:tab w:val="left" w:pos="2329"/>
              </w:tabs>
              <w:rPr>
                <w:b/>
                <w:bCs/>
              </w:rPr>
            </w:pPr>
            <w:r w:rsidRPr="001D3C70">
              <w:rPr>
                <w:rFonts w:cs="Arial"/>
                <w:b/>
                <w:bCs/>
                <w:szCs w:val="20"/>
              </w:rPr>
              <w:t xml:space="preserve">Post </w:t>
            </w:r>
            <w:r w:rsidRPr="001D3C70">
              <w:rPr>
                <w:rFonts w:cs="Arial"/>
                <w:szCs w:val="20"/>
              </w:rPr>
              <w:t xml:space="preserve">constructive criticism, clarification, additional questions, or your own relevant thoughts to </w:t>
            </w:r>
            <w:r w:rsidR="0053752F">
              <w:rPr>
                <w:rFonts w:cs="Arial"/>
                <w:szCs w:val="20"/>
              </w:rPr>
              <w:t>2</w:t>
            </w:r>
            <w:r w:rsidR="0053752F" w:rsidRPr="001D3C70">
              <w:rPr>
                <w:rFonts w:cs="Arial"/>
                <w:szCs w:val="20"/>
              </w:rPr>
              <w:t xml:space="preserve"> </w:t>
            </w:r>
            <w:r w:rsidRPr="001D3C70">
              <w:rPr>
                <w:rFonts w:cs="Arial"/>
                <w:szCs w:val="20"/>
              </w:rPr>
              <w:t>of your classmates' posts by 11:59 p.m. (EST) on Sunday.</w:t>
            </w:r>
          </w:p>
        </w:tc>
        <w:tc>
          <w:tcPr>
            <w:tcW w:w="1440" w:type="dxa"/>
          </w:tcPr>
          <w:p w14:paraId="63E65B06" w14:textId="77777777" w:rsidR="00DC60B6" w:rsidRPr="00103FC5" w:rsidRDefault="00DC60B6" w:rsidP="00DC60B6">
            <w:pPr>
              <w:tabs>
                <w:tab w:val="left" w:pos="2329"/>
              </w:tabs>
              <w:rPr>
                <w:rFonts w:cs="Arial"/>
                <w:szCs w:val="20"/>
              </w:rPr>
            </w:pPr>
            <w:r>
              <w:rPr>
                <w:rFonts w:cs="Arial"/>
                <w:szCs w:val="20"/>
              </w:rPr>
              <w:lastRenderedPageBreak/>
              <w:t xml:space="preserve">2.2, 2.3, 2.4 </w:t>
            </w:r>
          </w:p>
        </w:tc>
        <w:tc>
          <w:tcPr>
            <w:tcW w:w="1440" w:type="dxa"/>
          </w:tcPr>
          <w:p w14:paraId="173EE44D" w14:textId="4525FBAB" w:rsidR="00DC60B6" w:rsidRPr="00103FC5" w:rsidRDefault="00DC60B6" w:rsidP="00DC60B6">
            <w:pPr>
              <w:tabs>
                <w:tab w:val="left" w:pos="2329"/>
              </w:tabs>
              <w:rPr>
                <w:rFonts w:eastAsia="Arial" w:cs="Arial"/>
              </w:rPr>
            </w:pPr>
            <w:r>
              <w:rPr>
                <w:rFonts w:cs="Arial"/>
                <w:szCs w:val="20"/>
              </w:rPr>
              <w:t xml:space="preserve">Discussion Board = </w:t>
            </w:r>
            <w:r w:rsidRPr="00A1711B">
              <w:rPr>
                <w:rFonts w:cs="Arial"/>
                <w:b/>
                <w:szCs w:val="20"/>
              </w:rPr>
              <w:t>1</w:t>
            </w:r>
            <w:r w:rsidR="001037D6">
              <w:rPr>
                <w:rFonts w:cs="Arial"/>
                <w:b/>
                <w:szCs w:val="20"/>
              </w:rPr>
              <w:t>hr</w:t>
            </w:r>
          </w:p>
        </w:tc>
      </w:tr>
      <w:tr w:rsidR="005C3137" w:rsidRPr="00103FC5" w14:paraId="3BEF411B" w14:textId="77777777" w:rsidTr="00842315">
        <w:tc>
          <w:tcPr>
            <w:tcW w:w="10230" w:type="dxa"/>
            <w:gridSpan w:val="2"/>
            <w:tcMar>
              <w:top w:w="115" w:type="dxa"/>
              <w:left w:w="115" w:type="dxa"/>
              <w:bottom w:w="115" w:type="dxa"/>
              <w:right w:w="115" w:type="dxa"/>
            </w:tcMar>
          </w:tcPr>
          <w:p w14:paraId="58D441BF" w14:textId="77777777" w:rsidR="005C3137" w:rsidRDefault="005C3137" w:rsidP="005C3137">
            <w:pPr>
              <w:tabs>
                <w:tab w:val="left" w:pos="2329"/>
              </w:tabs>
              <w:rPr>
                <w:rFonts w:cs="Arial"/>
                <w:b/>
                <w:szCs w:val="20"/>
              </w:rPr>
            </w:pPr>
            <w:r>
              <w:rPr>
                <w:rFonts w:cs="Arial"/>
                <w:b/>
                <w:szCs w:val="20"/>
              </w:rPr>
              <w:t>D</w:t>
            </w:r>
            <w:r w:rsidR="00477459">
              <w:rPr>
                <w:rFonts w:cs="Arial"/>
                <w:b/>
                <w:szCs w:val="20"/>
              </w:rPr>
              <w:t>Q 2.2</w:t>
            </w:r>
            <w:r>
              <w:rPr>
                <w:rFonts w:cs="Arial"/>
                <w:b/>
                <w:szCs w:val="20"/>
              </w:rPr>
              <w:t>: Population Health Management Drivers.</w:t>
            </w:r>
          </w:p>
          <w:p w14:paraId="61EB2848" w14:textId="77777777" w:rsidR="005C3137" w:rsidRDefault="005C3137" w:rsidP="005C3137">
            <w:pPr>
              <w:tabs>
                <w:tab w:val="left" w:pos="2329"/>
              </w:tabs>
              <w:rPr>
                <w:rFonts w:cs="Arial"/>
                <w:b/>
                <w:szCs w:val="20"/>
              </w:rPr>
            </w:pPr>
          </w:p>
          <w:p w14:paraId="15754194" w14:textId="15DCEE1B" w:rsidR="005C3137" w:rsidRDefault="005C3137" w:rsidP="005C3137">
            <w:pPr>
              <w:tabs>
                <w:tab w:val="left" w:pos="2329"/>
              </w:tabs>
              <w:rPr>
                <w:rFonts w:cs="Arial"/>
                <w:b/>
                <w:szCs w:val="20"/>
              </w:rPr>
            </w:pPr>
            <w:r>
              <w:rPr>
                <w:rFonts w:cs="Arial"/>
                <w:b/>
                <w:szCs w:val="20"/>
              </w:rPr>
              <w:t xml:space="preserve">Read </w:t>
            </w:r>
            <w:r w:rsidR="0053752F">
              <w:rPr>
                <w:rFonts w:cs="Arial"/>
                <w:szCs w:val="20"/>
              </w:rPr>
              <w:t>pp.</w:t>
            </w:r>
            <w:r w:rsidR="0053752F" w:rsidRPr="009B3799">
              <w:rPr>
                <w:rFonts w:cs="Arial"/>
                <w:szCs w:val="20"/>
              </w:rPr>
              <w:t xml:space="preserve"> </w:t>
            </w:r>
            <w:r w:rsidRPr="009B3799">
              <w:rPr>
                <w:rFonts w:cs="Arial"/>
                <w:szCs w:val="20"/>
              </w:rPr>
              <w:t>7</w:t>
            </w:r>
            <w:r w:rsidR="0053752F">
              <w:rPr>
                <w:rFonts w:cs="Arial"/>
                <w:szCs w:val="20"/>
              </w:rPr>
              <w:t>–</w:t>
            </w:r>
            <w:r w:rsidRPr="009B3799">
              <w:rPr>
                <w:rFonts w:cs="Arial"/>
                <w:szCs w:val="20"/>
              </w:rPr>
              <w:t>9 of Population Health Management: Resource Guide.</w:t>
            </w:r>
            <w:r w:rsidRPr="00D908EC">
              <w:rPr>
                <w:rFonts w:cs="Arial"/>
                <w:b/>
                <w:szCs w:val="20"/>
              </w:rPr>
              <w:t xml:space="preserve"> </w:t>
            </w:r>
          </w:p>
          <w:p w14:paraId="4E618210" w14:textId="77777777" w:rsidR="005C3137" w:rsidRDefault="005C3137" w:rsidP="005C3137">
            <w:pPr>
              <w:tabs>
                <w:tab w:val="left" w:pos="2329"/>
              </w:tabs>
              <w:rPr>
                <w:rFonts w:cs="Arial"/>
                <w:b/>
                <w:szCs w:val="20"/>
              </w:rPr>
            </w:pPr>
          </w:p>
          <w:p w14:paraId="0DC77B9A" w14:textId="77777777" w:rsidR="005C3137" w:rsidRPr="001D3C70" w:rsidRDefault="005C3137" w:rsidP="005C3137">
            <w:pPr>
              <w:tabs>
                <w:tab w:val="left" w:pos="2329"/>
              </w:tabs>
            </w:pPr>
            <w:r w:rsidRPr="001D3C70">
              <w:rPr>
                <w:b/>
                <w:bCs/>
              </w:rPr>
              <w:t xml:space="preserve">Respond </w:t>
            </w:r>
            <w:r w:rsidRPr="001D3C70">
              <w:t xml:space="preserve">to the following by Thursday 11:59 p.m. (EST). Provide specific examples to support your answer: </w:t>
            </w:r>
          </w:p>
          <w:p w14:paraId="38DD89FA" w14:textId="77777777" w:rsidR="005C3137" w:rsidRDefault="005C3137" w:rsidP="005C3137">
            <w:pPr>
              <w:tabs>
                <w:tab w:val="left" w:pos="2329"/>
              </w:tabs>
            </w:pPr>
          </w:p>
          <w:p w14:paraId="26031D27" w14:textId="2D6CDA08" w:rsidR="005C3137" w:rsidRDefault="005C3137" w:rsidP="00C75A04">
            <w:pPr>
              <w:pStyle w:val="AssignmentsLevel2"/>
            </w:pPr>
            <w:r w:rsidRPr="00C75A04">
              <w:t>Name</w:t>
            </w:r>
            <w:r>
              <w:rPr>
                <w:b/>
              </w:rPr>
              <w:t xml:space="preserve"> </w:t>
            </w:r>
            <w:r w:rsidRPr="00765464">
              <w:t>the various stakeholders that provided the impetus toward value</w:t>
            </w:r>
            <w:r w:rsidR="0053752F">
              <w:t>-</w:t>
            </w:r>
            <w:r w:rsidRPr="00765464">
              <w:t>base</w:t>
            </w:r>
            <w:r w:rsidR="0053752F">
              <w:t>d</w:t>
            </w:r>
            <w:r w:rsidRPr="00765464">
              <w:t xml:space="preserve"> care</w:t>
            </w:r>
            <w:r>
              <w:t xml:space="preserve">. Select one </w:t>
            </w:r>
            <w:proofErr w:type="gramStart"/>
            <w:r>
              <w:t>stakeholder</w:t>
            </w:r>
            <w:r w:rsidR="0053752F">
              <w:t>,</w:t>
            </w:r>
            <w:r>
              <w:t xml:space="preserve"> and</w:t>
            </w:r>
            <w:proofErr w:type="gramEnd"/>
            <w:r>
              <w:t xml:space="preserve"> describe how the stakeholders influence </w:t>
            </w:r>
            <w:r w:rsidR="0053752F">
              <w:t xml:space="preserve">is </w:t>
            </w:r>
            <w:r>
              <w:t xml:space="preserve">a driver for </w:t>
            </w:r>
            <w:r w:rsidR="0053752F">
              <w:t>p</w:t>
            </w:r>
            <w:r>
              <w:t xml:space="preserve">opulation </w:t>
            </w:r>
            <w:r w:rsidR="0053752F">
              <w:t>h</w:t>
            </w:r>
            <w:r>
              <w:t xml:space="preserve">ealth </w:t>
            </w:r>
            <w:r w:rsidR="0053752F">
              <w:t>m</w:t>
            </w:r>
            <w:r>
              <w:t xml:space="preserve">anagement. </w:t>
            </w:r>
          </w:p>
          <w:p w14:paraId="60823922" w14:textId="77777777" w:rsidR="002A756E" w:rsidRDefault="002A756E" w:rsidP="005C3137">
            <w:pPr>
              <w:tabs>
                <w:tab w:val="left" w:pos="2329"/>
              </w:tabs>
              <w:rPr>
                <w:rFonts w:cs="Arial"/>
                <w:b/>
                <w:szCs w:val="20"/>
              </w:rPr>
            </w:pPr>
          </w:p>
          <w:p w14:paraId="7ED6B0A1" w14:textId="3280768B" w:rsidR="002A756E" w:rsidRPr="001D3C70" w:rsidRDefault="002A756E" w:rsidP="005C3137">
            <w:pPr>
              <w:tabs>
                <w:tab w:val="left" w:pos="2329"/>
              </w:tabs>
              <w:rPr>
                <w:rFonts w:cs="Arial"/>
                <w:b/>
                <w:szCs w:val="20"/>
              </w:rPr>
            </w:pPr>
            <w:r w:rsidRPr="001D3C70">
              <w:rPr>
                <w:rFonts w:cs="Arial"/>
                <w:b/>
                <w:bCs/>
                <w:szCs w:val="20"/>
              </w:rPr>
              <w:t xml:space="preserve">Post </w:t>
            </w:r>
            <w:r w:rsidRPr="001D3C70">
              <w:rPr>
                <w:rFonts w:cs="Arial"/>
                <w:szCs w:val="20"/>
              </w:rPr>
              <w:t xml:space="preserve">constructive criticism, clarification, additional questions, or your own relevant thoughts to </w:t>
            </w:r>
            <w:r w:rsidR="0053752F">
              <w:rPr>
                <w:rFonts w:cs="Arial"/>
                <w:szCs w:val="20"/>
              </w:rPr>
              <w:t>2</w:t>
            </w:r>
            <w:r w:rsidR="0053752F" w:rsidRPr="001D3C70">
              <w:rPr>
                <w:rFonts w:cs="Arial"/>
                <w:szCs w:val="20"/>
              </w:rPr>
              <w:t xml:space="preserve"> </w:t>
            </w:r>
            <w:r w:rsidRPr="001D3C70">
              <w:rPr>
                <w:rFonts w:cs="Arial"/>
                <w:szCs w:val="20"/>
              </w:rPr>
              <w:t>of your classmates' posts by 11:59 p.m. (EST) on Sunday.</w:t>
            </w:r>
          </w:p>
        </w:tc>
        <w:tc>
          <w:tcPr>
            <w:tcW w:w="1440" w:type="dxa"/>
          </w:tcPr>
          <w:p w14:paraId="0D43042E" w14:textId="77777777" w:rsidR="005C3137" w:rsidRDefault="002E3C75" w:rsidP="005C3137">
            <w:pPr>
              <w:tabs>
                <w:tab w:val="left" w:pos="2329"/>
              </w:tabs>
              <w:rPr>
                <w:rFonts w:cs="Arial"/>
                <w:szCs w:val="20"/>
              </w:rPr>
            </w:pPr>
            <w:r>
              <w:rPr>
                <w:rFonts w:cs="Arial"/>
                <w:szCs w:val="20"/>
              </w:rPr>
              <w:t>2.3, 2.4</w:t>
            </w:r>
          </w:p>
        </w:tc>
        <w:tc>
          <w:tcPr>
            <w:tcW w:w="1440" w:type="dxa"/>
          </w:tcPr>
          <w:p w14:paraId="5F041D92" w14:textId="7DD4A698" w:rsidR="005C3137" w:rsidRDefault="002E3C75" w:rsidP="005C3137">
            <w:pPr>
              <w:tabs>
                <w:tab w:val="left" w:pos="2329"/>
              </w:tabs>
              <w:rPr>
                <w:rFonts w:cs="Arial"/>
                <w:szCs w:val="20"/>
              </w:rPr>
            </w:pPr>
            <w:r>
              <w:rPr>
                <w:rFonts w:cs="Arial"/>
                <w:szCs w:val="20"/>
              </w:rPr>
              <w:t xml:space="preserve">Discussion Board = </w:t>
            </w:r>
            <w:r w:rsidRPr="00E64DFC">
              <w:rPr>
                <w:rFonts w:cs="Arial"/>
                <w:b/>
                <w:szCs w:val="20"/>
              </w:rPr>
              <w:t>1</w:t>
            </w:r>
            <w:r w:rsidR="001037D6">
              <w:rPr>
                <w:rFonts w:cs="Arial"/>
                <w:b/>
                <w:szCs w:val="20"/>
              </w:rPr>
              <w:t>hr</w:t>
            </w:r>
          </w:p>
        </w:tc>
      </w:tr>
      <w:tr w:rsidR="005C3137" w:rsidRPr="00132272" w14:paraId="2E03B047" w14:textId="77777777" w:rsidTr="00842315">
        <w:tc>
          <w:tcPr>
            <w:tcW w:w="10230" w:type="dxa"/>
            <w:gridSpan w:val="2"/>
            <w:tcMar>
              <w:top w:w="115" w:type="dxa"/>
              <w:left w:w="115" w:type="dxa"/>
              <w:bottom w:w="115" w:type="dxa"/>
              <w:right w:w="115" w:type="dxa"/>
            </w:tcMar>
          </w:tcPr>
          <w:p w14:paraId="64A18531" w14:textId="77777777" w:rsidR="005C3137" w:rsidRDefault="005C3137" w:rsidP="005C3137">
            <w:pPr>
              <w:tabs>
                <w:tab w:val="left" w:pos="2329"/>
              </w:tabs>
              <w:rPr>
                <w:rFonts w:cs="Arial"/>
                <w:b/>
                <w:szCs w:val="20"/>
              </w:rPr>
            </w:pPr>
            <w:r>
              <w:rPr>
                <w:rFonts w:cs="Arial"/>
                <w:b/>
                <w:szCs w:val="20"/>
              </w:rPr>
              <w:t>D</w:t>
            </w:r>
            <w:r w:rsidR="00477459">
              <w:rPr>
                <w:rFonts w:cs="Arial"/>
                <w:b/>
                <w:szCs w:val="20"/>
              </w:rPr>
              <w:t>Q 2.3</w:t>
            </w:r>
            <w:r>
              <w:rPr>
                <w:rFonts w:cs="Arial"/>
                <w:b/>
                <w:szCs w:val="20"/>
              </w:rPr>
              <w:t xml:space="preserve">: Population Health Management Strategy </w:t>
            </w:r>
          </w:p>
          <w:p w14:paraId="237FA795" w14:textId="77777777" w:rsidR="005C3137" w:rsidRDefault="005C3137" w:rsidP="005C3137">
            <w:pPr>
              <w:tabs>
                <w:tab w:val="left" w:pos="2329"/>
              </w:tabs>
              <w:rPr>
                <w:rFonts w:cs="Arial"/>
                <w:b/>
                <w:szCs w:val="20"/>
              </w:rPr>
            </w:pPr>
          </w:p>
          <w:p w14:paraId="079F6BAC" w14:textId="77777777" w:rsidR="000725DC" w:rsidRDefault="005C3137" w:rsidP="005C3137">
            <w:pPr>
              <w:tabs>
                <w:tab w:val="left" w:pos="2329"/>
              </w:tabs>
              <w:rPr>
                <w:rFonts w:cs="Arial"/>
                <w:szCs w:val="20"/>
              </w:rPr>
            </w:pPr>
            <w:r>
              <w:rPr>
                <w:rFonts w:cs="Arial"/>
                <w:b/>
                <w:szCs w:val="20"/>
              </w:rPr>
              <w:t xml:space="preserve">Watch </w:t>
            </w:r>
            <w:r w:rsidRPr="009B3799">
              <w:rPr>
                <w:rFonts w:cs="Arial"/>
                <w:szCs w:val="20"/>
              </w:rPr>
              <w:t>the</w:t>
            </w:r>
            <w:r w:rsidR="000725DC">
              <w:rPr>
                <w:rFonts w:cs="Arial"/>
                <w:szCs w:val="20"/>
              </w:rPr>
              <w:t xml:space="preserve"> following videos:</w:t>
            </w:r>
          </w:p>
          <w:p w14:paraId="625B1FBC" w14:textId="77777777" w:rsidR="00477459" w:rsidRDefault="00477459" w:rsidP="005C3137">
            <w:pPr>
              <w:tabs>
                <w:tab w:val="left" w:pos="2329"/>
              </w:tabs>
              <w:rPr>
                <w:color w:val="0000FF"/>
                <w:u w:val="single"/>
              </w:rPr>
            </w:pPr>
          </w:p>
          <w:p w14:paraId="3ADEF530" w14:textId="600F3379" w:rsidR="000725DC" w:rsidRPr="000725DC" w:rsidRDefault="000725DC" w:rsidP="000725DC">
            <w:pPr>
              <w:pStyle w:val="ListParagraph"/>
              <w:numPr>
                <w:ilvl w:val="0"/>
                <w:numId w:val="44"/>
              </w:numPr>
              <w:tabs>
                <w:tab w:val="left" w:pos="2329"/>
              </w:tabs>
              <w:rPr>
                <w:rStyle w:val="Hyperlink"/>
                <w:rFonts w:cs="Arial"/>
                <w:color w:val="auto"/>
                <w:szCs w:val="20"/>
                <w:u w:val="none"/>
              </w:rPr>
            </w:pPr>
            <w:r w:rsidRPr="000725DC">
              <w:rPr>
                <w:rFonts w:cs="Arial"/>
                <w:szCs w:val="20"/>
              </w:rPr>
              <w:t>National Committee for Quality Assurance</w:t>
            </w:r>
            <w:r w:rsidR="005254B3">
              <w:rPr>
                <w:rFonts w:cs="Arial"/>
                <w:szCs w:val="20"/>
              </w:rPr>
              <w:t xml:space="preserve"> </w:t>
            </w:r>
            <w:r w:rsidRPr="000725DC">
              <w:rPr>
                <w:rFonts w:cs="Arial"/>
                <w:szCs w:val="20"/>
              </w:rPr>
              <w:t>(NCQA)</w:t>
            </w:r>
            <w:r w:rsidR="005254B3">
              <w:rPr>
                <w:rFonts w:cs="Arial"/>
                <w:szCs w:val="20"/>
              </w:rPr>
              <w:t>:</w:t>
            </w:r>
            <w:r w:rsidRPr="000725DC">
              <w:rPr>
                <w:rFonts w:cs="Arial"/>
                <w:szCs w:val="20"/>
              </w:rPr>
              <w:t xml:space="preserve"> </w:t>
            </w:r>
            <w:hyperlink r:id="rId21" w:history="1">
              <w:r w:rsidRPr="005254B3">
                <w:rPr>
                  <w:rStyle w:val="Hyperlink"/>
                  <w:rFonts w:cs="Arial"/>
                  <w:szCs w:val="20"/>
                </w:rPr>
                <w:t>Population Health Management</w:t>
              </w:r>
              <w:r w:rsidR="005254B3" w:rsidRPr="005254B3">
                <w:rPr>
                  <w:rStyle w:val="Hyperlink"/>
                  <w:rFonts w:cs="Arial"/>
                  <w:szCs w:val="20"/>
                </w:rPr>
                <w:t xml:space="preserve">: </w:t>
              </w:r>
              <w:r w:rsidRPr="005254B3">
                <w:rPr>
                  <w:rStyle w:val="Hyperlink"/>
                  <w:rFonts w:cs="Arial"/>
                  <w:szCs w:val="20"/>
                </w:rPr>
                <w:t>A Pr</w:t>
              </w:r>
              <w:r w:rsidR="005254B3" w:rsidRPr="005254B3">
                <w:rPr>
                  <w:rStyle w:val="Hyperlink"/>
                  <w:rFonts w:cs="Arial"/>
                  <w:szCs w:val="20"/>
                </w:rPr>
                <w:t>imer</w:t>
              </w:r>
            </w:hyperlink>
            <w:r w:rsidRPr="000725DC">
              <w:rPr>
                <w:rFonts w:cs="Arial"/>
                <w:szCs w:val="20"/>
              </w:rPr>
              <w:t xml:space="preserve"> [4:45]</w:t>
            </w:r>
          </w:p>
          <w:p w14:paraId="5CDD5CEA" w14:textId="20C82FD0" w:rsidR="005C3137" w:rsidRDefault="00AB2B86" w:rsidP="00C21F97">
            <w:pPr>
              <w:pStyle w:val="AssignmentsLevel2"/>
            </w:pPr>
            <w:hyperlink r:id="rId22" w:history="1">
              <w:r w:rsidR="00477459" w:rsidRPr="00477459">
                <w:rPr>
                  <w:rStyle w:val="Hyperlink"/>
                </w:rPr>
                <w:t>Through the Looking Glass: A Look at Population Health</w:t>
              </w:r>
            </w:hyperlink>
            <w:r w:rsidR="00E108C7" w:rsidRPr="00C75A04">
              <w:rPr>
                <w:rStyle w:val="Hyperlink"/>
                <w:color w:val="auto"/>
                <w:u w:val="none"/>
              </w:rPr>
              <w:t xml:space="preserve"> </w:t>
            </w:r>
            <w:r w:rsidR="00C21F97" w:rsidRPr="003A090A">
              <w:t xml:space="preserve">[8:40] </w:t>
            </w:r>
          </w:p>
          <w:p w14:paraId="3342733F" w14:textId="77777777" w:rsidR="00477459" w:rsidRDefault="00477459" w:rsidP="00C21F97">
            <w:pPr>
              <w:pStyle w:val="AssignmentsLevel2"/>
              <w:numPr>
                <w:ilvl w:val="0"/>
                <w:numId w:val="0"/>
              </w:numPr>
              <w:ind w:left="360" w:hanging="360"/>
            </w:pPr>
          </w:p>
          <w:p w14:paraId="174C037E" w14:textId="77777777" w:rsidR="005C3137" w:rsidRPr="00BD3BCC" w:rsidRDefault="005C3137" w:rsidP="00C21F97">
            <w:pPr>
              <w:tabs>
                <w:tab w:val="left" w:pos="2329"/>
              </w:tabs>
            </w:pPr>
            <w:r w:rsidRPr="00BD3BCC">
              <w:rPr>
                <w:b/>
                <w:bCs/>
              </w:rPr>
              <w:t xml:space="preserve">Respond </w:t>
            </w:r>
            <w:r w:rsidRPr="00BD3BCC">
              <w:t xml:space="preserve">to the following question by Thursday 11:59 p.m. (EST). Provide specific examples to support your answer: </w:t>
            </w:r>
          </w:p>
          <w:p w14:paraId="5A2EB6D0" w14:textId="77777777" w:rsidR="005C3137" w:rsidRDefault="005C3137" w:rsidP="005C3137">
            <w:pPr>
              <w:tabs>
                <w:tab w:val="left" w:pos="2329"/>
              </w:tabs>
            </w:pPr>
          </w:p>
          <w:p w14:paraId="4D2832B0" w14:textId="7CDCF7CE" w:rsidR="005C3137" w:rsidRDefault="005C3137" w:rsidP="007E7B36">
            <w:pPr>
              <w:pStyle w:val="AssignmentsLevel2"/>
            </w:pPr>
            <w:r>
              <w:t>From a health</w:t>
            </w:r>
            <w:r w:rsidR="0053752F">
              <w:t xml:space="preserve"> </w:t>
            </w:r>
            <w:r>
              <w:t xml:space="preserve">care information systems perspective, what is inherently problematic with the NCQA’s model? </w:t>
            </w:r>
            <w:r w:rsidR="00477459" w:rsidRPr="009B3799">
              <w:lastRenderedPageBreak/>
              <w:t>Recommend</w:t>
            </w:r>
            <w:r w:rsidR="00477459">
              <w:t xml:space="preserve"> a solution to improve performance.</w:t>
            </w:r>
          </w:p>
          <w:p w14:paraId="1A2D5DB6" w14:textId="77777777" w:rsidR="00525E5F" w:rsidRDefault="00525E5F" w:rsidP="007E7B36">
            <w:pPr>
              <w:pStyle w:val="AssignmentsLevel2"/>
              <w:numPr>
                <w:ilvl w:val="0"/>
                <w:numId w:val="0"/>
              </w:numPr>
              <w:ind w:left="360"/>
              <w:rPr>
                <w:b/>
                <w:bCs/>
              </w:rPr>
            </w:pPr>
          </w:p>
          <w:p w14:paraId="5970C570" w14:textId="7B9AEE23" w:rsidR="005C3137" w:rsidRPr="00BD3BCC" w:rsidRDefault="00525E5F" w:rsidP="005C3137">
            <w:pPr>
              <w:tabs>
                <w:tab w:val="left" w:pos="2329"/>
              </w:tabs>
              <w:rPr>
                <w:rFonts w:cs="Arial"/>
                <w:b/>
                <w:szCs w:val="20"/>
              </w:rPr>
            </w:pPr>
            <w:r w:rsidRPr="00BD3BCC">
              <w:rPr>
                <w:rFonts w:cs="Arial"/>
                <w:b/>
                <w:bCs/>
                <w:szCs w:val="20"/>
              </w:rPr>
              <w:t xml:space="preserve">Post </w:t>
            </w:r>
            <w:r w:rsidRPr="00BD3BCC">
              <w:rPr>
                <w:rFonts w:cs="Arial"/>
                <w:szCs w:val="20"/>
              </w:rPr>
              <w:t xml:space="preserve">constructive criticism, clarification, additional questions, or your own relevant thoughts to </w:t>
            </w:r>
            <w:r w:rsidR="0053752F">
              <w:rPr>
                <w:rFonts w:cs="Arial"/>
                <w:szCs w:val="20"/>
              </w:rPr>
              <w:t>2</w:t>
            </w:r>
            <w:r w:rsidR="0053752F" w:rsidRPr="00BD3BCC">
              <w:rPr>
                <w:rFonts w:cs="Arial"/>
                <w:szCs w:val="20"/>
              </w:rPr>
              <w:t xml:space="preserve"> </w:t>
            </w:r>
            <w:r w:rsidRPr="00BD3BCC">
              <w:rPr>
                <w:rFonts w:cs="Arial"/>
                <w:szCs w:val="20"/>
              </w:rPr>
              <w:t>of your classmates' posts by 11:59 p.m. (EST) on Sunday.</w:t>
            </w:r>
          </w:p>
        </w:tc>
        <w:tc>
          <w:tcPr>
            <w:tcW w:w="1440" w:type="dxa"/>
          </w:tcPr>
          <w:p w14:paraId="56534DFA" w14:textId="77777777" w:rsidR="005C3137" w:rsidRDefault="002E3C75" w:rsidP="005C3137">
            <w:pPr>
              <w:tabs>
                <w:tab w:val="left" w:pos="2329"/>
              </w:tabs>
              <w:rPr>
                <w:rFonts w:cs="Arial"/>
                <w:szCs w:val="20"/>
              </w:rPr>
            </w:pPr>
            <w:r>
              <w:rPr>
                <w:rFonts w:cs="Arial"/>
                <w:szCs w:val="20"/>
              </w:rPr>
              <w:lastRenderedPageBreak/>
              <w:t>2.3, 2.4</w:t>
            </w:r>
          </w:p>
        </w:tc>
        <w:tc>
          <w:tcPr>
            <w:tcW w:w="1440" w:type="dxa"/>
          </w:tcPr>
          <w:p w14:paraId="54E34610" w14:textId="14F5A619" w:rsidR="005C3137" w:rsidRDefault="002E3C75" w:rsidP="005C3137">
            <w:pPr>
              <w:tabs>
                <w:tab w:val="left" w:pos="2329"/>
              </w:tabs>
              <w:rPr>
                <w:rFonts w:cs="Arial"/>
                <w:szCs w:val="20"/>
              </w:rPr>
            </w:pPr>
            <w:r>
              <w:rPr>
                <w:rFonts w:cs="Arial"/>
                <w:szCs w:val="20"/>
              </w:rPr>
              <w:t xml:space="preserve">Discussion Board = </w:t>
            </w:r>
            <w:r w:rsidR="005C3137" w:rsidRPr="00E64DFC">
              <w:rPr>
                <w:rFonts w:cs="Arial"/>
                <w:b/>
                <w:szCs w:val="20"/>
              </w:rPr>
              <w:t>1</w:t>
            </w:r>
            <w:r w:rsidR="001037D6">
              <w:rPr>
                <w:rFonts w:cs="Arial"/>
                <w:b/>
                <w:szCs w:val="20"/>
              </w:rPr>
              <w:t>hr</w:t>
            </w:r>
          </w:p>
        </w:tc>
      </w:tr>
      <w:tr w:rsidR="005C3137" w:rsidRPr="00132272" w14:paraId="65A24D60" w14:textId="77777777" w:rsidTr="00842315">
        <w:tc>
          <w:tcPr>
            <w:tcW w:w="10230" w:type="dxa"/>
            <w:gridSpan w:val="2"/>
            <w:tcMar>
              <w:top w:w="115" w:type="dxa"/>
              <w:left w:w="115" w:type="dxa"/>
              <w:bottom w:w="115" w:type="dxa"/>
              <w:right w:w="115" w:type="dxa"/>
            </w:tcMar>
          </w:tcPr>
          <w:p w14:paraId="5E8E4CD0" w14:textId="77777777" w:rsidR="005C3137" w:rsidRPr="001F272F" w:rsidRDefault="005C3137" w:rsidP="005C3137">
            <w:pPr>
              <w:tabs>
                <w:tab w:val="left" w:pos="2329"/>
              </w:tabs>
              <w:rPr>
                <w:rFonts w:cs="Arial"/>
                <w:b/>
                <w:szCs w:val="20"/>
              </w:rPr>
            </w:pPr>
            <w:r w:rsidRPr="000725DC">
              <w:rPr>
                <w:rFonts w:cs="Arial"/>
                <w:b/>
                <w:szCs w:val="20"/>
              </w:rPr>
              <w:t>Week 2 Test</w:t>
            </w:r>
          </w:p>
          <w:p w14:paraId="1425AA2C" w14:textId="77777777" w:rsidR="005C3137" w:rsidRDefault="005C3137" w:rsidP="005C3137">
            <w:pPr>
              <w:tabs>
                <w:tab w:val="left" w:pos="2329"/>
              </w:tabs>
              <w:rPr>
                <w:rFonts w:cs="Arial"/>
                <w:szCs w:val="20"/>
              </w:rPr>
            </w:pPr>
          </w:p>
          <w:p w14:paraId="03FE0EF6" w14:textId="77777777" w:rsidR="005C3137" w:rsidRDefault="005C3137" w:rsidP="005C3137">
            <w:pPr>
              <w:tabs>
                <w:tab w:val="left" w:pos="2329"/>
              </w:tabs>
              <w:rPr>
                <w:rFonts w:cs="Arial"/>
                <w:szCs w:val="20"/>
              </w:rPr>
            </w:pPr>
            <w:r w:rsidRPr="005361D4">
              <w:rPr>
                <w:rFonts w:cs="Arial"/>
                <w:b/>
                <w:szCs w:val="20"/>
              </w:rPr>
              <w:t>Complete</w:t>
            </w:r>
            <w:r>
              <w:rPr>
                <w:rFonts w:cs="Arial"/>
                <w:szCs w:val="20"/>
              </w:rPr>
              <w:t xml:space="preserve"> the </w:t>
            </w:r>
            <w:r w:rsidRPr="008E5D0D">
              <w:rPr>
                <w:rFonts w:cs="Arial"/>
                <w:szCs w:val="20"/>
              </w:rPr>
              <w:t>Week 2</w:t>
            </w:r>
            <w:r>
              <w:rPr>
                <w:rFonts w:cs="Arial"/>
                <w:szCs w:val="20"/>
              </w:rPr>
              <w:t xml:space="preserve"> Test.</w:t>
            </w:r>
          </w:p>
          <w:p w14:paraId="4490B6F4" w14:textId="77777777" w:rsidR="00DB577D" w:rsidRPr="00C75A04" w:rsidRDefault="00DB577D" w:rsidP="005C3137">
            <w:pPr>
              <w:tabs>
                <w:tab w:val="left" w:pos="2329"/>
              </w:tabs>
              <w:rPr>
                <w:rFonts w:cs="Arial"/>
                <w:i/>
                <w:szCs w:val="20"/>
              </w:rPr>
            </w:pPr>
          </w:p>
          <w:p w14:paraId="7EC78255" w14:textId="47C12043" w:rsidR="00DB577D" w:rsidRDefault="00DB577D" w:rsidP="005C3137">
            <w:pPr>
              <w:tabs>
                <w:tab w:val="left" w:pos="2329"/>
              </w:tabs>
              <w:rPr>
                <w:rFonts w:cs="Arial"/>
                <w:b/>
                <w:szCs w:val="20"/>
              </w:rPr>
            </w:pPr>
            <w:r w:rsidRPr="00C75A04">
              <w:rPr>
                <w:i/>
              </w:rPr>
              <w:t>Note:</w:t>
            </w:r>
            <w:r>
              <w:t xml:space="preserve"> Students have 90 minutes to complete the test and one attempt only. T</w:t>
            </w:r>
            <w:r w:rsidR="0053752F">
              <w:t>he t</w:t>
            </w:r>
            <w:r>
              <w:t>est must be completed when started. There is no backtracking allowed.</w:t>
            </w:r>
          </w:p>
        </w:tc>
        <w:tc>
          <w:tcPr>
            <w:tcW w:w="1440" w:type="dxa"/>
          </w:tcPr>
          <w:p w14:paraId="46DFF2F6" w14:textId="77777777" w:rsidR="005C3137" w:rsidRDefault="005C3137" w:rsidP="005C3137">
            <w:pPr>
              <w:tabs>
                <w:tab w:val="left" w:pos="2329"/>
              </w:tabs>
              <w:rPr>
                <w:rFonts w:cs="Arial"/>
                <w:szCs w:val="20"/>
              </w:rPr>
            </w:pPr>
            <w:r>
              <w:rPr>
                <w:rFonts w:cs="Arial"/>
                <w:szCs w:val="20"/>
              </w:rPr>
              <w:t>2.1, 2.2, 2.3, 2.4</w:t>
            </w:r>
          </w:p>
        </w:tc>
        <w:tc>
          <w:tcPr>
            <w:tcW w:w="1440" w:type="dxa"/>
          </w:tcPr>
          <w:p w14:paraId="1878996B" w14:textId="77777777" w:rsidR="005C3137" w:rsidRDefault="005C3137" w:rsidP="005C3137">
            <w:pPr>
              <w:tabs>
                <w:tab w:val="left" w:pos="2329"/>
              </w:tabs>
              <w:rPr>
                <w:rFonts w:cs="Arial"/>
                <w:szCs w:val="20"/>
              </w:rPr>
            </w:pPr>
            <w:r>
              <w:rPr>
                <w:rFonts w:cs="Arial"/>
                <w:szCs w:val="20"/>
              </w:rPr>
              <w:t xml:space="preserve">Test = </w:t>
            </w:r>
            <w:r w:rsidRPr="00E64DFC">
              <w:rPr>
                <w:rFonts w:cs="Arial"/>
                <w:b/>
                <w:szCs w:val="20"/>
              </w:rPr>
              <w:t>1</w:t>
            </w:r>
            <w:r w:rsidR="00477459">
              <w:rPr>
                <w:rFonts w:cs="Arial"/>
                <w:b/>
                <w:szCs w:val="20"/>
              </w:rPr>
              <w:t>.5</w:t>
            </w:r>
            <w:r w:rsidR="001037D6">
              <w:rPr>
                <w:rFonts w:cs="Arial"/>
                <w:b/>
                <w:szCs w:val="20"/>
              </w:rPr>
              <w:t>hrs</w:t>
            </w:r>
          </w:p>
        </w:tc>
      </w:tr>
      <w:tr w:rsidR="005C3137" w:rsidRPr="00842155" w14:paraId="0EB0C65C" w14:textId="77777777" w:rsidTr="00842315">
        <w:tc>
          <w:tcPr>
            <w:tcW w:w="1406" w:type="dxa"/>
            <w:tcBorders>
              <w:bottom w:val="single" w:sz="4" w:space="0" w:color="000000" w:themeColor="text1"/>
              <w:right w:val="nil"/>
            </w:tcBorders>
            <w:shd w:val="clear" w:color="auto" w:fill="E6E6E6"/>
            <w:tcMar>
              <w:top w:w="115" w:type="dxa"/>
              <w:left w:w="115" w:type="dxa"/>
              <w:bottom w:w="115" w:type="dxa"/>
              <w:right w:w="115" w:type="dxa"/>
            </w:tcMar>
          </w:tcPr>
          <w:p w14:paraId="1E7F3BDC" w14:textId="77777777" w:rsidR="005C3137" w:rsidRPr="00842155" w:rsidRDefault="005C3137" w:rsidP="005C3137">
            <w:pPr>
              <w:tabs>
                <w:tab w:val="left" w:pos="2329"/>
              </w:tabs>
              <w:rPr>
                <w:rFonts w:eastAsia="Arial" w:cs="Arial"/>
                <w:b/>
                <w:bCs/>
              </w:rPr>
            </w:pPr>
            <w:r w:rsidRPr="4948C66D">
              <w:rPr>
                <w:rFonts w:eastAsia="Arial" w:cs="Arial"/>
                <w:b/>
                <w:bCs/>
              </w:rPr>
              <w:t>Total</w:t>
            </w:r>
          </w:p>
        </w:tc>
        <w:tc>
          <w:tcPr>
            <w:tcW w:w="8824"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28348D" w14:textId="77777777" w:rsidR="005C3137" w:rsidRPr="00842155" w:rsidRDefault="005C3137" w:rsidP="005C313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B74BF98" w14:textId="77777777" w:rsidR="005C3137" w:rsidRPr="00842155" w:rsidRDefault="005C3137" w:rsidP="005C3137">
            <w:pPr>
              <w:tabs>
                <w:tab w:val="left" w:pos="2329"/>
              </w:tabs>
              <w:rPr>
                <w:rFonts w:cs="Arial"/>
                <w:b/>
                <w:szCs w:val="20"/>
              </w:rPr>
            </w:pPr>
          </w:p>
        </w:tc>
        <w:tc>
          <w:tcPr>
            <w:tcW w:w="1440" w:type="dxa"/>
            <w:tcBorders>
              <w:bottom w:val="single" w:sz="4" w:space="0" w:color="000000" w:themeColor="text1"/>
            </w:tcBorders>
            <w:shd w:val="clear" w:color="auto" w:fill="E6E6E6"/>
          </w:tcPr>
          <w:p w14:paraId="38E6F0CD" w14:textId="57137B88" w:rsidR="005C3137" w:rsidRPr="00842155" w:rsidRDefault="009B1129" w:rsidP="005C3137">
            <w:pPr>
              <w:tabs>
                <w:tab w:val="left" w:pos="2329"/>
              </w:tabs>
              <w:rPr>
                <w:rFonts w:cs="Arial"/>
                <w:b/>
                <w:szCs w:val="20"/>
              </w:rPr>
            </w:pPr>
            <w:r>
              <w:rPr>
                <w:rFonts w:cs="Arial"/>
                <w:b/>
                <w:szCs w:val="20"/>
              </w:rPr>
              <w:t>6</w:t>
            </w:r>
            <w:r w:rsidR="00A1711B">
              <w:rPr>
                <w:rFonts w:cs="Arial"/>
                <w:b/>
                <w:szCs w:val="20"/>
              </w:rPr>
              <w:t>hrs</w:t>
            </w:r>
          </w:p>
        </w:tc>
      </w:tr>
    </w:tbl>
    <w:p w14:paraId="2EB681C1" w14:textId="77777777" w:rsidR="00A1711B" w:rsidRDefault="00A1711B" w:rsidP="00104F2B">
      <w:bookmarkStart w:id="5" w:name="weekthree"/>
      <w:bookmarkEnd w:id="5"/>
    </w:p>
    <w:p w14:paraId="2A9C83C9" w14:textId="77777777" w:rsidR="00A1711B" w:rsidRDefault="00A1711B">
      <w:r>
        <w:br w:type="page"/>
      </w:r>
    </w:p>
    <w:tbl>
      <w:tblPr>
        <w:tblW w:w="131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39"/>
        <w:gridCol w:w="8891"/>
        <w:gridCol w:w="1440"/>
        <w:gridCol w:w="1440"/>
      </w:tblGrid>
      <w:tr w:rsidR="00A1711B" w:rsidRPr="0090566F" w14:paraId="3093D1B1" w14:textId="77777777" w:rsidTr="00842315">
        <w:trPr>
          <w:trHeight w:val="440"/>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DA4B603" w14:textId="4A1ECF0C" w:rsidR="00A1711B" w:rsidRPr="00842155" w:rsidRDefault="00A1711B" w:rsidP="00A1711B">
            <w:pPr>
              <w:pStyle w:val="WeeklyTopicHeading1"/>
            </w:pPr>
            <w:bookmarkStart w:id="6" w:name="_Toc358980896"/>
            <w:r w:rsidRPr="0068364F">
              <w:lastRenderedPageBreak/>
              <w:t xml:space="preserve">Week </w:t>
            </w:r>
            <w:r>
              <w:t>Three</w:t>
            </w:r>
            <w:r w:rsidRPr="0068364F">
              <w:t xml:space="preserve">: </w:t>
            </w:r>
            <w:bookmarkEnd w:id="6"/>
            <w:r>
              <w:t>System Acquisition, Implementation, and Support</w:t>
            </w:r>
          </w:p>
        </w:tc>
        <w:tc>
          <w:tcPr>
            <w:tcW w:w="1440" w:type="dxa"/>
            <w:tcBorders>
              <w:left w:val="nil"/>
              <w:bottom w:val="single" w:sz="4" w:space="0" w:color="000000" w:themeColor="text1"/>
              <w:right w:val="nil"/>
            </w:tcBorders>
            <w:shd w:val="clear" w:color="auto" w:fill="BF2C37"/>
          </w:tcPr>
          <w:p w14:paraId="62E78A66" w14:textId="77777777" w:rsidR="00A1711B" w:rsidRPr="0090566F" w:rsidRDefault="00A1711B" w:rsidP="00A1711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7B547E4" w14:textId="77777777" w:rsidR="00A1711B" w:rsidRPr="0090566F" w:rsidRDefault="00A1711B" w:rsidP="00A1711B">
            <w:pPr>
              <w:tabs>
                <w:tab w:val="left" w:pos="0"/>
                <w:tab w:val="left" w:pos="3720"/>
              </w:tabs>
              <w:outlineLvl w:val="0"/>
              <w:rPr>
                <w:rFonts w:cs="Arial"/>
                <w:color w:val="FFFFFF"/>
                <w:sz w:val="28"/>
                <w:szCs w:val="28"/>
              </w:rPr>
            </w:pPr>
          </w:p>
        </w:tc>
      </w:tr>
      <w:tr w:rsidR="00A1711B" w:rsidRPr="00842155" w14:paraId="4A4B576A" w14:textId="77777777" w:rsidTr="00842315">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1E0414D" w14:textId="77777777" w:rsidR="00A1711B" w:rsidRPr="005B10FE" w:rsidRDefault="00A1711B" w:rsidP="00A1711B">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3360430" w14:textId="77777777" w:rsidR="00A1711B" w:rsidRPr="00842155" w:rsidRDefault="00A1711B" w:rsidP="00A1711B">
            <w:pPr>
              <w:tabs>
                <w:tab w:val="left" w:pos="0"/>
                <w:tab w:val="left" w:pos="3720"/>
              </w:tabs>
              <w:outlineLvl w:val="0"/>
              <w:rPr>
                <w:rFonts w:eastAsia="Arial" w:cs="Arial"/>
              </w:rPr>
            </w:pPr>
            <w:r w:rsidRPr="4948C66D">
              <w:rPr>
                <w:rFonts w:eastAsia="Arial" w:cs="Arial"/>
                <w:b/>
                <w:bCs/>
                <w:i/>
                <w:iCs/>
              </w:rPr>
              <w:t>Alignment</w:t>
            </w:r>
          </w:p>
        </w:tc>
      </w:tr>
      <w:tr w:rsidR="00A1711B" w:rsidRPr="00842155" w14:paraId="2976FC6A" w14:textId="77777777" w:rsidTr="00842315">
        <w:trPr>
          <w:trHeight w:val="30"/>
        </w:trPr>
        <w:tc>
          <w:tcPr>
            <w:tcW w:w="10230" w:type="dxa"/>
            <w:gridSpan w:val="2"/>
            <w:tcBorders>
              <w:bottom w:val="nil"/>
              <w:right w:val="nil"/>
            </w:tcBorders>
            <w:tcMar>
              <w:top w:w="115" w:type="dxa"/>
              <w:left w:w="115" w:type="dxa"/>
              <w:bottom w:w="115" w:type="dxa"/>
              <w:right w:w="115" w:type="dxa"/>
            </w:tcMar>
          </w:tcPr>
          <w:p w14:paraId="47655D45" w14:textId="77777777" w:rsidR="00A1711B" w:rsidRPr="00842155" w:rsidRDefault="00A1711B" w:rsidP="00A1711B">
            <w:pPr>
              <w:pStyle w:val="ObjectiveBullet"/>
              <w:numPr>
                <w:ilvl w:val="1"/>
                <w:numId w:val="10"/>
              </w:numPr>
              <w:tabs>
                <w:tab w:val="clear" w:pos="0"/>
              </w:tabs>
            </w:pPr>
            <w:r>
              <w:t>Explain the processes that a health care organization typically goes through in selecting a health care information system.</w:t>
            </w:r>
          </w:p>
        </w:tc>
        <w:tc>
          <w:tcPr>
            <w:tcW w:w="2880" w:type="dxa"/>
            <w:gridSpan w:val="2"/>
            <w:tcBorders>
              <w:left w:val="nil"/>
              <w:bottom w:val="nil"/>
            </w:tcBorders>
          </w:tcPr>
          <w:p w14:paraId="16B7EFCB" w14:textId="77777777" w:rsidR="00A1711B" w:rsidRPr="00842155" w:rsidRDefault="00A1711B" w:rsidP="00A1711B">
            <w:pPr>
              <w:tabs>
                <w:tab w:val="left" w:pos="0"/>
                <w:tab w:val="left" w:pos="3720"/>
              </w:tabs>
              <w:outlineLvl w:val="0"/>
              <w:rPr>
                <w:rFonts w:cs="Arial"/>
                <w:szCs w:val="20"/>
              </w:rPr>
            </w:pPr>
            <w:r>
              <w:rPr>
                <w:rFonts w:cs="Arial"/>
                <w:szCs w:val="20"/>
              </w:rPr>
              <w:t>CLO3, 5</w:t>
            </w:r>
          </w:p>
        </w:tc>
      </w:tr>
      <w:tr w:rsidR="00A1711B" w:rsidRPr="00842155" w14:paraId="24421A4B" w14:textId="77777777" w:rsidTr="00842315">
        <w:trPr>
          <w:trHeight w:val="38"/>
        </w:trPr>
        <w:tc>
          <w:tcPr>
            <w:tcW w:w="10230" w:type="dxa"/>
            <w:gridSpan w:val="2"/>
            <w:tcBorders>
              <w:top w:val="nil"/>
              <w:bottom w:val="nil"/>
              <w:right w:val="nil"/>
            </w:tcBorders>
            <w:tcMar>
              <w:top w:w="115" w:type="dxa"/>
              <w:left w:w="115" w:type="dxa"/>
              <w:bottom w:w="115" w:type="dxa"/>
              <w:right w:w="115" w:type="dxa"/>
            </w:tcMar>
          </w:tcPr>
          <w:p w14:paraId="54BE34CA" w14:textId="77777777" w:rsidR="00A1711B" w:rsidRPr="00842155" w:rsidRDefault="00A1711B" w:rsidP="00A1711B">
            <w:pPr>
              <w:pStyle w:val="ObjectiveBullet"/>
              <w:numPr>
                <w:ilvl w:val="1"/>
                <w:numId w:val="10"/>
              </w:numPr>
            </w:pPr>
            <w:r>
              <w:t>Analyze the processes that a health care organization typically goes through in implementing a health care information system.</w:t>
            </w:r>
          </w:p>
        </w:tc>
        <w:tc>
          <w:tcPr>
            <w:tcW w:w="2880" w:type="dxa"/>
            <w:gridSpan w:val="2"/>
            <w:tcBorders>
              <w:top w:val="nil"/>
              <w:left w:val="nil"/>
              <w:bottom w:val="nil"/>
            </w:tcBorders>
          </w:tcPr>
          <w:p w14:paraId="1FFC11C3" w14:textId="77777777" w:rsidR="00A1711B" w:rsidRPr="00842155" w:rsidRDefault="00A1711B" w:rsidP="00A1711B">
            <w:pPr>
              <w:tabs>
                <w:tab w:val="left" w:pos="0"/>
                <w:tab w:val="left" w:pos="3720"/>
              </w:tabs>
              <w:outlineLvl w:val="0"/>
              <w:rPr>
                <w:rFonts w:cs="Arial"/>
                <w:szCs w:val="20"/>
              </w:rPr>
            </w:pPr>
            <w:r>
              <w:rPr>
                <w:rFonts w:cs="Arial"/>
                <w:szCs w:val="20"/>
              </w:rPr>
              <w:t>CLO3, 5</w:t>
            </w:r>
          </w:p>
        </w:tc>
      </w:tr>
      <w:tr w:rsidR="00A1711B" w:rsidRPr="00842155" w14:paraId="6C6446C6" w14:textId="77777777" w:rsidTr="00842315">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16F7686B" w14:textId="77777777" w:rsidR="00A1711B" w:rsidRDefault="00A1711B" w:rsidP="00A1711B">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C6D9B0D" w14:textId="77777777" w:rsidR="00A1711B" w:rsidRPr="005B10FE" w:rsidRDefault="00A1711B" w:rsidP="00A1711B">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3E214D2" w14:textId="77777777" w:rsidR="00A1711B" w:rsidRPr="005B10FE" w:rsidRDefault="00A1711B" w:rsidP="00A1711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34580A0" w14:textId="77777777" w:rsidR="00A1711B" w:rsidRPr="005B10FE" w:rsidRDefault="00A1711B" w:rsidP="00A1711B">
            <w:pPr>
              <w:tabs>
                <w:tab w:val="left" w:pos="0"/>
                <w:tab w:val="left" w:pos="3720"/>
              </w:tabs>
              <w:outlineLvl w:val="0"/>
              <w:rPr>
                <w:rFonts w:eastAsia="Arial" w:cs="Arial"/>
                <w:b/>
                <w:bCs/>
                <w:i/>
                <w:iCs/>
              </w:rPr>
            </w:pPr>
            <w:r w:rsidRPr="4948C66D">
              <w:rPr>
                <w:rFonts w:eastAsia="Arial" w:cs="Arial"/>
                <w:b/>
                <w:bCs/>
                <w:i/>
                <w:iCs/>
              </w:rPr>
              <w:t>AIE</w:t>
            </w:r>
          </w:p>
        </w:tc>
      </w:tr>
      <w:tr w:rsidR="00A1711B" w:rsidRPr="00842155" w14:paraId="18B96389" w14:textId="77777777" w:rsidTr="00842315">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FC132A" w14:textId="77777777" w:rsidR="001037D6" w:rsidRDefault="001037D6" w:rsidP="00A1711B">
            <w:pPr>
              <w:pStyle w:val="AssignmentsLevel1"/>
              <w:rPr>
                <w:b/>
              </w:rPr>
            </w:pPr>
            <w:r>
              <w:rPr>
                <w:b/>
              </w:rPr>
              <w:t>Chapter Readings and PowerPoints</w:t>
            </w:r>
          </w:p>
          <w:p w14:paraId="2A780834" w14:textId="77777777" w:rsidR="001037D6" w:rsidRDefault="001037D6" w:rsidP="00A1711B">
            <w:pPr>
              <w:pStyle w:val="AssignmentsLevel1"/>
              <w:rPr>
                <w:b/>
              </w:rPr>
            </w:pPr>
          </w:p>
          <w:p w14:paraId="59DF737A" w14:textId="27E65B88" w:rsidR="00A1711B" w:rsidRDefault="00A1711B" w:rsidP="00A1711B">
            <w:pPr>
              <w:pStyle w:val="AssignmentsLevel1"/>
            </w:pPr>
            <w:r w:rsidRPr="000C23D7">
              <w:rPr>
                <w:b/>
              </w:rPr>
              <w:t>Read</w:t>
            </w:r>
            <w:r w:rsidRPr="000C23D7">
              <w:t xml:space="preserve"> Ch. </w:t>
            </w:r>
            <w:r>
              <w:t xml:space="preserve">5 &amp; </w:t>
            </w:r>
            <w:r w:rsidRPr="000C23D7">
              <w:t>6</w:t>
            </w:r>
            <w:r w:rsidR="0053752F">
              <w:t xml:space="preserve"> </w:t>
            </w:r>
            <w:r>
              <w:t xml:space="preserve">of </w:t>
            </w:r>
            <w:r w:rsidRPr="002564AE">
              <w:rPr>
                <w:i/>
              </w:rPr>
              <w:t>Health Care Information Systems</w:t>
            </w:r>
            <w:r>
              <w:t>.</w:t>
            </w:r>
          </w:p>
          <w:p w14:paraId="6C5DFF30" w14:textId="77777777" w:rsidR="001037D6" w:rsidRDefault="001037D6" w:rsidP="00A1711B">
            <w:pPr>
              <w:pStyle w:val="AssignmentsLevel1"/>
            </w:pPr>
          </w:p>
          <w:p w14:paraId="6D13B58B" w14:textId="0EEB8EF0" w:rsidR="001037D6" w:rsidRDefault="001037D6" w:rsidP="001037D6">
            <w:pPr>
              <w:rPr>
                <w:rFonts w:cs="Arial"/>
                <w:b/>
                <w:szCs w:val="20"/>
              </w:rPr>
            </w:pPr>
            <w:r>
              <w:rPr>
                <w:rFonts w:cs="Arial"/>
                <w:b/>
                <w:szCs w:val="20"/>
              </w:rPr>
              <w:t xml:space="preserve">Review </w:t>
            </w:r>
            <w:r w:rsidRPr="008404E4">
              <w:rPr>
                <w:rFonts w:cs="Arial"/>
                <w:szCs w:val="20"/>
              </w:rPr>
              <w:t>the following PowerPoint</w:t>
            </w:r>
            <w:r w:rsidR="0053752F">
              <w:rPr>
                <w:rFonts w:cs="Arial"/>
                <w:szCs w:val="20"/>
              </w:rPr>
              <w:t xml:space="preserve"> presentation</w:t>
            </w:r>
            <w:r w:rsidRPr="008404E4">
              <w:rPr>
                <w:rFonts w:cs="Arial"/>
                <w:szCs w:val="20"/>
              </w:rPr>
              <w:t>s</w:t>
            </w:r>
            <w:r>
              <w:rPr>
                <w:rFonts w:cs="Arial"/>
                <w:b/>
                <w:szCs w:val="20"/>
              </w:rPr>
              <w:t>:</w:t>
            </w:r>
          </w:p>
          <w:p w14:paraId="28287EEC" w14:textId="77777777" w:rsidR="001037D6" w:rsidRDefault="001037D6" w:rsidP="001037D6">
            <w:pPr>
              <w:rPr>
                <w:rFonts w:cs="Arial"/>
                <w:b/>
                <w:szCs w:val="20"/>
              </w:rPr>
            </w:pPr>
          </w:p>
          <w:p w14:paraId="3499ED17" w14:textId="77777777" w:rsidR="001037D6" w:rsidRPr="002D54F4" w:rsidRDefault="001037D6" w:rsidP="001037D6">
            <w:pPr>
              <w:pStyle w:val="AssignmentsLevel2"/>
            </w:pPr>
            <w:r w:rsidRPr="002D54F4">
              <w:t xml:space="preserve">Chapter </w:t>
            </w:r>
            <w:r>
              <w:t>5</w:t>
            </w:r>
          </w:p>
          <w:p w14:paraId="10295E87" w14:textId="77777777" w:rsidR="001037D6" w:rsidRPr="001037D6" w:rsidRDefault="001037D6" w:rsidP="00A1711B">
            <w:pPr>
              <w:pStyle w:val="AssignmentsLevel2"/>
              <w:rPr>
                <w:b/>
              </w:rPr>
            </w:pPr>
            <w:r w:rsidRPr="002D54F4">
              <w:t xml:space="preserve">Chapter </w:t>
            </w:r>
            <w:r>
              <w:t>6</w:t>
            </w:r>
          </w:p>
        </w:tc>
        <w:tc>
          <w:tcPr>
            <w:tcW w:w="1440" w:type="dxa"/>
            <w:tcBorders>
              <w:left w:val="single" w:sz="4" w:space="0" w:color="000000" w:themeColor="text1"/>
            </w:tcBorders>
            <w:shd w:val="clear" w:color="auto" w:fill="FFFFFF" w:themeFill="background1"/>
          </w:tcPr>
          <w:p w14:paraId="1E1C2C59" w14:textId="77777777" w:rsidR="00A1711B" w:rsidRPr="009F6FAF" w:rsidRDefault="00A1711B" w:rsidP="00A1711B">
            <w:pPr>
              <w:rPr>
                <w:rFonts w:cs="Arial"/>
                <w:szCs w:val="20"/>
              </w:rPr>
            </w:pPr>
            <w:r>
              <w:rPr>
                <w:rFonts w:cs="Arial"/>
                <w:szCs w:val="20"/>
              </w:rPr>
              <w:t xml:space="preserve">3.1, 3.2 </w:t>
            </w:r>
          </w:p>
        </w:tc>
        <w:tc>
          <w:tcPr>
            <w:tcW w:w="1440" w:type="dxa"/>
            <w:tcBorders>
              <w:left w:val="single" w:sz="4" w:space="0" w:color="000000" w:themeColor="text1"/>
            </w:tcBorders>
            <w:shd w:val="clear" w:color="auto" w:fill="FFFFFF" w:themeFill="background1"/>
          </w:tcPr>
          <w:p w14:paraId="39DE1ADD" w14:textId="77777777" w:rsidR="00A1711B" w:rsidRPr="009F6FAF" w:rsidRDefault="001037D6" w:rsidP="00A1711B">
            <w:pPr>
              <w:rPr>
                <w:rFonts w:cs="Arial"/>
                <w:szCs w:val="20"/>
              </w:rPr>
            </w:pPr>
            <w:r>
              <w:rPr>
                <w:rFonts w:cs="Arial"/>
                <w:szCs w:val="20"/>
              </w:rPr>
              <w:t xml:space="preserve">Lecture Activity = </w:t>
            </w:r>
            <w:r w:rsidRPr="001037D6">
              <w:rPr>
                <w:rFonts w:cs="Arial"/>
                <w:b/>
                <w:szCs w:val="20"/>
              </w:rPr>
              <w:t>1 hour</w:t>
            </w:r>
          </w:p>
        </w:tc>
      </w:tr>
      <w:tr w:rsidR="00A1711B" w:rsidRPr="00842155" w14:paraId="434C5AFE" w14:textId="77777777" w:rsidTr="00842315">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2C2AAE" w14:textId="77777777" w:rsidR="00A1711B" w:rsidRPr="00F870A4" w:rsidRDefault="00A1711B" w:rsidP="00A1711B">
            <w:pPr>
              <w:tabs>
                <w:tab w:val="left" w:pos="2329"/>
              </w:tabs>
              <w:rPr>
                <w:rFonts w:cs="Arial"/>
                <w:b/>
                <w:szCs w:val="20"/>
              </w:rPr>
            </w:pPr>
            <w:r w:rsidRPr="00F870A4">
              <w:rPr>
                <w:rFonts w:cs="Arial"/>
                <w:b/>
                <w:szCs w:val="20"/>
              </w:rPr>
              <w:t>Health Care Technology</w:t>
            </w:r>
          </w:p>
          <w:p w14:paraId="086E19A0" w14:textId="77777777" w:rsidR="00A1711B" w:rsidRDefault="00A1711B" w:rsidP="00A1711B">
            <w:pPr>
              <w:tabs>
                <w:tab w:val="left" w:pos="2329"/>
              </w:tabs>
              <w:rPr>
                <w:rFonts w:cs="Arial"/>
                <w:szCs w:val="20"/>
              </w:rPr>
            </w:pPr>
          </w:p>
          <w:p w14:paraId="02D9BC63" w14:textId="77777777" w:rsidR="00A1711B" w:rsidRPr="009B5345" w:rsidRDefault="00A1711B" w:rsidP="00A1711B">
            <w:pPr>
              <w:tabs>
                <w:tab w:val="left" w:pos="2329"/>
              </w:tabs>
              <w:rPr>
                <w:rFonts w:cs="Arial"/>
                <w:szCs w:val="20"/>
              </w:rPr>
            </w:pPr>
            <w:r w:rsidRPr="009B5345">
              <w:rPr>
                <w:rFonts w:cs="Arial"/>
                <w:b/>
                <w:szCs w:val="20"/>
              </w:rPr>
              <w:t>View</w:t>
            </w:r>
            <w:r w:rsidRPr="009B5345">
              <w:rPr>
                <w:rFonts w:cs="Arial"/>
                <w:szCs w:val="20"/>
              </w:rPr>
              <w:t xml:space="preserve"> the following videos: </w:t>
            </w:r>
          </w:p>
          <w:p w14:paraId="761CCA59" w14:textId="77777777" w:rsidR="00A1711B" w:rsidRDefault="00A1711B" w:rsidP="00A1711B">
            <w:pPr>
              <w:tabs>
                <w:tab w:val="left" w:pos="2329"/>
              </w:tabs>
              <w:rPr>
                <w:rFonts w:cs="Arial"/>
                <w:szCs w:val="20"/>
              </w:rPr>
            </w:pPr>
          </w:p>
          <w:p w14:paraId="498BB4DD" w14:textId="77777777" w:rsidR="00A1711B" w:rsidRDefault="00AB2B86" w:rsidP="00B9251A">
            <w:pPr>
              <w:pStyle w:val="AssignmentsLevel2"/>
            </w:pPr>
            <w:hyperlink r:id="rId23" w:history="1">
              <w:r w:rsidR="00A1711B">
                <w:rPr>
                  <w:rStyle w:val="Hyperlink"/>
                </w:rPr>
                <w:t>Next Generation Electronic Medical Records and Search: A Test Implementation in Radiology</w:t>
              </w:r>
            </w:hyperlink>
            <w:r w:rsidR="00A1711B">
              <w:t xml:space="preserve"> [29:04mins]</w:t>
            </w:r>
          </w:p>
          <w:p w14:paraId="0FA66EDC" w14:textId="4B523963" w:rsidR="00A1711B" w:rsidRPr="00842155" w:rsidRDefault="00AB2B86" w:rsidP="00A1711B">
            <w:pPr>
              <w:pStyle w:val="AssignmentsLevel2"/>
            </w:pPr>
            <w:hyperlink r:id="rId24" w:history="1">
              <w:r w:rsidR="00A1711B">
                <w:rPr>
                  <w:rStyle w:val="Hyperlink"/>
                </w:rPr>
                <w:t xml:space="preserve">ISS3: Dr. </w:t>
              </w:r>
              <w:proofErr w:type="spellStart"/>
              <w:r w:rsidR="00A1711B">
                <w:rPr>
                  <w:rStyle w:val="Hyperlink"/>
                </w:rPr>
                <w:t>Thirupukuzhi</w:t>
              </w:r>
              <w:proofErr w:type="spellEnd"/>
              <w:r w:rsidR="00A1711B">
                <w:rPr>
                  <w:rStyle w:val="Hyperlink"/>
                </w:rPr>
                <w:t xml:space="preserve"> </w:t>
              </w:r>
              <w:proofErr w:type="spellStart"/>
              <w:r w:rsidR="00A1711B">
                <w:rPr>
                  <w:rStyle w:val="Hyperlink"/>
                </w:rPr>
                <w:t>Vankipuram</w:t>
              </w:r>
              <w:proofErr w:type="spellEnd"/>
              <w:r w:rsidR="00A1711B">
                <w:rPr>
                  <w:rStyle w:val="Hyperlink"/>
                </w:rPr>
                <w:t xml:space="preserve"> Srinivasan: Implementation of clinical information systems</w:t>
              </w:r>
            </w:hyperlink>
            <w:r w:rsidR="00A1711B">
              <w:rPr>
                <w:rStyle w:val="Hyperlink"/>
              </w:rPr>
              <w:t xml:space="preserve"> </w:t>
            </w:r>
            <w:r w:rsidR="00A1711B">
              <w:t>[1:09:57mins]</w:t>
            </w:r>
          </w:p>
        </w:tc>
        <w:tc>
          <w:tcPr>
            <w:tcW w:w="1440" w:type="dxa"/>
            <w:tcBorders>
              <w:left w:val="single" w:sz="4" w:space="0" w:color="000000" w:themeColor="text1"/>
            </w:tcBorders>
            <w:shd w:val="clear" w:color="auto" w:fill="FFFFFF" w:themeFill="background1"/>
          </w:tcPr>
          <w:p w14:paraId="7EF7A8F6" w14:textId="77777777" w:rsidR="00A1711B" w:rsidRPr="009F6FAF" w:rsidRDefault="00A1711B" w:rsidP="00A1711B">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7E19EAA9" w14:textId="77777777" w:rsidR="00A1711B" w:rsidRPr="009F6FAF" w:rsidRDefault="00A1711B" w:rsidP="00A1711B">
            <w:pPr>
              <w:rPr>
                <w:rFonts w:cs="Arial"/>
                <w:szCs w:val="20"/>
              </w:rPr>
            </w:pPr>
            <w:r>
              <w:rPr>
                <w:rFonts w:cs="Arial"/>
                <w:szCs w:val="20"/>
              </w:rPr>
              <w:t xml:space="preserve">Lecture Activity = </w:t>
            </w:r>
            <w:r w:rsidRPr="002A756E">
              <w:rPr>
                <w:rFonts w:cs="Arial"/>
                <w:b/>
                <w:szCs w:val="20"/>
              </w:rPr>
              <w:t>1</w:t>
            </w:r>
            <w:r w:rsidR="003A359B">
              <w:rPr>
                <w:rFonts w:cs="Arial"/>
                <w:b/>
                <w:szCs w:val="20"/>
              </w:rPr>
              <w:t>.5</w:t>
            </w:r>
            <w:r w:rsidR="001037D6">
              <w:rPr>
                <w:rFonts w:cs="Arial"/>
                <w:b/>
                <w:szCs w:val="20"/>
              </w:rPr>
              <w:t>hrs</w:t>
            </w:r>
            <w:r>
              <w:rPr>
                <w:rFonts w:cs="Arial"/>
                <w:szCs w:val="20"/>
              </w:rPr>
              <w:t xml:space="preserve"> </w:t>
            </w:r>
          </w:p>
        </w:tc>
      </w:tr>
      <w:tr w:rsidR="00542163" w:rsidRPr="005B10FE" w14:paraId="24453849" w14:textId="77777777" w:rsidTr="00842315">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634B9704" w14:textId="77777777" w:rsidR="00542163" w:rsidRDefault="00542163" w:rsidP="00542163">
            <w:pPr>
              <w:tabs>
                <w:tab w:val="left" w:pos="0"/>
                <w:tab w:val="left" w:pos="3720"/>
              </w:tabs>
              <w:outlineLvl w:val="0"/>
              <w:rPr>
                <w:rFonts w:eastAsia="Arial" w:cs="Arial"/>
                <w:i/>
                <w:iCs/>
              </w:rPr>
            </w:pPr>
            <w:r w:rsidRPr="4948C66D">
              <w:rPr>
                <w:rFonts w:eastAsia="Arial" w:cs="Arial"/>
                <w:b/>
                <w:bCs/>
                <w:i/>
                <w:iCs/>
                <w:sz w:val="22"/>
                <w:szCs w:val="22"/>
              </w:rPr>
              <w:t>Graded Assignments</w:t>
            </w:r>
          </w:p>
          <w:p w14:paraId="65ED5F00" w14:textId="77777777" w:rsidR="00542163" w:rsidRPr="005B10FE" w:rsidRDefault="00542163" w:rsidP="0054216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right w:val="single" w:sz="4" w:space="0" w:color="auto"/>
            </w:tcBorders>
            <w:shd w:val="clear" w:color="auto" w:fill="D8D9DA"/>
          </w:tcPr>
          <w:p w14:paraId="5E626814" w14:textId="77777777" w:rsidR="00542163" w:rsidRPr="005B10FE" w:rsidRDefault="00542163" w:rsidP="0054216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03FA262" w14:textId="77777777" w:rsidR="00542163" w:rsidRPr="005B10FE" w:rsidRDefault="00542163" w:rsidP="00542163">
            <w:pPr>
              <w:tabs>
                <w:tab w:val="left" w:pos="0"/>
                <w:tab w:val="left" w:pos="3720"/>
              </w:tabs>
              <w:outlineLvl w:val="0"/>
              <w:rPr>
                <w:rFonts w:eastAsia="Arial" w:cs="Arial"/>
                <w:b/>
                <w:bCs/>
                <w:i/>
                <w:iCs/>
              </w:rPr>
            </w:pPr>
            <w:r w:rsidRPr="4948C66D">
              <w:rPr>
                <w:rFonts w:eastAsia="Arial" w:cs="Arial"/>
                <w:b/>
                <w:bCs/>
                <w:i/>
                <w:iCs/>
              </w:rPr>
              <w:t>AIE</w:t>
            </w:r>
          </w:p>
        </w:tc>
      </w:tr>
      <w:tr w:rsidR="00542163" w:rsidRPr="00842155" w14:paraId="7EBC4CB2" w14:textId="77777777" w:rsidTr="00842315">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8D0238" w14:textId="77777777" w:rsidR="00542163" w:rsidRDefault="00542163" w:rsidP="00542163">
            <w:pPr>
              <w:tabs>
                <w:tab w:val="left" w:pos="2329"/>
              </w:tabs>
              <w:rPr>
                <w:rFonts w:cs="Arial"/>
                <w:b/>
                <w:szCs w:val="20"/>
              </w:rPr>
            </w:pPr>
            <w:r>
              <w:rPr>
                <w:rFonts w:cs="Arial"/>
                <w:b/>
                <w:szCs w:val="20"/>
              </w:rPr>
              <w:t>D</w:t>
            </w:r>
            <w:r w:rsidR="00C64415">
              <w:rPr>
                <w:rFonts w:cs="Arial"/>
                <w:b/>
                <w:szCs w:val="20"/>
              </w:rPr>
              <w:t>Q 3.1</w:t>
            </w:r>
            <w:r>
              <w:rPr>
                <w:rFonts w:cs="Arial"/>
                <w:b/>
                <w:szCs w:val="20"/>
              </w:rPr>
              <w:t xml:space="preserve">: System Acquisition Pitfalls </w:t>
            </w:r>
          </w:p>
          <w:p w14:paraId="529ADAF6" w14:textId="77777777" w:rsidR="00542163" w:rsidRPr="00A63809" w:rsidRDefault="00542163" w:rsidP="00542163">
            <w:pPr>
              <w:tabs>
                <w:tab w:val="left" w:pos="2329"/>
              </w:tabs>
              <w:rPr>
                <w:rFonts w:cs="Arial"/>
                <w:szCs w:val="20"/>
              </w:rPr>
            </w:pPr>
          </w:p>
          <w:p w14:paraId="19CEE730" w14:textId="7DD753FE" w:rsidR="00542163" w:rsidRPr="00BD3BCC" w:rsidRDefault="00542163" w:rsidP="00542163">
            <w:pPr>
              <w:rPr>
                <w:rFonts w:ascii="Calibri" w:hAnsi="Calibri"/>
                <w:szCs w:val="22"/>
              </w:rPr>
            </w:pPr>
            <w:r w:rsidRPr="00BD3BCC">
              <w:rPr>
                <w:b/>
                <w:bCs/>
              </w:rPr>
              <w:t xml:space="preserve">Respond </w:t>
            </w:r>
            <w:r w:rsidRPr="00BD3BCC">
              <w:t>to the following question</w:t>
            </w:r>
            <w:r w:rsidR="0053752F">
              <w:t>s</w:t>
            </w:r>
            <w:r w:rsidRPr="00BD3BCC">
              <w:t xml:space="preserve"> by Thursday 11:59 p.m. (EST). Provide specific examples to support your answers:</w:t>
            </w:r>
          </w:p>
          <w:p w14:paraId="3187CB6B" w14:textId="77777777" w:rsidR="00542163" w:rsidRPr="00347F13" w:rsidRDefault="00542163" w:rsidP="00542163">
            <w:pPr>
              <w:rPr>
                <w:rFonts w:cs="Arial"/>
                <w:color w:val="000000"/>
                <w:szCs w:val="20"/>
              </w:rPr>
            </w:pPr>
          </w:p>
          <w:p w14:paraId="41939D70" w14:textId="71D1C23C" w:rsidR="00542163" w:rsidRPr="001037D6" w:rsidRDefault="00542163" w:rsidP="001037D6">
            <w:pPr>
              <w:pStyle w:val="AssignmentsLevel2"/>
              <w:rPr>
                <w:rFonts w:ascii="Calibri" w:hAnsi="Calibri"/>
                <w:szCs w:val="22"/>
              </w:rPr>
            </w:pPr>
            <w:r>
              <w:t xml:space="preserve">Successfully leading a system acquisition process requires strong and effective leadership, planning, </w:t>
            </w:r>
            <w:r w:rsidR="0053752F">
              <w:t xml:space="preserve">and </w:t>
            </w:r>
            <w:r>
              <w:lastRenderedPageBreak/>
              <w:t>organizational and communication skills. Things can and do go wrong.</w:t>
            </w:r>
            <w:r w:rsidR="001037D6">
              <w:rPr>
                <w:rFonts w:ascii="Calibri" w:hAnsi="Calibri"/>
                <w:szCs w:val="22"/>
              </w:rPr>
              <w:t xml:space="preserve"> </w:t>
            </w:r>
            <w:r>
              <w:t xml:space="preserve">What are </w:t>
            </w:r>
            <w:r w:rsidR="0053752F">
              <w:t xml:space="preserve">3 </w:t>
            </w:r>
            <w:r>
              <w:t xml:space="preserve">common pitfalls associated with the system acquisition process? How can these issues be avoided? </w:t>
            </w:r>
          </w:p>
          <w:p w14:paraId="570BBC29" w14:textId="77777777" w:rsidR="00542163" w:rsidRPr="004C1D6D" w:rsidRDefault="00542163" w:rsidP="00542163">
            <w:pPr>
              <w:tabs>
                <w:tab w:val="left" w:pos="1472"/>
              </w:tabs>
              <w:rPr>
                <w:rFonts w:ascii="Times New Roman" w:hAnsi="Times New Roman"/>
              </w:rPr>
            </w:pPr>
          </w:p>
          <w:p w14:paraId="783E4F00" w14:textId="77777777" w:rsidR="00542163" w:rsidRPr="00BD3BCC" w:rsidRDefault="00542163" w:rsidP="00542163">
            <w:pPr>
              <w:pStyle w:val="AssignmentsLevel1"/>
            </w:pPr>
            <w:r w:rsidRPr="00BD3BCC">
              <w:rPr>
                <w:b/>
                <w:bCs/>
              </w:rPr>
              <w:t xml:space="preserve">Post </w:t>
            </w:r>
            <w:r w:rsidRPr="00BD3BCC">
              <w:t xml:space="preserve">constructive criticism, clarification, additional questions, or your own relevant thoughts to </w:t>
            </w:r>
            <w:r w:rsidR="00C64415">
              <w:t xml:space="preserve">two </w:t>
            </w:r>
            <w:r w:rsidRPr="00BD3BCC">
              <w:t>of your classmates' posts by 11:59 p.m. (EST) on Sunday.</w:t>
            </w:r>
          </w:p>
        </w:tc>
        <w:tc>
          <w:tcPr>
            <w:tcW w:w="1440" w:type="dxa"/>
            <w:tcBorders>
              <w:left w:val="single" w:sz="4" w:space="0" w:color="000000" w:themeColor="text1"/>
            </w:tcBorders>
            <w:shd w:val="clear" w:color="auto" w:fill="FFFFFF" w:themeFill="background1"/>
          </w:tcPr>
          <w:p w14:paraId="0969B89A" w14:textId="77777777" w:rsidR="00542163" w:rsidRPr="009F6FAF" w:rsidRDefault="00542163" w:rsidP="00542163">
            <w:pPr>
              <w:rPr>
                <w:rFonts w:cs="Arial"/>
                <w:szCs w:val="20"/>
              </w:rPr>
            </w:pPr>
            <w:r>
              <w:rPr>
                <w:rFonts w:cs="Arial"/>
                <w:szCs w:val="20"/>
              </w:rPr>
              <w:lastRenderedPageBreak/>
              <w:t>3.1</w:t>
            </w:r>
          </w:p>
        </w:tc>
        <w:tc>
          <w:tcPr>
            <w:tcW w:w="1440" w:type="dxa"/>
            <w:tcBorders>
              <w:left w:val="single" w:sz="4" w:space="0" w:color="000000" w:themeColor="text1"/>
            </w:tcBorders>
            <w:shd w:val="clear" w:color="auto" w:fill="FFFFFF" w:themeFill="background1"/>
          </w:tcPr>
          <w:p w14:paraId="37DB9A54" w14:textId="6ECF8E55" w:rsidR="00542163" w:rsidRPr="009F6FAF" w:rsidRDefault="00542163" w:rsidP="00542163">
            <w:pPr>
              <w:rPr>
                <w:rFonts w:cs="Arial"/>
                <w:szCs w:val="20"/>
              </w:rPr>
            </w:pPr>
            <w:r>
              <w:rPr>
                <w:rFonts w:cs="Arial"/>
                <w:szCs w:val="20"/>
              </w:rPr>
              <w:t xml:space="preserve">Discussion Question = </w:t>
            </w:r>
            <w:r w:rsidR="009B1129">
              <w:rPr>
                <w:rFonts w:cs="Arial"/>
                <w:b/>
                <w:szCs w:val="20"/>
              </w:rPr>
              <w:t>1hr</w:t>
            </w:r>
          </w:p>
        </w:tc>
      </w:tr>
      <w:tr w:rsidR="00542163" w:rsidRPr="00842155" w14:paraId="4BD853FA" w14:textId="77777777" w:rsidTr="00842315">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8D7541C" w14:textId="3E0C6FA2" w:rsidR="00542163" w:rsidRPr="00CF7681" w:rsidRDefault="00542163" w:rsidP="00542163">
            <w:pPr>
              <w:tabs>
                <w:tab w:val="left" w:pos="2329"/>
              </w:tabs>
              <w:rPr>
                <w:b/>
              </w:rPr>
            </w:pPr>
            <w:r w:rsidRPr="00CF7681">
              <w:rPr>
                <w:b/>
              </w:rPr>
              <w:t>D</w:t>
            </w:r>
            <w:r w:rsidR="00F57EED">
              <w:rPr>
                <w:b/>
              </w:rPr>
              <w:t>Q</w:t>
            </w:r>
            <w:r w:rsidR="00C64415">
              <w:rPr>
                <w:b/>
              </w:rPr>
              <w:t xml:space="preserve"> 3.2</w:t>
            </w:r>
            <w:r w:rsidRPr="00CF7681">
              <w:rPr>
                <w:b/>
              </w:rPr>
              <w:t>:  Health IT and Patient Safety</w:t>
            </w:r>
          </w:p>
          <w:p w14:paraId="17C26B00" w14:textId="77777777" w:rsidR="00542163" w:rsidRDefault="00542163" w:rsidP="00542163">
            <w:pPr>
              <w:tabs>
                <w:tab w:val="left" w:pos="2329"/>
              </w:tabs>
            </w:pPr>
          </w:p>
          <w:p w14:paraId="188F94A7" w14:textId="77777777" w:rsidR="00ED6D3E" w:rsidRDefault="00542163" w:rsidP="00542163">
            <w:pPr>
              <w:tabs>
                <w:tab w:val="left" w:pos="2329"/>
              </w:tabs>
            </w:pPr>
            <w:r w:rsidRPr="00A1711B">
              <w:rPr>
                <w:b/>
              </w:rPr>
              <w:t xml:space="preserve">Read </w:t>
            </w:r>
            <w:r w:rsidR="00CD1A04">
              <w:rPr>
                <w:b/>
              </w:rPr>
              <w:t xml:space="preserve">the </w:t>
            </w:r>
            <w:r w:rsidR="00CD1A04">
              <w:t xml:space="preserve">introduction </w:t>
            </w:r>
            <w:r>
              <w:t xml:space="preserve">of the Institute of Medicine’s 2011 report entitled Health IT and patient Safety: Building Safer Systems for Better Care. </w:t>
            </w:r>
          </w:p>
          <w:p w14:paraId="5746803E" w14:textId="77777777" w:rsidR="00C64415" w:rsidRDefault="00C64415" w:rsidP="00542163">
            <w:pPr>
              <w:tabs>
                <w:tab w:val="left" w:pos="2329"/>
              </w:tabs>
            </w:pPr>
          </w:p>
          <w:p w14:paraId="46B29F7E" w14:textId="77777777" w:rsidR="00542163" w:rsidRPr="00BD3BCC" w:rsidRDefault="00542163" w:rsidP="00542163">
            <w:pPr>
              <w:rPr>
                <w:rFonts w:ascii="Calibri" w:hAnsi="Calibri"/>
                <w:szCs w:val="22"/>
              </w:rPr>
            </w:pPr>
            <w:r w:rsidRPr="00BD3BCC">
              <w:rPr>
                <w:b/>
                <w:bCs/>
              </w:rPr>
              <w:t xml:space="preserve">Respond </w:t>
            </w:r>
            <w:r w:rsidRPr="00BD3BCC">
              <w:t>to the following question by Thursday 11:59 p.m. (EST). Provide specific examples to support your answers:</w:t>
            </w:r>
          </w:p>
          <w:p w14:paraId="4D9D7DDD" w14:textId="77777777" w:rsidR="00542163" w:rsidRDefault="00542163" w:rsidP="00542163">
            <w:pPr>
              <w:tabs>
                <w:tab w:val="left" w:pos="2329"/>
              </w:tabs>
            </w:pPr>
          </w:p>
          <w:p w14:paraId="2DF26000" w14:textId="77777777" w:rsidR="00542163" w:rsidRDefault="00542163" w:rsidP="00542163">
            <w:pPr>
              <w:pStyle w:val="AssignmentsLevel2"/>
            </w:pPr>
            <w:r>
              <w:t xml:space="preserve">Do you agree that patient safety is a partnership between the health care organization and health IT vendor when implementing health care information systems? Explain the role of each and your rationale. </w:t>
            </w:r>
          </w:p>
          <w:p w14:paraId="4659BC3D" w14:textId="77777777" w:rsidR="00542163" w:rsidRDefault="00542163" w:rsidP="00542163">
            <w:pPr>
              <w:tabs>
                <w:tab w:val="left" w:pos="2329"/>
              </w:tabs>
            </w:pPr>
          </w:p>
          <w:p w14:paraId="7B973AA3" w14:textId="2AE92982" w:rsidR="00542163" w:rsidRPr="00BD3BCC" w:rsidRDefault="00542163" w:rsidP="00542163">
            <w:pPr>
              <w:tabs>
                <w:tab w:val="left" w:pos="2329"/>
              </w:tabs>
            </w:pPr>
            <w:r w:rsidRPr="00BD3BCC">
              <w:rPr>
                <w:b/>
                <w:bCs/>
              </w:rPr>
              <w:t xml:space="preserve">Post </w:t>
            </w:r>
            <w:r w:rsidRPr="00BD3BCC">
              <w:t xml:space="preserve">constructive criticism, clarification, additional questions, or your own relevant thoughts to </w:t>
            </w:r>
            <w:r w:rsidR="0053752F">
              <w:t>2</w:t>
            </w:r>
            <w:r w:rsidR="0053752F" w:rsidRPr="00BD3BCC">
              <w:t xml:space="preserve"> </w:t>
            </w:r>
            <w:r w:rsidRPr="00BD3BCC">
              <w:t>of your classmates' posts by 11:59 p.m. (EST) on Sunday.</w:t>
            </w:r>
            <w:r w:rsidRPr="00BD3BCC">
              <w:tab/>
            </w:r>
          </w:p>
        </w:tc>
        <w:tc>
          <w:tcPr>
            <w:tcW w:w="1440" w:type="dxa"/>
            <w:tcBorders>
              <w:left w:val="single" w:sz="4" w:space="0" w:color="000000" w:themeColor="text1"/>
            </w:tcBorders>
            <w:shd w:val="clear" w:color="auto" w:fill="FFFFFF" w:themeFill="background1"/>
          </w:tcPr>
          <w:p w14:paraId="73B16E2E" w14:textId="77777777" w:rsidR="00542163" w:rsidRPr="009F6FAF" w:rsidRDefault="00542163" w:rsidP="00542163">
            <w:pPr>
              <w:rPr>
                <w:rFonts w:cs="Arial"/>
                <w:szCs w:val="20"/>
              </w:rPr>
            </w:pPr>
            <w:r>
              <w:rPr>
                <w:rFonts w:cs="Arial"/>
                <w:szCs w:val="20"/>
              </w:rPr>
              <w:t>3.2</w:t>
            </w:r>
          </w:p>
        </w:tc>
        <w:tc>
          <w:tcPr>
            <w:tcW w:w="1440" w:type="dxa"/>
            <w:tcBorders>
              <w:left w:val="single" w:sz="4" w:space="0" w:color="000000" w:themeColor="text1"/>
            </w:tcBorders>
            <w:shd w:val="clear" w:color="auto" w:fill="FFFFFF" w:themeFill="background1"/>
          </w:tcPr>
          <w:p w14:paraId="78DCDB5C" w14:textId="6579F998" w:rsidR="00542163" w:rsidRPr="009F6FAF" w:rsidRDefault="00542163" w:rsidP="00542163">
            <w:pPr>
              <w:rPr>
                <w:rFonts w:cs="Arial"/>
                <w:szCs w:val="20"/>
              </w:rPr>
            </w:pPr>
            <w:r>
              <w:rPr>
                <w:rFonts w:cs="Arial"/>
                <w:szCs w:val="20"/>
              </w:rPr>
              <w:t xml:space="preserve">Discussion Question = </w:t>
            </w:r>
            <w:r w:rsidR="009B1129">
              <w:rPr>
                <w:rFonts w:cs="Arial"/>
                <w:b/>
                <w:szCs w:val="20"/>
              </w:rPr>
              <w:t>1hr</w:t>
            </w:r>
          </w:p>
        </w:tc>
      </w:tr>
      <w:tr w:rsidR="00542163" w:rsidRPr="00103FC5" w14:paraId="6BD5FD8C" w14:textId="77777777" w:rsidTr="00842315">
        <w:tc>
          <w:tcPr>
            <w:tcW w:w="10230" w:type="dxa"/>
            <w:gridSpan w:val="2"/>
            <w:tcMar>
              <w:top w:w="115" w:type="dxa"/>
              <w:left w:w="115" w:type="dxa"/>
              <w:bottom w:w="115" w:type="dxa"/>
              <w:right w:w="115" w:type="dxa"/>
            </w:tcMar>
          </w:tcPr>
          <w:p w14:paraId="451A8BE4" w14:textId="77777777" w:rsidR="00542163" w:rsidRPr="00445B3D" w:rsidRDefault="008E304C" w:rsidP="00542163">
            <w:pPr>
              <w:rPr>
                <w:rFonts w:cs="Arial"/>
                <w:b/>
                <w:szCs w:val="20"/>
              </w:rPr>
            </w:pPr>
            <w:r>
              <w:rPr>
                <w:rFonts w:cs="Arial"/>
                <w:b/>
                <w:szCs w:val="20"/>
              </w:rPr>
              <w:t>Implementing a Capacity Management Information System Case Study</w:t>
            </w:r>
          </w:p>
          <w:p w14:paraId="26757D26" w14:textId="77777777" w:rsidR="00E8455E" w:rsidRDefault="00E8455E" w:rsidP="00542163">
            <w:pPr>
              <w:rPr>
                <w:rFonts w:cs="Arial"/>
                <w:b/>
                <w:szCs w:val="20"/>
              </w:rPr>
            </w:pPr>
          </w:p>
          <w:p w14:paraId="044EF40C" w14:textId="4DD3708C" w:rsidR="00C01598" w:rsidRDefault="00C01598" w:rsidP="00542163">
            <w:pPr>
              <w:rPr>
                <w:rFonts w:cs="Arial"/>
                <w:szCs w:val="20"/>
              </w:rPr>
            </w:pPr>
            <w:r>
              <w:rPr>
                <w:rFonts w:cs="Arial"/>
                <w:b/>
                <w:szCs w:val="20"/>
              </w:rPr>
              <w:t xml:space="preserve">Review </w:t>
            </w:r>
            <w:hyperlink r:id="rId25" w:history="1">
              <w:r w:rsidR="003B00C5" w:rsidRPr="00C63714">
                <w:rPr>
                  <w:rStyle w:val="Hyperlink"/>
                  <w:rFonts w:cs="Arial"/>
                  <w:szCs w:val="20"/>
                </w:rPr>
                <w:t>Implementing a Capacity Management Information System</w:t>
              </w:r>
            </w:hyperlink>
            <w:r w:rsidR="003B00C5" w:rsidRPr="00C63714">
              <w:rPr>
                <w:rFonts w:cs="Arial"/>
                <w:szCs w:val="20"/>
              </w:rPr>
              <w:t>.</w:t>
            </w:r>
            <w:r w:rsidR="003B00C5">
              <w:rPr>
                <w:rFonts w:cs="Arial"/>
                <w:b/>
                <w:szCs w:val="20"/>
              </w:rPr>
              <w:t xml:space="preserve"> </w:t>
            </w:r>
            <w:r w:rsidR="00D76E28">
              <w:rPr>
                <w:rFonts w:cs="Arial"/>
                <w:szCs w:val="20"/>
              </w:rPr>
              <w:t>This case study is also available on pages 477-478 of your textbook.</w:t>
            </w:r>
          </w:p>
          <w:p w14:paraId="63F530A5" w14:textId="77777777" w:rsidR="00542163" w:rsidRDefault="00542163" w:rsidP="00542163">
            <w:pPr>
              <w:rPr>
                <w:rFonts w:cs="Arial"/>
                <w:b/>
                <w:szCs w:val="20"/>
              </w:rPr>
            </w:pPr>
          </w:p>
          <w:p w14:paraId="5058244C" w14:textId="4DEA2D67" w:rsidR="00542163" w:rsidRDefault="00542163" w:rsidP="00542163">
            <w:pPr>
              <w:rPr>
                <w:rFonts w:cs="Arial"/>
                <w:b/>
              </w:rPr>
            </w:pPr>
            <w:r>
              <w:rPr>
                <w:rFonts w:cs="Arial"/>
                <w:b/>
                <w:szCs w:val="20"/>
              </w:rPr>
              <w:t xml:space="preserve">Review </w:t>
            </w:r>
            <w:r w:rsidRPr="00E65686">
              <w:rPr>
                <w:rFonts w:cs="Arial"/>
                <w:szCs w:val="20"/>
              </w:rPr>
              <w:t xml:space="preserve">Ch. </w:t>
            </w:r>
            <w:r>
              <w:rPr>
                <w:rFonts w:cs="Arial"/>
                <w:szCs w:val="20"/>
              </w:rPr>
              <w:t xml:space="preserve">5 </w:t>
            </w:r>
            <w:r w:rsidR="0053752F">
              <w:rPr>
                <w:rFonts w:cs="Arial"/>
                <w:szCs w:val="20"/>
              </w:rPr>
              <w:t xml:space="preserve">&amp; </w:t>
            </w:r>
            <w:r>
              <w:rPr>
                <w:rFonts w:cs="Arial"/>
                <w:szCs w:val="20"/>
              </w:rPr>
              <w:t>6 of the readings this week.</w:t>
            </w:r>
            <w:r w:rsidRPr="00446C4D">
              <w:rPr>
                <w:rFonts w:cs="Arial"/>
                <w:b/>
              </w:rPr>
              <w:t xml:space="preserve"> </w:t>
            </w:r>
          </w:p>
          <w:p w14:paraId="60756933" w14:textId="77777777" w:rsidR="00542163" w:rsidRDefault="00542163" w:rsidP="00542163">
            <w:pPr>
              <w:rPr>
                <w:rFonts w:cs="Arial"/>
                <w:b/>
              </w:rPr>
            </w:pPr>
          </w:p>
          <w:p w14:paraId="1351B175" w14:textId="32360044" w:rsidR="009B3799" w:rsidRPr="00BD3BCC" w:rsidRDefault="009B3799" w:rsidP="009B3799">
            <w:pPr>
              <w:rPr>
                <w:rFonts w:ascii="Calibri" w:hAnsi="Calibri"/>
                <w:szCs w:val="22"/>
              </w:rPr>
            </w:pPr>
            <w:r w:rsidRPr="00BD3BCC">
              <w:rPr>
                <w:b/>
                <w:bCs/>
              </w:rPr>
              <w:t xml:space="preserve">Respond </w:t>
            </w:r>
            <w:r w:rsidRPr="00BD3BCC">
              <w:t>to the following question</w:t>
            </w:r>
            <w:r w:rsidR="0053752F">
              <w:t>s</w:t>
            </w:r>
            <w:r w:rsidRPr="00BD3BCC">
              <w:t xml:space="preserve"> by Thursday 11:59 p.m. (EST). Provide specific examples to support your answers:</w:t>
            </w:r>
          </w:p>
          <w:p w14:paraId="40118682" w14:textId="77777777" w:rsidR="009B3799" w:rsidRPr="00446C4D" w:rsidRDefault="009B3799" w:rsidP="00542163">
            <w:pPr>
              <w:rPr>
                <w:rFonts w:cs="Arial"/>
                <w:b/>
              </w:rPr>
            </w:pPr>
          </w:p>
          <w:p w14:paraId="7B61FB1F" w14:textId="2BDCA5B5" w:rsidR="00542163" w:rsidRDefault="00542163" w:rsidP="009B3799">
            <w:pPr>
              <w:pStyle w:val="AssignmentsLevel2"/>
            </w:pPr>
            <w:r w:rsidRPr="00C811CD">
              <w:t xml:space="preserve">Do you </w:t>
            </w:r>
            <w:r>
              <w:t xml:space="preserve">think the absence of a full-time CIO has had an impact on this acquisition project? Why or why not? </w:t>
            </w:r>
          </w:p>
          <w:p w14:paraId="78EBC28E" w14:textId="77777777" w:rsidR="009B3799" w:rsidRDefault="009B3799" w:rsidP="00BA3C92">
            <w:pPr>
              <w:rPr>
                <w:b/>
                <w:bCs/>
              </w:rPr>
            </w:pPr>
          </w:p>
          <w:p w14:paraId="0793A9D1" w14:textId="53BFB3AA" w:rsidR="009B3799" w:rsidRPr="00103FC5" w:rsidRDefault="009B3799" w:rsidP="00BA3C92">
            <w:pPr>
              <w:rPr>
                <w:b/>
                <w:bCs/>
              </w:rPr>
            </w:pPr>
            <w:r w:rsidRPr="00BD3BCC">
              <w:rPr>
                <w:b/>
                <w:bCs/>
              </w:rPr>
              <w:t xml:space="preserve">Post </w:t>
            </w:r>
            <w:r w:rsidRPr="00BD3BCC">
              <w:t xml:space="preserve">constructive criticism, clarification, additional questions, or your own relevant thoughts to </w:t>
            </w:r>
            <w:r w:rsidR="0053752F">
              <w:t>2</w:t>
            </w:r>
            <w:r w:rsidR="0053752F" w:rsidRPr="00BD3BCC">
              <w:t xml:space="preserve"> </w:t>
            </w:r>
            <w:r w:rsidRPr="00BD3BCC">
              <w:t>of your classmates' posts by 11:59 p.m. (EST) on Sunday.</w:t>
            </w:r>
            <w:r w:rsidRPr="00BD3BCC">
              <w:tab/>
            </w:r>
          </w:p>
        </w:tc>
        <w:tc>
          <w:tcPr>
            <w:tcW w:w="1440" w:type="dxa"/>
          </w:tcPr>
          <w:p w14:paraId="46E65D84" w14:textId="77777777" w:rsidR="00542163" w:rsidRPr="00103FC5" w:rsidRDefault="00D20CBE" w:rsidP="00542163">
            <w:pPr>
              <w:tabs>
                <w:tab w:val="left" w:pos="2329"/>
              </w:tabs>
              <w:rPr>
                <w:rFonts w:cs="Arial"/>
                <w:szCs w:val="20"/>
              </w:rPr>
            </w:pPr>
            <w:r>
              <w:rPr>
                <w:rFonts w:cs="Arial"/>
                <w:szCs w:val="20"/>
              </w:rPr>
              <w:t>3.2</w:t>
            </w:r>
          </w:p>
        </w:tc>
        <w:tc>
          <w:tcPr>
            <w:tcW w:w="1440" w:type="dxa"/>
          </w:tcPr>
          <w:p w14:paraId="0E9E5956" w14:textId="45BE9E3C" w:rsidR="00542163" w:rsidRPr="00103FC5" w:rsidRDefault="0055537E" w:rsidP="00542163">
            <w:pPr>
              <w:tabs>
                <w:tab w:val="left" w:pos="2329"/>
              </w:tabs>
              <w:rPr>
                <w:rFonts w:eastAsia="Arial" w:cs="Arial"/>
              </w:rPr>
            </w:pPr>
            <w:r w:rsidRPr="00C01598">
              <w:rPr>
                <w:rFonts w:eastAsia="Arial" w:cs="Arial"/>
              </w:rPr>
              <w:t xml:space="preserve">Discussion Question = </w:t>
            </w:r>
            <w:r w:rsidR="009B1129">
              <w:rPr>
                <w:rFonts w:cs="Arial"/>
                <w:b/>
                <w:szCs w:val="20"/>
              </w:rPr>
              <w:t>1hr</w:t>
            </w:r>
          </w:p>
        </w:tc>
      </w:tr>
      <w:tr w:rsidR="00542163" w:rsidRPr="009F6FAF" w14:paraId="099B698D" w14:textId="77777777" w:rsidTr="00842315">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B6CE4BD" w14:textId="77777777" w:rsidR="00542163" w:rsidRPr="001F272F" w:rsidRDefault="00542163" w:rsidP="00542163">
            <w:pPr>
              <w:rPr>
                <w:rFonts w:cs="Arial"/>
                <w:b/>
                <w:szCs w:val="20"/>
              </w:rPr>
            </w:pPr>
            <w:r>
              <w:rPr>
                <w:rFonts w:cs="Arial"/>
                <w:b/>
                <w:szCs w:val="20"/>
              </w:rPr>
              <w:t xml:space="preserve">Week 3 </w:t>
            </w:r>
            <w:r w:rsidRPr="00542163">
              <w:rPr>
                <w:rFonts w:cs="Arial"/>
                <w:b/>
                <w:szCs w:val="20"/>
              </w:rPr>
              <w:t>Test</w:t>
            </w:r>
          </w:p>
          <w:p w14:paraId="6B8FEA51" w14:textId="77777777" w:rsidR="00542163" w:rsidRPr="004B744C" w:rsidRDefault="00542163" w:rsidP="00542163">
            <w:pPr>
              <w:rPr>
                <w:rFonts w:cs="Arial"/>
                <w:b/>
                <w:szCs w:val="20"/>
              </w:rPr>
            </w:pPr>
          </w:p>
          <w:p w14:paraId="0B1D2675" w14:textId="77777777" w:rsidR="00542163" w:rsidRDefault="00542163" w:rsidP="00542163">
            <w:pPr>
              <w:rPr>
                <w:rFonts w:cs="Arial"/>
                <w:b/>
                <w:szCs w:val="20"/>
              </w:rPr>
            </w:pPr>
            <w:r w:rsidRPr="005361D4">
              <w:rPr>
                <w:rFonts w:cs="Arial"/>
                <w:b/>
                <w:szCs w:val="20"/>
              </w:rPr>
              <w:t>Complete</w:t>
            </w:r>
            <w:r w:rsidRPr="004B744C">
              <w:rPr>
                <w:rFonts w:cs="Arial"/>
                <w:b/>
                <w:szCs w:val="20"/>
              </w:rPr>
              <w:t xml:space="preserve"> </w:t>
            </w:r>
            <w:r w:rsidRPr="00B9251A">
              <w:rPr>
                <w:rFonts w:cs="Arial"/>
                <w:szCs w:val="20"/>
              </w:rPr>
              <w:t>the Week 3 Test.</w:t>
            </w:r>
          </w:p>
          <w:p w14:paraId="785901E2" w14:textId="77777777" w:rsidR="00DB577D" w:rsidRDefault="00DB577D" w:rsidP="00542163">
            <w:pPr>
              <w:rPr>
                <w:rFonts w:cs="Arial"/>
                <w:b/>
                <w:szCs w:val="20"/>
              </w:rPr>
            </w:pPr>
          </w:p>
          <w:p w14:paraId="09AA41D4" w14:textId="5553E8B7" w:rsidR="00DB577D" w:rsidRPr="004B744C" w:rsidRDefault="00DB577D" w:rsidP="00542163">
            <w:pPr>
              <w:rPr>
                <w:rFonts w:cs="Arial"/>
                <w:b/>
                <w:szCs w:val="20"/>
              </w:rPr>
            </w:pPr>
            <w:r w:rsidRPr="00C75A04">
              <w:rPr>
                <w:i/>
              </w:rPr>
              <w:lastRenderedPageBreak/>
              <w:t>Note:</w:t>
            </w:r>
            <w:r>
              <w:t xml:space="preserve"> Students have 90 minutes to complete the test and one attempt only. T</w:t>
            </w:r>
            <w:r w:rsidR="0053752F">
              <w:t>he t</w:t>
            </w:r>
            <w:r>
              <w:t>est must be completed when started. There is no backtracking allowed.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C05E8" w14:textId="77777777" w:rsidR="00542163" w:rsidRPr="009F6FAF" w:rsidRDefault="00542163" w:rsidP="00542163">
            <w:pPr>
              <w:tabs>
                <w:tab w:val="left" w:pos="2329"/>
              </w:tabs>
              <w:rPr>
                <w:rFonts w:cs="Arial"/>
                <w:szCs w:val="20"/>
              </w:rPr>
            </w:pPr>
            <w:r>
              <w:rPr>
                <w:rFonts w:cs="Arial"/>
                <w:szCs w:val="20"/>
              </w:rPr>
              <w:lastRenderedPageBreak/>
              <w:t xml:space="preserve">3.1, 3.2, 3.3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B6F58" w14:textId="77777777" w:rsidR="00542163" w:rsidRPr="009F6FAF" w:rsidRDefault="00542163" w:rsidP="00542163">
            <w:pPr>
              <w:tabs>
                <w:tab w:val="left" w:pos="2329"/>
              </w:tabs>
              <w:rPr>
                <w:rFonts w:cs="Arial"/>
                <w:szCs w:val="20"/>
              </w:rPr>
            </w:pPr>
            <w:r>
              <w:rPr>
                <w:rFonts w:cs="Arial"/>
                <w:szCs w:val="20"/>
              </w:rPr>
              <w:t xml:space="preserve">Test = </w:t>
            </w:r>
            <w:r w:rsidRPr="002F341D">
              <w:rPr>
                <w:rFonts w:cs="Arial"/>
                <w:b/>
                <w:szCs w:val="20"/>
              </w:rPr>
              <w:t>1</w:t>
            </w:r>
            <w:r w:rsidR="0055537E">
              <w:rPr>
                <w:rFonts w:cs="Arial"/>
                <w:b/>
                <w:szCs w:val="20"/>
              </w:rPr>
              <w:t>.5</w:t>
            </w:r>
            <w:r w:rsidR="001037D6">
              <w:rPr>
                <w:rFonts w:cs="Arial"/>
                <w:b/>
                <w:szCs w:val="20"/>
              </w:rPr>
              <w:t>hrs</w:t>
            </w:r>
            <w:r>
              <w:rPr>
                <w:rFonts w:cs="Arial"/>
                <w:szCs w:val="20"/>
              </w:rPr>
              <w:t xml:space="preserve"> </w:t>
            </w:r>
          </w:p>
        </w:tc>
      </w:tr>
      <w:tr w:rsidR="00542163" w:rsidRPr="00842155" w14:paraId="11F352BD" w14:textId="77777777" w:rsidTr="00842315">
        <w:tc>
          <w:tcPr>
            <w:tcW w:w="1339" w:type="dxa"/>
            <w:tcBorders>
              <w:right w:val="nil"/>
            </w:tcBorders>
            <w:shd w:val="clear" w:color="auto" w:fill="E6E6E6"/>
            <w:tcMar>
              <w:top w:w="115" w:type="dxa"/>
              <w:left w:w="115" w:type="dxa"/>
              <w:bottom w:w="115" w:type="dxa"/>
              <w:right w:w="115" w:type="dxa"/>
            </w:tcMar>
          </w:tcPr>
          <w:p w14:paraId="2A2CECE3" w14:textId="77777777" w:rsidR="00542163" w:rsidRPr="00842155" w:rsidRDefault="00542163" w:rsidP="00542163">
            <w:pPr>
              <w:tabs>
                <w:tab w:val="left" w:pos="2329"/>
              </w:tabs>
              <w:rPr>
                <w:rFonts w:cs="Arial"/>
                <w:b/>
                <w:szCs w:val="20"/>
              </w:rPr>
            </w:pPr>
            <w:r w:rsidRPr="00842155">
              <w:rPr>
                <w:rFonts w:cs="Arial"/>
                <w:b/>
                <w:szCs w:val="20"/>
              </w:rPr>
              <w:t>Total</w:t>
            </w:r>
          </w:p>
        </w:tc>
        <w:tc>
          <w:tcPr>
            <w:tcW w:w="8891" w:type="dxa"/>
            <w:tcBorders>
              <w:left w:val="nil"/>
              <w:right w:val="nil"/>
            </w:tcBorders>
            <w:shd w:val="clear" w:color="auto" w:fill="E6E6E6"/>
            <w:tcMar>
              <w:top w:w="115" w:type="dxa"/>
              <w:left w:w="115" w:type="dxa"/>
              <w:bottom w:w="115" w:type="dxa"/>
              <w:right w:w="115" w:type="dxa"/>
            </w:tcMar>
          </w:tcPr>
          <w:p w14:paraId="18888FD1" w14:textId="77777777" w:rsidR="00542163" w:rsidRPr="00842155" w:rsidRDefault="00542163" w:rsidP="00542163">
            <w:pPr>
              <w:tabs>
                <w:tab w:val="left" w:pos="2329"/>
              </w:tabs>
              <w:rPr>
                <w:rFonts w:cs="Arial"/>
                <w:b/>
                <w:szCs w:val="20"/>
              </w:rPr>
            </w:pPr>
          </w:p>
        </w:tc>
        <w:tc>
          <w:tcPr>
            <w:tcW w:w="1440" w:type="dxa"/>
            <w:tcBorders>
              <w:left w:val="nil"/>
            </w:tcBorders>
            <w:shd w:val="clear" w:color="auto" w:fill="E6E6E6"/>
          </w:tcPr>
          <w:p w14:paraId="4A02061D" w14:textId="77777777" w:rsidR="00542163" w:rsidRPr="00842155" w:rsidRDefault="00542163" w:rsidP="00542163">
            <w:pPr>
              <w:tabs>
                <w:tab w:val="left" w:pos="2329"/>
              </w:tabs>
              <w:rPr>
                <w:rFonts w:cs="Arial"/>
                <w:b/>
                <w:szCs w:val="20"/>
              </w:rPr>
            </w:pPr>
          </w:p>
        </w:tc>
        <w:tc>
          <w:tcPr>
            <w:tcW w:w="1440" w:type="dxa"/>
            <w:shd w:val="clear" w:color="auto" w:fill="E6E6E6"/>
          </w:tcPr>
          <w:p w14:paraId="4AB1616C" w14:textId="3BDD5B6D" w:rsidR="00542163" w:rsidRPr="00842155" w:rsidRDefault="009B1129" w:rsidP="00542163">
            <w:pPr>
              <w:tabs>
                <w:tab w:val="left" w:pos="2329"/>
              </w:tabs>
              <w:rPr>
                <w:rFonts w:cs="Arial"/>
                <w:b/>
                <w:szCs w:val="20"/>
              </w:rPr>
            </w:pPr>
            <w:r>
              <w:rPr>
                <w:rFonts w:cs="Arial"/>
                <w:b/>
                <w:szCs w:val="20"/>
              </w:rPr>
              <w:t xml:space="preserve">7 </w:t>
            </w:r>
            <w:proofErr w:type="spellStart"/>
            <w:r w:rsidR="001037D6">
              <w:rPr>
                <w:rFonts w:cs="Arial"/>
                <w:b/>
                <w:szCs w:val="20"/>
              </w:rPr>
              <w:t>hrs</w:t>
            </w:r>
            <w:proofErr w:type="spellEnd"/>
          </w:p>
        </w:tc>
      </w:tr>
    </w:tbl>
    <w:p w14:paraId="3EB9E2B8" w14:textId="77777777" w:rsidR="00D908EC" w:rsidRDefault="00D908EC" w:rsidP="00BF230E">
      <w:pPr>
        <w:tabs>
          <w:tab w:val="left" w:pos="360"/>
        </w:tabs>
        <w:spacing w:before="60" w:after="60"/>
        <w:rPr>
          <w:b/>
          <w:color w:val="BD313B"/>
          <w:sz w:val="22"/>
        </w:rPr>
      </w:pPr>
      <w:bookmarkStart w:id="7" w:name="weekfour"/>
      <w:bookmarkEnd w:id="7"/>
    </w:p>
    <w:p w14:paraId="7C3B804F" w14:textId="77777777" w:rsidR="002B324B" w:rsidRDefault="002B324B">
      <w:pPr>
        <w:rPr>
          <w:b/>
          <w:color w:val="BD313B"/>
        </w:rPr>
      </w:pPr>
      <w:r>
        <w:rPr>
          <w:b/>
          <w:color w:val="BD313B"/>
        </w:rPr>
        <w:br w:type="page"/>
      </w:r>
    </w:p>
    <w:tbl>
      <w:tblPr>
        <w:tblW w:w="1311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336"/>
        <w:gridCol w:w="8894"/>
        <w:gridCol w:w="1440"/>
        <w:gridCol w:w="1440"/>
      </w:tblGrid>
      <w:tr w:rsidR="00BD3BCC" w:rsidRPr="0090566F" w14:paraId="0AAA422D" w14:textId="77777777" w:rsidTr="00842315">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3056A6" w14:textId="7EE4078D" w:rsidR="00BD3BCC" w:rsidRPr="00842155" w:rsidRDefault="00BD3BCC" w:rsidP="003B25EA">
            <w:pPr>
              <w:pStyle w:val="WeeklyTopicHeading1"/>
            </w:pPr>
            <w:bookmarkStart w:id="8" w:name="_Toc358980897"/>
            <w:r>
              <w:lastRenderedPageBreak/>
              <w:t>W</w:t>
            </w:r>
            <w:r w:rsidRPr="0068364F">
              <w:t xml:space="preserve">eek </w:t>
            </w:r>
            <w:r>
              <w:t>Four</w:t>
            </w:r>
            <w:r w:rsidRPr="0068364F">
              <w:t xml:space="preserve">: </w:t>
            </w:r>
            <w:bookmarkEnd w:id="8"/>
            <w:r>
              <w:t xml:space="preserve">Assessing </w:t>
            </w:r>
            <w:r w:rsidR="0053752F">
              <w:t>and</w:t>
            </w:r>
            <w:r>
              <w:t xml:space="preserve"> Achieving Value in Health Care Information Systems</w:t>
            </w:r>
            <w:r w:rsidR="0053752F">
              <w:t>,</w:t>
            </w:r>
            <w:r>
              <w:t xml:space="preserve"> and Organizing Information Technology Services</w:t>
            </w:r>
          </w:p>
        </w:tc>
        <w:tc>
          <w:tcPr>
            <w:tcW w:w="1440" w:type="dxa"/>
            <w:tcBorders>
              <w:left w:val="nil"/>
              <w:bottom w:val="single" w:sz="4" w:space="0" w:color="000000" w:themeColor="text1"/>
              <w:right w:val="nil"/>
            </w:tcBorders>
            <w:shd w:val="clear" w:color="auto" w:fill="BF2C37"/>
          </w:tcPr>
          <w:p w14:paraId="6278D3A7" w14:textId="77777777" w:rsidR="00BD3BCC" w:rsidRPr="0090566F" w:rsidRDefault="00BD3BCC" w:rsidP="003B25E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05C9418" w14:textId="77777777" w:rsidR="00BD3BCC" w:rsidRPr="0090566F" w:rsidRDefault="00BD3BCC" w:rsidP="003B25EA">
            <w:pPr>
              <w:tabs>
                <w:tab w:val="left" w:pos="0"/>
                <w:tab w:val="left" w:pos="3720"/>
              </w:tabs>
              <w:outlineLvl w:val="0"/>
              <w:rPr>
                <w:rFonts w:cs="Arial"/>
                <w:color w:val="FFFFFF"/>
                <w:sz w:val="28"/>
                <w:szCs w:val="28"/>
              </w:rPr>
            </w:pPr>
          </w:p>
        </w:tc>
      </w:tr>
      <w:tr w:rsidR="00BD3BCC" w:rsidRPr="00842155" w14:paraId="313193D3" w14:textId="77777777" w:rsidTr="00842315">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0B96993" w14:textId="77777777" w:rsidR="00BD3BCC" w:rsidRPr="005B10FE" w:rsidRDefault="00BD3BCC" w:rsidP="003B25EA">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4141335" w14:textId="77777777" w:rsidR="00BD3BCC" w:rsidRPr="00842155" w:rsidRDefault="00BD3BCC" w:rsidP="003B25EA">
            <w:pPr>
              <w:tabs>
                <w:tab w:val="left" w:pos="0"/>
                <w:tab w:val="left" w:pos="3720"/>
              </w:tabs>
              <w:outlineLvl w:val="0"/>
              <w:rPr>
                <w:rFonts w:eastAsia="Arial" w:cs="Arial"/>
              </w:rPr>
            </w:pPr>
            <w:r w:rsidRPr="4948C66D">
              <w:rPr>
                <w:rFonts w:eastAsia="Arial" w:cs="Arial"/>
                <w:b/>
                <w:bCs/>
                <w:i/>
                <w:iCs/>
              </w:rPr>
              <w:t>Alignment</w:t>
            </w:r>
          </w:p>
        </w:tc>
      </w:tr>
      <w:tr w:rsidR="00BD3BCC" w:rsidRPr="00842155" w14:paraId="283C4C71" w14:textId="77777777" w:rsidTr="00842315">
        <w:trPr>
          <w:trHeight w:val="352"/>
        </w:trPr>
        <w:tc>
          <w:tcPr>
            <w:tcW w:w="10230" w:type="dxa"/>
            <w:gridSpan w:val="2"/>
            <w:tcBorders>
              <w:bottom w:val="nil"/>
              <w:right w:val="nil"/>
            </w:tcBorders>
            <w:tcMar>
              <w:top w:w="115" w:type="dxa"/>
              <w:left w:w="115" w:type="dxa"/>
              <w:bottom w:w="115" w:type="dxa"/>
              <w:right w:w="115" w:type="dxa"/>
            </w:tcMar>
          </w:tcPr>
          <w:p w14:paraId="5600C8A3" w14:textId="77777777" w:rsidR="00BD3BCC" w:rsidRDefault="00BD3BCC" w:rsidP="003B25EA">
            <w:pPr>
              <w:pStyle w:val="ObjectiveBullet"/>
              <w:numPr>
                <w:ilvl w:val="1"/>
                <w:numId w:val="11"/>
              </w:numPr>
              <w:tabs>
                <w:tab w:val="clear" w:pos="0"/>
              </w:tabs>
            </w:pPr>
            <w:r>
              <w:t xml:space="preserve">Discuss the nature of IT-enabled value. </w:t>
            </w:r>
          </w:p>
          <w:p w14:paraId="771DFDE3" w14:textId="77777777" w:rsidR="00BD3BCC" w:rsidRDefault="00BD3BCC" w:rsidP="003B25EA">
            <w:pPr>
              <w:pStyle w:val="ObjectiveBullet"/>
              <w:numPr>
                <w:ilvl w:val="0"/>
                <w:numId w:val="0"/>
              </w:numPr>
              <w:tabs>
                <w:tab w:val="clear" w:pos="0"/>
              </w:tabs>
              <w:ind w:left="360"/>
            </w:pPr>
          </w:p>
          <w:p w14:paraId="54A1E426" w14:textId="77777777" w:rsidR="00BD3BCC" w:rsidRPr="00842155" w:rsidRDefault="00BD3BCC" w:rsidP="003B25EA">
            <w:pPr>
              <w:pStyle w:val="ObjectiveBullet"/>
              <w:numPr>
                <w:ilvl w:val="1"/>
                <w:numId w:val="11"/>
              </w:numPr>
              <w:tabs>
                <w:tab w:val="clear" w:pos="0"/>
              </w:tabs>
            </w:pPr>
            <w:r>
              <w:t xml:space="preserve">Discuss factors that ensure IT value delivery. </w:t>
            </w:r>
          </w:p>
        </w:tc>
        <w:tc>
          <w:tcPr>
            <w:tcW w:w="2880" w:type="dxa"/>
            <w:gridSpan w:val="2"/>
            <w:tcBorders>
              <w:left w:val="nil"/>
              <w:bottom w:val="nil"/>
            </w:tcBorders>
          </w:tcPr>
          <w:p w14:paraId="61BA7B37" w14:textId="77777777" w:rsidR="00BD3BCC" w:rsidRDefault="00BD3BCC" w:rsidP="003B25EA">
            <w:pPr>
              <w:tabs>
                <w:tab w:val="left" w:pos="0"/>
                <w:tab w:val="left" w:pos="3720"/>
              </w:tabs>
              <w:outlineLvl w:val="0"/>
              <w:rPr>
                <w:rFonts w:cs="Arial"/>
                <w:szCs w:val="20"/>
              </w:rPr>
            </w:pPr>
            <w:r>
              <w:rPr>
                <w:rFonts w:cs="Arial"/>
                <w:szCs w:val="20"/>
              </w:rPr>
              <w:t>CLO1</w:t>
            </w:r>
          </w:p>
          <w:p w14:paraId="4A15DF05" w14:textId="77777777" w:rsidR="00BD3BCC" w:rsidRDefault="00BD3BCC" w:rsidP="003B25EA">
            <w:pPr>
              <w:tabs>
                <w:tab w:val="left" w:pos="0"/>
                <w:tab w:val="left" w:pos="3720"/>
              </w:tabs>
              <w:outlineLvl w:val="0"/>
              <w:rPr>
                <w:rFonts w:cs="Arial"/>
                <w:szCs w:val="20"/>
              </w:rPr>
            </w:pPr>
          </w:p>
          <w:p w14:paraId="4419AE30" w14:textId="77777777" w:rsidR="00BD3BCC" w:rsidRPr="00842155" w:rsidRDefault="00BD3BCC" w:rsidP="003B25EA">
            <w:pPr>
              <w:tabs>
                <w:tab w:val="left" w:pos="0"/>
                <w:tab w:val="left" w:pos="3720"/>
              </w:tabs>
              <w:outlineLvl w:val="0"/>
              <w:rPr>
                <w:rFonts w:cs="Arial"/>
                <w:szCs w:val="20"/>
              </w:rPr>
            </w:pPr>
            <w:r>
              <w:rPr>
                <w:rFonts w:cs="Arial"/>
                <w:szCs w:val="20"/>
              </w:rPr>
              <w:t>CLO1, 2, 3</w:t>
            </w:r>
          </w:p>
        </w:tc>
      </w:tr>
      <w:tr w:rsidR="00BD3BCC" w:rsidRPr="00842155" w14:paraId="3F49A833" w14:textId="77777777" w:rsidTr="00842315">
        <w:trPr>
          <w:trHeight w:val="38"/>
        </w:trPr>
        <w:tc>
          <w:tcPr>
            <w:tcW w:w="10230" w:type="dxa"/>
            <w:gridSpan w:val="2"/>
            <w:tcBorders>
              <w:top w:val="nil"/>
              <w:bottom w:val="nil"/>
              <w:right w:val="nil"/>
            </w:tcBorders>
            <w:tcMar>
              <w:top w:w="115" w:type="dxa"/>
              <w:left w:w="115" w:type="dxa"/>
              <w:bottom w:w="115" w:type="dxa"/>
              <w:right w:w="115" w:type="dxa"/>
            </w:tcMar>
          </w:tcPr>
          <w:p w14:paraId="2C4D5F32" w14:textId="77777777" w:rsidR="00BD3BCC" w:rsidRPr="00842155" w:rsidRDefault="00BD3BCC" w:rsidP="003B25EA">
            <w:pPr>
              <w:pStyle w:val="ObjectiveBullet"/>
              <w:numPr>
                <w:ilvl w:val="1"/>
                <w:numId w:val="11"/>
              </w:numPr>
            </w:pPr>
            <w:r>
              <w:t>Identify key attributes of highly effective IT organizations.</w:t>
            </w:r>
          </w:p>
        </w:tc>
        <w:tc>
          <w:tcPr>
            <w:tcW w:w="2880" w:type="dxa"/>
            <w:gridSpan w:val="2"/>
            <w:tcBorders>
              <w:top w:val="nil"/>
              <w:left w:val="nil"/>
              <w:bottom w:val="nil"/>
            </w:tcBorders>
          </w:tcPr>
          <w:p w14:paraId="2F49DA54" w14:textId="77777777" w:rsidR="00BD3BCC" w:rsidRPr="00842155" w:rsidRDefault="00BD3BCC" w:rsidP="003B25EA">
            <w:pPr>
              <w:tabs>
                <w:tab w:val="left" w:pos="0"/>
                <w:tab w:val="left" w:pos="3720"/>
              </w:tabs>
              <w:outlineLvl w:val="0"/>
              <w:rPr>
                <w:rFonts w:cs="Arial"/>
                <w:szCs w:val="20"/>
              </w:rPr>
            </w:pPr>
            <w:r>
              <w:rPr>
                <w:rFonts w:cs="Arial"/>
                <w:szCs w:val="20"/>
              </w:rPr>
              <w:t>CLO1, 3</w:t>
            </w:r>
          </w:p>
        </w:tc>
      </w:tr>
      <w:tr w:rsidR="00BD3BCC" w:rsidRPr="00842155" w14:paraId="0BC479F5" w14:textId="77777777" w:rsidTr="00842315">
        <w:trPr>
          <w:trHeight w:val="128"/>
        </w:trPr>
        <w:tc>
          <w:tcPr>
            <w:tcW w:w="10230" w:type="dxa"/>
            <w:gridSpan w:val="2"/>
            <w:tcBorders>
              <w:top w:val="nil"/>
              <w:bottom w:val="single" w:sz="4" w:space="0" w:color="000000" w:themeColor="text1"/>
              <w:right w:val="nil"/>
            </w:tcBorders>
            <w:tcMar>
              <w:top w:w="115" w:type="dxa"/>
              <w:left w:w="115" w:type="dxa"/>
              <w:bottom w:w="115" w:type="dxa"/>
              <w:right w:w="115" w:type="dxa"/>
            </w:tcMar>
          </w:tcPr>
          <w:p w14:paraId="07C684A6" w14:textId="77777777" w:rsidR="00BD3BCC" w:rsidRDefault="00BD3BCC" w:rsidP="003B25EA">
            <w:pPr>
              <w:pStyle w:val="ObjectiveBullet"/>
              <w:numPr>
                <w:ilvl w:val="0"/>
                <w:numId w:val="0"/>
              </w:numPr>
            </w:pPr>
            <w:r w:rsidRPr="00590A8C">
              <w:rPr>
                <w:b/>
              </w:rPr>
              <w:t>4.4</w:t>
            </w:r>
            <w:r>
              <w:t xml:space="preserve"> Develop a plan for evaluating the effectiveness of the IT function within an organization.</w:t>
            </w:r>
          </w:p>
          <w:p w14:paraId="65DB78CB" w14:textId="77777777" w:rsidR="00BD3BCC" w:rsidRPr="00842155" w:rsidRDefault="00BD3BCC" w:rsidP="003B25EA">
            <w:pPr>
              <w:pStyle w:val="ObjectiveBullet"/>
              <w:numPr>
                <w:ilvl w:val="0"/>
                <w:numId w:val="0"/>
              </w:numPr>
              <w:ind w:left="720" w:hanging="360"/>
            </w:pPr>
          </w:p>
        </w:tc>
        <w:tc>
          <w:tcPr>
            <w:tcW w:w="2880" w:type="dxa"/>
            <w:gridSpan w:val="2"/>
            <w:tcBorders>
              <w:top w:val="nil"/>
              <w:left w:val="nil"/>
              <w:bottom w:val="single" w:sz="4" w:space="0" w:color="000000" w:themeColor="text1"/>
            </w:tcBorders>
          </w:tcPr>
          <w:p w14:paraId="2FB5EF32" w14:textId="77777777" w:rsidR="00BD3BCC" w:rsidRDefault="00BD3BCC" w:rsidP="003B25EA">
            <w:pPr>
              <w:tabs>
                <w:tab w:val="left" w:pos="0"/>
                <w:tab w:val="left" w:pos="3720"/>
              </w:tabs>
              <w:outlineLvl w:val="0"/>
              <w:rPr>
                <w:rFonts w:cs="Arial"/>
                <w:szCs w:val="20"/>
              </w:rPr>
            </w:pPr>
            <w:r>
              <w:rPr>
                <w:rFonts w:cs="Arial"/>
                <w:szCs w:val="20"/>
              </w:rPr>
              <w:t>CLO1, 2</w:t>
            </w:r>
          </w:p>
          <w:p w14:paraId="71A616C5" w14:textId="77777777" w:rsidR="00BD3BCC" w:rsidRPr="00842155" w:rsidRDefault="00BD3BCC" w:rsidP="003B25EA">
            <w:pPr>
              <w:tabs>
                <w:tab w:val="left" w:pos="0"/>
                <w:tab w:val="left" w:pos="3720"/>
              </w:tabs>
              <w:outlineLvl w:val="0"/>
              <w:rPr>
                <w:rFonts w:cs="Arial"/>
                <w:szCs w:val="20"/>
              </w:rPr>
            </w:pPr>
          </w:p>
        </w:tc>
      </w:tr>
      <w:tr w:rsidR="00BD3BCC" w:rsidRPr="005B10FE" w14:paraId="1BA061A4" w14:textId="77777777" w:rsidTr="00842315">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0B875F2F" w14:textId="77777777" w:rsidR="00BD3BCC" w:rsidRDefault="00BD3BCC" w:rsidP="003B25EA">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35B43DF" w14:textId="77777777" w:rsidR="00BD3BCC" w:rsidRPr="005B10FE" w:rsidRDefault="00BD3BCC" w:rsidP="003B25EA">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F47ABE3" w14:textId="77777777" w:rsidR="00BD3BCC" w:rsidRPr="005B10FE" w:rsidRDefault="00BD3BCC" w:rsidP="003B25E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B99F031" w14:textId="77777777" w:rsidR="00BD3BCC" w:rsidRPr="005B10FE" w:rsidRDefault="00BD3BCC" w:rsidP="003B25EA">
            <w:pPr>
              <w:tabs>
                <w:tab w:val="left" w:pos="0"/>
                <w:tab w:val="left" w:pos="3720"/>
              </w:tabs>
              <w:outlineLvl w:val="0"/>
              <w:rPr>
                <w:rFonts w:eastAsia="Arial" w:cs="Arial"/>
                <w:b/>
                <w:bCs/>
                <w:i/>
                <w:iCs/>
              </w:rPr>
            </w:pPr>
            <w:r w:rsidRPr="4948C66D">
              <w:rPr>
                <w:rFonts w:eastAsia="Arial" w:cs="Arial"/>
                <w:b/>
                <w:bCs/>
                <w:i/>
                <w:iCs/>
              </w:rPr>
              <w:t>AIE</w:t>
            </w:r>
          </w:p>
        </w:tc>
      </w:tr>
      <w:tr w:rsidR="00C01598" w:rsidRPr="009F6FAF" w14:paraId="7E426EC5" w14:textId="77777777" w:rsidTr="00842315">
        <w:trPr>
          <w:trHeight w:val="1602"/>
        </w:trPr>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CEA23F" w14:textId="77777777" w:rsidR="00C01598" w:rsidRDefault="00C01598" w:rsidP="003B25EA">
            <w:pPr>
              <w:ind w:left="360" w:hanging="360"/>
              <w:rPr>
                <w:rFonts w:cs="Arial"/>
                <w:b/>
                <w:szCs w:val="20"/>
              </w:rPr>
            </w:pPr>
            <w:r>
              <w:rPr>
                <w:rFonts w:cs="Arial"/>
                <w:b/>
                <w:szCs w:val="20"/>
              </w:rPr>
              <w:t>Chapter Readings and PowerPoints</w:t>
            </w:r>
          </w:p>
          <w:p w14:paraId="7C334AA3" w14:textId="77777777" w:rsidR="00C01598" w:rsidRDefault="00C01598" w:rsidP="003B25EA">
            <w:pPr>
              <w:ind w:left="360" w:hanging="360"/>
              <w:rPr>
                <w:rFonts w:cs="Arial"/>
                <w:b/>
                <w:szCs w:val="20"/>
              </w:rPr>
            </w:pPr>
          </w:p>
          <w:p w14:paraId="56C343E1" w14:textId="77777777" w:rsidR="00C01598" w:rsidRPr="00842155" w:rsidRDefault="00C01598" w:rsidP="003B25EA">
            <w:pPr>
              <w:ind w:left="360" w:hanging="360"/>
            </w:pPr>
            <w:r>
              <w:rPr>
                <w:rFonts w:cs="Arial"/>
                <w:b/>
                <w:szCs w:val="20"/>
              </w:rPr>
              <w:t xml:space="preserve">Read </w:t>
            </w:r>
            <w:r w:rsidRPr="00816FE9">
              <w:rPr>
                <w:rFonts w:cs="Arial"/>
                <w:szCs w:val="20"/>
              </w:rPr>
              <w:t>Ch</w:t>
            </w:r>
            <w:r w:rsidRPr="00D908EC">
              <w:rPr>
                <w:rFonts w:cs="Arial"/>
                <w:szCs w:val="20"/>
              </w:rPr>
              <w:t>. 7 &amp; 8</w:t>
            </w:r>
            <w:r>
              <w:rPr>
                <w:rFonts w:cs="Arial"/>
                <w:b/>
                <w:szCs w:val="20"/>
              </w:rPr>
              <w:t xml:space="preserve"> </w:t>
            </w:r>
            <w:r>
              <w:rPr>
                <w:rFonts w:cs="Arial"/>
                <w:szCs w:val="20"/>
              </w:rPr>
              <w:t xml:space="preserve">of </w:t>
            </w:r>
            <w:r w:rsidRPr="002564AE">
              <w:rPr>
                <w:rFonts w:cs="Arial"/>
                <w:i/>
                <w:szCs w:val="20"/>
              </w:rPr>
              <w:t>Health Care Information Systems</w:t>
            </w:r>
            <w:r>
              <w:rPr>
                <w:rFonts w:cs="Arial"/>
                <w:szCs w:val="20"/>
              </w:rPr>
              <w:t>.</w:t>
            </w:r>
            <w:r>
              <w:rPr>
                <w:rFonts w:cs="Arial"/>
                <w:b/>
                <w:szCs w:val="20"/>
              </w:rPr>
              <w:t xml:space="preserve"> </w:t>
            </w:r>
          </w:p>
          <w:p w14:paraId="1C0FE189" w14:textId="77777777" w:rsidR="00C01598" w:rsidRDefault="00C01598" w:rsidP="00916EFC">
            <w:pPr>
              <w:rPr>
                <w:rFonts w:cs="Arial"/>
                <w:b/>
                <w:szCs w:val="20"/>
              </w:rPr>
            </w:pPr>
          </w:p>
          <w:p w14:paraId="284C1399" w14:textId="2B739E44" w:rsidR="00C01598" w:rsidRDefault="00C01598" w:rsidP="00916EFC">
            <w:pPr>
              <w:rPr>
                <w:rFonts w:cs="Arial"/>
                <w:b/>
                <w:szCs w:val="20"/>
              </w:rPr>
            </w:pPr>
            <w:r>
              <w:rPr>
                <w:rFonts w:cs="Arial"/>
                <w:b/>
                <w:szCs w:val="20"/>
              </w:rPr>
              <w:t xml:space="preserve">Review </w:t>
            </w:r>
            <w:r w:rsidRPr="008404E4">
              <w:rPr>
                <w:rFonts w:cs="Arial"/>
                <w:szCs w:val="20"/>
              </w:rPr>
              <w:t>the following PowerPoint</w:t>
            </w:r>
            <w:r w:rsidR="0053752F">
              <w:rPr>
                <w:rFonts w:cs="Arial"/>
                <w:szCs w:val="20"/>
              </w:rPr>
              <w:t xml:space="preserve"> presentation</w:t>
            </w:r>
            <w:r w:rsidRPr="008404E4">
              <w:rPr>
                <w:rFonts w:cs="Arial"/>
                <w:szCs w:val="20"/>
              </w:rPr>
              <w:t>s</w:t>
            </w:r>
            <w:r>
              <w:rPr>
                <w:rFonts w:cs="Arial"/>
                <w:b/>
                <w:szCs w:val="20"/>
              </w:rPr>
              <w:t>:</w:t>
            </w:r>
          </w:p>
          <w:p w14:paraId="09988B5C" w14:textId="77777777" w:rsidR="00C01598" w:rsidRDefault="00C01598" w:rsidP="00916EFC">
            <w:pPr>
              <w:rPr>
                <w:rFonts w:cs="Arial"/>
                <w:b/>
                <w:szCs w:val="20"/>
              </w:rPr>
            </w:pPr>
          </w:p>
          <w:p w14:paraId="3C26F36E" w14:textId="77777777" w:rsidR="00C01598" w:rsidRPr="002D54F4" w:rsidRDefault="00C01598" w:rsidP="00B9251A">
            <w:pPr>
              <w:pStyle w:val="AssignmentsLevel2"/>
            </w:pPr>
            <w:r w:rsidRPr="002D54F4">
              <w:t xml:space="preserve">Chapter </w:t>
            </w:r>
            <w:r>
              <w:t>7</w:t>
            </w:r>
          </w:p>
          <w:p w14:paraId="3D55A6D7" w14:textId="77777777" w:rsidR="00C01598" w:rsidRPr="00842155" w:rsidRDefault="00C01598" w:rsidP="00B9251A">
            <w:pPr>
              <w:pStyle w:val="AssignmentsLevel2"/>
            </w:pPr>
            <w:r w:rsidRPr="002D54F4">
              <w:t xml:space="preserve">Chapter </w:t>
            </w:r>
            <w:r>
              <w:t>8</w:t>
            </w:r>
          </w:p>
        </w:tc>
        <w:tc>
          <w:tcPr>
            <w:tcW w:w="1440" w:type="dxa"/>
            <w:tcBorders>
              <w:left w:val="single" w:sz="4" w:space="0" w:color="000000" w:themeColor="text1"/>
            </w:tcBorders>
            <w:shd w:val="clear" w:color="auto" w:fill="FFFFFF" w:themeFill="background1"/>
          </w:tcPr>
          <w:p w14:paraId="19EE64D1" w14:textId="77777777" w:rsidR="00C01598" w:rsidRPr="009F6FAF" w:rsidRDefault="00C01598" w:rsidP="003B25EA">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699E702D" w14:textId="77777777" w:rsidR="00C01598" w:rsidRPr="009F6FAF" w:rsidRDefault="00C01598" w:rsidP="003B25EA">
            <w:pPr>
              <w:rPr>
                <w:rFonts w:cs="Arial"/>
                <w:szCs w:val="20"/>
              </w:rPr>
            </w:pPr>
            <w:r>
              <w:rPr>
                <w:rFonts w:cs="Arial"/>
                <w:szCs w:val="20"/>
              </w:rPr>
              <w:t xml:space="preserve">Lecture Activity = </w:t>
            </w:r>
            <w:r>
              <w:rPr>
                <w:rFonts w:cs="Arial"/>
                <w:b/>
                <w:szCs w:val="20"/>
              </w:rPr>
              <w:t>1</w:t>
            </w:r>
            <w:r w:rsidRPr="001A0648">
              <w:rPr>
                <w:rFonts w:cs="Arial"/>
                <w:b/>
                <w:szCs w:val="20"/>
              </w:rPr>
              <w:t>hr</w:t>
            </w:r>
          </w:p>
        </w:tc>
      </w:tr>
      <w:tr w:rsidR="00BD3BCC" w:rsidRPr="005B10FE" w14:paraId="5760F289" w14:textId="77777777" w:rsidTr="0084231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5A08881" w14:textId="77777777" w:rsidR="00BD3BCC" w:rsidRDefault="00BD3BCC" w:rsidP="003B25EA">
            <w:pPr>
              <w:tabs>
                <w:tab w:val="left" w:pos="0"/>
                <w:tab w:val="left" w:pos="3720"/>
              </w:tabs>
              <w:outlineLvl w:val="0"/>
              <w:rPr>
                <w:rFonts w:eastAsia="Arial" w:cs="Arial"/>
                <w:i/>
                <w:iCs/>
              </w:rPr>
            </w:pPr>
            <w:r w:rsidRPr="4948C66D">
              <w:rPr>
                <w:rFonts w:eastAsia="Arial" w:cs="Arial"/>
                <w:b/>
                <w:bCs/>
                <w:i/>
                <w:iCs/>
                <w:sz w:val="22"/>
                <w:szCs w:val="22"/>
              </w:rPr>
              <w:t>Graded Assignments</w:t>
            </w:r>
          </w:p>
          <w:p w14:paraId="0AA1B055" w14:textId="77777777" w:rsidR="00BD3BCC" w:rsidRPr="005B10FE" w:rsidRDefault="00BD3BCC" w:rsidP="003B25E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7F65CD4" w14:textId="77777777" w:rsidR="00BD3BCC" w:rsidRPr="005B10FE" w:rsidRDefault="00BD3BCC" w:rsidP="003B25E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1543ACF" w14:textId="77777777" w:rsidR="00BD3BCC" w:rsidRPr="005B10FE" w:rsidRDefault="00BD3BCC" w:rsidP="003B25EA">
            <w:pPr>
              <w:tabs>
                <w:tab w:val="left" w:pos="0"/>
                <w:tab w:val="left" w:pos="3720"/>
              </w:tabs>
              <w:outlineLvl w:val="0"/>
              <w:rPr>
                <w:rFonts w:eastAsia="Arial" w:cs="Arial"/>
                <w:b/>
                <w:bCs/>
                <w:i/>
                <w:iCs/>
              </w:rPr>
            </w:pPr>
            <w:r w:rsidRPr="4948C66D">
              <w:rPr>
                <w:rFonts w:eastAsia="Arial" w:cs="Arial"/>
                <w:b/>
                <w:bCs/>
                <w:i/>
                <w:iCs/>
              </w:rPr>
              <w:t>AIE</w:t>
            </w:r>
          </w:p>
        </w:tc>
      </w:tr>
      <w:tr w:rsidR="00BD3BCC" w:rsidRPr="009F6FAF" w14:paraId="2034F9AA" w14:textId="77777777" w:rsidTr="00842315">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455BB8" w14:textId="77777777" w:rsidR="00BD3BCC" w:rsidRDefault="00BD3BCC" w:rsidP="003B25EA">
            <w:pPr>
              <w:tabs>
                <w:tab w:val="left" w:pos="2329"/>
              </w:tabs>
              <w:rPr>
                <w:rFonts w:cs="Arial"/>
                <w:b/>
                <w:szCs w:val="20"/>
              </w:rPr>
            </w:pPr>
            <w:r>
              <w:rPr>
                <w:rFonts w:cs="Arial"/>
                <w:b/>
                <w:szCs w:val="20"/>
              </w:rPr>
              <w:t>D</w:t>
            </w:r>
            <w:r w:rsidR="00D53C1C">
              <w:rPr>
                <w:rFonts w:cs="Arial"/>
                <w:b/>
                <w:szCs w:val="20"/>
              </w:rPr>
              <w:t>Q 4.1</w:t>
            </w:r>
            <w:r>
              <w:rPr>
                <w:rFonts w:cs="Arial"/>
                <w:b/>
                <w:szCs w:val="20"/>
              </w:rPr>
              <w:t xml:space="preserve">: </w:t>
            </w:r>
            <w:r w:rsidR="00D53C1C">
              <w:rPr>
                <w:rFonts w:cs="Arial"/>
                <w:b/>
                <w:szCs w:val="20"/>
              </w:rPr>
              <w:t xml:space="preserve">IT </w:t>
            </w:r>
            <w:r>
              <w:rPr>
                <w:rFonts w:cs="Arial"/>
                <w:b/>
                <w:szCs w:val="20"/>
              </w:rPr>
              <w:t>Outsourcing</w:t>
            </w:r>
          </w:p>
          <w:p w14:paraId="28DC758A" w14:textId="77777777" w:rsidR="00BD3BCC" w:rsidRDefault="00BD3BCC" w:rsidP="003B25EA">
            <w:pPr>
              <w:tabs>
                <w:tab w:val="left" w:pos="2329"/>
              </w:tabs>
              <w:rPr>
                <w:rFonts w:cs="Arial"/>
                <w:b/>
                <w:szCs w:val="20"/>
              </w:rPr>
            </w:pPr>
          </w:p>
          <w:p w14:paraId="2C9604DA" w14:textId="0D8B58B8" w:rsidR="00BD3BCC" w:rsidRPr="00BD3BCC" w:rsidRDefault="00BD3BCC" w:rsidP="003B25EA">
            <w:pPr>
              <w:rPr>
                <w:rFonts w:ascii="Calibri" w:hAnsi="Calibri"/>
                <w:szCs w:val="22"/>
              </w:rPr>
            </w:pPr>
            <w:r w:rsidRPr="00BD3BCC">
              <w:rPr>
                <w:b/>
                <w:bCs/>
              </w:rPr>
              <w:t xml:space="preserve">Respond </w:t>
            </w:r>
            <w:r w:rsidRPr="00BD3BCC">
              <w:t>to the following question</w:t>
            </w:r>
            <w:r w:rsidR="0053752F">
              <w:t>s</w:t>
            </w:r>
            <w:r w:rsidRPr="00BD3BCC">
              <w:t xml:space="preserve"> by Thursday 11:59 p.m. (EST). Provide specific examples to support your answers:</w:t>
            </w:r>
          </w:p>
          <w:p w14:paraId="1244F13F" w14:textId="77777777" w:rsidR="00BD3BCC" w:rsidRDefault="00BD3BCC" w:rsidP="003B25EA">
            <w:pPr>
              <w:tabs>
                <w:tab w:val="left" w:pos="2329"/>
              </w:tabs>
              <w:rPr>
                <w:rFonts w:cs="Arial"/>
                <w:b/>
                <w:szCs w:val="20"/>
              </w:rPr>
            </w:pPr>
          </w:p>
          <w:p w14:paraId="79E7AD63" w14:textId="77777777" w:rsidR="00BD3BCC" w:rsidRDefault="00BD3BCC" w:rsidP="003B25EA">
            <w:pPr>
              <w:pStyle w:val="AssignmentsLevel2"/>
            </w:pPr>
            <w:r>
              <w:t xml:space="preserve">Locate at least one </w:t>
            </w:r>
            <w:r w:rsidR="00D53C1C">
              <w:t xml:space="preserve">current, (no older than </w:t>
            </w:r>
            <w:r w:rsidR="003E3AC4">
              <w:t>6</w:t>
            </w:r>
            <w:r w:rsidR="00D53C1C">
              <w:t xml:space="preserve"> years) </w:t>
            </w:r>
            <w:r>
              <w:t xml:space="preserve">scholarly article that outlines the advantages and disadvantages of outsourcing IT. </w:t>
            </w:r>
          </w:p>
          <w:p w14:paraId="47F3B550" w14:textId="0D02A9E1" w:rsidR="00BD3BCC" w:rsidRDefault="00BD3BCC" w:rsidP="003B25EA">
            <w:pPr>
              <w:pStyle w:val="AssignmentsLevel2"/>
            </w:pPr>
            <w:r>
              <w:t xml:space="preserve">Describe the advantage and disadvantages of outsourcing IT? What criteria should be used to determine </w:t>
            </w:r>
            <w:r w:rsidR="0053752F">
              <w:t xml:space="preserve">whether </w:t>
            </w:r>
            <w:r>
              <w:t xml:space="preserve">IT should be outsourced? </w:t>
            </w:r>
          </w:p>
          <w:p w14:paraId="6B7F8BC3" w14:textId="77777777" w:rsidR="00BD3BCC" w:rsidRPr="004835B6" w:rsidRDefault="00BD3BCC" w:rsidP="003B25EA">
            <w:pPr>
              <w:tabs>
                <w:tab w:val="left" w:pos="2329"/>
              </w:tabs>
              <w:rPr>
                <w:rFonts w:cs="Arial"/>
                <w:szCs w:val="20"/>
              </w:rPr>
            </w:pPr>
          </w:p>
          <w:p w14:paraId="17219F8B" w14:textId="2736370C" w:rsidR="00BD3BCC" w:rsidRPr="00BD3BCC" w:rsidRDefault="00BD3BCC" w:rsidP="003B25EA">
            <w:pPr>
              <w:pStyle w:val="AssignmentsLevel1"/>
            </w:pPr>
            <w:r w:rsidRPr="00BD3BCC">
              <w:rPr>
                <w:rFonts w:eastAsia="Arial"/>
                <w:b/>
                <w:bCs/>
              </w:rPr>
              <w:lastRenderedPageBreak/>
              <w:t xml:space="preserve">Post </w:t>
            </w:r>
            <w:r w:rsidRPr="00BD3BCC">
              <w:rPr>
                <w:rFonts w:eastAsia="Arial"/>
                <w:bCs/>
              </w:rPr>
              <w:t xml:space="preserve">constructive criticism, clarification, additional questions, or your own relevant thoughts to </w:t>
            </w:r>
            <w:r w:rsidR="0053752F">
              <w:rPr>
                <w:rFonts w:eastAsia="Arial"/>
                <w:bCs/>
              </w:rPr>
              <w:t>2</w:t>
            </w:r>
            <w:r w:rsidR="0053752F" w:rsidRPr="00BD3BCC">
              <w:rPr>
                <w:rFonts w:eastAsia="Arial"/>
                <w:bCs/>
              </w:rPr>
              <w:t xml:space="preserve"> </w:t>
            </w:r>
            <w:r w:rsidRPr="00BD3BCC">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7FF259F4" w14:textId="77777777" w:rsidR="00BD3BCC" w:rsidRPr="009F6FAF" w:rsidRDefault="00BD3BCC" w:rsidP="003B25EA">
            <w:pPr>
              <w:rPr>
                <w:rFonts w:cs="Arial"/>
                <w:szCs w:val="20"/>
              </w:rPr>
            </w:pPr>
            <w:r>
              <w:rPr>
                <w:rFonts w:cs="Arial"/>
                <w:szCs w:val="20"/>
              </w:rPr>
              <w:lastRenderedPageBreak/>
              <w:t>4.3, 4.4</w:t>
            </w:r>
          </w:p>
        </w:tc>
        <w:tc>
          <w:tcPr>
            <w:tcW w:w="1440" w:type="dxa"/>
            <w:tcBorders>
              <w:left w:val="single" w:sz="4" w:space="0" w:color="000000" w:themeColor="text1"/>
            </w:tcBorders>
            <w:shd w:val="clear" w:color="auto" w:fill="FFFFFF" w:themeFill="background1"/>
          </w:tcPr>
          <w:p w14:paraId="0F71EA44" w14:textId="19711A19" w:rsidR="00BD3BCC" w:rsidRPr="009F6FAF" w:rsidRDefault="00BD3BCC" w:rsidP="003B25EA">
            <w:pPr>
              <w:rPr>
                <w:rFonts w:cs="Arial"/>
                <w:szCs w:val="20"/>
              </w:rPr>
            </w:pPr>
            <w:r>
              <w:rPr>
                <w:rFonts w:cs="Arial"/>
                <w:szCs w:val="20"/>
              </w:rPr>
              <w:t xml:space="preserve">Discussion Board = </w:t>
            </w:r>
            <w:r w:rsidR="009B1129">
              <w:rPr>
                <w:rFonts w:cs="Arial"/>
                <w:b/>
                <w:szCs w:val="20"/>
              </w:rPr>
              <w:t>1hr</w:t>
            </w:r>
          </w:p>
        </w:tc>
      </w:tr>
      <w:tr w:rsidR="00BD3BCC" w:rsidRPr="009F6FAF" w14:paraId="01389C69" w14:textId="77777777" w:rsidTr="00842315">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5AA2C2" w14:textId="77777777" w:rsidR="00BD3BCC" w:rsidRDefault="00BD3BCC" w:rsidP="003B25EA">
            <w:pPr>
              <w:tabs>
                <w:tab w:val="left" w:pos="2329"/>
              </w:tabs>
              <w:rPr>
                <w:rFonts w:cs="Arial"/>
                <w:b/>
                <w:szCs w:val="20"/>
              </w:rPr>
            </w:pPr>
            <w:r>
              <w:rPr>
                <w:rFonts w:cs="Arial"/>
                <w:b/>
                <w:szCs w:val="20"/>
              </w:rPr>
              <w:t>D</w:t>
            </w:r>
            <w:r w:rsidR="00D53C1C">
              <w:rPr>
                <w:rFonts w:cs="Arial"/>
                <w:b/>
                <w:szCs w:val="20"/>
              </w:rPr>
              <w:t>Q 4.2</w:t>
            </w:r>
            <w:r>
              <w:rPr>
                <w:rFonts w:cs="Arial"/>
                <w:b/>
                <w:szCs w:val="20"/>
              </w:rPr>
              <w:t>: Determining IT Effectiveness</w:t>
            </w:r>
          </w:p>
          <w:p w14:paraId="4F22C890" w14:textId="77777777" w:rsidR="00BD3BCC" w:rsidRDefault="00BD3BCC" w:rsidP="003B25EA">
            <w:pPr>
              <w:tabs>
                <w:tab w:val="left" w:pos="2329"/>
              </w:tabs>
              <w:rPr>
                <w:rFonts w:cs="Arial"/>
                <w:b/>
                <w:szCs w:val="20"/>
              </w:rPr>
            </w:pPr>
          </w:p>
          <w:p w14:paraId="04751F39" w14:textId="77777777" w:rsidR="00BD3BCC" w:rsidRPr="00BD3BCC" w:rsidRDefault="00BD3BCC" w:rsidP="003B25EA">
            <w:pPr>
              <w:rPr>
                <w:rFonts w:ascii="Calibri" w:hAnsi="Calibri"/>
                <w:szCs w:val="22"/>
              </w:rPr>
            </w:pPr>
            <w:r w:rsidRPr="00BD3BCC">
              <w:rPr>
                <w:b/>
                <w:bCs/>
              </w:rPr>
              <w:t xml:space="preserve">Respond </w:t>
            </w:r>
            <w:r w:rsidRPr="00BD3BCC">
              <w:t>to the following question by Thursday 11:59 p.m. (EST). Provide specific examples to support your answers:</w:t>
            </w:r>
          </w:p>
          <w:p w14:paraId="1C3B7832" w14:textId="77777777" w:rsidR="00BD3BCC" w:rsidRPr="00A31731" w:rsidRDefault="00BD3BCC" w:rsidP="003B25EA">
            <w:pPr>
              <w:tabs>
                <w:tab w:val="left" w:pos="2329"/>
              </w:tabs>
              <w:rPr>
                <w:rFonts w:cs="Arial"/>
                <w:szCs w:val="20"/>
              </w:rPr>
            </w:pPr>
          </w:p>
          <w:p w14:paraId="307EC944" w14:textId="7D742C9E" w:rsidR="00BD3BCC" w:rsidRDefault="00BD3BCC" w:rsidP="009B3799">
            <w:pPr>
              <w:pStyle w:val="AssignmentsLevel2"/>
            </w:pPr>
            <w:r w:rsidRPr="00323FC6">
              <w:t xml:space="preserve">Imagine you are the CTO of a local hospital system. The CEO has asked you to provide an explanation to the </w:t>
            </w:r>
            <w:r w:rsidR="0053752F">
              <w:t>b</w:t>
            </w:r>
            <w:r w:rsidRPr="00323FC6">
              <w:t xml:space="preserve">oard of </w:t>
            </w:r>
            <w:r w:rsidR="0053752F">
              <w:t>d</w:t>
            </w:r>
            <w:r w:rsidRPr="00323FC6">
              <w:t>irectors on how to evaluate the hospital system’s IT function.</w:t>
            </w:r>
            <w:r w:rsidR="00D908EC">
              <w:t xml:space="preserve"> </w:t>
            </w:r>
            <w:r w:rsidRPr="00323FC6">
              <w:t xml:space="preserve">Prepare an outline of questions that need to be answered to evaluate the effectiveness of the hospital system’s IT function. Include the following areas: </w:t>
            </w:r>
          </w:p>
          <w:p w14:paraId="0AFC0AE6" w14:textId="77777777" w:rsidR="00D53C1C" w:rsidRPr="00323FC6" w:rsidRDefault="00D53C1C" w:rsidP="003B25EA">
            <w:pPr>
              <w:tabs>
                <w:tab w:val="left" w:pos="2329"/>
              </w:tabs>
              <w:rPr>
                <w:rFonts w:cs="Arial"/>
                <w:szCs w:val="20"/>
              </w:rPr>
            </w:pPr>
          </w:p>
          <w:p w14:paraId="023AE131" w14:textId="76B44BCF" w:rsidR="00BD3BCC" w:rsidRPr="00323FC6" w:rsidRDefault="00BD3BCC" w:rsidP="009B3799">
            <w:pPr>
              <w:pStyle w:val="AssignmentsLevel3"/>
            </w:pPr>
            <w:proofErr w:type="gramStart"/>
            <w:r w:rsidRPr="00323FC6">
              <w:t>It</w:t>
            </w:r>
            <w:proofErr w:type="gramEnd"/>
            <w:r w:rsidRPr="00323FC6">
              <w:t xml:space="preserve"> </w:t>
            </w:r>
            <w:r w:rsidR="0053752F">
              <w:t>i</w:t>
            </w:r>
            <w:r w:rsidRPr="00323FC6">
              <w:t xml:space="preserve">nfrastructure </w:t>
            </w:r>
            <w:r w:rsidR="0053752F">
              <w:t>and a</w:t>
            </w:r>
            <w:r w:rsidRPr="00323FC6">
              <w:t xml:space="preserve">pplication </w:t>
            </w:r>
            <w:r w:rsidR="0053752F">
              <w:t>p</w:t>
            </w:r>
            <w:r w:rsidRPr="00323FC6">
              <w:t xml:space="preserve">erformance </w:t>
            </w:r>
          </w:p>
          <w:p w14:paraId="27DDBACB" w14:textId="77777777" w:rsidR="00BD3BCC" w:rsidRPr="00323FC6" w:rsidRDefault="00BD3BCC" w:rsidP="009B3799">
            <w:pPr>
              <w:pStyle w:val="AssignmentsLevel3"/>
            </w:pPr>
            <w:r w:rsidRPr="00323FC6">
              <w:t>Execution</w:t>
            </w:r>
          </w:p>
          <w:p w14:paraId="0053B4C0" w14:textId="7DCD2C0C" w:rsidR="00BD3BCC" w:rsidRPr="00323FC6" w:rsidRDefault="00BD3BCC" w:rsidP="009B3799">
            <w:pPr>
              <w:pStyle w:val="AssignmentsLevel3"/>
            </w:pPr>
            <w:r w:rsidRPr="00323FC6">
              <w:t xml:space="preserve">Strategic </w:t>
            </w:r>
            <w:r w:rsidR="0053752F">
              <w:t>a</w:t>
            </w:r>
            <w:r w:rsidRPr="00323FC6">
              <w:t>lignment</w:t>
            </w:r>
          </w:p>
          <w:p w14:paraId="2649DA4E" w14:textId="77777777" w:rsidR="00BD3BCC" w:rsidRDefault="00BD3BCC" w:rsidP="003B25EA">
            <w:pPr>
              <w:tabs>
                <w:tab w:val="left" w:pos="2329"/>
              </w:tabs>
              <w:rPr>
                <w:rFonts w:cs="Arial"/>
                <w:b/>
                <w:szCs w:val="20"/>
              </w:rPr>
            </w:pPr>
          </w:p>
          <w:p w14:paraId="7A48B0C9" w14:textId="3604C68F" w:rsidR="00BD3BCC" w:rsidRPr="00BD3BCC" w:rsidRDefault="00BD3BCC" w:rsidP="003B25EA">
            <w:pPr>
              <w:pStyle w:val="AssignmentsLevel1"/>
            </w:pPr>
            <w:r w:rsidRPr="00BD3BCC">
              <w:rPr>
                <w:rFonts w:eastAsia="Arial"/>
                <w:b/>
                <w:bCs/>
              </w:rPr>
              <w:t xml:space="preserve">Post </w:t>
            </w:r>
            <w:r w:rsidRPr="00BD3BCC">
              <w:rPr>
                <w:rFonts w:eastAsia="Arial"/>
                <w:bCs/>
              </w:rPr>
              <w:t xml:space="preserve">constructive criticism, clarification, additional questions, or your own relevant thoughts to </w:t>
            </w:r>
            <w:r w:rsidR="0053752F">
              <w:rPr>
                <w:rFonts w:eastAsia="Arial"/>
                <w:bCs/>
              </w:rPr>
              <w:t>2</w:t>
            </w:r>
            <w:r w:rsidR="0053752F" w:rsidRPr="00BD3BCC">
              <w:rPr>
                <w:rFonts w:eastAsia="Arial"/>
                <w:bCs/>
              </w:rPr>
              <w:t xml:space="preserve"> </w:t>
            </w:r>
            <w:r w:rsidRPr="00BD3BCC">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51B2FE10" w14:textId="77777777" w:rsidR="00BD3BCC" w:rsidRPr="009F6FAF" w:rsidRDefault="00BD3BCC" w:rsidP="003B25EA">
            <w:pPr>
              <w:rPr>
                <w:rFonts w:cs="Arial"/>
                <w:szCs w:val="20"/>
              </w:rPr>
            </w:pPr>
            <w:r>
              <w:rPr>
                <w:rFonts w:cs="Arial"/>
                <w:szCs w:val="20"/>
              </w:rPr>
              <w:t>4.3, 4.4</w:t>
            </w:r>
          </w:p>
        </w:tc>
        <w:tc>
          <w:tcPr>
            <w:tcW w:w="1440" w:type="dxa"/>
            <w:tcBorders>
              <w:left w:val="single" w:sz="4" w:space="0" w:color="000000" w:themeColor="text1"/>
            </w:tcBorders>
            <w:shd w:val="clear" w:color="auto" w:fill="FFFFFF" w:themeFill="background1"/>
          </w:tcPr>
          <w:p w14:paraId="5AC98D25" w14:textId="43209B70" w:rsidR="00BD3BCC" w:rsidRPr="009F6FAF" w:rsidRDefault="00BD3BCC" w:rsidP="003B25EA">
            <w:pPr>
              <w:rPr>
                <w:rFonts w:cs="Arial"/>
                <w:szCs w:val="20"/>
              </w:rPr>
            </w:pPr>
            <w:r>
              <w:rPr>
                <w:rFonts w:cs="Arial"/>
                <w:szCs w:val="20"/>
              </w:rPr>
              <w:t xml:space="preserve">Discussion Board = </w:t>
            </w:r>
            <w:r w:rsidR="009B1129">
              <w:rPr>
                <w:rFonts w:cs="Arial"/>
                <w:b/>
                <w:szCs w:val="20"/>
              </w:rPr>
              <w:t>1hr</w:t>
            </w:r>
          </w:p>
        </w:tc>
      </w:tr>
      <w:tr w:rsidR="00BD3BCC" w14:paraId="16E77BB9" w14:textId="77777777" w:rsidTr="00842315">
        <w:tc>
          <w:tcPr>
            <w:tcW w:w="10230" w:type="dxa"/>
            <w:gridSpan w:val="2"/>
            <w:tcMar>
              <w:top w:w="115" w:type="dxa"/>
              <w:left w:w="115" w:type="dxa"/>
              <w:bottom w:w="115" w:type="dxa"/>
              <w:right w:w="115" w:type="dxa"/>
            </w:tcMar>
          </w:tcPr>
          <w:p w14:paraId="73D5250F" w14:textId="77777777" w:rsidR="00BD3BCC" w:rsidRDefault="00BD3BCC" w:rsidP="003B25EA">
            <w:pPr>
              <w:tabs>
                <w:tab w:val="left" w:pos="2329"/>
              </w:tabs>
              <w:rPr>
                <w:rFonts w:cs="Arial"/>
                <w:b/>
                <w:szCs w:val="20"/>
              </w:rPr>
            </w:pPr>
            <w:r w:rsidRPr="00DE31FE">
              <w:rPr>
                <w:rFonts w:cs="Arial"/>
                <w:b/>
                <w:szCs w:val="20"/>
              </w:rPr>
              <w:t>Case Study</w:t>
            </w:r>
            <w:r>
              <w:rPr>
                <w:rFonts w:cs="Arial"/>
                <w:b/>
                <w:szCs w:val="20"/>
              </w:rPr>
              <w:t xml:space="preserve"> Research Paper</w:t>
            </w:r>
            <w:r w:rsidRPr="00DE31FE">
              <w:rPr>
                <w:rFonts w:cs="Arial"/>
                <w:b/>
                <w:szCs w:val="20"/>
              </w:rPr>
              <w:t xml:space="preserve">: </w:t>
            </w:r>
            <w:r>
              <w:rPr>
                <w:rFonts w:cs="Arial"/>
                <w:b/>
                <w:szCs w:val="20"/>
              </w:rPr>
              <w:t xml:space="preserve">Assessing the Value of Health IT Investment </w:t>
            </w:r>
          </w:p>
          <w:p w14:paraId="52FBA424" w14:textId="77777777" w:rsidR="00BD3BCC" w:rsidRDefault="00BD3BCC" w:rsidP="003B25EA">
            <w:pPr>
              <w:tabs>
                <w:tab w:val="left" w:pos="2329"/>
              </w:tabs>
              <w:rPr>
                <w:rFonts w:cs="Arial"/>
                <w:b/>
                <w:szCs w:val="20"/>
              </w:rPr>
            </w:pPr>
          </w:p>
          <w:p w14:paraId="1AD4C97B" w14:textId="1CD90E17" w:rsidR="00BD3BCC" w:rsidRDefault="00BD3BCC" w:rsidP="003B25EA">
            <w:pPr>
              <w:tabs>
                <w:tab w:val="left" w:pos="2329"/>
              </w:tabs>
              <w:rPr>
                <w:rFonts w:cs="Arial"/>
                <w:b/>
                <w:szCs w:val="20"/>
              </w:rPr>
            </w:pPr>
            <w:r>
              <w:rPr>
                <w:rFonts w:cs="Arial"/>
                <w:b/>
                <w:szCs w:val="20"/>
              </w:rPr>
              <w:t>Re</w:t>
            </w:r>
            <w:r w:rsidR="003B00C5">
              <w:rPr>
                <w:rFonts w:cs="Arial"/>
                <w:b/>
                <w:szCs w:val="20"/>
              </w:rPr>
              <w:t>view</w:t>
            </w:r>
            <w:r w:rsidR="00A17F25">
              <w:rPr>
                <w:rFonts w:cs="Arial"/>
                <w:b/>
                <w:szCs w:val="20"/>
              </w:rPr>
              <w:t xml:space="preserve"> </w:t>
            </w:r>
            <w:r w:rsidR="008E304C" w:rsidRPr="008E304C">
              <w:rPr>
                <w:rFonts w:cs="Arial"/>
                <w:szCs w:val="20"/>
              </w:rPr>
              <w:t>the</w:t>
            </w:r>
            <w:r w:rsidR="008E304C">
              <w:rPr>
                <w:rFonts w:cs="Arial"/>
                <w:b/>
                <w:szCs w:val="20"/>
              </w:rPr>
              <w:t xml:space="preserve"> </w:t>
            </w:r>
            <w:r w:rsidR="008E304C" w:rsidRPr="00A17F25">
              <w:rPr>
                <w:rFonts w:cs="Arial"/>
                <w:szCs w:val="20"/>
              </w:rPr>
              <w:t>Assessing the Value of a Health IT Vestment</w:t>
            </w:r>
            <w:r w:rsidR="008E304C">
              <w:rPr>
                <w:rFonts w:cs="Arial"/>
                <w:szCs w:val="20"/>
              </w:rPr>
              <w:t xml:space="preserve"> Case </w:t>
            </w:r>
            <w:r w:rsidR="008E304C" w:rsidRPr="00A17F25">
              <w:rPr>
                <w:rFonts w:cs="Arial"/>
                <w:szCs w:val="20"/>
              </w:rPr>
              <w:t>Study</w:t>
            </w:r>
            <w:r w:rsidR="00A17F25" w:rsidRPr="00A17F25">
              <w:rPr>
                <w:rFonts w:cs="Arial"/>
                <w:szCs w:val="20"/>
              </w:rPr>
              <w:t>, located</w:t>
            </w:r>
            <w:r w:rsidR="00D76E28" w:rsidRPr="00A17F25">
              <w:rPr>
                <w:rFonts w:cs="Arial"/>
                <w:szCs w:val="20"/>
              </w:rPr>
              <w:t xml:space="preserve"> on page 502 of your textbook.</w:t>
            </w:r>
          </w:p>
          <w:p w14:paraId="70422356" w14:textId="77777777" w:rsidR="00BD3BCC" w:rsidRDefault="00BD3BCC" w:rsidP="003B25EA">
            <w:pPr>
              <w:tabs>
                <w:tab w:val="left" w:pos="2329"/>
              </w:tabs>
              <w:rPr>
                <w:rFonts w:cs="Arial"/>
                <w:b/>
                <w:szCs w:val="20"/>
              </w:rPr>
            </w:pPr>
          </w:p>
          <w:p w14:paraId="3452882A" w14:textId="14B617F1" w:rsidR="00BD3BCC" w:rsidRPr="00323FC6" w:rsidRDefault="00BD3BCC" w:rsidP="003B25EA">
            <w:pPr>
              <w:tabs>
                <w:tab w:val="left" w:pos="2329"/>
              </w:tabs>
              <w:rPr>
                <w:rFonts w:cs="Arial"/>
                <w:szCs w:val="20"/>
              </w:rPr>
            </w:pPr>
            <w:r>
              <w:rPr>
                <w:rFonts w:cs="Arial"/>
                <w:b/>
                <w:szCs w:val="20"/>
              </w:rPr>
              <w:t xml:space="preserve">Write </w:t>
            </w:r>
            <w:r w:rsidRPr="00323FC6">
              <w:rPr>
                <w:rFonts w:cs="Arial"/>
                <w:szCs w:val="20"/>
              </w:rPr>
              <w:t>a 1</w:t>
            </w:r>
            <w:r w:rsidR="0053752F">
              <w:rPr>
                <w:rFonts w:cs="Arial"/>
                <w:szCs w:val="20"/>
              </w:rPr>
              <w:t>,</w:t>
            </w:r>
            <w:r w:rsidRPr="00323FC6">
              <w:rPr>
                <w:rFonts w:cs="Arial"/>
                <w:szCs w:val="20"/>
              </w:rPr>
              <w:t>200</w:t>
            </w:r>
            <w:r w:rsidR="00D53C1C" w:rsidRPr="00323FC6">
              <w:rPr>
                <w:rFonts w:cs="Arial"/>
                <w:szCs w:val="20"/>
              </w:rPr>
              <w:t>-</w:t>
            </w:r>
            <w:r w:rsidR="0053752F">
              <w:rPr>
                <w:rFonts w:cs="Arial"/>
                <w:szCs w:val="20"/>
              </w:rPr>
              <w:t xml:space="preserve"> to </w:t>
            </w:r>
            <w:r w:rsidR="00D53C1C" w:rsidRPr="00323FC6">
              <w:rPr>
                <w:rFonts w:cs="Arial"/>
                <w:szCs w:val="20"/>
              </w:rPr>
              <w:t>1</w:t>
            </w:r>
            <w:r w:rsidR="0053752F">
              <w:rPr>
                <w:rFonts w:cs="Arial"/>
                <w:szCs w:val="20"/>
              </w:rPr>
              <w:t>,</w:t>
            </w:r>
            <w:r w:rsidR="00D53C1C">
              <w:rPr>
                <w:rFonts w:cs="Arial"/>
                <w:szCs w:val="20"/>
              </w:rPr>
              <w:t>25</w:t>
            </w:r>
            <w:r w:rsidR="00D53C1C" w:rsidRPr="00323FC6">
              <w:rPr>
                <w:rFonts w:cs="Arial"/>
                <w:szCs w:val="20"/>
              </w:rPr>
              <w:t>0-word</w:t>
            </w:r>
            <w:r w:rsidRPr="00323FC6">
              <w:rPr>
                <w:rFonts w:cs="Arial"/>
                <w:szCs w:val="20"/>
              </w:rPr>
              <w:t xml:space="preserve"> paper describing your strategy plan for assessing the value of replacing </w:t>
            </w:r>
            <w:proofErr w:type="spellStart"/>
            <w:r w:rsidRPr="00323FC6">
              <w:rPr>
                <w:rFonts w:cs="Arial"/>
                <w:szCs w:val="20"/>
              </w:rPr>
              <w:t>EasyDoc</w:t>
            </w:r>
            <w:proofErr w:type="spellEnd"/>
            <w:r w:rsidRPr="00323FC6">
              <w:rPr>
                <w:rFonts w:cs="Arial"/>
                <w:szCs w:val="20"/>
              </w:rPr>
              <w:t xml:space="preserve"> with Epic at Southwest Medical Center. </w:t>
            </w:r>
            <w:r w:rsidR="0053752F">
              <w:rPr>
                <w:rFonts w:cs="Arial"/>
                <w:szCs w:val="20"/>
              </w:rPr>
              <w:t>N</w:t>
            </w:r>
            <w:r w:rsidR="00B9251A">
              <w:rPr>
                <w:rFonts w:cs="Arial"/>
                <w:szCs w:val="20"/>
              </w:rPr>
              <w:t>ote the following requirements:</w:t>
            </w:r>
            <w:r w:rsidRPr="00323FC6">
              <w:rPr>
                <w:rFonts w:cs="Arial"/>
                <w:szCs w:val="20"/>
              </w:rPr>
              <w:t xml:space="preserve"> </w:t>
            </w:r>
            <w:r w:rsidRPr="00323FC6">
              <w:rPr>
                <w:rFonts w:cs="Arial"/>
                <w:szCs w:val="20"/>
              </w:rPr>
              <w:br/>
            </w:r>
          </w:p>
          <w:p w14:paraId="5D3E78B7" w14:textId="77777777" w:rsidR="00BD3BCC" w:rsidRPr="00323FC6" w:rsidRDefault="00BD3BCC" w:rsidP="009B3799">
            <w:pPr>
              <w:pStyle w:val="AssignmentsLevel2"/>
            </w:pPr>
            <w:r w:rsidRPr="00323FC6">
              <w:t xml:space="preserve">Identify the advantages and disadvantages of replacing </w:t>
            </w:r>
            <w:proofErr w:type="spellStart"/>
            <w:r w:rsidRPr="00323FC6">
              <w:t>EasyDoc</w:t>
            </w:r>
            <w:proofErr w:type="spellEnd"/>
            <w:r w:rsidRPr="00323FC6">
              <w:t xml:space="preserve"> with Epic. Include a table to demonstrate the pros and cons of the replacement. </w:t>
            </w:r>
          </w:p>
          <w:p w14:paraId="40A9ECEE" w14:textId="28C14222" w:rsidR="00BD3BCC" w:rsidRPr="00323FC6" w:rsidRDefault="00BD3BCC" w:rsidP="009B3799">
            <w:pPr>
              <w:pStyle w:val="AssignmentsLevel2"/>
            </w:pPr>
            <w:r w:rsidRPr="00323FC6">
              <w:t xml:space="preserve">What metrics and information (factors) would you use to determine </w:t>
            </w:r>
            <w:r w:rsidR="0053752F">
              <w:t>whether</w:t>
            </w:r>
            <w:r w:rsidR="0053752F" w:rsidRPr="00323FC6">
              <w:t xml:space="preserve"> </w:t>
            </w:r>
            <w:r w:rsidRPr="00323FC6">
              <w:t xml:space="preserve">a switch should be recommended? </w:t>
            </w:r>
          </w:p>
          <w:p w14:paraId="51F3483E" w14:textId="77777777" w:rsidR="00BD3BCC" w:rsidRDefault="00BD3BCC" w:rsidP="009B3799">
            <w:pPr>
              <w:pStyle w:val="AssignmentsLevel2"/>
            </w:pPr>
            <w:r w:rsidRPr="00323FC6">
              <w:t>If Epic is implemented, what criteria would you use to determine if the change to Epic was successful?</w:t>
            </w:r>
          </w:p>
          <w:p w14:paraId="7D274DEF" w14:textId="1912D411" w:rsidR="00C971CB" w:rsidRDefault="00D53C1C" w:rsidP="00C971CB">
            <w:pPr>
              <w:pStyle w:val="AssignmentsLevel2"/>
            </w:pPr>
            <w:r w:rsidRPr="001A0648">
              <w:t>If Epic will not be implemented, make the case for the decision not to implement Epic.</w:t>
            </w:r>
            <w:r w:rsidR="001A0648" w:rsidRPr="001A0648">
              <w:t xml:space="preserve"> </w:t>
            </w:r>
            <w:r w:rsidR="00BD3BCC" w:rsidRPr="00323FC6">
              <w:t xml:space="preserve">Include two </w:t>
            </w:r>
            <w:r>
              <w:t xml:space="preserve">current (no older than </w:t>
            </w:r>
            <w:r w:rsidR="00AD4AEF">
              <w:t>6</w:t>
            </w:r>
            <w:r>
              <w:t xml:space="preserve"> years), </w:t>
            </w:r>
            <w:r w:rsidR="00BD3BCC" w:rsidRPr="00323FC6">
              <w:t xml:space="preserve">external scholarly sources. </w:t>
            </w:r>
          </w:p>
          <w:p w14:paraId="67E5BABD" w14:textId="77777777" w:rsidR="00BD3BCC" w:rsidRPr="00C971CB" w:rsidRDefault="00BD3BCC" w:rsidP="00C971CB">
            <w:pPr>
              <w:pStyle w:val="AssignmentsLevel2"/>
            </w:pPr>
            <w:r w:rsidRPr="00C971CB">
              <w:t>Format your paper using APA</w:t>
            </w:r>
            <w:r w:rsidR="00D53C1C" w:rsidRPr="00C971CB">
              <w:t>, including level 1 and level 2 headings.</w:t>
            </w:r>
          </w:p>
          <w:p w14:paraId="7339DAAB" w14:textId="77777777" w:rsidR="00BD3BCC" w:rsidRDefault="00BD3BCC" w:rsidP="003B25EA">
            <w:pPr>
              <w:tabs>
                <w:tab w:val="left" w:pos="2329"/>
              </w:tabs>
              <w:rPr>
                <w:rFonts w:cs="Arial"/>
                <w:szCs w:val="20"/>
              </w:rPr>
            </w:pPr>
          </w:p>
          <w:p w14:paraId="0D86D58C" w14:textId="77777777" w:rsidR="00BD3BCC" w:rsidRPr="00F52058" w:rsidRDefault="00BD3BCC" w:rsidP="003B25EA">
            <w:pPr>
              <w:tabs>
                <w:tab w:val="left" w:pos="2329"/>
              </w:tabs>
              <w:rPr>
                <w:rFonts w:cs="Arial"/>
                <w:szCs w:val="20"/>
              </w:rPr>
            </w:pPr>
            <w:r w:rsidRPr="00542163">
              <w:rPr>
                <w:rFonts w:cs="Arial"/>
                <w:b/>
                <w:szCs w:val="20"/>
              </w:rPr>
              <w:t xml:space="preserve">Submit </w:t>
            </w:r>
            <w:r w:rsidRPr="00323FC6">
              <w:rPr>
                <w:rFonts w:cs="Arial"/>
                <w:szCs w:val="20"/>
              </w:rPr>
              <w:t xml:space="preserve">the paper </w:t>
            </w:r>
            <w:r w:rsidRPr="00542163">
              <w:rPr>
                <w:rFonts w:eastAsia="Arial"/>
                <w:bCs/>
              </w:rPr>
              <w:t>by 11:59 p.m. (EST) on Sunday.</w:t>
            </w:r>
          </w:p>
        </w:tc>
        <w:tc>
          <w:tcPr>
            <w:tcW w:w="1440" w:type="dxa"/>
          </w:tcPr>
          <w:p w14:paraId="08BB266B" w14:textId="77777777" w:rsidR="00BD3BCC" w:rsidRPr="00103FC5" w:rsidRDefault="00BD3BCC" w:rsidP="003B25EA">
            <w:pPr>
              <w:tabs>
                <w:tab w:val="left" w:pos="2329"/>
              </w:tabs>
              <w:rPr>
                <w:rFonts w:cs="Arial"/>
                <w:szCs w:val="20"/>
              </w:rPr>
            </w:pPr>
            <w:r>
              <w:rPr>
                <w:rFonts w:cs="Arial"/>
                <w:szCs w:val="20"/>
              </w:rPr>
              <w:t>4.1, 4.2, 4.3</w:t>
            </w:r>
          </w:p>
        </w:tc>
        <w:tc>
          <w:tcPr>
            <w:tcW w:w="1440" w:type="dxa"/>
          </w:tcPr>
          <w:p w14:paraId="0EBD8016" w14:textId="4667004F" w:rsidR="00BD3BCC" w:rsidRDefault="00BD3BCC" w:rsidP="003B25EA">
            <w:pPr>
              <w:tabs>
                <w:tab w:val="left" w:pos="2329"/>
              </w:tabs>
            </w:pPr>
            <w:r>
              <w:t xml:space="preserve">Research Paper = </w:t>
            </w:r>
            <w:r w:rsidR="009B1129">
              <w:rPr>
                <w:b/>
              </w:rPr>
              <w:t>2</w:t>
            </w:r>
            <w:r w:rsidR="001037D6">
              <w:rPr>
                <w:b/>
              </w:rPr>
              <w:t>hrs</w:t>
            </w:r>
          </w:p>
        </w:tc>
      </w:tr>
      <w:tr w:rsidR="00C971CB" w:rsidRPr="009F6FAF" w14:paraId="4ED0F89E" w14:textId="77777777" w:rsidTr="00842315">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98236BB" w14:textId="77777777" w:rsidR="00C971CB" w:rsidRPr="001F272F" w:rsidRDefault="00C971CB" w:rsidP="003B25EA">
            <w:pPr>
              <w:rPr>
                <w:rFonts w:cs="Arial"/>
                <w:b/>
                <w:szCs w:val="20"/>
              </w:rPr>
            </w:pPr>
            <w:bookmarkStart w:id="9" w:name="_Hlk10186137"/>
            <w:r>
              <w:rPr>
                <w:rFonts w:cs="Arial"/>
                <w:b/>
                <w:szCs w:val="20"/>
              </w:rPr>
              <w:t xml:space="preserve">Week 4 </w:t>
            </w:r>
            <w:r w:rsidRPr="00206E75">
              <w:rPr>
                <w:rFonts w:cs="Arial"/>
                <w:szCs w:val="20"/>
              </w:rPr>
              <w:t>Test</w:t>
            </w:r>
          </w:p>
          <w:p w14:paraId="237A8B90" w14:textId="77777777" w:rsidR="00C971CB" w:rsidRPr="004B744C" w:rsidRDefault="00C971CB" w:rsidP="003B25EA">
            <w:pPr>
              <w:rPr>
                <w:rFonts w:cs="Arial"/>
                <w:b/>
                <w:szCs w:val="20"/>
              </w:rPr>
            </w:pPr>
          </w:p>
          <w:p w14:paraId="2F48CECF" w14:textId="77777777" w:rsidR="00C971CB" w:rsidRPr="00206E75" w:rsidRDefault="00C971CB" w:rsidP="003B25EA">
            <w:pPr>
              <w:rPr>
                <w:rFonts w:cs="Arial"/>
                <w:szCs w:val="20"/>
              </w:rPr>
            </w:pPr>
            <w:r w:rsidRPr="005361D4">
              <w:rPr>
                <w:rFonts w:cs="Arial"/>
                <w:b/>
                <w:szCs w:val="20"/>
              </w:rPr>
              <w:t>Complete</w:t>
            </w:r>
            <w:r w:rsidRPr="004B744C">
              <w:rPr>
                <w:rFonts w:cs="Arial"/>
                <w:b/>
                <w:szCs w:val="20"/>
              </w:rPr>
              <w:t xml:space="preserve"> </w:t>
            </w:r>
            <w:r w:rsidRPr="00206E75">
              <w:rPr>
                <w:rFonts w:cs="Arial"/>
                <w:szCs w:val="20"/>
              </w:rPr>
              <w:t>the Week 4 Test.</w:t>
            </w:r>
          </w:p>
          <w:p w14:paraId="17329738" w14:textId="77777777" w:rsidR="00C971CB" w:rsidRDefault="00C971CB" w:rsidP="003B25EA">
            <w:pPr>
              <w:rPr>
                <w:rFonts w:cs="Arial"/>
                <w:b/>
                <w:szCs w:val="20"/>
              </w:rPr>
            </w:pPr>
          </w:p>
          <w:p w14:paraId="0AE005C8" w14:textId="1C04D765" w:rsidR="00C971CB" w:rsidRPr="004B744C" w:rsidRDefault="00C971CB" w:rsidP="003B25EA">
            <w:pPr>
              <w:rPr>
                <w:rFonts w:cs="Arial"/>
                <w:b/>
                <w:szCs w:val="20"/>
              </w:rPr>
            </w:pPr>
            <w:r w:rsidRPr="00C75A04">
              <w:t>Note:</w:t>
            </w:r>
            <w:r>
              <w:t xml:space="preserve"> Students have 90 minutes to complete the test and one attempt only. T</w:t>
            </w:r>
            <w:r w:rsidR="0053752F">
              <w:t>he t</w:t>
            </w:r>
            <w:r>
              <w:t>est must be completed when started. There is no backtracking allowed.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A733E" w14:textId="77777777" w:rsidR="00C971CB" w:rsidRDefault="00C971CB" w:rsidP="003B25EA">
            <w:pPr>
              <w:tabs>
                <w:tab w:val="left" w:pos="2329"/>
              </w:tabs>
              <w:rPr>
                <w:rFonts w:cs="Arial"/>
                <w:szCs w:val="20"/>
              </w:rPr>
            </w:pPr>
            <w:r>
              <w:rPr>
                <w:rFonts w:cs="Arial"/>
                <w:szCs w:val="20"/>
              </w:rPr>
              <w:lastRenderedPageBreak/>
              <w:t>4.1, 4.2, 4.3,</w:t>
            </w:r>
          </w:p>
          <w:p w14:paraId="7633E417" w14:textId="77777777" w:rsidR="00C971CB" w:rsidRPr="009F6FAF" w:rsidRDefault="00C971CB" w:rsidP="003B25EA">
            <w:pPr>
              <w:tabs>
                <w:tab w:val="left" w:pos="2329"/>
              </w:tabs>
              <w:rPr>
                <w:rFonts w:cs="Arial"/>
                <w:szCs w:val="20"/>
              </w:rPr>
            </w:pPr>
            <w:r>
              <w:rPr>
                <w:rFonts w:cs="Arial"/>
                <w:szCs w:val="20"/>
              </w:rPr>
              <w:lastRenderedPageBreak/>
              <w:t xml:space="preserve">4.4, 4.5 </w:t>
            </w:r>
          </w:p>
        </w:tc>
        <w:tc>
          <w:tcPr>
            <w:tcW w:w="1440" w:type="dxa"/>
            <w:tcBorders>
              <w:top w:val="single" w:sz="4" w:space="0" w:color="000000" w:themeColor="text1"/>
              <w:left w:val="single" w:sz="4" w:space="0" w:color="000000" w:themeColor="text1"/>
              <w:bottom w:val="single" w:sz="4" w:space="0" w:color="000000" w:themeColor="text1"/>
            </w:tcBorders>
          </w:tcPr>
          <w:p w14:paraId="3FC24D00" w14:textId="77777777" w:rsidR="00C971CB" w:rsidRPr="009F6FAF" w:rsidRDefault="00C971CB" w:rsidP="003B25EA">
            <w:pPr>
              <w:tabs>
                <w:tab w:val="left" w:pos="2329"/>
              </w:tabs>
              <w:rPr>
                <w:rFonts w:cs="Arial"/>
                <w:szCs w:val="20"/>
              </w:rPr>
            </w:pPr>
            <w:r>
              <w:rPr>
                <w:rFonts w:cs="Arial"/>
                <w:szCs w:val="20"/>
              </w:rPr>
              <w:lastRenderedPageBreak/>
              <w:t xml:space="preserve">Test = </w:t>
            </w:r>
            <w:r w:rsidRPr="002F341D">
              <w:rPr>
                <w:rFonts w:cs="Arial"/>
                <w:b/>
                <w:szCs w:val="20"/>
              </w:rPr>
              <w:t>1</w:t>
            </w:r>
            <w:r>
              <w:rPr>
                <w:rFonts w:cs="Arial"/>
                <w:b/>
                <w:szCs w:val="20"/>
              </w:rPr>
              <w:t>.5</w:t>
            </w:r>
            <w:r w:rsidR="001037D6">
              <w:rPr>
                <w:rFonts w:cs="Arial"/>
                <w:b/>
                <w:szCs w:val="20"/>
              </w:rPr>
              <w:t>hrs</w:t>
            </w:r>
            <w:r>
              <w:rPr>
                <w:rFonts w:cs="Arial"/>
                <w:szCs w:val="20"/>
              </w:rPr>
              <w:t xml:space="preserve"> </w:t>
            </w:r>
          </w:p>
          <w:p w14:paraId="1C10E294" w14:textId="77777777" w:rsidR="00C971CB" w:rsidRPr="009F6FAF" w:rsidRDefault="00C971CB"/>
        </w:tc>
      </w:tr>
      <w:bookmarkEnd w:id="9"/>
      <w:tr w:rsidR="00BD3BCC" w:rsidRPr="00842155" w14:paraId="697EEFAD" w14:textId="77777777" w:rsidTr="00842315">
        <w:tc>
          <w:tcPr>
            <w:tcW w:w="1336" w:type="dxa"/>
            <w:tcBorders>
              <w:right w:val="nil"/>
            </w:tcBorders>
            <w:shd w:val="clear" w:color="auto" w:fill="E6E6E6"/>
            <w:tcMar>
              <w:top w:w="115" w:type="dxa"/>
              <w:left w:w="115" w:type="dxa"/>
              <w:bottom w:w="115" w:type="dxa"/>
              <w:right w:w="115" w:type="dxa"/>
            </w:tcMar>
          </w:tcPr>
          <w:p w14:paraId="41DEAFB9" w14:textId="77777777" w:rsidR="00BD3BCC" w:rsidRPr="00842155" w:rsidRDefault="00BD3BCC" w:rsidP="00BD3BCC">
            <w:pPr>
              <w:tabs>
                <w:tab w:val="left" w:pos="2329"/>
              </w:tabs>
              <w:rPr>
                <w:rFonts w:cs="Arial"/>
                <w:b/>
                <w:szCs w:val="20"/>
              </w:rPr>
            </w:pPr>
            <w:r w:rsidRPr="00842155">
              <w:rPr>
                <w:rFonts w:cs="Arial"/>
                <w:b/>
                <w:szCs w:val="20"/>
              </w:rPr>
              <w:t>Total</w:t>
            </w:r>
          </w:p>
        </w:tc>
        <w:tc>
          <w:tcPr>
            <w:tcW w:w="8894" w:type="dxa"/>
            <w:tcBorders>
              <w:left w:val="nil"/>
              <w:right w:val="nil"/>
            </w:tcBorders>
            <w:shd w:val="clear" w:color="auto" w:fill="E6E6E6"/>
            <w:tcMar>
              <w:top w:w="115" w:type="dxa"/>
              <w:left w:w="115" w:type="dxa"/>
              <w:bottom w:w="115" w:type="dxa"/>
              <w:right w:w="115" w:type="dxa"/>
            </w:tcMar>
          </w:tcPr>
          <w:p w14:paraId="17081C62" w14:textId="77777777" w:rsidR="00BD3BCC" w:rsidRPr="00842155" w:rsidRDefault="00BD3BCC" w:rsidP="00BD3BCC">
            <w:pPr>
              <w:tabs>
                <w:tab w:val="left" w:pos="2329"/>
              </w:tabs>
              <w:rPr>
                <w:rFonts w:cs="Arial"/>
                <w:b/>
                <w:szCs w:val="20"/>
              </w:rPr>
            </w:pPr>
          </w:p>
        </w:tc>
        <w:tc>
          <w:tcPr>
            <w:tcW w:w="1440" w:type="dxa"/>
            <w:tcBorders>
              <w:left w:val="nil"/>
            </w:tcBorders>
            <w:shd w:val="clear" w:color="auto" w:fill="E6E6E6"/>
          </w:tcPr>
          <w:p w14:paraId="2D359CB7" w14:textId="77777777" w:rsidR="00BD3BCC" w:rsidRPr="00842155" w:rsidRDefault="00BD3BCC" w:rsidP="00BD3BCC">
            <w:pPr>
              <w:tabs>
                <w:tab w:val="left" w:pos="2329"/>
              </w:tabs>
              <w:rPr>
                <w:rFonts w:cs="Arial"/>
                <w:b/>
                <w:szCs w:val="20"/>
              </w:rPr>
            </w:pPr>
          </w:p>
        </w:tc>
        <w:tc>
          <w:tcPr>
            <w:tcW w:w="1440" w:type="dxa"/>
            <w:shd w:val="clear" w:color="auto" w:fill="E6E6E6"/>
          </w:tcPr>
          <w:p w14:paraId="7CC9EC66" w14:textId="71C770E5" w:rsidR="00BD3BCC" w:rsidRPr="00842155" w:rsidRDefault="009B1129" w:rsidP="00BD3BCC">
            <w:pPr>
              <w:tabs>
                <w:tab w:val="left" w:pos="2329"/>
              </w:tabs>
              <w:rPr>
                <w:rFonts w:cs="Arial"/>
                <w:b/>
                <w:szCs w:val="20"/>
              </w:rPr>
            </w:pPr>
            <w:r>
              <w:rPr>
                <w:rFonts w:cs="Arial"/>
                <w:b/>
                <w:szCs w:val="20"/>
              </w:rPr>
              <w:t>6</w:t>
            </w:r>
            <w:r w:rsidR="000A0CC0">
              <w:rPr>
                <w:rFonts w:cs="Arial"/>
                <w:b/>
                <w:szCs w:val="20"/>
              </w:rPr>
              <w:t>.5</w:t>
            </w:r>
            <w:r w:rsidR="001037D6">
              <w:rPr>
                <w:rFonts w:cs="Arial"/>
                <w:b/>
                <w:szCs w:val="20"/>
              </w:rPr>
              <w:t>hrs</w:t>
            </w:r>
          </w:p>
        </w:tc>
      </w:tr>
    </w:tbl>
    <w:p w14:paraId="45BDABF8" w14:textId="77777777" w:rsidR="00BF230E" w:rsidRDefault="00BF230E" w:rsidP="00BF230E">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841DD6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87B270E" w14:textId="7777777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BF230E">
              <w:t>Organizing IT Services and IT Alignment and Strategic Planning</w:t>
            </w:r>
          </w:p>
        </w:tc>
        <w:tc>
          <w:tcPr>
            <w:tcW w:w="1440" w:type="dxa"/>
            <w:tcBorders>
              <w:left w:val="nil"/>
              <w:bottom w:val="single" w:sz="4" w:space="0" w:color="000000" w:themeColor="text1"/>
              <w:right w:val="nil"/>
            </w:tcBorders>
            <w:shd w:val="clear" w:color="auto" w:fill="BF2C37"/>
          </w:tcPr>
          <w:p w14:paraId="4796156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BF2D8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7DBEA15"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D8421D"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06D301E"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F230E" w:rsidRPr="00842155" w14:paraId="5DBA3985"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AAFF2C8" w14:textId="77777777" w:rsidR="00BF230E" w:rsidRPr="00842155" w:rsidRDefault="00BF230E" w:rsidP="00BF230E">
            <w:pPr>
              <w:pStyle w:val="ObjectiveBullet"/>
              <w:numPr>
                <w:ilvl w:val="1"/>
                <w:numId w:val="12"/>
              </w:numPr>
              <w:tabs>
                <w:tab w:val="clear" w:pos="0"/>
              </w:tabs>
            </w:pPr>
            <w:r>
              <w:t xml:space="preserve">Describe </w:t>
            </w:r>
            <w:r w:rsidR="00271910">
              <w:t xml:space="preserve">why health information security is an important issue for health care </w:t>
            </w:r>
            <w:r w:rsidR="001033DD">
              <w:t>administrators.</w:t>
            </w:r>
          </w:p>
        </w:tc>
        <w:tc>
          <w:tcPr>
            <w:tcW w:w="2880" w:type="dxa"/>
            <w:gridSpan w:val="2"/>
            <w:tcBorders>
              <w:left w:val="nil"/>
              <w:bottom w:val="nil"/>
            </w:tcBorders>
          </w:tcPr>
          <w:p w14:paraId="0B01C39E" w14:textId="77777777" w:rsidR="00BF230E" w:rsidRPr="00842155" w:rsidRDefault="00BF230E" w:rsidP="00BF230E">
            <w:pPr>
              <w:tabs>
                <w:tab w:val="left" w:pos="0"/>
                <w:tab w:val="left" w:pos="3720"/>
              </w:tabs>
              <w:outlineLvl w:val="0"/>
              <w:rPr>
                <w:rFonts w:cs="Arial"/>
                <w:szCs w:val="20"/>
              </w:rPr>
            </w:pPr>
            <w:r>
              <w:rPr>
                <w:rFonts w:cs="Arial"/>
                <w:szCs w:val="20"/>
              </w:rPr>
              <w:t>CLO</w:t>
            </w:r>
            <w:r w:rsidR="000A50C5">
              <w:rPr>
                <w:rFonts w:cs="Arial"/>
                <w:szCs w:val="20"/>
              </w:rPr>
              <w:t xml:space="preserve"> </w:t>
            </w:r>
            <w:r>
              <w:rPr>
                <w:rFonts w:cs="Arial"/>
                <w:szCs w:val="20"/>
              </w:rPr>
              <w:t>3, 4, 5</w:t>
            </w:r>
          </w:p>
        </w:tc>
      </w:tr>
      <w:tr w:rsidR="00BF230E" w:rsidRPr="00842155" w14:paraId="39ACC989" w14:textId="77777777" w:rsidTr="007468CD">
        <w:trPr>
          <w:trHeight w:val="173"/>
        </w:trPr>
        <w:tc>
          <w:tcPr>
            <w:tcW w:w="10170" w:type="dxa"/>
            <w:gridSpan w:val="2"/>
            <w:tcBorders>
              <w:top w:val="nil"/>
              <w:bottom w:val="nil"/>
              <w:right w:val="nil"/>
            </w:tcBorders>
            <w:tcMar>
              <w:top w:w="115" w:type="dxa"/>
              <w:left w:w="115" w:type="dxa"/>
              <w:bottom w:w="115" w:type="dxa"/>
              <w:right w:w="115" w:type="dxa"/>
            </w:tcMar>
          </w:tcPr>
          <w:p w14:paraId="4C3D9B34" w14:textId="1CA97D7E" w:rsidR="001033DD" w:rsidRDefault="00BF230E" w:rsidP="00BF230E">
            <w:pPr>
              <w:pStyle w:val="ObjectiveBullet"/>
              <w:numPr>
                <w:ilvl w:val="1"/>
                <w:numId w:val="12"/>
              </w:numPr>
            </w:pPr>
            <w:r>
              <w:t xml:space="preserve">Explain the </w:t>
            </w:r>
            <w:r w:rsidR="00271910">
              <w:t>concepts of privacy</w:t>
            </w:r>
            <w:r w:rsidR="00944003">
              <w:t xml:space="preserve"> and</w:t>
            </w:r>
            <w:r w:rsidR="00271910">
              <w:t xml:space="preserve"> confidentiality </w:t>
            </w:r>
            <w:r w:rsidR="00AF146F">
              <w:t>as they relate to health information.</w:t>
            </w:r>
          </w:p>
          <w:p w14:paraId="7277E557" w14:textId="77777777" w:rsidR="001033DD" w:rsidRDefault="00271910" w:rsidP="00544687">
            <w:pPr>
              <w:pStyle w:val="ObjectiveBullet"/>
              <w:numPr>
                <w:ilvl w:val="0"/>
                <w:numId w:val="0"/>
              </w:numPr>
              <w:ind w:left="360"/>
            </w:pPr>
            <w:r>
              <w:t xml:space="preserve"> </w:t>
            </w:r>
          </w:p>
          <w:p w14:paraId="7CA6376F" w14:textId="77777777" w:rsidR="00271910" w:rsidRPr="00842155" w:rsidRDefault="00271910" w:rsidP="001033DD">
            <w:pPr>
              <w:pStyle w:val="ObjectiveBullet"/>
              <w:numPr>
                <w:ilvl w:val="1"/>
                <w:numId w:val="12"/>
              </w:numPr>
            </w:pPr>
            <w:r>
              <w:t xml:space="preserve">Explain how health care organizations </w:t>
            </w:r>
            <w:r w:rsidR="00AF146F">
              <w:t xml:space="preserve">(payers, providers, etc.) </w:t>
            </w:r>
            <w:r>
              <w:t xml:space="preserve">use data and information to demonstrate </w:t>
            </w:r>
            <w:r w:rsidR="00544687">
              <w:t xml:space="preserve">  </w:t>
            </w:r>
            <w:r>
              <w:t xml:space="preserve">performance to licensing, certifying, and accrediting bodies. </w:t>
            </w:r>
          </w:p>
        </w:tc>
        <w:tc>
          <w:tcPr>
            <w:tcW w:w="2880" w:type="dxa"/>
            <w:gridSpan w:val="2"/>
            <w:tcBorders>
              <w:top w:val="nil"/>
              <w:left w:val="nil"/>
              <w:bottom w:val="nil"/>
            </w:tcBorders>
          </w:tcPr>
          <w:p w14:paraId="0FA98ED8" w14:textId="77777777" w:rsidR="00BF230E" w:rsidRDefault="00BF230E" w:rsidP="00BF230E">
            <w:pPr>
              <w:tabs>
                <w:tab w:val="left" w:pos="0"/>
                <w:tab w:val="left" w:pos="3720"/>
              </w:tabs>
              <w:outlineLvl w:val="0"/>
              <w:rPr>
                <w:rFonts w:cs="Arial"/>
                <w:szCs w:val="20"/>
              </w:rPr>
            </w:pPr>
            <w:r>
              <w:rPr>
                <w:rFonts w:cs="Arial"/>
                <w:szCs w:val="20"/>
              </w:rPr>
              <w:t>CLO</w:t>
            </w:r>
            <w:r w:rsidR="000A50C5">
              <w:rPr>
                <w:rFonts w:cs="Arial"/>
                <w:szCs w:val="20"/>
              </w:rPr>
              <w:t xml:space="preserve"> </w:t>
            </w:r>
            <w:r>
              <w:rPr>
                <w:rFonts w:cs="Arial"/>
                <w:szCs w:val="20"/>
              </w:rPr>
              <w:t>3, 4, 5</w:t>
            </w:r>
          </w:p>
          <w:p w14:paraId="76D9AF22" w14:textId="77777777" w:rsidR="00AF146F" w:rsidRDefault="00AF146F" w:rsidP="00BF230E">
            <w:pPr>
              <w:tabs>
                <w:tab w:val="left" w:pos="0"/>
                <w:tab w:val="left" w:pos="3720"/>
              </w:tabs>
              <w:outlineLvl w:val="0"/>
              <w:rPr>
                <w:rFonts w:cs="Arial"/>
                <w:szCs w:val="20"/>
              </w:rPr>
            </w:pPr>
          </w:p>
          <w:p w14:paraId="1820B42C" w14:textId="77777777" w:rsidR="00AF146F" w:rsidRPr="00842155" w:rsidRDefault="00AF146F" w:rsidP="00BF230E">
            <w:pPr>
              <w:tabs>
                <w:tab w:val="left" w:pos="0"/>
                <w:tab w:val="left" w:pos="3720"/>
              </w:tabs>
              <w:outlineLvl w:val="0"/>
              <w:rPr>
                <w:rFonts w:cs="Arial"/>
                <w:szCs w:val="20"/>
              </w:rPr>
            </w:pPr>
            <w:r>
              <w:rPr>
                <w:rFonts w:cs="Arial"/>
                <w:szCs w:val="20"/>
              </w:rPr>
              <w:t>CLO 3, 4, 5</w:t>
            </w:r>
          </w:p>
        </w:tc>
      </w:tr>
      <w:tr w:rsidR="00BF230E" w:rsidRPr="00842155" w14:paraId="019FDF79" w14:textId="77777777" w:rsidTr="00F246A5">
        <w:trPr>
          <w:trHeight w:val="22"/>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4BC6689" w14:textId="77777777" w:rsidR="00271910" w:rsidRPr="00842155" w:rsidRDefault="00BF230E" w:rsidP="00F246A5">
            <w:pPr>
              <w:pStyle w:val="ObjectiveBullet"/>
              <w:numPr>
                <w:ilvl w:val="1"/>
                <w:numId w:val="12"/>
              </w:numPr>
            </w:pPr>
            <w:r>
              <w:t xml:space="preserve">Discuss </w:t>
            </w:r>
            <w:r w:rsidR="00544687">
              <w:t>health care information standards.</w:t>
            </w:r>
            <w:r>
              <w:t xml:space="preserve"> </w:t>
            </w:r>
          </w:p>
        </w:tc>
        <w:tc>
          <w:tcPr>
            <w:tcW w:w="2880" w:type="dxa"/>
            <w:gridSpan w:val="2"/>
            <w:tcBorders>
              <w:top w:val="nil"/>
              <w:left w:val="nil"/>
              <w:bottom w:val="single" w:sz="4" w:space="0" w:color="000000" w:themeColor="text1"/>
            </w:tcBorders>
          </w:tcPr>
          <w:p w14:paraId="3AB66079" w14:textId="77777777" w:rsidR="00BF230E" w:rsidRPr="00842155" w:rsidRDefault="00BF230E" w:rsidP="00BF230E">
            <w:pPr>
              <w:tabs>
                <w:tab w:val="left" w:pos="0"/>
                <w:tab w:val="left" w:pos="3720"/>
              </w:tabs>
              <w:outlineLvl w:val="0"/>
              <w:rPr>
                <w:rFonts w:cs="Arial"/>
                <w:szCs w:val="20"/>
              </w:rPr>
            </w:pPr>
            <w:r>
              <w:rPr>
                <w:rFonts w:cs="Arial"/>
                <w:szCs w:val="20"/>
              </w:rPr>
              <w:t>CLO</w:t>
            </w:r>
            <w:r w:rsidR="000A50C5">
              <w:rPr>
                <w:rFonts w:cs="Arial"/>
                <w:szCs w:val="20"/>
              </w:rPr>
              <w:t xml:space="preserve"> </w:t>
            </w:r>
            <w:r>
              <w:rPr>
                <w:rFonts w:cs="Arial"/>
                <w:szCs w:val="20"/>
              </w:rPr>
              <w:t>3, 4, 5</w:t>
            </w:r>
          </w:p>
        </w:tc>
      </w:tr>
      <w:tr w:rsidR="00BF230E" w:rsidRPr="00842155" w14:paraId="265AC27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D4CCC71" w14:textId="77777777" w:rsidR="00BF230E" w:rsidRDefault="00BF230E" w:rsidP="00BF230E">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64C00B1" w14:textId="77777777" w:rsidR="00BF230E" w:rsidRPr="005B10FE" w:rsidRDefault="00BF230E" w:rsidP="00BF230E">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CC34C10" w14:textId="77777777" w:rsidR="00BF230E" w:rsidRPr="005B10FE" w:rsidRDefault="00BF230E" w:rsidP="00BF230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B49B96A" w14:textId="77777777" w:rsidR="00BF230E" w:rsidRPr="005B10FE" w:rsidRDefault="00BF230E" w:rsidP="00BF230E">
            <w:pPr>
              <w:tabs>
                <w:tab w:val="left" w:pos="0"/>
                <w:tab w:val="left" w:pos="3720"/>
              </w:tabs>
              <w:outlineLvl w:val="0"/>
              <w:rPr>
                <w:rFonts w:eastAsia="Arial" w:cs="Arial"/>
                <w:b/>
                <w:bCs/>
                <w:i/>
                <w:iCs/>
              </w:rPr>
            </w:pPr>
            <w:r w:rsidRPr="4948C66D">
              <w:rPr>
                <w:rFonts w:eastAsia="Arial" w:cs="Arial"/>
                <w:b/>
                <w:bCs/>
                <w:i/>
                <w:iCs/>
              </w:rPr>
              <w:t>AIE</w:t>
            </w:r>
          </w:p>
        </w:tc>
      </w:tr>
      <w:tr w:rsidR="00C01598" w:rsidRPr="00842155" w14:paraId="55082064" w14:textId="77777777" w:rsidTr="00CE7F11">
        <w:trPr>
          <w:trHeight w:val="2110"/>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E245F7" w14:textId="77777777" w:rsidR="00C01598" w:rsidRDefault="00C01598" w:rsidP="001033DD">
            <w:pPr>
              <w:ind w:left="360" w:hanging="360"/>
              <w:rPr>
                <w:rFonts w:cs="Arial"/>
                <w:b/>
                <w:szCs w:val="20"/>
              </w:rPr>
            </w:pPr>
            <w:r>
              <w:rPr>
                <w:rFonts w:cs="Arial"/>
                <w:b/>
                <w:szCs w:val="20"/>
              </w:rPr>
              <w:t>Chapter Readings and PowerPoints</w:t>
            </w:r>
          </w:p>
          <w:p w14:paraId="3DA2D133" w14:textId="77777777" w:rsidR="00C01598" w:rsidRDefault="00C01598" w:rsidP="001033DD">
            <w:pPr>
              <w:ind w:left="360" w:hanging="360"/>
              <w:rPr>
                <w:rFonts w:cs="Arial"/>
                <w:b/>
                <w:szCs w:val="20"/>
              </w:rPr>
            </w:pPr>
          </w:p>
          <w:p w14:paraId="2A405B69" w14:textId="2D401388" w:rsidR="00C01598" w:rsidRPr="00842155" w:rsidRDefault="00C01598" w:rsidP="001033DD">
            <w:pPr>
              <w:ind w:left="360" w:hanging="360"/>
            </w:pPr>
            <w:r w:rsidRPr="00446623">
              <w:rPr>
                <w:rFonts w:cs="Arial"/>
                <w:b/>
                <w:szCs w:val="20"/>
              </w:rPr>
              <w:t>Read</w:t>
            </w:r>
            <w:r>
              <w:rPr>
                <w:rFonts w:cs="Arial"/>
                <w:szCs w:val="20"/>
              </w:rPr>
              <w:t xml:space="preserve"> Ch.</w:t>
            </w:r>
            <w:r w:rsidR="00944003">
              <w:rPr>
                <w:rFonts w:cs="Arial"/>
                <w:szCs w:val="20"/>
              </w:rPr>
              <w:t xml:space="preserve"> </w:t>
            </w:r>
            <w:r>
              <w:rPr>
                <w:rFonts w:cs="Arial"/>
                <w:szCs w:val="20"/>
              </w:rPr>
              <w:t>9</w:t>
            </w:r>
            <w:r w:rsidR="00944003">
              <w:rPr>
                <w:rFonts w:cs="Arial"/>
                <w:szCs w:val="20"/>
              </w:rPr>
              <w:t>–</w:t>
            </w:r>
            <w:r>
              <w:rPr>
                <w:rFonts w:cs="Arial"/>
                <w:szCs w:val="20"/>
              </w:rPr>
              <w:t xml:space="preserve">11 of </w:t>
            </w:r>
            <w:r w:rsidRPr="00217030">
              <w:rPr>
                <w:rFonts w:cs="Arial"/>
                <w:i/>
                <w:szCs w:val="20"/>
              </w:rPr>
              <w:t>Health Care Information Systems</w:t>
            </w:r>
            <w:r>
              <w:rPr>
                <w:rFonts w:cs="Arial"/>
                <w:szCs w:val="20"/>
              </w:rPr>
              <w:t xml:space="preserve">. </w:t>
            </w:r>
          </w:p>
          <w:p w14:paraId="01FF9960" w14:textId="77777777" w:rsidR="00C01598" w:rsidRDefault="00C01598" w:rsidP="00916EFC">
            <w:pPr>
              <w:rPr>
                <w:rFonts w:cs="Arial"/>
                <w:b/>
                <w:szCs w:val="20"/>
              </w:rPr>
            </w:pPr>
          </w:p>
          <w:p w14:paraId="45AB9D44" w14:textId="1564674B" w:rsidR="00C01598" w:rsidRDefault="00C01598" w:rsidP="00916EFC">
            <w:pPr>
              <w:rPr>
                <w:rFonts w:cs="Arial"/>
                <w:b/>
                <w:szCs w:val="20"/>
              </w:rPr>
            </w:pPr>
            <w:r>
              <w:rPr>
                <w:rFonts w:cs="Arial"/>
                <w:b/>
                <w:szCs w:val="20"/>
              </w:rPr>
              <w:t xml:space="preserve">Review </w:t>
            </w:r>
            <w:r w:rsidRPr="008404E4">
              <w:rPr>
                <w:rFonts w:cs="Arial"/>
                <w:szCs w:val="20"/>
              </w:rPr>
              <w:t>the following PowerPoint</w:t>
            </w:r>
            <w:r w:rsidR="00944003">
              <w:rPr>
                <w:rFonts w:cs="Arial"/>
                <w:szCs w:val="20"/>
              </w:rPr>
              <w:t xml:space="preserve"> presentation</w:t>
            </w:r>
            <w:r w:rsidRPr="008404E4">
              <w:rPr>
                <w:rFonts w:cs="Arial"/>
                <w:szCs w:val="20"/>
              </w:rPr>
              <w:t>s</w:t>
            </w:r>
            <w:r w:rsidRPr="00944003">
              <w:rPr>
                <w:rFonts w:cs="Arial"/>
                <w:b/>
                <w:szCs w:val="20"/>
              </w:rPr>
              <w:t>:</w:t>
            </w:r>
          </w:p>
          <w:p w14:paraId="63BD05AE" w14:textId="77777777" w:rsidR="00C01598" w:rsidRDefault="00C01598" w:rsidP="00916EFC">
            <w:pPr>
              <w:rPr>
                <w:rFonts w:cs="Arial"/>
                <w:b/>
                <w:szCs w:val="20"/>
              </w:rPr>
            </w:pPr>
          </w:p>
          <w:p w14:paraId="658FDC18" w14:textId="77777777" w:rsidR="00C01598" w:rsidRPr="002D54F4" w:rsidRDefault="00C01598" w:rsidP="00916EFC">
            <w:pPr>
              <w:pStyle w:val="ListParagraph"/>
              <w:numPr>
                <w:ilvl w:val="0"/>
                <w:numId w:val="45"/>
              </w:numPr>
              <w:rPr>
                <w:rFonts w:cs="Arial"/>
                <w:szCs w:val="20"/>
              </w:rPr>
            </w:pPr>
            <w:r w:rsidRPr="002D54F4">
              <w:rPr>
                <w:rFonts w:cs="Arial"/>
                <w:szCs w:val="20"/>
              </w:rPr>
              <w:t xml:space="preserve">Chapter </w:t>
            </w:r>
            <w:r>
              <w:rPr>
                <w:rFonts w:cs="Arial"/>
                <w:szCs w:val="20"/>
              </w:rPr>
              <w:t>9</w:t>
            </w:r>
          </w:p>
          <w:p w14:paraId="5AFB7689" w14:textId="77777777" w:rsidR="00C01598" w:rsidRPr="00916EFC" w:rsidRDefault="00C01598" w:rsidP="00916EFC">
            <w:pPr>
              <w:pStyle w:val="ListParagraph"/>
              <w:numPr>
                <w:ilvl w:val="0"/>
                <w:numId w:val="45"/>
              </w:numPr>
              <w:rPr>
                <w:rFonts w:cs="Arial"/>
                <w:b/>
                <w:szCs w:val="20"/>
              </w:rPr>
            </w:pPr>
            <w:r w:rsidRPr="002D54F4">
              <w:rPr>
                <w:rFonts w:cs="Arial"/>
                <w:szCs w:val="20"/>
              </w:rPr>
              <w:t xml:space="preserve">Chapter </w:t>
            </w:r>
            <w:r>
              <w:rPr>
                <w:rFonts w:cs="Arial"/>
                <w:szCs w:val="20"/>
              </w:rPr>
              <w:t>10</w:t>
            </w:r>
          </w:p>
          <w:p w14:paraId="7BFF3C3C" w14:textId="77777777" w:rsidR="00C01598" w:rsidRPr="00842155" w:rsidRDefault="00C01598" w:rsidP="00B9251A">
            <w:pPr>
              <w:pStyle w:val="ListParagraph"/>
              <w:numPr>
                <w:ilvl w:val="0"/>
                <w:numId w:val="45"/>
              </w:numPr>
            </w:pPr>
            <w:r w:rsidRPr="00AD4AEF">
              <w:rPr>
                <w:rFonts w:cs="Arial"/>
                <w:szCs w:val="20"/>
              </w:rPr>
              <w:t>Chapter 11</w:t>
            </w:r>
          </w:p>
        </w:tc>
        <w:tc>
          <w:tcPr>
            <w:tcW w:w="1440" w:type="dxa"/>
            <w:tcBorders>
              <w:left w:val="single" w:sz="4" w:space="0" w:color="000000" w:themeColor="text1"/>
            </w:tcBorders>
            <w:shd w:val="clear" w:color="auto" w:fill="FFFFFF" w:themeFill="background1"/>
          </w:tcPr>
          <w:p w14:paraId="09B6BB2B" w14:textId="77777777" w:rsidR="00C01598" w:rsidRPr="009F6FAF" w:rsidRDefault="00C01598" w:rsidP="00BF230E">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42370D5A" w14:textId="77777777" w:rsidR="00C01598" w:rsidRPr="009F6FAF" w:rsidRDefault="00C01598" w:rsidP="00BF230E">
            <w:pPr>
              <w:rPr>
                <w:rFonts w:cs="Arial"/>
                <w:szCs w:val="20"/>
              </w:rPr>
            </w:pPr>
            <w:r>
              <w:rPr>
                <w:rFonts w:cs="Arial"/>
                <w:szCs w:val="20"/>
              </w:rPr>
              <w:t xml:space="preserve">Lecture Activity = </w:t>
            </w:r>
            <w:r w:rsidRPr="00514253">
              <w:rPr>
                <w:rFonts w:cs="Arial"/>
                <w:b/>
                <w:szCs w:val="20"/>
              </w:rPr>
              <w:t>1</w:t>
            </w:r>
            <w:r>
              <w:rPr>
                <w:rFonts w:cs="Arial"/>
                <w:b/>
                <w:szCs w:val="20"/>
              </w:rPr>
              <w:t>.5</w:t>
            </w:r>
            <w:r w:rsidRPr="00514253">
              <w:rPr>
                <w:rFonts w:cs="Arial"/>
                <w:b/>
                <w:szCs w:val="20"/>
              </w:rPr>
              <w:t xml:space="preserve"> </w:t>
            </w:r>
            <w:proofErr w:type="spellStart"/>
            <w:r w:rsidRPr="00514253">
              <w:rPr>
                <w:rFonts w:cs="Arial"/>
                <w:b/>
                <w:szCs w:val="20"/>
              </w:rPr>
              <w:t>hr</w:t>
            </w:r>
            <w:proofErr w:type="spellEnd"/>
          </w:p>
        </w:tc>
      </w:tr>
      <w:tr w:rsidR="00323FC6" w:rsidRPr="00842155" w14:paraId="2FA8AD4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CF8F58" w14:textId="77777777" w:rsidR="00323FC6" w:rsidRDefault="00596ADA" w:rsidP="00323FC6">
            <w:pPr>
              <w:tabs>
                <w:tab w:val="left" w:pos="2329"/>
              </w:tabs>
              <w:rPr>
                <w:rFonts w:cs="Arial"/>
                <w:b/>
                <w:szCs w:val="20"/>
              </w:rPr>
            </w:pPr>
            <w:r>
              <w:rPr>
                <w:rFonts w:cs="Arial"/>
                <w:b/>
                <w:szCs w:val="20"/>
              </w:rPr>
              <w:t>Security Risk and Contingency Planning</w:t>
            </w:r>
          </w:p>
          <w:p w14:paraId="3CBAF5D7" w14:textId="77777777" w:rsidR="00DB03F0" w:rsidRDefault="00DB03F0" w:rsidP="00323FC6">
            <w:pPr>
              <w:tabs>
                <w:tab w:val="left" w:pos="2329"/>
              </w:tabs>
              <w:rPr>
                <w:rFonts w:cs="Arial"/>
                <w:b/>
                <w:szCs w:val="20"/>
              </w:rPr>
            </w:pPr>
          </w:p>
          <w:p w14:paraId="6B760EE5" w14:textId="77777777" w:rsidR="00DB03F0" w:rsidRPr="00CE542D" w:rsidRDefault="00DB03F0" w:rsidP="00323FC6">
            <w:pPr>
              <w:tabs>
                <w:tab w:val="left" w:pos="2329"/>
              </w:tabs>
              <w:rPr>
                <w:rFonts w:cs="Arial"/>
                <w:b/>
                <w:szCs w:val="20"/>
              </w:rPr>
            </w:pPr>
            <w:r>
              <w:rPr>
                <w:rFonts w:cs="Arial"/>
                <w:b/>
                <w:szCs w:val="20"/>
              </w:rPr>
              <w:t xml:space="preserve">Watch </w:t>
            </w:r>
            <w:r w:rsidRPr="00035221">
              <w:rPr>
                <w:rFonts w:cs="Arial"/>
                <w:szCs w:val="20"/>
              </w:rPr>
              <w:t xml:space="preserve">the following </w:t>
            </w:r>
            <w:r w:rsidR="00AD4AEF">
              <w:rPr>
                <w:rFonts w:cs="Arial"/>
                <w:szCs w:val="20"/>
              </w:rPr>
              <w:t>Office of the National Coordinator for IT V</w:t>
            </w:r>
            <w:r w:rsidRPr="00035221">
              <w:rPr>
                <w:rFonts w:cs="Arial"/>
                <w:szCs w:val="20"/>
              </w:rPr>
              <w:t>ideos:</w:t>
            </w:r>
          </w:p>
          <w:p w14:paraId="2B266692" w14:textId="77777777" w:rsidR="001033DD" w:rsidRDefault="001033DD" w:rsidP="001033DD">
            <w:pPr>
              <w:tabs>
                <w:tab w:val="left" w:pos="2329"/>
              </w:tabs>
            </w:pPr>
          </w:p>
          <w:p w14:paraId="7B39C0C8" w14:textId="77777777" w:rsidR="00AF146F" w:rsidRDefault="00AB2B86" w:rsidP="001033DD">
            <w:pPr>
              <w:pStyle w:val="ListParagraph"/>
              <w:numPr>
                <w:ilvl w:val="0"/>
                <w:numId w:val="37"/>
              </w:numPr>
              <w:tabs>
                <w:tab w:val="left" w:pos="2329"/>
              </w:tabs>
              <w:rPr>
                <w:rFonts w:cs="Arial"/>
                <w:szCs w:val="20"/>
              </w:rPr>
            </w:pPr>
            <w:hyperlink r:id="rId26" w:history="1">
              <w:r w:rsidR="00AF146F" w:rsidRPr="00AF146F">
                <w:rPr>
                  <w:rStyle w:val="Hyperlink"/>
                  <w:rFonts w:cs="Arial"/>
                  <w:szCs w:val="20"/>
                </w:rPr>
                <w:t>Security 101: Security Risk Analysis</w:t>
              </w:r>
            </w:hyperlink>
            <w:r w:rsidR="00AF146F">
              <w:rPr>
                <w:rFonts w:cs="Arial"/>
                <w:szCs w:val="20"/>
              </w:rPr>
              <w:t xml:space="preserve"> </w:t>
            </w:r>
            <w:r w:rsidR="00AF146F" w:rsidRPr="000A7907">
              <w:rPr>
                <w:rFonts w:cs="Arial"/>
                <w:szCs w:val="20"/>
              </w:rPr>
              <w:t>[8:06]</w:t>
            </w:r>
          </w:p>
          <w:p w14:paraId="71A5BF60" w14:textId="77777777" w:rsidR="001033DD" w:rsidRPr="00B9251A" w:rsidRDefault="00AB2B86" w:rsidP="00B9251A">
            <w:pPr>
              <w:pStyle w:val="ListParagraph"/>
              <w:numPr>
                <w:ilvl w:val="0"/>
                <w:numId w:val="37"/>
              </w:numPr>
              <w:tabs>
                <w:tab w:val="left" w:pos="2329"/>
              </w:tabs>
              <w:rPr>
                <w:rFonts w:cs="Arial"/>
                <w:szCs w:val="20"/>
              </w:rPr>
            </w:pPr>
            <w:hyperlink r:id="rId27" w:history="1">
              <w:r w:rsidR="00AF146F" w:rsidRPr="00AF146F">
                <w:rPr>
                  <w:rStyle w:val="Hyperlink"/>
                  <w:rFonts w:cs="Arial"/>
                  <w:szCs w:val="20"/>
                </w:rPr>
                <w:t>Security 101: Contingency Planning</w:t>
              </w:r>
            </w:hyperlink>
            <w:r w:rsidR="00AF146F">
              <w:rPr>
                <w:rFonts w:cs="Arial"/>
                <w:szCs w:val="20"/>
              </w:rPr>
              <w:t xml:space="preserve"> </w:t>
            </w:r>
            <w:r w:rsidR="00AF146F" w:rsidRPr="000A7907">
              <w:rPr>
                <w:rFonts w:cs="Arial"/>
                <w:szCs w:val="20"/>
              </w:rPr>
              <w:t>[6:35}</w:t>
            </w:r>
          </w:p>
        </w:tc>
        <w:tc>
          <w:tcPr>
            <w:tcW w:w="1440" w:type="dxa"/>
            <w:tcBorders>
              <w:left w:val="single" w:sz="4" w:space="0" w:color="000000" w:themeColor="text1"/>
            </w:tcBorders>
            <w:shd w:val="clear" w:color="auto" w:fill="FFFFFF" w:themeFill="background1"/>
          </w:tcPr>
          <w:p w14:paraId="7EABB67D" w14:textId="77777777" w:rsidR="00323FC6" w:rsidRPr="009F6FAF" w:rsidRDefault="00323FC6" w:rsidP="00323FC6">
            <w:pPr>
              <w:rPr>
                <w:rFonts w:cs="Arial"/>
                <w:szCs w:val="20"/>
              </w:rPr>
            </w:pPr>
            <w:r>
              <w:rPr>
                <w:rFonts w:cs="Arial"/>
                <w:szCs w:val="20"/>
              </w:rPr>
              <w:t>5.2, 5.3</w:t>
            </w:r>
          </w:p>
        </w:tc>
        <w:tc>
          <w:tcPr>
            <w:tcW w:w="1440" w:type="dxa"/>
            <w:tcBorders>
              <w:left w:val="single" w:sz="4" w:space="0" w:color="000000" w:themeColor="text1"/>
            </w:tcBorders>
            <w:shd w:val="clear" w:color="auto" w:fill="FFFFFF" w:themeFill="background1"/>
          </w:tcPr>
          <w:p w14:paraId="1C84D9EA" w14:textId="77777777" w:rsidR="00323FC6" w:rsidRPr="009F6FAF" w:rsidRDefault="00323FC6" w:rsidP="00323FC6">
            <w:pPr>
              <w:rPr>
                <w:rFonts w:cs="Arial"/>
                <w:szCs w:val="20"/>
              </w:rPr>
            </w:pPr>
            <w:r>
              <w:rPr>
                <w:rFonts w:cs="Arial"/>
                <w:szCs w:val="20"/>
              </w:rPr>
              <w:t xml:space="preserve">Lecture Activity = </w:t>
            </w:r>
            <w:r w:rsidRPr="00322B49">
              <w:rPr>
                <w:rFonts w:cs="Arial"/>
                <w:b/>
                <w:szCs w:val="20"/>
              </w:rPr>
              <w:t>1hr</w:t>
            </w:r>
          </w:p>
        </w:tc>
      </w:tr>
      <w:tr w:rsidR="00323FC6" w:rsidRPr="00842155" w14:paraId="332C85F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0BD993" w14:textId="77777777" w:rsidR="00323FC6" w:rsidRDefault="00323FC6" w:rsidP="00323FC6">
            <w:pPr>
              <w:tabs>
                <w:tab w:val="left" w:pos="0"/>
                <w:tab w:val="left" w:pos="3720"/>
              </w:tabs>
              <w:outlineLvl w:val="0"/>
              <w:rPr>
                <w:rFonts w:eastAsia="Arial" w:cs="Arial"/>
                <w:i/>
                <w:iCs/>
              </w:rPr>
            </w:pPr>
            <w:r w:rsidRPr="4948C66D">
              <w:rPr>
                <w:rFonts w:eastAsia="Arial" w:cs="Arial"/>
                <w:b/>
                <w:bCs/>
                <w:i/>
                <w:iCs/>
                <w:sz w:val="22"/>
                <w:szCs w:val="22"/>
              </w:rPr>
              <w:t>Graded Assignments</w:t>
            </w:r>
          </w:p>
          <w:p w14:paraId="62A6CE5E" w14:textId="77777777" w:rsidR="00323FC6" w:rsidRPr="005B10FE" w:rsidRDefault="00323FC6" w:rsidP="00323FC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447D0A1" w14:textId="77777777" w:rsidR="00323FC6" w:rsidRPr="005B10FE" w:rsidRDefault="00323FC6" w:rsidP="00323FC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21B7A38" w14:textId="77777777" w:rsidR="00323FC6" w:rsidRPr="005B10FE" w:rsidRDefault="00323FC6" w:rsidP="00323FC6">
            <w:pPr>
              <w:rPr>
                <w:rFonts w:eastAsia="Arial" w:cs="Arial"/>
                <w:b/>
                <w:bCs/>
                <w:i/>
                <w:iCs/>
              </w:rPr>
            </w:pPr>
            <w:r w:rsidRPr="4948C66D">
              <w:rPr>
                <w:rFonts w:eastAsia="Arial" w:cs="Arial"/>
                <w:b/>
                <w:bCs/>
                <w:i/>
                <w:iCs/>
              </w:rPr>
              <w:t>AIE</w:t>
            </w:r>
          </w:p>
        </w:tc>
      </w:tr>
      <w:tr w:rsidR="00322B49" w:rsidRPr="00103FC5" w14:paraId="06D9D1A9" w14:textId="77777777" w:rsidTr="00753184">
        <w:tc>
          <w:tcPr>
            <w:tcW w:w="10170" w:type="dxa"/>
            <w:gridSpan w:val="2"/>
            <w:tcMar>
              <w:top w:w="115" w:type="dxa"/>
              <w:left w:w="115" w:type="dxa"/>
              <w:bottom w:w="115" w:type="dxa"/>
              <w:right w:w="115" w:type="dxa"/>
            </w:tcMar>
          </w:tcPr>
          <w:p w14:paraId="4E1D3E55" w14:textId="77777777" w:rsidR="00322B49" w:rsidRDefault="00AF146F" w:rsidP="00322B49">
            <w:pPr>
              <w:tabs>
                <w:tab w:val="left" w:pos="2329"/>
              </w:tabs>
              <w:rPr>
                <w:rFonts w:cs="Arial"/>
                <w:b/>
                <w:szCs w:val="20"/>
              </w:rPr>
            </w:pPr>
            <w:r>
              <w:rPr>
                <w:rFonts w:cs="Arial"/>
                <w:b/>
                <w:szCs w:val="20"/>
              </w:rPr>
              <w:t xml:space="preserve">DQ 5.1: </w:t>
            </w:r>
            <w:r w:rsidR="00322B49">
              <w:rPr>
                <w:rFonts w:cs="Arial"/>
                <w:b/>
                <w:szCs w:val="20"/>
              </w:rPr>
              <w:t xml:space="preserve">HIPAA Privacy and Security  </w:t>
            </w:r>
          </w:p>
          <w:p w14:paraId="52ED33A5" w14:textId="77777777" w:rsidR="00322B49" w:rsidRDefault="00322B49" w:rsidP="00322B49">
            <w:pPr>
              <w:tabs>
                <w:tab w:val="left" w:pos="2329"/>
              </w:tabs>
              <w:rPr>
                <w:rFonts w:cs="Arial"/>
                <w:b/>
                <w:szCs w:val="20"/>
              </w:rPr>
            </w:pPr>
          </w:p>
          <w:p w14:paraId="70E328F0" w14:textId="0E3A0A32" w:rsidR="00322B49" w:rsidRPr="00C01598" w:rsidRDefault="00322B49" w:rsidP="00322B49">
            <w:pPr>
              <w:tabs>
                <w:tab w:val="left" w:pos="2329"/>
              </w:tabs>
              <w:rPr>
                <w:rFonts w:cs="Arial"/>
                <w:szCs w:val="20"/>
              </w:rPr>
            </w:pPr>
            <w:r>
              <w:rPr>
                <w:rFonts w:cs="Arial"/>
                <w:b/>
                <w:szCs w:val="20"/>
              </w:rPr>
              <w:lastRenderedPageBreak/>
              <w:t xml:space="preserve">Go </w:t>
            </w:r>
            <w:r w:rsidRPr="009B3799">
              <w:rPr>
                <w:rFonts w:cs="Arial"/>
                <w:szCs w:val="20"/>
              </w:rPr>
              <w:t xml:space="preserve">to the </w:t>
            </w:r>
            <w:hyperlink r:id="rId28" w:history="1">
              <w:r w:rsidRPr="00C971CB">
                <w:rPr>
                  <w:rStyle w:val="Hyperlink"/>
                  <w:rFonts w:cs="Arial"/>
                  <w:szCs w:val="20"/>
                </w:rPr>
                <w:t>Office for Civil Rights Enforcement Activities and Results Website</w:t>
              </w:r>
            </w:hyperlink>
            <w:r w:rsidR="00C01598">
              <w:rPr>
                <w:rFonts w:cs="Arial"/>
                <w:szCs w:val="20"/>
              </w:rPr>
              <w:t xml:space="preserve"> and read </w:t>
            </w:r>
            <w:r w:rsidR="00944003">
              <w:t xml:space="preserve">5 </w:t>
            </w:r>
            <w:r>
              <w:t xml:space="preserve">case examples involving HIPAA security violations. </w:t>
            </w:r>
          </w:p>
          <w:p w14:paraId="55A683E2" w14:textId="77777777" w:rsidR="00322B49" w:rsidRDefault="00322B49" w:rsidP="00322B49">
            <w:pPr>
              <w:tabs>
                <w:tab w:val="left" w:pos="2329"/>
              </w:tabs>
            </w:pPr>
          </w:p>
          <w:p w14:paraId="701E6950" w14:textId="192A6826" w:rsidR="00C47A34" w:rsidRPr="00BD3BCC" w:rsidRDefault="00C47A34" w:rsidP="00C47A34">
            <w:pPr>
              <w:rPr>
                <w:rFonts w:ascii="Calibri" w:hAnsi="Calibri"/>
                <w:szCs w:val="22"/>
              </w:rPr>
            </w:pPr>
            <w:r w:rsidRPr="00BD3BCC">
              <w:rPr>
                <w:b/>
                <w:bCs/>
              </w:rPr>
              <w:t xml:space="preserve">Respond </w:t>
            </w:r>
            <w:r w:rsidRPr="00BD3BCC">
              <w:t>to the following question</w:t>
            </w:r>
            <w:r w:rsidR="00944003">
              <w:t>s</w:t>
            </w:r>
            <w:r w:rsidRPr="00BD3BCC">
              <w:t xml:space="preserve"> by Thursday 11:59 p.m. (EST). Provide specific examples to support your answers:</w:t>
            </w:r>
          </w:p>
          <w:p w14:paraId="59BB17B3" w14:textId="77777777" w:rsidR="00C47A34" w:rsidRDefault="00C47A34" w:rsidP="00322B49">
            <w:pPr>
              <w:tabs>
                <w:tab w:val="left" w:pos="2329"/>
              </w:tabs>
            </w:pPr>
          </w:p>
          <w:p w14:paraId="79890EC2" w14:textId="0AEA45DC" w:rsidR="00322B49" w:rsidRDefault="00C47A34" w:rsidP="00C01598">
            <w:pPr>
              <w:pStyle w:val="AssignmentsLevel2"/>
            </w:pPr>
            <w:r w:rsidRPr="00C01598">
              <w:t>List</w:t>
            </w:r>
            <w:r>
              <w:t xml:space="preserve"> the names of the 5 cases your read</w:t>
            </w:r>
            <w:r w:rsidR="00944003">
              <w:t>,</w:t>
            </w:r>
            <w:r w:rsidR="00C01598">
              <w:t xml:space="preserve"> and answer the following:</w:t>
            </w:r>
          </w:p>
          <w:p w14:paraId="1A08156D" w14:textId="77777777" w:rsidR="002179BD" w:rsidRDefault="002179BD" w:rsidP="00322B49">
            <w:pPr>
              <w:tabs>
                <w:tab w:val="left" w:pos="2329"/>
              </w:tabs>
            </w:pPr>
          </w:p>
          <w:p w14:paraId="432AAE45" w14:textId="77777777" w:rsidR="00322B49" w:rsidRDefault="00322B49" w:rsidP="00C01598">
            <w:pPr>
              <w:pStyle w:val="AssignmentsLevel3"/>
            </w:pPr>
            <w:r>
              <w:t xml:space="preserve">What do the cases have in common? What are their differences? </w:t>
            </w:r>
          </w:p>
          <w:p w14:paraId="576C6555" w14:textId="21438FC3" w:rsidR="00322B49" w:rsidRDefault="00322B49" w:rsidP="00C01598">
            <w:pPr>
              <w:pStyle w:val="AssignmentsLevel3"/>
            </w:pPr>
            <w:r>
              <w:t xml:space="preserve">Do all of the </w:t>
            </w:r>
            <w:r w:rsidR="00944003">
              <w:t>s</w:t>
            </w:r>
            <w:r>
              <w:t xml:space="preserve">ecurity </w:t>
            </w:r>
            <w:r w:rsidR="00944003">
              <w:t>r</w:t>
            </w:r>
            <w:r>
              <w:t xml:space="preserve">ule violations also involve </w:t>
            </w:r>
            <w:r w:rsidR="00944003">
              <w:t>p</w:t>
            </w:r>
            <w:r>
              <w:t xml:space="preserve">rivacy </w:t>
            </w:r>
            <w:r w:rsidR="00944003">
              <w:t>r</w:t>
            </w:r>
            <w:r>
              <w:t xml:space="preserve">ule violations? </w:t>
            </w:r>
          </w:p>
          <w:p w14:paraId="747846AB" w14:textId="77777777" w:rsidR="00322B49" w:rsidRDefault="00322B49" w:rsidP="00C01598">
            <w:pPr>
              <w:pStyle w:val="AssignmentsLevel3"/>
            </w:pPr>
            <w:r>
              <w:t xml:space="preserve">What were your impressions of the types of cases you read and their resolutions? </w:t>
            </w:r>
          </w:p>
          <w:p w14:paraId="453BF153" w14:textId="77777777" w:rsidR="00322B49" w:rsidRDefault="00322B49" w:rsidP="00322B49">
            <w:pPr>
              <w:tabs>
                <w:tab w:val="left" w:pos="2329"/>
              </w:tabs>
              <w:rPr>
                <w:rFonts w:cs="Arial"/>
                <w:b/>
                <w:szCs w:val="20"/>
              </w:rPr>
            </w:pPr>
          </w:p>
          <w:p w14:paraId="27A5E9E0" w14:textId="635008B5" w:rsidR="002179BD" w:rsidRDefault="00C47A34" w:rsidP="00322B49">
            <w:pPr>
              <w:tabs>
                <w:tab w:val="left" w:pos="2329"/>
              </w:tabs>
              <w:rPr>
                <w:rFonts w:cs="Arial"/>
                <w:b/>
                <w:szCs w:val="20"/>
              </w:rPr>
            </w:pPr>
            <w:r w:rsidRPr="00BD3BCC">
              <w:rPr>
                <w:rFonts w:eastAsia="Arial"/>
                <w:b/>
                <w:bCs/>
              </w:rPr>
              <w:t xml:space="preserve">Post </w:t>
            </w:r>
            <w:r w:rsidRPr="00BD3BCC">
              <w:rPr>
                <w:rFonts w:eastAsia="Arial"/>
                <w:bCs/>
              </w:rPr>
              <w:t xml:space="preserve">constructive criticism, clarification, additional questions, or your own relevant thoughts to </w:t>
            </w:r>
            <w:r w:rsidR="00944003">
              <w:rPr>
                <w:rFonts w:eastAsia="Arial"/>
                <w:bCs/>
              </w:rPr>
              <w:t>2</w:t>
            </w:r>
            <w:r w:rsidR="00944003" w:rsidRPr="00BD3BCC">
              <w:rPr>
                <w:rFonts w:eastAsia="Arial"/>
                <w:bCs/>
              </w:rPr>
              <w:t xml:space="preserve"> </w:t>
            </w:r>
            <w:r w:rsidRPr="00BD3BCC">
              <w:rPr>
                <w:rFonts w:eastAsia="Arial"/>
                <w:bCs/>
              </w:rPr>
              <w:t>of your classmates' posts by 11:59 p.m. (EST) on Sunday.</w:t>
            </w:r>
          </w:p>
        </w:tc>
        <w:tc>
          <w:tcPr>
            <w:tcW w:w="1440" w:type="dxa"/>
          </w:tcPr>
          <w:p w14:paraId="2309FF5B" w14:textId="77777777" w:rsidR="00322B49" w:rsidRPr="00103FC5" w:rsidRDefault="00322B49" w:rsidP="00322B49">
            <w:pPr>
              <w:tabs>
                <w:tab w:val="left" w:pos="2329"/>
              </w:tabs>
              <w:rPr>
                <w:rFonts w:cs="Arial"/>
                <w:szCs w:val="20"/>
              </w:rPr>
            </w:pPr>
            <w:r>
              <w:rPr>
                <w:rFonts w:cs="Arial"/>
                <w:szCs w:val="20"/>
              </w:rPr>
              <w:lastRenderedPageBreak/>
              <w:t>5.1, 5.2 ,5.3</w:t>
            </w:r>
          </w:p>
        </w:tc>
        <w:tc>
          <w:tcPr>
            <w:tcW w:w="1440" w:type="dxa"/>
          </w:tcPr>
          <w:p w14:paraId="51961CC0" w14:textId="20AB3EB4" w:rsidR="00322B49" w:rsidRPr="00103FC5" w:rsidRDefault="002179BD" w:rsidP="00322B49">
            <w:pPr>
              <w:tabs>
                <w:tab w:val="left" w:pos="2329"/>
              </w:tabs>
              <w:rPr>
                <w:rFonts w:eastAsia="Arial" w:cs="Arial"/>
              </w:rPr>
            </w:pPr>
            <w:r>
              <w:rPr>
                <w:rFonts w:cs="Arial"/>
                <w:szCs w:val="20"/>
              </w:rPr>
              <w:t xml:space="preserve">Problem Solving = </w:t>
            </w:r>
            <w:r w:rsidR="009B1129">
              <w:rPr>
                <w:rFonts w:cs="Arial"/>
                <w:b/>
                <w:szCs w:val="20"/>
              </w:rPr>
              <w:t>1hr</w:t>
            </w:r>
            <w:r w:rsidR="00EE57D2">
              <w:rPr>
                <w:rFonts w:cs="Arial"/>
                <w:b/>
                <w:szCs w:val="20"/>
              </w:rPr>
              <w:t xml:space="preserve"> </w:t>
            </w:r>
          </w:p>
        </w:tc>
      </w:tr>
      <w:tr w:rsidR="00322B49" w:rsidRPr="00103FC5" w14:paraId="383EA41D" w14:textId="77777777" w:rsidTr="00753184">
        <w:tc>
          <w:tcPr>
            <w:tcW w:w="10170" w:type="dxa"/>
            <w:gridSpan w:val="2"/>
            <w:tcMar>
              <w:top w:w="115" w:type="dxa"/>
              <w:left w:w="115" w:type="dxa"/>
              <w:bottom w:w="115" w:type="dxa"/>
              <w:right w:w="115" w:type="dxa"/>
            </w:tcMar>
          </w:tcPr>
          <w:p w14:paraId="6D4D070D" w14:textId="106AE977" w:rsidR="00322B49" w:rsidRDefault="00AF146F" w:rsidP="00322B49">
            <w:pPr>
              <w:tabs>
                <w:tab w:val="left" w:pos="2329"/>
              </w:tabs>
              <w:rPr>
                <w:rFonts w:cs="Arial"/>
                <w:b/>
                <w:szCs w:val="20"/>
              </w:rPr>
            </w:pPr>
            <w:r>
              <w:rPr>
                <w:rFonts w:cs="Arial"/>
                <w:b/>
                <w:szCs w:val="20"/>
              </w:rPr>
              <w:t xml:space="preserve">DQ 5.2: </w:t>
            </w:r>
            <w:r w:rsidR="00322B49">
              <w:rPr>
                <w:rFonts w:cs="Arial"/>
                <w:b/>
                <w:szCs w:val="20"/>
              </w:rPr>
              <w:t>Health</w:t>
            </w:r>
            <w:r w:rsidR="00944003">
              <w:rPr>
                <w:rFonts w:cs="Arial"/>
                <w:b/>
                <w:szCs w:val="20"/>
              </w:rPr>
              <w:t xml:space="preserve"> C</w:t>
            </w:r>
            <w:r w:rsidR="00322B49">
              <w:rPr>
                <w:rFonts w:cs="Arial"/>
                <w:b/>
                <w:szCs w:val="20"/>
              </w:rPr>
              <w:t xml:space="preserve">are Performance Standards and Measures </w:t>
            </w:r>
          </w:p>
          <w:p w14:paraId="3F146294" w14:textId="77777777" w:rsidR="00322B49" w:rsidRDefault="00322B49" w:rsidP="00322B49">
            <w:pPr>
              <w:tabs>
                <w:tab w:val="left" w:pos="2329"/>
              </w:tabs>
              <w:rPr>
                <w:rFonts w:cs="Arial"/>
                <w:b/>
                <w:szCs w:val="20"/>
              </w:rPr>
            </w:pPr>
          </w:p>
          <w:p w14:paraId="0C168E20" w14:textId="29762D7E" w:rsidR="00C47A34" w:rsidRPr="00BD3BCC" w:rsidRDefault="00C47A34" w:rsidP="00C47A34">
            <w:pPr>
              <w:rPr>
                <w:rFonts w:ascii="Calibri" w:hAnsi="Calibri"/>
                <w:szCs w:val="22"/>
              </w:rPr>
            </w:pPr>
            <w:r w:rsidRPr="00BD3BCC">
              <w:rPr>
                <w:b/>
                <w:bCs/>
              </w:rPr>
              <w:t xml:space="preserve">Respond </w:t>
            </w:r>
            <w:r w:rsidRPr="00BD3BCC">
              <w:t>to the following question</w:t>
            </w:r>
            <w:r w:rsidR="00944003">
              <w:t>s</w:t>
            </w:r>
            <w:r w:rsidRPr="00BD3BCC">
              <w:t xml:space="preserve"> by Thursday 11:59 p.m. (EST). Provide specific examples to support your answers:</w:t>
            </w:r>
          </w:p>
          <w:p w14:paraId="58572A9B" w14:textId="77777777" w:rsidR="00C47A34" w:rsidRDefault="00C47A34" w:rsidP="00322B49">
            <w:pPr>
              <w:tabs>
                <w:tab w:val="left" w:pos="2329"/>
              </w:tabs>
              <w:rPr>
                <w:rFonts w:cs="Arial"/>
                <w:b/>
                <w:szCs w:val="20"/>
              </w:rPr>
            </w:pPr>
          </w:p>
          <w:p w14:paraId="230A5301" w14:textId="2715C3C3" w:rsidR="00322B49" w:rsidRDefault="00322B49" w:rsidP="00C01598">
            <w:pPr>
              <w:pStyle w:val="AssignmentsLevel2"/>
            </w:pPr>
            <w:r w:rsidRPr="00C01598">
              <w:t>Visit</w:t>
            </w:r>
            <w:r w:rsidRPr="00322B49">
              <w:rPr>
                <w:b/>
              </w:rPr>
              <w:t xml:space="preserve"> </w:t>
            </w:r>
            <w:r w:rsidRPr="00322B49">
              <w:t xml:space="preserve">the NCQA website at </w:t>
            </w:r>
            <w:hyperlink r:id="rId29" w:history="1">
              <w:r w:rsidRPr="00322B49">
                <w:rPr>
                  <w:rStyle w:val="Hyperlink"/>
                </w:rPr>
                <w:t>www.ncqa.org</w:t>
              </w:r>
            </w:hyperlink>
            <w:r w:rsidRPr="00322B49">
              <w:t xml:space="preserve"> and research two health plans you are familiar with.</w:t>
            </w:r>
            <w:r w:rsidR="00F57EED">
              <w:t xml:space="preserve"> List the names of the two health plans you researched.</w:t>
            </w:r>
            <w:r w:rsidRPr="00322B49">
              <w:t xml:space="preserve"> What do the report cards tell you about the health plans? Is this information useful? Why or why not? </w:t>
            </w:r>
          </w:p>
          <w:p w14:paraId="5E1F06E8" w14:textId="77777777" w:rsidR="00C47A34" w:rsidRDefault="00C47A34" w:rsidP="00322B49">
            <w:pPr>
              <w:tabs>
                <w:tab w:val="left" w:pos="2329"/>
              </w:tabs>
              <w:rPr>
                <w:rFonts w:cs="Arial"/>
                <w:szCs w:val="20"/>
              </w:rPr>
            </w:pPr>
          </w:p>
          <w:p w14:paraId="6758DF4D" w14:textId="259653BD" w:rsidR="002179BD" w:rsidRPr="00322B49" w:rsidRDefault="00C47A34" w:rsidP="00322B49">
            <w:pPr>
              <w:tabs>
                <w:tab w:val="left" w:pos="2329"/>
              </w:tabs>
              <w:rPr>
                <w:rFonts w:cs="Arial"/>
                <w:szCs w:val="20"/>
              </w:rPr>
            </w:pPr>
            <w:r w:rsidRPr="00BD3BCC">
              <w:rPr>
                <w:rFonts w:eastAsia="Arial"/>
                <w:b/>
                <w:bCs/>
              </w:rPr>
              <w:t xml:space="preserve">Post </w:t>
            </w:r>
            <w:r w:rsidRPr="00BD3BCC">
              <w:rPr>
                <w:rFonts w:eastAsia="Arial"/>
                <w:bCs/>
              </w:rPr>
              <w:t xml:space="preserve">constructive criticism, clarification, additional questions, or your own relevant thoughts to </w:t>
            </w:r>
            <w:r w:rsidR="00944003">
              <w:rPr>
                <w:rFonts w:eastAsia="Arial"/>
                <w:bCs/>
              </w:rPr>
              <w:t>2</w:t>
            </w:r>
            <w:r w:rsidR="00944003" w:rsidRPr="00BD3BCC">
              <w:rPr>
                <w:rFonts w:eastAsia="Arial"/>
                <w:bCs/>
              </w:rPr>
              <w:t xml:space="preserve"> </w:t>
            </w:r>
            <w:r w:rsidRPr="00BD3BCC">
              <w:rPr>
                <w:rFonts w:eastAsia="Arial"/>
                <w:bCs/>
              </w:rPr>
              <w:t>of your classmates' posts by 11:59 p.m. (EST) on Sunday.</w:t>
            </w:r>
          </w:p>
        </w:tc>
        <w:tc>
          <w:tcPr>
            <w:tcW w:w="1440" w:type="dxa"/>
          </w:tcPr>
          <w:p w14:paraId="577B71D3" w14:textId="77777777" w:rsidR="00322B49" w:rsidRDefault="00322B49" w:rsidP="00322B49">
            <w:pPr>
              <w:tabs>
                <w:tab w:val="left" w:pos="2329"/>
              </w:tabs>
              <w:rPr>
                <w:rFonts w:cs="Arial"/>
                <w:szCs w:val="20"/>
              </w:rPr>
            </w:pPr>
            <w:r>
              <w:rPr>
                <w:rFonts w:cs="Arial"/>
                <w:szCs w:val="20"/>
              </w:rPr>
              <w:t>5.1, 5.4</w:t>
            </w:r>
          </w:p>
        </w:tc>
        <w:tc>
          <w:tcPr>
            <w:tcW w:w="1440" w:type="dxa"/>
          </w:tcPr>
          <w:p w14:paraId="35CA9839" w14:textId="21E1C9A0" w:rsidR="00322B49" w:rsidRDefault="002179BD" w:rsidP="00322B49">
            <w:pPr>
              <w:tabs>
                <w:tab w:val="left" w:pos="2329"/>
              </w:tabs>
              <w:rPr>
                <w:rFonts w:cs="Arial"/>
                <w:szCs w:val="20"/>
              </w:rPr>
            </w:pPr>
            <w:r>
              <w:rPr>
                <w:rFonts w:cs="Arial"/>
                <w:szCs w:val="20"/>
              </w:rPr>
              <w:t xml:space="preserve">Discussion Board </w:t>
            </w:r>
            <w:r w:rsidR="009B1129">
              <w:rPr>
                <w:rFonts w:cs="Arial"/>
                <w:b/>
                <w:szCs w:val="20"/>
              </w:rPr>
              <w:t>= 1hr</w:t>
            </w:r>
          </w:p>
        </w:tc>
      </w:tr>
      <w:tr w:rsidR="00322B49" w:rsidRPr="00103FC5" w14:paraId="650495FB" w14:textId="77777777" w:rsidTr="00753184">
        <w:tc>
          <w:tcPr>
            <w:tcW w:w="10170" w:type="dxa"/>
            <w:gridSpan w:val="2"/>
            <w:tcMar>
              <w:top w:w="115" w:type="dxa"/>
              <w:left w:w="115" w:type="dxa"/>
              <w:bottom w:w="115" w:type="dxa"/>
              <w:right w:w="115" w:type="dxa"/>
            </w:tcMar>
          </w:tcPr>
          <w:p w14:paraId="562ACB78" w14:textId="77777777" w:rsidR="00322B49" w:rsidRDefault="00322B49" w:rsidP="00322B49">
            <w:pPr>
              <w:tabs>
                <w:tab w:val="left" w:pos="2329"/>
              </w:tabs>
              <w:rPr>
                <w:rFonts w:cs="Arial"/>
                <w:b/>
                <w:szCs w:val="20"/>
              </w:rPr>
            </w:pPr>
            <w:r>
              <w:rPr>
                <w:rFonts w:cs="Arial"/>
                <w:b/>
                <w:szCs w:val="20"/>
              </w:rPr>
              <w:t>D</w:t>
            </w:r>
            <w:r w:rsidR="00AF146F">
              <w:rPr>
                <w:rFonts w:cs="Arial"/>
                <w:b/>
                <w:szCs w:val="20"/>
              </w:rPr>
              <w:t>Q 5.3</w:t>
            </w:r>
            <w:r>
              <w:rPr>
                <w:rFonts w:cs="Arial"/>
                <w:b/>
                <w:szCs w:val="20"/>
              </w:rPr>
              <w:t>: Health IT Standards</w:t>
            </w:r>
          </w:p>
          <w:p w14:paraId="42CC99C1" w14:textId="77777777" w:rsidR="00322B49" w:rsidRDefault="00322B49" w:rsidP="00322B49">
            <w:pPr>
              <w:tabs>
                <w:tab w:val="left" w:pos="2329"/>
              </w:tabs>
              <w:rPr>
                <w:rFonts w:cs="Arial"/>
                <w:b/>
                <w:szCs w:val="20"/>
              </w:rPr>
            </w:pPr>
          </w:p>
          <w:p w14:paraId="3E334ED0" w14:textId="2EACEA88" w:rsidR="00F246A5" w:rsidRPr="00F246A5" w:rsidRDefault="00F246A5" w:rsidP="00F246A5">
            <w:pPr>
              <w:pStyle w:val="AssignmentsLevel2"/>
              <w:numPr>
                <w:ilvl w:val="0"/>
                <w:numId w:val="0"/>
              </w:numPr>
            </w:pPr>
            <w:r>
              <w:t>Health</w:t>
            </w:r>
            <w:r w:rsidR="00944003">
              <w:t xml:space="preserve"> </w:t>
            </w:r>
            <w:r>
              <w:t>care IT standards pertain to security, data transport, data format or structure, or the meanings of codes and/or terms. Health</w:t>
            </w:r>
            <w:r w:rsidR="00944003">
              <w:t xml:space="preserve"> </w:t>
            </w:r>
            <w:r>
              <w:t>care IT standards development is a dynamic process. Select one of the</w:t>
            </w:r>
            <w:r>
              <w:rPr>
                <w:b/>
                <w:bCs/>
              </w:rPr>
              <w:t> </w:t>
            </w:r>
            <w:r>
              <w:t>standards discussed in Ch. 11</w:t>
            </w:r>
            <w:r w:rsidR="00944003">
              <w:t>,</w:t>
            </w:r>
            <w:r>
              <w:t xml:space="preserve"> and conduct an Internet search for current information on the standard</w:t>
            </w:r>
            <w:r w:rsidRPr="00AF146F">
              <w:t xml:space="preserve"> </w:t>
            </w:r>
          </w:p>
          <w:p w14:paraId="51636943" w14:textId="77777777" w:rsidR="00F246A5" w:rsidRDefault="00F246A5" w:rsidP="00C47A34">
            <w:pPr>
              <w:rPr>
                <w:b/>
                <w:bCs/>
              </w:rPr>
            </w:pPr>
          </w:p>
          <w:p w14:paraId="6DCA1829" w14:textId="3AAE1E00" w:rsidR="00C47A34" w:rsidRDefault="00C47A34" w:rsidP="00C47A34">
            <w:r w:rsidRPr="00BD3BCC">
              <w:rPr>
                <w:b/>
                <w:bCs/>
              </w:rPr>
              <w:t xml:space="preserve">Respond </w:t>
            </w:r>
            <w:r w:rsidRPr="00BD3BCC">
              <w:t>to the following</w:t>
            </w:r>
            <w:r w:rsidR="003C659A">
              <w:t xml:space="preserve"> question</w:t>
            </w:r>
            <w:r w:rsidR="00944003">
              <w:t>s</w:t>
            </w:r>
            <w:r w:rsidRPr="00BD3BCC">
              <w:t xml:space="preserve"> by Thursday 11:59 p.m. (EST). Provide specific examples to support your answers:</w:t>
            </w:r>
          </w:p>
          <w:p w14:paraId="7D0DE184" w14:textId="77777777" w:rsidR="00226320" w:rsidRDefault="00226320" w:rsidP="00C47A34">
            <w:pPr>
              <w:pStyle w:val="AssignmentsLevel2"/>
              <w:numPr>
                <w:ilvl w:val="0"/>
                <w:numId w:val="0"/>
              </w:numPr>
            </w:pPr>
          </w:p>
          <w:p w14:paraId="18917247" w14:textId="44C1C17D" w:rsidR="00226320" w:rsidRPr="00226320" w:rsidRDefault="00226320" w:rsidP="00C47A34">
            <w:pPr>
              <w:pStyle w:val="AssignmentsLevel2"/>
            </w:pPr>
            <w:r w:rsidRPr="00226320">
              <w:t xml:space="preserve">Educate the class on the standard </w:t>
            </w:r>
            <w:r w:rsidR="00F246A5">
              <w:t xml:space="preserve">you </w:t>
            </w:r>
            <w:proofErr w:type="gramStart"/>
            <w:r w:rsidR="00F246A5">
              <w:t>selected</w:t>
            </w:r>
            <w:r w:rsidR="00944003">
              <w:t>,</w:t>
            </w:r>
            <w:r w:rsidR="00F246A5">
              <w:t xml:space="preserve"> </w:t>
            </w:r>
            <w:r w:rsidRPr="00226320">
              <w:t>and</w:t>
            </w:r>
            <w:proofErr w:type="gramEnd"/>
            <w:r w:rsidRPr="00226320">
              <w:t xml:space="preserve"> discuss the relevancy of the current </w:t>
            </w:r>
            <w:r w:rsidR="00C47A34" w:rsidRPr="00226320">
              <w:t>information.</w:t>
            </w:r>
            <w:r w:rsidR="00C971CB">
              <w:t xml:space="preserve"> Was the information you found current? How relevant is the information you found?</w:t>
            </w:r>
          </w:p>
          <w:p w14:paraId="1ED9C1DF" w14:textId="77777777" w:rsidR="00226320" w:rsidRPr="00226320" w:rsidRDefault="00226320" w:rsidP="00322B49">
            <w:pPr>
              <w:tabs>
                <w:tab w:val="left" w:pos="2329"/>
              </w:tabs>
              <w:rPr>
                <w:rFonts w:cs="Arial"/>
                <w:szCs w:val="20"/>
              </w:rPr>
            </w:pPr>
          </w:p>
          <w:p w14:paraId="22EF44B5" w14:textId="7F58B946" w:rsidR="00322B49" w:rsidRDefault="00226320" w:rsidP="00226320">
            <w:pPr>
              <w:tabs>
                <w:tab w:val="left" w:pos="2329"/>
              </w:tabs>
              <w:rPr>
                <w:rFonts w:cs="Arial"/>
                <w:b/>
                <w:szCs w:val="20"/>
              </w:rPr>
            </w:pPr>
            <w:r w:rsidRPr="00BD3BCC">
              <w:rPr>
                <w:rFonts w:eastAsia="Arial"/>
                <w:b/>
                <w:bCs/>
              </w:rPr>
              <w:lastRenderedPageBreak/>
              <w:t xml:space="preserve">Post </w:t>
            </w:r>
            <w:r w:rsidRPr="00BD3BCC">
              <w:rPr>
                <w:rFonts w:eastAsia="Arial"/>
                <w:bCs/>
              </w:rPr>
              <w:t xml:space="preserve">constructive criticism, clarification, additional questions, or your own relevant thoughts to </w:t>
            </w:r>
            <w:r w:rsidR="00944003">
              <w:rPr>
                <w:rFonts w:eastAsia="Arial"/>
                <w:bCs/>
              </w:rPr>
              <w:t>2</w:t>
            </w:r>
            <w:r w:rsidR="00944003" w:rsidRPr="00BD3BCC">
              <w:rPr>
                <w:rFonts w:eastAsia="Arial"/>
                <w:bCs/>
              </w:rPr>
              <w:t xml:space="preserve"> </w:t>
            </w:r>
            <w:r w:rsidRPr="00BD3BCC">
              <w:rPr>
                <w:rFonts w:eastAsia="Arial"/>
                <w:bCs/>
              </w:rPr>
              <w:t>of your classmates' posts by 11:59 p.m. (EST) on Sunday.</w:t>
            </w:r>
          </w:p>
        </w:tc>
        <w:tc>
          <w:tcPr>
            <w:tcW w:w="1440" w:type="dxa"/>
          </w:tcPr>
          <w:p w14:paraId="502B8C2D" w14:textId="77777777" w:rsidR="00322B49" w:rsidRDefault="00322B49" w:rsidP="00322B49">
            <w:pPr>
              <w:tabs>
                <w:tab w:val="left" w:pos="2329"/>
              </w:tabs>
              <w:rPr>
                <w:rFonts w:cs="Arial"/>
                <w:szCs w:val="20"/>
              </w:rPr>
            </w:pPr>
            <w:r>
              <w:rPr>
                <w:rFonts w:cs="Arial"/>
                <w:szCs w:val="20"/>
              </w:rPr>
              <w:lastRenderedPageBreak/>
              <w:t xml:space="preserve">5.1, 5.5 </w:t>
            </w:r>
          </w:p>
        </w:tc>
        <w:tc>
          <w:tcPr>
            <w:tcW w:w="1440" w:type="dxa"/>
          </w:tcPr>
          <w:p w14:paraId="31AD6B92" w14:textId="2F03CAC3" w:rsidR="00322B49" w:rsidRDefault="00322B49" w:rsidP="00322B49">
            <w:pPr>
              <w:tabs>
                <w:tab w:val="left" w:pos="2329"/>
              </w:tabs>
              <w:rPr>
                <w:rFonts w:cs="Arial"/>
                <w:szCs w:val="20"/>
              </w:rPr>
            </w:pPr>
            <w:r>
              <w:rPr>
                <w:rFonts w:cs="Arial"/>
                <w:szCs w:val="20"/>
              </w:rPr>
              <w:t xml:space="preserve">Discussion Board = </w:t>
            </w:r>
            <w:r w:rsidR="009B1129">
              <w:rPr>
                <w:rFonts w:cs="Arial"/>
                <w:b/>
                <w:szCs w:val="20"/>
              </w:rPr>
              <w:t>1hr</w:t>
            </w:r>
          </w:p>
        </w:tc>
      </w:tr>
      <w:tr w:rsidR="00322B49" w:rsidRPr="00132272" w14:paraId="6B85F858" w14:textId="77777777" w:rsidTr="4948C66D">
        <w:tc>
          <w:tcPr>
            <w:tcW w:w="10170" w:type="dxa"/>
            <w:gridSpan w:val="2"/>
            <w:tcMar>
              <w:top w:w="115" w:type="dxa"/>
              <w:left w:w="115" w:type="dxa"/>
              <w:bottom w:w="115" w:type="dxa"/>
              <w:right w:w="115" w:type="dxa"/>
            </w:tcMar>
          </w:tcPr>
          <w:p w14:paraId="7BFAA522" w14:textId="77777777" w:rsidR="00322B49" w:rsidRPr="001F272F" w:rsidRDefault="00322B49" w:rsidP="00322B49">
            <w:pPr>
              <w:tabs>
                <w:tab w:val="left" w:pos="2329"/>
              </w:tabs>
              <w:rPr>
                <w:rFonts w:cs="Arial"/>
                <w:b/>
                <w:szCs w:val="20"/>
              </w:rPr>
            </w:pPr>
            <w:r w:rsidRPr="003D09D5">
              <w:rPr>
                <w:rFonts w:cs="Arial"/>
                <w:b/>
                <w:szCs w:val="20"/>
              </w:rPr>
              <w:t>Week 5</w:t>
            </w:r>
            <w:r>
              <w:rPr>
                <w:rFonts w:cs="Arial"/>
                <w:b/>
                <w:szCs w:val="20"/>
              </w:rPr>
              <w:t xml:space="preserve"> Test</w:t>
            </w:r>
          </w:p>
          <w:p w14:paraId="599DF938" w14:textId="77777777" w:rsidR="00322B49" w:rsidRDefault="00322B49" w:rsidP="00322B49">
            <w:pPr>
              <w:tabs>
                <w:tab w:val="left" w:pos="2329"/>
              </w:tabs>
              <w:rPr>
                <w:rFonts w:cs="Arial"/>
                <w:szCs w:val="20"/>
              </w:rPr>
            </w:pPr>
          </w:p>
          <w:p w14:paraId="1C6EBA87" w14:textId="77777777" w:rsidR="00322B49" w:rsidRDefault="00322B49" w:rsidP="00322B49">
            <w:pPr>
              <w:tabs>
                <w:tab w:val="left" w:pos="2329"/>
              </w:tabs>
              <w:rPr>
                <w:rFonts w:cs="Arial"/>
                <w:szCs w:val="20"/>
              </w:rPr>
            </w:pPr>
            <w:r w:rsidRPr="005361D4">
              <w:rPr>
                <w:rFonts w:cs="Arial"/>
                <w:b/>
                <w:szCs w:val="20"/>
              </w:rPr>
              <w:t>Complete</w:t>
            </w:r>
            <w:r>
              <w:rPr>
                <w:rFonts w:cs="Arial"/>
                <w:szCs w:val="20"/>
              </w:rPr>
              <w:t xml:space="preserve"> the </w:t>
            </w:r>
            <w:r w:rsidRPr="008E5D0D">
              <w:rPr>
                <w:rFonts w:cs="Arial"/>
                <w:szCs w:val="20"/>
              </w:rPr>
              <w:t>Week 5</w:t>
            </w:r>
            <w:r>
              <w:rPr>
                <w:rFonts w:cs="Arial"/>
                <w:szCs w:val="20"/>
              </w:rPr>
              <w:t xml:space="preserve"> Test.</w:t>
            </w:r>
          </w:p>
          <w:p w14:paraId="5EF69712" w14:textId="77777777" w:rsidR="00C47A34" w:rsidRDefault="00C47A34" w:rsidP="00322B49">
            <w:pPr>
              <w:tabs>
                <w:tab w:val="left" w:pos="2329"/>
              </w:tabs>
              <w:rPr>
                <w:b/>
              </w:rPr>
            </w:pPr>
          </w:p>
          <w:p w14:paraId="350E7910" w14:textId="689DCCBC" w:rsidR="00DB577D" w:rsidRDefault="00DB577D" w:rsidP="00322B49">
            <w:pPr>
              <w:tabs>
                <w:tab w:val="left" w:pos="2329"/>
              </w:tabs>
              <w:rPr>
                <w:rFonts w:cs="Arial"/>
                <w:b/>
                <w:szCs w:val="20"/>
              </w:rPr>
            </w:pPr>
            <w:r w:rsidRPr="00C75A04">
              <w:rPr>
                <w:i/>
              </w:rPr>
              <w:t>Note:</w:t>
            </w:r>
            <w:r>
              <w:t xml:space="preserve"> Students have 90 minutes to complete the test and one attempt only. T</w:t>
            </w:r>
            <w:r w:rsidR="00944003">
              <w:t>he t</w:t>
            </w:r>
            <w:r>
              <w:t>est must be completed when started. There is no backtracking allowed.</w:t>
            </w:r>
          </w:p>
        </w:tc>
        <w:tc>
          <w:tcPr>
            <w:tcW w:w="1440" w:type="dxa"/>
          </w:tcPr>
          <w:p w14:paraId="07472765" w14:textId="77777777" w:rsidR="00322B49" w:rsidRDefault="00322B49" w:rsidP="00322B49">
            <w:pPr>
              <w:tabs>
                <w:tab w:val="left" w:pos="2329"/>
              </w:tabs>
              <w:rPr>
                <w:rFonts w:cs="Arial"/>
                <w:szCs w:val="20"/>
              </w:rPr>
            </w:pPr>
            <w:r>
              <w:rPr>
                <w:rFonts w:cs="Arial"/>
                <w:szCs w:val="20"/>
              </w:rPr>
              <w:t>5.1, 5.2, 5.3</w:t>
            </w:r>
          </w:p>
        </w:tc>
        <w:tc>
          <w:tcPr>
            <w:tcW w:w="1440" w:type="dxa"/>
          </w:tcPr>
          <w:p w14:paraId="4FBEF33B" w14:textId="77777777" w:rsidR="00322B49" w:rsidRDefault="00322B49" w:rsidP="00322B49">
            <w:pPr>
              <w:tabs>
                <w:tab w:val="left" w:pos="2329"/>
              </w:tabs>
              <w:rPr>
                <w:rFonts w:cs="Arial"/>
                <w:szCs w:val="20"/>
              </w:rPr>
            </w:pPr>
            <w:r>
              <w:rPr>
                <w:rFonts w:cs="Arial"/>
                <w:szCs w:val="20"/>
              </w:rPr>
              <w:t xml:space="preserve">Test = </w:t>
            </w:r>
            <w:r w:rsidRPr="002179BD">
              <w:rPr>
                <w:rFonts w:cs="Arial"/>
                <w:b/>
                <w:szCs w:val="20"/>
              </w:rPr>
              <w:t>1</w:t>
            </w:r>
            <w:r w:rsidR="003A359B">
              <w:rPr>
                <w:rFonts w:cs="Arial"/>
                <w:b/>
                <w:szCs w:val="20"/>
              </w:rPr>
              <w:t>.5</w:t>
            </w:r>
            <w:r w:rsidR="00EE57D2">
              <w:rPr>
                <w:rFonts w:cs="Arial"/>
                <w:b/>
                <w:szCs w:val="20"/>
              </w:rPr>
              <w:t>hr</w:t>
            </w:r>
          </w:p>
        </w:tc>
      </w:tr>
      <w:tr w:rsidR="00322B49" w:rsidRPr="00842155" w14:paraId="1BFCC8E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D9546FA" w14:textId="77777777" w:rsidR="00322B49" w:rsidRPr="00842155" w:rsidRDefault="00322B49" w:rsidP="00322B4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2D093CD" w14:textId="77777777" w:rsidR="00322B49" w:rsidRPr="00842155" w:rsidRDefault="00322B49" w:rsidP="00322B4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6C2F50B" w14:textId="77777777" w:rsidR="00322B49" w:rsidRPr="00842155" w:rsidRDefault="00322B49" w:rsidP="00322B49">
            <w:pPr>
              <w:tabs>
                <w:tab w:val="left" w:pos="2329"/>
              </w:tabs>
              <w:rPr>
                <w:rFonts w:cs="Arial"/>
                <w:b/>
                <w:szCs w:val="20"/>
              </w:rPr>
            </w:pPr>
          </w:p>
        </w:tc>
        <w:tc>
          <w:tcPr>
            <w:tcW w:w="1440" w:type="dxa"/>
            <w:tcBorders>
              <w:bottom w:val="single" w:sz="4" w:space="0" w:color="000000" w:themeColor="text1"/>
            </w:tcBorders>
            <w:shd w:val="clear" w:color="auto" w:fill="E6E6E6"/>
          </w:tcPr>
          <w:p w14:paraId="003F6B1C" w14:textId="52FB321D" w:rsidR="00322B49" w:rsidRPr="00842155" w:rsidRDefault="009B1129" w:rsidP="00322B49">
            <w:pPr>
              <w:tabs>
                <w:tab w:val="left" w:pos="2329"/>
              </w:tabs>
              <w:rPr>
                <w:rFonts w:cs="Arial"/>
                <w:b/>
                <w:szCs w:val="20"/>
              </w:rPr>
            </w:pPr>
            <w:r>
              <w:rPr>
                <w:rFonts w:cs="Arial"/>
                <w:b/>
                <w:szCs w:val="20"/>
              </w:rPr>
              <w:t>7</w:t>
            </w:r>
            <w:r w:rsidR="008E304C">
              <w:rPr>
                <w:rFonts w:cs="Arial"/>
                <w:b/>
                <w:szCs w:val="20"/>
              </w:rPr>
              <w:t>hrs</w:t>
            </w:r>
          </w:p>
        </w:tc>
      </w:tr>
    </w:tbl>
    <w:p w14:paraId="4BB4BE9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810B5DF" w14:textId="77777777" w:rsidTr="003D09D5">
        <w:trPr>
          <w:trHeight w:val="620"/>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6B68591" w14:textId="29051269" w:rsidR="002C1641" w:rsidRPr="00842155" w:rsidRDefault="002C1641" w:rsidP="003D09D5">
            <w:pPr>
              <w:pStyle w:val="WeeklyTopicHeading1"/>
            </w:pPr>
            <w:bookmarkStart w:id="12" w:name="weeksix"/>
            <w:bookmarkStart w:id="13" w:name="_Toc358980899"/>
            <w:bookmarkEnd w:id="12"/>
            <w:r w:rsidRPr="0068364F">
              <w:lastRenderedPageBreak/>
              <w:t xml:space="preserve">Week </w:t>
            </w:r>
            <w:r>
              <w:t>Six</w:t>
            </w:r>
            <w:r w:rsidRPr="0068364F">
              <w:t xml:space="preserve">: </w:t>
            </w:r>
            <w:bookmarkEnd w:id="13"/>
            <w:r w:rsidR="00596ADA">
              <w:t xml:space="preserve">IT </w:t>
            </w:r>
            <w:r w:rsidR="00507FB8">
              <w:t>Alignment</w:t>
            </w:r>
            <w:r w:rsidR="00596ADA">
              <w:t xml:space="preserve"> and Strategic Planning</w:t>
            </w:r>
          </w:p>
        </w:tc>
        <w:tc>
          <w:tcPr>
            <w:tcW w:w="1440" w:type="dxa"/>
            <w:tcBorders>
              <w:left w:val="nil"/>
              <w:bottom w:val="single" w:sz="4" w:space="0" w:color="000000" w:themeColor="text1"/>
              <w:right w:val="nil"/>
            </w:tcBorders>
            <w:shd w:val="clear" w:color="auto" w:fill="BF2C37"/>
          </w:tcPr>
          <w:p w14:paraId="532F035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D9FD73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9A83C57"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41DF1C6"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BD0F088"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3D09D5" w:rsidRPr="00842155" w14:paraId="42916CF9"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1FB283" w14:textId="12656A54" w:rsidR="003D09D5" w:rsidRPr="00842155" w:rsidRDefault="00596ADA" w:rsidP="003D09D5">
            <w:pPr>
              <w:pStyle w:val="ObjectiveBullet"/>
              <w:numPr>
                <w:ilvl w:val="1"/>
                <w:numId w:val="13"/>
              </w:numPr>
              <w:tabs>
                <w:tab w:val="clear" w:pos="0"/>
              </w:tabs>
            </w:pPr>
            <w:r>
              <w:t xml:space="preserve">Discuss the importance of an IT </w:t>
            </w:r>
            <w:r w:rsidR="00944003">
              <w:t>s</w:t>
            </w:r>
            <w:r>
              <w:t xml:space="preserve">trategic </w:t>
            </w:r>
            <w:r w:rsidR="00944003">
              <w:t>p</w:t>
            </w:r>
            <w:r>
              <w:t>lan</w:t>
            </w:r>
            <w:r w:rsidR="00944003">
              <w:t>.</w:t>
            </w:r>
            <w:r>
              <w:t xml:space="preserve"> </w:t>
            </w:r>
          </w:p>
        </w:tc>
        <w:tc>
          <w:tcPr>
            <w:tcW w:w="2880" w:type="dxa"/>
            <w:gridSpan w:val="2"/>
            <w:tcBorders>
              <w:left w:val="nil"/>
              <w:bottom w:val="nil"/>
            </w:tcBorders>
          </w:tcPr>
          <w:p w14:paraId="391054C9" w14:textId="77777777" w:rsidR="003D09D5" w:rsidRPr="00842155" w:rsidRDefault="003D09D5" w:rsidP="003D09D5">
            <w:pPr>
              <w:tabs>
                <w:tab w:val="left" w:pos="0"/>
                <w:tab w:val="left" w:pos="3720"/>
              </w:tabs>
              <w:outlineLvl w:val="0"/>
              <w:rPr>
                <w:rFonts w:cs="Arial"/>
                <w:szCs w:val="20"/>
              </w:rPr>
            </w:pPr>
            <w:r>
              <w:rPr>
                <w:rFonts w:cs="Arial"/>
                <w:szCs w:val="20"/>
              </w:rPr>
              <w:t>CLO3, 4, 5</w:t>
            </w:r>
          </w:p>
        </w:tc>
      </w:tr>
      <w:tr w:rsidR="003D09D5" w:rsidRPr="00842155" w14:paraId="4AB220E9"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00E7102" w14:textId="57ACCD0A" w:rsidR="003D09D5" w:rsidRPr="00842155" w:rsidRDefault="00596ADA" w:rsidP="003D09D5">
            <w:pPr>
              <w:pStyle w:val="ObjectiveBullet"/>
              <w:numPr>
                <w:ilvl w:val="1"/>
                <w:numId w:val="13"/>
              </w:numPr>
            </w:pPr>
            <w:r>
              <w:t xml:space="preserve">Articulate the process for developing an IT </w:t>
            </w:r>
            <w:r w:rsidR="00944003">
              <w:t>s</w:t>
            </w:r>
            <w:r>
              <w:t>trategy</w:t>
            </w:r>
            <w:r w:rsidR="00944003">
              <w:t>.</w:t>
            </w:r>
          </w:p>
        </w:tc>
        <w:tc>
          <w:tcPr>
            <w:tcW w:w="2880" w:type="dxa"/>
            <w:gridSpan w:val="2"/>
            <w:tcBorders>
              <w:top w:val="nil"/>
              <w:left w:val="nil"/>
              <w:bottom w:val="nil"/>
            </w:tcBorders>
          </w:tcPr>
          <w:p w14:paraId="251250CA" w14:textId="77777777" w:rsidR="003D09D5" w:rsidRPr="00842155" w:rsidRDefault="003D09D5" w:rsidP="003D09D5">
            <w:pPr>
              <w:tabs>
                <w:tab w:val="left" w:pos="0"/>
                <w:tab w:val="left" w:pos="3720"/>
              </w:tabs>
              <w:outlineLvl w:val="0"/>
              <w:rPr>
                <w:rFonts w:cs="Arial"/>
                <w:szCs w:val="20"/>
              </w:rPr>
            </w:pPr>
            <w:r>
              <w:rPr>
                <w:rFonts w:cs="Arial"/>
                <w:szCs w:val="20"/>
              </w:rPr>
              <w:t>CLO3, 4, 5</w:t>
            </w:r>
          </w:p>
        </w:tc>
      </w:tr>
      <w:tr w:rsidR="003D09D5" w:rsidRPr="00842155" w14:paraId="2297D8FD" w14:textId="77777777" w:rsidTr="00831835">
        <w:trPr>
          <w:trHeight w:val="30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A56815" w14:textId="1B42DF23" w:rsidR="003D09D5" w:rsidRPr="00596ADA" w:rsidRDefault="00596ADA" w:rsidP="00596ADA">
            <w:pPr>
              <w:pStyle w:val="ObjectiveBullet"/>
              <w:numPr>
                <w:ilvl w:val="1"/>
                <w:numId w:val="13"/>
              </w:numPr>
            </w:pPr>
            <w:r w:rsidRPr="00596ADA">
              <w:t xml:space="preserve">Discuss the challenges of developing an IT </w:t>
            </w:r>
            <w:r w:rsidR="00944003">
              <w:t>s</w:t>
            </w:r>
            <w:r w:rsidRPr="00596ADA">
              <w:t>trategy</w:t>
            </w:r>
            <w:r w:rsidR="00944003">
              <w:t>.</w:t>
            </w:r>
          </w:p>
        </w:tc>
        <w:tc>
          <w:tcPr>
            <w:tcW w:w="2880" w:type="dxa"/>
            <w:gridSpan w:val="2"/>
            <w:tcBorders>
              <w:top w:val="nil"/>
              <w:left w:val="nil"/>
              <w:bottom w:val="single" w:sz="4" w:space="0" w:color="000000" w:themeColor="text1"/>
            </w:tcBorders>
          </w:tcPr>
          <w:p w14:paraId="1A96B484" w14:textId="77777777" w:rsidR="003D09D5" w:rsidRPr="00842155" w:rsidRDefault="003D09D5" w:rsidP="002179BD">
            <w:pPr>
              <w:tabs>
                <w:tab w:val="left" w:pos="0"/>
                <w:tab w:val="left" w:pos="3720"/>
              </w:tabs>
              <w:outlineLvl w:val="0"/>
              <w:rPr>
                <w:rFonts w:cs="Arial"/>
                <w:szCs w:val="20"/>
              </w:rPr>
            </w:pPr>
            <w:r>
              <w:rPr>
                <w:rFonts w:cs="Arial"/>
                <w:szCs w:val="20"/>
              </w:rPr>
              <w:t>CLO3, 4, 5</w:t>
            </w:r>
            <w:r w:rsidR="000F7B2E">
              <w:rPr>
                <w:rFonts w:cs="Arial"/>
                <w:szCs w:val="20"/>
              </w:rPr>
              <w:t xml:space="preserve">  </w:t>
            </w:r>
          </w:p>
        </w:tc>
      </w:tr>
      <w:tr w:rsidR="003D09D5" w:rsidRPr="00842155" w14:paraId="31EB807D"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6C1BC1" w14:textId="77777777" w:rsidR="003D09D5" w:rsidRDefault="003D09D5" w:rsidP="003D09D5">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C719DA4" w14:textId="77777777" w:rsidR="003D09D5" w:rsidRPr="005B10FE" w:rsidRDefault="003D09D5" w:rsidP="003D09D5">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DB9974F" w14:textId="77777777" w:rsidR="003D09D5" w:rsidRPr="005B10FE" w:rsidRDefault="003D09D5" w:rsidP="003D09D5">
            <w:pPr>
              <w:tabs>
                <w:tab w:val="left" w:pos="0"/>
                <w:tab w:val="left" w:pos="3720"/>
              </w:tabs>
              <w:outlineLvl w:val="0"/>
              <w:rPr>
                <w:rFonts w:eastAsia="Arial" w:cs="Arial"/>
                <w:b/>
                <w:bCs/>
                <w:i/>
                <w:iCs/>
              </w:rPr>
            </w:pPr>
            <w:r w:rsidRPr="00825CE5">
              <w:rPr>
                <w:rFonts w:cs="Arial"/>
                <w:b/>
                <w:i/>
                <w:szCs w:val="20"/>
              </w:rPr>
              <w:t>Alignment</w:t>
            </w:r>
          </w:p>
        </w:tc>
        <w:tc>
          <w:tcPr>
            <w:tcW w:w="1440" w:type="dxa"/>
            <w:tcBorders>
              <w:left w:val="single" w:sz="4" w:space="0" w:color="auto"/>
            </w:tcBorders>
            <w:shd w:val="clear" w:color="auto" w:fill="D8D9DA"/>
          </w:tcPr>
          <w:p w14:paraId="33EE9FEB" w14:textId="77777777" w:rsidR="003D09D5" w:rsidRPr="00825CE5" w:rsidRDefault="003D09D5" w:rsidP="003D09D5">
            <w:pPr>
              <w:tabs>
                <w:tab w:val="left" w:pos="0"/>
                <w:tab w:val="left" w:pos="3720"/>
              </w:tabs>
              <w:outlineLvl w:val="0"/>
              <w:rPr>
                <w:rFonts w:cs="Arial"/>
                <w:b/>
                <w:i/>
                <w:szCs w:val="20"/>
              </w:rPr>
            </w:pPr>
            <w:r w:rsidRPr="00825CE5">
              <w:rPr>
                <w:rFonts w:cs="Arial"/>
                <w:b/>
                <w:i/>
                <w:szCs w:val="20"/>
              </w:rPr>
              <w:t>Pages/AIE/</w:t>
            </w:r>
          </w:p>
          <w:p w14:paraId="6479DBA0" w14:textId="77777777" w:rsidR="003D09D5" w:rsidRPr="005B10FE" w:rsidRDefault="003D09D5" w:rsidP="003D09D5">
            <w:pPr>
              <w:tabs>
                <w:tab w:val="left" w:pos="0"/>
                <w:tab w:val="left" w:pos="3720"/>
              </w:tabs>
              <w:outlineLvl w:val="0"/>
              <w:rPr>
                <w:rFonts w:eastAsia="Arial" w:cs="Arial"/>
                <w:b/>
                <w:bCs/>
                <w:i/>
                <w:iCs/>
              </w:rPr>
            </w:pPr>
            <w:r w:rsidRPr="00825CE5">
              <w:rPr>
                <w:rFonts w:cs="Arial"/>
                <w:b/>
                <w:i/>
                <w:szCs w:val="20"/>
              </w:rPr>
              <w:t>Generic</w:t>
            </w:r>
          </w:p>
        </w:tc>
      </w:tr>
      <w:tr w:rsidR="003C659A" w:rsidRPr="00842155" w14:paraId="41B96663" w14:textId="77777777" w:rsidTr="003C659A">
        <w:trPr>
          <w:trHeight w:val="1063"/>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2ACFC73" w14:textId="77777777" w:rsidR="003C659A" w:rsidRDefault="003C659A" w:rsidP="002179BD">
            <w:pPr>
              <w:ind w:left="360" w:hanging="360"/>
              <w:rPr>
                <w:rFonts w:cs="Arial"/>
                <w:b/>
                <w:szCs w:val="20"/>
              </w:rPr>
            </w:pPr>
            <w:r>
              <w:rPr>
                <w:rFonts w:cs="Arial"/>
                <w:b/>
                <w:szCs w:val="20"/>
              </w:rPr>
              <w:t>Chapter Reading and PowerPoint</w:t>
            </w:r>
          </w:p>
          <w:p w14:paraId="315D94BB" w14:textId="77777777" w:rsidR="003C659A" w:rsidRDefault="003C659A" w:rsidP="002179BD">
            <w:pPr>
              <w:ind w:left="360" w:hanging="360"/>
              <w:rPr>
                <w:rFonts w:cs="Arial"/>
                <w:b/>
                <w:szCs w:val="20"/>
              </w:rPr>
            </w:pPr>
          </w:p>
          <w:p w14:paraId="6E1F9250" w14:textId="77777777" w:rsidR="003C659A" w:rsidRPr="00842155" w:rsidRDefault="003C659A" w:rsidP="002179BD">
            <w:pPr>
              <w:ind w:left="360" w:hanging="360"/>
            </w:pPr>
            <w:r w:rsidRPr="00446623">
              <w:rPr>
                <w:rFonts w:cs="Arial"/>
                <w:b/>
                <w:szCs w:val="20"/>
              </w:rPr>
              <w:t>Read</w:t>
            </w:r>
            <w:r>
              <w:rPr>
                <w:rFonts w:cs="Arial"/>
                <w:szCs w:val="20"/>
              </w:rPr>
              <w:t xml:space="preserve"> Ch. 12 of </w:t>
            </w:r>
            <w:r w:rsidRPr="00067503">
              <w:rPr>
                <w:rFonts w:cs="Arial"/>
                <w:i/>
                <w:szCs w:val="20"/>
              </w:rPr>
              <w:t>Health Care Information Systems</w:t>
            </w:r>
            <w:r>
              <w:rPr>
                <w:rFonts w:cs="Arial"/>
                <w:szCs w:val="20"/>
              </w:rPr>
              <w:t>.</w:t>
            </w:r>
          </w:p>
          <w:p w14:paraId="4C3CF2BC" w14:textId="77777777" w:rsidR="003C659A" w:rsidRDefault="003C659A" w:rsidP="00F246A5">
            <w:pPr>
              <w:ind w:left="360" w:hanging="360"/>
              <w:rPr>
                <w:rFonts w:cs="Arial"/>
                <w:b/>
                <w:szCs w:val="20"/>
              </w:rPr>
            </w:pPr>
          </w:p>
          <w:p w14:paraId="5938F0E2" w14:textId="5D91DF33" w:rsidR="003C659A" w:rsidRPr="00842155" w:rsidRDefault="003C659A" w:rsidP="00F246A5">
            <w:pPr>
              <w:ind w:left="360" w:hanging="360"/>
            </w:pPr>
            <w:r>
              <w:rPr>
                <w:rFonts w:cs="Arial"/>
                <w:b/>
                <w:szCs w:val="20"/>
              </w:rPr>
              <w:t xml:space="preserve">Review </w:t>
            </w:r>
            <w:r w:rsidR="007C0C25">
              <w:rPr>
                <w:rFonts w:cs="Arial"/>
                <w:szCs w:val="20"/>
              </w:rPr>
              <w:t xml:space="preserve">the </w:t>
            </w:r>
            <w:r w:rsidR="00F57EED">
              <w:rPr>
                <w:rFonts w:cs="Arial"/>
                <w:szCs w:val="20"/>
              </w:rPr>
              <w:t xml:space="preserve">following </w:t>
            </w:r>
            <w:r w:rsidR="007C0C25">
              <w:rPr>
                <w:rFonts w:cs="Arial"/>
                <w:szCs w:val="20"/>
              </w:rPr>
              <w:t>PowerPoint</w:t>
            </w:r>
            <w:r w:rsidR="00944003">
              <w:rPr>
                <w:rFonts w:cs="Arial"/>
                <w:szCs w:val="20"/>
              </w:rPr>
              <w:t xml:space="preserve"> presentation</w:t>
            </w:r>
            <w:r w:rsidR="00F57EED">
              <w:rPr>
                <w:rFonts w:cs="Arial"/>
                <w:szCs w:val="20"/>
              </w:rPr>
              <w:t>: Chapter 12</w:t>
            </w:r>
          </w:p>
        </w:tc>
        <w:tc>
          <w:tcPr>
            <w:tcW w:w="1440" w:type="dxa"/>
            <w:tcBorders>
              <w:left w:val="single" w:sz="4" w:space="0" w:color="000000" w:themeColor="text1"/>
            </w:tcBorders>
            <w:shd w:val="clear" w:color="auto" w:fill="FFFFFF" w:themeFill="background1"/>
          </w:tcPr>
          <w:p w14:paraId="787DFF17" w14:textId="77777777" w:rsidR="003C659A" w:rsidRPr="009F6FAF" w:rsidRDefault="003C659A" w:rsidP="003D09D5">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14B01244" w14:textId="77777777" w:rsidR="003C659A" w:rsidRPr="009F6FAF" w:rsidRDefault="003C659A" w:rsidP="003D09D5">
            <w:pPr>
              <w:rPr>
                <w:rFonts w:cs="Arial"/>
                <w:szCs w:val="20"/>
              </w:rPr>
            </w:pPr>
            <w:r>
              <w:rPr>
                <w:rFonts w:cs="Arial"/>
                <w:szCs w:val="20"/>
              </w:rPr>
              <w:t xml:space="preserve">Lecture Activity = </w:t>
            </w:r>
            <w:r>
              <w:rPr>
                <w:rFonts w:cs="Arial"/>
                <w:b/>
                <w:szCs w:val="20"/>
              </w:rPr>
              <w:t>.5hr</w:t>
            </w:r>
          </w:p>
        </w:tc>
      </w:tr>
      <w:tr w:rsidR="00024C70" w:rsidRPr="007F339F" w14:paraId="02B96A3E" w14:textId="77777777" w:rsidTr="4948C66D">
        <w:tc>
          <w:tcPr>
            <w:tcW w:w="10170" w:type="dxa"/>
            <w:gridSpan w:val="2"/>
            <w:tcMar>
              <w:top w:w="115" w:type="dxa"/>
              <w:left w:w="115" w:type="dxa"/>
              <w:bottom w:w="115" w:type="dxa"/>
              <w:right w:w="115" w:type="dxa"/>
            </w:tcMar>
          </w:tcPr>
          <w:p w14:paraId="0099B9D6" w14:textId="77777777" w:rsidR="00024C70" w:rsidRPr="00D974E8" w:rsidRDefault="00EC0E0E" w:rsidP="00024C70">
            <w:pPr>
              <w:tabs>
                <w:tab w:val="left" w:pos="2329"/>
              </w:tabs>
              <w:rPr>
                <w:rFonts w:cs="Arial"/>
                <w:b/>
                <w:szCs w:val="20"/>
              </w:rPr>
            </w:pPr>
            <w:r>
              <w:rPr>
                <w:rFonts w:cs="Arial"/>
                <w:b/>
                <w:szCs w:val="20"/>
              </w:rPr>
              <w:t xml:space="preserve">Successful </w:t>
            </w:r>
            <w:r w:rsidR="00024C70" w:rsidRPr="00D974E8">
              <w:rPr>
                <w:rFonts w:cs="Arial"/>
                <w:b/>
                <w:szCs w:val="20"/>
              </w:rPr>
              <w:t>Strategies</w:t>
            </w:r>
            <w:r>
              <w:rPr>
                <w:rFonts w:cs="Arial"/>
                <w:b/>
                <w:szCs w:val="20"/>
              </w:rPr>
              <w:t xml:space="preserve"> and Implementation</w:t>
            </w:r>
          </w:p>
          <w:p w14:paraId="247B005D" w14:textId="77777777" w:rsidR="00024C70" w:rsidRDefault="00024C70" w:rsidP="00024C70">
            <w:pPr>
              <w:tabs>
                <w:tab w:val="left" w:pos="2329"/>
              </w:tabs>
              <w:rPr>
                <w:rFonts w:cs="Arial"/>
                <w:szCs w:val="20"/>
              </w:rPr>
            </w:pPr>
          </w:p>
          <w:p w14:paraId="1DC9BD6A" w14:textId="77777777" w:rsidR="00024C70" w:rsidRDefault="00024C70" w:rsidP="00024C70">
            <w:pPr>
              <w:tabs>
                <w:tab w:val="left" w:pos="2329"/>
              </w:tabs>
              <w:rPr>
                <w:rFonts w:cs="Arial"/>
                <w:szCs w:val="20"/>
              </w:rPr>
            </w:pPr>
            <w:r>
              <w:rPr>
                <w:rFonts w:cs="Arial"/>
                <w:b/>
                <w:szCs w:val="20"/>
              </w:rPr>
              <w:t xml:space="preserve">Watch </w:t>
            </w:r>
            <w:r>
              <w:rPr>
                <w:rFonts w:cs="Arial"/>
                <w:szCs w:val="20"/>
              </w:rPr>
              <w:t xml:space="preserve">the following videos: </w:t>
            </w:r>
          </w:p>
          <w:p w14:paraId="5F745160" w14:textId="77777777" w:rsidR="00024C70" w:rsidRDefault="00024C70" w:rsidP="00024C70">
            <w:pPr>
              <w:tabs>
                <w:tab w:val="left" w:pos="2329"/>
              </w:tabs>
              <w:rPr>
                <w:rFonts w:cs="Arial"/>
                <w:szCs w:val="20"/>
              </w:rPr>
            </w:pPr>
          </w:p>
          <w:p w14:paraId="0C62CB79" w14:textId="6F7707C5" w:rsidR="00024C70" w:rsidRPr="00C971CB" w:rsidRDefault="00AB2B86" w:rsidP="00C971CB">
            <w:pPr>
              <w:pStyle w:val="AssignmentsLevel2"/>
            </w:pPr>
            <w:hyperlink r:id="rId30" w:history="1">
              <w:r w:rsidR="00866A8E">
                <w:rPr>
                  <w:rStyle w:val="Hyperlink"/>
                </w:rPr>
                <w:t>7 Steps to Successful Strategy and Implementation</w:t>
              </w:r>
            </w:hyperlink>
            <w:r w:rsidR="00866A8E" w:rsidRPr="00C75A04">
              <w:rPr>
                <w:rStyle w:val="Hyperlink"/>
                <w:color w:val="auto"/>
                <w:u w:val="none"/>
              </w:rPr>
              <w:t xml:space="preserve"> </w:t>
            </w:r>
            <w:r w:rsidR="00866A8E">
              <w:t>[10:25mins]</w:t>
            </w:r>
          </w:p>
          <w:p w14:paraId="452498DB" w14:textId="6605D261" w:rsidR="00024C70" w:rsidRDefault="00AB2B86" w:rsidP="00C971CB">
            <w:pPr>
              <w:pStyle w:val="AssignmentsLevel2"/>
            </w:pPr>
            <w:hyperlink r:id="rId31" w:history="1">
              <w:r w:rsidR="00866A8E">
                <w:rPr>
                  <w:rStyle w:val="Hyperlink"/>
                </w:rPr>
                <w:t>An Introduction to Strategic Planning 1</w:t>
              </w:r>
            </w:hyperlink>
            <w:r w:rsidR="00866A8E">
              <w:t xml:space="preserve"> [14:02mins]</w:t>
            </w:r>
          </w:p>
          <w:p w14:paraId="2808D05E" w14:textId="1C16A9FF" w:rsidR="00024C70" w:rsidRPr="00D974E8" w:rsidRDefault="00AB2B86" w:rsidP="00024C70">
            <w:pPr>
              <w:pStyle w:val="AssignmentsLevel2"/>
            </w:pPr>
            <w:hyperlink r:id="rId32" w:history="1">
              <w:r w:rsidR="008C7DE1">
                <w:rPr>
                  <w:rStyle w:val="Hyperlink"/>
                </w:rPr>
                <w:t>Why Strategies Fail</w:t>
              </w:r>
            </w:hyperlink>
            <w:r w:rsidR="008C7DE1">
              <w:t xml:space="preserve"> [31:15mins]</w:t>
            </w:r>
          </w:p>
          <w:p w14:paraId="752E7293" w14:textId="77777777" w:rsidR="00024C70" w:rsidRDefault="00024C70" w:rsidP="00024C70">
            <w:pPr>
              <w:rPr>
                <w:rFonts w:cs="Arial"/>
                <w:szCs w:val="20"/>
              </w:rPr>
            </w:pPr>
          </w:p>
          <w:p w14:paraId="11EE55BC" w14:textId="77777777" w:rsidR="00024C70" w:rsidRPr="009F6FAF" w:rsidRDefault="00024C70" w:rsidP="00024C70">
            <w:pPr>
              <w:pStyle w:val="AssignmentsLevel1"/>
            </w:pPr>
            <w:r w:rsidRPr="00B7498B">
              <w:rPr>
                <w:b/>
              </w:rPr>
              <w:t xml:space="preserve">Post </w:t>
            </w:r>
            <w:r>
              <w:t>any insights or questions to the Week 6 Discussion forum.</w:t>
            </w:r>
          </w:p>
        </w:tc>
        <w:tc>
          <w:tcPr>
            <w:tcW w:w="1440" w:type="dxa"/>
            <w:tcBorders>
              <w:bottom w:val="single" w:sz="4" w:space="0" w:color="000000" w:themeColor="text1"/>
            </w:tcBorders>
          </w:tcPr>
          <w:p w14:paraId="7F5BC929" w14:textId="77777777" w:rsidR="00024C70" w:rsidRPr="009F6FAF" w:rsidRDefault="00024C70" w:rsidP="00024C70">
            <w:pPr>
              <w:rPr>
                <w:rFonts w:cs="Arial"/>
                <w:szCs w:val="20"/>
              </w:rPr>
            </w:pPr>
            <w:r>
              <w:rPr>
                <w:rFonts w:cs="Arial"/>
                <w:szCs w:val="20"/>
              </w:rPr>
              <w:t>6.1, 6.2, 6.3</w:t>
            </w:r>
          </w:p>
        </w:tc>
        <w:tc>
          <w:tcPr>
            <w:tcW w:w="1440" w:type="dxa"/>
            <w:tcBorders>
              <w:bottom w:val="single" w:sz="4" w:space="0" w:color="000000" w:themeColor="text1"/>
            </w:tcBorders>
          </w:tcPr>
          <w:p w14:paraId="7F412F1D" w14:textId="77777777" w:rsidR="00024C70" w:rsidRPr="009F6FAF" w:rsidRDefault="00024C70" w:rsidP="00024C70">
            <w:pPr>
              <w:rPr>
                <w:rFonts w:cs="Arial"/>
                <w:szCs w:val="20"/>
              </w:rPr>
            </w:pPr>
            <w:r>
              <w:rPr>
                <w:rFonts w:cs="Arial"/>
                <w:szCs w:val="20"/>
              </w:rPr>
              <w:t xml:space="preserve">Lecture Activity = </w:t>
            </w:r>
            <w:r w:rsidRPr="00831835">
              <w:rPr>
                <w:rFonts w:cs="Arial"/>
                <w:b/>
                <w:szCs w:val="20"/>
              </w:rPr>
              <w:t>1</w:t>
            </w:r>
            <w:r w:rsidR="00EE57D2">
              <w:rPr>
                <w:rFonts w:cs="Arial"/>
                <w:b/>
                <w:szCs w:val="20"/>
              </w:rPr>
              <w:t>hr</w:t>
            </w:r>
            <w:r>
              <w:rPr>
                <w:rFonts w:cs="Arial"/>
                <w:szCs w:val="20"/>
              </w:rPr>
              <w:t xml:space="preserve">  </w:t>
            </w:r>
          </w:p>
        </w:tc>
      </w:tr>
      <w:tr w:rsidR="00024C70" w:rsidRPr="00842155" w14:paraId="62AE18A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E2D85FF" w14:textId="77777777" w:rsidR="00024C70" w:rsidRDefault="00024C70" w:rsidP="00024C70">
            <w:pPr>
              <w:tabs>
                <w:tab w:val="left" w:pos="0"/>
                <w:tab w:val="left" w:pos="3720"/>
              </w:tabs>
              <w:outlineLvl w:val="0"/>
              <w:rPr>
                <w:rFonts w:eastAsia="Arial" w:cs="Arial"/>
                <w:i/>
                <w:iCs/>
              </w:rPr>
            </w:pPr>
            <w:r w:rsidRPr="4948C66D">
              <w:rPr>
                <w:rFonts w:eastAsia="Arial" w:cs="Arial"/>
                <w:b/>
                <w:bCs/>
                <w:i/>
                <w:iCs/>
                <w:sz w:val="22"/>
                <w:szCs w:val="22"/>
              </w:rPr>
              <w:t>Graded Assignments</w:t>
            </w:r>
          </w:p>
          <w:p w14:paraId="537A4754" w14:textId="77777777" w:rsidR="00024C70" w:rsidRPr="005B10FE" w:rsidRDefault="00024C70" w:rsidP="00024C70">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50F3B22" w14:textId="77777777" w:rsidR="00024C70" w:rsidRPr="005B10FE" w:rsidRDefault="00024C70" w:rsidP="00024C7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045C441F" w14:textId="77777777" w:rsidR="00024C70" w:rsidRPr="005B10FE" w:rsidRDefault="00024C70" w:rsidP="00024C70">
            <w:pPr>
              <w:tabs>
                <w:tab w:val="left" w:pos="0"/>
                <w:tab w:val="left" w:pos="3720"/>
              </w:tabs>
              <w:outlineLvl w:val="0"/>
              <w:rPr>
                <w:rFonts w:eastAsia="Arial" w:cs="Arial"/>
                <w:b/>
                <w:bCs/>
                <w:i/>
                <w:iCs/>
              </w:rPr>
            </w:pPr>
            <w:r w:rsidRPr="4948C66D">
              <w:rPr>
                <w:rFonts w:eastAsia="Arial" w:cs="Arial"/>
                <w:b/>
                <w:bCs/>
                <w:i/>
                <w:iCs/>
              </w:rPr>
              <w:t>AIE</w:t>
            </w:r>
          </w:p>
        </w:tc>
      </w:tr>
      <w:tr w:rsidR="00024C70" w:rsidRPr="00842155" w14:paraId="1E99753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BF48BC5" w14:textId="77777777" w:rsidR="00024C70" w:rsidRDefault="00024C70" w:rsidP="00024C70">
            <w:pPr>
              <w:tabs>
                <w:tab w:val="left" w:pos="2329"/>
              </w:tabs>
              <w:rPr>
                <w:rFonts w:cs="Arial"/>
                <w:b/>
                <w:szCs w:val="20"/>
              </w:rPr>
            </w:pPr>
            <w:r>
              <w:rPr>
                <w:rFonts w:cs="Arial"/>
                <w:b/>
                <w:szCs w:val="20"/>
              </w:rPr>
              <w:t>D</w:t>
            </w:r>
            <w:r w:rsidR="00226320">
              <w:rPr>
                <w:rFonts w:cs="Arial"/>
                <w:b/>
                <w:szCs w:val="20"/>
              </w:rPr>
              <w:t>Q 6.1</w:t>
            </w:r>
            <w:r>
              <w:rPr>
                <w:rFonts w:cs="Arial"/>
                <w:b/>
                <w:szCs w:val="20"/>
              </w:rPr>
              <w:t xml:space="preserve">: IT Sustainable Competitive Advantage </w:t>
            </w:r>
          </w:p>
          <w:p w14:paraId="7FA2DAE1" w14:textId="77777777" w:rsidR="00024C70" w:rsidRDefault="00024C70" w:rsidP="00024C70">
            <w:pPr>
              <w:tabs>
                <w:tab w:val="left" w:pos="2329"/>
              </w:tabs>
              <w:rPr>
                <w:rFonts w:cs="Arial"/>
                <w:b/>
                <w:szCs w:val="20"/>
              </w:rPr>
            </w:pPr>
          </w:p>
          <w:p w14:paraId="25B3F389" w14:textId="2C846092" w:rsidR="00226320" w:rsidRPr="00226320" w:rsidRDefault="00226320" w:rsidP="00226320">
            <w:pPr>
              <w:rPr>
                <w:bCs/>
              </w:rPr>
            </w:pPr>
            <w:r w:rsidRPr="00226320">
              <w:rPr>
                <w:bCs/>
              </w:rPr>
              <w:t xml:space="preserve">According to Porter (2008), firms that sustain profits beyond the industry average are said to possess competitive advantage. The goal for firms is to achieve sustainable competitive advantage.  </w:t>
            </w:r>
          </w:p>
          <w:p w14:paraId="039283BF" w14:textId="77777777" w:rsidR="003E12C4" w:rsidRDefault="003E12C4" w:rsidP="00226320">
            <w:pPr>
              <w:rPr>
                <w:bCs/>
              </w:rPr>
            </w:pPr>
          </w:p>
          <w:p w14:paraId="26D4F9F9" w14:textId="77777777" w:rsidR="002F3558" w:rsidRPr="003C763C" w:rsidRDefault="003C763C" w:rsidP="003C763C">
            <w:pPr>
              <w:rPr>
                <w:bCs/>
              </w:rPr>
            </w:pPr>
            <w:bookmarkStart w:id="14" w:name="_Hlk11044757"/>
            <w:r>
              <w:rPr>
                <w:b/>
                <w:bCs/>
              </w:rPr>
              <w:lastRenderedPageBreak/>
              <w:t>Read</w:t>
            </w:r>
            <w:r w:rsidR="00226320" w:rsidRPr="003E12C4">
              <w:rPr>
                <w:b/>
                <w:bCs/>
              </w:rPr>
              <w:t xml:space="preserve"> </w:t>
            </w:r>
            <w:r w:rsidR="00226320" w:rsidRPr="00226320">
              <w:rPr>
                <w:bCs/>
              </w:rPr>
              <w:t xml:space="preserve">Transforming Strategy: Creating Shared Value. </w:t>
            </w:r>
          </w:p>
          <w:bookmarkEnd w:id="14"/>
          <w:p w14:paraId="53869927" w14:textId="77777777" w:rsidR="00514A6C" w:rsidRPr="00226320" w:rsidRDefault="00514A6C" w:rsidP="00226320">
            <w:pPr>
              <w:rPr>
                <w:bCs/>
              </w:rPr>
            </w:pPr>
          </w:p>
          <w:p w14:paraId="6DAE42E2" w14:textId="6580866A" w:rsidR="00024C70" w:rsidRPr="001D3C70" w:rsidRDefault="00024C70" w:rsidP="00024C70">
            <w:pPr>
              <w:rPr>
                <w:rFonts w:ascii="Calibri" w:hAnsi="Calibri"/>
                <w:szCs w:val="22"/>
              </w:rPr>
            </w:pPr>
            <w:r w:rsidRPr="001D3C70">
              <w:rPr>
                <w:b/>
                <w:bCs/>
              </w:rPr>
              <w:t xml:space="preserve">Respond </w:t>
            </w:r>
            <w:r w:rsidRPr="001D3C70">
              <w:t>to the following question</w:t>
            </w:r>
            <w:r w:rsidR="00944003">
              <w:t>s</w:t>
            </w:r>
            <w:r w:rsidRPr="001D3C70">
              <w:t xml:space="preserve"> by Thursday 11:59 p.m. (EST). </w:t>
            </w:r>
            <w:r w:rsidR="003E12C4">
              <w:t>Justify your answer and</w:t>
            </w:r>
            <w:r w:rsidR="003E12C4" w:rsidRPr="001D3C70">
              <w:t xml:space="preserve"> </w:t>
            </w:r>
            <w:r w:rsidR="003E12C4">
              <w:t>p</w:t>
            </w:r>
            <w:r w:rsidRPr="001D3C70">
              <w:t>rovide specific examples to support your answers:</w:t>
            </w:r>
          </w:p>
          <w:p w14:paraId="5148D083" w14:textId="77777777" w:rsidR="00024C70" w:rsidRDefault="00024C70" w:rsidP="00024C70">
            <w:pPr>
              <w:tabs>
                <w:tab w:val="left" w:pos="2329"/>
              </w:tabs>
              <w:rPr>
                <w:rFonts w:cs="Arial"/>
                <w:b/>
                <w:szCs w:val="20"/>
              </w:rPr>
            </w:pPr>
          </w:p>
          <w:p w14:paraId="71740788" w14:textId="77777777" w:rsidR="00024C70" w:rsidRPr="00B846ED" w:rsidRDefault="00024C70" w:rsidP="00024C70">
            <w:pPr>
              <w:pStyle w:val="AssignmentsLevel2"/>
            </w:pPr>
            <w:r w:rsidRPr="00A019BA">
              <w:t>Information technology itself can provide a competitive advantage that is sustainable for a long time.</w:t>
            </w:r>
            <w:r>
              <w:t xml:space="preserve"> Do you agree with this perspective? Why or why not? </w:t>
            </w:r>
          </w:p>
          <w:p w14:paraId="0B51D35C" w14:textId="77777777" w:rsidR="00024C70" w:rsidRPr="00DB577D" w:rsidRDefault="00024C70" w:rsidP="00024C70">
            <w:pPr>
              <w:tabs>
                <w:tab w:val="left" w:pos="2329"/>
              </w:tabs>
              <w:rPr>
                <w:rFonts w:cs="Arial"/>
                <w:szCs w:val="20"/>
              </w:rPr>
            </w:pPr>
          </w:p>
          <w:p w14:paraId="5D263A13" w14:textId="6DD8742A" w:rsidR="00024C70" w:rsidRDefault="00024C70" w:rsidP="00024C70">
            <w:pPr>
              <w:pStyle w:val="AssignmentsLevel1"/>
              <w:rPr>
                <w:rFonts w:eastAsia="Arial"/>
                <w:bCs/>
              </w:rPr>
            </w:pPr>
            <w:r w:rsidRPr="00DB577D">
              <w:rPr>
                <w:rFonts w:eastAsia="Arial"/>
                <w:b/>
                <w:bCs/>
              </w:rPr>
              <w:t xml:space="preserve">Post </w:t>
            </w:r>
            <w:r w:rsidRPr="00DB577D">
              <w:rPr>
                <w:rFonts w:eastAsia="Arial"/>
                <w:bCs/>
              </w:rPr>
              <w:t>constructive</w:t>
            </w:r>
            <w:r w:rsidRPr="001D3C70">
              <w:rPr>
                <w:rFonts w:eastAsia="Arial"/>
                <w:bCs/>
              </w:rPr>
              <w:t xml:space="preserve"> criticism, clarification, additional questions, or your own relevant thoughts to </w:t>
            </w:r>
            <w:r w:rsidR="00944003">
              <w:rPr>
                <w:rFonts w:eastAsia="Arial"/>
                <w:bCs/>
              </w:rPr>
              <w:t>2</w:t>
            </w:r>
            <w:r w:rsidR="00944003" w:rsidRPr="001D3C70">
              <w:rPr>
                <w:rFonts w:eastAsia="Arial"/>
                <w:bCs/>
              </w:rPr>
              <w:t xml:space="preserve"> </w:t>
            </w:r>
            <w:r w:rsidRPr="001D3C70">
              <w:rPr>
                <w:rFonts w:eastAsia="Arial"/>
                <w:bCs/>
              </w:rPr>
              <w:t>of your classmates' posts by 11:59 p.m. (EST) on Sunday.</w:t>
            </w:r>
          </w:p>
          <w:p w14:paraId="1E8ED9F3" w14:textId="77777777" w:rsidR="003C763C" w:rsidRDefault="003C763C" w:rsidP="00024C70">
            <w:pPr>
              <w:pStyle w:val="AssignmentsLevel1"/>
            </w:pPr>
          </w:p>
          <w:p w14:paraId="694BFA18" w14:textId="77777777" w:rsidR="003C763C" w:rsidRPr="003C763C" w:rsidRDefault="003C763C" w:rsidP="00024C70">
            <w:pPr>
              <w:pStyle w:val="AssignmentsLevel1"/>
              <w:rPr>
                <w:sz w:val="16"/>
                <w:szCs w:val="16"/>
              </w:rPr>
            </w:pPr>
            <w:r w:rsidRPr="003C763C">
              <w:rPr>
                <w:color w:val="000000"/>
                <w:sz w:val="16"/>
                <w:szCs w:val="16"/>
              </w:rPr>
              <w:t>Reference: Porter, M. (2011, July 12), Transforming strategy: Creating shard value, All World Summit. Boston, MA.</w:t>
            </w:r>
          </w:p>
        </w:tc>
        <w:tc>
          <w:tcPr>
            <w:tcW w:w="1440" w:type="dxa"/>
            <w:tcBorders>
              <w:left w:val="single" w:sz="4" w:space="0" w:color="000000" w:themeColor="text1"/>
            </w:tcBorders>
            <w:shd w:val="clear" w:color="auto" w:fill="FFFFFF" w:themeFill="background1"/>
          </w:tcPr>
          <w:p w14:paraId="22C65B1D" w14:textId="77777777" w:rsidR="00024C70" w:rsidRPr="009F6FAF" w:rsidRDefault="00024C70" w:rsidP="00024C70">
            <w:pPr>
              <w:rPr>
                <w:rFonts w:cs="Arial"/>
                <w:szCs w:val="20"/>
              </w:rPr>
            </w:pPr>
            <w:r>
              <w:rPr>
                <w:rFonts w:cs="Arial"/>
                <w:szCs w:val="20"/>
              </w:rPr>
              <w:lastRenderedPageBreak/>
              <w:t xml:space="preserve">6.1, 6.2, 6.3, </w:t>
            </w:r>
          </w:p>
        </w:tc>
        <w:tc>
          <w:tcPr>
            <w:tcW w:w="1440" w:type="dxa"/>
            <w:tcBorders>
              <w:left w:val="single" w:sz="4" w:space="0" w:color="000000" w:themeColor="text1"/>
            </w:tcBorders>
            <w:shd w:val="clear" w:color="auto" w:fill="FFFFFF" w:themeFill="background1"/>
          </w:tcPr>
          <w:p w14:paraId="2EA22CB2" w14:textId="66F62007" w:rsidR="00024C70" w:rsidRPr="009F6FAF" w:rsidRDefault="00024C70" w:rsidP="00024C70">
            <w:pPr>
              <w:rPr>
                <w:rFonts w:cs="Arial"/>
                <w:szCs w:val="20"/>
              </w:rPr>
            </w:pPr>
            <w:r>
              <w:rPr>
                <w:rFonts w:cs="Arial"/>
                <w:szCs w:val="20"/>
              </w:rPr>
              <w:t xml:space="preserve">Discussion Board = </w:t>
            </w:r>
            <w:r w:rsidR="009B1129">
              <w:rPr>
                <w:rFonts w:cs="Arial"/>
                <w:b/>
                <w:szCs w:val="20"/>
              </w:rPr>
              <w:t>1hr</w:t>
            </w:r>
          </w:p>
        </w:tc>
      </w:tr>
      <w:tr w:rsidR="00024C70" w:rsidRPr="009F6FAF" w14:paraId="725434FC" w14:textId="77777777" w:rsidTr="00DE3740">
        <w:trPr>
          <w:trHeight w:val="442"/>
        </w:trPr>
        <w:tc>
          <w:tcPr>
            <w:tcW w:w="10170" w:type="dxa"/>
            <w:gridSpan w:val="2"/>
            <w:tcMar>
              <w:top w:w="115" w:type="dxa"/>
              <w:left w:w="115" w:type="dxa"/>
              <w:bottom w:w="115" w:type="dxa"/>
              <w:right w:w="115" w:type="dxa"/>
            </w:tcMar>
          </w:tcPr>
          <w:p w14:paraId="0033976E" w14:textId="77777777" w:rsidR="00024C70" w:rsidRDefault="00024C70" w:rsidP="00DE3740">
            <w:pPr>
              <w:tabs>
                <w:tab w:val="left" w:pos="2329"/>
              </w:tabs>
              <w:rPr>
                <w:rFonts w:cs="Arial"/>
                <w:b/>
              </w:rPr>
            </w:pPr>
            <w:r w:rsidRPr="00124A1B">
              <w:rPr>
                <w:rFonts w:cs="Arial"/>
                <w:b/>
              </w:rPr>
              <w:t>D</w:t>
            </w:r>
            <w:r w:rsidR="00514A6C">
              <w:rPr>
                <w:rFonts w:cs="Arial"/>
                <w:b/>
              </w:rPr>
              <w:t>Q 6.2</w:t>
            </w:r>
            <w:r>
              <w:rPr>
                <w:rFonts w:cs="Arial"/>
                <w:b/>
              </w:rPr>
              <w:t xml:space="preserve">: </w:t>
            </w:r>
            <w:r w:rsidR="00514A6C">
              <w:rPr>
                <w:rFonts w:cs="Arial"/>
                <w:b/>
              </w:rPr>
              <w:t xml:space="preserve">Well-Aligned IT Strategies </w:t>
            </w:r>
          </w:p>
          <w:p w14:paraId="56450A83" w14:textId="77777777" w:rsidR="000F7B2E" w:rsidRDefault="000F7B2E" w:rsidP="00DE3740">
            <w:pPr>
              <w:tabs>
                <w:tab w:val="left" w:pos="2329"/>
              </w:tabs>
              <w:rPr>
                <w:rFonts w:cs="Arial"/>
              </w:rPr>
            </w:pPr>
          </w:p>
          <w:p w14:paraId="31B11C3C" w14:textId="00780990" w:rsidR="00514A6C" w:rsidRPr="00514A6C" w:rsidRDefault="00514A6C" w:rsidP="00514A6C">
            <w:pPr>
              <w:tabs>
                <w:tab w:val="left" w:pos="2329"/>
              </w:tabs>
              <w:rPr>
                <w:rFonts w:cs="Arial"/>
              </w:rPr>
            </w:pPr>
            <w:r w:rsidRPr="00514A6C">
              <w:rPr>
                <w:rFonts w:cs="Arial"/>
              </w:rPr>
              <w:t>According to Wagner, Lee, &amp; Glaser (2017), “The development of well-aligned IT strategies has been notoriously difficult for many years, and there appears to be no reason such alignment will become significantly easier over time</w:t>
            </w:r>
            <w:r w:rsidR="00944003">
              <w:rPr>
                <w:rFonts w:cs="Arial"/>
              </w:rPr>
              <w:t>”</w:t>
            </w:r>
            <w:r w:rsidRPr="00514A6C">
              <w:rPr>
                <w:rFonts w:cs="Arial"/>
              </w:rPr>
              <w:t xml:space="preserve"> (p. 398). </w:t>
            </w:r>
          </w:p>
          <w:p w14:paraId="7294E716" w14:textId="77777777" w:rsidR="00514A6C" w:rsidRDefault="00514A6C" w:rsidP="00514A6C">
            <w:pPr>
              <w:tabs>
                <w:tab w:val="left" w:pos="2329"/>
              </w:tabs>
              <w:rPr>
                <w:rFonts w:cs="Arial"/>
              </w:rPr>
            </w:pPr>
          </w:p>
          <w:p w14:paraId="55722729" w14:textId="23ED6E90" w:rsidR="00024C70" w:rsidRPr="001D3C70" w:rsidRDefault="00024C70" w:rsidP="00024C70">
            <w:pPr>
              <w:rPr>
                <w:rFonts w:ascii="Calibri" w:hAnsi="Calibri"/>
                <w:szCs w:val="22"/>
              </w:rPr>
            </w:pPr>
            <w:r w:rsidRPr="001D3C70">
              <w:rPr>
                <w:b/>
                <w:bCs/>
              </w:rPr>
              <w:t xml:space="preserve">Respond </w:t>
            </w:r>
            <w:r w:rsidRPr="001D3C70">
              <w:t>to the following by Thursday 11:59 p.m. (EST). Provide specific examples to support your answers:</w:t>
            </w:r>
          </w:p>
          <w:p w14:paraId="17552697" w14:textId="77777777" w:rsidR="00024C70" w:rsidRDefault="00024C70" w:rsidP="00DE3740">
            <w:pPr>
              <w:tabs>
                <w:tab w:val="left" w:pos="2329"/>
              </w:tabs>
              <w:rPr>
                <w:rFonts w:cs="Arial"/>
              </w:rPr>
            </w:pPr>
          </w:p>
          <w:p w14:paraId="38B62867" w14:textId="77777777" w:rsidR="00024C70" w:rsidRDefault="00514A6C" w:rsidP="00514A6C">
            <w:pPr>
              <w:pStyle w:val="AssignmentsLevel2"/>
            </w:pPr>
            <w:r>
              <w:t>Discuss the major challenges associated with IT alignment and strategic planning. Offer a recommendation for improved alignment.</w:t>
            </w:r>
          </w:p>
          <w:p w14:paraId="3F38BE13" w14:textId="77777777" w:rsidR="00514A6C" w:rsidRPr="00514A6C" w:rsidRDefault="00514A6C" w:rsidP="00DE3740">
            <w:pPr>
              <w:rPr>
                <w:rFonts w:cs="Arial"/>
              </w:rPr>
            </w:pPr>
          </w:p>
          <w:p w14:paraId="7EE0C3C1" w14:textId="224B17B5" w:rsidR="00024C70" w:rsidRPr="001D3C70" w:rsidRDefault="00024C70" w:rsidP="00DE3740">
            <w:pPr>
              <w:tabs>
                <w:tab w:val="left" w:pos="2329"/>
              </w:tabs>
              <w:rPr>
                <w:rFonts w:cs="Arial"/>
                <w:szCs w:val="20"/>
              </w:rPr>
            </w:pPr>
            <w:r w:rsidRPr="001D3C70">
              <w:rPr>
                <w:rFonts w:eastAsia="Arial"/>
                <w:b/>
                <w:bCs/>
              </w:rPr>
              <w:t xml:space="preserve">Post </w:t>
            </w:r>
            <w:r w:rsidRPr="001D3C70">
              <w:rPr>
                <w:rFonts w:eastAsia="Arial"/>
                <w:bCs/>
              </w:rPr>
              <w:t xml:space="preserve">constructive criticism, clarification, additional questions, or your own relevant thoughts to </w:t>
            </w:r>
            <w:r w:rsidR="00944003">
              <w:rPr>
                <w:rFonts w:eastAsia="Arial"/>
                <w:bCs/>
              </w:rPr>
              <w:t>2</w:t>
            </w:r>
            <w:r w:rsidR="00944003" w:rsidRPr="001D3C70">
              <w:rPr>
                <w:rFonts w:eastAsia="Arial"/>
                <w:bCs/>
              </w:rPr>
              <w:t xml:space="preserve"> </w:t>
            </w:r>
            <w:r w:rsidRPr="001D3C70">
              <w:rPr>
                <w:rFonts w:eastAsia="Arial"/>
                <w:bCs/>
              </w:rPr>
              <w:t>of your classmates' posts by 11:59 p.m. (EST) on Sunday.</w:t>
            </w:r>
          </w:p>
        </w:tc>
        <w:tc>
          <w:tcPr>
            <w:tcW w:w="1440" w:type="dxa"/>
          </w:tcPr>
          <w:p w14:paraId="0FC2AFB0" w14:textId="77777777" w:rsidR="00024C70" w:rsidRPr="009F6FAF" w:rsidRDefault="0047471E" w:rsidP="00DE3740">
            <w:pPr>
              <w:tabs>
                <w:tab w:val="left" w:pos="2329"/>
              </w:tabs>
              <w:rPr>
                <w:rFonts w:cs="Arial"/>
                <w:szCs w:val="20"/>
              </w:rPr>
            </w:pPr>
            <w:r>
              <w:rPr>
                <w:rFonts w:cs="Arial"/>
                <w:szCs w:val="20"/>
              </w:rPr>
              <w:t>6.1, 6.2, 6.3</w:t>
            </w:r>
          </w:p>
        </w:tc>
        <w:tc>
          <w:tcPr>
            <w:tcW w:w="1440" w:type="dxa"/>
          </w:tcPr>
          <w:p w14:paraId="3ADAAE0E" w14:textId="6F614A49" w:rsidR="00024C70" w:rsidRPr="009F6FAF" w:rsidRDefault="00024C70" w:rsidP="00DE3740">
            <w:pPr>
              <w:tabs>
                <w:tab w:val="left" w:pos="2329"/>
              </w:tabs>
              <w:rPr>
                <w:rFonts w:cs="Arial"/>
                <w:szCs w:val="20"/>
              </w:rPr>
            </w:pPr>
            <w:r>
              <w:rPr>
                <w:rFonts w:cs="Arial"/>
                <w:szCs w:val="20"/>
              </w:rPr>
              <w:t xml:space="preserve">Discussion Board = </w:t>
            </w:r>
            <w:r w:rsidR="009B1129">
              <w:rPr>
                <w:rFonts w:cs="Arial"/>
                <w:b/>
                <w:szCs w:val="20"/>
              </w:rPr>
              <w:t>1hr</w:t>
            </w:r>
          </w:p>
        </w:tc>
      </w:tr>
      <w:tr w:rsidR="00DB577D" w:rsidRPr="009F6FAF" w14:paraId="3EBBC02F" w14:textId="77777777" w:rsidTr="00DE3740">
        <w:trPr>
          <w:trHeight w:val="442"/>
        </w:trPr>
        <w:tc>
          <w:tcPr>
            <w:tcW w:w="10170" w:type="dxa"/>
            <w:gridSpan w:val="2"/>
            <w:tcMar>
              <w:top w:w="115" w:type="dxa"/>
              <w:left w:w="115" w:type="dxa"/>
              <w:bottom w:w="115" w:type="dxa"/>
              <w:right w:w="115" w:type="dxa"/>
            </w:tcMar>
          </w:tcPr>
          <w:p w14:paraId="2381A8F3" w14:textId="77777777" w:rsidR="00DB577D" w:rsidRDefault="00DB577D" w:rsidP="00DB577D">
            <w:pPr>
              <w:tabs>
                <w:tab w:val="left" w:pos="2329"/>
              </w:tabs>
              <w:rPr>
                <w:rFonts w:cs="Arial"/>
                <w:b/>
              </w:rPr>
            </w:pPr>
            <w:r>
              <w:rPr>
                <w:rFonts w:cs="Arial"/>
                <w:b/>
              </w:rPr>
              <w:t xml:space="preserve">DQ 6.3: Strategically Aligned IT Outcomes </w:t>
            </w:r>
          </w:p>
          <w:p w14:paraId="403B406E" w14:textId="77777777" w:rsidR="00DB577D" w:rsidRDefault="00DB577D" w:rsidP="00DB577D">
            <w:pPr>
              <w:tabs>
                <w:tab w:val="left" w:pos="2329"/>
              </w:tabs>
              <w:rPr>
                <w:rFonts w:cs="Arial"/>
                <w:b/>
              </w:rPr>
            </w:pPr>
          </w:p>
          <w:p w14:paraId="3C2380BF" w14:textId="27AA07F9" w:rsidR="00DB577D" w:rsidRDefault="00C6605B" w:rsidP="00DB577D">
            <w:pPr>
              <w:tabs>
                <w:tab w:val="left" w:pos="2329"/>
              </w:tabs>
              <w:rPr>
                <w:rFonts w:cs="Arial"/>
              </w:rPr>
            </w:pPr>
            <w:bookmarkStart w:id="15" w:name="_Hlk13568318"/>
            <w:r>
              <w:t>Imagine you are the CIO responsible for ensuring the development and implementation of a strategically aligned IT plan</w:t>
            </w:r>
            <w:r w:rsidR="00DB577D" w:rsidRPr="00DB577D">
              <w:rPr>
                <w:rFonts w:cs="Arial"/>
              </w:rPr>
              <w:t>.</w:t>
            </w:r>
            <w:bookmarkEnd w:id="15"/>
            <w:r w:rsidR="00DB577D" w:rsidRPr="00DB577D">
              <w:rPr>
                <w:rFonts w:cs="Arial"/>
              </w:rPr>
              <w:t xml:space="preserve"> You are responsible to ensure the plan</w:t>
            </w:r>
            <w:r w:rsidR="00944003">
              <w:rPr>
                <w:rFonts w:cs="Arial"/>
              </w:rPr>
              <w:t>’</w:t>
            </w:r>
            <w:r w:rsidR="00DB577D" w:rsidRPr="00DB577D">
              <w:rPr>
                <w:rFonts w:cs="Arial"/>
              </w:rPr>
              <w:t xml:space="preserve">s success. The final plan you develop will be the basis for assessing progress throughout the year. </w:t>
            </w:r>
          </w:p>
          <w:p w14:paraId="390EEF7C" w14:textId="77777777" w:rsidR="00C971CB" w:rsidRDefault="00C971CB" w:rsidP="00DB577D">
            <w:pPr>
              <w:rPr>
                <w:b/>
                <w:bCs/>
              </w:rPr>
            </w:pPr>
          </w:p>
          <w:p w14:paraId="0D06488F" w14:textId="33E050FD" w:rsidR="00DB577D" w:rsidRPr="001D3C70" w:rsidRDefault="00DB577D" w:rsidP="00DB577D">
            <w:pPr>
              <w:rPr>
                <w:rFonts w:ascii="Calibri" w:hAnsi="Calibri"/>
                <w:szCs w:val="22"/>
              </w:rPr>
            </w:pPr>
            <w:r w:rsidRPr="001D3C70">
              <w:rPr>
                <w:b/>
                <w:bCs/>
              </w:rPr>
              <w:t xml:space="preserve">Respond </w:t>
            </w:r>
            <w:r w:rsidRPr="001D3C70">
              <w:t>to the following question</w:t>
            </w:r>
            <w:r w:rsidR="00944003">
              <w:t>s</w:t>
            </w:r>
            <w:r w:rsidRPr="001D3C70">
              <w:t xml:space="preserve"> by Thursday 11:59 p.m. (EST). Provide specific examples to support your answers:</w:t>
            </w:r>
          </w:p>
          <w:p w14:paraId="451A47A0" w14:textId="77777777" w:rsidR="00DB577D" w:rsidRDefault="00DB577D" w:rsidP="00DB577D">
            <w:pPr>
              <w:tabs>
                <w:tab w:val="left" w:pos="2329"/>
              </w:tabs>
              <w:rPr>
                <w:rFonts w:cs="Arial"/>
                <w:b/>
              </w:rPr>
            </w:pPr>
          </w:p>
          <w:p w14:paraId="1C3AAF60" w14:textId="6A86FFCE" w:rsidR="00DB577D" w:rsidRDefault="00DB577D" w:rsidP="00DB577D">
            <w:pPr>
              <w:pStyle w:val="AssignmentsLevel2"/>
            </w:pPr>
            <w:r w:rsidRPr="00DB577D">
              <w:t>What 5 results should your alignment process produce</w:t>
            </w:r>
            <w:r w:rsidR="00944003">
              <w:t>? W</w:t>
            </w:r>
            <w:r w:rsidRPr="00DB577D">
              <w:t xml:space="preserve">hy?  </w:t>
            </w:r>
          </w:p>
          <w:p w14:paraId="1266BF15" w14:textId="77777777" w:rsidR="00DB577D" w:rsidRDefault="00DB577D" w:rsidP="00DB577D">
            <w:pPr>
              <w:pStyle w:val="AssignmentsLevel2"/>
              <w:numPr>
                <w:ilvl w:val="0"/>
                <w:numId w:val="0"/>
              </w:numPr>
              <w:ind w:left="360" w:hanging="360"/>
            </w:pPr>
          </w:p>
          <w:p w14:paraId="0ABD4DDE" w14:textId="0C4E0BD3" w:rsidR="00DB577D" w:rsidRPr="00DB577D" w:rsidRDefault="00DB577D">
            <w:pPr>
              <w:pStyle w:val="AssignmentsLevel2"/>
              <w:numPr>
                <w:ilvl w:val="0"/>
                <w:numId w:val="0"/>
              </w:numPr>
            </w:pPr>
            <w:r w:rsidRPr="00DB577D">
              <w:rPr>
                <w:rFonts w:eastAsia="Arial"/>
                <w:b/>
                <w:bCs/>
              </w:rPr>
              <w:t xml:space="preserve">Post </w:t>
            </w:r>
            <w:r w:rsidRPr="00DB577D">
              <w:rPr>
                <w:rFonts w:eastAsia="Arial"/>
                <w:bCs/>
              </w:rPr>
              <w:t>constructive</w:t>
            </w:r>
            <w:r w:rsidRPr="001D3C70">
              <w:rPr>
                <w:rFonts w:eastAsia="Arial"/>
                <w:bCs/>
              </w:rPr>
              <w:t xml:space="preserve"> criticism, clarification, additional questions, or your own relevant thoughts to </w:t>
            </w:r>
            <w:r w:rsidR="00944003">
              <w:rPr>
                <w:rFonts w:eastAsia="Arial"/>
                <w:bCs/>
              </w:rPr>
              <w:t>2</w:t>
            </w:r>
            <w:r w:rsidR="00944003" w:rsidRPr="001D3C70">
              <w:rPr>
                <w:rFonts w:eastAsia="Arial"/>
                <w:bCs/>
              </w:rPr>
              <w:t xml:space="preserve"> </w:t>
            </w:r>
            <w:r w:rsidRPr="001D3C70">
              <w:rPr>
                <w:rFonts w:eastAsia="Arial"/>
                <w:bCs/>
              </w:rPr>
              <w:t>of your</w:t>
            </w:r>
            <w:r w:rsidR="003C763C">
              <w:rPr>
                <w:rFonts w:eastAsia="Arial"/>
                <w:bCs/>
              </w:rPr>
              <w:t xml:space="preserve"> </w:t>
            </w:r>
            <w:r w:rsidRPr="001D3C70">
              <w:rPr>
                <w:rFonts w:eastAsia="Arial"/>
                <w:bCs/>
              </w:rPr>
              <w:lastRenderedPageBreak/>
              <w:t>classmates' posts by 11:59 p.m. (EST) on Sunday.</w:t>
            </w:r>
          </w:p>
        </w:tc>
        <w:tc>
          <w:tcPr>
            <w:tcW w:w="1440" w:type="dxa"/>
          </w:tcPr>
          <w:p w14:paraId="1B60EAD5" w14:textId="77777777" w:rsidR="00DB577D" w:rsidRDefault="00DB577D" w:rsidP="00DB577D">
            <w:pPr>
              <w:tabs>
                <w:tab w:val="left" w:pos="2329"/>
              </w:tabs>
              <w:rPr>
                <w:rFonts w:cs="Arial"/>
                <w:szCs w:val="20"/>
              </w:rPr>
            </w:pPr>
            <w:r>
              <w:rPr>
                <w:rFonts w:cs="Arial"/>
                <w:szCs w:val="20"/>
              </w:rPr>
              <w:lastRenderedPageBreak/>
              <w:t xml:space="preserve">6.1, 6.2, 6.3 </w:t>
            </w:r>
          </w:p>
        </w:tc>
        <w:tc>
          <w:tcPr>
            <w:tcW w:w="1440" w:type="dxa"/>
          </w:tcPr>
          <w:p w14:paraId="701DB528" w14:textId="79470594" w:rsidR="00DB577D" w:rsidRDefault="00DB577D" w:rsidP="00DB577D">
            <w:pPr>
              <w:tabs>
                <w:tab w:val="left" w:pos="2329"/>
              </w:tabs>
              <w:rPr>
                <w:rFonts w:cs="Arial"/>
                <w:szCs w:val="20"/>
              </w:rPr>
            </w:pPr>
            <w:r>
              <w:rPr>
                <w:rFonts w:cs="Arial"/>
                <w:szCs w:val="20"/>
              </w:rPr>
              <w:t xml:space="preserve">Discussion Board = </w:t>
            </w:r>
            <w:r w:rsidR="009B1129">
              <w:rPr>
                <w:rFonts w:cs="Arial"/>
                <w:b/>
                <w:szCs w:val="20"/>
              </w:rPr>
              <w:t>1hr</w:t>
            </w:r>
          </w:p>
        </w:tc>
      </w:tr>
      <w:tr w:rsidR="00DB577D" w:rsidRPr="00103FC5" w14:paraId="0D74AFFE" w14:textId="77777777" w:rsidTr="00753184">
        <w:tc>
          <w:tcPr>
            <w:tcW w:w="10170" w:type="dxa"/>
            <w:gridSpan w:val="2"/>
            <w:tcMar>
              <w:top w:w="115" w:type="dxa"/>
              <w:left w:w="115" w:type="dxa"/>
              <w:bottom w:w="115" w:type="dxa"/>
              <w:right w:w="115" w:type="dxa"/>
            </w:tcMar>
          </w:tcPr>
          <w:p w14:paraId="43C8A045" w14:textId="77777777" w:rsidR="00DB577D" w:rsidRPr="001F272F" w:rsidRDefault="00DB577D" w:rsidP="00DB577D">
            <w:pPr>
              <w:tabs>
                <w:tab w:val="left" w:pos="2329"/>
              </w:tabs>
              <w:rPr>
                <w:rFonts w:cs="Arial"/>
                <w:b/>
                <w:szCs w:val="20"/>
              </w:rPr>
            </w:pPr>
            <w:r>
              <w:rPr>
                <w:rFonts w:cs="Arial"/>
                <w:b/>
                <w:szCs w:val="20"/>
              </w:rPr>
              <w:t>Week 6 Test</w:t>
            </w:r>
          </w:p>
          <w:p w14:paraId="02B93EB4" w14:textId="77777777" w:rsidR="00DB577D" w:rsidRDefault="00DB577D" w:rsidP="00DB577D">
            <w:pPr>
              <w:tabs>
                <w:tab w:val="left" w:pos="2329"/>
              </w:tabs>
              <w:rPr>
                <w:rFonts w:cs="Arial"/>
                <w:szCs w:val="20"/>
              </w:rPr>
            </w:pPr>
          </w:p>
          <w:p w14:paraId="17A72562" w14:textId="77777777" w:rsidR="00DB577D" w:rsidRDefault="00DB577D" w:rsidP="00DB577D">
            <w:pPr>
              <w:pStyle w:val="AssignmentsLevel1"/>
            </w:pPr>
            <w:r w:rsidRPr="005361D4">
              <w:rPr>
                <w:b/>
              </w:rPr>
              <w:t>Complete</w:t>
            </w:r>
            <w:r>
              <w:t xml:space="preserve"> the </w:t>
            </w:r>
            <w:r w:rsidRPr="00F320E3">
              <w:t>Week 6</w:t>
            </w:r>
            <w:r>
              <w:t xml:space="preserve"> Test.</w:t>
            </w:r>
          </w:p>
          <w:p w14:paraId="0251D79B" w14:textId="77777777" w:rsidR="00DB577D" w:rsidRDefault="00DB577D" w:rsidP="00DB577D">
            <w:pPr>
              <w:pStyle w:val="AssignmentsLevel1"/>
            </w:pPr>
          </w:p>
          <w:p w14:paraId="18C905DD" w14:textId="08C42D27" w:rsidR="00DB577D" w:rsidRPr="00103FC5" w:rsidRDefault="00DB577D" w:rsidP="00DB577D">
            <w:pPr>
              <w:pStyle w:val="AssignmentsLevel1"/>
              <w:rPr>
                <w:b/>
                <w:bCs/>
              </w:rPr>
            </w:pPr>
            <w:r w:rsidRPr="00C75A04">
              <w:rPr>
                <w:i/>
              </w:rPr>
              <w:t>Note:</w:t>
            </w:r>
            <w:r>
              <w:t xml:space="preserve"> Students have 90 minutes to complete the test and one attempt only. T</w:t>
            </w:r>
            <w:r w:rsidR="00944003">
              <w:t>he t</w:t>
            </w:r>
            <w:r>
              <w:t>est must be completed when started. There is no backtracking allowed.</w:t>
            </w:r>
          </w:p>
        </w:tc>
        <w:tc>
          <w:tcPr>
            <w:tcW w:w="1440" w:type="dxa"/>
          </w:tcPr>
          <w:p w14:paraId="72F2BDBC" w14:textId="77777777" w:rsidR="00DB577D" w:rsidRPr="00103FC5" w:rsidRDefault="00DB577D" w:rsidP="00DB577D">
            <w:pPr>
              <w:tabs>
                <w:tab w:val="left" w:pos="2329"/>
              </w:tabs>
              <w:rPr>
                <w:rFonts w:cs="Arial"/>
                <w:szCs w:val="20"/>
              </w:rPr>
            </w:pPr>
            <w:r>
              <w:rPr>
                <w:rFonts w:cs="Arial"/>
                <w:szCs w:val="20"/>
              </w:rPr>
              <w:t>6.1, 6.2, 6.3, 6.4</w:t>
            </w:r>
          </w:p>
        </w:tc>
        <w:tc>
          <w:tcPr>
            <w:tcW w:w="1440" w:type="dxa"/>
          </w:tcPr>
          <w:p w14:paraId="6565CCF5" w14:textId="77777777" w:rsidR="00DB577D" w:rsidRPr="00103FC5" w:rsidRDefault="00DB577D" w:rsidP="00DB577D">
            <w:pPr>
              <w:tabs>
                <w:tab w:val="left" w:pos="2329"/>
              </w:tabs>
              <w:rPr>
                <w:rFonts w:eastAsia="Arial" w:cs="Arial"/>
              </w:rPr>
            </w:pPr>
            <w:r>
              <w:rPr>
                <w:rFonts w:cs="Arial"/>
                <w:szCs w:val="20"/>
              </w:rPr>
              <w:t xml:space="preserve">Test = </w:t>
            </w:r>
            <w:r w:rsidRPr="00831835">
              <w:rPr>
                <w:rFonts w:cs="Arial"/>
                <w:b/>
                <w:szCs w:val="20"/>
              </w:rPr>
              <w:t>1</w:t>
            </w:r>
            <w:r w:rsidR="001A0648">
              <w:rPr>
                <w:rFonts w:cs="Arial"/>
                <w:b/>
                <w:szCs w:val="20"/>
              </w:rPr>
              <w:t>.5</w:t>
            </w:r>
            <w:r w:rsidR="00EE57D2">
              <w:rPr>
                <w:rFonts w:cs="Arial"/>
                <w:b/>
                <w:szCs w:val="20"/>
              </w:rPr>
              <w:t>hr</w:t>
            </w:r>
          </w:p>
        </w:tc>
      </w:tr>
      <w:tr w:rsidR="00DB577D" w:rsidRPr="00842155" w14:paraId="34E5930B" w14:textId="77777777" w:rsidTr="00DE3740">
        <w:tc>
          <w:tcPr>
            <w:tcW w:w="1440" w:type="dxa"/>
            <w:tcBorders>
              <w:right w:val="nil"/>
            </w:tcBorders>
            <w:shd w:val="clear" w:color="auto" w:fill="E6E6E6"/>
            <w:tcMar>
              <w:top w:w="115" w:type="dxa"/>
              <w:left w:w="115" w:type="dxa"/>
              <w:bottom w:w="115" w:type="dxa"/>
              <w:right w:w="115" w:type="dxa"/>
            </w:tcMar>
          </w:tcPr>
          <w:p w14:paraId="509066B5" w14:textId="77777777" w:rsidR="00DB577D" w:rsidRPr="00842155" w:rsidRDefault="00DB577D" w:rsidP="00DB577D">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EC119E0" w14:textId="77777777" w:rsidR="00DB577D" w:rsidRPr="00842155" w:rsidRDefault="00DB577D" w:rsidP="00DB577D">
            <w:pPr>
              <w:tabs>
                <w:tab w:val="left" w:pos="2329"/>
              </w:tabs>
              <w:rPr>
                <w:rFonts w:cs="Arial"/>
                <w:b/>
                <w:szCs w:val="20"/>
              </w:rPr>
            </w:pPr>
          </w:p>
        </w:tc>
        <w:tc>
          <w:tcPr>
            <w:tcW w:w="1440" w:type="dxa"/>
            <w:tcBorders>
              <w:left w:val="nil"/>
            </w:tcBorders>
            <w:shd w:val="clear" w:color="auto" w:fill="E6E6E6"/>
          </w:tcPr>
          <w:p w14:paraId="610A8455" w14:textId="77777777" w:rsidR="00DB577D" w:rsidRPr="00842155" w:rsidRDefault="00DB577D" w:rsidP="00DB577D">
            <w:pPr>
              <w:tabs>
                <w:tab w:val="left" w:pos="2329"/>
              </w:tabs>
              <w:rPr>
                <w:rFonts w:cs="Arial"/>
                <w:b/>
                <w:szCs w:val="20"/>
              </w:rPr>
            </w:pPr>
          </w:p>
        </w:tc>
        <w:tc>
          <w:tcPr>
            <w:tcW w:w="1440" w:type="dxa"/>
            <w:shd w:val="clear" w:color="auto" w:fill="E6E6E6"/>
          </w:tcPr>
          <w:p w14:paraId="6B83A889" w14:textId="59D1DF25" w:rsidR="00DB577D" w:rsidRPr="00842155" w:rsidRDefault="009B1129" w:rsidP="00DB577D">
            <w:pPr>
              <w:tabs>
                <w:tab w:val="left" w:pos="2329"/>
              </w:tabs>
              <w:rPr>
                <w:rFonts w:cs="Arial"/>
                <w:b/>
                <w:szCs w:val="20"/>
              </w:rPr>
            </w:pPr>
            <w:r>
              <w:rPr>
                <w:rFonts w:cs="Arial"/>
                <w:b/>
                <w:szCs w:val="20"/>
              </w:rPr>
              <w:t>6</w:t>
            </w:r>
            <w:r w:rsidR="001037D6">
              <w:rPr>
                <w:rFonts w:cs="Arial"/>
                <w:b/>
                <w:szCs w:val="20"/>
              </w:rPr>
              <w:t>hrs</w:t>
            </w:r>
          </w:p>
        </w:tc>
      </w:tr>
    </w:tbl>
    <w:p w14:paraId="6646EFD3" w14:textId="77777777" w:rsidR="005344A9" w:rsidRDefault="005344A9" w:rsidP="005344A9">
      <w:pPr>
        <w:tabs>
          <w:tab w:val="left" w:pos="1065"/>
        </w:tabs>
      </w:pPr>
    </w:p>
    <w:p w14:paraId="4A6B61E5"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9E82DE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4976BC8" w14:textId="77777777" w:rsidR="002C1641" w:rsidRPr="00842155" w:rsidRDefault="002C1641" w:rsidP="0020635A">
            <w:pPr>
              <w:pStyle w:val="WeeklyTopicHeading1"/>
            </w:pPr>
            <w:bookmarkStart w:id="16" w:name="weekseven"/>
            <w:bookmarkStart w:id="17" w:name="_Toc358980900"/>
            <w:bookmarkEnd w:id="16"/>
            <w:r w:rsidRPr="0068364F">
              <w:lastRenderedPageBreak/>
              <w:t xml:space="preserve">Week </w:t>
            </w:r>
            <w:r>
              <w:t>Seven</w:t>
            </w:r>
            <w:r w:rsidRPr="0068364F">
              <w:t xml:space="preserve">: </w:t>
            </w:r>
            <w:bookmarkEnd w:id="17"/>
            <w:r w:rsidR="00024C70">
              <w:t xml:space="preserve">IT </w:t>
            </w:r>
            <w:r w:rsidR="00B91CB5">
              <w:t>Governance and Management</w:t>
            </w:r>
          </w:p>
        </w:tc>
        <w:tc>
          <w:tcPr>
            <w:tcW w:w="1440" w:type="dxa"/>
            <w:tcBorders>
              <w:left w:val="nil"/>
              <w:bottom w:val="single" w:sz="4" w:space="0" w:color="000000" w:themeColor="text1"/>
              <w:right w:val="nil"/>
            </w:tcBorders>
            <w:shd w:val="clear" w:color="auto" w:fill="BF2C37"/>
          </w:tcPr>
          <w:p w14:paraId="100E861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83BD1B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95838C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3585AD"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F5635BB"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024C70" w:rsidRPr="00842155" w14:paraId="57F4DF5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85F44B" w14:textId="77777777" w:rsidR="000F7B2E" w:rsidRDefault="000F7B2E" w:rsidP="00024C70">
            <w:pPr>
              <w:pStyle w:val="ObjectiveBullet"/>
              <w:numPr>
                <w:ilvl w:val="1"/>
                <w:numId w:val="14"/>
              </w:numPr>
              <w:tabs>
                <w:tab w:val="clear" w:pos="0"/>
              </w:tabs>
            </w:pPr>
            <w:r>
              <w:t>Discuss the scope and importance of IT governance.</w:t>
            </w:r>
          </w:p>
          <w:p w14:paraId="05F9B339" w14:textId="77777777" w:rsidR="000F7B2E" w:rsidRDefault="000F7B2E" w:rsidP="000F7B2E">
            <w:pPr>
              <w:pStyle w:val="ObjectiveBullet"/>
              <w:numPr>
                <w:ilvl w:val="0"/>
                <w:numId w:val="0"/>
              </w:numPr>
              <w:tabs>
                <w:tab w:val="clear" w:pos="0"/>
              </w:tabs>
              <w:ind w:left="360"/>
            </w:pPr>
          </w:p>
          <w:p w14:paraId="575D3A3E" w14:textId="77777777" w:rsidR="00024C70" w:rsidRPr="00842155" w:rsidRDefault="000F7B2E" w:rsidP="00024C70">
            <w:pPr>
              <w:pStyle w:val="ObjectiveBullet"/>
              <w:numPr>
                <w:ilvl w:val="1"/>
                <w:numId w:val="14"/>
              </w:numPr>
              <w:tabs>
                <w:tab w:val="clear" w:pos="0"/>
              </w:tabs>
            </w:pPr>
            <w:r>
              <w:t xml:space="preserve">Describe the roles and responsibilities of users, the IT department, and senior management in an IT governance strategy </w:t>
            </w:r>
            <w:r w:rsidR="00B91CB5">
              <w:t>and</w:t>
            </w:r>
            <w:r>
              <w:t xml:space="preserve"> plan.</w:t>
            </w:r>
          </w:p>
        </w:tc>
        <w:tc>
          <w:tcPr>
            <w:tcW w:w="2880" w:type="dxa"/>
            <w:gridSpan w:val="2"/>
            <w:tcBorders>
              <w:left w:val="nil"/>
              <w:bottom w:val="nil"/>
            </w:tcBorders>
          </w:tcPr>
          <w:p w14:paraId="2E9040A1" w14:textId="77777777" w:rsidR="00024C70" w:rsidRDefault="00024C70" w:rsidP="00024C70">
            <w:pPr>
              <w:tabs>
                <w:tab w:val="left" w:pos="0"/>
                <w:tab w:val="left" w:pos="3720"/>
              </w:tabs>
              <w:outlineLvl w:val="0"/>
              <w:rPr>
                <w:rFonts w:cs="Arial"/>
                <w:szCs w:val="20"/>
              </w:rPr>
            </w:pPr>
            <w:r>
              <w:rPr>
                <w:rFonts w:cs="Arial"/>
                <w:szCs w:val="20"/>
              </w:rPr>
              <w:t>CLO4</w:t>
            </w:r>
          </w:p>
          <w:p w14:paraId="6F0C2DBD" w14:textId="77777777" w:rsidR="0047471E" w:rsidRDefault="0047471E" w:rsidP="00024C70">
            <w:pPr>
              <w:tabs>
                <w:tab w:val="left" w:pos="0"/>
                <w:tab w:val="left" w:pos="3720"/>
              </w:tabs>
              <w:outlineLvl w:val="0"/>
              <w:rPr>
                <w:rFonts w:cs="Arial"/>
                <w:szCs w:val="20"/>
              </w:rPr>
            </w:pPr>
          </w:p>
          <w:p w14:paraId="41438FEA" w14:textId="77777777" w:rsidR="0047471E" w:rsidRPr="00842155" w:rsidRDefault="0047471E" w:rsidP="00024C70">
            <w:pPr>
              <w:tabs>
                <w:tab w:val="left" w:pos="0"/>
                <w:tab w:val="left" w:pos="3720"/>
              </w:tabs>
              <w:outlineLvl w:val="0"/>
              <w:rPr>
                <w:rFonts w:cs="Arial"/>
                <w:szCs w:val="20"/>
              </w:rPr>
            </w:pPr>
            <w:r>
              <w:rPr>
                <w:rFonts w:cs="Arial"/>
                <w:szCs w:val="20"/>
              </w:rPr>
              <w:t>CLO4</w:t>
            </w:r>
          </w:p>
        </w:tc>
      </w:tr>
      <w:tr w:rsidR="00024C70" w:rsidRPr="00842155" w14:paraId="23185CE5" w14:textId="77777777" w:rsidTr="003C763C">
        <w:trPr>
          <w:trHeight w:val="22"/>
        </w:trPr>
        <w:tc>
          <w:tcPr>
            <w:tcW w:w="10170" w:type="dxa"/>
            <w:gridSpan w:val="2"/>
            <w:tcBorders>
              <w:top w:val="nil"/>
              <w:bottom w:val="nil"/>
              <w:right w:val="nil"/>
            </w:tcBorders>
            <w:tcMar>
              <w:top w:w="115" w:type="dxa"/>
              <w:left w:w="115" w:type="dxa"/>
              <w:bottom w:w="115" w:type="dxa"/>
              <w:right w:w="115" w:type="dxa"/>
            </w:tcMar>
          </w:tcPr>
          <w:p w14:paraId="68291CEA" w14:textId="111703E3" w:rsidR="00024C70" w:rsidRPr="00842155" w:rsidRDefault="00024C70" w:rsidP="00024C70">
            <w:pPr>
              <w:pStyle w:val="ObjectiveBullet"/>
              <w:numPr>
                <w:ilvl w:val="1"/>
                <w:numId w:val="14"/>
              </w:numPr>
            </w:pPr>
            <w:r>
              <w:t xml:space="preserve">Develop a plan for assessing the value of an IT </w:t>
            </w:r>
            <w:proofErr w:type="gramStart"/>
            <w:r>
              <w:t>investment</w:t>
            </w:r>
            <w:r w:rsidR="00944003">
              <w:t>,</w:t>
            </w:r>
            <w:r>
              <w:t xml:space="preserve"> and</w:t>
            </w:r>
            <w:proofErr w:type="gramEnd"/>
            <w:r>
              <w:t xml:space="preserve"> communicate </w:t>
            </w:r>
            <w:r w:rsidR="00B91CB5">
              <w:t xml:space="preserve">the plan </w:t>
            </w:r>
            <w:r>
              <w:t>to the board.</w:t>
            </w:r>
          </w:p>
        </w:tc>
        <w:tc>
          <w:tcPr>
            <w:tcW w:w="2880" w:type="dxa"/>
            <w:gridSpan w:val="2"/>
            <w:tcBorders>
              <w:top w:val="nil"/>
              <w:left w:val="nil"/>
              <w:bottom w:val="nil"/>
            </w:tcBorders>
          </w:tcPr>
          <w:p w14:paraId="0C473712" w14:textId="77777777" w:rsidR="00024C70" w:rsidRPr="00842155" w:rsidRDefault="00024C70" w:rsidP="00024C70">
            <w:pPr>
              <w:tabs>
                <w:tab w:val="left" w:pos="0"/>
                <w:tab w:val="left" w:pos="3720"/>
              </w:tabs>
              <w:outlineLvl w:val="0"/>
              <w:rPr>
                <w:rFonts w:cs="Arial"/>
                <w:szCs w:val="20"/>
              </w:rPr>
            </w:pPr>
            <w:r>
              <w:rPr>
                <w:rFonts w:cs="Arial"/>
                <w:szCs w:val="20"/>
              </w:rPr>
              <w:t>CLO5</w:t>
            </w:r>
          </w:p>
        </w:tc>
      </w:tr>
      <w:tr w:rsidR="00024C70" w:rsidRPr="00842155" w14:paraId="057929A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B08F3C" w14:textId="77777777" w:rsidR="00024C70" w:rsidRDefault="00024C70" w:rsidP="00024C70">
            <w:pPr>
              <w:tabs>
                <w:tab w:val="left" w:pos="0"/>
                <w:tab w:val="left" w:pos="3720"/>
              </w:tabs>
              <w:outlineLvl w:val="0"/>
              <w:rPr>
                <w:rFonts w:eastAsia="Arial" w:cs="Arial"/>
                <w:i/>
                <w:iCs/>
              </w:rPr>
            </w:pPr>
            <w:bookmarkStart w:id="18" w:name="weekeight"/>
            <w:bookmarkStart w:id="19" w:name="weeknine"/>
            <w:bookmarkEnd w:id="18"/>
            <w:bookmarkEnd w:id="19"/>
            <w:r w:rsidRPr="4948C66D">
              <w:rPr>
                <w:rFonts w:eastAsia="Arial" w:cs="Arial"/>
                <w:b/>
                <w:bCs/>
                <w:i/>
                <w:iCs/>
                <w:sz w:val="22"/>
                <w:szCs w:val="22"/>
              </w:rPr>
              <w:t>Resources, Activities, and Preparation</w:t>
            </w:r>
          </w:p>
          <w:p w14:paraId="2873ED08" w14:textId="77777777" w:rsidR="00024C70" w:rsidRPr="005B10FE" w:rsidRDefault="00024C70" w:rsidP="00024C70">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25905AE" w14:textId="77777777" w:rsidR="00024C70" w:rsidRPr="005B10FE" w:rsidRDefault="00024C70" w:rsidP="00024C70">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C3B9969" w14:textId="77777777" w:rsidR="00024C70" w:rsidRPr="005B10FE" w:rsidRDefault="00024C70" w:rsidP="00024C70">
            <w:pPr>
              <w:tabs>
                <w:tab w:val="left" w:pos="0"/>
                <w:tab w:val="left" w:pos="3720"/>
              </w:tabs>
              <w:outlineLvl w:val="0"/>
              <w:rPr>
                <w:rFonts w:eastAsia="Arial" w:cs="Arial"/>
                <w:b/>
                <w:bCs/>
                <w:i/>
                <w:iCs/>
              </w:rPr>
            </w:pPr>
            <w:r w:rsidRPr="4948C66D">
              <w:rPr>
                <w:rFonts w:eastAsia="Arial" w:cs="Arial"/>
                <w:b/>
                <w:bCs/>
                <w:i/>
                <w:iCs/>
              </w:rPr>
              <w:t>AIE</w:t>
            </w:r>
          </w:p>
        </w:tc>
      </w:tr>
      <w:tr w:rsidR="003C763C" w:rsidRPr="00842155" w14:paraId="5E6963C1" w14:textId="77777777" w:rsidTr="003C763C">
        <w:trPr>
          <w:trHeight w:val="901"/>
        </w:trPr>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3F308D" w14:textId="77777777" w:rsidR="003C763C" w:rsidRDefault="003C763C" w:rsidP="000F03F3">
            <w:pPr>
              <w:pStyle w:val="AssignmentsLevel1"/>
              <w:rPr>
                <w:b/>
              </w:rPr>
            </w:pPr>
            <w:r>
              <w:rPr>
                <w:b/>
              </w:rPr>
              <w:t>Chapter Reading and PowerPoint</w:t>
            </w:r>
          </w:p>
          <w:p w14:paraId="57365EFF" w14:textId="77777777" w:rsidR="003C763C" w:rsidRDefault="003C763C" w:rsidP="000F03F3">
            <w:pPr>
              <w:pStyle w:val="AssignmentsLevel1"/>
              <w:rPr>
                <w:b/>
              </w:rPr>
            </w:pPr>
          </w:p>
          <w:p w14:paraId="5BE74B4E" w14:textId="0D2454FD" w:rsidR="003C763C" w:rsidRPr="00842155" w:rsidRDefault="003C763C" w:rsidP="000F03F3">
            <w:pPr>
              <w:pStyle w:val="AssignmentsLevel1"/>
            </w:pPr>
            <w:r w:rsidRPr="00446623">
              <w:rPr>
                <w:b/>
              </w:rPr>
              <w:t>Read</w:t>
            </w:r>
            <w:r>
              <w:t xml:space="preserve"> pp. 427</w:t>
            </w:r>
            <w:r w:rsidR="00944003">
              <w:t>–</w:t>
            </w:r>
            <w:r>
              <w:t>464 in Ch.</w:t>
            </w:r>
            <w:r w:rsidR="00944003">
              <w:t xml:space="preserve"> </w:t>
            </w:r>
            <w:r>
              <w:t xml:space="preserve">13 of </w:t>
            </w:r>
            <w:r w:rsidRPr="00B876BC">
              <w:rPr>
                <w:i/>
              </w:rPr>
              <w:t>Health Care Information Systems</w:t>
            </w:r>
            <w:r>
              <w:t>.</w:t>
            </w:r>
          </w:p>
          <w:p w14:paraId="5340D40A" w14:textId="77777777" w:rsidR="003C763C" w:rsidRDefault="003C763C" w:rsidP="00916EFC">
            <w:pPr>
              <w:rPr>
                <w:rFonts w:cs="Arial"/>
                <w:b/>
                <w:szCs w:val="20"/>
              </w:rPr>
            </w:pPr>
          </w:p>
          <w:p w14:paraId="79136244" w14:textId="1ADE4F38" w:rsidR="003C763C" w:rsidRPr="003C763C" w:rsidRDefault="003C763C" w:rsidP="003C763C">
            <w:pPr>
              <w:rPr>
                <w:rFonts w:cs="Arial"/>
                <w:b/>
                <w:szCs w:val="20"/>
              </w:rPr>
            </w:pPr>
            <w:r>
              <w:rPr>
                <w:rFonts w:cs="Arial"/>
                <w:b/>
                <w:szCs w:val="20"/>
              </w:rPr>
              <w:t>Review</w:t>
            </w:r>
            <w:r w:rsidR="007C0C25">
              <w:rPr>
                <w:rFonts w:cs="Arial"/>
                <w:b/>
                <w:szCs w:val="20"/>
              </w:rPr>
              <w:t xml:space="preserve"> </w:t>
            </w:r>
            <w:r w:rsidR="007C0C25" w:rsidRPr="007C0C25">
              <w:rPr>
                <w:rFonts w:cs="Arial"/>
                <w:szCs w:val="20"/>
              </w:rPr>
              <w:t>the</w:t>
            </w:r>
            <w:r>
              <w:rPr>
                <w:rFonts w:cs="Arial"/>
                <w:b/>
                <w:szCs w:val="20"/>
              </w:rPr>
              <w:t xml:space="preserve"> </w:t>
            </w:r>
            <w:r w:rsidR="00C6605B">
              <w:rPr>
                <w:rFonts w:cs="Arial"/>
                <w:szCs w:val="20"/>
              </w:rPr>
              <w:t>following PowerPoint presentation: Chapter 13</w:t>
            </w:r>
          </w:p>
        </w:tc>
        <w:tc>
          <w:tcPr>
            <w:tcW w:w="1440" w:type="dxa"/>
            <w:tcBorders>
              <w:left w:val="single" w:sz="4" w:space="0" w:color="000000" w:themeColor="text1"/>
            </w:tcBorders>
            <w:shd w:val="clear" w:color="auto" w:fill="FFFFFF" w:themeFill="background1"/>
          </w:tcPr>
          <w:p w14:paraId="77ADB459" w14:textId="77777777" w:rsidR="003C763C" w:rsidRPr="009F6FAF" w:rsidRDefault="003C763C" w:rsidP="000F03F3">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5DECBF07" w14:textId="77777777" w:rsidR="003C763C" w:rsidRPr="009F6FAF" w:rsidRDefault="003C763C" w:rsidP="000F03F3">
            <w:pPr>
              <w:rPr>
                <w:rFonts w:cs="Arial"/>
                <w:szCs w:val="20"/>
              </w:rPr>
            </w:pPr>
            <w:r>
              <w:rPr>
                <w:rFonts w:cs="Arial"/>
                <w:szCs w:val="20"/>
              </w:rPr>
              <w:t xml:space="preserve">Lecture Activity = </w:t>
            </w:r>
            <w:r>
              <w:rPr>
                <w:rFonts w:cs="Arial"/>
                <w:b/>
                <w:szCs w:val="20"/>
              </w:rPr>
              <w:t>.5</w:t>
            </w:r>
            <w:r w:rsidRPr="00857CB4">
              <w:rPr>
                <w:rFonts w:cs="Arial"/>
                <w:b/>
                <w:szCs w:val="20"/>
              </w:rPr>
              <w:t xml:space="preserve"> </w:t>
            </w:r>
            <w:proofErr w:type="spellStart"/>
            <w:r>
              <w:rPr>
                <w:rFonts w:cs="Arial"/>
                <w:b/>
                <w:szCs w:val="20"/>
              </w:rPr>
              <w:t>hrs</w:t>
            </w:r>
            <w:proofErr w:type="spellEnd"/>
          </w:p>
        </w:tc>
      </w:tr>
      <w:tr w:rsidR="000F03F3" w:rsidRPr="00842155" w14:paraId="65F0DBCC"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24D8C1" w14:textId="77777777" w:rsidR="000F03F3" w:rsidRDefault="000F03F3" w:rsidP="000F03F3">
            <w:pPr>
              <w:tabs>
                <w:tab w:val="left" w:pos="0"/>
                <w:tab w:val="left" w:pos="3720"/>
              </w:tabs>
              <w:outlineLvl w:val="0"/>
              <w:rPr>
                <w:rFonts w:eastAsia="Arial" w:cs="Arial"/>
                <w:i/>
                <w:iCs/>
              </w:rPr>
            </w:pPr>
            <w:r w:rsidRPr="4948C66D">
              <w:rPr>
                <w:rFonts w:eastAsia="Arial" w:cs="Arial"/>
                <w:b/>
                <w:bCs/>
                <w:i/>
                <w:iCs/>
                <w:sz w:val="22"/>
                <w:szCs w:val="22"/>
              </w:rPr>
              <w:t>Graded Assignments</w:t>
            </w:r>
          </w:p>
          <w:p w14:paraId="7C9C1E54" w14:textId="77777777" w:rsidR="000F03F3" w:rsidRPr="005B10FE" w:rsidRDefault="000F03F3" w:rsidP="000F03F3">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C4481E4" w14:textId="77777777" w:rsidR="000F03F3" w:rsidRPr="005B10FE" w:rsidRDefault="000F03F3" w:rsidP="000F03F3">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B37C798" w14:textId="77777777" w:rsidR="000F03F3" w:rsidRPr="005B10FE" w:rsidRDefault="000F03F3" w:rsidP="000F03F3">
            <w:pPr>
              <w:tabs>
                <w:tab w:val="left" w:pos="0"/>
                <w:tab w:val="left" w:pos="3720"/>
              </w:tabs>
              <w:outlineLvl w:val="0"/>
              <w:rPr>
                <w:rFonts w:eastAsia="Arial" w:cs="Arial"/>
                <w:b/>
                <w:bCs/>
                <w:i/>
                <w:iCs/>
              </w:rPr>
            </w:pPr>
            <w:r w:rsidRPr="4948C66D">
              <w:rPr>
                <w:rFonts w:eastAsia="Arial" w:cs="Arial"/>
                <w:b/>
                <w:bCs/>
                <w:i/>
                <w:iCs/>
              </w:rPr>
              <w:t>AIE</w:t>
            </w:r>
          </w:p>
        </w:tc>
      </w:tr>
      <w:tr w:rsidR="00BA097E" w:rsidRPr="00842155" w14:paraId="03E7E7A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2D092F" w14:textId="77777777" w:rsidR="00BA097E" w:rsidRPr="00657010" w:rsidRDefault="00BA097E" w:rsidP="00BA097E">
            <w:pPr>
              <w:tabs>
                <w:tab w:val="left" w:pos="2329"/>
              </w:tabs>
              <w:rPr>
                <w:rFonts w:cs="Arial"/>
                <w:b/>
                <w:szCs w:val="20"/>
              </w:rPr>
            </w:pPr>
            <w:r>
              <w:rPr>
                <w:rFonts w:cs="Arial"/>
                <w:b/>
                <w:szCs w:val="20"/>
              </w:rPr>
              <w:t>D</w:t>
            </w:r>
            <w:r w:rsidR="00C47A34">
              <w:rPr>
                <w:rFonts w:cs="Arial"/>
                <w:b/>
                <w:szCs w:val="20"/>
              </w:rPr>
              <w:t>Q 7.1</w:t>
            </w:r>
            <w:r>
              <w:rPr>
                <w:rFonts w:cs="Arial"/>
                <w:b/>
                <w:szCs w:val="20"/>
              </w:rPr>
              <w:t xml:space="preserve">: </w:t>
            </w:r>
            <w:r w:rsidRPr="00657010">
              <w:rPr>
                <w:rFonts w:cs="Arial"/>
                <w:b/>
                <w:szCs w:val="20"/>
              </w:rPr>
              <w:t>IT Effectiveness</w:t>
            </w:r>
            <w:r w:rsidR="00C47A34">
              <w:rPr>
                <w:rFonts w:cs="Arial"/>
                <w:b/>
                <w:szCs w:val="20"/>
              </w:rPr>
              <w:t xml:space="preserve"> Survey</w:t>
            </w:r>
          </w:p>
          <w:p w14:paraId="2EC63561" w14:textId="77777777" w:rsidR="00BA097E" w:rsidRDefault="00BA097E" w:rsidP="00BA097E">
            <w:pPr>
              <w:tabs>
                <w:tab w:val="left" w:pos="2329"/>
              </w:tabs>
              <w:rPr>
                <w:rFonts w:cs="Arial"/>
                <w:b/>
                <w:strike/>
                <w:szCs w:val="20"/>
              </w:rPr>
            </w:pPr>
          </w:p>
          <w:p w14:paraId="04FA93E6" w14:textId="45DD2163" w:rsidR="00C47A34" w:rsidRPr="001D3C70" w:rsidRDefault="00C47A34" w:rsidP="00C47A34">
            <w:pPr>
              <w:rPr>
                <w:rFonts w:ascii="Calibri" w:hAnsi="Calibri"/>
                <w:szCs w:val="22"/>
              </w:rPr>
            </w:pPr>
            <w:r w:rsidRPr="001D3C70">
              <w:rPr>
                <w:b/>
                <w:bCs/>
              </w:rPr>
              <w:t xml:space="preserve">Respond </w:t>
            </w:r>
            <w:r w:rsidRPr="001D3C70">
              <w:t>to the following by Thursday 11:59 p.m. (EST). Provide specific examples to support your answers:</w:t>
            </w:r>
          </w:p>
          <w:p w14:paraId="1C0880E0" w14:textId="77777777" w:rsidR="00C47A34" w:rsidRDefault="00C47A34" w:rsidP="00BA097E">
            <w:pPr>
              <w:tabs>
                <w:tab w:val="left" w:pos="2329"/>
              </w:tabs>
              <w:rPr>
                <w:rFonts w:cs="Arial"/>
                <w:b/>
                <w:strike/>
                <w:szCs w:val="20"/>
              </w:rPr>
            </w:pPr>
          </w:p>
          <w:p w14:paraId="0D44CC32" w14:textId="49F6DA9B" w:rsidR="00BA097E" w:rsidRDefault="00BA097E" w:rsidP="008E518F">
            <w:pPr>
              <w:pStyle w:val="AssignmentsLevel2"/>
            </w:pPr>
            <w:r w:rsidRPr="00BA097E">
              <w:t xml:space="preserve">Assume you are a consultant who has been asked to assess the effectiveness </w:t>
            </w:r>
            <w:r w:rsidR="00B91CB5">
              <w:t>of</w:t>
            </w:r>
            <w:r w:rsidRPr="00BA097E">
              <w:t xml:space="preserve"> an organization in applying IT. Construct a questionnaire to guide the interview of organization leaders you talk with to determine effectiveness (20 questions minimum). Describe who it would be important to interview. </w:t>
            </w:r>
          </w:p>
          <w:p w14:paraId="235A6432" w14:textId="77777777" w:rsidR="00C47A34" w:rsidRDefault="00C47A34" w:rsidP="00C47A34">
            <w:pPr>
              <w:pStyle w:val="AssignmentsLevel2"/>
              <w:numPr>
                <w:ilvl w:val="0"/>
                <w:numId w:val="0"/>
              </w:numPr>
              <w:ind w:left="360" w:hanging="360"/>
            </w:pPr>
          </w:p>
          <w:p w14:paraId="5DC29752" w14:textId="482B6586" w:rsidR="008E518F" w:rsidRPr="00BA097E" w:rsidRDefault="003D677E" w:rsidP="003C763C">
            <w:pPr>
              <w:pStyle w:val="AssignmentsLevel2"/>
              <w:numPr>
                <w:ilvl w:val="0"/>
                <w:numId w:val="0"/>
              </w:numPr>
            </w:pPr>
            <w:r w:rsidRPr="00BD3BCC">
              <w:rPr>
                <w:rFonts w:eastAsia="Arial"/>
                <w:b/>
                <w:bCs/>
              </w:rPr>
              <w:t xml:space="preserve">Post </w:t>
            </w:r>
            <w:r w:rsidRPr="00BD3BCC">
              <w:rPr>
                <w:rFonts w:eastAsia="Arial"/>
                <w:bCs/>
              </w:rPr>
              <w:t xml:space="preserve">constructive criticism, clarification, additional questions, or your own relevant thoughts to </w:t>
            </w:r>
            <w:r w:rsidR="00944003">
              <w:rPr>
                <w:rFonts w:eastAsia="Arial"/>
                <w:bCs/>
              </w:rPr>
              <w:t>2</w:t>
            </w:r>
            <w:r w:rsidR="00944003" w:rsidRPr="00BD3BCC">
              <w:rPr>
                <w:rFonts w:eastAsia="Arial"/>
                <w:bCs/>
              </w:rPr>
              <w:t xml:space="preserve"> </w:t>
            </w:r>
            <w:r w:rsidRPr="00BD3BCC">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0D3417BC" w14:textId="77777777" w:rsidR="00BA097E" w:rsidRPr="009F6FAF" w:rsidRDefault="0049604F" w:rsidP="00BA097E">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227F2CD7" w14:textId="77777777" w:rsidR="00BA097E" w:rsidRPr="009F6FAF" w:rsidRDefault="00BA097E" w:rsidP="00BA097E">
            <w:pPr>
              <w:rPr>
                <w:rFonts w:cs="Arial"/>
                <w:szCs w:val="20"/>
              </w:rPr>
            </w:pPr>
            <w:r>
              <w:rPr>
                <w:rFonts w:cs="Arial"/>
                <w:szCs w:val="20"/>
              </w:rPr>
              <w:t xml:space="preserve">Discussion Board = </w:t>
            </w:r>
            <w:r w:rsidRPr="00831835">
              <w:rPr>
                <w:rFonts w:cs="Arial"/>
                <w:b/>
                <w:szCs w:val="20"/>
              </w:rPr>
              <w:t>1</w:t>
            </w:r>
            <w:r w:rsidR="00EE57D2">
              <w:rPr>
                <w:rFonts w:cs="Arial"/>
                <w:b/>
                <w:szCs w:val="20"/>
              </w:rPr>
              <w:t>hr</w:t>
            </w:r>
          </w:p>
        </w:tc>
      </w:tr>
      <w:tr w:rsidR="00BA097E" w:rsidRPr="00842155" w14:paraId="36A5434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AEF0AB" w14:textId="77777777" w:rsidR="00BA097E" w:rsidRDefault="00BA097E" w:rsidP="00BA097E">
            <w:pPr>
              <w:rPr>
                <w:rFonts w:cs="Arial"/>
                <w:b/>
                <w:bCs/>
              </w:rPr>
            </w:pPr>
            <w:r w:rsidRPr="00BA097E">
              <w:rPr>
                <w:rFonts w:cs="Arial"/>
                <w:b/>
                <w:bCs/>
              </w:rPr>
              <w:t>D</w:t>
            </w:r>
            <w:r w:rsidR="003D677E">
              <w:rPr>
                <w:rFonts w:cs="Arial"/>
                <w:b/>
                <w:bCs/>
              </w:rPr>
              <w:t>Q 7.2</w:t>
            </w:r>
            <w:r w:rsidRPr="00BA097E">
              <w:rPr>
                <w:rFonts w:cs="Arial"/>
                <w:b/>
                <w:bCs/>
              </w:rPr>
              <w:t>: IT Governance Evolution Discussion</w:t>
            </w:r>
          </w:p>
          <w:p w14:paraId="3C53CBC1" w14:textId="77777777" w:rsidR="00BA097E" w:rsidRDefault="00BA097E" w:rsidP="00BA097E">
            <w:pPr>
              <w:tabs>
                <w:tab w:val="left" w:pos="2329"/>
              </w:tabs>
              <w:rPr>
                <w:rFonts w:cs="Arial"/>
              </w:rPr>
            </w:pPr>
          </w:p>
          <w:p w14:paraId="75BC79DC" w14:textId="77777777" w:rsidR="00E8455E" w:rsidRPr="00E8455E" w:rsidRDefault="00E8455E" w:rsidP="00E8455E">
            <w:pPr>
              <w:tabs>
                <w:tab w:val="left" w:pos="2329"/>
              </w:tabs>
              <w:rPr>
                <w:rFonts w:cs="Arial"/>
                <w:strike/>
                <w:szCs w:val="20"/>
              </w:rPr>
            </w:pPr>
            <w:r w:rsidRPr="00916EFC">
              <w:rPr>
                <w:rFonts w:cs="Arial"/>
                <w:b/>
                <w:szCs w:val="20"/>
              </w:rPr>
              <w:t>Read</w:t>
            </w:r>
            <w:r w:rsidRPr="00657010">
              <w:rPr>
                <w:rFonts w:cs="Arial"/>
                <w:szCs w:val="20"/>
              </w:rPr>
              <w:t xml:space="preserve"> </w:t>
            </w:r>
            <w:r w:rsidRPr="00916EFC">
              <w:rPr>
                <w:rFonts w:cs="Arial"/>
                <w:szCs w:val="20"/>
              </w:rPr>
              <w:t>IT Consumerization and Transformation of IT Governance.</w:t>
            </w:r>
            <w:r w:rsidRPr="00B63BF7">
              <w:rPr>
                <w:rFonts w:cs="Arial"/>
                <w:strike/>
                <w:szCs w:val="20"/>
              </w:rPr>
              <w:t xml:space="preserve"> </w:t>
            </w:r>
          </w:p>
          <w:p w14:paraId="5A9BE974" w14:textId="77777777" w:rsidR="00E8455E" w:rsidRDefault="00E8455E" w:rsidP="00BA097E">
            <w:pPr>
              <w:rPr>
                <w:b/>
                <w:bCs/>
              </w:rPr>
            </w:pPr>
          </w:p>
          <w:p w14:paraId="2A57DCC9" w14:textId="77777777" w:rsidR="00BA097E" w:rsidRPr="001D3C70" w:rsidRDefault="00BA097E" w:rsidP="00BA097E">
            <w:pPr>
              <w:rPr>
                <w:rFonts w:ascii="Calibri" w:hAnsi="Calibri"/>
                <w:szCs w:val="22"/>
              </w:rPr>
            </w:pPr>
            <w:r w:rsidRPr="001D3C70">
              <w:rPr>
                <w:b/>
                <w:bCs/>
              </w:rPr>
              <w:lastRenderedPageBreak/>
              <w:t xml:space="preserve">Respond </w:t>
            </w:r>
            <w:r w:rsidRPr="001D3C70">
              <w:t>to the following question by Thursday 11:59 p.m. (EST). Provide specific examples to support your answers:</w:t>
            </w:r>
          </w:p>
          <w:p w14:paraId="07BDD61A" w14:textId="77777777" w:rsidR="00783888" w:rsidRDefault="00783888" w:rsidP="00BA097E">
            <w:pPr>
              <w:tabs>
                <w:tab w:val="left" w:pos="2329"/>
              </w:tabs>
              <w:rPr>
                <w:rFonts w:cs="Arial"/>
                <w:strike/>
                <w:szCs w:val="20"/>
              </w:rPr>
            </w:pPr>
          </w:p>
          <w:p w14:paraId="18CB5713" w14:textId="65FABAE9" w:rsidR="00BA097E" w:rsidRPr="00847BA7" w:rsidRDefault="00BA097E" w:rsidP="00847BA7">
            <w:pPr>
              <w:pStyle w:val="AssignmentsLevel2"/>
            </w:pPr>
            <w:r w:rsidRPr="00847BA7">
              <w:t>Summarize 3 salient facts presented by Gregory, Kaganer, Henfridsson</w:t>
            </w:r>
            <w:r w:rsidR="00944003">
              <w:t>,</w:t>
            </w:r>
            <w:r w:rsidRPr="00847BA7">
              <w:t xml:space="preserve"> and Ruch (2018). Which factor is the most critical? </w:t>
            </w:r>
            <w:r w:rsidR="00944003">
              <w:t>W</w:t>
            </w:r>
            <w:r w:rsidRPr="00847BA7">
              <w:t>hy</w:t>
            </w:r>
            <w:r w:rsidR="00944003">
              <w:t>?</w:t>
            </w:r>
          </w:p>
          <w:p w14:paraId="4BD82D26" w14:textId="77777777" w:rsidR="00BA097E" w:rsidRDefault="00BA097E" w:rsidP="00BA097E">
            <w:pPr>
              <w:rPr>
                <w:rFonts w:cs="Arial"/>
                <w:bCs/>
              </w:rPr>
            </w:pPr>
          </w:p>
          <w:p w14:paraId="3F48DBF4" w14:textId="0AB34BB1" w:rsidR="00BA097E" w:rsidRPr="003D677E" w:rsidRDefault="00BA097E" w:rsidP="00BA097E">
            <w:pPr>
              <w:rPr>
                <w:rFonts w:cs="Arial"/>
                <w:bCs/>
              </w:rPr>
            </w:pPr>
            <w:r w:rsidRPr="003D677E">
              <w:rPr>
                <w:rFonts w:eastAsia="Arial"/>
                <w:b/>
                <w:bCs/>
              </w:rPr>
              <w:t xml:space="preserve">Post </w:t>
            </w:r>
            <w:r w:rsidRPr="003D677E">
              <w:rPr>
                <w:rFonts w:eastAsia="Arial"/>
                <w:bCs/>
              </w:rPr>
              <w:t xml:space="preserve">constructive criticism, clarification, additional questions, or your own relevant thoughts to </w:t>
            </w:r>
            <w:r w:rsidR="00944003">
              <w:rPr>
                <w:rFonts w:eastAsia="Arial"/>
                <w:bCs/>
              </w:rPr>
              <w:t>2</w:t>
            </w:r>
            <w:r w:rsidR="00944003" w:rsidRPr="003D677E">
              <w:rPr>
                <w:rFonts w:eastAsia="Arial"/>
                <w:bCs/>
              </w:rPr>
              <w:t xml:space="preserve"> </w:t>
            </w:r>
            <w:r w:rsidRPr="003D677E">
              <w:rPr>
                <w:rFonts w:eastAsia="Arial"/>
                <w:bCs/>
              </w:rPr>
              <w:t>of your classmates' posts by 11:59 p.m. (EST) on Sunday.</w:t>
            </w:r>
          </w:p>
        </w:tc>
        <w:tc>
          <w:tcPr>
            <w:tcW w:w="1440" w:type="dxa"/>
            <w:tcBorders>
              <w:left w:val="single" w:sz="4" w:space="0" w:color="000000" w:themeColor="text1"/>
            </w:tcBorders>
            <w:shd w:val="clear" w:color="auto" w:fill="FFFFFF" w:themeFill="background1"/>
          </w:tcPr>
          <w:p w14:paraId="692AEE9D" w14:textId="77777777" w:rsidR="00BA097E" w:rsidRDefault="0049604F" w:rsidP="00BA097E">
            <w:pPr>
              <w:rPr>
                <w:rFonts w:cs="Arial"/>
                <w:szCs w:val="20"/>
              </w:rPr>
            </w:pPr>
            <w:r>
              <w:rPr>
                <w:rFonts w:cs="Arial"/>
                <w:szCs w:val="20"/>
              </w:rPr>
              <w:lastRenderedPageBreak/>
              <w:t>7.1, 7.2, 7.3</w:t>
            </w:r>
          </w:p>
        </w:tc>
        <w:tc>
          <w:tcPr>
            <w:tcW w:w="1440" w:type="dxa"/>
            <w:tcBorders>
              <w:left w:val="single" w:sz="4" w:space="0" w:color="000000" w:themeColor="text1"/>
            </w:tcBorders>
            <w:shd w:val="clear" w:color="auto" w:fill="FFFFFF" w:themeFill="background1"/>
          </w:tcPr>
          <w:p w14:paraId="2F10E81C" w14:textId="77777777" w:rsidR="00BA097E" w:rsidRDefault="00BA097E" w:rsidP="00BA097E">
            <w:pPr>
              <w:rPr>
                <w:rFonts w:cs="Arial"/>
                <w:szCs w:val="20"/>
              </w:rPr>
            </w:pPr>
            <w:r>
              <w:rPr>
                <w:rFonts w:cs="Arial"/>
                <w:szCs w:val="20"/>
              </w:rPr>
              <w:t xml:space="preserve">Discussion Board = </w:t>
            </w:r>
            <w:r w:rsidRPr="00831835">
              <w:rPr>
                <w:rFonts w:cs="Arial"/>
                <w:b/>
                <w:szCs w:val="20"/>
              </w:rPr>
              <w:t>1</w:t>
            </w:r>
            <w:r w:rsidR="00EE57D2">
              <w:rPr>
                <w:rFonts w:cs="Arial"/>
                <w:b/>
                <w:szCs w:val="20"/>
              </w:rPr>
              <w:t>hr</w:t>
            </w:r>
          </w:p>
        </w:tc>
      </w:tr>
      <w:tr w:rsidR="00BA097E" w:rsidRPr="00842155" w14:paraId="0839E38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13C599" w14:textId="77777777" w:rsidR="00BA097E" w:rsidRDefault="00BA097E" w:rsidP="00BA097E">
            <w:pPr>
              <w:tabs>
                <w:tab w:val="left" w:pos="2329"/>
              </w:tabs>
              <w:rPr>
                <w:rFonts w:cs="Arial"/>
                <w:b/>
                <w:szCs w:val="20"/>
              </w:rPr>
            </w:pPr>
            <w:r w:rsidRPr="00657010">
              <w:rPr>
                <w:rFonts w:cs="Arial"/>
                <w:b/>
                <w:szCs w:val="20"/>
              </w:rPr>
              <w:t>D</w:t>
            </w:r>
            <w:r w:rsidR="003D677E">
              <w:rPr>
                <w:rFonts w:cs="Arial"/>
                <w:b/>
                <w:szCs w:val="20"/>
              </w:rPr>
              <w:t>Q 7.3</w:t>
            </w:r>
            <w:r>
              <w:rPr>
                <w:rFonts w:cs="Arial"/>
                <w:b/>
                <w:szCs w:val="20"/>
              </w:rPr>
              <w:t>: IT Liaison</w:t>
            </w:r>
            <w:r w:rsidRPr="00657010">
              <w:rPr>
                <w:rFonts w:cs="Arial"/>
                <w:b/>
                <w:szCs w:val="20"/>
              </w:rPr>
              <w:t xml:space="preserve"> </w:t>
            </w:r>
          </w:p>
          <w:p w14:paraId="7A907C9C" w14:textId="77777777" w:rsidR="00BA097E" w:rsidRDefault="00BA097E" w:rsidP="00BA097E">
            <w:pPr>
              <w:tabs>
                <w:tab w:val="left" w:pos="2329"/>
              </w:tabs>
              <w:rPr>
                <w:rFonts w:cs="Arial"/>
                <w:b/>
                <w:szCs w:val="20"/>
              </w:rPr>
            </w:pPr>
          </w:p>
          <w:p w14:paraId="14095A98" w14:textId="31290148" w:rsidR="00BA097E" w:rsidRPr="001D3C70" w:rsidRDefault="00BA097E" w:rsidP="00BA097E">
            <w:pPr>
              <w:rPr>
                <w:rFonts w:ascii="Calibri" w:hAnsi="Calibri"/>
                <w:szCs w:val="22"/>
              </w:rPr>
            </w:pPr>
            <w:r w:rsidRPr="001D3C70">
              <w:rPr>
                <w:b/>
                <w:bCs/>
              </w:rPr>
              <w:t xml:space="preserve">Respond </w:t>
            </w:r>
            <w:r w:rsidRPr="001D3C70">
              <w:t>to the following question</w:t>
            </w:r>
            <w:r w:rsidR="00944003">
              <w:t>s</w:t>
            </w:r>
            <w:r w:rsidRPr="001D3C70">
              <w:t xml:space="preserve"> by Thursday 11:59 p.m. (EST). Provide specific examples to support your answers:</w:t>
            </w:r>
          </w:p>
          <w:p w14:paraId="45E53EAD" w14:textId="77777777" w:rsidR="00BA097E" w:rsidRDefault="00BA097E" w:rsidP="00BA097E">
            <w:pPr>
              <w:tabs>
                <w:tab w:val="left" w:pos="2329"/>
              </w:tabs>
              <w:rPr>
                <w:rFonts w:cs="Arial"/>
                <w:b/>
                <w:szCs w:val="20"/>
              </w:rPr>
            </w:pPr>
          </w:p>
          <w:p w14:paraId="06A25B4D" w14:textId="77777777" w:rsidR="00BA097E" w:rsidRDefault="00BA097E" w:rsidP="00542163">
            <w:pPr>
              <w:pStyle w:val="AssignmentsLevel2"/>
            </w:pPr>
            <w:r w:rsidRPr="00E8455E">
              <w:t>Explain</w:t>
            </w:r>
            <w:r>
              <w:rPr>
                <w:b/>
              </w:rPr>
              <w:t xml:space="preserve"> </w:t>
            </w:r>
            <w:r w:rsidRPr="00BA097E">
              <w:t>the role and responsibilities of an IT liaison. Should all major functions and departments have an IT liaison? Why or why not? Support your answer with justification from the course materials and one external resource</w:t>
            </w:r>
            <w:r>
              <w:t>.</w:t>
            </w:r>
          </w:p>
          <w:p w14:paraId="1D955465" w14:textId="77777777" w:rsidR="00BA097E" w:rsidRDefault="00BA097E" w:rsidP="00BA097E">
            <w:pPr>
              <w:rPr>
                <w:rFonts w:cs="Arial"/>
                <w:b/>
                <w:bCs/>
              </w:rPr>
            </w:pPr>
          </w:p>
          <w:p w14:paraId="04D35BBF" w14:textId="1B6B6A05" w:rsidR="00BA097E" w:rsidRPr="001D3C70" w:rsidRDefault="00BA097E" w:rsidP="00BA097E">
            <w:pPr>
              <w:rPr>
                <w:rFonts w:eastAsia="Arial"/>
                <w:bCs/>
              </w:rPr>
            </w:pPr>
            <w:r w:rsidRPr="001D3C70">
              <w:rPr>
                <w:rFonts w:eastAsia="Arial"/>
                <w:b/>
                <w:bCs/>
              </w:rPr>
              <w:t xml:space="preserve">Post </w:t>
            </w:r>
            <w:r w:rsidRPr="001D3C70">
              <w:rPr>
                <w:rFonts w:eastAsia="Arial"/>
                <w:bCs/>
              </w:rPr>
              <w:t xml:space="preserve">constructive criticism, clarification, additional questions, or your own relevant thoughts to </w:t>
            </w:r>
            <w:r w:rsidR="00944003">
              <w:rPr>
                <w:rFonts w:eastAsia="Arial"/>
                <w:bCs/>
              </w:rPr>
              <w:t>1</w:t>
            </w:r>
            <w:r w:rsidR="00944003" w:rsidRPr="001D3C70">
              <w:rPr>
                <w:rFonts w:eastAsia="Arial"/>
                <w:bCs/>
              </w:rPr>
              <w:t xml:space="preserve"> </w:t>
            </w:r>
            <w:r w:rsidRPr="001D3C70">
              <w:rPr>
                <w:rFonts w:eastAsia="Arial"/>
                <w:bCs/>
              </w:rPr>
              <w:t>of your</w:t>
            </w:r>
          </w:p>
          <w:p w14:paraId="3B735294" w14:textId="77777777" w:rsidR="00BA097E" w:rsidRPr="00BA097E" w:rsidRDefault="00BA097E" w:rsidP="00BA097E">
            <w:pPr>
              <w:rPr>
                <w:rFonts w:cs="Arial"/>
                <w:b/>
                <w:bCs/>
              </w:rPr>
            </w:pPr>
            <w:r w:rsidRPr="001D3C70">
              <w:rPr>
                <w:rFonts w:eastAsia="Arial"/>
                <w:bCs/>
              </w:rPr>
              <w:t>classmates' posts by 11:59 p.m. (EST) on Sunday.</w:t>
            </w:r>
          </w:p>
        </w:tc>
        <w:tc>
          <w:tcPr>
            <w:tcW w:w="1440" w:type="dxa"/>
            <w:tcBorders>
              <w:left w:val="single" w:sz="4" w:space="0" w:color="000000" w:themeColor="text1"/>
            </w:tcBorders>
            <w:shd w:val="clear" w:color="auto" w:fill="FFFFFF" w:themeFill="background1"/>
          </w:tcPr>
          <w:p w14:paraId="5233C757" w14:textId="77777777" w:rsidR="00BA097E" w:rsidRDefault="0049604F" w:rsidP="00BA097E">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27732AB3" w14:textId="77777777" w:rsidR="00BA097E" w:rsidRDefault="00BA097E" w:rsidP="00BA097E">
            <w:pPr>
              <w:rPr>
                <w:rFonts w:cs="Arial"/>
                <w:szCs w:val="20"/>
              </w:rPr>
            </w:pPr>
            <w:r>
              <w:rPr>
                <w:rFonts w:cs="Arial"/>
                <w:szCs w:val="20"/>
              </w:rPr>
              <w:t xml:space="preserve">Discussion Board = </w:t>
            </w:r>
            <w:r w:rsidRPr="00831835">
              <w:rPr>
                <w:rFonts w:cs="Arial"/>
                <w:b/>
                <w:szCs w:val="20"/>
              </w:rPr>
              <w:t>1</w:t>
            </w:r>
            <w:r w:rsidR="00EE57D2">
              <w:rPr>
                <w:rFonts w:cs="Arial"/>
                <w:b/>
                <w:szCs w:val="20"/>
              </w:rPr>
              <w:t>hr</w:t>
            </w:r>
          </w:p>
        </w:tc>
      </w:tr>
      <w:tr w:rsidR="00BA097E" w:rsidRPr="00842155" w14:paraId="0763717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DB7FDA" w14:textId="77777777" w:rsidR="00BA097E" w:rsidRPr="008B03F8" w:rsidRDefault="00BA097E" w:rsidP="00BA097E">
            <w:pPr>
              <w:tabs>
                <w:tab w:val="left" w:pos="2329"/>
              </w:tabs>
              <w:rPr>
                <w:rFonts w:cs="Arial"/>
                <w:b/>
                <w:szCs w:val="20"/>
              </w:rPr>
            </w:pPr>
            <w:r w:rsidRPr="000050FD">
              <w:rPr>
                <w:rFonts w:cs="Arial"/>
                <w:b/>
                <w:szCs w:val="20"/>
              </w:rPr>
              <w:t>Final Project</w:t>
            </w:r>
            <w:r>
              <w:rPr>
                <w:rFonts w:cs="Arial"/>
                <w:b/>
                <w:szCs w:val="20"/>
              </w:rPr>
              <w:t>:</w:t>
            </w:r>
            <w:r w:rsidRPr="000050FD">
              <w:rPr>
                <w:rFonts w:cs="Arial"/>
                <w:b/>
                <w:szCs w:val="20"/>
              </w:rPr>
              <w:t xml:space="preserve"> </w:t>
            </w:r>
            <w:r>
              <w:rPr>
                <w:rFonts w:cs="Arial"/>
                <w:b/>
                <w:szCs w:val="20"/>
              </w:rPr>
              <w:t xml:space="preserve">Board Support for a Capital Project </w:t>
            </w:r>
            <w:r w:rsidRPr="000050FD">
              <w:rPr>
                <w:rFonts w:cs="Arial"/>
                <w:b/>
                <w:szCs w:val="20"/>
              </w:rPr>
              <w:t>Case Study</w:t>
            </w:r>
            <w:r>
              <w:rPr>
                <w:rFonts w:cs="Arial"/>
                <w:b/>
                <w:szCs w:val="20"/>
              </w:rPr>
              <w:t xml:space="preserve"> Analysis</w:t>
            </w:r>
            <w:r w:rsidRPr="000050FD">
              <w:rPr>
                <w:rFonts w:cs="Arial"/>
                <w:b/>
                <w:szCs w:val="20"/>
              </w:rPr>
              <w:t xml:space="preserve"> Paper</w:t>
            </w:r>
          </w:p>
          <w:p w14:paraId="12C489B1" w14:textId="77777777" w:rsidR="00BA097E" w:rsidRDefault="00BA097E" w:rsidP="00BA097E">
            <w:pPr>
              <w:tabs>
                <w:tab w:val="left" w:pos="2329"/>
              </w:tabs>
              <w:rPr>
                <w:rFonts w:cs="Arial"/>
                <w:b/>
                <w:szCs w:val="20"/>
              </w:rPr>
            </w:pPr>
          </w:p>
          <w:p w14:paraId="18E30752" w14:textId="1C92CBD9" w:rsidR="00E16BC3" w:rsidRDefault="003C763C" w:rsidP="00E16BC3">
            <w:pPr>
              <w:tabs>
                <w:tab w:val="left" w:pos="2329"/>
              </w:tabs>
              <w:rPr>
                <w:rFonts w:cs="Arial"/>
                <w:b/>
                <w:szCs w:val="20"/>
              </w:rPr>
            </w:pPr>
            <w:r>
              <w:rPr>
                <w:rFonts w:cs="Arial"/>
                <w:b/>
                <w:szCs w:val="20"/>
              </w:rPr>
              <w:t>Review</w:t>
            </w:r>
            <w:r w:rsidR="00E16BC3">
              <w:rPr>
                <w:rFonts w:cs="Arial"/>
                <w:b/>
                <w:szCs w:val="20"/>
              </w:rPr>
              <w:t xml:space="preserve"> </w:t>
            </w:r>
            <w:hyperlink r:id="rId33" w:history="1">
              <w:r w:rsidR="003B00C5" w:rsidRPr="00C63714">
                <w:rPr>
                  <w:rStyle w:val="Hyperlink"/>
                  <w:rFonts w:cs="Arial"/>
                  <w:szCs w:val="20"/>
                </w:rPr>
                <w:t>Board Support for a Capital Project</w:t>
              </w:r>
            </w:hyperlink>
            <w:r w:rsidR="003B00C5" w:rsidRPr="00C63714">
              <w:rPr>
                <w:rFonts w:cs="Arial"/>
                <w:szCs w:val="20"/>
              </w:rPr>
              <w:t>.</w:t>
            </w:r>
            <w:r w:rsidR="003B00C5">
              <w:rPr>
                <w:rFonts w:cs="Arial"/>
                <w:b/>
                <w:szCs w:val="20"/>
              </w:rPr>
              <w:t xml:space="preserve"> </w:t>
            </w:r>
            <w:r w:rsidR="00D76E28">
              <w:rPr>
                <w:rFonts w:cs="Arial"/>
                <w:bCs/>
                <w:szCs w:val="20"/>
              </w:rPr>
              <w:t xml:space="preserve">This case study is also available on page 515 of your textbook. </w:t>
            </w:r>
          </w:p>
          <w:p w14:paraId="589C9B38" w14:textId="77777777" w:rsidR="00E16BC3" w:rsidRDefault="00E16BC3" w:rsidP="00E16BC3">
            <w:pPr>
              <w:pStyle w:val="AssignmentsLevel2"/>
              <w:numPr>
                <w:ilvl w:val="0"/>
                <w:numId w:val="0"/>
              </w:numPr>
              <w:ind w:left="360" w:hanging="360"/>
              <w:rPr>
                <w:b/>
                <w:bCs/>
              </w:rPr>
            </w:pPr>
          </w:p>
          <w:p w14:paraId="0AFBA9A9" w14:textId="14D23FC1" w:rsidR="00E16BC3" w:rsidRDefault="00E16BC3" w:rsidP="00B9251A">
            <w:pPr>
              <w:pStyle w:val="AssignmentsLevel2"/>
              <w:numPr>
                <w:ilvl w:val="0"/>
                <w:numId w:val="0"/>
              </w:numPr>
            </w:pPr>
            <w:r w:rsidRPr="00E16BC3">
              <w:rPr>
                <w:b/>
                <w:bCs/>
              </w:rPr>
              <w:t>Write</w:t>
            </w:r>
            <w:r>
              <w:t xml:space="preserve"> a 1</w:t>
            </w:r>
            <w:r w:rsidR="00944003">
              <w:t>,</w:t>
            </w:r>
            <w:r>
              <w:t>150</w:t>
            </w:r>
            <w:r w:rsidR="00B9251A">
              <w:t>-</w:t>
            </w:r>
            <w:r>
              <w:t xml:space="preserve"> to 1</w:t>
            </w:r>
            <w:r w:rsidR="00944003">
              <w:t>,</w:t>
            </w:r>
            <w:r>
              <w:t>200</w:t>
            </w:r>
            <w:r w:rsidR="00B9251A">
              <w:t>-</w:t>
            </w:r>
            <w:r>
              <w:t>word paper using APA format that includes level 1 and level 2 headings, building a case in favor of the PACS project as being in alignment with Lakeland</w:t>
            </w:r>
            <w:r w:rsidR="00944003">
              <w:t>’</w:t>
            </w:r>
            <w:r>
              <w:t xml:space="preserve">s strategic goals. Include the following: </w:t>
            </w:r>
          </w:p>
          <w:p w14:paraId="73A86499" w14:textId="77777777" w:rsidR="00E16BC3" w:rsidRDefault="00E16BC3" w:rsidP="00E16BC3">
            <w:pPr>
              <w:pStyle w:val="AssignmentsLevel2"/>
              <w:numPr>
                <w:ilvl w:val="0"/>
                <w:numId w:val="0"/>
              </w:numPr>
              <w:ind w:left="360" w:hanging="360"/>
            </w:pPr>
          </w:p>
          <w:p w14:paraId="1E28483B" w14:textId="1D92AB82" w:rsidR="00E16BC3" w:rsidRPr="00E16BC3" w:rsidRDefault="00E16BC3" w:rsidP="00E8455E">
            <w:pPr>
              <w:pStyle w:val="AssignmentsLevel2"/>
            </w:pPr>
            <w:r w:rsidRPr="00E16BC3">
              <w:t>Recommend strategies to overcome the factors contributing to the board</w:t>
            </w:r>
            <w:r w:rsidR="00944003">
              <w:t>’</w:t>
            </w:r>
            <w:r w:rsidRPr="00E16BC3">
              <w:t>s decision to not authorize $1.9M for the completions of PACS.</w:t>
            </w:r>
          </w:p>
          <w:p w14:paraId="0A67C2A6" w14:textId="58AACFA8" w:rsidR="00E16BC3" w:rsidRDefault="00E16BC3" w:rsidP="00E8455E">
            <w:pPr>
              <w:pStyle w:val="AssignmentsLevel2"/>
            </w:pPr>
            <w:r w:rsidRPr="00E16BC3">
              <w:t xml:space="preserve">Determine who should lead the PACs </w:t>
            </w:r>
            <w:proofErr w:type="gramStart"/>
            <w:r w:rsidRPr="00E16BC3">
              <w:t>effort</w:t>
            </w:r>
            <w:r w:rsidR="00944003">
              <w:t>,</w:t>
            </w:r>
            <w:r w:rsidRPr="00E16BC3">
              <w:t xml:space="preserve"> and</w:t>
            </w:r>
            <w:proofErr w:type="gramEnd"/>
            <w:r w:rsidRPr="00E16BC3">
              <w:t xml:space="preserve"> explain why</w:t>
            </w:r>
            <w:r w:rsidR="00944003">
              <w:t>.</w:t>
            </w:r>
            <w:r w:rsidRPr="00E16BC3">
              <w:t xml:space="preserve"> </w:t>
            </w:r>
          </w:p>
          <w:p w14:paraId="49A30B28" w14:textId="2BED578C" w:rsidR="00E16BC3" w:rsidRDefault="00E16BC3" w:rsidP="00E8455E">
            <w:pPr>
              <w:pStyle w:val="AssignmentsLevel2"/>
            </w:pPr>
            <w:r w:rsidRPr="00323FC6">
              <w:t xml:space="preserve">Include </w:t>
            </w:r>
            <w:r w:rsidR="00944003">
              <w:t xml:space="preserve">4 </w:t>
            </w:r>
            <w:r>
              <w:t xml:space="preserve">current (no older than 6 years), </w:t>
            </w:r>
            <w:r w:rsidRPr="00323FC6">
              <w:t xml:space="preserve">external scholarly sources.  </w:t>
            </w:r>
          </w:p>
          <w:p w14:paraId="0EEFE7DC" w14:textId="77777777" w:rsidR="00E16BC3" w:rsidRDefault="00E16BC3" w:rsidP="00E16BC3">
            <w:pPr>
              <w:tabs>
                <w:tab w:val="left" w:pos="2329"/>
              </w:tabs>
              <w:rPr>
                <w:rFonts w:cs="Arial"/>
                <w:szCs w:val="20"/>
              </w:rPr>
            </w:pPr>
          </w:p>
          <w:p w14:paraId="249E8CBC" w14:textId="77777777" w:rsidR="00BA097E" w:rsidRPr="00F52058" w:rsidRDefault="00BA097E" w:rsidP="00B37773">
            <w:pPr>
              <w:tabs>
                <w:tab w:val="left" w:pos="2329"/>
              </w:tabs>
              <w:rPr>
                <w:rFonts w:cs="Arial"/>
              </w:rPr>
            </w:pPr>
            <w:r>
              <w:rPr>
                <w:rFonts w:cs="Arial"/>
                <w:b/>
              </w:rPr>
              <w:t xml:space="preserve">Submit </w:t>
            </w:r>
            <w:r>
              <w:rPr>
                <w:rFonts w:cs="Arial"/>
              </w:rPr>
              <w:t xml:space="preserve">your case study analysis </w:t>
            </w:r>
            <w:r w:rsidR="00866A8E">
              <w:rPr>
                <w:rFonts w:eastAsia="Arial"/>
                <w:bCs/>
              </w:rPr>
              <w:t>by</w:t>
            </w:r>
            <w:r w:rsidR="00866A8E" w:rsidRPr="00A1500B">
              <w:rPr>
                <w:rFonts w:eastAsia="Arial"/>
                <w:bCs/>
              </w:rPr>
              <w:t xml:space="preserve"> 11:59 p.m. (EST) on Sunday.</w:t>
            </w:r>
          </w:p>
        </w:tc>
        <w:tc>
          <w:tcPr>
            <w:tcW w:w="1440" w:type="dxa"/>
            <w:tcBorders>
              <w:left w:val="single" w:sz="4" w:space="0" w:color="000000" w:themeColor="text1"/>
            </w:tcBorders>
            <w:shd w:val="clear" w:color="auto" w:fill="FFFFFF" w:themeFill="background1"/>
          </w:tcPr>
          <w:p w14:paraId="7189C968" w14:textId="77777777" w:rsidR="00BA097E" w:rsidRPr="009F6FAF" w:rsidRDefault="00BA097E" w:rsidP="00BA097E">
            <w:pPr>
              <w:rPr>
                <w:rFonts w:cs="Arial"/>
                <w:szCs w:val="20"/>
              </w:rPr>
            </w:pPr>
            <w:r>
              <w:rPr>
                <w:rFonts w:cs="Arial"/>
                <w:szCs w:val="20"/>
              </w:rPr>
              <w:t>6.1, 7.1, 7.2</w:t>
            </w:r>
          </w:p>
        </w:tc>
        <w:tc>
          <w:tcPr>
            <w:tcW w:w="1440" w:type="dxa"/>
            <w:tcBorders>
              <w:left w:val="single" w:sz="4" w:space="0" w:color="000000" w:themeColor="text1"/>
            </w:tcBorders>
            <w:shd w:val="clear" w:color="auto" w:fill="FFFFFF" w:themeFill="background1"/>
          </w:tcPr>
          <w:p w14:paraId="4E009510" w14:textId="05E1704E" w:rsidR="00BA097E" w:rsidRPr="009F6FAF" w:rsidRDefault="00BA097E" w:rsidP="00BA097E">
            <w:pPr>
              <w:rPr>
                <w:rFonts w:cs="Arial"/>
                <w:szCs w:val="20"/>
              </w:rPr>
            </w:pPr>
            <w:r>
              <w:rPr>
                <w:rFonts w:cs="Arial"/>
                <w:szCs w:val="20"/>
              </w:rPr>
              <w:t xml:space="preserve">Case study = </w:t>
            </w:r>
            <w:r w:rsidR="009B1129">
              <w:rPr>
                <w:rFonts w:cs="Arial"/>
                <w:b/>
                <w:szCs w:val="20"/>
              </w:rPr>
              <w:t>2</w:t>
            </w:r>
            <w:r w:rsidR="001037D6">
              <w:rPr>
                <w:rFonts w:cs="Arial"/>
                <w:b/>
                <w:szCs w:val="20"/>
              </w:rPr>
              <w:t>hrs</w:t>
            </w:r>
            <w:r>
              <w:rPr>
                <w:rFonts w:cs="Arial"/>
                <w:szCs w:val="20"/>
              </w:rPr>
              <w:t xml:space="preserve"> </w:t>
            </w:r>
          </w:p>
        </w:tc>
      </w:tr>
      <w:tr w:rsidR="00BA097E" w:rsidRPr="00842155" w14:paraId="1FFD2B0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D039B60" w14:textId="77777777" w:rsidR="00BA097E" w:rsidRPr="00CF5126" w:rsidRDefault="00BA097E" w:rsidP="00BA097E">
            <w:pPr>
              <w:tabs>
                <w:tab w:val="left" w:pos="1397"/>
              </w:tabs>
              <w:rPr>
                <w:b/>
              </w:rPr>
            </w:pPr>
            <w:r>
              <w:rPr>
                <w:b/>
              </w:rPr>
              <w:t>Course Reflection</w:t>
            </w:r>
          </w:p>
          <w:p w14:paraId="5E6C6280" w14:textId="77777777" w:rsidR="00BA097E" w:rsidRPr="00CF5126" w:rsidRDefault="00BA097E" w:rsidP="00BA097E">
            <w:pPr>
              <w:tabs>
                <w:tab w:val="left" w:pos="1397"/>
              </w:tabs>
            </w:pPr>
          </w:p>
          <w:p w14:paraId="7F0BC447" w14:textId="2C6BC980" w:rsidR="00BA097E" w:rsidRPr="00842155" w:rsidRDefault="00BA097E" w:rsidP="00BA097E">
            <w:pPr>
              <w:pStyle w:val="AssignmentsLevel1"/>
            </w:pPr>
            <w:r w:rsidRPr="00CF5126">
              <w:rPr>
                <w:b/>
              </w:rPr>
              <w:t>Complete</w:t>
            </w:r>
            <w:r w:rsidRPr="00CF5126">
              <w:t xml:space="preserve"> </w:t>
            </w:r>
            <w:r>
              <w:t xml:space="preserve">the Course Reflection </w:t>
            </w:r>
            <w:r w:rsidR="00A35366">
              <w:t>W</w:t>
            </w:r>
            <w:r>
              <w:t>orksheet.</w:t>
            </w:r>
          </w:p>
        </w:tc>
        <w:tc>
          <w:tcPr>
            <w:tcW w:w="1440" w:type="dxa"/>
            <w:tcBorders>
              <w:left w:val="single" w:sz="4" w:space="0" w:color="000000" w:themeColor="text1"/>
            </w:tcBorders>
            <w:shd w:val="clear" w:color="auto" w:fill="FFFFFF" w:themeFill="background1"/>
          </w:tcPr>
          <w:p w14:paraId="0175DAB2" w14:textId="77777777" w:rsidR="00BA097E" w:rsidRPr="009F6FAF" w:rsidRDefault="00BA097E" w:rsidP="00BA097E">
            <w:pPr>
              <w:rPr>
                <w:rFonts w:cs="Arial"/>
                <w:szCs w:val="20"/>
              </w:rPr>
            </w:pPr>
            <w:r>
              <w:rPr>
                <w:rFonts w:cs="Arial"/>
                <w:szCs w:val="20"/>
              </w:rPr>
              <w:t>VARIES</w:t>
            </w:r>
          </w:p>
        </w:tc>
        <w:tc>
          <w:tcPr>
            <w:tcW w:w="1440" w:type="dxa"/>
            <w:tcBorders>
              <w:left w:val="single" w:sz="4" w:space="0" w:color="000000" w:themeColor="text1"/>
            </w:tcBorders>
            <w:shd w:val="clear" w:color="auto" w:fill="FFFFFF" w:themeFill="background1"/>
          </w:tcPr>
          <w:p w14:paraId="21539EBB" w14:textId="3BA8D9F1" w:rsidR="00BA097E" w:rsidRPr="009F6FAF" w:rsidRDefault="00BA097E" w:rsidP="00BA097E">
            <w:pPr>
              <w:rPr>
                <w:rFonts w:cs="Arial"/>
                <w:szCs w:val="20"/>
              </w:rPr>
            </w:pPr>
            <w:r>
              <w:rPr>
                <w:rFonts w:cs="Arial"/>
                <w:szCs w:val="20"/>
              </w:rPr>
              <w:t>Reflection Activity =</w:t>
            </w:r>
            <w:r w:rsidR="00831835">
              <w:rPr>
                <w:rFonts w:cs="Arial"/>
                <w:szCs w:val="20"/>
              </w:rPr>
              <w:t xml:space="preserve"> </w:t>
            </w:r>
            <w:r w:rsidR="008A1A74">
              <w:rPr>
                <w:rFonts w:cs="Arial"/>
                <w:b/>
                <w:szCs w:val="20"/>
              </w:rPr>
              <w:t>0.5</w:t>
            </w:r>
            <w:r w:rsidR="00EE57D2">
              <w:rPr>
                <w:rFonts w:cs="Arial"/>
                <w:b/>
                <w:szCs w:val="20"/>
              </w:rPr>
              <w:t>hr</w:t>
            </w:r>
            <w:r>
              <w:rPr>
                <w:rFonts w:cs="Arial"/>
                <w:szCs w:val="20"/>
              </w:rPr>
              <w:t xml:space="preserve"> </w:t>
            </w:r>
          </w:p>
        </w:tc>
      </w:tr>
      <w:tr w:rsidR="00BA097E" w:rsidRPr="00842155" w14:paraId="785995E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E686846" w14:textId="77777777" w:rsidR="00BA097E" w:rsidRPr="00842155" w:rsidRDefault="00BA097E" w:rsidP="00BA097E">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6751485" w14:textId="77777777" w:rsidR="00BA097E" w:rsidRPr="00842155" w:rsidRDefault="00BA097E" w:rsidP="00BA097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4A0EE43" w14:textId="77777777" w:rsidR="00BA097E" w:rsidRPr="00842155" w:rsidRDefault="00BA097E" w:rsidP="00BA097E">
            <w:pPr>
              <w:tabs>
                <w:tab w:val="left" w:pos="2329"/>
              </w:tabs>
              <w:rPr>
                <w:rFonts w:cs="Arial"/>
                <w:b/>
                <w:szCs w:val="20"/>
              </w:rPr>
            </w:pPr>
          </w:p>
        </w:tc>
        <w:tc>
          <w:tcPr>
            <w:tcW w:w="1440" w:type="dxa"/>
            <w:tcBorders>
              <w:bottom w:val="single" w:sz="4" w:space="0" w:color="000000" w:themeColor="text1"/>
            </w:tcBorders>
            <w:shd w:val="clear" w:color="auto" w:fill="E6E6E6"/>
          </w:tcPr>
          <w:p w14:paraId="4CE13FCE" w14:textId="2E14D3A0" w:rsidR="00BA097E" w:rsidRPr="00842155" w:rsidRDefault="009B1129" w:rsidP="00BA097E">
            <w:pPr>
              <w:tabs>
                <w:tab w:val="left" w:pos="2329"/>
              </w:tabs>
              <w:rPr>
                <w:rFonts w:cs="Arial"/>
                <w:b/>
                <w:szCs w:val="20"/>
              </w:rPr>
            </w:pPr>
            <w:r>
              <w:rPr>
                <w:rFonts w:cs="Arial"/>
                <w:b/>
                <w:szCs w:val="20"/>
              </w:rPr>
              <w:t>5</w:t>
            </w:r>
            <w:r w:rsidR="00434F55">
              <w:rPr>
                <w:rFonts w:cs="Arial"/>
                <w:b/>
                <w:szCs w:val="20"/>
              </w:rPr>
              <w:t>.5hrs</w:t>
            </w:r>
          </w:p>
        </w:tc>
      </w:tr>
    </w:tbl>
    <w:p w14:paraId="1FD8B77B" w14:textId="77777777" w:rsidR="005344A9" w:rsidRDefault="005344A9" w:rsidP="005344A9">
      <w:pPr>
        <w:tabs>
          <w:tab w:val="left" w:pos="1065"/>
        </w:tabs>
      </w:pPr>
    </w:p>
    <w:p w14:paraId="5803A733" w14:textId="77777777" w:rsidR="000D5AD9" w:rsidRDefault="000D5AD9">
      <w:pPr>
        <w:rPr>
          <w:rFonts w:cs="Arial"/>
          <w:b/>
          <w:color w:val="BD313B"/>
          <w:sz w:val="22"/>
          <w:szCs w:val="22"/>
        </w:rPr>
      </w:pPr>
      <w:r>
        <w:rPr>
          <w:rFonts w:cs="Arial"/>
          <w:b/>
          <w:color w:val="BD313B"/>
          <w:sz w:val="22"/>
          <w:szCs w:val="22"/>
        </w:rPr>
        <w:br w:type="page"/>
      </w:r>
    </w:p>
    <w:p w14:paraId="1F322E3D" w14:textId="77777777" w:rsidR="00E3447E" w:rsidRPr="004F138A" w:rsidRDefault="4948C66D" w:rsidP="4948C66D">
      <w:pPr>
        <w:pStyle w:val="Heading1"/>
        <w:rPr>
          <w:color w:val="9C2C2A" w:themeColor="accent1"/>
        </w:rPr>
      </w:pPr>
      <w:r>
        <w:lastRenderedPageBreak/>
        <w:t>Breakdown of Academic Instructional Equivalencies</w:t>
      </w:r>
    </w:p>
    <w:p w14:paraId="6324A46A"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2083956D" w14:textId="77777777" w:rsidTr="4948C66D">
        <w:tc>
          <w:tcPr>
            <w:tcW w:w="8275" w:type="dxa"/>
            <w:shd w:val="clear" w:color="auto" w:fill="BF2C37"/>
            <w:vAlign w:val="center"/>
          </w:tcPr>
          <w:p w14:paraId="0FC45093"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7953D79D"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2FCC7C45" w14:textId="77777777" w:rsidTr="4948C66D">
        <w:tc>
          <w:tcPr>
            <w:tcW w:w="8275" w:type="dxa"/>
            <w:shd w:val="clear" w:color="auto" w:fill="D8D9DA"/>
            <w:vAlign w:val="center"/>
          </w:tcPr>
          <w:p w14:paraId="730845F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1F703C78" w14:textId="77777777" w:rsidR="00DB4448" w:rsidRPr="007C23CA" w:rsidRDefault="00DB4448" w:rsidP="00AD1885">
            <w:pPr>
              <w:rPr>
                <w:szCs w:val="20"/>
              </w:rPr>
            </w:pPr>
          </w:p>
        </w:tc>
      </w:tr>
      <w:tr w:rsidR="00DB4448" w:rsidRPr="007C23CA" w14:paraId="01ECB633" w14:textId="77777777" w:rsidTr="4948C66D">
        <w:tc>
          <w:tcPr>
            <w:tcW w:w="8275" w:type="dxa"/>
            <w:vAlign w:val="center"/>
          </w:tcPr>
          <w:p w14:paraId="52C83124"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5121641" w14:textId="68B4D688" w:rsidR="00DB4448" w:rsidRPr="007C23CA" w:rsidRDefault="009B1129" w:rsidP="00AD1885">
            <w:pPr>
              <w:rPr>
                <w:szCs w:val="20"/>
              </w:rPr>
            </w:pPr>
            <w:r>
              <w:rPr>
                <w:szCs w:val="20"/>
              </w:rPr>
              <w:t>6</w:t>
            </w:r>
          </w:p>
        </w:tc>
      </w:tr>
      <w:tr w:rsidR="00DB4448" w:rsidRPr="007C23CA" w14:paraId="746FC68D" w14:textId="77777777" w:rsidTr="4948C66D">
        <w:tc>
          <w:tcPr>
            <w:tcW w:w="8275" w:type="dxa"/>
            <w:vAlign w:val="center"/>
          </w:tcPr>
          <w:p w14:paraId="71167C4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6AB4B2E" w14:textId="77777777" w:rsidR="00DB4448" w:rsidRPr="007C23CA" w:rsidRDefault="00434F55" w:rsidP="00AD1885">
            <w:pPr>
              <w:rPr>
                <w:szCs w:val="20"/>
              </w:rPr>
            </w:pPr>
            <w:r>
              <w:rPr>
                <w:szCs w:val="20"/>
              </w:rPr>
              <w:t>0</w:t>
            </w:r>
          </w:p>
        </w:tc>
      </w:tr>
      <w:tr w:rsidR="00DB4448" w:rsidRPr="007C23CA" w14:paraId="3CDC6299" w14:textId="77777777" w:rsidTr="4948C66D">
        <w:tc>
          <w:tcPr>
            <w:tcW w:w="8275" w:type="dxa"/>
            <w:shd w:val="clear" w:color="auto" w:fill="D8D9DA"/>
            <w:vAlign w:val="center"/>
          </w:tcPr>
          <w:p w14:paraId="7F20FAD1"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2F431DD6" w14:textId="77777777" w:rsidR="00DB4448" w:rsidRPr="007C23CA" w:rsidRDefault="00DB4448" w:rsidP="00AD1885">
            <w:pPr>
              <w:rPr>
                <w:szCs w:val="20"/>
              </w:rPr>
            </w:pPr>
          </w:p>
        </w:tc>
      </w:tr>
      <w:tr w:rsidR="00DB4448" w:rsidRPr="007C23CA" w14:paraId="3CD3B9EC" w14:textId="77777777" w:rsidTr="4948C66D">
        <w:tc>
          <w:tcPr>
            <w:tcW w:w="8275" w:type="dxa"/>
            <w:vAlign w:val="center"/>
          </w:tcPr>
          <w:p w14:paraId="6DBF68D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325D11A" w14:textId="4A1AD292" w:rsidR="00DB4448" w:rsidRPr="007C23CA" w:rsidRDefault="009B1129" w:rsidP="00AD1885">
            <w:pPr>
              <w:rPr>
                <w:szCs w:val="20"/>
              </w:rPr>
            </w:pPr>
            <w:r>
              <w:rPr>
                <w:szCs w:val="20"/>
              </w:rPr>
              <w:t>7</w:t>
            </w:r>
          </w:p>
        </w:tc>
      </w:tr>
      <w:tr w:rsidR="00DB4448" w:rsidRPr="007C23CA" w14:paraId="2954A5EE" w14:textId="77777777" w:rsidTr="4948C66D">
        <w:tc>
          <w:tcPr>
            <w:tcW w:w="8275" w:type="dxa"/>
            <w:vAlign w:val="center"/>
          </w:tcPr>
          <w:p w14:paraId="219066A8"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3BBEFF4B" w14:textId="77777777" w:rsidR="00DB4448" w:rsidRPr="007C23CA" w:rsidRDefault="00434F55" w:rsidP="00AD1885">
            <w:pPr>
              <w:rPr>
                <w:szCs w:val="20"/>
              </w:rPr>
            </w:pPr>
            <w:r>
              <w:rPr>
                <w:szCs w:val="20"/>
              </w:rPr>
              <w:t>0</w:t>
            </w:r>
          </w:p>
        </w:tc>
      </w:tr>
      <w:tr w:rsidR="00DB4448" w:rsidRPr="007C23CA" w14:paraId="4727C77C" w14:textId="77777777" w:rsidTr="4948C66D">
        <w:tc>
          <w:tcPr>
            <w:tcW w:w="8275" w:type="dxa"/>
            <w:shd w:val="clear" w:color="auto" w:fill="D8D9DA"/>
            <w:vAlign w:val="center"/>
          </w:tcPr>
          <w:p w14:paraId="2F6E7274"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3B29A18F" w14:textId="77777777" w:rsidR="00DB4448" w:rsidRPr="007C23CA" w:rsidRDefault="00DB4448" w:rsidP="00AD1885">
            <w:pPr>
              <w:rPr>
                <w:szCs w:val="20"/>
              </w:rPr>
            </w:pPr>
          </w:p>
        </w:tc>
      </w:tr>
      <w:tr w:rsidR="00DB4448" w:rsidRPr="007C23CA" w14:paraId="6CEB2AD8" w14:textId="77777777" w:rsidTr="4948C66D">
        <w:tc>
          <w:tcPr>
            <w:tcW w:w="8275" w:type="dxa"/>
            <w:vAlign w:val="center"/>
          </w:tcPr>
          <w:p w14:paraId="5C1CC66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F4158A" w14:textId="5E3BCE93" w:rsidR="00DB4448" w:rsidRPr="007C23CA" w:rsidRDefault="009B1129" w:rsidP="00AD1885">
            <w:pPr>
              <w:rPr>
                <w:szCs w:val="20"/>
              </w:rPr>
            </w:pPr>
            <w:r>
              <w:rPr>
                <w:szCs w:val="20"/>
              </w:rPr>
              <w:t>6.5</w:t>
            </w:r>
          </w:p>
        </w:tc>
      </w:tr>
      <w:tr w:rsidR="00DB4448" w:rsidRPr="007C23CA" w14:paraId="72794567" w14:textId="77777777" w:rsidTr="4948C66D">
        <w:tc>
          <w:tcPr>
            <w:tcW w:w="8275" w:type="dxa"/>
            <w:vAlign w:val="center"/>
          </w:tcPr>
          <w:p w14:paraId="14D786E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B5EE4B9" w14:textId="77777777" w:rsidR="00DB4448" w:rsidRPr="007C23CA" w:rsidRDefault="00434F55" w:rsidP="00AD1885">
            <w:pPr>
              <w:rPr>
                <w:szCs w:val="20"/>
              </w:rPr>
            </w:pPr>
            <w:r>
              <w:rPr>
                <w:szCs w:val="20"/>
              </w:rPr>
              <w:t>0</w:t>
            </w:r>
          </w:p>
        </w:tc>
      </w:tr>
      <w:tr w:rsidR="00DB4448" w:rsidRPr="007C23CA" w14:paraId="211BD3AA" w14:textId="77777777" w:rsidTr="4948C66D">
        <w:tc>
          <w:tcPr>
            <w:tcW w:w="8275" w:type="dxa"/>
            <w:shd w:val="clear" w:color="auto" w:fill="D8D9DA"/>
            <w:vAlign w:val="center"/>
          </w:tcPr>
          <w:p w14:paraId="3168631A"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CAE9877" w14:textId="77777777" w:rsidR="00DB4448" w:rsidRPr="007C23CA" w:rsidRDefault="00DB4448" w:rsidP="00AD1885">
            <w:pPr>
              <w:rPr>
                <w:szCs w:val="20"/>
              </w:rPr>
            </w:pPr>
          </w:p>
        </w:tc>
      </w:tr>
      <w:tr w:rsidR="00DB4448" w:rsidRPr="007C23CA" w14:paraId="3DDFAA70" w14:textId="77777777" w:rsidTr="4948C66D">
        <w:tc>
          <w:tcPr>
            <w:tcW w:w="8275" w:type="dxa"/>
            <w:vAlign w:val="center"/>
          </w:tcPr>
          <w:p w14:paraId="4393F0B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1D862254" w14:textId="79B13D03" w:rsidR="00DB4448" w:rsidRPr="007C23CA" w:rsidRDefault="009B1129" w:rsidP="00AD1885">
            <w:pPr>
              <w:rPr>
                <w:szCs w:val="20"/>
              </w:rPr>
            </w:pPr>
            <w:r>
              <w:rPr>
                <w:szCs w:val="20"/>
              </w:rPr>
              <w:t>7</w:t>
            </w:r>
          </w:p>
        </w:tc>
      </w:tr>
      <w:tr w:rsidR="00DB4448" w:rsidRPr="007C23CA" w14:paraId="71A6D0FF" w14:textId="77777777" w:rsidTr="4948C66D">
        <w:tc>
          <w:tcPr>
            <w:tcW w:w="8275" w:type="dxa"/>
            <w:vAlign w:val="center"/>
          </w:tcPr>
          <w:p w14:paraId="489A4DD3"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2A867E6" w14:textId="77777777" w:rsidR="00DB4448" w:rsidRPr="007C23CA" w:rsidRDefault="00434F55" w:rsidP="00AD1885">
            <w:pPr>
              <w:rPr>
                <w:szCs w:val="20"/>
              </w:rPr>
            </w:pPr>
            <w:r>
              <w:rPr>
                <w:szCs w:val="20"/>
              </w:rPr>
              <w:t>0</w:t>
            </w:r>
          </w:p>
        </w:tc>
      </w:tr>
      <w:tr w:rsidR="00DB4448" w:rsidRPr="007C23CA" w14:paraId="5FD9D934" w14:textId="77777777" w:rsidTr="4948C66D">
        <w:tc>
          <w:tcPr>
            <w:tcW w:w="8275" w:type="dxa"/>
            <w:shd w:val="clear" w:color="auto" w:fill="D8D9DA"/>
            <w:vAlign w:val="center"/>
          </w:tcPr>
          <w:p w14:paraId="27ACBCCD" w14:textId="7E56351E" w:rsidR="00DB4448" w:rsidRPr="007C23CA" w:rsidRDefault="4948C66D" w:rsidP="4948C66D">
            <w:pPr>
              <w:rPr>
                <w:b/>
                <w:bCs/>
              </w:rPr>
            </w:pPr>
            <w:r w:rsidRPr="4948C66D">
              <w:rPr>
                <w:b/>
                <w:bCs/>
              </w:rPr>
              <w:t>Week</w:t>
            </w:r>
            <w:r w:rsidR="00944003">
              <w:rPr>
                <w:b/>
                <w:bCs/>
              </w:rPr>
              <w:t xml:space="preserve"> </w:t>
            </w:r>
            <w:r w:rsidRPr="4948C66D">
              <w:rPr>
                <w:b/>
                <w:bCs/>
              </w:rPr>
              <w:t>5</w:t>
            </w:r>
          </w:p>
        </w:tc>
        <w:tc>
          <w:tcPr>
            <w:tcW w:w="1800" w:type="dxa"/>
            <w:tcBorders>
              <w:top w:val="nil"/>
              <w:left w:val="single" w:sz="4" w:space="0" w:color="auto"/>
              <w:bottom w:val="nil"/>
            </w:tcBorders>
            <w:shd w:val="clear" w:color="auto" w:fill="D8D9DA"/>
            <w:vAlign w:val="center"/>
          </w:tcPr>
          <w:p w14:paraId="28D3C92F" w14:textId="77777777" w:rsidR="00DB4448" w:rsidRPr="007C23CA" w:rsidRDefault="00DB4448" w:rsidP="00AD1885">
            <w:pPr>
              <w:rPr>
                <w:szCs w:val="20"/>
              </w:rPr>
            </w:pPr>
          </w:p>
        </w:tc>
      </w:tr>
      <w:tr w:rsidR="00DB4448" w:rsidRPr="007C23CA" w14:paraId="5891BFF4" w14:textId="77777777" w:rsidTr="4948C66D">
        <w:tc>
          <w:tcPr>
            <w:tcW w:w="8275" w:type="dxa"/>
            <w:vAlign w:val="center"/>
          </w:tcPr>
          <w:p w14:paraId="436E848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DEB9FD" w14:textId="563926B0" w:rsidR="00DB4448" w:rsidRPr="007C23CA" w:rsidRDefault="009B1129" w:rsidP="00AD1885">
            <w:pPr>
              <w:rPr>
                <w:szCs w:val="20"/>
              </w:rPr>
            </w:pPr>
            <w:r>
              <w:rPr>
                <w:szCs w:val="20"/>
              </w:rPr>
              <w:t>6</w:t>
            </w:r>
          </w:p>
        </w:tc>
      </w:tr>
      <w:tr w:rsidR="00DB4448" w:rsidRPr="007C23CA" w14:paraId="611A15F3" w14:textId="77777777" w:rsidTr="4948C66D">
        <w:tc>
          <w:tcPr>
            <w:tcW w:w="8275" w:type="dxa"/>
            <w:vAlign w:val="center"/>
          </w:tcPr>
          <w:p w14:paraId="6A7DD173"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77D92980" w14:textId="77777777" w:rsidR="00DB4448" w:rsidRPr="007C23CA" w:rsidRDefault="00434F55" w:rsidP="00AD1885">
            <w:pPr>
              <w:rPr>
                <w:szCs w:val="20"/>
              </w:rPr>
            </w:pPr>
            <w:r>
              <w:rPr>
                <w:szCs w:val="20"/>
              </w:rPr>
              <w:t>0</w:t>
            </w:r>
          </w:p>
        </w:tc>
      </w:tr>
      <w:tr w:rsidR="00DB4448" w:rsidRPr="007C23CA" w14:paraId="19A80E18" w14:textId="77777777" w:rsidTr="4948C66D">
        <w:tc>
          <w:tcPr>
            <w:tcW w:w="8275" w:type="dxa"/>
            <w:shd w:val="clear" w:color="auto" w:fill="D8D9DA"/>
            <w:vAlign w:val="center"/>
          </w:tcPr>
          <w:p w14:paraId="40C8EE42"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76931CA" w14:textId="77777777" w:rsidR="00DB4448" w:rsidRPr="007C23CA" w:rsidRDefault="00DB4448" w:rsidP="00AD1885">
            <w:pPr>
              <w:rPr>
                <w:szCs w:val="20"/>
              </w:rPr>
            </w:pPr>
          </w:p>
        </w:tc>
      </w:tr>
      <w:tr w:rsidR="00DB4448" w:rsidRPr="007C23CA" w14:paraId="27006642" w14:textId="77777777" w:rsidTr="4948C66D">
        <w:tc>
          <w:tcPr>
            <w:tcW w:w="8275" w:type="dxa"/>
            <w:vAlign w:val="center"/>
          </w:tcPr>
          <w:p w14:paraId="5F315DFF"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3EFF115" w14:textId="07715E9E" w:rsidR="00DB4448" w:rsidRPr="007C23CA" w:rsidRDefault="009B1129" w:rsidP="00AD1885">
            <w:pPr>
              <w:rPr>
                <w:szCs w:val="20"/>
              </w:rPr>
            </w:pPr>
            <w:r>
              <w:rPr>
                <w:szCs w:val="20"/>
              </w:rPr>
              <w:t>6</w:t>
            </w:r>
          </w:p>
        </w:tc>
      </w:tr>
      <w:tr w:rsidR="00DB4448" w:rsidRPr="007C23CA" w14:paraId="5BCDF288" w14:textId="77777777" w:rsidTr="4948C66D">
        <w:tc>
          <w:tcPr>
            <w:tcW w:w="8275" w:type="dxa"/>
            <w:vAlign w:val="center"/>
          </w:tcPr>
          <w:p w14:paraId="555FAB39"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2387ADB" w14:textId="77777777" w:rsidR="00DB4448" w:rsidRPr="007C23CA" w:rsidRDefault="00434F55" w:rsidP="00AD1885">
            <w:pPr>
              <w:rPr>
                <w:szCs w:val="20"/>
              </w:rPr>
            </w:pPr>
            <w:r>
              <w:rPr>
                <w:szCs w:val="20"/>
              </w:rPr>
              <w:t>0</w:t>
            </w:r>
          </w:p>
        </w:tc>
      </w:tr>
      <w:tr w:rsidR="00DB4448" w:rsidRPr="007C23CA" w14:paraId="54037131" w14:textId="77777777" w:rsidTr="4948C66D">
        <w:tc>
          <w:tcPr>
            <w:tcW w:w="8275" w:type="dxa"/>
            <w:shd w:val="clear" w:color="auto" w:fill="D8D9DA"/>
            <w:vAlign w:val="center"/>
          </w:tcPr>
          <w:p w14:paraId="06DE367C"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5DCD5D1" w14:textId="77777777" w:rsidR="00DB4448" w:rsidRPr="007C23CA" w:rsidRDefault="00DB4448" w:rsidP="00AD1885">
            <w:pPr>
              <w:rPr>
                <w:szCs w:val="20"/>
              </w:rPr>
            </w:pPr>
          </w:p>
        </w:tc>
      </w:tr>
      <w:tr w:rsidR="00DB4448" w:rsidRPr="007C23CA" w14:paraId="3810D0D0" w14:textId="77777777" w:rsidTr="4948C66D">
        <w:tc>
          <w:tcPr>
            <w:tcW w:w="8275" w:type="dxa"/>
            <w:vAlign w:val="center"/>
          </w:tcPr>
          <w:p w14:paraId="231A3C78"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08E8F00" w14:textId="7B7BAC8D" w:rsidR="00DB4448" w:rsidRPr="007C23CA" w:rsidRDefault="009B1129" w:rsidP="00AD1885">
            <w:pPr>
              <w:rPr>
                <w:szCs w:val="20"/>
              </w:rPr>
            </w:pPr>
            <w:r>
              <w:rPr>
                <w:szCs w:val="20"/>
              </w:rPr>
              <w:t>5.5</w:t>
            </w:r>
          </w:p>
        </w:tc>
      </w:tr>
      <w:tr w:rsidR="00DB4448" w:rsidRPr="007C23CA" w14:paraId="268ACEB3" w14:textId="77777777" w:rsidTr="4948C66D">
        <w:tc>
          <w:tcPr>
            <w:tcW w:w="8275" w:type="dxa"/>
            <w:vAlign w:val="center"/>
          </w:tcPr>
          <w:p w14:paraId="78277EEC"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E3D08E4" w14:textId="77777777" w:rsidR="00DB4448" w:rsidRPr="007C23CA" w:rsidRDefault="00434F55" w:rsidP="00AD1885">
            <w:pPr>
              <w:rPr>
                <w:szCs w:val="20"/>
              </w:rPr>
            </w:pPr>
            <w:r>
              <w:rPr>
                <w:szCs w:val="20"/>
              </w:rPr>
              <w:t>0</w:t>
            </w:r>
          </w:p>
        </w:tc>
      </w:tr>
      <w:tr w:rsidR="00DB4448" w:rsidRPr="007C23CA" w14:paraId="0D7D21D6" w14:textId="77777777" w:rsidTr="4948C66D">
        <w:tc>
          <w:tcPr>
            <w:tcW w:w="8275" w:type="dxa"/>
            <w:shd w:val="clear" w:color="auto" w:fill="BF2C37"/>
            <w:vAlign w:val="center"/>
          </w:tcPr>
          <w:p w14:paraId="36286186"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463229DF" w14:textId="77777777" w:rsidR="00DB4448" w:rsidRDefault="00DB4448" w:rsidP="00AD1885">
            <w:pPr>
              <w:rPr>
                <w:szCs w:val="20"/>
              </w:rPr>
            </w:pPr>
          </w:p>
        </w:tc>
      </w:tr>
      <w:tr w:rsidR="00DB4448" w:rsidRPr="007C23CA" w14:paraId="3819D72A" w14:textId="77777777" w:rsidTr="4948C66D">
        <w:tc>
          <w:tcPr>
            <w:tcW w:w="8275" w:type="dxa"/>
            <w:vAlign w:val="center"/>
          </w:tcPr>
          <w:p w14:paraId="1487CFB5"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393818BD" w14:textId="51294ECA" w:rsidR="00DB4448" w:rsidRDefault="009B1129" w:rsidP="00AD1885">
            <w:pPr>
              <w:rPr>
                <w:szCs w:val="20"/>
              </w:rPr>
            </w:pPr>
            <w:r>
              <w:rPr>
                <w:szCs w:val="20"/>
              </w:rPr>
              <w:t>44.0</w:t>
            </w:r>
          </w:p>
        </w:tc>
      </w:tr>
      <w:tr w:rsidR="00DB4448" w:rsidRPr="007C23CA" w14:paraId="33A2EE02" w14:textId="77777777" w:rsidTr="4948C66D">
        <w:tc>
          <w:tcPr>
            <w:tcW w:w="8275" w:type="dxa"/>
            <w:vAlign w:val="center"/>
          </w:tcPr>
          <w:p w14:paraId="52602B31"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E65D4D6" w14:textId="77777777" w:rsidR="00DB4448" w:rsidRDefault="00434F55" w:rsidP="00AD1885">
            <w:pPr>
              <w:rPr>
                <w:szCs w:val="20"/>
              </w:rPr>
            </w:pPr>
            <w:r>
              <w:rPr>
                <w:szCs w:val="20"/>
              </w:rPr>
              <w:t>0</w:t>
            </w:r>
          </w:p>
        </w:tc>
      </w:tr>
      <w:tr w:rsidR="00DB4448" w:rsidRPr="007C23CA" w14:paraId="5214BD40" w14:textId="77777777" w:rsidTr="4948C66D">
        <w:tc>
          <w:tcPr>
            <w:tcW w:w="8275" w:type="dxa"/>
            <w:vAlign w:val="center"/>
          </w:tcPr>
          <w:p w14:paraId="0C919B85"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4907FA28" w14:textId="2A83CCEA" w:rsidR="00DB4448" w:rsidRDefault="009B1129" w:rsidP="00AD1885">
            <w:pPr>
              <w:rPr>
                <w:szCs w:val="20"/>
              </w:rPr>
            </w:pPr>
            <w:r>
              <w:rPr>
                <w:szCs w:val="20"/>
              </w:rPr>
              <w:t>44.0</w:t>
            </w:r>
          </w:p>
        </w:tc>
      </w:tr>
    </w:tbl>
    <w:p w14:paraId="00AD2F99" w14:textId="77777777" w:rsidR="00E3447E" w:rsidRPr="00637663" w:rsidRDefault="00E3447E" w:rsidP="00E3447E">
      <w:pPr>
        <w:tabs>
          <w:tab w:val="left" w:pos="360"/>
        </w:tabs>
        <w:spacing w:before="60" w:after="60"/>
        <w:rPr>
          <w:rFonts w:cs="Arial"/>
          <w:szCs w:val="20"/>
        </w:rPr>
      </w:pPr>
    </w:p>
    <w:p w14:paraId="0F07B0EA"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06B31" w14:textId="77777777" w:rsidR="00A17E74" w:rsidRDefault="00A17E74">
      <w:r>
        <w:separator/>
      </w:r>
    </w:p>
  </w:endnote>
  <w:endnote w:type="continuationSeparator" w:id="0">
    <w:p w14:paraId="4F561C5D" w14:textId="77777777" w:rsidR="00A17E74" w:rsidRDefault="00A17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FEB58" w14:textId="77777777" w:rsidR="00AB2B86" w:rsidRDefault="00AB2B86" w:rsidP="00E63573">
    <w:pPr>
      <w:pStyle w:val="Footer"/>
      <w:jc w:val="right"/>
    </w:pPr>
    <w:r>
      <w:t>Version 2</w:t>
    </w:r>
  </w:p>
  <w:p w14:paraId="79B4704C" w14:textId="77777777" w:rsidR="00AB2B86" w:rsidRDefault="00AB2B86" w:rsidP="00E63573">
    <w:pPr>
      <w:pStyle w:val="Footer"/>
      <w:jc w:val="right"/>
    </w:pPr>
    <w:r>
      <w:t>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0B982" w14:textId="77777777" w:rsidR="00AB2B86" w:rsidRDefault="00AB2B86" w:rsidP="00E63573">
    <w:pPr>
      <w:pStyle w:val="Footer"/>
      <w:jc w:val="right"/>
    </w:pPr>
    <w:r>
      <w:t>Version 2</w:t>
    </w:r>
  </w:p>
  <w:p w14:paraId="2C599AB4" w14:textId="77777777" w:rsidR="00AB2B86" w:rsidRDefault="00AB2B86" w:rsidP="00E63573">
    <w:pPr>
      <w:pStyle w:val="Footer"/>
      <w:jc w:val="right"/>
    </w:pP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738CB" w14:textId="77777777" w:rsidR="00A17E74" w:rsidRDefault="00A17E74">
      <w:r>
        <w:separator/>
      </w:r>
    </w:p>
  </w:footnote>
  <w:footnote w:type="continuationSeparator" w:id="0">
    <w:p w14:paraId="16AC0279" w14:textId="77777777" w:rsidR="00A17E74" w:rsidRDefault="00A17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02F7E" w14:textId="77777777" w:rsidR="00AB2B86" w:rsidRPr="000F2AAD" w:rsidRDefault="00AB2B86" w:rsidP="000F2AAD">
    <w:pPr>
      <w:spacing w:after="240"/>
      <w:rPr>
        <w:noProof/>
      </w:rPr>
    </w:pPr>
    <w:r>
      <w:t>MBA750: Health Care Information System Supporting Technologies, Standards, and Security</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E079E" w14:textId="77777777" w:rsidR="00AB2B86" w:rsidRPr="00B21089" w:rsidRDefault="00AB2B86" w:rsidP="00472CF6">
    <w:pPr>
      <w:pStyle w:val="Title"/>
      <w:jc w:val="right"/>
    </w:pPr>
    <w:r w:rsidRPr="00825CE5">
      <w:rPr>
        <w:noProof/>
      </w:rPr>
      <w:drawing>
        <wp:inline distT="0" distB="0" distL="0" distR="0" wp14:anchorId="0A412CD7" wp14:editId="0161F1B3">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90713AA" w14:textId="77777777" w:rsidR="00AB2B86" w:rsidRPr="00D07152" w:rsidRDefault="00AB2B86" w:rsidP="00472CF6">
    <w:pPr>
      <w:pStyle w:val="Heading1"/>
      <w:jc w:val="right"/>
    </w:pPr>
    <w:r>
      <w:t>Faculty Instructional Guide</w:t>
    </w:r>
  </w:p>
  <w:p w14:paraId="6F8A1D5F" w14:textId="77777777" w:rsidR="00AB2B86" w:rsidRPr="00825CE5" w:rsidRDefault="00AB2B86" w:rsidP="00472CF6">
    <w:pPr>
      <w:pStyle w:val="Heading1"/>
      <w:jc w:val="right"/>
    </w:pPr>
    <w:r>
      <w:t>MBA750: Health Care Information Systems</w:t>
    </w:r>
  </w:p>
  <w:p w14:paraId="2095C3B1" w14:textId="77777777" w:rsidR="00AB2B86" w:rsidRDefault="00AB2B8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9506D4D"/>
    <w:multiLevelType w:val="hybridMultilevel"/>
    <w:tmpl w:val="04405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E34BD7"/>
    <w:multiLevelType w:val="hybridMultilevel"/>
    <w:tmpl w:val="72E8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36D71"/>
    <w:multiLevelType w:val="hybridMultilevel"/>
    <w:tmpl w:val="BC9891FC"/>
    <w:lvl w:ilvl="0" w:tplc="660AEC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DE5F27"/>
    <w:multiLevelType w:val="hybridMultilevel"/>
    <w:tmpl w:val="40960B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8B749C0"/>
    <w:multiLevelType w:val="hybridMultilevel"/>
    <w:tmpl w:val="2722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31501"/>
    <w:multiLevelType w:val="multilevel"/>
    <w:tmpl w:val="E530EA4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83533BA"/>
    <w:multiLevelType w:val="hybridMultilevel"/>
    <w:tmpl w:val="41D03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10A34"/>
    <w:multiLevelType w:val="hybridMultilevel"/>
    <w:tmpl w:val="1E6C62FC"/>
    <w:lvl w:ilvl="0" w:tplc="4CCE10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C3292"/>
    <w:multiLevelType w:val="hybridMultilevel"/>
    <w:tmpl w:val="B338E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4407AE"/>
    <w:multiLevelType w:val="hybridMultilevel"/>
    <w:tmpl w:val="A4ACF81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8" w15:restartNumberingAfterBreak="0">
    <w:nsid w:val="34490149"/>
    <w:multiLevelType w:val="hybridMultilevel"/>
    <w:tmpl w:val="12B6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1"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D772B8"/>
    <w:multiLevelType w:val="hybridMultilevel"/>
    <w:tmpl w:val="AE5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B6FCA"/>
    <w:multiLevelType w:val="hybridMultilevel"/>
    <w:tmpl w:val="CA8C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92111"/>
    <w:multiLevelType w:val="hybridMultilevel"/>
    <w:tmpl w:val="53287DF4"/>
    <w:lvl w:ilvl="0" w:tplc="04090011">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0131A"/>
    <w:multiLevelType w:val="hybridMultilevel"/>
    <w:tmpl w:val="11728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A476D"/>
    <w:multiLevelType w:val="multilevel"/>
    <w:tmpl w:val="1EF4DAF0"/>
    <w:lvl w:ilvl="0">
      <w:start w:val="1"/>
      <w:numFmt w:val="decimal"/>
      <w:lvlText w:val="%1."/>
      <w:lvlJc w:val="left"/>
      <w:pPr>
        <w:ind w:left="360" w:hanging="360"/>
      </w:pPr>
    </w:lvl>
    <w:lvl w:ilvl="1">
      <w:start w:val="4"/>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9" w15:restartNumberingAfterBreak="0">
    <w:nsid w:val="5D042051"/>
    <w:multiLevelType w:val="hybridMultilevel"/>
    <w:tmpl w:val="0CD4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B2682"/>
    <w:multiLevelType w:val="hybridMultilevel"/>
    <w:tmpl w:val="EBEA08EC"/>
    <w:lvl w:ilvl="0" w:tplc="C28E4EA4">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8613A8"/>
    <w:multiLevelType w:val="hybridMultilevel"/>
    <w:tmpl w:val="8CF4035A"/>
    <w:lvl w:ilvl="0" w:tplc="F62ED55A">
      <w:start w:val="1"/>
      <w:numFmt w:val="bullet"/>
      <w:lvlText w:val=""/>
      <w:lvlJc w:val="left"/>
      <w:pPr>
        <w:ind w:left="720" w:hanging="360"/>
      </w:pPr>
      <w:rPr>
        <w:rFonts w:ascii="Symbol" w:hAnsi="Symbol" w:hint="default"/>
      </w:rPr>
    </w:lvl>
    <w:lvl w:ilvl="1" w:tplc="62908C04">
      <w:start w:val="1"/>
      <w:numFmt w:val="bullet"/>
      <w:lvlText w:val="o"/>
      <w:lvlJc w:val="left"/>
      <w:pPr>
        <w:ind w:left="1440" w:hanging="360"/>
      </w:pPr>
      <w:rPr>
        <w:rFonts w:ascii="Courier New" w:hAnsi="Courier New" w:hint="default"/>
      </w:rPr>
    </w:lvl>
    <w:lvl w:ilvl="2" w:tplc="1DA493F8">
      <w:start w:val="1"/>
      <w:numFmt w:val="bullet"/>
      <w:lvlText w:val=""/>
      <w:lvlJc w:val="left"/>
      <w:pPr>
        <w:ind w:left="2160" w:hanging="360"/>
      </w:pPr>
      <w:rPr>
        <w:rFonts w:ascii="Wingdings" w:hAnsi="Wingdings" w:hint="default"/>
      </w:rPr>
    </w:lvl>
    <w:lvl w:ilvl="3" w:tplc="353EF122">
      <w:start w:val="1"/>
      <w:numFmt w:val="bullet"/>
      <w:lvlText w:val=""/>
      <w:lvlJc w:val="left"/>
      <w:pPr>
        <w:ind w:left="2880" w:hanging="360"/>
      </w:pPr>
      <w:rPr>
        <w:rFonts w:ascii="Symbol" w:hAnsi="Symbol" w:hint="default"/>
      </w:rPr>
    </w:lvl>
    <w:lvl w:ilvl="4" w:tplc="6F0EE674">
      <w:start w:val="1"/>
      <w:numFmt w:val="bullet"/>
      <w:lvlText w:val="o"/>
      <w:lvlJc w:val="left"/>
      <w:pPr>
        <w:ind w:left="3600" w:hanging="360"/>
      </w:pPr>
      <w:rPr>
        <w:rFonts w:ascii="Courier New" w:hAnsi="Courier New" w:hint="default"/>
      </w:rPr>
    </w:lvl>
    <w:lvl w:ilvl="5" w:tplc="8DA478CC">
      <w:start w:val="1"/>
      <w:numFmt w:val="bullet"/>
      <w:lvlText w:val=""/>
      <w:lvlJc w:val="left"/>
      <w:pPr>
        <w:ind w:left="4320" w:hanging="360"/>
      </w:pPr>
      <w:rPr>
        <w:rFonts w:ascii="Wingdings" w:hAnsi="Wingdings" w:hint="default"/>
      </w:rPr>
    </w:lvl>
    <w:lvl w:ilvl="6" w:tplc="AF7A5EA2">
      <w:start w:val="1"/>
      <w:numFmt w:val="bullet"/>
      <w:lvlText w:val=""/>
      <w:lvlJc w:val="left"/>
      <w:pPr>
        <w:ind w:left="5040" w:hanging="360"/>
      </w:pPr>
      <w:rPr>
        <w:rFonts w:ascii="Symbol" w:hAnsi="Symbol" w:hint="default"/>
      </w:rPr>
    </w:lvl>
    <w:lvl w:ilvl="7" w:tplc="F3B02C70">
      <w:start w:val="1"/>
      <w:numFmt w:val="bullet"/>
      <w:lvlText w:val="o"/>
      <w:lvlJc w:val="left"/>
      <w:pPr>
        <w:ind w:left="5760" w:hanging="360"/>
      </w:pPr>
      <w:rPr>
        <w:rFonts w:ascii="Courier New" w:hAnsi="Courier New" w:hint="default"/>
      </w:rPr>
    </w:lvl>
    <w:lvl w:ilvl="8" w:tplc="0F34B63A">
      <w:start w:val="1"/>
      <w:numFmt w:val="bullet"/>
      <w:lvlText w:val=""/>
      <w:lvlJc w:val="left"/>
      <w:pPr>
        <w:ind w:left="648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A5F0B66"/>
    <w:multiLevelType w:val="hybridMultilevel"/>
    <w:tmpl w:val="FB9C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FC5721B"/>
    <w:multiLevelType w:val="hybridMultilevel"/>
    <w:tmpl w:val="8690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19"/>
  </w:num>
  <w:num w:numId="4">
    <w:abstractNumId w:val="35"/>
  </w:num>
  <w:num w:numId="5">
    <w:abstractNumId w:val="20"/>
  </w:num>
  <w:num w:numId="6">
    <w:abstractNumId w:val="40"/>
  </w:num>
  <w:num w:numId="7">
    <w:abstractNumId w:val="41"/>
  </w:num>
  <w:num w:numId="8">
    <w:abstractNumId w:val="39"/>
  </w:num>
  <w:num w:numId="9">
    <w:abstractNumId w:val="0"/>
  </w:num>
  <w:num w:numId="10">
    <w:abstractNumId w:val="32"/>
  </w:num>
  <w:num w:numId="11">
    <w:abstractNumId w:val="3"/>
  </w:num>
  <w:num w:numId="12">
    <w:abstractNumId w:val="9"/>
  </w:num>
  <w:num w:numId="13">
    <w:abstractNumId w:val="10"/>
  </w:num>
  <w:num w:numId="14">
    <w:abstractNumId w:val="23"/>
  </w:num>
  <w:num w:numId="15">
    <w:abstractNumId w:val="21"/>
  </w:num>
  <w:num w:numId="16">
    <w:abstractNumId w:val="34"/>
  </w:num>
  <w:num w:numId="17">
    <w:abstractNumId w:val="12"/>
  </w:num>
  <w:num w:numId="18">
    <w:abstractNumId w:val="41"/>
  </w:num>
  <w:num w:numId="19">
    <w:abstractNumId w:val="11"/>
  </w:num>
  <w:num w:numId="20">
    <w:abstractNumId w:val="4"/>
  </w:num>
  <w:num w:numId="21">
    <w:abstractNumId w:val="41"/>
  </w:num>
  <w:num w:numId="22">
    <w:abstractNumId w:val="13"/>
  </w:num>
  <w:num w:numId="23">
    <w:abstractNumId w:val="24"/>
  </w:num>
  <w:num w:numId="24">
    <w:abstractNumId w:val="36"/>
  </w:num>
  <w:num w:numId="25">
    <w:abstractNumId w:val="30"/>
  </w:num>
  <w:num w:numId="26">
    <w:abstractNumId w:val="37"/>
  </w:num>
  <w:num w:numId="27">
    <w:abstractNumId w:val="28"/>
  </w:num>
  <w:num w:numId="28">
    <w:abstractNumId w:val="22"/>
  </w:num>
  <w:num w:numId="29">
    <w:abstractNumId w:val="33"/>
  </w:num>
  <w:num w:numId="30">
    <w:abstractNumId w:val="42"/>
  </w:num>
  <w:num w:numId="31">
    <w:abstractNumId w:val="7"/>
  </w:num>
  <w:num w:numId="32">
    <w:abstractNumId w:val="17"/>
  </w:num>
  <w:num w:numId="33">
    <w:abstractNumId w:val="27"/>
  </w:num>
  <w:num w:numId="34">
    <w:abstractNumId w:val="6"/>
  </w:num>
  <w:num w:numId="35">
    <w:abstractNumId w:val="2"/>
  </w:num>
  <w:num w:numId="36">
    <w:abstractNumId w:val="41"/>
  </w:num>
  <w:num w:numId="37">
    <w:abstractNumId w:val="5"/>
  </w:num>
  <w:num w:numId="38">
    <w:abstractNumId w:val="15"/>
  </w:num>
  <w:num w:numId="39">
    <w:abstractNumId w:val="8"/>
  </w:num>
  <w:num w:numId="40">
    <w:abstractNumId w:val="29"/>
  </w:num>
  <w:num w:numId="41">
    <w:abstractNumId w:val="18"/>
  </w:num>
  <w:num w:numId="42">
    <w:abstractNumId w:val="26"/>
  </w:num>
  <w:num w:numId="43">
    <w:abstractNumId w:val="14"/>
  </w:num>
  <w:num w:numId="44">
    <w:abstractNumId w:val="1"/>
  </w:num>
  <w:num w:numId="45">
    <w:abstractNumId w:val="16"/>
  </w:num>
  <w:num w:numId="46">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1NDIxMTQytDA2MDVT0lEKTi0uzszPAykwqQUAJnHJuCwAAAA="/>
  </w:docVars>
  <w:rsids>
    <w:rsidRoot w:val="00132272"/>
    <w:rsid w:val="0000339B"/>
    <w:rsid w:val="000040B6"/>
    <w:rsid w:val="0000486B"/>
    <w:rsid w:val="000052A0"/>
    <w:rsid w:val="0000705B"/>
    <w:rsid w:val="00007557"/>
    <w:rsid w:val="00010893"/>
    <w:rsid w:val="00011261"/>
    <w:rsid w:val="00012243"/>
    <w:rsid w:val="00014F73"/>
    <w:rsid w:val="0001644E"/>
    <w:rsid w:val="000207BF"/>
    <w:rsid w:val="0002097F"/>
    <w:rsid w:val="0002170C"/>
    <w:rsid w:val="00023144"/>
    <w:rsid w:val="0002431A"/>
    <w:rsid w:val="00024C70"/>
    <w:rsid w:val="00026A82"/>
    <w:rsid w:val="00030224"/>
    <w:rsid w:val="00030F93"/>
    <w:rsid w:val="000335A4"/>
    <w:rsid w:val="0003453B"/>
    <w:rsid w:val="000345E4"/>
    <w:rsid w:val="00035221"/>
    <w:rsid w:val="000352F0"/>
    <w:rsid w:val="00035E59"/>
    <w:rsid w:val="00035EB6"/>
    <w:rsid w:val="00036AF9"/>
    <w:rsid w:val="00040204"/>
    <w:rsid w:val="000405D1"/>
    <w:rsid w:val="000409C4"/>
    <w:rsid w:val="000413F2"/>
    <w:rsid w:val="00042BC2"/>
    <w:rsid w:val="00042F2D"/>
    <w:rsid w:val="000436CB"/>
    <w:rsid w:val="00044A71"/>
    <w:rsid w:val="000467AE"/>
    <w:rsid w:val="00046D8C"/>
    <w:rsid w:val="0005011B"/>
    <w:rsid w:val="000525ED"/>
    <w:rsid w:val="00052809"/>
    <w:rsid w:val="00054B0E"/>
    <w:rsid w:val="00054D76"/>
    <w:rsid w:val="00057434"/>
    <w:rsid w:val="00057F8C"/>
    <w:rsid w:val="0006055B"/>
    <w:rsid w:val="00060B70"/>
    <w:rsid w:val="00064DA9"/>
    <w:rsid w:val="000657A0"/>
    <w:rsid w:val="00065AB6"/>
    <w:rsid w:val="000665EA"/>
    <w:rsid w:val="0006700A"/>
    <w:rsid w:val="000671BB"/>
    <w:rsid w:val="000676EC"/>
    <w:rsid w:val="00070A28"/>
    <w:rsid w:val="00070E70"/>
    <w:rsid w:val="00072525"/>
    <w:rsid w:val="000725DC"/>
    <w:rsid w:val="00073135"/>
    <w:rsid w:val="0007370D"/>
    <w:rsid w:val="00074D33"/>
    <w:rsid w:val="00075B61"/>
    <w:rsid w:val="00080F0C"/>
    <w:rsid w:val="000824B6"/>
    <w:rsid w:val="0008292E"/>
    <w:rsid w:val="00082D07"/>
    <w:rsid w:val="00082EF6"/>
    <w:rsid w:val="000850AC"/>
    <w:rsid w:val="00085D23"/>
    <w:rsid w:val="000915C5"/>
    <w:rsid w:val="00093883"/>
    <w:rsid w:val="0009418F"/>
    <w:rsid w:val="00094646"/>
    <w:rsid w:val="0009705D"/>
    <w:rsid w:val="000A095F"/>
    <w:rsid w:val="000A0CC0"/>
    <w:rsid w:val="000A3848"/>
    <w:rsid w:val="000A3E70"/>
    <w:rsid w:val="000A50C5"/>
    <w:rsid w:val="000A5265"/>
    <w:rsid w:val="000A5B26"/>
    <w:rsid w:val="000A684C"/>
    <w:rsid w:val="000A69F7"/>
    <w:rsid w:val="000A7500"/>
    <w:rsid w:val="000A7907"/>
    <w:rsid w:val="000B0ED5"/>
    <w:rsid w:val="000B1174"/>
    <w:rsid w:val="000B2035"/>
    <w:rsid w:val="000B2909"/>
    <w:rsid w:val="000B3249"/>
    <w:rsid w:val="000B631A"/>
    <w:rsid w:val="000B63DE"/>
    <w:rsid w:val="000C1433"/>
    <w:rsid w:val="000C1DB9"/>
    <w:rsid w:val="000C5272"/>
    <w:rsid w:val="000C6C78"/>
    <w:rsid w:val="000C6F81"/>
    <w:rsid w:val="000C78CF"/>
    <w:rsid w:val="000D0639"/>
    <w:rsid w:val="000D0717"/>
    <w:rsid w:val="000D1E00"/>
    <w:rsid w:val="000D4512"/>
    <w:rsid w:val="000D534F"/>
    <w:rsid w:val="000D5AD9"/>
    <w:rsid w:val="000D69E1"/>
    <w:rsid w:val="000E0328"/>
    <w:rsid w:val="000E05AD"/>
    <w:rsid w:val="000E0ECB"/>
    <w:rsid w:val="000E14B1"/>
    <w:rsid w:val="000E24DA"/>
    <w:rsid w:val="000E295A"/>
    <w:rsid w:val="000E31C2"/>
    <w:rsid w:val="000E3430"/>
    <w:rsid w:val="000E5FD9"/>
    <w:rsid w:val="000E7452"/>
    <w:rsid w:val="000E7930"/>
    <w:rsid w:val="000F010A"/>
    <w:rsid w:val="000F03F3"/>
    <w:rsid w:val="000F18E7"/>
    <w:rsid w:val="000F2AAD"/>
    <w:rsid w:val="000F2C70"/>
    <w:rsid w:val="000F5D60"/>
    <w:rsid w:val="000F783D"/>
    <w:rsid w:val="000F7B2E"/>
    <w:rsid w:val="00100350"/>
    <w:rsid w:val="00100E86"/>
    <w:rsid w:val="001021EB"/>
    <w:rsid w:val="001033DD"/>
    <w:rsid w:val="001037D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2021"/>
    <w:rsid w:val="0012539B"/>
    <w:rsid w:val="00125A9F"/>
    <w:rsid w:val="00125CB8"/>
    <w:rsid w:val="00126FF3"/>
    <w:rsid w:val="001279C2"/>
    <w:rsid w:val="00130C2A"/>
    <w:rsid w:val="00132272"/>
    <w:rsid w:val="00132A2A"/>
    <w:rsid w:val="0013537D"/>
    <w:rsid w:val="00135F7B"/>
    <w:rsid w:val="0013631E"/>
    <w:rsid w:val="001369F3"/>
    <w:rsid w:val="00136E30"/>
    <w:rsid w:val="001403C1"/>
    <w:rsid w:val="00141674"/>
    <w:rsid w:val="00141D54"/>
    <w:rsid w:val="00144E2A"/>
    <w:rsid w:val="00145DB0"/>
    <w:rsid w:val="00147E92"/>
    <w:rsid w:val="00151A77"/>
    <w:rsid w:val="001523FE"/>
    <w:rsid w:val="001536C8"/>
    <w:rsid w:val="001611D6"/>
    <w:rsid w:val="00161352"/>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0336"/>
    <w:rsid w:val="00191304"/>
    <w:rsid w:val="0019167D"/>
    <w:rsid w:val="00192C7F"/>
    <w:rsid w:val="001938C1"/>
    <w:rsid w:val="0019514A"/>
    <w:rsid w:val="0019541D"/>
    <w:rsid w:val="00195CC9"/>
    <w:rsid w:val="00196B14"/>
    <w:rsid w:val="00197C4E"/>
    <w:rsid w:val="001A0648"/>
    <w:rsid w:val="001A18D9"/>
    <w:rsid w:val="001A31F3"/>
    <w:rsid w:val="001A3350"/>
    <w:rsid w:val="001A37D7"/>
    <w:rsid w:val="001A392A"/>
    <w:rsid w:val="001A424C"/>
    <w:rsid w:val="001A5196"/>
    <w:rsid w:val="001A61AE"/>
    <w:rsid w:val="001A6671"/>
    <w:rsid w:val="001A7F0D"/>
    <w:rsid w:val="001B3816"/>
    <w:rsid w:val="001B4CDF"/>
    <w:rsid w:val="001B616D"/>
    <w:rsid w:val="001B6E8B"/>
    <w:rsid w:val="001C0616"/>
    <w:rsid w:val="001C0DAF"/>
    <w:rsid w:val="001C0E18"/>
    <w:rsid w:val="001C4700"/>
    <w:rsid w:val="001C5785"/>
    <w:rsid w:val="001C7FFC"/>
    <w:rsid w:val="001D2F4C"/>
    <w:rsid w:val="001D3C70"/>
    <w:rsid w:val="001E1A12"/>
    <w:rsid w:val="001E1E4F"/>
    <w:rsid w:val="001E384E"/>
    <w:rsid w:val="001E5275"/>
    <w:rsid w:val="001E643C"/>
    <w:rsid w:val="001E6E8A"/>
    <w:rsid w:val="001E7BBA"/>
    <w:rsid w:val="001F007B"/>
    <w:rsid w:val="001F5001"/>
    <w:rsid w:val="001F5025"/>
    <w:rsid w:val="001F6FBA"/>
    <w:rsid w:val="00200422"/>
    <w:rsid w:val="002038EB"/>
    <w:rsid w:val="00204204"/>
    <w:rsid w:val="00204755"/>
    <w:rsid w:val="00204F02"/>
    <w:rsid w:val="0020548D"/>
    <w:rsid w:val="0020635A"/>
    <w:rsid w:val="00206BBF"/>
    <w:rsid w:val="00206CF4"/>
    <w:rsid w:val="00206E75"/>
    <w:rsid w:val="00207465"/>
    <w:rsid w:val="0021285A"/>
    <w:rsid w:val="00216FAC"/>
    <w:rsid w:val="002179BD"/>
    <w:rsid w:val="0022041B"/>
    <w:rsid w:val="002224DA"/>
    <w:rsid w:val="00223559"/>
    <w:rsid w:val="00224A60"/>
    <w:rsid w:val="00225662"/>
    <w:rsid w:val="00225ABC"/>
    <w:rsid w:val="00226320"/>
    <w:rsid w:val="002268F1"/>
    <w:rsid w:val="00226E1D"/>
    <w:rsid w:val="00227268"/>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5D8"/>
    <w:rsid w:val="002559E7"/>
    <w:rsid w:val="002564AF"/>
    <w:rsid w:val="002569A5"/>
    <w:rsid w:val="0025775F"/>
    <w:rsid w:val="00260385"/>
    <w:rsid w:val="00260DA0"/>
    <w:rsid w:val="0026345D"/>
    <w:rsid w:val="002650B8"/>
    <w:rsid w:val="002661BB"/>
    <w:rsid w:val="00266656"/>
    <w:rsid w:val="00271910"/>
    <w:rsid w:val="002743AD"/>
    <w:rsid w:val="00274B8A"/>
    <w:rsid w:val="00274BFA"/>
    <w:rsid w:val="00275AFE"/>
    <w:rsid w:val="00275C68"/>
    <w:rsid w:val="00276093"/>
    <w:rsid w:val="00277622"/>
    <w:rsid w:val="00283727"/>
    <w:rsid w:val="00284861"/>
    <w:rsid w:val="002865E3"/>
    <w:rsid w:val="002945CA"/>
    <w:rsid w:val="002959F9"/>
    <w:rsid w:val="002976B9"/>
    <w:rsid w:val="00297CEC"/>
    <w:rsid w:val="002A24B8"/>
    <w:rsid w:val="002A3C32"/>
    <w:rsid w:val="002A4422"/>
    <w:rsid w:val="002A63FD"/>
    <w:rsid w:val="002A6BFF"/>
    <w:rsid w:val="002A756E"/>
    <w:rsid w:val="002A7873"/>
    <w:rsid w:val="002B13C9"/>
    <w:rsid w:val="002B232A"/>
    <w:rsid w:val="002B324B"/>
    <w:rsid w:val="002B3A96"/>
    <w:rsid w:val="002B60AE"/>
    <w:rsid w:val="002C06C7"/>
    <w:rsid w:val="002C1641"/>
    <w:rsid w:val="002C18BC"/>
    <w:rsid w:val="002C26DD"/>
    <w:rsid w:val="002C59B3"/>
    <w:rsid w:val="002C64CE"/>
    <w:rsid w:val="002D343F"/>
    <w:rsid w:val="002D4219"/>
    <w:rsid w:val="002D4285"/>
    <w:rsid w:val="002D44E9"/>
    <w:rsid w:val="002D54F4"/>
    <w:rsid w:val="002D6021"/>
    <w:rsid w:val="002D6548"/>
    <w:rsid w:val="002D699B"/>
    <w:rsid w:val="002E1232"/>
    <w:rsid w:val="002E1656"/>
    <w:rsid w:val="002E3C75"/>
    <w:rsid w:val="002E4D65"/>
    <w:rsid w:val="002E51F3"/>
    <w:rsid w:val="002E57A4"/>
    <w:rsid w:val="002E5FF1"/>
    <w:rsid w:val="002E6C4E"/>
    <w:rsid w:val="002E7A23"/>
    <w:rsid w:val="002F08B7"/>
    <w:rsid w:val="002F0D95"/>
    <w:rsid w:val="002F1A27"/>
    <w:rsid w:val="002F21AF"/>
    <w:rsid w:val="002F22CD"/>
    <w:rsid w:val="002F341D"/>
    <w:rsid w:val="002F3558"/>
    <w:rsid w:val="002F355E"/>
    <w:rsid w:val="002F3C05"/>
    <w:rsid w:val="002F53E9"/>
    <w:rsid w:val="002F5A35"/>
    <w:rsid w:val="002F673B"/>
    <w:rsid w:val="002F6F2D"/>
    <w:rsid w:val="002F742F"/>
    <w:rsid w:val="00300E72"/>
    <w:rsid w:val="00301041"/>
    <w:rsid w:val="00302978"/>
    <w:rsid w:val="003047EE"/>
    <w:rsid w:val="0030503C"/>
    <w:rsid w:val="00305EC7"/>
    <w:rsid w:val="00306856"/>
    <w:rsid w:val="0031021B"/>
    <w:rsid w:val="003122C2"/>
    <w:rsid w:val="0031393B"/>
    <w:rsid w:val="0031522C"/>
    <w:rsid w:val="00316266"/>
    <w:rsid w:val="00320A54"/>
    <w:rsid w:val="0032143C"/>
    <w:rsid w:val="003219F5"/>
    <w:rsid w:val="00322B49"/>
    <w:rsid w:val="00323FC6"/>
    <w:rsid w:val="0032571E"/>
    <w:rsid w:val="003313D4"/>
    <w:rsid w:val="003348A4"/>
    <w:rsid w:val="0033509B"/>
    <w:rsid w:val="00335197"/>
    <w:rsid w:val="0033589A"/>
    <w:rsid w:val="00335961"/>
    <w:rsid w:val="00337058"/>
    <w:rsid w:val="003408E0"/>
    <w:rsid w:val="00343010"/>
    <w:rsid w:val="003436A3"/>
    <w:rsid w:val="003448C0"/>
    <w:rsid w:val="00344B0D"/>
    <w:rsid w:val="0034526A"/>
    <w:rsid w:val="0034561D"/>
    <w:rsid w:val="0034656C"/>
    <w:rsid w:val="00346CC4"/>
    <w:rsid w:val="00351A4F"/>
    <w:rsid w:val="00351F22"/>
    <w:rsid w:val="003521E7"/>
    <w:rsid w:val="003523E1"/>
    <w:rsid w:val="00353E92"/>
    <w:rsid w:val="00354FDB"/>
    <w:rsid w:val="00355BB3"/>
    <w:rsid w:val="003578F8"/>
    <w:rsid w:val="00357F06"/>
    <w:rsid w:val="003608C9"/>
    <w:rsid w:val="00360FB5"/>
    <w:rsid w:val="00361ADD"/>
    <w:rsid w:val="00362893"/>
    <w:rsid w:val="00362ACD"/>
    <w:rsid w:val="003673AA"/>
    <w:rsid w:val="00370E02"/>
    <w:rsid w:val="00372658"/>
    <w:rsid w:val="00373BFE"/>
    <w:rsid w:val="003744DE"/>
    <w:rsid w:val="003744ED"/>
    <w:rsid w:val="00376887"/>
    <w:rsid w:val="00376D27"/>
    <w:rsid w:val="003773D7"/>
    <w:rsid w:val="00380405"/>
    <w:rsid w:val="0038232D"/>
    <w:rsid w:val="00384A8F"/>
    <w:rsid w:val="00385FCB"/>
    <w:rsid w:val="003907E9"/>
    <w:rsid w:val="00396246"/>
    <w:rsid w:val="003A1FA4"/>
    <w:rsid w:val="003A347D"/>
    <w:rsid w:val="003A359B"/>
    <w:rsid w:val="003A369D"/>
    <w:rsid w:val="003A3E88"/>
    <w:rsid w:val="003A7392"/>
    <w:rsid w:val="003B00C5"/>
    <w:rsid w:val="003B11AF"/>
    <w:rsid w:val="003B25EA"/>
    <w:rsid w:val="003B3045"/>
    <w:rsid w:val="003B5A4A"/>
    <w:rsid w:val="003C0B7E"/>
    <w:rsid w:val="003C53FC"/>
    <w:rsid w:val="003C5536"/>
    <w:rsid w:val="003C659A"/>
    <w:rsid w:val="003C6F92"/>
    <w:rsid w:val="003C763C"/>
    <w:rsid w:val="003D09D5"/>
    <w:rsid w:val="003D1B21"/>
    <w:rsid w:val="003D3EE1"/>
    <w:rsid w:val="003D644E"/>
    <w:rsid w:val="003D677E"/>
    <w:rsid w:val="003D7C90"/>
    <w:rsid w:val="003E12C4"/>
    <w:rsid w:val="003E31A7"/>
    <w:rsid w:val="003E3AC4"/>
    <w:rsid w:val="003E5C7D"/>
    <w:rsid w:val="003E7816"/>
    <w:rsid w:val="003F4008"/>
    <w:rsid w:val="003F4859"/>
    <w:rsid w:val="003F5642"/>
    <w:rsid w:val="003F6104"/>
    <w:rsid w:val="003F64B5"/>
    <w:rsid w:val="003F69CF"/>
    <w:rsid w:val="003F7651"/>
    <w:rsid w:val="00401196"/>
    <w:rsid w:val="00401E44"/>
    <w:rsid w:val="004031BB"/>
    <w:rsid w:val="004034A3"/>
    <w:rsid w:val="004045AD"/>
    <w:rsid w:val="00405788"/>
    <w:rsid w:val="004058AA"/>
    <w:rsid w:val="00405EAA"/>
    <w:rsid w:val="004109FE"/>
    <w:rsid w:val="0041279F"/>
    <w:rsid w:val="0041322F"/>
    <w:rsid w:val="004143CB"/>
    <w:rsid w:val="004161BE"/>
    <w:rsid w:val="00417C60"/>
    <w:rsid w:val="00417F14"/>
    <w:rsid w:val="0042358F"/>
    <w:rsid w:val="00423F5C"/>
    <w:rsid w:val="004251B3"/>
    <w:rsid w:val="00427237"/>
    <w:rsid w:val="00430518"/>
    <w:rsid w:val="00432341"/>
    <w:rsid w:val="00433025"/>
    <w:rsid w:val="00434F55"/>
    <w:rsid w:val="00436937"/>
    <w:rsid w:val="00436985"/>
    <w:rsid w:val="004421FA"/>
    <w:rsid w:val="00443F72"/>
    <w:rsid w:val="00445F59"/>
    <w:rsid w:val="00446446"/>
    <w:rsid w:val="00446623"/>
    <w:rsid w:val="00451471"/>
    <w:rsid w:val="00451ADA"/>
    <w:rsid w:val="004542C2"/>
    <w:rsid w:val="00454C1A"/>
    <w:rsid w:val="00455ECA"/>
    <w:rsid w:val="00455F9B"/>
    <w:rsid w:val="004577F1"/>
    <w:rsid w:val="004614A2"/>
    <w:rsid w:val="00461CA1"/>
    <w:rsid w:val="0046404A"/>
    <w:rsid w:val="00464E3E"/>
    <w:rsid w:val="00465134"/>
    <w:rsid w:val="00466E4C"/>
    <w:rsid w:val="0046733C"/>
    <w:rsid w:val="00467E51"/>
    <w:rsid w:val="004713D1"/>
    <w:rsid w:val="00472CF6"/>
    <w:rsid w:val="0047471E"/>
    <w:rsid w:val="0047555E"/>
    <w:rsid w:val="00475AC5"/>
    <w:rsid w:val="00475D8F"/>
    <w:rsid w:val="00477459"/>
    <w:rsid w:val="00477926"/>
    <w:rsid w:val="00477EE5"/>
    <w:rsid w:val="00482AB6"/>
    <w:rsid w:val="00482F21"/>
    <w:rsid w:val="00487079"/>
    <w:rsid w:val="004909EE"/>
    <w:rsid w:val="0049398D"/>
    <w:rsid w:val="00493BCE"/>
    <w:rsid w:val="0049604F"/>
    <w:rsid w:val="004A04F7"/>
    <w:rsid w:val="004A12D0"/>
    <w:rsid w:val="004A1A43"/>
    <w:rsid w:val="004A2780"/>
    <w:rsid w:val="004A439F"/>
    <w:rsid w:val="004A4863"/>
    <w:rsid w:val="004A4C18"/>
    <w:rsid w:val="004A4D5E"/>
    <w:rsid w:val="004A609E"/>
    <w:rsid w:val="004A6D92"/>
    <w:rsid w:val="004A7A87"/>
    <w:rsid w:val="004B345B"/>
    <w:rsid w:val="004B35AB"/>
    <w:rsid w:val="004B3BB2"/>
    <w:rsid w:val="004B4F8D"/>
    <w:rsid w:val="004B69CB"/>
    <w:rsid w:val="004B744C"/>
    <w:rsid w:val="004B75AD"/>
    <w:rsid w:val="004B75D5"/>
    <w:rsid w:val="004C1D6D"/>
    <w:rsid w:val="004C410E"/>
    <w:rsid w:val="004D09EA"/>
    <w:rsid w:val="004D13AE"/>
    <w:rsid w:val="004D4553"/>
    <w:rsid w:val="004D6EBF"/>
    <w:rsid w:val="004D772E"/>
    <w:rsid w:val="004E4A21"/>
    <w:rsid w:val="004E635B"/>
    <w:rsid w:val="004E68AB"/>
    <w:rsid w:val="004F138A"/>
    <w:rsid w:val="004F3079"/>
    <w:rsid w:val="004F3E41"/>
    <w:rsid w:val="004F41B8"/>
    <w:rsid w:val="004F458E"/>
    <w:rsid w:val="004F487F"/>
    <w:rsid w:val="004F609C"/>
    <w:rsid w:val="004F794C"/>
    <w:rsid w:val="005041DC"/>
    <w:rsid w:val="005048F3"/>
    <w:rsid w:val="00507984"/>
    <w:rsid w:val="00507E3D"/>
    <w:rsid w:val="00507FB8"/>
    <w:rsid w:val="00510A87"/>
    <w:rsid w:val="00510E21"/>
    <w:rsid w:val="00513275"/>
    <w:rsid w:val="00514253"/>
    <w:rsid w:val="00514A6C"/>
    <w:rsid w:val="0051737B"/>
    <w:rsid w:val="00521FD4"/>
    <w:rsid w:val="00523045"/>
    <w:rsid w:val="0052311A"/>
    <w:rsid w:val="0052340A"/>
    <w:rsid w:val="00524459"/>
    <w:rsid w:val="00524CD5"/>
    <w:rsid w:val="0052500E"/>
    <w:rsid w:val="005250B2"/>
    <w:rsid w:val="005254B3"/>
    <w:rsid w:val="00525E5F"/>
    <w:rsid w:val="00526E56"/>
    <w:rsid w:val="00527342"/>
    <w:rsid w:val="00530215"/>
    <w:rsid w:val="00530D83"/>
    <w:rsid w:val="005319CA"/>
    <w:rsid w:val="00533416"/>
    <w:rsid w:val="0053438B"/>
    <w:rsid w:val="005344A9"/>
    <w:rsid w:val="005353F9"/>
    <w:rsid w:val="00535A82"/>
    <w:rsid w:val="00535D64"/>
    <w:rsid w:val="00536B43"/>
    <w:rsid w:val="00537446"/>
    <w:rsid w:val="0053752F"/>
    <w:rsid w:val="00540010"/>
    <w:rsid w:val="00540F6A"/>
    <w:rsid w:val="00541A8C"/>
    <w:rsid w:val="00542163"/>
    <w:rsid w:val="0054433E"/>
    <w:rsid w:val="00544687"/>
    <w:rsid w:val="005449BB"/>
    <w:rsid w:val="005472D7"/>
    <w:rsid w:val="0055365D"/>
    <w:rsid w:val="005546E1"/>
    <w:rsid w:val="0055524B"/>
    <w:rsid w:val="0055537E"/>
    <w:rsid w:val="00557340"/>
    <w:rsid w:val="005602F0"/>
    <w:rsid w:val="00562CC9"/>
    <w:rsid w:val="0056515E"/>
    <w:rsid w:val="00566B5B"/>
    <w:rsid w:val="00566EA0"/>
    <w:rsid w:val="00566FC0"/>
    <w:rsid w:val="00567294"/>
    <w:rsid w:val="00572DA6"/>
    <w:rsid w:val="00573E59"/>
    <w:rsid w:val="005756C5"/>
    <w:rsid w:val="00576580"/>
    <w:rsid w:val="0057681B"/>
    <w:rsid w:val="0057784E"/>
    <w:rsid w:val="005804BD"/>
    <w:rsid w:val="00580AF2"/>
    <w:rsid w:val="00581922"/>
    <w:rsid w:val="0058240C"/>
    <w:rsid w:val="00586942"/>
    <w:rsid w:val="005900D0"/>
    <w:rsid w:val="00590A8C"/>
    <w:rsid w:val="00590E94"/>
    <w:rsid w:val="0059179A"/>
    <w:rsid w:val="0059251D"/>
    <w:rsid w:val="00593A25"/>
    <w:rsid w:val="005958BB"/>
    <w:rsid w:val="00596ADA"/>
    <w:rsid w:val="00596E8F"/>
    <w:rsid w:val="00597ABC"/>
    <w:rsid w:val="005A07A7"/>
    <w:rsid w:val="005A1AFC"/>
    <w:rsid w:val="005A2175"/>
    <w:rsid w:val="005B037C"/>
    <w:rsid w:val="005B10FE"/>
    <w:rsid w:val="005B1FCC"/>
    <w:rsid w:val="005B3281"/>
    <w:rsid w:val="005B3E18"/>
    <w:rsid w:val="005B452A"/>
    <w:rsid w:val="005B4859"/>
    <w:rsid w:val="005B56E9"/>
    <w:rsid w:val="005C0742"/>
    <w:rsid w:val="005C1120"/>
    <w:rsid w:val="005C14C4"/>
    <w:rsid w:val="005C232C"/>
    <w:rsid w:val="005C3137"/>
    <w:rsid w:val="005C3371"/>
    <w:rsid w:val="005C5AB1"/>
    <w:rsid w:val="005C61BD"/>
    <w:rsid w:val="005C6FB6"/>
    <w:rsid w:val="005C74E2"/>
    <w:rsid w:val="005D02FB"/>
    <w:rsid w:val="005D2181"/>
    <w:rsid w:val="005D2E3B"/>
    <w:rsid w:val="005D393B"/>
    <w:rsid w:val="005D5772"/>
    <w:rsid w:val="005D5DE7"/>
    <w:rsid w:val="005D6693"/>
    <w:rsid w:val="005D6AEC"/>
    <w:rsid w:val="005D6E0B"/>
    <w:rsid w:val="005E0FE0"/>
    <w:rsid w:val="005E4364"/>
    <w:rsid w:val="005E68C8"/>
    <w:rsid w:val="005E6C6E"/>
    <w:rsid w:val="005E6FE0"/>
    <w:rsid w:val="005E726E"/>
    <w:rsid w:val="005E79E6"/>
    <w:rsid w:val="005F034D"/>
    <w:rsid w:val="005F1C24"/>
    <w:rsid w:val="005F3653"/>
    <w:rsid w:val="005F3692"/>
    <w:rsid w:val="005F4C9A"/>
    <w:rsid w:val="005F60B8"/>
    <w:rsid w:val="005F6E3C"/>
    <w:rsid w:val="00601F59"/>
    <w:rsid w:val="00603058"/>
    <w:rsid w:val="006039D3"/>
    <w:rsid w:val="00603AC5"/>
    <w:rsid w:val="00605936"/>
    <w:rsid w:val="00605A9B"/>
    <w:rsid w:val="0060674E"/>
    <w:rsid w:val="006067E0"/>
    <w:rsid w:val="006073E7"/>
    <w:rsid w:val="00607B71"/>
    <w:rsid w:val="00612094"/>
    <w:rsid w:val="00612354"/>
    <w:rsid w:val="00613131"/>
    <w:rsid w:val="00614DE6"/>
    <w:rsid w:val="00614FF2"/>
    <w:rsid w:val="00615420"/>
    <w:rsid w:val="006160E8"/>
    <w:rsid w:val="006178F4"/>
    <w:rsid w:val="006201D2"/>
    <w:rsid w:val="00621423"/>
    <w:rsid w:val="00622F43"/>
    <w:rsid w:val="00625318"/>
    <w:rsid w:val="00625B51"/>
    <w:rsid w:val="00625CA4"/>
    <w:rsid w:val="0062607A"/>
    <w:rsid w:val="006324AB"/>
    <w:rsid w:val="0063301B"/>
    <w:rsid w:val="00633393"/>
    <w:rsid w:val="00633A1A"/>
    <w:rsid w:val="00633DC0"/>
    <w:rsid w:val="006400FA"/>
    <w:rsid w:val="00642791"/>
    <w:rsid w:val="00646C8C"/>
    <w:rsid w:val="00647A9C"/>
    <w:rsid w:val="006502B1"/>
    <w:rsid w:val="0065105D"/>
    <w:rsid w:val="00651450"/>
    <w:rsid w:val="00651990"/>
    <w:rsid w:val="00654A2C"/>
    <w:rsid w:val="00654AB9"/>
    <w:rsid w:val="006556C4"/>
    <w:rsid w:val="006615C0"/>
    <w:rsid w:val="00662000"/>
    <w:rsid w:val="0066251D"/>
    <w:rsid w:val="00665158"/>
    <w:rsid w:val="00665B98"/>
    <w:rsid w:val="006666C3"/>
    <w:rsid w:val="00666DA8"/>
    <w:rsid w:val="00666F5F"/>
    <w:rsid w:val="00667D21"/>
    <w:rsid w:val="0067028E"/>
    <w:rsid w:val="00674F96"/>
    <w:rsid w:val="006766ED"/>
    <w:rsid w:val="00680204"/>
    <w:rsid w:val="00680CF5"/>
    <w:rsid w:val="006821B7"/>
    <w:rsid w:val="0068364F"/>
    <w:rsid w:val="006843CA"/>
    <w:rsid w:val="00684EE8"/>
    <w:rsid w:val="00687202"/>
    <w:rsid w:val="00687273"/>
    <w:rsid w:val="00692820"/>
    <w:rsid w:val="00695424"/>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6B8"/>
    <w:rsid w:val="006F1898"/>
    <w:rsid w:val="006F1CED"/>
    <w:rsid w:val="006F2153"/>
    <w:rsid w:val="006F2279"/>
    <w:rsid w:val="006F26A1"/>
    <w:rsid w:val="006F2767"/>
    <w:rsid w:val="006F3F07"/>
    <w:rsid w:val="006F458D"/>
    <w:rsid w:val="006F6A37"/>
    <w:rsid w:val="006F769D"/>
    <w:rsid w:val="00701114"/>
    <w:rsid w:val="0070154F"/>
    <w:rsid w:val="00704919"/>
    <w:rsid w:val="00705C34"/>
    <w:rsid w:val="00711560"/>
    <w:rsid w:val="00714AC0"/>
    <w:rsid w:val="00714B85"/>
    <w:rsid w:val="0072086B"/>
    <w:rsid w:val="00721FDA"/>
    <w:rsid w:val="007235A8"/>
    <w:rsid w:val="007237AA"/>
    <w:rsid w:val="00723D78"/>
    <w:rsid w:val="00724FA9"/>
    <w:rsid w:val="00725B7A"/>
    <w:rsid w:val="0072617A"/>
    <w:rsid w:val="00726A88"/>
    <w:rsid w:val="00727498"/>
    <w:rsid w:val="00732486"/>
    <w:rsid w:val="00732A3B"/>
    <w:rsid w:val="00732AAB"/>
    <w:rsid w:val="00732CB5"/>
    <w:rsid w:val="007332F6"/>
    <w:rsid w:val="00734622"/>
    <w:rsid w:val="007360DF"/>
    <w:rsid w:val="00736EC7"/>
    <w:rsid w:val="0073715F"/>
    <w:rsid w:val="00741CAF"/>
    <w:rsid w:val="00742678"/>
    <w:rsid w:val="00742AB6"/>
    <w:rsid w:val="00744344"/>
    <w:rsid w:val="00745D00"/>
    <w:rsid w:val="007468CD"/>
    <w:rsid w:val="00747069"/>
    <w:rsid w:val="00753184"/>
    <w:rsid w:val="00755991"/>
    <w:rsid w:val="00757D42"/>
    <w:rsid w:val="007603E4"/>
    <w:rsid w:val="007633A3"/>
    <w:rsid w:val="00767616"/>
    <w:rsid w:val="00767A4B"/>
    <w:rsid w:val="00767AB0"/>
    <w:rsid w:val="0077111C"/>
    <w:rsid w:val="00771A94"/>
    <w:rsid w:val="007754EE"/>
    <w:rsid w:val="00776159"/>
    <w:rsid w:val="00777DC1"/>
    <w:rsid w:val="00782851"/>
    <w:rsid w:val="00782F97"/>
    <w:rsid w:val="00783888"/>
    <w:rsid w:val="00784A6A"/>
    <w:rsid w:val="007869D7"/>
    <w:rsid w:val="00787545"/>
    <w:rsid w:val="00787BBD"/>
    <w:rsid w:val="00787CE9"/>
    <w:rsid w:val="0079112D"/>
    <w:rsid w:val="007916AE"/>
    <w:rsid w:val="007936E2"/>
    <w:rsid w:val="00796DD9"/>
    <w:rsid w:val="00796EB1"/>
    <w:rsid w:val="00797266"/>
    <w:rsid w:val="007A1E1C"/>
    <w:rsid w:val="007A3D2B"/>
    <w:rsid w:val="007A492E"/>
    <w:rsid w:val="007A4DC6"/>
    <w:rsid w:val="007A7E22"/>
    <w:rsid w:val="007A7E43"/>
    <w:rsid w:val="007B239A"/>
    <w:rsid w:val="007B2DF1"/>
    <w:rsid w:val="007B2F52"/>
    <w:rsid w:val="007B45ED"/>
    <w:rsid w:val="007B4667"/>
    <w:rsid w:val="007B709E"/>
    <w:rsid w:val="007C0983"/>
    <w:rsid w:val="007C0C25"/>
    <w:rsid w:val="007C13C8"/>
    <w:rsid w:val="007C17D8"/>
    <w:rsid w:val="007C2326"/>
    <w:rsid w:val="007C56A0"/>
    <w:rsid w:val="007C6105"/>
    <w:rsid w:val="007C6373"/>
    <w:rsid w:val="007C65A1"/>
    <w:rsid w:val="007D3841"/>
    <w:rsid w:val="007D4C87"/>
    <w:rsid w:val="007D577B"/>
    <w:rsid w:val="007D6398"/>
    <w:rsid w:val="007E32FD"/>
    <w:rsid w:val="007E38CC"/>
    <w:rsid w:val="007E59C9"/>
    <w:rsid w:val="007E6AA2"/>
    <w:rsid w:val="007E6D42"/>
    <w:rsid w:val="007E7B36"/>
    <w:rsid w:val="007E7C6D"/>
    <w:rsid w:val="007F1477"/>
    <w:rsid w:val="007F1B4D"/>
    <w:rsid w:val="007F2889"/>
    <w:rsid w:val="007F339F"/>
    <w:rsid w:val="007F777E"/>
    <w:rsid w:val="008007C9"/>
    <w:rsid w:val="0080103D"/>
    <w:rsid w:val="0080197B"/>
    <w:rsid w:val="00802ED7"/>
    <w:rsid w:val="00804990"/>
    <w:rsid w:val="00804CAC"/>
    <w:rsid w:val="0080573F"/>
    <w:rsid w:val="00812F57"/>
    <w:rsid w:val="0081715D"/>
    <w:rsid w:val="00820F58"/>
    <w:rsid w:val="0082264A"/>
    <w:rsid w:val="00824D94"/>
    <w:rsid w:val="00825564"/>
    <w:rsid w:val="00825CE5"/>
    <w:rsid w:val="00826070"/>
    <w:rsid w:val="00831835"/>
    <w:rsid w:val="00832562"/>
    <w:rsid w:val="008333A9"/>
    <w:rsid w:val="008338CF"/>
    <w:rsid w:val="00833C78"/>
    <w:rsid w:val="00834742"/>
    <w:rsid w:val="0083526B"/>
    <w:rsid w:val="00835960"/>
    <w:rsid w:val="008404E4"/>
    <w:rsid w:val="00842155"/>
    <w:rsid w:val="00842315"/>
    <w:rsid w:val="008426FD"/>
    <w:rsid w:val="00842C6F"/>
    <w:rsid w:val="0084625A"/>
    <w:rsid w:val="008467AE"/>
    <w:rsid w:val="00847BA7"/>
    <w:rsid w:val="00850DBC"/>
    <w:rsid w:val="008568EC"/>
    <w:rsid w:val="008572B1"/>
    <w:rsid w:val="00857CB4"/>
    <w:rsid w:val="00860D9F"/>
    <w:rsid w:val="00861D9D"/>
    <w:rsid w:val="00861E16"/>
    <w:rsid w:val="00862493"/>
    <w:rsid w:val="008627AC"/>
    <w:rsid w:val="00863353"/>
    <w:rsid w:val="00863929"/>
    <w:rsid w:val="00866276"/>
    <w:rsid w:val="00866A8E"/>
    <w:rsid w:val="00867C90"/>
    <w:rsid w:val="00870F68"/>
    <w:rsid w:val="00872142"/>
    <w:rsid w:val="00874867"/>
    <w:rsid w:val="00875E1C"/>
    <w:rsid w:val="00876B5F"/>
    <w:rsid w:val="00881922"/>
    <w:rsid w:val="008848D8"/>
    <w:rsid w:val="00885B56"/>
    <w:rsid w:val="008867EB"/>
    <w:rsid w:val="00891419"/>
    <w:rsid w:val="0089388C"/>
    <w:rsid w:val="00893B06"/>
    <w:rsid w:val="008941DB"/>
    <w:rsid w:val="008A1A74"/>
    <w:rsid w:val="008A20D3"/>
    <w:rsid w:val="008A4301"/>
    <w:rsid w:val="008B0212"/>
    <w:rsid w:val="008B1818"/>
    <w:rsid w:val="008B2960"/>
    <w:rsid w:val="008B3250"/>
    <w:rsid w:val="008B37CC"/>
    <w:rsid w:val="008B3D4C"/>
    <w:rsid w:val="008B58E3"/>
    <w:rsid w:val="008C1122"/>
    <w:rsid w:val="008C24A4"/>
    <w:rsid w:val="008C2C06"/>
    <w:rsid w:val="008C4F02"/>
    <w:rsid w:val="008C4FA2"/>
    <w:rsid w:val="008C7DE1"/>
    <w:rsid w:val="008D1753"/>
    <w:rsid w:val="008D31C4"/>
    <w:rsid w:val="008D5142"/>
    <w:rsid w:val="008D5A9F"/>
    <w:rsid w:val="008E06E0"/>
    <w:rsid w:val="008E304C"/>
    <w:rsid w:val="008E3F64"/>
    <w:rsid w:val="008E518F"/>
    <w:rsid w:val="008E5B75"/>
    <w:rsid w:val="008E5D0D"/>
    <w:rsid w:val="008E67C4"/>
    <w:rsid w:val="008E7A74"/>
    <w:rsid w:val="008F09AD"/>
    <w:rsid w:val="008F21E1"/>
    <w:rsid w:val="008F436F"/>
    <w:rsid w:val="008F455A"/>
    <w:rsid w:val="00902A75"/>
    <w:rsid w:val="0090392C"/>
    <w:rsid w:val="00904533"/>
    <w:rsid w:val="0090566F"/>
    <w:rsid w:val="00906722"/>
    <w:rsid w:val="009106A2"/>
    <w:rsid w:val="00910A74"/>
    <w:rsid w:val="009110EC"/>
    <w:rsid w:val="00911857"/>
    <w:rsid w:val="00912D11"/>
    <w:rsid w:val="00915155"/>
    <w:rsid w:val="00916EFC"/>
    <w:rsid w:val="009177D3"/>
    <w:rsid w:val="0091789A"/>
    <w:rsid w:val="00922047"/>
    <w:rsid w:val="00923383"/>
    <w:rsid w:val="00927461"/>
    <w:rsid w:val="00934037"/>
    <w:rsid w:val="00934368"/>
    <w:rsid w:val="00937A99"/>
    <w:rsid w:val="0094017A"/>
    <w:rsid w:val="009405D3"/>
    <w:rsid w:val="00940E6E"/>
    <w:rsid w:val="00941577"/>
    <w:rsid w:val="00944003"/>
    <w:rsid w:val="00945212"/>
    <w:rsid w:val="0094584B"/>
    <w:rsid w:val="00946217"/>
    <w:rsid w:val="00947426"/>
    <w:rsid w:val="00947D50"/>
    <w:rsid w:val="009502A7"/>
    <w:rsid w:val="00950A35"/>
    <w:rsid w:val="00951A8C"/>
    <w:rsid w:val="00951F41"/>
    <w:rsid w:val="009522CC"/>
    <w:rsid w:val="00955E05"/>
    <w:rsid w:val="0096041D"/>
    <w:rsid w:val="00961533"/>
    <w:rsid w:val="0096389B"/>
    <w:rsid w:val="00965354"/>
    <w:rsid w:val="00965563"/>
    <w:rsid w:val="00965787"/>
    <w:rsid w:val="009660B2"/>
    <w:rsid w:val="00966587"/>
    <w:rsid w:val="00967565"/>
    <w:rsid w:val="00970D90"/>
    <w:rsid w:val="00971078"/>
    <w:rsid w:val="00973589"/>
    <w:rsid w:val="00973C74"/>
    <w:rsid w:val="00974932"/>
    <w:rsid w:val="0098039F"/>
    <w:rsid w:val="009805E3"/>
    <w:rsid w:val="00981117"/>
    <w:rsid w:val="00981B09"/>
    <w:rsid w:val="00983040"/>
    <w:rsid w:val="009836A0"/>
    <w:rsid w:val="00985876"/>
    <w:rsid w:val="00987539"/>
    <w:rsid w:val="00987869"/>
    <w:rsid w:val="00987C97"/>
    <w:rsid w:val="009909A9"/>
    <w:rsid w:val="0099132D"/>
    <w:rsid w:val="00991F43"/>
    <w:rsid w:val="0099302E"/>
    <w:rsid w:val="009947DF"/>
    <w:rsid w:val="00996B52"/>
    <w:rsid w:val="00996E59"/>
    <w:rsid w:val="009A07C1"/>
    <w:rsid w:val="009A0C65"/>
    <w:rsid w:val="009A11C6"/>
    <w:rsid w:val="009A14BD"/>
    <w:rsid w:val="009A45AF"/>
    <w:rsid w:val="009A4BC1"/>
    <w:rsid w:val="009A7917"/>
    <w:rsid w:val="009B0602"/>
    <w:rsid w:val="009B108C"/>
    <w:rsid w:val="009B1129"/>
    <w:rsid w:val="009B1849"/>
    <w:rsid w:val="009B3799"/>
    <w:rsid w:val="009B5345"/>
    <w:rsid w:val="009B7018"/>
    <w:rsid w:val="009B729A"/>
    <w:rsid w:val="009C03DF"/>
    <w:rsid w:val="009C1989"/>
    <w:rsid w:val="009C47CC"/>
    <w:rsid w:val="009C49CA"/>
    <w:rsid w:val="009C59F0"/>
    <w:rsid w:val="009C6A86"/>
    <w:rsid w:val="009D067C"/>
    <w:rsid w:val="009D06EC"/>
    <w:rsid w:val="009D107E"/>
    <w:rsid w:val="009D136B"/>
    <w:rsid w:val="009D1D06"/>
    <w:rsid w:val="009D251B"/>
    <w:rsid w:val="009D4672"/>
    <w:rsid w:val="009D6278"/>
    <w:rsid w:val="009D64C4"/>
    <w:rsid w:val="009D6D8D"/>
    <w:rsid w:val="009E0378"/>
    <w:rsid w:val="009E0470"/>
    <w:rsid w:val="009E222E"/>
    <w:rsid w:val="009E4167"/>
    <w:rsid w:val="009E4DD1"/>
    <w:rsid w:val="009E549C"/>
    <w:rsid w:val="009E605D"/>
    <w:rsid w:val="009E75FE"/>
    <w:rsid w:val="009F489D"/>
    <w:rsid w:val="009F63C1"/>
    <w:rsid w:val="009F6FAF"/>
    <w:rsid w:val="009F734E"/>
    <w:rsid w:val="00A003D3"/>
    <w:rsid w:val="00A02910"/>
    <w:rsid w:val="00A03F14"/>
    <w:rsid w:val="00A0489E"/>
    <w:rsid w:val="00A12C36"/>
    <w:rsid w:val="00A12EC6"/>
    <w:rsid w:val="00A13AC3"/>
    <w:rsid w:val="00A140AC"/>
    <w:rsid w:val="00A14FCB"/>
    <w:rsid w:val="00A1500B"/>
    <w:rsid w:val="00A16AF5"/>
    <w:rsid w:val="00A1711B"/>
    <w:rsid w:val="00A17E74"/>
    <w:rsid w:val="00A17F25"/>
    <w:rsid w:val="00A25446"/>
    <w:rsid w:val="00A26E97"/>
    <w:rsid w:val="00A27527"/>
    <w:rsid w:val="00A27AF0"/>
    <w:rsid w:val="00A3078A"/>
    <w:rsid w:val="00A33E9A"/>
    <w:rsid w:val="00A347F5"/>
    <w:rsid w:val="00A34CBE"/>
    <w:rsid w:val="00A35366"/>
    <w:rsid w:val="00A35613"/>
    <w:rsid w:val="00A3762D"/>
    <w:rsid w:val="00A37E71"/>
    <w:rsid w:val="00A404A5"/>
    <w:rsid w:val="00A407E7"/>
    <w:rsid w:val="00A41D92"/>
    <w:rsid w:val="00A420E7"/>
    <w:rsid w:val="00A443FE"/>
    <w:rsid w:val="00A448F7"/>
    <w:rsid w:val="00A46BFB"/>
    <w:rsid w:val="00A4786A"/>
    <w:rsid w:val="00A502E3"/>
    <w:rsid w:val="00A5031D"/>
    <w:rsid w:val="00A511E2"/>
    <w:rsid w:val="00A514B7"/>
    <w:rsid w:val="00A51574"/>
    <w:rsid w:val="00A517B3"/>
    <w:rsid w:val="00A534FA"/>
    <w:rsid w:val="00A53BA1"/>
    <w:rsid w:val="00A53F3C"/>
    <w:rsid w:val="00A54959"/>
    <w:rsid w:val="00A55885"/>
    <w:rsid w:val="00A559A0"/>
    <w:rsid w:val="00A55D56"/>
    <w:rsid w:val="00A567CC"/>
    <w:rsid w:val="00A61E49"/>
    <w:rsid w:val="00A620F5"/>
    <w:rsid w:val="00A6299A"/>
    <w:rsid w:val="00A6306D"/>
    <w:rsid w:val="00A6325C"/>
    <w:rsid w:val="00A63C20"/>
    <w:rsid w:val="00A6405F"/>
    <w:rsid w:val="00A65EB2"/>
    <w:rsid w:val="00A663B5"/>
    <w:rsid w:val="00A6651B"/>
    <w:rsid w:val="00A70297"/>
    <w:rsid w:val="00A70AB8"/>
    <w:rsid w:val="00A71353"/>
    <w:rsid w:val="00A7218C"/>
    <w:rsid w:val="00A728E4"/>
    <w:rsid w:val="00A73257"/>
    <w:rsid w:val="00A73C2D"/>
    <w:rsid w:val="00A74794"/>
    <w:rsid w:val="00A750A8"/>
    <w:rsid w:val="00A75BF7"/>
    <w:rsid w:val="00A763FB"/>
    <w:rsid w:val="00A7790D"/>
    <w:rsid w:val="00A804E9"/>
    <w:rsid w:val="00A823E3"/>
    <w:rsid w:val="00A85453"/>
    <w:rsid w:val="00A8566B"/>
    <w:rsid w:val="00A8569D"/>
    <w:rsid w:val="00A860B6"/>
    <w:rsid w:val="00A86514"/>
    <w:rsid w:val="00A86ABA"/>
    <w:rsid w:val="00A87F2B"/>
    <w:rsid w:val="00A90E4A"/>
    <w:rsid w:val="00A935A6"/>
    <w:rsid w:val="00A97605"/>
    <w:rsid w:val="00AA0531"/>
    <w:rsid w:val="00AA351B"/>
    <w:rsid w:val="00AA3606"/>
    <w:rsid w:val="00AA3711"/>
    <w:rsid w:val="00AA7448"/>
    <w:rsid w:val="00AB01FF"/>
    <w:rsid w:val="00AB0F83"/>
    <w:rsid w:val="00AB2B86"/>
    <w:rsid w:val="00AB3BDE"/>
    <w:rsid w:val="00AB3BF8"/>
    <w:rsid w:val="00AB5ED5"/>
    <w:rsid w:val="00AB63F4"/>
    <w:rsid w:val="00AB64BD"/>
    <w:rsid w:val="00AB710D"/>
    <w:rsid w:val="00AB7909"/>
    <w:rsid w:val="00AC14C7"/>
    <w:rsid w:val="00AC2BBF"/>
    <w:rsid w:val="00AC65C7"/>
    <w:rsid w:val="00AD0E85"/>
    <w:rsid w:val="00AD1885"/>
    <w:rsid w:val="00AD2282"/>
    <w:rsid w:val="00AD235E"/>
    <w:rsid w:val="00AD3675"/>
    <w:rsid w:val="00AD4AEF"/>
    <w:rsid w:val="00AD53FD"/>
    <w:rsid w:val="00AD6EAA"/>
    <w:rsid w:val="00AE5D76"/>
    <w:rsid w:val="00AE5F25"/>
    <w:rsid w:val="00AF146F"/>
    <w:rsid w:val="00AF35D0"/>
    <w:rsid w:val="00AF6B58"/>
    <w:rsid w:val="00AF6E51"/>
    <w:rsid w:val="00AF7475"/>
    <w:rsid w:val="00AF77E3"/>
    <w:rsid w:val="00AF7822"/>
    <w:rsid w:val="00B00FB2"/>
    <w:rsid w:val="00B014FE"/>
    <w:rsid w:val="00B03F08"/>
    <w:rsid w:val="00B0408C"/>
    <w:rsid w:val="00B07325"/>
    <w:rsid w:val="00B076FD"/>
    <w:rsid w:val="00B10A12"/>
    <w:rsid w:val="00B13C84"/>
    <w:rsid w:val="00B14512"/>
    <w:rsid w:val="00B145FF"/>
    <w:rsid w:val="00B15B97"/>
    <w:rsid w:val="00B17DC2"/>
    <w:rsid w:val="00B200C3"/>
    <w:rsid w:val="00B21D4E"/>
    <w:rsid w:val="00B2284F"/>
    <w:rsid w:val="00B2437E"/>
    <w:rsid w:val="00B247F1"/>
    <w:rsid w:val="00B25EE9"/>
    <w:rsid w:val="00B2621F"/>
    <w:rsid w:val="00B26CD5"/>
    <w:rsid w:val="00B2781F"/>
    <w:rsid w:val="00B35B59"/>
    <w:rsid w:val="00B36CD1"/>
    <w:rsid w:val="00B37773"/>
    <w:rsid w:val="00B44BE7"/>
    <w:rsid w:val="00B47775"/>
    <w:rsid w:val="00B50938"/>
    <w:rsid w:val="00B52106"/>
    <w:rsid w:val="00B53274"/>
    <w:rsid w:val="00B542E9"/>
    <w:rsid w:val="00B56184"/>
    <w:rsid w:val="00B57648"/>
    <w:rsid w:val="00B61390"/>
    <w:rsid w:val="00B631A2"/>
    <w:rsid w:val="00B63BF7"/>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1CB5"/>
    <w:rsid w:val="00B9251A"/>
    <w:rsid w:val="00B92D01"/>
    <w:rsid w:val="00B9308D"/>
    <w:rsid w:val="00B941A5"/>
    <w:rsid w:val="00B94C5E"/>
    <w:rsid w:val="00B96253"/>
    <w:rsid w:val="00B9693D"/>
    <w:rsid w:val="00B96BB6"/>
    <w:rsid w:val="00B96DFF"/>
    <w:rsid w:val="00BA036C"/>
    <w:rsid w:val="00BA097E"/>
    <w:rsid w:val="00BA0A9F"/>
    <w:rsid w:val="00BA200A"/>
    <w:rsid w:val="00BA216E"/>
    <w:rsid w:val="00BA388D"/>
    <w:rsid w:val="00BA3C92"/>
    <w:rsid w:val="00BA475E"/>
    <w:rsid w:val="00BA49B6"/>
    <w:rsid w:val="00BA4B7B"/>
    <w:rsid w:val="00BA60D0"/>
    <w:rsid w:val="00BA61C8"/>
    <w:rsid w:val="00BA7FA2"/>
    <w:rsid w:val="00BB046D"/>
    <w:rsid w:val="00BB1469"/>
    <w:rsid w:val="00BB23A0"/>
    <w:rsid w:val="00BB2E90"/>
    <w:rsid w:val="00BB3309"/>
    <w:rsid w:val="00BB38C9"/>
    <w:rsid w:val="00BC045E"/>
    <w:rsid w:val="00BC2F90"/>
    <w:rsid w:val="00BC3591"/>
    <w:rsid w:val="00BC372B"/>
    <w:rsid w:val="00BC5D83"/>
    <w:rsid w:val="00BC687F"/>
    <w:rsid w:val="00BD0BC8"/>
    <w:rsid w:val="00BD2977"/>
    <w:rsid w:val="00BD2D70"/>
    <w:rsid w:val="00BD3BCC"/>
    <w:rsid w:val="00BD51DC"/>
    <w:rsid w:val="00BD5468"/>
    <w:rsid w:val="00BD6096"/>
    <w:rsid w:val="00BE17CB"/>
    <w:rsid w:val="00BE198B"/>
    <w:rsid w:val="00BE261A"/>
    <w:rsid w:val="00BE3C56"/>
    <w:rsid w:val="00BE54C1"/>
    <w:rsid w:val="00BE65FA"/>
    <w:rsid w:val="00BE6796"/>
    <w:rsid w:val="00BF05F0"/>
    <w:rsid w:val="00BF230E"/>
    <w:rsid w:val="00BF2932"/>
    <w:rsid w:val="00BF2F22"/>
    <w:rsid w:val="00BF3EE3"/>
    <w:rsid w:val="00BF4280"/>
    <w:rsid w:val="00BF64A5"/>
    <w:rsid w:val="00C00AAB"/>
    <w:rsid w:val="00C01598"/>
    <w:rsid w:val="00C02CF0"/>
    <w:rsid w:val="00C036FD"/>
    <w:rsid w:val="00C03857"/>
    <w:rsid w:val="00C04139"/>
    <w:rsid w:val="00C0441F"/>
    <w:rsid w:val="00C048C9"/>
    <w:rsid w:val="00C0677C"/>
    <w:rsid w:val="00C11A5E"/>
    <w:rsid w:val="00C20507"/>
    <w:rsid w:val="00C21F97"/>
    <w:rsid w:val="00C2279E"/>
    <w:rsid w:val="00C2338B"/>
    <w:rsid w:val="00C235B3"/>
    <w:rsid w:val="00C25266"/>
    <w:rsid w:val="00C26CDE"/>
    <w:rsid w:val="00C27472"/>
    <w:rsid w:val="00C316CA"/>
    <w:rsid w:val="00C3426C"/>
    <w:rsid w:val="00C343AE"/>
    <w:rsid w:val="00C3597A"/>
    <w:rsid w:val="00C40F7B"/>
    <w:rsid w:val="00C436A4"/>
    <w:rsid w:val="00C47A34"/>
    <w:rsid w:val="00C5062E"/>
    <w:rsid w:val="00C5223D"/>
    <w:rsid w:val="00C542F7"/>
    <w:rsid w:val="00C55479"/>
    <w:rsid w:val="00C56D63"/>
    <w:rsid w:val="00C57C02"/>
    <w:rsid w:val="00C61653"/>
    <w:rsid w:val="00C616F4"/>
    <w:rsid w:val="00C61C33"/>
    <w:rsid w:val="00C63181"/>
    <w:rsid w:val="00C63407"/>
    <w:rsid w:val="00C63714"/>
    <w:rsid w:val="00C6419D"/>
    <w:rsid w:val="00C64415"/>
    <w:rsid w:val="00C6480B"/>
    <w:rsid w:val="00C6605B"/>
    <w:rsid w:val="00C661D1"/>
    <w:rsid w:val="00C66957"/>
    <w:rsid w:val="00C66D24"/>
    <w:rsid w:val="00C66F91"/>
    <w:rsid w:val="00C675E5"/>
    <w:rsid w:val="00C67F0F"/>
    <w:rsid w:val="00C70E1D"/>
    <w:rsid w:val="00C70E7C"/>
    <w:rsid w:val="00C71D52"/>
    <w:rsid w:val="00C72B59"/>
    <w:rsid w:val="00C738CD"/>
    <w:rsid w:val="00C73E94"/>
    <w:rsid w:val="00C75A04"/>
    <w:rsid w:val="00C76E8A"/>
    <w:rsid w:val="00C82FE2"/>
    <w:rsid w:val="00C832F7"/>
    <w:rsid w:val="00C83B41"/>
    <w:rsid w:val="00C84771"/>
    <w:rsid w:val="00C858D8"/>
    <w:rsid w:val="00C86C04"/>
    <w:rsid w:val="00C87CF5"/>
    <w:rsid w:val="00C90D3F"/>
    <w:rsid w:val="00C9409E"/>
    <w:rsid w:val="00C96957"/>
    <w:rsid w:val="00C971CB"/>
    <w:rsid w:val="00CA0C97"/>
    <w:rsid w:val="00CA1A34"/>
    <w:rsid w:val="00CA2AA7"/>
    <w:rsid w:val="00CA341D"/>
    <w:rsid w:val="00CA5C1B"/>
    <w:rsid w:val="00CB295E"/>
    <w:rsid w:val="00CB51EE"/>
    <w:rsid w:val="00CC0717"/>
    <w:rsid w:val="00CC20D5"/>
    <w:rsid w:val="00CC322F"/>
    <w:rsid w:val="00CC63E5"/>
    <w:rsid w:val="00CD1A04"/>
    <w:rsid w:val="00CD4F80"/>
    <w:rsid w:val="00CD6537"/>
    <w:rsid w:val="00CD6B32"/>
    <w:rsid w:val="00CD6C5E"/>
    <w:rsid w:val="00CD74CC"/>
    <w:rsid w:val="00CE4223"/>
    <w:rsid w:val="00CE514D"/>
    <w:rsid w:val="00CE5A2E"/>
    <w:rsid w:val="00CE64E7"/>
    <w:rsid w:val="00CE793B"/>
    <w:rsid w:val="00CE7DAC"/>
    <w:rsid w:val="00CE7F11"/>
    <w:rsid w:val="00CF1E1E"/>
    <w:rsid w:val="00CF2FDE"/>
    <w:rsid w:val="00CF3246"/>
    <w:rsid w:val="00CF3AA9"/>
    <w:rsid w:val="00CF4355"/>
    <w:rsid w:val="00CF43C0"/>
    <w:rsid w:val="00CF4E74"/>
    <w:rsid w:val="00CF7681"/>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0CBE"/>
    <w:rsid w:val="00D2235C"/>
    <w:rsid w:val="00D22655"/>
    <w:rsid w:val="00D25415"/>
    <w:rsid w:val="00D25D92"/>
    <w:rsid w:val="00D26687"/>
    <w:rsid w:val="00D26AD6"/>
    <w:rsid w:val="00D31740"/>
    <w:rsid w:val="00D3223B"/>
    <w:rsid w:val="00D33273"/>
    <w:rsid w:val="00D33889"/>
    <w:rsid w:val="00D35A0B"/>
    <w:rsid w:val="00D35D7C"/>
    <w:rsid w:val="00D3638A"/>
    <w:rsid w:val="00D36412"/>
    <w:rsid w:val="00D37F3C"/>
    <w:rsid w:val="00D43A6A"/>
    <w:rsid w:val="00D44721"/>
    <w:rsid w:val="00D44E14"/>
    <w:rsid w:val="00D44F4F"/>
    <w:rsid w:val="00D45496"/>
    <w:rsid w:val="00D46EEA"/>
    <w:rsid w:val="00D5337F"/>
    <w:rsid w:val="00D53C1C"/>
    <w:rsid w:val="00D60207"/>
    <w:rsid w:val="00D6251D"/>
    <w:rsid w:val="00D62979"/>
    <w:rsid w:val="00D62CCC"/>
    <w:rsid w:val="00D63CF5"/>
    <w:rsid w:val="00D6401E"/>
    <w:rsid w:val="00D6526C"/>
    <w:rsid w:val="00D65CF8"/>
    <w:rsid w:val="00D676B2"/>
    <w:rsid w:val="00D72B43"/>
    <w:rsid w:val="00D73FAC"/>
    <w:rsid w:val="00D73FFF"/>
    <w:rsid w:val="00D764CD"/>
    <w:rsid w:val="00D76E28"/>
    <w:rsid w:val="00D810CB"/>
    <w:rsid w:val="00D8194E"/>
    <w:rsid w:val="00D82F98"/>
    <w:rsid w:val="00D849DA"/>
    <w:rsid w:val="00D84C5C"/>
    <w:rsid w:val="00D86A9A"/>
    <w:rsid w:val="00D908EC"/>
    <w:rsid w:val="00D90D34"/>
    <w:rsid w:val="00D916A6"/>
    <w:rsid w:val="00D929A2"/>
    <w:rsid w:val="00D9427C"/>
    <w:rsid w:val="00D96BDD"/>
    <w:rsid w:val="00DA033B"/>
    <w:rsid w:val="00DA0AA1"/>
    <w:rsid w:val="00DA1207"/>
    <w:rsid w:val="00DA2A99"/>
    <w:rsid w:val="00DA3709"/>
    <w:rsid w:val="00DA45E4"/>
    <w:rsid w:val="00DA49C4"/>
    <w:rsid w:val="00DA4D48"/>
    <w:rsid w:val="00DA7102"/>
    <w:rsid w:val="00DB03F0"/>
    <w:rsid w:val="00DB2983"/>
    <w:rsid w:val="00DB328D"/>
    <w:rsid w:val="00DB4448"/>
    <w:rsid w:val="00DB577D"/>
    <w:rsid w:val="00DB5A48"/>
    <w:rsid w:val="00DC1E48"/>
    <w:rsid w:val="00DC3920"/>
    <w:rsid w:val="00DC3AEC"/>
    <w:rsid w:val="00DC3BAA"/>
    <w:rsid w:val="00DC60B6"/>
    <w:rsid w:val="00DC6918"/>
    <w:rsid w:val="00DC7472"/>
    <w:rsid w:val="00DC7D4C"/>
    <w:rsid w:val="00DD1173"/>
    <w:rsid w:val="00DD1858"/>
    <w:rsid w:val="00DD40D1"/>
    <w:rsid w:val="00DD4819"/>
    <w:rsid w:val="00DD4FB2"/>
    <w:rsid w:val="00DD6296"/>
    <w:rsid w:val="00DD631B"/>
    <w:rsid w:val="00DD73D9"/>
    <w:rsid w:val="00DE1C2B"/>
    <w:rsid w:val="00DE3740"/>
    <w:rsid w:val="00DE5C3E"/>
    <w:rsid w:val="00DF25F2"/>
    <w:rsid w:val="00DF2764"/>
    <w:rsid w:val="00DF2BB9"/>
    <w:rsid w:val="00DF3DB6"/>
    <w:rsid w:val="00DF499F"/>
    <w:rsid w:val="00DF576A"/>
    <w:rsid w:val="00DF5BE9"/>
    <w:rsid w:val="00E00215"/>
    <w:rsid w:val="00E00C86"/>
    <w:rsid w:val="00E01865"/>
    <w:rsid w:val="00E04357"/>
    <w:rsid w:val="00E10278"/>
    <w:rsid w:val="00E10519"/>
    <w:rsid w:val="00E108C7"/>
    <w:rsid w:val="00E12001"/>
    <w:rsid w:val="00E127B5"/>
    <w:rsid w:val="00E1317F"/>
    <w:rsid w:val="00E137F4"/>
    <w:rsid w:val="00E15C6B"/>
    <w:rsid w:val="00E16BC3"/>
    <w:rsid w:val="00E17229"/>
    <w:rsid w:val="00E22529"/>
    <w:rsid w:val="00E3055C"/>
    <w:rsid w:val="00E32ACA"/>
    <w:rsid w:val="00E33D22"/>
    <w:rsid w:val="00E3415C"/>
    <w:rsid w:val="00E34279"/>
    <w:rsid w:val="00E3447E"/>
    <w:rsid w:val="00E417E7"/>
    <w:rsid w:val="00E4343C"/>
    <w:rsid w:val="00E4347F"/>
    <w:rsid w:val="00E44AA5"/>
    <w:rsid w:val="00E45F2B"/>
    <w:rsid w:val="00E46397"/>
    <w:rsid w:val="00E463D8"/>
    <w:rsid w:val="00E46DD1"/>
    <w:rsid w:val="00E474EE"/>
    <w:rsid w:val="00E4783A"/>
    <w:rsid w:val="00E502A0"/>
    <w:rsid w:val="00E50A02"/>
    <w:rsid w:val="00E50E55"/>
    <w:rsid w:val="00E50E9A"/>
    <w:rsid w:val="00E523CB"/>
    <w:rsid w:val="00E52E13"/>
    <w:rsid w:val="00E55AB0"/>
    <w:rsid w:val="00E568F4"/>
    <w:rsid w:val="00E56C9E"/>
    <w:rsid w:val="00E6062F"/>
    <w:rsid w:val="00E60DE0"/>
    <w:rsid w:val="00E6137E"/>
    <w:rsid w:val="00E61BA8"/>
    <w:rsid w:val="00E63573"/>
    <w:rsid w:val="00E641C6"/>
    <w:rsid w:val="00E64DFC"/>
    <w:rsid w:val="00E676CE"/>
    <w:rsid w:val="00E701A8"/>
    <w:rsid w:val="00E70B01"/>
    <w:rsid w:val="00E70D29"/>
    <w:rsid w:val="00E718FE"/>
    <w:rsid w:val="00E72B8B"/>
    <w:rsid w:val="00E72F5E"/>
    <w:rsid w:val="00E74579"/>
    <w:rsid w:val="00E75D87"/>
    <w:rsid w:val="00E76D5B"/>
    <w:rsid w:val="00E7711D"/>
    <w:rsid w:val="00E8455E"/>
    <w:rsid w:val="00E84576"/>
    <w:rsid w:val="00E86DC9"/>
    <w:rsid w:val="00E8790E"/>
    <w:rsid w:val="00E9067D"/>
    <w:rsid w:val="00E93328"/>
    <w:rsid w:val="00E93BB6"/>
    <w:rsid w:val="00E94240"/>
    <w:rsid w:val="00E94691"/>
    <w:rsid w:val="00E954D7"/>
    <w:rsid w:val="00E956DC"/>
    <w:rsid w:val="00E95742"/>
    <w:rsid w:val="00E957D1"/>
    <w:rsid w:val="00E97A70"/>
    <w:rsid w:val="00E97F3E"/>
    <w:rsid w:val="00EA03E5"/>
    <w:rsid w:val="00EA17C9"/>
    <w:rsid w:val="00EA17EF"/>
    <w:rsid w:val="00EA23B9"/>
    <w:rsid w:val="00EA3689"/>
    <w:rsid w:val="00EA38A4"/>
    <w:rsid w:val="00EA760A"/>
    <w:rsid w:val="00EA7789"/>
    <w:rsid w:val="00EB0BFE"/>
    <w:rsid w:val="00EB2306"/>
    <w:rsid w:val="00EB2375"/>
    <w:rsid w:val="00EB2955"/>
    <w:rsid w:val="00EB2CCE"/>
    <w:rsid w:val="00EB431B"/>
    <w:rsid w:val="00EB4C0D"/>
    <w:rsid w:val="00EB7683"/>
    <w:rsid w:val="00EB77B4"/>
    <w:rsid w:val="00EC0E0E"/>
    <w:rsid w:val="00EC2BAE"/>
    <w:rsid w:val="00EC38A1"/>
    <w:rsid w:val="00EC3945"/>
    <w:rsid w:val="00EC433B"/>
    <w:rsid w:val="00EC4CE0"/>
    <w:rsid w:val="00EC4E49"/>
    <w:rsid w:val="00EC5E69"/>
    <w:rsid w:val="00EC7351"/>
    <w:rsid w:val="00ED0117"/>
    <w:rsid w:val="00ED07D0"/>
    <w:rsid w:val="00ED21A4"/>
    <w:rsid w:val="00ED448A"/>
    <w:rsid w:val="00ED6D3E"/>
    <w:rsid w:val="00ED6FA8"/>
    <w:rsid w:val="00ED7BE1"/>
    <w:rsid w:val="00EE0760"/>
    <w:rsid w:val="00EE1287"/>
    <w:rsid w:val="00EE3029"/>
    <w:rsid w:val="00EE485F"/>
    <w:rsid w:val="00EE57D2"/>
    <w:rsid w:val="00EE62CD"/>
    <w:rsid w:val="00EE6AA2"/>
    <w:rsid w:val="00EE72BE"/>
    <w:rsid w:val="00EF2FE9"/>
    <w:rsid w:val="00EF4C64"/>
    <w:rsid w:val="00EF5A2B"/>
    <w:rsid w:val="00EF680F"/>
    <w:rsid w:val="00EF6EE4"/>
    <w:rsid w:val="00F013BE"/>
    <w:rsid w:val="00F03212"/>
    <w:rsid w:val="00F0456D"/>
    <w:rsid w:val="00F048D7"/>
    <w:rsid w:val="00F04B23"/>
    <w:rsid w:val="00F06727"/>
    <w:rsid w:val="00F0682B"/>
    <w:rsid w:val="00F10420"/>
    <w:rsid w:val="00F10D07"/>
    <w:rsid w:val="00F12485"/>
    <w:rsid w:val="00F15201"/>
    <w:rsid w:val="00F153CC"/>
    <w:rsid w:val="00F160DF"/>
    <w:rsid w:val="00F17087"/>
    <w:rsid w:val="00F20546"/>
    <w:rsid w:val="00F2062C"/>
    <w:rsid w:val="00F235B7"/>
    <w:rsid w:val="00F245C6"/>
    <w:rsid w:val="00F246A5"/>
    <w:rsid w:val="00F260C9"/>
    <w:rsid w:val="00F3101D"/>
    <w:rsid w:val="00F320E3"/>
    <w:rsid w:val="00F321D4"/>
    <w:rsid w:val="00F3542B"/>
    <w:rsid w:val="00F402FB"/>
    <w:rsid w:val="00F41A7E"/>
    <w:rsid w:val="00F42512"/>
    <w:rsid w:val="00F42B5B"/>
    <w:rsid w:val="00F42C9D"/>
    <w:rsid w:val="00F42FCF"/>
    <w:rsid w:val="00F430F2"/>
    <w:rsid w:val="00F4394D"/>
    <w:rsid w:val="00F45B7C"/>
    <w:rsid w:val="00F512AB"/>
    <w:rsid w:val="00F52058"/>
    <w:rsid w:val="00F52CA0"/>
    <w:rsid w:val="00F53638"/>
    <w:rsid w:val="00F5410A"/>
    <w:rsid w:val="00F541B8"/>
    <w:rsid w:val="00F5619A"/>
    <w:rsid w:val="00F57032"/>
    <w:rsid w:val="00F5724B"/>
    <w:rsid w:val="00F57EED"/>
    <w:rsid w:val="00F61C0C"/>
    <w:rsid w:val="00F61FB0"/>
    <w:rsid w:val="00F67023"/>
    <w:rsid w:val="00F6789C"/>
    <w:rsid w:val="00F6795B"/>
    <w:rsid w:val="00F707CA"/>
    <w:rsid w:val="00F70C4B"/>
    <w:rsid w:val="00F725EC"/>
    <w:rsid w:val="00F72FFD"/>
    <w:rsid w:val="00F743E5"/>
    <w:rsid w:val="00F74955"/>
    <w:rsid w:val="00F75EE3"/>
    <w:rsid w:val="00F76446"/>
    <w:rsid w:val="00F77EDB"/>
    <w:rsid w:val="00F810BE"/>
    <w:rsid w:val="00F85071"/>
    <w:rsid w:val="00F8647B"/>
    <w:rsid w:val="00F86888"/>
    <w:rsid w:val="00F870A4"/>
    <w:rsid w:val="00F90A74"/>
    <w:rsid w:val="00F91696"/>
    <w:rsid w:val="00F934E5"/>
    <w:rsid w:val="00F96FF0"/>
    <w:rsid w:val="00F976AA"/>
    <w:rsid w:val="00FA1212"/>
    <w:rsid w:val="00FA2F68"/>
    <w:rsid w:val="00FA33CA"/>
    <w:rsid w:val="00FA423E"/>
    <w:rsid w:val="00FA4F68"/>
    <w:rsid w:val="00FB0EE9"/>
    <w:rsid w:val="00FB12B8"/>
    <w:rsid w:val="00FC17D3"/>
    <w:rsid w:val="00FC32CF"/>
    <w:rsid w:val="00FC3822"/>
    <w:rsid w:val="00FC418B"/>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1795"/>
    <w:rsid w:val="00FF3903"/>
    <w:rsid w:val="00FF65E1"/>
    <w:rsid w:val="00FF7BFA"/>
    <w:rsid w:val="13727A04"/>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F9391B"/>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3799"/>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2B2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2948004">
      <w:bodyDiv w:val="1"/>
      <w:marLeft w:val="0"/>
      <w:marRight w:val="0"/>
      <w:marTop w:val="0"/>
      <w:marBottom w:val="0"/>
      <w:divBdr>
        <w:top w:val="none" w:sz="0" w:space="0" w:color="auto"/>
        <w:left w:val="none" w:sz="0" w:space="0" w:color="auto"/>
        <w:bottom w:val="none" w:sz="0" w:space="0" w:color="auto"/>
        <w:right w:val="none" w:sz="0" w:space="0" w:color="auto"/>
      </w:divBdr>
    </w:div>
    <w:div w:id="121578483">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142738625">
      <w:bodyDiv w:val="1"/>
      <w:marLeft w:val="0"/>
      <w:marRight w:val="0"/>
      <w:marTop w:val="0"/>
      <w:marBottom w:val="0"/>
      <w:divBdr>
        <w:top w:val="none" w:sz="0" w:space="0" w:color="auto"/>
        <w:left w:val="none" w:sz="0" w:space="0" w:color="auto"/>
        <w:bottom w:val="none" w:sz="0" w:space="0" w:color="auto"/>
        <w:right w:val="none" w:sz="0" w:space="0" w:color="auto"/>
      </w:divBdr>
    </w:div>
    <w:div w:id="185289833">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297837">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4638980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71406840">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4573798">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55279416">
      <w:bodyDiv w:val="1"/>
      <w:marLeft w:val="0"/>
      <w:marRight w:val="0"/>
      <w:marTop w:val="0"/>
      <w:marBottom w:val="0"/>
      <w:divBdr>
        <w:top w:val="none" w:sz="0" w:space="0" w:color="auto"/>
        <w:left w:val="none" w:sz="0" w:space="0" w:color="auto"/>
        <w:bottom w:val="none" w:sz="0" w:space="0" w:color="auto"/>
        <w:right w:val="none" w:sz="0" w:space="0" w:color="auto"/>
      </w:divBdr>
    </w:div>
    <w:div w:id="1079711436">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0897572">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1403993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72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sistersofmercy.org/about-us/mission-values/" TargetMode="External"/><Relationship Id="rId26" Type="http://schemas.openxmlformats.org/officeDocument/2006/relationships/hyperlink" Target="https://www.youtube.com/watch?v=hNUBMLVr9z4" TargetMode="External"/><Relationship Id="rId3" Type="http://schemas.openxmlformats.org/officeDocument/2006/relationships/customXml" Target="../customXml/item3.xml"/><Relationship Id="rId21" Type="http://schemas.openxmlformats.org/officeDocument/2006/relationships/hyperlink" Target="https://www.ncqa.org/videos/what-is-population-health-management/"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media.gmercyu.edu/mba750/mba750week1/story.html" TargetMode="External"/><Relationship Id="rId25" Type="http://schemas.openxmlformats.org/officeDocument/2006/relationships/hyperlink" Target="http://media.gmercyu.edu/mba750/casestudies/capacitymgmt/story_html5.html" TargetMode="External"/><Relationship Id="rId33" Type="http://schemas.openxmlformats.org/officeDocument/2006/relationships/hyperlink" Target="http://media.gmercyu.edu/mba750/casestudies/boardsupport/story_html5.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HS-DhbR8jak" TargetMode="External"/><Relationship Id="rId29" Type="http://schemas.openxmlformats.org/officeDocument/2006/relationships/hyperlink" Target="http://www.ncqa.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KlV2XNA1OfU" TargetMode="External"/><Relationship Id="rId32" Type="http://schemas.openxmlformats.org/officeDocument/2006/relationships/hyperlink" Target="https://www.youtube.com/watch?v=baHpD87OVk0"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G4FYD1eIesE" TargetMode="External"/><Relationship Id="rId28" Type="http://schemas.openxmlformats.org/officeDocument/2006/relationships/hyperlink" Target="https://www.hhs.gov/hipaa/for-professionals/compliance-enforcement/examples/all-cases/index.html" TargetMode="External"/><Relationship Id="rId10" Type="http://schemas.openxmlformats.org/officeDocument/2006/relationships/webSettings" Target="webSettings.xml"/><Relationship Id="rId19" Type="http://schemas.openxmlformats.org/officeDocument/2006/relationships/hyperlink" Target="https://www.youtube.com/watch?v=EgNCKLyPu88" TargetMode="External"/><Relationship Id="rId31" Type="http://schemas.openxmlformats.org/officeDocument/2006/relationships/hyperlink" Target="https://www.youtube.com/watch?v=IArJqjJPTL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wFswxe_73og" TargetMode="External"/><Relationship Id="rId27" Type="http://schemas.openxmlformats.org/officeDocument/2006/relationships/hyperlink" Target="https://www.youtube.com/watch?v=61roNgguC1k" TargetMode="External"/><Relationship Id="rId30" Type="http://schemas.openxmlformats.org/officeDocument/2006/relationships/hyperlink" Target="https://www.youtube.com/watch?v=LkesApAMSQk" TargetMode="Externa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9D95B712-EFAB-4617-8323-E7FA46950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139</TotalTime>
  <Pages>25</Pages>
  <Words>4464</Words>
  <Characters>25447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3</cp:revision>
  <cp:lastPrinted>2009-04-23T17:02:00Z</cp:lastPrinted>
  <dcterms:created xsi:type="dcterms:W3CDTF">2019-07-15T21:36:00Z</dcterms:created>
  <dcterms:modified xsi:type="dcterms:W3CDTF">2019-07-15T23:55:00Z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