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07A43EC9">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19F427C" w14:textId="3668C888" w:rsidR="00404038" w:rsidRPr="00E523DF" w:rsidRDefault="002A7547" w:rsidP="00404038">
                            <w:pPr>
                              <w:jc w:val="center"/>
                              <w:rPr>
                                <w:rFonts w:ascii="Arial" w:hAnsi="Arial" w:cs="Arial"/>
                              </w:rPr>
                            </w:pPr>
                            <w:r w:rsidRPr="00E523DF">
                              <w:rPr>
                                <w:rFonts w:ascii="Arial" w:hAnsi="Arial" w:cs="Arial"/>
                              </w:rPr>
                              <w:t>A hard lin</w:t>
                            </w:r>
                            <w:r w:rsidR="008B24CE" w:rsidRPr="00E523DF">
                              <w:rPr>
                                <w:rFonts w:ascii="Arial" w:hAnsi="Arial" w:cs="Arial"/>
                              </w:rPr>
                              <w:t xml:space="preserve">k is stored in the </w:t>
                            </w:r>
                            <w:proofErr w:type="spellStart"/>
                            <w:r w:rsidR="008B24CE" w:rsidRPr="00E523DF">
                              <w:rPr>
                                <w:rFonts w:ascii="Arial" w:hAnsi="Arial" w:cs="Arial"/>
                              </w:rPr>
                              <w:t>i</w:t>
                            </w:r>
                            <w:proofErr w:type="spellEnd"/>
                            <w:r w:rsidR="008B24CE" w:rsidRPr="00E523DF">
                              <w:rPr>
                                <w:rFonts w:ascii="Arial" w:hAnsi="Arial" w:cs="Arial"/>
                              </w:rPr>
                              <w:t>-</w:t>
                            </w:r>
                            <w:proofErr w:type="gramStart"/>
                            <w:r w:rsidR="008B24CE" w:rsidRPr="00E523DF">
                              <w:rPr>
                                <w:rFonts w:ascii="Arial" w:hAnsi="Arial" w:cs="Arial"/>
                              </w:rPr>
                              <w:t>node ,</w:t>
                            </w:r>
                            <w:proofErr w:type="gramEnd"/>
                            <w:r w:rsidR="008B24CE" w:rsidRPr="00E523DF">
                              <w:rPr>
                                <w:rFonts w:ascii="Arial" w:hAnsi="Arial" w:cs="Arial"/>
                              </w:rPr>
                              <w:t xml:space="preserve"> a sy</w:t>
                            </w:r>
                            <w:r w:rsidRPr="00E523DF">
                              <w:rPr>
                                <w:rFonts w:ascii="Arial" w:hAnsi="Arial" w:cs="Arial"/>
                              </w:rPr>
                              <w:t>mbolic link can go across file</w:t>
                            </w:r>
                            <w:r w:rsidR="008B24CE" w:rsidRPr="00E523DF">
                              <w:rPr>
                                <w:rFonts w:ascii="Arial" w:hAnsi="Arial" w:cs="Arial"/>
                              </w:rPr>
                              <w:t xml:space="preserve"> </w:t>
                            </w:r>
                            <w:r w:rsidRPr="00E523DF">
                              <w:rPr>
                                <w:rFonts w:ascii="Arial" w:hAnsi="Arial" w:cs="Arial"/>
                              </w:rPr>
                              <w:t>systems, it is a file which content is another filename.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519F427C" w14:textId="3668C888" w:rsidR="00404038" w:rsidRPr="00E523DF" w:rsidRDefault="002A7547" w:rsidP="00404038">
                      <w:pPr>
                        <w:jc w:val="center"/>
                        <w:rPr>
                          <w:rFonts w:ascii="Arial" w:hAnsi="Arial" w:cs="Arial"/>
                        </w:rPr>
                      </w:pPr>
                      <w:r w:rsidRPr="00E523DF">
                        <w:rPr>
                          <w:rFonts w:ascii="Arial" w:hAnsi="Arial" w:cs="Arial"/>
                        </w:rPr>
                        <w:t>A hard lin</w:t>
                      </w:r>
                      <w:r w:rsidR="008B24CE" w:rsidRPr="00E523DF">
                        <w:rPr>
                          <w:rFonts w:ascii="Arial" w:hAnsi="Arial" w:cs="Arial"/>
                        </w:rPr>
                        <w:t xml:space="preserve">k is stored in the </w:t>
                      </w:r>
                      <w:proofErr w:type="spellStart"/>
                      <w:r w:rsidR="008B24CE" w:rsidRPr="00E523DF">
                        <w:rPr>
                          <w:rFonts w:ascii="Arial" w:hAnsi="Arial" w:cs="Arial"/>
                        </w:rPr>
                        <w:t>i</w:t>
                      </w:r>
                      <w:proofErr w:type="spellEnd"/>
                      <w:r w:rsidR="008B24CE" w:rsidRPr="00E523DF">
                        <w:rPr>
                          <w:rFonts w:ascii="Arial" w:hAnsi="Arial" w:cs="Arial"/>
                        </w:rPr>
                        <w:t>-</w:t>
                      </w:r>
                      <w:proofErr w:type="gramStart"/>
                      <w:r w:rsidR="008B24CE" w:rsidRPr="00E523DF">
                        <w:rPr>
                          <w:rFonts w:ascii="Arial" w:hAnsi="Arial" w:cs="Arial"/>
                        </w:rPr>
                        <w:t>node ,</w:t>
                      </w:r>
                      <w:proofErr w:type="gramEnd"/>
                      <w:r w:rsidR="008B24CE" w:rsidRPr="00E523DF">
                        <w:rPr>
                          <w:rFonts w:ascii="Arial" w:hAnsi="Arial" w:cs="Arial"/>
                        </w:rPr>
                        <w:t xml:space="preserve"> a sy</w:t>
                      </w:r>
                      <w:r w:rsidRPr="00E523DF">
                        <w:rPr>
                          <w:rFonts w:ascii="Arial" w:hAnsi="Arial" w:cs="Arial"/>
                        </w:rPr>
                        <w:t>mbolic link can go across file</w:t>
                      </w:r>
                      <w:r w:rsidR="008B24CE" w:rsidRPr="00E523DF">
                        <w:rPr>
                          <w:rFonts w:ascii="Arial" w:hAnsi="Arial" w:cs="Arial"/>
                        </w:rPr>
                        <w:t xml:space="preserve"> </w:t>
                      </w:r>
                      <w:r w:rsidRPr="00E523DF">
                        <w:rPr>
                          <w:rFonts w:ascii="Arial" w:hAnsi="Arial" w:cs="Arial"/>
                        </w:rPr>
                        <w:t>systems, it is a file which content is another filename.</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E5C74A0">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B9A0F05" w14:textId="38D801B6" w:rsidR="00404038" w:rsidRPr="007C5610" w:rsidRDefault="007C5610" w:rsidP="00404038">
                            <w:pPr>
                              <w:jc w:val="center"/>
                              <w:rPr>
                                <w:rFonts w:ascii="Arial" w:hAnsi="Arial" w:cs="Arial"/>
                              </w:rPr>
                            </w:pPr>
                            <w:r w:rsidRPr="007C5610">
                              <w:rPr>
                                <w:rFonts w:ascii="Arial" w:hAnsi="Arial" w:cs="Arial"/>
                              </w:rPr>
                              <w:t xml:space="preserve">This means that if a directory has sub directories those would also be </w:t>
                            </w:r>
                            <w:proofErr w:type="spellStart"/>
                            <w:r w:rsidRPr="007C5610">
                              <w:rPr>
                                <w:rFonts w:ascii="Arial" w:hAnsi="Arial" w:cs="Arial"/>
                              </w:rPr>
                              <w:t>i.e</w:t>
                            </w:r>
                            <w:proofErr w:type="spellEnd"/>
                            <w:r w:rsidRPr="007C5610">
                              <w:rPr>
                                <w:rFonts w:ascii="Arial" w:hAnsi="Arial" w:cs="Arial"/>
                              </w:rPr>
                              <w:t xml:space="preserve"> copied in a </w:t>
                            </w:r>
                            <w:proofErr w:type="spellStart"/>
                            <w:r w:rsidRPr="007C5610">
                              <w:rPr>
                                <w:rFonts w:ascii="Arial" w:hAnsi="Arial" w:cs="Arial"/>
                              </w:rPr>
                              <w:t>cp</w:t>
                            </w:r>
                            <w:proofErr w:type="spellEnd"/>
                            <w:r w:rsidRPr="007C5610">
                              <w:rPr>
                                <w:rFonts w:ascii="Arial" w:hAnsi="Arial" w:cs="Arial"/>
                              </w:rPr>
                              <w:t xml:space="preserve"> command. Non recursive means sub directories would not be copied.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5B9A0F05" w14:textId="38D801B6" w:rsidR="00404038" w:rsidRPr="007C5610" w:rsidRDefault="007C5610" w:rsidP="00404038">
                      <w:pPr>
                        <w:jc w:val="center"/>
                        <w:rPr>
                          <w:rFonts w:ascii="Arial" w:hAnsi="Arial" w:cs="Arial"/>
                        </w:rPr>
                      </w:pPr>
                      <w:r w:rsidRPr="007C5610">
                        <w:rPr>
                          <w:rFonts w:ascii="Arial" w:hAnsi="Arial" w:cs="Arial"/>
                        </w:rPr>
                        <w:t xml:space="preserve">This means that if a directory has sub directories those would also be </w:t>
                      </w:r>
                      <w:proofErr w:type="spellStart"/>
                      <w:r w:rsidRPr="007C5610">
                        <w:rPr>
                          <w:rFonts w:ascii="Arial" w:hAnsi="Arial" w:cs="Arial"/>
                        </w:rPr>
                        <w:t>i.e</w:t>
                      </w:r>
                      <w:proofErr w:type="spellEnd"/>
                      <w:r w:rsidRPr="007C5610">
                        <w:rPr>
                          <w:rFonts w:ascii="Arial" w:hAnsi="Arial" w:cs="Arial"/>
                        </w:rPr>
                        <w:t xml:space="preserve"> copied in a </w:t>
                      </w:r>
                      <w:proofErr w:type="spellStart"/>
                      <w:r w:rsidRPr="007C5610">
                        <w:rPr>
                          <w:rFonts w:ascii="Arial" w:hAnsi="Arial" w:cs="Arial"/>
                        </w:rPr>
                        <w:t>cp</w:t>
                      </w:r>
                      <w:proofErr w:type="spellEnd"/>
                      <w:r w:rsidRPr="007C5610">
                        <w:rPr>
                          <w:rFonts w:ascii="Arial" w:hAnsi="Arial" w:cs="Arial"/>
                        </w:rPr>
                        <w:t xml:space="preserve"> command. Non recursive means sub directories would not be copied.</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31FC5524">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2C67469" w14:textId="77777777" w:rsidR="00404038" w:rsidRDefault="00404038" w:rsidP="004040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42C67469" w14:textId="77777777" w:rsidR="00404038" w:rsidRDefault="00404038" w:rsidP="00404038">
                      <w:pPr>
                        <w:jc w:val="center"/>
                      </w:pP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02FDCD0E">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17E4CE93" w14:textId="66E053A0" w:rsidR="00404038" w:rsidRPr="00221579" w:rsidRDefault="00221579" w:rsidP="00404038">
                            <w:pPr>
                              <w:jc w:val="center"/>
                              <w:rPr>
                                <w:rFonts w:ascii="Arial" w:hAnsi="Arial" w:cs="Arial"/>
                              </w:rPr>
                            </w:pPr>
                            <w:r w:rsidRPr="00221579">
                              <w:rPr>
                                <w:rFonts w:ascii="Arial" w:hAnsi="Arial" w:cs="Arial"/>
                              </w:rPr>
                              <w:t xml:space="preserve">The location of a file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17E4CE93" w14:textId="66E053A0" w:rsidR="00404038" w:rsidRPr="00221579" w:rsidRDefault="00221579" w:rsidP="00404038">
                      <w:pPr>
                        <w:jc w:val="center"/>
                        <w:rPr>
                          <w:rFonts w:ascii="Arial" w:hAnsi="Arial" w:cs="Arial"/>
                        </w:rPr>
                      </w:pPr>
                      <w:r w:rsidRPr="00221579">
                        <w:rPr>
                          <w:rFonts w:ascii="Arial" w:hAnsi="Arial" w:cs="Arial"/>
                        </w:rPr>
                        <w:t xml:space="preserve">The location of a file </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6ADC6E82">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F3B4D8C" w14:textId="5586D3A2" w:rsidR="00404038" w:rsidRPr="00324B1A" w:rsidRDefault="00B03C26" w:rsidP="00404038">
                            <w:pPr>
                              <w:jc w:val="center"/>
                              <w:rPr>
                                <w:rFonts w:ascii="Arial" w:hAnsi="Arial" w:cs="Arial"/>
                                <w:color w:val="000000" w:themeColor="text1"/>
                              </w:rPr>
                            </w:pPr>
                            <w:proofErr w:type="spellStart"/>
                            <w:r w:rsidRPr="00324B1A">
                              <w:rPr>
                                <w:rFonts w:ascii="Arial" w:hAnsi="Arial" w:cs="Arial"/>
                                <w:color w:val="000000" w:themeColor="text1"/>
                              </w:rPr>
                              <w:t>Rmdir</w:t>
                            </w:r>
                            <w:proofErr w:type="spellEnd"/>
                            <w:r w:rsidRPr="00324B1A">
                              <w:rPr>
                                <w:rFonts w:ascii="Arial" w:hAnsi="Arial" w:cs="Arial"/>
                                <w:color w:val="000000" w:themeColor="text1"/>
                              </w:rPr>
                              <w:t xml:space="preserve"> / </w:t>
                            </w:r>
                            <w:proofErr w:type="spellStart"/>
                            <w:r w:rsidRPr="00324B1A">
                              <w:rPr>
                                <w:rFonts w:ascii="Arial" w:hAnsi="Arial" w:cs="Arial"/>
                                <w:color w:val="000000" w:themeColor="text1"/>
                              </w:rPr>
                              <w:t>rm</w:t>
                            </w:r>
                            <w:proofErr w:type="spellEnd"/>
                            <w:r w:rsidRPr="00324B1A">
                              <w:rPr>
                                <w:rFonts w:ascii="Arial" w:hAnsi="Arial" w:cs="Arial"/>
                                <w:color w:val="000000" w:themeColor="text1"/>
                              </w:rPr>
                              <w:t xml:space="preserve">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4F3B4D8C" w14:textId="5586D3A2" w:rsidR="00404038" w:rsidRPr="00324B1A" w:rsidRDefault="00B03C26" w:rsidP="00404038">
                      <w:pPr>
                        <w:jc w:val="center"/>
                        <w:rPr>
                          <w:rFonts w:ascii="Arial" w:hAnsi="Arial" w:cs="Arial"/>
                          <w:color w:val="000000" w:themeColor="text1"/>
                        </w:rPr>
                      </w:pPr>
                      <w:proofErr w:type="spellStart"/>
                      <w:r w:rsidRPr="00324B1A">
                        <w:rPr>
                          <w:rFonts w:ascii="Arial" w:hAnsi="Arial" w:cs="Arial"/>
                          <w:color w:val="000000" w:themeColor="text1"/>
                        </w:rPr>
                        <w:t>Rmdir</w:t>
                      </w:r>
                      <w:proofErr w:type="spellEnd"/>
                      <w:r w:rsidRPr="00324B1A">
                        <w:rPr>
                          <w:rFonts w:ascii="Arial" w:hAnsi="Arial" w:cs="Arial"/>
                          <w:color w:val="000000" w:themeColor="text1"/>
                        </w:rPr>
                        <w:t xml:space="preserve"> / </w:t>
                      </w:r>
                      <w:proofErr w:type="spellStart"/>
                      <w:r w:rsidRPr="00324B1A">
                        <w:rPr>
                          <w:rFonts w:ascii="Arial" w:hAnsi="Arial" w:cs="Arial"/>
                          <w:color w:val="000000" w:themeColor="text1"/>
                        </w:rPr>
                        <w:t>rm</w:t>
                      </w:r>
                      <w:proofErr w:type="spellEnd"/>
                      <w:r w:rsidRPr="00324B1A">
                        <w:rPr>
                          <w:rFonts w:ascii="Arial" w:hAnsi="Arial" w:cs="Arial"/>
                          <w:color w:val="000000" w:themeColor="text1"/>
                        </w:rPr>
                        <w:t xml:space="preserve"> -r</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6F3E47EC">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E2F5DCF" w14:textId="77777777" w:rsidR="00404038" w:rsidRDefault="00404038" w:rsidP="004040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7E2F5DCF" w14:textId="77777777" w:rsidR="00404038" w:rsidRDefault="00404038" w:rsidP="00404038">
                      <w:pPr>
                        <w:jc w:val="center"/>
                      </w:pP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/project/source/interface</w:t>
      </w:r>
    </w:p>
    <w:p w14:paraId="2BFD556C"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w:t>
      </w:r>
      <w:proofErr w:type="spellStart"/>
      <w:r w:rsidRPr="002773E1">
        <w:rPr>
          <w:rFonts w:ascii="Arial" w:hAnsi="Arial"/>
          <w:b/>
          <w:color w:val="7030A0"/>
        </w:rPr>
        <w:t>dbstuff</w:t>
      </w:r>
      <w:proofErr w:type="spellEnd"/>
    </w:p>
    <w:p w14:paraId="30C2D672" w14:textId="77777777" w:rsidR="00AC6D77" w:rsidRPr="002773E1" w:rsidRDefault="00AC6D77" w:rsidP="00AC6D77">
      <w:pPr>
        <w:pStyle w:val="code"/>
        <w:spacing w:before="60" w:after="0"/>
        <w:rPr>
          <w:rFonts w:ascii="Arial" w:hAnsi="Arial"/>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/project/source/</w:t>
      </w:r>
      <w:proofErr w:type="spellStart"/>
      <w:r w:rsidRPr="002773E1">
        <w:rPr>
          <w:rFonts w:ascii="Arial" w:hAnsi="Arial"/>
          <w:b/>
          <w:color w:val="7030A0"/>
        </w:rPr>
        <w:t>dbstuff</w:t>
      </w:r>
      <w:proofErr w:type="spellEnd"/>
    </w:p>
    <w:p w14:paraId="0B1E8F85" w14:textId="77777777" w:rsidR="00AC6D77" w:rsidRPr="002773E1" w:rsidRDefault="00AC6D77" w:rsidP="00AC6D77">
      <w:pPr>
        <w:pStyle w:val="code"/>
        <w:spacing w:before="60" w:after="0"/>
        <w:rPr>
          <w:rFonts w:ascii="Arial" w:hAnsi="Arial"/>
          <w:b/>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/project/includes</w:t>
      </w:r>
    </w:p>
    <w:p w14:paraId="2E74A56D" w14:textId="77777777" w:rsidR="00AC6D77" w:rsidRPr="002773E1" w:rsidRDefault="00AC6D77" w:rsidP="00AC6D77">
      <w:pPr>
        <w:pStyle w:val="code"/>
        <w:spacing w:before="60" w:after="0"/>
        <w:rPr>
          <w:color w:val="7030A0"/>
        </w:rPr>
      </w:pPr>
      <w:r w:rsidRPr="002773E1">
        <w:rPr>
          <w:rFonts w:ascii="Arial" w:hAnsi="Arial"/>
          <w:b/>
          <w:color w:val="7030A0"/>
        </w:rPr>
        <w:t>/home/</w:t>
      </w:r>
      <w:proofErr w:type="spellStart"/>
      <w:r w:rsidRPr="002773E1">
        <w:rPr>
          <w:rFonts w:ascii="Arial" w:hAnsi="Arial"/>
          <w:b/>
          <w:color w:val="7030A0"/>
        </w:rPr>
        <w:t>qa</w:t>
      </w:r>
      <w:proofErr w:type="spellEnd"/>
      <w:r w:rsidRPr="002773E1">
        <w:rPr>
          <w:rFonts w:ascii="Arial" w:hAnsi="Arial"/>
          <w:b/>
          <w:color w:val="7030A0"/>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bookmarkStart w:id="0" w:name="_GoBack"/>
      <w:bookmarkEnd w:id="0"/>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14044" w14:textId="77777777" w:rsidR="00051411" w:rsidRDefault="00051411">
      <w:r>
        <w:separator/>
      </w:r>
    </w:p>
  </w:endnote>
  <w:endnote w:type="continuationSeparator" w:id="0">
    <w:p w14:paraId="65D7C43B" w14:textId="77777777" w:rsidR="00051411" w:rsidRDefault="000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BE8AF" w14:textId="77777777" w:rsidR="00051411" w:rsidRDefault="00051411">
      <w:r>
        <w:separator/>
      </w:r>
    </w:p>
  </w:footnote>
  <w:footnote w:type="continuationSeparator" w:id="0">
    <w:p w14:paraId="109CB7A2" w14:textId="77777777" w:rsidR="00051411" w:rsidRDefault="0005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1411"/>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1579"/>
    <w:rsid w:val="00224B32"/>
    <w:rsid w:val="00235B04"/>
    <w:rsid w:val="00267877"/>
    <w:rsid w:val="002773E1"/>
    <w:rsid w:val="00281040"/>
    <w:rsid w:val="00281674"/>
    <w:rsid w:val="002A111C"/>
    <w:rsid w:val="002A7547"/>
    <w:rsid w:val="002B064D"/>
    <w:rsid w:val="002D1AD6"/>
    <w:rsid w:val="002D5665"/>
    <w:rsid w:val="002F00A7"/>
    <w:rsid w:val="00302847"/>
    <w:rsid w:val="00324B1A"/>
    <w:rsid w:val="00346F5B"/>
    <w:rsid w:val="003501AE"/>
    <w:rsid w:val="00365AD0"/>
    <w:rsid w:val="0039745F"/>
    <w:rsid w:val="003A4798"/>
    <w:rsid w:val="003F71F6"/>
    <w:rsid w:val="00404038"/>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C5610"/>
    <w:rsid w:val="007D1597"/>
    <w:rsid w:val="007D4286"/>
    <w:rsid w:val="00802C0B"/>
    <w:rsid w:val="00847F7A"/>
    <w:rsid w:val="008603AF"/>
    <w:rsid w:val="00875DB7"/>
    <w:rsid w:val="00886634"/>
    <w:rsid w:val="008B24CE"/>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3C26"/>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23DF"/>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124163"/>
    <w:rsid w:val="003A1E96"/>
    <w:rsid w:val="003E4128"/>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11</cp:revision>
  <cp:lastPrinted>2010-07-07T10:15:00Z</cp:lastPrinted>
  <dcterms:created xsi:type="dcterms:W3CDTF">2018-04-10T12:59:00Z</dcterms:created>
  <dcterms:modified xsi:type="dcterms:W3CDTF">2019-01-04T16:25:00Z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