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D5F6" w14:textId="7AEF0AB2" w:rsidR="00C77FE8" w:rsidRPr="00A951DA" w:rsidRDefault="00E54B96" w:rsidP="00A951DA">
      <w:pPr>
        <w:pStyle w:val="Heading1"/>
        <w:spacing w:before="0" w:beforeAutospacing="0" w:after="0" w:afterAutospacing="0" w:line="480" w:lineRule="auto"/>
        <w:rPr>
          <w:color w:val="000000"/>
        </w:rPr>
      </w:pPr>
      <w:r w:rsidRPr="00A951DA">
        <w:rPr>
          <w:rFonts w:ascii="Aptos" w:hAnsi="Aptos" w:eastAsia="Aptos" w:cs="Aptos"/>
          <w:color w:val="000000"/>
          <w:sz w:val="40"/>
          <w:szCs w:val="40"/>
        </w:rPr>
        <w:t/>
      </w:r>
      <w:r w:rsidR="00C77FE8" w:rsidRPr="00A951DA">
        <w:rPr>
          <w:rFonts w:ascii="Aptos" w:hAnsi="Aptos" w:eastAsia="Aptos" w:cs="Aptos"/>
          <w:color w:val="000000"/>
          <w:sz w:val="40"/>
          <w:szCs w:val="40"/>
        </w:rPr>
        <w:t>Personnel, Equipment, and Moulage</w:t>
      </w:r>
    </w:p>
    <w:p w14:paraId="5D0B61EA" w14:textId="3F7A4EF1" w:rsidR="00E54B96" w:rsidRPr="00A951DA" w:rsidRDefault="00E54B96" w:rsidP="00A951D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A951DA">
        <w:rPr>
          <w:rFonts w:ascii="Aptos" w:hAnsi="Aptos" w:eastAsia="Aptos" w:cs="Aptos"/>
          <w:color w:val="000000"/>
        </w:rPr>
        <w:t/>
      </w:r>
      <w:r w:rsidR="00C77FE8" w:rsidRPr="00A951DA">
        <w:rPr>
          <w:rFonts w:ascii="Aptos" w:hAnsi="Aptos" w:eastAsia="Aptos" w:cs="Aptos"/>
          <w:color w:val="000000"/>
        </w:rPr>
        <w:t>Personnel</w:t>
      </w:r>
    </w:p>
    <w:p w14:paraId="2447383A" w14:textId="65242F38" w:rsidR="00C77FE8" w:rsidRPr="00A951DA" w:rsidRDefault="004E0910" w:rsidP="00A951D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F10A26">
        <w:rPr>
          <w:rFonts w:ascii="Aptos" w:hAnsi="Aptos" w:eastAsia="Aptos" w:cs="Aptos"/>
          <w:color w:val="000000"/>
        </w:rPr>
        <w:t>One</w:t>
      </w:r>
      <w:r w:rsidR="00C77FE8">
        <w:rPr>
          <w:rFonts w:ascii="Aptos" w:hAnsi="Aptos" w:eastAsia="Aptos" w:cs="Aptos"/>
          <w:color w:val="000000"/>
        </w:rPr>
        <w:t xml:space="preserve"> SP per situation and </w:t>
      </w:r>
      <w:r w:rsidRPr="00F10A26">
        <w:rPr>
          <w:rFonts w:ascii="Aptos" w:hAnsi="Aptos" w:eastAsia="Aptos" w:cs="Aptos"/>
          <w:color w:val="000000"/>
        </w:rPr>
        <w:t>one</w:t>
      </w:r>
      <w:r w:rsidR="00C77FE8">
        <w:rPr>
          <w:rFonts w:ascii="Aptos" w:hAnsi="Aptos" w:eastAsia="Aptos" w:cs="Aptos"/>
          <w:color w:val="000000"/>
        </w:rPr>
        <w:t xml:space="preserve"> </w:t>
      </w:r>
      <w:r w:rsidR="00D97377">
        <w:rPr>
          <w:rFonts w:ascii="Aptos" w:hAnsi="Aptos" w:eastAsia="Aptos" w:cs="Aptos"/>
          <w:color w:val="000000"/>
        </w:rPr>
        <w:t>p</w:t>
      </w:r>
      <w:r w:rsidR="00C77FE8">
        <w:rPr>
          <w:rFonts w:ascii="Aptos" w:hAnsi="Aptos" w:eastAsia="Aptos" w:cs="Aptos"/>
          <w:color w:val="000000"/>
        </w:rPr>
        <w:t>roctor</w:t>
      </w:r>
      <w:r w:rsidR="00E22787" w:rsidRPr="00A951DA">
        <w:rPr>
          <w:rFonts w:ascii="Aptos" w:hAnsi="Aptos" w:eastAsia="Aptos" w:cs="Aptos"/>
          <w:color w:val="000000"/>
        </w:rPr>
        <w:t>.</w:t>
      </w:r>
      <w:r w:rsidR="00C77FE8" w:rsidRPr="00A951DA">
        <w:rPr>
          <w:rFonts w:ascii="Aptos" w:hAnsi="Aptos" w:eastAsia="Aptos" w:cs="Aptos"/>
          <w:color w:val="000000"/>
        </w:rPr>
        <w:t xml:space="preserve"> </w:t>
      </w:r>
      <w:r w:rsidR="00E22787" w:rsidRPr="00A951DA">
        <w:rPr>
          <w:rFonts w:ascii="Aptos" w:hAnsi="Aptos" w:eastAsia="Aptos" w:cs="Aptos"/>
          <w:color w:val="000000"/>
        </w:rPr>
        <w:t>A</w:t>
      </w:r>
      <w:r w:rsidR="001F3B24" w:rsidRPr="00A951DA">
        <w:rPr>
          <w:rFonts w:ascii="Aptos" w:hAnsi="Aptos" w:eastAsia="Aptos" w:cs="Aptos"/>
          <w:color w:val="000000"/>
        </w:rPr>
        <w:t>lternatively,</w:t>
      </w:r>
      <w:r w:rsidR="00F94380" w:rsidRPr="00A951DA">
        <w:rPr>
          <w:rFonts w:ascii="Aptos" w:hAnsi="Aptos" w:eastAsia="Aptos" w:cs="Aptos"/>
          <w:color w:val="000000"/>
        </w:rPr>
        <w:t xml:space="preserve"> </w:t>
      </w:r>
      <w:r w:rsidR="001F3B24" w:rsidRPr="00A951DA">
        <w:rPr>
          <w:rFonts w:ascii="Aptos" w:hAnsi="Aptos" w:eastAsia="Aptos" w:cs="Aptos"/>
          <w:color w:val="000000"/>
        </w:rPr>
        <w:t>the administration of SCAT6 can be</w:t>
      </w:r>
      <w:r w:rsidR="00C77FE8" w:rsidRPr="00A951DA">
        <w:rPr>
          <w:rFonts w:ascii="Aptos" w:hAnsi="Aptos" w:eastAsia="Aptos" w:cs="Aptos"/>
          <w:color w:val="000000"/>
        </w:rPr>
        <w:t xml:space="preserve"> record</w:t>
      </w:r>
      <w:r w:rsidR="001F3B24" w:rsidRPr="00A951DA">
        <w:rPr>
          <w:rFonts w:ascii="Aptos" w:hAnsi="Aptos" w:eastAsia="Aptos" w:cs="Aptos"/>
          <w:color w:val="000000"/>
        </w:rPr>
        <w:t>ed</w:t>
      </w:r>
      <w:r w:rsidR="00D97377">
        <w:rPr>
          <w:rFonts w:ascii="Aptos" w:hAnsi="Aptos" w:eastAsia="Aptos" w:cs="Aptos"/>
          <w:color w:val="000000"/>
        </w:rPr>
        <w:t>,</w:t>
      </w:r>
      <w:r w:rsidR="001F3B24" w:rsidRPr="00A951DA">
        <w:rPr>
          <w:rFonts w:ascii="Aptos" w:hAnsi="Aptos" w:eastAsia="Aptos" w:cs="Aptos"/>
          <w:color w:val="000000"/>
        </w:rPr>
        <w:t xml:space="preserve"> and a proctor can review the cases in the future.</w:t>
      </w:r>
      <w:r w:rsidR="00C77FE8" w:rsidRPr="00A951DA">
        <w:rPr>
          <w:rFonts w:ascii="Aptos" w:hAnsi="Aptos" w:eastAsia="Aptos" w:cs="Aptos"/>
          <w:color w:val="000000"/>
        </w:rPr>
        <w:t xml:space="preserve"> (</w:t>
      </w:r>
      <w:r w:rsidR="00BB31C7" w:rsidRPr="00A951DA">
        <w:rPr>
          <w:rFonts w:ascii="Aptos" w:hAnsi="Aptos" w:eastAsia="Aptos" w:cs="Aptos"/>
          <w:color w:val="000000"/>
        </w:rPr>
        <w:t>B</w:t>
      </w:r>
      <w:r w:rsidR="00C77FE8" w:rsidRPr="00A951DA">
        <w:rPr>
          <w:rFonts w:ascii="Aptos" w:hAnsi="Aptos" w:eastAsia="Aptos" w:cs="Aptos"/>
          <w:color w:val="000000"/>
        </w:rPr>
        <w:t>oth have been done for this simulation previously</w:t>
      </w:r>
      <w:r w:rsidR="00BB31C7" w:rsidRPr="00A951DA">
        <w:rPr>
          <w:rFonts w:ascii="Aptos" w:hAnsi="Aptos" w:eastAsia="Aptos" w:cs="Aptos"/>
          <w:color w:val="000000"/>
        </w:rPr>
        <w:t>.</w:t>
      </w:r>
      <w:r w:rsidR="00C77FE8" w:rsidRPr="00A951DA">
        <w:rPr>
          <w:rFonts w:ascii="Aptos" w:hAnsi="Aptos" w:eastAsia="Aptos" w:cs="Aptos"/>
          <w:color w:val="000000"/>
        </w:rPr>
        <w:t>)</w:t>
      </w:r>
    </w:p>
    <w:p w14:paraId="17067F92" w14:textId="02DA6323" w:rsidR="000E7914" w:rsidRPr="00A951DA" w:rsidRDefault="00E54B96" w:rsidP="00A951D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A951DA">
        <w:rPr>
          <w:rFonts w:ascii="Aptos" w:hAnsi="Aptos" w:eastAsia="Aptos" w:cs="Aptos"/>
          <w:color w:val="000000"/>
        </w:rPr>
        <w:t/>
      </w:r>
      <w:r w:rsidR="4C770181" w:rsidRPr="00A951DA">
        <w:rPr>
          <w:rFonts w:ascii="Aptos" w:hAnsi="Aptos" w:eastAsia="Aptos" w:cs="Aptos"/>
          <w:color w:val="000000"/>
        </w:rPr>
        <w:t>Equipment</w:t>
      </w:r>
    </w:p>
    <w:p w14:paraId="02EC13E1" w14:textId="4CFE0882" w:rsidR="000E7914" w:rsidRPr="00A951DA" w:rsidRDefault="4C770181" w:rsidP="006A7B83">
      <w:pPr>
        <w:pStyle w:val="NormalWeb"/>
        <w:numPr>
          <w:ilvl w:val="0"/>
          <w:numId w:val="60"/>
        </w:numPr>
        <w:spacing w:before="0" w:beforeAutospacing="0" w:after="0" w:afterAutospacing="0"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SCAT6, </w:t>
      </w:r>
      <w:r w:rsidR="00D97377">
        <w:rPr>
          <w:rFonts w:ascii="Aptos" w:hAnsi="Aptos" w:eastAsia="Aptos" w:cs="Aptos"/>
          <w:color w:val="000000"/>
        </w:rPr>
        <w:t>one</w:t>
      </w:r>
      <w:r>
        <w:rPr>
          <w:rFonts w:ascii="Aptos" w:hAnsi="Aptos" w:eastAsia="Aptos" w:cs="Aptos"/>
          <w:color w:val="000000"/>
        </w:rPr>
        <w:t xml:space="preserve"> per HCP</w:t>
      </w:r>
      <w:r w:rsidR="00E54B96" w:rsidRPr="00A951DA">
        <w:rPr>
          <w:rFonts w:ascii="Aptos" w:hAnsi="Aptos" w:eastAsia="Aptos" w:cs="Aptos"/>
          <w:color w:val="000000"/>
        </w:rPr>
        <w:t xml:space="preserve">: </w:t>
      </w:r>
      <w:r w:rsidR="00D97377">
        <w:rPr>
          <w:rFonts w:ascii="Aptos" w:hAnsi="Aptos" w:eastAsia="Aptos" w:cs="Aptos"/>
          <w:color w:val="000000"/>
        </w:rPr>
        <w:t>S</w:t>
      </w:r>
      <w:r w:rsidR="00BB31C7" w:rsidRPr="00A951DA">
        <w:rPr>
          <w:rFonts w:ascii="Aptos" w:hAnsi="Aptos" w:eastAsia="Aptos" w:cs="Aptos"/>
          <w:color w:val="000000"/>
        </w:rPr>
        <w:t xml:space="preserve">tudents can download this from </w:t>
      </w:r>
      <w:proofErr w:type="spellStart"/>
      <w:r w:rsidR="00BB31C7" w:rsidRPr="00A951DA">
        <w:rPr>
          <w:rFonts w:ascii="Aptos" w:hAnsi="Aptos" w:eastAsia="Aptos" w:cs="Aptos"/>
          <w:color w:val="000000"/>
        </w:rPr>
        <w:t>HK</w:t>
      </w:r>
      <w:r w:rsidR="00BB31C7" w:rsidRPr="00A951DA">
        <w:rPr>
          <w:rFonts w:ascii="Aptos" w:hAnsi="Aptos" w:eastAsia="Aptos" w:cs="Aptos"/>
          <w:i/>
          <w:iCs/>
          <w:color w:val="000000"/>
        </w:rPr>
        <w:t>Propel</w:t>
      </w:r>
      <w:proofErr w:type="spellEnd"/>
      <w:r w:rsidR="00BB31C7" w:rsidRPr="00A951DA">
        <w:rPr>
          <w:rFonts w:ascii="Aptos" w:hAnsi="Aptos" w:eastAsia="Aptos" w:cs="Aptos"/>
          <w:color w:val="000000"/>
        </w:rPr>
        <w:t xml:space="preserve"> and bring it to the simulation.</w:t>
      </w:r>
    </w:p>
    <w:p w14:paraId="27D8DED1" w14:textId="48994BAD" w:rsidR="000E7914" w:rsidRPr="00A951DA" w:rsidRDefault="4C770181" w:rsidP="006A7B83">
      <w:pPr>
        <w:pStyle w:val="NormalWeb"/>
        <w:numPr>
          <w:ilvl w:val="0"/>
          <w:numId w:val="60"/>
        </w:numPr>
        <w:spacing w:before="0" w:beforeAutospacing="0" w:after="0" w:afterAutospacing="0" w:line="480" w:lineRule="auto"/>
        <w:rPr>
          <w:color w:val="000000"/>
        </w:rPr>
      </w:pPr>
      <w:r w:rsidRPr="00A951DA">
        <w:rPr>
          <w:rFonts w:ascii="Aptos" w:hAnsi="Aptos" w:eastAsia="Aptos" w:cs="Aptos"/>
          <w:color w:val="000000"/>
        </w:rPr>
        <w:t xml:space="preserve">If this assessment is </w:t>
      </w:r>
      <w:proofErr w:type="gramStart"/>
      <w:r w:rsidRPr="00A951DA">
        <w:rPr>
          <w:rFonts w:ascii="Aptos" w:hAnsi="Aptos" w:eastAsia="Aptos" w:cs="Aptos"/>
          <w:color w:val="000000"/>
        </w:rPr>
        <w:t>performed</w:t>
      </w:r>
      <w:proofErr w:type="gramEnd"/>
      <w:r w:rsidRPr="00A951DA">
        <w:rPr>
          <w:rFonts w:ascii="Aptos" w:hAnsi="Aptos" w:eastAsia="Aptos" w:cs="Aptos"/>
          <w:color w:val="000000"/>
        </w:rPr>
        <w:t xml:space="preserve"> in a real clinic setting (recommended)</w:t>
      </w:r>
      <w:r w:rsidR="00D97377">
        <w:rPr>
          <w:rFonts w:ascii="Aptos" w:hAnsi="Aptos" w:eastAsia="Aptos" w:cs="Aptos"/>
          <w:color w:val="000000"/>
        </w:rPr>
        <w:t>,</w:t>
      </w:r>
      <w:r w:rsidRPr="00A951DA">
        <w:rPr>
          <w:rFonts w:ascii="Aptos" w:hAnsi="Aptos" w:eastAsia="Aptos" w:cs="Aptos"/>
          <w:color w:val="000000"/>
        </w:rPr>
        <w:t xml:space="preserve"> all supplies will be located in the clinic.</w:t>
      </w:r>
      <w:r w:rsidR="00F94380" w:rsidRPr="00A951DA">
        <w:rPr>
          <w:rFonts w:ascii="Aptos" w:hAnsi="Aptos" w:eastAsia="Aptos" w:cs="Aptos"/>
          <w:color w:val="000000"/>
        </w:rPr>
        <w:t xml:space="preserve"> </w:t>
      </w:r>
      <w:r w:rsidRPr="00A951DA">
        <w:rPr>
          <w:rFonts w:ascii="Aptos" w:hAnsi="Aptos" w:eastAsia="Aptos" w:cs="Aptos"/>
          <w:color w:val="000000"/>
        </w:rPr>
        <w:t xml:space="preserve">If not, consider </w:t>
      </w:r>
      <w:r w:rsidR="00D97377">
        <w:rPr>
          <w:rFonts w:ascii="Aptos" w:hAnsi="Aptos" w:eastAsia="Aptos" w:cs="Aptos"/>
          <w:color w:val="000000"/>
        </w:rPr>
        <w:t xml:space="preserve">a </w:t>
      </w:r>
      <w:r w:rsidRPr="00A951DA">
        <w:rPr>
          <w:rFonts w:ascii="Aptos" w:hAnsi="Aptos" w:eastAsia="Aptos" w:cs="Aptos"/>
          <w:color w:val="000000"/>
        </w:rPr>
        <w:t xml:space="preserve">reflex hammer, penlight, sphygmomanometer (for orthostatic recommendation), treatment table, </w:t>
      </w:r>
      <w:r w:rsidR="00D97377">
        <w:rPr>
          <w:rFonts w:ascii="Aptos" w:hAnsi="Aptos" w:eastAsia="Aptos" w:cs="Aptos"/>
          <w:color w:val="000000"/>
        </w:rPr>
        <w:t>AIREX</w:t>
      </w:r>
      <w:r w:rsidR="00D97377" w:rsidRPr="00A951DA">
        <w:rPr>
          <w:rFonts w:ascii="Aptos" w:hAnsi="Aptos" w:eastAsia="Aptos" w:cs="Aptos"/>
          <w:color w:val="000000"/>
        </w:rPr>
        <w:t xml:space="preserve"> </w:t>
      </w:r>
      <w:r w:rsidRPr="00A951DA">
        <w:rPr>
          <w:rFonts w:ascii="Aptos" w:hAnsi="Aptos" w:eastAsia="Aptos" w:cs="Aptos"/>
          <w:color w:val="000000"/>
        </w:rPr>
        <w:t xml:space="preserve">pad, stopwatch, tape measure, pen, </w:t>
      </w:r>
      <w:r w:rsidR="00D97377">
        <w:rPr>
          <w:rFonts w:ascii="Aptos" w:hAnsi="Aptos" w:eastAsia="Aptos" w:cs="Aptos"/>
          <w:color w:val="000000"/>
        </w:rPr>
        <w:t xml:space="preserve">and </w:t>
      </w:r>
      <w:r w:rsidRPr="00A951DA">
        <w:rPr>
          <w:rFonts w:ascii="Aptos" w:hAnsi="Aptos" w:eastAsia="Aptos" w:cs="Aptos"/>
          <w:color w:val="000000"/>
        </w:rPr>
        <w:t>clipboard.</w:t>
      </w:r>
    </w:p>
    <w:p w14:paraId="4BC74D0E" w14:textId="5C8CB4E6" w:rsidR="0068178E" w:rsidRPr="00A951DA" w:rsidRDefault="0034EC82" w:rsidP="006A7B83">
      <w:pPr>
        <w:pStyle w:val="NormalWeb"/>
        <w:numPr>
          <w:ilvl w:val="0"/>
          <w:numId w:val="60"/>
        </w:numPr>
        <w:spacing w:before="0" w:beforeAutospacing="0" w:after="0" w:afterAutospacing="0" w:line="480" w:lineRule="auto"/>
        <w:rPr>
          <w:color w:val="000000"/>
        </w:rPr>
      </w:pPr>
      <w:r w:rsidRPr="00A951DA">
        <w:rPr>
          <w:rFonts w:ascii="Aptos" w:hAnsi="Aptos" w:eastAsia="Aptos" w:cs="Aptos"/>
          <w:color w:val="000000"/>
        </w:rPr>
        <w:lastRenderedPageBreak/>
        <w:t>Measuring and marking distances in advance may also be helpful if not in a real or similar clinic space.</w:t>
      </w:r>
      <w:r>
        <w:rPr>
          <w:rFonts w:ascii="Aptos" w:hAnsi="Aptos" w:eastAsia="Aptos" w:cs="Aptos"/>
          <w:color w:val="000000"/>
        </w:rPr>
        <w:t xml:space="preserve"> For instance, the SCAT6 recommends a </w:t>
      </w:r>
      <w:r w:rsidR="00D97377">
        <w:rPr>
          <w:rFonts w:ascii="Aptos" w:hAnsi="Aptos" w:eastAsia="Aptos" w:cs="Aptos"/>
          <w:color w:val="000000"/>
        </w:rPr>
        <w:t>3.3-yard (</w:t>
      </w:r>
      <w:r w:rsidRPr="00F10A26">
        <w:rPr>
          <w:rFonts w:ascii="Aptos" w:hAnsi="Aptos" w:eastAsia="Aptos" w:cs="Aptos"/>
          <w:color w:val="000000"/>
        </w:rPr>
        <w:t>3-</w:t>
      </w:r>
      <w:r w:rsidR="00D97377" w:rsidRPr="00F10A26">
        <w:rPr>
          <w:rFonts w:ascii="Aptos" w:hAnsi="Aptos" w:eastAsia="Aptos" w:cs="Aptos"/>
          <w:color w:val="000000"/>
        </w:rPr>
        <w:t>m</w:t>
      </w:r>
      <w:r w:rsidR="00D97377">
        <w:rPr>
          <w:rFonts w:ascii="Aptos" w:hAnsi="Aptos" w:eastAsia="Aptos" w:cs="Aptos"/>
          <w:color w:val="000000"/>
        </w:rPr>
        <w:t xml:space="preserve">) </w:t>
      </w:r>
      <w:r>
        <w:rPr>
          <w:rFonts w:ascii="Aptos" w:hAnsi="Aptos" w:eastAsia="Aptos" w:cs="Aptos"/>
          <w:color w:val="000000"/>
        </w:rPr>
        <w:t>line when assessing ga</w:t>
      </w:r>
      <w:r w:rsidR="00BB31C7" w:rsidRPr="00A951DA">
        <w:rPr>
          <w:rFonts w:ascii="Aptos" w:hAnsi="Aptos" w:eastAsia="Aptos" w:cs="Aptos"/>
          <w:color w:val="000000"/>
        </w:rPr>
        <w:t>it</w:t>
      </w:r>
      <w:r w:rsidR="001F3B24" w:rsidRPr="00A951DA">
        <w:rPr>
          <w:rFonts w:ascii="Aptos" w:hAnsi="Aptos" w:eastAsia="Aptos" w:cs="Aptos"/>
          <w:color w:val="000000"/>
        </w:rPr>
        <w:t>.</w:t>
      </w:r>
    </w:p>
    <w:sectPr w:rsidR="0F9605DF" w:rsidRPr="00A951DA" w:rsidSect="00A951DA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5B121" w14:textId="77777777" w:rsidR="00160CB7" w:rsidRDefault="00160CB7" w:rsidP="00FC2AF6">
      <w:pPr>
        <w:spacing w:after="0" w:line="240" w:lineRule="auto"/>
      </w:pPr>
      <w:r>
        <w:separator/>
      </w:r>
    </w:p>
  </w:endnote>
  <w:endnote w:type="continuationSeparator" w:id="0">
    <w:p w14:paraId="7868FAA8" w14:textId="77777777" w:rsidR="00160CB7" w:rsidRDefault="00160CB7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7F30" w14:textId="77777777" w:rsidR="00160CB7" w:rsidRDefault="00160CB7" w:rsidP="00FC2AF6">
      <w:pPr>
        <w:spacing w:after="0" w:line="240" w:lineRule="auto"/>
      </w:pPr>
      <w:r>
        <w:separator/>
      </w:r>
    </w:p>
  </w:footnote>
  <w:footnote w:type="continuationSeparator" w:id="0">
    <w:p w14:paraId="539ED447" w14:textId="77777777" w:rsidR="00160CB7" w:rsidRDefault="00160CB7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77DA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2F418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DD0455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47865E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FFFFF7C"/>
    <w:multiLevelType w:val="singleLevel"/>
    <w:tmpl w:val="C2A6E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5" w15:restartNumberingAfterBreak="0">
    <w:nsid w:val="FFFFFF7D"/>
    <w:multiLevelType w:val="singleLevel"/>
    <w:tmpl w:val="80FA60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FFFFFF7E"/>
    <w:multiLevelType w:val="singleLevel"/>
    <w:tmpl w:val="77B857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FFFFFF7F"/>
    <w:multiLevelType w:val="singleLevel"/>
    <w:tmpl w:val="CCE4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FFFFFF80"/>
    <w:multiLevelType w:val="singleLevel"/>
    <w:tmpl w:val="5F50EC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9" w15:restartNumberingAfterBreak="0">
    <w:nsid w:val="FFFFFF81"/>
    <w:multiLevelType w:val="singleLevel"/>
    <w:tmpl w:val="9B3008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 w15:restartNumberingAfterBreak="0">
    <w:nsid w:val="FFFFFF82"/>
    <w:multiLevelType w:val="singleLevel"/>
    <w:tmpl w:val="5120A6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 w15:restartNumberingAfterBreak="0">
    <w:nsid w:val="FFFFFF83"/>
    <w:multiLevelType w:val="singleLevel"/>
    <w:tmpl w:val="F1B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FFFFFF88"/>
    <w:multiLevelType w:val="singleLevel"/>
    <w:tmpl w:val="239A54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0A361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23DE5F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9731B"/>
    <w:multiLevelType w:val="hybridMultilevel"/>
    <w:tmpl w:val="334C7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232005"/>
    <w:multiLevelType w:val="hybridMultilevel"/>
    <w:tmpl w:val="2124B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2075CD"/>
    <w:multiLevelType w:val="hybridMultilevel"/>
    <w:tmpl w:val="07C6B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A103C3"/>
    <w:multiLevelType w:val="hybridMultilevel"/>
    <w:tmpl w:val="1BD2C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DE05D4"/>
    <w:multiLevelType w:val="hybridMultilevel"/>
    <w:tmpl w:val="8AA21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EBE4DEC"/>
    <w:multiLevelType w:val="hybridMultilevel"/>
    <w:tmpl w:val="A48E76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78E62CA"/>
    <w:multiLevelType w:val="hybridMultilevel"/>
    <w:tmpl w:val="494080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0C1D2F"/>
    <w:multiLevelType w:val="hybridMultilevel"/>
    <w:tmpl w:val="88AA7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3C7"/>
    <w:multiLevelType w:val="hybridMultilevel"/>
    <w:tmpl w:val="18B06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691919">
    <w:abstractNumId w:val="39"/>
  </w:num>
  <w:num w:numId="2" w16cid:durableId="1431926256">
    <w:abstractNumId w:val="25"/>
  </w:num>
  <w:num w:numId="3" w16cid:durableId="213079401">
    <w:abstractNumId w:val="36"/>
  </w:num>
  <w:num w:numId="4" w16cid:durableId="830868557">
    <w:abstractNumId w:val="38"/>
  </w:num>
  <w:num w:numId="5" w16cid:durableId="1301494803">
    <w:abstractNumId w:val="33"/>
  </w:num>
  <w:num w:numId="6" w16cid:durableId="1388339834">
    <w:abstractNumId w:val="28"/>
  </w:num>
  <w:num w:numId="7" w16cid:durableId="285355479">
    <w:abstractNumId w:val="24"/>
  </w:num>
  <w:num w:numId="8" w16cid:durableId="1327434598">
    <w:abstractNumId w:val="30"/>
  </w:num>
  <w:num w:numId="9" w16cid:durableId="1114523074">
    <w:abstractNumId w:val="37"/>
  </w:num>
  <w:num w:numId="10" w16cid:durableId="1849439053">
    <w:abstractNumId w:val="19"/>
  </w:num>
  <w:num w:numId="11" w16cid:durableId="1548570635">
    <w:abstractNumId w:val="17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2" w16cid:durableId="1441292209">
    <w:abstractNumId w:val="32"/>
  </w:num>
  <w:num w:numId="13" w16cid:durableId="337076377">
    <w:abstractNumId w:val="26"/>
  </w:num>
  <w:num w:numId="14" w16cid:durableId="1260983729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022589500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499590326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034575939">
    <w:abstractNumId w:val="35"/>
  </w:num>
  <w:num w:numId="18" w16cid:durableId="450131406">
    <w:abstractNumId w:val="3"/>
  </w:num>
  <w:num w:numId="19" w16cid:durableId="1486361339">
    <w:abstractNumId w:val="34"/>
  </w:num>
  <w:num w:numId="20" w16cid:durableId="278680570">
    <w:abstractNumId w:val="29"/>
  </w:num>
  <w:num w:numId="21" w16cid:durableId="868764184">
    <w:abstractNumId w:val="13"/>
  </w:num>
  <w:num w:numId="22" w16cid:durableId="1668047885">
    <w:abstractNumId w:val="11"/>
  </w:num>
  <w:num w:numId="23" w16cid:durableId="991715469">
    <w:abstractNumId w:val="10"/>
  </w:num>
  <w:num w:numId="24" w16cid:durableId="668675843">
    <w:abstractNumId w:val="9"/>
  </w:num>
  <w:num w:numId="25" w16cid:durableId="1903366290">
    <w:abstractNumId w:val="8"/>
  </w:num>
  <w:num w:numId="26" w16cid:durableId="78724220">
    <w:abstractNumId w:val="12"/>
  </w:num>
  <w:num w:numId="27" w16cid:durableId="1720275035">
    <w:abstractNumId w:val="7"/>
  </w:num>
  <w:num w:numId="28" w16cid:durableId="1427964913">
    <w:abstractNumId w:val="6"/>
  </w:num>
  <w:num w:numId="29" w16cid:durableId="673652525">
    <w:abstractNumId w:val="5"/>
  </w:num>
  <w:num w:numId="30" w16cid:durableId="428891871">
    <w:abstractNumId w:val="4"/>
  </w:num>
  <w:num w:numId="31" w16cid:durableId="2106487949">
    <w:abstractNumId w:val="12"/>
  </w:num>
  <w:num w:numId="32" w16cid:durableId="1531450186">
    <w:abstractNumId w:val="7"/>
  </w:num>
  <w:num w:numId="33" w16cid:durableId="17852866">
    <w:abstractNumId w:val="6"/>
  </w:num>
  <w:num w:numId="34" w16cid:durableId="620067006">
    <w:abstractNumId w:val="5"/>
  </w:num>
  <w:num w:numId="35" w16cid:durableId="281036092">
    <w:abstractNumId w:val="4"/>
  </w:num>
  <w:num w:numId="36" w16cid:durableId="536891541">
    <w:abstractNumId w:val="12"/>
  </w:num>
  <w:num w:numId="37" w16cid:durableId="1105616012">
    <w:abstractNumId w:val="7"/>
  </w:num>
  <w:num w:numId="38" w16cid:durableId="1497846680">
    <w:abstractNumId w:val="6"/>
  </w:num>
  <w:num w:numId="39" w16cid:durableId="356584023">
    <w:abstractNumId w:val="5"/>
  </w:num>
  <w:num w:numId="40" w16cid:durableId="711732090">
    <w:abstractNumId w:val="4"/>
  </w:num>
  <w:num w:numId="41" w16cid:durableId="84352920">
    <w:abstractNumId w:val="12"/>
  </w:num>
  <w:num w:numId="42" w16cid:durableId="1077635235">
    <w:abstractNumId w:val="7"/>
  </w:num>
  <w:num w:numId="43" w16cid:durableId="369647300">
    <w:abstractNumId w:val="6"/>
  </w:num>
  <w:num w:numId="44" w16cid:durableId="2143500367">
    <w:abstractNumId w:val="5"/>
  </w:num>
  <w:num w:numId="45" w16cid:durableId="1373531242">
    <w:abstractNumId w:val="4"/>
  </w:num>
  <w:num w:numId="46" w16cid:durableId="528759082">
    <w:abstractNumId w:val="12"/>
  </w:num>
  <w:num w:numId="47" w16cid:durableId="599490377">
    <w:abstractNumId w:val="7"/>
  </w:num>
  <w:num w:numId="48" w16cid:durableId="1545481613">
    <w:abstractNumId w:val="6"/>
  </w:num>
  <w:num w:numId="49" w16cid:durableId="422801159">
    <w:abstractNumId w:val="5"/>
  </w:num>
  <w:num w:numId="50" w16cid:durableId="1980568639">
    <w:abstractNumId w:val="4"/>
  </w:num>
  <w:num w:numId="51" w16cid:durableId="1619215875">
    <w:abstractNumId w:val="12"/>
  </w:num>
  <w:num w:numId="52" w16cid:durableId="1278289981">
    <w:abstractNumId w:val="7"/>
  </w:num>
  <w:num w:numId="53" w16cid:durableId="735516574">
    <w:abstractNumId w:val="6"/>
  </w:num>
  <w:num w:numId="54" w16cid:durableId="925965671">
    <w:abstractNumId w:val="5"/>
  </w:num>
  <w:num w:numId="55" w16cid:durableId="225803151">
    <w:abstractNumId w:val="4"/>
  </w:num>
  <w:num w:numId="56" w16cid:durableId="969286221">
    <w:abstractNumId w:val="2"/>
  </w:num>
  <w:num w:numId="57" w16cid:durableId="1688674300">
    <w:abstractNumId w:val="31"/>
  </w:num>
  <w:num w:numId="58" w16cid:durableId="629747361">
    <w:abstractNumId w:val="20"/>
  </w:num>
  <w:num w:numId="59" w16cid:durableId="361711577">
    <w:abstractNumId w:val="21"/>
  </w:num>
  <w:num w:numId="60" w16cid:durableId="1355813295">
    <w:abstractNumId w:val="22"/>
  </w:num>
  <w:num w:numId="61" w16cid:durableId="1282809508">
    <w:abstractNumId w:val="18"/>
  </w:num>
  <w:num w:numId="62" w16cid:durableId="430398521">
    <w:abstractNumId w:val="27"/>
  </w:num>
  <w:num w:numId="63" w16cid:durableId="1193373730">
    <w:abstractNumId w:val="0"/>
  </w:num>
  <w:num w:numId="64" w16cid:durableId="215551914">
    <w:abstractNumId w:val="23"/>
  </w:num>
  <w:num w:numId="65" w16cid:durableId="1994291758">
    <w:abstractNumId w:val="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1829"/>
    <w:rsid w:val="00002339"/>
    <w:rsid w:val="00006076"/>
    <w:rsid w:val="00016278"/>
    <w:rsid w:val="00022270"/>
    <w:rsid w:val="00024A9F"/>
    <w:rsid w:val="000258A3"/>
    <w:rsid w:val="000454F2"/>
    <w:rsid w:val="00051022"/>
    <w:rsid w:val="00056CED"/>
    <w:rsid w:val="000572C1"/>
    <w:rsid w:val="00062C28"/>
    <w:rsid w:val="00066B1E"/>
    <w:rsid w:val="00084E85"/>
    <w:rsid w:val="00093787"/>
    <w:rsid w:val="00096B4C"/>
    <w:rsid w:val="000A4CFA"/>
    <w:rsid w:val="000A5CC7"/>
    <w:rsid w:val="000B2AFD"/>
    <w:rsid w:val="000B351C"/>
    <w:rsid w:val="000B4AB8"/>
    <w:rsid w:val="000D17D4"/>
    <w:rsid w:val="000D518E"/>
    <w:rsid w:val="000E1B8A"/>
    <w:rsid w:val="000E68AA"/>
    <w:rsid w:val="000E7914"/>
    <w:rsid w:val="000F5A86"/>
    <w:rsid w:val="000F5F1F"/>
    <w:rsid w:val="00101849"/>
    <w:rsid w:val="0011521C"/>
    <w:rsid w:val="00121E94"/>
    <w:rsid w:val="00122A35"/>
    <w:rsid w:val="001247CD"/>
    <w:rsid w:val="00146D67"/>
    <w:rsid w:val="001543AA"/>
    <w:rsid w:val="00160CB7"/>
    <w:rsid w:val="00163A69"/>
    <w:rsid w:val="00163B44"/>
    <w:rsid w:val="0017229E"/>
    <w:rsid w:val="00175746"/>
    <w:rsid w:val="00196173"/>
    <w:rsid w:val="001A1DDC"/>
    <w:rsid w:val="001A31F7"/>
    <w:rsid w:val="001A4B9E"/>
    <w:rsid w:val="001A61DB"/>
    <w:rsid w:val="001B3ACA"/>
    <w:rsid w:val="001B4655"/>
    <w:rsid w:val="001B488F"/>
    <w:rsid w:val="001C149D"/>
    <w:rsid w:val="001D55E5"/>
    <w:rsid w:val="001E7A1C"/>
    <w:rsid w:val="001F3B24"/>
    <w:rsid w:val="001F55FF"/>
    <w:rsid w:val="00214166"/>
    <w:rsid w:val="00225634"/>
    <w:rsid w:val="00232BA3"/>
    <w:rsid w:val="00234C43"/>
    <w:rsid w:val="002358F1"/>
    <w:rsid w:val="0024048E"/>
    <w:rsid w:val="00243359"/>
    <w:rsid w:val="0025148C"/>
    <w:rsid w:val="00260DC5"/>
    <w:rsid w:val="002638FF"/>
    <w:rsid w:val="00282160"/>
    <w:rsid w:val="0028221D"/>
    <w:rsid w:val="00294989"/>
    <w:rsid w:val="002B3135"/>
    <w:rsid w:val="002B6729"/>
    <w:rsid w:val="002C5A1E"/>
    <w:rsid w:val="002C7B3D"/>
    <w:rsid w:val="002C7B9F"/>
    <w:rsid w:val="002D3874"/>
    <w:rsid w:val="002D5669"/>
    <w:rsid w:val="002E19F0"/>
    <w:rsid w:val="002F2148"/>
    <w:rsid w:val="002F6141"/>
    <w:rsid w:val="00301BAB"/>
    <w:rsid w:val="00306B22"/>
    <w:rsid w:val="00307B54"/>
    <w:rsid w:val="0031101D"/>
    <w:rsid w:val="003237C8"/>
    <w:rsid w:val="00333C78"/>
    <w:rsid w:val="0033495A"/>
    <w:rsid w:val="003421A1"/>
    <w:rsid w:val="00345EED"/>
    <w:rsid w:val="0034EC82"/>
    <w:rsid w:val="003567D9"/>
    <w:rsid w:val="00381000"/>
    <w:rsid w:val="00395CAF"/>
    <w:rsid w:val="00396F90"/>
    <w:rsid w:val="00397D57"/>
    <w:rsid w:val="003A0882"/>
    <w:rsid w:val="003A0F5F"/>
    <w:rsid w:val="003C0FA8"/>
    <w:rsid w:val="003D0B2F"/>
    <w:rsid w:val="003D0C07"/>
    <w:rsid w:val="003D23EE"/>
    <w:rsid w:val="003D3FA4"/>
    <w:rsid w:val="003D6EEE"/>
    <w:rsid w:val="003E75EE"/>
    <w:rsid w:val="003F06A2"/>
    <w:rsid w:val="003F63D0"/>
    <w:rsid w:val="00426ACA"/>
    <w:rsid w:val="00436A42"/>
    <w:rsid w:val="004377A9"/>
    <w:rsid w:val="004452E6"/>
    <w:rsid w:val="00445CA0"/>
    <w:rsid w:val="00450CA2"/>
    <w:rsid w:val="004510E4"/>
    <w:rsid w:val="00454AE3"/>
    <w:rsid w:val="00460646"/>
    <w:rsid w:val="00461C99"/>
    <w:rsid w:val="0046651E"/>
    <w:rsid w:val="004877EA"/>
    <w:rsid w:val="00493FF1"/>
    <w:rsid w:val="004A215F"/>
    <w:rsid w:val="004A28C9"/>
    <w:rsid w:val="004A4819"/>
    <w:rsid w:val="004C1A1A"/>
    <w:rsid w:val="004C3B93"/>
    <w:rsid w:val="004D44EC"/>
    <w:rsid w:val="004D4C1C"/>
    <w:rsid w:val="004E0910"/>
    <w:rsid w:val="004E34DC"/>
    <w:rsid w:val="004E3C4B"/>
    <w:rsid w:val="004E5011"/>
    <w:rsid w:val="00501050"/>
    <w:rsid w:val="005051C4"/>
    <w:rsid w:val="005067A2"/>
    <w:rsid w:val="00515B92"/>
    <w:rsid w:val="00530DF5"/>
    <w:rsid w:val="00537959"/>
    <w:rsid w:val="00541039"/>
    <w:rsid w:val="00544F68"/>
    <w:rsid w:val="00547500"/>
    <w:rsid w:val="00552B85"/>
    <w:rsid w:val="005551C0"/>
    <w:rsid w:val="00565A17"/>
    <w:rsid w:val="00577CEF"/>
    <w:rsid w:val="00583F88"/>
    <w:rsid w:val="0059505E"/>
    <w:rsid w:val="00596401"/>
    <w:rsid w:val="00596682"/>
    <w:rsid w:val="005A2855"/>
    <w:rsid w:val="005A3F80"/>
    <w:rsid w:val="005C3A23"/>
    <w:rsid w:val="005D02F6"/>
    <w:rsid w:val="005D0B20"/>
    <w:rsid w:val="005D1583"/>
    <w:rsid w:val="00601911"/>
    <w:rsid w:val="0060216E"/>
    <w:rsid w:val="00605F00"/>
    <w:rsid w:val="00606202"/>
    <w:rsid w:val="006068CC"/>
    <w:rsid w:val="006079E1"/>
    <w:rsid w:val="00610FED"/>
    <w:rsid w:val="0061318D"/>
    <w:rsid w:val="00616E5E"/>
    <w:rsid w:val="0063052C"/>
    <w:rsid w:val="00630786"/>
    <w:rsid w:val="00630966"/>
    <w:rsid w:val="006425A0"/>
    <w:rsid w:val="00650196"/>
    <w:rsid w:val="00657647"/>
    <w:rsid w:val="00661CB2"/>
    <w:rsid w:val="00662BCA"/>
    <w:rsid w:val="00663369"/>
    <w:rsid w:val="00671445"/>
    <w:rsid w:val="0068178E"/>
    <w:rsid w:val="006819A7"/>
    <w:rsid w:val="006A09B5"/>
    <w:rsid w:val="006A7B83"/>
    <w:rsid w:val="006A7FFB"/>
    <w:rsid w:val="006B105E"/>
    <w:rsid w:val="006B6538"/>
    <w:rsid w:val="006B6992"/>
    <w:rsid w:val="006C34E0"/>
    <w:rsid w:val="00723511"/>
    <w:rsid w:val="00724A62"/>
    <w:rsid w:val="007322DF"/>
    <w:rsid w:val="00734259"/>
    <w:rsid w:val="00752097"/>
    <w:rsid w:val="0075441F"/>
    <w:rsid w:val="00755587"/>
    <w:rsid w:val="00765889"/>
    <w:rsid w:val="00770BE1"/>
    <w:rsid w:val="007A22D6"/>
    <w:rsid w:val="007E0F90"/>
    <w:rsid w:val="007E49CB"/>
    <w:rsid w:val="007F7D0D"/>
    <w:rsid w:val="0080244B"/>
    <w:rsid w:val="00803892"/>
    <w:rsid w:val="00804B62"/>
    <w:rsid w:val="00820C7F"/>
    <w:rsid w:val="008415EE"/>
    <w:rsid w:val="00844A1F"/>
    <w:rsid w:val="00844E7D"/>
    <w:rsid w:val="00870862"/>
    <w:rsid w:val="00870E41"/>
    <w:rsid w:val="00876BC6"/>
    <w:rsid w:val="00891022"/>
    <w:rsid w:val="00896CD6"/>
    <w:rsid w:val="008B1184"/>
    <w:rsid w:val="008C62A8"/>
    <w:rsid w:val="008C62D7"/>
    <w:rsid w:val="008D16B7"/>
    <w:rsid w:val="008D67F9"/>
    <w:rsid w:val="008D7B0E"/>
    <w:rsid w:val="008F42E5"/>
    <w:rsid w:val="00906D8E"/>
    <w:rsid w:val="00906F23"/>
    <w:rsid w:val="00921CA2"/>
    <w:rsid w:val="00936956"/>
    <w:rsid w:val="00946274"/>
    <w:rsid w:val="009601AF"/>
    <w:rsid w:val="00970214"/>
    <w:rsid w:val="009721FE"/>
    <w:rsid w:val="00981837"/>
    <w:rsid w:val="00995043"/>
    <w:rsid w:val="009A260D"/>
    <w:rsid w:val="009A4903"/>
    <w:rsid w:val="009B1749"/>
    <w:rsid w:val="009B773D"/>
    <w:rsid w:val="009C122B"/>
    <w:rsid w:val="009C4027"/>
    <w:rsid w:val="009C79A9"/>
    <w:rsid w:val="009D0C6F"/>
    <w:rsid w:val="009D25E8"/>
    <w:rsid w:val="009F0903"/>
    <w:rsid w:val="009F1265"/>
    <w:rsid w:val="009F5137"/>
    <w:rsid w:val="00A10F57"/>
    <w:rsid w:val="00A141A6"/>
    <w:rsid w:val="00A1593E"/>
    <w:rsid w:val="00A30D82"/>
    <w:rsid w:val="00A33BDC"/>
    <w:rsid w:val="00A35C73"/>
    <w:rsid w:val="00A408C1"/>
    <w:rsid w:val="00A46B08"/>
    <w:rsid w:val="00A62AA1"/>
    <w:rsid w:val="00A6657E"/>
    <w:rsid w:val="00A82A9A"/>
    <w:rsid w:val="00A84BFB"/>
    <w:rsid w:val="00A951DA"/>
    <w:rsid w:val="00AA28F3"/>
    <w:rsid w:val="00AA4CBF"/>
    <w:rsid w:val="00AA6A10"/>
    <w:rsid w:val="00AC0E43"/>
    <w:rsid w:val="00AC14CB"/>
    <w:rsid w:val="00AC6B3F"/>
    <w:rsid w:val="00AD7F03"/>
    <w:rsid w:val="00AE2E83"/>
    <w:rsid w:val="00AE4350"/>
    <w:rsid w:val="00AE6CAF"/>
    <w:rsid w:val="00AE7C39"/>
    <w:rsid w:val="00AF69C7"/>
    <w:rsid w:val="00B0799A"/>
    <w:rsid w:val="00B14CEC"/>
    <w:rsid w:val="00B17128"/>
    <w:rsid w:val="00B2071E"/>
    <w:rsid w:val="00B20B49"/>
    <w:rsid w:val="00B21829"/>
    <w:rsid w:val="00B3099D"/>
    <w:rsid w:val="00B331B9"/>
    <w:rsid w:val="00B37F4C"/>
    <w:rsid w:val="00B60664"/>
    <w:rsid w:val="00B701BC"/>
    <w:rsid w:val="00B70939"/>
    <w:rsid w:val="00B7604F"/>
    <w:rsid w:val="00B81137"/>
    <w:rsid w:val="00B86A48"/>
    <w:rsid w:val="00B9128A"/>
    <w:rsid w:val="00B91B31"/>
    <w:rsid w:val="00B97519"/>
    <w:rsid w:val="00BB31C7"/>
    <w:rsid w:val="00BB6410"/>
    <w:rsid w:val="00BC0676"/>
    <w:rsid w:val="00BC760D"/>
    <w:rsid w:val="00BD1613"/>
    <w:rsid w:val="00BD37FE"/>
    <w:rsid w:val="00BE0A3E"/>
    <w:rsid w:val="00BE5BBC"/>
    <w:rsid w:val="00C01277"/>
    <w:rsid w:val="00C05C15"/>
    <w:rsid w:val="00C44350"/>
    <w:rsid w:val="00C4645F"/>
    <w:rsid w:val="00C53FA1"/>
    <w:rsid w:val="00C56705"/>
    <w:rsid w:val="00C5753F"/>
    <w:rsid w:val="00C61D58"/>
    <w:rsid w:val="00C72BA0"/>
    <w:rsid w:val="00C73C66"/>
    <w:rsid w:val="00C7533E"/>
    <w:rsid w:val="00C77275"/>
    <w:rsid w:val="00C777D5"/>
    <w:rsid w:val="00C77F56"/>
    <w:rsid w:val="00C77FE8"/>
    <w:rsid w:val="00C80769"/>
    <w:rsid w:val="00C80A90"/>
    <w:rsid w:val="00C87D4F"/>
    <w:rsid w:val="00CA1091"/>
    <w:rsid w:val="00CA2873"/>
    <w:rsid w:val="00CB0927"/>
    <w:rsid w:val="00CC19B9"/>
    <w:rsid w:val="00CD0A96"/>
    <w:rsid w:val="00CD3C77"/>
    <w:rsid w:val="00CD57AF"/>
    <w:rsid w:val="00CE6656"/>
    <w:rsid w:val="00CE71EF"/>
    <w:rsid w:val="00D071A3"/>
    <w:rsid w:val="00D07A22"/>
    <w:rsid w:val="00D10D0D"/>
    <w:rsid w:val="00D20839"/>
    <w:rsid w:val="00D266ED"/>
    <w:rsid w:val="00D3211F"/>
    <w:rsid w:val="00D41A8D"/>
    <w:rsid w:val="00D4383C"/>
    <w:rsid w:val="00D57CF3"/>
    <w:rsid w:val="00D66F07"/>
    <w:rsid w:val="00D70C2A"/>
    <w:rsid w:val="00D71242"/>
    <w:rsid w:val="00D75095"/>
    <w:rsid w:val="00D8589D"/>
    <w:rsid w:val="00D97377"/>
    <w:rsid w:val="00DA12BC"/>
    <w:rsid w:val="00DA4978"/>
    <w:rsid w:val="00DB194E"/>
    <w:rsid w:val="00DB29A1"/>
    <w:rsid w:val="00DC3AB5"/>
    <w:rsid w:val="00DC4902"/>
    <w:rsid w:val="00DC794E"/>
    <w:rsid w:val="00DD2116"/>
    <w:rsid w:val="00DE0B1A"/>
    <w:rsid w:val="00DE4A4C"/>
    <w:rsid w:val="00DE60BC"/>
    <w:rsid w:val="00DE720C"/>
    <w:rsid w:val="00DF2CE9"/>
    <w:rsid w:val="00E008C8"/>
    <w:rsid w:val="00E04272"/>
    <w:rsid w:val="00E22787"/>
    <w:rsid w:val="00E277C1"/>
    <w:rsid w:val="00E54B96"/>
    <w:rsid w:val="00E55AC6"/>
    <w:rsid w:val="00E569DC"/>
    <w:rsid w:val="00E62F3B"/>
    <w:rsid w:val="00E63051"/>
    <w:rsid w:val="00E67C2E"/>
    <w:rsid w:val="00E9533D"/>
    <w:rsid w:val="00EB0679"/>
    <w:rsid w:val="00EC453D"/>
    <w:rsid w:val="00ED42A6"/>
    <w:rsid w:val="00EE2950"/>
    <w:rsid w:val="00F10A26"/>
    <w:rsid w:val="00F261D4"/>
    <w:rsid w:val="00F3597D"/>
    <w:rsid w:val="00F47050"/>
    <w:rsid w:val="00F5021F"/>
    <w:rsid w:val="00F50443"/>
    <w:rsid w:val="00F567F3"/>
    <w:rsid w:val="00F84B53"/>
    <w:rsid w:val="00F87078"/>
    <w:rsid w:val="00F9121C"/>
    <w:rsid w:val="00F94380"/>
    <w:rsid w:val="00FA5026"/>
    <w:rsid w:val="00FC1B03"/>
    <w:rsid w:val="00FC2AF6"/>
    <w:rsid w:val="00FD57B2"/>
    <w:rsid w:val="00FE2F83"/>
    <w:rsid w:val="00FE331E"/>
    <w:rsid w:val="00FF21E0"/>
    <w:rsid w:val="0267B282"/>
    <w:rsid w:val="08FC36D3"/>
    <w:rsid w:val="0B23B6AE"/>
    <w:rsid w:val="0D42C439"/>
    <w:rsid w:val="0F9605DF"/>
    <w:rsid w:val="109BA222"/>
    <w:rsid w:val="11B743AC"/>
    <w:rsid w:val="14EEE46E"/>
    <w:rsid w:val="153E3564"/>
    <w:rsid w:val="191A4823"/>
    <w:rsid w:val="1C5ACB41"/>
    <w:rsid w:val="1F23B165"/>
    <w:rsid w:val="20054B33"/>
    <w:rsid w:val="21255A08"/>
    <w:rsid w:val="21528CFC"/>
    <w:rsid w:val="245CFACA"/>
    <w:rsid w:val="2AE55205"/>
    <w:rsid w:val="2CECED10"/>
    <w:rsid w:val="2D28680C"/>
    <w:rsid w:val="2D2DC655"/>
    <w:rsid w:val="304BC3F0"/>
    <w:rsid w:val="32959000"/>
    <w:rsid w:val="354DB92A"/>
    <w:rsid w:val="36B25A54"/>
    <w:rsid w:val="4250E64E"/>
    <w:rsid w:val="44394E3C"/>
    <w:rsid w:val="46444753"/>
    <w:rsid w:val="4689CC80"/>
    <w:rsid w:val="47B5051E"/>
    <w:rsid w:val="4925EAE4"/>
    <w:rsid w:val="4B92DF6C"/>
    <w:rsid w:val="4C770181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F6F20EB"/>
    <w:rsid w:val="60DBE7F9"/>
    <w:rsid w:val="619894D5"/>
    <w:rsid w:val="648C94A6"/>
    <w:rsid w:val="6AF32B0A"/>
    <w:rsid w:val="6CC8C5CB"/>
    <w:rsid w:val="6D5F9862"/>
    <w:rsid w:val="6EC528A5"/>
    <w:rsid w:val="6EFB68C3"/>
    <w:rsid w:val="725A9755"/>
    <w:rsid w:val="740C64F4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0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903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55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3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18</Pages>
  <Words>3417</Words>
  <Characters>19174</Characters>
  <Application>Microsoft Office Word</Application>
  <DocSecurity>0</DocSecurity>
  <Lines>416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56</cp:revision>
  <cp:lastPrinted>2024-06-13T13:53:00Z</cp:lastPrinted>
  <dcterms:created xsi:type="dcterms:W3CDTF">2026-02-27T22:04:00Z</dcterms:created>
  <dcterms:modified xsi:type="dcterms:W3CDTF">2026-08-13T23:04:00Z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f3d8fd11-4537-4b6f-af28-effd0bb14d34</vt:lpwstr>
  </property>
</Properties>
</file>