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971D" w14:textId="5BD0ECC9" w:rsidR="00516A8A" w:rsidRPr="00891AB4" w:rsidRDefault="00516A8A" w:rsidP="00891AB4">
      <w:pPr>
        <w:pStyle w:val="Heading1"/>
        <w:spacing w:line="480" w:lineRule="auto"/>
        <w:rPr>
          <w:rFonts w:ascii="Times New Roman" w:hAnsi="Times New Roman" w:cs="Times New Roman"/>
          <w:color w:val="000000"/>
        </w:rPr>
      </w:pPr>
      <w:r w:rsidRPr="00891AB4">
        <w:rPr>
          <w:rFonts w:ascii="Aptos" w:hAnsi="Aptos" w:cs="Aptos" w:eastAsia="Aptos"/>
          <w:color w:val="000000"/>
          <w:sz w:val="40"/>
          <w:szCs w:val="40"/>
        </w:rPr>
        <w:t/>
      </w:r>
      <w:r w:rsidR="00C61556">
        <w:rPr>
          <w:rFonts w:ascii="Aptos" w:hAnsi="Aptos" w:cs="Aptos" w:eastAsia="Aptos"/>
          <w:color w:val="000000"/>
          <w:sz w:val="40"/>
          <w:szCs w:val="40"/>
        </w:rPr>
        <w:t/>
      </w:r>
      <w:r w:rsidRPr="00891AB4">
        <w:rPr>
          <w:rFonts w:ascii="Aptos" w:hAnsi="Aptos" w:cs="Aptos" w:eastAsia="Aptos"/>
          <w:color w:val="000000"/>
          <w:sz w:val="40"/>
          <w:szCs w:val="40"/>
        </w:rPr>
        <w:t/>
      </w:r>
      <w:r w:rsidR="007678F1" w:rsidRPr="00891AB4">
        <w:rPr>
          <w:rFonts w:ascii="Aptos" w:hAnsi="Aptos" w:cs="Aptos" w:eastAsia="Aptos"/>
          <w:color w:val="000000"/>
          <w:sz w:val="40"/>
          <w:szCs w:val="40"/>
        </w:rPr>
        <w:t xml:space="preserve">Postsimulation </w:t>
      </w:r>
      <w:r w:rsidRPr="00891AB4">
        <w:rPr>
          <w:rFonts w:ascii="Aptos" w:hAnsi="Aptos" w:cs="Aptos" w:eastAsia="Aptos"/>
          <w:color w:val="000000"/>
          <w:sz w:val="40"/>
          <w:szCs w:val="40"/>
        </w:rPr>
        <w:t>Activity 3</w:t>
      </w:r>
      <w:r w:rsidR="004F300A" w:rsidRPr="00891AB4">
        <w:rPr>
          <w:rFonts w:ascii="Aptos" w:hAnsi="Aptos" w:cs="Aptos" w:eastAsia="Aptos"/>
          <w:color w:val="000000"/>
          <w:sz w:val="40"/>
          <w:szCs w:val="40"/>
        </w:rPr>
        <w:t>:</w:t>
      </w:r>
      <w:r w:rsidR="00BD7F87" w:rsidRPr="00891AB4">
        <w:rPr>
          <w:rFonts w:ascii="Aptos" w:hAnsi="Aptos" w:cs="Aptos" w:eastAsia="Aptos"/>
          <w:color w:val="000000"/>
          <w:sz w:val="40"/>
          <w:szCs w:val="40"/>
        </w:rPr>
        <w:t xml:space="preserve"> Pertinent Negatives and Positives</w:t>
      </w:r>
    </w:p>
    <w:p w14:paraId="35A546F3" w14:textId="77777777" w:rsidR="00996C55" w:rsidRPr="00996C55" w:rsidRDefault="00996C55" w:rsidP="00996C55">
      <w:pPr>
        <w:spacing w:line="480" w:lineRule="auto"/>
        <w:rPr>
          <w:rFonts w:ascii="Times New Roman" w:hAnsi="Times New Roman" w:cs="Times New Roman"/>
          <w:color w:val="000000"/>
        </w:rPr>
      </w:pPr>
      <w:r w:rsidRPr="00996C55">
        <w:rPr>
          <w:rFonts w:ascii="Aptos" w:hAnsi="Aptos" w:cs="Aptos" w:eastAsia="Aptos"/>
          <w:color w:val="000000"/>
        </w:rPr>
        <w:t>For the following three conditions, list two pertinent negatives, two pertinent positives, and two possible medications for each condition.</w:t>
      </w:r>
    </w:p>
    <w:p w14:paraId="209FA8FA" w14:textId="77777777" w:rsidR="00996C55" w:rsidRDefault="00996C55" w:rsidP="00996C55">
      <w:pPr>
        <w:spacing w:line="480" w:lineRule="auto"/>
        <w:rPr>
          <w:rFonts w:ascii="Times New Roman" w:hAnsi="Times New Roman" w:cs="Times New Roman"/>
          <w:color w:val="000000"/>
        </w:rPr>
      </w:pPr>
      <w:r w:rsidRPr="00996C55">
        <w:rPr>
          <w:rFonts w:ascii="Aptos" w:hAnsi="Aptos" w:cs="Aptos" w:eastAsia="Aptos"/>
          <w:color w:val="000000"/>
        </w:rPr>
        <w:lastRenderedPageBreak/>
        <w:t>A pertinent negative occurs when a sign or symptom is expected for a specific condition but is not present. For example, for a person with the flu, having no temperature and no body aches could be considered two pertinent negatives. This finding may indicate that something else may be going on with this person and considering other illnesses or diagnoses is prudent. It does not rule out the flu, but it does indicate that more investigation and perhaps an investigation into other conditions is prudent.</w:t>
      </w:r>
    </w:p>
    <w:p w14:paraId="12B0887A" w14:textId="77777777" w:rsidR="00996C55" w:rsidRPr="00996C55" w:rsidRDefault="00996C55" w:rsidP="00996C55">
      <w:pPr>
        <w:spacing w:line="480" w:lineRule="auto"/>
        <w:rPr>
          <w:rFonts w:ascii="Times New Roman" w:hAnsi="Times New Roman" w:cs="Times New Roman"/>
          <w:color w:val="000000"/>
        </w:rPr>
      </w:pPr>
    </w:p>
    <w:p w14:paraId="28224A5A" w14:textId="44A32FC2" w:rsidR="00996C55" w:rsidRDefault="00996C55" w:rsidP="00996C55">
      <w:pPr>
        <w:spacing w:line="480" w:lineRule="auto"/>
        <w:rPr>
          <w:rFonts w:ascii="Times New Roman" w:hAnsi="Times New Roman" w:cs="Times New Roman"/>
          <w:color w:val="000000"/>
        </w:rPr>
      </w:pPr>
      <w:r w:rsidRPr="00996C55">
        <w:rPr>
          <w:rFonts w:ascii="Aptos" w:hAnsi="Aptos" w:cs="Aptos" w:eastAsia="Aptos"/>
          <w:color w:val="000000"/>
        </w:rPr>
        <w:t>A pertinent positive is two things expected for a condition or illness. A person who complains of chest pain with radiating pain and whose pain is provoked by activity presents with pertinent positives that may indicate a cardiac-related condition. This would indicate the need for further investigation into the cardiovascular system.</w:t>
      </w:r>
    </w:p>
    <w:p w14:paraId="468B15C4" w14:textId="77777777" w:rsidR="00996C55" w:rsidRPr="00996C55" w:rsidRDefault="00996C55" w:rsidP="00610699">
      <w:pPr>
        <w:spacing w:line="480" w:lineRule="auto"/>
        <w:ind w:left="360"/>
        <w:rPr>
          <w:rFonts w:ascii="Times New Roman" w:hAnsi="Times New Roman" w:cs="Times New Roman"/>
          <w:color w:val="000000"/>
        </w:rPr>
      </w:pPr>
      <w:r w:rsidRPr="00996C55">
        <w:rPr>
          <w:rFonts w:ascii="Aptos" w:hAnsi="Aptos" w:cs="Aptos" w:eastAsia="Aptos"/>
          <w:b/>
          <w:bCs/>
          <w:color w:val="000000"/>
        </w:rPr>
        <w:t>Cellulitis:</w:t>
      </w:r>
    </w:p>
    <w:p w14:paraId="60CEED72" w14:textId="77777777" w:rsidR="00996C55" w:rsidRPr="00996C55" w:rsidRDefault="00996C55" w:rsidP="00610699">
      <w:pPr>
        <w:spacing w:line="480" w:lineRule="auto"/>
        <w:ind w:left="360"/>
        <w:rPr>
          <w:rFonts w:ascii="Times New Roman" w:hAnsi="Times New Roman" w:cs="Times New Roman"/>
          <w:color w:val="000000"/>
        </w:rPr>
      </w:pPr>
      <w:r w:rsidRPr="00996C55">
        <w:rPr>
          <w:rFonts w:ascii="Aptos" w:hAnsi="Aptos" w:cs="Aptos" w:eastAsia="Aptos"/>
          <w:b/>
          <w:bCs/>
          <w:color w:val="000000"/>
        </w:rPr>
        <w:t>Gout:</w:t>
      </w:r>
    </w:p>
    <w:p w14:paraId="0A55F3D4" w14:textId="1E2AD699" w:rsidR="00996C55" w:rsidRPr="00891AB4" w:rsidRDefault="00996C55" w:rsidP="00610699">
      <w:pPr>
        <w:spacing w:line="480" w:lineRule="auto"/>
        <w:ind w:left="360"/>
        <w:rPr>
          <w:rFonts w:ascii="Times New Roman" w:hAnsi="Times New Roman" w:cs="Times New Roman"/>
          <w:color w:val="000000"/>
        </w:rPr>
      </w:pPr>
      <w:r w:rsidRPr="00996C55">
        <w:rPr>
          <w:rFonts w:ascii="Aptos" w:hAnsi="Aptos" w:cs="Aptos" w:eastAsia="Aptos"/>
          <w:b/>
          <w:bCs/>
          <w:color w:val="000000"/>
        </w:rPr>
        <w:t>Osteomyelitis:</w:t>
      </w:r>
    </w:p>
    <w:sectPr w:rsidR="000E309B" w:rsidRPr="00891AB4" w:rsidSect="00891AB4">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Seaman" w:date="2026-08-14T09:13:00Z" w:initials="AS">
    <w:p w14:paraId="2AA0C1DE" w14:textId="77777777" w:rsidR="00D52437" w:rsidRDefault="00D52437" w:rsidP="00D52437">
      <w:pPr>
        <w:pStyle w:val="CommentText"/>
      </w:pPr>
      <w:r>
        <w:rPr>
          <w:rStyle w:val="CommentReference"/>
        </w:rPr>
        <w:annotationRef/>
      </w:r>
      <w:r>
        <w:rPr>
          <w:rFonts w:ascii="Aptos" w:hAnsi="Aptos" w:eastAsia="Aptos" w:cs="Aptos"/>
        </w:rPr>
        <w:t>Claire: Check that this credit line appears in your build.</w:t>
      </w:r>
    </w:p>
  </w:comment>
  <w:comment w:id="3" w:author="Anna Seaman" w:date="2026-08-14T09:16:00Z" w:initials="AS">
    <w:p w14:paraId="17B43F97" w14:textId="77777777" w:rsidR="00D52437" w:rsidRDefault="00D52437" w:rsidP="00D52437">
      <w:pPr>
        <w:pStyle w:val="CommentText"/>
      </w:pPr>
      <w:r>
        <w:rPr>
          <w:rStyle w:val="CommentReference"/>
        </w:rPr>
        <w:annotationRef/>
      </w:r>
      <w:r>
        <w:rPr>
          <w:rFonts w:ascii="Aptos" w:hAnsi="Aptos" w:eastAsia="Aptos" w:cs="Aptos"/>
        </w:rPr>
        <w:t>Claire: Make sure the list looks formatted like this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A0C1DE" w15:done="0"/>
  <w15:commentEx w15:paraId="17B43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5AEED8" w16cex:dateUtc="2026-08-14T14:13:00Z"/>
  <w16cex:commentExtensible w16cex:durableId="29B0A1F3" w16cex:dateUtc="2026-08-14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A0C1DE" w16cid:durableId="675AEED8"/>
  <w16cid:commentId w16cid:paraId="17B43F97" w16cid:durableId="29B0A1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3F32"/>
    <w:multiLevelType w:val="hybridMultilevel"/>
    <w:tmpl w:val="265A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C2734C"/>
    <w:multiLevelType w:val="hybridMultilevel"/>
    <w:tmpl w:val="52A61894"/>
    <w:lvl w:ilvl="0" w:tplc="503208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3142799">
    <w:abstractNumId w:val="1"/>
  </w:num>
  <w:num w:numId="2" w16cid:durableId="11310898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A9"/>
    <w:rsid w:val="000003D1"/>
    <w:rsid w:val="00000895"/>
    <w:rsid w:val="00000B53"/>
    <w:rsid w:val="000024BA"/>
    <w:rsid w:val="00026A48"/>
    <w:rsid w:val="00031935"/>
    <w:rsid w:val="00045203"/>
    <w:rsid w:val="0005540B"/>
    <w:rsid w:val="00056CED"/>
    <w:rsid w:val="00096476"/>
    <w:rsid w:val="000C5A29"/>
    <w:rsid w:val="000C7D22"/>
    <w:rsid w:val="000D6FE5"/>
    <w:rsid w:val="000D7B1B"/>
    <w:rsid w:val="000E2E1B"/>
    <w:rsid w:val="000E309B"/>
    <w:rsid w:val="000E356A"/>
    <w:rsid w:val="00102698"/>
    <w:rsid w:val="00120383"/>
    <w:rsid w:val="00126D70"/>
    <w:rsid w:val="00157D02"/>
    <w:rsid w:val="001662A0"/>
    <w:rsid w:val="00167473"/>
    <w:rsid w:val="001742BE"/>
    <w:rsid w:val="00180114"/>
    <w:rsid w:val="0018030D"/>
    <w:rsid w:val="001818BF"/>
    <w:rsid w:val="0018680D"/>
    <w:rsid w:val="00196D07"/>
    <w:rsid w:val="001A31F7"/>
    <w:rsid w:val="001A7C85"/>
    <w:rsid w:val="001B091F"/>
    <w:rsid w:val="001B214C"/>
    <w:rsid w:val="001B4AA2"/>
    <w:rsid w:val="001C4808"/>
    <w:rsid w:val="001D0733"/>
    <w:rsid w:val="001D5E0A"/>
    <w:rsid w:val="001E2068"/>
    <w:rsid w:val="001E23CB"/>
    <w:rsid w:val="001E339A"/>
    <w:rsid w:val="001F06FF"/>
    <w:rsid w:val="001F31A9"/>
    <w:rsid w:val="00202F66"/>
    <w:rsid w:val="002052D9"/>
    <w:rsid w:val="00222B50"/>
    <w:rsid w:val="00223D98"/>
    <w:rsid w:val="002358F1"/>
    <w:rsid w:val="00255441"/>
    <w:rsid w:val="00264E1E"/>
    <w:rsid w:val="00265554"/>
    <w:rsid w:val="00267F09"/>
    <w:rsid w:val="0028262B"/>
    <w:rsid w:val="00287796"/>
    <w:rsid w:val="00290C5C"/>
    <w:rsid w:val="002A1587"/>
    <w:rsid w:val="002A3ADF"/>
    <w:rsid w:val="002B6729"/>
    <w:rsid w:val="002D313E"/>
    <w:rsid w:val="002E65C7"/>
    <w:rsid w:val="0031519F"/>
    <w:rsid w:val="003369D4"/>
    <w:rsid w:val="0033772D"/>
    <w:rsid w:val="00354527"/>
    <w:rsid w:val="0036596E"/>
    <w:rsid w:val="00366C7B"/>
    <w:rsid w:val="003727A2"/>
    <w:rsid w:val="003809B2"/>
    <w:rsid w:val="00396BE7"/>
    <w:rsid w:val="003A0936"/>
    <w:rsid w:val="003B15E2"/>
    <w:rsid w:val="003C02BA"/>
    <w:rsid w:val="003C7863"/>
    <w:rsid w:val="003D56F6"/>
    <w:rsid w:val="003E47CB"/>
    <w:rsid w:val="003F06A2"/>
    <w:rsid w:val="003F7008"/>
    <w:rsid w:val="004108ED"/>
    <w:rsid w:val="004252EF"/>
    <w:rsid w:val="00431F34"/>
    <w:rsid w:val="0043483B"/>
    <w:rsid w:val="0044512A"/>
    <w:rsid w:val="004C51E5"/>
    <w:rsid w:val="004D6750"/>
    <w:rsid w:val="004D7014"/>
    <w:rsid w:val="004E11F4"/>
    <w:rsid w:val="004E5DDA"/>
    <w:rsid w:val="004F300A"/>
    <w:rsid w:val="004F3F8F"/>
    <w:rsid w:val="004F7A55"/>
    <w:rsid w:val="004F7BE3"/>
    <w:rsid w:val="005056DA"/>
    <w:rsid w:val="005127E3"/>
    <w:rsid w:val="00516A8A"/>
    <w:rsid w:val="00534BCA"/>
    <w:rsid w:val="00543021"/>
    <w:rsid w:val="00556656"/>
    <w:rsid w:val="00565590"/>
    <w:rsid w:val="00577582"/>
    <w:rsid w:val="00581F84"/>
    <w:rsid w:val="005A4EA6"/>
    <w:rsid w:val="005C1874"/>
    <w:rsid w:val="005C5D4C"/>
    <w:rsid w:val="005D251B"/>
    <w:rsid w:val="005D456B"/>
    <w:rsid w:val="005E33B2"/>
    <w:rsid w:val="005E4C3F"/>
    <w:rsid w:val="005F2F2B"/>
    <w:rsid w:val="00600AE5"/>
    <w:rsid w:val="00610699"/>
    <w:rsid w:val="006313DC"/>
    <w:rsid w:val="006336F6"/>
    <w:rsid w:val="00654B97"/>
    <w:rsid w:val="006611EB"/>
    <w:rsid w:val="006648C0"/>
    <w:rsid w:val="00666C78"/>
    <w:rsid w:val="0066798D"/>
    <w:rsid w:val="00672B39"/>
    <w:rsid w:val="00695545"/>
    <w:rsid w:val="006E0541"/>
    <w:rsid w:val="006E19C8"/>
    <w:rsid w:val="0070014C"/>
    <w:rsid w:val="00711A6E"/>
    <w:rsid w:val="007275FA"/>
    <w:rsid w:val="00736DFE"/>
    <w:rsid w:val="0074121C"/>
    <w:rsid w:val="00751424"/>
    <w:rsid w:val="00752DB4"/>
    <w:rsid w:val="00761977"/>
    <w:rsid w:val="007668BD"/>
    <w:rsid w:val="007678F1"/>
    <w:rsid w:val="00775E4B"/>
    <w:rsid w:val="00783DF6"/>
    <w:rsid w:val="00787114"/>
    <w:rsid w:val="007925C7"/>
    <w:rsid w:val="007A0DC6"/>
    <w:rsid w:val="007A1E82"/>
    <w:rsid w:val="007B235B"/>
    <w:rsid w:val="007B6FC3"/>
    <w:rsid w:val="007D3D84"/>
    <w:rsid w:val="007D66B5"/>
    <w:rsid w:val="007E1692"/>
    <w:rsid w:val="007E23B4"/>
    <w:rsid w:val="007E2B83"/>
    <w:rsid w:val="0080734D"/>
    <w:rsid w:val="00807CA9"/>
    <w:rsid w:val="0081087B"/>
    <w:rsid w:val="00811B4A"/>
    <w:rsid w:val="0083561F"/>
    <w:rsid w:val="008403F2"/>
    <w:rsid w:val="00850D45"/>
    <w:rsid w:val="00891AB4"/>
    <w:rsid w:val="008A049B"/>
    <w:rsid w:val="008A4B21"/>
    <w:rsid w:val="008B6EA3"/>
    <w:rsid w:val="008C2C5F"/>
    <w:rsid w:val="008D1217"/>
    <w:rsid w:val="008D596A"/>
    <w:rsid w:val="008D7DCB"/>
    <w:rsid w:val="008F7D4F"/>
    <w:rsid w:val="00912142"/>
    <w:rsid w:val="00917FD4"/>
    <w:rsid w:val="00947B66"/>
    <w:rsid w:val="00957FF9"/>
    <w:rsid w:val="00960E46"/>
    <w:rsid w:val="00963733"/>
    <w:rsid w:val="009665DF"/>
    <w:rsid w:val="0096776E"/>
    <w:rsid w:val="009828CE"/>
    <w:rsid w:val="00983AE9"/>
    <w:rsid w:val="00996C55"/>
    <w:rsid w:val="009A73F3"/>
    <w:rsid w:val="009D0FAC"/>
    <w:rsid w:val="009F62D9"/>
    <w:rsid w:val="00A06FBB"/>
    <w:rsid w:val="00A1773C"/>
    <w:rsid w:val="00A265B0"/>
    <w:rsid w:val="00A27508"/>
    <w:rsid w:val="00A36F56"/>
    <w:rsid w:val="00A44BBD"/>
    <w:rsid w:val="00A47D49"/>
    <w:rsid w:val="00A6109F"/>
    <w:rsid w:val="00A64071"/>
    <w:rsid w:val="00A8365D"/>
    <w:rsid w:val="00A8371A"/>
    <w:rsid w:val="00AA2C82"/>
    <w:rsid w:val="00AA68EF"/>
    <w:rsid w:val="00AC1877"/>
    <w:rsid w:val="00AE02A4"/>
    <w:rsid w:val="00AE13FD"/>
    <w:rsid w:val="00AE3795"/>
    <w:rsid w:val="00B14E80"/>
    <w:rsid w:val="00B25A8A"/>
    <w:rsid w:val="00B54B39"/>
    <w:rsid w:val="00B722BD"/>
    <w:rsid w:val="00B758B3"/>
    <w:rsid w:val="00B764D8"/>
    <w:rsid w:val="00B865BF"/>
    <w:rsid w:val="00B8768B"/>
    <w:rsid w:val="00B877CA"/>
    <w:rsid w:val="00B90BF3"/>
    <w:rsid w:val="00B926CB"/>
    <w:rsid w:val="00BA1B46"/>
    <w:rsid w:val="00BC3A20"/>
    <w:rsid w:val="00BC773D"/>
    <w:rsid w:val="00BD37FE"/>
    <w:rsid w:val="00BD7F87"/>
    <w:rsid w:val="00BE6D4F"/>
    <w:rsid w:val="00BF17D5"/>
    <w:rsid w:val="00C0013B"/>
    <w:rsid w:val="00C401E7"/>
    <w:rsid w:val="00C43AEC"/>
    <w:rsid w:val="00C61556"/>
    <w:rsid w:val="00C63BBA"/>
    <w:rsid w:val="00C64C17"/>
    <w:rsid w:val="00CA0C87"/>
    <w:rsid w:val="00CB443E"/>
    <w:rsid w:val="00CC658C"/>
    <w:rsid w:val="00CD0AD0"/>
    <w:rsid w:val="00CD6B80"/>
    <w:rsid w:val="00CE10BC"/>
    <w:rsid w:val="00CE5AC1"/>
    <w:rsid w:val="00CF7ACB"/>
    <w:rsid w:val="00D257B3"/>
    <w:rsid w:val="00D26D14"/>
    <w:rsid w:val="00D34D0A"/>
    <w:rsid w:val="00D466DE"/>
    <w:rsid w:val="00D47823"/>
    <w:rsid w:val="00D52437"/>
    <w:rsid w:val="00D73932"/>
    <w:rsid w:val="00D7686D"/>
    <w:rsid w:val="00D91DF1"/>
    <w:rsid w:val="00D93B20"/>
    <w:rsid w:val="00D96D6A"/>
    <w:rsid w:val="00DA5E10"/>
    <w:rsid w:val="00DB3A1A"/>
    <w:rsid w:val="00DB676C"/>
    <w:rsid w:val="00DD6A72"/>
    <w:rsid w:val="00DF06B9"/>
    <w:rsid w:val="00DF2C60"/>
    <w:rsid w:val="00E04B62"/>
    <w:rsid w:val="00E1299F"/>
    <w:rsid w:val="00E129A8"/>
    <w:rsid w:val="00E14820"/>
    <w:rsid w:val="00E2157B"/>
    <w:rsid w:val="00E60497"/>
    <w:rsid w:val="00E61D08"/>
    <w:rsid w:val="00E6720E"/>
    <w:rsid w:val="00E71E2A"/>
    <w:rsid w:val="00E73EB2"/>
    <w:rsid w:val="00E74810"/>
    <w:rsid w:val="00E80D55"/>
    <w:rsid w:val="00EA4853"/>
    <w:rsid w:val="00EA4FB5"/>
    <w:rsid w:val="00ED5D10"/>
    <w:rsid w:val="00EE1765"/>
    <w:rsid w:val="00EF5BA7"/>
    <w:rsid w:val="00F07970"/>
    <w:rsid w:val="00F12DC5"/>
    <w:rsid w:val="00F30F7E"/>
    <w:rsid w:val="00F313EC"/>
    <w:rsid w:val="00F51F3B"/>
    <w:rsid w:val="00F56BF0"/>
    <w:rsid w:val="00F617D2"/>
    <w:rsid w:val="00F92B5C"/>
    <w:rsid w:val="00FD3DC7"/>
    <w:rsid w:val="00FE2DC1"/>
    <w:rsid w:val="00FF167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80A5"/>
  <w15:chartTrackingRefBased/>
  <w15:docId w15:val="{BD7CF667-7FF4-7744-94A4-6B373C98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00895"/>
    <w:pPr>
      <w:autoSpaceDE w:val="0"/>
      <w:autoSpaceDN w:val="0"/>
      <w:adjustRightInd w:val="0"/>
    </w:pPr>
    <w:rPr>
      <w:rFonts w:ascii="Arial" w:hAnsi="Arial" w:cs="Arial"/>
      <w:color w:val="000000"/>
      <w:kern w:val="0"/>
    </w:rPr>
  </w:style>
  <w:style w:type="character" w:styleId="Hyperlink">
    <w:name w:val="Hyperlink"/>
    <w:basedOn w:val="DefaultParagraphFont"/>
    <w:uiPriority w:val="99"/>
    <w:unhideWhenUsed/>
    <w:rsid w:val="00B865BF"/>
    <w:rPr>
      <w:color w:val="467886" w:themeColor="hyperlink"/>
      <w:u w:val="single"/>
    </w:rPr>
  </w:style>
  <w:style w:type="character" w:styleId="UnresolvedMention">
    <w:name w:val="Unresolved Mention"/>
    <w:basedOn w:val="DefaultParagraphFont"/>
    <w:uiPriority w:val="99"/>
    <w:semiHidden/>
    <w:unhideWhenUsed/>
    <w:rsid w:val="00B865BF"/>
    <w:rPr>
      <w:color w:val="605E5C"/>
      <w:shd w:val="clear" w:color="auto" w:fill="E1DFDD"/>
    </w:rPr>
  </w:style>
  <w:style w:type="character" w:styleId="FollowedHyperlink">
    <w:name w:val="FollowedHyperlink"/>
    <w:basedOn w:val="DefaultParagraphFont"/>
    <w:uiPriority w:val="99"/>
    <w:semiHidden/>
    <w:unhideWhenUsed/>
    <w:rsid w:val="00264E1E"/>
    <w:rPr>
      <w:color w:val="96607D" w:themeColor="followedHyperlink"/>
      <w:u w:val="single"/>
    </w:rPr>
  </w:style>
  <w:style w:type="paragraph" w:styleId="NormalWeb">
    <w:name w:val="Normal (Web)"/>
    <w:basedOn w:val="Normal"/>
    <w:uiPriority w:val="99"/>
    <w:semiHidden/>
    <w:unhideWhenUsed/>
    <w:rsid w:val="00264E1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64E1E"/>
  </w:style>
  <w:style w:type="paragraph" w:styleId="Revision">
    <w:name w:val="Revision"/>
    <w:hidden/>
    <w:uiPriority w:val="99"/>
    <w:semiHidden/>
    <w:rsid w:val="00E14820"/>
  </w:style>
  <w:style w:type="character" w:styleId="CommentReference">
    <w:name w:val="annotation reference"/>
    <w:basedOn w:val="DefaultParagraphFont"/>
    <w:uiPriority w:val="99"/>
    <w:semiHidden/>
    <w:unhideWhenUsed/>
    <w:rsid w:val="00E14820"/>
    <w:rPr>
      <w:sz w:val="16"/>
      <w:szCs w:val="16"/>
    </w:rPr>
  </w:style>
  <w:style w:type="paragraph" w:styleId="CommentText">
    <w:name w:val="annotation text"/>
    <w:basedOn w:val="Normal"/>
    <w:link w:val="CommentTextChar"/>
    <w:uiPriority w:val="99"/>
    <w:unhideWhenUsed/>
    <w:rsid w:val="00E14820"/>
    <w:rPr>
      <w:sz w:val="20"/>
      <w:szCs w:val="20"/>
    </w:rPr>
  </w:style>
  <w:style w:type="character" w:customStyle="1" w:styleId="CommentTextChar">
    <w:name w:val="Comment Text Char"/>
    <w:basedOn w:val="DefaultParagraphFont"/>
    <w:link w:val="CommentText"/>
    <w:uiPriority w:val="99"/>
    <w:rsid w:val="00E14820"/>
    <w:rPr>
      <w:sz w:val="20"/>
      <w:szCs w:val="20"/>
    </w:rPr>
  </w:style>
  <w:style w:type="paragraph" w:styleId="CommentSubject">
    <w:name w:val="annotation subject"/>
    <w:basedOn w:val="CommentText"/>
    <w:next w:val="CommentText"/>
    <w:link w:val="CommentSubjectChar"/>
    <w:uiPriority w:val="99"/>
    <w:semiHidden/>
    <w:unhideWhenUsed/>
    <w:rsid w:val="00E14820"/>
    <w:rPr>
      <w:b/>
      <w:bCs/>
    </w:rPr>
  </w:style>
  <w:style w:type="character" w:customStyle="1" w:styleId="CommentSubjectChar">
    <w:name w:val="Comment Subject Char"/>
    <w:basedOn w:val="CommentTextChar"/>
    <w:link w:val="CommentSubject"/>
    <w:uiPriority w:val="99"/>
    <w:semiHidden/>
    <w:rsid w:val="00E148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7941">
      <w:bodyDiv w:val="1"/>
      <w:marLeft w:val="0"/>
      <w:marRight w:val="0"/>
      <w:marTop w:val="0"/>
      <w:marBottom w:val="0"/>
      <w:divBdr>
        <w:top w:val="none" w:sz="0" w:space="0" w:color="auto"/>
        <w:left w:val="none" w:sz="0" w:space="0" w:color="auto"/>
        <w:bottom w:val="none" w:sz="0" w:space="0" w:color="auto"/>
        <w:right w:val="none" w:sz="0" w:space="0" w:color="auto"/>
      </w:divBdr>
      <w:divsChild>
        <w:div w:id="480389607">
          <w:marLeft w:val="-720"/>
          <w:marRight w:val="0"/>
          <w:marTop w:val="0"/>
          <w:marBottom w:val="0"/>
          <w:divBdr>
            <w:top w:val="none" w:sz="0" w:space="0" w:color="auto"/>
            <w:left w:val="none" w:sz="0" w:space="0" w:color="auto"/>
            <w:bottom w:val="none" w:sz="0" w:space="0" w:color="auto"/>
            <w:right w:val="none" w:sz="0" w:space="0" w:color="auto"/>
          </w:divBdr>
        </w:div>
      </w:divsChild>
    </w:div>
    <w:div w:id="124127342">
      <w:bodyDiv w:val="1"/>
      <w:marLeft w:val="0"/>
      <w:marRight w:val="0"/>
      <w:marTop w:val="0"/>
      <w:marBottom w:val="0"/>
      <w:divBdr>
        <w:top w:val="none" w:sz="0" w:space="0" w:color="auto"/>
        <w:left w:val="none" w:sz="0" w:space="0" w:color="auto"/>
        <w:bottom w:val="none" w:sz="0" w:space="0" w:color="auto"/>
        <w:right w:val="none" w:sz="0" w:space="0" w:color="auto"/>
      </w:divBdr>
    </w:div>
    <w:div w:id="224026970">
      <w:bodyDiv w:val="1"/>
      <w:marLeft w:val="0"/>
      <w:marRight w:val="0"/>
      <w:marTop w:val="0"/>
      <w:marBottom w:val="0"/>
      <w:divBdr>
        <w:top w:val="none" w:sz="0" w:space="0" w:color="auto"/>
        <w:left w:val="none" w:sz="0" w:space="0" w:color="auto"/>
        <w:bottom w:val="none" w:sz="0" w:space="0" w:color="auto"/>
        <w:right w:val="none" w:sz="0" w:space="0" w:color="auto"/>
      </w:divBdr>
      <w:divsChild>
        <w:div w:id="822696666">
          <w:marLeft w:val="-720"/>
          <w:marRight w:val="0"/>
          <w:marTop w:val="0"/>
          <w:marBottom w:val="0"/>
          <w:divBdr>
            <w:top w:val="none" w:sz="0" w:space="0" w:color="auto"/>
            <w:left w:val="none" w:sz="0" w:space="0" w:color="auto"/>
            <w:bottom w:val="none" w:sz="0" w:space="0" w:color="auto"/>
            <w:right w:val="none" w:sz="0" w:space="0" w:color="auto"/>
          </w:divBdr>
        </w:div>
      </w:divsChild>
    </w:div>
    <w:div w:id="419568169">
      <w:bodyDiv w:val="1"/>
      <w:marLeft w:val="0"/>
      <w:marRight w:val="0"/>
      <w:marTop w:val="0"/>
      <w:marBottom w:val="0"/>
      <w:divBdr>
        <w:top w:val="none" w:sz="0" w:space="0" w:color="auto"/>
        <w:left w:val="none" w:sz="0" w:space="0" w:color="auto"/>
        <w:bottom w:val="none" w:sz="0" w:space="0" w:color="auto"/>
        <w:right w:val="none" w:sz="0" w:space="0" w:color="auto"/>
      </w:divBdr>
    </w:div>
    <w:div w:id="660737901">
      <w:bodyDiv w:val="1"/>
      <w:marLeft w:val="0"/>
      <w:marRight w:val="0"/>
      <w:marTop w:val="0"/>
      <w:marBottom w:val="0"/>
      <w:divBdr>
        <w:top w:val="none" w:sz="0" w:space="0" w:color="auto"/>
        <w:left w:val="none" w:sz="0" w:space="0" w:color="auto"/>
        <w:bottom w:val="none" w:sz="0" w:space="0" w:color="auto"/>
        <w:right w:val="none" w:sz="0" w:space="0" w:color="auto"/>
      </w:divBdr>
    </w:div>
    <w:div w:id="689840793">
      <w:bodyDiv w:val="1"/>
      <w:marLeft w:val="0"/>
      <w:marRight w:val="0"/>
      <w:marTop w:val="0"/>
      <w:marBottom w:val="0"/>
      <w:divBdr>
        <w:top w:val="none" w:sz="0" w:space="0" w:color="auto"/>
        <w:left w:val="none" w:sz="0" w:space="0" w:color="auto"/>
        <w:bottom w:val="none" w:sz="0" w:space="0" w:color="auto"/>
        <w:right w:val="none" w:sz="0" w:space="0" w:color="auto"/>
      </w:divBdr>
    </w:div>
    <w:div w:id="757824293">
      <w:bodyDiv w:val="1"/>
      <w:marLeft w:val="0"/>
      <w:marRight w:val="0"/>
      <w:marTop w:val="0"/>
      <w:marBottom w:val="0"/>
      <w:divBdr>
        <w:top w:val="none" w:sz="0" w:space="0" w:color="auto"/>
        <w:left w:val="none" w:sz="0" w:space="0" w:color="auto"/>
        <w:bottom w:val="none" w:sz="0" w:space="0" w:color="auto"/>
        <w:right w:val="none" w:sz="0" w:space="0" w:color="auto"/>
      </w:divBdr>
    </w:div>
    <w:div w:id="844244502">
      <w:bodyDiv w:val="1"/>
      <w:marLeft w:val="0"/>
      <w:marRight w:val="0"/>
      <w:marTop w:val="0"/>
      <w:marBottom w:val="0"/>
      <w:divBdr>
        <w:top w:val="none" w:sz="0" w:space="0" w:color="auto"/>
        <w:left w:val="none" w:sz="0" w:space="0" w:color="auto"/>
        <w:bottom w:val="none" w:sz="0" w:space="0" w:color="auto"/>
        <w:right w:val="none" w:sz="0" w:space="0" w:color="auto"/>
      </w:divBdr>
      <w:divsChild>
        <w:div w:id="1343776943">
          <w:marLeft w:val="-720"/>
          <w:marRight w:val="0"/>
          <w:marTop w:val="0"/>
          <w:marBottom w:val="0"/>
          <w:divBdr>
            <w:top w:val="none" w:sz="0" w:space="0" w:color="auto"/>
            <w:left w:val="none" w:sz="0" w:space="0" w:color="auto"/>
            <w:bottom w:val="none" w:sz="0" w:space="0" w:color="auto"/>
            <w:right w:val="none" w:sz="0" w:space="0" w:color="auto"/>
          </w:divBdr>
        </w:div>
      </w:divsChild>
    </w:div>
    <w:div w:id="1000037707">
      <w:bodyDiv w:val="1"/>
      <w:marLeft w:val="0"/>
      <w:marRight w:val="0"/>
      <w:marTop w:val="0"/>
      <w:marBottom w:val="0"/>
      <w:divBdr>
        <w:top w:val="none" w:sz="0" w:space="0" w:color="auto"/>
        <w:left w:val="none" w:sz="0" w:space="0" w:color="auto"/>
        <w:bottom w:val="none" w:sz="0" w:space="0" w:color="auto"/>
        <w:right w:val="none" w:sz="0" w:space="0" w:color="auto"/>
      </w:divBdr>
    </w:div>
    <w:div w:id="1003163951">
      <w:bodyDiv w:val="1"/>
      <w:marLeft w:val="0"/>
      <w:marRight w:val="0"/>
      <w:marTop w:val="0"/>
      <w:marBottom w:val="0"/>
      <w:divBdr>
        <w:top w:val="none" w:sz="0" w:space="0" w:color="auto"/>
        <w:left w:val="none" w:sz="0" w:space="0" w:color="auto"/>
        <w:bottom w:val="none" w:sz="0" w:space="0" w:color="auto"/>
        <w:right w:val="none" w:sz="0" w:space="0" w:color="auto"/>
      </w:divBdr>
      <w:divsChild>
        <w:div w:id="1723363387">
          <w:marLeft w:val="0"/>
          <w:marRight w:val="0"/>
          <w:marTop w:val="200"/>
          <w:marBottom w:val="200"/>
          <w:divBdr>
            <w:top w:val="none" w:sz="0" w:space="0" w:color="auto"/>
            <w:left w:val="none" w:sz="0" w:space="0" w:color="auto"/>
            <w:bottom w:val="none" w:sz="0" w:space="0" w:color="auto"/>
            <w:right w:val="none" w:sz="0" w:space="0" w:color="auto"/>
          </w:divBdr>
          <w:divsChild>
            <w:div w:id="1634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9254">
      <w:bodyDiv w:val="1"/>
      <w:marLeft w:val="0"/>
      <w:marRight w:val="0"/>
      <w:marTop w:val="0"/>
      <w:marBottom w:val="0"/>
      <w:divBdr>
        <w:top w:val="none" w:sz="0" w:space="0" w:color="auto"/>
        <w:left w:val="none" w:sz="0" w:space="0" w:color="auto"/>
        <w:bottom w:val="none" w:sz="0" w:space="0" w:color="auto"/>
        <w:right w:val="none" w:sz="0" w:space="0" w:color="auto"/>
      </w:divBdr>
    </w:div>
    <w:div w:id="1219438888">
      <w:bodyDiv w:val="1"/>
      <w:marLeft w:val="0"/>
      <w:marRight w:val="0"/>
      <w:marTop w:val="0"/>
      <w:marBottom w:val="0"/>
      <w:divBdr>
        <w:top w:val="none" w:sz="0" w:space="0" w:color="auto"/>
        <w:left w:val="none" w:sz="0" w:space="0" w:color="auto"/>
        <w:bottom w:val="none" w:sz="0" w:space="0" w:color="auto"/>
        <w:right w:val="none" w:sz="0" w:space="0" w:color="auto"/>
      </w:divBdr>
    </w:div>
    <w:div w:id="1481263374">
      <w:bodyDiv w:val="1"/>
      <w:marLeft w:val="0"/>
      <w:marRight w:val="0"/>
      <w:marTop w:val="0"/>
      <w:marBottom w:val="0"/>
      <w:divBdr>
        <w:top w:val="none" w:sz="0" w:space="0" w:color="auto"/>
        <w:left w:val="none" w:sz="0" w:space="0" w:color="auto"/>
        <w:bottom w:val="none" w:sz="0" w:space="0" w:color="auto"/>
        <w:right w:val="none" w:sz="0" w:space="0" w:color="auto"/>
      </w:divBdr>
    </w:div>
    <w:div w:id="1493065853">
      <w:bodyDiv w:val="1"/>
      <w:marLeft w:val="0"/>
      <w:marRight w:val="0"/>
      <w:marTop w:val="0"/>
      <w:marBottom w:val="0"/>
      <w:divBdr>
        <w:top w:val="none" w:sz="0" w:space="0" w:color="auto"/>
        <w:left w:val="none" w:sz="0" w:space="0" w:color="auto"/>
        <w:bottom w:val="none" w:sz="0" w:space="0" w:color="auto"/>
        <w:right w:val="none" w:sz="0" w:space="0" w:color="auto"/>
      </w:divBdr>
    </w:div>
    <w:div w:id="1832981917">
      <w:bodyDiv w:val="1"/>
      <w:marLeft w:val="0"/>
      <w:marRight w:val="0"/>
      <w:marTop w:val="0"/>
      <w:marBottom w:val="0"/>
      <w:divBdr>
        <w:top w:val="none" w:sz="0" w:space="0" w:color="auto"/>
        <w:left w:val="none" w:sz="0" w:space="0" w:color="auto"/>
        <w:bottom w:val="none" w:sz="0" w:space="0" w:color="auto"/>
        <w:right w:val="none" w:sz="0" w:space="0" w:color="auto"/>
      </w:divBdr>
    </w:div>
    <w:div w:id="1969893739">
      <w:bodyDiv w:val="1"/>
      <w:marLeft w:val="0"/>
      <w:marRight w:val="0"/>
      <w:marTop w:val="0"/>
      <w:marBottom w:val="0"/>
      <w:divBdr>
        <w:top w:val="none" w:sz="0" w:space="0" w:color="auto"/>
        <w:left w:val="none" w:sz="0" w:space="0" w:color="auto"/>
        <w:bottom w:val="none" w:sz="0" w:space="0" w:color="auto"/>
        <w:right w:val="none" w:sz="0" w:space="0" w:color="auto"/>
      </w:divBdr>
      <w:divsChild>
        <w:div w:id="1522275542">
          <w:marLeft w:val="0"/>
          <w:marRight w:val="0"/>
          <w:marTop w:val="200"/>
          <w:marBottom w:val="200"/>
          <w:divBdr>
            <w:top w:val="none" w:sz="0" w:space="0" w:color="auto"/>
            <w:left w:val="none" w:sz="0" w:space="0" w:color="auto"/>
            <w:bottom w:val="none" w:sz="0" w:space="0" w:color="auto"/>
            <w:right w:val="none" w:sz="0" w:space="0" w:color="auto"/>
          </w:divBdr>
          <w:divsChild>
            <w:div w:id="3837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1086</Words>
  <Characters>6966</Characters>
  <Application>Microsoft Office Word</Application>
  <DocSecurity>0</DocSecurity>
  <Lines>204</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3: Pertinent Negatives and Positives</dc:title>
  <dc:subject/>
  <dc:creator>Microsoft Office User</dc:creator>
  <cp:keywords/>
  <dc:description/>
  <cp:lastModifiedBy>Anna Seaman</cp:lastModifiedBy>
  <cp:revision>7</cp:revision>
  <dcterms:created xsi:type="dcterms:W3CDTF">2026-02-08T14:40:00Z</dcterms:created>
  <dcterms:modified xsi:type="dcterms:W3CDTF">2026-08-14T14:17:00Z</dcterms:modified>
</cp:coreProperties>
</file>