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E76A" w14:textId="309D43A1" w:rsidR="009E61B5" w:rsidRPr="009E61B5" w:rsidRDefault="009E61B5" w:rsidP="009E61B5">
      <w:pPr>
        <w:pStyle w:val="Heading1"/>
        <w:spacing w:before="480" w:after="200" w:line="240" w:lineRule="auto"/>
        <w:rPr>
          <w:rFonts w:asciiTheme="minorHAnsi" w:hAnsiTheme="minorHAnsi" w:cstheme="minorHAnsi"/>
          <w:b/>
          <w:bCs/>
          <w:color w:val="365F96"/>
          <w:sz w:val="28"/>
          <w:szCs w:val="28"/>
        </w:rPr>
      </w:pPr>
      <w:r w:rsidRPr="0036471A">
        <w:rPr>
          <w:rFonts w:asciiTheme="minorHAnsi" w:hAnsiTheme="minorHAnsi" w:cstheme="minorHAnsi"/>
          <w:b/>
          <w:bCs/>
          <w:color w:val="365F96"/>
          <w:sz w:val="28"/>
          <w:szCs w:val="28"/>
        </w:rPr>
        <w:t xml:space="preserve">Chapter </w:t>
      </w:r>
      <w:r w:rsidRPr="009E61B5">
        <w:rPr>
          <w:rFonts w:asciiTheme="minorHAnsi" w:hAnsiTheme="minorHAnsi" w:cstheme="minorHAnsi"/>
          <w:b/>
          <w:bCs/>
          <w:color w:val="365F96"/>
          <w:sz w:val="28"/>
          <w:szCs w:val="28"/>
        </w:rPr>
        <w:t>3</w:t>
      </w:r>
    </w:p>
    <w:p w14:paraId="6A020ABD" w14:textId="229C5ADF" w:rsidR="002B3685" w:rsidRPr="009E61B5" w:rsidRDefault="002B3685" w:rsidP="009E61B5">
      <w:pPr>
        <w:pStyle w:val="Heading1"/>
        <w:spacing w:before="480" w:after="200" w:line="240" w:lineRule="auto"/>
        <w:rPr>
          <w:rFonts w:asciiTheme="minorHAnsi" w:hAnsiTheme="minorHAnsi" w:cstheme="minorHAnsi"/>
          <w:b/>
          <w:bCs/>
          <w:color w:val="365F96"/>
          <w:sz w:val="28"/>
          <w:szCs w:val="28"/>
        </w:rPr>
      </w:pPr>
      <w:r w:rsidRPr="009E61B5">
        <w:rPr>
          <w:rFonts w:asciiTheme="minorHAnsi" w:hAnsiTheme="minorHAnsi" w:cstheme="minorHAnsi"/>
          <w:b/>
          <w:bCs/>
          <w:color w:val="365F96"/>
          <w:sz w:val="28"/>
          <w:szCs w:val="28"/>
        </w:rPr>
        <w:t>Global Leadership Foundation: Self-Assessment</w:t>
      </w:r>
      <w:r w:rsidR="00F46536" w:rsidRPr="009E61B5">
        <w:rPr>
          <w:rFonts w:asciiTheme="minorHAnsi" w:hAnsiTheme="minorHAnsi" w:cstheme="minorHAnsi"/>
          <w:b/>
          <w:bCs/>
          <w:color w:val="365F96"/>
          <w:sz w:val="28"/>
          <w:szCs w:val="28"/>
        </w:rPr>
        <w:t>—</w:t>
      </w:r>
      <w:r w:rsidRPr="009E61B5">
        <w:rPr>
          <w:rFonts w:asciiTheme="minorHAnsi" w:hAnsiTheme="minorHAnsi" w:cstheme="minorHAnsi"/>
          <w:b/>
          <w:bCs/>
          <w:color w:val="365F96"/>
          <w:sz w:val="28"/>
          <w:szCs w:val="28"/>
        </w:rPr>
        <w:t xml:space="preserve">Emotional Intelligence </w:t>
      </w:r>
      <w:r w:rsidR="00F46536" w:rsidRPr="009E61B5">
        <w:rPr>
          <w:rFonts w:asciiTheme="minorHAnsi" w:hAnsiTheme="minorHAnsi" w:cstheme="minorHAnsi"/>
          <w:b/>
          <w:bCs/>
          <w:color w:val="365F96"/>
          <w:sz w:val="28"/>
          <w:szCs w:val="28"/>
        </w:rPr>
        <w:t>(EI)</w:t>
      </w:r>
      <w:r w:rsidRPr="009E61B5">
        <w:rPr>
          <w:rFonts w:asciiTheme="minorHAnsi" w:hAnsiTheme="minorHAnsi" w:cstheme="minorHAnsi"/>
          <w:b/>
          <w:bCs/>
          <w:color w:val="365F96"/>
          <w:sz w:val="28"/>
          <w:szCs w:val="28"/>
        </w:rPr>
        <w:t>Test</w:t>
      </w:r>
    </w:p>
    <w:p w14:paraId="4505EE5A" w14:textId="196B84D4" w:rsidR="009E61B5" w:rsidRDefault="002B3685" w:rsidP="003F43F8">
      <w:p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9E61B5">
        <w:rPr>
          <w:rFonts w:cstheme="minorHAnsi"/>
        </w:rPr>
        <w:t xml:space="preserve">Click on the following link and take the EI test. There </w:t>
      </w:r>
      <w:proofErr w:type="gramStart"/>
      <w:r w:rsidRPr="009E61B5">
        <w:rPr>
          <w:rFonts w:cstheme="minorHAnsi"/>
        </w:rPr>
        <w:t>are</w:t>
      </w:r>
      <w:proofErr w:type="gramEnd"/>
      <w:r w:rsidRPr="009E61B5">
        <w:rPr>
          <w:rFonts w:cstheme="minorHAnsi"/>
        </w:rPr>
        <w:t xml:space="preserve"> a total of 40 questions. Once you are finish</w:t>
      </w:r>
      <w:r w:rsidR="00D5102A" w:rsidRPr="009E61B5">
        <w:rPr>
          <w:rFonts w:cstheme="minorHAnsi"/>
        </w:rPr>
        <w:t>ed</w:t>
      </w:r>
      <w:r w:rsidRPr="009E61B5">
        <w:rPr>
          <w:rFonts w:cstheme="minorHAnsi"/>
        </w:rPr>
        <w:t xml:space="preserve">, click on </w:t>
      </w:r>
      <w:r w:rsidR="00F46536" w:rsidRPr="009E61B5">
        <w:rPr>
          <w:rFonts w:cstheme="minorHAnsi"/>
        </w:rPr>
        <w:t>“</w:t>
      </w:r>
      <w:r w:rsidRPr="009E61B5">
        <w:rPr>
          <w:rFonts w:cstheme="minorHAnsi"/>
        </w:rPr>
        <w:t>score test</w:t>
      </w:r>
      <w:r w:rsidR="00F46536" w:rsidRPr="009E61B5">
        <w:rPr>
          <w:rFonts w:cstheme="minorHAnsi"/>
        </w:rPr>
        <w:t>”</w:t>
      </w:r>
      <w:r w:rsidRPr="009E61B5">
        <w:rPr>
          <w:rFonts w:cstheme="minorHAnsi"/>
        </w:rPr>
        <w:t xml:space="preserve"> and assess your strengths and weaknesses. </w:t>
      </w:r>
      <w:r w:rsidRPr="009E61B5">
        <w:rPr>
          <w:rFonts w:cstheme="minorHAnsi"/>
          <w:color w:val="000000"/>
          <w:shd w:val="clear" w:color="auto" w:fill="FFFFFF"/>
        </w:rPr>
        <w:t>Your scores will reflect your skill level within each of Goleman’s four EI quadrants.</w:t>
      </w:r>
    </w:p>
    <w:p w14:paraId="0393AB5C" w14:textId="77777777" w:rsidR="00A76610" w:rsidRDefault="00A76610" w:rsidP="003F43F8">
      <w:pPr>
        <w:spacing w:after="0" w:line="240" w:lineRule="auto"/>
        <w:rPr>
          <w:rFonts w:cstheme="minorHAnsi"/>
          <w:color w:val="000000"/>
          <w:shd w:val="clear" w:color="auto" w:fill="FFFFFF"/>
        </w:rPr>
      </w:pPr>
    </w:p>
    <w:p w14:paraId="6B62F6CF" w14:textId="0F95CE26" w:rsidR="002B3685" w:rsidRPr="009E61B5" w:rsidRDefault="000A09D7" w:rsidP="003F43F8">
      <w:pPr>
        <w:spacing w:after="0" w:line="240" w:lineRule="auto"/>
        <w:rPr>
          <w:rFonts w:cstheme="minorHAnsi"/>
        </w:rPr>
      </w:pPr>
      <w:hyperlink r:id="rId10" w:history="1">
        <w:r w:rsidRPr="009E61B5">
          <w:rPr>
            <w:rStyle w:val="Hyperlink"/>
            <w:rFonts w:cstheme="minorHAnsi"/>
            <w:shd w:val="clear" w:color="auto" w:fill="FFFFFF"/>
          </w:rPr>
          <w:t>Global Leadership Emotional Intelligence Test</w:t>
        </w:r>
      </w:hyperlink>
    </w:p>
    <w:sectPr w:rsidR="002B3685" w:rsidRPr="009E61B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6377D" w14:textId="77777777" w:rsidR="00DF32BA" w:rsidRDefault="00DF32BA" w:rsidP="00557C53">
      <w:pPr>
        <w:spacing w:after="0" w:line="240" w:lineRule="auto"/>
      </w:pPr>
      <w:r>
        <w:separator/>
      </w:r>
    </w:p>
  </w:endnote>
  <w:endnote w:type="continuationSeparator" w:id="0">
    <w:p w14:paraId="0F1BBAFF" w14:textId="77777777" w:rsidR="00DF32BA" w:rsidRDefault="00DF32BA" w:rsidP="00557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DCA84" w14:textId="77777777" w:rsidR="00D75C39" w:rsidRDefault="00D75C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3816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B99910" w14:textId="506A252B" w:rsidR="00557C53" w:rsidRDefault="00557C53" w:rsidP="00557C53">
        <w:pPr>
          <w:pStyle w:val="Footer"/>
          <w:rPr>
            <w:noProof/>
          </w:rPr>
        </w:pPr>
        <w:r w:rsidRPr="00AE18FA">
          <w:rPr>
            <w:sz w:val="18"/>
            <w:szCs w:val="18"/>
          </w:rPr>
          <w:t xml:space="preserve">From </w:t>
        </w:r>
        <w:r>
          <w:rPr>
            <w:sz w:val="18"/>
            <w:szCs w:val="18"/>
          </w:rPr>
          <w:t>D. Scott,</w:t>
        </w:r>
        <w:r w:rsidRPr="00AE18FA">
          <w:rPr>
            <w:sz w:val="18"/>
            <w:szCs w:val="18"/>
          </w:rPr>
          <w:t xml:space="preserve"> </w:t>
        </w:r>
        <w:r>
          <w:rPr>
            <w:i/>
            <w:iCs/>
            <w:sz w:val="18"/>
            <w:szCs w:val="18"/>
          </w:rPr>
          <w:t>Contemporary Leadership in Sport Organizations</w:t>
        </w:r>
        <w:r w:rsidRPr="00AE18FA">
          <w:rPr>
            <w:i/>
            <w:iCs/>
            <w:sz w:val="18"/>
            <w:szCs w:val="18"/>
          </w:rPr>
          <w:t xml:space="preserve"> </w:t>
        </w:r>
        <w:proofErr w:type="spellStart"/>
        <w:r>
          <w:rPr>
            <w:i/>
            <w:iCs/>
            <w:sz w:val="18"/>
            <w:szCs w:val="18"/>
          </w:rPr>
          <w:t>HKPropel</w:t>
        </w:r>
        <w:proofErr w:type="spellEnd"/>
        <w:r>
          <w:rPr>
            <w:i/>
            <w:iCs/>
            <w:sz w:val="18"/>
            <w:szCs w:val="18"/>
          </w:rPr>
          <w:t xml:space="preserve"> Access</w:t>
        </w:r>
        <w:r w:rsidRPr="00AE18FA">
          <w:rPr>
            <w:i/>
            <w:iCs/>
            <w:sz w:val="18"/>
            <w:szCs w:val="18"/>
          </w:rPr>
          <w:t xml:space="preserve">, </w:t>
        </w:r>
        <w:r w:rsidR="00BC1370">
          <w:rPr>
            <w:iCs/>
            <w:sz w:val="18"/>
            <w:szCs w:val="18"/>
          </w:rPr>
          <w:t>3rd</w:t>
        </w:r>
        <w:r w:rsidR="00BC1370" w:rsidRPr="00AE18FA">
          <w:rPr>
            <w:iCs/>
            <w:sz w:val="18"/>
            <w:szCs w:val="18"/>
          </w:rPr>
          <w:t xml:space="preserve"> </w:t>
        </w:r>
        <w:r w:rsidRPr="00AE18FA">
          <w:rPr>
            <w:iCs/>
            <w:sz w:val="18"/>
            <w:szCs w:val="18"/>
          </w:rPr>
          <w:t xml:space="preserve">ed. </w:t>
        </w:r>
        <w:r w:rsidRPr="00AE18FA">
          <w:rPr>
            <w:sz w:val="18"/>
            <w:szCs w:val="18"/>
          </w:rPr>
          <w:t xml:space="preserve">(Champaign, IL: Human Kinetics, </w:t>
        </w:r>
        <w:r w:rsidR="00BC1370" w:rsidRPr="00AE18FA">
          <w:rPr>
            <w:sz w:val="18"/>
            <w:szCs w:val="18"/>
          </w:rPr>
          <w:t>20</w:t>
        </w:r>
        <w:r w:rsidR="00BC1370">
          <w:rPr>
            <w:sz w:val="18"/>
            <w:szCs w:val="18"/>
          </w:rPr>
          <w:t>26</w:t>
        </w:r>
        <w:r w:rsidRPr="00AE18FA">
          <w:rPr>
            <w:sz w:val="18"/>
            <w:szCs w:val="18"/>
          </w:rPr>
          <w:t>).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92AB1" w14:textId="77777777" w:rsidR="00D75C39" w:rsidRDefault="00D75C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910F6" w14:textId="77777777" w:rsidR="00DF32BA" w:rsidRDefault="00DF32BA" w:rsidP="00557C53">
      <w:pPr>
        <w:spacing w:after="0" w:line="240" w:lineRule="auto"/>
      </w:pPr>
      <w:r>
        <w:separator/>
      </w:r>
    </w:p>
  </w:footnote>
  <w:footnote w:type="continuationSeparator" w:id="0">
    <w:p w14:paraId="32E22F68" w14:textId="77777777" w:rsidR="00DF32BA" w:rsidRDefault="00DF32BA" w:rsidP="00557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8B41F" w14:textId="77777777" w:rsidR="00D75C39" w:rsidRDefault="00D75C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9A44A" w14:textId="77777777" w:rsidR="00D75C39" w:rsidRDefault="00D75C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728F8" w14:textId="77777777" w:rsidR="00D75C39" w:rsidRDefault="00D75C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61B6A"/>
    <w:multiLevelType w:val="hybridMultilevel"/>
    <w:tmpl w:val="D0F01B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048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7C53"/>
    <w:rsid w:val="0000055D"/>
    <w:rsid w:val="0004361E"/>
    <w:rsid w:val="000617CC"/>
    <w:rsid w:val="000A09D7"/>
    <w:rsid w:val="000A3C6F"/>
    <w:rsid w:val="001218E3"/>
    <w:rsid w:val="001928FC"/>
    <w:rsid w:val="001F58F0"/>
    <w:rsid w:val="002848EC"/>
    <w:rsid w:val="002B3685"/>
    <w:rsid w:val="002E3520"/>
    <w:rsid w:val="00375A78"/>
    <w:rsid w:val="003A56FB"/>
    <w:rsid w:val="003F43F8"/>
    <w:rsid w:val="004A11CD"/>
    <w:rsid w:val="004A2368"/>
    <w:rsid w:val="004B13D3"/>
    <w:rsid w:val="00557C53"/>
    <w:rsid w:val="005D3FCB"/>
    <w:rsid w:val="0060500F"/>
    <w:rsid w:val="006275CD"/>
    <w:rsid w:val="00674E55"/>
    <w:rsid w:val="0067531C"/>
    <w:rsid w:val="006E29ED"/>
    <w:rsid w:val="007354AB"/>
    <w:rsid w:val="007F36F7"/>
    <w:rsid w:val="00846174"/>
    <w:rsid w:val="00863E06"/>
    <w:rsid w:val="008B02EB"/>
    <w:rsid w:val="008B7493"/>
    <w:rsid w:val="008F1C09"/>
    <w:rsid w:val="00997143"/>
    <w:rsid w:val="009E61B5"/>
    <w:rsid w:val="00A07450"/>
    <w:rsid w:val="00A53709"/>
    <w:rsid w:val="00A76610"/>
    <w:rsid w:val="00A76CF2"/>
    <w:rsid w:val="00A966A3"/>
    <w:rsid w:val="00AA61B7"/>
    <w:rsid w:val="00AD4427"/>
    <w:rsid w:val="00BC1370"/>
    <w:rsid w:val="00BE426A"/>
    <w:rsid w:val="00C94722"/>
    <w:rsid w:val="00D064E4"/>
    <w:rsid w:val="00D5102A"/>
    <w:rsid w:val="00D75C39"/>
    <w:rsid w:val="00DC68B9"/>
    <w:rsid w:val="00DF32BA"/>
    <w:rsid w:val="00E02BD7"/>
    <w:rsid w:val="00E2568D"/>
    <w:rsid w:val="00E74216"/>
    <w:rsid w:val="00EE4AFF"/>
    <w:rsid w:val="00EF303E"/>
    <w:rsid w:val="00F0630F"/>
    <w:rsid w:val="00F46536"/>
    <w:rsid w:val="00FC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46AD9"/>
  <w15:docId w15:val="{DEA9D692-2F1E-4E58-9BD9-EFA03ABC6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C53"/>
  </w:style>
  <w:style w:type="paragraph" w:styleId="Heading1">
    <w:name w:val="heading 1"/>
    <w:basedOn w:val="Normal"/>
    <w:next w:val="Normal"/>
    <w:link w:val="Heading1Char"/>
    <w:uiPriority w:val="9"/>
    <w:qFormat/>
    <w:rsid w:val="009E61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C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C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7C5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57C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57C5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57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C53"/>
  </w:style>
  <w:style w:type="paragraph" w:styleId="Footer">
    <w:name w:val="footer"/>
    <w:basedOn w:val="Normal"/>
    <w:link w:val="FooterChar"/>
    <w:uiPriority w:val="99"/>
    <w:unhideWhenUsed/>
    <w:rsid w:val="00557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C53"/>
  </w:style>
  <w:style w:type="paragraph" w:styleId="Revision">
    <w:name w:val="Revision"/>
    <w:hidden/>
    <w:uiPriority w:val="99"/>
    <w:semiHidden/>
    <w:rsid w:val="005D3FC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B368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A09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09D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65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536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465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65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653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6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6536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E6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tests.globalleadershipfoundation.com/geit/eitest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2600EA-2B36-4B11-B815-5B53591924BF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F9C4569F-7792-43F4-BEB4-F8B7B8FCE9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A2A1E9-4AF1-4E34-BEF4-C1C31643FE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Ewing</dc:creator>
  <cp:lastModifiedBy>Claire Copa</cp:lastModifiedBy>
  <cp:revision>7</cp:revision>
  <dcterms:created xsi:type="dcterms:W3CDTF">2026-08-12T08:29:00Z</dcterms:created>
  <dcterms:modified xsi:type="dcterms:W3CDTF">2026-09-09T16:14:00Z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