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95"/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7576"/>
        <w:gridCol w:w="1116"/>
      </w:tblGrid>
      <w:tr w:rsidR="00823811" w:rsidRPr="00260EE5" w:rsidTr="00DB443B">
        <w:tc>
          <w:tcPr>
            <w:tcW w:w="1292" w:type="dxa"/>
            <w:vAlign w:val="center"/>
          </w:tcPr>
          <w:p w:rsidR="00823811" w:rsidRPr="0001367A" w:rsidRDefault="00823811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183367">
              <w:rPr>
                <w:noProof/>
                <w:lang w:val="es-MX" w:eastAsia="es-MX"/>
              </w:rPr>
              <w:drawing>
                <wp:inline distT="0" distB="0" distL="0" distR="0" wp14:anchorId="4E0E87E0" wp14:editId="1E7F899F">
                  <wp:extent cx="861060" cy="441960"/>
                  <wp:effectExtent l="0" t="0" r="0" b="0"/>
                  <wp:docPr id="20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77" w:type="dxa"/>
            <w:vAlign w:val="center"/>
          </w:tcPr>
          <w:p w:rsidR="00823811" w:rsidRDefault="00823811" w:rsidP="00DB443B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INGENIERÍA</w:t>
            </w: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 xml:space="preserve"> EN </w:t>
            </w:r>
            <w:r>
              <w:rPr>
                <w:rFonts w:ascii="Arial" w:hAnsi="Arial" w:cs="Arial"/>
                <w:sz w:val="26"/>
                <w:szCs w:val="26"/>
                <w:lang w:val="es-MX"/>
              </w:rPr>
              <w:t>DESARROLLO Y GESTIÓN DE SOFTWARE</w:t>
            </w:r>
          </w:p>
          <w:p w:rsidR="00823811" w:rsidRPr="00260EE5" w:rsidRDefault="00823811" w:rsidP="00DB443B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119" w:type="dxa"/>
            <w:vAlign w:val="center"/>
          </w:tcPr>
          <w:p w:rsidR="00823811" w:rsidRPr="0001367A" w:rsidRDefault="00823811" w:rsidP="00DB443B">
            <w:pPr>
              <w:pStyle w:val="Ttulo1"/>
              <w:numPr>
                <w:ilvl w:val="0"/>
                <w:numId w:val="0"/>
              </w:numPr>
              <w:rPr>
                <w:rFonts w:cs="Arial"/>
              </w:rPr>
            </w:pPr>
            <w:r w:rsidRPr="0070399B">
              <w:rPr>
                <w:noProof/>
                <w:lang w:val="es-MX" w:eastAsia="es-MX"/>
              </w:rPr>
              <w:drawing>
                <wp:inline distT="0" distB="0" distL="0" distR="0" wp14:anchorId="1DCF6C29" wp14:editId="39751ABD">
                  <wp:extent cx="571500" cy="487680"/>
                  <wp:effectExtent l="0" t="0" r="0" b="0"/>
                  <wp:docPr id="21" name="Imagen 39" descr="descar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9" descr="descar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3811" w:rsidRPr="00260EE5" w:rsidRDefault="00823811" w:rsidP="00145B08">
      <w:pPr>
        <w:jc w:val="center"/>
        <w:rPr>
          <w:rFonts w:ascii="Arial" w:hAnsi="Arial" w:cs="Arial"/>
          <w:b/>
          <w:lang w:val="es-MX"/>
        </w:rPr>
      </w:pPr>
    </w:p>
    <w:p w:rsidR="00145B08" w:rsidRDefault="00145B08" w:rsidP="00145B0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7E44E2">
        <w:rPr>
          <w:rFonts w:ascii="Arial" w:hAnsi="Arial" w:cs="Arial"/>
          <w:b/>
          <w:sz w:val="26"/>
          <w:szCs w:val="26"/>
          <w:lang w:val="es-MX"/>
        </w:rPr>
        <w:t xml:space="preserve">ASIGNATURA DE </w:t>
      </w:r>
      <w:r>
        <w:rPr>
          <w:rFonts w:ascii="Arial" w:hAnsi="Arial" w:cs="Arial"/>
          <w:b/>
          <w:sz w:val="26"/>
          <w:szCs w:val="26"/>
          <w:lang w:val="es-MX"/>
        </w:rPr>
        <w:t>METODOLOGÍAS PARA EL DESARROLLO DE PROYECTOS</w:t>
      </w:r>
    </w:p>
    <w:p w:rsidR="00145B08" w:rsidRPr="007E44E2" w:rsidRDefault="00145B0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7E44E2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49"/>
        <w:gridCol w:w="6105"/>
        <w:gridCol w:w="8"/>
      </w:tblGrid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</w:tcPr>
          <w:p w:rsidR="00D021C8" w:rsidRPr="006E7D75" w:rsidRDefault="00145B08" w:rsidP="00EE4717">
            <w:pPr>
              <w:ind w:left="-74"/>
              <w:jc w:val="both"/>
              <w:rPr>
                <w:rFonts w:ascii="Arial" w:hAnsi="Arial" w:cs="Arial"/>
                <w:lang w:val="es-MX"/>
              </w:rPr>
            </w:pPr>
            <w:r w:rsidRPr="00145B08">
              <w:rPr>
                <w:rFonts w:ascii="Arial" w:hAnsi="Arial" w:cs="Arial"/>
                <w:lang w:val="es-MX"/>
              </w:rPr>
              <w:t>Construir soluciones de software seguro y sistemas inteligentes mediante la dirección y el liderazgo en la gestión de proyectos, integrando metodologías y arquitecturas de desarrollo para la optimización de proyectos de investigación, innovación, desarrollo tecnológico y emprendimiento, bajo la normatividad aplicable.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Séptimo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45</w:t>
            </w:r>
          </w:p>
        </w:tc>
      </w:tr>
      <w:tr w:rsidR="00D021C8" w:rsidRPr="006E7D75" w:rsidTr="00C64CB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C64CB7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:rsidR="00D021C8" w:rsidRPr="006E7D75" w:rsidRDefault="00145B08" w:rsidP="00C64CB7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rPr>
          <w:jc w:val="center"/>
        </w:trPr>
        <w:tc>
          <w:tcPr>
            <w:tcW w:w="1932" w:type="pct"/>
            <w:shd w:val="clear" w:color="auto" w:fill="D9D9D9"/>
          </w:tcPr>
          <w:p w:rsidR="00D021C8" w:rsidRPr="007E44E2" w:rsidRDefault="00D021C8" w:rsidP="00AA5AD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AA5AD2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:rsidR="00D021C8" w:rsidRPr="006E7D75" w:rsidRDefault="00145B08" w:rsidP="00C64CB7">
            <w:pPr>
              <w:jc w:val="both"/>
              <w:rPr>
                <w:rFonts w:ascii="Arial" w:hAnsi="Arial" w:cs="Arial"/>
                <w:lang w:val="es-MX"/>
              </w:rPr>
            </w:pPr>
            <w:r w:rsidRPr="00145B08">
              <w:rPr>
                <w:rFonts w:ascii="Arial" w:hAnsi="Arial" w:cs="Arial"/>
                <w:lang w:val="es-MX"/>
              </w:rPr>
              <w:t>El alumno gestionará proyectos de TI mediante metodologías de desarrollo para optimizar los recursos.</w:t>
            </w:r>
          </w:p>
        </w:tc>
      </w:tr>
    </w:tbl>
    <w:p w:rsidR="00D021C8" w:rsidRDefault="00D021C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p w:rsidR="00884658" w:rsidRPr="007E44E2" w:rsidRDefault="00884658" w:rsidP="00D021C8">
      <w:pPr>
        <w:rPr>
          <w:rFonts w:ascii="Arial" w:hAnsi="Arial" w:cs="Arial"/>
          <w:sz w:val="10"/>
          <w:szCs w:val="1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021C8" w:rsidRPr="007E44E2" w:rsidTr="00C64CB7">
        <w:trPr>
          <w:jc w:val="center"/>
        </w:trPr>
        <w:tc>
          <w:tcPr>
            <w:tcW w:w="2902" w:type="pct"/>
            <w:vMerge w:val="restart"/>
            <w:shd w:val="clear" w:color="auto" w:fill="D9D9D9"/>
            <w:vAlign w:val="center"/>
          </w:tcPr>
          <w:p w:rsidR="00D021C8" w:rsidRPr="007E44E2" w:rsidRDefault="00621975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2098" w:type="pct"/>
            <w:gridSpan w:val="3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D021C8" w:rsidRPr="007E44E2" w:rsidTr="00B271E6">
        <w:trPr>
          <w:trHeight w:val="289"/>
          <w:jc w:val="center"/>
        </w:trPr>
        <w:tc>
          <w:tcPr>
            <w:tcW w:w="2902" w:type="pct"/>
            <w:vMerge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698" w:type="pct"/>
            <w:shd w:val="clear" w:color="auto" w:fill="D9D9D9"/>
            <w:vAlign w:val="center"/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699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70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D021C8" w:rsidRPr="007E44E2" w:rsidTr="00B54204">
        <w:trPr>
          <w:trHeight w:val="303"/>
          <w:jc w:val="center"/>
        </w:trPr>
        <w:tc>
          <w:tcPr>
            <w:tcW w:w="2902" w:type="pct"/>
          </w:tcPr>
          <w:p w:rsidR="00D021C8" w:rsidRPr="0001367A" w:rsidRDefault="00145B08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145B08">
              <w:rPr>
                <w:rFonts w:cs="Arial"/>
                <w:sz w:val="24"/>
                <w:lang w:val="es-MX"/>
              </w:rPr>
              <w:t>1. Tipos de proyectos y normativa.</w:t>
            </w:r>
          </w:p>
        </w:tc>
        <w:tc>
          <w:tcPr>
            <w:tcW w:w="698" w:type="pct"/>
          </w:tcPr>
          <w:p w:rsidR="00D021C8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99" w:type="pct"/>
          </w:tcPr>
          <w:p w:rsidR="00D021C8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1" w:type="pct"/>
          </w:tcPr>
          <w:p w:rsidR="00D021C8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45B08" w:rsidRPr="007E44E2" w:rsidTr="00B54204">
        <w:trPr>
          <w:trHeight w:val="303"/>
          <w:jc w:val="center"/>
        </w:trPr>
        <w:tc>
          <w:tcPr>
            <w:tcW w:w="2902" w:type="pct"/>
          </w:tcPr>
          <w:p w:rsidR="00145B08" w:rsidRPr="0001367A" w:rsidRDefault="00145B08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145B08">
              <w:rPr>
                <w:rFonts w:cs="Arial"/>
                <w:sz w:val="24"/>
                <w:lang w:val="es-MX"/>
              </w:rPr>
              <w:t>2. Metodologías de desarrollo.</w:t>
            </w:r>
          </w:p>
        </w:tc>
        <w:tc>
          <w:tcPr>
            <w:tcW w:w="698" w:type="pct"/>
          </w:tcPr>
          <w:p w:rsidR="00145B08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pct"/>
          </w:tcPr>
          <w:p w:rsidR="00145B08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1" w:type="pct"/>
          </w:tcPr>
          <w:p w:rsidR="00145B08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B54204" w:rsidRPr="007E44E2" w:rsidTr="00B54204">
        <w:trPr>
          <w:trHeight w:val="303"/>
          <w:jc w:val="center"/>
        </w:trPr>
        <w:tc>
          <w:tcPr>
            <w:tcW w:w="2902" w:type="pct"/>
          </w:tcPr>
          <w:p w:rsidR="00B54204" w:rsidRPr="00B54204" w:rsidRDefault="00145B08" w:rsidP="00B54204">
            <w:pPr>
              <w:pStyle w:val="Ttulo1"/>
              <w:numPr>
                <w:ilvl w:val="0"/>
                <w:numId w:val="0"/>
              </w:numPr>
              <w:jc w:val="left"/>
              <w:rPr>
                <w:rFonts w:cs="Arial"/>
                <w:sz w:val="24"/>
                <w:lang w:val="es-MX"/>
              </w:rPr>
            </w:pPr>
            <w:r w:rsidRPr="00145B08">
              <w:rPr>
                <w:rFonts w:cs="Arial"/>
                <w:sz w:val="24"/>
                <w:lang w:val="es-MX"/>
              </w:rPr>
              <w:t>3. Técnicas y modelos.</w:t>
            </w:r>
          </w:p>
        </w:tc>
        <w:tc>
          <w:tcPr>
            <w:tcW w:w="698" w:type="pct"/>
          </w:tcPr>
          <w:p w:rsidR="00B54204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99" w:type="pct"/>
          </w:tcPr>
          <w:p w:rsidR="00B54204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01" w:type="pct"/>
          </w:tcPr>
          <w:p w:rsidR="00B54204" w:rsidRPr="007E44E2" w:rsidRDefault="00145B08" w:rsidP="001126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021C8" w:rsidRPr="007E44E2" w:rsidTr="00C64CB7">
        <w:trPr>
          <w:jc w:val="center"/>
        </w:trPr>
        <w:tc>
          <w:tcPr>
            <w:tcW w:w="2902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  <w:r w:rsidRPr="007E44E2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698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D021C8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99" w:type="pct"/>
            <w:tcBorders>
              <w:left w:val="nil"/>
              <w:bottom w:val="nil"/>
              <w:right w:val="nil"/>
            </w:tcBorders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701" w:type="pct"/>
            <w:tcBorders>
              <w:left w:val="nil"/>
              <w:bottom w:val="nil"/>
              <w:right w:val="nil"/>
            </w:tcBorders>
          </w:tcPr>
          <w:p w:rsidR="00D021C8" w:rsidRPr="007E44E2" w:rsidRDefault="00145B08" w:rsidP="00C64CB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45</w:t>
            </w:r>
          </w:p>
        </w:tc>
      </w:tr>
    </w:tbl>
    <w:p w:rsidR="00D021C8" w:rsidRPr="007E44E2" w:rsidRDefault="00D021C8" w:rsidP="00BF0EFB">
      <w:pPr>
        <w:pStyle w:val="Ttulo1"/>
        <w:numPr>
          <w:ilvl w:val="0"/>
          <w:numId w:val="0"/>
        </w:numPr>
        <w:rPr>
          <w:rFonts w:cs="Arial"/>
          <w:b w:val="0"/>
          <w:lang w:val="es-MX"/>
        </w:rPr>
      </w:pPr>
      <w:r w:rsidRPr="007E44E2">
        <w:rPr>
          <w:sz w:val="28"/>
          <w:szCs w:val="28"/>
          <w:lang w:val="es-MX"/>
        </w:rPr>
        <w:br w:type="page"/>
      </w:r>
    </w:p>
    <w:p w:rsidR="00823811" w:rsidRDefault="00823811" w:rsidP="00C20BD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Default="00823811" w:rsidP="00C20BD2">
      <w:pPr>
        <w:jc w:val="center"/>
        <w:rPr>
          <w:rFonts w:ascii="Arial" w:hAnsi="Arial" w:cs="Arial"/>
          <w:i/>
          <w:lang w:val="es-MX"/>
        </w:rPr>
      </w:pPr>
    </w:p>
    <w:p w:rsidR="00C20BD2" w:rsidRPr="00C66A5E" w:rsidRDefault="00C20BD2" w:rsidP="00C20BD2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D021C8" w:rsidRPr="007E44E2" w:rsidRDefault="00D021C8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621975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621975"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BF0EFB" w:rsidP="00B271E6">
            <w:pPr>
              <w:rPr>
                <w:rFonts w:ascii="Arial" w:hAnsi="Arial" w:cs="Arial"/>
                <w:b/>
                <w:lang w:val="es-MX"/>
              </w:rPr>
            </w:pPr>
            <w:r w:rsidRPr="00BF0EFB">
              <w:rPr>
                <w:rFonts w:ascii="Arial" w:hAnsi="Arial" w:cs="Arial"/>
                <w:b/>
                <w:lang w:val="es-MX"/>
              </w:rPr>
              <w:t>1. Tipos de proyectos y normativa.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D69E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D021C8" w:rsidRPr="006E7D75" w:rsidRDefault="00603D35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="00D021C8"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D021C8" w:rsidRPr="006E7D75" w:rsidRDefault="00603D35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D021C8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D021C8" w:rsidRPr="006E7D75" w:rsidRDefault="00603D35" w:rsidP="00C64CB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D021C8" w:rsidRPr="007E44E2" w:rsidTr="00C64CB7">
        <w:tc>
          <w:tcPr>
            <w:tcW w:w="1368" w:type="pct"/>
            <w:vAlign w:val="center"/>
          </w:tcPr>
          <w:p w:rsidR="00D021C8" w:rsidRPr="007E44E2" w:rsidRDefault="00CD69EF" w:rsidP="00C64CB7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D021C8" w:rsidRPr="006E7D75" w:rsidRDefault="00603D35" w:rsidP="00B54204">
            <w:pPr>
              <w:jc w:val="both"/>
              <w:rPr>
                <w:rFonts w:ascii="Arial" w:hAnsi="Arial" w:cs="Arial"/>
                <w:lang w:val="es-MX"/>
              </w:rPr>
            </w:pPr>
            <w:r w:rsidRPr="00603D35">
              <w:rPr>
                <w:rFonts w:ascii="Arial" w:hAnsi="Arial" w:cs="Arial"/>
                <w:lang w:val="es-MX"/>
              </w:rPr>
              <w:t>El alumno justificará por medio del marco regulatorio las normas y estándares para aplicarlas al tipo de proyecto de TI.</w:t>
            </w:r>
          </w:p>
        </w:tc>
      </w:tr>
    </w:tbl>
    <w:p w:rsidR="00D021C8" w:rsidRDefault="00D021C8" w:rsidP="00D021C8">
      <w:pPr>
        <w:rPr>
          <w:rFonts w:ascii="Arial" w:hAnsi="Arial" w:cs="Arial"/>
          <w:lang w:val="es-MX"/>
        </w:rPr>
      </w:pPr>
    </w:p>
    <w:p w:rsidR="00462EEF" w:rsidRPr="007E44E2" w:rsidRDefault="00462EEF" w:rsidP="00D021C8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D021C8" w:rsidRPr="007E44E2" w:rsidTr="00462EEF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D021C8" w:rsidRPr="007E44E2" w:rsidTr="00BF0EFB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D021C8" w:rsidRPr="006E7D75" w:rsidRDefault="00603D35" w:rsidP="00EE47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Tipos de proyectos y en qué</w:t>
            </w:r>
            <w:r w:rsidRPr="00603D35">
              <w:rPr>
                <w:rFonts w:ascii="Arial" w:hAnsi="Arial" w:cs="Arial"/>
                <w:sz w:val="22"/>
                <w:szCs w:val="22"/>
              </w:rPr>
              <w:t xml:space="preserve"> consisten.</w:t>
            </w:r>
          </w:p>
        </w:tc>
        <w:tc>
          <w:tcPr>
            <w:tcW w:w="1458" w:type="pct"/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Identificar los conceptos básicos de proyectos de TI.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</w:p>
          <w:p w:rsidR="00D021C8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Identificar los tipos de proyectos: Investigación, innovación, desarrollo tecnológico y emprendimiento.</w:t>
            </w:r>
          </w:p>
        </w:tc>
        <w:tc>
          <w:tcPr>
            <w:tcW w:w="1542" w:type="pct"/>
            <w:shd w:val="clear" w:color="auto" w:fill="auto"/>
          </w:tcPr>
          <w:p w:rsidR="00D021C8" w:rsidRPr="006E7D75" w:rsidRDefault="00603D35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Establecer el tipo de proyecto.</w:t>
            </w:r>
          </w:p>
        </w:tc>
        <w:tc>
          <w:tcPr>
            <w:tcW w:w="1040" w:type="pct"/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D021C8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</w:tc>
      </w:tr>
      <w:tr w:rsidR="00B271E6" w:rsidRPr="007E44E2" w:rsidTr="00BF0EFB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B271E6" w:rsidRPr="006E7D75" w:rsidRDefault="00603D35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Marco regulatorio en el desarrollo de software.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603D35" w:rsidP="00BF0EFB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Identificar el marco regulatorio en el desarrollo de software.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603D35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Aplicar el marco regulatorio en el desarrollo de software.</w:t>
            </w:r>
          </w:p>
        </w:tc>
        <w:tc>
          <w:tcPr>
            <w:tcW w:w="1040" w:type="pct"/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B271E6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</w:tc>
      </w:tr>
      <w:tr w:rsidR="00B271E6" w:rsidRPr="007E44E2" w:rsidTr="00BF0EFB">
        <w:trPr>
          <w:cantSplit/>
          <w:trHeight w:val="559"/>
        </w:trPr>
        <w:tc>
          <w:tcPr>
            <w:tcW w:w="960" w:type="pct"/>
            <w:shd w:val="clear" w:color="auto" w:fill="auto"/>
          </w:tcPr>
          <w:p w:rsidR="00B271E6" w:rsidRPr="006E7D75" w:rsidRDefault="00603D35" w:rsidP="00EE4717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Normas y estándares de TI de acuerdo al proyecto</w:t>
            </w:r>
          </w:p>
        </w:tc>
        <w:tc>
          <w:tcPr>
            <w:tcW w:w="1458" w:type="pct"/>
            <w:shd w:val="clear" w:color="auto" w:fill="auto"/>
          </w:tcPr>
          <w:p w:rsidR="00B271E6" w:rsidRPr="006E7D75" w:rsidRDefault="00603D35" w:rsidP="00BF0EFB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Identificar las normas y estándares aplicables a TI.</w:t>
            </w:r>
          </w:p>
        </w:tc>
        <w:tc>
          <w:tcPr>
            <w:tcW w:w="1542" w:type="pct"/>
            <w:shd w:val="clear" w:color="auto" w:fill="auto"/>
          </w:tcPr>
          <w:p w:rsidR="00B271E6" w:rsidRPr="006E7D75" w:rsidRDefault="00603D35" w:rsidP="00EE4717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Justificar el uso de normas y estándares aplicables a TI.</w:t>
            </w:r>
          </w:p>
        </w:tc>
        <w:tc>
          <w:tcPr>
            <w:tcW w:w="1040" w:type="pct"/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Sistemático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Analítico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Ético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B271E6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</w:tc>
      </w:tr>
    </w:tbl>
    <w:p w:rsidR="00112654" w:rsidRDefault="00112654" w:rsidP="00112654"/>
    <w:p w:rsidR="00EE4717" w:rsidRDefault="00EE4717" w:rsidP="00112654"/>
    <w:p w:rsidR="000C4099" w:rsidRPr="00EE4717" w:rsidRDefault="00EE4717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EE4717" w:rsidRDefault="00823811" w:rsidP="00EE4717">
      <w:pPr>
        <w:jc w:val="center"/>
        <w:rPr>
          <w:rFonts w:ascii="Arial" w:hAnsi="Arial"/>
          <w:b/>
          <w:bCs/>
          <w:szCs w:val="28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Pr="00EE4717" w:rsidRDefault="00823811" w:rsidP="00EE4717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D021C8" w:rsidRPr="007E44E2" w:rsidTr="00112654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021C8" w:rsidRPr="007E44E2" w:rsidTr="00BF0EFB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03D35">
              <w:rPr>
                <w:rFonts w:ascii="Arial" w:hAnsi="Arial" w:cs="Arial"/>
              </w:rPr>
              <w:t>Entrega reporte con base en un caso de estudio que incluya:</w:t>
            </w:r>
          </w:p>
          <w:p w:rsidR="00603D35" w:rsidRPr="00603D35" w:rsidRDefault="00603D35" w:rsidP="00603D3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03D35">
              <w:rPr>
                <w:rFonts w:ascii="Arial" w:hAnsi="Arial" w:cs="Arial"/>
              </w:rPr>
              <w:t xml:space="preserve">- Justificación del tipo de proyecto.  </w:t>
            </w:r>
          </w:p>
          <w:p w:rsidR="00603D35" w:rsidRPr="00603D35" w:rsidRDefault="00603D35" w:rsidP="00603D3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03D35">
              <w:rPr>
                <w:rFonts w:ascii="Arial" w:hAnsi="Arial" w:cs="Arial"/>
              </w:rPr>
              <w:t>- Titulo del proyecto.</w:t>
            </w:r>
          </w:p>
          <w:p w:rsidR="00603D35" w:rsidRPr="00603D35" w:rsidRDefault="00603D35" w:rsidP="00603D3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03D35">
              <w:rPr>
                <w:rFonts w:ascii="Arial" w:hAnsi="Arial" w:cs="Arial"/>
              </w:rPr>
              <w:t>- Objetivo general y específicos del proyecto.</w:t>
            </w:r>
          </w:p>
          <w:p w:rsidR="00D021C8" w:rsidRPr="006E7D75" w:rsidRDefault="00603D35" w:rsidP="00603D35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603D35">
              <w:rPr>
                <w:rFonts w:ascii="Arial" w:hAnsi="Arial" w:cs="Arial"/>
              </w:rPr>
              <w:t>- Justificación de normas y estándares de acuerdo al marco regulatorio.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1. Identificar los tipos de proyectos.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2. Comprender el marco regulatorio que aplica a los proyectos de TI.</w:t>
            </w:r>
          </w:p>
          <w:p w:rsidR="00D021C8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3. Identificar las normas y estándares aplicables a proyectos de TI.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D021C8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Rúbrica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p w:rsidR="00D021C8" w:rsidRPr="00EE4717" w:rsidRDefault="00D021C8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0C4099" w:rsidRDefault="00823811" w:rsidP="000C4099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Default="00823811" w:rsidP="000C4099">
      <w:pPr>
        <w:jc w:val="center"/>
        <w:rPr>
          <w:rFonts w:ascii="Arial" w:hAnsi="Arial" w:cs="Arial"/>
          <w:bCs/>
          <w:i/>
        </w:rPr>
      </w:pPr>
    </w:p>
    <w:p w:rsidR="000C4099" w:rsidRPr="006700EF" w:rsidRDefault="000C4099" w:rsidP="000C4099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D021C8" w:rsidRPr="007E44E2" w:rsidTr="00C64CB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021C8" w:rsidRPr="007E44E2" w:rsidTr="00BF0EFB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D021C8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Pintarrón.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Equipo audiovisual.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Equipo de cómputo.</w:t>
            </w:r>
          </w:p>
          <w:p w:rsidR="00603D35" w:rsidRPr="00603D3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D021C8" w:rsidRPr="006E7D75" w:rsidRDefault="00603D35" w:rsidP="00603D35">
            <w:pPr>
              <w:rPr>
                <w:rFonts w:ascii="Arial" w:hAnsi="Arial" w:cs="Arial"/>
                <w:sz w:val="22"/>
                <w:szCs w:val="22"/>
              </w:rPr>
            </w:pPr>
            <w:r w:rsidRPr="00603D35">
              <w:rPr>
                <w:rFonts w:ascii="Arial" w:hAnsi="Arial" w:cs="Arial"/>
                <w:sz w:val="22"/>
                <w:szCs w:val="22"/>
              </w:rPr>
              <w:t>Repositorios.</w:t>
            </w:r>
          </w:p>
        </w:tc>
      </w:tr>
    </w:tbl>
    <w:p w:rsidR="00D021C8" w:rsidRDefault="00D021C8" w:rsidP="00D021C8">
      <w:pPr>
        <w:jc w:val="center"/>
        <w:rPr>
          <w:rFonts w:ascii="Arial" w:hAnsi="Arial" w:cs="Arial"/>
          <w:lang w:val="es-MX"/>
        </w:rPr>
      </w:pPr>
    </w:p>
    <w:p w:rsidR="00E642DB" w:rsidRPr="006700EF" w:rsidRDefault="00E642DB" w:rsidP="00E642D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E642DB" w:rsidRDefault="00E642DB" w:rsidP="00D021C8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D021C8" w:rsidRPr="007E44E2" w:rsidTr="00603D35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D021C8" w:rsidRPr="007E44E2" w:rsidTr="00603D35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D021C8" w:rsidRPr="007E44E2" w:rsidRDefault="00603D35" w:rsidP="00445509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D021C8" w:rsidRPr="007E44E2" w:rsidRDefault="00603D35" w:rsidP="00D021C8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  <w:r>
        <w:rPr>
          <w:b w:val="0"/>
          <w:sz w:val="24"/>
          <w:lang w:val="es-MX"/>
        </w:rPr>
        <w:br w:type="page"/>
      </w:r>
    </w:p>
    <w:p w:rsidR="00BF0EFB" w:rsidRDefault="00BF0EFB" w:rsidP="00BF0EFB">
      <w:pPr>
        <w:pStyle w:val="Ttulo1"/>
        <w:numPr>
          <w:ilvl w:val="0"/>
          <w:numId w:val="0"/>
        </w:numPr>
        <w:rPr>
          <w:sz w:val="24"/>
          <w:lang w:val="es-MX"/>
        </w:rPr>
      </w:pPr>
    </w:p>
    <w:p w:rsidR="00BF0EFB" w:rsidRDefault="00823811" w:rsidP="00BF0EFB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>
        <w:rPr>
          <w:rFonts w:cs="Arial"/>
          <w:sz w:val="26"/>
          <w:szCs w:val="26"/>
          <w:lang w:val="es-MX"/>
        </w:rPr>
        <w:t>METODOLOGÍAS PARA EL DESARROLLO DE PROYECTOS</w:t>
      </w:r>
    </w:p>
    <w:p w:rsidR="00823811" w:rsidRPr="00823811" w:rsidRDefault="00823811" w:rsidP="00823811">
      <w:pPr>
        <w:rPr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603D35" w:rsidP="005814C8">
            <w:pPr>
              <w:rPr>
                <w:rFonts w:ascii="Arial" w:hAnsi="Arial" w:cs="Arial"/>
                <w:b/>
                <w:lang w:val="es-MX"/>
              </w:rPr>
            </w:pPr>
            <w:r w:rsidRPr="00603D35">
              <w:rPr>
                <w:rFonts w:ascii="Arial" w:hAnsi="Arial" w:cs="Arial"/>
                <w:b/>
                <w:lang w:val="es-MX"/>
              </w:rPr>
              <w:t>2. Metodologías de desarrollo.</w:t>
            </w:r>
            <w:r w:rsidR="00FB3C16">
              <w:rPr>
                <w:rFonts w:ascii="Arial" w:hAnsi="Arial" w:cs="Arial"/>
                <w:b/>
                <w:lang w:val="es-MX"/>
              </w:rPr>
              <w:t xml:space="preserve"> 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20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30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jc w:val="both"/>
              <w:rPr>
                <w:rFonts w:ascii="Arial" w:hAnsi="Arial" w:cs="Arial"/>
                <w:lang w:val="es-MX"/>
              </w:rPr>
            </w:pPr>
            <w:r w:rsidRPr="0035727A">
              <w:rPr>
                <w:rFonts w:ascii="Arial" w:hAnsi="Arial" w:cs="Arial"/>
                <w:lang w:val="es-MX"/>
              </w:rPr>
              <w:t>El alumno implementará las metodologías de desarrollo para gestionar el proyecto de TI.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5814C8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Metodologías de investigación</w:t>
            </w:r>
          </w:p>
        </w:tc>
        <w:tc>
          <w:tcPr>
            <w:tcW w:w="1458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Conocer los tipos de metodologías de investigación.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los métodos y técnicas de investigación cuantitativas, cualitativas y mixtas.</w:t>
            </w:r>
          </w:p>
        </w:tc>
        <w:tc>
          <w:tcPr>
            <w:tcW w:w="1542" w:type="pct"/>
            <w:shd w:val="clear" w:color="auto" w:fill="auto"/>
          </w:tcPr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Determinar métodos, técnicas e instr</w:t>
            </w:r>
            <w:r>
              <w:rPr>
                <w:rFonts w:ascii="Arial" w:hAnsi="Arial" w:cs="Arial"/>
                <w:sz w:val="22"/>
                <w:szCs w:val="22"/>
              </w:rPr>
              <w:t>umentos aplicables al proyecto.</w:t>
            </w:r>
          </w:p>
          <w:p w:rsidR="00BF0EFB" w:rsidRPr="006E7D75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Elaborar protocolos e informes técnicos de la investigación.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BF0EFB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Metodologías tradicionales de desarrollo</w:t>
            </w:r>
          </w:p>
        </w:tc>
        <w:tc>
          <w:tcPr>
            <w:tcW w:w="1458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las características, ventajas y desventajas de las metodologías tradicionales  de desarrollo: CMMI, TSP, PSP.</w:t>
            </w:r>
          </w:p>
        </w:tc>
        <w:tc>
          <w:tcPr>
            <w:tcW w:w="1542" w:type="pct"/>
            <w:shd w:val="clear" w:color="auto" w:fill="auto"/>
          </w:tcPr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Determina la metodología tradicional de desarrollo a utilizar.</w:t>
            </w: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Justificar el uso de la metodología tradicional de desarrollo a utilizar.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35727A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35727A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lastRenderedPageBreak/>
              <w:t>Metodologías ágiles de desarrollo.</w:t>
            </w:r>
          </w:p>
        </w:tc>
        <w:tc>
          <w:tcPr>
            <w:tcW w:w="1458" w:type="pct"/>
            <w:shd w:val="clear" w:color="auto" w:fill="auto"/>
          </w:tcPr>
          <w:p w:rsidR="0035727A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 xml:space="preserve">Identificar las características, ventajas y desventajas de las metodologías ágiles de desarrollo: </w:t>
            </w:r>
            <w:proofErr w:type="spellStart"/>
            <w:r w:rsidRPr="0035727A">
              <w:rPr>
                <w:rFonts w:ascii="Arial" w:hAnsi="Arial" w:cs="Arial"/>
                <w:sz w:val="22"/>
                <w:szCs w:val="22"/>
              </w:rPr>
              <w:t>Scrum</w:t>
            </w:r>
            <w:proofErr w:type="spellEnd"/>
            <w:r w:rsidRPr="0035727A">
              <w:rPr>
                <w:rFonts w:ascii="Arial" w:hAnsi="Arial" w:cs="Arial"/>
                <w:sz w:val="22"/>
                <w:szCs w:val="22"/>
              </w:rPr>
              <w:t xml:space="preserve">, XP, </w:t>
            </w:r>
            <w:proofErr w:type="spellStart"/>
            <w:r w:rsidRPr="0035727A">
              <w:rPr>
                <w:rFonts w:ascii="Arial" w:hAnsi="Arial" w:cs="Arial"/>
                <w:sz w:val="22"/>
                <w:szCs w:val="22"/>
              </w:rPr>
              <w:t>Kanban</w:t>
            </w:r>
            <w:proofErr w:type="spellEnd"/>
            <w:r w:rsidRPr="003572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Determina la metodología</w:t>
            </w:r>
            <w:r>
              <w:rPr>
                <w:rFonts w:ascii="Arial" w:hAnsi="Arial" w:cs="Arial"/>
                <w:sz w:val="22"/>
                <w:szCs w:val="22"/>
              </w:rPr>
              <w:t xml:space="preserve"> ágil de desarrollo a utilizar.</w:t>
            </w:r>
          </w:p>
          <w:p w:rsidR="0035727A" w:rsidRPr="006E7D75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Justificar el uso de la metodología ágil de desarrollo a utilizar.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35727A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35727A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Metodologías de desarrollo de proyectos.</w:t>
            </w:r>
          </w:p>
        </w:tc>
        <w:tc>
          <w:tcPr>
            <w:tcW w:w="1458" w:type="pct"/>
            <w:shd w:val="clear" w:color="auto" w:fill="auto"/>
          </w:tcPr>
          <w:p w:rsidR="0035727A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 xml:space="preserve">Identificar las características, ventajas y desventajas de las metodologías de desarrollo de proyectos: </w:t>
            </w:r>
            <w:proofErr w:type="spellStart"/>
            <w:r w:rsidRPr="0035727A">
              <w:rPr>
                <w:rFonts w:ascii="Arial" w:hAnsi="Arial" w:cs="Arial"/>
                <w:sz w:val="22"/>
                <w:szCs w:val="22"/>
              </w:rPr>
              <w:t>PMBok</w:t>
            </w:r>
            <w:proofErr w:type="spellEnd"/>
            <w:r w:rsidRPr="0035727A">
              <w:rPr>
                <w:rFonts w:ascii="Arial" w:hAnsi="Arial" w:cs="Arial"/>
                <w:sz w:val="22"/>
                <w:szCs w:val="22"/>
              </w:rPr>
              <w:t xml:space="preserve">, Lean </w:t>
            </w:r>
            <w:proofErr w:type="spellStart"/>
            <w:r w:rsidRPr="0035727A">
              <w:rPr>
                <w:rFonts w:ascii="Arial" w:hAnsi="Arial" w:cs="Arial"/>
                <w:sz w:val="22"/>
                <w:szCs w:val="22"/>
              </w:rPr>
              <w:t>Startup</w:t>
            </w:r>
            <w:proofErr w:type="spellEnd"/>
            <w:r w:rsidRPr="0035727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Determina la metodología de desarrollo de proyectos a utilizar.</w:t>
            </w: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35727A" w:rsidRPr="006E7D75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Justificar el uso de la metodología de desarrollo  de proyectos a utilizar.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BF0EFB" w:rsidRPr="007E44E2" w:rsidTr="005814C8">
        <w:trPr>
          <w:cantSplit/>
          <w:trHeight w:val="559"/>
        </w:trPr>
        <w:tc>
          <w:tcPr>
            <w:tcW w:w="960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Metodologías de emprendimiento.</w:t>
            </w:r>
          </w:p>
        </w:tc>
        <w:tc>
          <w:tcPr>
            <w:tcW w:w="1458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las características, ventajas y desventajas de las metodologías de emprendimiento de acuerdo al proyecto de TI.</w:t>
            </w:r>
          </w:p>
        </w:tc>
        <w:tc>
          <w:tcPr>
            <w:tcW w:w="1542" w:type="pct"/>
            <w:shd w:val="clear" w:color="auto" w:fill="auto"/>
          </w:tcPr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Determina la metodología de emprendimiento a utilizar.</w:t>
            </w: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Justificar el uso de la metodología de emprendimiento a utilizar.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</w:tbl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Default="00823811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Pr="00EE4717" w:rsidRDefault="00823811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5814C8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:rsidTr="005814C8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Entrega un reporte a partir de un caso de estudio que incluya: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 xml:space="preserve">- Justificación del uso de la metodología de acuerdo al tipo de proyecto a desarrollar. 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- Requerimientos del proyecto.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- Cronograma de actividades.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- Lista de herramientas para aplicar la metodología.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- Recursos materiales y humanos que se utilizarán en el proyecto.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 xml:space="preserve">- </w:t>
            </w:r>
            <w:proofErr w:type="spellStart"/>
            <w:r w:rsidRPr="0035727A">
              <w:rPr>
                <w:rFonts w:ascii="Arial" w:hAnsi="Arial" w:cs="Arial"/>
              </w:rPr>
              <w:t>Matríz</w:t>
            </w:r>
            <w:proofErr w:type="spellEnd"/>
            <w:r w:rsidRPr="0035727A">
              <w:rPr>
                <w:rFonts w:ascii="Arial" w:hAnsi="Arial" w:cs="Arial"/>
              </w:rPr>
              <w:t xml:space="preserve"> de roles y responsabilidades.</w:t>
            </w:r>
          </w:p>
          <w:p w:rsidR="00BF0EFB" w:rsidRPr="006E7D75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 xml:space="preserve">- </w:t>
            </w:r>
            <w:proofErr w:type="spellStart"/>
            <w:r w:rsidRPr="0035727A">
              <w:rPr>
                <w:rFonts w:ascii="Arial" w:hAnsi="Arial" w:cs="Arial"/>
              </w:rPr>
              <w:t>Matíz</w:t>
            </w:r>
            <w:proofErr w:type="spellEnd"/>
            <w:r w:rsidRPr="0035727A">
              <w:rPr>
                <w:rFonts w:ascii="Arial" w:hAnsi="Arial" w:cs="Arial"/>
              </w:rPr>
              <w:t xml:space="preserve"> de riesgos.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1. Identificar las metodologías para el desarrollo de proyectos.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2. Determinar métodos, técnicas e instrumentos de la metodología a utilizar.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3. Justificar el uso de la metodología a utilizar de acuerdo al proyecto.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4. Definir las herramientas técnicas para el desarrollo del proyecto.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Rúbrica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BF0EFB" w:rsidRDefault="00823811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Default="00823811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5814C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:rsidTr="005814C8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Pintarrón.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Equipo audiovisual.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Equipo de cómputo.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Repositorios.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35727A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35727A" w:rsidRDefault="0035727A">
      <w:pPr>
        <w:rPr>
          <w:rFonts w:ascii="Arial" w:hAnsi="Arial"/>
          <w:bCs/>
          <w:lang w:val="es-MX"/>
        </w:rPr>
      </w:pPr>
      <w:r>
        <w:rPr>
          <w:b/>
          <w:lang w:val="es-MX"/>
        </w:rPr>
        <w:br w:type="page"/>
      </w:r>
    </w:p>
    <w:p w:rsidR="00BF0EFB" w:rsidRDefault="00823811" w:rsidP="00BF0EFB">
      <w:pPr>
        <w:pStyle w:val="Ttulo1"/>
        <w:numPr>
          <w:ilvl w:val="0"/>
          <w:numId w:val="0"/>
        </w:numPr>
        <w:rPr>
          <w:rFonts w:cs="Arial"/>
          <w:sz w:val="26"/>
          <w:szCs w:val="26"/>
          <w:lang w:val="es-MX"/>
        </w:rPr>
      </w:pPr>
      <w:r>
        <w:rPr>
          <w:rFonts w:cs="Arial"/>
          <w:sz w:val="26"/>
          <w:szCs w:val="26"/>
          <w:lang w:val="es-MX"/>
        </w:rPr>
        <w:lastRenderedPageBreak/>
        <w:t>METODOLOGÍAS PARA EL DESARROLLO DE PROYECTOS</w:t>
      </w:r>
    </w:p>
    <w:p w:rsidR="00823811" w:rsidRPr="00823811" w:rsidRDefault="00823811" w:rsidP="00823811">
      <w:pPr>
        <w:rPr>
          <w:lang w:val="es-MX"/>
        </w:rPr>
      </w:pPr>
    </w:p>
    <w:p w:rsidR="00BF0EFB" w:rsidRPr="00C66A5E" w:rsidRDefault="00BF0EFB" w:rsidP="00BF0EFB">
      <w:pPr>
        <w:jc w:val="center"/>
        <w:rPr>
          <w:rFonts w:ascii="Arial" w:hAnsi="Arial" w:cs="Arial"/>
          <w:i/>
          <w:lang w:val="es-MX"/>
        </w:rPr>
      </w:pPr>
      <w:r w:rsidRPr="006700EF">
        <w:rPr>
          <w:rFonts w:ascii="Arial" w:hAnsi="Arial" w:cs="Arial"/>
          <w:i/>
          <w:lang w:val="es-MX"/>
        </w:rPr>
        <w:t xml:space="preserve">UNIDADES DE APRENDIZAJE </w:t>
      </w: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6"/>
        <w:gridCol w:w="7236"/>
      </w:tblGrid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 xml:space="preserve">Unidad </w:t>
            </w:r>
            <w:r>
              <w:rPr>
                <w:rFonts w:ascii="Arial" w:hAnsi="Arial" w:cs="Arial"/>
                <w:b/>
                <w:lang w:val="es-MX"/>
              </w:rPr>
              <w:t>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b/>
                <w:lang w:val="es-MX"/>
              </w:rPr>
            </w:pPr>
            <w:r w:rsidRPr="0035727A">
              <w:rPr>
                <w:rFonts w:ascii="Arial" w:hAnsi="Arial" w:cs="Arial"/>
                <w:b/>
                <w:lang w:val="es-MX"/>
              </w:rPr>
              <w:t>3. Técnicas y modelos.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Teóri</w:t>
            </w:r>
            <w:r w:rsidRPr="007E44E2">
              <w:rPr>
                <w:rFonts w:ascii="Arial" w:hAnsi="Arial" w:cs="Arial"/>
                <w:b/>
                <w:lang w:val="es-MX"/>
              </w:rPr>
              <w:t>cas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3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Horas Práct</w:t>
            </w:r>
            <w:r w:rsidRPr="007E44E2">
              <w:rPr>
                <w:rFonts w:ascii="Arial" w:hAnsi="Arial" w:cs="Arial"/>
                <w:b/>
                <w:lang w:val="es-MX"/>
              </w:rPr>
              <w:t>icas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10</w:t>
            </w:r>
          </w:p>
        </w:tc>
      </w:tr>
      <w:tr w:rsidR="00BF0EFB" w:rsidRPr="007E44E2" w:rsidTr="005814C8">
        <w:tc>
          <w:tcPr>
            <w:tcW w:w="1368" w:type="pct"/>
            <w:vAlign w:val="center"/>
          </w:tcPr>
          <w:p w:rsidR="00BF0EFB" w:rsidRPr="007E44E2" w:rsidRDefault="00BF0EFB" w:rsidP="005814C8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6700EF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632" w:type="pct"/>
            <w:vAlign w:val="center"/>
          </w:tcPr>
          <w:p w:rsidR="00BF0EFB" w:rsidRPr="006E7D75" w:rsidRDefault="0035727A" w:rsidP="005814C8">
            <w:pPr>
              <w:jc w:val="both"/>
              <w:rPr>
                <w:rFonts w:ascii="Arial" w:hAnsi="Arial" w:cs="Arial"/>
                <w:lang w:val="es-MX"/>
              </w:rPr>
            </w:pPr>
            <w:r w:rsidRPr="0035727A">
              <w:rPr>
                <w:rFonts w:ascii="Arial" w:hAnsi="Arial" w:cs="Arial"/>
                <w:lang w:val="es-MX"/>
              </w:rPr>
              <w:t>El alumno ejecutará el modelo de negocio CANVAS para el seguimiento de un proyecto de TI.</w:t>
            </w:r>
          </w:p>
        </w:tc>
      </w:tr>
    </w:tbl>
    <w:p w:rsidR="00BF0EFB" w:rsidRDefault="00BF0EFB" w:rsidP="00BF0EFB">
      <w:pPr>
        <w:rPr>
          <w:rFonts w:ascii="Arial" w:hAnsi="Arial" w:cs="Arial"/>
          <w:lang w:val="es-MX"/>
        </w:rPr>
      </w:pPr>
    </w:p>
    <w:p w:rsidR="00BF0EFB" w:rsidRPr="007E44E2" w:rsidRDefault="00BF0EFB" w:rsidP="00BF0EFB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905"/>
        <w:gridCol w:w="3072"/>
        <w:gridCol w:w="2072"/>
      </w:tblGrid>
      <w:tr w:rsidR="00BF0EFB" w:rsidRPr="007E44E2" w:rsidTr="005814C8">
        <w:trPr>
          <w:cantSplit/>
          <w:trHeight w:val="720"/>
          <w:tblHeader/>
        </w:trPr>
        <w:tc>
          <w:tcPr>
            <w:tcW w:w="96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458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BF0EFB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Modelos de negocios.</w:t>
            </w:r>
          </w:p>
        </w:tc>
        <w:tc>
          <w:tcPr>
            <w:tcW w:w="1458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las características del modelo CANVAS.</w:t>
            </w:r>
          </w:p>
        </w:tc>
        <w:tc>
          <w:tcPr>
            <w:tcW w:w="1542" w:type="pct"/>
            <w:shd w:val="clear" w:color="auto" w:fill="auto"/>
          </w:tcPr>
          <w:p w:rsidR="00BF0EFB" w:rsidRPr="006E7D75" w:rsidRDefault="0035727A" w:rsidP="005814C8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Aplicar el modelo CANVAS.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35727A" w:rsidRPr="007E44E2" w:rsidTr="005814C8">
        <w:trPr>
          <w:cantSplit/>
          <w:trHeight w:val="317"/>
        </w:trPr>
        <w:tc>
          <w:tcPr>
            <w:tcW w:w="960" w:type="pct"/>
            <w:shd w:val="clear" w:color="auto" w:fill="auto"/>
          </w:tcPr>
          <w:p w:rsidR="0035727A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Técnicas de definición de requerimientos.</w:t>
            </w:r>
          </w:p>
        </w:tc>
        <w:tc>
          <w:tcPr>
            <w:tcW w:w="1458" w:type="pct"/>
            <w:shd w:val="clear" w:color="auto" w:fill="auto"/>
          </w:tcPr>
          <w:p w:rsidR="0035727A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las técnicas de definición de requerimientos del proyecto.</w:t>
            </w:r>
          </w:p>
        </w:tc>
        <w:tc>
          <w:tcPr>
            <w:tcW w:w="1542" w:type="pct"/>
            <w:shd w:val="clear" w:color="auto" w:fill="auto"/>
          </w:tcPr>
          <w:p w:rsidR="0035727A" w:rsidRPr="006E7D75" w:rsidRDefault="0035727A" w:rsidP="005814C8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Documentar los requerimientos del sistema.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35727A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BF0EFB" w:rsidRPr="007E44E2" w:rsidTr="005814C8">
        <w:trPr>
          <w:cantSplit/>
          <w:trHeight w:val="523"/>
        </w:trPr>
        <w:tc>
          <w:tcPr>
            <w:tcW w:w="960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lastRenderedPageBreak/>
              <w:t>Técnicas de documentación</w:t>
            </w:r>
          </w:p>
        </w:tc>
        <w:tc>
          <w:tcPr>
            <w:tcW w:w="1458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las técnicas de documentación de proyectos de TI.</w:t>
            </w:r>
          </w:p>
        </w:tc>
        <w:tc>
          <w:tcPr>
            <w:tcW w:w="1542" w:type="pct"/>
            <w:shd w:val="clear" w:color="auto" w:fill="auto"/>
          </w:tcPr>
          <w:p w:rsidR="00BF0EFB" w:rsidRPr="006E7D75" w:rsidRDefault="0035727A" w:rsidP="005814C8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Realizar la documentación de proyectos de TI.</w:t>
            </w: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  <w:tr w:rsidR="00BF0EFB" w:rsidRPr="007E44E2" w:rsidTr="005814C8">
        <w:trPr>
          <w:cantSplit/>
          <w:trHeight w:val="559"/>
        </w:trPr>
        <w:tc>
          <w:tcPr>
            <w:tcW w:w="960" w:type="pct"/>
            <w:shd w:val="clear" w:color="auto" w:fill="auto"/>
          </w:tcPr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Técnicas de estimación de trabajo y costos.</w:t>
            </w:r>
          </w:p>
        </w:tc>
        <w:tc>
          <w:tcPr>
            <w:tcW w:w="1458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Identificar las técnicas de estimación de trab</w:t>
            </w:r>
            <w:r>
              <w:rPr>
                <w:rFonts w:ascii="Arial" w:hAnsi="Arial" w:cs="Arial"/>
                <w:sz w:val="22"/>
                <w:szCs w:val="22"/>
              </w:rPr>
              <w:t>aj</w:t>
            </w:r>
            <w:r w:rsidRPr="0035727A">
              <w:rPr>
                <w:rFonts w:ascii="Arial" w:hAnsi="Arial" w:cs="Arial"/>
                <w:sz w:val="22"/>
                <w:szCs w:val="22"/>
              </w:rPr>
              <w:t>o y costos: Recursos humanos y materiales.</w:t>
            </w:r>
          </w:p>
          <w:p w:rsidR="00BF0EFB" w:rsidRPr="006E7D75" w:rsidRDefault="00BF0EFB" w:rsidP="005814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2" w:type="pct"/>
            <w:shd w:val="clear" w:color="auto" w:fill="auto"/>
          </w:tcPr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 xml:space="preserve">Diagnosticar de acuerdo al alcance del proyecto los recursos humanos y materiales a utilizar. </w:t>
            </w: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35727A" w:rsidRPr="0035727A" w:rsidRDefault="0035727A" w:rsidP="0035727A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  <w:p w:rsidR="00BF0EFB" w:rsidRPr="006E7D75" w:rsidRDefault="00BF0EFB" w:rsidP="005814C8">
            <w:pPr>
              <w:spacing w:after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0" w:type="pct"/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Responsabilidad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en equipo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Liderazgo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Toma de decisión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Sentido de la planificación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Trabajo bajo presión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inductivo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deductivo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Razonamiento hipotético</w:t>
            </w:r>
          </w:p>
          <w:p w:rsidR="00BF0EFB" w:rsidRPr="006E7D75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Proactivo</w:t>
            </w:r>
          </w:p>
        </w:tc>
      </w:tr>
    </w:tbl>
    <w:p w:rsidR="00BF0EFB" w:rsidRDefault="00BF0EFB" w:rsidP="00BF0EFB"/>
    <w:p w:rsidR="00BF0EFB" w:rsidRDefault="00BF0EFB" w:rsidP="00BF0EFB"/>
    <w:p w:rsidR="00BF0EFB" w:rsidRPr="00EE4717" w:rsidRDefault="00BF0EFB" w:rsidP="00BF0EFB">
      <w:pPr>
        <w:rPr>
          <w:rFonts w:ascii="Arial" w:hAnsi="Arial"/>
          <w:b/>
          <w:bCs/>
          <w:sz w:val="26"/>
          <w:szCs w:val="26"/>
          <w:lang w:val="es-MX"/>
        </w:rPr>
      </w:pPr>
      <w:r w:rsidRPr="00EE4717">
        <w:rPr>
          <w:sz w:val="26"/>
          <w:szCs w:val="26"/>
        </w:rPr>
        <w:br w:type="page"/>
      </w:r>
    </w:p>
    <w:p w:rsidR="00BF0EFB" w:rsidRDefault="00823811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Pr="00EE4717" w:rsidRDefault="00823811" w:rsidP="00BF0EFB">
      <w:pPr>
        <w:jc w:val="center"/>
        <w:rPr>
          <w:rFonts w:ascii="Arial" w:hAnsi="Arial"/>
          <w:b/>
          <w:bCs/>
          <w:szCs w:val="28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6700EF">
        <w:rPr>
          <w:rFonts w:ascii="Arial" w:hAnsi="Arial" w:cs="Arial"/>
          <w:bCs/>
          <w:i/>
        </w:rPr>
        <w:t>PROCESO DE EVALUACIÓN</w:t>
      </w:r>
    </w:p>
    <w:p w:rsidR="00BF0EFB" w:rsidRPr="007E44E2" w:rsidRDefault="00BF0EFB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1"/>
        <w:gridCol w:w="3594"/>
        <w:gridCol w:w="3222"/>
      </w:tblGrid>
      <w:tr w:rsidR="00BF0EFB" w:rsidRPr="007E44E2" w:rsidTr="005814C8">
        <w:trPr>
          <w:trHeight w:val="237"/>
        </w:trPr>
        <w:tc>
          <w:tcPr>
            <w:tcW w:w="157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F0EFB" w:rsidRPr="007E44E2" w:rsidTr="005814C8">
        <w:trPr>
          <w:trHeight w:val="1154"/>
        </w:trPr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Entrega un reporte a partir de un caso de estudio que incluya: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1. Modelo de negocio CANVAS.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2. Requerimientos del sistema.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3. Planificación del proyecto.</w:t>
            </w:r>
          </w:p>
          <w:p w:rsidR="0035727A" w:rsidRPr="0035727A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4. Tablero CANVAS.</w:t>
            </w:r>
          </w:p>
          <w:p w:rsidR="00BF0EFB" w:rsidRPr="006E7D75" w:rsidRDefault="0035727A" w:rsidP="0035727A">
            <w:pPr>
              <w:pStyle w:val="Listavistosa-nfasis11"/>
              <w:ind w:left="360"/>
              <w:rPr>
                <w:rFonts w:ascii="Arial" w:hAnsi="Arial" w:cs="Arial"/>
              </w:rPr>
            </w:pPr>
            <w:r w:rsidRPr="0035727A">
              <w:rPr>
                <w:rFonts w:ascii="Arial" w:hAnsi="Arial" w:cs="Arial"/>
              </w:rPr>
              <w:t>5. Recursos humanos y materiales del proyecto.</w:t>
            </w:r>
          </w:p>
        </w:tc>
        <w:tc>
          <w:tcPr>
            <w:tcW w:w="18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1. Conocer el modelo de negocio CANVAS.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2. Analizar las etapas del modelo de negocio CANVAS.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3. Establecer requerimientos del proyecto.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4. Establecer técnicas de documentación y seguimiento del modelo de negocio CANVAS.</w:t>
            </w:r>
          </w:p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5. Establecer los recursos humanos y materiales del proyecto.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Estudio de Casos.</w:t>
            </w:r>
          </w:p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Rúbrica</w:t>
            </w: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EE4717" w:rsidRDefault="00BF0EFB" w:rsidP="00BF0EFB">
      <w:pPr>
        <w:pStyle w:val="Ttulo1"/>
        <w:numPr>
          <w:ilvl w:val="0"/>
          <w:numId w:val="0"/>
        </w:numPr>
        <w:jc w:val="left"/>
        <w:rPr>
          <w:sz w:val="24"/>
          <w:szCs w:val="28"/>
          <w:lang w:val="es-MX"/>
        </w:rPr>
      </w:pPr>
      <w:r w:rsidRPr="00EE4717">
        <w:rPr>
          <w:lang w:val="es-MX"/>
        </w:rPr>
        <w:br w:type="page"/>
      </w:r>
    </w:p>
    <w:p w:rsidR="00BF0EFB" w:rsidRDefault="00823811" w:rsidP="00BF0EFB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Default="00823811" w:rsidP="00BF0EFB">
      <w:pPr>
        <w:jc w:val="center"/>
        <w:rPr>
          <w:rFonts w:ascii="Arial" w:hAnsi="Arial" w:cs="Arial"/>
          <w:bCs/>
          <w:i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</w:rPr>
      </w:pPr>
      <w:r w:rsidRPr="006700EF">
        <w:rPr>
          <w:rFonts w:ascii="Arial" w:hAnsi="Arial" w:cs="Arial"/>
          <w:bCs/>
          <w:i/>
        </w:rPr>
        <w:t>PROCESO ENSEÑANZA APRENDIZAJE</w:t>
      </w:r>
    </w:p>
    <w:p w:rsidR="00BF0EFB" w:rsidRPr="007E44E2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6"/>
        <w:gridCol w:w="4976"/>
      </w:tblGrid>
      <w:tr w:rsidR="00BF0EFB" w:rsidRPr="007E44E2" w:rsidTr="005814C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F0EFB" w:rsidRPr="007E44E2" w:rsidTr="005814C8">
        <w:trPr>
          <w:trHeight w:val="1222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Práctica demostrativa.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Análisis de casos.</w:t>
            </w:r>
          </w:p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Equipos colaborativos.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Pintarrón.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Plumones.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Equipo audiovisual.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Equipo de cómputo.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Internet.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Repositorios.</w:t>
            </w:r>
          </w:p>
          <w:p w:rsidR="0035727A" w:rsidRPr="0035727A" w:rsidRDefault="0035727A" w:rsidP="0035727A">
            <w:pPr>
              <w:rPr>
                <w:rFonts w:ascii="Arial" w:hAnsi="Arial" w:cs="Arial"/>
                <w:sz w:val="22"/>
                <w:szCs w:val="22"/>
              </w:rPr>
            </w:pPr>
            <w:r w:rsidRPr="0035727A">
              <w:rPr>
                <w:rFonts w:ascii="Arial" w:hAnsi="Arial" w:cs="Arial"/>
                <w:sz w:val="22"/>
                <w:szCs w:val="22"/>
              </w:rPr>
              <w:t>Plataformas virtuales.</w:t>
            </w:r>
          </w:p>
          <w:p w:rsidR="00BF0EFB" w:rsidRPr="006E7D75" w:rsidRDefault="0035727A" w:rsidP="005814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Tablero CANVAS</w:t>
            </w:r>
          </w:p>
        </w:tc>
      </w:tr>
    </w:tbl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p w:rsidR="00BF0EFB" w:rsidRPr="006700EF" w:rsidRDefault="00BF0EFB" w:rsidP="00BF0EFB">
      <w:pPr>
        <w:jc w:val="center"/>
        <w:rPr>
          <w:rFonts w:ascii="Arial" w:hAnsi="Arial" w:cs="Arial"/>
          <w:bCs/>
          <w:i/>
          <w:lang w:val="es-MX" w:eastAsia="es-MX"/>
        </w:rPr>
      </w:pPr>
      <w:r w:rsidRPr="006700EF">
        <w:rPr>
          <w:rFonts w:ascii="Arial" w:hAnsi="Arial" w:cs="Arial"/>
          <w:bCs/>
          <w:i/>
          <w:lang w:val="es-MX" w:eastAsia="es-MX"/>
        </w:rPr>
        <w:t>ESPACIO FORMATIVO</w:t>
      </w:r>
    </w:p>
    <w:p w:rsidR="00BF0EFB" w:rsidRDefault="00BF0EFB" w:rsidP="00BF0EFB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9"/>
        <w:gridCol w:w="3694"/>
        <w:gridCol w:w="2999"/>
      </w:tblGrid>
      <w:tr w:rsidR="00BF0EFB" w:rsidRPr="007E44E2" w:rsidTr="005814C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BF0EFB" w:rsidRPr="007E44E2" w:rsidTr="005814C8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F0EFB" w:rsidRPr="007E44E2" w:rsidRDefault="0035727A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BF0EFB" w:rsidRPr="007E44E2" w:rsidRDefault="00BF0EFB" w:rsidP="005814C8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:rsidR="00BF0EFB" w:rsidRPr="007E44E2" w:rsidRDefault="00BF0EFB" w:rsidP="00BF0EFB">
      <w:pPr>
        <w:jc w:val="center"/>
        <w:rPr>
          <w:rFonts w:ascii="Arial" w:hAnsi="Arial" w:cs="Arial"/>
          <w:b/>
          <w:lang w:val="es-MX"/>
        </w:rPr>
      </w:pPr>
    </w:p>
    <w:p w:rsidR="00BF0EFB" w:rsidRPr="007E44E2" w:rsidRDefault="00BF0EFB" w:rsidP="00BF0EFB">
      <w:pPr>
        <w:pStyle w:val="Ttulo1"/>
        <w:numPr>
          <w:ilvl w:val="0"/>
          <w:numId w:val="0"/>
        </w:numPr>
        <w:jc w:val="left"/>
        <w:rPr>
          <w:b w:val="0"/>
          <w:sz w:val="24"/>
          <w:lang w:val="es-MX"/>
        </w:rPr>
      </w:pPr>
    </w:p>
    <w:p w:rsidR="00590BF3" w:rsidRPr="00590BF3" w:rsidRDefault="00D021C8" w:rsidP="00BF0EFB">
      <w:pPr>
        <w:pStyle w:val="Ttulo1"/>
        <w:numPr>
          <w:ilvl w:val="0"/>
          <w:numId w:val="0"/>
        </w:numPr>
      </w:pPr>
      <w:r w:rsidRPr="007E44E2">
        <w:rPr>
          <w:sz w:val="24"/>
          <w:lang w:val="es-MX"/>
        </w:rPr>
        <w:br w:type="page"/>
      </w:r>
    </w:p>
    <w:p w:rsidR="00823811" w:rsidRDefault="00823811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Default="00823811" w:rsidP="00D021C8">
      <w:pPr>
        <w:jc w:val="center"/>
        <w:rPr>
          <w:rFonts w:ascii="Arial" w:hAnsi="Arial" w:cs="Arial"/>
          <w:bCs/>
          <w:i/>
          <w:lang w:val="es-MX" w:eastAsia="es-MX"/>
        </w:rPr>
      </w:pPr>
    </w:p>
    <w:p w:rsidR="00D021C8" w:rsidRPr="00162ADA" w:rsidRDefault="00D021C8" w:rsidP="00D021C8">
      <w:pPr>
        <w:jc w:val="center"/>
        <w:rPr>
          <w:rFonts w:ascii="Arial" w:hAnsi="Arial" w:cs="Arial"/>
          <w:bCs/>
          <w:i/>
          <w:lang w:val="es-MX" w:eastAsia="es-MX"/>
        </w:rPr>
      </w:pPr>
      <w:r w:rsidRPr="00162ADA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4"/>
        <w:gridCol w:w="5358"/>
      </w:tblGrid>
      <w:tr w:rsidR="00D021C8" w:rsidRPr="007E44E2" w:rsidTr="00C64CB7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7E44E2">
              <w:rPr>
                <w:rFonts w:ascii="Arial" w:hAnsi="Arial" w:cs="Arial"/>
                <w:b/>
                <w:lang w:val="es-MX" w:eastAsia="es-MX"/>
              </w:rPr>
              <w:t>Criterios de Desempeño</w:t>
            </w:r>
          </w:p>
        </w:tc>
      </w:tr>
      <w:tr w:rsidR="00D021C8" w:rsidRPr="007E44E2" w:rsidTr="00BF0EFB">
        <w:trPr>
          <w:cantSplit/>
          <w:trHeight w:val="1705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BF0EFB" w:rsidP="00270D80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Determinar el tipo de proyecto de software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 un problema para determinar la forma de desarrollo.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definición del proyecto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la problemática.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Objetivos establecidos.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Metas y alcances.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Requerimientos.</w:t>
            </w:r>
          </w:p>
          <w:p w:rsidR="00D021C8" w:rsidRPr="00270D80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del tipo de proyecto.</w:t>
            </w:r>
          </w:p>
        </w:tc>
      </w:tr>
      <w:tr w:rsidR="00D021C8" w:rsidRPr="007E44E2" w:rsidTr="00C64CB7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BF0EFB" w:rsidP="00BF0EFB">
            <w:pPr>
              <w:tabs>
                <w:tab w:val="left" w:pos="175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Establecer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metodologías y herramientas de gestión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con base en el tipo y características del proyecto identificando las normas, estándares, leyes y regulaciones aplicables para el cumplimiento de los requerimientos establecidos.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metodología seleccionada.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de gestión.</w:t>
            </w:r>
          </w:p>
          <w:p w:rsidR="00D021C8" w:rsidRPr="00270D80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Listado de las normas, estándares, leyes y regulaciones aplicables.</w:t>
            </w:r>
          </w:p>
        </w:tc>
      </w:tr>
      <w:tr w:rsidR="00D021C8" w:rsidRPr="007E44E2" w:rsidTr="00C64CB7">
        <w:trPr>
          <w:cantSplit/>
          <w:trHeight w:val="1819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1C8" w:rsidRPr="00270D80" w:rsidRDefault="00BF0EFB" w:rsidP="00270D80">
            <w:pPr>
              <w:tabs>
                <w:tab w:val="left" w:pos="1385"/>
              </w:tabs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Implementar el plan de trabajo del proyecto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metodología y herramientas establecidas incorporando normas y estándares aplicables para la optimización de recursos.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plan de trabajo del proyecto que incluye: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actividades.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Análisis de recursos.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roles y responsabilidades.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Definición de etapas y tiempos.</w:t>
            </w:r>
          </w:p>
          <w:p w:rsidR="00D021C8" w:rsidRPr="00270D80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los riesgos identificados.</w:t>
            </w:r>
          </w:p>
        </w:tc>
      </w:tr>
      <w:tr w:rsidR="00E00497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497" w:rsidRPr="002640F7" w:rsidRDefault="00BF0EFB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Controlar la ejecución del proyecto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seguimiento y evaluación del plan de trabajo para asegurar el cumplimiento de los objetivos establecidos y de las normas, estándares, leyes y regulaciones aplicables.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Bitácoras.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Reportes de seguimiento.</w:t>
            </w:r>
          </w:p>
          <w:p w:rsidR="00E00497" w:rsidRPr="002640F7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Plan de gestión del proyecto.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Formalizar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el cierre del proyecto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del cumplimiento de los criterios y protocolos establecidos en el plan de trabajo para el despli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e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gue óptimo de los entregables definidos.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Acta de entrega y liberación del proyecto.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Acta de cierre del proyecto.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Plan de seguimiento y mantenimiento al proyecto.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los productos generados del proyecto.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Determinar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procesos y herramientas de machine l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earning, data mining y big data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del problema de acuerdo a las características, ubicación de los datos y normativa aplicable para establecer un plan de desarrollo e integración que cubra las necesidades de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plan de desarrollo e integración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Planteamiento del problema.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Definición necesidades de información.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- Descripción de la ubicación y características de los datos. 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normativa aplicable.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las herramientas y procesos a utilizar.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Determ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inar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metodologías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y herramientas de colaboración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análisis del problema de acuerdo a las normas y estándares aplicables para una administración eficiente del proceso de desarrollo de software bajo un esquema de integración continua.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Objetivos del desarrollo software.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Metas y alcances del desarrollo de software.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funcionales y no funcionales del desarrollo de software.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metodología seleccionada.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para el proceso de comunicación, desarrollo, integración continua y monitoreo del software.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Listado de las normas, estándares, leyes y regulaciones aplicables al proceso de desarrollo de software del proyecto a realizar.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planes de desarrollo y pruebas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metodología y herramientas definidas, incorporando normas y estándares aplicables para atender los requerimientos establecidos.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plan de trabajo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Cronograma de actividades.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Plan de entregas continuas.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Roles y responsabilidades.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Requisitos del entorno de desarrollo y producción.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Definición de manuales a entregar.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el plan de pruebas, de acuerdo a la metodología seleccionada.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Tipos de pruebas.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de pruebas.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Criterios de aceptación y liberación.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Cronograma de pruebas.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Instrumentos de pruebas.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Requisitos del entorno de pruebas.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Gestionar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el desarrollo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seguimiento de la codificación y ejecución de pruebas para la integración continua del producto.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Entrega los archivos de configuración del entorno de producción. 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Bitácoras del desarrollo de software.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Reportes de seguimiento del desarrollo de software.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Evidencias de control de cambios y versiones del código.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Resultado de pruebas.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Realizar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la liberación de unidades estables de software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un plan de entregas con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tinuas para contribuir al cumpl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imiento de los objetivos del proyecto.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1. Entrega los resultados de las pruebas de sistema en entorno de operación. 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Evidencias del seguimiento de la ejecución del plan de entregas continuas.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Evidencia de acuerdo de aceptación.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archivos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Unidades estables de software a producción.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>Est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ablecer planes de mantenimiento </w:t>
            </w: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comunicación constante con el cliente e identificación de puntos críticos y áreas de oportunidad para la mejora continua del sistema de información.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que incluya: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Métricas de desempeño del software en el ambiente de producción.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Actividades de monitoreo del software en el ambiente de producción.</w:t>
            </w:r>
          </w:p>
          <w:p w:rsidR="00BF0EFB" w:rsidRPr="00BF0EFB" w:rsidRDefault="00BF0EFB" w:rsidP="00BF0EFB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- Bitácora de mantenimiento del software.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603D35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Determinar la arquitectura de software </w:t>
            </w:r>
            <w:r w:rsidR="00BF0EFB"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anál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i</w:t>
            </w:r>
            <w:r w:rsidR="00BF0EFB" w:rsidRPr="00BF0EFB">
              <w:rPr>
                <w:rFonts w:ascii="Arial" w:hAnsi="Arial" w:cs="Arial"/>
                <w:sz w:val="22"/>
                <w:szCs w:val="22"/>
                <w:lang w:val="es-MX" w:eastAsia="es-MX"/>
              </w:rPr>
              <w:t>sis de los requerimientos, la definición de los componentes y la relación entre ellos para satisfacer los atributos de calidad del software y servir como guía en el desarrollo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Entrega un documento de arquitectura de software que incluya: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Requerimientos funcionales y no funcionales de desarrollo de software.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 arquitectura seleccionada.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Diagrama de arquitectura de software.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Características y funciones de los componentes.</w:t>
            </w:r>
          </w:p>
          <w:p w:rsidR="00BF0EFB" w:rsidRP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Diagramas necesarios de acuerdo a la arquitectura seleccionada.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Diseñar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interfaces de usuario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uso de herramientas y principios de usabilidad para optimizar la experiencia del usuario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las herramientas para el diseño de las interfaces.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Maquetado de interfaces.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navegación.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Guía de estilo de interfaces.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las interfaces.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Implementar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modelos de datos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herramientas y sistemas gestores para garantizar la disponibilidad e integridad de la información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a utilizar para los modelos de datos.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Modelos de datos.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metadatos.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archivos, credenciales de registro y secuencia de configuración para la creación de los modelos de datos.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>Desarrollar c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omponentes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el uso de patrones de diseño, APIs y framewoks de desarrollo conforme a la arquitectura establecida para la integración continua de unidades del software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herramientas para el desarrollo de componentes.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patrones de diseño a utilizar.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los lenguajes de programación a utilizar.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 los componentes desarrollados.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en la documentación del proyecto en la plataforma de versionamiento seleccionada.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603D35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lastRenderedPageBreak/>
              <w:t xml:space="preserve">Ejecutar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pr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uebas a componentes de software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a través del uso de técnicas y herramientas de testing para asegurar su correcto funcionamiento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un documento que incluya: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Justificación de las técnicas y herramientas utilizadas.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Descripción de las pruebas.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- Informe de resultados del plan de pruebas.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archivos de código fuente y configuración del componente.</w:t>
            </w:r>
          </w:p>
        </w:tc>
      </w:tr>
      <w:tr w:rsidR="00BF0EFB" w:rsidRPr="007E44E2" w:rsidTr="00BF0EFB">
        <w:trPr>
          <w:cantSplit/>
          <w:trHeight w:val="1368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0EFB" w:rsidRDefault="00603D35" w:rsidP="002640F7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Imp</w:t>
            </w:r>
            <w:r>
              <w:rPr>
                <w:rFonts w:ascii="Arial" w:hAnsi="Arial" w:cs="Arial"/>
                <w:sz w:val="22"/>
                <w:szCs w:val="22"/>
                <w:lang w:val="es-MX" w:eastAsia="es-MX"/>
              </w:rPr>
              <w:t xml:space="preserve">lementar soluciones de software </w:t>
            </w: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mediante la integración de componentes de acuerdo a la arquitectura definida para su liberación en un ambiente de producción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1. Entrega manuales del software establecidos en el plan de desarrollo.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2. Entrega la versión estable del software integrando los componentes de acuerdo al plan de entregas continuas.</w:t>
            </w:r>
          </w:p>
          <w:p w:rsidR="00603D35" w:rsidRPr="00603D35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  <w:p w:rsidR="00BF0EFB" w:rsidRPr="00BF0EFB" w:rsidRDefault="00603D35" w:rsidP="00603D35">
            <w:pPr>
              <w:jc w:val="both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  <w:r w:rsidRPr="00603D35">
              <w:rPr>
                <w:rFonts w:ascii="Arial" w:hAnsi="Arial" w:cs="Arial"/>
                <w:sz w:val="22"/>
                <w:szCs w:val="22"/>
                <w:lang w:val="es-MX" w:eastAsia="es-MX"/>
              </w:rPr>
              <w:t>3. Entrega evidencia de almacenamiento de archivos de código fuente y actualizaciones de la documentación del proyecto en la plataforma de versionamiento establecida.</w:t>
            </w:r>
          </w:p>
        </w:tc>
      </w:tr>
    </w:tbl>
    <w:p w:rsidR="00D021C8" w:rsidRPr="007E44E2" w:rsidRDefault="00D021C8" w:rsidP="00D021C8">
      <w:pPr>
        <w:jc w:val="center"/>
        <w:rPr>
          <w:rFonts w:ascii="Arial" w:hAnsi="Arial" w:cs="Arial"/>
          <w:b/>
          <w:lang w:val="es-MX"/>
        </w:rPr>
      </w:pPr>
    </w:p>
    <w:p w:rsidR="008F32DF" w:rsidRPr="009272E1" w:rsidRDefault="00445509" w:rsidP="00BF0EFB">
      <w:pPr>
        <w:pStyle w:val="Ttulo1"/>
        <w:numPr>
          <w:ilvl w:val="0"/>
          <w:numId w:val="0"/>
        </w:numPr>
        <w:jc w:val="left"/>
        <w:rPr>
          <w:rFonts w:cs="Arial"/>
          <w:b w:val="0"/>
          <w:sz w:val="28"/>
          <w:szCs w:val="28"/>
          <w:lang w:val="es-MX"/>
        </w:rPr>
      </w:pPr>
      <w:r>
        <w:rPr>
          <w:rFonts w:cs="Arial"/>
          <w:b w:val="0"/>
          <w:sz w:val="28"/>
          <w:szCs w:val="28"/>
          <w:lang w:val="es-MX"/>
        </w:rPr>
        <w:br w:type="page"/>
      </w:r>
    </w:p>
    <w:p w:rsidR="00D021C8" w:rsidRDefault="00823811" w:rsidP="00D021C8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lastRenderedPageBreak/>
        <w:t>METODOLOGÍAS PARA EL DESARROLLO DE PROYECTOS</w:t>
      </w:r>
    </w:p>
    <w:p w:rsidR="00823811" w:rsidRPr="007E44E2" w:rsidRDefault="00823811" w:rsidP="00823811">
      <w:pPr>
        <w:rPr>
          <w:rFonts w:ascii="Arial" w:hAnsi="Arial" w:cs="Arial"/>
          <w:b/>
          <w:sz w:val="26"/>
          <w:szCs w:val="26"/>
          <w:lang w:val="es-MX"/>
        </w:rPr>
      </w:pPr>
    </w:p>
    <w:p w:rsidR="00D021C8" w:rsidRPr="00162ADA" w:rsidRDefault="00162ADA" w:rsidP="00D021C8">
      <w:pPr>
        <w:jc w:val="center"/>
        <w:rPr>
          <w:rFonts w:ascii="Arial" w:hAnsi="Arial" w:cs="Arial"/>
          <w:i/>
          <w:lang w:val="es-MX"/>
        </w:rPr>
      </w:pPr>
      <w:r>
        <w:rPr>
          <w:rFonts w:ascii="Arial" w:hAnsi="Arial" w:cs="Arial"/>
          <w:i/>
          <w:lang w:val="es-MX"/>
        </w:rPr>
        <w:t>FUENTES BIBLIOGRÁ</w:t>
      </w:r>
      <w:r w:rsidR="00D021C8" w:rsidRPr="00162ADA">
        <w:rPr>
          <w:rFonts w:ascii="Arial" w:hAnsi="Arial" w:cs="Arial"/>
          <w:i/>
          <w:lang w:val="es-MX"/>
        </w:rPr>
        <w:t>FICAS</w:t>
      </w:r>
    </w:p>
    <w:p w:rsidR="00D021C8" w:rsidRPr="007E44E2" w:rsidRDefault="00D021C8" w:rsidP="00D021C8">
      <w:pPr>
        <w:jc w:val="center"/>
        <w:rPr>
          <w:rFonts w:ascii="Arial" w:hAnsi="Arial" w:cs="Arial"/>
          <w:lang w:val="es-MX"/>
        </w:rPr>
      </w:pP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4"/>
        <w:gridCol w:w="1551"/>
        <w:gridCol w:w="2373"/>
        <w:gridCol w:w="1644"/>
        <w:gridCol w:w="1084"/>
        <w:gridCol w:w="1991"/>
      </w:tblGrid>
      <w:tr w:rsidR="00D021C8" w:rsidRPr="007E44E2" w:rsidTr="0052384E">
        <w:trPr>
          <w:cantSplit/>
          <w:trHeight w:val="544"/>
          <w:tblHeader/>
        </w:trPr>
        <w:tc>
          <w:tcPr>
            <w:tcW w:w="73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766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7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535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83" w:type="pct"/>
            <w:shd w:val="clear" w:color="auto" w:fill="D9D9D9"/>
            <w:vAlign w:val="center"/>
          </w:tcPr>
          <w:p w:rsidR="00D021C8" w:rsidRPr="007E44E2" w:rsidRDefault="00D021C8" w:rsidP="00C64CB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7E44E2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Hernandez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Sampieri</w:t>
            </w:r>
            <w:proofErr w:type="spellEnd"/>
            <w:r>
              <w:rPr>
                <w:rFonts w:ascii="Arial" w:hAnsi="Arial" w:cs="Arial"/>
              </w:rPr>
              <w:t>, Christian Paulina Mendoza Torres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>
              <w:rPr>
                <w:rFonts w:ascii="Arial" w:hAnsi="Arial" w:cs="Arial"/>
              </w:rPr>
              <w:br/>
              <w:t>ISBN: 978-1-4562-6096-5</w:t>
            </w:r>
          </w:p>
        </w:tc>
        <w:tc>
          <w:tcPr>
            <w:tcW w:w="117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Metodología De La Investigación: Las rutas cuantitativa, cualitativa y mixta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Ciudad de México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México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 Graw Hill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>Sutherland, Jeff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</w:t>
            </w:r>
            <w:r>
              <w:rPr>
                <w:rFonts w:ascii="Arial" w:hAnsi="Arial" w:cs="Arial"/>
              </w:rPr>
              <w:br/>
              <w:t>ISBN: 978-607-735-559-5</w:t>
            </w:r>
          </w:p>
        </w:tc>
        <w:tc>
          <w:tcPr>
            <w:tcW w:w="117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>: El arte de hacer el doble de trabajo en la mitad del tiempo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Oceano</w:t>
            </w:r>
            <w:proofErr w:type="spellEnd"/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Marbaise</w:t>
            </w:r>
            <w:proofErr w:type="spellEnd"/>
            <w:r>
              <w:rPr>
                <w:rFonts w:ascii="Arial" w:hAnsi="Arial" w:cs="Arial"/>
              </w:rPr>
              <w:t xml:space="preserve">, Magali 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 de origen: 2806291089</w:t>
            </w:r>
          </w:p>
        </w:tc>
        <w:tc>
          <w:tcPr>
            <w:tcW w:w="117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El modelo CANVAS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Francia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50Minutos.es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spellStart"/>
            <w:r>
              <w:rPr>
                <w:rFonts w:ascii="Arial" w:hAnsi="Arial" w:cs="Arial"/>
              </w:rPr>
              <w:t>Managment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Institute</w:t>
            </w:r>
            <w:proofErr w:type="spellEnd"/>
            <w:r>
              <w:rPr>
                <w:rFonts w:ascii="Arial" w:hAnsi="Arial" w:cs="Arial"/>
              </w:rPr>
              <w:t>, Inc.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ISBN: 978-1-62825-194-4</w:t>
            </w:r>
          </w:p>
        </w:tc>
        <w:tc>
          <w:tcPr>
            <w:tcW w:w="117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Guía de los Fundamentos Para la Dirección de Proyectos: </w:t>
            </w:r>
            <w:proofErr w:type="spellStart"/>
            <w:r>
              <w:rPr>
                <w:rFonts w:ascii="Arial" w:hAnsi="Arial" w:cs="Arial"/>
                <w:i/>
                <w:iCs/>
              </w:rPr>
              <w:t>Guia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del </w:t>
            </w:r>
            <w:proofErr w:type="spellStart"/>
            <w:r>
              <w:rPr>
                <w:rFonts w:ascii="Arial" w:hAnsi="Arial" w:cs="Arial"/>
                <w:i/>
                <w:iCs/>
              </w:rPr>
              <w:t>Pmbok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Pennsylvania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proofErr w:type="spellStart"/>
            <w:r>
              <w:rPr>
                <w:rFonts w:ascii="Arial" w:hAnsi="Arial" w:cs="Arial"/>
              </w:rPr>
              <w:t>Managment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Institute</w:t>
            </w:r>
            <w:proofErr w:type="spellEnd"/>
            <w:r>
              <w:rPr>
                <w:rFonts w:ascii="Arial" w:hAnsi="Arial" w:cs="Arial"/>
              </w:rPr>
              <w:t>, Inc.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Edge</w:t>
            </w:r>
            <w:proofErr w:type="spellEnd"/>
            <w:r>
              <w:rPr>
                <w:rFonts w:ascii="Arial" w:hAnsi="Arial" w:cs="Arial"/>
              </w:rPr>
              <w:t>, James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>
              <w:rPr>
                <w:rFonts w:ascii="Arial" w:hAnsi="Arial" w:cs="Arial"/>
              </w:rPr>
              <w:br/>
              <w:t>ISBN: 978-1-7296- 4234-4</w:t>
            </w:r>
          </w:p>
        </w:tc>
        <w:tc>
          <w:tcPr>
            <w:tcW w:w="1172" w:type="pct"/>
            <w:vAlign w:val="center"/>
          </w:tcPr>
          <w:p w:rsidR="0052384E" w:rsidRPr="00C6428D" w:rsidRDefault="0052384E" w:rsidP="0052384E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6428D">
              <w:rPr>
                <w:rFonts w:ascii="Arial" w:hAnsi="Arial" w:cs="Arial"/>
                <w:i/>
                <w:iCs/>
                <w:lang w:val="en-US"/>
              </w:rPr>
              <w:t>Lean: The Ultimate Guide to Lean Startup, Lean Six Sigma, Lean Analytics, Lean Enterprise, Lean Manufacturing, Scrum, Agile Project Management and Kanban</w:t>
            </w:r>
          </w:p>
        </w:tc>
        <w:tc>
          <w:tcPr>
            <w:tcW w:w="812" w:type="pct"/>
            <w:vAlign w:val="center"/>
          </w:tcPr>
          <w:p w:rsidR="0052384E" w:rsidRPr="00C6428D" w:rsidRDefault="0052384E" w:rsidP="0052384E">
            <w:pPr>
              <w:jc w:val="center"/>
              <w:rPr>
                <w:rFonts w:ascii="Arial" w:hAnsi="Arial" w:cs="Arial"/>
                <w:lang w:val="en-US"/>
              </w:rPr>
            </w:pPr>
            <w:r w:rsidRPr="00C6428D">
              <w:rPr>
                <w:rFonts w:ascii="Arial" w:hAnsi="Arial" w:cs="Arial"/>
                <w:lang w:val="en-US"/>
              </w:rPr>
              <w:t> 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Pr="00C6428D" w:rsidRDefault="0052384E" w:rsidP="0052384E">
            <w:pPr>
              <w:rPr>
                <w:rFonts w:ascii="Arial" w:hAnsi="Arial" w:cs="Arial"/>
                <w:lang w:val="en-US" w:eastAsia="es-MX"/>
              </w:rPr>
            </w:pPr>
            <w:proofErr w:type="spellStart"/>
            <w:r w:rsidRPr="00C6428D">
              <w:rPr>
                <w:rFonts w:ascii="Arial" w:hAnsi="Arial" w:cs="Arial"/>
                <w:lang w:val="en-US"/>
              </w:rPr>
              <w:t>ake</w:t>
            </w:r>
            <w:proofErr w:type="spellEnd"/>
            <w:r w:rsidRPr="00C6428D">
              <w:rPr>
                <w:rFonts w:ascii="Arial" w:hAnsi="Arial" w:cs="Arial"/>
                <w:lang w:val="en-US"/>
              </w:rPr>
              <w:t xml:space="preserve"> Knapp, John </w:t>
            </w:r>
            <w:proofErr w:type="spellStart"/>
            <w:r w:rsidRPr="00C6428D">
              <w:rPr>
                <w:rFonts w:ascii="Arial" w:hAnsi="Arial" w:cs="Arial"/>
                <w:lang w:val="en-US"/>
              </w:rPr>
              <w:t>Zeratsky</w:t>
            </w:r>
            <w:proofErr w:type="spellEnd"/>
            <w:r w:rsidRPr="00C6428D">
              <w:rPr>
                <w:rFonts w:ascii="Arial" w:hAnsi="Arial" w:cs="Arial"/>
                <w:lang w:val="en-US"/>
              </w:rPr>
              <w:t xml:space="preserve">, Braden </w:t>
            </w:r>
            <w:proofErr w:type="spellStart"/>
            <w:r w:rsidRPr="00C6428D">
              <w:rPr>
                <w:rFonts w:ascii="Arial" w:hAnsi="Arial" w:cs="Arial"/>
                <w:lang w:val="en-US"/>
              </w:rPr>
              <w:t>Kowitz</w:t>
            </w:r>
            <w:proofErr w:type="spellEnd"/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ISBN-10: 6073155239</w:t>
            </w:r>
          </w:p>
        </w:tc>
        <w:tc>
          <w:tcPr>
            <w:tcW w:w="117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Sprint: El método para resolver problemas y probar nuevas ideas en solo cinco días 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Unidos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CONECTA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</w:rPr>
              <w:lastRenderedPageBreak/>
              <w:t xml:space="preserve"> González Torres Antonio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2016 </w:t>
            </w:r>
            <w:r>
              <w:rPr>
                <w:rFonts w:ascii="Arial" w:hAnsi="Arial" w:cs="Arial"/>
              </w:rPr>
              <w:br/>
              <w:t>ISBN:  978-9977-37-006-4</w:t>
            </w:r>
          </w:p>
        </w:tc>
        <w:tc>
          <w:tcPr>
            <w:tcW w:w="117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Tecnologías de la Información</w:t>
            </w:r>
            <w:r>
              <w:rPr>
                <w:rFonts w:ascii="Arial" w:hAnsi="Arial" w:cs="Arial"/>
                <w:i/>
                <w:iCs/>
              </w:rPr>
              <w:br/>
              <w:t>y Gestión de Proyectos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San José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Costa Rica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Universidad Latinoamericana de Ciencia y Tecnología</w:t>
            </w:r>
          </w:p>
        </w:tc>
      </w:tr>
      <w:tr w:rsidR="0052384E" w:rsidRPr="007E44E2" w:rsidTr="0052384E">
        <w:trPr>
          <w:cantSplit/>
          <w:trHeight w:val="1268"/>
        </w:trPr>
        <w:tc>
          <w:tcPr>
            <w:tcW w:w="733" w:type="pct"/>
            <w:vAlign w:val="center"/>
          </w:tcPr>
          <w:p w:rsidR="0052384E" w:rsidRDefault="0052384E" w:rsidP="0052384E">
            <w:pPr>
              <w:rPr>
                <w:rFonts w:ascii="Arial" w:hAnsi="Arial" w:cs="Arial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</w:rPr>
              <w:t>Gothelf</w:t>
            </w:r>
            <w:proofErr w:type="spellEnd"/>
            <w:r>
              <w:rPr>
                <w:rFonts w:ascii="Arial" w:hAnsi="Arial" w:cs="Arial"/>
              </w:rPr>
              <w:t xml:space="preserve">, Jeff </w:t>
            </w:r>
          </w:p>
        </w:tc>
        <w:tc>
          <w:tcPr>
            <w:tcW w:w="766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  <w:r>
              <w:rPr>
                <w:rFonts w:ascii="Arial" w:hAnsi="Arial" w:cs="Arial"/>
              </w:rPr>
              <w:br/>
              <w:t>ISBN: 13:978-1547226764</w:t>
            </w:r>
          </w:p>
        </w:tc>
        <w:tc>
          <w:tcPr>
            <w:tcW w:w="1172" w:type="pct"/>
            <w:vAlign w:val="center"/>
          </w:tcPr>
          <w:p w:rsidR="0052384E" w:rsidRPr="00C6428D" w:rsidRDefault="0052384E" w:rsidP="0052384E">
            <w:pPr>
              <w:jc w:val="center"/>
              <w:rPr>
                <w:rFonts w:ascii="Arial" w:hAnsi="Arial" w:cs="Arial"/>
                <w:i/>
                <w:iCs/>
                <w:lang w:val="en-US"/>
              </w:rPr>
            </w:pPr>
            <w:r w:rsidRPr="00C6428D">
              <w:rPr>
                <w:rFonts w:ascii="Arial" w:hAnsi="Arial" w:cs="Arial"/>
                <w:i/>
                <w:iCs/>
                <w:lang w:val="en-US"/>
              </w:rPr>
              <w:t>Lean vs Agile vs Design Thinking</w:t>
            </w:r>
          </w:p>
        </w:tc>
        <w:tc>
          <w:tcPr>
            <w:tcW w:w="812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Jersey</w:t>
            </w:r>
          </w:p>
        </w:tc>
        <w:tc>
          <w:tcPr>
            <w:tcW w:w="535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Estados Unidos </w:t>
            </w:r>
          </w:p>
        </w:tc>
        <w:tc>
          <w:tcPr>
            <w:tcW w:w="983" w:type="pct"/>
            <w:vAlign w:val="center"/>
          </w:tcPr>
          <w:p w:rsidR="0052384E" w:rsidRDefault="0052384E" w:rsidP="005238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Gothelf.co</w:t>
            </w:r>
          </w:p>
        </w:tc>
      </w:tr>
    </w:tbl>
    <w:p w:rsidR="0086582B" w:rsidRDefault="0086582B" w:rsidP="00D021C8">
      <w:pPr>
        <w:jc w:val="center"/>
        <w:rPr>
          <w:rFonts w:ascii="Arial" w:hAnsi="Arial" w:cs="Arial"/>
          <w:lang w:val="en-US"/>
        </w:rPr>
      </w:pPr>
    </w:p>
    <w:p w:rsidR="009272E1" w:rsidRPr="004D03CC" w:rsidRDefault="009272E1" w:rsidP="00D021C8">
      <w:pPr>
        <w:jc w:val="center"/>
        <w:rPr>
          <w:rFonts w:ascii="Arial" w:hAnsi="Arial" w:cs="Arial"/>
          <w:color w:val="FFFFFF"/>
          <w:lang w:val="en-US"/>
        </w:rPr>
      </w:pPr>
      <w:r w:rsidRPr="004D03CC">
        <w:rPr>
          <w:rFonts w:ascii="Arial" w:hAnsi="Arial" w:cs="Arial"/>
          <w:color w:val="FFFFFF"/>
          <w:lang w:val="en-US"/>
        </w:rPr>
        <w:t>CIZG</w:t>
      </w:r>
    </w:p>
    <w:p w:rsidR="009272E1" w:rsidRPr="00260EE5" w:rsidRDefault="009272E1" w:rsidP="00D021C8">
      <w:pPr>
        <w:jc w:val="center"/>
        <w:rPr>
          <w:rFonts w:ascii="Arial" w:hAnsi="Arial" w:cs="Arial"/>
          <w:lang w:val="en-US"/>
        </w:rPr>
      </w:pPr>
    </w:p>
    <w:sectPr w:rsidR="009272E1" w:rsidRPr="00260EE5" w:rsidSect="00A60A1E">
      <w:footerReference w:type="default" r:id="rId9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E3647" w:rsidRDefault="008E3647">
      <w:r>
        <w:separator/>
      </w:r>
    </w:p>
  </w:endnote>
  <w:endnote w:type="continuationSeparator" w:id="0">
    <w:p w:rsidR="008E3647" w:rsidRDefault="008E3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C75DE" w:rsidRPr="006F5708" w:rsidTr="00F55CD1">
      <w:tc>
        <w:tcPr>
          <w:tcW w:w="595" w:type="pct"/>
          <w:vAlign w:val="center"/>
        </w:tcPr>
        <w:p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:rsidR="005C75DE" w:rsidRPr="00F46475" w:rsidRDefault="00A62817" w:rsidP="0067614E">
          <w:pPr>
            <w:rPr>
              <w:rFonts w:ascii="Arial" w:hAnsi="Arial" w:cs="Arial"/>
              <w:b/>
              <w:sz w:val="4"/>
              <w:szCs w:val="4"/>
            </w:rPr>
          </w:pPr>
          <w:r w:rsidRPr="00F46475">
            <w:rPr>
              <w:rFonts w:ascii="Arial" w:hAnsi="Arial" w:cs="Arial"/>
              <w:sz w:val="16"/>
              <w:szCs w:val="16"/>
            </w:rPr>
            <w:t xml:space="preserve">Comité </w:t>
          </w:r>
          <w:r w:rsidR="006A211B">
            <w:rPr>
              <w:rFonts w:ascii="Arial" w:hAnsi="Arial" w:cs="Arial"/>
              <w:sz w:val="16"/>
              <w:szCs w:val="16"/>
            </w:rPr>
            <w:t xml:space="preserve">de </w:t>
          </w:r>
          <w:proofErr w:type="gramStart"/>
          <w:r w:rsidR="006A211B">
            <w:rPr>
              <w:rFonts w:ascii="Arial" w:hAnsi="Arial" w:cs="Arial"/>
              <w:sz w:val="16"/>
              <w:szCs w:val="16"/>
            </w:rPr>
            <w:t>Directores</w:t>
          </w:r>
          <w:proofErr w:type="gramEnd"/>
          <w:r w:rsidR="006A211B">
            <w:rPr>
              <w:rFonts w:ascii="Arial" w:hAnsi="Arial" w:cs="Arial"/>
              <w:sz w:val="16"/>
              <w:szCs w:val="16"/>
            </w:rPr>
            <w:t xml:space="preserve"> de la C</w:t>
          </w:r>
          <w:r w:rsidR="000D73B5">
            <w:rPr>
              <w:rFonts w:ascii="Arial" w:hAnsi="Arial" w:cs="Arial"/>
              <w:sz w:val="16"/>
              <w:szCs w:val="16"/>
            </w:rPr>
            <w:t>arrera</w:t>
          </w:r>
          <w:r w:rsidR="006A211B">
            <w:rPr>
              <w:rFonts w:ascii="Arial" w:hAnsi="Arial" w:cs="Arial"/>
              <w:sz w:val="16"/>
              <w:szCs w:val="16"/>
            </w:rPr>
            <w:t xml:space="preserve"> </w:t>
          </w:r>
          <w:r w:rsidR="000D73B5">
            <w:rPr>
              <w:rFonts w:ascii="Arial" w:hAnsi="Arial" w:cs="Arial"/>
              <w:sz w:val="16"/>
              <w:szCs w:val="16"/>
            </w:rPr>
            <w:t xml:space="preserve">de </w:t>
          </w:r>
          <w:r w:rsidR="00C6428D">
            <w:rPr>
              <w:rFonts w:ascii="Arial" w:hAnsi="Arial" w:cs="Arial"/>
              <w:sz w:val="16"/>
              <w:szCs w:val="16"/>
            </w:rPr>
            <w:t>Ingeniería en Desarrollo y Gestión de Software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:rsidR="005C75DE" w:rsidRPr="006F5708" w:rsidRDefault="00884658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:rsidR="005C75DE" w:rsidRPr="006F5708" w:rsidRDefault="00603D35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472440" cy="46482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:rsidTr="00F55CD1">
      <w:trPr>
        <w:trHeight w:val="280"/>
      </w:trPr>
      <w:tc>
        <w:tcPr>
          <w:tcW w:w="595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45509">
            <w:rPr>
              <w:rFonts w:ascii="Arial" w:hAnsi="Arial" w:cs="Arial"/>
              <w:sz w:val="16"/>
              <w:szCs w:val="16"/>
            </w:rPr>
            <w:t xml:space="preserve"> y </w:t>
          </w:r>
          <w:r w:rsidR="00461132">
            <w:rPr>
              <w:rFonts w:ascii="Arial" w:hAnsi="Arial" w:cs="Arial"/>
              <w:sz w:val="16"/>
              <w:szCs w:val="16"/>
            </w:rPr>
            <w:t>P.</w:t>
          </w:r>
        </w:p>
      </w:tc>
      <w:tc>
        <w:tcPr>
          <w:tcW w:w="981" w:type="pct"/>
          <w:vAlign w:val="center"/>
        </w:tcPr>
        <w:p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:rsidR="005C75DE" w:rsidRPr="006F5708" w:rsidRDefault="005C75DE" w:rsidP="00461132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FC4194">
            <w:rPr>
              <w:rFonts w:ascii="Arial" w:hAnsi="Arial" w:cs="Arial"/>
              <w:sz w:val="16"/>
              <w:szCs w:val="16"/>
            </w:rPr>
            <w:t>20</w:t>
          </w:r>
        </w:p>
      </w:tc>
      <w:tc>
        <w:tcPr>
          <w:tcW w:w="480" w:type="pct"/>
          <w:vMerge/>
        </w:tcPr>
        <w:p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:rsidR="005C75DE" w:rsidRDefault="005C75DE" w:rsidP="005C75DE">
    <w:pPr>
      <w:jc w:val="right"/>
    </w:pPr>
  </w:p>
  <w:p w:rsidR="00672D8D" w:rsidRPr="00445509" w:rsidRDefault="006A6E04" w:rsidP="006A6E04">
    <w:pPr>
      <w:jc w:val="right"/>
      <w:rPr>
        <w:rFonts w:ascii="Arial" w:hAnsi="Arial" w:cs="Arial"/>
        <w:sz w:val="14"/>
        <w:szCs w:val="14"/>
        <w:lang w:val="en-US"/>
      </w:rPr>
    </w:pPr>
    <w:r w:rsidRPr="006A6E04">
      <w:rPr>
        <w:rFonts w:ascii="Arial" w:hAnsi="Arial" w:cs="Arial"/>
        <w:sz w:val="14"/>
        <w:szCs w:val="14"/>
        <w:lang w:val="en-US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E3647" w:rsidRDefault="008E3647">
      <w:r>
        <w:separator/>
      </w:r>
    </w:p>
  </w:footnote>
  <w:footnote w:type="continuationSeparator" w:id="0">
    <w:p w:rsidR="008E3647" w:rsidRDefault="008E3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C85"/>
    <w:multiLevelType w:val="hybridMultilevel"/>
    <w:tmpl w:val="61FEC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555C9"/>
    <w:multiLevelType w:val="hybridMultilevel"/>
    <w:tmpl w:val="2D162B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37182"/>
    <w:multiLevelType w:val="hybridMultilevel"/>
    <w:tmpl w:val="8ADC7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C7DD7"/>
    <w:multiLevelType w:val="hybridMultilevel"/>
    <w:tmpl w:val="D96233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7240B4"/>
    <w:multiLevelType w:val="hybridMultilevel"/>
    <w:tmpl w:val="0C907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F6F81"/>
    <w:multiLevelType w:val="hybridMultilevel"/>
    <w:tmpl w:val="05BA15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857A0F"/>
    <w:multiLevelType w:val="hybridMultilevel"/>
    <w:tmpl w:val="D03E65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53A08E7"/>
    <w:multiLevelType w:val="hybridMultilevel"/>
    <w:tmpl w:val="72360D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9A5F4D"/>
    <w:multiLevelType w:val="hybridMultilevel"/>
    <w:tmpl w:val="A8BCA7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D00544"/>
    <w:multiLevelType w:val="hybridMultilevel"/>
    <w:tmpl w:val="606453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552A4"/>
    <w:multiLevelType w:val="hybridMultilevel"/>
    <w:tmpl w:val="52DC3D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4" w15:restartNumberingAfterBreak="0">
    <w:nsid w:val="25112FA3"/>
    <w:multiLevelType w:val="hybridMultilevel"/>
    <w:tmpl w:val="9AC26CE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E4D3E"/>
    <w:multiLevelType w:val="hybridMultilevel"/>
    <w:tmpl w:val="FC72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CF51BD"/>
    <w:multiLevelType w:val="hybridMultilevel"/>
    <w:tmpl w:val="ED7EB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E78E2"/>
    <w:multiLevelType w:val="hybridMultilevel"/>
    <w:tmpl w:val="70D2C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F75F4"/>
    <w:multiLevelType w:val="hybridMultilevel"/>
    <w:tmpl w:val="B91026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C17705"/>
    <w:multiLevelType w:val="hybridMultilevel"/>
    <w:tmpl w:val="8156275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C4384F"/>
    <w:multiLevelType w:val="hybridMultilevel"/>
    <w:tmpl w:val="E6806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A4DB3"/>
    <w:multiLevelType w:val="hybridMultilevel"/>
    <w:tmpl w:val="2DCAEA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2CE7C4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331AE0"/>
    <w:multiLevelType w:val="hybridMultilevel"/>
    <w:tmpl w:val="6810C1E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403CC8"/>
    <w:multiLevelType w:val="multilevel"/>
    <w:tmpl w:val="73D88344"/>
    <w:numStyleLink w:val="Estilo1"/>
  </w:abstractNum>
  <w:abstractNum w:abstractNumId="24" w15:restartNumberingAfterBreak="0">
    <w:nsid w:val="43B07CCF"/>
    <w:multiLevelType w:val="hybridMultilevel"/>
    <w:tmpl w:val="CDBA14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E9047B"/>
    <w:multiLevelType w:val="hybridMultilevel"/>
    <w:tmpl w:val="228A8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C4D10"/>
    <w:multiLevelType w:val="hybridMultilevel"/>
    <w:tmpl w:val="385437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C02C06"/>
    <w:multiLevelType w:val="hybridMultilevel"/>
    <w:tmpl w:val="2182D1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311993"/>
    <w:multiLevelType w:val="hybridMultilevel"/>
    <w:tmpl w:val="B3D8F6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702FF8"/>
    <w:multiLevelType w:val="hybridMultilevel"/>
    <w:tmpl w:val="142E7C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EC5400"/>
    <w:multiLevelType w:val="hybridMultilevel"/>
    <w:tmpl w:val="926CA0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2E3104"/>
    <w:multiLevelType w:val="hybridMultilevel"/>
    <w:tmpl w:val="3C24C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52AA0"/>
    <w:multiLevelType w:val="hybridMultilevel"/>
    <w:tmpl w:val="FCBEAD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33078"/>
    <w:multiLevelType w:val="hybridMultilevel"/>
    <w:tmpl w:val="58F4F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52B49"/>
    <w:multiLevelType w:val="hybridMultilevel"/>
    <w:tmpl w:val="91AE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C41605"/>
    <w:multiLevelType w:val="hybridMultilevel"/>
    <w:tmpl w:val="C2C48F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36595"/>
    <w:multiLevelType w:val="hybridMultilevel"/>
    <w:tmpl w:val="AD623E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231CD8"/>
    <w:multiLevelType w:val="hybridMultilevel"/>
    <w:tmpl w:val="655875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D711B40"/>
    <w:multiLevelType w:val="hybridMultilevel"/>
    <w:tmpl w:val="3AE23E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346792"/>
    <w:multiLevelType w:val="hybridMultilevel"/>
    <w:tmpl w:val="0EA8B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13"/>
  </w:num>
  <w:num w:numId="5">
    <w:abstractNumId w:val="23"/>
  </w:num>
  <w:num w:numId="6">
    <w:abstractNumId w:val="21"/>
  </w:num>
  <w:num w:numId="7">
    <w:abstractNumId w:val="29"/>
  </w:num>
  <w:num w:numId="8">
    <w:abstractNumId w:val="38"/>
  </w:num>
  <w:num w:numId="9">
    <w:abstractNumId w:val="14"/>
  </w:num>
  <w:num w:numId="10">
    <w:abstractNumId w:val="33"/>
  </w:num>
  <w:num w:numId="11">
    <w:abstractNumId w:val="5"/>
  </w:num>
  <w:num w:numId="12">
    <w:abstractNumId w:val="3"/>
  </w:num>
  <w:num w:numId="13">
    <w:abstractNumId w:val="19"/>
  </w:num>
  <w:num w:numId="14">
    <w:abstractNumId w:val="15"/>
  </w:num>
  <w:num w:numId="15">
    <w:abstractNumId w:val="24"/>
  </w:num>
  <w:num w:numId="16">
    <w:abstractNumId w:val="12"/>
  </w:num>
  <w:num w:numId="17">
    <w:abstractNumId w:val="25"/>
  </w:num>
  <w:num w:numId="18">
    <w:abstractNumId w:val="20"/>
  </w:num>
  <w:num w:numId="19">
    <w:abstractNumId w:val="35"/>
  </w:num>
  <w:num w:numId="20">
    <w:abstractNumId w:val="26"/>
  </w:num>
  <w:num w:numId="21">
    <w:abstractNumId w:val="27"/>
  </w:num>
  <w:num w:numId="22">
    <w:abstractNumId w:val="17"/>
  </w:num>
  <w:num w:numId="23">
    <w:abstractNumId w:val="36"/>
  </w:num>
  <w:num w:numId="24">
    <w:abstractNumId w:val="7"/>
  </w:num>
  <w:num w:numId="25">
    <w:abstractNumId w:val="37"/>
  </w:num>
  <w:num w:numId="26">
    <w:abstractNumId w:val="10"/>
  </w:num>
  <w:num w:numId="27">
    <w:abstractNumId w:val="16"/>
  </w:num>
  <w:num w:numId="28">
    <w:abstractNumId w:val="18"/>
  </w:num>
  <w:num w:numId="29">
    <w:abstractNumId w:val="11"/>
  </w:num>
  <w:num w:numId="30">
    <w:abstractNumId w:val="22"/>
  </w:num>
  <w:num w:numId="31">
    <w:abstractNumId w:val="32"/>
  </w:num>
  <w:num w:numId="32">
    <w:abstractNumId w:val="34"/>
  </w:num>
  <w:num w:numId="33">
    <w:abstractNumId w:val="28"/>
  </w:num>
  <w:num w:numId="34">
    <w:abstractNumId w:val="31"/>
  </w:num>
  <w:num w:numId="35">
    <w:abstractNumId w:val="30"/>
  </w:num>
  <w:num w:numId="36">
    <w:abstractNumId w:val="39"/>
  </w:num>
  <w:num w:numId="37">
    <w:abstractNumId w:val="6"/>
  </w:num>
  <w:num w:numId="38">
    <w:abstractNumId w:val="9"/>
  </w:num>
  <w:num w:numId="39">
    <w:abstractNumId w:val="0"/>
  </w:num>
  <w:num w:numId="4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E9D"/>
    <w:rsid w:val="000108C4"/>
    <w:rsid w:val="00012E40"/>
    <w:rsid w:val="0001340D"/>
    <w:rsid w:val="0001367A"/>
    <w:rsid w:val="00013E5E"/>
    <w:rsid w:val="00015D58"/>
    <w:rsid w:val="000270ED"/>
    <w:rsid w:val="000302A9"/>
    <w:rsid w:val="000309CF"/>
    <w:rsid w:val="00032F5C"/>
    <w:rsid w:val="00037AE2"/>
    <w:rsid w:val="00043871"/>
    <w:rsid w:val="0005014F"/>
    <w:rsid w:val="00054C6D"/>
    <w:rsid w:val="00057713"/>
    <w:rsid w:val="00062B83"/>
    <w:rsid w:val="00065F80"/>
    <w:rsid w:val="00066B06"/>
    <w:rsid w:val="00067086"/>
    <w:rsid w:val="00070FEF"/>
    <w:rsid w:val="000714E7"/>
    <w:rsid w:val="00072668"/>
    <w:rsid w:val="00074709"/>
    <w:rsid w:val="000756B7"/>
    <w:rsid w:val="00077495"/>
    <w:rsid w:val="00080DAB"/>
    <w:rsid w:val="0009157A"/>
    <w:rsid w:val="00092C69"/>
    <w:rsid w:val="00095A5C"/>
    <w:rsid w:val="00096E11"/>
    <w:rsid w:val="00097192"/>
    <w:rsid w:val="000A650D"/>
    <w:rsid w:val="000A6FD0"/>
    <w:rsid w:val="000B3582"/>
    <w:rsid w:val="000B5A8D"/>
    <w:rsid w:val="000C4099"/>
    <w:rsid w:val="000C5838"/>
    <w:rsid w:val="000D390B"/>
    <w:rsid w:val="000D3D66"/>
    <w:rsid w:val="000D6D7A"/>
    <w:rsid w:val="000D73B5"/>
    <w:rsid w:val="000E1A19"/>
    <w:rsid w:val="000E7CEB"/>
    <w:rsid w:val="000F5251"/>
    <w:rsid w:val="00100EC6"/>
    <w:rsid w:val="00103AB9"/>
    <w:rsid w:val="0010660C"/>
    <w:rsid w:val="00107205"/>
    <w:rsid w:val="00112654"/>
    <w:rsid w:val="00113119"/>
    <w:rsid w:val="00122D86"/>
    <w:rsid w:val="00125C10"/>
    <w:rsid w:val="00125DCF"/>
    <w:rsid w:val="00127DA9"/>
    <w:rsid w:val="00136D70"/>
    <w:rsid w:val="001371E8"/>
    <w:rsid w:val="00141246"/>
    <w:rsid w:val="00145990"/>
    <w:rsid w:val="00145B08"/>
    <w:rsid w:val="00154C7C"/>
    <w:rsid w:val="001610C1"/>
    <w:rsid w:val="00162ADA"/>
    <w:rsid w:val="001663B4"/>
    <w:rsid w:val="001673D6"/>
    <w:rsid w:val="00175596"/>
    <w:rsid w:val="00180F82"/>
    <w:rsid w:val="001934C0"/>
    <w:rsid w:val="001A27D7"/>
    <w:rsid w:val="001A38D5"/>
    <w:rsid w:val="001B2500"/>
    <w:rsid w:val="001C71C2"/>
    <w:rsid w:val="001C7A3D"/>
    <w:rsid w:val="001D1E0E"/>
    <w:rsid w:val="001D6D24"/>
    <w:rsid w:val="001E6196"/>
    <w:rsid w:val="001E6E41"/>
    <w:rsid w:val="001E72B3"/>
    <w:rsid w:val="001F50F1"/>
    <w:rsid w:val="0020086F"/>
    <w:rsid w:val="002044C4"/>
    <w:rsid w:val="0020497A"/>
    <w:rsid w:val="0021012F"/>
    <w:rsid w:val="00216859"/>
    <w:rsid w:val="0021714C"/>
    <w:rsid w:val="002228DD"/>
    <w:rsid w:val="0023432B"/>
    <w:rsid w:val="00234F21"/>
    <w:rsid w:val="00245E17"/>
    <w:rsid w:val="00252F2B"/>
    <w:rsid w:val="002603DE"/>
    <w:rsid w:val="00260EE5"/>
    <w:rsid w:val="00262047"/>
    <w:rsid w:val="002640F7"/>
    <w:rsid w:val="00265776"/>
    <w:rsid w:val="002708EA"/>
    <w:rsid w:val="00270D80"/>
    <w:rsid w:val="0027519B"/>
    <w:rsid w:val="00281DC5"/>
    <w:rsid w:val="0028488A"/>
    <w:rsid w:val="002912E7"/>
    <w:rsid w:val="0029522E"/>
    <w:rsid w:val="002971AE"/>
    <w:rsid w:val="002A3069"/>
    <w:rsid w:val="002A59F0"/>
    <w:rsid w:val="002B2516"/>
    <w:rsid w:val="002B4E64"/>
    <w:rsid w:val="002B5787"/>
    <w:rsid w:val="002B5C4A"/>
    <w:rsid w:val="002B70EC"/>
    <w:rsid w:val="002B7E71"/>
    <w:rsid w:val="002B7F11"/>
    <w:rsid w:val="002C1695"/>
    <w:rsid w:val="002C2E78"/>
    <w:rsid w:val="002C5542"/>
    <w:rsid w:val="002D042A"/>
    <w:rsid w:val="002D5740"/>
    <w:rsid w:val="002F1D97"/>
    <w:rsid w:val="002F631D"/>
    <w:rsid w:val="002F77D7"/>
    <w:rsid w:val="003018AB"/>
    <w:rsid w:val="0030547D"/>
    <w:rsid w:val="0031369D"/>
    <w:rsid w:val="003148A9"/>
    <w:rsid w:val="00314FFA"/>
    <w:rsid w:val="0031567E"/>
    <w:rsid w:val="00315A83"/>
    <w:rsid w:val="00316696"/>
    <w:rsid w:val="00317469"/>
    <w:rsid w:val="00321526"/>
    <w:rsid w:val="00322E61"/>
    <w:rsid w:val="0032340A"/>
    <w:rsid w:val="00334019"/>
    <w:rsid w:val="00335ED6"/>
    <w:rsid w:val="00353A77"/>
    <w:rsid w:val="0035727A"/>
    <w:rsid w:val="00364AAD"/>
    <w:rsid w:val="0036602F"/>
    <w:rsid w:val="003675AD"/>
    <w:rsid w:val="003740C3"/>
    <w:rsid w:val="003855D5"/>
    <w:rsid w:val="003A25FD"/>
    <w:rsid w:val="003A2B3E"/>
    <w:rsid w:val="003A3257"/>
    <w:rsid w:val="003A50C5"/>
    <w:rsid w:val="003B1209"/>
    <w:rsid w:val="003B129D"/>
    <w:rsid w:val="003C2206"/>
    <w:rsid w:val="003C4CF3"/>
    <w:rsid w:val="003C5DAA"/>
    <w:rsid w:val="003D2BF9"/>
    <w:rsid w:val="003D5300"/>
    <w:rsid w:val="003D7F9B"/>
    <w:rsid w:val="003E6D29"/>
    <w:rsid w:val="003F39CE"/>
    <w:rsid w:val="003F3F69"/>
    <w:rsid w:val="003F4177"/>
    <w:rsid w:val="0040384D"/>
    <w:rsid w:val="00413996"/>
    <w:rsid w:val="004227BA"/>
    <w:rsid w:val="00427DF8"/>
    <w:rsid w:val="00433D5F"/>
    <w:rsid w:val="00436D4C"/>
    <w:rsid w:val="00441356"/>
    <w:rsid w:val="00441B56"/>
    <w:rsid w:val="00445509"/>
    <w:rsid w:val="004478D1"/>
    <w:rsid w:val="00450A50"/>
    <w:rsid w:val="0045447F"/>
    <w:rsid w:val="00461132"/>
    <w:rsid w:val="00462EEF"/>
    <w:rsid w:val="004671BB"/>
    <w:rsid w:val="00467CC9"/>
    <w:rsid w:val="00477822"/>
    <w:rsid w:val="00481209"/>
    <w:rsid w:val="00492288"/>
    <w:rsid w:val="004965D1"/>
    <w:rsid w:val="00497A9F"/>
    <w:rsid w:val="004A0C3F"/>
    <w:rsid w:val="004B0836"/>
    <w:rsid w:val="004B352C"/>
    <w:rsid w:val="004B6F14"/>
    <w:rsid w:val="004B7C33"/>
    <w:rsid w:val="004B7E75"/>
    <w:rsid w:val="004C0CA3"/>
    <w:rsid w:val="004C2763"/>
    <w:rsid w:val="004C79F4"/>
    <w:rsid w:val="004D03CC"/>
    <w:rsid w:val="004D7070"/>
    <w:rsid w:val="004F215E"/>
    <w:rsid w:val="004F33F6"/>
    <w:rsid w:val="00507845"/>
    <w:rsid w:val="00511826"/>
    <w:rsid w:val="00514466"/>
    <w:rsid w:val="00515C8C"/>
    <w:rsid w:val="00521BED"/>
    <w:rsid w:val="00522442"/>
    <w:rsid w:val="0052384E"/>
    <w:rsid w:val="005241F5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0D3B"/>
    <w:rsid w:val="00590BF3"/>
    <w:rsid w:val="00591052"/>
    <w:rsid w:val="00596FA1"/>
    <w:rsid w:val="005A05BE"/>
    <w:rsid w:val="005A5A11"/>
    <w:rsid w:val="005B2128"/>
    <w:rsid w:val="005B5A12"/>
    <w:rsid w:val="005C1155"/>
    <w:rsid w:val="005C1DF2"/>
    <w:rsid w:val="005C1E19"/>
    <w:rsid w:val="005C4CF8"/>
    <w:rsid w:val="005C692A"/>
    <w:rsid w:val="005C75DE"/>
    <w:rsid w:val="005F0199"/>
    <w:rsid w:val="005F5AC7"/>
    <w:rsid w:val="005F5BFA"/>
    <w:rsid w:val="005F794E"/>
    <w:rsid w:val="00603D35"/>
    <w:rsid w:val="006047E8"/>
    <w:rsid w:val="00615E07"/>
    <w:rsid w:val="006208A0"/>
    <w:rsid w:val="00621975"/>
    <w:rsid w:val="006232F0"/>
    <w:rsid w:val="006402F1"/>
    <w:rsid w:val="00643772"/>
    <w:rsid w:val="00651CC5"/>
    <w:rsid w:val="00653A9B"/>
    <w:rsid w:val="00666CE8"/>
    <w:rsid w:val="00666E4E"/>
    <w:rsid w:val="00667285"/>
    <w:rsid w:val="006700EF"/>
    <w:rsid w:val="00672D8D"/>
    <w:rsid w:val="00675158"/>
    <w:rsid w:val="006756A9"/>
    <w:rsid w:val="0067614E"/>
    <w:rsid w:val="00681BCA"/>
    <w:rsid w:val="00684010"/>
    <w:rsid w:val="006850C0"/>
    <w:rsid w:val="0068550E"/>
    <w:rsid w:val="00686A50"/>
    <w:rsid w:val="00690723"/>
    <w:rsid w:val="00691203"/>
    <w:rsid w:val="00693375"/>
    <w:rsid w:val="006943F3"/>
    <w:rsid w:val="0069520C"/>
    <w:rsid w:val="00697064"/>
    <w:rsid w:val="006A211B"/>
    <w:rsid w:val="006A2894"/>
    <w:rsid w:val="006A6E04"/>
    <w:rsid w:val="006A7BA2"/>
    <w:rsid w:val="006C23D3"/>
    <w:rsid w:val="006C265D"/>
    <w:rsid w:val="006D2419"/>
    <w:rsid w:val="006E058A"/>
    <w:rsid w:val="006E5843"/>
    <w:rsid w:val="006E6A0D"/>
    <w:rsid w:val="006E7D75"/>
    <w:rsid w:val="006F31BF"/>
    <w:rsid w:val="006F351C"/>
    <w:rsid w:val="006F5708"/>
    <w:rsid w:val="006F5F98"/>
    <w:rsid w:val="00701B1B"/>
    <w:rsid w:val="00707D6B"/>
    <w:rsid w:val="0071220C"/>
    <w:rsid w:val="00720462"/>
    <w:rsid w:val="00720F71"/>
    <w:rsid w:val="0072141A"/>
    <w:rsid w:val="00724A64"/>
    <w:rsid w:val="007272C0"/>
    <w:rsid w:val="007326FE"/>
    <w:rsid w:val="00733D9C"/>
    <w:rsid w:val="00735617"/>
    <w:rsid w:val="00741C67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79E0"/>
    <w:rsid w:val="007B7CDC"/>
    <w:rsid w:val="007C08D6"/>
    <w:rsid w:val="007C17E1"/>
    <w:rsid w:val="007C248B"/>
    <w:rsid w:val="007C32B4"/>
    <w:rsid w:val="007C5950"/>
    <w:rsid w:val="007E05D5"/>
    <w:rsid w:val="007E6640"/>
    <w:rsid w:val="007F408B"/>
    <w:rsid w:val="007F40CE"/>
    <w:rsid w:val="00814650"/>
    <w:rsid w:val="00815B60"/>
    <w:rsid w:val="0081656D"/>
    <w:rsid w:val="00817017"/>
    <w:rsid w:val="00821A54"/>
    <w:rsid w:val="00823811"/>
    <w:rsid w:val="0082582E"/>
    <w:rsid w:val="00831868"/>
    <w:rsid w:val="00832304"/>
    <w:rsid w:val="00846D95"/>
    <w:rsid w:val="008520A7"/>
    <w:rsid w:val="00855A3D"/>
    <w:rsid w:val="00865208"/>
    <w:rsid w:val="0086582B"/>
    <w:rsid w:val="00866682"/>
    <w:rsid w:val="00870F39"/>
    <w:rsid w:val="00872A41"/>
    <w:rsid w:val="008747B2"/>
    <w:rsid w:val="00883E25"/>
    <w:rsid w:val="00884658"/>
    <w:rsid w:val="008863B8"/>
    <w:rsid w:val="00890CE4"/>
    <w:rsid w:val="00892A19"/>
    <w:rsid w:val="00893F27"/>
    <w:rsid w:val="008976DE"/>
    <w:rsid w:val="008B0898"/>
    <w:rsid w:val="008C655C"/>
    <w:rsid w:val="008C6BDE"/>
    <w:rsid w:val="008C764D"/>
    <w:rsid w:val="008D5901"/>
    <w:rsid w:val="008D59D7"/>
    <w:rsid w:val="008D76BC"/>
    <w:rsid w:val="008E3309"/>
    <w:rsid w:val="008E3647"/>
    <w:rsid w:val="008E4A17"/>
    <w:rsid w:val="008F01BA"/>
    <w:rsid w:val="008F17EA"/>
    <w:rsid w:val="008F1A78"/>
    <w:rsid w:val="008F32DF"/>
    <w:rsid w:val="00900C77"/>
    <w:rsid w:val="00911D05"/>
    <w:rsid w:val="0092036C"/>
    <w:rsid w:val="0092037F"/>
    <w:rsid w:val="009272E1"/>
    <w:rsid w:val="009301FA"/>
    <w:rsid w:val="00930661"/>
    <w:rsid w:val="009331BA"/>
    <w:rsid w:val="00935F07"/>
    <w:rsid w:val="00940D65"/>
    <w:rsid w:val="00950C0E"/>
    <w:rsid w:val="00955DC3"/>
    <w:rsid w:val="00963840"/>
    <w:rsid w:val="00964EA7"/>
    <w:rsid w:val="009734A0"/>
    <w:rsid w:val="00973742"/>
    <w:rsid w:val="00975916"/>
    <w:rsid w:val="009839FC"/>
    <w:rsid w:val="00987354"/>
    <w:rsid w:val="00992B91"/>
    <w:rsid w:val="009A0D88"/>
    <w:rsid w:val="009C2D6F"/>
    <w:rsid w:val="009D6FE1"/>
    <w:rsid w:val="009E375A"/>
    <w:rsid w:val="009F0AC3"/>
    <w:rsid w:val="009F1E9C"/>
    <w:rsid w:val="009F66F5"/>
    <w:rsid w:val="00A02760"/>
    <w:rsid w:val="00A153F4"/>
    <w:rsid w:val="00A15C4E"/>
    <w:rsid w:val="00A23CA0"/>
    <w:rsid w:val="00A25825"/>
    <w:rsid w:val="00A25EBE"/>
    <w:rsid w:val="00A447FE"/>
    <w:rsid w:val="00A47F71"/>
    <w:rsid w:val="00A569D8"/>
    <w:rsid w:val="00A57040"/>
    <w:rsid w:val="00A60A1E"/>
    <w:rsid w:val="00A62817"/>
    <w:rsid w:val="00A645C9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5AD2"/>
    <w:rsid w:val="00AB0E4A"/>
    <w:rsid w:val="00AB1857"/>
    <w:rsid w:val="00AB3D96"/>
    <w:rsid w:val="00AB4C30"/>
    <w:rsid w:val="00AC1C33"/>
    <w:rsid w:val="00AC33B2"/>
    <w:rsid w:val="00AC409C"/>
    <w:rsid w:val="00AC4A77"/>
    <w:rsid w:val="00AC58B5"/>
    <w:rsid w:val="00AD333D"/>
    <w:rsid w:val="00AD7ED3"/>
    <w:rsid w:val="00AF3E07"/>
    <w:rsid w:val="00AF55B5"/>
    <w:rsid w:val="00B05FBF"/>
    <w:rsid w:val="00B12965"/>
    <w:rsid w:val="00B2242B"/>
    <w:rsid w:val="00B271E6"/>
    <w:rsid w:val="00B27CFC"/>
    <w:rsid w:val="00B30B26"/>
    <w:rsid w:val="00B37D1A"/>
    <w:rsid w:val="00B41057"/>
    <w:rsid w:val="00B446FD"/>
    <w:rsid w:val="00B464A1"/>
    <w:rsid w:val="00B4654E"/>
    <w:rsid w:val="00B54204"/>
    <w:rsid w:val="00B57D54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87BCB"/>
    <w:rsid w:val="00B906C1"/>
    <w:rsid w:val="00BA4601"/>
    <w:rsid w:val="00BA46CD"/>
    <w:rsid w:val="00BB13E3"/>
    <w:rsid w:val="00BB154F"/>
    <w:rsid w:val="00BB32E7"/>
    <w:rsid w:val="00BB4119"/>
    <w:rsid w:val="00BB6BE0"/>
    <w:rsid w:val="00BC6C16"/>
    <w:rsid w:val="00BD29DE"/>
    <w:rsid w:val="00BD3B8A"/>
    <w:rsid w:val="00BE4C82"/>
    <w:rsid w:val="00BE7AB3"/>
    <w:rsid w:val="00BF0EFB"/>
    <w:rsid w:val="00BF429F"/>
    <w:rsid w:val="00BF7614"/>
    <w:rsid w:val="00C00F6F"/>
    <w:rsid w:val="00C14A48"/>
    <w:rsid w:val="00C20BD2"/>
    <w:rsid w:val="00C20F0B"/>
    <w:rsid w:val="00C22449"/>
    <w:rsid w:val="00C233BC"/>
    <w:rsid w:val="00C2421B"/>
    <w:rsid w:val="00C26C8E"/>
    <w:rsid w:val="00C32312"/>
    <w:rsid w:val="00C34845"/>
    <w:rsid w:val="00C47DF4"/>
    <w:rsid w:val="00C505A2"/>
    <w:rsid w:val="00C50B96"/>
    <w:rsid w:val="00C62608"/>
    <w:rsid w:val="00C6428D"/>
    <w:rsid w:val="00C64CB7"/>
    <w:rsid w:val="00C67673"/>
    <w:rsid w:val="00C76F95"/>
    <w:rsid w:val="00C8563A"/>
    <w:rsid w:val="00C91034"/>
    <w:rsid w:val="00C94FD4"/>
    <w:rsid w:val="00CA7671"/>
    <w:rsid w:val="00CB1B80"/>
    <w:rsid w:val="00CB2751"/>
    <w:rsid w:val="00CB3CEF"/>
    <w:rsid w:val="00CB65C9"/>
    <w:rsid w:val="00CC2686"/>
    <w:rsid w:val="00CC2993"/>
    <w:rsid w:val="00CD068A"/>
    <w:rsid w:val="00CD13DC"/>
    <w:rsid w:val="00CD162B"/>
    <w:rsid w:val="00CD2FE9"/>
    <w:rsid w:val="00CD39A7"/>
    <w:rsid w:val="00CD69EF"/>
    <w:rsid w:val="00CD77E2"/>
    <w:rsid w:val="00CE77B2"/>
    <w:rsid w:val="00CF616E"/>
    <w:rsid w:val="00D021C8"/>
    <w:rsid w:val="00D02670"/>
    <w:rsid w:val="00D108A7"/>
    <w:rsid w:val="00D122C9"/>
    <w:rsid w:val="00D142CA"/>
    <w:rsid w:val="00D154F6"/>
    <w:rsid w:val="00D17027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811E0"/>
    <w:rsid w:val="00D916D3"/>
    <w:rsid w:val="00D93EC9"/>
    <w:rsid w:val="00DB4567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EC2"/>
    <w:rsid w:val="00E00497"/>
    <w:rsid w:val="00E01BD6"/>
    <w:rsid w:val="00E15E09"/>
    <w:rsid w:val="00E17745"/>
    <w:rsid w:val="00E25723"/>
    <w:rsid w:val="00E25E9D"/>
    <w:rsid w:val="00E343EC"/>
    <w:rsid w:val="00E41473"/>
    <w:rsid w:val="00E41DE3"/>
    <w:rsid w:val="00E474A4"/>
    <w:rsid w:val="00E54F1B"/>
    <w:rsid w:val="00E57666"/>
    <w:rsid w:val="00E642DB"/>
    <w:rsid w:val="00E7146B"/>
    <w:rsid w:val="00E752E3"/>
    <w:rsid w:val="00E75AF5"/>
    <w:rsid w:val="00E83782"/>
    <w:rsid w:val="00E940F8"/>
    <w:rsid w:val="00E95F70"/>
    <w:rsid w:val="00E97D6F"/>
    <w:rsid w:val="00EA0AD3"/>
    <w:rsid w:val="00EA3F3E"/>
    <w:rsid w:val="00EA50E5"/>
    <w:rsid w:val="00EB1333"/>
    <w:rsid w:val="00EB3851"/>
    <w:rsid w:val="00EB463D"/>
    <w:rsid w:val="00EC5B70"/>
    <w:rsid w:val="00EE14E0"/>
    <w:rsid w:val="00EE3503"/>
    <w:rsid w:val="00EE3690"/>
    <w:rsid w:val="00EE4717"/>
    <w:rsid w:val="00EF1FA6"/>
    <w:rsid w:val="00EF371F"/>
    <w:rsid w:val="00F05068"/>
    <w:rsid w:val="00F05B0A"/>
    <w:rsid w:val="00F065F1"/>
    <w:rsid w:val="00F1043D"/>
    <w:rsid w:val="00F10A68"/>
    <w:rsid w:val="00F131B1"/>
    <w:rsid w:val="00F1534B"/>
    <w:rsid w:val="00F16D8A"/>
    <w:rsid w:val="00F17B5D"/>
    <w:rsid w:val="00F20DB5"/>
    <w:rsid w:val="00F23663"/>
    <w:rsid w:val="00F24FAD"/>
    <w:rsid w:val="00F42D40"/>
    <w:rsid w:val="00F44148"/>
    <w:rsid w:val="00F46475"/>
    <w:rsid w:val="00F55CD1"/>
    <w:rsid w:val="00F60DAE"/>
    <w:rsid w:val="00F73614"/>
    <w:rsid w:val="00F76762"/>
    <w:rsid w:val="00F77D30"/>
    <w:rsid w:val="00F83470"/>
    <w:rsid w:val="00F86F36"/>
    <w:rsid w:val="00F87E96"/>
    <w:rsid w:val="00F96B08"/>
    <w:rsid w:val="00FA0AEC"/>
    <w:rsid w:val="00FA30B1"/>
    <w:rsid w:val="00FB3C16"/>
    <w:rsid w:val="00FB6CAF"/>
    <w:rsid w:val="00FC4194"/>
    <w:rsid w:val="00FC7BB4"/>
    <w:rsid w:val="00FD0522"/>
    <w:rsid w:val="00FD2A84"/>
    <w:rsid w:val="00FD64CF"/>
    <w:rsid w:val="00FD7C9C"/>
    <w:rsid w:val="00FE441E"/>
    <w:rsid w:val="00FF274C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4B6E6-C940-461E-9646-00794CA1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19</Pages>
  <Words>3007</Words>
  <Characters>16543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Usuario de Microsoft Office</cp:lastModifiedBy>
  <cp:revision>7</cp:revision>
  <cp:lastPrinted>2010-09-10T18:43:00Z</cp:lastPrinted>
  <dcterms:created xsi:type="dcterms:W3CDTF">2020-07-25T14:27:00Z</dcterms:created>
  <dcterms:modified xsi:type="dcterms:W3CDTF">2020-08-06T16:02:00Z</dcterms:modified>
</cp:coreProperties>
</file>