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0A194" w14:textId="2A70CAA0" w:rsidR="00021295" w:rsidRPr="00021295" w:rsidRDefault="00021295">
      <w:pPr>
        <w:rPr>
          <w:b/>
          <w:bCs/>
        </w:rPr>
      </w:pPr>
      <w:r w:rsidRPr="00021295">
        <w:rPr>
          <w:b/>
          <w:bCs/>
        </w:rPr>
        <w:t>Data Cleanup</w:t>
      </w:r>
    </w:p>
    <w:p w14:paraId="3784BB96" w14:textId="553DA935" w:rsidR="00021295" w:rsidRDefault="00021295" w:rsidP="00021295">
      <w:pPr>
        <w:pStyle w:val="ListParagraph"/>
        <w:numPr>
          <w:ilvl w:val="0"/>
          <w:numId w:val="1"/>
        </w:numPr>
      </w:pPr>
      <w:r>
        <w:t>Concatenated listing and listing details</w:t>
      </w:r>
    </w:p>
    <w:p w14:paraId="14FF9716" w14:textId="2CBA4BCA" w:rsidR="00021295" w:rsidRDefault="00021295" w:rsidP="00021295">
      <w:pPr>
        <w:pStyle w:val="ListParagraph"/>
        <w:numPr>
          <w:ilvl w:val="0"/>
          <w:numId w:val="1"/>
        </w:numPr>
      </w:pPr>
      <w:r>
        <w:t xml:space="preserve">Remove duplicate </w:t>
      </w:r>
      <w:r w:rsidR="0001026F">
        <w:t>columns after concatenation</w:t>
      </w:r>
    </w:p>
    <w:p w14:paraId="5CC0E435" w14:textId="14FCB8D8" w:rsidR="00021295" w:rsidRDefault="00021295" w:rsidP="00021295">
      <w:pPr>
        <w:pStyle w:val="ListParagraph"/>
        <w:numPr>
          <w:ilvl w:val="0"/>
          <w:numId w:val="1"/>
        </w:numPr>
      </w:pPr>
      <w:r>
        <w:t>Remove NA</w:t>
      </w:r>
    </w:p>
    <w:p w14:paraId="02C7CA2A" w14:textId="5CF457CD" w:rsidR="00021295" w:rsidRDefault="00021295" w:rsidP="00021295">
      <w:pPr>
        <w:pStyle w:val="ListParagraph"/>
        <w:numPr>
          <w:ilvl w:val="0"/>
          <w:numId w:val="1"/>
        </w:numPr>
      </w:pPr>
      <w:r>
        <w:t>Room code mapping for room types</w:t>
      </w:r>
    </w:p>
    <w:p w14:paraId="3E88FB3F" w14:textId="415A2D81" w:rsidR="00021295" w:rsidRDefault="00021295" w:rsidP="00021295">
      <w:pPr>
        <w:pStyle w:val="ListParagraph"/>
        <w:numPr>
          <w:ilvl w:val="0"/>
          <w:numId w:val="1"/>
        </w:numPr>
      </w:pPr>
      <w:r>
        <w:t>Removed % from host response rate and host acceptance rate</w:t>
      </w:r>
    </w:p>
    <w:p w14:paraId="4BDB9185" w14:textId="77777777" w:rsidR="00021295" w:rsidRDefault="00021295"/>
    <w:p w14:paraId="448C9653" w14:textId="7A1D29DA" w:rsidR="00707C78" w:rsidRDefault="00021295">
      <w:pPr>
        <w:rPr>
          <w:b/>
          <w:bCs/>
        </w:rPr>
      </w:pPr>
      <w:r w:rsidRPr="00021295">
        <w:rPr>
          <w:b/>
          <w:bCs/>
        </w:rPr>
        <w:t>Initial set of interested features</w:t>
      </w:r>
    </w:p>
    <w:p w14:paraId="528568C5" w14:textId="1E05A62C" w:rsidR="00021295" w:rsidRDefault="00021295" w:rsidP="00021295">
      <w:pPr>
        <w:pStyle w:val="ListParagraph"/>
        <w:numPr>
          <w:ilvl w:val="0"/>
          <w:numId w:val="1"/>
        </w:numPr>
      </w:pPr>
      <w:r w:rsidRPr="00021295">
        <w:t>Minimum Nights</w:t>
      </w:r>
    </w:p>
    <w:p w14:paraId="10D9E88D" w14:textId="6FF09873" w:rsidR="00021295" w:rsidRDefault="00021295" w:rsidP="00021295">
      <w:pPr>
        <w:pStyle w:val="ListParagraph"/>
        <w:numPr>
          <w:ilvl w:val="0"/>
          <w:numId w:val="1"/>
        </w:numPr>
      </w:pPr>
      <w:r>
        <w:t>Number of reviews</w:t>
      </w:r>
    </w:p>
    <w:p w14:paraId="5B65F481" w14:textId="56D3A808" w:rsidR="00021295" w:rsidRDefault="00021295" w:rsidP="00021295">
      <w:pPr>
        <w:pStyle w:val="ListParagraph"/>
        <w:numPr>
          <w:ilvl w:val="0"/>
          <w:numId w:val="1"/>
        </w:numPr>
      </w:pPr>
      <w:r>
        <w:t>Estimated Occupancy</w:t>
      </w:r>
    </w:p>
    <w:p w14:paraId="4FA3EE21" w14:textId="0DF7FE79" w:rsidR="00021295" w:rsidRDefault="00021295" w:rsidP="00021295">
      <w:pPr>
        <w:pStyle w:val="ListParagraph"/>
        <w:numPr>
          <w:ilvl w:val="0"/>
          <w:numId w:val="1"/>
        </w:numPr>
      </w:pPr>
      <w:r>
        <w:t>Review Rating</w:t>
      </w:r>
    </w:p>
    <w:p w14:paraId="31348744" w14:textId="3B02ECEE" w:rsidR="00021295" w:rsidRDefault="00021295" w:rsidP="00021295">
      <w:pPr>
        <w:pStyle w:val="ListParagraph"/>
        <w:numPr>
          <w:ilvl w:val="0"/>
          <w:numId w:val="1"/>
        </w:numPr>
      </w:pPr>
      <w:r>
        <w:t>Review value</w:t>
      </w:r>
    </w:p>
    <w:p w14:paraId="42198D29" w14:textId="77777777" w:rsidR="00021295" w:rsidRDefault="00021295" w:rsidP="00021295"/>
    <w:p w14:paraId="40631492" w14:textId="415493BA" w:rsidR="00021295" w:rsidRDefault="00021295" w:rsidP="00021295">
      <w:pPr>
        <w:rPr>
          <w:b/>
          <w:bCs/>
        </w:rPr>
      </w:pPr>
      <w:r w:rsidRPr="00021295">
        <w:rPr>
          <w:b/>
          <w:bCs/>
        </w:rPr>
        <w:t>New set of interested features</w:t>
      </w:r>
    </w:p>
    <w:p w14:paraId="0D79EB35" w14:textId="77777777" w:rsidR="00021295" w:rsidRDefault="00021295" w:rsidP="00021295">
      <w:pPr>
        <w:pStyle w:val="ListParagraph"/>
        <w:numPr>
          <w:ilvl w:val="0"/>
          <w:numId w:val="1"/>
        </w:numPr>
      </w:pPr>
      <w:r w:rsidRPr="00021295">
        <w:t>Minimum Nights</w:t>
      </w:r>
    </w:p>
    <w:p w14:paraId="45C8B719" w14:textId="2D23A3FE" w:rsidR="00021295" w:rsidRDefault="00021295" w:rsidP="00021295">
      <w:pPr>
        <w:pStyle w:val="ListParagraph"/>
        <w:numPr>
          <w:ilvl w:val="0"/>
          <w:numId w:val="1"/>
        </w:numPr>
      </w:pPr>
      <w:r>
        <w:t>Host response rate</w:t>
      </w:r>
    </w:p>
    <w:p w14:paraId="68BAE5E9" w14:textId="7839FDF5" w:rsidR="00021295" w:rsidRDefault="00021295" w:rsidP="00021295">
      <w:pPr>
        <w:pStyle w:val="ListParagraph"/>
        <w:numPr>
          <w:ilvl w:val="0"/>
          <w:numId w:val="1"/>
        </w:numPr>
      </w:pPr>
      <w:r>
        <w:t>Host Acceptance rate</w:t>
      </w:r>
    </w:p>
    <w:p w14:paraId="19EEC07C" w14:textId="093DC544" w:rsidR="001F2BEB" w:rsidRDefault="001F2BEB" w:rsidP="00021295">
      <w:pPr>
        <w:pStyle w:val="ListParagraph"/>
        <w:numPr>
          <w:ilvl w:val="0"/>
          <w:numId w:val="1"/>
        </w:numPr>
      </w:pPr>
      <w:r>
        <w:t>Accommodates</w:t>
      </w:r>
    </w:p>
    <w:p w14:paraId="04279D46" w14:textId="74C251C3" w:rsidR="001F2BEB" w:rsidRDefault="001F2BEB" w:rsidP="00021295">
      <w:pPr>
        <w:pStyle w:val="ListParagraph"/>
        <w:numPr>
          <w:ilvl w:val="0"/>
          <w:numId w:val="1"/>
        </w:numPr>
      </w:pPr>
      <w:r>
        <w:t>Bathrooms</w:t>
      </w:r>
    </w:p>
    <w:p w14:paraId="4FE91DC7" w14:textId="2C49A90C" w:rsidR="001F2BEB" w:rsidRDefault="001F2BEB" w:rsidP="00021295">
      <w:pPr>
        <w:pStyle w:val="ListParagraph"/>
        <w:numPr>
          <w:ilvl w:val="0"/>
          <w:numId w:val="1"/>
        </w:numPr>
      </w:pPr>
      <w:r>
        <w:t>Bedrooms</w:t>
      </w:r>
    </w:p>
    <w:p w14:paraId="2B46900E" w14:textId="0558C78B" w:rsidR="001F2BEB" w:rsidRDefault="001F2BEB" w:rsidP="001F2BEB">
      <w:pPr>
        <w:pStyle w:val="ListParagraph"/>
        <w:numPr>
          <w:ilvl w:val="0"/>
          <w:numId w:val="1"/>
        </w:numPr>
      </w:pPr>
      <w:r>
        <w:t>Beds</w:t>
      </w:r>
    </w:p>
    <w:p w14:paraId="1941060E" w14:textId="77777777" w:rsidR="00021295" w:rsidRDefault="00021295" w:rsidP="00021295">
      <w:pPr>
        <w:pStyle w:val="ListParagraph"/>
        <w:numPr>
          <w:ilvl w:val="0"/>
          <w:numId w:val="1"/>
        </w:numPr>
      </w:pPr>
      <w:r>
        <w:t>Number of reviews</w:t>
      </w:r>
    </w:p>
    <w:p w14:paraId="73AD5C4E" w14:textId="77777777" w:rsidR="00021295" w:rsidRDefault="00021295" w:rsidP="00021295">
      <w:pPr>
        <w:pStyle w:val="ListParagraph"/>
        <w:numPr>
          <w:ilvl w:val="0"/>
          <w:numId w:val="1"/>
        </w:numPr>
      </w:pPr>
      <w:r>
        <w:t>Review Rating</w:t>
      </w:r>
    </w:p>
    <w:p w14:paraId="5CBB1C89" w14:textId="77777777" w:rsidR="00021295" w:rsidRDefault="00021295" w:rsidP="00021295">
      <w:pPr>
        <w:pStyle w:val="ListParagraph"/>
        <w:numPr>
          <w:ilvl w:val="0"/>
          <w:numId w:val="1"/>
        </w:numPr>
      </w:pPr>
      <w:r>
        <w:t>Review value</w:t>
      </w:r>
    </w:p>
    <w:p w14:paraId="24960059" w14:textId="4D112028" w:rsidR="00021295" w:rsidRDefault="00021295" w:rsidP="00021295">
      <w:pPr>
        <w:rPr>
          <w:b/>
          <w:bCs/>
        </w:rPr>
      </w:pPr>
    </w:p>
    <w:p w14:paraId="7AD269E8" w14:textId="77777777" w:rsidR="002029B0" w:rsidRPr="002029B0" w:rsidRDefault="002029B0" w:rsidP="002029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9B0">
        <w:rPr>
          <w:rFonts w:ascii="Times New Roman" w:eastAsia="Times New Roman" w:hAnsi="Times New Roman" w:cs="Times New Roman"/>
          <w:b/>
          <w:bCs/>
          <w:kern w:val="0"/>
          <w:sz w:val="27"/>
          <w:szCs w:val="27"/>
          <w14:ligatures w14:val="none"/>
        </w:rPr>
        <w:t>1. Model Performance Assessment:</w:t>
      </w:r>
    </w:p>
    <w:p w14:paraId="7535D0C1" w14:textId="77777777" w:rsidR="002029B0" w:rsidRPr="002029B0" w:rsidRDefault="002029B0" w:rsidP="002029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b/>
          <w:bCs/>
          <w:kern w:val="0"/>
          <w14:ligatures w14:val="none"/>
        </w:rPr>
        <w:t>R² Score (0.398)</w:t>
      </w:r>
      <w:r w:rsidRPr="002029B0">
        <w:rPr>
          <w:rFonts w:ascii="Times New Roman" w:eastAsia="Times New Roman" w:hAnsi="Times New Roman" w:cs="Times New Roman"/>
          <w:kern w:val="0"/>
          <w14:ligatures w14:val="none"/>
        </w:rPr>
        <w:t xml:space="preserve">: </w:t>
      </w:r>
      <w:r w:rsidRPr="002029B0">
        <w:rPr>
          <w:rFonts w:ascii="Times New Roman" w:eastAsia="Times New Roman" w:hAnsi="Times New Roman" w:cs="Times New Roman"/>
          <w:b/>
          <w:bCs/>
          <w:kern w:val="0"/>
          <w14:ligatures w14:val="none"/>
        </w:rPr>
        <w:t>39.8% variance explained</w:t>
      </w:r>
      <w:r w:rsidRPr="002029B0">
        <w:rPr>
          <w:rFonts w:ascii="Times New Roman" w:eastAsia="Times New Roman" w:hAnsi="Times New Roman" w:cs="Times New Roman"/>
          <w:kern w:val="0"/>
          <w14:ligatures w14:val="none"/>
        </w:rPr>
        <w:t xml:space="preserve"> - this is </w:t>
      </w:r>
      <w:r w:rsidRPr="002029B0">
        <w:rPr>
          <w:rFonts w:ascii="Times New Roman" w:eastAsia="Times New Roman" w:hAnsi="Times New Roman" w:cs="Times New Roman"/>
          <w:b/>
          <w:bCs/>
          <w:kern w:val="0"/>
          <w14:ligatures w14:val="none"/>
        </w:rPr>
        <w:t>significant improvement</w:t>
      </w:r>
      <w:r w:rsidRPr="002029B0">
        <w:rPr>
          <w:rFonts w:ascii="Times New Roman" w:eastAsia="Times New Roman" w:hAnsi="Times New Roman" w:cs="Times New Roman"/>
          <w:kern w:val="0"/>
          <w14:ligatures w14:val="none"/>
        </w:rPr>
        <w:t xml:space="preserve"> from 0.332!</w:t>
      </w:r>
    </w:p>
    <w:p w14:paraId="2C967679" w14:textId="77777777" w:rsidR="002029B0" w:rsidRPr="002029B0" w:rsidRDefault="002029B0" w:rsidP="002029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b/>
          <w:bCs/>
          <w:kern w:val="0"/>
          <w14:ligatures w14:val="none"/>
        </w:rPr>
        <w:t>RMSE (0.170)</w:t>
      </w:r>
      <w:r w:rsidRPr="002029B0">
        <w:rPr>
          <w:rFonts w:ascii="Times New Roman" w:eastAsia="Times New Roman" w:hAnsi="Times New Roman" w:cs="Times New Roman"/>
          <w:kern w:val="0"/>
          <w14:ligatures w14:val="none"/>
        </w:rPr>
        <w:t xml:space="preserve">: Reduced from 0.214 - </w:t>
      </w:r>
      <w:r w:rsidRPr="002029B0">
        <w:rPr>
          <w:rFonts w:ascii="Times New Roman" w:eastAsia="Times New Roman" w:hAnsi="Times New Roman" w:cs="Times New Roman"/>
          <w:b/>
          <w:bCs/>
          <w:kern w:val="0"/>
          <w14:ligatures w14:val="none"/>
        </w:rPr>
        <w:t>20.6% improvement</w:t>
      </w:r>
      <w:r w:rsidRPr="002029B0">
        <w:rPr>
          <w:rFonts w:ascii="Times New Roman" w:eastAsia="Times New Roman" w:hAnsi="Times New Roman" w:cs="Times New Roman"/>
          <w:kern w:val="0"/>
          <w14:ligatures w14:val="none"/>
        </w:rPr>
        <w:t xml:space="preserve"> in prediction accuracy!</w:t>
      </w:r>
    </w:p>
    <w:p w14:paraId="234BCB43" w14:textId="77777777" w:rsidR="002029B0" w:rsidRPr="002029B0" w:rsidRDefault="002029B0" w:rsidP="002029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b/>
          <w:bCs/>
          <w:kern w:val="0"/>
          <w14:ligatures w14:val="none"/>
        </w:rPr>
        <w:t>Interpretation</w:t>
      </w:r>
      <w:r w:rsidRPr="002029B0">
        <w:rPr>
          <w:rFonts w:ascii="Times New Roman" w:eastAsia="Times New Roman" w:hAnsi="Times New Roman" w:cs="Times New Roman"/>
          <w:kern w:val="0"/>
          <w14:ligatures w14:val="none"/>
        </w:rPr>
        <w:t xml:space="preserve">: The model is now </w:t>
      </w:r>
      <w:r w:rsidRPr="002029B0">
        <w:rPr>
          <w:rFonts w:ascii="Times New Roman" w:eastAsia="Times New Roman" w:hAnsi="Times New Roman" w:cs="Times New Roman"/>
          <w:b/>
          <w:bCs/>
          <w:kern w:val="0"/>
          <w14:ligatures w14:val="none"/>
        </w:rPr>
        <w:t>substantially better</w:t>
      </w:r>
      <w:r w:rsidRPr="002029B0">
        <w:rPr>
          <w:rFonts w:ascii="Times New Roman" w:eastAsia="Times New Roman" w:hAnsi="Times New Roman" w:cs="Times New Roman"/>
          <w:kern w:val="0"/>
          <w14:ligatures w14:val="none"/>
        </w:rPr>
        <w:t xml:space="preserve"> at predicting prices</w:t>
      </w:r>
    </w:p>
    <w:p w14:paraId="2DC191DF" w14:textId="77777777" w:rsidR="002029B0" w:rsidRPr="002029B0" w:rsidRDefault="002029B0" w:rsidP="002029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9B0">
        <w:rPr>
          <w:rFonts w:ascii="Times New Roman" w:eastAsia="Times New Roman" w:hAnsi="Times New Roman" w:cs="Times New Roman"/>
          <w:b/>
          <w:bCs/>
          <w:kern w:val="0"/>
          <w:sz w:val="27"/>
          <w:szCs w:val="27"/>
          <w14:ligatures w14:val="none"/>
        </w:rPr>
        <w:lastRenderedPageBreak/>
        <w:t>2. Key Success Factors:</w:t>
      </w:r>
    </w:p>
    <w:p w14:paraId="7605EB41" w14:textId="77777777" w:rsidR="002029B0" w:rsidRPr="002029B0" w:rsidRDefault="002029B0" w:rsidP="002029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9B0">
        <w:rPr>
          <w:rFonts w:ascii="Apple Color Emoji" w:eastAsia="Times New Roman" w:hAnsi="Apple Color Emoji" w:cs="Apple Color Emoji"/>
          <w:b/>
          <w:bCs/>
          <w:kern w:val="0"/>
          <w14:ligatures w14:val="none"/>
        </w:rPr>
        <w:t>✅</w:t>
      </w:r>
      <w:r w:rsidRPr="002029B0">
        <w:rPr>
          <w:rFonts w:ascii="Times New Roman" w:eastAsia="Times New Roman" w:hAnsi="Times New Roman" w:cs="Times New Roman"/>
          <w:b/>
          <w:bCs/>
          <w:kern w:val="0"/>
          <w14:ligatures w14:val="none"/>
        </w:rPr>
        <w:t xml:space="preserve"> Neighborhood Features WORKED!</w:t>
      </w:r>
    </w:p>
    <w:p w14:paraId="5C1F153F" w14:textId="77777777" w:rsidR="002029B0" w:rsidRPr="002029B0" w:rsidRDefault="002029B0" w:rsidP="002029B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kern w:val="0"/>
          <w14:ligatures w14:val="none"/>
        </w:rPr>
        <w:t xml:space="preserve">Adding neighborhood information boosted R² by </w:t>
      </w:r>
      <w:r w:rsidRPr="002029B0">
        <w:rPr>
          <w:rFonts w:ascii="Times New Roman" w:eastAsia="Times New Roman" w:hAnsi="Times New Roman" w:cs="Times New Roman"/>
          <w:b/>
          <w:bCs/>
          <w:kern w:val="0"/>
          <w14:ligatures w14:val="none"/>
        </w:rPr>
        <w:t>6.6 percentage points</w:t>
      </w:r>
      <w:r w:rsidRPr="002029B0">
        <w:rPr>
          <w:rFonts w:ascii="Times New Roman" w:eastAsia="Times New Roman" w:hAnsi="Times New Roman" w:cs="Times New Roman"/>
          <w:kern w:val="0"/>
          <w14:ligatures w14:val="none"/>
        </w:rPr>
        <w:t xml:space="preserve"> (0.332 → 0.398)</w:t>
      </w:r>
    </w:p>
    <w:p w14:paraId="2F7EFCA9" w14:textId="77777777" w:rsidR="002029B0" w:rsidRPr="002029B0" w:rsidRDefault="002029B0" w:rsidP="002029B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kern w:val="0"/>
          <w14:ligatures w14:val="none"/>
        </w:rPr>
        <w:t>This confirms location is a major price driver</w:t>
      </w:r>
    </w:p>
    <w:p w14:paraId="35AFB304" w14:textId="77777777" w:rsidR="002029B0" w:rsidRPr="002029B0" w:rsidRDefault="002029B0" w:rsidP="002029B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b/>
          <w:bCs/>
          <w:kern w:val="0"/>
          <w14:ligatures w14:val="none"/>
        </w:rPr>
        <w:t>Expected gain achieved</w:t>
      </w:r>
      <w:r w:rsidRPr="002029B0">
        <w:rPr>
          <w:rFonts w:ascii="Times New Roman" w:eastAsia="Times New Roman" w:hAnsi="Times New Roman" w:cs="Times New Roman"/>
          <w:kern w:val="0"/>
          <w14:ligatures w14:val="none"/>
        </w:rPr>
        <w:t>: You captured about 1/3 of the potential location effect</w:t>
      </w:r>
    </w:p>
    <w:p w14:paraId="30736F34" w14:textId="77777777" w:rsidR="002029B0" w:rsidRPr="002029B0" w:rsidRDefault="002029B0" w:rsidP="002029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9B0">
        <w:rPr>
          <w:rFonts w:ascii="Apple Color Emoji" w:eastAsia="Times New Roman" w:hAnsi="Apple Color Emoji" w:cs="Apple Color Emoji"/>
          <w:b/>
          <w:bCs/>
          <w:kern w:val="0"/>
          <w14:ligatures w14:val="none"/>
        </w:rPr>
        <w:t>✅</w:t>
      </w:r>
      <w:r w:rsidRPr="002029B0">
        <w:rPr>
          <w:rFonts w:ascii="Times New Roman" w:eastAsia="Times New Roman" w:hAnsi="Times New Roman" w:cs="Times New Roman"/>
          <w:b/>
          <w:bCs/>
          <w:kern w:val="0"/>
          <w14:ligatures w14:val="none"/>
        </w:rPr>
        <w:t xml:space="preserve"> Proper Encoding:</w:t>
      </w:r>
    </w:p>
    <w:p w14:paraId="577DF40F" w14:textId="77777777" w:rsidR="002029B0" w:rsidRPr="002029B0" w:rsidRDefault="002029B0" w:rsidP="002029B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kern w:val="0"/>
          <w14:ligatures w14:val="none"/>
        </w:rPr>
        <w:t>"Others" is included as a category (coefficient: 0.1056)</w:t>
      </w:r>
    </w:p>
    <w:p w14:paraId="1608B8F2" w14:textId="77777777" w:rsidR="002029B0" w:rsidRPr="002029B0" w:rsidRDefault="002029B0" w:rsidP="002029B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kern w:val="0"/>
          <w14:ligatures w14:val="none"/>
        </w:rPr>
        <w:t>This serves as the baseline for neighborhood comparisons</w:t>
      </w:r>
    </w:p>
    <w:p w14:paraId="67ABD90E" w14:textId="77777777" w:rsidR="002029B0" w:rsidRPr="002029B0" w:rsidRDefault="002029B0" w:rsidP="002029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9B0">
        <w:rPr>
          <w:rFonts w:ascii="Times New Roman" w:eastAsia="Times New Roman" w:hAnsi="Times New Roman" w:cs="Times New Roman"/>
          <w:b/>
          <w:bCs/>
          <w:kern w:val="0"/>
          <w:sz w:val="27"/>
          <w:szCs w:val="27"/>
          <w14:ligatures w14:val="none"/>
        </w:rPr>
        <w:t>3. Feature Analysis by Impact:</w:t>
      </w:r>
    </w:p>
    <w:p w14:paraId="46B2D051" w14:textId="77777777" w:rsidR="002029B0" w:rsidRPr="002029B0" w:rsidRDefault="002029B0" w:rsidP="002029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9B0">
        <w:rPr>
          <w:rFonts w:ascii="Apple Color Emoji" w:eastAsia="Times New Roman" w:hAnsi="Apple Color Emoji" w:cs="Apple Color Emoji"/>
          <w:b/>
          <w:bCs/>
          <w:kern w:val="0"/>
          <w14:ligatures w14:val="none"/>
        </w:rPr>
        <w:t>🏆</w:t>
      </w:r>
      <w:r w:rsidRPr="002029B0">
        <w:rPr>
          <w:rFonts w:ascii="Times New Roman" w:eastAsia="Times New Roman" w:hAnsi="Times New Roman" w:cs="Times New Roman"/>
          <w:b/>
          <w:bCs/>
          <w:kern w:val="0"/>
          <w14:ligatures w14:val="none"/>
        </w:rPr>
        <w:t xml:space="preserve"> Top Price Drivers (&gt;15% premium):</w:t>
      </w:r>
    </w:p>
    <w:p w14:paraId="54EE9249" w14:textId="77777777" w:rsidR="002029B0" w:rsidRPr="002029B0" w:rsidRDefault="002029B0" w:rsidP="002029B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b/>
          <w:bCs/>
          <w:kern w:val="0"/>
          <w14:ligatures w14:val="none"/>
        </w:rPr>
        <w:t>Hotel Room (+67.4%)</w:t>
      </w:r>
      <w:r w:rsidRPr="002029B0">
        <w:rPr>
          <w:rFonts w:ascii="Times New Roman" w:eastAsia="Times New Roman" w:hAnsi="Times New Roman" w:cs="Times New Roman"/>
          <w:kern w:val="0"/>
          <w14:ligatures w14:val="none"/>
        </w:rPr>
        <w:t>: e^0.5153 = 1.674</w:t>
      </w:r>
    </w:p>
    <w:p w14:paraId="5F6ED2B5" w14:textId="77777777" w:rsidR="002029B0" w:rsidRPr="002029B0" w:rsidRDefault="002029B0" w:rsidP="002029B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b/>
          <w:bCs/>
          <w:kern w:val="0"/>
          <w14:ligatures w14:val="none"/>
        </w:rPr>
        <w:t>Entire Home/Apt (+43.8%)</w:t>
      </w:r>
      <w:r w:rsidRPr="002029B0">
        <w:rPr>
          <w:rFonts w:ascii="Times New Roman" w:eastAsia="Times New Roman" w:hAnsi="Times New Roman" w:cs="Times New Roman"/>
          <w:kern w:val="0"/>
          <w14:ligatures w14:val="none"/>
        </w:rPr>
        <w:t>: e^0.3633 = 1.438</w:t>
      </w:r>
    </w:p>
    <w:p w14:paraId="399661F1" w14:textId="77777777" w:rsidR="002029B0" w:rsidRPr="002029B0" w:rsidRDefault="002029B0" w:rsidP="002029B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b/>
          <w:bCs/>
          <w:kern w:val="0"/>
          <w14:ligatures w14:val="none"/>
        </w:rPr>
        <w:t>Bathrooms (+18.6%)</w:t>
      </w:r>
      <w:r w:rsidRPr="002029B0">
        <w:rPr>
          <w:rFonts w:ascii="Times New Roman" w:eastAsia="Times New Roman" w:hAnsi="Times New Roman" w:cs="Times New Roman"/>
          <w:kern w:val="0"/>
          <w14:ligatures w14:val="none"/>
        </w:rPr>
        <w:t>: Each additional bathroom</w:t>
      </w:r>
    </w:p>
    <w:p w14:paraId="59381B83" w14:textId="77777777" w:rsidR="002029B0" w:rsidRPr="002029B0" w:rsidRDefault="002029B0" w:rsidP="002029B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b/>
          <w:bCs/>
          <w:kern w:val="0"/>
          <w14:ligatures w14:val="none"/>
        </w:rPr>
        <w:t>Leopoldstadt (+18.4%)</w:t>
      </w:r>
      <w:r w:rsidRPr="002029B0">
        <w:rPr>
          <w:rFonts w:ascii="Times New Roman" w:eastAsia="Times New Roman" w:hAnsi="Times New Roman" w:cs="Times New Roman"/>
          <w:kern w:val="0"/>
          <w14:ligatures w14:val="none"/>
        </w:rPr>
        <w:t>: Premium neighborhood</w:t>
      </w:r>
    </w:p>
    <w:p w14:paraId="58845CEF" w14:textId="77777777" w:rsidR="002029B0" w:rsidRPr="002029B0" w:rsidRDefault="002029B0" w:rsidP="002029B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b/>
          <w:bCs/>
          <w:kern w:val="0"/>
          <w14:ligatures w14:val="none"/>
        </w:rPr>
        <w:t>Neubau (+18.0%)</w:t>
      </w:r>
      <w:r w:rsidRPr="002029B0">
        <w:rPr>
          <w:rFonts w:ascii="Times New Roman" w:eastAsia="Times New Roman" w:hAnsi="Times New Roman" w:cs="Times New Roman"/>
          <w:kern w:val="0"/>
          <w14:ligatures w14:val="none"/>
        </w:rPr>
        <w:t>: Premium neighborhood</w:t>
      </w:r>
    </w:p>
    <w:p w14:paraId="68EE2FB0" w14:textId="77777777" w:rsidR="002029B0" w:rsidRPr="002029B0" w:rsidRDefault="002029B0" w:rsidP="002029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9B0">
        <w:rPr>
          <w:rFonts w:ascii="Times New Roman" w:eastAsia="Times New Roman" w:hAnsi="Times New Roman" w:cs="Times New Roman"/>
          <w:b/>
          <w:bCs/>
          <w:kern w:val="0"/>
          <w14:ligatures w14:val="none"/>
        </w:rPr>
        <w:t>Strong Positive Influencers (10-15% premium):</w:t>
      </w:r>
    </w:p>
    <w:p w14:paraId="14A85E3D" w14:textId="77777777" w:rsidR="002029B0" w:rsidRPr="002029B0" w:rsidRDefault="002029B0" w:rsidP="002029B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b/>
          <w:bCs/>
          <w:kern w:val="0"/>
          <w14:ligatures w14:val="none"/>
        </w:rPr>
        <w:t>Review Scores Rating (+16.4%)</w:t>
      </w:r>
      <w:r w:rsidRPr="002029B0">
        <w:rPr>
          <w:rFonts w:ascii="Times New Roman" w:eastAsia="Times New Roman" w:hAnsi="Times New Roman" w:cs="Times New Roman"/>
          <w:kern w:val="0"/>
          <w14:ligatures w14:val="none"/>
        </w:rPr>
        <w:t>: Quality premium</w:t>
      </w:r>
    </w:p>
    <w:p w14:paraId="1A3401D6" w14:textId="77777777" w:rsidR="002029B0" w:rsidRPr="002029B0" w:rsidRDefault="002029B0" w:rsidP="002029B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b/>
          <w:bCs/>
          <w:kern w:val="0"/>
          <w14:ligatures w14:val="none"/>
        </w:rPr>
        <w:t>Bedrooms (+15.5%)</w:t>
      </w:r>
      <w:r w:rsidRPr="002029B0">
        <w:rPr>
          <w:rFonts w:ascii="Times New Roman" w:eastAsia="Times New Roman" w:hAnsi="Times New Roman" w:cs="Times New Roman"/>
          <w:kern w:val="0"/>
          <w14:ligatures w14:val="none"/>
        </w:rPr>
        <w:t>: Each additional bedroom</w:t>
      </w:r>
    </w:p>
    <w:p w14:paraId="583720A5" w14:textId="77777777" w:rsidR="002029B0" w:rsidRPr="002029B0" w:rsidRDefault="002029B0" w:rsidP="002029B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b/>
          <w:bCs/>
          <w:kern w:val="0"/>
          <w14:ligatures w14:val="none"/>
        </w:rPr>
        <w:t>Landstraße (+12.5%)</w:t>
      </w:r>
      <w:r w:rsidRPr="002029B0">
        <w:rPr>
          <w:rFonts w:ascii="Times New Roman" w:eastAsia="Times New Roman" w:hAnsi="Times New Roman" w:cs="Times New Roman"/>
          <w:kern w:val="0"/>
          <w14:ligatures w14:val="none"/>
        </w:rPr>
        <w:t>: Above-average neighborhood</w:t>
      </w:r>
    </w:p>
    <w:p w14:paraId="55EC32BB" w14:textId="77777777" w:rsidR="002029B0" w:rsidRPr="002029B0" w:rsidRDefault="002029B0" w:rsidP="002029B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b/>
          <w:bCs/>
          <w:kern w:val="0"/>
          <w14:ligatures w14:val="none"/>
        </w:rPr>
        <w:t>Superhost (+12.3%)</w:t>
      </w:r>
      <w:r w:rsidRPr="002029B0">
        <w:rPr>
          <w:rFonts w:ascii="Times New Roman" w:eastAsia="Times New Roman" w:hAnsi="Times New Roman" w:cs="Times New Roman"/>
          <w:kern w:val="0"/>
          <w14:ligatures w14:val="none"/>
        </w:rPr>
        <w:t>: Host reputation premium</w:t>
      </w:r>
    </w:p>
    <w:p w14:paraId="61631323" w14:textId="77777777" w:rsidR="002029B0" w:rsidRPr="002029B0" w:rsidRDefault="002029B0" w:rsidP="002029B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b/>
          <w:bCs/>
          <w:kern w:val="0"/>
          <w14:ligatures w14:val="none"/>
        </w:rPr>
        <w:t>Instant Bookable (+11.2%)</w:t>
      </w:r>
      <w:r w:rsidRPr="002029B0">
        <w:rPr>
          <w:rFonts w:ascii="Times New Roman" w:eastAsia="Times New Roman" w:hAnsi="Times New Roman" w:cs="Times New Roman"/>
          <w:kern w:val="0"/>
          <w14:ligatures w14:val="none"/>
        </w:rPr>
        <w:t>: Convenience premium</w:t>
      </w:r>
    </w:p>
    <w:p w14:paraId="30E21270" w14:textId="77777777" w:rsidR="002029B0" w:rsidRPr="002029B0" w:rsidRDefault="002029B0" w:rsidP="002029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9B0">
        <w:rPr>
          <w:rFonts w:ascii="Times New Roman" w:eastAsia="Times New Roman" w:hAnsi="Times New Roman" w:cs="Times New Roman"/>
          <w:b/>
          <w:bCs/>
          <w:kern w:val="0"/>
          <w14:ligatures w14:val="none"/>
        </w:rPr>
        <w:t>Baseline Neighborhood:</w:t>
      </w:r>
    </w:p>
    <w:p w14:paraId="6BEA1BAA" w14:textId="77777777" w:rsidR="002029B0" w:rsidRPr="002029B0" w:rsidRDefault="002029B0" w:rsidP="002029B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b/>
          <w:bCs/>
          <w:kern w:val="0"/>
          <w14:ligatures w14:val="none"/>
        </w:rPr>
        <w:t>"Others" (+11.1%)</w:t>
      </w:r>
      <w:r w:rsidRPr="002029B0">
        <w:rPr>
          <w:rFonts w:ascii="Times New Roman" w:eastAsia="Times New Roman" w:hAnsi="Times New Roman" w:cs="Times New Roman"/>
          <w:kern w:val="0"/>
          <w14:ligatures w14:val="none"/>
        </w:rPr>
        <w:t>: Slightly above average - interesting!</w:t>
      </w:r>
    </w:p>
    <w:p w14:paraId="0F3445D1" w14:textId="77777777" w:rsidR="002029B0" w:rsidRPr="002029B0" w:rsidRDefault="002029B0" w:rsidP="002029B0">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kern w:val="0"/>
          <w14:ligatures w14:val="none"/>
        </w:rPr>
        <w:t>This means all other neighborhoods are compared to "Others"</w:t>
      </w:r>
    </w:p>
    <w:p w14:paraId="63671C8B" w14:textId="77777777" w:rsidR="002029B0" w:rsidRPr="002029B0" w:rsidRDefault="002029B0" w:rsidP="002029B0">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kern w:val="0"/>
          <w14:ligatures w14:val="none"/>
        </w:rPr>
        <w:t>Some neighborhoods are below "Others" (negative coefficients)</w:t>
      </w:r>
    </w:p>
    <w:p w14:paraId="05BEF47D" w14:textId="77777777" w:rsidR="002029B0" w:rsidRPr="002029B0" w:rsidRDefault="002029B0" w:rsidP="002029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9B0">
        <w:rPr>
          <w:rFonts w:ascii="Times New Roman" w:eastAsia="Times New Roman" w:hAnsi="Times New Roman" w:cs="Times New Roman"/>
          <w:b/>
          <w:bCs/>
          <w:kern w:val="0"/>
          <w14:ligatures w14:val="none"/>
        </w:rPr>
        <w:t>Significant Discounts:</w:t>
      </w:r>
    </w:p>
    <w:p w14:paraId="09B619C8" w14:textId="77777777" w:rsidR="002029B0" w:rsidRPr="002029B0" w:rsidRDefault="002029B0" w:rsidP="002029B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b/>
          <w:bCs/>
          <w:kern w:val="0"/>
          <w14:ligatures w14:val="none"/>
        </w:rPr>
        <w:t>Shared Room (-53.8%)</w:t>
      </w:r>
      <w:r w:rsidRPr="002029B0">
        <w:rPr>
          <w:rFonts w:ascii="Times New Roman" w:eastAsia="Times New Roman" w:hAnsi="Times New Roman" w:cs="Times New Roman"/>
          <w:kern w:val="0"/>
          <w14:ligatures w14:val="none"/>
        </w:rPr>
        <w:t>: Massive discount: e^-0.7708 = 0.462</w:t>
      </w:r>
    </w:p>
    <w:p w14:paraId="2A07D43E" w14:textId="77777777" w:rsidR="002029B0" w:rsidRPr="002029B0" w:rsidRDefault="002029B0" w:rsidP="002029B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b/>
          <w:bCs/>
          <w:kern w:val="0"/>
          <w14:ligatures w14:val="none"/>
        </w:rPr>
        <w:t>Host Identity Verified (-32.8%)</w:t>
      </w:r>
      <w:r w:rsidRPr="002029B0">
        <w:rPr>
          <w:rFonts w:ascii="Times New Roman" w:eastAsia="Times New Roman" w:hAnsi="Times New Roman" w:cs="Times New Roman"/>
          <w:kern w:val="0"/>
          <w14:ligatures w14:val="none"/>
        </w:rPr>
        <w:t>: Surprisingly large negative effect</w:t>
      </w:r>
    </w:p>
    <w:p w14:paraId="0966060D" w14:textId="77777777" w:rsidR="002029B0" w:rsidRPr="002029B0" w:rsidRDefault="002029B0" w:rsidP="002029B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b/>
          <w:bCs/>
          <w:kern w:val="0"/>
          <w14:ligatures w14:val="none"/>
        </w:rPr>
        <w:t>Meidling (-14.4%)</w:t>
      </w:r>
      <w:r w:rsidRPr="002029B0">
        <w:rPr>
          <w:rFonts w:ascii="Times New Roman" w:eastAsia="Times New Roman" w:hAnsi="Times New Roman" w:cs="Times New Roman"/>
          <w:kern w:val="0"/>
          <w14:ligatures w14:val="none"/>
        </w:rPr>
        <w:t xml:space="preserve">, </w:t>
      </w:r>
      <w:r w:rsidRPr="002029B0">
        <w:rPr>
          <w:rFonts w:ascii="Times New Roman" w:eastAsia="Times New Roman" w:hAnsi="Times New Roman" w:cs="Times New Roman"/>
          <w:b/>
          <w:bCs/>
          <w:kern w:val="0"/>
          <w14:ligatures w14:val="none"/>
        </w:rPr>
        <w:t>Ottakring (-16.3%)</w:t>
      </w:r>
      <w:r w:rsidRPr="002029B0">
        <w:rPr>
          <w:rFonts w:ascii="Times New Roman" w:eastAsia="Times New Roman" w:hAnsi="Times New Roman" w:cs="Times New Roman"/>
          <w:kern w:val="0"/>
          <w14:ligatures w14:val="none"/>
        </w:rPr>
        <w:t>: Below-average neighborhoods</w:t>
      </w:r>
    </w:p>
    <w:p w14:paraId="2A02C4B1" w14:textId="77777777" w:rsidR="002029B0" w:rsidRPr="002029B0" w:rsidRDefault="002029B0" w:rsidP="002029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9B0">
        <w:rPr>
          <w:rFonts w:ascii="Times New Roman" w:eastAsia="Times New Roman" w:hAnsi="Times New Roman" w:cs="Times New Roman"/>
          <w:b/>
          <w:bCs/>
          <w:kern w:val="0"/>
          <w:sz w:val="27"/>
          <w:szCs w:val="27"/>
          <w14:ligatures w14:val="none"/>
        </w:rPr>
        <w:t>4. Business Insights &amp; Strategy:</w:t>
      </w:r>
    </w:p>
    <w:p w14:paraId="474074F8" w14:textId="77777777" w:rsidR="002029B0" w:rsidRPr="002029B0" w:rsidRDefault="002029B0" w:rsidP="002029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9B0">
        <w:rPr>
          <w:rFonts w:ascii="Times New Roman" w:eastAsia="Times New Roman" w:hAnsi="Times New Roman" w:cs="Times New Roman"/>
          <w:b/>
          <w:bCs/>
          <w:kern w:val="0"/>
          <w14:ligatures w14:val="none"/>
        </w:rPr>
        <w:lastRenderedPageBreak/>
        <w:t>Pricing Strategy:</w:t>
      </w:r>
    </w:p>
    <w:p w14:paraId="0ED4308E" w14:textId="77777777" w:rsidR="002029B0" w:rsidRPr="002029B0" w:rsidRDefault="002029B0" w:rsidP="002029B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b/>
          <w:bCs/>
          <w:kern w:val="0"/>
          <w14:ligatures w14:val="none"/>
        </w:rPr>
        <w:t>Property Type Hierarchy</w:t>
      </w:r>
      <w:r w:rsidRPr="002029B0">
        <w:rPr>
          <w:rFonts w:ascii="Times New Roman" w:eastAsia="Times New Roman" w:hAnsi="Times New Roman" w:cs="Times New Roman"/>
          <w:kern w:val="0"/>
          <w14:ligatures w14:val="none"/>
        </w:rPr>
        <w:t>: Hotel rooms command highest premium, followed by entire homes</w:t>
      </w:r>
    </w:p>
    <w:p w14:paraId="7D575E9F" w14:textId="77777777" w:rsidR="002029B0" w:rsidRPr="002029B0" w:rsidRDefault="002029B0" w:rsidP="002029B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b/>
          <w:bCs/>
          <w:kern w:val="0"/>
          <w14:ligatures w14:val="none"/>
        </w:rPr>
        <w:t>Location Matters</w:t>
      </w:r>
      <w:r w:rsidRPr="002029B0">
        <w:rPr>
          <w:rFonts w:ascii="Times New Roman" w:eastAsia="Times New Roman" w:hAnsi="Times New Roman" w:cs="Times New Roman"/>
          <w:kern w:val="0"/>
          <w14:ligatures w14:val="none"/>
        </w:rPr>
        <w:t>: Leopoldstadt, Neubau, Landstraße are premium areas</w:t>
      </w:r>
    </w:p>
    <w:p w14:paraId="1BD5EBF4" w14:textId="77777777" w:rsidR="002029B0" w:rsidRPr="002029B0" w:rsidRDefault="002029B0" w:rsidP="002029B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b/>
          <w:bCs/>
          <w:kern w:val="0"/>
          <w14:ligatures w14:val="none"/>
        </w:rPr>
        <w:t>Quality Pays</w:t>
      </w:r>
      <w:r w:rsidRPr="002029B0">
        <w:rPr>
          <w:rFonts w:ascii="Times New Roman" w:eastAsia="Times New Roman" w:hAnsi="Times New Roman" w:cs="Times New Roman"/>
          <w:kern w:val="0"/>
          <w14:ligatures w14:val="none"/>
        </w:rPr>
        <w:t>: Higher ratings = 16% price premium</w:t>
      </w:r>
    </w:p>
    <w:p w14:paraId="78C9C295" w14:textId="77777777" w:rsidR="002029B0" w:rsidRPr="002029B0" w:rsidRDefault="002029B0" w:rsidP="002029B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b/>
          <w:bCs/>
          <w:kern w:val="0"/>
          <w14:ligatures w14:val="none"/>
        </w:rPr>
        <w:t>Size Premium</w:t>
      </w:r>
      <w:r w:rsidRPr="002029B0">
        <w:rPr>
          <w:rFonts w:ascii="Times New Roman" w:eastAsia="Times New Roman" w:hAnsi="Times New Roman" w:cs="Times New Roman"/>
          <w:kern w:val="0"/>
          <w14:ligatures w14:val="none"/>
        </w:rPr>
        <w:t>: Bathrooms add more value (18.6%) than bedrooms (15.5%)</w:t>
      </w:r>
    </w:p>
    <w:p w14:paraId="6F3AD140" w14:textId="77777777" w:rsidR="002029B0" w:rsidRPr="002029B0" w:rsidRDefault="002029B0" w:rsidP="002029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9B0">
        <w:rPr>
          <w:rFonts w:ascii="Times New Roman" w:eastAsia="Times New Roman" w:hAnsi="Times New Roman" w:cs="Times New Roman"/>
          <w:b/>
          <w:bCs/>
          <w:kern w:val="0"/>
          <w14:ligatures w14:val="none"/>
        </w:rPr>
        <w:t>Counterintuitive Findings:</w:t>
      </w:r>
    </w:p>
    <w:p w14:paraId="3E7A7F82" w14:textId="77777777" w:rsidR="002029B0" w:rsidRPr="002029B0" w:rsidRDefault="002029B0" w:rsidP="002029B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b/>
          <w:bCs/>
          <w:kern w:val="0"/>
          <w14:ligatures w14:val="none"/>
        </w:rPr>
        <w:t>Host Identity Verified (-32.8%)</w:t>
      </w:r>
      <w:r w:rsidRPr="002029B0">
        <w:rPr>
          <w:rFonts w:ascii="Times New Roman" w:eastAsia="Times New Roman" w:hAnsi="Times New Roman" w:cs="Times New Roman"/>
          <w:kern w:val="0"/>
          <w14:ligatures w14:val="none"/>
        </w:rPr>
        <w:t>: This is suspiciously large</w:t>
      </w:r>
    </w:p>
    <w:p w14:paraId="7C7A706B" w14:textId="77777777" w:rsidR="002029B0" w:rsidRPr="002029B0" w:rsidRDefault="002029B0" w:rsidP="002029B0">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kern w:val="0"/>
          <w14:ligatures w14:val="none"/>
        </w:rPr>
        <w:t>Possible issue: New hosts verify identity but charge less?</w:t>
      </w:r>
    </w:p>
    <w:p w14:paraId="0037C30B" w14:textId="77777777" w:rsidR="002029B0" w:rsidRPr="002029B0" w:rsidRDefault="002029B0" w:rsidP="002029B0">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kern w:val="0"/>
          <w14:ligatures w14:val="none"/>
        </w:rPr>
        <w:t>Check correlation with other variables</w:t>
      </w:r>
    </w:p>
    <w:p w14:paraId="76422E5F" w14:textId="77777777" w:rsidR="002029B0" w:rsidRPr="002029B0" w:rsidRDefault="002029B0" w:rsidP="002029B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029B0">
        <w:rPr>
          <w:rFonts w:ascii="Times New Roman" w:eastAsia="Times New Roman" w:hAnsi="Times New Roman" w:cs="Times New Roman"/>
          <w:b/>
          <w:bCs/>
          <w:kern w:val="0"/>
          <w14:ligatures w14:val="none"/>
        </w:rPr>
        <w:t>Favoriten, Brigittenau discounts</w:t>
      </w:r>
      <w:r w:rsidRPr="002029B0">
        <w:rPr>
          <w:rFonts w:ascii="Times New Roman" w:eastAsia="Times New Roman" w:hAnsi="Times New Roman" w:cs="Times New Roman"/>
          <w:kern w:val="0"/>
          <w14:ligatures w14:val="none"/>
        </w:rPr>
        <w:t>: Working-class areas as expected</w:t>
      </w:r>
    </w:p>
    <w:p w14:paraId="7E6EF67A" w14:textId="77777777" w:rsidR="002029B0" w:rsidRDefault="002029B0" w:rsidP="00021295">
      <w:pPr>
        <w:rPr>
          <w:b/>
          <w:bCs/>
        </w:rPr>
      </w:pPr>
    </w:p>
    <w:p w14:paraId="753AC75D" w14:textId="77777777" w:rsidR="007612D0" w:rsidRPr="007612D0" w:rsidRDefault="007612D0" w:rsidP="007612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12D0">
        <w:rPr>
          <w:rFonts w:ascii="Times New Roman" w:eastAsia="Times New Roman" w:hAnsi="Times New Roman" w:cs="Times New Roman"/>
          <w:b/>
          <w:bCs/>
          <w:kern w:val="0"/>
          <w:sz w:val="36"/>
          <w:szCs w:val="36"/>
          <w14:ligatures w14:val="none"/>
        </w:rPr>
        <w:t>Analysis of Your Correlation Matrix:</w:t>
      </w:r>
    </w:p>
    <w:p w14:paraId="6AFF2927" w14:textId="77777777" w:rsidR="007612D0" w:rsidRPr="007612D0" w:rsidRDefault="007612D0" w:rsidP="007612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2D0">
        <w:rPr>
          <w:rFonts w:ascii="Times New Roman" w:eastAsia="Times New Roman" w:hAnsi="Times New Roman" w:cs="Times New Roman"/>
          <w:b/>
          <w:bCs/>
          <w:kern w:val="0"/>
          <w:sz w:val="27"/>
          <w:szCs w:val="27"/>
          <w14:ligatures w14:val="none"/>
        </w:rPr>
        <w:t>1. The Key Finding - Explains the Negative Coefficient:</w:t>
      </w:r>
    </w:p>
    <w:p w14:paraId="59DAAC6F" w14:textId="77777777" w:rsidR="007612D0" w:rsidRPr="007612D0" w:rsidRDefault="007612D0" w:rsidP="007612D0">
      <w:p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Courier New" w:eastAsia="Times New Roman" w:hAnsi="Courier New" w:cs="Courier New"/>
          <w:b/>
          <w:bCs/>
          <w:kern w:val="0"/>
          <w:sz w:val="20"/>
          <w:szCs w:val="20"/>
          <w14:ligatures w14:val="none"/>
        </w:rPr>
        <w:t>host_identity_verified</w:t>
      </w:r>
      <w:r w:rsidRPr="007612D0">
        <w:rPr>
          <w:rFonts w:ascii="Times New Roman" w:eastAsia="Times New Roman" w:hAnsi="Times New Roman" w:cs="Times New Roman"/>
          <w:b/>
          <w:bCs/>
          <w:kern w:val="0"/>
          <w14:ligatures w14:val="none"/>
        </w:rPr>
        <w:t xml:space="preserve"> has a NEGATIVE correlation with </w:t>
      </w:r>
      <w:r w:rsidRPr="007612D0">
        <w:rPr>
          <w:rFonts w:ascii="Courier New" w:eastAsia="Times New Roman" w:hAnsi="Courier New" w:cs="Courier New"/>
          <w:b/>
          <w:bCs/>
          <w:kern w:val="0"/>
          <w:sz w:val="20"/>
          <w:szCs w:val="20"/>
          <w14:ligatures w14:val="none"/>
        </w:rPr>
        <w:t>log_price</w:t>
      </w:r>
      <w:r w:rsidRPr="007612D0">
        <w:rPr>
          <w:rFonts w:ascii="Times New Roman" w:eastAsia="Times New Roman" w:hAnsi="Times New Roman" w:cs="Times New Roman"/>
          <w:b/>
          <w:bCs/>
          <w:kern w:val="0"/>
          <w14:ligatures w14:val="none"/>
        </w:rPr>
        <w:t xml:space="preserve"> (-0.105)</w:t>
      </w:r>
      <w:r w:rsidRPr="007612D0">
        <w:rPr>
          <w:rFonts w:ascii="Times New Roman" w:eastAsia="Times New Roman" w:hAnsi="Times New Roman" w:cs="Times New Roman"/>
          <w:kern w:val="0"/>
          <w14:ligatures w14:val="none"/>
        </w:rPr>
        <w:t xml:space="preserve"> </w:t>
      </w:r>
      <w:r w:rsidRPr="007612D0">
        <w:rPr>
          <w:rFonts w:ascii="Apple Color Emoji" w:eastAsia="Times New Roman" w:hAnsi="Apple Color Emoji" w:cs="Apple Color Emoji"/>
          <w:kern w:val="0"/>
          <w14:ligatures w14:val="none"/>
        </w:rPr>
        <w:t>✅</w:t>
      </w:r>
    </w:p>
    <w:p w14:paraId="3516147D" w14:textId="77777777" w:rsidR="007612D0" w:rsidRPr="007612D0" w:rsidRDefault="007612D0" w:rsidP="007612D0">
      <w:p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kern w:val="0"/>
          <w14:ligatures w14:val="none"/>
        </w:rPr>
        <w:t xml:space="preserve">This explains why your linear regression gave it a negative coefficient (-0.3970)! The data shows that </w:t>
      </w:r>
      <w:r w:rsidRPr="007612D0">
        <w:rPr>
          <w:rFonts w:ascii="Times New Roman" w:eastAsia="Times New Roman" w:hAnsi="Times New Roman" w:cs="Times New Roman"/>
          <w:b/>
          <w:bCs/>
          <w:kern w:val="0"/>
          <w14:ligatures w14:val="none"/>
        </w:rPr>
        <w:t>verified hosts actually have LOWER prices</w:t>
      </w:r>
      <w:r w:rsidRPr="007612D0">
        <w:rPr>
          <w:rFonts w:ascii="Times New Roman" w:eastAsia="Times New Roman" w:hAnsi="Times New Roman" w:cs="Times New Roman"/>
          <w:kern w:val="0"/>
          <w14:ligatures w14:val="none"/>
        </w:rPr>
        <w:t xml:space="preserve"> on average.</w:t>
      </w:r>
    </w:p>
    <w:p w14:paraId="2B1CC40C" w14:textId="77777777" w:rsidR="007612D0" w:rsidRPr="007612D0" w:rsidRDefault="007612D0" w:rsidP="007612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2D0">
        <w:rPr>
          <w:rFonts w:ascii="Times New Roman" w:eastAsia="Times New Roman" w:hAnsi="Times New Roman" w:cs="Times New Roman"/>
          <w:b/>
          <w:bCs/>
          <w:kern w:val="0"/>
          <w:sz w:val="27"/>
          <w:szCs w:val="27"/>
          <w14:ligatures w14:val="none"/>
        </w:rPr>
        <w:t>2. Detailed Breakdown:</w:t>
      </w:r>
    </w:p>
    <w:p w14:paraId="0999C286" w14:textId="77777777" w:rsidR="007612D0" w:rsidRPr="007612D0" w:rsidRDefault="007612D0" w:rsidP="007612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612D0">
        <w:rPr>
          <w:rFonts w:ascii="Times New Roman" w:eastAsia="Times New Roman" w:hAnsi="Times New Roman" w:cs="Times New Roman"/>
          <w:b/>
          <w:bCs/>
          <w:kern w:val="0"/>
          <w14:ligatures w14:val="none"/>
        </w:rPr>
        <w:t>A. Host Identity Verified Relationships:</w:t>
      </w:r>
    </w:p>
    <w:p w14:paraId="6AC85110" w14:textId="77777777" w:rsidR="007612D0" w:rsidRPr="007612D0" w:rsidRDefault="007612D0" w:rsidP="007612D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t>With log_price: -0.105</w:t>
      </w:r>
      <w:r w:rsidRPr="007612D0">
        <w:rPr>
          <w:rFonts w:ascii="Times New Roman" w:eastAsia="Times New Roman" w:hAnsi="Times New Roman" w:cs="Times New Roman"/>
          <w:kern w:val="0"/>
          <w14:ligatures w14:val="none"/>
        </w:rPr>
        <w:t xml:space="preserve"> → Verified hosts charge </w:t>
      </w:r>
      <w:r w:rsidRPr="007612D0">
        <w:rPr>
          <w:rFonts w:ascii="Times New Roman" w:eastAsia="Times New Roman" w:hAnsi="Times New Roman" w:cs="Times New Roman"/>
          <w:b/>
          <w:bCs/>
          <w:kern w:val="0"/>
          <w14:ligatures w14:val="none"/>
        </w:rPr>
        <w:t>10.5% less</w:t>
      </w:r>
      <w:r w:rsidRPr="007612D0">
        <w:rPr>
          <w:rFonts w:ascii="Times New Roman" w:eastAsia="Times New Roman" w:hAnsi="Times New Roman" w:cs="Times New Roman"/>
          <w:kern w:val="0"/>
          <w14:ligatures w14:val="none"/>
        </w:rPr>
        <w:t xml:space="preserve"> on average (in log space)</w:t>
      </w:r>
    </w:p>
    <w:p w14:paraId="21DAD078" w14:textId="77777777" w:rsidR="007612D0" w:rsidRPr="007612D0" w:rsidRDefault="007612D0" w:rsidP="007612D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t>With superhost: 0.092</w:t>
      </w:r>
      <w:r w:rsidRPr="007612D0">
        <w:rPr>
          <w:rFonts w:ascii="Times New Roman" w:eastAsia="Times New Roman" w:hAnsi="Times New Roman" w:cs="Times New Roman"/>
          <w:kern w:val="0"/>
          <w14:ligatures w14:val="none"/>
        </w:rPr>
        <w:t xml:space="preserve"> → Weak positive correlation with being a superhost</w:t>
      </w:r>
    </w:p>
    <w:p w14:paraId="627C5698" w14:textId="77777777" w:rsidR="007612D0" w:rsidRPr="007612D0" w:rsidRDefault="007612D0" w:rsidP="007612D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t>With reviews: 0.112</w:t>
      </w:r>
      <w:r w:rsidRPr="007612D0">
        <w:rPr>
          <w:rFonts w:ascii="Times New Roman" w:eastAsia="Times New Roman" w:hAnsi="Times New Roman" w:cs="Times New Roman"/>
          <w:kern w:val="0"/>
          <w14:ligatures w14:val="none"/>
        </w:rPr>
        <w:t xml:space="preserve"> → Verified hosts have slightly more reviews</w:t>
      </w:r>
    </w:p>
    <w:p w14:paraId="5712FE9A" w14:textId="77777777" w:rsidR="007612D0" w:rsidRPr="007612D0" w:rsidRDefault="007612D0" w:rsidP="007612D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t>With instant bookable: -0.082</w:t>
      </w:r>
      <w:r w:rsidRPr="007612D0">
        <w:rPr>
          <w:rFonts w:ascii="Times New Roman" w:eastAsia="Times New Roman" w:hAnsi="Times New Roman" w:cs="Times New Roman"/>
          <w:kern w:val="0"/>
          <w14:ligatures w14:val="none"/>
        </w:rPr>
        <w:t xml:space="preserve"> → Verified hosts are LESS likely to offer instant booking</w:t>
      </w:r>
    </w:p>
    <w:p w14:paraId="0EBE3DAE" w14:textId="77777777" w:rsidR="007612D0" w:rsidRPr="007612D0" w:rsidRDefault="007612D0" w:rsidP="007612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612D0">
        <w:rPr>
          <w:rFonts w:ascii="Times New Roman" w:eastAsia="Times New Roman" w:hAnsi="Times New Roman" w:cs="Times New Roman"/>
          <w:b/>
          <w:bCs/>
          <w:kern w:val="0"/>
          <w14:ligatures w14:val="none"/>
        </w:rPr>
        <w:t>B. Other Interesting Correlations:</w:t>
      </w:r>
    </w:p>
    <w:p w14:paraId="3350E69F" w14:textId="77777777" w:rsidR="007612D0" w:rsidRPr="007612D0" w:rsidRDefault="007612D0" w:rsidP="007612D0">
      <w:p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t>Superhost Effects:</w:t>
      </w:r>
    </w:p>
    <w:p w14:paraId="41AC3442" w14:textId="77777777" w:rsidR="007612D0" w:rsidRPr="007612D0" w:rsidRDefault="007612D0" w:rsidP="007612D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t>Superhost → Rating: 0.327</w:t>
      </w:r>
      <w:r w:rsidRPr="007612D0">
        <w:rPr>
          <w:rFonts w:ascii="Times New Roman" w:eastAsia="Times New Roman" w:hAnsi="Times New Roman" w:cs="Times New Roman"/>
          <w:kern w:val="0"/>
          <w14:ligatures w14:val="none"/>
        </w:rPr>
        <w:t xml:space="preserve"> → Strong! Superhosts have much higher ratings</w:t>
      </w:r>
    </w:p>
    <w:p w14:paraId="065DA14C" w14:textId="77777777" w:rsidR="007612D0" w:rsidRPr="007612D0" w:rsidRDefault="007612D0" w:rsidP="007612D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t>Superhost → Price: 0.128</w:t>
      </w:r>
      <w:r w:rsidRPr="007612D0">
        <w:rPr>
          <w:rFonts w:ascii="Times New Roman" w:eastAsia="Times New Roman" w:hAnsi="Times New Roman" w:cs="Times New Roman"/>
          <w:kern w:val="0"/>
          <w14:ligatures w14:val="none"/>
        </w:rPr>
        <w:t xml:space="preserve"> → Superhosts charge 12.8% MORE (expected)</w:t>
      </w:r>
    </w:p>
    <w:p w14:paraId="51018181" w14:textId="77777777" w:rsidR="007612D0" w:rsidRPr="007612D0" w:rsidRDefault="007612D0" w:rsidP="007612D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t>Superhost → Instant booking: -0.182</w:t>
      </w:r>
      <w:r w:rsidRPr="007612D0">
        <w:rPr>
          <w:rFonts w:ascii="Times New Roman" w:eastAsia="Times New Roman" w:hAnsi="Times New Roman" w:cs="Times New Roman"/>
          <w:kern w:val="0"/>
          <w14:ligatures w14:val="none"/>
        </w:rPr>
        <w:t xml:space="preserve"> → Superhosts are LESS likely to offer instant booking</w:t>
      </w:r>
    </w:p>
    <w:p w14:paraId="41D201BD" w14:textId="77777777" w:rsidR="007612D0" w:rsidRPr="007612D0" w:rsidRDefault="007612D0" w:rsidP="007612D0">
      <w:p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lastRenderedPageBreak/>
        <w:t>Response/Acceptance Rates:</w:t>
      </w:r>
    </w:p>
    <w:p w14:paraId="30997B44" w14:textId="77777777" w:rsidR="007612D0" w:rsidRPr="007612D0" w:rsidRDefault="007612D0" w:rsidP="007612D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t>Response ↔ Acceptance: 0.552</w:t>
      </w:r>
      <w:r w:rsidRPr="007612D0">
        <w:rPr>
          <w:rFonts w:ascii="Times New Roman" w:eastAsia="Times New Roman" w:hAnsi="Times New Roman" w:cs="Times New Roman"/>
          <w:kern w:val="0"/>
          <w14:ligatures w14:val="none"/>
        </w:rPr>
        <w:t xml:space="preserve"> → Strong correlation - hosts who respond quickly also accept more bookings</w:t>
      </w:r>
    </w:p>
    <w:p w14:paraId="0B1A9DBF" w14:textId="77777777" w:rsidR="007612D0" w:rsidRPr="007612D0" w:rsidRDefault="007612D0" w:rsidP="007612D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t>Acceptance → Instant booking: 0.450</w:t>
      </w:r>
      <w:r w:rsidRPr="007612D0">
        <w:rPr>
          <w:rFonts w:ascii="Times New Roman" w:eastAsia="Times New Roman" w:hAnsi="Times New Roman" w:cs="Times New Roman"/>
          <w:kern w:val="0"/>
          <w14:ligatures w14:val="none"/>
        </w:rPr>
        <w:t xml:space="preserve"> → Strong! Hosts who accept more also offer instant booking</w:t>
      </w:r>
    </w:p>
    <w:p w14:paraId="17226B27" w14:textId="77777777" w:rsidR="007612D0" w:rsidRPr="007612D0" w:rsidRDefault="007612D0" w:rsidP="007612D0">
      <w:p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t>Rating Effects:</w:t>
      </w:r>
    </w:p>
    <w:p w14:paraId="1E756494" w14:textId="77777777" w:rsidR="007612D0" w:rsidRPr="007612D0" w:rsidRDefault="007612D0" w:rsidP="007612D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t>Rating → Price: 0.175</w:t>
      </w:r>
      <w:r w:rsidRPr="007612D0">
        <w:rPr>
          <w:rFonts w:ascii="Times New Roman" w:eastAsia="Times New Roman" w:hAnsi="Times New Roman" w:cs="Times New Roman"/>
          <w:kern w:val="0"/>
          <w14:ligatures w14:val="none"/>
        </w:rPr>
        <w:t xml:space="preserve"> → Higher ratings = 17.5% higher prices (makes sense)</w:t>
      </w:r>
    </w:p>
    <w:p w14:paraId="18A03817" w14:textId="77777777" w:rsidR="007612D0" w:rsidRPr="007612D0" w:rsidRDefault="007612D0" w:rsidP="007612D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t>Rating → Superhost: 0.327</w:t>
      </w:r>
      <w:r w:rsidRPr="007612D0">
        <w:rPr>
          <w:rFonts w:ascii="Times New Roman" w:eastAsia="Times New Roman" w:hAnsi="Times New Roman" w:cs="Times New Roman"/>
          <w:kern w:val="0"/>
          <w14:ligatures w14:val="none"/>
        </w:rPr>
        <w:t xml:space="preserve"> → Higher ratings help become superhost</w:t>
      </w:r>
    </w:p>
    <w:p w14:paraId="55949848" w14:textId="77777777" w:rsidR="007612D0" w:rsidRPr="007612D0" w:rsidRDefault="007612D0" w:rsidP="007612D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t>Rating → Instant booking: -0.189</w:t>
      </w:r>
      <w:r w:rsidRPr="007612D0">
        <w:rPr>
          <w:rFonts w:ascii="Times New Roman" w:eastAsia="Times New Roman" w:hAnsi="Times New Roman" w:cs="Times New Roman"/>
          <w:kern w:val="0"/>
          <w14:ligatures w14:val="none"/>
        </w:rPr>
        <w:t xml:space="preserve"> → Higher-rated listings are LESS likely to offer instant booking</w:t>
      </w:r>
    </w:p>
    <w:p w14:paraId="40A2D866" w14:textId="77777777" w:rsidR="007612D0" w:rsidRPr="007612D0" w:rsidRDefault="007612D0" w:rsidP="007612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2D0">
        <w:rPr>
          <w:rFonts w:ascii="Times New Roman" w:eastAsia="Times New Roman" w:hAnsi="Times New Roman" w:cs="Times New Roman"/>
          <w:b/>
          <w:bCs/>
          <w:kern w:val="0"/>
          <w:sz w:val="27"/>
          <w:szCs w:val="27"/>
          <w14:ligatures w14:val="none"/>
        </w:rPr>
        <w:t xml:space="preserve">3. Why </w:t>
      </w:r>
      <w:r w:rsidRPr="007612D0">
        <w:rPr>
          <w:rFonts w:ascii="Courier New" w:eastAsia="Times New Roman" w:hAnsi="Courier New" w:cs="Courier New"/>
          <w:b/>
          <w:bCs/>
          <w:kern w:val="0"/>
          <w:sz w:val="20"/>
          <w:szCs w:val="20"/>
          <w14:ligatures w14:val="none"/>
        </w:rPr>
        <w:t>host_identity_verified</w:t>
      </w:r>
      <w:r w:rsidRPr="007612D0">
        <w:rPr>
          <w:rFonts w:ascii="Times New Roman" w:eastAsia="Times New Roman" w:hAnsi="Times New Roman" w:cs="Times New Roman"/>
          <w:b/>
          <w:bCs/>
          <w:kern w:val="0"/>
          <w:sz w:val="27"/>
          <w:szCs w:val="27"/>
          <w14:ligatures w14:val="none"/>
        </w:rPr>
        <w:t xml:space="preserve"> Has Negative Coefficient:</w:t>
      </w:r>
    </w:p>
    <w:p w14:paraId="42549D84" w14:textId="77777777" w:rsidR="007612D0" w:rsidRPr="007612D0" w:rsidRDefault="007612D0" w:rsidP="007612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612D0">
        <w:rPr>
          <w:rFonts w:ascii="Times New Roman" w:eastAsia="Times New Roman" w:hAnsi="Times New Roman" w:cs="Times New Roman"/>
          <w:b/>
          <w:bCs/>
          <w:kern w:val="0"/>
          <w14:ligatures w14:val="none"/>
        </w:rPr>
        <w:t>Possible Explanations:</w:t>
      </w:r>
    </w:p>
    <w:p w14:paraId="432BB056" w14:textId="77777777" w:rsidR="007612D0" w:rsidRPr="007612D0" w:rsidRDefault="007612D0" w:rsidP="007612D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t>New Host Effect</w:t>
      </w:r>
      <w:r w:rsidRPr="007612D0">
        <w:rPr>
          <w:rFonts w:ascii="Times New Roman" w:eastAsia="Times New Roman" w:hAnsi="Times New Roman" w:cs="Times New Roman"/>
          <w:kern w:val="0"/>
          <w14:ligatures w14:val="none"/>
        </w:rPr>
        <w:t>: New hosts verify identity but charge less to attract first bookings</w:t>
      </w:r>
    </w:p>
    <w:p w14:paraId="7E18B5D8" w14:textId="77777777" w:rsidR="007612D0" w:rsidRPr="007612D0" w:rsidRDefault="007612D0" w:rsidP="007612D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t>Budget Host Strategy</w:t>
      </w:r>
      <w:r w:rsidRPr="007612D0">
        <w:rPr>
          <w:rFonts w:ascii="Times New Roman" w:eastAsia="Times New Roman" w:hAnsi="Times New Roman" w:cs="Times New Roman"/>
          <w:kern w:val="0"/>
          <w14:ligatures w14:val="none"/>
        </w:rPr>
        <w:t>: Hosts focusing on budget segment verify but keep prices low</w:t>
      </w:r>
    </w:p>
    <w:p w14:paraId="1505212C" w14:textId="77777777" w:rsidR="007612D0" w:rsidRPr="007612D0" w:rsidRDefault="007612D0" w:rsidP="007612D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t>Professional vs Casual</w:t>
      </w:r>
      <w:r w:rsidRPr="007612D0">
        <w:rPr>
          <w:rFonts w:ascii="Times New Roman" w:eastAsia="Times New Roman" w:hAnsi="Times New Roman" w:cs="Times New Roman"/>
          <w:kern w:val="0"/>
          <w14:ligatures w14:val="none"/>
        </w:rPr>
        <w:t>: Casual hosts verify but aren't optimizing for max revenue</w:t>
      </w:r>
    </w:p>
    <w:p w14:paraId="00D658A6" w14:textId="77777777" w:rsidR="007612D0" w:rsidRPr="007612D0" w:rsidRDefault="007612D0" w:rsidP="007612D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t>Market Segment</w:t>
      </w:r>
      <w:r w:rsidRPr="007612D0">
        <w:rPr>
          <w:rFonts w:ascii="Times New Roman" w:eastAsia="Times New Roman" w:hAnsi="Times New Roman" w:cs="Times New Roman"/>
          <w:kern w:val="0"/>
          <w14:ligatures w14:val="none"/>
        </w:rPr>
        <w:t>: Verified hosts might dominate budget segments</w:t>
      </w:r>
    </w:p>
    <w:p w14:paraId="3A138C9B" w14:textId="77777777" w:rsidR="007612D0" w:rsidRPr="007612D0" w:rsidRDefault="007612D0" w:rsidP="007612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612D0">
        <w:rPr>
          <w:rFonts w:ascii="Times New Roman" w:eastAsia="Times New Roman" w:hAnsi="Times New Roman" w:cs="Times New Roman"/>
          <w:b/>
          <w:bCs/>
          <w:kern w:val="0"/>
          <w14:ligatures w14:val="none"/>
        </w:rPr>
        <w:t>Evidence Supporting This:</w:t>
      </w:r>
    </w:p>
    <w:p w14:paraId="1B05E7E9" w14:textId="77777777" w:rsidR="007612D0" w:rsidRPr="007612D0" w:rsidRDefault="007612D0" w:rsidP="007612D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kern w:val="0"/>
          <w14:ligatures w14:val="none"/>
        </w:rPr>
        <w:t>Verified hosts have more reviews (0.112 correlation) → More established but cheaper</w:t>
      </w:r>
    </w:p>
    <w:p w14:paraId="4C9E8D2A" w14:textId="77777777" w:rsidR="007612D0" w:rsidRPr="007612D0" w:rsidRDefault="007612D0" w:rsidP="007612D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kern w:val="0"/>
          <w14:ligatures w14:val="none"/>
        </w:rPr>
        <w:t>Verified hosts less likely to offer instant booking (-0.082) → Different strategy</w:t>
      </w:r>
    </w:p>
    <w:p w14:paraId="799A74F2" w14:textId="77777777" w:rsidR="007612D0" w:rsidRPr="007612D0" w:rsidRDefault="007612D0" w:rsidP="007612D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kern w:val="0"/>
          <w14:ligatures w14:val="none"/>
        </w:rPr>
        <w:t>Weak correlation with superhost (0.092) → Not the premium hosts</w:t>
      </w:r>
    </w:p>
    <w:p w14:paraId="35856F4F" w14:textId="77777777" w:rsidR="007612D0" w:rsidRPr="007612D0" w:rsidRDefault="007612D0" w:rsidP="007612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2D0">
        <w:rPr>
          <w:rFonts w:ascii="Times New Roman" w:eastAsia="Times New Roman" w:hAnsi="Times New Roman" w:cs="Times New Roman"/>
          <w:b/>
          <w:bCs/>
          <w:kern w:val="0"/>
          <w:sz w:val="27"/>
          <w:szCs w:val="27"/>
          <w14:ligatures w14:val="none"/>
        </w:rPr>
        <w:t>4. Business Interpretation:</w:t>
      </w:r>
    </w:p>
    <w:p w14:paraId="5B0C0C3B" w14:textId="77777777" w:rsidR="007612D0" w:rsidRPr="007612D0" w:rsidRDefault="007612D0" w:rsidP="007612D0">
      <w:p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t>Two Types of Verified Hosts Emerge:</w:t>
      </w:r>
    </w:p>
    <w:p w14:paraId="783E07CD" w14:textId="77777777" w:rsidR="007612D0" w:rsidRPr="007612D0" w:rsidRDefault="007612D0" w:rsidP="007612D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t>Premium Verified Hosts</w:t>
      </w:r>
      <w:r w:rsidRPr="007612D0">
        <w:rPr>
          <w:rFonts w:ascii="Times New Roman" w:eastAsia="Times New Roman" w:hAnsi="Times New Roman" w:cs="Times New Roman"/>
          <w:kern w:val="0"/>
          <w14:ligatures w14:val="none"/>
        </w:rPr>
        <w:t>:</w:t>
      </w:r>
    </w:p>
    <w:p w14:paraId="7EBE318A" w14:textId="77777777" w:rsidR="007612D0" w:rsidRPr="007612D0" w:rsidRDefault="007612D0" w:rsidP="007612D0">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kern w:val="0"/>
          <w14:ligatures w14:val="none"/>
        </w:rPr>
        <w:t>Also superhosts (some correlation: 0.092)</w:t>
      </w:r>
    </w:p>
    <w:p w14:paraId="617F74E4" w14:textId="77777777" w:rsidR="007612D0" w:rsidRPr="007612D0" w:rsidRDefault="007612D0" w:rsidP="007612D0">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kern w:val="0"/>
          <w14:ligatures w14:val="none"/>
        </w:rPr>
        <w:t>Higher ratings</w:t>
      </w:r>
    </w:p>
    <w:p w14:paraId="71B42F1C" w14:textId="77777777" w:rsidR="007612D0" w:rsidRPr="007612D0" w:rsidRDefault="007612D0" w:rsidP="007612D0">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kern w:val="0"/>
          <w14:ligatures w14:val="none"/>
        </w:rPr>
        <w:t>Higher prices</w:t>
      </w:r>
    </w:p>
    <w:p w14:paraId="28802EAC" w14:textId="77777777" w:rsidR="007612D0" w:rsidRPr="007612D0" w:rsidRDefault="007612D0" w:rsidP="007612D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t>Budget Verified Hosts</w:t>
      </w:r>
      <w:r w:rsidRPr="007612D0">
        <w:rPr>
          <w:rFonts w:ascii="Times New Roman" w:eastAsia="Times New Roman" w:hAnsi="Times New Roman" w:cs="Times New Roman"/>
          <w:kern w:val="0"/>
          <w14:ligatures w14:val="none"/>
        </w:rPr>
        <w:t>:</w:t>
      </w:r>
    </w:p>
    <w:p w14:paraId="588B4CBB" w14:textId="77777777" w:rsidR="007612D0" w:rsidRPr="007612D0" w:rsidRDefault="007612D0" w:rsidP="007612D0">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kern w:val="0"/>
          <w14:ligatures w14:val="none"/>
        </w:rPr>
        <w:t>Verify identity (trust signal)</w:t>
      </w:r>
    </w:p>
    <w:p w14:paraId="730B9060" w14:textId="77777777" w:rsidR="007612D0" w:rsidRPr="007612D0" w:rsidRDefault="007612D0" w:rsidP="007612D0">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kern w:val="0"/>
          <w14:ligatures w14:val="none"/>
        </w:rPr>
        <w:t>Charge less to compete</w:t>
      </w:r>
    </w:p>
    <w:p w14:paraId="1DAEA90A" w14:textId="77777777" w:rsidR="007612D0" w:rsidRPr="007612D0" w:rsidRDefault="007612D0" w:rsidP="007612D0">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kern w:val="0"/>
          <w14:ligatures w14:val="none"/>
        </w:rPr>
        <w:t>More reviews from volume strategy</w:t>
      </w:r>
    </w:p>
    <w:p w14:paraId="5097A957" w14:textId="77777777" w:rsidR="007612D0" w:rsidRPr="007612D0" w:rsidRDefault="007612D0" w:rsidP="007612D0">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kern w:val="0"/>
          <w14:ligatures w14:val="none"/>
        </w:rPr>
        <w:t>Less likely to offer premium features (instant booking)</w:t>
      </w:r>
    </w:p>
    <w:p w14:paraId="65485E19" w14:textId="77777777" w:rsidR="007612D0" w:rsidRPr="007612D0" w:rsidRDefault="007612D0" w:rsidP="007612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2D0">
        <w:rPr>
          <w:rFonts w:ascii="Times New Roman" w:eastAsia="Times New Roman" w:hAnsi="Times New Roman" w:cs="Times New Roman"/>
          <w:b/>
          <w:bCs/>
          <w:kern w:val="0"/>
          <w:sz w:val="27"/>
          <w:szCs w:val="27"/>
          <w14:ligatures w14:val="none"/>
        </w:rPr>
        <w:t>5. Statistical Implications for Your Model:</w:t>
      </w:r>
    </w:p>
    <w:p w14:paraId="244EC9B6" w14:textId="77777777" w:rsidR="007612D0" w:rsidRPr="007612D0" w:rsidRDefault="007612D0" w:rsidP="007612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612D0">
        <w:rPr>
          <w:rFonts w:ascii="Times New Roman" w:eastAsia="Times New Roman" w:hAnsi="Times New Roman" w:cs="Times New Roman"/>
          <w:b/>
          <w:bCs/>
          <w:kern w:val="0"/>
          <w14:ligatures w14:val="none"/>
        </w:rPr>
        <w:t>The -0.3970 Coefficient Makes Sense Because:</w:t>
      </w:r>
    </w:p>
    <w:p w14:paraId="7D9D22C8" w14:textId="77777777" w:rsidR="007612D0" w:rsidRPr="007612D0" w:rsidRDefault="007612D0" w:rsidP="007612D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kern w:val="0"/>
          <w14:ligatures w14:val="none"/>
        </w:rPr>
        <w:lastRenderedPageBreak/>
        <w:t>The raw correlation is already negative (-0.105)</w:t>
      </w:r>
    </w:p>
    <w:p w14:paraId="104C406E" w14:textId="77777777" w:rsidR="007612D0" w:rsidRPr="007612D0" w:rsidRDefault="007612D0" w:rsidP="007612D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kern w:val="0"/>
          <w14:ligatures w14:val="none"/>
        </w:rPr>
        <w:t>When controlling for other factors in regression, the effect becomes stronger</w:t>
      </w:r>
    </w:p>
    <w:p w14:paraId="5850737B" w14:textId="77777777" w:rsidR="007612D0" w:rsidRPr="007612D0" w:rsidRDefault="007612D0" w:rsidP="007612D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kern w:val="0"/>
          <w14:ligatures w14:val="none"/>
        </w:rPr>
        <w:t xml:space="preserve">This is a </w:t>
      </w:r>
      <w:r w:rsidRPr="007612D0">
        <w:rPr>
          <w:rFonts w:ascii="Times New Roman" w:eastAsia="Times New Roman" w:hAnsi="Times New Roman" w:cs="Times New Roman"/>
          <w:b/>
          <w:bCs/>
          <w:kern w:val="0"/>
          <w14:ligatures w14:val="none"/>
        </w:rPr>
        <w:t>partial effect</w:t>
      </w:r>
      <w:r w:rsidRPr="007612D0">
        <w:rPr>
          <w:rFonts w:ascii="Times New Roman" w:eastAsia="Times New Roman" w:hAnsi="Times New Roman" w:cs="Times New Roman"/>
          <w:kern w:val="0"/>
          <w14:ligatures w14:val="none"/>
        </w:rPr>
        <w:t xml:space="preserve"> - "holding all else constant, verified identity decreases price"</w:t>
      </w:r>
    </w:p>
    <w:p w14:paraId="216B2661" w14:textId="77777777" w:rsidR="007612D0" w:rsidRPr="007612D0" w:rsidRDefault="007612D0" w:rsidP="007612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612D0">
        <w:rPr>
          <w:rFonts w:ascii="Times New Roman" w:eastAsia="Times New Roman" w:hAnsi="Times New Roman" w:cs="Times New Roman"/>
          <w:b/>
          <w:bCs/>
          <w:kern w:val="0"/>
          <w14:ligatures w14:val="none"/>
        </w:rPr>
        <w:t>Check for Multicollinearity:</w:t>
      </w:r>
    </w:p>
    <w:p w14:paraId="26AC11E9" w14:textId="77777777" w:rsidR="007612D0" w:rsidRPr="007612D0" w:rsidRDefault="007612D0" w:rsidP="007612D0">
      <w:p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kern w:val="0"/>
          <w14:ligatures w14:val="none"/>
        </w:rPr>
        <w:t>The correlations aren't extremely high (all &lt; 0.55 except response/acceptance), so multicollinearity shouldn't be a major issue.</w:t>
      </w:r>
    </w:p>
    <w:p w14:paraId="3237D3BD" w14:textId="77777777" w:rsidR="007612D0" w:rsidRPr="007612D0" w:rsidRDefault="007612D0" w:rsidP="007612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2D0">
        <w:rPr>
          <w:rFonts w:ascii="Times New Roman" w:eastAsia="Times New Roman" w:hAnsi="Times New Roman" w:cs="Times New Roman"/>
          <w:b/>
          <w:bCs/>
          <w:kern w:val="0"/>
          <w:sz w:val="27"/>
          <w:szCs w:val="27"/>
          <w14:ligatures w14:val="none"/>
        </w:rPr>
        <w:t>6. Should You Keep This Variable?</w:t>
      </w:r>
    </w:p>
    <w:p w14:paraId="22C2C710" w14:textId="77777777" w:rsidR="007612D0" w:rsidRPr="007612D0" w:rsidRDefault="007612D0" w:rsidP="007612D0">
      <w:p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t>YES, Keep It!</w:t>
      </w:r>
      <w:r w:rsidRPr="007612D0">
        <w:rPr>
          <w:rFonts w:ascii="Times New Roman" w:eastAsia="Times New Roman" w:hAnsi="Times New Roman" w:cs="Times New Roman"/>
          <w:kern w:val="0"/>
          <w14:ligatures w14:val="none"/>
        </w:rPr>
        <w:t xml:space="preserve"> Here's why:</w:t>
      </w:r>
    </w:p>
    <w:p w14:paraId="255B7CA4" w14:textId="77777777" w:rsidR="007612D0" w:rsidRPr="007612D0" w:rsidRDefault="007612D0" w:rsidP="007612D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t>Statistically significant</w:t>
      </w:r>
      <w:r w:rsidRPr="007612D0">
        <w:rPr>
          <w:rFonts w:ascii="Times New Roman" w:eastAsia="Times New Roman" w:hAnsi="Times New Roman" w:cs="Times New Roman"/>
          <w:kern w:val="0"/>
          <w14:ligatures w14:val="none"/>
        </w:rPr>
        <w:t xml:space="preserve"> (large coefficient magnitude)</w:t>
      </w:r>
    </w:p>
    <w:p w14:paraId="41C97286" w14:textId="77777777" w:rsidR="007612D0" w:rsidRPr="007612D0" w:rsidRDefault="007612D0" w:rsidP="007612D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t>Theoretically interesting</w:t>
      </w:r>
      <w:r w:rsidRPr="007612D0">
        <w:rPr>
          <w:rFonts w:ascii="Times New Roman" w:eastAsia="Times New Roman" w:hAnsi="Times New Roman" w:cs="Times New Roman"/>
          <w:kern w:val="0"/>
          <w14:ligatures w14:val="none"/>
        </w:rPr>
        <w:t xml:space="preserve"> - reveals a market segment</w:t>
      </w:r>
    </w:p>
    <w:p w14:paraId="683B5B70" w14:textId="77777777" w:rsidR="007612D0" w:rsidRPr="007612D0" w:rsidRDefault="007612D0" w:rsidP="007612D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t>Adds predictive power</w:t>
      </w:r>
      <w:r w:rsidRPr="007612D0">
        <w:rPr>
          <w:rFonts w:ascii="Times New Roman" w:eastAsia="Times New Roman" w:hAnsi="Times New Roman" w:cs="Times New Roman"/>
          <w:kern w:val="0"/>
          <w14:ligatures w14:val="none"/>
        </w:rPr>
        <w:t xml:space="preserve"> to your model</w:t>
      </w:r>
    </w:p>
    <w:p w14:paraId="482FD2F2" w14:textId="77777777" w:rsidR="007612D0" w:rsidRPr="007612D0" w:rsidRDefault="007612D0" w:rsidP="007612D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t>Not causing multicollinearity</w:t>
      </w:r>
      <w:r w:rsidRPr="007612D0">
        <w:rPr>
          <w:rFonts w:ascii="Times New Roman" w:eastAsia="Times New Roman" w:hAnsi="Times New Roman" w:cs="Times New Roman"/>
          <w:kern w:val="0"/>
          <w14:ligatures w14:val="none"/>
        </w:rPr>
        <w:t xml:space="preserve"> problems</w:t>
      </w:r>
    </w:p>
    <w:p w14:paraId="6DBC6008" w14:textId="77777777" w:rsidR="007612D0" w:rsidRPr="007612D0" w:rsidRDefault="007612D0" w:rsidP="007612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12D0">
        <w:rPr>
          <w:rFonts w:ascii="Times New Roman" w:eastAsia="Times New Roman" w:hAnsi="Times New Roman" w:cs="Times New Roman"/>
          <w:b/>
          <w:bCs/>
          <w:kern w:val="0"/>
          <w:sz w:val="27"/>
          <w:szCs w:val="27"/>
          <w14:ligatures w14:val="none"/>
        </w:rPr>
        <w:t>7. Actionable Insights:</w:t>
      </w:r>
    </w:p>
    <w:p w14:paraId="6EBD161A" w14:textId="77777777" w:rsidR="007612D0" w:rsidRPr="007612D0" w:rsidRDefault="007612D0" w:rsidP="007612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612D0">
        <w:rPr>
          <w:rFonts w:ascii="Times New Roman" w:eastAsia="Times New Roman" w:hAnsi="Times New Roman" w:cs="Times New Roman"/>
          <w:b/>
          <w:bCs/>
          <w:kern w:val="0"/>
          <w14:ligatures w14:val="none"/>
        </w:rPr>
        <w:t>For Hosts:</w:t>
      </w:r>
    </w:p>
    <w:p w14:paraId="6705E5BE" w14:textId="77777777" w:rsidR="007612D0" w:rsidRPr="007612D0" w:rsidRDefault="007612D0" w:rsidP="007612D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t>If you verify identity</w:t>
      </w:r>
      <w:r w:rsidRPr="007612D0">
        <w:rPr>
          <w:rFonts w:ascii="Times New Roman" w:eastAsia="Times New Roman" w:hAnsi="Times New Roman" w:cs="Times New Roman"/>
          <w:kern w:val="0"/>
          <w14:ligatures w14:val="none"/>
        </w:rPr>
        <w:t>: Be aware you might be pricing too low</w:t>
      </w:r>
    </w:p>
    <w:p w14:paraId="684BA56E" w14:textId="77777777" w:rsidR="007612D0" w:rsidRPr="007612D0" w:rsidRDefault="007612D0" w:rsidP="007612D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b/>
          <w:bCs/>
          <w:kern w:val="0"/>
          <w14:ligatures w14:val="none"/>
        </w:rPr>
        <w:t>Combine verification with superhost status</w:t>
      </w:r>
      <w:r w:rsidRPr="007612D0">
        <w:rPr>
          <w:rFonts w:ascii="Times New Roman" w:eastAsia="Times New Roman" w:hAnsi="Times New Roman" w:cs="Times New Roman"/>
          <w:kern w:val="0"/>
          <w14:ligatures w14:val="none"/>
        </w:rPr>
        <w:t xml:space="preserve"> to command premium prices</w:t>
      </w:r>
    </w:p>
    <w:p w14:paraId="39164D05" w14:textId="77777777" w:rsidR="007612D0" w:rsidRPr="007612D0" w:rsidRDefault="007612D0" w:rsidP="007612D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612D0">
        <w:rPr>
          <w:rFonts w:ascii="Times New Roman" w:eastAsia="Times New Roman" w:hAnsi="Times New Roman" w:cs="Times New Roman"/>
          <w:b/>
          <w:bCs/>
          <w:kern w:val="0"/>
          <w14:ligatures w14:val="none"/>
        </w:rPr>
        <w:t>For Platform:</w:t>
      </w:r>
    </w:p>
    <w:p w14:paraId="27958D6A" w14:textId="77777777" w:rsidR="007612D0" w:rsidRPr="007612D0" w:rsidRDefault="007612D0" w:rsidP="007612D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kern w:val="0"/>
          <w14:ligatures w14:val="none"/>
        </w:rPr>
        <w:t>Verification alone doesn't command price premium</w:t>
      </w:r>
    </w:p>
    <w:p w14:paraId="2F5ED1C2" w14:textId="77777777" w:rsidR="007612D0" w:rsidRPr="007612D0" w:rsidRDefault="007612D0" w:rsidP="007612D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kern w:val="0"/>
          <w14:ligatures w14:val="none"/>
        </w:rPr>
        <w:t>Need to encourage verified hosts to also pursue superhost status</w:t>
      </w:r>
    </w:p>
    <w:p w14:paraId="63A1C66F" w14:textId="77777777" w:rsidR="007612D0" w:rsidRPr="007612D0" w:rsidRDefault="007612D0" w:rsidP="007612D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612D0">
        <w:rPr>
          <w:rFonts w:ascii="Times New Roman" w:eastAsia="Times New Roman" w:hAnsi="Times New Roman" w:cs="Times New Roman"/>
          <w:kern w:val="0"/>
          <w14:ligatures w14:val="none"/>
        </w:rPr>
        <w:t>Consider tiered verification system</w:t>
      </w:r>
    </w:p>
    <w:p w14:paraId="7842E0A4" w14:textId="77777777" w:rsidR="007612D0" w:rsidRDefault="007612D0" w:rsidP="00021295">
      <w:pPr>
        <w:rPr>
          <w:b/>
          <w:bCs/>
        </w:rPr>
      </w:pPr>
    </w:p>
    <w:p w14:paraId="33903792" w14:textId="13E3A702" w:rsidR="00E005E8" w:rsidRDefault="00E005E8" w:rsidP="00021295">
      <w:pPr>
        <w:rPr>
          <w:b/>
          <w:bCs/>
        </w:rPr>
      </w:pPr>
      <w:r>
        <w:rPr>
          <w:b/>
          <w:bCs/>
        </w:rPr>
        <w:t xml:space="preserve">CNN + Deep Learning + RELU </w:t>
      </w:r>
    </w:p>
    <w:p w14:paraId="169FEE51" w14:textId="77777777" w:rsidR="00E005E8" w:rsidRPr="00E005E8" w:rsidRDefault="00E005E8" w:rsidP="00E005E8">
      <w:pPr>
        <w:spacing w:before="100" w:beforeAutospacing="1" w:after="100" w:afterAutospacing="1" w:line="240" w:lineRule="auto"/>
        <w:rPr>
          <w:rFonts w:ascii="Times New Roman" w:eastAsia="Times New Roman" w:hAnsi="Times New Roman" w:cs="Times New Roman"/>
          <w:kern w:val="0"/>
          <w14:ligatures w14:val="none"/>
        </w:rPr>
      </w:pPr>
      <w:r w:rsidRPr="00E005E8">
        <w:rPr>
          <w:rFonts w:ascii="Times New Roman" w:eastAsia="Times New Roman" w:hAnsi="Times New Roman" w:cs="Times New Roman"/>
          <w:b/>
          <w:bCs/>
          <w:kern w:val="0"/>
          <w14:ligatures w14:val="none"/>
        </w:rPr>
        <w:t>Premium classifier</w:t>
      </w:r>
    </w:p>
    <w:p w14:paraId="10865E10" w14:textId="77777777" w:rsidR="00E005E8" w:rsidRPr="00E005E8" w:rsidRDefault="00E005E8" w:rsidP="00E005E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005E8">
        <w:rPr>
          <w:rFonts w:ascii="Times New Roman" w:eastAsia="Times New Roman" w:hAnsi="Times New Roman" w:cs="Times New Roman"/>
          <w:kern w:val="0"/>
          <w14:ligatures w14:val="none"/>
        </w:rPr>
        <w:t>Use your Premium vs non</w:t>
      </w:r>
      <w:r w:rsidRPr="00E005E8">
        <w:rPr>
          <w:rFonts w:ascii="Times New Roman" w:eastAsia="Times New Roman" w:hAnsi="Times New Roman" w:cs="Times New Roman"/>
          <w:kern w:val="0"/>
          <w14:ligatures w14:val="none"/>
        </w:rPr>
        <w:noBreakHyphen/>
        <w:t>Premium labels.</w:t>
      </w:r>
    </w:p>
    <w:p w14:paraId="3E89F28C" w14:textId="452C4A44" w:rsidR="00E005E8" w:rsidRPr="00E005E8" w:rsidRDefault="00E005E8" w:rsidP="00E005E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005E8">
        <w:rPr>
          <w:rFonts w:ascii="Times New Roman" w:eastAsia="Times New Roman" w:hAnsi="Times New Roman" w:cs="Times New Roman"/>
          <w:kern w:val="0"/>
          <w14:ligatures w14:val="none"/>
        </w:rPr>
        <w:t>Explain how a travel platform could hide or de</w:t>
      </w:r>
      <w:r w:rsidRPr="00E005E8">
        <w:rPr>
          <w:rFonts w:ascii="Times New Roman" w:eastAsia="Times New Roman" w:hAnsi="Times New Roman" w:cs="Times New Roman"/>
          <w:kern w:val="0"/>
          <w14:ligatures w14:val="none"/>
        </w:rPr>
        <w:noBreakHyphen/>
        <w:t>emphasize non</w:t>
      </w:r>
      <w:r w:rsidRPr="00E005E8">
        <w:rPr>
          <w:rFonts w:ascii="Times New Roman" w:eastAsia="Times New Roman" w:hAnsi="Times New Roman" w:cs="Times New Roman"/>
          <w:kern w:val="0"/>
          <w14:ligatures w14:val="none"/>
        </w:rPr>
        <w:noBreakHyphen/>
        <w:t>Premium cover photos to improve first impressions and click</w:t>
      </w:r>
      <w:r w:rsidRPr="00E005E8">
        <w:rPr>
          <w:rFonts w:ascii="Times New Roman" w:eastAsia="Times New Roman" w:hAnsi="Times New Roman" w:cs="Times New Roman"/>
          <w:kern w:val="0"/>
          <w14:ligatures w14:val="none"/>
        </w:rPr>
        <w:noBreakHyphen/>
        <w:t xml:space="preserve">through. </w:t>
      </w:r>
    </w:p>
    <w:p w14:paraId="4D2AAFDD" w14:textId="77777777" w:rsidR="00E005E8" w:rsidRPr="00E005E8" w:rsidRDefault="00E005E8" w:rsidP="00E005E8">
      <w:pPr>
        <w:spacing w:before="100" w:beforeAutospacing="1" w:after="100" w:afterAutospacing="1" w:line="240" w:lineRule="auto"/>
        <w:rPr>
          <w:rFonts w:ascii="Times New Roman" w:eastAsia="Times New Roman" w:hAnsi="Times New Roman" w:cs="Times New Roman"/>
          <w:kern w:val="0"/>
          <w14:ligatures w14:val="none"/>
        </w:rPr>
      </w:pPr>
      <w:r w:rsidRPr="00E005E8">
        <w:rPr>
          <w:rFonts w:ascii="Times New Roman" w:eastAsia="Times New Roman" w:hAnsi="Symbol" w:cs="Times New Roman"/>
          <w:kern w:val="0"/>
          <w14:ligatures w14:val="none"/>
        </w:rPr>
        <w:t></w:t>
      </w:r>
      <w:r w:rsidRPr="00E005E8">
        <w:rPr>
          <w:rFonts w:ascii="Times New Roman" w:eastAsia="Times New Roman" w:hAnsi="Times New Roman" w:cs="Times New Roman"/>
          <w:kern w:val="0"/>
          <w14:ligatures w14:val="none"/>
        </w:rPr>
        <w:t xml:space="preserve">  </w:t>
      </w:r>
      <w:r w:rsidRPr="00E005E8">
        <w:rPr>
          <w:rFonts w:ascii="Times New Roman" w:eastAsia="Times New Roman" w:hAnsi="Times New Roman" w:cs="Times New Roman"/>
          <w:b/>
          <w:bCs/>
          <w:kern w:val="0"/>
          <w14:ligatures w14:val="none"/>
        </w:rPr>
        <w:t>Room</w:t>
      </w:r>
      <w:r w:rsidRPr="00E005E8">
        <w:rPr>
          <w:rFonts w:ascii="Times New Roman" w:eastAsia="Times New Roman" w:hAnsi="Times New Roman" w:cs="Times New Roman"/>
          <w:b/>
          <w:bCs/>
          <w:kern w:val="0"/>
          <w14:ligatures w14:val="none"/>
        </w:rPr>
        <w:noBreakHyphen/>
        <w:t>type / content classifier</w:t>
      </w:r>
    </w:p>
    <w:p w14:paraId="79A9844D" w14:textId="77777777" w:rsidR="00E005E8" w:rsidRPr="00E005E8" w:rsidRDefault="00E005E8" w:rsidP="00E005E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005E8">
        <w:rPr>
          <w:rFonts w:ascii="Times New Roman" w:eastAsia="Times New Roman" w:hAnsi="Times New Roman" w:cs="Times New Roman"/>
          <w:kern w:val="0"/>
          <w14:ligatures w14:val="none"/>
        </w:rPr>
        <w:t>Manually annotate each image with a room type (5–6 classes) for your dataset scale.</w:t>
      </w:r>
    </w:p>
    <w:p w14:paraId="363408DE" w14:textId="77777777" w:rsidR="00E005E8" w:rsidRDefault="00E005E8" w:rsidP="00E005E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005E8">
        <w:rPr>
          <w:rFonts w:ascii="Times New Roman" w:eastAsia="Times New Roman" w:hAnsi="Times New Roman" w:cs="Times New Roman"/>
          <w:kern w:val="0"/>
          <w14:ligatures w14:val="none"/>
        </w:rPr>
        <w:t>Train a CNN to identify the room type from a single image.</w:t>
      </w:r>
    </w:p>
    <w:p w14:paraId="76010C30" w14:textId="77777777" w:rsidR="00E005E8" w:rsidRDefault="00E005E8" w:rsidP="00E005E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005E8">
        <w:rPr>
          <w:rFonts w:ascii="Times New Roman" w:eastAsia="Times New Roman" w:hAnsi="Times New Roman" w:cs="Times New Roman"/>
          <w:kern w:val="0"/>
          <w14:ligatures w14:val="none"/>
        </w:rPr>
        <w:t>Argue how this supports</w:t>
      </w:r>
    </w:p>
    <w:p w14:paraId="6676333C" w14:textId="3564C5B2" w:rsidR="00E005E8" w:rsidRPr="00E005E8" w:rsidRDefault="00E005E8" w:rsidP="00E005E8">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E005E8">
        <w:rPr>
          <w:rFonts w:ascii="Times New Roman" w:eastAsia="Times New Roman" w:hAnsi="Times New Roman" w:cs="Times New Roman"/>
          <w:kern w:val="0"/>
          <w14:ligatures w14:val="none"/>
        </w:rPr>
        <w:lastRenderedPageBreak/>
        <w:t>Better automated photo organization.</w:t>
      </w:r>
    </w:p>
    <w:p w14:paraId="5F9877E3" w14:textId="77777777" w:rsidR="00E005E8" w:rsidRPr="00E005E8" w:rsidRDefault="00E005E8" w:rsidP="00E005E8">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E005E8">
        <w:rPr>
          <w:rFonts w:ascii="Times New Roman" w:eastAsia="Times New Roman" w:hAnsi="Times New Roman" w:cs="Times New Roman"/>
          <w:kern w:val="0"/>
          <w14:ligatures w14:val="none"/>
        </w:rPr>
        <w:t>Search filters (e.g., “show me listings with a proper kitchen”).</w:t>
      </w:r>
    </w:p>
    <w:p w14:paraId="773C194D" w14:textId="77777777" w:rsidR="00E005E8" w:rsidRPr="00E005E8" w:rsidRDefault="00E005E8" w:rsidP="00E005E8">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E005E8">
        <w:rPr>
          <w:rFonts w:ascii="Times New Roman" w:eastAsia="Times New Roman" w:hAnsi="Times New Roman" w:cs="Times New Roman"/>
          <w:kern w:val="0"/>
          <w14:ligatures w14:val="none"/>
        </w:rPr>
        <w:t>Automatic selection of best cover photo (prioritize living room/bedroom).</w:t>
      </w:r>
    </w:p>
    <w:p w14:paraId="57A39702" w14:textId="77777777" w:rsidR="00E005E8" w:rsidRPr="00E005E8" w:rsidRDefault="00E005E8" w:rsidP="00E005E8">
      <w:pPr>
        <w:spacing w:before="100" w:beforeAutospacing="1" w:after="100" w:afterAutospacing="1" w:line="240" w:lineRule="auto"/>
        <w:rPr>
          <w:rFonts w:ascii="Times New Roman" w:eastAsia="Times New Roman" w:hAnsi="Times New Roman" w:cs="Times New Roman"/>
          <w:kern w:val="0"/>
          <w14:ligatures w14:val="none"/>
        </w:rPr>
      </w:pPr>
      <w:r w:rsidRPr="00E005E8">
        <w:rPr>
          <w:rFonts w:ascii="Times New Roman" w:eastAsia="Times New Roman" w:hAnsi="Symbol" w:cs="Times New Roman"/>
          <w:kern w:val="0"/>
          <w14:ligatures w14:val="none"/>
        </w:rPr>
        <w:t></w:t>
      </w:r>
      <w:r w:rsidRPr="00E005E8">
        <w:rPr>
          <w:rFonts w:ascii="Times New Roman" w:eastAsia="Times New Roman" w:hAnsi="Times New Roman" w:cs="Times New Roman"/>
          <w:kern w:val="0"/>
          <w14:ligatures w14:val="none"/>
        </w:rPr>
        <w:t xml:space="preserve">  </w:t>
      </w:r>
      <w:r w:rsidRPr="00E005E8">
        <w:rPr>
          <w:rFonts w:ascii="Times New Roman" w:eastAsia="Times New Roman" w:hAnsi="Times New Roman" w:cs="Times New Roman"/>
          <w:b/>
          <w:bCs/>
          <w:kern w:val="0"/>
          <w14:ligatures w14:val="none"/>
        </w:rPr>
        <w:t>Optional: ranking by quality</w:t>
      </w:r>
    </w:p>
    <w:p w14:paraId="39E5011E" w14:textId="77777777" w:rsidR="00E005E8" w:rsidRPr="00E005E8" w:rsidRDefault="00E005E8" w:rsidP="00E005E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005E8">
        <w:rPr>
          <w:rFonts w:ascii="Times New Roman" w:eastAsia="Times New Roman" w:hAnsi="Times New Roman" w:cs="Times New Roman"/>
          <w:kern w:val="0"/>
          <w14:ligatures w14:val="none"/>
        </w:rPr>
        <w:t>Sort images/listings by predicted Premium probability to simulate an image</w:t>
      </w:r>
      <w:r w:rsidRPr="00E005E8">
        <w:rPr>
          <w:rFonts w:ascii="Times New Roman" w:eastAsia="Times New Roman" w:hAnsi="Times New Roman" w:cs="Times New Roman"/>
          <w:kern w:val="0"/>
          <w14:ligatures w14:val="none"/>
        </w:rPr>
        <w:noBreakHyphen/>
        <w:t>based ranking pipeline, just like Airbnb categorizes and ranks billions of images using deep learning.</w:t>
      </w:r>
    </w:p>
    <w:p w14:paraId="694914D5" w14:textId="2168AA20" w:rsidR="00E005E8" w:rsidRDefault="00E005E8" w:rsidP="00E005E8">
      <w:pPr>
        <w:rPr>
          <w:b/>
          <w:bCs/>
        </w:rPr>
      </w:pPr>
      <w:r w:rsidRPr="00E005E8">
        <w:rPr>
          <w:rFonts w:ascii="Times New Roman" w:eastAsia="Times New Roman" w:hAnsi="Times New Roman" w:cs="Times New Roman"/>
          <w:kern w:val="0"/>
          <w14:ligatures w14:val="none"/>
        </w:rPr>
        <w:t>​</w:t>
      </w:r>
    </w:p>
    <w:p w14:paraId="17F9FB8F" w14:textId="125384E9" w:rsidR="00E005E8" w:rsidRDefault="00E632A3" w:rsidP="00021295">
      <w:pPr>
        <w:rPr>
          <w:b/>
          <w:bCs/>
        </w:rPr>
      </w:pPr>
      <w:r>
        <w:rPr>
          <w:b/>
          <w:bCs/>
        </w:rPr>
        <w:t>CNN Premium</w:t>
      </w:r>
      <w:r w:rsidR="002074DE">
        <w:rPr>
          <w:b/>
          <w:bCs/>
        </w:rPr>
        <w:t>/Non-Premium</w:t>
      </w:r>
      <w:r>
        <w:rPr>
          <w:b/>
          <w:bCs/>
        </w:rPr>
        <w:t xml:space="preserve"> Classifier</w:t>
      </w:r>
    </w:p>
    <w:p w14:paraId="2CE483F2" w14:textId="055172B9" w:rsidR="00E005E8" w:rsidRPr="002074DE" w:rsidRDefault="002074DE" w:rsidP="00021295">
      <w:pPr>
        <w:pStyle w:val="ListParagraph"/>
        <w:numPr>
          <w:ilvl w:val="0"/>
          <w:numId w:val="27"/>
        </w:numPr>
        <w:rPr>
          <w:b/>
          <w:bCs/>
        </w:rPr>
      </w:pPr>
      <w:r>
        <w:t xml:space="preserve">Initially tried Premium/Non-Premium classification based on </w:t>
      </w:r>
    </w:p>
    <w:p w14:paraId="0AD90C5E" w14:textId="3FA85E44" w:rsidR="00E21B59" w:rsidRDefault="00E21B59" w:rsidP="002074DE">
      <w:pPr>
        <w:pStyle w:val="ListParagraph"/>
        <w:numPr>
          <w:ilvl w:val="1"/>
          <w:numId w:val="27"/>
        </w:numPr>
      </w:pPr>
      <w:r w:rsidRPr="00E21B59">
        <w:t>Clean the dataset</w:t>
      </w:r>
    </w:p>
    <w:p w14:paraId="4AA21E80" w14:textId="1999C30C" w:rsidR="00E21B59" w:rsidRPr="00E21B59" w:rsidRDefault="00E21B59" w:rsidP="002074DE">
      <w:pPr>
        <w:pStyle w:val="ListParagraph"/>
        <w:numPr>
          <w:ilvl w:val="1"/>
          <w:numId w:val="27"/>
        </w:numPr>
      </w:pPr>
      <w:r>
        <w:t>Fix the encoding of the Neighborhood</w:t>
      </w:r>
    </w:p>
    <w:p w14:paraId="57C6890B" w14:textId="5553CC7F" w:rsidR="002074DE" w:rsidRPr="002074DE" w:rsidRDefault="002074DE" w:rsidP="002074DE">
      <w:pPr>
        <w:pStyle w:val="ListParagraph"/>
        <w:numPr>
          <w:ilvl w:val="1"/>
          <w:numId w:val="27"/>
        </w:numPr>
        <w:rPr>
          <w:b/>
          <w:bCs/>
        </w:rPr>
      </w:pPr>
      <w:r>
        <w:t>Grouping by Neighborhood</w:t>
      </w:r>
    </w:p>
    <w:p w14:paraId="633A44E3" w14:textId="2217747A" w:rsidR="002074DE" w:rsidRPr="002074DE" w:rsidRDefault="002074DE" w:rsidP="002074DE">
      <w:pPr>
        <w:pStyle w:val="ListParagraph"/>
        <w:numPr>
          <w:ilvl w:val="1"/>
          <w:numId w:val="27"/>
        </w:numPr>
        <w:rPr>
          <w:b/>
          <w:bCs/>
        </w:rPr>
      </w:pPr>
      <w:r>
        <w:t>For each Neighborhood</w:t>
      </w:r>
    </w:p>
    <w:p w14:paraId="30801DFD" w14:textId="4A865FB3" w:rsidR="002074DE" w:rsidRPr="002074DE" w:rsidRDefault="002074DE" w:rsidP="002074DE">
      <w:pPr>
        <w:pStyle w:val="ListParagraph"/>
        <w:numPr>
          <w:ilvl w:val="2"/>
          <w:numId w:val="27"/>
        </w:numPr>
        <w:rPr>
          <w:b/>
          <w:bCs/>
        </w:rPr>
      </w:pPr>
      <w:r>
        <w:t>Identify the 75</w:t>
      </w:r>
      <w:r w:rsidRPr="002074DE">
        <w:rPr>
          <w:vertAlign w:val="superscript"/>
        </w:rPr>
        <w:t>th</w:t>
      </w:r>
      <w:r>
        <w:t xml:space="preserve"> Percentile Price</w:t>
      </w:r>
    </w:p>
    <w:p w14:paraId="03D937D5" w14:textId="7992D77E" w:rsidR="002074DE" w:rsidRPr="002074DE" w:rsidRDefault="002074DE" w:rsidP="002074DE">
      <w:pPr>
        <w:pStyle w:val="ListParagraph"/>
        <w:numPr>
          <w:ilvl w:val="2"/>
          <w:numId w:val="27"/>
        </w:numPr>
        <w:rPr>
          <w:b/>
          <w:bCs/>
        </w:rPr>
      </w:pPr>
      <w:r>
        <w:t>Identify the 75</w:t>
      </w:r>
      <w:r w:rsidRPr="002074DE">
        <w:rPr>
          <w:vertAlign w:val="superscript"/>
        </w:rPr>
        <w:t>th</w:t>
      </w:r>
      <w:r>
        <w:t xml:space="preserve"> Review ratings</w:t>
      </w:r>
    </w:p>
    <w:p w14:paraId="76E817ED" w14:textId="4CCC0258" w:rsidR="002074DE" w:rsidRPr="00903EEB" w:rsidRDefault="002074DE" w:rsidP="002074DE">
      <w:pPr>
        <w:pStyle w:val="ListParagraph"/>
        <w:numPr>
          <w:ilvl w:val="1"/>
          <w:numId w:val="27"/>
        </w:numPr>
        <w:rPr>
          <w:b/>
          <w:bCs/>
        </w:rPr>
      </w:pPr>
      <w:r>
        <w:t>Mark Properties with Price and Ratings above the above threshold as Premium. Else Non-Premium</w:t>
      </w:r>
    </w:p>
    <w:p w14:paraId="0379B088" w14:textId="77777777" w:rsidR="00903EEB" w:rsidRPr="00903EEB" w:rsidRDefault="00903EEB" w:rsidP="00903EEB">
      <w:pPr>
        <w:pStyle w:val="ListParagraph"/>
        <w:numPr>
          <w:ilvl w:val="1"/>
          <w:numId w:val="27"/>
        </w:numPr>
        <w:rPr>
          <w:b/>
          <w:bCs/>
        </w:rPr>
      </w:pPr>
      <w:r>
        <w:t xml:space="preserve">Each Property has an image URL. </w:t>
      </w:r>
    </w:p>
    <w:p w14:paraId="3F7B3139" w14:textId="47A3DDA1" w:rsidR="00903EEB" w:rsidRPr="00903EEB" w:rsidRDefault="00903EEB" w:rsidP="00903EEB">
      <w:pPr>
        <w:pStyle w:val="ListParagraph"/>
        <w:numPr>
          <w:ilvl w:val="1"/>
          <w:numId w:val="27"/>
        </w:numPr>
      </w:pPr>
      <w:r w:rsidRPr="00903EEB">
        <w:t>Choose a Sample of 300 properties</w:t>
      </w:r>
    </w:p>
    <w:p w14:paraId="241BD8E1" w14:textId="6E75FD16" w:rsidR="00903EEB" w:rsidRPr="00903EEB" w:rsidRDefault="00903EEB" w:rsidP="00903EEB">
      <w:pPr>
        <w:pStyle w:val="ListParagraph"/>
        <w:numPr>
          <w:ilvl w:val="1"/>
          <w:numId w:val="27"/>
        </w:numPr>
        <w:rPr>
          <w:b/>
          <w:bCs/>
        </w:rPr>
      </w:pPr>
      <w:r>
        <w:t xml:space="preserve">Download the images and store under “Premium” and “Non-Premium” folder based on the Premium Flag from above. </w:t>
      </w:r>
    </w:p>
    <w:p w14:paraId="352B07C5" w14:textId="67DF1229" w:rsidR="0023642C" w:rsidRPr="0023642C" w:rsidRDefault="0023642C" w:rsidP="002074DE">
      <w:pPr>
        <w:pStyle w:val="ListParagraph"/>
        <w:numPr>
          <w:ilvl w:val="1"/>
          <w:numId w:val="27"/>
        </w:numPr>
        <w:rPr>
          <w:b/>
          <w:bCs/>
        </w:rPr>
      </w:pPr>
      <w:r>
        <w:rPr>
          <w:b/>
          <w:bCs/>
        </w:rPr>
        <w:t>Creating the Model with Tensorflow Keras</w:t>
      </w:r>
    </w:p>
    <w:p w14:paraId="7E6BBBAE" w14:textId="028B4D8F" w:rsidR="00903EEB" w:rsidRPr="00903EEB" w:rsidRDefault="00903EEB" w:rsidP="0023642C">
      <w:pPr>
        <w:pStyle w:val="ListParagraph"/>
        <w:numPr>
          <w:ilvl w:val="2"/>
          <w:numId w:val="27"/>
        </w:numPr>
        <w:rPr>
          <w:b/>
          <w:bCs/>
        </w:rPr>
      </w:pPr>
      <w:r>
        <w:t>Image Pre-Processing</w:t>
      </w:r>
    </w:p>
    <w:p w14:paraId="651FB813" w14:textId="2F28A1ED" w:rsidR="00903EEB" w:rsidRDefault="00903EEB" w:rsidP="0023642C">
      <w:pPr>
        <w:pStyle w:val="ListParagraph"/>
        <w:numPr>
          <w:ilvl w:val="3"/>
          <w:numId w:val="27"/>
        </w:numPr>
      </w:pPr>
      <w:r w:rsidRPr="00903EEB">
        <w:t xml:space="preserve">Load the </w:t>
      </w:r>
      <w:r>
        <w:t>images data from Dictionary</w:t>
      </w:r>
    </w:p>
    <w:p w14:paraId="2A2DF04D" w14:textId="4F5D4873" w:rsidR="00903EEB" w:rsidRDefault="00903EEB" w:rsidP="0023642C">
      <w:pPr>
        <w:pStyle w:val="ListParagraph"/>
        <w:numPr>
          <w:ilvl w:val="3"/>
          <w:numId w:val="27"/>
        </w:numPr>
      </w:pPr>
      <w:r>
        <w:t>Split the data into Training and Validation dataset</w:t>
      </w:r>
    </w:p>
    <w:p w14:paraId="5125B8A0" w14:textId="6AB244E9" w:rsidR="00903EEB" w:rsidRDefault="0023642C" w:rsidP="0023642C">
      <w:pPr>
        <w:pStyle w:val="ListParagraph"/>
        <w:numPr>
          <w:ilvl w:val="2"/>
          <w:numId w:val="27"/>
        </w:numPr>
      </w:pPr>
      <w:r>
        <w:t>Setting the Model</w:t>
      </w:r>
    </w:p>
    <w:p w14:paraId="311657D8" w14:textId="16FBBBBB" w:rsidR="00903EEB" w:rsidRDefault="00903EEB" w:rsidP="0023642C">
      <w:pPr>
        <w:pStyle w:val="ListParagraph"/>
        <w:numPr>
          <w:ilvl w:val="3"/>
          <w:numId w:val="27"/>
        </w:numPr>
      </w:pPr>
      <w:r>
        <w:t xml:space="preserve">Use EfficientNetBO (developed by Google and based on ImageNet) model as the Baseline model trained </w:t>
      </w:r>
    </w:p>
    <w:p w14:paraId="7B83C090" w14:textId="14E88184" w:rsidR="00903EEB" w:rsidRDefault="00903EEB" w:rsidP="0023642C">
      <w:pPr>
        <w:pStyle w:val="ListParagraph"/>
        <w:numPr>
          <w:ilvl w:val="3"/>
          <w:numId w:val="27"/>
        </w:numPr>
      </w:pPr>
      <w:r>
        <w:t>First layer of processing the image</w:t>
      </w:r>
    </w:p>
    <w:p w14:paraId="1946C204" w14:textId="0A52F6E2" w:rsidR="00903EEB" w:rsidRDefault="00903EEB" w:rsidP="0023642C">
      <w:pPr>
        <w:pStyle w:val="ListParagraph"/>
        <w:numPr>
          <w:ilvl w:val="3"/>
          <w:numId w:val="27"/>
        </w:numPr>
      </w:pPr>
      <w:r>
        <w:t>Pass the image through an Active RELU layer</w:t>
      </w:r>
    </w:p>
    <w:p w14:paraId="4B34DCD7" w14:textId="6ACA3037" w:rsidR="00903EEB" w:rsidRPr="00903EEB" w:rsidRDefault="00903EEB" w:rsidP="0023642C">
      <w:pPr>
        <w:pStyle w:val="ListParagraph"/>
        <w:numPr>
          <w:ilvl w:val="3"/>
          <w:numId w:val="27"/>
        </w:numPr>
      </w:pPr>
      <w:r>
        <w:t>Then pass the image through a Sigmoid function (classification as 0 or 1 – Non-Premium or Premium)</w:t>
      </w:r>
    </w:p>
    <w:p w14:paraId="3AACB634" w14:textId="03D0F673" w:rsidR="002074DE" w:rsidRDefault="0023642C" w:rsidP="0023642C">
      <w:pPr>
        <w:pStyle w:val="ListParagraph"/>
        <w:numPr>
          <w:ilvl w:val="3"/>
          <w:numId w:val="27"/>
        </w:numPr>
      </w:pPr>
      <w:r w:rsidRPr="0023642C">
        <w:lastRenderedPageBreak/>
        <w:t xml:space="preserve">Compile the model </w:t>
      </w:r>
      <w:r>
        <w:t xml:space="preserve">with ‘ADAM’ optimizer and “binarycrossentropy”. Fit the model on the training and validation images. </w:t>
      </w:r>
    </w:p>
    <w:p w14:paraId="1F364744" w14:textId="49FC858D" w:rsidR="00444C02" w:rsidRDefault="00444C02" w:rsidP="00444C02">
      <w:pPr>
        <w:pStyle w:val="ListParagraph"/>
        <w:numPr>
          <w:ilvl w:val="2"/>
          <w:numId w:val="27"/>
        </w:numPr>
      </w:pPr>
      <w:r>
        <w:t>Prediction for Test Data</w:t>
      </w:r>
    </w:p>
    <w:p w14:paraId="427ACF59" w14:textId="48F80FF4" w:rsidR="00444C02" w:rsidRDefault="0048556E" w:rsidP="00444C02">
      <w:pPr>
        <w:pStyle w:val="ListParagraph"/>
        <w:numPr>
          <w:ilvl w:val="3"/>
          <w:numId w:val="27"/>
        </w:numPr>
      </w:pPr>
      <w:r>
        <w:t>Download another set of Test images (~100 images a combination of Premium and Non-Premium properties)</w:t>
      </w:r>
    </w:p>
    <w:p w14:paraId="4A61FD34" w14:textId="55816513" w:rsidR="0048556E" w:rsidRDefault="0048556E" w:rsidP="00444C02">
      <w:pPr>
        <w:pStyle w:val="ListParagraph"/>
        <w:numPr>
          <w:ilvl w:val="3"/>
          <w:numId w:val="27"/>
        </w:numPr>
      </w:pPr>
      <w:r>
        <w:t>Use the model to predict the outcomes (classification as 0 or 1 – Non-Premium or Premium)</w:t>
      </w:r>
    </w:p>
    <w:p w14:paraId="73182D29" w14:textId="401C421D" w:rsidR="0048556E" w:rsidRDefault="0048556E" w:rsidP="00444C02">
      <w:pPr>
        <w:pStyle w:val="ListParagraph"/>
        <w:numPr>
          <w:ilvl w:val="3"/>
          <w:numId w:val="27"/>
        </w:numPr>
      </w:pPr>
      <w:r>
        <w:t>Measure the Confusion Matrix and Classification Report for various thresholds</w:t>
      </w:r>
    </w:p>
    <w:p w14:paraId="554BDA0D" w14:textId="358D18AC" w:rsidR="0048556E" w:rsidRDefault="0048556E" w:rsidP="00444C02">
      <w:pPr>
        <w:pStyle w:val="ListParagraph"/>
        <w:numPr>
          <w:ilvl w:val="3"/>
          <w:numId w:val="27"/>
        </w:numPr>
      </w:pPr>
      <w:r>
        <w:t xml:space="preserve">Arrive at the threshold of 0.6 which had a decent accuracy, recall and precision for Non-Premium and agreeable accuracy, recall and precision for Premium. </w:t>
      </w:r>
    </w:p>
    <w:p w14:paraId="67FB3AD6" w14:textId="754787B7" w:rsidR="00B877D8" w:rsidRDefault="00825D6C" w:rsidP="00B877D8">
      <w:pPr>
        <w:pStyle w:val="ListParagraph"/>
        <w:numPr>
          <w:ilvl w:val="2"/>
          <w:numId w:val="27"/>
        </w:numPr>
      </w:pPr>
      <w:r>
        <w:t xml:space="preserve">It was not a great solution. So </w:t>
      </w:r>
      <w:r w:rsidR="0075712A">
        <w:t xml:space="preserve">switching to another project now. </w:t>
      </w:r>
    </w:p>
    <w:p w14:paraId="2C3E76E9" w14:textId="77777777" w:rsidR="00B877D8" w:rsidRDefault="00B877D8" w:rsidP="00B877D8"/>
    <w:p w14:paraId="2DA379FD" w14:textId="23A76901" w:rsidR="00E941EE" w:rsidRDefault="00E941EE" w:rsidP="00B877D8">
      <w:r w:rsidRPr="00E941EE">
        <w:rPr>
          <w:b/>
          <w:bCs/>
        </w:rPr>
        <w:t xml:space="preserve">Abandoned Project </w:t>
      </w:r>
      <w:r>
        <w:t xml:space="preserve">- CNN Project for Premium/Non-Premium Classification </w:t>
      </w:r>
    </w:p>
    <w:p w14:paraId="4740560B" w14:textId="77777777" w:rsidR="00E941EE" w:rsidRDefault="00E941EE" w:rsidP="00B877D8"/>
    <w:p w14:paraId="2DEE1230" w14:textId="77777777" w:rsidR="00E941EE" w:rsidRDefault="00E941EE" w:rsidP="00E941EE">
      <w:pPr>
        <w:pStyle w:val="ds-markdown-paragraph"/>
      </w:pPr>
      <w:r>
        <w:t>The primary objective was to automatically categorize real estate property images as either "Premium" or "Non-Premium" based on learned visual features. The project encompassed a complete machine learning pipeline, from dataset construction and label engineering to model implementation and performance assessment.</w:t>
      </w:r>
    </w:p>
    <w:p w14:paraId="213C768F" w14:textId="77777777" w:rsidR="00E941EE" w:rsidRDefault="00E941EE" w:rsidP="00E941EE">
      <w:pPr>
        <w:pStyle w:val="ds-markdown-paragraph"/>
      </w:pPr>
      <w:r>
        <w:rPr>
          <w:rStyle w:val="Strong"/>
          <w:rFonts w:eastAsiaTheme="majorEastAsia"/>
        </w:rPr>
        <w:t>Methodology</w:t>
      </w:r>
    </w:p>
    <w:p w14:paraId="279D0B7D" w14:textId="30399505" w:rsidR="00E941EE" w:rsidRDefault="00E941EE" w:rsidP="00E941EE">
      <w:pPr>
        <w:pStyle w:val="ds-markdown-paragraph"/>
      </w:pPr>
      <w:r>
        <w:rPr>
          <w:rStyle w:val="Strong"/>
          <w:rFonts w:eastAsiaTheme="majorEastAsia"/>
        </w:rPr>
        <w:t>Data Acquisition and Preprocessing</w:t>
      </w:r>
      <w:r>
        <w:br/>
        <w:t>The initial phase involved constructing a labeled image dataset from a source dataset containing property listings. The preprocessing and labeling pipeline was executed as follows:</w:t>
      </w:r>
    </w:p>
    <w:p w14:paraId="4ECE9573" w14:textId="77777777" w:rsidR="00E941EE" w:rsidRDefault="00E941EE" w:rsidP="00E941EE">
      <w:pPr>
        <w:pStyle w:val="ds-markdown-paragraph"/>
        <w:numPr>
          <w:ilvl w:val="0"/>
          <w:numId w:val="28"/>
        </w:numPr>
      </w:pPr>
      <w:r>
        <w:rPr>
          <w:rStyle w:val="Strong"/>
          <w:rFonts w:eastAsiaTheme="majorEastAsia"/>
        </w:rPr>
        <w:t>Data Cleaning:</w:t>
      </w:r>
      <w:r>
        <w:t xml:space="preserve"> The raw dataset was cleansed to handle missing or inconsistent entries.</w:t>
      </w:r>
    </w:p>
    <w:p w14:paraId="66482ADA" w14:textId="77777777" w:rsidR="00E941EE" w:rsidRDefault="00E941EE" w:rsidP="00E941EE">
      <w:pPr>
        <w:pStyle w:val="ds-markdown-paragraph"/>
        <w:numPr>
          <w:ilvl w:val="0"/>
          <w:numId w:val="28"/>
        </w:numPr>
      </w:pPr>
      <w:r>
        <w:rPr>
          <w:rStyle w:val="Strong"/>
          <w:rFonts w:eastAsiaTheme="majorEastAsia"/>
        </w:rPr>
        <w:t>Neighborhood Encoding:</w:t>
      </w:r>
      <w:r>
        <w:t xml:space="preserve"> Categorical </w:t>
      </w:r>
      <w:r>
        <w:rPr>
          <w:rStyle w:val="HTMLCode"/>
          <w:rFonts w:eastAsiaTheme="majorEastAsia"/>
        </w:rPr>
        <w:t>Neighborhood</w:t>
      </w:r>
      <w:r>
        <w:t xml:space="preserve"> data was converted into a machine-readable format.</w:t>
      </w:r>
    </w:p>
    <w:p w14:paraId="79A0D15F" w14:textId="77777777" w:rsidR="00E941EE" w:rsidRDefault="00E941EE" w:rsidP="00E941EE">
      <w:pPr>
        <w:pStyle w:val="ds-markdown-paragraph"/>
        <w:numPr>
          <w:ilvl w:val="0"/>
          <w:numId w:val="28"/>
        </w:numPr>
      </w:pPr>
      <w:r>
        <w:rPr>
          <w:rStyle w:val="Strong"/>
          <w:rFonts w:eastAsiaTheme="majorEastAsia"/>
        </w:rPr>
        <w:t>Label Generation (Premium/Non-Premium):</w:t>
      </w:r>
      <w:r>
        <w:t xml:space="preserve"> A heuristic rule-based system was implemented to generate ground truth labels. For each distinct neighborhood:</w:t>
      </w:r>
    </w:p>
    <w:p w14:paraId="298D2419" w14:textId="77777777" w:rsidR="00E941EE" w:rsidRDefault="00E941EE" w:rsidP="00E941EE">
      <w:pPr>
        <w:pStyle w:val="ds-markdown-paragraph"/>
        <w:numPr>
          <w:ilvl w:val="1"/>
          <w:numId w:val="28"/>
        </w:numPr>
      </w:pPr>
      <w:r>
        <w:t>The 75th percentile was calculated for both listing price and review ratings.</w:t>
      </w:r>
    </w:p>
    <w:p w14:paraId="26AE8CDB" w14:textId="77777777" w:rsidR="00E941EE" w:rsidRDefault="00E941EE" w:rsidP="00E941EE">
      <w:pPr>
        <w:pStyle w:val="ds-markdown-paragraph"/>
        <w:numPr>
          <w:ilvl w:val="1"/>
          <w:numId w:val="28"/>
        </w:numPr>
      </w:pPr>
      <w:r>
        <w:t>Any property exceeding both the price and rating thresholds for its neighborhood was assigned a "Premium" label (</w:t>
      </w:r>
      <w:r>
        <w:rPr>
          <w:rStyle w:val="HTMLCode"/>
          <w:rFonts w:eastAsiaTheme="majorEastAsia"/>
        </w:rPr>
        <w:t>1</w:t>
      </w:r>
      <w:r>
        <w:t>). All other properties were labeled "Non-Premium" (</w:t>
      </w:r>
      <w:r>
        <w:rPr>
          <w:rStyle w:val="HTMLCode"/>
          <w:rFonts w:eastAsiaTheme="majorEastAsia"/>
        </w:rPr>
        <w:t>0</w:t>
      </w:r>
      <w:r>
        <w:t>).</w:t>
      </w:r>
    </w:p>
    <w:p w14:paraId="115E62C3" w14:textId="77777777" w:rsidR="00E941EE" w:rsidRDefault="00E941EE" w:rsidP="00E941EE">
      <w:pPr>
        <w:pStyle w:val="ds-markdown-paragraph"/>
        <w:numPr>
          <w:ilvl w:val="0"/>
          <w:numId w:val="28"/>
        </w:numPr>
      </w:pPr>
      <w:r>
        <w:rPr>
          <w:rStyle w:val="Strong"/>
          <w:rFonts w:eastAsiaTheme="majorEastAsia"/>
        </w:rPr>
        <w:lastRenderedPageBreak/>
        <w:t>Image Dataset Compilation:</w:t>
      </w:r>
      <w:r>
        <w:t xml:space="preserve"> Using image URLs associated with each property, a balanced sample of approximately 300 images was downloaded and systematically stored in separate directories corresponding to their assigned </w:t>
      </w:r>
      <w:r>
        <w:rPr>
          <w:rStyle w:val="HTMLCode"/>
          <w:rFonts w:eastAsiaTheme="majorEastAsia"/>
        </w:rPr>
        <w:t>Premium</w:t>
      </w:r>
      <w:r>
        <w:t xml:space="preserve"> or </w:t>
      </w:r>
      <w:r>
        <w:rPr>
          <w:rStyle w:val="HTMLCode"/>
          <w:rFonts w:eastAsiaTheme="majorEastAsia"/>
        </w:rPr>
        <w:t>Non-Premium</w:t>
      </w:r>
      <w:r>
        <w:t xml:space="preserve"> class.</w:t>
      </w:r>
    </w:p>
    <w:p w14:paraId="6CFF84F7" w14:textId="33D853FC" w:rsidR="00E941EE" w:rsidRDefault="00E941EE" w:rsidP="00E941EE">
      <w:pPr>
        <w:pStyle w:val="ds-markdown-paragraph"/>
      </w:pPr>
      <w:r>
        <w:rPr>
          <w:rStyle w:val="Strong"/>
          <w:rFonts w:eastAsiaTheme="majorEastAsia"/>
        </w:rPr>
        <w:t>Model Architecture and Training</w:t>
      </w:r>
      <w:r>
        <w:br/>
        <w:t>A supervised learning approach was adopted using TensorFlow and Keras.</w:t>
      </w:r>
    </w:p>
    <w:p w14:paraId="219CE56D" w14:textId="77777777" w:rsidR="00E941EE" w:rsidRDefault="00E941EE" w:rsidP="00E941EE">
      <w:pPr>
        <w:pStyle w:val="ds-markdown-paragraph"/>
        <w:numPr>
          <w:ilvl w:val="0"/>
          <w:numId w:val="29"/>
        </w:numPr>
      </w:pPr>
      <w:r>
        <w:rPr>
          <w:rStyle w:val="Strong"/>
          <w:rFonts w:eastAsiaTheme="majorEastAsia"/>
        </w:rPr>
        <w:t>Data Pipeline:</w:t>
      </w:r>
      <w:r>
        <w:t xml:space="preserve"> Images were loaded, resized, normalized, and split into distinct training and validation subsets to facilitate model training and prevent overfitting.</w:t>
      </w:r>
    </w:p>
    <w:p w14:paraId="1B1A5D71" w14:textId="77777777" w:rsidR="00E941EE" w:rsidRDefault="00E941EE" w:rsidP="00E941EE">
      <w:pPr>
        <w:pStyle w:val="ds-markdown-paragraph"/>
        <w:numPr>
          <w:ilvl w:val="0"/>
          <w:numId w:val="29"/>
        </w:numPr>
      </w:pPr>
      <w:r>
        <w:rPr>
          <w:rStyle w:val="Strong"/>
          <w:rFonts w:eastAsiaTheme="majorEastAsia"/>
        </w:rPr>
        <w:t>Base Model &amp; Transfer Learning:</w:t>
      </w:r>
      <w:r>
        <w:t xml:space="preserve"> The EfficientNetB0 architecture, pre-trained on the ImageNet dataset, was employed as a foundational feature extractor. This approach leverages learned hierarchical features from a large corpus of general images.</w:t>
      </w:r>
    </w:p>
    <w:p w14:paraId="5D7F7F88" w14:textId="77777777" w:rsidR="00E941EE" w:rsidRDefault="00E941EE" w:rsidP="00E941EE">
      <w:pPr>
        <w:pStyle w:val="ds-markdown-paragraph"/>
        <w:numPr>
          <w:ilvl w:val="0"/>
          <w:numId w:val="29"/>
        </w:numPr>
      </w:pPr>
      <w:r>
        <w:rPr>
          <w:rStyle w:val="Strong"/>
          <w:rFonts w:eastAsiaTheme="majorEastAsia"/>
        </w:rPr>
        <w:t>Custom Classification Head:</w:t>
      </w:r>
      <w:r>
        <w:t xml:space="preserve"> On top of the frozen base model, a custom classification head was appended:</w:t>
      </w:r>
    </w:p>
    <w:p w14:paraId="7F4C692E" w14:textId="77777777" w:rsidR="00E941EE" w:rsidRDefault="00E941EE" w:rsidP="00E941EE">
      <w:pPr>
        <w:pStyle w:val="ds-markdown-paragraph"/>
        <w:numPr>
          <w:ilvl w:val="1"/>
          <w:numId w:val="29"/>
        </w:numPr>
      </w:pPr>
      <w:r>
        <w:t>A global average pooling layer condensed the extracted feature maps.</w:t>
      </w:r>
    </w:p>
    <w:p w14:paraId="316C15AE" w14:textId="77777777" w:rsidR="00E941EE" w:rsidRDefault="00E941EE" w:rsidP="00E941EE">
      <w:pPr>
        <w:pStyle w:val="ds-markdown-paragraph"/>
        <w:numPr>
          <w:ilvl w:val="1"/>
          <w:numId w:val="29"/>
        </w:numPr>
      </w:pPr>
      <w:r>
        <w:t>A Dense layer with a ReLU activation function introduced non-linearity.</w:t>
      </w:r>
    </w:p>
    <w:p w14:paraId="1A887361" w14:textId="77777777" w:rsidR="00E941EE" w:rsidRDefault="00E941EE" w:rsidP="00E941EE">
      <w:pPr>
        <w:pStyle w:val="ds-markdown-paragraph"/>
        <w:numPr>
          <w:ilvl w:val="1"/>
          <w:numId w:val="29"/>
        </w:numPr>
      </w:pPr>
      <w:r>
        <w:t xml:space="preserve">A final Dense layer with a sigmoid activation function produced a probabilistic output between 0 and 1, corresponding to the </w:t>
      </w:r>
      <w:r>
        <w:rPr>
          <w:rStyle w:val="HTMLCode"/>
          <w:rFonts w:eastAsiaTheme="majorEastAsia"/>
        </w:rPr>
        <w:t>Non-Premium</w:t>
      </w:r>
      <w:r>
        <w:t xml:space="preserve"> and </w:t>
      </w:r>
      <w:r>
        <w:rPr>
          <w:rStyle w:val="HTMLCode"/>
          <w:rFonts w:eastAsiaTheme="majorEastAsia"/>
        </w:rPr>
        <w:t>Premium</w:t>
      </w:r>
      <w:r>
        <w:t xml:space="preserve"> classes, respectively.</w:t>
      </w:r>
    </w:p>
    <w:p w14:paraId="4047CA9C" w14:textId="3F7B5E37" w:rsidR="00E941EE" w:rsidRDefault="00E941EE" w:rsidP="00E941EE">
      <w:pPr>
        <w:pStyle w:val="ds-markdown-paragraph"/>
        <w:numPr>
          <w:ilvl w:val="0"/>
          <w:numId w:val="29"/>
        </w:numPr>
      </w:pPr>
      <w:r>
        <w:rPr>
          <w:rStyle w:val="Strong"/>
          <w:rFonts w:eastAsiaTheme="majorEastAsia"/>
        </w:rPr>
        <w:t>Training Configuration:</w:t>
      </w:r>
      <w:r>
        <w:t xml:space="preserve"> The model was compiled using the Adam optimizer and binary cross-entropy loss function, suitable for binary classification tasks. It was subsequently fit on the training data, with performance monitored on the held-out validation set.</w:t>
      </w:r>
    </w:p>
    <w:p w14:paraId="5EB36D01" w14:textId="0D1AC045" w:rsidR="00E941EE" w:rsidRDefault="00E941EE" w:rsidP="00E941EE">
      <w:pPr>
        <w:pStyle w:val="ds-markdown-paragraph"/>
      </w:pPr>
      <w:r>
        <w:rPr>
          <w:rStyle w:val="Strong"/>
          <w:rFonts w:eastAsiaTheme="majorEastAsia"/>
        </w:rPr>
        <w:t>Evaluation and Analysis</w:t>
      </w:r>
      <w:r>
        <w:br/>
        <w:t>A separate test set of approximately 100 images (containing a mix of both classes) was compiled to evaluate the model's generalizability.</w:t>
      </w:r>
    </w:p>
    <w:p w14:paraId="2469A1BF" w14:textId="77777777" w:rsidR="00E941EE" w:rsidRDefault="00E941EE" w:rsidP="00E941EE">
      <w:pPr>
        <w:pStyle w:val="ds-markdown-paragraph"/>
        <w:numPr>
          <w:ilvl w:val="0"/>
          <w:numId w:val="30"/>
        </w:numPr>
      </w:pPr>
      <w:r>
        <w:rPr>
          <w:rStyle w:val="Strong"/>
          <w:rFonts w:eastAsiaTheme="majorEastAsia"/>
        </w:rPr>
        <w:t>Prediction:</w:t>
      </w:r>
      <w:r>
        <w:t xml:space="preserve"> The trained model generated prediction probabilities for each test image.</w:t>
      </w:r>
    </w:p>
    <w:p w14:paraId="036EE2D3" w14:textId="77777777" w:rsidR="00E941EE" w:rsidRDefault="00E941EE" w:rsidP="00E941EE">
      <w:pPr>
        <w:pStyle w:val="ds-markdown-paragraph"/>
        <w:numPr>
          <w:ilvl w:val="0"/>
          <w:numId w:val="30"/>
        </w:numPr>
      </w:pPr>
      <w:r>
        <w:rPr>
          <w:rStyle w:val="Strong"/>
          <w:rFonts w:eastAsiaTheme="majorEastAsia"/>
        </w:rPr>
        <w:t>Performance Metrics:</w:t>
      </w:r>
      <w:r>
        <w:t xml:space="preserve"> A comprehensive evaluation was conducted by analyzing the Confusion Matrix and Classification Report (precision, recall, F1-score) across various classification thresholds.</w:t>
      </w:r>
    </w:p>
    <w:p w14:paraId="3BD6C0A7" w14:textId="16B4F41D" w:rsidR="00E941EE" w:rsidRDefault="00E941EE" w:rsidP="00E941EE">
      <w:pPr>
        <w:pStyle w:val="ds-markdown-paragraph"/>
        <w:numPr>
          <w:ilvl w:val="0"/>
          <w:numId w:val="30"/>
        </w:numPr>
      </w:pPr>
      <w:r>
        <w:rPr>
          <w:rStyle w:val="Strong"/>
          <w:rFonts w:eastAsiaTheme="majorEastAsia"/>
        </w:rPr>
        <w:t>Threshold Selection:</w:t>
      </w:r>
      <w:r>
        <w:t xml:space="preserve"> A classification threshold of 0.6 was empirically determined to offer an optimal balance of metrics. At this threshold, the model demonstrated satisfactory accuracy, recall, and precision for the </w:t>
      </w:r>
      <w:r>
        <w:rPr>
          <w:rStyle w:val="HTMLCode"/>
          <w:rFonts w:eastAsiaTheme="majorEastAsia"/>
        </w:rPr>
        <w:t>Non-Premium</w:t>
      </w:r>
      <w:r>
        <w:t xml:space="preserve"> class, and acceptable, though less robust, performance for the </w:t>
      </w:r>
      <w:r>
        <w:rPr>
          <w:rStyle w:val="HTMLCode"/>
          <w:rFonts w:eastAsiaTheme="majorEastAsia"/>
        </w:rPr>
        <w:t>Premium</w:t>
      </w:r>
      <w:r>
        <w:t xml:space="preserve"> class.</w:t>
      </w:r>
    </w:p>
    <w:p w14:paraId="39C590BB" w14:textId="77777777" w:rsidR="00E941EE" w:rsidRDefault="00E941EE" w:rsidP="00E941EE">
      <w:pPr>
        <w:pStyle w:val="ds-markdown-paragraph"/>
      </w:pPr>
      <w:r>
        <w:rPr>
          <w:rStyle w:val="Strong"/>
          <w:rFonts w:eastAsiaTheme="majorEastAsia"/>
        </w:rPr>
        <w:t>Conclusion and Future Work</w:t>
      </w:r>
    </w:p>
    <w:p w14:paraId="6B4E3637" w14:textId="77777777" w:rsidR="00E941EE" w:rsidRDefault="00E941EE" w:rsidP="00E941EE">
      <w:pPr>
        <w:pStyle w:val="ds-markdown-paragraph"/>
      </w:pPr>
      <w:r>
        <w:t xml:space="preserve">The implemented CNN classifier successfully established a baseline for image-based property categorization. However, the final model performance, particularly regarding the </w:t>
      </w:r>
      <w:r>
        <w:rPr>
          <w:rStyle w:val="HTMLCode"/>
          <w:rFonts w:eastAsiaTheme="majorEastAsia"/>
        </w:rPr>
        <w:t>Premium</w:t>
      </w:r>
      <w:r>
        <w:t xml:space="preserve"> class, did not meet the target thresholds for reliable deployment. The heuristic labeling strategy, while practical, may not have generated sufficiently robust or accurate ground truth labels, directly impacting the model's learning capability. Furthermore, the limited size of the training dataset likely constrained the model's ability to learn discriminative features effectively.</w:t>
      </w:r>
    </w:p>
    <w:p w14:paraId="3705C1B2" w14:textId="77777777" w:rsidR="00E941EE" w:rsidRDefault="00E941EE" w:rsidP="00E941EE">
      <w:pPr>
        <w:pStyle w:val="ds-markdown-paragraph"/>
      </w:pPr>
      <w:r>
        <w:t xml:space="preserve">In essence, </w:t>
      </w:r>
    </w:p>
    <w:p w14:paraId="72E4963D" w14:textId="77777777" w:rsidR="00E941EE" w:rsidRDefault="00E941EE" w:rsidP="00E941EE">
      <w:pPr>
        <w:pStyle w:val="ds-markdown-paragraph"/>
      </w:pPr>
    </w:p>
    <w:p w14:paraId="4664946D" w14:textId="77777777" w:rsidR="00E941EE" w:rsidRDefault="00E941EE" w:rsidP="00E941EE">
      <w:pPr>
        <w:pStyle w:val="ds-markdown-paragraph"/>
        <w:numPr>
          <w:ilvl w:val="0"/>
          <w:numId w:val="32"/>
        </w:numPr>
      </w:pPr>
      <w:r>
        <w:t>Leveraged the Place365 Dataset but the data size was huge and required large disk space. (~30 GB). Could not process the same on Google Colab for the same reason</w:t>
      </w:r>
    </w:p>
    <w:p w14:paraId="1B9EF397" w14:textId="77777777" w:rsidR="00E941EE" w:rsidRDefault="00E941EE" w:rsidP="00E941EE">
      <w:pPr>
        <w:pStyle w:val="ds-markdown-paragraph"/>
        <w:numPr>
          <w:ilvl w:val="0"/>
          <w:numId w:val="32"/>
        </w:numPr>
      </w:pPr>
      <w:r>
        <w:t xml:space="preserve">Tried Tensorflow Datasets place365_small which was also relatively large and processing was still a challenge. </w:t>
      </w:r>
    </w:p>
    <w:p w14:paraId="3B3EB347" w14:textId="78DC230D" w:rsidR="00E941EE" w:rsidRDefault="00E941EE" w:rsidP="00B877D8">
      <w:pPr>
        <w:pStyle w:val="ds-markdown-paragraph"/>
        <w:numPr>
          <w:ilvl w:val="0"/>
          <w:numId w:val="32"/>
        </w:numPr>
      </w:pPr>
      <w:r>
        <w:t xml:space="preserve">Even after setting the above, the prediction results were not great. </w:t>
      </w:r>
    </w:p>
    <w:p w14:paraId="71596A12" w14:textId="7A676A98" w:rsidR="00E941EE" w:rsidRPr="00E941EE" w:rsidRDefault="00E941EE" w:rsidP="00E941EE">
      <w:pPr>
        <w:spacing w:before="100" w:beforeAutospacing="1" w:after="100" w:afterAutospacing="1" w:line="240" w:lineRule="auto"/>
        <w:rPr>
          <w:rFonts w:ascii="Times New Roman" w:eastAsia="Times New Roman" w:hAnsi="Times New Roman" w:cs="Times New Roman"/>
          <w:kern w:val="0"/>
          <w14:ligatures w14:val="none"/>
        </w:rPr>
      </w:pPr>
      <w:r w:rsidRPr="00E941EE">
        <w:rPr>
          <w:rFonts w:ascii="Times New Roman" w:eastAsia="Times New Roman" w:hAnsi="Times New Roman" w:cs="Times New Roman"/>
          <w:kern w:val="0"/>
          <w14:ligatures w14:val="none"/>
        </w:rPr>
        <w:t>Despite the implementation of state-of-the-art CNN architectures, the heuristic method of labeling (based on price/review thresholds) introduced significant noise into the training labels. Due to the suboptimal convergence and limited predictive power observed during this phase, the decision was made to pivot the research focus toward a more viable project scope.</w:t>
      </w:r>
    </w:p>
    <w:p w14:paraId="5A130D8C" w14:textId="77777777" w:rsidR="00E941EE" w:rsidRDefault="00E941EE" w:rsidP="00B877D8"/>
    <w:p w14:paraId="79B99BE5" w14:textId="4C3616B3" w:rsidR="00B877D8" w:rsidRDefault="00B877D8" w:rsidP="00B877D8">
      <w:pPr>
        <w:rPr>
          <w:b/>
          <w:bCs/>
        </w:rPr>
      </w:pPr>
      <w:r w:rsidRPr="00B877D8">
        <w:rPr>
          <w:b/>
          <w:bCs/>
        </w:rPr>
        <w:t>Tensorflow Keras Problem for 3.10</w:t>
      </w:r>
    </w:p>
    <w:p w14:paraId="0A2B3FF4" w14:textId="77777777" w:rsidR="00B877D8" w:rsidRDefault="00B877D8" w:rsidP="00B877D8">
      <w:pPr>
        <w:rPr>
          <w:b/>
          <w:bCs/>
        </w:rPr>
      </w:pPr>
    </w:p>
    <w:p w14:paraId="7DF80B48" w14:textId="77777777" w:rsidR="00B877D8" w:rsidRPr="00B877D8" w:rsidRDefault="00B877D8" w:rsidP="00B877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77D8">
        <w:rPr>
          <w:rFonts w:ascii="Times New Roman" w:eastAsia="Times New Roman" w:hAnsi="Times New Roman" w:cs="Times New Roman"/>
          <w:b/>
          <w:bCs/>
          <w:kern w:val="0"/>
          <w:sz w:val="27"/>
          <w:szCs w:val="27"/>
          <w14:ligatures w14:val="none"/>
        </w:rPr>
        <w:t>Step 1️</w:t>
      </w:r>
      <w:r w:rsidRPr="00B877D8">
        <w:rPr>
          <w:rFonts w:ascii="Segoe UI Symbol" w:eastAsia="Times New Roman" w:hAnsi="Segoe UI Symbol" w:cs="Segoe UI Symbol"/>
          <w:b/>
          <w:bCs/>
          <w:kern w:val="0"/>
          <w:sz w:val="27"/>
          <w:szCs w:val="27"/>
          <w14:ligatures w14:val="none"/>
        </w:rPr>
        <w:t>⃣</w:t>
      </w:r>
      <w:r w:rsidRPr="00B877D8">
        <w:rPr>
          <w:rFonts w:ascii="Times New Roman" w:eastAsia="Times New Roman" w:hAnsi="Times New Roman" w:cs="Times New Roman"/>
          <w:b/>
          <w:bCs/>
          <w:kern w:val="0"/>
          <w:sz w:val="27"/>
          <w:szCs w:val="27"/>
          <w14:ligatures w14:val="none"/>
        </w:rPr>
        <w:t xml:space="preserve"> Activate your Python 3.10 venv</w:t>
      </w:r>
    </w:p>
    <w:p w14:paraId="2FD5B6B4" w14:textId="77777777" w:rsidR="00B877D8" w:rsidRPr="00B877D8" w:rsidRDefault="00B877D8" w:rsidP="00B877D8">
      <w:pPr>
        <w:spacing w:before="100" w:beforeAutospacing="1" w:after="100" w:afterAutospacing="1" w:line="240" w:lineRule="auto"/>
        <w:rPr>
          <w:rFonts w:ascii="Times New Roman" w:eastAsia="Times New Roman" w:hAnsi="Times New Roman" w:cs="Times New Roman"/>
          <w:kern w:val="0"/>
          <w14:ligatures w14:val="none"/>
        </w:rPr>
      </w:pPr>
      <w:r w:rsidRPr="00B877D8">
        <w:rPr>
          <w:rFonts w:ascii="Times New Roman" w:eastAsia="Times New Roman" w:hAnsi="Times New Roman" w:cs="Times New Roman"/>
          <w:kern w:val="0"/>
          <w14:ligatures w14:val="none"/>
        </w:rPr>
        <w:t>In Terminal:</w:t>
      </w:r>
    </w:p>
    <w:p w14:paraId="34CEE04C" w14:textId="77777777" w:rsidR="00B877D8" w:rsidRPr="00B877D8" w:rsidRDefault="00B877D8" w:rsidP="00B8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77D8">
        <w:rPr>
          <w:rFonts w:ascii="Courier New" w:eastAsia="Times New Roman" w:hAnsi="Courier New" w:cs="Courier New"/>
          <w:kern w:val="0"/>
          <w:sz w:val="20"/>
          <w:szCs w:val="20"/>
          <w14:ligatures w14:val="none"/>
        </w:rPr>
        <w:t>source tfenv/bin/activate</w:t>
      </w:r>
    </w:p>
    <w:p w14:paraId="7F7F9354" w14:textId="77777777" w:rsidR="00B877D8" w:rsidRPr="00B877D8" w:rsidRDefault="00B877D8" w:rsidP="00B8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77D8">
        <w:rPr>
          <w:rFonts w:ascii="Courier New" w:eastAsia="Times New Roman" w:hAnsi="Courier New" w:cs="Courier New"/>
          <w:kern w:val="0"/>
          <w:sz w:val="20"/>
          <w:szCs w:val="20"/>
          <w14:ligatures w14:val="none"/>
        </w:rPr>
        <w:t>python --version</w:t>
      </w:r>
    </w:p>
    <w:p w14:paraId="5C4407E8" w14:textId="77777777" w:rsidR="00B877D8" w:rsidRPr="00B877D8" w:rsidRDefault="00B877D8" w:rsidP="00B8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77D8">
        <w:rPr>
          <w:rFonts w:ascii="Courier New" w:eastAsia="Times New Roman" w:hAnsi="Courier New" w:cs="Courier New"/>
          <w:kern w:val="0"/>
          <w:sz w:val="20"/>
          <w:szCs w:val="20"/>
          <w14:ligatures w14:val="none"/>
        </w:rPr>
        <w:t># Python 3.10.19</w:t>
      </w:r>
    </w:p>
    <w:p w14:paraId="38F03C01" w14:textId="77777777" w:rsidR="00B877D8" w:rsidRPr="00B877D8" w:rsidRDefault="004F76C8" w:rsidP="00B877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1CA5560">
          <v:rect id="_x0000_i1027" alt="" style="width:468pt;height:.05pt;mso-width-percent:0;mso-height-percent:0;mso-width-percent:0;mso-height-percent:0" o:hralign="center" o:hrstd="t" o:hr="t" fillcolor="#a0a0a0" stroked="f"/>
        </w:pict>
      </w:r>
    </w:p>
    <w:p w14:paraId="733ABB57" w14:textId="77777777" w:rsidR="00B877D8" w:rsidRPr="00B877D8" w:rsidRDefault="00B877D8" w:rsidP="00B877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77D8">
        <w:rPr>
          <w:rFonts w:ascii="Times New Roman" w:eastAsia="Times New Roman" w:hAnsi="Times New Roman" w:cs="Times New Roman"/>
          <w:b/>
          <w:bCs/>
          <w:kern w:val="0"/>
          <w:sz w:val="27"/>
          <w:szCs w:val="27"/>
          <w14:ligatures w14:val="none"/>
        </w:rPr>
        <w:t>Step 2</w:t>
      </w:r>
      <w:r w:rsidRPr="00B877D8">
        <w:rPr>
          <w:rFonts w:ascii="Apple Color Emoji" w:eastAsia="Times New Roman" w:hAnsi="Apple Color Emoji" w:cs="Apple Color Emoji"/>
          <w:b/>
          <w:bCs/>
          <w:kern w:val="0"/>
          <w:sz w:val="27"/>
          <w:szCs w:val="27"/>
          <w14:ligatures w14:val="none"/>
        </w:rPr>
        <w:t>️⃣</w:t>
      </w:r>
      <w:r w:rsidRPr="00B877D8">
        <w:rPr>
          <w:rFonts w:ascii="Times New Roman" w:eastAsia="Times New Roman" w:hAnsi="Times New Roman" w:cs="Times New Roman"/>
          <w:b/>
          <w:bCs/>
          <w:kern w:val="0"/>
          <w:sz w:val="27"/>
          <w:szCs w:val="27"/>
          <w14:ligatures w14:val="none"/>
        </w:rPr>
        <w:t xml:space="preserve"> Install ipykernel INTO tfenv</w:t>
      </w:r>
    </w:p>
    <w:p w14:paraId="2F31F5AA" w14:textId="77777777" w:rsidR="00B877D8" w:rsidRPr="00B877D8" w:rsidRDefault="00B877D8" w:rsidP="00B8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77D8">
        <w:rPr>
          <w:rFonts w:ascii="Courier New" w:eastAsia="Times New Roman" w:hAnsi="Courier New" w:cs="Courier New"/>
          <w:kern w:val="0"/>
          <w:sz w:val="20"/>
          <w:szCs w:val="20"/>
          <w14:ligatures w14:val="none"/>
        </w:rPr>
        <w:t>pip install ipykernel</w:t>
      </w:r>
    </w:p>
    <w:p w14:paraId="2AAA3461" w14:textId="77777777" w:rsidR="00B877D8" w:rsidRPr="00B877D8" w:rsidRDefault="004F76C8" w:rsidP="00B877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0AD47A4">
          <v:rect id="_x0000_i1026" alt="" style="width:468pt;height:.05pt;mso-width-percent:0;mso-height-percent:0;mso-width-percent:0;mso-height-percent:0" o:hralign="center" o:hrstd="t" o:hr="t" fillcolor="#a0a0a0" stroked="f"/>
        </w:pict>
      </w:r>
    </w:p>
    <w:p w14:paraId="5EA83ADD" w14:textId="77777777" w:rsidR="00B877D8" w:rsidRPr="00B877D8" w:rsidRDefault="00B877D8" w:rsidP="00B877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77D8">
        <w:rPr>
          <w:rFonts w:ascii="Times New Roman" w:eastAsia="Times New Roman" w:hAnsi="Times New Roman" w:cs="Times New Roman"/>
          <w:b/>
          <w:bCs/>
          <w:kern w:val="0"/>
          <w:sz w:val="27"/>
          <w:szCs w:val="27"/>
          <w14:ligatures w14:val="none"/>
        </w:rPr>
        <w:t>Step 3</w:t>
      </w:r>
      <w:r w:rsidRPr="00B877D8">
        <w:rPr>
          <w:rFonts w:ascii="Apple Color Emoji" w:eastAsia="Times New Roman" w:hAnsi="Apple Color Emoji" w:cs="Apple Color Emoji"/>
          <w:b/>
          <w:bCs/>
          <w:kern w:val="0"/>
          <w:sz w:val="27"/>
          <w:szCs w:val="27"/>
          <w14:ligatures w14:val="none"/>
        </w:rPr>
        <w:t>️⃣</w:t>
      </w:r>
      <w:r w:rsidRPr="00B877D8">
        <w:rPr>
          <w:rFonts w:ascii="Times New Roman" w:eastAsia="Times New Roman" w:hAnsi="Times New Roman" w:cs="Times New Roman"/>
          <w:b/>
          <w:bCs/>
          <w:kern w:val="0"/>
          <w:sz w:val="27"/>
          <w:szCs w:val="27"/>
          <w14:ligatures w14:val="none"/>
        </w:rPr>
        <w:t xml:space="preserve"> Register the kernel</w:t>
      </w:r>
    </w:p>
    <w:p w14:paraId="76E71104" w14:textId="77777777" w:rsidR="00B877D8" w:rsidRPr="00B877D8" w:rsidRDefault="00B877D8" w:rsidP="00B8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77D8">
        <w:rPr>
          <w:rFonts w:ascii="Courier New" w:eastAsia="Times New Roman" w:hAnsi="Courier New" w:cs="Courier New"/>
          <w:kern w:val="0"/>
          <w:sz w:val="20"/>
          <w:szCs w:val="20"/>
          <w14:ligatures w14:val="none"/>
        </w:rPr>
        <w:t>python -m ipykernel install --user --name tfenv --display-name "Python 3.10 (tfenv)"</w:t>
      </w:r>
    </w:p>
    <w:p w14:paraId="1984B367" w14:textId="77777777" w:rsidR="00B877D8" w:rsidRPr="00B877D8" w:rsidRDefault="004F76C8" w:rsidP="00B877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436B444">
          <v:rect id="_x0000_i1025" alt="" style="width:468pt;height:.05pt;mso-width-percent:0;mso-height-percent:0;mso-width-percent:0;mso-height-percent:0" o:hralign="center" o:hrstd="t" o:hr="t" fillcolor="#a0a0a0" stroked="f"/>
        </w:pict>
      </w:r>
    </w:p>
    <w:p w14:paraId="12E32DF1" w14:textId="77777777" w:rsidR="00B877D8" w:rsidRPr="00B877D8" w:rsidRDefault="00B877D8" w:rsidP="00B877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77D8">
        <w:rPr>
          <w:rFonts w:ascii="Times New Roman" w:eastAsia="Times New Roman" w:hAnsi="Times New Roman" w:cs="Times New Roman"/>
          <w:b/>
          <w:bCs/>
          <w:kern w:val="0"/>
          <w:sz w:val="27"/>
          <w:szCs w:val="27"/>
          <w14:ligatures w14:val="none"/>
        </w:rPr>
        <w:t>Step 4</w:t>
      </w:r>
      <w:r w:rsidRPr="00B877D8">
        <w:rPr>
          <w:rFonts w:ascii="Apple Color Emoji" w:eastAsia="Times New Roman" w:hAnsi="Apple Color Emoji" w:cs="Apple Color Emoji"/>
          <w:b/>
          <w:bCs/>
          <w:kern w:val="0"/>
          <w:sz w:val="27"/>
          <w:szCs w:val="27"/>
          <w14:ligatures w14:val="none"/>
        </w:rPr>
        <w:t>️⃣</w:t>
      </w:r>
      <w:r w:rsidRPr="00B877D8">
        <w:rPr>
          <w:rFonts w:ascii="Times New Roman" w:eastAsia="Times New Roman" w:hAnsi="Times New Roman" w:cs="Times New Roman"/>
          <w:b/>
          <w:bCs/>
          <w:kern w:val="0"/>
          <w:sz w:val="27"/>
          <w:szCs w:val="27"/>
          <w14:ligatures w14:val="none"/>
        </w:rPr>
        <w:t xml:space="preserve"> Restart Jupyter completely</w:t>
      </w:r>
    </w:p>
    <w:p w14:paraId="386685F9" w14:textId="306640E2" w:rsidR="00B877D8" w:rsidRPr="00B877D8" w:rsidRDefault="00B877D8" w:rsidP="00B877D8">
      <w:pPr>
        <w:rPr>
          <w:b/>
          <w:bCs/>
        </w:rPr>
      </w:pPr>
      <w:r w:rsidRPr="00B877D8">
        <w:rPr>
          <w:rFonts w:ascii="Courier New" w:eastAsia="Times New Roman" w:hAnsi="Courier New" w:cs="Courier New"/>
          <w:kern w:val="0"/>
          <w:sz w:val="20"/>
          <w:szCs w:val="20"/>
          <w14:ligatures w14:val="none"/>
        </w:rPr>
        <w:t>jupyter notebook</w:t>
      </w:r>
    </w:p>
    <w:sectPr w:rsidR="00B877D8" w:rsidRPr="00B877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E7A64"/>
    <w:multiLevelType w:val="hybridMultilevel"/>
    <w:tmpl w:val="284EB3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3D3FC2"/>
    <w:multiLevelType w:val="multilevel"/>
    <w:tmpl w:val="92180B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023705"/>
    <w:multiLevelType w:val="multilevel"/>
    <w:tmpl w:val="F8AA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466C2"/>
    <w:multiLevelType w:val="multilevel"/>
    <w:tmpl w:val="E26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848A9"/>
    <w:multiLevelType w:val="multilevel"/>
    <w:tmpl w:val="A2D41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F86169"/>
    <w:multiLevelType w:val="multilevel"/>
    <w:tmpl w:val="915CF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B383D"/>
    <w:multiLevelType w:val="multilevel"/>
    <w:tmpl w:val="8AD0E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A60698"/>
    <w:multiLevelType w:val="multilevel"/>
    <w:tmpl w:val="44C6D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CA6919"/>
    <w:multiLevelType w:val="multilevel"/>
    <w:tmpl w:val="46AA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C0C26"/>
    <w:multiLevelType w:val="multilevel"/>
    <w:tmpl w:val="9E54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E6BAA"/>
    <w:multiLevelType w:val="multilevel"/>
    <w:tmpl w:val="41A6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C43EE7"/>
    <w:multiLevelType w:val="multilevel"/>
    <w:tmpl w:val="BA52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1351D5"/>
    <w:multiLevelType w:val="multilevel"/>
    <w:tmpl w:val="2EE2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F262D"/>
    <w:multiLevelType w:val="multilevel"/>
    <w:tmpl w:val="807EC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3B5478"/>
    <w:multiLevelType w:val="multilevel"/>
    <w:tmpl w:val="8AD20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2787D"/>
    <w:multiLevelType w:val="multilevel"/>
    <w:tmpl w:val="2DDA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B433CC"/>
    <w:multiLevelType w:val="multilevel"/>
    <w:tmpl w:val="C8F0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75E8D"/>
    <w:multiLevelType w:val="multilevel"/>
    <w:tmpl w:val="25A82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89254E"/>
    <w:multiLevelType w:val="hybridMultilevel"/>
    <w:tmpl w:val="BB9CC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1D4F89"/>
    <w:multiLevelType w:val="multilevel"/>
    <w:tmpl w:val="EFA06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2F7392"/>
    <w:multiLevelType w:val="multilevel"/>
    <w:tmpl w:val="17883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C72A01"/>
    <w:multiLevelType w:val="multilevel"/>
    <w:tmpl w:val="3C88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70660E"/>
    <w:multiLevelType w:val="multilevel"/>
    <w:tmpl w:val="DF64A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82166D"/>
    <w:multiLevelType w:val="multilevel"/>
    <w:tmpl w:val="1E2CD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7323BC"/>
    <w:multiLevelType w:val="hybridMultilevel"/>
    <w:tmpl w:val="F45CF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982B64"/>
    <w:multiLevelType w:val="multilevel"/>
    <w:tmpl w:val="B63A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D4276B"/>
    <w:multiLevelType w:val="multilevel"/>
    <w:tmpl w:val="F2CE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656280"/>
    <w:multiLevelType w:val="multilevel"/>
    <w:tmpl w:val="2232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53761E"/>
    <w:multiLevelType w:val="multilevel"/>
    <w:tmpl w:val="603EA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72054A"/>
    <w:multiLevelType w:val="multilevel"/>
    <w:tmpl w:val="4240D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8B2F71"/>
    <w:multiLevelType w:val="multilevel"/>
    <w:tmpl w:val="9474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BF642B"/>
    <w:multiLevelType w:val="multilevel"/>
    <w:tmpl w:val="364E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003238">
    <w:abstractNumId w:val="24"/>
  </w:num>
  <w:num w:numId="2" w16cid:durableId="2049064291">
    <w:abstractNumId w:val="2"/>
  </w:num>
  <w:num w:numId="3" w16cid:durableId="1555848492">
    <w:abstractNumId w:val="11"/>
  </w:num>
  <w:num w:numId="4" w16cid:durableId="674111340">
    <w:abstractNumId w:val="15"/>
  </w:num>
  <w:num w:numId="5" w16cid:durableId="374278150">
    <w:abstractNumId w:val="7"/>
  </w:num>
  <w:num w:numId="6" w16cid:durableId="429088126">
    <w:abstractNumId w:val="1"/>
  </w:num>
  <w:num w:numId="7" w16cid:durableId="1438600730">
    <w:abstractNumId w:val="29"/>
  </w:num>
  <w:num w:numId="8" w16cid:durableId="139814159">
    <w:abstractNumId w:val="31"/>
  </w:num>
  <w:num w:numId="9" w16cid:durableId="1547371569">
    <w:abstractNumId w:val="13"/>
  </w:num>
  <w:num w:numId="10" w16cid:durableId="1334994105">
    <w:abstractNumId w:val="28"/>
  </w:num>
  <w:num w:numId="11" w16cid:durableId="2033728074">
    <w:abstractNumId w:val="8"/>
  </w:num>
  <w:num w:numId="12" w16cid:durableId="421222082">
    <w:abstractNumId w:val="25"/>
  </w:num>
  <w:num w:numId="13" w16cid:durableId="732041441">
    <w:abstractNumId w:val="3"/>
  </w:num>
  <w:num w:numId="14" w16cid:durableId="1289431688">
    <w:abstractNumId w:val="16"/>
  </w:num>
  <w:num w:numId="15" w16cid:durableId="2125610137">
    <w:abstractNumId w:val="22"/>
  </w:num>
  <w:num w:numId="16" w16cid:durableId="1899902147">
    <w:abstractNumId w:val="26"/>
  </w:num>
  <w:num w:numId="17" w16cid:durableId="1087112622">
    <w:abstractNumId w:val="20"/>
  </w:num>
  <w:num w:numId="18" w16cid:durableId="1583561019">
    <w:abstractNumId w:val="6"/>
  </w:num>
  <w:num w:numId="19" w16cid:durableId="594676593">
    <w:abstractNumId w:val="17"/>
  </w:num>
  <w:num w:numId="20" w16cid:durableId="1146361409">
    <w:abstractNumId w:val="12"/>
  </w:num>
  <w:num w:numId="21" w16cid:durableId="1282541306">
    <w:abstractNumId w:val="30"/>
  </w:num>
  <w:num w:numId="22" w16cid:durableId="1410497418">
    <w:abstractNumId w:val="9"/>
  </w:num>
  <w:num w:numId="23" w16cid:durableId="1014722933">
    <w:abstractNumId w:val="10"/>
  </w:num>
  <w:num w:numId="24" w16cid:durableId="789322778">
    <w:abstractNumId w:val="23"/>
  </w:num>
  <w:num w:numId="25" w16cid:durableId="1798795497">
    <w:abstractNumId w:val="19"/>
  </w:num>
  <w:num w:numId="26" w16cid:durableId="1837649476">
    <w:abstractNumId w:val="27"/>
  </w:num>
  <w:num w:numId="27" w16cid:durableId="2130858843">
    <w:abstractNumId w:val="0"/>
  </w:num>
  <w:num w:numId="28" w16cid:durableId="2053185652">
    <w:abstractNumId w:val="5"/>
  </w:num>
  <w:num w:numId="29" w16cid:durableId="1237401532">
    <w:abstractNumId w:val="14"/>
  </w:num>
  <w:num w:numId="30" w16cid:durableId="648635905">
    <w:abstractNumId w:val="21"/>
  </w:num>
  <w:num w:numId="31" w16cid:durableId="2029912385">
    <w:abstractNumId w:val="4"/>
  </w:num>
  <w:num w:numId="32" w16cid:durableId="91901856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EAC"/>
    <w:rsid w:val="0001026F"/>
    <w:rsid w:val="00021295"/>
    <w:rsid w:val="000755ED"/>
    <w:rsid w:val="001F2BEB"/>
    <w:rsid w:val="002029B0"/>
    <w:rsid w:val="002074DE"/>
    <w:rsid w:val="0023642C"/>
    <w:rsid w:val="002A55C5"/>
    <w:rsid w:val="00335105"/>
    <w:rsid w:val="00444C02"/>
    <w:rsid w:val="00455085"/>
    <w:rsid w:val="0048556E"/>
    <w:rsid w:val="004F76C8"/>
    <w:rsid w:val="005246D5"/>
    <w:rsid w:val="005331E7"/>
    <w:rsid w:val="005E0B82"/>
    <w:rsid w:val="00707C78"/>
    <w:rsid w:val="0075712A"/>
    <w:rsid w:val="007612D0"/>
    <w:rsid w:val="00825D6C"/>
    <w:rsid w:val="00872E6B"/>
    <w:rsid w:val="008A723C"/>
    <w:rsid w:val="008E6F07"/>
    <w:rsid w:val="00903EEB"/>
    <w:rsid w:val="009474B5"/>
    <w:rsid w:val="00A41770"/>
    <w:rsid w:val="00A94BA2"/>
    <w:rsid w:val="00B77819"/>
    <w:rsid w:val="00B877D8"/>
    <w:rsid w:val="00CA57A0"/>
    <w:rsid w:val="00E005E8"/>
    <w:rsid w:val="00E21B59"/>
    <w:rsid w:val="00E27F44"/>
    <w:rsid w:val="00E632A3"/>
    <w:rsid w:val="00E65EAC"/>
    <w:rsid w:val="00E941EE"/>
    <w:rsid w:val="00F42A3F"/>
    <w:rsid w:val="00F754E6"/>
    <w:rsid w:val="00F81A68"/>
    <w:rsid w:val="00FA7025"/>
    <w:rsid w:val="00FB6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F5468"/>
  <w15:chartTrackingRefBased/>
  <w15:docId w15:val="{24D6D3E3-53FE-004D-BC23-992CDB8FB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E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5E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5E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65E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E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E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E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E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E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E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5E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5E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65E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E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EAC"/>
    <w:rPr>
      <w:rFonts w:eastAsiaTheme="majorEastAsia" w:cstheme="majorBidi"/>
      <w:color w:val="272727" w:themeColor="text1" w:themeTint="D8"/>
    </w:rPr>
  </w:style>
  <w:style w:type="paragraph" w:styleId="Title">
    <w:name w:val="Title"/>
    <w:basedOn w:val="Normal"/>
    <w:next w:val="Normal"/>
    <w:link w:val="TitleChar"/>
    <w:uiPriority w:val="10"/>
    <w:qFormat/>
    <w:rsid w:val="00E65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E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EAC"/>
    <w:pPr>
      <w:spacing w:before="160"/>
      <w:jc w:val="center"/>
    </w:pPr>
    <w:rPr>
      <w:i/>
      <w:iCs/>
      <w:color w:val="404040" w:themeColor="text1" w:themeTint="BF"/>
    </w:rPr>
  </w:style>
  <w:style w:type="character" w:customStyle="1" w:styleId="QuoteChar">
    <w:name w:val="Quote Char"/>
    <w:basedOn w:val="DefaultParagraphFont"/>
    <w:link w:val="Quote"/>
    <w:uiPriority w:val="29"/>
    <w:rsid w:val="00E65EAC"/>
    <w:rPr>
      <w:i/>
      <w:iCs/>
      <w:color w:val="404040" w:themeColor="text1" w:themeTint="BF"/>
    </w:rPr>
  </w:style>
  <w:style w:type="paragraph" w:styleId="ListParagraph">
    <w:name w:val="List Paragraph"/>
    <w:basedOn w:val="Normal"/>
    <w:uiPriority w:val="34"/>
    <w:qFormat/>
    <w:rsid w:val="00E65EAC"/>
    <w:pPr>
      <w:ind w:left="720"/>
      <w:contextualSpacing/>
    </w:pPr>
  </w:style>
  <w:style w:type="character" w:styleId="IntenseEmphasis">
    <w:name w:val="Intense Emphasis"/>
    <w:basedOn w:val="DefaultParagraphFont"/>
    <w:uiPriority w:val="21"/>
    <w:qFormat/>
    <w:rsid w:val="00E65EAC"/>
    <w:rPr>
      <w:i/>
      <w:iCs/>
      <w:color w:val="0F4761" w:themeColor="accent1" w:themeShade="BF"/>
    </w:rPr>
  </w:style>
  <w:style w:type="paragraph" w:styleId="IntenseQuote">
    <w:name w:val="Intense Quote"/>
    <w:basedOn w:val="Normal"/>
    <w:next w:val="Normal"/>
    <w:link w:val="IntenseQuoteChar"/>
    <w:uiPriority w:val="30"/>
    <w:qFormat/>
    <w:rsid w:val="00E65E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EAC"/>
    <w:rPr>
      <w:i/>
      <w:iCs/>
      <w:color w:val="0F4761" w:themeColor="accent1" w:themeShade="BF"/>
    </w:rPr>
  </w:style>
  <w:style w:type="character" w:styleId="IntenseReference">
    <w:name w:val="Intense Reference"/>
    <w:basedOn w:val="DefaultParagraphFont"/>
    <w:uiPriority w:val="32"/>
    <w:qFormat/>
    <w:rsid w:val="00E65EAC"/>
    <w:rPr>
      <w:b/>
      <w:bCs/>
      <w:smallCaps/>
      <w:color w:val="0F4761" w:themeColor="accent1" w:themeShade="BF"/>
      <w:spacing w:val="5"/>
    </w:rPr>
  </w:style>
  <w:style w:type="character" w:styleId="Strong">
    <w:name w:val="Strong"/>
    <w:basedOn w:val="DefaultParagraphFont"/>
    <w:uiPriority w:val="22"/>
    <w:qFormat/>
    <w:rsid w:val="002029B0"/>
    <w:rPr>
      <w:b/>
      <w:bCs/>
    </w:rPr>
  </w:style>
  <w:style w:type="paragraph" w:customStyle="1" w:styleId="ds-markdown-paragraph">
    <w:name w:val="ds-markdown-paragraph"/>
    <w:basedOn w:val="Normal"/>
    <w:rsid w:val="002029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612D0"/>
    <w:rPr>
      <w:rFonts w:ascii="Courier New" w:eastAsia="Times New Roman" w:hAnsi="Courier New" w:cs="Courier New"/>
      <w:sz w:val="20"/>
      <w:szCs w:val="20"/>
    </w:rPr>
  </w:style>
  <w:style w:type="paragraph" w:customStyle="1" w:styleId="my-2">
    <w:name w:val="my-2"/>
    <w:basedOn w:val="Normal"/>
    <w:rsid w:val="00E005E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y-0">
    <w:name w:val="py-0"/>
    <w:basedOn w:val="Normal"/>
    <w:rsid w:val="00E005E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flex">
    <w:name w:val="inline-flex"/>
    <w:basedOn w:val="DefaultParagraphFont"/>
    <w:rsid w:val="00E005E8"/>
  </w:style>
  <w:style w:type="paragraph" w:styleId="NormalWeb">
    <w:name w:val="Normal (Web)"/>
    <w:basedOn w:val="Normal"/>
    <w:uiPriority w:val="99"/>
    <w:semiHidden/>
    <w:unhideWhenUsed/>
    <w:rsid w:val="00B877D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B8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877D8"/>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B877D8"/>
  </w:style>
  <w:style w:type="character" w:customStyle="1" w:styleId="hljs-comment">
    <w:name w:val="hljs-comment"/>
    <w:basedOn w:val="DefaultParagraphFont"/>
    <w:rsid w:val="00B877D8"/>
  </w:style>
  <w:style w:type="character" w:customStyle="1" w:styleId="hljs-string">
    <w:name w:val="hljs-string"/>
    <w:basedOn w:val="DefaultParagraphFont"/>
    <w:rsid w:val="00B877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1993</Words>
  <Characters>11704</Characters>
  <Application>Microsoft Office Word</Application>
  <DocSecurity>0</DocSecurity>
  <Lines>334</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Sundara kumar Padmanabhan</dc:creator>
  <cp:keywords/>
  <dc:description/>
  <cp:lastModifiedBy>Sundara kumar Padmanabhan</cp:lastModifiedBy>
  <cp:revision>21</cp:revision>
  <dcterms:created xsi:type="dcterms:W3CDTF">2025-12-30T08:06:00Z</dcterms:created>
  <dcterms:modified xsi:type="dcterms:W3CDTF">2026-01-16T03:34:00Z</dcterms:modified>
</cp:coreProperties>
</file>