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69" w:lineRule="auto"/>
        <w:rPr>
          <w:rFonts w:ascii="Arial"/>
          <w:sz w:val="21"/>
        </w:rPr>
      </w:pPr>
      <w:r>
        <w:drawing>
          <wp:anchor distT="0" distB="0" distL="0" distR="0" simplePos="0" relativeHeight="251658240" behindDoc="0" locked="0" layoutInCell="0" allowOverlap="1">
            <wp:simplePos x="0" y="0"/>
            <wp:positionH relativeFrom="page">
              <wp:posOffset>6972306</wp:posOffset>
            </wp:positionH>
            <wp:positionV relativeFrom="page">
              <wp:posOffset>2438357</wp:posOffset>
            </wp:positionV>
            <wp:extent cx="476210" cy="1352553"/>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476210" cy="1352553"/>
                    </a:xfrm>
                    <a:prstGeom prst="rect">
                      <a:avLst/>
                    </a:prstGeom>
                  </pic:spPr>
                </pic:pic>
              </a:graphicData>
            </a:graphic>
          </wp:anchor>
        </w:drawing>
      </w:r>
      <w:r/>
    </w:p>
    <w:p>
      <w:pPr>
        <w:spacing w:line="270" w:lineRule="auto"/>
        <w:rPr>
          <w:rFonts w:ascii="Arial"/>
          <w:sz w:val="21"/>
        </w:rPr>
      </w:pPr>
      <w:r/>
    </w:p>
    <w:p>
      <w:pPr>
        <w:ind w:left="234"/>
        <w:spacing w:before="114" w:line="219" w:lineRule="auto"/>
        <w:rPr>
          <w:rFonts w:ascii="SimSun" w:hAnsi="SimSun" w:eastAsia="SimSun" w:cs="SimSun"/>
          <w:sz w:val="35"/>
          <w:szCs w:val="35"/>
        </w:rPr>
      </w:pPr>
      <w:r>
        <w:rPr>
          <w:rFonts w:ascii="SimSun" w:hAnsi="SimSun" w:eastAsia="SimSun" w:cs="SimSun"/>
          <w:sz w:val="35"/>
          <w:szCs w:val="35"/>
          <w:b/>
          <w:bCs/>
          <w:spacing w:val="4"/>
        </w:rPr>
        <w:t>南岸区长生桥镇林业生态恢复一乡村绿化项目施工合同</w:t>
      </w:r>
    </w:p>
    <w:p>
      <w:pPr>
        <w:spacing w:line="320" w:lineRule="auto"/>
        <w:rPr>
          <w:rFonts w:ascii="Arial"/>
          <w:sz w:val="21"/>
        </w:rPr>
      </w:pPr>
      <w:r/>
    </w:p>
    <w:p>
      <w:pPr>
        <w:spacing w:line="321" w:lineRule="auto"/>
        <w:rPr>
          <w:rFonts w:ascii="Arial"/>
          <w:sz w:val="21"/>
        </w:rPr>
      </w:pPr>
      <w:r/>
    </w:p>
    <w:p>
      <w:pPr>
        <w:spacing w:before="101" w:line="551" w:lineRule="exact"/>
        <w:rPr>
          <w:rFonts w:ascii="FangSong" w:hAnsi="FangSong" w:eastAsia="FangSong" w:cs="FangSong"/>
          <w:sz w:val="31"/>
          <w:szCs w:val="31"/>
        </w:rPr>
      </w:pPr>
      <w:r>
        <w:rPr>
          <w:rFonts w:ascii="FangSong" w:hAnsi="FangSong" w:eastAsia="FangSong" w:cs="FangSong"/>
          <w:sz w:val="31"/>
          <w:szCs w:val="31"/>
          <w:spacing w:val="-14"/>
          <w:position w:val="17"/>
        </w:rPr>
        <w:t>甲方：重庆市南岸区长生桥镇人民政府</w:t>
      </w:r>
    </w:p>
    <w:p>
      <w:pPr>
        <w:spacing w:line="222" w:lineRule="auto"/>
        <w:rPr>
          <w:rFonts w:ascii="FangSong" w:hAnsi="FangSong" w:eastAsia="FangSong" w:cs="FangSong"/>
          <w:sz w:val="31"/>
          <w:szCs w:val="31"/>
        </w:rPr>
      </w:pPr>
      <w:r>
        <w:rPr>
          <w:rFonts w:ascii="FangSong" w:hAnsi="FangSong" w:eastAsia="FangSong" w:cs="FangSong"/>
          <w:sz w:val="31"/>
          <w:szCs w:val="31"/>
          <w:spacing w:val="-11"/>
        </w:rPr>
        <w:t>乙方：重庆伦景园林有限公司</w:t>
      </w:r>
    </w:p>
    <w:p>
      <w:pPr>
        <w:ind w:right="1329" w:firstLine="629"/>
        <w:spacing w:before="184" w:line="328" w:lineRule="auto"/>
        <w:rPr>
          <w:rFonts w:ascii="FangSong" w:hAnsi="FangSong" w:eastAsia="FangSong" w:cs="FangSong"/>
          <w:sz w:val="31"/>
          <w:szCs w:val="31"/>
        </w:rPr>
      </w:pPr>
      <w:r>
        <w:rPr>
          <w:rFonts w:ascii="FangSong" w:hAnsi="FangSong" w:eastAsia="FangSong" w:cs="FangSong"/>
          <w:sz w:val="31"/>
          <w:szCs w:val="31"/>
          <w:spacing w:val="-21"/>
        </w:rPr>
        <w:t>依照《中华人民共和国民法典》、《中华人民共和国建筑法》及其</w:t>
      </w:r>
      <w:r>
        <w:rPr>
          <w:rFonts w:ascii="FangSong" w:hAnsi="FangSong" w:eastAsia="FangSong" w:cs="FangSong"/>
          <w:sz w:val="31"/>
          <w:szCs w:val="31"/>
          <w:spacing w:val="18"/>
        </w:rPr>
        <w:t xml:space="preserve"> </w:t>
      </w:r>
      <w:r>
        <w:rPr>
          <w:rFonts w:ascii="FangSong" w:hAnsi="FangSong" w:eastAsia="FangSong" w:cs="FangSong"/>
          <w:sz w:val="31"/>
          <w:szCs w:val="31"/>
          <w:spacing w:val="-13"/>
        </w:rPr>
        <w:t>他有关法律、行政法规、遵循平等、自愿、公平和诚实信用的原则，</w:t>
      </w:r>
      <w:r>
        <w:rPr>
          <w:rFonts w:ascii="FangSong" w:hAnsi="FangSong" w:eastAsia="FangSong" w:cs="FangSong"/>
          <w:sz w:val="31"/>
          <w:szCs w:val="31"/>
          <w:spacing w:val="13"/>
        </w:rPr>
        <w:t xml:space="preserve"> </w:t>
      </w:r>
      <w:r>
        <w:rPr>
          <w:rFonts w:ascii="FangSong" w:hAnsi="FangSong" w:eastAsia="FangSong" w:cs="FangSong"/>
          <w:sz w:val="31"/>
          <w:szCs w:val="31"/>
          <w:spacing w:val="-10"/>
        </w:rPr>
        <w:t>双方就南岸区长生桥镇林业生态恢复一乡村绿化项目相关事项协商一</w:t>
      </w:r>
    </w:p>
    <w:p>
      <w:pPr>
        <w:spacing w:line="222" w:lineRule="auto"/>
        <w:rPr>
          <w:rFonts w:ascii="FangSong" w:hAnsi="FangSong" w:eastAsia="FangSong" w:cs="FangSong"/>
          <w:sz w:val="31"/>
          <w:szCs w:val="31"/>
        </w:rPr>
      </w:pPr>
      <w:r>
        <w:rPr>
          <w:rFonts w:ascii="FangSong" w:hAnsi="FangSong" w:eastAsia="FangSong" w:cs="FangSong"/>
          <w:sz w:val="31"/>
          <w:szCs w:val="31"/>
          <w:spacing w:val="-12"/>
        </w:rPr>
        <w:t>致，订立本合同。</w:t>
      </w:r>
    </w:p>
    <w:p>
      <w:pPr>
        <w:ind w:left="629"/>
        <w:spacing w:before="187" w:line="222" w:lineRule="auto"/>
        <w:rPr>
          <w:rFonts w:ascii="FangSong" w:hAnsi="FangSong" w:eastAsia="FangSong" w:cs="FangSong"/>
          <w:sz w:val="31"/>
          <w:szCs w:val="31"/>
        </w:rPr>
      </w:pPr>
      <w:r>
        <w:rPr>
          <w:rFonts w:ascii="FangSong" w:hAnsi="FangSong" w:eastAsia="FangSong" w:cs="FangSong"/>
          <w:sz w:val="31"/>
          <w:szCs w:val="31"/>
          <w:spacing w:val="-17"/>
        </w:rPr>
        <w:t>第</w:t>
      </w:r>
      <w:r>
        <w:rPr>
          <w:rFonts w:ascii="FangSong" w:hAnsi="FangSong" w:eastAsia="FangSong" w:cs="FangSong"/>
          <w:sz w:val="31"/>
          <w:szCs w:val="31"/>
          <w:spacing w:val="-36"/>
        </w:rPr>
        <w:t xml:space="preserve"> </w:t>
      </w:r>
      <w:r>
        <w:rPr>
          <w:rFonts w:ascii="FangSong" w:hAnsi="FangSong" w:eastAsia="FangSong" w:cs="FangSong"/>
          <w:sz w:val="31"/>
          <w:szCs w:val="31"/>
          <w:spacing w:val="-17"/>
        </w:rPr>
        <w:t>1</w:t>
      </w:r>
      <w:r>
        <w:rPr>
          <w:rFonts w:ascii="FangSong" w:hAnsi="FangSong" w:eastAsia="FangSong" w:cs="FangSong"/>
          <w:sz w:val="31"/>
          <w:szCs w:val="31"/>
          <w:spacing w:val="-49"/>
        </w:rPr>
        <w:t xml:space="preserve"> </w:t>
      </w:r>
      <w:r>
        <w:rPr>
          <w:rFonts w:ascii="FangSong" w:hAnsi="FangSong" w:eastAsia="FangSong" w:cs="FangSong"/>
          <w:sz w:val="31"/>
          <w:szCs w:val="31"/>
          <w:spacing w:val="-17"/>
        </w:rPr>
        <w:t>条</w:t>
      </w:r>
      <w:r>
        <w:rPr>
          <w:rFonts w:ascii="FangSong" w:hAnsi="FangSong" w:eastAsia="FangSong" w:cs="FangSong"/>
          <w:sz w:val="31"/>
          <w:szCs w:val="31"/>
          <w:spacing w:val="122"/>
        </w:rPr>
        <w:t xml:space="preserve"> </w:t>
      </w:r>
      <w:r>
        <w:rPr>
          <w:rFonts w:ascii="FangSong" w:hAnsi="FangSong" w:eastAsia="FangSong" w:cs="FangSong"/>
          <w:sz w:val="31"/>
          <w:szCs w:val="31"/>
          <w:spacing w:val="-17"/>
        </w:rPr>
        <w:t>工程概况</w:t>
      </w:r>
    </w:p>
    <w:p>
      <w:pPr>
        <w:ind w:left="629"/>
        <w:spacing w:before="194" w:line="220" w:lineRule="auto"/>
        <w:rPr>
          <w:rFonts w:ascii="FangSong" w:hAnsi="FangSong" w:eastAsia="FangSong" w:cs="FangSong"/>
          <w:sz w:val="31"/>
          <w:szCs w:val="31"/>
        </w:rPr>
      </w:pPr>
      <w:r>
        <w:rPr>
          <w:rFonts w:ascii="FangSong" w:hAnsi="FangSong" w:eastAsia="FangSong" w:cs="FangSong"/>
          <w:sz w:val="31"/>
          <w:szCs w:val="31"/>
          <w:spacing w:val="-23"/>
        </w:rPr>
        <w:t>1.1</w:t>
      </w:r>
      <w:r>
        <w:rPr>
          <w:rFonts w:ascii="FangSong" w:hAnsi="FangSong" w:eastAsia="FangSong" w:cs="FangSong"/>
          <w:sz w:val="31"/>
          <w:szCs w:val="31"/>
          <w:spacing w:val="14"/>
        </w:rPr>
        <w:t xml:space="preserve"> </w:t>
      </w:r>
      <w:r>
        <w:rPr>
          <w:rFonts w:ascii="FangSong" w:hAnsi="FangSong" w:eastAsia="FangSong" w:cs="FangSong"/>
          <w:sz w:val="31"/>
          <w:szCs w:val="31"/>
          <w:spacing w:val="-23"/>
        </w:rPr>
        <w:t>工程名称：</w:t>
      </w:r>
      <w:r>
        <w:rPr>
          <w:rFonts w:ascii="FangSong" w:hAnsi="FangSong" w:eastAsia="FangSong" w:cs="FangSong"/>
          <w:sz w:val="31"/>
          <w:szCs w:val="31"/>
          <w:spacing w:val="-8"/>
        </w:rPr>
        <w:t xml:space="preserve"> </w:t>
      </w:r>
      <w:r>
        <w:rPr>
          <w:rFonts w:ascii="FangSong" w:hAnsi="FangSong" w:eastAsia="FangSong" w:cs="FangSong"/>
          <w:sz w:val="31"/>
          <w:szCs w:val="31"/>
          <w:u w:val="single" w:color="auto"/>
          <w:spacing w:val="-121"/>
        </w:rPr>
        <w:t xml:space="preserve"> </w:t>
      </w:r>
      <w:r>
        <w:rPr>
          <w:rFonts w:ascii="FangSong" w:hAnsi="FangSong" w:eastAsia="FangSong" w:cs="FangSong"/>
          <w:sz w:val="31"/>
          <w:szCs w:val="31"/>
          <w:u w:val="single" w:color="auto"/>
          <w:spacing w:val="-23"/>
        </w:rPr>
        <w:t>南岸区长生桥镇林业生态恢复一乡村绿化项目。</w:t>
      </w:r>
      <w:r>
        <w:rPr>
          <w:rFonts w:ascii="FangSong" w:hAnsi="FangSong" w:eastAsia="FangSong" w:cs="FangSong"/>
          <w:sz w:val="31"/>
          <w:szCs w:val="31"/>
          <w:u w:val="single" w:color="auto"/>
        </w:rPr>
        <w:t xml:space="preserve">  </w:t>
      </w:r>
    </w:p>
    <w:p>
      <w:pPr>
        <w:ind w:left="629"/>
        <w:spacing w:before="182" w:line="222" w:lineRule="auto"/>
        <w:rPr>
          <w:rFonts w:ascii="FangSong" w:hAnsi="FangSong" w:eastAsia="FangSong" w:cs="FangSong"/>
          <w:sz w:val="31"/>
          <w:szCs w:val="31"/>
        </w:rPr>
      </w:pPr>
      <w:r>
        <w:rPr>
          <w:rFonts w:ascii="FangSong" w:hAnsi="FangSong" w:eastAsia="FangSong" w:cs="FangSong"/>
          <w:sz w:val="31"/>
          <w:szCs w:val="31"/>
          <w:spacing w:val="-5"/>
        </w:rPr>
        <w:t>1.2工程地点：建设项目位于长生桥镇茶园村。</w:t>
      </w:r>
    </w:p>
    <w:p>
      <w:pPr>
        <w:ind w:right="1324" w:firstLine="629"/>
        <w:spacing w:before="172" w:line="329" w:lineRule="auto"/>
        <w:rPr>
          <w:rFonts w:ascii="FangSong" w:hAnsi="FangSong" w:eastAsia="FangSong" w:cs="FangSong"/>
          <w:sz w:val="31"/>
          <w:szCs w:val="31"/>
        </w:rPr>
      </w:pPr>
      <w:r>
        <w:rPr>
          <w:rFonts w:ascii="FangSong" w:hAnsi="FangSong" w:eastAsia="FangSong" w:cs="FangSong"/>
          <w:sz w:val="31"/>
          <w:szCs w:val="31"/>
          <w:spacing w:val="-10"/>
        </w:rPr>
        <w:t>1.3</w:t>
      </w:r>
      <w:r>
        <w:rPr>
          <w:rFonts w:ascii="FangSong" w:hAnsi="FangSong" w:eastAsia="FangSong" w:cs="FangSong"/>
          <w:sz w:val="31"/>
          <w:szCs w:val="31"/>
          <w:spacing w:val="13"/>
        </w:rPr>
        <w:t xml:space="preserve"> </w:t>
      </w:r>
      <w:r>
        <w:rPr>
          <w:rFonts w:ascii="FangSong" w:hAnsi="FangSong" w:eastAsia="FangSong" w:cs="FangSong"/>
          <w:sz w:val="31"/>
          <w:szCs w:val="31"/>
          <w:spacing w:val="-10"/>
        </w:rPr>
        <w:t>项目内容：在茶园村盆景园内</w:t>
      </w:r>
      <w:r>
        <w:rPr>
          <w:rFonts w:ascii="FangSong" w:hAnsi="FangSong" w:eastAsia="FangSong" w:cs="FangSong"/>
          <w:sz w:val="31"/>
          <w:szCs w:val="31"/>
          <w:u w:val="single" w:color="auto"/>
          <w:spacing w:val="-10"/>
        </w:rPr>
        <w:t>2000余米人行步道两侧栽</w:t>
      </w:r>
      <w:r>
        <w:rPr>
          <w:rFonts w:ascii="FangSong" w:hAnsi="FangSong" w:eastAsia="FangSong" w:cs="FangSong"/>
          <w:sz w:val="31"/>
          <w:szCs w:val="31"/>
          <w:u w:val="single" w:color="auto"/>
          <w:spacing w:val="-11"/>
        </w:rPr>
        <w:t>种规</w:t>
      </w:r>
      <w:r>
        <w:rPr>
          <w:rFonts w:ascii="FangSong" w:hAnsi="FangSong" w:eastAsia="FangSong" w:cs="FangSong"/>
          <w:sz w:val="31"/>
          <w:szCs w:val="31"/>
        </w:rPr>
        <w:t xml:space="preserve"> </w:t>
      </w:r>
      <w:r>
        <w:rPr>
          <w:rFonts w:ascii="FangSong" w:hAnsi="FangSong" w:eastAsia="FangSong" w:cs="FangSong"/>
          <w:sz w:val="31"/>
          <w:szCs w:val="31"/>
          <w:u w:val="single" w:color="auto"/>
          <w:spacing w:val="4"/>
        </w:rPr>
        <w:t>格不小于8</w:t>
      </w:r>
      <w:r>
        <w:rPr>
          <w:rFonts w:ascii="FangSong" w:hAnsi="FangSong" w:eastAsia="FangSong" w:cs="FangSong"/>
          <w:sz w:val="31"/>
          <w:szCs w:val="31"/>
          <w:u w:val="single" w:color="auto"/>
        </w:rPr>
        <w:t>cm</w:t>
      </w:r>
      <w:r>
        <w:rPr>
          <w:rFonts w:ascii="FangSong" w:hAnsi="FangSong" w:eastAsia="FangSong" w:cs="FangSong"/>
          <w:sz w:val="31"/>
          <w:szCs w:val="31"/>
          <w:u w:val="single" w:color="auto"/>
          <w:spacing w:val="4"/>
        </w:rPr>
        <w:t>的红枫1500株，2000余米生产便道两侧栽种规格不小</w:t>
      </w:r>
      <w:r>
        <w:rPr>
          <w:rFonts w:ascii="FangSong" w:hAnsi="FangSong" w:eastAsia="FangSong" w:cs="FangSong"/>
          <w:sz w:val="31"/>
          <w:szCs w:val="31"/>
          <w:spacing w:val="17"/>
        </w:rPr>
        <w:t xml:space="preserve"> </w:t>
      </w:r>
      <w:r>
        <w:rPr>
          <w:rFonts w:ascii="FangSong" w:hAnsi="FangSong" w:eastAsia="FangSong" w:cs="FangSong"/>
          <w:sz w:val="31"/>
          <w:szCs w:val="31"/>
          <w:u w:val="single" w:color="auto"/>
          <w:spacing w:val="-5"/>
        </w:rPr>
        <w:t>于2cm的紫薇20000株，并编织成栅栏。</w:t>
      </w:r>
      <w:r>
        <w:rPr>
          <w:rFonts w:ascii="FangSong" w:hAnsi="FangSong" w:eastAsia="FangSong" w:cs="FangSong"/>
          <w:sz w:val="31"/>
          <w:szCs w:val="31"/>
          <w:u w:val="single" w:color="auto"/>
          <w:spacing w:val="45"/>
        </w:rPr>
        <w:t xml:space="preserve"> </w:t>
      </w:r>
      <w:r>
        <w:rPr>
          <w:rFonts w:ascii="FangSong" w:hAnsi="FangSong" w:eastAsia="FangSong" w:cs="FangSong"/>
          <w:sz w:val="31"/>
          <w:szCs w:val="31"/>
          <w:spacing w:val="9"/>
        </w:rPr>
        <w:t xml:space="preserve"> </w:t>
      </w:r>
      <w:r>
        <w:rPr>
          <w:rFonts w:ascii="FangSong" w:hAnsi="FangSong" w:eastAsia="FangSong" w:cs="FangSong"/>
          <w:sz w:val="31"/>
          <w:szCs w:val="31"/>
          <w:spacing w:val="-5"/>
        </w:rPr>
        <w:t>(具体工程量以设计清单为</w:t>
      </w:r>
    </w:p>
    <w:p>
      <w:pPr>
        <w:spacing w:line="222" w:lineRule="auto"/>
        <w:rPr>
          <w:rFonts w:ascii="FangSong" w:hAnsi="FangSong" w:eastAsia="FangSong" w:cs="FangSong"/>
          <w:sz w:val="31"/>
          <w:szCs w:val="31"/>
        </w:rPr>
      </w:pPr>
      <w:r>
        <w:rPr>
          <w:rFonts w:ascii="FangSong" w:hAnsi="FangSong" w:eastAsia="FangSong" w:cs="FangSong"/>
          <w:sz w:val="31"/>
          <w:szCs w:val="31"/>
          <w:spacing w:val="-13"/>
        </w:rPr>
        <w:t>准</w:t>
      </w:r>
      <w:r>
        <w:rPr>
          <w:rFonts w:ascii="FangSong" w:hAnsi="FangSong" w:eastAsia="FangSong" w:cs="FangSong"/>
          <w:sz w:val="31"/>
          <w:szCs w:val="31"/>
          <w:spacing w:val="-64"/>
        </w:rPr>
        <w:t xml:space="preserve"> </w:t>
      </w:r>
      <w:r>
        <w:rPr>
          <w:rFonts w:ascii="FangSong" w:hAnsi="FangSong" w:eastAsia="FangSong" w:cs="FangSong"/>
          <w:sz w:val="31"/>
          <w:szCs w:val="31"/>
          <w:spacing w:val="-13"/>
        </w:rPr>
        <w:t>)</w:t>
      </w:r>
    </w:p>
    <w:p>
      <w:pPr>
        <w:ind w:left="629"/>
        <w:spacing w:before="177" w:line="330" w:lineRule="auto"/>
        <w:rPr>
          <w:rFonts w:ascii="FangSong" w:hAnsi="FangSong" w:eastAsia="FangSong" w:cs="FangSong"/>
          <w:sz w:val="31"/>
          <w:szCs w:val="31"/>
        </w:rPr>
      </w:pPr>
      <w:r>
        <w:rPr>
          <w:rFonts w:ascii="FangSong" w:hAnsi="FangSong" w:eastAsia="FangSong" w:cs="FangSong"/>
          <w:sz w:val="31"/>
          <w:szCs w:val="31"/>
          <w:spacing w:val="-4"/>
        </w:rPr>
        <w:t>1.4工期：</w:t>
      </w:r>
      <w:r>
        <w:rPr>
          <w:rFonts w:ascii="FangSong" w:hAnsi="FangSong" w:eastAsia="FangSong" w:cs="FangSong"/>
          <w:sz w:val="31"/>
          <w:szCs w:val="31"/>
          <w:spacing w:val="110"/>
        </w:rPr>
        <w:t xml:space="preserve"> </w:t>
      </w:r>
      <w:r>
        <w:rPr>
          <w:rFonts w:ascii="FangSong" w:hAnsi="FangSong" w:eastAsia="FangSong" w:cs="FangSong"/>
          <w:sz w:val="31"/>
          <w:szCs w:val="31"/>
          <w:spacing w:val="-4"/>
        </w:rPr>
        <w:t>自2022年.</w:t>
      </w:r>
      <w:r>
        <w:rPr>
          <w:rFonts w:ascii="FangSong" w:hAnsi="FangSong" w:eastAsia="FangSong" w:cs="FangSong"/>
          <w:sz w:val="31"/>
          <w:szCs w:val="31"/>
          <w:spacing w:val="-122"/>
        </w:rPr>
        <w:t xml:space="preserve"> </w:t>
      </w:r>
      <w:r>
        <w:rPr>
          <w:rFonts w:ascii="FangSong" w:hAnsi="FangSong" w:eastAsia="FangSong" w:cs="FangSong"/>
          <w:sz w:val="31"/>
          <w:szCs w:val="31"/>
          <w:u w:val="single" w:color="auto"/>
          <w:spacing w:val="-138"/>
        </w:rPr>
        <w:t xml:space="preserve"> </w:t>
      </w:r>
      <w:r>
        <w:rPr>
          <w:rFonts w:ascii="FangSong" w:hAnsi="FangSong" w:eastAsia="FangSong" w:cs="FangSong"/>
          <w:sz w:val="31"/>
          <w:szCs w:val="31"/>
          <w:u w:val="single" w:color="auto"/>
          <w:spacing w:val="-4"/>
        </w:rPr>
        <w:t>3</w:t>
      </w:r>
      <w:r>
        <w:rPr>
          <w:rFonts w:ascii="FangSong" w:hAnsi="FangSong" w:eastAsia="FangSong" w:cs="FangSong"/>
          <w:sz w:val="31"/>
          <w:szCs w:val="31"/>
          <w:u w:val="single" w:color="auto"/>
          <w:spacing w:val="27"/>
        </w:rPr>
        <w:t xml:space="preserve"> </w:t>
      </w:r>
      <w:r>
        <w:rPr>
          <w:rFonts w:ascii="FangSong" w:hAnsi="FangSong" w:eastAsia="FangSong" w:cs="FangSong"/>
          <w:sz w:val="31"/>
          <w:szCs w:val="31"/>
          <w:spacing w:val="5"/>
        </w:rPr>
        <w:t xml:space="preserve"> </w:t>
      </w:r>
      <w:r>
        <w:rPr>
          <w:rFonts w:ascii="FangSong" w:hAnsi="FangSong" w:eastAsia="FangSong" w:cs="FangSong"/>
          <w:sz w:val="31"/>
          <w:szCs w:val="31"/>
          <w:spacing w:val="-4"/>
        </w:rPr>
        <w:t>月</w:t>
      </w:r>
      <w:r>
        <w:rPr>
          <w:rFonts w:ascii="FangSong" w:hAnsi="FangSong" w:eastAsia="FangSong" w:cs="FangSong"/>
          <w:sz w:val="31"/>
          <w:szCs w:val="31"/>
          <w:spacing w:val="-144"/>
        </w:rPr>
        <w:t xml:space="preserve"> </w:t>
      </w:r>
      <w:r>
        <w:rPr>
          <w:rFonts w:ascii="FangSong" w:hAnsi="FangSong" w:eastAsia="FangSong" w:cs="FangSong"/>
          <w:sz w:val="31"/>
          <w:szCs w:val="31"/>
          <w:u w:val="single" w:color="auto"/>
          <w:spacing w:val="-141"/>
        </w:rPr>
        <w:t xml:space="preserve"> </w:t>
      </w:r>
      <w:r>
        <w:rPr>
          <w:rFonts w:ascii="FangSong" w:hAnsi="FangSong" w:eastAsia="FangSong" w:cs="FangSong"/>
          <w:sz w:val="31"/>
          <w:szCs w:val="31"/>
          <w:u w:val="single" w:color="auto"/>
          <w:spacing w:val="-4"/>
        </w:rPr>
        <w:t>22</w:t>
      </w:r>
      <w:r>
        <w:rPr>
          <w:rFonts w:ascii="FangSong" w:hAnsi="FangSong" w:eastAsia="FangSong" w:cs="FangSong"/>
          <w:sz w:val="31"/>
          <w:szCs w:val="31"/>
          <w:spacing w:val="20"/>
        </w:rPr>
        <w:t xml:space="preserve"> </w:t>
      </w:r>
      <w:r>
        <w:rPr>
          <w:rFonts w:ascii="FangSong" w:hAnsi="FangSong" w:eastAsia="FangSong" w:cs="FangSong"/>
          <w:sz w:val="31"/>
          <w:szCs w:val="31"/>
          <w:spacing w:val="-4"/>
        </w:rPr>
        <w:t>日至2022年</w:t>
      </w:r>
      <w:r>
        <w:rPr>
          <w:rFonts w:ascii="FangSong" w:hAnsi="FangSong" w:eastAsia="FangSong" w:cs="FangSong"/>
          <w:sz w:val="31"/>
          <w:szCs w:val="31"/>
          <w:spacing w:val="-66"/>
        </w:rPr>
        <w:t xml:space="preserve"> </w:t>
      </w:r>
      <w:r>
        <w:rPr>
          <w:rFonts w:ascii="FangSong" w:hAnsi="FangSong" w:eastAsia="FangSong" w:cs="FangSong"/>
          <w:sz w:val="31"/>
          <w:szCs w:val="31"/>
          <w:u w:val="single" w:color="auto"/>
          <w:spacing w:val="-4"/>
        </w:rPr>
        <w:t>4</w:t>
      </w:r>
      <w:r>
        <w:rPr>
          <w:rFonts w:ascii="FangSong" w:hAnsi="FangSong" w:eastAsia="FangSong" w:cs="FangSong"/>
          <w:sz w:val="31"/>
          <w:szCs w:val="31"/>
          <w:spacing w:val="80"/>
        </w:rPr>
        <w:t xml:space="preserve"> </w:t>
      </w:r>
      <w:r>
        <w:rPr>
          <w:rFonts w:ascii="FangSong" w:hAnsi="FangSong" w:eastAsia="FangSong" w:cs="FangSong"/>
          <w:sz w:val="31"/>
          <w:szCs w:val="31"/>
          <w:spacing w:val="-4"/>
        </w:rPr>
        <w:t>月</w:t>
      </w:r>
      <w:r>
        <w:rPr>
          <w:rFonts w:ascii="FangSong" w:hAnsi="FangSong" w:eastAsia="FangSong" w:cs="FangSong"/>
          <w:sz w:val="31"/>
          <w:szCs w:val="31"/>
          <w:spacing w:val="-60"/>
        </w:rPr>
        <w:t xml:space="preserve"> </w:t>
      </w:r>
      <w:r>
        <w:rPr>
          <w:rFonts w:ascii="FangSong" w:hAnsi="FangSong" w:eastAsia="FangSong" w:cs="FangSong"/>
          <w:sz w:val="31"/>
          <w:szCs w:val="31"/>
          <w:u w:val="single" w:color="auto"/>
          <w:spacing w:val="-4"/>
        </w:rPr>
        <w:t>30</w:t>
      </w:r>
      <w:r>
        <w:rPr>
          <w:rFonts w:ascii="FangSong" w:hAnsi="FangSong" w:eastAsia="FangSong" w:cs="FangSong"/>
          <w:sz w:val="31"/>
          <w:szCs w:val="31"/>
          <w:spacing w:val="-38"/>
        </w:rPr>
        <w:t xml:space="preserve"> </w:t>
      </w:r>
      <w:r>
        <w:rPr>
          <w:rFonts w:ascii="FangSong" w:hAnsi="FangSong" w:eastAsia="FangSong" w:cs="FangSong"/>
          <w:sz w:val="31"/>
          <w:szCs w:val="31"/>
          <w:spacing w:val="-4"/>
        </w:rPr>
        <w:t>日，共计</w:t>
      </w:r>
    </w:p>
    <w:p>
      <w:pPr>
        <w:spacing w:before="1" w:line="225" w:lineRule="auto"/>
        <w:rPr>
          <w:rFonts w:ascii="FangSong" w:hAnsi="FangSong" w:eastAsia="FangSong" w:cs="FangSong"/>
          <w:sz w:val="31"/>
          <w:szCs w:val="31"/>
        </w:rPr>
      </w:pPr>
      <w:r>
        <w:rPr>
          <w:rFonts w:ascii="FangSong" w:hAnsi="FangSong" w:eastAsia="FangSong" w:cs="FangSong"/>
          <w:sz w:val="31"/>
          <w:szCs w:val="31"/>
          <w:spacing w:val="4"/>
        </w:rPr>
        <w:t>40日历天。</w:t>
      </w:r>
    </w:p>
    <w:p>
      <w:pPr>
        <w:ind w:left="629"/>
        <w:spacing w:before="167" w:line="222" w:lineRule="auto"/>
        <w:rPr>
          <w:rFonts w:ascii="FangSong" w:hAnsi="FangSong" w:eastAsia="FangSong" w:cs="FangSong"/>
          <w:sz w:val="31"/>
          <w:szCs w:val="31"/>
        </w:rPr>
      </w:pPr>
      <w:r>
        <w:rPr>
          <w:rFonts w:ascii="FangSong" w:hAnsi="FangSong" w:eastAsia="FangSong" w:cs="FangSong"/>
          <w:sz w:val="31"/>
          <w:szCs w:val="31"/>
          <w:spacing w:val="-13"/>
        </w:rPr>
        <w:t>1.5管护期：</w:t>
      </w:r>
      <w:r>
        <w:rPr>
          <w:rFonts w:ascii="FangSong" w:hAnsi="FangSong" w:eastAsia="FangSong" w:cs="FangSong"/>
          <w:sz w:val="31"/>
          <w:szCs w:val="31"/>
          <w:spacing w:val="106"/>
        </w:rPr>
        <w:t xml:space="preserve"> </w:t>
      </w:r>
      <w:r>
        <w:rPr>
          <w:rFonts w:ascii="FangSong" w:hAnsi="FangSong" w:eastAsia="FangSong" w:cs="FangSong"/>
          <w:sz w:val="31"/>
          <w:szCs w:val="31"/>
          <w:spacing w:val="-13"/>
        </w:rPr>
        <w:t>自验收合格之日起2年。</w:t>
      </w:r>
    </w:p>
    <w:p>
      <w:pPr>
        <w:ind w:left="629"/>
        <w:spacing w:before="173" w:line="550" w:lineRule="exact"/>
        <w:rPr>
          <w:rFonts w:ascii="FangSong" w:hAnsi="FangSong" w:eastAsia="FangSong" w:cs="FangSong"/>
          <w:sz w:val="31"/>
          <w:szCs w:val="31"/>
        </w:rPr>
      </w:pPr>
      <w:r>
        <w:rPr>
          <w:rFonts w:ascii="FangSong" w:hAnsi="FangSong" w:eastAsia="FangSong" w:cs="FangSong"/>
          <w:sz w:val="31"/>
          <w:szCs w:val="31"/>
          <w:spacing w:val="-5"/>
          <w:position w:val="17"/>
        </w:rPr>
        <w:t>1.6工程质量：满足南岸区长生桥镇林业生态恢复一乡村绿化项</w:t>
      </w:r>
    </w:p>
    <w:p>
      <w:pPr>
        <w:ind w:left="99"/>
        <w:spacing w:before="1" w:line="220" w:lineRule="auto"/>
        <w:rPr>
          <w:rFonts w:ascii="FangSong" w:hAnsi="FangSong" w:eastAsia="FangSong" w:cs="FangSong"/>
          <w:sz w:val="31"/>
          <w:szCs w:val="31"/>
        </w:rPr>
      </w:pPr>
      <w:r>
        <w:rPr>
          <w:rFonts w:ascii="FangSong" w:hAnsi="FangSong" w:eastAsia="FangSong" w:cs="FangSong"/>
          <w:sz w:val="31"/>
          <w:szCs w:val="31"/>
          <w:spacing w:val="-10"/>
        </w:rPr>
        <w:t>目作业设计要求；质量管护期满后，成活率达到95%及以上。</w:t>
      </w:r>
    </w:p>
    <w:p>
      <w:pPr>
        <w:ind w:right="1343" w:firstLine="629"/>
        <w:spacing w:before="185" w:line="354" w:lineRule="auto"/>
        <w:jc w:val="both"/>
        <w:rPr>
          <w:rFonts w:ascii="FangSong" w:hAnsi="FangSong" w:eastAsia="FangSong" w:cs="FangSong"/>
          <w:sz w:val="31"/>
          <w:szCs w:val="31"/>
        </w:rPr>
      </w:pPr>
      <w:r>
        <w:rPr>
          <w:rFonts w:ascii="FangSong" w:hAnsi="FangSong" w:eastAsia="FangSong" w:cs="FangSong"/>
          <w:sz w:val="31"/>
          <w:szCs w:val="31"/>
        </w:rPr>
        <w:t>1.7</w:t>
      </w:r>
      <w:r>
        <w:rPr>
          <w:rFonts w:ascii="FangSong" w:hAnsi="FangSong" w:eastAsia="FangSong" w:cs="FangSong"/>
          <w:sz w:val="31"/>
          <w:szCs w:val="31"/>
          <w:spacing w:val="15"/>
        </w:rPr>
        <w:t xml:space="preserve"> </w:t>
      </w:r>
      <w:r>
        <w:rPr>
          <w:rFonts w:ascii="FangSong" w:hAnsi="FangSong" w:eastAsia="FangSong" w:cs="FangSong"/>
          <w:sz w:val="31"/>
          <w:szCs w:val="31"/>
        </w:rPr>
        <w:t>合同价款(人民币大写):中标包干价款为</w:t>
      </w:r>
      <w:r>
        <w:rPr>
          <w:rFonts w:ascii="FangSong" w:hAnsi="FangSong" w:eastAsia="FangSong" w:cs="FangSong"/>
          <w:sz w:val="31"/>
          <w:szCs w:val="31"/>
          <w:u w:val="single" w:color="auto"/>
        </w:rPr>
        <w:t>.壹佰肆拾陆万元</w:t>
      </w:r>
      <w:r>
        <w:rPr>
          <w:rFonts w:ascii="FangSong" w:hAnsi="FangSong" w:eastAsia="FangSong" w:cs="FangSong"/>
          <w:sz w:val="31"/>
          <w:szCs w:val="31"/>
        </w:rPr>
        <w:t xml:space="preserve"> </w:t>
      </w:r>
      <w:r>
        <w:rPr>
          <w:rFonts w:ascii="FangSong" w:hAnsi="FangSong" w:eastAsia="FangSong" w:cs="FangSong"/>
          <w:sz w:val="31"/>
          <w:szCs w:val="31"/>
          <w:u w:val="single" w:color="auto"/>
          <w:spacing w:val="-7"/>
        </w:rPr>
        <w:t>整</w:t>
      </w:r>
      <w:r>
        <w:rPr>
          <w:rFonts w:ascii="FangSong" w:hAnsi="FangSong" w:eastAsia="FangSong" w:cs="FangSong"/>
          <w:sz w:val="31"/>
          <w:szCs w:val="31"/>
        </w:rPr>
        <w:t xml:space="preserve">  </w:t>
      </w:r>
      <w:r>
        <w:rPr>
          <w:rFonts w:ascii="FangSong" w:hAnsi="FangSong" w:eastAsia="FangSong" w:cs="FangSong"/>
          <w:sz w:val="31"/>
          <w:szCs w:val="31"/>
          <w:spacing w:val="-7"/>
        </w:rPr>
        <w:t>(小写：</w:t>
      </w:r>
      <w:r>
        <w:rPr>
          <w:rFonts w:ascii="FangSong" w:hAnsi="FangSong" w:eastAsia="FangSong" w:cs="FangSong"/>
          <w:sz w:val="31"/>
          <w:szCs w:val="31"/>
          <w:spacing w:val="-33"/>
        </w:rPr>
        <w:t xml:space="preserve"> </w:t>
      </w:r>
      <w:r>
        <w:rPr>
          <w:rFonts w:ascii="FangSong" w:hAnsi="FangSong" w:eastAsia="FangSong" w:cs="FangSong"/>
          <w:sz w:val="31"/>
          <w:szCs w:val="31"/>
          <w:u w:val="single" w:color="auto"/>
          <w:spacing w:val="-7"/>
        </w:rPr>
        <w:t>1460000.00元</w:t>
      </w:r>
      <w:r>
        <w:rPr>
          <w:rFonts w:ascii="FangSong" w:hAnsi="FangSong" w:eastAsia="FangSong" w:cs="FangSong"/>
          <w:sz w:val="31"/>
          <w:szCs w:val="31"/>
          <w:spacing w:val="-7"/>
        </w:rPr>
        <w:t>),最终支付价款以甲方</w:t>
      </w:r>
      <w:r>
        <w:rPr>
          <w:rFonts w:ascii="FangSong" w:hAnsi="FangSong" w:eastAsia="FangSong" w:cs="FangSong"/>
          <w:sz w:val="31"/>
          <w:szCs w:val="31"/>
          <w:spacing w:val="-8"/>
        </w:rPr>
        <w:t>上级结算审计金额</w:t>
      </w:r>
    </w:p>
    <w:p>
      <w:pPr>
        <w:spacing w:line="222" w:lineRule="auto"/>
        <w:rPr>
          <w:rFonts w:ascii="FangSong" w:hAnsi="FangSong" w:eastAsia="FangSong" w:cs="FangSong"/>
          <w:sz w:val="31"/>
          <w:szCs w:val="31"/>
        </w:rPr>
      </w:pPr>
      <w:r>
        <w:rPr>
          <w:rFonts w:ascii="FangSong" w:hAnsi="FangSong" w:eastAsia="FangSong" w:cs="FangSong"/>
          <w:sz w:val="31"/>
          <w:szCs w:val="31"/>
          <w:spacing w:val="-11"/>
        </w:rPr>
        <w:t>为准。</w:t>
      </w:r>
    </w:p>
    <w:p>
      <w:pPr>
        <w:sectPr>
          <w:footerReference w:type="default" r:id="rId1"/>
          <w:pgSz w:w="11900" w:h="16830"/>
          <w:pgMar w:top="1430" w:right="170" w:bottom="1469" w:left="1370" w:header="0" w:footer="1287" w:gutter="0"/>
        </w:sectPr>
        <w:rPr/>
      </w:pPr>
    </w:p>
    <w:p>
      <w:pPr>
        <w:spacing w:line="302" w:lineRule="auto"/>
        <w:rPr>
          <w:rFonts w:ascii="Arial"/>
          <w:sz w:val="21"/>
        </w:rPr>
      </w:pPr>
      <w:r/>
    </w:p>
    <w:p>
      <w:pPr>
        <w:spacing w:line="302" w:lineRule="auto"/>
        <w:rPr>
          <w:rFonts w:ascii="Arial"/>
          <w:sz w:val="21"/>
        </w:rPr>
      </w:pPr>
      <w:r/>
    </w:p>
    <w:p>
      <w:pPr>
        <w:ind w:left="469"/>
        <w:spacing w:before="98" w:line="220" w:lineRule="auto"/>
        <w:rPr>
          <w:rFonts w:ascii="FangSong" w:hAnsi="FangSong" w:eastAsia="FangSong" w:cs="FangSong"/>
          <w:sz w:val="30"/>
          <w:szCs w:val="30"/>
        </w:rPr>
      </w:pPr>
      <w:r>
        <w:rPr>
          <w:rFonts w:ascii="FangSong" w:hAnsi="FangSong" w:eastAsia="FangSong" w:cs="FangSong"/>
          <w:sz w:val="30"/>
          <w:szCs w:val="30"/>
          <w:spacing w:val="-13"/>
        </w:rPr>
        <w:t>第</w:t>
      </w:r>
      <w:r>
        <w:rPr>
          <w:rFonts w:ascii="FangSong" w:hAnsi="FangSong" w:eastAsia="FangSong" w:cs="FangSong"/>
          <w:sz w:val="30"/>
          <w:szCs w:val="30"/>
          <w:spacing w:val="-42"/>
        </w:rPr>
        <w:t xml:space="preserve"> </w:t>
      </w:r>
      <w:r>
        <w:rPr>
          <w:rFonts w:ascii="FangSong" w:hAnsi="FangSong" w:eastAsia="FangSong" w:cs="FangSong"/>
          <w:sz w:val="30"/>
          <w:szCs w:val="30"/>
          <w:spacing w:val="-13"/>
        </w:rPr>
        <w:t>2</w:t>
      </w:r>
      <w:r>
        <w:rPr>
          <w:rFonts w:ascii="FangSong" w:hAnsi="FangSong" w:eastAsia="FangSong" w:cs="FangSong"/>
          <w:sz w:val="30"/>
          <w:szCs w:val="30"/>
          <w:spacing w:val="-34"/>
        </w:rPr>
        <w:t xml:space="preserve"> </w:t>
      </w:r>
      <w:r>
        <w:rPr>
          <w:rFonts w:ascii="FangSong" w:hAnsi="FangSong" w:eastAsia="FangSong" w:cs="FangSong"/>
          <w:sz w:val="30"/>
          <w:szCs w:val="30"/>
          <w:spacing w:val="-13"/>
        </w:rPr>
        <w:t>条</w:t>
      </w:r>
      <w:r>
        <w:rPr>
          <w:rFonts w:ascii="FangSong" w:hAnsi="FangSong" w:eastAsia="FangSong" w:cs="FangSong"/>
          <w:sz w:val="30"/>
          <w:szCs w:val="30"/>
          <w:spacing w:val="3"/>
        </w:rPr>
        <w:t xml:space="preserve">  </w:t>
      </w:r>
      <w:r>
        <w:rPr>
          <w:rFonts w:ascii="FangSong" w:hAnsi="FangSong" w:eastAsia="FangSong" w:cs="FangSong"/>
          <w:sz w:val="30"/>
          <w:szCs w:val="30"/>
          <w:spacing w:val="-13"/>
        </w:rPr>
        <w:t>甲方工作</w:t>
      </w:r>
    </w:p>
    <w:p>
      <w:pPr>
        <w:ind w:left="570"/>
        <w:spacing w:before="172" w:line="220" w:lineRule="auto"/>
        <w:rPr>
          <w:rFonts w:ascii="FangSong" w:hAnsi="FangSong" w:eastAsia="FangSong" w:cs="FangSong"/>
          <w:sz w:val="30"/>
          <w:szCs w:val="30"/>
        </w:rPr>
      </w:pPr>
      <w:r>
        <w:rPr>
          <w:rFonts w:ascii="FangSong" w:hAnsi="FangSong" w:eastAsia="FangSong" w:cs="FangSong"/>
          <w:sz w:val="30"/>
          <w:szCs w:val="30"/>
          <w:spacing w:val="-3"/>
        </w:rPr>
        <w:t>2.1</w:t>
      </w:r>
      <w:r>
        <w:rPr>
          <w:rFonts w:ascii="FangSong" w:hAnsi="FangSong" w:eastAsia="FangSong" w:cs="FangSong"/>
          <w:sz w:val="30"/>
          <w:szCs w:val="30"/>
          <w:spacing w:val="55"/>
        </w:rPr>
        <w:t xml:space="preserve"> </w:t>
      </w:r>
      <w:r>
        <w:rPr>
          <w:rFonts w:ascii="FangSong" w:hAnsi="FangSong" w:eastAsia="FangSong" w:cs="FangSong"/>
          <w:sz w:val="30"/>
          <w:szCs w:val="30"/>
          <w:spacing w:val="-3"/>
        </w:rPr>
        <w:t>甲方组织乙方进行现场施工技术交底，并说明注意事项。</w:t>
      </w:r>
    </w:p>
    <w:p>
      <w:pPr>
        <w:ind w:left="570"/>
        <w:spacing w:before="45" w:line="243" w:lineRule="auto"/>
        <w:rPr>
          <w:rFonts w:ascii="FangSong" w:hAnsi="FangSong" w:eastAsia="FangSong" w:cs="FangSong"/>
          <w:sz w:val="30"/>
          <w:szCs w:val="30"/>
        </w:rPr>
      </w:pPr>
      <w:r>
        <w:rPr>
          <w:rFonts w:ascii="FangSong" w:hAnsi="FangSong" w:eastAsia="FangSong" w:cs="FangSong"/>
          <w:sz w:val="30"/>
          <w:szCs w:val="30"/>
          <w:spacing w:val="-3"/>
        </w:rPr>
        <w:t>2.2</w:t>
      </w:r>
      <w:r>
        <w:rPr>
          <w:rFonts w:ascii="FangSong" w:hAnsi="FangSong" w:eastAsia="FangSong" w:cs="FangSong"/>
          <w:sz w:val="30"/>
          <w:szCs w:val="30"/>
          <w:spacing w:val="24"/>
        </w:rPr>
        <w:t xml:space="preserve"> </w:t>
      </w:r>
      <w:r>
        <w:rPr>
          <w:rFonts w:ascii="FangSong" w:hAnsi="FangSong" w:eastAsia="FangSong" w:cs="FangSong"/>
          <w:sz w:val="30"/>
          <w:szCs w:val="30"/>
          <w:spacing w:val="-3"/>
        </w:rPr>
        <w:t>指派</w:t>
      </w:r>
      <w:r>
        <w:rPr>
          <w:rFonts w:ascii="FangSong" w:hAnsi="FangSong" w:eastAsia="FangSong" w:cs="FangSong"/>
          <w:sz w:val="30"/>
          <w:szCs w:val="30"/>
          <w:u w:val="single" w:color="auto"/>
          <w:spacing w:val="1"/>
        </w:rPr>
        <w:t xml:space="preserve"> </w:t>
      </w:r>
      <w:r>
        <w:rPr>
          <w:sz w:val="30"/>
          <w:szCs w:val="30"/>
          <w:position w:val="-4"/>
        </w:rPr>
        <w:drawing>
          <wp:inline distT="0" distB="0" distL="0" distR="0">
            <wp:extent cx="812777" cy="292077"/>
            <wp:effectExtent l="0" t="0" r="0" b="0"/>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812777" cy="292077"/>
                    </a:xfrm>
                    <a:prstGeom prst="rect">
                      <a:avLst/>
                    </a:prstGeom>
                  </pic:spPr>
                </pic:pic>
              </a:graphicData>
            </a:graphic>
          </wp:inline>
        </w:drawing>
      </w:r>
      <w:r>
        <w:rPr>
          <w:rFonts w:ascii="FangSong" w:hAnsi="FangSong" w:eastAsia="FangSong" w:cs="FangSong"/>
          <w:sz w:val="30"/>
          <w:szCs w:val="30"/>
          <w:u w:val="single" w:color="auto"/>
          <w:spacing w:val="40"/>
        </w:rPr>
        <w:t xml:space="preserve">  </w:t>
      </w:r>
      <w:r>
        <w:rPr>
          <w:rFonts w:ascii="FangSong" w:hAnsi="FangSong" w:eastAsia="FangSong" w:cs="FangSong"/>
          <w:sz w:val="30"/>
          <w:szCs w:val="30"/>
          <w:spacing w:val="-121"/>
        </w:rPr>
        <w:t xml:space="preserve"> </w:t>
      </w:r>
      <w:r>
        <w:rPr>
          <w:rFonts w:ascii="FangSong" w:hAnsi="FangSong" w:eastAsia="FangSong" w:cs="FangSong"/>
          <w:sz w:val="30"/>
          <w:szCs w:val="30"/>
          <w:spacing w:val="-3"/>
        </w:rPr>
        <w:t>为甲方现场代表，负责合同履行。对工</w:t>
      </w:r>
      <w:r>
        <w:rPr>
          <w:rFonts w:ascii="FangSong" w:hAnsi="FangSong" w:eastAsia="FangSong" w:cs="FangSong"/>
          <w:sz w:val="30"/>
          <w:szCs w:val="30"/>
          <w:spacing w:val="-4"/>
        </w:rPr>
        <w:t>程</w:t>
      </w:r>
    </w:p>
    <w:p>
      <w:pPr>
        <w:spacing w:before="204" w:line="580" w:lineRule="exact"/>
        <w:rPr>
          <w:rFonts w:ascii="FangSong" w:hAnsi="FangSong" w:eastAsia="FangSong" w:cs="FangSong"/>
          <w:sz w:val="30"/>
          <w:szCs w:val="30"/>
        </w:rPr>
      </w:pPr>
      <w:r>
        <w:rPr>
          <w:rFonts w:ascii="FangSong" w:hAnsi="FangSong" w:eastAsia="FangSong" w:cs="FangSong"/>
          <w:sz w:val="30"/>
          <w:szCs w:val="30"/>
          <w:spacing w:val="-3"/>
          <w:position w:val="20"/>
        </w:rPr>
        <w:t>质量、进度进行监督检查，办理验收等相关事宜。</w:t>
      </w:r>
    </w:p>
    <w:p>
      <w:pPr>
        <w:ind w:left="570"/>
        <w:spacing w:line="220" w:lineRule="auto"/>
        <w:rPr>
          <w:rFonts w:ascii="FangSong" w:hAnsi="FangSong" w:eastAsia="FangSong" w:cs="FangSong"/>
          <w:sz w:val="30"/>
          <w:szCs w:val="30"/>
        </w:rPr>
      </w:pPr>
      <w:r>
        <w:rPr>
          <w:rFonts w:ascii="FangSong" w:hAnsi="FangSong" w:eastAsia="FangSong" w:cs="FangSong"/>
          <w:sz w:val="30"/>
          <w:szCs w:val="30"/>
          <w:spacing w:val="-12"/>
        </w:rPr>
        <w:t>第</w:t>
      </w:r>
      <w:r>
        <w:rPr>
          <w:rFonts w:ascii="FangSong" w:hAnsi="FangSong" w:eastAsia="FangSong" w:cs="FangSong"/>
          <w:sz w:val="30"/>
          <w:szCs w:val="30"/>
          <w:spacing w:val="-47"/>
        </w:rPr>
        <w:t xml:space="preserve"> </w:t>
      </w:r>
      <w:r>
        <w:rPr>
          <w:rFonts w:ascii="FangSong" w:hAnsi="FangSong" w:eastAsia="FangSong" w:cs="FangSong"/>
          <w:sz w:val="30"/>
          <w:szCs w:val="30"/>
          <w:spacing w:val="-12"/>
        </w:rPr>
        <w:t>3</w:t>
      </w:r>
      <w:r>
        <w:rPr>
          <w:rFonts w:ascii="FangSong" w:hAnsi="FangSong" w:eastAsia="FangSong" w:cs="FangSong"/>
          <w:sz w:val="30"/>
          <w:szCs w:val="30"/>
          <w:spacing w:val="-39"/>
        </w:rPr>
        <w:t xml:space="preserve"> </w:t>
      </w:r>
      <w:r>
        <w:rPr>
          <w:rFonts w:ascii="FangSong" w:hAnsi="FangSong" w:eastAsia="FangSong" w:cs="FangSong"/>
          <w:sz w:val="30"/>
          <w:szCs w:val="30"/>
          <w:spacing w:val="-12"/>
        </w:rPr>
        <w:t>条</w:t>
      </w:r>
      <w:r>
        <w:rPr>
          <w:rFonts w:ascii="FangSong" w:hAnsi="FangSong" w:eastAsia="FangSong" w:cs="FangSong"/>
          <w:sz w:val="30"/>
          <w:szCs w:val="30"/>
          <w:spacing w:val="148"/>
        </w:rPr>
        <w:t xml:space="preserve"> </w:t>
      </w:r>
      <w:r>
        <w:rPr>
          <w:rFonts w:ascii="FangSong" w:hAnsi="FangSong" w:eastAsia="FangSong" w:cs="FangSong"/>
          <w:sz w:val="30"/>
          <w:szCs w:val="30"/>
          <w:spacing w:val="-12"/>
        </w:rPr>
        <w:t>乙方工作</w:t>
      </w:r>
    </w:p>
    <w:p>
      <w:pPr>
        <w:ind w:left="570"/>
        <w:spacing w:before="176" w:line="560" w:lineRule="exact"/>
        <w:rPr>
          <w:rFonts w:ascii="FangSong" w:hAnsi="FangSong" w:eastAsia="FangSong" w:cs="FangSong"/>
          <w:sz w:val="30"/>
          <w:szCs w:val="30"/>
        </w:rPr>
      </w:pPr>
      <w:r>
        <w:rPr>
          <w:rFonts w:ascii="FangSong" w:hAnsi="FangSong" w:eastAsia="FangSong" w:cs="FangSong"/>
          <w:sz w:val="30"/>
          <w:szCs w:val="30"/>
          <w:spacing w:val="-4"/>
          <w:position w:val="19"/>
        </w:rPr>
        <w:t>3.1</w:t>
      </w:r>
      <w:r>
        <w:rPr>
          <w:rFonts w:ascii="FangSong" w:hAnsi="FangSong" w:eastAsia="FangSong" w:cs="FangSong"/>
          <w:sz w:val="30"/>
          <w:szCs w:val="30"/>
          <w:spacing w:val="41"/>
          <w:position w:val="19"/>
        </w:rPr>
        <w:t xml:space="preserve"> </w:t>
      </w:r>
      <w:r>
        <w:rPr>
          <w:rFonts w:ascii="FangSong" w:hAnsi="FangSong" w:eastAsia="FangSong" w:cs="FangSong"/>
          <w:sz w:val="30"/>
          <w:szCs w:val="30"/>
          <w:spacing w:val="-4"/>
          <w:position w:val="19"/>
        </w:rPr>
        <w:t>参加甲方组织的现场技术交底，拟定施工方案和进度计划，</w:t>
      </w:r>
    </w:p>
    <w:p>
      <w:pPr>
        <w:spacing w:line="222" w:lineRule="auto"/>
        <w:rPr>
          <w:rFonts w:ascii="FangSong" w:hAnsi="FangSong" w:eastAsia="FangSong" w:cs="FangSong"/>
          <w:sz w:val="30"/>
          <w:szCs w:val="30"/>
        </w:rPr>
      </w:pPr>
      <w:r>
        <w:rPr>
          <w:rFonts w:ascii="FangSong" w:hAnsi="FangSong" w:eastAsia="FangSong" w:cs="FangSong"/>
          <w:sz w:val="30"/>
          <w:szCs w:val="30"/>
          <w:spacing w:val="-6"/>
        </w:rPr>
        <w:t>交甲方审定。</w:t>
      </w:r>
    </w:p>
    <w:p>
      <w:pPr>
        <w:ind w:right="266" w:firstLine="570"/>
        <w:spacing w:before="8" w:line="358" w:lineRule="auto"/>
        <w:rPr>
          <w:rFonts w:ascii="FangSong" w:hAnsi="FangSong" w:eastAsia="FangSong" w:cs="FangSong"/>
          <w:sz w:val="30"/>
          <w:szCs w:val="30"/>
        </w:rPr>
      </w:pPr>
      <w:r>
        <w:rPr>
          <w:rFonts w:ascii="FangSong" w:hAnsi="FangSong" w:eastAsia="FangSong" w:cs="FangSong"/>
          <w:sz w:val="30"/>
          <w:szCs w:val="30"/>
          <w:spacing w:val="-5"/>
        </w:rPr>
        <w:t>3.2</w:t>
      </w:r>
      <w:r>
        <w:rPr>
          <w:rFonts w:ascii="FangSong" w:hAnsi="FangSong" w:eastAsia="FangSong" w:cs="FangSong"/>
          <w:sz w:val="30"/>
          <w:szCs w:val="30"/>
          <w:spacing w:val="2"/>
        </w:rPr>
        <w:t xml:space="preserve"> </w:t>
      </w:r>
      <w:r>
        <w:rPr>
          <w:rFonts w:ascii="FangSong" w:hAnsi="FangSong" w:eastAsia="FangSong" w:cs="FangSong"/>
          <w:sz w:val="30"/>
          <w:szCs w:val="30"/>
          <w:spacing w:val="-5"/>
        </w:rPr>
        <w:t>指派</w:t>
      </w:r>
      <w:r>
        <w:rPr>
          <w:rFonts w:ascii="FangSong" w:hAnsi="FangSong" w:eastAsia="FangSong" w:cs="FangSong"/>
          <w:sz w:val="30"/>
          <w:szCs w:val="30"/>
          <w:spacing w:val="-90"/>
        </w:rPr>
        <w:t xml:space="preserve"> </w:t>
      </w:r>
      <w:r>
        <w:rPr>
          <w:rFonts w:ascii="FangSong" w:hAnsi="FangSong" w:eastAsia="FangSong" w:cs="FangSong"/>
          <w:sz w:val="30"/>
          <w:szCs w:val="30"/>
          <w:u w:val="single" w:color="auto"/>
          <w:spacing w:val="-40"/>
        </w:rPr>
        <w:t xml:space="preserve"> </w:t>
      </w:r>
      <w:r>
        <w:rPr>
          <w:sz w:val="30"/>
          <w:szCs w:val="30"/>
          <w:position w:val="-3"/>
        </w:rPr>
        <w:drawing>
          <wp:inline distT="0" distB="0" distL="0" distR="0">
            <wp:extent cx="844590" cy="304794"/>
            <wp:effectExtent l="0" t="0" r="0" b="0"/>
            <wp:docPr id="3" name="IM 3"/>
            <wp:cNvGraphicFramePr/>
            <a:graphic>
              <a:graphicData uri="http://schemas.openxmlformats.org/drawingml/2006/picture">
                <pic:pic>
                  <pic:nvPicPr>
                    <pic:cNvPr id="3" name="IM 3"/>
                    <pic:cNvPicPr/>
                  </pic:nvPicPr>
                  <pic:blipFill>
                    <a:blip r:embed="rId5"/>
                    <a:stretch>
                      <a:fillRect/>
                    </a:stretch>
                  </pic:blipFill>
                  <pic:spPr>
                    <a:xfrm rot="0">
                      <a:off x="0" y="0"/>
                      <a:ext cx="844590" cy="304794"/>
                    </a:xfrm>
                    <a:prstGeom prst="rect">
                      <a:avLst/>
                    </a:prstGeom>
                  </pic:spPr>
                </pic:pic>
              </a:graphicData>
            </a:graphic>
          </wp:inline>
        </w:drawing>
      </w:r>
      <w:r>
        <w:rPr>
          <w:rFonts w:ascii="FangSong" w:hAnsi="FangSong" w:eastAsia="FangSong" w:cs="FangSong"/>
          <w:sz w:val="30"/>
          <w:szCs w:val="30"/>
          <w:u w:val="single" w:color="auto"/>
          <w:spacing w:val="-40"/>
        </w:rPr>
        <w:t xml:space="preserve"> </w:t>
      </w:r>
      <w:r>
        <w:rPr>
          <w:rFonts w:ascii="FangSong" w:hAnsi="FangSong" w:eastAsia="FangSong" w:cs="FangSong"/>
          <w:sz w:val="30"/>
          <w:szCs w:val="30"/>
          <w:spacing w:val="-5"/>
        </w:rPr>
        <w:t>为现场代表，负责合同履行。按要求组织施</w:t>
      </w:r>
      <w:r>
        <w:rPr>
          <w:rFonts w:ascii="FangSong" w:hAnsi="FangSong" w:eastAsia="FangSong" w:cs="FangSong"/>
          <w:sz w:val="30"/>
          <w:szCs w:val="30"/>
        </w:rPr>
        <w:t xml:space="preserve"> </w:t>
      </w:r>
      <w:r>
        <w:rPr>
          <w:rFonts w:ascii="FangSong" w:hAnsi="FangSong" w:eastAsia="FangSong" w:cs="FangSong"/>
          <w:sz w:val="30"/>
          <w:szCs w:val="30"/>
          <w:spacing w:val="-2"/>
        </w:rPr>
        <w:t>工，保质、保量、按期完成施工任务，解决由乙方负责的</w:t>
      </w:r>
      <w:r>
        <w:rPr>
          <w:rFonts w:ascii="FangSong" w:hAnsi="FangSong" w:eastAsia="FangSong" w:cs="FangSong"/>
          <w:sz w:val="30"/>
          <w:szCs w:val="30"/>
          <w:spacing w:val="-3"/>
        </w:rPr>
        <w:t>各项事宜。</w:t>
      </w:r>
    </w:p>
    <w:p>
      <w:pPr>
        <w:spacing w:before="1" w:line="222" w:lineRule="auto"/>
        <w:rPr>
          <w:rFonts w:ascii="FangSong" w:hAnsi="FangSong" w:eastAsia="FangSong" w:cs="FangSong"/>
          <w:sz w:val="30"/>
          <w:szCs w:val="30"/>
        </w:rPr>
      </w:pPr>
      <w:r>
        <w:rPr>
          <w:rFonts w:ascii="FangSong" w:hAnsi="FangSong" w:eastAsia="FangSong" w:cs="FangSong"/>
          <w:sz w:val="30"/>
          <w:szCs w:val="30"/>
          <w:spacing w:val="-5"/>
        </w:rPr>
        <w:t>中途不得更换驻现场代表。</w:t>
      </w:r>
    </w:p>
    <w:p>
      <w:pPr>
        <w:ind w:right="249" w:firstLine="570"/>
        <w:spacing w:before="196" w:line="345" w:lineRule="auto"/>
        <w:rPr>
          <w:rFonts w:ascii="FangSong" w:hAnsi="FangSong" w:eastAsia="FangSong" w:cs="FangSong"/>
          <w:sz w:val="30"/>
          <w:szCs w:val="30"/>
        </w:rPr>
      </w:pPr>
      <w:r>
        <w:rPr>
          <w:rFonts w:ascii="FangSong" w:hAnsi="FangSong" w:eastAsia="FangSong" w:cs="FangSong"/>
          <w:sz w:val="30"/>
          <w:szCs w:val="30"/>
          <w:spacing w:val="5"/>
        </w:rPr>
        <w:t>3.3严格执行施工规范、安全操作规程、防火安全规定、环</w:t>
      </w:r>
      <w:r>
        <w:rPr>
          <w:rFonts w:ascii="FangSong" w:hAnsi="FangSong" w:eastAsia="FangSong" w:cs="FangSong"/>
          <w:sz w:val="30"/>
          <w:szCs w:val="30"/>
          <w:spacing w:val="4"/>
        </w:rPr>
        <w:t>境保</w:t>
      </w:r>
      <w:r>
        <w:rPr>
          <w:rFonts w:ascii="FangSong" w:hAnsi="FangSong" w:eastAsia="FangSong" w:cs="FangSong"/>
          <w:sz w:val="30"/>
          <w:szCs w:val="30"/>
        </w:rPr>
        <w:t xml:space="preserve"> </w:t>
      </w:r>
      <w:r>
        <w:rPr>
          <w:rFonts w:ascii="FangSong" w:hAnsi="FangSong" w:eastAsia="FangSong" w:cs="FangSong"/>
          <w:sz w:val="30"/>
          <w:szCs w:val="30"/>
          <w:spacing w:val="-1"/>
        </w:rPr>
        <w:t>护规定。严格按照作业设计进行施工，做好各项质量检查记录，参加</w:t>
      </w:r>
    </w:p>
    <w:p>
      <w:pPr>
        <w:spacing w:before="1" w:line="221" w:lineRule="auto"/>
        <w:rPr>
          <w:rFonts w:ascii="FangSong" w:hAnsi="FangSong" w:eastAsia="FangSong" w:cs="FangSong"/>
          <w:sz w:val="30"/>
          <w:szCs w:val="30"/>
        </w:rPr>
      </w:pPr>
      <w:r>
        <w:rPr>
          <w:rFonts w:ascii="FangSong" w:hAnsi="FangSong" w:eastAsia="FangSong" w:cs="FangSong"/>
          <w:sz w:val="30"/>
          <w:szCs w:val="30"/>
          <w:spacing w:val="-3"/>
        </w:rPr>
        <w:t>竣工验收，编制工程结算。</w:t>
      </w:r>
    </w:p>
    <w:p>
      <w:pPr>
        <w:ind w:left="570"/>
        <w:spacing w:before="196" w:line="565" w:lineRule="exact"/>
        <w:rPr>
          <w:rFonts w:ascii="FangSong" w:hAnsi="FangSong" w:eastAsia="FangSong" w:cs="FangSong"/>
          <w:sz w:val="30"/>
          <w:szCs w:val="30"/>
        </w:rPr>
      </w:pPr>
      <w:r>
        <w:rPr>
          <w:rFonts w:ascii="FangSong" w:hAnsi="FangSong" w:eastAsia="FangSong" w:cs="FangSong"/>
          <w:sz w:val="30"/>
          <w:szCs w:val="30"/>
          <w:spacing w:val="6"/>
          <w:position w:val="19"/>
        </w:rPr>
        <w:t>3.4负责协调和自行处理工程在施工过程中出现的</w:t>
      </w:r>
      <w:r>
        <w:rPr>
          <w:rFonts w:ascii="FangSong" w:hAnsi="FangSong" w:eastAsia="FangSong" w:cs="FangSong"/>
          <w:sz w:val="30"/>
          <w:szCs w:val="30"/>
          <w:spacing w:val="5"/>
          <w:position w:val="19"/>
        </w:rPr>
        <w:t>一切矛盾纠纷</w:t>
      </w:r>
    </w:p>
    <w:p>
      <w:pPr>
        <w:spacing w:before="1" w:line="222" w:lineRule="auto"/>
        <w:rPr>
          <w:rFonts w:ascii="FangSong" w:hAnsi="FangSong" w:eastAsia="FangSong" w:cs="FangSong"/>
          <w:sz w:val="30"/>
          <w:szCs w:val="30"/>
        </w:rPr>
      </w:pPr>
      <w:r>
        <w:rPr>
          <w:rFonts w:ascii="FangSong" w:hAnsi="FangSong" w:eastAsia="FangSong" w:cs="FangSong"/>
          <w:sz w:val="30"/>
          <w:szCs w:val="30"/>
          <w:spacing w:val="-9"/>
        </w:rPr>
        <w:t>问题。</w:t>
      </w:r>
    </w:p>
    <w:p>
      <w:pPr>
        <w:ind w:right="265" w:firstLine="570"/>
        <w:spacing w:before="193" w:line="345" w:lineRule="auto"/>
        <w:rPr>
          <w:rFonts w:ascii="FangSong" w:hAnsi="FangSong" w:eastAsia="FangSong" w:cs="FangSong"/>
          <w:sz w:val="30"/>
          <w:szCs w:val="30"/>
        </w:rPr>
      </w:pPr>
      <w:r>
        <w:rPr>
          <w:rFonts w:ascii="FangSong" w:hAnsi="FangSong" w:eastAsia="FangSong" w:cs="FangSong"/>
          <w:sz w:val="30"/>
          <w:szCs w:val="30"/>
          <w:spacing w:val="5"/>
        </w:rPr>
        <w:t>3.5整理并保存好整个项目的所有施工前、中、后期</w:t>
      </w:r>
      <w:r>
        <w:rPr>
          <w:rFonts w:ascii="FangSong" w:hAnsi="FangSong" w:eastAsia="FangSong" w:cs="FangSong"/>
          <w:sz w:val="30"/>
          <w:szCs w:val="30"/>
          <w:spacing w:val="4"/>
        </w:rPr>
        <w:t>档案及映像</w:t>
      </w:r>
      <w:r>
        <w:rPr>
          <w:rFonts w:ascii="FangSong" w:hAnsi="FangSong" w:eastAsia="FangSong" w:cs="FangSong"/>
          <w:sz w:val="30"/>
          <w:szCs w:val="30"/>
        </w:rPr>
        <w:t xml:space="preserve"> </w:t>
      </w:r>
      <w:r>
        <w:rPr>
          <w:rFonts w:ascii="FangSong" w:hAnsi="FangSong" w:eastAsia="FangSong" w:cs="FangSong"/>
          <w:sz w:val="30"/>
          <w:szCs w:val="30"/>
          <w:spacing w:val="-1"/>
        </w:rPr>
        <w:t>资料，使之达到单位工程竣工验收的要求，于施工验收后6</w:t>
      </w:r>
      <w:r>
        <w:rPr>
          <w:rFonts w:ascii="FangSong" w:hAnsi="FangSong" w:eastAsia="FangSong" w:cs="FangSong"/>
          <w:sz w:val="30"/>
          <w:szCs w:val="30"/>
          <w:spacing w:val="-2"/>
        </w:rPr>
        <w:t>0日内提交</w:t>
      </w:r>
    </w:p>
    <w:p>
      <w:pPr>
        <w:spacing w:before="1" w:line="220" w:lineRule="auto"/>
        <w:rPr>
          <w:rFonts w:ascii="FangSong" w:hAnsi="FangSong" w:eastAsia="FangSong" w:cs="FangSong"/>
          <w:sz w:val="30"/>
          <w:szCs w:val="30"/>
        </w:rPr>
      </w:pPr>
      <w:r>
        <w:rPr>
          <w:rFonts w:ascii="FangSong" w:hAnsi="FangSong" w:eastAsia="FangSong" w:cs="FangSong"/>
          <w:sz w:val="30"/>
          <w:szCs w:val="30"/>
          <w:spacing w:val="-7"/>
        </w:rPr>
        <w:t>合格的施工档案资料。</w:t>
      </w:r>
    </w:p>
    <w:p>
      <w:pPr>
        <w:ind w:left="570"/>
        <w:spacing w:before="196" w:line="222" w:lineRule="auto"/>
        <w:rPr>
          <w:rFonts w:ascii="FangSong" w:hAnsi="FangSong" w:eastAsia="FangSong" w:cs="FangSong"/>
          <w:sz w:val="30"/>
          <w:szCs w:val="30"/>
        </w:rPr>
      </w:pPr>
      <w:r>
        <w:rPr>
          <w:rFonts w:ascii="FangSong" w:hAnsi="FangSong" w:eastAsia="FangSong" w:cs="FangSong"/>
          <w:sz w:val="30"/>
          <w:szCs w:val="30"/>
          <w:spacing w:val="-7"/>
        </w:rPr>
        <w:t>第</w:t>
      </w:r>
      <w:r>
        <w:rPr>
          <w:rFonts w:ascii="FangSong" w:hAnsi="FangSong" w:eastAsia="FangSong" w:cs="FangSong"/>
          <w:sz w:val="30"/>
          <w:szCs w:val="30"/>
          <w:spacing w:val="-54"/>
        </w:rPr>
        <w:t xml:space="preserve"> </w:t>
      </w:r>
      <w:r>
        <w:rPr>
          <w:rFonts w:ascii="FangSong" w:hAnsi="FangSong" w:eastAsia="FangSong" w:cs="FangSong"/>
          <w:sz w:val="30"/>
          <w:szCs w:val="30"/>
          <w:spacing w:val="-7"/>
        </w:rPr>
        <w:t>4</w:t>
      </w:r>
      <w:r>
        <w:rPr>
          <w:rFonts w:ascii="FangSong" w:hAnsi="FangSong" w:eastAsia="FangSong" w:cs="FangSong"/>
          <w:sz w:val="30"/>
          <w:szCs w:val="30"/>
          <w:spacing w:val="-40"/>
        </w:rPr>
        <w:t xml:space="preserve"> </w:t>
      </w:r>
      <w:r>
        <w:rPr>
          <w:rFonts w:ascii="FangSong" w:hAnsi="FangSong" w:eastAsia="FangSong" w:cs="FangSong"/>
          <w:sz w:val="30"/>
          <w:szCs w:val="30"/>
          <w:spacing w:val="-7"/>
        </w:rPr>
        <w:t>条</w:t>
      </w:r>
      <w:r>
        <w:rPr>
          <w:rFonts w:ascii="FangSong" w:hAnsi="FangSong" w:eastAsia="FangSong" w:cs="FangSong"/>
          <w:sz w:val="30"/>
          <w:szCs w:val="30"/>
          <w:spacing w:val="148"/>
        </w:rPr>
        <w:t xml:space="preserve"> </w:t>
      </w:r>
      <w:r>
        <w:rPr>
          <w:rFonts w:ascii="FangSong" w:hAnsi="FangSong" w:eastAsia="FangSong" w:cs="FangSong"/>
          <w:sz w:val="30"/>
          <w:szCs w:val="30"/>
          <w:spacing w:val="-7"/>
        </w:rPr>
        <w:t>关于工期的约定和要求</w:t>
      </w:r>
    </w:p>
    <w:p>
      <w:pPr>
        <w:ind w:left="570"/>
        <w:spacing w:before="158" w:line="615" w:lineRule="exact"/>
        <w:rPr>
          <w:rFonts w:ascii="FangSong" w:hAnsi="FangSong" w:eastAsia="FangSong" w:cs="FangSong"/>
          <w:sz w:val="30"/>
          <w:szCs w:val="30"/>
        </w:rPr>
      </w:pPr>
      <w:r>
        <w:rPr>
          <w:rFonts w:ascii="FangSong" w:hAnsi="FangSong" w:eastAsia="FangSong" w:cs="FangSong"/>
          <w:sz w:val="30"/>
          <w:szCs w:val="30"/>
          <w:spacing w:val="-2"/>
          <w:position w:val="23"/>
        </w:rPr>
        <w:t>4.1</w:t>
      </w:r>
      <w:r>
        <w:rPr>
          <w:rFonts w:ascii="FangSong" w:hAnsi="FangSong" w:eastAsia="FangSong" w:cs="FangSong"/>
          <w:sz w:val="30"/>
          <w:szCs w:val="30"/>
          <w:spacing w:val="49"/>
          <w:position w:val="23"/>
        </w:rPr>
        <w:t xml:space="preserve"> </w:t>
      </w:r>
      <w:r>
        <w:rPr>
          <w:rFonts w:ascii="FangSong" w:hAnsi="FangSong" w:eastAsia="FangSong" w:cs="FangSong"/>
          <w:sz w:val="30"/>
          <w:szCs w:val="30"/>
          <w:spacing w:val="-2"/>
          <w:position w:val="23"/>
        </w:rPr>
        <w:t>因乙方原因不能按期开工或中途无故停工，影响工期，工期</w:t>
      </w:r>
    </w:p>
    <w:p>
      <w:pPr>
        <w:spacing w:before="1" w:line="225" w:lineRule="auto"/>
        <w:rPr>
          <w:rFonts w:ascii="FangSong" w:hAnsi="FangSong" w:eastAsia="FangSong" w:cs="FangSong"/>
          <w:sz w:val="30"/>
          <w:szCs w:val="30"/>
        </w:rPr>
      </w:pPr>
      <w:r>
        <w:rPr>
          <w:rFonts w:ascii="FangSong" w:hAnsi="FangSong" w:eastAsia="FangSong" w:cs="FangSong"/>
          <w:sz w:val="30"/>
          <w:szCs w:val="30"/>
          <w:spacing w:val="-4"/>
        </w:rPr>
        <w:t>不顺延。</w:t>
      </w:r>
    </w:p>
    <w:p>
      <w:pPr>
        <w:ind w:left="570"/>
        <w:spacing w:before="170" w:line="222" w:lineRule="auto"/>
        <w:rPr>
          <w:rFonts w:ascii="FangSong" w:hAnsi="FangSong" w:eastAsia="FangSong" w:cs="FangSong"/>
          <w:sz w:val="30"/>
          <w:szCs w:val="30"/>
        </w:rPr>
      </w:pPr>
      <w:r>
        <w:rPr>
          <w:rFonts w:ascii="FangSong" w:hAnsi="FangSong" w:eastAsia="FangSong" w:cs="FangSong"/>
          <w:sz w:val="30"/>
          <w:szCs w:val="30"/>
          <w:spacing w:val="-7"/>
        </w:rPr>
        <w:t>第</w:t>
      </w:r>
      <w:r>
        <w:rPr>
          <w:rFonts w:ascii="FangSong" w:hAnsi="FangSong" w:eastAsia="FangSong" w:cs="FangSong"/>
          <w:sz w:val="30"/>
          <w:szCs w:val="30"/>
          <w:spacing w:val="-41"/>
        </w:rPr>
        <w:t xml:space="preserve"> </w:t>
      </w:r>
      <w:r>
        <w:rPr>
          <w:rFonts w:ascii="FangSong" w:hAnsi="FangSong" w:eastAsia="FangSong" w:cs="FangSong"/>
          <w:sz w:val="30"/>
          <w:szCs w:val="30"/>
          <w:spacing w:val="-7"/>
        </w:rPr>
        <w:t>5</w:t>
      </w:r>
      <w:r>
        <w:rPr>
          <w:rFonts w:ascii="FangSong" w:hAnsi="FangSong" w:eastAsia="FangSong" w:cs="FangSong"/>
          <w:sz w:val="30"/>
          <w:szCs w:val="30"/>
          <w:spacing w:val="-39"/>
        </w:rPr>
        <w:t xml:space="preserve"> </w:t>
      </w:r>
      <w:r>
        <w:rPr>
          <w:rFonts w:ascii="FangSong" w:hAnsi="FangSong" w:eastAsia="FangSong" w:cs="FangSong"/>
          <w:sz w:val="30"/>
          <w:szCs w:val="30"/>
          <w:spacing w:val="-7"/>
        </w:rPr>
        <w:t>条</w:t>
      </w:r>
      <w:r>
        <w:rPr>
          <w:rFonts w:ascii="FangSong" w:hAnsi="FangSong" w:eastAsia="FangSong" w:cs="FangSong"/>
          <w:sz w:val="30"/>
          <w:szCs w:val="30"/>
          <w:spacing w:val="148"/>
        </w:rPr>
        <w:t xml:space="preserve"> </w:t>
      </w:r>
      <w:r>
        <w:rPr>
          <w:rFonts w:ascii="FangSong" w:hAnsi="FangSong" w:eastAsia="FangSong" w:cs="FangSong"/>
          <w:sz w:val="30"/>
          <w:szCs w:val="30"/>
          <w:spacing w:val="-7"/>
        </w:rPr>
        <w:t>关于工程质量及验收的约定</w:t>
      </w:r>
    </w:p>
    <w:p>
      <w:pPr>
        <w:ind w:left="570"/>
        <w:spacing w:before="185" w:line="220" w:lineRule="auto"/>
        <w:rPr>
          <w:rFonts w:ascii="FangSong" w:hAnsi="FangSong" w:eastAsia="FangSong" w:cs="FangSong"/>
          <w:sz w:val="30"/>
          <w:szCs w:val="30"/>
        </w:rPr>
      </w:pPr>
      <w:r>
        <w:rPr>
          <w:rFonts w:ascii="FangSong" w:hAnsi="FangSong" w:eastAsia="FangSong" w:cs="FangSong"/>
          <w:sz w:val="30"/>
          <w:szCs w:val="30"/>
          <w:spacing w:val="-2"/>
        </w:rPr>
        <w:t>5.1</w:t>
      </w:r>
      <w:r>
        <w:rPr>
          <w:rFonts w:ascii="FangSong" w:hAnsi="FangSong" w:eastAsia="FangSong" w:cs="FangSong"/>
          <w:sz w:val="30"/>
          <w:szCs w:val="30"/>
          <w:spacing w:val="21"/>
        </w:rPr>
        <w:t xml:space="preserve"> </w:t>
      </w:r>
      <w:r>
        <w:rPr>
          <w:rFonts w:ascii="FangSong" w:hAnsi="FangSong" w:eastAsia="FangSong" w:cs="FangSong"/>
          <w:sz w:val="30"/>
          <w:szCs w:val="30"/>
          <w:spacing w:val="-2"/>
        </w:rPr>
        <w:t>本工程以作业设计规定作为质量评定验收标准(附详细规范)。</w:t>
      </w:r>
    </w:p>
    <w:p>
      <w:pPr>
        <w:sectPr>
          <w:footerReference w:type="default" r:id="rId3"/>
          <w:pgSz w:w="11900" w:h="16830"/>
          <w:pgMar w:top="1430" w:right="1279" w:bottom="1553" w:left="1390" w:header="0" w:footer="1262" w:gutter="0"/>
        </w:sectPr>
        <w:rPr/>
      </w:pPr>
    </w:p>
    <w:p>
      <w:pPr>
        <w:spacing w:line="330" w:lineRule="auto"/>
        <w:rPr>
          <w:rFonts w:ascii="Arial"/>
          <w:sz w:val="21"/>
        </w:rPr>
      </w:pPr>
      <w:r/>
    </w:p>
    <w:p>
      <w:pPr>
        <w:spacing w:line="330" w:lineRule="auto"/>
        <w:rPr>
          <w:rFonts w:ascii="Arial"/>
          <w:sz w:val="21"/>
        </w:rPr>
      </w:pPr>
      <w:r/>
    </w:p>
    <w:p>
      <w:pPr>
        <w:ind w:left="579"/>
        <w:spacing w:before="94" w:line="547" w:lineRule="exact"/>
        <w:rPr>
          <w:rFonts w:ascii="FangSong" w:hAnsi="FangSong" w:eastAsia="FangSong" w:cs="FangSong"/>
          <w:sz w:val="29"/>
          <w:szCs w:val="29"/>
        </w:rPr>
      </w:pPr>
      <w:r>
        <w:rPr>
          <w:rFonts w:ascii="FangSong" w:hAnsi="FangSong" w:eastAsia="FangSong" w:cs="FangSong"/>
          <w:sz w:val="29"/>
          <w:szCs w:val="29"/>
          <w:spacing w:val="14"/>
          <w:position w:val="19"/>
        </w:rPr>
        <w:t>5.2本工程质量应达到国家质量评定合格标准，属承包方原因造</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3"/>
        </w:rPr>
        <w:t>成的不合格工程，承包方整改后必须达到合格标准，并承担相应费用。</w:t>
      </w:r>
    </w:p>
    <w:p>
      <w:pPr>
        <w:ind w:left="579"/>
        <w:spacing w:before="208" w:line="554" w:lineRule="exact"/>
        <w:rPr>
          <w:rFonts w:ascii="FangSong" w:hAnsi="FangSong" w:eastAsia="FangSong" w:cs="FangSong"/>
          <w:sz w:val="29"/>
          <w:szCs w:val="29"/>
        </w:rPr>
      </w:pPr>
      <w:r>
        <w:rPr>
          <w:rFonts w:ascii="FangSong" w:hAnsi="FangSong" w:eastAsia="FangSong" w:cs="FangSong"/>
          <w:sz w:val="29"/>
          <w:szCs w:val="29"/>
          <w:spacing w:val="8"/>
          <w:position w:val="19"/>
        </w:rPr>
        <w:t>5.3</w:t>
      </w:r>
      <w:r>
        <w:rPr>
          <w:rFonts w:ascii="FangSong" w:hAnsi="FangSong" w:eastAsia="FangSong" w:cs="FangSong"/>
          <w:sz w:val="29"/>
          <w:szCs w:val="29"/>
          <w:spacing w:val="66"/>
          <w:position w:val="19"/>
        </w:rPr>
        <w:t xml:space="preserve"> </w:t>
      </w:r>
      <w:r>
        <w:rPr>
          <w:rFonts w:ascii="FangSong" w:hAnsi="FangSong" w:eastAsia="FangSong" w:cs="FangSong"/>
          <w:sz w:val="29"/>
          <w:szCs w:val="29"/>
          <w:spacing w:val="8"/>
          <w:position w:val="19"/>
        </w:rPr>
        <w:t>由于乙方原因造成质量事故，其返工费用由乙方</w:t>
      </w:r>
      <w:r>
        <w:rPr>
          <w:rFonts w:ascii="FangSong" w:hAnsi="FangSong" w:eastAsia="FangSong" w:cs="FangSong"/>
          <w:sz w:val="29"/>
          <w:szCs w:val="29"/>
          <w:spacing w:val="7"/>
          <w:position w:val="19"/>
        </w:rPr>
        <w:t>承担，工期</w:t>
      </w:r>
    </w:p>
    <w:p>
      <w:pPr>
        <w:ind w:left="9"/>
        <w:spacing w:line="225" w:lineRule="auto"/>
        <w:rPr>
          <w:rFonts w:ascii="FangSong" w:hAnsi="FangSong" w:eastAsia="FangSong" w:cs="FangSong"/>
          <w:sz w:val="29"/>
          <w:szCs w:val="29"/>
        </w:rPr>
      </w:pPr>
      <w:r>
        <w:rPr>
          <w:rFonts w:ascii="FangSong" w:hAnsi="FangSong" w:eastAsia="FangSong" w:cs="FangSong"/>
          <w:sz w:val="29"/>
          <w:szCs w:val="29"/>
          <w:spacing w:val="3"/>
        </w:rPr>
        <w:t>不顺延。</w:t>
      </w:r>
    </w:p>
    <w:p>
      <w:pPr>
        <w:ind w:left="9" w:right="173" w:firstLine="569"/>
        <w:spacing w:before="189" w:line="350" w:lineRule="auto"/>
        <w:rPr>
          <w:rFonts w:ascii="FangSong" w:hAnsi="FangSong" w:eastAsia="FangSong" w:cs="FangSong"/>
          <w:sz w:val="29"/>
          <w:szCs w:val="29"/>
        </w:rPr>
      </w:pPr>
      <w:r>
        <w:rPr>
          <w:rFonts w:ascii="FangSong" w:hAnsi="FangSong" w:eastAsia="FangSong" w:cs="FangSong"/>
          <w:sz w:val="29"/>
          <w:szCs w:val="29"/>
          <w:spacing w:val="12"/>
        </w:rPr>
        <w:t>5.4工程竣工后，乙方应申请甲方进行镇级验收，甲</w:t>
      </w:r>
      <w:r>
        <w:rPr>
          <w:rFonts w:ascii="FangSong" w:hAnsi="FangSong" w:eastAsia="FangSong" w:cs="FangSong"/>
          <w:sz w:val="29"/>
          <w:szCs w:val="29"/>
          <w:spacing w:val="11"/>
        </w:rPr>
        <w:t>方自收到验</w:t>
      </w:r>
      <w:r>
        <w:rPr>
          <w:rFonts w:ascii="FangSong" w:hAnsi="FangSong" w:eastAsia="FangSong" w:cs="FangSong"/>
          <w:sz w:val="29"/>
          <w:szCs w:val="29"/>
        </w:rPr>
        <w:t xml:space="preserve"> </w:t>
      </w:r>
      <w:r>
        <w:rPr>
          <w:rFonts w:ascii="FangSong" w:hAnsi="FangSong" w:eastAsia="FangSong" w:cs="FangSong"/>
          <w:sz w:val="29"/>
          <w:szCs w:val="29"/>
          <w:spacing w:val="8"/>
        </w:rPr>
        <w:t>收申请书后20日内组织验收，并办理镇级验收手续，乙方应提供竣工</w:t>
      </w:r>
      <w:r>
        <w:rPr>
          <w:rFonts w:ascii="FangSong" w:hAnsi="FangSong" w:eastAsia="FangSong" w:cs="FangSong"/>
          <w:sz w:val="29"/>
          <w:szCs w:val="29"/>
        </w:rPr>
        <w:t xml:space="preserve"> </w:t>
      </w:r>
      <w:r>
        <w:rPr>
          <w:rFonts w:ascii="FangSong" w:hAnsi="FangSong" w:eastAsia="FangSong" w:cs="FangSong"/>
          <w:sz w:val="29"/>
          <w:szCs w:val="29"/>
          <w:spacing w:val="13"/>
        </w:rPr>
        <w:t>资料3份。本工程通过竣工镇级验收的时间，以签署本工程竣工镇级</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2"/>
        </w:rPr>
        <w:t>自检验收报告的日期为准。</w:t>
      </w:r>
    </w:p>
    <w:p>
      <w:pPr>
        <w:ind w:left="579"/>
        <w:spacing w:before="203" w:line="551" w:lineRule="exact"/>
        <w:rPr>
          <w:rFonts w:ascii="FangSong" w:hAnsi="FangSong" w:eastAsia="FangSong" w:cs="FangSong"/>
          <w:sz w:val="29"/>
          <w:szCs w:val="29"/>
        </w:rPr>
      </w:pPr>
      <w:r>
        <w:rPr>
          <w:rFonts w:ascii="FangSong" w:hAnsi="FangSong" w:eastAsia="FangSong" w:cs="FangSong"/>
          <w:sz w:val="29"/>
          <w:szCs w:val="29"/>
          <w:spacing w:val="8"/>
          <w:position w:val="19"/>
        </w:rPr>
        <w:t>5.5</w:t>
      </w:r>
      <w:r>
        <w:rPr>
          <w:rFonts w:ascii="FangSong" w:hAnsi="FangSong" w:eastAsia="FangSong" w:cs="FangSong"/>
          <w:sz w:val="29"/>
          <w:szCs w:val="29"/>
          <w:spacing w:val="52"/>
          <w:position w:val="19"/>
        </w:rPr>
        <w:t xml:space="preserve"> </w:t>
      </w:r>
      <w:r>
        <w:rPr>
          <w:rFonts w:ascii="FangSong" w:hAnsi="FangSong" w:eastAsia="FangSong" w:cs="FangSong"/>
          <w:sz w:val="29"/>
          <w:szCs w:val="29"/>
          <w:spacing w:val="8"/>
          <w:position w:val="19"/>
        </w:rPr>
        <w:t>工程竣工并经镇级检查验收通过后，由甲、乙双方在此基础</w:t>
      </w:r>
    </w:p>
    <w:p>
      <w:pPr>
        <w:ind w:left="9"/>
        <w:spacing w:line="220" w:lineRule="auto"/>
        <w:rPr>
          <w:rFonts w:ascii="FangSong" w:hAnsi="FangSong" w:eastAsia="FangSong" w:cs="FangSong"/>
          <w:sz w:val="29"/>
          <w:szCs w:val="29"/>
        </w:rPr>
      </w:pPr>
      <w:r>
        <w:rPr>
          <w:rFonts w:ascii="FangSong" w:hAnsi="FangSong" w:eastAsia="FangSong" w:cs="FangSong"/>
          <w:sz w:val="29"/>
          <w:szCs w:val="29"/>
          <w:spacing w:val="5"/>
        </w:rPr>
        <w:t>上申请上级验收。</w:t>
      </w:r>
    </w:p>
    <w:p>
      <w:pPr>
        <w:ind w:left="579"/>
        <w:spacing w:before="295" w:line="222" w:lineRule="auto"/>
        <w:rPr>
          <w:rFonts w:ascii="FangSong" w:hAnsi="FangSong" w:eastAsia="FangSong" w:cs="FangSong"/>
          <w:sz w:val="29"/>
          <w:szCs w:val="29"/>
        </w:rPr>
      </w:pPr>
      <w:r>
        <w:rPr>
          <w:rFonts w:ascii="FangSong" w:hAnsi="FangSong" w:eastAsia="FangSong" w:cs="FangSong"/>
          <w:sz w:val="29"/>
          <w:szCs w:val="29"/>
          <w:spacing w:val="2"/>
        </w:rPr>
        <w:t>第</w:t>
      </w:r>
      <w:r>
        <w:rPr>
          <w:rFonts w:ascii="FangSong" w:hAnsi="FangSong" w:eastAsia="FangSong" w:cs="FangSong"/>
          <w:sz w:val="29"/>
          <w:szCs w:val="29"/>
          <w:spacing w:val="-26"/>
        </w:rPr>
        <w:t xml:space="preserve"> </w:t>
      </w:r>
      <w:r>
        <w:rPr>
          <w:rFonts w:ascii="FangSong" w:hAnsi="FangSong" w:eastAsia="FangSong" w:cs="FangSong"/>
          <w:sz w:val="29"/>
          <w:szCs w:val="29"/>
          <w:spacing w:val="2"/>
        </w:rPr>
        <w:t>6</w:t>
      </w:r>
      <w:r>
        <w:rPr>
          <w:rFonts w:ascii="FangSong" w:hAnsi="FangSong" w:eastAsia="FangSong" w:cs="FangSong"/>
          <w:sz w:val="29"/>
          <w:szCs w:val="29"/>
          <w:spacing w:val="-29"/>
        </w:rPr>
        <w:t xml:space="preserve"> </w:t>
      </w:r>
      <w:r>
        <w:rPr>
          <w:rFonts w:ascii="FangSong" w:hAnsi="FangSong" w:eastAsia="FangSong" w:cs="FangSong"/>
          <w:sz w:val="29"/>
          <w:szCs w:val="29"/>
          <w:spacing w:val="2"/>
        </w:rPr>
        <w:t>条</w:t>
      </w:r>
      <w:r>
        <w:rPr>
          <w:rFonts w:ascii="FangSong" w:hAnsi="FangSong" w:eastAsia="FangSong" w:cs="FangSong"/>
          <w:sz w:val="29"/>
          <w:szCs w:val="29"/>
          <w:spacing w:val="144"/>
        </w:rPr>
        <w:t xml:space="preserve"> </w:t>
      </w:r>
      <w:r>
        <w:rPr>
          <w:rFonts w:ascii="FangSong" w:hAnsi="FangSong" w:eastAsia="FangSong" w:cs="FangSong"/>
          <w:sz w:val="29"/>
          <w:szCs w:val="29"/>
          <w:spacing w:val="2"/>
        </w:rPr>
        <w:t>关于工程价款及结算的约定</w:t>
      </w:r>
    </w:p>
    <w:p>
      <w:pPr>
        <w:ind w:left="579"/>
        <w:spacing w:before="200" w:line="352" w:lineRule="auto"/>
        <w:rPr>
          <w:rFonts w:ascii="FangSong" w:hAnsi="FangSong" w:eastAsia="FangSong" w:cs="FangSong"/>
          <w:sz w:val="29"/>
          <w:szCs w:val="29"/>
        </w:rPr>
      </w:pPr>
      <w:r>
        <w:rPr>
          <w:rFonts w:ascii="FangSong" w:hAnsi="FangSong" w:eastAsia="FangSong" w:cs="FangSong"/>
          <w:sz w:val="29"/>
          <w:szCs w:val="29"/>
          <w:spacing w:val="9"/>
        </w:rPr>
        <w:t>6.1合同签订后五个日历日内，甲方支付合同总价的</w:t>
      </w:r>
      <w:r>
        <w:rPr>
          <w:rFonts w:ascii="FangSong" w:hAnsi="FangSong" w:eastAsia="FangSong" w:cs="FangSong"/>
          <w:sz w:val="29"/>
          <w:szCs w:val="29"/>
          <w:u w:val="single" w:color="auto"/>
          <w:spacing w:val="9"/>
        </w:rPr>
        <w:t>20%</w:t>
      </w:r>
      <w:r>
        <w:rPr>
          <w:rFonts w:ascii="FangSong" w:hAnsi="FangSong" w:eastAsia="FangSong" w:cs="FangSong"/>
          <w:sz w:val="29"/>
          <w:szCs w:val="29"/>
          <w:spacing w:val="9"/>
        </w:rPr>
        <w:t>作为备</w:t>
      </w:r>
      <w:r>
        <w:rPr>
          <w:rFonts w:ascii="FangSong" w:hAnsi="FangSong" w:eastAsia="FangSong" w:cs="FangSong"/>
          <w:sz w:val="29"/>
          <w:szCs w:val="29"/>
          <w:spacing w:val="8"/>
        </w:rPr>
        <w:t>料</w:t>
      </w:r>
    </w:p>
    <w:p>
      <w:pPr>
        <w:spacing w:before="1" w:line="222" w:lineRule="auto"/>
        <w:rPr>
          <w:rFonts w:ascii="FangSong" w:hAnsi="FangSong" w:eastAsia="FangSong" w:cs="FangSong"/>
          <w:sz w:val="29"/>
          <w:szCs w:val="29"/>
        </w:rPr>
      </w:pPr>
      <w:r>
        <w:rPr>
          <w:rFonts w:ascii="FangSong" w:hAnsi="FangSong" w:eastAsia="FangSong" w:cs="FangSong"/>
          <w:sz w:val="29"/>
          <w:szCs w:val="29"/>
          <w:spacing w:val="-9"/>
        </w:rPr>
        <w:t>款；</w:t>
      </w:r>
    </w:p>
    <w:p>
      <w:pPr>
        <w:ind w:left="579"/>
        <w:spacing w:before="200" w:line="351" w:lineRule="auto"/>
        <w:rPr>
          <w:rFonts w:ascii="FangSong" w:hAnsi="FangSong" w:eastAsia="FangSong" w:cs="FangSong"/>
          <w:sz w:val="29"/>
          <w:szCs w:val="29"/>
        </w:rPr>
      </w:pPr>
      <w:r>
        <w:rPr>
          <w:rFonts w:ascii="FangSong" w:hAnsi="FangSong" w:eastAsia="FangSong" w:cs="FangSong"/>
          <w:sz w:val="29"/>
          <w:szCs w:val="29"/>
          <w:spacing w:val="4"/>
        </w:rPr>
        <w:t>6.2</w:t>
      </w:r>
      <w:r>
        <w:rPr>
          <w:rFonts w:ascii="FangSong" w:hAnsi="FangSong" w:eastAsia="FangSong" w:cs="FangSong"/>
          <w:sz w:val="29"/>
          <w:szCs w:val="29"/>
          <w:spacing w:val="57"/>
        </w:rPr>
        <w:t xml:space="preserve"> </w:t>
      </w:r>
      <w:r>
        <w:rPr>
          <w:rFonts w:ascii="FangSong" w:hAnsi="FangSong" w:eastAsia="FangSong" w:cs="FangSong"/>
          <w:sz w:val="29"/>
          <w:szCs w:val="29"/>
          <w:spacing w:val="4"/>
        </w:rPr>
        <w:t>实际完成工程量达到本工程总工程量的</w:t>
      </w:r>
      <w:r>
        <w:rPr>
          <w:rFonts w:ascii="FangSong" w:hAnsi="FangSong" w:eastAsia="FangSong" w:cs="FangSong"/>
          <w:sz w:val="29"/>
          <w:szCs w:val="29"/>
          <w:spacing w:val="-84"/>
        </w:rPr>
        <w:t xml:space="preserve"> </w:t>
      </w:r>
      <w:r>
        <w:rPr>
          <w:rFonts w:ascii="FangSong" w:hAnsi="FangSong" w:eastAsia="FangSong" w:cs="FangSong"/>
          <w:sz w:val="29"/>
          <w:szCs w:val="29"/>
          <w:u w:val="single" w:color="auto"/>
          <w:spacing w:val="4"/>
        </w:rPr>
        <w:t>70%</w:t>
      </w:r>
      <w:r>
        <w:rPr>
          <w:rFonts w:ascii="FangSong" w:hAnsi="FangSong" w:eastAsia="FangSong" w:cs="FangSong"/>
          <w:sz w:val="29"/>
          <w:szCs w:val="29"/>
          <w:spacing w:val="-83"/>
        </w:rPr>
        <w:t xml:space="preserve"> </w:t>
      </w:r>
      <w:r>
        <w:rPr>
          <w:rFonts w:ascii="FangSong" w:hAnsi="FangSong" w:eastAsia="FangSong" w:cs="FangSong"/>
          <w:sz w:val="29"/>
          <w:szCs w:val="29"/>
          <w:spacing w:val="4"/>
        </w:rPr>
        <w:t>时，</w:t>
      </w:r>
      <w:r>
        <w:rPr>
          <w:rFonts w:ascii="FangSong" w:hAnsi="FangSong" w:eastAsia="FangSong" w:cs="FangSong"/>
          <w:sz w:val="29"/>
          <w:szCs w:val="29"/>
          <w:spacing w:val="-10"/>
        </w:rPr>
        <w:t xml:space="preserve"> </w:t>
      </w:r>
      <w:r>
        <w:rPr>
          <w:rFonts w:ascii="FangSong" w:hAnsi="FangSong" w:eastAsia="FangSong" w:cs="FangSong"/>
          <w:sz w:val="29"/>
          <w:szCs w:val="29"/>
          <w:spacing w:val="4"/>
        </w:rPr>
        <w:t>支付至已完</w:t>
      </w:r>
    </w:p>
    <w:p>
      <w:pPr>
        <w:ind w:left="9"/>
        <w:spacing w:line="223" w:lineRule="auto"/>
        <w:rPr>
          <w:rFonts w:ascii="FangSong" w:hAnsi="FangSong" w:eastAsia="FangSong" w:cs="FangSong"/>
          <w:sz w:val="29"/>
          <w:szCs w:val="29"/>
        </w:rPr>
      </w:pPr>
      <w:r>
        <w:rPr>
          <w:rFonts w:ascii="FangSong" w:hAnsi="FangSong" w:eastAsia="FangSong" w:cs="FangSong"/>
          <w:sz w:val="29"/>
          <w:szCs w:val="29"/>
          <w:spacing w:val="16"/>
        </w:rPr>
        <w:t>工程量工程款的70%;</w:t>
      </w:r>
    </w:p>
    <w:p>
      <w:pPr>
        <w:ind w:left="579"/>
        <w:spacing w:before="199" w:line="222" w:lineRule="auto"/>
        <w:rPr>
          <w:rFonts w:ascii="FangSong" w:hAnsi="FangSong" w:eastAsia="FangSong" w:cs="FangSong"/>
          <w:sz w:val="29"/>
          <w:szCs w:val="29"/>
        </w:rPr>
      </w:pPr>
      <w:r>
        <w:rPr>
          <w:rFonts w:ascii="FangSong" w:hAnsi="FangSong" w:eastAsia="FangSong" w:cs="FangSong"/>
          <w:sz w:val="29"/>
          <w:szCs w:val="29"/>
          <w:spacing w:val="8"/>
        </w:rPr>
        <w:t>6.3</w:t>
      </w:r>
      <w:r>
        <w:rPr>
          <w:rFonts w:ascii="FangSong" w:hAnsi="FangSong" w:eastAsia="FangSong" w:cs="FangSong"/>
          <w:sz w:val="29"/>
          <w:szCs w:val="29"/>
          <w:spacing w:val="60"/>
        </w:rPr>
        <w:t xml:space="preserve"> </w:t>
      </w:r>
      <w:r>
        <w:rPr>
          <w:rFonts w:ascii="FangSong" w:hAnsi="FangSong" w:eastAsia="FangSong" w:cs="FangSong"/>
          <w:sz w:val="29"/>
          <w:szCs w:val="29"/>
          <w:spacing w:val="8"/>
        </w:rPr>
        <w:t>工程全部完工且竣工验收合格后，支付至合同金额的</w:t>
      </w:r>
      <w:r>
        <w:rPr>
          <w:rFonts w:ascii="FangSong" w:hAnsi="FangSong" w:eastAsia="FangSong" w:cs="FangSong"/>
          <w:sz w:val="29"/>
          <w:szCs w:val="29"/>
          <w:u w:val="single" w:color="auto"/>
          <w:spacing w:val="8"/>
        </w:rPr>
        <w:t>85%;</w:t>
      </w:r>
    </w:p>
    <w:p>
      <w:pPr>
        <w:ind w:left="579"/>
        <w:spacing w:before="198" w:line="220" w:lineRule="auto"/>
        <w:rPr>
          <w:rFonts w:ascii="FangSong" w:hAnsi="FangSong" w:eastAsia="FangSong" w:cs="FangSong"/>
          <w:sz w:val="29"/>
          <w:szCs w:val="29"/>
        </w:rPr>
      </w:pPr>
      <w:r>
        <w:rPr>
          <w:rFonts w:ascii="FangSong" w:hAnsi="FangSong" w:eastAsia="FangSong" w:cs="FangSong"/>
          <w:sz w:val="29"/>
          <w:szCs w:val="29"/>
          <w:spacing w:val="12"/>
        </w:rPr>
        <w:t>6.4管护期满1年，10个工作日内支付至工程结算审计总价的</w:t>
      </w:r>
      <w:r>
        <w:rPr>
          <w:rFonts w:ascii="FangSong" w:hAnsi="FangSong" w:eastAsia="FangSong" w:cs="FangSong"/>
          <w:sz w:val="29"/>
          <w:szCs w:val="29"/>
          <w:spacing w:val="-118"/>
        </w:rPr>
        <w:t xml:space="preserve"> </w:t>
      </w:r>
      <w:r>
        <w:rPr>
          <w:rFonts w:ascii="FangSong" w:hAnsi="FangSong" w:eastAsia="FangSong" w:cs="FangSong"/>
          <w:sz w:val="29"/>
          <w:szCs w:val="29"/>
          <w:u w:val="single" w:color="auto"/>
          <w:spacing w:val="-134"/>
        </w:rPr>
        <w:t xml:space="preserve"> </w:t>
      </w:r>
      <w:r>
        <w:rPr>
          <w:rFonts w:ascii="FangSong" w:hAnsi="FangSong" w:eastAsia="FangSong" w:cs="FangSong"/>
          <w:sz w:val="29"/>
          <w:szCs w:val="29"/>
          <w:u w:val="single" w:color="auto"/>
          <w:spacing w:val="12"/>
        </w:rPr>
        <w:t>95%</w:t>
      </w:r>
      <w:r>
        <w:rPr>
          <w:rFonts w:ascii="FangSong" w:hAnsi="FangSong" w:eastAsia="FangSong" w:cs="FangSong"/>
          <w:sz w:val="29"/>
          <w:szCs w:val="29"/>
          <w:spacing w:val="12"/>
        </w:rPr>
        <w:t>;</w:t>
      </w:r>
    </w:p>
    <w:p>
      <w:pPr>
        <w:ind w:left="579"/>
        <w:spacing w:before="204" w:line="624" w:lineRule="exact"/>
        <w:rPr>
          <w:rFonts w:ascii="FangSong" w:hAnsi="FangSong" w:eastAsia="FangSong" w:cs="FangSong"/>
          <w:sz w:val="29"/>
          <w:szCs w:val="29"/>
        </w:rPr>
      </w:pPr>
      <w:r>
        <w:rPr>
          <w:rFonts w:ascii="FangSong" w:hAnsi="FangSong" w:eastAsia="FangSong" w:cs="FangSong"/>
          <w:sz w:val="29"/>
          <w:szCs w:val="29"/>
          <w:spacing w:val="22"/>
          <w:position w:val="25"/>
        </w:rPr>
        <w:t>6.5</w:t>
      </w:r>
      <w:r>
        <w:rPr>
          <w:rFonts w:ascii="FangSong" w:hAnsi="FangSong" w:eastAsia="FangSong" w:cs="FangSong"/>
          <w:sz w:val="29"/>
          <w:szCs w:val="29"/>
          <w:spacing w:val="84"/>
          <w:position w:val="25"/>
        </w:rPr>
        <w:t xml:space="preserve"> </w:t>
      </w:r>
      <w:r>
        <w:rPr>
          <w:rFonts w:ascii="FangSong" w:hAnsi="FangSong" w:eastAsia="FangSong" w:cs="FangSong"/>
          <w:sz w:val="29"/>
          <w:szCs w:val="29"/>
          <w:spacing w:val="22"/>
          <w:position w:val="25"/>
        </w:rPr>
        <w:t>管护期满2年，10个工作日内支付至工程结算审计总价的</w:t>
      </w:r>
    </w:p>
    <w:p>
      <w:pPr>
        <w:ind w:left="9"/>
        <w:spacing w:before="1" w:line="180" w:lineRule="auto"/>
        <w:rPr>
          <w:rFonts w:ascii="FangSong" w:hAnsi="FangSong" w:eastAsia="FangSong" w:cs="FangSong"/>
          <w:sz w:val="29"/>
          <w:szCs w:val="29"/>
        </w:rPr>
      </w:pPr>
      <w:r>
        <w:rPr>
          <w:rFonts w:ascii="FangSong" w:hAnsi="FangSong" w:eastAsia="FangSong" w:cs="FangSong"/>
          <w:sz w:val="29"/>
          <w:szCs w:val="29"/>
          <w:u w:val="single" w:color="auto"/>
          <w:spacing w:val="-1"/>
        </w:rPr>
        <w:t>100%</w:t>
      </w:r>
      <w:r>
        <w:rPr>
          <w:rFonts w:ascii="FangSong" w:hAnsi="FangSong" w:eastAsia="FangSong" w:cs="FangSong"/>
          <w:sz w:val="29"/>
          <w:szCs w:val="29"/>
          <w:spacing w:val="-1"/>
        </w:rPr>
        <w:t>。</w:t>
      </w:r>
    </w:p>
    <w:p>
      <w:pPr>
        <w:ind w:left="579"/>
        <w:spacing w:before="243" w:line="221" w:lineRule="auto"/>
        <w:rPr>
          <w:rFonts w:ascii="FangSong" w:hAnsi="FangSong" w:eastAsia="FangSong" w:cs="FangSong"/>
          <w:sz w:val="29"/>
          <w:szCs w:val="29"/>
        </w:rPr>
      </w:pPr>
      <w:r>
        <w:rPr>
          <w:rFonts w:ascii="FangSong" w:hAnsi="FangSong" w:eastAsia="FangSong" w:cs="FangSong"/>
          <w:sz w:val="29"/>
          <w:szCs w:val="29"/>
          <w:spacing w:val="-20"/>
        </w:rPr>
        <w:t>第</w:t>
      </w:r>
      <w:r>
        <w:rPr>
          <w:rFonts w:ascii="FangSong" w:hAnsi="FangSong" w:eastAsia="FangSong" w:cs="FangSong"/>
          <w:sz w:val="29"/>
          <w:szCs w:val="29"/>
          <w:spacing w:val="-60"/>
        </w:rPr>
        <w:t xml:space="preserve"> </w:t>
      </w:r>
      <w:r>
        <w:rPr>
          <w:rFonts w:ascii="FangSong" w:hAnsi="FangSong" w:eastAsia="FangSong" w:cs="FangSong"/>
          <w:sz w:val="29"/>
          <w:szCs w:val="29"/>
          <w:spacing w:val="-20"/>
        </w:rPr>
        <w:t>7</w:t>
      </w:r>
      <w:r>
        <w:rPr>
          <w:rFonts w:ascii="FangSong" w:hAnsi="FangSong" w:eastAsia="FangSong" w:cs="FangSong"/>
          <w:sz w:val="29"/>
          <w:szCs w:val="29"/>
          <w:spacing w:val="-55"/>
        </w:rPr>
        <w:t xml:space="preserve"> </w:t>
      </w:r>
      <w:r>
        <w:rPr>
          <w:rFonts w:ascii="FangSong" w:hAnsi="FangSong" w:eastAsia="FangSong" w:cs="FangSong"/>
          <w:sz w:val="29"/>
          <w:szCs w:val="29"/>
          <w:spacing w:val="-20"/>
        </w:rPr>
        <w:t>条</w:t>
      </w:r>
      <w:r>
        <w:rPr>
          <w:rFonts w:ascii="FangSong" w:hAnsi="FangSong" w:eastAsia="FangSong" w:cs="FangSong"/>
          <w:sz w:val="29"/>
          <w:szCs w:val="29"/>
          <w:spacing w:val="-51"/>
        </w:rPr>
        <w:t xml:space="preserve"> </w:t>
      </w:r>
      <w:r>
        <w:rPr>
          <w:rFonts w:ascii="FangSong" w:hAnsi="FangSong" w:eastAsia="FangSong" w:cs="FangSong"/>
          <w:sz w:val="29"/>
          <w:szCs w:val="29"/>
          <w:spacing w:val="-20"/>
        </w:rPr>
        <w:t>履</w:t>
      </w:r>
      <w:r>
        <w:rPr>
          <w:rFonts w:ascii="FangSong" w:hAnsi="FangSong" w:eastAsia="FangSong" w:cs="FangSong"/>
          <w:sz w:val="29"/>
          <w:szCs w:val="29"/>
          <w:spacing w:val="-56"/>
        </w:rPr>
        <w:t xml:space="preserve"> </w:t>
      </w:r>
      <w:r>
        <w:rPr>
          <w:rFonts w:ascii="FangSong" w:hAnsi="FangSong" w:eastAsia="FangSong" w:cs="FangSong"/>
          <w:sz w:val="29"/>
          <w:szCs w:val="29"/>
          <w:spacing w:val="-20"/>
        </w:rPr>
        <w:t>约</w:t>
      </w:r>
      <w:r>
        <w:rPr>
          <w:rFonts w:ascii="FangSong" w:hAnsi="FangSong" w:eastAsia="FangSong" w:cs="FangSong"/>
          <w:sz w:val="29"/>
          <w:szCs w:val="29"/>
          <w:spacing w:val="-55"/>
        </w:rPr>
        <w:t xml:space="preserve"> </w:t>
      </w:r>
      <w:r>
        <w:rPr>
          <w:rFonts w:ascii="FangSong" w:hAnsi="FangSong" w:eastAsia="FangSong" w:cs="FangSong"/>
          <w:sz w:val="29"/>
          <w:szCs w:val="29"/>
          <w:spacing w:val="-20"/>
        </w:rPr>
        <w:t>担</w:t>
      </w:r>
      <w:r>
        <w:rPr>
          <w:rFonts w:ascii="FangSong" w:hAnsi="FangSong" w:eastAsia="FangSong" w:cs="FangSong"/>
          <w:sz w:val="29"/>
          <w:szCs w:val="29"/>
          <w:spacing w:val="-56"/>
        </w:rPr>
        <w:t xml:space="preserve"> </w:t>
      </w:r>
      <w:r>
        <w:rPr>
          <w:rFonts w:ascii="FangSong" w:hAnsi="FangSong" w:eastAsia="FangSong" w:cs="FangSong"/>
          <w:sz w:val="29"/>
          <w:szCs w:val="29"/>
          <w:spacing w:val="-20"/>
        </w:rPr>
        <w:t>保</w:t>
      </w:r>
    </w:p>
    <w:p>
      <w:pPr>
        <w:ind w:left="579"/>
        <w:spacing w:before="223" w:line="221" w:lineRule="auto"/>
        <w:rPr>
          <w:rFonts w:ascii="FangSong" w:hAnsi="FangSong" w:eastAsia="FangSong" w:cs="FangSong"/>
          <w:sz w:val="29"/>
          <w:szCs w:val="29"/>
        </w:rPr>
      </w:pPr>
      <w:r>
        <w:rPr>
          <w:rFonts w:ascii="FangSong" w:hAnsi="FangSong" w:eastAsia="FangSong" w:cs="FangSong"/>
          <w:sz w:val="29"/>
          <w:szCs w:val="29"/>
          <w:spacing w:val="-6"/>
        </w:rPr>
        <w:t>7.1</w:t>
      </w:r>
      <w:r>
        <w:rPr>
          <w:rFonts w:ascii="FangSong" w:hAnsi="FangSong" w:eastAsia="FangSong" w:cs="FangSong"/>
          <w:sz w:val="29"/>
          <w:szCs w:val="29"/>
          <w:spacing w:val="-12"/>
        </w:rPr>
        <w:t xml:space="preserve"> </w:t>
      </w:r>
      <w:r>
        <w:rPr>
          <w:rFonts w:ascii="FangSong" w:hAnsi="FangSong" w:eastAsia="FangSong" w:cs="FangSong"/>
          <w:sz w:val="29"/>
          <w:szCs w:val="29"/>
          <w:spacing w:val="-6"/>
        </w:rPr>
        <w:t>乙方是否提供履约担保：</w:t>
      </w:r>
      <w:r>
        <w:rPr>
          <w:rFonts w:ascii="FangSong" w:hAnsi="FangSong" w:eastAsia="FangSong" w:cs="FangSong"/>
          <w:sz w:val="29"/>
          <w:szCs w:val="29"/>
          <w:spacing w:val="55"/>
        </w:rPr>
        <w:t xml:space="preserve"> </w:t>
      </w:r>
      <w:r>
        <w:rPr>
          <w:rFonts w:ascii="FangSong" w:hAnsi="FangSong" w:eastAsia="FangSong" w:cs="FangSong"/>
          <w:sz w:val="29"/>
          <w:szCs w:val="29"/>
          <w:u w:val="single" w:color="auto"/>
          <w:spacing w:val="-6"/>
        </w:rPr>
        <w:t>提供</w:t>
      </w:r>
      <w:r>
        <w:rPr>
          <w:rFonts w:ascii="FangSong" w:hAnsi="FangSong" w:eastAsia="FangSong" w:cs="FangSong"/>
          <w:sz w:val="29"/>
          <w:szCs w:val="29"/>
          <w:spacing w:val="-6"/>
        </w:rPr>
        <w:t>。</w:t>
      </w:r>
    </w:p>
    <w:p>
      <w:pPr>
        <w:ind w:left="579"/>
        <w:spacing w:before="213" w:line="221" w:lineRule="auto"/>
        <w:rPr>
          <w:rFonts w:ascii="FangSong" w:hAnsi="FangSong" w:eastAsia="FangSong" w:cs="FangSong"/>
          <w:sz w:val="29"/>
          <w:szCs w:val="29"/>
        </w:rPr>
      </w:pPr>
      <w:r>
        <w:rPr>
          <w:rFonts w:ascii="FangSong" w:hAnsi="FangSong" w:eastAsia="FangSong" w:cs="FangSong"/>
          <w:sz w:val="29"/>
          <w:szCs w:val="29"/>
          <w:spacing w:val="10"/>
        </w:rPr>
        <w:t>7.2乙方提供履约担保的形式、金额及期限：</w:t>
      </w:r>
    </w:p>
    <w:p>
      <w:pPr>
        <w:ind w:left="729"/>
        <w:spacing w:before="208" w:line="221" w:lineRule="auto"/>
        <w:rPr>
          <w:rFonts w:ascii="FangSong" w:hAnsi="FangSong" w:eastAsia="FangSong" w:cs="FangSong"/>
          <w:sz w:val="29"/>
          <w:szCs w:val="29"/>
        </w:rPr>
      </w:pPr>
      <w:r>
        <w:rPr>
          <w:rFonts w:ascii="FangSong" w:hAnsi="FangSong" w:eastAsia="FangSong" w:cs="FangSong"/>
          <w:sz w:val="29"/>
          <w:szCs w:val="29"/>
          <w:spacing w:val="-4"/>
        </w:rPr>
        <w:t>(1)履约担保的形式：</w:t>
      </w:r>
      <w:r>
        <w:rPr>
          <w:rFonts w:ascii="FangSong" w:hAnsi="FangSong" w:eastAsia="FangSong" w:cs="FangSong"/>
          <w:sz w:val="29"/>
          <w:szCs w:val="29"/>
          <w:spacing w:val="51"/>
        </w:rPr>
        <w:t xml:space="preserve">  </w:t>
      </w:r>
      <w:r>
        <w:rPr>
          <w:rFonts w:ascii="FangSong" w:hAnsi="FangSong" w:eastAsia="FangSong" w:cs="FangSong"/>
          <w:sz w:val="29"/>
          <w:szCs w:val="29"/>
          <w:u w:val="single" w:color="auto"/>
          <w:spacing w:val="-120"/>
        </w:rPr>
        <w:t xml:space="preserve"> </w:t>
      </w:r>
      <w:r>
        <w:rPr>
          <w:rFonts w:ascii="FangSong" w:hAnsi="FangSong" w:eastAsia="FangSong" w:cs="FangSong"/>
          <w:sz w:val="29"/>
          <w:szCs w:val="29"/>
          <w:u w:val="single" w:color="auto"/>
          <w:spacing w:val="-4"/>
        </w:rPr>
        <w:t>履</w:t>
      </w:r>
      <w:r>
        <w:rPr>
          <w:rFonts w:ascii="FangSong" w:hAnsi="FangSong" w:eastAsia="FangSong" w:cs="FangSong"/>
          <w:sz w:val="29"/>
          <w:szCs w:val="29"/>
          <w:u w:val="single" w:color="auto"/>
          <w:spacing w:val="-37"/>
        </w:rPr>
        <w:t xml:space="preserve"> </w:t>
      </w:r>
      <w:r>
        <w:rPr>
          <w:rFonts w:ascii="FangSong" w:hAnsi="FangSong" w:eastAsia="FangSong" w:cs="FangSong"/>
          <w:sz w:val="29"/>
          <w:szCs w:val="29"/>
          <w:u w:val="single" w:color="auto"/>
          <w:spacing w:val="-4"/>
        </w:rPr>
        <w:t>约</w:t>
      </w:r>
      <w:r>
        <w:rPr>
          <w:rFonts w:ascii="FangSong" w:hAnsi="FangSong" w:eastAsia="FangSong" w:cs="FangSong"/>
          <w:sz w:val="29"/>
          <w:szCs w:val="29"/>
          <w:u w:val="single" w:color="auto"/>
          <w:spacing w:val="-38"/>
        </w:rPr>
        <w:t xml:space="preserve"> </w:t>
      </w:r>
      <w:r>
        <w:rPr>
          <w:rFonts w:ascii="FangSong" w:hAnsi="FangSong" w:eastAsia="FangSong" w:cs="FangSong"/>
          <w:sz w:val="29"/>
          <w:szCs w:val="29"/>
          <w:u w:val="single" w:color="auto"/>
          <w:spacing w:val="-4"/>
        </w:rPr>
        <w:t>保</w:t>
      </w:r>
      <w:r>
        <w:rPr>
          <w:rFonts w:ascii="FangSong" w:hAnsi="FangSong" w:eastAsia="FangSong" w:cs="FangSong"/>
          <w:sz w:val="29"/>
          <w:szCs w:val="29"/>
          <w:u w:val="single" w:color="auto"/>
          <w:spacing w:val="-41"/>
        </w:rPr>
        <w:t xml:space="preserve"> </w:t>
      </w:r>
      <w:r>
        <w:rPr>
          <w:rFonts w:ascii="FangSong" w:hAnsi="FangSong" w:eastAsia="FangSong" w:cs="FangSong"/>
          <w:sz w:val="29"/>
          <w:szCs w:val="29"/>
          <w:u w:val="single" w:color="auto"/>
          <w:spacing w:val="-4"/>
        </w:rPr>
        <w:t>证</w:t>
      </w:r>
      <w:r>
        <w:rPr>
          <w:rFonts w:ascii="FangSong" w:hAnsi="FangSong" w:eastAsia="FangSong" w:cs="FangSong"/>
          <w:sz w:val="29"/>
          <w:szCs w:val="29"/>
          <w:u w:val="single" w:color="auto"/>
          <w:spacing w:val="-39"/>
        </w:rPr>
        <w:t xml:space="preserve"> </w:t>
      </w:r>
      <w:r>
        <w:rPr>
          <w:rFonts w:ascii="FangSong" w:hAnsi="FangSong" w:eastAsia="FangSong" w:cs="FangSong"/>
          <w:sz w:val="29"/>
          <w:szCs w:val="29"/>
          <w:u w:val="single" w:color="auto"/>
          <w:spacing w:val="-4"/>
        </w:rPr>
        <w:t>金</w:t>
      </w:r>
      <w:r>
        <w:rPr>
          <w:rFonts w:ascii="FangSong" w:hAnsi="FangSong" w:eastAsia="FangSong" w:cs="FangSong"/>
          <w:sz w:val="29"/>
          <w:szCs w:val="29"/>
          <w:u w:val="single" w:color="auto"/>
          <w:spacing w:val="-79"/>
        </w:rPr>
        <w:t xml:space="preserve"> </w:t>
      </w:r>
      <w:r>
        <w:rPr>
          <w:rFonts w:ascii="FangSong" w:hAnsi="FangSong" w:eastAsia="FangSong" w:cs="FangSong"/>
          <w:sz w:val="29"/>
          <w:szCs w:val="29"/>
          <w:spacing w:val="-4"/>
        </w:rPr>
        <w:t>;</w:t>
      </w:r>
    </w:p>
    <w:p>
      <w:pPr>
        <w:sectPr>
          <w:footerReference w:type="default" r:id="rId6"/>
          <w:pgSz w:w="11900" w:h="16830"/>
          <w:pgMar w:top="1430" w:right="1414" w:bottom="1493" w:left="1350" w:header="0" w:footer="1201" w:gutter="0"/>
        </w:sectPr>
        <w:rPr/>
      </w:pPr>
    </w:p>
    <w:p>
      <w:pPr>
        <w:spacing w:line="332" w:lineRule="auto"/>
        <w:rPr>
          <w:rFonts w:ascii="Arial"/>
          <w:sz w:val="21"/>
        </w:rPr>
      </w:pPr>
      <w:r/>
    </w:p>
    <w:p>
      <w:pPr>
        <w:spacing w:line="333" w:lineRule="auto"/>
        <w:rPr>
          <w:rFonts w:ascii="Arial"/>
          <w:sz w:val="21"/>
        </w:rPr>
      </w:pPr>
      <w:r/>
    </w:p>
    <w:p>
      <w:pPr>
        <w:ind w:left="820"/>
        <w:spacing w:before="97" w:line="221" w:lineRule="auto"/>
        <w:rPr>
          <w:rFonts w:ascii="FangSong" w:hAnsi="FangSong" w:eastAsia="FangSong" w:cs="FangSong"/>
          <w:sz w:val="30"/>
          <w:szCs w:val="30"/>
        </w:rPr>
      </w:pPr>
      <w:r>
        <w:rPr>
          <w:rFonts w:ascii="FangSong" w:hAnsi="FangSong" w:eastAsia="FangSong" w:cs="FangSong"/>
          <w:sz w:val="30"/>
          <w:szCs w:val="30"/>
          <w:spacing w:val="13"/>
        </w:rPr>
        <w:t>(2)履约担保的金额：</w:t>
      </w:r>
      <w:r>
        <w:rPr>
          <w:rFonts w:ascii="FangSong" w:hAnsi="FangSong" w:eastAsia="FangSong" w:cs="FangSong"/>
          <w:sz w:val="30"/>
          <w:szCs w:val="30"/>
          <w:spacing w:val="-49"/>
        </w:rPr>
        <w:t xml:space="preserve"> </w:t>
      </w:r>
      <w:r>
        <w:rPr>
          <w:rFonts w:ascii="FangSong" w:hAnsi="FangSong" w:eastAsia="FangSong" w:cs="FangSong"/>
          <w:sz w:val="30"/>
          <w:szCs w:val="30"/>
          <w:u w:val="single" w:color="auto"/>
          <w:spacing w:val="-92"/>
        </w:rPr>
        <w:t xml:space="preserve"> </w:t>
      </w:r>
      <w:r>
        <w:rPr>
          <w:rFonts w:ascii="FangSong" w:hAnsi="FangSong" w:eastAsia="FangSong" w:cs="FangSong"/>
          <w:sz w:val="30"/>
          <w:szCs w:val="30"/>
          <w:u w:val="single" w:color="auto"/>
          <w:spacing w:val="13"/>
        </w:rPr>
        <w:t>中标金额的10%,即146000</w:t>
      </w:r>
      <w:r>
        <w:rPr>
          <w:rFonts w:ascii="FangSong" w:hAnsi="FangSong" w:eastAsia="FangSong" w:cs="FangSong"/>
          <w:sz w:val="30"/>
          <w:szCs w:val="30"/>
          <w:u w:val="single" w:color="auto"/>
          <w:spacing w:val="12"/>
        </w:rPr>
        <w:t>元</w:t>
      </w:r>
      <w:r>
        <w:rPr>
          <w:rFonts w:ascii="FangSong" w:hAnsi="FangSong" w:eastAsia="FangSong" w:cs="FangSong"/>
          <w:sz w:val="30"/>
          <w:szCs w:val="30"/>
          <w:spacing w:val="12"/>
        </w:rPr>
        <w:t>；</w:t>
      </w:r>
    </w:p>
    <w:p>
      <w:pPr>
        <w:ind w:left="820"/>
        <w:spacing w:before="188" w:line="340" w:lineRule="auto"/>
        <w:rPr>
          <w:rFonts w:ascii="FangSong" w:hAnsi="FangSong" w:eastAsia="FangSong" w:cs="FangSong"/>
          <w:sz w:val="30"/>
          <w:szCs w:val="30"/>
        </w:rPr>
      </w:pPr>
      <w:r>
        <w:rPr>
          <w:rFonts w:ascii="FangSong" w:hAnsi="FangSong" w:eastAsia="FangSong" w:cs="FangSong"/>
          <w:sz w:val="30"/>
          <w:szCs w:val="30"/>
        </w:rPr>
        <w:t>(3)履约担保的提交时间：</w:t>
      </w:r>
      <w:r>
        <w:rPr>
          <w:rFonts w:ascii="FangSong" w:hAnsi="FangSong" w:eastAsia="FangSong" w:cs="FangSong"/>
          <w:sz w:val="30"/>
          <w:szCs w:val="30"/>
          <w:spacing w:val="-13"/>
        </w:rPr>
        <w:t xml:space="preserve"> </w:t>
      </w:r>
      <w:r>
        <w:rPr>
          <w:rFonts w:ascii="FangSong" w:hAnsi="FangSong" w:eastAsia="FangSong" w:cs="FangSong"/>
          <w:sz w:val="30"/>
          <w:szCs w:val="30"/>
          <w:u w:val="single" w:color="auto"/>
        </w:rPr>
        <w:t>在合同签订3个工作日内，乙方按担</w:t>
      </w:r>
    </w:p>
    <w:p>
      <w:pPr>
        <w:spacing w:before="1" w:line="220" w:lineRule="auto"/>
        <w:rPr>
          <w:rFonts w:ascii="FangSong" w:hAnsi="FangSong" w:eastAsia="FangSong" w:cs="FangSong"/>
          <w:sz w:val="30"/>
          <w:szCs w:val="30"/>
        </w:rPr>
      </w:pPr>
      <w:r>
        <w:rPr>
          <w:rFonts w:ascii="FangSong" w:hAnsi="FangSong" w:eastAsia="FangSong" w:cs="FangSong"/>
          <w:sz w:val="30"/>
          <w:szCs w:val="30"/>
          <w:u w:val="single" w:color="auto"/>
          <w:spacing w:val="-17"/>
        </w:rPr>
        <w:t>保金额向甲方提交履约担保。</w:t>
      </w:r>
      <w:r>
        <w:rPr>
          <w:rFonts w:ascii="FangSong" w:hAnsi="FangSong" w:eastAsia="FangSong" w:cs="FangSong"/>
          <w:sz w:val="30"/>
          <w:szCs w:val="30"/>
          <w:u w:val="single" w:color="auto"/>
          <w:spacing w:val="4"/>
        </w:rPr>
        <w:t xml:space="preserve">  </w:t>
      </w:r>
    </w:p>
    <w:p>
      <w:pPr>
        <w:ind w:left="820"/>
        <w:spacing w:before="190" w:line="338" w:lineRule="auto"/>
        <w:rPr>
          <w:rFonts w:ascii="FangSong" w:hAnsi="FangSong" w:eastAsia="FangSong" w:cs="FangSong"/>
          <w:sz w:val="30"/>
          <w:szCs w:val="30"/>
        </w:rPr>
      </w:pPr>
      <w:r>
        <w:rPr>
          <w:rFonts w:ascii="FangSong" w:hAnsi="FangSong" w:eastAsia="FangSong" w:cs="FangSong"/>
          <w:sz w:val="30"/>
          <w:szCs w:val="30"/>
          <w:spacing w:val="5"/>
        </w:rPr>
        <w:t>(4)履约担保的期限：</w:t>
      </w:r>
      <w:r>
        <w:rPr>
          <w:rFonts w:ascii="FangSong" w:hAnsi="FangSong" w:eastAsia="FangSong" w:cs="FangSong"/>
          <w:sz w:val="30"/>
          <w:szCs w:val="30"/>
          <w:spacing w:val="-83"/>
        </w:rPr>
        <w:t xml:space="preserve"> </w:t>
      </w:r>
      <w:r>
        <w:rPr>
          <w:rFonts w:ascii="FangSong" w:hAnsi="FangSong" w:eastAsia="FangSong" w:cs="FangSong"/>
          <w:sz w:val="30"/>
          <w:szCs w:val="30"/>
          <w:u w:val="single" w:color="auto"/>
          <w:spacing w:val="-74"/>
        </w:rPr>
        <w:t xml:space="preserve"> </w:t>
      </w:r>
      <w:r>
        <w:rPr>
          <w:rFonts w:ascii="FangSong" w:hAnsi="FangSong" w:eastAsia="FangSong" w:cs="FangSong"/>
          <w:sz w:val="30"/>
          <w:szCs w:val="30"/>
          <w:u w:val="single" w:color="auto"/>
          <w:spacing w:val="5"/>
        </w:rPr>
        <w:t>自甲方法定代表人(或其委托代理人)签</w:t>
      </w:r>
    </w:p>
    <w:p>
      <w:pPr>
        <w:spacing w:line="220" w:lineRule="auto"/>
        <w:rPr>
          <w:rFonts w:ascii="FangSong" w:hAnsi="FangSong" w:eastAsia="FangSong" w:cs="FangSong"/>
          <w:sz w:val="30"/>
          <w:szCs w:val="30"/>
        </w:rPr>
      </w:pPr>
      <w:r>
        <w:rPr>
          <w:rFonts w:ascii="FangSong" w:hAnsi="FangSong" w:eastAsia="FangSong" w:cs="FangSong"/>
          <w:sz w:val="30"/>
          <w:szCs w:val="30"/>
          <w:u w:val="single" w:color="auto"/>
          <w:spacing w:val="-9"/>
        </w:rPr>
        <w:t>字并加盖公章之日起至竣工验收合格之日止。</w:t>
      </w:r>
      <w:r>
        <w:rPr>
          <w:rFonts w:ascii="FangSong" w:hAnsi="FangSong" w:eastAsia="FangSong" w:cs="FangSong"/>
          <w:sz w:val="30"/>
          <w:szCs w:val="30"/>
          <w:u w:val="single" w:color="auto"/>
          <w:spacing w:val="4"/>
        </w:rPr>
        <w:t xml:space="preserve">  </w:t>
      </w:r>
    </w:p>
    <w:p>
      <w:pPr>
        <w:ind w:right="48" w:firstLine="820"/>
        <w:spacing w:before="195" w:line="338" w:lineRule="auto"/>
        <w:rPr>
          <w:rFonts w:ascii="FangSong" w:hAnsi="FangSong" w:eastAsia="FangSong" w:cs="FangSong"/>
          <w:sz w:val="30"/>
          <w:szCs w:val="30"/>
        </w:rPr>
      </w:pPr>
      <w:r>
        <w:rPr>
          <w:rFonts w:ascii="FangSong" w:hAnsi="FangSong" w:eastAsia="FangSong" w:cs="FangSong"/>
          <w:sz w:val="30"/>
          <w:szCs w:val="30"/>
          <w:spacing w:val="-3"/>
        </w:rPr>
        <w:t>(5)履约担保的退还时间：</w:t>
      </w:r>
      <w:r>
        <w:rPr>
          <w:rFonts w:ascii="FangSong" w:hAnsi="FangSong" w:eastAsia="FangSong" w:cs="FangSong"/>
          <w:sz w:val="30"/>
          <w:szCs w:val="30"/>
          <w:spacing w:val="35"/>
        </w:rPr>
        <w:t xml:space="preserve"> </w:t>
      </w:r>
      <w:r>
        <w:rPr>
          <w:rFonts w:ascii="FangSong" w:hAnsi="FangSong" w:eastAsia="FangSong" w:cs="FangSong"/>
          <w:sz w:val="30"/>
          <w:szCs w:val="30"/>
          <w:u w:val="single" w:color="auto"/>
          <w:spacing w:val="-3"/>
        </w:rPr>
        <w:t>竣工验收合格后20日内无息返还，</w:t>
      </w:r>
      <w:r>
        <w:rPr>
          <w:rFonts w:ascii="FangSong" w:hAnsi="FangSong" w:eastAsia="FangSong" w:cs="FangSong"/>
          <w:sz w:val="30"/>
          <w:szCs w:val="30"/>
          <w:u w:val="single" w:color="auto"/>
          <w:spacing w:val="63"/>
        </w:rPr>
        <w:t xml:space="preserve"> </w:t>
      </w:r>
      <w:r>
        <w:rPr>
          <w:rFonts w:ascii="FangSong" w:hAnsi="FangSong" w:eastAsia="FangSong" w:cs="FangSong"/>
          <w:sz w:val="30"/>
          <w:szCs w:val="30"/>
        </w:rPr>
        <w:t xml:space="preserve"> </w:t>
      </w:r>
      <w:r>
        <w:rPr>
          <w:rFonts w:ascii="FangSong" w:hAnsi="FangSong" w:eastAsia="FangSong" w:cs="FangSong"/>
          <w:sz w:val="30"/>
          <w:szCs w:val="30"/>
          <w:u w:val="single" w:color="auto"/>
          <w:spacing w:val="-1"/>
        </w:rPr>
        <w:t>履约过程中，乙方不能履约或不能完全履约或拖欠农民工工资，履约</w:t>
      </w:r>
    </w:p>
    <w:p>
      <w:pPr>
        <w:spacing w:before="1" w:line="220" w:lineRule="auto"/>
        <w:rPr>
          <w:rFonts w:ascii="FangSong" w:hAnsi="FangSong" w:eastAsia="FangSong" w:cs="FangSong"/>
          <w:sz w:val="30"/>
          <w:szCs w:val="30"/>
        </w:rPr>
      </w:pPr>
      <w:r>
        <w:rPr>
          <w:rFonts w:ascii="FangSong" w:hAnsi="FangSong" w:eastAsia="FangSong" w:cs="FangSong"/>
          <w:sz w:val="30"/>
          <w:szCs w:val="30"/>
          <w:u w:val="single" w:color="auto"/>
          <w:spacing w:val="-22"/>
        </w:rPr>
        <w:t>保证金不予退还。</w:t>
      </w:r>
      <w:r>
        <w:rPr>
          <w:rFonts w:ascii="FangSong" w:hAnsi="FangSong" w:eastAsia="FangSong" w:cs="FangSong"/>
          <w:sz w:val="30"/>
          <w:szCs w:val="30"/>
          <w:u w:val="single" w:color="auto"/>
          <w:spacing w:val="2"/>
        </w:rPr>
        <w:t xml:space="preserve">  </w:t>
      </w:r>
    </w:p>
    <w:p>
      <w:pPr>
        <w:ind w:left="609"/>
        <w:spacing w:before="244" w:line="222" w:lineRule="auto"/>
        <w:rPr>
          <w:rFonts w:ascii="FangSong" w:hAnsi="FangSong" w:eastAsia="FangSong" w:cs="FangSong"/>
          <w:sz w:val="30"/>
          <w:szCs w:val="30"/>
        </w:rPr>
      </w:pPr>
      <w:r>
        <w:rPr>
          <w:rFonts w:ascii="FangSong" w:hAnsi="FangSong" w:eastAsia="FangSong" w:cs="FangSong"/>
          <w:sz w:val="30"/>
          <w:szCs w:val="30"/>
          <w:spacing w:val="-6"/>
        </w:rPr>
        <w:t>第</w:t>
      </w:r>
      <w:r>
        <w:rPr>
          <w:rFonts w:ascii="FangSong" w:hAnsi="FangSong" w:eastAsia="FangSong" w:cs="FangSong"/>
          <w:sz w:val="30"/>
          <w:szCs w:val="30"/>
          <w:spacing w:val="-30"/>
        </w:rPr>
        <w:t xml:space="preserve"> </w:t>
      </w:r>
      <w:r>
        <w:rPr>
          <w:rFonts w:ascii="FangSong" w:hAnsi="FangSong" w:eastAsia="FangSong" w:cs="FangSong"/>
          <w:sz w:val="30"/>
          <w:szCs w:val="30"/>
          <w:spacing w:val="-6"/>
        </w:rPr>
        <w:t>8</w:t>
      </w:r>
      <w:r>
        <w:rPr>
          <w:rFonts w:ascii="FangSong" w:hAnsi="FangSong" w:eastAsia="FangSong" w:cs="FangSong"/>
          <w:sz w:val="30"/>
          <w:szCs w:val="30"/>
          <w:spacing w:val="-24"/>
        </w:rPr>
        <w:t xml:space="preserve"> </w:t>
      </w:r>
      <w:r>
        <w:rPr>
          <w:rFonts w:ascii="FangSong" w:hAnsi="FangSong" w:eastAsia="FangSong" w:cs="FangSong"/>
          <w:sz w:val="30"/>
          <w:szCs w:val="30"/>
          <w:spacing w:val="-6"/>
        </w:rPr>
        <w:t>条</w:t>
      </w:r>
      <w:r>
        <w:rPr>
          <w:rFonts w:ascii="FangSong" w:hAnsi="FangSong" w:eastAsia="FangSong" w:cs="FangSong"/>
          <w:sz w:val="30"/>
          <w:szCs w:val="30"/>
          <w:spacing w:val="8"/>
        </w:rPr>
        <w:t xml:space="preserve">  </w:t>
      </w:r>
      <w:r>
        <w:rPr>
          <w:rFonts w:ascii="FangSong" w:hAnsi="FangSong" w:eastAsia="FangSong" w:cs="FangSong"/>
          <w:sz w:val="30"/>
          <w:szCs w:val="30"/>
          <w:spacing w:val="-6"/>
        </w:rPr>
        <w:t>有关安全生产和防火的约定</w:t>
      </w:r>
    </w:p>
    <w:p>
      <w:pPr>
        <w:ind w:left="609"/>
        <w:spacing w:before="214" w:line="553" w:lineRule="exact"/>
        <w:rPr>
          <w:rFonts w:ascii="FangSong" w:hAnsi="FangSong" w:eastAsia="FangSong" w:cs="FangSong"/>
          <w:sz w:val="30"/>
          <w:szCs w:val="30"/>
        </w:rPr>
      </w:pPr>
      <w:r>
        <w:rPr>
          <w:rFonts w:ascii="FangSong" w:hAnsi="FangSong" w:eastAsia="FangSong" w:cs="FangSong"/>
          <w:sz w:val="30"/>
          <w:szCs w:val="30"/>
          <w:spacing w:val="5"/>
          <w:position w:val="18"/>
        </w:rPr>
        <w:t>8.1由于乙方在施工过程中违反安全操作规程、</w:t>
      </w:r>
      <w:r>
        <w:rPr>
          <w:rFonts w:ascii="FangSong" w:hAnsi="FangSong" w:eastAsia="FangSong" w:cs="FangSong"/>
          <w:sz w:val="30"/>
          <w:szCs w:val="30"/>
          <w:spacing w:val="4"/>
          <w:position w:val="18"/>
        </w:rPr>
        <w:t>消防条例和防火</w:t>
      </w:r>
    </w:p>
    <w:p>
      <w:pPr>
        <w:spacing w:before="1" w:line="220" w:lineRule="auto"/>
        <w:rPr>
          <w:rFonts w:ascii="FangSong" w:hAnsi="FangSong" w:eastAsia="FangSong" w:cs="FangSong"/>
          <w:sz w:val="30"/>
          <w:szCs w:val="30"/>
        </w:rPr>
      </w:pPr>
      <w:r>
        <w:rPr>
          <w:rFonts w:ascii="FangSong" w:hAnsi="FangSong" w:eastAsia="FangSong" w:cs="FangSong"/>
          <w:sz w:val="30"/>
          <w:szCs w:val="30"/>
          <w:spacing w:val="-3"/>
        </w:rPr>
        <w:t>规范等而发生的一切安全伤亡事故，概由乙方自行负责。</w:t>
      </w:r>
    </w:p>
    <w:p>
      <w:pPr>
        <w:ind w:left="609"/>
        <w:spacing w:before="192" w:line="549" w:lineRule="exact"/>
        <w:rPr>
          <w:rFonts w:ascii="FangSong" w:hAnsi="FangSong" w:eastAsia="FangSong" w:cs="FangSong"/>
          <w:sz w:val="30"/>
          <w:szCs w:val="30"/>
        </w:rPr>
      </w:pPr>
      <w:r>
        <w:rPr>
          <w:rFonts w:ascii="FangSong" w:hAnsi="FangSong" w:eastAsia="FangSong" w:cs="FangSong"/>
          <w:sz w:val="30"/>
          <w:szCs w:val="30"/>
          <w:spacing w:val="-1"/>
          <w:position w:val="18"/>
        </w:rPr>
        <w:t>8.2对于甲方违反安全、消防和防火规定的指令，乙方有权拒绝，</w:t>
      </w:r>
    </w:p>
    <w:p>
      <w:pPr>
        <w:spacing w:before="2" w:line="220" w:lineRule="auto"/>
        <w:rPr>
          <w:rFonts w:ascii="FangSong" w:hAnsi="FangSong" w:eastAsia="FangSong" w:cs="FangSong"/>
          <w:sz w:val="30"/>
          <w:szCs w:val="30"/>
        </w:rPr>
      </w:pPr>
      <w:r>
        <w:rPr>
          <w:rFonts w:ascii="FangSong" w:hAnsi="FangSong" w:eastAsia="FangSong" w:cs="FangSong"/>
          <w:sz w:val="30"/>
          <w:szCs w:val="30"/>
          <w:spacing w:val="-2"/>
        </w:rPr>
        <w:t>如甲方强制执行而导致安全和火灾事故，甲方应承担一切责任。</w:t>
      </w:r>
    </w:p>
    <w:p>
      <w:pPr>
        <w:ind w:left="609"/>
        <w:spacing w:before="188" w:line="553" w:lineRule="exact"/>
        <w:rPr>
          <w:rFonts w:ascii="FangSong" w:hAnsi="FangSong" w:eastAsia="FangSong" w:cs="FangSong"/>
          <w:sz w:val="30"/>
          <w:szCs w:val="30"/>
        </w:rPr>
      </w:pPr>
      <w:r>
        <w:rPr>
          <w:rFonts w:ascii="FangSong" w:hAnsi="FangSong" w:eastAsia="FangSong" w:cs="FangSong"/>
          <w:sz w:val="30"/>
          <w:szCs w:val="30"/>
          <w:spacing w:val="5"/>
          <w:position w:val="18"/>
        </w:rPr>
        <w:t>8.3乙方在施工过程中做好新冠疫情防控，因防控不当造成的损</w:t>
      </w:r>
    </w:p>
    <w:p>
      <w:pPr>
        <w:spacing w:before="1" w:line="220" w:lineRule="auto"/>
        <w:rPr>
          <w:rFonts w:ascii="FangSong" w:hAnsi="FangSong" w:eastAsia="FangSong" w:cs="FangSong"/>
          <w:sz w:val="30"/>
          <w:szCs w:val="30"/>
        </w:rPr>
      </w:pPr>
      <w:r>
        <w:rPr>
          <w:rFonts w:ascii="FangSong" w:hAnsi="FangSong" w:eastAsia="FangSong" w:cs="FangSong"/>
          <w:sz w:val="30"/>
          <w:szCs w:val="30"/>
          <w:spacing w:val="-4"/>
        </w:rPr>
        <w:t>失，由乙方自行承担。</w:t>
      </w:r>
    </w:p>
    <w:p>
      <w:pPr>
        <w:ind w:left="609"/>
        <w:spacing w:before="214" w:line="222" w:lineRule="auto"/>
        <w:rPr>
          <w:rFonts w:ascii="FangSong" w:hAnsi="FangSong" w:eastAsia="FangSong" w:cs="FangSong"/>
          <w:sz w:val="30"/>
          <w:szCs w:val="30"/>
        </w:rPr>
      </w:pPr>
      <w:r>
        <w:rPr>
          <w:rFonts w:ascii="FangSong" w:hAnsi="FangSong" w:eastAsia="FangSong" w:cs="FangSong"/>
          <w:sz w:val="30"/>
          <w:szCs w:val="30"/>
          <w:spacing w:val="-8"/>
        </w:rPr>
        <w:t>第</w:t>
      </w:r>
      <w:r>
        <w:rPr>
          <w:rFonts w:ascii="FangSong" w:hAnsi="FangSong" w:eastAsia="FangSong" w:cs="FangSong"/>
          <w:sz w:val="30"/>
          <w:szCs w:val="30"/>
          <w:spacing w:val="-51"/>
        </w:rPr>
        <w:t xml:space="preserve"> </w:t>
      </w:r>
      <w:r>
        <w:rPr>
          <w:rFonts w:ascii="FangSong" w:hAnsi="FangSong" w:eastAsia="FangSong" w:cs="FangSong"/>
          <w:sz w:val="30"/>
          <w:szCs w:val="30"/>
          <w:spacing w:val="-8"/>
        </w:rPr>
        <w:t>9</w:t>
      </w:r>
      <w:r>
        <w:rPr>
          <w:rFonts w:ascii="FangSong" w:hAnsi="FangSong" w:eastAsia="FangSong" w:cs="FangSong"/>
          <w:sz w:val="30"/>
          <w:szCs w:val="30"/>
          <w:spacing w:val="-39"/>
        </w:rPr>
        <w:t xml:space="preserve"> </w:t>
      </w:r>
      <w:r>
        <w:rPr>
          <w:rFonts w:ascii="FangSong" w:hAnsi="FangSong" w:eastAsia="FangSong" w:cs="FangSong"/>
          <w:sz w:val="30"/>
          <w:szCs w:val="30"/>
          <w:spacing w:val="-8"/>
        </w:rPr>
        <w:t>条</w:t>
      </w:r>
      <w:r>
        <w:rPr>
          <w:rFonts w:ascii="FangSong" w:hAnsi="FangSong" w:eastAsia="FangSong" w:cs="FangSong"/>
          <w:sz w:val="30"/>
          <w:szCs w:val="30"/>
          <w:spacing w:val="138"/>
        </w:rPr>
        <w:t xml:space="preserve"> </w:t>
      </w:r>
      <w:r>
        <w:rPr>
          <w:rFonts w:ascii="FangSong" w:hAnsi="FangSong" w:eastAsia="FangSong" w:cs="FangSong"/>
          <w:sz w:val="30"/>
          <w:szCs w:val="30"/>
          <w:spacing w:val="-8"/>
        </w:rPr>
        <w:t>违约责任</w:t>
      </w:r>
    </w:p>
    <w:p>
      <w:pPr>
        <w:ind w:right="110" w:firstLine="599"/>
        <w:spacing w:before="212" w:line="338" w:lineRule="auto"/>
        <w:rPr>
          <w:rFonts w:ascii="FangSong" w:hAnsi="FangSong" w:eastAsia="FangSong" w:cs="FangSong"/>
          <w:sz w:val="30"/>
          <w:szCs w:val="30"/>
        </w:rPr>
      </w:pPr>
      <w:r>
        <w:rPr>
          <w:rFonts w:ascii="FangSong" w:hAnsi="FangSong" w:eastAsia="FangSong" w:cs="FangSong"/>
          <w:sz w:val="30"/>
          <w:szCs w:val="30"/>
          <w:spacing w:val="-1"/>
        </w:rPr>
        <w:t>9.1</w:t>
      </w:r>
      <w:r>
        <w:rPr>
          <w:rFonts w:ascii="FangSong" w:hAnsi="FangSong" w:eastAsia="FangSong" w:cs="FangSong"/>
          <w:sz w:val="30"/>
          <w:szCs w:val="30"/>
          <w:spacing w:val="51"/>
        </w:rPr>
        <w:t xml:space="preserve"> </w:t>
      </w:r>
      <w:r>
        <w:rPr>
          <w:rFonts w:ascii="FangSong" w:hAnsi="FangSong" w:eastAsia="FangSong" w:cs="FangSong"/>
          <w:sz w:val="30"/>
          <w:szCs w:val="30"/>
          <w:spacing w:val="-1"/>
        </w:rPr>
        <w:t>由于甲方原因导致延期开工或中途停工，工期顺延，</w:t>
      </w:r>
      <w:r>
        <w:rPr>
          <w:rFonts w:ascii="FangSong" w:hAnsi="FangSong" w:eastAsia="FangSong" w:cs="FangSong"/>
          <w:sz w:val="30"/>
          <w:szCs w:val="30"/>
          <w:spacing w:val="-2"/>
        </w:rPr>
        <w:t>因乙方</w:t>
      </w:r>
      <w:r>
        <w:rPr>
          <w:rFonts w:ascii="FangSong" w:hAnsi="FangSong" w:eastAsia="FangSong" w:cs="FangSong"/>
          <w:sz w:val="30"/>
          <w:szCs w:val="30"/>
        </w:rPr>
        <w:t xml:space="preserve"> </w:t>
      </w:r>
      <w:r>
        <w:rPr>
          <w:rFonts w:ascii="FangSong" w:hAnsi="FangSong" w:eastAsia="FangSong" w:cs="FangSong"/>
          <w:sz w:val="30"/>
          <w:szCs w:val="30"/>
          <w:spacing w:val="-1"/>
        </w:rPr>
        <w:t>原因导致工期延误，工期不顺延；如因乙方原因导致延期开工、中途</w:t>
      </w:r>
      <w:r>
        <w:rPr>
          <w:rFonts w:ascii="FangSong" w:hAnsi="FangSong" w:eastAsia="FangSong" w:cs="FangSong"/>
          <w:sz w:val="30"/>
          <w:szCs w:val="30"/>
          <w:spacing w:val="3"/>
        </w:rPr>
        <w:t xml:space="preserve"> </w:t>
      </w:r>
      <w:r>
        <w:rPr>
          <w:rFonts w:ascii="FangSong" w:hAnsi="FangSong" w:eastAsia="FangSong" w:cs="FangSong"/>
          <w:sz w:val="30"/>
          <w:szCs w:val="30"/>
          <w:spacing w:val="-8"/>
        </w:rPr>
        <w:t>停工或工期延误，乙方应当按每日</w:t>
      </w:r>
      <w:r>
        <w:rPr>
          <w:rFonts w:ascii="FangSong" w:hAnsi="FangSong" w:eastAsia="FangSong" w:cs="FangSong"/>
          <w:sz w:val="30"/>
          <w:szCs w:val="30"/>
          <w:spacing w:val="64"/>
        </w:rPr>
        <w:t xml:space="preserve"> </w:t>
      </w:r>
      <w:r>
        <w:rPr>
          <w:rFonts w:ascii="FangSong" w:hAnsi="FangSong" w:eastAsia="FangSong" w:cs="FangSong"/>
          <w:sz w:val="30"/>
          <w:szCs w:val="30"/>
          <w:u w:val="single" w:color="auto"/>
          <w:spacing w:val="-8"/>
        </w:rPr>
        <w:t>1000</w:t>
      </w:r>
      <w:r>
        <w:rPr>
          <w:rFonts w:ascii="FangSong" w:hAnsi="FangSong" w:eastAsia="FangSong" w:cs="FangSong"/>
          <w:sz w:val="30"/>
          <w:szCs w:val="30"/>
          <w:u w:val="single" w:color="auto"/>
          <w:spacing w:val="133"/>
        </w:rPr>
        <w:t xml:space="preserve"> </w:t>
      </w:r>
      <w:r>
        <w:rPr>
          <w:rFonts w:ascii="FangSong" w:hAnsi="FangSong" w:eastAsia="FangSong" w:cs="FangSong"/>
          <w:sz w:val="30"/>
          <w:szCs w:val="30"/>
          <w:spacing w:val="-120"/>
        </w:rPr>
        <w:t xml:space="preserve"> </w:t>
      </w:r>
      <w:r>
        <w:rPr>
          <w:rFonts w:ascii="FangSong" w:hAnsi="FangSong" w:eastAsia="FangSong" w:cs="FangSong"/>
          <w:sz w:val="30"/>
          <w:szCs w:val="30"/>
          <w:spacing w:val="-8"/>
        </w:rPr>
        <w:t>元向甲方承担违约金，并赔</w:t>
      </w:r>
      <w:r>
        <w:rPr>
          <w:rFonts w:ascii="FangSong" w:hAnsi="FangSong" w:eastAsia="FangSong" w:cs="FangSong"/>
          <w:sz w:val="30"/>
          <w:szCs w:val="30"/>
        </w:rPr>
        <w:t xml:space="preserve"> </w:t>
      </w:r>
      <w:r>
        <w:rPr>
          <w:rFonts w:ascii="FangSong" w:hAnsi="FangSong" w:eastAsia="FangSong" w:cs="FangSong"/>
          <w:sz w:val="30"/>
          <w:szCs w:val="30"/>
          <w:spacing w:val="10"/>
        </w:rPr>
        <w:t>偿因此给甲方造成的损失。延期开工、中途停工或工期延误</w:t>
      </w:r>
      <w:r>
        <w:rPr>
          <w:rFonts w:ascii="FangSong" w:hAnsi="FangSong" w:eastAsia="FangSong" w:cs="FangSong"/>
          <w:sz w:val="30"/>
          <w:szCs w:val="30"/>
          <w:spacing w:val="9"/>
        </w:rPr>
        <w:t>超过10</w:t>
      </w:r>
    </w:p>
    <w:p>
      <w:pPr>
        <w:spacing w:line="222" w:lineRule="auto"/>
        <w:rPr>
          <w:rFonts w:ascii="FangSong" w:hAnsi="FangSong" w:eastAsia="FangSong" w:cs="FangSong"/>
          <w:sz w:val="30"/>
          <w:szCs w:val="30"/>
        </w:rPr>
      </w:pPr>
      <w:r>
        <w:rPr>
          <w:rFonts w:ascii="FangSong" w:hAnsi="FangSong" w:eastAsia="FangSong" w:cs="FangSong"/>
          <w:sz w:val="30"/>
          <w:szCs w:val="30"/>
          <w:spacing w:val="-4"/>
        </w:rPr>
        <w:t>天，甲方有权解除合同。</w:t>
      </w:r>
    </w:p>
    <w:p>
      <w:pPr>
        <w:ind w:left="580"/>
        <w:spacing w:before="187" w:line="548" w:lineRule="exact"/>
        <w:rPr>
          <w:rFonts w:ascii="FangSong" w:hAnsi="FangSong" w:eastAsia="FangSong" w:cs="FangSong"/>
          <w:sz w:val="30"/>
          <w:szCs w:val="30"/>
        </w:rPr>
      </w:pPr>
      <w:r>
        <w:rPr>
          <w:rFonts w:ascii="FangSong" w:hAnsi="FangSong" w:eastAsia="FangSong" w:cs="FangSong"/>
          <w:sz w:val="30"/>
          <w:szCs w:val="30"/>
          <w:spacing w:val="5"/>
          <w:position w:val="18"/>
        </w:rPr>
        <w:t>9.2因一方原因，合同无法继续履行时，应通知对方，办理合同</w:t>
      </w:r>
    </w:p>
    <w:p>
      <w:pPr>
        <w:spacing w:before="1" w:line="220" w:lineRule="auto"/>
        <w:rPr>
          <w:rFonts w:ascii="FangSong" w:hAnsi="FangSong" w:eastAsia="FangSong" w:cs="FangSong"/>
          <w:sz w:val="30"/>
          <w:szCs w:val="30"/>
        </w:rPr>
      </w:pPr>
      <w:r>
        <w:rPr>
          <w:rFonts w:ascii="FangSong" w:hAnsi="FangSong" w:eastAsia="FangSong" w:cs="FangSong"/>
          <w:sz w:val="30"/>
          <w:szCs w:val="30"/>
          <w:spacing w:val="-2"/>
        </w:rPr>
        <w:t>终止协议，并由责任方赔偿对方由此造成的经济损失。</w:t>
      </w:r>
    </w:p>
    <w:p>
      <w:pPr>
        <w:sectPr>
          <w:footerReference w:type="default" r:id="rId7"/>
          <w:pgSz w:w="11900" w:h="16830"/>
          <w:pgMar w:top="1430" w:right="1449" w:bottom="1482" w:left="1319" w:header="0" w:footer="1179" w:gutter="0"/>
        </w:sectPr>
        <w:rPr/>
      </w:pPr>
    </w:p>
    <w:p>
      <w:pPr>
        <w:spacing w:line="318" w:lineRule="auto"/>
        <w:rPr>
          <w:rFonts w:ascii="Arial"/>
          <w:sz w:val="21"/>
        </w:rPr>
      </w:pPr>
      <w:r/>
    </w:p>
    <w:p>
      <w:pPr>
        <w:spacing w:line="318" w:lineRule="auto"/>
        <w:rPr>
          <w:rFonts w:ascii="Arial"/>
          <w:sz w:val="21"/>
        </w:rPr>
      </w:pPr>
      <w:r/>
    </w:p>
    <w:p>
      <w:pPr>
        <w:ind w:left="609"/>
        <w:spacing w:before="97" w:line="222" w:lineRule="auto"/>
        <w:rPr>
          <w:rFonts w:ascii="FangSong" w:hAnsi="FangSong" w:eastAsia="FangSong" w:cs="FangSong"/>
          <w:sz w:val="30"/>
          <w:szCs w:val="30"/>
        </w:rPr>
      </w:pPr>
      <w:r>
        <w:rPr>
          <w:rFonts w:ascii="FangSong" w:hAnsi="FangSong" w:eastAsia="FangSong" w:cs="FangSong"/>
          <w:sz w:val="30"/>
          <w:szCs w:val="30"/>
          <w:spacing w:val="21"/>
        </w:rPr>
        <w:t>第10条</w:t>
      </w:r>
      <w:r>
        <w:rPr>
          <w:rFonts w:ascii="FangSong" w:hAnsi="FangSong" w:eastAsia="FangSong" w:cs="FangSong"/>
          <w:sz w:val="30"/>
          <w:szCs w:val="30"/>
          <w:spacing w:val="120"/>
        </w:rPr>
        <w:t xml:space="preserve"> </w:t>
      </w:r>
      <w:r>
        <w:rPr>
          <w:rFonts w:ascii="FangSong" w:hAnsi="FangSong" w:eastAsia="FangSong" w:cs="FangSong"/>
          <w:sz w:val="30"/>
          <w:szCs w:val="30"/>
          <w:spacing w:val="21"/>
        </w:rPr>
        <w:t>补充条款</w:t>
      </w:r>
    </w:p>
    <w:p>
      <w:pPr>
        <w:ind w:left="9" w:right="10" w:firstLine="599"/>
        <w:spacing w:before="199" w:line="339" w:lineRule="auto"/>
        <w:rPr>
          <w:rFonts w:ascii="FangSong" w:hAnsi="FangSong" w:eastAsia="FangSong" w:cs="FangSong"/>
          <w:sz w:val="30"/>
          <w:szCs w:val="30"/>
        </w:rPr>
      </w:pPr>
      <w:r>
        <w:rPr>
          <w:rFonts w:ascii="FangSong" w:hAnsi="FangSong" w:eastAsia="FangSong" w:cs="FangSong"/>
          <w:sz w:val="30"/>
          <w:szCs w:val="30"/>
          <w:spacing w:val="1"/>
        </w:rPr>
        <w:t>10.1</w:t>
      </w:r>
      <w:r>
        <w:rPr>
          <w:rFonts w:ascii="FangSong" w:hAnsi="FangSong" w:eastAsia="FangSong" w:cs="FangSong"/>
          <w:sz w:val="30"/>
          <w:szCs w:val="30"/>
          <w:spacing w:val="49"/>
        </w:rPr>
        <w:t xml:space="preserve"> </w:t>
      </w:r>
      <w:r>
        <w:rPr>
          <w:rFonts w:ascii="FangSong" w:hAnsi="FangSong" w:eastAsia="FangSong" w:cs="FangSong"/>
          <w:sz w:val="30"/>
          <w:szCs w:val="30"/>
          <w:spacing w:val="1"/>
        </w:rPr>
        <w:t>乙方违反本合同第3条规定，应采取相应的措施进行改正，</w:t>
      </w:r>
      <w:r>
        <w:rPr>
          <w:rFonts w:ascii="FangSong" w:hAnsi="FangSong" w:eastAsia="FangSong" w:cs="FangSong"/>
          <w:sz w:val="30"/>
          <w:szCs w:val="30"/>
        </w:rPr>
        <w:t xml:space="preserve"> </w:t>
      </w:r>
      <w:r>
        <w:rPr>
          <w:rFonts w:ascii="FangSong" w:hAnsi="FangSong" w:eastAsia="FangSong" w:cs="FangSong"/>
          <w:sz w:val="30"/>
          <w:szCs w:val="30"/>
          <w:spacing w:val="-9"/>
        </w:rPr>
        <w:t>由此而发生的费用均由乙方自行承担，因此给甲方造成的损失，</w:t>
      </w:r>
      <w:r>
        <w:rPr>
          <w:rFonts w:ascii="FangSong" w:hAnsi="FangSong" w:eastAsia="FangSong" w:cs="FangSong"/>
          <w:sz w:val="30"/>
          <w:szCs w:val="30"/>
          <w:spacing w:val="149"/>
        </w:rPr>
        <w:t xml:space="preserve"> </w:t>
      </w:r>
      <w:r>
        <w:rPr>
          <w:rFonts w:ascii="FangSong" w:hAnsi="FangSong" w:eastAsia="FangSong" w:cs="FangSong"/>
          <w:sz w:val="30"/>
          <w:szCs w:val="30"/>
          <w:spacing w:val="-9"/>
        </w:rPr>
        <w:t>由乙</w:t>
      </w:r>
    </w:p>
    <w:p>
      <w:pPr>
        <w:ind w:left="9"/>
        <w:spacing w:line="222" w:lineRule="auto"/>
        <w:rPr>
          <w:rFonts w:ascii="FangSong" w:hAnsi="FangSong" w:eastAsia="FangSong" w:cs="FangSong"/>
          <w:sz w:val="30"/>
          <w:szCs w:val="30"/>
        </w:rPr>
      </w:pPr>
      <w:r>
        <w:rPr>
          <w:rFonts w:ascii="FangSong" w:hAnsi="FangSong" w:eastAsia="FangSong" w:cs="FangSong"/>
          <w:sz w:val="30"/>
          <w:szCs w:val="30"/>
          <w:spacing w:val="-3"/>
        </w:rPr>
        <w:t>方承担赔偿责任。</w:t>
      </w:r>
    </w:p>
    <w:p>
      <w:pPr>
        <w:ind w:left="9" w:right="110" w:firstLine="599"/>
        <w:spacing w:before="184" w:line="340" w:lineRule="auto"/>
        <w:rPr>
          <w:rFonts w:ascii="FangSong" w:hAnsi="FangSong" w:eastAsia="FangSong" w:cs="FangSong"/>
          <w:sz w:val="30"/>
          <w:szCs w:val="30"/>
        </w:rPr>
      </w:pPr>
      <w:r>
        <w:rPr>
          <w:rFonts w:ascii="FangSong" w:hAnsi="FangSong" w:eastAsia="FangSong" w:cs="FangSong"/>
          <w:sz w:val="30"/>
          <w:szCs w:val="30"/>
          <w:spacing w:val="9"/>
        </w:rPr>
        <w:t>10.2凡施工人员在施工期间所发生的一切意外事故及人身伤害</w:t>
      </w:r>
      <w:r>
        <w:rPr>
          <w:rFonts w:ascii="FangSong" w:hAnsi="FangSong" w:eastAsia="FangSong" w:cs="FangSong"/>
          <w:sz w:val="30"/>
          <w:szCs w:val="30"/>
          <w:spacing w:val="13"/>
        </w:rPr>
        <w:t xml:space="preserve"> </w:t>
      </w:r>
      <w:r>
        <w:rPr>
          <w:rFonts w:ascii="FangSong" w:hAnsi="FangSong" w:eastAsia="FangSong" w:cs="FangSong"/>
          <w:sz w:val="30"/>
          <w:szCs w:val="30"/>
          <w:spacing w:val="-1"/>
        </w:rPr>
        <w:t>事故，由乙方自行负责；乙方在施工过程中造成侵害第三人人身或财</w:t>
      </w:r>
    </w:p>
    <w:p>
      <w:pPr>
        <w:ind w:left="9"/>
        <w:spacing w:line="223" w:lineRule="auto"/>
        <w:rPr>
          <w:rFonts w:ascii="FangSong" w:hAnsi="FangSong" w:eastAsia="FangSong" w:cs="FangSong"/>
          <w:sz w:val="30"/>
          <w:szCs w:val="30"/>
        </w:rPr>
      </w:pPr>
      <w:r>
        <w:rPr>
          <w:rFonts w:ascii="FangSong" w:hAnsi="FangSong" w:eastAsia="FangSong" w:cs="FangSong"/>
          <w:sz w:val="30"/>
          <w:szCs w:val="30"/>
          <w:spacing w:val="-4"/>
        </w:rPr>
        <w:t>产损害的责任由乙方负责。</w:t>
      </w:r>
    </w:p>
    <w:p>
      <w:pPr>
        <w:ind w:left="9" w:right="104" w:firstLine="599"/>
        <w:spacing w:before="181" w:line="340" w:lineRule="auto"/>
        <w:rPr>
          <w:rFonts w:ascii="FangSong" w:hAnsi="FangSong" w:eastAsia="FangSong" w:cs="FangSong"/>
          <w:sz w:val="30"/>
          <w:szCs w:val="30"/>
        </w:rPr>
      </w:pPr>
      <w:r>
        <w:rPr>
          <w:rFonts w:ascii="FangSong" w:hAnsi="FangSong" w:eastAsia="FangSong" w:cs="FangSong"/>
          <w:sz w:val="30"/>
          <w:szCs w:val="30"/>
          <w:spacing w:val="-7"/>
        </w:rPr>
        <w:t>10.3</w:t>
      </w:r>
      <w:r>
        <w:rPr>
          <w:rFonts w:ascii="FangSong" w:hAnsi="FangSong" w:eastAsia="FangSong" w:cs="FangSong"/>
          <w:sz w:val="30"/>
          <w:szCs w:val="30"/>
          <w:spacing w:val="45"/>
        </w:rPr>
        <w:t xml:space="preserve"> </w:t>
      </w:r>
      <w:r>
        <w:rPr>
          <w:rFonts w:ascii="FangSong" w:hAnsi="FangSong" w:eastAsia="FangSong" w:cs="FangSong"/>
          <w:sz w:val="30"/>
          <w:szCs w:val="30"/>
          <w:spacing w:val="-7"/>
        </w:rPr>
        <w:t>乙方施工人员在工程施工管护期间，应服从遵守甲方有关制</w:t>
      </w:r>
      <w:r>
        <w:rPr>
          <w:rFonts w:ascii="FangSong" w:hAnsi="FangSong" w:eastAsia="FangSong" w:cs="FangSong"/>
          <w:sz w:val="30"/>
          <w:szCs w:val="30"/>
        </w:rPr>
        <w:t xml:space="preserve"> </w:t>
      </w:r>
      <w:r>
        <w:rPr>
          <w:rFonts w:ascii="FangSong" w:hAnsi="FangSong" w:eastAsia="FangSong" w:cs="FangSong"/>
          <w:sz w:val="30"/>
          <w:szCs w:val="30"/>
          <w:spacing w:val="-1"/>
        </w:rPr>
        <w:t>度规定，维护甲方的形象，不得借甲方的名义在施工期间从事各种违</w:t>
      </w:r>
    </w:p>
    <w:p>
      <w:pPr>
        <w:ind w:left="9"/>
        <w:spacing w:before="1" w:line="222" w:lineRule="auto"/>
        <w:rPr>
          <w:rFonts w:ascii="FangSong" w:hAnsi="FangSong" w:eastAsia="FangSong" w:cs="FangSong"/>
          <w:sz w:val="30"/>
          <w:szCs w:val="30"/>
        </w:rPr>
      </w:pPr>
      <w:r>
        <w:rPr>
          <w:rFonts w:ascii="FangSong" w:hAnsi="FangSong" w:eastAsia="FangSong" w:cs="FangSong"/>
          <w:sz w:val="30"/>
          <w:szCs w:val="30"/>
          <w:spacing w:val="-3"/>
        </w:rPr>
        <w:t>法违纪活动，由此产生的一切后果由乙方负责。</w:t>
      </w:r>
    </w:p>
    <w:p>
      <w:pPr>
        <w:ind w:left="609"/>
        <w:spacing w:before="185" w:line="551" w:lineRule="exact"/>
        <w:rPr>
          <w:rFonts w:ascii="FangSong" w:hAnsi="FangSong" w:eastAsia="FangSong" w:cs="FangSong"/>
          <w:sz w:val="30"/>
          <w:szCs w:val="30"/>
        </w:rPr>
      </w:pPr>
      <w:r>
        <w:rPr>
          <w:rFonts w:ascii="FangSong" w:hAnsi="FangSong" w:eastAsia="FangSong" w:cs="FangSong"/>
          <w:sz w:val="30"/>
          <w:szCs w:val="30"/>
          <w:position w:val="18"/>
        </w:rPr>
        <w:t>10.4乙方应严格按照甲方的要求进行施工，不能自作主张，否则</w:t>
      </w:r>
    </w:p>
    <w:p>
      <w:pPr>
        <w:ind w:left="9"/>
        <w:spacing w:before="2" w:line="220" w:lineRule="auto"/>
        <w:rPr>
          <w:rFonts w:ascii="FangSong" w:hAnsi="FangSong" w:eastAsia="FangSong" w:cs="FangSong"/>
          <w:sz w:val="30"/>
          <w:szCs w:val="30"/>
        </w:rPr>
      </w:pPr>
      <w:r>
        <w:rPr>
          <w:rFonts w:ascii="FangSong" w:hAnsi="FangSong" w:eastAsia="FangSong" w:cs="FangSong"/>
          <w:sz w:val="30"/>
          <w:szCs w:val="30"/>
          <w:spacing w:val="-2"/>
        </w:rPr>
        <w:t>造成的一切损失均由乙方自行负责。</w:t>
      </w:r>
    </w:p>
    <w:p>
      <w:pPr>
        <w:ind w:left="9" w:right="110" w:firstLine="599"/>
        <w:spacing w:before="189" w:line="341" w:lineRule="auto"/>
        <w:rPr>
          <w:rFonts w:ascii="FangSong" w:hAnsi="FangSong" w:eastAsia="FangSong" w:cs="FangSong"/>
          <w:sz w:val="30"/>
          <w:szCs w:val="30"/>
        </w:rPr>
      </w:pPr>
      <w:r>
        <w:rPr>
          <w:rFonts w:ascii="FangSong" w:hAnsi="FangSong" w:eastAsia="FangSong" w:cs="FangSong"/>
          <w:sz w:val="30"/>
          <w:szCs w:val="30"/>
          <w:spacing w:val="-7"/>
        </w:rPr>
        <w:t>10.5</w:t>
      </w:r>
      <w:r>
        <w:rPr>
          <w:rFonts w:ascii="FangSong" w:hAnsi="FangSong" w:eastAsia="FangSong" w:cs="FangSong"/>
          <w:sz w:val="30"/>
          <w:szCs w:val="30"/>
          <w:spacing w:val="39"/>
        </w:rPr>
        <w:t xml:space="preserve"> </w:t>
      </w:r>
      <w:r>
        <w:rPr>
          <w:rFonts w:ascii="FangSong" w:hAnsi="FangSong" w:eastAsia="FangSong" w:cs="FangSong"/>
          <w:sz w:val="30"/>
          <w:szCs w:val="30"/>
          <w:spacing w:val="-7"/>
        </w:rPr>
        <w:t>乙方未经甲方批准，不得擅自修改作业设计，否则，甲方有</w:t>
      </w:r>
      <w:r>
        <w:rPr>
          <w:rFonts w:ascii="FangSong" w:hAnsi="FangSong" w:eastAsia="FangSong" w:cs="FangSong"/>
          <w:sz w:val="30"/>
          <w:szCs w:val="30"/>
        </w:rPr>
        <w:t xml:space="preserve"> </w:t>
      </w:r>
      <w:r>
        <w:rPr>
          <w:rFonts w:ascii="FangSong" w:hAnsi="FangSong" w:eastAsia="FangSong" w:cs="FangSong"/>
          <w:sz w:val="30"/>
          <w:szCs w:val="30"/>
          <w:spacing w:val="-9"/>
        </w:rPr>
        <w:t>权要求乙方无条件返工，</w:t>
      </w:r>
      <w:r>
        <w:rPr>
          <w:rFonts w:ascii="FangSong" w:hAnsi="FangSong" w:eastAsia="FangSong" w:cs="FangSong"/>
          <w:sz w:val="30"/>
          <w:szCs w:val="30"/>
          <w:spacing w:val="100"/>
        </w:rPr>
        <w:t xml:space="preserve"> </w:t>
      </w:r>
      <w:r>
        <w:rPr>
          <w:rFonts w:ascii="FangSong" w:hAnsi="FangSong" w:eastAsia="FangSong" w:cs="FangSong"/>
          <w:sz w:val="30"/>
          <w:szCs w:val="30"/>
          <w:spacing w:val="-9"/>
        </w:rPr>
        <w:t>一切损失由乙方负责，由此影响的工期不予</w:t>
      </w:r>
    </w:p>
    <w:p>
      <w:pPr>
        <w:spacing w:before="1" w:line="225" w:lineRule="auto"/>
        <w:rPr>
          <w:rFonts w:ascii="FangSong" w:hAnsi="FangSong" w:eastAsia="FangSong" w:cs="FangSong"/>
          <w:sz w:val="30"/>
          <w:szCs w:val="30"/>
        </w:rPr>
      </w:pPr>
      <w:r>
        <w:rPr>
          <w:rFonts w:ascii="FangSong" w:hAnsi="FangSong" w:eastAsia="FangSong" w:cs="FangSong"/>
          <w:sz w:val="30"/>
          <w:szCs w:val="30"/>
          <w:spacing w:val="-5"/>
        </w:rPr>
        <w:t>顺延。</w:t>
      </w:r>
    </w:p>
    <w:p>
      <w:pPr>
        <w:ind w:left="9" w:firstLine="599"/>
        <w:spacing w:before="182" w:line="338" w:lineRule="auto"/>
        <w:rPr>
          <w:rFonts w:ascii="FangSong" w:hAnsi="FangSong" w:eastAsia="FangSong" w:cs="FangSong"/>
          <w:sz w:val="30"/>
          <w:szCs w:val="30"/>
        </w:rPr>
      </w:pPr>
      <w:r>
        <w:rPr>
          <w:rFonts w:ascii="FangSong" w:hAnsi="FangSong" w:eastAsia="FangSong" w:cs="FangSong"/>
          <w:sz w:val="30"/>
          <w:szCs w:val="30"/>
        </w:rPr>
        <w:t>10.6该工程竣工后因乙方原因未达到合同约定的质量目标，由乙</w:t>
      </w:r>
      <w:r>
        <w:rPr>
          <w:rFonts w:ascii="FangSong" w:hAnsi="FangSong" w:eastAsia="FangSong" w:cs="FangSong"/>
          <w:sz w:val="30"/>
          <w:szCs w:val="30"/>
          <w:spacing w:val="5"/>
        </w:rPr>
        <w:t xml:space="preserve"> </w:t>
      </w:r>
      <w:r>
        <w:rPr>
          <w:rFonts w:ascii="FangSong" w:hAnsi="FangSong" w:eastAsia="FangSong" w:cs="FangSong"/>
          <w:sz w:val="30"/>
          <w:szCs w:val="30"/>
          <w:spacing w:val="-1"/>
        </w:rPr>
        <w:t>方依据合同条款约定履约而发生的一切费用由乙方自行承担，如乙方</w:t>
      </w:r>
      <w:r>
        <w:rPr>
          <w:rFonts w:ascii="FangSong" w:hAnsi="FangSong" w:eastAsia="FangSong" w:cs="FangSong"/>
          <w:sz w:val="30"/>
          <w:szCs w:val="30"/>
          <w:spacing w:val="1"/>
        </w:rPr>
        <w:t xml:space="preserve"> </w:t>
      </w:r>
      <w:r>
        <w:rPr>
          <w:rFonts w:ascii="FangSong" w:hAnsi="FangSong" w:eastAsia="FangSong" w:cs="FangSong"/>
          <w:sz w:val="30"/>
          <w:szCs w:val="30"/>
          <w:spacing w:val="-1"/>
        </w:rPr>
        <w:t>拒不执行甲方代表的要求进行整改，或者两次整改后仍无法达到合同</w:t>
      </w:r>
      <w:r>
        <w:rPr>
          <w:rFonts w:ascii="FangSong" w:hAnsi="FangSong" w:eastAsia="FangSong" w:cs="FangSong"/>
          <w:sz w:val="30"/>
          <w:szCs w:val="30"/>
          <w:spacing w:val="10"/>
        </w:rPr>
        <w:t xml:space="preserve"> </w:t>
      </w:r>
      <w:r>
        <w:rPr>
          <w:rFonts w:ascii="FangSong" w:hAnsi="FangSong" w:eastAsia="FangSong" w:cs="FangSong"/>
          <w:sz w:val="30"/>
          <w:szCs w:val="30"/>
          <w:spacing w:val="-2"/>
        </w:rPr>
        <w:t>规定的质量要求，甲方有权要求乙方按合同总金额的10%支付违约金。</w:t>
      </w:r>
    </w:p>
    <w:p>
      <w:pPr>
        <w:ind w:left="9"/>
        <w:spacing w:before="1" w:line="222" w:lineRule="auto"/>
        <w:rPr>
          <w:rFonts w:ascii="FangSong" w:hAnsi="FangSong" w:eastAsia="FangSong" w:cs="FangSong"/>
          <w:sz w:val="30"/>
          <w:szCs w:val="30"/>
        </w:rPr>
      </w:pPr>
      <w:r>
        <w:rPr>
          <w:rFonts w:ascii="FangSong" w:hAnsi="FangSong" w:eastAsia="FangSong" w:cs="FangSong"/>
          <w:sz w:val="30"/>
          <w:szCs w:val="30"/>
          <w:spacing w:val="-5"/>
        </w:rPr>
        <w:t>因此给甲方造成的损失，乙方应承担赔偿责任。</w:t>
      </w:r>
    </w:p>
    <w:p>
      <w:pPr>
        <w:ind w:left="9" w:right="118" w:firstLine="599"/>
        <w:spacing w:before="183" w:line="340" w:lineRule="auto"/>
        <w:rPr>
          <w:rFonts w:ascii="FangSong" w:hAnsi="FangSong" w:eastAsia="FangSong" w:cs="FangSong"/>
          <w:sz w:val="30"/>
          <w:szCs w:val="30"/>
        </w:rPr>
      </w:pPr>
      <w:r>
        <w:rPr>
          <w:rFonts w:ascii="FangSong" w:hAnsi="FangSong" w:eastAsia="FangSong" w:cs="FangSong"/>
          <w:sz w:val="30"/>
          <w:szCs w:val="30"/>
          <w:spacing w:val="-1"/>
        </w:rPr>
        <w:t>10.7乙方未经甲方书面同意，将工程转、分包的，甲方有</w:t>
      </w:r>
      <w:r>
        <w:rPr>
          <w:rFonts w:ascii="FangSong" w:hAnsi="FangSong" w:eastAsia="FangSong" w:cs="FangSong"/>
          <w:sz w:val="30"/>
          <w:szCs w:val="30"/>
          <w:spacing w:val="-2"/>
        </w:rPr>
        <w:t>权解除</w:t>
      </w:r>
      <w:r>
        <w:rPr>
          <w:rFonts w:ascii="FangSong" w:hAnsi="FangSong" w:eastAsia="FangSong" w:cs="FangSong"/>
          <w:sz w:val="30"/>
          <w:szCs w:val="30"/>
        </w:rPr>
        <w:t xml:space="preserve"> </w:t>
      </w:r>
      <w:r>
        <w:rPr>
          <w:rFonts w:ascii="FangSong" w:hAnsi="FangSong" w:eastAsia="FangSong" w:cs="FangSong"/>
          <w:sz w:val="30"/>
          <w:szCs w:val="30"/>
          <w:spacing w:val="4"/>
        </w:rPr>
        <w:t>合同，同时甲方有权要求乙方按合同总金额的10%支付违约金，</w:t>
      </w:r>
      <w:r>
        <w:rPr>
          <w:rFonts w:ascii="FangSong" w:hAnsi="FangSong" w:eastAsia="FangSong" w:cs="FangSong"/>
          <w:sz w:val="30"/>
          <w:szCs w:val="30"/>
          <w:spacing w:val="3"/>
        </w:rPr>
        <w:t>因此</w:t>
      </w:r>
    </w:p>
    <w:p>
      <w:pPr>
        <w:ind w:left="9"/>
        <w:spacing w:before="1" w:line="222" w:lineRule="auto"/>
        <w:rPr>
          <w:rFonts w:ascii="FangSong" w:hAnsi="FangSong" w:eastAsia="FangSong" w:cs="FangSong"/>
          <w:sz w:val="30"/>
          <w:szCs w:val="30"/>
        </w:rPr>
      </w:pPr>
      <w:r>
        <w:rPr>
          <w:rFonts w:ascii="FangSong" w:hAnsi="FangSong" w:eastAsia="FangSong" w:cs="FangSong"/>
          <w:sz w:val="30"/>
          <w:szCs w:val="30"/>
          <w:spacing w:val="-4"/>
        </w:rPr>
        <w:t>给甲方造成的损失应由乙方承担赔偿责任。</w:t>
      </w:r>
    </w:p>
    <w:p>
      <w:pPr>
        <w:sectPr>
          <w:footerReference w:type="default" r:id="rId8"/>
          <w:pgSz w:w="11900" w:h="16830"/>
          <w:pgMar w:top="1430" w:right="1418" w:bottom="1513" w:left="1380" w:header="0" w:footer="1222" w:gutter="0"/>
        </w:sectPr>
        <w:rPr/>
      </w:pPr>
    </w:p>
    <w:p>
      <w:pPr>
        <w:spacing w:line="338" w:lineRule="auto"/>
        <w:rPr>
          <w:rFonts w:ascii="Arial"/>
          <w:sz w:val="21"/>
        </w:rPr>
      </w:pPr>
      <w:r/>
    </w:p>
    <w:p>
      <w:pPr>
        <w:spacing w:line="339" w:lineRule="auto"/>
        <w:rPr>
          <w:rFonts w:ascii="Arial"/>
          <w:sz w:val="21"/>
        </w:rPr>
      </w:pPr>
      <w:r/>
    </w:p>
    <w:p>
      <w:pPr>
        <w:ind w:firstLine="590"/>
        <w:spacing w:before="94" w:line="349" w:lineRule="auto"/>
        <w:rPr>
          <w:rFonts w:ascii="FangSong" w:hAnsi="FangSong" w:eastAsia="FangSong" w:cs="FangSong"/>
          <w:sz w:val="29"/>
          <w:szCs w:val="29"/>
        </w:rPr>
      </w:pPr>
      <w:r>
        <w:rPr>
          <w:rFonts w:ascii="FangSong" w:hAnsi="FangSong" w:eastAsia="FangSong" w:cs="FangSong"/>
          <w:sz w:val="29"/>
          <w:szCs w:val="29"/>
          <w:spacing w:val="19"/>
        </w:rPr>
        <w:t>10.8甲方有权根据现场实际情况对乙方下达增加或减少施工项</w:t>
      </w:r>
      <w:r>
        <w:rPr>
          <w:rFonts w:ascii="FangSong" w:hAnsi="FangSong" w:eastAsia="FangSong" w:cs="FangSong"/>
          <w:sz w:val="29"/>
          <w:szCs w:val="29"/>
        </w:rPr>
        <w:t xml:space="preserve"> </w:t>
      </w:r>
      <w:r>
        <w:rPr>
          <w:rFonts w:ascii="FangSong" w:hAnsi="FangSong" w:eastAsia="FangSong" w:cs="FangSong"/>
          <w:sz w:val="29"/>
          <w:szCs w:val="29"/>
          <w:spacing w:val="8"/>
        </w:rPr>
        <w:t>目内容、范围的指令，乙方应无条件地听取指令。由此引起的造价增</w:t>
      </w:r>
      <w:r>
        <w:rPr>
          <w:rFonts w:ascii="FangSong" w:hAnsi="FangSong" w:eastAsia="FangSong" w:cs="FangSong"/>
          <w:sz w:val="29"/>
          <w:szCs w:val="29"/>
          <w:spacing w:val="17"/>
        </w:rPr>
        <w:t xml:space="preserve"> </w:t>
      </w:r>
      <w:r>
        <w:rPr>
          <w:rFonts w:ascii="FangSong" w:hAnsi="FangSong" w:eastAsia="FangSong" w:cs="FangSong"/>
          <w:sz w:val="29"/>
          <w:szCs w:val="29"/>
          <w:spacing w:val="9"/>
        </w:rPr>
        <w:t>减需经甲方认可，相应造价以甲方审定值为准。工程措施费在本合同</w:t>
      </w:r>
      <w:r>
        <w:rPr>
          <w:rFonts w:ascii="FangSong" w:hAnsi="FangSong" w:eastAsia="FangSong" w:cs="FangSong"/>
          <w:sz w:val="29"/>
          <w:szCs w:val="29"/>
          <w:spacing w:val="7"/>
        </w:rPr>
        <w:t xml:space="preserve"> </w:t>
      </w:r>
      <w:r>
        <w:rPr>
          <w:rFonts w:ascii="FangSong" w:hAnsi="FangSong" w:eastAsia="FangSong" w:cs="FangSong"/>
          <w:sz w:val="29"/>
          <w:szCs w:val="29"/>
          <w:spacing w:val="2"/>
        </w:rPr>
        <w:t>中是一项固定费用，不论实际情况与谈判时或签订合同时有多大出入，</w:t>
      </w:r>
    </w:p>
    <w:p>
      <w:pPr>
        <w:spacing w:line="222" w:lineRule="auto"/>
        <w:rPr>
          <w:rFonts w:ascii="FangSong" w:hAnsi="FangSong" w:eastAsia="FangSong" w:cs="FangSong"/>
          <w:sz w:val="29"/>
          <w:szCs w:val="29"/>
        </w:rPr>
      </w:pPr>
      <w:r>
        <w:rPr>
          <w:rFonts w:ascii="FangSong" w:hAnsi="FangSong" w:eastAsia="FangSong" w:cs="FangSong"/>
          <w:sz w:val="29"/>
          <w:szCs w:val="29"/>
          <w:spacing w:val="7"/>
        </w:rPr>
        <w:t>亦不论工程量增减，该价款一律不予调整。</w:t>
      </w:r>
    </w:p>
    <w:p>
      <w:pPr>
        <w:ind w:right="56" w:firstLine="590"/>
        <w:spacing w:before="195" w:line="351" w:lineRule="auto"/>
        <w:rPr>
          <w:rFonts w:ascii="FangSong" w:hAnsi="FangSong" w:eastAsia="FangSong" w:cs="FangSong"/>
          <w:sz w:val="29"/>
          <w:szCs w:val="29"/>
        </w:rPr>
      </w:pPr>
      <w:r>
        <w:rPr>
          <w:rFonts w:ascii="FangSong" w:hAnsi="FangSong" w:eastAsia="FangSong" w:cs="FangSong"/>
          <w:sz w:val="29"/>
          <w:szCs w:val="29"/>
          <w:spacing w:val="13"/>
        </w:rPr>
        <w:t>10.9对乙方故意或疏忽导致提供的材料和设备存在瑕疵</w:t>
      </w:r>
      <w:r>
        <w:rPr>
          <w:rFonts w:ascii="FangSong" w:hAnsi="FangSong" w:eastAsia="FangSong" w:cs="FangSong"/>
          <w:sz w:val="29"/>
          <w:szCs w:val="29"/>
          <w:spacing w:val="12"/>
        </w:rPr>
        <w:t>(包括但</w:t>
      </w:r>
      <w:r>
        <w:rPr>
          <w:rFonts w:ascii="FangSong" w:hAnsi="FangSong" w:eastAsia="FangSong" w:cs="FangSong"/>
          <w:sz w:val="29"/>
          <w:szCs w:val="29"/>
        </w:rPr>
        <w:t xml:space="preserve"> </w:t>
      </w:r>
      <w:r>
        <w:rPr>
          <w:rFonts w:ascii="FangSong" w:hAnsi="FangSong" w:eastAsia="FangSong" w:cs="FangSong"/>
          <w:sz w:val="29"/>
          <w:szCs w:val="29"/>
          <w:spacing w:val="10"/>
        </w:rPr>
        <w:t>不限于粗制滥造、以次充好以及工人在施工过程中违规操作所造</w:t>
      </w:r>
      <w:r>
        <w:rPr>
          <w:rFonts w:ascii="FangSong" w:hAnsi="FangSong" w:eastAsia="FangSong" w:cs="FangSong"/>
          <w:sz w:val="29"/>
          <w:szCs w:val="29"/>
          <w:spacing w:val="9"/>
        </w:rPr>
        <w:t>成的</w:t>
      </w:r>
      <w:r>
        <w:rPr>
          <w:rFonts w:ascii="FangSong" w:hAnsi="FangSong" w:eastAsia="FangSong" w:cs="FangSong"/>
          <w:sz w:val="29"/>
          <w:szCs w:val="29"/>
        </w:rPr>
        <w:t xml:space="preserve"> </w:t>
      </w:r>
      <w:r>
        <w:rPr>
          <w:rFonts w:ascii="FangSong" w:hAnsi="FangSong" w:eastAsia="FangSong" w:cs="FangSong"/>
          <w:sz w:val="29"/>
          <w:szCs w:val="29"/>
          <w:spacing w:val="9"/>
        </w:rPr>
        <w:t>有关质量问题和施工工艺不符合技术规范引起的工程质量问题，无论</w:t>
      </w:r>
      <w:r>
        <w:rPr>
          <w:rFonts w:ascii="FangSong" w:hAnsi="FangSong" w:eastAsia="FangSong" w:cs="FangSong"/>
          <w:sz w:val="29"/>
          <w:szCs w:val="29"/>
          <w:spacing w:val="1"/>
        </w:rPr>
        <w:t xml:space="preserve"> </w:t>
      </w:r>
      <w:r>
        <w:rPr>
          <w:rFonts w:ascii="FangSong" w:hAnsi="FangSong" w:eastAsia="FangSong" w:cs="FangSong"/>
          <w:sz w:val="29"/>
          <w:szCs w:val="29"/>
          <w:spacing w:val="8"/>
        </w:rPr>
        <w:t>工程是否已验收合格、交付使用以及是否超过管抚期，均自甲方知道</w:t>
      </w:r>
    </w:p>
    <w:p>
      <w:pPr>
        <w:spacing w:line="222" w:lineRule="auto"/>
        <w:rPr>
          <w:rFonts w:ascii="FangSong" w:hAnsi="FangSong" w:eastAsia="FangSong" w:cs="FangSong"/>
          <w:sz w:val="29"/>
          <w:szCs w:val="29"/>
        </w:rPr>
      </w:pPr>
      <w:r>
        <w:rPr>
          <w:rFonts w:ascii="FangSong" w:hAnsi="FangSong" w:eastAsia="FangSong" w:cs="FangSong"/>
          <w:sz w:val="29"/>
          <w:szCs w:val="29"/>
          <w:spacing w:val="7"/>
        </w:rPr>
        <w:t>之日起两年内享有向乙方索赔追偿的权利。</w:t>
      </w:r>
    </w:p>
    <w:p>
      <w:pPr>
        <w:ind w:right="68" w:firstLine="590"/>
        <w:spacing w:before="196" w:line="350" w:lineRule="auto"/>
        <w:rPr>
          <w:rFonts w:ascii="FangSong" w:hAnsi="FangSong" w:eastAsia="FangSong" w:cs="FangSong"/>
          <w:sz w:val="29"/>
          <w:szCs w:val="29"/>
        </w:rPr>
      </w:pPr>
      <w:r>
        <w:rPr>
          <w:rFonts w:ascii="FangSong" w:hAnsi="FangSong" w:eastAsia="FangSong" w:cs="FangSong"/>
          <w:sz w:val="29"/>
          <w:szCs w:val="29"/>
          <w:spacing w:val="6"/>
        </w:rPr>
        <w:t>10.10</w:t>
      </w:r>
      <w:r>
        <w:rPr>
          <w:rFonts w:ascii="FangSong" w:hAnsi="FangSong" w:eastAsia="FangSong" w:cs="FangSong"/>
          <w:sz w:val="29"/>
          <w:szCs w:val="29"/>
          <w:spacing w:val="81"/>
        </w:rPr>
        <w:t xml:space="preserve"> </w:t>
      </w:r>
      <w:r>
        <w:rPr>
          <w:rFonts w:ascii="FangSong" w:hAnsi="FangSong" w:eastAsia="FangSong" w:cs="FangSong"/>
          <w:sz w:val="29"/>
          <w:szCs w:val="29"/>
          <w:spacing w:val="6"/>
        </w:rPr>
        <w:t>因乙方原因导致解除合同，甲方为完成剩余工作委托</w:t>
      </w:r>
      <w:r>
        <w:rPr>
          <w:rFonts w:ascii="FangSong" w:hAnsi="FangSong" w:eastAsia="FangSong" w:cs="FangSong"/>
          <w:sz w:val="29"/>
          <w:szCs w:val="29"/>
          <w:spacing w:val="5"/>
        </w:rPr>
        <w:t>其他</w:t>
      </w:r>
      <w:r>
        <w:rPr>
          <w:rFonts w:ascii="FangSong" w:hAnsi="FangSong" w:eastAsia="FangSong" w:cs="FangSong"/>
          <w:sz w:val="29"/>
          <w:szCs w:val="29"/>
        </w:rPr>
        <w:t xml:space="preserve"> </w:t>
      </w:r>
      <w:r>
        <w:rPr>
          <w:rFonts w:ascii="FangSong" w:hAnsi="FangSong" w:eastAsia="FangSong" w:cs="FangSong"/>
          <w:sz w:val="29"/>
          <w:szCs w:val="29"/>
          <w:spacing w:val="9"/>
        </w:rPr>
        <w:t>施工企业继续施工而需比原合同价格多发生的工程费用及其它所有费</w:t>
      </w:r>
    </w:p>
    <w:p>
      <w:pPr>
        <w:spacing w:before="1" w:line="219" w:lineRule="auto"/>
        <w:rPr>
          <w:rFonts w:ascii="FangSong" w:hAnsi="FangSong" w:eastAsia="FangSong" w:cs="FangSong"/>
          <w:sz w:val="29"/>
          <w:szCs w:val="29"/>
        </w:rPr>
      </w:pPr>
      <w:r>
        <w:rPr>
          <w:rFonts w:ascii="FangSong" w:hAnsi="FangSong" w:eastAsia="FangSong" w:cs="FangSong"/>
          <w:sz w:val="29"/>
          <w:szCs w:val="29"/>
          <w:spacing w:val="7"/>
        </w:rPr>
        <w:t>用，皆由乙方赔偿给甲方，甲方在支付其余工程款时予以扣除。</w:t>
      </w:r>
    </w:p>
    <w:p>
      <w:pPr>
        <w:ind w:right="75" w:firstLine="590"/>
        <w:spacing w:before="205" w:line="352" w:lineRule="auto"/>
        <w:rPr>
          <w:rFonts w:ascii="FangSong" w:hAnsi="FangSong" w:eastAsia="FangSong" w:cs="FangSong"/>
          <w:sz w:val="29"/>
          <w:szCs w:val="29"/>
        </w:rPr>
      </w:pPr>
      <w:r>
        <w:rPr>
          <w:rFonts w:ascii="FangSong" w:hAnsi="FangSong" w:eastAsia="FangSong" w:cs="FangSong"/>
          <w:sz w:val="29"/>
          <w:szCs w:val="29"/>
          <w:spacing w:val="7"/>
        </w:rPr>
        <w:t>10.11</w:t>
      </w:r>
      <w:r>
        <w:rPr>
          <w:rFonts w:ascii="FangSong" w:hAnsi="FangSong" w:eastAsia="FangSong" w:cs="FangSong"/>
          <w:sz w:val="29"/>
          <w:szCs w:val="29"/>
          <w:spacing w:val="61"/>
        </w:rPr>
        <w:t xml:space="preserve"> </w:t>
      </w:r>
      <w:r>
        <w:rPr>
          <w:rFonts w:ascii="FangSong" w:hAnsi="FangSong" w:eastAsia="FangSong" w:cs="FangSong"/>
          <w:sz w:val="29"/>
          <w:szCs w:val="29"/>
          <w:spacing w:val="7"/>
        </w:rPr>
        <w:t>本工程涉及的所有保险均由乙方负责办理投保并承</w:t>
      </w:r>
      <w:r>
        <w:rPr>
          <w:rFonts w:ascii="FangSong" w:hAnsi="FangSong" w:eastAsia="FangSong" w:cs="FangSong"/>
          <w:sz w:val="29"/>
          <w:szCs w:val="29"/>
          <w:spacing w:val="6"/>
        </w:rPr>
        <w:t>担所有</w:t>
      </w:r>
      <w:r>
        <w:rPr>
          <w:rFonts w:ascii="FangSong" w:hAnsi="FangSong" w:eastAsia="FangSong" w:cs="FangSong"/>
          <w:sz w:val="29"/>
          <w:szCs w:val="29"/>
        </w:rPr>
        <w:t xml:space="preserve"> </w:t>
      </w:r>
      <w:r>
        <w:rPr>
          <w:rFonts w:ascii="FangSong" w:hAnsi="FangSong" w:eastAsia="FangSong" w:cs="FangSong"/>
          <w:sz w:val="29"/>
          <w:szCs w:val="29"/>
          <w:spacing w:val="9"/>
        </w:rPr>
        <w:t>费用。若乙方未按约定办理相应保险，发生保险事故所产生的一切责</w:t>
      </w:r>
    </w:p>
    <w:p>
      <w:pPr>
        <w:spacing w:line="223" w:lineRule="auto"/>
        <w:rPr>
          <w:rFonts w:ascii="FangSong" w:hAnsi="FangSong" w:eastAsia="FangSong" w:cs="FangSong"/>
          <w:sz w:val="29"/>
          <w:szCs w:val="29"/>
        </w:rPr>
      </w:pPr>
      <w:r>
        <w:rPr>
          <w:rFonts w:ascii="FangSong" w:hAnsi="FangSong" w:eastAsia="FangSong" w:cs="FangSong"/>
          <w:sz w:val="29"/>
          <w:szCs w:val="29"/>
          <w:spacing w:val="7"/>
        </w:rPr>
        <w:t>任与损失均由乙方承担。</w:t>
      </w:r>
    </w:p>
    <w:p>
      <w:pPr>
        <w:ind w:right="68" w:firstLine="590"/>
        <w:spacing w:before="196" w:line="350" w:lineRule="auto"/>
        <w:rPr>
          <w:rFonts w:ascii="FangSong" w:hAnsi="FangSong" w:eastAsia="FangSong" w:cs="FangSong"/>
          <w:sz w:val="29"/>
          <w:szCs w:val="29"/>
        </w:rPr>
      </w:pPr>
      <w:r>
        <w:rPr>
          <w:rFonts w:ascii="FangSong" w:hAnsi="FangSong" w:eastAsia="FangSong" w:cs="FangSong"/>
          <w:sz w:val="29"/>
          <w:szCs w:val="29"/>
          <w:spacing w:val="11"/>
        </w:rPr>
        <w:t>10.12本协议书及本协议约定的其它合同文件的组成部分之外，</w:t>
      </w:r>
      <w:r>
        <w:rPr>
          <w:rFonts w:ascii="FangSong" w:hAnsi="FangSong" w:eastAsia="FangSong" w:cs="FangSong"/>
          <w:sz w:val="29"/>
          <w:szCs w:val="29"/>
          <w:spacing w:val="18"/>
        </w:rPr>
        <w:t xml:space="preserve"> </w:t>
      </w:r>
      <w:r>
        <w:rPr>
          <w:rFonts w:ascii="FangSong" w:hAnsi="FangSong" w:eastAsia="FangSong" w:cs="FangSong"/>
          <w:sz w:val="29"/>
          <w:szCs w:val="29"/>
          <w:spacing w:val="9"/>
        </w:rPr>
        <w:t>合同双方不存在且也不会签定任何背离本合同实质性内容的其它协</w:t>
      </w:r>
      <w:r>
        <w:rPr>
          <w:rFonts w:ascii="FangSong" w:hAnsi="FangSong" w:eastAsia="FangSong" w:cs="FangSong"/>
          <w:sz w:val="29"/>
          <w:szCs w:val="29"/>
          <w:spacing w:val="8"/>
        </w:rPr>
        <w:t>议</w:t>
      </w:r>
      <w:r>
        <w:rPr>
          <w:rFonts w:ascii="FangSong" w:hAnsi="FangSong" w:eastAsia="FangSong" w:cs="FangSong"/>
          <w:sz w:val="29"/>
          <w:szCs w:val="29"/>
        </w:rPr>
        <w:t xml:space="preserve"> </w:t>
      </w:r>
      <w:r>
        <w:rPr>
          <w:rFonts w:ascii="FangSong" w:hAnsi="FangSong" w:eastAsia="FangSong" w:cs="FangSong"/>
          <w:sz w:val="29"/>
          <w:szCs w:val="29"/>
          <w:spacing w:val="9"/>
        </w:rPr>
        <w:t>或合同。如果存在或签定任何背离本合同实质性内容的其它协议或合</w:t>
      </w:r>
      <w:r>
        <w:rPr>
          <w:rFonts w:ascii="FangSong" w:hAnsi="FangSong" w:eastAsia="FangSong" w:cs="FangSong"/>
          <w:sz w:val="29"/>
          <w:szCs w:val="29"/>
          <w:spacing w:val="14"/>
        </w:rPr>
        <w:t xml:space="preserve"> </w:t>
      </w:r>
      <w:r>
        <w:rPr>
          <w:rFonts w:ascii="FangSong" w:hAnsi="FangSong" w:eastAsia="FangSong" w:cs="FangSong"/>
          <w:sz w:val="29"/>
          <w:szCs w:val="29"/>
          <w:spacing w:val="8"/>
        </w:rPr>
        <w:t>同，也不是合同双方真实意思的表示，对合同双方不构成任何合同或</w:t>
      </w:r>
    </w:p>
    <w:p>
      <w:pPr>
        <w:spacing w:line="220" w:lineRule="auto"/>
        <w:rPr>
          <w:rFonts w:ascii="FangSong" w:hAnsi="FangSong" w:eastAsia="FangSong" w:cs="FangSong"/>
          <w:sz w:val="29"/>
          <w:szCs w:val="29"/>
        </w:rPr>
      </w:pPr>
      <w:r>
        <w:rPr>
          <w:rFonts w:ascii="FangSong" w:hAnsi="FangSong" w:eastAsia="FangSong" w:cs="FangSong"/>
          <w:sz w:val="29"/>
          <w:szCs w:val="29"/>
          <w:spacing w:val="2"/>
        </w:rPr>
        <w:t>法律约束力。</w:t>
      </w:r>
    </w:p>
    <w:p>
      <w:pPr>
        <w:ind w:left="590"/>
        <w:spacing w:before="206" w:line="222" w:lineRule="auto"/>
        <w:rPr>
          <w:rFonts w:ascii="FangSong" w:hAnsi="FangSong" w:eastAsia="FangSong" w:cs="FangSong"/>
          <w:sz w:val="29"/>
          <w:szCs w:val="29"/>
        </w:rPr>
      </w:pPr>
      <w:r>
        <w:rPr>
          <w:rFonts w:ascii="FangSong" w:hAnsi="FangSong" w:eastAsia="FangSong" w:cs="FangSong"/>
          <w:sz w:val="29"/>
          <w:szCs w:val="29"/>
          <w:spacing w:val="-3"/>
        </w:rPr>
        <w:t>第</w:t>
      </w:r>
      <w:r>
        <w:rPr>
          <w:rFonts w:ascii="FangSong" w:hAnsi="FangSong" w:eastAsia="FangSong" w:cs="FangSong"/>
          <w:sz w:val="29"/>
          <w:szCs w:val="29"/>
          <w:spacing w:val="-37"/>
        </w:rPr>
        <w:t xml:space="preserve"> </w:t>
      </w:r>
      <w:r>
        <w:rPr>
          <w:rFonts w:ascii="FangSong" w:hAnsi="FangSong" w:eastAsia="FangSong" w:cs="FangSong"/>
          <w:sz w:val="29"/>
          <w:szCs w:val="29"/>
          <w:spacing w:val="-3"/>
        </w:rPr>
        <w:t>1</w:t>
      </w:r>
      <w:r>
        <w:rPr>
          <w:rFonts w:ascii="FangSong" w:hAnsi="FangSong" w:eastAsia="FangSong" w:cs="FangSong"/>
          <w:sz w:val="29"/>
          <w:szCs w:val="29"/>
          <w:spacing w:val="-39"/>
        </w:rPr>
        <w:t xml:space="preserve"> </w:t>
      </w:r>
      <w:r>
        <w:rPr>
          <w:rFonts w:ascii="FangSong" w:hAnsi="FangSong" w:eastAsia="FangSong" w:cs="FangSong"/>
          <w:sz w:val="29"/>
          <w:szCs w:val="29"/>
          <w:spacing w:val="-3"/>
        </w:rPr>
        <w:t>1</w:t>
      </w:r>
      <w:r>
        <w:rPr>
          <w:rFonts w:ascii="FangSong" w:hAnsi="FangSong" w:eastAsia="FangSong" w:cs="FangSong"/>
          <w:sz w:val="29"/>
          <w:szCs w:val="29"/>
          <w:spacing w:val="-48"/>
        </w:rPr>
        <w:t xml:space="preserve"> </w:t>
      </w:r>
      <w:r>
        <w:rPr>
          <w:rFonts w:ascii="FangSong" w:hAnsi="FangSong" w:eastAsia="FangSong" w:cs="FangSong"/>
          <w:sz w:val="29"/>
          <w:szCs w:val="29"/>
          <w:spacing w:val="-3"/>
        </w:rPr>
        <w:t>条</w:t>
      </w:r>
      <w:r>
        <w:rPr>
          <w:rFonts w:ascii="FangSong" w:hAnsi="FangSong" w:eastAsia="FangSong" w:cs="FangSong"/>
          <w:sz w:val="29"/>
          <w:szCs w:val="29"/>
          <w:spacing w:val="143"/>
        </w:rPr>
        <w:t xml:space="preserve"> </w:t>
      </w:r>
      <w:r>
        <w:rPr>
          <w:rFonts w:ascii="FangSong" w:hAnsi="FangSong" w:eastAsia="FangSong" w:cs="FangSong"/>
          <w:sz w:val="29"/>
          <w:szCs w:val="29"/>
          <w:spacing w:val="-3"/>
        </w:rPr>
        <w:t>争议或纠纷处理</w:t>
      </w:r>
    </w:p>
    <w:p>
      <w:pPr>
        <w:spacing w:line="273" w:lineRule="auto"/>
        <w:rPr>
          <w:rFonts w:ascii="Arial"/>
          <w:sz w:val="21"/>
        </w:rPr>
      </w:pPr>
      <w:r/>
    </w:p>
    <w:p>
      <w:pPr>
        <w:ind w:left="590"/>
        <w:spacing w:before="95" w:line="219" w:lineRule="auto"/>
        <w:rPr>
          <w:rFonts w:ascii="FangSong" w:hAnsi="FangSong" w:eastAsia="FangSong" w:cs="FangSong"/>
          <w:sz w:val="29"/>
          <w:szCs w:val="29"/>
        </w:rPr>
      </w:pPr>
      <w:r>
        <w:rPr>
          <w:rFonts w:ascii="FangSong" w:hAnsi="FangSong" w:eastAsia="FangSong" w:cs="FangSong"/>
          <w:sz w:val="29"/>
          <w:szCs w:val="29"/>
          <w:spacing w:val="2"/>
        </w:rPr>
        <w:t>11.1</w:t>
      </w:r>
      <w:r>
        <w:rPr>
          <w:rFonts w:ascii="FangSong" w:hAnsi="FangSong" w:eastAsia="FangSong" w:cs="FangSong"/>
          <w:sz w:val="29"/>
          <w:szCs w:val="29"/>
          <w:spacing w:val="60"/>
        </w:rPr>
        <w:t xml:space="preserve"> </w:t>
      </w:r>
      <w:r>
        <w:rPr>
          <w:rFonts w:ascii="FangSong" w:hAnsi="FangSong" w:eastAsia="FangSong" w:cs="FangSong"/>
          <w:sz w:val="29"/>
          <w:szCs w:val="29"/>
          <w:spacing w:val="2"/>
        </w:rPr>
        <w:t>本合同在履行期间，双方发生争议，双方可采取协商解决或</w:t>
      </w:r>
    </w:p>
    <w:p>
      <w:pPr>
        <w:sectPr>
          <w:footerReference w:type="default" r:id="rId9"/>
          <w:pgSz w:w="11900" w:h="16830"/>
          <w:pgMar w:top="1430" w:right="1495" w:bottom="1493" w:left="1350" w:header="0" w:footer="1201" w:gutter="0"/>
        </w:sectPr>
        <w:rPr/>
      </w:pPr>
    </w:p>
    <w:p>
      <w:pPr>
        <w:spacing w:line="282" w:lineRule="auto"/>
        <w:rPr>
          <w:rFonts w:ascii="Arial"/>
          <w:sz w:val="21"/>
        </w:rPr>
      </w:pPr>
      <w:r>
        <w:pict>
          <v:rect id="_x0000_s1" style="position:absolute;margin-left:479.998pt;margin-top:476.499pt;mso-position-vertical-relative:page;mso-position-horizontal-relative:page;width:104.05pt;height:0.5pt;z-index:251669504;" o:allowincell="f" fillcolor="#FF0000" filled="true" stroked="false"/>
        </w:pict>
      </w:r>
      <w:r>
        <w:drawing>
          <wp:anchor distT="0" distB="0" distL="0" distR="0" simplePos="0" relativeHeight="251667456" behindDoc="1" locked="0" layoutInCell="0" allowOverlap="1">
            <wp:simplePos x="0" y="0"/>
            <wp:positionH relativeFrom="page">
              <wp:posOffset>1701799</wp:posOffset>
            </wp:positionH>
            <wp:positionV relativeFrom="page">
              <wp:posOffset>6559497</wp:posOffset>
            </wp:positionV>
            <wp:extent cx="1054131" cy="1092216"/>
            <wp:effectExtent l="0" t="0" r="0" b="0"/>
            <wp:wrapNone/>
            <wp:docPr id="4" name="IM 4"/>
            <wp:cNvGraphicFramePr/>
            <a:graphic>
              <a:graphicData uri="http://schemas.openxmlformats.org/drawingml/2006/picture">
                <pic:pic>
                  <pic:nvPicPr>
                    <pic:cNvPr id="4" name="IM 4"/>
                    <pic:cNvPicPr/>
                  </pic:nvPicPr>
                  <pic:blipFill>
                    <a:blip r:embed="rId11"/>
                    <a:stretch>
                      <a:fillRect/>
                    </a:stretch>
                  </pic:blipFill>
                  <pic:spPr>
                    <a:xfrm rot="0">
                      <a:off x="0" y="0"/>
                      <a:ext cx="1054131" cy="1092216"/>
                    </a:xfrm>
                    <a:prstGeom prst="rect">
                      <a:avLst/>
                    </a:prstGeom>
                  </pic:spPr>
                </pic:pic>
              </a:graphicData>
            </a:graphic>
          </wp:anchor>
        </w:drawing>
      </w:r>
      <w:r>
        <w:drawing>
          <wp:anchor distT="0" distB="0" distL="0" distR="0" simplePos="0" relativeHeight="251674624" behindDoc="0" locked="0" layoutInCell="0" allowOverlap="1">
            <wp:simplePos x="0" y="0"/>
            <wp:positionH relativeFrom="page">
              <wp:posOffset>1568427</wp:posOffset>
            </wp:positionH>
            <wp:positionV relativeFrom="page">
              <wp:posOffset>7816829</wp:posOffset>
            </wp:positionV>
            <wp:extent cx="704870" cy="342947"/>
            <wp:effectExtent l="0" t="0" r="0" b="0"/>
            <wp:wrapNone/>
            <wp:docPr id="5" name="IM 5"/>
            <wp:cNvGraphicFramePr/>
            <a:graphic>
              <a:graphicData uri="http://schemas.openxmlformats.org/drawingml/2006/picture">
                <pic:pic>
                  <pic:nvPicPr>
                    <pic:cNvPr id="5" name="IM 5"/>
                    <pic:cNvPicPr/>
                  </pic:nvPicPr>
                  <pic:blipFill>
                    <a:blip r:embed="rId12"/>
                    <a:stretch>
                      <a:fillRect/>
                    </a:stretch>
                  </pic:blipFill>
                  <pic:spPr>
                    <a:xfrm rot="0">
                      <a:off x="0" y="0"/>
                      <a:ext cx="704870" cy="342947"/>
                    </a:xfrm>
                    <a:prstGeom prst="rect">
                      <a:avLst/>
                    </a:prstGeom>
                  </pic:spPr>
                </pic:pic>
              </a:graphicData>
            </a:graphic>
          </wp:anchor>
        </w:drawing>
      </w:r>
      <w:r>
        <w:drawing>
          <wp:anchor distT="0" distB="0" distL="0" distR="0" simplePos="0" relativeHeight="251668480" behindDoc="1" locked="0" layoutInCell="0" allowOverlap="1">
            <wp:simplePos x="0" y="0"/>
            <wp:positionH relativeFrom="page">
              <wp:posOffset>1587469</wp:posOffset>
            </wp:positionH>
            <wp:positionV relativeFrom="page">
              <wp:posOffset>8439136</wp:posOffset>
            </wp:positionV>
            <wp:extent cx="901717" cy="273054"/>
            <wp:effectExtent l="0" t="0" r="0" b="0"/>
            <wp:wrapNone/>
            <wp:docPr id="6" name="IM 6"/>
            <wp:cNvGraphicFramePr/>
            <a:graphic>
              <a:graphicData uri="http://schemas.openxmlformats.org/drawingml/2006/picture">
                <pic:pic>
                  <pic:nvPicPr>
                    <pic:cNvPr id="6" name="IM 6"/>
                    <pic:cNvPicPr/>
                  </pic:nvPicPr>
                  <pic:blipFill>
                    <a:blip r:embed="rId13"/>
                    <a:stretch>
                      <a:fillRect/>
                    </a:stretch>
                  </pic:blipFill>
                  <pic:spPr>
                    <a:xfrm rot="0">
                      <a:off x="0" y="0"/>
                      <a:ext cx="901717" cy="273054"/>
                    </a:xfrm>
                    <a:prstGeom prst="rect">
                      <a:avLst/>
                    </a:prstGeom>
                  </pic:spPr>
                </pic:pic>
              </a:graphicData>
            </a:graphic>
          </wp:anchor>
        </w:drawing>
      </w:r>
      <w:r>
        <w:pict>
          <v:shape id="_x0000_s2" style="position:absolute;margin-left:67.5024pt;margin-top:383.817pt;mso-position-vertical-relative:page;mso-position-horizontal-relative:page;width:197.1pt;height:20.9pt;z-index:-251650048;" o:allowincell="f" filled="false" stroked="false" type="#_x0000_t202">
            <v:fill on="false"/>
            <v:stroke on="false"/>
            <v:path/>
            <v:imagedata o:title=""/>
            <o:lock v:ext="edit" aspectratio="false"/>
            <v:textbox inset="0mm,0mm,0mm,0mm">
              <w:txbxContent>
                <w:p>
                  <w:pPr>
                    <w:ind w:left="20"/>
                    <w:spacing w:before="20" w:line="220" w:lineRule="auto"/>
                    <w:rPr>
                      <w:rFonts w:ascii="FangSong" w:hAnsi="FangSong" w:eastAsia="FangSong" w:cs="FangSong"/>
                      <w:sz w:val="30"/>
                      <w:szCs w:val="30"/>
                    </w:rPr>
                  </w:pPr>
                  <w:r>
                    <w:rPr>
                      <w:rFonts w:ascii="FangSong" w:hAnsi="FangSong" w:eastAsia="FangSong" w:cs="FangSong"/>
                      <w:sz w:val="30"/>
                      <w:szCs w:val="30"/>
                      <w:u w:val="single" w:color="auto"/>
                    </w:rPr>
                    <w:t>化项目施工作业设计要求执行</w:t>
                  </w:r>
                </w:p>
              </w:txbxContent>
            </v:textbox>
          </v:shape>
        </w:pict>
      </w:r>
      <w:r>
        <w:pict>
          <v:shape id="_x0000_s3" style="position:absolute;margin-left:342.999pt;margin-top:433.896pt;mso-position-vertical-relative:page;mso-position-horizontal-relative:page;width:199.05pt;height:16.5pt;z-index:251671552;" o:allowincell="f"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4"/>
                      <w:szCs w:val="24"/>
                    </w:rPr>
                  </w:pPr>
                  <w:r>
                    <w:rPr>
                      <w:rFonts w:ascii="FangSong" w:hAnsi="FangSong" w:eastAsia="FangSong" w:cs="FangSong"/>
                      <w:sz w:val="24"/>
                      <w:szCs w:val="24"/>
                      <w:spacing w:val="12"/>
                    </w:rPr>
                    <w:t>乙方(签章):重庆伦景园林有限公司</w:t>
                  </w:r>
                </w:p>
              </w:txbxContent>
            </v:textbox>
          </v:shape>
        </w:pict>
      </w:r>
      <w:r>
        <w:pict>
          <v:shape id="_x0000_s4" style="position:absolute;margin-left:67.5023pt;margin-top:434.849pt;mso-position-vertical-relative:page;mso-position-horizontal-relative:page;width:244.05pt;height:16.45pt;z-index:-251651072;" o:allowincell="f" filled="false" stroked="false" type="#_x0000_t202">
            <v:fill on="false"/>
            <v:stroke on="false"/>
            <v:path/>
            <v:imagedata o:title=""/>
            <o:lock v:ext="edit" aspectratio="false"/>
            <v:textbox inset="0mm,0mm,0mm,0mm">
              <w:txbxContent>
                <w:p>
                  <w:pPr>
                    <w:ind w:left="20"/>
                    <w:spacing w:before="19" w:line="222" w:lineRule="auto"/>
                    <w:rPr>
                      <w:rFonts w:ascii="FangSong" w:hAnsi="FangSong" w:eastAsia="FangSong" w:cs="FangSong"/>
                      <w:sz w:val="24"/>
                      <w:szCs w:val="24"/>
                    </w:rPr>
                  </w:pPr>
                  <w:r>
                    <w:rPr>
                      <w:rFonts w:ascii="FangSong" w:hAnsi="FangSong" w:eastAsia="FangSong" w:cs="FangSong"/>
                      <w:sz w:val="24"/>
                      <w:szCs w:val="24"/>
                      <w:spacing w:val="7"/>
                    </w:rPr>
                    <w:t>甲方(签章):重庆市南岸区长生桥镇人民政府</w:t>
                  </w:r>
                </w:p>
              </w:txbxContent>
            </v:textbox>
          </v:shape>
        </w:pict>
      </w:r>
      <w:r>
        <w:drawing>
          <wp:anchor distT="0" distB="0" distL="0" distR="0" simplePos="0" relativeHeight="251673600" behindDoc="0" locked="0" layoutInCell="0" allowOverlap="1">
            <wp:simplePos x="0" y="0"/>
            <wp:positionH relativeFrom="page">
              <wp:posOffset>5099050</wp:posOffset>
            </wp:positionH>
            <wp:positionV relativeFrom="page">
              <wp:posOffset>4933996</wp:posOffset>
            </wp:positionV>
            <wp:extent cx="1568426" cy="1562018"/>
            <wp:effectExtent l="0" t="0" r="0" b="0"/>
            <wp:wrapNone/>
            <wp:docPr id="7" name="IM 7"/>
            <wp:cNvGraphicFramePr/>
            <a:graphic>
              <a:graphicData uri="http://schemas.openxmlformats.org/drawingml/2006/picture">
                <pic:pic>
                  <pic:nvPicPr>
                    <pic:cNvPr id="7" name="IM 7"/>
                    <pic:cNvPicPr/>
                  </pic:nvPicPr>
                  <pic:blipFill>
                    <a:blip r:embed="rId14"/>
                    <a:stretch>
                      <a:fillRect/>
                    </a:stretch>
                  </pic:blipFill>
                  <pic:spPr>
                    <a:xfrm rot="0">
                      <a:off x="0" y="0"/>
                      <a:ext cx="1568426" cy="1562018"/>
                    </a:xfrm>
                    <a:prstGeom prst="rect">
                      <a:avLst/>
                    </a:prstGeom>
                  </pic:spPr>
                </pic:pic>
              </a:graphicData>
            </a:graphic>
          </wp:anchor>
        </w:drawing>
      </w:r>
      <w:r>
        <w:drawing>
          <wp:anchor distT="0" distB="0" distL="0" distR="0" simplePos="0" relativeHeight="251664384" behindDoc="1" locked="0" layoutInCell="0" allowOverlap="1">
            <wp:simplePos x="0" y="0"/>
            <wp:positionH relativeFrom="page">
              <wp:posOffset>2711423</wp:posOffset>
            </wp:positionH>
            <wp:positionV relativeFrom="page">
              <wp:posOffset>6038824</wp:posOffset>
            </wp:positionV>
            <wp:extent cx="1054131" cy="406428"/>
            <wp:effectExtent l="0" t="0" r="0" b="0"/>
            <wp:wrapNone/>
            <wp:docPr id="8" name="IM 8"/>
            <wp:cNvGraphicFramePr/>
            <a:graphic>
              <a:graphicData uri="http://schemas.openxmlformats.org/drawingml/2006/picture">
                <pic:pic>
                  <pic:nvPicPr>
                    <pic:cNvPr id="8" name="IM 8"/>
                    <pic:cNvPicPr/>
                  </pic:nvPicPr>
                  <pic:blipFill>
                    <a:blip r:embed="rId15"/>
                    <a:stretch>
                      <a:fillRect/>
                    </a:stretch>
                  </pic:blipFill>
                  <pic:spPr>
                    <a:xfrm rot="0">
                      <a:off x="0" y="0"/>
                      <a:ext cx="1054131" cy="406428"/>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6089631</wp:posOffset>
            </wp:positionH>
            <wp:positionV relativeFrom="page">
              <wp:posOffset>6038824</wp:posOffset>
            </wp:positionV>
            <wp:extent cx="704869" cy="387405"/>
            <wp:effectExtent l="0" t="0" r="0" b="0"/>
            <wp:wrapNone/>
            <wp:docPr id="9" name="IM 9"/>
            <wp:cNvGraphicFramePr/>
            <a:graphic>
              <a:graphicData uri="http://schemas.openxmlformats.org/drawingml/2006/picture">
                <pic:pic>
                  <pic:nvPicPr>
                    <pic:cNvPr id="9" name="IM 9"/>
                    <pic:cNvPicPr/>
                  </pic:nvPicPr>
                  <pic:blipFill>
                    <a:blip r:embed="rId16"/>
                    <a:stretch>
                      <a:fillRect/>
                    </a:stretch>
                  </pic:blipFill>
                  <pic:spPr>
                    <a:xfrm rot="0">
                      <a:off x="0" y="0"/>
                      <a:ext cx="704869" cy="387405"/>
                    </a:xfrm>
                    <a:prstGeom prst="rect">
                      <a:avLst/>
                    </a:prstGeom>
                  </pic:spPr>
                </pic:pic>
              </a:graphicData>
            </a:graphic>
          </wp:anchor>
        </w:drawing>
      </w:r>
      <w:r/>
    </w:p>
    <w:p>
      <w:pPr>
        <w:spacing w:line="283" w:lineRule="auto"/>
        <w:rPr>
          <w:rFonts w:ascii="Arial"/>
          <w:sz w:val="21"/>
        </w:rPr>
      </w:pPr>
      <w:r/>
    </w:p>
    <w:p>
      <w:pPr>
        <w:spacing w:before="97" w:line="220" w:lineRule="auto"/>
        <w:rPr>
          <w:rFonts w:ascii="FangSong" w:hAnsi="FangSong" w:eastAsia="FangSong" w:cs="FangSong"/>
          <w:sz w:val="30"/>
          <w:szCs w:val="30"/>
        </w:rPr>
      </w:pPr>
      <w:r>
        <w:rPr>
          <w:rFonts w:ascii="FangSong" w:hAnsi="FangSong" w:eastAsia="FangSong" w:cs="FangSong"/>
          <w:sz w:val="30"/>
          <w:szCs w:val="30"/>
          <w:spacing w:val="-6"/>
        </w:rPr>
        <w:t>请有关部门进行调解。</w:t>
      </w:r>
    </w:p>
    <w:p>
      <w:pPr>
        <w:ind w:left="599"/>
        <w:spacing w:before="185" w:line="588" w:lineRule="exact"/>
        <w:rPr>
          <w:rFonts w:ascii="FangSong" w:hAnsi="FangSong" w:eastAsia="FangSong" w:cs="FangSong"/>
          <w:sz w:val="30"/>
          <w:szCs w:val="30"/>
        </w:rPr>
      </w:pPr>
      <w:r>
        <w:rPr>
          <w:rFonts w:ascii="FangSong" w:hAnsi="FangSong" w:eastAsia="FangSong" w:cs="FangSong"/>
          <w:sz w:val="30"/>
          <w:szCs w:val="30"/>
          <w:spacing w:val="-7"/>
          <w:position w:val="21"/>
        </w:rPr>
        <w:t>11.2</w:t>
      </w:r>
      <w:r>
        <w:rPr>
          <w:rFonts w:ascii="FangSong" w:hAnsi="FangSong" w:eastAsia="FangSong" w:cs="FangSong"/>
          <w:sz w:val="30"/>
          <w:szCs w:val="30"/>
          <w:spacing w:val="68"/>
          <w:position w:val="21"/>
        </w:rPr>
        <w:t xml:space="preserve"> </w:t>
      </w:r>
      <w:r>
        <w:rPr>
          <w:rFonts w:ascii="FangSong" w:hAnsi="FangSong" w:eastAsia="FangSong" w:cs="FangSong"/>
          <w:sz w:val="30"/>
          <w:szCs w:val="30"/>
          <w:spacing w:val="-7"/>
          <w:position w:val="21"/>
        </w:rPr>
        <w:t>当事人不愿通过协商、调解解决或者协商、调解不成时，按</w:t>
      </w:r>
    </w:p>
    <w:p>
      <w:pPr>
        <w:spacing w:before="1" w:line="220" w:lineRule="auto"/>
        <w:rPr>
          <w:rFonts w:ascii="FangSong" w:hAnsi="FangSong" w:eastAsia="FangSong" w:cs="FangSong"/>
          <w:sz w:val="30"/>
          <w:szCs w:val="30"/>
        </w:rPr>
      </w:pPr>
      <w:r>
        <w:rPr>
          <w:rFonts w:ascii="FangSong" w:hAnsi="FangSong" w:eastAsia="FangSong" w:cs="FangSong"/>
          <w:sz w:val="30"/>
          <w:szCs w:val="30"/>
          <w:spacing w:val="-12"/>
        </w:rPr>
        <w:t>下列第.</w:t>
      </w:r>
      <w:r>
        <w:rPr>
          <w:rFonts w:ascii="FangSong" w:hAnsi="FangSong" w:eastAsia="FangSong" w:cs="FangSong"/>
          <w:sz w:val="30"/>
          <w:szCs w:val="30"/>
          <w:u w:val="single" w:color="auto"/>
          <w:spacing w:val="160"/>
        </w:rPr>
        <w:t xml:space="preserve"> </w:t>
      </w:r>
      <w:r>
        <w:rPr>
          <w:rFonts w:ascii="FangSong" w:hAnsi="FangSong" w:eastAsia="FangSong" w:cs="FangSong"/>
          <w:sz w:val="30"/>
          <w:szCs w:val="30"/>
          <w:u w:val="single" w:color="auto"/>
          <w:spacing w:val="-12"/>
        </w:rPr>
        <w:t>(2)</w:t>
      </w:r>
      <w:r>
        <w:rPr>
          <w:rFonts w:ascii="FangSong" w:hAnsi="FangSong" w:eastAsia="FangSong" w:cs="FangSong"/>
          <w:sz w:val="30"/>
          <w:szCs w:val="30"/>
          <w:u w:val="single" w:color="auto"/>
          <w:spacing w:val="5"/>
        </w:rPr>
        <w:t xml:space="preserve">  </w:t>
      </w:r>
      <w:r>
        <w:rPr>
          <w:rFonts w:ascii="FangSong" w:hAnsi="FangSong" w:eastAsia="FangSong" w:cs="FangSong"/>
          <w:sz w:val="30"/>
          <w:szCs w:val="30"/>
          <w:spacing w:val="-131"/>
        </w:rPr>
        <w:t xml:space="preserve"> </w:t>
      </w:r>
      <w:r>
        <w:rPr>
          <w:rFonts w:ascii="FangSong" w:hAnsi="FangSong" w:eastAsia="FangSong" w:cs="FangSong"/>
          <w:sz w:val="30"/>
          <w:szCs w:val="30"/>
          <w:spacing w:val="-12"/>
        </w:rPr>
        <w:t>种方式解决。</w:t>
      </w:r>
    </w:p>
    <w:p>
      <w:pPr>
        <w:ind w:left="449"/>
        <w:spacing w:before="193" w:line="222" w:lineRule="auto"/>
        <w:rPr>
          <w:rFonts w:ascii="FangSong" w:hAnsi="FangSong" w:eastAsia="FangSong" w:cs="FangSong"/>
          <w:sz w:val="30"/>
          <w:szCs w:val="30"/>
        </w:rPr>
      </w:pPr>
      <w:r>
        <w:rPr>
          <w:rFonts w:ascii="FangSong" w:hAnsi="FangSong" w:eastAsia="FangSong" w:cs="FangSong"/>
          <w:sz w:val="30"/>
          <w:szCs w:val="30"/>
          <w:spacing w:val="10"/>
        </w:rPr>
        <w:t>(1)提交仲裁委员会仲裁。</w:t>
      </w:r>
    </w:p>
    <w:p>
      <w:pPr>
        <w:ind w:left="449" w:right="5379"/>
        <w:spacing w:before="174" w:line="288" w:lineRule="auto"/>
        <w:rPr>
          <w:rFonts w:ascii="FangSong" w:hAnsi="FangSong" w:eastAsia="FangSong" w:cs="FangSong"/>
          <w:sz w:val="30"/>
          <w:szCs w:val="30"/>
        </w:rPr>
      </w:pPr>
      <w:r>
        <w:rPr>
          <w:rFonts w:ascii="FangSong" w:hAnsi="FangSong" w:eastAsia="FangSong" w:cs="FangSong"/>
          <w:sz w:val="30"/>
          <w:szCs w:val="30"/>
          <w:spacing w:val="8"/>
        </w:rPr>
        <w:t>(2)向甲方所在地人民法院起诉。</w:t>
      </w:r>
      <w:r>
        <w:rPr>
          <w:rFonts w:ascii="FangSong" w:hAnsi="FangSong" w:eastAsia="FangSong" w:cs="FangSong"/>
          <w:sz w:val="30"/>
          <w:szCs w:val="30"/>
          <w:spacing w:val="1"/>
        </w:rPr>
        <w:t xml:space="preserve"> </w:t>
      </w:r>
      <w:r>
        <w:rPr>
          <w:rFonts w:ascii="FangSong" w:hAnsi="FangSong" w:eastAsia="FangSong" w:cs="FangSong"/>
          <w:sz w:val="30"/>
          <w:szCs w:val="30"/>
          <w:spacing w:val="26"/>
        </w:rPr>
        <w:t>第12条</w:t>
      </w:r>
      <w:r>
        <w:rPr>
          <w:rFonts w:ascii="FangSong" w:hAnsi="FangSong" w:eastAsia="FangSong" w:cs="FangSong"/>
          <w:sz w:val="30"/>
          <w:szCs w:val="30"/>
          <w:spacing w:val="130"/>
        </w:rPr>
        <w:t xml:space="preserve"> </w:t>
      </w:r>
      <w:r>
        <w:rPr>
          <w:rFonts w:ascii="FangSong" w:hAnsi="FangSong" w:eastAsia="FangSong" w:cs="FangSong"/>
          <w:sz w:val="30"/>
          <w:szCs w:val="30"/>
          <w:spacing w:val="26"/>
        </w:rPr>
        <w:t>附则</w:t>
      </w:r>
    </w:p>
    <w:p>
      <w:pPr>
        <w:ind w:left="449" w:right="3150"/>
        <w:spacing w:before="179" w:line="282" w:lineRule="auto"/>
        <w:rPr>
          <w:rFonts w:ascii="FangSong" w:hAnsi="FangSong" w:eastAsia="FangSong" w:cs="FangSong"/>
          <w:sz w:val="30"/>
          <w:szCs w:val="30"/>
        </w:rPr>
      </w:pPr>
      <w:r>
        <w:rPr>
          <w:rFonts w:ascii="FangSong" w:hAnsi="FangSong" w:eastAsia="FangSong" w:cs="FangSong"/>
          <w:sz w:val="30"/>
          <w:szCs w:val="30"/>
          <w:spacing w:val="-3"/>
        </w:rPr>
        <w:t>12.1</w:t>
      </w:r>
      <w:r>
        <w:rPr>
          <w:rFonts w:ascii="FangSong" w:hAnsi="FangSong" w:eastAsia="FangSong" w:cs="FangSong"/>
          <w:sz w:val="30"/>
          <w:szCs w:val="30"/>
          <w:spacing w:val="30"/>
        </w:rPr>
        <w:t xml:space="preserve"> </w:t>
      </w:r>
      <w:r>
        <w:rPr>
          <w:rFonts w:ascii="FangSong" w:hAnsi="FangSong" w:eastAsia="FangSong" w:cs="FangSong"/>
          <w:sz w:val="30"/>
          <w:szCs w:val="30"/>
          <w:spacing w:val="-3"/>
        </w:rPr>
        <w:t>本合同一式拾份，甲方执柒份，乙方执叁份。</w:t>
      </w:r>
      <w:r>
        <w:rPr>
          <w:rFonts w:ascii="FangSong" w:hAnsi="FangSong" w:eastAsia="FangSong" w:cs="FangSong"/>
          <w:sz w:val="30"/>
          <w:szCs w:val="30"/>
        </w:rPr>
        <w:t xml:space="preserve"> </w:t>
      </w:r>
      <w:r>
        <w:rPr>
          <w:rFonts w:ascii="FangSong" w:hAnsi="FangSong" w:eastAsia="FangSong" w:cs="FangSong"/>
          <w:sz w:val="30"/>
          <w:szCs w:val="30"/>
          <w:spacing w:val="7"/>
        </w:rPr>
        <w:t>12.2本合同履行完成后自动终止。</w:t>
      </w:r>
    </w:p>
    <w:p>
      <w:pPr>
        <w:ind w:left="449"/>
        <w:spacing w:before="204" w:line="222" w:lineRule="auto"/>
        <w:rPr>
          <w:rFonts w:ascii="FangSong" w:hAnsi="FangSong" w:eastAsia="FangSong" w:cs="FangSong"/>
          <w:sz w:val="30"/>
          <w:szCs w:val="30"/>
        </w:rPr>
      </w:pPr>
      <w:r>
        <w:rPr>
          <w:rFonts w:ascii="FangSong" w:hAnsi="FangSong" w:eastAsia="FangSong" w:cs="FangSong"/>
          <w:sz w:val="30"/>
          <w:szCs w:val="30"/>
          <w:spacing w:val="17"/>
        </w:rPr>
        <w:t>12.3附件(与本合同具有同等法律效力)</w:t>
      </w:r>
    </w:p>
    <w:p>
      <w:pPr>
        <w:ind w:left="909"/>
        <w:spacing w:before="195" w:line="195" w:lineRule="auto"/>
        <w:rPr>
          <w:rFonts w:ascii="FangSong" w:hAnsi="FangSong" w:eastAsia="FangSong" w:cs="FangSong"/>
          <w:sz w:val="27"/>
          <w:szCs w:val="27"/>
        </w:rPr>
      </w:pPr>
      <w:r>
        <w:rPr>
          <w:rFonts w:ascii="FangSong" w:hAnsi="FangSong" w:eastAsia="FangSong" w:cs="FangSong"/>
          <w:sz w:val="27"/>
          <w:szCs w:val="27"/>
          <w:spacing w:val="33"/>
        </w:rPr>
        <w:t>(1)技术标准和要求按</w:t>
      </w:r>
      <w:r>
        <w:rPr>
          <w:rFonts w:ascii="FangSong" w:hAnsi="FangSong" w:eastAsia="FangSong" w:cs="FangSong"/>
          <w:sz w:val="27"/>
          <w:szCs w:val="27"/>
          <w:u w:val="single" w:color="auto"/>
          <w:spacing w:val="33"/>
        </w:rPr>
        <w:t>南岸区长生桥镇林业生态恢复一乡村绿</w:t>
      </w:r>
    </w:p>
    <w:p>
      <w:pPr>
        <w:ind w:firstLine="1770"/>
        <w:spacing w:line="2268" w:lineRule="exact"/>
        <w:textAlignment w:val="center"/>
        <w:rPr/>
      </w:pPr>
      <w:r>
        <w:pict>
          <v:group id="_x0000_s5" style="mso-position-vertical-relative:line;mso-position-horizontal-relative:char;width:116.5pt;height:113.45pt;" filled="false" stroked="false" coordsize="2330,2268" coordorigin="0,0">
            <v:shape id="_x0000_s6" style="position:absolute;left:0;top:-21;width:2330;height:2291;" filled="false" stroked="false" type="#_x0000_t75">
              <v:imagedata o:title="" r:id="rId17"/>
            </v:shape>
            <v:shape id="_x0000_s7" style="position:absolute;left:-20;top:-41;width:2370;height:2406;" filled="false" stroked="false" type="#_x0000_t202">
              <v:fill on="false"/>
              <v:stroke on="false"/>
              <v:path/>
              <v:imagedata o:title=""/>
              <o:lock v:ext="edit" aspectratio="false"/>
              <v:textbox inset="0mm,0mm,0mm,0mm">
                <w:txbxContent>
                  <w:p>
                    <w:pPr>
                      <w:spacing w:line="446" w:lineRule="auto"/>
                      <w:rPr>
                        <w:rFonts w:ascii="Arial"/>
                        <w:sz w:val="21"/>
                      </w:rPr>
                    </w:pPr>
                    <w:r/>
                  </w:p>
                  <w:p>
                    <w:pPr>
                      <w:spacing w:before="98" w:line="144" w:lineRule="exact"/>
                      <w:jc w:val="right"/>
                      <w:rPr>
                        <w:rFonts w:ascii="FangSong" w:hAnsi="FangSong" w:eastAsia="FangSong" w:cs="FangSong"/>
                        <w:sz w:val="30"/>
                        <w:szCs w:val="30"/>
                      </w:rPr>
                    </w:pPr>
                    <w:r>
                      <w:rPr>
                        <w:rFonts w:ascii="FangSong" w:hAnsi="FangSong" w:eastAsia="FangSong" w:cs="FangSong"/>
                        <w:sz w:val="30"/>
                        <w:szCs w:val="30"/>
                        <w:spacing w:val="-83"/>
                        <w:position w:val="2"/>
                      </w:rPr>
                      <w:t>。</w:t>
                    </w:r>
                  </w:p>
                </w:txbxContent>
              </v:textbox>
            </v:shape>
          </v:group>
        </w:pict>
      </w:r>
    </w:p>
    <w:p>
      <w:pPr>
        <w:spacing w:before="9" w:line="223" w:lineRule="auto"/>
        <w:rPr>
          <w:rFonts w:ascii="FangSong" w:hAnsi="FangSong" w:eastAsia="FangSong" w:cs="FangSong"/>
          <w:sz w:val="24"/>
          <w:szCs w:val="24"/>
        </w:rPr>
      </w:pPr>
      <w:r>
        <w:pict>
          <v:shape id="_x0000_s8" style="position:absolute;margin-left:274.497pt;margin-top:-2.10766pt;mso-position-vertical-relative:text;mso-position-horizontal-relative:text;width:140.55pt;height:16.5pt;z-index:251672576;"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4"/>
                      <w:szCs w:val="24"/>
                    </w:rPr>
                  </w:pPr>
                  <w:r>
                    <w:rPr>
                      <w:rFonts w:ascii="FangSong" w:hAnsi="FangSong" w:eastAsia="FangSong" w:cs="FangSong"/>
                      <w:sz w:val="24"/>
                      <w:szCs w:val="24"/>
                      <w:spacing w:val="-9"/>
                    </w:rPr>
                    <w:t>法定代表人或授权委托人：</w:t>
                  </w:r>
                </w:p>
              </w:txbxContent>
            </v:textbox>
          </v:shape>
        </w:pict>
      </w:r>
      <w:r>
        <w:rPr>
          <w:rFonts w:ascii="FangSong" w:hAnsi="FangSong" w:eastAsia="FangSong" w:cs="FangSong"/>
          <w:sz w:val="24"/>
          <w:szCs w:val="24"/>
          <w:spacing w:val="-6"/>
        </w:rPr>
        <w:t>法定代表人或委托代理人：</w:t>
      </w:r>
    </w:p>
    <w:p>
      <w:pPr>
        <w:rPr/>
      </w:pPr>
      <w:r/>
    </w:p>
    <w:p>
      <w:pPr>
        <w:spacing w:line="81" w:lineRule="exact"/>
        <w:rPr/>
      </w:pPr>
      <w:r/>
    </w:p>
    <w:p>
      <w:pPr>
        <w:sectPr>
          <w:footerReference w:type="default" r:id="rId10"/>
          <w:pgSz w:w="11900" w:h="16830"/>
          <w:pgMar w:top="1430" w:right="220" w:bottom="1583" w:left="1370" w:header="0" w:footer="1292" w:gutter="0"/>
          <w:cols w:equalWidth="0" w:num="1">
            <w:col w:w="10310" w:space="0"/>
          </w:cols>
        </w:sectPr>
        <w:rPr/>
      </w:pPr>
    </w:p>
    <w:p>
      <w:pPr>
        <w:spacing w:line="248" w:lineRule="auto"/>
        <w:rPr>
          <w:rFonts w:ascii="Arial"/>
          <w:sz w:val="21"/>
        </w:rPr>
      </w:pPr>
      <w:r/>
    </w:p>
    <w:p>
      <w:pPr>
        <w:spacing w:before="79" w:line="224" w:lineRule="auto"/>
        <w:rPr>
          <w:rFonts w:ascii="FangSong" w:hAnsi="FangSong" w:eastAsia="FangSong" w:cs="FangSong"/>
          <w:sz w:val="24"/>
          <w:szCs w:val="24"/>
        </w:rPr>
      </w:pPr>
      <w:r>
        <w:rPr>
          <w:rFonts w:ascii="FangSong" w:hAnsi="FangSong" w:eastAsia="FangSong" w:cs="FangSong"/>
          <w:sz w:val="24"/>
          <w:szCs w:val="24"/>
          <w:spacing w:val="-11"/>
        </w:rPr>
        <w:t>分管负责人：</w:t>
      </w:r>
    </w:p>
    <w:p>
      <w:pPr>
        <w:spacing w:line="278" w:lineRule="auto"/>
        <w:rPr>
          <w:rFonts w:ascii="Arial"/>
          <w:sz w:val="21"/>
        </w:rPr>
      </w:pPr>
      <w:r/>
    </w:p>
    <w:p>
      <w:pPr>
        <w:spacing w:line="278" w:lineRule="auto"/>
        <w:rPr>
          <w:rFonts w:ascii="Arial"/>
          <w:sz w:val="21"/>
        </w:rPr>
      </w:pPr>
      <w:r/>
    </w:p>
    <w:p>
      <w:pPr>
        <w:spacing w:before="78" w:line="222" w:lineRule="auto"/>
        <w:rPr>
          <w:rFonts w:ascii="FangSong" w:hAnsi="FangSong" w:eastAsia="FangSong" w:cs="FangSong"/>
          <w:sz w:val="24"/>
          <w:szCs w:val="24"/>
        </w:rPr>
      </w:pPr>
      <w:r>
        <w:rPr>
          <w:rFonts w:ascii="FangSong" w:hAnsi="FangSong" w:eastAsia="FangSong" w:cs="FangSong"/>
          <w:sz w:val="24"/>
          <w:szCs w:val="24"/>
          <w:spacing w:val="-10"/>
        </w:rPr>
        <w:t>科室负责人：</w:t>
      </w:r>
    </w:p>
    <w:p>
      <w:pPr>
        <w:spacing w:line="281" w:lineRule="auto"/>
        <w:rPr>
          <w:rFonts w:ascii="Arial"/>
          <w:sz w:val="21"/>
        </w:rPr>
      </w:pPr>
      <w:r/>
    </w:p>
    <w:p>
      <w:pPr>
        <w:spacing w:line="281" w:lineRule="auto"/>
        <w:rPr>
          <w:rFonts w:ascii="Arial"/>
          <w:sz w:val="21"/>
        </w:rPr>
      </w:pPr>
      <w:r/>
    </w:p>
    <w:p>
      <w:pPr>
        <w:spacing w:before="79" w:line="224" w:lineRule="auto"/>
        <w:rPr>
          <w:rFonts w:ascii="FangSong" w:hAnsi="FangSong" w:eastAsia="FangSong" w:cs="FangSong"/>
          <w:sz w:val="24"/>
          <w:szCs w:val="24"/>
        </w:rPr>
      </w:pPr>
      <w:r>
        <w:rPr>
          <w:rFonts w:ascii="FangSong" w:hAnsi="FangSong" w:eastAsia="FangSong" w:cs="FangSong"/>
          <w:sz w:val="24"/>
          <w:szCs w:val="24"/>
          <w:spacing w:val="-8"/>
        </w:rPr>
        <w:t>经办人：</w:t>
      </w:r>
    </w:p>
    <w:p>
      <w:pPr>
        <w:spacing w:line="282" w:lineRule="auto"/>
        <w:rPr>
          <w:rFonts w:ascii="Arial"/>
          <w:sz w:val="21"/>
        </w:rPr>
      </w:pPr>
      <w:r/>
    </w:p>
    <w:p>
      <w:pPr>
        <w:spacing w:line="283" w:lineRule="auto"/>
        <w:rPr>
          <w:rFonts w:ascii="Arial"/>
          <w:sz w:val="21"/>
        </w:rPr>
      </w:pPr>
      <w:r/>
    </w:p>
    <w:p>
      <w:pPr>
        <w:spacing w:before="78" w:line="223" w:lineRule="auto"/>
        <w:rPr>
          <w:rFonts w:ascii="FangSong" w:hAnsi="FangSong" w:eastAsia="FangSong" w:cs="FangSong"/>
          <w:sz w:val="24"/>
          <w:szCs w:val="24"/>
        </w:rPr>
      </w:pPr>
      <w:r>
        <w:rPr>
          <w:rFonts w:ascii="FangSong" w:hAnsi="FangSong" w:eastAsia="FangSong" w:cs="FangSong"/>
          <w:sz w:val="24"/>
          <w:szCs w:val="24"/>
          <w:spacing w:val="-7"/>
        </w:rPr>
        <w:t>联系电话：</w:t>
      </w:r>
    </w:p>
    <w:p>
      <w:pPr>
        <w:ind w:firstLine="1839"/>
        <w:spacing w:before="191" w:line="510" w:lineRule="exact"/>
        <w:textAlignment w:val="center"/>
        <w:rPr/>
      </w:pPr>
      <w:r>
        <w:drawing>
          <wp:inline distT="0" distB="0" distL="0" distR="0">
            <wp:extent cx="1435055" cy="323817"/>
            <wp:effectExtent l="0" t="0" r="0" b="0"/>
            <wp:docPr id="10" name="IM 10"/>
            <wp:cNvGraphicFramePr/>
            <a:graphic>
              <a:graphicData uri="http://schemas.openxmlformats.org/drawingml/2006/picture">
                <pic:pic>
                  <pic:nvPicPr>
                    <pic:cNvPr id="10" name="IM 10"/>
                    <pic:cNvPicPr/>
                  </pic:nvPicPr>
                  <pic:blipFill>
                    <a:blip r:embed="rId18"/>
                    <a:stretch>
                      <a:fillRect/>
                    </a:stretch>
                  </pic:blipFill>
                  <pic:spPr>
                    <a:xfrm rot="0">
                      <a:off x="0" y="0"/>
                      <a:ext cx="1435055" cy="323817"/>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before="276" w:line="219" w:lineRule="auto"/>
        <w:rPr>
          <w:rFonts w:ascii="SimSun" w:hAnsi="SimSun" w:eastAsia="SimSun" w:cs="SimSun"/>
          <w:sz w:val="24"/>
          <w:szCs w:val="24"/>
        </w:rPr>
      </w:pPr>
      <w:r>
        <w:rPr>
          <w:rFonts w:ascii="SimSun" w:hAnsi="SimSun" w:eastAsia="SimSun" w:cs="SimSun"/>
          <w:sz w:val="24"/>
          <w:szCs w:val="24"/>
          <w:spacing w:val="-2"/>
        </w:rPr>
        <w:t>开户行：重庆农村商业银行南岸江南支行</w:t>
      </w:r>
    </w:p>
    <w:p>
      <w:pPr>
        <w:spacing w:line="293" w:lineRule="auto"/>
        <w:rPr>
          <w:rFonts w:ascii="Arial"/>
          <w:sz w:val="21"/>
        </w:rPr>
      </w:pPr>
      <w:r/>
    </w:p>
    <w:p>
      <w:pPr>
        <w:spacing w:line="293" w:lineRule="auto"/>
        <w:rPr>
          <w:rFonts w:ascii="Arial"/>
          <w:sz w:val="21"/>
        </w:rPr>
      </w:pPr>
      <w:r/>
    </w:p>
    <w:p>
      <w:pPr>
        <w:spacing w:before="78" w:line="221" w:lineRule="auto"/>
        <w:rPr>
          <w:rFonts w:ascii="SimSun" w:hAnsi="SimSun" w:eastAsia="SimSun" w:cs="SimSun"/>
          <w:sz w:val="24"/>
          <w:szCs w:val="24"/>
        </w:rPr>
      </w:pPr>
      <w:r>
        <w:rPr>
          <w:rFonts w:ascii="SimSun" w:hAnsi="SimSun" w:eastAsia="SimSun" w:cs="SimSun"/>
          <w:sz w:val="24"/>
          <w:szCs w:val="24"/>
          <w:spacing w:val="-1"/>
        </w:rPr>
        <w:t>账号：0608030120010014645</w:t>
      </w:r>
    </w:p>
    <w:p>
      <w:pPr>
        <w:spacing w:line="321" w:lineRule="auto"/>
        <w:rPr>
          <w:rFonts w:ascii="Arial"/>
          <w:sz w:val="21"/>
        </w:rPr>
      </w:pPr>
      <w:r/>
    </w:p>
    <w:p>
      <w:pPr>
        <w:spacing w:before="79"/>
        <w:rPr>
          <w:sz w:val="24"/>
          <w:szCs w:val="24"/>
        </w:rPr>
      </w:pPr>
      <w:r>
        <w:rPr>
          <w:rFonts w:ascii="FangSong" w:hAnsi="FangSong" w:eastAsia="FangSong" w:cs="FangSong"/>
          <w:sz w:val="24"/>
          <w:szCs w:val="24"/>
          <w:spacing w:val="34"/>
        </w:rPr>
        <w:t>经办人:</w:t>
      </w:r>
      <w:r>
        <w:rPr>
          <w:rFonts w:ascii="FangSong" w:hAnsi="FangSong" w:eastAsia="FangSong" w:cs="FangSong"/>
          <w:sz w:val="24"/>
          <w:szCs w:val="24"/>
          <w:spacing w:val="43"/>
        </w:rPr>
        <w:t xml:space="preserve"> </w:t>
      </w:r>
      <w:r>
        <w:rPr>
          <w:sz w:val="24"/>
          <w:szCs w:val="24"/>
          <w:position w:val="-15"/>
        </w:rPr>
        <w:drawing>
          <wp:inline distT="0" distB="0" distL="0" distR="0">
            <wp:extent cx="838167" cy="380993"/>
            <wp:effectExtent l="0" t="0" r="0" b="0"/>
            <wp:docPr id="11" name="IM 11"/>
            <wp:cNvGraphicFramePr/>
            <a:graphic>
              <a:graphicData uri="http://schemas.openxmlformats.org/drawingml/2006/picture">
                <pic:pic>
                  <pic:nvPicPr>
                    <pic:cNvPr id="11" name="IM 11"/>
                    <pic:cNvPicPr/>
                  </pic:nvPicPr>
                  <pic:blipFill>
                    <a:blip r:embed="rId19"/>
                    <a:stretch>
                      <a:fillRect/>
                    </a:stretch>
                  </pic:blipFill>
                  <pic:spPr>
                    <a:xfrm rot="0">
                      <a:off x="0" y="0"/>
                      <a:ext cx="838167" cy="380993"/>
                    </a:xfrm>
                    <a:prstGeom prst="rect">
                      <a:avLst/>
                    </a:prstGeom>
                  </pic:spPr>
                </pic:pic>
              </a:graphicData>
            </a:graphic>
          </wp:inline>
        </w:drawing>
      </w:r>
    </w:p>
    <w:p>
      <w:pPr>
        <w:spacing w:line="243" w:lineRule="auto"/>
        <w:rPr>
          <w:rFonts w:ascii="Arial"/>
          <w:sz w:val="21"/>
        </w:rPr>
      </w:pPr>
      <w:r/>
    </w:p>
    <w:p>
      <w:pPr>
        <w:spacing w:line="244" w:lineRule="auto"/>
        <w:rPr>
          <w:rFonts w:ascii="Arial"/>
          <w:sz w:val="21"/>
        </w:rPr>
      </w:pPr>
      <w:r/>
    </w:p>
    <w:p>
      <w:pPr>
        <w:spacing w:before="79" w:line="223" w:lineRule="auto"/>
        <w:rPr>
          <w:rFonts w:ascii="FangSong" w:hAnsi="FangSong" w:eastAsia="FangSong" w:cs="FangSong"/>
          <w:sz w:val="24"/>
          <w:szCs w:val="24"/>
        </w:rPr>
      </w:pPr>
      <w:r>
        <w:rPr>
          <w:rFonts w:ascii="FangSong" w:hAnsi="FangSong" w:eastAsia="FangSong" w:cs="FangSong"/>
          <w:sz w:val="24"/>
          <w:szCs w:val="24"/>
          <w:spacing w:val="-1"/>
        </w:rPr>
        <w:t>联系电话：15998972727</w:t>
      </w:r>
    </w:p>
    <w:p>
      <w:pPr>
        <w:ind w:firstLine="1310"/>
        <w:spacing w:before="211" w:line="470" w:lineRule="exact"/>
        <w:textAlignment w:val="center"/>
        <w:rPr/>
      </w:pPr>
      <w:r>
        <w:drawing>
          <wp:inline distT="0" distB="0" distL="0" distR="0">
            <wp:extent cx="1435055" cy="298489"/>
            <wp:effectExtent l="0" t="0" r="0" b="0"/>
            <wp:docPr id="12" name="IM 12"/>
            <wp:cNvGraphicFramePr/>
            <a:graphic>
              <a:graphicData uri="http://schemas.openxmlformats.org/drawingml/2006/picture">
                <pic:pic>
                  <pic:nvPicPr>
                    <pic:cNvPr id="12" name="IM 12"/>
                    <pic:cNvPicPr/>
                  </pic:nvPicPr>
                  <pic:blipFill>
                    <a:blip r:embed="rId20"/>
                    <a:stretch>
                      <a:fillRect/>
                    </a:stretch>
                  </pic:blipFill>
                  <pic:spPr>
                    <a:xfrm rot="0">
                      <a:off x="0" y="0"/>
                      <a:ext cx="1435055" cy="298489"/>
                    </a:xfrm>
                    <a:prstGeom prst="rect">
                      <a:avLst/>
                    </a:prstGeom>
                  </pic:spPr>
                </pic:pic>
              </a:graphicData>
            </a:graphic>
          </wp:inline>
        </w:drawing>
      </w:r>
    </w:p>
    <w:sectPr>
      <w:type w:val="continuous"/>
      <w:pgSz w:w="11900" w:h="16830"/>
      <w:pgMar w:top="1430" w:right="220" w:bottom="1583" w:left="1370" w:header="0" w:footer="1292" w:gutter="0"/>
      <w:cols w:equalWidth="0" w:num="2">
        <w:col w:w="5410" w:space="100"/>
        <w:col w:w="4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79"/>
      <w:spacing w:line="224" w:lineRule="auto"/>
      <w:rPr>
        <w:rFonts w:ascii="SimSun" w:hAnsi="SimSun" w:eastAsia="SimSun" w:cs="SimSun"/>
        <w:sz w:val="15"/>
        <w:szCs w:val="15"/>
      </w:rPr>
    </w:pPr>
    <w:r>
      <w:rPr>
        <w:rFonts w:ascii="SimSun" w:hAnsi="SimSun" w:eastAsia="SimSun" w:cs="SimSun"/>
        <w:sz w:val="15"/>
        <w:szCs w:val="15"/>
        <w:spacing w:val="-4"/>
      </w:rPr>
      <w:t>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9"/>
      <w:spacing w:line="224" w:lineRule="auto"/>
      <w:rPr>
        <w:rFonts w:ascii="SimSun" w:hAnsi="SimSun" w:eastAsia="SimSun" w:cs="SimSun"/>
        <w:sz w:val="24"/>
        <w:szCs w:val="24"/>
      </w:rPr>
    </w:pPr>
    <w:r>
      <w:rPr>
        <w:rFonts w:ascii="SimSun" w:hAnsi="SimSun" w:eastAsia="SimSun" w:cs="SimSun"/>
        <w:sz w:val="24"/>
        <w:szCs w:val="24"/>
        <w:spacing w:val="-3"/>
      </w:rPr>
      <w:t>2/7</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9"/>
      <w:spacing w:line="224" w:lineRule="auto"/>
      <w:rPr>
        <w:rFonts w:ascii="SimSun" w:hAnsi="SimSun" w:eastAsia="SimSun" w:cs="SimSun"/>
        <w:sz w:val="24"/>
        <w:szCs w:val="24"/>
      </w:rPr>
    </w:pPr>
    <w:r>
      <w:rPr>
        <w:rFonts w:ascii="SimSun" w:hAnsi="SimSun" w:eastAsia="SimSun" w:cs="SimSun"/>
        <w:sz w:val="24"/>
        <w:szCs w:val="24"/>
        <w:spacing w:val="-4"/>
      </w:rPr>
      <w:t>3/7</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0"/>
      <w:spacing w:line="224" w:lineRule="auto"/>
      <w:rPr>
        <w:rFonts w:ascii="SimSun" w:hAnsi="SimSun" w:eastAsia="SimSun" w:cs="SimSun"/>
        <w:sz w:val="25"/>
        <w:szCs w:val="25"/>
      </w:rPr>
    </w:pPr>
    <w:r>
      <w:rPr>
        <w:rFonts w:ascii="SimSun" w:hAnsi="SimSun" w:eastAsia="SimSun" w:cs="SimSun"/>
        <w:sz w:val="25"/>
        <w:szCs w:val="25"/>
        <w:spacing w:val="-2"/>
      </w:rPr>
      <w:t>4/7</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19"/>
      <w:spacing w:line="224" w:lineRule="auto"/>
      <w:rPr>
        <w:rFonts w:ascii="SimSun" w:hAnsi="SimSun" w:eastAsia="SimSun" w:cs="SimSun"/>
        <w:sz w:val="24"/>
        <w:szCs w:val="24"/>
      </w:rPr>
    </w:pPr>
    <w:r>
      <w:rPr>
        <w:rFonts w:ascii="SimSun" w:hAnsi="SimSun" w:eastAsia="SimSun" w:cs="SimSun"/>
        <w:sz w:val="24"/>
        <w:szCs w:val="24"/>
        <w:spacing w:val="-4"/>
      </w:rPr>
      <w:t>5/7</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9"/>
      <w:spacing w:line="224" w:lineRule="auto"/>
      <w:rPr>
        <w:rFonts w:ascii="SimSun" w:hAnsi="SimSun" w:eastAsia="SimSun" w:cs="SimSun"/>
        <w:sz w:val="24"/>
        <w:szCs w:val="24"/>
      </w:rPr>
    </w:pPr>
    <w:r>
      <w:rPr>
        <w:rFonts w:ascii="SimSun" w:hAnsi="SimSun" w:eastAsia="SimSun" w:cs="SimSun"/>
        <w:sz w:val="24"/>
        <w:szCs w:val="24"/>
        <w:spacing w:val="-3"/>
      </w:rPr>
      <w:t>6/7</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59"/>
      <w:spacing w:line="224" w:lineRule="auto"/>
      <w:rPr>
        <w:rFonts w:ascii="SimSun" w:hAnsi="SimSun" w:eastAsia="SimSun" w:cs="SimSun"/>
        <w:sz w:val="24"/>
        <w:szCs w:val="24"/>
      </w:rPr>
    </w:pPr>
    <w:r>
      <w:rPr>
        <w:rFonts w:ascii="SimSun" w:hAnsi="SimSun" w:eastAsia="SimSun" w:cs="SimSun"/>
        <w:sz w:val="24"/>
        <w:szCs w:val="24"/>
        <w:spacing w:val="-4"/>
      </w:rPr>
      <w:t>7/7</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footer" Target="footer2.xml"/><Relationship Id="rId23" Type="http://schemas.openxmlformats.org/officeDocument/2006/relationships/fontTable" Target="fontTable.xml"/><Relationship Id="rId22" Type="http://schemas.openxmlformats.org/officeDocument/2006/relationships/styles" Target="styles.xml"/><Relationship Id="rId21" Type="http://schemas.openxmlformats.org/officeDocument/2006/relationships/settings" Target="settings.xml"/><Relationship Id="rId20" Type="http://schemas.openxmlformats.org/officeDocument/2006/relationships/image" Target="media/image13.png"/><Relationship Id="rId2"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footer" Target="footer7.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2023-04-22T23:03:36Z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2023-04-22T23:03:37</vt:filetime>
  </property>
  <property fmtid="{D5CDD505-2E9C-101B-9397-08002B2CF9AE}" pid="4" name="UsrData">
    <vt:lpwstr>6443f73ba2d7b000156caf5b</vt:lpwstr>
  </property>
</Properties>
</file>