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developer‑focused API marketplace that enables companies to publish, version, and monetize their APIs. The platform provides per‑plan rate limiting, usage analytics, automatic SDK generation in five languages, and Stripe‑based billing, allowing API providers to earn revenue while consumers discover and integrate reliable, version‑controlled services.</w:t>
      </w:r>
    </w:p>
    <w:p>
      <w:pPr>
        <w:pStyle w:val="Heading1"/>
      </w:pPr>
      <w:r>
        <w:t>In Scope</w:t>
      </w:r>
    </w:p>
    <w:p>
      <w:pPr>
        <w:pStyle w:val="ListBullet"/>
      </w:pPr>
      <w:r>
        <w:t>API publisher portal for uploading OpenAPI/Swagger definitions and managing API lifecycle</w:t>
      </w:r>
    </w:p>
    <w:p>
      <w:pPr>
        <w:pStyle w:val="ListBullet"/>
      </w:pPr>
      <w:r>
        <w:t>API versioning system that stores each version, supports semantic versioning, and surfaces deprecation notices to consumers when a version is marked deprecated</w:t>
      </w:r>
    </w:p>
    <w:p>
      <w:pPr>
        <w:pStyle w:val="ListBullet"/>
      </w:pPr>
      <w:r>
        <w:t>Per‑plan rate‑limit and quota enforcement engine (e.g., X requests/minute, Y GB/month) tied to subscription plans defined in Stripe</w:t>
      </w:r>
    </w:p>
    <w:p>
      <w:pPr>
        <w:pStyle w:val="ListBullet"/>
      </w:pPr>
      <w:r>
        <w:t>Publisher‑side usage analytics dashboard showing request counts, error rates, latency histograms, and quota consumption per API version</w:t>
      </w:r>
    </w:p>
    <w:p>
      <w:pPr>
        <w:pStyle w:val="ListBullet"/>
      </w:pPr>
      <w:r>
        <w:t>Automatic SDK generation service that consumes an OpenAPI spec and produces client libraries in five predefined languages (e.g., Python, JavaScript/Node.js, Java, Go, Ruby) with versioned output matching the API version</w:t>
      </w:r>
    </w:p>
    <w:p>
      <w:pPr>
        <w:pStyle w:val="ListBullet"/>
      </w:pPr>
      <w:r>
        <w:t>Stripe integration for subscription creation, plan changes, invoicing, proration, and webhook handling for payment events (success, failure, refund)</w:t>
      </w:r>
    </w:p>
    <w:p>
      <w:pPr>
        <w:pStyle w:val="ListBullet"/>
      </w:pPr>
      <w:r>
        <w:t>API gateway layer that routes consumer requests to the appropriate backend implementation, applies rate limits/quotas, and injects version/deprecation headers</w:t>
      </w:r>
    </w:p>
    <w:p>
      <w:pPr>
        <w:pStyle w:val="ListBullet"/>
      </w:pPr>
      <w:r>
        <w:t>Consumer API key management (creation, rotation, revocation) and optional OAuth 2.0 client‑credentials flow for secure access</w:t>
      </w:r>
    </w:p>
    <w:p>
      <w:pPr>
        <w:pStyle w:val="ListBullet"/>
      </w:pPr>
      <w:r>
        <w:t>Admin console for platform operators to monitor system health, manage Stripe Connect accounts (if applicable), and configure supported SDK languages</w:t>
      </w:r>
    </w:p>
    <w:p>
      <w:pPr>
        <w:pStyle w:val="ListBullet"/>
      </w:pPr>
      <w:r>
        <w:t>Automated CI/CD pipeline for deploying gateway, analytics, and SDK generation services with versioned releases</w:t>
      </w:r>
    </w:p>
    <w:p>
      <w:pPr>
        <w:pStyle w:val="Heading1"/>
      </w:pPr>
      <w:r>
        <w:t>Out of Scope</w:t>
      </w:r>
    </w:p>
    <w:p>
      <w:pPr>
        <w:pStyle w:val="ListBullet"/>
      </w:pPr>
      <w:r>
        <w:t>Consumer‑facing marketplace search, discovery, rating, or review features</w:t>
      </w:r>
    </w:p>
    <w:p>
      <w:pPr>
        <w:pStyle w:val="ListBullet"/>
      </w:pPr>
      <w:r>
        <w:t>Multi‑tenant data isolation beyond logical separation (e.g., dedicated databases per publisher)</w:t>
      </w:r>
    </w:p>
    <w:p>
      <w:pPr>
        <w:pStyle w:val="ListBullet"/>
      </w:pPr>
      <w:r>
        <w:t>Advanced analytics such as predictive usage forecasting, machine‑learning‑based recommendations, or custom query builder</w:t>
      </w:r>
    </w:p>
    <w:p>
      <w:pPr>
        <w:pStyle w:val="ListBullet"/>
      </w:pPr>
      <w:r>
        <w:t>Support for SDK generation in languages beyond the five predefined ones</w:t>
      </w:r>
    </w:p>
    <w:p>
      <w:pPr>
        <w:pStyle w:val="ListBullet"/>
      </w:pPr>
      <w:r>
        <w:t>Integration with payment processors other than Stripe (e.g., PayPal, Adyen)</w:t>
      </w:r>
    </w:p>
    <w:p>
      <w:pPr>
        <w:pStyle w:val="ListBullet"/>
      </w:pPr>
      <w:r>
        <w:t>Custom domain management or TLS certificate provisioning for publisher APIs</w:t>
      </w:r>
    </w:p>
    <w:p>
      <w:pPr>
        <w:pStyle w:val="ListBullet"/>
      </w:pPr>
      <w:r>
        <w:t>Built‑in API testing sandbox or mock server for consumers</w:t>
      </w:r>
    </w:p>
    <w:p>
      <w:pPr>
        <w:pStyle w:val="ListBullet"/>
      </w:pPr>
      <w:r>
        <w:t>SLA guarantees beyond the defined uptime and latency targets</w:t>
      </w:r>
    </w:p>
    <w:p>
      <w:pPr>
        <w:pStyle w:val="ListBullet"/>
      </w:pPr>
      <w:r>
        <w:t>Legal/compliance features such as GDPR data‑subject request automation or PCI‑DSS certification</w:t>
      </w:r>
    </w:p>
    <w:p>
      <w:pPr>
        <w:pStyle w:val="Heading1"/>
      </w:pPr>
      <w:r>
        <w:t>Key Assumptions</w:t>
      </w:r>
    </w:p>
    <w:p>
      <w:pPr>
        <w:pStyle w:val="ListBullet"/>
      </w:pPr>
      <w:r>
        <w:t>Publishers will provide valid OpenAPI 3.0 specifications for their APIs</w:t>
      </w:r>
    </w:p>
    <w:p>
      <w:pPr>
        <w:pStyle w:val="ListBullet"/>
      </w:pPr>
      <w:r>
        <w:t>The five target SDK languages are fixed at project start and will not change without a formal change request</w:t>
      </w:r>
    </w:p>
    <w:p>
      <w:pPr>
        <w:pStyle w:val="ListBullet"/>
      </w:pPr>
      <w:r>
        <w:t>Stripe account(s) are already provisioned and API keys are available for integration</w:t>
      </w:r>
    </w:p>
    <w:p>
      <w:pPr>
        <w:pStyle w:val="ListBullet"/>
      </w:pPr>
      <w:r>
        <w:t>An existing API gateway (e.g., Kong, AWS API Gateway, or Envoy) can be extended or configured for rate‑limit/quota enforcement</w:t>
      </w:r>
    </w:p>
    <w:p>
      <w:pPr>
        <w:pStyle w:val="ListBullet"/>
      </w:pPr>
      <w:r>
        <w:t>Usage analytics data volume will stay within the capacity of a managed time‑series store (e.g., Amazon Timestream, InfluxDB Cloud)</w:t>
      </w:r>
    </w:p>
    <w:p>
      <w:pPr>
        <w:pStyle w:val="ListBullet"/>
      </w:pPr>
      <w:r>
        <w:t>The platform will be deployed on a single cloud provider (AWS/Azure/GCP) using managed services where possible</w:t>
      </w:r>
    </w:p>
    <w:p>
      <w:pPr>
        <w:pStyle w:val="ListBullet"/>
      </w:pPr>
      <w:r>
        <w:t>No requirement for real‑time streaming analytics; near‑real‑time (≤ 5 second) updates are sufficient</w:t>
      </w:r>
    </w:p>
    <w:p>
      <w:pPr>
        <w:pStyle w:val="ListBullet"/>
      </w:pPr>
      <w:r>
        <w:t>Publishers will handle their own API implementation hosting; the marketplace only proxies and governs traffic</w:t>
      </w:r>
    </w:p>
    <w:p>
      <w:pPr>
        <w:pStyle w:val="Heading1"/>
      </w:pPr>
      <w:r>
        <w:t>Key Risks</w:t>
      </w:r>
    </w:p>
    <w:p>
      <w:pPr>
        <w:pStyle w:val="ListBullet"/>
      </w:pPr>
      <w:r>
        <w:t>Rate‑limit/quota enforcement becoming a bottleneck under high traffic, causing latency spikes or request loss</w:t>
      </w:r>
    </w:p>
    <w:p>
      <w:pPr>
        <w:pStyle w:val="ListBullet"/>
      </w:pPr>
      <w:r>
        <w:t>SDK generation producing incomplete or incorrect client code, leading to consumer integration failures</w:t>
      </w:r>
    </w:p>
    <w:p>
      <w:pPr>
        <w:pStyle w:val="ListBullet"/>
      </w:pPr>
      <w:r>
        <w:t>Stripe webhook processing delays or missed events causing billing inaccuracies or subscription state drift</w:t>
      </w:r>
    </w:p>
    <w:p>
      <w:pPr>
        <w:pStyle w:val="ListBullet"/>
      </w:pPr>
      <w:r>
        <w:t>Deprecation notices not propagating promptly to all gateway nodes, resulting in consumers calling sunset versions</w:t>
      </w:r>
    </w:p>
    <w:p>
      <w:pPr>
        <w:pStyle w:val="ListBullet"/>
      </w:pPr>
      <w:r>
        <w:t>Analytics data store scaling limits causing dropped metrics or delayed dashboard refreshes</w:t>
      </w:r>
    </w:p>
    <w:p>
      <w:pPr>
        <w:pStyle w:val="ListBullet"/>
      </w:pPr>
      <w:r>
        <w:t>Vendor lock‑in to the chosen API gateway or cloud provider complicating future migration</w:t>
      </w:r>
    </w:p>
    <w:p>
      <w:pPr>
        <w:pStyle w:val="ListBullet"/>
      </w:pPr>
      <w:r>
        <w:t>Security flaws in API key/OAuth flow exposing publisher APIs to unauthorized use</w:t>
      </w:r>
    </w:p>
    <w:p>
      <w:pPr>
        <w:pStyle w:val="Heading1"/>
      </w:pPr>
      <w:r>
        <w:t>Success Criteria</w:t>
      </w:r>
    </w:p>
    <w:p>
      <w:pPr>
        <w:pStyle w:val="ListBullet"/>
      </w:pPr>
      <w:r>
        <w:t>95% of API publish actions (upload spec → live version) complete within 5 minutes</w:t>
      </w:r>
    </w:p>
    <w:p>
      <w:pPr>
        <w:pStyle w:val="ListBullet"/>
      </w:pPr>
      <w:r>
        <w:t>Deprecation notice appears in consumer response headers within 1 second of a request to a deprecated version</w:t>
      </w:r>
    </w:p>
    <w:p>
      <w:pPr>
        <w:pStyle w:val="ListBullet"/>
      </w:pPr>
      <w:r>
        <w:t>Rate‑limit/quota enforcement adds ≤ 50 ms latency to each consumer request</w:t>
      </w:r>
    </w:p>
    <w:p>
      <w:pPr>
        <w:pStyle w:val="ListBullet"/>
      </w:pPr>
      <w:r>
        <w:t>SDK generation succeeds (≥ 95% of attempts) for all five languages and produces compilable libraries matching the spec version</w:t>
      </w:r>
    </w:p>
    <w:p>
      <w:pPr>
        <w:pStyle w:val="ListBullet"/>
      </w:pPr>
      <w:r>
        <w:t>Publisher analytics dashboard updates with new data ≤ 2 seconds after request ingestion</w:t>
      </w:r>
    </w:p>
    <w:p>
      <w:pPr>
        <w:pStyle w:val="ListBullet"/>
      </w:pPr>
      <w:r>
        <w:t>Stripe webhook acknowledgment latency ≤ 200 ms; reconciliation error rate ≤ 0.1% of transactions</w:t>
      </w:r>
    </w:p>
    <w:p>
      <w:pPr>
        <w:pStyle w:val="ListBullet"/>
      </w:pPr>
      <w:r>
        <w:t>Platform API gateway maintains ≥ 99.9% monthly uptime (excluding scheduled maintenance windows)</w:t>
      </w:r>
    </w:p>
    <w:p>
      <w:pPr>
        <w:pStyle w:val="ListBullet"/>
      </w:pPr>
      <w:r>
        <w:t>Billing amounts calculated from usage data match Stripe invoices within ±0.1% for a 30‑day audit period</w:t>
      </w:r>
    </w:p>
    <w:p>
      <w:pPr>
        <w:pStyle w:val="ListBullet"/>
      </w:pPr>
      <w:r>
        <w:t>Critical security findings (e.g., OWASP API Top 10) resolved before production release; no high‑severity vulnerabilities remain post‑launch.</w:t>
      </w:r>
    </w:p>
    <w:p>
      <w:pPr>
        <w:pStyle w:val="Heading1"/>
      </w:pPr>
      <w:r>
        <w:t>2. Solution Architecture</w:t>
      </w:r>
    </w:p>
    <w:p>
      <w:pPr>
        <w:pStyle w:val="Heading1"/>
      </w:pPr>
      <w:r>
        <w:t>Architecture Pattern</w:t>
      </w:r>
    </w:p>
    <w:p>
      <w:r>
        <w:t>We chose a **microservices architecture with event‑driven communication**. This lets us scale the gateway, SDK generation, analytics ingestion, and billing workers independently, meeting the latency and throughput targets while keeping each service loosely coupled. Event‑driven flows (via SQS/SNS) handle asynchronous tasks such as Stripe webhook processing and SDK generation without blocking request paths. We are **not using a monolith** because it would hinder independent scaling and CI/CD versioned releases, and we are **not using pure serverless for the gateway** because sub‑50 ms latency and custom rate‑limit plugins are better served by a container‑based gateway like Kong. We also avoided CQRS/ES for the core domain as the analytics workload does not require event sourcing and near‑real‑time updates are sufficient.</w:t>
      </w:r>
    </w:p>
    <w:p>
      <w:pPr>
        <w:pStyle w:val="Heading1"/>
      </w:pPr>
      <w:r>
        <w:t>Technology Stack</w:t>
      </w:r>
    </w:p>
    <w:p>
      <w:pPr>
        <w:pStyle w:val="ListBullet"/>
      </w:pPr>
      <w:r>
        <w:t>**Frontend:** React (TypeScript) with Next.js for SSR; state management via Redux Toolkit. *Justification:* Provides a responsive, SEO‑friendly publisher portal and aligns with the TypeScript‑centric SDK languages.</w:t>
      </w:r>
    </w:p>
    <w:p>
      <w:pPr>
        <w:pStyle w:val="ListBullet"/>
      </w:pPr>
      <w:r>
        <w:t>**Backend:** Node.js (TypeScript) runtime using the NestJS framework for core services (publisher portal, API versioning, key management, Stripe integration). *Justification:* NestJS offers modular, maintainable services with built‑in validation; TypeScript ensures consistency across frontend, backend, and SDK generation.</w:t>
      </w:r>
    </w:p>
    <w:p>
      <w:pPr>
        <w:pStyle w:val="ListBullet"/>
      </w:pPr>
      <w:r>
        <w:t>**Data Storage:** PostgreSQL (Amazon RDS/Aurora) for relational data (publishers, APIs, versions, plans, API keys, subscriptions). *Justification:* Requires ACID guarantees for subscription state and versioning; managed service reduces operational overhead.</w:t>
      </w:r>
    </w:p>
    <w:p>
      <w:pPr>
        <w:pStyle w:val="ListBullet"/>
      </w:pPr>
      <w:r>
        <w:t>**Caching Layer:** Redis (Amazon ElastiCache) for per‑request rate‑limit counters and session caching. *Justification:* Sub‑ms latency and atomic increment/expire meet the ≤50 ms latency target.</w:t>
      </w:r>
    </w:p>
    <w:p>
      <w:pPr>
        <w:pStyle w:val="ListBullet"/>
      </w:pPr>
      <w:r>
        <w:t>**Analytics Store:** Amazon Timestream (or InfluxDB Cloud) for time‑series metrics (request count, latency, error rates). *Justification:* Built‑in retention policies and high ingest rates satisfy ≤5 s near‑real‑time dashboard updates.</w:t>
      </w:r>
    </w:p>
    <w:p>
      <w:pPr>
        <w:pStyle w:val="ListBullet"/>
      </w:pPr>
      <w:r>
        <w:t>**Object Storage:** Amazon S3 for OpenAPI specs and generated SDK artifacts. *Justification:* Durable, version‑able storage with low cost; integrates easily with SDK generation jobs.</w:t>
      </w:r>
    </w:p>
    <w:p>
      <w:pPr>
        <w:pStyle w:val="ListBullet"/>
      </w:pPr>
      <w:r>
        <w:t>**Messaging / Async:** Amazon SQS (standard) with optional SNS fan‑out for decoupling: SDK generation jobs, Stripe webhook processing, analytics event ingestion. *Justification:* Reliable, at‑least‑once delivery buffers traffic spikes and isolates failures.</w:t>
      </w:r>
    </w:p>
    <w:p>
      <w:pPr>
        <w:pStyle w:val="ListBullet"/>
      </w:pPr>
      <w:r>
        <w:t>**Infrastructure:** Containerised services deployed on Amazon ECS (Fargate) or EKS with Fargate profiles; gateway runs Kong (extended with custom Lua plugins) as a sidecar or managed service. CI/CD via GitHub Actions building Docker images, pushing to ECR, and deploying through AWS CodePipeline/ECS Service Connect. *Justification:* Managed compute enables horizontal scaling, matches the single‑cloud assumption, and supports versioned releases.</w:t>
      </w:r>
    </w:p>
    <w:p>
      <w:pPr>
        <w:pStyle w:val="ListBullet"/>
      </w:pPr>
      <w:r>
        <w:t>**Observability:** OpenTelemetry instrumentation exported to AWS X-Ray (tracing); Prometheus metrics scraped via sidecar; logs forwarded to CloudWatch Logs (or Loki via Grafana Cloud). *Justification:* Provides end‑to‑end visibility needed to verify ≤50 ms gateway latency, error rates, and async flow health.</w:t>
      </w:r>
    </w:p>
    <w:p>
      <w:pPr>
        <w:pStyle w:val="Heading1"/>
      </w:pPr>
      <w:r>
        <w:t>Non-Functional Requirements (NFRs)</w:t>
      </w:r>
    </w:p>
    <w:p>
      <w:pPr>
        <w:pStyle w:val="ListBullet"/>
      </w:pPr>
      <w:r>
        <w:t>**Performance:** Gateway adds ≤50 ms latency per request; SDK generation finishes within 2 min per language; analytics dashboard updates ≤2 s after ingestion; deprecation header injected ≤1 s.</w:t>
      </w:r>
    </w:p>
    <w:p>
      <w:pPr>
        <w:pStyle w:val="ListBullet"/>
      </w:pPr>
      <w:r>
        <w:t>**Availability:** Target 99.9% monthly uptime for gateway and portal; multi‑AZ deployment of RDS, ElastiCache, ECS services; health checks and auto‑scaling.</w:t>
      </w:r>
    </w:p>
    <w:p>
      <w:pPr>
        <w:pStyle w:val="ListBullet"/>
      </w:pPr>
      <w:r>
        <w:t>**Scalability:** Horizontal scaling of Kong nodes behind an ALB; stateless backend services scale via ECS service auto‑scaling on CPU/request rate; Timestream and Redis scale horizontally for ingest and counters.</w:t>
      </w:r>
    </w:p>
    <w:p>
      <w:pPr>
        <w:pStyle w:val="ListBullet"/>
      </w:pPr>
      <w:r>
        <w:t>**Data Durability/Consistency:** PostgreSQL provides ACID for critical data (subscriptions, keys); Timestream offers eventual consistency acceptable for analytics; S3 provides 11‑9 durability for specs.</w:t>
      </w:r>
    </w:p>
    <w:p>
      <w:pPr>
        <w:pStyle w:val="ListBullet"/>
      </w:pPr>
      <w:r>
        <w:t>**Security:** OAuth 2.0 client‑credentials and API‑key validation via Kong plugin; JWT signed by internal auth service; data at rest encrypted (RDS, S3, EBS); TLS 1.2+ everywhere; least‑privilege IAM roles; regular dependency scanning.</w:t>
      </w:r>
    </w:p>
    <w:p>
      <w:pPr>
        <w:pStyle w:val="ListBullet"/>
      </w:pPr>
      <w:r>
        <w:t>**Compliance:** No specific compliance mandated; design follows SOC‑2‑like controls (encryption, audit logging, access logs) to ease future certification.</w:t>
      </w:r>
    </w:p>
    <w:p>
      <w:pPr>
        <w:pStyle w:val="Heading1"/>
      </w:pPr>
      <w:r>
        <w:t>Third-Party Integrations</w:t>
      </w:r>
    </w:p>
    <w:p>
      <w:pPr>
        <w:pStyle w:val="ListBullet"/>
      </w:pPr>
      <w:r>
        <w:t>**Stripe:** REST API for subscription creation, plan changes, invoicing; webhook endpoint for payment events (success, failure, refund). *Pattern:* HTTP REST calls from backend; webhook received via API Gateway → SQS → worker service.</w:t>
      </w:r>
    </w:p>
    <w:p>
      <w:pPr>
        <w:pStyle w:val="ListBullet"/>
      </w:pPr>
      <w:r>
        <w:t>**OpenAPI Generator:** Java‑based CLI/Docker image to generate SDKs in five languages. *Pattern:* Backend service pulls spec from S3, runs generator container, stores output in S3; invoked asynchronously via SQS job queue.</w:t>
      </w:r>
    </w:p>
    <w:p>
      <w:pPr>
        <w:pStyle w:val="ListBullet"/>
      </w:pPr>
      <w:r>
        <w:t>**Amazon S3:** Storage for OpenAPI specs and generated SDK artifacts. *Pattern:* SDK service writes/reads via AWS SDK (REST).</w:t>
      </w:r>
    </w:p>
    <w:p>
      <w:pPr>
        <w:pStyle w:val="ListBullet"/>
      </w:pPr>
      <w:r>
        <w:t>**Amazon Timestream:** Ingest of analytics events (request count, latency, error). *Pattern:* Backend services emit metrics via AWS SDK (PutRecords) or StatsD sidecar.</w:t>
      </w:r>
    </w:p>
    <w:p>
      <w:pPr>
        <w:pStyle w:val="ListBullet"/>
      </w:pPr>
      <w:r>
        <w:t>**Amazon RDS PostgreSQL:** Primary datastore for relational entities. *Pattern:* Backend services use Sequelize/TypeORM ORM (internal REST‑like calls).</w:t>
      </w:r>
    </w:p>
    <w:p>
      <w:pPr>
        <w:pStyle w:val="ListBullet"/>
      </w:pPr>
      <w:r>
        <w:t>**Amazon ElastiCache Redis:** Rate‑limit counters and session cache. *Pattern:* Services use ioredis client (TCP).</w:t>
      </w:r>
    </w:p>
    <w:p>
      <w:pPr>
        <w:pStyle w:val="ListBullet"/>
      </w:pPr>
      <w:r>
        <w:t>**Amazon SQS/SNS:** Decoupling of async jobs (SDK generation, webhook handling, analytics ingest). *Pattern:* Services publish/subscribe via AWS SDK.</w:t>
      </w:r>
    </w:p>
    <w:p>
      <w:pPr>
        <w:pStyle w:val="ListBullet"/>
      </w:pPr>
      <w:r>
        <w:t>**Kong API Gateway:** Extends with custom Lua plugins for rate‑limit/quota enforcement, header injection, key/auth validation. *Pattern:* Plugins run inside Kong; gateway routes consumer requests to publisher‑hosted backends.</w:t>
      </w:r>
    </w:p>
    <w:p>
      <w:pPr>
        <w:pStyle w:val="ListBullet"/>
      </w:pPr>
      <w:r>
        <w:t>**Auth0 / Internal OAuth Service:** Issues short‑lived tokens for publisher portal. *Pattern:* REST/OpenID Connect token exchange.</w:t>
      </w:r>
    </w:p>
    <w:p>
      <w:pPr>
        <w:pStyle w:val="Heading1"/>
      </w:pPr>
      <w:r>
        <w:t>Rejected Alternatives</w:t>
      </w:r>
    </w:p>
    <w:p>
      <w:pPr>
        <w:pStyle w:val="ListBullet"/>
      </w:pPr>
      <w:r>
        <w:t>**Monolithic architecture:** Rejected because it would prevent independent scaling of SDK generation and analytics workers, increase blast radius of failures, and conflict with the CI/CD goal of versioned, per‑service releases.</w:t>
      </w:r>
    </w:p>
    <w:p>
      <w:pPr>
        <w:pStyle w:val="ListBullet"/>
      </w:pPr>
      <w:r>
        <w:t>**Pure serverless (AWS Lambda) for the API gateway:** Rejected due to cold‑start latency and limited ability to implement custom rate‑limit/quota plugins with sub‑50 ms latency; Kong provides a mature plugin ecosystem and deterministic performance.</w:t>
      </w:r>
    </w:p>
    <w:p>
      <w:pPr>
        <w:pStyle w:val="ListBullet"/>
      </w:pPr>
      <w:r>
        <w:t>**Using a relational DB (e.g., MySQL) for time‑series analytics:** Rejected because the write‑heavy analytics workload would cause contention and scaling limits; a purpose‑built time‑series store (Timestream) offers higher ingest rates, built‑in downsampling, and meets the ≤5 s near‑real‑time requirement.</w:t>
      </w:r>
    </w:p>
    <w:p>
      <w:pPr>
        <w:pStyle w:val="Heading1"/>
      </w:pPr>
      <w:r>
        <w:t>3. High-Level Design</w:t>
      </w:r>
    </w:p>
    <w:p>
      <w:pPr>
        <w:pStyle w:val="Heading1"/>
      </w:pPr>
      <w:r>
        <w:t>System Components</w:t>
      </w:r>
    </w:p>
    <w:p>
      <w:r>
        <w:t>| Name | Responsibility | Technology | Interfaces |</w:t>
      </w:r>
    </w:p>
    <w:p>
      <w:r>
        <w:t>|------|----------------|------------|------------|</w:t>
      </w:r>
    </w:p>
    <w:p>
      <w:r>
        <w:t>| **Publisher Portal UI** | Provides publishers a web interface to upload OpenAPI specs, manage API versions, view analytics, and configure SDK generation. | React + TypeScript, Next.js (SSR) hosted on Amazon S3 + CloudFront (static) or ECS/Fargate (if SSR needed). | HTTPS/REST to **Auth Service**, **Publisher Service**, **Analytics Service**; WebSocket (optional) for real‑time updates. |</w:t>
      </w:r>
    </w:p>
    <w:p>
      <w:r>
        <w:t>| **Admin Console UI** | Enables platform operators to monitor health, manage Stripe Connect accounts, configure supported SDK languages, and view system metrics. | React + TypeScript, Next.js hosted similarly to Publisher Portal. | HTTPS/REST to **Auth Service**, **Subscription &amp; Billing Service**, **Observability Collector**. |</w:t>
      </w:r>
    </w:p>
    <w:p>
      <w:r>
        <w:t>| **Auth Service** | Issues short‑lived JWTs for publisher and admin portal login; validates API‑key and OAuth 2.0 client‑credentials requests coming from the gateway. | NestJS (Node.js/TypeScript) running in ECS/Fargate. | HTTPS/REST (login, token introspection); internal gRPC/JWT validation library used by Kong plugin. |</w:t>
      </w:r>
    </w:p>
    <w:p>
      <w:r>
        <w:t>| **Publisher Service** | Handles CRUD of APIs, versions, and deprecation flags; stores OpenAPI specs in S3; emits events for SDK generation and deprecation updates. | NestJS (Node.js/TypeScript) in ECS/Fargate. | HTTPS/REST (publisher portal); PostgreSQL via TypeORM; S3 (PUT/GET); SQS (publish **spec‑uploaded**, **version‑deprecated** events). |</w:t>
      </w:r>
    </w:p>
    <w:p>
      <w:r>
        <w:t>| **Subscription &amp; Billing Service** | Manages Stripe‑based subscriptions, plan changes, invoicing, proration, and reconciles Stripe webhook events. | NestJS (Node.js/TypeScript) in ECS/Fargate. | HTTPS/REST (admin &amp; publisher portals); Stripe REST API; SQS (receive **stripe‑webhook** events); PostgreSQL (subscription state). |</w:t>
      </w:r>
    </w:p>
    <w:p>
      <w:r>
        <w:t>| **API Key Management Service** | Creates, rotates, revokes consumer API keys; validates keys via Kong plugin. | NestJS (Node.js/TypeScript) in ECS/Fargate. | HTTPS/REST (portal); PostgreSQL; Redis (temporary key‑validation cache); internal gRPC used by Kong key‑auth plugin. |</w:t>
      </w:r>
    </w:p>
    <w:p>
      <w:r>
        <w:t>| **SDK Generation Worker** | Asynchronously consumes an OpenAPI spec, runs the OpenAPI Generator Docker image for the five target languages, and stores the generated SDK artifacts in S3. | Node.js/TypeScript worker; Docker image containing OpenAPI Generator CLI; runs in ECS/Fargate (or EKS Fargate profile). | SQS **spec‑uploaded** queue (message contains spec S3 key &amp; version); S3 (read spec, write SDK zip); PostgreSQL (update SDK‑generation status). |</w:t>
      </w:r>
    </w:p>
    <w:p>
      <w:r>
        <w:t>| **Analytics Ingestion Worker** | Receives request‑level metrics from the gateway, aggregates them, and writes time‑series data to Timestream. | Node.js/TypeScript worker in ECS/Fargate. | SQS **analytics‑ingest** queue (messages from gateway sidecar); Timestream (PutRecords); PostgreSQL (optional lookup of API‑ID). |</w:t>
      </w:r>
    </w:p>
    <w:p>
      <w:r>
        <w:t>| **API Gateway (Kong)** | Routes consumer requests to publisher‑hosted backends, enforces per‑plan rate limits/quotas, injects version/deprecation headers, validates API‑keys/OAuth tokens via plugins. | Kong (open‑source) running as a sidecar container in ECS/EKS (or managed Kong Enterprise); custom Lua plugins for rate‑limit, quota, header injection. | HTTPS/REST from consumers; internal plugin calls to **Auth Service** (JWT validation) and **API Key Management Service** (key lookup) via Redis; emits metrics to **Analytics Ingestion Worker** via SQS (sidecar pushes StatsD/UDP to a local agent that forwards to SQS). |</w:t>
      </w:r>
    </w:p>
    <w:p>
      <w:r>
        <w:t>| **Observability Collector** | Instruments services with OpenTelemetry, exports traces to AWS X‑Ray, metrics to Prometheus, logs to CloudWatch. | OpenTelemetry SDK (language‑specific) + Otel Collector (ECS sidecar/DaemonSet). | gRPC/HTTP to AWS X‑Ray; HTTP scrape endpoint for Prometheus; UDP/TCP to CloudWatch Logs agent. |</w:t>
      </w:r>
    </w:p>
    <w:p>
      <w:r>
        <w:t>| **Prometheus (Amazon Managed Service for Prometheus)** | Scrapes metrics from Otel Collector and Kong for alerting and dashboarding. | Managed service. | HTTP scrape (Prometheus format). |</w:t>
      </w:r>
    </w:p>
    <w:p>
      <w:r>
        <w:t>| **CloudWatch Logs** | Centralized log storage for all containerized services. | AWS CloudWatch Logs. | HTTP/HTTPS logs agent. |</w:t>
      </w:r>
    </w:p>
    <w:p>
      <w:r>
        <w:t>| **CI/CD Pipeline** | Builds Docker images, runs unit/integration tests, pushes images to ECR, and deploys services via CodePipeline/ECS Service Connect (or EKS). | GitHub Actions (build/test) → AWS CodePipeline → ECR → ECS/EKS (Blue/Green). | HTTPS/REST to CodePipeline, ECR, ECS/EKS APIs. |</w:t>
      </w:r>
    </w:p>
    <w:p>
      <w:r>
        <w:t>| **Amazon S3** | Durable storage for OpenAPI specs and generated SDK artifacts (versioned prefixes). | Managed S3. | REST API (HTTPS) used by Publisher Service, SDK Generation Worker, Admin Console. |</w:t>
      </w:r>
    </w:p>
    <w:p>
      <w:r>
        <w:t>| **Amazon RDS PostgreSQL** | Primary relational store for publishers, APIs, versions, plans, subscriptions, API keys. | Amazon Aurora PostgreSQL (compatible). | SQL/JDBC/TypeORM from NestJS services. |</w:t>
      </w:r>
    </w:p>
    <w:p>
      <w:r>
        <w:t>| **Amazon ElastiCache (Redis)** | Fast atomic counters for per‑request rate‑limit and quota tracking; short‑lived session/cache for JWT validation. | Redis (cluster mode enabled). | TCP (redis) from Kong plugin, API Key Management Service, Publisher Service (for deprecation cache). |</w:t>
      </w:r>
    </w:p>
    <w:p>
      <w:r>
        <w:t>| **Amazon Timestream** | Time‑series store for request count, latency, error‑rate metrics used by the publisher analytics dashboard. | Managed Timestream. | HTTP/HTTPS (AWS SDK) from Analytics Ingestion Worker. |</w:t>
      </w:r>
    </w:p>
    <w:p>
      <w:r>
        <w:t>| **Amazon SQS (Standard)** | Decouples asynchronous work: spec upload → SDK generation, Stripe webhook → billing worker, gateway metrics → analytics ingestor. | Managed SQS. | SendMessage/ReceiveMessage (AWS SDK) from all producers/consumers. |</w:t>
      </w:r>
    </w:p>
    <w:p>
      <w:r>
        <w:t>| **Amazon SNS (Optional)** | Fan‑out for deprecation events so all gateway nodes can update header‑injection caches instantly. | Managed SNS. | Publish/Subscribe (AWS SDK) from Publisher Service; HTTP endpoint on each Kong node (or sidecar) to refresh cache. |</w:t>
      </w:r>
    </w:p>
    <w:p>
      <w:r>
        <w:t>---</w:t>
      </w:r>
    </w:p>
    <w:p>
      <w:pPr>
        <w:pStyle w:val="Heading1"/>
      </w:pPr>
      <w:r>
        <w:t>Component Interaction Diagram</w:t>
      </w:r>
    </w:p>
    <w:p>
      <w:r>
        <w:t>```</w:t>
      </w:r>
    </w:p>
    <w:p>
      <w:r>
        <w:t>[Consumer]</w:t>
      </w:r>
    </w:p>
    <w:p>
      <w:r>
        <w:t xml:space="preserve">      | HTTPS/REST</w:t>
      </w:r>
    </w:p>
    <w:p>
      <w:r>
        <w:t xml:space="preserve">      v</w:t>
      </w:r>
    </w:p>
    <w:p>
      <w:r>
        <w:t>[API Gateway (Kong)]</w:t>
      </w:r>
    </w:p>
    <w:p>
      <w:r>
        <w:t xml:space="preserve">      | (rate‑limit/quota Lua plugin -&gt; Redis counters)</w:t>
      </w:r>
    </w:p>
    <w:p>
      <w:r>
        <w:t xml:space="preserve">      | (API‑key/OAuth validation -&gt; Auth Service / Key Mgmt Service via Redis)</w:t>
      </w:r>
    </w:p>
    <w:p>
      <w:r>
        <w:t xml:space="preserve">      | (emit metrics -&gt; SQS analytics-ingest)</w:t>
      </w:r>
    </w:p>
    <w:p>
      <w:r>
        <w:t xml:space="preserve">      v</w:t>
      </w:r>
    </w:p>
    <w:p>
      <w:r>
        <w:t>[Publisher Backend (outside scope)]  &lt;---&gt;  [Publisher Service] (spec upload, versioning)</w:t>
      </w:r>
    </w:p>
    <w:p>
      <w:r>
        <w:t xml:space="preserve">      ^                                 |</w:t>
      </w:r>
    </w:p>
    <w:p>
      <w:r>
        <w:t xml:space="preserve">      | HTTPS/REST                      | SQS spec‑uploaded</w:t>
      </w:r>
    </w:p>
    <w:p>
      <w:r>
        <w:t xml:space="preserve">      |                                 v</w:t>
      </w:r>
    </w:p>
    <w:p>
      <w:r>
        <w:t>[Publisher Portal UI] &lt;-&gt; [Auth Service] &lt;-&gt; [Publisher Service]</w:t>
      </w:r>
    </w:p>
    <w:p>
      <w:r>
        <w:t xml:space="preserve">      |                                 |</w:t>
      </w:r>
    </w:p>
    <w:p>
      <w:r>
        <w:t xml:space="preserve">      | HTTPS/REST                      | S3 (spec storage)</w:t>
      </w:r>
    </w:p>
    <w:p>
      <w:r>
        <w:t xml:space="preserve">      v                                 v</w:t>
      </w:r>
    </w:p>
    <w:p>
      <w:r>
        <w:t>[Admin Console UI] &lt;-&gt; [Auth Service] &lt;-&gt; [Subscription &amp; Billing Service]</w:t>
      </w:r>
    </w:p>
    <w:p>
      <w:r>
        <w:t xml:space="preserve">      |                                 |</w:t>
      </w:r>
    </w:p>
    <w:p>
      <w:r>
        <w:t xml:space="preserve">      | HTTPS/REST                      | Stripe REST API</w:t>
      </w:r>
    </w:p>
    <w:p>
      <w:r>
        <w:t xml:space="preserve">      v                                 v</w:t>
      </w:r>
    </w:p>
    <w:p>
      <w:r>
        <w:t>[Stripe] &lt;--- Webhook ---&gt; [API Gateway (Kong)] --&gt; SQS stripe‑webhook --&gt; [Subscription &amp; Billing Service]</w:t>
      </w:r>
    </w:p>
    <w:p>
      <w:r>
        <w:t xml:space="preserve">      |</w:t>
      </w:r>
    </w:p>
    <w:p>
      <w:r>
        <w:t xml:space="preserve">      v</w:t>
      </w:r>
    </w:p>
    <w:p>
      <w:r>
        <w:t>[SDK Generation Worker] &lt;-- SQS spec‑uploaded --&gt; [Publisher Service]</w:t>
      </w:r>
    </w:p>
    <w:p>
      <w:r>
        <w:t xml:space="preserve">      |                                 |</w:t>
      </w:r>
    </w:p>
    <w:p>
      <w:r>
        <w:t xml:space="preserve">      | Docker (OpenAPI Generator)      | S3 (SDK artifact)</w:t>
      </w:r>
    </w:p>
    <w:p>
      <w:r>
        <w:t xml:space="preserve">      v                                 v</w:t>
      </w:r>
    </w:p>
    <w:p>
      <w:r>
        <w:t>[S3 (SDKs)] &lt;-------------------------&gt; [Publisher Portal UI] (download SDK)</w:t>
      </w:r>
    </w:p>
    <w:p>
      <w:r>
        <w:t xml:space="preserve">      |</w:t>
      </w:r>
    </w:p>
    <w:p>
      <w:r>
        <w:t xml:space="preserve">      v</w:t>
      </w:r>
    </w:p>
    <w:p>
      <w:r>
        <w:t>[Analytics Ingestion Worker] &lt;-- SQS analytics-ingest --&gt; [API Gateway (Kong)]</w:t>
      </w:r>
    </w:p>
    <w:p>
      <w:r>
        <w:t xml:space="preserve">      |                                 |</w:t>
      </w:r>
    </w:p>
    <w:p>
      <w:r>
        <w:t xml:space="preserve">      | Timestream PutRecords           |</w:t>
      </w:r>
    </w:p>
    <w:p>
      <w:r>
        <w:t xml:space="preserve">      v                                 v</w:t>
      </w:r>
    </w:p>
    <w:p>
      <w:r>
        <w:t>[Amazon Timestream] &lt;-----------------&gt; [Publisher Portal UI] (analytics dashboard)</w:t>
      </w:r>
    </w:p>
    <w:p>
      <w:r>
        <w:t xml:space="preserve">      |</w:t>
      </w:r>
    </w:p>
    <w:p>
      <w:r>
        <w:t xml:space="preserve">      v</w:t>
      </w:r>
    </w:p>
    <w:p>
      <w:r>
        <w:t>[Observability Collector] &lt;-&gt; [AWS X‑Ray / Prometheus / CloudWatch Logs]</w:t>
      </w:r>
    </w:p>
    <w:p>
      <w:r>
        <w:t xml:space="preserve">      |</w:t>
      </w:r>
    </w:p>
    <w:p>
      <w:r>
        <w:t xml:space="preserve">      v</w:t>
      </w:r>
    </w:p>
    <w:p>
      <w:r>
        <w:t>[CI/CD Pipeline] &lt;-&gt; [GitHub Actions] &lt;-&gt; [ECR] &lt;-&gt; [ECS/EKS] (all services)</w:t>
      </w:r>
    </w:p>
    <w:p>
      <w:r>
        <w:t>```</w:t>
      </w:r>
    </w:p>
    <w:p>
      <w:r>
        <w:t>*Key:*</w:t>
      </w:r>
    </w:p>
    <w:p>
      <w:pPr>
        <w:pStyle w:val="ListBullet"/>
      </w:pPr>
      <w:r>
        <w:t>Solid arrows = synchronous request/response (HTTPS/REST or gRPC).</w:t>
      </w:r>
    </w:p>
    <w:p>
      <w:pPr>
        <w:pStyle w:val="ListBullet"/>
      </w:pPr>
      <w:r>
        <w:t>Dashed arrows = asynchronous messaging via SQS/SNS.</w:t>
      </w:r>
    </w:p>
    <w:p>
      <w:pPr>
        <w:pStyle w:val="ListBullet"/>
      </w:pPr>
      <w:r>
        <w:t>Labels on arrows indicate protocol/mechanism.</w:t>
      </w:r>
    </w:p>
    <w:p>
      <w:r>
        <w:t>---</w:t>
      </w:r>
    </w:p>
    <w:p>
      <w:pPr>
        <w:pStyle w:val="Heading1"/>
      </w:pPr>
      <w:r>
        <w:t>Data Flow (Primary User Journey – Publish a New API Version)</w:t>
      </w:r>
    </w:p>
    <w:p>
      <w:r>
        <w:t>1. **Publisher Portal UI → Auth Service** – Publisher logs in; Auth Service validates credentials (via PostgreSQL) and returns a JWT.</w:t>
      </w:r>
    </w:p>
    <w:p>
      <w:r>
        <w:t>2. **Publisher Portal UI → Publisher Service (HTTPS/REST, JWT)** – Publisher uploads an OpenAPI 3.0 spec (multipart/form‑data).</w:t>
      </w:r>
    </w:p>
    <w:p>
      <w:r>
        <w:t>3. **Publisher Service → S3** – Stores the raw spec under `s3://bucket/publisher-id/api-id/version/spec.yaml`.</w:t>
      </w:r>
    </w:p>
    <w:p>
      <w:r>
        <w:t>4. **Publisher Service → PostgreSQL** – Creates a new `APIVersion` record (status = `DRAFT`).</w:t>
      </w:r>
    </w:p>
    <w:p>
      <w:r>
        <w:t>5. **Publisher Service → SQS (spec‑uploaded)** – Publishes a message containing the S3 key and version number.</w:t>
      </w:r>
    </w:p>
    <w:p>
      <w:r>
        <w:t>6. **SDK Generation Worker ← SQS (spec‑uploaded)** – Pulls the message, downloads the spec from S3.</w:t>
      </w:r>
    </w:p>
    <w:p>
      <w:r>
        <w:t>7. **SDK Generation Worker → Docker (OpenAPI Generator)** – Runs the generator for each of the five languages, producing five SDK zip files.</w:t>
      </w:r>
    </w:p>
    <w:p>
      <w:r>
        <w:t>8. **SDK Generation Worker → S3** – Stores each language SDK under `s3://bucket/publisher-id/api-id/version/sdk-{lang}.zip`.</w:t>
      </w:r>
    </w:p>
    <w:p>
      <w:r>
        <w:t>9. **SDK Generation Worker → PostgreSQL** – Updates the `APIVersion` row, setting `sdk_generated = true` and linking to the S3 SDK locations.</w:t>
      </w:r>
    </w:p>
    <w:p>
      <w:r>
        <w:t>10. **Publisher Service → SNS (deprecation‑topic)** – If the publisher marks the version as `DEPRECATED` (or later), publishes an event with the version ID.</w:t>
      </w:r>
    </w:p>
    <w:p>
      <w:r>
        <w:t>11. **API Gateway (Kong) nodes ← SNS** – Each node receives the event, updates an in‑memory cache (or Redis key) that signals the Lua header‑injection plugin to add `Deprecation: true` and a sunset timestamp to responses for that version.</w:t>
      </w:r>
    </w:p>
    <w:p>
      <w:r>
        <w:t>12. **Consumer → API Gateway (Kong)** – Sends a request with an API key; Kong validates the key via Redis lookup (Key Management Service), checks rate‑limit/quota counters (Redis), increments counters, and forwards the request to the publisher’s backend.</w:t>
      </w:r>
    </w:p>
    <w:p>
      <w:r>
        <w:t>13. **API Gateway (Kong) sidecar → SQS (analytics‑ingest)** – Emits a metric record (timestamp, API‑ID, version, response‑code, latency).</w:t>
      </w:r>
    </w:p>
    <w:p>
      <w:r>
        <w:t>14. **Analytics Ingestion Worker ← SQS (analytics‑ingest)** – Batches incoming metric records and writes them to Amazon Timestream via `PutRecords`.</w:t>
      </w:r>
    </w:p>
    <w:p>
      <w:r>
        <w:t>15. **Publisher Portal UI → Analytics Service (HTTPS/REST)** – Retrieves aggregated metrics from Timestream (via a thin internal service) and renders the dashboard.</w:t>
      </w:r>
    </w:p>
    <w:p>
      <w:r>
        <w:t>---</w:t>
      </w:r>
    </w:p>
    <w:p>
      <w:pPr>
        <w:pStyle w:val="Heading1"/>
      </w:pPr>
      <w:r>
        <w:t>Key API Contracts</w:t>
      </w:r>
    </w:p>
    <w:p>
      <w:pPr>
        <w:pStyle w:val="Heading2"/>
      </w:pPr>
      <w:r>
        <w:t>1. Publish API Spec</w:t>
      </w:r>
    </w:p>
    <w:p>
      <w:pPr>
        <w:pStyle w:val="ListBullet"/>
      </w:pPr>
      <w:r>
        <w:t>**Endpoint:** `POST /api/publishers/{publisherId}/apis/{apiId}/versions`</w:t>
      </w:r>
    </w:p>
    <w:p>
      <w:pPr>
        <w:pStyle w:val="ListBullet"/>
      </w:pPr>
      <w:r>
        <w:t>**Auth:** JWT (Bearer token) – publisher scope.</w:t>
      </w:r>
    </w:p>
    <w:p>
      <w:pPr>
        <w:pStyle w:val="ListBullet"/>
      </w:pPr>
      <w:r>
        <w:t>**Request:**</w:t>
      </w:r>
    </w:p>
    <w:p>
      <w:r>
        <w:t xml:space="preserve">  ```json</w:t>
      </w:r>
    </w:p>
    <w:p>
      <w:r>
        <w:t xml:space="preserve">  {</w:t>
      </w:r>
    </w:p>
    <w:p>
      <w:r>
        <w:t xml:space="preserve">    "specFile": "&lt;binary&gt;",          // multipart/form‑data field</w:t>
      </w:r>
    </w:p>
    <w:p>
      <w:r>
        <w:t xml:space="preserve">    "version": "1.2.0",              // semantic version string</w:t>
      </w:r>
    </w:p>
    <w:p>
      <w:r>
        <w:t xml:space="preserve">    "notes": "Initial release",      // optional</w:t>
      </w:r>
    </w:p>
    <w:p>
      <w:r>
        <w:t xml:space="preserve">    "isDeprecated": false</w:t>
      </w:r>
    </w:p>
    <w:p>
      <w:r>
        <w:t xml:space="preserve">  }</w:t>
      </w:r>
    </w:p>
    <w:p>
      <w:r>
        <w:t xml:space="preserve">  ```</w:t>
      </w:r>
    </w:p>
    <w:p>
      <w:pPr>
        <w:pStyle w:val="ListBullet"/>
      </w:pPr>
      <w:r>
        <w:t>**Response (201):**</w:t>
      </w:r>
    </w:p>
    <w:p>
      <w:r>
        <w:t xml:space="preserve">  ```json</w:t>
      </w:r>
    </w:p>
    <w:p>
      <w:r>
        <w:t xml:space="preserve">  {</w:t>
      </w:r>
    </w:p>
    <w:p>
      <w:r>
        <w:t xml:space="preserve">    "versionId": "v-20240901-001",</w:t>
      </w:r>
    </w:p>
    <w:p>
      <w:r>
        <w:t xml:space="preserve">    "status": "UPLOADED",</w:t>
      </w:r>
    </w:p>
    <w:p>
      <w:r>
        <w:t xml:space="preserve">    "sdkGenerationStatus": "QUEUED",</w:t>
      </w:r>
    </w:p>
    <w:p>
      <w:r>
        <w:t xml:space="preserve">    "createdAt": "2024-09-01T12:34:56Z"</w:t>
      </w:r>
    </w:p>
    <w:p>
      <w:r>
        <w:t xml:space="preserve">  }</w:t>
      </w:r>
    </w:p>
    <w:p>
      <w:r>
        <w:t xml:space="preserve">  ```</w:t>
      </w:r>
    </w:p>
    <w:p>
      <w:pPr>
        <w:pStyle w:val="Heading2"/>
      </w:pPr>
      <w:r>
        <w:t>2. List API Versions (with Deprecation Flags)</w:t>
      </w:r>
    </w:p>
    <w:p>
      <w:pPr>
        <w:pStyle w:val="ListBullet"/>
      </w:pPr>
      <w:r>
        <w:t>**Endpoint:** `GET /api/apis/{apiId}/versions`</w:t>
      </w:r>
    </w:p>
    <w:p>
      <w:pPr>
        <w:pStyle w:val="ListBullet"/>
      </w:pPr>
      <w:r>
        <w:t>**Auth:** JWT (publisher or consumer scope).</w:t>
      </w:r>
    </w:p>
    <w:p>
      <w:pPr>
        <w:pStyle w:val="ListBullet"/>
      </w:pPr>
      <w:r>
        <w:t>**Query Params:**</w:t>
      </w:r>
    </w:p>
    <w:p>
      <w:r>
        <w:t xml:space="preserve">  - `page`: integer (default 1)</w:t>
      </w:r>
    </w:p>
    <w:p>
      <w:r>
        <w:t xml:space="preserve">  - `limit`: integer (default 20)</w:t>
      </w:r>
    </w:p>
    <w:p>
      <w:pPr>
        <w:pStyle w:val="ListBullet"/>
      </w:pPr>
      <w:r>
        <w:t>**Response (200):**</w:t>
      </w:r>
    </w:p>
    <w:p>
      <w:r>
        <w:t xml:space="preserve">  ```json</w:t>
      </w:r>
    </w:p>
    <w:p>
      <w:r>
        <w:t xml:space="preserve">  {</w:t>
      </w:r>
    </w:p>
    <w:p>
      <w:r>
        <w:t xml:space="preserve">    "items": [</w:t>
      </w:r>
    </w:p>
    <w:p>
      <w:r>
        <w:t xml:space="preserve">      {</w:t>
      </w:r>
    </w:p>
    <w:p>
      <w:r>
        <w:t xml:space="preserve">        "versionId": "v-20240901-001",</w:t>
      </w:r>
    </w:p>
    <w:p>
      <w:r>
        <w:t xml:space="preserve">        "version": "1.2.0",</w:t>
      </w:r>
    </w:p>
    <w:p>
      <w:r>
        <w:t xml:space="preserve">        "isDeprecated": false,</w:t>
      </w:r>
    </w:p>
    <w:p>
      <w:r>
        <w:t xml:space="preserve">        "deprecationNotice": null,</w:t>
      </w:r>
    </w:p>
    <w:p>
      <w:r>
        <w:t xml:space="preserve">        "sdkAvailable": true,</w:t>
      </w:r>
    </w:p>
    <w:p>
      <w:r>
        <w:t xml:space="preserve">        "createdAt": "2024-09-01T12:34:56Z"</w:t>
      </w:r>
    </w:p>
    <w:p>
      <w:r>
        <w:t xml:space="preserve">      },</w:t>
      </w:r>
    </w:p>
    <w:p>
      <w:r>
        <w:t xml:space="preserve">      ...</w:t>
      </w:r>
    </w:p>
    <w:p>
      <w:r>
        <w:t xml:space="preserve">    ],</w:t>
      </w:r>
    </w:p>
    <w:p>
      <w:r>
        <w:t xml:space="preserve">    "page": 1,</w:t>
      </w:r>
    </w:p>
    <w:p>
      <w:r>
        <w:t xml:space="preserve">    "totalPages": 3</w:t>
      </w:r>
    </w:p>
    <w:p>
      <w:r>
        <w:t xml:space="preserve">  }</w:t>
      </w:r>
    </w:p>
    <w:p>
      <w:r>
        <w:t xml:space="preserve">  ```</w:t>
      </w:r>
    </w:p>
    <w:p>
      <w:pPr>
        <w:pStyle w:val="Heading2"/>
      </w:pPr>
      <w:r>
        <w:t>3. Create Consumer Subscription (Stripe‑backed)</w:t>
      </w:r>
    </w:p>
    <w:p>
      <w:pPr>
        <w:pStyle w:val="ListBullet"/>
      </w:pPr>
      <w:r>
        <w:t>**Endpoint:** `POST /api/subscriptions`</w:t>
      </w:r>
    </w:p>
    <w:p>
      <w:pPr>
        <w:pStyle w:val="ListBullet"/>
      </w:pPr>
      <w:r>
        <w:t>**Auth:** JWT (consumer scope).</w:t>
      </w:r>
    </w:p>
    <w:p>
      <w:pPr>
        <w:pStyle w:val="ListBullet"/>
      </w:pPr>
      <w:r>
        <w:t>**Request:**</w:t>
      </w:r>
    </w:p>
    <w:p>
      <w:r>
        <w:t xml:space="preserve">  ```json</w:t>
      </w:r>
    </w:p>
    <w:p>
      <w:r>
        <w:t xml:space="preserve">  {</w:t>
      </w:r>
    </w:p>
    <w:p>
      <w:r>
        <w:t xml:space="preserve">    "apiId": "api-123",</w:t>
      </w:r>
    </w:p>
    <w:p>
      <w:r>
        <w:t xml:space="preserve">    "versionId": "v-20240901-001",</w:t>
      </w:r>
    </w:p>
    <w:p>
      <w:r>
        <w:t xml:space="preserve">    "planId": "plan_pro_monthly",   // Stripe price ID</w:t>
      </w:r>
    </w:p>
    <w:p>
      <w:r>
        <w:t xml:space="preserve">    "paymentMethodId": "pm_1xxxx"</w:t>
      </w:r>
    </w:p>
    <w:p>
      <w:r>
        <w:t xml:space="preserve">  }</w:t>
      </w:r>
    </w:p>
    <w:p>
      <w:r>
        <w:t xml:space="preserve">  ```</w:t>
      </w:r>
    </w:p>
    <w:p>
      <w:pPr>
        <w:pStyle w:val="ListBullet"/>
      </w:pPr>
      <w:r>
        <w:t>**Response (201):**</w:t>
      </w:r>
    </w:p>
    <w:p>
      <w:r>
        <w:t xml:space="preserve">  ```json</w:t>
      </w:r>
    </w:p>
    <w:p>
      <w:r>
        <w:t xml:space="preserve">  {</w:t>
      </w:r>
    </w:p>
    <w:p>
      <w:r>
        <w:t xml:space="preserve">    "subscriptionId": "sub_456",</w:t>
      </w:r>
    </w:p>
    <w:p>
      <w:r>
        <w:t xml:space="preserve">    "stripeSubscriptionId": "sub_1xxxx",</w:t>
      </w:r>
    </w:p>
    <w:p>
      <w:r>
        <w:t xml:space="preserve">    "status": "active",</w:t>
      </w:r>
    </w:p>
    <w:p>
      <w:r>
        <w:t xml:space="preserve">    "currentPeriodEnd": "2024-10-01T00:00:00Z",</w:t>
      </w:r>
    </w:p>
    <w:p>
      <w:r>
        <w:t xml:space="preserve">    "rateLimit": { "requestsPerMinute": 1000 },</w:t>
      </w:r>
    </w:p>
    <w:p>
      <w:r>
        <w:t xml:space="preserve">    "quota": { "gbPerMonth": 10 }</w:t>
      </w:r>
    </w:p>
    <w:p>
      <w:r>
        <w:t xml:space="preserve">  }</w:t>
      </w:r>
    </w:p>
    <w:p>
      <w:r>
        <w:t xml:space="preserve">  ```</w:t>
      </w:r>
    </w:p>
    <w:p>
      <w:pPr>
        <w:pStyle w:val="Heading2"/>
      </w:pPr>
      <w:r>
        <w:t>4. Create / Rotate API Key</w:t>
      </w:r>
    </w:p>
    <w:p>
      <w:pPr>
        <w:pStyle w:val="ListBullet"/>
      </w:pPr>
      <w:r>
        <w:t>**Endpoint:** `POST /api/apikeys`</w:t>
      </w:r>
    </w:p>
    <w:p>
      <w:pPr>
        <w:pStyle w:val="ListBullet"/>
      </w:pPr>
      <w:r>
        <w:t>**Auth:** JWT (consumer scope).</w:t>
      </w:r>
    </w:p>
    <w:p>
      <w:pPr>
        <w:pStyle w:val="ListBullet"/>
      </w:pPr>
      <w:r>
        <w:t>**Request:**</w:t>
      </w:r>
    </w:p>
    <w:p>
      <w:r>
        <w:t xml:space="preserve">  ```json</w:t>
      </w:r>
    </w:p>
    <w:p>
      <w:r>
        <w:t xml:space="preserve">  {</w:t>
      </w:r>
    </w:p>
    <w:p>
      <w:r>
        <w:t xml:space="preserve">    "label": "dev‑key‑01",</w:t>
      </w:r>
    </w:p>
    <w:p>
      <w:r>
        <w:t xml:space="preserve">    "expiresInDays": 90   // optional, null = no expiry</w:t>
      </w:r>
    </w:p>
    <w:p>
      <w:r>
        <w:t xml:space="preserve">  }</w:t>
      </w:r>
    </w:p>
    <w:p>
      <w:r>
        <w:t xml:space="preserve">  ```</w:t>
      </w:r>
    </w:p>
    <w:p>
      <w:pPr>
        <w:pStyle w:val="ListBullet"/>
      </w:pPr>
      <w:r>
        <w:t>**Response (200):**</w:t>
      </w:r>
    </w:p>
    <w:p>
      <w:r>
        <w:t xml:space="preserve">  ```json</w:t>
      </w:r>
    </w:p>
    <w:p>
      <w:r>
        <w:t xml:space="preserve">  {</w:t>
      </w:r>
    </w:p>
    <w:p>
      <w:r>
        <w:t xml:space="preserve">    "keyId": "ak_789",</w:t>
      </w:r>
    </w:p>
    <w:p>
      <w:r>
        <w:t xml:space="preserve">    "keyValue": "sk_live_abcdef123456",   // returned only once</w:t>
      </w:r>
    </w:p>
    <w:p>
      <w:r>
        <w:t xml:space="preserve">    "createdAt": "2024-09-01T12:34:56Z",</w:t>
      </w:r>
    </w:p>
    <w:p>
      <w:r>
        <w:t xml:space="preserve">    "expiresAt": "2025-01-01T12:34:56Z"</w:t>
      </w:r>
    </w:p>
    <w:p>
      <w:r>
        <w:t xml:space="preserve">  }</w:t>
      </w:r>
    </w:p>
    <w:p>
      <w:r>
        <w:t xml:space="preserve">  ```</w:t>
      </w:r>
    </w:p>
    <w:p>
      <w:pPr>
        <w:pStyle w:val="Heading2"/>
      </w:pPr>
      <w:r>
        <w:t>5. Retrieve Usage Analytics (publisher view)</w:t>
      </w:r>
    </w:p>
    <w:p>
      <w:pPr>
        <w:pStyle w:val="ListBullet"/>
      </w:pPr>
      <w:r>
        <w:t>**Endpoint:** `GET /api/analytics/apis/{apiId}/versions/{versionId}`</w:t>
      </w:r>
    </w:p>
    <w:p>
      <w:pPr>
        <w:pStyle w:val="ListBullet"/>
      </w:pPr>
      <w:r>
        <w:t>**Auth:** JWT (publisher scope).</w:t>
      </w:r>
    </w:p>
    <w:p>
      <w:pPr>
        <w:pStyle w:val="ListBullet"/>
      </w:pPr>
      <w:r>
        <w:t>**Query Params:**</w:t>
      </w:r>
    </w:p>
    <w:p>
      <w:r>
        <w:t xml:space="preserve">  - `start`: ISO‑8601 timestamp (required)</w:t>
      </w:r>
    </w:p>
    <w:p>
      <w:r>
        <w:t xml:space="preserve">  - `end`: ISO‑8601 timestamp (required)</w:t>
      </w:r>
    </w:p>
    <w:p>
      <w:r>
        <w:t xml:space="preserve">  - `granularity`: `minute|hour|day` (default hour)</w:t>
      </w:r>
    </w:p>
    <w:p>
      <w:pPr>
        <w:pStyle w:val="ListBullet"/>
      </w:pPr>
      <w:r>
        <w:t>**Response (200):**</w:t>
      </w:r>
    </w:p>
    <w:p>
      <w:r>
        <w:t xml:space="preserve">  ```json</w:t>
      </w:r>
    </w:p>
    <w:p>
      <w:r>
        <w:t xml:space="preserve">  {</w:t>
      </w:r>
    </w:p>
    <w:p>
      <w:r>
        <w:t xml:space="preserve">    "apiId": "api-123",</w:t>
      </w:r>
    </w:p>
    <w:p>
      <w:r>
        <w:t xml:space="preserve">    "versionId": "v-20240901-001",</w:t>
      </w:r>
    </w:p>
    <w:p>
      <w:r>
        <w:t xml:space="preserve">    "granularity": "hour",</w:t>
      </w:r>
    </w:p>
    <w:p>
      <w:r>
        <w:t xml:space="preserve">    "datapoints": [</w:t>
      </w:r>
    </w:p>
    <w:p>
      <w:r>
        <w:t xml:space="preserve">      {</w:t>
      </w:r>
    </w:p>
    <w:p>
      <w:r>
        <w:t xml:space="preserve">        "timestamp": "2024-09-01T13:00:00Z",</w:t>
      </w:r>
    </w:p>
    <w:p>
      <w:r>
        <w:t xml:space="preserve">        "requestCount": 12450,</w:t>
      </w:r>
    </w:p>
    <w:p>
      <w:r>
        <w:t xml:space="preserve">        "errorCount": 23,</w:t>
      </w:r>
    </w:p>
    <w:p>
      <w:r>
        <w:t xml:space="preserve">        "latencyAvgMs": 42,</w:t>
      </w:r>
    </w:p>
    <w:p>
      <w:r>
        <w:t xml:space="preserve">        "latencyP95Ms": 78,</w:t>
      </w:r>
    </w:p>
    <w:p>
      <w:r>
        <w:t xml:space="preserve">        "quotaUsedGB": 2.3</w:t>
      </w:r>
    </w:p>
    <w:p>
      <w:r>
        <w:t xml:space="preserve">      },</w:t>
      </w:r>
    </w:p>
    <w:p>
      <w:r>
        <w:t xml:space="preserve">      ...</w:t>
      </w:r>
    </w:p>
    <w:p>
      <w:r>
        <w:t xml:space="preserve">    ]</w:t>
      </w:r>
    </w:p>
    <w:p>
      <w:r>
        <w:t xml:space="preserve">  }</w:t>
      </w:r>
    </w:p>
    <w:p>
      <w:r>
        <w:t xml:space="preserve">  ```</w:t>
      </w:r>
    </w:p>
    <w:p>
      <w:r>
        <w:t>---</w:t>
      </w:r>
    </w:p>
    <w:p>
      <w:pPr>
        <w:pStyle w:val="Heading1"/>
      </w:pPr>
      <w:r>
        <w:t>Infrastructure Overview</w:t>
      </w:r>
    </w:p>
    <w:p>
      <w:pPr>
        <w:pStyle w:val="ListBullet"/>
      </w:pPr>
      <w:r>
        <w:t>**VPC:**</w:t>
      </w:r>
    </w:p>
    <w:p>
      <w:r>
        <w:t xml:space="preserve">  - **Public Subnets (2 AZs):** Host the Internet‑facing Application Load Balancer (ALB) that terminates TLS and routes traffic to the **API Gateway (Kong)** and the **Portal/Admin UIs** (served via CloudFront).</w:t>
      </w:r>
    </w:p>
    <w:p>
      <w:r>
        <w:t xml:space="preserve">  - **Private Subnets (2 AZs):** Contain all compute workloads (ECS/Fargate tasks or EKS pods) – Publisher Service, Auth Service, Subscription &amp; Billing Service, API Key Management Service, SDK Generation Worker, Analytics Ingestion Worker, Observability Collector, and the Kong sidecar containers.</w:t>
      </w:r>
    </w:p>
    <w:p>
      <w:r>
        <w:t xml:space="preserve">  - **Isolated Subnets (2 AZs):** RDS PostgreSQL, ElastiCache Redis, and (if used) Amazon MQ for any future needs – no inbound internet access, only accessible from private subnets via security groups.</w:t>
      </w:r>
    </w:p>
    <w:p>
      <w:pPr>
        <w:pStyle w:val="ListBullet"/>
      </w:pPr>
      <w:r>
        <w:t>**Load Balancing &amp; Failover:**</w:t>
      </w:r>
    </w:p>
    <w:p>
      <w:r>
        <w:t xml:space="preserve">  - **ALB** with listener rules:</w:t>
      </w:r>
    </w:p>
    <w:p>
      <w:r>
        <w:t xml:space="preserve">    - `*/portal*` → Publisher Portal UI (CloudFront → S3 or ECS).</w:t>
      </w:r>
    </w:p>
    <w:p>
      <w:r>
        <w:t xml:space="preserve">    - `*/admin*` → Admin Console UI.</w:t>
      </w:r>
    </w:p>
    <w:p>
      <w:r>
        <w:t xml:space="preserve">    - `*/` → API Gateway (Kong) target group (ECS service with auto‑scaling).</w:t>
      </w:r>
    </w:p>
    <w:p>
      <w:r>
        <w:t xml:space="preserve">  - Health checks on each target group; unhealthy instances are deregistered automatically.</w:t>
      </w:r>
    </w:p>
    <w:p>
      <w:r>
        <w:t xml:space="preserve">  - Multi‑AZ deployment ensures AZ‑level fault tolerance; Route 53 alias points to the ALB.</w:t>
      </w:r>
    </w:p>
    <w:p>
      <w:pPr>
        <w:pStyle w:val="ListBullet"/>
      </w:pPr>
      <w:r>
        <w:t>**Data Stores:**</w:t>
      </w:r>
    </w:p>
    <w:p>
      <w:r>
        <w:t xml:space="preserve">  - **RDS PostgreSQL:** Multi‑AZ Aurora cluster with automated backups (daily snapshots) and point‑in‑time recovery; read replica for off‑loading analytics‑lookup queries (if needed).</w:t>
      </w:r>
    </w:p>
    <w:p>
      <w:r>
        <w:t xml:space="preserve">  - **ElastiCache Redis:** Cluster mode enabled, with automatic failover; snapshots backed up to S3 daily.</w:t>
      </w:r>
    </w:p>
    <w:p>
      <w:r>
        <w:t xml:space="preserve">  - **S3:** Versioning enabled; cross‑region replication (CRR) to a secondary region for disaster recovery (optional).</w:t>
      </w:r>
    </w:p>
    <w:p>
      <w:r>
        <w:t xml:space="preserve">  - **Timestream:** Magnetic storage tier with retention policies (e.g., 30 days in memory, 365 days magnetic); automated backups via service‑managed snapshots.</w:t>
      </w:r>
    </w:p>
    <w:p>
      <w:pPr>
        <w:pStyle w:val="ListBullet"/>
      </w:pPr>
      <w:r>
        <w:t>**Secrets Management:**</w:t>
      </w:r>
    </w:p>
    <w:p>
      <w:r>
        <w:t xml:space="preserve">  - Stripe API keys, DB credentials, and JWT signing keys stored in AWS Secrets Manager; accessed by ECS task roles via IAM policies.</w:t>
      </w:r>
    </w:p>
    <w:p>
      <w:pPr>
        <w:pStyle w:val="ListBullet"/>
      </w:pPr>
      <w:r>
        <w:t>**Observability:**</w:t>
      </w:r>
    </w:p>
    <w:p>
      <w:r>
        <w:t xml:space="preserve">  - OpenTelemetry SDK in each service exports traces to AWS X‑Ray (via the Otel Collector sidecar).</w:t>
      </w:r>
    </w:p>
    <w:p>
      <w:r>
        <w:t xml:space="preserve">  - Prometheus scrapes metrics from the Otel Collector endpoint (exposed on `:9464`).</w:t>
      </w:r>
    </w:p>
    <w:p>
      <w:r>
        <w:t xml:space="preserve">  - Logs from containers are forwarded to CloudWatch Logs using the AWS FireLens router (Fluent Bit).</w:t>
      </w:r>
    </w:p>
    <w:p>
      <w:pPr>
        <w:pStyle w:val="ListBullet"/>
      </w:pPr>
      <w:r>
        <w:t>**CI/CD:**</w:t>
      </w:r>
    </w:p>
    <w:p>
      <w:r>
        <w:t xml:space="preserve">  - GitHub Actions runs on push to `main`: builds Docker images, runs unit/integration tests, pushes to ECR.</w:t>
      </w:r>
    </w:p>
    <w:p>
      <w:r>
        <w:t xml:space="preserve">  - CodePipeline triggers on new image: builds a CloudFormation/ CDK stack, updates ECS service (or EKS deployment) with a blue/green deployment strategy.</w:t>
      </w:r>
    </w:p>
    <w:p>
      <w:r>
        <w:t xml:space="preserve">  - Rollback is automatic if health checks fail after 5 minutes.</w:t>
      </w:r>
    </w:p>
    <w:p>
      <w:r>
        <w:t>---</w:t>
      </w:r>
    </w:p>
    <w:p>
      <w:pPr>
        <w:pStyle w:val="Heading1"/>
      </w:pPr>
      <w:r>
        <w:t>Scalability Approach</w:t>
      </w:r>
    </w:p>
    <w:p>
      <w:r>
        <w:t>| Component | Scaling Mechanism | Triggers / Policies | Statelessness / State Handling |</w:t>
      </w:r>
    </w:p>
    <w:p>
      <w:r>
        <w:t>|-----------|-------------------|---------------------|--------------------------------|</w:t>
      </w:r>
    </w:p>
    <w:p>
      <w:r>
        <w:t>| **API Gateway (Kong)** | Auto‑scaling ECS service (or EKS HPA) based on CPU utilization and request count (ALB target‑group metrics). | Scale out when average CPU &gt; 60 % or request rate &gt; 8 k RPS per target; scale in when &lt; 30 % CPU and &lt; 2 k RPS for 5 min. | Kong nodes are stateless; rate‑limit counters live in Redis (shared). Lua plugins read/write to Redis; no local session state. |</w:t>
      </w:r>
    </w:p>
    <w:p>
      <w:r>
        <w:t>| **Redis (ElastiCache)** | Redis Cluster with sharding; enables horizontal scaling by adding shards. | Scale when memory utilization &gt; 70 % or evictions increase; automated via Elasticache auto‑minor‑version upgrades. | Shared counter store; each increment is atomic, no per‑node state. |</w:t>
      </w:r>
    </w:p>
    <w:p>
      <w:r>
        <w:t>| **Publisher / Auth / Subscription / Key Mgmt Services** | ECS/Fargate service auto‑scaling on CPU and request‑per‑second (CloudWatch metrics). | Scale out on CPU &gt; 55 % or request latency &gt; 150 ms; scale in on CPU &lt; 30 % and latency &lt; 80 ms. | All services are stateless; persistent data lives in PostgreSQL (shared). |</w:t>
      </w:r>
    </w:p>
    <w:p>
      <w:r>
        <w:t>| **SDK Generation Worker** | ECS service with managed scaling based on SQS queue depth (approx. 10 messages per task). | Scale out when ApproximateNumberOfMessages &gt; 10 * desiredCount; scale in when queue empty for 5 min. | Worker pulls spec from S3, runs isolated Docker container, writes SDK to S3 – no shared state. |</w:t>
      </w:r>
    </w:p>
    <w:p>
      <w:r>
        <w:t>| **Analytics Ingestion Worker** | Similar to SDK worker: scale on SQS analytics‑ingest queue depth. | Same threshold logic. | Writes to Timestream (managed service) – stateless. |</w:t>
      </w:r>
    </w:p>
    <w:p>
      <w:r>
        <w:t>| **PostgreSQL (Aurora)** | Storage auto‑scales; read replicas for read‑heavy workloads. | Storage scales automatically when used space &gt; 80 %; add read replica when read CPU &gt; 60 % for 10 min. | Write‑heavy traffic (transactions) goes to primary instance; read‑only queries (e.g., dashboard look‑ups) can be routed to replicas. |</w:t>
      </w:r>
    </w:p>
    <w:p>
      <w:r>
        <w:t>| **Timestream** | Managed service scales ingest and storage automatically; no manual scaling needed. | N/A – service handles bursts via magnetic storage buffer. | Stateless from application perspective; only writes/reads via SDK. |</w:t>
      </w:r>
    </w:p>
    <w:p>
      <w:r>
        <w:t>| **SQS Queues** | Fully managed; scales throughput automatically. | N/A – buffers spikes; consumers scale via queue depth. | Stateless. |</w:t>
      </w:r>
    </w:p>
    <w:p>
      <w:r>
        <w:t>| **Observability Collector** | Runs as DaemonSet (EKS) or sidecar per task; scales with number of tasks. | N/A – each task has its own collector; resource limits set low (50 MiB CPU 100 m). | Stateless; forwards data to external endpoints. |</w:t>
      </w:r>
    </w:p>
    <w:p>
      <w:r>
        <w:t>| **ALB** | Managed by AWS; scales based on request rate and active connections. | N/A – AWS handles scaling. | Stateless. |</w:t>
      </w:r>
    </w:p>
    <w:p>
      <w:r>
        <w:t>**Cache Invalidation Strategy:**</w:t>
      </w:r>
    </w:p>
    <w:p>
      <w:pPr>
        <w:pStyle w:val="ListBullet"/>
      </w:pPr>
      <w:r>
        <w:t>Rate‑limit/quota counters in Redis use `EXPIRE` on a sliding window (e.g., 60‑second window for per‑minute limits).</w:t>
      </w:r>
    </w:p>
    <w:p>
      <w:pPr>
        <w:pStyle w:val="ListBullet"/>
      </w:pPr>
      <w:r>
        <w:t>Deprecation flags are stored in Redis with a short TTL (30 s) and refreshed via SNS fan‑out whenever a version is marked deprecated; Kong nodes refresh their local Lua cache on each request if the TTL has expired.</w:t>
      </w:r>
    </w:p>
    <w:p>
      <w:pPr>
        <w:pStyle w:val="ListBullet"/>
      </w:pPr>
      <w:r>
        <w:t>SDK metadata (generation status) lives in PostgreSQL; UI polls or subscribes to an SNS endpoint for real‑time updates (optional).</w:t>
      </w:r>
    </w:p>
    <w:p>
      <w:r>
        <w:t>**Read Replica Usage:**</w:t>
      </w:r>
    </w:p>
    <w:p>
      <w:pPr>
        <w:pStyle w:val="ListBullet"/>
      </w:pPr>
      <w:r>
        <w:t>The Publisher Portal’s “API catalog” and version list queries are directed to a read replica to reduce load on the primary DB. Writes (spec upload, version creation, subscription changes) go to the primary.</w:t>
      </w:r>
    </w:p>
    <w:p>
      <w:r>
        <w:t>**CDN:**</w:t>
      </w:r>
    </w:p>
    <w:p>
      <w:pPr>
        <w:pStyle w:val="ListBullet"/>
      </w:pPr>
      <w:r>
        <w:t>Static assets for the Publisher Portal and Admin Console (JS, CSS, images) are served via Amazon CloudFront with origin‑access‑identity to the S3 bucket, providing low latency and off‑loading the ALB.</w:t>
      </w:r>
    </w:p>
    <w:p>
      <w:r>
        <w:t>This design satisfies the performance, availability, and scalability targets laid out in the approved scope while keeping each concern loosely coupled and independently releasable.</w:t>
      </w:r>
    </w:p>
    <w:p>
      <w:pPr>
        <w:pStyle w:val="Heading1"/>
      </w:pPr>
      <w:r>
        <w:t>4. Low-Level Design</w:t>
      </w:r>
    </w:p>
    <w:p>
      <w:pPr>
        <w:pStyle w:val="Title"/>
      </w:pPr>
      <w:r>
        <w:t>Low‑Level Design (LLD) – Developer API Marketplace</w:t>
      </w:r>
    </w:p>
    <w:p>
      <w:r>
        <w:t>This document expands the high‑level design into implementation‑ready artefacts.</w:t>
      </w:r>
    </w:p>
    <w:p>
      <w:r>
        <w:t>A developer can copy the SQL DDL, OpenAPI‑like endpoint specs, and the sequence‑diagram text to generate code, tests, and infrastructure as code.</w:t>
      </w:r>
    </w:p>
    <w:p>
      <w:r>
        <w:t>---</w:t>
      </w:r>
    </w:p>
    <w:p>
      <w:pPr>
        <w:pStyle w:val="Heading1"/>
      </w:pPr>
      <w:r>
        <w:t>1. Database Schema</w:t>
      </w:r>
    </w:p>
    <w:p>
      <w:r>
        <w:t>All relational data lives in **Amazon Aurora PostgreSQL (compatible)**.</w:t>
      </w:r>
    </w:p>
    <w:p>
      <w:r>
        <w:t>The schema is deliberately normalized; JSONB columns are used only for variable‑length lists (e.g., SDK locations) where querying inside the JSON is rare.</w:t>
      </w:r>
    </w:p>
    <w:p>
      <w:r>
        <w:t>```sql</w:t>
      </w:r>
    </w:p>
    <w:p>
      <w:r>
        <w:t>-- ============================================================</w:t>
      </w:r>
    </w:p>
    <w:p>
      <w:r>
        <w:t>-- 1.1  Users (publishers &amp; consumers)</w:t>
      </w:r>
    </w:p>
    <w:p>
      <w:r>
        <w:t>-- ============================================================</w:t>
      </w:r>
    </w:p>
    <w:p>
      <w:r>
        <w:t>CREATE TABLE users (</w:t>
      </w:r>
    </w:p>
    <w:p>
      <w:r>
        <w:t xml:space="preserve">    id              UUID PRIMARY KEY DEFAULT gen_random_uuid(),</w:t>
      </w:r>
    </w:p>
    <w:p>
      <w:r>
        <w:t xml:space="preserve">    email           VARCHAR(255) NOT NULL UNIQUE,</w:t>
      </w:r>
    </w:p>
    <w:p>
      <w:r>
        <w:t xml:space="preserve">    password_hash   TEXT NOT NULL,               -- bcrypt/argon2</w:t>
      </w:r>
    </w:p>
    <w:p>
      <w:r>
        <w:t xml:space="preserve">    role            VARCHAR(20) NOT NULL CHECK (role IN ('publisher','consumer','admin')),</w:t>
      </w:r>
    </w:p>
    <w:p>
      <w:r>
        <w:t xml:space="preserve">    publisher_id    UUID NULL,                   -- set for publisher role, FK to publishers.id</w:t>
      </w:r>
    </w:p>
    <w:p>
      <w:r>
        <w:t xml:space="preserve">    created_at      TIMESTAMPTZ NOT NULL DEFAULT now(),</w:t>
      </w:r>
    </w:p>
    <w:p>
      <w:r>
        <w:t xml:space="preserve">    updated_at      TIMESTAMPTZ NOT NULL DEFAULT now()</w:t>
      </w:r>
    </w:p>
    <w:p>
      <w:r>
        <w:t>);</w:t>
      </w:r>
    </w:p>
    <w:p>
      <w:r>
        <w:t>CREATE INDEX idx_users_email ON users(email);</w:t>
      </w:r>
    </w:p>
    <w:p>
      <w:r>
        <w:t>CREATE INDEX idx_users_publisher_id ON users(publisher_id) WHERE publisher_id IS NOT NULL;</w:t>
      </w:r>
    </w:p>
    <w:p>
      <w:r>
        <w:t>-- ============================================================</w:t>
      </w:r>
    </w:p>
    <w:p>
      <w:r>
        <w:t>-- 1.2  Publishers (profile data)</w:t>
      </w:r>
    </w:p>
    <w:p>
      <w:r>
        <w:t>-- ============================================================</w:t>
      </w:r>
    </w:p>
    <w:p>
      <w:r>
        <w:t>CREATE TABLE publishers (</w:t>
      </w:r>
    </w:p>
    <w:p>
      <w:r>
        <w:t xml:space="preserve">    id          UUID PRIMARY KEY DEFAULT gen_random_uuid(),</w:t>
      </w:r>
    </w:p>
    <w:p>
      <w:r>
        <w:t xml:space="preserve">    name        VARCHAR(255) NOT NULL,</w:t>
      </w:r>
    </w:p>
    <w:p>
      <w:r>
        <w:t xml:space="preserve">    contact_email VARCHAR(255) NOT NULL,</w:t>
      </w:r>
    </w:p>
    <w:p>
      <w:r>
        <w:t xml:space="preserve">    created_at  TIMESTAMPTZ NOT NULL DEFAULT now(),</w:t>
      </w:r>
    </w:p>
    <w:p>
      <w:r>
        <w:t xml:space="preserve">    updated_at  TIMESTAMPTZ NOT NULL DEFAULT now()</w:t>
      </w:r>
    </w:p>
    <w:p>
      <w:r>
        <w:t>);</w:t>
      </w:r>
    </w:p>
    <w:p>
      <w:r>
        <w:t>-- ============================================================</w:t>
      </w:r>
    </w:p>
    <w:p>
      <w:r>
        <w:t>-- 1.3  APIs (owned by a publisher)</w:t>
      </w:r>
    </w:p>
    <w:p>
      <w:r>
        <w:t>-- ============================================================</w:t>
      </w:r>
    </w:p>
    <w:p>
      <w:r>
        <w:t>CREATE TABLE apis (</w:t>
      </w:r>
    </w:p>
    <w:p>
      <w:r>
        <w:t xml:space="preserve">    id          UUID PRIMARY KEY DEFAULT gen_random_uuid(),</w:t>
      </w:r>
    </w:p>
    <w:p>
      <w:r>
        <w:t xml:space="preserve">    publisher_id UUID NOT NULL REFERENCES publishers(id) ON DELETE CASCADE,</w:t>
      </w:r>
    </w:p>
    <w:p>
      <w:r>
        <w:t xml:space="preserve">    name        VARCHAR(255) NOT NULL,</w:t>
      </w:r>
    </w:p>
    <w:p>
      <w:r>
        <w:t xml:space="preserve">    description TEXT,</w:t>
      </w:r>
    </w:p>
    <w:p>
      <w:r>
        <w:t xml:space="preserve">    created_at  TIMESTAMPTZ NOT NULL DEFAULT now(),</w:t>
      </w:r>
    </w:p>
    <w:p>
      <w:r>
        <w:t xml:space="preserve">    updated_at  TIMESTAMPTZ NOT NULL DEFAULT now()</w:t>
      </w:r>
    </w:p>
    <w:p>
      <w:r>
        <w:t>);</w:t>
      </w:r>
    </w:p>
    <w:p>
      <w:r>
        <w:t>CREATE INDEX idx_apis_publisher_id ON apis(publisher_id);</w:t>
      </w:r>
    </w:p>
    <w:p>
      <w:r>
        <w:t>-- ============================================================</w:t>
      </w:r>
    </w:p>
    <w:p>
      <w:r>
        <w:t>-- 1.4  API Versions (semantic versioning, deprecation, SDK)</w:t>
      </w:r>
    </w:p>
    <w:p>
      <w:r>
        <w:t>-- ============================================================</w:t>
      </w:r>
    </w:p>
    <w:p>
      <w:r>
        <w:t>CREATE TABLE api_versions (</w:t>
      </w:r>
    </w:p>
    <w:p>
      <w:r>
        <w:t xml:space="preserve">    id                  UUID PRIMARY KEY DEFAULT gen_random_uuid(),</w:t>
      </w:r>
    </w:p>
    <w:p>
      <w:r>
        <w:t xml:space="preserve">    api_id              UUID NOT NULL REFERENCES apis(id) ON DELETE CASCADE,</w:t>
      </w:r>
    </w:p>
    <w:p>
      <w:r>
        <w:t xml:space="preserve">    version_string      VARCHAR(50) NOT NULL,               -- e.g. "1.2.0"</w:t>
      </w:r>
    </w:p>
    <w:p>
      <w:r>
        <w:t xml:space="preserve">    spec_s3_key         TEXT NOT NULL,                      -- S3 object key for raw OpenAPI spec</w:t>
      </w:r>
    </w:p>
    <w:p>
      <w:r>
        <w:t xml:space="preserve">    is_deprecated       BOOLEAN NOT NULL DEFAULT FALSE,</w:t>
      </w:r>
    </w:p>
    <w:p>
      <w:r>
        <w:t xml:space="preserve">    deprecation_notice  TEXT NULL,                          -- free‑form notice shown to consumers</w:t>
      </w:r>
    </w:p>
    <w:p>
      <w:r>
        <w:t xml:space="preserve">    sunset_timestamp    TIMESTAMPTZ NULL,                   -- when the version will be removed</w:t>
      </w:r>
    </w:p>
    <w:p>
      <w:r>
        <w:t xml:space="preserve">    sdk_generated       BOOLEAN NOT NULL DEFAULT FALSE,</w:t>
      </w:r>
    </w:p>
    <w:p>
      <w:r>
        <w:t xml:space="preserve">    sdk_s3_keys         JSONB NOT NULL DEFAULT '{}'::jsonb, -- { "node": "s3://…/sdk-node.zip", ... }</w:t>
      </w:r>
    </w:p>
    <w:p>
      <w:r>
        <w:t xml:space="preserve">    created_at          TIMESTAMPTZ NOT NULL DEFAULT now(),</w:t>
      </w:r>
    </w:p>
    <w:p>
      <w:r>
        <w:t xml:space="preserve">    updated_at          TIMESTAMPTZ NOT NULL DEFAULT now()</w:t>
      </w:r>
    </w:p>
    <w:p>
      <w:r>
        <w:t>);</w:t>
      </w:r>
    </w:p>
    <w:p>
      <w:r>
        <w:t>CREATE UNIQUE INDEX uq_api_versions_api_version ON api_versions(api_id, version_string);</w:t>
      </w:r>
    </w:p>
    <w:p>
      <w:r>
        <w:t>CREATE INDEX idx_api_versions_deprecated ON api_versions(is_deprecated) WHERE is_deprecated = TRUE;</w:t>
      </w:r>
    </w:p>
    <w:p>
      <w:r>
        <w:t>CREATE INDEX idx_api_versions_sdk_ready ON api_versions(sdk_generated) WHERE sdk_generated = TRUE;</w:t>
      </w:r>
    </w:p>
    <w:p>
      <w:r>
        <w:t>-- ============================================================</w:t>
      </w:r>
    </w:p>
    <w:p>
      <w:r>
        <w:t>-- 1.5  Stripe Plans (mirror of Stripe price objects)</w:t>
      </w:r>
    </w:p>
    <w:p>
      <w:r>
        <w:t>-- ============================================================</w:t>
      </w:r>
    </w:p>
    <w:p>
      <w:r>
        <w:t>CREATE TABLE stripe_plans (</w:t>
      </w:r>
    </w:p>
    <w:p>
      <w:r>
        <w:t xml:space="preserve">    stripe_price_id   VARCHAR(50) PRIMARY KEY,   -- e.g. "price_1HxYz..."</w:t>
      </w:r>
    </w:p>
    <w:p>
      <w:r>
        <w:t xml:space="preserve">    name              VARCHAR(255) NOT NULL,</w:t>
      </w:r>
    </w:p>
    <w:p>
      <w:r>
        <w:t xml:space="preserve">    description       TEXT,</w:t>
      </w:r>
    </w:p>
    <w:p>
      <w:r>
        <w:t xml:space="preserve">    requests_per_minute INTEGER NOT NULL CHECK (requests_per_minute &gt; 0),</w:t>
      </w:r>
    </w:p>
    <w:p>
      <w:r>
        <w:t xml:space="preserve">    gb_per_month      NUMERIC(10,2) NOT NULL CHECK (gb_per_month &gt;= 0),</w:t>
      </w:r>
    </w:p>
    <w:p>
      <w:r>
        <w:t xml:space="preserve">    amount_cents      INTEGER NOT NULL CHECK (amount_cents &gt; 0),</w:t>
      </w:r>
    </w:p>
    <w:p>
      <w:r>
        <w:t xml:space="preserve">    currency          CHAR(3) NOT NULL DEFAULT 'usd',</w:t>
      </w:r>
    </w:p>
    <w:p>
      <w:r>
        <w:t xml:space="preserve">    active            BOOLEAN NOT NULL DEFAULT TRUE,</w:t>
      </w:r>
    </w:p>
    <w:p>
      <w:r>
        <w:t xml:space="preserve">    created_at        TIMESTAMPTZ NOT NULL DEFAULT now(),</w:t>
      </w:r>
    </w:p>
    <w:p>
      <w:r>
        <w:t xml:space="preserve">    updated_at        TIMESTAMPTZ NOT NULL DEFAULT now()</w:t>
      </w:r>
    </w:p>
    <w:p>
      <w:r>
        <w:t>);</w:t>
      </w:r>
    </w:p>
    <w:p>
      <w:r>
        <w:t>CREATE INDEX idx_stripe_plans_active ON stripe_plans(active) WHERE active = TRUE;</w:t>
      </w:r>
    </w:p>
    <w:p>
      <w:r>
        <w:t>-- ============================================================</w:t>
      </w:r>
    </w:p>
    <w:p>
      <w:r>
        <w:t>-- 1.6  Subscriptions (consumer → API version)</w:t>
      </w:r>
    </w:p>
    <w:p>
      <w:r>
        <w:t>-- ============================================================</w:t>
      </w:r>
    </w:p>
    <w:p>
      <w:r>
        <w:t>CREATE TABLE subscriptions (</w:t>
      </w:r>
    </w:p>
    <w:p>
      <w:r>
        <w:t xml:space="preserve">    id                     UUID PRIMARY KEY DEFAULT gen_random_uuid(),</w:t>
      </w:r>
    </w:p>
    <w:p>
      <w:r>
        <w:t xml:space="preserve">    consumer_id            UUID NOT NULL REFERENCES users(id) ON DELETE CASCADE,</w:t>
      </w:r>
    </w:p>
    <w:p>
      <w:r>
        <w:t xml:space="preserve">    api_id                 UUID NOT NULL REFERENCES apis(id),</w:t>
      </w:r>
    </w:p>
    <w:p>
      <w:r>
        <w:t xml:space="preserve">    version_id             UUID NOT NULL REFERENCES api_versions(id),</w:t>
      </w:r>
    </w:p>
    <w:p>
      <w:r>
        <w:t xml:space="preserve">    stripe_subscription_id VARCHAR(50) NOT NULL UNIQUE,   -- Stripe sub id</w:t>
      </w:r>
    </w:p>
    <w:p>
      <w:r>
        <w:t xml:space="preserve">    stripe_price_id        VARCHAR(50) NOT NULL REFERENCES stripe_plans(stripe_price_id),</w:t>
      </w:r>
    </w:p>
    <w:p>
      <w:r>
        <w:t xml:space="preserve">    status                 VARCHAR(20) NOT NULL CHECK (status IN ('trialing','active','past_due','canceled','unpaid')),</w:t>
      </w:r>
    </w:p>
    <w:p>
      <w:r>
        <w:t xml:space="preserve">    current_period_start   TIMESTAMPTZ NOT NULL,</w:t>
      </w:r>
    </w:p>
    <w:p>
      <w:r>
        <w:t xml:space="preserve">    current_period_end     TIMESTAMPTZ NOT NULL,</w:t>
      </w:r>
    </w:p>
    <w:p>
      <w:r>
        <w:t xml:space="preserve">    rate_limit_rpm         INTEGER NOT NULL,               -- derived from plan at creation time</w:t>
      </w:r>
    </w:p>
    <w:p>
      <w:r>
        <w:t xml:space="preserve">    quota_gb_month         NUMERIC(10,2) NOT NULL,         -- derived from plan at creation time</w:t>
      </w:r>
    </w:p>
    <w:p>
      <w:r>
        <w:t xml:space="preserve">    created_at             TIMESTAMPTZ NOT NULL DEFAULT now(),</w:t>
      </w:r>
    </w:p>
    <w:p>
      <w:r>
        <w:t xml:space="preserve">    updated_at             TIMESTAMPTZ NOT NULL DEFAULT now()</w:t>
      </w:r>
    </w:p>
    <w:p>
      <w:r>
        <w:t>);</w:t>
      </w:r>
    </w:p>
    <w:p>
      <w:r>
        <w:t>CREATE INDEX idx_subscriptions_consumer ON subscriptions(consumer_id);</w:t>
      </w:r>
    </w:p>
    <w:p>
      <w:r>
        <w:t>CREATE INDEX idx_subscriptions_api_version ON subscriptions(api_id, version_id);</w:t>
      </w:r>
    </w:p>
    <w:p>
      <w:r>
        <w:t>CREATE INDEX idx_subscriptions_stripe_id ON subscriptions(stripe_subscription_id);</w:t>
      </w:r>
    </w:p>
    <w:p>
      <w:r>
        <w:t>-- ============================================================</w:t>
      </w:r>
    </w:p>
    <w:p>
      <w:r>
        <w:t>-- 1.7  API Keys (consumer scoped)</w:t>
      </w:r>
    </w:p>
    <w:p>
      <w:r>
        <w:t>-- ============================================================</w:t>
      </w:r>
    </w:p>
    <w:p>
      <w:r>
        <w:t>CREATE TABLE api_keys (</w:t>
      </w:r>
    </w:p>
    <w:p>
      <w:r>
        <w:t xml:space="preserve">    id          UUID PRIMARY KEY DEFAULT gen_random_uuid(),</w:t>
      </w:r>
    </w:p>
    <w:p>
      <w:r>
        <w:t xml:space="preserve">    consumer_id UUID NOT NULL REFERENCES users(id) ON DELETE CASCADE,</w:t>
      </w:r>
    </w:p>
    <w:p>
      <w:r>
        <w:t xml:space="preserve">    key_hash    TEXT NOT NULL,                     -- bcrypt hash of the raw key (returned only once)</w:t>
      </w:r>
    </w:p>
    <w:p>
      <w:r>
        <w:t xml:space="preserve">    label       VARCHAR(255) NOT NULL,</w:t>
      </w:r>
    </w:p>
    <w:p>
      <w:r>
        <w:t xml:space="preserve">    expires_at  TIMESTAMPTZ NULL,                  -- NULL = no expiry</w:t>
      </w:r>
    </w:p>
    <w:p>
      <w:r>
        <w:t xml:space="preserve">    revoked_at  TIMESTAMPTZ NULL,</w:t>
      </w:r>
    </w:p>
    <w:p>
      <w:r>
        <w:t xml:space="preserve">    created_at  TIMESTAMPTZ NOT NULL DEFAULT now(),</w:t>
      </w:r>
    </w:p>
    <w:p>
      <w:r>
        <w:t xml:space="preserve">    updated_at  TIMESTAMPTZ NOT NULL DEFAULT now()</w:t>
      </w:r>
    </w:p>
    <w:p>
      <w:r>
        <w:t>);</w:t>
      </w:r>
    </w:p>
    <w:p>
      <w:r>
        <w:t>CREATE UNIQUE INDEX uq_api_keys_key_hash ON api_keys(key_hash);</w:t>
      </w:r>
    </w:p>
    <w:p>
      <w:r>
        <w:t>CREATE INDEX idx_api_keys_consumer ON api_keys(consumer_id);</w:t>
      </w:r>
    </w:p>
    <w:p>
      <w:r>
        <w:t>CREATE INDEX idx_api_keys_expires ON api_keys(expires_at) WHERE expires_at IS NOT NULL;</w:t>
      </w:r>
    </w:p>
    <w:p>
      <w:r>
        <w:t>-- ============================================================</w:t>
      </w:r>
    </w:p>
    <w:p>
      <w:r>
        <w:t>-- 1.8  SDK Generation Jobs (async worker tracking)</w:t>
      </w:r>
    </w:p>
    <w:p>
      <w:r>
        <w:t>-- ============================================================</w:t>
      </w:r>
    </w:p>
    <w:p>
      <w:r>
        <w:t>CREATE TABLE sdk_generation_jobs (</w:t>
      </w:r>
    </w:p>
    <w:p>
      <w:r>
        <w:t xml:space="preserve">    id             UUID PRIMARY KEY DEFAULT gen_random_uuid(),</w:t>
      </w:r>
    </w:p>
    <w:p>
      <w:r>
        <w:t xml:space="preserve">    version_id     UUID NOT NULL REFERENCES api_versions(id) ON DELETE CASCADE,</w:t>
      </w:r>
    </w:p>
    <w:p>
      <w:r>
        <w:t xml:space="preserve">    language       VARCHAR(20) NOT NULL CHECK (language IN ('java','python','nodejs','csharp','go')),</w:t>
      </w:r>
    </w:p>
    <w:p>
      <w:r>
        <w:t xml:space="preserve">    status         VARCHAR(20) NOT NULL DEFAULT 'QUEUED' CHECK (status IN ('QUEUED','IN_PROGRESS','SUCCEEDED','FAILED')),</w:t>
      </w:r>
    </w:p>
    <w:p>
      <w:r>
        <w:t xml:space="preserve">    s3_sdk_key     TEXT NULL,                         -- where the zip artifact lives</w:t>
      </w:r>
    </w:p>
    <w:p>
      <w:r>
        <w:t xml:space="preserve">    error_message  TEXT NULL,</w:t>
      </w:r>
    </w:p>
    <w:p>
      <w:r>
        <w:t xml:space="preserve">    created_at     TIMESTAMPTZ NOT NULL DEFAULT now(),</w:t>
      </w:r>
    </w:p>
    <w:p>
      <w:r>
        <w:t xml:space="preserve">    updated_at     TIMESTAMPTZ NOT NULL DEFAULT now()</w:t>
      </w:r>
    </w:p>
    <w:p>
      <w:r>
        <w:t>);</w:t>
      </w:r>
    </w:p>
    <w:p>
      <w:r>
        <w:t>CREATE INDEX idx_sdk_jobs_version ON sdk_generation_jobs(version_id);</w:t>
      </w:r>
    </w:p>
    <w:p>
      <w:r>
        <w:t>CREATE INDEX idx_sdk_jobs_status ON sdk_generation_jobs(status);</w:t>
      </w:r>
    </w:p>
    <w:p>
      <w:r>
        <w:t>-- ============================================================</w:t>
      </w:r>
    </w:p>
    <w:p>
      <w:r>
        <w:t>-- 1.9  Deprecation Events (for SNS fan‑out)</w:t>
      </w:r>
    </w:p>
    <w:p>
      <w:r>
        <w:t>-- ============================================================</w:t>
      </w:r>
    </w:p>
    <w:p>
      <w:r>
        <w:t>CREATE TABLE deprecation_events (</w:t>
      </w:r>
    </w:p>
    <w:p>
      <w:r>
        <w:t xml:space="preserve">    id              UUID PRIMARY KEY DEFAULT gen_random_uuid(),</w:t>
      </w:r>
    </w:p>
    <w:p>
      <w:r>
        <w:t xml:space="preserve">    version_id      UUID NOT NULL REFERENCES api_versions(id) ON DELETE CASCADE,</w:t>
      </w:r>
    </w:p>
    <w:p>
      <w:r>
        <w:t xml:space="preserve">    deprecated_at   TIMESTAMPTZ NOT NULL DEFAULT now(),</w:t>
      </w:r>
    </w:p>
    <w:p>
      <w:r>
        <w:t xml:space="preserve">    sunset_timestamp TIMESTAMPTZ NOT NULL,</w:t>
      </w:r>
    </w:p>
    <w:p>
      <w:r>
        <w:t xml:space="preserve">    created_at      TIMESTAMPTZ NOT NULL DEFAULT now()</w:t>
      </w:r>
    </w:p>
    <w:p>
      <w:r>
        <w:t>);</w:t>
      </w:r>
    </w:p>
    <w:p>
      <w:r>
        <w:t>CREATE INDEX idx_deprecation_version ON deprecation_events(version_id);</w:t>
      </w:r>
    </w:p>
    <w:p>
      <w:r>
        <w:t>```</w:t>
      </w:r>
    </w:p>
    <w:p>
      <w:pPr>
        <w:pStyle w:val="Heading2"/>
      </w:pPr>
      <w:r>
        <w:t>Notes on the schema</w:t>
      </w:r>
    </w:p>
    <w:p>
      <w:pPr>
        <w:pStyle w:val="ListBullet"/>
      </w:pPr>
      <w:r>
        <w:t>**UUID primary keys** – guarantee global uniqueness across services and simplify sharding/merging if ever needed.</w:t>
      </w:r>
    </w:p>
    <w:p>
      <w:pPr>
        <w:pStyle w:val="ListBullet"/>
      </w:pPr>
      <w:r>
        <w:t>**Soft delete** is not required; hard deletes are cascaded where appropriate (e.g., deleting a publisher removes all APIs, versions, subscriptions).</w:t>
      </w:r>
    </w:p>
    <w:p>
      <w:pPr>
        <w:pStyle w:val="ListBullet"/>
      </w:pPr>
      <w:r>
        <w:t>**Rate‑limit &amp; quota** are denormalized into `subscriptions` at subscription creation time (snapshot of the plan) to avoid joins on every request.</w:t>
      </w:r>
    </w:p>
    <w:p>
      <w:pPr>
        <w:pStyle w:val="ListBullet"/>
      </w:pPr>
      <w:r>
        <w:t>**SDK locations** stored as JSONB for flexibility; the worker updates the field after each language generation.</w:t>
      </w:r>
    </w:p>
    <w:p>
      <w:pPr>
        <w:pStyle w:val="ListBullet"/>
      </w:pPr>
      <w:r>
        <w:t>**Deprecation** flag lives on the version; a short‑lived Redis copy (see Caching) is refreshed via SNS.</w:t>
      </w:r>
    </w:p>
    <w:p>
      <w:r>
        <w:t>---</w:t>
      </w:r>
    </w:p>
    <w:p>
      <w:pPr>
        <w:pStyle w:val="Heading1"/>
      </w:pPr>
      <w:r>
        <w:t>2. API Specifications</w:t>
      </w:r>
    </w:p>
    <w:p>
      <w:r>
        <w:t>All APIs are **HTTPS**, JSON‑encoded unless otherwise noted.</w:t>
      </w:r>
    </w:p>
    <w:p>
      <w:r>
        <w:t>Authentication is performed via a **Bearer JWT** issued by the Auth Service (see Security).</w:t>
      </w:r>
    </w:p>
    <w:p>
      <w:r>
        <w:t>The gateway (Kong) validates the JWT signature and forwards the `user_id` and `role` claims as headers (`X-User-ID`, `X-User-Role`) to downstream services.</w:t>
      </w:r>
    </w:p>
    <w:p>
      <w:pPr>
        <w:pStyle w:val="Heading2"/>
      </w:pPr>
      <w:r>
        <w:t>2.1 Common Definitions</w:t>
      </w:r>
    </w:p>
    <w:p>
      <w:r>
        <w:t>| Name | Type | Description |</w:t>
      </w:r>
    </w:p>
    <w:p>
      <w:r>
        <w:t>|------|------|-------------|</w:t>
      </w:r>
    </w:p>
    <w:p>
      <w:r>
        <w:t>| `UUID` | string (RFC4122) | e.g. `"3fa85f64-5717-4562-b3fc-2c963f66afa6"` |</w:t>
      </w:r>
    </w:p>
    <w:p>
      <w:r>
        <w:t>| `Timestamp` | string (ISO‑8601 UTC) | e.g. `"2024-09-01T12:34:56Z"` |</w:t>
      </w:r>
    </w:p>
    <w:p>
      <w:r>
        <w:t>| `SemVer` | string | e.g. `"1.2.0"` (validated by regex `^\\d+\\.\\d+\\.\\d+(?:-[0-9A-Za-z-]+)?$`) |</w:t>
      </w:r>
    </w:p>
    <w:p>
      <w:r>
        <w:t>| `Pagination` | object | `{ page: integer (≥1), limit: integer (1‑100) }` |</w:t>
      </w:r>
    </w:p>
    <w:p>
      <w:r>
        <w:t>| `ErrorResponse` | object | `{ error: string, code: string, details?: object }` |</w:t>
      </w:r>
    </w:p>
    <w:p>
      <w:pPr>
        <w:pStyle w:val="Heading2"/>
      </w:pPr>
      <w:r>
        <w:t>2.2 Endpoint Catalogue</w:t>
      </w:r>
    </w:p>
    <w:p>
      <w:r>
        <w:t>| # | Method + Path | Auth | Summary |</w:t>
      </w:r>
    </w:p>
    <w:p>
      <w:r>
        <w:t>|---|---------------|------|---------|</w:t>
      </w:r>
    </w:p>
    <w:p>
      <w:r>
        <w:t>| 1 | `POST /api/publishers/{publisherId}/apis/{apiId}/versions` | JWT (publisher) | Upload a new OpenAPI spec → creates version, queues SDK generation |</w:t>
      </w:r>
    </w:p>
    <w:p>
      <w:r>
        <w:t>| 2 | `GET /api/apis/{apiId}/versions` | JWT (publisher or consumer) | List versions with pagination &amp; deprecation flags |</w:t>
      </w:r>
    </w:p>
    <w:p>
      <w:r>
        <w:t>| 3 | `POST /api/subscriptions` | JWT (consumer) | Create a Stripe‑backed subscription to a specific API version |</w:t>
      </w:r>
    </w:p>
    <w:p>
      <w:r>
        <w:t>| 4 | `POST /api/apikeys` | JWT (consumer) | Create or rotate a consumer API key |</w:t>
      </w:r>
    </w:p>
    <w:p>
      <w:r>
        <w:t>| 5 | `GET /api/analytics/apis/{apiId}/versions/{versionId}` | JWT (publisher) | Retrieve time‑series usage analytics |</w:t>
      </w:r>
    </w:p>
    <w:p>
      <w:r>
        <w:t>| 6 | `POST /api/auth/login` | None (email/password) | Obtain JWT |</w:t>
      </w:r>
    </w:p>
    <w:p>
      <w:r>
        <w:t>| 7 | `POST /api/auth/refresh` | JWT (refresh token) | Obtain new access token |</w:t>
      </w:r>
    </w:p>
    <w:p>
      <w:r>
        <w:t>| 8 | `DELETE /api/apikeys/{keyId}` | JWT (consumer) | Revoke an API key |</w:t>
      </w:r>
    </w:p>
    <w:p>
      <w:r>
        <w:t>Below are the full specifications for the **five core endpoints** (1‑5) plus the auth endpoints (6‑8).</w:t>
      </w:r>
    </w:p>
    <w:p>
      <w:r>
        <w:t>---</w:t>
      </w:r>
    </w:p>
    <w:p>
      <w:pPr>
        <w:pStyle w:val="Heading2"/>
      </w:pPr>
      <w:r>
        <w:t>2.2.1 Publish API Spec</w:t>
      </w:r>
    </w:p>
    <w:p>
      <w:r>
        <w:t>```</w:t>
      </w:r>
    </w:p>
    <w:p>
      <w:r>
        <w:t>POST /api/publishers/{publisherId}/apis/{apiId}/versions</w:t>
      </w:r>
    </w:p>
    <w:p>
      <w:r>
        <w:t>```</w:t>
      </w:r>
    </w:p>
    <w:p>
      <w:r>
        <w:t>*Auth*: Bearer JWT (publisher scope – JWT `role` = `publisher` and `publisher_id` matches path).</w:t>
      </w:r>
    </w:p>
    <w:p>
      <w:r>
        <w:t>**Path Parameters**</w:t>
      </w:r>
    </w:p>
    <w:p>
      <w:r>
        <w:t>| Name | Type | Required | Description |</w:t>
      </w:r>
    </w:p>
    <w:p>
      <w:r>
        <w:t>|------|------|----------|-------------|</w:t>
      </w:r>
    </w:p>
    <w:p>
      <w:r>
        <w:t>| publisherId | UUID | yes | ID of the publisher (must match JWT claim) |</w:t>
      </w:r>
    </w:p>
    <w:p>
      <w:r>
        <w:t>| apiId | UUID | yes | ID of the API to version |</w:t>
      </w:r>
    </w:p>
    <w:p>
      <w:r>
        <w:t>**Headers**</w:t>
      </w:r>
    </w:p>
    <w:p>
      <w:r>
        <w:t>| Header | Value |</w:t>
      </w:r>
    </w:p>
    <w:p>
      <w:r>
        <w:t>|--------|-------|</w:t>
      </w:r>
    </w:p>
    <w:p>
      <w:r>
        <w:t>| Authorization | `Bearer &lt;jwt&gt;` |</w:t>
      </w:r>
    </w:p>
    <w:p>
      <w:r>
        <w:t>| Content-Type | `multipart/form-data` |</w:t>
      </w:r>
    </w:p>
    <w:p>
      <w:r>
        <w:t>**Request Body (multipart)**</w:t>
      </w:r>
    </w:p>
    <w:p>
      <w:r>
        <w:t>| Part | Type | Required | Constraints |</w:t>
      </w:r>
    </w:p>
    <w:p>
      <w:r>
        <w:t>|------|------|----------|-------------|</w:t>
      </w:r>
    </w:p>
    <w:p>
      <w:r>
        <w:t>| specFile | file (binary) | yes | Must be a valid OpenAPI 3.0 YAML/JSON (max 5 MiB) |</w:t>
      </w:r>
    </w:p>
    <w:p>
      <w:r>
        <w:t>| version | string (SemVer) | yes | Must be unique for the API |</w:t>
      </w:r>
    </w:p>
    <w:p>
      <w:r>
        <w:t>| notes | string | no | Max 500 chars |</w:t>
      </w:r>
    </w:p>
    <w:p>
      <w:r>
        <w:t>| isDeprecated | boolean | no | Default `false` |</w:t>
      </w:r>
    </w:p>
    <w:p>
      <w:r>
        <w:t>**Success Response**</w:t>
      </w:r>
    </w:p>
    <w:p>
      <w:r>
        <w:t>| Status | Body |</w:t>
      </w:r>
    </w:p>
    <w:p>
      <w:r>
        <w:t>|--------|------|</w:t>
      </w:r>
    </w:p>
    <w:p>
      <w:r>
        <w:t>| 201 Created | ```json { "versionId": "UUID", "status": "UPLOADED", "sdkGenerationStatus": "QUEUED", "createdAt": "Timestamp" }``` |</w:t>
      </w:r>
    </w:p>
    <w:p>
      <w:r>
        <w:t>**Error Responses**</w:t>
      </w:r>
    </w:p>
    <w:p>
      <w:r>
        <w:t>| Status | Reason | Body |</w:t>
      </w:r>
    </w:p>
    <w:p>
      <w:r>
        <w:t>|--------|--------|------|</w:t>
      </w:r>
    </w:p>
    <w:p>
      <w:r>
        <w:t>| 400 | Validation error (invalid spec, duplicate version, etc.) | `ErrorResponse` |</w:t>
      </w:r>
    </w:p>
    <w:p>
      <w:r>
        <w:t>| 401 | Missing/invalid JWT | `ErrorResponse` |</w:t>
      </w:r>
    </w:p>
    <w:p>
      <w:r>
        <w:t>| 403 | Publisher mismatch or insufficient role | `ErrorResponse` |</w:t>
      </w:r>
    </w:p>
    <w:p>
      <w:r>
        <w:t>| 404 | API not found or not owned by publisher | `ErrorResponse` |</w:t>
      </w:r>
    </w:p>
    <w:p>
      <w:r>
        <w:t>| 409 | Version already exists | `ErrorResponse` `{ "error": "Version already exists", "code": "DUPLICATE_VERSION" }` |</w:t>
      </w:r>
    </w:p>
    <w:p>
      <w:r>
        <w:t>| 500 | Unexpected server error | `ErrorResponse` |</w:t>
      </w:r>
    </w:p>
    <w:p>
      <w:r>
        <w:t>**Rate Limit** – 10 requests/minute per publisher (enforced by Kong using the consumer’s API‑key/JWT).</w:t>
      </w:r>
    </w:p>
    <w:p>
      <w:r>
        <w:t>---</w:t>
      </w:r>
    </w:p>
    <w:p>
      <w:pPr>
        <w:pStyle w:val="Heading2"/>
      </w:pPr>
      <w:r>
        <w:t>2.2.2 List API Versions</w:t>
      </w:r>
    </w:p>
    <w:p>
      <w:r>
        <w:t>```</w:t>
      </w:r>
    </w:p>
    <w:p>
      <w:r>
        <w:t>GET /api/apis/{apiId}/versions</w:t>
      </w:r>
    </w:p>
    <w:p>
      <w:r>
        <w:t>```</w:t>
      </w:r>
    </w:p>
    <w:p>
      <w:r>
        <w:t>*Auth*: Bearer JWT (publisher **or** consumer). Consumers see all versions; publishers see the same plus internal fields (`sdkGenerationStatus`).</w:t>
      </w:r>
    </w:p>
    <w:p>
      <w:r>
        <w:t>**Path Parameters**</w:t>
      </w:r>
    </w:p>
    <w:p>
      <w:r>
        <w:t>| Name | Type | Required |</w:t>
      </w:r>
    </w:p>
    <w:p>
      <w:r>
        <w:t>|------|------|----------|</w:t>
      </w:r>
    </w:p>
    <w:p>
      <w:r>
        <w:t>| apiId | UUID | yes |</w:t>
      </w:r>
    </w:p>
    <w:p>
      <w:r>
        <w:t>**Query Parameters**</w:t>
      </w:r>
    </w:p>
    <w:p>
      <w:r>
        <w:t>| Name | Type | Required | Default | Description |</w:t>
      </w:r>
    </w:p>
    <w:p>
      <w:r>
        <w:t>|------|------|----------|---------|-------------|</w:t>
      </w:r>
    </w:p>
    <w:p>
      <w:r>
        <w:t>| page | integer | no | 1 | Page number (≥1) |</w:t>
      </w:r>
    </w:p>
    <w:p>
      <w:r>
        <w:t>| limit | integer | no | 20 | Page size (1‑100) |</w:t>
      </w:r>
    </w:p>
    <w:p>
      <w:r>
        <w:t>**Success Response**</w:t>
      </w:r>
    </w:p>
    <w:p>
      <w:r>
        <w:t>| Status | Body |</w:t>
      </w:r>
    </w:p>
    <w:p>
      <w:r>
        <w:t>|--------|------|</w:t>
      </w:r>
    </w:p>
    <w:p>
      <w:r>
        <w:t>| 200 OK | ```json { "items": [ { "versionId": "UUID", "version": "SemVer", "isDeprecated": boolean, "deprecationNotice": string|null, "sdkAvailable": boolean, "createdAt": "Timestamp" } ], "page": integer, "totalPages": integer }``` |</w:t>
      </w:r>
    </w:p>
    <w:p>
      <w:r>
        <w:t>*`sdkAvailable`* is true when `sdk_generated` = true **and** at least one language SDK exists.</w:t>
      </w:r>
    </w:p>
    <w:p>
      <w:r>
        <w:t>**Error Responses**</w:t>
      </w:r>
    </w:p>
    <w:p>
      <w:r>
        <w:t>| Status | Reason | Body |</w:t>
      </w:r>
    </w:p>
    <w:p>
      <w:r>
        <w:t>|--------|--------|------|</w:t>
      </w:r>
    </w:p>
    <w:p>
      <w:r>
        <w:t>| 400 | Invalid pagination values | `ErrorResponse` |</w:t>
      </w:r>
    </w:p>
    <w:p>
      <w:r>
        <w:t>| 401 | Missing/invalid JWT | `ErrorResponse` |</w:t>
      </w:r>
    </w:p>
    <w:p>
      <w:r>
        <w:t>| 403 | Consumer not allowed (e.g., API is private – not in scope) | `ErrorResponse` |</w:t>
      </w:r>
    </w:p>
    <w:p>
      <w:r>
        <w:t>| 404 | API not found | `ErrorResponse` |</w:t>
      </w:r>
    </w:p>
    <w:p>
      <w:r>
        <w:t>| 500 | Unexpected error | `ErrorResponse` |</w:t>
      </w:r>
    </w:p>
    <w:p>
      <w:r>
        <w:t>**Rate Limit** – 30 requests/minute per consumer/JWT.</w:t>
      </w:r>
    </w:p>
    <w:p>
      <w:r>
        <w:t>---</w:t>
      </w:r>
    </w:p>
    <w:p>
      <w:pPr>
        <w:pStyle w:val="Heading2"/>
      </w:pPr>
      <w:r>
        <w:t>2.2.3 Create Consumer Subscription</w:t>
      </w:r>
    </w:p>
    <w:p>
      <w:r>
        <w:t>```</w:t>
      </w:r>
    </w:p>
    <w:p>
      <w:r>
        <w:t>POST /api/subscriptions</w:t>
      </w:r>
    </w:p>
    <w:p>
      <w:r>
        <w:t>```</w:t>
      </w:r>
    </w:p>
    <w:p>
      <w:r>
        <w:t>*Auth*: Bearer JWT (consumer scope).</w:t>
      </w:r>
    </w:p>
    <w:p>
      <w:r>
        <w:t>**Headers**</w:t>
      </w:r>
    </w:p>
    <w:p>
      <w:r>
        <w:t>| Header | Value |</w:t>
      </w:r>
    </w:p>
    <w:p>
      <w:r>
        <w:t>|--------|-------|</w:t>
      </w:r>
    </w:p>
    <w:p>
      <w:r>
        <w:t>| Authorization | `Bearer &lt;jwt&gt;` |</w:t>
      </w:r>
    </w:p>
    <w:p>
      <w:r>
        <w:t>| Content-Type | `application/json` |</w:t>
      </w:r>
    </w:p>
    <w:p>
      <w:r>
        <w:t>**Request Body**</w:t>
      </w:r>
    </w:p>
    <w:p>
      <w:r>
        <w:t>| Field | Type | Required | Constraints |</w:t>
      </w:r>
    </w:p>
    <w:p>
      <w:r>
        <w:t>|-------|------|----------|-------------|</w:t>
      </w:r>
    </w:p>
    <w:p>
      <w:r>
        <w:t>| apiId | UUID | yes | Must exist |</w:t>
      </w:r>
    </w:p>
    <w:p>
      <w:r>
        <w:t>| versionId | UUID | yes | Must belong to the apiId |</w:t>
      </w:r>
    </w:p>
    <w:p>
      <w:r>
        <w:t>| planId | string (Stripe price ID) | yes | Must be active in `stripe_plans` |</w:t>
      </w:r>
    </w:p>
    <w:p>
      <w:r>
        <w:t>| paymentMethodId | string | yes | Stripe PaymentMethod ID (must be attached to the consumer’s Stripe customer) |</w:t>
      </w:r>
    </w:p>
    <w:p>
      <w:r>
        <w:t>**Success Response**</w:t>
      </w:r>
    </w:p>
    <w:p>
      <w:r>
        <w:t>| Status | Body |</w:t>
      </w:r>
    </w:p>
    <w:p>
      <w:r>
        <w:t>|--------|------|</w:t>
      </w:r>
    </w:p>
    <w:p>
      <w:r>
        <w:t>| 201 Created | ```json { "subscriptionId": "UUID", "stripeSubscriptionId": "string", "status": "string", "currentPeriodEnd": "Timestamp", "rateLimit": { "requestsPerMinute": integer }, "quota": { "gbPerMonth": number } }``` |</w:t>
      </w:r>
    </w:p>
    <w:p>
      <w:r>
        <w:t>*`rateLimit`* and *`quota`* are copied from the selected plan at creation time.</w:t>
      </w:r>
    </w:p>
    <w:p>
      <w:r>
        <w:t>**Error Responses**</w:t>
      </w:r>
    </w:p>
    <w:p>
      <w:r>
        <w:t>| Status | Reason | Body |</w:t>
      </w:r>
    </w:p>
    <w:p>
      <w:r>
        <w:t>|--------|--------|------|</w:t>
      </w:r>
    </w:p>
    <w:p>
      <w:r>
        <w:t>| 400 | Validation error (missing fields, invalid IDs, plan not active) | `ErrorResponse` |</w:t>
      </w:r>
    </w:p>
    <w:p>
      <w:r>
        <w:t>| 401 | Missing/invalid JWT | `ErrorResponse` |</w:t>
      </w:r>
    </w:p>
    <w:p>
      <w:r>
        <w:t>| 402 | Stripe payment required (card declined, insufficient funds) – forwarded from Stripe | `ErrorResponse` `{ "error": "Payment required", "code": "STRIPE_PAYMENT_ERROR", "details": { "stripeError": "..." } }` |</w:t>
      </w:r>
    </w:p>
    <w:p>
      <w:r>
        <w:t>| 403 | Consumer not allowed to subscribe to this API (e.g., API is private – not in scope) | `ErrorResponse` |</w:t>
      </w:r>
    </w:p>
    <w:p>
      <w:r>
        <w:t>| 404 | API/Version not found | `ErrorResponse` |</w:t>
      </w:r>
    </w:p>
    <w:p>
      <w:r>
        <w:t>| 409 | Already has an active subscription to the same API/Version | `ErrorResponse` `{ "error": "Duplicate subscription", "code": "DUPLICATE_SUBSCRIPTION" }` |</w:t>
      </w:r>
    </w:p>
    <w:p>
      <w:r>
        <w:t>| 500 | Unexpected server error | `ErrorResponse` |</w:t>
      </w:r>
    </w:p>
    <w:p>
      <w:r>
        <w:t>| 502 | Stripe API unavailable | `ErrorResponse` `{ "error": "Stripe service error", "code": "STRIPE_UNAVAILABLE" }` |</w:t>
      </w:r>
    </w:p>
    <w:p>
      <w:r>
        <w:t>**Rate Limit** – 5 requests/minute per consumer (Kong).</w:t>
      </w:r>
    </w:p>
    <w:p>
      <w:r>
        <w:t>---</w:t>
      </w:r>
    </w:p>
    <w:p>
      <w:pPr>
        <w:pStyle w:val="Heading2"/>
      </w:pPr>
      <w:r>
        <w:t>2.2.4 Create / Rotate API Key</w:t>
      </w:r>
    </w:p>
    <w:p>
      <w:r>
        <w:t>```</w:t>
      </w:r>
    </w:p>
    <w:p>
      <w:r>
        <w:t>POST /api/apikeys</w:t>
      </w:r>
    </w:p>
    <w:p>
      <w:r>
        <w:t>```</w:t>
      </w:r>
    </w:p>
    <w:p>
      <w:r>
        <w:t>*Auth*: Bearer JWT (consumer).</w:t>
      </w:r>
    </w:p>
    <w:p>
      <w:r>
        <w:t>**Headers**</w:t>
      </w:r>
    </w:p>
    <w:p>
      <w:r>
        <w:t>| Header | Value |</w:t>
      </w:r>
    </w:p>
    <w:p>
      <w:r>
        <w:t>|--------|-------|</w:t>
      </w:r>
    </w:p>
    <w:p>
      <w:r>
        <w:t>| Authorization | `Bearer &lt;jwt&gt;` |</w:t>
      </w:r>
    </w:p>
    <w:p>
      <w:r>
        <w:t>| Content-Type | `application/json` |</w:t>
      </w:r>
    </w:p>
    <w:p>
      <w:r>
        <w:t>**Request Body**</w:t>
      </w:r>
    </w:p>
    <w:p>
      <w:r>
        <w:t>| Field | Type | Required | Constraints |</w:t>
      </w:r>
    </w:p>
    <w:p>
      <w:r>
        <w:t>|-------|------|----------|-------------|</w:t>
      </w:r>
    </w:p>
    <w:p>
      <w:r>
        <w:t>| label | string | yes | Max 100 chars |</w:t>
      </w:r>
    </w:p>
    <w:p>
      <w:r>
        <w:t>| expiresInDays | integer | no | If present, must be ≥1 and ≤365; null = no expiry |</w:t>
      </w:r>
    </w:p>
    <w:p>
      <w:r>
        <w:t>**Success Response**</w:t>
      </w:r>
    </w:p>
    <w:p>
      <w:r>
        <w:t>| Status | Body |</w:t>
      </w:r>
    </w:p>
    <w:p>
      <w:r>
        <w:t>|--------|------|</w:t>
      </w:r>
    </w:p>
    <w:p>
      <w:r>
        <w:t>| 200 OK | ```json { "keyId": "UUID", "keyValue": "string", "createdAt": "Timestamp", "expiresAt": "Timestamp|null" }``` |</w:t>
      </w:r>
    </w:p>
    <w:p>
      <w:r>
        <w:t>*`keyValue`* is the **raw** key (shown only once). The service stores only a bcrypt hash (`key_hash`).</w:t>
      </w:r>
    </w:p>
    <w:p>
      <w:r>
        <w:t>**Error Responses**</w:t>
      </w:r>
    </w:p>
    <w:p>
      <w:r>
        <w:t>| Status | Reason | Body |</w:t>
      </w:r>
    </w:p>
    <w:p>
      <w:r>
        <w:t>|--------|--------|------|</w:t>
      </w:r>
    </w:p>
    <w:p>
      <w:r>
        <w:t>| 400 | Validation error (label too long, invalid expiresInDays) | `ErrorResponse` |</w:t>
      </w:r>
    </w:p>
    <w:p>
      <w:r>
        <w:t>| 401 | Missing/invalid JWT | `ErrorResponse` |</w:t>
      </w:r>
    </w:p>
    <w:p>
      <w:r>
        <w:t>| 403 | Consumer not allowed (token mismatch) | `ErrorResponse` |</w:t>
      </w:r>
    </w:p>
    <w:p>
      <w:r>
        <w:t>| 500 | Unexpected error | `ErrorResponse` |</w:t>
      </w:r>
    </w:p>
    <w:p>
      <w:r>
        <w:t>**Rate Limit** – 20 requests/minute per consumer.</w:t>
      </w:r>
    </w:p>
    <w:p>
      <w:r>
        <w:t>---</w:t>
      </w:r>
    </w:p>
    <w:p>
      <w:pPr>
        <w:pStyle w:val="Heading2"/>
      </w:pPr>
      <w:r>
        <w:t>2.2.5 Retrieve Usage Analytics (publisher view)</w:t>
      </w:r>
    </w:p>
    <w:p>
      <w:r>
        <w:t>```</w:t>
      </w:r>
    </w:p>
    <w:p>
      <w:r>
        <w:t>GET /api/analytics/apis/{apiId}/versions/{versionId}</w:t>
      </w:r>
    </w:p>
    <w:p>
      <w:r>
        <w:t>```</w:t>
      </w:r>
    </w:p>
    <w:p>
      <w:r>
        <w:t>*Auth*: Bearer JWT (publisher scope – JWT `publisher_id` must match the API’s publisher).</w:t>
      </w:r>
    </w:p>
    <w:p>
      <w:r>
        <w:t>**Path Parameters**</w:t>
      </w:r>
    </w:p>
    <w:p>
      <w:r>
        <w:t>| Name | Type | Required |</w:t>
      </w:r>
    </w:p>
    <w:p>
      <w:r>
        <w:t>|------|------|----------|</w:t>
      </w:r>
    </w:p>
    <w:p>
      <w:r>
        <w:t>| apiId | UUID | yes |</w:t>
      </w:r>
    </w:p>
    <w:p>
      <w:r>
        <w:t>| versionId | UUID | yes |</w:t>
      </w:r>
    </w:p>
    <w:p>
      <w:r>
        <w:t>**Query Parameters**</w:t>
      </w:r>
    </w:p>
    <w:p>
      <w:r>
        <w:t>| Name | Type | Required | Description |</w:t>
      </w:r>
    </w:p>
    <w:p>
      <w:r>
        <w:t>|------|------|----------|-------------|</w:t>
      </w:r>
    </w:p>
    <w:p>
      <w:r>
        <w:t>| start | Timestamp (ISO‑8601) | yes | Inclusive start of window |</w:t>
      </w:r>
    </w:p>
    <w:p>
      <w:r>
        <w:t>| end   | Timestamp (ISO‑8601) | yes | Exclusive end of window (`end &gt; start`) |</w:t>
      </w:r>
    </w:p>
    <w:p>
      <w:r>
        <w:t>| granularity | string (`minute|hour|day`) | no | Default `hour` |</w:t>
      </w:r>
    </w:p>
    <w:p>
      <w:r>
        <w:t>**Success Response**</w:t>
      </w:r>
    </w:p>
    <w:p>
      <w:r>
        <w:t>| Status | Body |</w:t>
      </w:r>
    </w:p>
    <w:p>
      <w:r>
        <w:t>|--------|------|</w:t>
      </w:r>
    </w:p>
    <w:p>
      <w:r>
        <w:t>| 200 OK | ```json { "apiId": "UUID", "versionId": "UUID", "granularity": "string", "datapoints": [ { "timestamp": "Timestamp", "requestCount": integer, "errorCount": integer, "latencyAvgMs": number, "latencyP95Ms": number, "quotaUsedGB": number } ] }``` |</w:t>
      </w:r>
    </w:p>
    <w:p>
      <w:r>
        <w:t>*`quotaUsedGB`* is cumulative data transferred for the window (derived from request size + response size).</w:t>
      </w:r>
    </w:p>
    <w:p>
      <w:r>
        <w:t>**Error Responses**</w:t>
      </w:r>
    </w:p>
    <w:p>
      <w:r>
        <w:t>| Status | Reason | Body |</w:t>
      </w:r>
    </w:p>
    <w:p>
      <w:r>
        <w:t>|--------|--------|------|</w:t>
      </w:r>
    </w:p>
    <w:p>
      <w:r>
        <w:t>| 400 | Invalid time range or granularity | `ErrorResponse` |</w:t>
      </w:r>
    </w:p>
    <w:p>
      <w:r>
        <w:t>| 401 | Missing/invalid JWT | `ErrorResponse` |</w:t>
      </w:r>
    </w:p>
    <w:p>
      <w:r>
        <w:t>| 403 | Publisher mismatch (token does not own the API) | `ErrorResponse` |</w:t>
      </w:r>
    </w:p>
    <w:p>
      <w:r>
        <w:t>| 404 | API/Version not found | `ErrorResponse` |</w:t>
      </w:r>
    </w:p>
    <w:p>
      <w:r>
        <w:t>| 500 | Unexpected error | `ErrorResponse` |</w:t>
      </w:r>
    </w:p>
    <w:p>
      <w:r>
        <w:t>| 504 | Timestream query timeout | `ErrorResponse` `{ "error": "Query timeout", "code": "TIMESTREAM_TIMEOUT" }` |</w:t>
      </w:r>
    </w:p>
    <w:p>
      <w:r>
        <w:t>**Rate Limit** – 10 requests/minute per publisher (Kong).</w:t>
      </w:r>
    </w:p>
    <w:p>
      <w:r>
        <w:t>---</w:t>
      </w:r>
    </w:p>
    <w:p>
      <w:pPr>
        <w:pStyle w:val="Heading2"/>
      </w:pPr>
      <w:r>
        <w:t>2.2.6 Auth – Login</w:t>
      </w:r>
    </w:p>
    <w:p>
      <w:r>
        <w:t>```</w:t>
      </w:r>
    </w:p>
    <w:p>
      <w:r>
        <w:t>POST /api/auth/login</w:t>
      </w:r>
    </w:p>
    <w:p>
      <w:r>
        <w:t>```</w:t>
      </w:r>
    </w:p>
    <w:p>
      <w:r>
        <w:t>*Auth*: None (email/password).</w:t>
      </w:r>
    </w:p>
    <w:p>
      <w:r>
        <w:t>**Headers**</w:t>
      </w:r>
    </w:p>
    <w:p>
      <w:r>
        <w:t>| Header | Value |</w:t>
      </w:r>
    </w:p>
    <w:p>
      <w:r>
        <w:t>|--------|-------|</w:t>
      </w:r>
    </w:p>
    <w:p>
      <w:r>
        <w:t>| Content-Type | `application/json` |</w:t>
      </w:r>
    </w:p>
    <w:p>
      <w:r>
        <w:t>**Request Body**</w:t>
      </w:r>
    </w:p>
    <w:p>
      <w:r>
        <w:t>| Field | Type | Required |</w:t>
      </w:r>
    </w:p>
    <w:p>
      <w:r>
        <w:t>|-------|------|----------|</w:t>
      </w:r>
    </w:p>
    <w:p>
      <w:r>
        <w:t>| email | string (email) | yes |</w:t>
      </w:r>
    </w:p>
    <w:p>
      <w:r>
        <w:t>| password | string | yes |</w:t>
      </w:r>
    </w:p>
    <w:p>
      <w:r>
        <w:t>**Success Response**</w:t>
      </w:r>
    </w:p>
    <w:p>
      <w:r>
        <w:t>| Status | Body |</w:t>
      </w:r>
    </w:p>
    <w:p>
      <w:r>
        <w:t>|--------|------|</w:t>
      </w:r>
    </w:p>
    <w:p>
      <w:r>
        <w:t>| 200 OK | ```json { "accessToken": "JWT", "refreshToken": "JWT", "expiresIn": integer (seconds) }``` |</w:t>
      </w:r>
    </w:p>
    <w:p>
      <w:r>
        <w:t>**Error Responses**</w:t>
      </w:r>
    </w:p>
    <w:p>
      <w:r>
        <w:t>| Status | Reason | Body |</w:t>
      </w:r>
    </w:p>
    <w:p>
      <w:r>
        <w:t>|--------|--------|------|</w:t>
      </w:r>
    </w:p>
    <w:p>
      <w:r>
        <w:t>| 400 | Missing fields | `ErrorResponse` |</w:t>
      </w:r>
    </w:p>
    <w:p>
      <w:r>
        <w:t>| 401 | Invalid credentials | `ErrorResponse` `{ "error": "Invalid email or password", "code": "INVALID_CREDENTIALS" }` |</w:t>
      </w:r>
    </w:p>
    <w:p>
      <w:r>
        <w:t>| 429 | Too many attempts (brute‑force protection) | `ErrorResponse` |</w:t>
      </w:r>
    </w:p>
    <w:p>
      <w:r>
        <w:t>| 500 | Unexpected error | `ErrorResponse` |</w:t>
      </w:r>
    </w:p>
    <w:p>
      <w:r>
        <w:t>**Rate Limit** – 5 attempts/minute per IP (Kong).</w:t>
      </w:r>
    </w:p>
    <w:p>
      <w:r>
        <w:t>---</w:t>
      </w:r>
    </w:p>
    <w:p>
      <w:pPr>
        <w:pStyle w:val="Heading2"/>
      </w:pPr>
      <w:r>
        <w:t>2.2.7 Auth – Refresh</w:t>
      </w:r>
    </w:p>
    <w:p>
      <w:r>
        <w:t>```</w:t>
      </w:r>
    </w:p>
    <w:p>
      <w:r>
        <w:t>POST /api/auth/refresh</w:t>
      </w:r>
    </w:p>
    <w:p>
      <w:r>
        <w:t>```</w:t>
      </w:r>
    </w:p>
    <w:p>
      <w:r>
        <w:t>*Auth*: Bearer JWT (refresh token).</w:t>
      </w:r>
    </w:p>
    <w:p>
      <w:r>
        <w:t>**Headers**</w:t>
      </w:r>
    </w:p>
    <w:p>
      <w:r>
        <w:t>| Header | Value |</w:t>
      </w:r>
    </w:p>
    <w:p>
      <w:r>
        <w:t>|--------|-------|</w:t>
      </w:r>
    </w:p>
    <w:p>
      <w:r>
        <w:t>| Authorization | `Bearer &lt;refresh_jwt&gt;` |</w:t>
      </w:r>
    </w:p>
    <w:p>
      <w:r>
        <w:t>| Content-Type | `application/json` |</w:t>
      </w:r>
    </w:p>
    <w:p>
      <w:r>
        <w:t>**Request Body** – empty (or `{}`).</w:t>
      </w:r>
    </w:p>
    <w:p>
      <w:r>
        <w:t>**Success Response**</w:t>
      </w:r>
    </w:p>
    <w:p>
      <w:r>
        <w:t>| Status | Body |</w:t>
      </w:r>
    </w:p>
    <w:p>
      <w:r>
        <w:t>|--------|------|</w:t>
      </w:r>
    </w:p>
    <w:p>
      <w:r>
        <w:t>| 200 OK | ```json { "accessToken": "JWT", "expiresIn": integer }``` |</w:t>
      </w:r>
    </w:p>
    <w:p>
      <w:r>
        <w:t>**Error Responses**</w:t>
      </w:r>
    </w:p>
    <w:p>
      <w:r>
        <w:t>| Status | Reason | Body |</w:t>
      </w:r>
    </w:p>
    <w:p>
      <w:r>
        <w:t>|--------|--------|------|</w:t>
      </w:r>
    </w:p>
    <w:p>
      <w:r>
        <w:t>| 401 | Invalid/expired refresh token | `ErrorResponse` |</w:t>
      </w:r>
    </w:p>
    <w:p>
      <w:r>
        <w:t>| 400 | Malformed request | `ErrorResponse` |</w:t>
      </w:r>
    </w:p>
    <w:p>
      <w:r>
        <w:t>| 500 | Unexpected error | `ErrorResponse` |</w:t>
      </w:r>
    </w:p>
    <w:p>
      <w:r>
        <w:t>**Rate Limit** – 10 requests/minute per refresh token.</w:t>
      </w:r>
    </w:p>
    <w:p>
      <w:r>
        <w:t>---</w:t>
      </w:r>
    </w:p>
    <w:p>
      <w:pPr>
        <w:pStyle w:val="Heading2"/>
      </w:pPr>
      <w:r>
        <w:t>2.2.8 Revoke API Key</w:t>
      </w:r>
    </w:p>
    <w:p>
      <w:r>
        <w:t>```</w:t>
      </w:r>
    </w:p>
    <w:p>
      <w:r>
        <w:t>DELETE /api/apikeys/{keyId}</w:t>
      </w:r>
    </w:p>
    <w:p>
      <w:r>
        <w:t>```</w:t>
      </w:r>
    </w:p>
    <w:p>
      <w:r>
        <w:t>*Auth*: Bearer JWT (consumer).</w:t>
      </w:r>
    </w:p>
    <w:p>
      <w:r>
        <w:t>**Path Parameters**</w:t>
      </w:r>
    </w:p>
    <w:p>
      <w:r>
        <w:t>| Name | Type | Required |</w:t>
      </w:r>
    </w:p>
    <w:p>
      <w:r>
        <w:t>|------|------|----------|</w:t>
      </w:r>
    </w:p>
    <w:p>
      <w:r>
        <w:t>| keyId | UUID | yes |</w:t>
      </w:r>
    </w:p>
    <w:p>
      <w:r>
        <w:t>**Success Response**</w:t>
      </w:r>
    </w:p>
    <w:p>
      <w:r>
        <w:t>| Status | Body |</w:t>
      </w:r>
    </w:p>
    <w:p>
      <w:r>
        <w:t>|--------|------|</w:t>
      </w:r>
    </w:p>
    <w:p>
      <w:r>
        <w:t>| 204 No Content | (empty) |</w:t>
      </w:r>
    </w:p>
    <w:p>
      <w:r>
        <w:t>**Error Responses**</w:t>
      </w:r>
    </w:p>
    <w:p>
      <w:r>
        <w:t>| Status | Reason | Body |</w:t>
      </w:r>
    </w:p>
    <w:p>
      <w:r>
        <w:t>|--------|--------|------|</w:t>
      </w:r>
    </w:p>
    <w:p>
      <w:r>
        <w:t>| 400 | Invalid keyId | `ErrorResponse` |</w:t>
      </w:r>
    </w:p>
    <w:p>
      <w:r>
        <w:t>| 401 | Missing/invalid JWT | `ErrorResponse` |</w:t>
      </w:r>
    </w:p>
    <w:p>
      <w:r>
        <w:t>| 403 | Key does not belong to consumer | `ErrorResponse` |</w:t>
      </w:r>
    </w:p>
    <w:p>
      <w:r>
        <w:t>| 404 | Key not found | `ErrorResponse` |</w:t>
      </w:r>
    </w:p>
    <w:p>
      <w:r>
        <w:t>| 500 | Unexpected error | `ErrorResponse` |</w:t>
      </w:r>
    </w:p>
    <w:p>
      <w:r>
        <w:t>**Rate Limit** – 10 requests/minute per consumer.</w:t>
      </w:r>
    </w:p>
    <w:p>
      <w:r>
        <w:t>---</w:t>
      </w:r>
    </w:p>
    <w:p>
      <w:pPr>
        <w:pStyle w:val="Heading1"/>
      </w:pPr>
      <w:r>
        <w:t>3. Sequence Diagrams</w:t>
      </w:r>
    </w:p>
    <w:p>
      <w:r>
        <w:t>Text‑based diagrams using simple arrow notation.</w:t>
      </w:r>
    </w:p>
    <w:p>
      <w:r>
        <w:t>Each diagram shows the **happy path** and a **representative error path**.</w:t>
      </w:r>
    </w:p>
    <w:p>
      <w:pPr>
        <w:pStyle w:val="Heading2"/>
      </w:pPr>
      <w:r>
        <w:t>3.1 Publish a New API Version (including SDK generation &amp; deprecation handling)</w:t>
      </w:r>
    </w:p>
    <w:p>
      <w:r>
        <w:t>```</w:t>
      </w:r>
    </w:p>
    <w:p>
      <w:r>
        <w:t>Publisher -&gt; Auth Service: POST /auth/login {email, password}</w:t>
      </w:r>
    </w:p>
    <w:p>
      <w:r>
        <w:t>Auth Service --&gt; Publisher: 200 {accessToken, refreshToken}</w:t>
      </w:r>
    </w:p>
    <w:p>
      <w:r>
        <w:t>Publisher -&gt; Publisher Service: POST /publishers/{pid}/apis/{aid}/versions {specFile, version, notes}</w:t>
      </w:r>
    </w:p>
    <w:p>
      <w:r>
        <w:t xml:space="preserve">    (Bearer accessToken)</w:t>
      </w:r>
    </w:p>
    <w:p>
      <w:r>
        <w:t>Publisher Service -&gt; S3: PUT spec (multipart)</w:t>
      </w:r>
    </w:p>
    <w:p>
      <w:r>
        <w:t>Publisher Service --&gt; Publisher Service: store spec key</w:t>
      </w:r>
    </w:p>
    <w:p>
      <w:r>
        <w:t>Publisher Service -&gt; PostgreSQL: INSERT api_versions (status=DRAFT)</w:t>
      </w:r>
    </w:p>
    <w:p>
      <w:r>
        <w:t>Publisher Service -&gt; SQS: SendMessage spec-uploaded {s3Key, versionId}</w:t>
      </w:r>
    </w:p>
    <w:p>
      <w:r>
        <w:t>Publisher Service --&gt; Publisher: 201 {versionId, status, sdkGenerationStatus: QUEUED}</w:t>
      </w:r>
    </w:p>
    <w:p>
      <w:r>
        <w:t>[Async] SDK Generation Worker &lt;- SQS: ReceiveMessage spec-uploaded</w:t>
      </w:r>
    </w:p>
    <w:p>
      <w:r>
        <w:t>SDK Generation Worker -&gt; S3: GET spec</w:t>
      </w:r>
    </w:p>
    <w:p>
      <w:r>
        <w:t>SDK Generation Worker -&gt; Docker (openapi-generator): run generate for 5 langs</w:t>
      </w:r>
    </w:p>
    <w:p>
      <w:r>
        <w:t>SDK Generation Worker -&gt; S3: PUT sdk-{lang}.zip (5 objects)</w:t>
      </w:r>
    </w:p>
    <w:p>
      <w:r>
        <w:t>SDK Generation Worker -&gt; PostgreSQL: UPDATE api_versions SET sdk_generated=true, sdk_s3_keys=...</w:t>
      </w:r>
    </w:p>
    <w:p>
      <w:r>
        <w:t>SDK Generation Worker -&gt; Publisher Service (optional): POST internal callback {versionId, status:SUCCEEDED}</w:t>
      </w:r>
    </w:p>
    <w:p>
      <w:r>
        <w:t>SDK Generation Worker --&gt; (done)</w:t>
      </w:r>
    </w:p>
    <w:p>
      <w:r>
        <w:t>[Optional] Publisher marks version deprecated:</w:t>
      </w:r>
    </w:p>
    <w:p>
      <w:r>
        <w:t>Publisher -&gt; Publisher Service: PATCH /apis/{aid}/versions/{vid} {isDeprecated:true, deprecationNotice:"..."}</w:t>
      </w:r>
    </w:p>
    <w:p>
      <w:r>
        <w:t>Publisher Service -&gt; PostgreSQL: UPDATE api_versions SET is_deprecated=true, deprecation_notice=..., sunset_timestamp=now()+interval '6 months'</w:t>
      </w:r>
    </w:p>
    <w:p>
      <w:r>
        <w:t>Publisher Service -&gt; SNS: Publish deprecation-event {versionId, sunsetTimestamp}</w:t>
      </w:r>
    </w:p>
    <w:p>
      <w:r>
        <w:t>SNS -&gt; Each Kong node (sidecar): HTTP POST /internal/deprecation-cache {versionId, sunsetTimestamp}</w:t>
      </w:r>
    </w:p>
    <w:p>
      <w:r>
        <w:t>Kong node -&gt; Lua plugin: update in‑memory cache (or Redis key) → header injection will add Deprecation: true</w:t>
      </w:r>
    </w:p>
    <w:p>
      <w:r>
        <w:t>```</w:t>
      </w:r>
    </w:p>
    <w:p>
      <w:r>
        <w:t>**Error path (spec validation fails)**</w:t>
      </w:r>
    </w:p>
    <w:p>
      <w:r>
        <w:t>```</w:t>
      </w:r>
    </w:p>
    <w:p>
      <w:r>
        <w:t>Publisher -&gt; Publisher Service: POST ... {specFile}</w:t>
      </w:r>
    </w:p>
    <w:p>
      <w:r>
        <w:t>Publisher Service -&gt; (validation) -&gt; 400 {error:"Invalid OpenAPI spec", code:"INVALID_SPEC"}</w:t>
      </w:r>
    </w:p>
    <w:p>
      <w:r>
        <w:t>Publisher Service --&gt; Publisher: 400 {error:"Invalid OpenAPI spec", code:"INVALID_SPEC"}</w:t>
      </w:r>
    </w:p>
    <w:p>
      <w:r>
        <w:t>```</w:t>
      </w:r>
    </w:p>
    <w:p>
      <w:pPr>
        <w:pStyle w:val="Heading2"/>
      </w:pPr>
      <w:r>
        <w:t>3.2 Consumer Request Flow (API key validation, rate‑limit/quota, analytics)</w:t>
      </w:r>
    </w:p>
    <w:p>
      <w:r>
        <w:t>```</w:t>
      </w:r>
    </w:p>
    <w:p>
      <w:r>
        <w:t>Consumer -&gt; API Gateway (Kong): GET /api/resource {X-API-Key: &lt;key&gt;}</w:t>
      </w:r>
    </w:p>
    <w:p>
      <w:r>
        <w:t>Kong -&gt; Redis: GET apikey:&lt;keyHash&gt;   (lookup via API Key Management Service cache)</w:t>
      </w:r>
    </w:p>
    <w:p>
      <w:r>
        <w:t xml:space="preserve">    (if miss) Kong -&gt; API Key Management Service: GET /apikeys/by-hash/&lt;hash&gt;</w:t>
      </w:r>
    </w:p>
    <w:p>
      <w:r>
        <w:t xml:space="preserve">    API Key Management Service --&gt; Kong: {consumerId, label, expiresAt}</w:t>
      </w:r>
    </w:p>
    <w:p>
      <w:r>
        <w:t>Kong -&gt; Redis: INCRBY rate_limit:&lt;consumerId&gt;:&lt;minute&gt;   (atomic)</w:t>
      </w:r>
    </w:p>
    <w:p>
      <w:r>
        <w:t>Kong -&gt; Redis: INCRBY quota_bytes:&lt;consumerId&gt;:&lt;month&gt;   (approx. size)</w:t>
      </w:r>
    </w:p>
    <w:p>
      <w:r>
        <w:t>Kong -&gt; Auth Service (optional): POST /internal/jwt-validate {token from Authorization header}</w:t>
      </w:r>
    </w:p>
    <w:p>
      <w:r>
        <w:t xml:space="preserve">    (if using OAuth2 client‑credentials)</w:t>
      </w:r>
    </w:p>
    <w:p>
      <w:r>
        <w:t>Kong -&gt; Publisher Backend (outside scope): forward request</w:t>
      </w:r>
    </w:p>
    <w:p>
      <w:r>
        <w:t>Publisher Backend --&gt; Kong: 200 {payload}</w:t>
      </w:r>
    </w:p>
    <w:p>
      <w:r>
        <w:t>Kong -&gt; Sidecar (statsd): increment metric {apiId, version, responseCode, latency}</w:t>
      </w:r>
    </w:p>
    <w:p>
      <w:r>
        <w:t>Sidecar -&gt; SQS: SendMessage analytics-ingest {metric}</w:t>
      </w:r>
    </w:p>
    <w:p>
      <w:r>
        <w:t>Analytics Ingestion Worker &lt;- SQS: ReceiveMessage analytics-ingest</w:t>
      </w:r>
    </w:p>
    <w:p>
      <w:r>
        <w:t>Analytics Ingestion Worker -&gt; Timestream: PutRecords {batch}</w:t>
      </w:r>
    </w:p>
    <w:p>
      <w:r>
        <w:t>Analytics Ingestion Worker --&gt; (done)</w:t>
      </w:r>
    </w:p>
    <w:p>
      <w:r>
        <w:t>[Error path – rate limit exceeded]</w:t>
      </w:r>
    </w:p>
    <w:p>
      <w:r>
        <w:t>Kong -&gt; Redis: GET rate_limit:&lt;consumerId&gt;:&lt;minute&gt; → value &gt; plan.rpm</w:t>
      </w:r>
    </w:p>
    <w:p>
      <w:r>
        <w:t>Kong --&gt; Consumer: 429 {error:"Rate limit exceeded", code:"RATE_LIMIT_EXCEEDED"}</w:t>
      </w:r>
    </w:p>
    <w:p>
      <w:r>
        <w:t>```</w:t>
      </w:r>
    </w:p>
    <w:p>
      <w:pPr>
        <w:pStyle w:val="Heading2"/>
      </w:pPr>
      <w:r>
        <w:t>3.3 Deprecation Notice Propagation (SNS fan‑out)</w:t>
      </w:r>
    </w:p>
    <w:p>
      <w:r>
        <w:t>```</w:t>
      </w:r>
    </w:p>
    <w:p>
      <w:r>
        <w:t>Publisher -&gt; Publisher Service: PATCH /apis/{aid}/versions/{vid} {isDeprecated:true}</w:t>
      </w:r>
    </w:p>
    <w:p>
      <w:r>
        <w:t>Publisher Service -&gt; PostgreSQL: UPDATE ... set is_deprecated=true, deprecation_notice=...</w:t>
      </w:r>
    </w:p>
    <w:p>
      <w:r>
        <w:t>Publisher Service -&gt; SNS: Publish deprecation-event {versionId, sunsetTimestamp}</w:t>
      </w:r>
    </w:p>
    <w:p>
      <w:r>
        <w:t>SNS -&gt; Kong Node A (sidecar): HTTP POST /internal/deprecation-cache {payload}</w:t>
      </w:r>
    </w:p>
    <w:p>
      <w:r>
        <w:t>SNS -&gt; Kong Node B (sidecar): HTTP POST /internal/deprecation-cache {payload}</w:t>
      </w:r>
    </w:p>
    <w:p>
      <w:r>
        <w:t>Kong Node A -&gt; Lua cache: SET dep:&lt;versionId&gt; = {deprecated:true, sunset:...}</w:t>
      </w:r>
    </w:p>
    <w:p>
      <w:r>
        <w:t>Kong Node B -&gt; Lua cache: SET dep:&lt;versionId&gt; = {deprecated:true, sunset:...}</w:t>
      </w:r>
    </w:p>
    <w:p>
      <w:r>
        <w:t>Consumer -&gt; API Gateway (Kong): GET /api/resource {version header}</w:t>
      </w:r>
    </w:p>
    <w:p>
      <w:r>
        <w:t>Kong -&gt; Lua plugin: READ dep:&lt;versionId&gt; → if true add Header: Deprecation: true; Sunset: &lt;timestamp&gt;</w:t>
      </w:r>
    </w:p>
    <w:p>
      <w:r>
        <w:t>Kong --&gt; Consumer: 200 {payload, Deprecation: true, Sunset: ...}</w:t>
      </w:r>
    </w:p>
    <w:p>
      <w:r>
        <w:t>```</w:t>
      </w:r>
    </w:p>
    <w:p>
      <w:r>
        <w:t>**Error path – SNS delivery failure** (retries handled by SNS; after max retries goes to DLQ)</w:t>
      </w:r>
    </w:p>
    <w:p>
      <w:r>
        <w:t>```</w:t>
      </w:r>
    </w:p>
    <w:p>
      <w:r>
        <w:t>Publisher Service -&gt; SNS: Publish ...</w:t>
      </w:r>
    </w:p>
    <w:p>
      <w:r>
        <w:t>SNS -&gt; (fails after 3 attempts) -&gt; SNS DLQ</w:t>
      </w:r>
    </w:p>
    <w:p>
      <w:r>
        <w:t>Operator -&gt; DLQ Consumer (Lambda): process, log, alert</w:t>
      </w:r>
    </w:p>
    <w:p>
      <w:r>
        <w:t>```</w:t>
      </w:r>
    </w:p>
    <w:p>
      <w:r>
        <w:t>---</w:t>
      </w:r>
    </w:p>
    <w:p>
      <w:pPr>
        <w:pStyle w:val="Heading1"/>
      </w:pPr>
      <w:r>
        <w:t>4. Error Handling Strategy</w:t>
      </w:r>
    </w:p>
    <w:p>
      <w:pPr>
        <w:pStyle w:val="Heading2"/>
      </w:pPr>
      <w:r>
        <w:t>4.1 Classification</w:t>
      </w:r>
    </w:p>
    <w:p>
      <w:r>
        <w:t>| Category | Description | Typical Sources |</w:t>
      </w:r>
    </w:p>
    <w:p>
      <w:r>
        <w:t>|----------|-------------|-----------------|</w:t>
      </w:r>
    </w:p>
    <w:p>
      <w:r>
        <w:t>| **Validation** | Syntactic/semantic validation of input (JSON schema, business rules) | API gateway, service layer (DTO validation) |</w:t>
      </w:r>
    </w:p>
    <w:p>
      <w:r>
        <w:t>| **Business Logic** | Rules that are valid input but violate domain constraints (duplicate version, insufficient quota, inactive plan) | Service layer (Publisher, Subscription, Key Mgmt) |</w:t>
      </w:r>
    </w:p>
    <w:p>
      <w:r>
        <w:t>| **Infrastructure** | Failures of external dependencies (DB, S3, Stripe, SQS, Timestream) | Service workers, gateway plugins |</w:t>
      </w:r>
    </w:p>
    <w:p>
      <w:r>
        <w:t>| **Unexpected** | Uncaught exceptions, programming errors | Any service (logged as 500) |</w:t>
      </w:r>
    </w:p>
    <w:p>
      <w:pPr>
        <w:pStyle w:val="Heading2"/>
      </w:pPr>
      <w:r>
        <w:t>4.2 HTTP Status Code Semantics</w:t>
      </w:r>
    </w:p>
    <w:p>
      <w:r>
        <w:t>| Code | When to Use |</w:t>
      </w:r>
    </w:p>
    <w:p>
      <w:r>
        <w:t>|------|-------------|</w:t>
      </w:r>
    </w:p>
    <w:p>
      <w:r>
        <w:t>| 200 | Successful GET/PUT/PATCH/DELETE with payload |</w:t>
      </w:r>
    </w:p>
    <w:p>
      <w:r>
        <w:t>| 201 | Successful creation (POST) |</w:t>
      </w:r>
    </w:p>
    <w:p>
      <w:r>
        <w:t>| 202 | Accepted for async processing (not used directly; async workers acknowledge via SQS) |</w:t>
      </w:r>
    </w:p>
    <w:p>
      <w:r>
        <w:t>| 204 | Successful deletion with no content |</w:t>
      </w:r>
    </w:p>
    <w:p>
      <w:r>
        <w:t>| 400 | Client‑side validation error |</w:t>
      </w:r>
    </w:p>
    <w:p>
      <w:r>
        <w:t>| 401 | Missing or invalid authentication token |</w:t>
      </w:r>
    </w:p>
    <w:p>
      <w:r>
        <w:t>| 403 | Authenticated but insufficient permissions |</w:t>
      </w:r>
    </w:p>
    <w:p>
      <w:r>
        <w:t>| 404 | Resource not found |</w:t>
      </w:r>
    </w:p>
    <w:p>
      <w:r>
        <w:t>| 409 | Conflict (duplicate, version already exists, etc.) |</w:t>
      </w:r>
    </w:p>
    <w:p>
      <w:r>
        <w:t>| 422 | Unprocessable Entity (semantic validation passed but business rule violated) – we map to 400/409 where appropriate |</w:t>
      </w:r>
    </w:p>
    <w:p>
      <w:r>
        <w:t>| 429 | Rate limit exceeded (enforced by Kong) |</w:t>
      </w:r>
    </w:p>
    <w:p>
      <w:r>
        <w:t>| 500 | Internal server error |</w:t>
      </w:r>
    </w:p>
    <w:p>
      <w:r>
        <w:t>| 502 | Bad gateway (upstream service unavailable, e.g., Stripe) |</w:t>
      </w:r>
    </w:p>
    <w:p>
      <w:r>
        <w:t>| 503 | Service unavailable (temporary overload) |</w:t>
      </w:r>
    </w:p>
    <w:p>
      <w:r>
        <w:t>| 504 | Gateway timeout (upstream timeout, e.g., Timestream query) |</w:t>
      </w:r>
    </w:p>
    <w:p>
      <w:pPr>
        <w:pStyle w:val="Heading2"/>
      </w:pPr>
      <w:r>
        <w:t>4.3 Error Response Envelope</w:t>
      </w:r>
    </w:p>
    <w:p>
      <w:r>
        <w:t>All error responses (except 204/201 where body may be empty) follow this JSON shape:</w:t>
      </w:r>
    </w:p>
    <w:p>
      <w:r>
        <w:t>```json</w:t>
      </w:r>
    </w:p>
    <w:p>
      <w:r>
        <w:t>{</w:t>
      </w:r>
    </w:p>
    <w:p>
      <w:r>
        <w:t xml:space="preserve">  "error": "Human‑readable message",</w:t>
      </w:r>
    </w:p>
    <w:p>
      <w:r>
        <w:t xml:space="preserve">  "code": "short_error_code",          // e.g. VALIDATION_ERROR, DUPLICATE_VERSION, STRIPE_PAYMENT_ERROR</w:t>
      </w:r>
    </w:p>
    <w:p>
      <w:r>
        <w:t xml:space="preserve">  "details": {                         // optional, context‑specific</w:t>
      </w:r>
    </w:p>
    <w:p>
      <w:r>
        <w:t xml:space="preserve">    "field": "error description",</w:t>
      </w:r>
    </w:p>
    <w:p>
      <w:r>
        <w:t xml:space="preserve">    // any additional debugging info (never expose secrets)</w:t>
      </w:r>
    </w:p>
    <w:p>
      <w:r>
        <w:t xml:space="preserve">  }</w:t>
      </w:r>
    </w:p>
    <w:p>
      <w:r>
        <w:t>}</w:t>
      </w:r>
    </w:p>
    <w:p>
      <w:r>
        <w:t>```</w:t>
      </w:r>
    </w:p>
    <w:p>
      <w:r>
        <w:t>*Example*</w:t>
      </w:r>
    </w:p>
    <w:p>
      <w:r>
        <w:t>```json</w:t>
      </w:r>
    </w:p>
    <w:p>
      <w:r>
        <w:t>{</w:t>
      </w:r>
    </w:p>
    <w:p>
      <w:r>
        <w:t xml:space="preserve">  "error": "Version already exists",</w:t>
      </w:r>
    </w:p>
    <w:p>
      <w:r>
        <w:t xml:space="preserve">  "code": "DUPLICATE_VERSION",</w:t>
      </w:r>
    </w:p>
    <w:p>
      <w:r>
        <w:t xml:space="preserve">  "details": { "version": "1.2.0", "apiId": "api-123" }</w:t>
      </w:r>
    </w:p>
    <w:p>
      <w:r>
        <w:t>}</w:t>
      </w:r>
    </w:p>
    <w:p>
      <w:r>
        <w:t>```</w:t>
      </w:r>
    </w:p>
    <w:p>
      <w:pPr>
        <w:pStyle w:val="Heading2"/>
      </w:pPr>
      <w:r>
        <w:t>4.4 Retry Policy</w:t>
      </w:r>
    </w:p>
    <w:p>
      <w:r>
        <w:t>| Operation | Retry? | Max Attempts | Backoff |</w:t>
      </w:r>
    </w:p>
    <w:p>
      <w:r>
        <w:t>|-----------|--------|--------------|---------|</w:t>
      </w:r>
    </w:p>
    <w:p>
      <w:r>
        <w:t>| **HTTP client calls** (service‑to‑service, Stripe, S3, SQS) | Yes (idempotent) | 3 | Exponential (100 ms, 400 ms, 1.6 s) with jitter |</w:t>
      </w:r>
    </w:p>
    <w:p>
      <w:r>
        <w:t>| **Database writes** (PostgreSQL) | No – rely on transaction rollback &amp; application‑level idempotency (e.g., unique constraints) |</w:t>
      </w:r>
    </w:p>
    <w:p>
      <w:r>
        <w:t>| **SQS message processing** (SDK worker, analytics worker) | Yes – visibility timeout + automatic redrive after `maxReceiveCount` (default 3) → DLQ |</w:t>
      </w:r>
    </w:p>
    <w:p>
      <w:r>
        <w:t>| **Stripe webhook handling** | Yes – stripe recommends retrying with exponential backoff up to 3 attempts; we forward to SQS which provides built‑in retry |</w:t>
      </w:r>
    </w:p>
    <w:p>
      <w:r>
        <w:t>| **SNS publish** | No – SNS guarantees at‑least‑once delivery; we rely on DLQ for failed publishes |</w:t>
      </w:r>
    </w:p>
    <w:p>
      <w:pPr>
        <w:pStyle w:val="Heading2"/>
      </w:pPr>
      <w:r>
        <w:t>4.5 Dead‑Letter Handling</w:t>
      </w:r>
    </w:p>
    <w:p>
      <w:pPr>
        <w:pStyle w:val="ListBullet"/>
      </w:pPr>
      <w:r>
        <w:t>**SQS DLQ** – each worker queue (`spec-uploaded`, `analytics-ingest`, `stripe-webhook`) has an associated DLQ.</w:t>
      </w:r>
    </w:p>
    <w:p>
      <w:r>
        <w:t xml:space="preserve">  * A Lambda (or small worker) reads the DLQ, logs the failure, increments a CloudWatch metric, and sends an alert (SNS → Opsgenie/Slack).</w:t>
      </w:r>
    </w:p>
    <w:p>
      <w:r>
        <w:t xml:space="preserve">  * After manual inspection, messages can be replayed.</w:t>
      </w:r>
    </w:p>
    <w:p>
      <w:pPr>
        <w:pStyle w:val="ListBullet"/>
      </w:pPr>
      <w:r>
        <w:t>**SNS DLQ** – if a deprecation event fails to deliver after the configured retry policy (default 3 retries, exponential backoff), the message goes to an SNS DLQ. A Lambda subscribes to the DLQ, writes to a DynamoDB table for audit, and triggers an alert.</w:t>
      </w:r>
    </w:p>
    <w:p>
      <w:pPr>
        <w:pStyle w:val="Heading2"/>
      </w:pPr>
      <w:r>
        <w:t>4.6 Circuit Breaker</w:t>
      </w:r>
    </w:p>
    <w:p>
      <w:r>
        <w:t>*Implemented in the **service‑to‑service HTTP clients** (using `opossum` or `resilience4j` style).*</w:t>
      </w:r>
    </w:p>
    <w:p>
      <w:r>
        <w:t>| Client | Failure Threshold | Timeout | Reset Time |</w:t>
      </w:r>
    </w:p>
    <w:p>
      <w:r>
        <w:t>|--------|-------------------|---------|------------|</w:t>
      </w:r>
    </w:p>
    <w:p>
      <w:r>
        <w:t>| Stripe API | 5 consecutive failures | 30 s | 60 s |</w:t>
      </w:r>
    </w:p>
    <w:p>
      <w:r>
        <w:t>| Timestream (PutRecords) | 5 failures | 20 s | 45 s |</w:t>
      </w:r>
    </w:p>
    <w:p>
      <w:r>
        <w:t>| S3 (GET/PUT) | 3 failures | 10 s | 30 s |</w:t>
      </w:r>
    </w:p>
    <w:p>
      <w:r>
        <w:t>When open, calls fail fast with a 503 and a `CIRCUIT_OPEN` error code.</w:t>
      </w:r>
    </w:p>
    <w:p>
      <w:pPr>
        <w:pStyle w:val="Heading2"/>
      </w:pPr>
      <w:r>
        <w:t>4.7 Alerting / On‑Call Triggers</w:t>
      </w:r>
    </w:p>
    <w:p>
      <w:r>
        <w:t>| Metric | Threshold | Action |</w:t>
      </w:r>
    </w:p>
    <w:p>
      <w:r>
        <w:t>|--------|-----------|--------|</w:t>
      </w:r>
    </w:p>
    <w:p>
      <w:r>
        <w:t>| `5xx_error_rate` (API Gateway) | &gt; 1 % over 5 min | PagerDuty alert |</w:t>
      </w:r>
    </w:p>
    <w:p>
      <w:r>
        <w:t>| `SQS ApproximateAgeOfOldestMessage` (any worker queue) | &gt; 2 min | Alert – possible worker stall |</w:t>
      </w:r>
    </w:p>
    <w:p>
      <w:r>
        <w:t>| `DB Connection Pool Utilization` | &gt; 80 % | Alert – consider scaling |</w:t>
      </w:r>
    </w:p>
    <w:p>
      <w:r>
        <w:t>| `Stripe Webhook Failure Rate` (DLQ size) | &gt; 10 messages in 5 min | Alert – investigate webhook endpoint |</w:t>
      </w:r>
    </w:p>
    <w:p>
      <w:r>
        <w:t>| `Circuit Breaker Open` (any service) | &gt; 1 min open | Alert – downstream issue |</w:t>
      </w:r>
    </w:p>
    <w:p>
      <w:r>
        <w:t>| `Redis Memory Utilization` | &gt; 75 % | Alert – possible eviction affecting rate‑limit counters |</w:t>
      </w:r>
    </w:p>
    <w:p>
      <w:r>
        <w:t>All alerts route to an **on‑call rotation** via SNS → Opsgenie/Slack.</w:t>
      </w:r>
    </w:p>
    <w:p>
      <w:r>
        <w:t>---</w:t>
      </w:r>
    </w:p>
    <w:p>
      <w:pPr>
        <w:pStyle w:val="Heading1"/>
      </w:pPr>
      <w:r>
        <w:t>5. Caching Strategy</w:t>
      </w:r>
    </w:p>
    <w:p>
      <w:r>
        <w:t>| Layer | What is Cached | Cache Key Scheme | TTL | Invalidation Trigger | Miss Behaviour | Tech &amp; Client |</w:t>
      </w:r>
    </w:p>
    <w:p>
      <w:r>
        <w:t>|-------|----------------|------------------|-----|----------------------|----------------|---------------|</w:t>
      </w:r>
    </w:p>
    <w:p>
      <w:r>
        <w:t>| **Redis – API Key Validation** | Hashed API key → `{consumerId, label, expiresAt, revokedAt}` | `apikey:{keyHash}` (keyHash = bcrypt hash of the raw key) | 5 min | Key creation, rotation, revocation (write-through delete) | Fallback to **API Key Management Service** (DB read) → populate cache | Redis (cluster mode) + `ioredis` (Node.js) client |</w:t>
      </w:r>
    </w:p>
    <w:p>
      <w:r>
        <w:t>| **Redis – Rate‑Limit / Quota Counters** | Per‑consumer per‑minute request count; per‑consumer per‑month byte quota | `rl:{consumerId}:{YYYYMMDDHHmm}`&lt;br&gt;`qt:{consumerId}:{YYYYMM}` | `rl`: 2 min (sliding window expiry)&lt;br&gt;`qt`: 1 month + 2 days (to cover late arrivals) | Counters auto‑expire via Redis `EXPIRE`; on plan change we **reset** counters for affected consumers (delete keys) | If missing, treat as zero and start counting (safe‑fail) | Same Redis instance; Lua script for atomic increment &amp; expiry |</w:t>
      </w:r>
    </w:p>
    <w:p>
      <w:r>
        <w:t>| **Redis – Deprecation Flag** | `{isDeprecated, sunsetTimestamp}` per version | `dep:{versionId}` | 30 s (short‑lived) | SNS deprecation event → `SET` with new TTL; also cleared when version is **un‑deprecated** (rare) | If missing, read from PostgreSQL (fallback) and populate cache | Redis + `ioredis` |</w:t>
      </w:r>
    </w:p>
    <w:p>
      <w:r>
        <w:t>| **Redis – JWT Validation Cache (optional)** | Public key / JWKS + token signature verification result (cached by `kid`) | `jwt:{kid}` | 1 h | Key rotation in Auth Service (delete) | Miss → fetch JWKS from Auth Service, verify, cache | Redis + `node-jose` |</w:t>
      </w:r>
    </w:p>
    <w:p>
      <w:r>
        <w:t>| **In‑Memory LRU (service level)** | Frequently accessed API metadata (name, description) for portal UI | `api:{apiId}` | 10 min | API update (invalidate via Pub/Sub or write‑through) | Miss → DB query, populate | Node.js `lru-cache` (max 5000 entries) |</w:t>
      </w:r>
    </w:p>
    <w:p>
      <w:r>
        <w:t>**General notes**</w:t>
      </w:r>
    </w:p>
    <w:p>
      <w:pPr>
        <w:pStyle w:val="ListBullet"/>
      </w:pPr>
      <w:r>
        <w:t>All caches are **aside** (read‑through) except the rate‑limit/quota counters which are **write‑through** (increment on each request).</w:t>
      </w:r>
    </w:p>
    <w:p>
      <w:pPr>
        <w:pStyle w:val="ListBullet"/>
      </w:pPr>
      <w:r>
        <w:t>Redis is deployed in **cluster mode** with 3 shards, each with a replica for automatic failover.</w:t>
      </w:r>
    </w:p>
    <w:p>
      <w:pPr>
        <w:pStyle w:val="ListBullet"/>
      </w:pPr>
      <w:r>
        <w:t>Client libraries are configured with **timeout** (2 s read, 1 s connect) and **retry** (2 attempts) to mitigate transient network glitches.</w:t>
      </w:r>
    </w:p>
    <w:p>
      <w:pPr>
        <w:pStyle w:val="ListBullet"/>
      </w:pPr>
      <w:r>
        <w:t>Cache metrics (`hit_rate`, `evictions`, `used_memory`) are exported via OpenTelemetry to Prometheus for dashboarding.</w:t>
      </w:r>
    </w:p>
    <w:p>
      <w:r>
        <w:t>---</w:t>
      </w:r>
    </w:p>
    <w:p>
      <w:pPr>
        <w:pStyle w:val="Heading1"/>
      </w:pPr>
      <w:r>
        <w:t>6. Security Controls</w:t>
      </w:r>
    </w:p>
    <w:p>
      <w:r>
        <w:t>| Control | Description | Implementation Details |</w:t>
      </w:r>
    </w:p>
    <w:p>
      <w:r>
        <w:t>|---------|-------------|------------------------|</w:t>
      </w:r>
    </w:p>
    <w:p>
      <w:r>
        <w:t>| **Authentication** | Stateless JWT (RS256) for portal &amp; API access; refresh token rotation. | Auth Service signs JWT with a private key stored in **AWS Secrets Manager**; public key exposed via `/auth/jwks`. Access token TTL = 15 min; refresh token TTL = 7 days (rotated on use). |</w:t>
      </w:r>
    </w:p>
    <w:p>
      <w:r>
        <w:t>| **Authorization** | Role‑Based Access Control (RBAC) enforced at service layer. | JWT contains `role` (`publisher`, `consumer`, `admin`). Each endpoint checks the claim and, where needed, verifies ownership (e.g., `publisher_id` matches JWT subject). Admin endpoints additionally require `role=admin`. |</w:t>
      </w:r>
    </w:p>
    <w:p>
      <w:r>
        <w:t>| **Input Validation** | Schema validation using **class-validator** (Node.js) + custom decorators; OpenAPI spec validation via `ajv` for incoming JSON. | All DTOs are validated before reaching business logic. File uploads limited to 5 MiB, MIME type `application/yaml` or `application/json`. |</w:t>
      </w:r>
    </w:p>
    <w:p>
      <w:r>
        <w:t>| **SQL/NoSQL Injection Prevention** | Use **TypeORM** with parameterized queries; raw queries are avoided. | ORM builds prepared statements; any ad‑hoc query uses `queryBuilder` with parameter binding. |</w:t>
      </w:r>
    </w:p>
    <w:p>
      <w:r>
        <w:t>| **XSS Prevention** | Portal UI is a React/Next.js app; all dynamic content is escaped by default. | CSP header: `default-src 'self'; script-src 'self' 'unsafe-eval' (only for dev); style-src 'self' 'unsafe-inline'; img-src * data:; connect-src 'self' https:;`. |</w:t>
      </w:r>
    </w:p>
    <w:p>
      <w:r>
        <w:t>| **CSRF Protection** | APIs are stateless JWT‑based; no cookies used for authentication → CSRF not applicable. For any future cookie‑based auth (e.g., session for SSR), we would set `SameSite=Strict` and include a CSRF token. |</w:t>
      </w:r>
    </w:p>
    <w:p>
      <w:r>
        <w:t>| **Secrets Management** | Stripe secret keys, DB credentials, JWT signing private key, AWS access keys stored in **AWS Secrets Manager**. | ECS task roles have IAM policies granting `secretsmanager:GetSecretValue` for the specific secret ARN. Secrets are injected as environment variables at container start; never logged. |</w:t>
      </w:r>
    </w:p>
    <w:p>
      <w:r>
        <w:t>| **Data Encryption – At Rest** | RDS Aurora (AES‑256), S3 (SSE‑S3 or SSE‑KMS), ElastiCache (in‑transit TLS, at‑rest not applicable but data is ephemeral), Timestream (encrypted by default). | RDS storage encryption enabled; S3 bucket default encryption SSE‑KMS with a CMK managed by AWS; backups/snapshots inherit encryption. |</w:t>
      </w:r>
    </w:p>
    <w:p>
      <w:r>
        <w:t>| **Data Encryption – In Transit** | All service‑to‑service and client‑to‑service traffic uses **TLS 1.2+** with AWS‑managed ALB terminating TLS; internal service communication (VPC) uses TLS via `mutual TLS` where required (e.g., Auth Service ↔ Kong plugin). | ALB listener enforces TLS 1.2, cipher suite `ECDHE-ECDSA-AES128-GCM-SHA256` etc. Internal gRPC/HTTP calls use `https` with AWS Private CA‑issued certs (or AWS ACM). |</w:t>
      </w:r>
    </w:p>
    <w:p>
      <w:r>
        <w:t>| **Audit Logging** | Security‑relevant events logged: login success/failure, token issuance/refresh, API key create/revoke, subscription create/cancel, deprecation events, admin config changes. | Log format: JSON with fields `{timestamp, service, eventType, userId, outcome, requestId, details}`. Sent to **CloudWatch Logs** via FireLens (Fluent Bit). Retention: 90 days (hot) → archived to S3 Glacier for 365 days. |</w:t>
      </w:r>
    </w:p>
    <w:p>
      <w:r>
        <w:t>| **VPC &amp; Network Segmentation** | Public subnets host ALB and CloudFront; private subnets host all compute; isolated subnets host RDS, ElastiCache, (optional) MQ. | Security groups: ALB → private subnets (allow 443); private subnets → RDS/ElastiCache (allow 5432/6379); no inbound internet to isolated subnets. |</w:t>
      </w:r>
    </w:p>
    <w:p>
      <w:r>
        <w:t>| **DDoS Mitigation** | AWS Shield Standard (free) + ALB request rate limiting; Kong plugin can apply burst limits per IP. | CloudFront geo‑restriction and WAF rules (SQLi, XSS) enabled. |</w:t>
      </w:r>
    </w:p>
    <w:p>
      <w:r>
        <w:t>| **Penetration Testing &amp; Vulnerability Scanning** | Regularly scheduled (quarterly) using AWS Inspector and third‑party SAST/DAST tools; findings tracked in Jira. | — |</w:t>
      </w:r>
    </w:p>
    <w:p>
      <w:r>
        <w:t>---</w:t>
      </w:r>
    </w:p>
    <w:p>
      <w:pPr>
        <w:pStyle w:val="Heading2"/>
      </w:pPr>
      <w:r>
        <w:t>End of LLD</w:t>
      </w:r>
    </w:p>
    <w:p>
      <w:r>
        <w:t>All sections above are **implementation‑ready**:</w:t>
      </w:r>
    </w:p>
    <w:p>
      <w:pPr>
        <w:pStyle w:val="ListBullet"/>
      </w:pPr>
      <w:r>
        <w:t>Run the supplied SQL DDL to create the schema.</w:t>
      </w:r>
    </w:p>
    <w:p>
      <w:pPr>
        <w:pStyle w:val="ListBullet"/>
      </w:pPr>
      <w:r>
        <w:t>Implement each endpoint following the request/response specs (OpenAPI 3.0 can be generated from these tables).</w:t>
      </w:r>
    </w:p>
    <w:p>
      <w:pPr>
        <w:pStyle w:val="ListBullet"/>
      </w:pPr>
      <w:r>
        <w:t>Use the sequence diagrams to drive integration‑test scenarios.</w:t>
      </w:r>
    </w:p>
    <w:p>
      <w:pPr>
        <w:pStyle w:val="ListBullet"/>
      </w:pPr>
      <w:r>
        <w:t>Apply the error handling, caching, and security guidelines directly in service code and infrastructure as code (CloudFormation/CDK/Terraform).</w:t>
      </w:r>
    </w:p>
    <w:p>
      <w:r>
        <w:t>Feel free to ask for any additional details (e.g., OpenAPI YAML snippets, CloudFormation templates, or CI/CD pipeline definitions). Happy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