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70" w:rsidRDefault="00DB1D70" w:rsidP="00DB1D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DB1D70" w:rsidRDefault="00DB1D70" w:rsidP="00DB1D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parable of the sower.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Christ stills the tempest at sea.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again he began to teach by the sea side; and a great multitude was gathered together unto him, so that he went up into a ship, and sat in the sea; and all the multitude was upon the land by the sea side.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he taught them many things in parables, and said unto them in his doctrine: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Hear ye: Behold, the sower went out to sow.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whilst he sowed, some fell by the way side, and the birds of the air came and ate it up.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other some fell upon stony ground, where it had not much earth; and it shot up immediately, because it had no depth of earth.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the sun was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risen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it was scorched; and because it had no root, it withered away.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some fell among thorns; and the thorns grew up, and choked it, and it yielded no fruit.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some fell upon good ground; and brought forth fruit that grew up, and increased and yielded, one thirty, another sixty, and another a hundred.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he said: </w:t>
      </w:r>
      <w:r>
        <w:rPr>
          <w:rFonts w:ascii="Liberation Serif" w:hAnsi="Liberation Serif" w:cs="Liberation Serif"/>
          <w:color w:val="FF0000"/>
          <w:sz w:val="24"/>
        </w:rPr>
        <w:t>He that hath ears to hear, let him hear.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when he was alone, the twelve that were with him asked him the parable.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To you it is given to know the mystery of the kingdom of God: but to them that are without, all things are done in parables: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seeing they may see, and not perceive; and hearing they may hear, and not understand: lest at any time they should be converted, and their sins should be forgiven them.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them: </w:t>
      </w:r>
      <w:r>
        <w:rPr>
          <w:rFonts w:ascii="Liberation Serif" w:hAnsi="Liberation Serif" w:cs="Liberation Serif"/>
          <w:color w:val="FF0000"/>
          <w:sz w:val="24"/>
        </w:rPr>
        <w:t xml:space="preserve">Are you ignorant of this parable?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and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how shall you know all parables?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</w:t>
      </w:r>
      <w:proofErr w:type="spellStart"/>
      <w:proofErr w:type="gramStart"/>
      <w:r>
        <w:rPr>
          <w:rFonts w:ascii="Liberation Serif" w:hAnsi="Liberation Serif" w:cs="Liberation Serif"/>
          <w:color w:val="FF0000"/>
          <w:sz w:val="24"/>
        </w:rPr>
        <w:t>soweth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>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soweth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the word.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these are they by the way side, where the word is sown, and as soon as they have heard, immediately Satan cometh, and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taketh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away the word that was sown in their hearts.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these likewise are they that are sown on the stony ground: who when they have heard the word, immediately receive it with joy.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they have no root in themselves, but are only for a time: and then when tribulation and persecution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ariseth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for the word they are presently scandalized.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others there are who are sown among thorns: these are they that hear the word,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cares of the world, and the deceitfulness of riches, and the lusts after other things entering in choke the word, and it is made fruitless.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these are they who are sown upon the good ground, who hear the word, and receive it, and yield fruit, the one thirty, another sixty, and another a hundred.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 xml:space="preserve">Doth a candle come in to be put under a bushel, or under a bed?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and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 to be set on a candlestick?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there is nothing hid, which shall not be made manifest: neither was it made secret, but that it may come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abroad.</w:t>
      </w:r>
      <w:proofErr w:type="gramEnd"/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If any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man have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ears to hear, let him hear.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 xml:space="preserve">Take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heed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what you hear. In what measure you shall mete, it shall be measured to you again, and more shall be given to you.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he that hath, to him shall be given: and he that hath not, that also which he hath shall be taken away from him.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he said: </w:t>
      </w:r>
      <w:r>
        <w:rPr>
          <w:rFonts w:ascii="Liberation Serif" w:hAnsi="Liberation Serif" w:cs="Liberation Serif"/>
          <w:color w:val="FF0000"/>
          <w:sz w:val="24"/>
        </w:rPr>
        <w:t>So is the kingdom of God, as if a man should cast seed into the earth,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should sleep, and rise, night and day, and the seed should spring, and grow up whilst he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knoweth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not.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the earth of itself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bringeth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forth fruit, first the blade, then the ear, afterwards the full corn in the ear.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the fruit is brought forth, immediately he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putteth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in the sickle, because the harvest is come.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he said: </w:t>
      </w:r>
      <w:r>
        <w:rPr>
          <w:rFonts w:ascii="Liberation Serif" w:hAnsi="Liberation Serif" w:cs="Liberation Serif"/>
          <w:color w:val="FF0000"/>
          <w:sz w:val="24"/>
        </w:rPr>
        <w:t xml:space="preserve">To what shall we liken the kingdom of God?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or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to what parable shall we compare it?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It is as a grain of mustard seed: which when it is sown in the earth,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is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less than all the seeds that are in the earth: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it is sown, it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groweth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up, and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becometh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greater than all herbs, and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shooteth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out great branches, so that the birds of the air may dwell under the shadow thereof.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with many such parables, he spoke to them the word, according as they were able to hear.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without parable he did not speak unto them; but apart, he explained all things to his disciples.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 that day, when evening was come: </w:t>
      </w:r>
      <w:r>
        <w:rPr>
          <w:rFonts w:ascii="Liberation Serif" w:hAnsi="Liberation Serif" w:cs="Liberation Serif"/>
          <w:color w:val="FF0000"/>
          <w:sz w:val="24"/>
        </w:rPr>
        <w:t>Let us pass over to the other side.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sending away the multitude, they take him even as he was in the ship: and there were other ships with him.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there arose a great storm of wind, and the waves beat into the ship, so that the ship was filled.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was in the hinder part of the ship, sleeping upon a pillow; and they awake him, and say to him: Master, doth it not concern thee that we perish?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rising up, he rebuked the wind, and said to the sea: </w:t>
      </w:r>
      <w:r>
        <w:rPr>
          <w:rFonts w:ascii="Liberation Serif" w:hAnsi="Liberation Serif" w:cs="Liberation Serif"/>
          <w:color w:val="FF0000"/>
          <w:sz w:val="24"/>
        </w:rPr>
        <w:t>Peace, be still.</w:t>
      </w:r>
      <w:r>
        <w:rPr>
          <w:rFonts w:ascii="Liberation Serif" w:hAnsi="Liberation Serif" w:cs="Liberation Serif"/>
          <w:sz w:val="24"/>
        </w:rPr>
        <w:t xml:space="preserve"> And the wind ceased: and there was made a great calm.</w:t>
      </w:r>
    </w:p>
    <w:p w:rsidR="00DB1D70" w:rsidRDefault="00DB1D70" w:rsidP="00DB1D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 xml:space="preserve">Why are you fearful?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have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you not faith yet?</w:t>
      </w:r>
      <w:r>
        <w:rPr>
          <w:rFonts w:ascii="Liberation Serif" w:hAnsi="Liberation Serif" w:cs="Liberation Serif"/>
          <w:sz w:val="24"/>
        </w:rPr>
        <w:t xml:space="preserve"> And they feared exceedingly: and they said one to another: Who is this (</w:t>
      </w:r>
      <w:proofErr w:type="spellStart"/>
      <w:r>
        <w:rPr>
          <w:rFonts w:ascii="Liberation Serif" w:hAnsi="Liberation Serif" w:cs="Liberation Serif"/>
          <w:sz w:val="24"/>
        </w:rPr>
        <w:t>thinkest</w:t>
      </w:r>
      <w:proofErr w:type="spellEnd"/>
      <w:r>
        <w:rPr>
          <w:rFonts w:ascii="Liberation Serif" w:hAnsi="Liberation Serif" w:cs="Liberation Serif"/>
          <w:sz w:val="24"/>
        </w:rPr>
        <w:t xml:space="preserve"> thou) that both wind and sea obey him?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70"/>
    <w:rsid w:val="00DB1D7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D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D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2019-03-09T16:31:00Z</dcterms:created>
  <dcterms:modified xsi:type="dcterms:W3CDTF">2019-03-09T16:31:00Z</dcterms:modified>
</cp:coreProperties>
</file>