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47" w:rsidRDefault="0008625D" w:rsidP="0008625D">
      <w:pPr>
        <w:pStyle w:val="Prrafodelista"/>
      </w:pPr>
      <w:r>
        <w:rPr>
          <w:rFonts w:ascii="Arial" w:hAnsi="Arial" w:cs="Arial"/>
          <w:sz w:val="24"/>
        </w:rPr>
        <w:t>1.-</w:t>
      </w:r>
      <w:r w:rsidR="00F27C47" w:rsidRPr="00F27C47">
        <w:rPr>
          <w:rFonts w:ascii="Arial" w:hAnsi="Arial" w:cs="Arial"/>
          <w:sz w:val="24"/>
        </w:rPr>
        <w:t xml:space="preserve">La caja de registro y </w:t>
      </w:r>
      <w:proofErr w:type="spellStart"/>
      <w:r w:rsidR="00F27C47" w:rsidRPr="00F27C47">
        <w:rPr>
          <w:rFonts w:ascii="Arial" w:hAnsi="Arial" w:cs="Arial"/>
          <w:sz w:val="24"/>
        </w:rPr>
        <w:t>login</w:t>
      </w:r>
      <w:proofErr w:type="spellEnd"/>
      <w:r w:rsidR="00F27C47" w:rsidRPr="00F27C47">
        <w:rPr>
          <w:rFonts w:ascii="Arial" w:hAnsi="Arial" w:cs="Arial"/>
          <w:sz w:val="24"/>
        </w:rPr>
        <w:t xml:space="preserve"> se muestran muy abajo y no se logra visualizar bien la caja</w:t>
      </w:r>
      <w:r w:rsidR="00E05C1F">
        <w:rPr>
          <w:sz w:val="24"/>
        </w:rPr>
        <w:t>.</w:t>
      </w:r>
    </w:p>
    <w:p w:rsidR="00F27C47" w:rsidRDefault="0008625D" w:rsidP="00F27C47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8F327DF" wp14:editId="234D9C83">
            <wp:simplePos x="0" y="0"/>
            <wp:positionH relativeFrom="margin">
              <wp:posOffset>1078302</wp:posOffset>
            </wp:positionH>
            <wp:positionV relativeFrom="margin">
              <wp:posOffset>405442</wp:posOffset>
            </wp:positionV>
            <wp:extent cx="4286885" cy="20104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C47" w:rsidRDefault="00F27C47" w:rsidP="00F27C47">
      <w:pPr>
        <w:pStyle w:val="Prrafodelista"/>
        <w:rPr>
          <w:u w:val="single"/>
        </w:rPr>
      </w:pPr>
    </w:p>
    <w:p w:rsidR="0008625D" w:rsidRDefault="0008625D" w:rsidP="00F27C47">
      <w:pPr>
        <w:pStyle w:val="Prrafodelista"/>
        <w:rPr>
          <w:u w:val="single"/>
        </w:rPr>
      </w:pPr>
      <w:bookmarkStart w:id="0" w:name="_GoBack"/>
    </w:p>
    <w:bookmarkEnd w:id="0"/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F27C47" w:rsidRDefault="0008625D" w:rsidP="00F27C47">
      <w:pPr>
        <w:pStyle w:val="Prrafodelista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F7E9DC6" wp14:editId="1777A314">
            <wp:simplePos x="0" y="0"/>
            <wp:positionH relativeFrom="margin">
              <wp:posOffset>1086929</wp:posOffset>
            </wp:positionH>
            <wp:positionV relativeFrom="margin">
              <wp:posOffset>2475650</wp:posOffset>
            </wp:positionV>
            <wp:extent cx="4231203" cy="2320506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203" cy="232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2</w:t>
      </w:r>
      <w:r w:rsidR="00FE398E">
        <w:rPr>
          <w:rFonts w:ascii="Arial" w:hAnsi="Arial" w:cs="Arial"/>
          <w:sz w:val="24"/>
        </w:rPr>
        <w:t>.- E</w:t>
      </w:r>
      <w:r w:rsidR="00F27C47" w:rsidRPr="00F27C47">
        <w:rPr>
          <w:rFonts w:ascii="Arial" w:hAnsi="Arial" w:cs="Arial"/>
          <w:sz w:val="24"/>
        </w:rPr>
        <w:t>n la parte del registro hace falta agregar lo de registrar con Facebook y registrar con google.</w:t>
      </w:r>
    </w:p>
    <w:p w:rsidR="0008625D" w:rsidRDefault="00FE398E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3.-Q</w:t>
      </w:r>
      <w:r w:rsidR="0008625D">
        <w:rPr>
          <w:rFonts w:ascii="Arial" w:hAnsi="Arial" w:cs="Arial"/>
          <w:sz w:val="24"/>
        </w:rPr>
        <w:t xml:space="preserve">ue los mensajes de error no aparezcan en </w:t>
      </w:r>
      <w:r>
        <w:rPr>
          <w:rFonts w:ascii="Arial" w:hAnsi="Arial" w:cs="Arial"/>
          <w:sz w:val="24"/>
        </w:rPr>
        <w:t>inglés</w:t>
      </w:r>
      <w:r w:rsidR="00FD5118">
        <w:rPr>
          <w:rFonts w:ascii="Arial" w:hAnsi="Arial" w:cs="Arial"/>
          <w:sz w:val="24"/>
        </w:rPr>
        <w:t xml:space="preserve"> cambiarlo a español</w:t>
      </w:r>
      <w:r w:rsidR="0008625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FD5118">
        <w:rPr>
          <w:rFonts w:ascii="Arial" w:hAnsi="Arial" w:cs="Arial"/>
          <w:sz w:val="24"/>
        </w:rPr>
        <w:t>Ver:</w:t>
      </w:r>
    </w:p>
    <w:p w:rsidR="0008625D" w:rsidRPr="00F27C47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C6AB6C3" wp14:editId="04F24F1B">
            <wp:simplePos x="0" y="0"/>
            <wp:positionH relativeFrom="margin">
              <wp:posOffset>911752</wp:posOffset>
            </wp:positionH>
            <wp:positionV relativeFrom="margin">
              <wp:posOffset>5683418</wp:posOffset>
            </wp:positionV>
            <wp:extent cx="4304030" cy="2653030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08625D" w:rsidRDefault="0008625D" w:rsidP="00F27C47">
      <w:pPr>
        <w:pStyle w:val="Prrafodelista"/>
        <w:rPr>
          <w:rFonts w:ascii="Arial" w:hAnsi="Arial" w:cs="Arial"/>
          <w:sz w:val="24"/>
        </w:rPr>
      </w:pPr>
    </w:p>
    <w:p w:rsidR="00F27C47" w:rsidRDefault="00F27C47" w:rsidP="00F27C47">
      <w:pPr>
        <w:pStyle w:val="Prrafodelista"/>
        <w:rPr>
          <w:rFonts w:ascii="Arial" w:hAnsi="Arial" w:cs="Arial"/>
          <w:sz w:val="24"/>
        </w:rPr>
      </w:pPr>
      <w:r w:rsidRPr="00F27C47">
        <w:rPr>
          <w:rFonts w:ascii="Arial" w:hAnsi="Arial" w:cs="Arial"/>
          <w:sz w:val="24"/>
        </w:rPr>
        <w:lastRenderedPageBreak/>
        <w:t>4.-</w:t>
      </w:r>
      <w:r>
        <w:rPr>
          <w:rFonts w:ascii="Arial" w:hAnsi="Arial" w:cs="Arial"/>
          <w:sz w:val="24"/>
        </w:rPr>
        <w:t>en la parte del perfil falta agregar lo del nombre del usuario de quien es el perfil.</w:t>
      </w:r>
    </w:p>
    <w:p w:rsidR="00F27C47" w:rsidRDefault="00F27C47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5.-en la parte de publicar hace falta agregar que se puedan publicar archivos y fotos.</w:t>
      </w:r>
    </w:p>
    <w:p w:rsidR="00F27C47" w:rsidRDefault="00F27C47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6.- ya que estén las publicaciones que se puedan comentar y eliminar las publicaciones.</w:t>
      </w:r>
    </w:p>
    <w:p w:rsidR="00F27C47" w:rsidRDefault="00F27C47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7.-</w:t>
      </w:r>
      <w:r w:rsidR="0008625D">
        <w:rPr>
          <w:rFonts w:ascii="Arial" w:hAnsi="Arial" w:cs="Arial"/>
          <w:sz w:val="24"/>
        </w:rPr>
        <w:t xml:space="preserve">falta realizar el perfil del grupo y </w:t>
      </w:r>
      <w:r w:rsidR="00FE398E">
        <w:rPr>
          <w:rFonts w:ascii="Arial" w:hAnsi="Arial" w:cs="Arial"/>
          <w:sz w:val="24"/>
        </w:rPr>
        <w:t>mostrar</w:t>
      </w:r>
      <w:r w:rsidR="0008625D">
        <w:rPr>
          <w:rFonts w:ascii="Arial" w:hAnsi="Arial" w:cs="Arial"/>
          <w:sz w:val="24"/>
        </w:rPr>
        <w:t xml:space="preserve"> las publicaciones</w:t>
      </w:r>
    </w:p>
    <w:p w:rsidR="00C6698B" w:rsidRDefault="00C6698B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8.- falta lo de buscar </w:t>
      </w:r>
      <w:r w:rsidR="0008625D">
        <w:rPr>
          <w:rFonts w:ascii="Arial" w:hAnsi="Arial" w:cs="Arial"/>
          <w:sz w:val="24"/>
        </w:rPr>
        <w:t>a los usuarios que ya estén registrado en la web</w:t>
      </w:r>
    </w:p>
    <w:p w:rsidR="00C6698B" w:rsidRDefault="00C6698B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9.-falta </w:t>
      </w:r>
      <w:r w:rsidR="007863C4">
        <w:rPr>
          <w:rFonts w:ascii="Arial" w:hAnsi="Arial" w:cs="Arial"/>
          <w:sz w:val="24"/>
        </w:rPr>
        <w:t xml:space="preserve">actualizar información </w:t>
      </w:r>
      <w:r>
        <w:rPr>
          <w:rFonts w:ascii="Arial" w:hAnsi="Arial" w:cs="Arial"/>
          <w:sz w:val="24"/>
        </w:rPr>
        <w:t>social</w:t>
      </w:r>
      <w:r w:rsidR="007863C4">
        <w:rPr>
          <w:rFonts w:ascii="Arial" w:hAnsi="Arial" w:cs="Arial"/>
          <w:sz w:val="24"/>
        </w:rPr>
        <w:t>.</w:t>
      </w: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  <w:r w:rsidRPr="007863C4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7129DF51" wp14:editId="6E692C65">
            <wp:simplePos x="0" y="0"/>
            <wp:positionH relativeFrom="margin">
              <wp:posOffset>1343768</wp:posOffset>
            </wp:positionH>
            <wp:positionV relativeFrom="margin">
              <wp:posOffset>1748011</wp:posOffset>
            </wp:positionV>
            <wp:extent cx="2768600" cy="4321175"/>
            <wp:effectExtent l="0" t="0" r="0" b="3175"/>
            <wp:wrapSquare wrapText="bothSides"/>
            <wp:docPr id="4" name="Imagen 4" descr="C:\Users\Agase\Desktop\IMG-20180615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se\Desktop\IMG-20180615-WA00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7863C4" w:rsidRDefault="007863C4" w:rsidP="00F27C47">
      <w:pPr>
        <w:pStyle w:val="Prrafodelista"/>
        <w:rPr>
          <w:rFonts w:ascii="Arial" w:hAnsi="Arial" w:cs="Arial"/>
          <w:sz w:val="24"/>
        </w:rPr>
      </w:pPr>
    </w:p>
    <w:p w:rsidR="00FE398E" w:rsidRDefault="00FE398E" w:rsidP="00F27C47">
      <w:pPr>
        <w:pStyle w:val="Prrafodelista"/>
        <w:rPr>
          <w:rFonts w:ascii="Arial" w:hAnsi="Arial" w:cs="Arial"/>
          <w:sz w:val="24"/>
        </w:rPr>
      </w:pPr>
    </w:p>
    <w:p w:rsidR="007863C4" w:rsidRPr="00FD5118" w:rsidRDefault="00FE398E" w:rsidP="00FD511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10.-Falta lo de cambiar correo y contraseña.</w:t>
      </w:r>
    </w:p>
    <w:p w:rsidR="00C6698B" w:rsidRDefault="00FE398E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C6698B">
        <w:rPr>
          <w:rFonts w:ascii="Arial" w:hAnsi="Arial" w:cs="Arial"/>
          <w:sz w:val="24"/>
        </w:rPr>
        <w:t>.-</w:t>
      </w:r>
      <w:r>
        <w:rPr>
          <w:rFonts w:ascii="Arial" w:hAnsi="Arial" w:cs="Arial"/>
          <w:sz w:val="24"/>
        </w:rPr>
        <w:t>F</w:t>
      </w:r>
      <w:r w:rsidR="00C6698B">
        <w:rPr>
          <w:rFonts w:ascii="Arial" w:hAnsi="Arial" w:cs="Arial"/>
          <w:sz w:val="24"/>
        </w:rPr>
        <w:t>alta agregar lo de los temas.</w:t>
      </w:r>
    </w:p>
    <w:p w:rsidR="00C6698B" w:rsidRDefault="00FE398E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="00C6698B">
        <w:rPr>
          <w:rFonts w:ascii="Arial" w:hAnsi="Arial" w:cs="Arial"/>
          <w:sz w:val="24"/>
        </w:rPr>
        <w:t xml:space="preserve">.- el diseño de </w:t>
      </w:r>
      <w:r>
        <w:rPr>
          <w:rFonts w:ascii="Arial" w:hAnsi="Arial" w:cs="Arial"/>
          <w:sz w:val="24"/>
        </w:rPr>
        <w:t>cómo</w:t>
      </w:r>
      <w:r w:rsidR="00C6698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está</w:t>
      </w:r>
      <w:r w:rsidR="00C6698B">
        <w:rPr>
          <w:rFonts w:ascii="Arial" w:hAnsi="Arial" w:cs="Arial"/>
          <w:sz w:val="24"/>
        </w:rPr>
        <w:t xml:space="preserve"> ubicado las configuraciones no se ven bien</w:t>
      </w:r>
    </w:p>
    <w:p w:rsidR="00FE398E" w:rsidRDefault="00FE398E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el diseño.</w:t>
      </w:r>
    </w:p>
    <w:p w:rsidR="00FE398E" w:rsidRPr="00FD5118" w:rsidRDefault="00FE398E" w:rsidP="00FD511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="00C6698B">
        <w:rPr>
          <w:rFonts w:ascii="Arial" w:hAnsi="Arial" w:cs="Arial"/>
          <w:sz w:val="24"/>
        </w:rPr>
        <w:t xml:space="preserve">.-el área donde se muestran las publicaciones </w:t>
      </w:r>
      <w:r>
        <w:rPr>
          <w:rFonts w:ascii="Arial" w:hAnsi="Arial" w:cs="Arial"/>
          <w:sz w:val="24"/>
        </w:rPr>
        <w:t>está</w:t>
      </w:r>
      <w:r w:rsidR="00C6698B">
        <w:rPr>
          <w:rFonts w:ascii="Arial" w:hAnsi="Arial" w:cs="Arial"/>
          <w:sz w:val="24"/>
        </w:rPr>
        <w:t xml:space="preserve"> muy abajo </w:t>
      </w:r>
    </w:p>
    <w:p w:rsidR="00FE398E" w:rsidRDefault="00FE398E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15.- </w:t>
      </w:r>
      <w:r w:rsidR="00FD5118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ejorar el diseño de la página que se vea </w:t>
      </w:r>
      <w:r w:rsidR="00FD5118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estético.</w:t>
      </w:r>
    </w:p>
    <w:p w:rsidR="00FD5118" w:rsidRDefault="00FD5118" w:rsidP="00F27C4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16.- Cambiar el </w:t>
      </w:r>
      <w:proofErr w:type="spellStart"/>
      <w:r>
        <w:rPr>
          <w:rFonts w:ascii="Arial" w:hAnsi="Arial" w:cs="Arial"/>
          <w:sz w:val="24"/>
        </w:rPr>
        <w:t>hover</w:t>
      </w:r>
      <w:proofErr w:type="spellEnd"/>
      <w:r>
        <w:rPr>
          <w:rFonts w:ascii="Arial" w:hAnsi="Arial" w:cs="Arial"/>
          <w:sz w:val="24"/>
        </w:rPr>
        <w:t xml:space="preserve"> de los menús tanto de la de inicio como el del perfil del usuario. El </w:t>
      </w:r>
      <w:proofErr w:type="spellStart"/>
      <w:r>
        <w:rPr>
          <w:rFonts w:ascii="Arial" w:hAnsi="Arial" w:cs="Arial"/>
          <w:sz w:val="24"/>
        </w:rPr>
        <w:t>hover</w:t>
      </w:r>
      <w:proofErr w:type="spellEnd"/>
      <w:r>
        <w:rPr>
          <w:rFonts w:ascii="Arial" w:hAnsi="Arial" w:cs="Arial"/>
          <w:sz w:val="24"/>
        </w:rPr>
        <w:t xml:space="preserve"> quede marcado de azul marino cada vez que el usuario seleccione una opción del menú.</w:t>
      </w:r>
    </w:p>
    <w:p w:rsidR="00C6698B" w:rsidRPr="00F27C47" w:rsidRDefault="00C6698B" w:rsidP="00F27C47">
      <w:pPr>
        <w:pStyle w:val="Prrafodelista"/>
        <w:rPr>
          <w:rFonts w:ascii="Arial" w:hAnsi="Arial" w:cs="Arial"/>
          <w:sz w:val="24"/>
        </w:rPr>
      </w:pPr>
    </w:p>
    <w:sectPr w:rsidR="00C6698B" w:rsidRPr="00F27C4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A83" w:rsidRDefault="00EE7A83" w:rsidP="00FD5118">
      <w:pPr>
        <w:spacing w:after="0" w:line="240" w:lineRule="auto"/>
      </w:pPr>
      <w:r>
        <w:separator/>
      </w:r>
    </w:p>
  </w:endnote>
  <w:endnote w:type="continuationSeparator" w:id="0">
    <w:p w:rsidR="00EE7A83" w:rsidRDefault="00EE7A83" w:rsidP="00FD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A83" w:rsidRDefault="00EE7A83" w:rsidP="00FD5118">
      <w:pPr>
        <w:spacing w:after="0" w:line="240" w:lineRule="auto"/>
      </w:pPr>
      <w:r>
        <w:separator/>
      </w:r>
    </w:p>
  </w:footnote>
  <w:footnote w:type="continuationSeparator" w:id="0">
    <w:p w:rsidR="00EE7A83" w:rsidRDefault="00EE7A83" w:rsidP="00FD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118" w:rsidRPr="00FD5118" w:rsidRDefault="00FD5118" w:rsidP="00FD5118">
    <w:pPr>
      <w:pStyle w:val="Encabezado"/>
      <w:jc w:val="center"/>
      <w:rPr>
        <w:rFonts w:ascii="Arial Narrow" w:hAnsi="Arial Narrow"/>
        <w:color w:val="FF0000"/>
        <w:sz w:val="28"/>
      </w:rPr>
    </w:pPr>
    <w:r w:rsidRPr="00FD5118">
      <w:rPr>
        <w:rFonts w:ascii="Arial Narrow" w:hAnsi="Arial Narrow"/>
        <w:color w:val="FF0000"/>
        <w:sz w:val="28"/>
      </w:rPr>
      <w:t>Observaciones a modificar del sitio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32B41"/>
    <w:multiLevelType w:val="hybridMultilevel"/>
    <w:tmpl w:val="7D28CE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47"/>
    <w:rsid w:val="0008625D"/>
    <w:rsid w:val="00243457"/>
    <w:rsid w:val="007863C4"/>
    <w:rsid w:val="007D305F"/>
    <w:rsid w:val="00C6698B"/>
    <w:rsid w:val="00C733F2"/>
    <w:rsid w:val="00E05C1F"/>
    <w:rsid w:val="00EE7A83"/>
    <w:rsid w:val="00F27C47"/>
    <w:rsid w:val="00FD5118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C638"/>
  <w15:chartTrackingRefBased/>
  <w15:docId w15:val="{3C5A0618-170F-4FDC-ADE8-7E824445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C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5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118"/>
  </w:style>
  <w:style w:type="paragraph" w:styleId="Piedepgina">
    <w:name w:val="footer"/>
    <w:basedOn w:val="Normal"/>
    <w:link w:val="PiedepginaCar"/>
    <w:uiPriority w:val="99"/>
    <w:unhideWhenUsed/>
    <w:rsid w:val="00FD5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leoby lopez sanchez</dc:creator>
  <cp:keywords/>
  <dc:description/>
  <cp:lastModifiedBy>leoby lopez sanchez</cp:lastModifiedBy>
  <cp:revision>5</cp:revision>
  <dcterms:created xsi:type="dcterms:W3CDTF">2018-06-27T06:18:00Z</dcterms:created>
  <dcterms:modified xsi:type="dcterms:W3CDTF">2018-07-10T04:26:00Z</dcterms:modified>
</cp:coreProperties>
</file>