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EC" w:rsidRDefault="00F93435">
      <w:pPr>
        <w:rPr>
          <w:b/>
          <w:sz w:val="28"/>
          <w:szCs w:val="28"/>
          <w:lang w:val="fr-CH"/>
        </w:rPr>
      </w:pPr>
      <w:r>
        <w:rPr>
          <w:b/>
          <w:sz w:val="28"/>
          <w:szCs w:val="28"/>
          <w:lang w:val="fr-CH"/>
        </w:rPr>
        <w:t>Transaction en crypto-monnaie vs standard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b/>
          <w:lang w:val="fr-CH"/>
        </w:rPr>
      </w:pPr>
      <w:r>
        <w:rPr>
          <w:b/>
          <w:lang w:val="fr-CH"/>
        </w:rPr>
        <w:t>Illustration paiement standard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 xml:space="preserve">Etapes </w:t>
      </w:r>
    </w:p>
    <w:p w:rsidR="007B2BEC" w:rsidRDefault="007B2BEC">
      <w:pPr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Transfert au vendeur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>Parties concernées</w:t>
      </w:r>
    </w:p>
    <w:p w:rsidR="007B2BEC" w:rsidRDefault="007B2BEC">
      <w:pPr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Acheteur</w:t>
      </w: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Banque acheteur (A)</w:t>
      </w: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Banque vendeur (V)</w:t>
      </w: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Vendeur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i/>
          <w:lang w:val="fr-CH"/>
        </w:rPr>
      </w:pPr>
      <w:r>
        <w:rPr>
          <w:i/>
          <w:lang w:val="fr-CH"/>
        </w:rPr>
        <w:t>Etape 1</w:t>
      </w:r>
    </w:p>
    <w:p w:rsidR="007B2BEC" w:rsidRDefault="007B2BEC">
      <w:pPr>
        <w:rPr>
          <w:lang w:val="fr-CH"/>
        </w:rPr>
      </w:pPr>
    </w:p>
    <w:tbl>
      <w:tblPr>
        <w:tblStyle w:val="Grilledutableau"/>
        <w:tblW w:w="8778" w:type="dxa"/>
        <w:tblLook w:val="04A0" w:firstRow="1" w:lastRow="0" w:firstColumn="1" w:lastColumn="0" w:noHBand="0" w:noVBand="1"/>
      </w:tblPr>
      <w:tblGrid>
        <w:gridCol w:w="1540"/>
        <w:gridCol w:w="1513"/>
        <w:gridCol w:w="1519"/>
        <w:gridCol w:w="4206"/>
      </w:tblGrid>
      <w:tr w:rsidR="007B2BEC" w:rsidTr="003145F2">
        <w:tc>
          <w:tcPr>
            <w:tcW w:w="1539" w:type="dxa"/>
            <w:shd w:val="clear" w:color="auto" w:fill="D9D9D9" w:themeFill="background1" w:themeFillShade="D9"/>
          </w:tcPr>
          <w:p w:rsidR="007B2BEC" w:rsidRDefault="007B2BE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</w:p>
        </w:tc>
        <w:tc>
          <w:tcPr>
            <w:tcW w:w="1513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19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6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 w:rsidR="007B2BEC" w:rsidRPr="00ED0F9A">
        <w:tc>
          <w:tcPr>
            <w:tcW w:w="1539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Acheteur A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6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 xml:space="preserve">Ordre de </w:t>
            </w:r>
            <w:proofErr w:type="spellStart"/>
            <w:r>
              <w:rPr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à banque A</w:t>
            </w:r>
          </w:p>
        </w:tc>
      </w:tr>
      <w:tr w:rsidR="007B2BEC" w:rsidRPr="00ED0F9A">
        <w:tc>
          <w:tcPr>
            <w:tcW w:w="1539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A</w:t>
            </w:r>
          </w:p>
        </w:tc>
        <w:tc>
          <w:tcPr>
            <w:tcW w:w="1513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7B2BEC" w:rsidRDefault="00F93435">
            <w:pPr>
              <w:pStyle w:val="Paragraphedeliste"/>
              <w:spacing w:line="240" w:lineRule="auto"/>
              <w:ind w:left="-14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7B2BEC" w:rsidRDefault="00F93435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6" w:type="dxa"/>
            <w:shd w:val="clear" w:color="auto" w:fill="auto"/>
          </w:tcPr>
          <w:p w:rsidR="007B2BEC" w:rsidRDefault="00F93435">
            <w:pPr>
              <w:pStyle w:val="Paragraphedeliste"/>
              <w:spacing w:line="240" w:lineRule="auto"/>
              <w:ind w:left="-2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Débit compte A</w:t>
            </w:r>
          </w:p>
          <w:p w:rsidR="007B2BEC" w:rsidRDefault="00F93435">
            <w:pPr>
              <w:pStyle w:val="Paragraphedeliste"/>
              <w:spacing w:line="240" w:lineRule="auto"/>
              <w:ind w:left="-2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Virement à banque V (</w:t>
            </w:r>
            <w:proofErr w:type="spellStart"/>
            <w:r>
              <w:rPr>
                <w:sz w:val="20"/>
                <w:szCs w:val="20"/>
                <w:lang w:val="fr-CH"/>
              </w:rPr>
              <w:t>cptes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BNS)</w:t>
            </w:r>
          </w:p>
          <w:p w:rsidR="007B2BEC" w:rsidRDefault="00F93435">
            <w:pPr>
              <w:pStyle w:val="Paragraphedeliste"/>
              <w:spacing w:line="240" w:lineRule="auto"/>
              <w:ind w:left="-2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Virement à banque correspondant, pour le compte de banque V*</w:t>
            </w:r>
          </w:p>
        </w:tc>
      </w:tr>
      <w:tr w:rsidR="007B2BEC">
        <w:tc>
          <w:tcPr>
            <w:tcW w:w="1539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Correspondant US (banque)*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+ 50</w:t>
            </w:r>
          </w:p>
          <w:p w:rsidR="007B2BEC" w:rsidRDefault="00F93435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</w:p>
        </w:tc>
        <w:tc>
          <w:tcPr>
            <w:tcW w:w="4206" w:type="dxa"/>
            <w:shd w:val="clear" w:color="auto" w:fill="auto"/>
          </w:tcPr>
          <w:p w:rsidR="007B2BEC" w:rsidRDefault="00F93435">
            <w:pPr>
              <w:pStyle w:val="Paragraphedeliste"/>
              <w:spacing w:line="240" w:lineRule="auto"/>
              <w:ind w:left="-2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Si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via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bque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correspondante, p.ex. virement en USD</w:t>
            </w:r>
          </w:p>
        </w:tc>
      </w:tr>
      <w:tr w:rsidR="007B2BEC">
        <w:tc>
          <w:tcPr>
            <w:tcW w:w="1539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V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7B2BEC" w:rsidRDefault="00F93435">
            <w:pPr>
              <w:spacing w:line="240" w:lineRule="auto"/>
              <w:ind w:left="67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- 50</w:t>
            </w:r>
          </w:p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6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Virement de banque A (</w:t>
            </w:r>
            <w:proofErr w:type="spellStart"/>
            <w:r>
              <w:rPr>
                <w:sz w:val="20"/>
                <w:szCs w:val="20"/>
                <w:lang w:val="fr-CH"/>
              </w:rPr>
              <w:t>cptes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BNS)</w:t>
            </w:r>
          </w:p>
          <w:p w:rsidR="007B2BEC" w:rsidRDefault="00F93435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Virement reçu sur banque correspondant*</w:t>
            </w:r>
          </w:p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Crédit compte de V</w:t>
            </w:r>
          </w:p>
        </w:tc>
      </w:tr>
      <w:tr w:rsidR="007B2BEC">
        <w:tc>
          <w:tcPr>
            <w:tcW w:w="1539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Vendeur V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6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</w:t>
            </w:r>
          </w:p>
        </w:tc>
      </w:tr>
    </w:tbl>
    <w:p w:rsidR="007B2BEC" w:rsidRDefault="007B2BEC">
      <w:pPr>
        <w:rPr>
          <w:lang w:val="fr-CH"/>
        </w:rPr>
      </w:pPr>
    </w:p>
    <w:p w:rsidR="007B2BEC" w:rsidRDefault="00F93435">
      <w:pPr>
        <w:ind w:left="284" w:hanging="283"/>
        <w:rPr>
          <w:i/>
          <w:iCs/>
          <w:lang w:val="fr-CH"/>
        </w:rPr>
      </w:pPr>
      <w:r>
        <w:rPr>
          <w:i/>
          <w:iCs/>
          <w:lang w:val="fr-CH"/>
        </w:rPr>
        <w:t xml:space="preserve">* </w:t>
      </w:r>
      <w:r>
        <w:rPr>
          <w:i/>
          <w:iCs/>
          <w:lang w:val="fr-CH"/>
        </w:rPr>
        <w:tab/>
        <w:t xml:space="preserve">Cas avec </w:t>
      </w:r>
      <w:proofErr w:type="spellStart"/>
      <w:r>
        <w:rPr>
          <w:i/>
          <w:iCs/>
          <w:lang w:val="fr-CH"/>
        </w:rPr>
        <w:t>pmt</w:t>
      </w:r>
      <w:proofErr w:type="spellEnd"/>
      <w:r>
        <w:rPr>
          <w:i/>
          <w:iCs/>
          <w:lang w:val="fr-CH"/>
        </w:rPr>
        <w:t xml:space="preserve"> via banque correspondante (ex. </w:t>
      </w:r>
      <w:proofErr w:type="spellStart"/>
      <w:r>
        <w:rPr>
          <w:i/>
          <w:iCs/>
          <w:lang w:val="fr-CH"/>
        </w:rPr>
        <w:t>pmt</w:t>
      </w:r>
      <w:proofErr w:type="spellEnd"/>
      <w:r>
        <w:rPr>
          <w:i/>
          <w:iCs/>
          <w:lang w:val="fr-CH"/>
        </w:rPr>
        <w:t xml:space="preserve"> US)</w:t>
      </w:r>
    </w:p>
    <w:p w:rsidR="007B2BEC" w:rsidRDefault="00F93435">
      <w:pPr>
        <w:ind w:left="284" w:firstLine="1"/>
        <w:rPr>
          <w:i/>
          <w:iCs/>
          <w:lang w:val="fr-CH"/>
        </w:rPr>
      </w:pPr>
      <w:r>
        <w:rPr>
          <w:i/>
          <w:iCs/>
          <w:lang w:val="fr-CH"/>
        </w:rPr>
        <w:t xml:space="preserve">Hypothèse : correspondant US créancier envers banque A et banque B (avant et après </w:t>
      </w:r>
      <w:proofErr w:type="spellStart"/>
      <w:r>
        <w:rPr>
          <w:i/>
          <w:iCs/>
          <w:lang w:val="fr-CH"/>
        </w:rPr>
        <w:t>pmt</w:t>
      </w:r>
      <w:proofErr w:type="spellEnd"/>
      <w:r>
        <w:rPr>
          <w:i/>
          <w:iCs/>
          <w:lang w:val="fr-CH"/>
        </w:rPr>
        <w:t>)</w:t>
      </w:r>
    </w:p>
    <w:p w:rsidR="007B2BEC" w:rsidRDefault="007B2BEC">
      <w:pPr>
        <w:rPr>
          <w:lang w:val="fr-CH"/>
        </w:rPr>
      </w:pPr>
    </w:p>
    <w:p w:rsidR="007B2BEC" w:rsidRPr="00145309" w:rsidRDefault="00F93435" w:rsidP="00145309">
      <w:pPr>
        <w:pStyle w:val="Paragraphedeliste"/>
        <w:numPr>
          <w:ilvl w:val="0"/>
          <w:numId w:val="12"/>
        </w:numPr>
        <w:rPr>
          <w:lang w:val="fr-CH"/>
        </w:rPr>
      </w:pPr>
      <w:r w:rsidRPr="00145309">
        <w:rPr>
          <w:u w:val="single"/>
          <w:lang w:val="fr-CH"/>
        </w:rPr>
        <w:t>Fondamentalement</w:t>
      </w:r>
      <w:r w:rsidRPr="00145309">
        <w:rPr>
          <w:lang w:val="fr-CH"/>
        </w:rPr>
        <w:t> : échange de créances sur des banques</w:t>
      </w:r>
    </w:p>
    <w:p w:rsidR="007B2BEC" w:rsidRDefault="007B2BEC">
      <w:pPr>
        <w:rPr>
          <w:lang w:val="fr-CH"/>
        </w:rPr>
      </w:pPr>
    </w:p>
    <w:p w:rsidR="007B2BEC" w:rsidRPr="00BC51E5" w:rsidRDefault="00F93435">
      <w:pPr>
        <w:rPr>
          <w:lang w:val="fr-CH"/>
        </w:rPr>
      </w:pPr>
      <w:r>
        <w:rPr>
          <w:b/>
          <w:lang w:val="fr-CH"/>
        </w:rPr>
        <w:t>Illustration paiement crypto-monnaie (illustration bitcoin)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 xml:space="preserve">Etapes </w:t>
      </w:r>
    </w:p>
    <w:p w:rsidR="007B2BEC" w:rsidRDefault="007B2BEC">
      <w:pPr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 xml:space="preserve">Achat </w:t>
      </w:r>
      <w:proofErr w:type="spellStart"/>
      <w:r>
        <w:rPr>
          <w:lang w:val="fr-CH"/>
        </w:rPr>
        <w:t>cryptomonnaie</w:t>
      </w:r>
      <w:proofErr w:type="spellEnd"/>
      <w:r>
        <w:rPr>
          <w:lang w:val="fr-CH"/>
        </w:rPr>
        <w:t xml:space="preserve"> via compte bancaire</w:t>
      </w:r>
    </w:p>
    <w:p w:rsidR="007B2BEC" w:rsidRDefault="00F9343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Transfert au vendeur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>Parties concernées</w:t>
      </w:r>
    </w:p>
    <w:p w:rsidR="007B2BEC" w:rsidRDefault="007B2BEC">
      <w:pPr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Acheteur (également acheteur crypto)</w:t>
      </w: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Banque acheteur (A)</w:t>
      </w:r>
      <w:bookmarkStart w:id="0" w:name="_Hlk36279589"/>
      <w:bookmarkEnd w:id="0"/>
    </w:p>
    <w:p w:rsidR="007B2BEC" w:rsidRDefault="00F93435">
      <w:pPr>
        <w:pStyle w:val="Paragraphedeliste"/>
        <w:numPr>
          <w:ilvl w:val="0"/>
          <w:numId w:val="4"/>
        </w:numPr>
      </w:pPr>
      <w:r>
        <w:rPr>
          <w:lang w:val="fr-CH"/>
        </w:rPr>
        <w:t xml:space="preserve">Banque vendeur crypto (V) </w:t>
      </w: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iCs/>
          <w:lang w:val="fr-CH"/>
        </w:rPr>
        <w:t>Vendeur crypto</w:t>
      </w:r>
    </w:p>
    <w:p w:rsidR="007B2BEC" w:rsidRDefault="00F93435">
      <w:pPr>
        <w:pStyle w:val="Paragraphedeliste"/>
        <w:numPr>
          <w:ilvl w:val="0"/>
          <w:numId w:val="4"/>
        </w:numPr>
      </w:pPr>
      <w:r>
        <w:rPr>
          <w:i/>
          <w:lang w:val="fr-CH"/>
        </w:rPr>
        <w:t>Intermédiaire crypto</w:t>
      </w:r>
      <w:r w:rsidR="00FD5968">
        <w:rPr>
          <w:i/>
          <w:lang w:val="fr-CH"/>
        </w:rPr>
        <w:t xml:space="preserve"> 1</w:t>
      </w:r>
      <w:r>
        <w:rPr>
          <w:i/>
          <w:lang w:val="fr-CH"/>
        </w:rPr>
        <w:t xml:space="preserve"> (</w:t>
      </w:r>
      <w:proofErr w:type="spellStart"/>
      <w:r>
        <w:rPr>
          <w:i/>
          <w:lang w:val="fr-CH"/>
        </w:rPr>
        <w:t>Wallet</w:t>
      </w:r>
      <w:proofErr w:type="spellEnd"/>
      <w:r>
        <w:rPr>
          <w:i/>
          <w:lang w:val="fr-CH"/>
        </w:rPr>
        <w:t>)</w:t>
      </w:r>
    </w:p>
    <w:p w:rsidR="00D92905" w:rsidRPr="00A9393B" w:rsidRDefault="00D92905" w:rsidP="00D92905">
      <w:pPr>
        <w:pStyle w:val="Paragraphedeliste"/>
        <w:numPr>
          <w:ilvl w:val="0"/>
          <w:numId w:val="4"/>
        </w:numPr>
        <w:rPr>
          <w:highlight w:val="yellow"/>
          <w:lang w:val="fr-CH"/>
        </w:rPr>
      </w:pPr>
      <w:r w:rsidRPr="00A9393B">
        <w:rPr>
          <w:i/>
          <w:highlight w:val="yellow"/>
          <w:lang w:val="fr-CH"/>
        </w:rPr>
        <w:t xml:space="preserve">Intermédiaire crypto </w:t>
      </w:r>
      <w:r w:rsidR="00FD5968">
        <w:rPr>
          <w:i/>
          <w:highlight w:val="yellow"/>
          <w:lang w:val="fr-CH"/>
        </w:rPr>
        <w:t xml:space="preserve">2 </w:t>
      </w:r>
      <w:r w:rsidRPr="00A9393B">
        <w:rPr>
          <w:i/>
          <w:highlight w:val="yellow"/>
          <w:lang w:val="fr-CH"/>
        </w:rPr>
        <w:t>(Plateforme d’échange)</w:t>
      </w:r>
      <w:r w:rsidR="00C24612" w:rsidRPr="00A9393B">
        <w:rPr>
          <w:i/>
          <w:highlight w:val="yellow"/>
          <w:lang w:val="fr-CH"/>
        </w:rPr>
        <w:t xml:space="preserve"> – nécessaire si intervention autres monnaies</w:t>
      </w:r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proofErr w:type="spellStart"/>
      <w:r>
        <w:rPr>
          <w:i/>
          <w:lang w:val="fr-CH"/>
        </w:rPr>
        <w:t>Blockchain</w:t>
      </w:r>
      <w:proofErr w:type="spellEnd"/>
    </w:p>
    <w:p w:rsidR="007B2BEC" w:rsidRDefault="00F93435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i/>
          <w:lang w:val="fr-CH"/>
        </w:rPr>
        <w:t>Mineurs</w:t>
      </w:r>
    </w:p>
    <w:p w:rsidR="007B2BEC" w:rsidRDefault="00F93435">
      <w:pPr>
        <w:pStyle w:val="Paragraphedeliste"/>
        <w:numPr>
          <w:ilvl w:val="0"/>
          <w:numId w:val="4"/>
        </w:numPr>
      </w:pPr>
      <w:r>
        <w:rPr>
          <w:lang w:val="fr-CH"/>
        </w:rPr>
        <w:t>Vendeur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>Identification</w:t>
      </w:r>
    </w:p>
    <w:p w:rsidR="007B2BEC" w:rsidRDefault="007B2BEC">
      <w:pPr>
        <w:rPr>
          <w:lang w:val="fr-CH"/>
        </w:rPr>
      </w:pPr>
    </w:p>
    <w:p w:rsidR="007B2BEC" w:rsidRDefault="00F93435">
      <w:pPr>
        <w:numPr>
          <w:ilvl w:val="1"/>
          <w:numId w:val="7"/>
        </w:numPr>
        <w:rPr>
          <w:lang w:val="fr-CH"/>
        </w:rPr>
      </w:pPr>
      <w:r>
        <w:rPr>
          <w:lang w:val="fr-CH"/>
        </w:rPr>
        <w:t>clé publique (</w:t>
      </w:r>
      <w:r>
        <w:rPr>
          <w:i/>
          <w:iCs/>
          <w:lang w:val="fr-CH"/>
        </w:rPr>
        <w:t>~ no de compte = adresse</w:t>
      </w:r>
      <w:r>
        <w:rPr>
          <w:rStyle w:val="Ancredenotedebasdepage"/>
          <w:i/>
          <w:iCs/>
          <w:lang w:val="fr-CH"/>
        </w:rPr>
        <w:footnoteReference w:id="1"/>
      </w:r>
      <w:r>
        <w:rPr>
          <w:lang w:val="fr-CH"/>
        </w:rPr>
        <w:t xml:space="preserve">) =&gt; historique de toutes les transactions (apparaît dans </w:t>
      </w:r>
      <w:proofErr w:type="spellStart"/>
      <w:r>
        <w:rPr>
          <w:lang w:val="fr-CH"/>
        </w:rPr>
        <w:t>blockchain</w:t>
      </w:r>
      <w:proofErr w:type="spellEnd"/>
      <w:r>
        <w:rPr>
          <w:lang w:val="fr-CH"/>
        </w:rPr>
        <w:t>)</w:t>
      </w:r>
    </w:p>
    <w:p w:rsidR="007B2BEC" w:rsidRDefault="00F93435">
      <w:pPr>
        <w:numPr>
          <w:ilvl w:val="1"/>
          <w:numId w:val="7"/>
        </w:numPr>
        <w:rPr>
          <w:lang w:val="fr-CH"/>
        </w:rPr>
      </w:pPr>
      <w:proofErr w:type="gramStart"/>
      <w:r>
        <w:rPr>
          <w:lang w:val="fr-CH"/>
        </w:rPr>
        <w:t>clé</w:t>
      </w:r>
      <w:proofErr w:type="gramEnd"/>
      <w:r>
        <w:rPr>
          <w:lang w:val="fr-CH"/>
        </w:rPr>
        <w:t xml:space="preserve"> privée (</w:t>
      </w:r>
      <w:r>
        <w:rPr>
          <w:i/>
          <w:iCs/>
          <w:lang w:val="fr-CH"/>
        </w:rPr>
        <w:t>~ mot de passe = signature transaction</w:t>
      </w:r>
      <w:r>
        <w:rPr>
          <w:lang w:val="fr-CH"/>
        </w:rPr>
        <w:t>) =&gt; permet identification pour exécuter transaction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>Lien clé privée – clé publique – adresse $crypto</w:t>
      </w:r>
    </w:p>
    <w:p w:rsidR="007B2BEC" w:rsidRDefault="007B2BEC">
      <w:pPr>
        <w:rPr>
          <w:lang w:val="fr-CH"/>
        </w:rPr>
      </w:pPr>
    </w:p>
    <w:p w:rsidR="007B2BEC" w:rsidRPr="00BC51E5" w:rsidRDefault="00F93435">
      <w:pPr>
        <w:pStyle w:val="Paragraphedeliste"/>
        <w:numPr>
          <w:ilvl w:val="0"/>
          <w:numId w:val="4"/>
        </w:numPr>
        <w:rPr>
          <w:lang w:val="fr-CH"/>
        </w:rPr>
      </w:pPr>
      <w:proofErr w:type="gramStart"/>
      <w:r>
        <w:rPr>
          <w:lang w:val="fr-CH"/>
        </w:rPr>
        <w:t>clé</w:t>
      </w:r>
      <w:proofErr w:type="gramEnd"/>
      <w:r>
        <w:rPr>
          <w:lang w:val="fr-CH"/>
        </w:rPr>
        <w:t xml:space="preserve"> publique : version </w:t>
      </w:r>
      <w:proofErr w:type="spellStart"/>
      <w:r>
        <w:rPr>
          <w:lang w:val="fr-CH"/>
        </w:rPr>
        <w:t>hashée</w:t>
      </w:r>
      <w:proofErr w:type="spellEnd"/>
      <w:r>
        <w:rPr>
          <w:lang w:val="fr-CH"/>
        </w:rPr>
        <w:t xml:space="preserve"> de la clé privée </w:t>
      </w:r>
    </w:p>
    <w:p w:rsidR="007B2BEC" w:rsidRPr="00BC51E5" w:rsidRDefault="00F93435">
      <w:pPr>
        <w:pStyle w:val="Paragraphedeliste"/>
        <w:numPr>
          <w:ilvl w:val="0"/>
          <w:numId w:val="4"/>
        </w:numPr>
        <w:rPr>
          <w:lang w:val="fr-CH"/>
        </w:rPr>
      </w:pPr>
      <w:proofErr w:type="gramStart"/>
      <w:r>
        <w:rPr>
          <w:lang w:val="fr-CH"/>
        </w:rPr>
        <w:t>adresse</w:t>
      </w:r>
      <w:proofErr w:type="gramEnd"/>
      <w:r>
        <w:rPr>
          <w:lang w:val="fr-CH"/>
        </w:rPr>
        <w:t xml:space="preserve"> $crypto : version </w:t>
      </w:r>
      <w:proofErr w:type="spellStart"/>
      <w:r>
        <w:rPr>
          <w:lang w:val="fr-CH"/>
        </w:rPr>
        <w:t>hashée</w:t>
      </w:r>
      <w:proofErr w:type="spellEnd"/>
      <w:r>
        <w:rPr>
          <w:lang w:val="fr-CH"/>
        </w:rPr>
        <w:t xml:space="preserve"> de la clé publique </w:t>
      </w:r>
    </w:p>
    <w:p w:rsidR="007B2BEC" w:rsidRDefault="007B2BEC">
      <w:pPr>
        <w:rPr>
          <w:lang w:val="fr-CH"/>
        </w:rPr>
      </w:pPr>
    </w:p>
    <w:p w:rsidR="00764193" w:rsidRPr="00764193" w:rsidRDefault="00764193">
      <w:r w:rsidRPr="00607413">
        <w:rPr>
          <w:highlight w:val="yellow"/>
        </w:rPr>
        <w:t xml:space="preserve">The script verifies that the provided public key does hash to the hash in </w:t>
      </w:r>
      <w:proofErr w:type="spellStart"/>
      <w:r w:rsidRPr="00607413">
        <w:rPr>
          <w:highlight w:val="yellow"/>
        </w:rPr>
        <w:t>scriptPubKey</w:t>
      </w:r>
      <w:proofErr w:type="spellEnd"/>
      <w:r w:rsidRPr="00607413">
        <w:rPr>
          <w:highlight w:val="yellow"/>
        </w:rPr>
        <w:t xml:space="preserve">, and then </w:t>
      </w:r>
      <w:proofErr w:type="gramStart"/>
      <w:r w:rsidRPr="00607413">
        <w:rPr>
          <w:highlight w:val="yellow"/>
        </w:rPr>
        <w:t>it also</w:t>
      </w:r>
      <w:proofErr w:type="gramEnd"/>
      <w:r w:rsidRPr="00607413">
        <w:rPr>
          <w:highlight w:val="yellow"/>
        </w:rPr>
        <w:t xml:space="preserve"> checks the signature against the public key.</w:t>
      </w:r>
    </w:p>
    <w:p w:rsidR="00764193" w:rsidRPr="00764193" w:rsidRDefault="00764193"/>
    <w:p w:rsidR="007B2BEC" w:rsidRDefault="00F93435">
      <w:pPr>
        <w:rPr>
          <w:color w:val="FF0000"/>
          <w:lang w:val="fr-CH"/>
        </w:rPr>
      </w:pPr>
      <w:r>
        <w:rPr>
          <w:color w:val="FF0000"/>
          <w:highlight w:val="yellow"/>
          <w:lang w:val="fr-CH"/>
        </w:rPr>
        <w:t>A VOIR DE PLUS PRES</w:t>
      </w:r>
    </w:p>
    <w:p w:rsidR="007B2BEC" w:rsidRDefault="007B2BEC">
      <w:pPr>
        <w:rPr>
          <w:lang w:val="fr-CH"/>
        </w:rPr>
      </w:pPr>
    </w:p>
    <w:p w:rsidR="007B2BEC" w:rsidRDefault="00F93435">
      <w:pPr>
        <w:rPr>
          <w:lang w:val="fr-CH"/>
        </w:rPr>
      </w:pPr>
      <w:r>
        <w:rPr>
          <w:noProof/>
        </w:rPr>
        <w:drawing>
          <wp:inline distT="0" distB="0" distL="0" distR="0">
            <wp:extent cx="5760720" cy="1557655"/>
            <wp:effectExtent l="0" t="0" r="0" b="0"/>
            <wp:docPr id="1" name="Image 1" descr="Bitcoin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Bitcoin transactio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C" w:rsidRDefault="007B2BEC">
      <w:pPr>
        <w:rPr>
          <w:lang w:val="fr-CH"/>
        </w:rPr>
      </w:pPr>
    </w:p>
    <w:p w:rsidR="007B2BEC" w:rsidRPr="00BC51E5" w:rsidRDefault="00F93435">
      <w:pPr>
        <w:rPr>
          <w:lang w:val="fr-CH"/>
        </w:rPr>
      </w:pPr>
      <w:r>
        <w:rPr>
          <w:i/>
          <w:lang w:val="fr-CH"/>
        </w:rPr>
        <w:t xml:space="preserve">Etape 1 : achat </w:t>
      </w:r>
      <w:proofErr w:type="spellStart"/>
      <w:r>
        <w:rPr>
          <w:i/>
          <w:lang w:val="fr-CH"/>
        </w:rPr>
        <w:t>cryptomonnaie</w:t>
      </w:r>
      <w:proofErr w:type="spellEnd"/>
    </w:p>
    <w:p w:rsidR="007B2BEC" w:rsidRDefault="007B2BEC">
      <w:pPr>
        <w:rPr>
          <w:i/>
          <w:lang w:val="fr-CH"/>
        </w:rPr>
      </w:pPr>
    </w:p>
    <w:p w:rsidR="007B2BEC" w:rsidRDefault="00F93435">
      <w:pPr>
        <w:rPr>
          <w:lang w:val="fr-CH"/>
        </w:rPr>
      </w:pPr>
      <w:r>
        <w:rPr>
          <w:lang w:val="fr-CH"/>
        </w:rPr>
        <w:t xml:space="preserve">Préliminaire : création </w:t>
      </w:r>
      <w:proofErr w:type="spellStart"/>
      <w:r>
        <w:rPr>
          <w:i/>
          <w:iCs/>
          <w:lang w:val="fr-CH"/>
        </w:rPr>
        <w:t>wallet</w:t>
      </w:r>
      <w:proofErr w:type="spellEnd"/>
      <w:r>
        <w:rPr>
          <w:lang w:val="fr-CH"/>
        </w:rPr>
        <w:t xml:space="preserve"> bitcoin = 3 fonctions </w:t>
      </w:r>
    </w:p>
    <w:p w:rsidR="007B2BEC" w:rsidRDefault="00F93435">
      <w:pPr>
        <w:pStyle w:val="Paragraphedeliste"/>
        <w:numPr>
          <w:ilvl w:val="0"/>
          <w:numId w:val="8"/>
        </w:numPr>
        <w:rPr>
          <w:lang w:val="fr-CH"/>
        </w:rPr>
      </w:pPr>
      <w:proofErr w:type="gramStart"/>
      <w:r>
        <w:rPr>
          <w:lang w:val="fr-CH"/>
        </w:rPr>
        <w:t>conservation</w:t>
      </w:r>
      <w:proofErr w:type="gramEnd"/>
      <w:r>
        <w:rPr>
          <w:lang w:val="fr-CH"/>
        </w:rPr>
        <w:t xml:space="preserve"> clés privées</w:t>
      </w:r>
    </w:p>
    <w:p w:rsidR="007B2BEC" w:rsidRDefault="00F93435">
      <w:pPr>
        <w:pStyle w:val="Paragraphedeliste"/>
        <w:numPr>
          <w:ilvl w:val="0"/>
          <w:numId w:val="8"/>
        </w:numPr>
        <w:rPr>
          <w:lang w:val="fr-CH"/>
        </w:rPr>
      </w:pPr>
      <w:proofErr w:type="gramStart"/>
      <w:r>
        <w:rPr>
          <w:lang w:val="fr-CH"/>
        </w:rPr>
        <w:t>création</w:t>
      </w:r>
      <w:proofErr w:type="gramEnd"/>
      <w:r>
        <w:rPr>
          <w:lang w:val="fr-CH"/>
        </w:rPr>
        <w:t xml:space="preserve"> clés publiques</w:t>
      </w:r>
    </w:p>
    <w:p w:rsidR="007B2BEC" w:rsidRDefault="00F93435">
      <w:pPr>
        <w:pStyle w:val="Paragraphedeliste"/>
        <w:numPr>
          <w:ilvl w:val="0"/>
          <w:numId w:val="8"/>
        </w:numPr>
      </w:pPr>
      <w:proofErr w:type="gramStart"/>
      <w:r>
        <w:rPr>
          <w:lang w:val="fr-CH"/>
        </w:rPr>
        <w:t>lien</w:t>
      </w:r>
      <w:proofErr w:type="gramEnd"/>
      <w:r>
        <w:rPr>
          <w:lang w:val="fr-CH"/>
        </w:rPr>
        <w:t xml:space="preserve"> avec réseau (</w:t>
      </w:r>
      <w:proofErr w:type="spellStart"/>
      <w:r>
        <w:rPr>
          <w:lang w:val="fr-CH"/>
        </w:rPr>
        <w:t>blockchain</w:t>
      </w:r>
      <w:proofErr w:type="spellEnd"/>
      <w:r>
        <w:rPr>
          <w:lang w:val="fr-CH"/>
        </w:rPr>
        <w:t>)</w:t>
      </w:r>
    </w:p>
    <w:p w:rsidR="007B2BEC" w:rsidRDefault="007B2BEC">
      <w:pPr>
        <w:rPr>
          <w:i/>
          <w:iCs/>
        </w:rPr>
      </w:pPr>
    </w:p>
    <w:p w:rsidR="007B2BEC" w:rsidRDefault="00F93435">
      <w:r>
        <w:t xml:space="preserve">Types de </w:t>
      </w:r>
      <w:r>
        <w:rPr>
          <w:i/>
          <w:iCs/>
        </w:rPr>
        <w:t>wallet</w:t>
      </w:r>
      <w:r>
        <w:rPr>
          <w:rStyle w:val="Ancredenotedebasdepage"/>
          <w:i/>
          <w:iCs/>
        </w:rPr>
        <w:footnoteReference w:id="2"/>
      </w:r>
      <w:r>
        <w:t xml:space="preserve"> :</w:t>
      </w:r>
    </w:p>
    <w:p w:rsidR="007B2BEC" w:rsidRDefault="00F93435">
      <w:pPr>
        <w:pStyle w:val="Paragraphedeliste"/>
        <w:numPr>
          <w:ilvl w:val="0"/>
          <w:numId w:val="8"/>
        </w:numPr>
        <w:rPr>
          <w:lang w:val="fr-CH"/>
        </w:rPr>
      </w:pPr>
      <w:proofErr w:type="gramStart"/>
      <w:r>
        <w:rPr>
          <w:lang w:val="fr-CH"/>
        </w:rPr>
        <w:t>online</w:t>
      </w:r>
      <w:proofErr w:type="gramEnd"/>
      <w:r>
        <w:rPr>
          <w:lang w:val="fr-CH"/>
        </w:rPr>
        <w:t xml:space="preserve"> (</w:t>
      </w:r>
      <w:r>
        <w:rPr>
          <w:i/>
          <w:iCs/>
          <w:lang w:val="fr-CH"/>
        </w:rPr>
        <w:t xml:space="preserve">hot </w:t>
      </w:r>
      <w:proofErr w:type="spellStart"/>
      <w:r>
        <w:rPr>
          <w:i/>
          <w:iCs/>
          <w:lang w:val="fr-CH"/>
        </w:rPr>
        <w:t>storage</w:t>
      </w:r>
      <w:proofErr w:type="spellEnd"/>
      <w:r>
        <w:rPr>
          <w:lang w:val="fr-CH"/>
        </w:rPr>
        <w:t> : clés privées et publiques stockées sur le site d’un prestataire de service)</w:t>
      </w:r>
    </w:p>
    <w:p w:rsidR="007B2BEC" w:rsidRDefault="00F93435">
      <w:pPr>
        <w:pStyle w:val="Paragraphedeliste"/>
        <w:numPr>
          <w:ilvl w:val="0"/>
          <w:numId w:val="8"/>
        </w:numPr>
        <w:rPr>
          <w:lang w:val="fr-CH"/>
        </w:rPr>
      </w:pPr>
      <w:proofErr w:type="gramStart"/>
      <w:r>
        <w:rPr>
          <w:lang w:val="fr-CH"/>
        </w:rPr>
        <w:t>installation</w:t>
      </w:r>
      <w:proofErr w:type="gramEnd"/>
      <w:r>
        <w:rPr>
          <w:lang w:val="fr-CH"/>
        </w:rPr>
        <w:t xml:space="preserve"> logiciel sur PC (</w:t>
      </w:r>
      <w:r>
        <w:rPr>
          <w:i/>
          <w:iCs/>
          <w:lang w:val="fr-CH"/>
        </w:rPr>
        <w:t xml:space="preserve">cold </w:t>
      </w:r>
      <w:proofErr w:type="spellStart"/>
      <w:r>
        <w:rPr>
          <w:i/>
          <w:iCs/>
          <w:lang w:val="fr-CH"/>
        </w:rPr>
        <w:t>storage</w:t>
      </w:r>
      <w:proofErr w:type="spellEnd"/>
      <w:r>
        <w:rPr>
          <w:lang w:val="fr-CH"/>
        </w:rPr>
        <w:t>, sauvegarde clés privées peut être faite sur des clés USB sécurisées)</w:t>
      </w:r>
    </w:p>
    <w:p w:rsidR="007B2BEC" w:rsidRDefault="00F93435">
      <w:pPr>
        <w:pStyle w:val="Paragraphedeliste"/>
        <w:numPr>
          <w:ilvl w:val="0"/>
          <w:numId w:val="8"/>
        </w:numPr>
        <w:rPr>
          <w:lang w:val="fr-CH"/>
        </w:rPr>
      </w:pPr>
      <w:proofErr w:type="spellStart"/>
      <w:r>
        <w:rPr>
          <w:lang w:val="fr-CH"/>
        </w:rPr>
        <w:t>Hierarchical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Deterministic</w:t>
      </w:r>
      <w:proofErr w:type="spellEnd"/>
      <w:r>
        <w:rPr>
          <w:lang w:val="fr-CH"/>
        </w:rPr>
        <w:t xml:space="preserve"> (HD) </w:t>
      </w:r>
      <w:proofErr w:type="spellStart"/>
      <w:r>
        <w:rPr>
          <w:lang w:val="fr-CH"/>
        </w:rPr>
        <w:t>wallet</w:t>
      </w:r>
      <w:proofErr w:type="spellEnd"/>
      <w:r>
        <w:rPr>
          <w:lang w:val="fr-CH"/>
        </w:rPr>
        <w:t xml:space="preserve"> : génération de clés publiques aléatoirement à partir de clé publique principale et </w:t>
      </w:r>
      <w:proofErr w:type="spellStart"/>
      <w:r>
        <w:rPr>
          <w:lang w:val="fr-CH"/>
        </w:rPr>
        <w:t>seed</w:t>
      </w:r>
      <w:proofErr w:type="spellEnd"/>
      <w:r>
        <w:rPr>
          <w:lang w:val="fr-CH"/>
        </w:rPr>
        <w:t xml:space="preserve"> fixé </w:t>
      </w:r>
      <w:r>
        <w:rPr>
          <w:color w:val="FF0000"/>
          <w:highlight w:val="yellow"/>
          <w:lang w:val="fr-CH"/>
        </w:rPr>
        <w:t>… pour plus tard…</w:t>
      </w:r>
    </w:p>
    <w:p w:rsidR="007B2BEC" w:rsidRDefault="007B2BEC">
      <w:pPr>
        <w:rPr>
          <w:i/>
          <w:lang w:val="fr-CH"/>
        </w:rPr>
      </w:pPr>
    </w:p>
    <w:tbl>
      <w:tblPr>
        <w:tblStyle w:val="Grilledutableau"/>
        <w:tblW w:w="8697" w:type="dxa"/>
        <w:tblLook w:val="04A0" w:firstRow="1" w:lastRow="0" w:firstColumn="1" w:lastColumn="0" w:noHBand="0" w:noVBand="1"/>
      </w:tblPr>
      <w:tblGrid>
        <w:gridCol w:w="1461"/>
        <w:gridCol w:w="1513"/>
        <w:gridCol w:w="1519"/>
        <w:gridCol w:w="4204"/>
      </w:tblGrid>
      <w:tr w:rsidR="007B2BEC" w:rsidTr="003145F2">
        <w:tc>
          <w:tcPr>
            <w:tcW w:w="1461" w:type="dxa"/>
            <w:shd w:val="clear" w:color="auto" w:fill="D9D9D9" w:themeFill="background1" w:themeFillShade="D9"/>
          </w:tcPr>
          <w:p w:rsidR="007B2BEC" w:rsidRDefault="007B2BE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</w:p>
        </w:tc>
        <w:tc>
          <w:tcPr>
            <w:tcW w:w="1513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19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4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 w:rsidR="007B2BEC" w:rsidTr="00780F54">
        <w:tc>
          <w:tcPr>
            <w:tcW w:w="8697" w:type="dxa"/>
            <w:gridSpan w:val="4"/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b/>
                <w:sz w:val="20"/>
                <w:szCs w:val="20"/>
              </w:rPr>
              <w:t>Partie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monnaie</w:t>
            </w:r>
            <w:proofErr w:type="spellEnd"/>
            <w:r>
              <w:rPr>
                <w:b/>
                <w:sz w:val="20"/>
                <w:szCs w:val="20"/>
              </w:rPr>
              <w:t xml:space="preserve"> standard</w:t>
            </w:r>
          </w:p>
        </w:tc>
      </w:tr>
      <w:tr w:rsidR="007B2BEC" w:rsidRPr="00ED0F9A" w:rsidTr="00780F54">
        <w:tc>
          <w:tcPr>
            <w:tcW w:w="1461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Acheteur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4" w:type="dxa"/>
            <w:shd w:val="clear" w:color="auto" w:fill="auto"/>
          </w:tcPr>
          <w:p w:rsidR="007B2BEC" w:rsidRPr="00BC51E5" w:rsidRDefault="00F93435">
            <w:pPr>
              <w:spacing w:line="240" w:lineRule="auto"/>
              <w:rPr>
                <w:lang w:val="fr-CH"/>
              </w:rPr>
            </w:pPr>
            <w:r>
              <w:rPr>
                <w:sz w:val="20"/>
                <w:szCs w:val="20"/>
                <w:lang w:val="fr-CH"/>
              </w:rPr>
              <w:t xml:space="preserve">Ordre de </w:t>
            </w:r>
            <w:proofErr w:type="spellStart"/>
            <w:r>
              <w:rPr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à banque A</w:t>
            </w:r>
          </w:p>
        </w:tc>
      </w:tr>
      <w:tr w:rsidR="007B2BEC" w:rsidRPr="00ED0F9A" w:rsidTr="00780F54">
        <w:tc>
          <w:tcPr>
            <w:tcW w:w="1461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A</w:t>
            </w:r>
          </w:p>
        </w:tc>
        <w:tc>
          <w:tcPr>
            <w:tcW w:w="1513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7B2BEC" w:rsidRDefault="007B2BEC">
            <w:pPr>
              <w:pStyle w:val="Paragraphedeliste"/>
              <w:spacing w:line="240" w:lineRule="auto"/>
              <w:ind w:left="-14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4" w:type="dxa"/>
            <w:shd w:val="clear" w:color="auto" w:fill="auto"/>
          </w:tcPr>
          <w:p w:rsidR="007B2BEC" w:rsidRPr="00BC51E5" w:rsidRDefault="00F93435">
            <w:pPr>
              <w:pStyle w:val="Paragraphedeliste"/>
              <w:spacing w:line="240" w:lineRule="auto"/>
              <w:ind w:left="-2"/>
              <w:rPr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Débit compte A</w:t>
            </w:r>
          </w:p>
          <w:p w:rsidR="007B2BEC" w:rsidRPr="00BC51E5" w:rsidRDefault="00F93435">
            <w:pPr>
              <w:pStyle w:val="Paragraphedeliste"/>
              <w:spacing w:line="240" w:lineRule="auto"/>
              <w:ind w:left="-2"/>
              <w:rPr>
                <w:lang w:val="fr-CH"/>
              </w:rPr>
            </w:pPr>
            <w:r>
              <w:rPr>
                <w:sz w:val="20"/>
                <w:szCs w:val="20"/>
                <w:lang w:val="fr-CH"/>
              </w:rPr>
              <w:t xml:space="preserve">Virement à banque V (via </w:t>
            </w:r>
            <w:proofErr w:type="spellStart"/>
            <w:r>
              <w:rPr>
                <w:sz w:val="20"/>
                <w:szCs w:val="20"/>
                <w:lang w:val="fr-CH"/>
              </w:rPr>
              <w:t>cptes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correspondant US)</w:t>
            </w:r>
          </w:p>
        </w:tc>
      </w:tr>
      <w:tr w:rsidR="007B2BEC" w:rsidRPr="00ED0F9A" w:rsidTr="00780F54">
        <w:tc>
          <w:tcPr>
            <w:tcW w:w="1461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V</w:t>
            </w:r>
          </w:p>
        </w:tc>
        <w:tc>
          <w:tcPr>
            <w:tcW w:w="1513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lastRenderedPageBreak/>
              <w:t>+ 50</w:t>
            </w:r>
          </w:p>
        </w:tc>
        <w:tc>
          <w:tcPr>
            <w:tcW w:w="4204" w:type="dxa"/>
            <w:shd w:val="clear" w:color="auto" w:fill="auto"/>
          </w:tcPr>
          <w:p w:rsidR="007B2BEC" w:rsidRPr="00BC51E5" w:rsidRDefault="00F93435">
            <w:pPr>
              <w:spacing w:line="240" w:lineRule="auto"/>
              <w:rPr>
                <w:lang w:val="fr-CH"/>
              </w:rPr>
            </w:pPr>
            <w:r>
              <w:rPr>
                <w:sz w:val="20"/>
                <w:szCs w:val="20"/>
                <w:lang w:val="fr-CH"/>
              </w:rPr>
              <w:lastRenderedPageBreak/>
              <w:t xml:space="preserve">Virement de banque A (via </w:t>
            </w:r>
            <w:proofErr w:type="spellStart"/>
            <w:r>
              <w:rPr>
                <w:sz w:val="20"/>
                <w:szCs w:val="20"/>
                <w:lang w:val="fr-CH"/>
              </w:rPr>
              <w:t>cptes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correspondant US)</w:t>
            </w:r>
          </w:p>
          <w:p w:rsidR="007B2BEC" w:rsidRPr="00BC51E5" w:rsidRDefault="00F93435">
            <w:pPr>
              <w:spacing w:line="240" w:lineRule="auto"/>
              <w:rPr>
                <w:lang w:val="fr-CH"/>
              </w:rPr>
            </w:pPr>
            <w:r>
              <w:rPr>
                <w:sz w:val="20"/>
                <w:szCs w:val="20"/>
                <w:lang w:val="fr-CH"/>
              </w:rPr>
              <w:lastRenderedPageBreak/>
              <w:t>Crédit compte de Vendeur crypto</w:t>
            </w:r>
          </w:p>
        </w:tc>
      </w:tr>
      <w:tr w:rsidR="007B2BEC" w:rsidTr="00780F54">
        <w:tc>
          <w:tcPr>
            <w:tcW w:w="1461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lastRenderedPageBreak/>
              <w:t>Vendeur crypto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4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 xml:space="preserve">Réception </w:t>
            </w:r>
            <w:proofErr w:type="spellStart"/>
            <w:r>
              <w:rPr>
                <w:sz w:val="20"/>
                <w:szCs w:val="20"/>
                <w:lang w:val="fr-CH"/>
              </w:rPr>
              <w:t>pmt</w:t>
            </w:r>
            <w:proofErr w:type="spellEnd"/>
          </w:p>
        </w:tc>
      </w:tr>
      <w:tr w:rsidR="007B2BEC" w:rsidRPr="00D92905" w:rsidTr="00780F54">
        <w:tc>
          <w:tcPr>
            <w:tcW w:w="1461" w:type="dxa"/>
            <w:shd w:val="clear" w:color="auto" w:fill="auto"/>
          </w:tcPr>
          <w:p w:rsidR="007B2BEC" w:rsidRDefault="00F93435" w:rsidP="00780F54">
            <w:pPr>
              <w:spacing w:line="240" w:lineRule="auto"/>
              <w:rPr>
                <w:i/>
                <w:sz w:val="20"/>
                <w:szCs w:val="20"/>
                <w:lang w:val="fr-CH"/>
              </w:rPr>
            </w:pPr>
            <w:r>
              <w:rPr>
                <w:i/>
                <w:sz w:val="20"/>
                <w:szCs w:val="20"/>
                <w:lang w:val="fr-CH"/>
              </w:rPr>
              <w:t xml:space="preserve">Intermédiaire crypto </w:t>
            </w:r>
            <w:r w:rsidR="00FD5968">
              <w:rPr>
                <w:i/>
                <w:sz w:val="20"/>
                <w:szCs w:val="20"/>
                <w:lang w:val="fr-CH"/>
              </w:rPr>
              <w:t xml:space="preserve">2 </w:t>
            </w:r>
            <w:r>
              <w:rPr>
                <w:i/>
                <w:sz w:val="20"/>
                <w:szCs w:val="20"/>
                <w:lang w:val="fr-CH"/>
              </w:rPr>
              <w:t>(</w:t>
            </w:r>
            <w:r w:rsidR="00780F54">
              <w:rPr>
                <w:i/>
                <w:sz w:val="20"/>
                <w:szCs w:val="20"/>
                <w:lang w:val="fr-CH"/>
              </w:rPr>
              <w:t>plateforme</w:t>
            </w:r>
            <w:r>
              <w:rPr>
                <w:i/>
                <w:sz w:val="20"/>
                <w:szCs w:val="20"/>
                <w:lang w:val="fr-CH"/>
              </w:rPr>
              <w:t>)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4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?</w:t>
            </w:r>
          </w:p>
          <w:p w:rsidR="007B2BEC" w:rsidRDefault="00F93435">
            <w:pPr>
              <w:numPr>
                <w:ilvl w:val="0"/>
                <w:numId w:val="9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Gestion coordonnées bancaires</w:t>
            </w:r>
            <w:bookmarkStart w:id="1" w:name="__DdeLink__437_4064119570"/>
            <w:r>
              <w:rPr>
                <w:i/>
                <w:iCs/>
                <w:sz w:val="20"/>
                <w:szCs w:val="20"/>
                <w:lang w:val="fr-CH"/>
              </w:rPr>
              <w:t> ?</w:t>
            </w:r>
          </w:p>
          <w:p w:rsidR="007B2BEC" w:rsidRDefault="00F93435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Validation que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reçu pour envoyer transaction crypto ?</w:t>
            </w:r>
            <w:bookmarkEnd w:id="1"/>
          </w:p>
          <w:p w:rsidR="003B6864" w:rsidRDefault="003B6864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 w:rsidRPr="00A9393B">
              <w:rPr>
                <w:i/>
                <w:iCs/>
                <w:sz w:val="20"/>
                <w:szCs w:val="20"/>
                <w:highlight w:val="yellow"/>
                <w:lang w:val="fr-CH"/>
              </w:rPr>
              <w:t>Contrepartie centrale ?</w:t>
            </w:r>
          </w:p>
        </w:tc>
      </w:tr>
      <w:tr w:rsidR="007B2BEC" w:rsidTr="00780F54">
        <w:tc>
          <w:tcPr>
            <w:tcW w:w="8697" w:type="dxa"/>
            <w:gridSpan w:val="4"/>
            <w:shd w:val="clear" w:color="auto" w:fill="auto"/>
          </w:tcPr>
          <w:p w:rsidR="007B2BEC" w:rsidRDefault="00F93435">
            <w:pPr>
              <w:pStyle w:val="Paragraphedeliste"/>
              <w:spacing w:line="240" w:lineRule="auto"/>
              <w:ind w:left="-2"/>
            </w:pPr>
            <w:r>
              <w:rPr>
                <w:b/>
                <w:sz w:val="20"/>
                <w:szCs w:val="20"/>
                <w:lang w:val="fr-CH"/>
              </w:rPr>
              <w:t>Partie crypto</w:t>
            </w:r>
          </w:p>
        </w:tc>
      </w:tr>
      <w:tr w:rsidR="007B2BEC" w:rsidTr="00780F54">
        <w:tc>
          <w:tcPr>
            <w:tcW w:w="1461" w:type="dxa"/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sz w:val="20"/>
                <w:szCs w:val="20"/>
              </w:rPr>
              <w:t>Vendeur</w:t>
            </w:r>
            <w:proofErr w:type="spellEnd"/>
            <w:r>
              <w:rPr>
                <w:sz w:val="20"/>
                <w:szCs w:val="20"/>
              </w:rPr>
              <w:t xml:space="preserve"> crypto</w:t>
            </w:r>
          </w:p>
        </w:tc>
        <w:tc>
          <w:tcPr>
            <w:tcW w:w="1513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sz w:val="20"/>
                <w:szCs w:val="20"/>
              </w:rPr>
              <w:t>- $Crypto</w:t>
            </w: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4" w:type="dxa"/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sz w:val="20"/>
                <w:szCs w:val="20"/>
              </w:rPr>
              <w:t>Transfert</w:t>
            </w:r>
            <w:proofErr w:type="spellEnd"/>
            <w:r>
              <w:rPr>
                <w:sz w:val="20"/>
                <w:szCs w:val="20"/>
              </w:rPr>
              <w:t xml:space="preserve"> crypto</w:t>
            </w:r>
          </w:p>
        </w:tc>
      </w:tr>
      <w:tr w:rsidR="007B2BEC" w:rsidRPr="00ED0F9A" w:rsidTr="00780F54">
        <w:tc>
          <w:tcPr>
            <w:tcW w:w="1461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sz w:val="20"/>
                <w:szCs w:val="20"/>
                <w:lang w:val="fr-CH"/>
              </w:rPr>
              <w:t>Intermédiaire crypto</w:t>
            </w:r>
            <w:r w:rsidR="00FD5968">
              <w:rPr>
                <w:i/>
                <w:sz w:val="20"/>
                <w:szCs w:val="20"/>
                <w:lang w:val="fr-CH"/>
              </w:rPr>
              <w:t xml:space="preserve"> 1</w:t>
            </w:r>
            <w:r>
              <w:rPr>
                <w:i/>
                <w:sz w:val="20"/>
                <w:szCs w:val="20"/>
                <w:lang w:val="fr-CH"/>
              </w:rPr>
              <w:t xml:space="preserve"> (</w:t>
            </w:r>
            <w:proofErr w:type="spellStart"/>
            <w:r>
              <w:rPr>
                <w:i/>
                <w:sz w:val="20"/>
                <w:szCs w:val="20"/>
                <w:lang w:val="fr-CH"/>
              </w:rPr>
              <w:t>wallet</w:t>
            </w:r>
            <w:proofErr w:type="spellEnd"/>
            <w:r>
              <w:rPr>
                <w:i/>
                <w:sz w:val="20"/>
                <w:szCs w:val="20"/>
                <w:lang w:val="fr-CH"/>
              </w:rPr>
              <w:t>)</w:t>
            </w:r>
          </w:p>
        </w:tc>
        <w:tc>
          <w:tcPr>
            <w:tcW w:w="1513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  <w:jc w:val="center"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  <w:jc w:val="center"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4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Conservation clés</w:t>
            </w:r>
          </w:p>
          <w:p w:rsidR="007B2BEC" w:rsidRPr="00BC51E5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  <w:rPr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Accès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blockchain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>, transmission infos transaction crypto-monnaie</w:t>
            </w:r>
          </w:p>
        </w:tc>
      </w:tr>
      <w:tr w:rsidR="00780F54" w:rsidRPr="00D92905" w:rsidTr="00780F54">
        <w:tc>
          <w:tcPr>
            <w:tcW w:w="1461" w:type="dxa"/>
            <w:tcBorders>
              <w:top w:val="nil"/>
            </w:tcBorders>
            <w:shd w:val="clear" w:color="auto" w:fill="auto"/>
          </w:tcPr>
          <w:p w:rsidR="00780F54" w:rsidRDefault="00780F54" w:rsidP="00780F54">
            <w:pPr>
              <w:spacing w:line="240" w:lineRule="auto"/>
              <w:rPr>
                <w:i/>
                <w:sz w:val="20"/>
                <w:szCs w:val="20"/>
                <w:lang w:val="fr-CH"/>
              </w:rPr>
            </w:pPr>
            <w:r>
              <w:rPr>
                <w:i/>
                <w:sz w:val="20"/>
                <w:szCs w:val="20"/>
                <w:lang w:val="fr-CH"/>
              </w:rPr>
              <w:t xml:space="preserve">Intermédiaire crypto </w:t>
            </w:r>
            <w:r w:rsidR="00FD5968">
              <w:rPr>
                <w:i/>
                <w:sz w:val="20"/>
                <w:szCs w:val="20"/>
                <w:lang w:val="fr-CH"/>
              </w:rPr>
              <w:t xml:space="preserve">2 </w:t>
            </w:r>
            <w:r>
              <w:rPr>
                <w:i/>
                <w:sz w:val="20"/>
                <w:szCs w:val="20"/>
                <w:lang w:val="fr-CH"/>
              </w:rPr>
              <w:t>(plateforme)</w:t>
            </w:r>
          </w:p>
        </w:tc>
        <w:tc>
          <w:tcPr>
            <w:tcW w:w="1513" w:type="dxa"/>
            <w:tcBorders>
              <w:top w:val="nil"/>
            </w:tcBorders>
            <w:shd w:val="clear" w:color="auto" w:fill="auto"/>
          </w:tcPr>
          <w:p w:rsidR="00780F54" w:rsidRDefault="00780F54" w:rsidP="00780F54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tcBorders>
              <w:top w:val="nil"/>
            </w:tcBorders>
            <w:shd w:val="clear" w:color="auto" w:fill="auto"/>
          </w:tcPr>
          <w:p w:rsidR="00780F54" w:rsidRDefault="00780F54" w:rsidP="00780F54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4" w:type="dxa"/>
            <w:tcBorders>
              <w:top w:val="nil"/>
            </w:tcBorders>
            <w:shd w:val="clear" w:color="auto" w:fill="auto"/>
          </w:tcPr>
          <w:p w:rsidR="00780F54" w:rsidRDefault="00780F54" w:rsidP="00780F54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?</w:t>
            </w:r>
          </w:p>
          <w:p w:rsidR="00780F54" w:rsidRDefault="00780F54" w:rsidP="00780F54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Validation que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reçu pour envoyer transaction crypto ?</w:t>
            </w:r>
          </w:p>
          <w:p w:rsidR="003B6864" w:rsidRDefault="003B6864" w:rsidP="00780F54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 w:rsidRPr="00A9393B">
              <w:rPr>
                <w:i/>
                <w:iCs/>
                <w:sz w:val="20"/>
                <w:szCs w:val="20"/>
                <w:highlight w:val="yellow"/>
                <w:lang w:val="fr-CH"/>
              </w:rPr>
              <w:t>Contrepartie centrale ?</w:t>
            </w:r>
          </w:p>
        </w:tc>
      </w:tr>
      <w:tr w:rsidR="007B2BEC" w:rsidTr="00780F54">
        <w:tc>
          <w:tcPr>
            <w:tcW w:w="1461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i/>
                <w:iCs/>
                <w:sz w:val="20"/>
                <w:szCs w:val="20"/>
              </w:rPr>
              <w:t>Blockchain</w:t>
            </w:r>
            <w:proofErr w:type="spellEnd"/>
          </w:p>
        </w:tc>
        <w:tc>
          <w:tcPr>
            <w:tcW w:w="1513" w:type="dxa"/>
            <w:tcBorders>
              <w:top w:val="nil"/>
            </w:tcBorders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19" w:type="dxa"/>
            <w:tcBorders>
              <w:top w:val="nil"/>
            </w:tcBorders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4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Conservation historique transactions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proofErr w:type="spellStart"/>
            <w:r>
              <w:rPr>
                <w:i/>
                <w:iCs/>
                <w:sz w:val="20"/>
                <w:szCs w:val="20"/>
              </w:rPr>
              <w:t>Réseau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vérifie</w:t>
            </w:r>
            <w:proofErr w:type="spellEnd"/>
          </w:p>
          <w:p w:rsidR="007B2BEC" w:rsidRPr="00BC51E5" w:rsidRDefault="00F93435" w:rsidP="00BC51E5">
            <w:pPr>
              <w:pStyle w:val="Paragraphedeliste"/>
              <w:tabs>
                <w:tab w:val="left" w:pos="720"/>
              </w:tabs>
              <w:spacing w:line="240" w:lineRule="auto"/>
              <w:ind w:left="499" w:hanging="283"/>
              <w:rPr>
                <w:lang w:val="fr-CH"/>
              </w:rPr>
            </w:pPr>
            <w:r w:rsidRPr="00BC51E5">
              <w:rPr>
                <w:i/>
                <w:iCs/>
                <w:sz w:val="20"/>
                <w:szCs w:val="20"/>
                <w:lang w:val="fr-CH"/>
              </w:rPr>
              <w:t>1) validité transaction (clé privée &lt;&gt; clé publique)</w:t>
            </w:r>
          </w:p>
          <w:p w:rsidR="007B2BEC" w:rsidRPr="00BC51E5" w:rsidRDefault="00F93435" w:rsidP="00BC51E5">
            <w:pPr>
              <w:pStyle w:val="Paragraphedeliste"/>
              <w:tabs>
                <w:tab w:val="left" w:pos="720"/>
              </w:tabs>
              <w:spacing w:line="240" w:lineRule="auto"/>
              <w:ind w:left="499" w:hanging="283"/>
              <w:rPr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2) disponibilité des $Crypto (selon clé publique)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 w:rsidRPr="00BC51E5">
              <w:rPr>
                <w:i/>
                <w:iCs/>
                <w:sz w:val="20"/>
                <w:szCs w:val="20"/>
                <w:lang w:val="fr-CH"/>
              </w:rPr>
              <w:t xml:space="preserve">Stocké où ? Distribué =&gt; chez qui ? </w:t>
            </w:r>
            <w:r>
              <w:rPr>
                <w:i/>
                <w:iCs/>
                <w:sz w:val="20"/>
                <w:szCs w:val="20"/>
              </w:rPr>
              <w:t xml:space="preserve">Qui </w:t>
            </w:r>
            <w:proofErr w:type="spellStart"/>
            <w:proofErr w:type="gramStart"/>
            <w:r>
              <w:rPr>
                <w:i/>
                <w:iCs/>
                <w:sz w:val="20"/>
                <w:szCs w:val="20"/>
              </w:rPr>
              <w:t>participe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B2BEC" w:rsidRPr="00ED0F9A" w:rsidTr="00780F54">
        <w:tc>
          <w:tcPr>
            <w:tcW w:w="1461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i/>
                <w:iCs/>
                <w:sz w:val="20"/>
                <w:szCs w:val="20"/>
              </w:rPr>
              <w:t>Mineurs</w:t>
            </w:r>
            <w:proofErr w:type="spellEnd"/>
          </w:p>
        </w:tc>
        <w:tc>
          <w:tcPr>
            <w:tcW w:w="1513" w:type="dxa"/>
            <w:tcBorders>
              <w:top w:val="nil"/>
            </w:tcBorders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19" w:type="dxa"/>
            <w:tcBorders>
              <w:top w:val="nil"/>
            </w:tcBorders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4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Participants à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blockchain</w:t>
            </w:r>
            <w:proofErr w:type="spellEnd"/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Stockage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ledger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distribué ?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Validation des transactions ?</w:t>
            </w:r>
          </w:p>
          <w:p w:rsidR="007B2BEC" w:rsidRPr="00BC51E5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  <w:rPr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Constitution de blocs, vérification bloc =&gt; intégration dans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blockchain</w:t>
            </w:r>
            <w:proofErr w:type="spellEnd"/>
            <w:r w:rsidR="00C213F6">
              <w:rPr>
                <w:i/>
                <w:iCs/>
                <w:sz w:val="20"/>
                <w:szCs w:val="20"/>
                <w:lang w:val="fr-CH"/>
              </w:rPr>
              <w:t xml:space="preserve"> si ok</w:t>
            </w:r>
          </w:p>
        </w:tc>
      </w:tr>
      <w:tr w:rsidR="007B2BEC" w:rsidTr="00780F54">
        <w:tc>
          <w:tcPr>
            <w:tcW w:w="1461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sz w:val="20"/>
                <w:szCs w:val="20"/>
              </w:rPr>
              <w:t>Acheteur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3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$Crypto</w:t>
            </w:r>
          </w:p>
        </w:tc>
        <w:tc>
          <w:tcPr>
            <w:tcW w:w="1519" w:type="dxa"/>
            <w:tcBorders>
              <w:top w:val="nil"/>
            </w:tcBorders>
            <w:shd w:val="clear" w:color="auto" w:fill="auto"/>
          </w:tcPr>
          <w:p w:rsidR="007B2BEC" w:rsidRDefault="007B2BEC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4" w:type="dxa"/>
            <w:tcBorders>
              <w:top w:val="nil"/>
            </w:tcBorders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>Réception crypto</w:t>
            </w:r>
          </w:p>
          <w:p w:rsidR="007B2BEC" w:rsidRDefault="007B2BEC">
            <w:pPr>
              <w:spacing w:line="240" w:lineRule="auto"/>
              <w:rPr>
                <w:sz w:val="20"/>
                <w:szCs w:val="20"/>
                <w:lang w:val="fr-CH"/>
              </w:rPr>
            </w:pPr>
          </w:p>
        </w:tc>
      </w:tr>
      <w:tr w:rsidR="007B2BEC" w:rsidTr="00780F54">
        <w:tc>
          <w:tcPr>
            <w:tcW w:w="1461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>Questions</w:t>
            </w:r>
          </w:p>
        </w:tc>
        <w:tc>
          <w:tcPr>
            <w:tcW w:w="1513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4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>Questions :</w:t>
            </w:r>
          </w:p>
          <w:p w:rsidR="007B2BEC" w:rsidRDefault="00F93435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r>
              <w:rPr>
                <w:sz w:val="20"/>
                <w:szCs w:val="20"/>
                <w:lang w:val="fr-CH"/>
              </w:rPr>
              <w:t>Rôle mineurs ?</w:t>
            </w:r>
          </w:p>
          <w:p w:rsidR="007B2BEC" w:rsidRPr="00BC51E5" w:rsidRDefault="00F93435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lang w:val="fr-CH"/>
              </w:rPr>
            </w:pPr>
            <w:r>
              <w:rPr>
                <w:b/>
                <w:bCs/>
                <w:sz w:val="20"/>
                <w:szCs w:val="20"/>
                <w:lang w:val="fr-CH"/>
              </w:rPr>
              <w:t>Crypto = créances envers qui ? Nature de la monnaie ?</w:t>
            </w:r>
          </w:p>
          <w:p w:rsidR="007B2BEC" w:rsidRPr="00BC51E5" w:rsidRDefault="00F93435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lang w:val="fr-CH"/>
              </w:rPr>
            </w:pPr>
            <w:r>
              <w:rPr>
                <w:sz w:val="20"/>
                <w:szCs w:val="20"/>
                <w:lang w:val="fr-CH"/>
              </w:rPr>
              <w:t xml:space="preserve">Provenance $Crypto : actifs </w:t>
            </w:r>
            <w:proofErr w:type="gramStart"/>
            <w:r>
              <w:rPr>
                <w:sz w:val="20"/>
                <w:szCs w:val="20"/>
                <w:lang w:val="fr-CH"/>
              </w:rPr>
              <w:t>intermédiaires ,</w:t>
            </w:r>
            <w:proofErr w:type="gramEnd"/>
            <w:r>
              <w:rPr>
                <w:sz w:val="20"/>
                <w:szCs w:val="20"/>
                <w:lang w:val="fr-CH"/>
              </w:rPr>
              <w:t xml:space="preserve"> autres détenteurs de $Crypto, nouvelle émission ?</w:t>
            </w:r>
          </w:p>
          <w:p w:rsidR="007B2BEC" w:rsidRDefault="00F93435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rPr>
                <w:sz w:val="20"/>
                <w:szCs w:val="20"/>
                <w:lang w:val="fr-CH"/>
              </w:rPr>
              <w:t>Blockchain</w:t>
            </w:r>
            <w:proofErr w:type="spellEnd"/>
            <w:r>
              <w:rPr>
                <w:sz w:val="20"/>
                <w:szCs w:val="20"/>
                <w:lang w:val="fr-CH"/>
              </w:rPr>
              <w:t> ?</w:t>
            </w:r>
          </w:p>
          <w:p w:rsidR="007B2BEC" w:rsidRDefault="00F93435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rPr>
                <w:sz w:val="20"/>
                <w:szCs w:val="20"/>
                <w:lang w:val="fr-CH"/>
              </w:rPr>
              <w:t>ProofOfWork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fr-CH"/>
              </w:rPr>
              <w:t>ProofOfStake</w:t>
            </w:r>
            <w:proofErr w:type="spellEnd"/>
            <w:r>
              <w:rPr>
                <w:sz w:val="20"/>
                <w:szCs w:val="20"/>
                <w:lang w:val="fr-CH"/>
              </w:rPr>
              <w:t> ?</w:t>
            </w:r>
          </w:p>
          <w:p w:rsidR="007B2BEC" w:rsidRDefault="00F93435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r>
              <w:rPr>
                <w:b/>
                <w:bCs/>
                <w:sz w:val="20"/>
                <w:szCs w:val="20"/>
                <w:lang w:val="fr-CH"/>
              </w:rPr>
              <w:t xml:space="preserve">Quel lien entre </w:t>
            </w:r>
            <w:proofErr w:type="spellStart"/>
            <w:r>
              <w:rPr>
                <w:b/>
                <w:bCs/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b/>
                <w:bCs/>
                <w:sz w:val="20"/>
                <w:szCs w:val="20"/>
                <w:lang w:val="fr-CH"/>
              </w:rPr>
              <w:t xml:space="preserve"> en USD et transfert crypto ? Intermédiaire pour synchroniser ?</w:t>
            </w:r>
          </w:p>
        </w:tc>
      </w:tr>
    </w:tbl>
    <w:p w:rsidR="007B2BEC" w:rsidRDefault="007B2BEC">
      <w:pPr>
        <w:rPr>
          <w:lang w:val="fr-CH"/>
        </w:rPr>
      </w:pPr>
      <w:bookmarkStart w:id="2" w:name="_GoBack"/>
      <w:bookmarkEnd w:id="2"/>
    </w:p>
    <w:p w:rsidR="007B2BEC" w:rsidRDefault="00F93435">
      <w:pPr>
        <w:rPr>
          <w:i/>
          <w:lang w:val="fr-CH"/>
        </w:rPr>
      </w:pPr>
      <w:r>
        <w:rPr>
          <w:i/>
          <w:lang w:val="fr-CH"/>
        </w:rPr>
        <w:t>Etape 2</w:t>
      </w:r>
    </w:p>
    <w:p w:rsidR="007B2BEC" w:rsidRDefault="007B2BEC">
      <w:pPr>
        <w:rPr>
          <w:lang w:val="fr-CH"/>
        </w:rPr>
      </w:pPr>
    </w:p>
    <w:tbl>
      <w:tblPr>
        <w:tblStyle w:val="Grilledutableau"/>
        <w:tblW w:w="8738" w:type="dxa"/>
        <w:tblLook w:val="04A0" w:firstRow="1" w:lastRow="0" w:firstColumn="1" w:lastColumn="0" w:noHBand="0" w:noVBand="1"/>
      </w:tblPr>
      <w:tblGrid>
        <w:gridCol w:w="1502"/>
        <w:gridCol w:w="1511"/>
        <w:gridCol w:w="1522"/>
        <w:gridCol w:w="4203"/>
      </w:tblGrid>
      <w:tr w:rsidR="007B2BEC" w:rsidTr="003145F2">
        <w:tc>
          <w:tcPr>
            <w:tcW w:w="1501" w:type="dxa"/>
            <w:shd w:val="clear" w:color="auto" w:fill="D9D9D9" w:themeFill="background1" w:themeFillShade="D9"/>
          </w:tcPr>
          <w:p w:rsidR="007B2BEC" w:rsidRDefault="007B2BE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22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3" w:type="dxa"/>
            <w:shd w:val="clear" w:color="auto" w:fill="D9D9D9" w:themeFill="background1" w:themeFillShade="D9"/>
          </w:tcPr>
          <w:p w:rsidR="007B2BEC" w:rsidRDefault="00F93435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 w:rsidR="007B2BEC" w:rsidRPr="00ED0F9A">
        <w:tc>
          <w:tcPr>
            <w:tcW w:w="1501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Acheteur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1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$Crypto</w:t>
            </w:r>
          </w:p>
        </w:tc>
        <w:tc>
          <w:tcPr>
            <w:tcW w:w="1522" w:type="dxa"/>
            <w:shd w:val="clear" w:color="auto" w:fill="auto"/>
          </w:tcPr>
          <w:p w:rsidR="007B2BEC" w:rsidRDefault="007B2BEC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3" w:type="dxa"/>
            <w:shd w:val="clear" w:color="auto" w:fill="auto"/>
          </w:tcPr>
          <w:p w:rsidR="007B2BEC" w:rsidRDefault="00F93435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Achat vs paiement en crypto</w:t>
            </w:r>
          </w:p>
        </w:tc>
      </w:tr>
      <w:tr w:rsidR="007B2BEC" w:rsidRPr="00ED0F9A">
        <w:tc>
          <w:tcPr>
            <w:tcW w:w="1501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sz w:val="20"/>
                <w:szCs w:val="20"/>
                <w:lang w:val="fr-CH"/>
              </w:rPr>
              <w:t>Intermédiaire crypto</w:t>
            </w:r>
            <w:r w:rsidR="00A430C2">
              <w:rPr>
                <w:i/>
                <w:sz w:val="20"/>
                <w:szCs w:val="20"/>
                <w:lang w:val="fr-CH"/>
              </w:rPr>
              <w:t xml:space="preserve"> 1</w:t>
            </w:r>
            <w:r>
              <w:rPr>
                <w:i/>
                <w:sz w:val="20"/>
                <w:szCs w:val="20"/>
                <w:lang w:val="fr-CH"/>
              </w:rPr>
              <w:t xml:space="preserve"> (</w:t>
            </w:r>
            <w:proofErr w:type="spellStart"/>
            <w:r>
              <w:rPr>
                <w:i/>
                <w:sz w:val="20"/>
                <w:szCs w:val="20"/>
                <w:lang w:val="fr-CH"/>
              </w:rPr>
              <w:t>wallet</w:t>
            </w:r>
            <w:proofErr w:type="spellEnd"/>
            <w:r>
              <w:rPr>
                <w:i/>
                <w:sz w:val="20"/>
                <w:szCs w:val="20"/>
                <w:lang w:val="fr-CH"/>
              </w:rPr>
              <w:t>)</w:t>
            </w:r>
          </w:p>
        </w:tc>
        <w:tc>
          <w:tcPr>
            <w:tcW w:w="1511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22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3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Conservation clés</w:t>
            </w:r>
          </w:p>
          <w:p w:rsidR="007B2BEC" w:rsidRPr="00BC51E5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  <w:rPr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Accès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blockchain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>, transmission infos transaction crypto-monnaie</w:t>
            </w:r>
          </w:p>
        </w:tc>
      </w:tr>
      <w:tr w:rsidR="007B2BEC">
        <w:tc>
          <w:tcPr>
            <w:tcW w:w="1501" w:type="dxa"/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i/>
                <w:iCs/>
                <w:sz w:val="20"/>
                <w:szCs w:val="20"/>
              </w:rPr>
              <w:t>Blockchain</w:t>
            </w:r>
            <w:proofErr w:type="spellEnd"/>
          </w:p>
        </w:tc>
        <w:tc>
          <w:tcPr>
            <w:tcW w:w="1511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22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3" w:type="dxa"/>
            <w:shd w:val="clear" w:color="auto" w:fill="auto"/>
          </w:tcPr>
          <w:p w:rsidR="00BC51E5" w:rsidRDefault="00BC51E5" w:rsidP="00BC51E5">
            <w:p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3C5C89" w:rsidRPr="003C5C89" w:rsidRDefault="00BC51E5" w:rsidP="00D06EF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 w:rsidRPr="003C5C89">
              <w:rPr>
                <w:i/>
                <w:iCs/>
                <w:sz w:val="20"/>
                <w:szCs w:val="20"/>
                <w:lang w:val="fr-CH"/>
              </w:rPr>
              <w:t>Conservation historique transactions</w:t>
            </w:r>
          </w:p>
          <w:p w:rsidR="00BC51E5" w:rsidRDefault="00BC51E5" w:rsidP="00D06EF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proofErr w:type="spellStart"/>
            <w:r w:rsidRPr="003C5C89">
              <w:rPr>
                <w:i/>
                <w:iCs/>
                <w:sz w:val="20"/>
                <w:szCs w:val="20"/>
              </w:rPr>
              <w:lastRenderedPageBreak/>
              <w:t>Réseau</w:t>
            </w:r>
            <w:proofErr w:type="spellEnd"/>
            <w:r w:rsidRPr="003C5C89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C5C89">
              <w:rPr>
                <w:i/>
                <w:iCs/>
                <w:sz w:val="20"/>
                <w:szCs w:val="20"/>
              </w:rPr>
              <w:t>vérifie</w:t>
            </w:r>
            <w:proofErr w:type="spellEnd"/>
          </w:p>
          <w:p w:rsidR="00BC51E5" w:rsidRPr="00BC51E5" w:rsidRDefault="00BC51E5" w:rsidP="00BC51E5">
            <w:pPr>
              <w:pStyle w:val="Paragraphedeliste"/>
              <w:tabs>
                <w:tab w:val="left" w:pos="720"/>
              </w:tabs>
              <w:spacing w:line="240" w:lineRule="auto"/>
              <w:ind w:left="499" w:hanging="283"/>
              <w:rPr>
                <w:lang w:val="fr-CH"/>
              </w:rPr>
            </w:pPr>
            <w:r w:rsidRPr="00BC51E5">
              <w:rPr>
                <w:i/>
                <w:iCs/>
                <w:sz w:val="20"/>
                <w:szCs w:val="20"/>
                <w:lang w:val="fr-CH"/>
              </w:rPr>
              <w:t>1) validité transaction (clé privée &lt;&gt; clé publique)</w:t>
            </w:r>
          </w:p>
          <w:p w:rsidR="00BC51E5" w:rsidRPr="00BC51E5" w:rsidRDefault="00BC51E5" w:rsidP="00BC51E5">
            <w:pPr>
              <w:pStyle w:val="Paragraphedeliste"/>
              <w:tabs>
                <w:tab w:val="left" w:pos="720"/>
              </w:tabs>
              <w:spacing w:line="240" w:lineRule="auto"/>
              <w:ind w:left="499" w:hanging="283"/>
              <w:rPr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2) disponibilité des $Crypto (selon clé publique)</w:t>
            </w:r>
          </w:p>
          <w:p w:rsidR="007B2BEC" w:rsidRDefault="00BC51E5" w:rsidP="00BC51E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 w:rsidRPr="00BC51E5">
              <w:rPr>
                <w:i/>
                <w:iCs/>
                <w:sz w:val="20"/>
                <w:szCs w:val="20"/>
                <w:lang w:val="fr-CH"/>
              </w:rPr>
              <w:t xml:space="preserve">Stocké où ? Distribué =&gt; chez qui ? </w:t>
            </w:r>
            <w:r>
              <w:rPr>
                <w:i/>
                <w:iCs/>
                <w:sz w:val="20"/>
                <w:szCs w:val="20"/>
              </w:rPr>
              <w:t xml:space="preserve">Qui </w:t>
            </w:r>
            <w:proofErr w:type="spellStart"/>
            <w:proofErr w:type="gramStart"/>
            <w:r>
              <w:rPr>
                <w:i/>
                <w:iCs/>
                <w:sz w:val="20"/>
                <w:szCs w:val="20"/>
              </w:rPr>
              <w:t>participe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B2BEC" w:rsidRPr="00ED0F9A">
        <w:tc>
          <w:tcPr>
            <w:tcW w:w="1501" w:type="dxa"/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i/>
                <w:iCs/>
                <w:sz w:val="20"/>
                <w:szCs w:val="20"/>
              </w:rPr>
              <w:lastRenderedPageBreak/>
              <w:t>Mineurs</w:t>
            </w:r>
            <w:proofErr w:type="spellEnd"/>
          </w:p>
        </w:tc>
        <w:tc>
          <w:tcPr>
            <w:tcW w:w="1511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22" w:type="dxa"/>
            <w:shd w:val="clear" w:color="auto" w:fill="auto"/>
          </w:tcPr>
          <w:p w:rsidR="007B2BEC" w:rsidRDefault="007B2BEC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3" w:type="dxa"/>
            <w:shd w:val="clear" w:color="auto" w:fill="auto"/>
          </w:tcPr>
          <w:p w:rsidR="007B2BEC" w:rsidRDefault="00F93435">
            <w:p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Participants à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blockchain</w:t>
            </w:r>
            <w:proofErr w:type="spellEnd"/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Stockage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ledger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distribué ?</w:t>
            </w:r>
          </w:p>
          <w:p w:rsidR="007B2BEC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</w:pPr>
            <w:r>
              <w:rPr>
                <w:i/>
                <w:iCs/>
                <w:sz w:val="20"/>
                <w:szCs w:val="20"/>
                <w:lang w:val="fr-CH"/>
              </w:rPr>
              <w:t>Validation des transactions ?</w:t>
            </w:r>
          </w:p>
          <w:p w:rsidR="007B2BEC" w:rsidRPr="00BC51E5" w:rsidRDefault="00F93435">
            <w:pPr>
              <w:pStyle w:val="Paragraphedeliste"/>
              <w:numPr>
                <w:ilvl w:val="0"/>
                <w:numId w:val="7"/>
              </w:numPr>
              <w:spacing w:line="240" w:lineRule="auto"/>
              <w:rPr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Constitution de blocs, vérification bloc =&gt; intégration dans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blockchain</w:t>
            </w:r>
            <w:proofErr w:type="spellEnd"/>
          </w:p>
        </w:tc>
      </w:tr>
      <w:tr w:rsidR="007B2BEC" w:rsidRPr="00ED0F9A">
        <w:tc>
          <w:tcPr>
            <w:tcW w:w="1501" w:type="dxa"/>
            <w:shd w:val="clear" w:color="auto" w:fill="auto"/>
          </w:tcPr>
          <w:p w:rsidR="007B2BEC" w:rsidRDefault="00F93435">
            <w:pPr>
              <w:spacing w:line="240" w:lineRule="auto"/>
            </w:pPr>
            <w:proofErr w:type="spellStart"/>
            <w:r>
              <w:rPr>
                <w:sz w:val="20"/>
                <w:szCs w:val="20"/>
              </w:rPr>
              <w:t>Vendeur</w:t>
            </w:r>
            <w:proofErr w:type="spellEnd"/>
            <w:r>
              <w:rPr>
                <w:sz w:val="20"/>
                <w:szCs w:val="20"/>
              </w:rPr>
              <w:t xml:space="preserve"> V</w:t>
            </w:r>
          </w:p>
        </w:tc>
        <w:tc>
          <w:tcPr>
            <w:tcW w:w="1511" w:type="dxa"/>
            <w:shd w:val="clear" w:color="auto" w:fill="auto"/>
          </w:tcPr>
          <w:p w:rsidR="007B2BEC" w:rsidRDefault="00F93435">
            <w:pPr>
              <w:spacing w:line="240" w:lineRule="auto"/>
              <w:jc w:val="center"/>
            </w:pPr>
            <w:r>
              <w:rPr>
                <w:sz w:val="20"/>
                <w:szCs w:val="20"/>
              </w:rPr>
              <w:t>+ $Crypto</w:t>
            </w:r>
          </w:p>
        </w:tc>
        <w:tc>
          <w:tcPr>
            <w:tcW w:w="1522" w:type="dxa"/>
            <w:shd w:val="clear" w:color="auto" w:fill="auto"/>
          </w:tcPr>
          <w:p w:rsidR="007B2BEC" w:rsidRDefault="007B2BEC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3" w:type="dxa"/>
            <w:shd w:val="clear" w:color="auto" w:fill="auto"/>
          </w:tcPr>
          <w:p w:rsidR="007B2BEC" w:rsidRPr="00BC51E5" w:rsidRDefault="00F93435">
            <w:pPr>
              <w:spacing w:line="240" w:lineRule="auto"/>
              <w:rPr>
                <w:lang w:val="fr-CH"/>
              </w:rPr>
            </w:pPr>
            <w:r w:rsidRPr="00BC51E5">
              <w:rPr>
                <w:sz w:val="20"/>
                <w:szCs w:val="20"/>
                <w:lang w:val="fr-CH"/>
              </w:rPr>
              <w:t>Vente vs paiement en crypto</w:t>
            </w:r>
          </w:p>
        </w:tc>
      </w:tr>
    </w:tbl>
    <w:p w:rsidR="007B2BEC" w:rsidRDefault="007B2BEC">
      <w:pPr>
        <w:rPr>
          <w:lang w:val="fr-CH"/>
        </w:rPr>
      </w:pPr>
    </w:p>
    <w:p w:rsidR="007B2BEC" w:rsidRDefault="007B2BEC">
      <w:pPr>
        <w:rPr>
          <w:lang w:val="fr-CH"/>
        </w:rPr>
      </w:pPr>
    </w:p>
    <w:p w:rsidR="007B2BEC" w:rsidRDefault="00254BA1">
      <w:pPr>
        <w:rPr>
          <w:lang w:val="fr-CH"/>
        </w:rPr>
      </w:pPr>
      <w:proofErr w:type="spellStart"/>
      <w:r>
        <w:rPr>
          <w:lang w:val="fr-CH"/>
        </w:rPr>
        <w:t>Qq</w:t>
      </w:r>
      <w:proofErr w:type="spellEnd"/>
      <w:r>
        <w:rPr>
          <w:lang w:val="fr-CH"/>
        </w:rPr>
        <w:t xml:space="preserve"> notions</w:t>
      </w:r>
      <w:r w:rsidR="00F93435">
        <w:rPr>
          <w:lang w:val="fr-CH"/>
        </w:rPr>
        <w:t> :</w:t>
      </w:r>
    </w:p>
    <w:p w:rsidR="00540653" w:rsidRPr="00540653" w:rsidRDefault="00E2438B" w:rsidP="00540653">
      <w:pPr>
        <w:pStyle w:val="Paragraphedeliste"/>
        <w:numPr>
          <w:ilvl w:val="0"/>
          <w:numId w:val="11"/>
        </w:numPr>
        <w:rPr>
          <w:lang w:val="fr-CH"/>
        </w:rPr>
      </w:pPr>
      <w:proofErr w:type="gramStart"/>
      <w:r>
        <w:rPr>
          <w:lang w:val="fr-CH"/>
        </w:rPr>
        <w:t>b</w:t>
      </w:r>
      <w:r w:rsidR="00540653" w:rsidRPr="00540653">
        <w:rPr>
          <w:lang w:val="fr-CH"/>
        </w:rPr>
        <w:t>lock</w:t>
      </w:r>
      <w:proofErr w:type="gramEnd"/>
      <w:r w:rsidR="00540653">
        <w:rPr>
          <w:lang w:val="fr-CH"/>
        </w:rPr>
        <w:t xml:space="preserve"> : </w:t>
      </w:r>
    </w:p>
    <w:p w:rsidR="007B2BEC" w:rsidRPr="00254BA1" w:rsidRDefault="00F93435" w:rsidP="00540653">
      <w:pPr>
        <w:numPr>
          <w:ilvl w:val="0"/>
          <w:numId w:val="11"/>
        </w:numPr>
      </w:pPr>
      <w:proofErr w:type="gramStart"/>
      <w:r>
        <w:rPr>
          <w:lang w:val="fr-CH"/>
        </w:rPr>
        <w:t>algorithme</w:t>
      </w:r>
      <w:proofErr w:type="gramEnd"/>
      <w:r>
        <w:rPr>
          <w:lang w:val="fr-CH"/>
        </w:rPr>
        <w:t xml:space="preserve"> de </w:t>
      </w:r>
      <w:proofErr w:type="spellStart"/>
      <w:r>
        <w:rPr>
          <w:lang w:val="fr-CH"/>
        </w:rPr>
        <w:t>hashage</w:t>
      </w:r>
      <w:proofErr w:type="spellEnd"/>
      <w:r w:rsidR="00254BA1">
        <w:rPr>
          <w:lang w:val="fr-CH"/>
        </w:rPr>
        <w:t> :</w:t>
      </w:r>
    </w:p>
    <w:p w:rsidR="00254BA1" w:rsidRDefault="00254BA1" w:rsidP="00540653">
      <w:pPr>
        <w:numPr>
          <w:ilvl w:val="0"/>
          <w:numId w:val="11"/>
        </w:numPr>
      </w:pPr>
      <w:r w:rsidRPr="00254BA1">
        <w:t>proof of work, proof of stake :</w:t>
      </w:r>
    </w:p>
    <w:p w:rsidR="007B2BEC" w:rsidRPr="00254BA1" w:rsidRDefault="007B2BEC"/>
    <w:p w:rsidR="007B2BEC" w:rsidRDefault="00F93435">
      <w:pPr>
        <w:rPr>
          <w:lang w:val="fr-CH"/>
        </w:rPr>
      </w:pPr>
      <w:r>
        <w:rPr>
          <w:lang w:val="fr-CH"/>
        </w:rPr>
        <w:t>Liens divers :</w:t>
      </w:r>
    </w:p>
    <w:p w:rsidR="00034D8E" w:rsidRDefault="00034D8E">
      <w:pPr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5"/>
        </w:numPr>
        <w:rPr>
          <w:lang w:val="fr-CH"/>
        </w:rPr>
      </w:pPr>
      <w:r>
        <w:rPr>
          <w:lang w:val="fr-CH"/>
        </w:rPr>
        <w:t>Transactions crypto</w:t>
      </w:r>
    </w:p>
    <w:p w:rsidR="007B2BEC" w:rsidRPr="00BC51E5" w:rsidRDefault="003145F2">
      <w:pPr>
        <w:pStyle w:val="Paragraphedeliste"/>
        <w:rPr>
          <w:lang w:val="fr-CH"/>
        </w:rPr>
      </w:pPr>
      <w:hyperlink r:id="rId9">
        <w:r w:rsidR="00F93435" w:rsidRPr="00BC51E5">
          <w:rPr>
            <w:rStyle w:val="LienInternet"/>
            <w:lang w:val="fr-CH"/>
          </w:rPr>
          <w:t>https://www.blockchains-expert.com/portefeuille-bitcoin-comment-conserver-vos-cryptomonnaies/</w:t>
        </w:r>
      </w:hyperlink>
    </w:p>
    <w:p w:rsidR="007B2BEC" w:rsidRPr="00BC51E5" w:rsidRDefault="003145F2">
      <w:pPr>
        <w:pStyle w:val="Paragraphedeliste"/>
        <w:rPr>
          <w:lang w:val="fr-CH"/>
        </w:rPr>
      </w:pPr>
      <w:hyperlink r:id="rId10">
        <w:r w:rsidR="00F93435" w:rsidRPr="00BC51E5">
          <w:rPr>
            <w:rStyle w:val="LienInternet"/>
            <w:lang w:val="fr-CH"/>
          </w:rPr>
          <w:t>https://www.blockchains-expert.com/4-etapes-pour-comprendre-une-transaction-bitcoin/</w:t>
        </w:r>
      </w:hyperlink>
    </w:p>
    <w:p w:rsidR="007B2BEC" w:rsidRPr="00BC51E5" w:rsidRDefault="00F93435">
      <w:pPr>
        <w:pStyle w:val="Paragraphedeliste"/>
        <w:rPr>
          <w:lang w:val="fr-CH"/>
        </w:rPr>
      </w:pPr>
      <w:r w:rsidRPr="00BC51E5">
        <w:rPr>
          <w:rStyle w:val="LienInternet"/>
          <w:lang w:val="fr-CH"/>
        </w:rPr>
        <w:t>https://en.bitcoin.it/wiki/Main_Page</w:t>
      </w:r>
    </w:p>
    <w:p w:rsidR="007B2BEC" w:rsidRPr="00BC51E5" w:rsidRDefault="003145F2">
      <w:pPr>
        <w:pStyle w:val="Paragraphedeliste"/>
        <w:rPr>
          <w:lang w:val="fr-CH"/>
        </w:rPr>
      </w:pPr>
      <w:hyperlink r:id="rId11">
        <w:r w:rsidR="00F93435" w:rsidRPr="00BC51E5">
          <w:rPr>
            <w:rStyle w:val="LienInternet"/>
            <w:lang w:val="fr-CH"/>
          </w:rPr>
          <w:t>https://pouruneautreeconomie.fr/comment-fonctionne-transaction-bitcoin/</w:t>
        </w:r>
      </w:hyperlink>
      <w:r w:rsidR="00F93435" w:rsidRPr="00BC51E5">
        <w:rPr>
          <w:rStyle w:val="LienInternet"/>
          <w:lang w:val="fr-CH"/>
        </w:rPr>
        <w:t xml:space="preserve"> </w:t>
      </w:r>
    </w:p>
    <w:p w:rsidR="007B2BEC" w:rsidRDefault="003145F2">
      <w:pPr>
        <w:pStyle w:val="Paragraphedeliste"/>
        <w:rPr>
          <w:rStyle w:val="LienInternet"/>
          <w:lang w:val="fr-CH"/>
        </w:rPr>
      </w:pPr>
      <w:hyperlink r:id="rId12">
        <w:r w:rsidR="00F93435" w:rsidRPr="00BC51E5">
          <w:rPr>
            <w:rStyle w:val="LienInternet"/>
            <w:lang w:val="fr-CH"/>
          </w:rPr>
          <w:t>https://www.les-crises.fr/approfondir-le-bitcoin-deroulement-dune-transaction-23/</w:t>
        </w:r>
      </w:hyperlink>
      <w:r w:rsidR="00F93435" w:rsidRPr="00BC51E5">
        <w:rPr>
          <w:rStyle w:val="LienInternet"/>
          <w:lang w:val="fr-CH"/>
        </w:rPr>
        <w:t xml:space="preserve"> </w:t>
      </w:r>
    </w:p>
    <w:p w:rsidR="00764193" w:rsidRDefault="003145F2" w:rsidP="00764193">
      <w:pPr>
        <w:ind w:firstLine="720"/>
        <w:rPr>
          <w:lang w:val="fr-CH"/>
        </w:rPr>
      </w:pPr>
      <w:hyperlink r:id="rId13" w:history="1">
        <w:r w:rsidR="00764193" w:rsidRPr="001218D1">
          <w:rPr>
            <w:rStyle w:val="Lienhypertexte"/>
            <w:lang w:val="fr-CH"/>
          </w:rPr>
          <w:t>https://bitcoin.fr/public/divers/Etapes-transaction-bitcoin.jpg</w:t>
        </w:r>
      </w:hyperlink>
    </w:p>
    <w:p w:rsidR="00764193" w:rsidRPr="00BC51E5" w:rsidRDefault="00764193">
      <w:pPr>
        <w:pStyle w:val="Paragraphedeliste"/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5"/>
        </w:numPr>
        <w:rPr>
          <w:lang w:val="fr-CH"/>
        </w:rPr>
      </w:pPr>
      <w:r>
        <w:rPr>
          <w:lang w:val="fr-CH"/>
        </w:rPr>
        <w:t>Clé privée / publique</w:t>
      </w:r>
    </w:p>
    <w:p w:rsidR="007B2BEC" w:rsidRPr="00BC51E5" w:rsidRDefault="003145F2">
      <w:pPr>
        <w:pStyle w:val="Paragraphedeliste"/>
        <w:rPr>
          <w:lang w:val="fr-CH"/>
        </w:rPr>
      </w:pPr>
      <w:hyperlink r:id="rId14">
        <w:r w:rsidR="00F93435" w:rsidRPr="00BC51E5">
          <w:rPr>
            <w:rStyle w:val="LienInternet"/>
            <w:lang w:val="fr-CH"/>
          </w:rPr>
          <w:t>https://medium.com/@JB_Pleynet/le-chiffrage-%C3%A0-cl%C3%A9s-publiques-priv%C3%A9s-expliqu%C3%A9-aux-non-initi%C3%A9s-1a0eed15934f</w:t>
        </w:r>
      </w:hyperlink>
    </w:p>
    <w:p w:rsidR="007B2BEC" w:rsidRPr="00BC51E5" w:rsidRDefault="007B2BEC">
      <w:pPr>
        <w:pStyle w:val="Paragraphedeliste"/>
        <w:rPr>
          <w:lang w:val="fr-CH"/>
        </w:rPr>
      </w:pPr>
    </w:p>
    <w:p w:rsidR="007B2BEC" w:rsidRPr="00BC51E5" w:rsidRDefault="007B2BEC">
      <w:pPr>
        <w:pStyle w:val="Paragraphedeliste"/>
        <w:rPr>
          <w:lang w:val="fr-CH"/>
        </w:rPr>
      </w:pPr>
    </w:p>
    <w:p w:rsidR="007B2BEC" w:rsidRDefault="00F93435">
      <w:pPr>
        <w:pStyle w:val="Paragraphedeliste"/>
        <w:numPr>
          <w:ilvl w:val="0"/>
          <w:numId w:val="5"/>
        </w:numPr>
        <w:rPr>
          <w:lang w:val="fr-CH"/>
        </w:rPr>
      </w:pPr>
      <w:r>
        <w:rPr>
          <w:lang w:val="fr-CH"/>
        </w:rPr>
        <w:t>Licences bancaires</w:t>
      </w:r>
    </w:p>
    <w:p w:rsidR="007B2BEC" w:rsidRPr="00BC51E5" w:rsidRDefault="003145F2">
      <w:pPr>
        <w:ind w:left="720"/>
        <w:rPr>
          <w:lang w:val="fr-CH"/>
        </w:rPr>
      </w:pPr>
      <w:hyperlink r:id="rId15">
        <w:r w:rsidR="00F93435">
          <w:rPr>
            <w:rStyle w:val="LienInternet"/>
            <w:lang w:val="fr-CH"/>
          </w:rPr>
          <w:t>https://www.bilan.ch/finance/la-finma-elargit-la-voie-a-la-crypto-avec-deux-licences-bancaires</w:t>
        </w:r>
      </w:hyperlink>
    </w:p>
    <w:p w:rsidR="007B2BEC" w:rsidRPr="00BC51E5" w:rsidRDefault="003145F2">
      <w:pPr>
        <w:ind w:left="720"/>
        <w:rPr>
          <w:lang w:val="fr-CH"/>
        </w:rPr>
      </w:pPr>
      <w:hyperlink r:id="rId16">
        <w:r w:rsidR="00F93435" w:rsidRPr="00BC51E5">
          <w:rPr>
            <w:rStyle w:val="LienInternet"/>
            <w:lang w:val="fr-CH"/>
          </w:rPr>
          <w:t>https://www.allnews.ch/content/r%C3%A9glementation/fintech-le-conseil-f%C3%A9d%C3%A9ral-concr%C3%A9tise-la-licence-bancaire-%C2%ABlight%C2%BB</w:t>
        </w:r>
      </w:hyperlink>
    </w:p>
    <w:p w:rsidR="007B2BEC" w:rsidRPr="00BC51E5" w:rsidRDefault="007B2BEC">
      <w:pPr>
        <w:pStyle w:val="Paragraphedeliste"/>
        <w:rPr>
          <w:lang w:val="fr-CH"/>
        </w:rPr>
      </w:pPr>
    </w:p>
    <w:p w:rsidR="007B2BEC" w:rsidRDefault="00ED0F9A">
      <w:pPr>
        <w:pStyle w:val="Paragraphedeliste"/>
        <w:numPr>
          <w:ilvl w:val="0"/>
          <w:numId w:val="5"/>
        </w:numPr>
        <w:rPr>
          <w:lang w:val="fr-CH"/>
        </w:rPr>
      </w:pPr>
      <w:r>
        <w:rPr>
          <w:lang w:val="fr-CH"/>
        </w:rPr>
        <w:t>Bitcoin vs autres</w:t>
      </w:r>
    </w:p>
    <w:p w:rsidR="00ED0F9A" w:rsidRDefault="00ED0F9A" w:rsidP="00ED0F9A">
      <w:pPr>
        <w:pStyle w:val="Paragraphedeliste"/>
        <w:rPr>
          <w:lang w:val="fr-CH"/>
        </w:rPr>
      </w:pPr>
      <w:hyperlink r:id="rId17" w:history="1">
        <w:r w:rsidRPr="00C33F36">
          <w:rPr>
            <w:rStyle w:val="Lienhypertexte"/>
            <w:lang w:val="fr-CH"/>
          </w:rPr>
          <w:t>https://www.investopedia.com/articles/investing/031416/bitcoin-vs-ethereum-driven-different-purposes.asp</w:t>
        </w:r>
      </w:hyperlink>
    </w:p>
    <w:p w:rsidR="00ED0F9A" w:rsidRDefault="00ED0F9A" w:rsidP="00ED0F9A">
      <w:pPr>
        <w:pStyle w:val="Paragraphedeliste"/>
        <w:rPr>
          <w:lang w:val="fr-CH"/>
        </w:rPr>
      </w:pPr>
    </w:p>
    <w:p w:rsidR="007B2BEC" w:rsidRDefault="007B2BEC">
      <w:pPr>
        <w:rPr>
          <w:lang w:val="fr-CH"/>
        </w:rPr>
      </w:pPr>
    </w:p>
    <w:p w:rsidR="007B2BEC" w:rsidRPr="00ED0F9A" w:rsidRDefault="007B2BEC">
      <w:pPr>
        <w:rPr>
          <w:lang w:val="fr-CH"/>
        </w:rPr>
      </w:pPr>
    </w:p>
    <w:p w:rsidR="00764193" w:rsidRDefault="00F93435">
      <w:r w:rsidRPr="00ED0F9A">
        <w:rPr>
          <w:lang w:val="fr-CH"/>
        </w:rPr>
        <w:lastRenderedPageBreak/>
        <w:t xml:space="preserve">                 </w:t>
      </w:r>
      <w:r w:rsidR="00764193">
        <w:rPr>
          <w:noProof/>
        </w:rPr>
        <w:drawing>
          <wp:inline distT="0" distB="0" distL="0" distR="0" wp14:anchorId="6F3E0E68" wp14:editId="4BC4BFAD">
            <wp:extent cx="5353050" cy="8572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93" w:rsidRDefault="00764193"/>
    <w:p w:rsidR="00764193" w:rsidRDefault="00764193">
      <w:r>
        <w:rPr>
          <w:noProof/>
        </w:rPr>
        <w:lastRenderedPageBreak/>
        <w:drawing>
          <wp:inline distT="0" distB="0" distL="0" distR="0" wp14:anchorId="142914E8" wp14:editId="5F31A683">
            <wp:extent cx="5381625" cy="83439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93" w:rsidRDefault="00764193"/>
    <w:p w:rsidR="00764193" w:rsidRDefault="00764193">
      <w:r>
        <w:rPr>
          <w:noProof/>
        </w:rPr>
        <w:lastRenderedPageBreak/>
        <w:drawing>
          <wp:inline distT="0" distB="0" distL="0" distR="0" wp14:anchorId="34E2F5CB" wp14:editId="63037592">
            <wp:extent cx="4772025" cy="54673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93" w:rsidRDefault="00764193"/>
    <w:p w:rsidR="00764193" w:rsidRDefault="00764193"/>
    <w:p w:rsidR="00764193" w:rsidRDefault="00764193"/>
    <w:p w:rsidR="007B2BEC" w:rsidRDefault="00F93435">
      <w:r>
        <w:lastRenderedPageBreak/>
        <w:t xml:space="preserve">                              </w:t>
      </w:r>
      <w:r w:rsidR="00764193">
        <w:rPr>
          <w:noProof/>
        </w:rPr>
        <w:drawing>
          <wp:inline distT="0" distB="0" distL="0" distR="0" wp14:anchorId="5666C428" wp14:editId="0B61F218">
            <wp:extent cx="5343525" cy="78962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93" w:rsidRDefault="00F93435">
      <w:r>
        <w:rPr>
          <w:noProof/>
        </w:rPr>
        <w:lastRenderedPageBreak/>
        <w:drawing>
          <wp:inline distT="0" distB="0" distL="0" distR="0" wp14:anchorId="23CE6EC6" wp14:editId="78D0C9DA">
            <wp:extent cx="5343525" cy="50006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193">
      <w:pgSz w:w="11906" w:h="16838"/>
      <w:pgMar w:top="1417" w:right="1417" w:bottom="1134" w:left="1417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004" w:rsidRDefault="00F93435">
      <w:pPr>
        <w:spacing w:line="240" w:lineRule="auto"/>
      </w:pPr>
      <w:r>
        <w:separator/>
      </w:r>
    </w:p>
  </w:endnote>
  <w:endnote w:type="continuationSeparator" w:id="0">
    <w:p w:rsidR="007D3004" w:rsidRDefault="00F9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BEC" w:rsidRDefault="00F93435">
      <w:r>
        <w:separator/>
      </w:r>
    </w:p>
  </w:footnote>
  <w:footnote w:type="continuationSeparator" w:id="0">
    <w:p w:rsidR="007B2BEC" w:rsidRDefault="00F93435">
      <w:r>
        <w:continuationSeparator/>
      </w:r>
    </w:p>
  </w:footnote>
  <w:footnote w:id="1">
    <w:p w:rsidR="007B2BEC" w:rsidRPr="00BC51E5" w:rsidRDefault="00F93435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 w:rsidRPr="00BC51E5">
        <w:rPr>
          <w:sz w:val="18"/>
          <w:szCs w:val="18"/>
          <w:lang w:val="fr-CH"/>
        </w:rPr>
        <w:t xml:space="preserve"> Différence fondamentale : une nouvelle adresse peut être créée pour chaque nouvelle transactions (conseillé !)</w:t>
      </w:r>
    </w:p>
  </w:footnote>
  <w:footnote w:id="2">
    <w:p w:rsidR="007B2BEC" w:rsidRPr="00BC51E5" w:rsidRDefault="00F93435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 w:rsidRPr="00BC51E5">
        <w:rPr>
          <w:sz w:val="18"/>
          <w:szCs w:val="18"/>
          <w:lang w:val="fr-CH"/>
        </w:rPr>
        <w:t xml:space="preserve"> </w:t>
      </w:r>
      <w:r>
        <w:rPr>
          <w:sz w:val="18"/>
          <w:szCs w:val="18"/>
          <w:lang w:val="fr-CH"/>
        </w:rPr>
        <w:t xml:space="preserve">NB : </w:t>
      </w:r>
      <w:proofErr w:type="spellStart"/>
      <w:r>
        <w:rPr>
          <w:sz w:val="18"/>
          <w:szCs w:val="18"/>
          <w:lang w:val="fr-CH"/>
        </w:rPr>
        <w:t>wallet</w:t>
      </w:r>
      <w:proofErr w:type="spellEnd"/>
      <w:r>
        <w:rPr>
          <w:sz w:val="18"/>
          <w:szCs w:val="18"/>
          <w:lang w:val="fr-CH"/>
        </w:rPr>
        <w:t xml:space="preserve"> cryptée ! accès via mot de passe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36308"/>
    <w:multiLevelType w:val="multilevel"/>
    <w:tmpl w:val="1170541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9131A1D"/>
    <w:multiLevelType w:val="multilevel"/>
    <w:tmpl w:val="0FA0C1F2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 w15:restartNumberingAfterBreak="0">
    <w:nsid w:val="247E255E"/>
    <w:multiLevelType w:val="multilevel"/>
    <w:tmpl w:val="A650CF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766056"/>
    <w:multiLevelType w:val="multilevel"/>
    <w:tmpl w:val="0156AF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26E2AC2"/>
    <w:multiLevelType w:val="multilevel"/>
    <w:tmpl w:val="2118DC78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5" w15:restartNumberingAfterBreak="0">
    <w:nsid w:val="44751001"/>
    <w:multiLevelType w:val="hybridMultilevel"/>
    <w:tmpl w:val="68E4833C"/>
    <w:lvl w:ilvl="0" w:tplc="31EA3F86">
      <w:numFmt w:val="bullet"/>
      <w:lvlText w:val=""/>
      <w:lvlJc w:val="left"/>
      <w:pPr>
        <w:ind w:left="36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AE87827"/>
    <w:multiLevelType w:val="multilevel"/>
    <w:tmpl w:val="5F78FF9E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7" w15:restartNumberingAfterBreak="0">
    <w:nsid w:val="4B1A5FBE"/>
    <w:multiLevelType w:val="multilevel"/>
    <w:tmpl w:val="6C6E4D9A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cs="Arial" w:hint="default"/>
        <w:b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E211E4A"/>
    <w:multiLevelType w:val="multilevel"/>
    <w:tmpl w:val="6F06A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76B29"/>
    <w:multiLevelType w:val="multilevel"/>
    <w:tmpl w:val="94DEA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87ACC"/>
    <w:multiLevelType w:val="hybridMultilevel"/>
    <w:tmpl w:val="8E9C9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6C4814"/>
    <w:multiLevelType w:val="multilevel"/>
    <w:tmpl w:val="FA8C5152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11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BEC"/>
    <w:rsid w:val="00034D8E"/>
    <w:rsid w:val="00145309"/>
    <w:rsid w:val="00254BA1"/>
    <w:rsid w:val="003145F2"/>
    <w:rsid w:val="003B6864"/>
    <w:rsid w:val="003C5C89"/>
    <w:rsid w:val="0044369B"/>
    <w:rsid w:val="00540653"/>
    <w:rsid w:val="00584D25"/>
    <w:rsid w:val="00607413"/>
    <w:rsid w:val="00764193"/>
    <w:rsid w:val="0077074F"/>
    <w:rsid w:val="00780F54"/>
    <w:rsid w:val="007B2BEC"/>
    <w:rsid w:val="007D3004"/>
    <w:rsid w:val="00A430C2"/>
    <w:rsid w:val="00A9393B"/>
    <w:rsid w:val="00BB0475"/>
    <w:rsid w:val="00BC51E5"/>
    <w:rsid w:val="00C213F6"/>
    <w:rsid w:val="00C24612"/>
    <w:rsid w:val="00D92905"/>
    <w:rsid w:val="00E2438B"/>
    <w:rsid w:val="00E44087"/>
    <w:rsid w:val="00ED0F9A"/>
    <w:rsid w:val="00F93435"/>
    <w:rsid w:val="00FD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9D4BC0"/>
  <w15:docId w15:val="{20516324-5B9A-421E-A67B-B36B9FF18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60" w:lineRule="atLeast"/>
    </w:pPr>
    <w:rPr>
      <w:rFonts w:ascii="Arial" w:hAnsi="Arial" w:cs="Arial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semiHidden/>
    <w:unhideWhenUsed/>
    <w:rsid w:val="00321778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0728EA"/>
    <w:rPr>
      <w:color w:val="954F72" w:themeColor="followedHyperlink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NotedebasdepageCar">
    <w:name w:val="Note de bas de page Car"/>
    <w:basedOn w:val="Policepardfaut"/>
    <w:link w:val="Notedebasdepage"/>
    <w:uiPriority w:val="99"/>
    <w:semiHidden/>
    <w:qFormat/>
    <w:rsid w:val="00BE6538"/>
    <w:rPr>
      <w:rFonts w:ascii="Arial" w:hAnsi="Arial" w:cs="Arial"/>
      <w:sz w:val="20"/>
      <w:szCs w:val="20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BE6538"/>
    <w:rPr>
      <w:vertAlign w:val="superscript"/>
    </w:rPr>
  </w:style>
  <w:style w:type="character" w:styleId="lev">
    <w:name w:val="Strong"/>
    <w:basedOn w:val="Policepardfaut"/>
    <w:uiPriority w:val="22"/>
    <w:qFormat/>
    <w:rsid w:val="001A458D"/>
    <w:rPr>
      <w:b/>
      <w:bCs/>
    </w:rPr>
  </w:style>
  <w:style w:type="character" w:customStyle="1" w:styleId="Caractresdenotedebasdepage">
    <w:name w:val="Caractères de note de bas de page"/>
    <w:qFormat/>
  </w:style>
  <w:style w:type="character" w:customStyle="1" w:styleId="LienInternetvisit">
    <w:name w:val="Lien Internet visité"/>
    <w:rPr>
      <w:color w:val="800000"/>
      <w:u w:val="single"/>
    </w:rPr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5726DF"/>
    <w:pPr>
      <w:ind w:left="720"/>
      <w:contextualSpacing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6538"/>
    <w:pPr>
      <w:spacing w:line="240" w:lineRule="auto"/>
    </w:pPr>
    <w:rPr>
      <w:sz w:val="20"/>
      <w:szCs w:val="20"/>
    </w:rPr>
  </w:style>
  <w:style w:type="numbering" w:customStyle="1" w:styleId="Puce">
    <w:name w:val="Puce •"/>
    <w:qFormat/>
  </w:style>
  <w:style w:type="table" w:styleId="Grilledutableau">
    <w:name w:val="Table Grid"/>
    <w:basedOn w:val="TableauNormal"/>
    <w:uiPriority w:val="39"/>
    <w:rsid w:val="003A4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7641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itcoin.fr/public/divers/Etapes-transaction-bitcoin.jpg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les-crises.fr/approfondir-le-bitcoin-deroulement-dune-transaction-23/" TargetMode="External"/><Relationship Id="rId17" Type="http://schemas.openxmlformats.org/officeDocument/2006/relationships/hyperlink" Target="https://www.investopedia.com/articles/investing/031416/bitcoin-vs-ethereum-driven-different-purposes.as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llnews.ch/content/r&#233;glementation/fintech-le-conseil-f&#233;d&#233;ral-concr&#233;tise-la-licence-bancaire-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uruneautreeconomie.fr/comment-fonctionne-transaction-bitcoi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bilan.ch/finance/la-finma-elargit-la-voie-a-la-crypto-avec-deux-licences-bancaire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blockchains-expert.com/4-etapes-pour-comprendre-une-transaction-bitcoin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blockchains-expert.com/portefeuille-bitcoin-comment-conserver-vos-cryptomonnaies/" TargetMode="External"/><Relationship Id="rId14" Type="http://schemas.openxmlformats.org/officeDocument/2006/relationships/hyperlink" Target="https://medium.com/@JB_Pleynet/le-chiffrage-&#224;-cl&#233;s-publiques-priv&#233;s-expliqu&#233;-aux-non-initi&#233;s-1a0eed15934f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23C05-FE0E-46D0-94FA-8B51CDF6D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997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Bundesverwaltung</Company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Matthey Christophe BFS</dc:creator>
  <dc:description/>
  <cp:lastModifiedBy>Matthey Christophe BFS</cp:lastModifiedBy>
  <cp:revision>28</cp:revision>
  <dcterms:created xsi:type="dcterms:W3CDTF">2020-03-30T06:36:00Z</dcterms:created>
  <dcterms:modified xsi:type="dcterms:W3CDTF">2020-03-30T11:27:00Z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Bundesverwaltung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