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3140" w:type="dxa"/>
        <w:tblInd w:w="-545" w:type="dxa"/>
        <w:tblLook w:val="04A0" w:firstRow="1" w:lastRow="0" w:firstColumn="1" w:lastColumn="0" w:noHBand="0" w:noVBand="1"/>
      </w:tblPr>
      <w:tblGrid>
        <w:gridCol w:w="1350"/>
        <w:gridCol w:w="11790"/>
      </w:tblGrid>
      <w:tr w:rsidR="00A2485C" w14:paraId="26875CAC" w14:textId="77777777" w:rsidTr="00CB4AF0">
        <w:trPr>
          <w:trHeight w:val="864"/>
        </w:trPr>
        <w:tc>
          <w:tcPr>
            <w:tcW w:w="1350" w:type="dxa"/>
            <w:vAlign w:val="center"/>
          </w:tcPr>
          <w:p w14:paraId="0B3E7A72" w14:textId="0BD9478B" w:rsidR="00A75386" w:rsidRPr="008D7CC0" w:rsidRDefault="00A75386" w:rsidP="00CB4AF0">
            <w:pPr>
              <w:jc w:val="center"/>
            </w:pPr>
            <w:r w:rsidRPr="008D7CC0">
              <w:t>Year</w:t>
            </w:r>
          </w:p>
        </w:tc>
        <w:tc>
          <w:tcPr>
            <w:tcW w:w="11790" w:type="dxa"/>
            <w:vAlign w:val="center"/>
          </w:tcPr>
          <w:p w14:paraId="76EC1EDC" w14:textId="1EAB7924" w:rsidR="00A75386" w:rsidRPr="008D7CC0" w:rsidRDefault="00E24B0A" w:rsidP="00CB4AF0">
            <w:pPr>
              <w:jc w:val="center"/>
            </w:pPr>
            <w:r w:rsidRPr="008D7CC0">
              <w:t xml:space="preserve">Best BIC </w:t>
            </w:r>
            <w:r w:rsidR="00A75386" w:rsidRPr="008D7CC0">
              <w:t>Model</w:t>
            </w:r>
            <w:r w:rsidR="00CB4AF0">
              <w:t>s</w:t>
            </w:r>
          </w:p>
        </w:tc>
      </w:tr>
      <w:tr w:rsidR="00A2485C" w14:paraId="6ACC6141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31FAFF49" w14:textId="61BAA07F" w:rsidR="00A75386" w:rsidRPr="008D7CC0" w:rsidRDefault="00A75386" w:rsidP="00A2485C">
            <w:pPr>
              <w:jc w:val="center"/>
            </w:pPr>
            <w:r w:rsidRPr="008D7CC0">
              <w:t>1982</w:t>
            </w:r>
          </w:p>
        </w:tc>
        <w:tc>
          <w:tcPr>
            <w:tcW w:w="11790" w:type="dxa"/>
            <w:vAlign w:val="center"/>
          </w:tcPr>
          <w:p w14:paraId="05207455" w14:textId="0508EB27" w:rsidR="00A75386" w:rsidRPr="008D7CC0" w:rsidRDefault="00C932AB" w:rsidP="008D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=-0.6002+0.002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  <m:r>
                  <w:rPr>
                    <w:rFonts w:ascii="Cambria Math" w:hAnsi="Cambria Math"/>
                  </w:rPr>
                  <m:t>+0.0113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dry</m:t>
                    </m:r>
                  </m:sub>
                </m:sSub>
                <m:r>
                  <w:rPr>
                    <w:rFonts w:ascii="Cambria Math" w:hAnsi="Cambria Math"/>
                  </w:rPr>
                  <m:t>+0.2113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jail,yes</m:t>
                    </m:r>
                  </m:sub>
                </m:sSub>
              </m:oMath>
            </m:oMathPara>
          </w:p>
        </w:tc>
      </w:tr>
      <w:tr w:rsidR="00A2485C" w14:paraId="0670A67C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3DBBD820" w14:textId="1D3C7381" w:rsidR="00A75386" w:rsidRPr="008D7CC0" w:rsidRDefault="00A75386" w:rsidP="00A2485C">
            <w:pPr>
              <w:jc w:val="center"/>
            </w:pPr>
            <w:r w:rsidRPr="008D7CC0">
              <w:t>1983</w:t>
            </w:r>
          </w:p>
        </w:tc>
        <w:tc>
          <w:tcPr>
            <w:tcW w:w="11790" w:type="dxa"/>
            <w:vAlign w:val="center"/>
          </w:tcPr>
          <w:p w14:paraId="6A5F1179" w14:textId="0DB08863" w:rsidR="00A75386" w:rsidRPr="008D7CC0" w:rsidRDefault="00C932AB" w:rsidP="008D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 =  1.387 + 0.00011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  <m:r>
                  <w:rPr>
                    <w:rFonts w:ascii="Cambria Math" w:hAnsi="Cambria Math"/>
                  </w:rPr>
                  <m:t> -  0.00003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w:rPr>
                    <w:rFonts w:ascii="Cambria Math" w:hAnsi="Cambria Math"/>
                  </w:rPr>
                  <m:t> -0.0501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drink age</m:t>
                    </m:r>
                  </m:sub>
                </m:sSub>
                <m:r>
                  <w:rPr>
                    <w:rFonts w:ascii="Cambria Math" w:hAnsi="Cambria Math"/>
                  </w:rPr>
                  <m:t> - 0.1169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breath, yes</m:t>
                    </m:r>
                  </m:sub>
                </m:sSub>
                <m:r>
                  <w:rPr>
                    <w:rFonts w:ascii="Cambria Math" w:hAnsi="Cambria Math"/>
                  </w:rPr>
                  <m:t> - 1.2147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gsp</m:t>
                    </m:r>
                  </m:sub>
                </m:sSub>
              </m:oMath>
            </m:oMathPara>
          </w:p>
        </w:tc>
      </w:tr>
      <w:tr w:rsidR="00A2485C" w14:paraId="0208149E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2AAFA2D0" w14:textId="6E10AFF4" w:rsidR="00A75386" w:rsidRPr="008D7CC0" w:rsidRDefault="005C22C3" w:rsidP="00A2485C">
            <w:pPr>
              <w:jc w:val="center"/>
            </w:pPr>
            <w:r w:rsidRPr="008D7CC0">
              <w:t>1984</w:t>
            </w:r>
          </w:p>
        </w:tc>
        <w:tc>
          <w:tcPr>
            <w:tcW w:w="11790" w:type="dxa"/>
            <w:vAlign w:val="center"/>
          </w:tcPr>
          <w:p w14:paraId="2F05CF25" w14:textId="17C1DEDA" w:rsidR="00A75386" w:rsidRPr="008D7CC0" w:rsidRDefault="00C932AB" w:rsidP="008D7CC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=1.3974-0.00004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w:rPr>
                    <w:rFonts w:ascii="Cambria Math" w:hAnsi="Cambria Math"/>
                  </w:rPr>
                  <m:t> - 3.218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gsp</m:t>
                    </m:r>
                  </m:sub>
                </m:sSub>
                <m:r>
                  <w:rPr>
                    <w:rFonts w:ascii="Cambria Math" w:hAnsi="Cambria Math"/>
                  </w:rPr>
                  <m:t> + 0.00885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baptist</m:t>
                    </m:r>
                  </m:sub>
                </m:sSub>
              </m:oMath>
            </m:oMathPara>
          </w:p>
        </w:tc>
      </w:tr>
      <w:tr w:rsidR="00A2485C" w14:paraId="268A1639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53E77CC9" w14:textId="68DA3A8B" w:rsidR="005C22C3" w:rsidRPr="008D7CC0" w:rsidRDefault="005C22C3" w:rsidP="00A2485C">
            <w:pPr>
              <w:jc w:val="center"/>
            </w:pPr>
            <w:r w:rsidRPr="008D7CC0">
              <w:t>1985</w:t>
            </w:r>
          </w:p>
        </w:tc>
        <w:tc>
          <w:tcPr>
            <w:tcW w:w="11790" w:type="dxa"/>
            <w:vAlign w:val="center"/>
          </w:tcPr>
          <w:p w14:paraId="72AB0920" w14:textId="24594221" w:rsidR="005C22C3" w:rsidRPr="008D7CC0" w:rsidRDefault="00C932AB" w:rsidP="008D7CC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0.808-0.0001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0.0001X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+0.1576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jail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yes</m:t>
                    </m:r>
                  </m:sub>
                </m:sSub>
                <m:r>
                  <w:rPr>
                    <w:rFonts w:ascii="Cambria Math" w:hAnsi="Cambria Math"/>
                  </w:rPr>
                  <m:t>-0.0063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mormon</m:t>
                    </m:r>
                  </m:sub>
                </m:sSub>
              </m:oMath>
            </m:oMathPara>
          </w:p>
        </w:tc>
      </w:tr>
      <w:tr w:rsidR="00A2485C" w14:paraId="04A19A88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201343EC" w14:textId="1BD31688" w:rsidR="005C22C3" w:rsidRPr="008D7CC0" w:rsidRDefault="005C22C3" w:rsidP="00A2485C">
            <w:pPr>
              <w:jc w:val="center"/>
            </w:pPr>
            <w:r w:rsidRPr="008D7CC0">
              <w:t>1986</w:t>
            </w:r>
          </w:p>
        </w:tc>
        <w:tc>
          <w:tcPr>
            <w:tcW w:w="11790" w:type="dxa"/>
            <w:vAlign w:val="center"/>
          </w:tcPr>
          <w:p w14:paraId="1E217566" w14:textId="74032BAC" w:rsidR="005C22C3" w:rsidRPr="008D7CC0" w:rsidRDefault="00CF743F" w:rsidP="008D7CC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(Y)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1.127-0.00004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+0.0124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baptist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+0.1484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jail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yes</m:t>
                    </m:r>
                  </m:sub>
                </m:sSub>
              </m:oMath>
            </m:oMathPara>
          </w:p>
        </w:tc>
      </w:tr>
      <w:tr w:rsidR="00A2485C" w14:paraId="373C5713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04EAC590" w14:textId="4955CBD0" w:rsidR="005C22C3" w:rsidRPr="008D7CC0" w:rsidRDefault="005C22C3" w:rsidP="00A2485C">
            <w:pPr>
              <w:jc w:val="center"/>
            </w:pPr>
            <w:r w:rsidRPr="008D7CC0">
              <w:t>1987</w:t>
            </w:r>
          </w:p>
        </w:tc>
        <w:tc>
          <w:tcPr>
            <w:tcW w:w="11790" w:type="dxa"/>
            <w:vAlign w:val="center"/>
          </w:tcPr>
          <w:p w14:paraId="3DA9D425" w14:textId="38B806E5" w:rsidR="005C22C3" w:rsidRPr="008D7CC0" w:rsidRDefault="00C932AB" w:rsidP="008D7CC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=1.218-0.00005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income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+0.00916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baptist</m:t>
                    </m:r>
                  </m:sub>
                </m:sSub>
              </m:oMath>
            </m:oMathPara>
          </w:p>
        </w:tc>
      </w:tr>
      <w:tr w:rsidR="00A2485C" w14:paraId="6B0CA9F6" w14:textId="77777777" w:rsidTr="00A2485C">
        <w:trPr>
          <w:trHeight w:val="864"/>
        </w:trPr>
        <w:tc>
          <w:tcPr>
            <w:tcW w:w="1350" w:type="dxa"/>
            <w:vAlign w:val="center"/>
          </w:tcPr>
          <w:p w14:paraId="18575EAB" w14:textId="6F541425" w:rsidR="00E11CA7" w:rsidRPr="008D7CC0" w:rsidRDefault="00E11CA7" w:rsidP="00A2485C">
            <w:pPr>
              <w:jc w:val="center"/>
            </w:pPr>
            <w:r w:rsidRPr="008D7CC0">
              <w:t>1988</w:t>
            </w:r>
          </w:p>
        </w:tc>
        <w:tc>
          <w:tcPr>
            <w:tcW w:w="11790" w:type="dxa"/>
            <w:vAlign w:val="center"/>
          </w:tcPr>
          <w:p w14:paraId="6AD79219" w14:textId="5BEA6927" w:rsidR="00E11CA7" w:rsidRPr="008D7CC0" w:rsidRDefault="00C932AB" w:rsidP="008D7CC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=1.3402-0.0001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income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+0.0072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baptist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+0.1029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spirits</m:t>
                    </m:r>
                  </m:sub>
                </m:sSub>
              </m:oMath>
            </m:oMathPara>
          </w:p>
        </w:tc>
      </w:tr>
    </w:tbl>
    <w:p w14:paraId="0B400314" w14:textId="69CA4E12" w:rsidR="00864FA9" w:rsidRDefault="00864FA9"/>
    <w:p w14:paraId="11220992" w14:textId="61D5DCBC" w:rsidR="00A84487" w:rsidRDefault="00A84487"/>
    <w:p w14:paraId="64820910" w14:textId="6BA292D0" w:rsidR="00A84487" w:rsidRDefault="00A84487"/>
    <w:p w14:paraId="56E713E5" w14:textId="79F32C67" w:rsidR="00A84487" w:rsidRDefault="00A84487"/>
    <w:p w14:paraId="00FB610F" w14:textId="46C736D1" w:rsidR="00A84487" w:rsidRDefault="00A84487"/>
    <w:p w14:paraId="638EDCDF" w14:textId="7ABC405C" w:rsidR="00A84487" w:rsidRDefault="00A84487"/>
    <w:p w14:paraId="22FDF219" w14:textId="033D797C" w:rsidR="00A84487" w:rsidRDefault="00A84487"/>
    <w:p w14:paraId="686A39B3" w14:textId="4E3475F3" w:rsidR="00A84487" w:rsidRDefault="00A84487"/>
    <w:p w14:paraId="4D9DC7AA" w14:textId="39019D2D" w:rsidR="00A84487" w:rsidRDefault="00A84487"/>
    <w:p w14:paraId="0DF787B7" w14:textId="6C1E2C14" w:rsidR="00A84487" w:rsidRDefault="00A84487"/>
    <w:p w14:paraId="5C8DE8BC" w14:textId="3993D983" w:rsidR="00A84487" w:rsidRDefault="00A84487"/>
    <w:tbl>
      <w:tblPr>
        <w:tblStyle w:val="TableGridLight"/>
        <w:tblW w:w="13140" w:type="dxa"/>
        <w:tblInd w:w="-545" w:type="dxa"/>
        <w:tblLook w:val="04A0" w:firstRow="1" w:lastRow="0" w:firstColumn="1" w:lastColumn="0" w:noHBand="0" w:noVBand="1"/>
      </w:tblPr>
      <w:tblGrid>
        <w:gridCol w:w="1350"/>
        <w:gridCol w:w="11790"/>
      </w:tblGrid>
      <w:tr w:rsidR="00A84487" w14:paraId="7B433D2A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1AD82049" w14:textId="77777777" w:rsidR="00A84487" w:rsidRPr="008D7CC0" w:rsidRDefault="00A84487" w:rsidP="0044214E">
            <w:pPr>
              <w:jc w:val="center"/>
            </w:pPr>
            <w:r w:rsidRPr="008D7CC0">
              <w:t>Year</w:t>
            </w:r>
          </w:p>
        </w:tc>
        <w:tc>
          <w:tcPr>
            <w:tcW w:w="11790" w:type="dxa"/>
            <w:vAlign w:val="center"/>
          </w:tcPr>
          <w:p w14:paraId="705B57C6" w14:textId="4BCE6D58" w:rsidR="00A84487" w:rsidRPr="008D7CC0" w:rsidRDefault="00A84487" w:rsidP="0044214E">
            <w:pPr>
              <w:jc w:val="center"/>
            </w:pPr>
            <w:r w:rsidRPr="008D7CC0">
              <w:t>Best BIC Model</w:t>
            </w:r>
            <w:r>
              <w:t>s</w:t>
            </w:r>
            <w:r w:rsidR="00AD1779">
              <w:t xml:space="preserve"> (After Log Transformation)</w:t>
            </w:r>
          </w:p>
        </w:tc>
      </w:tr>
      <w:tr w:rsidR="00A84487" w14:paraId="2D0037F3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5D8E665F" w14:textId="77777777" w:rsidR="00A84487" w:rsidRPr="008D7CC0" w:rsidRDefault="00A84487" w:rsidP="0044214E">
            <w:pPr>
              <w:jc w:val="center"/>
            </w:pPr>
            <w:r w:rsidRPr="008D7CC0">
              <w:t>1982</w:t>
            </w:r>
          </w:p>
        </w:tc>
        <w:tc>
          <w:tcPr>
            <w:tcW w:w="11790" w:type="dxa"/>
            <w:vAlign w:val="center"/>
          </w:tcPr>
          <w:p w14:paraId="3AFA3CEE" w14:textId="3CD6D1DE" w:rsidR="00A84487" w:rsidRPr="008D7CC0" w:rsidRDefault="00A84487" w:rsidP="0044214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Courier New"/>
                    <w:color w:val="333333"/>
                  </w:rPr>
                  <m:t>-2.1874</m:t>
                </m:r>
                <m:r>
                  <w:rPr>
                    <w:rFonts w:ascii="Cambria Math" w:hAnsi="Cambria Math"/>
                  </w:rPr>
                  <m:t>+0.002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  <m:r>
                  <w:rPr>
                    <w:rFonts w:ascii="Cambria Math" w:hAnsi="Cambria Math"/>
                  </w:rPr>
                  <m:t>+0.0</m:t>
                </m:r>
                <m:r>
                  <w:rPr>
                    <w:rFonts w:ascii="Cambria Math" w:hAnsi="Cambria Math"/>
                  </w:rPr>
                  <m:t>152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dry</m:t>
                    </m:r>
                  </m:sub>
                </m:sSub>
                <m:r>
                  <w:rPr>
                    <w:rFonts w:ascii="Cambria Math" w:hAnsi="Cambria Math"/>
                  </w:rPr>
                  <m:t>+0.2</m:t>
                </m:r>
                <m:r>
                  <w:rPr>
                    <w:rFonts w:ascii="Cambria Math" w:hAnsi="Cambria Math"/>
                  </w:rPr>
                  <m:t>918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jail,yes</m:t>
                    </m:r>
                  </m:sub>
                </m:sSub>
              </m:oMath>
            </m:oMathPara>
          </w:p>
        </w:tc>
      </w:tr>
      <w:tr w:rsidR="00A84487" w14:paraId="11802335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7C6F35AC" w14:textId="77777777" w:rsidR="00A84487" w:rsidRPr="008D7CC0" w:rsidRDefault="00A84487" w:rsidP="0044214E">
            <w:pPr>
              <w:jc w:val="center"/>
            </w:pPr>
            <w:r w:rsidRPr="008D7CC0">
              <w:t>1983</w:t>
            </w:r>
          </w:p>
        </w:tc>
        <w:tc>
          <w:tcPr>
            <w:tcW w:w="11790" w:type="dxa"/>
            <w:vAlign w:val="center"/>
          </w:tcPr>
          <w:p w14:paraId="516B03DD" w14:textId="33AA541A" w:rsidR="00A84487" w:rsidRPr="008D7CC0" w:rsidRDefault="00A84487" w:rsidP="0044214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 =  </m:t>
                </m:r>
                <m:r>
                  <m:rPr>
                    <m:sty m:val="p"/>
                  </m:rPr>
                  <w:rPr>
                    <w:rStyle w:val="HTMLCode"/>
                    <w:rFonts w:ascii="Cambria Math" w:eastAsiaTheme="minorHAnsi" w:hAnsi="Cambria Math" w:cstheme="minorHAnsi"/>
                    <w:color w:val="333333"/>
                    <w:sz w:val="24"/>
                    <w:szCs w:val="24"/>
                  </w:rPr>
                  <m:t>-1.0283</m:t>
                </m:r>
                <m:r>
                  <w:rPr>
                    <w:rFonts w:ascii="Cambria Math" w:hAnsi="Cambria Math"/>
                  </w:rPr>
                  <m:t>+ 0.00</m:t>
                </m:r>
                <m:r>
                  <w:rPr>
                    <w:rFonts w:ascii="Cambria Math" w:hAnsi="Cambria Math"/>
                  </w:rPr>
                  <m:t>02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  <m:r>
                  <w:rPr>
                    <w:rFonts w:ascii="Cambria Math" w:hAnsi="Cambria Math"/>
                  </w:rPr>
                  <m:t> -  0.000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w:rPr>
                    <w:rFonts w:ascii="Cambria Math" w:hAnsi="Cambria Math"/>
                  </w:rPr>
                  <m:t> </m:t>
                </m:r>
                <m:r>
                  <w:rPr>
                    <w:rFonts w:ascii="Cambria Math" w:hAnsi="Cambria Math"/>
                  </w:rPr>
                  <m:t>+0.2201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jail,yes</m:t>
                    </m:r>
                  </m:sub>
                </m:sSub>
                <m:r>
                  <w:rPr>
                    <w:rFonts w:ascii="Cambria Math" w:hAnsi="Cambria Math"/>
                  </w:rPr>
                  <m:t>-0.0086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mormon</m:t>
                    </m:r>
                  </m:sub>
                </m:sSub>
              </m:oMath>
            </m:oMathPara>
          </w:p>
        </w:tc>
      </w:tr>
      <w:tr w:rsidR="00A84487" w14:paraId="24C27DA5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7BD36DA2" w14:textId="77777777" w:rsidR="00A84487" w:rsidRPr="008D7CC0" w:rsidRDefault="00A84487" w:rsidP="0044214E">
            <w:pPr>
              <w:jc w:val="center"/>
            </w:pPr>
            <w:r w:rsidRPr="008D7CC0">
              <w:t>1984</w:t>
            </w:r>
          </w:p>
        </w:tc>
        <w:tc>
          <w:tcPr>
            <w:tcW w:w="11790" w:type="dxa"/>
            <w:vAlign w:val="center"/>
          </w:tcPr>
          <w:p w14:paraId="7921E7B2" w14:textId="4E8FEED7" w:rsidR="00A84487" w:rsidRPr="008D7CC0" w:rsidRDefault="00A84487" w:rsidP="0044214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=1.</m:t>
                </m:r>
                <m:r>
                  <w:rPr>
                    <w:rFonts w:ascii="Cambria Math" w:hAnsi="Cambria Math"/>
                  </w:rPr>
                  <m:t>2711</m:t>
                </m:r>
                <m:r>
                  <w:rPr>
                    <w:rFonts w:ascii="Cambria Math" w:hAnsi="Cambria Math"/>
                  </w:rPr>
                  <m:t>-0.</m:t>
                </m:r>
                <m:r>
                  <w:rPr>
                    <w:rFonts w:ascii="Cambria Math" w:hAnsi="Cambria Math"/>
                  </w:rPr>
                  <m:t>0001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w:rPr>
                    <w:rFonts w:ascii="Cambria Math" w:hAnsi="Cambria Math"/>
                  </w:rPr>
                  <m:t> - </m:t>
                </m:r>
                <m:r>
                  <w:rPr>
                    <w:rFonts w:ascii="Cambria Math" w:hAnsi="Cambria Math"/>
                  </w:rPr>
                  <m:t>0.224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breath,yes</m:t>
                    </m:r>
                  </m:sub>
                </m:sSub>
                <m:r>
                  <w:rPr>
                    <w:rFonts w:ascii="Cambria Math" w:hAnsi="Cambria Math"/>
                  </w:rPr>
                  <m:t> + </m:t>
                </m:r>
                <m:r>
                  <w:rPr>
                    <w:rFonts w:ascii="Cambria Math" w:hAnsi="Cambria Math"/>
                  </w:rPr>
                  <m:t>0.1591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spirits</m:t>
                    </m:r>
                  </m:sub>
                </m:sSub>
              </m:oMath>
            </m:oMathPara>
          </w:p>
        </w:tc>
      </w:tr>
      <w:tr w:rsidR="00A84487" w14:paraId="148A65DD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545ADEA9" w14:textId="77777777" w:rsidR="00A84487" w:rsidRPr="008D7CC0" w:rsidRDefault="00A84487" w:rsidP="0044214E">
            <w:pPr>
              <w:jc w:val="center"/>
            </w:pPr>
            <w:r w:rsidRPr="008D7CC0">
              <w:t>1985</w:t>
            </w:r>
          </w:p>
        </w:tc>
        <w:tc>
          <w:tcPr>
            <w:tcW w:w="11790" w:type="dxa"/>
            <w:vAlign w:val="center"/>
          </w:tcPr>
          <w:p w14:paraId="3D1CCA51" w14:textId="65587C7B" w:rsidR="00A84487" w:rsidRPr="008D7CC0" w:rsidRDefault="00A84487" w:rsidP="004421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.5035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-0.0001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0.0001X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2530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jail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yes</m:t>
                    </m:r>
                  </m:sub>
                </m:sSub>
                <m:r>
                  <w:rPr>
                    <w:rFonts w:ascii="Cambria Math" w:hAnsi="Cambria Math"/>
                  </w:rPr>
                  <m:t>-0.0</m:t>
                </m:r>
                <m: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mormon</m:t>
                    </m:r>
                  </m:sub>
                </m:sSub>
              </m:oMath>
            </m:oMathPara>
          </w:p>
        </w:tc>
      </w:tr>
      <w:tr w:rsidR="00A84487" w14:paraId="2E95C9C6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1C7279FF" w14:textId="77777777" w:rsidR="00A84487" w:rsidRPr="008D7CC0" w:rsidRDefault="00A84487" w:rsidP="0044214E">
            <w:pPr>
              <w:jc w:val="center"/>
            </w:pPr>
            <w:r w:rsidRPr="008D7CC0">
              <w:t>1986</w:t>
            </w:r>
          </w:p>
        </w:tc>
        <w:tc>
          <w:tcPr>
            <w:tcW w:w="11790" w:type="dxa"/>
            <w:vAlign w:val="center"/>
          </w:tcPr>
          <w:p w14:paraId="6EBEF3A4" w14:textId="66E6345E" w:rsidR="00A84487" w:rsidRPr="008D7CC0" w:rsidRDefault="00A84487" w:rsidP="004421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0.2566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mormon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271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service,yes</m:t>
                    </m:r>
                  </m:sub>
                </m:sSub>
                <m:r>
                  <w:rPr>
                    <w:rFonts w:ascii="Cambria Math" w:hAnsi="Cambria Math"/>
                  </w:rPr>
                  <m:t>+0.0001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</m:oMath>
            </m:oMathPara>
          </w:p>
        </w:tc>
      </w:tr>
      <w:tr w:rsidR="00A84487" w14:paraId="1833A37B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436A79AF" w14:textId="77777777" w:rsidR="00A84487" w:rsidRPr="008D7CC0" w:rsidRDefault="00A84487" w:rsidP="0044214E">
            <w:pPr>
              <w:jc w:val="center"/>
            </w:pPr>
            <w:r w:rsidRPr="008D7CC0">
              <w:t>1987</w:t>
            </w:r>
          </w:p>
        </w:tc>
        <w:tc>
          <w:tcPr>
            <w:tcW w:w="11790" w:type="dxa"/>
            <w:vAlign w:val="center"/>
          </w:tcPr>
          <w:p w14:paraId="66CB16B9" w14:textId="70A47BAF" w:rsidR="00A84487" w:rsidRPr="008D7CC0" w:rsidRDefault="00A84487" w:rsidP="004421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0.</m:t>
                </m:r>
                <m:r>
                  <w:rPr>
                    <w:rFonts w:ascii="Cambria Math" w:eastAsia="Calibri" w:hAnsi="Cambria Math" w:cs="Times New Roman"/>
                  </w:rPr>
                  <m:t>2657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mormon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+0.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819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service,yes</m:t>
                    </m:r>
                  </m:sub>
                </m:sSub>
                <m:r>
                  <w:rPr>
                    <w:rFonts w:ascii="Cambria Math" w:hAnsi="Cambria Math"/>
                  </w:rPr>
                  <m:t>+0.0001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miles</m:t>
                    </m:r>
                  </m:sub>
                </m:sSub>
              </m:oMath>
            </m:oMathPara>
          </w:p>
        </w:tc>
      </w:tr>
      <w:tr w:rsidR="00A84487" w14:paraId="60B982B7" w14:textId="77777777" w:rsidTr="0044214E">
        <w:trPr>
          <w:trHeight w:val="864"/>
        </w:trPr>
        <w:tc>
          <w:tcPr>
            <w:tcW w:w="1350" w:type="dxa"/>
            <w:vAlign w:val="center"/>
          </w:tcPr>
          <w:p w14:paraId="10136B38" w14:textId="77777777" w:rsidR="00A84487" w:rsidRPr="008D7CC0" w:rsidRDefault="00A84487" w:rsidP="0044214E">
            <w:pPr>
              <w:jc w:val="center"/>
            </w:pPr>
            <w:r w:rsidRPr="008D7CC0">
              <w:t>1988</w:t>
            </w:r>
          </w:p>
        </w:tc>
        <w:tc>
          <w:tcPr>
            <w:tcW w:w="11790" w:type="dxa"/>
            <w:vAlign w:val="center"/>
          </w:tcPr>
          <w:p w14:paraId="54050C66" w14:textId="47DA6542" w:rsidR="00A84487" w:rsidRPr="008D7CC0" w:rsidRDefault="006F5CA2" w:rsidP="0044214E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>
                  <w:rPr>
                    <w:rFonts w:ascii="Cambria Math" w:eastAsia="Calibri" w:hAnsi="Cambria Math" w:cs="Times New Roman"/>
                  </w:rPr>
                  <m:t>0.</m:t>
                </m:r>
                <m:r>
                  <w:rPr>
                    <w:rFonts w:ascii="Cambria Math" w:eastAsia="Calibri" w:hAnsi="Cambria Math" w:cs="Times New Roman"/>
                  </w:rPr>
                  <m:t>0476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-0.000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income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0.0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001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iles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3.46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gsp</m:t>
                    </m:r>
                  </m:sub>
                </m:sSub>
                <m:r>
                  <w:rPr>
                    <w:rFonts w:ascii="Cambria Math" w:hAnsi="Cambria Math"/>
                  </w:rPr>
                  <m:t>+0.</m:t>
                </m:r>
                <m:r>
                  <w:rPr>
                    <w:rFonts w:ascii="Cambria Math" w:hAnsi="Cambria Math"/>
                  </w:rPr>
                  <m:t>0081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X_{mormon}</m:t>
                </m:r>
              </m:oMath>
            </m:oMathPara>
          </w:p>
        </w:tc>
      </w:tr>
    </w:tbl>
    <w:p w14:paraId="5E0D6E77" w14:textId="77777777" w:rsidR="00A84487" w:rsidRPr="00E24B0A" w:rsidRDefault="00A84487" w:rsidP="00E24B0A">
      <w:pPr>
        <w:tabs>
          <w:tab w:val="left" w:pos="3058"/>
        </w:tabs>
      </w:pPr>
    </w:p>
    <w:sectPr w:rsidR="00A84487" w:rsidRPr="00E24B0A" w:rsidSect="00A248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47EAE" w14:textId="77777777" w:rsidR="00C932AB" w:rsidRDefault="00C932AB" w:rsidP="00A84487">
      <w:r>
        <w:separator/>
      </w:r>
    </w:p>
  </w:endnote>
  <w:endnote w:type="continuationSeparator" w:id="0">
    <w:p w14:paraId="2920AB44" w14:textId="77777777" w:rsidR="00C932AB" w:rsidRDefault="00C932AB" w:rsidP="00A84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2ECAB" w14:textId="77777777" w:rsidR="00C932AB" w:rsidRDefault="00C932AB" w:rsidP="00A84487">
      <w:r>
        <w:separator/>
      </w:r>
    </w:p>
  </w:footnote>
  <w:footnote w:type="continuationSeparator" w:id="0">
    <w:p w14:paraId="0D59666C" w14:textId="77777777" w:rsidR="00C932AB" w:rsidRDefault="00C932AB" w:rsidP="00A84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86"/>
    <w:rsid w:val="00333AC8"/>
    <w:rsid w:val="005866F8"/>
    <w:rsid w:val="005C22C3"/>
    <w:rsid w:val="005F33FC"/>
    <w:rsid w:val="006F5CA2"/>
    <w:rsid w:val="00864FA9"/>
    <w:rsid w:val="008D0E9E"/>
    <w:rsid w:val="008D7CC0"/>
    <w:rsid w:val="00A2485C"/>
    <w:rsid w:val="00A75386"/>
    <w:rsid w:val="00A84487"/>
    <w:rsid w:val="00AD1779"/>
    <w:rsid w:val="00B41610"/>
    <w:rsid w:val="00BA6652"/>
    <w:rsid w:val="00C932AB"/>
    <w:rsid w:val="00CB1D49"/>
    <w:rsid w:val="00CB4AF0"/>
    <w:rsid w:val="00CF743F"/>
    <w:rsid w:val="00D00C5D"/>
    <w:rsid w:val="00DA05AF"/>
    <w:rsid w:val="00E11CA7"/>
    <w:rsid w:val="00E24B0A"/>
    <w:rsid w:val="00FD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11AE0"/>
  <w15:chartTrackingRefBased/>
  <w15:docId w15:val="{232D7841-8940-3442-BA62-023B68884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75386"/>
    <w:rPr>
      <w:color w:val="808080"/>
    </w:rPr>
  </w:style>
  <w:style w:type="table" w:styleId="ListTable1Light-Accent1">
    <w:name w:val="List Table 1 Light Accent 1"/>
    <w:basedOn w:val="TableNormal"/>
    <w:uiPriority w:val="46"/>
    <w:rsid w:val="00BA665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BA665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PlainTable3">
    <w:name w:val="Plain Table 3"/>
    <w:basedOn w:val="TableNormal"/>
    <w:uiPriority w:val="43"/>
    <w:rsid w:val="00BA665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BA6652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333AC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33A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7Colorful-Accent5">
    <w:name w:val="Grid Table 7 Colorful Accent 5"/>
    <w:basedOn w:val="TableNormal"/>
    <w:uiPriority w:val="52"/>
    <w:rsid w:val="00E24B0A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PlainTable5">
    <w:name w:val="Plain Table 5"/>
    <w:basedOn w:val="TableNormal"/>
    <w:uiPriority w:val="45"/>
    <w:rsid w:val="00E24B0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844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487"/>
  </w:style>
  <w:style w:type="paragraph" w:styleId="Footer">
    <w:name w:val="footer"/>
    <w:basedOn w:val="Normal"/>
    <w:link w:val="FooterChar"/>
    <w:uiPriority w:val="99"/>
    <w:unhideWhenUsed/>
    <w:rsid w:val="00A844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44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48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44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Ilinca Boeriu</dc:creator>
  <cp:keywords/>
  <dc:description/>
  <cp:lastModifiedBy>Ana Ilinca Boeriu</cp:lastModifiedBy>
  <cp:revision>20</cp:revision>
  <dcterms:created xsi:type="dcterms:W3CDTF">2021-02-09T20:34:00Z</dcterms:created>
  <dcterms:modified xsi:type="dcterms:W3CDTF">2021-02-11T04:46:00Z</dcterms:modified>
</cp:coreProperties>
</file>