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E91C" w14:textId="53EE04B3" w:rsidR="0046471B" w:rsidRDefault="00EE03AA" w:rsidP="0046471B">
      <w:pPr>
        <w:bidi/>
        <w:rPr>
          <w:lang w:val="en-US"/>
        </w:rPr>
      </w:pPr>
      <w:r>
        <w:rPr>
          <w:rFonts w:hint="cs"/>
          <w:rtl/>
        </w:rPr>
        <w:t>תרגיל 1:</w:t>
      </w:r>
    </w:p>
    <w:p w14:paraId="6D373C23" w14:textId="70CB4105" w:rsidR="0046471B" w:rsidRDefault="0046471B" w:rsidP="0046471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חלק א:</w:t>
      </w:r>
    </w:p>
    <w:p w14:paraId="408A5826" w14:textId="77777777" w:rsidR="0046471B" w:rsidRPr="0046471B" w:rsidRDefault="0046471B" w:rsidP="0046471B">
      <w:pPr>
        <w:bidi/>
        <w:rPr>
          <w:rtl/>
          <w:lang w:val="en-US"/>
        </w:rPr>
      </w:pPr>
    </w:p>
    <w:p w14:paraId="46287517" w14:textId="7CBC6AA4" w:rsidR="00EE03AA" w:rsidRDefault="00EE03AA" w:rsidP="00EE03AA">
      <w:pPr>
        <w:bidi/>
        <w:rPr>
          <w:lang w:val="en-US"/>
        </w:rPr>
      </w:pPr>
      <w:r>
        <w:rPr>
          <w:rFonts w:hint="cs"/>
          <w:rtl/>
        </w:rPr>
        <w:t xml:space="preserve">סעיפים 1-2 מצורפים בקבצים </w:t>
      </w:r>
      <w:r>
        <w:rPr>
          <w:lang w:val="en-US"/>
        </w:rPr>
        <w:t>A.java, B.java, C.java</w:t>
      </w:r>
    </w:p>
    <w:p w14:paraId="3965A2E6" w14:textId="112C03D2" w:rsidR="00EE03AA" w:rsidRDefault="00EE03AA" w:rsidP="00EE03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סעיף 3:</w:t>
      </w:r>
    </w:p>
    <w:p w14:paraId="609B45FC" w14:textId="016F1473" w:rsidR="00EE03AA" w:rsidRDefault="00082463" w:rsidP="00EE03AA">
      <w:pPr>
        <w:bidi/>
        <w:rPr>
          <w:lang w:val="en-US"/>
        </w:rPr>
      </w:pPr>
      <w:r w:rsidRPr="00082463">
        <w:rPr>
          <w:rFonts w:cs="Arial"/>
          <w:rtl/>
          <w:lang w:val="en-US"/>
        </w:rPr>
        <w:drawing>
          <wp:inline distT="0" distB="0" distL="0" distR="0" wp14:anchorId="1D7037FA" wp14:editId="2EFC3C3D">
            <wp:extent cx="5731510" cy="3561715"/>
            <wp:effectExtent l="0" t="0" r="2540" b="635"/>
            <wp:docPr id="1" name="Picture 1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3B4B" w14:textId="2A6C7BA8" w:rsidR="00BB2E76" w:rsidRDefault="00BB2E76" w:rsidP="00BB2E7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בחרנו בקשר של בחרנו בקשר של </w:t>
      </w:r>
      <w:r>
        <w:rPr>
          <w:lang w:val="en-US"/>
        </w:rPr>
        <w:t xml:space="preserve">realization </w:t>
      </w:r>
      <w:r>
        <w:rPr>
          <w:rFonts w:hint="cs"/>
          <w:rtl/>
          <w:lang w:val="en-US"/>
        </w:rPr>
        <w:t xml:space="preserve"> כי גם </w:t>
      </w:r>
      <w:r>
        <w:rPr>
          <w:rFonts w:hint="cs"/>
          <w:lang w:val="en-US"/>
        </w:rPr>
        <w:t>B</w:t>
      </w:r>
      <w:r>
        <w:rPr>
          <w:rFonts w:hint="cs"/>
          <w:rtl/>
          <w:lang w:val="en-US"/>
        </w:rPr>
        <w:t xml:space="preserve"> וגם </w:t>
      </w:r>
      <w:r>
        <w:rPr>
          <w:rFonts w:hint="cs"/>
          <w:lang w:val="en-US"/>
        </w:rPr>
        <w:t xml:space="preserve">A </w:t>
      </w:r>
      <w:r>
        <w:rPr>
          <w:rFonts w:hint="cs"/>
          <w:rtl/>
          <w:lang w:val="en-US"/>
        </w:rPr>
        <w:t xml:space="preserve"> ממשים את הממשק </w:t>
      </w:r>
      <w:r>
        <w:rPr>
          <w:rFonts w:hint="cs"/>
          <w:lang w:val="en-US"/>
        </w:rPr>
        <w:t>C</w:t>
      </w:r>
    </w:p>
    <w:p w14:paraId="1ED093B5" w14:textId="422109CE" w:rsidR="00BB2E76" w:rsidRDefault="00BB2E76" w:rsidP="00BB2E7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סעיף 4:</w:t>
      </w:r>
    </w:p>
    <w:p w14:paraId="0881FCEE" w14:textId="2C072DC9" w:rsidR="00BB2E76" w:rsidRDefault="00BB2E76" w:rsidP="00BB2E76">
      <w:pPr>
        <w:bidi/>
        <w:rPr>
          <w:rtl/>
          <w:lang w:val="en-US"/>
        </w:rPr>
      </w:pPr>
      <w:r>
        <w:rPr>
          <w:rFonts w:hint="cs"/>
          <w:lang w:val="en-US"/>
        </w:rPr>
        <w:t>B</w:t>
      </w:r>
      <w:r>
        <w:rPr>
          <w:rFonts w:hint="cs"/>
          <w:rtl/>
          <w:lang w:val="en-US"/>
        </w:rPr>
        <w:t xml:space="preserve"> לא יכול להיות ממשק, כי יש לו שדה שהוא לא קבוע (המשתנה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>)</w:t>
      </w:r>
    </w:p>
    <w:p w14:paraId="6FBD1575" w14:textId="77777777" w:rsidR="00D86F98" w:rsidRDefault="00D86F98" w:rsidP="00BB2E76">
      <w:pPr>
        <w:bidi/>
        <w:rPr>
          <w:rtl/>
          <w:lang w:val="en-US"/>
        </w:rPr>
      </w:pPr>
    </w:p>
    <w:p w14:paraId="2A743816" w14:textId="1EC86D26" w:rsidR="00BB2E76" w:rsidRDefault="00D86F98" w:rsidP="00D86F9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חלק ב:</w:t>
      </w:r>
    </w:p>
    <w:p w14:paraId="0A10179C" w14:textId="573F578A" w:rsidR="00BD2877" w:rsidRDefault="00BD2877" w:rsidP="00BD2877">
      <w:pPr>
        <w:bidi/>
        <w:rPr>
          <w:lang w:val="en-US"/>
        </w:rPr>
      </w:pPr>
      <w:r w:rsidRPr="00BD2877">
        <w:rPr>
          <w:rFonts w:cs="Arial"/>
          <w:rtl/>
          <w:lang w:val="en-US"/>
        </w:rPr>
        <w:t xml:space="preserve">שאלה תיאורטית: מה היה קורה לו היינו מאתחלים מערך של </w:t>
      </w:r>
      <w:r w:rsidRPr="00BD2877">
        <w:rPr>
          <w:lang w:val="en-US"/>
        </w:rPr>
        <w:t>Comparable</w:t>
      </w:r>
      <w:r w:rsidRPr="00BD2877">
        <w:rPr>
          <w:rFonts w:cs="Arial"/>
          <w:rtl/>
          <w:lang w:val="en-US"/>
        </w:rPr>
        <w:t xml:space="preserve"> בעצים וחיות וקוראים ל </w:t>
      </w:r>
      <w:r w:rsidRPr="00BD2877">
        <w:rPr>
          <w:lang w:val="en-US"/>
        </w:rPr>
        <w:t>sort</w:t>
      </w:r>
      <w:r w:rsidRPr="00BD2877">
        <w:rPr>
          <w:rFonts w:cs="Arial"/>
          <w:rtl/>
          <w:lang w:val="en-US"/>
        </w:rPr>
        <w:t>? נמקו! במהלך הקורס נלמד כיצד להתמודד עם נושא זה.</w:t>
      </w:r>
    </w:p>
    <w:p w14:paraId="34AB3BC0" w14:textId="7110680E" w:rsidR="00D86F98" w:rsidRPr="00EE03AA" w:rsidRDefault="00EC75B5" w:rsidP="00D86F9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לכאורה יש פה בעיה, כי הגדרנו איך ניתן להשוות בין 2 עצים ובין 2 חיות בנפקד, אבל לא הגדרנו איך  ניתן להשוות בין עץ וחיה</w:t>
      </w:r>
      <w:r w:rsidR="00CA6369">
        <w:rPr>
          <w:rFonts w:hint="cs"/>
          <w:rtl/>
          <w:lang w:val="en-US"/>
        </w:rPr>
        <w:t>, ולכן נקבל שגיאת קומפילציה</w:t>
      </w:r>
    </w:p>
    <w:sectPr w:rsidR="00D86F98" w:rsidRPr="00EE0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8D"/>
    <w:rsid w:val="00082463"/>
    <w:rsid w:val="0046471B"/>
    <w:rsid w:val="0048488D"/>
    <w:rsid w:val="00500F91"/>
    <w:rsid w:val="0086478B"/>
    <w:rsid w:val="00A54858"/>
    <w:rsid w:val="00BB2E76"/>
    <w:rsid w:val="00BD2877"/>
    <w:rsid w:val="00CA6369"/>
    <w:rsid w:val="00D86F98"/>
    <w:rsid w:val="00EC75B5"/>
    <w:rsid w:val="00E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FAF5"/>
  <w15:chartTrackingRefBased/>
  <w15:docId w15:val="{08CE685A-6BF7-4DC9-90F8-8F4D2D95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Tamir</dc:creator>
  <cp:keywords/>
  <dc:description/>
  <cp:lastModifiedBy>Jonathan Tamir</cp:lastModifiedBy>
  <cp:revision>9</cp:revision>
  <dcterms:created xsi:type="dcterms:W3CDTF">2022-02-28T12:49:00Z</dcterms:created>
  <dcterms:modified xsi:type="dcterms:W3CDTF">2022-03-01T08:21:00Z</dcterms:modified>
</cp:coreProperties>
</file>