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61A7" w14:textId="5062D9C2" w:rsidR="00662208" w:rsidRDefault="00A65DB2" w:rsidP="00662208">
      <w:pPr>
        <w:pStyle w:val="1"/>
      </w:pPr>
      <w:r>
        <w:rPr>
          <w:rFonts w:hint="eastAsia"/>
        </w:rPr>
        <w:t>课程大</w:t>
      </w:r>
      <w:r w:rsidR="00F5621B">
        <w:rPr>
          <w:rFonts w:hint="eastAsia"/>
        </w:rPr>
        <w:t>作业</w:t>
      </w:r>
      <w:r w:rsidR="00923B09">
        <w:rPr>
          <w:rFonts w:hint="eastAsia"/>
        </w:rPr>
        <w:t>1</w:t>
      </w:r>
      <w:r w:rsidR="00662208">
        <w:rPr>
          <w:rFonts w:hint="eastAsia"/>
        </w:rPr>
        <w:t xml:space="preserve"> </w:t>
      </w:r>
      <w:r w:rsidR="00F94BA0">
        <w:t xml:space="preserve"> </w:t>
      </w:r>
      <w:r>
        <w:rPr>
          <w:rFonts w:hint="eastAsia"/>
        </w:rPr>
        <w:t>简单的分布式文件系统</w:t>
      </w:r>
    </w:p>
    <w:p w14:paraId="17F22693" w14:textId="24489393" w:rsidR="001555A2" w:rsidRPr="00666C77" w:rsidRDefault="001555A2" w:rsidP="001555A2">
      <w:pPr>
        <w:rPr>
          <w:sz w:val="24"/>
          <w:szCs w:val="24"/>
        </w:rPr>
      </w:pPr>
      <w:r w:rsidRPr="009D55C7">
        <w:rPr>
          <w:rFonts w:hint="eastAsia"/>
          <w:sz w:val="24"/>
          <w:szCs w:val="24"/>
        </w:rPr>
        <w:t>提交日期</w:t>
      </w:r>
      <w:r>
        <w:rPr>
          <w:rFonts w:hint="eastAsia"/>
          <w:sz w:val="24"/>
          <w:szCs w:val="24"/>
        </w:rPr>
        <w:t>：</w:t>
      </w:r>
      <w:r w:rsidR="00A65DB2">
        <w:rPr>
          <w:rFonts w:hint="eastAsia"/>
          <w:sz w:val="24"/>
          <w:szCs w:val="24"/>
        </w:rPr>
        <w:t>课程结束</w:t>
      </w:r>
      <w:r w:rsidR="006275FD">
        <w:rPr>
          <w:rFonts w:hint="eastAsia"/>
          <w:sz w:val="24"/>
          <w:szCs w:val="24"/>
        </w:rPr>
        <w:t>大概</w:t>
      </w:r>
      <w:r w:rsidR="00A65DB2">
        <w:rPr>
          <w:rFonts w:hint="eastAsia"/>
          <w:sz w:val="24"/>
          <w:szCs w:val="24"/>
        </w:rPr>
        <w:t>后</w:t>
      </w:r>
      <w:r w:rsidR="00A65DB2">
        <w:rPr>
          <w:rFonts w:hint="eastAsia"/>
          <w:sz w:val="24"/>
          <w:szCs w:val="24"/>
        </w:rPr>
        <w:t>1</w:t>
      </w:r>
      <w:r w:rsidR="00A65DB2">
        <w:rPr>
          <w:rFonts w:hint="eastAsia"/>
          <w:sz w:val="24"/>
          <w:szCs w:val="24"/>
        </w:rPr>
        <w:t>周内</w:t>
      </w:r>
      <w:r w:rsidR="006275FD">
        <w:rPr>
          <w:rFonts w:hint="eastAsia"/>
          <w:sz w:val="24"/>
          <w:szCs w:val="24"/>
        </w:rPr>
        <w:t>（待定）</w:t>
      </w:r>
    </w:p>
    <w:p w14:paraId="3FBEA640" w14:textId="77777777" w:rsidR="001555A2" w:rsidRPr="009D55C7" w:rsidRDefault="001555A2" w:rsidP="001555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提交方式</w:t>
      </w:r>
      <w:r>
        <w:rPr>
          <w:sz w:val="24"/>
          <w:szCs w:val="24"/>
        </w:rPr>
        <w:t>：</w:t>
      </w:r>
      <w:r w:rsidR="00840D25">
        <w:rPr>
          <w:rFonts w:hint="eastAsia"/>
          <w:sz w:val="24"/>
          <w:szCs w:val="24"/>
        </w:rPr>
        <w:t>将</w:t>
      </w:r>
      <w:r w:rsidR="00840D25">
        <w:rPr>
          <w:sz w:val="24"/>
          <w:szCs w:val="24"/>
        </w:rPr>
        <w:t>实验报告</w:t>
      </w:r>
      <w:r w:rsidR="00666C77">
        <w:rPr>
          <w:rFonts w:hint="eastAsia"/>
          <w:sz w:val="24"/>
          <w:szCs w:val="24"/>
        </w:rPr>
        <w:t>上传至</w:t>
      </w:r>
      <w:r w:rsidR="00666C77">
        <w:rPr>
          <w:sz w:val="24"/>
          <w:szCs w:val="24"/>
        </w:rPr>
        <w:t>课程网站</w:t>
      </w:r>
      <w:r w:rsidR="00666C77">
        <w:rPr>
          <w:rFonts w:hint="eastAsia"/>
          <w:sz w:val="24"/>
          <w:szCs w:val="24"/>
        </w:rPr>
        <w:t>sep.ucas.ac.cn</w:t>
      </w:r>
    </w:p>
    <w:p w14:paraId="6E2D47AC" w14:textId="77777777" w:rsidR="0054374F" w:rsidRPr="001555A2" w:rsidRDefault="0054374F" w:rsidP="0054374F"/>
    <w:p w14:paraId="5A237F7A" w14:textId="77777777" w:rsidR="00662208" w:rsidRDefault="00662208" w:rsidP="00662208">
      <w:pPr>
        <w:pStyle w:val="3"/>
        <w:numPr>
          <w:ilvl w:val="0"/>
          <w:numId w:val="1"/>
        </w:numPr>
      </w:pPr>
      <w:r w:rsidRPr="005834ED">
        <w:rPr>
          <w:rFonts w:hint="eastAsia"/>
        </w:rPr>
        <w:t>实验目的</w:t>
      </w:r>
    </w:p>
    <w:p w14:paraId="1EDE5E0A" w14:textId="35AE0040" w:rsidR="004C5BAD" w:rsidRDefault="00A65DB2" w:rsidP="004C5BA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掌握分布式文件系统的基本原理</w:t>
      </w:r>
    </w:p>
    <w:p w14:paraId="53CA5CA1" w14:textId="3A598AEC" w:rsidR="004C5BAD" w:rsidRDefault="00A65DB2" w:rsidP="004C5BA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提高设计和动手能力，了解设计和实现一个分布式文件系统的重点、难点</w:t>
      </w:r>
    </w:p>
    <w:p w14:paraId="155072C5" w14:textId="77777777" w:rsidR="00662208" w:rsidRDefault="00662208" w:rsidP="00662208">
      <w:pPr>
        <w:pStyle w:val="3"/>
        <w:numPr>
          <w:ilvl w:val="0"/>
          <w:numId w:val="1"/>
        </w:numPr>
      </w:pPr>
      <w:r w:rsidRPr="005834ED">
        <w:rPr>
          <w:rFonts w:hint="eastAsia"/>
        </w:rPr>
        <w:t>实验</w:t>
      </w:r>
      <w:r w:rsidRPr="005834ED">
        <w:t>环境</w:t>
      </w:r>
    </w:p>
    <w:p w14:paraId="4A4FA0B8" w14:textId="64489F6E" w:rsidR="00F94BA0" w:rsidRDefault="00F5621B" w:rsidP="00F94BA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本地安装虚拟机或者使用</w:t>
      </w:r>
      <w:proofErr w:type="gramStart"/>
      <w:r>
        <w:rPr>
          <w:rFonts w:hint="eastAsia"/>
          <w:sz w:val="24"/>
          <w:szCs w:val="24"/>
        </w:rPr>
        <w:t>远程云</w:t>
      </w:r>
      <w:proofErr w:type="gramEnd"/>
      <w:r>
        <w:rPr>
          <w:rFonts w:hint="eastAsia"/>
          <w:sz w:val="24"/>
          <w:szCs w:val="24"/>
        </w:rPr>
        <w:t>主机</w:t>
      </w:r>
      <w:r w:rsidR="00F6500C">
        <w:rPr>
          <w:sz w:val="24"/>
          <w:szCs w:val="24"/>
        </w:rPr>
        <w:t>作为实验</w:t>
      </w:r>
      <w:r w:rsidR="00F6500C">
        <w:rPr>
          <w:rFonts w:hint="eastAsia"/>
          <w:sz w:val="24"/>
          <w:szCs w:val="24"/>
        </w:rPr>
        <w:t>平台</w:t>
      </w:r>
    </w:p>
    <w:p w14:paraId="6BD592AD" w14:textId="77777777" w:rsidR="00662208" w:rsidRDefault="00662208" w:rsidP="00662208">
      <w:pPr>
        <w:pStyle w:val="3"/>
        <w:numPr>
          <w:ilvl w:val="0"/>
          <w:numId w:val="1"/>
        </w:numPr>
      </w:pPr>
      <w:r w:rsidRPr="005834ED">
        <w:rPr>
          <w:rFonts w:hint="eastAsia"/>
        </w:rPr>
        <w:t>实验内容</w:t>
      </w:r>
    </w:p>
    <w:p w14:paraId="7B68DCE6" w14:textId="1D69214D" w:rsidR="009300C9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设计一个简单的分布式文件系统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包含文件元数据管理和数据块存储。</w:t>
      </w:r>
    </w:p>
    <w:p w14:paraId="246933C0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要求</w:t>
      </w:r>
      <w:r w:rsidRPr="00A65DB2">
        <w:rPr>
          <w:rFonts w:hint="eastAsia"/>
          <w:sz w:val="24"/>
          <w:szCs w:val="24"/>
        </w:rPr>
        <w:t>:</w:t>
      </w:r>
    </w:p>
    <w:p w14:paraId="72F32217" w14:textId="79E75CC1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A65DB2">
        <w:rPr>
          <w:rFonts w:hint="eastAsia"/>
          <w:b/>
          <w:bCs/>
          <w:sz w:val="24"/>
          <w:szCs w:val="24"/>
        </w:rPr>
        <w:t>设计文件系统命名空间</w:t>
      </w:r>
      <w:r w:rsidRPr="00A65DB2">
        <w:rPr>
          <w:rFonts w:hint="eastAsia"/>
          <w:b/>
          <w:bCs/>
          <w:sz w:val="24"/>
          <w:szCs w:val="24"/>
        </w:rPr>
        <w:t>,</w:t>
      </w:r>
      <w:r w:rsidRPr="00A65DB2">
        <w:rPr>
          <w:rFonts w:hint="eastAsia"/>
          <w:b/>
          <w:bCs/>
          <w:sz w:val="24"/>
          <w:szCs w:val="24"/>
        </w:rPr>
        <w:t>支持目录树。</w:t>
      </w:r>
    </w:p>
    <w:p w14:paraId="746FC849" w14:textId="0E6AC895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A65DB2">
        <w:rPr>
          <w:rFonts w:hint="eastAsia"/>
          <w:b/>
          <w:bCs/>
          <w:sz w:val="24"/>
          <w:szCs w:val="24"/>
        </w:rPr>
        <w:t>实现一个元数据服务</w:t>
      </w:r>
      <w:r w:rsidRPr="00A65DB2">
        <w:rPr>
          <w:rFonts w:hint="eastAsia"/>
          <w:b/>
          <w:bCs/>
          <w:sz w:val="24"/>
          <w:szCs w:val="24"/>
        </w:rPr>
        <w:t>,</w:t>
      </w:r>
      <w:r w:rsidRPr="00A65DB2">
        <w:rPr>
          <w:rFonts w:hint="eastAsia"/>
          <w:b/>
          <w:bCs/>
          <w:sz w:val="24"/>
          <w:szCs w:val="24"/>
        </w:rPr>
        <w:t>负责文件名到数据块映射。</w:t>
      </w:r>
    </w:p>
    <w:p w14:paraId="219E54FB" w14:textId="77777777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A65DB2">
        <w:rPr>
          <w:rFonts w:hint="eastAsia"/>
          <w:b/>
          <w:bCs/>
          <w:sz w:val="24"/>
          <w:szCs w:val="24"/>
        </w:rPr>
        <w:t>数据和元数据服务可以部署在不同节点。</w:t>
      </w:r>
    </w:p>
    <w:p w14:paraId="27AAE834" w14:textId="6EB5DD95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A65DB2">
        <w:rPr>
          <w:rFonts w:hint="eastAsia"/>
          <w:b/>
          <w:bCs/>
          <w:sz w:val="24"/>
          <w:szCs w:val="24"/>
        </w:rPr>
        <w:t>提供读写接口访问文件系统。（</w:t>
      </w:r>
      <w:r w:rsidRPr="00A65DB2">
        <w:rPr>
          <w:rFonts w:hint="eastAsia"/>
          <w:b/>
          <w:bCs/>
          <w:color w:val="FF0000"/>
          <w:sz w:val="24"/>
          <w:szCs w:val="24"/>
        </w:rPr>
        <w:t>以上为基本要求</w:t>
      </w:r>
      <w:r w:rsidRPr="00A65DB2">
        <w:rPr>
          <w:rFonts w:hint="eastAsia"/>
          <w:b/>
          <w:bCs/>
          <w:sz w:val="24"/>
          <w:szCs w:val="24"/>
        </w:rPr>
        <w:t>）</w:t>
      </w:r>
    </w:p>
    <w:p w14:paraId="046C1098" w14:textId="4503CEA9" w:rsidR="00A65DB2" w:rsidRPr="00A65DB2" w:rsidRDefault="00A65DB2" w:rsidP="00A65D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实现数据块存储服务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管理数据块的存储。</w:t>
      </w:r>
    </w:p>
    <w:p w14:paraId="6759CE93" w14:textId="5C8BD83A" w:rsidR="00A65DB2" w:rsidRDefault="00A65DB2" w:rsidP="00A65D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支持</w:t>
      </w:r>
      <w:r w:rsidR="00312D3D">
        <w:rPr>
          <w:rFonts w:hint="eastAsia"/>
          <w:sz w:val="24"/>
          <w:szCs w:val="24"/>
        </w:rPr>
        <w:t>多副本</w:t>
      </w:r>
      <w:r w:rsidRPr="00A65DB2">
        <w:rPr>
          <w:rFonts w:hint="eastAsia"/>
          <w:sz w:val="24"/>
          <w:szCs w:val="24"/>
        </w:rPr>
        <w:t>,</w:t>
      </w:r>
      <w:r w:rsidR="00312D3D">
        <w:rPr>
          <w:rFonts w:hint="eastAsia"/>
          <w:sz w:val="24"/>
          <w:szCs w:val="24"/>
        </w:rPr>
        <w:t>磁盘或者</w:t>
      </w:r>
      <w:r w:rsidRPr="00A65DB2">
        <w:rPr>
          <w:rFonts w:hint="eastAsia"/>
          <w:sz w:val="24"/>
          <w:szCs w:val="24"/>
        </w:rPr>
        <w:t>节点失败后</w:t>
      </w:r>
      <w:r w:rsidR="00312D3D">
        <w:rPr>
          <w:rFonts w:hint="eastAsia"/>
          <w:sz w:val="24"/>
          <w:szCs w:val="24"/>
        </w:rPr>
        <w:t>读取另外副本</w:t>
      </w:r>
      <w:r w:rsidRPr="00A65DB2">
        <w:rPr>
          <w:rFonts w:hint="eastAsia"/>
          <w:sz w:val="24"/>
          <w:szCs w:val="24"/>
        </w:rPr>
        <w:t>。</w:t>
      </w:r>
    </w:p>
    <w:p w14:paraId="65E5732E" w14:textId="0967173A" w:rsidR="00312D3D" w:rsidRDefault="00312D3D" w:rsidP="00312D3D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主节点日志</w:t>
      </w:r>
      <w:r w:rsidR="0000316F">
        <w:rPr>
          <w:rFonts w:hint="eastAsia"/>
          <w:sz w:val="24"/>
          <w:szCs w:val="24"/>
        </w:rPr>
        <w:t>持久化与</w:t>
      </w:r>
      <w:r w:rsidRPr="00A65DB2">
        <w:rPr>
          <w:rFonts w:hint="eastAsia"/>
          <w:sz w:val="24"/>
          <w:szCs w:val="24"/>
        </w:rPr>
        <w:t>容错</w:t>
      </w:r>
      <w:r w:rsidRPr="00A65DB2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主</w:t>
      </w:r>
      <w:r w:rsidRPr="00A65DB2">
        <w:rPr>
          <w:rFonts w:hint="eastAsia"/>
          <w:sz w:val="24"/>
          <w:szCs w:val="24"/>
        </w:rPr>
        <w:t>节点失败后</w:t>
      </w:r>
      <w:r>
        <w:rPr>
          <w:rFonts w:hint="eastAsia"/>
          <w:sz w:val="24"/>
          <w:szCs w:val="24"/>
        </w:rPr>
        <w:t>恢复</w:t>
      </w:r>
      <w:r w:rsidRPr="00A65DB2">
        <w:rPr>
          <w:rFonts w:hint="eastAsia"/>
          <w:sz w:val="24"/>
          <w:szCs w:val="24"/>
        </w:rPr>
        <w:t>。</w:t>
      </w:r>
    </w:p>
    <w:p w14:paraId="771BD95C" w14:textId="72175F87" w:rsidR="00312D3D" w:rsidRPr="00A65DB2" w:rsidRDefault="00312D3D" w:rsidP="00A65D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其他特性（以上为附加要求）</w:t>
      </w:r>
    </w:p>
    <w:p w14:paraId="7B56DC8D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>步骤</w:t>
      </w:r>
      <w:r w:rsidRPr="00A65DB2">
        <w:rPr>
          <w:rFonts w:hint="eastAsia"/>
          <w:sz w:val="24"/>
          <w:szCs w:val="24"/>
        </w:rPr>
        <w:t>:</w:t>
      </w:r>
    </w:p>
    <w:p w14:paraId="4E5816CA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1. </w:t>
      </w:r>
      <w:r w:rsidRPr="00A65DB2">
        <w:rPr>
          <w:rFonts w:hint="eastAsia"/>
          <w:sz w:val="24"/>
          <w:szCs w:val="24"/>
        </w:rPr>
        <w:t>定义文件系统命名空间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文件元数据结构。</w:t>
      </w:r>
    </w:p>
    <w:p w14:paraId="246F301B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2. </w:t>
      </w:r>
      <w:r w:rsidRPr="00A65DB2">
        <w:rPr>
          <w:rFonts w:hint="eastAsia"/>
          <w:sz w:val="24"/>
          <w:szCs w:val="24"/>
        </w:rPr>
        <w:t>设计元数据服务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存储文件名到数据块映射关系。</w:t>
      </w:r>
    </w:p>
    <w:p w14:paraId="589544CA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3. </w:t>
      </w:r>
      <w:r w:rsidRPr="00A65DB2">
        <w:rPr>
          <w:rFonts w:hint="eastAsia"/>
          <w:sz w:val="24"/>
          <w:szCs w:val="24"/>
        </w:rPr>
        <w:t>设计数据服务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进行数据块的存储和访问。</w:t>
      </w:r>
    </w:p>
    <w:p w14:paraId="717CD012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4. </w:t>
      </w:r>
      <w:r w:rsidRPr="00A65DB2">
        <w:rPr>
          <w:rFonts w:hint="eastAsia"/>
          <w:sz w:val="24"/>
          <w:szCs w:val="24"/>
        </w:rPr>
        <w:t>使用</w:t>
      </w:r>
      <w:r w:rsidRPr="00A65DB2">
        <w:rPr>
          <w:rFonts w:hint="eastAsia"/>
          <w:sz w:val="24"/>
          <w:szCs w:val="24"/>
        </w:rPr>
        <w:t>RPC</w:t>
      </w:r>
      <w:r w:rsidRPr="00A65DB2">
        <w:rPr>
          <w:rFonts w:hint="eastAsia"/>
          <w:sz w:val="24"/>
          <w:szCs w:val="24"/>
        </w:rPr>
        <w:t>或</w:t>
      </w:r>
      <w:r w:rsidRPr="00A65DB2">
        <w:rPr>
          <w:rFonts w:hint="eastAsia"/>
          <w:sz w:val="24"/>
          <w:szCs w:val="24"/>
        </w:rPr>
        <w:t>REST API</w:t>
      </w:r>
      <w:r w:rsidRPr="00A65DB2">
        <w:rPr>
          <w:rFonts w:hint="eastAsia"/>
          <w:sz w:val="24"/>
          <w:szCs w:val="24"/>
        </w:rPr>
        <w:t>实现两个服务之间通信。</w:t>
      </w:r>
      <w:r w:rsidRPr="00A65DB2">
        <w:rPr>
          <w:rFonts w:hint="eastAsia"/>
          <w:sz w:val="24"/>
          <w:szCs w:val="24"/>
        </w:rPr>
        <w:t xml:space="preserve"> </w:t>
      </w:r>
    </w:p>
    <w:p w14:paraId="5C4748CF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5. </w:t>
      </w:r>
      <w:r w:rsidRPr="00A65DB2">
        <w:rPr>
          <w:rFonts w:hint="eastAsia"/>
          <w:sz w:val="24"/>
          <w:szCs w:val="24"/>
        </w:rPr>
        <w:t>提供文件系统抽象接口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封装元数据和数据操作逻辑。</w:t>
      </w:r>
    </w:p>
    <w:p w14:paraId="35C11A39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6. </w:t>
      </w:r>
      <w:r w:rsidRPr="00A65DB2">
        <w:rPr>
          <w:rFonts w:hint="eastAsia"/>
          <w:sz w:val="24"/>
          <w:szCs w:val="24"/>
        </w:rPr>
        <w:t>实现容错逻辑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如元数据副本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数据修复等。</w:t>
      </w:r>
    </w:p>
    <w:p w14:paraId="4C17BB32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7. </w:t>
      </w:r>
      <w:r w:rsidRPr="00A65DB2">
        <w:rPr>
          <w:rFonts w:hint="eastAsia"/>
          <w:sz w:val="24"/>
          <w:szCs w:val="24"/>
        </w:rPr>
        <w:t>编写示例客户端代码访问文件系统。</w:t>
      </w:r>
    </w:p>
    <w:p w14:paraId="457559BC" w14:textId="77777777" w:rsidR="00A65DB2" w:rsidRPr="00A65DB2" w:rsidRDefault="00A65DB2" w:rsidP="00A65DB2">
      <w:pPr>
        <w:ind w:left="360"/>
        <w:rPr>
          <w:sz w:val="24"/>
          <w:szCs w:val="24"/>
        </w:rPr>
      </w:pPr>
      <w:r w:rsidRPr="00A65DB2">
        <w:rPr>
          <w:rFonts w:hint="eastAsia"/>
          <w:sz w:val="24"/>
          <w:szCs w:val="24"/>
        </w:rPr>
        <w:t xml:space="preserve">8. </w:t>
      </w:r>
      <w:r w:rsidRPr="00A65DB2">
        <w:rPr>
          <w:rFonts w:hint="eastAsia"/>
          <w:sz w:val="24"/>
          <w:szCs w:val="24"/>
        </w:rPr>
        <w:t>测试文件读取写全流程</w:t>
      </w:r>
      <w:r w:rsidRPr="00A65DB2">
        <w:rPr>
          <w:rFonts w:hint="eastAsia"/>
          <w:sz w:val="24"/>
          <w:szCs w:val="24"/>
        </w:rPr>
        <w:t>,</w:t>
      </w:r>
      <w:r w:rsidRPr="00A65DB2">
        <w:rPr>
          <w:rFonts w:hint="eastAsia"/>
          <w:sz w:val="24"/>
          <w:szCs w:val="24"/>
        </w:rPr>
        <w:t>模拟节点故障场景。</w:t>
      </w:r>
    </w:p>
    <w:p w14:paraId="617D2CF4" w14:textId="05B8BCD3" w:rsidR="00A65DB2" w:rsidRPr="00A65DB2" w:rsidRDefault="00A65DB2" w:rsidP="00A65DB2">
      <w:pPr>
        <w:ind w:left="360"/>
        <w:rPr>
          <w:sz w:val="24"/>
          <w:szCs w:val="24"/>
        </w:rPr>
      </w:pPr>
    </w:p>
    <w:p w14:paraId="76EC07BE" w14:textId="77777777" w:rsidR="008D0352" w:rsidRPr="008D0352" w:rsidRDefault="008D0352" w:rsidP="008D0352">
      <w:pPr>
        <w:pStyle w:val="3"/>
        <w:numPr>
          <w:ilvl w:val="0"/>
          <w:numId w:val="1"/>
        </w:numPr>
      </w:pPr>
      <w:r w:rsidRPr="008D0352">
        <w:rPr>
          <w:rFonts w:hint="eastAsia"/>
        </w:rPr>
        <w:lastRenderedPageBreak/>
        <w:t>其他说明：</w:t>
      </w:r>
    </w:p>
    <w:p w14:paraId="57F1EEA5" w14:textId="4E94CA3C" w:rsidR="008D0352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>3</w:t>
      </w:r>
      <w:r w:rsidR="005A7862">
        <w:rPr>
          <w:rFonts w:hint="eastAsia"/>
          <w:sz w:val="24"/>
          <w:szCs w:val="24"/>
        </w:rPr>
        <w:t>-5</w:t>
      </w:r>
      <w:r>
        <w:rPr>
          <w:rFonts w:hint="eastAsia"/>
          <w:sz w:val="24"/>
          <w:szCs w:val="24"/>
        </w:rPr>
        <w:t>人成队，鼓励带上落单队员（可以有人数特例）。</w:t>
      </w:r>
      <w:r w:rsidRPr="006275FD">
        <w:rPr>
          <w:rFonts w:hint="eastAsia"/>
          <w:sz w:val="24"/>
          <w:szCs w:val="24"/>
        </w:rPr>
        <w:t>人数多的团队，做好</w:t>
      </w:r>
      <w:r>
        <w:rPr>
          <w:rFonts w:hint="eastAsia"/>
          <w:sz w:val="24"/>
          <w:szCs w:val="24"/>
        </w:rPr>
        <w:t>规划和</w:t>
      </w:r>
      <w:r w:rsidRPr="006275FD">
        <w:rPr>
          <w:rFonts w:hint="eastAsia"/>
          <w:sz w:val="24"/>
          <w:szCs w:val="24"/>
        </w:rPr>
        <w:t>分工</w:t>
      </w:r>
      <w:r>
        <w:rPr>
          <w:rFonts w:hint="eastAsia"/>
          <w:sz w:val="24"/>
          <w:szCs w:val="24"/>
        </w:rPr>
        <w:t>，人数多的团队目标功能可以多一些。</w:t>
      </w:r>
    </w:p>
    <w:p w14:paraId="775D1C0F" w14:textId="77777777" w:rsidR="008D0352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最终形式为</w:t>
      </w:r>
      <w:r w:rsidRPr="008D0352">
        <w:rPr>
          <w:rFonts w:hint="eastAsia"/>
          <w:b/>
          <w:bCs/>
          <w:color w:val="FF0000"/>
          <w:sz w:val="24"/>
          <w:szCs w:val="24"/>
        </w:rPr>
        <w:t>ppt</w:t>
      </w:r>
      <w:r w:rsidRPr="008D0352">
        <w:rPr>
          <w:rFonts w:hint="eastAsia"/>
          <w:b/>
          <w:bCs/>
          <w:color w:val="FF0000"/>
          <w:sz w:val="24"/>
          <w:szCs w:val="24"/>
        </w:rPr>
        <w:t>报告展示</w:t>
      </w:r>
      <w:r>
        <w:rPr>
          <w:rFonts w:hint="eastAsia"/>
          <w:sz w:val="24"/>
          <w:szCs w:val="24"/>
        </w:rPr>
        <w:t>（设计思路、难点、关键技术或关键代码、最终效果）</w:t>
      </w:r>
      <w:r w:rsidRPr="008D0352">
        <w:rPr>
          <w:rFonts w:hint="eastAsia"/>
          <w:b/>
          <w:bCs/>
          <w:color w:val="FF0000"/>
          <w:sz w:val="24"/>
          <w:szCs w:val="24"/>
        </w:rPr>
        <w:t>+</w:t>
      </w:r>
      <w:r w:rsidRPr="008D0352">
        <w:rPr>
          <w:rFonts w:hint="eastAsia"/>
          <w:b/>
          <w:bCs/>
          <w:color w:val="FF0000"/>
          <w:sz w:val="24"/>
          <w:szCs w:val="24"/>
        </w:rPr>
        <w:t>代码运行演示</w:t>
      </w:r>
      <w:r>
        <w:rPr>
          <w:rFonts w:hint="eastAsia"/>
          <w:sz w:val="24"/>
          <w:szCs w:val="24"/>
        </w:rPr>
        <w:t>（尽量现场，不方便可以录制视频）</w:t>
      </w:r>
    </w:p>
    <w:p w14:paraId="4A0A6FC6" w14:textId="77777777" w:rsidR="008D0352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可以提前准备，提高最终完成效果</w:t>
      </w:r>
    </w:p>
    <w:p w14:paraId="0D6ED061" w14:textId="77777777" w:rsidR="008D0352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示例代码只是一个基础范例，功能不完整，可以在此之上多加一些功能，提高动手能力。</w:t>
      </w:r>
    </w:p>
    <w:p w14:paraId="6F3CDDB8" w14:textId="77777777" w:rsidR="008D0352" w:rsidRPr="006275FD" w:rsidRDefault="008D0352" w:rsidP="008D03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有问题可以互相帮助，或者问我。</w:t>
      </w:r>
    </w:p>
    <w:p w14:paraId="4E7B2A64" w14:textId="77777777" w:rsidR="00F5621B" w:rsidRPr="008D0352" w:rsidRDefault="00F5621B" w:rsidP="00F5621B">
      <w:pPr>
        <w:pStyle w:val="a3"/>
        <w:ind w:left="840" w:firstLineChars="0" w:firstLine="0"/>
        <w:rPr>
          <w:sz w:val="24"/>
          <w:szCs w:val="24"/>
        </w:rPr>
      </w:pPr>
    </w:p>
    <w:p w14:paraId="775D830D" w14:textId="4E4B049D" w:rsidR="00840D25" w:rsidRPr="00F5621B" w:rsidRDefault="00840D25" w:rsidP="00F5621B">
      <w:pPr>
        <w:ind w:left="480"/>
        <w:rPr>
          <w:sz w:val="24"/>
          <w:szCs w:val="24"/>
        </w:rPr>
      </w:pPr>
    </w:p>
    <w:p w14:paraId="597993BE" w14:textId="77777777" w:rsidR="00E00331" w:rsidRPr="0054374F" w:rsidRDefault="00E00331" w:rsidP="006F39D7">
      <w:pPr>
        <w:pStyle w:val="a3"/>
        <w:ind w:left="840" w:firstLineChars="0" w:firstLine="0"/>
        <w:rPr>
          <w:sz w:val="24"/>
          <w:szCs w:val="24"/>
        </w:rPr>
      </w:pPr>
    </w:p>
    <w:p w14:paraId="2825B55E" w14:textId="77777777" w:rsidR="00DF0AEC" w:rsidRPr="00207C95" w:rsidRDefault="00DF0AEC"/>
    <w:sectPr w:rsidR="00DF0AEC" w:rsidRPr="0020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B528F" w14:textId="77777777" w:rsidR="009C1C57" w:rsidRDefault="009C1C57" w:rsidP="005F4590">
      <w:r>
        <w:separator/>
      </w:r>
    </w:p>
  </w:endnote>
  <w:endnote w:type="continuationSeparator" w:id="0">
    <w:p w14:paraId="5CAA2D3C" w14:textId="77777777" w:rsidR="009C1C57" w:rsidRDefault="009C1C57" w:rsidP="005F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E162F" w14:textId="77777777" w:rsidR="009C1C57" w:rsidRDefault="009C1C57" w:rsidP="005F4590">
      <w:r>
        <w:separator/>
      </w:r>
    </w:p>
  </w:footnote>
  <w:footnote w:type="continuationSeparator" w:id="0">
    <w:p w14:paraId="47712E83" w14:textId="77777777" w:rsidR="009C1C57" w:rsidRDefault="009C1C57" w:rsidP="005F4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28E"/>
    <w:multiLevelType w:val="hybridMultilevel"/>
    <w:tmpl w:val="A8368AF6"/>
    <w:lvl w:ilvl="0" w:tplc="2536CB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653"/>
    <w:multiLevelType w:val="hybridMultilevel"/>
    <w:tmpl w:val="D42AE52C"/>
    <w:lvl w:ilvl="0" w:tplc="5E1252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E60A7D"/>
    <w:multiLevelType w:val="hybridMultilevel"/>
    <w:tmpl w:val="C89A4E18"/>
    <w:lvl w:ilvl="0" w:tplc="56C2C7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35A660DA"/>
    <w:multiLevelType w:val="hybridMultilevel"/>
    <w:tmpl w:val="016249FC"/>
    <w:lvl w:ilvl="0" w:tplc="89D2B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6A3DE3"/>
    <w:multiLevelType w:val="hybridMultilevel"/>
    <w:tmpl w:val="7FE60C94"/>
    <w:lvl w:ilvl="0" w:tplc="ABDA3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C31CC5"/>
    <w:multiLevelType w:val="hybridMultilevel"/>
    <w:tmpl w:val="B79663B0"/>
    <w:lvl w:ilvl="0" w:tplc="BD6C4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23E41"/>
    <w:multiLevelType w:val="hybridMultilevel"/>
    <w:tmpl w:val="1A4646B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9232203"/>
    <w:multiLevelType w:val="hybridMultilevel"/>
    <w:tmpl w:val="E4A8B806"/>
    <w:lvl w:ilvl="0" w:tplc="B6020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C54D87"/>
    <w:multiLevelType w:val="hybridMultilevel"/>
    <w:tmpl w:val="3F8A1A7E"/>
    <w:lvl w:ilvl="0" w:tplc="90E4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4F679C"/>
    <w:multiLevelType w:val="hybridMultilevel"/>
    <w:tmpl w:val="14E273EE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91152218">
    <w:abstractNumId w:val="0"/>
  </w:num>
  <w:num w:numId="2" w16cid:durableId="250238398">
    <w:abstractNumId w:val="8"/>
  </w:num>
  <w:num w:numId="3" w16cid:durableId="632639368">
    <w:abstractNumId w:val="5"/>
  </w:num>
  <w:num w:numId="4" w16cid:durableId="2020309550">
    <w:abstractNumId w:val="7"/>
  </w:num>
  <w:num w:numId="5" w16cid:durableId="342782461">
    <w:abstractNumId w:val="4"/>
  </w:num>
  <w:num w:numId="6" w16cid:durableId="1402829969">
    <w:abstractNumId w:val="1"/>
  </w:num>
  <w:num w:numId="7" w16cid:durableId="1076367238">
    <w:abstractNumId w:val="3"/>
  </w:num>
  <w:num w:numId="8" w16cid:durableId="1355883845">
    <w:abstractNumId w:val="9"/>
  </w:num>
  <w:num w:numId="9" w16cid:durableId="663241923">
    <w:abstractNumId w:val="2"/>
  </w:num>
  <w:num w:numId="10" w16cid:durableId="2066102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208"/>
    <w:rsid w:val="0000316F"/>
    <w:rsid w:val="000A5BB9"/>
    <w:rsid w:val="001555A2"/>
    <w:rsid w:val="001C2259"/>
    <w:rsid w:val="001F6921"/>
    <w:rsid w:val="00207C95"/>
    <w:rsid w:val="00297B05"/>
    <w:rsid w:val="00312D3D"/>
    <w:rsid w:val="00364AF1"/>
    <w:rsid w:val="00457C93"/>
    <w:rsid w:val="00494CCA"/>
    <w:rsid w:val="004C5BAD"/>
    <w:rsid w:val="00541128"/>
    <w:rsid w:val="0054374F"/>
    <w:rsid w:val="005A7862"/>
    <w:rsid w:val="005F4590"/>
    <w:rsid w:val="006275FD"/>
    <w:rsid w:val="00641386"/>
    <w:rsid w:val="00660C8F"/>
    <w:rsid w:val="00662208"/>
    <w:rsid w:val="00666C77"/>
    <w:rsid w:val="00677940"/>
    <w:rsid w:val="006D0BDA"/>
    <w:rsid w:val="006F39D7"/>
    <w:rsid w:val="0070277C"/>
    <w:rsid w:val="00714E83"/>
    <w:rsid w:val="00743B1D"/>
    <w:rsid w:val="007A79D8"/>
    <w:rsid w:val="007C348D"/>
    <w:rsid w:val="008016C7"/>
    <w:rsid w:val="00840D25"/>
    <w:rsid w:val="008D0352"/>
    <w:rsid w:val="00923B09"/>
    <w:rsid w:val="009300C9"/>
    <w:rsid w:val="009C1C57"/>
    <w:rsid w:val="009E461E"/>
    <w:rsid w:val="00A65DB2"/>
    <w:rsid w:val="00AC31B8"/>
    <w:rsid w:val="00B42772"/>
    <w:rsid w:val="00B465D4"/>
    <w:rsid w:val="00B90328"/>
    <w:rsid w:val="00C9281E"/>
    <w:rsid w:val="00D5605B"/>
    <w:rsid w:val="00DA5642"/>
    <w:rsid w:val="00DF0AEC"/>
    <w:rsid w:val="00E00331"/>
    <w:rsid w:val="00EB3DA1"/>
    <w:rsid w:val="00F5621B"/>
    <w:rsid w:val="00F6500C"/>
    <w:rsid w:val="00F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83842"/>
  <w15:chartTrackingRefBased/>
  <w15:docId w15:val="{BAE09348-5233-4A94-9E6F-124244FC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2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2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2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2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220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2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4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4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4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4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dennis</cp:lastModifiedBy>
  <cp:revision>10</cp:revision>
  <dcterms:created xsi:type="dcterms:W3CDTF">2023-09-20T01:57:00Z</dcterms:created>
  <dcterms:modified xsi:type="dcterms:W3CDTF">2024-09-04T10:16:00Z</dcterms:modified>
</cp:coreProperties>
</file>