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B260" w14:textId="77777777" w:rsidR="0037401D" w:rsidRPr="00A4741D" w:rsidRDefault="00181451" w:rsidP="00FA69E9">
      <w:pPr>
        <w:spacing w:after="120" w:line="240" w:lineRule="auto"/>
        <w:ind w:left="360" w:right="187"/>
        <w:jc w:val="center"/>
        <w:rPr>
          <w:b/>
          <w:smallCaps/>
          <w:spacing w:val="32"/>
          <w:sz w:val="36"/>
        </w:rPr>
      </w:pPr>
      <w:r>
        <w:rPr>
          <w:b/>
          <w:smallCaps/>
          <w:spacing w:val="32"/>
          <w:sz w:val="36"/>
        </w:rPr>
        <w:t>Comfort N. Norteye</w:t>
      </w:r>
    </w:p>
    <w:p w14:paraId="6F6EF3F9" w14:textId="2DB7D464" w:rsidR="0037401D" w:rsidRPr="00350416" w:rsidRDefault="00181451" w:rsidP="00FA69E9">
      <w:pPr>
        <w:pStyle w:val="NoSpacing"/>
        <w:ind w:left="360" w:right="180"/>
        <w:jc w:val="center"/>
        <w:rPr>
          <w:sz w:val="20"/>
          <w:szCs w:val="20"/>
        </w:rPr>
      </w:pPr>
      <w:r w:rsidRPr="00350416">
        <w:rPr>
          <w:sz w:val="20"/>
          <w:szCs w:val="20"/>
        </w:rPr>
        <w:t xml:space="preserve"> </w:t>
      </w:r>
      <w:r w:rsidR="00A4741D" w:rsidRPr="00350416">
        <w:rPr>
          <w:sz w:val="20"/>
          <w:szCs w:val="20"/>
        </w:rPr>
        <w:t>(</w:t>
      </w:r>
      <w:r>
        <w:rPr>
          <w:sz w:val="20"/>
          <w:szCs w:val="20"/>
        </w:rPr>
        <w:t>661</w:t>
      </w:r>
      <w:r w:rsidR="00A4741D" w:rsidRPr="00350416">
        <w:rPr>
          <w:sz w:val="20"/>
          <w:szCs w:val="20"/>
        </w:rPr>
        <w:t xml:space="preserve">) </w:t>
      </w:r>
      <w:r>
        <w:rPr>
          <w:sz w:val="20"/>
          <w:szCs w:val="20"/>
        </w:rPr>
        <w:t>481-8643</w:t>
      </w:r>
      <w:r w:rsidR="0037401D" w:rsidRPr="00350416">
        <w:rPr>
          <w:sz w:val="20"/>
          <w:szCs w:val="20"/>
        </w:rPr>
        <w:t xml:space="preserve">| </w:t>
      </w:r>
      <w:hyperlink r:id="rId11" w:history="1">
        <w:r w:rsidR="00513E88" w:rsidRPr="005C025E">
          <w:rPr>
            <w:rStyle w:val="Hyperlink"/>
            <w:sz w:val="20"/>
            <w:szCs w:val="20"/>
          </w:rPr>
          <w:t>cnortye@gmail.com</w:t>
        </w:r>
      </w:hyperlink>
      <w:r w:rsidR="00513E88">
        <w:rPr>
          <w:sz w:val="20"/>
          <w:szCs w:val="20"/>
        </w:rPr>
        <w:t xml:space="preserve"> | </w:t>
      </w:r>
      <w:hyperlink r:id="rId12" w:history="1">
        <w:r w:rsidR="00513E88" w:rsidRPr="005C025E">
          <w:rPr>
            <w:rStyle w:val="Hyperlink"/>
            <w:sz w:val="20"/>
            <w:szCs w:val="20"/>
          </w:rPr>
          <w:t>https://github.com/cnorteye</w:t>
        </w:r>
      </w:hyperlink>
      <w:r w:rsidR="00513E88">
        <w:rPr>
          <w:sz w:val="20"/>
          <w:szCs w:val="20"/>
        </w:rPr>
        <w:t xml:space="preserve"> | </w:t>
      </w:r>
      <w:r w:rsidR="00513E88" w:rsidRPr="00513E88">
        <w:rPr>
          <w:sz w:val="20"/>
          <w:szCs w:val="20"/>
        </w:rPr>
        <w:t>https://www.linkedin.com/in/comfortnorteye/</w:t>
      </w:r>
    </w:p>
    <w:p w14:paraId="0E929544" w14:textId="77777777" w:rsidR="0037401D" w:rsidRDefault="0037401D" w:rsidP="00FA69E9">
      <w:pPr>
        <w:pBdr>
          <w:bottom w:val="single" w:sz="36" w:space="1" w:color="auto"/>
        </w:pBdr>
        <w:ind w:left="360" w:right="180"/>
      </w:pPr>
    </w:p>
    <w:p w14:paraId="28750448" w14:textId="77777777" w:rsidR="0037401D" w:rsidRPr="004E399B" w:rsidRDefault="0037401D" w:rsidP="00FA69E9">
      <w:pPr>
        <w:spacing w:after="120" w:line="240" w:lineRule="auto"/>
        <w:ind w:left="360" w:right="180"/>
        <w:jc w:val="center"/>
        <w:rPr>
          <w:b/>
          <w:spacing w:val="20"/>
        </w:rPr>
      </w:pPr>
      <w:r w:rsidRPr="004E399B">
        <w:rPr>
          <w:b/>
          <w:spacing w:val="20"/>
        </w:rPr>
        <w:t>QUALIFICATIONS</w:t>
      </w:r>
    </w:p>
    <w:p w14:paraId="2C3208F0" w14:textId="070727B6" w:rsidR="004B26E8" w:rsidRDefault="00EF23D1" w:rsidP="00FB0279">
      <w:pPr>
        <w:spacing w:after="120" w:line="240" w:lineRule="auto"/>
        <w:ind w:left="360" w:right="180"/>
        <w:rPr>
          <w:sz w:val="20"/>
          <w:szCs w:val="20"/>
        </w:rPr>
      </w:pPr>
      <w:r>
        <w:rPr>
          <w:sz w:val="20"/>
          <w:szCs w:val="20"/>
        </w:rPr>
        <w:t>Recent college graduate with experience in insurance and human resources</w:t>
      </w:r>
      <w:r w:rsidR="002F5392">
        <w:rPr>
          <w:sz w:val="20"/>
          <w:szCs w:val="20"/>
        </w:rPr>
        <w:t xml:space="preserve">. </w:t>
      </w:r>
      <w:r w:rsidR="00513E88">
        <w:rPr>
          <w:sz w:val="20"/>
          <w:szCs w:val="20"/>
        </w:rPr>
        <w:t>Aspiring software developer with</w:t>
      </w:r>
      <w:r w:rsidR="00C72B7C">
        <w:rPr>
          <w:sz w:val="20"/>
          <w:szCs w:val="20"/>
        </w:rPr>
        <w:t xml:space="preserve"> a b</w:t>
      </w:r>
      <w:r w:rsidR="00A6363F">
        <w:rPr>
          <w:sz w:val="20"/>
          <w:szCs w:val="20"/>
        </w:rPr>
        <w:t xml:space="preserve">ackground </w:t>
      </w:r>
      <w:r w:rsidR="00FC270D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customer </w:t>
      </w:r>
      <w:r w:rsidR="00513E88">
        <w:rPr>
          <w:sz w:val="20"/>
          <w:szCs w:val="20"/>
        </w:rPr>
        <w:t>services,</w:t>
      </w:r>
      <w:r>
        <w:rPr>
          <w:sz w:val="20"/>
          <w:szCs w:val="20"/>
        </w:rPr>
        <w:t xml:space="preserve"> </w:t>
      </w:r>
      <w:r w:rsidR="00513E88">
        <w:rPr>
          <w:sz w:val="20"/>
          <w:szCs w:val="20"/>
        </w:rPr>
        <w:t>web application development using HTML, CSS, JavaScript and jQuery, data analytics and project management.</w:t>
      </w:r>
    </w:p>
    <w:p w14:paraId="168D9D4E" w14:textId="77777777" w:rsidR="00FB0279" w:rsidRPr="00762D53" w:rsidRDefault="00FB0279" w:rsidP="006F0CFF">
      <w:pPr>
        <w:spacing w:after="0" w:line="240" w:lineRule="auto"/>
        <w:ind w:right="187"/>
        <w:rPr>
          <w:sz w:val="12"/>
          <w:szCs w:val="12"/>
        </w:rPr>
      </w:pPr>
    </w:p>
    <w:p w14:paraId="51D88311" w14:textId="77777777" w:rsidR="00181451" w:rsidRPr="004E399B" w:rsidRDefault="00181451" w:rsidP="00181451">
      <w:pPr>
        <w:pBdr>
          <w:top w:val="single" w:sz="36" w:space="10" w:color="auto"/>
        </w:pBdr>
        <w:spacing w:after="120" w:line="240" w:lineRule="auto"/>
        <w:ind w:left="360"/>
        <w:jc w:val="center"/>
        <w:rPr>
          <w:b/>
          <w:spacing w:val="20"/>
        </w:rPr>
      </w:pPr>
      <w:r w:rsidRPr="004E399B">
        <w:rPr>
          <w:b/>
          <w:spacing w:val="20"/>
        </w:rPr>
        <w:t>EDUCATION</w:t>
      </w:r>
      <w:r>
        <w:rPr>
          <w:b/>
          <w:spacing w:val="20"/>
        </w:rPr>
        <w:t xml:space="preserve"> &amp; SKILLS</w:t>
      </w:r>
    </w:p>
    <w:p w14:paraId="6DD78C09" w14:textId="77777777" w:rsidR="00513E88" w:rsidRDefault="00181451" w:rsidP="00181451">
      <w:pPr>
        <w:pStyle w:val="NoSpacing"/>
        <w:ind w:left="360" w:right="180"/>
        <w:jc w:val="center"/>
        <w:rPr>
          <w:sz w:val="20"/>
          <w:szCs w:val="20"/>
        </w:rPr>
      </w:pPr>
      <w:r w:rsidRPr="00350416">
        <w:rPr>
          <w:sz w:val="20"/>
          <w:szCs w:val="20"/>
        </w:rPr>
        <w:t>Bachelor of Scie</w:t>
      </w:r>
      <w:r>
        <w:rPr>
          <w:sz w:val="20"/>
          <w:szCs w:val="20"/>
        </w:rPr>
        <w:t>nce in Psychology, Grand Canyon University</w:t>
      </w:r>
    </w:p>
    <w:p w14:paraId="7A28F2D2" w14:textId="7797272A" w:rsidR="00181451" w:rsidRDefault="00513E88" w:rsidP="00181451">
      <w:pPr>
        <w:pStyle w:val="NoSpacing"/>
        <w:ind w:left="360" w:right="180"/>
        <w:jc w:val="center"/>
        <w:rPr>
          <w:sz w:val="20"/>
          <w:szCs w:val="20"/>
        </w:rPr>
      </w:pPr>
      <w:r>
        <w:rPr>
          <w:sz w:val="20"/>
          <w:szCs w:val="20"/>
        </w:rPr>
        <w:t>Current enrolled: Web Developer Training with Fast Track Academy</w:t>
      </w:r>
      <w:r w:rsidR="00181451" w:rsidRPr="00181451">
        <w:rPr>
          <w:sz w:val="20"/>
          <w:szCs w:val="20"/>
        </w:rPr>
        <w:t xml:space="preserve"> </w:t>
      </w:r>
    </w:p>
    <w:p w14:paraId="0FF865B7" w14:textId="21C10F2A" w:rsidR="00181451" w:rsidRDefault="00181451" w:rsidP="00181451">
      <w:pPr>
        <w:pStyle w:val="NoSpacing"/>
        <w:ind w:left="360" w:right="180"/>
        <w:jc w:val="center"/>
        <w:rPr>
          <w:sz w:val="20"/>
          <w:szCs w:val="20"/>
        </w:rPr>
      </w:pPr>
      <w:r>
        <w:rPr>
          <w:sz w:val="20"/>
          <w:szCs w:val="20"/>
        </w:rPr>
        <w:t>Microsoft Word, Excel, PowerPoint, SQL</w:t>
      </w:r>
      <w:r w:rsidR="00513E88">
        <w:rPr>
          <w:sz w:val="20"/>
          <w:szCs w:val="20"/>
        </w:rPr>
        <w:t>, HTML5, CSS, Bootstrap, JavaScript, jQuery</w:t>
      </w:r>
      <w:r w:rsidR="005522C0">
        <w:rPr>
          <w:sz w:val="20"/>
          <w:szCs w:val="20"/>
        </w:rPr>
        <w:t>, ReactJS, Ruby, Ruby on Rails</w:t>
      </w:r>
    </w:p>
    <w:p w14:paraId="4762E809" w14:textId="77777777" w:rsidR="004F31A4" w:rsidRDefault="004F31A4" w:rsidP="00181451">
      <w:pPr>
        <w:pStyle w:val="NoSpacing"/>
        <w:ind w:left="360" w:right="180"/>
        <w:jc w:val="center"/>
        <w:rPr>
          <w:sz w:val="20"/>
          <w:szCs w:val="20"/>
        </w:rPr>
      </w:pPr>
    </w:p>
    <w:p w14:paraId="386C70D8" w14:textId="77777777" w:rsidR="0037401D" w:rsidRPr="00A4741D" w:rsidRDefault="0037401D" w:rsidP="00181451">
      <w:pPr>
        <w:pBdr>
          <w:top w:val="single" w:sz="36" w:space="10" w:color="auto"/>
        </w:pBdr>
        <w:spacing w:after="120" w:line="240" w:lineRule="auto"/>
        <w:ind w:left="360"/>
        <w:jc w:val="center"/>
        <w:rPr>
          <w:b/>
          <w:spacing w:val="20"/>
        </w:rPr>
      </w:pPr>
      <w:r w:rsidRPr="00A4741D">
        <w:rPr>
          <w:b/>
          <w:spacing w:val="20"/>
        </w:rPr>
        <w:t>PROFESSIONAL EXPERIENCE</w:t>
      </w:r>
    </w:p>
    <w:p w14:paraId="3331E490" w14:textId="77777777" w:rsidR="000F185E" w:rsidRDefault="00A4741D" w:rsidP="00774CA1">
      <w:pPr>
        <w:spacing w:after="120" w:line="240" w:lineRule="auto"/>
        <w:ind w:left="360"/>
        <w:jc w:val="center"/>
        <w:rPr>
          <w:b/>
          <w:sz w:val="20"/>
          <w:szCs w:val="20"/>
        </w:rPr>
      </w:pPr>
      <w:r w:rsidRPr="00A4741D">
        <w:rPr>
          <w:b/>
          <w:smallCaps/>
          <w:spacing w:val="10"/>
          <w:sz w:val="20"/>
          <w:szCs w:val="20"/>
        </w:rPr>
        <w:t>Allstate Insurance Company</w:t>
      </w:r>
      <w:r w:rsidR="0037401D" w:rsidRPr="00A4741D">
        <w:rPr>
          <w:b/>
          <w:smallCaps/>
          <w:spacing w:val="10"/>
          <w:sz w:val="20"/>
          <w:szCs w:val="20"/>
        </w:rPr>
        <w:t xml:space="preserve">, </w:t>
      </w:r>
      <w:r w:rsidR="00FA0CF8">
        <w:rPr>
          <w:b/>
          <w:smallCaps/>
          <w:spacing w:val="10"/>
          <w:sz w:val="20"/>
          <w:szCs w:val="20"/>
        </w:rPr>
        <w:t>Tempe</w:t>
      </w:r>
      <w:r w:rsidR="0037401D" w:rsidRPr="00A4741D">
        <w:rPr>
          <w:b/>
          <w:smallCaps/>
          <w:spacing w:val="10"/>
          <w:sz w:val="20"/>
          <w:szCs w:val="20"/>
        </w:rPr>
        <w:t xml:space="preserve">, </w:t>
      </w:r>
      <w:r w:rsidR="00FA0CF8">
        <w:rPr>
          <w:b/>
          <w:smallCaps/>
          <w:spacing w:val="10"/>
          <w:sz w:val="20"/>
          <w:szCs w:val="20"/>
        </w:rPr>
        <w:t>Arizona</w:t>
      </w:r>
      <w:r w:rsidRPr="00A4741D">
        <w:rPr>
          <w:b/>
          <w:sz w:val="20"/>
          <w:szCs w:val="20"/>
        </w:rPr>
        <w:t xml:space="preserve"> [20</w:t>
      </w:r>
      <w:r w:rsidR="00181451">
        <w:rPr>
          <w:b/>
          <w:sz w:val="20"/>
          <w:szCs w:val="20"/>
        </w:rPr>
        <w:t>19</w:t>
      </w:r>
      <w:r w:rsidR="0037401D" w:rsidRPr="00A4741D">
        <w:rPr>
          <w:b/>
          <w:sz w:val="20"/>
          <w:szCs w:val="20"/>
        </w:rPr>
        <w:t>]–Present</w:t>
      </w:r>
    </w:p>
    <w:p w14:paraId="1C1A36D7" w14:textId="77777777" w:rsidR="006412AA" w:rsidRDefault="00181451" w:rsidP="006412AA">
      <w:pPr>
        <w:spacing w:after="120" w:line="24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Human Resource Recruiting Coordinator</w:t>
      </w:r>
      <w:r w:rsidR="006412AA">
        <w:rPr>
          <w:b/>
          <w:sz w:val="20"/>
          <w:szCs w:val="20"/>
        </w:rPr>
        <w:t xml:space="preserve"> – Southwest Region (Mar 20</w:t>
      </w:r>
      <w:r>
        <w:rPr>
          <w:b/>
          <w:sz w:val="20"/>
          <w:szCs w:val="20"/>
        </w:rPr>
        <w:t>19</w:t>
      </w:r>
      <w:r w:rsidR="006412AA">
        <w:rPr>
          <w:b/>
          <w:sz w:val="20"/>
          <w:szCs w:val="20"/>
        </w:rPr>
        <w:t xml:space="preserve"> – Present)</w:t>
      </w:r>
      <w:r w:rsidR="006412AA" w:rsidRPr="001266B9">
        <w:rPr>
          <w:b/>
          <w:sz w:val="20"/>
          <w:szCs w:val="20"/>
        </w:rPr>
        <w:t>:</w:t>
      </w:r>
      <w:r w:rsidR="006412AA" w:rsidRPr="001266B9">
        <w:rPr>
          <w:sz w:val="20"/>
          <w:szCs w:val="20"/>
        </w:rPr>
        <w:t xml:space="preserve"> </w:t>
      </w:r>
      <w:r w:rsidR="00DD2E48">
        <w:rPr>
          <w:sz w:val="20"/>
          <w:szCs w:val="20"/>
        </w:rPr>
        <w:t xml:space="preserve">Support three recruiters who hire licensed sales producers for the Southwest Region by completing candidate and agent follow up; data management and analytics. </w:t>
      </w:r>
    </w:p>
    <w:p w14:paraId="34B6975E" w14:textId="77777777" w:rsidR="00486F72" w:rsidRDefault="00DD2E48" w:rsidP="005B42B4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Manage candidates in Applicant tracking System (ATS): iCIMS, through follow calls to candidates and agents</w:t>
      </w:r>
    </w:p>
    <w:p w14:paraId="5BD9D301" w14:textId="77777777" w:rsidR="0053351C" w:rsidRDefault="00DD2E48" w:rsidP="005B42B4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Source viable licensed sale </w:t>
      </w:r>
      <w:r w:rsidR="00C72B7C">
        <w:rPr>
          <w:sz w:val="20"/>
          <w:szCs w:val="20"/>
        </w:rPr>
        <w:t>producers’</w:t>
      </w:r>
      <w:r>
        <w:rPr>
          <w:sz w:val="20"/>
          <w:szCs w:val="20"/>
        </w:rPr>
        <w:t xml:space="preserve"> candidates via Indeed, ZipRecuiter, CareerBuilder, and Monster</w:t>
      </w:r>
    </w:p>
    <w:p w14:paraId="4E80AFBE" w14:textId="77777777" w:rsidR="00DD2E48" w:rsidRDefault="00DD2E48" w:rsidP="005B42B4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 w:rsidRPr="00DD2E48">
        <w:rPr>
          <w:sz w:val="20"/>
          <w:szCs w:val="20"/>
        </w:rPr>
        <w:t xml:space="preserve">Responsible for pulling </w:t>
      </w:r>
      <w:r>
        <w:rPr>
          <w:sz w:val="20"/>
          <w:szCs w:val="20"/>
        </w:rPr>
        <w:t xml:space="preserve">and building </w:t>
      </w:r>
      <w:r w:rsidRPr="00DD2E48">
        <w:rPr>
          <w:sz w:val="20"/>
          <w:szCs w:val="20"/>
        </w:rPr>
        <w:t>reports via iCIMS</w:t>
      </w:r>
    </w:p>
    <w:p w14:paraId="39E2F8D2" w14:textId="77777777" w:rsidR="00DD2E48" w:rsidRDefault="00DD2E48" w:rsidP="005B42B4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Creat</w:t>
      </w:r>
      <w:r w:rsidR="00C72B7C">
        <w:rPr>
          <w:sz w:val="20"/>
          <w:szCs w:val="20"/>
        </w:rPr>
        <w:t>e</w:t>
      </w:r>
      <w:r>
        <w:rPr>
          <w:sz w:val="20"/>
          <w:szCs w:val="20"/>
        </w:rPr>
        <w:t xml:space="preserve"> dashboards using Microsoft excel to track current hires, and terminations</w:t>
      </w:r>
    </w:p>
    <w:p w14:paraId="5370603D" w14:textId="77777777" w:rsidR="00C72B7C" w:rsidRDefault="00DD2E48" w:rsidP="00C72B7C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Assist with any miscellaneous </w:t>
      </w:r>
      <w:r w:rsidR="00C72B7C">
        <w:rPr>
          <w:sz w:val="20"/>
          <w:szCs w:val="20"/>
        </w:rPr>
        <w:t>needs of the</w:t>
      </w:r>
      <w:r>
        <w:rPr>
          <w:sz w:val="20"/>
          <w:szCs w:val="20"/>
        </w:rPr>
        <w:t xml:space="preserve"> team (i.e. recruiting during job fair, planning team events</w:t>
      </w:r>
      <w:r w:rsidR="00C72B7C">
        <w:rPr>
          <w:sz w:val="20"/>
          <w:szCs w:val="20"/>
        </w:rPr>
        <w:t>, etc.)</w:t>
      </w:r>
    </w:p>
    <w:p w14:paraId="1928D6BC" w14:textId="77777777" w:rsidR="00C72B7C" w:rsidRPr="00C72B7C" w:rsidRDefault="00C72B7C" w:rsidP="00C72B7C">
      <w:pPr>
        <w:pStyle w:val="ListParagraph"/>
        <w:spacing w:after="0" w:line="240" w:lineRule="auto"/>
        <w:ind w:left="547"/>
        <w:contextualSpacing w:val="0"/>
        <w:rPr>
          <w:sz w:val="20"/>
          <w:szCs w:val="20"/>
        </w:rPr>
      </w:pPr>
    </w:p>
    <w:p w14:paraId="4EC2A437" w14:textId="77777777" w:rsidR="00181451" w:rsidRDefault="00181451" w:rsidP="00181451">
      <w:pPr>
        <w:spacing w:after="120" w:line="240" w:lineRule="auto"/>
        <w:ind w:left="360"/>
        <w:jc w:val="center"/>
        <w:rPr>
          <w:b/>
          <w:sz w:val="20"/>
          <w:szCs w:val="20"/>
        </w:rPr>
      </w:pPr>
      <w:r>
        <w:rPr>
          <w:b/>
          <w:smallCaps/>
          <w:spacing w:val="10"/>
          <w:sz w:val="20"/>
          <w:szCs w:val="20"/>
        </w:rPr>
        <w:t>Hartford insurance</w:t>
      </w:r>
      <w:r w:rsidRPr="00A4741D">
        <w:rPr>
          <w:b/>
          <w:smallCaps/>
          <w:spacing w:val="10"/>
          <w:sz w:val="20"/>
          <w:szCs w:val="20"/>
        </w:rPr>
        <w:t xml:space="preserve">, </w:t>
      </w:r>
      <w:r w:rsidR="004F31A4">
        <w:rPr>
          <w:b/>
          <w:smallCaps/>
          <w:spacing w:val="10"/>
          <w:sz w:val="20"/>
          <w:szCs w:val="20"/>
        </w:rPr>
        <w:t>Scottsdale</w:t>
      </w:r>
      <w:r w:rsidRPr="00A4741D">
        <w:rPr>
          <w:b/>
          <w:smallCaps/>
          <w:spacing w:val="10"/>
          <w:sz w:val="20"/>
          <w:szCs w:val="20"/>
        </w:rPr>
        <w:t xml:space="preserve">, </w:t>
      </w:r>
      <w:r>
        <w:rPr>
          <w:b/>
          <w:smallCaps/>
          <w:spacing w:val="10"/>
          <w:sz w:val="20"/>
          <w:szCs w:val="20"/>
        </w:rPr>
        <w:t>Arizona</w:t>
      </w:r>
      <w:r w:rsidRPr="00A4741D">
        <w:rPr>
          <w:b/>
          <w:sz w:val="20"/>
          <w:szCs w:val="20"/>
        </w:rPr>
        <w:t xml:space="preserve"> </w:t>
      </w:r>
      <w:r w:rsidR="004F31A4">
        <w:rPr>
          <w:b/>
          <w:sz w:val="20"/>
          <w:szCs w:val="20"/>
        </w:rPr>
        <w:t xml:space="preserve">[2018] </w:t>
      </w:r>
      <w:r w:rsidRPr="00A4741D">
        <w:rPr>
          <w:b/>
          <w:sz w:val="20"/>
          <w:szCs w:val="20"/>
        </w:rPr>
        <w:t>–</w:t>
      </w:r>
      <w:r w:rsidR="004F31A4">
        <w:rPr>
          <w:b/>
          <w:sz w:val="20"/>
          <w:szCs w:val="20"/>
        </w:rPr>
        <w:t xml:space="preserve"> [2019]</w:t>
      </w:r>
    </w:p>
    <w:p w14:paraId="1C22BB7B" w14:textId="1419FCFA" w:rsidR="00181451" w:rsidRDefault="00181451" w:rsidP="00181451">
      <w:pPr>
        <w:spacing w:after="120" w:line="24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General Liability Claims Adjuster (</w:t>
      </w:r>
      <w:r w:rsidR="004F31A4">
        <w:rPr>
          <w:b/>
          <w:sz w:val="20"/>
          <w:szCs w:val="20"/>
        </w:rPr>
        <w:t>June 2018 – May 2019)</w:t>
      </w:r>
      <w:r w:rsidR="00DD2E48">
        <w:rPr>
          <w:sz w:val="20"/>
          <w:szCs w:val="20"/>
        </w:rPr>
        <w:t xml:space="preserve">: Handled </w:t>
      </w:r>
      <w:r w:rsidR="00513E88">
        <w:rPr>
          <w:sz w:val="20"/>
          <w:szCs w:val="20"/>
        </w:rPr>
        <w:t xml:space="preserve">third party </w:t>
      </w:r>
      <w:r w:rsidR="00DD2E48">
        <w:rPr>
          <w:sz w:val="20"/>
          <w:szCs w:val="20"/>
        </w:rPr>
        <w:t xml:space="preserve">claims relating to injury and property </w:t>
      </w:r>
      <w:r w:rsidR="00BB288D">
        <w:rPr>
          <w:sz w:val="20"/>
          <w:szCs w:val="20"/>
        </w:rPr>
        <w:t>damage against</w:t>
      </w:r>
      <w:r w:rsidR="00DD2E48">
        <w:rPr>
          <w:sz w:val="20"/>
          <w:szCs w:val="20"/>
        </w:rPr>
        <w:t xml:space="preserve"> policy holders. </w:t>
      </w:r>
    </w:p>
    <w:p w14:paraId="7B7F2DEE" w14:textId="77777777" w:rsidR="00181451" w:rsidRDefault="00486F72" w:rsidP="00181451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Responded in a timely manner to customers on assigned claims in a way that is consistent with corporate claim policies and procedures</w:t>
      </w:r>
    </w:p>
    <w:p w14:paraId="5911F1E7" w14:textId="77777777" w:rsidR="00486F72" w:rsidRDefault="00486F72" w:rsidP="00181451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Investigate</w:t>
      </w:r>
      <w:r w:rsidR="00BB288D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BB288D">
        <w:rPr>
          <w:sz w:val="20"/>
          <w:szCs w:val="20"/>
        </w:rPr>
        <w:t>policyholder’s</w:t>
      </w:r>
      <w:r>
        <w:rPr>
          <w:sz w:val="20"/>
          <w:szCs w:val="20"/>
        </w:rPr>
        <w:t xml:space="preserve"> liability in an alleged claim</w:t>
      </w:r>
    </w:p>
    <w:p w14:paraId="207A213B" w14:textId="77777777" w:rsidR="00486F72" w:rsidRDefault="00486F72" w:rsidP="00181451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Establish</w:t>
      </w:r>
      <w:r w:rsidR="00BB288D">
        <w:rPr>
          <w:sz w:val="20"/>
          <w:szCs w:val="20"/>
        </w:rPr>
        <w:t>ed</w:t>
      </w:r>
      <w:r>
        <w:rPr>
          <w:sz w:val="20"/>
          <w:szCs w:val="20"/>
        </w:rPr>
        <w:t xml:space="preserve"> and maintain</w:t>
      </w:r>
      <w:r w:rsidR="00BB288D">
        <w:rPr>
          <w:sz w:val="20"/>
          <w:szCs w:val="20"/>
        </w:rPr>
        <w:t>ed</w:t>
      </w:r>
      <w:r>
        <w:rPr>
          <w:sz w:val="20"/>
          <w:szCs w:val="20"/>
        </w:rPr>
        <w:t xml:space="preserve"> relationships with customers that demonstrate</w:t>
      </w:r>
      <w:r w:rsidR="00BB288D">
        <w:rPr>
          <w:sz w:val="20"/>
          <w:szCs w:val="20"/>
        </w:rPr>
        <w:t>d</w:t>
      </w:r>
      <w:r>
        <w:rPr>
          <w:sz w:val="20"/>
          <w:szCs w:val="20"/>
        </w:rPr>
        <w:t xml:space="preserve"> consistent reliability and dependency</w:t>
      </w:r>
    </w:p>
    <w:p w14:paraId="0859A702" w14:textId="77777777" w:rsidR="00486F72" w:rsidRDefault="00486F72" w:rsidP="00181451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Accurately document</w:t>
      </w:r>
      <w:r w:rsidR="00BB288D">
        <w:rPr>
          <w:sz w:val="20"/>
          <w:szCs w:val="20"/>
        </w:rPr>
        <w:t>ed</w:t>
      </w:r>
      <w:r>
        <w:rPr>
          <w:sz w:val="20"/>
          <w:szCs w:val="20"/>
        </w:rPr>
        <w:t xml:space="preserve"> conversations with insureds, claimants and other parties involved in the claim</w:t>
      </w:r>
    </w:p>
    <w:p w14:paraId="7268B1A5" w14:textId="77777777" w:rsidR="00181451" w:rsidRDefault="00181451" w:rsidP="00181451">
      <w:pPr>
        <w:pStyle w:val="ListParagraph"/>
        <w:spacing w:after="0" w:line="240" w:lineRule="auto"/>
        <w:ind w:left="547"/>
        <w:contextualSpacing w:val="0"/>
        <w:rPr>
          <w:sz w:val="20"/>
          <w:szCs w:val="20"/>
        </w:rPr>
      </w:pPr>
    </w:p>
    <w:p w14:paraId="3573F071" w14:textId="77777777" w:rsidR="00181451" w:rsidRDefault="00486F72" w:rsidP="00486F72">
      <w:pPr>
        <w:spacing w:after="120" w:line="240" w:lineRule="auto"/>
        <w:ind w:left="360"/>
        <w:jc w:val="center"/>
        <w:rPr>
          <w:b/>
          <w:sz w:val="20"/>
          <w:szCs w:val="20"/>
        </w:rPr>
      </w:pPr>
      <w:r>
        <w:rPr>
          <w:b/>
          <w:smallCaps/>
          <w:spacing w:val="10"/>
          <w:sz w:val="20"/>
          <w:szCs w:val="20"/>
        </w:rPr>
        <w:t>Grand canyon university</w:t>
      </w:r>
      <w:r w:rsidRPr="00A4741D">
        <w:rPr>
          <w:b/>
          <w:smallCaps/>
          <w:spacing w:val="10"/>
          <w:sz w:val="20"/>
          <w:szCs w:val="20"/>
        </w:rPr>
        <w:t xml:space="preserve">, </w:t>
      </w:r>
      <w:r>
        <w:rPr>
          <w:b/>
          <w:smallCaps/>
          <w:spacing w:val="10"/>
          <w:sz w:val="20"/>
          <w:szCs w:val="20"/>
        </w:rPr>
        <w:t>Tempe</w:t>
      </w:r>
      <w:r w:rsidRPr="00A4741D">
        <w:rPr>
          <w:b/>
          <w:smallCaps/>
          <w:spacing w:val="10"/>
          <w:sz w:val="20"/>
          <w:szCs w:val="20"/>
        </w:rPr>
        <w:t xml:space="preserve">, </w:t>
      </w:r>
      <w:r>
        <w:rPr>
          <w:b/>
          <w:smallCaps/>
          <w:spacing w:val="10"/>
          <w:sz w:val="20"/>
          <w:szCs w:val="20"/>
        </w:rPr>
        <w:t>Arizona</w:t>
      </w:r>
      <w:r w:rsidRPr="00A4741D">
        <w:rPr>
          <w:b/>
          <w:sz w:val="20"/>
          <w:szCs w:val="20"/>
        </w:rPr>
        <w:t xml:space="preserve"> </w:t>
      </w:r>
      <w:r w:rsidR="004F31A4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2016</w:t>
      </w:r>
      <w:r w:rsidR="004F31A4">
        <w:rPr>
          <w:b/>
          <w:sz w:val="20"/>
          <w:szCs w:val="20"/>
        </w:rPr>
        <w:t xml:space="preserve">] </w:t>
      </w:r>
      <w:r w:rsidRPr="00A4741D">
        <w:rPr>
          <w:b/>
          <w:sz w:val="20"/>
          <w:szCs w:val="20"/>
        </w:rPr>
        <w:t>–</w:t>
      </w:r>
      <w:r w:rsidR="004F31A4">
        <w:rPr>
          <w:b/>
          <w:sz w:val="20"/>
          <w:szCs w:val="20"/>
        </w:rPr>
        <w:t xml:space="preserve"> [</w:t>
      </w:r>
      <w:r>
        <w:rPr>
          <w:b/>
          <w:sz w:val="20"/>
          <w:szCs w:val="20"/>
        </w:rPr>
        <w:t>2018</w:t>
      </w:r>
      <w:r w:rsidR="004F31A4">
        <w:rPr>
          <w:b/>
          <w:sz w:val="20"/>
          <w:szCs w:val="20"/>
        </w:rPr>
        <w:t>]</w:t>
      </w:r>
    </w:p>
    <w:p w14:paraId="3BDBEF4D" w14:textId="77777777" w:rsidR="00181451" w:rsidRDefault="00486F72" w:rsidP="00181451">
      <w:pPr>
        <w:spacing w:after="120" w:line="240" w:lineRule="auto"/>
        <w:ind w:left="360"/>
        <w:rPr>
          <w:sz w:val="20"/>
          <w:szCs w:val="20"/>
        </w:rPr>
      </w:pPr>
      <w:bookmarkStart w:id="0" w:name="_Hlk40775976"/>
      <w:r>
        <w:rPr>
          <w:b/>
          <w:sz w:val="20"/>
          <w:szCs w:val="20"/>
        </w:rPr>
        <w:t>HR Representative</w:t>
      </w:r>
      <w:r w:rsidR="004F31A4">
        <w:rPr>
          <w:b/>
          <w:sz w:val="20"/>
          <w:szCs w:val="20"/>
        </w:rPr>
        <w:t xml:space="preserve"> (Temporary) –</w:t>
      </w:r>
      <w:r w:rsidR="0018145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Grand Canyon Education</w:t>
      </w:r>
      <w:r w:rsidR="00181451">
        <w:rPr>
          <w:b/>
          <w:sz w:val="20"/>
          <w:szCs w:val="20"/>
        </w:rPr>
        <w:t xml:space="preserve"> (</w:t>
      </w:r>
      <w:r w:rsidR="004F31A4">
        <w:rPr>
          <w:b/>
          <w:sz w:val="20"/>
          <w:szCs w:val="20"/>
        </w:rPr>
        <w:t>February 2018 – May 2018)</w:t>
      </w:r>
      <w:r w:rsidR="00181451" w:rsidRPr="001266B9">
        <w:rPr>
          <w:b/>
          <w:sz w:val="20"/>
          <w:szCs w:val="20"/>
        </w:rPr>
        <w:t>:</w:t>
      </w:r>
      <w:r w:rsidR="00181451" w:rsidRPr="001266B9">
        <w:rPr>
          <w:sz w:val="20"/>
          <w:szCs w:val="20"/>
        </w:rPr>
        <w:t xml:space="preserve"> </w:t>
      </w:r>
      <w:r w:rsidR="006A63B9">
        <w:rPr>
          <w:sz w:val="20"/>
          <w:szCs w:val="20"/>
        </w:rPr>
        <w:t>Supported the human resource benefits team during a co-worker’s maternity leave with processing employee benefits request.</w:t>
      </w:r>
    </w:p>
    <w:p w14:paraId="7F78250D" w14:textId="77777777" w:rsidR="00181451" w:rsidRDefault="00EF23D1" w:rsidP="00181451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bookmarkStart w:id="1" w:name="_Hlk40776698"/>
      <w:r>
        <w:rPr>
          <w:sz w:val="20"/>
          <w:szCs w:val="20"/>
        </w:rPr>
        <w:t>Processed all documents efficiently concerning employees request for leave of absence</w:t>
      </w:r>
    </w:p>
    <w:p w14:paraId="3F3259E3" w14:textId="77777777" w:rsidR="00EF23D1" w:rsidRDefault="00EF23D1" w:rsidP="00EF23D1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Tracked and maintained employees Paid Time Off requests and use of Sick Day and/ or Personal Time</w:t>
      </w:r>
    </w:p>
    <w:p w14:paraId="09AF1E2D" w14:textId="77777777" w:rsidR="00EF23D1" w:rsidRPr="00EF23D1" w:rsidRDefault="00EF23D1" w:rsidP="00EF23D1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Answered and assisted </w:t>
      </w:r>
      <w:r w:rsidR="00BB288D">
        <w:rPr>
          <w:sz w:val="20"/>
          <w:szCs w:val="20"/>
        </w:rPr>
        <w:t xml:space="preserve">questions </w:t>
      </w:r>
      <w:r>
        <w:rPr>
          <w:sz w:val="20"/>
          <w:szCs w:val="20"/>
        </w:rPr>
        <w:t>regarding benefits and/ or Leave of Absence questions to both managers and employees</w:t>
      </w:r>
    </w:p>
    <w:bookmarkEnd w:id="0"/>
    <w:bookmarkEnd w:id="1"/>
    <w:p w14:paraId="1E256D7B" w14:textId="77777777" w:rsidR="00181451" w:rsidRPr="004B108C" w:rsidRDefault="00181451" w:rsidP="00181451">
      <w:pPr>
        <w:pStyle w:val="ListParagraph"/>
        <w:spacing w:after="0" w:line="240" w:lineRule="auto"/>
        <w:ind w:left="547"/>
        <w:contextualSpacing w:val="0"/>
        <w:rPr>
          <w:sz w:val="20"/>
          <w:szCs w:val="20"/>
        </w:rPr>
      </w:pPr>
    </w:p>
    <w:p w14:paraId="1CE5C5F4" w14:textId="77777777" w:rsidR="00486F72" w:rsidRDefault="00486F72" w:rsidP="00486F72">
      <w:pPr>
        <w:spacing w:after="120" w:line="24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t>Diversity Awareness Coordinator – Associated Student of Grand Canyon University (</w:t>
      </w:r>
      <w:r w:rsidR="004F31A4">
        <w:rPr>
          <w:b/>
          <w:sz w:val="20"/>
          <w:szCs w:val="20"/>
        </w:rPr>
        <w:t>October 2017 - April 2018</w:t>
      </w:r>
      <w:r>
        <w:rPr>
          <w:b/>
          <w:sz w:val="20"/>
          <w:szCs w:val="20"/>
        </w:rPr>
        <w:t>)</w:t>
      </w:r>
      <w:r w:rsidRPr="001266B9">
        <w:rPr>
          <w:b/>
          <w:sz w:val="20"/>
          <w:szCs w:val="20"/>
        </w:rPr>
        <w:t>:</w:t>
      </w:r>
      <w:r w:rsidRPr="001266B9">
        <w:rPr>
          <w:sz w:val="20"/>
          <w:szCs w:val="20"/>
        </w:rPr>
        <w:t xml:space="preserve"> </w:t>
      </w:r>
      <w:r w:rsidR="006A63B9">
        <w:rPr>
          <w:sz w:val="20"/>
          <w:szCs w:val="20"/>
        </w:rPr>
        <w:t>Part of a newly created multiple cultural student leadership team tasked with increasing diversity aware</w:t>
      </w:r>
      <w:r w:rsidR="00BB288D">
        <w:rPr>
          <w:sz w:val="20"/>
          <w:szCs w:val="20"/>
        </w:rPr>
        <w:t>ness</w:t>
      </w:r>
      <w:r w:rsidR="006A63B9">
        <w:rPr>
          <w:sz w:val="20"/>
          <w:szCs w:val="20"/>
        </w:rPr>
        <w:t xml:space="preserve"> on campus</w:t>
      </w:r>
      <w:r>
        <w:rPr>
          <w:sz w:val="20"/>
          <w:szCs w:val="20"/>
        </w:rPr>
        <w:t>.</w:t>
      </w:r>
    </w:p>
    <w:p w14:paraId="35E7D2F2" w14:textId="77777777" w:rsidR="00486F72" w:rsidRDefault="00EF23D1" w:rsidP="00486F72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Assisted the Director of Diversity Awareness in the fostering, developing, and implementing an education</w:t>
      </w:r>
      <w:r w:rsidR="00BB288D">
        <w:rPr>
          <w:sz w:val="20"/>
          <w:szCs w:val="20"/>
        </w:rPr>
        <w:t>al</w:t>
      </w:r>
      <w:r>
        <w:rPr>
          <w:sz w:val="20"/>
          <w:szCs w:val="20"/>
        </w:rPr>
        <w:t xml:space="preserve"> environment with</w:t>
      </w:r>
      <w:r w:rsidR="00BB288D">
        <w:rPr>
          <w:sz w:val="20"/>
          <w:szCs w:val="20"/>
        </w:rPr>
        <w:t>in</w:t>
      </w:r>
      <w:r>
        <w:rPr>
          <w:sz w:val="20"/>
          <w:szCs w:val="20"/>
        </w:rPr>
        <w:t xml:space="preserve"> GCU according to both the mission and vision of ASGCU and the University</w:t>
      </w:r>
    </w:p>
    <w:p w14:paraId="19945553" w14:textId="77777777" w:rsidR="006A63B9" w:rsidRDefault="006A63B9" w:rsidP="00486F72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Tasked with completing market research via surveys to understand </w:t>
      </w:r>
      <w:r w:rsidR="00BB288D">
        <w:rPr>
          <w:sz w:val="20"/>
          <w:szCs w:val="20"/>
        </w:rPr>
        <w:t>students’</w:t>
      </w:r>
      <w:r>
        <w:rPr>
          <w:sz w:val="20"/>
          <w:szCs w:val="20"/>
        </w:rPr>
        <w:t xml:space="preserve"> belie</w:t>
      </w:r>
      <w:r w:rsidR="00BB288D">
        <w:rPr>
          <w:sz w:val="20"/>
          <w:szCs w:val="20"/>
        </w:rPr>
        <w:t xml:space="preserve">fs </w:t>
      </w:r>
      <w:r>
        <w:rPr>
          <w:sz w:val="20"/>
          <w:szCs w:val="20"/>
        </w:rPr>
        <w:t>of diversity on campus</w:t>
      </w:r>
    </w:p>
    <w:p w14:paraId="6A9A0899" w14:textId="77777777" w:rsidR="00EF23D1" w:rsidRDefault="00EF23D1" w:rsidP="00486F72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Planned and developed cultural programs/ events that increased the awareness of diversity on campus</w:t>
      </w:r>
    </w:p>
    <w:p w14:paraId="3248BF4F" w14:textId="77777777" w:rsidR="00EF23D1" w:rsidRDefault="00EF23D1" w:rsidP="00486F72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Helped foster relationships and open communication about diversity with different cultural student clubs and speaker series</w:t>
      </w:r>
    </w:p>
    <w:p w14:paraId="2BDFF87E" w14:textId="77777777" w:rsidR="00486F72" w:rsidRDefault="00486F72" w:rsidP="00486F72">
      <w:pPr>
        <w:spacing w:after="0" w:line="240" w:lineRule="auto"/>
        <w:ind w:left="360"/>
        <w:rPr>
          <w:b/>
          <w:sz w:val="20"/>
          <w:szCs w:val="20"/>
        </w:rPr>
      </w:pPr>
    </w:p>
    <w:p w14:paraId="4A4CB57E" w14:textId="77777777" w:rsidR="00486F72" w:rsidRPr="006A63B9" w:rsidRDefault="00486F72" w:rsidP="00EF23D1">
      <w:pPr>
        <w:spacing w:after="120" w:line="240" w:lineRule="auto"/>
        <w:ind w:left="36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Tour Guide –</w:t>
      </w:r>
      <w:r w:rsidR="0018145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Antelope Reception Center</w:t>
      </w:r>
      <w:r w:rsidR="00181451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September 2016 – February 2018</w:t>
      </w:r>
      <w:r w:rsidR="004F31A4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 xml:space="preserve">: </w:t>
      </w:r>
      <w:r w:rsidR="006A63B9">
        <w:rPr>
          <w:sz w:val="20"/>
          <w:szCs w:val="20"/>
        </w:rPr>
        <w:t xml:space="preserve">An advocate for GCU by encouraging prospective students to attend </w:t>
      </w:r>
      <w:r w:rsidR="00BB288D">
        <w:rPr>
          <w:sz w:val="20"/>
          <w:szCs w:val="20"/>
        </w:rPr>
        <w:t>GCU</w:t>
      </w:r>
      <w:r w:rsidR="006A63B9">
        <w:rPr>
          <w:sz w:val="20"/>
          <w:szCs w:val="20"/>
        </w:rPr>
        <w:t xml:space="preserve"> by showing them the amenities provided on campus as well </w:t>
      </w:r>
      <w:r w:rsidR="00BB288D">
        <w:rPr>
          <w:sz w:val="20"/>
          <w:szCs w:val="20"/>
        </w:rPr>
        <w:t>as through</w:t>
      </w:r>
      <w:r w:rsidR="006A63B9">
        <w:rPr>
          <w:sz w:val="20"/>
          <w:szCs w:val="20"/>
        </w:rPr>
        <w:t xml:space="preserve"> personal experience.  </w:t>
      </w:r>
    </w:p>
    <w:p w14:paraId="7BDB73B1" w14:textId="77777777" w:rsidR="00EF23D1" w:rsidRDefault="00EF23D1" w:rsidP="00EF23D1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Provided informative and accurate tours of GCU to</w:t>
      </w:r>
      <w:r w:rsidR="00BB288D">
        <w:rPr>
          <w:sz w:val="20"/>
          <w:szCs w:val="20"/>
        </w:rPr>
        <w:t xml:space="preserve"> an average of</w:t>
      </w:r>
      <w:r w:rsidRPr="00EF23D1">
        <w:rPr>
          <w:sz w:val="20"/>
          <w:szCs w:val="20"/>
        </w:rPr>
        <w:t xml:space="preserve"> 8</w:t>
      </w:r>
      <w:r>
        <w:rPr>
          <w:sz w:val="20"/>
          <w:szCs w:val="20"/>
        </w:rPr>
        <w:t xml:space="preserve"> prospective students and their families per week. </w:t>
      </w:r>
    </w:p>
    <w:p w14:paraId="2CF25419" w14:textId="77777777" w:rsidR="00EF23D1" w:rsidRDefault="00EF23D1" w:rsidP="00EF23D1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Answered and assisted callers with any questions and concerns</w:t>
      </w:r>
    </w:p>
    <w:p w14:paraId="6791143A" w14:textId="77777777" w:rsidR="00EF23D1" w:rsidRPr="00EF23D1" w:rsidRDefault="00EF23D1" w:rsidP="00EF23D1">
      <w:pPr>
        <w:pStyle w:val="ListParagraph"/>
        <w:numPr>
          <w:ilvl w:val="0"/>
          <w:numId w:val="2"/>
        </w:numPr>
        <w:spacing w:after="0" w:line="240" w:lineRule="auto"/>
        <w:ind w:left="547" w:hanging="187"/>
        <w:contextualSpacing w:val="0"/>
        <w:rPr>
          <w:sz w:val="20"/>
          <w:szCs w:val="20"/>
        </w:rPr>
      </w:pPr>
      <w:r>
        <w:rPr>
          <w:sz w:val="20"/>
          <w:szCs w:val="20"/>
        </w:rPr>
        <w:t>Scheduled and checked in prospective students for campus tours</w:t>
      </w:r>
    </w:p>
    <w:p w14:paraId="43C1EA68" w14:textId="77777777" w:rsidR="00181451" w:rsidRPr="00350416" w:rsidRDefault="00181451">
      <w:pPr>
        <w:pStyle w:val="NoSpacing"/>
        <w:ind w:left="360" w:right="180"/>
        <w:jc w:val="center"/>
        <w:rPr>
          <w:sz w:val="20"/>
          <w:szCs w:val="20"/>
        </w:rPr>
      </w:pPr>
    </w:p>
    <w:sectPr w:rsidR="00181451" w:rsidRPr="00350416" w:rsidSect="0026201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" w:right="288" w:bottom="144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94AE7" w14:textId="77777777" w:rsidR="003D1E03" w:rsidRDefault="003D1E03" w:rsidP="00D42D2B">
      <w:pPr>
        <w:spacing w:after="0" w:line="240" w:lineRule="auto"/>
      </w:pPr>
      <w:r>
        <w:separator/>
      </w:r>
    </w:p>
  </w:endnote>
  <w:endnote w:type="continuationSeparator" w:id="0">
    <w:p w14:paraId="0F2C1D38" w14:textId="77777777" w:rsidR="003D1E03" w:rsidRDefault="003D1E03" w:rsidP="00D4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07201" w14:textId="77777777" w:rsidR="00B83F4F" w:rsidRDefault="00B83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C61FB" w14:textId="1722E556" w:rsidR="00B83F4F" w:rsidRDefault="00B83F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C4E3E4" wp14:editId="388A991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e6248d7a15fd8f6b7bad72f" descr="{&quot;HashCode&quot;:184055034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92B6A8" w14:textId="41661A49" w:rsidR="00B83F4F" w:rsidRPr="00B83F4F" w:rsidRDefault="00B83F4F" w:rsidP="00B83F4F">
                          <w:pPr>
                            <w:spacing w:after="0"/>
                            <w:jc w:val="right"/>
                            <w:rPr>
                              <w:rFonts w:cs="Calibri"/>
                              <w:color w:val="19BFFF"/>
                              <w:sz w:val="20"/>
                            </w:rPr>
                          </w:pPr>
                          <w:r w:rsidRPr="00B83F4F">
                            <w:rPr>
                              <w:rFonts w:cs="Calibri"/>
                              <w:color w:val="19BFFF"/>
                              <w:sz w:val="20"/>
                            </w:rPr>
                            <w:t>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C4E3E4" id="_x0000_t202" coordsize="21600,21600" o:spt="202" path="m,l,21600r21600,l21600,xe">
              <v:stroke joinstyle="miter"/>
              <v:path gradientshapeok="t" o:connecttype="rect"/>
            </v:shapetype>
            <v:shape id="MSIPCM6e6248d7a15fd8f6b7bad72f" o:spid="_x0000_s1026" type="#_x0000_t202" alt="{&quot;HashCode&quot;:184055034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" o:allowincell="f" filled="f" stroked="f" strokeweight=".5pt">
              <v:fill o:detectmouseclick="t"/>
              <v:textbox inset=",0,20pt,0">
                <w:txbxContent>
                  <w:p w14:paraId="6C92B6A8" w14:textId="41661A49" w:rsidR="00B83F4F" w:rsidRPr="00B83F4F" w:rsidRDefault="00B83F4F" w:rsidP="00B83F4F">
                    <w:pPr>
                      <w:spacing w:after="0"/>
                      <w:jc w:val="right"/>
                      <w:rPr>
                        <w:rFonts w:cs="Calibri"/>
                        <w:color w:val="19BFFF"/>
                        <w:sz w:val="20"/>
                      </w:rPr>
                    </w:pPr>
                    <w:r w:rsidRPr="00B83F4F">
                      <w:rPr>
                        <w:rFonts w:cs="Calibri"/>
                        <w:color w:val="19BFFF"/>
                        <w:sz w:val="20"/>
                      </w:rPr>
                      <w:t>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63978" w14:textId="77777777" w:rsidR="00B83F4F" w:rsidRDefault="00B83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7D30B" w14:textId="77777777" w:rsidR="003D1E03" w:rsidRDefault="003D1E03" w:rsidP="00D42D2B">
      <w:pPr>
        <w:spacing w:after="0" w:line="240" w:lineRule="auto"/>
      </w:pPr>
      <w:r>
        <w:separator/>
      </w:r>
    </w:p>
  </w:footnote>
  <w:footnote w:type="continuationSeparator" w:id="0">
    <w:p w14:paraId="38D847A9" w14:textId="77777777" w:rsidR="003D1E03" w:rsidRDefault="003D1E03" w:rsidP="00D42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7F06D" w14:textId="77777777" w:rsidR="00B83F4F" w:rsidRDefault="00B83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18D52" w14:textId="77777777" w:rsidR="00B83F4F" w:rsidRDefault="00B83F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F2B6E" w14:textId="77777777" w:rsidR="00B83F4F" w:rsidRDefault="00B83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96260"/>
    <w:multiLevelType w:val="hybridMultilevel"/>
    <w:tmpl w:val="8904FB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DB27740"/>
    <w:multiLevelType w:val="hybridMultilevel"/>
    <w:tmpl w:val="51F6A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566800"/>
    <w:multiLevelType w:val="hybridMultilevel"/>
    <w:tmpl w:val="1E1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2238A"/>
    <w:multiLevelType w:val="hybridMultilevel"/>
    <w:tmpl w:val="2BC8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4419B"/>
    <w:multiLevelType w:val="hybridMultilevel"/>
    <w:tmpl w:val="0F28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52C72"/>
    <w:multiLevelType w:val="hybridMultilevel"/>
    <w:tmpl w:val="AF84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E9"/>
    <w:rsid w:val="0000394E"/>
    <w:rsid w:val="0000725B"/>
    <w:rsid w:val="0001172E"/>
    <w:rsid w:val="00021301"/>
    <w:rsid w:val="000213DA"/>
    <w:rsid w:val="0003632F"/>
    <w:rsid w:val="000672FB"/>
    <w:rsid w:val="0007759C"/>
    <w:rsid w:val="000C70D5"/>
    <w:rsid w:val="000E5544"/>
    <w:rsid w:val="000F185E"/>
    <w:rsid w:val="00110D37"/>
    <w:rsid w:val="001164BE"/>
    <w:rsid w:val="001266B9"/>
    <w:rsid w:val="001311E8"/>
    <w:rsid w:val="00151FCA"/>
    <w:rsid w:val="001522C8"/>
    <w:rsid w:val="00161FBA"/>
    <w:rsid w:val="0016523A"/>
    <w:rsid w:val="00181451"/>
    <w:rsid w:val="0019344C"/>
    <w:rsid w:val="001934FD"/>
    <w:rsid w:val="001C52C7"/>
    <w:rsid w:val="001F1FB9"/>
    <w:rsid w:val="00220E13"/>
    <w:rsid w:val="00227306"/>
    <w:rsid w:val="0023316E"/>
    <w:rsid w:val="00233792"/>
    <w:rsid w:val="00243DCB"/>
    <w:rsid w:val="00246AB5"/>
    <w:rsid w:val="00262011"/>
    <w:rsid w:val="00292399"/>
    <w:rsid w:val="002A33B3"/>
    <w:rsid w:val="002A4A51"/>
    <w:rsid w:val="002A71A5"/>
    <w:rsid w:val="002D41B0"/>
    <w:rsid w:val="002E6A40"/>
    <w:rsid w:val="002E71A1"/>
    <w:rsid w:val="002F3F99"/>
    <w:rsid w:val="002F4FFD"/>
    <w:rsid w:val="002F5392"/>
    <w:rsid w:val="00304ACC"/>
    <w:rsid w:val="0030589B"/>
    <w:rsid w:val="00321CA3"/>
    <w:rsid w:val="0032750C"/>
    <w:rsid w:val="003315A5"/>
    <w:rsid w:val="0033255C"/>
    <w:rsid w:val="003425D0"/>
    <w:rsid w:val="00350416"/>
    <w:rsid w:val="003547AE"/>
    <w:rsid w:val="003641C6"/>
    <w:rsid w:val="0037401D"/>
    <w:rsid w:val="003806B4"/>
    <w:rsid w:val="00386AA9"/>
    <w:rsid w:val="003A46A1"/>
    <w:rsid w:val="003B000F"/>
    <w:rsid w:val="003C543F"/>
    <w:rsid w:val="003C7D0E"/>
    <w:rsid w:val="003D1E03"/>
    <w:rsid w:val="004129B2"/>
    <w:rsid w:val="00430548"/>
    <w:rsid w:val="00433B33"/>
    <w:rsid w:val="004434C6"/>
    <w:rsid w:val="0044556C"/>
    <w:rsid w:val="0044594B"/>
    <w:rsid w:val="00466168"/>
    <w:rsid w:val="00486B3E"/>
    <w:rsid w:val="00486F72"/>
    <w:rsid w:val="00490DE1"/>
    <w:rsid w:val="00492C58"/>
    <w:rsid w:val="00497CB5"/>
    <w:rsid w:val="004B108C"/>
    <w:rsid w:val="004B26E8"/>
    <w:rsid w:val="004B4BC6"/>
    <w:rsid w:val="004D282E"/>
    <w:rsid w:val="004D6472"/>
    <w:rsid w:val="004E399B"/>
    <w:rsid w:val="004F31A4"/>
    <w:rsid w:val="00500280"/>
    <w:rsid w:val="00513E88"/>
    <w:rsid w:val="005169BB"/>
    <w:rsid w:val="00530063"/>
    <w:rsid w:val="0053351C"/>
    <w:rsid w:val="005522C0"/>
    <w:rsid w:val="00562681"/>
    <w:rsid w:val="0057734F"/>
    <w:rsid w:val="005A4FC6"/>
    <w:rsid w:val="005B33EB"/>
    <w:rsid w:val="005B42B4"/>
    <w:rsid w:val="005B6E5A"/>
    <w:rsid w:val="005D4A12"/>
    <w:rsid w:val="006412AA"/>
    <w:rsid w:val="00664349"/>
    <w:rsid w:val="006724A8"/>
    <w:rsid w:val="00682C01"/>
    <w:rsid w:val="006968B9"/>
    <w:rsid w:val="006A63B9"/>
    <w:rsid w:val="006C4079"/>
    <w:rsid w:val="006D0DB7"/>
    <w:rsid w:val="006D12F9"/>
    <w:rsid w:val="006D2FD7"/>
    <w:rsid w:val="006F0CFF"/>
    <w:rsid w:val="006F250E"/>
    <w:rsid w:val="007024AB"/>
    <w:rsid w:val="007144DF"/>
    <w:rsid w:val="00734DBB"/>
    <w:rsid w:val="00742B63"/>
    <w:rsid w:val="0075411C"/>
    <w:rsid w:val="00762D53"/>
    <w:rsid w:val="00764D82"/>
    <w:rsid w:val="007727F7"/>
    <w:rsid w:val="00774CA1"/>
    <w:rsid w:val="007935BC"/>
    <w:rsid w:val="00795F0B"/>
    <w:rsid w:val="00796BC4"/>
    <w:rsid w:val="007A2349"/>
    <w:rsid w:val="007B51A8"/>
    <w:rsid w:val="007C208C"/>
    <w:rsid w:val="007E2F26"/>
    <w:rsid w:val="007F5CE9"/>
    <w:rsid w:val="007F770C"/>
    <w:rsid w:val="00824445"/>
    <w:rsid w:val="008266AD"/>
    <w:rsid w:val="00883376"/>
    <w:rsid w:val="008A077C"/>
    <w:rsid w:val="008C319E"/>
    <w:rsid w:val="008C45AC"/>
    <w:rsid w:val="008E5202"/>
    <w:rsid w:val="00910F4A"/>
    <w:rsid w:val="0092034C"/>
    <w:rsid w:val="00925006"/>
    <w:rsid w:val="009557DD"/>
    <w:rsid w:val="009726A4"/>
    <w:rsid w:val="009A2405"/>
    <w:rsid w:val="009A3D4B"/>
    <w:rsid w:val="009B096B"/>
    <w:rsid w:val="009C07AD"/>
    <w:rsid w:val="009E66B1"/>
    <w:rsid w:val="009F1015"/>
    <w:rsid w:val="009F4D47"/>
    <w:rsid w:val="009F7B5A"/>
    <w:rsid w:val="00A053ED"/>
    <w:rsid w:val="00A3640A"/>
    <w:rsid w:val="00A3751B"/>
    <w:rsid w:val="00A44FBA"/>
    <w:rsid w:val="00A4741D"/>
    <w:rsid w:val="00A54D9E"/>
    <w:rsid w:val="00A6363F"/>
    <w:rsid w:val="00A665D8"/>
    <w:rsid w:val="00A741B9"/>
    <w:rsid w:val="00A82927"/>
    <w:rsid w:val="00A85070"/>
    <w:rsid w:val="00AC6948"/>
    <w:rsid w:val="00AD1D24"/>
    <w:rsid w:val="00AD6FD6"/>
    <w:rsid w:val="00AE1013"/>
    <w:rsid w:val="00AE37DF"/>
    <w:rsid w:val="00B168BD"/>
    <w:rsid w:val="00B2659B"/>
    <w:rsid w:val="00B26A4E"/>
    <w:rsid w:val="00B524CC"/>
    <w:rsid w:val="00B54448"/>
    <w:rsid w:val="00B83F4F"/>
    <w:rsid w:val="00B945D9"/>
    <w:rsid w:val="00BB288D"/>
    <w:rsid w:val="00BB3ED2"/>
    <w:rsid w:val="00BF606B"/>
    <w:rsid w:val="00C0780B"/>
    <w:rsid w:val="00C07EB6"/>
    <w:rsid w:val="00C116E0"/>
    <w:rsid w:val="00C205AF"/>
    <w:rsid w:val="00C33F92"/>
    <w:rsid w:val="00C35C6B"/>
    <w:rsid w:val="00C50592"/>
    <w:rsid w:val="00C63376"/>
    <w:rsid w:val="00C70F06"/>
    <w:rsid w:val="00C72B7C"/>
    <w:rsid w:val="00CA7DBC"/>
    <w:rsid w:val="00CC2C79"/>
    <w:rsid w:val="00CE14FD"/>
    <w:rsid w:val="00CE73CF"/>
    <w:rsid w:val="00D05AFF"/>
    <w:rsid w:val="00D0692C"/>
    <w:rsid w:val="00D25F0D"/>
    <w:rsid w:val="00D42D2B"/>
    <w:rsid w:val="00D56C6E"/>
    <w:rsid w:val="00DB1EA8"/>
    <w:rsid w:val="00DB2ED8"/>
    <w:rsid w:val="00DC46A8"/>
    <w:rsid w:val="00DD2E48"/>
    <w:rsid w:val="00DF1E55"/>
    <w:rsid w:val="00DF4FCB"/>
    <w:rsid w:val="00E01551"/>
    <w:rsid w:val="00E21AF7"/>
    <w:rsid w:val="00E703B8"/>
    <w:rsid w:val="00E7212D"/>
    <w:rsid w:val="00E800F6"/>
    <w:rsid w:val="00E86AD0"/>
    <w:rsid w:val="00EF0B7B"/>
    <w:rsid w:val="00EF23D1"/>
    <w:rsid w:val="00F02C13"/>
    <w:rsid w:val="00F300DF"/>
    <w:rsid w:val="00F3064A"/>
    <w:rsid w:val="00F53B35"/>
    <w:rsid w:val="00F53FAE"/>
    <w:rsid w:val="00F72127"/>
    <w:rsid w:val="00F92FAF"/>
    <w:rsid w:val="00FA0CF8"/>
    <w:rsid w:val="00FA30EF"/>
    <w:rsid w:val="00FA69E9"/>
    <w:rsid w:val="00FB0279"/>
    <w:rsid w:val="00FB5FF7"/>
    <w:rsid w:val="00FC270D"/>
    <w:rsid w:val="00FC71DB"/>
    <w:rsid w:val="00FD359D"/>
    <w:rsid w:val="00FD563B"/>
    <w:rsid w:val="00F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084397C"/>
  <w15:chartTrackingRefBased/>
  <w15:docId w15:val="{1DA06274-6BCC-4A01-A7D6-6F701A29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9E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A69E9"/>
    <w:rPr>
      <w:sz w:val="22"/>
      <w:szCs w:val="22"/>
    </w:rPr>
  </w:style>
  <w:style w:type="paragraph" w:styleId="ListParagraph">
    <w:name w:val="List Paragraph"/>
    <w:basedOn w:val="Normal"/>
    <w:uiPriority w:val="99"/>
    <w:qFormat/>
    <w:rsid w:val="00FA6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E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3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F4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3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F4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nortey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norty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3B71CF1922E43B178BDBDDDD2DCF1" ma:contentTypeVersion="12" ma:contentTypeDescription="Create a new document." ma:contentTypeScope="" ma:versionID="2291b8970249f753172e4e1ebace6a7d">
  <xsd:schema xmlns:xsd="http://www.w3.org/2001/XMLSchema" xmlns:xs="http://www.w3.org/2001/XMLSchema" xmlns:p="http://schemas.microsoft.com/office/2006/metadata/properties" xmlns:ns3="b5b9d229-77d8-4bb4-b7b7-0fe2e9c1894a" xmlns:ns4="d0dd417e-b682-4ccc-9ba3-30856af246e3" targetNamespace="http://schemas.microsoft.com/office/2006/metadata/properties" ma:root="true" ma:fieldsID="6d41c076718c0746c802f28616a0ba42" ns3:_="" ns4:_="">
    <xsd:import namespace="b5b9d229-77d8-4bb4-b7b7-0fe2e9c1894a"/>
    <xsd:import namespace="d0dd417e-b682-4ccc-9ba3-30856af246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9d229-77d8-4bb4-b7b7-0fe2e9c189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d417e-b682-4ccc-9ba3-30856af246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9711E4-D438-4FD4-8DF8-FB6B7E811E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6A90EC-7767-44D1-BBA2-12675B60E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b9d229-77d8-4bb4-b7b7-0fe2e9c1894a"/>
    <ds:schemaRef ds:uri="d0dd417e-b682-4ccc-9ba3-30856af246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A93528-62ED-48CA-928E-2EAAFE6497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09A96-EBC5-4D7C-8939-382A7D1646A1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5b9d229-77d8-4bb4-b7b7-0fe2e9c1894a"/>
    <ds:schemaRef ds:uri="d0dd417e-b682-4ccc-9ba3-30856af246e3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KALEBSEN</vt:lpstr>
    </vt:vector>
  </TitlesOfParts>
  <Company>Grizli777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KALEBSEN</dc:title>
  <dc:subject/>
  <dc:creator>Susan</dc:creator>
  <cp:keywords/>
  <cp:lastModifiedBy>Comfort Norteye</cp:lastModifiedBy>
  <cp:revision>3</cp:revision>
  <dcterms:created xsi:type="dcterms:W3CDTF">2020-08-14T22:01:00Z</dcterms:created>
  <dcterms:modified xsi:type="dcterms:W3CDTF">2020-11-12T01:04:00Z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a8a813-53e7-4f1d-90f2-cda32b87eb03_Enabled">
    <vt:lpwstr>True</vt:lpwstr>
  </property>
  <property fmtid="{D5CDD505-2E9C-101B-9397-08002B2CF9AE}" pid="3" name="MSIP_Label_eea8a813-53e7-4f1d-90f2-cda32b87eb03_SiteId">
    <vt:lpwstr>88b431e7-cf2a-43a9-bd00-81441f5c2d3c</vt:lpwstr>
  </property>
  <property fmtid="{D5CDD505-2E9C-101B-9397-08002B2CF9AE}" pid="4" name="MSIP_Label_eea8a813-53e7-4f1d-90f2-cda32b87eb03_Owner">
    <vt:lpwstr>david.natywa@allstate.com</vt:lpwstr>
  </property>
  <property fmtid="{D5CDD505-2E9C-101B-9397-08002B2CF9AE}" pid="5" name="MSIP_Label_eea8a813-53e7-4f1d-90f2-cda32b87eb03_SetDate">
    <vt:lpwstr>2019-05-15T17:09:53.4315140Z</vt:lpwstr>
  </property>
  <property fmtid="{D5CDD505-2E9C-101B-9397-08002B2CF9AE}" pid="6" name="MSIP_Label_eea8a813-53e7-4f1d-90f2-cda32b87eb03_Name">
    <vt:lpwstr>Internal</vt:lpwstr>
  </property>
  <property fmtid="{D5CDD505-2E9C-101B-9397-08002B2CF9AE}" pid="7" name="MSIP_Label_eea8a813-53e7-4f1d-90f2-cda32b87eb03_Application">
    <vt:lpwstr>Microsoft Azure Information Protection</vt:lpwstr>
  </property>
  <property fmtid="{D5CDD505-2E9C-101B-9397-08002B2CF9AE}" pid="8" name="MSIP_Label_eea8a813-53e7-4f1d-90f2-cda32b87eb03_Extended_MSFT_Method">
    <vt:lpwstr>Manual</vt:lpwstr>
  </property>
  <property fmtid="{D5CDD505-2E9C-101B-9397-08002B2CF9AE}" pid="9" name="MSIP_Label_29ffc517-b75d-4c53-bed9-3ecaddf026e6_Enabled">
    <vt:lpwstr>True</vt:lpwstr>
  </property>
  <property fmtid="{D5CDD505-2E9C-101B-9397-08002B2CF9AE}" pid="10" name="MSIP_Label_29ffc517-b75d-4c53-bed9-3ecaddf026e6_SiteId">
    <vt:lpwstr>88b431e7-cf2a-43a9-bd00-81441f5c2d3c</vt:lpwstr>
  </property>
  <property fmtid="{D5CDD505-2E9C-101B-9397-08002B2CF9AE}" pid="11" name="MSIP_Label_29ffc517-b75d-4c53-bed9-3ecaddf026e6_Owner">
    <vt:lpwstr>david.natywa@allstate.com</vt:lpwstr>
  </property>
  <property fmtid="{D5CDD505-2E9C-101B-9397-08002B2CF9AE}" pid="12" name="MSIP_Label_29ffc517-b75d-4c53-bed9-3ecaddf026e6_SetDate">
    <vt:lpwstr>2019-05-15T17:09:53.4315140Z</vt:lpwstr>
  </property>
  <property fmtid="{D5CDD505-2E9C-101B-9397-08002B2CF9AE}" pid="13" name="MSIP_Label_29ffc517-b75d-4c53-bed9-3ecaddf026e6_Name">
    <vt:lpwstr>No Watermark</vt:lpwstr>
  </property>
  <property fmtid="{D5CDD505-2E9C-101B-9397-08002B2CF9AE}" pid="14" name="MSIP_Label_29ffc517-b75d-4c53-bed9-3ecaddf026e6_Application">
    <vt:lpwstr>Microsoft Azure Information Protection</vt:lpwstr>
  </property>
  <property fmtid="{D5CDD505-2E9C-101B-9397-08002B2CF9AE}" pid="15" name="MSIP_Label_29ffc517-b75d-4c53-bed9-3ecaddf026e6_Parent">
    <vt:lpwstr>eea8a813-53e7-4f1d-90f2-cda32b87eb03</vt:lpwstr>
  </property>
  <property fmtid="{D5CDD505-2E9C-101B-9397-08002B2CF9AE}" pid="16" name="MSIP_Label_29ffc517-b75d-4c53-bed9-3ecaddf026e6_Extended_MSFT_Method">
    <vt:lpwstr>Manual</vt:lpwstr>
  </property>
  <property fmtid="{D5CDD505-2E9C-101B-9397-08002B2CF9AE}" pid="17" name="Sensitivity">
    <vt:lpwstr>Internal No Watermark</vt:lpwstr>
  </property>
  <property fmtid="{D5CDD505-2E9C-101B-9397-08002B2CF9AE}" pid="18" name="ContentTypeId">
    <vt:lpwstr>0x0101005933B71CF1922E43B178BDBDDDD2DCF1</vt:lpwstr>
  </property>
</Properties>
</file>