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961"/>
        <w:tblW w:w="7296" w:type="dxa"/>
        <w:tblLook w:val="0000" w:firstRow="0" w:lastRow="0" w:firstColumn="0" w:lastColumn="0" w:noHBand="0" w:noVBand="0"/>
      </w:tblPr>
      <w:tblGrid>
        <w:gridCol w:w="7296"/>
      </w:tblGrid>
      <w:tr w:rsidR="0014653D" w:rsidRPr="00CA6ACA" w:rsidTr="001105E5">
        <w:trPr>
          <w:trHeight w:val="4318"/>
        </w:trPr>
        <w:tc>
          <w:tcPr>
            <w:tcW w:w="7296" w:type="dxa"/>
            <w:vAlign w:val="center"/>
          </w:tcPr>
          <w:p w:rsidR="0014653D" w:rsidRPr="00A94088" w:rsidRDefault="0014653D" w:rsidP="001105E5">
            <w:pPr>
              <w:ind w:left="-2235" w:right="-1809"/>
              <w:jc w:val="center"/>
              <w:rPr>
                <w:rFonts w:cstheme="majorHAnsi"/>
                <w:b/>
              </w:rPr>
            </w:pPr>
            <w:r w:rsidRPr="00A94088">
              <w:rPr>
                <w:rFonts w:cstheme="majorHAnsi"/>
                <w:b/>
              </w:rPr>
              <w:t>ЗВІТ</w:t>
            </w:r>
          </w:p>
          <w:p w:rsidR="0014653D" w:rsidRPr="009B665E" w:rsidRDefault="00A94088" w:rsidP="001105E5">
            <w:pPr>
              <w:ind w:left="-2235" w:right="-1809"/>
              <w:jc w:val="center"/>
              <w:rPr>
                <w:rFonts w:cstheme="majorHAnsi"/>
              </w:rPr>
            </w:pPr>
            <w:r w:rsidRPr="00A94088">
              <w:rPr>
                <w:rFonts w:cstheme="majorHAnsi"/>
              </w:rPr>
              <w:t>лабораторної работи №</w:t>
            </w:r>
            <w:r w:rsidR="003D4DAB">
              <w:rPr>
                <w:rFonts w:cstheme="majorHAnsi"/>
              </w:rPr>
              <w:t>4</w:t>
            </w:r>
          </w:p>
          <w:p w:rsidR="00D8609C" w:rsidRPr="00D8609C" w:rsidRDefault="00D8609C" w:rsidP="00D8609C">
            <w:pPr>
              <w:ind w:left="-2235" w:right="-1809"/>
              <w:jc w:val="center"/>
              <w:rPr>
                <w:rFonts w:cstheme="majorHAnsi"/>
              </w:rPr>
            </w:pPr>
            <w:r w:rsidRPr="00D8609C">
              <w:rPr>
                <w:rFonts w:cstheme="majorHAnsi"/>
              </w:rPr>
              <w:t>з курсу «Основи front-end технологій»</w:t>
            </w:r>
          </w:p>
          <w:p w:rsidR="00F73025" w:rsidRPr="00F73025" w:rsidRDefault="00D8609C" w:rsidP="00F73025">
            <w:pPr>
              <w:pStyle w:val="a4"/>
              <w:ind w:left="0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D8609C">
              <w:rPr>
                <w:rFonts w:cstheme="majorHAnsi"/>
              </w:rPr>
              <w:t>Тема</w:t>
            </w:r>
            <w:r w:rsidRPr="00F73025">
              <w:rPr>
                <w:rFonts w:ascii="Times New Roman" w:hAnsi="Times New Roman" w:cs="Times New Roman"/>
                <w:szCs w:val="28"/>
              </w:rPr>
              <w:t xml:space="preserve">: </w:t>
            </w:r>
            <w:r w:rsidR="003D4DAB">
              <w:rPr>
                <w:rFonts w:ascii="Times New Roman" w:hAnsi="Times New Roman" w:cs="Times New Roman"/>
                <w:szCs w:val="28"/>
                <w:lang w:val="uk-UA"/>
              </w:rPr>
              <w:t>«</w:t>
            </w:r>
            <w:r w:rsidR="003D4DAB" w:rsidRPr="00722B51">
              <w:rPr>
                <w:b/>
                <w:szCs w:val="28"/>
                <w:lang w:val="uk-UA"/>
              </w:rPr>
              <w:t>Верстка</w:t>
            </w:r>
            <w:r w:rsidR="003D4DAB">
              <w:rPr>
                <w:b/>
                <w:szCs w:val="28"/>
                <w:lang w:val="uk-UA"/>
              </w:rPr>
              <w:t xml:space="preserve"> </w:t>
            </w:r>
            <w:r w:rsidR="003D4DAB" w:rsidRPr="00722B51">
              <w:rPr>
                <w:b/>
                <w:szCs w:val="28"/>
                <w:lang w:val="uk-UA"/>
              </w:rPr>
              <w:t xml:space="preserve">сайту за допомогою </w:t>
            </w:r>
            <w:r w:rsidR="003D4DAB">
              <w:rPr>
                <w:b/>
                <w:szCs w:val="28"/>
                <w:lang w:val="en-US"/>
              </w:rPr>
              <w:t>HTML</w:t>
            </w:r>
            <w:r w:rsidR="003D4DAB" w:rsidRPr="00962A42">
              <w:rPr>
                <w:b/>
                <w:szCs w:val="28"/>
              </w:rPr>
              <w:t>-5</w:t>
            </w:r>
            <w:r w:rsidR="003D4DAB" w:rsidRPr="00722B51">
              <w:rPr>
                <w:b/>
                <w:szCs w:val="28"/>
                <w:lang w:val="uk-UA"/>
              </w:rPr>
              <w:t xml:space="preserve"> і </w:t>
            </w:r>
            <w:r w:rsidR="003D4DAB">
              <w:rPr>
                <w:b/>
                <w:szCs w:val="28"/>
                <w:lang w:val="en-US"/>
              </w:rPr>
              <w:t>CSS</w:t>
            </w:r>
            <w:r w:rsidR="003D4DAB" w:rsidRPr="00962A42">
              <w:rPr>
                <w:b/>
                <w:szCs w:val="28"/>
              </w:rPr>
              <w:t>-3</w:t>
            </w:r>
            <w:r w:rsidR="003D4DAB">
              <w:rPr>
                <w:b/>
                <w:szCs w:val="28"/>
                <w:lang w:val="uk-UA"/>
              </w:rPr>
              <w:t xml:space="preserve"> за зразком</w:t>
            </w:r>
            <w:r w:rsidR="003D4DAB">
              <w:rPr>
                <w:b/>
                <w:szCs w:val="28"/>
                <w:lang w:val="uk-UA"/>
              </w:rPr>
              <w:t>»</w:t>
            </w:r>
          </w:p>
          <w:p w:rsidR="0014653D" w:rsidRPr="00730EAB" w:rsidRDefault="0014653D" w:rsidP="00D8609C">
            <w:pPr>
              <w:ind w:left="-2235" w:right="-1809"/>
              <w:jc w:val="center"/>
              <w:rPr>
                <w:rFonts w:cstheme="majorHAnsi"/>
                <w:lang w:val="uk-UA"/>
              </w:rPr>
            </w:pPr>
          </w:p>
        </w:tc>
      </w:tr>
    </w:tbl>
    <w:p w:rsidR="00672759" w:rsidRDefault="00672759" w:rsidP="00672759">
      <w:pPr>
        <w:ind w:firstLine="0"/>
        <w:rPr>
          <w:lang w:val="uk-UA" w:eastAsia="uk-UA"/>
        </w:rPr>
      </w:pPr>
    </w:p>
    <w:tbl>
      <w:tblPr>
        <w:tblStyle w:val="ae"/>
        <w:tblpPr w:leftFromText="180" w:rightFromText="180" w:vertAnchor="page" w:horzAnchor="page" w:tblpX="1801" w:tblpY="11541"/>
        <w:tblW w:w="10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709"/>
      </w:tblGrid>
      <w:tr w:rsidR="001105E5" w:rsidTr="001105E5">
        <w:trPr>
          <w:trHeight w:val="1519"/>
        </w:trPr>
        <w:tc>
          <w:tcPr>
            <w:tcW w:w="6379" w:type="dxa"/>
          </w:tcPr>
          <w:p w:rsidR="001105E5" w:rsidRPr="00672759" w:rsidRDefault="001105E5" w:rsidP="001105E5">
            <w:pPr>
              <w:ind w:firstLine="0"/>
              <w:rPr>
                <w:lang w:eastAsia="uk-UA"/>
              </w:rPr>
            </w:pPr>
            <w:r>
              <w:rPr>
                <w:lang w:val="uk-UA" w:eastAsia="uk-UA"/>
              </w:rPr>
              <w:t>Перевірив</w:t>
            </w:r>
            <w:r w:rsidRPr="00672759">
              <w:rPr>
                <w:lang w:eastAsia="uk-UA"/>
              </w:rPr>
              <w:t>:</w:t>
            </w:r>
          </w:p>
          <w:p w:rsidR="001105E5" w:rsidRPr="00672759" w:rsidRDefault="00F1545E" w:rsidP="00D8609C">
            <w:pPr>
              <w:ind w:firstLine="0"/>
              <w:rPr>
                <w:lang w:val="uk-UA" w:eastAsia="uk-UA"/>
              </w:rPr>
            </w:pPr>
            <w:r>
              <w:rPr>
                <w:lang w:val="uk-UA" w:eastAsia="uk-UA"/>
              </w:rPr>
              <w:t>Доц</w:t>
            </w:r>
            <w:r w:rsidR="00D8609C">
              <w:rPr>
                <w:lang w:val="uk-UA" w:eastAsia="uk-UA"/>
              </w:rPr>
              <w:t>. Г</w:t>
            </w:r>
            <w:r w:rsidR="004D1338">
              <w:rPr>
                <w:lang w:val="uk-UA" w:eastAsia="uk-UA"/>
              </w:rPr>
              <w:t>олубє</w:t>
            </w:r>
            <w:r w:rsidR="00D8609C">
              <w:rPr>
                <w:lang w:val="uk-UA" w:eastAsia="uk-UA"/>
              </w:rPr>
              <w:t>в Л. П</w:t>
            </w:r>
            <w:r w:rsidR="001105E5">
              <w:rPr>
                <w:lang w:val="uk-UA" w:eastAsia="uk-UA"/>
              </w:rPr>
              <w:t>.</w:t>
            </w:r>
          </w:p>
        </w:tc>
        <w:tc>
          <w:tcPr>
            <w:tcW w:w="3709" w:type="dxa"/>
          </w:tcPr>
          <w:p w:rsidR="001105E5" w:rsidRDefault="001105E5" w:rsidP="001105E5">
            <w:pPr>
              <w:ind w:firstLine="0"/>
              <w:rPr>
                <w:color w:val="auto"/>
                <w:lang w:eastAsia="uk-UA"/>
              </w:rPr>
            </w:pPr>
            <w:r w:rsidRPr="00E6132D">
              <w:rPr>
                <w:color w:val="auto"/>
                <w:lang w:val="uk-UA" w:eastAsia="uk-UA"/>
              </w:rPr>
              <w:t>Викона</w:t>
            </w:r>
            <w:r w:rsidR="00152D45">
              <w:rPr>
                <w:color w:val="auto"/>
                <w:lang w:val="uk-UA" w:eastAsia="uk-UA"/>
              </w:rPr>
              <w:t>в</w:t>
            </w:r>
            <w:r w:rsidRPr="00E6132D">
              <w:rPr>
                <w:color w:val="auto"/>
                <w:lang w:eastAsia="uk-UA"/>
              </w:rPr>
              <w:t>:</w:t>
            </w:r>
          </w:p>
          <w:p w:rsidR="00E6132D" w:rsidRPr="00E6132D" w:rsidRDefault="00E6132D" w:rsidP="001105E5">
            <w:pPr>
              <w:ind w:firstLine="0"/>
              <w:rPr>
                <w:color w:val="auto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 xml:space="preserve">Гр. </w:t>
            </w:r>
            <w:r w:rsidR="006E6223">
              <w:rPr>
                <w:color w:val="auto"/>
                <w:lang w:val="uk-UA" w:eastAsia="uk-UA"/>
              </w:rPr>
              <w:t>ІА-91</w:t>
            </w:r>
          </w:p>
          <w:p w:rsidR="001105E5" w:rsidRPr="00E6132D" w:rsidRDefault="006E6223" w:rsidP="00D8609C">
            <w:pPr>
              <w:ind w:firstLine="0"/>
              <w:rPr>
                <w:color w:val="FF0000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>Псюк Олександр</w:t>
            </w:r>
          </w:p>
        </w:tc>
      </w:tr>
    </w:tbl>
    <w:p w:rsidR="009B665E" w:rsidRPr="009B665E" w:rsidRDefault="00672759" w:rsidP="003D4DAB">
      <w:pPr>
        <w:pStyle w:val="a4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>
        <w:rPr>
          <w:lang w:eastAsia="uk-UA"/>
        </w:rPr>
        <w:br w:type="page"/>
      </w:r>
    </w:p>
    <w:p w:rsidR="003D4DAB" w:rsidRDefault="003D4DAB" w:rsidP="003D4DAB">
      <w:pPr>
        <w:pStyle w:val="a4"/>
        <w:spacing w:after="200" w:line="276" w:lineRule="auto"/>
        <w:ind w:firstLine="0"/>
        <w:rPr>
          <w:rFonts w:ascii="Arial" w:hAnsi="Arial" w:cs="Arial"/>
          <w:sz w:val="24"/>
          <w:szCs w:val="24"/>
          <w:lang w:val="uk-UA"/>
        </w:rPr>
      </w:pPr>
      <w:r w:rsidRPr="003D4DAB">
        <w:rPr>
          <w:rFonts w:ascii="Arial" w:hAnsi="Arial" w:cs="Arial"/>
          <w:b/>
          <w:sz w:val="24"/>
          <w:szCs w:val="24"/>
          <w:lang w:val="uk-UA"/>
        </w:rPr>
        <w:lastRenderedPageBreak/>
        <w:t>Завдання.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>Зробити адаптивний дизайн розробленого сайту.</w:t>
      </w:r>
      <w:r w:rsidRPr="00962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>Варіант 11</w:t>
      </w:r>
      <w:r>
        <w:rPr>
          <w:lang w:eastAsia="ru-RU"/>
        </w:rPr>
        <w:drawing>
          <wp:inline distT="0" distB="0" distL="0" distR="0" wp14:anchorId="5D43CABA" wp14:editId="14C4B39B">
            <wp:extent cx="6512560" cy="32086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lastRenderedPageBreak/>
        <w:drawing>
          <wp:inline distT="0" distB="0" distL="0" distR="0" wp14:anchorId="55209ABE" wp14:editId="65C4FF2D">
            <wp:extent cx="6512560" cy="32918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 wp14:anchorId="18A8323B" wp14:editId="33274B6F">
            <wp:extent cx="6512560" cy="331216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B" w:rsidRPr="003D4DAB" w:rsidRDefault="003D4DAB" w:rsidP="003D4DAB">
      <w:pPr>
        <w:pStyle w:val="a4"/>
        <w:spacing w:after="200" w:line="276" w:lineRule="auto"/>
        <w:ind w:firstLine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Index.html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&lt;!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DOCTYPE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html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html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en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meta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charset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"UTF-8"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title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Repair Web-site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title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link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"stylesheet"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"./style.css"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body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&lt;!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DOCTYPE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html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html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"no-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js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en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meta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http-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equiv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"x-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ua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-compatible"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content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ie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=edge"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meta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name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"viewport"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content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"width=device-width, initial-scale=1.0"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link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"stylesheet"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css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/style.css"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link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"stylesheet"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"https://stackpath.bootstrapcdn.com/bootstrap/4.1.1/css/bootstrap.min.css"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integrity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"sha384-WskhaSGFgHYWDcbwN70/dfYBj47jz9qbsMId/iRN3ewGhXQFZCSftd1LZCfmhktB"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crossorigin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"anonymous"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link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"stylesheet"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"https://use.fontawesome.com/releases/v5.1.0/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css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/all.css"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integrity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"sha384-lKuwvrZot6UHsBSfcMvOkWwlCMgc0TaWr+30HWe3a4ltaBwTZhyTEggF5tJv8tbt"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crossorigin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"anonymous"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body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header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fixed-top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-expand-md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-light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-white"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-brand mb-0 h1"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"index.html"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title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"Home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PAge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Superb REPAIR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navbar-toggler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type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data-toggle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"collapse"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data-target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"#navbarTogglerDemo02"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aria-controls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"navbarTogglerDemo02"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aria-expanded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"false"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aria-label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"Toggle navigation"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toggler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-icon"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button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"collapse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-collapse"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"navbarTogglerDemo02"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ul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navbar-nav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-auto mt-2 mt-lg-0"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 active"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"index.html"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Home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"aboutUs.html"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About Us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"service.html"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Service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"feedback.html"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Feedback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 dropdown"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 dropdown-toggle"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"blog.html"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navbarDropdown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role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data-toggle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aria-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haspopup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"true"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aria-expanded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"false"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Blog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"dropdown-menu"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aria-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labelledby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navbarDropdown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"dropdown-item"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"blogOptions.html"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Blog Options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"dropdown-divider"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"dropdown-item"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"masterBlog.html"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Master Blog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"dropdown-item"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"engineerBlog.html"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Engineer Blog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"dropdown-item"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"driverBlog.html"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Driver Blog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"elements.html"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-link"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"contact.html"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Contact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ul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nav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header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main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"background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jumbotron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jumbotron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"container"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DON'T LOOK FURTHER, THIS IS OUR LEADER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h1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All things need to repair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h1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br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Lorem ipsum dolor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consectetur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adipiscing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Nam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elementum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ex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eget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viverra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tempus. In non pharetra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est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eleifend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justo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libero. Nunc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suscipit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quam ac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congue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Quisque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volutpat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tellus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auctor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euismod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Maecenas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neque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vitae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odio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aliquam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mattis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scelerisque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nulla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Quisque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orci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purus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luctus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in gravida ac, convallis id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Quisque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facilisis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"getStarted.html"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role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"button"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btn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btn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-light"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Get started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travelOptions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"album py-5 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"container"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What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we offer to our Supporters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Lorem ipsum dolor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consectetur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adipiscing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Nam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elementum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ex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eget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viverra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tempus. In non pharetra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est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eleifend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justo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"row"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 mb-4"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-top"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repairOne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"height: 225px; width: 100%; display: block;"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"https://repair.eu/wp-content/uploads/2019/10/Product-Policy-4-web.jpg"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data-holder-rendered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"true"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"card-body"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Popular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uses of the internet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"card-text"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Lorem ipsum dolor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consectetur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adipiscing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Nam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elementum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ex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eget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viverra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tempus. In non pharetra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est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eleifend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justo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 mb-4"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-top"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repairTwo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"height: 225px; width: 100%; display: block;"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"https://www.europarl.europa.eu/resources/library/images/20220404PHT26610/20220404PHT26610-cl.jpg"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data-holder-rendered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"true"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"card-body"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Protective Preventative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"card-text"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Lorem ipsum dolor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consectetur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adipiscing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Nam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elementum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ex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eget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viverra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tempus. In non pharetra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est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eleifend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justo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 mb-4"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-top"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repairThree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"height: 225px; width: 100%; display: block;"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"https://www.bsr.org/images/inline/bsr-emerging-2021-04-repair-lead.jpg"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data-holder-rendered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"true"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"card-body"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Download free songs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"card-text"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Lorem ipsum dolor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consectetur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adipiscing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Nam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elementum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ex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eget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viverra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tempus. In non pharetra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est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eleifend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justo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 mb-4 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-top"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repairFour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style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"height: 225px; width: 100%; display: block;"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"https://www.independent.com/wp-content/uploads/2017/01/09/20161202-iGeeks-01.jpg"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data-holder-rendered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"true"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"card-body"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 discount toner cartridge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"card-text"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Lorem ipsum dolor sit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amet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consectetur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adipiscing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Nam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elementum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ex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eget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viverra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tempus. In non pharetra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est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non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eleifend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justo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.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Sed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et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turpis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libero.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           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sectionAbout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clearfix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Our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working process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"container"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"row"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 col-sm-12"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"service-icon"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fas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fa-eye"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"title"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Detect problem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 col-sm-12"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"service-icon"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fas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fa-bars"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"title"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Split solution into parts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 col-sm-12"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"service-icon"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fas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fa-glasses"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"title"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Analyzing method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"col-md-3 col-sm-12"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"service-icon"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fas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 xml:space="preserve"> fa-check"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"title"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Final result comes out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"testimonials"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"container"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"row"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"col-md-8 col-center m-auto 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Feedback from our real clients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myCarousel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"carousel slide"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data-ride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"carousel"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ol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"carousel-indicators"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data-target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"#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myCarousel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data-slide-to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"0"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"active"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data-target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"#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myCarousel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data-slide-to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"1"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data-target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"#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myCarousel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data-slide-to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"2"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ol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"carousel-inner"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"item carousel-item active"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-box"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"https://i.pinimg.com/236x/80/31/fb/8031fb5e9cf5879b094c8beef00999bb--logan-browning-baby-eyes.jpg"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"testimonial"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Thanks for quick and fast repair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!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"overview"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Anna Grimes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 Doctor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"item carousel-item"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-box"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"https://images.unsplash.com/photo-1595152772835-219674b2a8a6?ixlib=rb-1.2.1&amp;ixid=MnwxMjA3fDB8MHxzZWFyY2h8MXx8bWFuJTIwc21pbGV8ZW58MHx8MHx8&amp;w=1000&amp;q=80"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Very Good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!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"overview"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David Johnson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 Actor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"item carousel-item"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-box"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"https://images.unsplash.com/photo-1560365163-3e8d64e762ef?ixlib=rb-1.2.1&amp;ixid=MnwxMjA3fDB8MHxzZWFyY2h8MTh8fHdvbWFuJTIwc21pbGluZ3xlbnwwfHwwfHw%3D&amp;w=1000&amp;q=80"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"testimonial"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Thanks again for all you help. Everything was prefect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"overview"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Joan Filler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 Designer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div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div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"carousel-control left carousel-control-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prev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"#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myCarousel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data-slide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prev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"fa fa-angle-left"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"carousel-control right carousel-control-next"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href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"#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myCarousel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data-slide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"next"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class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"fa fa-angle-right"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div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section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main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"https://code.jquery.com/jquery-3.3.1.slim.min.js"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integrity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"sha384-q8i/X+965DzO0rT7abK41JStQIAqVgRVzpbzo5smXKp4YfRvH+8abtTE1Pi6jizo"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crossorigin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"anonymous"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"https://cdnjs.cloudflare.com/ajax/libs/popper.js/1.14.3/umd/popper.min.js"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integrity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"sha384-ZMP7rVo3mIykV+2+9J3UJ46jBk0WLaUAdn689aCwoqbBJiSnjAK/l8WvCWPIPm49"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crossorigin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"anonymous"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"https://stackpath.bootstrapcdn.com/bootstrap/4.1.2/js/bootstrap.min.js"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integrity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"sha384-o+RDsa0aLu++PJvFqy8fFScvbHFLtbvScb8AjopnFD+iEQ7wo/CG0xlczd+2O/em"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crossorigin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"anonymous"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body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html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&lt;</w:t>
      </w:r>
      <w:proofErr w:type="gram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 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=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"./script.js"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&gt;&lt;/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script</w:t>
      </w: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body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&lt;/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html</w:t>
      </w:r>
      <w:proofErr w:type="spellEnd"/>
      <w:r w:rsidRPr="003D4DAB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ru-RU"/>
        </w:rPr>
        <w:t>&gt;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</w:p>
    <w:p w:rsidR="003D4DAB" w:rsidRDefault="003D4DAB" w:rsidP="003D4DAB">
      <w:pPr>
        <w:pStyle w:val="a4"/>
        <w:spacing w:after="200" w:line="276" w:lineRule="auto"/>
        <w:ind w:firstLine="0"/>
        <w:rPr>
          <w:rFonts w:ascii="Arial" w:hAnsi="Arial" w:cs="Arial"/>
          <w:sz w:val="24"/>
          <w:szCs w:val="24"/>
          <w:lang w:val="uk-UA"/>
        </w:rPr>
      </w:pPr>
    </w:p>
    <w:p w:rsidR="003D4DAB" w:rsidRDefault="003D4DAB" w:rsidP="003D4DAB">
      <w:pPr>
        <w:pStyle w:val="a4"/>
        <w:spacing w:after="200" w:line="276" w:lineRule="auto"/>
        <w:ind w:firstLine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Style.css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 Base styles 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html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body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header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h1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h4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h5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uppercase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 Navigation */</w:t>
      </w:r>
    </w:p>
    <w:p w:rsidR="003D4DAB" w:rsidRPr="003D4DAB" w:rsidRDefault="003D4DAB" w:rsidP="003D4DAB">
      <w:pPr>
        <w:shd w:val="clear" w:color="auto" w:fill="1E1E1E"/>
        <w:spacing w:after="24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nav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navbar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-brand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text-decoration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none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uppercase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/*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Jumbotrom</w:t>
      </w:r>
      <w:proofErr w:type="spellEnd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 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.background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relative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.background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.container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absolute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left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translate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.background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.container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h1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#FFF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5em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105%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left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.background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.container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#FFF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3em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105%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left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.background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.container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#FFF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left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jumbotron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linear-gradient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( to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bottom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url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'https://cdn.thewirecutter.com/wp-content/media/2021/07/righttorepair-2048px-iStock-1226436218-2x1-1.jpg?auto=webp&amp;quality=75&amp;crop=2:1&amp;width=1024'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800px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left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background-repeat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no-repeat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webkit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24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br/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 Section About*/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sectionAbout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sectionAbout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;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relative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.service-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icon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80px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80px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border-radius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45px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/*border: 2px solid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0,0,0,0.7);*/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box-shadow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2px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z-index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relative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transition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all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0.5s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ease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.service-icon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block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0.8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.service-icon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span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absolute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left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translate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title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#000000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uppercase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serviceBox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description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#555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/*Section Banner*/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.banner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linear-gradient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( to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bottom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.4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.6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url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'https://i.imgur.com/QfimjM6.jpg'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#FFF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background-repeat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no-repeat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webkit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.banner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h1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3em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/*Section Travel Options*/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travelOptions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travelOptions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justify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travelOptions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h6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font-weight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bold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/*Section Testimonials*/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lastRenderedPageBreak/>
        <w:t>.testimonials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.col-center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float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none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!important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70px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.item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#999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14px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overflow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hidden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min-height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290px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.item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-box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135px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135px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solid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ddd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border-radius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-box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block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border-radius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.testimonial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.overview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font-style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italic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.overview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b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uppercase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#7AA641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.carousel-control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40px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40px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-20px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none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.carousel-control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68px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42px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absolute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inline-block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0.8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text-shadow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3px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#e6e6e6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#000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.carousel-indicators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-40px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.carousel-indicators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.carousel-indicators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li.active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border-radius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.carousel-indicators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#999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border-color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transparent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box-shadow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inset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.carousel-indicators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li.active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    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#555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;      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box-shadow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inset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 Footer 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url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'https://imgur.com/gc1HjiF'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relative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ul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flex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absolute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left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transform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translate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-50%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ul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list-style-type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none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ul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a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text-decoration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none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#333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#FFF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block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border-radius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relative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overflow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hidden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ul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li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a:hover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transition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.5s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color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#333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#FFF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block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/* Contact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Us</w:t>
      </w:r>
      <w:proofErr w:type="gramEnd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 page*/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contactForm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80%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;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box-shadow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contactForm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contactForm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form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btnWrapper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33%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contactTable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    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contactTable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tableWrapper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width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80%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40px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auto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table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table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th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</w:t>
      </w:r>
      <w:proofErr w:type="gramStart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About</w:t>
      </w:r>
      <w:proofErr w:type="gramEnd"/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 xml:space="preserve"> us page*/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.about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justify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2em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.awards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.awards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/*Thailand Page*/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jumbotronThai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linear-gradient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( to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bottom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url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'https://i.imgur.com/5HI3qa6.jpg'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600px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background-repeat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no-repeat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webkit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intinerary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h4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intinerary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p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text-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align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justify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colorFirst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119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151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146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.);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intinerary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img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25px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imgHotel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margin-right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15px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thaiPage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footer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/*Asia Page*/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jumbotronAsia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linear-gradient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( to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bottom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url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'https://i.imgur.com/L65Wbnn.jpg'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600px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background-repeat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no-repeat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webkit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/*Asia Page*/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jumbotronAustralia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linear-gradient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( to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bottom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,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.2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rgba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,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.3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)),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url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'https://i.imgur.com/xbgyzRI.jpg'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height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600px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background-position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center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background-repeat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no-repeat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spellStart"/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webkit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-</w:t>
      </w:r>
      <w:proofErr w:type="gram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background-size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cover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/*Video*/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.video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h3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30px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tripPacks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val="en-US" w:eastAsia="ru-RU"/>
        </w:rPr>
        <w:t>.banner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margin-bottom</w:t>
      </w:r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val="en-US"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}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proofErr w:type="gram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eastAsia="ru-RU"/>
        </w:rPr>
        <w:t>.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D7BA7D"/>
          <w:sz w:val="21"/>
          <w:szCs w:val="21"/>
          <w:lang w:eastAsia="ru-RU"/>
        </w:rPr>
        <w:t>video</w:t>
      </w:r>
      <w:proofErr w:type="spellEnd"/>
      <w:proofErr w:type="gram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margin-bottom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: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ru-RU"/>
        </w:rPr>
        <w:t>50px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;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}</w:t>
      </w:r>
    </w:p>
    <w:p w:rsidR="003D4DAB" w:rsidRDefault="003D4DAB" w:rsidP="003D4DAB">
      <w:pPr>
        <w:pStyle w:val="a4"/>
        <w:spacing w:after="200" w:line="276" w:lineRule="auto"/>
        <w:ind w:firstLine="0"/>
        <w:rPr>
          <w:rFonts w:ascii="Arial" w:hAnsi="Arial" w:cs="Arial"/>
          <w:sz w:val="24"/>
          <w:szCs w:val="24"/>
          <w:lang w:val="en-US"/>
        </w:rPr>
      </w:pPr>
    </w:p>
    <w:p w:rsidR="003D4DAB" w:rsidRDefault="003D4DAB" w:rsidP="003D4DAB">
      <w:pPr>
        <w:pStyle w:val="a4"/>
        <w:spacing w:after="200" w:line="276" w:lineRule="auto"/>
        <w:ind w:firstLine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script.js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$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ru-RU"/>
        </w:rPr>
        <w:t>document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).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ready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proofErr w:type="gramEnd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ru-RU"/>
        </w:rPr>
        <w:t>function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() {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3D4DAB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ru-RU"/>
        </w:rPr>
        <w:t>//Set the carousel options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</w:t>
      </w:r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$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</w:t>
      </w:r>
      <w:r w:rsidRPr="003D4DA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ru-RU"/>
        </w:rPr>
        <w:t>'#quote-carousel'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).</w:t>
      </w:r>
      <w:proofErr w:type="gramStart"/>
      <w:r w:rsidRPr="003D4DA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 w:eastAsia="ru-RU"/>
        </w:rPr>
        <w:t>carousel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>({</w:t>
      </w:r>
      <w:proofErr w:type="gramEnd"/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pause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ru-RU"/>
        </w:rPr>
        <w:t>true</w:t>
      </w:r>
      <w:proofErr w:type="spellEnd"/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interval</w:t>
      </w:r>
      <w:proofErr w:type="spellEnd"/>
      <w:r w:rsidRPr="003D4DA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ru-RU"/>
        </w:rPr>
        <w:t>: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 xml:space="preserve"> </w:t>
      </w:r>
      <w:r w:rsidRPr="003D4DA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ru-RU"/>
        </w:rPr>
        <w:t>4000</w:t>
      </w: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,</w:t>
      </w:r>
    </w:p>
    <w:p w:rsidR="003D4DAB" w:rsidRPr="003D4DAB" w:rsidRDefault="003D4DAB" w:rsidP="003D4DAB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  });</w:t>
      </w:r>
    </w:p>
    <w:p w:rsidR="003D4DAB" w:rsidRPr="00BF3E4C" w:rsidRDefault="003D4DAB" w:rsidP="00BF3E4C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</w:pPr>
      <w:r w:rsidRPr="003D4DA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ru-RU"/>
        </w:rPr>
        <w:t>});</w:t>
      </w:r>
      <w:bookmarkStart w:id="0" w:name="_GoBack"/>
      <w:bookmarkEnd w:id="0"/>
    </w:p>
    <w:p w:rsidR="009B665E" w:rsidRPr="003D4DAB" w:rsidRDefault="009B665E" w:rsidP="009B665E">
      <w:pPr>
        <w:ind w:firstLine="0"/>
        <w:jc w:val="both"/>
        <w:rPr>
          <w:szCs w:val="28"/>
          <w:lang w:val="uk-UA"/>
        </w:rPr>
      </w:pPr>
    </w:p>
    <w:p w:rsidR="00033D1A" w:rsidRDefault="00033D1A" w:rsidP="009B665E">
      <w:pPr>
        <w:pStyle w:val="a4"/>
        <w:rPr>
          <w:rFonts w:asciiTheme="minorHAnsi" w:hAnsiTheme="minorHAnsi" w:cstheme="minorHAnsi"/>
          <w:b/>
          <w:color w:val="000000" w:themeColor="text2"/>
          <w:szCs w:val="28"/>
          <w:lang w:eastAsia="uk-UA"/>
        </w:rPr>
      </w:pPr>
      <w:r>
        <w:rPr>
          <w:lang w:val="uk-UA" w:eastAsia="uk-UA"/>
        </w:rPr>
        <w:t xml:space="preserve">Посилання на </w:t>
      </w:r>
      <w:r>
        <w:rPr>
          <w:lang w:val="en-US" w:eastAsia="uk-UA"/>
        </w:rPr>
        <w:t>WEB</w:t>
      </w:r>
      <w:r w:rsidRPr="006E6223">
        <w:rPr>
          <w:lang w:eastAsia="uk-UA"/>
        </w:rPr>
        <w:t>-</w:t>
      </w:r>
      <w:r>
        <w:rPr>
          <w:lang w:val="uk-UA" w:eastAsia="uk-UA"/>
        </w:rPr>
        <w:t>сторінку:</w:t>
      </w:r>
      <w:r w:rsidR="006E6223" w:rsidRPr="006E6223">
        <w:t xml:space="preserve"> </w:t>
      </w:r>
      <w:hyperlink r:id="rId11" w:history="1">
        <w:r w:rsidR="003D4DAB" w:rsidRPr="003D4DAB">
          <w:rPr>
            <w:rStyle w:val="af1"/>
          </w:rPr>
          <w:t>https://co1umb.github.io/Web_Lab4/</w:t>
        </w:r>
      </w:hyperlink>
    </w:p>
    <w:p w:rsidR="009B665E" w:rsidRPr="009B665E" w:rsidRDefault="009B665E" w:rsidP="009B665E">
      <w:pPr>
        <w:pStyle w:val="a4"/>
        <w:rPr>
          <w:rFonts w:asciiTheme="minorHAnsi" w:hAnsiTheme="minorHAnsi" w:cstheme="minorHAnsi"/>
          <w:color w:val="000000" w:themeColor="text2"/>
          <w:szCs w:val="28"/>
          <w:lang w:val="uk-UA" w:eastAsia="uk-UA"/>
        </w:rPr>
      </w:pPr>
      <w:r w:rsidRPr="009B665E">
        <w:rPr>
          <w:rFonts w:asciiTheme="minorHAnsi" w:hAnsiTheme="minorHAnsi" w:cstheme="minorHAnsi"/>
          <w:color w:val="000000" w:themeColor="text2"/>
          <w:szCs w:val="28"/>
          <w:lang w:val="uk-UA" w:eastAsia="uk-UA"/>
        </w:rPr>
        <w:t xml:space="preserve">Посилання на репозиторій: </w:t>
      </w:r>
      <w:hyperlink r:id="rId12" w:history="1">
        <w:r w:rsidR="003D4DAB" w:rsidRPr="003D4DAB">
          <w:rPr>
            <w:rStyle w:val="af1"/>
            <w:rFonts w:asciiTheme="minorHAnsi" w:hAnsiTheme="minorHAnsi" w:cstheme="minorHAnsi"/>
            <w:szCs w:val="28"/>
            <w:lang w:val="uk-UA" w:eastAsia="uk-UA"/>
          </w:rPr>
          <w:t>https://github.com/co1umb/Web_Lab4</w:t>
        </w:r>
      </w:hyperlink>
    </w:p>
    <w:sectPr w:rsidR="009B665E" w:rsidRPr="009B665E" w:rsidSect="001F660A">
      <w:footerReference w:type="default" r:id="rId13"/>
      <w:headerReference w:type="first" r:id="rId14"/>
      <w:footerReference w:type="first" r:id="rId15"/>
      <w:pgSz w:w="12240" w:h="15840"/>
      <w:pgMar w:top="993" w:right="850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1BC" w:rsidRDefault="00BC31BC" w:rsidP="00F448BB">
      <w:r>
        <w:separator/>
      </w:r>
    </w:p>
  </w:endnote>
  <w:endnote w:type="continuationSeparator" w:id="0">
    <w:p w:rsidR="00BC31BC" w:rsidRDefault="00BC31BC" w:rsidP="00F4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0409827"/>
      <w:docPartObj>
        <w:docPartGallery w:val="Page Numbers (Bottom of Page)"/>
        <w:docPartUnique/>
      </w:docPartObj>
    </w:sdtPr>
    <w:sdtEndPr/>
    <w:sdtContent>
      <w:p w:rsidR="008B3949" w:rsidRDefault="008B3949" w:rsidP="00F448BB">
        <w:pPr>
          <w:pStyle w:val="ac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F3E4C">
          <w:t>17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949" w:rsidRPr="00AF0842" w:rsidRDefault="00AF0842" w:rsidP="00006CC1">
    <w:pPr>
      <w:pStyle w:val="ac"/>
      <w:jc w:val="center"/>
      <w:rPr>
        <w:szCs w:val="28"/>
        <w:lang w:val="uk-UA"/>
      </w:rPr>
    </w:pPr>
    <w:r w:rsidRPr="00AF0842">
      <w:rPr>
        <w:szCs w:val="28"/>
        <w:lang w:val="uk-UA"/>
      </w:rPr>
      <w:t>Київ 202</w:t>
    </w:r>
    <w:r w:rsidR="006E6223">
      <w:rPr>
        <w:szCs w:val="28"/>
        <w:lang w:val="uk-UA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1BC" w:rsidRDefault="00BC31BC" w:rsidP="00F448BB">
      <w:r>
        <w:separator/>
      </w:r>
    </w:p>
  </w:footnote>
  <w:footnote w:type="continuationSeparator" w:id="0">
    <w:p w:rsidR="00BC31BC" w:rsidRDefault="00BC31BC" w:rsidP="00F448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949" w:rsidRPr="00006CC1" w:rsidRDefault="008B3949" w:rsidP="00006CC1">
    <w:pPr>
      <w:ind w:firstLine="0"/>
      <w:jc w:val="center"/>
      <w:rPr>
        <w:sz w:val="22"/>
        <w:lang w:val="uk-UA"/>
      </w:rPr>
    </w:pPr>
    <w:r w:rsidRPr="00006CC1">
      <w:rPr>
        <w:sz w:val="22"/>
        <w:lang w:eastAsia="ru-RU"/>
      </w:rPr>
      <w:drawing>
        <wp:inline distT="0" distB="0" distL="0" distR="0" wp14:anchorId="5A96C871" wp14:editId="65948D49">
          <wp:extent cx="3971290" cy="93345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71290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Міністерство освіти і науки України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Національний технічний університет України „КПІ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імені Ігоря Сікорського ”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Факультет інформатики та обчислювальної техніки</w:t>
    </w:r>
  </w:p>
  <w:p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Кафедра технічної кібернетики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432EC5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436C6124"/>
    <w:lvl w:ilvl="0" w:tplc="FFFFFFFF">
      <w:start w:val="1"/>
      <w:numFmt w:val="bullet"/>
      <w:lvlText w:val="з"/>
      <w:lvlJc w:val="left"/>
    </w:lvl>
    <w:lvl w:ilvl="1" w:tplc="FFFFFFFF">
      <w:start w:val="1"/>
      <w:numFmt w:val="bullet"/>
      <w:lvlText w:val="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8096EAB"/>
    <w:multiLevelType w:val="hybridMultilevel"/>
    <w:tmpl w:val="B412CB2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C1413C8"/>
    <w:multiLevelType w:val="hybridMultilevel"/>
    <w:tmpl w:val="3C8E9C8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180204A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52D6FC2"/>
    <w:multiLevelType w:val="hybridMultilevel"/>
    <w:tmpl w:val="8ECC8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91365A7"/>
    <w:multiLevelType w:val="hybridMultilevel"/>
    <w:tmpl w:val="24B2202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B5F21"/>
    <w:multiLevelType w:val="hybridMultilevel"/>
    <w:tmpl w:val="A0FC53A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78C457C"/>
    <w:multiLevelType w:val="hybridMultilevel"/>
    <w:tmpl w:val="E31E8D0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39C3330C"/>
    <w:multiLevelType w:val="hybridMultilevel"/>
    <w:tmpl w:val="3C96C10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4D64485C"/>
    <w:multiLevelType w:val="hybridMultilevel"/>
    <w:tmpl w:val="63A88F5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5A0D5B3B"/>
    <w:multiLevelType w:val="multilevel"/>
    <w:tmpl w:val="E696A8C4"/>
    <w:lvl w:ilvl="0">
      <w:start w:val="1"/>
      <w:numFmt w:val="decimal"/>
      <w:pStyle w:val="Num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Head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4CD5432"/>
    <w:multiLevelType w:val="hybridMultilevel"/>
    <w:tmpl w:val="76B22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813B5E"/>
    <w:multiLevelType w:val="hybridMultilevel"/>
    <w:tmpl w:val="689CBCB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FD639DD"/>
    <w:multiLevelType w:val="hybridMultilevel"/>
    <w:tmpl w:val="D936A184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28816BA"/>
    <w:multiLevelType w:val="hybridMultilevel"/>
    <w:tmpl w:val="1C2E6EF0"/>
    <w:lvl w:ilvl="0" w:tplc="A100F4C6">
      <w:start w:val="1"/>
      <w:numFmt w:val="lowerLetter"/>
      <w:pStyle w:val="SubSubHeading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749D0BB0"/>
    <w:multiLevelType w:val="hybridMultilevel"/>
    <w:tmpl w:val="3E7A367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762116C3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9" w15:restartNumberingAfterBreak="0">
    <w:nsid w:val="7B1F2F6D"/>
    <w:multiLevelType w:val="hybridMultilevel"/>
    <w:tmpl w:val="6FA0E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3"/>
  </w:num>
  <w:num w:numId="5">
    <w:abstractNumId w:val="19"/>
  </w:num>
  <w:num w:numId="6">
    <w:abstractNumId w:val="5"/>
  </w:num>
  <w:num w:numId="7">
    <w:abstractNumId w:val="8"/>
  </w:num>
  <w:num w:numId="8">
    <w:abstractNumId w:val="3"/>
  </w:num>
  <w:num w:numId="9">
    <w:abstractNumId w:val="17"/>
  </w:num>
  <w:num w:numId="10">
    <w:abstractNumId w:val="9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5"/>
  </w:num>
  <w:num w:numId="18">
    <w:abstractNumId w:val="4"/>
  </w:num>
  <w:num w:numId="19">
    <w:abstractNumId w:val="10"/>
  </w:num>
  <w:num w:numId="20">
    <w:abstractNumId w:val="2"/>
  </w:num>
  <w:num w:numId="21">
    <w:abstractNumId w:val="11"/>
  </w:num>
  <w:num w:numId="22">
    <w:abstractNumId w:val="6"/>
  </w:num>
  <w:num w:numId="23">
    <w:abstractNumId w:val="16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7AB"/>
    <w:rsid w:val="00006CC1"/>
    <w:rsid w:val="000115CF"/>
    <w:rsid w:val="00026E30"/>
    <w:rsid w:val="000270A3"/>
    <w:rsid w:val="00033D1A"/>
    <w:rsid w:val="0004220A"/>
    <w:rsid w:val="0007506A"/>
    <w:rsid w:val="00084AE9"/>
    <w:rsid w:val="00087CAC"/>
    <w:rsid w:val="00094397"/>
    <w:rsid w:val="000B3DEA"/>
    <w:rsid w:val="000B7CAB"/>
    <w:rsid w:val="000C196B"/>
    <w:rsid w:val="001105E5"/>
    <w:rsid w:val="0014592B"/>
    <w:rsid w:val="0014653D"/>
    <w:rsid w:val="00150E94"/>
    <w:rsid w:val="00152D45"/>
    <w:rsid w:val="00157A79"/>
    <w:rsid w:val="001767F8"/>
    <w:rsid w:val="001A6C69"/>
    <w:rsid w:val="001B2E01"/>
    <w:rsid w:val="001C1889"/>
    <w:rsid w:val="001D4302"/>
    <w:rsid w:val="001E29A6"/>
    <w:rsid w:val="001E396A"/>
    <w:rsid w:val="001F1B84"/>
    <w:rsid w:val="001F3D92"/>
    <w:rsid w:val="001F660A"/>
    <w:rsid w:val="002029FF"/>
    <w:rsid w:val="0020722B"/>
    <w:rsid w:val="00217EAC"/>
    <w:rsid w:val="00217F33"/>
    <w:rsid w:val="00224DB9"/>
    <w:rsid w:val="00225FB0"/>
    <w:rsid w:val="0023105C"/>
    <w:rsid w:val="0023606D"/>
    <w:rsid w:val="002369C8"/>
    <w:rsid w:val="002404D0"/>
    <w:rsid w:val="00240DCF"/>
    <w:rsid w:val="00244209"/>
    <w:rsid w:val="002550A6"/>
    <w:rsid w:val="00256E33"/>
    <w:rsid w:val="002836DA"/>
    <w:rsid w:val="00295024"/>
    <w:rsid w:val="002A7670"/>
    <w:rsid w:val="002C5429"/>
    <w:rsid w:val="002D0C08"/>
    <w:rsid w:val="002D7FF2"/>
    <w:rsid w:val="0030311D"/>
    <w:rsid w:val="00304473"/>
    <w:rsid w:val="0031228F"/>
    <w:rsid w:val="0031766E"/>
    <w:rsid w:val="00365A80"/>
    <w:rsid w:val="00380908"/>
    <w:rsid w:val="00396DA2"/>
    <w:rsid w:val="003D3CD6"/>
    <w:rsid w:val="003D4DAB"/>
    <w:rsid w:val="003D6200"/>
    <w:rsid w:val="003D72F5"/>
    <w:rsid w:val="003E251D"/>
    <w:rsid w:val="003F2A49"/>
    <w:rsid w:val="00402FF8"/>
    <w:rsid w:val="0041055B"/>
    <w:rsid w:val="0042201B"/>
    <w:rsid w:val="004347B7"/>
    <w:rsid w:val="00444EE8"/>
    <w:rsid w:val="00460E33"/>
    <w:rsid w:val="00484C0E"/>
    <w:rsid w:val="004960E5"/>
    <w:rsid w:val="004A162F"/>
    <w:rsid w:val="004A2A6C"/>
    <w:rsid w:val="004D1338"/>
    <w:rsid w:val="004D3EC7"/>
    <w:rsid w:val="004D7032"/>
    <w:rsid w:val="00500AEA"/>
    <w:rsid w:val="00501E12"/>
    <w:rsid w:val="00504E8A"/>
    <w:rsid w:val="00523C61"/>
    <w:rsid w:val="00535EC1"/>
    <w:rsid w:val="005466CC"/>
    <w:rsid w:val="005732BC"/>
    <w:rsid w:val="005864E1"/>
    <w:rsid w:val="005963A9"/>
    <w:rsid w:val="005A1019"/>
    <w:rsid w:val="005C45BF"/>
    <w:rsid w:val="005F4876"/>
    <w:rsid w:val="00601B9B"/>
    <w:rsid w:val="00607010"/>
    <w:rsid w:val="00607418"/>
    <w:rsid w:val="0061328D"/>
    <w:rsid w:val="006153A8"/>
    <w:rsid w:val="00643567"/>
    <w:rsid w:val="00647227"/>
    <w:rsid w:val="00672759"/>
    <w:rsid w:val="0069212E"/>
    <w:rsid w:val="006B2E0C"/>
    <w:rsid w:val="006B2F9E"/>
    <w:rsid w:val="006B55F4"/>
    <w:rsid w:val="006C3279"/>
    <w:rsid w:val="006D46E8"/>
    <w:rsid w:val="006D76B2"/>
    <w:rsid w:val="006E6223"/>
    <w:rsid w:val="006E7E05"/>
    <w:rsid w:val="006F6612"/>
    <w:rsid w:val="007102F7"/>
    <w:rsid w:val="0071649E"/>
    <w:rsid w:val="00730EAB"/>
    <w:rsid w:val="00772741"/>
    <w:rsid w:val="00790105"/>
    <w:rsid w:val="00796783"/>
    <w:rsid w:val="007A4347"/>
    <w:rsid w:val="007E0FC2"/>
    <w:rsid w:val="007E2C66"/>
    <w:rsid w:val="007E4A63"/>
    <w:rsid w:val="007F4C06"/>
    <w:rsid w:val="00802B4F"/>
    <w:rsid w:val="00814A17"/>
    <w:rsid w:val="00823037"/>
    <w:rsid w:val="008421F4"/>
    <w:rsid w:val="00882E32"/>
    <w:rsid w:val="00885330"/>
    <w:rsid w:val="008B3949"/>
    <w:rsid w:val="008C0FA4"/>
    <w:rsid w:val="008D0A20"/>
    <w:rsid w:val="008F14AD"/>
    <w:rsid w:val="00916685"/>
    <w:rsid w:val="00944A46"/>
    <w:rsid w:val="009557BD"/>
    <w:rsid w:val="009611C3"/>
    <w:rsid w:val="00961E08"/>
    <w:rsid w:val="00983D55"/>
    <w:rsid w:val="009901DF"/>
    <w:rsid w:val="009B1A53"/>
    <w:rsid w:val="009B1AB3"/>
    <w:rsid w:val="009B665E"/>
    <w:rsid w:val="009B7248"/>
    <w:rsid w:val="009E2EF8"/>
    <w:rsid w:val="009E5A9C"/>
    <w:rsid w:val="009F66E4"/>
    <w:rsid w:val="009F6DAD"/>
    <w:rsid w:val="00A00D23"/>
    <w:rsid w:val="00A22576"/>
    <w:rsid w:val="00A35685"/>
    <w:rsid w:val="00A37998"/>
    <w:rsid w:val="00A43DE9"/>
    <w:rsid w:val="00A457F3"/>
    <w:rsid w:val="00A755BC"/>
    <w:rsid w:val="00A92952"/>
    <w:rsid w:val="00A94088"/>
    <w:rsid w:val="00AA0DED"/>
    <w:rsid w:val="00AA5328"/>
    <w:rsid w:val="00AB4A5D"/>
    <w:rsid w:val="00AD1AEC"/>
    <w:rsid w:val="00AD56E5"/>
    <w:rsid w:val="00AF0842"/>
    <w:rsid w:val="00AF23F5"/>
    <w:rsid w:val="00B13355"/>
    <w:rsid w:val="00B33463"/>
    <w:rsid w:val="00B355A3"/>
    <w:rsid w:val="00B356BB"/>
    <w:rsid w:val="00B74DFC"/>
    <w:rsid w:val="00B840DA"/>
    <w:rsid w:val="00B9510A"/>
    <w:rsid w:val="00BA1E5E"/>
    <w:rsid w:val="00BA33B7"/>
    <w:rsid w:val="00BC31BC"/>
    <w:rsid w:val="00BC687C"/>
    <w:rsid w:val="00BF0035"/>
    <w:rsid w:val="00BF3E4C"/>
    <w:rsid w:val="00C06265"/>
    <w:rsid w:val="00C12894"/>
    <w:rsid w:val="00C2158A"/>
    <w:rsid w:val="00C25447"/>
    <w:rsid w:val="00C34990"/>
    <w:rsid w:val="00C43D2E"/>
    <w:rsid w:val="00C45470"/>
    <w:rsid w:val="00C4679D"/>
    <w:rsid w:val="00C73875"/>
    <w:rsid w:val="00C818A1"/>
    <w:rsid w:val="00C95EA6"/>
    <w:rsid w:val="00CA6ACA"/>
    <w:rsid w:val="00CC41FF"/>
    <w:rsid w:val="00CF1011"/>
    <w:rsid w:val="00CF468A"/>
    <w:rsid w:val="00CF4726"/>
    <w:rsid w:val="00D27245"/>
    <w:rsid w:val="00D327B4"/>
    <w:rsid w:val="00D65247"/>
    <w:rsid w:val="00D8609C"/>
    <w:rsid w:val="00D979E5"/>
    <w:rsid w:val="00E141B9"/>
    <w:rsid w:val="00E557AB"/>
    <w:rsid w:val="00E6132D"/>
    <w:rsid w:val="00EA0058"/>
    <w:rsid w:val="00EA7BBB"/>
    <w:rsid w:val="00EC2A7D"/>
    <w:rsid w:val="00F1545E"/>
    <w:rsid w:val="00F23EA2"/>
    <w:rsid w:val="00F315F4"/>
    <w:rsid w:val="00F44609"/>
    <w:rsid w:val="00F448BB"/>
    <w:rsid w:val="00F449DF"/>
    <w:rsid w:val="00F73025"/>
    <w:rsid w:val="00F815ED"/>
    <w:rsid w:val="00F84A1F"/>
    <w:rsid w:val="00F87382"/>
    <w:rsid w:val="00FE2BD9"/>
    <w:rsid w:val="00FE6E43"/>
    <w:rsid w:val="00FF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5A1FA5-3FED-4864-8853-A02D566F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448BB"/>
    <w:pPr>
      <w:spacing w:after="40" w:line="36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1">
    <w:name w:val="heading 1"/>
    <w:basedOn w:val="a0"/>
    <w:next w:val="a0"/>
    <w:link w:val="10"/>
    <w:uiPriority w:val="9"/>
    <w:qFormat/>
    <w:rsid w:val="005732BC"/>
    <w:pPr>
      <w:keepNext/>
      <w:keepLines/>
      <w:spacing w:before="240" w:after="0"/>
      <w:outlineLvl w:val="0"/>
    </w:pPr>
    <w:rPr>
      <w:rFonts w:eastAsiaTheme="majorEastAsia" w:cstheme="majorBidi"/>
      <w:color w:val="000000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F0842"/>
    <w:pPr>
      <w:keepNext/>
      <w:keepLines/>
      <w:spacing w:before="40" w:after="0"/>
      <w:outlineLvl w:val="1"/>
    </w:pPr>
    <w:rPr>
      <w:rFonts w:eastAsiaTheme="majorEastAsia" w:cstheme="majorBidi"/>
      <w:color w:val="000000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F0842"/>
    <w:pPr>
      <w:keepNext/>
      <w:keepLines/>
      <w:spacing w:before="40" w:after="0"/>
      <w:outlineLvl w:val="2"/>
    </w:pPr>
    <w:rPr>
      <w:rFonts w:eastAsiaTheme="majorEastAsia" w:cstheme="majorBidi"/>
      <w:color w:val="00000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E557AB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1D4302"/>
    <w:pPr>
      <w:numPr>
        <w:numId w:val="2"/>
      </w:numPr>
      <w:contextualSpacing/>
    </w:pPr>
  </w:style>
  <w:style w:type="paragraph" w:styleId="a6">
    <w:name w:val="Title"/>
    <w:basedOn w:val="a0"/>
    <w:next w:val="a0"/>
    <w:link w:val="a7"/>
    <w:qFormat/>
    <w:rsid w:val="00A2257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1"/>
    <w:link w:val="a6"/>
    <w:rsid w:val="00A2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">
    <w:name w:val="Heading"/>
    <w:basedOn w:val="1"/>
    <w:link w:val="HeadingChar"/>
    <w:qFormat/>
    <w:rsid w:val="00AF0842"/>
    <w:pPr>
      <w:ind w:firstLine="0"/>
    </w:pPr>
    <w:rPr>
      <w:b/>
      <w:color w:val="000000" w:themeColor="text1"/>
      <w:sz w:val="28"/>
    </w:rPr>
  </w:style>
  <w:style w:type="paragraph" w:customStyle="1" w:styleId="SubHeading">
    <w:name w:val="SubHeading"/>
    <w:basedOn w:val="2"/>
    <w:link w:val="SubHeadingChar"/>
    <w:qFormat/>
    <w:rsid w:val="00AF0842"/>
    <w:pPr>
      <w:numPr>
        <w:ilvl w:val="1"/>
        <w:numId w:val="1"/>
      </w:numPr>
    </w:pPr>
    <w:rPr>
      <w:i/>
      <w:color w:val="auto"/>
      <w:sz w:val="28"/>
      <w:lang w:val="uk-UA"/>
    </w:rPr>
  </w:style>
  <w:style w:type="character" w:customStyle="1" w:styleId="10">
    <w:name w:val="Заголовок 1 Знак"/>
    <w:basedOn w:val="a1"/>
    <w:link w:val="1"/>
    <w:uiPriority w:val="9"/>
    <w:rsid w:val="005732B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character" w:customStyle="1" w:styleId="HeadingChar">
    <w:name w:val="Heading Char"/>
    <w:basedOn w:val="10"/>
    <w:link w:val="Heading"/>
    <w:rsid w:val="00AF0842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</w:rPr>
  </w:style>
  <w:style w:type="paragraph" w:styleId="a8">
    <w:name w:val="caption"/>
    <w:basedOn w:val="a0"/>
    <w:next w:val="a0"/>
    <w:uiPriority w:val="35"/>
    <w:unhideWhenUsed/>
    <w:qFormat/>
    <w:rsid w:val="00FF3A5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a5">
    <w:name w:val="Абзац списка Знак"/>
    <w:basedOn w:val="a1"/>
    <w:link w:val="a4"/>
    <w:uiPriority w:val="34"/>
    <w:rsid w:val="005732BC"/>
    <w:rPr>
      <w:rFonts w:asciiTheme="majorHAnsi" w:hAnsiTheme="majorHAnsi"/>
      <w:color w:val="000000" w:themeColor="text1"/>
      <w:sz w:val="28"/>
    </w:rPr>
  </w:style>
  <w:style w:type="character" w:customStyle="1" w:styleId="SubHeadingChar">
    <w:name w:val="SubHeading Char"/>
    <w:basedOn w:val="a5"/>
    <w:link w:val="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6"/>
      <w:lang w:val="uk-UA"/>
    </w:rPr>
  </w:style>
  <w:style w:type="character" w:styleId="a9">
    <w:name w:val="Placeholder Text"/>
    <w:basedOn w:val="a1"/>
    <w:uiPriority w:val="99"/>
    <w:semiHidden/>
    <w:rsid w:val="00AF23F5"/>
    <w:rPr>
      <w:color w:val="808080"/>
    </w:rPr>
  </w:style>
  <w:style w:type="paragraph" w:styleId="aa">
    <w:name w:val="header"/>
    <w:basedOn w:val="a0"/>
    <w:link w:val="ab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4653D"/>
    <w:rPr>
      <w:rFonts w:asciiTheme="majorHAnsi" w:hAnsiTheme="majorHAnsi"/>
      <w:color w:val="000000" w:themeColor="text1"/>
      <w:sz w:val="28"/>
    </w:rPr>
  </w:style>
  <w:style w:type="paragraph" w:styleId="ac">
    <w:name w:val="footer"/>
    <w:basedOn w:val="a0"/>
    <w:link w:val="ad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4653D"/>
    <w:rPr>
      <w:rFonts w:asciiTheme="majorHAnsi" w:hAnsiTheme="majorHAnsi"/>
      <w:color w:val="000000" w:themeColor="text1"/>
      <w:sz w:val="28"/>
    </w:rPr>
  </w:style>
  <w:style w:type="character" w:customStyle="1" w:styleId="FontStyle394">
    <w:name w:val="Font Style394"/>
    <w:rsid w:val="0014653D"/>
    <w:rPr>
      <w:rFonts w:ascii="Arial" w:hAnsi="Arial" w:cs="Arial"/>
      <w:sz w:val="16"/>
      <w:szCs w:val="16"/>
    </w:rPr>
  </w:style>
  <w:style w:type="paragraph" w:styleId="31">
    <w:name w:val="Body Text Indent 3"/>
    <w:basedOn w:val="a0"/>
    <w:link w:val="32"/>
    <w:rsid w:val="0014653D"/>
    <w:pPr>
      <w:shd w:val="clear" w:color="auto" w:fill="FFFFFF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2"/>
      <w:szCs w:val="21"/>
      <w:lang w:val="uk-UA" w:eastAsia="ru-RU"/>
    </w:rPr>
  </w:style>
  <w:style w:type="character" w:customStyle="1" w:styleId="32">
    <w:name w:val="Основной текст с отступом 3 Знак"/>
    <w:basedOn w:val="a1"/>
    <w:link w:val="31"/>
    <w:rsid w:val="0014653D"/>
    <w:rPr>
      <w:rFonts w:ascii="Times New Roman" w:eastAsia="Times New Roman" w:hAnsi="Times New Roman" w:cs="Times New Roman"/>
      <w:color w:val="000000"/>
      <w:szCs w:val="21"/>
      <w:shd w:val="clear" w:color="auto" w:fill="FFFFFF"/>
      <w:lang w:val="uk-UA" w:eastAsia="ru-RU"/>
    </w:rPr>
  </w:style>
  <w:style w:type="paragraph" w:customStyle="1" w:styleId="NumHeading">
    <w:name w:val="Num_Heading"/>
    <w:basedOn w:val="Heading"/>
    <w:link w:val="NumHeadingChar"/>
    <w:qFormat/>
    <w:rsid w:val="006153A8"/>
    <w:pPr>
      <w:numPr>
        <w:numId w:val="1"/>
      </w:numPr>
      <w:spacing w:before="360" w:after="120" w:line="240" w:lineRule="auto"/>
    </w:pPr>
    <w:rPr>
      <w:lang w:val="uk-UA"/>
    </w:rPr>
  </w:style>
  <w:style w:type="table" w:styleId="ae">
    <w:name w:val="Table Grid"/>
    <w:basedOn w:val="a2"/>
    <w:uiPriority w:val="39"/>
    <w:rsid w:val="00C81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HeadingChar">
    <w:name w:val="Num_Heading Char"/>
    <w:basedOn w:val="HeadingChar"/>
    <w:link w:val="NumHeading"/>
    <w:rsid w:val="006153A8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  <w:lang w:val="uk-UA"/>
    </w:rPr>
  </w:style>
  <w:style w:type="paragraph" w:customStyle="1" w:styleId="SubSubHeading">
    <w:name w:val="SubSubHeading"/>
    <w:basedOn w:val="3"/>
    <w:link w:val="SubSubHeadingChar"/>
    <w:qFormat/>
    <w:rsid w:val="00AF0842"/>
    <w:pPr>
      <w:numPr>
        <w:numId w:val="23"/>
      </w:numPr>
      <w:ind w:left="1151" w:hanging="357"/>
    </w:pPr>
    <w:rPr>
      <w:i/>
      <w:color w:val="auto"/>
      <w:sz w:val="28"/>
    </w:rPr>
  </w:style>
  <w:style w:type="character" w:customStyle="1" w:styleId="SubSubHeadingChar">
    <w:name w:val="SubSubHeading Char"/>
    <w:basedOn w:val="SubHeadingChar"/>
    <w:link w:val="Sub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4"/>
      <w:lang w:val="uk-UA"/>
    </w:rPr>
  </w:style>
  <w:style w:type="paragraph" w:styleId="af">
    <w:name w:val="No Spacing"/>
    <w:uiPriority w:val="1"/>
    <w:qFormat/>
    <w:rsid w:val="00C12894"/>
    <w:pPr>
      <w:spacing w:after="0" w:line="24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af0">
    <w:name w:val="TOC Heading"/>
    <w:basedOn w:val="1"/>
    <w:next w:val="a0"/>
    <w:uiPriority w:val="39"/>
    <w:unhideWhenUsed/>
    <w:qFormat/>
    <w:rsid w:val="004A2A6C"/>
    <w:pPr>
      <w:spacing w:line="259" w:lineRule="auto"/>
      <w:ind w:firstLine="0"/>
      <w:outlineLvl w:val="9"/>
    </w:pPr>
    <w:rPr>
      <w:noProof w:val="0"/>
    </w:rPr>
  </w:style>
  <w:style w:type="paragraph" w:styleId="11">
    <w:name w:val="toc 1"/>
    <w:basedOn w:val="a0"/>
    <w:next w:val="a0"/>
    <w:autoRedefine/>
    <w:uiPriority w:val="39"/>
    <w:unhideWhenUsed/>
    <w:rsid w:val="004A2A6C"/>
    <w:pPr>
      <w:spacing w:after="100"/>
    </w:pPr>
  </w:style>
  <w:style w:type="character" w:styleId="af1">
    <w:name w:val="Hyperlink"/>
    <w:basedOn w:val="a1"/>
    <w:uiPriority w:val="99"/>
    <w:unhideWhenUsed/>
    <w:rsid w:val="004A2A6C"/>
    <w:rPr>
      <w:color w:val="808080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A2A6C"/>
    <w:pPr>
      <w:tabs>
        <w:tab w:val="left" w:pos="1100"/>
        <w:tab w:val="right" w:leader="dot" w:pos="10030"/>
      </w:tabs>
      <w:spacing w:after="100" w:line="240" w:lineRule="auto"/>
      <w:ind w:left="280"/>
    </w:pPr>
  </w:style>
  <w:style w:type="paragraph" w:styleId="af2">
    <w:name w:val="Balloon Text"/>
    <w:basedOn w:val="a0"/>
    <w:link w:val="af3"/>
    <w:uiPriority w:val="99"/>
    <w:semiHidden/>
    <w:unhideWhenUsed/>
    <w:rsid w:val="004A2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A2A6C"/>
    <w:rPr>
      <w:rFonts w:ascii="Segoe UI" w:hAnsi="Segoe UI" w:cs="Segoe UI"/>
      <w:noProof/>
      <w:color w:val="000000" w:themeColor="text1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7F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033D1A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1F1B84"/>
    <w:rPr>
      <w:color w:val="60606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1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06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3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823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co1umb/Web_Lab4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1umb.github.io/Web_Lab4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OST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808080"/>
      </a:hlink>
      <a:folHlink>
        <a:srgbClr val="606060"/>
      </a:folHlink>
    </a:clrScheme>
    <a:fontScheme name="GOS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B5525-91B5-4889-BF1B-D3DB1C4B2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3092</Words>
  <Characters>17625</Characters>
  <Application>Microsoft Office Word</Application>
  <DocSecurity>0</DocSecurity>
  <Lines>146</Lines>
  <Paragraphs>41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Kraize</dc:creator>
  <cp:keywords/>
  <dc:description/>
  <cp:lastModifiedBy>Пользователь</cp:lastModifiedBy>
  <cp:revision>12</cp:revision>
  <cp:lastPrinted>2018-10-01T20:51:00Z</cp:lastPrinted>
  <dcterms:created xsi:type="dcterms:W3CDTF">2022-02-03T07:17:00Z</dcterms:created>
  <dcterms:modified xsi:type="dcterms:W3CDTF">2022-06-01T16:06:00Z</dcterms:modified>
</cp:coreProperties>
</file>