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230668" w14:textId="2986C0FD" w:rsidR="00BF30BD" w:rsidRPr="00BF30BD" w:rsidRDefault="00BF30BD" w:rsidP="00BF30BD">
      <w:pPr>
        <w:pStyle w:val="Ttulo"/>
        <w:spacing w:line="276" w:lineRule="auto"/>
        <w:jc w:val="center"/>
        <w:rPr>
          <w:rFonts w:ascii="Arial" w:eastAsia="Arial Unicode MS" w:hAnsi="Arial" w:cs="Arial"/>
          <w:b/>
          <w:bCs/>
          <w:sz w:val="24"/>
          <w:szCs w:val="24"/>
        </w:rPr>
      </w:pPr>
      <w:r w:rsidRPr="00BF30BD">
        <w:rPr>
          <w:rFonts w:ascii="Arial" w:eastAsia="Arial Unicode MS" w:hAnsi="Arial" w:cs="Arial"/>
          <w:b/>
          <w:bCs/>
          <w:sz w:val="24"/>
          <w:szCs w:val="24"/>
        </w:rPr>
        <w:t>ACTA DE LECTURA DE DERECHOS AL DETENIDO</w:t>
      </w:r>
    </w:p>
    <w:p w14:paraId="33B98892" w14:textId="77777777" w:rsidR="00BF30BD" w:rsidRDefault="00BF30BD" w:rsidP="00BF30BD">
      <w:pPr>
        <w:pStyle w:val="Ttulo"/>
        <w:spacing w:line="276" w:lineRule="auto"/>
        <w:rPr>
          <w:rFonts w:ascii="Arial" w:eastAsia="Arial Unicode MS" w:hAnsi="Arial" w:cs="Arial"/>
          <w:b/>
          <w:sz w:val="24"/>
          <w:szCs w:val="24"/>
        </w:rPr>
      </w:pPr>
    </w:p>
    <w:p w14:paraId="6FB909C6" w14:textId="478EFCAB" w:rsidR="00BF30BD" w:rsidRDefault="00BF30BD" w:rsidP="00BF30BD">
      <w:pPr>
        <w:spacing w:line="276" w:lineRule="auto"/>
        <w:jc w:val="both"/>
        <w:rPr>
          <w:rFonts w:ascii="Arial" w:eastAsia="Arial Unicode MS" w:hAnsi="Arial" w:cs="Arial"/>
          <w:b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 xml:space="preserve">---En la </w:t>
      </w:r>
      <w:r>
        <w:rPr>
          <w:rFonts w:ascii="Arial" w:eastAsia="Arial Unicode MS" w:hAnsi="Arial" w:cs="Arial"/>
          <w:sz w:val="24"/>
          <w:szCs w:val="24"/>
        </w:rPr>
        <w:t>r</w:t>
      </w:r>
      <w:r>
        <w:rPr>
          <w:rFonts w:ascii="Arial" w:eastAsia="Arial Unicode MS" w:hAnsi="Arial" w:cs="Arial"/>
          <w:sz w:val="24"/>
          <w:szCs w:val="24"/>
        </w:rPr>
        <w:t xml:space="preserve">egión de </w:t>
      </w:r>
      <w:r>
        <w:rPr>
          <w:rFonts w:ascii="Arial" w:eastAsia="Arial Unicode MS" w:hAnsi="Arial" w:cs="Arial"/>
          <w:sz w:val="24"/>
          <w:szCs w:val="24"/>
        </w:rPr>
        <w:t>{región}</w:t>
      </w:r>
      <w:r>
        <w:rPr>
          <w:rFonts w:ascii="Arial" w:eastAsia="Arial Unicode MS" w:hAnsi="Arial" w:cs="Arial"/>
          <w:sz w:val="24"/>
          <w:szCs w:val="24"/>
        </w:rPr>
        <w:t xml:space="preserve">, </w:t>
      </w:r>
      <w:r>
        <w:rPr>
          <w:rFonts w:ascii="Arial" w:eastAsia="Arial Unicode MS" w:hAnsi="Arial" w:cs="Arial"/>
          <w:sz w:val="24"/>
          <w:szCs w:val="24"/>
        </w:rPr>
        <w:t>d</w:t>
      </w:r>
      <w:r>
        <w:rPr>
          <w:rFonts w:ascii="Arial" w:eastAsia="Arial Unicode MS" w:hAnsi="Arial" w:cs="Arial"/>
          <w:sz w:val="24"/>
          <w:szCs w:val="24"/>
        </w:rPr>
        <w:t xml:space="preserve">istrito </w:t>
      </w:r>
      <w:r>
        <w:rPr>
          <w:rFonts w:ascii="Arial" w:eastAsia="Arial Unicode MS" w:hAnsi="Arial" w:cs="Arial"/>
          <w:sz w:val="24"/>
          <w:szCs w:val="24"/>
        </w:rPr>
        <w:t>{distrito}, p</w:t>
      </w:r>
      <w:r>
        <w:rPr>
          <w:rFonts w:ascii="Arial" w:eastAsia="Arial Unicode MS" w:hAnsi="Arial" w:cs="Arial"/>
          <w:sz w:val="24"/>
          <w:szCs w:val="24"/>
        </w:rPr>
        <w:t xml:space="preserve">rovincia de </w:t>
      </w:r>
      <w:r>
        <w:rPr>
          <w:rFonts w:ascii="Arial" w:eastAsia="Arial Unicode MS" w:hAnsi="Arial" w:cs="Arial"/>
          <w:sz w:val="24"/>
          <w:szCs w:val="24"/>
        </w:rPr>
        <w:t>{provincia}</w:t>
      </w:r>
      <w:r>
        <w:rPr>
          <w:rFonts w:ascii="Arial" w:eastAsia="Arial Unicode MS" w:hAnsi="Arial" w:cs="Arial"/>
          <w:sz w:val="24"/>
          <w:szCs w:val="24"/>
        </w:rPr>
        <w:t xml:space="preserve">, siendo las </w:t>
      </w:r>
      <w:r>
        <w:rPr>
          <w:rFonts w:ascii="Arial" w:eastAsia="Arial Unicode MS" w:hAnsi="Arial" w:cs="Arial"/>
          <w:sz w:val="24"/>
          <w:szCs w:val="24"/>
        </w:rPr>
        <w:t>{hora3}</w:t>
      </w:r>
      <w:r>
        <w:rPr>
          <w:rFonts w:ascii="Arial" w:eastAsia="Arial Unicode MS" w:hAnsi="Arial" w:cs="Arial"/>
          <w:sz w:val="24"/>
          <w:szCs w:val="24"/>
        </w:rPr>
        <w:t xml:space="preserve"> horas del </w:t>
      </w:r>
      <w:r>
        <w:rPr>
          <w:rFonts w:ascii="Arial" w:eastAsia="Arial Unicode MS" w:hAnsi="Arial" w:cs="Arial"/>
          <w:sz w:val="24"/>
          <w:szCs w:val="24"/>
        </w:rPr>
        <w:t>{fecha}</w:t>
      </w:r>
      <w:r w:rsidR="002B65FF">
        <w:rPr>
          <w:rFonts w:ascii="Arial" w:eastAsia="Arial Unicode MS" w:hAnsi="Arial" w:cs="Arial"/>
          <w:sz w:val="24"/>
          <w:szCs w:val="24"/>
        </w:rPr>
        <w:t>;</w:t>
      </w:r>
      <w:r>
        <w:rPr>
          <w:rFonts w:ascii="Arial" w:eastAsia="Arial Unicode MS" w:hAnsi="Arial" w:cs="Arial"/>
          <w:sz w:val="24"/>
          <w:szCs w:val="24"/>
        </w:rPr>
        <w:t xml:space="preserve"> presentes en el lugar</w:t>
      </w:r>
      <w:r>
        <w:rPr>
          <w:rFonts w:ascii="Arial" w:hAnsi="Arial" w:cs="Arial"/>
          <w:sz w:val="24"/>
          <w:szCs w:val="24"/>
        </w:rPr>
        <w:t xml:space="preserve"> ubicado en Av. San Martin 376 </w:t>
      </w:r>
      <w:r>
        <w:rPr>
          <w:rFonts w:ascii="Arial" w:eastAsia="Arial Unicode MS" w:hAnsi="Arial" w:cs="Arial"/>
          <w:sz w:val="24"/>
          <w:szCs w:val="24"/>
        </w:rPr>
        <w:t xml:space="preserve">a quién </w:t>
      </w:r>
      <w:r>
        <w:rPr>
          <w:rFonts w:ascii="Arial" w:eastAsia="Arial Unicode MS" w:hAnsi="Arial" w:cs="Arial"/>
          <w:b/>
          <w:sz w:val="24"/>
          <w:szCs w:val="24"/>
        </w:rPr>
        <w:t xml:space="preserve">SE LE HACE DE CONOCIMIENTO QUE SE LE INTERVINO POR LA PRESUNTA COMISIÓN DEL DELITO </w:t>
      </w:r>
      <w:r>
        <w:rPr>
          <w:rFonts w:ascii="Arial" w:eastAsia="Arial Unicode MS" w:hAnsi="Arial" w:cs="Arial"/>
          <w:b/>
          <w:sz w:val="24"/>
          <w:szCs w:val="24"/>
        </w:rPr>
        <w:t>{delito}</w:t>
      </w:r>
      <w:r>
        <w:rPr>
          <w:rFonts w:ascii="Arial" w:eastAsia="Arial Unicode MS" w:hAnsi="Arial" w:cs="Arial"/>
          <w:b/>
          <w:sz w:val="24"/>
          <w:szCs w:val="24"/>
        </w:rPr>
        <w:t>.</w:t>
      </w:r>
    </w:p>
    <w:p w14:paraId="28B8EEBC" w14:textId="77777777" w:rsidR="00BF30BD" w:rsidRDefault="00BF30BD" w:rsidP="00BF30BD">
      <w:pPr>
        <w:spacing w:line="276" w:lineRule="auto"/>
        <w:jc w:val="both"/>
        <w:rPr>
          <w:rFonts w:ascii="Arial" w:eastAsia="Arial Unicode MS" w:hAnsi="Arial" w:cs="Arial"/>
          <w:b/>
          <w:sz w:val="24"/>
          <w:szCs w:val="24"/>
        </w:rPr>
      </w:pPr>
      <w:r>
        <w:rPr>
          <w:rFonts w:ascii="Arial" w:eastAsia="Arial Unicode MS" w:hAnsi="Arial" w:cs="Arial"/>
          <w:b/>
          <w:sz w:val="24"/>
          <w:szCs w:val="24"/>
        </w:rPr>
        <w:t>Y QUE DE CONFORMIDAD AL ART. 71° DEL CPP, TIENE LOS SIGUIENTES DERECHOS:</w:t>
      </w:r>
    </w:p>
    <w:p w14:paraId="59AB7B3C" w14:textId="77777777" w:rsidR="00BF30BD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Que puede hacer valer por sí mismo, o a través de su Abogado Defensor, los derechos que la Constitución y las Leyes le conceden, desde el inicio de las primeras diligencias de investigación hasta la culminación del proceso.</w:t>
      </w:r>
    </w:p>
    <w:p w14:paraId="22A39DF1" w14:textId="77777777" w:rsidR="00BF30BD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Conocer los cargos formulados en su contra y, en caso de detención, a que se le exprese la causa o motivo de dicha medida, entregándole la orden de detención girada en su contra, cuando corresponda.</w:t>
      </w:r>
    </w:p>
    <w:p w14:paraId="79EEE4AA" w14:textId="77777777" w:rsidR="00BF30BD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Designar a la persona o institución a la que debe comunicarse su detención y que dicha comunicación se haga en forma inmediata.</w:t>
      </w:r>
    </w:p>
    <w:p w14:paraId="5CC73DD9" w14:textId="77777777" w:rsidR="00BF30BD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Ser asistido desde los actos iniciales de investigación por un Abogado Defensor.</w:t>
      </w:r>
    </w:p>
    <w:p w14:paraId="629CA3D8" w14:textId="77777777" w:rsidR="00BF30BD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Abstenerse de declarar, y si acepta hacerlo, a que su Abogado Defensor esté presente en su declaración y en todas las diligencias en que se requiere su presencia.</w:t>
      </w:r>
    </w:p>
    <w:p w14:paraId="2E467288" w14:textId="77777777" w:rsidR="00BF30BD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Que no se emplee en su contra medios coactivos, intimidatorios o contrarios a su dignidad, ni a ser sometido a técnicas o métodos que induzcan o alteren su libre voluntad o a sufrir una restricción no autorizada ni permitida por Ley.</w:t>
      </w:r>
    </w:p>
    <w:p w14:paraId="5FA495CF" w14:textId="77777777" w:rsidR="00BF30BD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Ser examinado por un médico legista o en su defecto por otro profesional de la salud, cuando su estado de salud así lo requiera.</w:t>
      </w:r>
    </w:p>
    <w:p w14:paraId="48140E33" w14:textId="77777777" w:rsidR="00BF30BD" w:rsidRDefault="00BF30BD" w:rsidP="00BF30BD">
      <w:pPr>
        <w:numPr>
          <w:ilvl w:val="2"/>
          <w:numId w:val="1"/>
        </w:numPr>
        <w:tabs>
          <w:tab w:val="clear" w:pos="2352"/>
        </w:tabs>
        <w:spacing w:after="0" w:line="276" w:lineRule="auto"/>
        <w:ind w:left="426" w:hanging="426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A que se presuma su inocencia y de ser asistido por un intérprete en caso lo considere necesario.</w:t>
      </w:r>
    </w:p>
    <w:p w14:paraId="447198DD" w14:textId="77777777" w:rsidR="00BF30BD" w:rsidRDefault="00BF30BD" w:rsidP="009E6A5F">
      <w:pPr>
        <w:numPr>
          <w:ilvl w:val="2"/>
          <w:numId w:val="1"/>
        </w:numPr>
        <w:tabs>
          <w:tab w:val="clear" w:pos="2352"/>
        </w:tabs>
        <w:spacing w:after="0" w:line="240" w:lineRule="auto"/>
        <w:ind w:left="426" w:hanging="426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>A mantener reserva sobre sus convicciones políticas, religiosas o de cualquier otra índole, así como a guardar el secreto profesional.</w:t>
      </w:r>
    </w:p>
    <w:p w14:paraId="47B5CC08" w14:textId="77777777" w:rsidR="009E6A5F" w:rsidRDefault="009E6A5F" w:rsidP="009E6A5F">
      <w:pPr>
        <w:spacing w:line="240" w:lineRule="auto"/>
        <w:jc w:val="both"/>
        <w:rPr>
          <w:rFonts w:ascii="Arial" w:eastAsia="Arial Unicode MS" w:hAnsi="Arial" w:cs="Arial"/>
          <w:sz w:val="24"/>
          <w:szCs w:val="24"/>
        </w:rPr>
      </w:pPr>
    </w:p>
    <w:p w14:paraId="4E2E421E" w14:textId="6D1131F1" w:rsidR="00BF30BD" w:rsidRDefault="00BF30BD" w:rsidP="009E6A5F">
      <w:pPr>
        <w:spacing w:line="240" w:lineRule="auto"/>
        <w:jc w:val="both"/>
        <w:rPr>
          <w:rFonts w:ascii="Arial" w:eastAsia="Arial Unicode MS" w:hAnsi="Arial" w:cs="Arial"/>
          <w:sz w:val="24"/>
          <w:szCs w:val="24"/>
        </w:rPr>
      </w:pPr>
      <w:r>
        <w:rPr>
          <w:rFonts w:ascii="Arial" w:eastAsia="Arial Unicode MS" w:hAnsi="Arial" w:cs="Arial"/>
          <w:sz w:val="24"/>
          <w:szCs w:val="24"/>
        </w:rPr>
        <w:t xml:space="preserve">--- Siendo las </w:t>
      </w:r>
      <w:r>
        <w:rPr>
          <w:rFonts w:ascii="Arial" w:eastAsia="Arial Unicode MS" w:hAnsi="Arial" w:cs="Arial"/>
          <w:sz w:val="24"/>
          <w:szCs w:val="24"/>
        </w:rPr>
        <w:t>{hora4}</w:t>
      </w:r>
      <w:r>
        <w:rPr>
          <w:rFonts w:ascii="Arial" w:eastAsia="Arial Unicode MS" w:hAnsi="Arial" w:cs="Arial"/>
          <w:sz w:val="24"/>
          <w:szCs w:val="24"/>
        </w:rPr>
        <w:t xml:space="preserve"> horas del mismo día, se dio por concluida la presente diligencia de </w:t>
      </w:r>
      <w:r>
        <w:rPr>
          <w:rFonts w:ascii="Arial" w:eastAsia="Arial Unicode MS" w:hAnsi="Arial" w:cs="Arial"/>
          <w:b/>
          <w:sz w:val="24"/>
          <w:szCs w:val="24"/>
        </w:rPr>
        <w:t>LECTURA DE DERECHOS AL DETENIDO</w:t>
      </w:r>
      <w:r>
        <w:rPr>
          <w:rFonts w:ascii="Arial" w:eastAsia="Arial Unicode MS" w:hAnsi="Arial" w:cs="Arial"/>
          <w:sz w:val="24"/>
          <w:szCs w:val="24"/>
        </w:rPr>
        <w:t>, firmando los intervinientes en señal de conformidad.</w:t>
      </w:r>
    </w:p>
    <w:p w14:paraId="612F8770" w14:textId="269D2A54" w:rsidR="00BF30BD" w:rsidRPr="008163D3" w:rsidRDefault="00BF30BD" w:rsidP="009E6A5F">
      <w:pPr>
        <w:pStyle w:val="Textoindependiente"/>
        <w:tabs>
          <w:tab w:val="left" w:pos="2668"/>
          <w:tab w:val="left" w:pos="5691"/>
        </w:tabs>
        <w:spacing w:before="92" w:line="249" w:lineRule="auto"/>
        <w:ind w:right="112"/>
        <w:rPr>
          <w:rFonts w:ascii="Arial" w:eastAsia="Arial Unicode MS" w:hAnsi="Arial" w:cs="Arial"/>
          <w:sz w:val="22"/>
          <w:szCs w:val="22"/>
        </w:rPr>
      </w:pPr>
      <w:r>
        <w:rPr>
          <w:rFonts w:ascii="Arial" w:eastAsia="Arial Unicode MS" w:hAnsi="Arial" w:cs="Arial"/>
          <w:sz w:val="24"/>
          <w:szCs w:val="24"/>
        </w:rPr>
        <w:t xml:space="preserve"> </w:t>
      </w:r>
      <w:r w:rsidRPr="008163D3">
        <w:rPr>
          <w:rFonts w:ascii="Arial" w:eastAsia="Arial Unicode MS" w:hAnsi="Arial" w:cs="Arial"/>
          <w:sz w:val="22"/>
          <w:szCs w:val="22"/>
        </w:rPr>
        <w:t xml:space="preserve">   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BF30BD" w:rsidRPr="008163D3" w14:paraId="3F721072" w14:textId="77777777" w:rsidTr="009E6A5F">
        <w:trPr>
          <w:trHeight w:val="58"/>
        </w:trPr>
        <w:tc>
          <w:tcPr>
            <w:tcW w:w="4247" w:type="dxa"/>
          </w:tcPr>
          <w:p w14:paraId="776BCEDE" w14:textId="6048F233" w:rsidR="00BF30BD" w:rsidRPr="008163D3" w:rsidRDefault="00BF30BD" w:rsidP="00BF30BD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</w:rPr>
              <w:t>EL INSTRUCTOR</w:t>
            </w:r>
          </w:p>
          <w:p w14:paraId="7DEC0C29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639B884A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</w:rPr>
              <w:t xml:space="preserve">                                         </w:t>
            </w:r>
          </w:p>
          <w:p w14:paraId="60C86169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-----------------------------------------</w:t>
            </w:r>
          </w:p>
          <w:p w14:paraId="024DF3E2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cip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  <w:p w14:paraId="0391C673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  <w:r w:rsidRPr="001D28FE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personal</w:t>
            </w:r>
            <w:r w:rsidRPr="001D28FE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_</w:t>
            </w:r>
            <w:r w:rsidRPr="008163D3">
              <w:rPr>
                <w:rFonts w:ascii="Arial" w:eastAsia="Arial Unicode MS" w:hAnsi="Arial" w:cs="Arial"/>
                <w:b/>
                <w:bCs/>
              </w:rPr>
              <w:t>interviniente</w:t>
            </w:r>
            <w:proofErr w:type="spellEnd"/>
            <w:r w:rsidRPr="001D28FE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}</w:t>
            </w:r>
          </w:p>
          <w:p w14:paraId="42758AE5" w14:textId="13A0002F" w:rsidR="00BF30BD" w:rsidRPr="008163D3" w:rsidRDefault="00BF30BD" w:rsidP="009E6A5F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{grado} PNP</w:t>
            </w:r>
          </w:p>
        </w:tc>
        <w:tc>
          <w:tcPr>
            <w:tcW w:w="4247" w:type="dxa"/>
          </w:tcPr>
          <w:p w14:paraId="325E50B4" w14:textId="4B10D85B" w:rsidR="00BF30BD" w:rsidRPr="008163D3" w:rsidRDefault="00BF30BD" w:rsidP="00BF30BD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</w:rPr>
              <w:t xml:space="preserve">EL  </w:t>
            </w:r>
            <w:r>
              <w:rPr>
                <w:rFonts w:ascii="Arial" w:eastAsia="Arial Unicode MS" w:hAnsi="Arial" w:cs="Arial"/>
                <w:b/>
              </w:rPr>
              <w:t>DETENIDO</w:t>
            </w:r>
          </w:p>
          <w:p w14:paraId="674AD73D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3D3034CC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7D6656B0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  <w:lang w:eastAsia="en-US"/>
                <w14:ligatures w14:val="standardContextual"/>
              </w:rPr>
              <w:t>-----------------------------------------</w:t>
            </w:r>
          </w:p>
          <w:p w14:paraId="5A18A34F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intervenido_nombre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  <w:p w14:paraId="7E3DF3D3" w14:textId="77777777" w:rsidR="00BF30BD" w:rsidRPr="008163D3" w:rsidRDefault="00BF30BD" w:rsidP="009C4447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8163D3">
              <w:rPr>
                <w:rFonts w:ascii="Arial" w:eastAsia="Arial Unicode MS" w:hAnsi="Arial" w:cs="Arial"/>
                <w:b/>
                <w:bCs/>
              </w:rPr>
              <w:t xml:space="preserve">DNI 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N°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 xml:space="preserve"> 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</w:rPr>
              <w:t>intervenido_dni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</w:rPr>
              <w:t>}</w:t>
            </w:r>
          </w:p>
          <w:p w14:paraId="29BFD599" w14:textId="77777777" w:rsidR="00BF30BD" w:rsidRPr="008163D3" w:rsidRDefault="00BF30BD" w:rsidP="009C4447">
            <w:pPr>
              <w:spacing w:line="276" w:lineRule="auto"/>
              <w:jc w:val="both"/>
              <w:rPr>
                <w:rFonts w:ascii="Arial" w:eastAsia="Arial Unicode MS" w:hAnsi="Arial" w:cs="Arial"/>
              </w:rPr>
            </w:pPr>
          </w:p>
        </w:tc>
      </w:tr>
    </w:tbl>
    <w:p w14:paraId="09695C89" w14:textId="77777777" w:rsidR="00553098" w:rsidRDefault="00553098" w:rsidP="009E6A5F"/>
    <w:sectPr w:rsidR="00553098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5"/>
    <w:multiLevelType w:val="hybridMultilevel"/>
    <w:tmpl w:val="B080ADE6"/>
    <w:lvl w:ilvl="0" w:tplc="FFFFFFFF">
      <w:start w:val="7"/>
      <w:numFmt w:val="upperLetter"/>
      <w:lvlText w:val="%1."/>
      <w:lvlJc w:val="left"/>
      <w:pPr>
        <w:tabs>
          <w:tab w:val="left" w:pos="387"/>
        </w:tabs>
        <w:ind w:left="387" w:hanging="360"/>
      </w:pPr>
      <w:rPr>
        <w:rFonts w:hint="default"/>
        <w:b/>
      </w:rPr>
    </w:lvl>
    <w:lvl w:ilvl="1" w:tplc="FFFFFFFF">
      <w:start w:val="1"/>
      <w:numFmt w:val="lowerLetter"/>
      <w:lvlText w:val="%2."/>
      <w:lvlJc w:val="left"/>
      <w:pPr>
        <w:tabs>
          <w:tab w:val="left" w:pos="1107"/>
        </w:tabs>
        <w:ind w:left="1107" w:hanging="360"/>
      </w:pPr>
    </w:lvl>
    <w:lvl w:ilvl="2" w:tplc="DE0020E0">
      <w:start w:val="1"/>
      <w:numFmt w:val="decimal"/>
      <w:lvlText w:val="%3."/>
      <w:lvlJc w:val="left"/>
      <w:pPr>
        <w:tabs>
          <w:tab w:val="left" w:pos="2352"/>
        </w:tabs>
        <w:ind w:left="2352" w:hanging="705"/>
      </w:pPr>
      <w:rPr>
        <w:rFonts w:hint="default"/>
        <w:sz w:val="22"/>
        <w:szCs w:val="22"/>
      </w:rPr>
    </w:lvl>
    <w:lvl w:ilvl="3" w:tplc="CA9EAD84" w:tentative="1">
      <w:start w:val="1"/>
      <w:numFmt w:val="decimal"/>
      <w:lvlText w:val="%4."/>
      <w:lvlJc w:val="left"/>
      <w:pPr>
        <w:tabs>
          <w:tab w:val="left" w:pos="2547"/>
        </w:tabs>
        <w:ind w:left="2547" w:hanging="360"/>
      </w:pPr>
    </w:lvl>
    <w:lvl w:ilvl="4" w:tplc="2D9C4728" w:tentative="1">
      <w:start w:val="1"/>
      <w:numFmt w:val="lowerLetter"/>
      <w:lvlText w:val="%5."/>
      <w:lvlJc w:val="left"/>
      <w:pPr>
        <w:tabs>
          <w:tab w:val="left" w:pos="3267"/>
        </w:tabs>
        <w:ind w:left="3267" w:hanging="360"/>
      </w:pPr>
    </w:lvl>
    <w:lvl w:ilvl="5" w:tplc="407426A6" w:tentative="1">
      <w:start w:val="1"/>
      <w:numFmt w:val="lowerRoman"/>
      <w:lvlText w:val="%6."/>
      <w:lvlJc w:val="right"/>
      <w:pPr>
        <w:tabs>
          <w:tab w:val="left" w:pos="3987"/>
        </w:tabs>
        <w:ind w:left="3987" w:hanging="180"/>
      </w:pPr>
    </w:lvl>
    <w:lvl w:ilvl="6" w:tplc="0BFC1FA8" w:tentative="1">
      <w:start w:val="1"/>
      <w:numFmt w:val="decimal"/>
      <w:lvlText w:val="%7."/>
      <w:lvlJc w:val="left"/>
      <w:pPr>
        <w:tabs>
          <w:tab w:val="left" w:pos="4707"/>
        </w:tabs>
        <w:ind w:left="4707" w:hanging="360"/>
      </w:pPr>
    </w:lvl>
    <w:lvl w:ilvl="7" w:tplc="E6CCE716" w:tentative="1">
      <w:start w:val="1"/>
      <w:numFmt w:val="lowerLetter"/>
      <w:lvlText w:val="%8."/>
      <w:lvlJc w:val="left"/>
      <w:pPr>
        <w:tabs>
          <w:tab w:val="left" w:pos="5427"/>
        </w:tabs>
        <w:ind w:left="5427" w:hanging="360"/>
      </w:pPr>
    </w:lvl>
    <w:lvl w:ilvl="8" w:tplc="BCEAF986" w:tentative="1">
      <w:start w:val="1"/>
      <w:numFmt w:val="lowerRoman"/>
      <w:lvlText w:val="%9."/>
      <w:lvlJc w:val="right"/>
      <w:pPr>
        <w:tabs>
          <w:tab w:val="left" w:pos="6147"/>
        </w:tabs>
        <w:ind w:left="6147" w:hanging="180"/>
      </w:pPr>
    </w:lvl>
  </w:abstractNum>
  <w:num w:numId="1" w16cid:durableId="997598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778"/>
    <w:rsid w:val="000F3778"/>
    <w:rsid w:val="00126048"/>
    <w:rsid w:val="002B65FF"/>
    <w:rsid w:val="00492B79"/>
    <w:rsid w:val="00502EBD"/>
    <w:rsid w:val="00553098"/>
    <w:rsid w:val="005A2780"/>
    <w:rsid w:val="00643287"/>
    <w:rsid w:val="007840F2"/>
    <w:rsid w:val="009E6A5F"/>
    <w:rsid w:val="00BF30BD"/>
    <w:rsid w:val="00D37A29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CD5B17C"/>
  <w15:chartTrackingRefBased/>
  <w15:docId w15:val="{1F5D63F6-DFE9-40B0-AADC-98E884835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30BD"/>
    <w:rPr>
      <w:rFonts w:ascii="Calibri" w:eastAsia="SimSun" w:hAnsi="Calibri" w:cs="SimSun"/>
      <w:lang w:val="es-PE" w:eastAsia="zh-C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0F37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37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37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37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37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37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37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37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37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37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37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37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377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377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37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377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37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37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qFormat/>
    <w:rsid w:val="000F37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rsid w:val="000F37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37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37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37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377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377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377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37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377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3778"/>
    <w:rPr>
      <w:b/>
      <w:bCs/>
      <w:smallCaps/>
      <w:color w:val="2F5496" w:themeColor="accent1" w:themeShade="BF"/>
      <w:spacing w:val="5"/>
    </w:rPr>
  </w:style>
  <w:style w:type="paragraph" w:styleId="Textoindependiente">
    <w:name w:val="Body Text"/>
    <w:basedOn w:val="Normal"/>
    <w:link w:val="TextoindependienteCar"/>
    <w:rsid w:val="00BF30BD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BF30BD"/>
    <w:rPr>
      <w:rFonts w:ascii="Times New Roman" w:eastAsia="Times New Roman" w:hAnsi="Times New Roman" w:cs="Times New Roman"/>
      <w:sz w:val="20"/>
      <w:szCs w:val="20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BF30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339</Words>
  <Characters>1865</Characters>
  <Application>Microsoft Office Word</Application>
  <DocSecurity>0</DocSecurity>
  <Lines>15</Lines>
  <Paragraphs>4</Paragraphs>
  <ScaleCrop>false</ScaleCrop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4</cp:revision>
  <dcterms:created xsi:type="dcterms:W3CDTF">2026-09-09T21:25:00Z</dcterms:created>
  <dcterms:modified xsi:type="dcterms:W3CDTF">2026-09-09T21:34:00Z</dcterms:modified>
</cp:coreProperties>
</file>