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8DB" w:rsidRDefault="00DD2067">
      <w:r>
        <w:t>test</w:t>
      </w:r>
      <w:bookmarkStart w:id="0" w:name="_GoBack"/>
      <w:bookmarkEnd w:id="0"/>
    </w:p>
    <w:sectPr w:rsidR="00D60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67"/>
    <w:rsid w:val="00D608DB"/>
    <w:rsid w:val="00DD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DACB"/>
  <w15:chartTrackingRefBased/>
  <w15:docId w15:val="{391FB6D1-E05D-4768-B879-01A94254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Glenunga International High School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YU</dc:creator>
  <cp:keywords/>
  <dc:description/>
  <cp:lastModifiedBy>Anders YU</cp:lastModifiedBy>
  <cp:revision>1</cp:revision>
  <dcterms:created xsi:type="dcterms:W3CDTF">2022-04-23T15:27:00Z</dcterms:created>
  <dcterms:modified xsi:type="dcterms:W3CDTF">2022-04-23T15:27:00Z</dcterms:modified>
</cp:coreProperties>
</file>