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84" w:rsidRPr="00106F84" w:rsidRDefault="00106F84" w:rsidP="00106F84">
      <w:pPr>
        <w:jc w:val="center"/>
        <w:rPr>
          <w:b/>
          <w:sz w:val="32"/>
          <w:szCs w:val="32"/>
        </w:rPr>
      </w:pPr>
      <w:proofErr w:type="spellStart"/>
      <w:proofErr w:type="gramStart"/>
      <w:r w:rsidRPr="00106F84">
        <w:rPr>
          <w:rFonts w:ascii="Nirmala UI" w:hAnsi="Nirmala UI" w:cs="Nirmala UI"/>
          <w:b/>
          <w:sz w:val="32"/>
          <w:szCs w:val="32"/>
        </w:rPr>
        <w:t>ಕರ್ನಾಟಕದಲ್ಲಿ</w:t>
      </w:r>
      <w:proofErr w:type="spellEnd"/>
      <w:r w:rsidRPr="00106F84">
        <w:rPr>
          <w:b/>
          <w:sz w:val="32"/>
          <w:szCs w:val="32"/>
        </w:rPr>
        <w:t xml:space="preserve"> </w:t>
      </w:r>
      <w:proofErr w:type="spellStart"/>
      <w:r w:rsidRPr="00106F84">
        <w:rPr>
          <w:rFonts w:ascii="Nirmala UI" w:hAnsi="Nirmala UI" w:cs="Nirmala UI"/>
          <w:b/>
          <w:sz w:val="32"/>
          <w:szCs w:val="32"/>
        </w:rPr>
        <w:t>ಕೊವಿಡ್</w:t>
      </w:r>
      <w:proofErr w:type="spellEnd"/>
      <w:r w:rsidRPr="00106F84">
        <w:rPr>
          <w:rFonts w:hint="cs"/>
          <w:b/>
          <w:sz w:val="32"/>
          <w:szCs w:val="32"/>
        </w:rPr>
        <w:t>‌</w:t>
      </w:r>
      <w:r w:rsidRPr="00106F84">
        <w:rPr>
          <w:b/>
          <w:sz w:val="32"/>
          <w:szCs w:val="32"/>
        </w:rPr>
        <w:t xml:space="preserve">-19 </w:t>
      </w:r>
      <w:proofErr w:type="spellStart"/>
      <w:r w:rsidRPr="00106F84">
        <w:rPr>
          <w:rFonts w:ascii="Nirmala UI" w:hAnsi="Nirmala UI" w:cs="Nirmala UI"/>
          <w:b/>
          <w:sz w:val="32"/>
          <w:szCs w:val="32"/>
        </w:rPr>
        <w:t>ರೋಗಿಗಳ</w:t>
      </w:r>
      <w:proofErr w:type="spellEnd"/>
      <w:r w:rsidRPr="00106F84">
        <w:rPr>
          <w:b/>
          <w:sz w:val="32"/>
          <w:szCs w:val="32"/>
        </w:rPr>
        <w:t xml:space="preserve"> </w:t>
      </w:r>
      <w:proofErr w:type="spellStart"/>
      <w:r w:rsidRPr="00106F84">
        <w:rPr>
          <w:rFonts w:ascii="Nirmala UI" w:hAnsi="Nirmala UI" w:cs="Nirmala UI"/>
          <w:b/>
          <w:sz w:val="32"/>
          <w:szCs w:val="32"/>
        </w:rPr>
        <w:t>ಹೋಮ್</w:t>
      </w:r>
      <w:proofErr w:type="spellEnd"/>
      <w:r w:rsidRPr="00106F84">
        <w:rPr>
          <w:rFonts w:hint="cs"/>
          <w:b/>
          <w:sz w:val="32"/>
          <w:szCs w:val="32"/>
        </w:rPr>
        <w:t>‌</w:t>
      </w:r>
      <w:r w:rsidRPr="00106F84">
        <w:rPr>
          <w:b/>
          <w:sz w:val="32"/>
          <w:szCs w:val="32"/>
        </w:rPr>
        <w:t xml:space="preserve"> </w:t>
      </w:r>
      <w:proofErr w:type="spellStart"/>
      <w:r w:rsidRPr="00106F84">
        <w:rPr>
          <w:rFonts w:ascii="Nirmala UI" w:hAnsi="Nirmala UI" w:cs="Nirmala UI"/>
          <w:b/>
          <w:sz w:val="32"/>
          <w:szCs w:val="32"/>
        </w:rPr>
        <w:t>ಐಸೋಲೇಷನ್</w:t>
      </w:r>
      <w:proofErr w:type="spellEnd"/>
      <w:r w:rsidRPr="00106F84">
        <w:rPr>
          <w:rFonts w:hint="cs"/>
          <w:b/>
          <w:sz w:val="32"/>
          <w:szCs w:val="32"/>
        </w:rPr>
        <w:t>‌</w:t>
      </w:r>
      <w:r w:rsidRPr="00106F84">
        <w:rPr>
          <w:b/>
          <w:sz w:val="32"/>
          <w:szCs w:val="32"/>
        </w:rPr>
        <w:t xml:space="preserve"> </w:t>
      </w:r>
      <w:proofErr w:type="spellStart"/>
      <w:r w:rsidRPr="00106F84">
        <w:rPr>
          <w:rFonts w:ascii="Nirmala UI" w:hAnsi="Nirmala UI" w:cs="Nirmala UI"/>
          <w:b/>
          <w:sz w:val="32"/>
          <w:szCs w:val="32"/>
        </w:rPr>
        <w:t>ಮಾರ್ಗಸೂಚಿಗಳೇನು</w:t>
      </w:r>
      <w:proofErr w:type="spellEnd"/>
      <w:r w:rsidRPr="00106F84">
        <w:rPr>
          <w:b/>
          <w:sz w:val="32"/>
          <w:szCs w:val="32"/>
        </w:rPr>
        <w:t>?</w:t>
      </w:r>
      <w:proofErr w:type="gramEnd"/>
    </w:p>
    <w:p w:rsidR="00106F84" w:rsidRDefault="00106F84" w:rsidP="00106F84"/>
    <w:p w:rsidR="00106F84" w:rsidRDefault="00106F84" w:rsidP="00106F84">
      <w:proofErr w:type="spellStart"/>
      <w:r>
        <w:rPr>
          <w:rFonts w:ascii="Nirmala UI" w:hAnsi="Nirmala UI" w:cs="Nirmala UI"/>
        </w:rPr>
        <w:t>ನವದೆಹಲಿ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ಜನವರಿ</w:t>
      </w:r>
      <w:proofErr w:type="spellEnd"/>
      <w:r>
        <w:t xml:space="preserve"> 6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ಸೋಂಕಿತ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ಗಣನೀಯ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ಲಕ್ಷಣರಹಿತ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</w:p>
    <w:p w:rsidR="00106F84" w:rsidRDefault="00106F84" w:rsidP="00106F84">
      <w:proofErr w:type="spellStart"/>
      <w:r>
        <w:rPr>
          <w:rFonts w:ascii="Nirmala UI" w:hAnsi="Nirmala UI" w:cs="Nirmala UI"/>
        </w:rPr>
        <w:t>ಸೂ</w:t>
      </w:r>
      <w:r>
        <w:rPr>
          <w:rFonts w:hint="eastAsia"/>
        </w:rPr>
        <w:t>€</w:t>
      </w:r>
      <w:r>
        <w:rPr>
          <w:rFonts w:ascii="Nirmala UI" w:hAnsi="Nirmala UI" w:cs="Nirmala UI"/>
        </w:rPr>
        <w:t>ಂಕಿತರ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ಪ್ರತ್ಯೇಕತೆಗ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ಾಜ್ಯ</w:t>
      </w:r>
      <w:proofErr w:type="spellEnd"/>
      <w:r>
        <w:t xml:space="preserve"> </w:t>
      </w:r>
      <w:r>
        <w:rPr>
          <w:rFonts w:ascii="Nirmala UI" w:hAnsi="Nirmala UI" w:cs="Nirmala UI"/>
        </w:rPr>
        <w:t>ಸರ್ಕಾರದಿ೦ದ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ಪರಿಷ್ಕೃತ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ಮಾರ್ಗಸೂಚಿ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ಹೊರಡಿಸಲಾಗಿದೆ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ಪಾಸಿಟಿವಿಟಿ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</w:t>
      </w:r>
      <w:proofErr w:type="spellEnd"/>
      <w:r>
        <w:t xml:space="preserve"> 7.5</w:t>
      </w:r>
      <w:r>
        <w:rPr>
          <w:rFonts w:ascii="Nirmala UI" w:hAnsi="Nirmala UI" w:cs="Nirmala UI"/>
        </w:rPr>
        <w:t>ರಷ್ಟಾಗಿದೆ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24</w:t>
      </w:r>
    </w:p>
    <w:p w:rsidR="00106F84" w:rsidRDefault="00106F84" w:rsidP="00106F84">
      <w:r>
        <w:rPr>
          <w:rFonts w:ascii="Nirmala UI" w:hAnsi="Nirmala UI" w:cs="Nirmala UI"/>
        </w:rPr>
        <w:t>ಗ೦ಟಿಗಳಲ್ಲಿ</w:t>
      </w:r>
      <w:r>
        <w:t xml:space="preserve"> 5.031 </w:t>
      </w:r>
      <w:r>
        <w:rPr>
          <w:rFonts w:ascii="Nirmala UI" w:hAnsi="Nirmala UI" w:cs="Nirmala UI"/>
        </w:rPr>
        <w:t>ಮ೦ದಿಗೆ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ಸೋಂಕು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ತಗುಲಿರುವುದು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ಪರೀಕ್ಷೆಯಲ್ಲಿ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ದೃಢಷಟ್ಟಿದ್ದು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ಬೆ೦ಗಳೂರಿನಲ್ಲೇ</w:t>
      </w:r>
      <w:r>
        <w:t xml:space="preserve"> 4324 </w:t>
      </w:r>
      <w:proofErr w:type="spellStart"/>
      <w:r>
        <w:rPr>
          <w:rFonts w:ascii="Nirmala UI" w:hAnsi="Nirmala UI" w:cs="Nirmala UI"/>
        </w:rPr>
        <w:t>ಜನರಲ್ಲಿ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ಪತ್ತೆಯಾಗಿದೆ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ಕೂರೊನಾವಮ್ಕೆರಸ್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ಸೋಲ೦ಕಿತರ</w:t>
      </w:r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ಮಾರ್ಗಸೂಚಿ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</w:p>
    <w:p w:rsidR="00106F84" w:rsidRDefault="00106F84" w:rsidP="00106F84">
      <w:r>
        <w:rPr>
          <w:rFonts w:ascii="Nirmala UI" w:hAnsi="Nirmala UI" w:cs="Nirmala UI"/>
        </w:rPr>
        <w:t>ರೂಪಾಂ೦ತರಿ</w:t>
      </w:r>
      <w:r>
        <w:t xml:space="preserve"> </w:t>
      </w:r>
      <w:proofErr w:type="spellStart"/>
      <w:r>
        <w:rPr>
          <w:rFonts w:ascii="Nirmala UI" w:hAnsi="Nirmala UI" w:cs="Nirmala UI"/>
        </w:rPr>
        <w:t>ಓಮಿಕ್ರಾನ್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ಸೋಂಕಿನ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ಹರಡುವಿಕೆ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ಹೆಚ್ಚಾಗುವುದಕ್ಕ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ಲಕ್ಷಣಗಳೇ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ಸೌಮ್ಯ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</w:t>
      </w:r>
      <w:proofErr w:type="spellEnd"/>
      <w:r>
        <w:t xml:space="preserve"> </w:t>
      </w:r>
      <w:r>
        <w:rPr>
          <w:rFonts w:ascii="Nirmala UI" w:hAnsi="Nirmala UI" w:cs="Nirmala UI"/>
        </w:rPr>
        <w:t>ದಿಗೃ೦ಧನದಲ್ಲಿ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ಇರಿಸಲು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ಪರಿಷ್ಕೃತ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ಮಾರ್ಗಸೂಚಿಗಳನ್ನು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ಮಾರ್ಗಸೂಚಿಗಳಲ್ಲಿ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ಯಾವೆಲ್ಲ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ಅಂಶಗಳನ್ನು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ಸೌಮ್ಯ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ಲಕ್ಷಣರಹಿತ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ಕೊರೊನಾಮ್ಕೆರಸ್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ಲಕ್ಷಣರಹಿತ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ಪ್ರಯೋಗಾಲಯದ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ದೃಢಪಡಿಸಿದ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ರೋಗಲಕ್ಷಣಗಳನ್ನು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ಶೇಕಡಾ</w:t>
      </w:r>
      <w:proofErr w:type="spellEnd"/>
      <w:r>
        <w:t xml:space="preserve"> 93</w:t>
      </w:r>
      <w:r>
        <w:rPr>
          <w:rFonts w:ascii="Nirmala UI" w:hAnsi="Nirmala UI" w:cs="Nirmala UI"/>
        </w:rPr>
        <w:t>ಕ್ಕಿಂತ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ಆಮ್ಲಜನಕದ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ಶುದ್ಧತ್ವವನ್ನು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ಹೊ೦ದಿರುತ್ತಾರೆ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ಪರೀಕ್ಷೆಯಲ್ಲಿ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ಸೌಮ್ಯ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ಹೊ೦ದಿರುವವರನ್ನೂ</w:t>
      </w:r>
      <w:r>
        <w:t xml:space="preserve"> </w:t>
      </w:r>
      <w:proofErr w:type="spell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ಪರಿಗಣಿಸಲಾಗುತ್ತದೆ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ಶ್ವಾಸಕೋಶ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ಸೋಂಕಿತರಲ್ಲಿ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.93</w:t>
      </w:r>
      <w:r>
        <w:rPr>
          <w:rFonts w:ascii="Nirmala UI" w:hAnsi="Nirmala UI" w:cs="Nirmala UI"/>
        </w:rPr>
        <w:t>ರಷ್ಟು</w:t>
      </w:r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ಆಮಜನಕ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r>
        <w:rPr>
          <w:rFonts w:ascii="Nirmala UI" w:hAnsi="Nirmala UI" w:cs="Nirmala UI"/>
        </w:rPr>
        <w:t>ಸೇರಿದ೦ತೆ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ಬಹುಪಾಲು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r>
        <w:rPr>
          <w:rFonts w:ascii="Nirmala UI" w:hAnsi="Nirmala UI" w:cs="Nirmala UI"/>
        </w:rPr>
        <w:t>ಸೋಲ೦ಕಿತರು</w:t>
      </w:r>
      <w:r>
        <w:t xml:space="preserve"> </w:t>
      </w:r>
      <w:proofErr w:type="spellStart"/>
      <w:r>
        <w:rPr>
          <w:rFonts w:ascii="Nirmala UI" w:hAnsi="Nirmala UI" w:cs="Nirmala UI"/>
        </w:rPr>
        <w:t>ಲಕ್ಷಣರಹಿತರು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ಲಕ್ಷಣಗಳನ್ನು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ಹೊಂದಿರುವವರೇ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ಸೌಮ್ಯ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ಲಕ್ಷಣರಹಿತ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ಕೊರೊಸಾಮ್ಕೆರಸ್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ವೈದ್ಯರಿಂದ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lastRenderedPageBreak/>
        <w:t>ಪ್ರಯೋಗಿಕ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ಹೆಚ್ಚುವರಿಯಾಗಿ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ಪರೀಕ್ಸೆ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ವಿರ್ವಣ್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ಣೆಗೆ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ಸಂಬಂಧಿಸಿದ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ಮಾರ್ಗದರ್ಶನ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ಅಗತ್ಯವಿದ್ದಲ್ಲಿ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ಪಡೆಯಲು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ಕುಟು೦ಬಕ್ಕೆ</w:t>
      </w:r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ಜಿಲ್ಲೆ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ಸುಪಜಿಲ್ಲಾ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ಗೊತ್ತುಪಡಿಸಿದ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ಕೊಠಡಿಯ</w:t>
      </w:r>
      <w:proofErr w:type="spellEnd"/>
      <w:r>
        <w:t xml:space="preserve"> </w:t>
      </w:r>
      <w:r>
        <w:rPr>
          <w:rFonts w:ascii="Nirmala UI" w:hAnsi="Nirmala UI" w:cs="Nirmala UI"/>
        </w:rPr>
        <w:t>ಸ೦ಪರ್ಕ</w:t>
      </w:r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ಒದಗಿಸಬೇಕು</w:t>
      </w:r>
      <w:proofErr w:type="spellEnd"/>
      <w:r>
        <w:t>.</w:t>
      </w:r>
      <w:proofErr w:type="gramEnd"/>
    </w:p>
    <w:p w:rsidR="00106F84" w:rsidRDefault="00106F84" w:rsidP="00106F84">
      <w:proofErr w:type="spell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ಸ್ಹ್ವಯಂ</w:t>
      </w:r>
      <w:r>
        <w:t>-</w:t>
      </w:r>
      <w:r>
        <w:rPr>
          <w:rFonts w:ascii="Nirmala UI" w:hAnsi="Nirmala UI" w:cs="Nirmala UI"/>
        </w:rPr>
        <w:t>ಪ್ರತ್ಯೇಕತೆಗಾಗಿ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r>
        <w:rPr>
          <w:rFonts w:ascii="Nirmala UI" w:hAnsi="Nirmala UI" w:cs="Nirmala UI"/>
        </w:rPr>
        <w:t>ಸ೦ಪರ್ಕಗಳನ್ನು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ನಿರ್ಬಂಧಿಸಲು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ಸೌಲಭ್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ರೋಗಿಯ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ಆರೈಕದಾರರು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ಕಡ್ಡಾಯವಾಗಿ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ಪಡದುಕೂಂಡಿರಬೇಕು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24/7</w:t>
      </w:r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ರೋಗಿಯ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ಆರೈಕೆಗೆ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ಲಭ್ಯವಾಗಿರಬೇಕು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ಆರೈಕೆದಾರರೇ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r>
        <w:rPr>
          <w:rFonts w:ascii="Nirmala UI" w:hAnsi="Nirmala UI" w:cs="Nirmala UI"/>
        </w:rPr>
        <w:t>ಸ೦ಪರ್ಕ</w:t>
      </w:r>
      <w:r>
        <w:t xml:space="preserve"> </w:t>
      </w:r>
      <w:proofErr w:type="spellStart"/>
      <w:r>
        <w:rPr>
          <w:rFonts w:ascii="Nirmala UI" w:hAnsi="Nirmala UI" w:cs="Nirmala UI"/>
        </w:rPr>
        <w:t>ಸೇತುವೆ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ಆಗಿರಬೇಕು</w:t>
      </w:r>
      <w:proofErr w:type="spellEnd"/>
      <w:r>
        <w:t>.</w:t>
      </w:r>
      <w:proofErr w:type="gram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ಮೀರಿದ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ಅಸ್ವತ್ವತೆ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ಎದುರಿಸುತ್ತಿರುವ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ಕಿಡ್ನಿ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r>
        <w:rPr>
          <w:rFonts w:ascii="Nirmala UI" w:hAnsi="Nirmala UI" w:cs="Nirmala UI"/>
        </w:rPr>
        <w:t>ಸೇರಿದ೦ತೆ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ಹೊ೦ದಿರುವವರು</w:t>
      </w:r>
      <w:r>
        <w:t xml:space="preserve"> </w:t>
      </w:r>
      <w:proofErr w:type="spellStart"/>
      <w:r>
        <w:rPr>
          <w:rFonts w:ascii="Nirmala UI" w:hAnsi="Nirmala UI" w:cs="Nirmala UI"/>
        </w:rPr>
        <w:t>ವೈದ್ಯರಲ್ಲಿ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ಸೂಕ್ತ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ತಪಾಸಣೆ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ನಂತರವಷ್ಟೇ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ನೀಡಲಾಗುವುದು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ನಿರೋಧಕ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ತಗ್ಗಿಸುವ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ಐವಿ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ರೋಗಗಳಿಂದ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ಬಳಲುತ್ತಿರುವ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ಸೋಂಕಿತರಿಗೆ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ನೀಡುವುದಿಲ್ಲ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ರೊಗಿಗಳಿಗೆ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ನೀಡುವುದಾದರೆ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ಪೂರ್ವಾನುಮತಿ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ಪಡೆದುಕೂಂಡಿರಬೇಕು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</w:p>
    <w:p w:rsidR="00106F84" w:rsidRDefault="00106F84" w:rsidP="00106F84">
      <w:proofErr w:type="spellStart"/>
      <w:r>
        <w:rPr>
          <w:rFonts w:ascii="Nirmala UI" w:hAnsi="Nirmala UI" w:cs="Nirmala UI"/>
        </w:rPr>
        <w:t>ಐಸೋಲೇಷನ್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</w:p>
    <w:p w:rsidR="00106F84" w:rsidRDefault="00106F84" w:rsidP="00106F84">
      <w:proofErr w:type="gramStart"/>
      <w:r>
        <w:rPr>
          <w:rFonts w:ascii="Nirmala UI" w:hAnsi="Nirmala UI" w:cs="Nirmala UI"/>
        </w:rPr>
        <w:t>ಕ್ವಾರೆ೦ಟೇನ್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ಕ್ಹಾರೆ೦ಟೇನ್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ಮಾರ್ಗಸೂಚಿಯನ್ನು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ಕಡ್ನಾಯವಾ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ಕೂವಿಡ್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ರೋಗಿಯ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ಹೇಗಿರುತ್ತೆ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</w:p>
    <w:p w:rsidR="00106F84" w:rsidRDefault="00106F84" w:rsidP="00106F84">
      <w:proofErr w:type="spellStart"/>
      <w:r>
        <w:rPr>
          <w:rFonts w:ascii="Nirmala UI" w:hAnsi="Nirmala UI" w:cs="Nirmala UI"/>
        </w:rPr>
        <w:t>ಸೋಂಕಿತನು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ವೈದ್ಯಾಧಿಕಾರಿ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r>
        <w:rPr>
          <w:rFonts w:ascii="Nirmala UI" w:hAnsi="Nirmala UI" w:cs="Nirmala UI"/>
        </w:rPr>
        <w:t>ಸ೦ಂಪರ್ಕದಲ್ಲಿರಬೇಕು</w:t>
      </w:r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ಆರೋಗ್ಯದಲ್ಲಿ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ಆಗುತ್ತಿರುವ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ಪ್ರಾಮಾಣಿಕವಾಗಿ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ರೋಗಿಯ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ವ್ಯಕ್ತಿಗಳು</w:t>
      </w:r>
      <w:proofErr w:type="spellEnd"/>
      <w:r>
        <w:t xml:space="preserve"> </w:t>
      </w:r>
      <w:r>
        <w:rPr>
          <w:rFonts w:ascii="Nirmala UI" w:hAnsi="Nirmala UI" w:cs="Nirmala UI"/>
        </w:rPr>
        <w:t>ಅಸ್ವತ್ನಗೊ೦ಡರೆ</w:t>
      </w:r>
      <w:r>
        <w:t xml:space="preserve"> </w:t>
      </w:r>
      <w:proofErr w:type="spellStart"/>
      <w:r>
        <w:rPr>
          <w:rFonts w:ascii="Nirmala UI" w:hAnsi="Nirmala UI" w:cs="Nirmala UI"/>
        </w:rPr>
        <w:t>ಆಂಥವರಿಗೂ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ಔಷಧಿಯನ್ನು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ನೀಡುವುದು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ಸ್ಮಾಪಿಸಲಾಗಿರುವ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ಇ</w:t>
      </w:r>
      <w:r>
        <w:t>-</w:t>
      </w:r>
      <w:r>
        <w:rPr>
          <w:rFonts w:ascii="Nirmala UI" w:hAnsi="Nirmala UI" w:cs="Nirmala UI"/>
        </w:rPr>
        <w:t>ಸ೦ಜೀವಿನಿ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ದೂರವಾಣಿ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ಸಂಪರ್ಕ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ಬಳಸಿಕೂಳ್ಳಬೇಕು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ಸೋರುವಿಕಗೆ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ಸಂಬಂಧಿಸಿದಂತೆ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ಜಾಗೃತರಾಗಿರಬೇಕು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lastRenderedPageBreak/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ಮುಕ್ಕಳಿಸಬೇಕು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 xml:space="preserve"> </w:t>
      </w:r>
      <w:r>
        <w:rPr>
          <w:rFonts w:ascii="Nirmala UI" w:hAnsi="Nirmala UI" w:cs="Nirmala UI"/>
        </w:rPr>
        <w:t>ನಿಯ೦ತ್ರಣಕ್ಕೆ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ಬಾರದ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ಹಿನ್ನೆಲೆಯಲ್ಲಿ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ಪ್ಯಾರಾಸಿಟಮಲ್</w:t>
      </w:r>
      <w:proofErr w:type="spellEnd"/>
      <w:r>
        <w:rPr>
          <w:rFonts w:hint="cs"/>
        </w:rPr>
        <w:t>‌</w:t>
      </w:r>
      <w:r>
        <w:t xml:space="preserve"> 650 </w:t>
      </w:r>
      <w:r>
        <w:rPr>
          <w:rFonts w:ascii="Nirmala UI" w:hAnsi="Nirmala UI" w:cs="Nirmala UI"/>
        </w:rPr>
        <w:t>ಎ೦ಜಿ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</w:p>
    <w:p w:rsidR="00106F84" w:rsidRDefault="00106F84" w:rsidP="00106F84"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5,000</w:t>
      </w:r>
      <w:r>
        <w:rPr>
          <w:rFonts w:ascii="Nirmala UI" w:hAnsi="Nirmala UI" w:cs="Nirmala UI"/>
        </w:rPr>
        <w:t>ಕ್ಕೂ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r>
        <w:rPr>
          <w:rFonts w:ascii="Nirmala UI" w:hAnsi="Nirmala UI" w:cs="Nirmala UI"/>
        </w:rPr>
        <w:t>ಸೋ೦ಕು</w:t>
      </w:r>
      <w:r>
        <w:t xml:space="preserve"> </w:t>
      </w:r>
      <w:proofErr w:type="spellStart"/>
      <w:r>
        <w:rPr>
          <w:rFonts w:ascii="Nirmala UI" w:hAnsi="Nirmala UI" w:cs="Nirmala UI"/>
        </w:rPr>
        <w:t>ಕೊರೊನಾವ್ಯ್ಕೆರಸ್</w:t>
      </w:r>
      <w:proofErr w:type="spellEnd"/>
      <w:r>
        <w:rPr>
          <w:rFonts w:hint="cs"/>
        </w:rPr>
        <w:t>‌</w:t>
      </w:r>
    </w:p>
    <w:p w:rsidR="00106F84" w:rsidRDefault="00106F84" w:rsidP="00106F84"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ಪಿಡುಗಿನ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5000</w:t>
      </w:r>
      <w:r>
        <w:rPr>
          <w:rFonts w:ascii="Nirmala UI" w:hAnsi="Nirmala UI" w:cs="Nirmala UI"/>
        </w:rPr>
        <w:t>ಕ್ಕೂ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ಸೋಂಕಿತ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24 </w:t>
      </w:r>
      <w:r>
        <w:rPr>
          <w:rFonts w:ascii="Nirmala UI" w:hAnsi="Nirmala UI" w:cs="Nirmala UI"/>
        </w:rPr>
        <w:t>ಗ೦ಟಿೆಗಳಲ್ಲಿ</w:t>
      </w:r>
      <w:r>
        <w:t xml:space="preserve"> 5031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ಸೋಂಕು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ತಗುಲಿರುವುದು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ಮೃತಪಟ್ಟಿದ್ದು</w:t>
      </w:r>
      <w:proofErr w:type="spellEnd"/>
      <w:r>
        <w:t>,</w:t>
      </w:r>
    </w:p>
    <w:p w:rsidR="00106F84" w:rsidRDefault="00106F84" w:rsidP="00106F84">
      <w:proofErr w:type="gramStart"/>
      <w:r>
        <w:t xml:space="preserve">271 </w:t>
      </w:r>
      <w:proofErr w:type="spell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ಗುಣಮುಖರಾಗಿದ್ದಾರೆ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ಈವರೆಗೂ</w:t>
      </w:r>
      <w:proofErr w:type="spellEnd"/>
      <w:r>
        <w:t xml:space="preserve"> 3022603</w:t>
      </w:r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ಗುಣಮುಖರಾಗಿದ್ದರೆ</w:t>
      </w:r>
      <w:proofErr w:type="spellEnd"/>
      <w:r>
        <w:t xml:space="preserve">, 2962043 </w:t>
      </w:r>
      <w:r>
        <w:rPr>
          <w:rFonts w:ascii="Nirmala UI" w:hAnsi="Nirmala UI" w:cs="Nirmala UI"/>
        </w:rPr>
        <w:t>ಮ೦ದಿ</w:t>
      </w:r>
      <w:r>
        <w:t xml:space="preserve"> </w:t>
      </w:r>
      <w:r>
        <w:rPr>
          <w:rFonts w:ascii="Nirmala UI" w:hAnsi="Nirmala UI" w:cs="Nirmala UI"/>
        </w:rPr>
        <w:t>ಸೋ</w:t>
      </w:r>
      <w:r>
        <w:rPr>
          <w:rFonts w:hint="eastAsia"/>
        </w:rPr>
        <w:t>€</w:t>
      </w:r>
      <w:r>
        <w:rPr>
          <w:rFonts w:ascii="Nirmala UI" w:hAnsi="Nirmala UI" w:cs="Nirmala UI"/>
        </w:rPr>
        <w:t>ಂಕಿನಿ೦ದ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  <w:r>
        <w:t xml:space="preserve"> 22173</w:t>
      </w:r>
    </w:p>
    <w:p w:rsidR="00106F84" w:rsidRDefault="00106F84" w:rsidP="00106F84">
      <w:proofErr w:type="spellStart"/>
      <w:r>
        <w:rPr>
          <w:rFonts w:ascii="Nirmala UI" w:hAnsi="Nirmala UI" w:cs="Nirmala UI"/>
        </w:rPr>
        <w:t>ಕೂವಿಡ್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ಸಕ್ರಿಯ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</w:t>
      </w:r>
      <w:proofErr w:type="spellEnd"/>
    </w:p>
    <w:p w:rsidR="00106F84" w:rsidRDefault="00106F84" w:rsidP="00106F84">
      <w:proofErr w:type="spellStart"/>
      <w:proofErr w:type="gram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</w:p>
    <w:p w:rsidR="000966D0" w:rsidRDefault="000966D0" w:rsidP="00106F84"/>
    <w:sectPr w:rsidR="000966D0" w:rsidSect="0009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F84"/>
    <w:rsid w:val="000966D0"/>
    <w:rsid w:val="0010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3477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2022-03-10T13:32:00Z</dcterms:created>
  <dcterms:modified xsi:type="dcterms:W3CDTF">2022-03-10T13:33:00Z</dcterms:modified>
</cp:coreProperties>
</file>