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678" w:rsidRDefault="00773678">
      <w:pPr>
        <w:rPr>
          <w:b/>
          <w:sz w:val="44"/>
          <w:szCs w:val="44"/>
        </w:rPr>
      </w:pPr>
    </w:p>
    <w:p w:rsidR="00773678" w:rsidRDefault="00773678">
      <w:pPr>
        <w:rPr>
          <w:b/>
          <w:sz w:val="44"/>
          <w:szCs w:val="44"/>
        </w:rPr>
      </w:pPr>
    </w:p>
    <w:p w:rsidR="00773678" w:rsidRDefault="00773678">
      <w:pP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BE15A7" w:rsidRDefault="00BE15A7" w:rsidP="00773678">
      <w:pPr>
        <w:jc w:val="center"/>
        <w:rPr>
          <w:b/>
          <w:sz w:val="44"/>
          <w:szCs w:val="44"/>
        </w:rPr>
      </w:pPr>
    </w:p>
    <w:p w:rsidR="00BE15A7" w:rsidRDefault="00BE15A7" w:rsidP="00773678">
      <w:pPr>
        <w:jc w:val="center"/>
        <w:rPr>
          <w:b/>
          <w:sz w:val="44"/>
          <w:szCs w:val="44"/>
        </w:rPr>
      </w:pPr>
    </w:p>
    <w:p w:rsidR="00BE15A7" w:rsidRDefault="00BE15A7" w:rsidP="00773678">
      <w:pPr>
        <w:jc w:val="center"/>
        <w:rPr>
          <w:b/>
          <w:sz w:val="44"/>
          <w:szCs w:val="44"/>
        </w:rPr>
      </w:pPr>
    </w:p>
    <w:p w:rsidR="00EA42B9" w:rsidRDefault="00EF3291" w:rsidP="00773678">
      <w:pPr>
        <w:jc w:val="center"/>
        <w:rPr>
          <w:b/>
          <w:sz w:val="44"/>
          <w:szCs w:val="44"/>
        </w:rPr>
      </w:pPr>
      <w:r>
        <w:rPr>
          <w:rFonts w:hint="eastAsia"/>
          <w:b/>
          <w:sz w:val="44"/>
          <w:szCs w:val="44"/>
        </w:rPr>
        <w:t>宏天</w:t>
      </w:r>
      <w:r>
        <w:rPr>
          <w:b/>
          <w:sz w:val="44"/>
          <w:szCs w:val="44"/>
        </w:rPr>
        <w:t>软件</w:t>
      </w:r>
      <w:r w:rsidR="001E6168">
        <w:rPr>
          <w:rFonts w:hint="eastAsia"/>
          <w:b/>
          <w:sz w:val="44"/>
          <w:szCs w:val="44"/>
        </w:rPr>
        <w:t>X</w:t>
      </w:r>
      <w:r w:rsidR="001E6168">
        <w:rPr>
          <w:b/>
          <w:sz w:val="44"/>
          <w:szCs w:val="44"/>
        </w:rPr>
        <w:t xml:space="preserve">5 </w:t>
      </w:r>
      <w:bookmarkStart w:id="0" w:name="_GoBack"/>
      <w:bookmarkEnd w:id="0"/>
      <w:r w:rsidR="00773678" w:rsidRPr="00773678">
        <w:rPr>
          <w:rFonts w:hint="eastAsia"/>
          <w:b/>
          <w:sz w:val="44"/>
          <w:szCs w:val="44"/>
        </w:rPr>
        <w:t>编程规范</w:t>
      </w: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773678" w:rsidP="00773678">
      <w:pPr>
        <w:jc w:val="center"/>
        <w:rPr>
          <w:b/>
          <w:sz w:val="44"/>
          <w:szCs w:val="44"/>
        </w:rPr>
      </w:pPr>
    </w:p>
    <w:p w:rsidR="00773678" w:rsidRDefault="00CF7EAB" w:rsidP="00DF325A">
      <w:pPr>
        <w:pStyle w:val="1"/>
        <w:numPr>
          <w:ilvl w:val="0"/>
          <w:numId w:val="4"/>
        </w:numPr>
      </w:pPr>
      <w:r w:rsidRPr="00CF7EAB">
        <w:rPr>
          <w:rFonts w:hint="eastAsia"/>
        </w:rPr>
        <w:lastRenderedPageBreak/>
        <w:t>介绍</w:t>
      </w:r>
    </w:p>
    <w:p w:rsidR="00370A8E" w:rsidRPr="003166CC" w:rsidRDefault="00370A8E" w:rsidP="003166CC">
      <w:pPr>
        <w:ind w:firstLine="420"/>
      </w:pPr>
      <w:r w:rsidRPr="003166CC">
        <w:rPr>
          <w:rFonts w:hint="eastAsia"/>
        </w:rPr>
        <w:t>编码规范对于程序员而言尤为重要，有以下几个原因：</w:t>
      </w:r>
    </w:p>
    <w:p w:rsidR="00370A8E" w:rsidRPr="003166CC" w:rsidRDefault="00370A8E" w:rsidP="00DF325A">
      <w:pPr>
        <w:numPr>
          <w:ilvl w:val="0"/>
          <w:numId w:val="1"/>
        </w:numPr>
      </w:pPr>
      <w:r w:rsidRPr="003166CC">
        <w:rPr>
          <w:rFonts w:hint="eastAsia"/>
        </w:rPr>
        <w:t>一个软件的生命周期中，</w:t>
      </w:r>
      <w:r w:rsidRPr="003166CC">
        <w:rPr>
          <w:rFonts w:hint="eastAsia"/>
        </w:rPr>
        <w:t>80%</w:t>
      </w:r>
      <w:r w:rsidRPr="003166CC">
        <w:rPr>
          <w:rFonts w:hint="eastAsia"/>
        </w:rPr>
        <w:t>的花费在于维护</w:t>
      </w:r>
    </w:p>
    <w:p w:rsidR="00370A8E" w:rsidRPr="003166CC" w:rsidRDefault="00370A8E" w:rsidP="00DF325A">
      <w:pPr>
        <w:numPr>
          <w:ilvl w:val="0"/>
          <w:numId w:val="1"/>
        </w:numPr>
      </w:pPr>
      <w:r w:rsidRPr="003166CC">
        <w:rPr>
          <w:rFonts w:hint="eastAsia"/>
        </w:rPr>
        <w:t>几乎没有任何一个软件，在其整个生命周期中，均由最初的开发人员来维护</w:t>
      </w:r>
      <w:r w:rsidR="009626D6">
        <w:rPr>
          <w:rFonts w:hint="eastAsia"/>
        </w:rPr>
        <w:t>。</w:t>
      </w:r>
    </w:p>
    <w:p w:rsidR="00370A8E" w:rsidRPr="003166CC" w:rsidRDefault="00370A8E" w:rsidP="00DF325A">
      <w:pPr>
        <w:numPr>
          <w:ilvl w:val="0"/>
          <w:numId w:val="1"/>
        </w:numPr>
      </w:pPr>
      <w:r w:rsidRPr="003166CC">
        <w:rPr>
          <w:rFonts w:hint="eastAsia"/>
        </w:rPr>
        <w:t>编码规范可以改善软件的可读性，可以让程序员尽快而彻底地理解新的代码</w:t>
      </w:r>
    </w:p>
    <w:p w:rsidR="00370A8E" w:rsidRPr="003166CC" w:rsidRDefault="00370A8E" w:rsidP="00DF325A">
      <w:pPr>
        <w:numPr>
          <w:ilvl w:val="0"/>
          <w:numId w:val="1"/>
        </w:numPr>
      </w:pPr>
      <w:r w:rsidRPr="003166CC">
        <w:rPr>
          <w:rFonts w:hint="eastAsia"/>
        </w:rPr>
        <w:t>如果你将源码作为产品发布，就需要确任它是否被很好的打包并且清晰无误，一如你已构建的其它任何产品</w:t>
      </w:r>
      <w:r w:rsidRPr="003166CC">
        <w:rPr>
          <w:rFonts w:hint="eastAsia"/>
        </w:rPr>
        <w:t xml:space="preserve"> </w:t>
      </w:r>
    </w:p>
    <w:p w:rsidR="00CF7EAB" w:rsidRDefault="00370A8E" w:rsidP="00663E7B">
      <w:pPr>
        <w:ind w:firstLine="435"/>
      </w:pPr>
      <w:r w:rsidRPr="003166CC">
        <w:rPr>
          <w:rFonts w:hint="eastAsia"/>
        </w:rPr>
        <w:t>为了执行规范，每个软件开发人员必须一致遵守编码规范。</w:t>
      </w:r>
    </w:p>
    <w:p w:rsidR="0045117B" w:rsidRDefault="00956863" w:rsidP="00DF325A">
      <w:pPr>
        <w:pStyle w:val="1"/>
        <w:numPr>
          <w:ilvl w:val="0"/>
          <w:numId w:val="4"/>
        </w:numPr>
      </w:pPr>
      <w:r>
        <w:t>注释</w:t>
      </w:r>
    </w:p>
    <w:p w:rsidR="00465BC6" w:rsidRDefault="00F72027" w:rsidP="008525A7">
      <w:pPr>
        <w:ind w:firstLine="435"/>
        <w:rPr>
          <w:rFonts w:ascii="宋体" w:hAnsi="宋体"/>
        </w:rPr>
      </w:pPr>
      <w:r w:rsidRPr="008525A7">
        <w:rPr>
          <w:rFonts w:ascii="宋体" w:hAnsi="宋体"/>
        </w:rPr>
        <w:t>Java程序有两类注释：文档注释(document comments)</w:t>
      </w:r>
      <w:r w:rsidR="00711A0C">
        <w:rPr>
          <w:rFonts w:ascii="宋体" w:hAnsi="宋体" w:hint="eastAsia"/>
        </w:rPr>
        <w:t>和</w:t>
      </w:r>
      <w:r w:rsidR="00711A0C" w:rsidRPr="008525A7">
        <w:rPr>
          <w:rFonts w:ascii="宋体" w:hAnsi="宋体"/>
        </w:rPr>
        <w:t>实现注释(implementation comments)</w:t>
      </w:r>
      <w:r w:rsidRPr="008525A7">
        <w:rPr>
          <w:rFonts w:ascii="宋体" w:hAnsi="宋体"/>
        </w:rPr>
        <w:t>。</w:t>
      </w:r>
    </w:p>
    <w:p w:rsidR="00465BC6" w:rsidRDefault="00465BC6" w:rsidP="008525A7">
      <w:pPr>
        <w:ind w:firstLine="435"/>
        <w:rPr>
          <w:rFonts w:ascii="宋体" w:hAnsi="宋体"/>
        </w:rPr>
      </w:pPr>
    </w:p>
    <w:p w:rsidR="00F72027" w:rsidRDefault="00F72027" w:rsidP="008525A7">
      <w:pPr>
        <w:ind w:firstLine="435"/>
        <w:rPr>
          <w:rFonts w:ascii="宋体" w:hAnsi="宋体"/>
        </w:rPr>
      </w:pPr>
      <w:r w:rsidRPr="00465BC6">
        <w:rPr>
          <w:rFonts w:ascii="宋体" w:hAnsi="宋体"/>
          <w:b/>
        </w:rPr>
        <w:t>文档注释</w:t>
      </w:r>
      <w:r w:rsidR="00465BC6">
        <w:rPr>
          <w:rFonts w:ascii="宋体" w:hAnsi="宋体" w:hint="eastAsia"/>
          <w:b/>
        </w:rPr>
        <w:t>：</w:t>
      </w:r>
      <w:r w:rsidRPr="008525A7">
        <w:rPr>
          <w:rFonts w:ascii="宋体" w:hAnsi="宋体"/>
        </w:rPr>
        <w:t>由/*</w:t>
      </w:r>
      <w:r w:rsidR="00C7208D">
        <w:rPr>
          <w:rFonts w:ascii="宋体" w:hAnsi="宋体"/>
        </w:rPr>
        <w:t xml:space="preserve">* </w:t>
      </w:r>
      <w:r w:rsidRPr="008525A7">
        <w:rPr>
          <w:rFonts w:ascii="宋体" w:hAnsi="宋体"/>
        </w:rPr>
        <w:t>.../界定。文档注释可以通过</w:t>
      </w:r>
      <w:r w:rsidR="000951D4">
        <w:rPr>
          <w:rFonts w:ascii="宋体" w:hAnsi="宋体"/>
        </w:rPr>
        <w:t>J</w:t>
      </w:r>
      <w:r w:rsidRPr="008525A7">
        <w:rPr>
          <w:rFonts w:ascii="宋体" w:hAnsi="宋体"/>
        </w:rPr>
        <w:t>avadoc工具转换成HTML文件。</w:t>
      </w:r>
    </w:p>
    <w:p w:rsidR="00465BC6" w:rsidRPr="000951D4" w:rsidRDefault="00465BC6" w:rsidP="008525A7">
      <w:pPr>
        <w:ind w:firstLine="435"/>
        <w:rPr>
          <w:rFonts w:ascii="宋体" w:hAnsi="宋体"/>
        </w:rPr>
      </w:pPr>
    </w:p>
    <w:p w:rsidR="00F72027" w:rsidRDefault="00F72027" w:rsidP="008525A7">
      <w:pPr>
        <w:ind w:firstLine="435"/>
        <w:rPr>
          <w:rFonts w:ascii="宋体" w:hAnsi="宋体"/>
        </w:rPr>
      </w:pPr>
      <w:r w:rsidRPr="00465BC6">
        <w:rPr>
          <w:rFonts w:ascii="宋体" w:hAnsi="宋体"/>
          <w:b/>
        </w:rPr>
        <w:t>实现注释</w:t>
      </w:r>
      <w:r w:rsidR="00465BC6">
        <w:rPr>
          <w:rFonts w:ascii="宋体" w:hAnsi="宋体" w:hint="eastAsia"/>
        </w:rPr>
        <w:t>：</w:t>
      </w:r>
      <w:r w:rsidR="00C7208D">
        <w:rPr>
          <w:rFonts w:ascii="宋体" w:hAnsi="宋体" w:hint="eastAsia"/>
        </w:rPr>
        <w:t>也称</w:t>
      </w:r>
      <w:r w:rsidR="00C7208D" w:rsidRPr="00C7208D">
        <w:rPr>
          <w:rFonts w:ascii="宋体" w:hAnsi="宋体"/>
          <w:b/>
        </w:rPr>
        <w:t>普通注释</w:t>
      </w:r>
      <w:r w:rsidR="00C7208D">
        <w:rPr>
          <w:rFonts w:ascii="宋体" w:hAnsi="宋体"/>
        </w:rPr>
        <w:t>。</w:t>
      </w:r>
      <w:r w:rsidRPr="008525A7">
        <w:rPr>
          <w:rFonts w:ascii="宋体" w:hAnsi="宋体"/>
        </w:rPr>
        <w:t>用以注释代码或者实现细节。</w:t>
      </w:r>
      <w:r w:rsidR="00C7208D" w:rsidRPr="00C7208D">
        <w:rPr>
          <w:rFonts w:ascii="宋体" w:hAnsi="宋体" w:hint="eastAsia"/>
        </w:rPr>
        <w:t>普通注释是为了帮助开发者和阅读者更好地理解程序，不会出现在API文档中。其中，单行注释以“//”开头；多行注释以“/*”开头，以“*/”结束。</w:t>
      </w:r>
    </w:p>
    <w:p w:rsidR="00465BC6" w:rsidRPr="008525A7" w:rsidRDefault="00465BC6" w:rsidP="008525A7">
      <w:pPr>
        <w:ind w:firstLine="435"/>
        <w:rPr>
          <w:rFonts w:ascii="宋体" w:hAnsi="宋体"/>
        </w:rPr>
      </w:pPr>
    </w:p>
    <w:p w:rsidR="00CF4A64" w:rsidRPr="00CF4A64" w:rsidRDefault="00CF4A64" w:rsidP="008525A7">
      <w:pPr>
        <w:ind w:firstLine="435"/>
        <w:rPr>
          <w:rFonts w:ascii="宋体" w:hAnsi="宋体"/>
          <w:color w:val="FF0000"/>
        </w:rPr>
      </w:pPr>
      <w:r w:rsidRPr="00CF4A64">
        <w:rPr>
          <w:rFonts w:ascii="宋体" w:hAnsi="宋体" w:hint="eastAsia"/>
          <w:color w:val="FF0000"/>
        </w:rPr>
        <w:t>注：要求每个类、方法、变量都要有相应的注释，而且方法的注释必须把这个方法的逻辑思路讲清楚。</w:t>
      </w:r>
    </w:p>
    <w:p w:rsidR="00845650" w:rsidRDefault="00DD57CF" w:rsidP="00DF325A">
      <w:pPr>
        <w:pStyle w:val="2"/>
        <w:numPr>
          <w:ilvl w:val="1"/>
          <w:numId w:val="4"/>
        </w:numPr>
      </w:pPr>
      <w:r>
        <w:rPr>
          <w:rFonts w:hint="eastAsia"/>
        </w:rPr>
        <w:t>文档注释</w:t>
      </w:r>
    </w:p>
    <w:p w:rsidR="00706638" w:rsidRDefault="00845650" w:rsidP="00706638">
      <w:pPr>
        <w:ind w:firstLine="420"/>
      </w:pPr>
      <w:r w:rsidRPr="00E72EDE">
        <w:t>一个文件由被空行分割而成的段落以及标识每个段落的可选注释共同组成。超过</w:t>
      </w:r>
      <w:r w:rsidRPr="00E72EDE">
        <w:t>2000</w:t>
      </w:r>
      <w:r w:rsidRPr="00E72EDE">
        <w:t>行的程序难以阅读，应该尽量避免。</w:t>
      </w:r>
    </w:p>
    <w:p w:rsidR="00706638" w:rsidRDefault="00706638" w:rsidP="00706638">
      <w:pPr>
        <w:ind w:firstLine="420"/>
      </w:pPr>
    </w:p>
    <w:p w:rsidR="00706638" w:rsidRPr="00706638" w:rsidRDefault="00706638" w:rsidP="00706638">
      <w:r>
        <w:tab/>
      </w:r>
      <w:r>
        <w:rPr>
          <w:rFonts w:hint="eastAsia"/>
        </w:rPr>
        <w:t>在</w:t>
      </w:r>
      <w:r>
        <w:t>实际开发中，我建议</w:t>
      </w:r>
      <w:r>
        <w:rPr>
          <w:rFonts w:hint="eastAsia"/>
        </w:rPr>
        <w:t>对</w:t>
      </w:r>
      <w:r>
        <w:t>超过</w:t>
      </w:r>
      <w:r>
        <w:rPr>
          <w:rFonts w:hint="eastAsia"/>
        </w:rPr>
        <w:t>1</w:t>
      </w:r>
      <w:r>
        <w:t>000</w:t>
      </w:r>
      <w:r>
        <w:rPr>
          <w:rFonts w:hint="eastAsia"/>
        </w:rPr>
        <w:t>行</w:t>
      </w:r>
      <w:r>
        <w:t>的</w:t>
      </w:r>
      <w:r>
        <w:rPr>
          <w:rFonts w:hint="eastAsia"/>
        </w:rPr>
        <w:t>类</w:t>
      </w:r>
      <w:r>
        <w:t>需要</w:t>
      </w:r>
      <w:r>
        <w:rPr>
          <w:rFonts w:hint="eastAsia"/>
        </w:rPr>
        <w:t>进行</w:t>
      </w:r>
      <w:r>
        <w:t>重构，</w:t>
      </w:r>
      <w:r>
        <w:rPr>
          <w:rFonts w:hint="eastAsia"/>
        </w:rPr>
        <w:t>包括</w:t>
      </w:r>
      <w:r>
        <w:t>合并重复代码，将</w:t>
      </w:r>
      <w:r>
        <w:rPr>
          <w:rFonts w:hint="eastAsia"/>
        </w:rPr>
        <w:t>不属于</w:t>
      </w:r>
      <w:r>
        <w:t>该文件的方法</w:t>
      </w:r>
      <w:r>
        <w:rPr>
          <w:rFonts w:hint="eastAsia"/>
        </w:rPr>
        <w:t>分离</w:t>
      </w:r>
      <w:r>
        <w:t>到其它的文件中</w:t>
      </w:r>
      <w:r w:rsidR="0016032A">
        <w:rPr>
          <w:rFonts w:hint="eastAsia"/>
        </w:rPr>
        <w:t>等</w:t>
      </w:r>
      <w:r>
        <w:t>。</w:t>
      </w:r>
    </w:p>
    <w:p w:rsidR="00845650" w:rsidRPr="00845650" w:rsidRDefault="00845650" w:rsidP="00845650">
      <w:pPr>
        <w:ind w:firstLine="420"/>
      </w:pPr>
    </w:p>
    <w:p w:rsidR="00845650" w:rsidRPr="00BB435E" w:rsidRDefault="00845650" w:rsidP="00845650">
      <w:pPr>
        <w:ind w:firstLine="435"/>
      </w:pPr>
      <w:r w:rsidRPr="00BB435E">
        <w:t>每个</w:t>
      </w:r>
      <w:r w:rsidRPr="00BB435E">
        <w:t>Java</w:t>
      </w:r>
      <w:r w:rsidRPr="00BB435E">
        <w:t>源文件都包含一个单一的公共类或接口。若私有类和接口与一个公共类相关联，可以将它们和公共类放入同一个源文件。公共类必须是这个文件中的第一个类或接口。</w:t>
      </w:r>
    </w:p>
    <w:p w:rsidR="00C452D7" w:rsidRPr="00C452D7" w:rsidRDefault="00C452D7" w:rsidP="00DF325A">
      <w:pPr>
        <w:pStyle w:val="a6"/>
        <w:keepNext/>
        <w:keepLines/>
        <w:numPr>
          <w:ilvl w:val="0"/>
          <w:numId w:val="2"/>
        </w:numPr>
        <w:spacing w:before="260" w:after="260" w:line="416" w:lineRule="auto"/>
        <w:ind w:firstLineChars="0"/>
        <w:outlineLvl w:val="2"/>
        <w:rPr>
          <w:b/>
          <w:bCs/>
          <w:vanish/>
          <w:sz w:val="32"/>
          <w:szCs w:val="32"/>
        </w:rPr>
      </w:pPr>
    </w:p>
    <w:p w:rsidR="00C452D7" w:rsidRPr="00C452D7" w:rsidRDefault="00C452D7" w:rsidP="00DF325A">
      <w:pPr>
        <w:pStyle w:val="a6"/>
        <w:keepNext/>
        <w:keepLines/>
        <w:numPr>
          <w:ilvl w:val="0"/>
          <w:numId w:val="2"/>
        </w:numPr>
        <w:spacing w:before="260" w:after="260" w:line="416" w:lineRule="auto"/>
        <w:ind w:firstLineChars="0"/>
        <w:outlineLvl w:val="2"/>
        <w:rPr>
          <w:b/>
          <w:bCs/>
          <w:vanish/>
          <w:sz w:val="32"/>
          <w:szCs w:val="32"/>
        </w:rPr>
      </w:pPr>
    </w:p>
    <w:p w:rsidR="00C452D7" w:rsidRPr="00C452D7" w:rsidRDefault="00C452D7" w:rsidP="00DF325A">
      <w:pPr>
        <w:pStyle w:val="a6"/>
        <w:keepNext/>
        <w:keepLines/>
        <w:numPr>
          <w:ilvl w:val="0"/>
          <w:numId w:val="2"/>
        </w:numPr>
        <w:spacing w:before="260" w:after="260" w:line="416" w:lineRule="auto"/>
        <w:ind w:firstLineChars="0"/>
        <w:outlineLvl w:val="2"/>
        <w:rPr>
          <w:b/>
          <w:bCs/>
          <w:vanish/>
          <w:sz w:val="32"/>
          <w:szCs w:val="32"/>
        </w:rPr>
      </w:pPr>
    </w:p>
    <w:p w:rsidR="00C452D7" w:rsidRPr="00C452D7" w:rsidRDefault="00C452D7" w:rsidP="00DF325A">
      <w:pPr>
        <w:pStyle w:val="a6"/>
        <w:keepNext/>
        <w:keepLines/>
        <w:numPr>
          <w:ilvl w:val="1"/>
          <w:numId w:val="2"/>
        </w:numPr>
        <w:spacing w:before="260" w:after="260" w:line="416" w:lineRule="auto"/>
        <w:ind w:firstLineChars="0"/>
        <w:outlineLvl w:val="2"/>
        <w:rPr>
          <w:b/>
          <w:bCs/>
          <w:vanish/>
          <w:sz w:val="32"/>
          <w:szCs w:val="32"/>
        </w:rPr>
      </w:pPr>
    </w:p>
    <w:p w:rsidR="00845650" w:rsidRDefault="00845650" w:rsidP="00DF325A">
      <w:pPr>
        <w:pStyle w:val="3"/>
        <w:numPr>
          <w:ilvl w:val="2"/>
          <w:numId w:val="4"/>
        </w:numPr>
      </w:pPr>
      <w:r>
        <w:rPr>
          <w:rFonts w:hint="eastAsia"/>
        </w:rPr>
        <w:t>开头</w:t>
      </w:r>
      <w:r>
        <w:t>注释</w:t>
      </w:r>
    </w:p>
    <w:p w:rsidR="00845650" w:rsidRDefault="00845650" w:rsidP="00845650">
      <w:pPr>
        <w:pBdr>
          <w:top w:val="single" w:sz="4" w:space="1" w:color="auto"/>
          <w:left w:val="single" w:sz="4" w:space="4" w:color="auto"/>
          <w:bottom w:val="single" w:sz="4" w:space="1" w:color="auto"/>
          <w:right w:val="single" w:sz="4" w:space="4" w:color="auto"/>
        </w:pBdr>
      </w:pPr>
      <w:r>
        <w:t>/*</w:t>
      </w:r>
      <w:r w:rsidR="005266D0">
        <w:t>*</w:t>
      </w:r>
    </w:p>
    <w:p w:rsidR="00845650" w:rsidRDefault="00845650" w:rsidP="00845650">
      <w:pPr>
        <w:pBdr>
          <w:top w:val="single" w:sz="4" w:space="1" w:color="auto"/>
          <w:left w:val="single" w:sz="4" w:space="4" w:color="auto"/>
          <w:bottom w:val="single" w:sz="4" w:space="1" w:color="auto"/>
          <w:right w:val="single" w:sz="4" w:space="4" w:color="auto"/>
        </w:pBdr>
      </w:pPr>
      <w:r>
        <w:rPr>
          <w:rFonts w:hint="eastAsia"/>
        </w:rPr>
        <w:t xml:space="preserve"> *</w:t>
      </w:r>
      <w:r>
        <w:t xml:space="preserve"> </w:t>
      </w:r>
      <w:r>
        <w:rPr>
          <w:rFonts w:hint="eastAsia"/>
        </w:rPr>
        <w:t>版权</w:t>
      </w:r>
      <w:r>
        <w:t>声明</w:t>
      </w:r>
    </w:p>
    <w:p w:rsidR="00845650" w:rsidRPr="00EB3D18" w:rsidRDefault="00845650" w:rsidP="00845650">
      <w:pPr>
        <w:pBdr>
          <w:top w:val="single" w:sz="4" w:space="1" w:color="auto"/>
          <w:left w:val="single" w:sz="4" w:space="4" w:color="auto"/>
          <w:bottom w:val="single" w:sz="4" w:space="1" w:color="auto"/>
          <w:right w:val="single" w:sz="4" w:space="4" w:color="auto"/>
        </w:pBdr>
        <w:ind w:firstLineChars="50" w:firstLine="105"/>
      </w:pPr>
      <w:r>
        <w:lastRenderedPageBreak/>
        <w:t>*/</w:t>
      </w:r>
    </w:p>
    <w:p w:rsidR="00845650" w:rsidRDefault="00845650" w:rsidP="00845650"/>
    <w:p w:rsidR="00845650" w:rsidRPr="00DB183A" w:rsidRDefault="00845650" w:rsidP="00845650">
      <w:r>
        <w:rPr>
          <w:rFonts w:hint="eastAsia"/>
        </w:rPr>
        <w:t>这里基于</w:t>
      </w:r>
      <w:r>
        <w:t>公司的</w:t>
      </w:r>
      <w:r>
        <w:rPr>
          <w:rFonts w:hint="eastAsia"/>
        </w:rPr>
        <w:t>授权条款统一</w:t>
      </w:r>
      <w:r>
        <w:t>制定，各个文件相同</w:t>
      </w:r>
      <w:r>
        <w:rPr>
          <w:rFonts w:hint="eastAsia"/>
        </w:rPr>
        <w:t>，</w:t>
      </w:r>
      <w:r>
        <w:t>代码生成时统一生成。</w:t>
      </w:r>
    </w:p>
    <w:p w:rsidR="00845650" w:rsidRDefault="00845650" w:rsidP="00DF325A">
      <w:pPr>
        <w:pStyle w:val="3"/>
        <w:numPr>
          <w:ilvl w:val="2"/>
          <w:numId w:val="4"/>
        </w:numPr>
      </w:pPr>
      <w:r>
        <w:rPr>
          <w:rFonts w:hint="eastAsia"/>
        </w:rPr>
        <w:t>类注释</w:t>
      </w:r>
    </w:p>
    <w:p w:rsidR="00845650" w:rsidRPr="004D7528" w:rsidRDefault="004D7528" w:rsidP="004D7528">
      <w:pPr>
        <w:ind w:firstLine="420"/>
        <w:rPr>
          <w:b/>
        </w:rPr>
      </w:pPr>
      <w:r w:rsidRPr="004D7528">
        <w:rPr>
          <w:rFonts w:hint="eastAsia"/>
          <w:b/>
        </w:rPr>
        <w:t>示例</w:t>
      </w:r>
      <w:r w:rsidRPr="004D7528">
        <w:rPr>
          <w:b/>
        </w:rPr>
        <w:t>：</w:t>
      </w:r>
    </w:p>
    <w:p w:rsidR="004D7528" w:rsidRDefault="004D7528" w:rsidP="00845650">
      <w:pPr>
        <w:rPr>
          <w:color w:val="FF0000"/>
        </w:rPr>
      </w:pPr>
      <w:r>
        <w:rPr>
          <w:noProof/>
        </w:rPr>
        <w:drawing>
          <wp:inline distT="0" distB="0" distL="0" distR="0" wp14:anchorId="5076730B" wp14:editId="76A6382D">
            <wp:extent cx="5274310" cy="1527175"/>
            <wp:effectExtent l="19050" t="19050" r="2159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7175"/>
                    </a:xfrm>
                    <a:prstGeom prst="rect">
                      <a:avLst/>
                    </a:prstGeom>
                    <a:ln>
                      <a:solidFill>
                        <a:schemeClr val="tx1"/>
                      </a:solidFill>
                    </a:ln>
                  </pic:spPr>
                </pic:pic>
              </a:graphicData>
            </a:graphic>
          </wp:inline>
        </w:drawing>
      </w:r>
    </w:p>
    <w:p w:rsidR="004D7528" w:rsidRPr="00C50514" w:rsidRDefault="004D7528" w:rsidP="00C50514">
      <w:pPr>
        <w:ind w:firstLine="420"/>
      </w:pPr>
      <w:r w:rsidRPr="00C50514">
        <w:rPr>
          <w:rFonts w:hint="eastAsia"/>
        </w:rPr>
        <w:t>通过代码生成器</w:t>
      </w:r>
      <w:r w:rsidRPr="00C50514">
        <w:t>生成的代码，默认包含这样的注释，人工创建的</w:t>
      </w:r>
      <w:r w:rsidRPr="00C50514">
        <w:rPr>
          <w:rFonts w:hint="eastAsia"/>
        </w:rPr>
        <w:t>类</w:t>
      </w:r>
      <w:r w:rsidRPr="00C50514">
        <w:t>需要</w:t>
      </w:r>
      <w:r w:rsidRPr="00C50514">
        <w:rPr>
          <w:rFonts w:hint="eastAsia"/>
        </w:rPr>
        <w:t>自行</w:t>
      </w:r>
      <w:r w:rsidRPr="00C50514">
        <w:t>添加。</w:t>
      </w:r>
    </w:p>
    <w:p w:rsidR="00845650" w:rsidRDefault="00845650" w:rsidP="00DF325A">
      <w:pPr>
        <w:pStyle w:val="3"/>
        <w:numPr>
          <w:ilvl w:val="2"/>
          <w:numId w:val="4"/>
        </w:numPr>
      </w:pPr>
      <w:r w:rsidRPr="004A1348">
        <w:t>方法</w:t>
      </w:r>
      <w:r w:rsidRPr="006215DF">
        <w:rPr>
          <w:rFonts w:hint="eastAsia"/>
        </w:rPr>
        <w:t>的注释</w:t>
      </w:r>
    </w:p>
    <w:p w:rsidR="00845650" w:rsidRDefault="00845650" w:rsidP="003644D2">
      <w:pPr>
        <w:ind w:firstLine="420"/>
        <w:rPr>
          <w:rFonts w:ascii="宋体" w:hAnsi="宋体"/>
        </w:rPr>
      </w:pPr>
      <w:r w:rsidRPr="00D81877">
        <w:rPr>
          <w:rFonts w:hint="eastAsia"/>
          <w:b/>
        </w:rPr>
        <w:t>原则：</w:t>
      </w:r>
      <w:r>
        <w:rPr>
          <w:rFonts w:hint="eastAsia"/>
        </w:rPr>
        <w:t>以“</w:t>
      </w:r>
      <w:r>
        <w:rPr>
          <w:rFonts w:hint="eastAsia"/>
        </w:rPr>
        <w:t>/*</w:t>
      </w:r>
      <w:r w:rsidR="00357750">
        <w:t>*</w:t>
      </w:r>
      <w:r>
        <w:rPr>
          <w:rFonts w:hint="eastAsia"/>
        </w:rPr>
        <w:t>”开始，“</w:t>
      </w:r>
      <w:r>
        <w:rPr>
          <w:rFonts w:hint="eastAsia"/>
        </w:rPr>
        <w:t>*/</w:t>
      </w:r>
      <w:r>
        <w:rPr>
          <w:rFonts w:hint="eastAsia"/>
        </w:rPr>
        <w:t>”结尾注释。写明程序作用，以及输入输出参数，和异常。</w:t>
      </w:r>
      <w:r w:rsidRPr="00D81877">
        <w:rPr>
          <w:rFonts w:hint="eastAsia"/>
          <w:b/>
        </w:rPr>
        <w:t>例如：</w:t>
      </w:r>
    </w:p>
    <w:p w:rsidR="003644D2" w:rsidRDefault="003644D2" w:rsidP="003644D2">
      <w:pPr>
        <w:ind w:firstLine="420"/>
        <w:rPr>
          <w:rFonts w:ascii="宋体" w:hAnsi="宋体"/>
        </w:rPr>
      </w:pPr>
      <w:r>
        <w:rPr>
          <w:noProof/>
        </w:rPr>
        <w:drawing>
          <wp:inline distT="0" distB="0" distL="0" distR="0" wp14:anchorId="4226B817" wp14:editId="29D40059">
            <wp:extent cx="4299045" cy="3627575"/>
            <wp:effectExtent l="19050" t="19050" r="2540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3152" cy="3631040"/>
                    </a:xfrm>
                    <a:prstGeom prst="rect">
                      <a:avLst/>
                    </a:prstGeom>
                    <a:ln>
                      <a:solidFill>
                        <a:schemeClr val="bg2">
                          <a:lumMod val="90000"/>
                        </a:schemeClr>
                      </a:solidFill>
                    </a:ln>
                  </pic:spPr>
                </pic:pic>
              </a:graphicData>
            </a:graphic>
          </wp:inline>
        </w:drawing>
      </w:r>
    </w:p>
    <w:p w:rsidR="003644D2" w:rsidRDefault="00040E2A" w:rsidP="00DF325A">
      <w:pPr>
        <w:pStyle w:val="a6"/>
        <w:numPr>
          <w:ilvl w:val="0"/>
          <w:numId w:val="17"/>
        </w:numPr>
        <w:ind w:firstLineChars="0"/>
        <w:rPr>
          <w:rFonts w:ascii="宋体" w:hAnsi="宋体"/>
        </w:rPr>
      </w:pPr>
      <w:r>
        <w:rPr>
          <w:rFonts w:ascii="宋体" w:hAnsi="宋体" w:hint="eastAsia"/>
        </w:rPr>
        <w:t>程序作用</w:t>
      </w:r>
      <w:r>
        <w:rPr>
          <w:rFonts w:ascii="宋体" w:hAnsi="宋体"/>
        </w:rPr>
        <w:t>：多行用</w:t>
      </w:r>
      <w:r>
        <w:rPr>
          <w:rFonts w:ascii="宋体" w:hAnsi="宋体" w:hint="eastAsia"/>
        </w:rPr>
        <w:t>&lt;p&gt;分隔</w:t>
      </w:r>
      <w:r>
        <w:rPr>
          <w:rFonts w:ascii="宋体" w:hAnsi="宋体"/>
        </w:rPr>
        <w:t>；</w:t>
      </w:r>
    </w:p>
    <w:p w:rsidR="00040E2A" w:rsidRPr="009219F3" w:rsidRDefault="00040E2A" w:rsidP="009219F3">
      <w:pPr>
        <w:pStyle w:val="a6"/>
        <w:numPr>
          <w:ilvl w:val="0"/>
          <w:numId w:val="17"/>
        </w:numPr>
        <w:ind w:firstLineChars="0"/>
        <w:rPr>
          <w:rFonts w:ascii="宋体" w:hAnsi="宋体"/>
        </w:rPr>
      </w:pPr>
      <w:r>
        <w:rPr>
          <w:rFonts w:ascii="宋体" w:hAnsi="宋体"/>
        </w:rPr>
        <w:t xml:space="preserve">@param </w:t>
      </w:r>
      <w:r>
        <w:rPr>
          <w:rFonts w:ascii="宋体" w:hAnsi="宋体" w:hint="eastAsia"/>
        </w:rPr>
        <w:t>参数名</w:t>
      </w:r>
      <w:r>
        <w:rPr>
          <w:rFonts w:ascii="宋体" w:hAnsi="宋体"/>
        </w:rPr>
        <w:t>，</w:t>
      </w:r>
      <w:r w:rsidRPr="009219F3">
        <w:rPr>
          <w:rFonts w:ascii="宋体" w:hAnsi="宋体" w:hint="eastAsia"/>
        </w:rPr>
        <w:t>需</w:t>
      </w:r>
      <w:r w:rsidRPr="009219F3">
        <w:rPr>
          <w:rFonts w:ascii="宋体" w:hAnsi="宋体"/>
        </w:rPr>
        <w:t>补充</w:t>
      </w:r>
      <w:r w:rsidRPr="009219F3">
        <w:rPr>
          <w:rFonts w:ascii="宋体" w:hAnsi="宋体" w:hint="eastAsia"/>
        </w:rPr>
        <w:t>的说明：</w:t>
      </w:r>
      <w:r w:rsidRPr="009219F3">
        <w:rPr>
          <w:rFonts w:ascii="宋体" w:hAnsi="宋体"/>
        </w:rPr>
        <w:t>它的含义和使用要点。</w:t>
      </w:r>
    </w:p>
    <w:p w:rsidR="00040E2A" w:rsidRDefault="00040E2A" w:rsidP="00DF325A">
      <w:pPr>
        <w:pStyle w:val="a6"/>
        <w:numPr>
          <w:ilvl w:val="0"/>
          <w:numId w:val="17"/>
        </w:numPr>
        <w:ind w:firstLineChars="0"/>
        <w:rPr>
          <w:rFonts w:ascii="宋体" w:hAnsi="宋体"/>
        </w:rPr>
      </w:pPr>
      <w:r>
        <w:rPr>
          <w:rFonts w:ascii="宋体" w:hAnsi="宋体"/>
        </w:rPr>
        <w:lastRenderedPageBreak/>
        <w:t xml:space="preserve">@return </w:t>
      </w:r>
      <w:r>
        <w:rPr>
          <w:rFonts w:ascii="宋体" w:hAnsi="宋体" w:hint="eastAsia"/>
        </w:rPr>
        <w:t>返回值</w:t>
      </w:r>
      <w:r>
        <w:rPr>
          <w:rFonts w:ascii="宋体" w:hAnsi="宋体"/>
        </w:rPr>
        <w:t>。</w:t>
      </w:r>
    </w:p>
    <w:p w:rsidR="00040E2A" w:rsidRDefault="00040E2A" w:rsidP="00040E2A">
      <w:pPr>
        <w:pStyle w:val="a6"/>
        <w:ind w:left="840" w:firstLineChars="0" w:firstLine="0"/>
        <w:rPr>
          <w:rFonts w:ascii="宋体" w:hAnsi="宋体"/>
        </w:rPr>
      </w:pPr>
      <w:r>
        <w:rPr>
          <w:rFonts w:ascii="宋体" w:hAnsi="宋体" w:hint="eastAsia"/>
        </w:rPr>
        <w:t>需补充的</w:t>
      </w:r>
      <w:r>
        <w:rPr>
          <w:rFonts w:ascii="宋体" w:hAnsi="宋体"/>
        </w:rPr>
        <w:t>说明</w:t>
      </w:r>
      <w:r>
        <w:rPr>
          <w:rFonts w:ascii="宋体" w:hAnsi="宋体" w:hint="eastAsia"/>
        </w:rPr>
        <w:t>：</w:t>
      </w:r>
      <w:r>
        <w:rPr>
          <w:rFonts w:ascii="宋体" w:hAnsi="宋体"/>
        </w:rPr>
        <w:t>它的含义和某些特殊情况</w:t>
      </w:r>
      <w:r>
        <w:rPr>
          <w:rFonts w:ascii="宋体" w:hAnsi="宋体" w:hint="eastAsia"/>
        </w:rPr>
        <w:t>。</w:t>
      </w:r>
    </w:p>
    <w:p w:rsidR="000A351F" w:rsidRPr="000A351F" w:rsidRDefault="000A351F" w:rsidP="00040E2A">
      <w:pPr>
        <w:pStyle w:val="a6"/>
        <w:ind w:left="840" w:firstLineChars="0" w:firstLine="0"/>
        <w:rPr>
          <w:rFonts w:ascii="宋体" w:hAnsi="宋体"/>
        </w:rPr>
      </w:pPr>
    </w:p>
    <w:p w:rsidR="00845650" w:rsidRDefault="00845650" w:rsidP="00DF325A">
      <w:pPr>
        <w:pStyle w:val="3"/>
        <w:numPr>
          <w:ilvl w:val="2"/>
          <w:numId w:val="4"/>
        </w:numPr>
      </w:pPr>
      <w:r>
        <w:rPr>
          <w:rFonts w:hint="eastAsia"/>
        </w:rPr>
        <w:t>属性</w:t>
      </w:r>
      <w:r w:rsidRPr="006215DF">
        <w:rPr>
          <w:rFonts w:hint="eastAsia"/>
        </w:rPr>
        <w:t>的注释</w:t>
      </w:r>
      <w:r w:rsidR="009862BF">
        <w:rPr>
          <w:rFonts w:hint="eastAsia"/>
        </w:rPr>
        <w:t>（多</w:t>
      </w:r>
      <w:r w:rsidR="009862BF">
        <w:t>用于常量）</w:t>
      </w:r>
    </w:p>
    <w:p w:rsidR="000A351F" w:rsidRDefault="00845650" w:rsidP="00845650">
      <w:pPr>
        <w:ind w:firstLine="420"/>
      </w:pPr>
      <w:r w:rsidRPr="00D81877">
        <w:rPr>
          <w:rFonts w:hint="eastAsia"/>
          <w:b/>
        </w:rPr>
        <w:t>原则：</w:t>
      </w:r>
      <w:r>
        <w:rPr>
          <w:rFonts w:hint="eastAsia"/>
        </w:rPr>
        <w:t>以“</w:t>
      </w:r>
      <w:r>
        <w:rPr>
          <w:rFonts w:hint="eastAsia"/>
        </w:rPr>
        <w:t>/*</w:t>
      </w:r>
      <w:r w:rsidR="000A351F">
        <w:t>*</w:t>
      </w:r>
      <w:r>
        <w:rPr>
          <w:rFonts w:hint="eastAsia"/>
        </w:rPr>
        <w:t>”开始，“</w:t>
      </w:r>
      <w:r>
        <w:rPr>
          <w:rFonts w:hint="eastAsia"/>
        </w:rPr>
        <w:t>*/</w:t>
      </w:r>
      <w:r>
        <w:rPr>
          <w:rFonts w:hint="eastAsia"/>
        </w:rPr>
        <w:t>”结尾注释。写明该属性的含义。</w:t>
      </w:r>
    </w:p>
    <w:p w:rsidR="000A351F" w:rsidRDefault="000A351F" w:rsidP="00845650">
      <w:pPr>
        <w:ind w:firstLine="420"/>
      </w:pPr>
      <w:r>
        <w:rPr>
          <w:rFonts w:hint="eastAsia"/>
        </w:rPr>
        <w:t>这类</w:t>
      </w:r>
      <w:r>
        <w:t>属性将会出现在</w:t>
      </w:r>
      <w:r>
        <w:t>Javadoc</w:t>
      </w:r>
      <w:r>
        <w:t>中。</w:t>
      </w:r>
    </w:p>
    <w:p w:rsidR="000A351F" w:rsidRPr="000A351F" w:rsidRDefault="000A351F" w:rsidP="00845650">
      <w:pPr>
        <w:ind w:firstLine="420"/>
      </w:pPr>
    </w:p>
    <w:p w:rsidR="00845650" w:rsidRPr="004C4DE8" w:rsidRDefault="00845650" w:rsidP="00845650">
      <w:pPr>
        <w:ind w:firstLine="420"/>
      </w:pPr>
      <w:r w:rsidRPr="00D81877">
        <w:rPr>
          <w:rFonts w:hint="eastAsia"/>
          <w:b/>
        </w:rPr>
        <w:t>例如：</w:t>
      </w:r>
    </w:p>
    <w:p w:rsidR="00845650" w:rsidRDefault="00E66300" w:rsidP="00845650">
      <w:r>
        <w:rPr>
          <w:noProof/>
        </w:rPr>
        <w:drawing>
          <wp:inline distT="0" distB="0" distL="0" distR="0" wp14:anchorId="50D7233B" wp14:editId="60F044E2">
            <wp:extent cx="4438095" cy="76190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095" cy="761905"/>
                    </a:xfrm>
                    <a:prstGeom prst="rect">
                      <a:avLst/>
                    </a:prstGeom>
                  </pic:spPr>
                </pic:pic>
              </a:graphicData>
            </a:graphic>
          </wp:inline>
        </w:drawing>
      </w:r>
    </w:p>
    <w:p w:rsidR="00845650" w:rsidRDefault="00C23631" w:rsidP="00DF325A">
      <w:pPr>
        <w:pStyle w:val="3"/>
        <w:numPr>
          <w:ilvl w:val="2"/>
          <w:numId w:val="4"/>
        </w:numPr>
      </w:pPr>
      <w:r>
        <w:rPr>
          <w:rFonts w:hint="eastAsia"/>
        </w:rPr>
        <w:t>修改程序时不必</w:t>
      </w:r>
      <w:r w:rsidR="00845650">
        <w:rPr>
          <w:rFonts w:hint="eastAsia"/>
        </w:rPr>
        <w:t>注释</w:t>
      </w:r>
    </w:p>
    <w:p w:rsidR="00845650" w:rsidRDefault="00845650" w:rsidP="00845650">
      <w:pPr>
        <w:ind w:firstLine="420"/>
      </w:pPr>
      <w:r>
        <w:rPr>
          <w:rFonts w:hint="eastAsia"/>
        </w:rPr>
        <w:t>由于</w:t>
      </w:r>
      <w:r>
        <w:t>现在已经使用</w:t>
      </w:r>
      <w:r>
        <w:rPr>
          <w:rFonts w:hint="eastAsia"/>
        </w:rPr>
        <w:t>了</w:t>
      </w:r>
      <w:r w:rsidR="000A351F">
        <w:t>SVN</w:t>
      </w:r>
      <w:r>
        <w:t>等源码</w:t>
      </w:r>
      <w:r>
        <w:rPr>
          <w:rFonts w:hint="eastAsia"/>
        </w:rPr>
        <w:t>版本</w:t>
      </w:r>
      <w:r>
        <w:t>管理工具</w:t>
      </w:r>
      <w:r>
        <w:rPr>
          <w:rFonts w:hint="eastAsia"/>
        </w:rPr>
        <w:t>，</w:t>
      </w:r>
      <w:r>
        <w:t>所以在修改</w:t>
      </w:r>
      <w:r>
        <w:rPr>
          <w:rFonts w:hint="eastAsia"/>
        </w:rPr>
        <w:t>代码时</w:t>
      </w:r>
      <w:r>
        <w:t>，不需要在代码中增加</w:t>
      </w:r>
      <w:r>
        <w:rPr>
          <w:rFonts w:hint="eastAsia"/>
        </w:rPr>
        <w:t>日志</w:t>
      </w:r>
      <w:r>
        <w:t>类的注释</w:t>
      </w:r>
      <w:r>
        <w:rPr>
          <w:rFonts w:hint="eastAsia"/>
        </w:rPr>
        <w:t>，</w:t>
      </w:r>
      <w:r>
        <w:t>免得代码中存留大量的日志和废弃代码，影响阅读。</w:t>
      </w:r>
    </w:p>
    <w:p w:rsidR="00845650" w:rsidRPr="00FD7E02" w:rsidRDefault="00845650" w:rsidP="00845650">
      <w:pPr>
        <w:ind w:firstLine="420"/>
      </w:pPr>
    </w:p>
    <w:p w:rsidR="00845650" w:rsidRDefault="00C23631" w:rsidP="00845650">
      <w:pPr>
        <w:ind w:firstLine="420"/>
      </w:pPr>
      <w:r w:rsidRPr="008B5043">
        <w:rPr>
          <w:rFonts w:hint="eastAsia"/>
          <w:b/>
        </w:rPr>
        <w:t>注</w:t>
      </w:r>
      <w:r>
        <w:t>：</w:t>
      </w:r>
      <w:r w:rsidR="00845650">
        <w:rPr>
          <w:rFonts w:hint="eastAsia"/>
        </w:rPr>
        <w:t>这里</w:t>
      </w:r>
      <w:r w:rsidR="00845650">
        <w:t>要求在提交文件到</w:t>
      </w:r>
      <w:r w:rsidR="00845650">
        <w:t>svn</w:t>
      </w:r>
      <w:r w:rsidR="00845650">
        <w:t>服务器</w:t>
      </w:r>
      <w:r w:rsidR="00845650">
        <w:rPr>
          <w:rFonts w:hint="eastAsia"/>
        </w:rPr>
        <w:t>时</w:t>
      </w:r>
      <w:r w:rsidR="00845650">
        <w:t>，</w:t>
      </w:r>
      <w:r w:rsidR="00845650">
        <w:rPr>
          <w:rFonts w:hint="eastAsia"/>
        </w:rPr>
        <w:t>在</w:t>
      </w:r>
      <w:r w:rsidR="00845650">
        <w:t>提交消息中务必将</w:t>
      </w:r>
      <w:r w:rsidR="00845650">
        <w:rPr>
          <w:rFonts w:hint="eastAsia"/>
        </w:rPr>
        <w:t>“</w:t>
      </w:r>
      <w:r w:rsidR="00845650" w:rsidRPr="00CC1CA3">
        <w:rPr>
          <w:b/>
        </w:rPr>
        <w:t>修改的内容</w:t>
      </w:r>
      <w:r w:rsidR="00845650">
        <w:rPr>
          <w:rFonts w:hint="eastAsia"/>
        </w:rPr>
        <w:t>”</w:t>
      </w:r>
      <w:r w:rsidR="00845650">
        <w:t>完善</w:t>
      </w:r>
      <w:r w:rsidR="00845650">
        <w:rPr>
          <w:rFonts w:hint="eastAsia"/>
        </w:rPr>
        <w:t>。</w:t>
      </w:r>
    </w:p>
    <w:p w:rsidR="00845650" w:rsidRDefault="00845650" w:rsidP="00845650">
      <w:pPr>
        <w:ind w:firstLine="420"/>
      </w:pPr>
      <w:r>
        <w:rPr>
          <w:rFonts w:hint="eastAsia"/>
        </w:rPr>
        <w:t>关于</w:t>
      </w:r>
      <w:r>
        <w:t>svn</w:t>
      </w:r>
      <w:r w:rsidR="00736022">
        <w:rPr>
          <w:rFonts w:hint="eastAsia"/>
        </w:rPr>
        <w:t>使用</w:t>
      </w:r>
      <w:r w:rsidR="00736022">
        <w:t>规范</w:t>
      </w:r>
      <w:r>
        <w:t>，</w:t>
      </w:r>
      <w:r w:rsidR="00736022">
        <w:rPr>
          <w:rFonts w:hint="eastAsia"/>
        </w:rPr>
        <w:t>详见第</w:t>
      </w:r>
      <w:r w:rsidR="00736022">
        <w:rPr>
          <w:rFonts w:hint="eastAsia"/>
        </w:rPr>
        <w:t>8</w:t>
      </w:r>
      <w:r w:rsidR="00736022">
        <w:rPr>
          <w:rFonts w:hint="eastAsia"/>
        </w:rPr>
        <w:t>章</w:t>
      </w:r>
      <w:r>
        <w:t>。</w:t>
      </w:r>
    </w:p>
    <w:p w:rsidR="0045117B" w:rsidRDefault="00BA7976" w:rsidP="00DF325A">
      <w:pPr>
        <w:pStyle w:val="2"/>
        <w:numPr>
          <w:ilvl w:val="1"/>
          <w:numId w:val="4"/>
        </w:numPr>
      </w:pPr>
      <w:r>
        <w:t>实现注释</w:t>
      </w:r>
    </w:p>
    <w:p w:rsidR="00FD7E02" w:rsidRDefault="0068527F" w:rsidP="00AA3F07">
      <w:pPr>
        <w:ind w:firstLine="435"/>
        <w:rPr>
          <w:rFonts w:ascii="宋体" w:hAnsi="宋体"/>
        </w:rPr>
      </w:pPr>
      <w:r w:rsidRPr="00AA3F07">
        <w:rPr>
          <w:rFonts w:ascii="宋体" w:hAnsi="宋体"/>
        </w:rPr>
        <w:t>程序可以有4种实现注释的风格：</w:t>
      </w:r>
    </w:p>
    <w:p w:rsidR="00FD7E02" w:rsidRDefault="0068527F" w:rsidP="00FD7E02">
      <w:pPr>
        <w:pStyle w:val="a6"/>
        <w:numPr>
          <w:ilvl w:val="0"/>
          <w:numId w:val="27"/>
        </w:numPr>
        <w:ind w:firstLineChars="0"/>
        <w:rPr>
          <w:rFonts w:ascii="宋体" w:hAnsi="宋体"/>
        </w:rPr>
      </w:pPr>
      <w:r w:rsidRPr="00FD7E02">
        <w:rPr>
          <w:rFonts w:ascii="宋体" w:hAnsi="宋体"/>
        </w:rPr>
        <w:t>块(block)</w:t>
      </w:r>
    </w:p>
    <w:p w:rsidR="00FD7E02" w:rsidRDefault="0068527F" w:rsidP="00FD7E02">
      <w:pPr>
        <w:pStyle w:val="a6"/>
        <w:numPr>
          <w:ilvl w:val="0"/>
          <w:numId w:val="27"/>
        </w:numPr>
        <w:ind w:firstLineChars="0"/>
        <w:rPr>
          <w:rFonts w:ascii="宋体" w:hAnsi="宋体"/>
        </w:rPr>
      </w:pPr>
      <w:r w:rsidRPr="00FD7E02">
        <w:rPr>
          <w:rFonts w:ascii="宋体" w:hAnsi="宋体"/>
        </w:rPr>
        <w:t>单行(single-line)</w:t>
      </w:r>
    </w:p>
    <w:p w:rsidR="00FD7E02" w:rsidRDefault="0068527F" w:rsidP="00FD7E02">
      <w:pPr>
        <w:pStyle w:val="a6"/>
        <w:numPr>
          <w:ilvl w:val="0"/>
          <w:numId w:val="27"/>
        </w:numPr>
        <w:ind w:firstLineChars="0"/>
        <w:rPr>
          <w:rFonts w:ascii="宋体" w:hAnsi="宋体"/>
        </w:rPr>
      </w:pPr>
      <w:r w:rsidRPr="00FD7E02">
        <w:rPr>
          <w:rFonts w:ascii="宋体" w:hAnsi="宋体"/>
        </w:rPr>
        <w:t>尾端(trailing)</w:t>
      </w:r>
    </w:p>
    <w:p w:rsidR="00496B75" w:rsidRPr="00FD7E02" w:rsidRDefault="0068527F" w:rsidP="00FD7E02">
      <w:pPr>
        <w:pStyle w:val="a6"/>
        <w:numPr>
          <w:ilvl w:val="0"/>
          <w:numId w:val="27"/>
        </w:numPr>
        <w:ind w:firstLineChars="0"/>
        <w:rPr>
          <w:rFonts w:ascii="宋体" w:hAnsi="宋体"/>
        </w:rPr>
      </w:pPr>
      <w:r w:rsidRPr="00FD7E02">
        <w:rPr>
          <w:rFonts w:ascii="宋体" w:hAnsi="宋体"/>
        </w:rPr>
        <w:t>行末(end-of-line)。</w:t>
      </w:r>
    </w:p>
    <w:p w:rsidR="006F5300" w:rsidRPr="00FD7E02" w:rsidRDefault="006F5300" w:rsidP="00AA3F07">
      <w:pPr>
        <w:ind w:firstLine="435"/>
        <w:rPr>
          <w:rFonts w:ascii="宋体" w:hAnsi="宋体"/>
        </w:rPr>
      </w:pPr>
    </w:p>
    <w:p w:rsidR="006F5300" w:rsidRPr="00AA3F07" w:rsidRDefault="006F5300" w:rsidP="00AA3F07">
      <w:pPr>
        <w:ind w:firstLine="435"/>
        <w:rPr>
          <w:rFonts w:ascii="宋体" w:hAnsi="宋体"/>
        </w:rPr>
      </w:pPr>
      <w:r>
        <w:rPr>
          <w:rFonts w:ascii="宋体" w:hAnsi="宋体" w:hint="eastAsia"/>
        </w:rPr>
        <w:t>实现</w:t>
      </w:r>
      <w:r>
        <w:rPr>
          <w:rFonts w:ascii="宋体" w:hAnsi="宋体"/>
        </w:rPr>
        <w:t>注释采用</w:t>
      </w:r>
      <w:r>
        <w:rPr>
          <w:rFonts w:ascii="宋体" w:hAnsi="宋体" w:hint="eastAsia"/>
        </w:rPr>
        <w:t>/*</w:t>
      </w:r>
      <w:r w:rsidR="00FD7E02">
        <w:rPr>
          <w:rFonts w:ascii="宋体" w:hAnsi="宋体"/>
        </w:rPr>
        <w:t>…</w:t>
      </w:r>
      <w:r>
        <w:rPr>
          <w:rFonts w:ascii="宋体" w:hAnsi="宋体" w:hint="eastAsia"/>
        </w:rPr>
        <w:t>*/或者</w:t>
      </w:r>
      <w:r>
        <w:rPr>
          <w:rFonts w:ascii="宋体" w:hAnsi="宋体"/>
        </w:rPr>
        <w:t>//</w:t>
      </w:r>
      <w:r>
        <w:rPr>
          <w:rFonts w:ascii="宋体" w:hAnsi="宋体" w:hint="eastAsia"/>
        </w:rPr>
        <w:t>，</w:t>
      </w:r>
      <w:r>
        <w:rPr>
          <w:rFonts w:ascii="宋体" w:hAnsi="宋体"/>
        </w:rPr>
        <w:t>该类注释不会出现在javadoc中。</w:t>
      </w:r>
    </w:p>
    <w:p w:rsidR="00A80B16" w:rsidRDefault="0032354E" w:rsidP="00DF325A">
      <w:pPr>
        <w:pStyle w:val="3"/>
        <w:numPr>
          <w:ilvl w:val="2"/>
          <w:numId w:val="4"/>
        </w:numPr>
      </w:pPr>
      <w:r>
        <w:t>块注释</w:t>
      </w:r>
    </w:p>
    <w:p w:rsidR="00BE12E6" w:rsidRDefault="00D141C1" w:rsidP="00A45533">
      <w:pPr>
        <w:ind w:firstLine="435"/>
        <w:rPr>
          <w:rFonts w:ascii="宋体" w:hAnsi="宋体"/>
        </w:rPr>
      </w:pPr>
      <w:r w:rsidRPr="00A45533">
        <w:rPr>
          <w:rFonts w:ascii="宋体" w:hAnsi="宋体"/>
        </w:rPr>
        <w:t>块注释通常用于提供对文件，方法，数据结构和算法的描述。</w:t>
      </w:r>
    </w:p>
    <w:p w:rsidR="00BE12E6" w:rsidRDefault="00BE12E6" w:rsidP="00A45533">
      <w:pPr>
        <w:ind w:firstLine="435"/>
        <w:rPr>
          <w:rFonts w:ascii="宋体" w:hAnsi="宋体"/>
        </w:rPr>
      </w:pPr>
    </w:p>
    <w:p w:rsidR="00D141C1" w:rsidRDefault="00D141C1" w:rsidP="00A45533">
      <w:pPr>
        <w:ind w:firstLine="435"/>
        <w:rPr>
          <w:rFonts w:ascii="宋体" w:hAnsi="宋体"/>
        </w:rPr>
      </w:pPr>
      <w:r w:rsidRPr="00A45533">
        <w:rPr>
          <w:rFonts w:ascii="宋体" w:hAnsi="宋体"/>
        </w:rPr>
        <w:t>块注释被置于每个文件的开始处以及每个方法之前。它们也可以被用于其他地方，比如方法内部。在功能和方法内部的块注释应该和它们所描述的代码具有一样的缩进格式。</w:t>
      </w:r>
    </w:p>
    <w:p w:rsidR="00BE12E6" w:rsidRPr="00A45533" w:rsidRDefault="00BE12E6" w:rsidP="00A45533">
      <w:pPr>
        <w:ind w:firstLine="435"/>
        <w:rPr>
          <w:rFonts w:ascii="宋体" w:hAnsi="宋体"/>
        </w:rPr>
      </w:pPr>
    </w:p>
    <w:p w:rsidR="00D141C1" w:rsidRPr="00A45533" w:rsidRDefault="00D141C1" w:rsidP="00A45533">
      <w:pPr>
        <w:ind w:firstLine="435"/>
        <w:rPr>
          <w:rFonts w:ascii="宋体" w:hAnsi="宋体"/>
        </w:rPr>
      </w:pPr>
      <w:r w:rsidRPr="00A45533">
        <w:rPr>
          <w:rFonts w:ascii="宋体" w:hAnsi="宋体"/>
        </w:rPr>
        <w:t>块注释</w:t>
      </w:r>
      <w:r w:rsidR="00BE12E6">
        <w:rPr>
          <w:rFonts w:ascii="宋体" w:hAnsi="宋体" w:hint="eastAsia"/>
        </w:rPr>
        <w:t>的</w:t>
      </w:r>
      <w:r w:rsidR="00BE12E6">
        <w:rPr>
          <w:rFonts w:ascii="宋体" w:hAnsi="宋体"/>
        </w:rPr>
        <w:t>首位</w:t>
      </w:r>
      <w:r w:rsidRPr="00A45533">
        <w:rPr>
          <w:rFonts w:ascii="宋体" w:hAnsi="宋体"/>
        </w:rPr>
        <w:t>应该有一个空行，用于把块注释和代码分割开来，比如：</w:t>
      </w:r>
    </w:p>
    <w:p w:rsidR="00D141C1" w:rsidRPr="00A45533" w:rsidRDefault="00D141C1" w:rsidP="00E66300">
      <w:pPr>
        <w:pBdr>
          <w:top w:val="single" w:sz="4" w:space="1" w:color="auto"/>
          <w:left w:val="single" w:sz="4" w:space="4" w:color="auto"/>
          <w:bottom w:val="single" w:sz="4" w:space="1" w:color="auto"/>
          <w:right w:val="single" w:sz="4" w:space="4" w:color="auto"/>
        </w:pBdr>
        <w:ind w:firstLineChars="300" w:firstLine="630"/>
        <w:rPr>
          <w:rFonts w:ascii="宋体" w:hAnsi="宋体"/>
        </w:rPr>
      </w:pPr>
      <w:r w:rsidRPr="00A45533">
        <w:rPr>
          <w:rFonts w:ascii="宋体" w:hAnsi="宋体"/>
        </w:rPr>
        <w:lastRenderedPageBreak/>
        <w:t>/*</w:t>
      </w:r>
      <w:r w:rsidRPr="00A45533">
        <w:rPr>
          <w:rFonts w:ascii="宋体" w:hAnsi="宋体"/>
        </w:rPr>
        <w:br/>
        <w:t xml:space="preserve">   </w:t>
      </w:r>
      <w:r w:rsidR="00C75FB4">
        <w:rPr>
          <w:rFonts w:ascii="宋体" w:hAnsi="宋体" w:hint="eastAsia"/>
        </w:rPr>
        <w:t xml:space="preserve">  </w:t>
      </w:r>
      <w:r w:rsidRPr="00A45533">
        <w:rPr>
          <w:rFonts w:ascii="宋体" w:hAnsi="宋体"/>
        </w:rPr>
        <w:t>* Here is a block comment.</w:t>
      </w:r>
      <w:r w:rsidRPr="00A45533">
        <w:rPr>
          <w:rFonts w:ascii="宋体" w:hAnsi="宋体"/>
        </w:rPr>
        <w:br/>
        <w:t xml:space="preserve">   </w:t>
      </w:r>
      <w:r w:rsidR="00C75FB4">
        <w:rPr>
          <w:rFonts w:ascii="宋体" w:hAnsi="宋体" w:hint="eastAsia"/>
        </w:rPr>
        <w:t xml:space="preserve">  </w:t>
      </w:r>
      <w:r w:rsidRPr="00A45533">
        <w:rPr>
          <w:rFonts w:ascii="宋体" w:hAnsi="宋体"/>
        </w:rPr>
        <w:t>*/</w:t>
      </w:r>
    </w:p>
    <w:p w:rsidR="00BE12E6" w:rsidRPr="00E66300" w:rsidRDefault="00BE12E6" w:rsidP="00A45533">
      <w:pPr>
        <w:ind w:firstLine="435"/>
        <w:rPr>
          <w:rFonts w:ascii="宋体" w:hAnsi="宋体"/>
        </w:rPr>
      </w:pPr>
    </w:p>
    <w:p w:rsidR="00A80B16" w:rsidRPr="00A45533" w:rsidRDefault="00201DF7" w:rsidP="00DF325A">
      <w:pPr>
        <w:pStyle w:val="3"/>
        <w:numPr>
          <w:ilvl w:val="2"/>
          <w:numId w:val="4"/>
        </w:numPr>
      </w:pPr>
      <w:r>
        <w:t>单行注释</w:t>
      </w:r>
    </w:p>
    <w:p w:rsidR="00402C49" w:rsidRPr="00AC5E2B" w:rsidRDefault="00402C49" w:rsidP="00AC5E2B">
      <w:pPr>
        <w:ind w:firstLine="435"/>
        <w:rPr>
          <w:rFonts w:ascii="宋体" w:hAnsi="宋体"/>
        </w:rPr>
      </w:pPr>
      <w:r w:rsidRPr="00AC5E2B">
        <w:rPr>
          <w:rFonts w:ascii="宋体" w:hAnsi="宋体"/>
        </w:rPr>
        <w:t>短注释可以显示在一行内，并与其后的代码具有一样的缩进层级。如果一个注释不能在一行内写完，就该采用块注释(参见"块注释")。单行注释之前应该有一个空行。以下是一个Java代码中单行注释的例子：</w:t>
      </w:r>
    </w:p>
    <w:p w:rsidR="00402C49" w:rsidRPr="00AC5E2B" w:rsidRDefault="00402C49" w:rsidP="00AA329F">
      <w:pPr>
        <w:pBdr>
          <w:top w:val="single" w:sz="4" w:space="1" w:color="auto"/>
          <w:left w:val="single" w:sz="4" w:space="4" w:color="auto"/>
          <w:bottom w:val="single" w:sz="4" w:space="1" w:color="auto"/>
          <w:right w:val="single" w:sz="4" w:space="4" w:color="auto"/>
        </w:pBdr>
        <w:ind w:left="420" w:firstLine="15"/>
        <w:rPr>
          <w:rFonts w:ascii="宋体" w:hAnsi="宋体"/>
        </w:rPr>
      </w:pPr>
      <w:r w:rsidRPr="00AC5E2B">
        <w:rPr>
          <w:rFonts w:ascii="宋体" w:hAnsi="宋体"/>
        </w:rPr>
        <w:t>if (condition) {</w:t>
      </w:r>
      <w:r w:rsidRPr="00AC5E2B">
        <w:rPr>
          <w:rFonts w:ascii="宋体" w:hAnsi="宋体"/>
        </w:rPr>
        <w:br/>
      </w:r>
      <w:r w:rsidR="002464FE">
        <w:rPr>
          <w:rFonts w:ascii="宋体" w:hAnsi="宋体" w:hint="eastAsia"/>
        </w:rPr>
        <w:t xml:space="preserve">    </w:t>
      </w:r>
      <w:r w:rsidRPr="00AC5E2B">
        <w:rPr>
          <w:rFonts w:ascii="宋体" w:hAnsi="宋体"/>
        </w:rPr>
        <w:t>/* Handle the condition. */</w:t>
      </w:r>
      <w:r w:rsidRPr="00AC5E2B">
        <w:rPr>
          <w:rFonts w:ascii="宋体" w:hAnsi="宋体"/>
        </w:rPr>
        <w:br/>
      </w:r>
      <w:r w:rsidR="002464FE">
        <w:rPr>
          <w:rFonts w:ascii="宋体" w:hAnsi="宋体" w:hint="eastAsia"/>
        </w:rPr>
        <w:t xml:space="preserve">    </w:t>
      </w:r>
      <w:r w:rsidRPr="00AC5E2B">
        <w:rPr>
          <w:rFonts w:ascii="宋体" w:hAnsi="宋体"/>
        </w:rPr>
        <w:t xml:space="preserve"> ...</w:t>
      </w:r>
      <w:r w:rsidRPr="00AC5E2B">
        <w:rPr>
          <w:rFonts w:ascii="宋体" w:hAnsi="宋体"/>
        </w:rPr>
        <w:br/>
        <w:t>}</w:t>
      </w:r>
    </w:p>
    <w:p w:rsidR="00A80B16" w:rsidRDefault="00A02460" w:rsidP="00DF325A">
      <w:pPr>
        <w:pStyle w:val="3"/>
        <w:numPr>
          <w:ilvl w:val="2"/>
          <w:numId w:val="4"/>
        </w:numPr>
      </w:pPr>
      <w:r>
        <w:t>尾端注释</w:t>
      </w:r>
    </w:p>
    <w:p w:rsidR="008A3C0A" w:rsidRDefault="008A3C0A" w:rsidP="00AE5A40">
      <w:pPr>
        <w:ind w:firstLine="435"/>
        <w:rPr>
          <w:rFonts w:ascii="宋体" w:hAnsi="宋体"/>
        </w:rPr>
      </w:pPr>
      <w:r w:rsidRPr="00AE5A40">
        <w:rPr>
          <w:rFonts w:ascii="宋体" w:hAnsi="宋体"/>
        </w:rPr>
        <w:t>极短的注释可以与它们所要描述的代码位于同一行，但是应该有足够的空白来分开代码和注释。若有多个短注释出现于大段代码中，它们应该具有相同的缩进。</w:t>
      </w:r>
    </w:p>
    <w:p w:rsidR="00482DFB" w:rsidRDefault="00482DFB" w:rsidP="00AE5A40">
      <w:pPr>
        <w:ind w:firstLine="435"/>
        <w:rPr>
          <w:rFonts w:ascii="宋体" w:hAnsi="宋体"/>
        </w:rPr>
      </w:pPr>
      <w:r>
        <w:rPr>
          <w:rFonts w:ascii="宋体" w:hAnsi="宋体" w:hint="eastAsia"/>
        </w:rPr>
        <w:t>示例</w:t>
      </w:r>
      <w:r>
        <w:rPr>
          <w:rFonts w:ascii="宋体" w:hAnsi="宋体"/>
        </w:rPr>
        <w:t>：</w:t>
      </w:r>
    </w:p>
    <w:p w:rsidR="00482DFB" w:rsidRDefault="00482DFB" w:rsidP="00AE5A40">
      <w:pPr>
        <w:ind w:firstLine="435"/>
        <w:rPr>
          <w:rFonts w:ascii="宋体" w:hAnsi="宋体"/>
        </w:rPr>
      </w:pPr>
      <w:r>
        <w:rPr>
          <w:noProof/>
        </w:rPr>
        <w:drawing>
          <wp:inline distT="0" distB="0" distL="0" distR="0" wp14:anchorId="32EF1D33" wp14:editId="6B5EADBC">
            <wp:extent cx="5180952" cy="2009524"/>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0952" cy="2009524"/>
                    </a:xfrm>
                    <a:prstGeom prst="rect">
                      <a:avLst/>
                    </a:prstGeom>
                  </pic:spPr>
                </pic:pic>
              </a:graphicData>
            </a:graphic>
          </wp:inline>
        </w:drawing>
      </w:r>
    </w:p>
    <w:p w:rsidR="00997C5E" w:rsidRDefault="00997C5E" w:rsidP="00AE5A40">
      <w:pPr>
        <w:ind w:firstLine="435"/>
        <w:rPr>
          <w:rFonts w:ascii="宋体" w:hAnsi="宋体"/>
        </w:rPr>
      </w:pPr>
      <w:r w:rsidRPr="00997C5E">
        <w:rPr>
          <w:rFonts w:ascii="宋体" w:hAnsi="宋体" w:hint="eastAsia"/>
          <w:b/>
        </w:rPr>
        <w:t>要点</w:t>
      </w:r>
      <w:r>
        <w:rPr>
          <w:rFonts w:ascii="宋体" w:hAnsi="宋体" w:hint="eastAsia"/>
        </w:rPr>
        <w:t>：</w:t>
      </w:r>
    </w:p>
    <w:p w:rsidR="00482DFB" w:rsidRDefault="00482DFB" w:rsidP="00DF325A">
      <w:pPr>
        <w:pStyle w:val="a6"/>
        <w:numPr>
          <w:ilvl w:val="0"/>
          <w:numId w:val="7"/>
        </w:numPr>
        <w:ind w:firstLineChars="0"/>
        <w:rPr>
          <w:rFonts w:ascii="宋体" w:hAnsi="宋体"/>
        </w:rPr>
      </w:pPr>
      <w:r>
        <w:rPr>
          <w:rFonts w:ascii="宋体" w:hAnsi="宋体" w:hint="eastAsia"/>
        </w:rPr>
        <w:t>每个/**/的</w:t>
      </w:r>
      <w:r>
        <w:rPr>
          <w:rFonts w:ascii="宋体" w:hAnsi="宋体"/>
        </w:rPr>
        <w:t>内容部分的左</w:t>
      </w:r>
      <w:r>
        <w:rPr>
          <w:rFonts w:ascii="宋体" w:hAnsi="宋体" w:hint="eastAsia"/>
        </w:rPr>
        <w:t>边</w:t>
      </w:r>
      <w:r>
        <w:rPr>
          <w:rFonts w:ascii="宋体" w:hAnsi="宋体"/>
        </w:rPr>
        <w:t>和右</w:t>
      </w:r>
      <w:r>
        <w:rPr>
          <w:rFonts w:ascii="宋体" w:hAnsi="宋体" w:hint="eastAsia"/>
        </w:rPr>
        <w:t>边</w:t>
      </w:r>
      <w:r>
        <w:rPr>
          <w:rFonts w:ascii="宋体" w:hAnsi="宋体"/>
        </w:rPr>
        <w:t>留一个空格</w:t>
      </w:r>
      <w:r>
        <w:rPr>
          <w:rFonts w:ascii="宋体" w:hAnsi="宋体" w:hint="eastAsia"/>
        </w:rPr>
        <w:t>，</w:t>
      </w:r>
      <w:r>
        <w:rPr>
          <w:rFonts w:ascii="宋体" w:hAnsi="宋体"/>
        </w:rPr>
        <w:t>避免文字和</w:t>
      </w:r>
      <w:r>
        <w:rPr>
          <w:rFonts w:ascii="宋体" w:hAnsi="宋体" w:hint="eastAsia"/>
        </w:rPr>
        <w:t xml:space="preserve"> *</w:t>
      </w:r>
      <w:r>
        <w:rPr>
          <w:rFonts w:ascii="宋体" w:hAnsi="宋体"/>
        </w:rPr>
        <w:t xml:space="preserve"> </w:t>
      </w:r>
      <w:r>
        <w:rPr>
          <w:rFonts w:ascii="宋体" w:hAnsi="宋体" w:hint="eastAsia"/>
        </w:rPr>
        <w:t>太近影响</w:t>
      </w:r>
      <w:r>
        <w:rPr>
          <w:rFonts w:ascii="宋体" w:hAnsi="宋体"/>
        </w:rPr>
        <w:t>阅读。</w:t>
      </w:r>
    </w:p>
    <w:p w:rsidR="00482DFB" w:rsidRDefault="00482DFB" w:rsidP="00DF325A">
      <w:pPr>
        <w:pStyle w:val="a6"/>
        <w:numPr>
          <w:ilvl w:val="0"/>
          <w:numId w:val="7"/>
        </w:numPr>
        <w:ind w:firstLineChars="0"/>
        <w:rPr>
          <w:rFonts w:ascii="宋体" w:hAnsi="宋体"/>
        </w:rPr>
      </w:pPr>
      <w:r>
        <w:rPr>
          <w:rFonts w:ascii="宋体" w:hAnsi="宋体" w:hint="eastAsia"/>
        </w:rPr>
        <w:t>同一组</w:t>
      </w:r>
      <w:r>
        <w:rPr>
          <w:rFonts w:ascii="宋体" w:hAnsi="宋体"/>
        </w:rPr>
        <w:t>内的</w:t>
      </w:r>
      <w:r>
        <w:rPr>
          <w:rFonts w:ascii="宋体" w:hAnsi="宋体" w:hint="eastAsia"/>
        </w:rPr>
        <w:t xml:space="preserve"> /**/</w:t>
      </w:r>
      <w:r>
        <w:rPr>
          <w:rFonts w:ascii="宋体" w:hAnsi="宋体"/>
        </w:rPr>
        <w:t xml:space="preserve"> </w:t>
      </w:r>
      <w:r>
        <w:rPr>
          <w:rFonts w:ascii="宋体" w:hAnsi="宋体" w:hint="eastAsia"/>
        </w:rPr>
        <w:t>左侧</w:t>
      </w:r>
      <w:r w:rsidR="00F05DFB">
        <w:rPr>
          <w:rFonts w:ascii="宋体" w:hAnsi="宋体"/>
        </w:rPr>
        <w:t>对</w:t>
      </w:r>
      <w:r w:rsidR="00F05DFB">
        <w:rPr>
          <w:rFonts w:ascii="宋体" w:hAnsi="宋体" w:hint="eastAsia"/>
        </w:rPr>
        <w:t>齐</w:t>
      </w:r>
      <w:r>
        <w:rPr>
          <w:rFonts w:ascii="宋体" w:hAnsi="宋体" w:hint="eastAsia"/>
        </w:rPr>
        <w:t>，</w:t>
      </w:r>
      <w:r>
        <w:rPr>
          <w:rFonts w:ascii="宋体" w:hAnsi="宋体"/>
        </w:rPr>
        <w:t>方便视线垂直往下阅读。</w:t>
      </w:r>
    </w:p>
    <w:p w:rsidR="00997C5E" w:rsidRPr="00997C5E" w:rsidRDefault="00997C5E" w:rsidP="00997C5E">
      <w:pPr>
        <w:rPr>
          <w:rFonts w:ascii="宋体" w:hAnsi="宋体"/>
        </w:rPr>
      </w:pPr>
    </w:p>
    <w:p w:rsidR="00A80B16" w:rsidRDefault="00D5163A" w:rsidP="00DF325A">
      <w:pPr>
        <w:pStyle w:val="3"/>
        <w:numPr>
          <w:ilvl w:val="2"/>
          <w:numId w:val="4"/>
        </w:numPr>
      </w:pPr>
      <w:r>
        <w:t>行末注释</w:t>
      </w:r>
    </w:p>
    <w:p w:rsidR="004D04A2" w:rsidRDefault="00ED094D" w:rsidP="009A6554">
      <w:pPr>
        <w:ind w:firstLine="435"/>
        <w:rPr>
          <w:rFonts w:ascii="宋体" w:hAnsi="宋体"/>
        </w:rPr>
      </w:pPr>
      <w:r w:rsidRPr="009A6554">
        <w:rPr>
          <w:rFonts w:ascii="宋体" w:hAnsi="宋体"/>
        </w:rPr>
        <w:t>注释界定符"//"，可以注释掉整行或者一行中的一部分。</w:t>
      </w:r>
    </w:p>
    <w:p w:rsidR="004D04A2" w:rsidRDefault="004D04A2" w:rsidP="009A6554">
      <w:pPr>
        <w:ind w:firstLine="435"/>
        <w:rPr>
          <w:rFonts w:ascii="宋体" w:hAnsi="宋体"/>
        </w:rPr>
      </w:pPr>
    </w:p>
    <w:p w:rsidR="00ED094D" w:rsidRDefault="00ED094D" w:rsidP="009A6554">
      <w:pPr>
        <w:ind w:firstLine="435"/>
        <w:rPr>
          <w:rFonts w:ascii="宋体" w:hAnsi="宋体"/>
        </w:rPr>
      </w:pPr>
      <w:r w:rsidRPr="009A6554">
        <w:rPr>
          <w:rFonts w:ascii="宋体" w:hAnsi="宋体"/>
        </w:rPr>
        <w:t>它一般不用于连续多行的注释文本；然而，它可以用来注释掉连续多行的代码段。以下</w:t>
      </w:r>
      <w:r w:rsidRPr="009A6554">
        <w:rPr>
          <w:rFonts w:ascii="宋体" w:hAnsi="宋体"/>
        </w:rPr>
        <w:lastRenderedPageBreak/>
        <w:t>是所有三种风格的例子：</w:t>
      </w:r>
    </w:p>
    <w:p w:rsidR="008A0227" w:rsidRDefault="008A0227" w:rsidP="009A6554">
      <w:pPr>
        <w:ind w:firstLine="435"/>
        <w:rPr>
          <w:rFonts w:ascii="宋体" w:hAnsi="宋体"/>
        </w:rPr>
      </w:pPr>
    </w:p>
    <w:p w:rsidR="008A0227" w:rsidRDefault="004D04A2" w:rsidP="008A0227">
      <w:pPr>
        <w:ind w:firstLine="435"/>
        <w:rPr>
          <w:rFonts w:ascii="宋体" w:hAnsi="宋体"/>
        </w:rPr>
      </w:pPr>
      <w:r>
        <w:rPr>
          <w:rFonts w:ascii="宋体" w:hAnsi="宋体" w:hint="eastAsia"/>
        </w:rPr>
        <w:t>【注</w:t>
      </w:r>
      <w:r>
        <w:rPr>
          <w:rFonts w:ascii="宋体" w:hAnsi="宋体"/>
        </w:rPr>
        <w:t>】</w:t>
      </w:r>
      <w:r>
        <w:rPr>
          <w:rFonts w:ascii="宋体" w:hAnsi="宋体" w:hint="eastAsia"/>
        </w:rPr>
        <w:t>对于</w:t>
      </w:r>
      <w:r>
        <w:rPr>
          <w:rFonts w:ascii="宋体" w:hAnsi="宋体"/>
        </w:rPr>
        <w:t>废弃的代码，建议删除，而不是注释掉。</w:t>
      </w:r>
    </w:p>
    <w:p w:rsidR="007A1E73" w:rsidRPr="009C7697" w:rsidRDefault="008A0227" w:rsidP="009C7697">
      <w:pPr>
        <w:ind w:firstLine="435"/>
        <w:rPr>
          <w:rFonts w:ascii="宋体" w:hAnsi="宋体"/>
        </w:rPr>
      </w:pPr>
      <w:r>
        <w:rPr>
          <w:rFonts w:ascii="宋体" w:hAnsi="宋体" w:hint="eastAsia"/>
        </w:rPr>
        <w:t>这些</w:t>
      </w:r>
      <w:r>
        <w:rPr>
          <w:rFonts w:ascii="宋体" w:hAnsi="宋体"/>
        </w:rPr>
        <w:t>代码</w:t>
      </w:r>
      <w:r w:rsidR="004D04A2">
        <w:rPr>
          <w:rFonts w:ascii="宋体" w:hAnsi="宋体"/>
        </w:rPr>
        <w:t>可以</w:t>
      </w:r>
      <w:r w:rsidR="004D04A2">
        <w:rPr>
          <w:rFonts w:ascii="宋体" w:hAnsi="宋体" w:hint="eastAsia"/>
        </w:rPr>
        <w:t>通过</w:t>
      </w:r>
      <w:r w:rsidR="004D04A2">
        <w:rPr>
          <w:rFonts w:ascii="宋体" w:hAnsi="宋体"/>
        </w:rPr>
        <w:t>svn来找回</w:t>
      </w:r>
      <w:r w:rsidR="004D04A2">
        <w:rPr>
          <w:rFonts w:ascii="宋体" w:hAnsi="宋体" w:hint="eastAsia"/>
        </w:rPr>
        <w:t>以前</w:t>
      </w:r>
      <w:r w:rsidR="004D04A2">
        <w:rPr>
          <w:rFonts w:ascii="宋体" w:hAnsi="宋体"/>
        </w:rPr>
        <w:t>的版本进行对比。</w:t>
      </w:r>
    </w:p>
    <w:p w:rsidR="00D24801" w:rsidRDefault="00733031" w:rsidP="00DF325A">
      <w:pPr>
        <w:pStyle w:val="1"/>
        <w:numPr>
          <w:ilvl w:val="0"/>
          <w:numId w:val="4"/>
        </w:numPr>
      </w:pPr>
      <w:r>
        <w:rPr>
          <w:rFonts w:hint="eastAsia"/>
        </w:rPr>
        <w:t>格式</w:t>
      </w:r>
    </w:p>
    <w:p w:rsidR="00F15FCE" w:rsidRDefault="00F15FCE" w:rsidP="00DF325A">
      <w:pPr>
        <w:pStyle w:val="2"/>
        <w:numPr>
          <w:ilvl w:val="1"/>
          <w:numId w:val="4"/>
        </w:numPr>
      </w:pPr>
      <w:r>
        <w:rPr>
          <w:rFonts w:hint="eastAsia"/>
        </w:rPr>
        <w:t>格式的目的</w:t>
      </w:r>
    </w:p>
    <w:p w:rsidR="00955E73" w:rsidRDefault="002120C8" w:rsidP="00955E73">
      <w:pPr>
        <w:ind w:firstLine="420"/>
      </w:pPr>
      <w:r>
        <w:rPr>
          <w:rFonts w:hint="eastAsia"/>
        </w:rPr>
        <w:t>或许</w:t>
      </w:r>
      <w:r w:rsidR="0078533D">
        <w:rPr>
          <w:rFonts w:hint="eastAsia"/>
        </w:rPr>
        <w:t>你</w:t>
      </w:r>
      <w:r>
        <w:t>认为</w:t>
      </w:r>
      <w:r>
        <w:t>“</w:t>
      </w:r>
      <w:r>
        <w:rPr>
          <w:rFonts w:hint="eastAsia"/>
        </w:rPr>
        <w:t>让</w:t>
      </w:r>
      <w:r>
        <w:t>代码</w:t>
      </w:r>
      <w:r>
        <w:rPr>
          <w:rFonts w:hint="eastAsia"/>
        </w:rPr>
        <w:t>能</w:t>
      </w:r>
      <w:r>
        <w:t>工作</w:t>
      </w:r>
      <w:r>
        <w:t>”</w:t>
      </w:r>
      <w:r>
        <w:rPr>
          <w:rFonts w:hint="eastAsia"/>
        </w:rPr>
        <w:t>才是</w:t>
      </w:r>
      <w:r>
        <w:t>专业开发者的头等大事，但我</w:t>
      </w:r>
      <w:r>
        <w:rPr>
          <w:rFonts w:hint="eastAsia"/>
        </w:rPr>
        <w:t>希望我们的</w:t>
      </w:r>
      <w:r>
        <w:t>团队成员能够抛掉这种想法。</w:t>
      </w:r>
    </w:p>
    <w:p w:rsidR="00382268" w:rsidRPr="0078533D" w:rsidRDefault="00382268" w:rsidP="00955E73">
      <w:pPr>
        <w:ind w:firstLine="420"/>
      </w:pPr>
    </w:p>
    <w:p w:rsidR="002120C8" w:rsidRDefault="002120C8" w:rsidP="00955E73">
      <w:pPr>
        <w:ind w:firstLine="420"/>
      </w:pPr>
      <w:r>
        <w:rPr>
          <w:rFonts w:hint="eastAsia"/>
        </w:rPr>
        <w:t>我们</w:t>
      </w:r>
      <w:r>
        <w:t>今天实现的所有功能，都有可能在</w:t>
      </w:r>
      <w:r>
        <w:rPr>
          <w:rFonts w:hint="eastAsia"/>
        </w:rPr>
        <w:t>交付</w:t>
      </w:r>
      <w:r>
        <w:t>客户后，给客户的开发人员进行</w:t>
      </w:r>
      <w:r>
        <w:rPr>
          <w:rFonts w:hint="eastAsia"/>
        </w:rPr>
        <w:t>修改</w:t>
      </w:r>
      <w:r w:rsidR="00382268">
        <w:t>和扩展</w:t>
      </w:r>
      <w:r w:rsidR="00382268">
        <w:rPr>
          <w:rFonts w:hint="eastAsia"/>
        </w:rPr>
        <w:t>，</w:t>
      </w:r>
      <w:r w:rsidR="00382268">
        <w:t>代码的可读性会对以后</w:t>
      </w:r>
      <w:r w:rsidR="00382268">
        <w:rPr>
          <w:rFonts w:hint="eastAsia"/>
        </w:rPr>
        <w:t>可能</w:t>
      </w:r>
      <w:r w:rsidR="00382268">
        <w:t>发生的修改行为产生深远的影响。</w:t>
      </w:r>
    </w:p>
    <w:p w:rsidR="00382268" w:rsidRDefault="00382268" w:rsidP="00955E73">
      <w:pPr>
        <w:ind w:firstLine="420"/>
      </w:pPr>
    </w:p>
    <w:p w:rsidR="00382268" w:rsidRDefault="00382268" w:rsidP="00955E73">
      <w:pPr>
        <w:ind w:firstLine="420"/>
      </w:pPr>
      <w:r>
        <w:rPr>
          <w:rFonts w:hint="eastAsia"/>
        </w:rPr>
        <w:t>代码</w:t>
      </w:r>
      <w:r>
        <w:t>的整洁、一致性能够</w:t>
      </w:r>
      <w:r>
        <w:rPr>
          <w:rFonts w:hint="eastAsia"/>
        </w:rPr>
        <w:t>在</w:t>
      </w:r>
      <w:r>
        <w:t>第一次</w:t>
      </w:r>
      <w:r>
        <w:rPr>
          <w:rFonts w:hint="eastAsia"/>
        </w:rPr>
        <w:t>被</w:t>
      </w:r>
      <w:r>
        <w:t>阅读时就表现出我们对细节的关注，</w:t>
      </w:r>
      <w:r>
        <w:rPr>
          <w:rFonts w:hint="eastAsia"/>
        </w:rPr>
        <w:t>从而</w:t>
      </w:r>
      <w:r>
        <w:t>让客户感受到我们的专业。而反过来</w:t>
      </w:r>
      <w:r>
        <w:rPr>
          <w:rFonts w:hint="eastAsia"/>
        </w:rPr>
        <w:t>，</w:t>
      </w:r>
      <w:r w:rsidR="0078533D">
        <w:t>如果他们看到的是一</w:t>
      </w:r>
      <w:r w:rsidR="0078533D">
        <w:rPr>
          <w:rFonts w:hint="eastAsia"/>
        </w:rPr>
        <w:t>堆</w:t>
      </w:r>
      <w:r>
        <w:t>鬼画符</w:t>
      </w:r>
      <w:r>
        <w:rPr>
          <w:rFonts w:hint="eastAsia"/>
        </w:rPr>
        <w:t>般</w:t>
      </w:r>
      <w:r>
        <w:t>的代码，</w:t>
      </w:r>
      <w:r w:rsidR="009D77E3">
        <w:rPr>
          <w:rFonts w:hint="eastAsia"/>
        </w:rPr>
        <w:t>那</w:t>
      </w:r>
      <w:r w:rsidR="009D77E3">
        <w:t>他们多半会认为我们对项目的其它方面的细节也漠不关心。</w:t>
      </w:r>
    </w:p>
    <w:p w:rsidR="009D77E3" w:rsidRDefault="009D77E3" w:rsidP="00955E73">
      <w:pPr>
        <w:ind w:firstLine="420"/>
      </w:pPr>
    </w:p>
    <w:p w:rsidR="009D77E3" w:rsidRPr="009D77E3" w:rsidRDefault="009D77E3" w:rsidP="00955E73">
      <w:pPr>
        <w:ind w:firstLine="420"/>
      </w:pPr>
      <w:r>
        <w:rPr>
          <w:rFonts w:hint="eastAsia"/>
        </w:rPr>
        <w:t>细节</w:t>
      </w:r>
      <w:r>
        <w:t>决定成败。</w:t>
      </w:r>
    </w:p>
    <w:p w:rsidR="00905983" w:rsidRDefault="00905983" w:rsidP="00DF325A">
      <w:pPr>
        <w:pStyle w:val="2"/>
        <w:numPr>
          <w:ilvl w:val="1"/>
          <w:numId w:val="4"/>
        </w:numPr>
      </w:pPr>
      <w:r>
        <w:rPr>
          <w:rFonts w:hint="eastAsia"/>
        </w:rPr>
        <w:t>垂直</w:t>
      </w:r>
      <w:r>
        <w:t>格式</w:t>
      </w:r>
    </w:p>
    <w:p w:rsidR="00F42C78" w:rsidRDefault="00F42C78" w:rsidP="00DF325A">
      <w:pPr>
        <w:pStyle w:val="3"/>
        <w:numPr>
          <w:ilvl w:val="2"/>
          <w:numId w:val="4"/>
        </w:numPr>
      </w:pPr>
      <w:r>
        <w:rPr>
          <w:rFonts w:hint="eastAsia"/>
        </w:rPr>
        <w:t>垂直</w:t>
      </w:r>
      <w:r>
        <w:t>方向的间隔</w:t>
      </w:r>
    </w:p>
    <w:p w:rsidR="00F42C78" w:rsidRDefault="006F288A" w:rsidP="00F42C78">
      <w:pPr>
        <w:ind w:left="420"/>
      </w:pPr>
      <w:r>
        <w:rPr>
          <w:rFonts w:hint="eastAsia"/>
        </w:rPr>
        <w:t>在</w:t>
      </w:r>
      <w:r>
        <w:t>包声明、导入声明</w:t>
      </w:r>
      <w:r>
        <w:rPr>
          <w:rFonts w:hint="eastAsia"/>
        </w:rPr>
        <w:t>和</w:t>
      </w:r>
      <w:r>
        <w:t>每个</w:t>
      </w:r>
      <w:r>
        <w:rPr>
          <w:rFonts w:hint="eastAsia"/>
        </w:rPr>
        <w:t>方法之间，</w:t>
      </w:r>
      <w:r>
        <w:t>都用空白行隔开。</w:t>
      </w:r>
    </w:p>
    <w:p w:rsidR="00F60F57" w:rsidRDefault="00F60F57" w:rsidP="00F42C78">
      <w:pPr>
        <w:ind w:left="420"/>
      </w:pPr>
    </w:p>
    <w:p w:rsidR="00F60F57" w:rsidRDefault="00F60F57" w:rsidP="00F60F57">
      <w:pPr>
        <w:ind w:firstLine="420"/>
      </w:pPr>
      <w:r>
        <w:rPr>
          <w:rFonts w:hint="eastAsia"/>
        </w:rPr>
        <w:t>这条</w:t>
      </w:r>
      <w:r>
        <w:t>极其简单的规则极大的影响到代码的视觉</w:t>
      </w:r>
      <w:r>
        <w:rPr>
          <w:rFonts w:hint="eastAsia"/>
        </w:rPr>
        <w:t>外观。</w:t>
      </w:r>
      <w:r>
        <w:t>每个</w:t>
      </w:r>
      <w:r>
        <w:rPr>
          <w:rFonts w:hint="eastAsia"/>
        </w:rPr>
        <w:t>空白行</w:t>
      </w:r>
      <w:r>
        <w:t>都是一条线索，标识出新的独立概念。</w:t>
      </w:r>
      <w:r>
        <w:rPr>
          <w:rFonts w:hint="eastAsia"/>
        </w:rPr>
        <w:t>往下</w:t>
      </w:r>
      <w:r>
        <w:t>读代码时，你的目光总会停留在空白行之后的那一行。</w:t>
      </w:r>
    </w:p>
    <w:p w:rsidR="00F60F57" w:rsidRDefault="00F60F57" w:rsidP="00F60F57">
      <w:pPr>
        <w:ind w:firstLine="420"/>
      </w:pPr>
    </w:p>
    <w:p w:rsidR="00F60F57" w:rsidRDefault="00994BCF" w:rsidP="00DF325A">
      <w:pPr>
        <w:pStyle w:val="3"/>
        <w:numPr>
          <w:ilvl w:val="2"/>
          <w:numId w:val="4"/>
        </w:numPr>
      </w:pPr>
      <w:r>
        <w:rPr>
          <w:rFonts w:hint="eastAsia"/>
        </w:rPr>
        <w:t>垂直</w:t>
      </w:r>
      <w:r>
        <w:t>方向的靠近</w:t>
      </w:r>
    </w:p>
    <w:p w:rsidR="00994BCF" w:rsidRDefault="00994BCF" w:rsidP="00994BCF">
      <w:pPr>
        <w:ind w:left="420"/>
      </w:pPr>
      <w:r>
        <w:rPr>
          <w:rFonts w:hint="eastAsia"/>
        </w:rPr>
        <w:t>如果说</w:t>
      </w:r>
      <w:r>
        <w:t>空白行隔开了概念，那么靠近的代码则暗示了</w:t>
      </w:r>
      <w:r>
        <w:rPr>
          <w:rFonts w:hint="eastAsia"/>
        </w:rPr>
        <w:t>它们</w:t>
      </w:r>
      <w:r>
        <w:t>之间的紧密关系。</w:t>
      </w:r>
    </w:p>
    <w:p w:rsidR="00994BCF" w:rsidRDefault="00994BCF" w:rsidP="00994BCF">
      <w:pPr>
        <w:ind w:left="420"/>
      </w:pPr>
    </w:p>
    <w:p w:rsidR="00994BCF" w:rsidRDefault="00994BCF" w:rsidP="00994BCF">
      <w:pPr>
        <w:ind w:left="420"/>
      </w:pPr>
      <w:r>
        <w:rPr>
          <w:rFonts w:hint="eastAsia"/>
        </w:rPr>
        <w:t>紧密</w:t>
      </w:r>
      <w:r>
        <w:t>相关的代码应该互相靠近</w:t>
      </w:r>
      <w:r>
        <w:rPr>
          <w:rFonts w:hint="eastAsia"/>
        </w:rPr>
        <w:t>，</w:t>
      </w:r>
      <w:r>
        <w:t>更容易</w:t>
      </w:r>
      <w:r>
        <w:rPr>
          <w:rFonts w:hint="eastAsia"/>
        </w:rPr>
        <w:t>“一览无遗”</w:t>
      </w:r>
      <w:r w:rsidR="00B33633">
        <w:rPr>
          <w:rFonts w:hint="eastAsia"/>
        </w:rPr>
        <w:t>。</w:t>
      </w:r>
    </w:p>
    <w:p w:rsidR="00B41210" w:rsidRDefault="00B41210" w:rsidP="00994BCF">
      <w:pPr>
        <w:ind w:left="420"/>
      </w:pPr>
    </w:p>
    <w:p w:rsidR="00B33633" w:rsidRPr="00B41210" w:rsidRDefault="00B41210" w:rsidP="00994BCF">
      <w:pPr>
        <w:ind w:left="420"/>
      </w:pPr>
      <w:r>
        <w:rPr>
          <w:rFonts w:hint="eastAsia"/>
        </w:rPr>
        <w:t>概念</w:t>
      </w:r>
      <w:r>
        <w:t>相关的代码应该放在一起，或者距离相近。相关</w:t>
      </w:r>
      <w:r>
        <w:rPr>
          <w:rFonts w:hint="eastAsia"/>
        </w:rPr>
        <w:t>性</w:t>
      </w:r>
      <w:r>
        <w:t>越强，</w:t>
      </w:r>
      <w:r>
        <w:rPr>
          <w:rFonts w:hint="eastAsia"/>
        </w:rPr>
        <w:t>彼此</w:t>
      </w:r>
      <w:r>
        <w:t>之间的距离就该越短。</w:t>
      </w:r>
    </w:p>
    <w:p w:rsidR="00B33633" w:rsidRDefault="00B33633" w:rsidP="00994BCF">
      <w:pPr>
        <w:ind w:left="420"/>
      </w:pPr>
    </w:p>
    <w:p w:rsidR="00905983" w:rsidRPr="00B33633" w:rsidRDefault="00905983" w:rsidP="00994BCF">
      <w:pPr>
        <w:ind w:left="420"/>
      </w:pPr>
    </w:p>
    <w:p w:rsidR="00905983" w:rsidRDefault="00905983" w:rsidP="00DF325A">
      <w:pPr>
        <w:pStyle w:val="2"/>
        <w:numPr>
          <w:ilvl w:val="1"/>
          <w:numId w:val="4"/>
        </w:numPr>
      </w:pPr>
      <w:r>
        <w:rPr>
          <w:rFonts w:hint="eastAsia"/>
        </w:rPr>
        <w:t>横向</w:t>
      </w:r>
      <w:r>
        <w:t>格式</w:t>
      </w:r>
    </w:p>
    <w:p w:rsidR="00F15FCE" w:rsidRPr="00F15FCE" w:rsidRDefault="00F15FCE" w:rsidP="00DF325A">
      <w:pPr>
        <w:pStyle w:val="3"/>
        <w:numPr>
          <w:ilvl w:val="2"/>
          <w:numId w:val="4"/>
        </w:numPr>
      </w:pPr>
      <w:r>
        <w:rPr>
          <w:rFonts w:hint="eastAsia"/>
        </w:rPr>
        <w:t>缩进</w:t>
      </w:r>
    </w:p>
    <w:p w:rsidR="00D24801" w:rsidRDefault="00D24801" w:rsidP="00D24801">
      <w:pPr>
        <w:ind w:firstLine="435"/>
        <w:rPr>
          <w:rFonts w:ascii="宋体" w:hAnsi="宋体"/>
        </w:rPr>
      </w:pPr>
      <w:r w:rsidRPr="00333622">
        <w:rPr>
          <w:rFonts w:ascii="宋体" w:hAnsi="宋体"/>
        </w:rPr>
        <w:t>4个空格作为缩进排版的一个单位。</w:t>
      </w:r>
    </w:p>
    <w:p w:rsidR="00D24801" w:rsidRDefault="00D24801" w:rsidP="00DF325A">
      <w:pPr>
        <w:pStyle w:val="3"/>
        <w:numPr>
          <w:ilvl w:val="2"/>
          <w:numId w:val="4"/>
        </w:numPr>
      </w:pPr>
      <w:r>
        <w:t>行长度</w:t>
      </w:r>
    </w:p>
    <w:p w:rsidR="0029337F" w:rsidRDefault="0029337F" w:rsidP="00D24801">
      <w:pPr>
        <w:ind w:firstLine="435"/>
        <w:rPr>
          <w:rFonts w:ascii="宋体" w:hAnsi="宋体"/>
        </w:rPr>
      </w:pPr>
      <w:r>
        <w:rPr>
          <w:rFonts w:ascii="宋体" w:hAnsi="宋体" w:hint="eastAsia"/>
        </w:rPr>
        <w:t>一般</w:t>
      </w:r>
      <w:r>
        <w:rPr>
          <w:rFonts w:ascii="宋体" w:hAnsi="宋体"/>
        </w:rPr>
        <w:t>情况</w:t>
      </w:r>
      <w:r w:rsidR="00D24801" w:rsidRPr="00846D14">
        <w:rPr>
          <w:rFonts w:ascii="宋体" w:hAnsi="宋体"/>
        </w:rPr>
        <w:t>避免一行的长度超过80</w:t>
      </w:r>
      <w:r>
        <w:rPr>
          <w:rFonts w:ascii="宋体" w:hAnsi="宋体"/>
        </w:rPr>
        <w:t>个字符</w:t>
      </w:r>
      <w:r w:rsidR="00D24801" w:rsidRPr="00846D14">
        <w:rPr>
          <w:rFonts w:ascii="宋体" w:hAnsi="宋体"/>
        </w:rPr>
        <w:t>。</w:t>
      </w:r>
    </w:p>
    <w:p w:rsidR="0029337F" w:rsidRPr="0029337F" w:rsidRDefault="0029337F" w:rsidP="00D24801">
      <w:pPr>
        <w:ind w:firstLine="435"/>
        <w:rPr>
          <w:rFonts w:ascii="宋体" w:hAnsi="宋体"/>
        </w:rPr>
      </w:pPr>
    </w:p>
    <w:p w:rsidR="0029337F" w:rsidRPr="00846D14" w:rsidRDefault="0029337F" w:rsidP="0029337F">
      <w:pPr>
        <w:ind w:firstLine="435"/>
        <w:rPr>
          <w:rFonts w:ascii="宋体" w:hAnsi="宋体"/>
        </w:rPr>
      </w:pPr>
      <w:r>
        <w:rPr>
          <w:rFonts w:ascii="宋体" w:hAnsi="宋体" w:hint="eastAsia"/>
        </w:rPr>
        <w:t>但</w:t>
      </w:r>
      <w:r>
        <w:rPr>
          <w:rFonts w:ascii="宋体" w:hAnsi="宋体"/>
        </w:rPr>
        <w:t>实际开发中，也不需要</w:t>
      </w:r>
      <w:r w:rsidR="00C661F0">
        <w:rPr>
          <w:rFonts w:ascii="宋体" w:hAnsi="宋体"/>
        </w:rPr>
        <w:t>限制</w:t>
      </w:r>
      <w:r w:rsidR="00C661F0">
        <w:rPr>
          <w:rFonts w:ascii="宋体" w:hAnsi="宋体" w:hint="eastAsia"/>
        </w:rPr>
        <w:t>在</w:t>
      </w:r>
      <w:r>
        <w:rPr>
          <w:rFonts w:ascii="宋体" w:hAnsi="宋体" w:hint="eastAsia"/>
        </w:rPr>
        <w:t>这个</w:t>
      </w:r>
      <w:r>
        <w:rPr>
          <w:rFonts w:ascii="宋体" w:hAnsi="宋体"/>
        </w:rPr>
        <w:t>数量，超</w:t>
      </w:r>
      <w:r>
        <w:rPr>
          <w:rFonts w:ascii="宋体" w:hAnsi="宋体" w:hint="eastAsia"/>
        </w:rPr>
        <w:t>出</w:t>
      </w:r>
      <w:r w:rsidR="00AD1093">
        <w:rPr>
          <w:rFonts w:ascii="宋体" w:hAnsi="宋体"/>
        </w:rPr>
        <w:t>几个字符问题不大，但如果超</w:t>
      </w:r>
      <w:r w:rsidR="00AD1093">
        <w:rPr>
          <w:rFonts w:ascii="宋体" w:hAnsi="宋体" w:hint="eastAsia"/>
        </w:rPr>
        <w:t>过</w:t>
      </w:r>
      <w:r>
        <w:rPr>
          <w:rFonts w:ascii="宋体" w:hAnsi="宋体" w:hint="eastAsia"/>
        </w:rPr>
        <w:t>90或100，</w:t>
      </w:r>
      <w:r>
        <w:rPr>
          <w:rFonts w:ascii="宋体" w:hAnsi="宋体"/>
        </w:rPr>
        <w:t>则应该使用换行了。</w:t>
      </w:r>
    </w:p>
    <w:p w:rsidR="00456439" w:rsidRDefault="00456439" w:rsidP="00DF325A">
      <w:pPr>
        <w:pStyle w:val="3"/>
        <w:numPr>
          <w:ilvl w:val="2"/>
          <w:numId w:val="4"/>
        </w:numPr>
      </w:pPr>
      <w:r>
        <w:rPr>
          <w:rFonts w:hint="eastAsia"/>
        </w:rPr>
        <w:t>水平对齐</w:t>
      </w:r>
    </w:p>
    <w:p w:rsidR="00456439" w:rsidRDefault="00456439" w:rsidP="00456439">
      <w:pPr>
        <w:ind w:left="420"/>
      </w:pPr>
      <w:r>
        <w:rPr>
          <w:rFonts w:hint="eastAsia"/>
        </w:rPr>
        <w:t>对于</w:t>
      </w:r>
      <w:r>
        <w:t>一组声明中的变量名，或者一组赋值语句的右值</w:t>
      </w:r>
      <w:r w:rsidR="00454336">
        <w:rPr>
          <w:rFonts w:hint="eastAsia"/>
        </w:rPr>
        <w:t>。请</w:t>
      </w:r>
      <w:r w:rsidR="00E81538">
        <w:t>尽量对</w:t>
      </w:r>
      <w:r w:rsidR="00E81538">
        <w:rPr>
          <w:rFonts w:hint="eastAsia"/>
        </w:rPr>
        <w:t>齐</w:t>
      </w:r>
      <w:r w:rsidR="00454336">
        <w:t>。如：</w:t>
      </w:r>
    </w:p>
    <w:p w:rsidR="00072326" w:rsidRDefault="00072326" w:rsidP="00456439">
      <w:pPr>
        <w:ind w:left="420"/>
      </w:pPr>
      <w:r>
        <w:rPr>
          <w:rFonts w:hint="eastAsia"/>
        </w:rPr>
        <w:t>例子</w:t>
      </w:r>
      <w:r>
        <w:t>1</w:t>
      </w:r>
      <w:r>
        <w:t>：</w:t>
      </w:r>
    </w:p>
    <w:p w:rsidR="00454336" w:rsidRDefault="00454336" w:rsidP="00456439">
      <w:pPr>
        <w:ind w:left="420"/>
      </w:pPr>
      <w:r>
        <w:rPr>
          <w:noProof/>
        </w:rPr>
        <w:drawing>
          <wp:inline distT="0" distB="0" distL="0" distR="0" wp14:anchorId="24ED0198" wp14:editId="719EB47F">
            <wp:extent cx="2447619" cy="15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619" cy="1580952"/>
                    </a:xfrm>
                    <a:prstGeom prst="rect">
                      <a:avLst/>
                    </a:prstGeom>
                  </pic:spPr>
                </pic:pic>
              </a:graphicData>
            </a:graphic>
          </wp:inline>
        </w:drawing>
      </w:r>
    </w:p>
    <w:p w:rsidR="00072326" w:rsidRDefault="00072326" w:rsidP="00072326">
      <w:pPr>
        <w:ind w:firstLine="420"/>
      </w:pPr>
      <w:r>
        <w:rPr>
          <w:rFonts w:hint="eastAsia"/>
        </w:rPr>
        <w:t>但</w:t>
      </w:r>
      <w:r>
        <w:t>这个规则</w:t>
      </w:r>
      <w:r>
        <w:rPr>
          <w:rFonts w:hint="eastAsia"/>
        </w:rPr>
        <w:t>在</w:t>
      </w:r>
      <w:r>
        <w:t>变量增加了</w:t>
      </w:r>
      <w:r w:rsidR="008E6CFB">
        <w:rPr>
          <w:rFonts w:hint="eastAsia"/>
        </w:rPr>
        <w:t>文档</w:t>
      </w:r>
      <w:r>
        <w:t>注释后就</w:t>
      </w:r>
      <w:r>
        <w:rPr>
          <w:rFonts w:hint="eastAsia"/>
        </w:rPr>
        <w:t>变得</w:t>
      </w:r>
      <w:r>
        <w:t>作用不大了，因为</w:t>
      </w:r>
      <w:r w:rsidR="008E6CFB">
        <w:rPr>
          <w:rFonts w:hint="eastAsia"/>
        </w:rPr>
        <w:t>文档</w:t>
      </w:r>
      <w:r>
        <w:t>注释</w:t>
      </w:r>
      <w:r>
        <w:rPr>
          <w:rFonts w:hint="eastAsia"/>
        </w:rPr>
        <w:t>增加了</w:t>
      </w:r>
      <w:r>
        <w:t>垂直距离，让</w:t>
      </w:r>
      <w:r>
        <w:rPr>
          <w:rFonts w:hint="eastAsia"/>
        </w:rPr>
        <w:t>各个</w:t>
      </w:r>
      <w:r>
        <w:t>变量</w:t>
      </w:r>
      <w:r>
        <w:rPr>
          <w:rFonts w:hint="eastAsia"/>
        </w:rPr>
        <w:t>的</w:t>
      </w:r>
      <w:r>
        <w:t>关系变得不那么紧密了。</w:t>
      </w:r>
    </w:p>
    <w:p w:rsidR="00C212A8" w:rsidRDefault="00C212A8" w:rsidP="00072326">
      <w:pPr>
        <w:ind w:firstLine="420"/>
      </w:pPr>
    </w:p>
    <w:p w:rsidR="008E6CFB" w:rsidRPr="008E6CFB" w:rsidRDefault="008E6CFB" w:rsidP="00072326">
      <w:pPr>
        <w:ind w:firstLine="420"/>
      </w:pPr>
      <w:r>
        <w:rPr>
          <w:rFonts w:hint="eastAsia"/>
        </w:rPr>
        <w:t>我建议</w:t>
      </w:r>
      <w:r>
        <w:t>只针对常量使用文档注释</w:t>
      </w:r>
      <w:r w:rsidR="00C212A8">
        <w:rPr>
          <w:rFonts w:hint="eastAsia"/>
        </w:rPr>
        <w:t>，</w:t>
      </w:r>
      <w:r w:rsidR="00C212A8">
        <w:t>变量</w:t>
      </w:r>
      <w:r w:rsidR="00C212A8">
        <w:rPr>
          <w:rFonts w:hint="eastAsia"/>
        </w:rPr>
        <w:t>使用实现</w:t>
      </w:r>
      <w:r w:rsidR="00C212A8">
        <w:t>注释</w:t>
      </w:r>
      <w:r>
        <w:rPr>
          <w:rFonts w:hint="eastAsia"/>
        </w:rPr>
        <w:t>。</w:t>
      </w:r>
    </w:p>
    <w:p w:rsidR="00072326" w:rsidRDefault="00072326" w:rsidP="00072326">
      <w:pPr>
        <w:ind w:firstLine="420"/>
      </w:pPr>
    </w:p>
    <w:p w:rsidR="00072326" w:rsidRDefault="00072326" w:rsidP="00072326">
      <w:pPr>
        <w:ind w:firstLine="420"/>
      </w:pPr>
      <w:r>
        <w:rPr>
          <w:rFonts w:hint="eastAsia"/>
        </w:rPr>
        <w:t>例子</w:t>
      </w:r>
      <w:r>
        <w:t>2</w:t>
      </w:r>
      <w:r>
        <w:t>：</w:t>
      </w:r>
    </w:p>
    <w:p w:rsidR="00072326" w:rsidRDefault="000D4357" w:rsidP="00456439">
      <w:pPr>
        <w:ind w:left="420"/>
      </w:pPr>
      <w:r>
        <w:rPr>
          <w:noProof/>
        </w:rPr>
        <w:drawing>
          <wp:inline distT="0" distB="0" distL="0" distR="0" wp14:anchorId="16C4DB81" wp14:editId="42C48BF8">
            <wp:extent cx="5274310" cy="10382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38225"/>
                    </a:xfrm>
                    <a:prstGeom prst="rect">
                      <a:avLst/>
                    </a:prstGeom>
                  </pic:spPr>
                </pic:pic>
              </a:graphicData>
            </a:graphic>
          </wp:inline>
        </w:drawing>
      </w:r>
    </w:p>
    <w:p w:rsidR="00454336" w:rsidRDefault="00454336" w:rsidP="00456439">
      <w:pPr>
        <w:ind w:left="420"/>
      </w:pPr>
    </w:p>
    <w:p w:rsidR="003A232E" w:rsidRDefault="000D4357" w:rsidP="007E6001">
      <w:pPr>
        <w:ind w:firstLine="420"/>
      </w:pPr>
      <w:r>
        <w:rPr>
          <w:rFonts w:hint="eastAsia"/>
        </w:rPr>
        <w:t>对于</w:t>
      </w:r>
      <w:r>
        <w:t>上例，</w:t>
      </w:r>
      <w:r w:rsidR="003A232E">
        <w:rPr>
          <w:rFonts w:hint="eastAsia"/>
        </w:rPr>
        <w:t>如果</w:t>
      </w:r>
      <w:r w:rsidR="003A232E">
        <w:t>第</w:t>
      </w:r>
      <w:r w:rsidR="003A232E">
        <w:t>2</w:t>
      </w:r>
      <w:r w:rsidR="003A232E">
        <w:t>～</w:t>
      </w:r>
      <w:r w:rsidR="003A232E">
        <w:t>5</w:t>
      </w:r>
      <w:r w:rsidR="003A232E">
        <w:t>个变量和第一个变量</w:t>
      </w:r>
      <w:r w:rsidR="003A232E">
        <w:rPr>
          <w:rFonts w:hint="eastAsia"/>
        </w:rPr>
        <w:t>对齐</w:t>
      </w:r>
      <w:r w:rsidR="003A232E">
        <w:t>，则变量名和类型距离太远，反而影</w:t>
      </w:r>
      <w:r w:rsidR="003A232E">
        <w:lastRenderedPageBreak/>
        <w:t>响阅读，所以只处理</w:t>
      </w:r>
      <w:r w:rsidR="003A232E">
        <w:t>2</w:t>
      </w:r>
      <w:r w:rsidR="003A232E">
        <w:t>～</w:t>
      </w:r>
      <w:r w:rsidR="003A232E">
        <w:t>5</w:t>
      </w:r>
      <w:r w:rsidR="003A232E">
        <w:t>变量的</w:t>
      </w:r>
      <w:r w:rsidR="003A232E">
        <w:rPr>
          <w:rFonts w:hint="eastAsia"/>
        </w:rPr>
        <w:t>对齐</w:t>
      </w:r>
      <w:r w:rsidR="003A232E">
        <w:t>。</w:t>
      </w:r>
    </w:p>
    <w:p w:rsidR="00454336" w:rsidRPr="00456439" w:rsidRDefault="003A232E" w:rsidP="007E6001">
      <w:pPr>
        <w:ind w:firstLine="420"/>
      </w:pPr>
      <w:r>
        <w:t>对于</w:t>
      </w:r>
      <w:r>
        <w:rPr>
          <w:rFonts w:hint="eastAsia"/>
        </w:rPr>
        <w:t>注释</w:t>
      </w:r>
      <w:r>
        <w:t>则全部对齐。</w:t>
      </w:r>
    </w:p>
    <w:p w:rsidR="00D24801" w:rsidRPr="003D1CFD" w:rsidRDefault="00D24801" w:rsidP="00DF325A">
      <w:pPr>
        <w:pStyle w:val="3"/>
        <w:numPr>
          <w:ilvl w:val="2"/>
          <w:numId w:val="4"/>
        </w:numPr>
      </w:pPr>
      <w:r>
        <w:t>换行</w:t>
      </w:r>
    </w:p>
    <w:p w:rsidR="00D24801" w:rsidRDefault="00EE31F7" w:rsidP="00D24801">
      <w:pPr>
        <w:ind w:firstLine="435"/>
        <w:rPr>
          <w:rFonts w:ascii="宋体" w:hAnsi="宋体"/>
        </w:rPr>
      </w:pPr>
      <w:r>
        <w:rPr>
          <w:rFonts w:ascii="宋体" w:hAnsi="宋体"/>
        </w:rPr>
        <w:t>当一个表达式无法容纳在一行内时，可以依据如下一般规则断开</w:t>
      </w:r>
      <w:r w:rsidR="00D24801" w:rsidRPr="001F6963">
        <w:rPr>
          <w:rFonts w:ascii="宋体" w:hAnsi="宋体"/>
        </w:rPr>
        <w:t>：</w:t>
      </w:r>
    </w:p>
    <w:p w:rsidR="00EE31F7" w:rsidRPr="001F6963" w:rsidRDefault="00EE31F7" w:rsidP="00D24801">
      <w:pPr>
        <w:ind w:firstLine="435"/>
        <w:rPr>
          <w:rFonts w:ascii="宋体" w:hAnsi="宋体"/>
        </w:rPr>
      </w:pPr>
    </w:p>
    <w:p w:rsidR="00D24801" w:rsidRDefault="00D24801" w:rsidP="00DF325A">
      <w:pPr>
        <w:numPr>
          <w:ilvl w:val="0"/>
          <w:numId w:val="3"/>
        </w:numPr>
        <w:rPr>
          <w:rFonts w:ascii="宋体" w:hAnsi="宋体"/>
        </w:rPr>
      </w:pPr>
      <w:r w:rsidRPr="001F6963">
        <w:rPr>
          <w:rFonts w:ascii="宋体" w:hAnsi="宋体"/>
        </w:rPr>
        <w:t xml:space="preserve">在一个逗号后面断开 </w:t>
      </w:r>
    </w:p>
    <w:p w:rsidR="00EE31F7" w:rsidRDefault="004E0DEA" w:rsidP="00EE31F7">
      <w:pPr>
        <w:ind w:left="855"/>
        <w:rPr>
          <w:rFonts w:ascii="宋体" w:hAnsi="宋体"/>
        </w:rPr>
      </w:pPr>
      <w:r>
        <w:rPr>
          <w:rFonts w:ascii="宋体" w:hAnsi="宋体" w:hint="eastAsia"/>
        </w:rPr>
        <w:t>如3.3.4.1</w:t>
      </w:r>
      <w:r w:rsidR="009025FC">
        <w:rPr>
          <w:rFonts w:ascii="宋体" w:hAnsi="宋体" w:hint="eastAsia"/>
        </w:rPr>
        <w:t>例子1</w:t>
      </w:r>
    </w:p>
    <w:p w:rsidR="004E0DEA" w:rsidRPr="001F6963" w:rsidRDefault="004E0DEA" w:rsidP="00EE31F7">
      <w:pPr>
        <w:ind w:left="855"/>
        <w:rPr>
          <w:rFonts w:ascii="宋体" w:hAnsi="宋体"/>
        </w:rPr>
      </w:pPr>
    </w:p>
    <w:p w:rsidR="00D24801" w:rsidRDefault="00D24801" w:rsidP="00DF325A">
      <w:pPr>
        <w:numPr>
          <w:ilvl w:val="0"/>
          <w:numId w:val="3"/>
        </w:numPr>
        <w:rPr>
          <w:rFonts w:ascii="宋体" w:hAnsi="宋体"/>
        </w:rPr>
      </w:pPr>
      <w:r w:rsidRPr="001F6963">
        <w:rPr>
          <w:rFonts w:ascii="宋体" w:hAnsi="宋体"/>
        </w:rPr>
        <w:t>在一个操作符前面断开</w:t>
      </w:r>
    </w:p>
    <w:p w:rsidR="004D4F68" w:rsidRDefault="004D4F68" w:rsidP="004D4F68">
      <w:pPr>
        <w:ind w:left="855"/>
        <w:rPr>
          <w:rFonts w:ascii="宋体" w:hAnsi="宋体"/>
        </w:rPr>
      </w:pPr>
      <w:r>
        <w:rPr>
          <w:rFonts w:ascii="宋体" w:hAnsi="宋体" w:hint="eastAsia"/>
        </w:rPr>
        <w:t>如</w:t>
      </w:r>
      <w:r w:rsidR="004E0DEA">
        <w:rPr>
          <w:rFonts w:ascii="宋体" w:hAnsi="宋体" w:hint="eastAsia"/>
        </w:rPr>
        <w:t>3.3.4.</w:t>
      </w:r>
      <w:r w:rsidR="009025FC">
        <w:rPr>
          <w:rFonts w:ascii="宋体" w:hAnsi="宋体"/>
        </w:rPr>
        <w:t>2</w:t>
      </w:r>
      <w:r w:rsidR="00B366E2">
        <w:rPr>
          <w:rFonts w:ascii="宋体" w:hAnsi="宋体" w:hint="eastAsia"/>
        </w:rPr>
        <w:t>的 ||</w:t>
      </w:r>
    </w:p>
    <w:p w:rsidR="00EE31F7" w:rsidRPr="001F6963" w:rsidRDefault="00EE31F7" w:rsidP="00EE31F7">
      <w:pPr>
        <w:rPr>
          <w:rFonts w:ascii="宋体" w:hAnsi="宋体"/>
        </w:rPr>
      </w:pPr>
    </w:p>
    <w:p w:rsidR="00D24801" w:rsidRDefault="00D24801" w:rsidP="00DF325A">
      <w:pPr>
        <w:numPr>
          <w:ilvl w:val="0"/>
          <w:numId w:val="3"/>
        </w:numPr>
        <w:rPr>
          <w:rFonts w:ascii="宋体" w:hAnsi="宋体"/>
        </w:rPr>
      </w:pPr>
      <w:r w:rsidRPr="001F6963">
        <w:rPr>
          <w:rFonts w:ascii="宋体" w:hAnsi="宋体"/>
        </w:rPr>
        <w:t xml:space="preserve">宁可选择较高级别(higher-level)的断开，而非较低级别(lower-level)的断开 </w:t>
      </w:r>
    </w:p>
    <w:p w:rsidR="00EE31F7" w:rsidRDefault="00EE31F7" w:rsidP="00EE31F7">
      <w:pPr>
        <w:ind w:left="855"/>
        <w:rPr>
          <w:rFonts w:ascii="宋体" w:hAnsi="宋体"/>
        </w:rPr>
      </w:pPr>
      <w:r>
        <w:rPr>
          <w:rFonts w:ascii="宋体" w:hAnsi="宋体" w:hint="eastAsia"/>
        </w:rPr>
        <w:t>即按分组的</w:t>
      </w:r>
      <w:r>
        <w:rPr>
          <w:rFonts w:ascii="宋体" w:hAnsi="宋体"/>
        </w:rPr>
        <w:t>关系</w:t>
      </w:r>
      <w:r>
        <w:rPr>
          <w:rFonts w:ascii="宋体" w:hAnsi="宋体" w:hint="eastAsia"/>
        </w:rPr>
        <w:t>断开</w:t>
      </w:r>
      <w:r>
        <w:rPr>
          <w:rFonts w:ascii="宋体" w:hAnsi="宋体"/>
        </w:rPr>
        <w:t>。</w:t>
      </w:r>
    </w:p>
    <w:p w:rsidR="004D4F68" w:rsidRDefault="004D4F68" w:rsidP="00EE31F7">
      <w:pPr>
        <w:ind w:left="855"/>
        <w:rPr>
          <w:rFonts w:ascii="宋体" w:hAnsi="宋体"/>
        </w:rPr>
      </w:pPr>
      <w:r>
        <w:rPr>
          <w:rFonts w:ascii="宋体" w:hAnsi="宋体" w:hint="eastAsia"/>
        </w:rPr>
        <w:t>如</w:t>
      </w:r>
      <w:r w:rsidR="004E0DEA">
        <w:rPr>
          <w:rFonts w:ascii="宋体" w:hAnsi="宋体" w:hint="eastAsia"/>
        </w:rPr>
        <w:t>3.3.4.1例子2</w:t>
      </w:r>
      <w:r>
        <w:rPr>
          <w:rFonts w:ascii="宋体" w:hAnsi="宋体"/>
        </w:rPr>
        <w:t>的Double(</w:t>
      </w:r>
      <w:r>
        <w:rPr>
          <w:rFonts w:ascii="宋体" w:hAnsi="宋体" w:hint="eastAsia"/>
        </w:rPr>
        <w:t xml:space="preserve"> </w:t>
      </w:r>
    </w:p>
    <w:p w:rsidR="00EE31F7" w:rsidRPr="004D4F68" w:rsidRDefault="00EE31F7" w:rsidP="00EE31F7">
      <w:pPr>
        <w:rPr>
          <w:rFonts w:ascii="宋体" w:hAnsi="宋体"/>
        </w:rPr>
      </w:pPr>
    </w:p>
    <w:p w:rsidR="00D24801" w:rsidRDefault="00D24801" w:rsidP="00DF325A">
      <w:pPr>
        <w:numPr>
          <w:ilvl w:val="0"/>
          <w:numId w:val="3"/>
        </w:numPr>
        <w:rPr>
          <w:rFonts w:ascii="宋体" w:hAnsi="宋体"/>
        </w:rPr>
      </w:pPr>
      <w:r w:rsidRPr="001F6963">
        <w:rPr>
          <w:rFonts w:ascii="宋体" w:hAnsi="宋体"/>
        </w:rPr>
        <w:t xml:space="preserve">新的一行应该与上一行同一级别表达式的开头处对齐 </w:t>
      </w:r>
    </w:p>
    <w:p w:rsidR="00EE31F7" w:rsidRDefault="004E0DEA" w:rsidP="00EE31F7">
      <w:pPr>
        <w:ind w:left="855"/>
        <w:rPr>
          <w:rFonts w:ascii="宋体" w:hAnsi="宋体"/>
        </w:rPr>
      </w:pPr>
      <w:r>
        <w:rPr>
          <w:rFonts w:ascii="宋体" w:hAnsi="宋体" w:hint="eastAsia"/>
        </w:rPr>
        <w:t>如3.3.4.1例子2</w:t>
      </w:r>
      <w:r>
        <w:rPr>
          <w:rFonts w:ascii="宋体" w:hAnsi="宋体"/>
        </w:rPr>
        <w:t>的</w:t>
      </w:r>
      <w:r w:rsidR="004D4F68">
        <w:rPr>
          <w:rFonts w:ascii="宋体" w:hAnsi="宋体"/>
        </w:rPr>
        <w:t>Math.*</w:t>
      </w:r>
    </w:p>
    <w:p w:rsidR="004D4F68" w:rsidRPr="001F6963" w:rsidRDefault="004D4F68" w:rsidP="00EE31F7">
      <w:pPr>
        <w:ind w:left="855"/>
        <w:rPr>
          <w:rFonts w:ascii="宋体" w:hAnsi="宋体"/>
        </w:rPr>
      </w:pPr>
    </w:p>
    <w:p w:rsidR="00D24801" w:rsidRDefault="00D24801" w:rsidP="00DF325A">
      <w:pPr>
        <w:numPr>
          <w:ilvl w:val="0"/>
          <w:numId w:val="3"/>
        </w:numPr>
        <w:rPr>
          <w:rFonts w:ascii="宋体" w:hAnsi="宋体"/>
        </w:rPr>
      </w:pPr>
      <w:r w:rsidRPr="001F6963">
        <w:rPr>
          <w:rFonts w:ascii="宋体" w:hAnsi="宋体"/>
        </w:rPr>
        <w:t xml:space="preserve">如果以上规则导致你的代码混乱或者使你的代码都堆挤在右边，那就代之以缩进8个空格。 </w:t>
      </w:r>
    </w:p>
    <w:p w:rsidR="00126BB9" w:rsidRDefault="00126BB9" w:rsidP="00126BB9">
      <w:pPr>
        <w:ind w:left="855"/>
        <w:rPr>
          <w:rFonts w:ascii="宋体" w:hAnsi="宋体"/>
        </w:rPr>
      </w:pPr>
      <w:r>
        <w:rPr>
          <w:rFonts w:ascii="宋体" w:hAnsi="宋体" w:hint="eastAsia"/>
        </w:rPr>
        <w:t>如3.3.4.1例子2</w:t>
      </w:r>
      <w:r>
        <w:rPr>
          <w:rFonts w:ascii="宋体" w:hAnsi="宋体"/>
        </w:rPr>
        <w:t>的</w:t>
      </w:r>
      <w:r>
        <w:rPr>
          <w:rFonts w:ascii="宋体" w:hAnsi="宋体" w:hint="eastAsia"/>
        </w:rPr>
        <w:t>Rectangle</w:t>
      </w:r>
      <w:r>
        <w:rPr>
          <w:rFonts w:ascii="宋体" w:hAnsi="宋体"/>
        </w:rPr>
        <w:t>2D.Double</w:t>
      </w:r>
    </w:p>
    <w:p w:rsidR="00EE31F7" w:rsidRPr="001F6963" w:rsidRDefault="00EE31F7" w:rsidP="00EE31F7">
      <w:pPr>
        <w:rPr>
          <w:rFonts w:ascii="宋体" w:hAnsi="宋体"/>
        </w:rPr>
      </w:pPr>
    </w:p>
    <w:p w:rsidR="00D24801" w:rsidRDefault="00D24801" w:rsidP="00D24801">
      <w:pPr>
        <w:ind w:firstLine="435"/>
        <w:rPr>
          <w:rFonts w:ascii="宋体" w:hAnsi="宋体"/>
        </w:rPr>
      </w:pPr>
      <w:r w:rsidRPr="001F6963">
        <w:rPr>
          <w:rFonts w:ascii="宋体" w:hAnsi="宋体"/>
        </w:rPr>
        <w:t>以下是断开方法调用的一些例子：</w:t>
      </w:r>
    </w:p>
    <w:p w:rsidR="00E56182" w:rsidRDefault="00E56182" w:rsidP="00DF325A">
      <w:pPr>
        <w:pStyle w:val="4"/>
        <w:numPr>
          <w:ilvl w:val="3"/>
          <w:numId w:val="4"/>
        </w:numPr>
      </w:pPr>
      <w:r>
        <w:rPr>
          <w:rFonts w:hint="eastAsia"/>
        </w:rPr>
        <w:t>多参数</w:t>
      </w:r>
      <w:r>
        <w:t>换行</w:t>
      </w:r>
    </w:p>
    <w:p w:rsidR="00A210F1" w:rsidRPr="00A210F1" w:rsidRDefault="00A210F1" w:rsidP="00DF325A">
      <w:pPr>
        <w:pStyle w:val="a6"/>
        <w:numPr>
          <w:ilvl w:val="0"/>
          <w:numId w:val="6"/>
        </w:numPr>
        <w:ind w:firstLineChars="0"/>
      </w:pPr>
      <w:r>
        <w:rPr>
          <w:rFonts w:hint="eastAsia"/>
        </w:rPr>
        <w:t>例子</w:t>
      </w:r>
      <w:r>
        <w:t>1</w:t>
      </w:r>
      <w:r>
        <w:t>：</w:t>
      </w:r>
    </w:p>
    <w:p w:rsidR="00E56182" w:rsidRDefault="00E31076" w:rsidP="00E56182">
      <w:r>
        <w:rPr>
          <w:noProof/>
        </w:rPr>
        <w:drawing>
          <wp:inline distT="0" distB="0" distL="0" distR="0" wp14:anchorId="40FC2650" wp14:editId="2919164A">
            <wp:extent cx="5274310" cy="2819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1940"/>
                    </a:xfrm>
                    <a:prstGeom prst="rect">
                      <a:avLst/>
                    </a:prstGeom>
                  </pic:spPr>
                </pic:pic>
              </a:graphicData>
            </a:graphic>
          </wp:inline>
        </w:drawing>
      </w:r>
    </w:p>
    <w:p w:rsidR="00E31076" w:rsidRDefault="00E31076" w:rsidP="00E31076">
      <w:pPr>
        <w:rPr>
          <w:rFonts w:ascii="宋体" w:hAnsi="宋体"/>
        </w:rPr>
      </w:pPr>
    </w:p>
    <w:p w:rsidR="00E31076" w:rsidRDefault="00E31076" w:rsidP="00E31076">
      <w:pPr>
        <w:ind w:firstLine="420"/>
        <w:rPr>
          <w:rFonts w:ascii="宋体" w:hAnsi="宋体"/>
        </w:rPr>
      </w:pPr>
      <w:r>
        <w:rPr>
          <w:rFonts w:ascii="宋体" w:hAnsi="宋体" w:hint="eastAsia"/>
        </w:rPr>
        <w:t>将</w:t>
      </w:r>
      <w:r>
        <w:rPr>
          <w:rFonts w:ascii="宋体" w:hAnsi="宋体"/>
        </w:rPr>
        <w:t>逗号留在上一行的末端。</w:t>
      </w:r>
    </w:p>
    <w:p w:rsidR="00A210F1" w:rsidRDefault="00A210F1" w:rsidP="00A210F1">
      <w:pPr>
        <w:ind w:firstLine="420"/>
        <w:rPr>
          <w:rFonts w:ascii="宋体" w:hAnsi="宋体"/>
        </w:rPr>
      </w:pPr>
    </w:p>
    <w:p w:rsidR="00A210F1" w:rsidRPr="00A210F1" w:rsidRDefault="00A210F1" w:rsidP="00DF325A">
      <w:pPr>
        <w:pStyle w:val="a6"/>
        <w:numPr>
          <w:ilvl w:val="0"/>
          <w:numId w:val="6"/>
        </w:numPr>
        <w:ind w:firstLineChars="0"/>
      </w:pPr>
      <w:r w:rsidRPr="00A210F1">
        <w:rPr>
          <w:rFonts w:hint="eastAsia"/>
        </w:rPr>
        <w:t>例子</w:t>
      </w:r>
      <w:r w:rsidRPr="00A210F1">
        <w:t>2</w:t>
      </w:r>
      <w:r w:rsidRPr="00A210F1">
        <w:t>：</w:t>
      </w:r>
    </w:p>
    <w:p w:rsidR="00A210F1" w:rsidRDefault="00A210F1" w:rsidP="00E31076">
      <w:pPr>
        <w:ind w:firstLine="420"/>
        <w:rPr>
          <w:rFonts w:ascii="宋体" w:hAnsi="宋体"/>
        </w:rPr>
      </w:pPr>
      <w:r>
        <w:rPr>
          <w:noProof/>
        </w:rPr>
        <w:lastRenderedPageBreak/>
        <w:drawing>
          <wp:inline distT="0" distB="0" distL="0" distR="0" wp14:anchorId="3139BABB" wp14:editId="114A5291">
            <wp:extent cx="4980952" cy="15523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0952" cy="1552381"/>
                    </a:xfrm>
                    <a:prstGeom prst="rect">
                      <a:avLst/>
                    </a:prstGeom>
                  </pic:spPr>
                </pic:pic>
              </a:graphicData>
            </a:graphic>
          </wp:inline>
        </w:drawing>
      </w:r>
    </w:p>
    <w:p w:rsidR="00A210F1" w:rsidRDefault="00A210F1" w:rsidP="00E31076">
      <w:pPr>
        <w:ind w:firstLine="420"/>
        <w:rPr>
          <w:rFonts w:ascii="宋体" w:hAnsi="宋体"/>
        </w:rPr>
      </w:pPr>
      <w:r>
        <w:rPr>
          <w:rFonts w:ascii="宋体" w:hAnsi="宋体" w:hint="eastAsia"/>
        </w:rPr>
        <w:t>一行</w:t>
      </w:r>
      <w:r>
        <w:rPr>
          <w:rFonts w:ascii="宋体" w:hAnsi="宋体"/>
        </w:rPr>
        <w:t>一个参数的处理。</w:t>
      </w:r>
    </w:p>
    <w:p w:rsidR="00E31076" w:rsidRPr="007831C4" w:rsidRDefault="007831C4" w:rsidP="00DF325A">
      <w:pPr>
        <w:pStyle w:val="4"/>
        <w:numPr>
          <w:ilvl w:val="3"/>
          <w:numId w:val="4"/>
        </w:numPr>
      </w:pPr>
      <w:r w:rsidRPr="007831C4">
        <w:t>条件的换行</w:t>
      </w:r>
    </w:p>
    <w:p w:rsidR="00E31076" w:rsidRDefault="007831C4" w:rsidP="007831C4">
      <w:pPr>
        <w:rPr>
          <w:rFonts w:ascii="宋体" w:hAnsi="宋体"/>
        </w:rPr>
      </w:pPr>
      <w:r>
        <w:rPr>
          <w:noProof/>
        </w:rPr>
        <w:drawing>
          <wp:inline distT="0" distB="0" distL="0" distR="0" wp14:anchorId="3319245B" wp14:editId="5BE37C1C">
            <wp:extent cx="5274310" cy="5137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13715"/>
                    </a:xfrm>
                    <a:prstGeom prst="rect">
                      <a:avLst/>
                    </a:prstGeom>
                  </pic:spPr>
                </pic:pic>
              </a:graphicData>
            </a:graphic>
          </wp:inline>
        </w:drawing>
      </w:r>
    </w:p>
    <w:p w:rsidR="001C17EC" w:rsidRDefault="007831C4" w:rsidP="007831C4">
      <w:pPr>
        <w:rPr>
          <w:rFonts w:ascii="宋体" w:hAnsi="宋体"/>
        </w:rPr>
      </w:pPr>
      <w:r>
        <w:rPr>
          <w:rFonts w:ascii="宋体" w:hAnsi="宋体"/>
        </w:rPr>
        <w:tab/>
      </w:r>
    </w:p>
    <w:p w:rsidR="007831C4" w:rsidRDefault="001C17EC" w:rsidP="00DF325A">
      <w:pPr>
        <w:pStyle w:val="a6"/>
        <w:numPr>
          <w:ilvl w:val="0"/>
          <w:numId w:val="5"/>
        </w:numPr>
        <w:ind w:firstLineChars="0"/>
        <w:rPr>
          <w:rFonts w:ascii="宋体" w:hAnsi="宋体"/>
        </w:rPr>
      </w:pPr>
      <w:r w:rsidRPr="001C17EC">
        <w:rPr>
          <w:rFonts w:ascii="宋体" w:hAnsi="宋体" w:hint="eastAsia"/>
        </w:rPr>
        <w:t>每一个</w:t>
      </w:r>
      <w:r w:rsidRPr="001C17EC">
        <w:rPr>
          <w:rFonts w:ascii="宋体" w:hAnsi="宋体"/>
        </w:rPr>
        <w:t>或条件段独占一行。</w:t>
      </w:r>
    </w:p>
    <w:p w:rsidR="001C17EC" w:rsidRDefault="001C17EC" w:rsidP="00DF325A">
      <w:pPr>
        <w:pStyle w:val="a6"/>
        <w:numPr>
          <w:ilvl w:val="0"/>
          <w:numId w:val="5"/>
        </w:numPr>
        <w:ind w:firstLineChars="0"/>
        <w:rPr>
          <w:rFonts w:ascii="宋体" w:hAnsi="宋体"/>
        </w:rPr>
      </w:pPr>
      <w:r>
        <w:rPr>
          <w:rFonts w:ascii="宋体" w:hAnsi="宋体" w:hint="eastAsia"/>
        </w:rPr>
        <w:t>第三行</w:t>
      </w:r>
      <w:r>
        <w:rPr>
          <w:rFonts w:ascii="宋体" w:hAnsi="宋体"/>
        </w:rPr>
        <w:t>为一个组合条件，独占一行</w:t>
      </w:r>
      <w:r>
        <w:rPr>
          <w:rFonts w:ascii="宋体" w:hAnsi="宋体" w:hint="eastAsia"/>
        </w:rPr>
        <w:t>。</w:t>
      </w:r>
      <w:r>
        <w:rPr>
          <w:rFonts w:ascii="宋体" w:hAnsi="宋体"/>
        </w:rPr>
        <w:t>如果</w:t>
      </w:r>
      <w:r>
        <w:rPr>
          <w:rFonts w:ascii="宋体" w:hAnsi="宋体" w:hint="eastAsia"/>
        </w:rPr>
        <w:t>过长</w:t>
      </w:r>
      <w:r>
        <w:rPr>
          <w:rFonts w:ascii="宋体" w:hAnsi="宋体"/>
        </w:rPr>
        <w:t>，则进行二级分行。</w:t>
      </w:r>
      <w:r>
        <w:rPr>
          <w:rFonts w:ascii="宋体" w:hAnsi="宋体" w:hint="eastAsia"/>
        </w:rPr>
        <w:t>如</w:t>
      </w:r>
      <w:r>
        <w:rPr>
          <w:rFonts w:ascii="宋体" w:hAnsi="宋体"/>
        </w:rPr>
        <w:t>：</w:t>
      </w:r>
    </w:p>
    <w:p w:rsidR="001C17EC" w:rsidRPr="001C17EC" w:rsidRDefault="001C17EC" w:rsidP="001C17EC">
      <w:pPr>
        <w:ind w:left="420"/>
        <w:rPr>
          <w:rFonts w:ascii="宋体" w:hAnsi="宋体"/>
        </w:rPr>
      </w:pPr>
      <w:r>
        <w:rPr>
          <w:noProof/>
        </w:rPr>
        <w:drawing>
          <wp:inline distT="0" distB="0" distL="0" distR="0" wp14:anchorId="2F137DDF" wp14:editId="63A07111">
            <wp:extent cx="4904762" cy="100952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4762" cy="1009524"/>
                    </a:xfrm>
                    <a:prstGeom prst="rect">
                      <a:avLst/>
                    </a:prstGeom>
                  </pic:spPr>
                </pic:pic>
              </a:graphicData>
            </a:graphic>
          </wp:inline>
        </w:drawing>
      </w:r>
    </w:p>
    <w:p w:rsidR="00D24801" w:rsidRDefault="007C2D31" w:rsidP="00DF325A">
      <w:pPr>
        <w:pStyle w:val="4"/>
        <w:numPr>
          <w:ilvl w:val="3"/>
          <w:numId w:val="4"/>
        </w:numPr>
      </w:pPr>
      <w:r>
        <w:rPr>
          <w:rFonts w:hint="eastAsia"/>
        </w:rPr>
        <w:t>三元运算</w:t>
      </w:r>
      <w:r w:rsidR="001C17EC" w:rsidRPr="00A210F1">
        <w:t>的分行</w:t>
      </w:r>
    </w:p>
    <w:p w:rsidR="007C2D31" w:rsidRDefault="00E8423D" w:rsidP="007C2D31">
      <w:pPr>
        <w:ind w:left="420"/>
      </w:pPr>
      <w:r>
        <w:rPr>
          <w:rFonts w:hint="eastAsia"/>
        </w:rPr>
        <w:t>一般</w:t>
      </w:r>
      <w:r>
        <w:t>而言，三元</w:t>
      </w:r>
      <w:r>
        <w:rPr>
          <w:rFonts w:hint="eastAsia"/>
        </w:rPr>
        <w:t>运算不需要</w:t>
      </w:r>
      <w:r>
        <w:t>分行。</w:t>
      </w:r>
      <w:r>
        <w:rPr>
          <w:rFonts w:hint="eastAsia"/>
        </w:rPr>
        <w:t>但当</w:t>
      </w:r>
      <w:r>
        <w:t>该行过长时，</w:t>
      </w:r>
      <w:r>
        <w:rPr>
          <w:rFonts w:hint="eastAsia"/>
        </w:rPr>
        <w:t>可以</w:t>
      </w:r>
      <w:r>
        <w:t>考虑分行，分行的示例如下：</w:t>
      </w:r>
    </w:p>
    <w:p w:rsidR="00E8423D" w:rsidRDefault="00E8423D" w:rsidP="007C2D31">
      <w:pPr>
        <w:ind w:left="420"/>
      </w:pPr>
    </w:p>
    <w:p w:rsidR="00E8423D" w:rsidRPr="00E8423D" w:rsidRDefault="00E8423D" w:rsidP="007C2D31">
      <w:pPr>
        <w:ind w:left="420"/>
      </w:pPr>
      <w:r>
        <w:rPr>
          <w:noProof/>
        </w:rPr>
        <w:drawing>
          <wp:inline distT="0" distB="0" distL="0" distR="0" wp14:anchorId="6421A88E" wp14:editId="1D0716EF">
            <wp:extent cx="4476190" cy="61904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190" cy="619048"/>
                    </a:xfrm>
                    <a:prstGeom prst="rect">
                      <a:avLst/>
                    </a:prstGeom>
                  </pic:spPr>
                </pic:pic>
              </a:graphicData>
            </a:graphic>
          </wp:inline>
        </w:drawing>
      </w:r>
    </w:p>
    <w:p w:rsidR="00936ACC" w:rsidRDefault="00936ACC" w:rsidP="00DF325A">
      <w:pPr>
        <w:pStyle w:val="2"/>
        <w:numPr>
          <w:ilvl w:val="1"/>
          <w:numId w:val="4"/>
        </w:numPr>
      </w:pPr>
      <w:r>
        <w:rPr>
          <w:rFonts w:hint="eastAsia"/>
        </w:rPr>
        <w:t>代码块</w:t>
      </w:r>
    </w:p>
    <w:p w:rsidR="00936ACC" w:rsidRDefault="00936ACC" w:rsidP="00936ACC">
      <w:pPr>
        <w:ind w:left="420"/>
        <w:rPr>
          <w:rFonts w:ascii="宋体" w:hAnsi="宋体"/>
        </w:rPr>
      </w:pPr>
      <w:r w:rsidRPr="000E2805">
        <w:rPr>
          <w:rFonts w:ascii="宋体" w:hAnsi="宋体"/>
        </w:rPr>
        <w:t>一个</w:t>
      </w:r>
      <w:r>
        <w:rPr>
          <w:rFonts w:ascii="宋体" w:hAnsi="宋体" w:hint="eastAsia"/>
        </w:rPr>
        <w:t>代码</w:t>
      </w:r>
      <w:r w:rsidRPr="000E2805">
        <w:rPr>
          <w:rFonts w:ascii="宋体" w:hAnsi="宋体"/>
        </w:rPr>
        <w:t>块是指任何被包含在大括号"{"和"}"中间的代码。</w:t>
      </w:r>
    </w:p>
    <w:p w:rsidR="00936ACC" w:rsidRDefault="00936ACC" w:rsidP="00936ACC">
      <w:pPr>
        <w:ind w:left="420"/>
      </w:pPr>
      <w:r>
        <w:rPr>
          <w:rFonts w:hint="eastAsia"/>
        </w:rPr>
        <w:t>代码块的</w:t>
      </w:r>
      <w:r>
        <w:t>起始</w:t>
      </w:r>
      <w:r>
        <w:t>{</w:t>
      </w:r>
      <w:r>
        <w:rPr>
          <w:rFonts w:hint="eastAsia"/>
        </w:rPr>
        <w:t xml:space="preserve"> </w:t>
      </w:r>
      <w:r>
        <w:rPr>
          <w:rFonts w:hint="eastAsia"/>
        </w:rPr>
        <w:t>有</w:t>
      </w:r>
      <w:r>
        <w:t>两种放置方式：</w:t>
      </w:r>
      <w:r>
        <w:rPr>
          <w:rFonts w:hint="eastAsia"/>
        </w:rPr>
        <w:t>1}</w:t>
      </w:r>
      <w:r>
        <w:t>行尾</w:t>
      </w:r>
      <w:r>
        <w:rPr>
          <w:rFonts w:hint="eastAsia"/>
        </w:rPr>
        <w:t>；</w:t>
      </w:r>
      <w:r>
        <w:t>2</w:t>
      </w:r>
      <w:r>
        <w:t>）另起一行</w:t>
      </w:r>
      <w:r>
        <w:rPr>
          <w:rFonts w:hint="eastAsia"/>
        </w:rPr>
        <w:t>并</w:t>
      </w:r>
      <w:r>
        <w:t>独占一行。</w:t>
      </w:r>
    </w:p>
    <w:p w:rsidR="00936ACC" w:rsidRDefault="00936ACC" w:rsidP="00936ACC">
      <w:pPr>
        <w:ind w:left="420"/>
      </w:pPr>
    </w:p>
    <w:p w:rsidR="00936ACC" w:rsidRDefault="00936ACC" w:rsidP="00936ACC">
      <w:pPr>
        <w:ind w:left="420"/>
      </w:pPr>
      <w:r>
        <w:rPr>
          <w:rFonts w:hint="eastAsia"/>
        </w:rPr>
        <w:t>为了</w:t>
      </w:r>
      <w:r>
        <w:t>保持整体风格统一，并且</w:t>
      </w:r>
      <w:r w:rsidRPr="00AA0EE1">
        <w:rPr>
          <w:b/>
        </w:rPr>
        <w:t>减少不必要的行数</w:t>
      </w:r>
      <w:r>
        <w:t>，我们统一将</w:t>
      </w:r>
      <w:r>
        <w:rPr>
          <w:rFonts w:hint="eastAsia"/>
        </w:rPr>
        <w:t>起始</w:t>
      </w:r>
      <w:r>
        <w:rPr>
          <w:rFonts w:hint="eastAsia"/>
        </w:rPr>
        <w:t>{</w:t>
      </w:r>
      <w:r>
        <w:rPr>
          <w:rFonts w:hint="eastAsia"/>
        </w:rPr>
        <w:t>放在</w:t>
      </w:r>
      <w:r>
        <w:t>行尾，如：</w:t>
      </w:r>
    </w:p>
    <w:p w:rsidR="00936ACC" w:rsidRPr="00936ACC" w:rsidRDefault="00936ACC" w:rsidP="00936ACC">
      <w:pPr>
        <w:ind w:left="420"/>
      </w:pPr>
      <w:r>
        <w:rPr>
          <w:noProof/>
        </w:rPr>
        <w:lastRenderedPageBreak/>
        <w:drawing>
          <wp:inline distT="0" distB="0" distL="0" distR="0" wp14:anchorId="08DFD973" wp14:editId="22976595">
            <wp:extent cx="2628571" cy="657143"/>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8571" cy="657143"/>
                    </a:xfrm>
                    <a:prstGeom prst="rect">
                      <a:avLst/>
                    </a:prstGeom>
                  </pic:spPr>
                </pic:pic>
              </a:graphicData>
            </a:graphic>
          </wp:inline>
        </w:drawing>
      </w:r>
    </w:p>
    <w:p w:rsidR="00A210F1" w:rsidRPr="00936ACC" w:rsidRDefault="00A210F1" w:rsidP="00A210F1"/>
    <w:p w:rsidR="00ED094D" w:rsidRPr="00BB203C" w:rsidRDefault="00CE0B60" w:rsidP="00DF325A">
      <w:pPr>
        <w:pStyle w:val="1"/>
        <w:numPr>
          <w:ilvl w:val="0"/>
          <w:numId w:val="4"/>
        </w:numPr>
      </w:pPr>
      <w:r>
        <w:t>声明</w:t>
      </w:r>
    </w:p>
    <w:p w:rsidR="00572A35" w:rsidRDefault="00840F29" w:rsidP="00DF325A">
      <w:pPr>
        <w:pStyle w:val="2"/>
        <w:numPr>
          <w:ilvl w:val="1"/>
          <w:numId w:val="4"/>
        </w:numPr>
      </w:pPr>
      <w:r>
        <w:rPr>
          <w:rFonts w:hint="eastAsia"/>
        </w:rPr>
        <w:t>一行</w:t>
      </w:r>
      <w:r>
        <w:t>一个变量</w:t>
      </w:r>
    </w:p>
    <w:p w:rsidR="003E19F9" w:rsidRPr="00CD261E" w:rsidRDefault="003E19F9" w:rsidP="00CD261E">
      <w:pPr>
        <w:ind w:firstLine="435"/>
        <w:rPr>
          <w:rFonts w:ascii="宋体" w:hAnsi="宋体"/>
        </w:rPr>
      </w:pPr>
      <w:r w:rsidRPr="00CD261E">
        <w:rPr>
          <w:rFonts w:ascii="宋体" w:hAnsi="宋体"/>
        </w:rPr>
        <w:t>推荐一行一个声明，因为这样以利于写注释。亦即，</w:t>
      </w:r>
    </w:p>
    <w:p w:rsidR="003E19F9" w:rsidRPr="00CD261E" w:rsidRDefault="003E19F9" w:rsidP="00190E1D">
      <w:pPr>
        <w:pBdr>
          <w:top w:val="single" w:sz="4" w:space="1" w:color="auto"/>
          <w:left w:val="single" w:sz="4" w:space="4" w:color="auto"/>
          <w:bottom w:val="single" w:sz="4" w:space="1" w:color="auto"/>
          <w:right w:val="single" w:sz="4" w:space="4" w:color="auto"/>
        </w:pBdr>
        <w:ind w:firstLine="435"/>
        <w:rPr>
          <w:rFonts w:ascii="宋体" w:hAnsi="宋体"/>
        </w:rPr>
      </w:pPr>
      <w:r w:rsidRPr="00CD261E">
        <w:rPr>
          <w:rFonts w:ascii="宋体" w:hAnsi="宋体"/>
        </w:rPr>
        <w:t>int level; // indentation level</w:t>
      </w:r>
      <w:r w:rsidRPr="00CD261E">
        <w:rPr>
          <w:rFonts w:ascii="宋体" w:hAnsi="宋体"/>
        </w:rPr>
        <w:br/>
        <w:t xml:space="preserve">  </w:t>
      </w:r>
      <w:r w:rsidR="00B23129">
        <w:rPr>
          <w:rFonts w:ascii="宋体" w:hAnsi="宋体" w:hint="eastAsia"/>
        </w:rPr>
        <w:tab/>
      </w:r>
      <w:r w:rsidRPr="00CD261E">
        <w:rPr>
          <w:rFonts w:ascii="宋体" w:hAnsi="宋体"/>
        </w:rPr>
        <w:t>int size; // size of table</w:t>
      </w:r>
    </w:p>
    <w:p w:rsidR="00E443FD" w:rsidRPr="00E443FD" w:rsidRDefault="00E443FD" w:rsidP="00CD261E">
      <w:pPr>
        <w:ind w:firstLine="435"/>
        <w:rPr>
          <w:rFonts w:ascii="宋体" w:hAnsi="宋体"/>
        </w:rPr>
      </w:pPr>
    </w:p>
    <w:p w:rsidR="00352688" w:rsidRDefault="00E831D9" w:rsidP="00B95A45">
      <w:pPr>
        <w:ind w:firstLine="435"/>
        <w:rPr>
          <w:rFonts w:ascii="宋体" w:hAnsi="宋体"/>
        </w:rPr>
      </w:pPr>
      <w:r w:rsidRPr="00B95A45">
        <w:rPr>
          <w:rFonts w:ascii="宋体" w:hAnsi="宋体"/>
        </w:rPr>
        <w:t>尽量在声明局部变量的同时初始化。</w:t>
      </w:r>
    </w:p>
    <w:p w:rsidR="00572A35" w:rsidRDefault="00E831D9" w:rsidP="00B95A45">
      <w:pPr>
        <w:ind w:firstLine="435"/>
      </w:pPr>
      <w:r w:rsidRPr="00B95A45">
        <w:rPr>
          <w:rFonts w:ascii="宋体" w:hAnsi="宋体"/>
        </w:rPr>
        <w:t>唯一不这么做的理由是变量的初始值依赖于某些先前发生的计算。</w:t>
      </w:r>
    </w:p>
    <w:p w:rsidR="00ED094D" w:rsidRDefault="00454BED" w:rsidP="00DF325A">
      <w:pPr>
        <w:pStyle w:val="2"/>
        <w:numPr>
          <w:ilvl w:val="1"/>
          <w:numId w:val="4"/>
        </w:numPr>
      </w:pPr>
      <w:r>
        <w:rPr>
          <w:rFonts w:hint="eastAsia"/>
        </w:rPr>
        <w:t>在</w:t>
      </w:r>
      <w:r>
        <w:t>代码块首</w:t>
      </w:r>
      <w:r w:rsidR="00896656">
        <w:t>声明</w:t>
      </w:r>
      <w:r>
        <w:t>变量</w:t>
      </w:r>
    </w:p>
    <w:p w:rsidR="00432D01" w:rsidRDefault="002073EB" w:rsidP="000E2805">
      <w:pPr>
        <w:ind w:firstLine="435"/>
        <w:rPr>
          <w:rFonts w:ascii="宋体" w:hAnsi="宋体"/>
        </w:rPr>
      </w:pPr>
      <w:r>
        <w:rPr>
          <w:rFonts w:ascii="宋体" w:hAnsi="宋体"/>
        </w:rPr>
        <w:t>只在代码块的开始处声明变量</w:t>
      </w:r>
      <w:r>
        <w:rPr>
          <w:rFonts w:ascii="宋体" w:hAnsi="宋体" w:hint="eastAsia"/>
        </w:rPr>
        <w:t>，</w:t>
      </w:r>
      <w:r>
        <w:rPr>
          <w:rFonts w:ascii="宋体" w:hAnsi="宋体"/>
        </w:rPr>
        <w:t>不要在首次用到该变量时才声明之</w:t>
      </w:r>
      <w:r>
        <w:rPr>
          <w:rFonts w:ascii="宋体" w:hAnsi="宋体" w:hint="eastAsia"/>
        </w:rPr>
        <w:t>，因为</w:t>
      </w:r>
      <w:r w:rsidR="00432D01" w:rsidRPr="000E2805">
        <w:rPr>
          <w:rFonts w:ascii="宋体" w:hAnsi="宋体"/>
        </w:rPr>
        <w:t>这会把注意力不集中的程序员搞糊涂，同时会妨碍代码在该作用域内的可移植性。</w:t>
      </w:r>
    </w:p>
    <w:p w:rsidR="002073EB" w:rsidRPr="000E2805" w:rsidRDefault="002073EB" w:rsidP="000E2805">
      <w:pPr>
        <w:ind w:firstLine="435"/>
        <w:rPr>
          <w:rFonts w:ascii="宋体" w:hAnsi="宋体"/>
        </w:rPr>
      </w:pPr>
    </w:p>
    <w:p w:rsidR="00432D01" w:rsidRPr="000E2805" w:rsidRDefault="00880EA8" w:rsidP="008917FF">
      <w:pPr>
        <w:pBdr>
          <w:top w:val="single" w:sz="4" w:space="1" w:color="auto"/>
          <w:left w:val="single" w:sz="4" w:space="4" w:color="auto"/>
          <w:bottom w:val="single" w:sz="4" w:space="1" w:color="auto"/>
          <w:right w:val="single" w:sz="4" w:space="4" w:color="auto"/>
        </w:pBdr>
        <w:ind w:firstLine="435"/>
        <w:rPr>
          <w:rFonts w:ascii="宋体" w:hAnsi="宋体"/>
        </w:rPr>
      </w:pPr>
      <w:r>
        <w:rPr>
          <w:rFonts w:ascii="宋体" w:hAnsi="宋体"/>
        </w:rPr>
        <w:t>Public vo</w:t>
      </w:r>
      <w:r w:rsidR="00432D01" w:rsidRPr="000E2805">
        <w:rPr>
          <w:rFonts w:ascii="宋体" w:hAnsi="宋体"/>
        </w:rPr>
        <w:t>id myMethod() {</w:t>
      </w:r>
      <w:r w:rsidR="00432D01" w:rsidRPr="000E2805">
        <w:rPr>
          <w:rFonts w:ascii="宋体" w:hAnsi="宋体"/>
        </w:rPr>
        <w:br/>
        <w:t>  </w:t>
      </w:r>
      <w:r w:rsidR="00C1374A">
        <w:rPr>
          <w:rFonts w:ascii="宋体" w:hAnsi="宋体"/>
        </w:rPr>
        <w:tab/>
      </w:r>
      <w:r w:rsidR="00432D01" w:rsidRPr="000E2805">
        <w:rPr>
          <w:rFonts w:ascii="宋体" w:hAnsi="宋体"/>
        </w:rPr>
        <w:t xml:space="preserve">int int1 = 0; // </w:t>
      </w:r>
      <w:r>
        <w:rPr>
          <w:rFonts w:ascii="宋体" w:hAnsi="宋体" w:hint="eastAsia"/>
        </w:rPr>
        <w:t>在方法开始处</w:t>
      </w:r>
      <w:r>
        <w:rPr>
          <w:rFonts w:ascii="宋体" w:hAnsi="宋体"/>
        </w:rPr>
        <w:t>声明</w:t>
      </w:r>
    </w:p>
    <w:p w:rsidR="00432D01" w:rsidRPr="000E2805" w:rsidRDefault="00432D01" w:rsidP="008917FF">
      <w:pPr>
        <w:pBdr>
          <w:top w:val="single" w:sz="4" w:space="1" w:color="auto"/>
          <w:left w:val="single" w:sz="4" w:space="4" w:color="auto"/>
          <w:bottom w:val="single" w:sz="4" w:space="1" w:color="auto"/>
          <w:right w:val="single" w:sz="4" w:space="4" w:color="auto"/>
        </w:pBdr>
        <w:ind w:firstLine="435"/>
        <w:rPr>
          <w:rFonts w:ascii="宋体" w:hAnsi="宋体"/>
        </w:rPr>
      </w:pPr>
      <w:r w:rsidRPr="000E2805">
        <w:rPr>
          <w:rFonts w:ascii="宋体" w:hAnsi="宋体"/>
        </w:rPr>
        <w:t>  if (condition) {</w:t>
      </w:r>
      <w:r w:rsidRPr="000E2805">
        <w:rPr>
          <w:rFonts w:ascii="宋体" w:hAnsi="宋体"/>
        </w:rPr>
        <w:br/>
        <w:t>    </w:t>
      </w:r>
      <w:r w:rsidR="00C1374A">
        <w:rPr>
          <w:rFonts w:ascii="宋体" w:hAnsi="宋体"/>
        </w:rPr>
        <w:tab/>
      </w:r>
      <w:r w:rsidRPr="000E2805">
        <w:rPr>
          <w:rFonts w:ascii="宋体" w:hAnsi="宋体"/>
        </w:rPr>
        <w:t xml:space="preserve">int int2 = 0; // </w:t>
      </w:r>
      <w:r w:rsidR="00880EA8">
        <w:rPr>
          <w:rFonts w:ascii="宋体" w:hAnsi="宋体" w:hint="eastAsia"/>
        </w:rPr>
        <w:t>在</w:t>
      </w:r>
      <w:r w:rsidR="00880EA8">
        <w:rPr>
          <w:rFonts w:ascii="宋体" w:hAnsi="宋体"/>
        </w:rPr>
        <w:t>if</w:t>
      </w:r>
      <w:r w:rsidR="00880EA8">
        <w:rPr>
          <w:rFonts w:ascii="宋体" w:hAnsi="宋体" w:hint="eastAsia"/>
        </w:rPr>
        <w:t>代码块</w:t>
      </w:r>
      <w:r w:rsidR="00880EA8">
        <w:rPr>
          <w:rFonts w:ascii="宋体" w:hAnsi="宋体"/>
        </w:rPr>
        <w:t>开始处</w:t>
      </w:r>
      <w:r w:rsidR="00880EA8">
        <w:rPr>
          <w:rFonts w:ascii="宋体" w:hAnsi="宋体" w:hint="eastAsia"/>
        </w:rPr>
        <w:t>声明</w:t>
      </w:r>
      <w:r w:rsidRPr="000E2805">
        <w:rPr>
          <w:rFonts w:ascii="宋体" w:hAnsi="宋体"/>
        </w:rPr>
        <w:br/>
        <w:t>          </w:t>
      </w:r>
      <w:r w:rsidR="00F37CE6">
        <w:rPr>
          <w:rFonts w:ascii="宋体" w:hAnsi="宋体" w:hint="eastAsia"/>
        </w:rPr>
        <w:t xml:space="preserve"> </w:t>
      </w:r>
      <w:r w:rsidRPr="000E2805">
        <w:rPr>
          <w:rFonts w:ascii="宋体" w:hAnsi="宋体"/>
        </w:rPr>
        <w:t xml:space="preserve"> ...;</w:t>
      </w:r>
      <w:r w:rsidRPr="000E2805">
        <w:rPr>
          <w:rFonts w:ascii="宋体" w:hAnsi="宋体"/>
        </w:rPr>
        <w:br/>
        <w:t>     }</w:t>
      </w:r>
      <w:r w:rsidRPr="000E2805">
        <w:rPr>
          <w:rFonts w:ascii="宋体" w:hAnsi="宋体"/>
        </w:rPr>
        <w:br/>
      </w:r>
      <w:r w:rsidR="00C1374A">
        <w:rPr>
          <w:rFonts w:ascii="宋体" w:hAnsi="宋体"/>
        </w:rPr>
        <w:t xml:space="preserve">    </w:t>
      </w:r>
      <w:r w:rsidRPr="000E2805">
        <w:rPr>
          <w:rFonts w:ascii="宋体" w:hAnsi="宋体"/>
        </w:rPr>
        <w:t>}</w:t>
      </w:r>
    </w:p>
    <w:p w:rsidR="00432D01" w:rsidRPr="000E2805" w:rsidRDefault="00432D01" w:rsidP="000E2805">
      <w:pPr>
        <w:ind w:firstLine="435"/>
        <w:rPr>
          <w:rFonts w:ascii="宋体" w:hAnsi="宋体"/>
        </w:rPr>
      </w:pPr>
      <w:r w:rsidRPr="000E2805">
        <w:rPr>
          <w:rFonts w:ascii="宋体" w:hAnsi="宋体"/>
        </w:rPr>
        <w:t>该规则的一个例外是for循环的索引变量</w:t>
      </w:r>
    </w:p>
    <w:p w:rsidR="00432D01" w:rsidRPr="000E2805" w:rsidRDefault="00432D01" w:rsidP="00617E77">
      <w:pPr>
        <w:pBdr>
          <w:top w:val="single" w:sz="4" w:space="1" w:color="auto"/>
          <w:left w:val="single" w:sz="4" w:space="4" w:color="auto"/>
          <w:bottom w:val="single" w:sz="4" w:space="1" w:color="auto"/>
          <w:right w:val="single" w:sz="4" w:space="4" w:color="auto"/>
        </w:pBdr>
        <w:ind w:firstLine="435"/>
        <w:rPr>
          <w:rFonts w:ascii="宋体" w:hAnsi="宋体"/>
        </w:rPr>
      </w:pPr>
      <w:r w:rsidRPr="000E2805">
        <w:rPr>
          <w:rFonts w:ascii="宋体" w:hAnsi="宋体"/>
        </w:rPr>
        <w:t>for (int i = 0; i &lt; maxLoops; i++) { ... }</w:t>
      </w:r>
    </w:p>
    <w:p w:rsidR="00DF3B9E" w:rsidRDefault="000A37F9" w:rsidP="000A37F9">
      <w:pPr>
        <w:pStyle w:val="2"/>
        <w:numPr>
          <w:ilvl w:val="1"/>
          <w:numId w:val="4"/>
        </w:numPr>
      </w:pPr>
      <w:r>
        <w:rPr>
          <w:rFonts w:hint="eastAsia"/>
        </w:rPr>
        <w:t>避免</w:t>
      </w:r>
      <w:r>
        <w:t>同名变量覆盖</w:t>
      </w:r>
    </w:p>
    <w:p w:rsidR="00432D01" w:rsidRPr="000E2805" w:rsidRDefault="00432D01" w:rsidP="000E2805">
      <w:pPr>
        <w:ind w:firstLine="435"/>
        <w:rPr>
          <w:rFonts w:ascii="宋体" w:hAnsi="宋体"/>
        </w:rPr>
      </w:pPr>
      <w:r w:rsidRPr="000E2805">
        <w:rPr>
          <w:rFonts w:ascii="宋体" w:hAnsi="宋体"/>
        </w:rPr>
        <w:t>避免声明的局部变量覆盖上一级声明的变量。例如，不要在内部代码块中声明相同的变量名：</w:t>
      </w:r>
    </w:p>
    <w:p w:rsidR="00432D01" w:rsidRPr="000E2805" w:rsidRDefault="00432D01" w:rsidP="00D37ECE">
      <w:pPr>
        <w:pBdr>
          <w:top w:val="single" w:sz="4" w:space="1" w:color="auto"/>
          <w:left w:val="single" w:sz="4" w:space="4" w:color="auto"/>
          <w:bottom w:val="single" w:sz="4" w:space="1" w:color="auto"/>
          <w:right w:val="single" w:sz="4" w:space="4" w:color="auto"/>
        </w:pBdr>
        <w:ind w:firstLine="435"/>
        <w:rPr>
          <w:rFonts w:ascii="宋体" w:hAnsi="宋体"/>
        </w:rPr>
      </w:pPr>
      <w:r w:rsidRPr="000E2805">
        <w:rPr>
          <w:rFonts w:ascii="宋体" w:hAnsi="宋体"/>
        </w:rPr>
        <w:t>int count;</w:t>
      </w:r>
      <w:r w:rsidRPr="000E2805">
        <w:rPr>
          <w:rFonts w:ascii="宋体" w:hAnsi="宋体"/>
        </w:rPr>
        <w:br/>
        <w:t xml:space="preserve">   </w:t>
      </w:r>
      <w:r w:rsidR="00D37ECE">
        <w:rPr>
          <w:rFonts w:ascii="宋体" w:hAnsi="宋体" w:hint="eastAsia"/>
        </w:rPr>
        <w:t xml:space="preserve"> </w:t>
      </w:r>
      <w:r w:rsidRPr="000E2805">
        <w:rPr>
          <w:rFonts w:ascii="宋体" w:hAnsi="宋体"/>
        </w:rPr>
        <w:t>...</w:t>
      </w:r>
      <w:r w:rsidRPr="000E2805">
        <w:rPr>
          <w:rFonts w:ascii="宋体" w:hAnsi="宋体"/>
        </w:rPr>
        <w:br/>
        <w:t>  myMethod() {</w:t>
      </w:r>
      <w:r w:rsidRPr="000E2805">
        <w:rPr>
          <w:rFonts w:ascii="宋体" w:hAnsi="宋体"/>
        </w:rPr>
        <w:br/>
      </w:r>
      <w:r w:rsidRPr="000E2805">
        <w:rPr>
          <w:rFonts w:ascii="宋体" w:hAnsi="宋体"/>
        </w:rPr>
        <w:lastRenderedPageBreak/>
        <w:t>  </w:t>
      </w:r>
      <w:r w:rsidR="00DF3B9E">
        <w:rPr>
          <w:rFonts w:ascii="宋体" w:hAnsi="宋体"/>
        </w:rPr>
        <w:tab/>
        <w:t>i</w:t>
      </w:r>
      <w:r w:rsidRPr="000E2805">
        <w:rPr>
          <w:rFonts w:ascii="宋体" w:hAnsi="宋体"/>
        </w:rPr>
        <w:t>f (condition) {</w:t>
      </w:r>
      <w:r w:rsidRPr="000E2805">
        <w:rPr>
          <w:rFonts w:ascii="宋体" w:hAnsi="宋体"/>
        </w:rPr>
        <w:br/>
        <w:t>  </w:t>
      </w:r>
      <w:r w:rsidR="00DF3B9E">
        <w:rPr>
          <w:rFonts w:ascii="宋体" w:hAnsi="宋体"/>
        </w:rPr>
        <w:tab/>
      </w:r>
      <w:r w:rsidR="00DF3B9E">
        <w:rPr>
          <w:rFonts w:ascii="宋体" w:hAnsi="宋体"/>
        </w:rPr>
        <w:tab/>
      </w:r>
      <w:r w:rsidRPr="000E2805">
        <w:rPr>
          <w:rFonts w:ascii="宋体" w:hAnsi="宋体"/>
        </w:rPr>
        <w:t xml:space="preserve">int count = 0; // </w:t>
      </w:r>
      <w:r w:rsidR="00582168">
        <w:rPr>
          <w:rFonts w:ascii="宋体" w:hAnsi="宋体" w:hint="eastAsia"/>
        </w:rPr>
        <w:t>不要这样做</w:t>
      </w:r>
      <w:r w:rsidRPr="000E2805">
        <w:rPr>
          <w:rFonts w:ascii="宋体" w:hAnsi="宋体"/>
        </w:rPr>
        <w:t>!</w:t>
      </w:r>
      <w:r w:rsidRPr="000E2805">
        <w:rPr>
          <w:rFonts w:ascii="宋体" w:hAnsi="宋体"/>
        </w:rPr>
        <w:br/>
        <w:t xml:space="preserve">      </w:t>
      </w:r>
      <w:r w:rsidR="00D37ECE">
        <w:rPr>
          <w:rFonts w:ascii="宋体" w:hAnsi="宋体" w:hint="eastAsia"/>
        </w:rPr>
        <w:t xml:space="preserve"> </w:t>
      </w:r>
      <w:r w:rsidRPr="000E2805">
        <w:rPr>
          <w:rFonts w:ascii="宋体" w:hAnsi="宋体"/>
        </w:rPr>
        <w:t>...</w:t>
      </w:r>
      <w:r w:rsidRPr="000E2805">
        <w:rPr>
          <w:rFonts w:ascii="宋体" w:hAnsi="宋体"/>
        </w:rPr>
        <w:br/>
        <w:t>    }</w:t>
      </w:r>
      <w:r w:rsidRPr="000E2805">
        <w:rPr>
          <w:rFonts w:ascii="宋体" w:hAnsi="宋体"/>
        </w:rPr>
        <w:br/>
        <w:t xml:space="preserve">    </w:t>
      </w:r>
      <w:r w:rsidR="00D37ECE">
        <w:rPr>
          <w:rFonts w:ascii="宋体" w:hAnsi="宋体" w:hint="eastAsia"/>
        </w:rPr>
        <w:t xml:space="preserve"> </w:t>
      </w:r>
      <w:r w:rsidRPr="000E2805">
        <w:rPr>
          <w:rFonts w:ascii="宋体" w:hAnsi="宋体"/>
        </w:rPr>
        <w:t>...</w:t>
      </w:r>
      <w:r w:rsidRPr="000E2805">
        <w:rPr>
          <w:rFonts w:ascii="宋体" w:hAnsi="宋体"/>
        </w:rPr>
        <w:br/>
        <w:t>  }</w:t>
      </w:r>
    </w:p>
    <w:p w:rsidR="002B3059" w:rsidRPr="00D225A4" w:rsidRDefault="0043772C" w:rsidP="00DF325A">
      <w:pPr>
        <w:pStyle w:val="1"/>
        <w:numPr>
          <w:ilvl w:val="0"/>
          <w:numId w:val="4"/>
        </w:numPr>
      </w:pPr>
      <w:r>
        <w:t>语句</w:t>
      </w:r>
    </w:p>
    <w:p w:rsidR="00FB59EA" w:rsidRDefault="008F7449" w:rsidP="00DF325A">
      <w:pPr>
        <w:pStyle w:val="2"/>
        <w:numPr>
          <w:ilvl w:val="1"/>
          <w:numId w:val="4"/>
        </w:numPr>
      </w:pPr>
      <w:r>
        <w:rPr>
          <w:rFonts w:hint="eastAsia"/>
        </w:rPr>
        <w:t>一行</w:t>
      </w:r>
      <w:r>
        <w:t>一条语句</w:t>
      </w:r>
    </w:p>
    <w:p w:rsidR="00061BA0" w:rsidRPr="003E36BB" w:rsidRDefault="00061BA0" w:rsidP="003E36BB">
      <w:pPr>
        <w:ind w:firstLine="435"/>
        <w:rPr>
          <w:rFonts w:ascii="宋体" w:hAnsi="宋体"/>
        </w:rPr>
      </w:pPr>
      <w:r w:rsidRPr="003E36BB">
        <w:rPr>
          <w:rFonts w:ascii="宋体" w:hAnsi="宋体"/>
        </w:rPr>
        <w:t>每行至多包含一条语句，例如： </w:t>
      </w:r>
    </w:p>
    <w:p w:rsidR="00061BA0" w:rsidRPr="003E36BB" w:rsidRDefault="004D633F" w:rsidP="00A260DE">
      <w:pPr>
        <w:pBdr>
          <w:top w:val="single" w:sz="4" w:space="1" w:color="auto"/>
          <w:left w:val="single" w:sz="4" w:space="4" w:color="auto"/>
          <w:bottom w:val="single" w:sz="4" w:space="1" w:color="auto"/>
          <w:right w:val="single" w:sz="4" w:space="4" w:color="auto"/>
        </w:pBdr>
        <w:ind w:firstLine="435"/>
        <w:rPr>
          <w:rFonts w:ascii="宋体" w:hAnsi="宋体"/>
        </w:rPr>
      </w:pPr>
      <w:r>
        <w:rPr>
          <w:rFonts w:ascii="宋体" w:hAnsi="宋体"/>
        </w:rPr>
        <w:t xml:space="preserve">argv++; // </w:t>
      </w:r>
      <w:r>
        <w:rPr>
          <w:rFonts w:ascii="宋体" w:hAnsi="宋体" w:hint="eastAsia"/>
        </w:rPr>
        <w:t>正确</w:t>
      </w:r>
      <w:r w:rsidR="00061BA0" w:rsidRPr="003E36BB">
        <w:rPr>
          <w:rFonts w:ascii="宋体" w:hAnsi="宋体"/>
        </w:rPr>
        <w:br/>
        <w:t xml:space="preserve">  </w:t>
      </w:r>
      <w:r w:rsidR="008F7985">
        <w:rPr>
          <w:rFonts w:ascii="宋体" w:hAnsi="宋体" w:hint="eastAsia"/>
        </w:rPr>
        <w:tab/>
      </w:r>
      <w:r w:rsidR="00061BA0" w:rsidRPr="003E36BB">
        <w:rPr>
          <w:rFonts w:ascii="宋体" w:hAnsi="宋体"/>
        </w:rPr>
        <w:t xml:space="preserve">argc--; // </w:t>
      </w:r>
      <w:r>
        <w:rPr>
          <w:rFonts w:ascii="宋体" w:hAnsi="宋体" w:hint="eastAsia"/>
        </w:rPr>
        <w:t>正确</w:t>
      </w:r>
    </w:p>
    <w:p w:rsidR="00061BA0" w:rsidRPr="003E36BB" w:rsidRDefault="00061BA0" w:rsidP="00A260DE">
      <w:pPr>
        <w:pBdr>
          <w:top w:val="single" w:sz="4" w:space="1" w:color="auto"/>
          <w:left w:val="single" w:sz="4" w:space="4" w:color="auto"/>
          <w:bottom w:val="single" w:sz="4" w:space="1" w:color="auto"/>
          <w:right w:val="single" w:sz="4" w:space="4" w:color="auto"/>
        </w:pBdr>
        <w:ind w:firstLine="435"/>
        <w:rPr>
          <w:rFonts w:ascii="宋体" w:hAnsi="宋体"/>
        </w:rPr>
      </w:pPr>
      <w:r w:rsidRPr="003E36BB">
        <w:rPr>
          <w:rFonts w:ascii="宋体" w:hAnsi="宋体"/>
        </w:rPr>
        <w:t xml:space="preserve">argv++; argc--; // </w:t>
      </w:r>
      <w:r w:rsidR="004D633F">
        <w:rPr>
          <w:rFonts w:ascii="宋体" w:hAnsi="宋体" w:hint="eastAsia"/>
        </w:rPr>
        <w:t>错误</w:t>
      </w:r>
      <w:r w:rsidRPr="003E36BB">
        <w:rPr>
          <w:rFonts w:ascii="宋体" w:hAnsi="宋体"/>
        </w:rPr>
        <w:t>!</w:t>
      </w:r>
    </w:p>
    <w:p w:rsidR="00FB59EA" w:rsidRPr="00207486" w:rsidRDefault="008160A2" w:rsidP="00DF325A">
      <w:pPr>
        <w:pStyle w:val="2"/>
        <w:numPr>
          <w:ilvl w:val="1"/>
          <w:numId w:val="4"/>
        </w:numPr>
      </w:pPr>
      <w:r>
        <w:t>返回语句</w:t>
      </w:r>
    </w:p>
    <w:p w:rsidR="00D04412" w:rsidRDefault="00324E43" w:rsidP="008801FD">
      <w:pPr>
        <w:ind w:firstLine="435"/>
        <w:rPr>
          <w:rFonts w:ascii="宋体" w:hAnsi="宋体"/>
        </w:rPr>
      </w:pPr>
      <w:r w:rsidRPr="008801FD">
        <w:rPr>
          <w:rFonts w:ascii="宋体" w:hAnsi="宋体"/>
        </w:rPr>
        <w:t>一个带返回值的return语句</w:t>
      </w:r>
      <w:r w:rsidR="00D04412">
        <w:rPr>
          <w:rFonts w:ascii="宋体" w:hAnsi="宋体" w:hint="eastAsia"/>
        </w:rPr>
        <w:t>一般</w:t>
      </w:r>
      <w:r w:rsidRPr="008801FD">
        <w:rPr>
          <w:rFonts w:ascii="宋体" w:hAnsi="宋体"/>
        </w:rPr>
        <w:t>不使用小括号"()"，除非它们以某种方式使返回值更为显见。</w:t>
      </w:r>
    </w:p>
    <w:p w:rsidR="00324E43" w:rsidRPr="008801FD" w:rsidRDefault="00D04412" w:rsidP="008801FD">
      <w:pPr>
        <w:ind w:firstLine="435"/>
        <w:rPr>
          <w:rFonts w:ascii="宋体" w:hAnsi="宋体"/>
        </w:rPr>
      </w:pPr>
      <w:r>
        <w:rPr>
          <w:rFonts w:ascii="宋体" w:hAnsi="宋体" w:hint="eastAsia"/>
        </w:rPr>
        <w:t>下面</w:t>
      </w:r>
      <w:r>
        <w:rPr>
          <w:rFonts w:ascii="宋体" w:hAnsi="宋体"/>
        </w:rPr>
        <w:t>这些例子是被允许的</w:t>
      </w:r>
      <w:r w:rsidR="00324E43" w:rsidRPr="008801FD">
        <w:rPr>
          <w:rFonts w:ascii="宋体" w:hAnsi="宋体"/>
        </w:rPr>
        <w:t>：</w:t>
      </w:r>
    </w:p>
    <w:p w:rsidR="00324E43" w:rsidRPr="008801FD" w:rsidRDefault="00324E43" w:rsidP="00FD3C96">
      <w:pPr>
        <w:pBdr>
          <w:top w:val="single" w:sz="4" w:space="1" w:color="auto"/>
          <w:left w:val="single" w:sz="4" w:space="4" w:color="auto"/>
          <w:bottom w:val="single" w:sz="4" w:space="1" w:color="auto"/>
          <w:right w:val="single" w:sz="4" w:space="4" w:color="auto"/>
        </w:pBdr>
        <w:ind w:firstLine="435"/>
        <w:rPr>
          <w:rFonts w:ascii="宋体" w:hAnsi="宋体"/>
        </w:rPr>
      </w:pPr>
      <w:r w:rsidRPr="008801FD">
        <w:rPr>
          <w:rFonts w:ascii="宋体" w:hAnsi="宋体"/>
        </w:rPr>
        <w:t>return</w:t>
      </w:r>
      <w:r w:rsidR="00D04412">
        <w:rPr>
          <w:rFonts w:ascii="宋体" w:hAnsi="宋体"/>
        </w:rPr>
        <w:t xml:space="preserve"> size</w:t>
      </w:r>
      <w:r w:rsidRPr="008801FD">
        <w:rPr>
          <w:rFonts w:ascii="宋体" w:hAnsi="宋体"/>
        </w:rPr>
        <w:t>;</w:t>
      </w:r>
    </w:p>
    <w:p w:rsidR="00324E43" w:rsidRPr="008801FD" w:rsidRDefault="00324E43" w:rsidP="00FD3C96">
      <w:pPr>
        <w:pBdr>
          <w:top w:val="single" w:sz="4" w:space="1" w:color="auto"/>
          <w:left w:val="single" w:sz="4" w:space="4" w:color="auto"/>
          <w:bottom w:val="single" w:sz="4" w:space="1" w:color="auto"/>
          <w:right w:val="single" w:sz="4" w:space="4" w:color="auto"/>
        </w:pBdr>
        <w:ind w:firstLine="435"/>
        <w:rPr>
          <w:rFonts w:ascii="宋体" w:hAnsi="宋体"/>
        </w:rPr>
      </w:pPr>
      <w:r w:rsidRPr="008801FD">
        <w:rPr>
          <w:rFonts w:ascii="宋体" w:hAnsi="宋体"/>
        </w:rPr>
        <w:t>return myDisk.size();</w:t>
      </w:r>
    </w:p>
    <w:p w:rsidR="00324E43" w:rsidRPr="008801FD" w:rsidRDefault="00324E43" w:rsidP="00FD3C96">
      <w:pPr>
        <w:pBdr>
          <w:top w:val="single" w:sz="4" w:space="1" w:color="auto"/>
          <w:left w:val="single" w:sz="4" w:space="4" w:color="auto"/>
          <w:bottom w:val="single" w:sz="4" w:space="1" w:color="auto"/>
          <w:right w:val="single" w:sz="4" w:space="4" w:color="auto"/>
        </w:pBdr>
        <w:ind w:firstLine="435"/>
        <w:rPr>
          <w:rFonts w:ascii="宋体" w:hAnsi="宋体"/>
        </w:rPr>
      </w:pPr>
      <w:r w:rsidRPr="008801FD">
        <w:rPr>
          <w:rFonts w:ascii="宋体" w:hAnsi="宋体"/>
        </w:rPr>
        <w:t>return (size ? size : defaultSize);</w:t>
      </w:r>
    </w:p>
    <w:p w:rsidR="003206D8" w:rsidRDefault="008F7449" w:rsidP="00DF325A">
      <w:pPr>
        <w:pStyle w:val="2"/>
        <w:numPr>
          <w:ilvl w:val="1"/>
          <w:numId w:val="4"/>
        </w:numPr>
      </w:pPr>
      <w:r>
        <w:t>i</w:t>
      </w:r>
      <w:r w:rsidR="00680FD3">
        <w:t>f</w:t>
      </w:r>
      <w:r>
        <w:rPr>
          <w:rFonts w:hint="eastAsia"/>
        </w:rPr>
        <w:t>语句代码块</w:t>
      </w:r>
    </w:p>
    <w:p w:rsidR="00B70911" w:rsidRPr="002B7964" w:rsidRDefault="00B70911" w:rsidP="002B7964">
      <w:pPr>
        <w:ind w:firstLine="435"/>
        <w:rPr>
          <w:rFonts w:ascii="宋体" w:hAnsi="宋体"/>
        </w:rPr>
      </w:pPr>
      <w:r w:rsidRPr="002B7964">
        <w:rPr>
          <w:rFonts w:ascii="宋体" w:hAnsi="宋体"/>
        </w:rPr>
        <w:t>注意：if语句总是用"{"和"}"括起来，避免使用如下容易引起错误的格式：</w:t>
      </w:r>
    </w:p>
    <w:p w:rsidR="007B12A7" w:rsidRPr="009E4535" w:rsidRDefault="00B70911" w:rsidP="008F7449">
      <w:pPr>
        <w:pBdr>
          <w:top w:val="single" w:sz="4" w:space="1" w:color="auto"/>
          <w:left w:val="single" w:sz="4" w:space="4" w:color="auto"/>
          <w:bottom w:val="single" w:sz="4" w:space="1" w:color="auto"/>
          <w:right w:val="single" w:sz="4" w:space="4" w:color="auto"/>
        </w:pBdr>
        <w:ind w:firstLine="435"/>
        <w:rPr>
          <w:rFonts w:ascii="宋体" w:hAnsi="宋体"/>
        </w:rPr>
      </w:pPr>
      <w:r w:rsidRPr="002B7964">
        <w:rPr>
          <w:rFonts w:ascii="宋体" w:hAnsi="宋体"/>
        </w:rPr>
        <w:t>if (condition) //</w:t>
      </w:r>
      <w:r w:rsidR="002A7D11">
        <w:rPr>
          <w:rFonts w:ascii="宋体" w:hAnsi="宋体" w:hint="eastAsia"/>
        </w:rPr>
        <w:t>内部的</w:t>
      </w:r>
      <w:r w:rsidR="002A7D11">
        <w:rPr>
          <w:rFonts w:ascii="宋体" w:hAnsi="宋体"/>
        </w:rPr>
        <w:t>代码只有一行，</w:t>
      </w:r>
      <w:r w:rsidR="002A7D11">
        <w:rPr>
          <w:rFonts w:ascii="宋体" w:hAnsi="宋体" w:hint="eastAsia"/>
        </w:rPr>
        <w:t>语法</w:t>
      </w:r>
      <w:r w:rsidR="002A7D11">
        <w:rPr>
          <w:rFonts w:ascii="宋体" w:hAnsi="宋体"/>
        </w:rPr>
        <w:t>正确，但容易误解</w:t>
      </w:r>
      <w:r w:rsidR="00970B14">
        <w:rPr>
          <w:rFonts w:ascii="宋体" w:hAnsi="宋体" w:hint="eastAsia"/>
        </w:rPr>
        <w:t>，</w:t>
      </w:r>
      <w:r w:rsidR="00970B14">
        <w:rPr>
          <w:rFonts w:ascii="宋体" w:hAnsi="宋体"/>
        </w:rPr>
        <w:t>避免使用</w:t>
      </w:r>
      <w:r w:rsidR="002A7D11">
        <w:rPr>
          <w:rFonts w:ascii="宋体" w:hAnsi="宋体"/>
        </w:rPr>
        <w:t>。</w:t>
      </w:r>
      <w:r w:rsidRPr="002B7964">
        <w:rPr>
          <w:rFonts w:ascii="宋体" w:hAnsi="宋体"/>
        </w:rPr>
        <w:br/>
        <w:t>  </w:t>
      </w:r>
      <w:r w:rsidR="00A3252E">
        <w:rPr>
          <w:rFonts w:ascii="宋体" w:hAnsi="宋体"/>
        </w:rPr>
        <w:tab/>
      </w:r>
      <w:r w:rsidRPr="002B7964">
        <w:rPr>
          <w:rFonts w:ascii="宋体" w:hAnsi="宋体"/>
        </w:rPr>
        <w:t>statement;</w:t>
      </w:r>
    </w:p>
    <w:p w:rsidR="00D75A9A" w:rsidRDefault="00FB3798" w:rsidP="00DF325A">
      <w:pPr>
        <w:pStyle w:val="2"/>
        <w:numPr>
          <w:ilvl w:val="1"/>
          <w:numId w:val="4"/>
        </w:numPr>
      </w:pPr>
      <w:r>
        <w:t>switch</w:t>
      </w:r>
      <w:r>
        <w:t>语句</w:t>
      </w:r>
      <w:r w:rsidR="008F7449">
        <w:rPr>
          <w:rFonts w:hint="eastAsia"/>
        </w:rPr>
        <w:t>注释</w:t>
      </w:r>
    </w:p>
    <w:p w:rsidR="00803619" w:rsidRDefault="00803619" w:rsidP="00AF7C17">
      <w:pPr>
        <w:ind w:firstLine="435"/>
        <w:rPr>
          <w:rFonts w:ascii="宋体" w:hAnsi="宋体"/>
        </w:rPr>
      </w:pPr>
      <w:r w:rsidRPr="00AF7C17">
        <w:rPr>
          <w:rFonts w:ascii="宋体" w:hAnsi="宋体"/>
        </w:rPr>
        <w:t>一个switch语句应该具有如下格式：</w:t>
      </w:r>
    </w:p>
    <w:p w:rsidR="009418B3" w:rsidRPr="00AF7C17" w:rsidRDefault="009418B3" w:rsidP="00AF7C17">
      <w:pPr>
        <w:ind w:firstLine="435"/>
        <w:rPr>
          <w:rFonts w:ascii="宋体" w:hAnsi="宋体"/>
        </w:rPr>
      </w:pPr>
      <w:r>
        <w:rPr>
          <w:rFonts w:ascii="宋体" w:hAnsi="宋体" w:hint="eastAsia"/>
        </w:rPr>
        <w:t>（</w:t>
      </w:r>
      <w:r w:rsidR="00AF3503">
        <w:rPr>
          <w:rFonts w:ascii="宋体" w:hAnsi="宋体" w:hint="eastAsia"/>
        </w:rPr>
        <w:t>case</w:t>
      </w:r>
      <w:r w:rsidR="00AF3503">
        <w:rPr>
          <w:rFonts w:ascii="宋体" w:hAnsi="宋体"/>
        </w:rPr>
        <w:t>的值建议使用常量</w:t>
      </w:r>
      <w:r w:rsidR="00AF3503">
        <w:rPr>
          <w:rFonts w:ascii="宋体" w:hAnsi="宋体" w:hint="eastAsia"/>
        </w:rPr>
        <w:t>，</w:t>
      </w:r>
      <w:r w:rsidR="00AF3503">
        <w:rPr>
          <w:rFonts w:ascii="宋体" w:hAnsi="宋体"/>
        </w:rPr>
        <w:t>这样可读性</w:t>
      </w:r>
      <w:r w:rsidR="00AF3503">
        <w:rPr>
          <w:rFonts w:ascii="宋体" w:hAnsi="宋体" w:hint="eastAsia"/>
        </w:rPr>
        <w:t>会</w:t>
      </w:r>
      <w:r w:rsidR="00AF3503">
        <w:rPr>
          <w:rFonts w:ascii="宋体" w:hAnsi="宋体"/>
        </w:rPr>
        <w:t>更好）</w:t>
      </w:r>
    </w:p>
    <w:p w:rsidR="00803619" w:rsidRPr="00AF7C17" w:rsidRDefault="00803619" w:rsidP="00FF3562">
      <w:pPr>
        <w:pBdr>
          <w:top w:val="single" w:sz="4" w:space="1" w:color="auto"/>
          <w:left w:val="single" w:sz="4" w:space="4" w:color="auto"/>
          <w:bottom w:val="single" w:sz="4" w:space="1" w:color="auto"/>
          <w:right w:val="single" w:sz="4" w:space="4" w:color="auto"/>
        </w:pBdr>
        <w:ind w:firstLine="435"/>
        <w:rPr>
          <w:rFonts w:ascii="宋体" w:hAnsi="宋体"/>
        </w:rPr>
      </w:pPr>
      <w:bookmarkStart w:id="1" w:name="OLE_LINK3"/>
      <w:bookmarkStart w:id="2" w:name="OLE_LINK4"/>
      <w:r w:rsidRPr="00AF7C17">
        <w:rPr>
          <w:rFonts w:ascii="宋体" w:hAnsi="宋体"/>
        </w:rPr>
        <w:t xml:space="preserve">switch </w:t>
      </w:r>
      <w:bookmarkEnd w:id="1"/>
      <w:bookmarkEnd w:id="2"/>
      <w:r w:rsidRPr="00AF7C17">
        <w:rPr>
          <w:rFonts w:ascii="宋体" w:hAnsi="宋体"/>
        </w:rPr>
        <w:t>(condition) {</w:t>
      </w:r>
      <w:r w:rsidRPr="00AF7C17">
        <w:rPr>
          <w:rFonts w:ascii="宋体" w:hAnsi="宋体"/>
        </w:rPr>
        <w:br/>
      </w:r>
      <w:r w:rsidR="00A2782A">
        <w:rPr>
          <w:rFonts w:ascii="宋体" w:hAnsi="宋体" w:hint="eastAsia"/>
        </w:rPr>
        <w:t xml:space="preserve">    </w:t>
      </w:r>
      <w:r w:rsidR="00CD006C">
        <w:rPr>
          <w:rFonts w:ascii="宋体" w:hAnsi="宋体"/>
        </w:rPr>
        <w:tab/>
      </w:r>
      <w:r w:rsidRPr="00AF7C17">
        <w:rPr>
          <w:rFonts w:ascii="宋体" w:hAnsi="宋体"/>
        </w:rPr>
        <w:t>case ABC:</w:t>
      </w:r>
      <w:r w:rsidR="00CD006C" w:rsidRPr="00CD006C">
        <w:rPr>
          <w:rFonts w:ascii="宋体" w:hAnsi="宋体"/>
        </w:rPr>
        <w:t xml:space="preserve"> </w:t>
      </w:r>
      <w:r w:rsidR="00556FAF">
        <w:rPr>
          <w:rFonts w:ascii="宋体" w:hAnsi="宋体"/>
        </w:rPr>
        <w:t xml:space="preserve">/* </w:t>
      </w:r>
      <w:r w:rsidR="00556FAF">
        <w:rPr>
          <w:rFonts w:ascii="宋体" w:hAnsi="宋体" w:hint="eastAsia"/>
        </w:rPr>
        <w:t>说明</w:t>
      </w:r>
      <w:r w:rsidR="00556FAF">
        <w:rPr>
          <w:rFonts w:ascii="宋体" w:hAnsi="宋体"/>
        </w:rPr>
        <w:t>该case的含义</w:t>
      </w:r>
      <w:r w:rsidR="00556FAF">
        <w:rPr>
          <w:rFonts w:ascii="宋体" w:hAnsi="宋体" w:hint="eastAsia"/>
        </w:rPr>
        <w:t xml:space="preserve"> </w:t>
      </w:r>
      <w:r w:rsidR="00556FAF">
        <w:rPr>
          <w:rFonts w:ascii="宋体" w:hAnsi="宋体"/>
        </w:rPr>
        <w:t>*/</w:t>
      </w:r>
      <w:r w:rsidRPr="00AF7C17">
        <w:rPr>
          <w:rFonts w:ascii="宋体" w:hAnsi="宋体"/>
        </w:rPr>
        <w:br/>
        <w:t>    </w:t>
      </w:r>
      <w:r w:rsidR="00A2782A">
        <w:rPr>
          <w:rFonts w:ascii="宋体" w:hAnsi="宋体" w:hint="eastAsia"/>
        </w:rPr>
        <w:t xml:space="preserve">    </w:t>
      </w:r>
      <w:r w:rsidRPr="00AF7C17">
        <w:rPr>
          <w:rFonts w:ascii="宋体" w:hAnsi="宋体"/>
        </w:rPr>
        <w:t>statements;</w:t>
      </w:r>
      <w:r w:rsidR="00FF3562">
        <w:rPr>
          <w:rFonts w:ascii="宋体" w:hAnsi="宋体"/>
        </w:rPr>
        <w:br/>
      </w:r>
      <w:r w:rsidR="00FF3562">
        <w:rPr>
          <w:rFonts w:ascii="宋体" w:hAnsi="宋体"/>
        </w:rPr>
        <w:lastRenderedPageBreak/>
        <w:t xml:space="preserve">            /* </w:t>
      </w:r>
      <w:r w:rsidR="00556FAF">
        <w:rPr>
          <w:rFonts w:ascii="宋体" w:hAnsi="宋体" w:hint="eastAsia"/>
        </w:rPr>
        <w:t>需要</w:t>
      </w:r>
      <w:r w:rsidR="00556FAF">
        <w:rPr>
          <w:rFonts w:ascii="宋体" w:hAnsi="宋体"/>
        </w:rPr>
        <w:t>穿越</w:t>
      </w:r>
      <w:r w:rsidR="00556FAF">
        <w:rPr>
          <w:rFonts w:ascii="宋体" w:hAnsi="宋体" w:hint="eastAsia"/>
        </w:rPr>
        <w:t>到</w:t>
      </w:r>
      <w:r w:rsidR="00556FAF">
        <w:rPr>
          <w:rFonts w:ascii="宋体" w:hAnsi="宋体"/>
        </w:rPr>
        <w:t>下一个case时</w:t>
      </w:r>
      <w:r w:rsidR="00957F05">
        <w:rPr>
          <w:rFonts w:ascii="宋体" w:hAnsi="宋体" w:hint="eastAsia"/>
        </w:rPr>
        <w:t>（不</w:t>
      </w:r>
      <w:r w:rsidR="00957F05">
        <w:rPr>
          <w:rFonts w:ascii="宋体" w:hAnsi="宋体"/>
        </w:rPr>
        <w:t>break）</w:t>
      </w:r>
      <w:r w:rsidR="00556FAF">
        <w:rPr>
          <w:rFonts w:ascii="宋体" w:hAnsi="宋体"/>
        </w:rPr>
        <w:t>，</w:t>
      </w:r>
      <w:r w:rsidR="00556FAF">
        <w:rPr>
          <w:rFonts w:ascii="宋体" w:hAnsi="宋体" w:hint="eastAsia"/>
        </w:rPr>
        <w:t>这里</w:t>
      </w:r>
      <w:r w:rsidR="00556FAF">
        <w:rPr>
          <w:rFonts w:ascii="宋体" w:hAnsi="宋体"/>
        </w:rPr>
        <w:t>需要写注释说明原因</w:t>
      </w:r>
      <w:r w:rsidR="00FF3562">
        <w:rPr>
          <w:rFonts w:ascii="宋体" w:hAnsi="宋体"/>
        </w:rPr>
        <w:t>*/</w:t>
      </w:r>
      <w:r w:rsidRPr="00AF7C17">
        <w:rPr>
          <w:rFonts w:ascii="宋体" w:hAnsi="宋体"/>
        </w:rPr>
        <w:br/>
        <w:t>   </w:t>
      </w:r>
      <w:r w:rsidR="00CD006C">
        <w:rPr>
          <w:rFonts w:ascii="宋体" w:hAnsi="宋体"/>
        </w:rPr>
        <w:t xml:space="preserve">  </w:t>
      </w:r>
      <w:r w:rsidRPr="00AF7C17">
        <w:rPr>
          <w:rFonts w:ascii="宋体" w:hAnsi="宋体"/>
        </w:rPr>
        <w:t>case DEF:</w:t>
      </w:r>
      <w:r w:rsidRPr="00AF7C17">
        <w:rPr>
          <w:rFonts w:ascii="宋体" w:hAnsi="宋体"/>
        </w:rPr>
        <w:br/>
        <w:t xml:space="preserve">      </w:t>
      </w:r>
      <w:r w:rsidR="00A2782A">
        <w:rPr>
          <w:rFonts w:ascii="宋体" w:hAnsi="宋体" w:hint="eastAsia"/>
        </w:rPr>
        <w:t xml:space="preserve"> </w:t>
      </w:r>
      <w:r w:rsidRPr="00AF7C17">
        <w:rPr>
          <w:rFonts w:ascii="宋体" w:hAnsi="宋体"/>
        </w:rPr>
        <w:t>statements;</w:t>
      </w:r>
      <w:r w:rsidRPr="00AF7C17">
        <w:rPr>
          <w:rFonts w:ascii="宋体" w:hAnsi="宋体"/>
        </w:rPr>
        <w:br/>
        <w:t xml:space="preserve">      </w:t>
      </w:r>
      <w:r w:rsidR="00A2782A">
        <w:rPr>
          <w:rFonts w:ascii="宋体" w:hAnsi="宋体" w:hint="eastAsia"/>
        </w:rPr>
        <w:t xml:space="preserve"> </w:t>
      </w:r>
      <w:r w:rsidRPr="00AF7C17">
        <w:rPr>
          <w:rFonts w:ascii="宋体" w:hAnsi="宋体"/>
        </w:rPr>
        <w:t>break;</w:t>
      </w:r>
    </w:p>
    <w:p w:rsidR="00803619" w:rsidRPr="00AF7C17" w:rsidRDefault="00803619" w:rsidP="00A2782A">
      <w:pPr>
        <w:pBdr>
          <w:top w:val="single" w:sz="4" w:space="1" w:color="auto"/>
          <w:left w:val="single" w:sz="4" w:space="4" w:color="auto"/>
          <w:bottom w:val="single" w:sz="4" w:space="1" w:color="auto"/>
          <w:right w:val="single" w:sz="4" w:space="4" w:color="auto"/>
        </w:pBdr>
        <w:ind w:firstLine="435"/>
        <w:rPr>
          <w:rFonts w:ascii="宋体" w:hAnsi="宋体"/>
        </w:rPr>
      </w:pPr>
      <w:r w:rsidRPr="00AF7C17">
        <w:rPr>
          <w:rFonts w:ascii="宋体" w:hAnsi="宋体"/>
        </w:rPr>
        <w:t>  case XYZ:</w:t>
      </w:r>
      <w:r w:rsidRPr="00AF7C17">
        <w:rPr>
          <w:rFonts w:ascii="宋体" w:hAnsi="宋体"/>
        </w:rPr>
        <w:br/>
        <w:t xml:space="preserve">      </w:t>
      </w:r>
      <w:r w:rsidR="00A2782A">
        <w:rPr>
          <w:rFonts w:ascii="宋体" w:hAnsi="宋体" w:hint="eastAsia"/>
        </w:rPr>
        <w:t xml:space="preserve"> </w:t>
      </w:r>
      <w:r w:rsidRPr="00AF7C17">
        <w:rPr>
          <w:rFonts w:ascii="宋体" w:hAnsi="宋体"/>
        </w:rPr>
        <w:t>statements;</w:t>
      </w:r>
      <w:r w:rsidRPr="00AF7C17">
        <w:rPr>
          <w:rFonts w:ascii="宋体" w:hAnsi="宋体"/>
        </w:rPr>
        <w:br/>
        <w:t xml:space="preserve">      </w:t>
      </w:r>
      <w:r w:rsidR="00A2782A">
        <w:rPr>
          <w:rFonts w:ascii="宋体" w:hAnsi="宋体" w:hint="eastAsia"/>
        </w:rPr>
        <w:t xml:space="preserve"> </w:t>
      </w:r>
      <w:r w:rsidRPr="00AF7C17">
        <w:rPr>
          <w:rFonts w:ascii="宋体" w:hAnsi="宋体"/>
        </w:rPr>
        <w:t>break;</w:t>
      </w:r>
    </w:p>
    <w:p w:rsidR="00803619" w:rsidRPr="00AF7C17" w:rsidRDefault="00803619" w:rsidP="00A2782A">
      <w:pPr>
        <w:pBdr>
          <w:top w:val="single" w:sz="4" w:space="1" w:color="auto"/>
          <w:left w:val="single" w:sz="4" w:space="4" w:color="auto"/>
          <w:bottom w:val="single" w:sz="4" w:space="1" w:color="auto"/>
          <w:right w:val="single" w:sz="4" w:space="4" w:color="auto"/>
        </w:pBdr>
        <w:ind w:firstLine="435"/>
        <w:rPr>
          <w:rFonts w:ascii="宋体" w:hAnsi="宋体"/>
        </w:rPr>
      </w:pPr>
      <w:r w:rsidRPr="00AF7C17">
        <w:rPr>
          <w:rFonts w:ascii="宋体" w:hAnsi="宋体"/>
        </w:rPr>
        <w:t>  default:</w:t>
      </w:r>
      <w:r w:rsidRPr="00AF7C17">
        <w:rPr>
          <w:rFonts w:ascii="宋体" w:hAnsi="宋体"/>
        </w:rPr>
        <w:br/>
        <w:t xml:space="preserve">      </w:t>
      </w:r>
      <w:r w:rsidR="00A2782A">
        <w:rPr>
          <w:rFonts w:ascii="宋体" w:hAnsi="宋体" w:hint="eastAsia"/>
        </w:rPr>
        <w:t xml:space="preserve"> </w:t>
      </w:r>
      <w:r w:rsidRPr="00AF7C17">
        <w:rPr>
          <w:rFonts w:ascii="宋体" w:hAnsi="宋体"/>
        </w:rPr>
        <w:t>statements;</w:t>
      </w:r>
      <w:r w:rsidRPr="00AF7C17">
        <w:rPr>
          <w:rFonts w:ascii="宋体" w:hAnsi="宋体"/>
        </w:rPr>
        <w:br/>
        <w:t>     </w:t>
      </w:r>
      <w:r w:rsidR="00A2782A">
        <w:rPr>
          <w:rFonts w:ascii="宋体" w:hAnsi="宋体" w:hint="eastAsia"/>
        </w:rPr>
        <w:t xml:space="preserve"> </w:t>
      </w:r>
      <w:r w:rsidRPr="00AF7C17">
        <w:rPr>
          <w:rFonts w:ascii="宋体" w:hAnsi="宋体"/>
        </w:rPr>
        <w:t xml:space="preserve"> break;</w:t>
      </w:r>
      <w:r w:rsidRPr="00AF7C17">
        <w:rPr>
          <w:rFonts w:ascii="宋体" w:hAnsi="宋体"/>
        </w:rPr>
        <w:br/>
        <w:t>  }</w:t>
      </w:r>
    </w:p>
    <w:p w:rsidR="00556FAF" w:rsidRPr="00AF7C17" w:rsidRDefault="00556FAF" w:rsidP="00AF7C17">
      <w:pPr>
        <w:ind w:firstLine="435"/>
        <w:rPr>
          <w:rFonts w:ascii="宋体" w:hAnsi="宋体"/>
        </w:rPr>
      </w:pPr>
    </w:p>
    <w:p w:rsidR="00B57279" w:rsidRDefault="007A3583" w:rsidP="00DF325A">
      <w:pPr>
        <w:pStyle w:val="1"/>
        <w:numPr>
          <w:ilvl w:val="0"/>
          <w:numId w:val="4"/>
        </w:numPr>
      </w:pPr>
      <w:r>
        <w:t>命名</w:t>
      </w:r>
    </w:p>
    <w:p w:rsidR="001461F4" w:rsidRDefault="00095D3E" w:rsidP="00DF325A">
      <w:pPr>
        <w:pStyle w:val="2"/>
        <w:numPr>
          <w:ilvl w:val="1"/>
          <w:numId w:val="4"/>
        </w:numPr>
      </w:pPr>
      <w:r>
        <w:rPr>
          <w:rFonts w:hint="eastAsia"/>
        </w:rPr>
        <w:t>基本</w:t>
      </w:r>
      <w:r w:rsidR="001461F4">
        <w:rPr>
          <w:rFonts w:hint="eastAsia"/>
        </w:rPr>
        <w:t>规范</w:t>
      </w:r>
    </w:p>
    <w:p w:rsidR="00127112" w:rsidRDefault="00127112" w:rsidP="00127112">
      <w:pPr>
        <w:ind w:left="420"/>
      </w:pPr>
      <w:r>
        <w:rPr>
          <w:rFonts w:hint="eastAsia"/>
        </w:rPr>
        <w:t>系统中</w:t>
      </w:r>
      <w:r>
        <w:t>主要使用驼峰式命名</w:t>
      </w:r>
      <w:r>
        <w:rPr>
          <w:rFonts w:hint="eastAsia"/>
        </w:rPr>
        <w:t>。</w:t>
      </w:r>
    </w:p>
    <w:p w:rsidR="001461F4" w:rsidRDefault="00127112" w:rsidP="00127112">
      <w:pPr>
        <w:ind w:left="420"/>
      </w:pPr>
      <w:r>
        <w:rPr>
          <w:rFonts w:hint="eastAsia"/>
        </w:rPr>
        <w:t>即多个单词</w:t>
      </w:r>
      <w:r>
        <w:t>构成的名称，第一个</w:t>
      </w:r>
      <w:r>
        <w:rPr>
          <w:rFonts w:hint="eastAsia"/>
        </w:rPr>
        <w:t>单词</w:t>
      </w:r>
      <w:r>
        <w:t>第一个字母</w:t>
      </w:r>
      <w:r>
        <w:rPr>
          <w:rFonts w:hint="eastAsia"/>
        </w:rPr>
        <w:t>小写</w:t>
      </w:r>
      <w:r>
        <w:t>，其它的单词第一个字母大写。</w:t>
      </w:r>
    </w:p>
    <w:p w:rsidR="00127112" w:rsidRDefault="00EA2D2F" w:rsidP="00127112">
      <w:pPr>
        <w:ind w:left="420"/>
      </w:pPr>
      <w:r>
        <w:rPr>
          <w:rFonts w:hint="eastAsia"/>
        </w:rPr>
        <w:t>比如</w:t>
      </w:r>
      <w:r>
        <w:rPr>
          <w:rFonts w:hint="eastAsia"/>
        </w:rPr>
        <w:t>orgName</w:t>
      </w:r>
      <w:r>
        <w:rPr>
          <w:rFonts w:hint="eastAsia"/>
        </w:rPr>
        <w:t>，</w:t>
      </w:r>
      <w:r>
        <w:t>processCmd</w:t>
      </w:r>
      <w:r>
        <w:t>等等。</w:t>
      </w:r>
    </w:p>
    <w:p w:rsidR="00EA2D2F" w:rsidRPr="00EA2D2F" w:rsidRDefault="00EA2D2F" w:rsidP="00127112">
      <w:pPr>
        <w:ind w:left="420"/>
      </w:pPr>
    </w:p>
    <w:p w:rsidR="00127112" w:rsidRDefault="00127112" w:rsidP="00127112">
      <w:pPr>
        <w:ind w:left="420"/>
      </w:pPr>
      <w:r>
        <w:rPr>
          <w:rFonts w:hint="eastAsia"/>
        </w:rPr>
        <w:t>但</w:t>
      </w:r>
      <w:r>
        <w:t>对于一些方法</w:t>
      </w:r>
      <w:r w:rsidR="00EA2D2F">
        <w:rPr>
          <w:rFonts w:hint="eastAsia"/>
        </w:rPr>
        <w:t>的</w:t>
      </w:r>
      <w:r w:rsidR="00EA2D2F">
        <w:t>传入参数或</w:t>
      </w:r>
      <w:r>
        <w:t>局部变量</w:t>
      </w:r>
      <w:r w:rsidR="00EA2D2F">
        <w:rPr>
          <w:rFonts w:hint="eastAsia"/>
        </w:rPr>
        <w:t>则</w:t>
      </w:r>
      <w:r>
        <w:rPr>
          <w:rFonts w:hint="eastAsia"/>
        </w:rPr>
        <w:t>可以</w:t>
      </w:r>
      <w:r>
        <w:t>根据</w:t>
      </w:r>
      <w:r w:rsidR="00EA2D2F">
        <w:rPr>
          <w:rFonts w:hint="eastAsia"/>
        </w:rPr>
        <w:t>实际</w:t>
      </w:r>
      <w:r w:rsidR="00EA2D2F">
        <w:t>需要来选择驼峰式命名或下划线分隔。</w:t>
      </w:r>
    </w:p>
    <w:p w:rsidR="00EA2D2F" w:rsidRDefault="00EA2D2F" w:rsidP="00127112">
      <w:pPr>
        <w:ind w:left="420"/>
      </w:pPr>
      <w:r>
        <w:rPr>
          <w:rFonts w:hint="eastAsia"/>
        </w:rPr>
        <w:t>比如</w:t>
      </w:r>
      <w:r>
        <w:rPr>
          <w:rFonts w:hint="eastAsia"/>
        </w:rPr>
        <w:t>weight_g</w:t>
      </w:r>
      <w:r>
        <w:rPr>
          <w:rFonts w:hint="eastAsia"/>
        </w:rPr>
        <w:t>（</w:t>
      </w:r>
      <w:r>
        <w:t>表示重量，按克计算</w:t>
      </w:r>
      <w:r>
        <w:rPr>
          <w:rFonts w:hint="eastAsia"/>
        </w:rPr>
        <w:t>）</w:t>
      </w:r>
      <w:r>
        <w:t>，</w:t>
      </w:r>
      <w:r>
        <w:t>start_ms</w:t>
      </w:r>
      <w:r>
        <w:rPr>
          <w:rFonts w:hint="eastAsia"/>
        </w:rPr>
        <w:t>（</w:t>
      </w:r>
      <w:r>
        <w:t>开始</w:t>
      </w:r>
      <w:r>
        <w:rPr>
          <w:rFonts w:hint="eastAsia"/>
        </w:rPr>
        <w:t>时间</w:t>
      </w:r>
      <w:r>
        <w:t>，用毫秒</w:t>
      </w:r>
      <w:r>
        <w:rPr>
          <w:rFonts w:hint="eastAsia"/>
        </w:rPr>
        <w:t>ms</w:t>
      </w:r>
      <w:r>
        <w:rPr>
          <w:rFonts w:hint="eastAsia"/>
        </w:rPr>
        <w:t>表示</w:t>
      </w:r>
      <w:r>
        <w:t>）</w:t>
      </w:r>
      <w:r w:rsidR="007F1E29">
        <w:rPr>
          <w:rFonts w:hint="eastAsia"/>
        </w:rPr>
        <w:t>等</w:t>
      </w:r>
      <w:r w:rsidR="007F1E29">
        <w:t>。</w:t>
      </w:r>
    </w:p>
    <w:p w:rsidR="00EA2D2F" w:rsidRPr="00095D3E" w:rsidRDefault="00EA2D2F" w:rsidP="00127112">
      <w:pPr>
        <w:ind w:left="420"/>
      </w:pPr>
    </w:p>
    <w:p w:rsidR="00FE6455" w:rsidRDefault="005A7AAC" w:rsidP="00DF325A">
      <w:pPr>
        <w:pStyle w:val="2"/>
        <w:numPr>
          <w:ilvl w:val="1"/>
          <w:numId w:val="4"/>
        </w:numPr>
      </w:pPr>
      <w:r>
        <w:rPr>
          <w:rFonts w:hint="eastAsia"/>
        </w:rPr>
        <w:t>变量命名</w:t>
      </w:r>
    </w:p>
    <w:p w:rsidR="00FE6455" w:rsidRDefault="00FE6455" w:rsidP="00FE6455">
      <w:pPr>
        <w:ind w:left="420"/>
      </w:pPr>
      <w:r>
        <w:rPr>
          <w:rFonts w:hint="eastAsia"/>
        </w:rPr>
        <w:t>变量的命名</w:t>
      </w:r>
      <w:r>
        <w:t>有两个</w:t>
      </w:r>
      <w:r>
        <w:rPr>
          <w:rFonts w:hint="eastAsia"/>
        </w:rPr>
        <w:t>关键思想</w:t>
      </w:r>
      <w:r>
        <w:t>：</w:t>
      </w:r>
    </w:p>
    <w:p w:rsidR="00FE6455" w:rsidRDefault="00FE6455" w:rsidP="00DF325A">
      <w:pPr>
        <w:pStyle w:val="a6"/>
        <w:numPr>
          <w:ilvl w:val="0"/>
          <w:numId w:val="12"/>
        </w:numPr>
        <w:ind w:firstLineChars="0"/>
      </w:pPr>
      <w:r>
        <w:rPr>
          <w:rFonts w:hint="eastAsia"/>
        </w:rPr>
        <w:t>把</w:t>
      </w:r>
      <w:r>
        <w:t>信息装到名字里</w:t>
      </w:r>
    </w:p>
    <w:p w:rsidR="00FE6455" w:rsidRDefault="00BD5C14" w:rsidP="00FE6455">
      <w:pPr>
        <w:ind w:left="780"/>
      </w:pPr>
      <w:r>
        <w:rPr>
          <w:rFonts w:hint="eastAsia"/>
        </w:rPr>
        <w:t>让</w:t>
      </w:r>
      <w:r w:rsidR="00FE6455">
        <w:t>变量的名字本身就具备准确的信息，而不</w:t>
      </w:r>
      <w:r w:rsidR="00FE6455">
        <w:rPr>
          <w:rFonts w:hint="eastAsia"/>
        </w:rPr>
        <w:t>需要</w:t>
      </w:r>
      <w:r w:rsidR="00FE6455">
        <w:t>反复查看上下文代码。</w:t>
      </w:r>
    </w:p>
    <w:p w:rsidR="00FE6455" w:rsidRPr="00FE1E63" w:rsidRDefault="00FE6455" w:rsidP="00FE6455">
      <w:pPr>
        <w:ind w:left="780"/>
      </w:pPr>
    </w:p>
    <w:p w:rsidR="00FE6455" w:rsidRDefault="00FE6455" w:rsidP="00DF325A">
      <w:pPr>
        <w:pStyle w:val="a6"/>
        <w:numPr>
          <w:ilvl w:val="0"/>
          <w:numId w:val="12"/>
        </w:numPr>
        <w:ind w:firstLineChars="0"/>
      </w:pPr>
      <w:r>
        <w:rPr>
          <w:rFonts w:hint="eastAsia"/>
        </w:rPr>
        <w:t>选择</w:t>
      </w:r>
      <w:r>
        <w:t>不会引起误解的名字</w:t>
      </w:r>
    </w:p>
    <w:p w:rsidR="00FE6455" w:rsidRDefault="00FE6455" w:rsidP="00FE6455">
      <w:pPr>
        <w:pStyle w:val="a6"/>
        <w:ind w:left="840" w:firstLineChars="0" w:firstLine="0"/>
      </w:pPr>
      <w:r>
        <w:rPr>
          <w:rFonts w:hint="eastAsia"/>
        </w:rPr>
        <w:t>这是</w:t>
      </w:r>
      <w:r>
        <w:t>对第一点的补充，有时信息很多，但是却带来歧义，就过犹不及了。</w:t>
      </w:r>
    </w:p>
    <w:p w:rsidR="00FE6455" w:rsidRDefault="00FE6455" w:rsidP="00DF325A">
      <w:pPr>
        <w:pStyle w:val="3"/>
        <w:numPr>
          <w:ilvl w:val="2"/>
          <w:numId w:val="4"/>
        </w:numPr>
      </w:pPr>
      <w:r>
        <w:rPr>
          <w:rFonts w:hint="eastAsia"/>
        </w:rPr>
        <w:t>把</w:t>
      </w:r>
      <w:r>
        <w:t>信息装到名字里</w:t>
      </w:r>
    </w:p>
    <w:p w:rsidR="00FE6455" w:rsidRDefault="00FE6455" w:rsidP="00DF325A">
      <w:pPr>
        <w:pStyle w:val="a6"/>
        <w:numPr>
          <w:ilvl w:val="0"/>
          <w:numId w:val="13"/>
        </w:numPr>
        <w:ind w:firstLineChars="0"/>
      </w:pPr>
      <w:r>
        <w:rPr>
          <w:rFonts w:hint="eastAsia"/>
        </w:rPr>
        <w:t>选择</w:t>
      </w:r>
      <w:r>
        <w:t>专业的</w:t>
      </w:r>
      <w:r>
        <w:rPr>
          <w:rFonts w:hint="eastAsia"/>
        </w:rPr>
        <w:t>词</w:t>
      </w:r>
    </w:p>
    <w:p w:rsidR="00FE6455" w:rsidRDefault="00FE6455" w:rsidP="00FE6455">
      <w:pPr>
        <w:pStyle w:val="a6"/>
        <w:ind w:left="839" w:firstLineChars="0" w:firstLine="0"/>
      </w:pPr>
      <w:r>
        <w:rPr>
          <w:rFonts w:hint="eastAsia"/>
        </w:rPr>
        <w:t>下面的</w:t>
      </w:r>
      <w:r>
        <w:rPr>
          <w:rFonts w:hint="eastAsia"/>
        </w:rPr>
        <w:t>6.</w:t>
      </w:r>
      <w:r w:rsidR="00F83FFE">
        <w:t>6</w:t>
      </w:r>
      <w:r>
        <w:rPr>
          <w:rFonts w:hint="eastAsia"/>
        </w:rPr>
        <w:t>章提供了</w:t>
      </w:r>
      <w:r>
        <w:t>常用的</w:t>
      </w:r>
      <w:r>
        <w:rPr>
          <w:rFonts w:hint="eastAsia"/>
        </w:rPr>
        <w:t>单词</w:t>
      </w:r>
      <w:r>
        <w:t>和说明。</w:t>
      </w:r>
      <w:r>
        <w:rPr>
          <w:rFonts w:hint="eastAsia"/>
        </w:rPr>
        <w:t>单词的</w:t>
      </w:r>
      <w:r w:rsidR="00B73FEE">
        <w:t>选择关键在于动词，名词</w:t>
      </w:r>
      <w:r w:rsidR="00B73FEE">
        <w:rPr>
          <w:rFonts w:hint="eastAsia"/>
        </w:rPr>
        <w:t>比较容易选</w:t>
      </w:r>
      <w:r>
        <w:t>。</w:t>
      </w:r>
    </w:p>
    <w:p w:rsidR="00FE6455" w:rsidRDefault="00FE6455" w:rsidP="00FE6455">
      <w:pPr>
        <w:pStyle w:val="a6"/>
        <w:ind w:left="839" w:firstLineChars="0" w:firstLine="0"/>
      </w:pPr>
    </w:p>
    <w:p w:rsidR="00FE6455" w:rsidRDefault="0075291C" w:rsidP="00DF325A">
      <w:pPr>
        <w:pStyle w:val="a6"/>
        <w:numPr>
          <w:ilvl w:val="0"/>
          <w:numId w:val="13"/>
        </w:numPr>
        <w:ind w:firstLineChars="0"/>
      </w:pPr>
      <w:r>
        <w:rPr>
          <w:rFonts w:hint="eastAsia"/>
        </w:rPr>
        <w:t>避免</w:t>
      </w:r>
      <w:r>
        <w:t>泛泛的名字</w:t>
      </w:r>
    </w:p>
    <w:p w:rsidR="0075291C" w:rsidRDefault="0075291C" w:rsidP="0075291C">
      <w:pPr>
        <w:ind w:left="780"/>
      </w:pPr>
      <w:r>
        <w:rPr>
          <w:rFonts w:hint="eastAsia"/>
        </w:rPr>
        <w:t>避免</w:t>
      </w:r>
      <w:r>
        <w:t>使用如</w:t>
      </w:r>
      <w:r>
        <w:t>abc</w:t>
      </w:r>
      <w:r>
        <w:t>、</w:t>
      </w:r>
      <w:r>
        <w:t>a1</w:t>
      </w:r>
      <w:r>
        <w:rPr>
          <w:rFonts w:hint="eastAsia"/>
        </w:rPr>
        <w:t>、</w:t>
      </w:r>
      <w:r>
        <w:t>a2</w:t>
      </w:r>
      <w:r>
        <w:rPr>
          <w:rFonts w:hint="eastAsia"/>
        </w:rPr>
        <w:t>、</w:t>
      </w:r>
      <w:r>
        <w:t>tmp</w:t>
      </w:r>
      <w:r>
        <w:t>、</w:t>
      </w:r>
      <w:r>
        <w:t>temp</w:t>
      </w:r>
      <w:r>
        <w:t>、</w:t>
      </w:r>
      <w:r>
        <w:t>retval</w:t>
      </w:r>
      <w:r>
        <w:t>、</w:t>
      </w:r>
      <w:r>
        <w:t>flag</w:t>
      </w:r>
      <w:r>
        <w:t>、</w:t>
      </w:r>
      <w:r>
        <w:t>foo</w:t>
      </w:r>
      <w:r>
        <w:t>等等没有明显含义的名字。</w:t>
      </w:r>
    </w:p>
    <w:p w:rsidR="0075291C" w:rsidRPr="0075291C" w:rsidRDefault="0075291C" w:rsidP="0075291C">
      <w:pPr>
        <w:ind w:left="780"/>
      </w:pPr>
      <w:r>
        <w:rPr>
          <w:rFonts w:hint="eastAsia"/>
        </w:rPr>
        <w:t>除了</w:t>
      </w:r>
      <w:r>
        <w:t>某些特定的情况，如</w:t>
      </w:r>
      <w:r>
        <w:t>for</w:t>
      </w:r>
      <w:r>
        <w:t>循环中使用</w:t>
      </w:r>
      <w:r>
        <w:t>i</w:t>
      </w:r>
      <w:r>
        <w:t>，冒泡</w:t>
      </w:r>
      <w:r w:rsidR="005A7AAC">
        <w:rPr>
          <w:rFonts w:hint="eastAsia"/>
        </w:rPr>
        <w:t>算法</w:t>
      </w:r>
      <w:r w:rsidR="005A7AAC">
        <w:t>中的</w:t>
      </w:r>
      <w:r w:rsidR="005A7AAC">
        <w:t>temp</w:t>
      </w:r>
      <w:r w:rsidR="005A7AAC">
        <w:t>等，但是绝大多数情况，请</w:t>
      </w:r>
      <w:r w:rsidR="005A7AAC">
        <w:rPr>
          <w:rFonts w:hint="eastAsia"/>
        </w:rPr>
        <w:t>起一个有</w:t>
      </w:r>
      <w:r w:rsidR="005A7AAC">
        <w:t>意义的名字。</w:t>
      </w:r>
    </w:p>
    <w:p w:rsidR="0075291C" w:rsidRDefault="0075291C" w:rsidP="0075291C">
      <w:pPr>
        <w:ind w:left="780"/>
      </w:pPr>
    </w:p>
    <w:p w:rsidR="0075291C" w:rsidRDefault="00BE2631" w:rsidP="00DF325A">
      <w:pPr>
        <w:pStyle w:val="a6"/>
        <w:numPr>
          <w:ilvl w:val="0"/>
          <w:numId w:val="13"/>
        </w:numPr>
        <w:ind w:firstLineChars="0"/>
      </w:pPr>
      <w:r>
        <w:rPr>
          <w:rFonts w:hint="eastAsia"/>
        </w:rPr>
        <w:t>用具体的</w:t>
      </w:r>
      <w:r>
        <w:t>名字代替抽象的名字</w:t>
      </w:r>
    </w:p>
    <w:p w:rsidR="00BE2631" w:rsidRDefault="00BE2631" w:rsidP="00BE2631">
      <w:pPr>
        <w:pStyle w:val="a6"/>
        <w:ind w:left="839" w:firstLineChars="0" w:firstLine="0"/>
      </w:pPr>
      <w:r>
        <w:rPr>
          <w:rFonts w:hint="eastAsia"/>
        </w:rPr>
        <w:t>比如</w:t>
      </w:r>
      <w:r>
        <w:rPr>
          <w:rFonts w:hint="eastAsia"/>
        </w:rPr>
        <w:t>fruit</w:t>
      </w:r>
      <w:r w:rsidR="004738EA">
        <w:rPr>
          <w:rFonts w:hint="eastAsia"/>
        </w:rPr>
        <w:t>（</w:t>
      </w:r>
      <w:r w:rsidR="004738EA">
        <w:t>水果）</w:t>
      </w:r>
      <w:r w:rsidR="004738EA">
        <w:rPr>
          <w:rFonts w:hint="eastAsia"/>
        </w:rPr>
        <w:t>对比</w:t>
      </w:r>
      <w:r>
        <w:t>apple</w:t>
      </w:r>
      <w:r>
        <w:t>、</w:t>
      </w:r>
      <w:r>
        <w:t>orange</w:t>
      </w:r>
      <w:r w:rsidR="004738EA">
        <w:rPr>
          <w:rFonts w:hint="eastAsia"/>
        </w:rPr>
        <w:t>；</w:t>
      </w:r>
      <w:r>
        <w:rPr>
          <w:rFonts w:hint="eastAsia"/>
        </w:rPr>
        <w:t>vehicle</w:t>
      </w:r>
      <w:r w:rsidR="004738EA">
        <w:rPr>
          <w:rFonts w:hint="eastAsia"/>
        </w:rPr>
        <w:t>（</w:t>
      </w:r>
      <w:r w:rsidR="004738EA">
        <w:t>交通工具）对比</w:t>
      </w:r>
      <w:r>
        <w:t>car</w:t>
      </w:r>
      <w:r>
        <w:t>、</w:t>
      </w:r>
      <w:r>
        <w:t>bike</w:t>
      </w:r>
      <w:r>
        <w:rPr>
          <w:rFonts w:hint="eastAsia"/>
        </w:rPr>
        <w:t>等</w:t>
      </w:r>
      <w:r>
        <w:t>；</w:t>
      </w:r>
    </w:p>
    <w:p w:rsidR="004738EA" w:rsidRDefault="001854D2" w:rsidP="00BE2631">
      <w:pPr>
        <w:pStyle w:val="a6"/>
        <w:ind w:left="839" w:firstLineChars="0" w:firstLine="0"/>
      </w:pPr>
      <w:r>
        <w:rPr>
          <w:rFonts w:hint="eastAsia"/>
        </w:rPr>
        <w:t>除非</w:t>
      </w:r>
      <w:r>
        <w:t>抽象的名字</w:t>
      </w:r>
      <w:r>
        <w:rPr>
          <w:rFonts w:hint="eastAsia"/>
        </w:rPr>
        <w:t>用在</w:t>
      </w:r>
      <w:r>
        <w:t>抽象类或者接口中。</w:t>
      </w:r>
    </w:p>
    <w:p w:rsidR="00BE2631" w:rsidRDefault="00BE2631" w:rsidP="00BE2631">
      <w:pPr>
        <w:pStyle w:val="a6"/>
        <w:ind w:left="839" w:firstLineChars="0" w:firstLine="0"/>
      </w:pPr>
    </w:p>
    <w:p w:rsidR="00BE2631" w:rsidRDefault="001840D1" w:rsidP="00DF325A">
      <w:pPr>
        <w:pStyle w:val="a6"/>
        <w:numPr>
          <w:ilvl w:val="0"/>
          <w:numId w:val="13"/>
        </w:numPr>
        <w:ind w:firstLineChars="0"/>
      </w:pPr>
      <w:r>
        <w:rPr>
          <w:rFonts w:hint="eastAsia"/>
        </w:rPr>
        <w:t>为</w:t>
      </w:r>
      <w:r>
        <w:t>名字附加更多的信息</w:t>
      </w:r>
    </w:p>
    <w:p w:rsidR="001840D1" w:rsidRDefault="001840D1" w:rsidP="001840D1">
      <w:pPr>
        <w:pStyle w:val="a6"/>
        <w:ind w:left="839" w:firstLineChars="0" w:firstLine="0"/>
      </w:pPr>
      <w:r>
        <w:rPr>
          <w:rFonts w:hint="eastAsia"/>
        </w:rPr>
        <w:t>诸如</w:t>
      </w:r>
      <w:r>
        <w:t>id</w:t>
      </w:r>
      <w:r>
        <w:t>、</w:t>
      </w:r>
      <w:r>
        <w:t>name</w:t>
      </w:r>
      <w:r>
        <w:t>、</w:t>
      </w:r>
      <w:r>
        <w:t>number</w:t>
      </w:r>
      <w:r>
        <w:t>、</w:t>
      </w:r>
      <w:r>
        <w:t>key</w:t>
      </w:r>
      <w:r>
        <w:t>等等变量，如果</w:t>
      </w:r>
      <w:r>
        <w:rPr>
          <w:rFonts w:hint="eastAsia"/>
        </w:rPr>
        <w:t>不是</w:t>
      </w:r>
      <w:r>
        <w:t>处在实体类</w:t>
      </w:r>
      <w:r>
        <w:rPr>
          <w:rFonts w:hint="eastAsia"/>
        </w:rPr>
        <w:t>中</w:t>
      </w:r>
      <w:r>
        <w:t>，而是某个方法内的局部变量，那么这些名字的可读性很有限。增加</w:t>
      </w:r>
      <w:r>
        <w:rPr>
          <w:rFonts w:hint="eastAsia"/>
        </w:rPr>
        <w:t>一些</w:t>
      </w:r>
      <w:r>
        <w:t>附加信息会避免误解。</w:t>
      </w:r>
    </w:p>
    <w:p w:rsidR="001840D1" w:rsidRPr="001840D1" w:rsidRDefault="001840D1" w:rsidP="001840D1">
      <w:pPr>
        <w:pStyle w:val="a6"/>
        <w:ind w:left="839" w:firstLineChars="0" w:firstLine="0"/>
      </w:pPr>
      <w:r>
        <w:rPr>
          <w:rFonts w:hint="eastAsia"/>
        </w:rPr>
        <w:t>如</w:t>
      </w:r>
      <w:r w:rsidR="000B784C">
        <w:rPr>
          <w:rFonts w:hint="eastAsia"/>
        </w:rPr>
        <w:t>orgId</w:t>
      </w:r>
      <w:r w:rsidR="000B784C">
        <w:t>、</w:t>
      </w:r>
      <w:r w:rsidR="000B784C">
        <w:t>orgName</w:t>
      </w:r>
      <w:r w:rsidR="000B784C">
        <w:t>、</w:t>
      </w:r>
      <w:r w:rsidR="000B784C">
        <w:t>repeat_number</w:t>
      </w:r>
      <w:r w:rsidR="000B784C">
        <w:rPr>
          <w:rFonts w:hint="eastAsia"/>
        </w:rPr>
        <w:t>、</w:t>
      </w:r>
      <w:r w:rsidR="000B784C">
        <w:t>orgKey</w:t>
      </w:r>
      <w:r w:rsidR="000B784C">
        <w:rPr>
          <w:rFonts w:hint="eastAsia"/>
        </w:rPr>
        <w:t>等等</w:t>
      </w:r>
      <w:r w:rsidR="000B784C">
        <w:t>。</w:t>
      </w:r>
    </w:p>
    <w:p w:rsidR="001840D1" w:rsidRPr="000B784C" w:rsidRDefault="001840D1" w:rsidP="001840D1">
      <w:pPr>
        <w:pStyle w:val="a6"/>
        <w:ind w:left="839" w:firstLineChars="0" w:firstLine="0"/>
      </w:pPr>
    </w:p>
    <w:p w:rsidR="001840D1" w:rsidRDefault="00F34E3A" w:rsidP="00DF325A">
      <w:pPr>
        <w:pStyle w:val="a6"/>
        <w:numPr>
          <w:ilvl w:val="0"/>
          <w:numId w:val="13"/>
        </w:numPr>
        <w:ind w:firstLineChars="0"/>
      </w:pPr>
      <w:r>
        <w:rPr>
          <w:rFonts w:hint="eastAsia"/>
        </w:rPr>
        <w:t>增加</w:t>
      </w:r>
      <w:r>
        <w:t>内容的</w:t>
      </w:r>
      <w:r>
        <w:rPr>
          <w:rFonts w:hint="eastAsia"/>
        </w:rPr>
        <w:t>限定</w:t>
      </w:r>
    </w:p>
    <w:p w:rsidR="00F34E3A" w:rsidRDefault="00F34E3A" w:rsidP="00F34E3A">
      <w:pPr>
        <w:pStyle w:val="a6"/>
        <w:ind w:left="839" w:firstLineChars="0" w:firstLine="0"/>
      </w:pPr>
      <w:r>
        <w:rPr>
          <w:rFonts w:hint="eastAsia"/>
        </w:rPr>
        <w:t>有些</w:t>
      </w:r>
      <w:r>
        <w:t>名字具备一些</w:t>
      </w:r>
      <w:r>
        <w:rPr>
          <w:rFonts w:hint="eastAsia"/>
        </w:rPr>
        <w:t>默认的</w:t>
      </w:r>
      <w:r>
        <w:t>含义，比如</w:t>
      </w:r>
      <w:r>
        <w:t>password</w:t>
      </w:r>
      <w:r>
        <w:t>，默认就是加密的</w:t>
      </w:r>
      <w:r>
        <w:rPr>
          <w:rFonts w:hint="eastAsia"/>
        </w:rPr>
        <w:t>密码</w:t>
      </w:r>
      <w:r>
        <w:t>，但是如果你希望传递的是明文的密码，那么最好加上一些限定会避免误解，比如</w:t>
      </w:r>
    </w:p>
    <w:p w:rsidR="00F34E3A" w:rsidRDefault="00F34E3A" w:rsidP="00F34E3A">
      <w:pPr>
        <w:pStyle w:val="a6"/>
        <w:ind w:left="839" w:firstLineChars="0" w:firstLine="0"/>
      </w:pPr>
      <w:r>
        <w:rPr>
          <w:rFonts w:hint="eastAsia"/>
        </w:rPr>
        <w:t>plaintext_password</w:t>
      </w:r>
      <w:r w:rsidR="00CB20A5">
        <w:t xml:space="preserve"> </w:t>
      </w:r>
      <w:r w:rsidR="00CB20A5">
        <w:rPr>
          <w:rFonts w:hint="eastAsia"/>
        </w:rPr>
        <w:t>或者</w:t>
      </w:r>
      <w:r w:rsidR="00CB20A5">
        <w:rPr>
          <w:rFonts w:hint="eastAsia"/>
        </w:rPr>
        <w:t xml:space="preserve"> </w:t>
      </w:r>
      <w:r w:rsidR="00CB20A5">
        <w:t>plaintextPassword</w:t>
      </w:r>
      <w:r>
        <w:rPr>
          <w:rFonts w:hint="eastAsia"/>
        </w:rPr>
        <w:t>。</w:t>
      </w:r>
    </w:p>
    <w:p w:rsidR="00F34E3A" w:rsidRPr="00CB20A5" w:rsidRDefault="00F34E3A" w:rsidP="00F34E3A">
      <w:pPr>
        <w:pStyle w:val="a6"/>
        <w:ind w:left="839" w:firstLineChars="0" w:firstLine="0"/>
      </w:pPr>
    </w:p>
    <w:p w:rsidR="00F34E3A" w:rsidRDefault="00F34E3A" w:rsidP="00DF325A">
      <w:pPr>
        <w:pStyle w:val="a6"/>
        <w:numPr>
          <w:ilvl w:val="0"/>
          <w:numId w:val="13"/>
        </w:numPr>
        <w:ind w:firstLineChars="0"/>
      </w:pPr>
      <w:r>
        <w:rPr>
          <w:rFonts w:hint="eastAsia"/>
        </w:rPr>
        <w:t>增加</w:t>
      </w:r>
      <w:r>
        <w:t>单位</w:t>
      </w:r>
      <w:r w:rsidR="00DF2FEC">
        <w:rPr>
          <w:rFonts w:hint="eastAsia"/>
        </w:rPr>
        <w:t>描述</w:t>
      </w:r>
    </w:p>
    <w:p w:rsidR="00F34E3A" w:rsidRDefault="00DF2FEC" w:rsidP="00F34E3A">
      <w:pPr>
        <w:pStyle w:val="a6"/>
        <w:ind w:left="839" w:firstLineChars="0" w:firstLine="0"/>
      </w:pPr>
      <w:r>
        <w:rPr>
          <w:rFonts w:hint="eastAsia"/>
        </w:rPr>
        <w:t>这里</w:t>
      </w:r>
      <w:r>
        <w:t>主要针对数值，</w:t>
      </w:r>
      <w:r>
        <w:rPr>
          <w:rFonts w:hint="eastAsia"/>
        </w:rPr>
        <w:t>比如某个</w:t>
      </w:r>
      <w:r>
        <w:t>数值表示时</w:t>
      </w:r>
      <w:r>
        <w:rPr>
          <w:rFonts w:hint="eastAsia"/>
        </w:rPr>
        <w:t>、</w:t>
      </w:r>
      <w:r>
        <w:t>分</w:t>
      </w:r>
      <w:r>
        <w:rPr>
          <w:rFonts w:hint="eastAsia"/>
        </w:rPr>
        <w:t>、</w:t>
      </w:r>
      <w:r>
        <w:t>秒</w:t>
      </w:r>
      <w:r>
        <w:rPr>
          <w:rFonts w:hint="eastAsia"/>
        </w:rPr>
        <w:t>、</w:t>
      </w:r>
      <w:r>
        <w:t>毫秒</w:t>
      </w:r>
      <w:r>
        <w:rPr>
          <w:rFonts w:hint="eastAsia"/>
        </w:rPr>
        <w:t>、</w:t>
      </w:r>
      <w:r>
        <w:t>千克、克或者其它计量单位</w:t>
      </w:r>
      <w:r>
        <w:rPr>
          <w:rFonts w:hint="eastAsia"/>
        </w:rPr>
        <w:t>，</w:t>
      </w:r>
      <w:r>
        <w:t>那么单纯一个</w:t>
      </w:r>
      <w:r>
        <w:t>weight</w:t>
      </w:r>
      <w:r>
        <w:t>、</w:t>
      </w:r>
      <w:r>
        <w:rPr>
          <w:rFonts w:hint="eastAsia"/>
        </w:rPr>
        <w:t>start</w:t>
      </w:r>
      <w:r>
        <w:t>、</w:t>
      </w:r>
      <w:r>
        <w:t>end</w:t>
      </w:r>
      <w:r>
        <w:t>等等，不足以描述清楚，</w:t>
      </w:r>
      <w:r>
        <w:rPr>
          <w:rFonts w:hint="eastAsia"/>
        </w:rPr>
        <w:t>而且</w:t>
      </w:r>
      <w:r>
        <w:t>如果弄错了单位，可能</w:t>
      </w:r>
      <w:r>
        <w:rPr>
          <w:rFonts w:hint="eastAsia"/>
        </w:rPr>
        <w:t>导致</w:t>
      </w:r>
      <w:r>
        <w:t>其它的错误。这时候</w:t>
      </w:r>
      <w:r>
        <w:rPr>
          <w:rFonts w:hint="eastAsia"/>
        </w:rPr>
        <w:t>可以</w:t>
      </w:r>
      <w:r>
        <w:t>加上单位</w:t>
      </w:r>
      <w:r>
        <w:rPr>
          <w:rFonts w:hint="eastAsia"/>
        </w:rPr>
        <w:t>：</w:t>
      </w:r>
    </w:p>
    <w:p w:rsidR="00F34E3A" w:rsidRDefault="00DF2FEC" w:rsidP="00CB20A5">
      <w:pPr>
        <w:pStyle w:val="a6"/>
        <w:ind w:left="839" w:firstLineChars="0" w:firstLine="0"/>
      </w:pPr>
      <w:r>
        <w:rPr>
          <w:rFonts w:hint="eastAsia"/>
        </w:rPr>
        <w:t>如</w:t>
      </w:r>
      <w:r>
        <w:t>：</w:t>
      </w:r>
      <w:r>
        <w:rPr>
          <w:rFonts w:hint="eastAsia"/>
        </w:rPr>
        <w:t>weight</w:t>
      </w:r>
      <w:r>
        <w:t>_kg</w:t>
      </w:r>
      <w:r>
        <w:rPr>
          <w:rFonts w:hint="eastAsia"/>
        </w:rPr>
        <w:t>、</w:t>
      </w:r>
      <w:r>
        <w:rPr>
          <w:rFonts w:hint="eastAsia"/>
        </w:rPr>
        <w:t>w</w:t>
      </w:r>
      <w:r>
        <w:t>eight_g</w:t>
      </w:r>
      <w:r>
        <w:rPr>
          <w:rFonts w:hint="eastAsia"/>
        </w:rPr>
        <w:t>、</w:t>
      </w:r>
      <w:r>
        <w:t>start_ms</w:t>
      </w:r>
      <w:r>
        <w:rPr>
          <w:rFonts w:hint="eastAsia"/>
        </w:rPr>
        <w:t>、</w:t>
      </w:r>
      <w:r>
        <w:t>end_s</w:t>
      </w:r>
      <w:r>
        <w:rPr>
          <w:rFonts w:hint="eastAsia"/>
        </w:rPr>
        <w:t>等等。</w:t>
      </w:r>
    </w:p>
    <w:p w:rsidR="00CB20A5" w:rsidRDefault="00CB20A5" w:rsidP="00F34E3A">
      <w:pPr>
        <w:pStyle w:val="a6"/>
        <w:ind w:left="839" w:firstLineChars="0" w:firstLine="0"/>
      </w:pPr>
    </w:p>
    <w:p w:rsidR="00F83FFE" w:rsidRDefault="00F83FFE" w:rsidP="00DF325A">
      <w:pPr>
        <w:pStyle w:val="a6"/>
        <w:numPr>
          <w:ilvl w:val="0"/>
          <w:numId w:val="13"/>
        </w:numPr>
        <w:ind w:firstLineChars="0"/>
      </w:pPr>
      <w:r>
        <w:rPr>
          <w:rFonts w:hint="eastAsia"/>
        </w:rPr>
        <w:t>关于</w:t>
      </w:r>
      <w:r>
        <w:t>缩写</w:t>
      </w:r>
    </w:p>
    <w:p w:rsidR="00F83FFE" w:rsidRDefault="00F83FFE" w:rsidP="00F83FFE">
      <w:pPr>
        <w:pStyle w:val="a6"/>
        <w:ind w:left="839" w:firstLineChars="0" w:firstLine="0"/>
      </w:pPr>
      <w:r>
        <w:rPr>
          <w:rFonts w:hint="eastAsia"/>
        </w:rPr>
        <w:t>不要</w:t>
      </w:r>
      <w:r w:rsidR="009461C2">
        <w:t>随便缩写，</w:t>
      </w:r>
      <w:r>
        <w:t>很容易造成</w:t>
      </w:r>
      <w:r>
        <w:rPr>
          <w:rFonts w:hint="eastAsia"/>
        </w:rPr>
        <w:t>理解</w:t>
      </w:r>
      <w:r>
        <w:t>困难。</w:t>
      </w:r>
    </w:p>
    <w:p w:rsidR="00F83FFE" w:rsidRPr="00F83FFE" w:rsidRDefault="00F83FFE" w:rsidP="00F83FFE">
      <w:pPr>
        <w:pStyle w:val="a6"/>
        <w:ind w:left="839" w:firstLineChars="0" w:firstLine="0"/>
      </w:pPr>
      <w:r>
        <w:rPr>
          <w:rFonts w:hint="eastAsia"/>
        </w:rPr>
        <w:t>在</w:t>
      </w:r>
      <w:r>
        <w:rPr>
          <w:rFonts w:hint="eastAsia"/>
        </w:rPr>
        <w:t>6.6.1</w:t>
      </w:r>
      <w:r>
        <w:rPr>
          <w:rFonts w:hint="eastAsia"/>
        </w:rPr>
        <w:t>中</w:t>
      </w:r>
      <w:r w:rsidR="00315DF3">
        <w:t>提到</w:t>
      </w:r>
      <w:r>
        <w:t>缩写</w:t>
      </w:r>
      <w:r>
        <w:rPr>
          <w:rFonts w:hint="eastAsia"/>
        </w:rPr>
        <w:t>规则</w:t>
      </w:r>
      <w:r>
        <w:t>，在</w:t>
      </w:r>
      <w:r>
        <w:rPr>
          <w:rFonts w:hint="eastAsia"/>
        </w:rPr>
        <w:t>6.6.2/6.6.3</w:t>
      </w:r>
      <w:r>
        <w:rPr>
          <w:rFonts w:hint="eastAsia"/>
        </w:rPr>
        <w:t>等</w:t>
      </w:r>
      <w:r>
        <w:t>表格的常用单词有些提供了缩写，请参照使用</w:t>
      </w:r>
      <w:r>
        <w:rPr>
          <w:rFonts w:hint="eastAsia"/>
        </w:rPr>
        <w:t>。如果</w:t>
      </w:r>
      <w:r>
        <w:t>自行做了缩写，请在方法的注释中说明</w:t>
      </w:r>
      <w:r>
        <w:rPr>
          <w:rFonts w:hint="eastAsia"/>
        </w:rPr>
        <w:t>缩写</w:t>
      </w:r>
      <w:r>
        <w:t>对应的单词。</w:t>
      </w:r>
    </w:p>
    <w:p w:rsidR="00F83FFE" w:rsidRDefault="00F83FFE" w:rsidP="00F83FFE">
      <w:pPr>
        <w:pStyle w:val="a6"/>
        <w:ind w:left="839" w:firstLineChars="0" w:firstLine="0"/>
      </w:pPr>
    </w:p>
    <w:p w:rsidR="00F34E3A" w:rsidRDefault="00F36725" w:rsidP="00DF325A">
      <w:pPr>
        <w:pStyle w:val="a6"/>
        <w:numPr>
          <w:ilvl w:val="0"/>
          <w:numId w:val="13"/>
        </w:numPr>
        <w:ind w:firstLineChars="0"/>
      </w:pPr>
      <w:r>
        <w:rPr>
          <w:rFonts w:hint="eastAsia"/>
        </w:rPr>
        <w:t>关于</w:t>
      </w:r>
      <w:r>
        <w:t>长名字</w:t>
      </w:r>
    </w:p>
    <w:p w:rsidR="00375411" w:rsidRDefault="00F36725" w:rsidP="00F36725">
      <w:pPr>
        <w:pStyle w:val="a6"/>
        <w:ind w:left="839" w:firstLineChars="0" w:firstLine="0"/>
      </w:pPr>
      <w:r>
        <w:rPr>
          <w:rFonts w:hint="eastAsia"/>
        </w:rPr>
        <w:t>长名字</w:t>
      </w:r>
      <w:r>
        <w:t>带来</w:t>
      </w:r>
      <w:r>
        <w:rPr>
          <w:rFonts w:hint="eastAsia"/>
        </w:rPr>
        <w:t>丰富</w:t>
      </w:r>
      <w:r>
        <w:t>信息的同时，某些开发人员会认为它难以输入。但</w:t>
      </w:r>
      <w:r>
        <w:rPr>
          <w:rFonts w:hint="eastAsia"/>
        </w:rPr>
        <w:t>现在的</w:t>
      </w:r>
      <w:r>
        <w:t>IDE</w:t>
      </w:r>
      <w:r>
        <w:t>已经提供了很多快捷方式。比如</w:t>
      </w:r>
      <w:r>
        <w:rPr>
          <w:rFonts w:hint="eastAsia"/>
        </w:rPr>
        <w:t>Net</w:t>
      </w:r>
      <w:r>
        <w:t>Beans</w:t>
      </w:r>
      <w:r>
        <w:rPr>
          <w:rFonts w:hint="eastAsia"/>
        </w:rPr>
        <w:t>的</w:t>
      </w:r>
      <w:r w:rsidR="00375411">
        <w:rPr>
          <w:rFonts w:hint="eastAsia"/>
        </w:rPr>
        <w:t>：</w:t>
      </w:r>
    </w:p>
    <w:p w:rsidR="00F36725" w:rsidRDefault="00375411" w:rsidP="00DF325A">
      <w:pPr>
        <w:pStyle w:val="a6"/>
        <w:numPr>
          <w:ilvl w:val="0"/>
          <w:numId w:val="14"/>
        </w:numPr>
        <w:ind w:firstLineChars="0"/>
      </w:pPr>
      <w:r>
        <w:rPr>
          <w:rFonts w:hint="eastAsia"/>
        </w:rPr>
        <w:t>代码模板（</w:t>
      </w:r>
      <w:r>
        <w:t>输入</w:t>
      </w:r>
      <w:r>
        <w:rPr>
          <w:rFonts w:hint="eastAsia"/>
        </w:rPr>
        <w:t>sout</w:t>
      </w:r>
      <w:r>
        <w:rPr>
          <w:rFonts w:hint="eastAsia"/>
        </w:rPr>
        <w:t>，</w:t>
      </w:r>
      <w:r>
        <w:t>按空格，自动</w:t>
      </w:r>
      <w:r>
        <w:rPr>
          <w:rFonts w:hint="eastAsia"/>
        </w:rPr>
        <w:t>转成</w:t>
      </w:r>
      <w:r>
        <w:rPr>
          <w:rFonts w:hint="eastAsia"/>
        </w:rPr>
        <w:t>System</w:t>
      </w:r>
      <w:r>
        <w:t>.out.println(“”);</w:t>
      </w:r>
    </w:p>
    <w:p w:rsidR="00375411" w:rsidRDefault="00983262" w:rsidP="00DF325A">
      <w:pPr>
        <w:pStyle w:val="a6"/>
        <w:numPr>
          <w:ilvl w:val="0"/>
          <w:numId w:val="14"/>
        </w:numPr>
        <w:ind w:firstLineChars="0"/>
      </w:pPr>
      <w:r>
        <w:rPr>
          <w:rFonts w:hint="eastAsia"/>
        </w:rPr>
        <w:t>补全</w:t>
      </w:r>
      <w:r>
        <w:t>或</w:t>
      </w:r>
      <w:r w:rsidR="00375411">
        <w:rPr>
          <w:rFonts w:hint="eastAsia"/>
        </w:rPr>
        <w:t>提示</w:t>
      </w:r>
      <w:r w:rsidR="00375411">
        <w:t>：输入</w:t>
      </w:r>
      <w:r w:rsidR="00375411">
        <w:rPr>
          <w:rFonts w:hint="eastAsia"/>
        </w:rPr>
        <w:t>前几位</w:t>
      </w:r>
      <w:r w:rsidR="00375411">
        <w:t>字母，输入</w:t>
      </w:r>
      <w:r w:rsidR="00375411">
        <w:t>ctrl+</w:t>
      </w:r>
      <w:r w:rsidR="00375411">
        <w:rPr>
          <w:rFonts w:hint="eastAsia"/>
        </w:rPr>
        <w:t>空格</w:t>
      </w:r>
      <w:r w:rsidR="00375411">
        <w:t>，会</w:t>
      </w:r>
      <w:r w:rsidR="00375411">
        <w:rPr>
          <w:rFonts w:hint="eastAsia"/>
        </w:rPr>
        <w:t>自动</w:t>
      </w:r>
      <w:r w:rsidR="00375411">
        <w:t>补全或提示</w:t>
      </w:r>
      <w:r w:rsidR="00375411">
        <w:rPr>
          <w:rFonts w:hint="eastAsia"/>
        </w:rPr>
        <w:t>。</w:t>
      </w:r>
    </w:p>
    <w:p w:rsidR="00F36725" w:rsidRDefault="00F36725" w:rsidP="00F36725">
      <w:pPr>
        <w:pStyle w:val="a6"/>
        <w:ind w:left="839" w:firstLineChars="0" w:firstLine="0"/>
      </w:pPr>
    </w:p>
    <w:p w:rsidR="00FE6455" w:rsidRDefault="00FE6455" w:rsidP="00DF325A">
      <w:pPr>
        <w:pStyle w:val="3"/>
        <w:numPr>
          <w:ilvl w:val="2"/>
          <w:numId w:val="4"/>
        </w:numPr>
      </w:pPr>
      <w:r>
        <w:rPr>
          <w:rFonts w:hint="eastAsia"/>
        </w:rPr>
        <w:t>选择</w:t>
      </w:r>
      <w:r>
        <w:t>不会引起</w:t>
      </w:r>
      <w:r>
        <w:rPr>
          <w:rFonts w:hint="eastAsia"/>
        </w:rPr>
        <w:t>误解的</w:t>
      </w:r>
      <w:r>
        <w:t>名字</w:t>
      </w:r>
    </w:p>
    <w:p w:rsidR="00FE6455" w:rsidRDefault="00885AC5" w:rsidP="00DF325A">
      <w:pPr>
        <w:pStyle w:val="a6"/>
        <w:numPr>
          <w:ilvl w:val="0"/>
          <w:numId w:val="16"/>
        </w:numPr>
        <w:ind w:firstLineChars="0"/>
      </w:pPr>
      <w:r>
        <w:rPr>
          <w:rFonts w:hint="eastAsia"/>
        </w:rPr>
        <w:t>模棱两可</w:t>
      </w:r>
      <w:r>
        <w:t>的一些名字</w:t>
      </w:r>
    </w:p>
    <w:p w:rsidR="005354D3" w:rsidRDefault="005354D3" w:rsidP="00885AC5">
      <w:pPr>
        <w:pStyle w:val="a6"/>
        <w:ind w:left="839" w:firstLineChars="0" w:firstLine="0"/>
      </w:pPr>
      <w:r>
        <w:rPr>
          <w:rFonts w:hint="eastAsia"/>
        </w:rPr>
        <w:t>避免</w:t>
      </w:r>
      <w:r>
        <w:t>使用</w:t>
      </w:r>
      <w:r>
        <w:rPr>
          <w:rFonts w:hint="eastAsia"/>
        </w:rPr>
        <w:t>有</w:t>
      </w:r>
      <w:r>
        <w:t>多重含义的名字。如</w:t>
      </w:r>
      <w:r>
        <w:rPr>
          <w:rFonts w:hint="eastAsia"/>
        </w:rPr>
        <w:t>：</w:t>
      </w:r>
    </w:p>
    <w:p w:rsidR="00885AC5" w:rsidRDefault="005354D3" w:rsidP="00DF325A">
      <w:pPr>
        <w:pStyle w:val="a6"/>
        <w:numPr>
          <w:ilvl w:val="0"/>
          <w:numId w:val="15"/>
        </w:numPr>
        <w:ind w:firstLineChars="0"/>
      </w:pPr>
      <w:r>
        <w:rPr>
          <w:rFonts w:hint="eastAsia"/>
        </w:rPr>
        <w:t>Filter</w:t>
      </w:r>
      <w:r>
        <w:rPr>
          <w:rFonts w:hint="eastAsia"/>
        </w:rPr>
        <w:t>：</w:t>
      </w:r>
      <w:r w:rsidR="004D7D21">
        <w:t>是</w:t>
      </w:r>
      <w:r w:rsidR="004D7D21">
        <w:rPr>
          <w:rFonts w:hint="eastAsia"/>
        </w:rPr>
        <w:t>将</w:t>
      </w:r>
      <w:r w:rsidR="004D7D21">
        <w:t>满足条件的过滤去掉，还是过滤</w:t>
      </w:r>
      <w:r w:rsidR="004D7D21">
        <w:rPr>
          <w:rFonts w:hint="eastAsia"/>
        </w:rPr>
        <w:t>后</w:t>
      </w:r>
      <w:r w:rsidR="004D7D21">
        <w:t>留下</w:t>
      </w:r>
      <w:r w:rsidR="004D7D21">
        <w:rPr>
          <w:rFonts w:hint="eastAsia"/>
        </w:rPr>
        <w:t>？</w:t>
      </w:r>
    </w:p>
    <w:p w:rsidR="004D7D21" w:rsidRDefault="004D7D21" w:rsidP="004D7D21">
      <w:pPr>
        <w:pStyle w:val="a6"/>
        <w:ind w:left="1260" w:firstLineChars="0" w:firstLine="0"/>
      </w:pPr>
      <w:r>
        <w:rPr>
          <w:rFonts w:hint="eastAsia"/>
        </w:rPr>
        <w:lastRenderedPageBreak/>
        <w:t>除非</w:t>
      </w:r>
      <w:r>
        <w:t>在方法里面有更明确</w:t>
      </w:r>
      <w:r>
        <w:rPr>
          <w:rFonts w:hint="eastAsia"/>
        </w:rPr>
        <w:t>的表示</w:t>
      </w:r>
      <w:r>
        <w:t>。</w:t>
      </w:r>
    </w:p>
    <w:p w:rsidR="00885AC5" w:rsidRDefault="004D7D21" w:rsidP="00405B27">
      <w:pPr>
        <w:pStyle w:val="a6"/>
        <w:numPr>
          <w:ilvl w:val="0"/>
          <w:numId w:val="15"/>
        </w:numPr>
        <w:ind w:firstLineChars="0"/>
      </w:pPr>
      <w:r>
        <w:t>L</w:t>
      </w:r>
      <w:r>
        <w:rPr>
          <w:rFonts w:hint="eastAsia"/>
        </w:rPr>
        <w:t>ength</w:t>
      </w:r>
      <w:r>
        <w:t>：长度。</w:t>
      </w:r>
      <w:r>
        <w:rPr>
          <w:rFonts w:hint="eastAsia"/>
        </w:rPr>
        <w:t>单纯</w:t>
      </w:r>
      <w:r>
        <w:t>的</w:t>
      </w:r>
      <w:r>
        <w:t>length</w:t>
      </w:r>
      <w:r>
        <w:rPr>
          <w:rFonts w:hint="eastAsia"/>
        </w:rPr>
        <w:t>不足以</w:t>
      </w:r>
      <w:r>
        <w:t>表示足够的信息，增加一些补充信息才可以。如</w:t>
      </w:r>
      <w:r w:rsidR="006707F0">
        <w:rPr>
          <w:rFonts w:hint="eastAsia"/>
        </w:rPr>
        <w:t>max_chars_length</w:t>
      </w:r>
      <w:r w:rsidR="006707F0">
        <w:rPr>
          <w:rFonts w:hint="eastAsia"/>
        </w:rPr>
        <w:t>（</w:t>
      </w:r>
      <w:r w:rsidR="006707F0">
        <w:t>这</w:t>
      </w:r>
      <w:r w:rsidR="006707F0">
        <w:rPr>
          <w:rFonts w:hint="eastAsia"/>
        </w:rPr>
        <w:t>个</w:t>
      </w:r>
      <w:r w:rsidR="006707F0">
        <w:t>名字可以去掉</w:t>
      </w:r>
      <w:r w:rsidR="006707F0">
        <w:t>length</w:t>
      </w:r>
      <w:r w:rsidR="006707F0">
        <w:t>，用</w:t>
      </w:r>
      <w:r w:rsidR="006707F0">
        <w:t>max_chars</w:t>
      </w:r>
      <w:r w:rsidR="006707F0">
        <w:rPr>
          <w:rFonts w:hint="eastAsia"/>
        </w:rPr>
        <w:t>）。</w:t>
      </w:r>
    </w:p>
    <w:p w:rsidR="00405B27" w:rsidRDefault="00405B27" w:rsidP="00885AC5">
      <w:pPr>
        <w:pStyle w:val="a6"/>
        <w:ind w:left="839" w:firstLineChars="0" w:firstLine="0"/>
      </w:pPr>
    </w:p>
    <w:p w:rsidR="00885AC5" w:rsidRDefault="006707F0" w:rsidP="00DF325A">
      <w:pPr>
        <w:pStyle w:val="a6"/>
        <w:numPr>
          <w:ilvl w:val="0"/>
          <w:numId w:val="16"/>
        </w:numPr>
        <w:ind w:firstLineChars="0"/>
      </w:pPr>
      <w:r>
        <w:t>M</w:t>
      </w:r>
      <w:r>
        <w:rPr>
          <w:rFonts w:hint="eastAsia"/>
        </w:rPr>
        <w:t>in</w:t>
      </w:r>
      <w:r>
        <w:t>和</w:t>
      </w:r>
      <w:r>
        <w:rPr>
          <w:rFonts w:hint="eastAsia"/>
        </w:rPr>
        <w:t>M</w:t>
      </w:r>
      <w:r>
        <w:t>ax</w:t>
      </w:r>
      <w:r>
        <w:t>表示</w:t>
      </w:r>
      <w:r>
        <w:rPr>
          <w:rFonts w:hint="eastAsia"/>
        </w:rPr>
        <w:t>极限</w:t>
      </w:r>
    </w:p>
    <w:p w:rsidR="006707F0" w:rsidRDefault="006707F0" w:rsidP="006707F0">
      <w:pPr>
        <w:pStyle w:val="a6"/>
        <w:ind w:left="839" w:firstLineChars="0" w:firstLine="0"/>
      </w:pPr>
    </w:p>
    <w:p w:rsidR="006707F0" w:rsidRDefault="006707F0" w:rsidP="00DF325A">
      <w:pPr>
        <w:pStyle w:val="a6"/>
        <w:numPr>
          <w:ilvl w:val="0"/>
          <w:numId w:val="16"/>
        </w:numPr>
        <w:ind w:firstLineChars="0"/>
      </w:pPr>
      <w:r>
        <w:t>F</w:t>
      </w:r>
      <w:r>
        <w:rPr>
          <w:rFonts w:hint="eastAsia"/>
        </w:rPr>
        <w:t>irst</w:t>
      </w:r>
      <w:r>
        <w:t>和</w:t>
      </w:r>
      <w:r>
        <w:t>last</w:t>
      </w:r>
      <w:r>
        <w:t>表示</w:t>
      </w:r>
      <w:r>
        <w:rPr>
          <w:rFonts w:hint="eastAsia"/>
        </w:rPr>
        <w:t>包含</w:t>
      </w:r>
      <w:r>
        <w:t>的范围</w:t>
      </w:r>
      <w:r>
        <w:rPr>
          <w:rFonts w:hint="eastAsia"/>
        </w:rPr>
        <w:t>，</w:t>
      </w:r>
      <w:r>
        <w:t>多用于数值。</w:t>
      </w:r>
    </w:p>
    <w:p w:rsidR="006707F0" w:rsidRDefault="006707F0" w:rsidP="006707F0">
      <w:pPr>
        <w:pStyle w:val="a6"/>
      </w:pPr>
    </w:p>
    <w:p w:rsidR="006707F0" w:rsidRDefault="006707F0" w:rsidP="00DF325A">
      <w:pPr>
        <w:pStyle w:val="a6"/>
        <w:numPr>
          <w:ilvl w:val="0"/>
          <w:numId w:val="16"/>
        </w:numPr>
        <w:ind w:firstLineChars="0"/>
      </w:pPr>
      <w:r>
        <w:t>B</w:t>
      </w:r>
      <w:r>
        <w:rPr>
          <w:rFonts w:hint="eastAsia"/>
        </w:rPr>
        <w:t>egin</w:t>
      </w:r>
      <w:r>
        <w:t>和</w:t>
      </w:r>
      <w:r>
        <w:t>end</w:t>
      </w:r>
      <w:r w:rsidR="00053E2E">
        <w:t>表示时间范围</w:t>
      </w:r>
      <w:r w:rsidR="00053E2E">
        <w:rPr>
          <w:rFonts w:hint="eastAsia"/>
        </w:rPr>
        <w:t>。</w:t>
      </w:r>
    </w:p>
    <w:p w:rsidR="00053E2E" w:rsidRDefault="00053E2E" w:rsidP="00053E2E">
      <w:pPr>
        <w:pStyle w:val="a6"/>
      </w:pPr>
    </w:p>
    <w:p w:rsidR="00053E2E" w:rsidRDefault="00053E2E" w:rsidP="00DF325A">
      <w:pPr>
        <w:pStyle w:val="a6"/>
        <w:numPr>
          <w:ilvl w:val="0"/>
          <w:numId w:val="16"/>
        </w:numPr>
        <w:ind w:firstLineChars="0"/>
      </w:pPr>
      <w:r>
        <w:rPr>
          <w:rFonts w:hint="eastAsia"/>
        </w:rPr>
        <w:t>给</w:t>
      </w:r>
      <w:r>
        <w:t>布尔值命名。</w:t>
      </w:r>
    </w:p>
    <w:p w:rsidR="00053E2E" w:rsidRDefault="00053E2E" w:rsidP="00053E2E">
      <w:pPr>
        <w:pStyle w:val="a6"/>
        <w:ind w:left="360"/>
      </w:pPr>
      <w:r>
        <w:rPr>
          <w:rFonts w:hint="eastAsia"/>
        </w:rPr>
        <w:t>比如</w:t>
      </w:r>
      <w:r>
        <w:t>某个方法的返回值是</w:t>
      </w:r>
      <w:r>
        <w:t>boolean</w:t>
      </w:r>
      <w:r>
        <w:t>，那么在方法体内</w:t>
      </w:r>
      <w:r>
        <w:t>return true</w:t>
      </w:r>
      <w:r>
        <w:rPr>
          <w:rFonts w:hint="eastAsia"/>
        </w:rPr>
        <w:t xml:space="preserve">/false </w:t>
      </w:r>
      <w:r>
        <w:rPr>
          <w:rFonts w:hint="eastAsia"/>
        </w:rPr>
        <w:t>比不上</w:t>
      </w:r>
      <w:r>
        <w:t>将布尔值换成</w:t>
      </w:r>
      <w:r>
        <w:rPr>
          <w:rFonts w:hint="eastAsia"/>
        </w:rPr>
        <w:t>有意义的</w:t>
      </w:r>
      <w:r>
        <w:t>名字。如</w:t>
      </w:r>
      <w:r>
        <w:rPr>
          <w:rFonts w:hint="eastAsia"/>
        </w:rPr>
        <w:t>return canVi</w:t>
      </w:r>
      <w:r>
        <w:t>sit; return isAdmin;</w:t>
      </w:r>
      <w:r>
        <w:rPr>
          <w:rFonts w:hint="eastAsia"/>
        </w:rPr>
        <w:t>等等</w:t>
      </w:r>
      <w:r>
        <w:t>。</w:t>
      </w:r>
    </w:p>
    <w:p w:rsidR="00053E2E" w:rsidRDefault="00053E2E" w:rsidP="00053E2E">
      <w:pPr>
        <w:pStyle w:val="a6"/>
        <w:ind w:left="360"/>
      </w:pPr>
    </w:p>
    <w:p w:rsidR="00053E2E" w:rsidRDefault="00BF1C41" w:rsidP="00DF325A">
      <w:pPr>
        <w:pStyle w:val="a6"/>
        <w:numPr>
          <w:ilvl w:val="0"/>
          <w:numId w:val="16"/>
        </w:numPr>
        <w:ind w:firstLineChars="0"/>
      </w:pPr>
      <w:r>
        <w:rPr>
          <w:rFonts w:hint="eastAsia"/>
        </w:rPr>
        <w:t>避免</w:t>
      </w:r>
      <w:r>
        <w:t>采用反义。</w:t>
      </w:r>
    </w:p>
    <w:p w:rsidR="00BF1C41" w:rsidRDefault="00BF1C41" w:rsidP="00BF1C41">
      <w:pPr>
        <w:pStyle w:val="a6"/>
        <w:ind w:left="839" w:firstLineChars="0" w:firstLine="0"/>
      </w:pPr>
      <w:r>
        <w:rPr>
          <w:rFonts w:hint="eastAsia"/>
        </w:rPr>
        <w:t>比如</w:t>
      </w:r>
      <w:r>
        <w:t>isNotXXX</w:t>
      </w:r>
      <w:r>
        <w:rPr>
          <w:rFonts w:hint="eastAsia"/>
        </w:rPr>
        <w:t>。</w:t>
      </w:r>
    </w:p>
    <w:p w:rsidR="00BF1C41" w:rsidRDefault="00BF1C41" w:rsidP="00BF1C41">
      <w:pPr>
        <w:pStyle w:val="a6"/>
        <w:ind w:left="839" w:firstLineChars="0" w:firstLine="0"/>
      </w:pPr>
      <w:r>
        <w:rPr>
          <w:rFonts w:hint="eastAsia"/>
        </w:rPr>
        <w:t>反义的</w:t>
      </w:r>
      <w:r>
        <w:t>反义是</w:t>
      </w:r>
      <w:r>
        <w:rPr>
          <w:rFonts w:hint="eastAsia"/>
        </w:rPr>
        <w:t>更加</w:t>
      </w:r>
      <w:r>
        <w:t>要避免的，如</w:t>
      </w:r>
      <w:r>
        <w:rPr>
          <w:rFonts w:hint="eastAsia"/>
        </w:rPr>
        <w:t>:  !</w:t>
      </w:r>
      <w:r>
        <w:t>isNotEmpty()</w:t>
      </w:r>
      <w:r>
        <w:rPr>
          <w:rFonts w:hint="eastAsia"/>
        </w:rPr>
        <w:t>，</w:t>
      </w:r>
      <w:r>
        <w:t>这种情况请务必改为</w:t>
      </w:r>
      <w:r>
        <w:rPr>
          <w:rFonts w:hint="eastAsia"/>
        </w:rPr>
        <w:t>isEmpty();</w:t>
      </w:r>
    </w:p>
    <w:p w:rsidR="00BF1C41" w:rsidRPr="00FE6455" w:rsidRDefault="00BF1C41" w:rsidP="00DB309A"/>
    <w:p w:rsidR="00B57279" w:rsidRDefault="0015376D" w:rsidP="00DF325A">
      <w:pPr>
        <w:pStyle w:val="2"/>
        <w:numPr>
          <w:ilvl w:val="1"/>
          <w:numId w:val="4"/>
        </w:numPr>
      </w:pPr>
      <w:r>
        <w:t>包</w:t>
      </w:r>
      <w:r>
        <w:rPr>
          <w:rFonts w:hint="eastAsia"/>
        </w:rPr>
        <w:t>命名</w:t>
      </w:r>
    </w:p>
    <w:p w:rsidR="000A2522" w:rsidRDefault="00642448" w:rsidP="003F7C56">
      <w:pPr>
        <w:ind w:firstLine="435"/>
        <w:rPr>
          <w:rFonts w:ascii="宋体" w:hAnsi="宋体"/>
        </w:rPr>
      </w:pPr>
      <w:r>
        <w:rPr>
          <w:rFonts w:ascii="宋体" w:hAnsi="宋体" w:hint="eastAsia"/>
        </w:rPr>
        <w:t>格式</w:t>
      </w:r>
      <w:r>
        <w:rPr>
          <w:rFonts w:ascii="宋体" w:hAnsi="宋体"/>
        </w:rPr>
        <w:t>如下：</w:t>
      </w:r>
    </w:p>
    <w:p w:rsidR="00642448" w:rsidRDefault="00642448" w:rsidP="00DF325A">
      <w:pPr>
        <w:pStyle w:val="a6"/>
        <w:numPr>
          <w:ilvl w:val="0"/>
          <w:numId w:val="8"/>
        </w:numPr>
        <w:ind w:firstLineChars="0"/>
        <w:rPr>
          <w:rFonts w:ascii="宋体" w:hAnsi="宋体"/>
        </w:rPr>
      </w:pPr>
      <w:r w:rsidRPr="00642448">
        <w:rPr>
          <w:rFonts w:ascii="宋体" w:hAnsi="宋体" w:hint="eastAsia"/>
        </w:rPr>
        <w:t>前缀</w:t>
      </w:r>
    </w:p>
    <w:p w:rsidR="00642448" w:rsidRDefault="00642448" w:rsidP="00642448">
      <w:pPr>
        <w:pStyle w:val="a6"/>
        <w:ind w:left="855" w:firstLineChars="0" w:firstLine="0"/>
        <w:rPr>
          <w:rFonts w:ascii="宋体" w:hAnsi="宋体"/>
        </w:rPr>
      </w:pPr>
      <w:bookmarkStart w:id="3" w:name="OLE_LINK5"/>
      <w:r w:rsidRPr="00642448">
        <w:rPr>
          <w:rFonts w:ascii="宋体" w:hAnsi="宋体"/>
        </w:rPr>
        <w:t>com.</w:t>
      </w:r>
      <w:r w:rsidRPr="00642448">
        <w:rPr>
          <w:rFonts w:ascii="宋体" w:hAnsi="宋体" w:hint="eastAsia"/>
        </w:rPr>
        <w:t>[</w:t>
      </w:r>
      <w:r w:rsidRPr="00642448">
        <w:rPr>
          <w:rFonts w:ascii="宋体" w:hAnsi="宋体"/>
        </w:rPr>
        <w:t>company].</w:t>
      </w:r>
      <w:r w:rsidRPr="00642448">
        <w:rPr>
          <w:rFonts w:ascii="宋体" w:hAnsi="宋体" w:hint="eastAsia"/>
        </w:rPr>
        <w:t>[</w:t>
      </w:r>
      <w:r w:rsidRPr="00642448">
        <w:rPr>
          <w:rFonts w:ascii="宋体" w:hAnsi="宋体"/>
        </w:rPr>
        <w:t>system].[module]</w:t>
      </w:r>
    </w:p>
    <w:bookmarkEnd w:id="3"/>
    <w:p w:rsidR="00642448" w:rsidRDefault="00642448" w:rsidP="00642448">
      <w:pPr>
        <w:pStyle w:val="a6"/>
        <w:ind w:left="855" w:firstLineChars="0" w:firstLine="0"/>
        <w:rPr>
          <w:rFonts w:ascii="宋体" w:hAnsi="宋体"/>
        </w:rPr>
      </w:pPr>
      <w:r>
        <w:rPr>
          <w:rFonts w:ascii="宋体" w:hAnsi="宋体" w:hint="eastAsia"/>
        </w:rPr>
        <w:t>如</w:t>
      </w:r>
      <w:r>
        <w:rPr>
          <w:rFonts w:ascii="宋体" w:hAnsi="宋体"/>
        </w:rPr>
        <w:t>：</w:t>
      </w:r>
      <w:r>
        <w:rPr>
          <w:rFonts w:ascii="宋体" w:hAnsi="宋体" w:hint="eastAsia"/>
        </w:rPr>
        <w:t>com.hotent.core</w:t>
      </w:r>
      <w:r>
        <w:rPr>
          <w:rFonts w:ascii="宋体" w:hAnsi="宋体"/>
        </w:rPr>
        <w:t>.db</w:t>
      </w:r>
    </w:p>
    <w:p w:rsidR="00642448" w:rsidRDefault="00642448" w:rsidP="00642448">
      <w:pPr>
        <w:pStyle w:val="a6"/>
        <w:ind w:left="855" w:firstLineChars="0" w:firstLine="0"/>
        <w:rPr>
          <w:rFonts w:ascii="宋体" w:hAnsi="宋体"/>
        </w:rPr>
      </w:pPr>
      <w:r>
        <w:rPr>
          <w:rFonts w:ascii="宋体" w:hAnsi="宋体"/>
        </w:rPr>
        <w:tab/>
        <w:t>com.hotent.user.party</w:t>
      </w:r>
    </w:p>
    <w:p w:rsidR="00642448" w:rsidRDefault="00642448" w:rsidP="00642448">
      <w:pPr>
        <w:pStyle w:val="a6"/>
        <w:ind w:left="855" w:firstLineChars="0" w:firstLine="0"/>
        <w:rPr>
          <w:rFonts w:ascii="宋体" w:hAnsi="宋体"/>
        </w:rPr>
      </w:pPr>
    </w:p>
    <w:p w:rsidR="00F21B09" w:rsidRDefault="00F21B09" w:rsidP="00642448">
      <w:pPr>
        <w:pStyle w:val="a6"/>
        <w:ind w:left="855" w:firstLineChars="0" w:firstLine="0"/>
        <w:rPr>
          <w:rFonts w:ascii="宋体" w:hAnsi="宋体"/>
        </w:rPr>
      </w:pPr>
      <w:r>
        <w:rPr>
          <w:rFonts w:ascii="宋体" w:hAnsi="宋体" w:hint="eastAsia"/>
        </w:rPr>
        <w:t>前缀</w:t>
      </w:r>
      <w:r>
        <w:rPr>
          <w:rFonts w:ascii="宋体" w:hAnsi="宋体"/>
        </w:rPr>
        <w:t>由项目经理</w:t>
      </w:r>
      <w:r>
        <w:rPr>
          <w:rFonts w:ascii="宋体" w:hAnsi="宋体" w:hint="eastAsia"/>
        </w:rPr>
        <w:t>或</w:t>
      </w:r>
      <w:r>
        <w:rPr>
          <w:rFonts w:ascii="宋体" w:hAnsi="宋体"/>
        </w:rPr>
        <w:t>架构师制订。</w:t>
      </w:r>
    </w:p>
    <w:p w:rsidR="00F21B09" w:rsidRPr="00F21B09" w:rsidRDefault="00F21B09" w:rsidP="00642448">
      <w:pPr>
        <w:pStyle w:val="a6"/>
        <w:ind w:left="855" w:firstLineChars="0" w:firstLine="0"/>
        <w:rPr>
          <w:rFonts w:ascii="宋体" w:hAnsi="宋体"/>
        </w:rPr>
      </w:pPr>
    </w:p>
    <w:p w:rsidR="00642448" w:rsidRDefault="00642448" w:rsidP="00DF325A">
      <w:pPr>
        <w:pStyle w:val="a6"/>
        <w:numPr>
          <w:ilvl w:val="0"/>
          <w:numId w:val="8"/>
        </w:numPr>
        <w:ind w:firstLineChars="0"/>
        <w:rPr>
          <w:rFonts w:ascii="宋体" w:hAnsi="宋体"/>
        </w:rPr>
      </w:pPr>
      <w:r>
        <w:rPr>
          <w:rFonts w:ascii="宋体" w:hAnsi="宋体" w:hint="eastAsia"/>
        </w:rPr>
        <w:t>细分</w:t>
      </w:r>
    </w:p>
    <w:p w:rsidR="00642448" w:rsidRDefault="00642448" w:rsidP="00642448">
      <w:pPr>
        <w:pStyle w:val="a6"/>
        <w:ind w:left="855" w:firstLineChars="0" w:firstLine="0"/>
        <w:rPr>
          <w:rFonts w:ascii="宋体" w:hAnsi="宋体"/>
        </w:rPr>
      </w:pPr>
      <w:r w:rsidRPr="00642448">
        <w:rPr>
          <w:rFonts w:ascii="宋体" w:hAnsi="宋体"/>
        </w:rPr>
        <w:t>com.</w:t>
      </w:r>
      <w:r w:rsidRPr="00642448">
        <w:rPr>
          <w:rFonts w:ascii="宋体" w:hAnsi="宋体" w:hint="eastAsia"/>
        </w:rPr>
        <w:t>[</w:t>
      </w:r>
      <w:r w:rsidRPr="00642448">
        <w:rPr>
          <w:rFonts w:ascii="宋体" w:hAnsi="宋体"/>
        </w:rPr>
        <w:t>company].</w:t>
      </w:r>
      <w:r w:rsidRPr="00642448">
        <w:rPr>
          <w:rFonts w:ascii="宋体" w:hAnsi="宋体" w:hint="eastAsia"/>
        </w:rPr>
        <w:t>[</w:t>
      </w:r>
      <w:r w:rsidRPr="00642448">
        <w:rPr>
          <w:rFonts w:ascii="宋体" w:hAnsi="宋体"/>
        </w:rPr>
        <w:t>system].[module]</w:t>
      </w:r>
      <w:r>
        <w:rPr>
          <w:rFonts w:ascii="宋体" w:hAnsi="宋体"/>
        </w:rPr>
        <w:t>.dao</w:t>
      </w:r>
    </w:p>
    <w:p w:rsidR="00642448" w:rsidRDefault="00642448" w:rsidP="00642448">
      <w:pPr>
        <w:pStyle w:val="a6"/>
        <w:ind w:left="855" w:firstLineChars="0" w:firstLine="0"/>
        <w:rPr>
          <w:rFonts w:ascii="宋体" w:hAnsi="宋体"/>
        </w:rPr>
      </w:pPr>
      <w:r w:rsidRPr="00642448">
        <w:rPr>
          <w:rFonts w:ascii="宋体" w:hAnsi="宋体"/>
        </w:rPr>
        <w:t>com.</w:t>
      </w:r>
      <w:r w:rsidRPr="00642448">
        <w:rPr>
          <w:rFonts w:ascii="宋体" w:hAnsi="宋体" w:hint="eastAsia"/>
        </w:rPr>
        <w:t>[</w:t>
      </w:r>
      <w:r w:rsidRPr="00642448">
        <w:rPr>
          <w:rFonts w:ascii="宋体" w:hAnsi="宋体"/>
        </w:rPr>
        <w:t>company].</w:t>
      </w:r>
      <w:r w:rsidRPr="00642448">
        <w:rPr>
          <w:rFonts w:ascii="宋体" w:hAnsi="宋体" w:hint="eastAsia"/>
        </w:rPr>
        <w:t>[</w:t>
      </w:r>
      <w:r w:rsidRPr="00642448">
        <w:rPr>
          <w:rFonts w:ascii="宋体" w:hAnsi="宋体"/>
        </w:rPr>
        <w:t>system].[module]</w:t>
      </w:r>
      <w:r w:rsidR="00F21B09">
        <w:rPr>
          <w:rFonts w:ascii="宋体" w:hAnsi="宋体"/>
        </w:rPr>
        <w:t>.mapping</w:t>
      </w:r>
    </w:p>
    <w:p w:rsidR="00F21B09" w:rsidRDefault="00F21B09" w:rsidP="00F21B09">
      <w:pPr>
        <w:pStyle w:val="a6"/>
        <w:ind w:left="855" w:firstLineChars="0" w:firstLine="0"/>
        <w:rPr>
          <w:rFonts w:ascii="宋体" w:hAnsi="宋体"/>
        </w:rPr>
      </w:pPr>
      <w:r>
        <w:rPr>
          <w:rFonts w:ascii="宋体" w:hAnsi="宋体" w:hint="eastAsia"/>
        </w:rPr>
        <w:t>com.[company].[system].[module]</w:t>
      </w:r>
      <w:r>
        <w:rPr>
          <w:rFonts w:ascii="宋体" w:hAnsi="宋体"/>
        </w:rPr>
        <w:t>.model</w:t>
      </w:r>
    </w:p>
    <w:p w:rsidR="00F21B09" w:rsidRDefault="00F21B09" w:rsidP="00F21B09">
      <w:pPr>
        <w:pStyle w:val="a6"/>
        <w:ind w:left="855" w:firstLineChars="0" w:firstLine="0"/>
        <w:rPr>
          <w:rFonts w:ascii="宋体" w:hAnsi="宋体"/>
        </w:rPr>
      </w:pPr>
      <w:r>
        <w:rPr>
          <w:rFonts w:ascii="宋体" w:hAnsi="宋体" w:hint="eastAsia"/>
        </w:rPr>
        <w:t>com.[company].[system].[module]</w:t>
      </w:r>
      <w:r>
        <w:rPr>
          <w:rFonts w:ascii="宋体" w:hAnsi="宋体"/>
        </w:rPr>
        <w:t>.service</w:t>
      </w:r>
    </w:p>
    <w:p w:rsidR="00F21B09" w:rsidRDefault="00F21B09" w:rsidP="00F21B09">
      <w:pPr>
        <w:pStyle w:val="a6"/>
        <w:ind w:left="855" w:firstLineChars="0" w:firstLine="0"/>
        <w:rPr>
          <w:rFonts w:ascii="宋体" w:hAnsi="宋体"/>
        </w:rPr>
      </w:pPr>
      <w:r>
        <w:rPr>
          <w:rFonts w:ascii="宋体" w:hAnsi="宋体" w:hint="eastAsia"/>
        </w:rPr>
        <w:t>com.[company].[system].[module]</w:t>
      </w:r>
      <w:r>
        <w:rPr>
          <w:rFonts w:ascii="宋体" w:hAnsi="宋体"/>
        </w:rPr>
        <w:t>.controller</w:t>
      </w:r>
    </w:p>
    <w:p w:rsidR="00F21B09" w:rsidRDefault="00F21B09" w:rsidP="00F21B09">
      <w:pPr>
        <w:pStyle w:val="a6"/>
        <w:ind w:left="855" w:firstLineChars="0" w:firstLine="0"/>
        <w:rPr>
          <w:rFonts w:ascii="宋体" w:hAnsi="宋体"/>
        </w:rPr>
      </w:pPr>
      <w:r>
        <w:rPr>
          <w:rFonts w:ascii="宋体" w:hAnsi="宋体" w:hint="eastAsia"/>
        </w:rPr>
        <w:t>com.[company].[system].[module]</w:t>
      </w:r>
      <w:r>
        <w:rPr>
          <w:rFonts w:ascii="宋体" w:hAnsi="宋体"/>
        </w:rPr>
        <w:t>.util</w:t>
      </w:r>
    </w:p>
    <w:p w:rsidR="00F21B09" w:rsidRDefault="00F21B09" w:rsidP="00F21B09">
      <w:pPr>
        <w:pStyle w:val="a6"/>
        <w:ind w:left="855" w:firstLineChars="0" w:firstLine="0"/>
        <w:rPr>
          <w:rFonts w:ascii="宋体" w:hAnsi="宋体"/>
        </w:rPr>
      </w:pPr>
    </w:p>
    <w:p w:rsidR="00F21B09" w:rsidRDefault="00F21B09" w:rsidP="00F21B09">
      <w:pPr>
        <w:pStyle w:val="a6"/>
        <w:ind w:left="855" w:firstLineChars="0" w:firstLine="0"/>
        <w:rPr>
          <w:rFonts w:ascii="宋体" w:hAnsi="宋体"/>
        </w:rPr>
      </w:pPr>
      <w:r>
        <w:rPr>
          <w:rFonts w:ascii="宋体" w:hAnsi="宋体" w:hint="eastAsia"/>
        </w:rPr>
        <w:t>即</w:t>
      </w:r>
      <w:r>
        <w:rPr>
          <w:rFonts w:ascii="宋体" w:hAnsi="宋体"/>
        </w:rPr>
        <w:t>每一个module（模块）下面，按不同的功能层级划分子包。</w:t>
      </w:r>
    </w:p>
    <w:p w:rsidR="00F21B09" w:rsidRPr="00F21B09" w:rsidRDefault="00F21B09" w:rsidP="00F21B09">
      <w:pPr>
        <w:pStyle w:val="a6"/>
        <w:ind w:left="855" w:firstLineChars="0" w:firstLine="0"/>
        <w:rPr>
          <w:rFonts w:ascii="宋体" w:hAnsi="宋体"/>
        </w:rPr>
      </w:pPr>
      <w:r>
        <w:rPr>
          <w:rFonts w:ascii="宋体" w:hAnsi="宋体" w:hint="eastAsia"/>
        </w:rPr>
        <w:t>上面是</w:t>
      </w:r>
      <w:r>
        <w:rPr>
          <w:rFonts w:ascii="宋体" w:hAnsi="宋体"/>
        </w:rPr>
        <w:t>常用的包名称，</w:t>
      </w:r>
      <w:r>
        <w:rPr>
          <w:rFonts w:ascii="宋体" w:hAnsi="宋体" w:hint="eastAsia"/>
        </w:rPr>
        <w:t>按</w:t>
      </w:r>
      <w:r>
        <w:rPr>
          <w:rFonts w:ascii="宋体" w:hAnsi="宋体"/>
        </w:rPr>
        <w:t>实际情况，</w:t>
      </w:r>
      <w:r>
        <w:rPr>
          <w:rFonts w:ascii="宋体" w:hAnsi="宋体" w:hint="eastAsia"/>
        </w:rPr>
        <w:t>经过</w:t>
      </w:r>
      <w:r>
        <w:rPr>
          <w:rFonts w:ascii="宋体" w:hAnsi="宋体"/>
        </w:rPr>
        <w:t>讨论</w:t>
      </w:r>
      <w:r>
        <w:rPr>
          <w:rFonts w:ascii="宋体" w:hAnsi="宋体" w:hint="eastAsia"/>
        </w:rPr>
        <w:t>可以</w:t>
      </w:r>
      <w:r>
        <w:rPr>
          <w:rFonts w:ascii="宋体" w:hAnsi="宋体"/>
        </w:rPr>
        <w:t>增加</w:t>
      </w:r>
      <w:r>
        <w:rPr>
          <w:rFonts w:ascii="宋体" w:hAnsi="宋体" w:hint="eastAsia"/>
        </w:rPr>
        <w:t>。</w:t>
      </w:r>
    </w:p>
    <w:p w:rsidR="00642448" w:rsidRDefault="00F21B09" w:rsidP="00642448">
      <w:pPr>
        <w:ind w:left="345" w:firstLine="435"/>
        <w:rPr>
          <w:rFonts w:ascii="宋体" w:hAnsi="宋体"/>
        </w:rPr>
      </w:pPr>
      <w:r>
        <w:rPr>
          <w:rFonts w:ascii="宋体" w:hAnsi="宋体" w:hint="eastAsia"/>
        </w:rPr>
        <w:t xml:space="preserve"> </w:t>
      </w:r>
    </w:p>
    <w:p w:rsidR="004128D5" w:rsidRDefault="00920249" w:rsidP="00DF325A">
      <w:pPr>
        <w:pStyle w:val="2"/>
        <w:numPr>
          <w:ilvl w:val="1"/>
          <w:numId w:val="4"/>
        </w:numPr>
      </w:pPr>
      <w:r w:rsidRPr="00920249">
        <w:lastRenderedPageBreak/>
        <w:t>类</w:t>
      </w:r>
      <w:r>
        <w:rPr>
          <w:rFonts w:hint="eastAsia"/>
        </w:rPr>
        <w:t>命名</w:t>
      </w:r>
    </w:p>
    <w:p w:rsidR="00346425" w:rsidRDefault="004443C7" w:rsidP="0088599E">
      <w:pPr>
        <w:ind w:firstLine="435"/>
        <w:rPr>
          <w:rFonts w:ascii="宋体" w:hAnsi="宋体"/>
        </w:rPr>
      </w:pPr>
      <w:r w:rsidRPr="004443C7">
        <w:rPr>
          <w:rFonts w:ascii="宋体" w:hAnsi="宋体"/>
        </w:rPr>
        <w:t>类的名字必须由大写字母开头而单词中的其他字母均为小写；</w:t>
      </w:r>
    </w:p>
    <w:p w:rsidR="00346425" w:rsidRDefault="00346425" w:rsidP="0088599E">
      <w:pPr>
        <w:ind w:firstLine="435"/>
        <w:rPr>
          <w:rFonts w:ascii="宋体" w:hAnsi="宋体"/>
        </w:rPr>
      </w:pPr>
    </w:p>
    <w:p w:rsidR="00346425" w:rsidRDefault="004443C7" w:rsidP="0088599E">
      <w:pPr>
        <w:ind w:firstLine="435"/>
        <w:rPr>
          <w:rFonts w:ascii="宋体" w:hAnsi="宋体"/>
        </w:rPr>
      </w:pPr>
      <w:r w:rsidRPr="004443C7">
        <w:rPr>
          <w:rFonts w:ascii="宋体" w:hAnsi="宋体"/>
        </w:rPr>
        <w:t>如果类名称由多个单词组成，则每个单词的首字母均应为大写例如</w:t>
      </w:r>
      <w:r w:rsidR="00BA6AE3">
        <w:rPr>
          <w:rFonts w:ascii="宋体" w:hAnsi="宋体" w:hint="eastAsia"/>
        </w:rPr>
        <w:t>PartyService</w:t>
      </w:r>
      <w:r w:rsidRPr="004443C7">
        <w:rPr>
          <w:rFonts w:ascii="宋体" w:hAnsi="宋体"/>
        </w:rPr>
        <w:t>；</w:t>
      </w:r>
    </w:p>
    <w:p w:rsidR="00346425" w:rsidRPr="00BA6AE3" w:rsidRDefault="00346425" w:rsidP="0088599E">
      <w:pPr>
        <w:ind w:firstLine="435"/>
        <w:rPr>
          <w:rFonts w:ascii="宋体" w:hAnsi="宋体"/>
        </w:rPr>
      </w:pPr>
    </w:p>
    <w:p w:rsidR="00346425" w:rsidRDefault="004443C7" w:rsidP="0088599E">
      <w:pPr>
        <w:ind w:firstLine="435"/>
        <w:rPr>
          <w:rFonts w:ascii="宋体" w:hAnsi="宋体"/>
        </w:rPr>
      </w:pPr>
      <w:r w:rsidRPr="004443C7">
        <w:rPr>
          <w:rFonts w:ascii="宋体" w:hAnsi="宋体"/>
        </w:rPr>
        <w:t>如果类名称中包含单词缩写，则这个所写词的每个字母均应大写，如：</w:t>
      </w:r>
      <w:r w:rsidR="00763DFD">
        <w:rPr>
          <w:rFonts w:ascii="宋体" w:hAnsi="宋体"/>
        </w:rPr>
        <w:t>XMLUtils</w:t>
      </w:r>
      <w:r w:rsidR="00346425">
        <w:rPr>
          <w:rFonts w:ascii="宋体" w:hAnsi="宋体" w:hint="eastAsia"/>
        </w:rPr>
        <w:t>。</w:t>
      </w:r>
    </w:p>
    <w:p w:rsidR="00346425" w:rsidRPr="00763DFD" w:rsidRDefault="00346425" w:rsidP="0088599E">
      <w:pPr>
        <w:ind w:firstLine="435"/>
        <w:rPr>
          <w:rFonts w:ascii="宋体" w:hAnsi="宋体"/>
        </w:rPr>
      </w:pPr>
    </w:p>
    <w:p w:rsidR="004443C7" w:rsidRDefault="004443C7" w:rsidP="0088599E">
      <w:pPr>
        <w:ind w:firstLine="435"/>
      </w:pPr>
      <w:r w:rsidRPr="004443C7">
        <w:rPr>
          <w:rFonts w:ascii="宋体" w:hAnsi="宋体"/>
        </w:rPr>
        <w:t>还有一点命名技巧就是由于类是设计用来代表对象的，所以在命名类时应尽量选择名词。</w:t>
      </w:r>
      <w:r w:rsidR="00E41579" w:rsidRPr="0077601B">
        <w:rPr>
          <w:rFonts w:hint="eastAsia"/>
        </w:rPr>
        <w:t>长度不超过</w:t>
      </w:r>
      <w:r w:rsidR="00E41579" w:rsidRPr="0077601B">
        <w:rPr>
          <w:rFonts w:hint="eastAsia"/>
        </w:rPr>
        <w:t>18</w:t>
      </w:r>
      <w:r w:rsidR="00E41579" w:rsidRPr="0077601B">
        <w:rPr>
          <w:rFonts w:hint="eastAsia"/>
        </w:rPr>
        <w:t>位</w:t>
      </w:r>
    </w:p>
    <w:p w:rsidR="005276FD" w:rsidRPr="0077601B" w:rsidRDefault="005276FD" w:rsidP="00DF325A">
      <w:pPr>
        <w:pStyle w:val="3"/>
        <w:numPr>
          <w:ilvl w:val="2"/>
          <w:numId w:val="4"/>
        </w:numPr>
      </w:pPr>
      <w:r w:rsidRPr="0077601B">
        <w:rPr>
          <w:rFonts w:hint="eastAsia"/>
        </w:rPr>
        <w:t>类名</w:t>
      </w:r>
      <w:r w:rsidRPr="0077601B">
        <w:rPr>
          <w:rFonts w:hint="eastAsia"/>
        </w:rPr>
        <w:t xml:space="preserve"> </w:t>
      </w:r>
    </w:p>
    <w:p w:rsidR="005276FD" w:rsidRDefault="00346425" w:rsidP="0088599E">
      <w:pPr>
        <w:ind w:firstLine="435"/>
        <w:rPr>
          <w:rFonts w:ascii="宋体" w:hAnsi="宋体"/>
        </w:rPr>
      </w:pPr>
      <w:r>
        <w:rPr>
          <w:rFonts w:ascii="宋体" w:hAnsi="宋体" w:hint="eastAsia"/>
        </w:rPr>
        <w:t>按照</w:t>
      </w:r>
      <w:r>
        <w:rPr>
          <w:rFonts w:ascii="宋体" w:hAnsi="宋体"/>
        </w:rPr>
        <w:t>类的作用和所属</w:t>
      </w:r>
      <w:r>
        <w:rPr>
          <w:rFonts w:ascii="宋体" w:hAnsi="宋体" w:hint="eastAsia"/>
        </w:rPr>
        <w:t>架构层次</w:t>
      </w:r>
      <w:r>
        <w:rPr>
          <w:rFonts w:ascii="宋体" w:hAnsi="宋体"/>
        </w:rPr>
        <w:t>进行不同的命名方式：</w:t>
      </w:r>
    </w:p>
    <w:p w:rsidR="00346425" w:rsidRDefault="00346425" w:rsidP="0088599E">
      <w:pPr>
        <w:ind w:firstLine="435"/>
        <w:rPr>
          <w:rFonts w:ascii="宋体" w:hAnsi="宋体"/>
        </w:rPr>
      </w:pPr>
      <w:r>
        <w:rPr>
          <w:rFonts w:ascii="宋体" w:hAnsi="宋体"/>
        </w:rPr>
        <w:t>Dao：</w:t>
      </w:r>
      <w:r w:rsidR="0026178F">
        <w:rPr>
          <w:rFonts w:ascii="宋体" w:hAnsi="宋体" w:hint="eastAsia"/>
        </w:rPr>
        <w:t>[实体名]</w:t>
      </w:r>
      <w:r w:rsidR="0026178F">
        <w:rPr>
          <w:rFonts w:ascii="宋体" w:hAnsi="宋体"/>
        </w:rPr>
        <w:t>Dao.java</w:t>
      </w:r>
    </w:p>
    <w:p w:rsidR="0026178F" w:rsidRDefault="0026178F" w:rsidP="0088599E">
      <w:pPr>
        <w:ind w:firstLine="435"/>
        <w:rPr>
          <w:rFonts w:ascii="宋体" w:hAnsi="宋体"/>
        </w:rPr>
      </w:pPr>
      <w:r>
        <w:rPr>
          <w:rFonts w:ascii="宋体" w:hAnsi="宋体" w:hint="eastAsia"/>
        </w:rPr>
        <w:t xml:space="preserve">Service: </w:t>
      </w:r>
      <w:r>
        <w:rPr>
          <w:rFonts w:ascii="宋体" w:hAnsi="宋体"/>
        </w:rPr>
        <w:t>[</w:t>
      </w:r>
      <w:r>
        <w:rPr>
          <w:rFonts w:ascii="宋体" w:hAnsi="宋体" w:hint="eastAsia"/>
        </w:rPr>
        <w:t>实体</w:t>
      </w:r>
      <w:r>
        <w:rPr>
          <w:rFonts w:ascii="宋体" w:hAnsi="宋体"/>
        </w:rPr>
        <w:t>名]Service.java</w:t>
      </w:r>
    </w:p>
    <w:p w:rsidR="0026178F" w:rsidRDefault="0026178F" w:rsidP="0088599E">
      <w:pPr>
        <w:ind w:firstLine="435"/>
        <w:rPr>
          <w:rFonts w:ascii="宋体" w:hAnsi="宋体"/>
        </w:rPr>
      </w:pPr>
      <w:r>
        <w:rPr>
          <w:rFonts w:ascii="宋体" w:hAnsi="宋体"/>
        </w:rPr>
        <w:t xml:space="preserve">Model: </w:t>
      </w:r>
      <w:r>
        <w:rPr>
          <w:rFonts w:ascii="宋体" w:hAnsi="宋体" w:hint="eastAsia"/>
        </w:rPr>
        <w:t>[实体名]</w:t>
      </w:r>
      <w:r>
        <w:rPr>
          <w:rFonts w:ascii="宋体" w:hAnsi="宋体"/>
        </w:rPr>
        <w:t>.java</w:t>
      </w:r>
    </w:p>
    <w:p w:rsidR="0026178F" w:rsidRDefault="0026178F" w:rsidP="0088599E">
      <w:pPr>
        <w:ind w:firstLine="435"/>
        <w:rPr>
          <w:rFonts w:ascii="宋体" w:hAnsi="宋体"/>
        </w:rPr>
      </w:pPr>
      <w:r>
        <w:rPr>
          <w:rFonts w:ascii="宋体" w:hAnsi="宋体"/>
        </w:rPr>
        <w:t>Controller: [</w:t>
      </w:r>
      <w:r>
        <w:rPr>
          <w:rFonts w:ascii="宋体" w:hAnsi="宋体" w:hint="eastAsia"/>
        </w:rPr>
        <w:t>实体</w:t>
      </w:r>
      <w:r>
        <w:rPr>
          <w:rFonts w:ascii="宋体" w:hAnsi="宋体"/>
        </w:rPr>
        <w:t>名]Controller</w:t>
      </w:r>
      <w:r>
        <w:rPr>
          <w:rFonts w:ascii="宋体" w:hAnsi="宋体" w:hint="eastAsia"/>
        </w:rPr>
        <w:t>.java</w:t>
      </w:r>
    </w:p>
    <w:p w:rsidR="0026178F" w:rsidRDefault="0026178F" w:rsidP="0088599E">
      <w:pPr>
        <w:ind w:firstLine="435"/>
        <w:rPr>
          <w:rFonts w:ascii="宋体" w:hAnsi="宋体"/>
        </w:rPr>
      </w:pPr>
      <w:r>
        <w:rPr>
          <w:rFonts w:ascii="宋体" w:hAnsi="宋体" w:hint="eastAsia"/>
        </w:rPr>
        <w:t>等</w:t>
      </w:r>
      <w:r>
        <w:rPr>
          <w:rFonts w:ascii="宋体" w:hAnsi="宋体"/>
        </w:rPr>
        <w:t>。</w:t>
      </w:r>
      <w:r>
        <w:rPr>
          <w:rFonts w:ascii="宋体" w:hAnsi="宋体"/>
        </w:rPr>
        <w:tab/>
      </w:r>
      <w:r>
        <w:rPr>
          <w:rFonts w:ascii="宋体" w:hAnsi="宋体"/>
        </w:rPr>
        <w:tab/>
      </w:r>
    </w:p>
    <w:p w:rsidR="00C127C0" w:rsidRDefault="00C127C0" w:rsidP="0088599E">
      <w:pPr>
        <w:ind w:firstLine="435"/>
        <w:rPr>
          <w:rFonts w:ascii="宋体" w:hAnsi="宋体"/>
        </w:rPr>
      </w:pPr>
    </w:p>
    <w:p w:rsidR="00C127C0" w:rsidRDefault="00C127C0" w:rsidP="0088599E">
      <w:pPr>
        <w:ind w:firstLine="435"/>
        <w:rPr>
          <w:rFonts w:ascii="宋体" w:hAnsi="宋体"/>
        </w:rPr>
      </w:pPr>
      <w:r>
        <w:rPr>
          <w:rFonts w:ascii="宋体" w:hAnsi="宋体" w:hint="eastAsia"/>
        </w:rPr>
        <w:t>对于不是</w:t>
      </w:r>
      <w:r>
        <w:rPr>
          <w:rFonts w:ascii="宋体" w:hAnsi="宋体"/>
        </w:rPr>
        <w:t>通过表直接生成的类的命名方式，则</w:t>
      </w:r>
      <w:r w:rsidR="00C73C22">
        <w:rPr>
          <w:rFonts w:ascii="宋体" w:hAnsi="宋体" w:hint="eastAsia"/>
        </w:rPr>
        <w:t>采用</w:t>
      </w:r>
      <w:r w:rsidR="00C73C22">
        <w:rPr>
          <w:rFonts w:ascii="宋体" w:hAnsi="宋体"/>
        </w:rPr>
        <w:t>：</w:t>
      </w:r>
    </w:p>
    <w:p w:rsidR="00BF002F" w:rsidRDefault="00BF002F" w:rsidP="0088599E">
      <w:pPr>
        <w:ind w:firstLine="435"/>
        <w:rPr>
          <w:rFonts w:ascii="宋体" w:hAnsi="宋体"/>
        </w:rPr>
      </w:pPr>
    </w:p>
    <w:p w:rsidR="00C73C22" w:rsidRDefault="00C73C22" w:rsidP="0088599E">
      <w:pPr>
        <w:ind w:firstLine="435"/>
        <w:rPr>
          <w:rFonts w:ascii="宋体" w:hAnsi="宋体"/>
        </w:rPr>
      </w:pPr>
      <w:r>
        <w:rPr>
          <w:rFonts w:ascii="宋体" w:hAnsi="宋体"/>
        </w:rPr>
        <w:t>[</w:t>
      </w:r>
      <w:r>
        <w:rPr>
          <w:rFonts w:ascii="宋体" w:hAnsi="宋体" w:hint="eastAsia"/>
        </w:rPr>
        <w:t>实体</w:t>
      </w:r>
      <w:r w:rsidR="005C0699">
        <w:rPr>
          <w:rFonts w:ascii="宋体" w:hAnsi="宋体" w:hint="eastAsia"/>
        </w:rPr>
        <w:t>/业务</w:t>
      </w:r>
      <w:r w:rsidR="005C0699">
        <w:rPr>
          <w:rFonts w:ascii="宋体" w:hAnsi="宋体"/>
        </w:rPr>
        <w:t>名称</w:t>
      </w:r>
      <w:r>
        <w:rPr>
          <w:rFonts w:ascii="宋体" w:hAnsi="宋体"/>
        </w:rPr>
        <w:t>][操作/处理][</w:t>
      </w:r>
      <w:r>
        <w:rPr>
          <w:rFonts w:ascii="宋体" w:hAnsi="宋体" w:hint="eastAsia"/>
        </w:rPr>
        <w:t>层次</w:t>
      </w:r>
      <w:r>
        <w:rPr>
          <w:rFonts w:ascii="宋体" w:hAnsi="宋体"/>
        </w:rPr>
        <w:t>后缀</w:t>
      </w:r>
      <w:r>
        <w:rPr>
          <w:rFonts w:ascii="宋体" w:hAnsi="宋体" w:hint="eastAsia"/>
        </w:rPr>
        <w:t>(</w:t>
      </w:r>
      <w:r w:rsidR="00CE787E">
        <w:rPr>
          <w:rFonts w:ascii="宋体" w:hAnsi="宋体"/>
        </w:rPr>
        <w:t>Service/Controller</w:t>
      </w:r>
      <w:r>
        <w:rPr>
          <w:rFonts w:ascii="宋体" w:hAnsi="宋体" w:hint="eastAsia"/>
        </w:rPr>
        <w:t>等)</w:t>
      </w:r>
      <w:r>
        <w:rPr>
          <w:rFonts w:ascii="宋体" w:hAnsi="宋体"/>
        </w:rPr>
        <w:t>]</w:t>
      </w:r>
      <w:r>
        <w:rPr>
          <w:rFonts w:ascii="宋体" w:hAnsi="宋体" w:hint="eastAsia"/>
        </w:rPr>
        <w:t>.java</w:t>
      </w:r>
    </w:p>
    <w:p w:rsidR="00BF002F" w:rsidRDefault="00BF002F" w:rsidP="0088599E">
      <w:pPr>
        <w:ind w:firstLine="435"/>
        <w:rPr>
          <w:rFonts w:ascii="宋体" w:hAnsi="宋体"/>
        </w:rPr>
      </w:pPr>
    </w:p>
    <w:p w:rsidR="000C5D96" w:rsidRPr="00C73C22" w:rsidRDefault="000C5D96" w:rsidP="0088599E">
      <w:pPr>
        <w:ind w:firstLine="435"/>
        <w:rPr>
          <w:rFonts w:ascii="宋体" w:hAnsi="宋体"/>
        </w:rPr>
      </w:pPr>
      <w:r>
        <w:rPr>
          <w:rFonts w:ascii="宋体" w:hAnsi="宋体" w:hint="eastAsia"/>
        </w:rPr>
        <w:t>的</w:t>
      </w:r>
      <w:r>
        <w:rPr>
          <w:rFonts w:ascii="宋体" w:hAnsi="宋体"/>
        </w:rPr>
        <w:t>格式进行命名</w:t>
      </w:r>
    </w:p>
    <w:p w:rsidR="00517B8F" w:rsidRDefault="007569E1" w:rsidP="00DF325A">
      <w:pPr>
        <w:pStyle w:val="3"/>
        <w:numPr>
          <w:ilvl w:val="2"/>
          <w:numId w:val="4"/>
        </w:numPr>
      </w:pPr>
      <w:r>
        <w:t>抽象类</w:t>
      </w:r>
    </w:p>
    <w:p w:rsidR="00B56C6C" w:rsidRPr="00441D7B" w:rsidRDefault="00650D7E" w:rsidP="00441D7B">
      <w:pPr>
        <w:ind w:firstLine="435"/>
        <w:rPr>
          <w:rFonts w:ascii="宋体" w:hAnsi="宋体"/>
        </w:rPr>
      </w:pPr>
      <w:r>
        <w:rPr>
          <w:rFonts w:ascii="宋体" w:hAnsi="宋体" w:hint="eastAsia"/>
        </w:rPr>
        <w:t>系统的</w:t>
      </w:r>
      <w:r w:rsidR="00CE787E">
        <w:rPr>
          <w:rFonts w:ascii="宋体" w:hAnsi="宋体"/>
        </w:rPr>
        <w:t>抽象类</w:t>
      </w:r>
      <w:r w:rsidR="00CE787E">
        <w:rPr>
          <w:rFonts w:ascii="宋体" w:hAnsi="宋体" w:hint="eastAsia"/>
        </w:rPr>
        <w:t>基本</w:t>
      </w:r>
      <w:r>
        <w:rPr>
          <w:rFonts w:ascii="宋体" w:hAnsi="宋体"/>
        </w:rPr>
        <w:t>在</w:t>
      </w:r>
      <w:r>
        <w:rPr>
          <w:rFonts w:ascii="宋体" w:hAnsi="宋体" w:hint="eastAsia"/>
        </w:rPr>
        <w:t>hotent_core项目中定义</w:t>
      </w:r>
      <w:r>
        <w:rPr>
          <w:rFonts w:ascii="宋体" w:hAnsi="宋体"/>
        </w:rPr>
        <w:t>，使用范围并不广，为了避免命名过长，并没有</w:t>
      </w:r>
      <w:r>
        <w:rPr>
          <w:rFonts w:ascii="宋体" w:hAnsi="宋体" w:hint="eastAsia"/>
        </w:rPr>
        <w:t>在</w:t>
      </w:r>
      <w:r>
        <w:rPr>
          <w:rFonts w:ascii="宋体" w:hAnsi="宋体"/>
        </w:rPr>
        <w:t>命名中体现</w:t>
      </w:r>
      <w:r>
        <w:rPr>
          <w:rFonts w:ascii="宋体" w:hAnsi="宋体" w:hint="eastAsia"/>
        </w:rPr>
        <w:t>。</w:t>
      </w:r>
    </w:p>
    <w:p w:rsidR="00CC5208" w:rsidRDefault="00517B8F" w:rsidP="00DF325A">
      <w:pPr>
        <w:pStyle w:val="3"/>
        <w:numPr>
          <w:ilvl w:val="2"/>
          <w:numId w:val="4"/>
        </w:numPr>
      </w:pPr>
      <w:r w:rsidRPr="00A646DC">
        <w:t>接口</w:t>
      </w:r>
      <w:r w:rsidR="000B73B9">
        <w:rPr>
          <w:rFonts w:hint="eastAsia"/>
        </w:rPr>
        <w:t>类</w:t>
      </w:r>
    </w:p>
    <w:p w:rsidR="00D35ED2" w:rsidRDefault="007C5962" w:rsidP="00873448">
      <w:pPr>
        <w:ind w:firstLine="435"/>
        <w:rPr>
          <w:rFonts w:ascii="宋体" w:hAnsi="宋体"/>
        </w:rPr>
      </w:pPr>
      <w:r w:rsidRPr="007C5962">
        <w:rPr>
          <w:rFonts w:ascii="宋体" w:hAnsi="宋体"/>
        </w:rPr>
        <w:t>为了特别注明接口类，通常给类加上一个前缀I。</w:t>
      </w:r>
    </w:p>
    <w:p w:rsidR="00CC5208" w:rsidRDefault="00BA7A90" w:rsidP="00BA7A90">
      <w:pPr>
        <w:ind w:firstLine="435"/>
        <w:rPr>
          <w:rFonts w:ascii="宋体" w:hAnsi="宋体"/>
        </w:rPr>
      </w:pPr>
      <w:r>
        <w:rPr>
          <w:rFonts w:ascii="宋体" w:hAnsi="宋体" w:hint="eastAsia"/>
        </w:rPr>
        <w:t>但如果</w:t>
      </w:r>
      <w:r>
        <w:rPr>
          <w:rFonts w:ascii="宋体" w:hAnsi="宋体"/>
        </w:rPr>
        <w:t>该</w:t>
      </w:r>
      <w:r>
        <w:rPr>
          <w:rFonts w:ascii="宋体" w:hAnsi="宋体" w:hint="eastAsia"/>
        </w:rPr>
        <w:t>项目</w:t>
      </w:r>
      <w:r>
        <w:rPr>
          <w:rFonts w:ascii="宋体" w:hAnsi="宋体"/>
        </w:rPr>
        <w:t>或者模块下面全部是接口类，那么为了简化命名，也可以不</w:t>
      </w:r>
      <w:r>
        <w:rPr>
          <w:rFonts w:ascii="宋体" w:hAnsi="宋体" w:hint="eastAsia"/>
        </w:rPr>
        <w:t>增加</w:t>
      </w:r>
      <w:r>
        <w:rPr>
          <w:rFonts w:ascii="宋体" w:hAnsi="宋体"/>
        </w:rPr>
        <w:t>I前缀。</w:t>
      </w:r>
    </w:p>
    <w:p w:rsidR="00E41579" w:rsidRPr="00E41579" w:rsidRDefault="00E41579" w:rsidP="00DF325A">
      <w:pPr>
        <w:pStyle w:val="3"/>
        <w:numPr>
          <w:ilvl w:val="2"/>
          <w:numId w:val="4"/>
        </w:numPr>
      </w:pPr>
      <w:r>
        <w:t>实现类</w:t>
      </w:r>
    </w:p>
    <w:p w:rsidR="00593319" w:rsidRDefault="00A242AF" w:rsidP="001D3B2A">
      <w:pPr>
        <w:ind w:firstLine="435"/>
        <w:rPr>
          <w:rFonts w:ascii="宋体" w:hAnsi="宋体"/>
        </w:rPr>
      </w:pPr>
      <w:r w:rsidRPr="001D3B2A">
        <w:rPr>
          <w:rFonts w:ascii="宋体" w:hAnsi="宋体"/>
        </w:rPr>
        <w:t>接口类本身是不能被实例化的，其包含的操作方法是在其子类中实现，常称为</w:t>
      </w:r>
    </w:p>
    <w:p w:rsidR="00446457" w:rsidRDefault="00A242AF" w:rsidP="00593319">
      <w:pPr>
        <w:rPr>
          <w:rFonts w:ascii="宋体" w:hAnsi="宋体"/>
        </w:rPr>
      </w:pPr>
      <w:r w:rsidRPr="001D3B2A">
        <w:rPr>
          <w:rFonts w:ascii="宋体" w:hAnsi="宋体"/>
        </w:rPr>
        <w:t>"实现类"。</w:t>
      </w:r>
    </w:p>
    <w:p w:rsidR="00593319" w:rsidRDefault="00593319" w:rsidP="00593319">
      <w:pPr>
        <w:rPr>
          <w:rFonts w:ascii="宋体" w:hAnsi="宋体"/>
        </w:rPr>
      </w:pPr>
    </w:p>
    <w:p w:rsidR="00446457" w:rsidRDefault="00446457" w:rsidP="00446457">
      <w:pPr>
        <w:ind w:left="405" w:firstLine="30"/>
        <w:rPr>
          <w:rFonts w:ascii="宋体" w:hAnsi="宋体"/>
        </w:rPr>
      </w:pPr>
      <w:r>
        <w:rPr>
          <w:rFonts w:ascii="宋体" w:hAnsi="宋体" w:hint="eastAsia"/>
        </w:rPr>
        <w:t>实现类</w:t>
      </w:r>
      <w:r>
        <w:rPr>
          <w:rFonts w:ascii="宋体" w:hAnsi="宋体"/>
        </w:rPr>
        <w:t>分为两大类：</w:t>
      </w:r>
    </w:p>
    <w:p w:rsidR="00446457" w:rsidRDefault="00446457" w:rsidP="00DF325A">
      <w:pPr>
        <w:pStyle w:val="a6"/>
        <w:numPr>
          <w:ilvl w:val="0"/>
          <w:numId w:val="8"/>
        </w:numPr>
        <w:ind w:firstLineChars="0"/>
        <w:rPr>
          <w:rFonts w:ascii="宋体" w:hAnsi="宋体"/>
        </w:rPr>
      </w:pPr>
      <w:r>
        <w:rPr>
          <w:rFonts w:ascii="宋体" w:hAnsi="宋体" w:hint="eastAsia"/>
        </w:rPr>
        <w:t>继承</w:t>
      </w:r>
      <w:r>
        <w:rPr>
          <w:rFonts w:ascii="宋体" w:hAnsi="宋体"/>
        </w:rPr>
        <w:t>方式的：</w:t>
      </w:r>
    </w:p>
    <w:p w:rsidR="00446457" w:rsidRDefault="00446457" w:rsidP="00446457">
      <w:pPr>
        <w:pStyle w:val="a6"/>
        <w:ind w:left="855" w:firstLineChars="0" w:firstLine="0"/>
        <w:rPr>
          <w:rFonts w:ascii="宋体" w:hAnsi="宋体"/>
        </w:rPr>
      </w:pPr>
      <w:r>
        <w:rPr>
          <w:rFonts w:ascii="宋体" w:hAnsi="宋体" w:hint="eastAsia"/>
        </w:rPr>
        <w:t>如通过</w:t>
      </w:r>
      <w:r>
        <w:rPr>
          <w:rFonts w:ascii="宋体" w:hAnsi="宋体"/>
        </w:rPr>
        <w:t>代码生成器生成的Dao、Service等类，不</w:t>
      </w:r>
      <w:r w:rsidR="00593319">
        <w:rPr>
          <w:rFonts w:ascii="宋体" w:hAnsi="宋体" w:hint="eastAsia"/>
        </w:rPr>
        <w:t>继续</w:t>
      </w:r>
      <w:r>
        <w:rPr>
          <w:rFonts w:ascii="宋体" w:hAnsi="宋体"/>
        </w:rPr>
        <w:t>划分接口和实现类，所以无需加Impl后缀</w:t>
      </w:r>
      <w:r>
        <w:rPr>
          <w:rFonts w:ascii="宋体" w:hAnsi="宋体" w:hint="eastAsia"/>
        </w:rPr>
        <w:t>。</w:t>
      </w:r>
    </w:p>
    <w:p w:rsidR="00446457" w:rsidRDefault="00446457" w:rsidP="00446457">
      <w:pPr>
        <w:pStyle w:val="a6"/>
        <w:ind w:left="855" w:firstLineChars="0" w:firstLine="0"/>
        <w:rPr>
          <w:rFonts w:ascii="宋体" w:hAnsi="宋体"/>
        </w:rPr>
      </w:pPr>
      <w:r>
        <w:rPr>
          <w:rFonts w:ascii="宋体" w:hAnsi="宋体" w:hint="eastAsia"/>
        </w:rPr>
        <w:t>如</w:t>
      </w:r>
      <w:r>
        <w:rPr>
          <w:rFonts w:ascii="宋体" w:hAnsi="宋体"/>
        </w:rPr>
        <w:t>PartyDao、OrgDao等。</w:t>
      </w:r>
    </w:p>
    <w:p w:rsidR="00446457" w:rsidRPr="00446457" w:rsidRDefault="00446457" w:rsidP="00446457">
      <w:pPr>
        <w:pStyle w:val="a6"/>
        <w:ind w:left="855" w:firstLineChars="0" w:firstLine="0"/>
        <w:rPr>
          <w:rFonts w:ascii="宋体" w:hAnsi="宋体"/>
        </w:rPr>
      </w:pPr>
    </w:p>
    <w:p w:rsidR="00446457" w:rsidRPr="00446457" w:rsidRDefault="00446457" w:rsidP="00DF325A">
      <w:pPr>
        <w:pStyle w:val="a6"/>
        <w:numPr>
          <w:ilvl w:val="0"/>
          <w:numId w:val="8"/>
        </w:numPr>
        <w:ind w:firstLineChars="0"/>
        <w:rPr>
          <w:rFonts w:ascii="宋体" w:hAnsi="宋体"/>
        </w:rPr>
      </w:pPr>
      <w:r>
        <w:rPr>
          <w:rFonts w:ascii="宋体" w:hAnsi="宋体" w:hint="eastAsia"/>
        </w:rPr>
        <w:t>实现</w:t>
      </w:r>
      <w:r>
        <w:rPr>
          <w:rFonts w:ascii="宋体" w:hAnsi="宋体"/>
        </w:rPr>
        <w:t>接口方式的：</w:t>
      </w:r>
    </w:p>
    <w:p w:rsidR="00B05B32" w:rsidRDefault="00446457" w:rsidP="00446457">
      <w:pPr>
        <w:ind w:left="810" w:firstLine="30"/>
        <w:rPr>
          <w:rFonts w:ascii="宋体" w:hAnsi="宋体"/>
        </w:rPr>
      </w:pPr>
      <w:r>
        <w:rPr>
          <w:rFonts w:ascii="宋体" w:hAnsi="宋体" w:hint="eastAsia"/>
        </w:rPr>
        <w:t>如</w:t>
      </w:r>
      <w:r>
        <w:rPr>
          <w:rFonts w:ascii="宋体" w:hAnsi="宋体"/>
        </w:rPr>
        <w:t>定义某个接口，然后实现该接口，则</w:t>
      </w:r>
      <w:r w:rsidR="00A242AF" w:rsidRPr="001D3B2A">
        <w:rPr>
          <w:rFonts w:ascii="宋体" w:hAnsi="宋体"/>
        </w:rPr>
        <w:t>给</w:t>
      </w:r>
      <w:r w:rsidR="00E16018">
        <w:rPr>
          <w:rFonts w:ascii="宋体" w:hAnsi="宋体" w:hint="eastAsia"/>
        </w:rPr>
        <w:t>该</w:t>
      </w:r>
      <w:r>
        <w:rPr>
          <w:rFonts w:ascii="宋体" w:hAnsi="宋体" w:hint="eastAsia"/>
        </w:rPr>
        <w:t>实现</w:t>
      </w:r>
      <w:r w:rsidR="00A242AF" w:rsidRPr="001D3B2A">
        <w:rPr>
          <w:rFonts w:ascii="宋体" w:hAnsi="宋体"/>
        </w:rPr>
        <w:t>类加上一个后缀Impl</w:t>
      </w:r>
      <w:r>
        <w:rPr>
          <w:rFonts w:ascii="宋体" w:hAnsi="宋体" w:hint="eastAsia"/>
        </w:rPr>
        <w:t>。</w:t>
      </w:r>
    </w:p>
    <w:p w:rsidR="00A15300" w:rsidRDefault="00A242AF" w:rsidP="00446457">
      <w:pPr>
        <w:ind w:left="345" w:firstLine="435"/>
        <w:rPr>
          <w:rFonts w:ascii="宋体" w:hAnsi="宋体"/>
        </w:rPr>
      </w:pPr>
      <w:r w:rsidRPr="001D3B2A">
        <w:rPr>
          <w:rFonts w:ascii="宋体" w:hAnsi="宋体"/>
        </w:rPr>
        <w:t>如：</w:t>
      </w:r>
      <w:r w:rsidR="00446457" w:rsidRPr="00446457">
        <w:rPr>
          <w:rFonts w:ascii="宋体" w:hAnsi="宋体"/>
        </w:rPr>
        <w:t>MyBtaisDaoImpl</w:t>
      </w:r>
      <w:r w:rsidR="00446457">
        <w:rPr>
          <w:rFonts w:ascii="宋体" w:hAnsi="宋体" w:hint="eastAsia"/>
        </w:rPr>
        <w:t>、</w:t>
      </w:r>
      <w:r w:rsidR="00446457">
        <w:rPr>
          <w:rFonts w:ascii="宋体" w:hAnsi="宋体"/>
        </w:rPr>
        <w:t>BaseTreeDaoImpl等。</w:t>
      </w:r>
    </w:p>
    <w:p w:rsidR="00E57F9B" w:rsidRPr="0005708C" w:rsidRDefault="00E57F9B" w:rsidP="0005708C">
      <w:pPr>
        <w:ind w:left="420"/>
      </w:pPr>
    </w:p>
    <w:p w:rsidR="00C737CE" w:rsidRPr="00C32CA5" w:rsidRDefault="00C737CE" w:rsidP="00DF325A">
      <w:pPr>
        <w:pStyle w:val="3"/>
        <w:numPr>
          <w:ilvl w:val="2"/>
          <w:numId w:val="4"/>
        </w:numPr>
      </w:pPr>
      <w:r w:rsidRPr="0077601B">
        <w:rPr>
          <w:rFonts w:hint="eastAsia"/>
        </w:rPr>
        <w:t>数据库实体类</w:t>
      </w:r>
    </w:p>
    <w:p w:rsidR="00C737CE" w:rsidRDefault="001A3058" w:rsidP="001D3B2A">
      <w:pPr>
        <w:ind w:firstLine="435"/>
      </w:pPr>
      <w:r>
        <w:rPr>
          <w:rFonts w:hint="eastAsia"/>
        </w:rPr>
        <w:t>为了</w:t>
      </w:r>
      <w:r>
        <w:t>减少实体类的数据，</w:t>
      </w:r>
      <w:r w:rsidR="00C8404D">
        <w:rPr>
          <w:rFonts w:hint="eastAsia"/>
        </w:rPr>
        <w:t>在</w:t>
      </w:r>
      <w:r>
        <w:rPr>
          <w:rFonts w:hint="eastAsia"/>
        </w:rPr>
        <w:t>X</w:t>
      </w:r>
      <w:r>
        <w:t>5</w:t>
      </w:r>
      <w:r w:rsidR="00C8404D">
        <w:t>中，将数据库实体类和业务实体类</w:t>
      </w:r>
      <w:r w:rsidR="00C8404D">
        <w:rPr>
          <w:rFonts w:hint="eastAsia"/>
        </w:rPr>
        <w:t>合并</w:t>
      </w:r>
      <w:r w:rsidR="00C8404D">
        <w:t>处理。详见</w:t>
      </w:r>
      <w:r w:rsidR="00C8404D">
        <w:rPr>
          <w:rFonts w:hint="eastAsia"/>
        </w:rPr>
        <w:t>业务</w:t>
      </w:r>
      <w:r w:rsidR="00C8404D">
        <w:t>实体类。</w:t>
      </w:r>
    </w:p>
    <w:p w:rsidR="00144F8A" w:rsidRPr="00A6334B" w:rsidRDefault="00EE7002" w:rsidP="00DF325A">
      <w:pPr>
        <w:pStyle w:val="3"/>
        <w:numPr>
          <w:ilvl w:val="2"/>
          <w:numId w:val="4"/>
        </w:numPr>
      </w:pPr>
      <w:r w:rsidRPr="0077601B">
        <w:rPr>
          <w:rFonts w:hint="eastAsia"/>
        </w:rPr>
        <w:t>业务实体类</w:t>
      </w:r>
    </w:p>
    <w:p w:rsidR="00C32CA5" w:rsidRDefault="003A3B9C" w:rsidP="001D3B2A">
      <w:pPr>
        <w:ind w:firstLine="435"/>
        <w:rPr>
          <w:rFonts w:ascii="宋体" w:hAnsi="宋体"/>
        </w:rPr>
      </w:pPr>
      <w:r>
        <w:rPr>
          <w:rFonts w:ascii="宋体" w:hAnsi="宋体" w:hint="eastAsia"/>
        </w:rPr>
        <w:t>一般将</w:t>
      </w:r>
      <w:r>
        <w:rPr>
          <w:rFonts w:ascii="宋体" w:hAnsi="宋体"/>
        </w:rPr>
        <w:t>表名</w:t>
      </w:r>
      <w:r>
        <w:rPr>
          <w:rFonts w:ascii="宋体" w:hAnsi="宋体" w:hint="eastAsia"/>
        </w:rPr>
        <w:t>去掉</w:t>
      </w:r>
      <w:r>
        <w:rPr>
          <w:rFonts w:ascii="宋体" w:hAnsi="宋体"/>
        </w:rPr>
        <w:t>模块前缀，然后转换为驼峰式命名。</w:t>
      </w:r>
    </w:p>
    <w:p w:rsidR="003A3B9C" w:rsidRDefault="003A3B9C" w:rsidP="001D3B2A">
      <w:pPr>
        <w:ind w:firstLine="435"/>
        <w:rPr>
          <w:rFonts w:ascii="宋体" w:hAnsi="宋体"/>
        </w:rPr>
      </w:pPr>
      <w:r>
        <w:rPr>
          <w:rFonts w:ascii="宋体" w:hAnsi="宋体" w:hint="eastAsia"/>
        </w:rPr>
        <w:t>如party_org_ 对应的</w:t>
      </w:r>
      <w:r>
        <w:rPr>
          <w:rFonts w:ascii="宋体" w:hAnsi="宋体"/>
        </w:rPr>
        <w:t>实体类为：Org.java</w:t>
      </w:r>
    </w:p>
    <w:p w:rsidR="006E3933" w:rsidRDefault="006E3933" w:rsidP="001D3B2A">
      <w:pPr>
        <w:ind w:firstLine="435"/>
        <w:rPr>
          <w:rFonts w:ascii="宋体" w:hAnsi="宋体"/>
        </w:rPr>
      </w:pPr>
    </w:p>
    <w:p w:rsidR="006E3933" w:rsidRDefault="006E3933" w:rsidP="001D3B2A">
      <w:pPr>
        <w:ind w:firstLine="435"/>
        <w:rPr>
          <w:rFonts w:ascii="宋体" w:hAnsi="宋体"/>
        </w:rPr>
      </w:pPr>
      <w:r>
        <w:rPr>
          <w:rFonts w:ascii="宋体" w:hAnsi="宋体" w:hint="eastAsia"/>
        </w:rPr>
        <w:t>对于</w:t>
      </w:r>
      <w:r>
        <w:rPr>
          <w:rFonts w:ascii="宋体" w:hAnsi="宋体"/>
        </w:rPr>
        <w:t>某些</w:t>
      </w:r>
      <w:r>
        <w:rPr>
          <w:rFonts w:ascii="宋体" w:hAnsi="宋体" w:hint="eastAsia"/>
        </w:rPr>
        <w:t>表</w:t>
      </w:r>
      <w:r w:rsidR="00082AE1">
        <w:rPr>
          <w:rFonts w:ascii="宋体" w:hAnsi="宋体"/>
        </w:rPr>
        <w:t>去掉前缀后会</w:t>
      </w:r>
      <w:r w:rsidR="00082AE1">
        <w:rPr>
          <w:rFonts w:ascii="宋体" w:hAnsi="宋体" w:hint="eastAsia"/>
        </w:rPr>
        <w:t>导致</w:t>
      </w:r>
      <w:r>
        <w:rPr>
          <w:rFonts w:ascii="宋体" w:hAnsi="宋体"/>
        </w:rPr>
        <w:t>理解</w:t>
      </w:r>
      <w:r w:rsidR="00082AE1">
        <w:rPr>
          <w:rFonts w:ascii="宋体" w:hAnsi="宋体" w:hint="eastAsia"/>
        </w:rPr>
        <w:t>困难</w:t>
      </w:r>
      <w:r>
        <w:rPr>
          <w:rFonts w:ascii="宋体" w:hAnsi="宋体"/>
        </w:rPr>
        <w:t>的，则保留前缀</w:t>
      </w:r>
      <w:r>
        <w:rPr>
          <w:rFonts w:ascii="宋体" w:hAnsi="宋体" w:hint="eastAsia"/>
        </w:rPr>
        <w:t>，</w:t>
      </w:r>
      <w:r>
        <w:rPr>
          <w:rFonts w:ascii="宋体" w:hAnsi="宋体"/>
        </w:rPr>
        <w:t>如</w:t>
      </w:r>
    </w:p>
    <w:p w:rsidR="006E3933" w:rsidRPr="006E3933" w:rsidRDefault="006E3933" w:rsidP="001D3B2A">
      <w:pPr>
        <w:ind w:firstLine="435"/>
        <w:rPr>
          <w:rFonts w:ascii="宋体" w:hAnsi="宋体"/>
        </w:rPr>
      </w:pPr>
      <w:r>
        <w:rPr>
          <w:rFonts w:ascii="宋体" w:hAnsi="宋体"/>
        </w:rPr>
        <w:t>party_type_</w:t>
      </w:r>
      <w:r>
        <w:rPr>
          <w:rFonts w:ascii="宋体" w:hAnsi="宋体" w:hint="eastAsia"/>
        </w:rPr>
        <w:t>，</w:t>
      </w:r>
      <w:r>
        <w:rPr>
          <w:rFonts w:ascii="宋体" w:hAnsi="宋体"/>
        </w:rPr>
        <w:t>对应的实体类为：</w:t>
      </w:r>
      <w:r>
        <w:rPr>
          <w:rFonts w:ascii="宋体" w:hAnsi="宋体" w:hint="eastAsia"/>
        </w:rPr>
        <w:t>PartyType.java（</w:t>
      </w:r>
      <w:r>
        <w:rPr>
          <w:rFonts w:ascii="宋体" w:hAnsi="宋体"/>
        </w:rPr>
        <w:t>而不是Type.java）</w:t>
      </w:r>
    </w:p>
    <w:p w:rsidR="00A15300" w:rsidRDefault="001A3058" w:rsidP="00DF325A">
      <w:pPr>
        <w:pStyle w:val="2"/>
        <w:numPr>
          <w:ilvl w:val="1"/>
          <w:numId w:val="4"/>
        </w:numPr>
      </w:pPr>
      <w:r>
        <w:t>类</w:t>
      </w:r>
      <w:r>
        <w:rPr>
          <w:rFonts w:hint="eastAsia"/>
        </w:rPr>
        <w:t>方法</w:t>
      </w:r>
    </w:p>
    <w:p w:rsidR="007835CE" w:rsidRPr="007835CE" w:rsidRDefault="007835CE" w:rsidP="00DF325A">
      <w:pPr>
        <w:pStyle w:val="3"/>
        <w:numPr>
          <w:ilvl w:val="2"/>
          <w:numId w:val="4"/>
        </w:numPr>
      </w:pPr>
      <w:r>
        <w:rPr>
          <w:rFonts w:hint="eastAsia"/>
        </w:rPr>
        <w:t>动词</w:t>
      </w:r>
      <w:r>
        <w:rPr>
          <w:rFonts w:hint="eastAsia"/>
        </w:rPr>
        <w:t>+</w:t>
      </w:r>
      <w:r>
        <w:t>名词</w:t>
      </w:r>
    </w:p>
    <w:p w:rsidR="005E30CA" w:rsidRDefault="00E5330F" w:rsidP="00B8710C">
      <w:pPr>
        <w:ind w:firstLine="435"/>
        <w:rPr>
          <w:rFonts w:ascii="宋体" w:hAnsi="宋体"/>
        </w:rPr>
      </w:pPr>
      <w:r w:rsidRPr="00B8710C">
        <w:rPr>
          <w:rFonts w:ascii="宋体" w:hAnsi="宋体"/>
        </w:rPr>
        <w:t>类操作方法的名字的第一个单词应以小写字母作为开头（动词），后面的单词则用大写字母开头。</w:t>
      </w:r>
    </w:p>
    <w:p w:rsidR="0071221C" w:rsidRDefault="0071221C" w:rsidP="00B8710C">
      <w:pPr>
        <w:ind w:firstLine="435"/>
        <w:rPr>
          <w:rFonts w:ascii="宋体" w:hAnsi="宋体"/>
        </w:rPr>
      </w:pPr>
      <w:r>
        <w:rPr>
          <w:rFonts w:ascii="宋体" w:hAnsi="宋体" w:hint="eastAsia"/>
        </w:rPr>
        <w:t>一般</w:t>
      </w:r>
      <w:r>
        <w:rPr>
          <w:rFonts w:ascii="宋体" w:hAnsi="宋体"/>
        </w:rPr>
        <w:t>为：</w:t>
      </w:r>
    </w:p>
    <w:p w:rsidR="0071221C" w:rsidRDefault="0071221C" w:rsidP="00B8710C">
      <w:pPr>
        <w:ind w:firstLine="435"/>
        <w:rPr>
          <w:rFonts w:ascii="宋体" w:hAnsi="宋体"/>
        </w:rPr>
      </w:pPr>
      <w:r>
        <w:rPr>
          <w:rFonts w:ascii="宋体" w:hAnsi="宋体" w:hint="eastAsia"/>
        </w:rPr>
        <w:t>[动词]</w:t>
      </w:r>
      <w:r>
        <w:rPr>
          <w:rFonts w:ascii="宋体" w:hAnsi="宋体"/>
        </w:rPr>
        <w:t>[</w:t>
      </w:r>
      <w:r>
        <w:rPr>
          <w:rFonts w:ascii="宋体" w:hAnsi="宋体" w:hint="eastAsia"/>
        </w:rPr>
        <w:t>名词</w:t>
      </w:r>
      <w:r>
        <w:rPr>
          <w:rFonts w:ascii="宋体" w:hAnsi="宋体"/>
        </w:rPr>
        <w:t>]</w:t>
      </w:r>
      <w:r w:rsidR="007835CE">
        <w:rPr>
          <w:rFonts w:ascii="宋体" w:hAnsi="宋体" w:hint="eastAsia"/>
        </w:rPr>
        <w:t>[</w:t>
      </w:r>
      <w:r w:rsidR="007835CE">
        <w:rPr>
          <w:rFonts w:ascii="宋体" w:hAnsi="宋体"/>
        </w:rPr>
        <w:t>s]</w:t>
      </w:r>
    </w:p>
    <w:p w:rsidR="007835CE" w:rsidRDefault="007835CE" w:rsidP="00B8710C">
      <w:pPr>
        <w:ind w:firstLine="435"/>
        <w:rPr>
          <w:rFonts w:ascii="宋体" w:hAnsi="宋体"/>
        </w:rPr>
      </w:pPr>
      <w:r>
        <w:rPr>
          <w:rFonts w:ascii="宋体" w:hAnsi="宋体" w:hint="eastAsia"/>
        </w:rPr>
        <w:t>如</w:t>
      </w:r>
    </w:p>
    <w:p w:rsidR="005E30CA" w:rsidRDefault="005E30CA" w:rsidP="00B8710C">
      <w:pPr>
        <w:ind w:firstLine="435"/>
        <w:rPr>
          <w:rFonts w:ascii="宋体" w:hAnsi="宋体"/>
        </w:rPr>
      </w:pPr>
      <w:r>
        <w:rPr>
          <w:rFonts w:ascii="宋体" w:hAnsi="宋体"/>
        </w:rPr>
        <w:t>sendMessage();</w:t>
      </w:r>
    </w:p>
    <w:p w:rsidR="007835CE" w:rsidRDefault="007835CE" w:rsidP="00B8710C">
      <w:pPr>
        <w:ind w:firstLine="435"/>
        <w:rPr>
          <w:rFonts w:ascii="宋体" w:hAnsi="宋体"/>
        </w:rPr>
      </w:pPr>
      <w:r>
        <w:rPr>
          <w:rFonts w:ascii="宋体" w:hAnsi="宋体"/>
        </w:rPr>
        <w:t xml:space="preserve">sendMessages(); /* </w:t>
      </w:r>
      <w:r>
        <w:rPr>
          <w:rFonts w:ascii="宋体" w:hAnsi="宋体" w:hint="eastAsia"/>
        </w:rPr>
        <w:t>表示</w:t>
      </w:r>
      <w:r>
        <w:rPr>
          <w:rFonts w:ascii="宋体" w:hAnsi="宋体"/>
        </w:rPr>
        <w:t>复数</w:t>
      </w:r>
      <w:r>
        <w:rPr>
          <w:rFonts w:ascii="宋体" w:hAnsi="宋体" w:hint="eastAsia"/>
        </w:rPr>
        <w:t xml:space="preserve"> </w:t>
      </w:r>
      <w:r>
        <w:rPr>
          <w:rFonts w:ascii="宋体" w:hAnsi="宋体"/>
        </w:rPr>
        <w:t>*/</w:t>
      </w:r>
    </w:p>
    <w:p w:rsidR="007835CE" w:rsidRDefault="007835CE" w:rsidP="00B8710C">
      <w:pPr>
        <w:ind w:firstLine="435"/>
        <w:rPr>
          <w:rFonts w:ascii="宋体" w:hAnsi="宋体"/>
        </w:rPr>
      </w:pPr>
    </w:p>
    <w:p w:rsidR="00E5330F" w:rsidRPr="007835CE" w:rsidRDefault="007835CE" w:rsidP="00DF325A">
      <w:pPr>
        <w:pStyle w:val="3"/>
        <w:numPr>
          <w:ilvl w:val="2"/>
          <w:numId w:val="4"/>
        </w:numPr>
      </w:pPr>
      <w:r w:rsidRPr="007835CE">
        <w:rPr>
          <w:rFonts w:hint="eastAsia"/>
        </w:rPr>
        <w:lastRenderedPageBreak/>
        <w:t>是否</w:t>
      </w:r>
      <w:r w:rsidR="00CE2DE4">
        <w:rPr>
          <w:rFonts w:hint="eastAsia"/>
        </w:rPr>
        <w:t>方法</w:t>
      </w:r>
    </w:p>
    <w:p w:rsidR="007835CE" w:rsidRDefault="007835CE" w:rsidP="00DF325A">
      <w:pPr>
        <w:pStyle w:val="a6"/>
        <w:numPr>
          <w:ilvl w:val="0"/>
          <w:numId w:val="8"/>
        </w:numPr>
        <w:ind w:firstLineChars="0"/>
      </w:pPr>
      <w:r>
        <w:rPr>
          <w:rFonts w:hint="eastAsia"/>
        </w:rPr>
        <w:t>is</w:t>
      </w:r>
    </w:p>
    <w:p w:rsidR="007835CE" w:rsidRDefault="007835CE" w:rsidP="00DF325A">
      <w:pPr>
        <w:pStyle w:val="a6"/>
        <w:numPr>
          <w:ilvl w:val="0"/>
          <w:numId w:val="8"/>
        </w:numPr>
        <w:ind w:firstLineChars="0"/>
      </w:pPr>
      <w:r>
        <w:t>has</w:t>
      </w:r>
    </w:p>
    <w:p w:rsidR="007835CE" w:rsidRDefault="007835CE" w:rsidP="00DF325A">
      <w:pPr>
        <w:pStyle w:val="a6"/>
        <w:numPr>
          <w:ilvl w:val="0"/>
          <w:numId w:val="8"/>
        </w:numPr>
        <w:ind w:firstLineChars="0"/>
      </w:pPr>
      <w:r>
        <w:t>allow</w:t>
      </w:r>
    </w:p>
    <w:p w:rsidR="007835CE" w:rsidRDefault="007835CE" w:rsidP="007835CE">
      <w:pPr>
        <w:ind w:left="420"/>
      </w:pPr>
      <w:r>
        <w:rPr>
          <w:rFonts w:hint="eastAsia"/>
        </w:rPr>
        <w:t>等</w:t>
      </w:r>
      <w:r w:rsidR="003965A3">
        <w:rPr>
          <w:rFonts w:hint="eastAsia"/>
        </w:rPr>
        <w:t>单词</w:t>
      </w:r>
      <w:r w:rsidR="003965A3">
        <w:t>开头的方法，</w:t>
      </w:r>
      <w:r w:rsidR="003965A3">
        <w:rPr>
          <w:rFonts w:hint="eastAsia"/>
        </w:rPr>
        <w:t>返回值</w:t>
      </w:r>
      <w:r w:rsidR="003965A3">
        <w:t>一般为布尔型。</w:t>
      </w:r>
    </w:p>
    <w:p w:rsidR="00FE5E8B" w:rsidRDefault="00FE5E8B" w:rsidP="007835CE">
      <w:pPr>
        <w:ind w:left="420"/>
      </w:pPr>
    </w:p>
    <w:p w:rsidR="00FE5E8B" w:rsidRDefault="00FE5E8B" w:rsidP="007835CE">
      <w:pPr>
        <w:ind w:left="420"/>
      </w:pPr>
      <w:bookmarkStart w:id="4" w:name="OLE_LINK6"/>
      <w:r>
        <w:rPr>
          <w:rFonts w:hint="eastAsia"/>
        </w:rPr>
        <w:t>“是否”的</w:t>
      </w:r>
      <w:r>
        <w:t>事务控制为只读。</w:t>
      </w:r>
      <w:bookmarkEnd w:id="4"/>
    </w:p>
    <w:p w:rsidR="003965A3" w:rsidRDefault="003965A3" w:rsidP="00DF325A">
      <w:pPr>
        <w:pStyle w:val="3"/>
        <w:numPr>
          <w:ilvl w:val="2"/>
          <w:numId w:val="4"/>
        </w:numPr>
      </w:pPr>
      <w:r>
        <w:rPr>
          <w:rFonts w:hint="eastAsia"/>
        </w:rPr>
        <w:t>获取</w:t>
      </w:r>
    </w:p>
    <w:p w:rsidR="00FE5E8B" w:rsidRDefault="00FE5E8B" w:rsidP="00FE5E8B">
      <w:pPr>
        <w:ind w:left="420"/>
      </w:pPr>
      <w:r>
        <w:rPr>
          <w:rFonts w:hint="eastAsia"/>
        </w:rPr>
        <w:t>get</w:t>
      </w:r>
      <w:r>
        <w:t xml:space="preserve"> </w:t>
      </w:r>
      <w:r>
        <w:rPr>
          <w:rFonts w:hint="eastAsia"/>
        </w:rPr>
        <w:t>开头，表示获取</w:t>
      </w:r>
      <w:r>
        <w:t>单个实体。</w:t>
      </w:r>
    </w:p>
    <w:p w:rsidR="000472A5" w:rsidRDefault="000472A5" w:rsidP="00FE5E8B">
      <w:pPr>
        <w:ind w:left="420"/>
      </w:pPr>
    </w:p>
    <w:p w:rsidR="00FE5E8B" w:rsidRPr="00FE5E8B" w:rsidRDefault="00FE5E8B" w:rsidP="00FE5E8B">
      <w:pPr>
        <w:ind w:left="420"/>
      </w:pPr>
      <w:r>
        <w:rPr>
          <w:rFonts w:hint="eastAsia"/>
        </w:rPr>
        <w:t>“获取”的</w:t>
      </w:r>
      <w:r>
        <w:t>事务控制为只读。</w:t>
      </w:r>
    </w:p>
    <w:p w:rsidR="00FE5E8B" w:rsidRDefault="00FE5E8B" w:rsidP="00DF325A">
      <w:pPr>
        <w:pStyle w:val="3"/>
        <w:numPr>
          <w:ilvl w:val="2"/>
          <w:numId w:val="4"/>
        </w:numPr>
      </w:pPr>
      <w:r>
        <w:rPr>
          <w:rFonts w:hint="eastAsia"/>
        </w:rPr>
        <w:t>查询</w:t>
      </w:r>
    </w:p>
    <w:p w:rsidR="00FE5E8B" w:rsidRDefault="00FE5E8B" w:rsidP="00DF325A">
      <w:pPr>
        <w:pStyle w:val="a6"/>
        <w:numPr>
          <w:ilvl w:val="0"/>
          <w:numId w:val="9"/>
        </w:numPr>
        <w:ind w:firstLineChars="0"/>
      </w:pPr>
      <w:r>
        <w:rPr>
          <w:rFonts w:hint="eastAsia"/>
        </w:rPr>
        <w:t>query</w:t>
      </w:r>
      <w:r>
        <w:rPr>
          <w:rFonts w:hint="eastAsia"/>
        </w:rPr>
        <w:t>：</w:t>
      </w:r>
      <w:r>
        <w:t>查询</w:t>
      </w:r>
      <w:r w:rsidR="00AB1FD8">
        <w:rPr>
          <w:rFonts w:hint="eastAsia"/>
        </w:rPr>
        <w:t>。</w:t>
      </w:r>
    </w:p>
    <w:p w:rsidR="00FE5E8B" w:rsidRDefault="00FE5E8B" w:rsidP="00DF325A">
      <w:pPr>
        <w:pStyle w:val="a6"/>
        <w:numPr>
          <w:ilvl w:val="0"/>
          <w:numId w:val="9"/>
        </w:numPr>
        <w:ind w:firstLineChars="0"/>
      </w:pPr>
      <w:r>
        <w:rPr>
          <w:rFonts w:hint="eastAsia"/>
        </w:rPr>
        <w:t>find</w:t>
      </w:r>
      <w:r>
        <w:rPr>
          <w:rFonts w:hint="eastAsia"/>
        </w:rPr>
        <w:t>：</w:t>
      </w:r>
      <w:r>
        <w:t>查找</w:t>
      </w:r>
      <w:r w:rsidR="00AB1FD8">
        <w:rPr>
          <w:rFonts w:hint="eastAsia"/>
        </w:rPr>
        <w:t>。</w:t>
      </w:r>
    </w:p>
    <w:p w:rsidR="00AB1FD8" w:rsidRDefault="00AB1FD8" w:rsidP="00FE5E8B">
      <w:pPr>
        <w:ind w:left="840"/>
      </w:pPr>
    </w:p>
    <w:p w:rsidR="00FE5E8B" w:rsidRDefault="00FE5E8B" w:rsidP="00AB1FD8">
      <w:pPr>
        <w:ind w:firstLine="420"/>
      </w:pPr>
      <w:r>
        <w:rPr>
          <w:rFonts w:hint="eastAsia"/>
        </w:rPr>
        <w:t>两者</w:t>
      </w:r>
      <w:r w:rsidR="00AB1FD8">
        <w:rPr>
          <w:rFonts w:hint="eastAsia"/>
        </w:rPr>
        <w:t>均可以</w:t>
      </w:r>
      <w:r w:rsidR="00AB1FD8">
        <w:t>作为查询方法的前缀，</w:t>
      </w:r>
      <w:r>
        <w:t>区别不大，</w:t>
      </w:r>
      <w:r w:rsidR="00AB1FD8">
        <w:rPr>
          <w:rFonts w:hint="eastAsia"/>
        </w:rPr>
        <w:t>在基础代码中</w:t>
      </w:r>
      <w:r w:rsidR="00AB1FD8">
        <w:t>采用</w:t>
      </w:r>
      <w:r w:rsidR="00AB1FD8">
        <w:t>query</w:t>
      </w:r>
      <w:r w:rsidR="00AB1FD8">
        <w:rPr>
          <w:rFonts w:hint="eastAsia"/>
        </w:rPr>
        <w:t>，</w:t>
      </w:r>
      <w:r w:rsidR="00AB1FD8">
        <w:t>所以</w:t>
      </w:r>
      <w:r w:rsidR="00AB1FD8">
        <w:rPr>
          <w:rFonts w:hint="eastAsia"/>
        </w:rPr>
        <w:t>开发人员</w:t>
      </w:r>
      <w:r w:rsidR="00AB1FD8">
        <w:t>在自定义的方法中可以用</w:t>
      </w:r>
      <w:r w:rsidR="00AB1FD8">
        <w:t>find</w:t>
      </w:r>
      <w:r w:rsidR="00AB1FD8">
        <w:rPr>
          <w:rFonts w:hint="eastAsia"/>
        </w:rPr>
        <w:t>，</w:t>
      </w:r>
      <w:r w:rsidR="00AB1FD8">
        <w:t>以便和框架的方法进行区分。</w:t>
      </w:r>
    </w:p>
    <w:p w:rsidR="00FE5E8B" w:rsidRPr="00FE5E8B" w:rsidRDefault="00FE5E8B" w:rsidP="00FE5E8B"/>
    <w:p w:rsidR="00FE5E8B" w:rsidRPr="00FE5E8B" w:rsidRDefault="00FE5E8B" w:rsidP="00FE5E8B">
      <w:pPr>
        <w:ind w:firstLine="420"/>
      </w:pPr>
      <w:r>
        <w:rPr>
          <w:rFonts w:hint="eastAsia"/>
        </w:rPr>
        <w:t>“查询”的</w:t>
      </w:r>
      <w:r>
        <w:t>事务控制为只读。</w:t>
      </w:r>
    </w:p>
    <w:p w:rsidR="000A0C50" w:rsidRPr="000A0C50" w:rsidRDefault="00712933" w:rsidP="00DF325A">
      <w:pPr>
        <w:pStyle w:val="2"/>
        <w:numPr>
          <w:ilvl w:val="1"/>
          <w:numId w:val="4"/>
        </w:numPr>
      </w:pPr>
      <w:r w:rsidRPr="00712933">
        <w:rPr>
          <w:rFonts w:hint="eastAsia"/>
        </w:rPr>
        <w:t>常用命名的中英文对照表</w:t>
      </w:r>
    </w:p>
    <w:p w:rsidR="000A0C50" w:rsidRDefault="000A0C50" w:rsidP="00DF325A">
      <w:pPr>
        <w:pStyle w:val="3"/>
        <w:numPr>
          <w:ilvl w:val="2"/>
          <w:numId w:val="4"/>
        </w:numPr>
      </w:pPr>
      <w:r>
        <w:rPr>
          <w:rFonts w:hint="eastAsia"/>
        </w:rPr>
        <w:t>缩写</w:t>
      </w:r>
      <w:r>
        <w:t>规则</w:t>
      </w:r>
    </w:p>
    <w:p w:rsidR="00342FF2" w:rsidRDefault="003449AE" w:rsidP="00342FF2">
      <w:pPr>
        <w:ind w:left="420"/>
      </w:pPr>
      <w:r>
        <w:rPr>
          <w:rFonts w:hint="eastAsia"/>
        </w:rPr>
        <w:t>下面的</w:t>
      </w:r>
      <w:r>
        <w:t>缩写规则非</w:t>
      </w:r>
      <w:r>
        <w:rPr>
          <w:rFonts w:hint="eastAsia"/>
        </w:rPr>
        <w:t>英语</w:t>
      </w:r>
      <w:r>
        <w:t>专业</w:t>
      </w:r>
      <w:r>
        <w:rPr>
          <w:rFonts w:hint="eastAsia"/>
        </w:rPr>
        <w:t>使用的</w:t>
      </w:r>
      <w:r>
        <w:t>规则，而是为了编程规范和方便设置的规则。</w:t>
      </w:r>
    </w:p>
    <w:p w:rsidR="003449AE" w:rsidRPr="003449AE" w:rsidRDefault="003449AE" w:rsidP="00342FF2">
      <w:pPr>
        <w:ind w:left="420"/>
      </w:pPr>
    </w:p>
    <w:p w:rsidR="000A0C50" w:rsidRPr="000A0C50" w:rsidRDefault="007A7E71" w:rsidP="000A0C50">
      <w:pPr>
        <w:ind w:left="420"/>
      </w:pPr>
      <w:r>
        <w:rPr>
          <w:rFonts w:hint="eastAsia"/>
        </w:rPr>
        <w:t>待</w:t>
      </w:r>
      <w:r>
        <w:t>缩写的</w:t>
      </w:r>
      <w:r w:rsidR="000A0C50">
        <w:rPr>
          <w:rFonts w:hint="eastAsia"/>
        </w:rPr>
        <w:t>单词</w:t>
      </w:r>
      <w:r>
        <w:rPr>
          <w:rFonts w:hint="eastAsia"/>
        </w:rPr>
        <w:t>：</w:t>
      </w:r>
    </w:p>
    <w:p w:rsidR="000A0C50" w:rsidRDefault="000A0C50" w:rsidP="00DF325A">
      <w:pPr>
        <w:pStyle w:val="a6"/>
        <w:numPr>
          <w:ilvl w:val="0"/>
          <w:numId w:val="11"/>
        </w:numPr>
        <w:ind w:firstLineChars="0"/>
      </w:pPr>
      <w:r>
        <w:rPr>
          <w:rFonts w:hint="eastAsia"/>
        </w:rPr>
        <w:t>有</w:t>
      </w:r>
      <w:r w:rsidR="00342FF2">
        <w:rPr>
          <w:rFonts w:hint="eastAsia"/>
        </w:rPr>
        <w:t>通用</w:t>
      </w:r>
      <w:r>
        <w:t>缩写：采用；</w:t>
      </w:r>
    </w:p>
    <w:p w:rsidR="000A0C50" w:rsidRDefault="000A0C50" w:rsidP="00DF325A">
      <w:pPr>
        <w:pStyle w:val="a6"/>
        <w:numPr>
          <w:ilvl w:val="0"/>
          <w:numId w:val="11"/>
        </w:numPr>
        <w:ind w:firstLineChars="0"/>
      </w:pPr>
      <w:r>
        <w:rPr>
          <w:rFonts w:hint="eastAsia"/>
        </w:rPr>
        <w:t>无</w:t>
      </w:r>
      <w:r>
        <w:t>通用缩写：</w:t>
      </w:r>
    </w:p>
    <w:p w:rsidR="00D3173C" w:rsidRDefault="00D3173C" w:rsidP="00DF325A">
      <w:pPr>
        <w:pStyle w:val="a6"/>
        <w:numPr>
          <w:ilvl w:val="1"/>
          <w:numId w:val="11"/>
        </w:numPr>
        <w:ind w:firstLineChars="0"/>
      </w:pPr>
      <w:r>
        <w:rPr>
          <w:rFonts w:hint="eastAsia"/>
        </w:rPr>
        <w:t>单词</w:t>
      </w:r>
      <w:r>
        <w:t>小于</w:t>
      </w:r>
      <w:r>
        <w:rPr>
          <w:rFonts w:hint="eastAsia"/>
        </w:rPr>
        <w:t>或</w:t>
      </w:r>
      <w:r>
        <w:t>等于</w:t>
      </w:r>
      <w:r>
        <w:rPr>
          <w:rFonts w:hint="eastAsia"/>
        </w:rPr>
        <w:t>6</w:t>
      </w:r>
      <w:r>
        <w:rPr>
          <w:rFonts w:hint="eastAsia"/>
        </w:rPr>
        <w:t>位</w:t>
      </w:r>
      <w:r>
        <w:t>，</w:t>
      </w:r>
      <w:r>
        <w:rPr>
          <w:rFonts w:hint="eastAsia"/>
        </w:rPr>
        <w:t>无需</w:t>
      </w:r>
      <w:r>
        <w:t>缩写。</w:t>
      </w:r>
    </w:p>
    <w:p w:rsidR="000A0C50" w:rsidRDefault="00D3173C" w:rsidP="00DF325A">
      <w:pPr>
        <w:pStyle w:val="a6"/>
        <w:numPr>
          <w:ilvl w:val="1"/>
          <w:numId w:val="11"/>
        </w:numPr>
        <w:ind w:firstLineChars="0"/>
      </w:pPr>
      <w:r>
        <w:rPr>
          <w:rFonts w:hint="eastAsia"/>
        </w:rPr>
        <w:t>当</w:t>
      </w:r>
      <w:r w:rsidR="000A0C50">
        <w:rPr>
          <w:rFonts w:hint="eastAsia"/>
        </w:rPr>
        <w:t>整个</w:t>
      </w:r>
      <w:r w:rsidR="000A0C50">
        <w:t>名称</w:t>
      </w:r>
      <w:r>
        <w:rPr>
          <w:rFonts w:hint="eastAsia"/>
        </w:rPr>
        <w:t>的</w:t>
      </w:r>
      <w:r w:rsidR="000A0C50">
        <w:t>单词</w:t>
      </w:r>
      <w:r>
        <w:rPr>
          <w:rFonts w:hint="eastAsia"/>
        </w:rPr>
        <w:t>小于</w:t>
      </w:r>
      <w:r>
        <w:t>或等于</w:t>
      </w:r>
      <w:r>
        <w:rPr>
          <w:rFonts w:hint="eastAsia"/>
        </w:rPr>
        <w:t>3</w:t>
      </w:r>
      <w:r w:rsidR="000A0C50">
        <w:rPr>
          <w:rFonts w:hint="eastAsia"/>
        </w:rPr>
        <w:t>个</w:t>
      </w:r>
      <w:r w:rsidR="000A0C50">
        <w:t>，不</w:t>
      </w:r>
      <w:r w:rsidR="000A0C50">
        <w:rPr>
          <w:rFonts w:hint="eastAsia"/>
        </w:rPr>
        <w:t>使用</w:t>
      </w:r>
      <w:r w:rsidR="000A0C50">
        <w:t>缩写；</w:t>
      </w:r>
    </w:p>
    <w:p w:rsidR="000A0C50" w:rsidRPr="000A0C50" w:rsidRDefault="00D3173C" w:rsidP="00DF325A">
      <w:pPr>
        <w:pStyle w:val="a6"/>
        <w:numPr>
          <w:ilvl w:val="1"/>
          <w:numId w:val="11"/>
        </w:numPr>
        <w:ind w:firstLineChars="0"/>
      </w:pPr>
      <w:r>
        <w:rPr>
          <w:rFonts w:hint="eastAsia"/>
        </w:rPr>
        <w:t>当</w:t>
      </w:r>
      <w:r>
        <w:t>整个名称的单词</w:t>
      </w:r>
      <w:r>
        <w:rPr>
          <w:rFonts w:hint="eastAsia"/>
        </w:rPr>
        <w:t>超出</w:t>
      </w:r>
      <w:r>
        <w:rPr>
          <w:rFonts w:hint="eastAsia"/>
        </w:rPr>
        <w:t>3</w:t>
      </w:r>
      <w:r>
        <w:rPr>
          <w:rFonts w:hint="eastAsia"/>
        </w:rPr>
        <w:t>个</w:t>
      </w:r>
      <w:r>
        <w:t>，</w:t>
      </w:r>
      <w:r>
        <w:rPr>
          <w:rFonts w:hint="eastAsia"/>
        </w:rPr>
        <w:t>使用单词</w:t>
      </w:r>
      <w:r>
        <w:t>的前四位</w:t>
      </w:r>
      <w:r>
        <w:rPr>
          <w:rFonts w:hint="eastAsia"/>
        </w:rPr>
        <w:t>字母作为</w:t>
      </w:r>
      <w:r>
        <w:t>缩写代替。然后在</w:t>
      </w:r>
      <w:r>
        <w:rPr>
          <w:rFonts w:hint="eastAsia"/>
        </w:rPr>
        <w:t>注释</w:t>
      </w:r>
      <w:r>
        <w:t>中说明。</w:t>
      </w:r>
    </w:p>
    <w:p w:rsidR="00712933" w:rsidRDefault="00712933" w:rsidP="00DF325A">
      <w:pPr>
        <w:pStyle w:val="3"/>
        <w:numPr>
          <w:ilvl w:val="2"/>
          <w:numId w:val="4"/>
        </w:numPr>
      </w:pPr>
      <w:r>
        <w:rPr>
          <w:rFonts w:hint="eastAsia"/>
        </w:rPr>
        <w:lastRenderedPageBreak/>
        <w:t>动词的中英文对照表</w:t>
      </w:r>
    </w:p>
    <w:p w:rsidR="00D50C59" w:rsidRDefault="00D50C59" w:rsidP="00D50C59">
      <w:pPr>
        <w:ind w:firstLine="420"/>
      </w:pPr>
      <w:r>
        <w:rPr>
          <w:rFonts w:hint="eastAsia"/>
        </w:rPr>
        <w:t>考虑到</w:t>
      </w:r>
      <w:r>
        <w:t>可读性，方法</w:t>
      </w:r>
      <w:r>
        <w:rPr>
          <w:rFonts w:hint="eastAsia"/>
        </w:rPr>
        <w:t>命名中</w:t>
      </w:r>
      <w:r>
        <w:t>，动词一般不做缩写，除非特别长的单词（</w:t>
      </w:r>
      <w:r>
        <w:rPr>
          <w:rFonts w:hint="eastAsia"/>
        </w:rPr>
        <w:t>对于</w:t>
      </w:r>
      <w:r>
        <w:t>这种情况，一般采用其它同义的较短</w:t>
      </w:r>
      <w:r>
        <w:rPr>
          <w:rFonts w:hint="eastAsia"/>
        </w:rPr>
        <w:t>单词</w:t>
      </w:r>
      <w:r>
        <w:t>代替）</w:t>
      </w:r>
    </w:p>
    <w:p w:rsidR="00060F57" w:rsidRDefault="00060F57" w:rsidP="00D50C59">
      <w:pPr>
        <w:ind w:firstLine="420"/>
      </w:pPr>
    </w:p>
    <w:p w:rsidR="00D50C59" w:rsidRPr="00060F57" w:rsidRDefault="00060F57" w:rsidP="00DF325A">
      <w:pPr>
        <w:pStyle w:val="a6"/>
        <w:numPr>
          <w:ilvl w:val="0"/>
          <w:numId w:val="10"/>
        </w:numPr>
        <w:ind w:firstLineChars="0"/>
        <w:rPr>
          <w:b/>
          <w:sz w:val="30"/>
          <w:szCs w:val="30"/>
        </w:rPr>
      </w:pPr>
      <w:r w:rsidRPr="00060F57">
        <w:rPr>
          <w:rFonts w:hint="eastAsia"/>
          <w:b/>
          <w:sz w:val="30"/>
          <w:szCs w:val="30"/>
        </w:rPr>
        <w:t>首选</w:t>
      </w:r>
      <w:r w:rsidRPr="00060F57">
        <w:rPr>
          <w:b/>
          <w:sz w:val="30"/>
          <w:szCs w:val="30"/>
        </w:rPr>
        <w:t>动词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3"/>
        <w:gridCol w:w="1049"/>
        <w:gridCol w:w="1843"/>
        <w:gridCol w:w="3481"/>
      </w:tblGrid>
      <w:tr w:rsidR="00A20712" w:rsidTr="00060F57">
        <w:tc>
          <w:tcPr>
            <w:tcW w:w="1923" w:type="dxa"/>
            <w:shd w:val="clear" w:color="auto" w:fill="E7E6E6" w:themeFill="background2"/>
          </w:tcPr>
          <w:p w:rsidR="00A20712" w:rsidRPr="00230CA0" w:rsidRDefault="00A20712" w:rsidP="00CC51BF">
            <w:pPr>
              <w:jc w:val="center"/>
              <w:rPr>
                <w:color w:val="000000" w:themeColor="text1"/>
              </w:rPr>
            </w:pPr>
            <w:r w:rsidRPr="00230CA0">
              <w:rPr>
                <w:rFonts w:hint="eastAsia"/>
                <w:color w:val="000000" w:themeColor="text1"/>
              </w:rPr>
              <w:t>英文</w:t>
            </w:r>
          </w:p>
        </w:tc>
        <w:tc>
          <w:tcPr>
            <w:tcW w:w="1049" w:type="dxa"/>
            <w:shd w:val="clear" w:color="auto" w:fill="E7E6E6" w:themeFill="background2"/>
          </w:tcPr>
          <w:p w:rsidR="00A20712" w:rsidRPr="00230CA0" w:rsidRDefault="00A20712" w:rsidP="00CC51BF">
            <w:pPr>
              <w:jc w:val="center"/>
              <w:rPr>
                <w:color w:val="000000" w:themeColor="text1"/>
              </w:rPr>
            </w:pPr>
            <w:r w:rsidRPr="00230CA0">
              <w:rPr>
                <w:rFonts w:hint="eastAsia"/>
                <w:color w:val="000000" w:themeColor="text1"/>
              </w:rPr>
              <w:t>缩写</w:t>
            </w:r>
          </w:p>
        </w:tc>
        <w:tc>
          <w:tcPr>
            <w:tcW w:w="1843" w:type="dxa"/>
            <w:shd w:val="clear" w:color="auto" w:fill="E7E6E6" w:themeFill="background2"/>
          </w:tcPr>
          <w:p w:rsidR="00A20712" w:rsidRPr="00230CA0" w:rsidRDefault="00A20712" w:rsidP="00CC51BF">
            <w:pPr>
              <w:jc w:val="center"/>
              <w:rPr>
                <w:color w:val="000000" w:themeColor="text1"/>
              </w:rPr>
            </w:pPr>
            <w:r w:rsidRPr="00230CA0">
              <w:rPr>
                <w:rFonts w:hint="eastAsia"/>
                <w:color w:val="000000" w:themeColor="text1"/>
              </w:rPr>
              <w:t>中文</w:t>
            </w:r>
          </w:p>
        </w:tc>
        <w:tc>
          <w:tcPr>
            <w:tcW w:w="3481" w:type="dxa"/>
            <w:shd w:val="clear" w:color="auto" w:fill="E7E6E6" w:themeFill="background2"/>
          </w:tcPr>
          <w:p w:rsidR="00A20712" w:rsidRPr="00230CA0" w:rsidRDefault="00060F57" w:rsidP="00A20712">
            <w:pPr>
              <w:jc w:val="center"/>
              <w:rPr>
                <w:color w:val="000000" w:themeColor="text1"/>
              </w:rPr>
            </w:pPr>
            <w:r>
              <w:rPr>
                <w:rFonts w:hint="eastAsia"/>
                <w:color w:val="000000" w:themeColor="text1"/>
              </w:rPr>
              <w:t>使用</w:t>
            </w:r>
            <w:r>
              <w:rPr>
                <w:color w:val="000000" w:themeColor="text1"/>
              </w:rPr>
              <w:t>说明</w:t>
            </w:r>
          </w:p>
        </w:tc>
      </w:tr>
      <w:tr w:rsidR="00E34169" w:rsidTr="00092EB2">
        <w:tc>
          <w:tcPr>
            <w:tcW w:w="8296" w:type="dxa"/>
            <w:gridSpan w:val="4"/>
          </w:tcPr>
          <w:p w:rsidR="00E34169" w:rsidRPr="00851F06" w:rsidRDefault="00FA2F2F" w:rsidP="00A20712">
            <w:pPr>
              <w:rPr>
                <w:rStyle w:val="word"/>
                <w:b/>
                <w:sz w:val="16"/>
                <w:szCs w:val="16"/>
              </w:rPr>
            </w:pPr>
            <w:r>
              <w:rPr>
                <w:rFonts w:hint="eastAsia"/>
                <w:b/>
              </w:rPr>
              <w:t>数据库</w:t>
            </w:r>
            <w:r w:rsidR="00E34169" w:rsidRPr="00851F06">
              <w:rPr>
                <w:rFonts w:hint="eastAsia"/>
                <w:b/>
              </w:rPr>
              <w:t>查询</w:t>
            </w:r>
          </w:p>
        </w:tc>
      </w:tr>
      <w:tr w:rsidR="00E34169" w:rsidTr="00060F57">
        <w:tc>
          <w:tcPr>
            <w:tcW w:w="1923" w:type="dxa"/>
          </w:tcPr>
          <w:p w:rsidR="00E34169" w:rsidRDefault="00E34169" w:rsidP="00E34169">
            <w:r>
              <w:t>q</w:t>
            </w:r>
            <w:r>
              <w:rPr>
                <w:rFonts w:hint="eastAsia"/>
              </w:rPr>
              <w:t>uery</w:t>
            </w:r>
          </w:p>
        </w:tc>
        <w:tc>
          <w:tcPr>
            <w:tcW w:w="1049" w:type="dxa"/>
          </w:tcPr>
          <w:p w:rsidR="00E34169" w:rsidRDefault="00E34169" w:rsidP="00E34169"/>
        </w:tc>
        <w:tc>
          <w:tcPr>
            <w:tcW w:w="1843" w:type="dxa"/>
          </w:tcPr>
          <w:p w:rsidR="00E34169" w:rsidRPr="007B185B" w:rsidRDefault="00E34169" w:rsidP="00E34169">
            <w:r w:rsidRPr="007B185B">
              <w:rPr>
                <w:rFonts w:hint="eastAsia"/>
              </w:rPr>
              <w:t>查询</w:t>
            </w:r>
          </w:p>
        </w:tc>
        <w:tc>
          <w:tcPr>
            <w:tcW w:w="3481" w:type="dxa"/>
          </w:tcPr>
          <w:p w:rsidR="00E34169" w:rsidRPr="007B185B" w:rsidRDefault="00E34169" w:rsidP="00E34169">
            <w:r w:rsidRPr="007B185B">
              <w:rPr>
                <w:rFonts w:hint="eastAsia"/>
              </w:rPr>
              <w:t>标准</w:t>
            </w:r>
            <w:r w:rsidRPr="007B185B">
              <w:t>的查询方法前缀</w:t>
            </w:r>
          </w:p>
        </w:tc>
      </w:tr>
      <w:tr w:rsidR="00E34169" w:rsidTr="00060F57">
        <w:tc>
          <w:tcPr>
            <w:tcW w:w="1923" w:type="dxa"/>
          </w:tcPr>
          <w:p w:rsidR="00E34169" w:rsidRDefault="00E34169" w:rsidP="00E34169">
            <w:r>
              <w:t>f</w:t>
            </w:r>
            <w:r>
              <w:rPr>
                <w:rFonts w:hint="eastAsia"/>
              </w:rPr>
              <w:t>ind</w:t>
            </w:r>
          </w:p>
        </w:tc>
        <w:tc>
          <w:tcPr>
            <w:tcW w:w="1049" w:type="dxa"/>
          </w:tcPr>
          <w:p w:rsidR="00E34169" w:rsidRDefault="00E34169" w:rsidP="00E34169"/>
        </w:tc>
        <w:tc>
          <w:tcPr>
            <w:tcW w:w="1843" w:type="dxa"/>
          </w:tcPr>
          <w:p w:rsidR="00E34169" w:rsidRPr="007B185B" w:rsidRDefault="00E34169" w:rsidP="00E34169">
            <w:r w:rsidRPr="007B185B">
              <w:rPr>
                <w:rFonts w:hint="eastAsia"/>
              </w:rPr>
              <w:t>查找</w:t>
            </w:r>
          </w:p>
        </w:tc>
        <w:tc>
          <w:tcPr>
            <w:tcW w:w="3481" w:type="dxa"/>
          </w:tcPr>
          <w:p w:rsidR="00E34169" w:rsidRPr="007B185B" w:rsidRDefault="00E34169" w:rsidP="00E34169">
            <w:r w:rsidRPr="007B185B">
              <w:rPr>
                <w:rFonts w:hint="eastAsia"/>
              </w:rPr>
              <w:t>也可以</w:t>
            </w:r>
            <w:r w:rsidRPr="007B185B">
              <w:t>用于查询方法。</w:t>
            </w:r>
            <w:r w:rsidRPr="007B185B">
              <w:rPr>
                <w:rFonts w:hint="eastAsia"/>
              </w:rPr>
              <w:t>开发人员</w:t>
            </w:r>
            <w:r w:rsidRPr="007B185B">
              <w:t>自定义</w:t>
            </w:r>
            <w:r w:rsidRPr="007B185B">
              <w:rPr>
                <w:rFonts w:hint="eastAsia"/>
              </w:rPr>
              <w:t>的</w:t>
            </w:r>
            <w:r w:rsidRPr="007B185B">
              <w:t>查询方法可以以此开头以示区分。</w:t>
            </w:r>
          </w:p>
        </w:tc>
      </w:tr>
      <w:tr w:rsidR="006D1FA5" w:rsidTr="00060F57">
        <w:tc>
          <w:tcPr>
            <w:tcW w:w="1923" w:type="dxa"/>
          </w:tcPr>
          <w:p w:rsidR="006D1FA5" w:rsidRDefault="006D1FA5" w:rsidP="006D1FA5">
            <w:r>
              <w:t>C</w:t>
            </w:r>
            <w:r>
              <w:rPr>
                <w:rFonts w:hint="eastAsia"/>
              </w:rPr>
              <w:t>ount</w:t>
            </w:r>
          </w:p>
        </w:tc>
        <w:tc>
          <w:tcPr>
            <w:tcW w:w="1049" w:type="dxa"/>
          </w:tcPr>
          <w:p w:rsidR="006D1FA5" w:rsidRDefault="006D1FA5" w:rsidP="006D1FA5"/>
        </w:tc>
        <w:tc>
          <w:tcPr>
            <w:tcW w:w="1843" w:type="dxa"/>
          </w:tcPr>
          <w:p w:rsidR="006D1FA5" w:rsidRPr="007B185B" w:rsidRDefault="006D1FA5" w:rsidP="006D1FA5">
            <w:r w:rsidRPr="007B185B">
              <w:rPr>
                <w:rFonts w:hint="eastAsia"/>
              </w:rPr>
              <w:t>计算</w:t>
            </w:r>
            <w:r>
              <w:rPr>
                <w:rFonts w:hint="eastAsia"/>
              </w:rPr>
              <w:t>数量</w:t>
            </w:r>
          </w:p>
        </w:tc>
        <w:tc>
          <w:tcPr>
            <w:tcW w:w="3481" w:type="dxa"/>
          </w:tcPr>
          <w:p w:rsidR="006D1FA5" w:rsidRPr="007B185B" w:rsidRDefault="006D1FA5" w:rsidP="006D1FA5"/>
        </w:tc>
      </w:tr>
      <w:tr w:rsidR="006D1FA5" w:rsidTr="00060F57">
        <w:tc>
          <w:tcPr>
            <w:tcW w:w="1923" w:type="dxa"/>
          </w:tcPr>
          <w:p w:rsidR="006D1FA5" w:rsidRDefault="006D1FA5" w:rsidP="006D1FA5">
            <w:r>
              <w:t>g</w:t>
            </w:r>
            <w:r>
              <w:rPr>
                <w:rFonts w:hint="eastAsia"/>
              </w:rPr>
              <w:t>et</w:t>
            </w:r>
          </w:p>
        </w:tc>
        <w:tc>
          <w:tcPr>
            <w:tcW w:w="1049" w:type="dxa"/>
          </w:tcPr>
          <w:p w:rsidR="006D1FA5" w:rsidRDefault="006D1FA5" w:rsidP="006D1FA5"/>
        </w:tc>
        <w:tc>
          <w:tcPr>
            <w:tcW w:w="1843" w:type="dxa"/>
          </w:tcPr>
          <w:p w:rsidR="006D1FA5" w:rsidRPr="007B185B" w:rsidRDefault="006D1FA5" w:rsidP="006D1FA5">
            <w:r w:rsidRPr="007B185B">
              <w:rPr>
                <w:rFonts w:hint="eastAsia"/>
              </w:rPr>
              <w:t>获取</w:t>
            </w:r>
          </w:p>
        </w:tc>
        <w:tc>
          <w:tcPr>
            <w:tcW w:w="3481" w:type="dxa"/>
          </w:tcPr>
          <w:p w:rsidR="006D1FA5" w:rsidRDefault="006D1FA5" w:rsidP="006D1FA5">
            <w:r>
              <w:rPr>
                <w:rFonts w:hint="eastAsia"/>
              </w:rPr>
              <w:t>【注</w:t>
            </w:r>
            <w:r>
              <w:t>】</w:t>
            </w:r>
            <w:r>
              <w:rPr>
                <w:rFonts w:hint="eastAsia"/>
              </w:rPr>
              <w:t>这</w:t>
            </w:r>
            <w:r>
              <w:t>并不是一个专业的单词。</w:t>
            </w:r>
          </w:p>
          <w:p w:rsidR="006D1FA5" w:rsidRDefault="006D1FA5" w:rsidP="006D1FA5">
            <w:r>
              <w:rPr>
                <w:rFonts w:hint="eastAsia"/>
              </w:rPr>
              <w:t>只适合两种</w:t>
            </w:r>
            <w:r>
              <w:t>情况使用：</w:t>
            </w:r>
          </w:p>
          <w:p w:rsidR="006D1FA5" w:rsidRDefault="006D1FA5" w:rsidP="006D1FA5">
            <w:r>
              <w:rPr>
                <w:rFonts w:hint="eastAsia"/>
              </w:rPr>
              <w:t>1</w:t>
            </w:r>
            <w:r>
              <w:rPr>
                <w:rFonts w:hint="eastAsia"/>
              </w:rPr>
              <w:t>、</w:t>
            </w:r>
            <w:r>
              <w:t>getter</w:t>
            </w:r>
          </w:p>
          <w:p w:rsidR="006D1FA5" w:rsidRPr="00F73270" w:rsidRDefault="006D1FA5" w:rsidP="006D1FA5">
            <w:r>
              <w:rPr>
                <w:rFonts w:hint="eastAsia"/>
              </w:rPr>
              <w:t>2</w:t>
            </w:r>
            <w:r>
              <w:rPr>
                <w:rFonts w:hint="eastAsia"/>
              </w:rPr>
              <w:t>、</w:t>
            </w:r>
            <w:r>
              <w:rPr>
                <w:rFonts w:hint="eastAsia"/>
              </w:rPr>
              <w:t>dao</w:t>
            </w:r>
            <w:r>
              <w:rPr>
                <w:rFonts w:hint="eastAsia"/>
              </w:rPr>
              <w:t>和</w:t>
            </w:r>
            <w:r>
              <w:t>service</w:t>
            </w:r>
            <w:r>
              <w:t>层</w:t>
            </w:r>
            <w:r>
              <w:rPr>
                <w:rFonts w:hint="eastAsia"/>
              </w:rPr>
              <w:t>提供的</w:t>
            </w:r>
            <w:r>
              <w:t>获取单个实体的方法。</w:t>
            </w:r>
          </w:p>
        </w:tc>
      </w:tr>
      <w:tr w:rsidR="006D1FA5" w:rsidTr="00092EB2">
        <w:tc>
          <w:tcPr>
            <w:tcW w:w="8296" w:type="dxa"/>
            <w:gridSpan w:val="4"/>
          </w:tcPr>
          <w:p w:rsidR="006D1FA5" w:rsidRPr="00343C3E" w:rsidRDefault="006D1FA5" w:rsidP="006D1FA5">
            <w:pPr>
              <w:rPr>
                <w:b/>
              </w:rPr>
            </w:pPr>
            <w:r w:rsidRPr="00343C3E">
              <w:rPr>
                <w:rFonts w:hint="eastAsia"/>
                <w:b/>
              </w:rPr>
              <w:t>页面</w:t>
            </w:r>
            <w:r w:rsidRPr="00343C3E">
              <w:rPr>
                <w:b/>
              </w:rPr>
              <w:t>呈现</w:t>
            </w:r>
            <w:r w:rsidRPr="00343C3E">
              <w:rPr>
                <w:rFonts w:hint="eastAsia"/>
                <w:b/>
              </w:rPr>
              <w:t>和</w:t>
            </w:r>
            <w:r w:rsidRPr="00343C3E">
              <w:rPr>
                <w:b/>
              </w:rPr>
              <w:t>处理</w:t>
            </w:r>
          </w:p>
        </w:tc>
      </w:tr>
      <w:tr w:rsidR="006D1FA5" w:rsidTr="00060F57">
        <w:tc>
          <w:tcPr>
            <w:tcW w:w="1923" w:type="dxa"/>
          </w:tcPr>
          <w:p w:rsidR="006D1FA5" w:rsidRDefault="006D1FA5" w:rsidP="006D1FA5">
            <w:r>
              <w:t>d</w:t>
            </w:r>
            <w:r>
              <w:rPr>
                <w:rFonts w:hint="eastAsia"/>
              </w:rPr>
              <w:t>isplay</w:t>
            </w:r>
          </w:p>
        </w:tc>
        <w:tc>
          <w:tcPr>
            <w:tcW w:w="1049" w:type="dxa"/>
          </w:tcPr>
          <w:p w:rsidR="006D1FA5" w:rsidRDefault="006D1FA5" w:rsidP="006D1FA5"/>
        </w:tc>
        <w:tc>
          <w:tcPr>
            <w:tcW w:w="1843" w:type="dxa"/>
          </w:tcPr>
          <w:p w:rsidR="006D1FA5" w:rsidRPr="007B185B" w:rsidRDefault="006D1FA5" w:rsidP="006D1FA5">
            <w:r w:rsidRPr="007B185B">
              <w:rPr>
                <w:rFonts w:hint="eastAsia"/>
              </w:rPr>
              <w:t>显示</w:t>
            </w:r>
          </w:p>
        </w:tc>
        <w:tc>
          <w:tcPr>
            <w:tcW w:w="3481" w:type="dxa"/>
          </w:tcPr>
          <w:p w:rsidR="006D1FA5" w:rsidRPr="007B185B" w:rsidRDefault="006D1FA5" w:rsidP="006D1FA5">
            <w:r w:rsidRPr="007B185B">
              <w:rPr>
                <w:rFonts w:hint="eastAsia"/>
              </w:rPr>
              <w:t>用于复杂</w:t>
            </w:r>
            <w:r w:rsidRPr="007B185B">
              <w:t>页面的呈现</w:t>
            </w:r>
          </w:p>
        </w:tc>
      </w:tr>
      <w:tr w:rsidR="006D1FA5" w:rsidTr="00060F57">
        <w:tc>
          <w:tcPr>
            <w:tcW w:w="1923" w:type="dxa"/>
          </w:tcPr>
          <w:p w:rsidR="006D1FA5" w:rsidRDefault="006D1FA5" w:rsidP="006D1FA5">
            <w:r w:rsidRPr="00010EA4">
              <w:t xml:space="preserve">initialize </w:t>
            </w:r>
          </w:p>
        </w:tc>
        <w:tc>
          <w:tcPr>
            <w:tcW w:w="1049" w:type="dxa"/>
          </w:tcPr>
          <w:p w:rsidR="006D1FA5" w:rsidRDefault="006D1FA5" w:rsidP="006D1FA5">
            <w:r>
              <w:t>i</w:t>
            </w:r>
            <w:r>
              <w:rPr>
                <w:rFonts w:hint="eastAsia"/>
              </w:rPr>
              <w:t>nit</w:t>
            </w:r>
          </w:p>
        </w:tc>
        <w:tc>
          <w:tcPr>
            <w:tcW w:w="1843" w:type="dxa"/>
          </w:tcPr>
          <w:p w:rsidR="006D1FA5" w:rsidRPr="007B185B" w:rsidRDefault="006D1FA5" w:rsidP="006D1FA5">
            <w:r w:rsidRPr="007B185B">
              <w:rPr>
                <w:rFonts w:hint="eastAsia"/>
              </w:rPr>
              <w:t>初始化</w:t>
            </w:r>
          </w:p>
        </w:tc>
        <w:tc>
          <w:tcPr>
            <w:tcW w:w="3481" w:type="dxa"/>
          </w:tcPr>
          <w:p w:rsidR="006D1FA5" w:rsidRPr="007B185B" w:rsidRDefault="006D1FA5" w:rsidP="006D1FA5">
            <w:r w:rsidRPr="007B185B">
              <w:rPr>
                <w:rFonts w:hint="eastAsia"/>
              </w:rPr>
              <w:t>一般</w:t>
            </w:r>
            <w:r w:rsidRPr="007B185B">
              <w:t>针对复杂对象。将</w:t>
            </w:r>
            <w:r w:rsidRPr="007B185B">
              <w:rPr>
                <w:rFonts w:hint="eastAsia"/>
              </w:rPr>
              <w:t>初始化</w:t>
            </w:r>
            <w:r w:rsidRPr="007B185B">
              <w:t>处理封装到</w:t>
            </w:r>
            <w:r w:rsidRPr="007B185B">
              <w:t>init</w:t>
            </w:r>
            <w:r w:rsidRPr="007B185B">
              <w:t>方法中，在</w:t>
            </w:r>
            <w:r w:rsidRPr="007B185B">
              <w:rPr>
                <w:rFonts w:hint="eastAsia"/>
              </w:rPr>
              <w:t>工厂</w:t>
            </w:r>
            <w:r w:rsidRPr="007B185B">
              <w:t>或者构造函数中调用。</w:t>
            </w:r>
          </w:p>
          <w:p w:rsidR="006D1FA5" w:rsidRPr="007B185B" w:rsidRDefault="006D1FA5" w:rsidP="006D1FA5">
            <w:r w:rsidRPr="007B185B">
              <w:rPr>
                <w:rFonts w:hint="eastAsia"/>
              </w:rPr>
              <w:t>也可以</w:t>
            </w:r>
            <w:r w:rsidRPr="007B185B">
              <w:t>用于复杂的业务流程的初始化页面。</w:t>
            </w:r>
          </w:p>
        </w:tc>
      </w:tr>
      <w:tr w:rsidR="006D1FA5" w:rsidTr="00060F57">
        <w:tc>
          <w:tcPr>
            <w:tcW w:w="1923" w:type="dxa"/>
          </w:tcPr>
          <w:p w:rsidR="006D1FA5" w:rsidRDefault="006D1FA5" w:rsidP="006D1FA5">
            <w:r w:rsidRPr="009A1E0D">
              <w:t>Manage</w:t>
            </w:r>
          </w:p>
        </w:tc>
        <w:tc>
          <w:tcPr>
            <w:tcW w:w="1049" w:type="dxa"/>
          </w:tcPr>
          <w:p w:rsidR="006D1FA5" w:rsidRDefault="006D1FA5" w:rsidP="006D1FA5"/>
        </w:tc>
        <w:tc>
          <w:tcPr>
            <w:tcW w:w="1843" w:type="dxa"/>
          </w:tcPr>
          <w:p w:rsidR="006D1FA5" w:rsidRPr="007B185B" w:rsidRDefault="006D1FA5" w:rsidP="006D1FA5">
            <w:r w:rsidRPr="007B185B">
              <w:rPr>
                <w:rFonts w:hint="eastAsia"/>
              </w:rPr>
              <w:t>管理</w:t>
            </w:r>
          </w:p>
        </w:tc>
        <w:tc>
          <w:tcPr>
            <w:tcW w:w="3481" w:type="dxa"/>
          </w:tcPr>
          <w:p w:rsidR="006D1FA5" w:rsidRPr="007B185B" w:rsidRDefault="006D1FA5" w:rsidP="006D1FA5">
            <w:r w:rsidRPr="007B185B">
              <w:rPr>
                <w:rFonts w:hint="eastAsia"/>
              </w:rPr>
              <w:t>用于</w:t>
            </w:r>
            <w:r w:rsidRPr="007B185B">
              <w:t>呈现管理界面</w:t>
            </w:r>
          </w:p>
        </w:tc>
      </w:tr>
      <w:tr w:rsidR="006D1FA5" w:rsidTr="00060F57">
        <w:tc>
          <w:tcPr>
            <w:tcW w:w="1923" w:type="dxa"/>
          </w:tcPr>
          <w:p w:rsidR="006D1FA5" w:rsidRDefault="006D1FA5" w:rsidP="006D1FA5">
            <w:r w:rsidRPr="00762ED2">
              <w:t>add</w:t>
            </w:r>
          </w:p>
        </w:tc>
        <w:tc>
          <w:tcPr>
            <w:tcW w:w="1049" w:type="dxa"/>
          </w:tcPr>
          <w:p w:rsidR="006D1FA5" w:rsidRDefault="006D1FA5" w:rsidP="006D1FA5"/>
        </w:tc>
        <w:tc>
          <w:tcPr>
            <w:tcW w:w="1843" w:type="dxa"/>
          </w:tcPr>
          <w:p w:rsidR="006D1FA5" w:rsidRPr="007B185B" w:rsidRDefault="006D1FA5" w:rsidP="006D1FA5">
            <w:r w:rsidRPr="007B185B">
              <w:rPr>
                <w:rFonts w:hint="eastAsia"/>
              </w:rPr>
              <w:t>增加</w:t>
            </w:r>
          </w:p>
        </w:tc>
        <w:tc>
          <w:tcPr>
            <w:tcW w:w="3481" w:type="dxa"/>
          </w:tcPr>
          <w:p w:rsidR="006D1FA5" w:rsidRPr="007B185B" w:rsidRDefault="006D1FA5" w:rsidP="006D1FA5">
            <w:r w:rsidRPr="007B185B">
              <w:rPr>
                <w:rFonts w:hint="eastAsia"/>
              </w:rPr>
              <w:t>新增页面</w:t>
            </w:r>
            <w:r w:rsidRPr="007B185B">
              <w:t>的呈现，多用于控制层。</w:t>
            </w:r>
          </w:p>
        </w:tc>
      </w:tr>
      <w:tr w:rsidR="006D1FA5" w:rsidTr="00060F57">
        <w:tc>
          <w:tcPr>
            <w:tcW w:w="1923" w:type="dxa"/>
          </w:tcPr>
          <w:p w:rsidR="006D1FA5" w:rsidRDefault="006D1FA5" w:rsidP="006D1FA5">
            <w:r>
              <w:t>e</w:t>
            </w:r>
            <w:r>
              <w:rPr>
                <w:rFonts w:hint="eastAsia"/>
              </w:rPr>
              <w:t>dit</w:t>
            </w:r>
          </w:p>
        </w:tc>
        <w:tc>
          <w:tcPr>
            <w:tcW w:w="1049" w:type="dxa"/>
          </w:tcPr>
          <w:p w:rsidR="006D1FA5" w:rsidRDefault="006D1FA5" w:rsidP="006D1FA5"/>
        </w:tc>
        <w:tc>
          <w:tcPr>
            <w:tcW w:w="1843" w:type="dxa"/>
          </w:tcPr>
          <w:p w:rsidR="006D1FA5" w:rsidRPr="007B185B" w:rsidRDefault="006D1FA5" w:rsidP="006D1FA5">
            <w:r w:rsidRPr="007B185B">
              <w:rPr>
                <w:rFonts w:hint="eastAsia"/>
              </w:rPr>
              <w:t>编辑</w:t>
            </w:r>
          </w:p>
        </w:tc>
        <w:tc>
          <w:tcPr>
            <w:tcW w:w="3481" w:type="dxa"/>
          </w:tcPr>
          <w:p w:rsidR="006D1FA5" w:rsidRPr="007B185B" w:rsidRDefault="006D1FA5" w:rsidP="006D1FA5">
            <w:r w:rsidRPr="007B185B">
              <w:rPr>
                <w:rFonts w:hint="eastAsia"/>
              </w:rPr>
              <w:t>编辑页面</w:t>
            </w:r>
            <w:r w:rsidRPr="007B185B">
              <w:t>的呈现，多用于控制层。</w:t>
            </w:r>
          </w:p>
        </w:tc>
      </w:tr>
      <w:tr w:rsidR="006D1FA5" w:rsidTr="00060F57">
        <w:tc>
          <w:tcPr>
            <w:tcW w:w="1923" w:type="dxa"/>
          </w:tcPr>
          <w:p w:rsidR="006D1FA5" w:rsidRPr="00BB18E8" w:rsidRDefault="006D1FA5" w:rsidP="006D1FA5">
            <w:r>
              <w:t>v</w:t>
            </w:r>
            <w:r w:rsidRPr="00C666E5">
              <w:t>alidate</w:t>
            </w:r>
          </w:p>
        </w:tc>
        <w:tc>
          <w:tcPr>
            <w:tcW w:w="1049" w:type="dxa"/>
          </w:tcPr>
          <w:p w:rsidR="006D1FA5" w:rsidRPr="00BB18E8" w:rsidRDefault="006D1FA5" w:rsidP="006D1FA5"/>
        </w:tc>
        <w:tc>
          <w:tcPr>
            <w:tcW w:w="1843" w:type="dxa"/>
          </w:tcPr>
          <w:p w:rsidR="006D1FA5" w:rsidRPr="007B185B" w:rsidRDefault="006D1FA5" w:rsidP="006D1FA5">
            <w:r w:rsidRPr="007B185B">
              <w:rPr>
                <w:rFonts w:hint="eastAsia"/>
              </w:rPr>
              <w:t>验证</w:t>
            </w:r>
          </w:p>
        </w:tc>
        <w:tc>
          <w:tcPr>
            <w:tcW w:w="3481" w:type="dxa"/>
          </w:tcPr>
          <w:p w:rsidR="006D1FA5" w:rsidRPr="007B185B" w:rsidRDefault="006D1FA5" w:rsidP="006D1FA5"/>
        </w:tc>
      </w:tr>
      <w:tr w:rsidR="006D1FA5" w:rsidTr="00060F57">
        <w:tc>
          <w:tcPr>
            <w:tcW w:w="1923" w:type="dxa"/>
          </w:tcPr>
          <w:p w:rsidR="006D1FA5" w:rsidRPr="00C666E5" w:rsidRDefault="006D1FA5" w:rsidP="006D1FA5">
            <w:r>
              <w:t>p</w:t>
            </w:r>
            <w:r>
              <w:rPr>
                <w:rFonts w:hint="eastAsia"/>
              </w:rPr>
              <w:t>rint</w:t>
            </w:r>
          </w:p>
        </w:tc>
        <w:tc>
          <w:tcPr>
            <w:tcW w:w="1049" w:type="dxa"/>
          </w:tcPr>
          <w:p w:rsidR="006D1FA5" w:rsidRPr="00BB18E8" w:rsidRDefault="006D1FA5" w:rsidP="006D1FA5"/>
        </w:tc>
        <w:tc>
          <w:tcPr>
            <w:tcW w:w="1843" w:type="dxa"/>
          </w:tcPr>
          <w:p w:rsidR="006D1FA5" w:rsidRPr="007B185B" w:rsidRDefault="006D1FA5" w:rsidP="006D1FA5">
            <w:r>
              <w:rPr>
                <w:rFonts w:hint="eastAsia"/>
              </w:rPr>
              <w:t>页面</w:t>
            </w:r>
            <w:r>
              <w:t>打印</w:t>
            </w:r>
          </w:p>
        </w:tc>
        <w:tc>
          <w:tcPr>
            <w:tcW w:w="3481" w:type="dxa"/>
          </w:tcPr>
          <w:p w:rsidR="006D1FA5" w:rsidRPr="007B185B" w:rsidRDefault="006D1FA5" w:rsidP="006D1FA5"/>
        </w:tc>
      </w:tr>
      <w:tr w:rsidR="006D1FA5" w:rsidTr="00092EB2">
        <w:tc>
          <w:tcPr>
            <w:tcW w:w="8296" w:type="dxa"/>
            <w:gridSpan w:val="4"/>
          </w:tcPr>
          <w:p w:rsidR="006D1FA5" w:rsidRPr="00343C3E" w:rsidRDefault="006D1FA5" w:rsidP="006D1FA5">
            <w:pPr>
              <w:rPr>
                <w:b/>
              </w:rPr>
            </w:pPr>
            <w:r w:rsidRPr="00343C3E">
              <w:rPr>
                <w:rFonts w:hint="eastAsia"/>
                <w:b/>
              </w:rPr>
              <w:t>持久化</w:t>
            </w:r>
            <w:r w:rsidRPr="00343C3E">
              <w:rPr>
                <w:b/>
              </w:rPr>
              <w:t>处理</w:t>
            </w:r>
          </w:p>
        </w:tc>
      </w:tr>
      <w:tr w:rsidR="006D1FA5" w:rsidTr="00060F57">
        <w:tc>
          <w:tcPr>
            <w:tcW w:w="1923" w:type="dxa"/>
          </w:tcPr>
          <w:p w:rsidR="006D1FA5" w:rsidRPr="00BB18E8" w:rsidRDefault="006D1FA5" w:rsidP="006D1FA5">
            <w:r>
              <w:t>c</w:t>
            </w:r>
            <w:r>
              <w:rPr>
                <w:rFonts w:hint="eastAsia"/>
              </w:rPr>
              <w:t>reate</w:t>
            </w:r>
          </w:p>
        </w:tc>
        <w:tc>
          <w:tcPr>
            <w:tcW w:w="1049" w:type="dxa"/>
          </w:tcPr>
          <w:p w:rsidR="006D1FA5" w:rsidRDefault="006D1FA5" w:rsidP="006D1FA5"/>
        </w:tc>
        <w:tc>
          <w:tcPr>
            <w:tcW w:w="1843" w:type="dxa"/>
          </w:tcPr>
          <w:p w:rsidR="006D1FA5" w:rsidRPr="007B185B" w:rsidRDefault="006D1FA5" w:rsidP="006D1FA5">
            <w:r w:rsidRPr="007B185B">
              <w:rPr>
                <w:rFonts w:hint="eastAsia"/>
              </w:rPr>
              <w:t>创建</w:t>
            </w:r>
          </w:p>
        </w:tc>
        <w:tc>
          <w:tcPr>
            <w:tcW w:w="3481" w:type="dxa"/>
          </w:tcPr>
          <w:p w:rsidR="006D1FA5" w:rsidRPr="007B185B" w:rsidRDefault="006D1FA5" w:rsidP="006D1FA5">
            <w:r w:rsidRPr="007B185B">
              <w:rPr>
                <w:rFonts w:hint="eastAsia"/>
              </w:rPr>
              <w:t>创建</w:t>
            </w:r>
            <w:r w:rsidRPr="007B185B">
              <w:t>单个实体</w:t>
            </w:r>
          </w:p>
        </w:tc>
      </w:tr>
      <w:tr w:rsidR="006D1FA5" w:rsidTr="00060F57">
        <w:tc>
          <w:tcPr>
            <w:tcW w:w="1923" w:type="dxa"/>
          </w:tcPr>
          <w:p w:rsidR="006D1FA5" w:rsidRDefault="006D1FA5" w:rsidP="006D1FA5">
            <w:r>
              <w:t>u</w:t>
            </w:r>
            <w:r>
              <w:rPr>
                <w:rFonts w:hint="eastAsia"/>
              </w:rPr>
              <w:t>pdate</w:t>
            </w:r>
          </w:p>
        </w:tc>
        <w:tc>
          <w:tcPr>
            <w:tcW w:w="1049" w:type="dxa"/>
          </w:tcPr>
          <w:p w:rsidR="006D1FA5" w:rsidRDefault="006D1FA5" w:rsidP="006D1FA5"/>
        </w:tc>
        <w:tc>
          <w:tcPr>
            <w:tcW w:w="1843" w:type="dxa"/>
          </w:tcPr>
          <w:p w:rsidR="006D1FA5" w:rsidRPr="007B185B" w:rsidRDefault="006D1FA5" w:rsidP="006D1FA5">
            <w:r w:rsidRPr="007B185B">
              <w:rPr>
                <w:rFonts w:hint="eastAsia"/>
              </w:rPr>
              <w:t>更新</w:t>
            </w:r>
          </w:p>
        </w:tc>
        <w:tc>
          <w:tcPr>
            <w:tcW w:w="3481" w:type="dxa"/>
          </w:tcPr>
          <w:p w:rsidR="006D1FA5" w:rsidRPr="007B185B" w:rsidRDefault="006D1FA5" w:rsidP="006D1FA5">
            <w:r w:rsidRPr="007B185B">
              <w:rPr>
                <w:rFonts w:hint="eastAsia"/>
              </w:rPr>
              <w:t>更新</w:t>
            </w:r>
            <w:r w:rsidRPr="007B185B">
              <w:t>单个实体</w:t>
            </w:r>
          </w:p>
        </w:tc>
      </w:tr>
      <w:tr w:rsidR="006D1FA5" w:rsidTr="00060F57">
        <w:tc>
          <w:tcPr>
            <w:tcW w:w="1923" w:type="dxa"/>
          </w:tcPr>
          <w:p w:rsidR="006D1FA5" w:rsidRDefault="006D1FA5" w:rsidP="006D1FA5">
            <w:r>
              <w:t>s</w:t>
            </w:r>
            <w:r>
              <w:rPr>
                <w:rFonts w:hint="eastAsia"/>
              </w:rPr>
              <w:t>ave</w:t>
            </w:r>
          </w:p>
        </w:tc>
        <w:tc>
          <w:tcPr>
            <w:tcW w:w="1049" w:type="dxa"/>
          </w:tcPr>
          <w:p w:rsidR="006D1FA5" w:rsidRDefault="006D1FA5" w:rsidP="006D1FA5"/>
        </w:tc>
        <w:tc>
          <w:tcPr>
            <w:tcW w:w="1843" w:type="dxa"/>
          </w:tcPr>
          <w:p w:rsidR="006D1FA5" w:rsidRPr="007B185B" w:rsidRDefault="006D1FA5" w:rsidP="006D1FA5">
            <w:r w:rsidRPr="007B185B">
              <w:rPr>
                <w:rFonts w:hint="eastAsia"/>
              </w:rPr>
              <w:t>保存</w:t>
            </w:r>
          </w:p>
        </w:tc>
        <w:tc>
          <w:tcPr>
            <w:tcW w:w="3481" w:type="dxa"/>
          </w:tcPr>
          <w:p w:rsidR="006D1FA5" w:rsidRPr="007B185B" w:rsidRDefault="006D1FA5" w:rsidP="006D1FA5">
            <w:r w:rsidRPr="007B185B">
              <w:rPr>
                <w:rFonts w:hint="eastAsia"/>
              </w:rPr>
              <w:t>复杂</w:t>
            </w:r>
            <w:r w:rsidRPr="007B185B">
              <w:t>业务的保存处理。在里面可以涉及</w:t>
            </w:r>
            <w:r w:rsidRPr="007B185B">
              <w:rPr>
                <w:rFonts w:hint="eastAsia"/>
              </w:rPr>
              <w:t>创建</w:t>
            </w:r>
            <w:r w:rsidRPr="007B185B">
              <w:t>和更新</w:t>
            </w:r>
            <w:r w:rsidRPr="007B185B">
              <w:rPr>
                <w:rFonts w:hint="eastAsia"/>
              </w:rPr>
              <w:t>等</w:t>
            </w:r>
            <w:r w:rsidRPr="007B185B">
              <w:t>操作。</w:t>
            </w:r>
          </w:p>
        </w:tc>
      </w:tr>
      <w:tr w:rsidR="006D1FA5" w:rsidTr="00060F57">
        <w:tc>
          <w:tcPr>
            <w:tcW w:w="1923" w:type="dxa"/>
          </w:tcPr>
          <w:p w:rsidR="006D1FA5" w:rsidRPr="00762ED2" w:rsidRDefault="006D1FA5" w:rsidP="006D1FA5">
            <w:r>
              <w:t>remove</w:t>
            </w:r>
          </w:p>
        </w:tc>
        <w:tc>
          <w:tcPr>
            <w:tcW w:w="1049" w:type="dxa"/>
          </w:tcPr>
          <w:p w:rsidR="006D1FA5" w:rsidRPr="00762ED2" w:rsidRDefault="006D1FA5" w:rsidP="006D1FA5"/>
        </w:tc>
        <w:tc>
          <w:tcPr>
            <w:tcW w:w="1843" w:type="dxa"/>
          </w:tcPr>
          <w:p w:rsidR="006D1FA5" w:rsidRPr="007B185B" w:rsidRDefault="006D1FA5" w:rsidP="006D1FA5">
            <w:r w:rsidRPr="007B185B">
              <w:rPr>
                <w:rFonts w:hint="eastAsia"/>
              </w:rPr>
              <w:t>删除</w:t>
            </w:r>
          </w:p>
        </w:tc>
        <w:tc>
          <w:tcPr>
            <w:tcW w:w="3481" w:type="dxa"/>
          </w:tcPr>
          <w:p w:rsidR="006D1FA5" w:rsidRPr="007B185B" w:rsidRDefault="006D1FA5" w:rsidP="006D1FA5">
            <w:r w:rsidRPr="007B185B">
              <w:rPr>
                <w:rFonts w:hint="eastAsia"/>
              </w:rPr>
              <w:t>将</w:t>
            </w:r>
            <w:r w:rsidRPr="007B185B">
              <w:t>某个实体从持久化层中移除。</w:t>
            </w:r>
          </w:p>
        </w:tc>
      </w:tr>
      <w:tr w:rsidR="006D1FA5" w:rsidTr="00060F57">
        <w:tc>
          <w:tcPr>
            <w:tcW w:w="1923" w:type="dxa"/>
          </w:tcPr>
          <w:p w:rsidR="006D1FA5" w:rsidRPr="00DA6E7F" w:rsidRDefault="006D1FA5" w:rsidP="006D1FA5">
            <w:r>
              <w:t>r</w:t>
            </w:r>
            <w:r w:rsidRPr="00DA6E7F">
              <w:rPr>
                <w:rFonts w:hint="eastAsia"/>
              </w:rPr>
              <w:t>ebuild</w:t>
            </w:r>
          </w:p>
        </w:tc>
        <w:tc>
          <w:tcPr>
            <w:tcW w:w="1049" w:type="dxa"/>
          </w:tcPr>
          <w:p w:rsidR="006D1FA5" w:rsidRPr="00DA6E7F" w:rsidRDefault="006D1FA5" w:rsidP="006D1FA5"/>
        </w:tc>
        <w:tc>
          <w:tcPr>
            <w:tcW w:w="1843" w:type="dxa"/>
          </w:tcPr>
          <w:p w:rsidR="006D1FA5" w:rsidRPr="007B185B" w:rsidRDefault="006D1FA5" w:rsidP="006D1FA5">
            <w:r w:rsidRPr="007B185B">
              <w:rPr>
                <w:rFonts w:hint="eastAsia"/>
              </w:rPr>
              <w:t>重建</w:t>
            </w:r>
          </w:p>
        </w:tc>
        <w:tc>
          <w:tcPr>
            <w:tcW w:w="3481" w:type="dxa"/>
          </w:tcPr>
          <w:p w:rsidR="006D1FA5" w:rsidRPr="007B185B" w:rsidRDefault="006D1FA5" w:rsidP="006D1FA5">
            <w:r w:rsidRPr="007B185B">
              <w:rPr>
                <w:rFonts w:hint="eastAsia"/>
              </w:rPr>
              <w:t>一般</w:t>
            </w:r>
            <w:r w:rsidRPr="007B185B">
              <w:t>针对树或</w:t>
            </w:r>
            <w:r w:rsidRPr="007B185B">
              <w:rPr>
                <w:rFonts w:hint="eastAsia"/>
              </w:rPr>
              <w:t>索引</w:t>
            </w:r>
            <w:r w:rsidRPr="007B185B">
              <w:t>。</w:t>
            </w:r>
            <w:r w:rsidRPr="007B185B">
              <w:rPr>
                <w:rFonts w:hint="eastAsia"/>
              </w:rPr>
              <w:t>涉及若干条</w:t>
            </w:r>
            <w:r w:rsidRPr="007B185B">
              <w:t>记录的</w:t>
            </w:r>
            <w:r w:rsidRPr="007B185B">
              <w:rPr>
                <w:rFonts w:hint="eastAsia"/>
              </w:rPr>
              <w:t>计算</w:t>
            </w:r>
            <w:r w:rsidRPr="007B185B">
              <w:t>和更新。</w:t>
            </w:r>
          </w:p>
        </w:tc>
      </w:tr>
      <w:tr w:rsidR="006D1FA5" w:rsidTr="00060F57">
        <w:tc>
          <w:tcPr>
            <w:tcW w:w="1923" w:type="dxa"/>
          </w:tcPr>
          <w:p w:rsidR="006D1FA5" w:rsidRPr="00DA6E7F" w:rsidRDefault="006D1FA5" w:rsidP="006D1FA5">
            <w:r>
              <w:t>d</w:t>
            </w:r>
            <w:r>
              <w:rPr>
                <w:rFonts w:hint="eastAsia"/>
              </w:rPr>
              <w:t>o</w:t>
            </w:r>
          </w:p>
        </w:tc>
        <w:tc>
          <w:tcPr>
            <w:tcW w:w="1049" w:type="dxa"/>
          </w:tcPr>
          <w:p w:rsidR="006D1FA5" w:rsidRPr="00DA6E7F" w:rsidRDefault="006D1FA5" w:rsidP="006D1FA5"/>
        </w:tc>
        <w:tc>
          <w:tcPr>
            <w:tcW w:w="1843" w:type="dxa"/>
          </w:tcPr>
          <w:p w:rsidR="006D1FA5" w:rsidRPr="007B185B" w:rsidRDefault="006D1FA5" w:rsidP="006D1FA5">
            <w:r w:rsidRPr="007B185B">
              <w:rPr>
                <w:rFonts w:hint="eastAsia"/>
              </w:rPr>
              <w:t>操作</w:t>
            </w:r>
          </w:p>
        </w:tc>
        <w:tc>
          <w:tcPr>
            <w:tcW w:w="3481" w:type="dxa"/>
          </w:tcPr>
          <w:p w:rsidR="006D1FA5" w:rsidRPr="007B185B" w:rsidRDefault="006D1FA5" w:rsidP="006D1FA5">
            <w:r w:rsidRPr="007B185B">
              <w:rPr>
                <w:rFonts w:hint="eastAsia"/>
              </w:rPr>
              <w:t>对于</w:t>
            </w:r>
            <w:r w:rsidRPr="007B185B">
              <w:t>没有</w:t>
            </w:r>
            <w:r w:rsidRPr="007B185B">
              <w:rPr>
                <w:rFonts w:hint="eastAsia"/>
              </w:rPr>
              <w:t>更</w:t>
            </w:r>
            <w:r w:rsidRPr="007B185B">
              <w:t>合适的</w:t>
            </w:r>
            <w:r w:rsidRPr="007B185B">
              <w:rPr>
                <w:rFonts w:hint="eastAsia"/>
              </w:rPr>
              <w:t>单词</w:t>
            </w:r>
            <w:r w:rsidRPr="007B185B">
              <w:t>，可以选择用</w:t>
            </w:r>
            <w:r w:rsidRPr="007B185B">
              <w:t>do</w:t>
            </w:r>
            <w:r w:rsidRPr="007B185B">
              <w:t>。但</w:t>
            </w:r>
            <w:r w:rsidRPr="007B185B">
              <w:rPr>
                <w:rFonts w:hint="eastAsia"/>
              </w:rPr>
              <w:t>一般</w:t>
            </w:r>
            <w:r w:rsidRPr="007B185B">
              <w:t>不建议</w:t>
            </w:r>
            <w:r w:rsidRPr="007B185B">
              <w:rPr>
                <w:rFonts w:hint="eastAsia"/>
              </w:rPr>
              <w:t>。</w:t>
            </w:r>
          </w:p>
        </w:tc>
      </w:tr>
      <w:tr w:rsidR="006D1FA5" w:rsidRPr="00BE45DB" w:rsidTr="00060F57">
        <w:tc>
          <w:tcPr>
            <w:tcW w:w="1923" w:type="dxa"/>
          </w:tcPr>
          <w:p w:rsidR="006D1FA5" w:rsidRPr="00CA0177" w:rsidRDefault="006D1FA5" w:rsidP="006D1FA5">
            <w:r>
              <w:t>i</w:t>
            </w:r>
            <w:r>
              <w:rPr>
                <w:rFonts w:hint="eastAsia"/>
              </w:rPr>
              <w:t>mport</w:t>
            </w:r>
          </w:p>
        </w:tc>
        <w:tc>
          <w:tcPr>
            <w:tcW w:w="1049" w:type="dxa"/>
          </w:tcPr>
          <w:p w:rsidR="006D1FA5" w:rsidRPr="00DA6E7F" w:rsidRDefault="006D1FA5" w:rsidP="006D1FA5"/>
        </w:tc>
        <w:tc>
          <w:tcPr>
            <w:tcW w:w="1843" w:type="dxa"/>
          </w:tcPr>
          <w:p w:rsidR="006D1FA5" w:rsidRPr="007B185B" w:rsidRDefault="006D1FA5" w:rsidP="006D1FA5">
            <w:r>
              <w:rPr>
                <w:rFonts w:hint="eastAsia"/>
              </w:rPr>
              <w:t>导入</w:t>
            </w:r>
          </w:p>
        </w:tc>
        <w:tc>
          <w:tcPr>
            <w:tcW w:w="3481" w:type="dxa"/>
          </w:tcPr>
          <w:p w:rsidR="006D1FA5" w:rsidRPr="007B185B" w:rsidRDefault="006D1FA5" w:rsidP="006D1FA5">
            <w:r>
              <w:rPr>
                <w:rFonts w:hint="eastAsia"/>
              </w:rPr>
              <w:t>分为导入到</w:t>
            </w:r>
            <w:r>
              <w:t>数据库或文件系统。</w:t>
            </w:r>
          </w:p>
        </w:tc>
      </w:tr>
      <w:tr w:rsidR="006D1FA5" w:rsidRPr="00BE45DB" w:rsidTr="00060F57">
        <w:tc>
          <w:tcPr>
            <w:tcW w:w="1923" w:type="dxa"/>
          </w:tcPr>
          <w:p w:rsidR="006D1FA5" w:rsidRDefault="006D1FA5" w:rsidP="006D1FA5">
            <w:r>
              <w:lastRenderedPageBreak/>
              <w:t>e</w:t>
            </w:r>
            <w:r>
              <w:rPr>
                <w:rFonts w:hint="eastAsia"/>
              </w:rPr>
              <w:t>xport</w:t>
            </w:r>
          </w:p>
        </w:tc>
        <w:tc>
          <w:tcPr>
            <w:tcW w:w="1049" w:type="dxa"/>
          </w:tcPr>
          <w:p w:rsidR="006D1FA5" w:rsidRPr="00DA6E7F" w:rsidRDefault="006D1FA5" w:rsidP="006D1FA5"/>
        </w:tc>
        <w:tc>
          <w:tcPr>
            <w:tcW w:w="1843" w:type="dxa"/>
          </w:tcPr>
          <w:p w:rsidR="006D1FA5" w:rsidRDefault="006D1FA5" w:rsidP="006D1FA5">
            <w:r>
              <w:rPr>
                <w:rFonts w:hint="eastAsia"/>
              </w:rPr>
              <w:t>导出</w:t>
            </w:r>
          </w:p>
        </w:tc>
        <w:tc>
          <w:tcPr>
            <w:tcW w:w="3481" w:type="dxa"/>
          </w:tcPr>
          <w:p w:rsidR="006D1FA5" w:rsidRDefault="006D1FA5" w:rsidP="006D1FA5">
            <w:r>
              <w:rPr>
                <w:rFonts w:hint="eastAsia"/>
              </w:rPr>
              <w:t>导出</w:t>
            </w:r>
            <w:r>
              <w:t>为指定文件格式。</w:t>
            </w:r>
          </w:p>
        </w:tc>
      </w:tr>
      <w:tr w:rsidR="006D1FA5" w:rsidTr="00092EB2">
        <w:tc>
          <w:tcPr>
            <w:tcW w:w="8296" w:type="dxa"/>
            <w:gridSpan w:val="4"/>
          </w:tcPr>
          <w:p w:rsidR="006D1FA5" w:rsidRPr="00343C3E" w:rsidRDefault="006D1FA5" w:rsidP="006D1FA5">
            <w:pPr>
              <w:rPr>
                <w:b/>
              </w:rPr>
            </w:pPr>
            <w:r w:rsidRPr="00343C3E">
              <w:rPr>
                <w:rFonts w:hint="eastAsia"/>
                <w:b/>
              </w:rPr>
              <w:t>内存</w:t>
            </w:r>
            <w:r w:rsidRPr="00343C3E">
              <w:rPr>
                <w:b/>
              </w:rPr>
              <w:t>处理</w:t>
            </w:r>
          </w:p>
        </w:tc>
      </w:tr>
      <w:tr w:rsidR="006D1FA5" w:rsidTr="00060F57">
        <w:tc>
          <w:tcPr>
            <w:tcW w:w="1923" w:type="dxa"/>
          </w:tcPr>
          <w:p w:rsidR="006D1FA5" w:rsidRDefault="006D1FA5" w:rsidP="006D1FA5">
            <w:r>
              <w:t>s</w:t>
            </w:r>
            <w:r>
              <w:rPr>
                <w:rFonts w:hint="eastAsia"/>
              </w:rPr>
              <w:t>et</w:t>
            </w:r>
          </w:p>
        </w:tc>
        <w:tc>
          <w:tcPr>
            <w:tcW w:w="1049" w:type="dxa"/>
          </w:tcPr>
          <w:p w:rsidR="006D1FA5" w:rsidRDefault="006D1FA5" w:rsidP="006D1FA5"/>
        </w:tc>
        <w:tc>
          <w:tcPr>
            <w:tcW w:w="1843" w:type="dxa"/>
          </w:tcPr>
          <w:p w:rsidR="006D1FA5" w:rsidRPr="007B185B" w:rsidRDefault="006D1FA5" w:rsidP="006D1FA5">
            <w:r w:rsidRPr="007B185B">
              <w:rPr>
                <w:rFonts w:hint="eastAsia"/>
              </w:rPr>
              <w:t>设置</w:t>
            </w:r>
          </w:p>
        </w:tc>
        <w:tc>
          <w:tcPr>
            <w:tcW w:w="3481" w:type="dxa"/>
          </w:tcPr>
          <w:p w:rsidR="006D1FA5" w:rsidRPr="007B185B" w:rsidRDefault="006D1FA5" w:rsidP="006D1FA5">
            <w:r w:rsidRPr="007B185B">
              <w:rPr>
                <w:rFonts w:hint="eastAsia"/>
              </w:rPr>
              <w:t>更改</w:t>
            </w:r>
            <w:r w:rsidRPr="007B185B">
              <w:t>对象的某个变量的值。</w:t>
            </w:r>
          </w:p>
        </w:tc>
      </w:tr>
      <w:tr w:rsidR="006D1FA5" w:rsidTr="00060F57">
        <w:tc>
          <w:tcPr>
            <w:tcW w:w="1923" w:type="dxa"/>
          </w:tcPr>
          <w:p w:rsidR="006D1FA5" w:rsidRDefault="006D1FA5" w:rsidP="006D1FA5">
            <w:r>
              <w:t>c</w:t>
            </w:r>
            <w:r>
              <w:rPr>
                <w:rFonts w:hint="eastAsia"/>
              </w:rPr>
              <w:t>lear</w:t>
            </w:r>
          </w:p>
        </w:tc>
        <w:tc>
          <w:tcPr>
            <w:tcW w:w="1049" w:type="dxa"/>
          </w:tcPr>
          <w:p w:rsidR="006D1FA5" w:rsidRPr="00762ED2" w:rsidRDefault="006D1FA5" w:rsidP="006D1FA5"/>
        </w:tc>
        <w:tc>
          <w:tcPr>
            <w:tcW w:w="1843" w:type="dxa"/>
          </w:tcPr>
          <w:p w:rsidR="006D1FA5" w:rsidRPr="007B185B" w:rsidRDefault="006D1FA5" w:rsidP="006D1FA5">
            <w:r w:rsidRPr="007B185B">
              <w:rPr>
                <w:rFonts w:hint="eastAsia"/>
              </w:rPr>
              <w:t>清空</w:t>
            </w:r>
          </w:p>
        </w:tc>
        <w:tc>
          <w:tcPr>
            <w:tcW w:w="3481" w:type="dxa"/>
          </w:tcPr>
          <w:p w:rsidR="006D1FA5" w:rsidRPr="007B185B" w:rsidRDefault="006D1FA5" w:rsidP="006D1FA5">
            <w:r w:rsidRPr="007B185B">
              <w:rPr>
                <w:rFonts w:hint="eastAsia"/>
              </w:rPr>
              <w:t>将</w:t>
            </w:r>
            <w:r w:rsidRPr="007B185B">
              <w:t>集合清空</w:t>
            </w:r>
            <w:r w:rsidRPr="007B185B">
              <w:rPr>
                <w:rFonts w:hint="eastAsia"/>
              </w:rPr>
              <w:t>，将</w:t>
            </w:r>
            <w:r w:rsidRPr="007B185B">
              <w:t>某个对象</w:t>
            </w:r>
            <w:r w:rsidRPr="007B185B">
              <w:rPr>
                <w:rFonts w:hint="eastAsia"/>
              </w:rPr>
              <w:t>恢复</w:t>
            </w:r>
            <w:r w:rsidRPr="007B185B">
              <w:t>到初始化阶段</w:t>
            </w:r>
            <w:r w:rsidRPr="007B185B">
              <w:rPr>
                <w:rFonts w:hint="eastAsia"/>
              </w:rPr>
              <w:t>，</w:t>
            </w:r>
            <w:r w:rsidRPr="007B185B">
              <w:t>但该集合或对象不为</w:t>
            </w:r>
            <w:r w:rsidRPr="007B185B">
              <w:t>null</w:t>
            </w:r>
            <w:r w:rsidRPr="007B185B">
              <w:t>。</w:t>
            </w:r>
          </w:p>
        </w:tc>
      </w:tr>
      <w:tr w:rsidR="006D1FA5" w:rsidTr="00060F57">
        <w:tc>
          <w:tcPr>
            <w:tcW w:w="1923" w:type="dxa"/>
          </w:tcPr>
          <w:p w:rsidR="006D1FA5" w:rsidRPr="00C666E5" w:rsidRDefault="006D1FA5" w:rsidP="006D1FA5">
            <w:r>
              <w:t>d</w:t>
            </w:r>
            <w:r w:rsidRPr="0080304A">
              <w:t>ump</w:t>
            </w:r>
          </w:p>
        </w:tc>
        <w:tc>
          <w:tcPr>
            <w:tcW w:w="1049" w:type="dxa"/>
          </w:tcPr>
          <w:p w:rsidR="006D1FA5" w:rsidRPr="00C666E5" w:rsidRDefault="006D1FA5" w:rsidP="006D1FA5"/>
        </w:tc>
        <w:tc>
          <w:tcPr>
            <w:tcW w:w="1843" w:type="dxa"/>
          </w:tcPr>
          <w:p w:rsidR="006D1FA5" w:rsidRPr="007B185B" w:rsidRDefault="006D1FA5" w:rsidP="006D1FA5">
            <w:r w:rsidRPr="007B185B">
              <w:rPr>
                <w:rFonts w:hint="eastAsia"/>
              </w:rPr>
              <w:t>写入</w:t>
            </w:r>
          </w:p>
        </w:tc>
        <w:tc>
          <w:tcPr>
            <w:tcW w:w="3481" w:type="dxa"/>
          </w:tcPr>
          <w:p w:rsidR="006D1FA5" w:rsidRPr="007B185B" w:rsidRDefault="006D1FA5" w:rsidP="006D1FA5">
            <w:r w:rsidRPr="007B185B">
              <w:rPr>
                <w:rFonts w:hint="eastAsia"/>
              </w:rPr>
              <w:t>把内容从内存写入文件中</w:t>
            </w:r>
          </w:p>
        </w:tc>
      </w:tr>
      <w:tr w:rsidR="006D1FA5" w:rsidTr="00060F57">
        <w:tc>
          <w:tcPr>
            <w:tcW w:w="1923" w:type="dxa"/>
          </w:tcPr>
          <w:p w:rsidR="006D1FA5" w:rsidRPr="00F85901" w:rsidRDefault="006D1FA5" w:rsidP="006D1FA5">
            <w:r w:rsidRPr="00F85901">
              <w:t>r</w:t>
            </w:r>
            <w:r w:rsidRPr="00F85901">
              <w:rPr>
                <w:rFonts w:hint="eastAsia"/>
              </w:rPr>
              <w:t>efresh</w:t>
            </w:r>
          </w:p>
        </w:tc>
        <w:tc>
          <w:tcPr>
            <w:tcW w:w="1049" w:type="dxa"/>
          </w:tcPr>
          <w:p w:rsidR="006D1FA5" w:rsidRPr="00DA6E7F" w:rsidRDefault="006D1FA5" w:rsidP="006D1FA5"/>
        </w:tc>
        <w:tc>
          <w:tcPr>
            <w:tcW w:w="1843" w:type="dxa"/>
          </w:tcPr>
          <w:p w:rsidR="006D1FA5" w:rsidRPr="007B185B" w:rsidRDefault="006D1FA5" w:rsidP="006D1FA5">
            <w:r w:rsidRPr="007B185B">
              <w:rPr>
                <w:rFonts w:hint="eastAsia"/>
              </w:rPr>
              <w:t>刷新</w:t>
            </w:r>
          </w:p>
        </w:tc>
        <w:tc>
          <w:tcPr>
            <w:tcW w:w="3481" w:type="dxa"/>
          </w:tcPr>
          <w:p w:rsidR="006D1FA5" w:rsidRPr="007B185B" w:rsidRDefault="006D1FA5" w:rsidP="006D1FA5">
            <w:r w:rsidRPr="007B185B">
              <w:rPr>
                <w:rFonts w:hint="eastAsia"/>
              </w:rPr>
              <w:t>一般</w:t>
            </w:r>
            <w:r w:rsidRPr="007B185B">
              <w:t>为在内存中刷新</w:t>
            </w:r>
            <w:r w:rsidRPr="007B185B">
              <w:rPr>
                <w:rFonts w:hint="eastAsia"/>
              </w:rPr>
              <w:t>，</w:t>
            </w:r>
            <w:r w:rsidRPr="007B185B">
              <w:t>涉及重新读取数据</w:t>
            </w:r>
            <w:r w:rsidRPr="007B185B">
              <w:rPr>
                <w:rFonts w:hint="eastAsia"/>
              </w:rPr>
              <w:t>。</w:t>
            </w:r>
          </w:p>
          <w:p w:rsidR="006D1FA5" w:rsidRPr="007B185B" w:rsidRDefault="006D1FA5" w:rsidP="006D1FA5">
            <w:r w:rsidRPr="007B185B">
              <w:rPr>
                <w:rFonts w:hint="eastAsia"/>
              </w:rPr>
              <w:t>方法</w:t>
            </w:r>
            <w:r w:rsidRPr="007B185B">
              <w:t>为</w:t>
            </w:r>
            <w:r w:rsidRPr="007B185B">
              <w:rPr>
                <w:rFonts w:hint="eastAsia"/>
              </w:rPr>
              <w:t>只读</w:t>
            </w:r>
            <w:r w:rsidRPr="007B185B">
              <w:t>。</w:t>
            </w:r>
          </w:p>
        </w:tc>
      </w:tr>
      <w:tr w:rsidR="006D1FA5" w:rsidTr="00092EB2">
        <w:tc>
          <w:tcPr>
            <w:tcW w:w="8296" w:type="dxa"/>
            <w:gridSpan w:val="4"/>
          </w:tcPr>
          <w:p w:rsidR="006D1FA5" w:rsidRPr="00343C3E" w:rsidRDefault="006D1FA5" w:rsidP="006D1FA5">
            <w:pPr>
              <w:rPr>
                <w:b/>
              </w:rPr>
            </w:pPr>
            <w:r w:rsidRPr="00343C3E">
              <w:rPr>
                <w:rFonts w:hint="eastAsia"/>
                <w:b/>
              </w:rPr>
              <w:t>信息</w:t>
            </w:r>
            <w:r w:rsidRPr="00343C3E">
              <w:rPr>
                <w:b/>
              </w:rPr>
              <w:t>处理</w:t>
            </w:r>
          </w:p>
        </w:tc>
      </w:tr>
      <w:tr w:rsidR="006D1FA5" w:rsidTr="00060F57">
        <w:tc>
          <w:tcPr>
            <w:tcW w:w="1923" w:type="dxa"/>
          </w:tcPr>
          <w:p w:rsidR="006D1FA5" w:rsidRDefault="006D1FA5" w:rsidP="006D1FA5">
            <w:r w:rsidRPr="00F85901">
              <w:t>send</w:t>
            </w:r>
          </w:p>
        </w:tc>
        <w:tc>
          <w:tcPr>
            <w:tcW w:w="1049" w:type="dxa"/>
          </w:tcPr>
          <w:p w:rsidR="006D1FA5" w:rsidRDefault="006D1FA5" w:rsidP="006D1FA5"/>
        </w:tc>
        <w:tc>
          <w:tcPr>
            <w:tcW w:w="1843" w:type="dxa"/>
          </w:tcPr>
          <w:p w:rsidR="006D1FA5" w:rsidRPr="007B185B" w:rsidRDefault="006D1FA5" w:rsidP="006D1FA5">
            <w:r w:rsidRPr="007B185B">
              <w:rPr>
                <w:rFonts w:hint="eastAsia"/>
              </w:rPr>
              <w:t>发送</w:t>
            </w:r>
          </w:p>
        </w:tc>
        <w:tc>
          <w:tcPr>
            <w:tcW w:w="3481" w:type="dxa"/>
          </w:tcPr>
          <w:p w:rsidR="006D1FA5" w:rsidRPr="007B185B" w:rsidRDefault="006D1FA5" w:rsidP="006D1FA5">
            <w:r w:rsidRPr="007B185B">
              <w:rPr>
                <w:rFonts w:hint="eastAsia"/>
              </w:rPr>
              <w:t>消息的</w:t>
            </w:r>
            <w:r w:rsidRPr="007B185B">
              <w:t>发送</w:t>
            </w:r>
          </w:p>
        </w:tc>
      </w:tr>
      <w:tr w:rsidR="006D1FA5" w:rsidTr="00060F57">
        <w:tc>
          <w:tcPr>
            <w:tcW w:w="1923" w:type="dxa"/>
          </w:tcPr>
          <w:p w:rsidR="006D1FA5" w:rsidRPr="00F85901" w:rsidRDefault="006D1FA5" w:rsidP="006D1FA5">
            <w:r w:rsidRPr="00F85901">
              <w:t>receive</w:t>
            </w:r>
          </w:p>
        </w:tc>
        <w:tc>
          <w:tcPr>
            <w:tcW w:w="1049" w:type="dxa"/>
          </w:tcPr>
          <w:p w:rsidR="006D1FA5" w:rsidRPr="00DA6E7F" w:rsidRDefault="006D1FA5" w:rsidP="006D1FA5">
            <w:r w:rsidRPr="00DA6E7F">
              <w:t>r</w:t>
            </w:r>
            <w:r w:rsidRPr="00DA6E7F">
              <w:rPr>
                <w:rFonts w:hint="eastAsia"/>
              </w:rPr>
              <w:t>ec</w:t>
            </w:r>
          </w:p>
        </w:tc>
        <w:tc>
          <w:tcPr>
            <w:tcW w:w="1843" w:type="dxa"/>
          </w:tcPr>
          <w:p w:rsidR="006D1FA5" w:rsidRPr="007B185B" w:rsidRDefault="006D1FA5" w:rsidP="006D1FA5">
            <w:r w:rsidRPr="007B185B">
              <w:rPr>
                <w:rFonts w:hint="eastAsia"/>
              </w:rPr>
              <w:t>接收</w:t>
            </w:r>
          </w:p>
        </w:tc>
        <w:tc>
          <w:tcPr>
            <w:tcW w:w="3481" w:type="dxa"/>
          </w:tcPr>
          <w:p w:rsidR="006D1FA5" w:rsidRPr="007B185B" w:rsidRDefault="006D1FA5" w:rsidP="006D1FA5">
            <w:r w:rsidRPr="007B185B">
              <w:rPr>
                <w:rFonts w:hint="eastAsia"/>
              </w:rPr>
              <w:t>消息的</w:t>
            </w:r>
            <w:r w:rsidRPr="007B185B">
              <w:t>接受</w:t>
            </w:r>
          </w:p>
        </w:tc>
      </w:tr>
      <w:tr w:rsidR="006D1FA5" w:rsidTr="00060F57">
        <w:tc>
          <w:tcPr>
            <w:tcW w:w="1923" w:type="dxa"/>
          </w:tcPr>
          <w:p w:rsidR="006D1FA5" w:rsidRPr="00F85901" w:rsidRDefault="006D1FA5" w:rsidP="006D1FA5">
            <w:r w:rsidRPr="00F85901">
              <w:t>retry</w:t>
            </w:r>
          </w:p>
        </w:tc>
        <w:tc>
          <w:tcPr>
            <w:tcW w:w="1049" w:type="dxa"/>
          </w:tcPr>
          <w:p w:rsidR="006D1FA5" w:rsidRPr="00DA6E7F" w:rsidRDefault="006D1FA5" w:rsidP="006D1FA5"/>
        </w:tc>
        <w:tc>
          <w:tcPr>
            <w:tcW w:w="1843" w:type="dxa"/>
          </w:tcPr>
          <w:p w:rsidR="006D1FA5" w:rsidRPr="007B185B" w:rsidRDefault="006D1FA5" w:rsidP="006D1FA5">
            <w:r w:rsidRPr="007B185B">
              <w:t>重试</w:t>
            </w:r>
            <w:r w:rsidRPr="007B185B">
              <w:rPr>
                <w:rFonts w:hint="eastAsia"/>
              </w:rPr>
              <w:t>、重启</w:t>
            </w:r>
          </w:p>
        </w:tc>
        <w:tc>
          <w:tcPr>
            <w:tcW w:w="3481" w:type="dxa"/>
          </w:tcPr>
          <w:p w:rsidR="006D1FA5" w:rsidRPr="007B185B" w:rsidRDefault="006D1FA5" w:rsidP="006D1FA5">
            <w:r w:rsidRPr="007B185B">
              <w:rPr>
                <w:rFonts w:hint="eastAsia"/>
              </w:rPr>
              <w:t>重发</w:t>
            </w:r>
            <w:r w:rsidRPr="007B185B">
              <w:t>消息</w:t>
            </w:r>
          </w:p>
        </w:tc>
      </w:tr>
      <w:tr w:rsidR="006D1FA5" w:rsidTr="00060F57">
        <w:tc>
          <w:tcPr>
            <w:tcW w:w="1923" w:type="dxa"/>
          </w:tcPr>
          <w:p w:rsidR="006D1FA5" w:rsidRPr="00DA6E7F" w:rsidRDefault="006D1FA5" w:rsidP="006D1FA5">
            <w:r w:rsidRPr="00CA0177">
              <w:t>format</w:t>
            </w:r>
          </w:p>
        </w:tc>
        <w:tc>
          <w:tcPr>
            <w:tcW w:w="1049" w:type="dxa"/>
          </w:tcPr>
          <w:p w:rsidR="006D1FA5" w:rsidRPr="00DA6E7F" w:rsidRDefault="006D1FA5" w:rsidP="006D1FA5"/>
        </w:tc>
        <w:tc>
          <w:tcPr>
            <w:tcW w:w="1843" w:type="dxa"/>
          </w:tcPr>
          <w:p w:rsidR="006D1FA5" w:rsidRPr="007B185B" w:rsidRDefault="006D1FA5" w:rsidP="006D1FA5">
            <w:r w:rsidRPr="007B185B">
              <w:rPr>
                <w:rFonts w:hint="eastAsia"/>
              </w:rPr>
              <w:t>格式化</w:t>
            </w:r>
          </w:p>
        </w:tc>
        <w:tc>
          <w:tcPr>
            <w:tcW w:w="3481" w:type="dxa"/>
          </w:tcPr>
          <w:p w:rsidR="006D1FA5" w:rsidRPr="007B185B" w:rsidRDefault="006D1FA5" w:rsidP="006D1FA5">
            <w:r w:rsidRPr="007B185B">
              <w:rPr>
                <w:rFonts w:hint="eastAsia"/>
              </w:rPr>
              <w:t>将指定</w:t>
            </w:r>
            <w:r w:rsidRPr="007B185B">
              <w:t>内容进行</w:t>
            </w:r>
            <w:r w:rsidRPr="007B185B">
              <w:rPr>
                <w:rFonts w:hint="eastAsia"/>
              </w:rPr>
              <w:t>某些</w:t>
            </w:r>
            <w:r w:rsidRPr="007B185B">
              <w:t>方式的</w:t>
            </w:r>
            <w:r w:rsidRPr="007B185B">
              <w:rPr>
                <w:rFonts w:hint="eastAsia"/>
              </w:rPr>
              <w:t>格式化</w:t>
            </w:r>
            <w:r w:rsidRPr="007B185B">
              <w:t>处理。</w:t>
            </w:r>
          </w:p>
          <w:p w:rsidR="006D1FA5" w:rsidRPr="007B185B" w:rsidRDefault="006D1FA5" w:rsidP="006D1FA5">
            <w:r w:rsidRPr="007B185B">
              <w:rPr>
                <w:rFonts w:hint="eastAsia"/>
              </w:rPr>
              <w:t>如</w:t>
            </w:r>
            <w:r w:rsidRPr="007B185B">
              <w:t>format[</w:t>
            </w:r>
            <w:r w:rsidRPr="007B185B">
              <w:rPr>
                <w:rFonts w:hint="eastAsia"/>
              </w:rPr>
              <w:t>指定内容</w:t>
            </w:r>
            <w:r w:rsidRPr="007B185B">
              <w:t>](</w:t>
            </w:r>
            <w:r w:rsidRPr="007B185B">
              <w:rPr>
                <w:rFonts w:hint="eastAsia"/>
              </w:rPr>
              <w:t>格式参数</w:t>
            </w:r>
            <w:r w:rsidRPr="007B185B">
              <w:t>)</w:t>
            </w:r>
          </w:p>
        </w:tc>
      </w:tr>
      <w:tr w:rsidR="006D1FA5" w:rsidTr="00060F57">
        <w:tc>
          <w:tcPr>
            <w:tcW w:w="1923" w:type="dxa"/>
          </w:tcPr>
          <w:p w:rsidR="006D1FA5" w:rsidRPr="00CA0177" w:rsidRDefault="006D1FA5" w:rsidP="006D1FA5"/>
        </w:tc>
        <w:tc>
          <w:tcPr>
            <w:tcW w:w="1049" w:type="dxa"/>
          </w:tcPr>
          <w:p w:rsidR="006D1FA5" w:rsidRPr="00DA6E7F" w:rsidRDefault="006D1FA5" w:rsidP="006D1FA5"/>
        </w:tc>
        <w:tc>
          <w:tcPr>
            <w:tcW w:w="1843" w:type="dxa"/>
          </w:tcPr>
          <w:p w:rsidR="006D1FA5" w:rsidRPr="007B185B" w:rsidRDefault="006D1FA5" w:rsidP="006D1FA5"/>
        </w:tc>
        <w:tc>
          <w:tcPr>
            <w:tcW w:w="3481" w:type="dxa"/>
          </w:tcPr>
          <w:p w:rsidR="006D1FA5" w:rsidRPr="007B185B" w:rsidRDefault="006D1FA5" w:rsidP="006D1FA5"/>
        </w:tc>
      </w:tr>
      <w:tr w:rsidR="006D1FA5" w:rsidTr="00092EB2">
        <w:tc>
          <w:tcPr>
            <w:tcW w:w="8296" w:type="dxa"/>
            <w:gridSpan w:val="4"/>
          </w:tcPr>
          <w:p w:rsidR="006D1FA5" w:rsidRPr="00343C3E" w:rsidRDefault="006D1FA5" w:rsidP="006D1FA5">
            <w:pPr>
              <w:rPr>
                <w:b/>
              </w:rPr>
            </w:pPr>
            <w:r w:rsidRPr="00343C3E">
              <w:rPr>
                <w:rFonts w:hint="eastAsia"/>
                <w:b/>
              </w:rPr>
              <w:t>规则</w:t>
            </w:r>
            <w:r w:rsidRPr="00343C3E">
              <w:rPr>
                <w:b/>
              </w:rPr>
              <w:t>计算</w:t>
            </w:r>
          </w:p>
        </w:tc>
      </w:tr>
      <w:tr w:rsidR="006D1FA5" w:rsidTr="00060F57">
        <w:tc>
          <w:tcPr>
            <w:tcW w:w="1923" w:type="dxa"/>
          </w:tcPr>
          <w:p w:rsidR="006D1FA5" w:rsidRPr="00F85901" w:rsidRDefault="006D1FA5" w:rsidP="006D1FA5">
            <w:r w:rsidRPr="00F85901">
              <w:t>calculate</w:t>
            </w:r>
          </w:p>
        </w:tc>
        <w:tc>
          <w:tcPr>
            <w:tcW w:w="1049" w:type="dxa"/>
          </w:tcPr>
          <w:p w:rsidR="006D1FA5" w:rsidRPr="00DA6E7F" w:rsidRDefault="006D1FA5" w:rsidP="006D1FA5">
            <w:r>
              <w:t>c</w:t>
            </w:r>
            <w:r w:rsidRPr="00DA6E7F">
              <w:rPr>
                <w:rFonts w:hint="eastAsia"/>
              </w:rPr>
              <w:t>al</w:t>
            </w:r>
            <w:r>
              <w:t>c</w:t>
            </w:r>
          </w:p>
        </w:tc>
        <w:tc>
          <w:tcPr>
            <w:tcW w:w="1843" w:type="dxa"/>
          </w:tcPr>
          <w:p w:rsidR="006D1FA5" w:rsidRPr="007B185B" w:rsidRDefault="006D1FA5" w:rsidP="006D1FA5">
            <w:r w:rsidRPr="007B185B">
              <w:rPr>
                <w:rFonts w:hint="eastAsia"/>
              </w:rPr>
              <w:t>计算</w:t>
            </w:r>
          </w:p>
        </w:tc>
        <w:tc>
          <w:tcPr>
            <w:tcW w:w="3481" w:type="dxa"/>
          </w:tcPr>
          <w:p w:rsidR="006D1FA5" w:rsidRPr="007B185B" w:rsidRDefault="006D1FA5" w:rsidP="006D1FA5">
            <w:r w:rsidRPr="007B185B">
              <w:rPr>
                <w:rFonts w:hint="eastAsia"/>
              </w:rPr>
              <w:t>数值</w:t>
            </w:r>
            <w:r w:rsidRPr="007B185B">
              <w:t>、</w:t>
            </w:r>
            <w:r w:rsidRPr="007B185B">
              <w:rPr>
                <w:rFonts w:hint="eastAsia"/>
              </w:rPr>
              <w:t>金额</w:t>
            </w:r>
            <w:r w:rsidRPr="007B185B">
              <w:t>等的</w:t>
            </w:r>
            <w:r w:rsidRPr="007B185B">
              <w:rPr>
                <w:rFonts w:hint="eastAsia"/>
              </w:rPr>
              <w:t>计算，</w:t>
            </w:r>
            <w:r w:rsidRPr="007B185B">
              <w:t>偏向数字。</w:t>
            </w:r>
          </w:p>
        </w:tc>
      </w:tr>
      <w:tr w:rsidR="006D1FA5" w:rsidTr="00060F57">
        <w:tc>
          <w:tcPr>
            <w:tcW w:w="1923" w:type="dxa"/>
          </w:tcPr>
          <w:p w:rsidR="006D1FA5" w:rsidRPr="00F85901" w:rsidRDefault="006D1FA5" w:rsidP="006D1FA5">
            <w:r>
              <w:t>s</w:t>
            </w:r>
            <w:r w:rsidRPr="00EE4AB6">
              <w:t>um</w:t>
            </w:r>
          </w:p>
        </w:tc>
        <w:tc>
          <w:tcPr>
            <w:tcW w:w="1049" w:type="dxa"/>
          </w:tcPr>
          <w:p w:rsidR="006D1FA5" w:rsidRPr="00DA6E7F" w:rsidRDefault="006D1FA5" w:rsidP="006D1FA5"/>
        </w:tc>
        <w:tc>
          <w:tcPr>
            <w:tcW w:w="1843" w:type="dxa"/>
          </w:tcPr>
          <w:p w:rsidR="006D1FA5" w:rsidRPr="007B185B" w:rsidRDefault="006D1FA5" w:rsidP="006D1FA5">
            <w:r w:rsidRPr="007B185B">
              <w:rPr>
                <w:rFonts w:hint="eastAsia"/>
              </w:rPr>
              <w:t>总计</w:t>
            </w:r>
          </w:p>
        </w:tc>
        <w:tc>
          <w:tcPr>
            <w:tcW w:w="3481" w:type="dxa"/>
          </w:tcPr>
          <w:p w:rsidR="006D1FA5" w:rsidRPr="007B185B" w:rsidRDefault="006D1FA5" w:rsidP="006D1FA5">
            <w:r w:rsidRPr="007B185B">
              <w:rPr>
                <w:rFonts w:hint="eastAsia"/>
              </w:rPr>
              <w:t>统计</w:t>
            </w:r>
            <w:r w:rsidRPr="007B185B">
              <w:t>总数。</w:t>
            </w:r>
            <w:r w:rsidRPr="007B185B">
              <w:t>Cal</w:t>
            </w:r>
            <w:r w:rsidRPr="007B185B">
              <w:t>的</w:t>
            </w:r>
            <w:r w:rsidRPr="007B185B">
              <w:rPr>
                <w:rFonts w:hint="eastAsia"/>
              </w:rPr>
              <w:t>具体化</w:t>
            </w:r>
            <w:r w:rsidRPr="007B185B">
              <w:t>。</w:t>
            </w:r>
          </w:p>
        </w:tc>
      </w:tr>
      <w:tr w:rsidR="006D1FA5" w:rsidTr="00060F57">
        <w:tc>
          <w:tcPr>
            <w:tcW w:w="1923" w:type="dxa"/>
          </w:tcPr>
          <w:p w:rsidR="006D1FA5" w:rsidRPr="00F85901" w:rsidRDefault="006D1FA5" w:rsidP="006D1FA5">
            <w:r>
              <w:t>e</w:t>
            </w:r>
            <w:r w:rsidRPr="00F85901">
              <w:t>valuate</w:t>
            </w:r>
          </w:p>
        </w:tc>
        <w:tc>
          <w:tcPr>
            <w:tcW w:w="1049" w:type="dxa"/>
          </w:tcPr>
          <w:p w:rsidR="006D1FA5" w:rsidRPr="00DA6E7F" w:rsidRDefault="006D1FA5" w:rsidP="006D1FA5">
            <w:r w:rsidRPr="00DA6E7F">
              <w:t>eval</w:t>
            </w:r>
          </w:p>
        </w:tc>
        <w:tc>
          <w:tcPr>
            <w:tcW w:w="1843" w:type="dxa"/>
          </w:tcPr>
          <w:p w:rsidR="006D1FA5" w:rsidRPr="007B185B" w:rsidRDefault="006D1FA5" w:rsidP="006D1FA5">
            <w:r w:rsidRPr="007B185B">
              <w:rPr>
                <w:rFonts w:hint="eastAsia"/>
              </w:rPr>
              <w:t>评估</w:t>
            </w:r>
          </w:p>
        </w:tc>
        <w:tc>
          <w:tcPr>
            <w:tcW w:w="3481" w:type="dxa"/>
          </w:tcPr>
          <w:p w:rsidR="006D1FA5" w:rsidRPr="007B185B" w:rsidRDefault="006D1FA5" w:rsidP="006D1FA5">
            <w:r w:rsidRPr="007B185B">
              <w:t>规则</w:t>
            </w:r>
            <w:r w:rsidRPr="007B185B">
              <w:rPr>
                <w:rFonts w:hint="eastAsia"/>
              </w:rPr>
              <w:t>的</w:t>
            </w:r>
            <w:r w:rsidRPr="007B185B">
              <w:t>计算</w:t>
            </w:r>
            <w:r w:rsidRPr="007B185B">
              <w:rPr>
                <w:rFonts w:hint="eastAsia"/>
              </w:rPr>
              <w:t>，</w:t>
            </w:r>
            <w:r w:rsidRPr="007B185B">
              <w:t>偏向业务</w:t>
            </w:r>
            <w:r w:rsidRPr="007B185B">
              <w:rPr>
                <w:rFonts w:hint="eastAsia"/>
              </w:rPr>
              <w:t>。</w:t>
            </w:r>
          </w:p>
        </w:tc>
      </w:tr>
      <w:tr w:rsidR="006D1FA5" w:rsidTr="00060F57">
        <w:tc>
          <w:tcPr>
            <w:tcW w:w="1923" w:type="dxa"/>
          </w:tcPr>
          <w:p w:rsidR="006D1FA5" w:rsidRDefault="006D1FA5" w:rsidP="006D1FA5">
            <w:r>
              <w:t>e</w:t>
            </w:r>
            <w:r w:rsidRPr="00656F40">
              <w:t>xecute</w:t>
            </w:r>
          </w:p>
        </w:tc>
        <w:tc>
          <w:tcPr>
            <w:tcW w:w="1049" w:type="dxa"/>
          </w:tcPr>
          <w:p w:rsidR="006D1FA5" w:rsidRPr="00DA6E7F" w:rsidRDefault="006D1FA5" w:rsidP="006D1FA5">
            <w:r>
              <w:t>e</w:t>
            </w:r>
            <w:r>
              <w:rPr>
                <w:rFonts w:hint="eastAsia"/>
              </w:rPr>
              <w:t>xec</w:t>
            </w:r>
          </w:p>
        </w:tc>
        <w:tc>
          <w:tcPr>
            <w:tcW w:w="1843" w:type="dxa"/>
          </w:tcPr>
          <w:p w:rsidR="006D1FA5" w:rsidRPr="007B185B" w:rsidRDefault="006D1FA5" w:rsidP="006D1FA5">
            <w:r w:rsidRPr="007B185B">
              <w:rPr>
                <w:rFonts w:hint="eastAsia"/>
              </w:rPr>
              <w:t>执行</w:t>
            </w:r>
          </w:p>
        </w:tc>
        <w:tc>
          <w:tcPr>
            <w:tcW w:w="3481" w:type="dxa"/>
          </w:tcPr>
          <w:p w:rsidR="006D1FA5" w:rsidRPr="007B185B" w:rsidRDefault="006D1FA5" w:rsidP="006D1FA5">
            <w:r w:rsidRPr="007B185B">
              <w:rPr>
                <w:rFonts w:hint="eastAsia"/>
              </w:rPr>
              <w:t>适合</w:t>
            </w:r>
            <w:r w:rsidRPr="007B185B">
              <w:t>执行脚本或某些规则。</w:t>
            </w:r>
            <w:r w:rsidRPr="007B185B">
              <w:rPr>
                <w:rFonts w:hint="eastAsia"/>
              </w:rPr>
              <w:t>和</w:t>
            </w:r>
            <w:r w:rsidRPr="007B185B">
              <w:t>eval</w:t>
            </w:r>
            <w:r w:rsidRPr="007B185B">
              <w:t>的区别在于前者重在分析处理，</w:t>
            </w:r>
            <w:r w:rsidRPr="007B185B">
              <w:t>exec</w:t>
            </w:r>
            <w:r w:rsidRPr="007B185B">
              <w:t>在于执行</w:t>
            </w:r>
            <w:r w:rsidRPr="007B185B">
              <w:rPr>
                <w:rFonts w:hint="eastAsia"/>
              </w:rPr>
              <w:t>。</w:t>
            </w:r>
          </w:p>
        </w:tc>
      </w:tr>
      <w:tr w:rsidR="006D1FA5" w:rsidTr="00092EB2">
        <w:tc>
          <w:tcPr>
            <w:tcW w:w="8296" w:type="dxa"/>
            <w:gridSpan w:val="4"/>
          </w:tcPr>
          <w:p w:rsidR="006D1FA5" w:rsidRPr="00343C3E" w:rsidRDefault="006D1FA5" w:rsidP="006D1FA5">
            <w:pPr>
              <w:rPr>
                <w:b/>
              </w:rPr>
            </w:pPr>
            <w:r w:rsidRPr="00343C3E">
              <w:rPr>
                <w:rFonts w:hint="eastAsia"/>
                <w:b/>
              </w:rPr>
              <w:t>业务</w:t>
            </w:r>
            <w:r w:rsidRPr="00343C3E">
              <w:rPr>
                <w:b/>
              </w:rPr>
              <w:t>流程</w:t>
            </w:r>
          </w:p>
        </w:tc>
      </w:tr>
      <w:tr w:rsidR="006D1FA5" w:rsidTr="00060F57">
        <w:tc>
          <w:tcPr>
            <w:tcW w:w="1923" w:type="dxa"/>
          </w:tcPr>
          <w:p w:rsidR="006D1FA5" w:rsidRPr="00DA6E7F" w:rsidRDefault="006D1FA5" w:rsidP="006D1FA5">
            <w:r>
              <w:t>s</w:t>
            </w:r>
            <w:r>
              <w:rPr>
                <w:rFonts w:hint="eastAsia"/>
              </w:rPr>
              <w:t>tart</w:t>
            </w:r>
          </w:p>
        </w:tc>
        <w:tc>
          <w:tcPr>
            <w:tcW w:w="1049" w:type="dxa"/>
          </w:tcPr>
          <w:p w:rsidR="006D1FA5" w:rsidRPr="00DA6E7F" w:rsidRDefault="006D1FA5" w:rsidP="006D1FA5"/>
        </w:tc>
        <w:tc>
          <w:tcPr>
            <w:tcW w:w="1843" w:type="dxa"/>
          </w:tcPr>
          <w:p w:rsidR="006D1FA5" w:rsidRPr="007B185B" w:rsidRDefault="006D1FA5" w:rsidP="006D1FA5">
            <w:r w:rsidRPr="007B185B">
              <w:rPr>
                <w:rFonts w:hint="eastAsia"/>
              </w:rPr>
              <w:t>开启</w:t>
            </w:r>
          </w:p>
        </w:tc>
        <w:tc>
          <w:tcPr>
            <w:tcW w:w="3481" w:type="dxa"/>
          </w:tcPr>
          <w:p w:rsidR="006D1FA5" w:rsidRPr="007B185B" w:rsidRDefault="006D1FA5" w:rsidP="006D1FA5"/>
        </w:tc>
      </w:tr>
      <w:tr w:rsidR="006D1FA5" w:rsidTr="00060F57">
        <w:tc>
          <w:tcPr>
            <w:tcW w:w="1923" w:type="dxa"/>
          </w:tcPr>
          <w:p w:rsidR="006D1FA5" w:rsidRDefault="006D1FA5" w:rsidP="006D1FA5">
            <w:r>
              <w:t>launch/b</w:t>
            </w:r>
            <w:r>
              <w:rPr>
                <w:rFonts w:hint="eastAsia"/>
              </w:rPr>
              <w:t>egin</w:t>
            </w:r>
            <w:r>
              <w:t>/open</w:t>
            </w:r>
          </w:p>
        </w:tc>
        <w:tc>
          <w:tcPr>
            <w:tcW w:w="1049" w:type="dxa"/>
          </w:tcPr>
          <w:p w:rsidR="006D1FA5" w:rsidRPr="00DA6E7F" w:rsidRDefault="006D1FA5" w:rsidP="006D1FA5"/>
        </w:tc>
        <w:tc>
          <w:tcPr>
            <w:tcW w:w="1843" w:type="dxa"/>
          </w:tcPr>
          <w:p w:rsidR="006D1FA5" w:rsidRPr="007B185B" w:rsidRDefault="006D1FA5" w:rsidP="006D1FA5">
            <w:r>
              <w:rPr>
                <w:rFonts w:hint="eastAsia"/>
              </w:rPr>
              <w:t>发动</w:t>
            </w:r>
            <w:r>
              <w:t>/</w:t>
            </w:r>
            <w:r>
              <w:rPr>
                <w:rFonts w:hint="eastAsia"/>
              </w:rPr>
              <w:t>开始</w:t>
            </w:r>
            <w:r>
              <w:t>/</w:t>
            </w:r>
            <w:r>
              <w:rPr>
                <w:rFonts w:hint="eastAsia"/>
              </w:rPr>
              <w:t>开启</w:t>
            </w:r>
          </w:p>
        </w:tc>
        <w:tc>
          <w:tcPr>
            <w:tcW w:w="3481" w:type="dxa"/>
          </w:tcPr>
          <w:p w:rsidR="006D1FA5" w:rsidRPr="007B185B" w:rsidRDefault="006D1FA5" w:rsidP="006D1FA5">
            <w:r>
              <w:rPr>
                <w:rFonts w:hint="eastAsia"/>
              </w:rPr>
              <w:t>作为</w:t>
            </w:r>
            <w:r>
              <w:t>start</w:t>
            </w:r>
            <w:r>
              <w:t>的补充，再更适合的场景中可以</w:t>
            </w:r>
            <w:r>
              <w:rPr>
                <w:rFonts w:hint="eastAsia"/>
              </w:rPr>
              <w:t>选用</w:t>
            </w:r>
            <w:r>
              <w:t>。</w:t>
            </w:r>
          </w:p>
        </w:tc>
      </w:tr>
      <w:tr w:rsidR="006D1FA5" w:rsidTr="00060F57">
        <w:tc>
          <w:tcPr>
            <w:tcW w:w="1923" w:type="dxa"/>
          </w:tcPr>
          <w:p w:rsidR="006D1FA5" w:rsidRDefault="006D1FA5" w:rsidP="006D1FA5">
            <w:r>
              <w:t>stop</w:t>
            </w:r>
          </w:p>
        </w:tc>
        <w:tc>
          <w:tcPr>
            <w:tcW w:w="1049" w:type="dxa"/>
          </w:tcPr>
          <w:p w:rsidR="006D1FA5" w:rsidRPr="00DA6E7F" w:rsidRDefault="006D1FA5" w:rsidP="006D1FA5"/>
        </w:tc>
        <w:tc>
          <w:tcPr>
            <w:tcW w:w="1843" w:type="dxa"/>
          </w:tcPr>
          <w:p w:rsidR="006D1FA5" w:rsidRPr="007B185B" w:rsidRDefault="006D1FA5" w:rsidP="006D1FA5">
            <w:r w:rsidRPr="007B185B">
              <w:rPr>
                <w:rFonts w:hint="eastAsia"/>
              </w:rPr>
              <w:t>停止</w:t>
            </w:r>
          </w:p>
        </w:tc>
        <w:tc>
          <w:tcPr>
            <w:tcW w:w="3481" w:type="dxa"/>
          </w:tcPr>
          <w:p w:rsidR="006D1FA5" w:rsidRPr="007B185B" w:rsidRDefault="006D1FA5" w:rsidP="006D1FA5"/>
        </w:tc>
      </w:tr>
      <w:tr w:rsidR="006D1FA5" w:rsidTr="00060F57">
        <w:tc>
          <w:tcPr>
            <w:tcW w:w="1923" w:type="dxa"/>
          </w:tcPr>
          <w:p w:rsidR="006D1FA5" w:rsidRPr="00DA6E7F" w:rsidRDefault="006D1FA5" w:rsidP="006D1FA5">
            <w:r>
              <w:t>r</w:t>
            </w:r>
            <w:r>
              <w:rPr>
                <w:rFonts w:hint="eastAsia"/>
              </w:rPr>
              <w:t>un</w:t>
            </w:r>
          </w:p>
        </w:tc>
        <w:tc>
          <w:tcPr>
            <w:tcW w:w="1049" w:type="dxa"/>
          </w:tcPr>
          <w:p w:rsidR="006D1FA5" w:rsidRPr="00DA6E7F" w:rsidRDefault="006D1FA5" w:rsidP="006D1FA5"/>
        </w:tc>
        <w:tc>
          <w:tcPr>
            <w:tcW w:w="1843" w:type="dxa"/>
          </w:tcPr>
          <w:p w:rsidR="006D1FA5" w:rsidRPr="007B185B" w:rsidRDefault="006D1FA5" w:rsidP="006D1FA5">
            <w:r w:rsidRPr="007B185B">
              <w:rPr>
                <w:rFonts w:hint="eastAsia"/>
              </w:rPr>
              <w:t>运行</w:t>
            </w:r>
          </w:p>
        </w:tc>
        <w:tc>
          <w:tcPr>
            <w:tcW w:w="3481" w:type="dxa"/>
          </w:tcPr>
          <w:p w:rsidR="006D1FA5" w:rsidRPr="007B185B" w:rsidRDefault="006D1FA5" w:rsidP="006D1FA5"/>
        </w:tc>
      </w:tr>
      <w:tr w:rsidR="006D1FA5" w:rsidTr="00060F57">
        <w:tc>
          <w:tcPr>
            <w:tcW w:w="1923" w:type="dxa"/>
          </w:tcPr>
          <w:p w:rsidR="006D1FA5" w:rsidRDefault="006D1FA5" w:rsidP="006D1FA5">
            <w:r>
              <w:t>f</w:t>
            </w:r>
            <w:r>
              <w:rPr>
                <w:rFonts w:hint="eastAsia"/>
              </w:rPr>
              <w:t>ork</w:t>
            </w:r>
          </w:p>
        </w:tc>
        <w:tc>
          <w:tcPr>
            <w:tcW w:w="1049" w:type="dxa"/>
          </w:tcPr>
          <w:p w:rsidR="006D1FA5" w:rsidRPr="00DA6E7F" w:rsidRDefault="006D1FA5" w:rsidP="006D1FA5"/>
        </w:tc>
        <w:tc>
          <w:tcPr>
            <w:tcW w:w="1843" w:type="dxa"/>
          </w:tcPr>
          <w:p w:rsidR="006D1FA5" w:rsidRPr="007B185B" w:rsidRDefault="006D1FA5" w:rsidP="006D1FA5">
            <w:r w:rsidRPr="007B185B">
              <w:rPr>
                <w:rFonts w:hint="eastAsia"/>
              </w:rPr>
              <w:t>分支</w:t>
            </w:r>
          </w:p>
        </w:tc>
        <w:tc>
          <w:tcPr>
            <w:tcW w:w="3481" w:type="dxa"/>
          </w:tcPr>
          <w:p w:rsidR="006D1FA5" w:rsidRPr="007B185B" w:rsidRDefault="006D1FA5" w:rsidP="006D1FA5"/>
        </w:tc>
      </w:tr>
      <w:tr w:rsidR="006D1FA5" w:rsidTr="00060F57">
        <w:tc>
          <w:tcPr>
            <w:tcW w:w="1923" w:type="dxa"/>
          </w:tcPr>
          <w:p w:rsidR="006D1FA5" w:rsidRDefault="006D1FA5" w:rsidP="006D1FA5">
            <w:r>
              <w:t>c</w:t>
            </w:r>
            <w:r>
              <w:rPr>
                <w:rFonts w:hint="eastAsia"/>
              </w:rPr>
              <w:t>omplete</w:t>
            </w:r>
          </w:p>
        </w:tc>
        <w:tc>
          <w:tcPr>
            <w:tcW w:w="1049" w:type="dxa"/>
          </w:tcPr>
          <w:p w:rsidR="006D1FA5" w:rsidRPr="00DA6E7F" w:rsidRDefault="006D1FA5" w:rsidP="006D1FA5"/>
        </w:tc>
        <w:tc>
          <w:tcPr>
            <w:tcW w:w="1843" w:type="dxa"/>
          </w:tcPr>
          <w:p w:rsidR="006D1FA5" w:rsidRPr="007B185B" w:rsidRDefault="006D1FA5" w:rsidP="006D1FA5">
            <w:r w:rsidRPr="007B185B">
              <w:rPr>
                <w:rFonts w:hint="eastAsia"/>
              </w:rPr>
              <w:t>完成</w:t>
            </w:r>
          </w:p>
        </w:tc>
        <w:tc>
          <w:tcPr>
            <w:tcW w:w="3481" w:type="dxa"/>
          </w:tcPr>
          <w:p w:rsidR="006D1FA5" w:rsidRPr="007B185B" w:rsidRDefault="006D1FA5" w:rsidP="006D1FA5"/>
        </w:tc>
      </w:tr>
      <w:tr w:rsidR="006D1FA5" w:rsidTr="00060F57">
        <w:tc>
          <w:tcPr>
            <w:tcW w:w="1923" w:type="dxa"/>
          </w:tcPr>
          <w:p w:rsidR="006D1FA5" w:rsidRPr="00DA6E7F" w:rsidRDefault="006D1FA5" w:rsidP="006D1FA5"/>
        </w:tc>
        <w:tc>
          <w:tcPr>
            <w:tcW w:w="1049" w:type="dxa"/>
          </w:tcPr>
          <w:p w:rsidR="006D1FA5" w:rsidRPr="00DA6E7F" w:rsidRDefault="006D1FA5" w:rsidP="006D1FA5"/>
        </w:tc>
        <w:tc>
          <w:tcPr>
            <w:tcW w:w="1843" w:type="dxa"/>
          </w:tcPr>
          <w:p w:rsidR="006D1FA5" w:rsidRPr="007B185B" w:rsidRDefault="006D1FA5" w:rsidP="006D1FA5"/>
        </w:tc>
        <w:tc>
          <w:tcPr>
            <w:tcW w:w="3481" w:type="dxa"/>
          </w:tcPr>
          <w:p w:rsidR="006D1FA5" w:rsidRPr="007B185B" w:rsidRDefault="006D1FA5" w:rsidP="006D1FA5"/>
        </w:tc>
      </w:tr>
    </w:tbl>
    <w:p w:rsidR="00060F57" w:rsidRDefault="00060F57" w:rsidP="00060F57"/>
    <w:p w:rsidR="004B7CF4" w:rsidRPr="00904F4B" w:rsidRDefault="00904F4B" w:rsidP="00DF325A">
      <w:pPr>
        <w:pStyle w:val="a6"/>
        <w:numPr>
          <w:ilvl w:val="0"/>
          <w:numId w:val="10"/>
        </w:numPr>
        <w:ind w:firstLineChars="0"/>
        <w:rPr>
          <w:b/>
          <w:sz w:val="30"/>
          <w:szCs w:val="30"/>
        </w:rPr>
      </w:pPr>
      <w:r>
        <w:rPr>
          <w:rFonts w:hint="eastAsia"/>
          <w:b/>
          <w:sz w:val="30"/>
          <w:szCs w:val="30"/>
        </w:rPr>
        <w:t>备</w:t>
      </w:r>
      <w:r w:rsidRPr="00060F57">
        <w:rPr>
          <w:rFonts w:hint="eastAsia"/>
          <w:b/>
          <w:sz w:val="30"/>
          <w:szCs w:val="30"/>
        </w:rPr>
        <w:t>选</w:t>
      </w:r>
      <w:r w:rsidRPr="00060F57">
        <w:rPr>
          <w:b/>
          <w:sz w:val="30"/>
          <w:szCs w:val="30"/>
        </w:rPr>
        <w:t>动词</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3"/>
        <w:gridCol w:w="1049"/>
        <w:gridCol w:w="1843"/>
        <w:gridCol w:w="3481"/>
      </w:tblGrid>
      <w:tr w:rsidR="00060F57" w:rsidTr="00060F57">
        <w:tc>
          <w:tcPr>
            <w:tcW w:w="1923" w:type="dxa"/>
            <w:shd w:val="clear" w:color="auto" w:fill="E7E6E6" w:themeFill="background2"/>
          </w:tcPr>
          <w:p w:rsidR="00060F57" w:rsidRPr="00230CA0" w:rsidRDefault="00060F57" w:rsidP="00060F57">
            <w:pPr>
              <w:jc w:val="center"/>
              <w:rPr>
                <w:color w:val="000000" w:themeColor="text1"/>
              </w:rPr>
            </w:pPr>
            <w:r w:rsidRPr="00230CA0">
              <w:rPr>
                <w:rFonts w:hint="eastAsia"/>
                <w:color w:val="000000" w:themeColor="text1"/>
              </w:rPr>
              <w:t>英文</w:t>
            </w:r>
          </w:p>
        </w:tc>
        <w:tc>
          <w:tcPr>
            <w:tcW w:w="1049" w:type="dxa"/>
            <w:shd w:val="clear" w:color="auto" w:fill="E7E6E6" w:themeFill="background2"/>
          </w:tcPr>
          <w:p w:rsidR="00060F57" w:rsidRPr="00230CA0" w:rsidRDefault="00060F57" w:rsidP="00060F57">
            <w:pPr>
              <w:jc w:val="center"/>
              <w:rPr>
                <w:color w:val="000000" w:themeColor="text1"/>
              </w:rPr>
            </w:pPr>
            <w:r w:rsidRPr="00230CA0">
              <w:rPr>
                <w:rFonts w:hint="eastAsia"/>
                <w:color w:val="000000" w:themeColor="text1"/>
              </w:rPr>
              <w:t>缩写</w:t>
            </w:r>
          </w:p>
        </w:tc>
        <w:tc>
          <w:tcPr>
            <w:tcW w:w="1843" w:type="dxa"/>
            <w:shd w:val="clear" w:color="auto" w:fill="E7E6E6" w:themeFill="background2"/>
          </w:tcPr>
          <w:p w:rsidR="00060F57" w:rsidRPr="00230CA0" w:rsidRDefault="00060F57" w:rsidP="00060F57">
            <w:pPr>
              <w:jc w:val="center"/>
              <w:rPr>
                <w:color w:val="000000" w:themeColor="text1"/>
              </w:rPr>
            </w:pPr>
            <w:r w:rsidRPr="00230CA0">
              <w:rPr>
                <w:rFonts w:hint="eastAsia"/>
                <w:color w:val="000000" w:themeColor="text1"/>
              </w:rPr>
              <w:t>中文</w:t>
            </w:r>
          </w:p>
        </w:tc>
        <w:tc>
          <w:tcPr>
            <w:tcW w:w="3481" w:type="dxa"/>
            <w:shd w:val="clear" w:color="auto" w:fill="E7E6E6" w:themeFill="background2"/>
          </w:tcPr>
          <w:p w:rsidR="00060F57" w:rsidRPr="00230CA0" w:rsidRDefault="00060F57" w:rsidP="00060F57">
            <w:pPr>
              <w:jc w:val="center"/>
              <w:rPr>
                <w:color w:val="000000" w:themeColor="text1"/>
              </w:rPr>
            </w:pPr>
            <w:r>
              <w:rPr>
                <w:rFonts w:hint="eastAsia"/>
                <w:color w:val="000000" w:themeColor="text1"/>
              </w:rPr>
              <w:t>使用</w:t>
            </w:r>
            <w:r>
              <w:rPr>
                <w:color w:val="000000" w:themeColor="text1"/>
              </w:rPr>
              <w:t>说明</w:t>
            </w:r>
          </w:p>
        </w:tc>
      </w:tr>
      <w:tr w:rsidR="00060F57" w:rsidTr="00060F57">
        <w:tc>
          <w:tcPr>
            <w:tcW w:w="1923" w:type="dxa"/>
          </w:tcPr>
          <w:p w:rsidR="00060F57" w:rsidRDefault="00060F57" w:rsidP="00060F57">
            <w:r>
              <w:t>show</w:t>
            </w:r>
          </w:p>
        </w:tc>
        <w:tc>
          <w:tcPr>
            <w:tcW w:w="1049" w:type="dxa"/>
          </w:tcPr>
          <w:p w:rsidR="00060F57" w:rsidRDefault="00060F57" w:rsidP="00060F57"/>
        </w:tc>
        <w:tc>
          <w:tcPr>
            <w:tcW w:w="1843" w:type="dxa"/>
          </w:tcPr>
          <w:p w:rsidR="00060F57" w:rsidRPr="007B185B" w:rsidRDefault="00060F57" w:rsidP="00060F57">
            <w:r w:rsidRPr="007B185B">
              <w:rPr>
                <w:rFonts w:hint="eastAsia"/>
              </w:rPr>
              <w:t>显示</w:t>
            </w:r>
          </w:p>
        </w:tc>
        <w:tc>
          <w:tcPr>
            <w:tcW w:w="3481" w:type="dxa"/>
          </w:tcPr>
          <w:p w:rsidR="00060F57" w:rsidRPr="007B185B" w:rsidRDefault="007B5B64" w:rsidP="00060F57">
            <w:r w:rsidRPr="007B185B">
              <w:t>D</w:t>
            </w:r>
            <w:r w:rsidRPr="007B185B">
              <w:rPr>
                <w:rFonts w:hint="eastAsia"/>
              </w:rPr>
              <w:t>isp</w:t>
            </w:r>
            <w:r w:rsidRPr="007B185B">
              <w:t>lay</w:t>
            </w:r>
            <w:r w:rsidRPr="007B185B">
              <w:t>的备选</w:t>
            </w:r>
          </w:p>
        </w:tc>
      </w:tr>
      <w:tr w:rsidR="00060F57" w:rsidTr="00060F57">
        <w:tc>
          <w:tcPr>
            <w:tcW w:w="1923" w:type="dxa"/>
          </w:tcPr>
          <w:p w:rsidR="00060F57" w:rsidRPr="00061A69" w:rsidRDefault="00060F57" w:rsidP="00060F57">
            <w:r w:rsidRPr="00BB18E8">
              <w:t>modify</w:t>
            </w:r>
          </w:p>
        </w:tc>
        <w:tc>
          <w:tcPr>
            <w:tcW w:w="1049" w:type="dxa"/>
          </w:tcPr>
          <w:p w:rsidR="00060F57" w:rsidRDefault="00060F57" w:rsidP="00060F57"/>
        </w:tc>
        <w:tc>
          <w:tcPr>
            <w:tcW w:w="1843" w:type="dxa"/>
          </w:tcPr>
          <w:p w:rsidR="00060F57" w:rsidRPr="007B185B" w:rsidRDefault="00060F57" w:rsidP="00060F57">
            <w:r w:rsidRPr="007B185B">
              <w:rPr>
                <w:rFonts w:hint="eastAsia"/>
              </w:rPr>
              <w:t>修改</w:t>
            </w:r>
          </w:p>
        </w:tc>
        <w:tc>
          <w:tcPr>
            <w:tcW w:w="3481" w:type="dxa"/>
          </w:tcPr>
          <w:p w:rsidR="00060F57" w:rsidRPr="007B185B" w:rsidRDefault="007B5B64" w:rsidP="00060F57">
            <w:r w:rsidRPr="007B185B">
              <w:t>e</w:t>
            </w:r>
            <w:r w:rsidRPr="007B185B">
              <w:rPr>
                <w:rFonts w:hint="eastAsia"/>
              </w:rPr>
              <w:t>dit</w:t>
            </w:r>
            <w:r w:rsidRPr="007B185B">
              <w:t>的备选</w:t>
            </w:r>
          </w:p>
        </w:tc>
      </w:tr>
      <w:tr w:rsidR="00060F57" w:rsidTr="00060F57">
        <w:tc>
          <w:tcPr>
            <w:tcW w:w="1923" w:type="dxa"/>
          </w:tcPr>
          <w:p w:rsidR="00060F57" w:rsidRPr="00762ED2" w:rsidRDefault="00060F57" w:rsidP="00060F57">
            <w:r w:rsidRPr="00061A69">
              <w:t>delete</w:t>
            </w:r>
          </w:p>
        </w:tc>
        <w:tc>
          <w:tcPr>
            <w:tcW w:w="1049" w:type="dxa"/>
          </w:tcPr>
          <w:p w:rsidR="00060F57" w:rsidRPr="00762ED2" w:rsidRDefault="00060F57" w:rsidP="00060F57"/>
        </w:tc>
        <w:tc>
          <w:tcPr>
            <w:tcW w:w="1843" w:type="dxa"/>
          </w:tcPr>
          <w:p w:rsidR="00060F57" w:rsidRPr="007B185B" w:rsidRDefault="00060F57" w:rsidP="00060F57">
            <w:r w:rsidRPr="007B185B">
              <w:rPr>
                <w:rFonts w:hint="eastAsia"/>
              </w:rPr>
              <w:t>删除</w:t>
            </w:r>
          </w:p>
        </w:tc>
        <w:tc>
          <w:tcPr>
            <w:tcW w:w="3481" w:type="dxa"/>
          </w:tcPr>
          <w:p w:rsidR="00060F57" w:rsidRPr="007B185B" w:rsidRDefault="00BB5763" w:rsidP="007B5B64">
            <w:r w:rsidRPr="007B185B">
              <w:t>r</w:t>
            </w:r>
            <w:r w:rsidRPr="007B185B">
              <w:rPr>
                <w:rFonts w:hint="eastAsia"/>
              </w:rPr>
              <w:t>emove</w:t>
            </w:r>
            <w:r w:rsidRPr="007B185B">
              <w:t>的</w:t>
            </w:r>
            <w:r w:rsidR="007B5B64" w:rsidRPr="007B185B">
              <w:rPr>
                <w:rFonts w:hint="eastAsia"/>
              </w:rPr>
              <w:t>备选</w:t>
            </w:r>
          </w:p>
        </w:tc>
      </w:tr>
      <w:tr w:rsidR="00060F57" w:rsidTr="00060F57">
        <w:tc>
          <w:tcPr>
            <w:tcW w:w="1923" w:type="dxa"/>
          </w:tcPr>
          <w:p w:rsidR="00060F57" w:rsidRPr="00B91EB7" w:rsidRDefault="006B6BC1" w:rsidP="00060F57">
            <w:r>
              <w:t>f</w:t>
            </w:r>
            <w:r>
              <w:rPr>
                <w:rFonts w:hint="eastAsia"/>
              </w:rPr>
              <w:t>inish</w:t>
            </w:r>
          </w:p>
        </w:tc>
        <w:tc>
          <w:tcPr>
            <w:tcW w:w="1049" w:type="dxa"/>
          </w:tcPr>
          <w:p w:rsidR="00060F57" w:rsidRPr="00B91EB7" w:rsidRDefault="00060F57" w:rsidP="00C27C08"/>
        </w:tc>
        <w:tc>
          <w:tcPr>
            <w:tcW w:w="1843" w:type="dxa"/>
          </w:tcPr>
          <w:p w:rsidR="00060F57" w:rsidRPr="007B185B" w:rsidRDefault="006B6BC1" w:rsidP="00060F57">
            <w:r w:rsidRPr="007B185B">
              <w:rPr>
                <w:rFonts w:hint="eastAsia"/>
              </w:rPr>
              <w:t>完成</w:t>
            </w:r>
          </w:p>
        </w:tc>
        <w:tc>
          <w:tcPr>
            <w:tcW w:w="3481" w:type="dxa"/>
          </w:tcPr>
          <w:p w:rsidR="00060F57" w:rsidRPr="007B185B" w:rsidRDefault="006B6BC1" w:rsidP="00060F57">
            <w:r w:rsidRPr="007B185B">
              <w:t>c</w:t>
            </w:r>
            <w:r w:rsidRPr="007B185B">
              <w:rPr>
                <w:rFonts w:hint="eastAsia"/>
              </w:rPr>
              <w:t>omplete</w:t>
            </w:r>
            <w:r w:rsidRPr="007B185B">
              <w:t>的备选。统一用</w:t>
            </w:r>
            <w:r w:rsidRPr="007B185B">
              <w:t>complete</w:t>
            </w:r>
            <w:r w:rsidRPr="007B185B">
              <w:rPr>
                <w:rFonts w:hint="eastAsia"/>
              </w:rPr>
              <w:t>。</w:t>
            </w:r>
          </w:p>
        </w:tc>
      </w:tr>
      <w:tr w:rsidR="00060F57" w:rsidTr="00060F57">
        <w:tc>
          <w:tcPr>
            <w:tcW w:w="1923" w:type="dxa"/>
          </w:tcPr>
          <w:p w:rsidR="00060F57" w:rsidRPr="00B91EB7" w:rsidRDefault="00060F57" w:rsidP="00060F57"/>
        </w:tc>
        <w:tc>
          <w:tcPr>
            <w:tcW w:w="1049" w:type="dxa"/>
          </w:tcPr>
          <w:p w:rsidR="00060F57" w:rsidRPr="00B91EB7" w:rsidRDefault="00060F57" w:rsidP="00060F57"/>
        </w:tc>
        <w:tc>
          <w:tcPr>
            <w:tcW w:w="1843" w:type="dxa"/>
          </w:tcPr>
          <w:p w:rsidR="00060F57" w:rsidRPr="007B185B" w:rsidRDefault="00060F57" w:rsidP="00060F57"/>
        </w:tc>
        <w:tc>
          <w:tcPr>
            <w:tcW w:w="3481" w:type="dxa"/>
          </w:tcPr>
          <w:p w:rsidR="00060F57" w:rsidRPr="007B185B" w:rsidRDefault="00060F57" w:rsidP="00060F57"/>
        </w:tc>
      </w:tr>
    </w:tbl>
    <w:p w:rsidR="00060F57" w:rsidRDefault="00060F57" w:rsidP="00060F57"/>
    <w:p w:rsidR="00712933" w:rsidRDefault="00740727" w:rsidP="00DF325A">
      <w:pPr>
        <w:pStyle w:val="3"/>
        <w:numPr>
          <w:ilvl w:val="2"/>
          <w:numId w:val="4"/>
        </w:numPr>
      </w:pPr>
      <w:r>
        <w:rPr>
          <w:rFonts w:hint="eastAsia"/>
        </w:rPr>
        <w:t>名词的中英文对照表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6"/>
        <w:gridCol w:w="1522"/>
        <w:gridCol w:w="4838"/>
      </w:tblGrid>
      <w:tr w:rsidR="00E52F6C" w:rsidTr="007B185B">
        <w:tc>
          <w:tcPr>
            <w:tcW w:w="1951" w:type="dxa"/>
            <w:shd w:val="clear" w:color="auto" w:fill="E7E6E6" w:themeFill="background2"/>
          </w:tcPr>
          <w:p w:rsidR="00E52F6C" w:rsidRDefault="00E52F6C" w:rsidP="00CC51BF">
            <w:pPr>
              <w:jc w:val="center"/>
            </w:pPr>
            <w:r>
              <w:rPr>
                <w:rFonts w:hint="eastAsia"/>
              </w:rPr>
              <w:t>英文</w:t>
            </w:r>
          </w:p>
        </w:tc>
        <w:tc>
          <w:tcPr>
            <w:tcW w:w="1559" w:type="dxa"/>
            <w:shd w:val="clear" w:color="auto" w:fill="E7E6E6" w:themeFill="background2"/>
          </w:tcPr>
          <w:p w:rsidR="00E52F6C" w:rsidRDefault="00E52F6C" w:rsidP="00CC51BF">
            <w:pPr>
              <w:jc w:val="center"/>
            </w:pPr>
            <w:r>
              <w:rPr>
                <w:rFonts w:hint="eastAsia"/>
              </w:rPr>
              <w:t>缩写</w:t>
            </w:r>
          </w:p>
        </w:tc>
        <w:tc>
          <w:tcPr>
            <w:tcW w:w="5012" w:type="dxa"/>
            <w:shd w:val="clear" w:color="auto" w:fill="E7E6E6" w:themeFill="background2"/>
          </w:tcPr>
          <w:p w:rsidR="00E52F6C" w:rsidRDefault="00E52F6C" w:rsidP="00CC51BF">
            <w:pPr>
              <w:jc w:val="center"/>
            </w:pPr>
            <w:r>
              <w:rPr>
                <w:rFonts w:hint="eastAsia"/>
              </w:rPr>
              <w:t>中文</w:t>
            </w:r>
          </w:p>
        </w:tc>
      </w:tr>
      <w:tr w:rsidR="00E52F6C" w:rsidTr="00CC51BF">
        <w:tc>
          <w:tcPr>
            <w:tcW w:w="1951" w:type="dxa"/>
          </w:tcPr>
          <w:p w:rsidR="00E52F6C" w:rsidRPr="00C6182D" w:rsidRDefault="00040E97" w:rsidP="00CC51BF">
            <w:pPr>
              <w:rPr>
                <w:rFonts w:ascii="宋体" w:hAnsi="宋体"/>
              </w:rPr>
            </w:pPr>
            <w:r w:rsidRPr="00C6182D">
              <w:rPr>
                <w:rFonts w:ascii="宋体" w:hAnsi="宋体" w:hint="eastAsia"/>
              </w:rPr>
              <w:t>file</w:t>
            </w:r>
          </w:p>
        </w:tc>
        <w:tc>
          <w:tcPr>
            <w:tcW w:w="1559" w:type="dxa"/>
          </w:tcPr>
          <w:p w:rsidR="00E52F6C" w:rsidRPr="00C6182D" w:rsidRDefault="00E52F6C" w:rsidP="00CC51BF">
            <w:pPr>
              <w:rPr>
                <w:rFonts w:ascii="宋体" w:hAnsi="宋体"/>
              </w:rPr>
            </w:pPr>
          </w:p>
        </w:tc>
        <w:tc>
          <w:tcPr>
            <w:tcW w:w="5012" w:type="dxa"/>
          </w:tcPr>
          <w:p w:rsidR="00E52F6C" w:rsidRDefault="00953BE5" w:rsidP="00CC51BF">
            <w:r>
              <w:rPr>
                <w:rFonts w:hint="eastAsia"/>
              </w:rPr>
              <w:t>文件</w:t>
            </w:r>
          </w:p>
        </w:tc>
      </w:tr>
      <w:tr w:rsidR="00E52F6C" w:rsidTr="00CC51BF">
        <w:tc>
          <w:tcPr>
            <w:tcW w:w="1951" w:type="dxa"/>
          </w:tcPr>
          <w:p w:rsidR="00E52F6C" w:rsidRPr="00C6182D" w:rsidRDefault="005D66CF" w:rsidP="00CC51BF">
            <w:pPr>
              <w:rPr>
                <w:rFonts w:ascii="宋体" w:hAnsi="宋体"/>
              </w:rPr>
            </w:pPr>
            <w:r w:rsidRPr="00C6182D">
              <w:rPr>
                <w:rFonts w:ascii="宋体" w:hAnsi="宋体" w:hint="eastAsia"/>
              </w:rPr>
              <w:t>dir</w:t>
            </w:r>
          </w:p>
        </w:tc>
        <w:tc>
          <w:tcPr>
            <w:tcW w:w="1559" w:type="dxa"/>
          </w:tcPr>
          <w:p w:rsidR="00E52F6C" w:rsidRPr="00C6182D" w:rsidRDefault="00E52F6C" w:rsidP="00CC51BF">
            <w:pPr>
              <w:rPr>
                <w:rFonts w:ascii="宋体" w:hAnsi="宋体"/>
              </w:rPr>
            </w:pPr>
          </w:p>
        </w:tc>
        <w:tc>
          <w:tcPr>
            <w:tcW w:w="5012" w:type="dxa"/>
          </w:tcPr>
          <w:p w:rsidR="00E52F6C" w:rsidRDefault="005D66CF" w:rsidP="00CC51BF">
            <w:r>
              <w:rPr>
                <w:rFonts w:hint="eastAsia"/>
              </w:rPr>
              <w:t>目录</w:t>
            </w:r>
          </w:p>
        </w:tc>
      </w:tr>
      <w:tr w:rsidR="00E52F6C" w:rsidTr="00CC51BF">
        <w:tc>
          <w:tcPr>
            <w:tcW w:w="1951" w:type="dxa"/>
          </w:tcPr>
          <w:p w:rsidR="00E52F6C" w:rsidRPr="00C6182D" w:rsidRDefault="004B2492" w:rsidP="00CC51BF">
            <w:pPr>
              <w:rPr>
                <w:rFonts w:ascii="宋体" w:hAnsi="宋体"/>
              </w:rPr>
            </w:pPr>
            <w:r w:rsidRPr="00C6182D">
              <w:rPr>
                <w:rFonts w:ascii="宋体" w:hAnsi="宋体" w:hint="eastAsia"/>
              </w:rPr>
              <w:t>host</w:t>
            </w:r>
          </w:p>
        </w:tc>
        <w:tc>
          <w:tcPr>
            <w:tcW w:w="1559" w:type="dxa"/>
          </w:tcPr>
          <w:p w:rsidR="00E52F6C" w:rsidRPr="00C6182D" w:rsidRDefault="00E52F6C" w:rsidP="00CC51BF">
            <w:pPr>
              <w:rPr>
                <w:rFonts w:ascii="宋体" w:hAnsi="宋体"/>
              </w:rPr>
            </w:pPr>
          </w:p>
        </w:tc>
        <w:tc>
          <w:tcPr>
            <w:tcW w:w="5012" w:type="dxa"/>
          </w:tcPr>
          <w:p w:rsidR="00E52F6C" w:rsidRPr="00762ED2" w:rsidRDefault="004B2492" w:rsidP="00CC51BF">
            <w:r>
              <w:rPr>
                <w:rFonts w:hint="eastAsia"/>
              </w:rPr>
              <w:t>主机</w:t>
            </w:r>
          </w:p>
        </w:tc>
      </w:tr>
      <w:tr w:rsidR="00E52F6C" w:rsidTr="00CC51BF">
        <w:tc>
          <w:tcPr>
            <w:tcW w:w="1951" w:type="dxa"/>
          </w:tcPr>
          <w:p w:rsidR="00E52F6C" w:rsidRPr="00C6182D" w:rsidRDefault="004B2492" w:rsidP="00CC51BF">
            <w:pPr>
              <w:rPr>
                <w:rFonts w:ascii="宋体" w:hAnsi="宋体"/>
              </w:rPr>
            </w:pPr>
            <w:r w:rsidRPr="00C6182D">
              <w:rPr>
                <w:rFonts w:ascii="宋体" w:hAnsi="宋体" w:hint="eastAsia"/>
              </w:rPr>
              <w:t>website</w:t>
            </w:r>
          </w:p>
        </w:tc>
        <w:tc>
          <w:tcPr>
            <w:tcW w:w="1559" w:type="dxa"/>
          </w:tcPr>
          <w:p w:rsidR="00E52F6C" w:rsidRPr="00C6182D" w:rsidRDefault="00E52F6C" w:rsidP="00CC51BF">
            <w:pPr>
              <w:rPr>
                <w:rFonts w:ascii="宋体" w:hAnsi="宋体"/>
              </w:rPr>
            </w:pPr>
          </w:p>
        </w:tc>
        <w:tc>
          <w:tcPr>
            <w:tcW w:w="5012" w:type="dxa"/>
          </w:tcPr>
          <w:p w:rsidR="00E52F6C" w:rsidRPr="00061A69" w:rsidRDefault="00B153E1" w:rsidP="00CC51BF">
            <w:r>
              <w:rPr>
                <w:rFonts w:hint="eastAsia"/>
              </w:rPr>
              <w:t>网站</w:t>
            </w:r>
          </w:p>
        </w:tc>
      </w:tr>
      <w:tr w:rsidR="0096440F" w:rsidTr="00CC51BF">
        <w:tc>
          <w:tcPr>
            <w:tcW w:w="1951" w:type="dxa"/>
          </w:tcPr>
          <w:p w:rsidR="0096440F" w:rsidRPr="00C6182D" w:rsidRDefault="001956D6" w:rsidP="00CC51BF">
            <w:pPr>
              <w:rPr>
                <w:rFonts w:ascii="宋体" w:hAnsi="宋体"/>
              </w:rPr>
            </w:pPr>
            <w:r w:rsidRPr="00C6182D">
              <w:rPr>
                <w:rFonts w:ascii="宋体" w:hAnsi="宋体"/>
              </w:rPr>
              <w:t>configuration</w:t>
            </w:r>
          </w:p>
        </w:tc>
        <w:tc>
          <w:tcPr>
            <w:tcW w:w="1559" w:type="dxa"/>
          </w:tcPr>
          <w:p w:rsidR="0096440F" w:rsidRPr="00C6182D" w:rsidRDefault="008B2B17" w:rsidP="00CC51BF">
            <w:pPr>
              <w:rPr>
                <w:rFonts w:ascii="宋体" w:hAnsi="宋体"/>
              </w:rPr>
            </w:pPr>
            <w:r>
              <w:rPr>
                <w:rFonts w:ascii="宋体" w:hAnsi="宋体"/>
              </w:rPr>
              <w:t>conf</w:t>
            </w:r>
          </w:p>
        </w:tc>
        <w:tc>
          <w:tcPr>
            <w:tcW w:w="5012" w:type="dxa"/>
          </w:tcPr>
          <w:p w:rsidR="0096440F" w:rsidRDefault="00EE18C7" w:rsidP="00CC51BF">
            <w:r>
              <w:rPr>
                <w:rFonts w:hint="eastAsia"/>
              </w:rPr>
              <w:t>配置</w:t>
            </w:r>
          </w:p>
        </w:tc>
      </w:tr>
      <w:tr w:rsidR="00DD4E70" w:rsidTr="00CC51BF">
        <w:tc>
          <w:tcPr>
            <w:tcW w:w="1951" w:type="dxa"/>
          </w:tcPr>
          <w:p w:rsidR="00DD4E70" w:rsidRPr="00C6182D" w:rsidRDefault="00481DD6" w:rsidP="00CC51BF">
            <w:pPr>
              <w:rPr>
                <w:rFonts w:ascii="宋体" w:hAnsi="宋体"/>
              </w:rPr>
            </w:pPr>
            <w:r w:rsidRPr="00C6182D">
              <w:rPr>
                <w:rFonts w:ascii="宋体" w:hAnsi="宋体"/>
              </w:rPr>
              <w:t>server</w:t>
            </w:r>
          </w:p>
        </w:tc>
        <w:tc>
          <w:tcPr>
            <w:tcW w:w="1559" w:type="dxa"/>
          </w:tcPr>
          <w:p w:rsidR="00DD4E70" w:rsidRPr="00C6182D" w:rsidRDefault="00DD4E70" w:rsidP="00CC51BF">
            <w:pPr>
              <w:rPr>
                <w:rFonts w:ascii="宋体" w:hAnsi="宋体"/>
              </w:rPr>
            </w:pPr>
          </w:p>
        </w:tc>
        <w:tc>
          <w:tcPr>
            <w:tcW w:w="5012" w:type="dxa"/>
          </w:tcPr>
          <w:p w:rsidR="00DD4E70" w:rsidRDefault="00481DD6" w:rsidP="00CC51BF">
            <w:r>
              <w:rPr>
                <w:rFonts w:hint="eastAsia"/>
              </w:rPr>
              <w:t>服务器</w:t>
            </w:r>
          </w:p>
        </w:tc>
      </w:tr>
      <w:tr w:rsidR="00481DD6" w:rsidTr="00CC51BF">
        <w:tc>
          <w:tcPr>
            <w:tcW w:w="1951" w:type="dxa"/>
          </w:tcPr>
          <w:p w:rsidR="00481DD6" w:rsidRPr="00C6182D" w:rsidRDefault="00714BC6" w:rsidP="00CC51BF">
            <w:pPr>
              <w:rPr>
                <w:rFonts w:ascii="宋体" w:hAnsi="宋体"/>
              </w:rPr>
            </w:pPr>
            <w:r w:rsidRPr="00C6182D">
              <w:rPr>
                <w:rFonts w:ascii="宋体" w:hAnsi="宋体"/>
              </w:rPr>
              <w:t>service</w:t>
            </w:r>
          </w:p>
        </w:tc>
        <w:tc>
          <w:tcPr>
            <w:tcW w:w="1559" w:type="dxa"/>
          </w:tcPr>
          <w:p w:rsidR="00481DD6" w:rsidRPr="00C6182D" w:rsidRDefault="00481DD6" w:rsidP="00CC51BF">
            <w:pPr>
              <w:rPr>
                <w:rFonts w:ascii="宋体" w:hAnsi="宋体"/>
              </w:rPr>
            </w:pPr>
          </w:p>
        </w:tc>
        <w:tc>
          <w:tcPr>
            <w:tcW w:w="5012" w:type="dxa"/>
          </w:tcPr>
          <w:p w:rsidR="00481DD6" w:rsidRDefault="00714BC6" w:rsidP="00CC51BF">
            <w:r>
              <w:rPr>
                <w:rFonts w:hint="eastAsia"/>
              </w:rPr>
              <w:t>服务</w:t>
            </w:r>
          </w:p>
        </w:tc>
      </w:tr>
      <w:tr w:rsidR="00714BC6" w:rsidTr="00CC51BF">
        <w:tc>
          <w:tcPr>
            <w:tcW w:w="1951" w:type="dxa"/>
          </w:tcPr>
          <w:p w:rsidR="00714BC6" w:rsidRPr="00C6182D" w:rsidRDefault="00736B0E" w:rsidP="00CC51BF">
            <w:pPr>
              <w:rPr>
                <w:rFonts w:ascii="宋体" w:hAnsi="宋体"/>
              </w:rPr>
            </w:pPr>
            <w:r w:rsidRPr="00C6182D">
              <w:rPr>
                <w:rFonts w:ascii="宋体" w:hAnsi="宋体"/>
              </w:rPr>
              <w:t>user</w:t>
            </w:r>
          </w:p>
        </w:tc>
        <w:tc>
          <w:tcPr>
            <w:tcW w:w="1559" w:type="dxa"/>
          </w:tcPr>
          <w:p w:rsidR="00714BC6" w:rsidRPr="00C6182D" w:rsidRDefault="00714BC6" w:rsidP="00CC51BF">
            <w:pPr>
              <w:rPr>
                <w:rFonts w:ascii="宋体" w:hAnsi="宋体"/>
              </w:rPr>
            </w:pPr>
          </w:p>
        </w:tc>
        <w:tc>
          <w:tcPr>
            <w:tcW w:w="5012" w:type="dxa"/>
          </w:tcPr>
          <w:p w:rsidR="00714BC6" w:rsidRDefault="00736B0E" w:rsidP="00CC51BF">
            <w:r>
              <w:rPr>
                <w:rFonts w:hint="eastAsia"/>
              </w:rPr>
              <w:t>用户</w:t>
            </w:r>
          </w:p>
        </w:tc>
      </w:tr>
      <w:tr w:rsidR="00736B0E" w:rsidTr="00CC51BF">
        <w:tc>
          <w:tcPr>
            <w:tcW w:w="1951" w:type="dxa"/>
          </w:tcPr>
          <w:p w:rsidR="00736B0E" w:rsidRPr="00C6182D" w:rsidRDefault="00736B0E" w:rsidP="00CC51BF">
            <w:pPr>
              <w:rPr>
                <w:rFonts w:ascii="宋体" w:hAnsi="宋体"/>
              </w:rPr>
            </w:pPr>
            <w:r w:rsidRPr="00C6182D">
              <w:rPr>
                <w:rFonts w:ascii="宋体" w:hAnsi="宋体"/>
              </w:rPr>
              <w:t>role</w:t>
            </w:r>
          </w:p>
        </w:tc>
        <w:tc>
          <w:tcPr>
            <w:tcW w:w="1559" w:type="dxa"/>
          </w:tcPr>
          <w:p w:rsidR="00736B0E" w:rsidRPr="00C6182D" w:rsidRDefault="00736B0E" w:rsidP="00CC51BF">
            <w:pPr>
              <w:rPr>
                <w:rFonts w:ascii="宋体" w:hAnsi="宋体"/>
              </w:rPr>
            </w:pPr>
          </w:p>
        </w:tc>
        <w:tc>
          <w:tcPr>
            <w:tcW w:w="5012" w:type="dxa"/>
          </w:tcPr>
          <w:p w:rsidR="00736B0E" w:rsidRDefault="00736B0E" w:rsidP="00CC51BF">
            <w:r>
              <w:rPr>
                <w:rFonts w:hint="eastAsia"/>
              </w:rPr>
              <w:t>角色</w:t>
            </w:r>
          </w:p>
        </w:tc>
      </w:tr>
      <w:tr w:rsidR="00736B0E" w:rsidTr="00CC51BF">
        <w:tc>
          <w:tcPr>
            <w:tcW w:w="1951" w:type="dxa"/>
          </w:tcPr>
          <w:p w:rsidR="00736B0E" w:rsidRPr="00C6182D" w:rsidRDefault="00736B0E" w:rsidP="00CC51BF">
            <w:pPr>
              <w:rPr>
                <w:rFonts w:ascii="宋体" w:hAnsi="宋体"/>
              </w:rPr>
            </w:pPr>
            <w:r w:rsidRPr="00C6182D">
              <w:rPr>
                <w:rFonts w:ascii="宋体" w:hAnsi="宋体"/>
              </w:rPr>
              <w:t>resource</w:t>
            </w:r>
          </w:p>
        </w:tc>
        <w:tc>
          <w:tcPr>
            <w:tcW w:w="1559" w:type="dxa"/>
          </w:tcPr>
          <w:p w:rsidR="00736B0E" w:rsidRPr="00C6182D" w:rsidRDefault="00CF1EB1" w:rsidP="00CC51BF">
            <w:pPr>
              <w:rPr>
                <w:rFonts w:ascii="宋体" w:hAnsi="宋体"/>
              </w:rPr>
            </w:pPr>
            <w:r>
              <w:rPr>
                <w:rFonts w:ascii="宋体" w:hAnsi="宋体" w:hint="eastAsia"/>
              </w:rPr>
              <w:t>res</w:t>
            </w:r>
          </w:p>
        </w:tc>
        <w:tc>
          <w:tcPr>
            <w:tcW w:w="5012" w:type="dxa"/>
          </w:tcPr>
          <w:p w:rsidR="00736B0E" w:rsidRDefault="00705B16" w:rsidP="00CC51BF">
            <w:r>
              <w:rPr>
                <w:rFonts w:hint="eastAsia"/>
              </w:rPr>
              <w:t>资源</w:t>
            </w:r>
          </w:p>
        </w:tc>
      </w:tr>
      <w:tr w:rsidR="00705B16" w:rsidTr="00CC51BF">
        <w:tc>
          <w:tcPr>
            <w:tcW w:w="1951" w:type="dxa"/>
          </w:tcPr>
          <w:p w:rsidR="00705B16" w:rsidRPr="00C6182D" w:rsidRDefault="00705B16" w:rsidP="00CC51BF">
            <w:pPr>
              <w:rPr>
                <w:rFonts w:ascii="宋体" w:hAnsi="宋体"/>
              </w:rPr>
            </w:pPr>
            <w:r w:rsidRPr="00C6182D">
              <w:rPr>
                <w:rFonts w:ascii="宋体" w:hAnsi="宋体"/>
              </w:rPr>
              <w:t>organization</w:t>
            </w:r>
          </w:p>
        </w:tc>
        <w:tc>
          <w:tcPr>
            <w:tcW w:w="1559" w:type="dxa"/>
          </w:tcPr>
          <w:p w:rsidR="00705B16" w:rsidRPr="00C6182D" w:rsidRDefault="00705B16" w:rsidP="00705B16">
            <w:pPr>
              <w:rPr>
                <w:rFonts w:ascii="宋体" w:hAnsi="宋体"/>
              </w:rPr>
            </w:pPr>
            <w:r w:rsidRPr="00C6182D">
              <w:rPr>
                <w:rFonts w:ascii="宋体" w:hAnsi="宋体"/>
              </w:rPr>
              <w:t>org</w:t>
            </w:r>
          </w:p>
        </w:tc>
        <w:tc>
          <w:tcPr>
            <w:tcW w:w="5012" w:type="dxa"/>
          </w:tcPr>
          <w:p w:rsidR="00705B16" w:rsidRDefault="00705B16" w:rsidP="00CC51BF">
            <w:r>
              <w:rPr>
                <w:rFonts w:hint="eastAsia"/>
              </w:rPr>
              <w:t>组织、单位</w:t>
            </w:r>
          </w:p>
        </w:tc>
      </w:tr>
      <w:tr w:rsidR="00D26FAF" w:rsidTr="00CC51BF">
        <w:tc>
          <w:tcPr>
            <w:tcW w:w="1951" w:type="dxa"/>
          </w:tcPr>
          <w:p w:rsidR="00D26FAF" w:rsidRPr="00C6182D" w:rsidRDefault="00D26FAF" w:rsidP="00CC51BF">
            <w:pPr>
              <w:rPr>
                <w:rFonts w:ascii="宋体" w:hAnsi="宋体"/>
              </w:rPr>
            </w:pPr>
            <w:r w:rsidRPr="00C6182D">
              <w:rPr>
                <w:rFonts w:ascii="宋体" w:hAnsi="宋体"/>
              </w:rPr>
              <w:t>operation</w:t>
            </w:r>
          </w:p>
        </w:tc>
        <w:tc>
          <w:tcPr>
            <w:tcW w:w="1559" w:type="dxa"/>
          </w:tcPr>
          <w:p w:rsidR="00D26FAF" w:rsidRPr="00C6182D" w:rsidRDefault="00D26FAF" w:rsidP="00705B16">
            <w:pPr>
              <w:rPr>
                <w:rFonts w:ascii="宋体" w:hAnsi="宋体"/>
              </w:rPr>
            </w:pPr>
          </w:p>
        </w:tc>
        <w:tc>
          <w:tcPr>
            <w:tcW w:w="5012" w:type="dxa"/>
          </w:tcPr>
          <w:p w:rsidR="00D26FAF" w:rsidRDefault="00D26FAF" w:rsidP="00CC51BF">
            <w:r>
              <w:rPr>
                <w:rFonts w:hint="eastAsia"/>
              </w:rPr>
              <w:t>操作</w:t>
            </w:r>
          </w:p>
        </w:tc>
      </w:tr>
      <w:tr w:rsidR="00D26FAF" w:rsidTr="00CC51BF">
        <w:tc>
          <w:tcPr>
            <w:tcW w:w="1951" w:type="dxa"/>
          </w:tcPr>
          <w:p w:rsidR="00D26FAF" w:rsidRPr="00C6182D" w:rsidRDefault="00A65493" w:rsidP="00CC51BF">
            <w:pPr>
              <w:rPr>
                <w:rFonts w:ascii="宋体" w:hAnsi="宋体"/>
              </w:rPr>
            </w:pPr>
            <w:r w:rsidRPr="00C6182D">
              <w:rPr>
                <w:rFonts w:ascii="宋体" w:hAnsi="宋体"/>
              </w:rPr>
              <w:t>permission</w:t>
            </w:r>
          </w:p>
        </w:tc>
        <w:tc>
          <w:tcPr>
            <w:tcW w:w="1559" w:type="dxa"/>
          </w:tcPr>
          <w:p w:rsidR="00D26FAF" w:rsidRPr="00C6182D" w:rsidRDefault="00A65493" w:rsidP="00705B16">
            <w:pPr>
              <w:rPr>
                <w:rFonts w:ascii="宋体" w:hAnsi="宋体"/>
              </w:rPr>
            </w:pPr>
            <w:r w:rsidRPr="00C6182D">
              <w:rPr>
                <w:rFonts w:ascii="宋体" w:hAnsi="宋体"/>
              </w:rPr>
              <w:t>perm</w:t>
            </w:r>
          </w:p>
        </w:tc>
        <w:tc>
          <w:tcPr>
            <w:tcW w:w="5012" w:type="dxa"/>
          </w:tcPr>
          <w:p w:rsidR="00D26FAF" w:rsidRDefault="00875675" w:rsidP="00CC51BF">
            <w:r>
              <w:rPr>
                <w:rFonts w:hint="eastAsia"/>
              </w:rPr>
              <w:t>权限</w:t>
            </w:r>
          </w:p>
        </w:tc>
      </w:tr>
      <w:tr w:rsidR="009D6BAF" w:rsidTr="00CC51BF">
        <w:tc>
          <w:tcPr>
            <w:tcW w:w="1951" w:type="dxa"/>
          </w:tcPr>
          <w:p w:rsidR="009D6BAF" w:rsidRPr="00C6182D" w:rsidRDefault="009D6BAF" w:rsidP="00CC51BF">
            <w:pPr>
              <w:rPr>
                <w:rFonts w:ascii="宋体" w:hAnsi="宋体"/>
              </w:rPr>
            </w:pPr>
            <w:r w:rsidRPr="00C6182D">
              <w:rPr>
                <w:rFonts w:ascii="宋体" w:hAnsi="宋体"/>
              </w:rPr>
              <w:t>security</w:t>
            </w:r>
          </w:p>
        </w:tc>
        <w:tc>
          <w:tcPr>
            <w:tcW w:w="1559" w:type="dxa"/>
          </w:tcPr>
          <w:p w:rsidR="009D6BAF" w:rsidRPr="00C6182D" w:rsidRDefault="009D6BAF" w:rsidP="00705B16">
            <w:pPr>
              <w:rPr>
                <w:rFonts w:ascii="宋体" w:hAnsi="宋体"/>
              </w:rPr>
            </w:pPr>
          </w:p>
        </w:tc>
        <w:tc>
          <w:tcPr>
            <w:tcW w:w="5012" w:type="dxa"/>
          </w:tcPr>
          <w:p w:rsidR="009D6BAF" w:rsidRDefault="009D6BAF" w:rsidP="00CC51BF">
            <w:r>
              <w:rPr>
                <w:rFonts w:hint="eastAsia"/>
              </w:rPr>
              <w:t>安全</w:t>
            </w:r>
          </w:p>
        </w:tc>
      </w:tr>
      <w:tr w:rsidR="009D6BAF" w:rsidTr="00CC51BF">
        <w:tc>
          <w:tcPr>
            <w:tcW w:w="1951" w:type="dxa"/>
          </w:tcPr>
          <w:p w:rsidR="009D6BAF" w:rsidRPr="00C6182D" w:rsidRDefault="00095F79" w:rsidP="00CC51BF">
            <w:pPr>
              <w:rPr>
                <w:rFonts w:ascii="宋体" w:hAnsi="宋体"/>
              </w:rPr>
            </w:pPr>
            <w:r w:rsidRPr="00CC51BF">
              <w:rPr>
                <w:rFonts w:ascii="宋体" w:hAnsi="宋体"/>
              </w:rPr>
              <w:t>exception</w:t>
            </w:r>
          </w:p>
        </w:tc>
        <w:tc>
          <w:tcPr>
            <w:tcW w:w="1559" w:type="dxa"/>
          </w:tcPr>
          <w:p w:rsidR="009D6BAF" w:rsidRPr="00C6182D" w:rsidRDefault="009D6BAF" w:rsidP="00705B16">
            <w:pPr>
              <w:rPr>
                <w:rFonts w:ascii="宋体" w:hAnsi="宋体"/>
              </w:rPr>
            </w:pPr>
          </w:p>
        </w:tc>
        <w:tc>
          <w:tcPr>
            <w:tcW w:w="5012" w:type="dxa"/>
          </w:tcPr>
          <w:p w:rsidR="009D6BAF" w:rsidRDefault="00095F79" w:rsidP="00CC51BF">
            <w:r>
              <w:rPr>
                <w:rFonts w:hint="eastAsia"/>
              </w:rPr>
              <w:t>异常</w:t>
            </w:r>
          </w:p>
        </w:tc>
      </w:tr>
      <w:tr w:rsidR="007F748E" w:rsidTr="00CC51BF">
        <w:tc>
          <w:tcPr>
            <w:tcW w:w="1951" w:type="dxa"/>
          </w:tcPr>
          <w:p w:rsidR="007F748E" w:rsidRPr="00CC51BF" w:rsidRDefault="007F748E" w:rsidP="00CC51BF">
            <w:pPr>
              <w:rPr>
                <w:rFonts w:ascii="宋体" w:hAnsi="宋体"/>
              </w:rPr>
            </w:pPr>
            <w:r w:rsidRPr="00C6182D">
              <w:rPr>
                <w:rFonts w:ascii="宋体" w:hAnsi="宋体" w:hint="eastAsia"/>
              </w:rPr>
              <w:t>table</w:t>
            </w:r>
          </w:p>
        </w:tc>
        <w:tc>
          <w:tcPr>
            <w:tcW w:w="1559" w:type="dxa"/>
          </w:tcPr>
          <w:p w:rsidR="007F748E" w:rsidRPr="00C6182D" w:rsidRDefault="007F748E" w:rsidP="00705B16">
            <w:pPr>
              <w:rPr>
                <w:rFonts w:ascii="宋体" w:hAnsi="宋体"/>
              </w:rPr>
            </w:pPr>
          </w:p>
        </w:tc>
        <w:tc>
          <w:tcPr>
            <w:tcW w:w="5012" w:type="dxa"/>
          </w:tcPr>
          <w:p w:rsidR="007F748E" w:rsidRDefault="00CB1226" w:rsidP="00CC51BF">
            <w:r>
              <w:rPr>
                <w:rFonts w:hint="eastAsia"/>
              </w:rPr>
              <w:t>表格</w:t>
            </w:r>
          </w:p>
        </w:tc>
      </w:tr>
      <w:tr w:rsidR="00736492" w:rsidTr="00CC51BF">
        <w:tc>
          <w:tcPr>
            <w:tcW w:w="1951" w:type="dxa"/>
          </w:tcPr>
          <w:p w:rsidR="00736492" w:rsidRPr="00C6182D" w:rsidRDefault="00DD6B29" w:rsidP="00CC51BF">
            <w:pPr>
              <w:rPr>
                <w:rFonts w:ascii="宋体" w:hAnsi="宋体"/>
              </w:rPr>
            </w:pPr>
            <w:r w:rsidRPr="00CC51BF">
              <w:rPr>
                <w:rFonts w:ascii="宋体" w:hAnsi="宋体" w:hint="eastAsia"/>
              </w:rPr>
              <w:t>e</w:t>
            </w:r>
            <w:r w:rsidRPr="00CC51BF">
              <w:rPr>
                <w:rFonts w:ascii="宋体" w:hAnsi="宋体"/>
              </w:rPr>
              <w:t>rror</w:t>
            </w:r>
          </w:p>
        </w:tc>
        <w:tc>
          <w:tcPr>
            <w:tcW w:w="1559" w:type="dxa"/>
          </w:tcPr>
          <w:p w:rsidR="00736492" w:rsidRPr="00C6182D" w:rsidRDefault="00736492" w:rsidP="00705B16">
            <w:pPr>
              <w:rPr>
                <w:rFonts w:ascii="宋体" w:hAnsi="宋体"/>
              </w:rPr>
            </w:pPr>
          </w:p>
        </w:tc>
        <w:tc>
          <w:tcPr>
            <w:tcW w:w="5012" w:type="dxa"/>
          </w:tcPr>
          <w:p w:rsidR="00736492" w:rsidRDefault="00DD6B29" w:rsidP="00CC51BF">
            <w:r>
              <w:rPr>
                <w:rFonts w:hint="eastAsia"/>
              </w:rPr>
              <w:t>错误</w:t>
            </w:r>
          </w:p>
        </w:tc>
      </w:tr>
      <w:tr w:rsidR="006F4192" w:rsidTr="00CC51BF">
        <w:tc>
          <w:tcPr>
            <w:tcW w:w="1951" w:type="dxa"/>
          </w:tcPr>
          <w:p w:rsidR="006F4192" w:rsidRPr="00CC51BF" w:rsidRDefault="0085664D" w:rsidP="00CC51BF">
            <w:pPr>
              <w:rPr>
                <w:rFonts w:ascii="宋体" w:hAnsi="宋体"/>
              </w:rPr>
            </w:pPr>
            <w:r w:rsidRPr="00CC51BF">
              <w:rPr>
                <w:rFonts w:ascii="宋体" w:hAnsi="宋体" w:hint="eastAsia"/>
              </w:rPr>
              <w:t>message</w:t>
            </w:r>
          </w:p>
        </w:tc>
        <w:tc>
          <w:tcPr>
            <w:tcW w:w="1559" w:type="dxa"/>
          </w:tcPr>
          <w:p w:rsidR="006F4192" w:rsidRPr="00CC51BF" w:rsidRDefault="006F4192" w:rsidP="00705B16">
            <w:pPr>
              <w:rPr>
                <w:rFonts w:ascii="宋体" w:hAnsi="宋体"/>
              </w:rPr>
            </w:pPr>
          </w:p>
        </w:tc>
        <w:tc>
          <w:tcPr>
            <w:tcW w:w="5012" w:type="dxa"/>
          </w:tcPr>
          <w:p w:rsidR="006F4192" w:rsidRDefault="0085664D" w:rsidP="00CC51BF">
            <w:r>
              <w:rPr>
                <w:rFonts w:hint="eastAsia"/>
              </w:rPr>
              <w:t>消息、通知</w:t>
            </w:r>
          </w:p>
        </w:tc>
      </w:tr>
      <w:tr w:rsidR="00B000E1" w:rsidTr="00CC51BF">
        <w:tc>
          <w:tcPr>
            <w:tcW w:w="1951" w:type="dxa"/>
          </w:tcPr>
          <w:p w:rsidR="00B000E1" w:rsidRPr="00CC51BF" w:rsidRDefault="00B877FC" w:rsidP="00CC51BF">
            <w:pPr>
              <w:rPr>
                <w:rFonts w:ascii="宋体" w:hAnsi="宋体"/>
              </w:rPr>
            </w:pPr>
            <w:r w:rsidRPr="00CC51BF">
              <w:rPr>
                <w:rFonts w:ascii="宋体" w:hAnsi="宋体" w:hint="eastAsia"/>
              </w:rPr>
              <w:t>s</w:t>
            </w:r>
            <w:r w:rsidRPr="00CC51BF">
              <w:rPr>
                <w:rFonts w:ascii="宋体" w:hAnsi="宋体"/>
              </w:rPr>
              <w:t>um</w:t>
            </w:r>
          </w:p>
        </w:tc>
        <w:tc>
          <w:tcPr>
            <w:tcW w:w="1559" w:type="dxa"/>
          </w:tcPr>
          <w:p w:rsidR="00B000E1" w:rsidRPr="00CC51BF" w:rsidRDefault="00B000E1" w:rsidP="00705B16">
            <w:pPr>
              <w:rPr>
                <w:rFonts w:ascii="宋体" w:hAnsi="宋体"/>
              </w:rPr>
            </w:pPr>
          </w:p>
        </w:tc>
        <w:tc>
          <w:tcPr>
            <w:tcW w:w="5012" w:type="dxa"/>
          </w:tcPr>
          <w:p w:rsidR="00B000E1" w:rsidRDefault="00B877FC" w:rsidP="00CC51BF">
            <w:r>
              <w:rPr>
                <w:rFonts w:hint="eastAsia"/>
              </w:rPr>
              <w:t>总数</w:t>
            </w:r>
          </w:p>
        </w:tc>
      </w:tr>
      <w:tr w:rsidR="00B877FC" w:rsidTr="00CC51BF">
        <w:tc>
          <w:tcPr>
            <w:tcW w:w="1951" w:type="dxa"/>
          </w:tcPr>
          <w:p w:rsidR="00B877FC" w:rsidRPr="00CC51BF" w:rsidRDefault="00E35F2D" w:rsidP="00CC51BF">
            <w:pPr>
              <w:rPr>
                <w:rFonts w:ascii="宋体" w:hAnsi="宋体"/>
              </w:rPr>
            </w:pPr>
            <w:r>
              <w:rPr>
                <w:rFonts w:ascii="宋体" w:hAnsi="宋体"/>
              </w:rPr>
              <w:t>c</w:t>
            </w:r>
            <w:r>
              <w:rPr>
                <w:rFonts w:ascii="宋体" w:hAnsi="宋体" w:hint="eastAsia"/>
              </w:rPr>
              <w:t>ontext</w:t>
            </w:r>
          </w:p>
        </w:tc>
        <w:tc>
          <w:tcPr>
            <w:tcW w:w="1559" w:type="dxa"/>
          </w:tcPr>
          <w:p w:rsidR="00B877FC" w:rsidRPr="00CC51BF" w:rsidRDefault="00B877FC" w:rsidP="00705B16">
            <w:pPr>
              <w:rPr>
                <w:rFonts w:ascii="宋体" w:hAnsi="宋体"/>
              </w:rPr>
            </w:pPr>
          </w:p>
        </w:tc>
        <w:tc>
          <w:tcPr>
            <w:tcW w:w="5012" w:type="dxa"/>
          </w:tcPr>
          <w:p w:rsidR="00B877FC" w:rsidRDefault="00E35F2D" w:rsidP="00CC51BF">
            <w:r>
              <w:rPr>
                <w:rFonts w:hint="eastAsia"/>
              </w:rPr>
              <w:t>上下文</w:t>
            </w:r>
            <w:r>
              <w:t>。</w:t>
            </w:r>
          </w:p>
          <w:p w:rsidR="00E35F2D" w:rsidRDefault="00E35F2D" w:rsidP="00CC51BF">
            <w:r>
              <w:rPr>
                <w:rFonts w:hint="eastAsia"/>
              </w:rPr>
              <w:t>如</w:t>
            </w:r>
            <w:r>
              <w:t>登录、应用或者某个特定</w:t>
            </w:r>
            <w:r>
              <w:rPr>
                <w:rFonts w:hint="eastAsia"/>
              </w:rPr>
              <w:t>功能的</w:t>
            </w:r>
            <w:r>
              <w:t>上下文封装处理。</w:t>
            </w:r>
          </w:p>
        </w:tc>
      </w:tr>
    </w:tbl>
    <w:p w:rsidR="00740727" w:rsidRDefault="00F4126C" w:rsidP="00DF325A">
      <w:pPr>
        <w:pStyle w:val="3"/>
        <w:numPr>
          <w:ilvl w:val="2"/>
          <w:numId w:val="4"/>
        </w:numPr>
      </w:pPr>
      <w:r>
        <w:rPr>
          <w:rFonts w:hint="eastAsia"/>
        </w:rPr>
        <w:t>助词的中英文对照表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0"/>
        <w:gridCol w:w="1525"/>
        <w:gridCol w:w="4851"/>
      </w:tblGrid>
      <w:tr w:rsidR="00F4126C" w:rsidTr="00CC51BF">
        <w:tc>
          <w:tcPr>
            <w:tcW w:w="1951" w:type="dxa"/>
            <w:shd w:val="clear" w:color="auto" w:fill="808080"/>
          </w:tcPr>
          <w:p w:rsidR="00F4126C" w:rsidRDefault="00F4126C" w:rsidP="00CC51BF">
            <w:pPr>
              <w:jc w:val="center"/>
            </w:pPr>
            <w:r>
              <w:rPr>
                <w:rFonts w:hint="eastAsia"/>
              </w:rPr>
              <w:t>英文</w:t>
            </w:r>
          </w:p>
        </w:tc>
        <w:tc>
          <w:tcPr>
            <w:tcW w:w="1559" w:type="dxa"/>
            <w:shd w:val="clear" w:color="auto" w:fill="808080"/>
          </w:tcPr>
          <w:p w:rsidR="00F4126C" w:rsidRDefault="00F4126C" w:rsidP="00CC51BF">
            <w:pPr>
              <w:jc w:val="center"/>
            </w:pPr>
            <w:r>
              <w:rPr>
                <w:rFonts w:hint="eastAsia"/>
              </w:rPr>
              <w:t>缩写</w:t>
            </w:r>
          </w:p>
        </w:tc>
        <w:tc>
          <w:tcPr>
            <w:tcW w:w="5012" w:type="dxa"/>
            <w:shd w:val="clear" w:color="auto" w:fill="808080"/>
          </w:tcPr>
          <w:p w:rsidR="00F4126C" w:rsidRDefault="00F4126C" w:rsidP="00CC51BF">
            <w:pPr>
              <w:jc w:val="center"/>
            </w:pPr>
            <w:r>
              <w:rPr>
                <w:rFonts w:hint="eastAsia"/>
              </w:rPr>
              <w:t>中文</w:t>
            </w:r>
          </w:p>
        </w:tc>
      </w:tr>
      <w:tr w:rsidR="00F4126C" w:rsidTr="00CC51BF">
        <w:tc>
          <w:tcPr>
            <w:tcW w:w="1951" w:type="dxa"/>
          </w:tcPr>
          <w:p w:rsidR="00F4126C" w:rsidRDefault="003B489A" w:rsidP="00CC51BF">
            <w:r w:rsidRPr="00CC51BF">
              <w:rPr>
                <w:rFonts w:ascii="宋体" w:hAnsi="宋体" w:hint="eastAsia"/>
              </w:rPr>
              <w:t>a</w:t>
            </w:r>
            <w:r w:rsidRPr="00CC51BF">
              <w:rPr>
                <w:rFonts w:ascii="宋体" w:hAnsi="宋体"/>
              </w:rPr>
              <w:t>bstract</w:t>
            </w:r>
          </w:p>
        </w:tc>
        <w:tc>
          <w:tcPr>
            <w:tcW w:w="1559" w:type="dxa"/>
          </w:tcPr>
          <w:p w:rsidR="00F4126C" w:rsidRDefault="00F4126C" w:rsidP="00CC51BF"/>
        </w:tc>
        <w:tc>
          <w:tcPr>
            <w:tcW w:w="5012" w:type="dxa"/>
          </w:tcPr>
          <w:p w:rsidR="00F4126C" w:rsidRDefault="003B489A" w:rsidP="00CC51BF">
            <w:r>
              <w:rPr>
                <w:rFonts w:hint="eastAsia"/>
              </w:rPr>
              <w:t>抽象的</w:t>
            </w:r>
          </w:p>
        </w:tc>
      </w:tr>
      <w:tr w:rsidR="00F4126C" w:rsidTr="00CC51BF">
        <w:tc>
          <w:tcPr>
            <w:tcW w:w="1951" w:type="dxa"/>
          </w:tcPr>
          <w:p w:rsidR="00F4126C" w:rsidRDefault="00E1724F" w:rsidP="00CC51BF">
            <w:r>
              <w:rPr>
                <w:rFonts w:hint="eastAsia"/>
              </w:rPr>
              <w:t>f</w:t>
            </w:r>
            <w:r w:rsidRPr="00E1724F">
              <w:t>irst</w:t>
            </w:r>
          </w:p>
        </w:tc>
        <w:tc>
          <w:tcPr>
            <w:tcW w:w="1559" w:type="dxa"/>
          </w:tcPr>
          <w:p w:rsidR="00F4126C" w:rsidRDefault="00F4126C" w:rsidP="00CC51BF"/>
        </w:tc>
        <w:tc>
          <w:tcPr>
            <w:tcW w:w="5012" w:type="dxa"/>
          </w:tcPr>
          <w:p w:rsidR="00F4126C" w:rsidRDefault="00E1724F" w:rsidP="00CC51BF">
            <w:r>
              <w:rPr>
                <w:rFonts w:hint="eastAsia"/>
              </w:rPr>
              <w:t>第一个</w:t>
            </w:r>
          </w:p>
        </w:tc>
      </w:tr>
      <w:tr w:rsidR="00F4126C" w:rsidTr="00CC51BF">
        <w:tc>
          <w:tcPr>
            <w:tcW w:w="1951" w:type="dxa"/>
          </w:tcPr>
          <w:p w:rsidR="00F4126C" w:rsidRPr="00762ED2" w:rsidRDefault="005D0BA4" w:rsidP="00CC51BF">
            <w:r>
              <w:rPr>
                <w:rFonts w:hint="eastAsia"/>
              </w:rPr>
              <w:t>l</w:t>
            </w:r>
            <w:r w:rsidRPr="005D0BA4">
              <w:t>ast</w:t>
            </w:r>
          </w:p>
        </w:tc>
        <w:tc>
          <w:tcPr>
            <w:tcW w:w="1559" w:type="dxa"/>
          </w:tcPr>
          <w:p w:rsidR="00F4126C" w:rsidRPr="00762ED2" w:rsidRDefault="00F4126C" w:rsidP="00CC51BF"/>
        </w:tc>
        <w:tc>
          <w:tcPr>
            <w:tcW w:w="5012" w:type="dxa"/>
          </w:tcPr>
          <w:p w:rsidR="00F4126C" w:rsidRPr="00762ED2" w:rsidRDefault="005D0BA4" w:rsidP="00CC51BF">
            <w:r>
              <w:rPr>
                <w:rFonts w:hint="eastAsia"/>
              </w:rPr>
              <w:t>最后一个</w:t>
            </w:r>
          </w:p>
        </w:tc>
      </w:tr>
      <w:tr w:rsidR="00F4126C" w:rsidTr="00CC51BF">
        <w:tc>
          <w:tcPr>
            <w:tcW w:w="1951" w:type="dxa"/>
          </w:tcPr>
          <w:p w:rsidR="00F4126C" w:rsidRPr="00061A69" w:rsidRDefault="0064611B" w:rsidP="00CC51BF">
            <w:r>
              <w:rPr>
                <w:rFonts w:hint="eastAsia"/>
              </w:rPr>
              <w:t>n</w:t>
            </w:r>
            <w:r w:rsidRPr="0064611B">
              <w:t>ext</w:t>
            </w:r>
          </w:p>
        </w:tc>
        <w:tc>
          <w:tcPr>
            <w:tcW w:w="1559" w:type="dxa"/>
          </w:tcPr>
          <w:p w:rsidR="00F4126C" w:rsidRDefault="00F4126C" w:rsidP="00CC51BF"/>
        </w:tc>
        <w:tc>
          <w:tcPr>
            <w:tcW w:w="5012" w:type="dxa"/>
          </w:tcPr>
          <w:p w:rsidR="00F4126C" w:rsidRPr="00061A69" w:rsidRDefault="0064611B" w:rsidP="00CC51BF">
            <w:r>
              <w:rPr>
                <w:rFonts w:hint="eastAsia"/>
              </w:rPr>
              <w:t>下一个</w:t>
            </w:r>
          </w:p>
        </w:tc>
      </w:tr>
      <w:tr w:rsidR="00F4126C" w:rsidTr="00CC51BF">
        <w:tc>
          <w:tcPr>
            <w:tcW w:w="1951" w:type="dxa"/>
          </w:tcPr>
          <w:p w:rsidR="00F4126C" w:rsidRDefault="00020F68" w:rsidP="00CC51BF">
            <w:r w:rsidRPr="00020F68">
              <w:t>previous</w:t>
            </w:r>
          </w:p>
        </w:tc>
        <w:tc>
          <w:tcPr>
            <w:tcW w:w="1559" w:type="dxa"/>
          </w:tcPr>
          <w:p w:rsidR="00F4126C" w:rsidRDefault="00020F68" w:rsidP="00CC51BF">
            <w:r w:rsidRPr="00020F68">
              <w:t>prev</w:t>
            </w:r>
          </w:p>
        </w:tc>
        <w:tc>
          <w:tcPr>
            <w:tcW w:w="5012" w:type="dxa"/>
          </w:tcPr>
          <w:p w:rsidR="00F4126C" w:rsidRDefault="00E260D1" w:rsidP="00CC51BF">
            <w:r>
              <w:rPr>
                <w:rFonts w:hint="eastAsia"/>
              </w:rPr>
              <w:t>前一个</w:t>
            </w:r>
          </w:p>
        </w:tc>
      </w:tr>
      <w:tr w:rsidR="00F4126C" w:rsidTr="00CC51BF">
        <w:tc>
          <w:tcPr>
            <w:tcW w:w="1951" w:type="dxa"/>
          </w:tcPr>
          <w:p w:rsidR="00F4126C" w:rsidRPr="001956D6" w:rsidRDefault="00010697" w:rsidP="00CC51BF">
            <w:r>
              <w:rPr>
                <w:rFonts w:hint="eastAsia"/>
              </w:rPr>
              <w:t>c</w:t>
            </w:r>
            <w:r w:rsidRPr="00010697">
              <w:t>urrent</w:t>
            </w:r>
          </w:p>
        </w:tc>
        <w:tc>
          <w:tcPr>
            <w:tcW w:w="1559" w:type="dxa"/>
          </w:tcPr>
          <w:p w:rsidR="00F4126C" w:rsidRPr="001956D6" w:rsidRDefault="00010697" w:rsidP="00010697">
            <w:r>
              <w:rPr>
                <w:rFonts w:hint="eastAsia"/>
              </w:rPr>
              <w:t>c</w:t>
            </w:r>
            <w:r w:rsidRPr="00010697">
              <w:t>ur</w:t>
            </w:r>
            <w:r w:rsidR="00ED39BD">
              <w:t>r</w:t>
            </w:r>
          </w:p>
        </w:tc>
        <w:tc>
          <w:tcPr>
            <w:tcW w:w="5012" w:type="dxa"/>
          </w:tcPr>
          <w:p w:rsidR="00F4126C" w:rsidRDefault="00010697" w:rsidP="00CC51BF">
            <w:r>
              <w:rPr>
                <w:rFonts w:hint="eastAsia"/>
              </w:rPr>
              <w:t>当前</w:t>
            </w:r>
          </w:p>
        </w:tc>
      </w:tr>
      <w:tr w:rsidR="00F4126C" w:rsidTr="00CC51BF">
        <w:tc>
          <w:tcPr>
            <w:tcW w:w="1951" w:type="dxa"/>
          </w:tcPr>
          <w:p w:rsidR="00F4126C" w:rsidRPr="009D6BAF" w:rsidRDefault="00F4126C" w:rsidP="00CC51BF"/>
        </w:tc>
        <w:tc>
          <w:tcPr>
            <w:tcW w:w="1559" w:type="dxa"/>
          </w:tcPr>
          <w:p w:rsidR="00F4126C" w:rsidRPr="009D6BAF" w:rsidRDefault="00F4126C" w:rsidP="00CC51BF"/>
        </w:tc>
        <w:tc>
          <w:tcPr>
            <w:tcW w:w="5012" w:type="dxa"/>
          </w:tcPr>
          <w:p w:rsidR="00F4126C" w:rsidRDefault="00F4126C" w:rsidP="00CC51BF"/>
        </w:tc>
      </w:tr>
    </w:tbl>
    <w:p w:rsidR="0048648B" w:rsidRDefault="0048648B" w:rsidP="00DF325A">
      <w:pPr>
        <w:pStyle w:val="1"/>
        <w:numPr>
          <w:ilvl w:val="0"/>
          <w:numId w:val="4"/>
        </w:numPr>
      </w:pPr>
      <w:r>
        <w:rPr>
          <w:rFonts w:hint="eastAsia"/>
        </w:rPr>
        <w:lastRenderedPageBreak/>
        <w:t>单元测试</w:t>
      </w:r>
    </w:p>
    <w:p w:rsidR="00DA4B34" w:rsidRDefault="00307779" w:rsidP="00DF325A">
      <w:pPr>
        <w:pStyle w:val="2"/>
        <w:numPr>
          <w:ilvl w:val="1"/>
          <w:numId w:val="4"/>
        </w:numPr>
      </w:pPr>
      <w:r>
        <w:t>重要性</w:t>
      </w:r>
      <w:r w:rsidR="003A3DC2">
        <w:rPr>
          <w:rFonts w:hint="eastAsia"/>
        </w:rPr>
        <w:t>和</w:t>
      </w:r>
      <w:r w:rsidR="003A3DC2">
        <w:t>责任</w:t>
      </w:r>
    </w:p>
    <w:p w:rsidR="00B548C9" w:rsidRDefault="007F1E18" w:rsidP="007F1E18">
      <w:pPr>
        <w:ind w:left="420"/>
      </w:pPr>
      <w:r>
        <w:rPr>
          <w:rFonts w:hint="eastAsia"/>
        </w:rPr>
        <w:t>程序员</w:t>
      </w:r>
      <w:r>
        <w:t>的价值在于和他人合作，开发出高质量的代码，而不是开发出一堆虫件（</w:t>
      </w:r>
      <w:r>
        <w:rPr>
          <w:rFonts w:hint="eastAsia"/>
        </w:rPr>
        <w:t>bug</w:t>
      </w:r>
      <w:r>
        <w:t>ware</w:t>
      </w:r>
      <w:r>
        <w:t>）</w:t>
      </w:r>
      <w:r>
        <w:rPr>
          <w:rFonts w:hint="eastAsia"/>
        </w:rPr>
        <w:t>。</w:t>
      </w:r>
    </w:p>
    <w:p w:rsidR="007F1E18" w:rsidRDefault="007F1E18" w:rsidP="007F1E18">
      <w:pPr>
        <w:ind w:left="420"/>
      </w:pPr>
    </w:p>
    <w:p w:rsidR="007F1E18" w:rsidRDefault="007F1E18" w:rsidP="007F1E18">
      <w:pPr>
        <w:ind w:left="420"/>
      </w:pPr>
      <w:r>
        <w:rPr>
          <w:rFonts w:hint="eastAsia"/>
        </w:rPr>
        <w:t>程序员</w:t>
      </w:r>
      <w:r>
        <w:t>必须对自己的代码质量负责，</w:t>
      </w:r>
      <w:r>
        <w:rPr>
          <w:rFonts w:hint="eastAsia"/>
        </w:rPr>
        <w:t>单元测试</w:t>
      </w:r>
      <w:r>
        <w:t>是对自己</w:t>
      </w:r>
      <w:r>
        <w:rPr>
          <w:rFonts w:hint="eastAsia"/>
        </w:rPr>
        <w:t>代码质量</w:t>
      </w:r>
      <w:r>
        <w:t>的基本承诺。</w:t>
      </w:r>
    </w:p>
    <w:p w:rsidR="007F1E18" w:rsidRDefault="007F1E18" w:rsidP="007F1E18">
      <w:pPr>
        <w:ind w:left="420"/>
      </w:pPr>
    </w:p>
    <w:p w:rsidR="007F1E18" w:rsidRDefault="007F1E18" w:rsidP="007F1E18">
      <w:pPr>
        <w:ind w:left="420"/>
      </w:pPr>
      <w:r>
        <w:rPr>
          <w:rFonts w:hint="eastAsia"/>
        </w:rPr>
        <w:t>程序</w:t>
      </w:r>
      <w:r>
        <w:rPr>
          <w:rFonts w:hint="eastAsia"/>
        </w:rPr>
        <w:t xml:space="preserve"> </w:t>
      </w:r>
      <w:r>
        <w:t xml:space="preserve">= </w:t>
      </w:r>
      <w:r>
        <w:rPr>
          <w:rFonts w:hint="eastAsia"/>
        </w:rPr>
        <w:t>单元测试</w:t>
      </w:r>
      <w:r>
        <w:t>（</w:t>
      </w:r>
      <w:r>
        <w:t>UT</w:t>
      </w:r>
      <w:r>
        <w:rPr>
          <w:rFonts w:hint="eastAsia"/>
        </w:rPr>
        <w:t>）</w:t>
      </w:r>
      <w:r>
        <w:t xml:space="preserve"> + </w:t>
      </w:r>
      <w:r>
        <w:rPr>
          <w:rFonts w:hint="eastAsia"/>
        </w:rPr>
        <w:t>代码</w:t>
      </w:r>
      <w:r>
        <w:t>（</w:t>
      </w:r>
      <w:r>
        <w:t>CODE</w:t>
      </w:r>
      <w:r>
        <w:rPr>
          <w:rFonts w:hint="eastAsia"/>
        </w:rPr>
        <w:t>）</w:t>
      </w:r>
    </w:p>
    <w:p w:rsidR="00F91D12" w:rsidRDefault="00F91D12" w:rsidP="007F1E18">
      <w:pPr>
        <w:ind w:left="420"/>
      </w:pPr>
    </w:p>
    <w:p w:rsidR="00F91D12" w:rsidRDefault="00F91D12" w:rsidP="00F91D12">
      <w:pPr>
        <w:ind w:firstLine="420"/>
      </w:pPr>
      <w:r>
        <w:rPr>
          <w:rFonts w:hint="eastAsia"/>
        </w:rPr>
        <w:t>对于</w:t>
      </w:r>
      <w:r>
        <w:t>组件化的项目，除了</w:t>
      </w:r>
      <w:r>
        <w:t>1~2</w:t>
      </w:r>
      <w:r>
        <w:rPr>
          <w:rFonts w:hint="eastAsia"/>
        </w:rPr>
        <w:t>个子</w:t>
      </w:r>
      <w:r>
        <w:t>项目</w:t>
      </w:r>
      <w:r>
        <w:rPr>
          <w:rFonts w:hint="eastAsia"/>
        </w:rPr>
        <w:t>是</w:t>
      </w:r>
      <w:r>
        <w:t>可以通过界面进行测试</w:t>
      </w:r>
      <w:r>
        <w:rPr>
          <w:rFonts w:hint="eastAsia"/>
        </w:rPr>
        <w:t>之外</w:t>
      </w:r>
      <w:r>
        <w:t>，其它的项目均是</w:t>
      </w:r>
      <w:r>
        <w:rPr>
          <w:rFonts w:hint="eastAsia"/>
        </w:rPr>
        <w:t>java</w:t>
      </w:r>
      <w:r>
        <w:t>代码</w:t>
      </w:r>
      <w:r>
        <w:rPr>
          <w:rFonts w:hint="eastAsia"/>
        </w:rPr>
        <w:t>。</w:t>
      </w:r>
      <w:r>
        <w:t>如果</w:t>
      </w:r>
      <w:r>
        <w:rPr>
          <w:rFonts w:hint="eastAsia"/>
        </w:rPr>
        <w:t>一个</w:t>
      </w:r>
      <w:r>
        <w:t>bug</w:t>
      </w:r>
      <w:r>
        <w:t>不能</w:t>
      </w:r>
      <w:r>
        <w:rPr>
          <w:rFonts w:hint="eastAsia"/>
        </w:rPr>
        <w:t>在</w:t>
      </w:r>
      <w:r>
        <w:t>单元测试阶段被发现，而是在集成测试</w:t>
      </w:r>
      <w:r>
        <w:rPr>
          <w:rFonts w:hint="eastAsia"/>
        </w:rPr>
        <w:t>，</w:t>
      </w:r>
      <w:r>
        <w:t>甚至是系统测试</w:t>
      </w:r>
      <w:r>
        <w:rPr>
          <w:rFonts w:hint="eastAsia"/>
        </w:rPr>
        <w:t>阶段</w:t>
      </w:r>
      <w:r>
        <w:t>才被发现，那么</w:t>
      </w:r>
      <w:r>
        <w:rPr>
          <w:rFonts w:hint="eastAsia"/>
        </w:rPr>
        <w:t>排查和</w:t>
      </w:r>
      <w:r>
        <w:t>修复</w:t>
      </w:r>
      <w:r>
        <w:rPr>
          <w:rFonts w:hint="eastAsia"/>
        </w:rPr>
        <w:t>成本</w:t>
      </w:r>
      <w:r w:rsidR="00E31000">
        <w:rPr>
          <w:rFonts w:hint="eastAsia"/>
        </w:rPr>
        <w:t>将</w:t>
      </w:r>
      <w:r>
        <w:t>是非常高昂的。</w:t>
      </w:r>
    </w:p>
    <w:p w:rsidR="00F91D12" w:rsidRDefault="00F91D12" w:rsidP="00F91D12">
      <w:pPr>
        <w:ind w:firstLine="420"/>
      </w:pPr>
    </w:p>
    <w:p w:rsidR="00F91D12" w:rsidRDefault="00BA7BD8" w:rsidP="00F91D12">
      <w:pPr>
        <w:ind w:firstLine="420"/>
      </w:pPr>
      <w:r>
        <w:rPr>
          <w:rFonts w:hint="eastAsia"/>
        </w:rPr>
        <w:t>不做</w:t>
      </w:r>
      <w:r>
        <w:t>好单元测试，就会影响团队其他人员的工作。</w:t>
      </w:r>
    </w:p>
    <w:p w:rsidR="007676FE" w:rsidRDefault="007676FE" w:rsidP="00F91D12">
      <w:pPr>
        <w:ind w:firstLine="420"/>
      </w:pPr>
    </w:p>
    <w:p w:rsidR="00BA7BD8" w:rsidRDefault="00BA7BD8" w:rsidP="00F91D12">
      <w:pPr>
        <w:ind w:firstLine="420"/>
      </w:pPr>
      <w:r>
        <w:rPr>
          <w:rFonts w:hint="eastAsia"/>
        </w:rPr>
        <w:t>测试人员</w:t>
      </w:r>
      <w:r>
        <w:t>有权利对没有做过</w:t>
      </w:r>
      <w:r>
        <w:rPr>
          <w:rFonts w:hint="eastAsia"/>
        </w:rPr>
        <w:t>单元测试</w:t>
      </w:r>
      <w:r>
        <w:t>的代码说</w:t>
      </w:r>
      <w:r w:rsidRPr="007676FE">
        <w:rPr>
          <w:b/>
        </w:rPr>
        <w:t>不</w:t>
      </w:r>
      <w:r>
        <w:rPr>
          <w:rFonts w:hint="eastAsia"/>
        </w:rPr>
        <w:t>。</w:t>
      </w:r>
    </w:p>
    <w:p w:rsidR="00BA7BD8" w:rsidRDefault="00BA7BD8" w:rsidP="00F91D12">
      <w:pPr>
        <w:ind w:firstLine="420"/>
      </w:pPr>
      <w:r>
        <w:rPr>
          <w:rFonts w:hint="eastAsia"/>
        </w:rPr>
        <w:t>其他的</w:t>
      </w:r>
      <w:r>
        <w:t>开发人员也有权利对</w:t>
      </w:r>
      <w:r>
        <w:rPr>
          <w:rFonts w:hint="eastAsia"/>
        </w:rPr>
        <w:t>没有</w:t>
      </w:r>
      <w:r>
        <w:t>做过单元测试的代码说</w:t>
      </w:r>
      <w:r w:rsidRPr="007676FE">
        <w:rPr>
          <w:b/>
        </w:rPr>
        <w:t>不</w:t>
      </w:r>
      <w:r>
        <w:rPr>
          <w:rFonts w:hint="eastAsia"/>
        </w:rPr>
        <w:t>。</w:t>
      </w:r>
    </w:p>
    <w:p w:rsidR="00BA7BD8" w:rsidRDefault="00BA7BD8" w:rsidP="00F91D12">
      <w:pPr>
        <w:ind w:firstLine="420"/>
      </w:pPr>
    </w:p>
    <w:p w:rsidR="00BA7BD8" w:rsidRDefault="00BA7BD8" w:rsidP="00F91D12">
      <w:pPr>
        <w:ind w:firstLine="420"/>
      </w:pPr>
      <w:r>
        <w:rPr>
          <w:rFonts w:hint="eastAsia"/>
        </w:rPr>
        <w:t>项目</w:t>
      </w:r>
      <w:r>
        <w:t>经理在</w:t>
      </w:r>
      <w:r w:rsidR="009E5062">
        <w:rPr>
          <w:rFonts w:hint="eastAsia"/>
        </w:rPr>
        <w:t>日常管理</w:t>
      </w:r>
      <w:r w:rsidR="00383451">
        <w:t>工作中，单元测试是重要的考察部分，也是界定</w:t>
      </w:r>
      <w:r w:rsidR="00383451">
        <w:rPr>
          <w:rFonts w:hint="eastAsia"/>
        </w:rPr>
        <w:t>出错</w:t>
      </w:r>
      <w:r w:rsidR="0070420D">
        <w:t>责任的关键</w:t>
      </w:r>
      <w:r w:rsidR="0070420D">
        <w:rPr>
          <w:rFonts w:hint="eastAsia"/>
        </w:rPr>
        <w:t>依据</w:t>
      </w:r>
      <w:r w:rsidR="009E5062">
        <w:t>。</w:t>
      </w:r>
    </w:p>
    <w:p w:rsidR="00AD2080" w:rsidRDefault="00AD2080" w:rsidP="00DF325A">
      <w:pPr>
        <w:pStyle w:val="2"/>
        <w:numPr>
          <w:ilvl w:val="1"/>
          <w:numId w:val="4"/>
        </w:numPr>
      </w:pPr>
      <w:r>
        <w:rPr>
          <w:rFonts w:hint="eastAsia"/>
        </w:rPr>
        <w:t>两种</w:t>
      </w:r>
      <w:r>
        <w:t>UT</w:t>
      </w:r>
      <w:r>
        <w:rPr>
          <w:rFonts w:hint="eastAsia"/>
        </w:rPr>
        <w:t>方式</w:t>
      </w:r>
    </w:p>
    <w:p w:rsidR="007D528E" w:rsidRDefault="007D528E" w:rsidP="00DF325A">
      <w:pPr>
        <w:pStyle w:val="a6"/>
        <w:numPr>
          <w:ilvl w:val="0"/>
          <w:numId w:val="18"/>
        </w:numPr>
        <w:ind w:firstLineChars="0"/>
      </w:pPr>
      <w:r>
        <w:rPr>
          <w:rFonts w:hint="eastAsia"/>
        </w:rPr>
        <w:t>传统</w:t>
      </w:r>
      <w:r>
        <w:t>方式</w:t>
      </w:r>
      <w:r>
        <w:rPr>
          <w:rFonts w:hint="eastAsia"/>
        </w:rPr>
        <w:t>。</w:t>
      </w:r>
      <w:r>
        <w:t>编程，测试</w:t>
      </w:r>
      <w:r>
        <w:rPr>
          <w:rFonts w:hint="eastAsia"/>
        </w:rPr>
        <w:t>和</w:t>
      </w:r>
      <w:r>
        <w:t>改良。</w:t>
      </w:r>
    </w:p>
    <w:p w:rsidR="007D528E" w:rsidRDefault="007D528E" w:rsidP="007D528E">
      <w:pPr>
        <w:pStyle w:val="a6"/>
        <w:ind w:left="840" w:firstLineChars="0" w:firstLine="0"/>
      </w:pPr>
      <w:r>
        <w:rPr>
          <w:rFonts w:hint="eastAsia"/>
        </w:rPr>
        <w:t>流程如下：</w:t>
      </w:r>
    </w:p>
    <w:p w:rsidR="00AD2080" w:rsidRDefault="007D45CF" w:rsidP="007D528E">
      <w:pPr>
        <w:pStyle w:val="a6"/>
        <w:ind w:left="840" w:firstLineChars="0" w:firstLine="0"/>
      </w:pPr>
      <w:r>
        <w:t>编写程序单元</w:t>
      </w:r>
      <w:r>
        <w:rPr>
          <w:rFonts w:hint="eastAsia"/>
        </w:rPr>
        <w:t xml:space="preserve"> </w:t>
      </w:r>
      <w:r>
        <w:sym w:font="Wingdings" w:char="F0E0"/>
      </w:r>
      <w:r>
        <w:t xml:space="preserve"> </w:t>
      </w:r>
      <w:r>
        <w:t>编写</w:t>
      </w:r>
      <w:r>
        <w:t>UT</w:t>
      </w:r>
      <w:r>
        <w:t>代码</w:t>
      </w:r>
      <w:r>
        <w:rPr>
          <w:rFonts w:hint="eastAsia"/>
        </w:rPr>
        <w:t xml:space="preserve"> </w:t>
      </w:r>
      <w:r>
        <w:sym w:font="Wingdings" w:char="F0E0"/>
      </w:r>
      <w:r>
        <w:t xml:space="preserve"> </w:t>
      </w:r>
      <w:r>
        <w:t>测试</w:t>
      </w:r>
      <w:r>
        <w:rPr>
          <w:rFonts w:hint="eastAsia"/>
        </w:rPr>
        <w:t xml:space="preserve"> </w:t>
      </w:r>
      <w:r>
        <w:sym w:font="Wingdings" w:char="F0E0"/>
      </w:r>
      <w:r>
        <w:t xml:space="preserve"> </w:t>
      </w:r>
      <w:r>
        <w:rPr>
          <w:rFonts w:hint="eastAsia"/>
        </w:rPr>
        <w:t>改良</w:t>
      </w:r>
      <w:r>
        <w:t>程序</w:t>
      </w:r>
      <w:r>
        <w:rPr>
          <w:rFonts w:hint="eastAsia"/>
        </w:rPr>
        <w:t xml:space="preserve"> </w:t>
      </w:r>
      <w:r>
        <w:sym w:font="Wingdings" w:char="F0E0"/>
      </w:r>
      <w:r>
        <w:t xml:space="preserve"> </w:t>
      </w:r>
      <w:r w:rsidR="007D528E">
        <w:rPr>
          <w:rFonts w:hint="eastAsia"/>
        </w:rPr>
        <w:t>调整</w:t>
      </w:r>
      <w:r w:rsidR="007D528E">
        <w:t>UT</w:t>
      </w:r>
      <w:r w:rsidR="007D528E">
        <w:t>代码</w:t>
      </w:r>
      <w:r w:rsidR="007D528E">
        <w:rPr>
          <w:rFonts w:hint="eastAsia"/>
        </w:rPr>
        <w:t xml:space="preserve"> </w:t>
      </w:r>
      <w:r w:rsidR="007D528E">
        <w:sym w:font="Wingdings" w:char="F0E0"/>
      </w:r>
      <w:r w:rsidR="007D528E">
        <w:t xml:space="preserve"> </w:t>
      </w:r>
      <w:r w:rsidR="007D528E">
        <w:rPr>
          <w:rFonts w:hint="eastAsia"/>
        </w:rPr>
        <w:t>继续</w:t>
      </w:r>
      <w:r w:rsidR="007D528E">
        <w:t>测试</w:t>
      </w:r>
      <w:r w:rsidR="00D22CB5">
        <w:rPr>
          <w:rFonts w:hint="eastAsia"/>
        </w:rPr>
        <w:t xml:space="preserve"> </w:t>
      </w:r>
      <w:r w:rsidR="00D22CB5">
        <w:sym w:font="Wingdings" w:char="F0E0"/>
      </w:r>
      <w:r w:rsidR="00D22CB5">
        <w:t xml:space="preserve"> </w:t>
      </w:r>
      <w:r w:rsidR="00D22CB5">
        <w:rPr>
          <w:rFonts w:hint="eastAsia"/>
        </w:rPr>
        <w:t>【反复</w:t>
      </w:r>
      <w:r w:rsidR="00D22CB5">
        <w:t>的过程</w:t>
      </w:r>
      <w:r w:rsidR="00D22CB5">
        <w:rPr>
          <w:rFonts w:hint="eastAsia"/>
        </w:rPr>
        <w:t>】</w:t>
      </w:r>
      <w:r w:rsidR="00D22CB5">
        <w:rPr>
          <w:rFonts w:hint="eastAsia"/>
        </w:rPr>
        <w:t xml:space="preserve"> </w:t>
      </w:r>
      <w:r w:rsidR="00D22CB5">
        <w:sym w:font="Wingdings" w:char="F0E0"/>
      </w:r>
      <w:r w:rsidR="00D22CB5">
        <w:t xml:space="preserve"> </w:t>
      </w:r>
      <w:r w:rsidR="00D22CB5">
        <w:rPr>
          <w:rFonts w:hint="eastAsia"/>
        </w:rPr>
        <w:t>所有业务</w:t>
      </w:r>
      <w:r w:rsidR="003A404A">
        <w:rPr>
          <w:rFonts w:hint="eastAsia"/>
        </w:rPr>
        <w:t>全部</w:t>
      </w:r>
      <w:r w:rsidR="003A404A">
        <w:t>实现</w:t>
      </w:r>
      <w:r w:rsidR="003A404A">
        <w:rPr>
          <w:rFonts w:hint="eastAsia"/>
        </w:rPr>
        <w:t>和相应的</w:t>
      </w:r>
      <w:r w:rsidR="00D22CB5">
        <w:t>单元测试都通过</w:t>
      </w:r>
      <w:r w:rsidR="007D528E">
        <w:t>。</w:t>
      </w:r>
    </w:p>
    <w:p w:rsidR="007D528E" w:rsidRPr="00D22CB5" w:rsidRDefault="007D528E" w:rsidP="007D528E">
      <w:pPr>
        <w:pStyle w:val="a6"/>
        <w:ind w:left="840" w:firstLineChars="0" w:firstLine="0"/>
      </w:pPr>
    </w:p>
    <w:p w:rsidR="007D528E" w:rsidRDefault="007D528E" w:rsidP="00DF325A">
      <w:pPr>
        <w:pStyle w:val="a6"/>
        <w:numPr>
          <w:ilvl w:val="0"/>
          <w:numId w:val="18"/>
        </w:numPr>
        <w:ind w:firstLineChars="0"/>
      </w:pPr>
      <w:r>
        <w:rPr>
          <w:rFonts w:hint="eastAsia"/>
        </w:rPr>
        <w:t>T</w:t>
      </w:r>
      <w:r w:rsidR="00D651C4">
        <w:t>D</w:t>
      </w:r>
      <w:r>
        <w:rPr>
          <w:rFonts w:hint="eastAsia"/>
        </w:rPr>
        <w:t>D</w:t>
      </w:r>
      <w:r w:rsidR="00D651C4">
        <w:t xml:space="preserve"> </w:t>
      </w:r>
      <w:r w:rsidR="00D651C4">
        <w:rPr>
          <w:rFonts w:hint="eastAsia"/>
        </w:rPr>
        <w:t>测试</w:t>
      </w:r>
      <w:r w:rsidR="00D651C4">
        <w:t>驱动开发</w:t>
      </w:r>
    </w:p>
    <w:p w:rsidR="00D651C4" w:rsidRDefault="00D651C4" w:rsidP="00D651C4">
      <w:pPr>
        <w:pStyle w:val="a6"/>
        <w:ind w:left="840" w:firstLineChars="0" w:firstLine="0"/>
      </w:pPr>
      <w:r>
        <w:rPr>
          <w:rFonts w:hint="eastAsia"/>
        </w:rPr>
        <w:t>流程</w:t>
      </w:r>
      <w:r>
        <w:t>如下：</w:t>
      </w:r>
    </w:p>
    <w:p w:rsidR="00D651C4" w:rsidRDefault="00D651C4" w:rsidP="00D651C4">
      <w:pPr>
        <w:pStyle w:val="a6"/>
        <w:ind w:left="840" w:firstLineChars="0" w:firstLine="0"/>
      </w:pPr>
      <w:r>
        <w:rPr>
          <w:rFonts w:hint="eastAsia"/>
        </w:rPr>
        <w:t>根据</w:t>
      </w:r>
      <w:r>
        <w:t>需求先写</w:t>
      </w:r>
      <w:r>
        <w:t xml:space="preserve">UT </w:t>
      </w:r>
      <w:r>
        <w:sym w:font="Wingdings" w:char="F0E0"/>
      </w:r>
      <w:r>
        <w:t xml:space="preserve"> </w:t>
      </w:r>
      <w:r w:rsidR="00D22CB5">
        <w:rPr>
          <w:rFonts w:hint="eastAsia"/>
        </w:rPr>
        <w:t>编写</w:t>
      </w:r>
      <w:r w:rsidR="00D22CB5">
        <w:t>程序单元满足</w:t>
      </w:r>
      <w:r w:rsidR="00D22CB5">
        <w:t>UT</w:t>
      </w:r>
      <w:r w:rsidR="00D22CB5">
        <w:t>的通过</w:t>
      </w:r>
      <w:r w:rsidR="00D22CB5">
        <w:rPr>
          <w:rFonts w:hint="eastAsia"/>
        </w:rPr>
        <w:t xml:space="preserve"> </w:t>
      </w:r>
      <w:r w:rsidR="00D22CB5">
        <w:sym w:font="Wingdings" w:char="F0E0"/>
      </w:r>
      <w:r w:rsidR="00D22CB5">
        <w:t xml:space="preserve"> </w:t>
      </w:r>
      <w:r w:rsidR="00D22CB5">
        <w:rPr>
          <w:rFonts w:hint="eastAsia"/>
        </w:rPr>
        <w:t>调整</w:t>
      </w:r>
      <w:r w:rsidR="00D22CB5">
        <w:t>UT</w:t>
      </w:r>
      <w:r w:rsidR="00D22CB5">
        <w:t>，增加更多的业务逻辑测试</w:t>
      </w:r>
      <w:r w:rsidR="00D22CB5">
        <w:rPr>
          <w:rFonts w:hint="eastAsia"/>
        </w:rPr>
        <w:t xml:space="preserve"> </w:t>
      </w:r>
      <w:r w:rsidR="00D22CB5">
        <w:sym w:font="Wingdings" w:char="F0E0"/>
      </w:r>
      <w:r w:rsidR="00D22CB5">
        <w:t xml:space="preserve"> </w:t>
      </w:r>
      <w:r w:rsidR="00D22CB5">
        <w:rPr>
          <w:rFonts w:hint="eastAsia"/>
        </w:rPr>
        <w:t>丰富</w:t>
      </w:r>
      <w:r w:rsidR="00D22CB5">
        <w:t>程序单元</w:t>
      </w:r>
      <w:r w:rsidR="00D22CB5">
        <w:rPr>
          <w:rFonts w:hint="eastAsia"/>
        </w:rPr>
        <w:t>再次</w:t>
      </w:r>
      <w:r w:rsidR="00D22CB5">
        <w:t>满足</w:t>
      </w:r>
      <w:r w:rsidR="00D22CB5">
        <w:t xml:space="preserve">UT </w:t>
      </w:r>
      <w:r w:rsidR="00D22CB5">
        <w:sym w:font="Wingdings" w:char="F0E0"/>
      </w:r>
      <w:r w:rsidR="00D22CB5">
        <w:t xml:space="preserve"> </w:t>
      </w:r>
      <w:r w:rsidR="00D22CB5">
        <w:rPr>
          <w:rFonts w:hint="eastAsia"/>
        </w:rPr>
        <w:t>【反复的</w:t>
      </w:r>
      <w:r w:rsidR="00D22CB5">
        <w:t>过程】</w:t>
      </w:r>
      <w:r w:rsidR="00D22CB5">
        <w:rPr>
          <w:rFonts w:hint="eastAsia"/>
        </w:rPr>
        <w:t xml:space="preserve"> </w:t>
      </w:r>
      <w:r w:rsidR="00D22CB5">
        <w:sym w:font="Wingdings" w:char="F0E0"/>
      </w:r>
      <w:r w:rsidR="00D22CB5">
        <w:t xml:space="preserve"> </w:t>
      </w:r>
      <w:r w:rsidR="00D22CB5">
        <w:rPr>
          <w:rFonts w:hint="eastAsia"/>
        </w:rPr>
        <w:t>单元</w:t>
      </w:r>
      <w:r w:rsidR="00D22CB5">
        <w:t>测试覆盖所有业务</w:t>
      </w:r>
      <w:r w:rsidR="00D22CB5">
        <w:rPr>
          <w:rFonts w:hint="eastAsia"/>
        </w:rPr>
        <w:t>并</w:t>
      </w:r>
      <w:r w:rsidR="00D22CB5">
        <w:t>全部测试通过。</w:t>
      </w:r>
    </w:p>
    <w:p w:rsidR="00D31C01" w:rsidRDefault="00D31C01" w:rsidP="00D651C4">
      <w:pPr>
        <w:pStyle w:val="a6"/>
        <w:ind w:left="840" w:firstLineChars="0" w:firstLine="0"/>
      </w:pPr>
    </w:p>
    <w:p w:rsidR="00D31C01" w:rsidRDefault="00D31C01" w:rsidP="00D31C01">
      <w:r>
        <w:tab/>
      </w:r>
    </w:p>
    <w:p w:rsidR="00D31C01" w:rsidRDefault="00D31C01" w:rsidP="00D31C01">
      <w:r>
        <w:tab/>
      </w:r>
      <w:r>
        <w:rPr>
          <w:rFonts w:hint="eastAsia"/>
        </w:rPr>
        <w:t>注意</w:t>
      </w:r>
      <w:r>
        <w:t>，两种测试方式</w:t>
      </w:r>
      <w:r>
        <w:rPr>
          <w:rFonts w:hint="eastAsia"/>
        </w:rPr>
        <w:t>都必须</w:t>
      </w:r>
      <w:r>
        <w:t>保证</w:t>
      </w:r>
      <w:r w:rsidR="00D62815">
        <w:rPr>
          <w:rFonts w:hint="eastAsia"/>
        </w:rPr>
        <w:t>public</w:t>
      </w:r>
      <w:r w:rsidR="00D62815">
        <w:t>和</w:t>
      </w:r>
      <w:r w:rsidR="00D62815">
        <w:t>protected</w:t>
      </w:r>
      <w:r w:rsidR="00D62815">
        <w:t>的方法都有相应的</w:t>
      </w:r>
      <w:r w:rsidR="00D62815">
        <w:t>UT</w:t>
      </w:r>
      <w:r w:rsidR="00D62815">
        <w:t>方法。</w:t>
      </w:r>
    </w:p>
    <w:p w:rsidR="00D97256" w:rsidRDefault="00D97256" w:rsidP="00D31C01">
      <w:r>
        <w:tab/>
      </w:r>
      <w:r>
        <w:rPr>
          <w:rFonts w:hint="eastAsia"/>
        </w:rPr>
        <w:t>对于</w:t>
      </w:r>
      <w:r>
        <w:t>底层框架</w:t>
      </w:r>
      <w:r>
        <w:rPr>
          <w:rFonts w:hint="eastAsia"/>
        </w:rPr>
        <w:t>的</w:t>
      </w:r>
      <w:r>
        <w:t>公共方法，</w:t>
      </w:r>
      <w:r>
        <w:rPr>
          <w:rFonts w:hint="eastAsia"/>
        </w:rPr>
        <w:t>则</w:t>
      </w:r>
      <w:r>
        <w:t>不需要在每一个</w:t>
      </w:r>
      <w:r>
        <w:rPr>
          <w:rFonts w:hint="eastAsia"/>
        </w:rPr>
        <w:t>子类</w:t>
      </w:r>
      <w:r>
        <w:t>都</w:t>
      </w:r>
      <w:r>
        <w:rPr>
          <w:rFonts w:hint="eastAsia"/>
        </w:rPr>
        <w:t>重复</w:t>
      </w:r>
      <w:r w:rsidR="009875CB">
        <w:rPr>
          <w:rFonts w:hint="eastAsia"/>
        </w:rPr>
        <w:t>测试</w:t>
      </w:r>
      <w:r>
        <w:t>。</w:t>
      </w:r>
    </w:p>
    <w:p w:rsidR="003E231F" w:rsidRDefault="003E231F" w:rsidP="00DF325A">
      <w:pPr>
        <w:pStyle w:val="2"/>
        <w:numPr>
          <w:ilvl w:val="1"/>
          <w:numId w:val="4"/>
        </w:numPr>
      </w:pPr>
      <w:r>
        <w:rPr>
          <w:rFonts w:hint="eastAsia"/>
        </w:rPr>
        <w:lastRenderedPageBreak/>
        <w:t>传统</w:t>
      </w:r>
      <w:r>
        <w:t>方式</w:t>
      </w:r>
    </w:p>
    <w:p w:rsidR="000F5505" w:rsidRPr="000F5505" w:rsidRDefault="000F5505" w:rsidP="000F5505">
      <w:r w:rsidRPr="000F5505">
        <w:rPr>
          <w:noProof/>
        </w:rPr>
        <w:drawing>
          <wp:inline distT="0" distB="0" distL="0" distR="0">
            <wp:extent cx="5274310" cy="1792338"/>
            <wp:effectExtent l="0" t="0" r="2540" b="0"/>
            <wp:docPr id="14" name="图片 14" descr="H:\baiduyun\公司\Hotent\X4\项目管理\单元测试规范 - 传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iduyun\公司\Hotent\X4\项目管理\单元测试规范 - 传统.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792338"/>
                    </a:xfrm>
                    <a:prstGeom prst="rect">
                      <a:avLst/>
                    </a:prstGeom>
                    <a:noFill/>
                    <a:ln>
                      <a:noFill/>
                    </a:ln>
                  </pic:spPr>
                </pic:pic>
              </a:graphicData>
            </a:graphic>
          </wp:inline>
        </w:drawing>
      </w:r>
    </w:p>
    <w:p w:rsidR="00E10240" w:rsidRDefault="00E10240" w:rsidP="00DF325A">
      <w:pPr>
        <w:pStyle w:val="a6"/>
        <w:numPr>
          <w:ilvl w:val="0"/>
          <w:numId w:val="19"/>
        </w:numPr>
        <w:ind w:firstLineChars="0"/>
      </w:pPr>
      <w:r>
        <w:rPr>
          <w:rFonts w:hint="eastAsia"/>
        </w:rPr>
        <w:t>写一点</w:t>
      </w:r>
      <w:r>
        <w:t>方法</w:t>
      </w:r>
      <w:r>
        <w:rPr>
          <w:rFonts w:hint="eastAsia"/>
        </w:rPr>
        <w:t>、</w:t>
      </w:r>
      <w:r>
        <w:t>写一点</w:t>
      </w:r>
      <w:r>
        <w:t>UT</w:t>
      </w:r>
    </w:p>
    <w:p w:rsidR="00E10240" w:rsidRDefault="00E10240" w:rsidP="00E10240">
      <w:pPr>
        <w:pStyle w:val="a6"/>
        <w:ind w:left="840" w:firstLineChars="0" w:firstLine="0"/>
      </w:pPr>
      <w:r>
        <w:rPr>
          <w:rFonts w:hint="eastAsia"/>
        </w:rPr>
        <w:t>不要</w:t>
      </w:r>
      <w:r>
        <w:t>等待方法全部完成后才写</w:t>
      </w:r>
      <w:r>
        <w:t>UT</w:t>
      </w:r>
      <w:r>
        <w:t>，而是在</w:t>
      </w:r>
      <w:r>
        <w:rPr>
          <w:rFonts w:hint="eastAsia"/>
        </w:rPr>
        <w:t>该方法的</w:t>
      </w:r>
      <w:r>
        <w:t>每一</w:t>
      </w:r>
      <w:r>
        <w:rPr>
          <w:rFonts w:hint="eastAsia"/>
        </w:rPr>
        <w:t>部分</w:t>
      </w:r>
      <w:r>
        <w:t>完成后</w:t>
      </w:r>
      <w:r>
        <w:rPr>
          <w:rFonts w:hint="eastAsia"/>
        </w:rPr>
        <w:t>就</w:t>
      </w:r>
      <w:r>
        <w:t>进行</w:t>
      </w:r>
      <w:r>
        <w:t>UT</w:t>
      </w:r>
      <w:r>
        <w:t>，让</w:t>
      </w:r>
      <w:r>
        <w:t>UT</w:t>
      </w:r>
      <w:r>
        <w:t>贯穿方法编写的全过程。</w:t>
      </w:r>
    </w:p>
    <w:p w:rsidR="00092EB2" w:rsidRDefault="00092EB2" w:rsidP="00DF325A">
      <w:pPr>
        <w:pStyle w:val="a6"/>
        <w:numPr>
          <w:ilvl w:val="0"/>
          <w:numId w:val="19"/>
        </w:numPr>
        <w:ind w:firstLineChars="0"/>
      </w:pPr>
      <w:r>
        <w:rPr>
          <w:rFonts w:hint="eastAsia"/>
        </w:rPr>
        <w:t>编写</w:t>
      </w:r>
      <w:r>
        <w:rPr>
          <w:rFonts w:hint="eastAsia"/>
        </w:rPr>
        <w:t>UT</w:t>
      </w:r>
    </w:p>
    <w:p w:rsidR="003E231F" w:rsidRDefault="00813782" w:rsidP="00092EB2">
      <w:pPr>
        <w:pStyle w:val="a6"/>
        <w:ind w:left="840" w:firstLineChars="0" w:firstLine="0"/>
      </w:pPr>
      <w:r>
        <w:rPr>
          <w:rFonts w:hint="eastAsia"/>
        </w:rPr>
        <w:t>程序员</w:t>
      </w:r>
      <w:r>
        <w:t>每编写完一个程序单元，就编写</w:t>
      </w:r>
      <w:r>
        <w:t>UT</w:t>
      </w:r>
      <w:r>
        <w:t>代码</w:t>
      </w:r>
      <w:r>
        <w:rPr>
          <w:rFonts w:hint="eastAsia"/>
        </w:rPr>
        <w:t>。</w:t>
      </w:r>
    </w:p>
    <w:p w:rsidR="00092EB2" w:rsidRDefault="00092EB2" w:rsidP="00DF325A">
      <w:pPr>
        <w:pStyle w:val="a6"/>
        <w:numPr>
          <w:ilvl w:val="0"/>
          <w:numId w:val="19"/>
        </w:numPr>
        <w:ind w:firstLineChars="0"/>
      </w:pPr>
      <w:r>
        <w:rPr>
          <w:rFonts w:hint="eastAsia"/>
        </w:rPr>
        <w:t>运行</w:t>
      </w:r>
      <w:r>
        <w:t>UT</w:t>
      </w:r>
    </w:p>
    <w:p w:rsidR="00CC37CA" w:rsidRPr="00CC37CA" w:rsidRDefault="00CC37CA" w:rsidP="00092EB2">
      <w:pPr>
        <w:pStyle w:val="a6"/>
        <w:ind w:left="840" w:firstLineChars="0" w:firstLine="0"/>
      </w:pPr>
      <w:r w:rsidRPr="00CC37CA">
        <w:rPr>
          <w:rFonts w:hint="eastAsia"/>
        </w:rPr>
        <w:t>通过运行</w:t>
      </w:r>
      <w:r w:rsidRPr="00CC37CA">
        <w:rPr>
          <w:rFonts w:hint="eastAsia"/>
        </w:rPr>
        <w:t>UT</w:t>
      </w:r>
      <w:r w:rsidRPr="00CC37CA">
        <w:rPr>
          <w:rFonts w:hint="eastAsia"/>
        </w:rPr>
        <w:t>代码来定位程序的错误，而不是直接调试代码，节约了大量调试的时间。</w:t>
      </w:r>
    </w:p>
    <w:p w:rsidR="00092EB2" w:rsidRDefault="00092EB2" w:rsidP="00DF325A">
      <w:pPr>
        <w:pStyle w:val="a6"/>
        <w:numPr>
          <w:ilvl w:val="0"/>
          <w:numId w:val="19"/>
        </w:numPr>
        <w:ind w:firstLineChars="0"/>
      </w:pPr>
      <w:r>
        <w:rPr>
          <w:rFonts w:hint="eastAsia"/>
        </w:rPr>
        <w:t>修复</w:t>
      </w:r>
      <w:r>
        <w:t>和改良方法</w:t>
      </w:r>
    </w:p>
    <w:p w:rsidR="00092EB2" w:rsidRDefault="00140DC0" w:rsidP="00092EB2">
      <w:pPr>
        <w:pStyle w:val="a6"/>
        <w:ind w:left="840" w:firstLineChars="0" w:firstLine="0"/>
      </w:pPr>
      <w:r>
        <w:rPr>
          <w:rFonts w:hint="eastAsia"/>
        </w:rPr>
        <w:t>修复</w:t>
      </w:r>
      <w:r>
        <w:t>和改良方法，以通过</w:t>
      </w:r>
      <w:r>
        <w:t>UT</w:t>
      </w:r>
      <w:r>
        <w:t>。</w:t>
      </w:r>
    </w:p>
    <w:p w:rsidR="00092EB2" w:rsidRDefault="008F558C" w:rsidP="00DF325A">
      <w:pPr>
        <w:pStyle w:val="a6"/>
        <w:numPr>
          <w:ilvl w:val="0"/>
          <w:numId w:val="19"/>
        </w:numPr>
        <w:ind w:firstLineChars="0"/>
      </w:pPr>
      <w:r>
        <w:rPr>
          <w:rFonts w:hint="eastAsia"/>
        </w:rPr>
        <w:t>方法</w:t>
      </w:r>
      <w:r>
        <w:t>太复杂</w:t>
      </w:r>
      <w:r>
        <w:rPr>
          <w:rFonts w:hint="eastAsia"/>
        </w:rPr>
        <w:t>？</w:t>
      </w:r>
      <w:r>
        <w:t>——</w:t>
      </w:r>
      <w:r w:rsidR="00092EB2">
        <w:rPr>
          <w:rFonts w:hint="eastAsia"/>
        </w:rPr>
        <w:t>重构</w:t>
      </w:r>
      <w:r w:rsidR="00092EB2">
        <w:t>方法</w:t>
      </w:r>
    </w:p>
    <w:p w:rsidR="00A0737C" w:rsidRDefault="00A0737C" w:rsidP="00092EB2">
      <w:pPr>
        <w:pStyle w:val="a6"/>
        <w:ind w:left="840" w:firstLineChars="0" w:firstLine="0"/>
      </w:pPr>
      <w:r>
        <w:rPr>
          <w:rFonts w:hint="eastAsia"/>
        </w:rPr>
        <w:t>对</w:t>
      </w:r>
      <w:r w:rsidR="00E72778">
        <w:rPr>
          <w:rFonts w:hint="eastAsia"/>
        </w:rPr>
        <w:t>代码</w:t>
      </w:r>
      <w:r w:rsidR="003372F5">
        <w:rPr>
          <w:rFonts w:hint="eastAsia"/>
        </w:rPr>
        <w:t>较多</w:t>
      </w:r>
      <w:r w:rsidR="000E1293">
        <w:rPr>
          <w:rFonts w:hint="eastAsia"/>
        </w:rPr>
        <w:t>(</w:t>
      </w:r>
      <w:r w:rsidR="000E1293">
        <w:rPr>
          <w:rFonts w:hint="eastAsia"/>
        </w:rPr>
        <w:t>注</w:t>
      </w:r>
      <w:r w:rsidR="000E1293">
        <w:rPr>
          <w:rFonts w:hint="eastAsia"/>
        </w:rPr>
        <w:t>)</w:t>
      </w:r>
      <w:r w:rsidR="00E72778">
        <w:t>的方法</w:t>
      </w:r>
      <w:r w:rsidR="00E72778">
        <w:rPr>
          <w:rFonts w:hint="eastAsia"/>
        </w:rPr>
        <w:t>进行</w:t>
      </w:r>
      <w:r w:rsidR="00E72778">
        <w:t>重构，将其分解为若干个较小的</w:t>
      </w:r>
      <w:r w:rsidR="00E72778">
        <w:rPr>
          <w:rFonts w:hint="eastAsia"/>
        </w:rPr>
        <w:t>方法</w:t>
      </w:r>
      <w:r w:rsidR="00E72778">
        <w:t>，并独立的进行</w:t>
      </w:r>
      <w:r w:rsidR="00E72778">
        <w:t>UT</w:t>
      </w:r>
      <w:r w:rsidR="00E72778">
        <w:rPr>
          <w:rFonts w:hint="eastAsia"/>
        </w:rPr>
        <w:t>。</w:t>
      </w:r>
    </w:p>
    <w:p w:rsidR="00E72778" w:rsidRDefault="003372F5" w:rsidP="00E72778">
      <w:pPr>
        <w:pStyle w:val="a6"/>
        <w:ind w:left="840" w:firstLineChars="0" w:firstLine="0"/>
      </w:pPr>
      <w:r>
        <w:rPr>
          <w:rFonts w:hint="eastAsia"/>
        </w:rPr>
        <w:t>每个</w:t>
      </w:r>
      <w:r>
        <w:t>小方法只处理一个特定的业务，</w:t>
      </w:r>
      <w:r w:rsidR="00E72778">
        <w:rPr>
          <w:rFonts w:hint="eastAsia"/>
        </w:rPr>
        <w:t>这样</w:t>
      </w:r>
      <w:r w:rsidR="00E72778">
        <w:t>比</w:t>
      </w:r>
      <w:r w:rsidR="00E72778">
        <w:t>UT</w:t>
      </w:r>
      <w:r w:rsidR="00E72778">
        <w:t>一个大的方法要简单和</w:t>
      </w:r>
      <w:r w:rsidR="000E1293">
        <w:rPr>
          <w:rFonts w:hint="eastAsia"/>
        </w:rPr>
        <w:t>更容易</w:t>
      </w:r>
      <w:r w:rsidR="000E1293">
        <w:t>覆盖全面。</w:t>
      </w:r>
    </w:p>
    <w:p w:rsidR="00E72778" w:rsidRDefault="00E72778" w:rsidP="00E72778">
      <w:pPr>
        <w:pStyle w:val="a6"/>
        <w:ind w:left="840" w:firstLineChars="0" w:firstLine="0"/>
      </w:pPr>
      <w:r>
        <w:rPr>
          <w:rFonts w:hint="eastAsia"/>
        </w:rPr>
        <w:t>【</w:t>
      </w:r>
      <w:r w:rsidR="000E1293">
        <w:rPr>
          <w:rFonts w:hint="eastAsia"/>
        </w:rPr>
        <w:t>注</w:t>
      </w:r>
      <w:r>
        <w:rPr>
          <w:rFonts w:hint="eastAsia"/>
        </w:rPr>
        <w:t>】</w:t>
      </w:r>
      <w:r w:rsidR="000E1293">
        <w:rPr>
          <w:rFonts w:hint="eastAsia"/>
        </w:rPr>
        <w:t>什么是代码</w:t>
      </w:r>
      <w:r w:rsidR="000E1293">
        <w:t>较</w:t>
      </w:r>
      <w:r w:rsidR="000E1293">
        <w:rPr>
          <w:rFonts w:hint="eastAsia"/>
        </w:rPr>
        <w:t>多没有</w:t>
      </w:r>
      <w:r w:rsidR="000E1293">
        <w:t>硬性标准</w:t>
      </w:r>
      <w:r w:rsidR="00092EB2">
        <w:rPr>
          <w:rFonts w:hint="eastAsia"/>
        </w:rPr>
        <w:t>，</w:t>
      </w:r>
      <w:r w:rsidR="00092EB2">
        <w:t>一般超过</w:t>
      </w:r>
      <w:r w:rsidR="00092EB2">
        <w:t>40</w:t>
      </w:r>
      <w:r w:rsidR="00092EB2">
        <w:rPr>
          <w:rFonts w:hint="eastAsia"/>
        </w:rPr>
        <w:t>行</w:t>
      </w:r>
      <w:r w:rsidR="00092EB2">
        <w:t>就需要</w:t>
      </w:r>
      <w:r w:rsidR="00140DC0">
        <w:rPr>
          <w:rFonts w:hint="eastAsia"/>
        </w:rPr>
        <w:t>考虑</w:t>
      </w:r>
      <w:r w:rsidR="00092EB2">
        <w:t>是否可以进行重构了。</w:t>
      </w:r>
    </w:p>
    <w:p w:rsidR="00CC37CA" w:rsidRPr="00140DC0" w:rsidRDefault="00CC37CA" w:rsidP="00140DC0">
      <w:pPr>
        <w:pStyle w:val="a6"/>
        <w:ind w:left="840" w:firstLineChars="0" w:firstLine="0"/>
      </w:pPr>
    </w:p>
    <w:p w:rsidR="005043B1" w:rsidRDefault="005043B1" w:rsidP="005043B1"/>
    <w:p w:rsidR="00813782" w:rsidRDefault="005043B1" w:rsidP="005043B1">
      <w:pPr>
        <w:ind w:firstLine="420"/>
      </w:pPr>
      <w:r>
        <w:rPr>
          <w:rFonts w:hint="eastAsia"/>
        </w:rPr>
        <w:t>按照</w:t>
      </w:r>
      <w:r>
        <w:t>上面的方式，方法的</w:t>
      </w:r>
      <w:r w:rsidR="00CC37CA" w:rsidRPr="00CC37CA">
        <w:rPr>
          <w:rFonts w:hint="eastAsia"/>
        </w:rPr>
        <w:t>错误能尽早的发现，不需要等到</w:t>
      </w:r>
      <w:r w:rsidR="00CC37CA" w:rsidRPr="00CC37CA">
        <w:rPr>
          <w:rFonts w:hint="eastAsia"/>
        </w:rPr>
        <w:t xml:space="preserve">Code </w:t>
      </w:r>
      <w:r>
        <w:t>R</w:t>
      </w:r>
      <w:r w:rsidR="00CC37CA" w:rsidRPr="00CC37CA">
        <w:rPr>
          <w:rFonts w:hint="eastAsia"/>
        </w:rPr>
        <w:t>eview</w:t>
      </w:r>
      <w:r>
        <w:rPr>
          <w:rFonts w:hint="eastAsia"/>
        </w:rPr>
        <w:t>或者</w:t>
      </w:r>
      <w:r>
        <w:t>集成测试才被发现和</w:t>
      </w:r>
      <w:r w:rsidR="00CC37CA" w:rsidRPr="00CC37CA">
        <w:rPr>
          <w:rFonts w:hint="eastAsia"/>
        </w:rPr>
        <w:t>修复，</w:t>
      </w:r>
      <w:r>
        <w:rPr>
          <w:rFonts w:hint="eastAsia"/>
        </w:rPr>
        <w:t>在</w:t>
      </w:r>
      <w:r>
        <w:t>这个阶段修复错误</w:t>
      </w:r>
      <w:r w:rsidR="00CC37CA" w:rsidRPr="00CC37CA">
        <w:rPr>
          <w:rFonts w:hint="eastAsia"/>
        </w:rPr>
        <w:t>成本很低</w:t>
      </w:r>
      <w:r>
        <w:rPr>
          <w:rFonts w:hint="eastAsia"/>
        </w:rPr>
        <w:t>。</w:t>
      </w:r>
    </w:p>
    <w:p w:rsidR="000F5505" w:rsidRDefault="000F5505" w:rsidP="00DF325A">
      <w:pPr>
        <w:pStyle w:val="2"/>
        <w:numPr>
          <w:ilvl w:val="1"/>
          <w:numId w:val="4"/>
        </w:numPr>
      </w:pPr>
      <w:r>
        <w:rPr>
          <w:rFonts w:hint="eastAsia"/>
        </w:rPr>
        <w:t>TDD</w:t>
      </w:r>
      <w:r>
        <w:t xml:space="preserve"> </w:t>
      </w:r>
      <w:r>
        <w:rPr>
          <w:rFonts w:hint="eastAsia"/>
        </w:rPr>
        <w:t>测试驱动</w:t>
      </w:r>
      <w:r>
        <w:t>流程</w:t>
      </w:r>
    </w:p>
    <w:p w:rsidR="005B217E" w:rsidRPr="005B217E" w:rsidRDefault="005B217E" w:rsidP="00DF325A">
      <w:pPr>
        <w:pStyle w:val="3"/>
        <w:numPr>
          <w:ilvl w:val="2"/>
          <w:numId w:val="4"/>
        </w:numPr>
      </w:pPr>
      <w:r>
        <w:rPr>
          <w:rFonts w:hint="eastAsia"/>
        </w:rPr>
        <w:t>原理</w:t>
      </w:r>
    </w:p>
    <w:p w:rsidR="005B217E" w:rsidRDefault="005B217E" w:rsidP="005B217E">
      <w:pPr>
        <w:pStyle w:val="a6"/>
        <w:rPr>
          <w:rFonts w:ascii="Tahoma" w:hAnsi="Tahoma" w:cs="Tahoma"/>
        </w:rPr>
      </w:pPr>
      <w:r>
        <w:rPr>
          <w:rFonts w:ascii="Tahoma" w:hAnsi="Tahoma" w:cs="Tahoma" w:hint="eastAsia"/>
        </w:rPr>
        <w:t>测试先行会确保所写的代码就是功能所需要的代码。（由于之前的业务需要中已经对验收测试进行了定义，我们使用单元测试的断言就可以确保实现的功能是符合要求的）</w:t>
      </w:r>
    </w:p>
    <w:p w:rsidR="005B217E" w:rsidRDefault="005B217E" w:rsidP="005B217E">
      <w:pPr>
        <w:pStyle w:val="a6"/>
        <w:rPr>
          <w:rFonts w:ascii="Tahoma" w:hAnsi="Tahoma" w:cs="Tahoma"/>
        </w:rPr>
      </w:pPr>
    </w:p>
    <w:p w:rsidR="005B217E" w:rsidRDefault="005B217E" w:rsidP="005B217E">
      <w:pPr>
        <w:pStyle w:val="a6"/>
        <w:rPr>
          <w:rFonts w:ascii="Tahoma" w:hAnsi="Tahoma" w:cs="Tahoma"/>
        </w:rPr>
      </w:pPr>
      <w:r>
        <w:rPr>
          <w:rFonts w:ascii="Tahoma" w:hAnsi="Tahoma" w:cs="Tahoma" w:hint="eastAsia"/>
        </w:rPr>
        <w:t>如果代码通过了单元测试，我们就可以放心地使用这部分的代码。</w:t>
      </w:r>
    </w:p>
    <w:p w:rsidR="005B217E" w:rsidRDefault="005B217E" w:rsidP="005B217E">
      <w:pPr>
        <w:pStyle w:val="a6"/>
        <w:rPr>
          <w:rFonts w:ascii="Tahoma" w:hAnsi="Tahoma" w:cs="Tahoma"/>
        </w:rPr>
      </w:pPr>
    </w:p>
    <w:p w:rsidR="005B217E" w:rsidRDefault="005B217E" w:rsidP="005B217E">
      <w:pPr>
        <w:pStyle w:val="a6"/>
        <w:rPr>
          <w:rFonts w:ascii="Tahoma" w:hAnsi="Tahoma" w:cs="Tahoma"/>
        </w:rPr>
      </w:pPr>
      <w:r>
        <w:rPr>
          <w:rFonts w:ascii="Tahoma" w:hAnsi="Tahoma" w:cs="Tahoma" w:hint="eastAsia"/>
        </w:rPr>
        <w:t>使用测试先行，可以更好地帮助你考虑怎样设计和编写类，因为你会考虑类或方法将被</w:t>
      </w:r>
      <w:r>
        <w:rPr>
          <w:rFonts w:ascii="Tahoma" w:hAnsi="Tahoma" w:cs="Tahoma" w:hint="eastAsia"/>
        </w:rPr>
        <w:t xml:space="preserve"> </w:t>
      </w:r>
      <w:r>
        <w:rPr>
          <w:rFonts w:ascii="Tahoma" w:hAnsi="Tahoma" w:cs="Tahoma" w:hint="eastAsia"/>
        </w:rPr>
        <w:t>怎样调用</w:t>
      </w:r>
      <w:r w:rsidR="006879A0">
        <w:rPr>
          <w:rFonts w:ascii="Tahoma" w:hAnsi="Tahoma" w:cs="Tahoma" w:hint="eastAsia"/>
        </w:rPr>
        <w:t>，</w:t>
      </w:r>
      <w:r w:rsidR="006879A0">
        <w:rPr>
          <w:rFonts w:ascii="Tahoma" w:hAnsi="Tahoma" w:cs="Tahoma"/>
        </w:rPr>
        <w:t>以及怎样才能方便</w:t>
      </w:r>
      <w:r w:rsidR="006879A0">
        <w:rPr>
          <w:rFonts w:ascii="Tahoma" w:hAnsi="Tahoma" w:cs="Tahoma" w:hint="eastAsia"/>
        </w:rPr>
        <w:t>进行</w:t>
      </w:r>
      <w:r w:rsidR="006879A0">
        <w:rPr>
          <w:rFonts w:ascii="Tahoma" w:hAnsi="Tahoma" w:cs="Tahoma"/>
        </w:rPr>
        <w:t>单元测试</w:t>
      </w:r>
      <w:r>
        <w:rPr>
          <w:rFonts w:ascii="Tahoma" w:hAnsi="Tahoma" w:cs="Tahoma" w:hint="eastAsia"/>
        </w:rPr>
        <w:t>。</w:t>
      </w:r>
    </w:p>
    <w:p w:rsidR="005B217E" w:rsidRPr="006879A0" w:rsidRDefault="005B217E" w:rsidP="005B217E">
      <w:pPr>
        <w:pStyle w:val="a6"/>
        <w:rPr>
          <w:rFonts w:ascii="Tahoma" w:hAnsi="Tahoma" w:cs="Tahoma"/>
        </w:rPr>
      </w:pPr>
    </w:p>
    <w:p w:rsidR="005B217E" w:rsidRDefault="005B217E" w:rsidP="005B217E">
      <w:pPr>
        <w:ind w:firstLine="420"/>
        <w:rPr>
          <w:rFonts w:ascii="Tahoma" w:hAnsi="Tahoma" w:cs="Tahoma"/>
        </w:rPr>
      </w:pPr>
      <w:r>
        <w:rPr>
          <w:rFonts w:ascii="Tahoma" w:hAnsi="Tahoma" w:cs="Tahoma" w:hint="eastAsia"/>
        </w:rPr>
        <w:t>测试先行，它可以使你自信地进行重构，因为你可以很快地通过</w:t>
      </w:r>
      <w:r w:rsidR="001426C5">
        <w:rPr>
          <w:rFonts w:ascii="Tahoma" w:hAnsi="Tahoma" w:cs="Tahoma" w:hint="eastAsia"/>
        </w:rPr>
        <w:t>J</w:t>
      </w:r>
      <w:r w:rsidR="001426C5">
        <w:rPr>
          <w:rFonts w:ascii="Tahoma" w:hAnsi="Tahoma" w:cs="Tahoma"/>
        </w:rPr>
        <w:t>U</w:t>
      </w:r>
      <w:r>
        <w:rPr>
          <w:rFonts w:ascii="Tahoma" w:hAnsi="Tahoma" w:cs="Tahoma" w:hint="eastAsia"/>
        </w:rPr>
        <w:t>nit</w:t>
      </w:r>
      <w:r>
        <w:rPr>
          <w:rFonts w:ascii="Tahoma" w:hAnsi="Tahoma" w:cs="Tahoma" w:hint="eastAsia"/>
        </w:rPr>
        <w:t>的单元测试对重构过的</w:t>
      </w:r>
      <w:r w:rsidR="001426C5">
        <w:rPr>
          <w:rFonts w:ascii="Tahoma" w:hAnsi="Tahoma" w:cs="Tahoma" w:hint="eastAsia"/>
        </w:rPr>
        <w:t>代码</w:t>
      </w:r>
      <w:r>
        <w:rPr>
          <w:rFonts w:ascii="Tahoma" w:hAnsi="Tahoma" w:cs="Tahoma" w:hint="eastAsia"/>
        </w:rPr>
        <w:t>进行测试，确保重构的代码在功能上与原来的版本是一致的。</w:t>
      </w:r>
    </w:p>
    <w:p w:rsidR="00EB7BF3" w:rsidRDefault="001D4309" w:rsidP="00DF325A">
      <w:pPr>
        <w:pStyle w:val="3"/>
        <w:numPr>
          <w:ilvl w:val="2"/>
          <w:numId w:val="4"/>
        </w:numPr>
      </w:pPr>
      <w:r>
        <w:rPr>
          <w:rFonts w:hint="eastAsia"/>
        </w:rPr>
        <w:t>流程</w:t>
      </w:r>
    </w:p>
    <w:p w:rsidR="001D4309" w:rsidRDefault="001D4309" w:rsidP="001D4309">
      <w:r w:rsidRPr="001D4309">
        <w:rPr>
          <w:noProof/>
        </w:rPr>
        <w:drawing>
          <wp:inline distT="0" distB="0" distL="0" distR="0">
            <wp:extent cx="3002280" cy="2783840"/>
            <wp:effectExtent l="0" t="0" r="7620" b="0"/>
            <wp:docPr id="15" name="图片 15" descr="H:\baiduyun\公司\Hotent\X4\项目管理\单元测试规范-T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iduyun\公司\Hotent\X4\项目管理\单元测试规范-TD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2280" cy="2783840"/>
                    </a:xfrm>
                    <a:prstGeom prst="rect">
                      <a:avLst/>
                    </a:prstGeom>
                    <a:noFill/>
                    <a:ln>
                      <a:noFill/>
                    </a:ln>
                  </pic:spPr>
                </pic:pic>
              </a:graphicData>
            </a:graphic>
          </wp:inline>
        </w:drawing>
      </w:r>
    </w:p>
    <w:p w:rsidR="005C1170" w:rsidRDefault="00FE1EA3" w:rsidP="005C1170">
      <w:pPr>
        <w:pStyle w:val="a6"/>
        <w:numPr>
          <w:ilvl w:val="0"/>
          <w:numId w:val="20"/>
        </w:numPr>
        <w:ind w:firstLineChars="0"/>
      </w:pPr>
      <w:r>
        <w:rPr>
          <w:rFonts w:hint="eastAsia"/>
        </w:rPr>
        <w:t>设计</w:t>
      </w:r>
    </w:p>
    <w:p w:rsidR="00FE1EA3" w:rsidRDefault="00FE1EA3" w:rsidP="00FE1EA3">
      <w:pPr>
        <w:pStyle w:val="a6"/>
        <w:ind w:left="840" w:firstLineChars="0" w:firstLine="0"/>
      </w:pPr>
      <w:r>
        <w:rPr>
          <w:rFonts w:hint="eastAsia"/>
        </w:rPr>
        <w:t>设计</w:t>
      </w:r>
      <w:r>
        <w:t>接口</w:t>
      </w:r>
      <w:r>
        <w:rPr>
          <w:rFonts w:hint="eastAsia"/>
        </w:rPr>
        <w:t>方法</w:t>
      </w:r>
      <w:r>
        <w:t>或者</w:t>
      </w:r>
      <w:r>
        <w:rPr>
          <w:rFonts w:hint="eastAsia"/>
        </w:rPr>
        <w:t>在</w:t>
      </w:r>
      <w:r>
        <w:t>类设计</w:t>
      </w:r>
      <w:r>
        <w:rPr>
          <w:rFonts w:hint="eastAsia"/>
        </w:rPr>
        <w:t>空</w:t>
      </w:r>
      <w:r>
        <w:t>的方法。</w:t>
      </w:r>
    </w:p>
    <w:p w:rsidR="00FE1EA3" w:rsidRDefault="00FE1EA3" w:rsidP="00FE1EA3">
      <w:pPr>
        <w:pStyle w:val="a6"/>
        <w:ind w:left="840" w:firstLineChars="0" w:firstLine="0"/>
      </w:pPr>
      <w:r>
        <w:rPr>
          <w:rFonts w:hint="eastAsia"/>
        </w:rPr>
        <w:t>初步</w:t>
      </w:r>
      <w:r>
        <w:t>制订</w:t>
      </w:r>
      <w:r>
        <w:rPr>
          <w:rFonts w:hint="eastAsia"/>
        </w:rPr>
        <w:t>输入</w:t>
      </w:r>
      <w:r>
        <w:t>参数和输出参数。</w:t>
      </w:r>
    </w:p>
    <w:p w:rsidR="00FE1EA3" w:rsidRDefault="00FE1EA3" w:rsidP="00FE1EA3">
      <w:pPr>
        <w:pStyle w:val="a6"/>
        <w:ind w:left="840" w:firstLineChars="0" w:firstLine="0"/>
      </w:pPr>
    </w:p>
    <w:p w:rsidR="00FE1EA3" w:rsidRDefault="00932EAD" w:rsidP="005C1170">
      <w:pPr>
        <w:pStyle w:val="a6"/>
        <w:numPr>
          <w:ilvl w:val="0"/>
          <w:numId w:val="20"/>
        </w:numPr>
        <w:ind w:firstLineChars="0"/>
      </w:pPr>
      <w:r>
        <w:rPr>
          <w:rFonts w:hint="eastAsia"/>
        </w:rPr>
        <w:t>先写</w:t>
      </w:r>
      <w:r>
        <w:t>UT</w:t>
      </w:r>
    </w:p>
    <w:p w:rsidR="00932EAD" w:rsidRDefault="00932EAD" w:rsidP="00932EAD">
      <w:pPr>
        <w:pStyle w:val="a6"/>
        <w:ind w:left="840" w:firstLineChars="0" w:firstLine="0"/>
      </w:pPr>
      <w:r>
        <w:rPr>
          <w:rFonts w:hint="eastAsia"/>
        </w:rPr>
        <w:t>调用</w:t>
      </w:r>
      <w:r>
        <w:t>该接口</w:t>
      </w:r>
      <w:r>
        <w:rPr>
          <w:rFonts w:hint="eastAsia"/>
        </w:rPr>
        <w:t>，</w:t>
      </w:r>
      <w:r>
        <w:t>构造输入参数、测试输出参数等。</w:t>
      </w:r>
    </w:p>
    <w:p w:rsidR="00932EAD" w:rsidRDefault="00932EAD" w:rsidP="00932EAD">
      <w:pPr>
        <w:pStyle w:val="a6"/>
        <w:ind w:left="840" w:firstLineChars="0" w:firstLine="0"/>
      </w:pPr>
      <w:r>
        <w:rPr>
          <w:rFonts w:hint="eastAsia"/>
        </w:rPr>
        <w:t>依照</w:t>
      </w:r>
      <w:r>
        <w:t>需求设计，</w:t>
      </w:r>
      <w:r>
        <w:rPr>
          <w:rFonts w:hint="eastAsia"/>
        </w:rPr>
        <w:t>编写</w:t>
      </w:r>
      <w:r w:rsidR="006E7CCF">
        <w:rPr>
          <w:rFonts w:hint="eastAsia"/>
        </w:rPr>
        <w:t>UT</w:t>
      </w:r>
      <w:r>
        <w:rPr>
          <w:rFonts w:hint="eastAsia"/>
        </w:rPr>
        <w:t>的</w:t>
      </w:r>
      <w:r>
        <w:t>内容</w:t>
      </w:r>
      <w:r w:rsidR="006E7CCF">
        <w:rPr>
          <w:rFonts w:hint="eastAsia"/>
        </w:rPr>
        <w:t>，</w:t>
      </w:r>
      <w:r w:rsidR="006E7CCF">
        <w:t>通过</w:t>
      </w:r>
      <w:r w:rsidR="006E7CCF">
        <w:rPr>
          <w:rFonts w:hint="eastAsia"/>
        </w:rPr>
        <w:t>UT</w:t>
      </w:r>
      <w:r w:rsidR="006E7CCF">
        <w:t>反过来决定</w:t>
      </w:r>
      <w:r w:rsidR="006E7CCF">
        <w:rPr>
          <w:rFonts w:hint="eastAsia"/>
        </w:rPr>
        <w:t>生产</w:t>
      </w:r>
      <w:r w:rsidR="006E7CCF">
        <w:t>代码的</w:t>
      </w:r>
      <w:r w:rsidR="006E7CCF">
        <w:rPr>
          <w:rFonts w:hint="eastAsia"/>
        </w:rPr>
        <w:t>编写</w:t>
      </w:r>
      <w:r w:rsidR="006E7CCF">
        <w:t>。</w:t>
      </w:r>
    </w:p>
    <w:p w:rsidR="006E7CCF" w:rsidRPr="00932EAD" w:rsidRDefault="006E7CCF" w:rsidP="00932EAD">
      <w:pPr>
        <w:pStyle w:val="a6"/>
        <w:ind w:left="840" w:firstLineChars="0" w:firstLine="0"/>
      </w:pPr>
      <w:r>
        <w:rPr>
          <w:rFonts w:hint="eastAsia"/>
        </w:rPr>
        <w:t>注意</w:t>
      </w:r>
      <w:r>
        <w:t>步子要小。</w:t>
      </w:r>
    </w:p>
    <w:p w:rsidR="00932EAD" w:rsidRPr="006E7CCF" w:rsidRDefault="00932EAD" w:rsidP="00932EAD">
      <w:pPr>
        <w:pStyle w:val="a6"/>
        <w:ind w:left="840" w:firstLineChars="0" w:firstLine="0"/>
      </w:pPr>
    </w:p>
    <w:p w:rsidR="00932EAD" w:rsidRDefault="006E7CCF" w:rsidP="005C1170">
      <w:pPr>
        <w:pStyle w:val="a6"/>
        <w:numPr>
          <w:ilvl w:val="0"/>
          <w:numId w:val="20"/>
        </w:numPr>
        <w:ind w:firstLineChars="0"/>
      </w:pPr>
      <w:r>
        <w:rPr>
          <w:rFonts w:hint="eastAsia"/>
        </w:rPr>
        <w:t>根据</w:t>
      </w:r>
      <w:r>
        <w:t>UT</w:t>
      </w:r>
      <w:r>
        <w:rPr>
          <w:rFonts w:hint="eastAsia"/>
        </w:rPr>
        <w:t>编写</w:t>
      </w:r>
      <w:r>
        <w:t>生产代码</w:t>
      </w:r>
    </w:p>
    <w:p w:rsidR="006E7CCF" w:rsidRDefault="006E7CCF" w:rsidP="006E7CCF">
      <w:pPr>
        <w:pStyle w:val="a6"/>
        <w:ind w:left="840" w:firstLineChars="0" w:firstLine="0"/>
      </w:pPr>
    </w:p>
    <w:p w:rsidR="006E7CCF" w:rsidRDefault="006E7CCF" w:rsidP="005C1170">
      <w:pPr>
        <w:pStyle w:val="a6"/>
        <w:numPr>
          <w:ilvl w:val="0"/>
          <w:numId w:val="20"/>
        </w:numPr>
        <w:ind w:firstLineChars="0"/>
      </w:pPr>
      <w:r>
        <w:rPr>
          <w:rFonts w:hint="eastAsia"/>
        </w:rPr>
        <w:t>运行</w:t>
      </w:r>
      <w:r>
        <w:t>UT</w:t>
      </w:r>
    </w:p>
    <w:p w:rsidR="000339B6" w:rsidRDefault="000339B6" w:rsidP="000339B6">
      <w:pPr>
        <w:pStyle w:val="a6"/>
        <w:ind w:left="360"/>
      </w:pPr>
      <w:r>
        <w:rPr>
          <w:rFonts w:hint="eastAsia"/>
        </w:rPr>
        <w:t>测试</w:t>
      </w:r>
      <w:r>
        <w:t>新编写的生产代码，并增加新的测试代码。</w:t>
      </w:r>
    </w:p>
    <w:p w:rsidR="000339B6" w:rsidRDefault="000339B6" w:rsidP="000339B6">
      <w:pPr>
        <w:pStyle w:val="a6"/>
      </w:pPr>
    </w:p>
    <w:p w:rsidR="000339B6" w:rsidRDefault="000339B6" w:rsidP="005C1170">
      <w:pPr>
        <w:pStyle w:val="a6"/>
        <w:numPr>
          <w:ilvl w:val="0"/>
          <w:numId w:val="20"/>
        </w:numPr>
        <w:ind w:firstLineChars="0"/>
      </w:pPr>
      <w:r>
        <w:rPr>
          <w:rFonts w:hint="eastAsia"/>
        </w:rPr>
        <w:t>重构</w:t>
      </w:r>
    </w:p>
    <w:p w:rsidR="000339B6" w:rsidRDefault="000339B6" w:rsidP="000339B6">
      <w:pPr>
        <w:ind w:left="420" w:firstLine="420"/>
      </w:pPr>
      <w:r>
        <w:rPr>
          <w:rFonts w:hint="eastAsia"/>
        </w:rPr>
        <w:t>重复</w:t>
      </w:r>
      <w:r>
        <w:rPr>
          <w:rFonts w:hint="eastAsia"/>
        </w:rPr>
        <w:t>2~4</w:t>
      </w:r>
      <w:r>
        <w:rPr>
          <w:rFonts w:hint="eastAsia"/>
        </w:rPr>
        <w:t>的过程，如果这个过程中发现：</w:t>
      </w:r>
    </w:p>
    <w:p w:rsidR="000339B6" w:rsidRDefault="000339B6" w:rsidP="000339B6">
      <w:pPr>
        <w:pStyle w:val="a6"/>
        <w:numPr>
          <w:ilvl w:val="0"/>
          <w:numId w:val="21"/>
        </w:numPr>
        <w:ind w:firstLineChars="0"/>
      </w:pPr>
      <w:r>
        <w:rPr>
          <w:rFonts w:hint="eastAsia"/>
        </w:rPr>
        <w:t>第一步设计不够理想，则可以返回对设计进行重构。</w:t>
      </w:r>
    </w:p>
    <w:p w:rsidR="000339B6" w:rsidRDefault="000339B6" w:rsidP="000339B6">
      <w:pPr>
        <w:pStyle w:val="a6"/>
        <w:numPr>
          <w:ilvl w:val="0"/>
          <w:numId w:val="21"/>
        </w:numPr>
        <w:ind w:firstLineChars="0"/>
      </w:pPr>
      <w:r>
        <w:rPr>
          <w:rFonts w:hint="eastAsia"/>
        </w:rPr>
        <w:t>发现</w:t>
      </w:r>
      <w:r>
        <w:t>生产代码不够理想，则对生产代码进行重构。</w:t>
      </w:r>
    </w:p>
    <w:p w:rsidR="000339B6" w:rsidRPr="005B217E" w:rsidRDefault="000339B6" w:rsidP="000339B6">
      <w:pPr>
        <w:ind w:left="840"/>
      </w:pPr>
      <w:r>
        <w:rPr>
          <w:rFonts w:hint="eastAsia"/>
        </w:rPr>
        <w:t>重构后</w:t>
      </w:r>
      <w:r>
        <w:t>相应的调整</w:t>
      </w:r>
      <w:r>
        <w:t>UT</w:t>
      </w:r>
      <w:r>
        <w:t>。</w:t>
      </w:r>
    </w:p>
    <w:p w:rsidR="0048648B" w:rsidRPr="0048648B" w:rsidRDefault="005F1916" w:rsidP="00DF325A">
      <w:pPr>
        <w:pStyle w:val="1"/>
        <w:numPr>
          <w:ilvl w:val="0"/>
          <w:numId w:val="4"/>
        </w:numPr>
      </w:pPr>
      <w:r>
        <w:rPr>
          <w:rFonts w:hint="eastAsia"/>
        </w:rPr>
        <w:lastRenderedPageBreak/>
        <w:t>SVN</w:t>
      </w:r>
      <w:r>
        <w:rPr>
          <w:rFonts w:hint="eastAsia"/>
        </w:rPr>
        <w:t>使用规范</w:t>
      </w:r>
    </w:p>
    <w:p w:rsidR="00545F16" w:rsidRDefault="00844443" w:rsidP="00545F16">
      <w:r w:rsidRPr="00844443">
        <w:rPr>
          <w:noProof/>
        </w:rPr>
        <w:drawing>
          <wp:inline distT="0" distB="0" distL="0" distR="0">
            <wp:extent cx="5274310" cy="1471935"/>
            <wp:effectExtent l="0" t="0" r="2540" b="0"/>
            <wp:docPr id="17" name="图片 17" descr="H:\baiduyun\公司\Hotent\X4\项目管理\svn规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iduyun\公司\Hotent\X4\项目管理\svn规范.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71935"/>
                    </a:xfrm>
                    <a:prstGeom prst="rect">
                      <a:avLst/>
                    </a:prstGeom>
                    <a:noFill/>
                    <a:ln>
                      <a:noFill/>
                    </a:ln>
                  </pic:spPr>
                </pic:pic>
              </a:graphicData>
            </a:graphic>
          </wp:inline>
        </w:drawing>
      </w:r>
    </w:p>
    <w:p w:rsidR="00C27BE6" w:rsidRDefault="00C27BE6" w:rsidP="00545F16"/>
    <w:p w:rsidR="00823889" w:rsidRDefault="00823889" w:rsidP="00C027AB">
      <w:pPr>
        <w:pStyle w:val="a6"/>
        <w:numPr>
          <w:ilvl w:val="0"/>
          <w:numId w:val="22"/>
        </w:numPr>
        <w:ind w:firstLineChars="0"/>
      </w:pPr>
      <w:r>
        <w:rPr>
          <w:rFonts w:hint="eastAsia"/>
        </w:rPr>
        <w:t>严禁</w:t>
      </w:r>
      <w:r>
        <w:t>使用其他人的账号</w:t>
      </w:r>
      <w:r>
        <w:rPr>
          <w:rFonts w:hint="eastAsia"/>
        </w:rPr>
        <w:t>提交</w:t>
      </w:r>
      <w:r>
        <w:t>代码。</w:t>
      </w:r>
    </w:p>
    <w:p w:rsidR="00823889" w:rsidRDefault="00823889" w:rsidP="00823889">
      <w:pPr>
        <w:pStyle w:val="a6"/>
        <w:ind w:left="840" w:firstLineChars="0" w:firstLine="0"/>
      </w:pPr>
    </w:p>
    <w:p w:rsidR="00545F16" w:rsidRDefault="00C027AB" w:rsidP="00C027AB">
      <w:pPr>
        <w:pStyle w:val="a6"/>
        <w:numPr>
          <w:ilvl w:val="0"/>
          <w:numId w:val="22"/>
        </w:numPr>
        <w:ind w:firstLineChars="0"/>
      </w:pPr>
      <w:r>
        <w:rPr>
          <w:rFonts w:hint="eastAsia"/>
        </w:rPr>
        <w:t>准备</w:t>
      </w:r>
      <w:r>
        <w:t>阶段</w:t>
      </w:r>
    </w:p>
    <w:p w:rsidR="00C027AB" w:rsidRDefault="00C027AB" w:rsidP="00C027AB">
      <w:pPr>
        <w:pStyle w:val="a6"/>
        <w:numPr>
          <w:ilvl w:val="0"/>
          <w:numId w:val="23"/>
        </w:numPr>
        <w:ind w:firstLineChars="0"/>
      </w:pPr>
      <w:r>
        <w:rPr>
          <w:rFonts w:hint="eastAsia"/>
        </w:rPr>
        <w:t>本机</w:t>
      </w:r>
      <w:r>
        <w:t>是否编译通过？</w:t>
      </w:r>
    </w:p>
    <w:p w:rsidR="00C027AB" w:rsidRDefault="00C027AB" w:rsidP="00C027AB">
      <w:pPr>
        <w:pStyle w:val="a6"/>
        <w:ind w:left="1260" w:firstLineChars="0" w:firstLine="0"/>
      </w:pPr>
      <w:r>
        <w:rPr>
          <w:rFonts w:hint="eastAsia"/>
        </w:rPr>
        <w:t>本机</w:t>
      </w:r>
      <w:r>
        <w:t>不能编译通过，不</w:t>
      </w:r>
      <w:r>
        <w:rPr>
          <w:rFonts w:hint="eastAsia"/>
        </w:rPr>
        <w:t>允许</w:t>
      </w:r>
      <w:r>
        <w:t>做提交</w:t>
      </w:r>
      <w:r>
        <w:rPr>
          <w:rFonts w:hint="eastAsia"/>
        </w:rPr>
        <w:t>操作</w:t>
      </w:r>
      <w:r>
        <w:t>。</w:t>
      </w:r>
    </w:p>
    <w:p w:rsidR="00C027AB" w:rsidRDefault="00C027AB" w:rsidP="00C027AB">
      <w:pPr>
        <w:pStyle w:val="a6"/>
        <w:numPr>
          <w:ilvl w:val="0"/>
          <w:numId w:val="23"/>
        </w:numPr>
        <w:ind w:firstLineChars="0"/>
      </w:pPr>
      <w:r>
        <w:rPr>
          <w:rFonts w:hint="eastAsia"/>
        </w:rPr>
        <w:t>这些</w:t>
      </w:r>
      <w:r>
        <w:t>代码</w:t>
      </w:r>
      <w:r>
        <w:rPr>
          <w:rFonts w:hint="eastAsia"/>
        </w:rPr>
        <w:t>自己</w:t>
      </w:r>
      <w:r>
        <w:t>是否能够看明白？</w:t>
      </w:r>
    </w:p>
    <w:p w:rsidR="00C027AB" w:rsidRDefault="00C027AB" w:rsidP="00C027AB">
      <w:pPr>
        <w:pStyle w:val="a6"/>
        <w:ind w:left="1260" w:firstLineChars="0" w:firstLine="0"/>
      </w:pPr>
      <w:r>
        <w:rPr>
          <w:rFonts w:hint="eastAsia"/>
        </w:rPr>
        <w:t>提交的</w:t>
      </w:r>
      <w:r>
        <w:t>代码必须是原子性的，如完成了某</w:t>
      </w:r>
      <w:r>
        <w:rPr>
          <w:rFonts w:hint="eastAsia"/>
        </w:rPr>
        <w:t>个</w:t>
      </w:r>
      <w:r>
        <w:t>功能，修复了某个</w:t>
      </w:r>
      <w:r>
        <w:t>bug</w:t>
      </w:r>
      <w:r w:rsidR="006A6B58">
        <w:rPr>
          <w:rFonts w:hint="eastAsia"/>
        </w:rPr>
        <w:t>，</w:t>
      </w:r>
      <w:r w:rsidR="006A6B58">
        <w:t>做了某个页面</w:t>
      </w:r>
      <w:r w:rsidR="006A6B58">
        <w:rPr>
          <w:rFonts w:hint="eastAsia"/>
        </w:rPr>
        <w:t>调整</w:t>
      </w:r>
      <w:r w:rsidR="006A6B58">
        <w:t>等。</w:t>
      </w:r>
    </w:p>
    <w:p w:rsidR="006A6B58" w:rsidRPr="006A6B58" w:rsidRDefault="006A6B58" w:rsidP="00C027AB">
      <w:pPr>
        <w:pStyle w:val="a6"/>
        <w:ind w:left="1260" w:firstLineChars="0" w:firstLine="0"/>
      </w:pPr>
      <w:r>
        <w:rPr>
          <w:rFonts w:hint="eastAsia"/>
        </w:rPr>
        <w:t>对于</w:t>
      </w:r>
      <w:r>
        <w:t>只是自己使用的代码</w:t>
      </w:r>
      <w:r>
        <w:rPr>
          <w:rFonts w:hint="eastAsia"/>
        </w:rPr>
        <w:t>，比如</w:t>
      </w:r>
      <w:r>
        <w:t>private</w:t>
      </w:r>
      <w:r>
        <w:rPr>
          <w:rFonts w:hint="eastAsia"/>
        </w:rPr>
        <w:t>方法</w:t>
      </w:r>
      <w:r>
        <w:t>，可以</w:t>
      </w:r>
      <w:r>
        <w:rPr>
          <w:rFonts w:hint="eastAsia"/>
        </w:rPr>
        <w:t>阶段</w:t>
      </w:r>
      <w:r>
        <w:t>性完成即提交，但最起码自己看</w:t>
      </w:r>
      <w:r>
        <w:rPr>
          <w:rFonts w:hint="eastAsia"/>
        </w:rPr>
        <w:t>得</w:t>
      </w:r>
      <w:r>
        <w:t>明白，不是垃圾代码。</w:t>
      </w:r>
    </w:p>
    <w:p w:rsidR="00C027AB" w:rsidRDefault="00C027AB" w:rsidP="00C027AB">
      <w:pPr>
        <w:pStyle w:val="a6"/>
        <w:ind w:left="840" w:firstLineChars="0" w:firstLine="0"/>
      </w:pPr>
    </w:p>
    <w:p w:rsidR="00C027AB" w:rsidRDefault="00294362" w:rsidP="00C027AB">
      <w:pPr>
        <w:pStyle w:val="a6"/>
        <w:numPr>
          <w:ilvl w:val="0"/>
          <w:numId w:val="22"/>
        </w:numPr>
        <w:ind w:firstLineChars="0"/>
      </w:pPr>
      <w:r>
        <w:rPr>
          <w:rFonts w:hint="eastAsia"/>
        </w:rPr>
        <w:t>先</w:t>
      </w:r>
      <w:r>
        <w:t>更新</w:t>
      </w:r>
      <w:r>
        <w:rPr>
          <w:rFonts w:hint="eastAsia"/>
        </w:rPr>
        <w:t>、</w:t>
      </w:r>
      <w:r>
        <w:t>合并代码</w:t>
      </w:r>
    </w:p>
    <w:p w:rsidR="00294362" w:rsidRDefault="00294362" w:rsidP="00294362">
      <w:pPr>
        <w:pStyle w:val="a6"/>
        <w:ind w:left="840" w:firstLineChars="0" w:firstLine="0"/>
      </w:pPr>
      <w:r>
        <w:rPr>
          <w:rFonts w:hint="eastAsia"/>
        </w:rPr>
        <w:t>每一次</w:t>
      </w:r>
      <w:r>
        <w:t>要提交前，先</w:t>
      </w:r>
      <w:r>
        <w:rPr>
          <w:rFonts w:hint="eastAsia"/>
        </w:rPr>
        <w:t>查看</w:t>
      </w:r>
      <w:r>
        <w:t>要提交</w:t>
      </w:r>
      <w:r w:rsidR="004D3949">
        <w:rPr>
          <w:rFonts w:hint="eastAsia"/>
        </w:rPr>
        <w:t>的</w:t>
      </w:r>
      <w:r>
        <w:t>文件</w:t>
      </w:r>
      <w:r w:rsidR="004D3949">
        <w:rPr>
          <w:rFonts w:hint="eastAsia"/>
        </w:rPr>
        <w:t>在</w:t>
      </w:r>
      <w:r w:rsidR="004D3949">
        <w:t>SVN</w:t>
      </w:r>
      <w:r>
        <w:rPr>
          <w:rFonts w:hint="eastAsia"/>
        </w:rPr>
        <w:t>服务器</w:t>
      </w:r>
      <w:r w:rsidR="004D3949">
        <w:rPr>
          <w:rFonts w:hint="eastAsia"/>
        </w:rPr>
        <w:t>上</w:t>
      </w:r>
      <w:r w:rsidR="004D3949">
        <w:t>是否有修改。</w:t>
      </w:r>
    </w:p>
    <w:p w:rsidR="004D3949" w:rsidRDefault="004D3949" w:rsidP="00294362">
      <w:pPr>
        <w:pStyle w:val="a6"/>
        <w:ind w:left="840" w:firstLineChars="0" w:firstLine="0"/>
      </w:pPr>
      <w:r>
        <w:rPr>
          <w:rFonts w:hint="eastAsia"/>
        </w:rPr>
        <w:t>如</w:t>
      </w:r>
      <w:r>
        <w:t>NetBeans</w:t>
      </w:r>
      <w:r>
        <w:t>就是右键点击要提交的目录，选择</w:t>
      </w:r>
      <w:r>
        <w:rPr>
          <w:rFonts w:hint="eastAsia"/>
        </w:rPr>
        <w:t>Subversion</w:t>
      </w:r>
      <w:r>
        <w:t xml:space="preserve"> </w:t>
      </w:r>
      <w:r>
        <w:sym w:font="Wingdings" w:char="F0E0"/>
      </w:r>
      <w:r>
        <w:t xml:space="preserve"> </w:t>
      </w:r>
      <w:r>
        <w:rPr>
          <w:rFonts w:hint="eastAsia"/>
        </w:rPr>
        <w:t>显示</w:t>
      </w:r>
      <w:r>
        <w:t>更改。</w:t>
      </w:r>
    </w:p>
    <w:p w:rsidR="00294362" w:rsidRDefault="00294362" w:rsidP="00294362">
      <w:pPr>
        <w:pStyle w:val="a6"/>
        <w:ind w:left="840" w:firstLineChars="0" w:firstLine="0"/>
      </w:pPr>
    </w:p>
    <w:p w:rsidR="00294362" w:rsidRDefault="004D3949" w:rsidP="00C027AB">
      <w:pPr>
        <w:pStyle w:val="a6"/>
        <w:numPr>
          <w:ilvl w:val="0"/>
          <w:numId w:val="22"/>
        </w:numPr>
        <w:ind w:firstLineChars="0"/>
      </w:pPr>
      <w:r>
        <w:rPr>
          <w:rFonts w:hint="eastAsia"/>
        </w:rPr>
        <w:t>更新</w:t>
      </w:r>
      <w:r>
        <w:t>合并后</w:t>
      </w:r>
      <w:r w:rsidR="00E47641">
        <w:rPr>
          <w:rFonts w:hint="eastAsia"/>
        </w:rPr>
        <w:t>，</w:t>
      </w:r>
      <w:r>
        <w:t>是否编译通过</w:t>
      </w:r>
      <w:r w:rsidR="00E47641">
        <w:rPr>
          <w:rFonts w:hint="eastAsia"/>
        </w:rPr>
        <w:t>？</w:t>
      </w:r>
    </w:p>
    <w:p w:rsidR="004D3949" w:rsidRDefault="004D3949" w:rsidP="004D3949">
      <w:pPr>
        <w:pStyle w:val="a6"/>
        <w:ind w:left="840" w:firstLineChars="0" w:firstLine="0"/>
      </w:pPr>
      <w:r>
        <w:rPr>
          <w:rFonts w:hint="eastAsia"/>
        </w:rPr>
        <w:t>如</w:t>
      </w:r>
      <w:r>
        <w:t>编译不通过，则</w:t>
      </w:r>
      <w:r>
        <w:rPr>
          <w:rFonts w:hint="eastAsia"/>
        </w:rPr>
        <w:t>调整代码</w:t>
      </w:r>
      <w:r>
        <w:t>或更新</w:t>
      </w:r>
      <w:r>
        <w:rPr>
          <w:rFonts w:hint="eastAsia"/>
        </w:rPr>
        <w:t>编译</w:t>
      </w:r>
      <w:r>
        <w:t>依赖的其它的文件。</w:t>
      </w:r>
    </w:p>
    <w:p w:rsidR="004D3949" w:rsidRPr="004D3949" w:rsidRDefault="004D3949" w:rsidP="004D3949">
      <w:pPr>
        <w:pStyle w:val="a6"/>
        <w:ind w:left="840" w:firstLineChars="0" w:firstLine="0"/>
      </w:pPr>
    </w:p>
    <w:p w:rsidR="004D3949" w:rsidRDefault="00E47641" w:rsidP="00C027AB">
      <w:pPr>
        <w:pStyle w:val="a6"/>
        <w:numPr>
          <w:ilvl w:val="0"/>
          <w:numId w:val="22"/>
        </w:numPr>
        <w:ind w:firstLineChars="0"/>
      </w:pPr>
      <w:r>
        <w:rPr>
          <w:rFonts w:hint="eastAsia"/>
        </w:rPr>
        <w:t>禁止提交</w:t>
      </w:r>
      <w:r w:rsidR="007D5BA4">
        <w:rPr>
          <w:rFonts w:hint="eastAsia"/>
        </w:rPr>
        <w:t>的</w:t>
      </w:r>
      <w:r>
        <w:t>文件</w:t>
      </w:r>
    </w:p>
    <w:p w:rsidR="00E47641" w:rsidRDefault="00E47641" w:rsidP="00E47641">
      <w:pPr>
        <w:pStyle w:val="a6"/>
        <w:numPr>
          <w:ilvl w:val="0"/>
          <w:numId w:val="24"/>
        </w:numPr>
        <w:ind w:firstLineChars="0"/>
      </w:pPr>
      <w:r>
        <w:rPr>
          <w:rFonts w:hint="eastAsia"/>
        </w:rPr>
        <w:t>本地</w:t>
      </w:r>
      <w:r>
        <w:t>IDE</w:t>
      </w:r>
      <w:r>
        <w:t>自动生成的文件；</w:t>
      </w:r>
    </w:p>
    <w:p w:rsidR="00E47641" w:rsidRDefault="00E47641" w:rsidP="00E47641">
      <w:pPr>
        <w:pStyle w:val="a6"/>
        <w:numPr>
          <w:ilvl w:val="0"/>
          <w:numId w:val="24"/>
        </w:numPr>
        <w:ind w:firstLineChars="0"/>
      </w:pPr>
      <w:r>
        <w:rPr>
          <w:rFonts w:hint="eastAsia"/>
        </w:rPr>
        <w:t>本地</w:t>
      </w:r>
      <w:r>
        <w:t>测试的文件，如</w:t>
      </w:r>
      <w:r>
        <w:t>uploads</w:t>
      </w:r>
      <w:r>
        <w:t>的图片、附件等。（</w:t>
      </w:r>
      <w:r>
        <w:rPr>
          <w:rFonts w:hint="eastAsia"/>
        </w:rPr>
        <w:t>这些</w:t>
      </w:r>
      <w:r>
        <w:t>目录应该设置为</w:t>
      </w:r>
      <w:r>
        <w:t>svn ignore</w:t>
      </w:r>
      <w:r>
        <w:t>）</w:t>
      </w:r>
    </w:p>
    <w:p w:rsidR="00E47641" w:rsidRDefault="004E47CF" w:rsidP="00E47641">
      <w:pPr>
        <w:pStyle w:val="a6"/>
        <w:numPr>
          <w:ilvl w:val="0"/>
          <w:numId w:val="24"/>
        </w:numPr>
        <w:ind w:firstLineChars="0"/>
      </w:pPr>
      <w:r>
        <w:rPr>
          <w:rFonts w:hint="eastAsia"/>
        </w:rPr>
        <w:t>配置</w:t>
      </w:r>
      <w:r>
        <w:t>文件</w:t>
      </w:r>
      <w:r>
        <w:rPr>
          <w:rFonts w:hint="eastAsia"/>
        </w:rPr>
        <w:t>的</w:t>
      </w:r>
      <w:r>
        <w:t>本地化修改。比如</w:t>
      </w:r>
      <w:r>
        <w:t>app.properties</w:t>
      </w:r>
      <w:r>
        <w:rPr>
          <w:rFonts w:hint="eastAsia"/>
        </w:rPr>
        <w:t>，使用</w:t>
      </w:r>
      <w:r>
        <w:t>了本机的数据库。</w:t>
      </w:r>
    </w:p>
    <w:p w:rsidR="009834B1" w:rsidRDefault="009834B1" w:rsidP="009834B1"/>
    <w:p w:rsidR="00E47641" w:rsidRDefault="0004144C" w:rsidP="00C027AB">
      <w:pPr>
        <w:pStyle w:val="a6"/>
        <w:numPr>
          <w:ilvl w:val="0"/>
          <w:numId w:val="22"/>
        </w:numPr>
        <w:ind w:firstLineChars="0"/>
      </w:pPr>
      <w:r>
        <w:rPr>
          <w:rFonts w:hint="eastAsia"/>
        </w:rPr>
        <w:t>提交代码</w:t>
      </w:r>
      <w:r w:rsidR="00EE0292">
        <w:rPr>
          <w:rFonts w:hint="eastAsia"/>
        </w:rPr>
        <w:t xml:space="preserve"> </w:t>
      </w:r>
      <w:r w:rsidR="00EE0292">
        <w:rPr>
          <w:rFonts w:hint="eastAsia"/>
        </w:rPr>
        <w:t>——</w:t>
      </w:r>
      <w:r w:rsidR="00EE0292">
        <w:rPr>
          <w:rFonts w:hint="eastAsia"/>
        </w:rPr>
        <w:t xml:space="preserve"> </w:t>
      </w:r>
      <w:r w:rsidR="00EE0292">
        <w:rPr>
          <w:rFonts w:hint="eastAsia"/>
        </w:rPr>
        <w:t>逐个</w:t>
      </w:r>
      <w:r w:rsidR="00EE0292">
        <w:t>文件提交！</w:t>
      </w:r>
    </w:p>
    <w:p w:rsidR="00EE0292" w:rsidRDefault="00EE0292" w:rsidP="00EE0292">
      <w:pPr>
        <w:pStyle w:val="a6"/>
        <w:ind w:left="840" w:firstLineChars="0" w:firstLine="0"/>
      </w:pPr>
      <w:r>
        <w:rPr>
          <w:rFonts w:hint="eastAsia"/>
        </w:rPr>
        <w:t>除了下面</w:t>
      </w:r>
      <w:r>
        <w:t>这些例外，其它的</w:t>
      </w:r>
      <w:r>
        <w:rPr>
          <w:rFonts w:hint="eastAsia"/>
        </w:rPr>
        <w:t>文件</w:t>
      </w:r>
      <w:r>
        <w:t>请逐个提交：</w:t>
      </w:r>
    </w:p>
    <w:p w:rsidR="00EE0292" w:rsidRDefault="008642FB" w:rsidP="00EE0292">
      <w:pPr>
        <w:pStyle w:val="a6"/>
        <w:numPr>
          <w:ilvl w:val="0"/>
          <w:numId w:val="25"/>
        </w:numPr>
        <w:ind w:firstLineChars="0"/>
      </w:pPr>
      <w:r>
        <w:t>第三方</w:t>
      </w:r>
      <w:r>
        <w:rPr>
          <w:rFonts w:hint="eastAsia"/>
        </w:rPr>
        <w:t>组件的</w:t>
      </w:r>
      <w:r>
        <w:t>新增或者升级</w:t>
      </w:r>
      <w:r>
        <w:rPr>
          <w:rFonts w:hint="eastAsia"/>
        </w:rPr>
        <w:t>。</w:t>
      </w:r>
      <w:r>
        <w:t>（</w:t>
      </w:r>
      <w:r>
        <w:rPr>
          <w:rFonts w:hint="eastAsia"/>
        </w:rPr>
        <w:t>注</w:t>
      </w:r>
      <w:r>
        <w:t>：我方做个性化</w:t>
      </w:r>
      <w:r>
        <w:rPr>
          <w:rFonts w:hint="eastAsia"/>
        </w:rPr>
        <w:t>重构时</w:t>
      </w:r>
      <w:r>
        <w:t>需要逐一提交）</w:t>
      </w:r>
    </w:p>
    <w:p w:rsidR="008642FB" w:rsidRDefault="008642FB" w:rsidP="00EE0292">
      <w:pPr>
        <w:pStyle w:val="a6"/>
        <w:numPr>
          <w:ilvl w:val="0"/>
          <w:numId w:val="25"/>
        </w:numPr>
        <w:ind w:firstLineChars="0"/>
      </w:pPr>
      <w:r>
        <w:rPr>
          <w:rFonts w:hint="eastAsia"/>
        </w:rPr>
        <w:t>某个</w:t>
      </w:r>
      <w:r>
        <w:t>目录的文件全部是新增的。</w:t>
      </w:r>
    </w:p>
    <w:p w:rsidR="008642FB" w:rsidRDefault="008642FB" w:rsidP="00EE0292">
      <w:pPr>
        <w:pStyle w:val="a6"/>
        <w:numPr>
          <w:ilvl w:val="0"/>
          <w:numId w:val="25"/>
        </w:numPr>
        <w:ind w:firstLineChars="0"/>
      </w:pPr>
      <w:r>
        <w:rPr>
          <w:rFonts w:hint="eastAsia"/>
        </w:rPr>
        <w:t>样式</w:t>
      </w:r>
      <w:r>
        <w:t>设计和</w:t>
      </w:r>
      <w:r w:rsidR="00AA4A45">
        <w:rPr>
          <w:rFonts w:hint="eastAsia"/>
        </w:rPr>
        <w:t>设计</w:t>
      </w:r>
      <w:r>
        <w:t>图片。</w:t>
      </w:r>
    </w:p>
    <w:p w:rsidR="00103158" w:rsidRPr="00AA4A45" w:rsidRDefault="00103158" w:rsidP="00103158">
      <w:pPr>
        <w:ind w:left="840"/>
      </w:pPr>
    </w:p>
    <w:p w:rsidR="00EE0292" w:rsidRDefault="008451EB" w:rsidP="00C027AB">
      <w:pPr>
        <w:pStyle w:val="a6"/>
        <w:numPr>
          <w:ilvl w:val="0"/>
          <w:numId w:val="22"/>
        </w:numPr>
        <w:ind w:firstLineChars="0"/>
      </w:pPr>
      <w:r>
        <w:rPr>
          <w:rFonts w:hint="eastAsia"/>
        </w:rPr>
        <w:t>每次</w:t>
      </w:r>
      <w:r>
        <w:t>提交必须书写明晰的标注</w:t>
      </w:r>
    </w:p>
    <w:p w:rsidR="00A71FCD" w:rsidRDefault="00A71FCD" w:rsidP="00A71FCD">
      <w:pPr>
        <w:pStyle w:val="a6"/>
        <w:ind w:left="840" w:firstLineChars="0" w:firstLine="0"/>
      </w:pPr>
      <w:r>
        <w:rPr>
          <w:rFonts w:hint="eastAsia"/>
        </w:rPr>
        <w:t>逐个</w:t>
      </w:r>
      <w:r>
        <w:t>文件提交，单独写标注</w:t>
      </w:r>
      <w:r>
        <w:rPr>
          <w:rFonts w:hint="eastAsia"/>
        </w:rPr>
        <w:t>，记录</w:t>
      </w:r>
      <w:r>
        <w:t>调整</w:t>
      </w:r>
      <w:r>
        <w:rPr>
          <w:rFonts w:hint="eastAsia"/>
        </w:rPr>
        <w:t>历史</w:t>
      </w:r>
      <w:r>
        <w:t>，方便其他开发人员更新</w:t>
      </w:r>
      <w:r>
        <w:rPr>
          <w:rFonts w:hint="eastAsia"/>
        </w:rPr>
        <w:t>和</w:t>
      </w:r>
      <w:r>
        <w:t>理解。</w:t>
      </w:r>
    </w:p>
    <w:p w:rsidR="008451EB" w:rsidRDefault="00A71FCD" w:rsidP="00A71FCD">
      <w:pPr>
        <w:pStyle w:val="a6"/>
        <w:numPr>
          <w:ilvl w:val="0"/>
          <w:numId w:val="26"/>
        </w:numPr>
        <w:ind w:firstLineChars="0"/>
      </w:pPr>
      <w:r>
        <w:rPr>
          <w:rFonts w:hint="eastAsia"/>
        </w:rPr>
        <w:lastRenderedPageBreak/>
        <w:t>描述</w:t>
      </w:r>
      <w:r>
        <w:t>本</w:t>
      </w:r>
      <w:r>
        <w:rPr>
          <w:rFonts w:hint="eastAsia"/>
        </w:rPr>
        <w:t>次</w:t>
      </w:r>
      <w:r>
        <w:t>提交</w:t>
      </w:r>
      <w:r>
        <w:rPr>
          <w:rFonts w:hint="eastAsia"/>
        </w:rPr>
        <w:t>的</w:t>
      </w:r>
      <w:r>
        <w:t>文件变更内容。</w:t>
      </w:r>
    </w:p>
    <w:p w:rsidR="00A71FCD" w:rsidRDefault="00A71FCD" w:rsidP="00A71FCD">
      <w:pPr>
        <w:pStyle w:val="a6"/>
        <w:numPr>
          <w:ilvl w:val="0"/>
          <w:numId w:val="26"/>
        </w:numPr>
        <w:ind w:firstLineChars="0"/>
      </w:pPr>
      <w:r>
        <w:rPr>
          <w:rFonts w:hint="eastAsia"/>
        </w:rPr>
        <w:t>如果</w:t>
      </w:r>
      <w:r>
        <w:t>修复了</w:t>
      </w:r>
      <w:r>
        <w:t>JIRA</w:t>
      </w:r>
      <w:r>
        <w:t>的</w:t>
      </w:r>
      <w:r>
        <w:t>bug</w:t>
      </w:r>
      <w:r>
        <w:t>，请</w:t>
      </w:r>
      <w:r>
        <w:rPr>
          <w:rFonts w:hint="eastAsia"/>
        </w:rPr>
        <w:t>附上</w:t>
      </w:r>
      <w:r>
        <w:t>JIRA</w:t>
      </w:r>
      <w:r>
        <w:t>的</w:t>
      </w:r>
      <w:r>
        <w:rPr>
          <w:rFonts w:hint="eastAsia"/>
        </w:rPr>
        <w:t>BUG</w:t>
      </w:r>
      <w:r>
        <w:t xml:space="preserve"> ID</w:t>
      </w:r>
      <w:r>
        <w:rPr>
          <w:rFonts w:hint="eastAsia"/>
        </w:rPr>
        <w:t>。</w:t>
      </w:r>
    </w:p>
    <w:p w:rsidR="008451EB" w:rsidRDefault="00A71FCD" w:rsidP="008451EB">
      <w:pPr>
        <w:pStyle w:val="a6"/>
        <w:ind w:left="840" w:firstLineChars="0" w:firstLine="0"/>
      </w:pPr>
      <w:r>
        <w:rPr>
          <w:rFonts w:hint="eastAsia"/>
        </w:rPr>
        <w:t>（</w:t>
      </w:r>
      <w:r>
        <w:t>注：需要配置</w:t>
      </w:r>
      <w:r>
        <w:t>JIRA</w:t>
      </w:r>
      <w:r>
        <w:t>和</w:t>
      </w:r>
      <w:r>
        <w:t>SVN</w:t>
      </w:r>
      <w:r>
        <w:t>的整合）</w:t>
      </w:r>
    </w:p>
    <w:p w:rsidR="00AD2831" w:rsidRDefault="00AD2831" w:rsidP="008451EB">
      <w:pPr>
        <w:pStyle w:val="a6"/>
        <w:ind w:left="840" w:firstLineChars="0" w:firstLine="0"/>
      </w:pPr>
    </w:p>
    <w:p w:rsidR="008451EB" w:rsidRDefault="006F13E3" w:rsidP="00C027AB">
      <w:pPr>
        <w:pStyle w:val="a6"/>
        <w:numPr>
          <w:ilvl w:val="0"/>
          <w:numId w:val="22"/>
        </w:numPr>
        <w:ind w:firstLineChars="0"/>
      </w:pPr>
      <w:r>
        <w:rPr>
          <w:rFonts w:hint="eastAsia"/>
        </w:rPr>
        <w:t>发布</w:t>
      </w:r>
      <w:r>
        <w:t>版本周期要短</w:t>
      </w:r>
      <w:r>
        <w:rPr>
          <w:rFonts w:hint="eastAsia"/>
        </w:rPr>
        <w:t xml:space="preserve"> </w:t>
      </w:r>
      <w:r>
        <w:rPr>
          <w:rFonts w:hint="eastAsia"/>
        </w:rPr>
        <w:t>——</w:t>
      </w:r>
      <w:r>
        <w:rPr>
          <w:rFonts w:hint="eastAsia"/>
        </w:rPr>
        <w:t xml:space="preserve"> </w:t>
      </w:r>
      <w:r>
        <w:rPr>
          <w:rFonts w:hint="eastAsia"/>
        </w:rPr>
        <w:t>管理员</w:t>
      </w:r>
      <w:r>
        <w:t>打</w:t>
      </w:r>
      <w:r>
        <w:t>Tag</w:t>
      </w:r>
    </w:p>
    <w:p w:rsidR="006F13E3" w:rsidRDefault="006F13E3" w:rsidP="006F13E3">
      <w:pPr>
        <w:pStyle w:val="a6"/>
        <w:ind w:left="840" w:firstLineChars="0" w:firstLine="0"/>
      </w:pPr>
      <w:r>
        <w:rPr>
          <w:rFonts w:hint="eastAsia"/>
        </w:rPr>
        <w:t>这</w:t>
      </w:r>
      <w:r>
        <w:t>要求</w:t>
      </w:r>
      <w:r>
        <w:rPr>
          <w:rFonts w:hint="eastAsia"/>
        </w:rPr>
        <w:t>项目经理将每个小版本的待</w:t>
      </w:r>
      <w:r>
        <w:t>开发功能控制在</w:t>
      </w:r>
      <w:r>
        <w:rPr>
          <w:rFonts w:hint="eastAsia"/>
        </w:rPr>
        <w:t>一定数量内</w:t>
      </w:r>
      <w:r>
        <w:t>，保证周期要短，这样才可以经常打</w:t>
      </w:r>
      <w:r>
        <w:t>tag</w:t>
      </w:r>
      <w:r>
        <w:t>发布版本。</w:t>
      </w:r>
    </w:p>
    <w:p w:rsidR="000B1478" w:rsidRDefault="000B1478" w:rsidP="006F13E3">
      <w:pPr>
        <w:pStyle w:val="a6"/>
        <w:ind w:left="840" w:firstLineChars="0" w:firstLine="0"/>
      </w:pPr>
      <w:r>
        <w:rPr>
          <w:rFonts w:hint="eastAsia"/>
        </w:rPr>
        <w:t>步子</w:t>
      </w:r>
      <w:r>
        <w:t>要小，</w:t>
      </w:r>
      <w:r>
        <w:rPr>
          <w:rFonts w:hint="eastAsia"/>
        </w:rPr>
        <w:t>这样项目</w:t>
      </w:r>
      <w:r>
        <w:t>才更加</w:t>
      </w:r>
      <w:r>
        <w:rPr>
          <w:rFonts w:hint="eastAsia"/>
        </w:rPr>
        <w:t>可控</w:t>
      </w:r>
      <w:r w:rsidR="00817C7A">
        <w:t>，每个版本的稳定性才</w:t>
      </w:r>
      <w:r w:rsidR="006310E7">
        <w:rPr>
          <w:rFonts w:hint="eastAsia"/>
        </w:rPr>
        <w:t>更</w:t>
      </w:r>
      <w:r>
        <w:t>能保证。</w:t>
      </w:r>
    </w:p>
    <w:p w:rsidR="00942657" w:rsidRDefault="00942657" w:rsidP="00942657">
      <w:pPr>
        <w:pStyle w:val="1"/>
        <w:numPr>
          <w:ilvl w:val="0"/>
          <w:numId w:val="4"/>
        </w:numPr>
      </w:pPr>
      <w:r>
        <w:rPr>
          <w:rFonts w:hint="eastAsia"/>
        </w:rPr>
        <w:t>代码</w:t>
      </w:r>
      <w:r>
        <w:t>质量审查</w:t>
      </w:r>
    </w:p>
    <w:p w:rsidR="00942657" w:rsidRDefault="00942657" w:rsidP="0007151E">
      <w:pPr>
        <w:pStyle w:val="2"/>
        <w:numPr>
          <w:ilvl w:val="1"/>
          <w:numId w:val="4"/>
        </w:numPr>
      </w:pPr>
      <w:r>
        <w:rPr>
          <w:rFonts w:hint="eastAsia"/>
        </w:rPr>
        <w:t>Checkstyle</w:t>
      </w:r>
    </w:p>
    <w:p w:rsidR="00942657" w:rsidRDefault="00352047" w:rsidP="00942657">
      <w:hyperlink r:id="rId23" w:history="1">
        <w:r w:rsidR="00942657">
          <w:rPr>
            <w:rStyle w:val="a3"/>
          </w:rPr>
          <w:t>http://plugins.netbeans.org/PluginPortal/faces/PluginDetailPage.jsp?pluginid=4552</w:t>
        </w:r>
      </w:hyperlink>
    </w:p>
    <w:p w:rsidR="00942657" w:rsidRDefault="00942657" w:rsidP="00942657">
      <w:r>
        <w:rPr>
          <w:rFonts w:hint="eastAsia"/>
        </w:rPr>
        <w:t>点击</w:t>
      </w:r>
      <w:r>
        <w:t>download</w:t>
      </w:r>
      <w:r>
        <w:t>下载，然后：</w:t>
      </w:r>
    </w:p>
    <w:p w:rsidR="00942657" w:rsidRDefault="00942657" w:rsidP="00942657">
      <w:r>
        <w:t xml:space="preserve">NetBeans </w:t>
      </w:r>
      <w:r>
        <w:sym w:font="Wingdings" w:char="F0E0"/>
      </w:r>
      <w:r>
        <w:t xml:space="preserve"> </w:t>
      </w:r>
      <w:r>
        <w:rPr>
          <w:rFonts w:hint="eastAsia"/>
        </w:rPr>
        <w:t>工具</w:t>
      </w:r>
      <w:r>
        <w:rPr>
          <w:rFonts w:hint="eastAsia"/>
        </w:rPr>
        <w:t xml:space="preserve"> </w:t>
      </w:r>
      <w:r>
        <w:sym w:font="Wingdings" w:char="F0E0"/>
      </w:r>
      <w:r>
        <w:t xml:space="preserve"> </w:t>
      </w:r>
      <w:r>
        <w:rPr>
          <w:rFonts w:hint="eastAsia"/>
        </w:rPr>
        <w:t>插件</w:t>
      </w:r>
      <w:r>
        <w:rPr>
          <w:rFonts w:hint="eastAsia"/>
        </w:rPr>
        <w:t xml:space="preserve"> </w:t>
      </w:r>
      <w:r>
        <w:sym w:font="Wingdings" w:char="F0E0"/>
      </w:r>
      <w:r>
        <w:t xml:space="preserve"> </w:t>
      </w:r>
      <w:r>
        <w:rPr>
          <w:rFonts w:hint="eastAsia"/>
        </w:rPr>
        <w:t>已下载，</w:t>
      </w:r>
      <w:r>
        <w:t>选择该</w:t>
      </w:r>
      <w:r>
        <w:t>nbm</w:t>
      </w:r>
      <w:r>
        <w:rPr>
          <w:rFonts w:hint="eastAsia"/>
        </w:rPr>
        <w:t>，</w:t>
      </w:r>
      <w:r>
        <w:t>安装即可。</w:t>
      </w:r>
    </w:p>
    <w:p w:rsidR="00942657" w:rsidRDefault="00942657" w:rsidP="00942657">
      <w:r>
        <w:rPr>
          <w:rFonts w:hint="eastAsia"/>
        </w:rPr>
        <w:t>然后</w:t>
      </w:r>
      <w:r>
        <w:t>右键点击</w:t>
      </w:r>
      <w:r>
        <w:t>Java</w:t>
      </w:r>
      <w:r>
        <w:t>文件，出现：</w:t>
      </w:r>
    </w:p>
    <w:p w:rsidR="00942657" w:rsidRDefault="0007151E" w:rsidP="00942657">
      <w:r>
        <w:rPr>
          <w:noProof/>
        </w:rPr>
        <w:drawing>
          <wp:inline distT="0" distB="0" distL="0" distR="0" wp14:anchorId="53E6C5D7" wp14:editId="61C67BC0">
            <wp:extent cx="1375258" cy="23525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1533" cy="2363265"/>
                    </a:xfrm>
                    <a:prstGeom prst="rect">
                      <a:avLst/>
                    </a:prstGeom>
                  </pic:spPr>
                </pic:pic>
              </a:graphicData>
            </a:graphic>
          </wp:inline>
        </w:drawing>
      </w:r>
    </w:p>
    <w:p w:rsidR="00A52CD9" w:rsidRDefault="00A52CD9" w:rsidP="00942657"/>
    <w:p w:rsidR="00A52CD9" w:rsidRDefault="00A52CD9" w:rsidP="00942657">
      <w:r>
        <w:rPr>
          <w:rFonts w:hint="eastAsia"/>
        </w:rPr>
        <w:t>Checkstyle</w:t>
      </w:r>
      <w:r>
        <w:t>的</w:t>
      </w:r>
      <w:r>
        <w:rPr>
          <w:rFonts w:hint="eastAsia"/>
        </w:rPr>
        <w:t>检查</w:t>
      </w:r>
      <w:r>
        <w:t>结果有些过犹不及，但</w:t>
      </w:r>
      <w:r w:rsidR="00F02379">
        <w:rPr>
          <w:rFonts w:hint="eastAsia"/>
        </w:rPr>
        <w:t>还是</w:t>
      </w:r>
      <w:r w:rsidR="00F02379">
        <w:t>有不少参考价值的。</w:t>
      </w:r>
    </w:p>
    <w:p w:rsidR="00A52CD9" w:rsidRDefault="00A52CD9" w:rsidP="00942657"/>
    <w:p w:rsidR="0007151E" w:rsidRDefault="005F059C" w:rsidP="0007151E">
      <w:pPr>
        <w:pStyle w:val="2"/>
        <w:numPr>
          <w:ilvl w:val="1"/>
          <w:numId w:val="4"/>
        </w:numPr>
      </w:pPr>
      <w:r>
        <w:rPr>
          <w:rFonts w:hint="eastAsia"/>
        </w:rPr>
        <w:t>Java</w:t>
      </w:r>
      <w:r>
        <w:t>代码</w:t>
      </w:r>
      <w:r w:rsidR="0007151E">
        <w:rPr>
          <w:rFonts w:hint="eastAsia"/>
        </w:rPr>
        <w:t>审查</w:t>
      </w:r>
      <w:r>
        <w:rPr>
          <w:rFonts w:hint="eastAsia"/>
        </w:rPr>
        <w:t>表</w:t>
      </w:r>
    </w:p>
    <w:p w:rsidR="0007151E" w:rsidRPr="00942657" w:rsidRDefault="007A2447" w:rsidP="007A2447">
      <w:pPr>
        <w:ind w:left="420"/>
      </w:pPr>
      <w:r>
        <w:rPr>
          <w:rFonts w:hint="eastAsia"/>
        </w:rPr>
        <w:t>TODO</w:t>
      </w:r>
    </w:p>
    <w:sectPr w:rsidR="0007151E" w:rsidRPr="00942657" w:rsidSect="00230CA0">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047" w:rsidRDefault="00352047" w:rsidP="00610FC8">
      <w:r>
        <w:separator/>
      </w:r>
    </w:p>
  </w:endnote>
  <w:endnote w:type="continuationSeparator" w:id="0">
    <w:p w:rsidR="00352047" w:rsidRDefault="00352047" w:rsidP="00610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7697" w:rsidTr="00942657">
      <w:tc>
        <w:tcPr>
          <w:tcW w:w="3162" w:type="dxa"/>
          <w:tcBorders>
            <w:top w:val="nil"/>
            <w:left w:val="nil"/>
            <w:bottom w:val="nil"/>
            <w:right w:val="nil"/>
          </w:tcBorders>
        </w:tcPr>
        <w:p w:rsidR="009C7697" w:rsidRDefault="009C7697" w:rsidP="00D7629B">
          <w:pPr>
            <w:tabs>
              <w:tab w:val="right" w:pos="2586"/>
            </w:tabs>
            <w:ind w:right="360"/>
          </w:pPr>
          <w:r>
            <w:rPr>
              <w:noProof/>
            </w:rPr>
            <w:t>Confidential</w:t>
          </w:r>
          <w:r>
            <w:rPr>
              <w:noProof/>
            </w:rPr>
            <w:tab/>
          </w:r>
        </w:p>
      </w:tc>
      <w:tc>
        <w:tcPr>
          <w:tcW w:w="3162" w:type="dxa"/>
          <w:tcBorders>
            <w:top w:val="nil"/>
            <w:left w:val="nil"/>
            <w:bottom w:val="nil"/>
            <w:right w:val="nil"/>
          </w:tcBorders>
        </w:tcPr>
        <w:p w:rsidR="009C7697" w:rsidRDefault="009C7697" w:rsidP="008673B4">
          <w:pPr>
            <w:jc w:val="center"/>
          </w:pPr>
          <w:r>
            <w:rPr>
              <w:rFonts w:hAnsi="Symbol"/>
            </w:rPr>
            <w:sym w:font="Symbol" w:char="F0D3"/>
          </w:r>
          <w:r>
            <w:rPr>
              <w:noProof/>
            </w:rPr>
            <w:t>&lt;</w:t>
          </w:r>
          <w:sdt>
            <w:sdtPr>
              <w:rPr>
                <w:noProof/>
              </w:rPr>
              <w:alias w:val="单位"/>
              <w:id w:val="32757298"/>
              <w:placeholder>
                <w:docPart w:val="247CC8B0C8AC40F2BD856BEA437132D4"/>
              </w:placeholder>
              <w:dataBinding w:prefixMappings="xmlns:ns0='http://schemas.openxmlformats.org/officeDocument/2006/extended-properties' " w:xpath="/ns0:Properties[1]/ns0:Company[1]" w:storeItemID="{6668398D-A668-4E3E-A5EB-62B293D839F1}"/>
              <w:text/>
            </w:sdtPr>
            <w:sdtEndPr/>
            <w:sdtContent>
              <w:r>
                <w:rPr>
                  <w:noProof/>
                </w:rPr>
                <w:t>Hotent</w:t>
              </w:r>
            </w:sdtContent>
          </w:sdt>
          <w:r>
            <w:rPr>
              <w:noProof/>
            </w:rPr>
            <w:t xml:space="preserve">&gt;, </w:t>
          </w:r>
          <w:sdt>
            <w:sdtPr>
              <w:rPr>
                <w:noProof/>
              </w:rPr>
              <w:alias w:val="作者"/>
              <w:id w:val="32757299"/>
              <w:placeholder>
                <w:docPart w:val="58C4DEBF35194488AC18996BD02B9FA6"/>
              </w:placeholder>
              <w:dataBinding w:prefixMappings="xmlns:ns0='http://purl.org/dc/elements/1.1/' xmlns:ns1='http://schemas.openxmlformats.org/package/2006/metadata/core-properties' " w:xpath="/ns1:coreProperties[1]/ns0:creator[1]" w:storeItemID="{6C3C8BC8-F283-45AE-878A-BAB7291924A1}"/>
              <w:text/>
            </w:sdtPr>
            <w:sdtEndPr/>
            <w:sdtContent>
              <w:r>
                <w:rPr>
                  <w:noProof/>
                </w:rPr>
                <w:t>Winston Yan</w:t>
              </w:r>
            </w:sdtContent>
          </w:sdt>
        </w:p>
      </w:tc>
      <w:tc>
        <w:tcPr>
          <w:tcW w:w="3162" w:type="dxa"/>
          <w:tcBorders>
            <w:top w:val="nil"/>
            <w:left w:val="nil"/>
            <w:bottom w:val="nil"/>
            <w:right w:val="nil"/>
          </w:tcBorders>
        </w:tcPr>
        <w:p w:rsidR="009C7697" w:rsidRDefault="009C7697" w:rsidP="00D7629B">
          <w:pPr>
            <w:jc w:val="right"/>
          </w:pPr>
          <w:r>
            <w:rPr>
              <w:noProof/>
            </w:rPr>
            <w:t xml:space="preserve">Page </w:t>
          </w:r>
          <w:r>
            <w:rPr>
              <w:rStyle w:val="a9"/>
            </w:rPr>
            <w:fldChar w:fldCharType="begin"/>
          </w:r>
          <w:r>
            <w:rPr>
              <w:rStyle w:val="a9"/>
            </w:rPr>
            <w:instrText xml:space="preserve"> PAGE </w:instrText>
          </w:r>
          <w:r>
            <w:rPr>
              <w:rStyle w:val="a9"/>
            </w:rPr>
            <w:fldChar w:fldCharType="separate"/>
          </w:r>
          <w:r w:rsidR="001E6168">
            <w:rPr>
              <w:rStyle w:val="a9"/>
              <w:noProof/>
            </w:rPr>
            <w:t>1</w:t>
          </w:r>
          <w:r>
            <w:rPr>
              <w:rStyle w:val="a9"/>
            </w:rPr>
            <w:fldChar w:fldCharType="end"/>
          </w:r>
          <w:r>
            <w:rPr>
              <w:rStyle w:val="a9"/>
            </w:rPr>
            <w:t xml:space="preserve"> of </w:t>
          </w:r>
          <w:r w:rsidR="00352047">
            <w:fldChar w:fldCharType="begin"/>
          </w:r>
          <w:r w:rsidR="00352047">
            <w:instrText xml:space="preserve"> NUMPAGES  \* MERGEFORMAT </w:instrText>
          </w:r>
          <w:r w:rsidR="00352047">
            <w:fldChar w:fldCharType="separate"/>
          </w:r>
          <w:r w:rsidR="001E6168" w:rsidRPr="001E6168">
            <w:rPr>
              <w:rStyle w:val="a9"/>
              <w:rFonts w:ascii="宋体"/>
              <w:noProof/>
            </w:rPr>
            <w:t>25</w:t>
          </w:r>
          <w:r w:rsidR="00352047">
            <w:rPr>
              <w:rStyle w:val="a9"/>
              <w:rFonts w:ascii="宋体"/>
              <w:noProof/>
            </w:rPr>
            <w:fldChar w:fldCharType="end"/>
          </w:r>
        </w:p>
      </w:tc>
    </w:tr>
  </w:tbl>
  <w:p w:rsidR="009C7697" w:rsidRDefault="009C769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047" w:rsidRDefault="00352047" w:rsidP="00610FC8">
      <w:r>
        <w:separator/>
      </w:r>
    </w:p>
  </w:footnote>
  <w:footnote w:type="continuationSeparator" w:id="0">
    <w:p w:rsidR="00352047" w:rsidRDefault="00352047" w:rsidP="00610F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54"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75"/>
      <w:gridCol w:w="3179"/>
    </w:tblGrid>
    <w:tr w:rsidR="009C7697" w:rsidTr="00942657">
      <w:tc>
        <w:tcPr>
          <w:tcW w:w="6075" w:type="dxa"/>
        </w:tcPr>
        <w:p w:rsidR="009C7697" w:rsidRDefault="00352047" w:rsidP="00EF3291">
          <w:pPr>
            <w:ind w:left="480" w:firstLine="480"/>
          </w:pPr>
          <w:r>
            <w:fldChar w:fldCharType="begin"/>
          </w:r>
          <w:r>
            <w:instrText xml:space="preserve"> SUBJECT  \* MERGEFORMAT </w:instrText>
          </w:r>
          <w:r>
            <w:fldChar w:fldCharType="separate"/>
          </w:r>
          <w:r w:rsidR="009C7697">
            <w:rPr>
              <w:rFonts w:hint="eastAsia"/>
            </w:rPr>
            <w:t>&lt;BPMX5&gt;</w:t>
          </w:r>
          <w:r>
            <w:fldChar w:fldCharType="end"/>
          </w:r>
        </w:p>
      </w:tc>
      <w:tc>
        <w:tcPr>
          <w:tcW w:w="3179" w:type="dxa"/>
        </w:tcPr>
        <w:p w:rsidR="009C7697" w:rsidRDefault="009C7697" w:rsidP="00EF3291">
          <w:pPr>
            <w:tabs>
              <w:tab w:val="left" w:pos="1135"/>
            </w:tabs>
            <w:spacing w:before="40"/>
            <w:ind w:rightChars="32" w:right="67" w:firstLine="480"/>
          </w:pPr>
          <w:r>
            <w:rPr>
              <w:rFonts w:hint="eastAsia"/>
              <w:noProof/>
            </w:rPr>
            <w:t xml:space="preserve"> </w:t>
          </w:r>
          <w:r>
            <w:rPr>
              <w:noProof/>
            </w:rPr>
            <w:t xml:space="preserve">Version:   </w:t>
          </w:r>
          <w:r>
            <w:rPr>
              <w:rFonts w:hint="eastAsia"/>
              <w:noProof/>
            </w:rPr>
            <w:t xml:space="preserve">  </w:t>
          </w:r>
          <w:r>
            <w:rPr>
              <w:noProof/>
            </w:rPr>
            <w:t>&lt;1.0&gt;</w:t>
          </w:r>
        </w:p>
      </w:tc>
    </w:tr>
    <w:tr w:rsidR="009C7697" w:rsidTr="00942657">
      <w:tc>
        <w:tcPr>
          <w:tcW w:w="6075" w:type="dxa"/>
        </w:tcPr>
        <w:p w:rsidR="009C7697" w:rsidRDefault="009C7697" w:rsidP="00EF3291">
          <w:pPr>
            <w:ind w:left="480" w:firstLine="480"/>
          </w:pPr>
          <w:r>
            <w:rPr>
              <w:rFonts w:hint="eastAsia"/>
            </w:rPr>
            <w:t>宏天软件</w:t>
          </w:r>
          <w:r>
            <w:rPr>
              <w:rFonts w:hint="eastAsia"/>
            </w:rPr>
            <w:t>Java</w:t>
          </w:r>
          <w:r>
            <w:t>编程规范</w:t>
          </w:r>
        </w:p>
      </w:tc>
      <w:tc>
        <w:tcPr>
          <w:tcW w:w="3179" w:type="dxa"/>
        </w:tcPr>
        <w:p w:rsidR="009C7697" w:rsidRDefault="009C7697" w:rsidP="00EF3291">
          <w:pPr>
            <w:ind w:firstLine="480"/>
          </w:pPr>
          <w:r>
            <w:rPr>
              <w:rFonts w:hint="eastAsia"/>
              <w:noProof/>
            </w:rPr>
            <w:t xml:space="preserve"> </w:t>
          </w:r>
          <w:r>
            <w:rPr>
              <w:noProof/>
            </w:rPr>
            <w:t xml:space="preserve">Date:  </w:t>
          </w:r>
          <w:r>
            <w:rPr>
              <w:noProof/>
            </w:rPr>
            <w:fldChar w:fldCharType="begin"/>
          </w:r>
          <w:r>
            <w:rPr>
              <w:noProof/>
            </w:rPr>
            <w:instrText xml:space="preserve"> DATE  \@ "yyyy-MM-dd"  \* MERGEFORMAT </w:instrText>
          </w:r>
          <w:r>
            <w:rPr>
              <w:noProof/>
            </w:rPr>
            <w:fldChar w:fldCharType="separate"/>
          </w:r>
          <w:r w:rsidR="001E6168">
            <w:rPr>
              <w:noProof/>
            </w:rPr>
            <w:t>2013-11-22</w:t>
          </w:r>
          <w:r>
            <w:rPr>
              <w:noProof/>
            </w:rPr>
            <w:fldChar w:fldCharType="end"/>
          </w:r>
        </w:p>
      </w:tc>
    </w:tr>
  </w:tbl>
  <w:p w:rsidR="009C7697" w:rsidRDefault="009C769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383"/>
    <w:multiLevelType w:val="hybridMultilevel"/>
    <w:tmpl w:val="0EF294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B803E1"/>
    <w:multiLevelType w:val="hybridMultilevel"/>
    <w:tmpl w:val="F5BE138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
    <w:nsid w:val="0D011FF5"/>
    <w:multiLevelType w:val="multilevel"/>
    <w:tmpl w:val="6324B1EE"/>
    <w:lvl w:ilvl="0">
      <w:start w:val="3"/>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113D0D13"/>
    <w:multiLevelType w:val="hybridMultilevel"/>
    <w:tmpl w:val="1BF25F3A"/>
    <w:lvl w:ilvl="0" w:tplc="0409000F">
      <w:start w:val="1"/>
      <w:numFmt w:val="decimal"/>
      <w:lvlText w:val="%1."/>
      <w:lvlJc w:val="left"/>
      <w:pPr>
        <w:ind w:left="839" w:hanging="420"/>
      </w:pPr>
      <w:rPr>
        <w:rFont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
    <w:nsid w:val="2678759E"/>
    <w:multiLevelType w:val="hybridMultilevel"/>
    <w:tmpl w:val="E5883F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534AC2"/>
    <w:multiLevelType w:val="hybridMultilevel"/>
    <w:tmpl w:val="980EC6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2C2047D"/>
    <w:multiLevelType w:val="hybridMultilevel"/>
    <w:tmpl w:val="08CA7B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57C11C3"/>
    <w:multiLevelType w:val="hybridMultilevel"/>
    <w:tmpl w:val="52EA5D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8E26867"/>
    <w:multiLevelType w:val="hybridMultilevel"/>
    <w:tmpl w:val="17A2E4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AA47794"/>
    <w:multiLevelType w:val="multilevel"/>
    <w:tmpl w:val="A1386332"/>
    <w:lvl w:ilvl="0">
      <w:start w:val="1"/>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3EC079CC"/>
    <w:multiLevelType w:val="hybridMultilevel"/>
    <w:tmpl w:val="0226EB4C"/>
    <w:lvl w:ilvl="0" w:tplc="0409000F">
      <w:start w:val="1"/>
      <w:numFmt w:val="decimal"/>
      <w:lvlText w:val="%1."/>
      <w:lvlJc w:val="left"/>
      <w:pPr>
        <w:ind w:left="855" w:hanging="420"/>
      </w:pPr>
      <w:rPr>
        <w:rFont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1">
    <w:nsid w:val="47B94CAE"/>
    <w:multiLevelType w:val="hybridMultilevel"/>
    <w:tmpl w:val="07B2A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B2477E3"/>
    <w:multiLevelType w:val="hybridMultilevel"/>
    <w:tmpl w:val="359CEB9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CEF2D5E"/>
    <w:multiLevelType w:val="hybridMultilevel"/>
    <w:tmpl w:val="AAE482E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F9A0EB0"/>
    <w:multiLevelType w:val="hybridMultilevel"/>
    <w:tmpl w:val="1BF25F3A"/>
    <w:lvl w:ilvl="0" w:tplc="0409000F">
      <w:start w:val="1"/>
      <w:numFmt w:val="decimal"/>
      <w:lvlText w:val="%1."/>
      <w:lvlJc w:val="left"/>
      <w:pPr>
        <w:ind w:left="839" w:hanging="420"/>
      </w:pPr>
      <w:rPr>
        <w:rFont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5">
    <w:nsid w:val="518A567A"/>
    <w:multiLevelType w:val="hybridMultilevel"/>
    <w:tmpl w:val="52EA5D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4271806"/>
    <w:multiLevelType w:val="hybridMultilevel"/>
    <w:tmpl w:val="C72EC96A"/>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nsid w:val="5B3A0F3E"/>
    <w:multiLevelType w:val="hybridMultilevel"/>
    <w:tmpl w:val="CDAA8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CA618DA"/>
    <w:multiLevelType w:val="hybridMultilevel"/>
    <w:tmpl w:val="186438F4"/>
    <w:lvl w:ilvl="0" w:tplc="04090003">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9">
    <w:nsid w:val="6B4D33D7"/>
    <w:multiLevelType w:val="hybridMultilevel"/>
    <w:tmpl w:val="1AC0B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BBE2DAD"/>
    <w:multiLevelType w:val="hybridMultilevel"/>
    <w:tmpl w:val="AAE482E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0357C28"/>
    <w:multiLevelType w:val="hybridMultilevel"/>
    <w:tmpl w:val="CEA64F0C"/>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2">
    <w:nsid w:val="74CA2C45"/>
    <w:multiLevelType w:val="hybridMultilevel"/>
    <w:tmpl w:val="0598FC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8E426DF"/>
    <w:multiLevelType w:val="hybridMultilevel"/>
    <w:tmpl w:val="C84460A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798B1C0F"/>
    <w:multiLevelType w:val="hybridMultilevel"/>
    <w:tmpl w:val="4DD4438A"/>
    <w:lvl w:ilvl="0" w:tplc="04090001">
      <w:start w:val="1"/>
      <w:numFmt w:val="bullet"/>
      <w:lvlText w:val=""/>
      <w:lvlJc w:val="left"/>
      <w:pPr>
        <w:tabs>
          <w:tab w:val="num" w:pos="846"/>
        </w:tabs>
        <w:ind w:left="846" w:hanging="420"/>
      </w:pPr>
      <w:rPr>
        <w:rFonts w:ascii="Wingdings" w:hAnsi="Wingdings" w:hint="default"/>
      </w:rPr>
    </w:lvl>
    <w:lvl w:ilvl="1" w:tplc="04090003" w:tentative="1">
      <w:start w:val="1"/>
      <w:numFmt w:val="bullet"/>
      <w:lvlText w:val=""/>
      <w:lvlJc w:val="left"/>
      <w:pPr>
        <w:tabs>
          <w:tab w:val="num" w:pos="1266"/>
        </w:tabs>
        <w:ind w:left="1266" w:hanging="420"/>
      </w:pPr>
      <w:rPr>
        <w:rFonts w:ascii="Wingdings" w:hAnsi="Wingdings" w:hint="default"/>
      </w:rPr>
    </w:lvl>
    <w:lvl w:ilvl="2" w:tplc="04090005" w:tentative="1">
      <w:start w:val="1"/>
      <w:numFmt w:val="bullet"/>
      <w:lvlText w:val=""/>
      <w:lvlJc w:val="left"/>
      <w:pPr>
        <w:tabs>
          <w:tab w:val="num" w:pos="1686"/>
        </w:tabs>
        <w:ind w:left="1686" w:hanging="420"/>
      </w:pPr>
      <w:rPr>
        <w:rFonts w:ascii="Wingdings" w:hAnsi="Wingdings" w:hint="default"/>
      </w:rPr>
    </w:lvl>
    <w:lvl w:ilvl="3" w:tplc="04090001" w:tentative="1">
      <w:start w:val="1"/>
      <w:numFmt w:val="bullet"/>
      <w:lvlText w:val=""/>
      <w:lvlJc w:val="left"/>
      <w:pPr>
        <w:tabs>
          <w:tab w:val="num" w:pos="2106"/>
        </w:tabs>
        <w:ind w:left="2106" w:hanging="420"/>
      </w:pPr>
      <w:rPr>
        <w:rFonts w:ascii="Wingdings" w:hAnsi="Wingdings" w:hint="default"/>
      </w:rPr>
    </w:lvl>
    <w:lvl w:ilvl="4" w:tplc="04090003" w:tentative="1">
      <w:start w:val="1"/>
      <w:numFmt w:val="bullet"/>
      <w:lvlText w:val=""/>
      <w:lvlJc w:val="left"/>
      <w:pPr>
        <w:tabs>
          <w:tab w:val="num" w:pos="2526"/>
        </w:tabs>
        <w:ind w:left="2526" w:hanging="420"/>
      </w:pPr>
      <w:rPr>
        <w:rFonts w:ascii="Wingdings" w:hAnsi="Wingdings" w:hint="default"/>
      </w:rPr>
    </w:lvl>
    <w:lvl w:ilvl="5" w:tplc="04090005" w:tentative="1">
      <w:start w:val="1"/>
      <w:numFmt w:val="bullet"/>
      <w:lvlText w:val=""/>
      <w:lvlJc w:val="left"/>
      <w:pPr>
        <w:tabs>
          <w:tab w:val="num" w:pos="2946"/>
        </w:tabs>
        <w:ind w:left="2946" w:hanging="420"/>
      </w:pPr>
      <w:rPr>
        <w:rFonts w:ascii="Wingdings" w:hAnsi="Wingdings" w:hint="default"/>
      </w:rPr>
    </w:lvl>
    <w:lvl w:ilvl="6" w:tplc="04090001" w:tentative="1">
      <w:start w:val="1"/>
      <w:numFmt w:val="bullet"/>
      <w:lvlText w:val=""/>
      <w:lvlJc w:val="left"/>
      <w:pPr>
        <w:tabs>
          <w:tab w:val="num" w:pos="3366"/>
        </w:tabs>
        <w:ind w:left="3366" w:hanging="420"/>
      </w:pPr>
      <w:rPr>
        <w:rFonts w:ascii="Wingdings" w:hAnsi="Wingdings" w:hint="default"/>
      </w:rPr>
    </w:lvl>
    <w:lvl w:ilvl="7" w:tplc="04090003" w:tentative="1">
      <w:start w:val="1"/>
      <w:numFmt w:val="bullet"/>
      <w:lvlText w:val=""/>
      <w:lvlJc w:val="left"/>
      <w:pPr>
        <w:tabs>
          <w:tab w:val="num" w:pos="3786"/>
        </w:tabs>
        <w:ind w:left="3786" w:hanging="420"/>
      </w:pPr>
      <w:rPr>
        <w:rFonts w:ascii="Wingdings" w:hAnsi="Wingdings" w:hint="default"/>
      </w:rPr>
    </w:lvl>
    <w:lvl w:ilvl="8" w:tplc="04090005" w:tentative="1">
      <w:start w:val="1"/>
      <w:numFmt w:val="bullet"/>
      <w:lvlText w:val=""/>
      <w:lvlJc w:val="left"/>
      <w:pPr>
        <w:tabs>
          <w:tab w:val="num" w:pos="4206"/>
        </w:tabs>
        <w:ind w:left="4206" w:hanging="420"/>
      </w:pPr>
      <w:rPr>
        <w:rFonts w:ascii="Wingdings" w:hAnsi="Wingdings" w:hint="default"/>
      </w:rPr>
    </w:lvl>
  </w:abstractNum>
  <w:abstractNum w:abstractNumId="25">
    <w:nsid w:val="79A51311"/>
    <w:multiLevelType w:val="hybridMultilevel"/>
    <w:tmpl w:val="43B4AF98"/>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6">
    <w:nsid w:val="7BC92932"/>
    <w:multiLevelType w:val="hybridMultilevel"/>
    <w:tmpl w:val="25D258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2"/>
  </w:num>
  <w:num w:numId="3">
    <w:abstractNumId w:val="16"/>
  </w:num>
  <w:num w:numId="4">
    <w:abstractNumId w:val="9"/>
  </w:num>
  <w:num w:numId="5">
    <w:abstractNumId w:val="17"/>
  </w:num>
  <w:num w:numId="6">
    <w:abstractNumId w:val="19"/>
  </w:num>
  <w:num w:numId="7">
    <w:abstractNumId w:val="10"/>
  </w:num>
  <w:num w:numId="8">
    <w:abstractNumId w:val="1"/>
  </w:num>
  <w:num w:numId="9">
    <w:abstractNumId w:val="11"/>
  </w:num>
  <w:num w:numId="10">
    <w:abstractNumId w:val="5"/>
  </w:num>
  <w:num w:numId="11">
    <w:abstractNumId w:val="0"/>
  </w:num>
  <w:num w:numId="12">
    <w:abstractNumId w:val="26"/>
  </w:num>
  <w:num w:numId="13">
    <w:abstractNumId w:val="3"/>
  </w:num>
  <w:num w:numId="14">
    <w:abstractNumId w:val="25"/>
  </w:num>
  <w:num w:numId="15">
    <w:abstractNumId w:val="18"/>
  </w:num>
  <w:num w:numId="16">
    <w:abstractNumId w:val="14"/>
  </w:num>
  <w:num w:numId="17">
    <w:abstractNumId w:val="4"/>
  </w:num>
  <w:num w:numId="18">
    <w:abstractNumId w:val="6"/>
  </w:num>
  <w:num w:numId="19">
    <w:abstractNumId w:val="22"/>
  </w:num>
  <w:num w:numId="20">
    <w:abstractNumId w:val="15"/>
  </w:num>
  <w:num w:numId="21">
    <w:abstractNumId w:val="23"/>
  </w:num>
  <w:num w:numId="22">
    <w:abstractNumId w:val="7"/>
  </w:num>
  <w:num w:numId="23">
    <w:abstractNumId w:val="20"/>
  </w:num>
  <w:num w:numId="24">
    <w:abstractNumId w:val="13"/>
  </w:num>
  <w:num w:numId="25">
    <w:abstractNumId w:val="12"/>
  </w:num>
  <w:num w:numId="26">
    <w:abstractNumId w:val="8"/>
  </w:num>
  <w:num w:numId="2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65"/>
    <w:rsid w:val="00005D42"/>
    <w:rsid w:val="00010697"/>
    <w:rsid w:val="00010EA4"/>
    <w:rsid w:val="00016AC4"/>
    <w:rsid w:val="000200AD"/>
    <w:rsid w:val="00020F68"/>
    <w:rsid w:val="00022D85"/>
    <w:rsid w:val="00023B12"/>
    <w:rsid w:val="00030A8A"/>
    <w:rsid w:val="00031B2A"/>
    <w:rsid w:val="000339B6"/>
    <w:rsid w:val="00035C3A"/>
    <w:rsid w:val="00035D1D"/>
    <w:rsid w:val="00040E2A"/>
    <w:rsid w:val="00040E97"/>
    <w:rsid w:val="0004144C"/>
    <w:rsid w:val="00042C6A"/>
    <w:rsid w:val="000468AF"/>
    <w:rsid w:val="000472A5"/>
    <w:rsid w:val="00053E2E"/>
    <w:rsid w:val="000553F2"/>
    <w:rsid w:val="0005708C"/>
    <w:rsid w:val="00057317"/>
    <w:rsid w:val="00060F57"/>
    <w:rsid w:val="00061A69"/>
    <w:rsid w:val="00061BA0"/>
    <w:rsid w:val="0006355D"/>
    <w:rsid w:val="00063E8C"/>
    <w:rsid w:val="00064FF3"/>
    <w:rsid w:val="0007151E"/>
    <w:rsid w:val="00072326"/>
    <w:rsid w:val="000730D9"/>
    <w:rsid w:val="000735A1"/>
    <w:rsid w:val="00074283"/>
    <w:rsid w:val="00077054"/>
    <w:rsid w:val="00082AE1"/>
    <w:rsid w:val="00090BFC"/>
    <w:rsid w:val="00092EB2"/>
    <w:rsid w:val="000951D4"/>
    <w:rsid w:val="00095D3E"/>
    <w:rsid w:val="00095F79"/>
    <w:rsid w:val="000A06DE"/>
    <w:rsid w:val="000A0C50"/>
    <w:rsid w:val="000A205C"/>
    <w:rsid w:val="000A2522"/>
    <w:rsid w:val="000A351F"/>
    <w:rsid w:val="000A37F9"/>
    <w:rsid w:val="000A3FCE"/>
    <w:rsid w:val="000A53C8"/>
    <w:rsid w:val="000B1478"/>
    <w:rsid w:val="000B1FDB"/>
    <w:rsid w:val="000B2B35"/>
    <w:rsid w:val="000B664A"/>
    <w:rsid w:val="000B73B9"/>
    <w:rsid w:val="000B784C"/>
    <w:rsid w:val="000C146F"/>
    <w:rsid w:val="000C5D96"/>
    <w:rsid w:val="000C64E6"/>
    <w:rsid w:val="000C70AF"/>
    <w:rsid w:val="000C7588"/>
    <w:rsid w:val="000D4357"/>
    <w:rsid w:val="000D4E4D"/>
    <w:rsid w:val="000E0077"/>
    <w:rsid w:val="000E1293"/>
    <w:rsid w:val="000E2805"/>
    <w:rsid w:val="000E3F58"/>
    <w:rsid w:val="000E4B37"/>
    <w:rsid w:val="000F2578"/>
    <w:rsid w:val="000F2768"/>
    <w:rsid w:val="000F3E33"/>
    <w:rsid w:val="000F5505"/>
    <w:rsid w:val="000F7890"/>
    <w:rsid w:val="000F7AF8"/>
    <w:rsid w:val="001012AA"/>
    <w:rsid w:val="00101FFC"/>
    <w:rsid w:val="00103158"/>
    <w:rsid w:val="001038FB"/>
    <w:rsid w:val="00105212"/>
    <w:rsid w:val="00106C5F"/>
    <w:rsid w:val="00124661"/>
    <w:rsid w:val="00126BB9"/>
    <w:rsid w:val="00127112"/>
    <w:rsid w:val="001328B1"/>
    <w:rsid w:val="00133060"/>
    <w:rsid w:val="00136B18"/>
    <w:rsid w:val="001374C5"/>
    <w:rsid w:val="00140DC0"/>
    <w:rsid w:val="001426C5"/>
    <w:rsid w:val="0014282A"/>
    <w:rsid w:val="00144F8A"/>
    <w:rsid w:val="001461F4"/>
    <w:rsid w:val="0015376D"/>
    <w:rsid w:val="00154CC2"/>
    <w:rsid w:val="0016032A"/>
    <w:rsid w:val="0016437E"/>
    <w:rsid w:val="00165F58"/>
    <w:rsid w:val="00171A4E"/>
    <w:rsid w:val="0017412D"/>
    <w:rsid w:val="00180AF1"/>
    <w:rsid w:val="00183E73"/>
    <w:rsid w:val="001840D1"/>
    <w:rsid w:val="001854D2"/>
    <w:rsid w:val="00185C9D"/>
    <w:rsid w:val="00190776"/>
    <w:rsid w:val="00190E1D"/>
    <w:rsid w:val="001956D6"/>
    <w:rsid w:val="0019716B"/>
    <w:rsid w:val="001A3058"/>
    <w:rsid w:val="001A5453"/>
    <w:rsid w:val="001A6A81"/>
    <w:rsid w:val="001A6CD0"/>
    <w:rsid w:val="001A709E"/>
    <w:rsid w:val="001B2D46"/>
    <w:rsid w:val="001B3D61"/>
    <w:rsid w:val="001B66AE"/>
    <w:rsid w:val="001B6C39"/>
    <w:rsid w:val="001C0769"/>
    <w:rsid w:val="001C17EC"/>
    <w:rsid w:val="001C3B26"/>
    <w:rsid w:val="001D3B2A"/>
    <w:rsid w:val="001D4309"/>
    <w:rsid w:val="001D68D8"/>
    <w:rsid w:val="001D7796"/>
    <w:rsid w:val="001E1B89"/>
    <w:rsid w:val="001E20F3"/>
    <w:rsid w:val="001E6168"/>
    <w:rsid w:val="001E6943"/>
    <w:rsid w:val="001F0250"/>
    <w:rsid w:val="001F58B5"/>
    <w:rsid w:val="001F6963"/>
    <w:rsid w:val="00201D24"/>
    <w:rsid w:val="00201DF7"/>
    <w:rsid w:val="002073EB"/>
    <w:rsid w:val="00207486"/>
    <w:rsid w:val="002120C8"/>
    <w:rsid w:val="00230CA0"/>
    <w:rsid w:val="00234B89"/>
    <w:rsid w:val="002464FE"/>
    <w:rsid w:val="002544F2"/>
    <w:rsid w:val="00254703"/>
    <w:rsid w:val="00260ADB"/>
    <w:rsid w:val="0026178F"/>
    <w:rsid w:val="00261C03"/>
    <w:rsid w:val="00264929"/>
    <w:rsid w:val="00264F9C"/>
    <w:rsid w:val="00266B08"/>
    <w:rsid w:val="00274A46"/>
    <w:rsid w:val="002841F7"/>
    <w:rsid w:val="0029337F"/>
    <w:rsid w:val="00294362"/>
    <w:rsid w:val="00297A62"/>
    <w:rsid w:val="00297D34"/>
    <w:rsid w:val="002A0E33"/>
    <w:rsid w:val="002A47E5"/>
    <w:rsid w:val="002A497A"/>
    <w:rsid w:val="002A5C00"/>
    <w:rsid w:val="002A5C29"/>
    <w:rsid w:val="002A78AC"/>
    <w:rsid w:val="002A7D11"/>
    <w:rsid w:val="002B0917"/>
    <w:rsid w:val="002B12EA"/>
    <w:rsid w:val="002B2390"/>
    <w:rsid w:val="002B3059"/>
    <w:rsid w:val="002B7964"/>
    <w:rsid w:val="002B7AB7"/>
    <w:rsid w:val="002C0A45"/>
    <w:rsid w:val="002C2FA2"/>
    <w:rsid w:val="002C3151"/>
    <w:rsid w:val="002C353C"/>
    <w:rsid w:val="002C4F8B"/>
    <w:rsid w:val="002C57BA"/>
    <w:rsid w:val="002D3EB7"/>
    <w:rsid w:val="002D4F67"/>
    <w:rsid w:val="002D7365"/>
    <w:rsid w:val="002E0229"/>
    <w:rsid w:val="002E0ABA"/>
    <w:rsid w:val="002E0FFE"/>
    <w:rsid w:val="002E1683"/>
    <w:rsid w:val="002F2848"/>
    <w:rsid w:val="002F35AC"/>
    <w:rsid w:val="002F4270"/>
    <w:rsid w:val="002F542A"/>
    <w:rsid w:val="002F586E"/>
    <w:rsid w:val="00300AAD"/>
    <w:rsid w:val="00300F6D"/>
    <w:rsid w:val="003024E4"/>
    <w:rsid w:val="00302DBE"/>
    <w:rsid w:val="00303153"/>
    <w:rsid w:val="00305407"/>
    <w:rsid w:val="00307779"/>
    <w:rsid w:val="00310F58"/>
    <w:rsid w:val="00311F29"/>
    <w:rsid w:val="00313595"/>
    <w:rsid w:val="003135FE"/>
    <w:rsid w:val="00315DF3"/>
    <w:rsid w:val="003165A7"/>
    <w:rsid w:val="003166CC"/>
    <w:rsid w:val="003202B6"/>
    <w:rsid w:val="003206D8"/>
    <w:rsid w:val="00320C2E"/>
    <w:rsid w:val="0032354E"/>
    <w:rsid w:val="003235E7"/>
    <w:rsid w:val="0032363A"/>
    <w:rsid w:val="00323DF2"/>
    <w:rsid w:val="003244D7"/>
    <w:rsid w:val="00324E43"/>
    <w:rsid w:val="0032708E"/>
    <w:rsid w:val="00333622"/>
    <w:rsid w:val="00336A57"/>
    <w:rsid w:val="003372F5"/>
    <w:rsid w:val="00342D5A"/>
    <w:rsid w:val="00342FF2"/>
    <w:rsid w:val="00343C3E"/>
    <w:rsid w:val="003449AE"/>
    <w:rsid w:val="00345A61"/>
    <w:rsid w:val="00346425"/>
    <w:rsid w:val="00352047"/>
    <w:rsid w:val="00352688"/>
    <w:rsid w:val="00355210"/>
    <w:rsid w:val="00357750"/>
    <w:rsid w:val="003579B1"/>
    <w:rsid w:val="003644D2"/>
    <w:rsid w:val="00370066"/>
    <w:rsid w:val="00370A0D"/>
    <w:rsid w:val="00370A8E"/>
    <w:rsid w:val="00374B76"/>
    <w:rsid w:val="00375411"/>
    <w:rsid w:val="00381E29"/>
    <w:rsid w:val="00382268"/>
    <w:rsid w:val="00383451"/>
    <w:rsid w:val="003845FC"/>
    <w:rsid w:val="003846F3"/>
    <w:rsid w:val="00387AD2"/>
    <w:rsid w:val="00390E17"/>
    <w:rsid w:val="00392550"/>
    <w:rsid w:val="00393B6A"/>
    <w:rsid w:val="003965A3"/>
    <w:rsid w:val="003A1263"/>
    <w:rsid w:val="003A232E"/>
    <w:rsid w:val="003A3B9C"/>
    <w:rsid w:val="003A3DC2"/>
    <w:rsid w:val="003A404A"/>
    <w:rsid w:val="003A70D4"/>
    <w:rsid w:val="003B31AE"/>
    <w:rsid w:val="003B489A"/>
    <w:rsid w:val="003B5A83"/>
    <w:rsid w:val="003B74BF"/>
    <w:rsid w:val="003C1D2F"/>
    <w:rsid w:val="003C32BC"/>
    <w:rsid w:val="003C381E"/>
    <w:rsid w:val="003C6440"/>
    <w:rsid w:val="003D1B6D"/>
    <w:rsid w:val="003D1CFD"/>
    <w:rsid w:val="003D2130"/>
    <w:rsid w:val="003D5C1D"/>
    <w:rsid w:val="003E19F9"/>
    <w:rsid w:val="003E231F"/>
    <w:rsid w:val="003E36BB"/>
    <w:rsid w:val="003E6916"/>
    <w:rsid w:val="003F3372"/>
    <w:rsid w:val="003F5726"/>
    <w:rsid w:val="003F720E"/>
    <w:rsid w:val="003F7C56"/>
    <w:rsid w:val="00401DE0"/>
    <w:rsid w:val="00402C49"/>
    <w:rsid w:val="00404340"/>
    <w:rsid w:val="00405B27"/>
    <w:rsid w:val="00405F68"/>
    <w:rsid w:val="00406C41"/>
    <w:rsid w:val="004128D5"/>
    <w:rsid w:val="00412C86"/>
    <w:rsid w:val="0042165D"/>
    <w:rsid w:val="0042373A"/>
    <w:rsid w:val="00432D01"/>
    <w:rsid w:val="0043553B"/>
    <w:rsid w:val="0043772C"/>
    <w:rsid w:val="00441D7B"/>
    <w:rsid w:val="00443B13"/>
    <w:rsid w:val="004443C7"/>
    <w:rsid w:val="00444EA8"/>
    <w:rsid w:val="00446457"/>
    <w:rsid w:val="00446921"/>
    <w:rsid w:val="0045117B"/>
    <w:rsid w:val="00453420"/>
    <w:rsid w:val="00454336"/>
    <w:rsid w:val="00454BED"/>
    <w:rsid w:val="00456439"/>
    <w:rsid w:val="004645A1"/>
    <w:rsid w:val="00465BC6"/>
    <w:rsid w:val="00466BE1"/>
    <w:rsid w:val="004673C3"/>
    <w:rsid w:val="00472B41"/>
    <w:rsid w:val="004738EA"/>
    <w:rsid w:val="004743AE"/>
    <w:rsid w:val="004746AB"/>
    <w:rsid w:val="00481DD6"/>
    <w:rsid w:val="00482DFB"/>
    <w:rsid w:val="0048467F"/>
    <w:rsid w:val="0048648B"/>
    <w:rsid w:val="00493626"/>
    <w:rsid w:val="00495C72"/>
    <w:rsid w:val="00496B75"/>
    <w:rsid w:val="00496F4A"/>
    <w:rsid w:val="004A1348"/>
    <w:rsid w:val="004A67AE"/>
    <w:rsid w:val="004B2492"/>
    <w:rsid w:val="004B632B"/>
    <w:rsid w:val="004B6E1E"/>
    <w:rsid w:val="004B74DF"/>
    <w:rsid w:val="004B7CF4"/>
    <w:rsid w:val="004C1357"/>
    <w:rsid w:val="004C4DE8"/>
    <w:rsid w:val="004C5B81"/>
    <w:rsid w:val="004D04A2"/>
    <w:rsid w:val="004D3438"/>
    <w:rsid w:val="004D3949"/>
    <w:rsid w:val="004D4F68"/>
    <w:rsid w:val="004D633F"/>
    <w:rsid w:val="004D7528"/>
    <w:rsid w:val="004D7D21"/>
    <w:rsid w:val="004E0DEA"/>
    <w:rsid w:val="004E47CF"/>
    <w:rsid w:val="004F0D63"/>
    <w:rsid w:val="004F4888"/>
    <w:rsid w:val="004F79C1"/>
    <w:rsid w:val="0050033B"/>
    <w:rsid w:val="00503A5F"/>
    <w:rsid w:val="005043B1"/>
    <w:rsid w:val="005057DD"/>
    <w:rsid w:val="00505A07"/>
    <w:rsid w:val="00506FCA"/>
    <w:rsid w:val="00512477"/>
    <w:rsid w:val="00514CDB"/>
    <w:rsid w:val="0051605C"/>
    <w:rsid w:val="0051788B"/>
    <w:rsid w:val="00517B8F"/>
    <w:rsid w:val="005218E9"/>
    <w:rsid w:val="005234D4"/>
    <w:rsid w:val="005266D0"/>
    <w:rsid w:val="005276FD"/>
    <w:rsid w:val="00527D39"/>
    <w:rsid w:val="005303A7"/>
    <w:rsid w:val="0053103A"/>
    <w:rsid w:val="005354D3"/>
    <w:rsid w:val="00545F16"/>
    <w:rsid w:val="00547806"/>
    <w:rsid w:val="00547E81"/>
    <w:rsid w:val="005505B7"/>
    <w:rsid w:val="00550694"/>
    <w:rsid w:val="00550CE7"/>
    <w:rsid w:val="00551A12"/>
    <w:rsid w:val="00556FAF"/>
    <w:rsid w:val="00564CEB"/>
    <w:rsid w:val="00565033"/>
    <w:rsid w:val="005717C2"/>
    <w:rsid w:val="00571BD5"/>
    <w:rsid w:val="00571F30"/>
    <w:rsid w:val="00572A35"/>
    <w:rsid w:val="00573CE1"/>
    <w:rsid w:val="005817BD"/>
    <w:rsid w:val="00582168"/>
    <w:rsid w:val="0058405E"/>
    <w:rsid w:val="005846C2"/>
    <w:rsid w:val="005860AE"/>
    <w:rsid w:val="00587E20"/>
    <w:rsid w:val="00593319"/>
    <w:rsid w:val="005935C8"/>
    <w:rsid w:val="00596AAA"/>
    <w:rsid w:val="00597179"/>
    <w:rsid w:val="00597FCE"/>
    <w:rsid w:val="005A060C"/>
    <w:rsid w:val="005A2F61"/>
    <w:rsid w:val="005A7AAC"/>
    <w:rsid w:val="005B2143"/>
    <w:rsid w:val="005B217E"/>
    <w:rsid w:val="005B2F71"/>
    <w:rsid w:val="005B49C3"/>
    <w:rsid w:val="005B4F2E"/>
    <w:rsid w:val="005C0699"/>
    <w:rsid w:val="005C1170"/>
    <w:rsid w:val="005C18B6"/>
    <w:rsid w:val="005C5281"/>
    <w:rsid w:val="005C5884"/>
    <w:rsid w:val="005C67AE"/>
    <w:rsid w:val="005C7D3B"/>
    <w:rsid w:val="005D0BA4"/>
    <w:rsid w:val="005D0EF6"/>
    <w:rsid w:val="005D66CF"/>
    <w:rsid w:val="005E155D"/>
    <w:rsid w:val="005E30CA"/>
    <w:rsid w:val="005F059C"/>
    <w:rsid w:val="005F1916"/>
    <w:rsid w:val="005F5885"/>
    <w:rsid w:val="005F76C6"/>
    <w:rsid w:val="00600FBA"/>
    <w:rsid w:val="00610FC8"/>
    <w:rsid w:val="00612854"/>
    <w:rsid w:val="00614C58"/>
    <w:rsid w:val="006164A1"/>
    <w:rsid w:val="00617D2B"/>
    <w:rsid w:val="00617E77"/>
    <w:rsid w:val="006215DF"/>
    <w:rsid w:val="00627412"/>
    <w:rsid w:val="00627A5D"/>
    <w:rsid w:val="006310E7"/>
    <w:rsid w:val="00633996"/>
    <w:rsid w:val="00634492"/>
    <w:rsid w:val="00642448"/>
    <w:rsid w:val="00645BC3"/>
    <w:rsid w:val="0064611B"/>
    <w:rsid w:val="0064627B"/>
    <w:rsid w:val="00650D7E"/>
    <w:rsid w:val="00653619"/>
    <w:rsid w:val="00653A66"/>
    <w:rsid w:val="00656F40"/>
    <w:rsid w:val="0066091A"/>
    <w:rsid w:val="00663E7B"/>
    <w:rsid w:val="00666668"/>
    <w:rsid w:val="0066681C"/>
    <w:rsid w:val="006707F0"/>
    <w:rsid w:val="00680FD3"/>
    <w:rsid w:val="0068479A"/>
    <w:rsid w:val="0068527F"/>
    <w:rsid w:val="006879A0"/>
    <w:rsid w:val="00692415"/>
    <w:rsid w:val="0069353E"/>
    <w:rsid w:val="006969E5"/>
    <w:rsid w:val="006A1330"/>
    <w:rsid w:val="006A26C6"/>
    <w:rsid w:val="006A6B58"/>
    <w:rsid w:val="006B6BC1"/>
    <w:rsid w:val="006C2237"/>
    <w:rsid w:val="006C4BBC"/>
    <w:rsid w:val="006D1FA5"/>
    <w:rsid w:val="006E1F08"/>
    <w:rsid w:val="006E2819"/>
    <w:rsid w:val="006E3933"/>
    <w:rsid w:val="006E4507"/>
    <w:rsid w:val="006E60E9"/>
    <w:rsid w:val="006E79B8"/>
    <w:rsid w:val="006E7CCF"/>
    <w:rsid w:val="006F13E3"/>
    <w:rsid w:val="006F288A"/>
    <w:rsid w:val="006F4192"/>
    <w:rsid w:val="006F5300"/>
    <w:rsid w:val="006F68B6"/>
    <w:rsid w:val="007005C9"/>
    <w:rsid w:val="0070420D"/>
    <w:rsid w:val="00705B16"/>
    <w:rsid w:val="00706638"/>
    <w:rsid w:val="00706E35"/>
    <w:rsid w:val="00710986"/>
    <w:rsid w:val="00711A0C"/>
    <w:rsid w:val="0071221C"/>
    <w:rsid w:val="00712933"/>
    <w:rsid w:val="00714BC6"/>
    <w:rsid w:val="00716E7D"/>
    <w:rsid w:val="00724C20"/>
    <w:rsid w:val="0072601A"/>
    <w:rsid w:val="00726667"/>
    <w:rsid w:val="00731436"/>
    <w:rsid w:val="00733031"/>
    <w:rsid w:val="0073308F"/>
    <w:rsid w:val="00734612"/>
    <w:rsid w:val="00736022"/>
    <w:rsid w:val="00736400"/>
    <w:rsid w:val="00736492"/>
    <w:rsid w:val="00736B0E"/>
    <w:rsid w:val="00740727"/>
    <w:rsid w:val="00742037"/>
    <w:rsid w:val="0074241C"/>
    <w:rsid w:val="00743993"/>
    <w:rsid w:val="007440CD"/>
    <w:rsid w:val="00746024"/>
    <w:rsid w:val="00747513"/>
    <w:rsid w:val="00750B41"/>
    <w:rsid w:val="0075291C"/>
    <w:rsid w:val="007542D5"/>
    <w:rsid w:val="0075588E"/>
    <w:rsid w:val="0075623A"/>
    <w:rsid w:val="00756793"/>
    <w:rsid w:val="007569E1"/>
    <w:rsid w:val="00762ED2"/>
    <w:rsid w:val="00763DFD"/>
    <w:rsid w:val="00765C94"/>
    <w:rsid w:val="007676FE"/>
    <w:rsid w:val="00773678"/>
    <w:rsid w:val="00775107"/>
    <w:rsid w:val="00782554"/>
    <w:rsid w:val="007831C4"/>
    <w:rsid w:val="007835CE"/>
    <w:rsid w:val="0078533D"/>
    <w:rsid w:val="00786943"/>
    <w:rsid w:val="007929F0"/>
    <w:rsid w:val="007978C5"/>
    <w:rsid w:val="007A1339"/>
    <w:rsid w:val="007A1E73"/>
    <w:rsid w:val="007A2447"/>
    <w:rsid w:val="007A3583"/>
    <w:rsid w:val="007A6F83"/>
    <w:rsid w:val="007A7E71"/>
    <w:rsid w:val="007B12A7"/>
    <w:rsid w:val="007B185B"/>
    <w:rsid w:val="007B5293"/>
    <w:rsid w:val="007B5B64"/>
    <w:rsid w:val="007B5C63"/>
    <w:rsid w:val="007B6477"/>
    <w:rsid w:val="007C2D31"/>
    <w:rsid w:val="007C34A4"/>
    <w:rsid w:val="007C5962"/>
    <w:rsid w:val="007D3078"/>
    <w:rsid w:val="007D38C8"/>
    <w:rsid w:val="007D45CF"/>
    <w:rsid w:val="007D528E"/>
    <w:rsid w:val="007D5BA4"/>
    <w:rsid w:val="007D6B4D"/>
    <w:rsid w:val="007E14BE"/>
    <w:rsid w:val="007E6001"/>
    <w:rsid w:val="007F0F18"/>
    <w:rsid w:val="007F1E18"/>
    <w:rsid w:val="007F1E29"/>
    <w:rsid w:val="007F34F6"/>
    <w:rsid w:val="007F4EF1"/>
    <w:rsid w:val="007F64FE"/>
    <w:rsid w:val="007F748E"/>
    <w:rsid w:val="008012F1"/>
    <w:rsid w:val="00801B65"/>
    <w:rsid w:val="0080304A"/>
    <w:rsid w:val="00803619"/>
    <w:rsid w:val="00813782"/>
    <w:rsid w:val="0081426F"/>
    <w:rsid w:val="008160A2"/>
    <w:rsid w:val="00817C7A"/>
    <w:rsid w:val="00823889"/>
    <w:rsid w:val="00831781"/>
    <w:rsid w:val="00832299"/>
    <w:rsid w:val="00835E49"/>
    <w:rsid w:val="00840F29"/>
    <w:rsid w:val="0084319B"/>
    <w:rsid w:val="00844443"/>
    <w:rsid w:val="008451EB"/>
    <w:rsid w:val="00845650"/>
    <w:rsid w:val="00846D14"/>
    <w:rsid w:val="00851F06"/>
    <w:rsid w:val="008525A7"/>
    <w:rsid w:val="00852F8B"/>
    <w:rsid w:val="008535A4"/>
    <w:rsid w:val="0085664D"/>
    <w:rsid w:val="0085687F"/>
    <w:rsid w:val="00856E42"/>
    <w:rsid w:val="00857800"/>
    <w:rsid w:val="008642FB"/>
    <w:rsid w:val="008673B4"/>
    <w:rsid w:val="00867DD5"/>
    <w:rsid w:val="0087036D"/>
    <w:rsid w:val="00873448"/>
    <w:rsid w:val="00874435"/>
    <w:rsid w:val="008754AE"/>
    <w:rsid w:val="00875675"/>
    <w:rsid w:val="00880107"/>
    <w:rsid w:val="008801FD"/>
    <w:rsid w:val="00880BD1"/>
    <w:rsid w:val="00880EA8"/>
    <w:rsid w:val="0088599E"/>
    <w:rsid w:val="00885AC5"/>
    <w:rsid w:val="00887F37"/>
    <w:rsid w:val="008917FF"/>
    <w:rsid w:val="00896656"/>
    <w:rsid w:val="008975D0"/>
    <w:rsid w:val="008A0227"/>
    <w:rsid w:val="008A059C"/>
    <w:rsid w:val="008A3C0A"/>
    <w:rsid w:val="008A6401"/>
    <w:rsid w:val="008B2B17"/>
    <w:rsid w:val="008B3981"/>
    <w:rsid w:val="008B5043"/>
    <w:rsid w:val="008C0128"/>
    <w:rsid w:val="008C2189"/>
    <w:rsid w:val="008C2630"/>
    <w:rsid w:val="008C4F20"/>
    <w:rsid w:val="008C68B5"/>
    <w:rsid w:val="008D1EB8"/>
    <w:rsid w:val="008D5FC0"/>
    <w:rsid w:val="008D7AFD"/>
    <w:rsid w:val="008D7C69"/>
    <w:rsid w:val="008E10AE"/>
    <w:rsid w:val="008E328C"/>
    <w:rsid w:val="008E65AD"/>
    <w:rsid w:val="008E6CFB"/>
    <w:rsid w:val="008F2068"/>
    <w:rsid w:val="008F3E19"/>
    <w:rsid w:val="008F558C"/>
    <w:rsid w:val="008F6CDD"/>
    <w:rsid w:val="008F7449"/>
    <w:rsid w:val="008F7985"/>
    <w:rsid w:val="009025FC"/>
    <w:rsid w:val="00902729"/>
    <w:rsid w:val="00904F4B"/>
    <w:rsid w:val="00905983"/>
    <w:rsid w:val="0090723C"/>
    <w:rsid w:val="0091251C"/>
    <w:rsid w:val="009151DD"/>
    <w:rsid w:val="00920249"/>
    <w:rsid w:val="009219F3"/>
    <w:rsid w:val="00923BE9"/>
    <w:rsid w:val="00924650"/>
    <w:rsid w:val="00932EAD"/>
    <w:rsid w:val="009335C9"/>
    <w:rsid w:val="00933B5A"/>
    <w:rsid w:val="00936ACC"/>
    <w:rsid w:val="009418B3"/>
    <w:rsid w:val="00942657"/>
    <w:rsid w:val="00943641"/>
    <w:rsid w:val="009461C2"/>
    <w:rsid w:val="00947823"/>
    <w:rsid w:val="009538F9"/>
    <w:rsid w:val="00953BE5"/>
    <w:rsid w:val="00955E73"/>
    <w:rsid w:val="0095648C"/>
    <w:rsid w:val="00956863"/>
    <w:rsid w:val="00957F05"/>
    <w:rsid w:val="00960A84"/>
    <w:rsid w:val="0096227D"/>
    <w:rsid w:val="009626D6"/>
    <w:rsid w:val="0096440F"/>
    <w:rsid w:val="00965359"/>
    <w:rsid w:val="009658DD"/>
    <w:rsid w:val="00970B14"/>
    <w:rsid w:val="0097239B"/>
    <w:rsid w:val="00972599"/>
    <w:rsid w:val="00972C97"/>
    <w:rsid w:val="00974FCB"/>
    <w:rsid w:val="00983262"/>
    <w:rsid w:val="009834B1"/>
    <w:rsid w:val="009862BF"/>
    <w:rsid w:val="00986A9B"/>
    <w:rsid w:val="009875CB"/>
    <w:rsid w:val="0099087D"/>
    <w:rsid w:val="009920D8"/>
    <w:rsid w:val="009938C2"/>
    <w:rsid w:val="00994BCF"/>
    <w:rsid w:val="0099612C"/>
    <w:rsid w:val="00997C5E"/>
    <w:rsid w:val="009A1E0D"/>
    <w:rsid w:val="009A6554"/>
    <w:rsid w:val="009B0E7A"/>
    <w:rsid w:val="009B2EF4"/>
    <w:rsid w:val="009B3F59"/>
    <w:rsid w:val="009C6B01"/>
    <w:rsid w:val="009C7697"/>
    <w:rsid w:val="009D3867"/>
    <w:rsid w:val="009D53F3"/>
    <w:rsid w:val="009D654A"/>
    <w:rsid w:val="009D6BAF"/>
    <w:rsid w:val="009D6DBD"/>
    <w:rsid w:val="009D77E3"/>
    <w:rsid w:val="009D786F"/>
    <w:rsid w:val="009E2694"/>
    <w:rsid w:val="009E4535"/>
    <w:rsid w:val="009E5062"/>
    <w:rsid w:val="009F338A"/>
    <w:rsid w:val="009F6BD0"/>
    <w:rsid w:val="009F7AEE"/>
    <w:rsid w:val="00A00344"/>
    <w:rsid w:val="00A0154B"/>
    <w:rsid w:val="00A02460"/>
    <w:rsid w:val="00A02F9C"/>
    <w:rsid w:val="00A03639"/>
    <w:rsid w:val="00A0737C"/>
    <w:rsid w:val="00A12924"/>
    <w:rsid w:val="00A132C2"/>
    <w:rsid w:val="00A142AB"/>
    <w:rsid w:val="00A15300"/>
    <w:rsid w:val="00A1712C"/>
    <w:rsid w:val="00A20712"/>
    <w:rsid w:val="00A210F1"/>
    <w:rsid w:val="00A242AF"/>
    <w:rsid w:val="00A256FC"/>
    <w:rsid w:val="00A260DE"/>
    <w:rsid w:val="00A2782A"/>
    <w:rsid w:val="00A27EAC"/>
    <w:rsid w:val="00A31296"/>
    <w:rsid w:val="00A3252E"/>
    <w:rsid w:val="00A4043D"/>
    <w:rsid w:val="00A415EC"/>
    <w:rsid w:val="00A42DBC"/>
    <w:rsid w:val="00A43AF6"/>
    <w:rsid w:val="00A45533"/>
    <w:rsid w:val="00A5133A"/>
    <w:rsid w:val="00A52CD9"/>
    <w:rsid w:val="00A530B2"/>
    <w:rsid w:val="00A54B2E"/>
    <w:rsid w:val="00A5500A"/>
    <w:rsid w:val="00A574EB"/>
    <w:rsid w:val="00A60AEA"/>
    <w:rsid w:val="00A60F70"/>
    <w:rsid w:val="00A62DED"/>
    <w:rsid w:val="00A6334B"/>
    <w:rsid w:val="00A641DA"/>
    <w:rsid w:val="00A646DC"/>
    <w:rsid w:val="00A65493"/>
    <w:rsid w:val="00A6585F"/>
    <w:rsid w:val="00A71FCD"/>
    <w:rsid w:val="00A74267"/>
    <w:rsid w:val="00A744E8"/>
    <w:rsid w:val="00A80B16"/>
    <w:rsid w:val="00A820C9"/>
    <w:rsid w:val="00A83E1E"/>
    <w:rsid w:val="00A86167"/>
    <w:rsid w:val="00A870DA"/>
    <w:rsid w:val="00A92F1B"/>
    <w:rsid w:val="00A93591"/>
    <w:rsid w:val="00A9591B"/>
    <w:rsid w:val="00A96AAA"/>
    <w:rsid w:val="00AA0EE1"/>
    <w:rsid w:val="00AA329F"/>
    <w:rsid w:val="00AA352D"/>
    <w:rsid w:val="00AA3F07"/>
    <w:rsid w:val="00AA3FEB"/>
    <w:rsid w:val="00AA4A45"/>
    <w:rsid w:val="00AB1FD8"/>
    <w:rsid w:val="00AB414B"/>
    <w:rsid w:val="00AC0DD5"/>
    <w:rsid w:val="00AC1D29"/>
    <w:rsid w:val="00AC2123"/>
    <w:rsid w:val="00AC5E2B"/>
    <w:rsid w:val="00AC6162"/>
    <w:rsid w:val="00AC679B"/>
    <w:rsid w:val="00AC7095"/>
    <w:rsid w:val="00AD1093"/>
    <w:rsid w:val="00AD2080"/>
    <w:rsid w:val="00AD2831"/>
    <w:rsid w:val="00AD557E"/>
    <w:rsid w:val="00AD64C5"/>
    <w:rsid w:val="00AE03A5"/>
    <w:rsid w:val="00AE0554"/>
    <w:rsid w:val="00AE52EB"/>
    <w:rsid w:val="00AE5A40"/>
    <w:rsid w:val="00AE7813"/>
    <w:rsid w:val="00AF2455"/>
    <w:rsid w:val="00AF3503"/>
    <w:rsid w:val="00AF7C17"/>
    <w:rsid w:val="00B000E1"/>
    <w:rsid w:val="00B03428"/>
    <w:rsid w:val="00B05B32"/>
    <w:rsid w:val="00B06942"/>
    <w:rsid w:val="00B13EE0"/>
    <w:rsid w:val="00B153E1"/>
    <w:rsid w:val="00B15B68"/>
    <w:rsid w:val="00B15B80"/>
    <w:rsid w:val="00B22D54"/>
    <w:rsid w:val="00B23129"/>
    <w:rsid w:val="00B33633"/>
    <w:rsid w:val="00B3498F"/>
    <w:rsid w:val="00B34A1C"/>
    <w:rsid w:val="00B366E2"/>
    <w:rsid w:val="00B41210"/>
    <w:rsid w:val="00B4393E"/>
    <w:rsid w:val="00B4514B"/>
    <w:rsid w:val="00B53576"/>
    <w:rsid w:val="00B53ABB"/>
    <w:rsid w:val="00B53DC0"/>
    <w:rsid w:val="00B548C9"/>
    <w:rsid w:val="00B55626"/>
    <w:rsid w:val="00B56C6C"/>
    <w:rsid w:val="00B57279"/>
    <w:rsid w:val="00B57DFE"/>
    <w:rsid w:val="00B60473"/>
    <w:rsid w:val="00B61325"/>
    <w:rsid w:val="00B6217A"/>
    <w:rsid w:val="00B66A33"/>
    <w:rsid w:val="00B70911"/>
    <w:rsid w:val="00B73FEE"/>
    <w:rsid w:val="00B75F0E"/>
    <w:rsid w:val="00B75FB9"/>
    <w:rsid w:val="00B76975"/>
    <w:rsid w:val="00B8710C"/>
    <w:rsid w:val="00B877FC"/>
    <w:rsid w:val="00B87EA7"/>
    <w:rsid w:val="00B91EB7"/>
    <w:rsid w:val="00B93FD0"/>
    <w:rsid w:val="00B95A45"/>
    <w:rsid w:val="00B97B12"/>
    <w:rsid w:val="00BA0C73"/>
    <w:rsid w:val="00BA151B"/>
    <w:rsid w:val="00BA2338"/>
    <w:rsid w:val="00BA4A11"/>
    <w:rsid w:val="00BA6672"/>
    <w:rsid w:val="00BA6AE3"/>
    <w:rsid w:val="00BA7976"/>
    <w:rsid w:val="00BA7A90"/>
    <w:rsid w:val="00BA7BD8"/>
    <w:rsid w:val="00BB03B1"/>
    <w:rsid w:val="00BB18E8"/>
    <w:rsid w:val="00BB203C"/>
    <w:rsid w:val="00BB435E"/>
    <w:rsid w:val="00BB5763"/>
    <w:rsid w:val="00BC131B"/>
    <w:rsid w:val="00BC50BE"/>
    <w:rsid w:val="00BC6D80"/>
    <w:rsid w:val="00BD35E1"/>
    <w:rsid w:val="00BD5C14"/>
    <w:rsid w:val="00BD5E7E"/>
    <w:rsid w:val="00BE12E6"/>
    <w:rsid w:val="00BE15A7"/>
    <w:rsid w:val="00BE2631"/>
    <w:rsid w:val="00BE45DB"/>
    <w:rsid w:val="00BF002F"/>
    <w:rsid w:val="00BF1737"/>
    <w:rsid w:val="00BF1C41"/>
    <w:rsid w:val="00BF47AA"/>
    <w:rsid w:val="00BF49F8"/>
    <w:rsid w:val="00C00CBB"/>
    <w:rsid w:val="00C020B9"/>
    <w:rsid w:val="00C027AB"/>
    <w:rsid w:val="00C02CFB"/>
    <w:rsid w:val="00C127C0"/>
    <w:rsid w:val="00C1374A"/>
    <w:rsid w:val="00C15DAD"/>
    <w:rsid w:val="00C212A8"/>
    <w:rsid w:val="00C23631"/>
    <w:rsid w:val="00C27BE6"/>
    <w:rsid w:val="00C27C08"/>
    <w:rsid w:val="00C3178F"/>
    <w:rsid w:val="00C32CA5"/>
    <w:rsid w:val="00C40CB4"/>
    <w:rsid w:val="00C452D7"/>
    <w:rsid w:val="00C47414"/>
    <w:rsid w:val="00C477CD"/>
    <w:rsid w:val="00C50514"/>
    <w:rsid w:val="00C57B0D"/>
    <w:rsid w:val="00C60F2F"/>
    <w:rsid w:val="00C60FB6"/>
    <w:rsid w:val="00C6182D"/>
    <w:rsid w:val="00C6434A"/>
    <w:rsid w:val="00C661F0"/>
    <w:rsid w:val="00C666E5"/>
    <w:rsid w:val="00C7208D"/>
    <w:rsid w:val="00C737CE"/>
    <w:rsid w:val="00C73C22"/>
    <w:rsid w:val="00C75FB4"/>
    <w:rsid w:val="00C84003"/>
    <w:rsid w:val="00C8404D"/>
    <w:rsid w:val="00C84D0C"/>
    <w:rsid w:val="00C84D30"/>
    <w:rsid w:val="00C929EF"/>
    <w:rsid w:val="00C94AB8"/>
    <w:rsid w:val="00C9704F"/>
    <w:rsid w:val="00C977E9"/>
    <w:rsid w:val="00CA0177"/>
    <w:rsid w:val="00CA1F04"/>
    <w:rsid w:val="00CA1F8C"/>
    <w:rsid w:val="00CA2415"/>
    <w:rsid w:val="00CB1226"/>
    <w:rsid w:val="00CB18E6"/>
    <w:rsid w:val="00CB20A5"/>
    <w:rsid w:val="00CB279A"/>
    <w:rsid w:val="00CB2C0B"/>
    <w:rsid w:val="00CB3190"/>
    <w:rsid w:val="00CC1CA3"/>
    <w:rsid w:val="00CC37CA"/>
    <w:rsid w:val="00CC51BF"/>
    <w:rsid w:val="00CC5208"/>
    <w:rsid w:val="00CC7B28"/>
    <w:rsid w:val="00CD006C"/>
    <w:rsid w:val="00CD1227"/>
    <w:rsid w:val="00CD261E"/>
    <w:rsid w:val="00CD6380"/>
    <w:rsid w:val="00CD783B"/>
    <w:rsid w:val="00CD7E0B"/>
    <w:rsid w:val="00CE0B60"/>
    <w:rsid w:val="00CE2C45"/>
    <w:rsid w:val="00CE2DE4"/>
    <w:rsid w:val="00CE684E"/>
    <w:rsid w:val="00CE73C2"/>
    <w:rsid w:val="00CE787E"/>
    <w:rsid w:val="00CE79DE"/>
    <w:rsid w:val="00CF1055"/>
    <w:rsid w:val="00CF1EB1"/>
    <w:rsid w:val="00CF3C0E"/>
    <w:rsid w:val="00CF4A64"/>
    <w:rsid w:val="00CF4ED1"/>
    <w:rsid w:val="00CF7EAB"/>
    <w:rsid w:val="00D03FCC"/>
    <w:rsid w:val="00D04412"/>
    <w:rsid w:val="00D13E99"/>
    <w:rsid w:val="00D141C1"/>
    <w:rsid w:val="00D2212D"/>
    <w:rsid w:val="00D225A4"/>
    <w:rsid w:val="00D22721"/>
    <w:rsid w:val="00D22CB5"/>
    <w:rsid w:val="00D22F56"/>
    <w:rsid w:val="00D24801"/>
    <w:rsid w:val="00D26FAF"/>
    <w:rsid w:val="00D30D87"/>
    <w:rsid w:val="00D3173C"/>
    <w:rsid w:val="00D31C01"/>
    <w:rsid w:val="00D35ED2"/>
    <w:rsid w:val="00D36FA0"/>
    <w:rsid w:val="00D37ECE"/>
    <w:rsid w:val="00D426D1"/>
    <w:rsid w:val="00D43DA4"/>
    <w:rsid w:val="00D5047B"/>
    <w:rsid w:val="00D5081D"/>
    <w:rsid w:val="00D50C59"/>
    <w:rsid w:val="00D5163A"/>
    <w:rsid w:val="00D53718"/>
    <w:rsid w:val="00D6051F"/>
    <w:rsid w:val="00D6263E"/>
    <w:rsid w:val="00D62815"/>
    <w:rsid w:val="00D63377"/>
    <w:rsid w:val="00D651C4"/>
    <w:rsid w:val="00D67EE6"/>
    <w:rsid w:val="00D75A9A"/>
    <w:rsid w:val="00D7629B"/>
    <w:rsid w:val="00D86FAB"/>
    <w:rsid w:val="00D97256"/>
    <w:rsid w:val="00DA2DB8"/>
    <w:rsid w:val="00DA4B34"/>
    <w:rsid w:val="00DA5158"/>
    <w:rsid w:val="00DA52AD"/>
    <w:rsid w:val="00DA6E7F"/>
    <w:rsid w:val="00DB09B3"/>
    <w:rsid w:val="00DB183A"/>
    <w:rsid w:val="00DB309A"/>
    <w:rsid w:val="00DB5683"/>
    <w:rsid w:val="00DC6000"/>
    <w:rsid w:val="00DC7CAA"/>
    <w:rsid w:val="00DD04A9"/>
    <w:rsid w:val="00DD29DF"/>
    <w:rsid w:val="00DD4E70"/>
    <w:rsid w:val="00DD57CF"/>
    <w:rsid w:val="00DD6B29"/>
    <w:rsid w:val="00DE2CEF"/>
    <w:rsid w:val="00DE4F92"/>
    <w:rsid w:val="00DF2FEC"/>
    <w:rsid w:val="00DF325A"/>
    <w:rsid w:val="00DF3B9E"/>
    <w:rsid w:val="00DF3DE5"/>
    <w:rsid w:val="00DF6118"/>
    <w:rsid w:val="00E019E2"/>
    <w:rsid w:val="00E10240"/>
    <w:rsid w:val="00E10C28"/>
    <w:rsid w:val="00E10D7C"/>
    <w:rsid w:val="00E1470E"/>
    <w:rsid w:val="00E16018"/>
    <w:rsid w:val="00E1724F"/>
    <w:rsid w:val="00E2219A"/>
    <w:rsid w:val="00E24F8C"/>
    <w:rsid w:val="00E260D1"/>
    <w:rsid w:val="00E30C12"/>
    <w:rsid w:val="00E31000"/>
    <w:rsid w:val="00E31076"/>
    <w:rsid w:val="00E3191C"/>
    <w:rsid w:val="00E33104"/>
    <w:rsid w:val="00E34169"/>
    <w:rsid w:val="00E35F2D"/>
    <w:rsid w:val="00E36972"/>
    <w:rsid w:val="00E41579"/>
    <w:rsid w:val="00E443FD"/>
    <w:rsid w:val="00E47641"/>
    <w:rsid w:val="00E52479"/>
    <w:rsid w:val="00E52F6C"/>
    <w:rsid w:val="00E5330F"/>
    <w:rsid w:val="00E55AA5"/>
    <w:rsid w:val="00E56182"/>
    <w:rsid w:val="00E57F9B"/>
    <w:rsid w:val="00E63F73"/>
    <w:rsid w:val="00E66300"/>
    <w:rsid w:val="00E72778"/>
    <w:rsid w:val="00E72EDE"/>
    <w:rsid w:val="00E74077"/>
    <w:rsid w:val="00E754A8"/>
    <w:rsid w:val="00E761DD"/>
    <w:rsid w:val="00E77E7D"/>
    <w:rsid w:val="00E81538"/>
    <w:rsid w:val="00E831D9"/>
    <w:rsid w:val="00E83C88"/>
    <w:rsid w:val="00E8423D"/>
    <w:rsid w:val="00E84653"/>
    <w:rsid w:val="00E92E68"/>
    <w:rsid w:val="00E946DD"/>
    <w:rsid w:val="00E95BAA"/>
    <w:rsid w:val="00EA2D2F"/>
    <w:rsid w:val="00EA42B9"/>
    <w:rsid w:val="00EA44C5"/>
    <w:rsid w:val="00EA7C34"/>
    <w:rsid w:val="00EB11DF"/>
    <w:rsid w:val="00EB2199"/>
    <w:rsid w:val="00EB3D18"/>
    <w:rsid w:val="00EB5A8B"/>
    <w:rsid w:val="00EB6418"/>
    <w:rsid w:val="00EB7BF3"/>
    <w:rsid w:val="00EC3FB9"/>
    <w:rsid w:val="00EC4C2B"/>
    <w:rsid w:val="00EC7B2B"/>
    <w:rsid w:val="00EC7E01"/>
    <w:rsid w:val="00ED094D"/>
    <w:rsid w:val="00ED1010"/>
    <w:rsid w:val="00ED39BD"/>
    <w:rsid w:val="00ED7381"/>
    <w:rsid w:val="00ED7D0A"/>
    <w:rsid w:val="00ED7F9D"/>
    <w:rsid w:val="00EE0292"/>
    <w:rsid w:val="00EE18C7"/>
    <w:rsid w:val="00EE31F7"/>
    <w:rsid w:val="00EE337F"/>
    <w:rsid w:val="00EE3B78"/>
    <w:rsid w:val="00EE4AB6"/>
    <w:rsid w:val="00EE7002"/>
    <w:rsid w:val="00EE74C2"/>
    <w:rsid w:val="00EF3291"/>
    <w:rsid w:val="00EF427E"/>
    <w:rsid w:val="00EF4E4F"/>
    <w:rsid w:val="00F02379"/>
    <w:rsid w:val="00F05DFB"/>
    <w:rsid w:val="00F07976"/>
    <w:rsid w:val="00F10E1A"/>
    <w:rsid w:val="00F11D9E"/>
    <w:rsid w:val="00F14DE8"/>
    <w:rsid w:val="00F158F5"/>
    <w:rsid w:val="00F15FCE"/>
    <w:rsid w:val="00F20758"/>
    <w:rsid w:val="00F20F4F"/>
    <w:rsid w:val="00F21B09"/>
    <w:rsid w:val="00F21DFE"/>
    <w:rsid w:val="00F22701"/>
    <w:rsid w:val="00F23DF7"/>
    <w:rsid w:val="00F25AA7"/>
    <w:rsid w:val="00F34E3A"/>
    <w:rsid w:val="00F36725"/>
    <w:rsid w:val="00F37CE6"/>
    <w:rsid w:val="00F4126C"/>
    <w:rsid w:val="00F413D1"/>
    <w:rsid w:val="00F42C78"/>
    <w:rsid w:val="00F476E2"/>
    <w:rsid w:val="00F55C92"/>
    <w:rsid w:val="00F60F57"/>
    <w:rsid w:val="00F67F9A"/>
    <w:rsid w:val="00F72027"/>
    <w:rsid w:val="00F7275F"/>
    <w:rsid w:val="00F73270"/>
    <w:rsid w:val="00F83FFE"/>
    <w:rsid w:val="00F85901"/>
    <w:rsid w:val="00F90C3C"/>
    <w:rsid w:val="00F91D12"/>
    <w:rsid w:val="00F92742"/>
    <w:rsid w:val="00F945B8"/>
    <w:rsid w:val="00F946D9"/>
    <w:rsid w:val="00FA0B3F"/>
    <w:rsid w:val="00FA0F14"/>
    <w:rsid w:val="00FA2F2F"/>
    <w:rsid w:val="00FA3250"/>
    <w:rsid w:val="00FB0F8B"/>
    <w:rsid w:val="00FB3798"/>
    <w:rsid w:val="00FB59EA"/>
    <w:rsid w:val="00FB6D17"/>
    <w:rsid w:val="00FB77CE"/>
    <w:rsid w:val="00FC010F"/>
    <w:rsid w:val="00FD14AC"/>
    <w:rsid w:val="00FD15C5"/>
    <w:rsid w:val="00FD26EE"/>
    <w:rsid w:val="00FD3C96"/>
    <w:rsid w:val="00FD4628"/>
    <w:rsid w:val="00FD6239"/>
    <w:rsid w:val="00FD7E02"/>
    <w:rsid w:val="00FE0E89"/>
    <w:rsid w:val="00FE1E63"/>
    <w:rsid w:val="00FE1EA3"/>
    <w:rsid w:val="00FE385D"/>
    <w:rsid w:val="00FE5E8B"/>
    <w:rsid w:val="00FE6455"/>
    <w:rsid w:val="00FE70AD"/>
    <w:rsid w:val="00FF33FA"/>
    <w:rsid w:val="00FF3562"/>
    <w:rsid w:val="00FF5D01"/>
    <w:rsid w:val="00FF7500"/>
    <w:rsid w:val="00FF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028CC5-E49D-4F11-8929-3200DEE2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CF7EA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A3FE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E1683"/>
    <w:pPr>
      <w:keepNext/>
      <w:keepLines/>
      <w:spacing w:before="260" w:after="260" w:line="416" w:lineRule="auto"/>
      <w:outlineLvl w:val="2"/>
    </w:pPr>
    <w:rPr>
      <w:b/>
      <w:bCs/>
      <w:sz w:val="32"/>
      <w:szCs w:val="32"/>
    </w:rPr>
  </w:style>
  <w:style w:type="paragraph" w:styleId="4">
    <w:name w:val="heading 4"/>
    <w:basedOn w:val="a"/>
    <w:next w:val="a"/>
    <w:qFormat/>
    <w:rsid w:val="005C5281"/>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870DA"/>
    <w:rPr>
      <w:color w:val="0000FF"/>
      <w:u w:val="single"/>
    </w:rPr>
  </w:style>
  <w:style w:type="paragraph" w:styleId="a4">
    <w:name w:val="Document Map"/>
    <w:basedOn w:val="a"/>
    <w:semiHidden/>
    <w:rsid w:val="001D7796"/>
    <w:pPr>
      <w:shd w:val="clear" w:color="auto" w:fill="000080"/>
    </w:pPr>
  </w:style>
  <w:style w:type="table" w:styleId="a5">
    <w:name w:val="Table Grid"/>
    <w:basedOn w:val="a1"/>
    <w:rsid w:val="009F7A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word">
    <w:name w:val="word"/>
    <w:basedOn w:val="a0"/>
    <w:rsid w:val="00B000E1"/>
  </w:style>
  <w:style w:type="paragraph" w:styleId="a6">
    <w:name w:val="List Paragraph"/>
    <w:basedOn w:val="a"/>
    <w:uiPriority w:val="34"/>
    <w:qFormat/>
    <w:rsid w:val="00C452D7"/>
    <w:pPr>
      <w:ind w:firstLineChars="200" w:firstLine="420"/>
    </w:pPr>
  </w:style>
  <w:style w:type="character" w:customStyle="1" w:styleId="1Char">
    <w:name w:val="标题 1 Char"/>
    <w:basedOn w:val="a0"/>
    <w:link w:val="1"/>
    <w:rsid w:val="00D24801"/>
    <w:rPr>
      <w:b/>
      <w:bCs/>
      <w:kern w:val="44"/>
      <w:sz w:val="44"/>
      <w:szCs w:val="44"/>
    </w:rPr>
  </w:style>
  <w:style w:type="character" w:customStyle="1" w:styleId="2Char">
    <w:name w:val="标题 2 Char"/>
    <w:basedOn w:val="a0"/>
    <w:link w:val="2"/>
    <w:rsid w:val="00D24801"/>
    <w:rPr>
      <w:rFonts w:ascii="Arial" w:eastAsia="黑体" w:hAnsi="Arial"/>
      <w:b/>
      <w:bCs/>
      <w:kern w:val="2"/>
      <w:sz w:val="32"/>
      <w:szCs w:val="32"/>
    </w:rPr>
  </w:style>
  <w:style w:type="paragraph" w:styleId="a7">
    <w:name w:val="header"/>
    <w:basedOn w:val="a"/>
    <w:link w:val="Char"/>
    <w:rsid w:val="00610F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610FC8"/>
    <w:rPr>
      <w:kern w:val="2"/>
      <w:sz w:val="18"/>
      <w:szCs w:val="18"/>
    </w:rPr>
  </w:style>
  <w:style w:type="paragraph" w:styleId="a8">
    <w:name w:val="footer"/>
    <w:basedOn w:val="a"/>
    <w:link w:val="Char0"/>
    <w:uiPriority w:val="99"/>
    <w:rsid w:val="00610FC8"/>
    <w:pPr>
      <w:tabs>
        <w:tab w:val="center" w:pos="4153"/>
        <w:tab w:val="right" w:pos="8306"/>
      </w:tabs>
      <w:snapToGrid w:val="0"/>
      <w:jc w:val="left"/>
    </w:pPr>
    <w:rPr>
      <w:sz w:val="18"/>
      <w:szCs w:val="18"/>
    </w:rPr>
  </w:style>
  <w:style w:type="character" w:customStyle="1" w:styleId="Char0">
    <w:name w:val="页脚 Char"/>
    <w:basedOn w:val="a0"/>
    <w:link w:val="a8"/>
    <w:uiPriority w:val="99"/>
    <w:rsid w:val="00610FC8"/>
    <w:rPr>
      <w:kern w:val="2"/>
      <w:sz w:val="18"/>
      <w:szCs w:val="18"/>
    </w:rPr>
  </w:style>
  <w:style w:type="character" w:styleId="a9">
    <w:name w:val="page number"/>
    <w:basedOn w:val="a0"/>
    <w:rsid w:val="00D7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7098">
      <w:bodyDiv w:val="1"/>
      <w:marLeft w:val="0"/>
      <w:marRight w:val="0"/>
      <w:marTop w:val="0"/>
      <w:marBottom w:val="0"/>
      <w:divBdr>
        <w:top w:val="none" w:sz="0" w:space="0" w:color="auto"/>
        <w:left w:val="none" w:sz="0" w:space="0" w:color="auto"/>
        <w:bottom w:val="none" w:sz="0" w:space="0" w:color="auto"/>
        <w:right w:val="none" w:sz="0" w:space="0" w:color="auto"/>
      </w:divBdr>
      <w:divsChild>
        <w:div w:id="1826047374">
          <w:marLeft w:val="0"/>
          <w:marRight w:val="0"/>
          <w:marTop w:val="0"/>
          <w:marBottom w:val="0"/>
          <w:divBdr>
            <w:top w:val="none" w:sz="0" w:space="0" w:color="auto"/>
            <w:left w:val="none" w:sz="0" w:space="0" w:color="auto"/>
            <w:bottom w:val="none" w:sz="0" w:space="0" w:color="auto"/>
            <w:right w:val="none" w:sz="0" w:space="0" w:color="auto"/>
          </w:divBdr>
          <w:divsChild>
            <w:div w:id="698822839">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39520070">
      <w:bodyDiv w:val="1"/>
      <w:marLeft w:val="0"/>
      <w:marRight w:val="0"/>
      <w:marTop w:val="0"/>
      <w:marBottom w:val="0"/>
      <w:divBdr>
        <w:top w:val="none" w:sz="0" w:space="0" w:color="auto"/>
        <w:left w:val="none" w:sz="0" w:space="0" w:color="auto"/>
        <w:bottom w:val="none" w:sz="0" w:space="0" w:color="auto"/>
        <w:right w:val="none" w:sz="0" w:space="0" w:color="auto"/>
      </w:divBdr>
    </w:div>
    <w:div w:id="103811636">
      <w:bodyDiv w:val="1"/>
      <w:marLeft w:val="0"/>
      <w:marRight w:val="0"/>
      <w:marTop w:val="0"/>
      <w:marBottom w:val="0"/>
      <w:divBdr>
        <w:top w:val="none" w:sz="0" w:space="0" w:color="auto"/>
        <w:left w:val="none" w:sz="0" w:space="0" w:color="auto"/>
        <w:bottom w:val="none" w:sz="0" w:space="0" w:color="auto"/>
        <w:right w:val="none" w:sz="0" w:space="0" w:color="auto"/>
      </w:divBdr>
      <w:divsChild>
        <w:div w:id="450245395">
          <w:marLeft w:val="0"/>
          <w:marRight w:val="0"/>
          <w:marTop w:val="0"/>
          <w:marBottom w:val="0"/>
          <w:divBdr>
            <w:top w:val="none" w:sz="0" w:space="0" w:color="auto"/>
            <w:left w:val="none" w:sz="0" w:space="0" w:color="auto"/>
            <w:bottom w:val="none" w:sz="0" w:space="0" w:color="auto"/>
            <w:right w:val="none" w:sz="0" w:space="0" w:color="auto"/>
          </w:divBdr>
          <w:divsChild>
            <w:div w:id="131622514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17186262">
      <w:bodyDiv w:val="1"/>
      <w:marLeft w:val="0"/>
      <w:marRight w:val="0"/>
      <w:marTop w:val="0"/>
      <w:marBottom w:val="0"/>
      <w:divBdr>
        <w:top w:val="none" w:sz="0" w:space="0" w:color="auto"/>
        <w:left w:val="none" w:sz="0" w:space="0" w:color="auto"/>
        <w:bottom w:val="none" w:sz="0" w:space="0" w:color="auto"/>
        <w:right w:val="none" w:sz="0" w:space="0" w:color="auto"/>
      </w:divBdr>
      <w:divsChild>
        <w:div w:id="1687707144">
          <w:marLeft w:val="0"/>
          <w:marRight w:val="0"/>
          <w:marTop w:val="0"/>
          <w:marBottom w:val="0"/>
          <w:divBdr>
            <w:top w:val="none" w:sz="0" w:space="0" w:color="auto"/>
            <w:left w:val="none" w:sz="0" w:space="0" w:color="auto"/>
            <w:bottom w:val="none" w:sz="0" w:space="0" w:color="auto"/>
            <w:right w:val="none" w:sz="0" w:space="0" w:color="auto"/>
          </w:divBdr>
          <w:divsChild>
            <w:div w:id="270550721">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49446374">
      <w:bodyDiv w:val="1"/>
      <w:marLeft w:val="0"/>
      <w:marRight w:val="0"/>
      <w:marTop w:val="0"/>
      <w:marBottom w:val="0"/>
      <w:divBdr>
        <w:top w:val="none" w:sz="0" w:space="0" w:color="auto"/>
        <w:left w:val="none" w:sz="0" w:space="0" w:color="auto"/>
        <w:bottom w:val="none" w:sz="0" w:space="0" w:color="auto"/>
        <w:right w:val="none" w:sz="0" w:space="0" w:color="auto"/>
      </w:divBdr>
      <w:divsChild>
        <w:div w:id="1121461157">
          <w:marLeft w:val="0"/>
          <w:marRight w:val="0"/>
          <w:marTop w:val="0"/>
          <w:marBottom w:val="0"/>
          <w:divBdr>
            <w:top w:val="none" w:sz="0" w:space="0" w:color="auto"/>
            <w:left w:val="none" w:sz="0" w:space="0" w:color="auto"/>
            <w:bottom w:val="none" w:sz="0" w:space="0" w:color="auto"/>
            <w:right w:val="none" w:sz="0" w:space="0" w:color="auto"/>
          </w:divBdr>
          <w:divsChild>
            <w:div w:id="85275967">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71722372">
      <w:bodyDiv w:val="1"/>
      <w:marLeft w:val="0"/>
      <w:marRight w:val="0"/>
      <w:marTop w:val="0"/>
      <w:marBottom w:val="0"/>
      <w:divBdr>
        <w:top w:val="none" w:sz="0" w:space="0" w:color="auto"/>
        <w:left w:val="none" w:sz="0" w:space="0" w:color="auto"/>
        <w:bottom w:val="none" w:sz="0" w:space="0" w:color="auto"/>
        <w:right w:val="none" w:sz="0" w:space="0" w:color="auto"/>
      </w:divBdr>
    </w:div>
    <w:div w:id="232936819">
      <w:bodyDiv w:val="1"/>
      <w:marLeft w:val="0"/>
      <w:marRight w:val="0"/>
      <w:marTop w:val="0"/>
      <w:marBottom w:val="0"/>
      <w:divBdr>
        <w:top w:val="none" w:sz="0" w:space="0" w:color="auto"/>
        <w:left w:val="none" w:sz="0" w:space="0" w:color="auto"/>
        <w:bottom w:val="none" w:sz="0" w:space="0" w:color="auto"/>
        <w:right w:val="none" w:sz="0" w:space="0" w:color="auto"/>
      </w:divBdr>
      <w:divsChild>
        <w:div w:id="1642149875">
          <w:marLeft w:val="0"/>
          <w:marRight w:val="0"/>
          <w:marTop w:val="0"/>
          <w:marBottom w:val="0"/>
          <w:divBdr>
            <w:top w:val="none" w:sz="0" w:space="0" w:color="auto"/>
            <w:left w:val="none" w:sz="0" w:space="0" w:color="auto"/>
            <w:bottom w:val="none" w:sz="0" w:space="0" w:color="auto"/>
            <w:right w:val="none" w:sz="0" w:space="0" w:color="auto"/>
          </w:divBdr>
          <w:divsChild>
            <w:div w:id="1195465560">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257643257">
      <w:bodyDiv w:val="1"/>
      <w:marLeft w:val="0"/>
      <w:marRight w:val="0"/>
      <w:marTop w:val="0"/>
      <w:marBottom w:val="0"/>
      <w:divBdr>
        <w:top w:val="none" w:sz="0" w:space="0" w:color="auto"/>
        <w:left w:val="none" w:sz="0" w:space="0" w:color="auto"/>
        <w:bottom w:val="none" w:sz="0" w:space="0" w:color="auto"/>
        <w:right w:val="none" w:sz="0" w:space="0" w:color="auto"/>
      </w:divBdr>
      <w:divsChild>
        <w:div w:id="1471941623">
          <w:marLeft w:val="0"/>
          <w:marRight w:val="0"/>
          <w:marTop w:val="0"/>
          <w:marBottom w:val="0"/>
          <w:divBdr>
            <w:top w:val="none" w:sz="0" w:space="0" w:color="auto"/>
            <w:left w:val="none" w:sz="0" w:space="0" w:color="auto"/>
            <w:bottom w:val="none" w:sz="0" w:space="0" w:color="auto"/>
            <w:right w:val="none" w:sz="0" w:space="0" w:color="auto"/>
          </w:divBdr>
          <w:divsChild>
            <w:div w:id="1906262943">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265037893">
      <w:bodyDiv w:val="1"/>
      <w:marLeft w:val="0"/>
      <w:marRight w:val="0"/>
      <w:marTop w:val="0"/>
      <w:marBottom w:val="0"/>
      <w:divBdr>
        <w:top w:val="none" w:sz="0" w:space="0" w:color="auto"/>
        <w:left w:val="none" w:sz="0" w:space="0" w:color="auto"/>
        <w:bottom w:val="none" w:sz="0" w:space="0" w:color="auto"/>
        <w:right w:val="none" w:sz="0" w:space="0" w:color="auto"/>
      </w:divBdr>
      <w:divsChild>
        <w:div w:id="2039431590">
          <w:marLeft w:val="0"/>
          <w:marRight w:val="0"/>
          <w:marTop w:val="0"/>
          <w:marBottom w:val="0"/>
          <w:divBdr>
            <w:top w:val="none" w:sz="0" w:space="0" w:color="auto"/>
            <w:left w:val="none" w:sz="0" w:space="0" w:color="auto"/>
            <w:bottom w:val="none" w:sz="0" w:space="0" w:color="auto"/>
            <w:right w:val="none" w:sz="0" w:space="0" w:color="auto"/>
          </w:divBdr>
          <w:divsChild>
            <w:div w:id="143107566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336661847">
      <w:bodyDiv w:val="1"/>
      <w:marLeft w:val="0"/>
      <w:marRight w:val="0"/>
      <w:marTop w:val="0"/>
      <w:marBottom w:val="0"/>
      <w:divBdr>
        <w:top w:val="none" w:sz="0" w:space="0" w:color="auto"/>
        <w:left w:val="none" w:sz="0" w:space="0" w:color="auto"/>
        <w:bottom w:val="none" w:sz="0" w:space="0" w:color="auto"/>
        <w:right w:val="none" w:sz="0" w:space="0" w:color="auto"/>
      </w:divBdr>
      <w:divsChild>
        <w:div w:id="1508404582">
          <w:marLeft w:val="0"/>
          <w:marRight w:val="0"/>
          <w:marTop w:val="0"/>
          <w:marBottom w:val="0"/>
          <w:divBdr>
            <w:top w:val="none" w:sz="0" w:space="0" w:color="auto"/>
            <w:left w:val="none" w:sz="0" w:space="0" w:color="auto"/>
            <w:bottom w:val="none" w:sz="0" w:space="0" w:color="auto"/>
            <w:right w:val="none" w:sz="0" w:space="0" w:color="auto"/>
          </w:divBdr>
          <w:divsChild>
            <w:div w:id="650451605">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362444489">
      <w:bodyDiv w:val="1"/>
      <w:marLeft w:val="0"/>
      <w:marRight w:val="0"/>
      <w:marTop w:val="0"/>
      <w:marBottom w:val="0"/>
      <w:divBdr>
        <w:top w:val="none" w:sz="0" w:space="0" w:color="auto"/>
        <w:left w:val="none" w:sz="0" w:space="0" w:color="auto"/>
        <w:bottom w:val="none" w:sz="0" w:space="0" w:color="auto"/>
        <w:right w:val="none" w:sz="0" w:space="0" w:color="auto"/>
      </w:divBdr>
      <w:divsChild>
        <w:div w:id="280499529">
          <w:marLeft w:val="0"/>
          <w:marRight w:val="0"/>
          <w:marTop w:val="0"/>
          <w:marBottom w:val="0"/>
          <w:divBdr>
            <w:top w:val="none" w:sz="0" w:space="0" w:color="auto"/>
            <w:left w:val="none" w:sz="0" w:space="0" w:color="auto"/>
            <w:bottom w:val="none" w:sz="0" w:space="0" w:color="auto"/>
            <w:right w:val="none" w:sz="0" w:space="0" w:color="auto"/>
          </w:divBdr>
          <w:divsChild>
            <w:div w:id="97086519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383918375">
      <w:bodyDiv w:val="1"/>
      <w:marLeft w:val="0"/>
      <w:marRight w:val="0"/>
      <w:marTop w:val="0"/>
      <w:marBottom w:val="0"/>
      <w:divBdr>
        <w:top w:val="none" w:sz="0" w:space="0" w:color="auto"/>
        <w:left w:val="none" w:sz="0" w:space="0" w:color="auto"/>
        <w:bottom w:val="none" w:sz="0" w:space="0" w:color="auto"/>
        <w:right w:val="none" w:sz="0" w:space="0" w:color="auto"/>
      </w:divBdr>
      <w:divsChild>
        <w:div w:id="1895121698">
          <w:marLeft w:val="0"/>
          <w:marRight w:val="0"/>
          <w:marTop w:val="0"/>
          <w:marBottom w:val="0"/>
          <w:divBdr>
            <w:top w:val="none" w:sz="0" w:space="0" w:color="auto"/>
            <w:left w:val="none" w:sz="0" w:space="0" w:color="auto"/>
            <w:bottom w:val="none" w:sz="0" w:space="0" w:color="auto"/>
            <w:right w:val="none" w:sz="0" w:space="0" w:color="auto"/>
          </w:divBdr>
          <w:divsChild>
            <w:div w:id="204794686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507715833">
      <w:bodyDiv w:val="1"/>
      <w:marLeft w:val="0"/>
      <w:marRight w:val="0"/>
      <w:marTop w:val="0"/>
      <w:marBottom w:val="0"/>
      <w:divBdr>
        <w:top w:val="none" w:sz="0" w:space="0" w:color="auto"/>
        <w:left w:val="none" w:sz="0" w:space="0" w:color="auto"/>
        <w:bottom w:val="none" w:sz="0" w:space="0" w:color="auto"/>
        <w:right w:val="none" w:sz="0" w:space="0" w:color="auto"/>
      </w:divBdr>
      <w:divsChild>
        <w:div w:id="1057513833">
          <w:marLeft w:val="547"/>
          <w:marRight w:val="0"/>
          <w:marTop w:val="125"/>
          <w:marBottom w:val="0"/>
          <w:divBdr>
            <w:top w:val="none" w:sz="0" w:space="0" w:color="auto"/>
            <w:left w:val="none" w:sz="0" w:space="0" w:color="auto"/>
            <w:bottom w:val="none" w:sz="0" w:space="0" w:color="auto"/>
            <w:right w:val="none" w:sz="0" w:space="0" w:color="auto"/>
          </w:divBdr>
        </w:div>
        <w:div w:id="1628311988">
          <w:marLeft w:val="1094"/>
          <w:marRight w:val="0"/>
          <w:marTop w:val="106"/>
          <w:marBottom w:val="0"/>
          <w:divBdr>
            <w:top w:val="none" w:sz="0" w:space="0" w:color="auto"/>
            <w:left w:val="none" w:sz="0" w:space="0" w:color="auto"/>
            <w:bottom w:val="none" w:sz="0" w:space="0" w:color="auto"/>
            <w:right w:val="none" w:sz="0" w:space="0" w:color="auto"/>
          </w:divBdr>
        </w:div>
        <w:div w:id="122699321">
          <w:marLeft w:val="1094"/>
          <w:marRight w:val="0"/>
          <w:marTop w:val="106"/>
          <w:marBottom w:val="0"/>
          <w:divBdr>
            <w:top w:val="none" w:sz="0" w:space="0" w:color="auto"/>
            <w:left w:val="none" w:sz="0" w:space="0" w:color="auto"/>
            <w:bottom w:val="none" w:sz="0" w:space="0" w:color="auto"/>
            <w:right w:val="none" w:sz="0" w:space="0" w:color="auto"/>
          </w:divBdr>
        </w:div>
      </w:divsChild>
    </w:div>
    <w:div w:id="508561446">
      <w:bodyDiv w:val="1"/>
      <w:marLeft w:val="0"/>
      <w:marRight w:val="0"/>
      <w:marTop w:val="0"/>
      <w:marBottom w:val="0"/>
      <w:divBdr>
        <w:top w:val="none" w:sz="0" w:space="0" w:color="auto"/>
        <w:left w:val="none" w:sz="0" w:space="0" w:color="auto"/>
        <w:bottom w:val="none" w:sz="0" w:space="0" w:color="auto"/>
        <w:right w:val="none" w:sz="0" w:space="0" w:color="auto"/>
      </w:divBdr>
      <w:divsChild>
        <w:div w:id="1184175583">
          <w:marLeft w:val="0"/>
          <w:marRight w:val="0"/>
          <w:marTop w:val="0"/>
          <w:marBottom w:val="0"/>
          <w:divBdr>
            <w:top w:val="none" w:sz="0" w:space="0" w:color="auto"/>
            <w:left w:val="none" w:sz="0" w:space="0" w:color="auto"/>
            <w:bottom w:val="none" w:sz="0" w:space="0" w:color="auto"/>
            <w:right w:val="none" w:sz="0" w:space="0" w:color="auto"/>
          </w:divBdr>
          <w:divsChild>
            <w:div w:id="122363708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516652639">
      <w:bodyDiv w:val="1"/>
      <w:marLeft w:val="0"/>
      <w:marRight w:val="0"/>
      <w:marTop w:val="0"/>
      <w:marBottom w:val="0"/>
      <w:divBdr>
        <w:top w:val="none" w:sz="0" w:space="0" w:color="auto"/>
        <w:left w:val="none" w:sz="0" w:space="0" w:color="auto"/>
        <w:bottom w:val="none" w:sz="0" w:space="0" w:color="auto"/>
        <w:right w:val="none" w:sz="0" w:space="0" w:color="auto"/>
      </w:divBdr>
      <w:divsChild>
        <w:div w:id="1067412285">
          <w:marLeft w:val="0"/>
          <w:marRight w:val="0"/>
          <w:marTop w:val="0"/>
          <w:marBottom w:val="0"/>
          <w:divBdr>
            <w:top w:val="none" w:sz="0" w:space="0" w:color="auto"/>
            <w:left w:val="none" w:sz="0" w:space="0" w:color="auto"/>
            <w:bottom w:val="none" w:sz="0" w:space="0" w:color="auto"/>
            <w:right w:val="none" w:sz="0" w:space="0" w:color="auto"/>
          </w:divBdr>
          <w:divsChild>
            <w:div w:id="891769823">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663825306">
      <w:bodyDiv w:val="1"/>
      <w:marLeft w:val="0"/>
      <w:marRight w:val="0"/>
      <w:marTop w:val="0"/>
      <w:marBottom w:val="0"/>
      <w:divBdr>
        <w:top w:val="none" w:sz="0" w:space="0" w:color="auto"/>
        <w:left w:val="none" w:sz="0" w:space="0" w:color="auto"/>
        <w:bottom w:val="none" w:sz="0" w:space="0" w:color="auto"/>
        <w:right w:val="none" w:sz="0" w:space="0" w:color="auto"/>
      </w:divBdr>
    </w:div>
    <w:div w:id="816725017">
      <w:bodyDiv w:val="1"/>
      <w:marLeft w:val="0"/>
      <w:marRight w:val="0"/>
      <w:marTop w:val="0"/>
      <w:marBottom w:val="0"/>
      <w:divBdr>
        <w:top w:val="none" w:sz="0" w:space="0" w:color="auto"/>
        <w:left w:val="none" w:sz="0" w:space="0" w:color="auto"/>
        <w:bottom w:val="none" w:sz="0" w:space="0" w:color="auto"/>
        <w:right w:val="none" w:sz="0" w:space="0" w:color="auto"/>
      </w:divBdr>
      <w:divsChild>
        <w:div w:id="1842353708">
          <w:marLeft w:val="0"/>
          <w:marRight w:val="0"/>
          <w:marTop w:val="0"/>
          <w:marBottom w:val="0"/>
          <w:divBdr>
            <w:top w:val="none" w:sz="0" w:space="0" w:color="auto"/>
            <w:left w:val="none" w:sz="0" w:space="0" w:color="auto"/>
            <w:bottom w:val="none" w:sz="0" w:space="0" w:color="auto"/>
            <w:right w:val="none" w:sz="0" w:space="0" w:color="auto"/>
          </w:divBdr>
          <w:divsChild>
            <w:div w:id="2115973520">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838931035">
      <w:bodyDiv w:val="1"/>
      <w:marLeft w:val="0"/>
      <w:marRight w:val="0"/>
      <w:marTop w:val="0"/>
      <w:marBottom w:val="0"/>
      <w:divBdr>
        <w:top w:val="none" w:sz="0" w:space="0" w:color="auto"/>
        <w:left w:val="none" w:sz="0" w:space="0" w:color="auto"/>
        <w:bottom w:val="none" w:sz="0" w:space="0" w:color="auto"/>
        <w:right w:val="none" w:sz="0" w:space="0" w:color="auto"/>
      </w:divBdr>
      <w:divsChild>
        <w:div w:id="1317684610">
          <w:marLeft w:val="0"/>
          <w:marRight w:val="0"/>
          <w:marTop w:val="0"/>
          <w:marBottom w:val="0"/>
          <w:divBdr>
            <w:top w:val="none" w:sz="0" w:space="0" w:color="auto"/>
            <w:left w:val="none" w:sz="0" w:space="0" w:color="auto"/>
            <w:bottom w:val="none" w:sz="0" w:space="0" w:color="auto"/>
            <w:right w:val="none" w:sz="0" w:space="0" w:color="auto"/>
          </w:divBdr>
          <w:divsChild>
            <w:div w:id="1793210387">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844855939">
      <w:bodyDiv w:val="1"/>
      <w:marLeft w:val="0"/>
      <w:marRight w:val="0"/>
      <w:marTop w:val="0"/>
      <w:marBottom w:val="0"/>
      <w:divBdr>
        <w:top w:val="none" w:sz="0" w:space="0" w:color="auto"/>
        <w:left w:val="none" w:sz="0" w:space="0" w:color="auto"/>
        <w:bottom w:val="none" w:sz="0" w:space="0" w:color="auto"/>
        <w:right w:val="none" w:sz="0" w:space="0" w:color="auto"/>
      </w:divBdr>
      <w:divsChild>
        <w:div w:id="1818255264">
          <w:marLeft w:val="0"/>
          <w:marRight w:val="0"/>
          <w:marTop w:val="0"/>
          <w:marBottom w:val="0"/>
          <w:divBdr>
            <w:top w:val="none" w:sz="0" w:space="0" w:color="auto"/>
            <w:left w:val="none" w:sz="0" w:space="0" w:color="auto"/>
            <w:bottom w:val="none" w:sz="0" w:space="0" w:color="auto"/>
            <w:right w:val="none" w:sz="0" w:space="0" w:color="auto"/>
          </w:divBdr>
          <w:divsChild>
            <w:div w:id="2114325821">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845562724">
      <w:bodyDiv w:val="1"/>
      <w:marLeft w:val="0"/>
      <w:marRight w:val="0"/>
      <w:marTop w:val="0"/>
      <w:marBottom w:val="0"/>
      <w:divBdr>
        <w:top w:val="none" w:sz="0" w:space="0" w:color="auto"/>
        <w:left w:val="none" w:sz="0" w:space="0" w:color="auto"/>
        <w:bottom w:val="none" w:sz="0" w:space="0" w:color="auto"/>
        <w:right w:val="none" w:sz="0" w:space="0" w:color="auto"/>
      </w:divBdr>
      <w:divsChild>
        <w:div w:id="969213937">
          <w:marLeft w:val="0"/>
          <w:marRight w:val="0"/>
          <w:marTop w:val="0"/>
          <w:marBottom w:val="0"/>
          <w:divBdr>
            <w:top w:val="none" w:sz="0" w:space="0" w:color="auto"/>
            <w:left w:val="none" w:sz="0" w:space="0" w:color="auto"/>
            <w:bottom w:val="none" w:sz="0" w:space="0" w:color="auto"/>
            <w:right w:val="none" w:sz="0" w:space="0" w:color="auto"/>
          </w:divBdr>
          <w:divsChild>
            <w:div w:id="157091626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975525029">
      <w:bodyDiv w:val="1"/>
      <w:marLeft w:val="0"/>
      <w:marRight w:val="0"/>
      <w:marTop w:val="0"/>
      <w:marBottom w:val="0"/>
      <w:divBdr>
        <w:top w:val="none" w:sz="0" w:space="0" w:color="auto"/>
        <w:left w:val="none" w:sz="0" w:space="0" w:color="auto"/>
        <w:bottom w:val="none" w:sz="0" w:space="0" w:color="auto"/>
        <w:right w:val="none" w:sz="0" w:space="0" w:color="auto"/>
      </w:divBdr>
      <w:divsChild>
        <w:div w:id="1406297330">
          <w:marLeft w:val="0"/>
          <w:marRight w:val="0"/>
          <w:marTop w:val="0"/>
          <w:marBottom w:val="0"/>
          <w:divBdr>
            <w:top w:val="none" w:sz="0" w:space="0" w:color="auto"/>
            <w:left w:val="none" w:sz="0" w:space="0" w:color="auto"/>
            <w:bottom w:val="none" w:sz="0" w:space="0" w:color="auto"/>
            <w:right w:val="none" w:sz="0" w:space="0" w:color="auto"/>
          </w:divBdr>
          <w:divsChild>
            <w:div w:id="1625959115">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984626043">
      <w:bodyDiv w:val="1"/>
      <w:marLeft w:val="0"/>
      <w:marRight w:val="0"/>
      <w:marTop w:val="0"/>
      <w:marBottom w:val="0"/>
      <w:divBdr>
        <w:top w:val="none" w:sz="0" w:space="0" w:color="auto"/>
        <w:left w:val="none" w:sz="0" w:space="0" w:color="auto"/>
        <w:bottom w:val="none" w:sz="0" w:space="0" w:color="auto"/>
        <w:right w:val="none" w:sz="0" w:space="0" w:color="auto"/>
      </w:divBdr>
      <w:divsChild>
        <w:div w:id="349183500">
          <w:marLeft w:val="0"/>
          <w:marRight w:val="0"/>
          <w:marTop w:val="0"/>
          <w:marBottom w:val="0"/>
          <w:divBdr>
            <w:top w:val="none" w:sz="0" w:space="0" w:color="auto"/>
            <w:left w:val="none" w:sz="0" w:space="0" w:color="auto"/>
            <w:bottom w:val="none" w:sz="0" w:space="0" w:color="auto"/>
            <w:right w:val="none" w:sz="0" w:space="0" w:color="auto"/>
          </w:divBdr>
          <w:divsChild>
            <w:div w:id="363990481">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014452471">
      <w:bodyDiv w:val="1"/>
      <w:marLeft w:val="0"/>
      <w:marRight w:val="0"/>
      <w:marTop w:val="0"/>
      <w:marBottom w:val="0"/>
      <w:divBdr>
        <w:top w:val="none" w:sz="0" w:space="0" w:color="auto"/>
        <w:left w:val="none" w:sz="0" w:space="0" w:color="auto"/>
        <w:bottom w:val="none" w:sz="0" w:space="0" w:color="auto"/>
        <w:right w:val="none" w:sz="0" w:space="0" w:color="auto"/>
      </w:divBdr>
      <w:divsChild>
        <w:div w:id="1068579966">
          <w:marLeft w:val="0"/>
          <w:marRight w:val="0"/>
          <w:marTop w:val="0"/>
          <w:marBottom w:val="0"/>
          <w:divBdr>
            <w:top w:val="none" w:sz="0" w:space="0" w:color="auto"/>
            <w:left w:val="none" w:sz="0" w:space="0" w:color="auto"/>
            <w:bottom w:val="none" w:sz="0" w:space="0" w:color="auto"/>
            <w:right w:val="none" w:sz="0" w:space="0" w:color="auto"/>
          </w:divBdr>
          <w:divsChild>
            <w:div w:id="1077239986">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055616802">
      <w:bodyDiv w:val="1"/>
      <w:marLeft w:val="0"/>
      <w:marRight w:val="0"/>
      <w:marTop w:val="0"/>
      <w:marBottom w:val="0"/>
      <w:divBdr>
        <w:top w:val="none" w:sz="0" w:space="0" w:color="auto"/>
        <w:left w:val="none" w:sz="0" w:space="0" w:color="auto"/>
        <w:bottom w:val="none" w:sz="0" w:space="0" w:color="auto"/>
        <w:right w:val="none" w:sz="0" w:space="0" w:color="auto"/>
      </w:divBdr>
      <w:divsChild>
        <w:div w:id="334381876">
          <w:marLeft w:val="0"/>
          <w:marRight w:val="0"/>
          <w:marTop w:val="0"/>
          <w:marBottom w:val="0"/>
          <w:divBdr>
            <w:top w:val="none" w:sz="0" w:space="0" w:color="auto"/>
            <w:left w:val="none" w:sz="0" w:space="0" w:color="auto"/>
            <w:bottom w:val="none" w:sz="0" w:space="0" w:color="auto"/>
            <w:right w:val="none" w:sz="0" w:space="0" w:color="auto"/>
          </w:divBdr>
          <w:divsChild>
            <w:div w:id="140957323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103067872">
      <w:bodyDiv w:val="1"/>
      <w:marLeft w:val="0"/>
      <w:marRight w:val="0"/>
      <w:marTop w:val="0"/>
      <w:marBottom w:val="0"/>
      <w:divBdr>
        <w:top w:val="none" w:sz="0" w:space="0" w:color="auto"/>
        <w:left w:val="none" w:sz="0" w:space="0" w:color="auto"/>
        <w:bottom w:val="none" w:sz="0" w:space="0" w:color="auto"/>
        <w:right w:val="none" w:sz="0" w:space="0" w:color="auto"/>
      </w:divBdr>
      <w:divsChild>
        <w:div w:id="886260879">
          <w:marLeft w:val="0"/>
          <w:marRight w:val="0"/>
          <w:marTop w:val="0"/>
          <w:marBottom w:val="0"/>
          <w:divBdr>
            <w:top w:val="none" w:sz="0" w:space="0" w:color="auto"/>
            <w:left w:val="none" w:sz="0" w:space="0" w:color="auto"/>
            <w:bottom w:val="none" w:sz="0" w:space="0" w:color="auto"/>
            <w:right w:val="none" w:sz="0" w:space="0" w:color="auto"/>
          </w:divBdr>
          <w:divsChild>
            <w:div w:id="358825663">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166552997">
      <w:bodyDiv w:val="1"/>
      <w:marLeft w:val="0"/>
      <w:marRight w:val="0"/>
      <w:marTop w:val="0"/>
      <w:marBottom w:val="0"/>
      <w:divBdr>
        <w:top w:val="none" w:sz="0" w:space="0" w:color="auto"/>
        <w:left w:val="none" w:sz="0" w:space="0" w:color="auto"/>
        <w:bottom w:val="none" w:sz="0" w:space="0" w:color="auto"/>
        <w:right w:val="none" w:sz="0" w:space="0" w:color="auto"/>
      </w:divBdr>
      <w:divsChild>
        <w:div w:id="1606769909">
          <w:marLeft w:val="0"/>
          <w:marRight w:val="0"/>
          <w:marTop w:val="0"/>
          <w:marBottom w:val="0"/>
          <w:divBdr>
            <w:top w:val="none" w:sz="0" w:space="0" w:color="auto"/>
            <w:left w:val="none" w:sz="0" w:space="0" w:color="auto"/>
            <w:bottom w:val="none" w:sz="0" w:space="0" w:color="auto"/>
            <w:right w:val="none" w:sz="0" w:space="0" w:color="auto"/>
          </w:divBdr>
          <w:divsChild>
            <w:div w:id="1816096391">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167935916">
      <w:bodyDiv w:val="1"/>
      <w:marLeft w:val="0"/>
      <w:marRight w:val="0"/>
      <w:marTop w:val="0"/>
      <w:marBottom w:val="0"/>
      <w:divBdr>
        <w:top w:val="none" w:sz="0" w:space="0" w:color="auto"/>
        <w:left w:val="none" w:sz="0" w:space="0" w:color="auto"/>
        <w:bottom w:val="none" w:sz="0" w:space="0" w:color="auto"/>
        <w:right w:val="none" w:sz="0" w:space="0" w:color="auto"/>
      </w:divBdr>
      <w:divsChild>
        <w:div w:id="2012952725">
          <w:marLeft w:val="0"/>
          <w:marRight w:val="0"/>
          <w:marTop w:val="0"/>
          <w:marBottom w:val="0"/>
          <w:divBdr>
            <w:top w:val="none" w:sz="0" w:space="0" w:color="auto"/>
            <w:left w:val="none" w:sz="0" w:space="0" w:color="auto"/>
            <w:bottom w:val="none" w:sz="0" w:space="0" w:color="auto"/>
            <w:right w:val="none" w:sz="0" w:space="0" w:color="auto"/>
          </w:divBdr>
          <w:divsChild>
            <w:div w:id="25136141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232230443">
      <w:bodyDiv w:val="1"/>
      <w:marLeft w:val="0"/>
      <w:marRight w:val="0"/>
      <w:marTop w:val="0"/>
      <w:marBottom w:val="0"/>
      <w:divBdr>
        <w:top w:val="none" w:sz="0" w:space="0" w:color="auto"/>
        <w:left w:val="none" w:sz="0" w:space="0" w:color="auto"/>
        <w:bottom w:val="none" w:sz="0" w:space="0" w:color="auto"/>
        <w:right w:val="none" w:sz="0" w:space="0" w:color="auto"/>
      </w:divBdr>
      <w:divsChild>
        <w:div w:id="500775612">
          <w:marLeft w:val="0"/>
          <w:marRight w:val="0"/>
          <w:marTop w:val="0"/>
          <w:marBottom w:val="0"/>
          <w:divBdr>
            <w:top w:val="none" w:sz="0" w:space="0" w:color="auto"/>
            <w:left w:val="none" w:sz="0" w:space="0" w:color="auto"/>
            <w:bottom w:val="none" w:sz="0" w:space="0" w:color="auto"/>
            <w:right w:val="none" w:sz="0" w:space="0" w:color="auto"/>
          </w:divBdr>
          <w:divsChild>
            <w:div w:id="37100098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245650012">
      <w:bodyDiv w:val="1"/>
      <w:marLeft w:val="0"/>
      <w:marRight w:val="0"/>
      <w:marTop w:val="0"/>
      <w:marBottom w:val="0"/>
      <w:divBdr>
        <w:top w:val="none" w:sz="0" w:space="0" w:color="auto"/>
        <w:left w:val="none" w:sz="0" w:space="0" w:color="auto"/>
        <w:bottom w:val="none" w:sz="0" w:space="0" w:color="auto"/>
        <w:right w:val="none" w:sz="0" w:space="0" w:color="auto"/>
      </w:divBdr>
      <w:divsChild>
        <w:div w:id="109128435">
          <w:marLeft w:val="0"/>
          <w:marRight w:val="0"/>
          <w:marTop w:val="0"/>
          <w:marBottom w:val="0"/>
          <w:divBdr>
            <w:top w:val="none" w:sz="0" w:space="0" w:color="auto"/>
            <w:left w:val="none" w:sz="0" w:space="0" w:color="auto"/>
            <w:bottom w:val="none" w:sz="0" w:space="0" w:color="auto"/>
            <w:right w:val="none" w:sz="0" w:space="0" w:color="auto"/>
          </w:divBdr>
          <w:divsChild>
            <w:div w:id="912276891">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325157715">
      <w:bodyDiv w:val="1"/>
      <w:marLeft w:val="0"/>
      <w:marRight w:val="0"/>
      <w:marTop w:val="0"/>
      <w:marBottom w:val="0"/>
      <w:divBdr>
        <w:top w:val="none" w:sz="0" w:space="0" w:color="auto"/>
        <w:left w:val="none" w:sz="0" w:space="0" w:color="auto"/>
        <w:bottom w:val="none" w:sz="0" w:space="0" w:color="auto"/>
        <w:right w:val="none" w:sz="0" w:space="0" w:color="auto"/>
      </w:divBdr>
      <w:divsChild>
        <w:div w:id="1598171077">
          <w:marLeft w:val="0"/>
          <w:marRight w:val="0"/>
          <w:marTop w:val="0"/>
          <w:marBottom w:val="0"/>
          <w:divBdr>
            <w:top w:val="none" w:sz="0" w:space="0" w:color="auto"/>
            <w:left w:val="none" w:sz="0" w:space="0" w:color="auto"/>
            <w:bottom w:val="none" w:sz="0" w:space="0" w:color="auto"/>
            <w:right w:val="none" w:sz="0" w:space="0" w:color="auto"/>
          </w:divBdr>
          <w:divsChild>
            <w:div w:id="1378309872">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425105471">
      <w:bodyDiv w:val="1"/>
      <w:marLeft w:val="0"/>
      <w:marRight w:val="0"/>
      <w:marTop w:val="0"/>
      <w:marBottom w:val="0"/>
      <w:divBdr>
        <w:top w:val="none" w:sz="0" w:space="0" w:color="auto"/>
        <w:left w:val="none" w:sz="0" w:space="0" w:color="auto"/>
        <w:bottom w:val="none" w:sz="0" w:space="0" w:color="auto"/>
        <w:right w:val="none" w:sz="0" w:space="0" w:color="auto"/>
      </w:divBdr>
      <w:divsChild>
        <w:div w:id="1079868630">
          <w:marLeft w:val="0"/>
          <w:marRight w:val="0"/>
          <w:marTop w:val="0"/>
          <w:marBottom w:val="0"/>
          <w:divBdr>
            <w:top w:val="none" w:sz="0" w:space="0" w:color="auto"/>
            <w:left w:val="none" w:sz="0" w:space="0" w:color="auto"/>
            <w:bottom w:val="none" w:sz="0" w:space="0" w:color="auto"/>
            <w:right w:val="none" w:sz="0" w:space="0" w:color="auto"/>
          </w:divBdr>
          <w:divsChild>
            <w:div w:id="82393101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455977886">
      <w:bodyDiv w:val="1"/>
      <w:marLeft w:val="0"/>
      <w:marRight w:val="0"/>
      <w:marTop w:val="0"/>
      <w:marBottom w:val="0"/>
      <w:divBdr>
        <w:top w:val="none" w:sz="0" w:space="0" w:color="auto"/>
        <w:left w:val="none" w:sz="0" w:space="0" w:color="auto"/>
        <w:bottom w:val="none" w:sz="0" w:space="0" w:color="auto"/>
        <w:right w:val="none" w:sz="0" w:space="0" w:color="auto"/>
      </w:divBdr>
      <w:divsChild>
        <w:div w:id="888145756">
          <w:marLeft w:val="0"/>
          <w:marRight w:val="0"/>
          <w:marTop w:val="0"/>
          <w:marBottom w:val="0"/>
          <w:divBdr>
            <w:top w:val="none" w:sz="0" w:space="0" w:color="auto"/>
            <w:left w:val="none" w:sz="0" w:space="0" w:color="auto"/>
            <w:bottom w:val="none" w:sz="0" w:space="0" w:color="auto"/>
            <w:right w:val="none" w:sz="0" w:space="0" w:color="auto"/>
          </w:divBdr>
          <w:divsChild>
            <w:div w:id="1413309448">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561207302">
      <w:bodyDiv w:val="1"/>
      <w:marLeft w:val="0"/>
      <w:marRight w:val="0"/>
      <w:marTop w:val="0"/>
      <w:marBottom w:val="0"/>
      <w:divBdr>
        <w:top w:val="none" w:sz="0" w:space="0" w:color="auto"/>
        <w:left w:val="none" w:sz="0" w:space="0" w:color="auto"/>
        <w:bottom w:val="none" w:sz="0" w:space="0" w:color="auto"/>
        <w:right w:val="none" w:sz="0" w:space="0" w:color="auto"/>
      </w:divBdr>
      <w:divsChild>
        <w:div w:id="702824535">
          <w:marLeft w:val="0"/>
          <w:marRight w:val="0"/>
          <w:marTop w:val="0"/>
          <w:marBottom w:val="0"/>
          <w:divBdr>
            <w:top w:val="none" w:sz="0" w:space="0" w:color="auto"/>
            <w:left w:val="none" w:sz="0" w:space="0" w:color="auto"/>
            <w:bottom w:val="none" w:sz="0" w:space="0" w:color="auto"/>
            <w:right w:val="none" w:sz="0" w:space="0" w:color="auto"/>
          </w:divBdr>
          <w:divsChild>
            <w:div w:id="1754278079">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569534966">
      <w:bodyDiv w:val="1"/>
      <w:marLeft w:val="0"/>
      <w:marRight w:val="0"/>
      <w:marTop w:val="0"/>
      <w:marBottom w:val="0"/>
      <w:divBdr>
        <w:top w:val="none" w:sz="0" w:space="0" w:color="auto"/>
        <w:left w:val="none" w:sz="0" w:space="0" w:color="auto"/>
        <w:bottom w:val="none" w:sz="0" w:space="0" w:color="auto"/>
        <w:right w:val="none" w:sz="0" w:space="0" w:color="auto"/>
      </w:divBdr>
      <w:divsChild>
        <w:div w:id="1201238256">
          <w:marLeft w:val="0"/>
          <w:marRight w:val="0"/>
          <w:marTop w:val="0"/>
          <w:marBottom w:val="0"/>
          <w:divBdr>
            <w:top w:val="none" w:sz="0" w:space="0" w:color="auto"/>
            <w:left w:val="none" w:sz="0" w:space="0" w:color="auto"/>
            <w:bottom w:val="none" w:sz="0" w:space="0" w:color="auto"/>
            <w:right w:val="none" w:sz="0" w:space="0" w:color="auto"/>
          </w:divBdr>
          <w:divsChild>
            <w:div w:id="301732216">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754357826">
      <w:bodyDiv w:val="1"/>
      <w:marLeft w:val="0"/>
      <w:marRight w:val="0"/>
      <w:marTop w:val="0"/>
      <w:marBottom w:val="0"/>
      <w:divBdr>
        <w:top w:val="none" w:sz="0" w:space="0" w:color="auto"/>
        <w:left w:val="none" w:sz="0" w:space="0" w:color="auto"/>
        <w:bottom w:val="none" w:sz="0" w:space="0" w:color="auto"/>
        <w:right w:val="none" w:sz="0" w:space="0" w:color="auto"/>
      </w:divBdr>
      <w:divsChild>
        <w:div w:id="111751771">
          <w:marLeft w:val="0"/>
          <w:marRight w:val="0"/>
          <w:marTop w:val="0"/>
          <w:marBottom w:val="0"/>
          <w:divBdr>
            <w:top w:val="none" w:sz="0" w:space="0" w:color="auto"/>
            <w:left w:val="none" w:sz="0" w:space="0" w:color="auto"/>
            <w:bottom w:val="none" w:sz="0" w:space="0" w:color="auto"/>
            <w:right w:val="none" w:sz="0" w:space="0" w:color="auto"/>
          </w:divBdr>
          <w:divsChild>
            <w:div w:id="1447500855">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776367809">
      <w:bodyDiv w:val="1"/>
      <w:marLeft w:val="0"/>
      <w:marRight w:val="0"/>
      <w:marTop w:val="0"/>
      <w:marBottom w:val="0"/>
      <w:divBdr>
        <w:top w:val="none" w:sz="0" w:space="0" w:color="auto"/>
        <w:left w:val="none" w:sz="0" w:space="0" w:color="auto"/>
        <w:bottom w:val="none" w:sz="0" w:space="0" w:color="auto"/>
        <w:right w:val="none" w:sz="0" w:space="0" w:color="auto"/>
      </w:divBdr>
      <w:divsChild>
        <w:div w:id="1663894985">
          <w:marLeft w:val="0"/>
          <w:marRight w:val="0"/>
          <w:marTop w:val="0"/>
          <w:marBottom w:val="0"/>
          <w:divBdr>
            <w:top w:val="none" w:sz="0" w:space="0" w:color="auto"/>
            <w:left w:val="none" w:sz="0" w:space="0" w:color="auto"/>
            <w:bottom w:val="none" w:sz="0" w:space="0" w:color="auto"/>
            <w:right w:val="none" w:sz="0" w:space="0" w:color="auto"/>
          </w:divBdr>
          <w:divsChild>
            <w:div w:id="53284117">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1836795912">
      <w:bodyDiv w:val="1"/>
      <w:marLeft w:val="0"/>
      <w:marRight w:val="0"/>
      <w:marTop w:val="0"/>
      <w:marBottom w:val="0"/>
      <w:divBdr>
        <w:top w:val="none" w:sz="0" w:space="0" w:color="auto"/>
        <w:left w:val="none" w:sz="0" w:space="0" w:color="auto"/>
        <w:bottom w:val="none" w:sz="0" w:space="0" w:color="auto"/>
        <w:right w:val="none" w:sz="0" w:space="0" w:color="auto"/>
      </w:divBdr>
    </w:div>
    <w:div w:id="1906796654">
      <w:bodyDiv w:val="1"/>
      <w:marLeft w:val="0"/>
      <w:marRight w:val="0"/>
      <w:marTop w:val="0"/>
      <w:marBottom w:val="0"/>
      <w:divBdr>
        <w:top w:val="none" w:sz="0" w:space="0" w:color="auto"/>
        <w:left w:val="none" w:sz="0" w:space="0" w:color="auto"/>
        <w:bottom w:val="none" w:sz="0" w:space="0" w:color="auto"/>
        <w:right w:val="none" w:sz="0" w:space="0" w:color="auto"/>
      </w:divBdr>
      <w:divsChild>
        <w:div w:id="627131802">
          <w:marLeft w:val="547"/>
          <w:marRight w:val="0"/>
          <w:marTop w:val="125"/>
          <w:marBottom w:val="0"/>
          <w:divBdr>
            <w:top w:val="none" w:sz="0" w:space="0" w:color="auto"/>
            <w:left w:val="none" w:sz="0" w:space="0" w:color="auto"/>
            <w:bottom w:val="none" w:sz="0" w:space="0" w:color="auto"/>
            <w:right w:val="none" w:sz="0" w:space="0" w:color="auto"/>
          </w:divBdr>
        </w:div>
        <w:div w:id="445538865">
          <w:marLeft w:val="547"/>
          <w:marRight w:val="0"/>
          <w:marTop w:val="125"/>
          <w:marBottom w:val="0"/>
          <w:divBdr>
            <w:top w:val="none" w:sz="0" w:space="0" w:color="auto"/>
            <w:left w:val="none" w:sz="0" w:space="0" w:color="auto"/>
            <w:bottom w:val="none" w:sz="0" w:space="0" w:color="auto"/>
            <w:right w:val="none" w:sz="0" w:space="0" w:color="auto"/>
          </w:divBdr>
        </w:div>
        <w:div w:id="173226501">
          <w:marLeft w:val="1094"/>
          <w:marRight w:val="0"/>
          <w:marTop w:val="106"/>
          <w:marBottom w:val="0"/>
          <w:divBdr>
            <w:top w:val="none" w:sz="0" w:space="0" w:color="auto"/>
            <w:left w:val="none" w:sz="0" w:space="0" w:color="auto"/>
            <w:bottom w:val="none" w:sz="0" w:space="0" w:color="auto"/>
            <w:right w:val="none" w:sz="0" w:space="0" w:color="auto"/>
          </w:divBdr>
        </w:div>
        <w:div w:id="261765683">
          <w:marLeft w:val="1094"/>
          <w:marRight w:val="0"/>
          <w:marTop w:val="106"/>
          <w:marBottom w:val="0"/>
          <w:divBdr>
            <w:top w:val="none" w:sz="0" w:space="0" w:color="auto"/>
            <w:left w:val="none" w:sz="0" w:space="0" w:color="auto"/>
            <w:bottom w:val="none" w:sz="0" w:space="0" w:color="auto"/>
            <w:right w:val="none" w:sz="0" w:space="0" w:color="auto"/>
          </w:divBdr>
        </w:div>
        <w:div w:id="453182834">
          <w:marLeft w:val="1094"/>
          <w:marRight w:val="0"/>
          <w:marTop w:val="106"/>
          <w:marBottom w:val="0"/>
          <w:divBdr>
            <w:top w:val="none" w:sz="0" w:space="0" w:color="auto"/>
            <w:left w:val="none" w:sz="0" w:space="0" w:color="auto"/>
            <w:bottom w:val="none" w:sz="0" w:space="0" w:color="auto"/>
            <w:right w:val="none" w:sz="0" w:space="0" w:color="auto"/>
          </w:divBdr>
        </w:div>
      </w:divsChild>
    </w:div>
    <w:div w:id="1931086321">
      <w:bodyDiv w:val="1"/>
      <w:marLeft w:val="0"/>
      <w:marRight w:val="0"/>
      <w:marTop w:val="0"/>
      <w:marBottom w:val="0"/>
      <w:divBdr>
        <w:top w:val="none" w:sz="0" w:space="0" w:color="auto"/>
        <w:left w:val="none" w:sz="0" w:space="0" w:color="auto"/>
        <w:bottom w:val="none" w:sz="0" w:space="0" w:color="auto"/>
        <w:right w:val="none" w:sz="0" w:space="0" w:color="auto"/>
      </w:divBdr>
    </w:div>
    <w:div w:id="2089889068">
      <w:bodyDiv w:val="1"/>
      <w:marLeft w:val="0"/>
      <w:marRight w:val="0"/>
      <w:marTop w:val="0"/>
      <w:marBottom w:val="0"/>
      <w:divBdr>
        <w:top w:val="none" w:sz="0" w:space="0" w:color="auto"/>
        <w:left w:val="none" w:sz="0" w:space="0" w:color="auto"/>
        <w:bottom w:val="none" w:sz="0" w:space="0" w:color="auto"/>
        <w:right w:val="none" w:sz="0" w:space="0" w:color="auto"/>
      </w:divBdr>
      <w:divsChild>
        <w:div w:id="865021458">
          <w:marLeft w:val="0"/>
          <w:marRight w:val="0"/>
          <w:marTop w:val="0"/>
          <w:marBottom w:val="0"/>
          <w:divBdr>
            <w:top w:val="none" w:sz="0" w:space="0" w:color="auto"/>
            <w:left w:val="none" w:sz="0" w:space="0" w:color="auto"/>
            <w:bottom w:val="none" w:sz="0" w:space="0" w:color="auto"/>
            <w:right w:val="none" w:sz="0" w:space="0" w:color="auto"/>
          </w:divBdr>
          <w:divsChild>
            <w:div w:id="1498155023">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 w:id="2136750202">
      <w:bodyDiv w:val="1"/>
      <w:marLeft w:val="0"/>
      <w:marRight w:val="0"/>
      <w:marTop w:val="0"/>
      <w:marBottom w:val="0"/>
      <w:divBdr>
        <w:top w:val="none" w:sz="0" w:space="0" w:color="auto"/>
        <w:left w:val="none" w:sz="0" w:space="0" w:color="auto"/>
        <w:bottom w:val="none" w:sz="0" w:space="0" w:color="auto"/>
        <w:right w:val="none" w:sz="0" w:space="0" w:color="auto"/>
      </w:divBdr>
      <w:divsChild>
        <w:div w:id="915363652">
          <w:marLeft w:val="0"/>
          <w:marRight w:val="0"/>
          <w:marTop w:val="0"/>
          <w:marBottom w:val="0"/>
          <w:divBdr>
            <w:top w:val="none" w:sz="0" w:space="0" w:color="auto"/>
            <w:left w:val="none" w:sz="0" w:space="0" w:color="auto"/>
            <w:bottom w:val="none" w:sz="0" w:space="0" w:color="auto"/>
            <w:right w:val="none" w:sz="0" w:space="0" w:color="auto"/>
          </w:divBdr>
          <w:divsChild>
            <w:div w:id="2052653434">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lugins.netbeans.org/PluginPortal/faces/PluginDetailPage.jsp?pluginid=4552"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7CC8B0C8AC40F2BD856BEA437132D4"/>
        <w:category>
          <w:name w:val="常规"/>
          <w:gallery w:val="placeholder"/>
        </w:category>
        <w:types>
          <w:type w:val="bbPlcHdr"/>
        </w:types>
        <w:behaviors>
          <w:behavior w:val="content"/>
        </w:behaviors>
        <w:guid w:val="{82B7AB1F-8C53-40A4-B991-884EA4EF86AC}"/>
      </w:docPartPr>
      <w:docPartBody>
        <w:p w:rsidR="00994082" w:rsidRDefault="00561B3A" w:rsidP="00561B3A">
          <w:pPr>
            <w:pStyle w:val="247CC8B0C8AC40F2BD856BEA437132D4"/>
          </w:pPr>
          <w:r w:rsidRPr="00686F83">
            <w:rPr>
              <w:rStyle w:val="a3"/>
              <w:rFonts w:hint="eastAsia"/>
            </w:rPr>
            <w:t>[</w:t>
          </w:r>
          <w:r w:rsidRPr="00686F83">
            <w:rPr>
              <w:rStyle w:val="a3"/>
              <w:rFonts w:hint="eastAsia"/>
            </w:rPr>
            <w:t>单位</w:t>
          </w:r>
          <w:r w:rsidRPr="00686F83">
            <w:rPr>
              <w:rStyle w:val="a3"/>
              <w:rFonts w:hint="eastAsia"/>
            </w:rPr>
            <w:t>]</w:t>
          </w:r>
        </w:p>
      </w:docPartBody>
    </w:docPart>
    <w:docPart>
      <w:docPartPr>
        <w:name w:val="58C4DEBF35194488AC18996BD02B9FA6"/>
        <w:category>
          <w:name w:val="常规"/>
          <w:gallery w:val="placeholder"/>
        </w:category>
        <w:types>
          <w:type w:val="bbPlcHdr"/>
        </w:types>
        <w:behaviors>
          <w:behavior w:val="content"/>
        </w:behaviors>
        <w:guid w:val="{91E6C1D0-64AF-45EE-B54E-4F1A4BB88C2D}"/>
      </w:docPartPr>
      <w:docPartBody>
        <w:p w:rsidR="00994082" w:rsidRDefault="00561B3A" w:rsidP="00561B3A">
          <w:pPr>
            <w:pStyle w:val="58C4DEBF35194488AC18996BD02B9FA6"/>
          </w:pPr>
          <w:r w:rsidRPr="00686F83">
            <w:rPr>
              <w:rStyle w:val="a3"/>
              <w:rFonts w:hint="eastAsia"/>
            </w:rPr>
            <w:t>[</w:t>
          </w:r>
          <w:r w:rsidRPr="00686F83">
            <w:rPr>
              <w:rStyle w:val="a3"/>
              <w:rFonts w:hint="eastAsia"/>
            </w:rPr>
            <w:t>作者</w:t>
          </w:r>
          <w:r w:rsidRPr="00686F8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B3A"/>
    <w:rsid w:val="00561B3A"/>
    <w:rsid w:val="00790D29"/>
    <w:rsid w:val="00994082"/>
    <w:rsid w:val="00A86D12"/>
    <w:rsid w:val="00B46B6E"/>
    <w:rsid w:val="00CE0CFB"/>
    <w:rsid w:val="00D10766"/>
    <w:rsid w:val="00F72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1B3A"/>
    <w:rPr>
      <w:color w:val="808080"/>
    </w:rPr>
  </w:style>
  <w:style w:type="paragraph" w:customStyle="1" w:styleId="247CC8B0C8AC40F2BD856BEA437132D4">
    <w:name w:val="247CC8B0C8AC40F2BD856BEA437132D4"/>
    <w:rsid w:val="00561B3A"/>
    <w:pPr>
      <w:widowControl w:val="0"/>
      <w:jc w:val="both"/>
    </w:pPr>
  </w:style>
  <w:style w:type="paragraph" w:customStyle="1" w:styleId="58C4DEBF35194488AC18996BD02B9FA6">
    <w:name w:val="58C4DEBF35194488AC18996BD02B9FA6"/>
    <w:rsid w:val="00561B3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5A1D2-0550-4BEF-94DC-AEF2C69B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Pages>
  <Words>1809</Words>
  <Characters>10314</Characters>
  <Application>Microsoft Office Word</Application>
  <DocSecurity>0</DocSecurity>
  <Lines>85</Lines>
  <Paragraphs>24</Paragraphs>
  <ScaleCrop>false</ScaleCrop>
  <Company>Hotent</Company>
  <LinksUpToDate>false</LinksUpToDate>
  <CharactersWithSpaces>12099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JAVA编程规范</dc:title>
  <dc:subject/>
  <dc:creator>Winston Yan</dc:creator>
  <cp:keywords/>
  <dc:description/>
  <cp:lastModifiedBy>win</cp:lastModifiedBy>
  <cp:revision>202</cp:revision>
  <dcterms:created xsi:type="dcterms:W3CDTF">2013-08-16T02:39:00Z</dcterms:created>
  <dcterms:modified xsi:type="dcterms:W3CDTF">2013-11-22T09:32:00Z</dcterms:modified>
</cp:coreProperties>
</file>