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619BD754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4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42DE4E6D" w:rsidR="003A56CB" w:rsidRDefault="009D7BF1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SISTEMA CONSTRUCTIVO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2A4060E6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>Albacete,</w:t>
      </w:r>
      <w:r w:rsidR="004B6C30">
        <w:rPr>
          <w:rFonts w:ascii="Bahnschrift Light" w:eastAsia="Arial" w:hAnsi="Bahnschrift Light" w:cs="Arial"/>
          <w:szCs w:val="20"/>
        </w:rPr>
        <w:t xml:space="preserve"> </w:t>
      </w:r>
      <w:r w:rsidR="00EF4C83">
        <w:rPr>
          <w:rFonts w:ascii="Bahnschrift Light" w:eastAsia="Arial" w:hAnsi="Bahnschrift Light" w:cs="Arial"/>
          <w:szCs w:val="20"/>
        </w:rPr>
        <w:t>{{</w:t>
      </w:r>
      <w:r w:rsidR="004B6C30">
        <w:rPr>
          <w:rFonts w:ascii="Bahnschrift Light" w:eastAsia="Arial" w:hAnsi="Bahnschrift Light" w:cs="Arial"/>
          <w:szCs w:val="20"/>
        </w:rPr>
        <w:t>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4B6C30">
        <w:rPr>
          <w:rFonts w:ascii="Bahnschrift Light" w:eastAsia="Arial" w:hAnsi="Bahnschrift Light" w:cs="Arial"/>
          <w:szCs w:val="20"/>
        </w:rPr>
        <w:t>{{</w:t>
      </w:r>
      <w:proofErr w:type="spellStart"/>
      <w:r w:rsidR="004B6C30">
        <w:rPr>
          <w:rFonts w:ascii="Bahnschrift Light" w:eastAsia="Arial" w:hAnsi="Bahnschrift Light" w:cs="Arial"/>
          <w:szCs w:val="20"/>
        </w:rPr>
        <w:t>a</w:t>
      </w:r>
      <w:r w:rsidR="00095FF8">
        <w:rPr>
          <w:rFonts w:ascii="Bahnschrift Light" w:eastAsia="Arial" w:hAnsi="Bahnschrift Light" w:cs="Arial"/>
          <w:szCs w:val="20"/>
        </w:rPr>
        <w:t>ni</w:t>
      </w:r>
      <w:r w:rsidR="004B6C30">
        <w:rPr>
          <w:rFonts w:ascii="Bahnschrift Light" w:eastAsia="Arial" w:hAnsi="Bahnschrift Light" w:cs="Arial"/>
          <w:szCs w:val="20"/>
        </w:rPr>
        <w:t>o</w:t>
      </w:r>
      <w:proofErr w:type="spellEnd"/>
      <w:r w:rsidR="004B6C30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Cs w:val="20"/>
        </w:rPr>
        <w:t>Nº</w:t>
      </w:r>
      <w:proofErr w:type="spellEnd"/>
      <w:r w:rsidRPr="009974FA">
        <w:rPr>
          <w:rFonts w:ascii="Bahnschrift Light" w:hAnsi="Bahnschrift Light"/>
          <w:szCs w:val="20"/>
        </w:rPr>
        <w:t xml:space="preserve"> 1.331 COGITI AB</w:t>
      </w:r>
      <w:bookmarkEnd w:id="1"/>
    </w:p>
    <w:p w14:paraId="32F7A299" w14:textId="4E4440D7" w:rsidR="007A5209" w:rsidRDefault="003A56CB" w:rsidP="007A5209">
      <w:r w:rsidRPr="009974FA">
        <w:rPr>
          <w:rFonts w:ascii="Bahnschrift Light" w:hAnsi="Bahnschrift Light"/>
          <w:szCs w:val="20"/>
        </w:rPr>
        <w:br w:type="page"/>
      </w:r>
    </w:p>
    <w:p w14:paraId="198B84FD" w14:textId="77777777" w:rsidR="007A5209" w:rsidRDefault="007A5209" w:rsidP="007A5209">
      <w:pPr>
        <w:sectPr w:rsidR="007A5209" w:rsidSect="00BC621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tbl>
      <w:tblPr>
        <w:tblW w:w="22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017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9D7BF1" w:rsidRPr="009D7BF1" w14:paraId="0392EA41" w14:textId="77777777" w:rsidTr="009D7BF1">
        <w:trPr>
          <w:trHeight w:val="454"/>
          <w:tblHeader/>
        </w:trPr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01E29B66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lastRenderedPageBreak/>
              <w:t>CENTRO</w:t>
            </w:r>
          </w:p>
        </w:tc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6D703AF8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05932EAA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7A71EFD1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TIPO ENVOLVENTE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000A30BF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ORIENTACIÓN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21FCC0C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87BED9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FACHADA_AISLAMIENTO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5562E17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FACHADA_CAMARA_AIRE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163314C8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FACHADA_HUECOS_OBSERVACIONES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0B0E9C3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E04C50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PUERTAS_MATERIAL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80708DC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PUERTAS_OBSERVACIONES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0EBDB08" w14:textId="59EE5251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PUER</w:t>
            </w:r>
            <w:r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TAS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333E862B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VENTANAS_CARPINTERIA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00ADE54F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VENTANAS_ACRISTALAMIENTO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2A42B85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VENTANAS_PROTECCION_SOLAR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CA643EF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VENT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1890FDC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VENTANAS_DIMENSIONES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32325FF6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VENT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1982FB7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66B6708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CUBIERTAS_ACABADO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15C78CB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CUBIER</w:t>
            </w:r>
          </w:p>
        </w:tc>
      </w:tr>
      <w:tr w:rsidR="00D71C1D" w:rsidRPr="009D7BF1" w14:paraId="5E6C1470" w14:textId="77777777" w:rsidTr="00CA07E0">
        <w:trPr>
          <w:trHeight w:val="454"/>
        </w:trPr>
        <w:tc>
          <w:tcPr>
            <w:tcW w:w="22281" w:type="dxa"/>
            <w:gridSpan w:val="22"/>
            <w:noWrap/>
            <w:vAlign w:val="center"/>
            <w:hideMark/>
          </w:tcPr>
          <w:p w14:paraId="01F9923E" w14:textId="29FD7718" w:rsidR="00D71C1D" w:rsidRPr="009D7BF1" w:rsidRDefault="00D71C1D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</w:t>
            </w:r>
            <w:r w:rsid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envol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D71C1D" w:rsidRPr="009D7BF1" w14:paraId="4A36B641" w14:textId="77777777" w:rsidTr="00027B8D">
        <w:trPr>
          <w:trHeight w:val="454"/>
        </w:trPr>
        <w:tc>
          <w:tcPr>
            <w:tcW w:w="1304" w:type="dxa"/>
            <w:noWrap/>
            <w:vAlign w:val="center"/>
            <w:hideMark/>
          </w:tcPr>
          <w:p w14:paraId="4778CAE4" w14:textId="588D9DBF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CENTRO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hideMark/>
          </w:tcPr>
          <w:p w14:paraId="000C7069" w14:textId="1E102EEE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hideMark/>
          </w:tcPr>
          <w:p w14:paraId="78412EFA" w14:textId="2305E19C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DENOMINACIÓN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017" w:type="dxa"/>
            <w:noWrap/>
            <w:hideMark/>
          </w:tcPr>
          <w:p w14:paraId="77B42DEC" w14:textId="6BD33389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TIPO ENVOLVENTE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56529D03" w14:textId="188BC72D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ORIENTACIÓN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3A5E53AF" w14:textId="6A2C8C5D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4FBD2103" w14:textId="0738CE7C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FACHADA_AISLAMIENTO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5A85206" w14:textId="19C4B885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FACHADA_CAMARA_AIRE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455F732A" w14:textId="1040E316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FACHADA_HUECOS_OBSERVACIONES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9D1FAEE" w14:textId="165E826E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7947327" w14:textId="08C9B2C2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PUERTAS_MATERIAL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51247DA" w14:textId="2469FB83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95B683D" w14:textId="67ABD105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 PUER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12BAB12C" w14:textId="42C7B9F8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VENTANAS_CARPINTERIA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1F2BA3A0" w14:textId="5F342262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VENTANAS_ACRISTALAMIENTO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8310544" w14:textId="6E71C47B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VENTANAS_PROTECCION_SOLAR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3BA4013B" w14:textId="3A98620A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N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1DD0141F" w14:textId="6B9DB17D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VENTANAS_DIMENSIONES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52A09B03" w14:textId="7D2184E8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667B34E" w14:textId="6F2F743C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356A2CA" w14:textId="50E42FF3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CUBIERTAS_ACABADO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DAFBEC7" w14:textId="63D99403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CUBIER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D71C1D" w:rsidRPr="009D7BF1" w14:paraId="22877856" w14:textId="77777777" w:rsidTr="00B175B9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6E57348A" w14:textId="199790EC" w:rsidR="00D71C1D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D71C1D" w:rsidRPr="009D7BF1" w14:paraId="4057E18A" w14:textId="77777777" w:rsidTr="00B175B9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26665F04" w14:textId="48CCACDE" w:rsidR="00D71C1D" w:rsidRPr="009D7BF1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="00125E6C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total</w:t>
            </w:r>
            <w:r w:rsidR="00095FF8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</w:t>
            </w:r>
            <w:r w:rsidR="00125E6C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s_envol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04969" w:rsidRPr="009D7BF1" w14:paraId="61676AD2" w14:textId="77777777" w:rsidTr="00CA3D5F">
        <w:trPr>
          <w:trHeight w:val="454"/>
        </w:trPr>
        <w:tc>
          <w:tcPr>
            <w:tcW w:w="1304" w:type="dxa"/>
            <w:noWrap/>
            <w:vAlign w:val="center"/>
            <w:hideMark/>
          </w:tcPr>
          <w:p w14:paraId="2FFAACE9" w14:textId="29514D93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CENTRO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hideMark/>
          </w:tcPr>
          <w:p w14:paraId="3EC8438E" w14:textId="2F19C7E3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hideMark/>
          </w:tcPr>
          <w:p w14:paraId="23D4816B" w14:textId="0B160DE2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DENOMINACIÓN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017" w:type="dxa"/>
            <w:noWrap/>
            <w:hideMark/>
          </w:tcPr>
          <w:p w14:paraId="2A75AFC1" w14:textId="681F5657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TIPO ENVOLVENTE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FE43655" w14:textId="15402D23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ORIENTACIÓN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105560F" w14:textId="5A104FE9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4C36EF6" w14:textId="3ED68053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FACHADA_AISLAMIENTO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884DAC4" w14:textId="4605D275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FACHADA_CAMARA_AIRE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BC94D5E" w14:textId="6867B854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FACHADA_HUECOS_OBSERVACIONES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4AA09E2" w14:textId="6E1768F2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A49EAF6" w14:textId="1322047A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PUERTAS_MATERIAL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0C79A42" w14:textId="1B1279D7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3475CD57" w14:textId="51E75D65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 PUER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65343B8" w14:textId="33F6C5C2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VENTANAS_CARPINTERIA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359BDC3" w14:textId="1D0D63B1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VENTANAS_ACRISTALAMIENTO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4D1CC77" w14:textId="25B64A54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VENTANAS_PROTECCION_SOLAR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F9DB6E9" w14:textId="1F27D0D7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N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07F05FF" w14:textId="55837CA1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VENTANAS_DIMENSIONES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416037F" w14:textId="31526055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5B90DC47" w14:textId="40467059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5F5F7206" w14:textId="6950ED82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CUBIERTAS_ACABADO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BA62F09" w14:textId="059EABF6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CUBIER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04969" w:rsidRPr="009D7BF1" w14:paraId="6EE4CAA5" w14:textId="77777777" w:rsidTr="00932637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1CA7DD62" w14:textId="09918A88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288A726F" w14:textId="045D5D36" w:rsidR="007A5209" w:rsidRDefault="007A5209" w:rsidP="00BC6219">
      <w:pPr>
        <w:ind w:left="142"/>
      </w:pPr>
    </w:p>
    <w:p w14:paraId="0CCD8E07" w14:textId="44CE58DE" w:rsidR="00BC6219" w:rsidRDefault="00BC6219" w:rsidP="00BC6219">
      <w:pPr>
        <w:ind w:left="142"/>
      </w:pPr>
    </w:p>
    <w:sectPr w:rsidR="00BC6219" w:rsidSect="009D7BF1">
      <w:headerReference w:type="default" r:id="rId15"/>
      <w:footerReference w:type="default" r:id="rId16"/>
      <w:headerReference w:type="first" r:id="rId17"/>
      <w:pgSz w:w="23811" w:h="16838" w:orient="landscape" w:code="8"/>
      <w:pgMar w:top="1418" w:right="851" w:bottom="1134" w:left="567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1F36D" w14:textId="77777777" w:rsidR="005F70B2" w:rsidRDefault="005F70B2" w:rsidP="000A0228">
      <w:pPr>
        <w:spacing w:after="0" w:line="240" w:lineRule="auto"/>
      </w:pPr>
      <w:r>
        <w:separator/>
      </w:r>
    </w:p>
  </w:endnote>
  <w:endnote w:type="continuationSeparator" w:id="0">
    <w:p w14:paraId="55B1B355" w14:textId="77777777" w:rsidR="005F70B2" w:rsidRDefault="005F70B2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6521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</w:tblGrid>
    <w:tr w:rsidR="000A605F" w:rsidRPr="007D2819" w14:paraId="34EB0AE9" w14:textId="77777777" w:rsidTr="009D7BF1">
      <w:trPr>
        <w:trHeight w:val="266"/>
        <w:jc w:val="right"/>
      </w:trPr>
      <w:tc>
        <w:tcPr>
          <w:tcW w:w="6521" w:type="dxa"/>
          <w:vAlign w:val="center"/>
          <w:hideMark/>
        </w:tcPr>
        <w:p w14:paraId="269172BA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9D7BF1">
      <w:trPr>
        <w:trHeight w:val="266"/>
        <w:jc w:val="right"/>
      </w:trPr>
      <w:tc>
        <w:tcPr>
          <w:tcW w:w="6521" w:type="dxa"/>
          <w:vAlign w:val="center"/>
          <w:hideMark/>
        </w:tcPr>
        <w:p w14:paraId="380E4F1B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F1CD0" w14:textId="77777777" w:rsidR="005F70B2" w:rsidRDefault="005F70B2" w:rsidP="000A0228">
      <w:pPr>
        <w:spacing w:after="0" w:line="240" w:lineRule="auto"/>
      </w:pPr>
      <w:r>
        <w:separator/>
      </w:r>
    </w:p>
  </w:footnote>
  <w:footnote w:type="continuationSeparator" w:id="0">
    <w:p w14:paraId="5CAD05B3" w14:textId="77777777" w:rsidR="005F70B2" w:rsidRDefault="005F70B2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2232689A" w:rsidR="00BC6219" w:rsidRDefault="009D7BF1" w:rsidP="009D7BF1">
    <w:pPr>
      <w:pStyle w:val="Encabezado"/>
      <w:ind w:right="138"/>
    </w:pPr>
    <w:r>
      <w:rPr>
        <w:noProof/>
      </w:rPr>
      <w:drawing>
        <wp:anchor distT="0" distB="0" distL="114300" distR="114300" simplePos="0" relativeHeight="251675648" behindDoc="0" locked="0" layoutInCell="1" allowOverlap="1" wp14:anchorId="02E3B2F1" wp14:editId="472B0D30">
          <wp:simplePos x="0" y="0"/>
          <wp:positionH relativeFrom="page">
            <wp:posOffset>9442</wp:posOffset>
          </wp:positionH>
          <wp:positionV relativeFrom="page">
            <wp:posOffset>-3000</wp:posOffset>
          </wp:positionV>
          <wp:extent cx="15115540" cy="10686217"/>
          <wp:effectExtent l="0" t="0" r="0" b="1270"/>
          <wp:wrapNone/>
          <wp:docPr id="62" name="Gráfico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77EE6E0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41" name="Gráfico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142" name="Gráfico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43" name="Gráfico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5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4676998">
    <w:abstractNumId w:val="4"/>
  </w:num>
  <w:num w:numId="2" w16cid:durableId="1387293233">
    <w:abstractNumId w:val="14"/>
  </w:num>
  <w:num w:numId="3" w16cid:durableId="745998905">
    <w:abstractNumId w:val="0"/>
  </w:num>
  <w:num w:numId="4" w16cid:durableId="611325535">
    <w:abstractNumId w:val="10"/>
  </w:num>
  <w:num w:numId="5" w16cid:durableId="87309987">
    <w:abstractNumId w:val="20"/>
  </w:num>
  <w:num w:numId="6" w16cid:durableId="1621303655">
    <w:abstractNumId w:val="18"/>
  </w:num>
  <w:num w:numId="7" w16cid:durableId="1209340371">
    <w:abstractNumId w:val="11"/>
  </w:num>
  <w:num w:numId="8" w16cid:durableId="2058896755">
    <w:abstractNumId w:val="3"/>
  </w:num>
  <w:num w:numId="9" w16cid:durableId="442379318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911697583">
    <w:abstractNumId w:val="8"/>
  </w:num>
  <w:num w:numId="11" w16cid:durableId="209849699">
    <w:abstractNumId w:val="1"/>
  </w:num>
  <w:num w:numId="12" w16cid:durableId="1412970029">
    <w:abstractNumId w:val="2"/>
  </w:num>
  <w:num w:numId="13" w16cid:durableId="1908493273">
    <w:abstractNumId w:val="15"/>
  </w:num>
  <w:num w:numId="14" w16cid:durableId="409884743">
    <w:abstractNumId w:val="19"/>
  </w:num>
  <w:num w:numId="15" w16cid:durableId="2108649719">
    <w:abstractNumId w:val="7"/>
  </w:num>
  <w:num w:numId="16" w16cid:durableId="703604604">
    <w:abstractNumId w:val="17"/>
  </w:num>
  <w:num w:numId="17" w16cid:durableId="1368993997">
    <w:abstractNumId w:val="16"/>
  </w:num>
  <w:num w:numId="18" w16cid:durableId="1292517192">
    <w:abstractNumId w:val="16"/>
  </w:num>
  <w:num w:numId="19" w16cid:durableId="1094781411">
    <w:abstractNumId w:val="13"/>
  </w:num>
  <w:num w:numId="20" w16cid:durableId="150490097">
    <w:abstractNumId w:val="5"/>
  </w:num>
  <w:num w:numId="21" w16cid:durableId="15408202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9416201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53172638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2002930282">
    <w:abstractNumId w:val="6"/>
  </w:num>
  <w:num w:numId="25" w16cid:durableId="592594544">
    <w:abstractNumId w:val="9"/>
  </w:num>
  <w:num w:numId="26" w16cid:durableId="1257444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262DB"/>
    <w:rsid w:val="00055390"/>
    <w:rsid w:val="00082AC0"/>
    <w:rsid w:val="00095FF8"/>
    <w:rsid w:val="000A0228"/>
    <w:rsid w:val="000A605F"/>
    <w:rsid w:val="000C72D9"/>
    <w:rsid w:val="000E2881"/>
    <w:rsid w:val="00125E6C"/>
    <w:rsid w:val="00146244"/>
    <w:rsid w:val="00165722"/>
    <w:rsid w:val="001A0AB8"/>
    <w:rsid w:val="001E18F2"/>
    <w:rsid w:val="001E2FA4"/>
    <w:rsid w:val="001F0C85"/>
    <w:rsid w:val="001F10EE"/>
    <w:rsid w:val="0021090A"/>
    <w:rsid w:val="002812B5"/>
    <w:rsid w:val="00284FDF"/>
    <w:rsid w:val="002A5818"/>
    <w:rsid w:val="002C18F5"/>
    <w:rsid w:val="002C6B79"/>
    <w:rsid w:val="00322762"/>
    <w:rsid w:val="0038585F"/>
    <w:rsid w:val="003A56CB"/>
    <w:rsid w:val="003B0B48"/>
    <w:rsid w:val="003C4BB3"/>
    <w:rsid w:val="003F4B6B"/>
    <w:rsid w:val="004609B4"/>
    <w:rsid w:val="004747EB"/>
    <w:rsid w:val="004B6C30"/>
    <w:rsid w:val="0050222B"/>
    <w:rsid w:val="00517B42"/>
    <w:rsid w:val="005F70B2"/>
    <w:rsid w:val="00621D4D"/>
    <w:rsid w:val="006F20B7"/>
    <w:rsid w:val="007225E3"/>
    <w:rsid w:val="00725A43"/>
    <w:rsid w:val="00751EE7"/>
    <w:rsid w:val="007A5209"/>
    <w:rsid w:val="007A5B88"/>
    <w:rsid w:val="007C6139"/>
    <w:rsid w:val="007D2819"/>
    <w:rsid w:val="007D717C"/>
    <w:rsid w:val="00806112"/>
    <w:rsid w:val="00850C69"/>
    <w:rsid w:val="008526EB"/>
    <w:rsid w:val="008A6610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D7BF1"/>
    <w:rsid w:val="009E12ED"/>
    <w:rsid w:val="00A56634"/>
    <w:rsid w:val="00A5692A"/>
    <w:rsid w:val="00A62E99"/>
    <w:rsid w:val="00A853CD"/>
    <w:rsid w:val="00A90AB4"/>
    <w:rsid w:val="00B04969"/>
    <w:rsid w:val="00B27A1A"/>
    <w:rsid w:val="00B84413"/>
    <w:rsid w:val="00BC6219"/>
    <w:rsid w:val="00BD2C48"/>
    <w:rsid w:val="00BD7499"/>
    <w:rsid w:val="00BE4B70"/>
    <w:rsid w:val="00BF44C1"/>
    <w:rsid w:val="00C11369"/>
    <w:rsid w:val="00C50526"/>
    <w:rsid w:val="00D03D95"/>
    <w:rsid w:val="00D2540A"/>
    <w:rsid w:val="00D65D32"/>
    <w:rsid w:val="00D7023C"/>
    <w:rsid w:val="00D71C1D"/>
    <w:rsid w:val="00E109EF"/>
    <w:rsid w:val="00E458C2"/>
    <w:rsid w:val="00E94A1E"/>
    <w:rsid w:val="00EF4C83"/>
    <w:rsid w:val="00F61B9B"/>
    <w:rsid w:val="00F96E51"/>
    <w:rsid w:val="00F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5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16</cp:revision>
  <dcterms:created xsi:type="dcterms:W3CDTF">2025-03-17T16:32:00Z</dcterms:created>
  <dcterms:modified xsi:type="dcterms:W3CDTF">2025-08-08T07:02:00Z</dcterms:modified>
</cp:coreProperties>
</file>