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C320E" w14:textId="77777777" w:rsidR="00000000" w:rsidRDefault="00DE78B9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FUTURE:M RADAR </w:t>
      </w:r>
      <w:r>
        <w:rPr>
          <w:rFonts w:ascii="맑은 고딕" w:eastAsia="맑은 고딕" w:hAnsi="맑은 고딕" w:hint="eastAsia"/>
        </w:rPr>
        <w:t>전문용어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해설집</w:t>
      </w:r>
    </w:p>
    <w:p w14:paraId="02390241" w14:textId="77777777" w:rsidR="00000000" w:rsidRDefault="00DE78B9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발표자료에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질의응답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대비용으로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정리했습니다</w:t>
      </w:r>
    </w:p>
    <w:p w14:paraId="60182FCF" w14:textId="77777777" w:rsidR="00000000" w:rsidRDefault="00DE78B9">
      <w:pPr>
        <w:pStyle w:val="a3"/>
        <w:shd w:val="clear" w:color="auto" w:fill="F4F8FC"/>
        <w:divId w:val="1416896756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문서를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쓰는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법</w:t>
      </w:r>
    </w:p>
    <w:p w14:paraId="1AEEFAE2" w14:textId="77777777" w:rsidR="00000000" w:rsidRDefault="00DE78B9">
      <w:pPr>
        <w:pStyle w:val="a3"/>
        <w:shd w:val="clear" w:color="auto" w:fill="F4F8FC"/>
        <w:divId w:val="1416896756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color w:val="16273A"/>
          <w:sz w:val="21"/>
          <w:szCs w:val="21"/>
        </w:rPr>
        <w:t>용어마다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줄로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5D1B830C" w14:textId="77777777" w:rsidR="00000000" w:rsidRDefault="00DE78B9">
      <w:pPr>
        <w:pStyle w:val="a3"/>
        <w:shd w:val="clear" w:color="auto" w:fill="F4F8FC"/>
        <w:divId w:val="1416896756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용어가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무엇인지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문장으로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037F4020" w14:textId="77777777" w:rsidR="00000000" w:rsidRDefault="00DE78B9">
      <w:pPr>
        <w:pStyle w:val="a3"/>
        <w:shd w:val="clear" w:color="auto" w:fill="F4F8FC"/>
        <w:divId w:val="1416896756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프로젝트에서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무슨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일을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하는지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질문의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90%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여기서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나옵니다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3CBBA28" w14:textId="77777777" w:rsidR="00000000" w:rsidRDefault="00DE78B9">
      <w:pPr>
        <w:pStyle w:val="a3"/>
        <w:shd w:val="clear" w:color="auto" w:fill="F4F8FC"/>
        <w:divId w:val="1416896756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이렇게</w:t>
      </w:r>
      <w:r>
        <w:rPr>
          <w:rStyle w:val="tag1"/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Style w:val="tag1"/>
          <w:rFonts w:ascii="맑은 고딕" w:eastAsia="맑은 고딕" w:hAnsi="맑은 고딕" w:hint="eastAsi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질문받았을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말할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문장입니다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9B162A6" w14:textId="77777777" w:rsidR="00000000" w:rsidRDefault="00DE78B9">
      <w:pPr>
        <w:pStyle w:val="a3"/>
        <w:shd w:val="clear" w:color="auto" w:fill="F4F8FC"/>
        <w:divId w:val="1416896756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중요한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원칙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모르는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척하지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마세요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부분은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정확히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확인해서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말씀드리겠습니다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기술적으로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틀린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답변보다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훨씬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낫습니다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발표의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기술이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기술을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골랐는가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5227D82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기술</w:t>
      </w:r>
    </w:p>
    <w:p w14:paraId="373599CD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프론트엔드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백엔드</w:t>
      </w:r>
    </w:p>
    <w:p w14:paraId="1E5A227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프론트엔드는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사용자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눈에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보이는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백엔드는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뒤에서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가져오고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처리하는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부분입니다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02E82225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둘을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분리했습니다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보여주기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수집과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분석은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백엔드가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E7297CC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처리를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분리했습니다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그래야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한쪽을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고쳐도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쪽에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영향이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나중에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모바일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앱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붙이기도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쉽습니다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2D3622FD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React (</w:t>
      </w:r>
      <w:r>
        <w:rPr>
          <w:rFonts w:ascii="맑은 고딕" w:eastAsia="맑은 고딕" w:hAnsi="맑은 고딕" w:hint="eastAsia"/>
        </w:rPr>
        <w:t>리액트</w:t>
      </w:r>
      <w:r>
        <w:rPr>
          <w:rFonts w:ascii="맑은 고딕" w:eastAsia="맑은 고딕" w:hAnsi="맑은 고딕" w:hint="eastAsia"/>
        </w:rPr>
        <w:t>)</w:t>
      </w:r>
    </w:p>
    <w:p w14:paraId="10E8FF08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웹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만드는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도구입니다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페이스북이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만들었고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웹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개발에서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널리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쓰입니다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558C957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사이드바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메뉴를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눌렀을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페이지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전체를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새로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불러오지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부분만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바뀌게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줍니다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0D4E1175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조각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단위로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만들어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부분만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그리는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메뉴를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눌러도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깜빡이지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전환됩니다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07005D38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Vite (</w:t>
      </w:r>
      <w:r>
        <w:rPr>
          <w:rFonts w:ascii="맑은 고딕" w:eastAsia="맑은 고딕" w:hAnsi="맑은 고딕" w:hint="eastAsia"/>
        </w:rPr>
        <w:t>비트</w:t>
      </w:r>
      <w:r>
        <w:rPr>
          <w:rFonts w:ascii="맑은 고딕" w:eastAsia="맑은 고딕" w:hAnsi="맑은 고딕" w:hint="eastAsia"/>
        </w:rPr>
        <w:t>)</w:t>
      </w:r>
    </w:p>
    <w:p w14:paraId="3404EB29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React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코드를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브라우저가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읽을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묶어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도구입니다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3BBE581D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lastRenderedPageBreak/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개발할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코드를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고치면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반영해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최종적으로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배포용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파일을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만들어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줍니다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04730AC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"React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개발을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도와주는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빌드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도구입니다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속도를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위해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선택했습니다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1622EBB0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단일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</w:t>
      </w:r>
      <w:r>
        <w:rPr>
          <w:rFonts w:ascii="맑은 고딕" w:eastAsia="맑은 고딕" w:hAnsi="맑은 고딕" w:hint="eastAsia"/>
        </w:rPr>
        <w:t xml:space="preserve"> (SPA, Single Page Application)</w:t>
      </w:r>
    </w:p>
    <w:p w14:paraId="54B87110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웹사이트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체가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페이지로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메뉴를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눌러도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페이지가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새로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뜨지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2D6608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산업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인텔리전스에서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원자재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가격으로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넘어갈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끊기지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35413212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메뉴를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눌러도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페이지가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새로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로딩되지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내용만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바뀌는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구조입니다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오가며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비교해야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서비스라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택했습니다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212AA406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FastAPI (</w:t>
      </w:r>
      <w:r>
        <w:rPr>
          <w:rFonts w:ascii="맑은 고딕" w:eastAsia="맑은 고딕" w:hAnsi="맑은 고딕" w:hint="eastAsia"/>
        </w:rPr>
        <w:t>패스트</w:t>
      </w:r>
      <w:r>
        <w:rPr>
          <w:rFonts w:ascii="맑은 고딕" w:eastAsia="맑은 고딕" w:hAnsi="맑은 고딕" w:hint="eastAsia"/>
        </w:rPr>
        <w:t>API)</w:t>
      </w:r>
    </w:p>
    <w:p w14:paraId="7BE33897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파이썬으로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백엔드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만드는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도구입니다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속도가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빠른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특징입니다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56FF04D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요청이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DART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·뉴스·주가·원자재를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동시에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번에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돌려줍니다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068D1D2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출처를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동시에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조회해야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해서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골랐습니다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순서대로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느린데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동시에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걸리는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곳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시간만큼만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기다리면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20461D7D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파이썬인가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묻는다면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"DART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조회와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라이브러리가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파이썬에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갖춰져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있어서입니다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3CE600BA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API</w:t>
      </w:r>
    </w:p>
    <w:p w14:paraId="5EB6C1E0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프로그램끼리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주고받는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창구입니다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식당의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주문서와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비슷합니다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4389434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백엔드에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라고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요청하는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통로이자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백엔드가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DART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받아오는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통로이기도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99A62F6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프로그램끼리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주고받는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규격입니다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저희는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DART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뉴스에서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양쪽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씁니다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22D34991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REST API / API </w:t>
      </w:r>
      <w:r>
        <w:rPr>
          <w:rFonts w:ascii="맑은 고딕" w:eastAsia="맑은 고딕" w:hAnsi="맑은 고딕" w:hint="eastAsia"/>
        </w:rPr>
        <w:t>진입점</w:t>
      </w:r>
    </w:p>
    <w:p w14:paraId="1EB9FD1F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만드는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일반적인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(URL)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대응합니다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0303FA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예를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들어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/api/intelligence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공시·뉴스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통합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조회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/api/materials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원자재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가격을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담당합니다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진입점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요청들이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들어오는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뜻합니다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360644F4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기능마다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주소를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표준적인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요청이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들어오면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진입점이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받아서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기능으로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넘겨줍니다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29901E55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데이터를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곳</w:t>
      </w:r>
    </w:p>
    <w:p w14:paraId="18E8669E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DART / </w:t>
      </w:r>
      <w:r>
        <w:rPr>
          <w:rFonts w:ascii="맑은 고딕" w:eastAsia="맑은 고딕" w:hAnsi="맑은 고딕" w:hint="eastAsia"/>
        </w:rPr>
        <w:t>전자공시</w:t>
      </w:r>
    </w:p>
    <w:p w14:paraId="26B576AB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금융감독원이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운영하는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시스템입니다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상장사는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경영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사항을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여기에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공시해야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A964B99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목록과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재무제표를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핵심적인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출처입니다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공개된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공식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2DEFF62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금융감독원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전자공시시스템입니다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법적으로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의무가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신뢰도가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높습니다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통해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0FF7FB11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재무제표</w:t>
      </w:r>
    </w:p>
    <w:p w14:paraId="376771F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기업의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재무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상태와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경영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성과를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정리한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문서입니다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68B48A7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DART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가져와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매출·영업이익·부채비율·유동비율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계산합니다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내용을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숫자로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교차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검증하는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씁니다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86EEC2E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RSS / </w:t>
      </w:r>
      <w:r>
        <w:rPr>
          <w:rFonts w:ascii="맑은 고딕" w:eastAsia="맑은 고딕" w:hAnsi="맑은 고딕" w:hint="eastAsia"/>
        </w:rPr>
        <w:t>뉴스</w:t>
      </w:r>
      <w:r>
        <w:rPr>
          <w:rFonts w:ascii="맑은 고딕" w:eastAsia="맑은 고딕" w:hAnsi="맑은 고딕" w:hint="eastAsia"/>
        </w:rPr>
        <w:t xml:space="preserve"> RSS</w:t>
      </w:r>
    </w:p>
    <w:p w14:paraId="5267A5C8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뉴스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사이트가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프로그램이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읽기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쉬운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제공하는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표준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D4FDA45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뉴스의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RSS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기업별·원자재별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뉴스를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수집합니다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B75897F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뉴스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사이트가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공식적으로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제공하는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사이트를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무단으로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긁어오는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제공되는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통로로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받아옵니다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57288D80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KOMIS</w:t>
      </w:r>
    </w:p>
    <w:p w14:paraId="49C94276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한국광해광업공단이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운영하는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한국자원정보서비스입니다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리튬·니켈·코발트·망간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광물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시세를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제공합니다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9079656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원자재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출처입니다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31F498B" w14:textId="77777777" w:rsidR="00000000" w:rsidRDefault="00DE78B9">
      <w:pPr>
        <w:shd w:val="clear" w:color="auto" w:fill="FBF3E4"/>
        <w:divId w:val="1227300835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주의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꼭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알고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계셔야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KOMIS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저작권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정책상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내부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활용과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재배포에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제한이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운영으로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넘어가기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한국광해광업공단의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확인이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필요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하다고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판단해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문서에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명시해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질문이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나오면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점을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말씀하시면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오히려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신뢰를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얻습니다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2552D58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네이버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금융</w:t>
      </w:r>
      <w:r>
        <w:rPr>
          <w:rFonts w:ascii="맑은 고딕" w:eastAsia="맑은 고딕" w:hAnsi="맑은 고딕" w:hint="eastAsia"/>
        </w:rPr>
        <w:t xml:space="preserve"> / Frankfurter</w:t>
      </w:r>
    </w:p>
    <w:p w14:paraId="38B9464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네이버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금융은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, Frankfurter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유럽중앙은행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환율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제공하는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무료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36C94225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원·달러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환율에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사용합니다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1FB5C0F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AI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</w:t>
      </w:r>
    </w:p>
    <w:p w14:paraId="03078465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생성형</w:t>
      </w:r>
      <w:r>
        <w:rPr>
          <w:rFonts w:ascii="맑은 고딕" w:eastAsia="맑은 고딕" w:hAnsi="맑은 고딕" w:hint="eastAsia"/>
        </w:rPr>
        <w:t xml:space="preserve"> AI / LLM (</w:t>
      </w:r>
      <w:r>
        <w:rPr>
          <w:rFonts w:ascii="맑은 고딕" w:eastAsia="맑은 고딕" w:hAnsi="맑은 고딕" w:hint="eastAsia"/>
        </w:rPr>
        <w:t>대규모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언어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>)</w:t>
      </w:r>
    </w:p>
    <w:p w14:paraId="526EBB1B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글을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이해하고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새로운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글을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만들어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내는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 ChatGPT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대표적입니다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D0CDF49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원문을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읽고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영향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대응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방향을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만들어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1DEFA9D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Gemini / OpenAI</w:t>
      </w:r>
    </w:p>
    <w:p w14:paraId="1241460F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Gemini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, OpenAI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ChatGPT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회사의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서비스입니다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불러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D296C0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Gemini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먼저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부르고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실패하면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OpenAI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넘어갑니다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결과를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돌려줘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921A2A1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두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개나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쓰냐고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물으면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서비스는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언제든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장애가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실패했을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발표나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업무가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멈추면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되니까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경로를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뒀습니다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비용이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낮은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쪽을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부르는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구조이기도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4A68D7EC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폴백</w:t>
      </w:r>
      <w:r>
        <w:rPr>
          <w:rFonts w:ascii="맑은 고딕" w:eastAsia="맑은 고딕" w:hAnsi="맑은 고딕" w:hint="eastAsia"/>
        </w:rPr>
        <w:t xml:space="preserve"> (Fallback) / </w:t>
      </w:r>
      <w:r>
        <w:rPr>
          <w:rFonts w:ascii="맑은 고딕" w:eastAsia="맑은 고딕" w:hAnsi="맑은 고딕" w:hint="eastAsia"/>
        </w:rPr>
        <w:t>대체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</w:t>
      </w:r>
    </w:p>
    <w:p w14:paraId="333065FB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하려던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실패했을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실행하는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대비책입니다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2C52194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호출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수집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마지막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정상값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외부에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의존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구간에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적용했습니다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3FA60AF9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시스템은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의존합니다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실패했을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어떻게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동작할지를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정의했습니다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5FFFD4FC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파싱</w:t>
      </w:r>
      <w:r>
        <w:rPr>
          <w:rFonts w:ascii="맑은 고딕" w:eastAsia="맑은 고딕" w:hAnsi="맑은 고딕" w:hint="eastAsia"/>
        </w:rPr>
        <w:t xml:space="preserve"> (Parsing)</w:t>
      </w:r>
    </w:p>
    <w:p w14:paraId="749AC247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문서에서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항목만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골라내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정리하는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것입니다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01C0BDC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원문에서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계약금액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지분율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대여기간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수치를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뽑아냅니다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EFFF0AD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문서에서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항목만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추출하는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작업입니다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알림에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나오는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금액이나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비율은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지어낸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원문에서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추출한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값입니다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3BC1237F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응답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형식을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고정해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 (JSON </w:t>
      </w:r>
      <w:r>
        <w:rPr>
          <w:rFonts w:ascii="맑은 고딕" w:eastAsia="맑은 고딕" w:hAnsi="맑은 고딕" w:hint="eastAsia"/>
        </w:rPr>
        <w:t>스키마</w:t>
      </w:r>
      <w:r>
        <w:rPr>
          <w:rFonts w:ascii="맑은 고딕" w:eastAsia="맑은 고딕" w:hAnsi="맑은 고딕" w:hint="eastAsia"/>
        </w:rPr>
        <w:t>)</w:t>
      </w:r>
    </w:p>
    <w:p w14:paraId="7B7B8258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형태로나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못하게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답변에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들어갈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항목과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미리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것입니다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C44678C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사업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영향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처럼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칸을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맞지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않으면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요청합니다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745502E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"AI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답변을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붙이면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매번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달라집니다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항목을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미리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형식으로만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답하게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어긋나면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넣지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3921EB40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임플리케이션</w:t>
      </w:r>
      <w:r>
        <w:rPr>
          <w:rFonts w:ascii="맑은 고딕" w:eastAsia="맑은 고딕" w:hAnsi="맑은 고딕" w:hint="eastAsia"/>
        </w:rPr>
        <w:t xml:space="preserve"> (Implication) / </w:t>
      </w:r>
      <w:r>
        <w:rPr>
          <w:rFonts w:ascii="맑은 고딕" w:eastAsia="맑은 고딕" w:hAnsi="맑은 고딕" w:hint="eastAsia"/>
        </w:rPr>
        <w:t>시사점</w:t>
      </w:r>
    </w:p>
    <w:p w14:paraId="654AB78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사실이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우리에게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의미하는가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요약과는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E6EFE71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프로젝트의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개념입니다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삼성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SDI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얼마를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대여했다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요약이고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우리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북미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공급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전략에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영향인지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임플리케이션입니다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03243DCD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에게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변화가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우리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사업에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영향인지까지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답하게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시스템과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일반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뉴스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서비스의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차이입니다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2063819F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저장과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알림</w:t>
      </w:r>
    </w:p>
    <w:p w14:paraId="24706152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SQLite (</w:t>
      </w:r>
      <w:r>
        <w:rPr>
          <w:rFonts w:ascii="맑은 고딕" w:eastAsia="맑은 고딕" w:hAnsi="맑은 고딕" w:hint="eastAsia"/>
        </w:rPr>
        <w:t>에스큐엘라이트</w:t>
      </w:r>
      <w:r>
        <w:rPr>
          <w:rFonts w:ascii="맑은 고딕" w:eastAsia="맑은 고딕" w:hAnsi="맑은 고딕" w:hint="eastAsia"/>
        </w:rPr>
        <w:t>)</w:t>
      </w:r>
    </w:p>
    <w:p w14:paraId="065245E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하나로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동작하는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가벼운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데이터베이스입니다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별도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설치하지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D4FA055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원자재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이력과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알림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발송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이력을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보관합니다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2C69D52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큰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DB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안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썼냐고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물으면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현재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저장하는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가격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이력과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발송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정도라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별도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DB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없었습니다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운영으로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확대하면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옮기면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688E0E5B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발송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중복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차단</w:t>
      </w:r>
    </w:p>
    <w:p w14:paraId="2CC9A269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알림을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기록해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감지되어도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보내지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장치입니다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E685875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감시가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도는데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보내면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되므로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41650D4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알림이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너무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많지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않냐고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물으면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유형을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규칙으로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선별하고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건은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이력에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남겨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건이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발송되지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막았습니다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3727A411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백그라운드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</w:t>
      </w:r>
      <w:r>
        <w:rPr>
          <w:rFonts w:ascii="맑은 고딕" w:eastAsia="맑은 고딕" w:hAnsi="맑은 고딕" w:hint="eastAsia"/>
        </w:rPr>
        <w:t xml:space="preserve"> / </w:t>
      </w:r>
      <w:r>
        <w:rPr>
          <w:rFonts w:ascii="맑은 고딕" w:eastAsia="맑은 고딕" w:hAnsi="맑은 고딕" w:hint="eastAsia"/>
        </w:rPr>
        <w:t>주기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실행</w:t>
      </w:r>
    </w:p>
    <w:p w14:paraId="06CDEBDB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사용자가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알아서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주기적으로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실행하는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작업입니다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4DDF59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중요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공시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감시는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분마다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, KOMIS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광물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가격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수집은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시간마다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자동으로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돕니다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7222A0AD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답하세요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시스템의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부분입니다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사용자가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접속해야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확인되는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서버가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계속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감시하다가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변화가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생기면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알려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줍니다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357B075B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Telegram Bot (</w:t>
      </w:r>
      <w:r>
        <w:rPr>
          <w:rFonts w:ascii="맑은 고딕" w:eastAsia="맑은 고딕" w:hAnsi="맑은 고딕" w:hint="eastAsia"/>
        </w:rPr>
        <w:t>텔레그램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봇</w:t>
      </w:r>
      <w:r>
        <w:rPr>
          <w:rFonts w:ascii="맑은 고딕" w:eastAsia="맑은 고딕" w:hAnsi="맑은 고딕" w:hint="eastAsia"/>
        </w:rPr>
        <w:t>)</w:t>
      </w:r>
    </w:p>
    <w:p w14:paraId="4BD6074C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텔레그램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메신저에서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메시지를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보내는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계정입니다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6CE2D542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감지되면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텔레그램으로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즉시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알림을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551C3F55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이메일만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안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쓰고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텔레그램도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쓰냐고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물으면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이메일은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확인이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늦어질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있어서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즉시성이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건은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메신저로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수신자마다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채널을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선택할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37B6918C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SMTP / </w:t>
      </w:r>
      <w:r>
        <w:rPr>
          <w:rFonts w:ascii="맑은 고딕" w:eastAsia="맑은 고딕" w:hAnsi="맑은 고딕" w:hint="eastAsia"/>
        </w:rPr>
        <w:t>이메일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발송</w:t>
      </w:r>
    </w:p>
    <w:p w14:paraId="71FA706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프로그램이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이메일을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표준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규약입니다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FB67F9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수치를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정리한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메일을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발송합니다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텔레그램보다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정보량이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많은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형태입니다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0748FCC1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화면에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</w:t>
      </w:r>
    </w:p>
    <w:p w14:paraId="16151D21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대시보드</w:t>
      </w:r>
    </w:p>
    <w:p w14:paraId="430B4A7D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주는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자동차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계기판과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개념입니다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3356C89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히트맵</w:t>
      </w:r>
      <w:r>
        <w:rPr>
          <w:rFonts w:ascii="맑은 고딕" w:eastAsia="맑은 고딕" w:hAnsi="맑은 고딕" w:hint="eastAsia"/>
        </w:rPr>
        <w:t xml:space="preserve"> (Heatmap)</w:t>
      </w:r>
    </w:p>
    <w:p w14:paraId="5391966A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표의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칸을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색으로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구분해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어디가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중요한지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한눈에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보이게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표입니다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34447C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경쟁사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기업별·유형별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신호를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색으로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구분합니다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3D81C2DB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AI </w:t>
      </w:r>
      <w:r>
        <w:rPr>
          <w:rFonts w:ascii="맑은 고딕" w:eastAsia="맑은 고딕" w:hAnsi="맑은 고딕" w:hint="eastAsia"/>
        </w:rPr>
        <w:t>데일리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브리핑</w:t>
      </w:r>
    </w:p>
    <w:p w14:paraId="361D1C2F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뜻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수집된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중요한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골라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정리한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요약입니다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15CEFBA3" w14:textId="77777777" w:rsidR="00000000" w:rsidRDefault="00DE78B9">
      <w:pPr>
        <w:pStyle w:val="def"/>
        <w:spacing w:before="60" w:beforeAutospacing="0" w:after="60" w:afterAutospacing="0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Style w:val="tag1"/>
          <w:rFonts w:ascii="맑은 고딕" w:eastAsia="맑은 고딕" w:hAnsi="맑은 고딕" w:hint="eastAsia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상단에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배치해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봐야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하는지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줍니다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40985769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공시·재무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</w:t>
      </w:r>
      <w:r>
        <w:rPr>
          <w:rFonts w:ascii="맑은 고딕" w:eastAsia="맑은 고딕" w:hAnsi="맑은 고딕" w:hint="eastAsia"/>
        </w:rPr>
        <w:t xml:space="preserve"> (7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000000" w14:paraId="660056F1" w14:textId="77777777">
        <w:tc>
          <w:tcPr>
            <w:tcW w:w="1100" w:type="pct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5E1DA7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shd w:val="clear" w:color="auto" w:fill="0B2545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A46696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0"/>
                <w:szCs w:val="20"/>
              </w:rPr>
              <w:t>뜻</w:t>
            </w:r>
          </w:p>
        </w:tc>
      </w:tr>
      <w:tr w:rsidR="00000000" w14:paraId="33C0F071" w14:textId="77777777"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143C36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금전대여결정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6A33B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회사가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다른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회사에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돈을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빌려주기로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결정한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것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일정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규모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이상이면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공시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의무가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있습니다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.</w:t>
            </w:r>
          </w:p>
        </w:tc>
      </w:tr>
      <w:tr w:rsidR="00000000" w14:paraId="2F989B12" w14:textId="77777777"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D4E902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CAPEX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FBAFEC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Capital Expenditure.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설비투자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공장이나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생산라인을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짓는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데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쓰는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돈입니다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.</w:t>
            </w:r>
          </w:p>
        </w:tc>
      </w:tr>
      <w:tr w:rsidR="00000000" w14:paraId="5608E037" w14:textId="77777777"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81CD13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자기자본</w:t>
            </w: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비율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A4F99D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거래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금액이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그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회사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자기자본의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몇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%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인지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거래가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회사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규모에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비해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얼마나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큰지를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보여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줍니다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.</w:t>
            </w:r>
          </w:p>
        </w:tc>
      </w:tr>
      <w:tr w:rsidR="00000000" w14:paraId="7A33A4F4" w14:textId="77777777"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8E7234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합작법인</w:t>
            </w: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 xml:space="preserve"> (JV)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BFEEA9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두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회사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이상이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함께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출자해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세운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회사입니다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.</w:t>
            </w:r>
          </w:p>
        </w:tc>
      </w:tr>
      <w:tr w:rsidR="00000000" w14:paraId="3708604F" w14:textId="77777777"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4C237F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양극재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FA868B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이차전지의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핵심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소재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포스코퓨처엠의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주력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사업입니다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.</w:t>
            </w:r>
          </w:p>
        </w:tc>
      </w:tr>
      <w:tr w:rsidR="00000000" w14:paraId="4328D407" w14:textId="77777777"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637A0F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273A"/>
                <w:sz w:val="20"/>
                <w:szCs w:val="20"/>
              </w:rPr>
              <w:t>공급망</w:t>
            </w:r>
          </w:p>
        </w:tc>
        <w:tc>
          <w:tcPr>
            <w:tcW w:w="0" w:type="auto"/>
            <w:tcBorders>
              <w:top w:val="single" w:sz="6" w:space="0" w:color="D2DEEA"/>
              <w:left w:val="single" w:sz="6" w:space="0" w:color="D2DEEA"/>
              <w:bottom w:val="single" w:sz="6" w:space="0" w:color="D2DEEA"/>
              <w:right w:val="single" w:sz="6" w:space="0" w:color="D2DEEA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4E769B" w14:textId="77777777" w:rsidR="00000000" w:rsidRDefault="00DE78B9">
            <w:pPr>
              <w:spacing w:before="160"/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원료부터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완제품까지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이어지는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조달·생산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경로입니다</w:t>
            </w:r>
            <w:r>
              <w:rPr>
                <w:rFonts w:ascii="맑은 고딕" w:eastAsia="맑은 고딕" w:hAnsi="맑은 고딕" w:hint="eastAsia"/>
                <w:color w:val="16273A"/>
                <w:sz w:val="20"/>
                <w:szCs w:val="20"/>
              </w:rPr>
              <w:t>.</w:t>
            </w:r>
          </w:p>
        </w:tc>
      </w:tr>
    </w:tbl>
    <w:p w14:paraId="105AE178" w14:textId="77777777" w:rsidR="00000000" w:rsidRDefault="00DE78B9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자주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답변</w:t>
      </w:r>
    </w:p>
    <w:p w14:paraId="098872AB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Q. </w:t>
      </w:r>
      <w:r>
        <w:rPr>
          <w:rFonts w:ascii="맑은 고딕" w:eastAsia="맑은 고딕" w:hAnsi="맑은 고딕" w:hint="eastAsia"/>
        </w:rPr>
        <w:t>이거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만드신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건가요</w:t>
      </w:r>
      <w:r>
        <w:rPr>
          <w:rFonts w:ascii="맑은 고딕" w:eastAsia="맑은 고딕" w:hAnsi="맑은 고딕" w:hint="eastAsia"/>
        </w:rPr>
        <w:t>?</w:t>
      </w:r>
    </w:p>
    <w:p w14:paraId="52A3B4D4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프로젝트로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구현했습니다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AI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도구의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도움을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받아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개발했고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만들지와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그렇게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만들지는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제가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정했습니다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특히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모을지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,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에게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무엇을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묻게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할지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실패했을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어떻게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동작할지를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설계하는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시간을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많이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썼습니다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6D5D1762" w14:textId="77777777" w:rsidR="00000000" w:rsidRDefault="00DE78B9">
      <w:pPr>
        <w:pStyle w:val="a3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—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답을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준비해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두세요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솔직하게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말하되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본인이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판단을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강조하면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됩니다</w:t>
      </w:r>
      <w:r>
        <w:rPr>
          <w:rFonts w:ascii="맑은 고딕" w:eastAsia="맑은 고딕" w:hAnsi="맑은 고딕" w:hint="eastAsia"/>
          <w:i/>
          <w:iCs/>
          <w:color w:val="16273A"/>
          <w:sz w:val="21"/>
          <w:szCs w:val="21"/>
        </w:rPr>
        <w:t>.</w:t>
      </w:r>
    </w:p>
    <w:p w14:paraId="2756F9CC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Q. </w:t>
      </w:r>
      <w:r>
        <w:rPr>
          <w:rFonts w:ascii="맑은 고딕" w:eastAsia="맑은 고딕" w:hAnsi="맑은 고딕" w:hint="eastAsia"/>
        </w:rPr>
        <w:t>기술적으로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어려운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없었나요</w:t>
      </w:r>
      <w:r>
        <w:rPr>
          <w:rFonts w:ascii="맑은 고딕" w:eastAsia="맑은 고딕" w:hAnsi="맑은 고딕" w:hint="eastAsia"/>
        </w:rPr>
        <w:t>?</w:t>
      </w:r>
    </w:p>
    <w:p w14:paraId="4EB9CFDD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어려웠던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데이터가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항상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않는다는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점이었습니다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곳이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잘못되면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전체가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오류가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났고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실패했을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때의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동작을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따로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설계해야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번째는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AI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답변의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형식이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매번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달라지는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문제였고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항목을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미리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방식으로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해결했습니다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4968396F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Q. AI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틀린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내놓으면</w:t>
      </w:r>
      <w:r>
        <w:rPr>
          <w:rFonts w:ascii="맑은 고딕" w:eastAsia="맑은 고딕" w:hAnsi="맑은 고딕" w:hint="eastAsia"/>
        </w:rPr>
        <w:t>?</w:t>
      </w:r>
    </w:p>
    <w:p w14:paraId="3E704399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가능성을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전제로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설계했습니다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결과에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공시·뉴스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원문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링크가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붙어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검증할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 AI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역할을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판단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대체가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검토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시간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단축으로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정의한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이유입니다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정확도를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정량적으로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평가할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기준은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아직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없고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향후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과제로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73DE0A1D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Q. </w:t>
      </w:r>
      <w:r>
        <w:rPr>
          <w:rFonts w:ascii="맑은 고딕" w:eastAsia="맑은 고딕" w:hAnsi="맑은 고딕" w:hint="eastAsia"/>
        </w:rPr>
        <w:t>보안은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어떻게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관리하나요</w:t>
      </w:r>
      <w:r>
        <w:rPr>
          <w:rFonts w:ascii="맑은 고딕" w:eastAsia="맑은 고딕" w:hAnsi="맑은 고딕" w:hint="eastAsia"/>
        </w:rPr>
        <w:t>?</w:t>
      </w:r>
    </w:p>
    <w:p w14:paraId="2836E9F5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접속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키와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비밀번호는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별도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파일로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분리해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코드와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보관되지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않도록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관리자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응답에도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비밀번호나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토큰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값은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포함되지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정식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운영으로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가려면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사용자별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접근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권한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설계가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추가로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필요하다고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</w:p>
    <w:p w14:paraId="5DBA1360" w14:textId="77777777" w:rsidR="00000000" w:rsidRDefault="00DE78B9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Q. </w:t>
      </w:r>
      <w:r>
        <w:rPr>
          <w:rFonts w:ascii="맑은 고딕" w:eastAsia="맑은 고딕" w:hAnsi="맑은 고딕" w:hint="eastAsia"/>
        </w:rPr>
        <w:t>모르는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받으면</w:t>
      </w:r>
    </w:p>
    <w:p w14:paraId="46862CA1" w14:textId="77777777" w:rsidR="00000000" w:rsidRDefault="00DE78B9">
      <w:pPr>
        <w:pStyle w:val="qa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color w:val="16273A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부분은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제가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정확히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확인해서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말씀드리겠습니다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."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br/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문장이면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충분합니다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추측해서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답하면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질문에서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막힙니다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.</w:t>
      </w:r>
    </w:p>
    <w:p w14:paraId="246B05C4" w14:textId="77777777" w:rsidR="00000000" w:rsidRDefault="00DE78B9">
      <w:pPr>
        <w:shd w:val="clear" w:color="auto" w:fill="FBF3E4"/>
        <w:divId w:val="307054392"/>
        <w:rPr>
          <w:rFonts w:ascii="맑은 고딕" w:eastAsia="맑은 고딕" w:hAnsi="맑은 고딕" w:hint="eastAsia"/>
          <w:color w:val="16273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발표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전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마지막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점검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문서를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외울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필요는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없습니다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1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번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(FastAPI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·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React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뭘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해결했는지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3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번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(AI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두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개를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쓴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이유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임플리케이션의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뜻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4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번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백그라운드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감시와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중복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차단</w:t>
      </w:r>
      <w:r>
        <w:rPr>
          <w:rFonts w:ascii="맑은 고딕" w:eastAsia="맑은 고딕" w:hAnsi="맑은 고딕" w:hint="eastAsia"/>
          <w:b/>
          <w:bCs/>
          <w:color w:val="16273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군데만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확실히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두시면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질문의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대부분을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커버할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6273A"/>
          <w:sz w:val="21"/>
          <w:szCs w:val="21"/>
        </w:rPr>
        <w:t xml:space="preserve">. </w:t>
      </w:r>
    </w:p>
    <w:sectPr w:rsidR="00000000" w:rsidSect="00DE78B9">
      <w:pgSz w:w="11906" w:h="16838"/>
      <w:pgMar w:top="112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98780" w14:textId="77777777" w:rsidR="00DE78B9" w:rsidRDefault="00DE78B9" w:rsidP="00DE78B9">
      <w:r>
        <w:separator/>
      </w:r>
    </w:p>
  </w:endnote>
  <w:endnote w:type="continuationSeparator" w:id="0">
    <w:p w14:paraId="5D577474" w14:textId="77777777" w:rsidR="00DE78B9" w:rsidRDefault="00DE78B9" w:rsidP="00DE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8EB8C" w14:textId="77777777" w:rsidR="00DE78B9" w:rsidRDefault="00DE78B9" w:rsidP="00DE78B9">
      <w:r>
        <w:separator/>
      </w:r>
    </w:p>
  </w:footnote>
  <w:footnote w:type="continuationSeparator" w:id="0">
    <w:p w14:paraId="3B5A3503" w14:textId="77777777" w:rsidR="00DE78B9" w:rsidRDefault="00DE78B9" w:rsidP="00DE7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B9"/>
    <w:rsid w:val="00DE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658D8"/>
  <w15:chartTrackingRefBased/>
  <w15:docId w15:val="{D496AFD9-9D64-428D-A05B-51E2456B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40"/>
      <w:outlineLvl w:val="0"/>
    </w:pPr>
    <w:rPr>
      <w:b/>
      <w:bCs/>
      <w:color w:val="0B2545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3" w:color="00A88F"/>
      </w:pBdr>
      <w:spacing w:before="440" w:after="200"/>
      <w:outlineLvl w:val="1"/>
    </w:pPr>
    <w:rPr>
      <w:b/>
      <w:bCs/>
      <w:color w:val="0B2545"/>
      <w:sz w:val="26"/>
      <w:szCs w:val="26"/>
    </w:rPr>
  </w:style>
  <w:style w:type="paragraph" w:styleId="3">
    <w:name w:val="heading 3"/>
    <w:basedOn w:val="a"/>
    <w:link w:val="3Char"/>
    <w:uiPriority w:val="9"/>
    <w:qFormat/>
    <w:pPr>
      <w:spacing w:before="280" w:after="80"/>
      <w:outlineLvl w:val="2"/>
    </w:pPr>
    <w:rPr>
      <w:b/>
      <w:bCs/>
      <w:color w:val="143A63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before="60" w:after="60"/>
    </w:pPr>
  </w:style>
  <w:style w:type="paragraph" w:styleId="a3">
    <w:name w:val="Normal (Web)"/>
    <w:basedOn w:val="a"/>
    <w:uiPriority w:val="99"/>
    <w:semiHidden/>
    <w:unhideWhenUsed/>
    <w:pPr>
      <w:spacing w:before="60" w:after="60"/>
    </w:pPr>
  </w:style>
  <w:style w:type="paragraph" w:customStyle="1" w:styleId="sub">
    <w:name w:val="sub"/>
    <w:basedOn w:val="a"/>
    <w:pPr>
      <w:spacing w:after="320"/>
    </w:pPr>
    <w:rPr>
      <w:color w:val="5A6B7C"/>
      <w:sz w:val="22"/>
      <w:szCs w:val="22"/>
    </w:rPr>
  </w:style>
  <w:style w:type="paragraph" w:customStyle="1" w:styleId="def">
    <w:name w:val="def"/>
    <w:basedOn w:val="a"/>
    <w:pPr>
      <w:spacing w:before="100" w:beforeAutospacing="1" w:after="100" w:afterAutospacing="1"/>
    </w:pPr>
  </w:style>
  <w:style w:type="paragraph" w:customStyle="1" w:styleId="role">
    <w:name w:val="role"/>
    <w:basedOn w:val="a"/>
    <w:pPr>
      <w:spacing w:before="100" w:beforeAutospacing="1" w:after="100" w:afterAutospacing="1"/>
    </w:pPr>
    <w:rPr>
      <w:color w:val="143A63"/>
    </w:rPr>
  </w:style>
  <w:style w:type="paragraph" w:customStyle="1" w:styleId="qa">
    <w:name w:val="qa"/>
    <w:basedOn w:val="a"/>
    <w:pPr>
      <w:pBdr>
        <w:left w:val="single" w:sz="24" w:space="9" w:color="1E6FBF"/>
      </w:pBdr>
      <w:shd w:val="clear" w:color="auto" w:fill="F1F6FB"/>
      <w:spacing w:before="100"/>
    </w:pPr>
  </w:style>
  <w:style w:type="paragraph" w:customStyle="1" w:styleId="note">
    <w:name w:val="note"/>
    <w:basedOn w:val="a"/>
    <w:pPr>
      <w:pBdr>
        <w:left w:val="single" w:sz="24" w:space="10" w:color="B4791C"/>
      </w:pBdr>
      <w:shd w:val="clear" w:color="auto" w:fill="FBF3E4"/>
      <w:spacing w:before="200" w:after="200"/>
    </w:pPr>
  </w:style>
  <w:style w:type="paragraph" w:customStyle="1" w:styleId="lead">
    <w:name w:val="lead"/>
    <w:basedOn w:val="a"/>
    <w:pPr>
      <w:shd w:val="clear" w:color="auto" w:fill="F4F8FC"/>
      <w:spacing w:before="100" w:beforeAutospacing="1" w:after="280"/>
    </w:pPr>
  </w:style>
  <w:style w:type="paragraph" w:customStyle="1" w:styleId="tag">
    <w:name w:val="tag"/>
    <w:basedOn w:val="a"/>
    <w:pPr>
      <w:spacing w:before="100" w:beforeAutospacing="1" w:after="100" w:afterAutospacing="1"/>
    </w:pPr>
    <w:rPr>
      <w:b/>
      <w:bCs/>
      <w:color w:val="00A88F"/>
    </w:rPr>
  </w:style>
  <w:style w:type="character" w:customStyle="1" w:styleId="tag1">
    <w:name w:val="tag1"/>
    <w:basedOn w:val="a0"/>
    <w:rPr>
      <w:b/>
      <w:bCs/>
      <w:color w:val="00A88F"/>
    </w:rPr>
  </w:style>
  <w:style w:type="paragraph" w:styleId="a4">
    <w:name w:val="header"/>
    <w:basedOn w:val="a"/>
    <w:link w:val="Char"/>
    <w:uiPriority w:val="99"/>
    <w:unhideWhenUsed/>
    <w:rsid w:val="00DE78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E78B9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DE78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E78B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4392">
      <w:marLeft w:val="0"/>
      <w:marRight w:val="0"/>
      <w:marTop w:val="200"/>
      <w:marBottom w:val="200"/>
      <w:divBdr>
        <w:top w:val="none" w:sz="0" w:space="0" w:color="auto"/>
        <w:left w:val="single" w:sz="24" w:space="10" w:color="B4791C"/>
        <w:bottom w:val="none" w:sz="0" w:space="0" w:color="auto"/>
        <w:right w:val="none" w:sz="0" w:space="0" w:color="auto"/>
      </w:divBdr>
    </w:div>
    <w:div w:id="1227300835">
      <w:marLeft w:val="0"/>
      <w:marRight w:val="0"/>
      <w:marTop w:val="200"/>
      <w:marBottom w:val="200"/>
      <w:divBdr>
        <w:top w:val="none" w:sz="0" w:space="0" w:color="auto"/>
        <w:left w:val="single" w:sz="24" w:space="10" w:color="B4791C"/>
        <w:bottom w:val="none" w:sz="0" w:space="0" w:color="auto"/>
        <w:right w:val="none" w:sz="0" w:space="0" w:color="auto"/>
      </w:divBdr>
    </w:div>
    <w:div w:id="1416896756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981</Words>
  <Characters>5597</Characters>
  <Application>Microsoft Office Word</Application>
  <DocSecurity>4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FUTURE:M RADAR 전문용어 해설집</dc:title>
  <dc:subject/>
  <dc:creator>Administrator</dc:creator>
  <cp:keywords/>
  <dc:description/>
  <cp:lastModifiedBy>Administrator</cp:lastModifiedBy>
  <cp:revision>2</cp:revision>
  <dcterms:created xsi:type="dcterms:W3CDTF">2026-09-11T07:24:00Z</dcterms:created>
  <dcterms:modified xsi:type="dcterms:W3CDTF">2026-09-11T07:24:00Z</dcterms:modified>
</cp:coreProperties>
</file>