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69CE4" w14:textId="77777777" w:rsidR="002449F5" w:rsidRPr="00374C2B" w:rsidRDefault="002449F5" w:rsidP="002449F5">
      <w:pPr>
        <w:spacing w:after="240"/>
        <w:rPr>
          <w:rFonts w:eastAsia="Times New Roman"/>
        </w:rPr>
      </w:pPr>
      <w:r w:rsidRPr="00374C2B">
        <w:rPr>
          <w:rFonts w:eastAsia="Times New Roman"/>
        </w:rPr>
        <w:br/>
      </w:r>
      <w:r w:rsidRPr="00374C2B">
        <w:rPr>
          <w:rFonts w:eastAsia="Times New Roman"/>
        </w:rPr>
        <w:br/>
      </w:r>
    </w:p>
    <w:p w14:paraId="550DA307" w14:textId="2892FDFD" w:rsidR="002449F5" w:rsidRDefault="00FC587A" w:rsidP="002449F5">
      <w:pPr>
        <w:jc w:val="center"/>
        <w:rPr>
          <w:b/>
          <w:bCs/>
          <w:color w:val="000000"/>
          <w:sz w:val="22"/>
          <w:szCs w:val="22"/>
        </w:rPr>
      </w:pPr>
      <w:r>
        <w:rPr>
          <w:b/>
          <w:bCs/>
          <w:color w:val="000000"/>
          <w:sz w:val="22"/>
          <w:szCs w:val="22"/>
        </w:rPr>
        <w:t>“Experiment 6</w:t>
      </w:r>
      <w:r w:rsidR="00647440" w:rsidRPr="00374C2B">
        <w:rPr>
          <w:b/>
          <w:bCs/>
          <w:color w:val="000000"/>
          <w:sz w:val="22"/>
          <w:szCs w:val="22"/>
        </w:rPr>
        <w:t>:</w:t>
      </w:r>
      <w:r w:rsidR="00C55C10">
        <w:rPr>
          <w:b/>
          <w:bCs/>
          <w:color w:val="000000"/>
          <w:sz w:val="22"/>
          <w:szCs w:val="22"/>
        </w:rPr>
        <w:t xml:space="preserve"> Harmonic Oscillator, Part II</w:t>
      </w:r>
      <w:r w:rsidR="004B50AC">
        <w:rPr>
          <w:b/>
          <w:bCs/>
          <w:color w:val="000000"/>
          <w:sz w:val="22"/>
          <w:szCs w:val="22"/>
        </w:rPr>
        <w:t>:</w:t>
      </w:r>
      <w:r w:rsidR="00C55C10">
        <w:rPr>
          <w:b/>
          <w:bCs/>
          <w:color w:val="000000"/>
          <w:sz w:val="22"/>
          <w:szCs w:val="22"/>
        </w:rPr>
        <w:t xml:space="preserve"> Physical Pendulum</w:t>
      </w:r>
      <w:r w:rsidR="002449F5" w:rsidRPr="00374C2B">
        <w:rPr>
          <w:b/>
          <w:bCs/>
          <w:color w:val="000000"/>
          <w:sz w:val="22"/>
          <w:szCs w:val="22"/>
        </w:rPr>
        <w:t>”</w:t>
      </w:r>
    </w:p>
    <w:p w14:paraId="1B878227" w14:textId="05DF5C29" w:rsidR="00C55C10" w:rsidRPr="00374C2B" w:rsidRDefault="00C55C10" w:rsidP="002449F5">
      <w:pPr>
        <w:jc w:val="center"/>
      </w:pPr>
      <w:r>
        <w:rPr>
          <w:b/>
          <w:bCs/>
          <w:color w:val="000000"/>
          <w:sz w:val="22"/>
          <w:szCs w:val="22"/>
        </w:rPr>
        <w:t>“Experiment 7: Waves on a Vibrating String</w:t>
      </w:r>
      <w:r w:rsidRPr="00374C2B">
        <w:rPr>
          <w:b/>
          <w:bCs/>
          <w:color w:val="000000"/>
          <w:sz w:val="22"/>
          <w:szCs w:val="22"/>
        </w:rPr>
        <w:t>”</w:t>
      </w:r>
    </w:p>
    <w:p w14:paraId="07343956" w14:textId="77777777" w:rsidR="002449F5" w:rsidRPr="00374C2B" w:rsidRDefault="002449F5" w:rsidP="002449F5">
      <w:pPr>
        <w:rPr>
          <w:rFonts w:eastAsia="Times New Roman"/>
        </w:rPr>
      </w:pPr>
    </w:p>
    <w:p w14:paraId="79883A08" w14:textId="77777777" w:rsidR="002449F5" w:rsidRPr="00374C2B" w:rsidRDefault="002449F5" w:rsidP="002449F5">
      <w:pPr>
        <w:jc w:val="center"/>
      </w:pPr>
      <w:r w:rsidRPr="00374C2B">
        <w:rPr>
          <w:color w:val="000000"/>
          <w:sz w:val="22"/>
          <w:szCs w:val="22"/>
        </w:rPr>
        <w:t>Christina Oliveira; UID: 204-803-448</w:t>
      </w:r>
    </w:p>
    <w:p w14:paraId="7A274209" w14:textId="77777777" w:rsidR="002449F5" w:rsidRPr="00374C2B" w:rsidRDefault="002449F5" w:rsidP="002449F5">
      <w:pPr>
        <w:rPr>
          <w:rFonts w:eastAsia="Times New Roman"/>
        </w:rPr>
      </w:pPr>
    </w:p>
    <w:p w14:paraId="4BAADD82" w14:textId="352CB34B" w:rsidR="00C55C10" w:rsidRPr="00374C2B" w:rsidRDefault="00C55C10" w:rsidP="00C55C10">
      <w:pPr>
        <w:jc w:val="center"/>
      </w:pPr>
      <w:r>
        <w:rPr>
          <w:color w:val="000000"/>
          <w:sz w:val="22"/>
          <w:szCs w:val="22"/>
        </w:rPr>
        <w:t xml:space="preserve">November </w:t>
      </w:r>
      <w:proofErr w:type="gramStart"/>
      <w:r>
        <w:rPr>
          <w:color w:val="000000"/>
          <w:sz w:val="22"/>
          <w:szCs w:val="22"/>
        </w:rPr>
        <w:t>14</w:t>
      </w:r>
      <w:proofErr w:type="gramEnd"/>
      <w:r>
        <w:rPr>
          <w:color w:val="000000"/>
          <w:sz w:val="22"/>
          <w:szCs w:val="22"/>
        </w:rPr>
        <w:t xml:space="preserve"> </w:t>
      </w:r>
      <w:r w:rsidR="002449F5" w:rsidRPr="00374C2B">
        <w:rPr>
          <w:color w:val="000000"/>
          <w:sz w:val="22"/>
          <w:szCs w:val="22"/>
        </w:rPr>
        <w:t>2017</w:t>
      </w:r>
      <w:r>
        <w:rPr>
          <w:color w:val="000000"/>
          <w:sz w:val="22"/>
          <w:szCs w:val="22"/>
        </w:rPr>
        <w:t xml:space="preserve">; November 28 </w:t>
      </w:r>
      <w:r w:rsidRPr="00374C2B">
        <w:rPr>
          <w:color w:val="000000"/>
          <w:sz w:val="22"/>
          <w:szCs w:val="22"/>
        </w:rPr>
        <w:t>2017</w:t>
      </w:r>
    </w:p>
    <w:p w14:paraId="2F524629" w14:textId="77777777" w:rsidR="002449F5" w:rsidRPr="00374C2B" w:rsidRDefault="002449F5" w:rsidP="002449F5">
      <w:pPr>
        <w:rPr>
          <w:rFonts w:eastAsia="Times New Roman"/>
        </w:rPr>
      </w:pPr>
    </w:p>
    <w:p w14:paraId="1AA1EFA4" w14:textId="77777777" w:rsidR="003419B3" w:rsidRPr="00374C2B" w:rsidRDefault="002449F5" w:rsidP="002449F5">
      <w:pPr>
        <w:jc w:val="center"/>
        <w:rPr>
          <w:color w:val="000000"/>
          <w:sz w:val="22"/>
          <w:szCs w:val="22"/>
        </w:rPr>
      </w:pPr>
      <w:r w:rsidRPr="00374C2B">
        <w:rPr>
          <w:color w:val="000000"/>
          <w:sz w:val="22"/>
          <w:szCs w:val="22"/>
        </w:rPr>
        <w:t xml:space="preserve">Tuesday 9AM </w:t>
      </w:r>
    </w:p>
    <w:p w14:paraId="47879F16" w14:textId="77777777" w:rsidR="003419B3" w:rsidRPr="00374C2B" w:rsidRDefault="003419B3" w:rsidP="002449F5">
      <w:pPr>
        <w:jc w:val="center"/>
        <w:rPr>
          <w:color w:val="000000"/>
          <w:sz w:val="22"/>
          <w:szCs w:val="22"/>
        </w:rPr>
      </w:pPr>
    </w:p>
    <w:p w14:paraId="025A507D" w14:textId="4166C733" w:rsidR="002449F5" w:rsidRPr="00374C2B" w:rsidRDefault="00DD74D8" w:rsidP="002449F5">
      <w:pPr>
        <w:jc w:val="center"/>
      </w:pPr>
      <w:r w:rsidRPr="00374C2B">
        <w:rPr>
          <w:color w:val="000000"/>
          <w:sz w:val="22"/>
          <w:szCs w:val="22"/>
        </w:rPr>
        <w:t xml:space="preserve">TA: </w:t>
      </w:r>
      <w:proofErr w:type="spellStart"/>
      <w:r w:rsidR="002449F5" w:rsidRPr="00374C2B">
        <w:rPr>
          <w:color w:val="000000"/>
          <w:sz w:val="22"/>
          <w:szCs w:val="22"/>
        </w:rPr>
        <w:t>Paokuan</w:t>
      </w:r>
      <w:proofErr w:type="spellEnd"/>
      <w:r w:rsidR="002449F5" w:rsidRPr="00374C2B">
        <w:rPr>
          <w:color w:val="000000"/>
          <w:sz w:val="22"/>
          <w:szCs w:val="22"/>
        </w:rPr>
        <w:t xml:space="preserve"> Chin</w:t>
      </w:r>
    </w:p>
    <w:p w14:paraId="5DCE8AB9" w14:textId="77777777" w:rsidR="002449F5" w:rsidRPr="00374C2B" w:rsidRDefault="002449F5" w:rsidP="002449F5">
      <w:pPr>
        <w:rPr>
          <w:rFonts w:eastAsia="Times New Roman"/>
        </w:rPr>
      </w:pPr>
    </w:p>
    <w:p w14:paraId="57ACC7B4" w14:textId="7B8FBD16" w:rsidR="002449F5" w:rsidRDefault="002449F5" w:rsidP="002449F5">
      <w:pPr>
        <w:jc w:val="center"/>
        <w:rPr>
          <w:color w:val="000000"/>
          <w:sz w:val="22"/>
          <w:szCs w:val="22"/>
        </w:rPr>
      </w:pPr>
      <w:r w:rsidRPr="00374C2B">
        <w:rPr>
          <w:color w:val="000000"/>
          <w:sz w:val="22"/>
          <w:szCs w:val="22"/>
        </w:rPr>
        <w:t xml:space="preserve">Lab Partner: </w:t>
      </w:r>
      <w:r w:rsidR="00E52145" w:rsidRPr="00374C2B">
        <w:rPr>
          <w:color w:val="000000"/>
          <w:sz w:val="22"/>
          <w:szCs w:val="22"/>
        </w:rPr>
        <w:t>Rosanna Rico</w:t>
      </w:r>
      <w:bookmarkStart w:id="0" w:name="_GoBack"/>
      <w:bookmarkEnd w:id="0"/>
    </w:p>
    <w:p w14:paraId="1FE797AB" w14:textId="77777777" w:rsidR="004A4E46" w:rsidRDefault="004A4E46" w:rsidP="002449F5">
      <w:pPr>
        <w:jc w:val="center"/>
        <w:rPr>
          <w:color w:val="000000"/>
          <w:sz w:val="22"/>
          <w:szCs w:val="22"/>
        </w:rPr>
      </w:pPr>
    </w:p>
    <w:p w14:paraId="12B22C34" w14:textId="1F8A0CCC" w:rsidR="004A4E46" w:rsidRPr="00374C2B" w:rsidRDefault="00992E83" w:rsidP="002449F5">
      <w:pPr>
        <w:jc w:val="center"/>
        <w:rPr>
          <w:color w:val="000000"/>
          <w:sz w:val="22"/>
          <w:szCs w:val="22"/>
        </w:rPr>
      </w:pPr>
      <w:r w:rsidRPr="004A5E8C">
        <w:rPr>
          <w:color w:val="000000"/>
          <w:sz w:val="22"/>
          <w:szCs w:val="22"/>
        </w:rPr>
        <w:t xml:space="preserve">Abstract </w:t>
      </w:r>
      <w:r w:rsidR="004A4E46" w:rsidRPr="004A5E8C">
        <w:rPr>
          <w:color w:val="000000"/>
          <w:sz w:val="22"/>
          <w:szCs w:val="22"/>
        </w:rPr>
        <w:t>Word Count:</w:t>
      </w:r>
      <w:r w:rsidR="004A5E8C" w:rsidRPr="004A5E8C">
        <w:rPr>
          <w:color w:val="000000"/>
          <w:sz w:val="22"/>
          <w:szCs w:val="22"/>
        </w:rPr>
        <w:t xml:space="preserve"> 170</w:t>
      </w:r>
    </w:p>
    <w:p w14:paraId="1A7635D6" w14:textId="77777777" w:rsidR="006420B0" w:rsidRPr="00374C2B" w:rsidRDefault="006420B0" w:rsidP="002449F5">
      <w:pPr>
        <w:jc w:val="center"/>
        <w:rPr>
          <w:color w:val="000000"/>
          <w:sz w:val="22"/>
          <w:szCs w:val="22"/>
        </w:rPr>
      </w:pPr>
    </w:p>
    <w:p w14:paraId="43FC065E" w14:textId="77777777" w:rsidR="006420B0" w:rsidRPr="00374C2B" w:rsidRDefault="006420B0" w:rsidP="002449F5">
      <w:pPr>
        <w:jc w:val="center"/>
        <w:rPr>
          <w:color w:val="000000"/>
          <w:sz w:val="22"/>
          <w:szCs w:val="22"/>
        </w:rPr>
      </w:pPr>
    </w:p>
    <w:p w14:paraId="368D23C2" w14:textId="77777777" w:rsidR="006420B0" w:rsidRPr="00374C2B" w:rsidRDefault="006420B0" w:rsidP="002449F5">
      <w:pPr>
        <w:jc w:val="center"/>
        <w:rPr>
          <w:color w:val="000000"/>
          <w:sz w:val="22"/>
          <w:szCs w:val="22"/>
        </w:rPr>
      </w:pPr>
    </w:p>
    <w:p w14:paraId="5FA19A9F" w14:textId="77777777" w:rsidR="006420B0" w:rsidRPr="00374C2B" w:rsidRDefault="006420B0" w:rsidP="002449F5">
      <w:pPr>
        <w:jc w:val="center"/>
        <w:rPr>
          <w:color w:val="000000"/>
          <w:sz w:val="22"/>
          <w:szCs w:val="22"/>
        </w:rPr>
      </w:pPr>
    </w:p>
    <w:p w14:paraId="55B5BB19" w14:textId="77777777" w:rsidR="006420B0" w:rsidRPr="00374C2B" w:rsidRDefault="006420B0" w:rsidP="002449F5">
      <w:pPr>
        <w:jc w:val="center"/>
        <w:rPr>
          <w:color w:val="000000"/>
          <w:sz w:val="22"/>
          <w:szCs w:val="22"/>
        </w:rPr>
      </w:pPr>
    </w:p>
    <w:p w14:paraId="37D79928" w14:textId="77777777" w:rsidR="006420B0" w:rsidRPr="00374C2B" w:rsidRDefault="006420B0" w:rsidP="002449F5">
      <w:pPr>
        <w:jc w:val="center"/>
        <w:rPr>
          <w:color w:val="000000"/>
          <w:sz w:val="22"/>
          <w:szCs w:val="22"/>
        </w:rPr>
      </w:pPr>
    </w:p>
    <w:p w14:paraId="651B5CA9" w14:textId="77777777" w:rsidR="006420B0" w:rsidRPr="00374C2B" w:rsidRDefault="006420B0" w:rsidP="002449F5">
      <w:pPr>
        <w:jc w:val="center"/>
        <w:rPr>
          <w:color w:val="000000"/>
          <w:sz w:val="22"/>
          <w:szCs w:val="22"/>
        </w:rPr>
      </w:pPr>
    </w:p>
    <w:p w14:paraId="65BEA405" w14:textId="77777777" w:rsidR="006420B0" w:rsidRPr="00374C2B" w:rsidRDefault="006420B0" w:rsidP="002449F5">
      <w:pPr>
        <w:jc w:val="center"/>
        <w:rPr>
          <w:color w:val="000000"/>
          <w:sz w:val="22"/>
          <w:szCs w:val="22"/>
        </w:rPr>
      </w:pPr>
    </w:p>
    <w:p w14:paraId="5DA751D8" w14:textId="77777777" w:rsidR="006420B0" w:rsidRPr="00374C2B" w:rsidRDefault="006420B0" w:rsidP="002449F5">
      <w:pPr>
        <w:jc w:val="center"/>
        <w:rPr>
          <w:color w:val="000000"/>
          <w:sz w:val="22"/>
          <w:szCs w:val="22"/>
        </w:rPr>
      </w:pPr>
    </w:p>
    <w:p w14:paraId="76FBB93C" w14:textId="77777777" w:rsidR="006420B0" w:rsidRPr="00374C2B" w:rsidRDefault="006420B0" w:rsidP="002449F5">
      <w:pPr>
        <w:jc w:val="center"/>
        <w:rPr>
          <w:color w:val="000000"/>
          <w:sz w:val="22"/>
          <w:szCs w:val="22"/>
        </w:rPr>
      </w:pPr>
    </w:p>
    <w:p w14:paraId="31FE36F9" w14:textId="77777777" w:rsidR="006420B0" w:rsidRPr="00374C2B" w:rsidRDefault="006420B0" w:rsidP="002449F5">
      <w:pPr>
        <w:jc w:val="center"/>
        <w:rPr>
          <w:color w:val="000000"/>
          <w:sz w:val="22"/>
          <w:szCs w:val="22"/>
        </w:rPr>
      </w:pPr>
    </w:p>
    <w:p w14:paraId="008FB1D2" w14:textId="77777777" w:rsidR="006420B0" w:rsidRPr="00374C2B" w:rsidRDefault="006420B0" w:rsidP="002449F5">
      <w:pPr>
        <w:jc w:val="center"/>
        <w:rPr>
          <w:color w:val="000000"/>
          <w:sz w:val="22"/>
          <w:szCs w:val="22"/>
        </w:rPr>
      </w:pPr>
    </w:p>
    <w:p w14:paraId="23A58415" w14:textId="77777777" w:rsidR="006420B0" w:rsidRPr="00374C2B" w:rsidRDefault="006420B0" w:rsidP="002449F5">
      <w:pPr>
        <w:jc w:val="center"/>
        <w:rPr>
          <w:color w:val="000000"/>
          <w:sz w:val="22"/>
          <w:szCs w:val="22"/>
        </w:rPr>
      </w:pPr>
    </w:p>
    <w:p w14:paraId="1FC8D55A" w14:textId="77777777" w:rsidR="006420B0" w:rsidRPr="00374C2B" w:rsidRDefault="006420B0" w:rsidP="002449F5">
      <w:pPr>
        <w:jc w:val="center"/>
        <w:rPr>
          <w:color w:val="000000"/>
          <w:sz w:val="22"/>
          <w:szCs w:val="22"/>
        </w:rPr>
      </w:pPr>
    </w:p>
    <w:p w14:paraId="76AD93C1" w14:textId="77777777" w:rsidR="006420B0" w:rsidRPr="00374C2B" w:rsidRDefault="006420B0" w:rsidP="002449F5">
      <w:pPr>
        <w:jc w:val="center"/>
        <w:rPr>
          <w:color w:val="000000"/>
          <w:sz w:val="22"/>
          <w:szCs w:val="22"/>
        </w:rPr>
      </w:pPr>
    </w:p>
    <w:p w14:paraId="7C0A4231" w14:textId="77777777" w:rsidR="006420B0" w:rsidRPr="00374C2B" w:rsidRDefault="006420B0" w:rsidP="002449F5">
      <w:pPr>
        <w:jc w:val="center"/>
        <w:rPr>
          <w:color w:val="000000"/>
          <w:sz w:val="22"/>
          <w:szCs w:val="22"/>
        </w:rPr>
      </w:pPr>
    </w:p>
    <w:p w14:paraId="309A49C3" w14:textId="77777777" w:rsidR="006420B0" w:rsidRPr="00374C2B" w:rsidRDefault="006420B0" w:rsidP="002449F5">
      <w:pPr>
        <w:jc w:val="center"/>
        <w:rPr>
          <w:color w:val="000000"/>
          <w:sz w:val="22"/>
          <w:szCs w:val="22"/>
        </w:rPr>
      </w:pPr>
    </w:p>
    <w:p w14:paraId="2A0C9056" w14:textId="77777777" w:rsidR="006420B0" w:rsidRPr="00374C2B" w:rsidRDefault="006420B0" w:rsidP="002449F5">
      <w:pPr>
        <w:jc w:val="center"/>
        <w:rPr>
          <w:color w:val="000000"/>
          <w:sz w:val="22"/>
          <w:szCs w:val="22"/>
        </w:rPr>
      </w:pPr>
    </w:p>
    <w:p w14:paraId="3F0A0C8F" w14:textId="77777777" w:rsidR="006420B0" w:rsidRPr="00374C2B" w:rsidRDefault="006420B0" w:rsidP="002449F5">
      <w:pPr>
        <w:jc w:val="center"/>
        <w:rPr>
          <w:color w:val="000000"/>
          <w:sz w:val="22"/>
          <w:szCs w:val="22"/>
        </w:rPr>
      </w:pPr>
    </w:p>
    <w:p w14:paraId="7F909134" w14:textId="77777777" w:rsidR="006420B0" w:rsidRPr="00374C2B" w:rsidRDefault="006420B0" w:rsidP="002449F5">
      <w:pPr>
        <w:jc w:val="center"/>
        <w:rPr>
          <w:color w:val="000000"/>
          <w:sz w:val="22"/>
          <w:szCs w:val="22"/>
        </w:rPr>
      </w:pPr>
    </w:p>
    <w:p w14:paraId="681F6E20" w14:textId="77777777" w:rsidR="006420B0" w:rsidRPr="00374C2B" w:rsidRDefault="006420B0" w:rsidP="002449F5">
      <w:pPr>
        <w:jc w:val="center"/>
        <w:rPr>
          <w:color w:val="000000"/>
          <w:sz w:val="22"/>
          <w:szCs w:val="22"/>
        </w:rPr>
      </w:pPr>
    </w:p>
    <w:p w14:paraId="18D0B3BE" w14:textId="77777777" w:rsidR="006420B0" w:rsidRPr="00374C2B" w:rsidRDefault="006420B0" w:rsidP="002449F5">
      <w:pPr>
        <w:jc w:val="center"/>
        <w:rPr>
          <w:color w:val="000000"/>
          <w:sz w:val="22"/>
          <w:szCs w:val="22"/>
        </w:rPr>
      </w:pPr>
    </w:p>
    <w:p w14:paraId="198C4C01" w14:textId="77777777" w:rsidR="006420B0" w:rsidRPr="00374C2B" w:rsidRDefault="006420B0" w:rsidP="002449F5">
      <w:pPr>
        <w:jc w:val="center"/>
        <w:rPr>
          <w:color w:val="000000"/>
          <w:sz w:val="22"/>
          <w:szCs w:val="22"/>
        </w:rPr>
      </w:pPr>
    </w:p>
    <w:p w14:paraId="364C7CE2" w14:textId="77777777" w:rsidR="006420B0" w:rsidRPr="00374C2B" w:rsidRDefault="006420B0" w:rsidP="002449F5">
      <w:pPr>
        <w:jc w:val="center"/>
        <w:rPr>
          <w:color w:val="000000"/>
          <w:sz w:val="22"/>
          <w:szCs w:val="22"/>
        </w:rPr>
      </w:pPr>
    </w:p>
    <w:p w14:paraId="2F5FBE9F" w14:textId="77777777" w:rsidR="006420B0" w:rsidRPr="00374C2B" w:rsidRDefault="006420B0" w:rsidP="002449F5">
      <w:pPr>
        <w:jc w:val="center"/>
        <w:rPr>
          <w:color w:val="000000"/>
          <w:sz w:val="22"/>
          <w:szCs w:val="22"/>
        </w:rPr>
      </w:pPr>
    </w:p>
    <w:p w14:paraId="0720AF69" w14:textId="77777777" w:rsidR="006420B0" w:rsidRPr="00374C2B" w:rsidRDefault="006420B0" w:rsidP="002449F5">
      <w:pPr>
        <w:jc w:val="center"/>
        <w:rPr>
          <w:color w:val="000000"/>
          <w:sz w:val="22"/>
          <w:szCs w:val="22"/>
        </w:rPr>
      </w:pPr>
    </w:p>
    <w:p w14:paraId="0BF5F3DD" w14:textId="77777777" w:rsidR="006420B0" w:rsidRPr="00374C2B" w:rsidRDefault="006420B0" w:rsidP="002449F5">
      <w:pPr>
        <w:jc w:val="center"/>
        <w:rPr>
          <w:color w:val="000000"/>
          <w:sz w:val="22"/>
          <w:szCs w:val="22"/>
        </w:rPr>
      </w:pPr>
    </w:p>
    <w:p w14:paraId="759918E8" w14:textId="77777777" w:rsidR="006420B0" w:rsidRPr="00374C2B" w:rsidRDefault="006420B0" w:rsidP="002449F5">
      <w:pPr>
        <w:jc w:val="center"/>
        <w:rPr>
          <w:color w:val="000000"/>
          <w:sz w:val="22"/>
          <w:szCs w:val="22"/>
        </w:rPr>
      </w:pPr>
    </w:p>
    <w:p w14:paraId="0D5D8242" w14:textId="77777777" w:rsidR="006420B0" w:rsidRPr="00374C2B" w:rsidRDefault="006420B0" w:rsidP="002449F5">
      <w:pPr>
        <w:jc w:val="center"/>
        <w:rPr>
          <w:color w:val="000000"/>
          <w:sz w:val="22"/>
          <w:szCs w:val="22"/>
        </w:rPr>
      </w:pPr>
    </w:p>
    <w:p w14:paraId="575AC8C2" w14:textId="77777777" w:rsidR="006420B0" w:rsidRPr="00374C2B" w:rsidRDefault="006420B0" w:rsidP="002449F5">
      <w:pPr>
        <w:jc w:val="center"/>
        <w:rPr>
          <w:color w:val="000000"/>
          <w:sz w:val="22"/>
          <w:szCs w:val="22"/>
        </w:rPr>
      </w:pPr>
    </w:p>
    <w:p w14:paraId="50D4AFD0" w14:textId="77777777" w:rsidR="006420B0" w:rsidRPr="00374C2B" w:rsidRDefault="006420B0" w:rsidP="002449F5">
      <w:pPr>
        <w:jc w:val="center"/>
        <w:rPr>
          <w:color w:val="000000"/>
          <w:sz w:val="22"/>
          <w:szCs w:val="22"/>
        </w:rPr>
      </w:pPr>
    </w:p>
    <w:p w14:paraId="0A69A9A3" w14:textId="77777777" w:rsidR="006420B0" w:rsidRPr="00374C2B" w:rsidRDefault="006420B0" w:rsidP="002449F5">
      <w:pPr>
        <w:jc w:val="center"/>
        <w:rPr>
          <w:color w:val="000000"/>
          <w:sz w:val="22"/>
          <w:szCs w:val="22"/>
        </w:rPr>
      </w:pPr>
    </w:p>
    <w:p w14:paraId="79BCAAA7" w14:textId="77777777" w:rsidR="006420B0" w:rsidRDefault="006420B0" w:rsidP="00F169AE">
      <w:pPr>
        <w:rPr>
          <w:color w:val="000000"/>
          <w:sz w:val="22"/>
          <w:szCs w:val="22"/>
        </w:rPr>
      </w:pPr>
    </w:p>
    <w:p w14:paraId="430FBF5A" w14:textId="77777777" w:rsidR="00374C2B" w:rsidRPr="00374C2B" w:rsidRDefault="00374C2B" w:rsidP="00F169AE">
      <w:pPr>
        <w:rPr>
          <w:color w:val="000000"/>
          <w:sz w:val="22"/>
          <w:szCs w:val="22"/>
        </w:rPr>
      </w:pPr>
    </w:p>
    <w:p w14:paraId="55EBCCEA" w14:textId="77777777" w:rsidR="006420B0" w:rsidRPr="00374C2B" w:rsidRDefault="006420B0" w:rsidP="002449F5">
      <w:pPr>
        <w:jc w:val="center"/>
      </w:pPr>
    </w:p>
    <w:p w14:paraId="20ADFFD9" w14:textId="46BDD4F9" w:rsidR="00933FBA" w:rsidRDefault="00150C55" w:rsidP="00150C55">
      <w:pPr>
        <w:jc w:val="center"/>
        <w:rPr>
          <w:b/>
          <w:color w:val="000000"/>
        </w:rPr>
      </w:pPr>
      <w:r w:rsidRPr="00150C55">
        <w:rPr>
          <w:b/>
          <w:color w:val="000000"/>
        </w:rPr>
        <w:t>Comparisons of Theoretical and Experimental</w:t>
      </w:r>
      <w:r w:rsidR="0080407C">
        <w:rPr>
          <w:b/>
          <w:color w:val="000000"/>
        </w:rPr>
        <w:t xml:space="preserve"> Oscillation Data</w:t>
      </w:r>
      <w:r w:rsidRPr="00150C55">
        <w:rPr>
          <w:b/>
          <w:color w:val="000000"/>
        </w:rPr>
        <w:t>: Physical Pendulum and</w:t>
      </w:r>
      <w:r w:rsidR="00246DA5">
        <w:rPr>
          <w:b/>
          <w:color w:val="000000"/>
        </w:rPr>
        <w:t xml:space="preserve"> </w:t>
      </w:r>
      <w:r w:rsidRPr="00150C55">
        <w:rPr>
          <w:b/>
          <w:color w:val="000000"/>
        </w:rPr>
        <w:t>Waves on a String</w:t>
      </w:r>
    </w:p>
    <w:p w14:paraId="0A7797AD" w14:textId="60AF0066" w:rsidR="00150C55" w:rsidRPr="00150C55" w:rsidRDefault="00150C55" w:rsidP="00150C55">
      <w:pPr>
        <w:jc w:val="center"/>
        <w:rPr>
          <w:bCs/>
          <w:color w:val="000000"/>
          <w:vertAlign w:val="superscript"/>
        </w:rPr>
      </w:pPr>
      <w:r>
        <w:rPr>
          <w:color w:val="000000"/>
        </w:rPr>
        <w:t>C. Oliveira</w:t>
      </w:r>
      <w:r>
        <w:rPr>
          <w:color w:val="000000"/>
          <w:vertAlign w:val="superscript"/>
        </w:rPr>
        <w:t>1</w:t>
      </w:r>
    </w:p>
    <w:p w14:paraId="45521F40" w14:textId="7703ACA3" w:rsidR="008F77B5" w:rsidRDefault="00CE5CE8" w:rsidP="00560E81">
      <w:pPr>
        <w:rPr>
          <w:b/>
          <w:bCs/>
          <w:color w:val="000000"/>
        </w:rPr>
      </w:pPr>
      <w:r>
        <w:rPr>
          <w:b/>
          <w:bCs/>
          <w:color w:val="000000"/>
        </w:rPr>
        <w:t>ABSTRACT</w:t>
      </w:r>
    </w:p>
    <w:p w14:paraId="3E6ECCE0" w14:textId="77777777" w:rsidR="00511B55" w:rsidRDefault="00511B55" w:rsidP="00560E81">
      <w:pPr>
        <w:rPr>
          <w:b/>
          <w:bCs/>
          <w:color w:val="000000"/>
        </w:rPr>
      </w:pPr>
    </w:p>
    <w:p w14:paraId="3BB67109" w14:textId="27C1A105" w:rsidR="00511B55" w:rsidRPr="00511B55" w:rsidRDefault="00511B55" w:rsidP="00560E81">
      <w:pPr>
        <w:rPr>
          <w:bCs/>
          <w:color w:val="000000"/>
        </w:rPr>
      </w:pPr>
      <w:r w:rsidRPr="00511B55">
        <w:rPr>
          <w:bCs/>
          <w:color w:val="000000"/>
        </w:rPr>
        <w:t xml:space="preserve">Though </w:t>
      </w:r>
      <w:r>
        <w:rPr>
          <w:bCs/>
          <w:color w:val="000000"/>
        </w:rPr>
        <w:t>their motions are visually very different, the motion of a physical pendulum and of vibrating waves on a string share many mathematical similarities, as they are both oscillating systems. In this experiment,</w:t>
      </w:r>
      <w:r w:rsidR="004338C2">
        <w:rPr>
          <w:bCs/>
          <w:color w:val="000000"/>
        </w:rPr>
        <w:t xml:space="preserve"> the mathematically predicted values and experimental values for the wave speed and quality factor of the pendulum’s motion, and the wave speed and fundamental resonant frequency of the string were compared in order to determine the validity of the experimental values. This was done by simulating motion of the physical pendulum using various damping and driving combinations, and by tracking the motion of and tension in the vibrating string when driven at various frequencies. It was found that the experimental values, though they were in a reasonable range</w:t>
      </w:r>
      <w:r w:rsidR="004A5E8C">
        <w:rPr>
          <w:bCs/>
          <w:color w:val="000000"/>
        </w:rPr>
        <w:t>,</w:t>
      </w:r>
      <w:r w:rsidR="004338C2">
        <w:rPr>
          <w:bCs/>
          <w:color w:val="000000"/>
        </w:rPr>
        <w:t xml:space="preserve"> were not sufficiently to the predicted values to be deemed accurate or precise. </w:t>
      </w:r>
      <w:r w:rsidR="004A5E8C">
        <w:rPr>
          <w:bCs/>
          <w:color w:val="000000"/>
        </w:rPr>
        <w:t>These discrepancies were attributed to the relatively rudimentary nature of the experiment and equipment shifts. Though the results showed extreme discrepancies, the experiment as still valid in that it demonstrated the invalidity of the experimental values.</w:t>
      </w:r>
    </w:p>
    <w:p w14:paraId="7A85BA01" w14:textId="77777777" w:rsidR="008F77B5" w:rsidRDefault="008F77B5" w:rsidP="00560E81">
      <w:pPr>
        <w:rPr>
          <w:b/>
          <w:bCs/>
          <w:color w:val="000000"/>
        </w:rPr>
      </w:pPr>
    </w:p>
    <w:p w14:paraId="6EAB09C2" w14:textId="45194F4A" w:rsidR="00145F35" w:rsidRPr="000A53BD" w:rsidRDefault="008F77B5" w:rsidP="00560E81">
      <w:pPr>
        <w:rPr>
          <w:bCs/>
          <w:i/>
          <w:color w:val="000000"/>
        </w:rPr>
      </w:pPr>
      <w:r w:rsidRPr="008F77B5">
        <w:rPr>
          <w:bCs/>
          <w:i/>
          <w:color w:val="000000"/>
          <w:vertAlign w:val="superscript"/>
        </w:rPr>
        <w:t>1</w:t>
      </w:r>
      <w:r w:rsidRPr="008F77B5">
        <w:rPr>
          <w:bCs/>
          <w:i/>
          <w:color w:val="000000"/>
        </w:rPr>
        <w:t>Department of Electrical Engineering</w:t>
      </w:r>
      <w:r>
        <w:rPr>
          <w:bCs/>
          <w:i/>
          <w:color w:val="000000"/>
        </w:rPr>
        <w:t>, University of California Los Angeles</w:t>
      </w:r>
    </w:p>
    <w:p w14:paraId="508F5917" w14:textId="77777777" w:rsidR="00CE5CE8" w:rsidRDefault="00CE5CE8" w:rsidP="00560E81">
      <w:pPr>
        <w:rPr>
          <w:b/>
          <w:bCs/>
          <w:color w:val="000000"/>
        </w:rPr>
      </w:pPr>
    </w:p>
    <w:p w14:paraId="55CF20C0" w14:textId="062853F9" w:rsidR="00CE5CE8" w:rsidRDefault="00CE5CE8" w:rsidP="00560E81">
      <w:pPr>
        <w:rPr>
          <w:b/>
          <w:bCs/>
          <w:color w:val="000000"/>
        </w:rPr>
      </w:pPr>
      <w:r>
        <w:rPr>
          <w:b/>
          <w:bCs/>
          <w:color w:val="000000"/>
        </w:rPr>
        <w:t>INTRODUCTION</w:t>
      </w:r>
    </w:p>
    <w:p w14:paraId="5E8ABE30" w14:textId="77777777" w:rsidR="006E5DE7" w:rsidRDefault="006E5DE7" w:rsidP="00560E81">
      <w:pPr>
        <w:rPr>
          <w:b/>
          <w:bCs/>
          <w:color w:val="000000"/>
        </w:rPr>
      </w:pPr>
    </w:p>
    <w:p w14:paraId="5F042B09" w14:textId="70D4D5E7" w:rsidR="00054DD3" w:rsidRDefault="00054DD3" w:rsidP="00560E81">
      <w:r w:rsidRPr="00054DD3">
        <w:rPr>
          <w:bCs/>
          <w:color w:val="000000"/>
        </w:rPr>
        <w:t>The study of oscillating systems</w:t>
      </w:r>
      <w:r w:rsidR="008F63C1">
        <w:rPr>
          <w:bCs/>
          <w:color w:val="000000"/>
        </w:rPr>
        <w:t xml:space="preserve"> is a complex one with many factors, including damping, resonance, driving, and many more.</w:t>
      </w:r>
      <w:r w:rsidR="00EF7650">
        <w:rPr>
          <w:bCs/>
          <w:color w:val="000000"/>
        </w:rPr>
        <w:t xml:space="preserve"> Damping, specifically is an </w:t>
      </w:r>
      <w:r w:rsidR="00003588">
        <w:rPr>
          <w:bCs/>
          <w:color w:val="000000"/>
        </w:rPr>
        <w:t>interesting</w:t>
      </w:r>
      <w:r w:rsidR="00EF7650">
        <w:rPr>
          <w:bCs/>
          <w:color w:val="000000"/>
        </w:rPr>
        <w:t xml:space="preserve"> subtopic of oscillating systems. There are three regimes of damping, underdamping, overdamping and </w:t>
      </w:r>
      <w:r w:rsidR="00003588">
        <w:rPr>
          <w:bCs/>
          <w:color w:val="000000"/>
        </w:rPr>
        <w:t>critical damping.  Underdamped motion occurs when the oscillation</w:t>
      </w:r>
      <w:r w:rsidR="00722510">
        <w:rPr>
          <w:bCs/>
          <w:color w:val="000000"/>
        </w:rPr>
        <w:t xml:space="preserve"> </w:t>
      </w:r>
      <w:r w:rsidR="00003588">
        <w:rPr>
          <w:bCs/>
          <w:color w:val="000000"/>
        </w:rPr>
        <w:t xml:space="preserve">frequency is </w:t>
      </w:r>
      <w:r w:rsidR="00722510">
        <w:rPr>
          <w:bCs/>
          <w:color w:val="000000"/>
        </w:rPr>
        <w:t xml:space="preserve">higher than the damping rate. </w:t>
      </w:r>
      <w:r w:rsidR="00722510" w:rsidRPr="008A61F5">
        <w:rPr>
          <w:bCs/>
          <w:color w:val="000000"/>
        </w:rPr>
        <w:t xml:space="preserve">Overdamped motion occurs when </w:t>
      </w:r>
      <w:r w:rsidR="00722510" w:rsidRPr="008A61F5">
        <w:rPr>
          <w:bCs/>
          <w:color w:val="000000"/>
        </w:rPr>
        <w:t xml:space="preserve">the oscillation frequency is </w:t>
      </w:r>
      <w:r w:rsidR="00722510" w:rsidRPr="008A61F5">
        <w:rPr>
          <w:bCs/>
          <w:color w:val="000000"/>
        </w:rPr>
        <w:t>slower</w:t>
      </w:r>
      <w:r w:rsidR="00722510" w:rsidRPr="008A61F5">
        <w:rPr>
          <w:bCs/>
          <w:color w:val="000000"/>
        </w:rPr>
        <w:t xml:space="preserve"> than the damping rate</w:t>
      </w:r>
      <w:r w:rsidR="00722510" w:rsidRPr="008A61F5">
        <w:t xml:space="preserve">. This is characterized by exponentially decaying motion with no oscillations. Critically Damped motion occurs when the oscillation frequency equals the damping rate. This causes the system to decay to zero the fastest, even faster than the overdamped case. This feature of critical damping is important in many real-world systems such as the braking systems in cars. </w:t>
      </w:r>
      <w:r w:rsidR="008A61F5">
        <w:t xml:space="preserve">Another subtopic of </w:t>
      </w:r>
      <w:r w:rsidR="00FF79CD">
        <w:t>oscillating</w:t>
      </w:r>
      <w:r w:rsidR="008A61F5">
        <w:t xml:space="preserve"> systems </w:t>
      </w:r>
      <w:r w:rsidR="00FF79CD">
        <w:t xml:space="preserve">that is the polar opposite of damping is driving and resonance as a result of it. Essentially, similar to how a system has a critically damped point, there is a frequency at which the system will experience resonance and oscillate faster than any other potential driving frequency, even those higher than the resonant frequency. </w:t>
      </w:r>
      <w:r w:rsidR="008A61F5">
        <w:t>Another feature assigned to oscillating s</w:t>
      </w:r>
      <w:r w:rsidR="00CB4271">
        <w:t xml:space="preserve">ystems is the qualify factor, Q, </w:t>
      </w:r>
      <w:r w:rsidR="00F322F7">
        <w:t>which can give a gauge as to the “quality” of a resonance, which is related to the damping time of the oscillation.</w:t>
      </w:r>
    </w:p>
    <w:p w14:paraId="3F6ABE16" w14:textId="77777777" w:rsidR="0080407C" w:rsidRDefault="0080407C" w:rsidP="00560E81"/>
    <w:p w14:paraId="07087C9C" w14:textId="7D4A35C7" w:rsidR="0080407C" w:rsidRDefault="00F322F7" w:rsidP="00560E81">
      <w:pPr>
        <w:rPr>
          <w:b/>
          <w:bCs/>
          <w:color w:val="000000"/>
        </w:rPr>
      </w:pPr>
      <w:r>
        <w:t xml:space="preserve">In this </w:t>
      </w:r>
      <w:r w:rsidR="0080407C">
        <w:t>experiment</w:t>
      </w:r>
      <w:r>
        <w:t>,</w:t>
      </w:r>
      <w:r w:rsidR="0080407C">
        <w:t xml:space="preserve"> two different types of oscillating systems were observed, a physical pendulum with damping and driving and waves on a string with driving. For the pendulum, the quality factor and wave speed were predicted mathematically and then experimentally calculated in order to compare these values. </w:t>
      </w:r>
      <w:r w:rsidR="0080407C">
        <w:t xml:space="preserve">For </w:t>
      </w:r>
      <w:r w:rsidR="0080407C">
        <w:t>the string system</w:t>
      </w:r>
      <w:r w:rsidR="0080407C">
        <w:t>,</w:t>
      </w:r>
      <w:r w:rsidR="0080407C">
        <w:t xml:space="preserve"> t</w:t>
      </w:r>
      <w:r w:rsidR="0080407C">
        <w:t xml:space="preserve">he </w:t>
      </w:r>
      <w:r w:rsidR="0080407C">
        <w:t xml:space="preserve">resonant fundamental frequency </w:t>
      </w:r>
      <w:r w:rsidR="0080407C">
        <w:t xml:space="preserve">and wave speed were predicted mathematically and then experimentally calculated in order to </w:t>
      </w:r>
      <w:r w:rsidR="0080407C">
        <w:lastRenderedPageBreak/>
        <w:t>compare these values.</w:t>
      </w:r>
      <w:r w:rsidR="0080407C">
        <w:t xml:space="preserve"> These comparisons give a </w:t>
      </w:r>
      <w:r w:rsidR="00511B55">
        <w:t>sense</w:t>
      </w:r>
      <w:r w:rsidR="0080407C">
        <w:t xml:space="preserve"> of the accuracy and precision of </w:t>
      </w:r>
      <w:r w:rsidR="00511B55">
        <w:t xml:space="preserve">the experimental values and the validity of the equations. </w:t>
      </w:r>
    </w:p>
    <w:p w14:paraId="09FF2D12" w14:textId="77777777" w:rsidR="006E5DE7" w:rsidRDefault="006E5DE7" w:rsidP="00560E81">
      <w:pPr>
        <w:rPr>
          <w:b/>
          <w:bCs/>
          <w:color w:val="000000"/>
        </w:rPr>
      </w:pPr>
    </w:p>
    <w:p w14:paraId="5BF2DDE2" w14:textId="01289488" w:rsidR="00727285" w:rsidRDefault="00D35871" w:rsidP="00560E81">
      <w:pPr>
        <w:rPr>
          <w:b/>
          <w:bCs/>
          <w:color w:val="000000"/>
        </w:rPr>
      </w:pPr>
      <w:r>
        <w:rPr>
          <w:b/>
          <w:bCs/>
          <w:color w:val="000000"/>
        </w:rPr>
        <w:t>METHODS</w:t>
      </w:r>
    </w:p>
    <w:p w14:paraId="0F371733" w14:textId="4F81A8D0" w:rsidR="00727285" w:rsidRDefault="00727285" w:rsidP="00560E81">
      <w:pPr>
        <w:rPr>
          <w:bCs/>
          <w:color w:val="000000"/>
        </w:rPr>
      </w:pPr>
      <w:r w:rsidRPr="00727285">
        <w:rPr>
          <w:bCs/>
          <w:color w:val="000000"/>
        </w:rPr>
        <w:t>Part I: Physical Pendulum</w:t>
      </w:r>
    </w:p>
    <w:p w14:paraId="3C3610A0" w14:textId="77777777" w:rsidR="00727285" w:rsidRPr="00727285" w:rsidRDefault="00727285" w:rsidP="00560E81">
      <w:pPr>
        <w:rPr>
          <w:bCs/>
          <w:color w:val="000000"/>
        </w:rPr>
      </w:pPr>
    </w:p>
    <w:p w14:paraId="6302D27D" w14:textId="77777777" w:rsidR="000A53BD" w:rsidRDefault="000A53BD" w:rsidP="00560E81">
      <w:pPr>
        <w:rPr>
          <w:b/>
          <w:bCs/>
          <w:color w:val="000000"/>
        </w:rPr>
      </w:pPr>
    </w:p>
    <w:p w14:paraId="42E4F083" w14:textId="77777777" w:rsidR="00CA3136" w:rsidRDefault="00CA3136" w:rsidP="00CA3136">
      <w:pPr>
        <w:keepNext/>
        <w:jc w:val="center"/>
      </w:pPr>
      <w:r>
        <w:rPr>
          <w:rFonts w:eastAsia="Times New Roman"/>
          <w:noProof/>
        </w:rPr>
        <w:drawing>
          <wp:inline distT="0" distB="0" distL="0" distR="0" wp14:anchorId="1873BF87" wp14:editId="687A24E0">
            <wp:extent cx="3594735" cy="3088362"/>
            <wp:effectExtent l="0" t="0" r="12065" b="10795"/>
            <wp:docPr id="1" name="Picture 1" descr="age88image428383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88image42838316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8098" cy="3091251"/>
                    </a:xfrm>
                    <a:prstGeom prst="rect">
                      <a:avLst/>
                    </a:prstGeom>
                    <a:noFill/>
                    <a:ln>
                      <a:noFill/>
                    </a:ln>
                  </pic:spPr>
                </pic:pic>
              </a:graphicData>
            </a:graphic>
          </wp:inline>
        </w:drawing>
      </w:r>
    </w:p>
    <w:p w14:paraId="5316DA43" w14:textId="77777777" w:rsidR="00174C0E" w:rsidRDefault="00174C0E" w:rsidP="00CA3136">
      <w:pPr>
        <w:keepNext/>
        <w:jc w:val="center"/>
      </w:pPr>
    </w:p>
    <w:p w14:paraId="2364AE36" w14:textId="15C9A835" w:rsidR="00CA3136" w:rsidRPr="00F17169" w:rsidRDefault="00CA3136" w:rsidP="00F17169">
      <w:pPr>
        <w:pStyle w:val="Caption"/>
        <w:rPr>
          <w:rFonts w:ascii="Times New Roman" w:hAnsi="Times New Roman" w:cs="Times New Roman"/>
          <w:i w:val="0"/>
          <w:sz w:val="21"/>
          <w:szCs w:val="21"/>
        </w:rPr>
      </w:pPr>
      <w:r w:rsidRPr="006264DB">
        <w:rPr>
          <w:rFonts w:ascii="Times New Roman" w:hAnsi="Times New Roman" w:cs="Times New Roman"/>
          <w:i w:val="0"/>
          <w:sz w:val="21"/>
          <w:szCs w:val="21"/>
        </w:rPr>
        <w:t xml:space="preserve">Figure </w:t>
      </w:r>
      <w:r w:rsidRPr="006264DB">
        <w:rPr>
          <w:rFonts w:ascii="Times New Roman" w:hAnsi="Times New Roman" w:cs="Times New Roman"/>
          <w:i w:val="0"/>
          <w:sz w:val="21"/>
          <w:szCs w:val="21"/>
        </w:rPr>
        <w:fldChar w:fldCharType="begin"/>
      </w:r>
      <w:r w:rsidRPr="006264DB">
        <w:rPr>
          <w:rFonts w:ascii="Times New Roman" w:hAnsi="Times New Roman" w:cs="Times New Roman"/>
          <w:i w:val="0"/>
          <w:sz w:val="21"/>
          <w:szCs w:val="21"/>
        </w:rPr>
        <w:instrText xml:space="preserve"> SEQ Figure \* ARABIC </w:instrText>
      </w:r>
      <w:r w:rsidRPr="006264DB">
        <w:rPr>
          <w:rFonts w:ascii="Times New Roman" w:hAnsi="Times New Roman" w:cs="Times New Roman"/>
          <w:i w:val="0"/>
          <w:sz w:val="21"/>
          <w:szCs w:val="21"/>
        </w:rPr>
        <w:fldChar w:fldCharType="separate"/>
      </w:r>
      <w:r w:rsidR="00492DE5">
        <w:rPr>
          <w:rFonts w:ascii="Times New Roman" w:hAnsi="Times New Roman" w:cs="Times New Roman"/>
          <w:i w:val="0"/>
          <w:noProof/>
          <w:sz w:val="21"/>
          <w:szCs w:val="21"/>
        </w:rPr>
        <w:t>1</w:t>
      </w:r>
      <w:r w:rsidRPr="006264DB">
        <w:rPr>
          <w:rFonts w:ascii="Times New Roman" w:hAnsi="Times New Roman" w:cs="Times New Roman"/>
          <w:i w:val="0"/>
          <w:sz w:val="21"/>
          <w:szCs w:val="21"/>
        </w:rPr>
        <w:fldChar w:fldCharType="end"/>
      </w:r>
      <w:r w:rsidR="006264DB">
        <w:rPr>
          <w:rFonts w:ascii="Times New Roman" w:hAnsi="Times New Roman" w:cs="Times New Roman"/>
          <w:i w:val="0"/>
          <w:sz w:val="21"/>
          <w:szCs w:val="21"/>
        </w:rPr>
        <w:t>: Physical</w:t>
      </w:r>
      <w:r w:rsidRPr="006264DB">
        <w:rPr>
          <w:rFonts w:ascii="Times New Roman" w:hAnsi="Times New Roman" w:cs="Times New Roman"/>
          <w:i w:val="0"/>
          <w:sz w:val="21"/>
          <w:szCs w:val="21"/>
        </w:rPr>
        <w:t xml:space="preserve"> Pendulum with Wave Driver Setup.</w:t>
      </w:r>
      <w:r w:rsidR="006264DB" w:rsidRPr="006264DB">
        <w:rPr>
          <w:rFonts w:ascii="Times New Roman" w:hAnsi="Times New Roman" w:cs="Times New Roman"/>
          <w:i w:val="0"/>
          <w:sz w:val="21"/>
          <w:szCs w:val="21"/>
        </w:rPr>
        <w:tab/>
      </w:r>
      <w:r w:rsidR="006264DB" w:rsidRPr="006264DB">
        <w:rPr>
          <w:rFonts w:ascii="Times New Roman" w:hAnsi="Times New Roman" w:cs="Times New Roman"/>
          <w:i w:val="0"/>
          <w:sz w:val="21"/>
          <w:szCs w:val="21"/>
        </w:rPr>
        <w:tab/>
      </w:r>
      <w:r w:rsidR="006264DB" w:rsidRPr="006264DB">
        <w:rPr>
          <w:rFonts w:ascii="Times New Roman" w:hAnsi="Times New Roman" w:cs="Times New Roman"/>
          <w:i w:val="0"/>
          <w:sz w:val="21"/>
          <w:szCs w:val="21"/>
        </w:rPr>
        <w:tab/>
      </w:r>
      <w:r w:rsidR="006264DB" w:rsidRPr="006264DB">
        <w:rPr>
          <w:rFonts w:ascii="Times New Roman" w:hAnsi="Times New Roman" w:cs="Times New Roman"/>
          <w:i w:val="0"/>
          <w:sz w:val="21"/>
          <w:szCs w:val="21"/>
        </w:rPr>
        <w:tab/>
      </w:r>
      <w:r w:rsidR="006264DB">
        <w:rPr>
          <w:rFonts w:ascii="Times New Roman" w:hAnsi="Times New Roman" w:cs="Times New Roman"/>
          <w:i w:val="0"/>
          <w:sz w:val="21"/>
          <w:szCs w:val="21"/>
        </w:rPr>
        <w:tab/>
      </w:r>
      <w:r w:rsidR="006264DB">
        <w:rPr>
          <w:rFonts w:ascii="Times New Roman" w:hAnsi="Times New Roman" w:cs="Times New Roman"/>
          <w:i w:val="0"/>
          <w:sz w:val="21"/>
          <w:szCs w:val="21"/>
        </w:rPr>
        <w:tab/>
      </w:r>
      <w:r w:rsidR="006264DB">
        <w:rPr>
          <w:rFonts w:ascii="Times New Roman" w:hAnsi="Times New Roman" w:cs="Times New Roman"/>
          <w:i w:val="0"/>
          <w:sz w:val="21"/>
          <w:szCs w:val="21"/>
        </w:rPr>
        <w:tab/>
        <w:t xml:space="preserve">          </w:t>
      </w:r>
      <w:r w:rsidR="00174C0E" w:rsidRPr="006264DB">
        <w:rPr>
          <w:rFonts w:ascii="Times New Roman" w:hAnsi="Times New Roman" w:cs="Times New Roman"/>
          <w:i w:val="0"/>
          <w:sz w:val="21"/>
          <w:szCs w:val="21"/>
        </w:rPr>
        <w:t xml:space="preserve">Figure reproduced with permission from Fig. 6.1 by Campbell, W. C. </w:t>
      </w:r>
      <w:r w:rsidR="00174C0E" w:rsidRPr="00277046">
        <w:rPr>
          <w:rFonts w:ascii="Times New Roman" w:hAnsi="Times New Roman" w:cs="Times New Roman"/>
          <w:sz w:val="21"/>
          <w:szCs w:val="21"/>
        </w:rPr>
        <w:t>et at</w:t>
      </w:r>
      <w:r w:rsidR="00174C0E" w:rsidRPr="00277046">
        <w:rPr>
          <w:rFonts w:ascii="Times New Roman" w:hAnsi="Times New Roman" w:cs="Times New Roman"/>
          <w:sz w:val="21"/>
          <w:szCs w:val="21"/>
          <w:vertAlign w:val="superscript"/>
        </w:rPr>
        <w:t>1</w:t>
      </w:r>
      <w:r w:rsidR="00174C0E">
        <w:rPr>
          <w:rFonts w:ascii="Times New Roman" w:hAnsi="Times New Roman" w:cs="Times New Roman"/>
          <w:i w:val="0"/>
          <w:sz w:val="21"/>
          <w:szCs w:val="21"/>
        </w:rPr>
        <w:t xml:space="preserve">. </w:t>
      </w:r>
      <w:r w:rsidR="006264DB" w:rsidRPr="006264DB">
        <w:rPr>
          <w:rFonts w:ascii="Times New Roman" w:hAnsi="Times New Roman" w:cs="Times New Roman"/>
          <w:i w:val="0"/>
          <w:sz w:val="21"/>
          <w:szCs w:val="21"/>
        </w:rPr>
        <w:t xml:space="preserve">As shown, the pendulum body was suspended from the rotatable rotation sensor. The wave driver was set up perpendicular to the pendulum body so that, when driving was needed, the wave driver would drive the rotation sensor’s motion by pushing the metal wire attached to it and the pulley hole on the rotation sensor. The wire was bent as shown in the figure. When damping as necessary, the damping magnets were placed at the center of the “T” of the pendulum and the pendulum only raised to the extent that the pendulum would always be between the magnets during every part of the motion. A photogate was also set up (not pictured) to the right of the pendulum to mark this spot of how high the pendulum should be raised so that consistency was maintained for each trial. The pendulum body was raised to the right so it was just barely blocking the photogate sensor </w:t>
      </w:r>
      <w:r w:rsidR="00F17169">
        <w:rPr>
          <w:rFonts w:ascii="Times New Roman" w:hAnsi="Times New Roman" w:cs="Times New Roman"/>
          <w:i w:val="0"/>
          <w:sz w:val="21"/>
          <w:szCs w:val="21"/>
        </w:rPr>
        <w:t>for each trial.</w:t>
      </w:r>
    </w:p>
    <w:p w14:paraId="3B0AC055" w14:textId="19310ACD" w:rsidR="00CA3136" w:rsidRDefault="00371C23" w:rsidP="00CA3136">
      <w:pPr>
        <w:rPr>
          <w:rFonts w:eastAsia="Times New Roman"/>
        </w:rPr>
      </w:pPr>
      <w:r>
        <w:rPr>
          <w:rFonts w:eastAsia="Times New Roman"/>
        </w:rPr>
        <w:t xml:space="preserve">First, the physical pendulum system was set up as shown in Figure 1, with the wave driver </w:t>
      </w:r>
      <w:r w:rsidR="00A4426C">
        <w:rPr>
          <w:rFonts w:eastAsia="Times New Roman"/>
        </w:rPr>
        <w:t xml:space="preserve">(with its wire spring) </w:t>
      </w:r>
      <w:r>
        <w:rPr>
          <w:rFonts w:eastAsia="Times New Roman"/>
        </w:rPr>
        <w:t>and damping magnets in place. Once everything</w:t>
      </w:r>
      <w:r w:rsidR="00A4426C">
        <w:rPr>
          <w:rFonts w:eastAsia="Times New Roman"/>
        </w:rPr>
        <w:t xml:space="preserve"> was setup</w:t>
      </w:r>
      <w:r>
        <w:rPr>
          <w:rFonts w:eastAsia="Times New Roman"/>
        </w:rPr>
        <w:t>, the rotation sensor was zeroed with the pendulum body at equilibrium and the sampling rate was set to 40Hz.</w:t>
      </w:r>
    </w:p>
    <w:p w14:paraId="516967D1" w14:textId="17EE6095" w:rsidR="004C7E40" w:rsidRDefault="00A4426C" w:rsidP="00CA3136">
      <w:pPr>
        <w:rPr>
          <w:rFonts w:eastAsia="Times New Roman"/>
        </w:rPr>
      </w:pPr>
      <w:r>
        <w:rPr>
          <w:rFonts w:eastAsia="Times New Roman"/>
        </w:rPr>
        <w:t xml:space="preserve">For this part of the experiment, the damping magnets were centered right at the “T” of the pendulum body. A photogate was set up to the right of the pendulum so that the </w:t>
      </w:r>
      <w:r w:rsidR="0005791E">
        <w:rPr>
          <w:rFonts w:eastAsia="Times New Roman"/>
        </w:rPr>
        <w:t>pendulum</w:t>
      </w:r>
      <w:r>
        <w:rPr>
          <w:rFonts w:eastAsia="Times New Roman"/>
        </w:rPr>
        <w:t xml:space="preserve"> could be </w:t>
      </w:r>
      <w:r w:rsidR="0005791E">
        <w:rPr>
          <w:rFonts w:eastAsia="Times New Roman"/>
        </w:rPr>
        <w:t>raised to the same for each trial, which avoids any systematic error as a result of the initial conditions. The damping magnets were adjusted so that they were 50mm apart</w:t>
      </w:r>
      <w:r w:rsidR="006922ED">
        <w:rPr>
          <w:rFonts w:eastAsia="Times New Roman"/>
        </w:rPr>
        <w:t xml:space="preserve"> with the center of the pendulum head centered between them. The </w:t>
      </w:r>
      <w:r w:rsidR="00B11170">
        <w:rPr>
          <w:rFonts w:eastAsia="Times New Roman"/>
        </w:rPr>
        <w:t xml:space="preserve">pendulum was then pulled the </w:t>
      </w:r>
      <w:proofErr w:type="spellStart"/>
      <w:r w:rsidR="00B11170">
        <w:rPr>
          <w:rFonts w:eastAsia="Times New Roman"/>
        </w:rPr>
        <w:t>the</w:t>
      </w:r>
      <w:proofErr w:type="spellEnd"/>
      <w:r w:rsidR="00B11170">
        <w:rPr>
          <w:rFonts w:eastAsia="Times New Roman"/>
        </w:rPr>
        <w:t xml:space="preserve"> right to the height marked by the position where it would just unblock the photogate as it started its motion and the rotation sensor’s readings were recorded for the motion for about 20 seconds. This was then repeated for magnet spacing of 40mm, 30mm, 20mm, and 10mm. Another trial was then </w:t>
      </w:r>
      <w:r w:rsidR="00B11170">
        <w:rPr>
          <w:rFonts w:eastAsia="Times New Roman"/>
        </w:rPr>
        <w:lastRenderedPageBreak/>
        <w:t xml:space="preserve">conducted without damping, </w:t>
      </w:r>
      <w:r w:rsidR="00FF36C7">
        <w:rPr>
          <w:rFonts w:eastAsia="Times New Roman"/>
        </w:rPr>
        <w:t>meaning</w:t>
      </w:r>
      <w:r w:rsidR="00B11170">
        <w:rPr>
          <w:rFonts w:eastAsia="Times New Roman"/>
        </w:rPr>
        <w:t xml:space="preserve"> the magnets were removed entirely.</w:t>
      </w:r>
      <w:r w:rsidR="00FF36C7">
        <w:rPr>
          <w:rFonts w:eastAsia="Times New Roman"/>
        </w:rPr>
        <w:t xml:space="preserve"> The rotation sensor was zeroed between each trial so that the data could be directly compared.</w:t>
      </w:r>
      <w:r w:rsidR="004C7E40">
        <w:rPr>
          <w:rFonts w:eastAsia="Times New Roman"/>
        </w:rPr>
        <w:t xml:space="preserve"> During these trials, </w:t>
      </w:r>
      <w:proofErr w:type="gramStart"/>
      <w:r w:rsidR="004C7E40">
        <w:rPr>
          <w:rFonts w:eastAsia="Times New Roman"/>
        </w:rPr>
        <w:t>The</w:t>
      </w:r>
      <w:proofErr w:type="gramEnd"/>
      <w:r w:rsidR="004C7E40">
        <w:rPr>
          <w:rFonts w:eastAsia="Times New Roman"/>
        </w:rPr>
        <w:t xml:space="preserve"> motion was visually observed to see at what spacing the motion would approximately critically damped, and from this estimation, 1mm increments were taken in the spacing to find the maximum magnet spacing (i.e. the minimum damping) such that the angular velocity does not change sign. This spacing was found to be the spacing needed to achieve critical damping.</w:t>
      </w:r>
    </w:p>
    <w:p w14:paraId="53C0AF0A" w14:textId="74D4848F" w:rsidR="004C7E40" w:rsidRDefault="004C7E40" w:rsidP="00CA3136">
      <w:pPr>
        <w:rPr>
          <w:rFonts w:eastAsia="Times New Roman"/>
        </w:rPr>
      </w:pPr>
      <w:r>
        <w:rPr>
          <w:rFonts w:eastAsia="Times New Roman"/>
        </w:rPr>
        <w:t xml:space="preserve">Then, the magnets were moved back to a 35mm spacing. This is the spacing at which the </w:t>
      </w:r>
      <w:proofErr w:type="spellStart"/>
      <w:r>
        <w:rPr>
          <w:rFonts w:eastAsia="Times New Roman"/>
        </w:rPr>
        <w:t>undriven</w:t>
      </w:r>
      <w:proofErr w:type="spellEnd"/>
      <w:r>
        <w:rPr>
          <w:rFonts w:eastAsia="Times New Roman"/>
        </w:rPr>
        <w:t xml:space="preserve"> motion would damp out in about 10 seconds. The wav</w:t>
      </w:r>
      <w:r w:rsidR="000E4185">
        <w:rPr>
          <w:rFonts w:eastAsia="Times New Roman"/>
        </w:rPr>
        <w:t>e</w:t>
      </w:r>
      <w:r>
        <w:rPr>
          <w:rFonts w:eastAsia="Times New Roman"/>
        </w:rPr>
        <w:t xml:space="preserve"> driver was then turned on</w:t>
      </w:r>
      <w:r w:rsidR="00C83F28">
        <w:rPr>
          <w:rFonts w:eastAsia="Times New Roman"/>
        </w:rPr>
        <w:t xml:space="preserve"> and set up to produce a sinusoidal driving torque on the physical pendulum with a drive voltage of 5V.</w:t>
      </w:r>
      <w:r w:rsidR="000D0642">
        <w:rPr>
          <w:rFonts w:eastAsia="Times New Roman"/>
        </w:rPr>
        <w:t xml:space="preserve"> Then, in order to find the driven, damped oscillator resonance,</w:t>
      </w:r>
      <w:r w:rsidR="000E4185">
        <w:rPr>
          <w:rFonts w:eastAsia="Times New Roman"/>
        </w:rPr>
        <w:t xml:space="preserve"> Lissajous </w:t>
      </w:r>
      <w:r w:rsidR="00727285">
        <w:rPr>
          <w:rFonts w:eastAsia="Times New Roman"/>
        </w:rPr>
        <w:t>figures</w:t>
      </w:r>
      <w:r w:rsidR="000E4185">
        <w:rPr>
          <w:rFonts w:eastAsia="Times New Roman"/>
        </w:rPr>
        <w:t xml:space="preserve"> were generated by plotting the angle vs the drive voltage. The exact driven, damped oscillator resonance was found by finding the drive frequency at which the parametric plot was a perfect circle.</w:t>
      </w:r>
      <w:r w:rsidR="00727285">
        <w:rPr>
          <w:rFonts w:eastAsia="Times New Roman"/>
        </w:rPr>
        <w:t xml:space="preserve"> This resonance was also found using the maximum amplitude method. Over ten drive frequencies around the estimated resonance were tested, and the amplitudes plotted, the drive frequency with the highest amplitude being the one that produces resonance.</w:t>
      </w:r>
    </w:p>
    <w:p w14:paraId="2EFBE6B5" w14:textId="77777777" w:rsidR="00727285" w:rsidRDefault="00727285" w:rsidP="00CA3136">
      <w:pPr>
        <w:rPr>
          <w:rFonts w:eastAsia="Times New Roman"/>
        </w:rPr>
      </w:pPr>
    </w:p>
    <w:p w14:paraId="1834A93C" w14:textId="2B6A6F55" w:rsidR="00CA3136" w:rsidRDefault="00727285" w:rsidP="00CA3136">
      <w:pPr>
        <w:rPr>
          <w:rFonts w:eastAsia="Times New Roman"/>
        </w:rPr>
      </w:pPr>
      <w:r>
        <w:rPr>
          <w:rFonts w:eastAsia="Times New Roman"/>
        </w:rPr>
        <w:t>Part II: Waves on a String</w:t>
      </w:r>
    </w:p>
    <w:p w14:paraId="374D28C8" w14:textId="77777777" w:rsidR="00CA3136" w:rsidRDefault="00CA3136" w:rsidP="00CA3136">
      <w:pPr>
        <w:rPr>
          <w:rFonts w:eastAsia="Times New Roman"/>
        </w:rPr>
      </w:pPr>
    </w:p>
    <w:p w14:paraId="0E6CC215" w14:textId="77777777" w:rsidR="00727285" w:rsidRDefault="00CA3136" w:rsidP="0008449C">
      <w:pPr>
        <w:keepNext/>
        <w:jc w:val="center"/>
      </w:pPr>
      <w:r>
        <w:rPr>
          <w:rFonts w:eastAsia="Times New Roman"/>
          <w:noProof/>
        </w:rPr>
        <w:drawing>
          <wp:inline distT="0" distB="0" distL="0" distR="0" wp14:anchorId="453EF5E8" wp14:editId="53C53D67">
            <wp:extent cx="5766435" cy="1559401"/>
            <wp:effectExtent l="0" t="0" r="0" b="0"/>
            <wp:docPr id="2" name="Picture 2" descr="age102image424433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102image4244337088"/>
                    <pic:cNvPicPr>
                      <a:picLocks noChangeAspect="1" noChangeArrowheads="1"/>
                    </pic:cNvPicPr>
                  </pic:nvPicPr>
                  <pic:blipFill rotWithShape="1">
                    <a:blip r:embed="rId8">
                      <a:extLst>
                        <a:ext uri="{28A0092B-C50C-407E-A947-70E740481C1C}">
                          <a14:useLocalDpi xmlns:a14="http://schemas.microsoft.com/office/drawing/2010/main" val="0"/>
                        </a:ext>
                      </a:extLst>
                    </a:blip>
                    <a:srcRect b="59326"/>
                    <a:stretch/>
                  </pic:blipFill>
                  <pic:spPr bwMode="auto">
                    <a:xfrm>
                      <a:off x="0" y="0"/>
                      <a:ext cx="5784719" cy="1564346"/>
                    </a:xfrm>
                    <a:prstGeom prst="rect">
                      <a:avLst/>
                    </a:prstGeom>
                    <a:noFill/>
                    <a:ln>
                      <a:noFill/>
                    </a:ln>
                    <a:extLst>
                      <a:ext uri="{53640926-AAD7-44D8-BBD7-CCE9431645EC}">
                        <a14:shadowObscured xmlns:a14="http://schemas.microsoft.com/office/drawing/2010/main"/>
                      </a:ext>
                    </a:extLst>
                  </pic:spPr>
                </pic:pic>
              </a:graphicData>
            </a:graphic>
          </wp:inline>
        </w:drawing>
      </w:r>
    </w:p>
    <w:p w14:paraId="3C134409" w14:textId="77777777" w:rsidR="00727285" w:rsidRPr="00277046" w:rsidRDefault="00727285" w:rsidP="00727285">
      <w:pPr>
        <w:keepNext/>
        <w:rPr>
          <w:sz w:val="21"/>
          <w:szCs w:val="21"/>
        </w:rPr>
      </w:pPr>
    </w:p>
    <w:p w14:paraId="48B08783" w14:textId="06E248BD" w:rsidR="00A11B7D" w:rsidRDefault="00727285" w:rsidP="00A11B7D">
      <w:pPr>
        <w:pStyle w:val="Caption"/>
        <w:rPr>
          <w:rFonts w:ascii="Times New Roman" w:hAnsi="Times New Roman" w:cs="Times New Roman"/>
          <w:i w:val="0"/>
          <w:sz w:val="21"/>
          <w:szCs w:val="21"/>
        </w:rPr>
      </w:pPr>
      <w:r w:rsidRPr="00277046">
        <w:rPr>
          <w:rFonts w:ascii="Times New Roman" w:hAnsi="Times New Roman" w:cs="Times New Roman"/>
          <w:i w:val="0"/>
          <w:sz w:val="21"/>
          <w:szCs w:val="21"/>
        </w:rPr>
        <w:t xml:space="preserve">Figure </w:t>
      </w:r>
      <w:r w:rsidRPr="00277046">
        <w:rPr>
          <w:rFonts w:ascii="Times New Roman" w:hAnsi="Times New Roman" w:cs="Times New Roman"/>
          <w:i w:val="0"/>
          <w:sz w:val="21"/>
          <w:szCs w:val="21"/>
        </w:rPr>
        <w:fldChar w:fldCharType="begin"/>
      </w:r>
      <w:r w:rsidRPr="00277046">
        <w:rPr>
          <w:rFonts w:ascii="Times New Roman" w:hAnsi="Times New Roman" w:cs="Times New Roman"/>
          <w:i w:val="0"/>
          <w:sz w:val="21"/>
          <w:szCs w:val="21"/>
        </w:rPr>
        <w:instrText xml:space="preserve"> SEQ Figure \* ARABIC </w:instrText>
      </w:r>
      <w:r w:rsidRPr="00277046">
        <w:rPr>
          <w:rFonts w:ascii="Times New Roman" w:hAnsi="Times New Roman" w:cs="Times New Roman"/>
          <w:i w:val="0"/>
          <w:sz w:val="21"/>
          <w:szCs w:val="21"/>
        </w:rPr>
        <w:fldChar w:fldCharType="separate"/>
      </w:r>
      <w:r w:rsidR="00492DE5">
        <w:rPr>
          <w:rFonts w:ascii="Times New Roman" w:hAnsi="Times New Roman" w:cs="Times New Roman"/>
          <w:i w:val="0"/>
          <w:noProof/>
          <w:sz w:val="21"/>
          <w:szCs w:val="21"/>
        </w:rPr>
        <w:t>2</w:t>
      </w:r>
      <w:r w:rsidRPr="00277046">
        <w:rPr>
          <w:rFonts w:ascii="Times New Roman" w:hAnsi="Times New Roman" w:cs="Times New Roman"/>
          <w:i w:val="0"/>
          <w:sz w:val="21"/>
          <w:szCs w:val="21"/>
        </w:rPr>
        <w:fldChar w:fldCharType="end"/>
      </w:r>
      <w:r w:rsidRPr="00277046">
        <w:rPr>
          <w:rFonts w:ascii="Times New Roman" w:hAnsi="Times New Roman" w:cs="Times New Roman"/>
          <w:i w:val="0"/>
          <w:sz w:val="21"/>
          <w:szCs w:val="21"/>
        </w:rPr>
        <w:t>:</w:t>
      </w:r>
      <w:r w:rsidR="00277046" w:rsidRPr="00277046">
        <w:rPr>
          <w:rFonts w:ascii="Times New Roman" w:hAnsi="Times New Roman" w:cs="Times New Roman"/>
          <w:i w:val="0"/>
          <w:sz w:val="21"/>
          <w:szCs w:val="21"/>
        </w:rPr>
        <w:t xml:space="preserve"> Driven String and Hanging Mass System Setup.</w:t>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r>
      <w:r w:rsidR="00277046" w:rsidRPr="00277046">
        <w:rPr>
          <w:rFonts w:ascii="Times New Roman" w:hAnsi="Times New Roman" w:cs="Times New Roman"/>
          <w:i w:val="0"/>
          <w:sz w:val="21"/>
          <w:szCs w:val="21"/>
        </w:rPr>
        <w:tab/>
        <w:t xml:space="preserve">       Figure reproduced with permission from Fig. 7.1 by Campbell, W. C. </w:t>
      </w:r>
      <w:r w:rsidR="00277046" w:rsidRPr="00277046">
        <w:rPr>
          <w:rFonts w:ascii="Times New Roman" w:hAnsi="Times New Roman" w:cs="Times New Roman"/>
          <w:sz w:val="21"/>
          <w:szCs w:val="21"/>
        </w:rPr>
        <w:t>et at</w:t>
      </w:r>
      <w:r w:rsidR="00277046" w:rsidRPr="00277046">
        <w:rPr>
          <w:rFonts w:ascii="Times New Roman" w:hAnsi="Times New Roman" w:cs="Times New Roman"/>
          <w:sz w:val="21"/>
          <w:szCs w:val="21"/>
          <w:vertAlign w:val="superscript"/>
        </w:rPr>
        <w:t>1</w:t>
      </w:r>
      <w:r w:rsidR="00277046" w:rsidRPr="00277046">
        <w:rPr>
          <w:rFonts w:ascii="Times New Roman" w:hAnsi="Times New Roman" w:cs="Times New Roman"/>
          <w:i w:val="0"/>
          <w:sz w:val="21"/>
          <w:szCs w:val="21"/>
        </w:rPr>
        <w:t xml:space="preserve">. </w:t>
      </w:r>
      <w:r w:rsidR="0008449C">
        <w:rPr>
          <w:rFonts w:ascii="Times New Roman" w:hAnsi="Times New Roman" w:cs="Times New Roman"/>
          <w:i w:val="0"/>
          <w:sz w:val="21"/>
          <w:szCs w:val="21"/>
        </w:rPr>
        <w:t xml:space="preserve"> </w:t>
      </w:r>
      <w:r w:rsidR="00A11B7D">
        <w:rPr>
          <w:rFonts w:ascii="Times New Roman" w:hAnsi="Times New Roman" w:cs="Times New Roman"/>
          <w:i w:val="0"/>
          <w:sz w:val="21"/>
          <w:szCs w:val="21"/>
        </w:rPr>
        <w:t xml:space="preserve">As shown, the </w:t>
      </w:r>
      <w:r w:rsidR="0008449C">
        <w:rPr>
          <w:rFonts w:ascii="Times New Roman" w:hAnsi="Times New Roman" w:cs="Times New Roman"/>
          <w:i w:val="0"/>
          <w:sz w:val="21"/>
          <w:szCs w:val="21"/>
        </w:rPr>
        <w:t>system is set up by creating tension in a ~</w:t>
      </w:r>
      <w:proofErr w:type="gramStart"/>
      <w:r w:rsidR="0008449C">
        <w:rPr>
          <w:rFonts w:ascii="Times New Roman" w:hAnsi="Times New Roman" w:cs="Times New Roman"/>
          <w:i w:val="0"/>
          <w:sz w:val="21"/>
          <w:szCs w:val="21"/>
        </w:rPr>
        <w:t>1 meter</w:t>
      </w:r>
      <w:proofErr w:type="gramEnd"/>
      <w:r w:rsidR="0008449C">
        <w:rPr>
          <w:rFonts w:ascii="Times New Roman" w:hAnsi="Times New Roman" w:cs="Times New Roman"/>
          <w:i w:val="0"/>
          <w:sz w:val="21"/>
          <w:szCs w:val="21"/>
        </w:rPr>
        <w:t xml:space="preserve"> elastic string by hanging a mass attached to it over a pulley. At the other end, the string is attached to a metal clamp, and 2mm from the clamp the wave driver is placed so that the string lies just on top of the actuator. On the other end of the string, just before the pulley, about 8mm from the pulley head, a laser is set up from the side so it covers the top third of the string. Then, from above, a </w:t>
      </w:r>
      <w:proofErr w:type="spellStart"/>
      <w:r w:rsidR="0008449C">
        <w:rPr>
          <w:rFonts w:ascii="Times New Roman" w:hAnsi="Times New Roman" w:cs="Times New Roman"/>
          <w:i w:val="0"/>
          <w:sz w:val="21"/>
          <w:szCs w:val="21"/>
        </w:rPr>
        <w:t>photosensor</w:t>
      </w:r>
      <w:proofErr w:type="spellEnd"/>
      <w:r w:rsidR="0008449C">
        <w:rPr>
          <w:rFonts w:ascii="Times New Roman" w:hAnsi="Times New Roman" w:cs="Times New Roman"/>
          <w:i w:val="0"/>
          <w:sz w:val="21"/>
          <w:szCs w:val="21"/>
        </w:rPr>
        <w:t xml:space="preserve"> is set up so that it can detect the light scattered by the laser-string system as vibrations occur.</w:t>
      </w:r>
    </w:p>
    <w:p w14:paraId="0983BB26" w14:textId="11DD9175" w:rsidR="00305141" w:rsidRDefault="00305141" w:rsidP="0008449C">
      <w:r>
        <w:t>First</w:t>
      </w:r>
      <w:r w:rsidR="00E53C50">
        <w:t xml:space="preserve">, a string was obtained, and its mass and length measured. </w:t>
      </w:r>
      <w:r>
        <w:t>Then, the string with mass was set up so that it had</w:t>
      </w:r>
      <w:r w:rsidR="0008449C">
        <w:t xml:space="preserve"> a tension proportional to a mass, </w:t>
      </w:r>
      <w:r w:rsidR="0008449C" w:rsidRPr="0008449C">
        <w:rPr>
          <w:i/>
        </w:rPr>
        <w:t>m</w:t>
      </w:r>
      <w:r w:rsidR="0008449C">
        <w:t xml:space="preserve">, suspended from a pulley as shown in Figure 2. A wave driver was set up to drive this motion. In order to quantify and analyze these driven vibrations, a photodiode was set up </w:t>
      </w:r>
      <w:r w:rsidR="001813A6">
        <w:t xml:space="preserve">about 8mm from the pulley apex </w:t>
      </w:r>
      <w:r w:rsidR="0008449C">
        <w:t>to record the amount of light scattered by a laser beam pointed at the end of the string.</w:t>
      </w:r>
      <w:r w:rsidR="00763DD7">
        <w:t xml:space="preserve"> In order to avoid </w:t>
      </w:r>
      <w:r w:rsidR="001813A6">
        <w:t>systematic</w:t>
      </w:r>
      <w:r w:rsidR="00763DD7">
        <w:t xml:space="preserve"> error, the actuator tip was set up so that it just touched the </w:t>
      </w:r>
      <w:r w:rsidR="001813A6">
        <w:t>string on its left-most boundary, about 2mm away from the clamp. In order to minimize the systematic error of outside light being detected by the photodetector, the head of the photodetector was faced as close as possible to the string right above the laser beam spot without it actually touching the string as it vibrated. Various lengths and positioning’s were adjusted by millimeters to ensure that a basic system response was sinusoidal.</w:t>
      </w:r>
      <w:r w:rsidR="00E53C50">
        <w:t xml:space="preserve"> The length of the string actually being stretched (</w:t>
      </w:r>
      <w:proofErr w:type="spellStart"/>
      <w:r w:rsidR="00E53C50">
        <w:t>i.e</w:t>
      </w:r>
      <w:proofErr w:type="spellEnd"/>
      <w:r w:rsidR="00E53C50">
        <w:t xml:space="preserve"> the distance from the clamp to the pulley apex) was then recorded.</w:t>
      </w:r>
    </w:p>
    <w:p w14:paraId="0F8DE1A8" w14:textId="477E9CED" w:rsidR="001813A6" w:rsidRDefault="001813A6" w:rsidP="0008449C">
      <w:pPr>
        <w:rPr>
          <w:rFonts w:eastAsiaTheme="minorEastAsia"/>
        </w:rPr>
      </w:pPr>
      <w:r>
        <w:lastRenderedPageBreak/>
        <w:t>Then,</w:t>
      </w:r>
      <w:r w:rsidR="00305141">
        <w:t xml:space="preserve"> the wave speeds for the waves on the string were found for various tension levels by varying the mass, </w:t>
      </w:r>
      <w:r w:rsidR="00305141">
        <w:rPr>
          <w:i/>
        </w:rPr>
        <w:t>m</w:t>
      </w:r>
      <w:r w:rsidR="00305141">
        <w:t xml:space="preserve">, suspended from the pulley and using the </w:t>
      </w:r>
      <w:r w:rsidR="00305141" w:rsidRPr="00305141">
        <w:t xml:space="preserve">formula </w:t>
      </w:r>
      <m:oMath>
        <m:r>
          <w:rPr>
            <w:rFonts w:ascii="Cambria Math" w:hAnsi="Cambria Math"/>
          </w:rPr>
          <m:t xml:space="preserve">v= </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μ</m:t>
                </m:r>
              </m:den>
            </m:f>
          </m:e>
        </m:rad>
      </m:oMath>
      <w:r w:rsidR="00305141" w:rsidRPr="00305141">
        <w:rPr>
          <w:rFonts w:eastAsiaTheme="minorEastAsia"/>
        </w:rPr>
        <w:t xml:space="preserve"> .</w:t>
      </w:r>
      <w:r w:rsidR="00305141">
        <w:rPr>
          <w:rFonts w:eastAsiaTheme="minorEastAsia"/>
          <w:sz w:val="20"/>
        </w:rPr>
        <w:t xml:space="preserve"> </w:t>
      </w:r>
      <w:r w:rsidR="00305141" w:rsidRPr="00305141">
        <w:rPr>
          <w:rFonts w:eastAsiaTheme="minorEastAsia"/>
        </w:rPr>
        <w:t xml:space="preserve">Where T is the tension in the string and </w:t>
      </w:r>
      <m:oMath>
        <m:r>
          <w:rPr>
            <w:rFonts w:ascii="Cambria Math" w:hAnsi="Cambria Math"/>
          </w:rPr>
          <m:t>μ</m:t>
        </m:r>
      </m:oMath>
      <w:r w:rsidR="00305141">
        <w:rPr>
          <w:rFonts w:eastAsiaTheme="minorEastAsia"/>
        </w:rPr>
        <w:t xml:space="preserve"> is the linear mass density of the </w:t>
      </w:r>
      <w:r w:rsidR="00E53C50">
        <w:rPr>
          <w:rFonts w:eastAsiaTheme="minorEastAsia"/>
        </w:rPr>
        <w:t>stretched</w:t>
      </w:r>
      <w:r w:rsidR="00305141">
        <w:rPr>
          <w:rFonts w:eastAsiaTheme="minorEastAsia"/>
        </w:rPr>
        <w:t xml:space="preserve"> portion of the string</w:t>
      </w:r>
      <w:r w:rsidR="00E53C50">
        <w:rPr>
          <w:rFonts w:eastAsiaTheme="minorEastAsia"/>
        </w:rPr>
        <w:t xml:space="preserve">. First, a mass of 150g was suspended, then 300g, and finally 400g (all with an uncertainty of .01g). For each mass, the system was allowed to settle into equilibrium and then the length from the pulley apex to the knot supporting the mass suspended was measured. The more mass was added, the larger this value became. </w:t>
      </w:r>
      <w:r w:rsidR="0002060D">
        <w:rPr>
          <w:rFonts w:eastAsiaTheme="minorEastAsia"/>
        </w:rPr>
        <w:t>The wave driver was then turned on to 0.2 Hz, and the amplitude set to 1 V. The photodiode output was then recorded for the oscillating string for about 10 seconds, the pattern created here to be saved for later analysis to find the experimental wave speed. This was done for each of the three trials.</w:t>
      </w:r>
    </w:p>
    <w:p w14:paraId="558E9420" w14:textId="22FE1ED0" w:rsidR="00454975" w:rsidRDefault="00075822" w:rsidP="00560E81">
      <w:pPr>
        <w:rPr>
          <w:rFonts w:eastAsiaTheme="minorEastAsia"/>
        </w:rPr>
      </w:pPr>
      <w:r>
        <w:rPr>
          <w:rFonts w:eastAsiaTheme="minorEastAsia"/>
        </w:rPr>
        <w:t xml:space="preserve">Then, for the next part of the experiment, the 400g weight was left on so that the string was pulled taught. The string was plucked in the center and the resonant frequency was very roughly estimated to get a starting point for the first frequency to try. The actual resonant frequency of the fundamental node was then found by moving this number up and down until the string was observed to be vibrating violently with no nodes and the amplitude of the photodiode signal was maximized. This resonant frequency was then found again using the Lissajous figure method. </w:t>
      </w:r>
      <w:r w:rsidR="00F275D5">
        <w:rPr>
          <w:rFonts w:eastAsiaTheme="minorEastAsia"/>
        </w:rPr>
        <w:t xml:space="preserve">Using the Lissajous figures and the </w:t>
      </w:r>
      <w:r w:rsidR="00F275D5" w:rsidRPr="00F275D5">
        <w:rPr>
          <w:rFonts w:eastAsiaTheme="minorEastAsia"/>
        </w:rPr>
        <w:t xml:space="preserve">equation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2L</m:t>
            </m:r>
          </m:den>
        </m:f>
      </m:oMath>
      <w:r w:rsidR="00F275D5">
        <w:rPr>
          <w:rFonts w:eastAsiaTheme="minorEastAsia"/>
        </w:rPr>
        <w:t xml:space="preserve">, </w:t>
      </w:r>
      <w:r w:rsidRPr="00F275D5">
        <w:rPr>
          <w:rFonts w:eastAsiaTheme="minorEastAsia"/>
        </w:rPr>
        <w:t>the</w:t>
      </w:r>
      <w:r>
        <w:rPr>
          <w:rFonts w:eastAsiaTheme="minorEastAsia"/>
        </w:rPr>
        <w:t xml:space="preserve"> resonant frequencies of higher-order nodes (up to n=9) were found.</w:t>
      </w:r>
      <w:r w:rsidR="00AA656C">
        <w:rPr>
          <w:rFonts w:eastAsiaTheme="minorEastAsia"/>
        </w:rPr>
        <w:t xml:space="preserve"> In this equation, </w:t>
      </w:r>
      <w:r w:rsidR="00AA656C" w:rsidRPr="00AA656C">
        <w:rPr>
          <w:rFonts w:eastAsiaTheme="minorEastAsia"/>
          <w:i/>
        </w:rPr>
        <w:t>L</w:t>
      </w:r>
      <w:r w:rsidR="00AA656C">
        <w:rPr>
          <w:rFonts w:eastAsiaTheme="minorEastAsia"/>
        </w:rPr>
        <w:t xml:space="preserve"> is the length from the metal clamp to the pulley apex, </w:t>
      </w:r>
      <w:r w:rsidR="00AA656C" w:rsidRPr="00AA656C">
        <w:rPr>
          <w:rFonts w:eastAsiaTheme="minorEastAsia"/>
          <w:i/>
        </w:rPr>
        <w:t>n</w:t>
      </w:r>
      <w:r w:rsidR="00AA656C">
        <w:rPr>
          <w:rFonts w:eastAsiaTheme="minorEastAsia"/>
        </w:rPr>
        <w:t xml:space="preserve"> is the number of normal modes, and </w:t>
      </w:r>
      <w:r w:rsidR="00AA656C" w:rsidRPr="00AA656C">
        <w:rPr>
          <w:rFonts w:eastAsiaTheme="minorEastAsia"/>
          <w:i/>
        </w:rPr>
        <w:t>v</w:t>
      </w:r>
      <w:r w:rsidR="00AA656C">
        <w:rPr>
          <w:rFonts w:eastAsiaTheme="minorEastAsia"/>
        </w:rPr>
        <w:t xml:space="preserve"> is the wave speed.</w:t>
      </w:r>
    </w:p>
    <w:p w14:paraId="77C4E3AB" w14:textId="77777777" w:rsidR="00454975" w:rsidRPr="00454975" w:rsidRDefault="00454975" w:rsidP="00560E81">
      <w:pPr>
        <w:rPr>
          <w:rFonts w:eastAsiaTheme="minorEastAsia"/>
        </w:rPr>
      </w:pPr>
    </w:p>
    <w:p w14:paraId="60EBD4A2" w14:textId="196F1C79" w:rsidR="008B2E63" w:rsidRDefault="00454975" w:rsidP="00454975">
      <w:pPr>
        <w:rPr>
          <w:b/>
          <w:bCs/>
          <w:color w:val="000000"/>
        </w:rPr>
      </w:pPr>
      <w:r>
        <w:rPr>
          <w:b/>
          <w:bCs/>
          <w:color w:val="000000"/>
        </w:rPr>
        <w:t>ANALYSIS</w:t>
      </w:r>
    </w:p>
    <w:p w14:paraId="52493BEB" w14:textId="5E8C83E1" w:rsidR="008B2E63" w:rsidRPr="008B2E63" w:rsidRDefault="008B2E63" w:rsidP="00454975">
      <w:pPr>
        <w:rPr>
          <w:b/>
          <w:bCs/>
          <w:color w:val="000000"/>
          <w:u w:val="single"/>
        </w:rPr>
      </w:pPr>
      <w:r w:rsidRPr="008B2E63">
        <w:rPr>
          <w:b/>
          <w:bCs/>
          <w:color w:val="000000"/>
          <w:u w:val="single"/>
        </w:rPr>
        <w:t>Damping Regimes and Wave Speed</w:t>
      </w:r>
    </w:p>
    <w:p w14:paraId="713229E5" w14:textId="75267990" w:rsidR="000D352B" w:rsidRDefault="000D352B" w:rsidP="00560E81">
      <w:pPr>
        <w:rPr>
          <w:b/>
          <w:bCs/>
          <w:color w:val="000000"/>
        </w:rPr>
      </w:pPr>
    </w:p>
    <w:p w14:paraId="60EDA5A2" w14:textId="77777777" w:rsidR="00D156B4" w:rsidRDefault="00227D53" w:rsidP="00C244E1">
      <w:pPr>
        <w:keepNext/>
        <w:jc w:val="center"/>
      </w:pPr>
      <w:r>
        <w:rPr>
          <w:noProof/>
        </w:rPr>
        <w:drawing>
          <wp:inline distT="0" distB="0" distL="0" distR="0" wp14:anchorId="7D393848" wp14:editId="63CF68F9">
            <wp:extent cx="4865615" cy="2788744"/>
            <wp:effectExtent l="0" t="0" r="11430" b="57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4E55D1F" w14:textId="7E3258E2" w:rsidR="00ED770C" w:rsidRDefault="00D156B4" w:rsidP="00ED770C">
      <w:pPr>
        <w:pStyle w:val="Caption"/>
        <w:rPr>
          <w:rFonts w:ascii="Times New Roman" w:hAnsi="Times New Roman" w:cs="Times New Roman"/>
          <w:i w:val="0"/>
          <w:sz w:val="24"/>
          <w:szCs w:val="24"/>
        </w:rPr>
      </w:pPr>
      <w:r w:rsidRPr="0015422E">
        <w:rPr>
          <w:rFonts w:ascii="Times New Roman" w:hAnsi="Times New Roman" w:cs="Times New Roman"/>
          <w:i w:val="0"/>
          <w:sz w:val="24"/>
          <w:szCs w:val="24"/>
        </w:rPr>
        <w:t xml:space="preserve">Figure </w:t>
      </w:r>
      <w:r w:rsidRPr="0015422E">
        <w:rPr>
          <w:rFonts w:ascii="Times New Roman" w:hAnsi="Times New Roman" w:cs="Times New Roman"/>
          <w:i w:val="0"/>
          <w:sz w:val="24"/>
          <w:szCs w:val="24"/>
        </w:rPr>
        <w:fldChar w:fldCharType="begin"/>
      </w:r>
      <w:r w:rsidRPr="0015422E">
        <w:rPr>
          <w:rFonts w:ascii="Times New Roman" w:hAnsi="Times New Roman" w:cs="Times New Roman"/>
          <w:i w:val="0"/>
          <w:sz w:val="24"/>
          <w:szCs w:val="24"/>
        </w:rPr>
        <w:instrText xml:space="preserve"> SEQ Figure \* ARABIC </w:instrText>
      </w:r>
      <w:r w:rsidRPr="0015422E">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3</w:t>
      </w:r>
      <w:r w:rsidRPr="0015422E">
        <w:rPr>
          <w:rFonts w:ascii="Times New Roman" w:hAnsi="Times New Roman" w:cs="Times New Roman"/>
          <w:i w:val="0"/>
          <w:sz w:val="24"/>
          <w:szCs w:val="24"/>
        </w:rPr>
        <w:fldChar w:fldCharType="end"/>
      </w:r>
      <w:r w:rsidR="005A4750" w:rsidRPr="0015422E">
        <w:rPr>
          <w:rFonts w:ascii="Times New Roman" w:hAnsi="Times New Roman" w:cs="Times New Roman"/>
          <w:i w:val="0"/>
          <w:sz w:val="24"/>
          <w:szCs w:val="24"/>
        </w:rPr>
        <w:t xml:space="preserve">. </w:t>
      </w:r>
      <w:r w:rsidR="008415E8" w:rsidRPr="0015422E">
        <w:rPr>
          <w:rFonts w:ascii="Times New Roman" w:hAnsi="Times New Roman" w:cs="Times New Roman"/>
          <w:i w:val="0"/>
          <w:sz w:val="24"/>
          <w:szCs w:val="24"/>
        </w:rPr>
        <w:t>The Three Regimes of Damping.</w:t>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r>
      <w:r w:rsidR="008415E8" w:rsidRPr="0015422E">
        <w:rPr>
          <w:rFonts w:ascii="Times New Roman" w:hAnsi="Times New Roman" w:cs="Times New Roman"/>
          <w:i w:val="0"/>
          <w:sz w:val="24"/>
          <w:szCs w:val="24"/>
        </w:rPr>
        <w:tab/>
        <w:t xml:space="preserve">       </w:t>
      </w:r>
      <w:r w:rsidR="0015422E" w:rsidRPr="0015422E">
        <w:rPr>
          <w:rFonts w:ascii="Times New Roman" w:hAnsi="Times New Roman" w:cs="Times New Roman"/>
          <w:i w:val="0"/>
          <w:sz w:val="24"/>
          <w:szCs w:val="24"/>
        </w:rPr>
        <w:t>The blue dotted sinusoidal curve shows the angle change over time for 50mm magnet spacing</w:t>
      </w:r>
      <w:r w:rsidR="007A4534">
        <w:rPr>
          <w:rFonts w:ascii="Times New Roman" w:hAnsi="Times New Roman" w:cs="Times New Roman"/>
          <w:i w:val="0"/>
          <w:sz w:val="24"/>
          <w:szCs w:val="24"/>
        </w:rPr>
        <w:t>, this is the underdamped case</w:t>
      </w:r>
      <w:r w:rsidR="0015422E" w:rsidRPr="0015422E">
        <w:rPr>
          <w:rFonts w:ascii="Times New Roman" w:hAnsi="Times New Roman" w:cs="Times New Roman"/>
          <w:i w:val="0"/>
          <w:sz w:val="24"/>
          <w:szCs w:val="24"/>
        </w:rPr>
        <w:t>.</w:t>
      </w:r>
      <w:r w:rsidR="0015422E">
        <w:rPr>
          <w:rFonts w:ascii="Times New Roman" w:hAnsi="Times New Roman" w:cs="Times New Roman"/>
          <w:i w:val="0"/>
          <w:sz w:val="24"/>
          <w:szCs w:val="24"/>
        </w:rPr>
        <w:t xml:space="preserve"> </w:t>
      </w:r>
      <w:r w:rsidR="00F42088">
        <w:rPr>
          <w:rFonts w:ascii="Times New Roman" w:hAnsi="Times New Roman" w:cs="Times New Roman"/>
          <w:i w:val="0"/>
          <w:sz w:val="24"/>
          <w:szCs w:val="24"/>
        </w:rPr>
        <w:t xml:space="preserve">The orange dotted </w:t>
      </w:r>
      <w:r w:rsidR="0058036E">
        <w:rPr>
          <w:rFonts w:ascii="Times New Roman" w:hAnsi="Times New Roman" w:cs="Times New Roman"/>
          <w:i w:val="0"/>
          <w:sz w:val="24"/>
          <w:szCs w:val="24"/>
        </w:rPr>
        <w:t xml:space="preserve">curve </w:t>
      </w:r>
      <w:r w:rsidR="00A03BAC">
        <w:rPr>
          <w:rFonts w:ascii="Times New Roman" w:hAnsi="Times New Roman" w:cs="Times New Roman"/>
          <w:i w:val="0"/>
          <w:sz w:val="24"/>
          <w:szCs w:val="24"/>
        </w:rPr>
        <w:t xml:space="preserve">is the </w:t>
      </w:r>
      <w:r w:rsidR="007A4534">
        <w:rPr>
          <w:rFonts w:ascii="Times New Roman" w:hAnsi="Times New Roman" w:cs="Times New Roman"/>
          <w:i w:val="0"/>
          <w:sz w:val="24"/>
          <w:szCs w:val="24"/>
        </w:rPr>
        <w:t>critically damped case, where the magnet spacing is 14mm. The grey dotted line is the overdamped case, where the magnet spacing is 10mm. The critically damped case clearly converges to zero faster than the overdamped case, as expected.</w:t>
      </w:r>
    </w:p>
    <w:p w14:paraId="059C2E86" w14:textId="4548A18E" w:rsidR="00596F49" w:rsidRDefault="003B3D6E" w:rsidP="00ED770C">
      <w:r>
        <w:lastRenderedPageBreak/>
        <w:t xml:space="preserve">The three regimes of damping are shown in Figure 3. The underdamped case changes sign in a sinusoidal pattern as shown. The overdamped case converges to zero without changing sign, and the critically damped case also converges to zero without changing sign but does so slightly faster than the overdamped case. </w:t>
      </w:r>
    </w:p>
    <w:p w14:paraId="782D98C6" w14:textId="22F7FBC5" w:rsidR="00BE311D" w:rsidRDefault="00ED770C" w:rsidP="00ED770C">
      <w:pPr>
        <w:rPr>
          <w:rFonts w:eastAsiaTheme="minorEastAsia"/>
        </w:rPr>
      </w:pPr>
      <w:r>
        <w:t xml:space="preserve">The wave speed, </w:t>
      </w:r>
      <w:r>
        <w:rPr>
          <w:i/>
        </w:rPr>
        <w:t>v</w:t>
      </w:r>
      <w:r w:rsidR="003B3D6E">
        <w:rPr>
          <w:i/>
        </w:rPr>
        <w:t xml:space="preserve">, </w:t>
      </w:r>
      <w:r w:rsidR="003B3D6E" w:rsidRPr="003B3D6E">
        <w:t>of the undamped motion</w:t>
      </w:r>
      <w:r>
        <w:t xml:space="preserve"> can be calculated using the formula </w:t>
      </w:r>
      <w:r w:rsidRPr="00ED770C">
        <w:rPr>
          <w:rFonts w:eastAsiaTheme="minorEastAsia"/>
        </w:rPr>
        <w:t>relation</w:t>
      </w:r>
      <w:r w:rsidR="003B3D6E">
        <w:rPr>
          <w:rFonts w:eastAsiaTheme="minorEastAsia"/>
        </w:rPr>
        <w:tab/>
      </w:r>
      <w:r w:rsidR="003B3D6E">
        <w:rPr>
          <w:rFonts w:eastAsiaTheme="minorEastAsia"/>
        </w:rPr>
        <w:tab/>
      </w:r>
      <w:r w:rsidRPr="00ED770C">
        <w:rPr>
          <w:rFonts w:eastAsiaTheme="minorEastAsia"/>
        </w:rPr>
        <w:t xml:space="preserve"> </w:t>
      </w:r>
      <m:oMath>
        <m:r>
          <w:rPr>
            <w:rFonts w:ascii="Cambria Math" w:hAnsi="Cambria Math"/>
          </w:rPr>
          <m:t xml:space="preserve">v= </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μ</m:t>
                </m:r>
              </m:den>
            </m:f>
          </m:e>
        </m:rad>
      </m:oMath>
      <w:r w:rsidRPr="00ED770C">
        <w:rPr>
          <w:rFonts w:eastAsiaTheme="minorEastAsia"/>
        </w:rPr>
        <w:t xml:space="preserve">, where </w:t>
      </w:r>
      <w:r w:rsidRPr="00ED770C">
        <w:rPr>
          <w:rFonts w:eastAsiaTheme="minorEastAsia"/>
          <w:i/>
        </w:rPr>
        <w:t>T</w:t>
      </w:r>
      <w:r w:rsidRPr="00ED770C">
        <w:rPr>
          <w:rFonts w:eastAsiaTheme="minorEastAsia"/>
        </w:rPr>
        <w:t xml:space="preserve"> is the tension in the string and </w:t>
      </w:r>
      <m:oMath>
        <m:r>
          <w:rPr>
            <w:rFonts w:ascii="Cambria Math" w:hAnsi="Cambria Math"/>
          </w:rPr>
          <m:t>μ</m:t>
        </m:r>
      </m:oMath>
      <w:r w:rsidRPr="00ED770C">
        <w:rPr>
          <w:rFonts w:eastAsiaTheme="minorEastAsia"/>
        </w:rPr>
        <w:t xml:space="preserve"> is the linear mass density of the stretched portion of the string.</w:t>
      </w:r>
      <w:r w:rsidR="00A21FAB">
        <w:rPr>
          <w:rFonts w:eastAsiaTheme="minorEastAsia"/>
        </w:rPr>
        <w:t xml:space="preserve"> T, the force of tension in the string </w:t>
      </w:r>
      <w:r w:rsidR="001C1D16">
        <w:rPr>
          <w:rFonts w:eastAsiaTheme="minorEastAsia"/>
        </w:rPr>
        <w:t>c</w:t>
      </w:r>
      <w:r w:rsidR="00A21FAB">
        <w:rPr>
          <w:rFonts w:eastAsiaTheme="minorEastAsia"/>
        </w:rPr>
        <w:t xml:space="preserve">an be found using the </w:t>
      </w:r>
      <w:r w:rsidR="00A21FAB" w:rsidRPr="00A21FAB">
        <w:rPr>
          <w:rFonts w:eastAsiaTheme="minorEastAsia"/>
        </w:rPr>
        <w:t xml:space="preserve">equation </w:t>
      </w:r>
      <m:oMath>
        <m:r>
          <w:rPr>
            <w:rFonts w:ascii="Cambria Math" w:eastAsiaTheme="minorEastAsia" w:hAnsi="Cambria Math"/>
          </w:rPr>
          <m:t>T=g (M+ m)</m:t>
        </m:r>
      </m:oMath>
      <w:r w:rsidR="00A21FAB" w:rsidRPr="00A21FAB">
        <w:rPr>
          <w:rFonts w:eastAsiaTheme="minorEastAsia"/>
        </w:rPr>
        <w:t xml:space="preserve">, where </w:t>
      </w:r>
      <w:r w:rsidR="00A21FAB" w:rsidRPr="00A21FAB">
        <w:rPr>
          <w:rFonts w:eastAsiaTheme="minorEastAsia"/>
          <w:i/>
        </w:rPr>
        <w:t>M</w:t>
      </w:r>
      <w:r w:rsidR="00A21FAB" w:rsidRPr="00A21FAB">
        <w:rPr>
          <w:rFonts w:eastAsiaTheme="minorEastAsia"/>
        </w:rPr>
        <w:t xml:space="preserve"> is the m</w:t>
      </w:r>
      <w:r w:rsidR="00A21FAB">
        <w:rPr>
          <w:rFonts w:eastAsiaTheme="minorEastAsia"/>
        </w:rPr>
        <w:t>ass of the string,</w:t>
      </w:r>
      <w:r w:rsidR="00A21FAB" w:rsidRPr="00A21FAB">
        <w:rPr>
          <w:rFonts w:eastAsiaTheme="minorEastAsia"/>
        </w:rPr>
        <w:t xml:space="preserve"> m is the mass of the weight suspended,</w:t>
      </w:r>
      <w:r w:rsidR="00A21FAB">
        <w:rPr>
          <w:rFonts w:eastAsiaTheme="minorEastAsia"/>
          <w:sz w:val="20"/>
        </w:rPr>
        <w:t xml:space="preserve"> </w:t>
      </w:r>
      <w:r w:rsidR="00A21FAB">
        <w:rPr>
          <w:rFonts w:eastAsiaTheme="minorEastAsia"/>
        </w:rPr>
        <w:t xml:space="preserve">and </w:t>
      </w:r>
      <w:r w:rsidR="00A21FAB">
        <w:rPr>
          <w:rFonts w:eastAsiaTheme="minorEastAsia"/>
          <w:i/>
        </w:rPr>
        <w:t>g</w:t>
      </w:r>
      <w:r w:rsidR="00A21FAB">
        <w:rPr>
          <w:rFonts w:eastAsiaTheme="minorEastAsia"/>
        </w:rPr>
        <w:t xml:space="preserve"> is the acceleration due to gravity. Using this equation</w:t>
      </w:r>
      <w:r w:rsidR="00BE311D">
        <w:rPr>
          <w:rFonts w:eastAsiaTheme="minorEastAsia"/>
        </w:rPr>
        <w:t xml:space="preserve"> and the definition of the linear mass density (the mass divided by the length) the complete equation for the wave speed, </w:t>
      </w:r>
      <w:r w:rsidR="00BE311D">
        <w:rPr>
          <w:rFonts w:eastAsiaTheme="minorEastAsia"/>
          <w:i/>
        </w:rPr>
        <w:t>v</w:t>
      </w:r>
      <w:r w:rsidR="00BE311D">
        <w:rPr>
          <w:rFonts w:eastAsiaTheme="minorEastAsia"/>
        </w:rPr>
        <w:t>, was found to be:</w:t>
      </w:r>
    </w:p>
    <w:p w14:paraId="6C88C225" w14:textId="5C5179B5" w:rsidR="00ED770C" w:rsidRPr="001C1D16" w:rsidRDefault="00BE311D" w:rsidP="001C1D16">
      <w:pPr>
        <w:jc w:val="center"/>
        <w:rPr>
          <w:rFonts w:eastAsiaTheme="minorEastAsia"/>
        </w:rPr>
      </w:pPr>
      <m:oMathPara>
        <m:oMath>
          <m:r>
            <w:rPr>
              <w:rFonts w:ascii="Cambria Math" w:hAnsi="Cambria Math"/>
            </w:rPr>
            <m:t xml:space="preserve">v= </m:t>
          </m:r>
          <m:rad>
            <m:radPr>
              <m:degHide m:val="1"/>
              <m:ctrlPr>
                <w:rPr>
                  <w:rFonts w:ascii="Cambria Math" w:hAnsi="Cambria Math"/>
                  <w:i/>
                </w:rPr>
              </m:ctrlPr>
            </m:radPr>
            <m:deg/>
            <m:e>
              <m:f>
                <m:fPr>
                  <m:ctrlPr>
                    <w:rPr>
                      <w:rFonts w:ascii="Cambria Math" w:hAnsi="Cambria Math"/>
                      <w:i/>
                    </w:rPr>
                  </m:ctrlPr>
                </m:fPr>
                <m:num>
                  <m:r>
                    <w:rPr>
                      <w:rFonts w:ascii="Cambria Math" w:eastAsiaTheme="minorEastAsia" w:hAnsi="Cambria Math"/>
                    </w:rPr>
                    <m:t>g (M+ m)</m:t>
                  </m:r>
                </m:num>
                <m:den>
                  <m:r>
                    <w:rPr>
                      <w:rFonts w:ascii="Cambria Math" w:hAnsi="Cambria Math"/>
                    </w:rPr>
                    <m:t>μ</m:t>
                  </m:r>
                </m:den>
              </m:f>
            </m:e>
          </m:rad>
        </m:oMath>
      </m:oMathPara>
    </w:p>
    <w:p w14:paraId="4B3CDD9C" w14:textId="30B76CD1" w:rsidR="001C1D16" w:rsidRDefault="001C1D16" w:rsidP="001C1D16">
      <w:pPr>
        <w:rPr>
          <w:rFonts w:eastAsiaTheme="minorEastAsia"/>
        </w:rPr>
      </w:pPr>
      <w:r>
        <w:rPr>
          <w:rFonts w:eastAsiaTheme="minorEastAsia"/>
        </w:rPr>
        <w:t xml:space="preserve">The actual calculated values for the linear mass densities and wave speeds for </w:t>
      </w:r>
      <w:r w:rsidR="003B3D6E">
        <w:rPr>
          <w:rFonts w:eastAsiaTheme="minorEastAsia"/>
        </w:rPr>
        <w:t>each trial are shown in Table 1, this speed is calculated using values from the undamped trial.</w:t>
      </w:r>
    </w:p>
    <w:p w14:paraId="1207184B" w14:textId="77777777" w:rsidR="000713D4" w:rsidRDefault="000713D4" w:rsidP="001C1D16">
      <w:pPr>
        <w:rPr>
          <w:rFonts w:eastAsiaTheme="minorEastAsia"/>
        </w:rPr>
      </w:pPr>
    </w:p>
    <w:p w14:paraId="6DD6C36E" w14:textId="5376DCF2" w:rsidR="000713D4" w:rsidRPr="000713D4" w:rsidRDefault="000713D4" w:rsidP="001C1D16">
      <w:pPr>
        <w:rPr>
          <w:rFonts w:eastAsiaTheme="minorEastAsia"/>
          <w:u w:val="single"/>
        </w:rPr>
      </w:pPr>
      <w:r w:rsidRPr="000713D4">
        <w:rPr>
          <w:rFonts w:eastAsiaTheme="minorEastAsia"/>
          <w:u w:val="single"/>
        </w:rPr>
        <w:t>Finding the Quality Factor-Method 1:</w:t>
      </w:r>
    </w:p>
    <w:p w14:paraId="45D6FBB5" w14:textId="77777777" w:rsidR="000713D4" w:rsidRDefault="000713D4" w:rsidP="001C1D16">
      <w:pPr>
        <w:rPr>
          <w:rFonts w:eastAsiaTheme="minorEastAsia"/>
        </w:rPr>
      </w:pPr>
    </w:p>
    <w:p w14:paraId="09ED268D" w14:textId="77777777" w:rsidR="00C870DA" w:rsidRDefault="00C870DA" w:rsidP="001C1D16">
      <w:pPr>
        <w:rPr>
          <w:rFonts w:eastAsiaTheme="minorEastAsia"/>
        </w:rPr>
      </w:pPr>
    </w:p>
    <w:p w14:paraId="4E06E6C8" w14:textId="77777777" w:rsidR="00C870DA" w:rsidRDefault="00C870DA" w:rsidP="00454975">
      <w:pPr>
        <w:keepNext/>
        <w:jc w:val="center"/>
      </w:pPr>
      <w:r>
        <w:rPr>
          <w:noProof/>
        </w:rPr>
        <w:drawing>
          <wp:inline distT="0" distB="0" distL="0" distR="0" wp14:anchorId="189FDB7E" wp14:editId="14DA4B5F">
            <wp:extent cx="5045163" cy="3020323"/>
            <wp:effectExtent l="0" t="0" r="9525" b="25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C77466E" w14:textId="3C11C720" w:rsidR="00C870DA" w:rsidRPr="00114B82" w:rsidRDefault="00C870DA" w:rsidP="00C870DA">
      <w:pPr>
        <w:pStyle w:val="Caption"/>
        <w:rPr>
          <w:rFonts w:ascii="Times New Roman" w:eastAsiaTheme="minorEastAsia" w:hAnsi="Times New Roman" w:cs="Times New Roman"/>
          <w:i w:val="0"/>
          <w:sz w:val="24"/>
          <w:szCs w:val="24"/>
        </w:rPr>
      </w:pPr>
      <w:r w:rsidRPr="00114B82">
        <w:rPr>
          <w:rFonts w:ascii="Times New Roman" w:hAnsi="Times New Roman" w:cs="Times New Roman"/>
          <w:i w:val="0"/>
          <w:sz w:val="24"/>
          <w:szCs w:val="24"/>
        </w:rPr>
        <w:t xml:space="preserve">Figure </w:t>
      </w:r>
      <w:r w:rsidRPr="00114B82">
        <w:rPr>
          <w:rFonts w:ascii="Times New Roman" w:hAnsi="Times New Roman" w:cs="Times New Roman"/>
          <w:i w:val="0"/>
          <w:sz w:val="24"/>
          <w:szCs w:val="24"/>
        </w:rPr>
        <w:fldChar w:fldCharType="begin"/>
      </w:r>
      <w:r w:rsidRPr="00114B82">
        <w:rPr>
          <w:rFonts w:ascii="Times New Roman" w:hAnsi="Times New Roman" w:cs="Times New Roman"/>
          <w:i w:val="0"/>
          <w:sz w:val="24"/>
          <w:szCs w:val="24"/>
        </w:rPr>
        <w:instrText xml:space="preserve"> SEQ Figure \* ARABIC </w:instrText>
      </w:r>
      <w:r w:rsidRPr="00114B82">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4</w:t>
      </w:r>
      <w:r w:rsidRPr="00114B82">
        <w:rPr>
          <w:rFonts w:ascii="Times New Roman" w:hAnsi="Times New Roman" w:cs="Times New Roman"/>
          <w:i w:val="0"/>
          <w:sz w:val="24"/>
          <w:szCs w:val="24"/>
        </w:rPr>
        <w:fldChar w:fldCharType="end"/>
      </w:r>
      <w:r w:rsidRPr="00114B82">
        <w:rPr>
          <w:rFonts w:ascii="Times New Roman" w:hAnsi="Times New Roman" w:cs="Times New Roman"/>
          <w:i w:val="0"/>
          <w:sz w:val="24"/>
          <w:szCs w:val="24"/>
        </w:rPr>
        <w:t>.</w:t>
      </w:r>
      <w:r w:rsidR="00640CC3" w:rsidRPr="00114B82">
        <w:rPr>
          <w:rFonts w:ascii="Times New Roman" w:hAnsi="Times New Roman" w:cs="Times New Roman"/>
          <w:i w:val="0"/>
          <w:sz w:val="24"/>
          <w:szCs w:val="24"/>
        </w:rPr>
        <w:t xml:space="preserve"> </w:t>
      </w:r>
      <w:r w:rsidR="00114B82" w:rsidRPr="00114B82">
        <w:rPr>
          <w:rFonts w:ascii="Times New Roman" w:hAnsi="Times New Roman" w:cs="Times New Roman"/>
          <w:i w:val="0"/>
          <w:sz w:val="24"/>
          <w:szCs w:val="24"/>
        </w:rPr>
        <w:t xml:space="preserve">Damping Time </w:t>
      </w:r>
      <w:r w:rsidR="00114B82">
        <w:rPr>
          <w:rFonts w:ascii="Times New Roman" w:hAnsi="Times New Roman" w:cs="Times New Roman"/>
          <w:i w:val="0"/>
          <w:sz w:val="24"/>
          <w:szCs w:val="24"/>
        </w:rPr>
        <w:t>with 35mm Spacing.</w:t>
      </w:r>
      <w:r w:rsidR="00114B82">
        <w:rPr>
          <w:rFonts w:ascii="Times New Roman" w:hAnsi="Times New Roman" w:cs="Times New Roman"/>
          <w:i w:val="0"/>
          <w:sz w:val="24"/>
          <w:szCs w:val="24"/>
        </w:rPr>
        <w:tab/>
      </w:r>
      <w:r w:rsidR="00114B82">
        <w:rPr>
          <w:rFonts w:ascii="Times New Roman" w:hAnsi="Times New Roman" w:cs="Times New Roman"/>
          <w:i w:val="0"/>
          <w:sz w:val="24"/>
          <w:szCs w:val="24"/>
        </w:rPr>
        <w:tab/>
      </w:r>
      <w:r w:rsidR="00114B82">
        <w:rPr>
          <w:rFonts w:ascii="Times New Roman" w:hAnsi="Times New Roman" w:cs="Times New Roman"/>
          <w:i w:val="0"/>
          <w:sz w:val="24"/>
          <w:szCs w:val="24"/>
        </w:rPr>
        <w:tab/>
      </w:r>
      <w:r w:rsidR="00114B82">
        <w:rPr>
          <w:rFonts w:ascii="Times New Roman" w:hAnsi="Times New Roman" w:cs="Times New Roman"/>
          <w:i w:val="0"/>
          <w:sz w:val="24"/>
          <w:szCs w:val="24"/>
        </w:rPr>
        <w:tab/>
      </w:r>
      <w:r w:rsidR="00114B82">
        <w:rPr>
          <w:rFonts w:ascii="Times New Roman" w:hAnsi="Times New Roman" w:cs="Times New Roman"/>
          <w:i w:val="0"/>
          <w:sz w:val="24"/>
          <w:szCs w:val="24"/>
        </w:rPr>
        <w:tab/>
      </w:r>
      <w:r w:rsidR="00114B82">
        <w:rPr>
          <w:rFonts w:ascii="Times New Roman" w:hAnsi="Times New Roman" w:cs="Times New Roman"/>
          <w:i w:val="0"/>
          <w:sz w:val="24"/>
          <w:szCs w:val="24"/>
        </w:rPr>
        <w:tab/>
      </w:r>
      <w:r w:rsidR="0095093E">
        <w:rPr>
          <w:rFonts w:ascii="Times New Roman" w:hAnsi="Times New Roman" w:cs="Times New Roman"/>
          <w:i w:val="0"/>
          <w:sz w:val="24"/>
          <w:szCs w:val="24"/>
        </w:rPr>
        <w:t xml:space="preserve">       </w:t>
      </w:r>
      <w:r w:rsidR="00114B82">
        <w:rPr>
          <w:rFonts w:ascii="Times New Roman" w:hAnsi="Times New Roman" w:cs="Times New Roman"/>
          <w:i w:val="0"/>
          <w:sz w:val="24"/>
          <w:szCs w:val="24"/>
        </w:rPr>
        <w:t xml:space="preserve">The blue dotted line above depicts the motion over time for the physical pendulum with a 35mm gap between the damping magnets. As shown, there is a significant decay in amplitude over time, the oscillations almost completely dying out after 15 seconds. The damping time can be found by analyzing how much the amplitude </w:t>
      </w:r>
      <w:r w:rsidR="0095093E">
        <w:rPr>
          <w:rFonts w:ascii="Times New Roman" w:hAnsi="Times New Roman" w:cs="Times New Roman"/>
          <w:i w:val="0"/>
          <w:sz w:val="24"/>
          <w:szCs w:val="24"/>
        </w:rPr>
        <w:t>decays over time, which is examined in Figure 5.</w:t>
      </w:r>
    </w:p>
    <w:p w14:paraId="3B5689CF" w14:textId="277A1E01" w:rsidR="00FF1495" w:rsidRDefault="00114B82" w:rsidP="00114B82">
      <w:pPr>
        <w:tabs>
          <w:tab w:val="left" w:pos="1544"/>
        </w:tabs>
        <w:rPr>
          <w:rFonts w:eastAsiaTheme="minorEastAsia"/>
        </w:rPr>
      </w:pPr>
      <w:r>
        <w:rPr>
          <w:rFonts w:eastAsiaTheme="minorEastAsia"/>
        </w:rPr>
        <w:tab/>
      </w:r>
    </w:p>
    <w:p w14:paraId="56A41630" w14:textId="77777777" w:rsidR="007569D1" w:rsidRDefault="007569D1" w:rsidP="00114B82">
      <w:pPr>
        <w:tabs>
          <w:tab w:val="left" w:pos="1544"/>
        </w:tabs>
        <w:rPr>
          <w:rFonts w:eastAsiaTheme="minorEastAsia"/>
        </w:rPr>
      </w:pPr>
    </w:p>
    <w:p w14:paraId="6FF40D2C" w14:textId="77777777" w:rsidR="007569D1" w:rsidRDefault="007569D1" w:rsidP="00114B82">
      <w:pPr>
        <w:tabs>
          <w:tab w:val="left" w:pos="1544"/>
        </w:tabs>
        <w:rPr>
          <w:rFonts w:eastAsiaTheme="minorEastAsia"/>
        </w:rPr>
      </w:pPr>
    </w:p>
    <w:p w14:paraId="00AA33BE" w14:textId="77777777" w:rsidR="007569D1" w:rsidRDefault="007569D1" w:rsidP="00114B82">
      <w:pPr>
        <w:tabs>
          <w:tab w:val="left" w:pos="1544"/>
        </w:tabs>
        <w:rPr>
          <w:rFonts w:eastAsiaTheme="minorEastAsia"/>
        </w:rPr>
      </w:pPr>
    </w:p>
    <w:p w14:paraId="1C8FC316" w14:textId="77777777" w:rsidR="007569D1" w:rsidRDefault="007569D1" w:rsidP="00114B82">
      <w:pPr>
        <w:tabs>
          <w:tab w:val="left" w:pos="1544"/>
        </w:tabs>
        <w:rPr>
          <w:rFonts w:eastAsiaTheme="minorEastAsia"/>
        </w:rPr>
      </w:pPr>
    </w:p>
    <w:p w14:paraId="523BEC46" w14:textId="77777777" w:rsidR="007569D1" w:rsidRDefault="007569D1" w:rsidP="00114B82">
      <w:pPr>
        <w:tabs>
          <w:tab w:val="left" w:pos="1544"/>
        </w:tabs>
        <w:rPr>
          <w:rFonts w:eastAsiaTheme="minorEastAsia"/>
        </w:rPr>
      </w:pPr>
    </w:p>
    <w:p w14:paraId="5FE41122" w14:textId="77777777" w:rsidR="007569D1" w:rsidRDefault="007569D1" w:rsidP="00114B82">
      <w:pPr>
        <w:tabs>
          <w:tab w:val="left" w:pos="1544"/>
        </w:tabs>
        <w:rPr>
          <w:rFonts w:eastAsiaTheme="minorEastAsia"/>
        </w:rPr>
      </w:pPr>
    </w:p>
    <w:p w14:paraId="1632F04C" w14:textId="77777777" w:rsidR="0095093E" w:rsidRDefault="00DF0228" w:rsidP="0095093E">
      <w:pPr>
        <w:keepNext/>
        <w:jc w:val="center"/>
      </w:pPr>
      <w:r>
        <w:rPr>
          <w:noProof/>
        </w:rPr>
        <w:drawing>
          <wp:inline distT="0" distB="0" distL="0" distR="0" wp14:anchorId="529ABC75" wp14:editId="5F04AD2C">
            <wp:extent cx="4720656" cy="2245185"/>
            <wp:effectExtent l="0" t="0" r="381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E9D1194" w14:textId="51745CE1" w:rsidR="00B9240D" w:rsidRDefault="0095093E" w:rsidP="00BA0E76">
      <w:pPr>
        <w:pStyle w:val="Caption"/>
        <w:rPr>
          <w:rFonts w:ascii="Times New Roman" w:hAnsi="Times New Roman" w:cs="Times New Roman"/>
          <w:i w:val="0"/>
          <w:sz w:val="24"/>
          <w:szCs w:val="24"/>
        </w:rPr>
      </w:pPr>
      <w:r w:rsidRPr="000F100B">
        <w:rPr>
          <w:rFonts w:ascii="Times New Roman" w:hAnsi="Times New Roman" w:cs="Times New Roman"/>
          <w:i w:val="0"/>
          <w:sz w:val="24"/>
          <w:szCs w:val="24"/>
        </w:rPr>
        <w:t xml:space="preserve">Figure </w:t>
      </w:r>
      <w:r w:rsidRPr="000F100B">
        <w:rPr>
          <w:rFonts w:ascii="Times New Roman" w:hAnsi="Times New Roman" w:cs="Times New Roman"/>
          <w:i w:val="0"/>
          <w:sz w:val="24"/>
          <w:szCs w:val="24"/>
        </w:rPr>
        <w:fldChar w:fldCharType="begin"/>
      </w:r>
      <w:r w:rsidRPr="000F100B">
        <w:rPr>
          <w:rFonts w:ascii="Times New Roman" w:hAnsi="Times New Roman" w:cs="Times New Roman"/>
          <w:i w:val="0"/>
          <w:sz w:val="24"/>
          <w:szCs w:val="24"/>
        </w:rPr>
        <w:instrText xml:space="preserve"> SEQ Figure \* ARABIC </w:instrText>
      </w:r>
      <w:r w:rsidRPr="000F100B">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5</w:t>
      </w:r>
      <w:r w:rsidRPr="000F100B">
        <w:rPr>
          <w:rFonts w:ascii="Times New Roman" w:hAnsi="Times New Roman" w:cs="Times New Roman"/>
          <w:i w:val="0"/>
          <w:sz w:val="24"/>
          <w:szCs w:val="24"/>
        </w:rPr>
        <w:fldChar w:fldCharType="end"/>
      </w:r>
      <w:r w:rsidRPr="000F100B">
        <w:rPr>
          <w:rFonts w:ascii="Times New Roman" w:hAnsi="Times New Roman" w:cs="Times New Roman"/>
          <w:i w:val="0"/>
          <w:sz w:val="24"/>
          <w:szCs w:val="24"/>
        </w:rPr>
        <w:t>. Peak-Height Ratios for 35mm Spac</w:t>
      </w:r>
      <w:r w:rsidR="000F100B">
        <w:rPr>
          <w:rFonts w:ascii="Times New Roman" w:hAnsi="Times New Roman" w:cs="Times New Roman"/>
          <w:i w:val="0"/>
          <w:sz w:val="24"/>
          <w:szCs w:val="24"/>
        </w:rPr>
        <w:t>ed Damping.</w:t>
      </w:r>
      <w:r w:rsidR="000F100B">
        <w:rPr>
          <w:rFonts w:ascii="Times New Roman" w:hAnsi="Times New Roman" w:cs="Times New Roman"/>
          <w:i w:val="0"/>
          <w:sz w:val="24"/>
          <w:szCs w:val="24"/>
        </w:rPr>
        <w:tab/>
      </w:r>
      <w:r w:rsidR="000F100B">
        <w:rPr>
          <w:rFonts w:ascii="Times New Roman" w:hAnsi="Times New Roman" w:cs="Times New Roman"/>
          <w:i w:val="0"/>
          <w:sz w:val="24"/>
          <w:szCs w:val="24"/>
        </w:rPr>
        <w:tab/>
      </w:r>
      <w:r w:rsidR="000F100B">
        <w:rPr>
          <w:rFonts w:ascii="Times New Roman" w:hAnsi="Times New Roman" w:cs="Times New Roman"/>
          <w:i w:val="0"/>
          <w:sz w:val="24"/>
          <w:szCs w:val="24"/>
        </w:rPr>
        <w:tab/>
      </w:r>
      <w:r w:rsidR="000F100B">
        <w:rPr>
          <w:rFonts w:ascii="Times New Roman" w:hAnsi="Times New Roman" w:cs="Times New Roman"/>
          <w:i w:val="0"/>
          <w:sz w:val="24"/>
          <w:szCs w:val="24"/>
        </w:rPr>
        <w:tab/>
      </w:r>
      <w:r w:rsidR="000F100B">
        <w:rPr>
          <w:rFonts w:ascii="Times New Roman" w:hAnsi="Times New Roman" w:cs="Times New Roman"/>
          <w:i w:val="0"/>
          <w:sz w:val="24"/>
          <w:szCs w:val="24"/>
        </w:rPr>
        <w:tab/>
        <w:t xml:space="preserve">      </w:t>
      </w:r>
      <w:r w:rsidRPr="000F100B">
        <w:rPr>
          <w:rFonts w:ascii="Times New Roman" w:hAnsi="Times New Roman" w:cs="Times New Roman"/>
          <w:i w:val="0"/>
          <w:sz w:val="24"/>
          <w:szCs w:val="24"/>
        </w:rPr>
        <w:t xml:space="preserve">The blue dots show the peak height ratios for six amplitudes. The motion mas mostly died out after these six, which limits the accuracy of the analysis. However, from the blue dotted </w:t>
      </w:r>
      <w:r w:rsidR="000F100B" w:rsidRPr="000F100B">
        <w:rPr>
          <w:rFonts w:ascii="Times New Roman" w:hAnsi="Times New Roman" w:cs="Times New Roman"/>
          <w:i w:val="0"/>
          <w:sz w:val="24"/>
          <w:szCs w:val="24"/>
        </w:rPr>
        <w:t>trend line</w:t>
      </w:r>
      <w:r w:rsidRPr="000F100B">
        <w:rPr>
          <w:rFonts w:ascii="Times New Roman" w:hAnsi="Times New Roman" w:cs="Times New Roman"/>
          <w:i w:val="0"/>
          <w:sz w:val="24"/>
          <w:szCs w:val="24"/>
        </w:rPr>
        <w:t xml:space="preserve"> we can see the results are fairly parallel to the x-axis, as desired. In fact</w:t>
      </w:r>
      <w:r w:rsidR="000F100B" w:rsidRPr="000F100B">
        <w:rPr>
          <w:rFonts w:ascii="Times New Roman" w:hAnsi="Times New Roman" w:cs="Times New Roman"/>
          <w:i w:val="0"/>
          <w:sz w:val="24"/>
          <w:szCs w:val="24"/>
        </w:rPr>
        <w:t>,</w:t>
      </w:r>
      <w:r w:rsidRPr="000F100B">
        <w:rPr>
          <w:rFonts w:ascii="Times New Roman" w:hAnsi="Times New Roman" w:cs="Times New Roman"/>
          <w:i w:val="0"/>
          <w:sz w:val="24"/>
          <w:szCs w:val="24"/>
        </w:rPr>
        <w:t xml:space="preserve"> the </w:t>
      </w:r>
      <w:r w:rsidR="000F100B" w:rsidRPr="000F100B">
        <w:rPr>
          <w:rFonts w:ascii="Times New Roman" w:hAnsi="Times New Roman" w:cs="Times New Roman"/>
          <w:i w:val="0"/>
          <w:sz w:val="24"/>
          <w:szCs w:val="24"/>
        </w:rPr>
        <w:t>trend line</w:t>
      </w:r>
      <w:r w:rsidRPr="000F100B">
        <w:rPr>
          <w:rFonts w:ascii="Times New Roman" w:hAnsi="Times New Roman" w:cs="Times New Roman"/>
          <w:i w:val="0"/>
          <w:sz w:val="24"/>
          <w:szCs w:val="24"/>
        </w:rPr>
        <w:t xml:space="preserve"> is of the form y=</w:t>
      </w:r>
      <w:proofErr w:type="spellStart"/>
      <w:r w:rsidRPr="000F100B">
        <w:rPr>
          <w:rFonts w:ascii="Times New Roman" w:hAnsi="Times New Roman" w:cs="Times New Roman"/>
          <w:i w:val="0"/>
          <w:sz w:val="24"/>
          <w:szCs w:val="24"/>
        </w:rPr>
        <w:t>ax+b</w:t>
      </w:r>
      <w:proofErr w:type="spellEnd"/>
      <w:r w:rsidRPr="000F100B">
        <w:rPr>
          <w:rFonts w:ascii="Times New Roman" w:hAnsi="Times New Roman" w:cs="Times New Roman"/>
          <w:i w:val="0"/>
          <w:sz w:val="24"/>
          <w:szCs w:val="24"/>
        </w:rPr>
        <w:t xml:space="preserve"> where a=</w:t>
      </w:r>
      <w:r w:rsidR="000F100B">
        <w:rPr>
          <w:rFonts w:ascii="Times New Roman" w:hAnsi="Times New Roman" w:cs="Times New Roman"/>
          <w:i w:val="0"/>
          <w:sz w:val="24"/>
          <w:szCs w:val="24"/>
        </w:rPr>
        <w:t>-0.006</w:t>
      </w:r>
      <w:r w:rsidR="000F100B">
        <w:rPr>
          <w:rFonts w:ascii="Times New Roman" w:hAnsi="Times New Roman" w:cs="Times New Roman"/>
          <w:i w:val="0"/>
          <w:sz w:val="24"/>
          <w:szCs w:val="24"/>
        </w:rPr>
        <w:sym w:font="Symbol" w:char="F0B1"/>
      </w:r>
      <w:r w:rsidR="000F100B">
        <w:rPr>
          <w:rFonts w:ascii="Times New Roman" w:hAnsi="Times New Roman" w:cs="Times New Roman"/>
          <w:i w:val="0"/>
          <w:sz w:val="24"/>
          <w:szCs w:val="24"/>
        </w:rPr>
        <w:t>.004</w:t>
      </w:r>
      <w:r w:rsidRPr="000F100B">
        <w:rPr>
          <w:rFonts w:ascii="Times New Roman" w:hAnsi="Times New Roman" w:cs="Times New Roman"/>
          <w:i w:val="0"/>
          <w:sz w:val="24"/>
          <w:szCs w:val="24"/>
        </w:rPr>
        <w:t xml:space="preserve"> and b=</w:t>
      </w:r>
      <w:r w:rsidR="000F100B">
        <w:rPr>
          <w:rFonts w:ascii="Times New Roman" w:hAnsi="Times New Roman" w:cs="Times New Roman"/>
          <w:i w:val="0"/>
          <w:sz w:val="24"/>
          <w:szCs w:val="24"/>
        </w:rPr>
        <w:t>0.70</w:t>
      </w:r>
      <w:r w:rsidR="000F100B">
        <w:rPr>
          <w:rFonts w:ascii="Times New Roman" w:hAnsi="Times New Roman" w:cs="Times New Roman"/>
          <w:i w:val="0"/>
          <w:sz w:val="24"/>
          <w:szCs w:val="24"/>
        </w:rPr>
        <w:sym w:font="Symbol" w:char="F0B1"/>
      </w:r>
      <w:r w:rsidR="000F100B">
        <w:rPr>
          <w:rFonts w:ascii="Times New Roman" w:hAnsi="Times New Roman" w:cs="Times New Roman"/>
          <w:i w:val="0"/>
          <w:sz w:val="24"/>
          <w:szCs w:val="24"/>
        </w:rPr>
        <w:t xml:space="preserve"> .01. The very small slope allows us to conclude that there is a trend in these amplitude ratios, and we can therefore use these amplitudes in our damping time analysis.</w:t>
      </w:r>
    </w:p>
    <w:p w14:paraId="4B722376" w14:textId="77777777" w:rsidR="007569D1" w:rsidRDefault="007569D1" w:rsidP="007569D1"/>
    <w:p w14:paraId="06D01403" w14:textId="77777777" w:rsidR="007177E7" w:rsidRDefault="007177E7" w:rsidP="007177E7">
      <w:r>
        <w:t>To find the damping time for the oscillation, we average the damping time for each ratio of successive normalized peaks. The damping time for one ratio is:</w:t>
      </w:r>
    </w:p>
    <w:p w14:paraId="779C6D09" w14:textId="77777777" w:rsidR="007177E7" w:rsidRDefault="007177E7" w:rsidP="007177E7"/>
    <w:p w14:paraId="470FEA14" w14:textId="77777777" w:rsidR="007177E7" w:rsidRPr="00160070" w:rsidRDefault="007177E7" w:rsidP="007177E7">
      <w:pPr>
        <w:rPr>
          <w:rFonts w:eastAsiaTheme="minorEastAsia"/>
          <w:bCs/>
          <w:color w:val="000000"/>
        </w:rPr>
      </w:pPr>
      <m:oMathPara>
        <m:oMath>
          <m:f>
            <m:fPr>
              <m:ctrlPr>
                <w:rPr>
                  <w:rFonts w:ascii="Cambria Math" w:hAnsi="Cambria Math"/>
                  <w:bCs/>
                  <w:i/>
                  <w:color w:val="000000"/>
                </w:rPr>
              </m:ctrlPr>
            </m:fPr>
            <m:num>
              <m:r>
                <w:rPr>
                  <w:rFonts w:ascii="Cambria Math" w:hAnsi="Cambria Math"/>
                  <w:color w:val="000000"/>
                </w:rPr>
                <m:t>V(t+T)</m:t>
              </m:r>
            </m:num>
            <m:den>
              <m:r>
                <w:rPr>
                  <w:rFonts w:ascii="Cambria Math" w:hAnsi="Cambria Math"/>
                  <w:color w:val="000000"/>
                </w:rPr>
                <m:t>V(t)</m:t>
              </m:r>
            </m:den>
          </m:f>
          <m:r>
            <w:rPr>
              <w:rFonts w:ascii="Cambria Math" w:hAnsi="Cambria Math"/>
              <w:color w:val="000000"/>
            </w:rPr>
            <m:t>=</m:t>
          </m:r>
          <m:sSup>
            <m:sSupPr>
              <m:ctrlPr>
                <w:rPr>
                  <w:rFonts w:ascii="Cambria Math" w:hAnsi="Cambria Math"/>
                  <w:bCs/>
                  <w:i/>
                  <w:color w:val="000000"/>
                </w:rPr>
              </m:ctrlPr>
            </m:sSupPr>
            <m:e>
              <m:r>
                <w:rPr>
                  <w:rFonts w:ascii="Cambria Math" w:hAnsi="Cambria Math"/>
                  <w:color w:val="000000"/>
                </w:rPr>
                <m:t>e</m:t>
              </m:r>
            </m:e>
            <m:sup>
              <m:f>
                <m:fPr>
                  <m:ctrlPr>
                    <w:rPr>
                      <w:rFonts w:ascii="Cambria Math" w:hAnsi="Cambria Math"/>
                      <w:bCs/>
                      <w:i/>
                      <w:color w:val="000000"/>
                    </w:rPr>
                  </m:ctrlPr>
                </m:fPr>
                <m:num>
                  <m:r>
                    <w:rPr>
                      <w:rFonts w:ascii="Cambria Math" w:hAnsi="Cambria Math"/>
                      <w:color w:val="000000"/>
                    </w:rPr>
                    <m:t>-t</m:t>
                  </m:r>
                </m:num>
                <m:den>
                  <m:r>
                    <w:rPr>
                      <w:rFonts w:ascii="Cambria Math" w:hAnsi="Cambria Math"/>
                      <w:color w:val="000000"/>
                    </w:rPr>
                    <m:t>τ</m:t>
                  </m:r>
                </m:den>
              </m:f>
            </m:sup>
          </m:sSup>
        </m:oMath>
      </m:oMathPara>
    </w:p>
    <w:p w14:paraId="4893EC30" w14:textId="77777777" w:rsidR="007177E7" w:rsidRPr="00160070" w:rsidRDefault="007177E7" w:rsidP="007177E7">
      <w:pPr>
        <w:rPr>
          <w:rFonts w:eastAsiaTheme="minorEastAsia"/>
          <w:bCs/>
          <w:color w:val="000000"/>
        </w:rPr>
      </w:pPr>
    </w:p>
    <w:p w14:paraId="6DD8CEFE" w14:textId="77777777" w:rsidR="007177E7" w:rsidRDefault="007177E7" w:rsidP="007177E7">
      <w:pPr>
        <w:rPr>
          <w:rFonts w:eastAsiaTheme="minorEastAsia"/>
          <w:bCs/>
          <w:color w:val="000000"/>
        </w:rPr>
      </w:pPr>
      <w:r>
        <w:rPr>
          <w:rFonts w:eastAsiaTheme="minorEastAsia"/>
          <w:bCs/>
          <w:color w:val="000000"/>
        </w:rPr>
        <w:t xml:space="preserve">Where </w:t>
      </w:r>
      <m:oMath>
        <m:r>
          <w:rPr>
            <w:rFonts w:ascii="Cambria Math" w:hAnsi="Cambria Math"/>
            <w:color w:val="000000"/>
          </w:rPr>
          <m:t>θ</m:t>
        </m:r>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 xml:space="preserve"> </m:t>
        </m:r>
      </m:oMath>
      <w:r>
        <w:rPr>
          <w:rFonts w:eastAsiaTheme="minorEastAsia"/>
          <w:bCs/>
          <w:color w:val="000000"/>
        </w:rPr>
        <w:t>is the angle at time t, T is the period, which is 1.41</w:t>
      </w:r>
      <w:r>
        <w:rPr>
          <w:rFonts w:eastAsiaTheme="minorEastAsia"/>
          <w:bCs/>
          <w:color w:val="000000"/>
        </w:rPr>
        <w:sym w:font="Symbol" w:char="F0B1"/>
      </w:r>
      <w:r>
        <w:rPr>
          <w:rFonts w:eastAsiaTheme="minorEastAsia"/>
          <w:bCs/>
          <w:color w:val="000000"/>
        </w:rPr>
        <w:t xml:space="preserve">.05 s. </w:t>
      </w:r>
      <m:oMath>
        <m:r>
          <w:rPr>
            <w:rFonts w:ascii="Cambria Math" w:hAnsi="Cambria Math"/>
            <w:color w:val="000000"/>
          </w:rPr>
          <m:t>θ(t+T)</m:t>
        </m:r>
      </m:oMath>
      <w:r>
        <w:rPr>
          <w:rFonts w:eastAsiaTheme="minorEastAsia"/>
          <w:bCs/>
          <w:color w:val="000000"/>
        </w:rPr>
        <w:t xml:space="preserve"> is the angle one period away from t, and </w:t>
      </w:r>
      <m:oMath>
        <m:r>
          <w:rPr>
            <w:rFonts w:ascii="Cambria Math" w:hAnsi="Cambria Math"/>
            <w:color w:val="000000"/>
          </w:rPr>
          <m:t>τ</m:t>
        </m:r>
      </m:oMath>
      <w:r>
        <w:rPr>
          <w:rFonts w:eastAsiaTheme="minorEastAsia"/>
          <w:bCs/>
          <w:color w:val="000000"/>
        </w:rPr>
        <w:t xml:space="preserve"> is the damping time. This equation can be solved for </w:t>
      </w:r>
      <m:oMath>
        <m:r>
          <w:rPr>
            <w:rFonts w:ascii="Cambria Math" w:hAnsi="Cambria Math"/>
            <w:color w:val="000000"/>
          </w:rPr>
          <m:t>τ</m:t>
        </m:r>
      </m:oMath>
      <w:r>
        <w:rPr>
          <w:rFonts w:eastAsiaTheme="minorEastAsia"/>
          <w:bCs/>
          <w:color w:val="000000"/>
        </w:rPr>
        <w:t xml:space="preserve"> to get:</w:t>
      </w:r>
    </w:p>
    <w:p w14:paraId="3189D325" w14:textId="77777777" w:rsidR="007177E7" w:rsidRPr="00751A6C" w:rsidRDefault="007177E7" w:rsidP="007177E7">
      <w:pPr>
        <w:rPr>
          <w:rFonts w:eastAsiaTheme="minorEastAsia"/>
          <w:bCs/>
          <w:color w:val="000000"/>
        </w:rPr>
      </w:pPr>
    </w:p>
    <w:p w14:paraId="0F760970" w14:textId="77777777" w:rsidR="007177E7" w:rsidRPr="00160070" w:rsidRDefault="007177E7" w:rsidP="007177E7">
      <w:pPr>
        <w:rPr>
          <w:rFonts w:eastAsiaTheme="minorEastAsia"/>
          <w:bCs/>
          <w:color w:val="000000"/>
        </w:rPr>
      </w:pPr>
      <m:oMathPara>
        <m:oMath>
          <m:r>
            <w:rPr>
              <w:rFonts w:ascii="Cambria Math" w:hAnsi="Cambria Math"/>
              <w:color w:val="000000"/>
            </w:rPr>
            <m:t>τ</m:t>
          </m:r>
          <m:r>
            <m:rPr>
              <m:sty m:val="p"/>
            </m:rPr>
            <w:rPr>
              <w:rFonts w:ascii="Cambria Math" w:eastAsiaTheme="minorEastAsia"/>
              <w:color w:val="000000"/>
            </w:rPr>
            <m:t>=</m:t>
          </m:r>
          <m:f>
            <m:fPr>
              <m:ctrlPr>
                <w:rPr>
                  <w:rFonts w:ascii="Cambria Math" w:hAnsi="Cambria Math"/>
                  <w:bCs/>
                  <w:i/>
                  <w:color w:val="000000"/>
                </w:rPr>
              </m:ctrlPr>
            </m:fPr>
            <m:num>
              <m:r>
                <w:rPr>
                  <w:rFonts w:ascii="Cambria Math" w:hAnsi="Cambria Math"/>
                  <w:color w:val="000000"/>
                </w:rPr>
                <m:t>T</m:t>
              </m:r>
            </m:num>
            <m:den>
              <m:r>
                <w:rPr>
                  <w:rFonts w:ascii="Cambria Math" w:hAnsi="Cambria Math"/>
                  <w:color w:val="000000"/>
                </w:rPr>
                <m:t>ln</m:t>
              </m:r>
              <m:d>
                <m:dPr>
                  <m:begChr m:val="|"/>
                  <m:endChr m:val="|"/>
                  <m:ctrlPr>
                    <w:rPr>
                      <w:rFonts w:ascii="Cambria Math" w:hAnsi="Cambria Math"/>
                      <w:bCs/>
                      <w:i/>
                      <w:color w:val="000000"/>
                    </w:rPr>
                  </m:ctrlPr>
                </m:dPr>
                <m:e>
                  <m:f>
                    <m:fPr>
                      <m:ctrlPr>
                        <w:rPr>
                          <w:rFonts w:ascii="Cambria Math" w:hAnsi="Cambria Math"/>
                          <w:bCs/>
                          <w:i/>
                          <w:color w:val="000000"/>
                        </w:rPr>
                      </m:ctrlPr>
                    </m:fPr>
                    <m:num>
                      <m:r>
                        <w:rPr>
                          <w:rFonts w:ascii="Cambria Math" w:hAnsi="Cambria Math"/>
                          <w:color w:val="000000"/>
                        </w:rPr>
                        <m:t>θ(t+T)</m:t>
                      </m:r>
                    </m:num>
                    <m:den>
                      <m:r>
                        <w:rPr>
                          <w:rFonts w:ascii="Cambria Math" w:hAnsi="Cambria Math"/>
                          <w:color w:val="000000"/>
                        </w:rPr>
                        <m:t>θ(t)</m:t>
                      </m:r>
                    </m:den>
                  </m:f>
                </m:e>
              </m:d>
            </m:den>
          </m:f>
        </m:oMath>
      </m:oMathPara>
    </w:p>
    <w:p w14:paraId="3E54BCBE" w14:textId="77777777" w:rsidR="007177E7" w:rsidRPr="00160070" w:rsidRDefault="007177E7" w:rsidP="007177E7">
      <w:pPr>
        <w:rPr>
          <w:rFonts w:eastAsiaTheme="minorEastAsia"/>
          <w:bCs/>
          <w:color w:val="000000"/>
        </w:rPr>
      </w:pPr>
    </w:p>
    <w:p w14:paraId="53D9A18F" w14:textId="03DA8235" w:rsidR="007177E7" w:rsidRDefault="007177E7" w:rsidP="007177E7">
      <w:pPr>
        <w:rPr>
          <w:rFonts w:eastAsiaTheme="minorEastAsia"/>
          <w:bCs/>
          <w:color w:val="000000"/>
        </w:rPr>
      </w:pPr>
      <w:r>
        <w:rPr>
          <w:rFonts w:eastAsiaTheme="minorEastAsia"/>
          <w:bCs/>
          <w:color w:val="000000"/>
        </w:rPr>
        <w:t xml:space="preserve">Using this equation, the damping time for each ratio was found and then averaged to get a value </w:t>
      </w:r>
      <w:r w:rsidRPr="00817238">
        <w:rPr>
          <w:rFonts w:eastAsiaTheme="minorEastAsia"/>
          <w:bCs/>
          <w:color w:val="000000"/>
        </w:rPr>
        <w:t>of 3.62</w:t>
      </w:r>
      <w:r w:rsidRPr="00817238">
        <w:rPr>
          <w:rFonts w:eastAsiaTheme="minorEastAsia"/>
          <w:bCs/>
          <w:color w:val="000000"/>
        </w:rPr>
        <w:sym w:font="Symbol" w:char="F0B1"/>
      </w:r>
      <w:r w:rsidRPr="00817238">
        <w:rPr>
          <w:rFonts w:eastAsiaTheme="minorEastAsia"/>
          <w:bCs/>
          <w:color w:val="000000"/>
        </w:rPr>
        <w:t xml:space="preserve">.05 s for </w:t>
      </w:r>
      <m:oMath>
        <m:r>
          <w:rPr>
            <w:rFonts w:ascii="Cambria Math" w:hAnsi="Cambria Math"/>
            <w:color w:val="000000"/>
          </w:rPr>
          <m:t>τ</m:t>
        </m:r>
      </m:oMath>
      <w:r w:rsidRPr="00817238">
        <w:rPr>
          <w:rFonts w:eastAsiaTheme="minorEastAsia"/>
          <w:bCs/>
          <w:color w:val="000000"/>
        </w:rPr>
        <w:t>. Using</w:t>
      </w:r>
      <w:r w:rsidRPr="00817238">
        <w:rPr>
          <w:rFonts w:eastAsiaTheme="minorEastAsia"/>
          <w:bCs/>
          <w:i/>
          <w:color w:val="000000"/>
        </w:rPr>
        <w:t xml:space="preserve"> </w:t>
      </w:r>
      <m:oMath>
        <m:r>
          <w:rPr>
            <w:rFonts w:ascii="Cambria Math" w:eastAsiaTheme="minorEastAsia" w:hAnsi="Cambria Math"/>
          </w:rPr>
          <m:t>τ</m:t>
        </m:r>
      </m:oMath>
      <w:r w:rsidRPr="00817238">
        <w:rPr>
          <w:rFonts w:eastAsiaTheme="minorEastAsia"/>
          <w:bCs/>
          <w:color w:val="000000"/>
        </w:rPr>
        <w:t xml:space="preserve"> and the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oMath>
      <w:r w:rsidRPr="00817238">
        <w:rPr>
          <w:rFonts w:eastAsiaTheme="minorEastAsia"/>
        </w:rPr>
        <w:t xml:space="preserve"> we found using the Lissajous Plots</w:t>
      </w:r>
      <w:r>
        <w:rPr>
          <w:rFonts w:eastAsiaTheme="minorEastAsia"/>
        </w:rPr>
        <w:t xml:space="preserve"> in Figure 6</w:t>
      </w:r>
      <w:r w:rsidRPr="00817238">
        <w:rPr>
          <w:rFonts w:eastAsiaTheme="minorEastAsia"/>
        </w:rPr>
        <w:t>,</w:t>
      </w:r>
      <w:r w:rsidRPr="00817238">
        <w:rPr>
          <w:rFonts w:eastAsiaTheme="minorEastAsia"/>
          <w:bCs/>
          <w:color w:val="000000"/>
        </w:rPr>
        <w:t xml:space="preserve"> Q, the quality factor, can now be calculated using the equation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τ</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oMath>
      <w:r w:rsidRPr="00817238">
        <w:rPr>
          <w:rFonts w:eastAsiaTheme="minorEastAsia"/>
        </w:rPr>
        <w:t xml:space="preserve">. </w:t>
      </w:r>
      <w:r w:rsidRPr="00817238">
        <w:rPr>
          <w:rFonts w:eastAsiaTheme="minorEastAsia"/>
          <w:bCs/>
          <w:color w:val="000000"/>
        </w:rPr>
        <w:t>From this</w:t>
      </w:r>
      <w:r>
        <w:rPr>
          <w:rFonts w:eastAsiaTheme="minorEastAsia"/>
          <w:bCs/>
          <w:color w:val="000000"/>
        </w:rPr>
        <w:t xml:space="preserve"> method</w:t>
      </w:r>
      <w:r w:rsidRPr="00817238">
        <w:rPr>
          <w:rFonts w:eastAsiaTheme="minorEastAsia"/>
          <w:bCs/>
          <w:color w:val="000000"/>
        </w:rPr>
        <w:t xml:space="preserve">, Q is found to be </w:t>
      </w:r>
      <w:r>
        <w:rPr>
          <w:rFonts w:eastAsiaTheme="minorEastAsia"/>
          <w:bCs/>
          <w:color w:val="000000"/>
        </w:rPr>
        <w:t>1.39</w:t>
      </w:r>
      <w:r w:rsidRPr="00817238">
        <w:rPr>
          <w:rFonts w:eastAsiaTheme="minorEastAsia"/>
          <w:bCs/>
          <w:color w:val="000000"/>
        </w:rPr>
        <w:sym w:font="Symbol" w:char="F0B1"/>
      </w:r>
      <w:r>
        <w:rPr>
          <w:rFonts w:eastAsiaTheme="minorEastAsia"/>
          <w:bCs/>
          <w:color w:val="000000"/>
        </w:rPr>
        <w:t>.07</w:t>
      </w:r>
      <w:r w:rsidRPr="00817238">
        <w:rPr>
          <w:rFonts w:eastAsiaTheme="minorEastAsia"/>
          <w:bCs/>
          <w:color w:val="000000"/>
        </w:rPr>
        <w:t>.</w:t>
      </w:r>
      <w:r>
        <w:rPr>
          <w:rFonts w:eastAsiaTheme="minorEastAsia"/>
          <w:bCs/>
          <w:color w:val="000000"/>
        </w:rPr>
        <w:t xml:space="preserve"> </w:t>
      </w:r>
    </w:p>
    <w:p w14:paraId="5E548EF4" w14:textId="77777777" w:rsidR="007569D1" w:rsidRDefault="007569D1" w:rsidP="007569D1"/>
    <w:p w14:paraId="6CFD0DF7" w14:textId="77777777" w:rsidR="007569D1" w:rsidRDefault="007569D1" w:rsidP="007569D1"/>
    <w:p w14:paraId="430DA914" w14:textId="77777777" w:rsidR="007569D1" w:rsidRDefault="007569D1" w:rsidP="007569D1"/>
    <w:p w14:paraId="7E1C30EA" w14:textId="77777777" w:rsidR="007569D1" w:rsidRPr="007569D1" w:rsidRDefault="007569D1" w:rsidP="007569D1"/>
    <w:p w14:paraId="3AB80B9F" w14:textId="77777777" w:rsidR="00B9240D" w:rsidRPr="00B9240D" w:rsidRDefault="00B9240D" w:rsidP="00B9240D"/>
    <w:p w14:paraId="35940E3C" w14:textId="1ACE6423" w:rsidR="00B9240D" w:rsidRDefault="00454975" w:rsidP="00B9240D">
      <w:r>
        <w:rPr>
          <w:noProof/>
        </w:rPr>
        <w:drawing>
          <wp:anchor distT="0" distB="0" distL="114300" distR="114300" simplePos="0" relativeHeight="251660288" behindDoc="0" locked="0" layoutInCell="1" allowOverlap="1" wp14:anchorId="64C68A6E" wp14:editId="17477CDA">
            <wp:simplePos x="0" y="0"/>
            <wp:positionH relativeFrom="column">
              <wp:posOffset>3026410</wp:posOffset>
            </wp:positionH>
            <wp:positionV relativeFrom="paragraph">
              <wp:posOffset>0</wp:posOffset>
            </wp:positionV>
            <wp:extent cx="2861310" cy="2669540"/>
            <wp:effectExtent l="0" t="0" r="8890" b="0"/>
            <wp:wrapThrough wrapText="bothSides">
              <wp:wrapPolygon edited="0">
                <wp:start x="0" y="0"/>
                <wp:lineTo x="0" y="21374"/>
                <wp:lineTo x="21475" y="21374"/>
                <wp:lineTo x="21475" y="0"/>
                <wp:lineTo x="0" y="0"/>
              </wp:wrapPolygon>
            </wp:wrapThrough>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extLst>
                        <a:ext uri="{28A0092B-C50C-407E-A947-70E740481C1C}">
                          <a14:useLocalDpi xmlns:a14="http://schemas.microsoft.com/office/drawing/2010/main" val="0"/>
                        </a:ext>
                      </a:extLst>
                    </a:blip>
                    <a:srcRect b="2524"/>
                    <a:stretch/>
                  </pic:blipFill>
                  <pic:spPr bwMode="auto">
                    <a:xfrm>
                      <a:off x="0" y="0"/>
                      <a:ext cx="2861310" cy="2669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24F55C6" wp14:editId="7AE45D99">
            <wp:simplePos x="0" y="0"/>
            <wp:positionH relativeFrom="column">
              <wp:posOffset>0</wp:posOffset>
            </wp:positionH>
            <wp:positionV relativeFrom="paragraph">
              <wp:posOffset>0</wp:posOffset>
            </wp:positionV>
            <wp:extent cx="2794635" cy="2616835"/>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a14="http://schemas.microsoft.com/office/drawing/2010/main" val="0"/>
                        </a:ext>
                      </a:extLst>
                    </a:blip>
                    <a:srcRect b="2151"/>
                    <a:stretch/>
                  </pic:blipFill>
                  <pic:spPr bwMode="auto">
                    <a:xfrm>
                      <a:off x="0" y="0"/>
                      <a:ext cx="2794635" cy="2616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240D">
        <w:rPr>
          <w:noProof/>
        </w:rPr>
        <mc:AlternateContent>
          <mc:Choice Requires="wps">
            <w:drawing>
              <wp:anchor distT="0" distB="0" distL="114300" distR="114300" simplePos="0" relativeHeight="251663360" behindDoc="0" locked="0" layoutInCell="1" allowOverlap="1" wp14:anchorId="7F71DEF9" wp14:editId="48185537">
                <wp:simplePos x="0" y="0"/>
                <wp:positionH relativeFrom="column">
                  <wp:posOffset>2908300</wp:posOffset>
                </wp:positionH>
                <wp:positionV relativeFrom="paragraph">
                  <wp:posOffset>117475</wp:posOffset>
                </wp:positionV>
                <wp:extent cx="453390" cy="29019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53390" cy="290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CBE226" w14:textId="14B0E7CF" w:rsidR="00366C30" w:rsidRPr="00B9240D" w:rsidRDefault="00366C30" w:rsidP="00B9240D">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1DEF9" id="_x0000_t202" coordsize="21600,21600" o:spt="202" path="m0,0l0,21600,21600,21600,21600,0xe">
                <v:stroke joinstyle="miter"/>
                <v:path gradientshapeok="t" o:connecttype="rect"/>
              </v:shapetype>
              <v:shape id="Text Box 11" o:spid="_x0000_s1026" type="#_x0000_t202" style="position:absolute;margin-left:229pt;margin-top:9.25pt;width:35.7pt;height:2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Jm4nUCAABaBQAADgAAAGRycy9lMm9Eb2MueG1srFTBbtswDL0P2D8Iuq9O0nRbgjpF1qLDgKIt&#10;lg49K7LUGJNFTVISZ1+/J9lJs26XDrvYFPlIkY+kzi/axrCN8qEmW/LhyYAzZSVVtX0q+beH63cf&#10;OQtR2EoYsqrkOxX4xeztm/Otm6oRrchUyjMEsWG6dSVfxeimRRHkSjUinJBTFkZNvhERR/9UVF5s&#10;Eb0xxWgweF9syVfOk1QhQHvVGfksx9dayXindVCRmZIjt5i/Pn+X6VvMzsX0yQu3qmWfhviHLBpR&#10;W1x6CHUlomBrX/8Rqqmlp0A6nkhqCtK6lirXgGqGgxfVLFbCqVwLyAnuQFP4f2Hl7ebes7pC74ac&#10;WdGgRw+qjewTtQwq8LN1YQrYwgEYW+iB3esDlKnsVvsm/VEQgx1M7w7spmgSyvHZ6ekEFgnTaDIY&#10;Ts5SlOLZ2fkQPytqWBJK7tG8zKnY3ITYQfeQdJel69qY3EBjf1MgZqdReQJ671RHl2+W4s6o5GXs&#10;V6XBQE47KfLsqUvj2UZgaoSUysZccY4LdEJp3P0axx6fXLusXuN88Mg3k40H56a25DNLL9Kuvu9T&#10;1h0eVB/VncTYLtu+v0uqdmivp25BgpPXNZpwI0K8Fx4bgb5hy+MdPtrQtuTUS5ytyP/8mz7hMaiw&#10;crbFhpU8/FgLrzgzXyxGeDIcj9NK5sP47MMIB39sWR5b7Lq5JLQDU4rsspjw0exF7al5xGMwT7fC&#10;JKzE3SWPe/EydnuPx0Sq+TyDsIROxBu7cDKFTvSmEXtoH4V3/RxGDPAt7XdRTF+MY4dNnpbm60i6&#10;zrOaCO5Y7YnHAudp7x+b9EIcnzPq+Umc/QIAAP//AwBQSwMEFAAGAAgAAAAhAJUsgafdAAAACQEA&#10;AA8AAABkcnMvZG93bnJldi54bWxMj8FOwzAQRO9I/QdrkXqjNlFSpSFOVYF6BdECEjc33iYR8TqK&#10;3Sb8PcsJjqMZzbwpt7PrxRXH0HnScL9SIJBqbztqNLwd93c5iBANWdN7Qg3fGGBbLW5KU1g/0Ste&#10;D7ERXEKhMBraGIdCylC36ExY+QGJvbMfnYksx0ba0Uxc7nqZKLWWznTEC60Z8LHF+utwcRren8+f&#10;H6l6aZ5cNkx+VpLcRmq9vJ13DyAizvEvDL/4jA4VM538hWwQvYY0y/lLZCPPQHAgSzYpiJOGdZqA&#10;rEr5/0H1AwAA//8DAFBLAQItABQABgAIAAAAIQDkmcPA+wAAAOEBAAATAAAAAAAAAAAAAAAAAAAA&#10;AABbQ29udGVudF9UeXBlc10ueG1sUEsBAi0AFAAGAAgAAAAhACOyauHXAAAAlAEAAAsAAAAAAAAA&#10;AAAAAAAALAEAAF9yZWxzLy5yZWxzUEsBAi0AFAAGAAgAAAAhAJkiZuJ1AgAAWgUAAA4AAAAAAAAA&#10;AAAAAAAALAIAAGRycy9lMm9Eb2MueG1sUEsBAi0AFAAGAAgAAAAhAJUsgafdAAAACQEAAA8AAAAA&#10;AAAAAAAAAAAAzQQAAGRycy9kb3ducmV2LnhtbFBLBQYAAAAABAAEAPMAAADXBQAAAAA=&#10;" filled="f" stroked="f">
                <v:textbox>
                  <w:txbxContent>
                    <w:p w14:paraId="0FCBE226" w14:textId="14B0E7CF" w:rsidR="00366C30" w:rsidRPr="00B9240D" w:rsidRDefault="00366C30" w:rsidP="00B9240D">
                      <w:pPr>
                        <w:rPr>
                          <w:b/>
                        </w:rPr>
                      </w:pPr>
                      <w:r>
                        <w:rPr>
                          <w:b/>
                        </w:rPr>
                        <w:t>b)</w:t>
                      </w:r>
                    </w:p>
                  </w:txbxContent>
                </v:textbox>
                <w10:wrap type="square"/>
              </v:shape>
            </w:pict>
          </mc:Fallback>
        </mc:AlternateContent>
      </w:r>
      <w:r w:rsidR="00B9240D">
        <w:rPr>
          <w:noProof/>
        </w:rPr>
        <mc:AlternateContent>
          <mc:Choice Requires="wps">
            <w:drawing>
              <wp:anchor distT="0" distB="0" distL="114300" distR="114300" simplePos="0" relativeHeight="251659264" behindDoc="0" locked="0" layoutInCell="1" allowOverlap="1" wp14:anchorId="7890FBB6" wp14:editId="192138BB">
                <wp:simplePos x="0" y="0"/>
                <wp:positionH relativeFrom="column">
                  <wp:posOffset>-175260</wp:posOffset>
                </wp:positionH>
                <wp:positionV relativeFrom="paragraph">
                  <wp:posOffset>117475</wp:posOffset>
                </wp:positionV>
                <wp:extent cx="346710"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4671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4CB60E" w14:textId="1A1C0F61" w:rsidR="00366C30" w:rsidRPr="00B9240D" w:rsidRDefault="00366C30">
                            <w:pPr>
                              <w:rPr>
                                <w:b/>
                              </w:rPr>
                            </w:pPr>
                            <w:r w:rsidRPr="00B9240D">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0FBB6" id="Text Box 10" o:spid="_x0000_s1027" type="#_x0000_t202" style="position:absolute;margin-left:-13.8pt;margin-top:9.25pt;width:27.3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4HqHUCAABhBQAADgAAAGRycy9lMm9Eb2MueG1srFRbT9swFH6ftP9g+X2k7TpgFSnqQEyTEKDB&#10;xLPr2DSa4+PZbpvu1++zk5SO7YVpL8nxOd+5X87O28awjfKhJlvy8dGIM2UlVbV9Kvm3h6t3p5yF&#10;KGwlDFlV8p0K/Hz+9s3Z1s3UhFZkKuUZjNgw27qSr2J0s6IIcqUaEY7IKQuhJt+IiKd/KiovtrDe&#10;mGIyGh0XW/KV8yRVCOBedkI+z/a1VjLeah1UZKbkiC3mr8/fZfoW8zMxe/LCrWrZhyH+IYpG1BZO&#10;96YuRRRs7es/TDW19BRIxyNJTUFa11LlHJDNePQim/uVcCrnguIEty9T+H9m5c3mzrO6Qu9QHisa&#10;9OhBtZF9opaBhfpsXZgBdu8AjC34wA78AGZKu9W+SX8kxCCHqd2+usmaBPP99PgkOZEQTSanx6Ns&#10;vXhWdj7Ez4oaloiSezQv11RsrkNEIIAOkOTL0lVtTG6gsb8xAOw4Kk9Ar53y6OLNVNwZlbSM/ao0&#10;KpDDTow8e+rCeLYRmBohpbIxZ5ztAp1QGr5fo9jjk2oX1WuU9xrZM9m4V25qSz5X6UXY1fchZN3h&#10;Ub+DvBMZ22XbtX5o55KqHbrsqduT4ORVjV5cixDvhMdioH1Y9niLjza0LTn1FGcr8j//xk94zCuk&#10;nG2xaCUPP9bCK87MF4tJ/jieTmE25sf0w8kED38oWR5K7Lq5IHRljLPiZCYTPpqB1J6aR9yERfIK&#10;kbASvkseB/IiduuPmyLVYpFB2EUn4rW9dzKZTlVOk/bQPgrv+nGMmOMbGlZSzF5MZYdNmpYW60i6&#10;ziOb6txVta8/9jhPcn9z0qE4fGfU82Wc/wIAAP//AwBQSwMEFAAGAAgAAAAhAOsnXf/dAAAACAEA&#10;AA8AAABkcnMvZG93bnJldi54bWxMj8tuwjAQRfeV+g/WVOoO7EaER4iDqlbdtip9SOxMPCQR8TiK&#10;DUn/vsMKlqN7dOfcfDO6VpyxD40nDU9TBQKp9LahSsP319tkCSJEQ9a0nlDDHwbYFPd3ucmsH+gT&#10;z9tYCS6hkBkNdYxdJmUoa3QmTH2HxNnB985EPvtK2t4MXO5amSg1l840xB9q0+FLjeVxe3Iaft4P&#10;u9+Z+qheXdoNflSS3Epq/fgwPq9BRBzjFYaLPqtDwU57fyIbRKthkizmjHKwTEEwkCx4215DOktB&#10;Frm8HVD8AwAA//8DAFBLAQItABQABgAIAAAAIQDkmcPA+wAAAOEBAAATAAAAAAAAAAAAAAAAAAAA&#10;AABbQ29udGVudF9UeXBlc10ueG1sUEsBAi0AFAAGAAgAAAAhACOyauHXAAAAlAEAAAsAAAAAAAAA&#10;AAAAAAAALAEAAF9yZWxzLy5yZWxzUEsBAi0AFAAGAAgAAAAhAESeB6h1AgAAYQUAAA4AAAAAAAAA&#10;AAAAAAAALAIAAGRycy9lMm9Eb2MueG1sUEsBAi0AFAAGAAgAAAAhAOsnXf/dAAAACAEAAA8AAAAA&#10;AAAAAAAAAAAAzQQAAGRycy9kb3ducmV2LnhtbFBLBQYAAAAABAAEAPMAAADXBQAAAAA=&#10;" filled="f" stroked="f">
                <v:textbox>
                  <w:txbxContent>
                    <w:p w14:paraId="414CB60E" w14:textId="1A1C0F61" w:rsidR="00366C30" w:rsidRPr="00B9240D" w:rsidRDefault="00366C30">
                      <w:pPr>
                        <w:rPr>
                          <w:b/>
                        </w:rPr>
                      </w:pPr>
                      <w:r w:rsidRPr="00B9240D">
                        <w:rPr>
                          <w:b/>
                        </w:rPr>
                        <w:t>a)</w:t>
                      </w:r>
                    </w:p>
                  </w:txbxContent>
                </v:textbox>
                <w10:wrap type="square"/>
              </v:shape>
            </w:pict>
          </mc:Fallback>
        </mc:AlternateContent>
      </w:r>
    </w:p>
    <w:p w14:paraId="0D07784A" w14:textId="2AC5D8D6" w:rsidR="00B9240D" w:rsidRPr="00B9240D" w:rsidRDefault="00B9240D" w:rsidP="00B9240D">
      <w:pPr>
        <w:jc w:val="center"/>
      </w:pPr>
      <w:r>
        <w:rPr>
          <w:noProof/>
        </w:rPr>
        <mc:AlternateContent>
          <mc:Choice Requires="wps">
            <w:drawing>
              <wp:anchor distT="0" distB="0" distL="114300" distR="114300" simplePos="0" relativeHeight="251665408" behindDoc="0" locked="0" layoutInCell="1" allowOverlap="1" wp14:anchorId="1EA9C282" wp14:editId="19ACF2E4">
                <wp:simplePos x="0" y="0"/>
                <wp:positionH relativeFrom="column">
                  <wp:posOffset>965835</wp:posOffset>
                </wp:positionH>
                <wp:positionV relativeFrom="paragraph">
                  <wp:posOffset>2914015</wp:posOffset>
                </wp:positionV>
                <wp:extent cx="34671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4671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EA4E5" w14:textId="781FFED9" w:rsidR="00366C30" w:rsidRPr="00B9240D" w:rsidRDefault="00366C30" w:rsidP="00B9240D">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A9C282" id="Text Box 12" o:spid="_x0000_s1028" type="#_x0000_t202" style="position:absolute;left:0;text-align:left;margin-left:76.05pt;margin-top:229.45pt;width:27.3pt;height: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Kk7ngCAABh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N+HM&#10;igY9elBdZJ+oY1CBn9aFGWD3DsDYQQ/sTh+gTGV32jfpj4IY7GB6u2c3RZNQvp8en4xhkTBNJqfH&#10;o8x+8ezsfIifFTUsCSX3aF7mVGyuQ0QigO4g6S5LV7UxuYHG/qYAsNeoPAGDd6qjzzdLcWtU8jL2&#10;q9JgIKedFHn21IXxbCMwNUJKZWOuOMcFOqE07n6N44BPrn1Wr3Hee+Sbyca9c1Nb8pmlF2lX33cp&#10;6x4P/g7qTmLsll1u/b7NS6q26LKnfk+Ck1c1enEtQrwTHouB9mHZ4y0+2lBbchokzlbkf/5Nn/CY&#10;V1g5a7FoJQ8/1sIrzswXi0n+OJ5O02bmw/TDyQQHf2hZHlrsurkgdGWMZ8XJLCZ8NDtRe2oe8SYs&#10;0q0wCStxd8njTryI/frjTZFqscgg7KIT8dreO5lCJ5bTpD10j8K7YRwj5viGdispZi+msscmT0uL&#10;dSRd55FNPPesDvxjj/MkD29OeigOzxn1/DLOfwEAAP//AwBQSwMEFAAGAAgAAAAhAMRfrn7eAAAA&#10;CwEAAA8AAABkcnMvZG93bnJldi54bWxMj8FOwzAMhu9IvENkJG4sWdWOtTSdEIgriAGTdssar61o&#10;nKrJ1vL2mBM7/van35/Lzex6ccYxdJ40LBcKBFLtbUeNhs+Pl7s1iBANWdN7Qg0/GGBTXV+VprB+&#10;onc8b2MjuIRCYTS0MQ6FlKFu0Zmw8AMS745+dCZyHBtpRzNxuetlotRKOtMRX2jNgE8t1t/bk9Pw&#10;9Xrc71L11jy7bJj8rCS5XGp9ezM/PoCIOMd/GP70WR0qdjr4E9kges5ZsmRUQ5qtcxBMJGp1D+LA&#10;kzzNQValvPyh+gUAAP//AwBQSwECLQAUAAYACAAAACEA5JnDwPsAAADhAQAAEwAAAAAAAAAAAAAA&#10;AAAAAAAAW0NvbnRlbnRfVHlwZXNdLnhtbFBLAQItABQABgAIAAAAIQAjsmrh1wAAAJQBAAALAAAA&#10;AAAAAAAAAAAAACwBAABfcmVscy8ucmVsc1BLAQItABQABgAIAAAAIQCvQqTueAIAAGEFAAAOAAAA&#10;AAAAAAAAAAAAACwCAABkcnMvZTJvRG9jLnhtbFBLAQItABQABgAIAAAAIQDEX65+3gAAAAsBAAAP&#10;AAAAAAAAAAAAAAAAANAEAABkcnMvZG93bnJldi54bWxQSwUGAAAAAAQABADzAAAA2wUAAAAA&#10;" filled="f" stroked="f">
                <v:textbox>
                  <w:txbxContent>
                    <w:p w14:paraId="363EA4E5" w14:textId="781FFED9" w:rsidR="00366C30" w:rsidRPr="00B9240D" w:rsidRDefault="00366C30" w:rsidP="00B9240D">
                      <w:pPr>
                        <w:rPr>
                          <w:b/>
                        </w:rPr>
                      </w:pPr>
                      <w:r>
                        <w:rPr>
                          <w:b/>
                        </w:rPr>
                        <w:t>c)</w:t>
                      </w:r>
                    </w:p>
                  </w:txbxContent>
                </v:textbox>
                <w10:wrap type="square"/>
              </v:shape>
            </w:pict>
          </mc:Fallback>
        </mc:AlternateContent>
      </w:r>
    </w:p>
    <w:p w14:paraId="0E7EDBEA" w14:textId="77777777" w:rsidR="00B9240D" w:rsidRDefault="00B9240D" w:rsidP="00AA1B0F"/>
    <w:p w14:paraId="33C764DE" w14:textId="77777777" w:rsidR="00B9240D" w:rsidRDefault="00B9240D" w:rsidP="00AA1B0F"/>
    <w:p w14:paraId="03756FB8" w14:textId="77777777" w:rsidR="00B9240D" w:rsidRDefault="00B9240D" w:rsidP="00AA1B0F"/>
    <w:p w14:paraId="4B4B9BDE" w14:textId="77777777" w:rsidR="00B9240D" w:rsidRDefault="00B9240D" w:rsidP="00AA1B0F"/>
    <w:p w14:paraId="2EA76C11" w14:textId="77777777" w:rsidR="00B9240D" w:rsidRDefault="00B9240D" w:rsidP="00AA1B0F"/>
    <w:p w14:paraId="67E98889" w14:textId="77777777" w:rsidR="00B9240D" w:rsidRDefault="00B9240D" w:rsidP="00AA1B0F"/>
    <w:p w14:paraId="0527F11A" w14:textId="77777777" w:rsidR="00B9240D" w:rsidRDefault="00B9240D" w:rsidP="00AA1B0F"/>
    <w:p w14:paraId="68591330" w14:textId="77777777" w:rsidR="00B9240D" w:rsidRDefault="00B9240D" w:rsidP="00AA1B0F"/>
    <w:p w14:paraId="3C4200BD" w14:textId="77777777" w:rsidR="00B9240D" w:rsidRDefault="00B9240D" w:rsidP="00AA1B0F"/>
    <w:p w14:paraId="4B232681" w14:textId="77777777" w:rsidR="00B9240D" w:rsidRDefault="00B9240D" w:rsidP="00AA1B0F"/>
    <w:p w14:paraId="1E890685" w14:textId="77777777" w:rsidR="00B9240D" w:rsidRDefault="00B9240D" w:rsidP="00AA1B0F"/>
    <w:p w14:paraId="09CBE620" w14:textId="77777777" w:rsidR="00B9240D" w:rsidRDefault="00B9240D" w:rsidP="00AA1B0F"/>
    <w:p w14:paraId="6E4809E0" w14:textId="1DD4662D" w:rsidR="00B9240D" w:rsidRDefault="00B9240D" w:rsidP="00AA1B0F"/>
    <w:p w14:paraId="5CAFD5AD" w14:textId="05035C57" w:rsidR="00B9240D" w:rsidRDefault="00B9240D" w:rsidP="00AA1B0F"/>
    <w:p w14:paraId="4AC469F1" w14:textId="525A6E23" w:rsidR="00B9240D" w:rsidRDefault="00B9240D" w:rsidP="00AA1B0F">
      <w:r>
        <w:rPr>
          <w:noProof/>
        </w:rPr>
        <w:drawing>
          <wp:anchor distT="0" distB="0" distL="114300" distR="114300" simplePos="0" relativeHeight="251666432" behindDoc="1" locked="0" layoutInCell="1" allowOverlap="1" wp14:anchorId="60A53F10" wp14:editId="208377DA">
            <wp:simplePos x="0" y="0"/>
            <wp:positionH relativeFrom="column">
              <wp:posOffset>1187669</wp:posOffset>
            </wp:positionH>
            <wp:positionV relativeFrom="paragraph">
              <wp:posOffset>54654</wp:posOffset>
            </wp:positionV>
            <wp:extent cx="3023235" cy="2837793"/>
            <wp:effectExtent l="0" t="0" r="0" b="762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4">
                      <a:extLst>
                        <a:ext uri="{28A0092B-C50C-407E-A947-70E740481C1C}">
                          <a14:useLocalDpi xmlns:a14="http://schemas.microsoft.com/office/drawing/2010/main" val="0"/>
                        </a:ext>
                      </a:extLst>
                    </a:blip>
                    <a:srcRect b="1932"/>
                    <a:stretch/>
                  </pic:blipFill>
                  <pic:spPr bwMode="auto">
                    <a:xfrm>
                      <a:off x="0" y="0"/>
                      <a:ext cx="3023235" cy="2837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211BF0" w14:textId="77777777" w:rsidR="00B9240D" w:rsidRDefault="00B9240D" w:rsidP="00AA1B0F"/>
    <w:p w14:paraId="4D39BAC7" w14:textId="77777777" w:rsidR="00B9240D" w:rsidRDefault="00B9240D" w:rsidP="00AA1B0F"/>
    <w:p w14:paraId="3ABF300C" w14:textId="77777777" w:rsidR="00B9240D" w:rsidRDefault="00B9240D" w:rsidP="00AA1B0F"/>
    <w:p w14:paraId="53A30856" w14:textId="77777777" w:rsidR="00B9240D" w:rsidRDefault="00B9240D" w:rsidP="00AA1B0F"/>
    <w:p w14:paraId="3083AC20" w14:textId="77777777" w:rsidR="00B9240D" w:rsidRDefault="00B9240D" w:rsidP="00AA1B0F"/>
    <w:p w14:paraId="466F1C25" w14:textId="77777777" w:rsidR="00B9240D" w:rsidRDefault="00B9240D" w:rsidP="00AA1B0F"/>
    <w:p w14:paraId="2F978D16" w14:textId="77777777" w:rsidR="00B9240D" w:rsidRDefault="00B9240D" w:rsidP="00AA1B0F"/>
    <w:p w14:paraId="640C5012" w14:textId="77777777" w:rsidR="00B9240D" w:rsidRDefault="00B9240D" w:rsidP="00AA1B0F"/>
    <w:p w14:paraId="47689C87" w14:textId="77777777" w:rsidR="00B9240D" w:rsidRDefault="00B9240D" w:rsidP="00AA1B0F"/>
    <w:p w14:paraId="1349C6A8" w14:textId="77777777" w:rsidR="00B9240D" w:rsidRDefault="00B9240D" w:rsidP="00AA1B0F"/>
    <w:p w14:paraId="1056C5D2" w14:textId="77777777" w:rsidR="00B9240D" w:rsidRDefault="00B9240D" w:rsidP="00AA1B0F"/>
    <w:p w14:paraId="6BEFB1E6" w14:textId="77777777" w:rsidR="00B9240D" w:rsidRDefault="00B9240D" w:rsidP="00AA1B0F"/>
    <w:p w14:paraId="6588AFA0" w14:textId="77777777" w:rsidR="00B9240D" w:rsidRDefault="00B9240D" w:rsidP="00AA1B0F"/>
    <w:p w14:paraId="47C67CB1" w14:textId="77777777" w:rsidR="00B9240D" w:rsidRDefault="00B9240D" w:rsidP="00AA1B0F"/>
    <w:p w14:paraId="0F4D096C" w14:textId="1A8D7A3F" w:rsidR="007569D1" w:rsidRDefault="00454975" w:rsidP="00AA1B0F">
      <w:r>
        <w:rPr>
          <w:noProof/>
        </w:rPr>
        <mc:AlternateContent>
          <mc:Choice Requires="wps">
            <w:drawing>
              <wp:anchor distT="0" distB="0" distL="114300" distR="114300" simplePos="0" relativeHeight="251668480" behindDoc="0" locked="0" layoutInCell="1" allowOverlap="1" wp14:anchorId="4A3F268F" wp14:editId="317BF574">
                <wp:simplePos x="0" y="0"/>
                <wp:positionH relativeFrom="column">
                  <wp:posOffset>-63500</wp:posOffset>
                </wp:positionH>
                <wp:positionV relativeFrom="paragraph">
                  <wp:posOffset>316230</wp:posOffset>
                </wp:positionV>
                <wp:extent cx="6057900" cy="1714500"/>
                <wp:effectExtent l="0" t="0" r="12700" b="12700"/>
                <wp:wrapThrough wrapText="bothSides">
                  <wp:wrapPolygon edited="0">
                    <wp:start x="0" y="0"/>
                    <wp:lineTo x="0" y="20571"/>
                    <wp:lineTo x="21555" y="20571"/>
                    <wp:lineTo x="21555"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6057900" cy="1714500"/>
                        </a:xfrm>
                        <a:prstGeom prst="rect">
                          <a:avLst/>
                        </a:prstGeom>
                        <a:solidFill>
                          <a:prstClr val="white"/>
                        </a:solidFill>
                        <a:ln>
                          <a:noFill/>
                        </a:ln>
                        <a:effectLst/>
                      </wps:spPr>
                      <wps:txbx>
                        <w:txbxContent>
                          <w:p w14:paraId="3E1582C8" w14:textId="33142D61" w:rsidR="00366C30" w:rsidRPr="00454975" w:rsidRDefault="00366C30" w:rsidP="00454975">
                            <w:pPr>
                              <w:pStyle w:val="Caption"/>
                              <w:rPr>
                                <w:rFonts w:ascii="Times New Roman" w:hAnsi="Times New Roman" w:cs="Times New Roman"/>
                                <w:i w:val="0"/>
                                <w:noProof/>
                                <w:sz w:val="24"/>
                                <w:szCs w:val="24"/>
                              </w:rPr>
                            </w:pPr>
                            <w:r w:rsidRPr="00454975">
                              <w:rPr>
                                <w:rFonts w:ascii="Times New Roman" w:hAnsi="Times New Roman" w:cs="Times New Roman"/>
                                <w:i w:val="0"/>
                                <w:sz w:val="24"/>
                                <w:szCs w:val="24"/>
                              </w:rPr>
                              <w:t xml:space="preserve">Figure </w:t>
                            </w:r>
                            <w:r w:rsidRPr="00454975">
                              <w:rPr>
                                <w:rFonts w:ascii="Times New Roman" w:hAnsi="Times New Roman" w:cs="Times New Roman"/>
                                <w:i w:val="0"/>
                                <w:sz w:val="24"/>
                                <w:szCs w:val="24"/>
                              </w:rPr>
                              <w:fldChar w:fldCharType="begin"/>
                            </w:r>
                            <w:r w:rsidRPr="00454975">
                              <w:rPr>
                                <w:rFonts w:ascii="Times New Roman" w:hAnsi="Times New Roman" w:cs="Times New Roman"/>
                                <w:i w:val="0"/>
                                <w:sz w:val="24"/>
                                <w:szCs w:val="24"/>
                              </w:rPr>
                              <w:instrText xml:space="preserve"> SEQ Figure \* ARABIC </w:instrText>
                            </w:r>
                            <w:r w:rsidRPr="00454975">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6</w:t>
                            </w:r>
                            <w:r w:rsidRPr="00454975">
                              <w:rPr>
                                <w:rFonts w:ascii="Times New Roman" w:hAnsi="Times New Roman" w:cs="Times New Roman"/>
                                <w:i w:val="0"/>
                                <w:sz w:val="24"/>
                                <w:szCs w:val="24"/>
                              </w:rPr>
                              <w:fldChar w:fldCharType="end"/>
                            </w:r>
                            <w:r w:rsidRPr="00454975">
                              <w:rPr>
                                <w:rFonts w:ascii="Times New Roman" w:hAnsi="Times New Roman" w:cs="Times New Roman"/>
                                <w:i w:val="0"/>
                                <w:sz w:val="24"/>
                                <w:szCs w:val="24"/>
                              </w:rPr>
                              <w:t>. Lissajous Figures to Find the Reson</w:t>
                            </w:r>
                            <w:r>
                              <w:rPr>
                                <w:rFonts w:ascii="Times New Roman" w:hAnsi="Times New Roman" w:cs="Times New Roman"/>
                                <w:i w:val="0"/>
                                <w:sz w:val="24"/>
                                <w:szCs w:val="24"/>
                              </w:rPr>
                              <w:t>ant Frequency</w:t>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t xml:space="preserve">       </w:t>
                            </w:r>
                            <w:r w:rsidRPr="00454975">
                              <w:rPr>
                                <w:rFonts w:ascii="Times New Roman" w:hAnsi="Times New Roman" w:cs="Times New Roman"/>
                                <w:i w:val="0"/>
                                <w:sz w:val="24"/>
                                <w:szCs w:val="24"/>
                              </w:rPr>
                              <w:t xml:space="preserve">Figure </w:t>
                            </w:r>
                            <w:r w:rsidRPr="00066B4F">
                              <w:rPr>
                                <w:rFonts w:ascii="Times New Roman" w:hAnsi="Times New Roman" w:cs="Times New Roman"/>
                                <w:i w:val="0"/>
                                <w:sz w:val="24"/>
                                <w:szCs w:val="24"/>
                              </w:rPr>
                              <w:t xml:space="preserve">a)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=0.700 ±0.001</m:t>
                              </m:r>
                            </m:oMath>
                            <w:r w:rsidRPr="00066B4F">
                              <w:rPr>
                                <w:rFonts w:ascii="Times New Roman" w:eastAsiaTheme="minorEastAsia" w:hAnsi="Times New Roman" w:cs="Times New Roman"/>
                                <w:i w:val="0"/>
                                <w:sz w:val="24"/>
                                <w:szCs w:val="24"/>
                              </w:rPr>
                              <w:t xml:space="preserve"> Hz. This graph is not an untilted circle since it leans toward the right. This right-leaning implies that the driving frequency is </w:t>
                            </w:r>
                            <w:r>
                              <w:rPr>
                                <w:rFonts w:ascii="Times New Roman" w:eastAsiaTheme="minorEastAsia" w:hAnsi="Times New Roman" w:cs="Times New Roman"/>
                                <w:i w:val="0"/>
                                <w:sz w:val="24"/>
                                <w:szCs w:val="24"/>
                              </w:rPr>
                              <w:t>less than</w:t>
                            </w:r>
                            <w:r w:rsidRPr="00066B4F">
                              <w:rPr>
                                <w:rFonts w:ascii="Times New Roman" w:eastAsiaTheme="minorEastAsia" w:hAnsi="Times New Roman" w:cs="Times New Roman"/>
                                <w:i w:val="0"/>
                                <w:sz w:val="24"/>
                                <w:szCs w:val="24"/>
                              </w:rPr>
                              <w:t xml:space="preserve"> the resonant frequency.</w:t>
                            </w:r>
                            <w:r>
                              <w:rPr>
                                <w:rFonts w:ascii="Times New Roman" w:eastAsiaTheme="minorEastAsia" w:hAnsi="Times New Roman" w:cs="Times New Roman"/>
                                <w:i w:val="0"/>
                                <w:sz w:val="24"/>
                                <w:szCs w:val="24"/>
                              </w:rPr>
                              <w:t xml:space="preserve"> </w:t>
                            </w:r>
                            <w:r w:rsidRPr="00454975">
                              <w:rPr>
                                <w:rFonts w:ascii="Times New Roman" w:hAnsi="Times New Roman" w:cs="Times New Roman"/>
                                <w:i w:val="0"/>
                                <w:sz w:val="24"/>
                                <w:szCs w:val="24"/>
                              </w:rPr>
                              <w:t xml:space="preserve">Figure </w:t>
                            </w:r>
                            <w:r>
                              <w:rPr>
                                <w:rFonts w:ascii="Times New Roman" w:hAnsi="Times New Roman" w:cs="Times New Roman"/>
                                <w:i w:val="0"/>
                                <w:sz w:val="24"/>
                                <w:szCs w:val="24"/>
                              </w:rPr>
                              <w:t>b</w:t>
                            </w:r>
                            <w:r w:rsidRPr="00066B4F">
                              <w:rPr>
                                <w:rFonts w:ascii="Times New Roman" w:hAnsi="Times New Roman" w:cs="Times New Roman"/>
                                <w:i w:val="0"/>
                                <w:sz w:val="24"/>
                                <w:szCs w:val="24"/>
                              </w:rPr>
                              <w:t xml:space="preserve">)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=0.8</m:t>
                              </m:r>
                              <m:r>
                                <m:rPr>
                                  <m:sty m:val="p"/>
                                </m:rPr>
                                <w:rPr>
                                  <w:rFonts w:ascii="Cambria Math" w:hAnsi="Cambria Math" w:cs="Times New Roman"/>
                                  <w:sz w:val="24"/>
                                  <w:szCs w:val="24"/>
                                </w:rPr>
                                <m:t>00 ±0.001</m:t>
                              </m:r>
                            </m:oMath>
                            <w:r w:rsidRPr="00066B4F">
                              <w:rPr>
                                <w:rFonts w:ascii="Times New Roman" w:eastAsiaTheme="minorEastAsia" w:hAnsi="Times New Roman" w:cs="Times New Roman"/>
                                <w:i w:val="0"/>
                                <w:sz w:val="24"/>
                                <w:szCs w:val="24"/>
                              </w:rPr>
                              <w:t xml:space="preserve"> Hz. This graph is not an untilted circle since it leans toward </w:t>
                            </w:r>
                            <w:r>
                              <w:rPr>
                                <w:rFonts w:ascii="Times New Roman" w:eastAsiaTheme="minorEastAsia" w:hAnsi="Times New Roman" w:cs="Times New Roman"/>
                                <w:i w:val="0"/>
                                <w:sz w:val="24"/>
                                <w:szCs w:val="24"/>
                              </w:rPr>
                              <w:t>the left. This left</w:t>
                            </w:r>
                            <w:r w:rsidRPr="00066B4F">
                              <w:rPr>
                                <w:rFonts w:ascii="Times New Roman" w:eastAsiaTheme="minorEastAsia" w:hAnsi="Times New Roman" w:cs="Times New Roman"/>
                                <w:i w:val="0"/>
                                <w:sz w:val="24"/>
                                <w:szCs w:val="24"/>
                              </w:rPr>
                              <w:t>-leaning implies that the driving frequency is greater than the resonant frequency.</w:t>
                            </w:r>
                            <w:r>
                              <w:rPr>
                                <w:rFonts w:ascii="Times New Roman" w:eastAsiaTheme="minorEastAsia" w:hAnsi="Times New Roman" w:cs="Times New Roman"/>
                                <w:i w:val="0"/>
                                <w:sz w:val="24"/>
                                <w:szCs w:val="24"/>
                              </w:rPr>
                              <w:t xml:space="preserve"> </w:t>
                            </w:r>
                            <w:r w:rsidRPr="00454975">
                              <w:rPr>
                                <w:rFonts w:ascii="Times New Roman" w:hAnsi="Times New Roman" w:cs="Times New Roman"/>
                                <w:i w:val="0"/>
                                <w:sz w:val="24"/>
                                <w:szCs w:val="24"/>
                              </w:rPr>
                              <w:t xml:space="preserve">Figure </w:t>
                            </w:r>
                            <w:r>
                              <w:rPr>
                                <w:rFonts w:ascii="Times New Roman" w:hAnsi="Times New Roman" w:cs="Times New Roman"/>
                                <w:i w:val="0"/>
                                <w:sz w:val="24"/>
                                <w:szCs w:val="24"/>
                              </w:rPr>
                              <w:t>c</w:t>
                            </w:r>
                            <w:r w:rsidRPr="00066B4F">
                              <w:rPr>
                                <w:rFonts w:ascii="Times New Roman" w:hAnsi="Times New Roman" w:cs="Times New Roman"/>
                                <w:i w:val="0"/>
                                <w:sz w:val="24"/>
                                <w:szCs w:val="24"/>
                              </w:rPr>
                              <w:t xml:space="preserve">)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=0.769</m:t>
                              </m:r>
                              <m:r>
                                <m:rPr>
                                  <m:sty m:val="p"/>
                                </m:rPr>
                                <w:rPr>
                                  <w:rFonts w:ascii="Cambria Math" w:hAnsi="Cambria Math" w:cs="Times New Roman"/>
                                  <w:sz w:val="24"/>
                                  <w:szCs w:val="24"/>
                                </w:rPr>
                                <m:t xml:space="preserve"> ±0.001</m:t>
                              </m:r>
                            </m:oMath>
                            <w:r w:rsidRPr="00066B4F">
                              <w:rPr>
                                <w:rFonts w:ascii="Times New Roman" w:eastAsiaTheme="minorEastAsia" w:hAnsi="Times New Roman" w:cs="Times New Roman"/>
                                <w:i w:val="0"/>
                                <w:sz w:val="24"/>
                                <w:szCs w:val="24"/>
                              </w:rPr>
                              <w:t xml:space="preserve"> Hz. This graph is </w:t>
                            </w:r>
                            <w:r>
                              <w:rPr>
                                <w:rFonts w:ascii="Times New Roman" w:eastAsiaTheme="minorEastAsia" w:hAnsi="Times New Roman" w:cs="Times New Roman"/>
                                <w:i w:val="0"/>
                                <w:sz w:val="24"/>
                                <w:szCs w:val="24"/>
                              </w:rPr>
                              <w:t xml:space="preserve">an </w:t>
                            </w:r>
                            <w:r w:rsidRPr="00066B4F">
                              <w:rPr>
                                <w:rFonts w:ascii="Times New Roman" w:eastAsiaTheme="minorEastAsia" w:hAnsi="Times New Roman" w:cs="Times New Roman"/>
                                <w:i w:val="0"/>
                                <w:sz w:val="24"/>
                                <w:szCs w:val="24"/>
                              </w:rPr>
                              <w:t xml:space="preserve">untilted circle. This </w:t>
                            </w:r>
                            <w:r>
                              <w:rPr>
                                <w:rFonts w:ascii="Times New Roman" w:eastAsiaTheme="minorEastAsia" w:hAnsi="Times New Roman" w:cs="Times New Roman"/>
                                <w:i w:val="0"/>
                                <w:sz w:val="24"/>
                                <w:szCs w:val="24"/>
                              </w:rPr>
                              <w:t xml:space="preserve">symmetry </w:t>
                            </w:r>
                            <w:r w:rsidRPr="00066B4F">
                              <w:rPr>
                                <w:rFonts w:ascii="Times New Roman" w:eastAsiaTheme="minorEastAsia" w:hAnsi="Times New Roman" w:cs="Times New Roman"/>
                                <w:i w:val="0"/>
                                <w:sz w:val="24"/>
                                <w:szCs w:val="24"/>
                              </w:rPr>
                              <w:t xml:space="preserve">implies that the driving frequency is </w:t>
                            </w:r>
                            <w:r>
                              <w:rPr>
                                <w:rFonts w:ascii="Times New Roman" w:eastAsiaTheme="minorEastAsia" w:hAnsi="Times New Roman" w:cs="Times New Roman"/>
                                <w:i w:val="0"/>
                                <w:sz w:val="24"/>
                                <w:szCs w:val="24"/>
                              </w:rPr>
                              <w:t xml:space="preserve">equal to </w:t>
                            </w:r>
                            <w:r w:rsidRPr="00066B4F">
                              <w:rPr>
                                <w:rFonts w:ascii="Times New Roman" w:eastAsiaTheme="minorEastAsia" w:hAnsi="Times New Roman" w:cs="Times New Roman"/>
                                <w:i w:val="0"/>
                                <w:sz w:val="24"/>
                                <w:szCs w:val="24"/>
                              </w:rPr>
                              <w:t>the resonant frequency.</w:t>
                            </w:r>
                            <w:r>
                              <w:rPr>
                                <w:rFonts w:ascii="Times New Roman" w:eastAsiaTheme="minorEastAsia" w:hAnsi="Times New Roman" w:cs="Times New Roman"/>
                                <w:i w:val="0"/>
                                <w:sz w:val="24"/>
                                <w:szCs w:val="24"/>
                              </w:rPr>
                              <w:t xml:space="preserve"> Therefore </w:t>
                            </w:r>
                            <m:oMath>
                              <m:sSub>
                                <m:sSubPr>
                                  <m:ctrlPr>
                                    <w:rPr>
                                      <w:rFonts w:ascii="Cambria Math" w:eastAsiaTheme="minorEastAsia" w:hAnsi="Cambria Math"/>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R</m:t>
                                  </m:r>
                                </m:sub>
                              </m:sSub>
                            </m:oMath>
                            <w:r>
                              <w:rPr>
                                <w:rFonts w:ascii="Times New Roman" w:eastAsiaTheme="minorEastAsia" w:hAnsi="Times New Roman" w:cs="Times New Roman"/>
                                <w:i w:val="0"/>
                                <w:sz w:val="24"/>
                                <w:szCs w:val="24"/>
                              </w:rPr>
                              <w:t xml:space="preserve"> = </w:t>
                            </w:r>
                            <m:oMath>
                              <m:r>
                                <m:rPr>
                                  <m:sty m:val="p"/>
                                </m:rPr>
                                <w:rPr>
                                  <w:rFonts w:ascii="Cambria Math" w:hAnsi="Cambria Math" w:cs="Times New Roman"/>
                                  <w:sz w:val="24"/>
                                  <w:szCs w:val="24"/>
                                </w:rPr>
                                <m:t>0.769</m:t>
                              </m:r>
                              <m:r>
                                <m:rPr>
                                  <m:sty m:val="p"/>
                                </m:rPr>
                                <w:rPr>
                                  <w:rFonts w:ascii="Cambria Math" w:hAnsi="Cambria Math" w:cs="Times New Roman"/>
                                  <w:sz w:val="24"/>
                                  <w:szCs w:val="24"/>
                                </w:rPr>
                                <m:t xml:space="preserve"> ±0.001</m:t>
                              </m:r>
                            </m:oMath>
                            <w:r w:rsidRPr="00066B4F">
                              <w:rPr>
                                <w:rFonts w:ascii="Times New Roman" w:eastAsiaTheme="minorEastAsia" w:hAnsi="Times New Roman" w:cs="Times New Roman"/>
                                <w:i w:val="0"/>
                                <w:sz w:val="24"/>
                                <w:szCs w:val="24"/>
                              </w:rPr>
                              <w:t xml:space="preserve"> 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3F268F" id="Text Box 13" o:spid="_x0000_s1029" type="#_x0000_t202" style="position:absolute;margin-left:-5pt;margin-top:24.9pt;width:477pt;height:1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4C+DYCAAB4BAAADgAAAGRycy9lMm9Eb2MueG1srFRRb9owEH6ftP9g+X0EurXdEKFiVEyTUFsJ&#10;pj4bxyGRHJ9nGxL26/fZIXTr9jTtxZzvzt/lvu+O2V3XaHZUztdkcj4ZjTlTRlJRm33Ov21X7z5y&#10;5oMwhdBkVM5PyvO7+ds3s9ZO1RVVpAvlGECMn7Y251UIdpplXlaqEX5EVhkES3KNCLi6fVY40QK9&#10;0dnVeHyTteQK60gq7+G974N8nvDLUsnwWJZeBaZzjm8L6XTp3MUzm8/EdO+ErWp5/gzxD1/RiNqg&#10;6AXqXgTBDq7+A6qppSNPZRhJajIqy1qq1AO6mYxfdbOphFWpF5Dj7YUm//9g5cPxybG6gHbvOTOi&#10;gUZb1QX2mToGF/hprZ8ibWORGDr4kTv4PZyx7a50TfxFQwxxMH26sBvRJJw34+vbT2OEJGKT28mH&#10;a1yAn708t86HL4oaFo2cO8iXWBXHtQ996pASq3nSdbGqtY6XGFhqx44CUrdVHdQZ/LcsbWKuofiq&#10;B+w9Ks3KuUrsuO8sWqHbdYmhCxs7Kk4gw1E/Tt7KVY3qa+HDk3CYHzSJnQiPOEpNbc7pbHFWkfvx&#10;N3/Mh6yIctZiHnPuvx+EU5zprwaCx+EdDDcYu8Ewh2ZJ6HuCbbMymXjggh7M0lHzjFVZxCoICSNR&#10;K+dhMJeh3wqsmlSLRUrCiFoR1mZjZYQeWN52z8LZs0YB8j7QMKli+kqqPjeJZReHAN6TjpHXnkXo&#10;Hy8Y7zQJ51WM+/PrPWW9/GHMfwIAAP//AwBQSwMEFAAGAAgAAAAhAAObaevgAAAACgEAAA8AAABk&#10;cnMvZG93bnJldi54bWxMj8FOwzAQRO9I/IO1SFxQ64RaFU3jVFUFB7hUhF56c2M3DsTryHba8Pcs&#10;Jzju7GhmXrmZXM8uJsTOo4R8ngEz2HjdYSvh8PEyewIWk0Kteo9GwreJsKlub0pVaH/Fd3OpU8so&#10;BGOhJNiUhoLz2FjjVJz7wSD9zj44legMLddBXSnc9fwxy5bcqQ6pwarB7KxpvurRSdiL494+jOfn&#10;t61YhNfDuFt+trWU93fTdg0smSn9meF3Pk2Hijad/Ig6sl7CLM+IJUkQK0Igw0oIEk4SFjkpvCr5&#10;f4TqBwAA//8DAFBLAQItABQABgAIAAAAIQDkmcPA+wAAAOEBAAATAAAAAAAAAAAAAAAAAAAAAABb&#10;Q29udGVudF9UeXBlc10ueG1sUEsBAi0AFAAGAAgAAAAhACOyauHXAAAAlAEAAAsAAAAAAAAAAAAA&#10;AAAALAEAAF9yZWxzLy5yZWxzUEsBAi0AFAAGAAgAAAAhAJOOAvg2AgAAeAQAAA4AAAAAAAAAAAAA&#10;AAAALAIAAGRycy9lMm9Eb2MueG1sUEsBAi0AFAAGAAgAAAAhAAObaevgAAAACgEAAA8AAAAAAAAA&#10;AAAAAAAAjgQAAGRycy9kb3ducmV2LnhtbFBLBQYAAAAABAAEAPMAAACbBQAAAAA=&#10;" stroked="f">
                <v:textbox style="mso-fit-shape-to-text:t" inset="0,0,0,0">
                  <w:txbxContent>
                    <w:p w14:paraId="3E1582C8" w14:textId="33142D61" w:rsidR="00366C30" w:rsidRPr="00454975" w:rsidRDefault="00366C30" w:rsidP="00454975">
                      <w:pPr>
                        <w:pStyle w:val="Caption"/>
                        <w:rPr>
                          <w:rFonts w:ascii="Times New Roman" w:hAnsi="Times New Roman" w:cs="Times New Roman"/>
                          <w:i w:val="0"/>
                          <w:noProof/>
                          <w:sz w:val="24"/>
                          <w:szCs w:val="24"/>
                        </w:rPr>
                      </w:pPr>
                      <w:r w:rsidRPr="00454975">
                        <w:rPr>
                          <w:rFonts w:ascii="Times New Roman" w:hAnsi="Times New Roman" w:cs="Times New Roman"/>
                          <w:i w:val="0"/>
                          <w:sz w:val="24"/>
                          <w:szCs w:val="24"/>
                        </w:rPr>
                        <w:t xml:space="preserve">Figure </w:t>
                      </w:r>
                      <w:r w:rsidRPr="00454975">
                        <w:rPr>
                          <w:rFonts w:ascii="Times New Roman" w:hAnsi="Times New Roman" w:cs="Times New Roman"/>
                          <w:i w:val="0"/>
                          <w:sz w:val="24"/>
                          <w:szCs w:val="24"/>
                        </w:rPr>
                        <w:fldChar w:fldCharType="begin"/>
                      </w:r>
                      <w:r w:rsidRPr="00454975">
                        <w:rPr>
                          <w:rFonts w:ascii="Times New Roman" w:hAnsi="Times New Roman" w:cs="Times New Roman"/>
                          <w:i w:val="0"/>
                          <w:sz w:val="24"/>
                          <w:szCs w:val="24"/>
                        </w:rPr>
                        <w:instrText xml:space="preserve"> SEQ Figure \* ARABIC </w:instrText>
                      </w:r>
                      <w:r w:rsidRPr="00454975">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6</w:t>
                      </w:r>
                      <w:r w:rsidRPr="00454975">
                        <w:rPr>
                          <w:rFonts w:ascii="Times New Roman" w:hAnsi="Times New Roman" w:cs="Times New Roman"/>
                          <w:i w:val="0"/>
                          <w:sz w:val="24"/>
                          <w:szCs w:val="24"/>
                        </w:rPr>
                        <w:fldChar w:fldCharType="end"/>
                      </w:r>
                      <w:r w:rsidRPr="00454975">
                        <w:rPr>
                          <w:rFonts w:ascii="Times New Roman" w:hAnsi="Times New Roman" w:cs="Times New Roman"/>
                          <w:i w:val="0"/>
                          <w:sz w:val="24"/>
                          <w:szCs w:val="24"/>
                        </w:rPr>
                        <w:t>. Lissajous Figures to Find the Reson</w:t>
                      </w:r>
                      <w:r>
                        <w:rPr>
                          <w:rFonts w:ascii="Times New Roman" w:hAnsi="Times New Roman" w:cs="Times New Roman"/>
                          <w:i w:val="0"/>
                          <w:sz w:val="24"/>
                          <w:szCs w:val="24"/>
                        </w:rPr>
                        <w:t>ant Frequency</w:t>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r>
                      <w:r>
                        <w:rPr>
                          <w:rFonts w:ascii="Times New Roman" w:hAnsi="Times New Roman" w:cs="Times New Roman"/>
                          <w:i w:val="0"/>
                          <w:sz w:val="24"/>
                          <w:szCs w:val="24"/>
                        </w:rPr>
                        <w:tab/>
                        <w:t xml:space="preserve">       </w:t>
                      </w:r>
                      <w:r w:rsidRPr="00454975">
                        <w:rPr>
                          <w:rFonts w:ascii="Times New Roman" w:hAnsi="Times New Roman" w:cs="Times New Roman"/>
                          <w:i w:val="0"/>
                          <w:sz w:val="24"/>
                          <w:szCs w:val="24"/>
                        </w:rPr>
                        <w:t xml:space="preserve">Figure </w:t>
                      </w:r>
                      <w:r w:rsidRPr="00066B4F">
                        <w:rPr>
                          <w:rFonts w:ascii="Times New Roman" w:hAnsi="Times New Roman" w:cs="Times New Roman"/>
                          <w:i w:val="0"/>
                          <w:sz w:val="24"/>
                          <w:szCs w:val="24"/>
                        </w:rPr>
                        <w:t xml:space="preserve">a)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=0.700 ±0.001</m:t>
                        </m:r>
                      </m:oMath>
                      <w:r w:rsidRPr="00066B4F">
                        <w:rPr>
                          <w:rFonts w:ascii="Times New Roman" w:eastAsiaTheme="minorEastAsia" w:hAnsi="Times New Roman" w:cs="Times New Roman"/>
                          <w:i w:val="0"/>
                          <w:sz w:val="24"/>
                          <w:szCs w:val="24"/>
                        </w:rPr>
                        <w:t xml:space="preserve"> Hz. This graph is not an untilted circle since it leans toward the right. This right-leaning implies that the driving frequency is </w:t>
                      </w:r>
                      <w:r>
                        <w:rPr>
                          <w:rFonts w:ascii="Times New Roman" w:eastAsiaTheme="minorEastAsia" w:hAnsi="Times New Roman" w:cs="Times New Roman"/>
                          <w:i w:val="0"/>
                          <w:sz w:val="24"/>
                          <w:szCs w:val="24"/>
                        </w:rPr>
                        <w:t>less than</w:t>
                      </w:r>
                      <w:r w:rsidRPr="00066B4F">
                        <w:rPr>
                          <w:rFonts w:ascii="Times New Roman" w:eastAsiaTheme="minorEastAsia" w:hAnsi="Times New Roman" w:cs="Times New Roman"/>
                          <w:i w:val="0"/>
                          <w:sz w:val="24"/>
                          <w:szCs w:val="24"/>
                        </w:rPr>
                        <w:t xml:space="preserve"> the resonant frequency.</w:t>
                      </w:r>
                      <w:r>
                        <w:rPr>
                          <w:rFonts w:ascii="Times New Roman" w:eastAsiaTheme="minorEastAsia" w:hAnsi="Times New Roman" w:cs="Times New Roman"/>
                          <w:i w:val="0"/>
                          <w:sz w:val="24"/>
                          <w:szCs w:val="24"/>
                        </w:rPr>
                        <w:t xml:space="preserve"> </w:t>
                      </w:r>
                      <w:r w:rsidRPr="00454975">
                        <w:rPr>
                          <w:rFonts w:ascii="Times New Roman" w:hAnsi="Times New Roman" w:cs="Times New Roman"/>
                          <w:i w:val="0"/>
                          <w:sz w:val="24"/>
                          <w:szCs w:val="24"/>
                        </w:rPr>
                        <w:t xml:space="preserve">Figure </w:t>
                      </w:r>
                      <w:r>
                        <w:rPr>
                          <w:rFonts w:ascii="Times New Roman" w:hAnsi="Times New Roman" w:cs="Times New Roman"/>
                          <w:i w:val="0"/>
                          <w:sz w:val="24"/>
                          <w:szCs w:val="24"/>
                        </w:rPr>
                        <w:t>b</w:t>
                      </w:r>
                      <w:r w:rsidRPr="00066B4F">
                        <w:rPr>
                          <w:rFonts w:ascii="Times New Roman" w:hAnsi="Times New Roman" w:cs="Times New Roman"/>
                          <w:i w:val="0"/>
                          <w:sz w:val="24"/>
                          <w:szCs w:val="24"/>
                        </w:rPr>
                        <w:t xml:space="preserve">)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=0.8</m:t>
                        </m:r>
                        <m:r>
                          <m:rPr>
                            <m:sty m:val="p"/>
                          </m:rPr>
                          <w:rPr>
                            <w:rFonts w:ascii="Cambria Math" w:hAnsi="Cambria Math" w:cs="Times New Roman"/>
                            <w:sz w:val="24"/>
                            <w:szCs w:val="24"/>
                          </w:rPr>
                          <m:t>00 ±0.001</m:t>
                        </m:r>
                      </m:oMath>
                      <w:r w:rsidRPr="00066B4F">
                        <w:rPr>
                          <w:rFonts w:ascii="Times New Roman" w:eastAsiaTheme="minorEastAsia" w:hAnsi="Times New Roman" w:cs="Times New Roman"/>
                          <w:i w:val="0"/>
                          <w:sz w:val="24"/>
                          <w:szCs w:val="24"/>
                        </w:rPr>
                        <w:t xml:space="preserve"> Hz. This graph is not an untilted circle since it leans toward </w:t>
                      </w:r>
                      <w:r>
                        <w:rPr>
                          <w:rFonts w:ascii="Times New Roman" w:eastAsiaTheme="minorEastAsia" w:hAnsi="Times New Roman" w:cs="Times New Roman"/>
                          <w:i w:val="0"/>
                          <w:sz w:val="24"/>
                          <w:szCs w:val="24"/>
                        </w:rPr>
                        <w:t>the left. This left</w:t>
                      </w:r>
                      <w:r w:rsidRPr="00066B4F">
                        <w:rPr>
                          <w:rFonts w:ascii="Times New Roman" w:eastAsiaTheme="minorEastAsia" w:hAnsi="Times New Roman" w:cs="Times New Roman"/>
                          <w:i w:val="0"/>
                          <w:sz w:val="24"/>
                          <w:szCs w:val="24"/>
                        </w:rPr>
                        <w:t>-leaning implies that the driving frequency is greater than the resonant frequency.</w:t>
                      </w:r>
                      <w:r>
                        <w:rPr>
                          <w:rFonts w:ascii="Times New Roman" w:eastAsiaTheme="minorEastAsia" w:hAnsi="Times New Roman" w:cs="Times New Roman"/>
                          <w:i w:val="0"/>
                          <w:sz w:val="24"/>
                          <w:szCs w:val="24"/>
                        </w:rPr>
                        <w:t xml:space="preserve"> </w:t>
                      </w:r>
                      <w:r w:rsidRPr="00454975">
                        <w:rPr>
                          <w:rFonts w:ascii="Times New Roman" w:hAnsi="Times New Roman" w:cs="Times New Roman"/>
                          <w:i w:val="0"/>
                          <w:sz w:val="24"/>
                          <w:szCs w:val="24"/>
                        </w:rPr>
                        <w:t xml:space="preserve">Figure </w:t>
                      </w:r>
                      <w:r>
                        <w:rPr>
                          <w:rFonts w:ascii="Times New Roman" w:hAnsi="Times New Roman" w:cs="Times New Roman"/>
                          <w:i w:val="0"/>
                          <w:sz w:val="24"/>
                          <w:szCs w:val="24"/>
                        </w:rPr>
                        <w:t>c</w:t>
                      </w:r>
                      <w:r w:rsidRPr="00066B4F">
                        <w:rPr>
                          <w:rFonts w:ascii="Times New Roman" w:hAnsi="Times New Roman" w:cs="Times New Roman"/>
                          <w:i w:val="0"/>
                          <w:sz w:val="24"/>
                          <w:szCs w:val="24"/>
                        </w:rPr>
                        <w:t xml:space="preserve">) shows the figure obtained with a driving frequency of </w:t>
                      </w:r>
                      <m:oMath>
                        <m:sSub>
                          <m:sSubPr>
                            <m:ctrlPr>
                              <w:rPr>
                                <w:rFonts w:ascii="Cambria Math" w:hAnsi="Cambria Math" w:cs="Times New Roman"/>
                                <w:i w:val="0"/>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=0.769</m:t>
                        </m:r>
                        <m:r>
                          <m:rPr>
                            <m:sty m:val="p"/>
                          </m:rPr>
                          <w:rPr>
                            <w:rFonts w:ascii="Cambria Math" w:hAnsi="Cambria Math" w:cs="Times New Roman"/>
                            <w:sz w:val="24"/>
                            <w:szCs w:val="24"/>
                          </w:rPr>
                          <m:t xml:space="preserve"> ±0.001</m:t>
                        </m:r>
                      </m:oMath>
                      <w:r w:rsidRPr="00066B4F">
                        <w:rPr>
                          <w:rFonts w:ascii="Times New Roman" w:eastAsiaTheme="minorEastAsia" w:hAnsi="Times New Roman" w:cs="Times New Roman"/>
                          <w:i w:val="0"/>
                          <w:sz w:val="24"/>
                          <w:szCs w:val="24"/>
                        </w:rPr>
                        <w:t xml:space="preserve"> Hz. This graph is </w:t>
                      </w:r>
                      <w:r>
                        <w:rPr>
                          <w:rFonts w:ascii="Times New Roman" w:eastAsiaTheme="minorEastAsia" w:hAnsi="Times New Roman" w:cs="Times New Roman"/>
                          <w:i w:val="0"/>
                          <w:sz w:val="24"/>
                          <w:szCs w:val="24"/>
                        </w:rPr>
                        <w:t xml:space="preserve">an </w:t>
                      </w:r>
                      <w:r w:rsidRPr="00066B4F">
                        <w:rPr>
                          <w:rFonts w:ascii="Times New Roman" w:eastAsiaTheme="minorEastAsia" w:hAnsi="Times New Roman" w:cs="Times New Roman"/>
                          <w:i w:val="0"/>
                          <w:sz w:val="24"/>
                          <w:szCs w:val="24"/>
                        </w:rPr>
                        <w:t xml:space="preserve">untilted circle. This </w:t>
                      </w:r>
                      <w:r>
                        <w:rPr>
                          <w:rFonts w:ascii="Times New Roman" w:eastAsiaTheme="minorEastAsia" w:hAnsi="Times New Roman" w:cs="Times New Roman"/>
                          <w:i w:val="0"/>
                          <w:sz w:val="24"/>
                          <w:szCs w:val="24"/>
                        </w:rPr>
                        <w:t xml:space="preserve">symmetry </w:t>
                      </w:r>
                      <w:r w:rsidRPr="00066B4F">
                        <w:rPr>
                          <w:rFonts w:ascii="Times New Roman" w:eastAsiaTheme="minorEastAsia" w:hAnsi="Times New Roman" w:cs="Times New Roman"/>
                          <w:i w:val="0"/>
                          <w:sz w:val="24"/>
                          <w:szCs w:val="24"/>
                        </w:rPr>
                        <w:t xml:space="preserve">implies that the driving frequency is </w:t>
                      </w:r>
                      <w:r>
                        <w:rPr>
                          <w:rFonts w:ascii="Times New Roman" w:eastAsiaTheme="minorEastAsia" w:hAnsi="Times New Roman" w:cs="Times New Roman"/>
                          <w:i w:val="0"/>
                          <w:sz w:val="24"/>
                          <w:szCs w:val="24"/>
                        </w:rPr>
                        <w:t xml:space="preserve">equal to </w:t>
                      </w:r>
                      <w:r w:rsidRPr="00066B4F">
                        <w:rPr>
                          <w:rFonts w:ascii="Times New Roman" w:eastAsiaTheme="minorEastAsia" w:hAnsi="Times New Roman" w:cs="Times New Roman"/>
                          <w:i w:val="0"/>
                          <w:sz w:val="24"/>
                          <w:szCs w:val="24"/>
                        </w:rPr>
                        <w:t>the resonant frequency.</w:t>
                      </w:r>
                      <w:r>
                        <w:rPr>
                          <w:rFonts w:ascii="Times New Roman" w:eastAsiaTheme="minorEastAsia" w:hAnsi="Times New Roman" w:cs="Times New Roman"/>
                          <w:i w:val="0"/>
                          <w:sz w:val="24"/>
                          <w:szCs w:val="24"/>
                        </w:rPr>
                        <w:t xml:space="preserve"> Therefore </w:t>
                      </w:r>
                      <m:oMath>
                        <m:sSub>
                          <m:sSubPr>
                            <m:ctrlPr>
                              <w:rPr>
                                <w:rFonts w:ascii="Cambria Math" w:eastAsiaTheme="minorEastAsia" w:hAnsi="Cambria Math"/>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R</m:t>
                            </m:r>
                          </m:sub>
                        </m:sSub>
                      </m:oMath>
                      <w:r>
                        <w:rPr>
                          <w:rFonts w:ascii="Times New Roman" w:eastAsiaTheme="minorEastAsia" w:hAnsi="Times New Roman" w:cs="Times New Roman"/>
                          <w:i w:val="0"/>
                          <w:sz w:val="24"/>
                          <w:szCs w:val="24"/>
                        </w:rPr>
                        <w:t xml:space="preserve"> = </w:t>
                      </w:r>
                      <m:oMath>
                        <m:r>
                          <m:rPr>
                            <m:sty m:val="p"/>
                          </m:rPr>
                          <w:rPr>
                            <w:rFonts w:ascii="Cambria Math" w:hAnsi="Cambria Math" w:cs="Times New Roman"/>
                            <w:sz w:val="24"/>
                            <w:szCs w:val="24"/>
                          </w:rPr>
                          <m:t>0.769</m:t>
                        </m:r>
                        <m:r>
                          <m:rPr>
                            <m:sty m:val="p"/>
                          </m:rPr>
                          <w:rPr>
                            <w:rFonts w:ascii="Cambria Math" w:hAnsi="Cambria Math" w:cs="Times New Roman"/>
                            <w:sz w:val="24"/>
                            <w:szCs w:val="24"/>
                          </w:rPr>
                          <m:t xml:space="preserve"> ±0.001</m:t>
                        </m:r>
                      </m:oMath>
                      <w:r w:rsidRPr="00066B4F">
                        <w:rPr>
                          <w:rFonts w:ascii="Times New Roman" w:eastAsiaTheme="minorEastAsia" w:hAnsi="Times New Roman" w:cs="Times New Roman"/>
                          <w:i w:val="0"/>
                          <w:sz w:val="24"/>
                          <w:szCs w:val="24"/>
                        </w:rPr>
                        <w:t xml:space="preserve"> Hz.</w:t>
                      </w:r>
                    </w:p>
                  </w:txbxContent>
                </v:textbox>
                <w10:wrap type="through"/>
              </v:shape>
            </w:pict>
          </mc:Fallback>
        </mc:AlternateContent>
      </w:r>
    </w:p>
    <w:p w14:paraId="53ED92C6" w14:textId="77777777" w:rsidR="00597990" w:rsidRDefault="00597990" w:rsidP="00AA1B0F">
      <w:pPr>
        <w:rPr>
          <w:rFonts w:eastAsiaTheme="minorEastAsia"/>
          <w:bCs/>
          <w:color w:val="000000"/>
        </w:rPr>
      </w:pPr>
    </w:p>
    <w:p w14:paraId="5F17D14D" w14:textId="77777777" w:rsidR="007177E7" w:rsidRDefault="007177E7" w:rsidP="00AA1B0F">
      <w:pPr>
        <w:rPr>
          <w:rFonts w:eastAsiaTheme="minorEastAsia"/>
          <w:bCs/>
          <w:color w:val="000000"/>
        </w:rPr>
      </w:pPr>
    </w:p>
    <w:p w14:paraId="406C4537" w14:textId="77777777" w:rsidR="007177E7" w:rsidRDefault="007177E7" w:rsidP="00AA1B0F">
      <w:pPr>
        <w:rPr>
          <w:rFonts w:eastAsiaTheme="minorEastAsia"/>
          <w:bCs/>
          <w:color w:val="000000"/>
        </w:rPr>
      </w:pPr>
    </w:p>
    <w:p w14:paraId="4685ABD1" w14:textId="6E31E394" w:rsidR="00597990" w:rsidRPr="000713D4" w:rsidRDefault="000713D4" w:rsidP="00AA1B0F">
      <w:pPr>
        <w:rPr>
          <w:rFonts w:eastAsiaTheme="minorEastAsia"/>
          <w:bCs/>
          <w:color w:val="000000"/>
          <w:u w:val="single"/>
        </w:rPr>
      </w:pPr>
      <w:r w:rsidRPr="000713D4">
        <w:rPr>
          <w:rFonts w:eastAsiaTheme="minorEastAsia"/>
          <w:u w:val="single"/>
        </w:rPr>
        <w:t>Finding the Quality Factor-Method 2:</w:t>
      </w:r>
    </w:p>
    <w:p w14:paraId="556F5BAB" w14:textId="02DCC462" w:rsidR="003D69EA" w:rsidRDefault="003D69EA" w:rsidP="001C1D16">
      <w:pPr>
        <w:rPr>
          <w:rFonts w:eastAsiaTheme="minorEastAsia"/>
        </w:rPr>
      </w:pPr>
    </w:p>
    <w:p w14:paraId="4F7E958A" w14:textId="77777777" w:rsidR="00C12680" w:rsidRDefault="00C12680" w:rsidP="001C1D16">
      <w:pPr>
        <w:rPr>
          <w:rFonts w:eastAsiaTheme="minorEastAsia"/>
        </w:rPr>
      </w:pPr>
    </w:p>
    <w:p w14:paraId="2C4A4FB1" w14:textId="77777777" w:rsidR="00C12680" w:rsidRDefault="001D29F2" w:rsidP="00C12680">
      <w:pPr>
        <w:keepNext/>
        <w:jc w:val="center"/>
      </w:pPr>
      <w:r>
        <w:rPr>
          <w:noProof/>
        </w:rPr>
        <w:drawing>
          <wp:inline distT="0" distB="0" distL="0" distR="0" wp14:anchorId="6DF626A4" wp14:editId="198647D6">
            <wp:extent cx="4524587" cy="2838027"/>
            <wp:effectExtent l="0" t="0" r="0" b="698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8C2BCC" w14:textId="27F79A6B" w:rsidR="00FF1495" w:rsidRDefault="00C12680" w:rsidP="008B2E63">
      <w:pPr>
        <w:pStyle w:val="Caption"/>
        <w:rPr>
          <w:rFonts w:ascii="Times New Roman" w:hAnsi="Times New Roman" w:cs="Times New Roman"/>
          <w:i w:val="0"/>
          <w:sz w:val="24"/>
          <w:szCs w:val="24"/>
        </w:rPr>
      </w:pPr>
      <w:r w:rsidRPr="00B32BA2">
        <w:rPr>
          <w:rFonts w:ascii="Times New Roman" w:hAnsi="Times New Roman" w:cs="Times New Roman"/>
          <w:i w:val="0"/>
          <w:sz w:val="24"/>
          <w:szCs w:val="24"/>
        </w:rPr>
        <w:t xml:space="preserve">Figure </w:t>
      </w:r>
      <w:r w:rsidRPr="00B32BA2">
        <w:rPr>
          <w:rFonts w:ascii="Times New Roman" w:hAnsi="Times New Roman" w:cs="Times New Roman"/>
          <w:i w:val="0"/>
          <w:sz w:val="24"/>
          <w:szCs w:val="24"/>
        </w:rPr>
        <w:fldChar w:fldCharType="begin"/>
      </w:r>
      <w:r w:rsidRPr="00B32BA2">
        <w:rPr>
          <w:rFonts w:ascii="Times New Roman" w:hAnsi="Times New Roman" w:cs="Times New Roman"/>
          <w:i w:val="0"/>
          <w:sz w:val="24"/>
          <w:szCs w:val="24"/>
        </w:rPr>
        <w:instrText xml:space="preserve"> SEQ Figure \* ARABIC </w:instrText>
      </w:r>
      <w:r w:rsidRPr="00B32BA2">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7</w:t>
      </w:r>
      <w:r w:rsidRPr="00B32BA2">
        <w:rPr>
          <w:rFonts w:ascii="Times New Roman" w:hAnsi="Times New Roman" w:cs="Times New Roman"/>
          <w:i w:val="0"/>
          <w:sz w:val="24"/>
          <w:szCs w:val="24"/>
        </w:rPr>
        <w:fldChar w:fldCharType="end"/>
      </w:r>
      <w:r w:rsidRPr="00B32BA2">
        <w:rPr>
          <w:rFonts w:ascii="Times New Roman" w:hAnsi="Times New Roman" w:cs="Times New Roman"/>
          <w:i w:val="0"/>
          <w:sz w:val="24"/>
          <w:szCs w:val="24"/>
        </w:rPr>
        <w:t xml:space="preserve">. </w:t>
      </w:r>
      <w:r w:rsidR="00B32BA2" w:rsidRPr="00B32BA2">
        <w:rPr>
          <w:rFonts w:ascii="Times New Roman" w:hAnsi="Times New Roman" w:cs="Times New Roman"/>
          <w:i w:val="0"/>
          <w:sz w:val="24"/>
          <w:szCs w:val="24"/>
        </w:rPr>
        <w:t>Amplitude Response to Drive Frequency</w:t>
      </w:r>
      <w:r w:rsidR="00B32BA2" w:rsidRPr="00B32BA2">
        <w:rPr>
          <w:rFonts w:ascii="Times New Roman" w:hAnsi="Times New Roman" w:cs="Times New Roman"/>
          <w:i w:val="0"/>
          <w:sz w:val="24"/>
          <w:szCs w:val="24"/>
        </w:rPr>
        <w:tab/>
      </w:r>
      <w:r w:rsidR="00593564">
        <w:rPr>
          <w:rFonts w:ascii="Times New Roman" w:hAnsi="Times New Roman" w:cs="Times New Roman"/>
          <w:i w:val="0"/>
          <w:sz w:val="24"/>
          <w:szCs w:val="24"/>
        </w:rPr>
        <w:tab/>
      </w:r>
      <w:r w:rsidR="00593564">
        <w:rPr>
          <w:rFonts w:ascii="Times New Roman" w:hAnsi="Times New Roman" w:cs="Times New Roman"/>
          <w:i w:val="0"/>
          <w:sz w:val="24"/>
          <w:szCs w:val="24"/>
        </w:rPr>
        <w:tab/>
      </w:r>
      <w:r w:rsidR="00593564">
        <w:rPr>
          <w:rFonts w:ascii="Times New Roman" w:hAnsi="Times New Roman" w:cs="Times New Roman"/>
          <w:i w:val="0"/>
          <w:sz w:val="24"/>
          <w:szCs w:val="24"/>
        </w:rPr>
        <w:tab/>
      </w:r>
      <w:r w:rsidR="00593564">
        <w:rPr>
          <w:rFonts w:ascii="Times New Roman" w:hAnsi="Times New Roman" w:cs="Times New Roman"/>
          <w:i w:val="0"/>
          <w:sz w:val="24"/>
          <w:szCs w:val="24"/>
        </w:rPr>
        <w:tab/>
      </w:r>
      <w:r w:rsidR="00593564">
        <w:rPr>
          <w:rFonts w:ascii="Times New Roman" w:hAnsi="Times New Roman" w:cs="Times New Roman"/>
          <w:i w:val="0"/>
          <w:sz w:val="24"/>
          <w:szCs w:val="24"/>
        </w:rPr>
        <w:tab/>
        <w:t xml:space="preserve">       </w:t>
      </w:r>
      <w:r w:rsidR="004613DA">
        <w:rPr>
          <w:rFonts w:ascii="Times New Roman" w:hAnsi="Times New Roman" w:cs="Times New Roman"/>
          <w:i w:val="0"/>
          <w:sz w:val="24"/>
          <w:szCs w:val="24"/>
        </w:rPr>
        <w:t>The blue scatterplot shows</w:t>
      </w:r>
      <w:r w:rsidR="00593564">
        <w:rPr>
          <w:rFonts w:ascii="Times New Roman" w:hAnsi="Times New Roman" w:cs="Times New Roman"/>
          <w:i w:val="0"/>
          <w:sz w:val="24"/>
          <w:szCs w:val="24"/>
        </w:rPr>
        <w:t xml:space="preserve"> the oscillation amplitudes in radians with respect to the applied driving frequency. The curve has a peak at approximately 0.73 </w:t>
      </w:r>
      <m:oMath>
        <m:r>
          <m:rPr>
            <m:sty m:val="p"/>
          </m:rPr>
          <w:rPr>
            <w:rFonts w:ascii="Cambria Math" w:hAnsi="Cambria Math" w:cs="Times New Roman"/>
            <w:sz w:val="24"/>
            <w:szCs w:val="24"/>
          </w:rPr>
          <m:t>±0.0</m:t>
        </m:r>
        <m:r>
          <m:rPr>
            <m:sty m:val="p"/>
          </m:rPr>
          <w:rPr>
            <w:rFonts w:ascii="Cambria Math" w:hAnsi="Cambria Math" w:cs="Times New Roman"/>
            <w:sz w:val="24"/>
            <w:szCs w:val="24"/>
          </w:rPr>
          <m:t>1</m:t>
        </m:r>
      </m:oMath>
      <w:r w:rsidR="00593564" w:rsidRPr="00066B4F">
        <w:rPr>
          <w:rFonts w:ascii="Times New Roman" w:eastAsiaTheme="minorEastAsia" w:hAnsi="Times New Roman" w:cs="Times New Roman"/>
          <w:i w:val="0"/>
          <w:sz w:val="24"/>
          <w:szCs w:val="24"/>
        </w:rPr>
        <w:t xml:space="preserve"> </w:t>
      </w:r>
      <w:r w:rsidR="00593564">
        <w:rPr>
          <w:rFonts w:ascii="Times New Roman" w:hAnsi="Times New Roman" w:cs="Times New Roman"/>
          <w:i w:val="0"/>
          <w:sz w:val="24"/>
          <w:szCs w:val="24"/>
        </w:rPr>
        <w:t xml:space="preserve">Hz, this number was found by averaging the </w:t>
      </w:r>
      <w:proofErr w:type="gramStart"/>
      <w:r w:rsidR="00593564">
        <w:rPr>
          <w:rFonts w:ascii="Times New Roman" w:hAnsi="Times New Roman" w:cs="Times New Roman"/>
          <w:i w:val="0"/>
          <w:sz w:val="24"/>
          <w:szCs w:val="24"/>
        </w:rPr>
        <w:t>two top</w:t>
      </w:r>
      <w:proofErr w:type="gramEnd"/>
      <w:r w:rsidR="00593564">
        <w:rPr>
          <w:rFonts w:ascii="Times New Roman" w:hAnsi="Times New Roman" w:cs="Times New Roman"/>
          <w:i w:val="0"/>
          <w:sz w:val="24"/>
          <w:szCs w:val="24"/>
        </w:rPr>
        <w:t xml:space="preserve"> data point’s drive frequencies. This number should correspond to the resonant frequency. This does not perfectly align with our earlier found value for the resonant frequency, </w:t>
      </w:r>
      <m:oMath>
        <m:sSub>
          <m:sSubPr>
            <m:ctrlPr>
              <w:rPr>
                <w:rFonts w:ascii="Cambria Math" w:eastAsiaTheme="minorEastAsia" w:hAnsi="Cambria Math"/>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R</m:t>
            </m:r>
          </m:sub>
        </m:sSub>
      </m:oMath>
      <w:r w:rsidR="00593564">
        <w:rPr>
          <w:rFonts w:ascii="Times New Roman" w:eastAsiaTheme="minorEastAsia" w:hAnsi="Times New Roman" w:cs="Times New Roman"/>
          <w:i w:val="0"/>
          <w:sz w:val="24"/>
          <w:szCs w:val="24"/>
        </w:rPr>
        <w:t xml:space="preserve"> = </w:t>
      </w:r>
      <m:oMath>
        <m:r>
          <m:rPr>
            <m:sty m:val="p"/>
          </m:rPr>
          <w:rPr>
            <w:rFonts w:ascii="Cambria Math" w:hAnsi="Cambria Math" w:cs="Times New Roman"/>
            <w:sz w:val="24"/>
            <w:szCs w:val="24"/>
          </w:rPr>
          <m:t>0.769</m:t>
        </m:r>
        <m:r>
          <m:rPr>
            <m:sty m:val="p"/>
          </m:rPr>
          <w:rPr>
            <w:rFonts w:ascii="Cambria Math" w:hAnsi="Cambria Math" w:cs="Times New Roman"/>
            <w:sz w:val="24"/>
            <w:szCs w:val="24"/>
          </w:rPr>
          <m:t xml:space="preserve"> ±0.001</m:t>
        </m:r>
      </m:oMath>
      <w:r w:rsidR="00593564" w:rsidRPr="00066B4F">
        <w:rPr>
          <w:rFonts w:ascii="Times New Roman" w:eastAsiaTheme="minorEastAsia" w:hAnsi="Times New Roman" w:cs="Times New Roman"/>
          <w:i w:val="0"/>
          <w:sz w:val="24"/>
          <w:szCs w:val="24"/>
        </w:rPr>
        <w:t xml:space="preserve"> Hz.</w:t>
      </w:r>
      <w:r w:rsidR="00B32BA2" w:rsidRPr="00B32BA2">
        <w:rPr>
          <w:rFonts w:ascii="Times New Roman" w:hAnsi="Times New Roman" w:cs="Times New Roman"/>
          <w:i w:val="0"/>
          <w:sz w:val="24"/>
          <w:szCs w:val="24"/>
        </w:rPr>
        <w:tab/>
      </w:r>
      <w:r w:rsidR="00593564">
        <w:rPr>
          <w:rFonts w:ascii="Times New Roman" w:hAnsi="Times New Roman" w:cs="Times New Roman"/>
          <w:i w:val="0"/>
          <w:sz w:val="24"/>
          <w:szCs w:val="24"/>
        </w:rPr>
        <w:t>However, the numbers are almost within each other’s uncertainties.</w:t>
      </w:r>
      <w:r w:rsidR="00B32BA2" w:rsidRPr="00B32BA2">
        <w:rPr>
          <w:rFonts w:ascii="Times New Roman" w:hAnsi="Times New Roman" w:cs="Times New Roman"/>
          <w:i w:val="0"/>
          <w:sz w:val="24"/>
          <w:szCs w:val="24"/>
        </w:rPr>
        <w:tab/>
      </w:r>
    </w:p>
    <w:p w14:paraId="09F554E7" w14:textId="5A13CD40" w:rsidR="00CE40E2" w:rsidRPr="008B2E63" w:rsidRDefault="00CE40E2" w:rsidP="00CE40E2">
      <w:pPr>
        <w:pStyle w:val="Caption"/>
        <w:rPr>
          <w:rFonts w:ascii="Times New Roman" w:eastAsiaTheme="minorEastAsia" w:hAnsi="Times New Roman" w:cs="Times New Roman"/>
          <w:i w:val="0"/>
          <w:color w:val="000000" w:themeColor="text1"/>
          <w:sz w:val="24"/>
          <w:szCs w:val="24"/>
        </w:rPr>
      </w:pPr>
      <w:r w:rsidRPr="008B2E63">
        <w:rPr>
          <w:rFonts w:ascii="Times New Roman" w:eastAsiaTheme="minorEastAsia" w:hAnsi="Times New Roman" w:cs="Times New Roman"/>
          <w:i w:val="0"/>
          <w:color w:val="000000" w:themeColor="text1"/>
          <w:sz w:val="24"/>
          <w:szCs w:val="24"/>
        </w:rPr>
        <w:t xml:space="preserve">Q can also be found by examining the amplitude response at the various driving frequencies as shown in Figure 7. </w:t>
      </w:r>
      <w:r w:rsidRPr="008B2E63">
        <w:rPr>
          <w:rFonts w:ascii="Times New Roman" w:hAnsi="Times New Roman" w:cs="Times New Roman"/>
          <w:i w:val="0"/>
          <w:color w:val="000000" w:themeColor="text1"/>
          <w:sz w:val="24"/>
          <w:szCs w:val="24"/>
        </w:rPr>
        <w:t xml:space="preserve">By finding the frequencies that correspond to the amplitudes that are </w:t>
      </w:r>
      <m:oMath>
        <m:f>
          <m:fPr>
            <m:ctrlPr>
              <w:rPr>
                <w:rFonts w:ascii="Cambria Math" w:eastAsiaTheme="minorEastAsia" w:hAnsi="Cambria Math" w:cs="Times New Roman"/>
                <w:i w:val="0"/>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ad>
              <m:radPr>
                <m:degHide m:val="1"/>
                <m:ctrlPr>
                  <w:rPr>
                    <w:rFonts w:ascii="Cambria Math" w:eastAsiaTheme="minorEastAsia" w:hAnsi="Cambria Math" w:cs="Times New Roman"/>
                    <w:i w:val="0"/>
                    <w:color w:val="000000" w:themeColor="text1"/>
                    <w:sz w:val="24"/>
                    <w:szCs w:val="24"/>
                  </w:rPr>
                </m:ctrlPr>
              </m:radPr>
              <m:deg/>
              <m:e>
                <m:r>
                  <m:rPr>
                    <m:sty m:val="p"/>
                  </m:rPr>
                  <w:rPr>
                    <w:rFonts w:ascii="Cambria Math" w:eastAsiaTheme="minorEastAsia" w:hAnsi="Cambria Math" w:cs="Times New Roman"/>
                    <w:color w:val="000000" w:themeColor="text1"/>
                    <w:sz w:val="24"/>
                    <w:szCs w:val="24"/>
                  </w:rPr>
                  <m:t>2</m:t>
                </m:r>
              </m:e>
            </m:rad>
          </m:den>
        </m:f>
      </m:oMath>
      <w:r w:rsidRPr="008B2E63">
        <w:rPr>
          <w:rFonts w:ascii="Times New Roman" w:eastAsiaTheme="minorEastAsia" w:hAnsi="Times New Roman" w:cs="Times New Roman"/>
          <w:i w:val="0"/>
          <w:color w:val="000000" w:themeColor="text1"/>
          <w:sz w:val="24"/>
          <w:szCs w:val="24"/>
        </w:rPr>
        <w:t xml:space="preserve"> of the peak height in Figure 7 subtracting them from each other a</w:t>
      </w:r>
      <w:proofErr w:type="spellStart"/>
      <w:r w:rsidRPr="008B2E63">
        <w:rPr>
          <w:rFonts w:ascii="Times New Roman" w:eastAsiaTheme="minorEastAsia" w:hAnsi="Times New Roman" w:cs="Times New Roman"/>
          <w:i w:val="0"/>
          <w:color w:val="000000" w:themeColor="text1"/>
          <w:sz w:val="24"/>
          <w:szCs w:val="24"/>
        </w:rPr>
        <w:t>nd</w:t>
      </w:r>
      <w:proofErr w:type="spellEnd"/>
      <w:r w:rsidRPr="008B2E63">
        <w:rPr>
          <w:rFonts w:ascii="Times New Roman" w:eastAsiaTheme="minorEastAsia" w:hAnsi="Times New Roman" w:cs="Times New Roman"/>
          <w:i w:val="0"/>
          <w:color w:val="000000" w:themeColor="text1"/>
          <w:sz w:val="24"/>
          <w:szCs w:val="24"/>
        </w:rPr>
        <w:t xml:space="preserve"> multiplying by 2</w:t>
      </w:r>
      <m:oMath>
        <m:r>
          <m:rPr>
            <m:sty m:val="p"/>
          </m:rPr>
          <w:rPr>
            <w:rFonts w:ascii="Cambria Math" w:eastAsiaTheme="minorEastAsia" w:hAnsi="Cambria Math" w:cs="Times New Roman"/>
            <w:color w:val="000000" w:themeColor="text1"/>
            <w:sz w:val="24"/>
            <w:szCs w:val="24"/>
          </w:rPr>
          <m:t xml:space="preserve"> π</m:t>
        </m:r>
      </m:oMath>
      <w:r w:rsidRPr="008B2E63">
        <w:rPr>
          <w:rFonts w:ascii="Times New Roman" w:eastAsiaTheme="minorEastAsia" w:hAnsi="Times New Roman" w:cs="Times New Roman"/>
          <w:i w:val="0"/>
          <w:color w:val="000000" w:themeColor="text1"/>
          <w:sz w:val="24"/>
          <w:szCs w:val="24"/>
        </w:rPr>
        <w:t xml:space="preserve">, </w:t>
      </w:r>
      <m:oMath>
        <m:r>
          <m:rPr>
            <m:sty m:val="p"/>
          </m:rPr>
          <w:rPr>
            <w:rFonts w:ascii="Cambria Math" w:eastAsiaTheme="minorEastAsia" w:hAnsi="Cambria Math" w:cs="Times New Roman"/>
            <w:color w:val="000000" w:themeColor="text1"/>
            <w:sz w:val="24"/>
            <w:szCs w:val="24"/>
          </w:rPr>
          <m:t>∆ω</m:t>
        </m:r>
      </m:oMath>
      <w:r w:rsidRPr="008B2E63">
        <w:rPr>
          <w:rFonts w:ascii="Times New Roman" w:eastAsiaTheme="minorEastAsia" w:hAnsi="Times New Roman" w:cs="Times New Roman"/>
          <w:i w:val="0"/>
          <w:color w:val="000000" w:themeColor="text1"/>
          <w:sz w:val="24"/>
          <w:szCs w:val="24"/>
        </w:rPr>
        <w:t xml:space="preserve"> can be found. The peak height is 0</w:t>
      </w:r>
      <w:r w:rsidRPr="008B2E63">
        <w:rPr>
          <w:rFonts w:ascii="Times New Roman" w:hAnsi="Times New Roman" w:cs="Times New Roman"/>
          <w:i w:val="0"/>
          <w:color w:val="000000" w:themeColor="text1"/>
          <w:sz w:val="24"/>
          <w:szCs w:val="24"/>
        </w:rPr>
        <w:t xml:space="preserve">.0157 rad. The frequencies that correspond to </w:t>
      </w:r>
      <m:oMath>
        <m:f>
          <m:fPr>
            <m:ctrlPr>
              <w:rPr>
                <w:rFonts w:ascii="Cambria Math" w:eastAsiaTheme="minorEastAsia" w:hAnsi="Cambria Math" w:cs="Times New Roman"/>
                <w:i w:val="0"/>
                <w:color w:val="000000" w:themeColor="text1"/>
                <w:sz w:val="24"/>
                <w:szCs w:val="24"/>
              </w:rPr>
            </m:ctrlPr>
          </m:fPr>
          <m:num>
            <m:r>
              <m:rPr>
                <m:sty m:val="p"/>
              </m:rPr>
              <w:rPr>
                <w:rFonts w:ascii="Cambria Math" w:eastAsiaTheme="minorEastAsia" w:hAnsi="Cambria Math" w:cs="Times New Roman"/>
                <w:color w:val="000000" w:themeColor="text1"/>
                <w:sz w:val="24"/>
                <w:szCs w:val="24"/>
              </w:rPr>
              <m:t>1</m:t>
            </m:r>
          </m:num>
          <m:den>
            <m:rad>
              <m:radPr>
                <m:degHide m:val="1"/>
                <m:ctrlPr>
                  <w:rPr>
                    <w:rFonts w:ascii="Cambria Math" w:eastAsiaTheme="minorEastAsia" w:hAnsi="Cambria Math" w:cs="Times New Roman"/>
                    <w:i w:val="0"/>
                    <w:color w:val="000000" w:themeColor="text1"/>
                    <w:sz w:val="24"/>
                    <w:szCs w:val="24"/>
                  </w:rPr>
                </m:ctrlPr>
              </m:radPr>
              <m:deg/>
              <m:e>
                <m:r>
                  <m:rPr>
                    <m:sty m:val="p"/>
                  </m:rPr>
                  <w:rPr>
                    <w:rFonts w:ascii="Cambria Math" w:eastAsiaTheme="minorEastAsia" w:hAnsi="Cambria Math" w:cs="Times New Roman"/>
                    <w:color w:val="000000" w:themeColor="text1"/>
                    <w:sz w:val="24"/>
                    <w:szCs w:val="24"/>
                  </w:rPr>
                  <m:t>2</m:t>
                </m:r>
              </m:e>
            </m:rad>
          </m:den>
        </m:f>
      </m:oMath>
      <w:r w:rsidRPr="008B2E63">
        <w:rPr>
          <w:rFonts w:ascii="Times New Roman" w:eastAsiaTheme="minorEastAsia" w:hAnsi="Times New Roman" w:cs="Times New Roman"/>
          <w:i w:val="0"/>
          <w:color w:val="000000" w:themeColor="text1"/>
          <w:sz w:val="24"/>
          <w:szCs w:val="24"/>
        </w:rPr>
        <w:t xml:space="preserve"> of the peak height are 0</w:t>
      </w:r>
      <w:r w:rsidRPr="008B2E63">
        <w:rPr>
          <w:rFonts w:ascii="Times New Roman" w:hAnsi="Times New Roman" w:cs="Times New Roman"/>
          <w:i w:val="0"/>
          <w:color w:val="000000" w:themeColor="text1"/>
          <w:sz w:val="24"/>
          <w:szCs w:val="24"/>
        </w:rPr>
        <w:t xml:space="preserve">.625 Hz and 0.775 Hz. Therefore </w:t>
      </w:r>
      <m:oMath>
        <m:r>
          <m:rPr>
            <m:sty m:val="p"/>
          </m:rPr>
          <w:rPr>
            <w:rFonts w:ascii="Cambria Math" w:eastAsiaTheme="minorEastAsia" w:hAnsi="Cambria Math" w:cs="Times New Roman"/>
            <w:color w:val="000000" w:themeColor="text1"/>
            <w:sz w:val="24"/>
            <w:szCs w:val="24"/>
          </w:rPr>
          <m:t>∆ω=</m:t>
        </m:r>
      </m:oMath>
      <w:r w:rsidRPr="008B2E63">
        <w:rPr>
          <w:rFonts w:ascii="Times New Roman" w:hAnsi="Times New Roman" w:cs="Times New Roman"/>
          <w:i w:val="0"/>
          <w:color w:val="000000" w:themeColor="text1"/>
          <w:sz w:val="24"/>
          <w:szCs w:val="24"/>
        </w:rPr>
        <w:t xml:space="preserve"> 0.942 Hz. Using the equation </w:t>
      </w:r>
      <m:oMath>
        <m:r>
          <m:rPr>
            <m:sty m:val="p"/>
          </m:rPr>
          <w:rPr>
            <w:rFonts w:ascii="Cambria Math" w:eastAsiaTheme="minorEastAsia" w:hAnsi="Cambria Math" w:cs="Times New Roman"/>
            <w:color w:val="000000" w:themeColor="text1"/>
            <w:sz w:val="24"/>
            <w:szCs w:val="24"/>
          </w:rPr>
          <m:t>Q=</m:t>
        </m:r>
        <m:f>
          <m:fPr>
            <m:ctrlPr>
              <w:rPr>
                <w:rFonts w:ascii="Cambria Math" w:eastAsiaTheme="minorEastAsia" w:hAnsi="Cambria Math" w:cs="Times New Roman"/>
                <w:i w:val="0"/>
                <w:color w:val="000000" w:themeColor="text1"/>
                <w:sz w:val="24"/>
                <w:szCs w:val="24"/>
              </w:rPr>
            </m:ctrlPr>
          </m:fPr>
          <m:num>
            <m:sSub>
              <m:sSubPr>
                <m:ctrlPr>
                  <w:rPr>
                    <w:rFonts w:ascii="Cambria Math" w:eastAsiaTheme="minorEastAsia" w:hAnsi="Cambria Math" w:cs="Times New Roman"/>
                    <w:i w:val="0"/>
                    <w:color w:val="000000" w:themeColor="text1"/>
                    <w:sz w:val="24"/>
                    <w:szCs w:val="24"/>
                  </w:rPr>
                </m:ctrlPr>
              </m:sSubPr>
              <m:e>
                <m:r>
                  <m:rPr>
                    <m:sty m:val="p"/>
                  </m:rPr>
                  <w:rPr>
                    <w:rFonts w:ascii="Cambria Math" w:eastAsiaTheme="minorEastAsia" w:hAnsi="Cambria Math" w:cs="Times New Roman"/>
                    <w:color w:val="000000" w:themeColor="text1"/>
                    <w:sz w:val="24"/>
                    <w:szCs w:val="24"/>
                  </w:rPr>
                  <m:t>ω</m:t>
                </m:r>
              </m:e>
              <m:sub>
                <m:r>
                  <m:rPr>
                    <m:sty m:val="p"/>
                  </m:rPr>
                  <w:rPr>
                    <w:rFonts w:ascii="Cambria Math" w:eastAsiaTheme="minorEastAsia" w:hAnsi="Cambria Math" w:cs="Times New Roman"/>
                    <w:color w:val="000000" w:themeColor="text1"/>
                    <w:sz w:val="24"/>
                    <w:szCs w:val="24"/>
                  </w:rPr>
                  <m:t>0</m:t>
                </m:r>
              </m:sub>
            </m:sSub>
          </m:num>
          <m:den>
            <m:r>
              <m:rPr>
                <m:sty m:val="p"/>
              </m:rPr>
              <w:rPr>
                <w:rFonts w:ascii="Cambria Math" w:eastAsiaTheme="minorEastAsia" w:hAnsi="Cambria Math" w:cs="Times New Roman"/>
                <w:color w:val="000000" w:themeColor="text1"/>
                <w:sz w:val="24"/>
                <w:szCs w:val="24"/>
              </w:rPr>
              <m:t>∆ω</m:t>
            </m:r>
          </m:den>
        </m:f>
      </m:oMath>
      <w:r w:rsidR="00164BF7">
        <w:rPr>
          <w:rFonts w:ascii="Times New Roman" w:eastAsiaTheme="minorEastAsia" w:hAnsi="Times New Roman" w:cs="Times New Roman"/>
          <w:i w:val="0"/>
          <w:color w:val="000000" w:themeColor="text1"/>
          <w:sz w:val="24"/>
          <w:szCs w:val="24"/>
        </w:rPr>
        <w:t>, Q is found to be 5.12</w:t>
      </w:r>
      <w:r w:rsidRPr="008B2E63">
        <w:rPr>
          <w:rFonts w:ascii="Times New Roman" w:eastAsiaTheme="minorEastAsia" w:hAnsi="Times New Roman" w:cs="Times New Roman"/>
          <w:i w:val="0"/>
          <w:color w:val="000000" w:themeColor="text1"/>
          <w:sz w:val="24"/>
          <w:szCs w:val="24"/>
        </w:rPr>
        <w:t xml:space="preserve"> </w:t>
      </w:r>
      <w:r w:rsidRPr="008B2E63">
        <w:rPr>
          <w:rFonts w:ascii="Times New Roman" w:eastAsiaTheme="minorEastAsia" w:hAnsi="Times New Roman" w:cs="Times New Roman"/>
          <w:bCs/>
          <w:i w:val="0"/>
          <w:color w:val="000000" w:themeColor="text1"/>
          <w:sz w:val="24"/>
          <w:szCs w:val="24"/>
        </w:rPr>
        <w:sym w:font="Symbol" w:char="F0B1"/>
      </w:r>
      <w:r w:rsidR="00CB4271">
        <w:rPr>
          <w:rFonts w:ascii="Times New Roman" w:eastAsiaTheme="minorEastAsia" w:hAnsi="Times New Roman" w:cs="Times New Roman"/>
          <w:bCs/>
          <w:i w:val="0"/>
          <w:color w:val="000000" w:themeColor="text1"/>
          <w:sz w:val="24"/>
          <w:szCs w:val="24"/>
        </w:rPr>
        <w:t xml:space="preserve"> .</w:t>
      </w:r>
      <w:proofErr w:type="gramStart"/>
      <w:r w:rsidR="00CB4271">
        <w:rPr>
          <w:rFonts w:ascii="Times New Roman" w:eastAsiaTheme="minorEastAsia" w:hAnsi="Times New Roman" w:cs="Times New Roman"/>
          <w:bCs/>
          <w:i w:val="0"/>
          <w:color w:val="000000" w:themeColor="text1"/>
          <w:sz w:val="24"/>
          <w:szCs w:val="24"/>
        </w:rPr>
        <w:t>5</w:t>
      </w:r>
      <w:r w:rsidR="00164BF7">
        <w:rPr>
          <w:rFonts w:ascii="Times New Roman" w:eastAsiaTheme="minorEastAsia" w:hAnsi="Times New Roman" w:cs="Times New Roman"/>
          <w:bCs/>
          <w:i w:val="0"/>
          <w:color w:val="000000" w:themeColor="text1"/>
          <w:sz w:val="24"/>
          <w:szCs w:val="24"/>
        </w:rPr>
        <w:t xml:space="preserve"> </w:t>
      </w:r>
      <w:r w:rsidRPr="008B2E63">
        <w:rPr>
          <w:rFonts w:ascii="Times New Roman" w:eastAsiaTheme="minorEastAsia" w:hAnsi="Times New Roman" w:cs="Times New Roman"/>
          <w:bCs/>
          <w:i w:val="0"/>
          <w:color w:val="000000" w:themeColor="text1"/>
          <w:sz w:val="24"/>
          <w:szCs w:val="24"/>
        </w:rPr>
        <w:t>.</w:t>
      </w:r>
      <w:proofErr w:type="gramEnd"/>
      <w:r w:rsidRPr="008B2E63">
        <w:rPr>
          <w:rFonts w:ascii="Times New Roman" w:eastAsiaTheme="minorEastAsia" w:hAnsi="Times New Roman" w:cs="Times New Roman"/>
          <w:i w:val="0"/>
          <w:color w:val="000000" w:themeColor="text1"/>
          <w:sz w:val="24"/>
          <w:szCs w:val="24"/>
        </w:rPr>
        <w:t xml:space="preserve"> The error was estimated based on how the frequencies were found by averaging data points</w:t>
      </w:r>
      <w:r w:rsidR="00CB4271">
        <w:rPr>
          <w:rFonts w:ascii="Times New Roman" w:eastAsiaTheme="minorEastAsia" w:hAnsi="Times New Roman" w:cs="Times New Roman"/>
          <w:i w:val="0"/>
          <w:color w:val="000000" w:themeColor="text1"/>
          <w:sz w:val="24"/>
          <w:szCs w:val="24"/>
        </w:rPr>
        <w:t xml:space="preserve"> and the width of the peak</w:t>
      </w:r>
      <w:r w:rsidRPr="008B2E63">
        <w:rPr>
          <w:rFonts w:ascii="Times New Roman" w:eastAsiaTheme="minorEastAsia" w:hAnsi="Times New Roman" w:cs="Times New Roman"/>
          <w:i w:val="0"/>
          <w:color w:val="000000" w:themeColor="text1"/>
          <w:sz w:val="24"/>
          <w:szCs w:val="24"/>
        </w:rPr>
        <w:t>. This value is not within range of the Q found using method 1. Method 2 is a much less accurate way of finding Q since there is so much uncertainty because only about 10 drive frequencies were measured to find their amplitudes. To get an accurate reading for Q using this method, many more data points would be needed and also a higher sample rate. Therefore, Method 1 was deemed the more accurate and valid method.</w:t>
      </w:r>
    </w:p>
    <w:p w14:paraId="14A83569" w14:textId="77777777" w:rsidR="007177E7" w:rsidRDefault="007177E7" w:rsidP="007177E7"/>
    <w:p w14:paraId="23C6DC10" w14:textId="77777777" w:rsidR="00CE40E2" w:rsidRDefault="00CE40E2" w:rsidP="007177E7"/>
    <w:p w14:paraId="1415BC3D" w14:textId="77777777" w:rsidR="007177E7" w:rsidRDefault="007177E7" w:rsidP="007177E7"/>
    <w:p w14:paraId="20E32164" w14:textId="77777777" w:rsidR="007177E7" w:rsidRDefault="007177E7" w:rsidP="007177E7"/>
    <w:p w14:paraId="4484B9C4" w14:textId="77777777" w:rsidR="007177E7" w:rsidRDefault="007177E7" w:rsidP="007177E7"/>
    <w:p w14:paraId="32D77623" w14:textId="77777777" w:rsidR="007177E7" w:rsidRPr="007177E7" w:rsidRDefault="007177E7" w:rsidP="007177E7"/>
    <w:p w14:paraId="6F384DAB" w14:textId="08317675" w:rsidR="00D81CB8" w:rsidRPr="008B2E63" w:rsidRDefault="008B2E63" w:rsidP="001C1D16">
      <w:pPr>
        <w:rPr>
          <w:rFonts w:eastAsiaTheme="minorEastAsia"/>
          <w:u w:val="single"/>
        </w:rPr>
      </w:pPr>
      <w:r w:rsidRPr="008B2E63">
        <w:rPr>
          <w:rFonts w:eastAsiaTheme="minorEastAsia"/>
          <w:u w:val="single"/>
        </w:rPr>
        <w:t xml:space="preserve">Wave Speed of the </w:t>
      </w:r>
      <w:r w:rsidR="00D81CB8">
        <w:rPr>
          <w:rFonts w:eastAsiaTheme="minorEastAsia"/>
          <w:u w:val="single"/>
        </w:rPr>
        <w:t xml:space="preserve">Waves on a </w:t>
      </w:r>
      <w:r w:rsidRPr="008B2E63">
        <w:rPr>
          <w:rFonts w:eastAsiaTheme="minorEastAsia"/>
          <w:u w:val="single"/>
        </w:rPr>
        <w:t>String</w:t>
      </w:r>
      <w:r w:rsidR="00D81CB8">
        <w:rPr>
          <w:rFonts w:eastAsiaTheme="minorEastAsia"/>
          <w:u w:val="single"/>
        </w:rPr>
        <w:t>-Method 1</w:t>
      </w:r>
    </w:p>
    <w:p w14:paraId="6ED3EE86" w14:textId="77777777" w:rsidR="00FF1495" w:rsidRDefault="00FF1495" w:rsidP="001C1D16">
      <w:pPr>
        <w:rPr>
          <w:rFonts w:eastAsiaTheme="minorEastAsia"/>
        </w:rPr>
      </w:pPr>
    </w:p>
    <w:tbl>
      <w:tblPr>
        <w:tblStyle w:val="TableGrid"/>
        <w:tblpPr w:leftFromText="187" w:rightFromText="187" w:vertAnchor="text" w:tblpXSpec="center" w:tblpY="1"/>
        <w:tblOverlap w:val="never"/>
        <w:tblW w:w="9936" w:type="dxa"/>
        <w:tblLook w:val="04A0" w:firstRow="1" w:lastRow="0" w:firstColumn="1" w:lastColumn="0" w:noHBand="0" w:noVBand="1"/>
      </w:tblPr>
      <w:tblGrid>
        <w:gridCol w:w="1344"/>
        <w:gridCol w:w="1321"/>
        <w:gridCol w:w="1495"/>
        <w:gridCol w:w="1495"/>
        <w:gridCol w:w="1481"/>
        <w:gridCol w:w="1268"/>
        <w:gridCol w:w="1532"/>
      </w:tblGrid>
      <w:tr w:rsidR="008A3F74" w14:paraId="22FD8BC8" w14:textId="77777777" w:rsidTr="00C244E1">
        <w:trPr>
          <w:trHeight w:val="1007"/>
        </w:trPr>
        <w:tc>
          <w:tcPr>
            <w:tcW w:w="1400" w:type="dxa"/>
          </w:tcPr>
          <w:p w14:paraId="2FF79427" w14:textId="77777777" w:rsidR="008A3F74" w:rsidRDefault="008A3F74" w:rsidP="008A3F74">
            <w:pPr>
              <w:rPr>
                <w:rFonts w:eastAsiaTheme="minorEastAsia"/>
              </w:rPr>
            </w:pPr>
            <w:r>
              <w:rPr>
                <w:rFonts w:eastAsiaTheme="minorEastAsia"/>
              </w:rPr>
              <w:t>Mass Suspended</w:t>
            </w:r>
          </w:p>
          <w:p w14:paraId="47FB7781" w14:textId="77777777" w:rsidR="008A3F74" w:rsidRPr="00894C86" w:rsidRDefault="008A3F74" w:rsidP="008A3F74">
            <w:pPr>
              <w:rPr>
                <w:rFonts w:eastAsiaTheme="minorEastAsia"/>
              </w:rPr>
            </w:pPr>
            <w:r>
              <w:rPr>
                <w:rFonts w:eastAsiaTheme="minorEastAsia"/>
                <w:i/>
              </w:rPr>
              <w:t>m</w:t>
            </w:r>
            <w:r>
              <w:rPr>
                <w:rFonts w:eastAsiaTheme="minorEastAsia"/>
              </w:rPr>
              <w:t xml:space="preserve"> (kg)</w:t>
            </w:r>
          </w:p>
        </w:tc>
        <w:tc>
          <w:tcPr>
            <w:tcW w:w="1608" w:type="dxa"/>
          </w:tcPr>
          <w:p w14:paraId="152479D1" w14:textId="77777777" w:rsidR="008A3F74" w:rsidRDefault="008A3F74" w:rsidP="008A3F74">
            <w:pPr>
              <w:rPr>
                <w:rFonts w:eastAsiaTheme="minorEastAsia"/>
              </w:rPr>
            </w:pPr>
            <w:r>
              <w:rPr>
                <w:rFonts w:eastAsiaTheme="minorEastAsia"/>
              </w:rPr>
              <w:t>Mass of the String, M (kg)</w:t>
            </w:r>
          </w:p>
        </w:tc>
        <w:tc>
          <w:tcPr>
            <w:tcW w:w="1728" w:type="dxa"/>
          </w:tcPr>
          <w:p w14:paraId="3361F442" w14:textId="77777777" w:rsidR="008A3F74" w:rsidRDefault="008A3F74" w:rsidP="008A3F74">
            <w:pPr>
              <w:rPr>
                <w:rFonts w:eastAsiaTheme="minorEastAsia"/>
              </w:rPr>
            </w:pPr>
            <w:r>
              <w:rPr>
                <w:rFonts w:eastAsiaTheme="minorEastAsia"/>
              </w:rPr>
              <w:t xml:space="preserve">Length of the Stretched String, </w:t>
            </w:r>
          </w:p>
          <w:p w14:paraId="4FE45DB2" w14:textId="77777777" w:rsidR="008A3F74" w:rsidRDefault="008A3F74" w:rsidP="008A3F74">
            <w:pPr>
              <w:rPr>
                <w:rFonts w:eastAsiaTheme="minorEastAsia"/>
              </w:rPr>
            </w:pPr>
            <w:r>
              <w:rPr>
                <w:rFonts w:eastAsiaTheme="minorEastAsia"/>
              </w:rPr>
              <w:t>L (m)</w:t>
            </w:r>
          </w:p>
        </w:tc>
        <w:tc>
          <w:tcPr>
            <w:tcW w:w="1645" w:type="dxa"/>
          </w:tcPr>
          <w:p w14:paraId="0B2AE6FD" w14:textId="70B673D7" w:rsidR="008A3F74" w:rsidRDefault="008A3F74" w:rsidP="008A3F74">
            <w:pPr>
              <w:rPr>
                <w:rFonts w:eastAsiaTheme="minorEastAsia"/>
              </w:rPr>
            </w:pPr>
            <w:r>
              <w:rPr>
                <w:rFonts w:eastAsiaTheme="minorEastAsia"/>
              </w:rPr>
              <w:t xml:space="preserve">Percent of String Suspended </w:t>
            </w:r>
            <w:r w:rsidR="007F4516">
              <w:rPr>
                <w:rFonts w:eastAsiaTheme="minorEastAsia"/>
              </w:rPr>
              <w:t>(%)</w:t>
            </w:r>
          </w:p>
        </w:tc>
        <w:tc>
          <w:tcPr>
            <w:tcW w:w="1635" w:type="dxa"/>
          </w:tcPr>
          <w:p w14:paraId="07EC3189" w14:textId="77777777" w:rsidR="008A3F74" w:rsidRDefault="008A3F74" w:rsidP="008A3F74">
            <w:pPr>
              <w:rPr>
                <w:rFonts w:eastAsiaTheme="minorEastAsia"/>
              </w:rPr>
            </w:pPr>
            <w:r>
              <w:rPr>
                <w:rFonts w:eastAsiaTheme="minorEastAsia"/>
              </w:rPr>
              <w:t>Force of Tension, T (N)</w:t>
            </w:r>
          </w:p>
        </w:tc>
        <w:tc>
          <w:tcPr>
            <w:tcW w:w="1422" w:type="dxa"/>
          </w:tcPr>
          <w:p w14:paraId="0B34FC09" w14:textId="77777777" w:rsidR="008A3F74" w:rsidRDefault="008A3F74" w:rsidP="008A3F74">
            <w:pPr>
              <w:rPr>
                <w:rFonts w:eastAsiaTheme="minorEastAsia"/>
              </w:rPr>
            </w:pPr>
            <w:r>
              <w:rPr>
                <w:rFonts w:eastAsiaTheme="minorEastAsia"/>
              </w:rPr>
              <w:t xml:space="preserve">Linear Mass </w:t>
            </w:r>
            <w:r w:rsidRPr="00894C86">
              <w:rPr>
                <w:rFonts w:eastAsiaTheme="minorEastAsia"/>
              </w:rPr>
              <w:t xml:space="preserve">Density, </w:t>
            </w:r>
            <m:oMath>
              <m:r>
                <w:rPr>
                  <w:rFonts w:ascii="Cambria Math" w:eastAsiaTheme="minorEastAsia" w:hAnsi="Cambria Math"/>
                </w:rPr>
                <m:t>μ</m:t>
              </m:r>
            </m:oMath>
            <w:r w:rsidRPr="00894C86">
              <w:rPr>
                <w:rFonts w:eastAsiaTheme="minorEastAsia"/>
              </w:rPr>
              <w:t xml:space="preserve"> (kg/m)</w:t>
            </w:r>
          </w:p>
        </w:tc>
        <w:tc>
          <w:tcPr>
            <w:tcW w:w="1794" w:type="dxa"/>
          </w:tcPr>
          <w:p w14:paraId="0AB59FA4" w14:textId="77777777" w:rsidR="008A3F74" w:rsidRDefault="008A3F74" w:rsidP="008A3F74">
            <w:pPr>
              <w:rPr>
                <w:rFonts w:eastAsiaTheme="minorEastAsia"/>
              </w:rPr>
            </w:pPr>
            <w:r>
              <w:rPr>
                <w:rFonts w:eastAsiaTheme="minorEastAsia"/>
              </w:rPr>
              <w:t xml:space="preserve">Wave Speed, </w:t>
            </w:r>
          </w:p>
          <w:p w14:paraId="74BA1D28" w14:textId="77777777" w:rsidR="008A3F74" w:rsidRPr="00894C86" w:rsidRDefault="008A3F74" w:rsidP="008A3F74">
            <w:pPr>
              <w:rPr>
                <w:rFonts w:eastAsiaTheme="minorEastAsia"/>
              </w:rPr>
            </w:pPr>
            <w:r>
              <w:rPr>
                <w:rFonts w:eastAsiaTheme="minorEastAsia"/>
                <w:i/>
              </w:rPr>
              <w:t>v</w:t>
            </w:r>
            <w:r>
              <w:rPr>
                <w:rFonts w:eastAsiaTheme="minorEastAsia"/>
              </w:rPr>
              <w:t xml:space="preserve"> (m/s)</w:t>
            </w:r>
          </w:p>
        </w:tc>
      </w:tr>
      <w:tr w:rsidR="008A3F74" w14:paraId="3D07E7AA" w14:textId="77777777" w:rsidTr="00C244E1">
        <w:trPr>
          <w:trHeight w:val="341"/>
        </w:trPr>
        <w:tc>
          <w:tcPr>
            <w:tcW w:w="1400" w:type="dxa"/>
          </w:tcPr>
          <w:p w14:paraId="73E8420F" w14:textId="5E04B81A" w:rsidR="008A3F74" w:rsidRDefault="008A3F74" w:rsidP="008A3F74">
            <w:pPr>
              <w:jc w:val="center"/>
              <w:rPr>
                <w:rFonts w:eastAsiaTheme="minorEastAsia"/>
              </w:rPr>
            </w:pPr>
            <w:r>
              <w:rPr>
                <w:rFonts w:eastAsiaTheme="minorEastAsia"/>
              </w:rPr>
              <w:t>0.15</w:t>
            </w:r>
            <w:r w:rsidR="00B36F02">
              <w:rPr>
                <w:rFonts w:eastAsiaTheme="minorEastAsia"/>
              </w:rPr>
              <w:t>0</w:t>
            </w:r>
          </w:p>
        </w:tc>
        <w:tc>
          <w:tcPr>
            <w:tcW w:w="1608" w:type="dxa"/>
          </w:tcPr>
          <w:p w14:paraId="303B2173" w14:textId="77777777" w:rsidR="008A3F74" w:rsidRDefault="008A3F74" w:rsidP="008A3F74">
            <w:pPr>
              <w:jc w:val="center"/>
              <w:rPr>
                <w:rFonts w:eastAsiaTheme="minorEastAsia"/>
              </w:rPr>
            </w:pPr>
            <w:r>
              <w:rPr>
                <w:rFonts w:eastAsiaTheme="minorEastAsia"/>
              </w:rPr>
              <w:t>0.017</w:t>
            </w:r>
          </w:p>
        </w:tc>
        <w:tc>
          <w:tcPr>
            <w:tcW w:w="1728" w:type="dxa"/>
          </w:tcPr>
          <w:p w14:paraId="677F171C" w14:textId="77777777" w:rsidR="008A3F74" w:rsidRDefault="008A3F74" w:rsidP="008A3F74">
            <w:pPr>
              <w:jc w:val="center"/>
              <w:rPr>
                <w:rFonts w:eastAsiaTheme="minorEastAsia"/>
              </w:rPr>
            </w:pPr>
            <w:r>
              <w:rPr>
                <w:rFonts w:eastAsiaTheme="minorEastAsia"/>
              </w:rPr>
              <w:t>2.445</w:t>
            </w:r>
          </w:p>
        </w:tc>
        <w:tc>
          <w:tcPr>
            <w:tcW w:w="1645" w:type="dxa"/>
          </w:tcPr>
          <w:p w14:paraId="11A68150" w14:textId="48B4F0FD" w:rsidR="008A3F74" w:rsidRPr="0048163C" w:rsidRDefault="008A3F74" w:rsidP="008A3F74">
            <w:pPr>
              <w:jc w:val="center"/>
              <w:rPr>
                <w:rFonts w:eastAsiaTheme="minorEastAsia"/>
              </w:rPr>
            </w:pPr>
            <w:r>
              <w:rPr>
                <w:rFonts w:eastAsiaTheme="minorEastAsia"/>
              </w:rPr>
              <w:t>0.178</w:t>
            </w:r>
          </w:p>
        </w:tc>
        <w:tc>
          <w:tcPr>
            <w:tcW w:w="1635" w:type="dxa"/>
          </w:tcPr>
          <w:p w14:paraId="3BBBA25E" w14:textId="6A0EBB5D" w:rsidR="008A3F74" w:rsidRPr="0048163C" w:rsidRDefault="00F66AE6" w:rsidP="008A3F74">
            <w:pPr>
              <w:jc w:val="center"/>
              <w:rPr>
                <w:rFonts w:eastAsiaTheme="minorEastAsia"/>
              </w:rPr>
            </w:pPr>
            <w:r>
              <w:rPr>
                <w:rFonts w:eastAsiaTheme="minorEastAsia"/>
              </w:rPr>
              <w:t>1.50</w:t>
            </w:r>
            <m:oMath>
              <m:r>
                <w:rPr>
                  <w:rFonts w:ascii="Cambria Math" w:hAnsi="Cambria Math"/>
                </w:rPr>
                <m:t>±</m:t>
              </m:r>
            </m:oMath>
            <w:r w:rsidR="008A3F74" w:rsidRPr="0048163C">
              <w:rPr>
                <w:rFonts w:eastAsiaTheme="minorEastAsia"/>
              </w:rPr>
              <w:t>0.01</w:t>
            </w:r>
          </w:p>
        </w:tc>
        <w:tc>
          <w:tcPr>
            <w:tcW w:w="1422" w:type="dxa"/>
          </w:tcPr>
          <w:p w14:paraId="2850D4DB" w14:textId="75A99B9E" w:rsidR="008A3F74" w:rsidRDefault="00316DAB" w:rsidP="00316DAB">
            <w:pPr>
              <w:jc w:val="center"/>
              <w:rPr>
                <w:rFonts w:eastAsiaTheme="minorEastAsia"/>
              </w:rPr>
            </w:pPr>
            <w:r>
              <w:rPr>
                <w:rFonts w:eastAsiaTheme="minorEastAsia"/>
              </w:rPr>
              <w:t>0.007</w:t>
            </w:r>
          </w:p>
        </w:tc>
        <w:tc>
          <w:tcPr>
            <w:tcW w:w="1794" w:type="dxa"/>
          </w:tcPr>
          <w:p w14:paraId="40028DD4" w14:textId="71DFF42F" w:rsidR="008A3F74" w:rsidRDefault="00123130" w:rsidP="00E33372">
            <w:pPr>
              <w:jc w:val="center"/>
              <w:rPr>
                <w:rFonts w:eastAsiaTheme="minorEastAsia"/>
              </w:rPr>
            </w:pPr>
            <w:r>
              <w:rPr>
                <w:rFonts w:eastAsiaTheme="minorEastAsia"/>
              </w:rPr>
              <w:t>14.6</w:t>
            </w:r>
            <m:oMath>
              <m:r>
                <w:rPr>
                  <w:rFonts w:ascii="Cambria Math" w:hAnsi="Cambria Math"/>
                </w:rPr>
                <m:t>±</m:t>
              </m:r>
            </m:oMath>
            <w:r w:rsidRPr="0048163C">
              <w:rPr>
                <w:rFonts w:eastAsiaTheme="minorEastAsia"/>
              </w:rPr>
              <w:t>0.</w:t>
            </w:r>
            <w:r>
              <w:rPr>
                <w:rFonts w:eastAsiaTheme="minorEastAsia"/>
              </w:rPr>
              <w:t>3</w:t>
            </w:r>
          </w:p>
        </w:tc>
      </w:tr>
      <w:tr w:rsidR="008A3F74" w14:paraId="16412CCC" w14:textId="77777777" w:rsidTr="00C244E1">
        <w:tc>
          <w:tcPr>
            <w:tcW w:w="1400" w:type="dxa"/>
          </w:tcPr>
          <w:p w14:paraId="734F42F1" w14:textId="3FBA02A8" w:rsidR="008A3F74" w:rsidRDefault="008A3F74" w:rsidP="008A3F74">
            <w:pPr>
              <w:jc w:val="center"/>
              <w:rPr>
                <w:rFonts w:eastAsiaTheme="minorEastAsia"/>
              </w:rPr>
            </w:pPr>
            <w:r>
              <w:rPr>
                <w:rFonts w:eastAsiaTheme="minorEastAsia"/>
              </w:rPr>
              <w:t>0.30</w:t>
            </w:r>
            <w:r w:rsidR="00B36F02">
              <w:rPr>
                <w:rFonts w:eastAsiaTheme="minorEastAsia"/>
              </w:rPr>
              <w:t>0</w:t>
            </w:r>
          </w:p>
        </w:tc>
        <w:tc>
          <w:tcPr>
            <w:tcW w:w="1608" w:type="dxa"/>
          </w:tcPr>
          <w:p w14:paraId="42C7FDC1" w14:textId="77777777" w:rsidR="008A3F74" w:rsidRDefault="008A3F74" w:rsidP="008A3F74">
            <w:pPr>
              <w:jc w:val="center"/>
              <w:rPr>
                <w:rFonts w:eastAsiaTheme="minorEastAsia"/>
              </w:rPr>
            </w:pPr>
            <w:r>
              <w:rPr>
                <w:rFonts w:eastAsiaTheme="minorEastAsia"/>
              </w:rPr>
              <w:t>0.017</w:t>
            </w:r>
          </w:p>
        </w:tc>
        <w:tc>
          <w:tcPr>
            <w:tcW w:w="1728" w:type="dxa"/>
          </w:tcPr>
          <w:p w14:paraId="0D5EA5AA" w14:textId="77777777" w:rsidR="008A3F74" w:rsidRDefault="008A3F74" w:rsidP="008A3F74">
            <w:pPr>
              <w:jc w:val="center"/>
              <w:rPr>
                <w:rFonts w:eastAsiaTheme="minorEastAsia"/>
              </w:rPr>
            </w:pPr>
            <w:r>
              <w:rPr>
                <w:rFonts w:eastAsiaTheme="minorEastAsia"/>
              </w:rPr>
              <w:t>2.493</w:t>
            </w:r>
          </w:p>
        </w:tc>
        <w:tc>
          <w:tcPr>
            <w:tcW w:w="1645" w:type="dxa"/>
          </w:tcPr>
          <w:p w14:paraId="0306285A" w14:textId="2AAAB371" w:rsidR="008A3F74" w:rsidRPr="0048163C" w:rsidRDefault="007F4516" w:rsidP="008A3F74">
            <w:pPr>
              <w:jc w:val="center"/>
              <w:rPr>
                <w:rFonts w:eastAsiaTheme="minorEastAsia"/>
              </w:rPr>
            </w:pPr>
            <w:r>
              <w:rPr>
                <w:rFonts w:eastAsiaTheme="minorEastAsia"/>
              </w:rPr>
              <w:t>0.194</w:t>
            </w:r>
          </w:p>
        </w:tc>
        <w:tc>
          <w:tcPr>
            <w:tcW w:w="1635" w:type="dxa"/>
          </w:tcPr>
          <w:p w14:paraId="1E46C403" w14:textId="0561EF4E" w:rsidR="008A3F74" w:rsidRPr="0048163C" w:rsidRDefault="00F66AE6" w:rsidP="008A3F74">
            <w:pPr>
              <w:jc w:val="center"/>
              <w:rPr>
                <w:rFonts w:eastAsiaTheme="minorEastAsia"/>
              </w:rPr>
            </w:pPr>
            <w:r>
              <w:rPr>
                <w:rFonts w:eastAsiaTheme="minorEastAsia"/>
              </w:rPr>
              <w:t>2.97</w:t>
            </w:r>
            <m:oMath>
              <m:r>
                <w:rPr>
                  <w:rFonts w:ascii="Cambria Math" w:hAnsi="Cambria Math"/>
                </w:rPr>
                <m:t>±</m:t>
              </m:r>
            </m:oMath>
            <w:r w:rsidR="008A3F74" w:rsidRPr="0048163C">
              <w:rPr>
                <w:rFonts w:eastAsiaTheme="minorEastAsia"/>
              </w:rPr>
              <w:t>0.01</w:t>
            </w:r>
          </w:p>
        </w:tc>
        <w:tc>
          <w:tcPr>
            <w:tcW w:w="1422" w:type="dxa"/>
          </w:tcPr>
          <w:p w14:paraId="1BDA6D3A" w14:textId="06C3FB1B" w:rsidR="008A3F74" w:rsidRDefault="00316DAB" w:rsidP="00316DAB">
            <w:pPr>
              <w:jc w:val="center"/>
              <w:rPr>
                <w:rFonts w:eastAsiaTheme="minorEastAsia"/>
              </w:rPr>
            </w:pPr>
            <w:r>
              <w:rPr>
                <w:rFonts w:eastAsiaTheme="minorEastAsia"/>
              </w:rPr>
              <w:t>0.007</w:t>
            </w:r>
          </w:p>
        </w:tc>
        <w:tc>
          <w:tcPr>
            <w:tcW w:w="1794" w:type="dxa"/>
          </w:tcPr>
          <w:p w14:paraId="259D1527" w14:textId="72B1C1D4" w:rsidR="008A3F74" w:rsidRDefault="00123130" w:rsidP="00E33372">
            <w:pPr>
              <w:jc w:val="center"/>
              <w:rPr>
                <w:rFonts w:eastAsiaTheme="minorEastAsia"/>
              </w:rPr>
            </w:pPr>
            <w:r>
              <w:rPr>
                <w:rFonts w:eastAsiaTheme="minorEastAsia"/>
              </w:rPr>
              <w:t>20.6</w:t>
            </w:r>
            <m:oMath>
              <m:r>
                <w:rPr>
                  <w:rFonts w:ascii="Cambria Math" w:hAnsi="Cambria Math"/>
                </w:rPr>
                <m:t>±</m:t>
              </m:r>
            </m:oMath>
            <w:r>
              <w:rPr>
                <w:rFonts w:eastAsiaTheme="minorEastAsia"/>
              </w:rPr>
              <w:t>0.4</w:t>
            </w:r>
          </w:p>
        </w:tc>
      </w:tr>
      <w:tr w:rsidR="008A3F74" w14:paraId="1BC9DBF1" w14:textId="77777777" w:rsidTr="00C244E1">
        <w:trPr>
          <w:trHeight w:val="250"/>
        </w:trPr>
        <w:tc>
          <w:tcPr>
            <w:tcW w:w="1400" w:type="dxa"/>
          </w:tcPr>
          <w:p w14:paraId="5D60475A" w14:textId="7617ABD0" w:rsidR="008A3F74" w:rsidRDefault="008A3F74" w:rsidP="008A3F74">
            <w:pPr>
              <w:jc w:val="center"/>
              <w:rPr>
                <w:rFonts w:eastAsiaTheme="minorEastAsia"/>
              </w:rPr>
            </w:pPr>
            <w:r>
              <w:rPr>
                <w:rFonts w:eastAsiaTheme="minorEastAsia"/>
              </w:rPr>
              <w:t>0.40</w:t>
            </w:r>
            <w:r w:rsidR="00B36F02">
              <w:rPr>
                <w:rFonts w:eastAsiaTheme="minorEastAsia"/>
              </w:rPr>
              <w:t>0</w:t>
            </w:r>
          </w:p>
        </w:tc>
        <w:tc>
          <w:tcPr>
            <w:tcW w:w="1608" w:type="dxa"/>
          </w:tcPr>
          <w:p w14:paraId="519E3F35" w14:textId="77777777" w:rsidR="008A3F74" w:rsidRDefault="008A3F74" w:rsidP="008A3F74">
            <w:pPr>
              <w:jc w:val="center"/>
              <w:rPr>
                <w:rFonts w:eastAsiaTheme="minorEastAsia"/>
              </w:rPr>
            </w:pPr>
            <w:r>
              <w:rPr>
                <w:rFonts w:eastAsiaTheme="minorEastAsia"/>
              </w:rPr>
              <w:t>0.017</w:t>
            </w:r>
          </w:p>
        </w:tc>
        <w:tc>
          <w:tcPr>
            <w:tcW w:w="1728" w:type="dxa"/>
          </w:tcPr>
          <w:p w14:paraId="3EEBA33B" w14:textId="77777777" w:rsidR="008A3F74" w:rsidRDefault="008A3F74" w:rsidP="008A3F74">
            <w:pPr>
              <w:jc w:val="center"/>
              <w:rPr>
                <w:rFonts w:eastAsiaTheme="minorEastAsia"/>
              </w:rPr>
            </w:pPr>
            <w:r>
              <w:rPr>
                <w:rFonts w:eastAsiaTheme="minorEastAsia"/>
              </w:rPr>
              <w:t>2.551</w:t>
            </w:r>
          </w:p>
        </w:tc>
        <w:tc>
          <w:tcPr>
            <w:tcW w:w="1645" w:type="dxa"/>
          </w:tcPr>
          <w:p w14:paraId="70E1D324" w14:textId="71B2BAD5" w:rsidR="008A3F74" w:rsidRPr="0048163C" w:rsidRDefault="007F4516" w:rsidP="008A3F74">
            <w:pPr>
              <w:jc w:val="center"/>
              <w:rPr>
                <w:rFonts w:eastAsiaTheme="minorEastAsia"/>
              </w:rPr>
            </w:pPr>
            <w:r>
              <w:rPr>
                <w:rFonts w:eastAsiaTheme="minorEastAsia"/>
              </w:rPr>
              <w:t>0.212</w:t>
            </w:r>
          </w:p>
        </w:tc>
        <w:tc>
          <w:tcPr>
            <w:tcW w:w="1635" w:type="dxa"/>
          </w:tcPr>
          <w:p w14:paraId="226DFB93" w14:textId="282D1367" w:rsidR="008A3F74" w:rsidRPr="0048163C" w:rsidRDefault="00F66AE6" w:rsidP="008A3F74">
            <w:pPr>
              <w:jc w:val="center"/>
              <w:rPr>
                <w:rFonts w:eastAsiaTheme="minorEastAsia"/>
              </w:rPr>
            </w:pPr>
            <w:r>
              <w:rPr>
                <w:rFonts w:eastAsiaTheme="minorEastAsia"/>
              </w:rPr>
              <w:t>3.95</w:t>
            </w:r>
            <m:oMath>
              <m:r>
                <w:rPr>
                  <w:rFonts w:ascii="Cambria Math" w:hAnsi="Cambria Math"/>
                </w:rPr>
                <m:t>±</m:t>
              </m:r>
            </m:oMath>
            <w:r w:rsidR="008A3F74" w:rsidRPr="0048163C">
              <w:rPr>
                <w:rFonts w:eastAsiaTheme="minorEastAsia"/>
              </w:rPr>
              <w:t>0.01</w:t>
            </w:r>
          </w:p>
        </w:tc>
        <w:tc>
          <w:tcPr>
            <w:tcW w:w="1422" w:type="dxa"/>
          </w:tcPr>
          <w:p w14:paraId="7058F4AA" w14:textId="2784F448" w:rsidR="008A3F74" w:rsidRDefault="00316DAB" w:rsidP="00316DAB">
            <w:pPr>
              <w:jc w:val="center"/>
              <w:rPr>
                <w:rFonts w:eastAsiaTheme="minorEastAsia"/>
              </w:rPr>
            </w:pPr>
            <w:r>
              <w:rPr>
                <w:rFonts w:eastAsiaTheme="minorEastAsia"/>
              </w:rPr>
              <w:t>0.007</w:t>
            </w:r>
          </w:p>
        </w:tc>
        <w:tc>
          <w:tcPr>
            <w:tcW w:w="1794" w:type="dxa"/>
          </w:tcPr>
          <w:p w14:paraId="1FAF1BCA" w14:textId="6628E129" w:rsidR="008A3F74" w:rsidRDefault="00123130" w:rsidP="008E1B75">
            <w:pPr>
              <w:keepNext/>
              <w:jc w:val="center"/>
              <w:rPr>
                <w:rFonts w:eastAsiaTheme="minorEastAsia"/>
              </w:rPr>
            </w:pPr>
            <w:r>
              <w:rPr>
                <w:rFonts w:eastAsiaTheme="minorEastAsia"/>
              </w:rPr>
              <w:t>23.8</w:t>
            </w:r>
            <m:oMath>
              <m:r>
                <w:rPr>
                  <w:rFonts w:ascii="Cambria Math" w:hAnsi="Cambria Math"/>
                </w:rPr>
                <m:t>±</m:t>
              </m:r>
            </m:oMath>
            <w:r>
              <w:rPr>
                <w:rFonts w:eastAsiaTheme="minorEastAsia"/>
              </w:rPr>
              <w:t>0.6</w:t>
            </w:r>
          </w:p>
        </w:tc>
      </w:tr>
    </w:tbl>
    <w:p w14:paraId="6F44D4D7" w14:textId="77777777" w:rsidR="008E1B75" w:rsidRDefault="008E1B75" w:rsidP="008E1B75">
      <w:pPr>
        <w:pStyle w:val="Caption"/>
        <w:framePr w:hSpace="187" w:wrap="around" w:vAnchor="text" w:hAnchor="text" w:xAlign="center" w:y="1"/>
        <w:suppressOverlap/>
      </w:pPr>
    </w:p>
    <w:p w14:paraId="6B6D7E30" w14:textId="48EED158" w:rsidR="008E1B75" w:rsidRPr="00B36F02" w:rsidRDefault="008E1B75" w:rsidP="008E1B75">
      <w:pPr>
        <w:pStyle w:val="Caption"/>
        <w:framePr w:hSpace="187" w:wrap="around" w:vAnchor="text" w:hAnchor="text" w:xAlign="center" w:y="1"/>
        <w:suppressOverlap/>
        <w:rPr>
          <w:rFonts w:ascii="Times New Roman" w:hAnsi="Times New Roman" w:cs="Times New Roman"/>
          <w:i w:val="0"/>
          <w:sz w:val="24"/>
          <w:szCs w:val="24"/>
        </w:rPr>
      </w:pPr>
      <w:r w:rsidRPr="00B36F02">
        <w:rPr>
          <w:rFonts w:ascii="Times New Roman" w:hAnsi="Times New Roman" w:cs="Times New Roman"/>
          <w:i w:val="0"/>
          <w:sz w:val="24"/>
          <w:szCs w:val="24"/>
        </w:rPr>
        <w:t xml:space="preserve">Table </w:t>
      </w:r>
      <w:r w:rsidRPr="00B36F02">
        <w:rPr>
          <w:rFonts w:ascii="Times New Roman" w:hAnsi="Times New Roman" w:cs="Times New Roman"/>
          <w:i w:val="0"/>
          <w:sz w:val="24"/>
          <w:szCs w:val="24"/>
        </w:rPr>
        <w:fldChar w:fldCharType="begin"/>
      </w:r>
      <w:r w:rsidRPr="00B36F02">
        <w:rPr>
          <w:rFonts w:ascii="Times New Roman" w:hAnsi="Times New Roman" w:cs="Times New Roman"/>
          <w:i w:val="0"/>
          <w:sz w:val="24"/>
          <w:szCs w:val="24"/>
        </w:rPr>
        <w:instrText xml:space="preserve"> SEQ Table \* ARABIC </w:instrText>
      </w:r>
      <w:r w:rsidRPr="00B36F02">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1</w:t>
      </w:r>
      <w:r w:rsidRPr="00B36F02">
        <w:rPr>
          <w:rFonts w:ascii="Times New Roman" w:hAnsi="Times New Roman" w:cs="Times New Roman"/>
          <w:i w:val="0"/>
          <w:sz w:val="24"/>
          <w:szCs w:val="24"/>
        </w:rPr>
        <w:fldChar w:fldCharType="end"/>
      </w:r>
      <w:r w:rsidR="00105DF6" w:rsidRPr="00B36F02">
        <w:rPr>
          <w:rFonts w:ascii="Times New Roman" w:hAnsi="Times New Roman" w:cs="Times New Roman"/>
          <w:i w:val="0"/>
          <w:sz w:val="24"/>
          <w:szCs w:val="24"/>
        </w:rPr>
        <w:t>. Predicted Wave</w:t>
      </w:r>
      <w:r w:rsidR="00B36F02">
        <w:rPr>
          <w:rFonts w:ascii="Times New Roman" w:hAnsi="Times New Roman" w:cs="Times New Roman"/>
          <w:i w:val="0"/>
          <w:sz w:val="24"/>
          <w:szCs w:val="24"/>
        </w:rPr>
        <w:t xml:space="preserve"> Speed Calculation</w:t>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r>
      <w:r w:rsidR="00B36F02">
        <w:rPr>
          <w:rFonts w:ascii="Times New Roman" w:hAnsi="Times New Roman" w:cs="Times New Roman"/>
          <w:i w:val="0"/>
          <w:sz w:val="24"/>
          <w:szCs w:val="24"/>
        </w:rPr>
        <w:tab/>
        <w:t xml:space="preserve">      </w:t>
      </w:r>
      <w:r w:rsidR="00105DF6" w:rsidRPr="00B36F02">
        <w:rPr>
          <w:rFonts w:ascii="Times New Roman" w:hAnsi="Times New Roman" w:cs="Times New Roman"/>
          <w:i w:val="0"/>
          <w:sz w:val="24"/>
          <w:szCs w:val="24"/>
        </w:rPr>
        <w:t>The masses all have a shared</w:t>
      </w:r>
      <w:r w:rsidR="00985321" w:rsidRPr="00B36F02">
        <w:rPr>
          <w:rFonts w:ascii="Times New Roman" w:hAnsi="Times New Roman" w:cs="Times New Roman"/>
          <w:i w:val="0"/>
          <w:sz w:val="24"/>
          <w:szCs w:val="24"/>
        </w:rPr>
        <w:t xml:space="preserve"> systematic uncertainty of 0.0</w:t>
      </w:r>
      <w:r w:rsidR="00B36F02" w:rsidRPr="00B36F02">
        <w:rPr>
          <w:rFonts w:ascii="Times New Roman" w:hAnsi="Times New Roman" w:cs="Times New Roman"/>
          <w:i w:val="0"/>
          <w:sz w:val="24"/>
          <w:szCs w:val="24"/>
        </w:rPr>
        <w:t>0</w:t>
      </w:r>
      <w:r w:rsidR="00985321" w:rsidRPr="00B36F02">
        <w:rPr>
          <w:rFonts w:ascii="Times New Roman" w:hAnsi="Times New Roman" w:cs="Times New Roman"/>
          <w:i w:val="0"/>
          <w:sz w:val="24"/>
          <w:szCs w:val="24"/>
        </w:rPr>
        <w:t>1kg</w:t>
      </w:r>
      <w:r w:rsidR="00105DF6" w:rsidRPr="00B36F02">
        <w:rPr>
          <w:rFonts w:ascii="Times New Roman" w:hAnsi="Times New Roman" w:cs="Times New Roman"/>
          <w:i w:val="0"/>
          <w:sz w:val="24"/>
          <w:szCs w:val="24"/>
        </w:rPr>
        <w:t xml:space="preserve"> since they wer</w:t>
      </w:r>
      <w:r w:rsidR="00985321" w:rsidRPr="00B36F02">
        <w:rPr>
          <w:rFonts w:ascii="Times New Roman" w:hAnsi="Times New Roman" w:cs="Times New Roman"/>
          <w:i w:val="0"/>
          <w:sz w:val="24"/>
          <w:szCs w:val="24"/>
        </w:rPr>
        <w:t>e measured using the same scale. The length of the string has a</w:t>
      </w:r>
      <w:r w:rsidR="00B36F02">
        <w:rPr>
          <w:rFonts w:ascii="Times New Roman" w:hAnsi="Times New Roman" w:cs="Times New Roman"/>
          <w:i w:val="0"/>
          <w:sz w:val="24"/>
          <w:szCs w:val="24"/>
        </w:rPr>
        <w:t>n</w:t>
      </w:r>
      <w:r w:rsidR="00985321" w:rsidRPr="00B36F02">
        <w:rPr>
          <w:rFonts w:ascii="Times New Roman" w:hAnsi="Times New Roman" w:cs="Times New Roman"/>
          <w:i w:val="0"/>
          <w:sz w:val="24"/>
          <w:szCs w:val="24"/>
        </w:rPr>
        <w:t xml:space="preserve"> </w:t>
      </w:r>
      <w:r w:rsidR="00B36F02" w:rsidRPr="00B36F02">
        <w:rPr>
          <w:rFonts w:ascii="Times New Roman" w:hAnsi="Times New Roman" w:cs="Times New Roman"/>
          <w:i w:val="0"/>
          <w:sz w:val="24"/>
          <w:szCs w:val="24"/>
        </w:rPr>
        <w:t xml:space="preserve">uncertainty of </w:t>
      </w:r>
      <w:r w:rsidR="00985321" w:rsidRPr="00B36F02">
        <w:rPr>
          <w:rFonts w:ascii="Times New Roman" w:hAnsi="Times New Roman" w:cs="Times New Roman"/>
          <w:i w:val="0"/>
          <w:sz w:val="24"/>
          <w:szCs w:val="24"/>
        </w:rPr>
        <w:t>0.</w:t>
      </w:r>
      <w:r w:rsidR="00B36F02" w:rsidRPr="00B36F02">
        <w:rPr>
          <w:rFonts w:ascii="Times New Roman" w:hAnsi="Times New Roman" w:cs="Times New Roman"/>
          <w:i w:val="0"/>
          <w:sz w:val="24"/>
          <w:szCs w:val="24"/>
        </w:rPr>
        <w:t>0</w:t>
      </w:r>
      <w:r w:rsidR="00985321" w:rsidRPr="00B36F02">
        <w:rPr>
          <w:rFonts w:ascii="Times New Roman" w:hAnsi="Times New Roman" w:cs="Times New Roman"/>
          <w:i w:val="0"/>
          <w:sz w:val="24"/>
          <w:szCs w:val="24"/>
        </w:rPr>
        <w:t>01m.</w:t>
      </w:r>
      <w:r w:rsidR="00B36F02" w:rsidRPr="00B36F02">
        <w:rPr>
          <w:rFonts w:ascii="Times New Roman" w:hAnsi="Times New Roman" w:cs="Times New Roman"/>
          <w:i w:val="0"/>
          <w:sz w:val="24"/>
          <w:szCs w:val="24"/>
        </w:rPr>
        <w:t xml:space="preserve"> </w:t>
      </w:r>
      <w:r w:rsidR="000C68FF">
        <w:rPr>
          <w:rFonts w:ascii="Times New Roman" w:hAnsi="Times New Roman" w:cs="Times New Roman"/>
          <w:i w:val="0"/>
          <w:sz w:val="24"/>
          <w:szCs w:val="24"/>
        </w:rPr>
        <w:t xml:space="preserve">The tensions were calculated </w:t>
      </w:r>
      <w:r w:rsidR="004E1CF3">
        <w:rPr>
          <w:rFonts w:ascii="Times New Roman" w:hAnsi="Times New Roman" w:cs="Times New Roman"/>
          <w:i w:val="0"/>
          <w:sz w:val="24"/>
          <w:szCs w:val="24"/>
        </w:rPr>
        <w:t>using the equation T = g(</w:t>
      </w:r>
      <w:proofErr w:type="spellStart"/>
      <w:r w:rsidR="004E1CF3">
        <w:rPr>
          <w:rFonts w:ascii="Times New Roman" w:hAnsi="Times New Roman" w:cs="Times New Roman"/>
          <w:i w:val="0"/>
          <w:sz w:val="24"/>
          <w:szCs w:val="24"/>
        </w:rPr>
        <w:t>m+M</w:t>
      </w:r>
      <w:proofErr w:type="spellEnd"/>
      <w:r w:rsidR="004E1CF3">
        <w:rPr>
          <w:rFonts w:ascii="Times New Roman" w:hAnsi="Times New Roman" w:cs="Times New Roman"/>
          <w:i w:val="0"/>
          <w:sz w:val="24"/>
          <w:szCs w:val="24"/>
        </w:rPr>
        <w:t xml:space="preserve">) where </w:t>
      </w:r>
      <w:r w:rsidR="00C14779">
        <w:rPr>
          <w:rFonts w:ascii="Times New Roman" w:hAnsi="Times New Roman" w:cs="Times New Roman"/>
          <w:i w:val="0"/>
          <w:sz w:val="24"/>
          <w:szCs w:val="24"/>
        </w:rPr>
        <w:t>m is the mass of the string suspended and M is the mass of the weight suspended. This must be done because</w:t>
      </w:r>
      <w:r w:rsidR="0068119A">
        <w:rPr>
          <w:rFonts w:ascii="Times New Roman" w:hAnsi="Times New Roman" w:cs="Times New Roman"/>
          <w:i w:val="0"/>
          <w:sz w:val="24"/>
          <w:szCs w:val="24"/>
        </w:rPr>
        <w:t xml:space="preserve"> the string has mass.</w:t>
      </w:r>
      <w:r w:rsidR="00C14779">
        <w:rPr>
          <w:rFonts w:ascii="Times New Roman" w:hAnsi="Times New Roman" w:cs="Times New Roman"/>
          <w:i w:val="0"/>
          <w:sz w:val="24"/>
          <w:szCs w:val="24"/>
        </w:rPr>
        <w:t xml:space="preserve"> </w:t>
      </w:r>
      <w:r w:rsidR="0068119A">
        <w:rPr>
          <w:rFonts w:ascii="Times New Roman" w:hAnsi="Times New Roman" w:cs="Times New Roman"/>
          <w:i w:val="0"/>
          <w:sz w:val="24"/>
          <w:szCs w:val="24"/>
        </w:rPr>
        <w:t xml:space="preserve">In this situation, the pulley is assumed to be massless. </w:t>
      </w:r>
      <w:r w:rsidR="000C68FF">
        <w:rPr>
          <w:rFonts w:ascii="Times New Roman" w:hAnsi="Times New Roman" w:cs="Times New Roman"/>
          <w:i w:val="0"/>
          <w:sz w:val="24"/>
          <w:szCs w:val="24"/>
        </w:rPr>
        <w:t xml:space="preserve">The wave speeds were </w:t>
      </w:r>
      <w:r w:rsidR="0068119A">
        <w:rPr>
          <w:rFonts w:ascii="Times New Roman" w:hAnsi="Times New Roman" w:cs="Times New Roman"/>
          <w:i w:val="0"/>
          <w:sz w:val="24"/>
          <w:szCs w:val="24"/>
        </w:rPr>
        <w:t xml:space="preserve">then </w:t>
      </w:r>
      <w:r w:rsidR="000C68FF">
        <w:rPr>
          <w:rFonts w:ascii="Times New Roman" w:hAnsi="Times New Roman" w:cs="Times New Roman"/>
          <w:i w:val="0"/>
          <w:sz w:val="24"/>
          <w:szCs w:val="24"/>
        </w:rPr>
        <w:t xml:space="preserve">calculated using </w:t>
      </w:r>
      <w:r w:rsidR="0068119A">
        <w:rPr>
          <w:rFonts w:ascii="Times New Roman" w:hAnsi="Times New Roman" w:cs="Times New Roman"/>
          <w:i w:val="0"/>
          <w:sz w:val="24"/>
          <w:szCs w:val="24"/>
        </w:rPr>
        <w:t xml:space="preserve">the equations </w:t>
      </w:r>
      <w:r w:rsidR="00946128">
        <w:rPr>
          <w:rFonts w:ascii="Times New Roman" w:hAnsi="Times New Roman" w:cs="Times New Roman"/>
          <w:i w:val="0"/>
          <w:sz w:val="24"/>
          <w:szCs w:val="24"/>
        </w:rPr>
        <w:t xml:space="preserve">as described </w:t>
      </w:r>
      <w:r w:rsidR="0068119A">
        <w:rPr>
          <w:rFonts w:ascii="Times New Roman" w:hAnsi="Times New Roman" w:cs="Times New Roman"/>
          <w:i w:val="0"/>
          <w:sz w:val="24"/>
          <w:szCs w:val="24"/>
        </w:rPr>
        <w:t>below.</w:t>
      </w:r>
    </w:p>
    <w:p w14:paraId="04206D63" w14:textId="112C795F" w:rsidR="00324816" w:rsidRPr="00CE40E2" w:rsidRDefault="00324816" w:rsidP="001C1D16">
      <w:pPr>
        <w:rPr>
          <w:rFonts w:eastAsiaTheme="minorEastAsia"/>
          <w:highlight w:val="yellow"/>
        </w:rPr>
      </w:pPr>
      <w:r w:rsidRPr="00CE40E2">
        <w:rPr>
          <w:rFonts w:eastAsiaTheme="minorEastAsia"/>
        </w:rPr>
        <w:t xml:space="preserve">In Table 1, the linear mass densities, </w:t>
      </w:r>
      <m:oMath>
        <m:r>
          <w:rPr>
            <w:rFonts w:ascii="Cambria Math" w:eastAsiaTheme="minorEastAsia" w:hAnsi="Cambria Math"/>
          </w:rPr>
          <m:t>μ</m:t>
        </m:r>
      </m:oMath>
      <w:r w:rsidRPr="00CE40E2">
        <w:rPr>
          <w:rFonts w:eastAsiaTheme="minorEastAsia"/>
        </w:rPr>
        <w:t xml:space="preserve">, were found using the equation </w:t>
      </w:r>
      <m:oMath>
        <m:r>
          <w:rPr>
            <w:rFonts w:ascii="Cambria Math" w:hAnsi="Cambria Math"/>
            <w:sz w:val="20"/>
          </w:rPr>
          <m:t xml:space="preserve">μ= </m:t>
        </m:r>
        <m:f>
          <m:fPr>
            <m:ctrlPr>
              <w:rPr>
                <w:rFonts w:ascii="Cambria Math" w:hAnsi="Cambria Math"/>
                <w:i/>
                <w:sz w:val="20"/>
              </w:rPr>
            </m:ctrlPr>
          </m:fPr>
          <m:num>
            <m:r>
              <w:rPr>
                <w:rFonts w:ascii="Cambria Math" w:hAnsi="Cambria Math"/>
                <w:sz w:val="20"/>
              </w:rPr>
              <m:t>M</m:t>
            </m:r>
          </m:num>
          <m:den>
            <m:r>
              <w:rPr>
                <w:rFonts w:ascii="Cambria Math" w:hAnsi="Cambria Math"/>
                <w:sz w:val="20"/>
              </w:rPr>
              <m:t>L</m:t>
            </m:r>
          </m:den>
        </m:f>
      </m:oMath>
      <w:r w:rsidR="00CE40E2" w:rsidRPr="00CE40E2">
        <w:rPr>
          <w:rFonts w:eastAsiaTheme="minorEastAsia"/>
          <w:sz w:val="20"/>
        </w:rPr>
        <w:t>,</w:t>
      </w:r>
      <w:r w:rsidRPr="00CE40E2">
        <w:rPr>
          <w:rFonts w:eastAsiaTheme="minorEastAsia"/>
        </w:rPr>
        <w:t>. and the wave speeds,</w:t>
      </w:r>
      <w:r w:rsidR="00CE40E2" w:rsidRPr="00CE40E2">
        <w:rPr>
          <w:rFonts w:eastAsiaTheme="minorEastAsia"/>
        </w:rPr>
        <w:t xml:space="preserve"> </w:t>
      </w:r>
      <w:r w:rsidRPr="00CE40E2">
        <w:rPr>
          <w:rFonts w:eastAsiaTheme="minorEastAsia"/>
          <w:i/>
        </w:rPr>
        <w:t>v</w:t>
      </w:r>
      <w:r w:rsidRPr="00CE40E2">
        <w:rPr>
          <w:rFonts w:eastAsiaTheme="minorEastAsia"/>
        </w:rPr>
        <w:t>, were found using</w:t>
      </w:r>
      <w:r>
        <w:rPr>
          <w:rFonts w:eastAsiaTheme="minorEastAsia"/>
        </w:rPr>
        <w:t xml:space="preserve"> the equation </w:t>
      </w:r>
      <m:oMath>
        <m:r>
          <w:rPr>
            <w:rFonts w:ascii="Cambria Math" w:hAnsi="Cambria Math"/>
            <w:sz w:val="20"/>
          </w:rPr>
          <m:t xml:space="preserve">v=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T</m:t>
                </m:r>
              </m:num>
              <m:den>
                <m:r>
                  <w:rPr>
                    <w:rFonts w:ascii="Cambria Math" w:hAnsi="Cambria Math"/>
                    <w:sz w:val="20"/>
                  </w:rPr>
                  <m:t>μ</m:t>
                </m:r>
              </m:den>
            </m:f>
          </m:e>
        </m:rad>
        <m:r>
          <w:rPr>
            <w:rFonts w:ascii="Cambria Math" w:hAnsi="Cambria Math"/>
            <w:sz w:val="20"/>
          </w:rPr>
          <m:t xml:space="preserve"> </m:t>
        </m:r>
      </m:oMath>
      <w:r w:rsidR="00CE40E2">
        <w:rPr>
          <w:rFonts w:eastAsiaTheme="minorEastAsia"/>
          <w:sz w:val="20"/>
        </w:rPr>
        <w:t xml:space="preserve"> where the tension, </w:t>
      </w:r>
      <w:r w:rsidR="00CE40E2">
        <w:rPr>
          <w:i/>
        </w:rPr>
        <w:t>T = g(</w:t>
      </w:r>
      <w:proofErr w:type="spellStart"/>
      <w:r w:rsidR="00CE40E2">
        <w:rPr>
          <w:i/>
        </w:rPr>
        <w:t>m+M</w:t>
      </w:r>
      <w:proofErr w:type="spellEnd"/>
      <w:r w:rsidR="00CE40E2">
        <w:rPr>
          <w:i/>
        </w:rPr>
        <w:t xml:space="preserve">). </w:t>
      </w:r>
      <w:r w:rsidR="00CE40E2">
        <w:t>Note that the</w:t>
      </w:r>
      <w:r w:rsidR="00CE40E2" w:rsidRPr="00CE40E2">
        <w:t xml:space="preserve"> wave speeds increase</w:t>
      </w:r>
      <w:r w:rsidR="00CE40E2">
        <w:rPr>
          <w:i/>
        </w:rPr>
        <w:t xml:space="preserve"> </w:t>
      </w:r>
      <w:r w:rsidR="00CE40E2">
        <w:t>as the tension increases, as expected.</w:t>
      </w:r>
    </w:p>
    <w:p w14:paraId="264D58F8" w14:textId="77777777" w:rsidR="00D52F4A" w:rsidRDefault="00D52F4A" w:rsidP="001C1D16">
      <w:pPr>
        <w:rPr>
          <w:rFonts w:eastAsiaTheme="minorEastAsia"/>
        </w:rPr>
      </w:pPr>
    </w:p>
    <w:p w14:paraId="005AF040" w14:textId="77777777" w:rsidR="00D52F4A" w:rsidRDefault="00D52F4A" w:rsidP="001C1D16">
      <w:pPr>
        <w:rPr>
          <w:rFonts w:eastAsiaTheme="minorEastAsia"/>
        </w:rPr>
      </w:pPr>
    </w:p>
    <w:p w14:paraId="0A44D856" w14:textId="4A1E0773" w:rsidR="00D81CB8" w:rsidRPr="008B2E63" w:rsidRDefault="00D81CB8" w:rsidP="00D81CB8">
      <w:pPr>
        <w:rPr>
          <w:rFonts w:eastAsiaTheme="minorEastAsia"/>
          <w:u w:val="single"/>
        </w:rPr>
      </w:pPr>
      <w:r w:rsidRPr="008B2E63">
        <w:rPr>
          <w:rFonts w:eastAsiaTheme="minorEastAsia"/>
          <w:u w:val="single"/>
        </w:rPr>
        <w:t xml:space="preserve">Wave Speed of the </w:t>
      </w:r>
      <w:r>
        <w:rPr>
          <w:rFonts w:eastAsiaTheme="minorEastAsia"/>
          <w:u w:val="single"/>
        </w:rPr>
        <w:t xml:space="preserve">Waves on a </w:t>
      </w:r>
      <w:r w:rsidRPr="008B2E63">
        <w:rPr>
          <w:rFonts w:eastAsiaTheme="minorEastAsia"/>
          <w:u w:val="single"/>
        </w:rPr>
        <w:t>String</w:t>
      </w:r>
      <w:r>
        <w:rPr>
          <w:rFonts w:eastAsiaTheme="minorEastAsia"/>
          <w:u w:val="single"/>
        </w:rPr>
        <w:t>-Method 2</w:t>
      </w:r>
    </w:p>
    <w:p w14:paraId="0A80CCFE" w14:textId="77777777" w:rsidR="00D81CB8" w:rsidRDefault="00D81CB8" w:rsidP="001C1D16">
      <w:pPr>
        <w:rPr>
          <w:rFonts w:eastAsiaTheme="minorEastAsia"/>
        </w:rPr>
      </w:pPr>
    </w:p>
    <w:p w14:paraId="346A9191" w14:textId="01D42E08" w:rsidR="00990EE9" w:rsidRDefault="00D81CB8" w:rsidP="001C1D16">
      <w:pPr>
        <w:rPr>
          <w:rFonts w:eastAsiaTheme="minorEastAsia"/>
        </w:rPr>
      </w:pPr>
      <w:r>
        <w:rPr>
          <w:rFonts w:eastAsiaTheme="minorEastAsia"/>
        </w:rPr>
        <w:t xml:space="preserve">The wave speed can </w:t>
      </w:r>
      <w:r w:rsidR="00946128">
        <w:rPr>
          <w:rFonts w:eastAsiaTheme="minorEastAsia"/>
        </w:rPr>
        <w:t xml:space="preserve">also </w:t>
      </w:r>
      <w:r>
        <w:rPr>
          <w:rFonts w:eastAsiaTheme="minorEastAsia"/>
        </w:rPr>
        <w:t>be calculated</w:t>
      </w:r>
      <w:r w:rsidR="000C68FF">
        <w:rPr>
          <w:rFonts w:eastAsiaTheme="minorEastAsia"/>
        </w:rPr>
        <w:t xml:space="preserve"> </w:t>
      </w:r>
      <w:r w:rsidR="00946128">
        <w:rPr>
          <w:rFonts w:eastAsiaTheme="minorEastAsia"/>
        </w:rPr>
        <w:t xml:space="preserve">from experimental data </w:t>
      </w:r>
      <w:r>
        <w:rPr>
          <w:rFonts w:eastAsiaTheme="minorEastAsia"/>
        </w:rPr>
        <w:t>using the photodiode signal v</w:t>
      </w:r>
      <w:r w:rsidR="00946128">
        <w:rPr>
          <w:rFonts w:eastAsiaTheme="minorEastAsia"/>
        </w:rPr>
        <w:t>s time to find the</w:t>
      </w:r>
      <w:r w:rsidR="003A7A04">
        <w:rPr>
          <w:rFonts w:eastAsiaTheme="minorEastAsia"/>
        </w:rPr>
        <w:t xml:space="preserve"> time lapse between peaks in the light intensity</w:t>
      </w:r>
      <w:r w:rsidR="00B2031A">
        <w:rPr>
          <w:rFonts w:eastAsiaTheme="minorEastAsia"/>
        </w:rPr>
        <w:t xml:space="preserve">. This, in conjunction with the fact that in this time period the wave will have traveled twice the length of the string from the pulley to the </w:t>
      </w:r>
      <w:r w:rsidR="003A7A04">
        <w:rPr>
          <w:rFonts w:eastAsiaTheme="minorEastAsia"/>
        </w:rPr>
        <w:t>clamp, allows us to</w:t>
      </w:r>
      <w:r w:rsidR="00B2031A">
        <w:rPr>
          <w:rFonts w:eastAsiaTheme="minorEastAsia"/>
        </w:rPr>
        <w:t xml:space="preserve"> derive and solve the equation for the wave speed</w:t>
      </w:r>
      <w:r w:rsidR="00990EE9">
        <w:rPr>
          <w:rFonts w:eastAsiaTheme="minorEastAsia"/>
        </w:rPr>
        <w:t xml:space="preserve">, </w:t>
      </w:r>
      <m:oMath>
        <m:r>
          <w:rPr>
            <w:rFonts w:ascii="Cambria Math" w:eastAsiaTheme="minorEastAsia" w:hAnsi="Cambria Math"/>
          </w:rPr>
          <m:t>v</m:t>
        </m:r>
      </m:oMath>
      <w:r w:rsidR="00990EE9">
        <w:rPr>
          <w:rFonts w:eastAsiaTheme="minorEastAsia"/>
        </w:rPr>
        <w:t>:</w:t>
      </w:r>
    </w:p>
    <w:p w14:paraId="18A121D3" w14:textId="12318A90" w:rsidR="00990EE9" w:rsidRDefault="00990EE9" w:rsidP="001C1D16">
      <w:pPr>
        <w:rPr>
          <w:rFonts w:eastAsiaTheme="minorEastAsia"/>
        </w:rPr>
      </w:pPr>
      <w:bookmarkStart w:id="1" w:name="OLE_LINK1"/>
      <m:oMathPara>
        <m:oMath>
          <m:r>
            <w:rPr>
              <w:rFonts w:ascii="Cambria Math" w:eastAsiaTheme="minorEastAsia" w:hAnsi="Cambria Math"/>
            </w:rPr>
            <m:t>v</m:t>
          </m:r>
          <w:bookmarkEnd w:id="1"/>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PC</m:t>
                  </m:r>
                </m:sub>
              </m:sSub>
            </m:num>
            <m:den>
              <m:r>
                <w:rPr>
                  <w:rFonts w:ascii="Cambria Math" w:eastAsiaTheme="minorEastAsia" w:hAnsi="Cambria Math"/>
                </w:rPr>
                <m:t>T</m:t>
              </m:r>
            </m:den>
          </m:f>
        </m:oMath>
      </m:oMathPara>
    </w:p>
    <w:p w14:paraId="07D3438C" w14:textId="0DFD636B" w:rsidR="00FF1495" w:rsidRDefault="00990EE9" w:rsidP="001C1D1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PC</m:t>
            </m:r>
          </m:sub>
        </m:sSub>
      </m:oMath>
      <w:r>
        <w:rPr>
          <w:rFonts w:eastAsiaTheme="minorEastAsia"/>
        </w:rPr>
        <w:t xml:space="preserve"> is the length from the pulley to the clamp, and </w:t>
      </w:r>
      <m:oMath>
        <m:r>
          <w:rPr>
            <w:rFonts w:ascii="Cambria Math" w:eastAsiaTheme="minorEastAsia" w:hAnsi="Cambria Math"/>
          </w:rPr>
          <m:t>T</m:t>
        </m:r>
      </m:oMath>
      <w:r w:rsidR="003A7A04">
        <w:rPr>
          <w:rFonts w:eastAsiaTheme="minorEastAsia"/>
        </w:rPr>
        <w:t xml:space="preserve"> is the time lapse in the light intensity peaks seen in Figure</w:t>
      </w:r>
      <w:r w:rsidR="006F3241">
        <w:rPr>
          <w:rFonts w:eastAsiaTheme="minorEastAsia"/>
        </w:rPr>
        <w:t>s</w:t>
      </w:r>
      <w:r w:rsidR="003A7A04">
        <w:rPr>
          <w:rFonts w:eastAsiaTheme="minorEastAsia"/>
        </w:rPr>
        <w:t xml:space="preserve"> 8</w:t>
      </w:r>
      <w:r w:rsidR="006F3241">
        <w:rPr>
          <w:rFonts w:eastAsiaTheme="minorEastAsia"/>
        </w:rPr>
        <w:t>, 9 and 10</w:t>
      </w:r>
      <w:r>
        <w:rPr>
          <w:rFonts w:eastAsiaTheme="minorEastAsia"/>
        </w:rPr>
        <w:t xml:space="preserve">. </w:t>
      </w:r>
    </w:p>
    <w:p w14:paraId="4ED30B67" w14:textId="77777777" w:rsidR="00FF1495" w:rsidRDefault="00FF1495" w:rsidP="001C1D16">
      <w:pPr>
        <w:rPr>
          <w:rFonts w:eastAsiaTheme="minorEastAsia"/>
        </w:rPr>
      </w:pPr>
    </w:p>
    <w:p w14:paraId="11695B71" w14:textId="77777777" w:rsidR="00FF1495" w:rsidRDefault="00FF1495" w:rsidP="001C1D16">
      <w:pPr>
        <w:rPr>
          <w:rFonts w:eastAsiaTheme="minorEastAsia"/>
        </w:rPr>
      </w:pPr>
    </w:p>
    <w:p w14:paraId="2CE57C48" w14:textId="77777777" w:rsidR="00C93901" w:rsidRDefault="00C93901" w:rsidP="00A46E65">
      <w:pPr>
        <w:keepNext/>
        <w:jc w:val="center"/>
      </w:pPr>
      <w:r>
        <w:rPr>
          <w:noProof/>
        </w:rPr>
        <w:lastRenderedPageBreak/>
        <w:drawing>
          <wp:inline distT="0" distB="0" distL="0" distR="0" wp14:anchorId="59CC6F15" wp14:editId="019E75B1">
            <wp:extent cx="5050818" cy="2517140"/>
            <wp:effectExtent l="0" t="0" r="381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E5BC8B" w14:textId="7C5DB8DB" w:rsidR="00FF1495" w:rsidRPr="003A7A04" w:rsidRDefault="00C93901" w:rsidP="00C93901">
      <w:pPr>
        <w:pStyle w:val="Caption"/>
        <w:rPr>
          <w:rFonts w:ascii="Times New Roman" w:eastAsiaTheme="minorEastAsia" w:hAnsi="Times New Roman" w:cs="Times New Roman"/>
          <w:i w:val="0"/>
          <w:sz w:val="24"/>
          <w:szCs w:val="24"/>
        </w:rPr>
      </w:pPr>
      <w:r w:rsidRPr="003A7A04">
        <w:rPr>
          <w:rFonts w:ascii="Times New Roman" w:hAnsi="Times New Roman" w:cs="Times New Roman"/>
          <w:i w:val="0"/>
          <w:sz w:val="24"/>
          <w:szCs w:val="24"/>
        </w:rPr>
        <w:t xml:space="preserve">Figure </w:t>
      </w:r>
      <w:r w:rsidRPr="003A7A04">
        <w:rPr>
          <w:rFonts w:ascii="Times New Roman" w:hAnsi="Times New Roman" w:cs="Times New Roman"/>
          <w:i w:val="0"/>
          <w:sz w:val="24"/>
          <w:szCs w:val="24"/>
        </w:rPr>
        <w:fldChar w:fldCharType="begin"/>
      </w:r>
      <w:r w:rsidRPr="003A7A04">
        <w:rPr>
          <w:rFonts w:ascii="Times New Roman" w:hAnsi="Times New Roman" w:cs="Times New Roman"/>
          <w:i w:val="0"/>
          <w:sz w:val="24"/>
          <w:szCs w:val="24"/>
        </w:rPr>
        <w:instrText xml:space="preserve"> SEQ Figure \* ARABIC </w:instrText>
      </w:r>
      <w:r w:rsidRPr="003A7A04">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8</w:t>
      </w:r>
      <w:r w:rsidRPr="003A7A04">
        <w:rPr>
          <w:rFonts w:ascii="Times New Roman" w:hAnsi="Times New Roman" w:cs="Times New Roman"/>
          <w:i w:val="0"/>
          <w:sz w:val="24"/>
          <w:szCs w:val="24"/>
        </w:rPr>
        <w:fldChar w:fldCharType="end"/>
      </w:r>
      <w:r w:rsidRPr="003A7A04">
        <w:rPr>
          <w:rFonts w:ascii="Times New Roman" w:hAnsi="Times New Roman" w:cs="Times New Roman"/>
          <w:i w:val="0"/>
          <w:sz w:val="24"/>
          <w:szCs w:val="24"/>
        </w:rPr>
        <w:t>.</w:t>
      </w:r>
      <w:r w:rsidR="005669FF" w:rsidRPr="003A7A04">
        <w:rPr>
          <w:rFonts w:ascii="Times New Roman" w:hAnsi="Times New Roman" w:cs="Times New Roman"/>
          <w:i w:val="0"/>
          <w:sz w:val="24"/>
          <w:szCs w:val="24"/>
        </w:rPr>
        <w:t xml:space="preserve"> Light Intensity Signal Response Pattern</w:t>
      </w:r>
      <w:r w:rsidR="00812C26">
        <w:rPr>
          <w:rFonts w:ascii="Times New Roman" w:hAnsi="Times New Roman" w:cs="Times New Roman"/>
          <w:i w:val="0"/>
          <w:sz w:val="24"/>
          <w:szCs w:val="24"/>
        </w:rPr>
        <w:t xml:space="preserve"> with 0.150 kg Mass Suspension</w:t>
      </w:r>
      <w:r w:rsidR="005669FF" w:rsidRPr="003A7A04">
        <w:rPr>
          <w:rFonts w:ascii="Times New Roman" w:hAnsi="Times New Roman" w:cs="Times New Roman"/>
          <w:i w:val="0"/>
          <w:sz w:val="24"/>
          <w:szCs w:val="24"/>
        </w:rPr>
        <w:tab/>
      </w:r>
      <w:r w:rsidR="005669FF" w:rsidRPr="003A7A04">
        <w:rPr>
          <w:rFonts w:ascii="Times New Roman" w:hAnsi="Times New Roman" w:cs="Times New Roman"/>
          <w:i w:val="0"/>
          <w:sz w:val="24"/>
          <w:szCs w:val="24"/>
        </w:rPr>
        <w:tab/>
        <w:t xml:space="preserve">      The blue scatterplot with smooth connecting lines shows the clear pattern of the light intensity</w:t>
      </w:r>
      <w:r w:rsidR="003A7A04" w:rsidRPr="003A7A04">
        <w:rPr>
          <w:rFonts w:ascii="Times New Roman" w:hAnsi="Times New Roman" w:cs="Times New Roman"/>
          <w:i w:val="0"/>
          <w:sz w:val="24"/>
          <w:szCs w:val="24"/>
        </w:rPr>
        <w:t xml:space="preserve"> for the motion with the 0.150 </w:t>
      </w:r>
      <w:r w:rsidR="00812C26">
        <w:rPr>
          <w:rFonts w:ascii="Times New Roman" w:hAnsi="Times New Roman" w:cs="Times New Roman"/>
          <w:i w:val="0"/>
          <w:sz w:val="24"/>
          <w:szCs w:val="24"/>
        </w:rPr>
        <w:t xml:space="preserve">kg </w:t>
      </w:r>
      <w:r w:rsidR="003A7A04" w:rsidRPr="003A7A04">
        <w:rPr>
          <w:rFonts w:ascii="Times New Roman" w:hAnsi="Times New Roman" w:cs="Times New Roman"/>
          <w:i w:val="0"/>
          <w:sz w:val="24"/>
          <w:szCs w:val="24"/>
        </w:rPr>
        <w:t>mass suspended from the string</w:t>
      </w:r>
      <w:r w:rsidR="005669FF" w:rsidRPr="003A7A04">
        <w:rPr>
          <w:rFonts w:ascii="Times New Roman" w:hAnsi="Times New Roman" w:cs="Times New Roman"/>
          <w:i w:val="0"/>
          <w:sz w:val="24"/>
          <w:szCs w:val="24"/>
        </w:rPr>
        <w:t>. The data starts at t=3</w:t>
      </w:r>
      <w:r w:rsidR="003958B1">
        <w:rPr>
          <w:rFonts w:ascii="Times New Roman" w:hAnsi="Times New Roman" w:cs="Times New Roman"/>
          <w:i w:val="0"/>
          <w:sz w:val="24"/>
          <w:szCs w:val="24"/>
        </w:rPr>
        <w:t>s</w:t>
      </w:r>
      <w:r w:rsidR="005669FF" w:rsidRPr="003A7A04">
        <w:rPr>
          <w:rFonts w:ascii="Times New Roman" w:hAnsi="Times New Roman" w:cs="Times New Roman"/>
          <w:i w:val="0"/>
          <w:sz w:val="24"/>
          <w:szCs w:val="24"/>
        </w:rPr>
        <w:t xml:space="preserve"> for clarity since there is noise at the start of the motion. The upward spikes indicate </w:t>
      </w:r>
      <w:r w:rsidR="003A7A04" w:rsidRPr="003A7A04">
        <w:rPr>
          <w:rFonts w:ascii="Times New Roman" w:hAnsi="Times New Roman" w:cs="Times New Roman"/>
          <w:i w:val="0"/>
          <w:sz w:val="24"/>
          <w:szCs w:val="24"/>
        </w:rPr>
        <w:t>that a pulse has gone down and back up the string, meaning the pulse has traveled the pulley to clamp distance twice. The distance between the upward spikes, T is found here to be 0.26</w:t>
      </w:r>
      <m:oMath>
        <m:r>
          <m:rPr>
            <m:sty m:val="p"/>
          </m:rPr>
          <w:rPr>
            <w:rFonts w:ascii="Cambria Math" w:hAnsi="Cambria Math" w:cs="Times New Roman"/>
            <w:sz w:val="24"/>
            <w:szCs w:val="24"/>
          </w:rPr>
          <m:t>±</m:t>
        </m:r>
      </m:oMath>
      <w:r w:rsidR="003A7A04" w:rsidRPr="003A7A04">
        <w:rPr>
          <w:rFonts w:ascii="Times New Roman" w:hAnsi="Times New Roman" w:cs="Times New Roman"/>
          <w:i w:val="0"/>
          <w:sz w:val="24"/>
          <w:szCs w:val="24"/>
        </w:rPr>
        <w:t>.01 s. This uncertainty was assigned based on the average width of the peaks.</w:t>
      </w:r>
    </w:p>
    <w:p w14:paraId="357EE6B4" w14:textId="77777777" w:rsidR="00FF1495" w:rsidRDefault="00FF1495" w:rsidP="001C1D16">
      <w:pPr>
        <w:rPr>
          <w:rFonts w:eastAsiaTheme="minorEastAsia"/>
        </w:rPr>
      </w:pPr>
    </w:p>
    <w:p w14:paraId="62804386" w14:textId="77777777" w:rsidR="00812C26" w:rsidRDefault="00D57D2E" w:rsidP="00A46E65">
      <w:pPr>
        <w:keepNext/>
        <w:jc w:val="center"/>
      </w:pPr>
      <w:r>
        <w:rPr>
          <w:noProof/>
        </w:rPr>
        <w:drawing>
          <wp:inline distT="0" distB="0" distL="0" distR="0" wp14:anchorId="764FE09A" wp14:editId="09FB1BC3">
            <wp:extent cx="4807309" cy="2929614"/>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F1957B" w14:textId="4B6040AF" w:rsidR="00FF1495" w:rsidRPr="00812C26" w:rsidRDefault="00812C26" w:rsidP="00812C26">
      <w:pPr>
        <w:pStyle w:val="Caption"/>
        <w:rPr>
          <w:rFonts w:ascii="Times New Roman" w:eastAsiaTheme="minorEastAsia" w:hAnsi="Times New Roman" w:cs="Times New Roman"/>
          <w:i w:val="0"/>
          <w:sz w:val="24"/>
          <w:szCs w:val="24"/>
        </w:rPr>
      </w:pPr>
      <w:r w:rsidRPr="00812C26">
        <w:rPr>
          <w:rFonts w:ascii="Times New Roman" w:hAnsi="Times New Roman" w:cs="Times New Roman"/>
          <w:i w:val="0"/>
          <w:sz w:val="24"/>
          <w:szCs w:val="24"/>
        </w:rPr>
        <w:t xml:space="preserve">Figure </w:t>
      </w:r>
      <w:r w:rsidRPr="00812C26">
        <w:rPr>
          <w:rFonts w:ascii="Times New Roman" w:hAnsi="Times New Roman" w:cs="Times New Roman"/>
          <w:i w:val="0"/>
          <w:sz w:val="24"/>
          <w:szCs w:val="24"/>
        </w:rPr>
        <w:fldChar w:fldCharType="begin"/>
      </w:r>
      <w:r w:rsidRPr="00812C26">
        <w:rPr>
          <w:rFonts w:ascii="Times New Roman" w:hAnsi="Times New Roman" w:cs="Times New Roman"/>
          <w:i w:val="0"/>
          <w:sz w:val="24"/>
          <w:szCs w:val="24"/>
        </w:rPr>
        <w:instrText xml:space="preserve"> SEQ Figure \* ARABIC </w:instrText>
      </w:r>
      <w:r w:rsidRPr="00812C26">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9</w:t>
      </w:r>
      <w:r w:rsidRPr="00812C26">
        <w:rPr>
          <w:rFonts w:ascii="Times New Roman" w:hAnsi="Times New Roman" w:cs="Times New Roman"/>
          <w:i w:val="0"/>
          <w:sz w:val="24"/>
          <w:szCs w:val="24"/>
        </w:rPr>
        <w:fldChar w:fldCharType="end"/>
      </w:r>
      <w:r w:rsidRPr="00812C26">
        <w:rPr>
          <w:rFonts w:ascii="Times New Roman" w:hAnsi="Times New Roman" w:cs="Times New Roman"/>
          <w:i w:val="0"/>
          <w:sz w:val="24"/>
          <w:szCs w:val="24"/>
        </w:rPr>
        <w:t>.  Light Intensity Signal Response Pattern</w:t>
      </w:r>
      <w:r>
        <w:rPr>
          <w:rFonts w:ascii="Times New Roman" w:hAnsi="Times New Roman" w:cs="Times New Roman"/>
          <w:i w:val="0"/>
          <w:sz w:val="24"/>
          <w:szCs w:val="24"/>
        </w:rPr>
        <w:t xml:space="preserve"> with 0.30</w:t>
      </w:r>
      <w:r w:rsidRPr="00812C26">
        <w:rPr>
          <w:rFonts w:ascii="Times New Roman" w:hAnsi="Times New Roman" w:cs="Times New Roman"/>
          <w:i w:val="0"/>
          <w:sz w:val="24"/>
          <w:szCs w:val="24"/>
        </w:rPr>
        <w:t>0 kg Mass Suspension</w:t>
      </w:r>
      <w:r w:rsidRPr="00812C26">
        <w:rPr>
          <w:rFonts w:ascii="Times New Roman" w:hAnsi="Times New Roman" w:cs="Times New Roman"/>
          <w:i w:val="0"/>
          <w:sz w:val="24"/>
          <w:szCs w:val="24"/>
        </w:rPr>
        <w:tab/>
      </w:r>
      <w:r w:rsidR="004C301B">
        <w:rPr>
          <w:rFonts w:ascii="Times New Roman" w:hAnsi="Times New Roman" w:cs="Times New Roman"/>
          <w:i w:val="0"/>
          <w:sz w:val="24"/>
          <w:szCs w:val="24"/>
        </w:rPr>
        <w:tab/>
        <w:t xml:space="preserve">      </w:t>
      </w:r>
      <w:r w:rsidR="004C301B" w:rsidRPr="003A7A04">
        <w:rPr>
          <w:rFonts w:ascii="Times New Roman" w:hAnsi="Times New Roman" w:cs="Times New Roman"/>
          <w:i w:val="0"/>
          <w:sz w:val="24"/>
          <w:szCs w:val="24"/>
        </w:rPr>
        <w:t xml:space="preserve">The </w:t>
      </w:r>
      <w:r w:rsidR="004C301B">
        <w:rPr>
          <w:rFonts w:ascii="Times New Roman" w:hAnsi="Times New Roman" w:cs="Times New Roman"/>
          <w:i w:val="0"/>
          <w:sz w:val="24"/>
          <w:szCs w:val="24"/>
        </w:rPr>
        <w:t>orange</w:t>
      </w:r>
      <w:r w:rsidR="004C301B" w:rsidRPr="003A7A04">
        <w:rPr>
          <w:rFonts w:ascii="Times New Roman" w:hAnsi="Times New Roman" w:cs="Times New Roman"/>
          <w:i w:val="0"/>
          <w:sz w:val="24"/>
          <w:szCs w:val="24"/>
        </w:rPr>
        <w:t xml:space="preserve"> scatterplot with smooth connecting lines shows the clear pattern of the light intensity for the motion wit</w:t>
      </w:r>
      <w:r w:rsidR="003958B1">
        <w:rPr>
          <w:rFonts w:ascii="Times New Roman" w:hAnsi="Times New Roman" w:cs="Times New Roman"/>
          <w:i w:val="0"/>
          <w:sz w:val="24"/>
          <w:szCs w:val="24"/>
        </w:rPr>
        <w:t>h the 0.300</w:t>
      </w:r>
      <w:r w:rsidR="004C301B" w:rsidRPr="003A7A04">
        <w:rPr>
          <w:rFonts w:ascii="Times New Roman" w:hAnsi="Times New Roman" w:cs="Times New Roman"/>
          <w:i w:val="0"/>
          <w:sz w:val="24"/>
          <w:szCs w:val="24"/>
        </w:rPr>
        <w:t xml:space="preserve"> </w:t>
      </w:r>
      <w:r w:rsidR="004C301B">
        <w:rPr>
          <w:rFonts w:ascii="Times New Roman" w:hAnsi="Times New Roman" w:cs="Times New Roman"/>
          <w:i w:val="0"/>
          <w:sz w:val="24"/>
          <w:szCs w:val="24"/>
        </w:rPr>
        <w:t xml:space="preserve">kg </w:t>
      </w:r>
      <w:r w:rsidR="004C301B" w:rsidRPr="003A7A04">
        <w:rPr>
          <w:rFonts w:ascii="Times New Roman" w:hAnsi="Times New Roman" w:cs="Times New Roman"/>
          <w:i w:val="0"/>
          <w:sz w:val="24"/>
          <w:szCs w:val="24"/>
        </w:rPr>
        <w:t xml:space="preserve">mass suspended from the string. </w:t>
      </w:r>
      <w:r w:rsidR="003958B1">
        <w:rPr>
          <w:rFonts w:ascii="Times New Roman" w:hAnsi="Times New Roman" w:cs="Times New Roman"/>
          <w:i w:val="0"/>
          <w:sz w:val="24"/>
          <w:szCs w:val="24"/>
        </w:rPr>
        <w:t>The data starts at t=4.5s</w:t>
      </w:r>
      <w:r w:rsidR="004C301B" w:rsidRPr="003A7A04">
        <w:rPr>
          <w:rFonts w:ascii="Times New Roman" w:hAnsi="Times New Roman" w:cs="Times New Roman"/>
          <w:i w:val="0"/>
          <w:sz w:val="24"/>
          <w:szCs w:val="24"/>
        </w:rPr>
        <w:t xml:space="preserve"> for clarity since there is noise at the start of the motion. </w:t>
      </w:r>
      <w:r w:rsidR="00366C30">
        <w:rPr>
          <w:rFonts w:ascii="Times New Roman" w:hAnsi="Times New Roman" w:cs="Times New Roman"/>
          <w:i w:val="0"/>
          <w:sz w:val="24"/>
          <w:szCs w:val="24"/>
        </w:rPr>
        <w:t>The down</w:t>
      </w:r>
      <w:r w:rsidR="004C301B" w:rsidRPr="003A7A04">
        <w:rPr>
          <w:rFonts w:ascii="Times New Roman" w:hAnsi="Times New Roman" w:cs="Times New Roman"/>
          <w:i w:val="0"/>
          <w:sz w:val="24"/>
          <w:szCs w:val="24"/>
        </w:rPr>
        <w:t xml:space="preserve">ward spikes indicate that a pulse has gone down and back up the string, meaning the pulse has traveled the pulley to clamp distance twice. </w:t>
      </w:r>
      <w:r w:rsidR="003958B1">
        <w:rPr>
          <w:rFonts w:ascii="Times New Roman" w:hAnsi="Times New Roman" w:cs="Times New Roman"/>
          <w:i w:val="0"/>
          <w:sz w:val="24"/>
          <w:szCs w:val="24"/>
        </w:rPr>
        <w:t>The distance between the down</w:t>
      </w:r>
      <w:r w:rsidR="004C301B" w:rsidRPr="003A7A04">
        <w:rPr>
          <w:rFonts w:ascii="Times New Roman" w:hAnsi="Times New Roman" w:cs="Times New Roman"/>
          <w:i w:val="0"/>
          <w:sz w:val="24"/>
          <w:szCs w:val="24"/>
        </w:rPr>
        <w:t>ward spikes</w:t>
      </w:r>
      <w:r w:rsidR="003958B1">
        <w:rPr>
          <w:rFonts w:ascii="Times New Roman" w:hAnsi="Times New Roman" w:cs="Times New Roman"/>
          <w:i w:val="0"/>
          <w:sz w:val="24"/>
          <w:szCs w:val="24"/>
        </w:rPr>
        <w:t>, T is found here to be 0.19</w:t>
      </w:r>
      <m:oMath>
        <m:r>
          <m:rPr>
            <m:sty m:val="p"/>
          </m:rPr>
          <w:rPr>
            <w:rFonts w:ascii="Cambria Math" w:hAnsi="Cambria Math" w:cs="Times New Roman"/>
            <w:sz w:val="24"/>
            <w:szCs w:val="24"/>
          </w:rPr>
          <m:t>±</m:t>
        </m:r>
      </m:oMath>
      <w:r w:rsidR="004C301B" w:rsidRPr="003A7A04">
        <w:rPr>
          <w:rFonts w:ascii="Times New Roman" w:hAnsi="Times New Roman" w:cs="Times New Roman"/>
          <w:i w:val="0"/>
          <w:sz w:val="24"/>
          <w:szCs w:val="24"/>
        </w:rPr>
        <w:t>.01 s. This uncertainty was assigned based on the average width of the peaks.</w:t>
      </w:r>
    </w:p>
    <w:p w14:paraId="371C73DF" w14:textId="77777777" w:rsidR="00366C30" w:rsidRDefault="00366C30" w:rsidP="00366C30">
      <w:pPr>
        <w:keepNext/>
        <w:jc w:val="center"/>
      </w:pPr>
      <w:r>
        <w:rPr>
          <w:noProof/>
        </w:rPr>
        <w:lastRenderedPageBreak/>
        <w:drawing>
          <wp:inline distT="0" distB="0" distL="0" distR="0" wp14:anchorId="587F4574" wp14:editId="5BD292DC">
            <wp:extent cx="5309235" cy="3088640"/>
            <wp:effectExtent l="0" t="0" r="0" b="1016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005C1D" w14:textId="0E5CD8B9" w:rsidR="00FF1495" w:rsidRDefault="00366C30" w:rsidP="00366C30">
      <w:pPr>
        <w:pStyle w:val="Caption"/>
        <w:rPr>
          <w:rFonts w:ascii="Times New Roman" w:hAnsi="Times New Roman" w:cs="Times New Roman"/>
          <w:i w:val="0"/>
          <w:sz w:val="24"/>
          <w:szCs w:val="24"/>
        </w:rPr>
      </w:pPr>
      <w:r w:rsidRPr="00366C30">
        <w:rPr>
          <w:rFonts w:ascii="Times New Roman" w:hAnsi="Times New Roman" w:cs="Times New Roman"/>
          <w:i w:val="0"/>
          <w:sz w:val="24"/>
          <w:szCs w:val="24"/>
        </w:rPr>
        <w:t xml:space="preserve">Figure </w:t>
      </w:r>
      <w:r w:rsidRPr="00366C30">
        <w:rPr>
          <w:rFonts w:ascii="Times New Roman" w:hAnsi="Times New Roman" w:cs="Times New Roman"/>
          <w:i w:val="0"/>
          <w:sz w:val="24"/>
          <w:szCs w:val="24"/>
        </w:rPr>
        <w:fldChar w:fldCharType="begin"/>
      </w:r>
      <w:r w:rsidRPr="00366C30">
        <w:rPr>
          <w:rFonts w:ascii="Times New Roman" w:hAnsi="Times New Roman" w:cs="Times New Roman"/>
          <w:i w:val="0"/>
          <w:sz w:val="24"/>
          <w:szCs w:val="24"/>
        </w:rPr>
        <w:instrText xml:space="preserve"> SEQ Figure \* ARABIC </w:instrText>
      </w:r>
      <w:r w:rsidRPr="00366C30">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10</w:t>
      </w:r>
      <w:r w:rsidRPr="00366C30">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Pr="00812C26">
        <w:rPr>
          <w:rFonts w:ascii="Times New Roman" w:hAnsi="Times New Roman" w:cs="Times New Roman"/>
          <w:i w:val="0"/>
          <w:sz w:val="24"/>
          <w:szCs w:val="24"/>
        </w:rPr>
        <w:t>Light Intensity Signal Response Pattern</w:t>
      </w:r>
      <w:r>
        <w:rPr>
          <w:rFonts w:ascii="Times New Roman" w:hAnsi="Times New Roman" w:cs="Times New Roman"/>
          <w:i w:val="0"/>
          <w:sz w:val="24"/>
          <w:szCs w:val="24"/>
        </w:rPr>
        <w:t xml:space="preserve"> with 0.40</w:t>
      </w:r>
      <w:r w:rsidRPr="00812C26">
        <w:rPr>
          <w:rFonts w:ascii="Times New Roman" w:hAnsi="Times New Roman" w:cs="Times New Roman"/>
          <w:i w:val="0"/>
          <w:sz w:val="24"/>
          <w:szCs w:val="24"/>
        </w:rPr>
        <w:t>0 kg Mass Suspension</w:t>
      </w:r>
      <w:r w:rsidRPr="00812C26">
        <w:rPr>
          <w:rFonts w:ascii="Times New Roman" w:hAnsi="Times New Roman" w:cs="Times New Roman"/>
          <w:i w:val="0"/>
          <w:sz w:val="24"/>
          <w:szCs w:val="24"/>
        </w:rPr>
        <w:tab/>
      </w:r>
      <w:r>
        <w:rPr>
          <w:rFonts w:ascii="Times New Roman" w:hAnsi="Times New Roman" w:cs="Times New Roman"/>
          <w:i w:val="0"/>
          <w:sz w:val="24"/>
          <w:szCs w:val="24"/>
        </w:rPr>
        <w:tab/>
        <w:t xml:space="preserve">      </w:t>
      </w:r>
      <w:r w:rsidRPr="003A7A04">
        <w:rPr>
          <w:rFonts w:ascii="Times New Roman" w:hAnsi="Times New Roman" w:cs="Times New Roman"/>
          <w:i w:val="0"/>
          <w:sz w:val="24"/>
          <w:szCs w:val="24"/>
        </w:rPr>
        <w:t xml:space="preserve">The </w:t>
      </w:r>
      <w:r>
        <w:rPr>
          <w:rFonts w:ascii="Times New Roman" w:hAnsi="Times New Roman" w:cs="Times New Roman"/>
          <w:i w:val="0"/>
          <w:sz w:val="24"/>
          <w:szCs w:val="24"/>
        </w:rPr>
        <w:t>orange</w:t>
      </w:r>
      <w:r w:rsidRPr="003A7A04">
        <w:rPr>
          <w:rFonts w:ascii="Times New Roman" w:hAnsi="Times New Roman" w:cs="Times New Roman"/>
          <w:i w:val="0"/>
          <w:sz w:val="24"/>
          <w:szCs w:val="24"/>
        </w:rPr>
        <w:t xml:space="preserve"> scatterplot with smooth connecting lines shows the clear pattern of the light intensity for the motion wit</w:t>
      </w:r>
      <w:r>
        <w:rPr>
          <w:rFonts w:ascii="Times New Roman" w:hAnsi="Times New Roman" w:cs="Times New Roman"/>
          <w:i w:val="0"/>
          <w:sz w:val="24"/>
          <w:szCs w:val="24"/>
        </w:rPr>
        <w:t>h the 0.400</w:t>
      </w:r>
      <w:r w:rsidRPr="003A7A04">
        <w:rPr>
          <w:rFonts w:ascii="Times New Roman" w:hAnsi="Times New Roman" w:cs="Times New Roman"/>
          <w:i w:val="0"/>
          <w:sz w:val="24"/>
          <w:szCs w:val="24"/>
        </w:rPr>
        <w:t xml:space="preserve"> </w:t>
      </w:r>
      <w:r>
        <w:rPr>
          <w:rFonts w:ascii="Times New Roman" w:hAnsi="Times New Roman" w:cs="Times New Roman"/>
          <w:i w:val="0"/>
          <w:sz w:val="24"/>
          <w:szCs w:val="24"/>
        </w:rPr>
        <w:t xml:space="preserve">kg </w:t>
      </w:r>
      <w:r w:rsidRPr="003A7A04">
        <w:rPr>
          <w:rFonts w:ascii="Times New Roman" w:hAnsi="Times New Roman" w:cs="Times New Roman"/>
          <w:i w:val="0"/>
          <w:sz w:val="24"/>
          <w:szCs w:val="24"/>
        </w:rPr>
        <w:t xml:space="preserve">mass suspended from the string. </w:t>
      </w:r>
      <w:r>
        <w:rPr>
          <w:rFonts w:ascii="Times New Roman" w:hAnsi="Times New Roman" w:cs="Times New Roman"/>
          <w:i w:val="0"/>
          <w:sz w:val="24"/>
          <w:szCs w:val="24"/>
        </w:rPr>
        <w:t>The data starts at t=3.5s</w:t>
      </w:r>
      <w:r w:rsidRPr="003A7A04">
        <w:rPr>
          <w:rFonts w:ascii="Times New Roman" w:hAnsi="Times New Roman" w:cs="Times New Roman"/>
          <w:i w:val="0"/>
          <w:sz w:val="24"/>
          <w:szCs w:val="24"/>
        </w:rPr>
        <w:t xml:space="preserve"> for clarity since there is noise at the start of the motion. The upward spikes indicate that a pulse has gone down and back up the string, meaning the pulse has traveled the pulley to clamp distance twice. </w:t>
      </w:r>
      <w:r>
        <w:rPr>
          <w:rFonts w:ascii="Times New Roman" w:hAnsi="Times New Roman" w:cs="Times New Roman"/>
          <w:i w:val="0"/>
          <w:sz w:val="24"/>
          <w:szCs w:val="24"/>
        </w:rPr>
        <w:t>The distance between the up</w:t>
      </w:r>
      <w:r w:rsidRPr="003A7A04">
        <w:rPr>
          <w:rFonts w:ascii="Times New Roman" w:hAnsi="Times New Roman" w:cs="Times New Roman"/>
          <w:i w:val="0"/>
          <w:sz w:val="24"/>
          <w:szCs w:val="24"/>
        </w:rPr>
        <w:t>ward spikes</w:t>
      </w:r>
      <w:r>
        <w:rPr>
          <w:rFonts w:ascii="Times New Roman" w:hAnsi="Times New Roman" w:cs="Times New Roman"/>
          <w:i w:val="0"/>
          <w:sz w:val="24"/>
          <w:szCs w:val="24"/>
        </w:rPr>
        <w:t>, T is found here to be 0.16</w:t>
      </w:r>
      <m:oMath>
        <m:r>
          <m:rPr>
            <m:sty m:val="p"/>
          </m:rPr>
          <w:rPr>
            <w:rFonts w:ascii="Cambria Math" w:hAnsi="Cambria Math" w:cs="Times New Roman"/>
            <w:sz w:val="24"/>
            <w:szCs w:val="24"/>
          </w:rPr>
          <m:t>±</m:t>
        </m:r>
      </m:oMath>
      <w:r w:rsidRPr="003A7A04">
        <w:rPr>
          <w:rFonts w:ascii="Times New Roman" w:hAnsi="Times New Roman" w:cs="Times New Roman"/>
          <w:i w:val="0"/>
          <w:sz w:val="24"/>
          <w:szCs w:val="24"/>
        </w:rPr>
        <w:t>.01 s. This uncertainty was assigned based on the average width of the peaks.</w:t>
      </w:r>
    </w:p>
    <w:p w14:paraId="4952C925" w14:textId="77777777" w:rsidR="00123130" w:rsidRDefault="00123130" w:rsidP="00123130"/>
    <w:p w14:paraId="07FB75D3" w14:textId="77777777" w:rsidR="00123130" w:rsidRPr="00123130" w:rsidRDefault="00123130" w:rsidP="00123130"/>
    <w:tbl>
      <w:tblPr>
        <w:tblStyle w:val="TableGrid"/>
        <w:tblpPr w:leftFromText="187" w:rightFromText="187" w:vertAnchor="text" w:tblpXSpec="center" w:tblpY="1"/>
        <w:tblOverlap w:val="never"/>
        <w:tblW w:w="9936" w:type="dxa"/>
        <w:tblLook w:val="04A0" w:firstRow="1" w:lastRow="0" w:firstColumn="1" w:lastColumn="0" w:noHBand="0" w:noVBand="1"/>
      </w:tblPr>
      <w:tblGrid>
        <w:gridCol w:w="2180"/>
        <w:gridCol w:w="2504"/>
        <w:gridCol w:w="2691"/>
        <w:gridCol w:w="2561"/>
      </w:tblGrid>
      <w:tr w:rsidR="00366C30" w14:paraId="3C36E1FC" w14:textId="77777777" w:rsidTr="00C244E1">
        <w:trPr>
          <w:trHeight w:val="595"/>
        </w:trPr>
        <w:tc>
          <w:tcPr>
            <w:tcW w:w="1400" w:type="dxa"/>
          </w:tcPr>
          <w:p w14:paraId="5805AAE7" w14:textId="77777777" w:rsidR="00366C30" w:rsidRDefault="00366C30" w:rsidP="00366C30">
            <w:pPr>
              <w:rPr>
                <w:rFonts w:eastAsiaTheme="minorEastAsia"/>
              </w:rPr>
            </w:pPr>
            <w:r>
              <w:rPr>
                <w:rFonts w:eastAsiaTheme="minorEastAsia"/>
              </w:rPr>
              <w:t>Mass Suspended</w:t>
            </w:r>
          </w:p>
          <w:p w14:paraId="6C7A47F4" w14:textId="77777777" w:rsidR="00366C30" w:rsidRPr="00894C86" w:rsidRDefault="00366C30" w:rsidP="00366C30">
            <w:pPr>
              <w:rPr>
                <w:rFonts w:eastAsiaTheme="minorEastAsia"/>
              </w:rPr>
            </w:pPr>
            <w:r>
              <w:rPr>
                <w:rFonts w:eastAsiaTheme="minorEastAsia"/>
                <w:i/>
              </w:rPr>
              <w:t>m</w:t>
            </w:r>
            <w:r>
              <w:rPr>
                <w:rFonts w:eastAsiaTheme="minorEastAsia"/>
              </w:rPr>
              <w:t xml:space="preserve"> (kg)</w:t>
            </w:r>
          </w:p>
        </w:tc>
        <w:tc>
          <w:tcPr>
            <w:tcW w:w="1608" w:type="dxa"/>
          </w:tcPr>
          <w:p w14:paraId="2A2739AD" w14:textId="1233A772" w:rsidR="00366C30" w:rsidRPr="00007CDD" w:rsidRDefault="00007CDD" w:rsidP="00366C30">
            <w:pPr>
              <w:rPr>
                <w:rFonts w:eastAsiaTheme="minorEastAsia"/>
              </w:rPr>
            </w:pPr>
            <w:r>
              <w:rPr>
                <w:rFonts w:eastAsiaTheme="minorEastAsia"/>
              </w:rPr>
              <w:t>Length from Clamp to Pulley, L</w:t>
            </w:r>
            <w:r>
              <w:rPr>
                <w:rFonts w:eastAsiaTheme="minorEastAsia"/>
                <w:vertAlign w:val="subscript"/>
              </w:rPr>
              <w:t>CP</w:t>
            </w:r>
            <w:r>
              <w:rPr>
                <w:rFonts w:eastAsiaTheme="minorEastAsia"/>
              </w:rPr>
              <w:t xml:space="preserve"> (m)</w:t>
            </w:r>
          </w:p>
        </w:tc>
        <w:tc>
          <w:tcPr>
            <w:tcW w:w="1728" w:type="dxa"/>
          </w:tcPr>
          <w:p w14:paraId="4E486332" w14:textId="365A8FD6" w:rsidR="00366C30" w:rsidRDefault="00007CDD" w:rsidP="00366C30">
            <w:pPr>
              <w:rPr>
                <w:rFonts w:eastAsiaTheme="minorEastAsia"/>
              </w:rPr>
            </w:pPr>
            <w:r>
              <w:rPr>
                <w:rFonts w:eastAsiaTheme="minorEastAsia"/>
              </w:rPr>
              <w:t>Time delay, T (s)</w:t>
            </w:r>
          </w:p>
        </w:tc>
        <w:tc>
          <w:tcPr>
            <w:tcW w:w="1645" w:type="dxa"/>
          </w:tcPr>
          <w:p w14:paraId="2AD4877A" w14:textId="77777777" w:rsidR="00007CDD" w:rsidRDefault="00007CDD" w:rsidP="00007CDD">
            <w:pPr>
              <w:rPr>
                <w:rFonts w:eastAsiaTheme="minorEastAsia"/>
              </w:rPr>
            </w:pPr>
            <w:r>
              <w:rPr>
                <w:rFonts w:eastAsiaTheme="minorEastAsia"/>
              </w:rPr>
              <w:t xml:space="preserve">Wave Speed, </w:t>
            </w:r>
          </w:p>
          <w:p w14:paraId="4A12543F" w14:textId="365E206C" w:rsidR="00366C30" w:rsidRDefault="00007CDD" w:rsidP="00007CDD">
            <w:pPr>
              <w:rPr>
                <w:rFonts w:eastAsiaTheme="minorEastAsia"/>
              </w:rPr>
            </w:pPr>
            <w:r>
              <w:rPr>
                <w:rFonts w:eastAsiaTheme="minorEastAsia"/>
                <w:i/>
              </w:rPr>
              <w:t>v</w:t>
            </w:r>
            <w:r>
              <w:rPr>
                <w:rFonts w:eastAsiaTheme="minorEastAsia"/>
              </w:rPr>
              <w:t xml:space="preserve"> (m/s)</w:t>
            </w:r>
          </w:p>
        </w:tc>
      </w:tr>
      <w:tr w:rsidR="00366C30" w:rsidRPr="0048163C" w14:paraId="46FF1A28" w14:textId="77777777" w:rsidTr="00C244E1">
        <w:trPr>
          <w:trHeight w:val="341"/>
        </w:trPr>
        <w:tc>
          <w:tcPr>
            <w:tcW w:w="1400" w:type="dxa"/>
          </w:tcPr>
          <w:p w14:paraId="20884602" w14:textId="77777777" w:rsidR="00366C30" w:rsidRDefault="00366C30" w:rsidP="00366C30">
            <w:pPr>
              <w:jc w:val="center"/>
              <w:rPr>
                <w:rFonts w:eastAsiaTheme="minorEastAsia"/>
              </w:rPr>
            </w:pPr>
            <w:r>
              <w:rPr>
                <w:rFonts w:eastAsiaTheme="minorEastAsia"/>
              </w:rPr>
              <w:t>0.150</w:t>
            </w:r>
          </w:p>
        </w:tc>
        <w:tc>
          <w:tcPr>
            <w:tcW w:w="1608" w:type="dxa"/>
          </w:tcPr>
          <w:p w14:paraId="26F27CD1" w14:textId="7A65F0C2" w:rsidR="00366C30" w:rsidRDefault="00007CDD" w:rsidP="00007CDD">
            <w:pPr>
              <w:jc w:val="center"/>
              <w:rPr>
                <w:rFonts w:eastAsiaTheme="minorEastAsia"/>
              </w:rPr>
            </w:pPr>
            <w:r>
              <w:rPr>
                <w:rFonts w:eastAsiaTheme="minorEastAsia"/>
              </w:rPr>
              <w:t>2.01</w:t>
            </w:r>
            <w:r w:rsidR="00081BAA">
              <w:rPr>
                <w:rFonts w:eastAsiaTheme="minorEastAsia"/>
              </w:rPr>
              <w:t>0</w:t>
            </w:r>
          </w:p>
        </w:tc>
        <w:tc>
          <w:tcPr>
            <w:tcW w:w="1728" w:type="dxa"/>
          </w:tcPr>
          <w:p w14:paraId="3FAB1958" w14:textId="5582C7A7" w:rsidR="00366C30" w:rsidRPr="00007CDD" w:rsidRDefault="00007CDD" w:rsidP="00007CDD">
            <w:pPr>
              <w:jc w:val="center"/>
              <w:rPr>
                <w:rFonts w:eastAsiaTheme="minorEastAsia"/>
              </w:rPr>
            </w:pPr>
            <w:r w:rsidRPr="00007CDD">
              <w:t>0.26</w:t>
            </w:r>
            <m:oMath>
              <m:r>
                <m:rPr>
                  <m:sty m:val="p"/>
                </m:rPr>
                <w:rPr>
                  <w:rFonts w:ascii="Cambria Math" w:hAnsi="Cambria Math"/>
                </w:rPr>
                <m:t>±</m:t>
              </m:r>
            </m:oMath>
            <w:r w:rsidRPr="00007CDD">
              <w:t>.01</w:t>
            </w:r>
          </w:p>
        </w:tc>
        <w:tc>
          <w:tcPr>
            <w:tcW w:w="1645" w:type="dxa"/>
          </w:tcPr>
          <w:p w14:paraId="21F82062" w14:textId="0D6525D1" w:rsidR="00366C30" w:rsidRPr="0048163C" w:rsidRDefault="00007CDD" w:rsidP="00366C30">
            <w:pPr>
              <w:jc w:val="center"/>
              <w:rPr>
                <w:rFonts w:eastAsiaTheme="minorEastAsia"/>
              </w:rPr>
            </w:pPr>
            <w:r>
              <w:rPr>
                <w:rFonts w:eastAsiaTheme="minorEastAsia"/>
              </w:rPr>
              <w:t>15.46</w:t>
            </w:r>
            <m:oMath>
              <m:r>
                <m:rPr>
                  <m:sty m:val="p"/>
                </m:rPr>
                <w:rPr>
                  <w:rFonts w:ascii="Cambria Math" w:hAnsi="Cambria Math"/>
                </w:rPr>
                <m:t>±</m:t>
              </m:r>
            </m:oMath>
            <w:r w:rsidR="00F814E7" w:rsidRPr="00007CDD">
              <w:t>.0</w:t>
            </w:r>
            <w:r w:rsidR="00F814E7">
              <w:t>3</w:t>
            </w:r>
          </w:p>
        </w:tc>
      </w:tr>
      <w:tr w:rsidR="00366C30" w:rsidRPr="0048163C" w14:paraId="2454FDB5" w14:textId="77777777" w:rsidTr="00C244E1">
        <w:tc>
          <w:tcPr>
            <w:tcW w:w="1400" w:type="dxa"/>
          </w:tcPr>
          <w:p w14:paraId="439B401B" w14:textId="77777777" w:rsidR="00366C30" w:rsidRDefault="00366C30" w:rsidP="00366C30">
            <w:pPr>
              <w:jc w:val="center"/>
              <w:rPr>
                <w:rFonts w:eastAsiaTheme="minorEastAsia"/>
              </w:rPr>
            </w:pPr>
            <w:r>
              <w:rPr>
                <w:rFonts w:eastAsiaTheme="minorEastAsia"/>
              </w:rPr>
              <w:t>0.300</w:t>
            </w:r>
          </w:p>
        </w:tc>
        <w:tc>
          <w:tcPr>
            <w:tcW w:w="1608" w:type="dxa"/>
          </w:tcPr>
          <w:p w14:paraId="35F721E7" w14:textId="33D23C50" w:rsidR="00366C30" w:rsidRDefault="00007CDD" w:rsidP="00366C30">
            <w:pPr>
              <w:jc w:val="center"/>
              <w:rPr>
                <w:rFonts w:eastAsiaTheme="minorEastAsia"/>
              </w:rPr>
            </w:pPr>
            <w:r>
              <w:rPr>
                <w:rFonts w:eastAsiaTheme="minorEastAsia"/>
              </w:rPr>
              <w:t>2.01</w:t>
            </w:r>
            <w:r w:rsidR="00081BAA">
              <w:rPr>
                <w:rFonts w:eastAsiaTheme="minorEastAsia"/>
              </w:rPr>
              <w:t>0</w:t>
            </w:r>
          </w:p>
        </w:tc>
        <w:tc>
          <w:tcPr>
            <w:tcW w:w="1728" w:type="dxa"/>
          </w:tcPr>
          <w:p w14:paraId="64DC6971" w14:textId="40968D94" w:rsidR="00366C30" w:rsidRPr="00007CDD" w:rsidRDefault="00007CDD" w:rsidP="00366C30">
            <w:pPr>
              <w:jc w:val="center"/>
              <w:rPr>
                <w:rFonts w:eastAsiaTheme="minorEastAsia"/>
              </w:rPr>
            </w:pPr>
            <w:r w:rsidRPr="00007CDD">
              <w:rPr>
                <w:rFonts w:eastAsiaTheme="minorEastAsia"/>
              </w:rPr>
              <w:t>0.19</w:t>
            </w:r>
            <m:oMath>
              <m:r>
                <m:rPr>
                  <m:sty m:val="p"/>
                </m:rPr>
                <w:rPr>
                  <w:rFonts w:ascii="Cambria Math" w:hAnsi="Cambria Math"/>
                </w:rPr>
                <m:t>±</m:t>
              </m:r>
            </m:oMath>
            <w:r w:rsidRPr="00007CDD">
              <w:t>.01</w:t>
            </w:r>
          </w:p>
        </w:tc>
        <w:tc>
          <w:tcPr>
            <w:tcW w:w="1645" w:type="dxa"/>
          </w:tcPr>
          <w:p w14:paraId="76C5FBAC" w14:textId="040AE7E6" w:rsidR="00366C30" w:rsidRPr="0048163C" w:rsidRDefault="00007CDD" w:rsidP="00366C30">
            <w:pPr>
              <w:jc w:val="center"/>
              <w:rPr>
                <w:rFonts w:eastAsiaTheme="minorEastAsia"/>
              </w:rPr>
            </w:pPr>
            <w:r>
              <w:rPr>
                <w:rFonts w:eastAsiaTheme="minorEastAsia"/>
              </w:rPr>
              <w:t>21.44</w:t>
            </w:r>
            <m:oMath>
              <m:r>
                <m:rPr>
                  <m:sty m:val="p"/>
                </m:rPr>
                <w:rPr>
                  <w:rFonts w:ascii="Cambria Math" w:hAnsi="Cambria Math"/>
                </w:rPr>
                <m:t>±</m:t>
              </m:r>
            </m:oMath>
            <w:r w:rsidR="00F814E7" w:rsidRPr="00007CDD">
              <w:t>.0</w:t>
            </w:r>
            <w:r w:rsidR="00F814E7">
              <w:t>6</w:t>
            </w:r>
          </w:p>
        </w:tc>
      </w:tr>
      <w:tr w:rsidR="00366C30" w:rsidRPr="0048163C" w14:paraId="3EA00252" w14:textId="77777777" w:rsidTr="00C244E1">
        <w:trPr>
          <w:trHeight w:val="280"/>
        </w:trPr>
        <w:tc>
          <w:tcPr>
            <w:tcW w:w="1400" w:type="dxa"/>
          </w:tcPr>
          <w:p w14:paraId="6B95C4EB" w14:textId="77777777" w:rsidR="00366C30" w:rsidRDefault="00366C30" w:rsidP="00366C30">
            <w:pPr>
              <w:jc w:val="center"/>
              <w:rPr>
                <w:rFonts w:eastAsiaTheme="minorEastAsia"/>
              </w:rPr>
            </w:pPr>
            <w:r>
              <w:rPr>
                <w:rFonts w:eastAsiaTheme="minorEastAsia"/>
              </w:rPr>
              <w:t>0.400</w:t>
            </w:r>
          </w:p>
        </w:tc>
        <w:tc>
          <w:tcPr>
            <w:tcW w:w="1608" w:type="dxa"/>
          </w:tcPr>
          <w:p w14:paraId="6BB0661A" w14:textId="23608A07" w:rsidR="00366C30" w:rsidRDefault="00007CDD" w:rsidP="00366C30">
            <w:pPr>
              <w:jc w:val="center"/>
              <w:rPr>
                <w:rFonts w:eastAsiaTheme="minorEastAsia"/>
              </w:rPr>
            </w:pPr>
            <w:r>
              <w:rPr>
                <w:rFonts w:eastAsiaTheme="minorEastAsia"/>
              </w:rPr>
              <w:t>2.01</w:t>
            </w:r>
            <w:r w:rsidR="00081BAA">
              <w:rPr>
                <w:rFonts w:eastAsiaTheme="minorEastAsia"/>
              </w:rPr>
              <w:t>0</w:t>
            </w:r>
          </w:p>
        </w:tc>
        <w:tc>
          <w:tcPr>
            <w:tcW w:w="1728" w:type="dxa"/>
          </w:tcPr>
          <w:p w14:paraId="6949E1AA" w14:textId="3B6B9281" w:rsidR="00366C30" w:rsidRPr="00007CDD" w:rsidRDefault="00007CDD" w:rsidP="00366C30">
            <w:pPr>
              <w:jc w:val="center"/>
              <w:rPr>
                <w:rFonts w:eastAsiaTheme="minorEastAsia"/>
              </w:rPr>
            </w:pPr>
            <w:r w:rsidRPr="00007CDD">
              <w:rPr>
                <w:rFonts w:eastAsiaTheme="minorEastAsia"/>
              </w:rPr>
              <w:t>0.16</w:t>
            </w:r>
            <m:oMath>
              <m:r>
                <m:rPr>
                  <m:sty m:val="p"/>
                </m:rPr>
                <w:rPr>
                  <w:rFonts w:ascii="Cambria Math" w:hAnsi="Cambria Math"/>
                </w:rPr>
                <m:t>±</m:t>
              </m:r>
            </m:oMath>
            <w:r w:rsidRPr="00007CDD">
              <w:t>.01</w:t>
            </w:r>
          </w:p>
        </w:tc>
        <w:tc>
          <w:tcPr>
            <w:tcW w:w="1645" w:type="dxa"/>
          </w:tcPr>
          <w:p w14:paraId="52631817" w14:textId="77A97767" w:rsidR="00366C30" w:rsidRPr="0048163C" w:rsidRDefault="00007CDD" w:rsidP="00366C30">
            <w:pPr>
              <w:keepNext/>
              <w:jc w:val="center"/>
              <w:rPr>
                <w:rFonts w:eastAsiaTheme="minorEastAsia"/>
              </w:rPr>
            </w:pPr>
            <w:r>
              <w:rPr>
                <w:rFonts w:eastAsiaTheme="minorEastAsia"/>
              </w:rPr>
              <w:t>24.9</w:t>
            </w:r>
            <w:r w:rsidR="00F814E7">
              <w:rPr>
                <w:rFonts w:eastAsiaTheme="minorEastAsia"/>
              </w:rPr>
              <w:t>7</w:t>
            </w:r>
            <m:oMath>
              <m:r>
                <m:rPr>
                  <m:sty m:val="p"/>
                </m:rPr>
                <w:rPr>
                  <w:rFonts w:ascii="Cambria Math" w:hAnsi="Cambria Math"/>
                </w:rPr>
                <m:t>±</m:t>
              </m:r>
            </m:oMath>
            <w:r w:rsidR="00F814E7" w:rsidRPr="00007CDD">
              <w:t>.0</w:t>
            </w:r>
            <w:r w:rsidR="00F814E7">
              <w:t>7</w:t>
            </w:r>
          </w:p>
        </w:tc>
      </w:tr>
    </w:tbl>
    <w:p w14:paraId="7556152D" w14:textId="77777777" w:rsidR="00007CDD" w:rsidRPr="00123130" w:rsidRDefault="00007CDD" w:rsidP="00366C30">
      <w:pPr>
        <w:pStyle w:val="Caption"/>
        <w:framePr w:hSpace="187" w:wrap="around" w:vAnchor="text" w:hAnchor="text" w:xAlign="center" w:y="1"/>
        <w:suppressOverlap/>
      </w:pPr>
    </w:p>
    <w:p w14:paraId="521B916E" w14:textId="3BA5A186" w:rsidR="00081BAA" w:rsidRPr="00123130" w:rsidRDefault="00366C30" w:rsidP="00081BAA">
      <w:pPr>
        <w:framePr w:hSpace="187" w:wrap="around" w:vAnchor="text" w:hAnchor="text" w:xAlign="center" w:y="1"/>
        <w:suppressOverlap/>
        <w:rPr>
          <w:rFonts w:eastAsiaTheme="minorEastAsia"/>
          <w:color w:val="44546A" w:themeColor="text2"/>
        </w:rPr>
      </w:pPr>
      <w:r w:rsidRPr="00123130">
        <w:rPr>
          <w:color w:val="44546A" w:themeColor="text2"/>
        </w:rPr>
        <w:t xml:space="preserve">Table </w:t>
      </w:r>
      <w:r w:rsidRPr="00123130">
        <w:rPr>
          <w:color w:val="44546A" w:themeColor="text2"/>
        </w:rPr>
        <w:fldChar w:fldCharType="begin"/>
      </w:r>
      <w:r w:rsidRPr="00123130">
        <w:rPr>
          <w:color w:val="44546A" w:themeColor="text2"/>
        </w:rPr>
        <w:instrText xml:space="preserve"> SEQ Table \* ARABIC </w:instrText>
      </w:r>
      <w:r w:rsidRPr="00123130">
        <w:rPr>
          <w:color w:val="44546A" w:themeColor="text2"/>
        </w:rPr>
        <w:fldChar w:fldCharType="separate"/>
      </w:r>
      <w:r w:rsidR="00492DE5">
        <w:rPr>
          <w:noProof/>
          <w:color w:val="44546A" w:themeColor="text2"/>
        </w:rPr>
        <w:t>2</w:t>
      </w:r>
      <w:r w:rsidRPr="00123130">
        <w:rPr>
          <w:color w:val="44546A" w:themeColor="text2"/>
        </w:rPr>
        <w:fldChar w:fldCharType="end"/>
      </w:r>
      <w:r w:rsidR="0077085A" w:rsidRPr="00123130">
        <w:rPr>
          <w:color w:val="44546A" w:themeColor="text2"/>
        </w:rPr>
        <w:t xml:space="preserve">. Calculating the Wave Speed </w:t>
      </w:r>
      <w:r w:rsidR="00496B22" w:rsidRPr="00123130">
        <w:rPr>
          <w:color w:val="44546A" w:themeColor="text2"/>
        </w:rPr>
        <w:t>Experimentally</w:t>
      </w:r>
      <w:r w:rsidR="00081BAA" w:rsidRPr="00123130">
        <w:rPr>
          <w:color w:val="44546A" w:themeColor="text2"/>
        </w:rPr>
        <w:tab/>
      </w:r>
      <w:r w:rsidR="00081BAA" w:rsidRPr="00123130">
        <w:rPr>
          <w:color w:val="44546A" w:themeColor="text2"/>
        </w:rPr>
        <w:tab/>
      </w:r>
      <w:r w:rsidR="00081BAA" w:rsidRPr="00123130">
        <w:rPr>
          <w:color w:val="44546A" w:themeColor="text2"/>
        </w:rPr>
        <w:tab/>
      </w:r>
      <w:r w:rsidR="00081BAA" w:rsidRPr="00123130">
        <w:rPr>
          <w:color w:val="44546A" w:themeColor="text2"/>
        </w:rPr>
        <w:tab/>
      </w:r>
      <w:r w:rsidR="00081BAA" w:rsidRPr="00123130">
        <w:rPr>
          <w:color w:val="44546A" w:themeColor="text2"/>
        </w:rPr>
        <w:tab/>
        <w:t xml:space="preserve">         The time delays, T, were found using Figures 8, 9, and 10. The time difference from peak to peak in the light intensity for each mass suspended is what made up these values. The uncertainties were assigned </w:t>
      </w:r>
      <w:r w:rsidR="00081BAA" w:rsidRPr="0059578D">
        <w:rPr>
          <w:color w:val="44546A" w:themeColor="text2"/>
        </w:rPr>
        <w:t xml:space="preserve">based on the width of each respective peak. The mass suspended had a systematic uncertainty of </w:t>
      </w:r>
      <m:oMath>
        <m:r>
          <m:rPr>
            <m:sty m:val="p"/>
          </m:rPr>
          <w:rPr>
            <w:rFonts w:ascii="Cambria Math" w:hAnsi="Cambria Math"/>
            <w:color w:val="44546A" w:themeColor="text2"/>
          </w:rPr>
          <m:t>±</m:t>
        </m:r>
      </m:oMath>
      <w:r w:rsidR="00081BAA" w:rsidRPr="0059578D">
        <w:rPr>
          <w:color w:val="44546A" w:themeColor="text2"/>
        </w:rPr>
        <w:t xml:space="preserve">0.001kg and the length from clamp to pulley had a systematic uncertainty of </w:t>
      </w:r>
      <m:oMath>
        <m:r>
          <m:rPr>
            <m:sty m:val="p"/>
          </m:rPr>
          <w:rPr>
            <w:rFonts w:ascii="Cambria Math" w:hAnsi="Cambria Math"/>
            <w:color w:val="44546A" w:themeColor="text2"/>
          </w:rPr>
          <m:t>±</m:t>
        </m:r>
      </m:oMath>
      <w:r w:rsidR="00081BAA" w:rsidRPr="0059578D">
        <w:rPr>
          <w:color w:val="44546A" w:themeColor="text2"/>
        </w:rPr>
        <w:t xml:space="preserve">0.001m. </w:t>
      </w:r>
      <w:r w:rsidR="00081BAA" w:rsidRPr="00123130">
        <w:rPr>
          <w:color w:val="44546A" w:themeColor="text2"/>
        </w:rPr>
        <w:t xml:space="preserve">there uncertainties were caused by and assigned based on the measurement devices used to gather the data. The wave speeds were calculated using the equation derived earlier, </w:t>
      </w:r>
      <m:oMath>
        <m:r>
          <w:rPr>
            <w:rFonts w:ascii="Cambria Math" w:eastAsiaTheme="minorEastAsia" w:hAnsi="Cambria Math"/>
            <w:color w:val="44546A" w:themeColor="text2"/>
          </w:rPr>
          <m:t>v=</m:t>
        </m:r>
        <m:f>
          <m:fPr>
            <m:ctrlPr>
              <w:rPr>
                <w:rFonts w:ascii="Cambria Math" w:eastAsiaTheme="minorEastAsia" w:hAnsi="Cambria Math"/>
                <w:i/>
                <w:color w:val="44546A" w:themeColor="text2"/>
              </w:rPr>
            </m:ctrlPr>
          </m:fPr>
          <m:num>
            <m:r>
              <w:rPr>
                <w:rFonts w:ascii="Cambria Math" w:eastAsiaTheme="minorEastAsia" w:hAnsi="Cambria Math"/>
                <w:color w:val="44546A" w:themeColor="text2"/>
              </w:rPr>
              <m:t>2</m:t>
            </m:r>
            <m:sSub>
              <m:sSubPr>
                <m:ctrlPr>
                  <w:rPr>
                    <w:rFonts w:ascii="Cambria Math" w:eastAsiaTheme="minorEastAsia" w:hAnsi="Cambria Math"/>
                    <w:i/>
                    <w:color w:val="44546A" w:themeColor="text2"/>
                  </w:rPr>
                </m:ctrlPr>
              </m:sSubPr>
              <m:e>
                <m:r>
                  <w:rPr>
                    <w:rFonts w:ascii="Cambria Math" w:eastAsiaTheme="minorEastAsia" w:hAnsi="Cambria Math"/>
                    <w:color w:val="44546A" w:themeColor="text2"/>
                  </w:rPr>
                  <m:t>L</m:t>
                </m:r>
              </m:e>
              <m:sub>
                <m:r>
                  <w:rPr>
                    <w:rFonts w:ascii="Cambria Math" w:eastAsiaTheme="minorEastAsia" w:hAnsi="Cambria Math"/>
                    <w:color w:val="44546A" w:themeColor="text2"/>
                  </w:rPr>
                  <m:t>PC</m:t>
                </m:r>
              </m:sub>
            </m:sSub>
          </m:num>
          <m:den>
            <m:r>
              <w:rPr>
                <w:rFonts w:ascii="Cambria Math" w:eastAsiaTheme="minorEastAsia" w:hAnsi="Cambria Math"/>
                <w:color w:val="44546A" w:themeColor="text2"/>
              </w:rPr>
              <m:t>T</m:t>
            </m:r>
          </m:den>
        </m:f>
      </m:oMath>
      <w:r w:rsidR="00081BAA" w:rsidRPr="00123130">
        <w:rPr>
          <w:rFonts w:eastAsiaTheme="minorEastAsia"/>
          <w:i/>
          <w:color w:val="44546A" w:themeColor="text2"/>
        </w:rPr>
        <w:t>.</w:t>
      </w:r>
    </w:p>
    <w:p w14:paraId="0D568B83" w14:textId="1D77F28C" w:rsidR="00366C30" w:rsidRPr="0077085A" w:rsidRDefault="0077085A" w:rsidP="00366C30">
      <w:pPr>
        <w:pStyle w:val="Caption"/>
        <w:framePr w:hSpace="187" w:wrap="around" w:vAnchor="text" w:hAnchor="text" w:xAlign="center" w:y="1"/>
        <w:suppressOverlap/>
        <w:rPr>
          <w:rFonts w:ascii="Times New Roman" w:hAnsi="Times New Roman" w:cs="Times New Roman"/>
          <w:i w:val="0"/>
          <w:sz w:val="24"/>
          <w:szCs w:val="24"/>
        </w:rPr>
      </w:pPr>
      <w:r>
        <w:rPr>
          <w:rFonts w:ascii="Times New Roman" w:hAnsi="Times New Roman" w:cs="Times New Roman"/>
          <w:i w:val="0"/>
          <w:sz w:val="24"/>
          <w:szCs w:val="24"/>
        </w:rPr>
        <w:tab/>
      </w:r>
      <w:r>
        <w:rPr>
          <w:rFonts w:ascii="Times New Roman" w:hAnsi="Times New Roman" w:cs="Times New Roman"/>
          <w:i w:val="0"/>
          <w:sz w:val="24"/>
          <w:szCs w:val="24"/>
        </w:rPr>
        <w:tab/>
        <w:t xml:space="preserve"> </w:t>
      </w:r>
    </w:p>
    <w:p w14:paraId="0368C80D" w14:textId="77777777" w:rsidR="00FF1495" w:rsidRDefault="00FF1495" w:rsidP="001C1D16">
      <w:pPr>
        <w:rPr>
          <w:rFonts w:eastAsiaTheme="minorEastAsia"/>
        </w:rPr>
      </w:pPr>
    </w:p>
    <w:p w14:paraId="65CF5145" w14:textId="77777777" w:rsidR="00FF1495" w:rsidRDefault="00FF1495" w:rsidP="001C1D16">
      <w:pPr>
        <w:rPr>
          <w:rFonts w:eastAsiaTheme="minorEastAsia"/>
        </w:rPr>
      </w:pPr>
    </w:p>
    <w:p w14:paraId="457E5643" w14:textId="56CC9D50" w:rsidR="003C49AB" w:rsidRPr="003C49AB" w:rsidRDefault="003C49AB" w:rsidP="001C1D16">
      <w:pPr>
        <w:rPr>
          <w:rFonts w:eastAsiaTheme="minorEastAsia"/>
          <w:u w:val="single"/>
        </w:rPr>
      </w:pPr>
      <w:r w:rsidRPr="003C49AB">
        <w:rPr>
          <w:rFonts w:eastAsiaTheme="minorEastAsia"/>
          <w:u w:val="single"/>
        </w:rPr>
        <w:lastRenderedPageBreak/>
        <w:t>Frequencies from n=1 to n=9</w:t>
      </w:r>
    </w:p>
    <w:p w14:paraId="1AC01AB0" w14:textId="77777777" w:rsidR="003C49AB" w:rsidRDefault="003C49AB" w:rsidP="001C1D16">
      <w:pPr>
        <w:rPr>
          <w:rFonts w:eastAsiaTheme="minorEastAsia"/>
        </w:rPr>
      </w:pPr>
    </w:p>
    <w:tbl>
      <w:tblPr>
        <w:tblStyle w:val="TableGrid"/>
        <w:tblW w:w="9936" w:type="dxa"/>
        <w:tblLook w:val="04A0" w:firstRow="1" w:lastRow="0" w:firstColumn="1" w:lastColumn="0" w:noHBand="0" w:noVBand="1"/>
      </w:tblPr>
      <w:tblGrid>
        <w:gridCol w:w="2584"/>
        <w:gridCol w:w="3644"/>
        <w:gridCol w:w="3708"/>
      </w:tblGrid>
      <w:tr w:rsidR="00C244E1" w14:paraId="5D8711B9" w14:textId="77777777" w:rsidTr="00C244E1">
        <w:trPr>
          <w:trHeight w:val="611"/>
        </w:trPr>
        <w:tc>
          <w:tcPr>
            <w:tcW w:w="2873" w:type="dxa"/>
          </w:tcPr>
          <w:p w14:paraId="58529628" w14:textId="77777777" w:rsidR="00C244E1" w:rsidRPr="00894C86" w:rsidRDefault="00C244E1" w:rsidP="00C244E1">
            <w:pPr>
              <w:framePr w:hSpace="187" w:wrap="around" w:vAnchor="text" w:hAnchor="text" w:xAlign="center" w:y="1"/>
              <w:suppressOverlap/>
              <w:rPr>
                <w:rFonts w:eastAsiaTheme="minorEastAsia"/>
              </w:rPr>
            </w:pPr>
            <w:r>
              <w:rPr>
                <w:rFonts w:eastAsiaTheme="minorEastAsia"/>
              </w:rPr>
              <w:t xml:space="preserve">Mass Suspended, </w:t>
            </w:r>
            <w:r>
              <w:rPr>
                <w:rFonts w:eastAsiaTheme="minorEastAsia"/>
                <w:i/>
              </w:rPr>
              <w:t>m</w:t>
            </w:r>
            <w:r>
              <w:rPr>
                <w:rFonts w:eastAsiaTheme="minorEastAsia"/>
              </w:rPr>
              <w:t xml:space="preserve"> (kg)</w:t>
            </w:r>
          </w:p>
        </w:tc>
        <w:tc>
          <w:tcPr>
            <w:tcW w:w="4140" w:type="dxa"/>
          </w:tcPr>
          <w:p w14:paraId="73575B9D" w14:textId="77777777" w:rsidR="00C244E1" w:rsidRDefault="00C244E1" w:rsidP="00C244E1">
            <w:pPr>
              <w:framePr w:hSpace="187" w:wrap="around" w:vAnchor="text" w:hAnchor="text" w:xAlign="center" w:y="1"/>
              <w:suppressOverlap/>
              <w:rPr>
                <w:rFonts w:eastAsiaTheme="minorEastAsia"/>
              </w:rPr>
            </w:pPr>
            <w:r>
              <w:rPr>
                <w:rFonts w:eastAsiaTheme="minorEastAsia"/>
              </w:rPr>
              <w:t xml:space="preserve">Fundamental Frequency from Method 1, </w:t>
            </w:r>
          </w:p>
          <w:p w14:paraId="79628321" w14:textId="77777777" w:rsidR="00C244E1" w:rsidRDefault="00C244E1" w:rsidP="00C244E1">
            <w:pPr>
              <w:framePr w:hSpace="187" w:wrap="around" w:vAnchor="text" w:hAnchor="text" w:xAlign="center" w:y="1"/>
              <w:suppressOverlap/>
              <w:rPr>
                <w:rFonts w:eastAsiaTheme="minorEastAsia"/>
              </w:rPr>
            </w:pPr>
            <w:r>
              <w:rPr>
                <w:rFonts w:eastAsiaTheme="minorEastAsia"/>
                <w:i/>
              </w:rPr>
              <w:t>f</w:t>
            </w:r>
            <w:r>
              <w:rPr>
                <w:rFonts w:eastAsiaTheme="minorEastAsia"/>
              </w:rPr>
              <w:t xml:space="preserve"> </w:t>
            </w:r>
            <w:r>
              <w:rPr>
                <w:rFonts w:eastAsiaTheme="minorEastAsia"/>
                <w:vertAlign w:val="subscript"/>
              </w:rPr>
              <w:t xml:space="preserve">1 </w:t>
            </w:r>
            <w:r>
              <w:rPr>
                <w:rFonts w:eastAsiaTheme="minorEastAsia"/>
              </w:rPr>
              <w:t>(Hz)</w:t>
            </w:r>
          </w:p>
        </w:tc>
        <w:tc>
          <w:tcPr>
            <w:tcW w:w="4219" w:type="dxa"/>
          </w:tcPr>
          <w:p w14:paraId="534D74CF" w14:textId="77777777" w:rsidR="00C244E1" w:rsidRDefault="00C244E1" w:rsidP="00C244E1">
            <w:pPr>
              <w:framePr w:hSpace="187" w:wrap="around" w:vAnchor="text" w:hAnchor="text" w:xAlign="center" w:y="1"/>
              <w:suppressOverlap/>
              <w:rPr>
                <w:rFonts w:eastAsiaTheme="minorEastAsia"/>
              </w:rPr>
            </w:pPr>
            <w:r>
              <w:rPr>
                <w:rFonts w:eastAsiaTheme="minorEastAsia"/>
              </w:rPr>
              <w:t xml:space="preserve">Fundamental Frequency from Method 2, </w:t>
            </w:r>
            <w:r>
              <w:rPr>
                <w:rFonts w:eastAsiaTheme="minorEastAsia"/>
                <w:i/>
              </w:rPr>
              <w:t>f</w:t>
            </w:r>
            <w:r>
              <w:rPr>
                <w:rFonts w:eastAsiaTheme="minorEastAsia"/>
              </w:rPr>
              <w:t xml:space="preserve"> </w:t>
            </w:r>
            <w:r>
              <w:rPr>
                <w:rFonts w:eastAsiaTheme="minorEastAsia"/>
                <w:vertAlign w:val="subscript"/>
              </w:rPr>
              <w:t xml:space="preserve">2 </w:t>
            </w:r>
            <w:r>
              <w:rPr>
                <w:rFonts w:eastAsiaTheme="minorEastAsia"/>
              </w:rPr>
              <w:t>(Hz)</w:t>
            </w:r>
          </w:p>
        </w:tc>
      </w:tr>
      <w:tr w:rsidR="00C244E1" w14:paraId="372BB430" w14:textId="77777777" w:rsidTr="00C244E1">
        <w:trPr>
          <w:trHeight w:val="376"/>
        </w:trPr>
        <w:tc>
          <w:tcPr>
            <w:tcW w:w="2873" w:type="dxa"/>
          </w:tcPr>
          <w:p w14:paraId="21BFCEF5"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0.150</w:t>
            </w:r>
          </w:p>
        </w:tc>
        <w:tc>
          <w:tcPr>
            <w:tcW w:w="4140" w:type="dxa"/>
          </w:tcPr>
          <w:p w14:paraId="5673644B"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3.632</w:t>
            </w:r>
            <m:oMath>
              <m:r>
                <m:rPr>
                  <m:sty m:val="p"/>
                </m:rPr>
                <w:rPr>
                  <w:rFonts w:ascii="Cambria Math" w:hAnsi="Cambria Math"/>
                </w:rPr>
                <m:t>±</m:t>
              </m:r>
            </m:oMath>
            <w:r w:rsidRPr="00007CDD">
              <w:t>.0</w:t>
            </w:r>
            <w:r>
              <w:t>07</w:t>
            </w:r>
          </w:p>
        </w:tc>
        <w:tc>
          <w:tcPr>
            <w:tcW w:w="4219" w:type="dxa"/>
          </w:tcPr>
          <w:p w14:paraId="23DB828A"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3.845</w:t>
            </w:r>
            <m:oMath>
              <m:r>
                <m:rPr>
                  <m:sty m:val="p"/>
                </m:rPr>
                <w:rPr>
                  <w:rFonts w:ascii="Cambria Math" w:hAnsi="Cambria Math"/>
                </w:rPr>
                <m:t>±</m:t>
              </m:r>
            </m:oMath>
            <w:r w:rsidRPr="00007CDD">
              <w:t>.0</w:t>
            </w:r>
            <w:r>
              <w:t>01</w:t>
            </w:r>
          </w:p>
        </w:tc>
      </w:tr>
      <w:tr w:rsidR="00C244E1" w14:paraId="161E0E17" w14:textId="77777777" w:rsidTr="00C244E1">
        <w:tc>
          <w:tcPr>
            <w:tcW w:w="2873" w:type="dxa"/>
          </w:tcPr>
          <w:p w14:paraId="22AC56ED"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0.300</w:t>
            </w:r>
          </w:p>
        </w:tc>
        <w:tc>
          <w:tcPr>
            <w:tcW w:w="4140" w:type="dxa"/>
          </w:tcPr>
          <w:p w14:paraId="488F927F"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5.124</w:t>
            </w:r>
            <m:oMath>
              <m:r>
                <m:rPr>
                  <m:sty m:val="p"/>
                </m:rPr>
                <w:rPr>
                  <w:rFonts w:ascii="Cambria Math" w:hAnsi="Cambria Math"/>
                </w:rPr>
                <m:t>±</m:t>
              </m:r>
            </m:oMath>
            <w:r w:rsidRPr="00007CDD">
              <w:t>.0</w:t>
            </w:r>
            <w:r>
              <w:t>09</w:t>
            </w:r>
          </w:p>
        </w:tc>
        <w:tc>
          <w:tcPr>
            <w:tcW w:w="4219" w:type="dxa"/>
          </w:tcPr>
          <w:p w14:paraId="46F3E828"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5.333</w:t>
            </w:r>
            <m:oMath>
              <m:r>
                <m:rPr>
                  <m:sty m:val="p"/>
                </m:rPr>
                <w:rPr>
                  <w:rFonts w:ascii="Cambria Math" w:hAnsi="Cambria Math"/>
                </w:rPr>
                <m:t>±</m:t>
              </m:r>
            </m:oMath>
            <w:r w:rsidRPr="00007CDD">
              <w:t>.0</w:t>
            </w:r>
            <w:r>
              <w:t>02</w:t>
            </w:r>
          </w:p>
        </w:tc>
      </w:tr>
      <w:tr w:rsidR="00C244E1" w14:paraId="2005AF39" w14:textId="77777777" w:rsidTr="00C244E1">
        <w:trPr>
          <w:trHeight w:val="250"/>
        </w:trPr>
        <w:tc>
          <w:tcPr>
            <w:tcW w:w="2873" w:type="dxa"/>
          </w:tcPr>
          <w:p w14:paraId="1A0F4DBE"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0.400</w:t>
            </w:r>
          </w:p>
        </w:tc>
        <w:tc>
          <w:tcPr>
            <w:tcW w:w="4140" w:type="dxa"/>
          </w:tcPr>
          <w:p w14:paraId="58262D24" w14:textId="77777777" w:rsidR="00C244E1" w:rsidRDefault="00C244E1" w:rsidP="00C244E1">
            <w:pPr>
              <w:framePr w:hSpace="187" w:wrap="around" w:vAnchor="text" w:hAnchor="text" w:xAlign="center" w:y="1"/>
              <w:suppressOverlap/>
              <w:jc w:val="center"/>
              <w:rPr>
                <w:rFonts w:eastAsiaTheme="minorEastAsia"/>
              </w:rPr>
            </w:pPr>
            <w:r>
              <w:rPr>
                <w:rFonts w:eastAsiaTheme="minorEastAsia"/>
              </w:rPr>
              <w:t>5.92</w:t>
            </w:r>
            <m:oMath>
              <m:r>
                <m:rPr>
                  <m:sty m:val="p"/>
                </m:rPr>
                <w:rPr>
                  <w:rFonts w:ascii="Cambria Math" w:hAnsi="Cambria Math"/>
                </w:rPr>
                <m:t>±</m:t>
              </m:r>
            </m:oMath>
            <w:r w:rsidRPr="00007CDD">
              <w:t>.01</w:t>
            </w:r>
          </w:p>
        </w:tc>
        <w:tc>
          <w:tcPr>
            <w:tcW w:w="4219" w:type="dxa"/>
          </w:tcPr>
          <w:p w14:paraId="4B9EA3FB" w14:textId="77777777" w:rsidR="00C244E1" w:rsidRDefault="00C244E1" w:rsidP="00C244E1">
            <w:pPr>
              <w:keepNext/>
              <w:framePr w:hSpace="187" w:wrap="around" w:vAnchor="text" w:hAnchor="text" w:xAlign="center" w:y="1"/>
              <w:suppressOverlap/>
              <w:jc w:val="center"/>
              <w:rPr>
                <w:rFonts w:eastAsiaTheme="minorEastAsia"/>
              </w:rPr>
            </w:pPr>
            <w:r>
              <w:rPr>
                <w:rFonts w:eastAsiaTheme="minorEastAsia"/>
              </w:rPr>
              <w:t>6.211</w:t>
            </w:r>
            <m:oMath>
              <m:r>
                <m:rPr>
                  <m:sty m:val="p"/>
                </m:rPr>
                <w:rPr>
                  <w:rFonts w:ascii="Cambria Math" w:hAnsi="Cambria Math"/>
                </w:rPr>
                <m:t>±</m:t>
              </m:r>
            </m:oMath>
            <w:r w:rsidRPr="00007CDD">
              <w:t>.0</w:t>
            </w:r>
            <w:r>
              <w:t>02</w:t>
            </w:r>
          </w:p>
        </w:tc>
      </w:tr>
    </w:tbl>
    <w:p w14:paraId="227B5101" w14:textId="77777777" w:rsidR="00DE6792" w:rsidRDefault="00DE6792" w:rsidP="00582AAD">
      <w:pPr>
        <w:pStyle w:val="Caption"/>
        <w:framePr w:hSpace="187" w:wrap="around" w:vAnchor="text" w:hAnchor="text" w:xAlign="center" w:y="1"/>
        <w:suppressOverlap/>
      </w:pPr>
    </w:p>
    <w:p w14:paraId="0737D3DC" w14:textId="77777777" w:rsidR="00026377" w:rsidRDefault="00582AAD" w:rsidP="00582AAD">
      <w:pPr>
        <w:pStyle w:val="Caption"/>
        <w:framePr w:hSpace="187" w:wrap="around" w:vAnchor="text" w:hAnchor="text" w:xAlign="center" w:y="1"/>
        <w:suppressOverlap/>
        <w:rPr>
          <w:rFonts w:ascii="Times New Roman" w:eastAsiaTheme="minorEastAsia" w:hAnsi="Times New Roman" w:cs="Times New Roman"/>
          <w:i w:val="0"/>
          <w:sz w:val="20"/>
          <w:szCs w:val="24"/>
        </w:rPr>
      </w:pPr>
      <w:r w:rsidRPr="00DE6792">
        <w:rPr>
          <w:rFonts w:ascii="Times New Roman" w:hAnsi="Times New Roman" w:cs="Times New Roman"/>
          <w:i w:val="0"/>
          <w:sz w:val="24"/>
          <w:szCs w:val="24"/>
        </w:rPr>
        <w:t xml:space="preserve">Table </w:t>
      </w:r>
      <w:r w:rsidRPr="00DE6792">
        <w:rPr>
          <w:rFonts w:ascii="Times New Roman" w:hAnsi="Times New Roman" w:cs="Times New Roman"/>
          <w:i w:val="0"/>
          <w:sz w:val="24"/>
          <w:szCs w:val="24"/>
        </w:rPr>
        <w:fldChar w:fldCharType="begin"/>
      </w:r>
      <w:r w:rsidRPr="00DE6792">
        <w:rPr>
          <w:rFonts w:ascii="Times New Roman" w:hAnsi="Times New Roman" w:cs="Times New Roman"/>
          <w:i w:val="0"/>
          <w:sz w:val="24"/>
          <w:szCs w:val="24"/>
        </w:rPr>
        <w:instrText xml:space="preserve"> SEQ Table \* ARABIC </w:instrText>
      </w:r>
      <w:r w:rsidRPr="00DE6792">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3</w:t>
      </w:r>
      <w:r w:rsidRPr="00DE6792">
        <w:rPr>
          <w:rFonts w:ascii="Times New Roman" w:hAnsi="Times New Roman" w:cs="Times New Roman"/>
          <w:i w:val="0"/>
          <w:sz w:val="24"/>
          <w:szCs w:val="24"/>
        </w:rPr>
        <w:fldChar w:fldCharType="end"/>
      </w:r>
      <w:r w:rsidR="00DE6792" w:rsidRPr="00DE6792">
        <w:rPr>
          <w:rFonts w:ascii="Times New Roman" w:hAnsi="Times New Roman" w:cs="Times New Roman"/>
          <w:i w:val="0"/>
          <w:sz w:val="24"/>
          <w:szCs w:val="24"/>
        </w:rPr>
        <w:t xml:space="preserve">. </w:t>
      </w:r>
      <w:r w:rsidR="003C49AB">
        <w:rPr>
          <w:rFonts w:ascii="Times New Roman" w:hAnsi="Times New Roman" w:cs="Times New Roman"/>
          <w:i w:val="0"/>
          <w:sz w:val="24"/>
          <w:szCs w:val="24"/>
        </w:rPr>
        <w:t>C</w:t>
      </w:r>
      <w:r w:rsidR="004627F5">
        <w:rPr>
          <w:rFonts w:ascii="Times New Roman" w:hAnsi="Times New Roman" w:cs="Times New Roman"/>
          <w:i w:val="0"/>
          <w:sz w:val="24"/>
          <w:szCs w:val="24"/>
        </w:rPr>
        <w:t xml:space="preserve">alculation of the Fundamental Frequency </w:t>
      </w:r>
      <w:r w:rsidR="003C49AB">
        <w:rPr>
          <w:rFonts w:ascii="Times New Roman" w:hAnsi="Times New Roman" w:cs="Times New Roman"/>
          <w:i w:val="0"/>
          <w:sz w:val="24"/>
          <w:szCs w:val="24"/>
        </w:rPr>
        <w:t>Using Both Methods</w:t>
      </w:r>
      <w:r w:rsidR="003C49AB">
        <w:rPr>
          <w:rFonts w:ascii="Times New Roman" w:hAnsi="Times New Roman" w:cs="Times New Roman"/>
          <w:i w:val="0"/>
          <w:sz w:val="24"/>
          <w:szCs w:val="24"/>
        </w:rPr>
        <w:tab/>
      </w:r>
      <w:r w:rsidR="003C49AB">
        <w:rPr>
          <w:rFonts w:ascii="Times New Roman" w:hAnsi="Times New Roman" w:cs="Times New Roman"/>
          <w:i w:val="0"/>
          <w:sz w:val="24"/>
          <w:szCs w:val="24"/>
        </w:rPr>
        <w:tab/>
      </w:r>
      <w:r w:rsidR="003C49AB">
        <w:rPr>
          <w:rFonts w:ascii="Times New Roman" w:hAnsi="Times New Roman" w:cs="Times New Roman"/>
          <w:i w:val="0"/>
          <w:sz w:val="24"/>
          <w:szCs w:val="24"/>
        </w:rPr>
        <w:tab/>
      </w:r>
      <w:r w:rsidR="003C49AB">
        <w:rPr>
          <w:rFonts w:ascii="Times New Roman" w:hAnsi="Times New Roman" w:cs="Times New Roman"/>
          <w:i w:val="0"/>
          <w:sz w:val="24"/>
          <w:szCs w:val="24"/>
        </w:rPr>
        <w:tab/>
        <w:t xml:space="preserve">   </w:t>
      </w:r>
      <w:r w:rsidR="003C49AB" w:rsidRPr="003C49AB">
        <w:rPr>
          <w:rFonts w:ascii="Times New Roman" w:hAnsi="Times New Roman" w:cs="Times New Roman"/>
          <w:i w:val="0"/>
          <w:sz w:val="24"/>
          <w:szCs w:val="24"/>
        </w:rPr>
        <w:t xml:space="preserve">Using the equation </w:t>
      </w:r>
      <m:oMath>
        <m:r>
          <w:rPr>
            <w:rFonts w:ascii="Cambria Math" w:eastAsiaTheme="minorEastAsia" w:hAnsi="Cambria Math" w:cs="Times New Roman"/>
            <w:sz w:val="24"/>
            <w:szCs w:val="24"/>
          </w:rPr>
          <m:t>f</m:t>
        </m:r>
        <m:d>
          <m:dPr>
            <m:ctrlPr>
              <w:rPr>
                <w:rFonts w:ascii="Cambria Math" w:eastAsiaTheme="minorEastAsia" w:hAnsi="Cambria Math" w:cs="Times New Roman"/>
                <w:i w:val="0"/>
                <w:sz w:val="24"/>
                <w:szCs w:val="24"/>
              </w:rPr>
            </m:ctrlPr>
          </m:dPr>
          <m:e>
            <m:r>
              <w:rPr>
                <w:rFonts w:ascii="Cambria Math" w:eastAsiaTheme="minorEastAsia" w:hAnsi="Cambria Math" w:cs="Times New Roman"/>
                <w:sz w:val="24"/>
                <w:szCs w:val="24"/>
              </w:rPr>
              <m:t>n</m:t>
            </m:r>
          </m:e>
        </m:d>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n</m:t>
        </m:r>
        <m:f>
          <m:fPr>
            <m:ctrlPr>
              <w:rPr>
                <w:rFonts w:ascii="Cambria Math" w:eastAsiaTheme="minorEastAsia" w:hAnsi="Cambria Math" w:cs="Times New Roman"/>
                <w:i w:val="0"/>
                <w:sz w:val="24"/>
                <w:szCs w:val="24"/>
              </w:rPr>
            </m:ctrlPr>
          </m:fPr>
          <m:num>
            <m: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2</m:t>
            </m:r>
            <m:r>
              <w:rPr>
                <w:rFonts w:ascii="Cambria Math" w:eastAsiaTheme="minorEastAsia" w:hAnsi="Cambria Math" w:cs="Times New Roman"/>
                <w:sz w:val="24"/>
                <w:szCs w:val="24"/>
              </w:rPr>
              <m:t>L</m:t>
            </m:r>
          </m:den>
        </m:f>
      </m:oMath>
      <w:r w:rsidR="003C49AB" w:rsidRPr="003C49AB">
        <w:rPr>
          <w:rFonts w:ascii="Times New Roman" w:eastAsiaTheme="minorEastAsia" w:hAnsi="Times New Roman" w:cs="Times New Roman"/>
          <w:i w:val="0"/>
          <w:sz w:val="24"/>
          <w:szCs w:val="24"/>
        </w:rPr>
        <w:t xml:space="preserve">, the fundamental frequencies were calculated as above. Since this is the fundamental frequency, </w:t>
      </w:r>
      <w:r w:rsidR="003C49AB" w:rsidRPr="003C49AB">
        <w:rPr>
          <w:rFonts w:ascii="Times New Roman" w:eastAsiaTheme="minorEastAsia" w:hAnsi="Times New Roman" w:cs="Times New Roman"/>
          <w:sz w:val="24"/>
          <w:szCs w:val="24"/>
        </w:rPr>
        <w:t>n</w:t>
      </w:r>
      <w:r w:rsidR="003C49AB" w:rsidRPr="003C49AB">
        <w:rPr>
          <w:rFonts w:ascii="Times New Roman" w:eastAsiaTheme="minorEastAsia" w:hAnsi="Times New Roman" w:cs="Times New Roman"/>
          <w:i w:val="0"/>
          <w:sz w:val="24"/>
          <w:szCs w:val="24"/>
        </w:rPr>
        <w:t xml:space="preserve"> here equals 1. </w:t>
      </w:r>
      <w:r w:rsidR="003C49AB" w:rsidRPr="003C49AB">
        <w:rPr>
          <w:rFonts w:ascii="Times New Roman" w:eastAsiaTheme="minorEastAsia" w:hAnsi="Times New Roman" w:cs="Times New Roman"/>
          <w:sz w:val="24"/>
          <w:szCs w:val="24"/>
        </w:rPr>
        <w:t>L</w:t>
      </w:r>
      <w:r w:rsidR="003C49AB" w:rsidRPr="003C49AB">
        <w:rPr>
          <w:rFonts w:ascii="Times New Roman" w:eastAsiaTheme="minorEastAsia" w:hAnsi="Times New Roman" w:cs="Times New Roman"/>
          <w:i w:val="0"/>
          <w:sz w:val="24"/>
          <w:szCs w:val="24"/>
        </w:rPr>
        <w:t xml:space="preserve"> is the length of the string from the clamp to the pulley, and </w:t>
      </w:r>
      <w:r w:rsidR="003C49AB" w:rsidRPr="003C49AB">
        <w:rPr>
          <w:rFonts w:ascii="Times New Roman" w:eastAsiaTheme="minorEastAsia" w:hAnsi="Times New Roman" w:cs="Times New Roman"/>
          <w:sz w:val="24"/>
          <w:szCs w:val="24"/>
        </w:rPr>
        <w:t>v</w:t>
      </w:r>
      <w:r w:rsidR="003C49AB" w:rsidRPr="003C49AB">
        <w:rPr>
          <w:rFonts w:ascii="Times New Roman" w:eastAsiaTheme="minorEastAsia" w:hAnsi="Times New Roman" w:cs="Times New Roman"/>
          <w:i w:val="0"/>
          <w:sz w:val="24"/>
          <w:szCs w:val="24"/>
        </w:rPr>
        <w:t xml:space="preserve"> is the wave speed, either from Method 1 (Table 1) in column 2, or from Method 2 (Table 2) in column 3.</w:t>
      </w:r>
      <w:r w:rsidR="003C49AB">
        <w:rPr>
          <w:rFonts w:ascii="Times New Roman" w:eastAsiaTheme="minorEastAsia" w:hAnsi="Times New Roman" w:cs="Times New Roman"/>
          <w:i w:val="0"/>
          <w:sz w:val="20"/>
          <w:szCs w:val="24"/>
        </w:rPr>
        <w:t xml:space="preserve"> </w:t>
      </w:r>
    </w:p>
    <w:p w14:paraId="114A8E44" w14:textId="77777777" w:rsidR="00026377" w:rsidRPr="00026377" w:rsidRDefault="00026377" w:rsidP="00026377">
      <w:pPr>
        <w:framePr w:hSpace="187" w:wrap="around" w:vAnchor="text" w:hAnchor="text" w:xAlign="center" w:y="1"/>
        <w:suppressOverlap/>
      </w:pPr>
    </w:p>
    <w:p w14:paraId="35D26C79" w14:textId="77777777" w:rsidR="00026377" w:rsidRDefault="00026377" w:rsidP="00C244E1">
      <w:pPr>
        <w:pStyle w:val="Caption"/>
        <w:keepNext/>
        <w:framePr w:hSpace="187" w:wrap="around" w:vAnchor="text" w:hAnchor="text" w:xAlign="center" w:y="1"/>
        <w:suppressOverlap/>
        <w:jc w:val="center"/>
      </w:pPr>
      <w:r>
        <w:rPr>
          <w:noProof/>
        </w:rPr>
        <w:drawing>
          <wp:inline distT="0" distB="0" distL="0" distR="0" wp14:anchorId="6BDA848E" wp14:editId="391C2157">
            <wp:extent cx="5080635" cy="3192969"/>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b="7138"/>
                    <a:stretch/>
                  </pic:blipFill>
                  <pic:spPr bwMode="auto">
                    <a:xfrm>
                      <a:off x="0" y="0"/>
                      <a:ext cx="5094807" cy="3201876"/>
                    </a:xfrm>
                    <a:prstGeom prst="rect">
                      <a:avLst/>
                    </a:prstGeom>
                    <a:ln>
                      <a:noFill/>
                    </a:ln>
                    <a:extLst>
                      <a:ext uri="{53640926-AAD7-44D8-BBD7-CCE9431645EC}">
                        <a14:shadowObscured xmlns:a14="http://schemas.microsoft.com/office/drawing/2010/main"/>
                      </a:ext>
                    </a:extLst>
                  </pic:spPr>
                </pic:pic>
              </a:graphicData>
            </a:graphic>
          </wp:inline>
        </w:drawing>
      </w:r>
    </w:p>
    <w:p w14:paraId="63304E72" w14:textId="151FEBC9" w:rsidR="00582AAD" w:rsidRPr="00922323" w:rsidRDefault="00026377" w:rsidP="00026377">
      <w:pPr>
        <w:pStyle w:val="Caption"/>
        <w:framePr w:hSpace="187" w:wrap="around" w:vAnchor="text" w:hAnchor="text" w:xAlign="center" w:y="1"/>
        <w:suppressOverlap/>
        <w:rPr>
          <w:rFonts w:ascii="Times New Roman" w:hAnsi="Times New Roman" w:cs="Times New Roman"/>
          <w:i w:val="0"/>
          <w:sz w:val="24"/>
          <w:szCs w:val="24"/>
        </w:rPr>
      </w:pPr>
      <w:r w:rsidRPr="00922323">
        <w:rPr>
          <w:rFonts w:ascii="Times New Roman" w:hAnsi="Times New Roman" w:cs="Times New Roman"/>
          <w:i w:val="0"/>
          <w:sz w:val="24"/>
          <w:szCs w:val="24"/>
        </w:rPr>
        <w:t xml:space="preserve">Figure </w:t>
      </w:r>
      <w:r w:rsidRPr="00922323">
        <w:rPr>
          <w:rFonts w:ascii="Times New Roman" w:hAnsi="Times New Roman" w:cs="Times New Roman"/>
          <w:i w:val="0"/>
          <w:sz w:val="24"/>
          <w:szCs w:val="24"/>
        </w:rPr>
        <w:fldChar w:fldCharType="begin"/>
      </w:r>
      <w:r w:rsidRPr="00922323">
        <w:rPr>
          <w:rFonts w:ascii="Times New Roman" w:hAnsi="Times New Roman" w:cs="Times New Roman"/>
          <w:i w:val="0"/>
          <w:sz w:val="24"/>
          <w:szCs w:val="24"/>
        </w:rPr>
        <w:instrText xml:space="preserve"> SEQ Figure \* ARABIC </w:instrText>
      </w:r>
      <w:r w:rsidRPr="00922323">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11</w:t>
      </w:r>
      <w:r w:rsidRPr="00922323">
        <w:rPr>
          <w:rFonts w:ascii="Times New Roman" w:hAnsi="Times New Roman" w:cs="Times New Roman"/>
          <w:i w:val="0"/>
          <w:sz w:val="24"/>
          <w:szCs w:val="24"/>
        </w:rPr>
        <w:fldChar w:fldCharType="end"/>
      </w:r>
      <w:r w:rsidRPr="00922323">
        <w:rPr>
          <w:rFonts w:ascii="Times New Roman" w:hAnsi="Times New Roman" w:cs="Times New Roman"/>
          <w:i w:val="0"/>
          <w:sz w:val="24"/>
          <w:szCs w:val="24"/>
        </w:rPr>
        <w:t>.</w:t>
      </w:r>
      <w:r w:rsidR="00922323" w:rsidRPr="00922323">
        <w:rPr>
          <w:rFonts w:ascii="Times New Roman" w:hAnsi="Times New Roman" w:cs="Times New Roman"/>
          <w:i w:val="0"/>
          <w:sz w:val="24"/>
          <w:szCs w:val="24"/>
        </w:rPr>
        <w:t xml:space="preserve"> </w:t>
      </w:r>
      <w:r w:rsidR="000611DC" w:rsidRPr="00922323">
        <w:rPr>
          <w:rFonts w:ascii="Times New Roman" w:hAnsi="Times New Roman" w:cs="Times New Roman"/>
          <w:i w:val="0"/>
          <w:sz w:val="24"/>
          <w:szCs w:val="24"/>
        </w:rPr>
        <w:t xml:space="preserve"> </w:t>
      </w:r>
      <w:r w:rsidR="00922323">
        <w:rPr>
          <w:rFonts w:ascii="Times New Roman" w:hAnsi="Times New Roman" w:cs="Times New Roman"/>
          <w:i w:val="0"/>
          <w:sz w:val="24"/>
          <w:szCs w:val="24"/>
        </w:rPr>
        <w:t>Symmetry of</w:t>
      </w:r>
      <w:r w:rsidR="00922323" w:rsidRPr="00922323">
        <w:rPr>
          <w:rFonts w:ascii="Times New Roman" w:hAnsi="Times New Roman" w:cs="Times New Roman"/>
          <w:i w:val="0"/>
          <w:sz w:val="24"/>
          <w:szCs w:val="24"/>
        </w:rPr>
        <w:t xml:space="preserve"> </w:t>
      </w:r>
      <w:r w:rsidR="000611DC" w:rsidRPr="00922323">
        <w:rPr>
          <w:rFonts w:ascii="Times New Roman" w:hAnsi="Times New Roman" w:cs="Times New Roman"/>
          <w:i w:val="0"/>
          <w:sz w:val="24"/>
          <w:szCs w:val="24"/>
        </w:rPr>
        <w:t>Lissajous Plot</w:t>
      </w:r>
      <w:r w:rsidR="00922323" w:rsidRPr="00922323">
        <w:rPr>
          <w:rFonts w:ascii="Times New Roman" w:hAnsi="Times New Roman" w:cs="Times New Roman"/>
          <w:i w:val="0"/>
          <w:sz w:val="24"/>
          <w:szCs w:val="24"/>
        </w:rPr>
        <w:t xml:space="preserve"> at</w:t>
      </w:r>
      <w:r w:rsidR="000611DC" w:rsidRPr="00922323">
        <w:rPr>
          <w:rFonts w:ascii="Times New Roman" w:hAnsi="Times New Roman" w:cs="Times New Roman"/>
          <w:i w:val="0"/>
          <w:sz w:val="24"/>
          <w:szCs w:val="24"/>
        </w:rPr>
        <w:t xml:space="preserve"> 6.375 Hz</w:t>
      </w:r>
      <w:r w:rsidR="000611DC" w:rsidRPr="00922323">
        <w:rPr>
          <w:rFonts w:ascii="Times New Roman" w:hAnsi="Times New Roman" w:cs="Times New Roman"/>
          <w:i w:val="0"/>
          <w:sz w:val="24"/>
          <w:szCs w:val="24"/>
        </w:rPr>
        <w:tab/>
      </w:r>
      <w:r w:rsidR="00922323">
        <w:rPr>
          <w:rFonts w:ascii="Times New Roman" w:hAnsi="Times New Roman" w:cs="Times New Roman"/>
          <w:i w:val="0"/>
          <w:sz w:val="24"/>
          <w:szCs w:val="24"/>
        </w:rPr>
        <w:tab/>
      </w:r>
      <w:r w:rsidR="00922323">
        <w:rPr>
          <w:rFonts w:ascii="Times New Roman" w:hAnsi="Times New Roman" w:cs="Times New Roman"/>
          <w:i w:val="0"/>
          <w:sz w:val="24"/>
          <w:szCs w:val="24"/>
        </w:rPr>
        <w:tab/>
      </w:r>
      <w:r w:rsidR="00922323">
        <w:rPr>
          <w:rFonts w:ascii="Times New Roman" w:hAnsi="Times New Roman" w:cs="Times New Roman"/>
          <w:i w:val="0"/>
          <w:sz w:val="24"/>
          <w:szCs w:val="24"/>
        </w:rPr>
        <w:tab/>
      </w:r>
      <w:r w:rsidR="00922323">
        <w:rPr>
          <w:rFonts w:ascii="Times New Roman" w:hAnsi="Times New Roman" w:cs="Times New Roman"/>
          <w:i w:val="0"/>
          <w:sz w:val="24"/>
          <w:szCs w:val="24"/>
        </w:rPr>
        <w:tab/>
      </w:r>
      <w:r w:rsidR="00922323">
        <w:rPr>
          <w:rFonts w:ascii="Times New Roman" w:hAnsi="Times New Roman" w:cs="Times New Roman"/>
          <w:i w:val="0"/>
          <w:sz w:val="24"/>
          <w:szCs w:val="24"/>
        </w:rPr>
        <w:tab/>
        <w:t xml:space="preserve">     </w:t>
      </w:r>
      <w:r w:rsidR="00C244E1">
        <w:rPr>
          <w:rFonts w:ascii="Times New Roman" w:hAnsi="Times New Roman" w:cs="Times New Roman"/>
          <w:i w:val="0"/>
          <w:sz w:val="24"/>
          <w:szCs w:val="24"/>
        </w:rPr>
        <w:t xml:space="preserve">           </w:t>
      </w:r>
      <w:r w:rsidR="00922323" w:rsidRPr="00922323">
        <w:rPr>
          <w:rFonts w:ascii="Times New Roman" w:hAnsi="Times New Roman" w:cs="Times New Roman"/>
          <w:i w:val="0"/>
          <w:sz w:val="24"/>
          <w:szCs w:val="24"/>
        </w:rPr>
        <w:t>This Lissajous plot was used to determine that 6.375</w:t>
      </w:r>
      <m:oMath>
        <m:r>
          <m:rPr>
            <m:sty m:val="p"/>
          </m:rPr>
          <w:rPr>
            <w:rFonts w:ascii="Cambria Math" w:hAnsi="Cambria Math" w:cs="Times New Roman"/>
            <w:sz w:val="24"/>
            <w:szCs w:val="24"/>
          </w:rPr>
          <m:t>±</m:t>
        </m:r>
      </m:oMath>
      <w:r w:rsidR="00922323" w:rsidRPr="00922323">
        <w:rPr>
          <w:rFonts w:ascii="Times New Roman" w:hAnsi="Times New Roman" w:cs="Times New Roman"/>
          <w:i w:val="0"/>
          <w:sz w:val="24"/>
          <w:szCs w:val="24"/>
        </w:rPr>
        <w:t>.</w:t>
      </w:r>
      <w:r w:rsidR="00922323" w:rsidRPr="00922323">
        <w:rPr>
          <w:rFonts w:ascii="Times New Roman" w:hAnsi="Times New Roman" w:cs="Times New Roman"/>
          <w:i w:val="0"/>
          <w:sz w:val="24"/>
          <w:szCs w:val="24"/>
        </w:rPr>
        <w:t>00</w:t>
      </w:r>
      <w:r w:rsidR="00922323" w:rsidRPr="00922323">
        <w:rPr>
          <w:rFonts w:ascii="Times New Roman" w:hAnsi="Times New Roman" w:cs="Times New Roman"/>
          <w:i w:val="0"/>
          <w:sz w:val="24"/>
          <w:szCs w:val="24"/>
        </w:rPr>
        <w:t>1</w:t>
      </w:r>
      <w:r w:rsidR="00922323" w:rsidRPr="00922323">
        <w:rPr>
          <w:rFonts w:ascii="Times New Roman" w:eastAsiaTheme="minorEastAsia" w:hAnsi="Times New Roman" w:cs="Times New Roman"/>
          <w:i w:val="0"/>
          <w:sz w:val="24"/>
          <w:szCs w:val="24"/>
        </w:rPr>
        <w:t xml:space="preserve"> Hz</w:t>
      </w:r>
      <w:r w:rsidR="00922323" w:rsidRPr="00922323">
        <w:rPr>
          <w:rFonts w:ascii="Times New Roman" w:eastAsiaTheme="minorEastAsia" w:hAnsi="Times New Roman" w:cs="Times New Roman"/>
          <w:i w:val="0"/>
          <w:sz w:val="24"/>
          <w:szCs w:val="24"/>
        </w:rPr>
        <w:t xml:space="preserve"> is the resonant frequency for n=1. Many plots were made, above and below this value, and this one was deemed the most symmetric, which implies it is the correct value. The uncertainty was assigned based on how much the frequency could be moved up and down without any discernable difference in the symmetry.</w:t>
      </w:r>
      <w:r w:rsidR="000611DC" w:rsidRPr="00922323">
        <w:rPr>
          <w:rFonts w:ascii="Times New Roman" w:hAnsi="Times New Roman" w:cs="Times New Roman"/>
          <w:i w:val="0"/>
          <w:sz w:val="24"/>
          <w:szCs w:val="24"/>
        </w:rPr>
        <w:tab/>
      </w:r>
      <w:r w:rsidR="000611DC" w:rsidRPr="00922323">
        <w:rPr>
          <w:rFonts w:ascii="Times New Roman" w:hAnsi="Times New Roman" w:cs="Times New Roman"/>
          <w:i w:val="0"/>
          <w:sz w:val="24"/>
          <w:szCs w:val="24"/>
        </w:rPr>
        <w:tab/>
      </w:r>
      <w:r w:rsidR="000611DC" w:rsidRPr="00922323">
        <w:rPr>
          <w:rFonts w:ascii="Times New Roman" w:hAnsi="Times New Roman" w:cs="Times New Roman"/>
          <w:i w:val="0"/>
          <w:sz w:val="24"/>
          <w:szCs w:val="24"/>
        </w:rPr>
        <w:tab/>
      </w:r>
      <w:r w:rsidR="000611DC" w:rsidRPr="00922323">
        <w:rPr>
          <w:rFonts w:ascii="Times New Roman" w:hAnsi="Times New Roman" w:cs="Times New Roman"/>
          <w:i w:val="0"/>
          <w:sz w:val="24"/>
          <w:szCs w:val="24"/>
        </w:rPr>
        <w:tab/>
      </w:r>
      <w:r w:rsidR="000611DC" w:rsidRPr="00922323">
        <w:rPr>
          <w:rFonts w:ascii="Times New Roman" w:hAnsi="Times New Roman" w:cs="Times New Roman"/>
          <w:i w:val="0"/>
          <w:sz w:val="24"/>
          <w:szCs w:val="24"/>
        </w:rPr>
        <w:tab/>
        <w:t xml:space="preserve">         </w:t>
      </w:r>
    </w:p>
    <w:p w14:paraId="52A88F6F" w14:textId="77777777" w:rsidR="00FF1495" w:rsidRDefault="00FF1495" w:rsidP="001C1D16">
      <w:pPr>
        <w:rPr>
          <w:rFonts w:eastAsiaTheme="minorEastAsia"/>
        </w:rPr>
      </w:pPr>
    </w:p>
    <w:p w14:paraId="279372E9" w14:textId="254FF29D" w:rsidR="00FF1495" w:rsidRDefault="00EA1B89" w:rsidP="001C1D16">
      <w:pPr>
        <w:rPr>
          <w:rFonts w:eastAsiaTheme="minorEastAsia"/>
        </w:rPr>
      </w:pPr>
      <w:r>
        <w:rPr>
          <w:rFonts w:eastAsiaTheme="minorEastAsia"/>
        </w:rPr>
        <w:t>Using the maximum-amplitude method the resonant frequency for the first fundamental n=1 was found to be 6.375</w:t>
      </w:r>
      <m:oMath>
        <m:r>
          <m:rPr>
            <m:sty m:val="p"/>
          </m:rPr>
          <w:rPr>
            <w:rFonts w:ascii="Cambria Math" w:hAnsi="Cambria Math"/>
          </w:rPr>
          <m:t>±</m:t>
        </m:r>
      </m:oMath>
      <w:r w:rsidRPr="00007CDD">
        <w:t>.0</w:t>
      </w:r>
      <w:r w:rsidR="00026377">
        <w:t>0</w:t>
      </w:r>
      <w:r w:rsidRPr="00007CDD">
        <w:t>1</w:t>
      </w:r>
      <w:r>
        <w:rPr>
          <w:rFonts w:eastAsiaTheme="minorEastAsia"/>
        </w:rPr>
        <w:t xml:space="preserve"> Hz. This uncertainty was assigned based on </w:t>
      </w:r>
      <w:r w:rsidR="00026377">
        <w:rPr>
          <w:rFonts w:eastAsiaTheme="minorEastAsia"/>
        </w:rPr>
        <w:t xml:space="preserve">how much the frequency </w:t>
      </w:r>
      <w:r w:rsidR="00026377">
        <w:rPr>
          <w:rFonts w:eastAsiaTheme="minorEastAsia"/>
        </w:rPr>
        <w:lastRenderedPageBreak/>
        <w:t>could be moved up or down and an amplitude difference not be distinguishable. Then using Lissajous figures, and finding the frequency corresponding to the most symmetrical plot (the on shown in Figure 11), the resonant frequency for the first fundamental was found to be 6.345</w:t>
      </w:r>
      <m:oMath>
        <m:r>
          <m:rPr>
            <m:sty m:val="p"/>
          </m:rPr>
          <w:rPr>
            <w:rFonts w:ascii="Cambria Math" w:hAnsi="Cambria Math"/>
          </w:rPr>
          <m:t>±</m:t>
        </m:r>
      </m:oMath>
      <w:r w:rsidR="00026377" w:rsidRPr="00007CDD">
        <w:t>.0</w:t>
      </w:r>
      <w:r w:rsidR="00026377">
        <w:t>0</w:t>
      </w:r>
      <w:r w:rsidR="00026377" w:rsidRPr="00007CDD">
        <w:t>1</w:t>
      </w:r>
      <w:r w:rsidR="00026377">
        <w:t xml:space="preserve"> Hz. Again, this uncertainty was assigned based on how much the frequency could be shifted without and discernible change in the Lissajous figure.</w:t>
      </w:r>
    </w:p>
    <w:p w14:paraId="10660802" w14:textId="77777777" w:rsidR="00FF1495" w:rsidRDefault="00FF1495" w:rsidP="001C1D16">
      <w:pPr>
        <w:rPr>
          <w:rFonts w:eastAsiaTheme="minorEastAsia"/>
        </w:rPr>
      </w:pPr>
    </w:p>
    <w:p w14:paraId="354DFFBB" w14:textId="77777777" w:rsidR="00FF1495" w:rsidRDefault="00FF1495" w:rsidP="001C1D16">
      <w:pPr>
        <w:rPr>
          <w:rFonts w:eastAsiaTheme="minorEastAsia"/>
        </w:rPr>
      </w:pPr>
    </w:p>
    <w:tbl>
      <w:tblPr>
        <w:tblStyle w:val="TableGrid"/>
        <w:tblpPr w:leftFromText="187" w:rightFromText="187" w:vertAnchor="text" w:tblpXSpec="center" w:tblpY="1"/>
        <w:tblOverlap w:val="never"/>
        <w:tblW w:w="10224" w:type="dxa"/>
        <w:tblLook w:val="04A0" w:firstRow="1" w:lastRow="0" w:firstColumn="1" w:lastColumn="0" w:noHBand="0" w:noVBand="1"/>
      </w:tblPr>
      <w:tblGrid>
        <w:gridCol w:w="897"/>
        <w:gridCol w:w="1211"/>
        <w:gridCol w:w="1071"/>
        <w:gridCol w:w="1211"/>
        <w:gridCol w:w="1161"/>
        <w:gridCol w:w="1211"/>
        <w:gridCol w:w="1161"/>
        <w:gridCol w:w="1211"/>
        <w:gridCol w:w="1161"/>
      </w:tblGrid>
      <w:tr w:rsidR="00AF0A21" w:rsidRPr="00894C86" w14:paraId="0225836F" w14:textId="60BDF0CC" w:rsidTr="00C244E1">
        <w:trPr>
          <w:trHeight w:val="404"/>
        </w:trPr>
        <w:tc>
          <w:tcPr>
            <w:tcW w:w="1048" w:type="dxa"/>
          </w:tcPr>
          <w:p w14:paraId="5EFA32C3" w14:textId="77777777" w:rsidR="007D5B37" w:rsidRPr="00C244E1" w:rsidRDefault="007D5B37" w:rsidP="0070174E">
            <w:pPr>
              <w:rPr>
                <w:rFonts w:eastAsiaTheme="minorEastAsia"/>
                <w:sz w:val="18"/>
                <w:szCs w:val="18"/>
              </w:rPr>
            </w:pPr>
          </w:p>
        </w:tc>
        <w:tc>
          <w:tcPr>
            <w:tcW w:w="1432" w:type="dxa"/>
          </w:tcPr>
          <w:p w14:paraId="163DB8E0" w14:textId="388D53B2" w:rsidR="007D5B37" w:rsidRPr="00C244E1" w:rsidRDefault="007D5B37" w:rsidP="0070174E">
            <w:pPr>
              <w:rPr>
                <w:rFonts w:eastAsiaTheme="minorEastAsia"/>
                <w:sz w:val="18"/>
                <w:szCs w:val="18"/>
              </w:rPr>
            </w:pPr>
            <w:r w:rsidRPr="00C244E1">
              <w:rPr>
                <w:rFonts w:eastAsiaTheme="minorEastAsia"/>
                <w:sz w:val="18"/>
                <w:szCs w:val="18"/>
              </w:rPr>
              <w:t>n=2</w:t>
            </w:r>
            <w:r w:rsidR="0059578D" w:rsidRPr="00C244E1">
              <w:rPr>
                <w:rFonts w:eastAsiaTheme="minorEastAsia"/>
                <w:sz w:val="18"/>
                <w:szCs w:val="18"/>
              </w:rPr>
              <w:t xml:space="preserve"> (Hz)</w:t>
            </w:r>
          </w:p>
        </w:tc>
        <w:tc>
          <w:tcPr>
            <w:tcW w:w="1261" w:type="dxa"/>
          </w:tcPr>
          <w:p w14:paraId="58EA2DEF" w14:textId="7E41C033" w:rsidR="007D5B37" w:rsidRPr="00C244E1" w:rsidRDefault="007D5B37" w:rsidP="00ED7DC0">
            <w:pPr>
              <w:rPr>
                <w:rFonts w:eastAsiaTheme="minorEastAsia"/>
                <w:sz w:val="18"/>
                <w:szCs w:val="18"/>
              </w:rPr>
            </w:pPr>
            <w:r w:rsidRPr="00C244E1">
              <w:rPr>
                <w:rFonts w:eastAsiaTheme="minorEastAsia"/>
                <w:sz w:val="18"/>
                <w:szCs w:val="18"/>
              </w:rPr>
              <w:t>n=</w:t>
            </w:r>
            <w:r w:rsidRPr="00C244E1">
              <w:rPr>
                <w:rFonts w:eastAsiaTheme="minorEastAsia"/>
                <w:sz w:val="18"/>
                <w:szCs w:val="18"/>
              </w:rPr>
              <w:t>3</w:t>
            </w:r>
            <w:r w:rsidR="0059578D" w:rsidRPr="00C244E1">
              <w:rPr>
                <w:rFonts w:eastAsiaTheme="minorEastAsia"/>
                <w:sz w:val="18"/>
                <w:szCs w:val="18"/>
              </w:rPr>
              <w:t xml:space="preserve"> </w:t>
            </w:r>
            <w:r w:rsidR="0059578D" w:rsidRPr="00C244E1">
              <w:rPr>
                <w:rFonts w:eastAsiaTheme="minorEastAsia"/>
                <w:sz w:val="18"/>
                <w:szCs w:val="18"/>
              </w:rPr>
              <w:t>(Hz)</w:t>
            </w:r>
          </w:p>
        </w:tc>
        <w:tc>
          <w:tcPr>
            <w:tcW w:w="1432" w:type="dxa"/>
          </w:tcPr>
          <w:p w14:paraId="7C4E751B" w14:textId="3B776D1F" w:rsidR="007D5B37" w:rsidRPr="00C244E1" w:rsidRDefault="007D5B37" w:rsidP="0070174E">
            <w:pPr>
              <w:rPr>
                <w:rFonts w:eastAsiaTheme="minorEastAsia"/>
                <w:sz w:val="18"/>
                <w:szCs w:val="18"/>
              </w:rPr>
            </w:pPr>
            <w:r w:rsidRPr="00C244E1">
              <w:rPr>
                <w:rFonts w:eastAsiaTheme="minorEastAsia"/>
                <w:sz w:val="18"/>
                <w:szCs w:val="18"/>
              </w:rPr>
              <w:t>n=</w:t>
            </w:r>
            <w:r w:rsidRPr="00C244E1">
              <w:rPr>
                <w:rFonts w:eastAsiaTheme="minorEastAsia"/>
                <w:sz w:val="18"/>
                <w:szCs w:val="18"/>
              </w:rPr>
              <w:t>4</w:t>
            </w:r>
            <w:r w:rsidR="0059578D" w:rsidRPr="00C244E1">
              <w:rPr>
                <w:rFonts w:eastAsiaTheme="minorEastAsia"/>
                <w:sz w:val="18"/>
                <w:szCs w:val="18"/>
              </w:rPr>
              <w:t xml:space="preserve"> </w:t>
            </w:r>
            <w:r w:rsidR="0059578D" w:rsidRPr="00C244E1">
              <w:rPr>
                <w:rFonts w:eastAsiaTheme="minorEastAsia"/>
                <w:sz w:val="18"/>
                <w:szCs w:val="18"/>
              </w:rPr>
              <w:t>(Hz)</w:t>
            </w:r>
          </w:p>
        </w:tc>
        <w:tc>
          <w:tcPr>
            <w:tcW w:w="1371" w:type="dxa"/>
          </w:tcPr>
          <w:p w14:paraId="68EF8A16" w14:textId="6FA21D31" w:rsidR="007D5B37" w:rsidRPr="00C244E1" w:rsidRDefault="007D5B37" w:rsidP="0070174E">
            <w:pPr>
              <w:rPr>
                <w:rFonts w:eastAsiaTheme="minorEastAsia"/>
                <w:sz w:val="18"/>
                <w:szCs w:val="18"/>
              </w:rPr>
            </w:pPr>
            <w:r w:rsidRPr="00C244E1">
              <w:rPr>
                <w:rFonts w:eastAsiaTheme="minorEastAsia"/>
                <w:sz w:val="18"/>
                <w:szCs w:val="18"/>
              </w:rPr>
              <w:t>n=</w:t>
            </w:r>
            <w:r w:rsidRPr="00C244E1">
              <w:rPr>
                <w:rFonts w:eastAsiaTheme="minorEastAsia"/>
                <w:sz w:val="18"/>
                <w:szCs w:val="18"/>
              </w:rPr>
              <w:t>5</w:t>
            </w:r>
            <w:r w:rsidR="0059578D" w:rsidRPr="00C244E1">
              <w:rPr>
                <w:rFonts w:eastAsiaTheme="minorEastAsia"/>
                <w:sz w:val="18"/>
                <w:szCs w:val="18"/>
              </w:rPr>
              <w:t xml:space="preserve"> </w:t>
            </w:r>
            <w:r w:rsidR="0059578D" w:rsidRPr="00C244E1">
              <w:rPr>
                <w:rFonts w:eastAsiaTheme="minorEastAsia"/>
                <w:sz w:val="18"/>
                <w:szCs w:val="18"/>
              </w:rPr>
              <w:t>(Hz)</w:t>
            </w:r>
          </w:p>
        </w:tc>
        <w:tc>
          <w:tcPr>
            <w:tcW w:w="1432" w:type="dxa"/>
          </w:tcPr>
          <w:p w14:paraId="489162CE" w14:textId="7D9382DB" w:rsidR="007D5B37" w:rsidRPr="00C244E1" w:rsidRDefault="007D5B37" w:rsidP="0070174E">
            <w:pPr>
              <w:rPr>
                <w:rFonts w:eastAsiaTheme="minorEastAsia"/>
                <w:sz w:val="18"/>
                <w:szCs w:val="18"/>
              </w:rPr>
            </w:pPr>
            <w:r w:rsidRPr="00C244E1">
              <w:rPr>
                <w:rFonts w:eastAsiaTheme="minorEastAsia"/>
                <w:sz w:val="18"/>
                <w:szCs w:val="18"/>
              </w:rPr>
              <w:t>n=</w:t>
            </w:r>
            <w:r w:rsidRPr="00C244E1">
              <w:rPr>
                <w:rFonts w:eastAsiaTheme="minorEastAsia"/>
                <w:sz w:val="18"/>
                <w:szCs w:val="18"/>
              </w:rPr>
              <w:t>6</w:t>
            </w:r>
            <w:proofErr w:type="gramStart"/>
            <w:r w:rsidR="0059578D" w:rsidRPr="00C244E1">
              <w:rPr>
                <w:rFonts w:eastAsiaTheme="minorEastAsia"/>
                <w:sz w:val="18"/>
                <w:szCs w:val="18"/>
              </w:rPr>
              <w:t xml:space="preserve">   </w:t>
            </w:r>
            <w:r w:rsidR="0059578D" w:rsidRPr="00C244E1">
              <w:rPr>
                <w:rFonts w:eastAsiaTheme="minorEastAsia"/>
                <w:sz w:val="18"/>
                <w:szCs w:val="18"/>
              </w:rPr>
              <w:t>(</w:t>
            </w:r>
            <w:proofErr w:type="gramEnd"/>
            <w:r w:rsidR="0059578D" w:rsidRPr="00C244E1">
              <w:rPr>
                <w:rFonts w:eastAsiaTheme="minorEastAsia"/>
                <w:sz w:val="18"/>
                <w:szCs w:val="18"/>
              </w:rPr>
              <w:t>Hz)</w:t>
            </w:r>
          </w:p>
        </w:tc>
        <w:tc>
          <w:tcPr>
            <w:tcW w:w="1371" w:type="dxa"/>
          </w:tcPr>
          <w:p w14:paraId="0C88597F" w14:textId="6FFECC00" w:rsidR="007D5B37" w:rsidRPr="00C244E1" w:rsidRDefault="007D5B37" w:rsidP="0070174E">
            <w:pPr>
              <w:rPr>
                <w:rFonts w:eastAsiaTheme="minorEastAsia"/>
                <w:sz w:val="18"/>
                <w:szCs w:val="18"/>
              </w:rPr>
            </w:pPr>
            <w:r w:rsidRPr="00C244E1">
              <w:rPr>
                <w:rFonts w:eastAsiaTheme="minorEastAsia"/>
                <w:sz w:val="18"/>
                <w:szCs w:val="18"/>
              </w:rPr>
              <w:t>n=</w:t>
            </w:r>
            <w:r w:rsidRPr="00C244E1">
              <w:rPr>
                <w:rFonts w:eastAsiaTheme="minorEastAsia"/>
                <w:sz w:val="18"/>
                <w:szCs w:val="18"/>
              </w:rPr>
              <w:t>7</w:t>
            </w:r>
            <w:r w:rsidR="0059578D" w:rsidRPr="00C244E1">
              <w:rPr>
                <w:rFonts w:eastAsiaTheme="minorEastAsia"/>
                <w:sz w:val="18"/>
                <w:szCs w:val="18"/>
              </w:rPr>
              <w:t xml:space="preserve"> </w:t>
            </w:r>
            <w:r w:rsidR="0059578D" w:rsidRPr="00C244E1">
              <w:rPr>
                <w:rFonts w:eastAsiaTheme="minorEastAsia"/>
                <w:sz w:val="18"/>
                <w:szCs w:val="18"/>
              </w:rPr>
              <w:t>(Hz)</w:t>
            </w:r>
          </w:p>
        </w:tc>
        <w:tc>
          <w:tcPr>
            <w:tcW w:w="1432" w:type="dxa"/>
          </w:tcPr>
          <w:p w14:paraId="1501D3C2" w14:textId="1CE511A4" w:rsidR="007D5B37" w:rsidRPr="00C244E1" w:rsidRDefault="007D5B37" w:rsidP="0070174E">
            <w:pPr>
              <w:rPr>
                <w:rFonts w:eastAsiaTheme="minorEastAsia"/>
                <w:sz w:val="18"/>
                <w:szCs w:val="18"/>
              </w:rPr>
            </w:pPr>
            <w:r w:rsidRPr="00C244E1">
              <w:rPr>
                <w:rFonts w:eastAsiaTheme="minorEastAsia"/>
                <w:sz w:val="18"/>
                <w:szCs w:val="18"/>
              </w:rPr>
              <w:t>n=</w:t>
            </w:r>
            <w:proofErr w:type="gramStart"/>
            <w:r w:rsidRPr="00C244E1">
              <w:rPr>
                <w:rFonts w:eastAsiaTheme="minorEastAsia"/>
                <w:sz w:val="18"/>
                <w:szCs w:val="18"/>
              </w:rPr>
              <w:t>8</w:t>
            </w:r>
            <w:r w:rsidR="0059578D" w:rsidRPr="00C244E1">
              <w:rPr>
                <w:rFonts w:eastAsiaTheme="minorEastAsia"/>
                <w:sz w:val="18"/>
                <w:szCs w:val="18"/>
              </w:rPr>
              <w:t xml:space="preserve">  </w:t>
            </w:r>
            <w:r w:rsidR="0059578D" w:rsidRPr="00C244E1">
              <w:rPr>
                <w:rFonts w:eastAsiaTheme="minorEastAsia"/>
                <w:sz w:val="18"/>
                <w:szCs w:val="18"/>
              </w:rPr>
              <w:t>(</w:t>
            </w:r>
            <w:proofErr w:type="gramEnd"/>
            <w:r w:rsidR="0059578D" w:rsidRPr="00C244E1">
              <w:rPr>
                <w:rFonts w:eastAsiaTheme="minorEastAsia"/>
                <w:sz w:val="18"/>
                <w:szCs w:val="18"/>
              </w:rPr>
              <w:t>Hz)</w:t>
            </w:r>
          </w:p>
        </w:tc>
        <w:tc>
          <w:tcPr>
            <w:tcW w:w="1276" w:type="dxa"/>
          </w:tcPr>
          <w:p w14:paraId="71CBAE74" w14:textId="1AE27AF3" w:rsidR="007D5B37" w:rsidRPr="00C244E1" w:rsidRDefault="007D5B37" w:rsidP="0070174E">
            <w:pPr>
              <w:rPr>
                <w:rFonts w:eastAsiaTheme="minorEastAsia"/>
                <w:sz w:val="18"/>
                <w:szCs w:val="18"/>
              </w:rPr>
            </w:pPr>
            <w:r w:rsidRPr="00C244E1">
              <w:rPr>
                <w:rFonts w:eastAsiaTheme="minorEastAsia"/>
                <w:sz w:val="18"/>
                <w:szCs w:val="18"/>
              </w:rPr>
              <w:t>n=</w:t>
            </w:r>
            <w:r w:rsidRPr="00C244E1">
              <w:rPr>
                <w:rFonts w:eastAsiaTheme="minorEastAsia"/>
                <w:sz w:val="18"/>
                <w:szCs w:val="18"/>
              </w:rPr>
              <w:t>9</w:t>
            </w:r>
            <w:r w:rsidR="0059578D" w:rsidRPr="00C244E1">
              <w:rPr>
                <w:rFonts w:eastAsiaTheme="minorEastAsia"/>
                <w:sz w:val="18"/>
                <w:szCs w:val="18"/>
              </w:rPr>
              <w:t xml:space="preserve"> </w:t>
            </w:r>
            <w:r w:rsidR="0059578D" w:rsidRPr="00C244E1">
              <w:rPr>
                <w:rFonts w:eastAsiaTheme="minorEastAsia"/>
                <w:sz w:val="18"/>
                <w:szCs w:val="18"/>
              </w:rPr>
              <w:t>(Hz)</w:t>
            </w:r>
          </w:p>
        </w:tc>
      </w:tr>
      <w:tr w:rsidR="00AF0A21" w14:paraId="2E7968D2" w14:textId="2DF08B02" w:rsidTr="00C244E1">
        <w:trPr>
          <w:trHeight w:val="289"/>
        </w:trPr>
        <w:tc>
          <w:tcPr>
            <w:tcW w:w="1048" w:type="dxa"/>
          </w:tcPr>
          <w:p w14:paraId="4F31B3FC" w14:textId="54873167" w:rsidR="007D5B37" w:rsidRPr="00C244E1" w:rsidRDefault="007D5B37" w:rsidP="0070174E">
            <w:pPr>
              <w:jc w:val="center"/>
              <w:rPr>
                <w:rFonts w:eastAsiaTheme="minorEastAsia"/>
                <w:sz w:val="18"/>
                <w:szCs w:val="18"/>
              </w:rPr>
            </w:pPr>
            <w:r w:rsidRPr="00C244E1">
              <w:rPr>
                <w:rFonts w:eastAsiaTheme="minorEastAsia"/>
                <w:sz w:val="18"/>
                <w:szCs w:val="18"/>
              </w:rPr>
              <w:t>Max. Amp. Method</w:t>
            </w:r>
          </w:p>
        </w:tc>
        <w:tc>
          <w:tcPr>
            <w:tcW w:w="1432" w:type="dxa"/>
          </w:tcPr>
          <w:p w14:paraId="742FF783" w14:textId="229EE0B9" w:rsidR="007D5B37" w:rsidRPr="00C244E1" w:rsidRDefault="004C113D" w:rsidP="0070174E">
            <w:pPr>
              <w:jc w:val="center"/>
              <w:rPr>
                <w:rFonts w:eastAsiaTheme="minorEastAsia"/>
                <w:sz w:val="18"/>
                <w:szCs w:val="18"/>
              </w:rPr>
            </w:pPr>
            <w:r w:rsidRPr="00C244E1">
              <w:rPr>
                <w:rFonts w:eastAsiaTheme="minorEastAsia"/>
                <w:sz w:val="18"/>
                <w:szCs w:val="18"/>
              </w:rPr>
              <w:t>12.75</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2</w:t>
            </w:r>
          </w:p>
        </w:tc>
        <w:tc>
          <w:tcPr>
            <w:tcW w:w="1261" w:type="dxa"/>
          </w:tcPr>
          <w:p w14:paraId="6F3753A7" w14:textId="15DC0624" w:rsidR="007D5B37" w:rsidRPr="00C244E1" w:rsidRDefault="00CA1A92" w:rsidP="0070174E">
            <w:pPr>
              <w:jc w:val="center"/>
              <w:rPr>
                <w:rFonts w:eastAsiaTheme="minorEastAsia"/>
                <w:sz w:val="18"/>
                <w:szCs w:val="18"/>
              </w:rPr>
            </w:pPr>
            <w:r w:rsidRPr="00C244E1">
              <w:rPr>
                <w:rFonts w:eastAsiaTheme="minorEastAsia"/>
                <w:sz w:val="18"/>
                <w:szCs w:val="18"/>
              </w:rPr>
              <w:t>19.12</w:t>
            </w:r>
            <m:oMath>
              <m:r>
                <m:rPr>
                  <m:sty m:val="p"/>
                </m:rPr>
                <w:rPr>
                  <w:rFonts w:ascii="Cambria Math" w:hAnsi="Cambria Math"/>
                  <w:sz w:val="18"/>
                  <w:szCs w:val="18"/>
                </w:rPr>
                <m:t>±</m:t>
              </m:r>
            </m:oMath>
            <w:r w:rsidRPr="00C244E1">
              <w:rPr>
                <w:sz w:val="18"/>
                <w:szCs w:val="18"/>
              </w:rPr>
              <w:t>.0</w:t>
            </w:r>
            <w:r w:rsidRPr="00C244E1">
              <w:rPr>
                <w:sz w:val="18"/>
                <w:szCs w:val="18"/>
              </w:rPr>
              <w:t>3</w:t>
            </w:r>
          </w:p>
        </w:tc>
        <w:tc>
          <w:tcPr>
            <w:tcW w:w="1432" w:type="dxa"/>
          </w:tcPr>
          <w:p w14:paraId="38911033" w14:textId="7FDC3107" w:rsidR="007D5B37" w:rsidRPr="00C244E1" w:rsidRDefault="004C113D" w:rsidP="0070174E">
            <w:pPr>
              <w:jc w:val="center"/>
              <w:rPr>
                <w:rFonts w:eastAsiaTheme="minorEastAsia"/>
                <w:sz w:val="18"/>
                <w:szCs w:val="18"/>
              </w:rPr>
            </w:pPr>
            <w:r w:rsidRPr="00C244E1">
              <w:rPr>
                <w:rFonts w:eastAsiaTheme="minorEastAsia"/>
                <w:sz w:val="18"/>
                <w:szCs w:val="18"/>
              </w:rPr>
              <w:t>25.5</w:t>
            </w:r>
            <m:oMath>
              <m:r>
                <w:rPr>
                  <w:rFonts w:ascii="Cambria Math" w:eastAsiaTheme="minorEastAsia" w:hAnsi="Cambria Math"/>
                  <w:sz w:val="18"/>
                  <w:szCs w:val="18"/>
                </w:rPr>
                <m:t>0</m:t>
              </m:r>
              <m:r>
                <m:rPr>
                  <m:sty m:val="p"/>
                </m:rPr>
                <w:rPr>
                  <w:rFonts w:ascii="Cambria Math" w:hAnsi="Cambria Math"/>
                  <w:sz w:val="18"/>
                  <w:szCs w:val="18"/>
                </w:rPr>
                <m:t>±</m:t>
              </m:r>
            </m:oMath>
            <w:r w:rsidR="00CA1A92" w:rsidRPr="00C244E1">
              <w:rPr>
                <w:sz w:val="18"/>
                <w:szCs w:val="18"/>
              </w:rPr>
              <w:t>.0</w:t>
            </w:r>
            <w:r w:rsidR="00CA1A92" w:rsidRPr="00C244E1">
              <w:rPr>
                <w:sz w:val="18"/>
                <w:szCs w:val="18"/>
              </w:rPr>
              <w:t>4</w:t>
            </w:r>
          </w:p>
        </w:tc>
        <w:tc>
          <w:tcPr>
            <w:tcW w:w="1371" w:type="dxa"/>
          </w:tcPr>
          <w:p w14:paraId="302748F9" w14:textId="2EE8A4D2" w:rsidR="007D5B37" w:rsidRPr="00C244E1" w:rsidRDefault="004C113D" w:rsidP="0070174E">
            <w:pPr>
              <w:jc w:val="center"/>
              <w:rPr>
                <w:rFonts w:eastAsiaTheme="minorEastAsia"/>
                <w:sz w:val="18"/>
                <w:szCs w:val="18"/>
              </w:rPr>
            </w:pPr>
            <w:r w:rsidRPr="00C244E1">
              <w:rPr>
                <w:rFonts w:eastAsiaTheme="minorEastAsia"/>
                <w:sz w:val="18"/>
                <w:szCs w:val="18"/>
              </w:rPr>
              <w:t>31.87</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5</w:t>
            </w:r>
          </w:p>
        </w:tc>
        <w:tc>
          <w:tcPr>
            <w:tcW w:w="1432" w:type="dxa"/>
          </w:tcPr>
          <w:p w14:paraId="6E274721" w14:textId="7B57483B" w:rsidR="007D5B37" w:rsidRPr="00C244E1" w:rsidRDefault="004C113D" w:rsidP="0070174E">
            <w:pPr>
              <w:jc w:val="center"/>
              <w:rPr>
                <w:rFonts w:eastAsiaTheme="minorEastAsia"/>
                <w:sz w:val="18"/>
                <w:szCs w:val="18"/>
              </w:rPr>
            </w:pPr>
            <w:r w:rsidRPr="00C244E1">
              <w:rPr>
                <w:rFonts w:eastAsiaTheme="minorEastAsia"/>
                <w:sz w:val="18"/>
                <w:szCs w:val="18"/>
              </w:rPr>
              <w:t>38.25</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6</w:t>
            </w:r>
          </w:p>
        </w:tc>
        <w:tc>
          <w:tcPr>
            <w:tcW w:w="1371" w:type="dxa"/>
          </w:tcPr>
          <w:p w14:paraId="73E0B28C" w14:textId="61DE50CB" w:rsidR="007D5B37" w:rsidRPr="00C244E1" w:rsidRDefault="004C113D" w:rsidP="0070174E">
            <w:pPr>
              <w:jc w:val="center"/>
              <w:rPr>
                <w:rFonts w:eastAsiaTheme="minorEastAsia"/>
                <w:sz w:val="18"/>
                <w:szCs w:val="18"/>
              </w:rPr>
            </w:pPr>
            <w:r w:rsidRPr="00C244E1">
              <w:rPr>
                <w:rFonts w:eastAsiaTheme="minorEastAsia"/>
                <w:sz w:val="18"/>
                <w:szCs w:val="18"/>
              </w:rPr>
              <w:t>44.62</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7</w:t>
            </w:r>
          </w:p>
        </w:tc>
        <w:tc>
          <w:tcPr>
            <w:tcW w:w="1432" w:type="dxa"/>
          </w:tcPr>
          <w:p w14:paraId="0E2EA4EA" w14:textId="0FCFE07E" w:rsidR="007D5B37" w:rsidRPr="00C244E1" w:rsidRDefault="004C113D" w:rsidP="0070174E">
            <w:pPr>
              <w:jc w:val="center"/>
              <w:rPr>
                <w:rFonts w:eastAsiaTheme="minorEastAsia"/>
                <w:sz w:val="18"/>
                <w:szCs w:val="18"/>
              </w:rPr>
            </w:pPr>
            <w:r w:rsidRPr="00C244E1">
              <w:rPr>
                <w:rFonts w:eastAsiaTheme="minorEastAsia"/>
                <w:sz w:val="18"/>
                <w:szCs w:val="18"/>
              </w:rPr>
              <w:t>51.00</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8</w:t>
            </w:r>
          </w:p>
        </w:tc>
        <w:tc>
          <w:tcPr>
            <w:tcW w:w="1276" w:type="dxa"/>
          </w:tcPr>
          <w:p w14:paraId="001190BD" w14:textId="0C89FA53" w:rsidR="007D5B37" w:rsidRPr="00C244E1" w:rsidRDefault="004C113D" w:rsidP="0070174E">
            <w:pPr>
              <w:jc w:val="center"/>
              <w:rPr>
                <w:rFonts w:eastAsiaTheme="minorEastAsia"/>
                <w:sz w:val="18"/>
                <w:szCs w:val="18"/>
              </w:rPr>
            </w:pPr>
            <w:r w:rsidRPr="00C244E1">
              <w:rPr>
                <w:rFonts w:eastAsiaTheme="minorEastAsia"/>
                <w:sz w:val="18"/>
                <w:szCs w:val="18"/>
              </w:rPr>
              <w:t>57.37</w:t>
            </w:r>
            <m:oMath>
              <m:r>
                <m:rPr>
                  <m:sty m:val="p"/>
                </m:rPr>
                <w:rPr>
                  <w:rFonts w:ascii="Cambria Math" w:hAnsi="Cambria Math"/>
                  <w:sz w:val="18"/>
                  <w:szCs w:val="18"/>
                </w:rPr>
                <m:t>±</m:t>
              </m:r>
            </m:oMath>
            <w:r w:rsidR="00CA1A92" w:rsidRPr="00C244E1">
              <w:rPr>
                <w:sz w:val="18"/>
                <w:szCs w:val="18"/>
              </w:rPr>
              <w:t>.0</w:t>
            </w:r>
            <w:r w:rsidR="00CA1A92" w:rsidRPr="00C244E1">
              <w:rPr>
                <w:sz w:val="18"/>
                <w:szCs w:val="18"/>
              </w:rPr>
              <w:t>9</w:t>
            </w:r>
          </w:p>
        </w:tc>
      </w:tr>
      <w:tr w:rsidR="00AF0A21" w14:paraId="72646A81" w14:textId="3CEA614D" w:rsidTr="00C244E1">
        <w:trPr>
          <w:trHeight w:val="473"/>
        </w:trPr>
        <w:tc>
          <w:tcPr>
            <w:tcW w:w="1048" w:type="dxa"/>
          </w:tcPr>
          <w:p w14:paraId="6F3AD621" w14:textId="617F0D6A" w:rsidR="007D5B37" w:rsidRPr="00C244E1" w:rsidRDefault="007D5B37" w:rsidP="0070174E">
            <w:pPr>
              <w:jc w:val="center"/>
              <w:rPr>
                <w:rFonts w:eastAsiaTheme="minorEastAsia"/>
                <w:sz w:val="18"/>
                <w:szCs w:val="18"/>
              </w:rPr>
            </w:pPr>
            <w:r w:rsidRPr="00C244E1">
              <w:rPr>
                <w:rFonts w:eastAsiaTheme="minorEastAsia"/>
                <w:sz w:val="18"/>
                <w:szCs w:val="18"/>
              </w:rPr>
              <w:t>Lissajous Method</w:t>
            </w:r>
          </w:p>
        </w:tc>
        <w:tc>
          <w:tcPr>
            <w:tcW w:w="1432" w:type="dxa"/>
          </w:tcPr>
          <w:p w14:paraId="02B70288" w14:textId="37B76CCE" w:rsidR="007D5B37" w:rsidRPr="00C244E1" w:rsidRDefault="004C113D" w:rsidP="004C113D">
            <w:pPr>
              <w:jc w:val="center"/>
              <w:rPr>
                <w:rFonts w:eastAsiaTheme="minorEastAsia"/>
                <w:sz w:val="18"/>
                <w:szCs w:val="18"/>
              </w:rPr>
            </w:pPr>
            <w:r w:rsidRPr="00C244E1">
              <w:rPr>
                <w:rFonts w:eastAsiaTheme="minorEastAsia"/>
                <w:sz w:val="18"/>
                <w:szCs w:val="18"/>
              </w:rPr>
              <w:t>12.69</w:t>
            </w:r>
            <m:oMath>
              <m:r>
                <w:rPr>
                  <w:rFonts w:ascii="Cambria Math" w:eastAsiaTheme="minorEastAsia" w:hAnsi="Cambria Math"/>
                  <w:sz w:val="18"/>
                  <w:szCs w:val="18"/>
                </w:rPr>
                <m:t>0</m:t>
              </m:r>
              <m:r>
                <m:rPr>
                  <m:sty m:val="p"/>
                </m:rPr>
                <w:rPr>
                  <w:rFonts w:ascii="Cambria Math" w:hAnsi="Cambria Math"/>
                  <w:sz w:val="18"/>
                  <w:szCs w:val="18"/>
                </w:rPr>
                <m:t>±</m:t>
              </m:r>
            </m:oMath>
            <w:r w:rsidR="00CA1A92" w:rsidRPr="00C244E1">
              <w:rPr>
                <w:sz w:val="18"/>
                <w:szCs w:val="18"/>
              </w:rPr>
              <w:t>.0</w:t>
            </w:r>
            <w:r w:rsidR="00AF0A21" w:rsidRPr="00C244E1">
              <w:rPr>
                <w:sz w:val="18"/>
                <w:szCs w:val="18"/>
              </w:rPr>
              <w:t>01</w:t>
            </w:r>
          </w:p>
        </w:tc>
        <w:tc>
          <w:tcPr>
            <w:tcW w:w="1261" w:type="dxa"/>
          </w:tcPr>
          <w:p w14:paraId="41E8BE66" w14:textId="57CC5E4C" w:rsidR="007D5B37" w:rsidRPr="00C244E1" w:rsidRDefault="004C113D" w:rsidP="0070174E">
            <w:pPr>
              <w:jc w:val="center"/>
              <w:rPr>
                <w:rFonts w:eastAsiaTheme="minorEastAsia"/>
                <w:sz w:val="18"/>
                <w:szCs w:val="18"/>
              </w:rPr>
            </w:pPr>
            <w:r w:rsidRPr="00C244E1">
              <w:rPr>
                <w:rFonts w:eastAsiaTheme="minorEastAsia"/>
                <w:sz w:val="18"/>
                <w:szCs w:val="18"/>
              </w:rPr>
              <w:t>19.035</w:t>
            </w:r>
            <m:oMath>
              <m:r>
                <m:rPr>
                  <m:sty m:val="p"/>
                </m:rPr>
                <w:rPr>
                  <w:rFonts w:ascii="Cambria Math" w:hAnsi="Cambria Math"/>
                  <w:sz w:val="18"/>
                  <w:szCs w:val="18"/>
                </w:rPr>
                <m:t>±</m:t>
              </m:r>
            </m:oMath>
            <w:r w:rsidR="00CA1A92" w:rsidRPr="00C244E1">
              <w:rPr>
                <w:sz w:val="18"/>
                <w:szCs w:val="18"/>
              </w:rPr>
              <w:t>.01</w:t>
            </w:r>
          </w:p>
        </w:tc>
        <w:tc>
          <w:tcPr>
            <w:tcW w:w="1432" w:type="dxa"/>
          </w:tcPr>
          <w:p w14:paraId="18DD223B" w14:textId="037BB70E" w:rsidR="007D5B37" w:rsidRPr="00C244E1" w:rsidRDefault="004C113D" w:rsidP="0070174E">
            <w:pPr>
              <w:jc w:val="center"/>
              <w:rPr>
                <w:rFonts w:eastAsiaTheme="minorEastAsia"/>
                <w:sz w:val="18"/>
                <w:szCs w:val="18"/>
              </w:rPr>
            </w:pPr>
            <w:r w:rsidRPr="00C244E1">
              <w:rPr>
                <w:rFonts w:eastAsiaTheme="minorEastAsia"/>
                <w:sz w:val="18"/>
                <w:szCs w:val="18"/>
              </w:rPr>
              <w:t>25.38</w:t>
            </w:r>
            <m:oMath>
              <m:r>
                <w:rPr>
                  <w:rFonts w:ascii="Cambria Math" w:eastAsiaTheme="minorEastAsia" w:hAnsi="Cambria Math"/>
                  <w:sz w:val="18"/>
                  <w:szCs w:val="18"/>
                </w:rPr>
                <m:t>0</m:t>
              </m:r>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c>
          <w:tcPr>
            <w:tcW w:w="1371" w:type="dxa"/>
          </w:tcPr>
          <w:p w14:paraId="7676ED60" w14:textId="2F4A6BCB" w:rsidR="007D5B37" w:rsidRPr="00C244E1" w:rsidRDefault="004C113D" w:rsidP="0070174E">
            <w:pPr>
              <w:jc w:val="center"/>
              <w:rPr>
                <w:rFonts w:eastAsiaTheme="minorEastAsia"/>
                <w:sz w:val="18"/>
                <w:szCs w:val="18"/>
              </w:rPr>
            </w:pPr>
            <w:r w:rsidRPr="00C244E1">
              <w:rPr>
                <w:rFonts w:eastAsiaTheme="minorEastAsia"/>
                <w:sz w:val="18"/>
                <w:szCs w:val="18"/>
              </w:rPr>
              <w:t>31.725</w:t>
            </w:r>
            <m:oMath>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c>
          <w:tcPr>
            <w:tcW w:w="1432" w:type="dxa"/>
          </w:tcPr>
          <w:p w14:paraId="4B7D61B4" w14:textId="3C2A40D2" w:rsidR="007D5B37" w:rsidRPr="00C244E1" w:rsidRDefault="004C113D" w:rsidP="0070174E">
            <w:pPr>
              <w:jc w:val="center"/>
              <w:rPr>
                <w:rFonts w:eastAsiaTheme="minorEastAsia"/>
                <w:sz w:val="18"/>
                <w:szCs w:val="18"/>
              </w:rPr>
            </w:pPr>
            <w:r w:rsidRPr="00C244E1">
              <w:rPr>
                <w:rFonts w:eastAsiaTheme="minorEastAsia"/>
                <w:sz w:val="18"/>
                <w:szCs w:val="18"/>
              </w:rPr>
              <w:t>38.07</w:t>
            </w:r>
            <m:oMath>
              <m:r>
                <w:rPr>
                  <w:rFonts w:ascii="Cambria Math" w:eastAsiaTheme="minorEastAsia" w:hAnsi="Cambria Math"/>
                  <w:sz w:val="18"/>
                  <w:szCs w:val="18"/>
                </w:rPr>
                <m:t>0</m:t>
              </m:r>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c>
          <w:tcPr>
            <w:tcW w:w="1371" w:type="dxa"/>
          </w:tcPr>
          <w:p w14:paraId="241A0A8A" w14:textId="494D90CA" w:rsidR="007D5B37" w:rsidRPr="00C244E1" w:rsidRDefault="004C113D" w:rsidP="0070174E">
            <w:pPr>
              <w:jc w:val="center"/>
              <w:rPr>
                <w:rFonts w:eastAsiaTheme="minorEastAsia"/>
                <w:sz w:val="18"/>
                <w:szCs w:val="18"/>
              </w:rPr>
            </w:pPr>
            <w:r w:rsidRPr="00C244E1">
              <w:rPr>
                <w:rFonts w:eastAsiaTheme="minorEastAsia"/>
                <w:sz w:val="18"/>
                <w:szCs w:val="18"/>
              </w:rPr>
              <w:t>44.415</w:t>
            </w:r>
            <m:oMath>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c>
          <w:tcPr>
            <w:tcW w:w="1432" w:type="dxa"/>
          </w:tcPr>
          <w:p w14:paraId="161302F0" w14:textId="31A4346B" w:rsidR="007D5B37" w:rsidRPr="00C244E1" w:rsidRDefault="004C113D" w:rsidP="0070174E">
            <w:pPr>
              <w:jc w:val="center"/>
              <w:rPr>
                <w:rFonts w:eastAsiaTheme="minorEastAsia"/>
                <w:sz w:val="18"/>
                <w:szCs w:val="18"/>
              </w:rPr>
            </w:pPr>
            <w:r w:rsidRPr="00C244E1">
              <w:rPr>
                <w:rFonts w:eastAsiaTheme="minorEastAsia"/>
                <w:sz w:val="18"/>
                <w:szCs w:val="18"/>
              </w:rPr>
              <w:t>50.76</w:t>
            </w:r>
            <m:oMath>
              <m:r>
                <w:rPr>
                  <w:rFonts w:ascii="Cambria Math" w:eastAsiaTheme="minorEastAsia" w:hAnsi="Cambria Math"/>
                  <w:sz w:val="18"/>
                  <w:szCs w:val="18"/>
                </w:rPr>
                <m:t>0</m:t>
              </m:r>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c>
          <w:tcPr>
            <w:tcW w:w="1276" w:type="dxa"/>
          </w:tcPr>
          <w:p w14:paraId="06A39B1F" w14:textId="23BD564B" w:rsidR="007D5B37" w:rsidRPr="00C244E1" w:rsidRDefault="004C113D" w:rsidP="00BA3526">
            <w:pPr>
              <w:keepNext/>
              <w:jc w:val="center"/>
              <w:rPr>
                <w:rFonts w:eastAsiaTheme="minorEastAsia"/>
                <w:sz w:val="18"/>
                <w:szCs w:val="18"/>
              </w:rPr>
            </w:pPr>
            <w:r w:rsidRPr="00C244E1">
              <w:rPr>
                <w:rFonts w:eastAsiaTheme="minorEastAsia"/>
                <w:sz w:val="18"/>
                <w:szCs w:val="18"/>
              </w:rPr>
              <w:t>57.105</w:t>
            </w:r>
            <m:oMath>
              <m:r>
                <m:rPr>
                  <m:sty m:val="p"/>
                </m:rPr>
                <w:rPr>
                  <w:rFonts w:ascii="Cambria Math" w:hAnsi="Cambria Math"/>
                  <w:sz w:val="18"/>
                  <w:szCs w:val="18"/>
                </w:rPr>
                <m:t>±</m:t>
              </m:r>
            </m:oMath>
            <w:r w:rsidR="00CA1A92" w:rsidRPr="00C244E1">
              <w:rPr>
                <w:sz w:val="18"/>
                <w:szCs w:val="18"/>
              </w:rPr>
              <w:t>.0</w:t>
            </w:r>
            <w:r w:rsidR="00AF0A21" w:rsidRPr="00C244E1">
              <w:rPr>
                <w:sz w:val="18"/>
                <w:szCs w:val="18"/>
              </w:rPr>
              <w:t>0</w:t>
            </w:r>
            <w:r w:rsidR="00CA1A92" w:rsidRPr="00C244E1">
              <w:rPr>
                <w:sz w:val="18"/>
                <w:szCs w:val="18"/>
              </w:rPr>
              <w:t>1</w:t>
            </w:r>
          </w:p>
        </w:tc>
      </w:tr>
    </w:tbl>
    <w:p w14:paraId="153A4FAB" w14:textId="388B9A49" w:rsidR="00BA3526" w:rsidRPr="0059578D" w:rsidRDefault="00BA3526" w:rsidP="00C244E1">
      <w:pPr>
        <w:pStyle w:val="Caption"/>
        <w:framePr w:hSpace="187" w:wrap="around" w:vAnchor="text" w:hAnchor="page" w:x="1340" w:y="1671"/>
        <w:suppressOverlap/>
        <w:rPr>
          <w:rFonts w:ascii="Times New Roman" w:hAnsi="Times New Roman" w:cs="Times New Roman"/>
          <w:i w:val="0"/>
          <w:sz w:val="24"/>
          <w:szCs w:val="24"/>
        </w:rPr>
      </w:pPr>
      <w:r w:rsidRPr="0059578D">
        <w:rPr>
          <w:rFonts w:ascii="Times New Roman" w:hAnsi="Times New Roman" w:cs="Times New Roman"/>
          <w:i w:val="0"/>
          <w:sz w:val="24"/>
          <w:szCs w:val="24"/>
        </w:rPr>
        <w:t xml:space="preserve">Table </w:t>
      </w:r>
      <w:r w:rsidRPr="0059578D">
        <w:rPr>
          <w:rFonts w:ascii="Times New Roman" w:hAnsi="Times New Roman" w:cs="Times New Roman"/>
          <w:i w:val="0"/>
          <w:sz w:val="24"/>
          <w:szCs w:val="24"/>
        </w:rPr>
        <w:fldChar w:fldCharType="begin"/>
      </w:r>
      <w:r w:rsidRPr="0059578D">
        <w:rPr>
          <w:rFonts w:ascii="Times New Roman" w:hAnsi="Times New Roman" w:cs="Times New Roman"/>
          <w:i w:val="0"/>
          <w:sz w:val="24"/>
          <w:szCs w:val="24"/>
        </w:rPr>
        <w:instrText xml:space="preserve"> SEQ Table \* ARABIC </w:instrText>
      </w:r>
      <w:r w:rsidRPr="0059578D">
        <w:rPr>
          <w:rFonts w:ascii="Times New Roman" w:hAnsi="Times New Roman" w:cs="Times New Roman"/>
          <w:i w:val="0"/>
          <w:sz w:val="24"/>
          <w:szCs w:val="24"/>
        </w:rPr>
        <w:fldChar w:fldCharType="separate"/>
      </w:r>
      <w:r w:rsidR="00492DE5">
        <w:rPr>
          <w:rFonts w:ascii="Times New Roman" w:hAnsi="Times New Roman" w:cs="Times New Roman"/>
          <w:i w:val="0"/>
          <w:noProof/>
          <w:sz w:val="24"/>
          <w:szCs w:val="24"/>
        </w:rPr>
        <w:t>4</w:t>
      </w:r>
      <w:r w:rsidRPr="0059578D">
        <w:rPr>
          <w:rFonts w:ascii="Times New Roman" w:hAnsi="Times New Roman" w:cs="Times New Roman"/>
          <w:i w:val="0"/>
          <w:sz w:val="24"/>
          <w:szCs w:val="24"/>
        </w:rPr>
        <w:fldChar w:fldCharType="end"/>
      </w:r>
      <w:r w:rsidRPr="0059578D">
        <w:rPr>
          <w:rFonts w:ascii="Times New Roman" w:hAnsi="Times New Roman" w:cs="Times New Roman"/>
          <w:i w:val="0"/>
          <w:sz w:val="24"/>
          <w:szCs w:val="24"/>
        </w:rPr>
        <w:t>.</w:t>
      </w:r>
      <w:r w:rsidR="0059578D" w:rsidRPr="0059578D">
        <w:rPr>
          <w:rFonts w:ascii="Times New Roman" w:hAnsi="Times New Roman" w:cs="Times New Roman"/>
          <w:i w:val="0"/>
          <w:sz w:val="24"/>
          <w:szCs w:val="24"/>
        </w:rPr>
        <w:t xml:space="preserve">  Frequencies for Nodes up to n=9 for Both Methods</w:t>
      </w:r>
      <w:r w:rsidR="0059578D">
        <w:rPr>
          <w:rFonts w:ascii="Times New Roman" w:hAnsi="Times New Roman" w:cs="Times New Roman"/>
          <w:i w:val="0"/>
          <w:sz w:val="24"/>
          <w:szCs w:val="24"/>
        </w:rPr>
        <w:tab/>
      </w:r>
      <w:r w:rsidR="0059578D">
        <w:rPr>
          <w:rFonts w:ascii="Times New Roman" w:hAnsi="Times New Roman" w:cs="Times New Roman"/>
          <w:i w:val="0"/>
          <w:sz w:val="24"/>
          <w:szCs w:val="24"/>
        </w:rPr>
        <w:tab/>
      </w:r>
      <w:r w:rsidR="0059578D">
        <w:rPr>
          <w:rFonts w:ascii="Times New Roman" w:hAnsi="Times New Roman" w:cs="Times New Roman"/>
          <w:i w:val="0"/>
          <w:sz w:val="24"/>
          <w:szCs w:val="24"/>
        </w:rPr>
        <w:tab/>
      </w:r>
      <w:r w:rsidR="0059578D">
        <w:rPr>
          <w:rFonts w:ascii="Times New Roman" w:hAnsi="Times New Roman" w:cs="Times New Roman"/>
          <w:i w:val="0"/>
          <w:sz w:val="24"/>
          <w:szCs w:val="24"/>
        </w:rPr>
        <w:tab/>
        <w:t xml:space="preserve">    Using the same methodologies as for the fundamental frequency as described in Table 3, the resonant frequencies were found to be as shown above. These frequencies were </w:t>
      </w:r>
      <w:r w:rsidR="00CA1A92">
        <w:rPr>
          <w:rFonts w:ascii="Times New Roman" w:hAnsi="Times New Roman" w:cs="Times New Roman"/>
          <w:i w:val="0"/>
          <w:sz w:val="24"/>
          <w:szCs w:val="24"/>
        </w:rPr>
        <w:t xml:space="preserve">close to </w:t>
      </w:r>
      <w:r w:rsidR="0059578D">
        <w:rPr>
          <w:rFonts w:ascii="Times New Roman" w:hAnsi="Times New Roman" w:cs="Times New Roman"/>
          <w:i w:val="0"/>
          <w:sz w:val="24"/>
          <w:szCs w:val="24"/>
        </w:rPr>
        <w:t>each other’s uncertainties which implies that they both good methods to use. However, given that the Lissajous method had a lower uncertainty than the Maximum Amplitude method, the Lissajous figure method was found to be the better method.</w:t>
      </w:r>
    </w:p>
    <w:p w14:paraId="04A53BD7" w14:textId="77777777" w:rsidR="00C244E1" w:rsidRDefault="00C244E1" w:rsidP="00487938">
      <w:pPr>
        <w:rPr>
          <w:rFonts w:eastAsiaTheme="minorEastAsia"/>
        </w:rPr>
      </w:pPr>
    </w:p>
    <w:p w14:paraId="09E00691" w14:textId="410551D0" w:rsidR="00487938" w:rsidRPr="00324816" w:rsidRDefault="005A6969" w:rsidP="00487938">
      <w:pPr>
        <w:rPr>
          <w:rFonts w:eastAsiaTheme="minorEastAsia"/>
        </w:rPr>
      </w:pPr>
      <w:r>
        <w:rPr>
          <w:rFonts w:eastAsiaTheme="minorEastAsia"/>
        </w:rPr>
        <w:t xml:space="preserve">As shown in Table 4, </w:t>
      </w:r>
      <w:r w:rsidR="00AF0A21">
        <w:rPr>
          <w:rFonts w:eastAsiaTheme="minorEastAsia"/>
        </w:rPr>
        <w:t xml:space="preserve">though the found frequencies are almost within each other’s uncertainties, they just barely miss the mark. These discrepancies </w:t>
      </w:r>
      <w:r w:rsidR="00D35478">
        <w:rPr>
          <w:rFonts w:eastAsiaTheme="minorEastAsia"/>
        </w:rPr>
        <w:t>are likely due to various systematic sources of errors associated with each method, which will be discussed in more details later.</w:t>
      </w:r>
    </w:p>
    <w:p w14:paraId="7268AF8E" w14:textId="77777777" w:rsidR="00487938" w:rsidRPr="00487938" w:rsidRDefault="00487938" w:rsidP="00487938"/>
    <w:p w14:paraId="3B112FCF" w14:textId="39DEDE04" w:rsidR="00D35871" w:rsidRDefault="00D35871" w:rsidP="00560E81">
      <w:pPr>
        <w:rPr>
          <w:b/>
          <w:bCs/>
          <w:color w:val="000000"/>
        </w:rPr>
      </w:pPr>
      <w:r>
        <w:rPr>
          <w:b/>
          <w:bCs/>
          <w:color w:val="000000"/>
        </w:rPr>
        <w:t>CONCLUSIONS</w:t>
      </w:r>
    </w:p>
    <w:p w14:paraId="1BE4F6DB" w14:textId="77777777" w:rsidR="00D35871" w:rsidRDefault="00D35871" w:rsidP="00560E81"/>
    <w:p w14:paraId="59301948" w14:textId="412FA0E6" w:rsidR="0043500D" w:rsidRDefault="008F51F6" w:rsidP="00560E81">
      <w:r>
        <w:t xml:space="preserve">In this </w:t>
      </w:r>
      <w:r w:rsidR="000B5B3E">
        <w:t>experiment</w:t>
      </w:r>
      <w:r>
        <w:t xml:space="preserve">, </w:t>
      </w:r>
      <w:r w:rsidR="000B5B3E">
        <w:t>mathematically</w:t>
      </w:r>
      <w:r>
        <w:t xml:space="preserve"> derived outcomes were compar</w:t>
      </w:r>
      <w:r w:rsidR="00D4138E">
        <w:t>ed with experimental outcomes for</w:t>
      </w:r>
      <w:r>
        <w:t xml:space="preserve"> resonant frequency, wave speed and quality factor calculations</w:t>
      </w:r>
      <w:r w:rsidR="00D830BA">
        <w:t xml:space="preserve"> </w:t>
      </w:r>
      <w:r w:rsidR="00DF7F2A">
        <w:t xml:space="preserve">of a physical pendulum and vibrating string </w:t>
      </w:r>
      <w:r w:rsidR="00D830BA">
        <w:t xml:space="preserve">in order to determine the validity and accuracy of these results. </w:t>
      </w:r>
      <w:r w:rsidR="00DF7F2A">
        <w:t xml:space="preserve">Using the mathematically derived method, Q was found to </w:t>
      </w:r>
      <w:r w:rsidR="00DF7F2A" w:rsidRPr="00DF7F2A">
        <w:t xml:space="preserve">be </w:t>
      </w:r>
      <w:r w:rsidR="00DF7F2A" w:rsidRPr="00DF7F2A">
        <w:rPr>
          <w:rFonts w:eastAsiaTheme="minorEastAsia"/>
          <w:bCs/>
          <w:color w:val="000000"/>
        </w:rPr>
        <w:t>1.39</w:t>
      </w:r>
      <w:r w:rsidR="00DF7F2A" w:rsidRPr="00DF7F2A">
        <w:rPr>
          <w:rFonts w:eastAsiaTheme="minorEastAsia"/>
          <w:bCs/>
          <w:color w:val="000000"/>
        </w:rPr>
        <w:sym w:font="Symbol" w:char="F0B1"/>
      </w:r>
      <w:r w:rsidR="00DF7F2A" w:rsidRPr="00DF7F2A">
        <w:rPr>
          <w:rFonts w:eastAsiaTheme="minorEastAsia"/>
          <w:bCs/>
          <w:color w:val="000000"/>
        </w:rPr>
        <w:t>.07</w:t>
      </w:r>
      <w:r w:rsidR="00DF7F2A">
        <w:rPr>
          <w:rFonts w:eastAsiaTheme="minorEastAsia"/>
          <w:bCs/>
          <w:color w:val="000000"/>
        </w:rPr>
        <w:t xml:space="preserve">, and </w:t>
      </w:r>
      <w:r w:rsidR="00DF7F2A" w:rsidRPr="00DF7F2A">
        <w:rPr>
          <w:rFonts w:eastAsiaTheme="minorEastAsia"/>
          <w:bCs/>
          <w:color w:val="000000" w:themeColor="text1"/>
        </w:rPr>
        <w:t>using the experimental value</w:t>
      </w:r>
      <w:r w:rsidR="00DF7F2A">
        <w:rPr>
          <w:rFonts w:eastAsiaTheme="minorEastAsia"/>
          <w:bCs/>
          <w:color w:val="000000" w:themeColor="text1"/>
        </w:rPr>
        <w:t xml:space="preserve">, Q was found to be </w:t>
      </w:r>
      <w:r w:rsidR="00CB4271" w:rsidRPr="00CB4271">
        <w:rPr>
          <w:rFonts w:eastAsiaTheme="minorEastAsia"/>
          <w:color w:val="000000" w:themeColor="text1"/>
        </w:rPr>
        <w:t xml:space="preserve">5.12 </w:t>
      </w:r>
      <w:r w:rsidR="00CB4271" w:rsidRPr="00CB4271">
        <w:rPr>
          <w:rFonts w:eastAsiaTheme="minorEastAsia"/>
          <w:bCs/>
          <w:color w:val="000000" w:themeColor="text1"/>
        </w:rPr>
        <w:sym w:font="Symbol" w:char="F0B1"/>
      </w:r>
      <w:r w:rsidR="00CB4271" w:rsidRPr="00CB4271">
        <w:rPr>
          <w:rFonts w:eastAsiaTheme="minorEastAsia"/>
          <w:bCs/>
          <w:color w:val="000000" w:themeColor="text1"/>
        </w:rPr>
        <w:t xml:space="preserve"> .5</w:t>
      </w:r>
      <w:r w:rsidR="00CB4271">
        <w:rPr>
          <w:rFonts w:eastAsiaTheme="minorEastAsia"/>
          <w:bCs/>
          <w:i/>
          <w:color w:val="000000" w:themeColor="text1"/>
        </w:rPr>
        <w:t xml:space="preserve"> </w:t>
      </w:r>
      <w:r w:rsidR="00DF7F2A">
        <w:rPr>
          <w:rFonts w:eastAsiaTheme="minorEastAsia"/>
          <w:bCs/>
          <w:color w:val="000000" w:themeColor="text1"/>
        </w:rPr>
        <w:t xml:space="preserve">These values are not within each other’s uncertainties and the percent error here is </w:t>
      </w:r>
      <w:r w:rsidR="00CB4271">
        <w:rPr>
          <w:rFonts w:eastAsiaTheme="minorEastAsia"/>
          <w:bCs/>
          <w:color w:val="000000" w:themeColor="text1"/>
        </w:rPr>
        <w:t>very high</w:t>
      </w:r>
      <w:r w:rsidR="00DF7F2A">
        <w:rPr>
          <w:rFonts w:eastAsiaTheme="minorEastAsia"/>
          <w:bCs/>
          <w:color w:val="000000" w:themeColor="text1"/>
        </w:rPr>
        <w:t xml:space="preserve">. Because of this, the results of method 2 were deemed imprecise. This is likely due to the sources of error present in the experimental calculation. </w:t>
      </w:r>
      <w:r w:rsidR="005245F6">
        <w:rPr>
          <w:rFonts w:eastAsiaTheme="minorEastAsia"/>
          <w:bCs/>
          <w:color w:val="000000" w:themeColor="text1"/>
        </w:rPr>
        <w:t>For a 0.400kg mass suspension, u</w:t>
      </w:r>
      <w:r w:rsidR="00DF7F2A">
        <w:rPr>
          <w:rFonts w:eastAsiaTheme="minorEastAsia"/>
          <w:bCs/>
          <w:color w:val="000000" w:themeColor="text1"/>
        </w:rPr>
        <w:t xml:space="preserve">sing the </w:t>
      </w:r>
      <w:r w:rsidR="00FB7B02">
        <w:rPr>
          <w:rFonts w:eastAsiaTheme="minorEastAsia"/>
          <w:bCs/>
          <w:color w:val="000000" w:themeColor="text1"/>
        </w:rPr>
        <w:t>mathematically</w:t>
      </w:r>
      <w:r w:rsidR="00DF7F2A">
        <w:rPr>
          <w:rFonts w:eastAsiaTheme="minorEastAsia"/>
          <w:bCs/>
          <w:color w:val="000000" w:themeColor="text1"/>
        </w:rPr>
        <w:t xml:space="preserve"> derived method, the wave speed, </w:t>
      </w:r>
      <w:r w:rsidR="00DF7F2A">
        <w:rPr>
          <w:rFonts w:eastAsiaTheme="minorEastAsia"/>
          <w:bCs/>
          <w:i/>
          <w:color w:val="000000" w:themeColor="text1"/>
        </w:rPr>
        <w:t>v</w:t>
      </w:r>
      <w:r w:rsidR="00DF7F2A">
        <w:rPr>
          <w:rFonts w:eastAsiaTheme="minorEastAsia"/>
          <w:bCs/>
          <w:color w:val="000000" w:themeColor="text1"/>
        </w:rPr>
        <w:t xml:space="preserve">, was found to be </w:t>
      </w:r>
      <w:r w:rsidR="005245F6">
        <w:rPr>
          <w:rFonts w:eastAsiaTheme="minorEastAsia"/>
        </w:rPr>
        <w:t>23.8</w:t>
      </w:r>
      <m:oMath>
        <m:r>
          <w:rPr>
            <w:rFonts w:ascii="Cambria Math" w:hAnsi="Cambria Math"/>
          </w:rPr>
          <m:t>±</m:t>
        </m:r>
      </m:oMath>
      <w:r w:rsidR="005245F6">
        <w:rPr>
          <w:rFonts w:eastAsiaTheme="minorEastAsia"/>
        </w:rPr>
        <w:t>0.6</w:t>
      </w:r>
      <w:r w:rsidR="005245F6">
        <w:rPr>
          <w:rFonts w:eastAsiaTheme="minorEastAsia"/>
        </w:rPr>
        <w:t xml:space="preserve"> m/s, </w:t>
      </w:r>
      <w:r w:rsidR="005245F6">
        <w:rPr>
          <w:rFonts w:eastAsiaTheme="minorEastAsia"/>
          <w:bCs/>
          <w:color w:val="000000"/>
        </w:rPr>
        <w:t>and</w:t>
      </w:r>
      <w:r w:rsidR="005245F6">
        <w:rPr>
          <w:rFonts w:eastAsiaTheme="minorEastAsia"/>
          <w:bCs/>
          <w:color w:val="000000"/>
        </w:rPr>
        <w:t>,</w:t>
      </w:r>
      <w:r w:rsidR="005245F6">
        <w:rPr>
          <w:rFonts w:eastAsiaTheme="minorEastAsia"/>
          <w:bCs/>
          <w:color w:val="000000"/>
        </w:rPr>
        <w:t xml:space="preserve"> </w:t>
      </w:r>
      <w:r w:rsidR="005245F6" w:rsidRPr="00DF7F2A">
        <w:rPr>
          <w:rFonts w:eastAsiaTheme="minorEastAsia"/>
          <w:bCs/>
          <w:color w:val="000000" w:themeColor="text1"/>
        </w:rPr>
        <w:t>using the experimental value</w:t>
      </w:r>
      <w:r w:rsidR="005245F6">
        <w:rPr>
          <w:rFonts w:eastAsiaTheme="minorEastAsia"/>
          <w:bCs/>
          <w:color w:val="000000" w:themeColor="text1"/>
        </w:rPr>
        <w:t xml:space="preserve">, </w:t>
      </w:r>
      <w:r w:rsidR="005245F6">
        <w:rPr>
          <w:rFonts w:eastAsiaTheme="minorEastAsia"/>
          <w:bCs/>
          <w:i/>
          <w:color w:val="000000" w:themeColor="text1"/>
        </w:rPr>
        <w:t>v</w:t>
      </w:r>
      <w:r w:rsidR="005245F6">
        <w:rPr>
          <w:rFonts w:eastAsiaTheme="minorEastAsia"/>
          <w:bCs/>
          <w:color w:val="000000" w:themeColor="text1"/>
        </w:rPr>
        <w:t xml:space="preserve"> was found to be </w:t>
      </w:r>
      <w:r w:rsidR="005245F6">
        <w:rPr>
          <w:rFonts w:eastAsiaTheme="minorEastAsia"/>
        </w:rPr>
        <w:t>24.97</w:t>
      </w:r>
      <m:oMath>
        <m:r>
          <m:rPr>
            <m:sty m:val="p"/>
          </m:rPr>
          <w:rPr>
            <w:rFonts w:ascii="Cambria Math" w:hAnsi="Cambria Math"/>
          </w:rPr>
          <m:t>±</m:t>
        </m:r>
      </m:oMath>
      <w:r w:rsidR="005245F6" w:rsidRPr="00007CDD">
        <w:t>.0</w:t>
      </w:r>
      <w:r w:rsidR="005245F6">
        <w:t>7</w:t>
      </w:r>
      <w:r w:rsidR="005245F6">
        <w:t xml:space="preserve"> m/s. </w:t>
      </w:r>
      <w:r w:rsidR="006162B4">
        <w:t xml:space="preserve">These values are </w:t>
      </w:r>
      <w:r w:rsidR="004B1D3C">
        <w:t>almost</w:t>
      </w:r>
      <w:r w:rsidR="006162B4">
        <w:t xml:space="preserve"> within </w:t>
      </w:r>
      <w:r w:rsidR="004B1D3C">
        <w:t>each other’s</w:t>
      </w:r>
      <w:r w:rsidR="006162B4">
        <w:t xml:space="preserve"> </w:t>
      </w:r>
      <w:r w:rsidR="004B1D3C">
        <w:t>uncertainties</w:t>
      </w:r>
      <w:r w:rsidR="006162B4">
        <w:t>, but miss each other by .5</w:t>
      </w:r>
      <w:r w:rsidR="004B1D3C">
        <w:t xml:space="preserve"> m/s. These values are reasonably close, but their discrepancies raise flags about the validity of the experimental values found in method 2, since these are the value with a higher degree of uncertainty since there are more sources of error present in an experimental calculation.</w:t>
      </w:r>
      <w:r w:rsidR="00122153">
        <w:t xml:space="preserve"> </w:t>
      </w:r>
      <w:r w:rsidR="00122153">
        <w:rPr>
          <w:rFonts w:eastAsiaTheme="minorEastAsia"/>
          <w:bCs/>
          <w:color w:val="000000" w:themeColor="text1"/>
        </w:rPr>
        <w:t xml:space="preserve">For a 0.400kg mass suspension, using the mathematically derived method, the </w:t>
      </w:r>
      <w:r w:rsidR="00122153">
        <w:rPr>
          <w:rFonts w:eastAsiaTheme="minorEastAsia"/>
          <w:bCs/>
          <w:color w:val="000000" w:themeColor="text1"/>
        </w:rPr>
        <w:t xml:space="preserve">fundamental frequency </w:t>
      </w:r>
      <w:r w:rsidR="00122153">
        <w:rPr>
          <w:rFonts w:eastAsiaTheme="minorEastAsia"/>
          <w:bCs/>
          <w:color w:val="000000" w:themeColor="text1"/>
        </w:rPr>
        <w:t xml:space="preserve">was found to be </w:t>
      </w:r>
      <w:r w:rsidR="00122153">
        <w:rPr>
          <w:rFonts w:eastAsiaTheme="minorEastAsia"/>
        </w:rPr>
        <w:t>5.92</w:t>
      </w:r>
      <m:oMath>
        <m:r>
          <m:rPr>
            <m:sty m:val="p"/>
          </m:rPr>
          <w:rPr>
            <w:rFonts w:ascii="Cambria Math" w:hAnsi="Cambria Math"/>
          </w:rPr>
          <m:t>±</m:t>
        </m:r>
      </m:oMath>
      <w:r w:rsidR="00122153">
        <w:t>.01 Hz</w:t>
      </w:r>
      <w:r w:rsidR="00122153">
        <w:rPr>
          <w:rFonts w:eastAsiaTheme="minorEastAsia"/>
        </w:rPr>
        <w:t xml:space="preserve">, </w:t>
      </w:r>
      <w:r w:rsidR="00122153">
        <w:rPr>
          <w:rFonts w:eastAsiaTheme="minorEastAsia"/>
          <w:bCs/>
          <w:color w:val="000000"/>
        </w:rPr>
        <w:t xml:space="preserve">and, </w:t>
      </w:r>
      <w:r w:rsidR="00122153" w:rsidRPr="00DF7F2A">
        <w:rPr>
          <w:rFonts w:eastAsiaTheme="minorEastAsia"/>
          <w:bCs/>
          <w:color w:val="000000" w:themeColor="text1"/>
        </w:rPr>
        <w:t>using the experimental value</w:t>
      </w:r>
      <w:r w:rsidR="00122153">
        <w:rPr>
          <w:rFonts w:eastAsiaTheme="minorEastAsia"/>
          <w:bCs/>
          <w:color w:val="000000" w:themeColor="text1"/>
        </w:rPr>
        <w:t>,</w:t>
      </w:r>
      <w:r w:rsidR="00122153">
        <w:rPr>
          <w:rFonts w:eastAsiaTheme="minorEastAsia"/>
          <w:bCs/>
          <w:i/>
          <w:color w:val="000000" w:themeColor="text1"/>
        </w:rPr>
        <w:t xml:space="preserve"> </w:t>
      </w:r>
      <w:r w:rsidR="00122153" w:rsidRPr="00122153">
        <w:rPr>
          <w:rFonts w:eastAsiaTheme="minorEastAsia"/>
          <w:bCs/>
          <w:color w:val="000000" w:themeColor="text1"/>
        </w:rPr>
        <w:t>the fundamental frequency</w:t>
      </w:r>
      <w:r w:rsidR="00122153" w:rsidRPr="00122153">
        <w:rPr>
          <w:rFonts w:eastAsiaTheme="minorEastAsia"/>
          <w:bCs/>
          <w:color w:val="000000" w:themeColor="text1"/>
        </w:rPr>
        <w:t xml:space="preserve"> was </w:t>
      </w:r>
      <w:r w:rsidR="00122153">
        <w:rPr>
          <w:rFonts w:eastAsiaTheme="minorEastAsia"/>
          <w:bCs/>
          <w:color w:val="000000" w:themeColor="text1"/>
        </w:rPr>
        <w:t xml:space="preserve">found to be </w:t>
      </w:r>
      <w:r w:rsidR="00122153">
        <w:rPr>
          <w:rFonts w:eastAsiaTheme="minorEastAsia"/>
        </w:rPr>
        <w:t>6.211</w:t>
      </w:r>
      <m:oMath>
        <m:r>
          <m:rPr>
            <m:sty m:val="p"/>
          </m:rPr>
          <w:rPr>
            <w:rFonts w:ascii="Cambria Math" w:hAnsi="Cambria Math"/>
          </w:rPr>
          <m:t>±</m:t>
        </m:r>
      </m:oMath>
      <w:r w:rsidR="00122153" w:rsidRPr="00007CDD">
        <w:t>.0</w:t>
      </w:r>
      <w:r w:rsidR="00122153">
        <w:t>02</w:t>
      </w:r>
      <w:r w:rsidR="00122153">
        <w:t xml:space="preserve"> </w:t>
      </w:r>
      <w:r w:rsidR="000E2E61">
        <w:t>Hz</w:t>
      </w:r>
      <w:r w:rsidR="00122153">
        <w:t>.</w:t>
      </w:r>
      <w:r w:rsidR="0043500D">
        <w:t xml:space="preserve"> These values are clearly not within each other’s uncertainties, and this is excepted as the sources of error present in the wave speed calculation would also be present in the frequency calculations.</w:t>
      </w:r>
      <w:r w:rsidR="00F86A6D">
        <w:t xml:space="preserve"> Clearly,</w:t>
      </w:r>
      <w:r w:rsidR="00EA63EB">
        <w:t xml:space="preserve"> in all of these three</w:t>
      </w:r>
      <w:r w:rsidR="00F86A6D">
        <w:t xml:space="preserve"> calculations sources of error were present in the </w:t>
      </w:r>
      <w:r w:rsidR="00EA63EB">
        <w:t xml:space="preserve">experimental method values. This is likely due to the fairly rudimentary set </w:t>
      </w:r>
      <w:r w:rsidR="00EA63EB">
        <w:lastRenderedPageBreak/>
        <w:t>up of the experiment. One source of error present was the length of the string, the stretched portion of the string was only 2.01m long, which made observing nodes up to n=9 difficult. One way to alleviate this source of error would be to use a longer string. Another source of error was the shifting of the equipment. The experiment took place over the course of many hours, and equipment shifts were carefully avoided but likely occurred to some degree. For example, during the stretched spring portion of the experiment, the stand keeping the clamp in place slipped several times and had to be repositioned using a piece of tape used to mark its spot. In addition, during the pendulum part of the experiment, the damping magnets had to be removed and repositioned between each trial so that the spacing could be adjusted and measured. These sources of error could be alleviated by using more precise and better equipment such as a heavier stand or magnets that don’t need to be moved to be measured. Even though there were clear sources of errors present as evidenced by the discrepancies between the experimental and mathematically predicted values, the experiment was still valid in that it showed that the experimental results had at least some correlation to the predicted results. As a result, the experimental values were deemed usable only as rough estimates rather than precise values.</w:t>
      </w:r>
    </w:p>
    <w:p w14:paraId="2546CDC1" w14:textId="77777777" w:rsidR="0043500D" w:rsidRDefault="0043500D" w:rsidP="00560E81"/>
    <w:p w14:paraId="28501C7D" w14:textId="77777777" w:rsidR="0043500D" w:rsidRPr="00DF7F2A" w:rsidRDefault="0043500D" w:rsidP="00560E81"/>
    <w:p w14:paraId="6BD40F55" w14:textId="07745A99" w:rsidR="00560E81" w:rsidRDefault="00560E81" w:rsidP="00560E81">
      <w:pPr>
        <w:tabs>
          <w:tab w:val="left" w:pos="2096"/>
        </w:tabs>
      </w:pPr>
      <w:r>
        <w:t>Bibliography:</w:t>
      </w:r>
    </w:p>
    <w:p w14:paraId="090536CD" w14:textId="79BC30A2" w:rsidR="00560E81" w:rsidRPr="00560E81" w:rsidRDefault="002F457B" w:rsidP="00026377">
      <w:pPr>
        <w:pStyle w:val="NormalWeb"/>
        <w:numPr>
          <w:ilvl w:val="0"/>
          <w:numId w:val="10"/>
        </w:numPr>
      </w:pPr>
      <w:r>
        <w:rPr>
          <w:rFonts w:ascii="CMR12" w:hAnsi="CMR12"/>
        </w:rPr>
        <w:t xml:space="preserve">Campbell, W. C. </w:t>
      </w:r>
      <w:r w:rsidRPr="002F457B">
        <w:rPr>
          <w:rFonts w:ascii="CMTI12" w:hAnsi="CMTI12"/>
          <w:i/>
        </w:rPr>
        <w:t>et al</w:t>
      </w:r>
      <w:r>
        <w:rPr>
          <w:rFonts w:ascii="CMTI12" w:hAnsi="CMTI12"/>
        </w:rPr>
        <w:t xml:space="preserve">. </w:t>
      </w:r>
      <w:r>
        <w:rPr>
          <w:rFonts w:ascii="CMR12" w:hAnsi="CMR12"/>
        </w:rPr>
        <w:t xml:space="preserve">Physics 4AL: Mechanics Lab Manual (ver. August 31, 2017). (Univ. California Los Angeles, Los Angeles, California). </w:t>
      </w:r>
    </w:p>
    <w:sectPr w:rsidR="00560E81" w:rsidRPr="00560E81" w:rsidSect="00E801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639DB" w14:textId="77777777" w:rsidR="00C2353E" w:rsidRDefault="00C2353E" w:rsidP="007E60B0">
      <w:r>
        <w:separator/>
      </w:r>
    </w:p>
  </w:endnote>
  <w:endnote w:type="continuationSeparator" w:id="0">
    <w:p w14:paraId="07799DA5" w14:textId="77777777" w:rsidR="00C2353E" w:rsidRDefault="00C2353E" w:rsidP="007E6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R12">
    <w:altName w:val="Times New Roman"/>
    <w:panose1 w:val="00000000000000000000"/>
    <w:charset w:val="00"/>
    <w:family w:val="roman"/>
    <w:notTrueType/>
    <w:pitch w:val="default"/>
  </w:font>
  <w:font w:name="CMTI12">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EA293" w14:textId="77777777" w:rsidR="00C2353E" w:rsidRDefault="00C2353E" w:rsidP="007E60B0">
      <w:r>
        <w:separator/>
      </w:r>
    </w:p>
  </w:footnote>
  <w:footnote w:type="continuationSeparator" w:id="0">
    <w:p w14:paraId="016F1BC1" w14:textId="77777777" w:rsidR="00C2353E" w:rsidRDefault="00C2353E" w:rsidP="007E60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D7B29"/>
    <w:multiLevelType w:val="multilevel"/>
    <w:tmpl w:val="16DA14DE"/>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D16498"/>
    <w:multiLevelType w:val="hybridMultilevel"/>
    <w:tmpl w:val="E41A51DC"/>
    <w:lvl w:ilvl="0" w:tplc="5394B69C">
      <w:start w:val="1"/>
      <w:numFmt w:val="decimal"/>
      <w:lvlText w:val="%1."/>
      <w:lvlJc w:val="left"/>
      <w:pPr>
        <w:ind w:left="720" w:hanging="360"/>
      </w:pPr>
      <w:rPr>
        <w:rFonts w:asciiTheme="majorHAnsi" w:hAnsiTheme="majorHAnsi"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E4156"/>
    <w:multiLevelType w:val="multilevel"/>
    <w:tmpl w:val="607A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956B6F"/>
    <w:multiLevelType w:val="hybridMultilevel"/>
    <w:tmpl w:val="81E23220"/>
    <w:lvl w:ilvl="0" w:tplc="5394B69C">
      <w:start w:val="1"/>
      <w:numFmt w:val="decimal"/>
      <w:lvlText w:val="%1."/>
      <w:lvlJc w:val="left"/>
      <w:pPr>
        <w:ind w:left="720" w:hanging="360"/>
      </w:pPr>
      <w:rPr>
        <w:rFonts w:asciiTheme="majorHAnsi" w:hAnsiTheme="majorHAnsi"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A73C7C"/>
    <w:multiLevelType w:val="hybridMultilevel"/>
    <w:tmpl w:val="DEA0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2F3B8A"/>
    <w:multiLevelType w:val="multilevel"/>
    <w:tmpl w:val="AE20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AE5C72"/>
    <w:multiLevelType w:val="multilevel"/>
    <w:tmpl w:val="BB94C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D54A00"/>
    <w:multiLevelType w:val="multilevel"/>
    <w:tmpl w:val="3558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3973A9"/>
    <w:multiLevelType w:val="hybridMultilevel"/>
    <w:tmpl w:val="FA10D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9D1AB7"/>
    <w:multiLevelType w:val="multilevel"/>
    <w:tmpl w:val="81E23220"/>
    <w:lvl w:ilvl="0">
      <w:start w:val="1"/>
      <w:numFmt w:val="decimal"/>
      <w:lvlText w:val="%1."/>
      <w:lvlJc w:val="left"/>
      <w:pPr>
        <w:ind w:left="720" w:hanging="360"/>
      </w:pPr>
      <w:rPr>
        <w:rFonts w:asciiTheme="majorHAnsi" w:hAnsiTheme="majorHAnsi" w:hint="default"/>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C4D6AED"/>
    <w:multiLevelType w:val="multilevel"/>
    <w:tmpl w:val="BB58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0B67A41"/>
    <w:multiLevelType w:val="hybridMultilevel"/>
    <w:tmpl w:val="8534AA42"/>
    <w:lvl w:ilvl="0" w:tplc="A8C884BC">
      <w:start w:val="1"/>
      <w:numFmt w:val="decimal"/>
      <w:lvlText w:val="%1."/>
      <w:lvlJc w:val="left"/>
      <w:pPr>
        <w:ind w:left="720" w:hanging="360"/>
      </w:pPr>
      <w:rPr>
        <w:rFonts w:asciiTheme="minorHAnsi" w:eastAsiaTheme="minorHAnsi" w:hAnsiTheme="minorHAnsi" w:hint="default"/>
        <w:b w:val="0"/>
        <w:i/>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702BB1"/>
    <w:multiLevelType w:val="multilevel"/>
    <w:tmpl w:val="C126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900ABE"/>
    <w:multiLevelType w:val="multilevel"/>
    <w:tmpl w:val="AE54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lvlOverride w:ilvl="0">
      <w:lvl w:ilvl="0">
        <w:numFmt w:val="decimal"/>
        <w:lvlText w:val="%1."/>
        <w:lvlJc w:val="left"/>
      </w:lvl>
    </w:lvlOverride>
  </w:num>
  <w:num w:numId="3">
    <w:abstractNumId w:val="13"/>
  </w:num>
  <w:num w:numId="4">
    <w:abstractNumId w:val="11"/>
  </w:num>
  <w:num w:numId="5">
    <w:abstractNumId w:val="4"/>
  </w:num>
  <w:num w:numId="6">
    <w:abstractNumId w:val="5"/>
  </w:num>
  <w:num w:numId="7">
    <w:abstractNumId w:val="3"/>
  </w:num>
  <w:num w:numId="8">
    <w:abstractNumId w:val="9"/>
  </w:num>
  <w:num w:numId="9">
    <w:abstractNumId w:val="1"/>
  </w:num>
  <w:num w:numId="10">
    <w:abstractNumId w:val="8"/>
  </w:num>
  <w:num w:numId="11">
    <w:abstractNumId w:val="7"/>
  </w:num>
  <w:num w:numId="12">
    <w:abstractNumId w:val="2"/>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9F5"/>
    <w:rsid w:val="00003588"/>
    <w:rsid w:val="00007CDD"/>
    <w:rsid w:val="00017173"/>
    <w:rsid w:val="0002060D"/>
    <w:rsid w:val="0002372A"/>
    <w:rsid w:val="000244C5"/>
    <w:rsid w:val="00026377"/>
    <w:rsid w:val="00033186"/>
    <w:rsid w:val="000339F9"/>
    <w:rsid w:val="000415A4"/>
    <w:rsid w:val="00050B45"/>
    <w:rsid w:val="00054DD3"/>
    <w:rsid w:val="0005791E"/>
    <w:rsid w:val="000611DC"/>
    <w:rsid w:val="00066B4F"/>
    <w:rsid w:val="000713D4"/>
    <w:rsid w:val="000744AA"/>
    <w:rsid w:val="00074EC5"/>
    <w:rsid w:val="00075822"/>
    <w:rsid w:val="00080570"/>
    <w:rsid w:val="00081BAA"/>
    <w:rsid w:val="00083782"/>
    <w:rsid w:val="0008449C"/>
    <w:rsid w:val="00090EEE"/>
    <w:rsid w:val="00095796"/>
    <w:rsid w:val="000A53BD"/>
    <w:rsid w:val="000A725B"/>
    <w:rsid w:val="000B4F39"/>
    <w:rsid w:val="000B5B3E"/>
    <w:rsid w:val="000C27F1"/>
    <w:rsid w:val="000C68FF"/>
    <w:rsid w:val="000D0642"/>
    <w:rsid w:val="000D352B"/>
    <w:rsid w:val="000D388C"/>
    <w:rsid w:val="000D64A8"/>
    <w:rsid w:val="000E27F9"/>
    <w:rsid w:val="000E2E61"/>
    <w:rsid w:val="000E4185"/>
    <w:rsid w:val="000F100B"/>
    <w:rsid w:val="000F15A6"/>
    <w:rsid w:val="000F3CA8"/>
    <w:rsid w:val="000F43FD"/>
    <w:rsid w:val="000F5B15"/>
    <w:rsid w:val="000F74CA"/>
    <w:rsid w:val="00105DF6"/>
    <w:rsid w:val="00105F5A"/>
    <w:rsid w:val="00106B77"/>
    <w:rsid w:val="00111627"/>
    <w:rsid w:val="00114B82"/>
    <w:rsid w:val="001162E9"/>
    <w:rsid w:val="00121085"/>
    <w:rsid w:val="00122153"/>
    <w:rsid w:val="00123130"/>
    <w:rsid w:val="0012460E"/>
    <w:rsid w:val="00127517"/>
    <w:rsid w:val="00130573"/>
    <w:rsid w:val="0013579F"/>
    <w:rsid w:val="00136604"/>
    <w:rsid w:val="00137832"/>
    <w:rsid w:val="00144B97"/>
    <w:rsid w:val="00145F35"/>
    <w:rsid w:val="0015025E"/>
    <w:rsid w:val="00150C55"/>
    <w:rsid w:val="0015352A"/>
    <w:rsid w:val="0015422E"/>
    <w:rsid w:val="001548D4"/>
    <w:rsid w:val="00155091"/>
    <w:rsid w:val="00160626"/>
    <w:rsid w:val="001626FA"/>
    <w:rsid w:val="00164BF7"/>
    <w:rsid w:val="00170ACC"/>
    <w:rsid w:val="00174C0E"/>
    <w:rsid w:val="001813A6"/>
    <w:rsid w:val="00185852"/>
    <w:rsid w:val="00186353"/>
    <w:rsid w:val="00197B80"/>
    <w:rsid w:val="001A1FC4"/>
    <w:rsid w:val="001A3C53"/>
    <w:rsid w:val="001B1C9F"/>
    <w:rsid w:val="001C133D"/>
    <w:rsid w:val="001C1D16"/>
    <w:rsid w:val="001C58B5"/>
    <w:rsid w:val="001D299D"/>
    <w:rsid w:val="001D29F2"/>
    <w:rsid w:val="001F06D2"/>
    <w:rsid w:val="00203735"/>
    <w:rsid w:val="0020484A"/>
    <w:rsid w:val="002048AE"/>
    <w:rsid w:val="002200BC"/>
    <w:rsid w:val="002236E4"/>
    <w:rsid w:val="00227D53"/>
    <w:rsid w:val="0023047F"/>
    <w:rsid w:val="00230AED"/>
    <w:rsid w:val="002316F4"/>
    <w:rsid w:val="002449F5"/>
    <w:rsid w:val="00246DA5"/>
    <w:rsid w:val="002543C7"/>
    <w:rsid w:val="00254C62"/>
    <w:rsid w:val="00256527"/>
    <w:rsid w:val="0025679B"/>
    <w:rsid w:val="00260369"/>
    <w:rsid w:val="0027014D"/>
    <w:rsid w:val="0027072D"/>
    <w:rsid w:val="002717F8"/>
    <w:rsid w:val="002723ED"/>
    <w:rsid w:val="00275216"/>
    <w:rsid w:val="00277046"/>
    <w:rsid w:val="0028347E"/>
    <w:rsid w:val="00286189"/>
    <w:rsid w:val="00286BC1"/>
    <w:rsid w:val="0029722E"/>
    <w:rsid w:val="00297333"/>
    <w:rsid w:val="002A1211"/>
    <w:rsid w:val="002A48E2"/>
    <w:rsid w:val="002B0B60"/>
    <w:rsid w:val="002C3C7D"/>
    <w:rsid w:val="002C62EB"/>
    <w:rsid w:val="002D143F"/>
    <w:rsid w:val="002E010B"/>
    <w:rsid w:val="002E3858"/>
    <w:rsid w:val="002E4F0E"/>
    <w:rsid w:val="002E7CAB"/>
    <w:rsid w:val="002F1C8E"/>
    <w:rsid w:val="002F2D24"/>
    <w:rsid w:val="002F457B"/>
    <w:rsid w:val="002F61A2"/>
    <w:rsid w:val="00303A68"/>
    <w:rsid w:val="00304B14"/>
    <w:rsid w:val="00305141"/>
    <w:rsid w:val="003078EA"/>
    <w:rsid w:val="0031227E"/>
    <w:rsid w:val="00316DAB"/>
    <w:rsid w:val="00324816"/>
    <w:rsid w:val="0032700F"/>
    <w:rsid w:val="00340E4B"/>
    <w:rsid w:val="003419B3"/>
    <w:rsid w:val="00341F8B"/>
    <w:rsid w:val="00344755"/>
    <w:rsid w:val="00354D3A"/>
    <w:rsid w:val="00362642"/>
    <w:rsid w:val="00365559"/>
    <w:rsid w:val="00366C30"/>
    <w:rsid w:val="00366C3F"/>
    <w:rsid w:val="00370CD1"/>
    <w:rsid w:val="00371C23"/>
    <w:rsid w:val="00374C2B"/>
    <w:rsid w:val="00375D3C"/>
    <w:rsid w:val="00377A5C"/>
    <w:rsid w:val="003822E7"/>
    <w:rsid w:val="00382F57"/>
    <w:rsid w:val="00385E92"/>
    <w:rsid w:val="00385F44"/>
    <w:rsid w:val="003958B1"/>
    <w:rsid w:val="00396659"/>
    <w:rsid w:val="0039675F"/>
    <w:rsid w:val="003A0464"/>
    <w:rsid w:val="003A7A04"/>
    <w:rsid w:val="003B00BE"/>
    <w:rsid w:val="003B3D6E"/>
    <w:rsid w:val="003B59C9"/>
    <w:rsid w:val="003C1D1D"/>
    <w:rsid w:val="003C49AB"/>
    <w:rsid w:val="003C517F"/>
    <w:rsid w:val="003D4852"/>
    <w:rsid w:val="003D6127"/>
    <w:rsid w:val="003D69EA"/>
    <w:rsid w:val="003E1757"/>
    <w:rsid w:val="003E4662"/>
    <w:rsid w:val="003E5CCE"/>
    <w:rsid w:val="003F0D59"/>
    <w:rsid w:val="003F415B"/>
    <w:rsid w:val="003F478A"/>
    <w:rsid w:val="004051B7"/>
    <w:rsid w:val="004060B4"/>
    <w:rsid w:val="0040689C"/>
    <w:rsid w:val="004113A3"/>
    <w:rsid w:val="00423377"/>
    <w:rsid w:val="00423B27"/>
    <w:rsid w:val="00427D90"/>
    <w:rsid w:val="00432B40"/>
    <w:rsid w:val="004338C2"/>
    <w:rsid w:val="0043500D"/>
    <w:rsid w:val="00436653"/>
    <w:rsid w:val="00444649"/>
    <w:rsid w:val="00454975"/>
    <w:rsid w:val="004613DA"/>
    <w:rsid w:val="004627F5"/>
    <w:rsid w:val="0046306A"/>
    <w:rsid w:val="0047193E"/>
    <w:rsid w:val="00474225"/>
    <w:rsid w:val="00480746"/>
    <w:rsid w:val="0048163C"/>
    <w:rsid w:val="00484056"/>
    <w:rsid w:val="00487938"/>
    <w:rsid w:val="00491199"/>
    <w:rsid w:val="00492DE5"/>
    <w:rsid w:val="00496B22"/>
    <w:rsid w:val="004A4C7B"/>
    <w:rsid w:val="004A4E46"/>
    <w:rsid w:val="004A5E8C"/>
    <w:rsid w:val="004B1D3C"/>
    <w:rsid w:val="004B1F32"/>
    <w:rsid w:val="004B2EA2"/>
    <w:rsid w:val="004B50AC"/>
    <w:rsid w:val="004B5A04"/>
    <w:rsid w:val="004C113D"/>
    <w:rsid w:val="004C1725"/>
    <w:rsid w:val="004C2DD1"/>
    <w:rsid w:val="004C301B"/>
    <w:rsid w:val="004C4295"/>
    <w:rsid w:val="004C7E40"/>
    <w:rsid w:val="004D36A9"/>
    <w:rsid w:val="004D4D9D"/>
    <w:rsid w:val="004D5900"/>
    <w:rsid w:val="004D59E2"/>
    <w:rsid w:val="004E1B2A"/>
    <w:rsid w:val="004E1CF3"/>
    <w:rsid w:val="004E55F6"/>
    <w:rsid w:val="004F05B4"/>
    <w:rsid w:val="004F264E"/>
    <w:rsid w:val="00500686"/>
    <w:rsid w:val="00511B55"/>
    <w:rsid w:val="00514835"/>
    <w:rsid w:val="00523105"/>
    <w:rsid w:val="005245F6"/>
    <w:rsid w:val="00530701"/>
    <w:rsid w:val="005332AC"/>
    <w:rsid w:val="00551B36"/>
    <w:rsid w:val="00560E81"/>
    <w:rsid w:val="00562DC6"/>
    <w:rsid w:val="0056513A"/>
    <w:rsid w:val="005661B9"/>
    <w:rsid w:val="005669FF"/>
    <w:rsid w:val="005739AA"/>
    <w:rsid w:val="00576BB2"/>
    <w:rsid w:val="0058036E"/>
    <w:rsid w:val="00582AAD"/>
    <w:rsid w:val="005844F2"/>
    <w:rsid w:val="005920D5"/>
    <w:rsid w:val="00593564"/>
    <w:rsid w:val="0059578D"/>
    <w:rsid w:val="0059599E"/>
    <w:rsid w:val="00596C4A"/>
    <w:rsid w:val="00596F49"/>
    <w:rsid w:val="0059731F"/>
    <w:rsid w:val="00597990"/>
    <w:rsid w:val="005A4750"/>
    <w:rsid w:val="005A6969"/>
    <w:rsid w:val="005B1803"/>
    <w:rsid w:val="005C31EE"/>
    <w:rsid w:val="005C60BF"/>
    <w:rsid w:val="005C75A3"/>
    <w:rsid w:val="005D27AB"/>
    <w:rsid w:val="005D292E"/>
    <w:rsid w:val="005D6324"/>
    <w:rsid w:val="005D7EBD"/>
    <w:rsid w:val="005F38C7"/>
    <w:rsid w:val="005F72C6"/>
    <w:rsid w:val="00602028"/>
    <w:rsid w:val="006162B4"/>
    <w:rsid w:val="006168ED"/>
    <w:rsid w:val="00625770"/>
    <w:rsid w:val="006264DB"/>
    <w:rsid w:val="006279C2"/>
    <w:rsid w:val="00640CC3"/>
    <w:rsid w:val="00641AA0"/>
    <w:rsid w:val="006420B0"/>
    <w:rsid w:val="0064289E"/>
    <w:rsid w:val="00644005"/>
    <w:rsid w:val="00645944"/>
    <w:rsid w:val="00647164"/>
    <w:rsid w:val="00647440"/>
    <w:rsid w:val="0065193C"/>
    <w:rsid w:val="00666428"/>
    <w:rsid w:val="00673901"/>
    <w:rsid w:val="00673B12"/>
    <w:rsid w:val="0067421E"/>
    <w:rsid w:val="006807DB"/>
    <w:rsid w:val="0068119A"/>
    <w:rsid w:val="00685863"/>
    <w:rsid w:val="00690199"/>
    <w:rsid w:val="00690E20"/>
    <w:rsid w:val="006922ED"/>
    <w:rsid w:val="006D1EC1"/>
    <w:rsid w:val="006D7B8B"/>
    <w:rsid w:val="006E2F02"/>
    <w:rsid w:val="006E3E34"/>
    <w:rsid w:val="006E3F2E"/>
    <w:rsid w:val="006E5DE7"/>
    <w:rsid w:val="006F13DE"/>
    <w:rsid w:val="006F13DF"/>
    <w:rsid w:val="006F2DEE"/>
    <w:rsid w:val="006F3241"/>
    <w:rsid w:val="006F7605"/>
    <w:rsid w:val="00707FA5"/>
    <w:rsid w:val="00716EBE"/>
    <w:rsid w:val="007177E7"/>
    <w:rsid w:val="00717E25"/>
    <w:rsid w:val="00722510"/>
    <w:rsid w:val="00727285"/>
    <w:rsid w:val="007300D3"/>
    <w:rsid w:val="00733150"/>
    <w:rsid w:val="00733344"/>
    <w:rsid w:val="00733E03"/>
    <w:rsid w:val="00736DC8"/>
    <w:rsid w:val="007569D1"/>
    <w:rsid w:val="00763DD7"/>
    <w:rsid w:val="00766861"/>
    <w:rsid w:val="0077085A"/>
    <w:rsid w:val="00770B44"/>
    <w:rsid w:val="00775293"/>
    <w:rsid w:val="00776B38"/>
    <w:rsid w:val="00777564"/>
    <w:rsid w:val="00781362"/>
    <w:rsid w:val="00781606"/>
    <w:rsid w:val="007A4534"/>
    <w:rsid w:val="007A4563"/>
    <w:rsid w:val="007B4275"/>
    <w:rsid w:val="007C3910"/>
    <w:rsid w:val="007D0384"/>
    <w:rsid w:val="007D311C"/>
    <w:rsid w:val="007D4D09"/>
    <w:rsid w:val="007D5B37"/>
    <w:rsid w:val="007E60B0"/>
    <w:rsid w:val="007E7497"/>
    <w:rsid w:val="007F4516"/>
    <w:rsid w:val="00803247"/>
    <w:rsid w:val="00803E47"/>
    <w:rsid w:val="0080407C"/>
    <w:rsid w:val="008046B5"/>
    <w:rsid w:val="008116FC"/>
    <w:rsid w:val="0081242F"/>
    <w:rsid w:val="00812C26"/>
    <w:rsid w:val="00815828"/>
    <w:rsid w:val="00817238"/>
    <w:rsid w:val="00820443"/>
    <w:rsid w:val="00822F12"/>
    <w:rsid w:val="00826B3B"/>
    <w:rsid w:val="00827922"/>
    <w:rsid w:val="00840A52"/>
    <w:rsid w:val="008415E8"/>
    <w:rsid w:val="0085278E"/>
    <w:rsid w:val="00860BDD"/>
    <w:rsid w:val="0086685F"/>
    <w:rsid w:val="00867A59"/>
    <w:rsid w:val="00872AFE"/>
    <w:rsid w:val="00874483"/>
    <w:rsid w:val="00874B17"/>
    <w:rsid w:val="00874CF7"/>
    <w:rsid w:val="00875563"/>
    <w:rsid w:val="008845F0"/>
    <w:rsid w:val="00886D22"/>
    <w:rsid w:val="00887997"/>
    <w:rsid w:val="00893051"/>
    <w:rsid w:val="00894C86"/>
    <w:rsid w:val="008A3F74"/>
    <w:rsid w:val="008A61F5"/>
    <w:rsid w:val="008B295C"/>
    <w:rsid w:val="008B2E63"/>
    <w:rsid w:val="008C2E86"/>
    <w:rsid w:val="008C5C41"/>
    <w:rsid w:val="008E098E"/>
    <w:rsid w:val="008E1B75"/>
    <w:rsid w:val="008E6496"/>
    <w:rsid w:val="008F51F6"/>
    <w:rsid w:val="008F54AB"/>
    <w:rsid w:val="008F63C1"/>
    <w:rsid w:val="008F77B5"/>
    <w:rsid w:val="00922323"/>
    <w:rsid w:val="009238CE"/>
    <w:rsid w:val="00933FBA"/>
    <w:rsid w:val="0093670F"/>
    <w:rsid w:val="00946128"/>
    <w:rsid w:val="0095093E"/>
    <w:rsid w:val="009533B1"/>
    <w:rsid w:val="009540DF"/>
    <w:rsid w:val="009608C2"/>
    <w:rsid w:val="00961FFA"/>
    <w:rsid w:val="0096400B"/>
    <w:rsid w:val="00967569"/>
    <w:rsid w:val="00985321"/>
    <w:rsid w:val="00985F78"/>
    <w:rsid w:val="00987D80"/>
    <w:rsid w:val="00990EE9"/>
    <w:rsid w:val="00992E83"/>
    <w:rsid w:val="00992F24"/>
    <w:rsid w:val="009A11E3"/>
    <w:rsid w:val="009B2FF3"/>
    <w:rsid w:val="009B3167"/>
    <w:rsid w:val="009C49C4"/>
    <w:rsid w:val="009C668B"/>
    <w:rsid w:val="009C6BD2"/>
    <w:rsid w:val="009D01B0"/>
    <w:rsid w:val="009D5D4D"/>
    <w:rsid w:val="009F5915"/>
    <w:rsid w:val="009F6A3D"/>
    <w:rsid w:val="00A014E8"/>
    <w:rsid w:val="00A03BAC"/>
    <w:rsid w:val="00A11B47"/>
    <w:rsid w:val="00A11B7D"/>
    <w:rsid w:val="00A17699"/>
    <w:rsid w:val="00A21FAB"/>
    <w:rsid w:val="00A24A06"/>
    <w:rsid w:val="00A250A7"/>
    <w:rsid w:val="00A35CAD"/>
    <w:rsid w:val="00A4426C"/>
    <w:rsid w:val="00A44A7F"/>
    <w:rsid w:val="00A469E3"/>
    <w:rsid w:val="00A46E65"/>
    <w:rsid w:val="00A5337D"/>
    <w:rsid w:val="00A60D7E"/>
    <w:rsid w:val="00A732B5"/>
    <w:rsid w:val="00A76C29"/>
    <w:rsid w:val="00A82777"/>
    <w:rsid w:val="00A84861"/>
    <w:rsid w:val="00A856B5"/>
    <w:rsid w:val="00AA1B0F"/>
    <w:rsid w:val="00AA42EE"/>
    <w:rsid w:val="00AA5EE5"/>
    <w:rsid w:val="00AA656C"/>
    <w:rsid w:val="00AA7BFF"/>
    <w:rsid w:val="00AA7CA0"/>
    <w:rsid w:val="00AB299B"/>
    <w:rsid w:val="00AC32D9"/>
    <w:rsid w:val="00AC4594"/>
    <w:rsid w:val="00AD77CD"/>
    <w:rsid w:val="00AE0FB4"/>
    <w:rsid w:val="00AE7B42"/>
    <w:rsid w:val="00AF0A21"/>
    <w:rsid w:val="00AF1AF1"/>
    <w:rsid w:val="00AF25C5"/>
    <w:rsid w:val="00AF61C2"/>
    <w:rsid w:val="00AF79D8"/>
    <w:rsid w:val="00B038D9"/>
    <w:rsid w:val="00B05CA0"/>
    <w:rsid w:val="00B06436"/>
    <w:rsid w:val="00B066E3"/>
    <w:rsid w:val="00B07BA1"/>
    <w:rsid w:val="00B11170"/>
    <w:rsid w:val="00B11ED1"/>
    <w:rsid w:val="00B12564"/>
    <w:rsid w:val="00B2031A"/>
    <w:rsid w:val="00B21E14"/>
    <w:rsid w:val="00B2214C"/>
    <w:rsid w:val="00B26976"/>
    <w:rsid w:val="00B32BA2"/>
    <w:rsid w:val="00B36F02"/>
    <w:rsid w:val="00B4442B"/>
    <w:rsid w:val="00B46745"/>
    <w:rsid w:val="00B56409"/>
    <w:rsid w:val="00B56D6B"/>
    <w:rsid w:val="00B60D61"/>
    <w:rsid w:val="00B611F8"/>
    <w:rsid w:val="00B61F99"/>
    <w:rsid w:val="00B809FF"/>
    <w:rsid w:val="00B828F0"/>
    <w:rsid w:val="00B9240D"/>
    <w:rsid w:val="00B92DEF"/>
    <w:rsid w:val="00B93BF1"/>
    <w:rsid w:val="00BA0E76"/>
    <w:rsid w:val="00BA31F6"/>
    <w:rsid w:val="00BA3434"/>
    <w:rsid w:val="00BA3526"/>
    <w:rsid w:val="00BA55A5"/>
    <w:rsid w:val="00BB0323"/>
    <w:rsid w:val="00BB1930"/>
    <w:rsid w:val="00BC1CFE"/>
    <w:rsid w:val="00BC4E1E"/>
    <w:rsid w:val="00BD0A76"/>
    <w:rsid w:val="00BD4402"/>
    <w:rsid w:val="00BD4C22"/>
    <w:rsid w:val="00BD6FE2"/>
    <w:rsid w:val="00BE311D"/>
    <w:rsid w:val="00BE359E"/>
    <w:rsid w:val="00BF0C99"/>
    <w:rsid w:val="00BF102C"/>
    <w:rsid w:val="00C047C7"/>
    <w:rsid w:val="00C059BE"/>
    <w:rsid w:val="00C12680"/>
    <w:rsid w:val="00C14779"/>
    <w:rsid w:val="00C1608C"/>
    <w:rsid w:val="00C16AB5"/>
    <w:rsid w:val="00C21089"/>
    <w:rsid w:val="00C2353E"/>
    <w:rsid w:val="00C23F16"/>
    <w:rsid w:val="00C244E1"/>
    <w:rsid w:val="00C25BA8"/>
    <w:rsid w:val="00C30AD9"/>
    <w:rsid w:val="00C3244C"/>
    <w:rsid w:val="00C32CF4"/>
    <w:rsid w:val="00C3591B"/>
    <w:rsid w:val="00C37F2E"/>
    <w:rsid w:val="00C402D1"/>
    <w:rsid w:val="00C55C10"/>
    <w:rsid w:val="00C652EC"/>
    <w:rsid w:val="00C660F5"/>
    <w:rsid w:val="00C83F28"/>
    <w:rsid w:val="00C870DA"/>
    <w:rsid w:val="00C93901"/>
    <w:rsid w:val="00C96256"/>
    <w:rsid w:val="00CA1A92"/>
    <w:rsid w:val="00CA3136"/>
    <w:rsid w:val="00CA78DC"/>
    <w:rsid w:val="00CB4271"/>
    <w:rsid w:val="00CB6DDE"/>
    <w:rsid w:val="00CB7908"/>
    <w:rsid w:val="00CC08FF"/>
    <w:rsid w:val="00CD3B42"/>
    <w:rsid w:val="00CE30DC"/>
    <w:rsid w:val="00CE40E2"/>
    <w:rsid w:val="00CE5CE8"/>
    <w:rsid w:val="00CF1298"/>
    <w:rsid w:val="00D05C3A"/>
    <w:rsid w:val="00D066C8"/>
    <w:rsid w:val="00D14B69"/>
    <w:rsid w:val="00D156B4"/>
    <w:rsid w:val="00D27450"/>
    <w:rsid w:val="00D32DB4"/>
    <w:rsid w:val="00D35478"/>
    <w:rsid w:val="00D35871"/>
    <w:rsid w:val="00D4138E"/>
    <w:rsid w:val="00D434C1"/>
    <w:rsid w:val="00D52F4A"/>
    <w:rsid w:val="00D57D2E"/>
    <w:rsid w:val="00D7085D"/>
    <w:rsid w:val="00D800E2"/>
    <w:rsid w:val="00D8120F"/>
    <w:rsid w:val="00D81CB8"/>
    <w:rsid w:val="00D828F7"/>
    <w:rsid w:val="00D830BA"/>
    <w:rsid w:val="00D90DF3"/>
    <w:rsid w:val="00DA3D24"/>
    <w:rsid w:val="00DA4084"/>
    <w:rsid w:val="00DB00D1"/>
    <w:rsid w:val="00DB12A5"/>
    <w:rsid w:val="00DB1676"/>
    <w:rsid w:val="00DB190D"/>
    <w:rsid w:val="00DB5C7C"/>
    <w:rsid w:val="00DC18C3"/>
    <w:rsid w:val="00DD06F8"/>
    <w:rsid w:val="00DD71A8"/>
    <w:rsid w:val="00DD74D8"/>
    <w:rsid w:val="00DE0C69"/>
    <w:rsid w:val="00DE4258"/>
    <w:rsid w:val="00DE4C77"/>
    <w:rsid w:val="00DE6792"/>
    <w:rsid w:val="00DF0228"/>
    <w:rsid w:val="00DF5776"/>
    <w:rsid w:val="00DF680E"/>
    <w:rsid w:val="00DF79F1"/>
    <w:rsid w:val="00DF7F2A"/>
    <w:rsid w:val="00E16CBC"/>
    <w:rsid w:val="00E20093"/>
    <w:rsid w:val="00E26854"/>
    <w:rsid w:val="00E27F34"/>
    <w:rsid w:val="00E33372"/>
    <w:rsid w:val="00E406AE"/>
    <w:rsid w:val="00E4587A"/>
    <w:rsid w:val="00E46318"/>
    <w:rsid w:val="00E47D36"/>
    <w:rsid w:val="00E50DFB"/>
    <w:rsid w:val="00E52145"/>
    <w:rsid w:val="00E53C50"/>
    <w:rsid w:val="00E67B61"/>
    <w:rsid w:val="00E72031"/>
    <w:rsid w:val="00E74669"/>
    <w:rsid w:val="00E801BB"/>
    <w:rsid w:val="00E829E7"/>
    <w:rsid w:val="00E93018"/>
    <w:rsid w:val="00EA1B89"/>
    <w:rsid w:val="00EA49F7"/>
    <w:rsid w:val="00EA63EB"/>
    <w:rsid w:val="00EA75DB"/>
    <w:rsid w:val="00EB599E"/>
    <w:rsid w:val="00EC54F4"/>
    <w:rsid w:val="00ED24A0"/>
    <w:rsid w:val="00ED4670"/>
    <w:rsid w:val="00ED58E9"/>
    <w:rsid w:val="00ED5BDE"/>
    <w:rsid w:val="00ED770C"/>
    <w:rsid w:val="00ED7DC0"/>
    <w:rsid w:val="00EF5C40"/>
    <w:rsid w:val="00EF7650"/>
    <w:rsid w:val="00F11EA5"/>
    <w:rsid w:val="00F169AE"/>
    <w:rsid w:val="00F16DEC"/>
    <w:rsid w:val="00F17169"/>
    <w:rsid w:val="00F262FA"/>
    <w:rsid w:val="00F275D5"/>
    <w:rsid w:val="00F322F7"/>
    <w:rsid w:val="00F41FC6"/>
    <w:rsid w:val="00F42088"/>
    <w:rsid w:val="00F534A5"/>
    <w:rsid w:val="00F538BA"/>
    <w:rsid w:val="00F53E60"/>
    <w:rsid w:val="00F66AE6"/>
    <w:rsid w:val="00F72544"/>
    <w:rsid w:val="00F73DD0"/>
    <w:rsid w:val="00F814E7"/>
    <w:rsid w:val="00F857DA"/>
    <w:rsid w:val="00F86A6D"/>
    <w:rsid w:val="00F92DC2"/>
    <w:rsid w:val="00FA0046"/>
    <w:rsid w:val="00FA27F8"/>
    <w:rsid w:val="00FB1F0E"/>
    <w:rsid w:val="00FB58E4"/>
    <w:rsid w:val="00FB7B02"/>
    <w:rsid w:val="00FC08F3"/>
    <w:rsid w:val="00FC587A"/>
    <w:rsid w:val="00FC678B"/>
    <w:rsid w:val="00FD056D"/>
    <w:rsid w:val="00FD18D7"/>
    <w:rsid w:val="00FD1EE4"/>
    <w:rsid w:val="00FD2891"/>
    <w:rsid w:val="00FE2C23"/>
    <w:rsid w:val="00FF1495"/>
    <w:rsid w:val="00FF36C7"/>
    <w:rsid w:val="00FF519F"/>
    <w:rsid w:val="00FF79C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94B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5A04"/>
    <w:rPr>
      <w:rFonts w:ascii="Times New Roman" w:hAnsi="Times New Roman" w:cs="Times New Roman"/>
    </w:rPr>
  </w:style>
  <w:style w:type="paragraph" w:styleId="Heading1">
    <w:name w:val="heading 1"/>
    <w:basedOn w:val="Normal"/>
    <w:link w:val="Heading1Char"/>
    <w:uiPriority w:val="9"/>
    <w:qFormat/>
    <w:rsid w:val="005D292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49F5"/>
    <w:rPr>
      <w:b/>
      <w:bCs/>
    </w:rPr>
  </w:style>
  <w:style w:type="paragraph" w:styleId="NormalWeb">
    <w:name w:val="Normal (Web)"/>
    <w:basedOn w:val="Normal"/>
    <w:uiPriority w:val="99"/>
    <w:unhideWhenUsed/>
    <w:rsid w:val="002449F5"/>
    <w:pPr>
      <w:spacing w:before="100" w:beforeAutospacing="1" w:after="100" w:afterAutospacing="1"/>
    </w:pPr>
  </w:style>
  <w:style w:type="character" w:styleId="PlaceholderText">
    <w:name w:val="Placeholder Text"/>
    <w:basedOn w:val="DefaultParagraphFont"/>
    <w:uiPriority w:val="99"/>
    <w:semiHidden/>
    <w:rsid w:val="002A48E2"/>
    <w:rPr>
      <w:color w:val="808080"/>
    </w:rPr>
  </w:style>
  <w:style w:type="paragraph" w:styleId="ListParagraph">
    <w:name w:val="List Paragraph"/>
    <w:basedOn w:val="Normal"/>
    <w:uiPriority w:val="34"/>
    <w:qFormat/>
    <w:rsid w:val="00B93BF1"/>
    <w:pPr>
      <w:ind w:left="720"/>
      <w:contextualSpacing/>
    </w:pPr>
    <w:rPr>
      <w:rFonts w:asciiTheme="minorHAnsi" w:hAnsiTheme="minorHAnsi" w:cstheme="minorBidi"/>
    </w:rPr>
  </w:style>
  <w:style w:type="paragraph" w:styleId="Header">
    <w:name w:val="header"/>
    <w:basedOn w:val="Normal"/>
    <w:link w:val="HeaderChar"/>
    <w:uiPriority w:val="99"/>
    <w:unhideWhenUsed/>
    <w:rsid w:val="007E60B0"/>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7E60B0"/>
  </w:style>
  <w:style w:type="paragraph" w:styleId="Footer">
    <w:name w:val="footer"/>
    <w:basedOn w:val="Normal"/>
    <w:link w:val="FooterChar"/>
    <w:uiPriority w:val="99"/>
    <w:unhideWhenUsed/>
    <w:rsid w:val="007E60B0"/>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7E60B0"/>
  </w:style>
  <w:style w:type="table" w:styleId="TableGrid">
    <w:name w:val="Table Grid"/>
    <w:basedOn w:val="TableNormal"/>
    <w:uiPriority w:val="39"/>
    <w:rsid w:val="00DE4C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2372A"/>
    <w:pPr>
      <w:spacing w:after="200"/>
    </w:pPr>
    <w:rPr>
      <w:rFonts w:asciiTheme="minorHAnsi" w:hAnsiTheme="minorHAnsi" w:cstheme="minorBidi"/>
      <w:i/>
      <w:iCs/>
      <w:color w:val="44546A" w:themeColor="text2"/>
      <w:sz w:val="18"/>
      <w:szCs w:val="18"/>
    </w:rPr>
  </w:style>
  <w:style w:type="character" w:customStyle="1" w:styleId="highwire-citation-author">
    <w:name w:val="highwire-citation-author"/>
    <w:basedOn w:val="DefaultParagraphFont"/>
    <w:rsid w:val="00362642"/>
  </w:style>
  <w:style w:type="character" w:customStyle="1" w:styleId="apple-converted-space">
    <w:name w:val="apple-converted-space"/>
    <w:basedOn w:val="DefaultParagraphFont"/>
    <w:rsid w:val="00362642"/>
  </w:style>
  <w:style w:type="character" w:customStyle="1" w:styleId="cit-auth">
    <w:name w:val="cit-auth"/>
    <w:basedOn w:val="DefaultParagraphFont"/>
    <w:rsid w:val="00C37F2E"/>
  </w:style>
  <w:style w:type="character" w:customStyle="1" w:styleId="cit-name-surname">
    <w:name w:val="cit-name-surname"/>
    <w:basedOn w:val="DefaultParagraphFont"/>
    <w:rsid w:val="00C37F2E"/>
  </w:style>
  <w:style w:type="character" w:customStyle="1" w:styleId="cit-name-given-names">
    <w:name w:val="cit-name-given-names"/>
    <w:basedOn w:val="DefaultParagraphFont"/>
    <w:rsid w:val="00C37F2E"/>
  </w:style>
  <w:style w:type="character" w:styleId="HTMLCite">
    <w:name w:val="HTML Cite"/>
    <w:basedOn w:val="DefaultParagraphFont"/>
    <w:uiPriority w:val="99"/>
    <w:semiHidden/>
    <w:unhideWhenUsed/>
    <w:rsid w:val="00C37F2E"/>
    <w:rPr>
      <w:i/>
      <w:iCs/>
    </w:rPr>
  </w:style>
  <w:style w:type="character" w:customStyle="1" w:styleId="cit-article-title">
    <w:name w:val="cit-article-title"/>
    <w:basedOn w:val="DefaultParagraphFont"/>
    <w:rsid w:val="00C37F2E"/>
  </w:style>
  <w:style w:type="character" w:customStyle="1" w:styleId="cit-vol">
    <w:name w:val="cit-vol"/>
    <w:basedOn w:val="DefaultParagraphFont"/>
    <w:rsid w:val="00C37F2E"/>
  </w:style>
  <w:style w:type="character" w:customStyle="1" w:styleId="cit-fpage">
    <w:name w:val="cit-fpage"/>
    <w:basedOn w:val="DefaultParagraphFont"/>
    <w:rsid w:val="00C37F2E"/>
  </w:style>
  <w:style w:type="character" w:customStyle="1" w:styleId="cit-lpage">
    <w:name w:val="cit-lpage"/>
    <w:basedOn w:val="DefaultParagraphFont"/>
    <w:rsid w:val="00C37F2E"/>
  </w:style>
  <w:style w:type="character" w:customStyle="1" w:styleId="cit-pub-date">
    <w:name w:val="cit-pub-date"/>
    <w:basedOn w:val="DefaultParagraphFont"/>
    <w:rsid w:val="00C37F2E"/>
  </w:style>
  <w:style w:type="character" w:customStyle="1" w:styleId="cit-pub-id-sep">
    <w:name w:val="cit-pub-id-sep"/>
    <w:basedOn w:val="DefaultParagraphFont"/>
    <w:rsid w:val="00C37F2E"/>
  </w:style>
  <w:style w:type="character" w:customStyle="1" w:styleId="cit-pub-id-scheme">
    <w:name w:val="cit-pub-id-scheme"/>
    <w:basedOn w:val="DefaultParagraphFont"/>
    <w:rsid w:val="00C37F2E"/>
  </w:style>
  <w:style w:type="character" w:customStyle="1" w:styleId="cit-pub-id">
    <w:name w:val="cit-pub-id"/>
    <w:basedOn w:val="DefaultParagraphFont"/>
    <w:rsid w:val="00C37F2E"/>
  </w:style>
  <w:style w:type="character" w:customStyle="1" w:styleId="cit-pub-id-scheme-pmid">
    <w:name w:val="cit-pub-id-scheme-pmid"/>
    <w:basedOn w:val="DefaultParagraphFont"/>
    <w:rsid w:val="00C37F2E"/>
  </w:style>
  <w:style w:type="character" w:customStyle="1" w:styleId="highwire-citation-authors">
    <w:name w:val="highwire-citation-authors"/>
    <w:basedOn w:val="DefaultParagraphFont"/>
    <w:rsid w:val="005D292E"/>
  </w:style>
  <w:style w:type="character" w:customStyle="1" w:styleId="highwire-cite-metadata-journal-title">
    <w:name w:val="highwire-cite-metadata-journal-title"/>
    <w:basedOn w:val="DefaultParagraphFont"/>
    <w:rsid w:val="005D292E"/>
  </w:style>
  <w:style w:type="character" w:customStyle="1" w:styleId="highwire-cite-metadata-date">
    <w:name w:val="highwire-cite-metadata-date"/>
    <w:basedOn w:val="DefaultParagraphFont"/>
    <w:rsid w:val="005D292E"/>
  </w:style>
  <w:style w:type="character" w:customStyle="1" w:styleId="highwire-cite-metadata-volume">
    <w:name w:val="highwire-cite-metadata-volume"/>
    <w:basedOn w:val="DefaultParagraphFont"/>
    <w:rsid w:val="005D292E"/>
  </w:style>
  <w:style w:type="character" w:customStyle="1" w:styleId="label">
    <w:name w:val="label"/>
    <w:basedOn w:val="DefaultParagraphFont"/>
    <w:rsid w:val="005D292E"/>
  </w:style>
  <w:style w:type="character" w:customStyle="1" w:styleId="highwire-cite-metadata-issue">
    <w:name w:val="highwire-cite-metadata-issue"/>
    <w:basedOn w:val="DefaultParagraphFont"/>
    <w:rsid w:val="005D292E"/>
  </w:style>
  <w:style w:type="character" w:customStyle="1" w:styleId="highwire-cite-metadata-pages">
    <w:name w:val="highwire-cite-metadata-pages"/>
    <w:basedOn w:val="DefaultParagraphFont"/>
    <w:rsid w:val="005D292E"/>
  </w:style>
  <w:style w:type="character" w:customStyle="1" w:styleId="highwire-cite-metadata-doi">
    <w:name w:val="highwire-cite-metadata-doi"/>
    <w:basedOn w:val="DefaultParagraphFont"/>
    <w:rsid w:val="005D292E"/>
  </w:style>
  <w:style w:type="character" w:customStyle="1" w:styleId="Heading1Char">
    <w:name w:val="Heading 1 Char"/>
    <w:basedOn w:val="DefaultParagraphFont"/>
    <w:link w:val="Heading1"/>
    <w:uiPriority w:val="9"/>
    <w:rsid w:val="005D292E"/>
    <w:rPr>
      <w:rFonts w:ascii="Times New Roman" w:hAnsi="Times New Roman" w:cs="Times New Roman"/>
      <w:b/>
      <w:bCs/>
      <w:kern w:val="36"/>
      <w:sz w:val="48"/>
      <w:szCs w:val="48"/>
    </w:rPr>
  </w:style>
  <w:style w:type="character" w:styleId="Emphasis">
    <w:name w:val="Emphasis"/>
    <w:basedOn w:val="DefaultParagraphFont"/>
    <w:uiPriority w:val="20"/>
    <w:qFormat/>
    <w:rsid w:val="002200BC"/>
    <w:rPr>
      <w:i/>
      <w:iCs/>
    </w:rPr>
  </w:style>
  <w:style w:type="character" w:customStyle="1" w:styleId="sr-only">
    <w:name w:val="sr-only"/>
    <w:basedOn w:val="DefaultParagraphFont"/>
    <w:rsid w:val="002200BC"/>
  </w:style>
  <w:style w:type="character" w:customStyle="1" w:styleId="text">
    <w:name w:val="text"/>
    <w:basedOn w:val="DefaultParagraphFont"/>
    <w:rsid w:val="002200BC"/>
  </w:style>
  <w:style w:type="character" w:customStyle="1" w:styleId="author-ref">
    <w:name w:val="author-ref"/>
    <w:basedOn w:val="DefaultParagraphFont"/>
    <w:rsid w:val="002200BC"/>
  </w:style>
  <w:style w:type="paragraph" w:styleId="Title">
    <w:name w:val="Title"/>
    <w:basedOn w:val="Normal"/>
    <w:next w:val="Normal"/>
    <w:link w:val="TitleChar"/>
    <w:uiPriority w:val="10"/>
    <w:qFormat/>
    <w:rsid w:val="003B59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9C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5995">
      <w:bodyDiv w:val="1"/>
      <w:marLeft w:val="0"/>
      <w:marRight w:val="0"/>
      <w:marTop w:val="0"/>
      <w:marBottom w:val="0"/>
      <w:divBdr>
        <w:top w:val="none" w:sz="0" w:space="0" w:color="auto"/>
        <w:left w:val="none" w:sz="0" w:space="0" w:color="auto"/>
        <w:bottom w:val="none" w:sz="0" w:space="0" w:color="auto"/>
        <w:right w:val="none" w:sz="0" w:space="0" w:color="auto"/>
      </w:divBdr>
      <w:divsChild>
        <w:div w:id="2023776486">
          <w:marLeft w:val="0"/>
          <w:marRight w:val="0"/>
          <w:marTop w:val="0"/>
          <w:marBottom w:val="0"/>
          <w:divBdr>
            <w:top w:val="none" w:sz="0" w:space="0" w:color="auto"/>
            <w:left w:val="none" w:sz="0" w:space="0" w:color="auto"/>
            <w:bottom w:val="none" w:sz="0" w:space="0" w:color="auto"/>
            <w:right w:val="none" w:sz="0" w:space="0" w:color="auto"/>
          </w:divBdr>
          <w:divsChild>
            <w:div w:id="608199904">
              <w:marLeft w:val="0"/>
              <w:marRight w:val="0"/>
              <w:marTop w:val="0"/>
              <w:marBottom w:val="0"/>
              <w:divBdr>
                <w:top w:val="none" w:sz="0" w:space="0" w:color="auto"/>
                <w:left w:val="none" w:sz="0" w:space="0" w:color="auto"/>
                <w:bottom w:val="none" w:sz="0" w:space="0" w:color="auto"/>
                <w:right w:val="none" w:sz="0" w:space="0" w:color="auto"/>
              </w:divBdr>
              <w:divsChild>
                <w:div w:id="8101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8862">
      <w:bodyDiv w:val="1"/>
      <w:marLeft w:val="0"/>
      <w:marRight w:val="0"/>
      <w:marTop w:val="0"/>
      <w:marBottom w:val="0"/>
      <w:divBdr>
        <w:top w:val="none" w:sz="0" w:space="0" w:color="auto"/>
        <w:left w:val="none" w:sz="0" w:space="0" w:color="auto"/>
        <w:bottom w:val="none" w:sz="0" w:space="0" w:color="auto"/>
        <w:right w:val="none" w:sz="0" w:space="0" w:color="auto"/>
      </w:divBdr>
      <w:divsChild>
        <w:div w:id="1989822546">
          <w:marLeft w:val="0"/>
          <w:marRight w:val="0"/>
          <w:marTop w:val="0"/>
          <w:marBottom w:val="0"/>
          <w:divBdr>
            <w:top w:val="none" w:sz="0" w:space="0" w:color="auto"/>
            <w:left w:val="none" w:sz="0" w:space="0" w:color="auto"/>
            <w:bottom w:val="none" w:sz="0" w:space="0" w:color="auto"/>
            <w:right w:val="none" w:sz="0" w:space="0" w:color="auto"/>
          </w:divBdr>
        </w:div>
      </w:divsChild>
    </w:div>
    <w:div w:id="111168312">
      <w:bodyDiv w:val="1"/>
      <w:marLeft w:val="0"/>
      <w:marRight w:val="0"/>
      <w:marTop w:val="0"/>
      <w:marBottom w:val="0"/>
      <w:divBdr>
        <w:top w:val="none" w:sz="0" w:space="0" w:color="auto"/>
        <w:left w:val="none" w:sz="0" w:space="0" w:color="auto"/>
        <w:bottom w:val="none" w:sz="0" w:space="0" w:color="auto"/>
        <w:right w:val="none" w:sz="0" w:space="0" w:color="auto"/>
      </w:divBdr>
      <w:divsChild>
        <w:div w:id="1360428468">
          <w:marLeft w:val="0"/>
          <w:marRight w:val="0"/>
          <w:marTop w:val="0"/>
          <w:marBottom w:val="0"/>
          <w:divBdr>
            <w:top w:val="none" w:sz="0" w:space="0" w:color="auto"/>
            <w:left w:val="none" w:sz="0" w:space="0" w:color="auto"/>
            <w:bottom w:val="none" w:sz="0" w:space="0" w:color="auto"/>
            <w:right w:val="none" w:sz="0" w:space="0" w:color="auto"/>
          </w:divBdr>
        </w:div>
      </w:divsChild>
    </w:div>
    <w:div w:id="189687881">
      <w:bodyDiv w:val="1"/>
      <w:marLeft w:val="0"/>
      <w:marRight w:val="0"/>
      <w:marTop w:val="0"/>
      <w:marBottom w:val="0"/>
      <w:divBdr>
        <w:top w:val="none" w:sz="0" w:space="0" w:color="auto"/>
        <w:left w:val="none" w:sz="0" w:space="0" w:color="auto"/>
        <w:bottom w:val="none" w:sz="0" w:space="0" w:color="auto"/>
        <w:right w:val="none" w:sz="0" w:space="0" w:color="auto"/>
      </w:divBdr>
      <w:divsChild>
        <w:div w:id="2085184035">
          <w:marLeft w:val="0"/>
          <w:marRight w:val="0"/>
          <w:marTop w:val="0"/>
          <w:marBottom w:val="0"/>
          <w:divBdr>
            <w:top w:val="none" w:sz="0" w:space="0" w:color="auto"/>
            <w:left w:val="none" w:sz="0" w:space="0" w:color="auto"/>
            <w:bottom w:val="none" w:sz="0" w:space="0" w:color="auto"/>
            <w:right w:val="none" w:sz="0" w:space="0" w:color="auto"/>
          </w:divBdr>
          <w:divsChild>
            <w:div w:id="169224248">
              <w:marLeft w:val="0"/>
              <w:marRight w:val="0"/>
              <w:marTop w:val="0"/>
              <w:marBottom w:val="0"/>
              <w:divBdr>
                <w:top w:val="none" w:sz="0" w:space="0" w:color="auto"/>
                <w:left w:val="none" w:sz="0" w:space="0" w:color="auto"/>
                <w:bottom w:val="none" w:sz="0" w:space="0" w:color="auto"/>
                <w:right w:val="none" w:sz="0" w:space="0" w:color="auto"/>
              </w:divBdr>
              <w:divsChild>
                <w:div w:id="12323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15001">
      <w:bodyDiv w:val="1"/>
      <w:marLeft w:val="0"/>
      <w:marRight w:val="0"/>
      <w:marTop w:val="0"/>
      <w:marBottom w:val="0"/>
      <w:divBdr>
        <w:top w:val="none" w:sz="0" w:space="0" w:color="auto"/>
        <w:left w:val="none" w:sz="0" w:space="0" w:color="auto"/>
        <w:bottom w:val="none" w:sz="0" w:space="0" w:color="auto"/>
        <w:right w:val="none" w:sz="0" w:space="0" w:color="auto"/>
      </w:divBdr>
    </w:div>
    <w:div w:id="318848703">
      <w:bodyDiv w:val="1"/>
      <w:marLeft w:val="0"/>
      <w:marRight w:val="0"/>
      <w:marTop w:val="0"/>
      <w:marBottom w:val="0"/>
      <w:divBdr>
        <w:top w:val="none" w:sz="0" w:space="0" w:color="auto"/>
        <w:left w:val="none" w:sz="0" w:space="0" w:color="auto"/>
        <w:bottom w:val="none" w:sz="0" w:space="0" w:color="auto"/>
        <w:right w:val="none" w:sz="0" w:space="0" w:color="auto"/>
      </w:divBdr>
    </w:div>
    <w:div w:id="371536546">
      <w:bodyDiv w:val="1"/>
      <w:marLeft w:val="0"/>
      <w:marRight w:val="0"/>
      <w:marTop w:val="0"/>
      <w:marBottom w:val="0"/>
      <w:divBdr>
        <w:top w:val="none" w:sz="0" w:space="0" w:color="auto"/>
        <w:left w:val="none" w:sz="0" w:space="0" w:color="auto"/>
        <w:bottom w:val="none" w:sz="0" w:space="0" w:color="auto"/>
        <w:right w:val="none" w:sz="0" w:space="0" w:color="auto"/>
      </w:divBdr>
      <w:divsChild>
        <w:div w:id="1373309483">
          <w:marLeft w:val="0"/>
          <w:marRight w:val="0"/>
          <w:marTop w:val="0"/>
          <w:marBottom w:val="0"/>
          <w:divBdr>
            <w:top w:val="none" w:sz="0" w:space="0" w:color="auto"/>
            <w:left w:val="none" w:sz="0" w:space="0" w:color="auto"/>
            <w:bottom w:val="none" w:sz="0" w:space="0" w:color="auto"/>
            <w:right w:val="none" w:sz="0" w:space="0" w:color="auto"/>
          </w:divBdr>
          <w:divsChild>
            <w:div w:id="163325073">
              <w:marLeft w:val="0"/>
              <w:marRight w:val="0"/>
              <w:marTop w:val="0"/>
              <w:marBottom w:val="0"/>
              <w:divBdr>
                <w:top w:val="none" w:sz="0" w:space="0" w:color="auto"/>
                <w:left w:val="none" w:sz="0" w:space="0" w:color="auto"/>
                <w:bottom w:val="none" w:sz="0" w:space="0" w:color="auto"/>
                <w:right w:val="none" w:sz="0" w:space="0" w:color="auto"/>
              </w:divBdr>
              <w:divsChild>
                <w:div w:id="7525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5545">
      <w:bodyDiv w:val="1"/>
      <w:marLeft w:val="0"/>
      <w:marRight w:val="0"/>
      <w:marTop w:val="0"/>
      <w:marBottom w:val="0"/>
      <w:divBdr>
        <w:top w:val="none" w:sz="0" w:space="0" w:color="auto"/>
        <w:left w:val="none" w:sz="0" w:space="0" w:color="auto"/>
        <w:bottom w:val="none" w:sz="0" w:space="0" w:color="auto"/>
        <w:right w:val="none" w:sz="0" w:space="0" w:color="auto"/>
      </w:divBdr>
      <w:divsChild>
        <w:div w:id="2128229307">
          <w:marLeft w:val="0"/>
          <w:marRight w:val="0"/>
          <w:marTop w:val="0"/>
          <w:marBottom w:val="0"/>
          <w:divBdr>
            <w:top w:val="none" w:sz="0" w:space="0" w:color="auto"/>
            <w:left w:val="none" w:sz="0" w:space="0" w:color="auto"/>
            <w:bottom w:val="none" w:sz="0" w:space="0" w:color="auto"/>
            <w:right w:val="none" w:sz="0" w:space="0" w:color="auto"/>
          </w:divBdr>
        </w:div>
      </w:divsChild>
    </w:div>
    <w:div w:id="455106417">
      <w:bodyDiv w:val="1"/>
      <w:marLeft w:val="0"/>
      <w:marRight w:val="0"/>
      <w:marTop w:val="0"/>
      <w:marBottom w:val="0"/>
      <w:divBdr>
        <w:top w:val="none" w:sz="0" w:space="0" w:color="auto"/>
        <w:left w:val="none" w:sz="0" w:space="0" w:color="auto"/>
        <w:bottom w:val="none" w:sz="0" w:space="0" w:color="auto"/>
        <w:right w:val="none" w:sz="0" w:space="0" w:color="auto"/>
      </w:divBdr>
      <w:divsChild>
        <w:div w:id="1343433468">
          <w:marLeft w:val="0"/>
          <w:marRight w:val="0"/>
          <w:marTop w:val="0"/>
          <w:marBottom w:val="0"/>
          <w:divBdr>
            <w:top w:val="none" w:sz="0" w:space="0" w:color="auto"/>
            <w:left w:val="none" w:sz="0" w:space="0" w:color="auto"/>
            <w:bottom w:val="none" w:sz="0" w:space="0" w:color="auto"/>
            <w:right w:val="none" w:sz="0" w:space="0" w:color="auto"/>
          </w:divBdr>
        </w:div>
      </w:divsChild>
    </w:div>
    <w:div w:id="456216640">
      <w:bodyDiv w:val="1"/>
      <w:marLeft w:val="0"/>
      <w:marRight w:val="0"/>
      <w:marTop w:val="0"/>
      <w:marBottom w:val="0"/>
      <w:divBdr>
        <w:top w:val="none" w:sz="0" w:space="0" w:color="auto"/>
        <w:left w:val="none" w:sz="0" w:space="0" w:color="auto"/>
        <w:bottom w:val="none" w:sz="0" w:space="0" w:color="auto"/>
        <w:right w:val="none" w:sz="0" w:space="0" w:color="auto"/>
      </w:divBdr>
      <w:divsChild>
        <w:div w:id="1371298707">
          <w:marLeft w:val="0"/>
          <w:marRight w:val="0"/>
          <w:marTop w:val="0"/>
          <w:marBottom w:val="0"/>
          <w:divBdr>
            <w:top w:val="none" w:sz="0" w:space="0" w:color="auto"/>
            <w:left w:val="none" w:sz="0" w:space="0" w:color="auto"/>
            <w:bottom w:val="none" w:sz="0" w:space="0" w:color="auto"/>
            <w:right w:val="none" w:sz="0" w:space="0" w:color="auto"/>
          </w:divBdr>
        </w:div>
        <w:div w:id="1696929701">
          <w:marLeft w:val="0"/>
          <w:marRight w:val="0"/>
          <w:marTop w:val="0"/>
          <w:marBottom w:val="120"/>
          <w:divBdr>
            <w:top w:val="none" w:sz="0" w:space="0" w:color="auto"/>
            <w:left w:val="none" w:sz="0" w:space="0" w:color="auto"/>
            <w:bottom w:val="none" w:sz="0" w:space="0" w:color="auto"/>
            <w:right w:val="none" w:sz="0" w:space="0" w:color="auto"/>
          </w:divBdr>
          <w:divsChild>
            <w:div w:id="18088636">
              <w:marLeft w:val="0"/>
              <w:marRight w:val="0"/>
              <w:marTop w:val="0"/>
              <w:marBottom w:val="0"/>
              <w:divBdr>
                <w:top w:val="none" w:sz="0" w:space="0" w:color="auto"/>
                <w:left w:val="none" w:sz="0" w:space="0" w:color="auto"/>
                <w:bottom w:val="none" w:sz="0" w:space="0" w:color="auto"/>
                <w:right w:val="none" w:sz="0" w:space="0" w:color="auto"/>
              </w:divBdr>
              <w:divsChild>
                <w:div w:id="735780996">
                  <w:marLeft w:val="0"/>
                  <w:marRight w:val="0"/>
                  <w:marTop w:val="0"/>
                  <w:marBottom w:val="0"/>
                  <w:divBdr>
                    <w:top w:val="none" w:sz="0" w:space="0" w:color="auto"/>
                    <w:left w:val="none" w:sz="0" w:space="0" w:color="auto"/>
                    <w:bottom w:val="none" w:sz="0" w:space="0" w:color="auto"/>
                    <w:right w:val="none" w:sz="0" w:space="0" w:color="auto"/>
                  </w:divBdr>
                  <w:divsChild>
                    <w:div w:id="8750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25590">
      <w:bodyDiv w:val="1"/>
      <w:marLeft w:val="0"/>
      <w:marRight w:val="0"/>
      <w:marTop w:val="0"/>
      <w:marBottom w:val="0"/>
      <w:divBdr>
        <w:top w:val="none" w:sz="0" w:space="0" w:color="auto"/>
        <w:left w:val="none" w:sz="0" w:space="0" w:color="auto"/>
        <w:bottom w:val="none" w:sz="0" w:space="0" w:color="auto"/>
        <w:right w:val="none" w:sz="0" w:space="0" w:color="auto"/>
      </w:divBdr>
      <w:divsChild>
        <w:div w:id="46733438">
          <w:marLeft w:val="0"/>
          <w:marRight w:val="0"/>
          <w:marTop w:val="0"/>
          <w:marBottom w:val="0"/>
          <w:divBdr>
            <w:top w:val="none" w:sz="0" w:space="0" w:color="auto"/>
            <w:left w:val="none" w:sz="0" w:space="0" w:color="auto"/>
            <w:bottom w:val="none" w:sz="0" w:space="0" w:color="auto"/>
            <w:right w:val="none" w:sz="0" w:space="0" w:color="auto"/>
          </w:divBdr>
          <w:divsChild>
            <w:div w:id="868640582">
              <w:marLeft w:val="0"/>
              <w:marRight w:val="0"/>
              <w:marTop w:val="0"/>
              <w:marBottom w:val="0"/>
              <w:divBdr>
                <w:top w:val="none" w:sz="0" w:space="0" w:color="auto"/>
                <w:left w:val="none" w:sz="0" w:space="0" w:color="auto"/>
                <w:bottom w:val="none" w:sz="0" w:space="0" w:color="auto"/>
                <w:right w:val="none" w:sz="0" w:space="0" w:color="auto"/>
              </w:divBdr>
              <w:divsChild>
                <w:div w:id="15722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25069">
      <w:bodyDiv w:val="1"/>
      <w:marLeft w:val="0"/>
      <w:marRight w:val="0"/>
      <w:marTop w:val="0"/>
      <w:marBottom w:val="0"/>
      <w:divBdr>
        <w:top w:val="none" w:sz="0" w:space="0" w:color="auto"/>
        <w:left w:val="none" w:sz="0" w:space="0" w:color="auto"/>
        <w:bottom w:val="none" w:sz="0" w:space="0" w:color="auto"/>
        <w:right w:val="none" w:sz="0" w:space="0" w:color="auto"/>
      </w:divBdr>
      <w:divsChild>
        <w:div w:id="1692074876">
          <w:marLeft w:val="0"/>
          <w:marRight w:val="0"/>
          <w:marTop w:val="0"/>
          <w:marBottom w:val="0"/>
          <w:divBdr>
            <w:top w:val="none" w:sz="0" w:space="0" w:color="auto"/>
            <w:left w:val="none" w:sz="0" w:space="0" w:color="auto"/>
            <w:bottom w:val="none" w:sz="0" w:space="0" w:color="auto"/>
            <w:right w:val="none" w:sz="0" w:space="0" w:color="auto"/>
          </w:divBdr>
        </w:div>
      </w:divsChild>
    </w:div>
    <w:div w:id="692809496">
      <w:bodyDiv w:val="1"/>
      <w:marLeft w:val="0"/>
      <w:marRight w:val="0"/>
      <w:marTop w:val="0"/>
      <w:marBottom w:val="0"/>
      <w:divBdr>
        <w:top w:val="none" w:sz="0" w:space="0" w:color="auto"/>
        <w:left w:val="none" w:sz="0" w:space="0" w:color="auto"/>
        <w:bottom w:val="none" w:sz="0" w:space="0" w:color="auto"/>
        <w:right w:val="none" w:sz="0" w:space="0" w:color="auto"/>
      </w:divBdr>
      <w:divsChild>
        <w:div w:id="197862136">
          <w:marLeft w:val="0"/>
          <w:marRight w:val="0"/>
          <w:marTop w:val="0"/>
          <w:marBottom w:val="0"/>
          <w:divBdr>
            <w:top w:val="none" w:sz="0" w:space="0" w:color="auto"/>
            <w:left w:val="none" w:sz="0" w:space="0" w:color="auto"/>
            <w:bottom w:val="none" w:sz="0" w:space="0" w:color="auto"/>
            <w:right w:val="none" w:sz="0" w:space="0" w:color="auto"/>
          </w:divBdr>
          <w:divsChild>
            <w:div w:id="1702516319">
              <w:marLeft w:val="0"/>
              <w:marRight w:val="0"/>
              <w:marTop w:val="0"/>
              <w:marBottom w:val="0"/>
              <w:divBdr>
                <w:top w:val="none" w:sz="0" w:space="0" w:color="auto"/>
                <w:left w:val="none" w:sz="0" w:space="0" w:color="auto"/>
                <w:bottom w:val="none" w:sz="0" w:space="0" w:color="auto"/>
                <w:right w:val="none" w:sz="0" w:space="0" w:color="auto"/>
              </w:divBdr>
              <w:divsChild>
                <w:div w:id="20959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6793">
      <w:bodyDiv w:val="1"/>
      <w:marLeft w:val="0"/>
      <w:marRight w:val="0"/>
      <w:marTop w:val="0"/>
      <w:marBottom w:val="0"/>
      <w:divBdr>
        <w:top w:val="none" w:sz="0" w:space="0" w:color="auto"/>
        <w:left w:val="none" w:sz="0" w:space="0" w:color="auto"/>
        <w:bottom w:val="none" w:sz="0" w:space="0" w:color="auto"/>
        <w:right w:val="none" w:sz="0" w:space="0" w:color="auto"/>
      </w:divBdr>
      <w:divsChild>
        <w:div w:id="1443848">
          <w:marLeft w:val="0"/>
          <w:marRight w:val="0"/>
          <w:marTop w:val="75"/>
          <w:marBottom w:val="0"/>
          <w:divBdr>
            <w:top w:val="none" w:sz="0" w:space="0" w:color="auto"/>
            <w:left w:val="none" w:sz="0" w:space="0" w:color="auto"/>
            <w:bottom w:val="none" w:sz="0" w:space="0" w:color="auto"/>
            <w:right w:val="none" w:sz="0" w:space="0" w:color="auto"/>
          </w:divBdr>
        </w:div>
        <w:div w:id="1186557466">
          <w:marLeft w:val="0"/>
          <w:marRight w:val="0"/>
          <w:marTop w:val="75"/>
          <w:marBottom w:val="0"/>
          <w:divBdr>
            <w:top w:val="none" w:sz="0" w:space="0" w:color="auto"/>
            <w:left w:val="none" w:sz="0" w:space="0" w:color="auto"/>
            <w:bottom w:val="none" w:sz="0" w:space="0" w:color="auto"/>
            <w:right w:val="none" w:sz="0" w:space="0" w:color="auto"/>
          </w:divBdr>
        </w:div>
      </w:divsChild>
    </w:div>
    <w:div w:id="716009296">
      <w:bodyDiv w:val="1"/>
      <w:marLeft w:val="0"/>
      <w:marRight w:val="0"/>
      <w:marTop w:val="0"/>
      <w:marBottom w:val="0"/>
      <w:divBdr>
        <w:top w:val="none" w:sz="0" w:space="0" w:color="auto"/>
        <w:left w:val="none" w:sz="0" w:space="0" w:color="auto"/>
        <w:bottom w:val="none" w:sz="0" w:space="0" w:color="auto"/>
        <w:right w:val="none" w:sz="0" w:space="0" w:color="auto"/>
      </w:divBdr>
      <w:divsChild>
        <w:div w:id="2119446486">
          <w:marLeft w:val="0"/>
          <w:marRight w:val="0"/>
          <w:marTop w:val="0"/>
          <w:marBottom w:val="0"/>
          <w:divBdr>
            <w:top w:val="none" w:sz="0" w:space="0" w:color="auto"/>
            <w:left w:val="none" w:sz="0" w:space="0" w:color="auto"/>
            <w:bottom w:val="none" w:sz="0" w:space="0" w:color="auto"/>
            <w:right w:val="none" w:sz="0" w:space="0" w:color="auto"/>
          </w:divBdr>
          <w:divsChild>
            <w:div w:id="890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39548">
      <w:bodyDiv w:val="1"/>
      <w:marLeft w:val="0"/>
      <w:marRight w:val="0"/>
      <w:marTop w:val="0"/>
      <w:marBottom w:val="0"/>
      <w:divBdr>
        <w:top w:val="none" w:sz="0" w:space="0" w:color="auto"/>
        <w:left w:val="none" w:sz="0" w:space="0" w:color="auto"/>
        <w:bottom w:val="none" w:sz="0" w:space="0" w:color="auto"/>
        <w:right w:val="none" w:sz="0" w:space="0" w:color="auto"/>
      </w:divBdr>
      <w:divsChild>
        <w:div w:id="66660656">
          <w:marLeft w:val="0"/>
          <w:marRight w:val="0"/>
          <w:marTop w:val="0"/>
          <w:marBottom w:val="0"/>
          <w:divBdr>
            <w:top w:val="none" w:sz="0" w:space="0" w:color="auto"/>
            <w:left w:val="none" w:sz="0" w:space="0" w:color="auto"/>
            <w:bottom w:val="none" w:sz="0" w:space="0" w:color="auto"/>
            <w:right w:val="none" w:sz="0" w:space="0" w:color="auto"/>
          </w:divBdr>
          <w:divsChild>
            <w:div w:id="825433944">
              <w:marLeft w:val="0"/>
              <w:marRight w:val="0"/>
              <w:marTop w:val="0"/>
              <w:marBottom w:val="0"/>
              <w:divBdr>
                <w:top w:val="none" w:sz="0" w:space="0" w:color="auto"/>
                <w:left w:val="none" w:sz="0" w:space="0" w:color="auto"/>
                <w:bottom w:val="none" w:sz="0" w:space="0" w:color="auto"/>
                <w:right w:val="none" w:sz="0" w:space="0" w:color="auto"/>
              </w:divBdr>
              <w:divsChild>
                <w:div w:id="640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04493">
      <w:bodyDiv w:val="1"/>
      <w:marLeft w:val="0"/>
      <w:marRight w:val="0"/>
      <w:marTop w:val="0"/>
      <w:marBottom w:val="0"/>
      <w:divBdr>
        <w:top w:val="none" w:sz="0" w:space="0" w:color="auto"/>
        <w:left w:val="none" w:sz="0" w:space="0" w:color="auto"/>
        <w:bottom w:val="none" w:sz="0" w:space="0" w:color="auto"/>
        <w:right w:val="none" w:sz="0" w:space="0" w:color="auto"/>
      </w:divBdr>
      <w:divsChild>
        <w:div w:id="1689257309">
          <w:marLeft w:val="0"/>
          <w:marRight w:val="0"/>
          <w:marTop w:val="0"/>
          <w:marBottom w:val="0"/>
          <w:divBdr>
            <w:top w:val="none" w:sz="0" w:space="0" w:color="auto"/>
            <w:left w:val="none" w:sz="0" w:space="0" w:color="auto"/>
            <w:bottom w:val="none" w:sz="0" w:space="0" w:color="auto"/>
            <w:right w:val="none" w:sz="0" w:space="0" w:color="auto"/>
          </w:divBdr>
        </w:div>
      </w:divsChild>
    </w:div>
    <w:div w:id="1080953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013">
          <w:marLeft w:val="0"/>
          <w:marRight w:val="0"/>
          <w:marTop w:val="0"/>
          <w:marBottom w:val="0"/>
          <w:divBdr>
            <w:top w:val="none" w:sz="0" w:space="0" w:color="auto"/>
            <w:left w:val="none" w:sz="0" w:space="0" w:color="auto"/>
            <w:bottom w:val="none" w:sz="0" w:space="0" w:color="auto"/>
            <w:right w:val="none" w:sz="0" w:space="0" w:color="auto"/>
          </w:divBdr>
          <w:divsChild>
            <w:div w:id="1247494320">
              <w:marLeft w:val="0"/>
              <w:marRight w:val="0"/>
              <w:marTop w:val="0"/>
              <w:marBottom w:val="0"/>
              <w:divBdr>
                <w:top w:val="none" w:sz="0" w:space="0" w:color="auto"/>
                <w:left w:val="none" w:sz="0" w:space="0" w:color="auto"/>
                <w:bottom w:val="none" w:sz="0" w:space="0" w:color="auto"/>
                <w:right w:val="none" w:sz="0" w:space="0" w:color="auto"/>
              </w:divBdr>
              <w:divsChild>
                <w:div w:id="426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5170">
          <w:marLeft w:val="0"/>
          <w:marRight w:val="0"/>
          <w:marTop w:val="0"/>
          <w:marBottom w:val="0"/>
          <w:divBdr>
            <w:top w:val="none" w:sz="0" w:space="0" w:color="auto"/>
            <w:left w:val="none" w:sz="0" w:space="0" w:color="auto"/>
            <w:bottom w:val="none" w:sz="0" w:space="0" w:color="auto"/>
            <w:right w:val="none" w:sz="0" w:space="0" w:color="auto"/>
          </w:divBdr>
          <w:divsChild>
            <w:div w:id="1610313467">
              <w:marLeft w:val="0"/>
              <w:marRight w:val="0"/>
              <w:marTop w:val="0"/>
              <w:marBottom w:val="0"/>
              <w:divBdr>
                <w:top w:val="none" w:sz="0" w:space="0" w:color="auto"/>
                <w:left w:val="none" w:sz="0" w:space="0" w:color="auto"/>
                <w:bottom w:val="none" w:sz="0" w:space="0" w:color="auto"/>
                <w:right w:val="none" w:sz="0" w:space="0" w:color="auto"/>
              </w:divBdr>
              <w:divsChild>
                <w:div w:id="15233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66962">
      <w:bodyDiv w:val="1"/>
      <w:marLeft w:val="0"/>
      <w:marRight w:val="0"/>
      <w:marTop w:val="0"/>
      <w:marBottom w:val="0"/>
      <w:divBdr>
        <w:top w:val="none" w:sz="0" w:space="0" w:color="auto"/>
        <w:left w:val="none" w:sz="0" w:space="0" w:color="auto"/>
        <w:bottom w:val="none" w:sz="0" w:space="0" w:color="auto"/>
        <w:right w:val="none" w:sz="0" w:space="0" w:color="auto"/>
      </w:divBdr>
      <w:divsChild>
        <w:div w:id="1146166893">
          <w:marLeft w:val="0"/>
          <w:marRight w:val="0"/>
          <w:marTop w:val="0"/>
          <w:marBottom w:val="0"/>
          <w:divBdr>
            <w:top w:val="none" w:sz="0" w:space="0" w:color="auto"/>
            <w:left w:val="none" w:sz="0" w:space="0" w:color="auto"/>
            <w:bottom w:val="none" w:sz="0" w:space="0" w:color="auto"/>
            <w:right w:val="none" w:sz="0" w:space="0" w:color="auto"/>
          </w:divBdr>
          <w:divsChild>
            <w:div w:id="399793567">
              <w:marLeft w:val="0"/>
              <w:marRight w:val="0"/>
              <w:marTop w:val="0"/>
              <w:marBottom w:val="0"/>
              <w:divBdr>
                <w:top w:val="none" w:sz="0" w:space="0" w:color="auto"/>
                <w:left w:val="none" w:sz="0" w:space="0" w:color="auto"/>
                <w:bottom w:val="none" w:sz="0" w:space="0" w:color="auto"/>
                <w:right w:val="none" w:sz="0" w:space="0" w:color="auto"/>
              </w:divBdr>
              <w:divsChild>
                <w:div w:id="21353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51971">
      <w:bodyDiv w:val="1"/>
      <w:marLeft w:val="0"/>
      <w:marRight w:val="0"/>
      <w:marTop w:val="0"/>
      <w:marBottom w:val="0"/>
      <w:divBdr>
        <w:top w:val="none" w:sz="0" w:space="0" w:color="auto"/>
        <w:left w:val="none" w:sz="0" w:space="0" w:color="auto"/>
        <w:bottom w:val="none" w:sz="0" w:space="0" w:color="auto"/>
        <w:right w:val="none" w:sz="0" w:space="0" w:color="auto"/>
      </w:divBdr>
    </w:div>
    <w:div w:id="1307859724">
      <w:bodyDiv w:val="1"/>
      <w:marLeft w:val="0"/>
      <w:marRight w:val="0"/>
      <w:marTop w:val="0"/>
      <w:marBottom w:val="0"/>
      <w:divBdr>
        <w:top w:val="none" w:sz="0" w:space="0" w:color="auto"/>
        <w:left w:val="none" w:sz="0" w:space="0" w:color="auto"/>
        <w:bottom w:val="none" w:sz="0" w:space="0" w:color="auto"/>
        <w:right w:val="none" w:sz="0" w:space="0" w:color="auto"/>
      </w:divBdr>
      <w:divsChild>
        <w:div w:id="969553459">
          <w:marLeft w:val="0"/>
          <w:marRight w:val="0"/>
          <w:marTop w:val="0"/>
          <w:marBottom w:val="0"/>
          <w:divBdr>
            <w:top w:val="none" w:sz="0" w:space="0" w:color="auto"/>
            <w:left w:val="none" w:sz="0" w:space="0" w:color="auto"/>
            <w:bottom w:val="none" w:sz="0" w:space="0" w:color="auto"/>
            <w:right w:val="none" w:sz="0" w:space="0" w:color="auto"/>
          </w:divBdr>
          <w:divsChild>
            <w:div w:id="87847088">
              <w:marLeft w:val="0"/>
              <w:marRight w:val="0"/>
              <w:marTop w:val="0"/>
              <w:marBottom w:val="0"/>
              <w:divBdr>
                <w:top w:val="none" w:sz="0" w:space="0" w:color="auto"/>
                <w:left w:val="none" w:sz="0" w:space="0" w:color="auto"/>
                <w:bottom w:val="none" w:sz="0" w:space="0" w:color="auto"/>
                <w:right w:val="none" w:sz="0" w:space="0" w:color="auto"/>
              </w:divBdr>
              <w:divsChild>
                <w:div w:id="9387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1572">
      <w:bodyDiv w:val="1"/>
      <w:marLeft w:val="0"/>
      <w:marRight w:val="0"/>
      <w:marTop w:val="0"/>
      <w:marBottom w:val="0"/>
      <w:divBdr>
        <w:top w:val="none" w:sz="0" w:space="0" w:color="auto"/>
        <w:left w:val="none" w:sz="0" w:space="0" w:color="auto"/>
        <w:bottom w:val="none" w:sz="0" w:space="0" w:color="auto"/>
        <w:right w:val="none" w:sz="0" w:space="0" w:color="auto"/>
      </w:divBdr>
      <w:divsChild>
        <w:div w:id="1664549657">
          <w:marLeft w:val="0"/>
          <w:marRight w:val="0"/>
          <w:marTop w:val="0"/>
          <w:marBottom w:val="0"/>
          <w:divBdr>
            <w:top w:val="none" w:sz="0" w:space="0" w:color="auto"/>
            <w:left w:val="none" w:sz="0" w:space="0" w:color="auto"/>
            <w:bottom w:val="none" w:sz="0" w:space="0" w:color="auto"/>
            <w:right w:val="none" w:sz="0" w:space="0" w:color="auto"/>
          </w:divBdr>
          <w:divsChild>
            <w:div w:id="455760908">
              <w:marLeft w:val="0"/>
              <w:marRight w:val="0"/>
              <w:marTop w:val="0"/>
              <w:marBottom w:val="0"/>
              <w:divBdr>
                <w:top w:val="none" w:sz="0" w:space="0" w:color="auto"/>
                <w:left w:val="none" w:sz="0" w:space="0" w:color="auto"/>
                <w:bottom w:val="none" w:sz="0" w:space="0" w:color="auto"/>
                <w:right w:val="none" w:sz="0" w:space="0" w:color="auto"/>
              </w:divBdr>
              <w:divsChild>
                <w:div w:id="4766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7736">
      <w:bodyDiv w:val="1"/>
      <w:marLeft w:val="0"/>
      <w:marRight w:val="0"/>
      <w:marTop w:val="0"/>
      <w:marBottom w:val="0"/>
      <w:divBdr>
        <w:top w:val="none" w:sz="0" w:space="0" w:color="auto"/>
        <w:left w:val="none" w:sz="0" w:space="0" w:color="auto"/>
        <w:bottom w:val="none" w:sz="0" w:space="0" w:color="auto"/>
        <w:right w:val="none" w:sz="0" w:space="0" w:color="auto"/>
      </w:divBdr>
      <w:divsChild>
        <w:div w:id="1326474616">
          <w:marLeft w:val="0"/>
          <w:marRight w:val="0"/>
          <w:marTop w:val="0"/>
          <w:marBottom w:val="0"/>
          <w:divBdr>
            <w:top w:val="none" w:sz="0" w:space="0" w:color="auto"/>
            <w:left w:val="none" w:sz="0" w:space="0" w:color="auto"/>
            <w:bottom w:val="none" w:sz="0" w:space="0" w:color="auto"/>
            <w:right w:val="none" w:sz="0" w:space="0" w:color="auto"/>
          </w:divBdr>
        </w:div>
      </w:divsChild>
    </w:div>
    <w:div w:id="1465346523">
      <w:bodyDiv w:val="1"/>
      <w:marLeft w:val="0"/>
      <w:marRight w:val="0"/>
      <w:marTop w:val="0"/>
      <w:marBottom w:val="0"/>
      <w:divBdr>
        <w:top w:val="none" w:sz="0" w:space="0" w:color="auto"/>
        <w:left w:val="none" w:sz="0" w:space="0" w:color="auto"/>
        <w:bottom w:val="none" w:sz="0" w:space="0" w:color="auto"/>
        <w:right w:val="none" w:sz="0" w:space="0" w:color="auto"/>
      </w:divBdr>
      <w:divsChild>
        <w:div w:id="1843885784">
          <w:marLeft w:val="0"/>
          <w:marRight w:val="0"/>
          <w:marTop w:val="0"/>
          <w:marBottom w:val="0"/>
          <w:divBdr>
            <w:top w:val="none" w:sz="0" w:space="0" w:color="auto"/>
            <w:left w:val="none" w:sz="0" w:space="0" w:color="auto"/>
            <w:bottom w:val="none" w:sz="0" w:space="0" w:color="auto"/>
            <w:right w:val="none" w:sz="0" w:space="0" w:color="auto"/>
          </w:divBdr>
          <w:divsChild>
            <w:div w:id="430660737">
              <w:marLeft w:val="0"/>
              <w:marRight w:val="0"/>
              <w:marTop w:val="0"/>
              <w:marBottom w:val="0"/>
              <w:divBdr>
                <w:top w:val="none" w:sz="0" w:space="0" w:color="auto"/>
                <w:left w:val="none" w:sz="0" w:space="0" w:color="auto"/>
                <w:bottom w:val="none" w:sz="0" w:space="0" w:color="auto"/>
                <w:right w:val="none" w:sz="0" w:space="0" w:color="auto"/>
              </w:divBdr>
              <w:divsChild>
                <w:div w:id="711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31780">
      <w:bodyDiv w:val="1"/>
      <w:marLeft w:val="0"/>
      <w:marRight w:val="0"/>
      <w:marTop w:val="0"/>
      <w:marBottom w:val="0"/>
      <w:divBdr>
        <w:top w:val="none" w:sz="0" w:space="0" w:color="auto"/>
        <w:left w:val="none" w:sz="0" w:space="0" w:color="auto"/>
        <w:bottom w:val="none" w:sz="0" w:space="0" w:color="auto"/>
        <w:right w:val="none" w:sz="0" w:space="0" w:color="auto"/>
      </w:divBdr>
      <w:divsChild>
        <w:div w:id="136801967">
          <w:marLeft w:val="0"/>
          <w:marRight w:val="0"/>
          <w:marTop w:val="0"/>
          <w:marBottom w:val="0"/>
          <w:divBdr>
            <w:top w:val="none" w:sz="0" w:space="0" w:color="auto"/>
            <w:left w:val="none" w:sz="0" w:space="0" w:color="auto"/>
            <w:bottom w:val="none" w:sz="0" w:space="0" w:color="auto"/>
            <w:right w:val="none" w:sz="0" w:space="0" w:color="auto"/>
          </w:divBdr>
          <w:divsChild>
            <w:div w:id="215703932">
              <w:marLeft w:val="0"/>
              <w:marRight w:val="0"/>
              <w:marTop w:val="0"/>
              <w:marBottom w:val="0"/>
              <w:divBdr>
                <w:top w:val="none" w:sz="0" w:space="0" w:color="auto"/>
                <w:left w:val="none" w:sz="0" w:space="0" w:color="auto"/>
                <w:bottom w:val="none" w:sz="0" w:space="0" w:color="auto"/>
                <w:right w:val="none" w:sz="0" w:space="0" w:color="auto"/>
              </w:divBdr>
              <w:divsChild>
                <w:div w:id="18421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07437">
      <w:bodyDiv w:val="1"/>
      <w:marLeft w:val="0"/>
      <w:marRight w:val="0"/>
      <w:marTop w:val="0"/>
      <w:marBottom w:val="0"/>
      <w:divBdr>
        <w:top w:val="none" w:sz="0" w:space="0" w:color="auto"/>
        <w:left w:val="none" w:sz="0" w:space="0" w:color="auto"/>
        <w:bottom w:val="none" w:sz="0" w:space="0" w:color="auto"/>
        <w:right w:val="none" w:sz="0" w:space="0" w:color="auto"/>
      </w:divBdr>
      <w:divsChild>
        <w:div w:id="1706129268">
          <w:marLeft w:val="0"/>
          <w:marRight w:val="0"/>
          <w:marTop w:val="0"/>
          <w:marBottom w:val="0"/>
          <w:divBdr>
            <w:top w:val="none" w:sz="0" w:space="0" w:color="auto"/>
            <w:left w:val="none" w:sz="0" w:space="0" w:color="auto"/>
            <w:bottom w:val="none" w:sz="0" w:space="0" w:color="auto"/>
            <w:right w:val="none" w:sz="0" w:space="0" w:color="auto"/>
          </w:divBdr>
          <w:divsChild>
            <w:div w:id="1350135848">
              <w:marLeft w:val="0"/>
              <w:marRight w:val="0"/>
              <w:marTop w:val="0"/>
              <w:marBottom w:val="0"/>
              <w:divBdr>
                <w:top w:val="none" w:sz="0" w:space="0" w:color="auto"/>
                <w:left w:val="none" w:sz="0" w:space="0" w:color="auto"/>
                <w:bottom w:val="none" w:sz="0" w:space="0" w:color="auto"/>
                <w:right w:val="none" w:sz="0" w:space="0" w:color="auto"/>
              </w:divBdr>
              <w:divsChild>
                <w:div w:id="19172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956895">
      <w:bodyDiv w:val="1"/>
      <w:marLeft w:val="0"/>
      <w:marRight w:val="0"/>
      <w:marTop w:val="0"/>
      <w:marBottom w:val="0"/>
      <w:divBdr>
        <w:top w:val="none" w:sz="0" w:space="0" w:color="auto"/>
        <w:left w:val="none" w:sz="0" w:space="0" w:color="auto"/>
        <w:bottom w:val="none" w:sz="0" w:space="0" w:color="auto"/>
        <w:right w:val="none" w:sz="0" w:space="0" w:color="auto"/>
      </w:divBdr>
      <w:divsChild>
        <w:div w:id="62801867">
          <w:marLeft w:val="0"/>
          <w:marRight w:val="0"/>
          <w:marTop w:val="0"/>
          <w:marBottom w:val="0"/>
          <w:divBdr>
            <w:top w:val="none" w:sz="0" w:space="0" w:color="auto"/>
            <w:left w:val="none" w:sz="0" w:space="0" w:color="auto"/>
            <w:bottom w:val="none" w:sz="0" w:space="0" w:color="auto"/>
            <w:right w:val="none" w:sz="0" w:space="0" w:color="auto"/>
          </w:divBdr>
          <w:divsChild>
            <w:div w:id="970865815">
              <w:marLeft w:val="0"/>
              <w:marRight w:val="0"/>
              <w:marTop w:val="0"/>
              <w:marBottom w:val="0"/>
              <w:divBdr>
                <w:top w:val="none" w:sz="0" w:space="0" w:color="auto"/>
                <w:left w:val="none" w:sz="0" w:space="0" w:color="auto"/>
                <w:bottom w:val="none" w:sz="0" w:space="0" w:color="auto"/>
                <w:right w:val="none" w:sz="0" w:space="0" w:color="auto"/>
              </w:divBdr>
              <w:divsChild>
                <w:div w:id="7796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5954">
          <w:marLeft w:val="0"/>
          <w:marRight w:val="0"/>
          <w:marTop w:val="0"/>
          <w:marBottom w:val="0"/>
          <w:divBdr>
            <w:top w:val="none" w:sz="0" w:space="0" w:color="auto"/>
            <w:left w:val="none" w:sz="0" w:space="0" w:color="auto"/>
            <w:bottom w:val="none" w:sz="0" w:space="0" w:color="auto"/>
            <w:right w:val="none" w:sz="0" w:space="0" w:color="auto"/>
          </w:divBdr>
          <w:divsChild>
            <w:div w:id="32313570">
              <w:marLeft w:val="0"/>
              <w:marRight w:val="0"/>
              <w:marTop w:val="0"/>
              <w:marBottom w:val="0"/>
              <w:divBdr>
                <w:top w:val="none" w:sz="0" w:space="0" w:color="auto"/>
                <w:left w:val="none" w:sz="0" w:space="0" w:color="auto"/>
                <w:bottom w:val="none" w:sz="0" w:space="0" w:color="auto"/>
                <w:right w:val="none" w:sz="0" w:space="0" w:color="auto"/>
              </w:divBdr>
              <w:divsChild>
                <w:div w:id="16650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133398">
      <w:bodyDiv w:val="1"/>
      <w:marLeft w:val="0"/>
      <w:marRight w:val="0"/>
      <w:marTop w:val="0"/>
      <w:marBottom w:val="0"/>
      <w:divBdr>
        <w:top w:val="none" w:sz="0" w:space="0" w:color="auto"/>
        <w:left w:val="none" w:sz="0" w:space="0" w:color="auto"/>
        <w:bottom w:val="none" w:sz="0" w:space="0" w:color="auto"/>
        <w:right w:val="none" w:sz="0" w:space="0" w:color="auto"/>
      </w:divBdr>
      <w:divsChild>
        <w:div w:id="160587918">
          <w:marLeft w:val="0"/>
          <w:marRight w:val="0"/>
          <w:marTop w:val="0"/>
          <w:marBottom w:val="0"/>
          <w:divBdr>
            <w:top w:val="none" w:sz="0" w:space="0" w:color="auto"/>
            <w:left w:val="none" w:sz="0" w:space="0" w:color="auto"/>
            <w:bottom w:val="none" w:sz="0" w:space="0" w:color="auto"/>
            <w:right w:val="none" w:sz="0" w:space="0" w:color="auto"/>
          </w:divBdr>
          <w:divsChild>
            <w:div w:id="932588450">
              <w:marLeft w:val="0"/>
              <w:marRight w:val="0"/>
              <w:marTop w:val="0"/>
              <w:marBottom w:val="0"/>
              <w:divBdr>
                <w:top w:val="none" w:sz="0" w:space="0" w:color="auto"/>
                <w:left w:val="none" w:sz="0" w:space="0" w:color="auto"/>
                <w:bottom w:val="none" w:sz="0" w:space="0" w:color="auto"/>
                <w:right w:val="none" w:sz="0" w:space="0" w:color="auto"/>
              </w:divBdr>
              <w:divsChild>
                <w:div w:id="6189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21461">
      <w:bodyDiv w:val="1"/>
      <w:marLeft w:val="0"/>
      <w:marRight w:val="0"/>
      <w:marTop w:val="0"/>
      <w:marBottom w:val="0"/>
      <w:divBdr>
        <w:top w:val="none" w:sz="0" w:space="0" w:color="auto"/>
        <w:left w:val="none" w:sz="0" w:space="0" w:color="auto"/>
        <w:bottom w:val="none" w:sz="0" w:space="0" w:color="auto"/>
        <w:right w:val="none" w:sz="0" w:space="0" w:color="auto"/>
      </w:divBdr>
    </w:div>
    <w:div w:id="1708796767">
      <w:bodyDiv w:val="1"/>
      <w:marLeft w:val="0"/>
      <w:marRight w:val="0"/>
      <w:marTop w:val="0"/>
      <w:marBottom w:val="0"/>
      <w:divBdr>
        <w:top w:val="none" w:sz="0" w:space="0" w:color="auto"/>
        <w:left w:val="none" w:sz="0" w:space="0" w:color="auto"/>
        <w:bottom w:val="none" w:sz="0" w:space="0" w:color="auto"/>
        <w:right w:val="none" w:sz="0" w:space="0" w:color="auto"/>
      </w:divBdr>
    </w:div>
    <w:div w:id="1714890312">
      <w:bodyDiv w:val="1"/>
      <w:marLeft w:val="0"/>
      <w:marRight w:val="0"/>
      <w:marTop w:val="0"/>
      <w:marBottom w:val="0"/>
      <w:divBdr>
        <w:top w:val="none" w:sz="0" w:space="0" w:color="auto"/>
        <w:left w:val="none" w:sz="0" w:space="0" w:color="auto"/>
        <w:bottom w:val="none" w:sz="0" w:space="0" w:color="auto"/>
        <w:right w:val="none" w:sz="0" w:space="0" w:color="auto"/>
      </w:divBdr>
    </w:div>
    <w:div w:id="1743410150">
      <w:bodyDiv w:val="1"/>
      <w:marLeft w:val="0"/>
      <w:marRight w:val="0"/>
      <w:marTop w:val="0"/>
      <w:marBottom w:val="0"/>
      <w:divBdr>
        <w:top w:val="none" w:sz="0" w:space="0" w:color="auto"/>
        <w:left w:val="none" w:sz="0" w:space="0" w:color="auto"/>
        <w:bottom w:val="none" w:sz="0" w:space="0" w:color="auto"/>
        <w:right w:val="none" w:sz="0" w:space="0" w:color="auto"/>
      </w:divBdr>
    </w:div>
    <w:div w:id="1756052499">
      <w:bodyDiv w:val="1"/>
      <w:marLeft w:val="0"/>
      <w:marRight w:val="0"/>
      <w:marTop w:val="0"/>
      <w:marBottom w:val="0"/>
      <w:divBdr>
        <w:top w:val="none" w:sz="0" w:space="0" w:color="auto"/>
        <w:left w:val="none" w:sz="0" w:space="0" w:color="auto"/>
        <w:bottom w:val="none" w:sz="0" w:space="0" w:color="auto"/>
        <w:right w:val="none" w:sz="0" w:space="0" w:color="auto"/>
      </w:divBdr>
      <w:divsChild>
        <w:div w:id="120729306">
          <w:marLeft w:val="0"/>
          <w:marRight w:val="0"/>
          <w:marTop w:val="0"/>
          <w:marBottom w:val="0"/>
          <w:divBdr>
            <w:top w:val="none" w:sz="0" w:space="0" w:color="auto"/>
            <w:left w:val="none" w:sz="0" w:space="0" w:color="auto"/>
            <w:bottom w:val="none" w:sz="0" w:space="0" w:color="auto"/>
            <w:right w:val="none" w:sz="0" w:space="0" w:color="auto"/>
          </w:divBdr>
          <w:divsChild>
            <w:div w:id="588343540">
              <w:marLeft w:val="0"/>
              <w:marRight w:val="0"/>
              <w:marTop w:val="0"/>
              <w:marBottom w:val="0"/>
              <w:divBdr>
                <w:top w:val="none" w:sz="0" w:space="0" w:color="auto"/>
                <w:left w:val="none" w:sz="0" w:space="0" w:color="auto"/>
                <w:bottom w:val="none" w:sz="0" w:space="0" w:color="auto"/>
                <w:right w:val="none" w:sz="0" w:space="0" w:color="auto"/>
              </w:divBdr>
              <w:divsChild>
                <w:div w:id="1535313614">
                  <w:marLeft w:val="0"/>
                  <w:marRight w:val="0"/>
                  <w:marTop w:val="0"/>
                  <w:marBottom w:val="0"/>
                  <w:divBdr>
                    <w:top w:val="none" w:sz="0" w:space="0" w:color="auto"/>
                    <w:left w:val="none" w:sz="0" w:space="0" w:color="auto"/>
                    <w:bottom w:val="none" w:sz="0" w:space="0" w:color="auto"/>
                    <w:right w:val="none" w:sz="0" w:space="0" w:color="auto"/>
                  </w:divBdr>
                  <w:divsChild>
                    <w:div w:id="2945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565799">
      <w:bodyDiv w:val="1"/>
      <w:marLeft w:val="0"/>
      <w:marRight w:val="0"/>
      <w:marTop w:val="0"/>
      <w:marBottom w:val="0"/>
      <w:divBdr>
        <w:top w:val="none" w:sz="0" w:space="0" w:color="auto"/>
        <w:left w:val="none" w:sz="0" w:space="0" w:color="auto"/>
        <w:bottom w:val="none" w:sz="0" w:space="0" w:color="auto"/>
        <w:right w:val="none" w:sz="0" w:space="0" w:color="auto"/>
      </w:divBdr>
    </w:div>
    <w:div w:id="1883593002">
      <w:bodyDiv w:val="1"/>
      <w:marLeft w:val="0"/>
      <w:marRight w:val="0"/>
      <w:marTop w:val="0"/>
      <w:marBottom w:val="0"/>
      <w:divBdr>
        <w:top w:val="none" w:sz="0" w:space="0" w:color="auto"/>
        <w:left w:val="none" w:sz="0" w:space="0" w:color="auto"/>
        <w:bottom w:val="none" w:sz="0" w:space="0" w:color="auto"/>
        <w:right w:val="none" w:sz="0" w:space="0" w:color="auto"/>
      </w:divBdr>
      <w:divsChild>
        <w:div w:id="306714358">
          <w:marLeft w:val="0"/>
          <w:marRight w:val="0"/>
          <w:marTop w:val="0"/>
          <w:marBottom w:val="0"/>
          <w:divBdr>
            <w:top w:val="none" w:sz="0" w:space="0" w:color="auto"/>
            <w:left w:val="none" w:sz="0" w:space="0" w:color="auto"/>
            <w:bottom w:val="none" w:sz="0" w:space="0" w:color="auto"/>
            <w:right w:val="none" w:sz="0" w:space="0" w:color="auto"/>
          </w:divBdr>
          <w:divsChild>
            <w:div w:id="1463838824">
              <w:marLeft w:val="0"/>
              <w:marRight w:val="0"/>
              <w:marTop w:val="0"/>
              <w:marBottom w:val="0"/>
              <w:divBdr>
                <w:top w:val="none" w:sz="0" w:space="0" w:color="auto"/>
                <w:left w:val="none" w:sz="0" w:space="0" w:color="auto"/>
                <w:bottom w:val="none" w:sz="0" w:space="0" w:color="auto"/>
                <w:right w:val="none" w:sz="0" w:space="0" w:color="auto"/>
              </w:divBdr>
              <w:divsChild>
                <w:div w:id="872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3766">
      <w:bodyDiv w:val="1"/>
      <w:marLeft w:val="0"/>
      <w:marRight w:val="0"/>
      <w:marTop w:val="0"/>
      <w:marBottom w:val="0"/>
      <w:divBdr>
        <w:top w:val="none" w:sz="0" w:space="0" w:color="auto"/>
        <w:left w:val="none" w:sz="0" w:space="0" w:color="auto"/>
        <w:bottom w:val="none" w:sz="0" w:space="0" w:color="auto"/>
        <w:right w:val="none" w:sz="0" w:space="0" w:color="auto"/>
      </w:divBdr>
      <w:divsChild>
        <w:div w:id="441657420">
          <w:marLeft w:val="0"/>
          <w:marRight w:val="0"/>
          <w:marTop w:val="0"/>
          <w:marBottom w:val="0"/>
          <w:divBdr>
            <w:top w:val="none" w:sz="0" w:space="0" w:color="auto"/>
            <w:left w:val="none" w:sz="0" w:space="0" w:color="auto"/>
            <w:bottom w:val="none" w:sz="0" w:space="0" w:color="auto"/>
            <w:right w:val="none" w:sz="0" w:space="0" w:color="auto"/>
          </w:divBdr>
          <w:divsChild>
            <w:div w:id="448623878">
              <w:marLeft w:val="0"/>
              <w:marRight w:val="0"/>
              <w:marTop w:val="0"/>
              <w:marBottom w:val="0"/>
              <w:divBdr>
                <w:top w:val="none" w:sz="0" w:space="0" w:color="auto"/>
                <w:left w:val="none" w:sz="0" w:space="0" w:color="auto"/>
                <w:bottom w:val="none" w:sz="0" w:space="0" w:color="auto"/>
                <w:right w:val="none" w:sz="0" w:space="0" w:color="auto"/>
              </w:divBdr>
              <w:divsChild>
                <w:div w:id="15536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5978">
      <w:bodyDiv w:val="1"/>
      <w:marLeft w:val="0"/>
      <w:marRight w:val="0"/>
      <w:marTop w:val="0"/>
      <w:marBottom w:val="0"/>
      <w:divBdr>
        <w:top w:val="none" w:sz="0" w:space="0" w:color="auto"/>
        <w:left w:val="none" w:sz="0" w:space="0" w:color="auto"/>
        <w:bottom w:val="none" w:sz="0" w:space="0" w:color="auto"/>
        <w:right w:val="none" w:sz="0" w:space="0" w:color="auto"/>
      </w:divBdr>
    </w:div>
    <w:div w:id="2143035218">
      <w:bodyDiv w:val="1"/>
      <w:marLeft w:val="0"/>
      <w:marRight w:val="0"/>
      <w:marTop w:val="0"/>
      <w:marBottom w:val="0"/>
      <w:divBdr>
        <w:top w:val="none" w:sz="0" w:space="0" w:color="auto"/>
        <w:left w:val="none" w:sz="0" w:space="0" w:color="auto"/>
        <w:bottom w:val="none" w:sz="0" w:space="0" w:color="auto"/>
        <w:right w:val="none" w:sz="0" w:space="0" w:color="auto"/>
      </w:divBdr>
      <w:divsChild>
        <w:div w:id="1281647339">
          <w:marLeft w:val="0"/>
          <w:marRight w:val="0"/>
          <w:marTop w:val="0"/>
          <w:marBottom w:val="0"/>
          <w:divBdr>
            <w:top w:val="none" w:sz="0" w:space="0" w:color="auto"/>
            <w:left w:val="none" w:sz="0" w:space="0" w:color="auto"/>
            <w:bottom w:val="none" w:sz="0" w:space="0" w:color="auto"/>
            <w:right w:val="none" w:sz="0" w:space="0" w:color="auto"/>
          </w:divBdr>
          <w:divsChild>
            <w:div w:id="1269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chart" Target="charts/chart4.xml"/><Relationship Id="rId16" Type="http://schemas.openxmlformats.org/officeDocument/2006/relationships/chart" Target="charts/chart5.xml"/><Relationship Id="rId17" Type="http://schemas.openxmlformats.org/officeDocument/2006/relationships/chart" Target="charts/chart6.xml"/><Relationship Id="rId18" Type="http://schemas.openxmlformats.org/officeDocument/2006/relationships/chart" Target="charts/chart7.xm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USER/Library/Containers/com.microsoft.Excel/Data/Library/Preferences/AutoRecovery/Lab%205%20THE%20LAST%20ONE%20(version%201).xlsb"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USER/Desktop/Lab%205%20Exp.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USER/Desktop/Lab%205%20Exp.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USER/Desktop/Lab%205%20Ex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USER/Library/Containers/com.microsoft.Excel/Data/Library/Preferences/AutoRecovery/Lab%205%20THE%20LAST%20ONE%20(version%201).xlsb" TargetMode="External"/></Relationships>
</file>

<file path=word/charts/_rels/chart6.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USER/Library/Containers/com.microsoft.Excel/Data/Library/Preferences/AutoRecovery/Lab%205%20THE%20LAST%20ONE%20(version%201).xlsb"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Users/USER/Library/Containers/com.microsoft.Excel/Data/Library/Preferences/AutoRecovery/Lab%205%20THE%20LAST%20ONE%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'/Users/USER/Library/Containers/com.microsoft.Excel/Data/Library/Preferences/AutoRecovery/[Lab 5 Exp. 6 (version 1).xlsb]Sheet1'!$B$4:$B$138</c:f>
              <c:numCache>
                <c:formatCode>General</c:formatCode>
                <c:ptCount val="135"/>
                <c:pt idx="0">
                  <c:v>0.0</c:v>
                </c:pt>
                <c:pt idx="1">
                  <c:v>0.037</c:v>
                </c:pt>
                <c:pt idx="2">
                  <c:v>0.074</c:v>
                </c:pt>
                <c:pt idx="3">
                  <c:v>0.112</c:v>
                </c:pt>
                <c:pt idx="4">
                  <c:v>0.149</c:v>
                </c:pt>
                <c:pt idx="5">
                  <c:v>0.186</c:v>
                </c:pt>
                <c:pt idx="6">
                  <c:v>0.223</c:v>
                </c:pt>
                <c:pt idx="7">
                  <c:v>0.261</c:v>
                </c:pt>
                <c:pt idx="8">
                  <c:v>0.298</c:v>
                </c:pt>
                <c:pt idx="9">
                  <c:v>0.335</c:v>
                </c:pt>
                <c:pt idx="10">
                  <c:v>0.372</c:v>
                </c:pt>
                <c:pt idx="11">
                  <c:v>0.41</c:v>
                </c:pt>
                <c:pt idx="12">
                  <c:v>0.447</c:v>
                </c:pt>
                <c:pt idx="13">
                  <c:v>0.484</c:v>
                </c:pt>
                <c:pt idx="14">
                  <c:v>0.521</c:v>
                </c:pt>
                <c:pt idx="15">
                  <c:v>0.559</c:v>
                </c:pt>
                <c:pt idx="16">
                  <c:v>0.596</c:v>
                </c:pt>
                <c:pt idx="17">
                  <c:v>0.633</c:v>
                </c:pt>
                <c:pt idx="18">
                  <c:v>0.67</c:v>
                </c:pt>
                <c:pt idx="19">
                  <c:v>0.708</c:v>
                </c:pt>
                <c:pt idx="20">
                  <c:v>0.745</c:v>
                </c:pt>
                <c:pt idx="21">
                  <c:v>0.782</c:v>
                </c:pt>
                <c:pt idx="22">
                  <c:v>0.819</c:v>
                </c:pt>
                <c:pt idx="23">
                  <c:v>0.857</c:v>
                </c:pt>
                <c:pt idx="24">
                  <c:v>0.894</c:v>
                </c:pt>
                <c:pt idx="25">
                  <c:v>0.931</c:v>
                </c:pt>
                <c:pt idx="26">
                  <c:v>0.968</c:v>
                </c:pt>
                <c:pt idx="27">
                  <c:v>1.006</c:v>
                </c:pt>
                <c:pt idx="28">
                  <c:v>1.043</c:v>
                </c:pt>
                <c:pt idx="29">
                  <c:v>1.08</c:v>
                </c:pt>
                <c:pt idx="30">
                  <c:v>1.117</c:v>
                </c:pt>
                <c:pt idx="31">
                  <c:v>1.155</c:v>
                </c:pt>
                <c:pt idx="32">
                  <c:v>1.192</c:v>
                </c:pt>
                <c:pt idx="33">
                  <c:v>1.229</c:v>
                </c:pt>
                <c:pt idx="34">
                  <c:v>1.266</c:v>
                </c:pt>
                <c:pt idx="35">
                  <c:v>1.304</c:v>
                </c:pt>
                <c:pt idx="36">
                  <c:v>1.341</c:v>
                </c:pt>
                <c:pt idx="37">
                  <c:v>1.378</c:v>
                </c:pt>
                <c:pt idx="38">
                  <c:v>1.415</c:v>
                </c:pt>
                <c:pt idx="39">
                  <c:v>1.452</c:v>
                </c:pt>
                <c:pt idx="40">
                  <c:v>1.49</c:v>
                </c:pt>
                <c:pt idx="41">
                  <c:v>1.527</c:v>
                </c:pt>
                <c:pt idx="42">
                  <c:v>1.564</c:v>
                </c:pt>
                <c:pt idx="43">
                  <c:v>1.601</c:v>
                </c:pt>
                <c:pt idx="44">
                  <c:v>1.639</c:v>
                </c:pt>
                <c:pt idx="45">
                  <c:v>1.676</c:v>
                </c:pt>
                <c:pt idx="46">
                  <c:v>1.713</c:v>
                </c:pt>
                <c:pt idx="47">
                  <c:v>1.75</c:v>
                </c:pt>
                <c:pt idx="48">
                  <c:v>1.788</c:v>
                </c:pt>
                <c:pt idx="49">
                  <c:v>1.825</c:v>
                </c:pt>
                <c:pt idx="50">
                  <c:v>1.862</c:v>
                </c:pt>
                <c:pt idx="51">
                  <c:v>1.899</c:v>
                </c:pt>
                <c:pt idx="52">
                  <c:v>1.937</c:v>
                </c:pt>
                <c:pt idx="53">
                  <c:v>1.974</c:v>
                </c:pt>
                <c:pt idx="54">
                  <c:v>2.011</c:v>
                </c:pt>
                <c:pt idx="55">
                  <c:v>2.048</c:v>
                </c:pt>
                <c:pt idx="56">
                  <c:v>2.086</c:v>
                </c:pt>
                <c:pt idx="57">
                  <c:v>2.123</c:v>
                </c:pt>
                <c:pt idx="58">
                  <c:v>2.16</c:v>
                </c:pt>
                <c:pt idx="59">
                  <c:v>2.197</c:v>
                </c:pt>
                <c:pt idx="60">
                  <c:v>2.235</c:v>
                </c:pt>
                <c:pt idx="61">
                  <c:v>2.272</c:v>
                </c:pt>
                <c:pt idx="62">
                  <c:v>2.309</c:v>
                </c:pt>
                <c:pt idx="63">
                  <c:v>2.346</c:v>
                </c:pt>
                <c:pt idx="64">
                  <c:v>2.384</c:v>
                </c:pt>
                <c:pt idx="65">
                  <c:v>2.421</c:v>
                </c:pt>
                <c:pt idx="66">
                  <c:v>2.458</c:v>
                </c:pt>
                <c:pt idx="67">
                  <c:v>2.495</c:v>
                </c:pt>
                <c:pt idx="68">
                  <c:v>2.533</c:v>
                </c:pt>
                <c:pt idx="69">
                  <c:v>2.57</c:v>
                </c:pt>
                <c:pt idx="70">
                  <c:v>2.607</c:v>
                </c:pt>
                <c:pt idx="71">
                  <c:v>2.644</c:v>
                </c:pt>
                <c:pt idx="72">
                  <c:v>2.681</c:v>
                </c:pt>
                <c:pt idx="73">
                  <c:v>2.719</c:v>
                </c:pt>
                <c:pt idx="74">
                  <c:v>2.756</c:v>
                </c:pt>
                <c:pt idx="75">
                  <c:v>2.793</c:v>
                </c:pt>
                <c:pt idx="76">
                  <c:v>2.83</c:v>
                </c:pt>
                <c:pt idx="77">
                  <c:v>2.868</c:v>
                </c:pt>
                <c:pt idx="78">
                  <c:v>2.905</c:v>
                </c:pt>
                <c:pt idx="79">
                  <c:v>2.942</c:v>
                </c:pt>
                <c:pt idx="80">
                  <c:v>2.979</c:v>
                </c:pt>
                <c:pt idx="81">
                  <c:v>3.017</c:v>
                </c:pt>
                <c:pt idx="82">
                  <c:v>3.054</c:v>
                </c:pt>
                <c:pt idx="83">
                  <c:v>3.091</c:v>
                </c:pt>
                <c:pt idx="84">
                  <c:v>3.128</c:v>
                </c:pt>
                <c:pt idx="85">
                  <c:v>3.166</c:v>
                </c:pt>
                <c:pt idx="86">
                  <c:v>3.203</c:v>
                </c:pt>
                <c:pt idx="87">
                  <c:v>3.24</c:v>
                </c:pt>
                <c:pt idx="88">
                  <c:v>3.277</c:v>
                </c:pt>
                <c:pt idx="89">
                  <c:v>3.314999999999999</c:v>
                </c:pt>
                <c:pt idx="90">
                  <c:v>3.351999999999998</c:v>
                </c:pt>
                <c:pt idx="91">
                  <c:v>3.389</c:v>
                </c:pt>
                <c:pt idx="92">
                  <c:v>3.426</c:v>
                </c:pt>
                <c:pt idx="93">
                  <c:v>3.464</c:v>
                </c:pt>
                <c:pt idx="94">
                  <c:v>3.501</c:v>
                </c:pt>
                <c:pt idx="95">
                  <c:v>3.538</c:v>
                </c:pt>
                <c:pt idx="96">
                  <c:v>3.575</c:v>
                </c:pt>
                <c:pt idx="97">
                  <c:v>3.613</c:v>
                </c:pt>
                <c:pt idx="98">
                  <c:v>3.65</c:v>
                </c:pt>
                <c:pt idx="99">
                  <c:v>3.687</c:v>
                </c:pt>
                <c:pt idx="100">
                  <c:v>3.724</c:v>
                </c:pt>
                <c:pt idx="101">
                  <c:v>3.762</c:v>
                </c:pt>
                <c:pt idx="102">
                  <c:v>3.799</c:v>
                </c:pt>
                <c:pt idx="103">
                  <c:v>3.835999999999998</c:v>
                </c:pt>
                <c:pt idx="104">
                  <c:v>3.873</c:v>
                </c:pt>
                <c:pt idx="105">
                  <c:v>3.911</c:v>
                </c:pt>
                <c:pt idx="106">
                  <c:v>3.948</c:v>
                </c:pt>
                <c:pt idx="107">
                  <c:v>3.985</c:v>
                </c:pt>
                <c:pt idx="108">
                  <c:v>4.021999999999998</c:v>
                </c:pt>
                <c:pt idx="109">
                  <c:v>4.059</c:v>
                </c:pt>
                <c:pt idx="110">
                  <c:v>4.097</c:v>
                </c:pt>
                <c:pt idx="111">
                  <c:v>4.133999999999999</c:v>
                </c:pt>
                <c:pt idx="112">
                  <c:v>4.171</c:v>
                </c:pt>
                <c:pt idx="113">
                  <c:v>4.208</c:v>
                </c:pt>
                <c:pt idx="114">
                  <c:v>4.246</c:v>
                </c:pt>
                <c:pt idx="115">
                  <c:v>4.283</c:v>
                </c:pt>
                <c:pt idx="116">
                  <c:v>4.319999999999998</c:v>
                </c:pt>
                <c:pt idx="117">
                  <c:v>4.356999999999997</c:v>
                </c:pt>
                <c:pt idx="118">
                  <c:v>4.395</c:v>
                </c:pt>
                <c:pt idx="119">
                  <c:v>4.432</c:v>
                </c:pt>
                <c:pt idx="120">
                  <c:v>4.469</c:v>
                </c:pt>
                <c:pt idx="121">
                  <c:v>4.506</c:v>
                </c:pt>
                <c:pt idx="122">
                  <c:v>4.544</c:v>
                </c:pt>
                <c:pt idx="123">
                  <c:v>4.581</c:v>
                </c:pt>
                <c:pt idx="124">
                  <c:v>4.617999999999997</c:v>
                </c:pt>
                <c:pt idx="125">
                  <c:v>4.654999999999996</c:v>
                </c:pt>
                <c:pt idx="126">
                  <c:v>4.693</c:v>
                </c:pt>
                <c:pt idx="127">
                  <c:v>4.73</c:v>
                </c:pt>
                <c:pt idx="128">
                  <c:v>4.766999999999998</c:v>
                </c:pt>
                <c:pt idx="129">
                  <c:v>4.803999999999998</c:v>
                </c:pt>
                <c:pt idx="130">
                  <c:v>4.842</c:v>
                </c:pt>
                <c:pt idx="131">
                  <c:v>4.879</c:v>
                </c:pt>
                <c:pt idx="132">
                  <c:v>4.916</c:v>
                </c:pt>
                <c:pt idx="133">
                  <c:v>4.953</c:v>
                </c:pt>
                <c:pt idx="134">
                  <c:v>4.991</c:v>
                </c:pt>
              </c:numCache>
            </c:numRef>
          </c:xVal>
          <c:yVal>
            <c:numRef>
              <c:f>'/Users/USER/Library/Containers/com.microsoft.Excel/Data/Library/Preferences/AutoRecovery/[Lab 5 Exp. 6 (version 1).xlsb]Sheet1'!$C$4:$C$138</c:f>
              <c:numCache>
                <c:formatCode>General</c:formatCode>
                <c:ptCount val="135"/>
                <c:pt idx="0">
                  <c:v>-0.214</c:v>
                </c:pt>
                <c:pt idx="1">
                  <c:v>-0.214</c:v>
                </c:pt>
                <c:pt idx="2">
                  <c:v>-0.215</c:v>
                </c:pt>
                <c:pt idx="3">
                  <c:v>-0.215</c:v>
                </c:pt>
                <c:pt idx="4">
                  <c:v>-0.215</c:v>
                </c:pt>
                <c:pt idx="5">
                  <c:v>-0.209</c:v>
                </c:pt>
                <c:pt idx="6">
                  <c:v>-0.199</c:v>
                </c:pt>
                <c:pt idx="7">
                  <c:v>-0.182</c:v>
                </c:pt>
                <c:pt idx="8">
                  <c:v>-0.162</c:v>
                </c:pt>
                <c:pt idx="9">
                  <c:v>-0.135</c:v>
                </c:pt>
                <c:pt idx="10">
                  <c:v>-0.107</c:v>
                </c:pt>
                <c:pt idx="11">
                  <c:v>-0.074</c:v>
                </c:pt>
                <c:pt idx="12">
                  <c:v>-0.039</c:v>
                </c:pt>
                <c:pt idx="13">
                  <c:v>-0.005</c:v>
                </c:pt>
                <c:pt idx="14">
                  <c:v>0.031</c:v>
                </c:pt>
                <c:pt idx="15">
                  <c:v>0.066</c:v>
                </c:pt>
                <c:pt idx="16">
                  <c:v>0.099</c:v>
                </c:pt>
                <c:pt idx="17">
                  <c:v>0.13</c:v>
                </c:pt>
                <c:pt idx="18">
                  <c:v>0.157</c:v>
                </c:pt>
                <c:pt idx="19">
                  <c:v>0.179</c:v>
                </c:pt>
                <c:pt idx="20">
                  <c:v>0.196</c:v>
                </c:pt>
                <c:pt idx="21">
                  <c:v>0.209</c:v>
                </c:pt>
                <c:pt idx="22">
                  <c:v>0.217</c:v>
                </c:pt>
                <c:pt idx="23">
                  <c:v>0.217</c:v>
                </c:pt>
                <c:pt idx="24">
                  <c:v>0.212</c:v>
                </c:pt>
                <c:pt idx="25">
                  <c:v>0.201</c:v>
                </c:pt>
                <c:pt idx="26">
                  <c:v>0.185</c:v>
                </c:pt>
                <c:pt idx="27">
                  <c:v>0.165</c:v>
                </c:pt>
                <c:pt idx="28">
                  <c:v>0.138</c:v>
                </c:pt>
                <c:pt idx="29">
                  <c:v>0.11</c:v>
                </c:pt>
                <c:pt idx="30">
                  <c:v>0.077</c:v>
                </c:pt>
                <c:pt idx="31">
                  <c:v>0.042</c:v>
                </c:pt>
                <c:pt idx="32">
                  <c:v>0.008</c:v>
                </c:pt>
                <c:pt idx="33">
                  <c:v>-0.028</c:v>
                </c:pt>
                <c:pt idx="34">
                  <c:v>-0.063</c:v>
                </c:pt>
                <c:pt idx="35">
                  <c:v>-0.096</c:v>
                </c:pt>
                <c:pt idx="36">
                  <c:v>-0.126</c:v>
                </c:pt>
                <c:pt idx="37">
                  <c:v>-0.152</c:v>
                </c:pt>
                <c:pt idx="38">
                  <c:v>-0.176</c:v>
                </c:pt>
                <c:pt idx="39">
                  <c:v>-0.193</c:v>
                </c:pt>
                <c:pt idx="40">
                  <c:v>-0.206</c:v>
                </c:pt>
                <c:pt idx="41">
                  <c:v>-0.212</c:v>
                </c:pt>
                <c:pt idx="42">
                  <c:v>-0.214</c:v>
                </c:pt>
                <c:pt idx="43">
                  <c:v>-0.209</c:v>
                </c:pt>
                <c:pt idx="44">
                  <c:v>-0.198</c:v>
                </c:pt>
                <c:pt idx="45">
                  <c:v>-0.182</c:v>
                </c:pt>
                <c:pt idx="46">
                  <c:v>-0.16</c:v>
                </c:pt>
                <c:pt idx="47">
                  <c:v>-0.135</c:v>
                </c:pt>
                <c:pt idx="48">
                  <c:v>-0.105</c:v>
                </c:pt>
                <c:pt idx="49">
                  <c:v>-0.074</c:v>
                </c:pt>
                <c:pt idx="50">
                  <c:v>-0.039</c:v>
                </c:pt>
                <c:pt idx="51">
                  <c:v>-0.005</c:v>
                </c:pt>
                <c:pt idx="52">
                  <c:v>0.031</c:v>
                </c:pt>
                <c:pt idx="53">
                  <c:v>0.066</c:v>
                </c:pt>
                <c:pt idx="54">
                  <c:v>0.099</c:v>
                </c:pt>
                <c:pt idx="55">
                  <c:v>0.129</c:v>
                </c:pt>
                <c:pt idx="56">
                  <c:v>0.156</c:v>
                </c:pt>
                <c:pt idx="57">
                  <c:v>0.178</c:v>
                </c:pt>
                <c:pt idx="58">
                  <c:v>0.195</c:v>
                </c:pt>
                <c:pt idx="59">
                  <c:v>0.207</c:v>
                </c:pt>
                <c:pt idx="60">
                  <c:v>0.215</c:v>
                </c:pt>
                <c:pt idx="61">
                  <c:v>0.215</c:v>
                </c:pt>
                <c:pt idx="62">
                  <c:v>0.21</c:v>
                </c:pt>
                <c:pt idx="63">
                  <c:v>0.199</c:v>
                </c:pt>
                <c:pt idx="64">
                  <c:v>0.184</c:v>
                </c:pt>
                <c:pt idx="65">
                  <c:v>0.163</c:v>
                </c:pt>
                <c:pt idx="66">
                  <c:v>0.138</c:v>
                </c:pt>
                <c:pt idx="67">
                  <c:v>0.108</c:v>
                </c:pt>
                <c:pt idx="68">
                  <c:v>0.077</c:v>
                </c:pt>
                <c:pt idx="69">
                  <c:v>0.042</c:v>
                </c:pt>
                <c:pt idx="70">
                  <c:v>0.008</c:v>
                </c:pt>
                <c:pt idx="71">
                  <c:v>-0.028</c:v>
                </c:pt>
                <c:pt idx="72">
                  <c:v>-0.063</c:v>
                </c:pt>
                <c:pt idx="73">
                  <c:v>-0.094</c:v>
                </c:pt>
                <c:pt idx="74">
                  <c:v>-0.126</c:v>
                </c:pt>
                <c:pt idx="75">
                  <c:v>-0.151</c:v>
                </c:pt>
                <c:pt idx="76">
                  <c:v>-0.174</c:v>
                </c:pt>
                <c:pt idx="77">
                  <c:v>-0.192</c:v>
                </c:pt>
                <c:pt idx="78">
                  <c:v>-0.204</c:v>
                </c:pt>
                <c:pt idx="79">
                  <c:v>-0.21</c:v>
                </c:pt>
                <c:pt idx="80">
                  <c:v>-0.212</c:v>
                </c:pt>
                <c:pt idx="81">
                  <c:v>-0.207</c:v>
                </c:pt>
                <c:pt idx="82">
                  <c:v>-0.196</c:v>
                </c:pt>
                <c:pt idx="83">
                  <c:v>-0.181</c:v>
                </c:pt>
                <c:pt idx="84">
                  <c:v>-0.16</c:v>
                </c:pt>
                <c:pt idx="85">
                  <c:v>-0.134</c:v>
                </c:pt>
                <c:pt idx="86">
                  <c:v>-0.105</c:v>
                </c:pt>
                <c:pt idx="87">
                  <c:v>-0.074</c:v>
                </c:pt>
                <c:pt idx="88">
                  <c:v>-0.039</c:v>
                </c:pt>
                <c:pt idx="89">
                  <c:v>-0.005</c:v>
                </c:pt>
                <c:pt idx="90">
                  <c:v>0.031</c:v>
                </c:pt>
                <c:pt idx="91">
                  <c:v>0.064</c:v>
                </c:pt>
                <c:pt idx="92">
                  <c:v>0.097</c:v>
                </c:pt>
                <c:pt idx="93">
                  <c:v>0.127</c:v>
                </c:pt>
                <c:pt idx="94">
                  <c:v>0.154</c:v>
                </c:pt>
                <c:pt idx="95">
                  <c:v>0.176</c:v>
                </c:pt>
                <c:pt idx="96">
                  <c:v>0.195</c:v>
                </c:pt>
                <c:pt idx="97">
                  <c:v>0.206</c:v>
                </c:pt>
                <c:pt idx="98">
                  <c:v>0.214</c:v>
                </c:pt>
                <c:pt idx="99">
                  <c:v>0.214</c:v>
                </c:pt>
                <c:pt idx="100">
                  <c:v>0.209</c:v>
                </c:pt>
                <c:pt idx="101">
                  <c:v>0.199</c:v>
                </c:pt>
                <c:pt idx="102">
                  <c:v>0.184</c:v>
                </c:pt>
                <c:pt idx="103">
                  <c:v>0.162</c:v>
                </c:pt>
                <c:pt idx="104">
                  <c:v>0.137</c:v>
                </c:pt>
                <c:pt idx="105">
                  <c:v>0.108</c:v>
                </c:pt>
                <c:pt idx="106">
                  <c:v>0.077</c:v>
                </c:pt>
                <c:pt idx="107">
                  <c:v>0.042</c:v>
                </c:pt>
                <c:pt idx="108">
                  <c:v>0.008</c:v>
                </c:pt>
                <c:pt idx="109">
                  <c:v>-0.027</c:v>
                </c:pt>
                <c:pt idx="110">
                  <c:v>-0.061</c:v>
                </c:pt>
                <c:pt idx="111">
                  <c:v>-0.094</c:v>
                </c:pt>
                <c:pt idx="112">
                  <c:v>-0.124</c:v>
                </c:pt>
                <c:pt idx="113">
                  <c:v>-0.151</c:v>
                </c:pt>
                <c:pt idx="114">
                  <c:v>-0.173</c:v>
                </c:pt>
                <c:pt idx="115">
                  <c:v>-0.19</c:v>
                </c:pt>
                <c:pt idx="116">
                  <c:v>-0.203</c:v>
                </c:pt>
                <c:pt idx="117">
                  <c:v>-0.209</c:v>
                </c:pt>
                <c:pt idx="118">
                  <c:v>-0.21</c:v>
                </c:pt>
                <c:pt idx="119">
                  <c:v>-0.206</c:v>
                </c:pt>
                <c:pt idx="120">
                  <c:v>-0.195</c:v>
                </c:pt>
                <c:pt idx="121">
                  <c:v>-0.179</c:v>
                </c:pt>
                <c:pt idx="122">
                  <c:v>-0.159</c:v>
                </c:pt>
                <c:pt idx="123">
                  <c:v>-0.134</c:v>
                </c:pt>
                <c:pt idx="124">
                  <c:v>-0.105</c:v>
                </c:pt>
                <c:pt idx="125">
                  <c:v>-0.072</c:v>
                </c:pt>
                <c:pt idx="126">
                  <c:v>-0.039</c:v>
                </c:pt>
                <c:pt idx="127">
                  <c:v>-0.005</c:v>
                </c:pt>
                <c:pt idx="128">
                  <c:v>0.03</c:v>
                </c:pt>
                <c:pt idx="129">
                  <c:v>0.064</c:v>
                </c:pt>
                <c:pt idx="130">
                  <c:v>0.097</c:v>
                </c:pt>
                <c:pt idx="131">
                  <c:v>0.127</c:v>
                </c:pt>
                <c:pt idx="132">
                  <c:v>0.154</c:v>
                </c:pt>
                <c:pt idx="133">
                  <c:v>0.176</c:v>
                </c:pt>
                <c:pt idx="134">
                  <c:v>0.193</c:v>
                </c:pt>
              </c:numCache>
            </c:numRef>
          </c:yVal>
          <c:smooth val="1"/>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'/Users/USER/Library/Containers/com.microsoft.Excel/Data/Library/Preferences/AutoRecovery/[Lab 5 Exp. 6 (version 1).xlsb]Sheet1'!$AF$4:$AF$75</c:f>
              <c:numCache>
                <c:formatCode>General</c:formatCode>
                <c:ptCount val="72"/>
                <c:pt idx="0">
                  <c:v>0.0</c:v>
                </c:pt>
                <c:pt idx="1">
                  <c:v>0.02102</c:v>
                </c:pt>
                <c:pt idx="2">
                  <c:v>0.04205</c:v>
                </c:pt>
                <c:pt idx="3">
                  <c:v>0.06307</c:v>
                </c:pt>
                <c:pt idx="4">
                  <c:v>0.08409</c:v>
                </c:pt>
                <c:pt idx="5">
                  <c:v>0.10512</c:v>
                </c:pt>
                <c:pt idx="6">
                  <c:v>0.12614</c:v>
                </c:pt>
                <c:pt idx="7">
                  <c:v>0.14716</c:v>
                </c:pt>
                <c:pt idx="8">
                  <c:v>0.16818</c:v>
                </c:pt>
                <c:pt idx="9">
                  <c:v>0.18921</c:v>
                </c:pt>
                <c:pt idx="10">
                  <c:v>0.21023</c:v>
                </c:pt>
                <c:pt idx="11">
                  <c:v>0.23125</c:v>
                </c:pt>
                <c:pt idx="12">
                  <c:v>0.25228</c:v>
                </c:pt>
                <c:pt idx="13">
                  <c:v>0.2733</c:v>
                </c:pt>
                <c:pt idx="14">
                  <c:v>0.29432</c:v>
                </c:pt>
                <c:pt idx="15">
                  <c:v>0.31534</c:v>
                </c:pt>
                <c:pt idx="16">
                  <c:v>0.33637</c:v>
                </c:pt>
                <c:pt idx="17">
                  <c:v>0.35739</c:v>
                </c:pt>
                <c:pt idx="18">
                  <c:v>0.37841</c:v>
                </c:pt>
                <c:pt idx="19">
                  <c:v>0.39944</c:v>
                </c:pt>
                <c:pt idx="20">
                  <c:v>0.42046</c:v>
                </c:pt>
                <c:pt idx="21">
                  <c:v>0.44148</c:v>
                </c:pt>
                <c:pt idx="22">
                  <c:v>0.46251</c:v>
                </c:pt>
                <c:pt idx="23">
                  <c:v>0.48353</c:v>
                </c:pt>
                <c:pt idx="24">
                  <c:v>0.50455</c:v>
                </c:pt>
                <c:pt idx="25">
                  <c:v>0.52558</c:v>
                </c:pt>
                <c:pt idx="26">
                  <c:v>0.5466</c:v>
                </c:pt>
                <c:pt idx="27">
                  <c:v>0.56762</c:v>
                </c:pt>
                <c:pt idx="28">
                  <c:v>0.58864</c:v>
                </c:pt>
                <c:pt idx="29">
                  <c:v>0.60967</c:v>
                </c:pt>
                <c:pt idx="30">
                  <c:v>0.63069</c:v>
                </c:pt>
                <c:pt idx="31">
                  <c:v>0.65171</c:v>
                </c:pt>
                <c:pt idx="32">
                  <c:v>0.67274</c:v>
                </c:pt>
                <c:pt idx="33">
                  <c:v>0.69376</c:v>
                </c:pt>
                <c:pt idx="34">
                  <c:v>0.71478</c:v>
                </c:pt>
                <c:pt idx="35">
                  <c:v>0.73581</c:v>
                </c:pt>
                <c:pt idx="36">
                  <c:v>0.75683</c:v>
                </c:pt>
                <c:pt idx="37">
                  <c:v>0.77785</c:v>
                </c:pt>
                <c:pt idx="38">
                  <c:v>0.79887</c:v>
                </c:pt>
                <c:pt idx="39">
                  <c:v>0.8199</c:v>
                </c:pt>
                <c:pt idx="40">
                  <c:v>0.84092</c:v>
                </c:pt>
                <c:pt idx="41">
                  <c:v>0.86194</c:v>
                </c:pt>
                <c:pt idx="42">
                  <c:v>0.88297</c:v>
                </c:pt>
                <c:pt idx="43">
                  <c:v>0.90399</c:v>
                </c:pt>
                <c:pt idx="44">
                  <c:v>0.92501</c:v>
                </c:pt>
                <c:pt idx="45">
                  <c:v>0.94603</c:v>
                </c:pt>
                <c:pt idx="46">
                  <c:v>0.96706</c:v>
                </c:pt>
                <c:pt idx="47">
                  <c:v>0.98808</c:v>
                </c:pt>
                <c:pt idx="48">
                  <c:v>1.0091</c:v>
                </c:pt>
                <c:pt idx="49">
                  <c:v>1.03013</c:v>
                </c:pt>
                <c:pt idx="50">
                  <c:v>1.05115</c:v>
                </c:pt>
                <c:pt idx="51">
                  <c:v>1.07217</c:v>
                </c:pt>
                <c:pt idx="52">
                  <c:v>1.0932</c:v>
                </c:pt>
                <c:pt idx="53">
                  <c:v>1.11422</c:v>
                </c:pt>
                <c:pt idx="54">
                  <c:v>1.13524</c:v>
                </c:pt>
                <c:pt idx="55">
                  <c:v>1.15627</c:v>
                </c:pt>
                <c:pt idx="56">
                  <c:v>1.17729</c:v>
                </c:pt>
                <c:pt idx="57">
                  <c:v>1.19831</c:v>
                </c:pt>
                <c:pt idx="58">
                  <c:v>1.21933</c:v>
                </c:pt>
                <c:pt idx="59">
                  <c:v>1.24036</c:v>
                </c:pt>
                <c:pt idx="60">
                  <c:v>1.26138</c:v>
                </c:pt>
                <c:pt idx="61">
                  <c:v>1.2824</c:v>
                </c:pt>
                <c:pt idx="62">
                  <c:v>1.30343</c:v>
                </c:pt>
                <c:pt idx="63">
                  <c:v>1.32445</c:v>
                </c:pt>
                <c:pt idx="64">
                  <c:v>1.34547</c:v>
                </c:pt>
                <c:pt idx="65">
                  <c:v>1.3665</c:v>
                </c:pt>
                <c:pt idx="66">
                  <c:v>1.38752</c:v>
                </c:pt>
                <c:pt idx="67">
                  <c:v>1.40854</c:v>
                </c:pt>
                <c:pt idx="68">
                  <c:v>1.42956</c:v>
                </c:pt>
                <c:pt idx="69">
                  <c:v>1.45059</c:v>
                </c:pt>
                <c:pt idx="70">
                  <c:v>1.47161</c:v>
                </c:pt>
                <c:pt idx="71">
                  <c:v>1.49263</c:v>
                </c:pt>
              </c:numCache>
            </c:numRef>
          </c:xVal>
          <c:yVal>
            <c:numRef>
              <c:f>'/Users/USER/Library/Containers/com.microsoft.Excel/Data/Library/Preferences/AutoRecovery/[Lab 5 Exp. 6 (version 1).xlsb]Sheet1'!$AG$4:$AG$75</c:f>
              <c:numCache>
                <c:formatCode>General</c:formatCode>
                <c:ptCount val="72"/>
                <c:pt idx="0">
                  <c:v>-0.2419</c:v>
                </c:pt>
                <c:pt idx="1">
                  <c:v>-0.23719</c:v>
                </c:pt>
                <c:pt idx="2">
                  <c:v>-0.22934</c:v>
                </c:pt>
                <c:pt idx="3">
                  <c:v>-0.21991</c:v>
                </c:pt>
                <c:pt idx="4">
                  <c:v>-0.20892</c:v>
                </c:pt>
                <c:pt idx="5">
                  <c:v>-0.19478</c:v>
                </c:pt>
                <c:pt idx="6">
                  <c:v>-0.18064</c:v>
                </c:pt>
                <c:pt idx="7">
                  <c:v>-0.16493</c:v>
                </c:pt>
                <c:pt idx="8">
                  <c:v>-0.14923</c:v>
                </c:pt>
                <c:pt idx="9">
                  <c:v>-0.13352</c:v>
                </c:pt>
                <c:pt idx="10">
                  <c:v>-0.11938</c:v>
                </c:pt>
                <c:pt idx="11">
                  <c:v>-0.10681</c:v>
                </c:pt>
                <c:pt idx="12">
                  <c:v>-0.09425</c:v>
                </c:pt>
                <c:pt idx="13">
                  <c:v>-0.08325</c:v>
                </c:pt>
                <c:pt idx="14">
                  <c:v>-0.07383</c:v>
                </c:pt>
                <c:pt idx="15">
                  <c:v>-0.06597</c:v>
                </c:pt>
                <c:pt idx="16">
                  <c:v>-0.05812</c:v>
                </c:pt>
                <c:pt idx="17">
                  <c:v>-0.05027</c:v>
                </c:pt>
                <c:pt idx="18">
                  <c:v>-0.04398</c:v>
                </c:pt>
                <c:pt idx="19">
                  <c:v>-0.03927</c:v>
                </c:pt>
                <c:pt idx="20">
                  <c:v>-0.03456</c:v>
                </c:pt>
                <c:pt idx="21">
                  <c:v>-0.02985</c:v>
                </c:pt>
                <c:pt idx="22">
                  <c:v>-0.0267</c:v>
                </c:pt>
                <c:pt idx="23">
                  <c:v>-0.02356</c:v>
                </c:pt>
                <c:pt idx="24">
                  <c:v>-0.02042</c:v>
                </c:pt>
                <c:pt idx="25">
                  <c:v>-0.01728</c:v>
                </c:pt>
                <c:pt idx="26">
                  <c:v>-0.01571</c:v>
                </c:pt>
                <c:pt idx="27">
                  <c:v>-0.01414</c:v>
                </c:pt>
                <c:pt idx="28">
                  <c:v>-0.01257</c:v>
                </c:pt>
                <c:pt idx="29">
                  <c:v>-0.011</c:v>
                </c:pt>
                <c:pt idx="30">
                  <c:v>-0.00942</c:v>
                </c:pt>
                <c:pt idx="31">
                  <c:v>-0.00785</c:v>
                </c:pt>
                <c:pt idx="32">
                  <c:v>-0.00785</c:v>
                </c:pt>
                <c:pt idx="33">
                  <c:v>-0.00628</c:v>
                </c:pt>
                <c:pt idx="34">
                  <c:v>-0.00471</c:v>
                </c:pt>
                <c:pt idx="35">
                  <c:v>-0.00471</c:v>
                </c:pt>
                <c:pt idx="36">
                  <c:v>-0.00471</c:v>
                </c:pt>
                <c:pt idx="37">
                  <c:v>-0.00314</c:v>
                </c:pt>
                <c:pt idx="38">
                  <c:v>-0.00314</c:v>
                </c:pt>
                <c:pt idx="39">
                  <c:v>-0.00314</c:v>
                </c:pt>
                <c:pt idx="40">
                  <c:v>-0.00157</c:v>
                </c:pt>
                <c:pt idx="41">
                  <c:v>-0.00157</c:v>
                </c:pt>
                <c:pt idx="42">
                  <c:v>-0.00157</c:v>
                </c:pt>
                <c:pt idx="43">
                  <c:v>-0.00157</c:v>
                </c:pt>
                <c:pt idx="44">
                  <c:v>-0.00157</c:v>
                </c:pt>
                <c:pt idx="45">
                  <c:v>-0.00157</c:v>
                </c:pt>
                <c:pt idx="46">
                  <c:v>-0.00157</c:v>
                </c:pt>
                <c:pt idx="47">
                  <c:v>-0.00157</c:v>
                </c:pt>
                <c:pt idx="48" formatCode="0.00E+00">
                  <c:v>1.34441E-17</c:v>
                </c:pt>
                <c:pt idx="49" formatCode="0.00E+00">
                  <c:v>1.34441E-17</c:v>
                </c:pt>
                <c:pt idx="50" formatCode="0.00E+00">
                  <c:v>1.34441E-17</c:v>
                </c:pt>
                <c:pt idx="51" formatCode="0.00E+00">
                  <c:v>1.34441E-17</c:v>
                </c:pt>
                <c:pt idx="52" formatCode="0.00E+00">
                  <c:v>1.34441E-17</c:v>
                </c:pt>
                <c:pt idx="53" formatCode="0.00E+00">
                  <c:v>1.34441E-17</c:v>
                </c:pt>
                <c:pt idx="54" formatCode="0.00E+00">
                  <c:v>1.34441E-17</c:v>
                </c:pt>
                <c:pt idx="55" formatCode="0.00E+00">
                  <c:v>1.34441E-17</c:v>
                </c:pt>
                <c:pt idx="56" formatCode="0.00E+00">
                  <c:v>1.34441E-17</c:v>
                </c:pt>
                <c:pt idx="57" formatCode="0.00E+00">
                  <c:v>1.34441E-17</c:v>
                </c:pt>
                <c:pt idx="58" formatCode="0.00E+00">
                  <c:v>1.34441E-17</c:v>
                </c:pt>
                <c:pt idx="59" formatCode="0.00E+00">
                  <c:v>1.34441E-17</c:v>
                </c:pt>
                <c:pt idx="60" formatCode="0.00E+00">
                  <c:v>1.34441E-17</c:v>
                </c:pt>
                <c:pt idx="61" formatCode="0.00E+00">
                  <c:v>1.34441E-17</c:v>
                </c:pt>
                <c:pt idx="62" formatCode="0.00E+00">
                  <c:v>1.34441E-17</c:v>
                </c:pt>
                <c:pt idx="63" formatCode="0.00E+00">
                  <c:v>1.34441E-17</c:v>
                </c:pt>
                <c:pt idx="64" formatCode="0.00E+00">
                  <c:v>1.34441E-17</c:v>
                </c:pt>
                <c:pt idx="65" formatCode="0.00E+00">
                  <c:v>1.34441E-17</c:v>
                </c:pt>
                <c:pt idx="66" formatCode="0.00E+00">
                  <c:v>1.34441E-17</c:v>
                </c:pt>
                <c:pt idx="67" formatCode="0.00E+00">
                  <c:v>1.34441E-17</c:v>
                </c:pt>
                <c:pt idx="68" formatCode="0.00E+00">
                  <c:v>1.34441E-17</c:v>
                </c:pt>
                <c:pt idx="69" formatCode="0.00E+00">
                  <c:v>1.34441E-17</c:v>
                </c:pt>
                <c:pt idx="70" formatCode="0.00E+00">
                  <c:v>1.34441E-17</c:v>
                </c:pt>
                <c:pt idx="71" formatCode="0.00E+00">
                  <c:v>1.34441E-17</c:v>
                </c:pt>
              </c:numCache>
            </c:numRef>
          </c:yVal>
          <c:smooth val="1"/>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'/Users/USER/Library/Containers/com.microsoft.Excel/Data/Library/Preferences/AutoRecovery/[Lab 5 Exp. 6 (version 1).xlsb]Sheet1'!$Q$4:$Q$130</c:f>
              <c:numCache>
                <c:formatCode>General</c:formatCode>
                <c:ptCount val="127"/>
                <c:pt idx="0">
                  <c:v>0.0</c:v>
                </c:pt>
                <c:pt idx="1">
                  <c:v>0.02102</c:v>
                </c:pt>
                <c:pt idx="2">
                  <c:v>0.04205</c:v>
                </c:pt>
                <c:pt idx="3">
                  <c:v>0.06307</c:v>
                </c:pt>
                <c:pt idx="4">
                  <c:v>0.08409</c:v>
                </c:pt>
                <c:pt idx="5">
                  <c:v>0.10512</c:v>
                </c:pt>
                <c:pt idx="6">
                  <c:v>0.12614</c:v>
                </c:pt>
                <c:pt idx="7">
                  <c:v>0.14716</c:v>
                </c:pt>
                <c:pt idx="8">
                  <c:v>0.16818</c:v>
                </c:pt>
                <c:pt idx="9">
                  <c:v>0.18921</c:v>
                </c:pt>
                <c:pt idx="10">
                  <c:v>0.21023</c:v>
                </c:pt>
                <c:pt idx="11">
                  <c:v>0.23125</c:v>
                </c:pt>
                <c:pt idx="12">
                  <c:v>0.25228</c:v>
                </c:pt>
                <c:pt idx="13">
                  <c:v>0.2733</c:v>
                </c:pt>
                <c:pt idx="14">
                  <c:v>0.29432</c:v>
                </c:pt>
                <c:pt idx="15">
                  <c:v>0.31534</c:v>
                </c:pt>
                <c:pt idx="16">
                  <c:v>0.33637</c:v>
                </c:pt>
                <c:pt idx="17">
                  <c:v>0.35739</c:v>
                </c:pt>
                <c:pt idx="18">
                  <c:v>0.37841</c:v>
                </c:pt>
                <c:pt idx="19">
                  <c:v>0.39944</c:v>
                </c:pt>
                <c:pt idx="20">
                  <c:v>0.42046</c:v>
                </c:pt>
                <c:pt idx="21">
                  <c:v>0.44148</c:v>
                </c:pt>
                <c:pt idx="22">
                  <c:v>0.46251</c:v>
                </c:pt>
                <c:pt idx="23">
                  <c:v>0.48353</c:v>
                </c:pt>
                <c:pt idx="24">
                  <c:v>0.50455</c:v>
                </c:pt>
                <c:pt idx="25">
                  <c:v>0.52558</c:v>
                </c:pt>
                <c:pt idx="26">
                  <c:v>0.5466</c:v>
                </c:pt>
                <c:pt idx="27">
                  <c:v>0.56762</c:v>
                </c:pt>
                <c:pt idx="28">
                  <c:v>0.58864</c:v>
                </c:pt>
                <c:pt idx="29">
                  <c:v>0.60967</c:v>
                </c:pt>
                <c:pt idx="30">
                  <c:v>0.63069</c:v>
                </c:pt>
                <c:pt idx="31">
                  <c:v>0.65171</c:v>
                </c:pt>
                <c:pt idx="32">
                  <c:v>0.67274</c:v>
                </c:pt>
                <c:pt idx="33">
                  <c:v>0.69376</c:v>
                </c:pt>
                <c:pt idx="34">
                  <c:v>0.71478</c:v>
                </c:pt>
                <c:pt idx="35">
                  <c:v>0.73581</c:v>
                </c:pt>
                <c:pt idx="36">
                  <c:v>0.75683</c:v>
                </c:pt>
                <c:pt idx="37">
                  <c:v>0.77785</c:v>
                </c:pt>
                <c:pt idx="38">
                  <c:v>0.79887</c:v>
                </c:pt>
                <c:pt idx="39">
                  <c:v>0.8199</c:v>
                </c:pt>
                <c:pt idx="40">
                  <c:v>0.84092</c:v>
                </c:pt>
                <c:pt idx="41">
                  <c:v>0.86194</c:v>
                </c:pt>
                <c:pt idx="42">
                  <c:v>0.88297</c:v>
                </c:pt>
                <c:pt idx="43">
                  <c:v>0.90399</c:v>
                </c:pt>
                <c:pt idx="44">
                  <c:v>0.92501</c:v>
                </c:pt>
                <c:pt idx="45">
                  <c:v>0.94603</c:v>
                </c:pt>
                <c:pt idx="46">
                  <c:v>0.96706</c:v>
                </c:pt>
                <c:pt idx="47">
                  <c:v>0.98808</c:v>
                </c:pt>
                <c:pt idx="48">
                  <c:v>1.0091</c:v>
                </c:pt>
                <c:pt idx="49">
                  <c:v>1.03013</c:v>
                </c:pt>
                <c:pt idx="50">
                  <c:v>1.05115</c:v>
                </c:pt>
                <c:pt idx="51">
                  <c:v>1.07217</c:v>
                </c:pt>
                <c:pt idx="52">
                  <c:v>1.0932</c:v>
                </c:pt>
                <c:pt idx="53">
                  <c:v>1.11422</c:v>
                </c:pt>
                <c:pt idx="54">
                  <c:v>1.13524</c:v>
                </c:pt>
                <c:pt idx="55">
                  <c:v>1.15627</c:v>
                </c:pt>
                <c:pt idx="56">
                  <c:v>1.17729</c:v>
                </c:pt>
                <c:pt idx="57">
                  <c:v>1.19831</c:v>
                </c:pt>
                <c:pt idx="58">
                  <c:v>1.21933</c:v>
                </c:pt>
                <c:pt idx="59">
                  <c:v>1.24036</c:v>
                </c:pt>
                <c:pt idx="60">
                  <c:v>1.26138</c:v>
                </c:pt>
                <c:pt idx="61">
                  <c:v>1.2824</c:v>
                </c:pt>
                <c:pt idx="62">
                  <c:v>1.30343</c:v>
                </c:pt>
                <c:pt idx="63">
                  <c:v>1.32445</c:v>
                </c:pt>
                <c:pt idx="64">
                  <c:v>1.34547</c:v>
                </c:pt>
                <c:pt idx="65">
                  <c:v>1.3665</c:v>
                </c:pt>
                <c:pt idx="66">
                  <c:v>1.38752</c:v>
                </c:pt>
                <c:pt idx="67">
                  <c:v>1.40854</c:v>
                </c:pt>
                <c:pt idx="68">
                  <c:v>1.42956</c:v>
                </c:pt>
                <c:pt idx="69">
                  <c:v>1.45059</c:v>
                </c:pt>
                <c:pt idx="70">
                  <c:v>1.47161</c:v>
                </c:pt>
                <c:pt idx="71">
                  <c:v>1.49263</c:v>
                </c:pt>
                <c:pt idx="72">
                  <c:v>1.51366</c:v>
                </c:pt>
                <c:pt idx="73">
                  <c:v>1.53468</c:v>
                </c:pt>
                <c:pt idx="74">
                  <c:v>1.5557</c:v>
                </c:pt>
                <c:pt idx="75">
                  <c:v>1.57672</c:v>
                </c:pt>
                <c:pt idx="76">
                  <c:v>1.59775</c:v>
                </c:pt>
                <c:pt idx="77">
                  <c:v>1.61877</c:v>
                </c:pt>
                <c:pt idx="78">
                  <c:v>1.63979</c:v>
                </c:pt>
                <c:pt idx="79">
                  <c:v>1.66082</c:v>
                </c:pt>
                <c:pt idx="80">
                  <c:v>1.68184</c:v>
                </c:pt>
                <c:pt idx="81">
                  <c:v>1.70286</c:v>
                </c:pt>
                <c:pt idx="82">
                  <c:v>1.72389</c:v>
                </c:pt>
                <c:pt idx="83">
                  <c:v>1.74491</c:v>
                </c:pt>
                <c:pt idx="84">
                  <c:v>1.76593</c:v>
                </c:pt>
                <c:pt idx="85">
                  <c:v>1.78696</c:v>
                </c:pt>
                <c:pt idx="86">
                  <c:v>1.80798</c:v>
                </c:pt>
                <c:pt idx="87">
                  <c:v>1.829</c:v>
                </c:pt>
                <c:pt idx="88">
                  <c:v>1.85002</c:v>
                </c:pt>
                <c:pt idx="89">
                  <c:v>1.87105</c:v>
                </c:pt>
                <c:pt idx="90">
                  <c:v>1.89207</c:v>
                </c:pt>
                <c:pt idx="91">
                  <c:v>1.91309</c:v>
                </c:pt>
                <c:pt idx="92">
                  <c:v>1.93412</c:v>
                </c:pt>
                <c:pt idx="93">
                  <c:v>1.95514</c:v>
                </c:pt>
                <c:pt idx="94">
                  <c:v>1.97616</c:v>
                </c:pt>
                <c:pt idx="95">
                  <c:v>1.99718</c:v>
                </c:pt>
                <c:pt idx="96">
                  <c:v>2.01821</c:v>
                </c:pt>
                <c:pt idx="97">
                  <c:v>3.613</c:v>
                </c:pt>
                <c:pt idx="98">
                  <c:v>3.65</c:v>
                </c:pt>
                <c:pt idx="99">
                  <c:v>3.687</c:v>
                </c:pt>
                <c:pt idx="100">
                  <c:v>3.724</c:v>
                </c:pt>
                <c:pt idx="101">
                  <c:v>3.762</c:v>
                </c:pt>
                <c:pt idx="102">
                  <c:v>3.799</c:v>
                </c:pt>
                <c:pt idx="103">
                  <c:v>3.835999999999998</c:v>
                </c:pt>
                <c:pt idx="104">
                  <c:v>3.873</c:v>
                </c:pt>
                <c:pt idx="105">
                  <c:v>3.923</c:v>
                </c:pt>
                <c:pt idx="106">
                  <c:v>3.973</c:v>
                </c:pt>
                <c:pt idx="107">
                  <c:v>4.023</c:v>
                </c:pt>
                <c:pt idx="108">
                  <c:v>4.073</c:v>
                </c:pt>
                <c:pt idx="109">
                  <c:v>4.122999999999996</c:v>
                </c:pt>
                <c:pt idx="110">
                  <c:v>4.172999999999996</c:v>
                </c:pt>
                <c:pt idx="111">
                  <c:v>4.222999999999996</c:v>
                </c:pt>
                <c:pt idx="112">
                  <c:v>4.272999999999999</c:v>
                </c:pt>
                <c:pt idx="113">
                  <c:v>4.322999999999996</c:v>
                </c:pt>
                <c:pt idx="114">
                  <c:v>4.372999999999998</c:v>
                </c:pt>
                <c:pt idx="115">
                  <c:v>4.422999999999996</c:v>
                </c:pt>
                <c:pt idx="116">
                  <c:v>4.472999999999998</c:v>
                </c:pt>
                <c:pt idx="117">
                  <c:v>4.522999999999995</c:v>
                </c:pt>
                <c:pt idx="118">
                  <c:v>4.572999999999998</c:v>
                </c:pt>
                <c:pt idx="119">
                  <c:v>4.622999999999994</c:v>
                </c:pt>
                <c:pt idx="120">
                  <c:v>4.672999999999996</c:v>
                </c:pt>
                <c:pt idx="121">
                  <c:v>4.722999999999994</c:v>
                </c:pt>
                <c:pt idx="122">
                  <c:v>4.772999999999997</c:v>
                </c:pt>
                <c:pt idx="123">
                  <c:v>4.822999999999994</c:v>
                </c:pt>
                <c:pt idx="124">
                  <c:v>4.872999999999997</c:v>
                </c:pt>
                <c:pt idx="125">
                  <c:v>4.922999999999996</c:v>
                </c:pt>
                <c:pt idx="126">
                  <c:v>4.972999999999996</c:v>
                </c:pt>
              </c:numCache>
            </c:numRef>
          </c:xVal>
          <c:yVal>
            <c:numRef>
              <c:f>'/Users/USER/Library/Containers/com.microsoft.Excel/Data/Library/Preferences/AutoRecovery/[Lab 5 Exp. 6 (version 1).xlsb]Sheet1'!$R$4:$R$130</c:f>
              <c:numCache>
                <c:formatCode>General</c:formatCode>
                <c:ptCount val="127"/>
                <c:pt idx="0">
                  <c:v>-0.22148</c:v>
                </c:pt>
                <c:pt idx="1">
                  <c:v>-0.21991</c:v>
                </c:pt>
                <c:pt idx="2">
                  <c:v>-0.21834</c:v>
                </c:pt>
                <c:pt idx="3">
                  <c:v>-0.21363</c:v>
                </c:pt>
                <c:pt idx="4">
                  <c:v>-0.20735</c:v>
                </c:pt>
                <c:pt idx="5">
                  <c:v>-0.19949</c:v>
                </c:pt>
                <c:pt idx="6">
                  <c:v>-0.19007</c:v>
                </c:pt>
                <c:pt idx="7">
                  <c:v>-0.17907</c:v>
                </c:pt>
                <c:pt idx="8">
                  <c:v>-0.1665</c:v>
                </c:pt>
                <c:pt idx="9">
                  <c:v>-0.15394</c:v>
                </c:pt>
                <c:pt idx="10">
                  <c:v>-0.14137</c:v>
                </c:pt>
                <c:pt idx="11">
                  <c:v>-0.12881</c:v>
                </c:pt>
                <c:pt idx="12">
                  <c:v>-0.11781</c:v>
                </c:pt>
                <c:pt idx="13">
                  <c:v>-0.10681</c:v>
                </c:pt>
                <c:pt idx="14">
                  <c:v>-0.09739</c:v>
                </c:pt>
                <c:pt idx="15">
                  <c:v>-0.08796</c:v>
                </c:pt>
                <c:pt idx="16">
                  <c:v>-0.08011</c:v>
                </c:pt>
                <c:pt idx="17">
                  <c:v>-0.07226</c:v>
                </c:pt>
                <c:pt idx="18">
                  <c:v>-0.06597</c:v>
                </c:pt>
                <c:pt idx="19">
                  <c:v>-0.05969</c:v>
                </c:pt>
                <c:pt idx="20">
                  <c:v>-0.05341</c:v>
                </c:pt>
                <c:pt idx="21">
                  <c:v>-0.04869</c:v>
                </c:pt>
                <c:pt idx="22">
                  <c:v>-0.04398</c:v>
                </c:pt>
                <c:pt idx="23">
                  <c:v>-0.03927</c:v>
                </c:pt>
                <c:pt idx="24">
                  <c:v>-0.03456</c:v>
                </c:pt>
                <c:pt idx="25">
                  <c:v>-0.03142</c:v>
                </c:pt>
                <c:pt idx="26">
                  <c:v>-0.02827</c:v>
                </c:pt>
                <c:pt idx="27">
                  <c:v>-0.02513</c:v>
                </c:pt>
                <c:pt idx="28">
                  <c:v>-0.02199</c:v>
                </c:pt>
                <c:pt idx="29">
                  <c:v>-0.02042</c:v>
                </c:pt>
                <c:pt idx="30">
                  <c:v>-0.01885</c:v>
                </c:pt>
                <c:pt idx="31">
                  <c:v>-0.01728</c:v>
                </c:pt>
                <c:pt idx="32">
                  <c:v>-0.01571</c:v>
                </c:pt>
                <c:pt idx="33">
                  <c:v>-0.01414</c:v>
                </c:pt>
                <c:pt idx="34">
                  <c:v>-0.01257</c:v>
                </c:pt>
                <c:pt idx="35">
                  <c:v>-0.011</c:v>
                </c:pt>
                <c:pt idx="36">
                  <c:v>-0.00942</c:v>
                </c:pt>
                <c:pt idx="37">
                  <c:v>-0.00942</c:v>
                </c:pt>
                <c:pt idx="38">
                  <c:v>-0.00785</c:v>
                </c:pt>
                <c:pt idx="39">
                  <c:v>-0.00785</c:v>
                </c:pt>
                <c:pt idx="40">
                  <c:v>-0.00628</c:v>
                </c:pt>
                <c:pt idx="41">
                  <c:v>-0.00628</c:v>
                </c:pt>
                <c:pt idx="42">
                  <c:v>-0.00471</c:v>
                </c:pt>
                <c:pt idx="43">
                  <c:v>-0.00471</c:v>
                </c:pt>
                <c:pt idx="44">
                  <c:v>-0.00471</c:v>
                </c:pt>
                <c:pt idx="45">
                  <c:v>-0.00314</c:v>
                </c:pt>
                <c:pt idx="46">
                  <c:v>-0.00314</c:v>
                </c:pt>
                <c:pt idx="47">
                  <c:v>-0.00314</c:v>
                </c:pt>
                <c:pt idx="48">
                  <c:v>-0.00314</c:v>
                </c:pt>
                <c:pt idx="49">
                  <c:v>-0.00314</c:v>
                </c:pt>
                <c:pt idx="50">
                  <c:v>-0.00157</c:v>
                </c:pt>
                <c:pt idx="51">
                  <c:v>-0.00157</c:v>
                </c:pt>
                <c:pt idx="52">
                  <c:v>-0.00157</c:v>
                </c:pt>
                <c:pt idx="53">
                  <c:v>-0.00157</c:v>
                </c:pt>
                <c:pt idx="54">
                  <c:v>-0.00157</c:v>
                </c:pt>
                <c:pt idx="55">
                  <c:v>-0.00157</c:v>
                </c:pt>
                <c:pt idx="56">
                  <c:v>-0.00157</c:v>
                </c:pt>
                <c:pt idx="57">
                  <c:v>-0.00157</c:v>
                </c:pt>
                <c:pt idx="58">
                  <c:v>-0.00157</c:v>
                </c:pt>
                <c:pt idx="59">
                  <c:v>-0.00157</c:v>
                </c:pt>
                <c:pt idx="60" formatCode="0.00E+00">
                  <c:v>-6.98226000000003E-17</c:v>
                </c:pt>
                <c:pt idx="61" formatCode="0.00E+00">
                  <c:v>-6.98226000000003E-17</c:v>
                </c:pt>
                <c:pt idx="62" formatCode="0.00E+00">
                  <c:v>-6.98226000000003E-17</c:v>
                </c:pt>
                <c:pt idx="63" formatCode="0.00E+00">
                  <c:v>-6.98226000000003E-17</c:v>
                </c:pt>
                <c:pt idx="64" formatCode="0.00E+00">
                  <c:v>-6.98226000000003E-17</c:v>
                </c:pt>
                <c:pt idx="65" formatCode="0.00E+00">
                  <c:v>-6.98226000000003E-17</c:v>
                </c:pt>
                <c:pt idx="66" formatCode="0.00E+00">
                  <c:v>-6.98226000000003E-17</c:v>
                </c:pt>
                <c:pt idx="67" formatCode="0.00E+00">
                  <c:v>-6.98226000000003E-17</c:v>
                </c:pt>
                <c:pt idx="68" formatCode="0.00E+00">
                  <c:v>-6.98226000000003E-17</c:v>
                </c:pt>
                <c:pt idx="69" formatCode="0.00E+00">
                  <c:v>-6.98226000000003E-17</c:v>
                </c:pt>
                <c:pt idx="70" formatCode="0.00E+00">
                  <c:v>-6.98226000000003E-17</c:v>
                </c:pt>
                <c:pt idx="71" formatCode="0.00E+00">
                  <c:v>-6.98226000000003E-17</c:v>
                </c:pt>
                <c:pt idx="72" formatCode="0.00E+00">
                  <c:v>-6.98226000000003E-17</c:v>
                </c:pt>
                <c:pt idx="73" formatCode="0.00E+00">
                  <c:v>-6.98226000000003E-17</c:v>
                </c:pt>
                <c:pt idx="74" formatCode="0.00E+00">
                  <c:v>-6.98226000000003E-17</c:v>
                </c:pt>
                <c:pt idx="75" formatCode="0.00E+00">
                  <c:v>-6.98226000000003E-17</c:v>
                </c:pt>
                <c:pt idx="76" formatCode="0.00E+00">
                  <c:v>-6.98226000000003E-17</c:v>
                </c:pt>
                <c:pt idx="77" formatCode="0.00E+00">
                  <c:v>-6.98226000000003E-17</c:v>
                </c:pt>
                <c:pt idx="78" formatCode="0.00E+00">
                  <c:v>-6.98226000000003E-17</c:v>
                </c:pt>
                <c:pt idx="79" formatCode="0.00E+00">
                  <c:v>-6.98226000000003E-17</c:v>
                </c:pt>
                <c:pt idx="80" formatCode="0.00E+00">
                  <c:v>-6.98226000000003E-17</c:v>
                </c:pt>
                <c:pt idx="81" formatCode="0.00E+00">
                  <c:v>-6.98226000000003E-17</c:v>
                </c:pt>
                <c:pt idx="82" formatCode="0.00E+00">
                  <c:v>-6.98226000000003E-17</c:v>
                </c:pt>
                <c:pt idx="83" formatCode="0.00E+00">
                  <c:v>-6.98226000000003E-17</c:v>
                </c:pt>
                <c:pt idx="84" formatCode="0.00E+00">
                  <c:v>-6.98226000000003E-17</c:v>
                </c:pt>
                <c:pt idx="85" formatCode="0.00E+00">
                  <c:v>-6.98226000000003E-17</c:v>
                </c:pt>
                <c:pt idx="86" formatCode="0.00E+00">
                  <c:v>-6.98226000000003E-17</c:v>
                </c:pt>
                <c:pt idx="87" formatCode="0.00E+00">
                  <c:v>-6.98226000000003E-17</c:v>
                </c:pt>
                <c:pt idx="88" formatCode="0.00E+00">
                  <c:v>-6.98226000000003E-17</c:v>
                </c:pt>
                <c:pt idx="89" formatCode="0.00E+00">
                  <c:v>-6.98226000000003E-17</c:v>
                </c:pt>
                <c:pt idx="90" formatCode="0.00E+00">
                  <c:v>-6.98226000000003E-17</c:v>
                </c:pt>
                <c:pt idx="91" formatCode="0.00E+00">
                  <c:v>-6.98226000000003E-17</c:v>
                </c:pt>
                <c:pt idx="92" formatCode="0.00E+00">
                  <c:v>-6.98226000000003E-17</c:v>
                </c:pt>
                <c:pt idx="93" formatCode="0.00E+00">
                  <c:v>-6.98226000000003E-17</c:v>
                </c:pt>
                <c:pt idx="94" formatCode="0.00E+00">
                  <c:v>-6.98226000000003E-17</c:v>
                </c:pt>
                <c:pt idx="95" formatCode="0.00E+00">
                  <c:v>-6.98226000000003E-17</c:v>
                </c:pt>
                <c:pt idx="96" formatCode="0.00E+00">
                  <c:v>-6.98226000000003E-17</c:v>
                </c:pt>
                <c:pt idx="97" formatCode="0.00E+00">
                  <c:v>-6.98226000000003E-17</c:v>
                </c:pt>
                <c:pt idx="98" formatCode="0.00E+00">
                  <c:v>-6.98226000000003E-17</c:v>
                </c:pt>
                <c:pt idx="99" formatCode="0.00E+00">
                  <c:v>-6.98226000000003E-17</c:v>
                </c:pt>
                <c:pt idx="100" formatCode="0.00E+00">
                  <c:v>-6.98226000000003E-17</c:v>
                </c:pt>
                <c:pt idx="101" formatCode="0.00E+00">
                  <c:v>-6.98226000000003E-17</c:v>
                </c:pt>
                <c:pt idx="102" formatCode="0.00E+00">
                  <c:v>-6.98226000000003E-17</c:v>
                </c:pt>
                <c:pt idx="103" formatCode="0.00E+00">
                  <c:v>-6.98226000000003E-17</c:v>
                </c:pt>
                <c:pt idx="104" formatCode="0.00E+00">
                  <c:v>-6.98226000000003E-17</c:v>
                </c:pt>
                <c:pt idx="105" formatCode="0.00E+00">
                  <c:v>-6.98226000000003E-17</c:v>
                </c:pt>
                <c:pt idx="106" formatCode="0.00E+00">
                  <c:v>-6.98226000000003E-17</c:v>
                </c:pt>
                <c:pt idx="107" formatCode="0.00E+00">
                  <c:v>-6.98226000000003E-17</c:v>
                </c:pt>
                <c:pt idx="108" formatCode="0.00E+00">
                  <c:v>-6.98226000000003E-17</c:v>
                </c:pt>
                <c:pt idx="109" formatCode="0.00E+00">
                  <c:v>-6.98226000000003E-17</c:v>
                </c:pt>
                <c:pt idx="110" formatCode="0.00E+00">
                  <c:v>-6.98226000000003E-17</c:v>
                </c:pt>
                <c:pt idx="111" formatCode="0.00E+00">
                  <c:v>-6.98226000000003E-17</c:v>
                </c:pt>
                <c:pt idx="112" formatCode="0.00E+00">
                  <c:v>-6.98226000000003E-17</c:v>
                </c:pt>
                <c:pt idx="113" formatCode="0.00E+00">
                  <c:v>-6.98226000000003E-17</c:v>
                </c:pt>
                <c:pt idx="114" formatCode="0.00E+00">
                  <c:v>-6.98226000000003E-17</c:v>
                </c:pt>
                <c:pt idx="115" formatCode="0.00E+00">
                  <c:v>-6.98226000000003E-17</c:v>
                </c:pt>
                <c:pt idx="116" formatCode="0.00E+00">
                  <c:v>-6.98226000000003E-17</c:v>
                </c:pt>
                <c:pt idx="117" formatCode="0.00E+00">
                  <c:v>-6.98226000000003E-17</c:v>
                </c:pt>
                <c:pt idx="118" formatCode="0.00E+00">
                  <c:v>-6.98226000000003E-17</c:v>
                </c:pt>
                <c:pt idx="119" formatCode="0.00E+00">
                  <c:v>-6.98226000000003E-17</c:v>
                </c:pt>
                <c:pt idx="120" formatCode="0.00E+00">
                  <c:v>-6.98226000000003E-17</c:v>
                </c:pt>
                <c:pt idx="121" formatCode="0.00E+00">
                  <c:v>-6.98226000000003E-17</c:v>
                </c:pt>
                <c:pt idx="122" formatCode="0.00E+00">
                  <c:v>-6.98226000000003E-17</c:v>
                </c:pt>
                <c:pt idx="123" formatCode="0.00E+00">
                  <c:v>-6.98226000000003E-17</c:v>
                </c:pt>
                <c:pt idx="124" formatCode="0.00E+00">
                  <c:v>-6.98226000000003E-17</c:v>
                </c:pt>
                <c:pt idx="125" formatCode="0.00E+00">
                  <c:v>-6.98226000000003E-17</c:v>
                </c:pt>
                <c:pt idx="126" formatCode="0.00E+00">
                  <c:v>-6.98226000000003E-17</c:v>
                </c:pt>
              </c:numCache>
            </c:numRef>
          </c:yVal>
          <c:smooth val="1"/>
        </c:ser>
        <c:dLbls>
          <c:showLegendKey val="0"/>
          <c:showVal val="0"/>
          <c:showCatName val="0"/>
          <c:showSerName val="0"/>
          <c:showPercent val="0"/>
          <c:showBubbleSize val="0"/>
        </c:dLbls>
        <c:axId val="1999994304"/>
        <c:axId val="1978550256"/>
      </c:scatterChart>
      <c:valAx>
        <c:axId val="1999994304"/>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charset="0"/>
                    <a:ea typeface="Times New Roman" charset="0"/>
                    <a:cs typeface="Times New Roman" charset="0"/>
                  </a:rPr>
                  <a:t>Time,</a:t>
                </a:r>
                <a:r>
                  <a:rPr lang="en-US" sz="1200" baseline="0">
                    <a:solidFill>
                      <a:schemeClr val="tx1"/>
                    </a:solidFill>
                    <a:latin typeface="Times New Roman" charset="0"/>
                    <a:ea typeface="Times New Roman" charset="0"/>
                    <a:cs typeface="Times New Roman" charset="0"/>
                  </a:rPr>
                  <a:t> t (s)</a:t>
                </a:r>
                <a:endParaRPr lang="en-US" sz="1200">
                  <a:solidFill>
                    <a:schemeClr val="tx1"/>
                  </a:solidFill>
                  <a:latin typeface="Times New Roman" charset="0"/>
                  <a:ea typeface="Times New Roman" charset="0"/>
                  <a:cs typeface="Times New Roman"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8550256"/>
        <c:crosses val="autoZero"/>
        <c:crossBetween val="midCat"/>
        <c:majorUnit val="0.5"/>
      </c:valAx>
      <c:valAx>
        <c:axId val="1978550256"/>
        <c:scaling>
          <c:orientation val="minMax"/>
          <c:max val="0.25"/>
          <c:min val="-0.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charset="0"/>
                    <a:ea typeface="Times New Roman" charset="0"/>
                    <a:cs typeface="Times New Roman" charset="0"/>
                  </a:rPr>
                  <a:t>Pendulum</a:t>
                </a:r>
                <a:r>
                  <a:rPr lang="en-US" sz="1200" baseline="0">
                    <a:solidFill>
                      <a:schemeClr val="tx1"/>
                    </a:solidFill>
                    <a:latin typeface="Times New Roman" charset="0"/>
                    <a:ea typeface="Times New Roman" charset="0"/>
                    <a:cs typeface="Times New Roman" charset="0"/>
                  </a:rPr>
                  <a:t> Angle, </a:t>
                </a:r>
                <a:r>
                  <a:rPr lang="en-US" sz="1200" b="0" i="0" u="none" strike="noStrike" baseline="0">
                    <a:solidFill>
                      <a:schemeClr val="tx1"/>
                    </a:solidFill>
                    <a:effectLst/>
                    <a:latin typeface="Times New Roman" charset="0"/>
                    <a:ea typeface="Times New Roman" charset="0"/>
                    <a:cs typeface="Times New Roman" charset="0"/>
                    <a:sym typeface="Symbol" charset="2"/>
                  </a:rPr>
                  <a:t></a:t>
                </a:r>
                <a:r>
                  <a:rPr lang="en-US" sz="1200" baseline="0">
                    <a:solidFill>
                      <a:schemeClr val="tx1"/>
                    </a:solidFill>
                    <a:latin typeface="Times New Roman" charset="0"/>
                    <a:ea typeface="Times New Roman" charset="0"/>
                    <a:cs typeface="Times New Roman" charset="0"/>
                  </a:rPr>
                  <a:t> (rad)</a:t>
                </a:r>
                <a:endParaRPr lang="en-US" sz="1200">
                  <a:solidFill>
                    <a:schemeClr val="tx1"/>
                  </a:solidFill>
                  <a:latin typeface="Times New Roman" charset="0"/>
                  <a:ea typeface="Times New Roman" charset="0"/>
                  <a:cs typeface="Times New Roman"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9994304"/>
        <c:crosses val="autoZero"/>
        <c:crossBetween val="midCat"/>
        <c:maj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'Driven Oscillator'!$A$4:$A$750</c:f>
              <c:numCache>
                <c:formatCode>General</c:formatCode>
                <c:ptCount val="747"/>
                <c:pt idx="0">
                  <c:v>0.0</c:v>
                </c:pt>
                <c:pt idx="1">
                  <c:v>0.02102</c:v>
                </c:pt>
                <c:pt idx="2">
                  <c:v>0.04205</c:v>
                </c:pt>
                <c:pt idx="3">
                  <c:v>0.06307</c:v>
                </c:pt>
                <c:pt idx="4">
                  <c:v>0.08409</c:v>
                </c:pt>
                <c:pt idx="5">
                  <c:v>0.10512</c:v>
                </c:pt>
                <c:pt idx="6">
                  <c:v>0.12614</c:v>
                </c:pt>
                <c:pt idx="7">
                  <c:v>0.14716</c:v>
                </c:pt>
                <c:pt idx="8">
                  <c:v>0.16818</c:v>
                </c:pt>
                <c:pt idx="9">
                  <c:v>0.18921</c:v>
                </c:pt>
                <c:pt idx="10">
                  <c:v>0.21023</c:v>
                </c:pt>
                <c:pt idx="11">
                  <c:v>0.23125</c:v>
                </c:pt>
                <c:pt idx="12">
                  <c:v>0.25228</c:v>
                </c:pt>
                <c:pt idx="13">
                  <c:v>0.2733</c:v>
                </c:pt>
                <c:pt idx="14">
                  <c:v>0.29432</c:v>
                </c:pt>
                <c:pt idx="15">
                  <c:v>0.31534</c:v>
                </c:pt>
                <c:pt idx="16">
                  <c:v>0.33637</c:v>
                </c:pt>
                <c:pt idx="17">
                  <c:v>0.35739</c:v>
                </c:pt>
                <c:pt idx="18">
                  <c:v>0.37841</c:v>
                </c:pt>
                <c:pt idx="19">
                  <c:v>0.39944</c:v>
                </c:pt>
                <c:pt idx="20">
                  <c:v>0.42046</c:v>
                </c:pt>
                <c:pt idx="21">
                  <c:v>0.44148</c:v>
                </c:pt>
                <c:pt idx="22">
                  <c:v>0.46251</c:v>
                </c:pt>
                <c:pt idx="23">
                  <c:v>0.48353</c:v>
                </c:pt>
                <c:pt idx="24">
                  <c:v>0.50455</c:v>
                </c:pt>
                <c:pt idx="25">
                  <c:v>0.52558</c:v>
                </c:pt>
                <c:pt idx="26">
                  <c:v>0.5466</c:v>
                </c:pt>
                <c:pt idx="27">
                  <c:v>0.56762</c:v>
                </c:pt>
                <c:pt idx="28">
                  <c:v>0.58864</c:v>
                </c:pt>
                <c:pt idx="29">
                  <c:v>0.60967</c:v>
                </c:pt>
                <c:pt idx="30">
                  <c:v>0.63069</c:v>
                </c:pt>
                <c:pt idx="31">
                  <c:v>0.65171</c:v>
                </c:pt>
                <c:pt idx="32">
                  <c:v>0.67274</c:v>
                </c:pt>
                <c:pt idx="33">
                  <c:v>0.69376</c:v>
                </c:pt>
                <c:pt idx="34">
                  <c:v>0.71478</c:v>
                </c:pt>
                <c:pt idx="35">
                  <c:v>0.73581</c:v>
                </c:pt>
                <c:pt idx="36">
                  <c:v>0.75683</c:v>
                </c:pt>
                <c:pt idx="37">
                  <c:v>0.77785</c:v>
                </c:pt>
                <c:pt idx="38">
                  <c:v>0.79887</c:v>
                </c:pt>
                <c:pt idx="39">
                  <c:v>0.8199</c:v>
                </c:pt>
                <c:pt idx="40">
                  <c:v>0.84092</c:v>
                </c:pt>
                <c:pt idx="41">
                  <c:v>0.86194</c:v>
                </c:pt>
                <c:pt idx="42">
                  <c:v>0.88297</c:v>
                </c:pt>
                <c:pt idx="43">
                  <c:v>0.90399</c:v>
                </c:pt>
                <c:pt idx="44">
                  <c:v>0.92501</c:v>
                </c:pt>
                <c:pt idx="45">
                  <c:v>0.94603</c:v>
                </c:pt>
                <c:pt idx="46">
                  <c:v>0.96706</c:v>
                </c:pt>
                <c:pt idx="47">
                  <c:v>0.98808</c:v>
                </c:pt>
                <c:pt idx="48">
                  <c:v>1.0091</c:v>
                </c:pt>
                <c:pt idx="49">
                  <c:v>1.03013</c:v>
                </c:pt>
                <c:pt idx="50">
                  <c:v>1.05115</c:v>
                </c:pt>
                <c:pt idx="51">
                  <c:v>1.07217</c:v>
                </c:pt>
                <c:pt idx="52">
                  <c:v>1.0932</c:v>
                </c:pt>
                <c:pt idx="53">
                  <c:v>1.11422</c:v>
                </c:pt>
                <c:pt idx="54">
                  <c:v>1.13524</c:v>
                </c:pt>
                <c:pt idx="55">
                  <c:v>1.15627</c:v>
                </c:pt>
                <c:pt idx="56">
                  <c:v>1.17729</c:v>
                </c:pt>
                <c:pt idx="57">
                  <c:v>1.19831</c:v>
                </c:pt>
                <c:pt idx="58">
                  <c:v>1.21933</c:v>
                </c:pt>
                <c:pt idx="59">
                  <c:v>1.24036</c:v>
                </c:pt>
                <c:pt idx="60">
                  <c:v>1.26138</c:v>
                </c:pt>
                <c:pt idx="61">
                  <c:v>1.2824</c:v>
                </c:pt>
                <c:pt idx="62">
                  <c:v>1.30343</c:v>
                </c:pt>
                <c:pt idx="63">
                  <c:v>1.32445</c:v>
                </c:pt>
                <c:pt idx="64">
                  <c:v>1.34547</c:v>
                </c:pt>
                <c:pt idx="65">
                  <c:v>1.3665</c:v>
                </c:pt>
                <c:pt idx="66">
                  <c:v>1.38752</c:v>
                </c:pt>
                <c:pt idx="67">
                  <c:v>1.40854</c:v>
                </c:pt>
                <c:pt idx="68">
                  <c:v>1.42956</c:v>
                </c:pt>
                <c:pt idx="69">
                  <c:v>1.45059</c:v>
                </c:pt>
                <c:pt idx="70">
                  <c:v>1.47161</c:v>
                </c:pt>
                <c:pt idx="71">
                  <c:v>1.49263</c:v>
                </c:pt>
                <c:pt idx="72">
                  <c:v>1.51366</c:v>
                </c:pt>
                <c:pt idx="73">
                  <c:v>1.53468</c:v>
                </c:pt>
                <c:pt idx="74">
                  <c:v>1.5557</c:v>
                </c:pt>
                <c:pt idx="75">
                  <c:v>1.57672</c:v>
                </c:pt>
                <c:pt idx="76">
                  <c:v>1.59775</c:v>
                </c:pt>
                <c:pt idx="77">
                  <c:v>1.61877</c:v>
                </c:pt>
                <c:pt idx="78">
                  <c:v>1.63979</c:v>
                </c:pt>
                <c:pt idx="79">
                  <c:v>1.66082</c:v>
                </c:pt>
                <c:pt idx="80">
                  <c:v>1.68184</c:v>
                </c:pt>
                <c:pt idx="81">
                  <c:v>1.70286</c:v>
                </c:pt>
                <c:pt idx="82">
                  <c:v>1.72389</c:v>
                </c:pt>
                <c:pt idx="83">
                  <c:v>1.74491</c:v>
                </c:pt>
                <c:pt idx="84">
                  <c:v>1.76593</c:v>
                </c:pt>
                <c:pt idx="85">
                  <c:v>1.78696</c:v>
                </c:pt>
                <c:pt idx="86">
                  <c:v>1.80798</c:v>
                </c:pt>
                <c:pt idx="87">
                  <c:v>1.829</c:v>
                </c:pt>
                <c:pt idx="88">
                  <c:v>1.85002</c:v>
                </c:pt>
                <c:pt idx="89">
                  <c:v>1.87105</c:v>
                </c:pt>
                <c:pt idx="90">
                  <c:v>1.89207</c:v>
                </c:pt>
                <c:pt idx="91">
                  <c:v>1.91309</c:v>
                </c:pt>
                <c:pt idx="92">
                  <c:v>1.93412</c:v>
                </c:pt>
                <c:pt idx="93">
                  <c:v>1.95514</c:v>
                </c:pt>
                <c:pt idx="94">
                  <c:v>1.97616</c:v>
                </c:pt>
                <c:pt idx="95">
                  <c:v>1.99718</c:v>
                </c:pt>
                <c:pt idx="96">
                  <c:v>2.01821</c:v>
                </c:pt>
                <c:pt idx="97">
                  <c:v>2.03923</c:v>
                </c:pt>
                <c:pt idx="98">
                  <c:v>2.06025</c:v>
                </c:pt>
                <c:pt idx="99">
                  <c:v>2.08128</c:v>
                </c:pt>
                <c:pt idx="100">
                  <c:v>2.1023</c:v>
                </c:pt>
                <c:pt idx="101">
                  <c:v>2.12332</c:v>
                </c:pt>
                <c:pt idx="102">
                  <c:v>2.14435</c:v>
                </c:pt>
                <c:pt idx="103">
                  <c:v>2.16537</c:v>
                </c:pt>
                <c:pt idx="104">
                  <c:v>2.18639</c:v>
                </c:pt>
                <c:pt idx="105">
                  <c:v>2.20741</c:v>
                </c:pt>
                <c:pt idx="106">
                  <c:v>2.22844</c:v>
                </c:pt>
                <c:pt idx="107">
                  <c:v>2.24946</c:v>
                </c:pt>
                <c:pt idx="108">
                  <c:v>2.27048</c:v>
                </c:pt>
                <c:pt idx="109">
                  <c:v>2.29151</c:v>
                </c:pt>
                <c:pt idx="110">
                  <c:v>2.31253</c:v>
                </c:pt>
                <c:pt idx="111">
                  <c:v>2.33355</c:v>
                </c:pt>
                <c:pt idx="112">
                  <c:v>2.35458</c:v>
                </c:pt>
                <c:pt idx="113">
                  <c:v>2.375599999999999</c:v>
                </c:pt>
                <c:pt idx="114">
                  <c:v>2.396619999999999</c:v>
                </c:pt>
                <c:pt idx="115">
                  <c:v>2.41764</c:v>
                </c:pt>
                <c:pt idx="116">
                  <c:v>2.43867</c:v>
                </c:pt>
                <c:pt idx="117">
                  <c:v>2.45969</c:v>
                </c:pt>
                <c:pt idx="118">
                  <c:v>2.48071</c:v>
                </c:pt>
                <c:pt idx="119">
                  <c:v>2.50174</c:v>
                </c:pt>
                <c:pt idx="120">
                  <c:v>2.52276</c:v>
                </c:pt>
                <c:pt idx="121">
                  <c:v>2.54378</c:v>
                </c:pt>
                <c:pt idx="122">
                  <c:v>2.56481</c:v>
                </c:pt>
                <c:pt idx="123">
                  <c:v>2.58583</c:v>
                </c:pt>
                <c:pt idx="124">
                  <c:v>2.60685</c:v>
                </c:pt>
                <c:pt idx="125">
                  <c:v>2.62787</c:v>
                </c:pt>
                <c:pt idx="126">
                  <c:v>2.6489</c:v>
                </c:pt>
                <c:pt idx="127">
                  <c:v>2.66992</c:v>
                </c:pt>
                <c:pt idx="128">
                  <c:v>2.69094</c:v>
                </c:pt>
                <c:pt idx="129">
                  <c:v>2.71197</c:v>
                </c:pt>
                <c:pt idx="130">
                  <c:v>2.73299</c:v>
                </c:pt>
                <c:pt idx="131">
                  <c:v>2.75401</c:v>
                </c:pt>
                <c:pt idx="132">
                  <c:v>2.77504</c:v>
                </c:pt>
                <c:pt idx="133">
                  <c:v>2.79606</c:v>
                </c:pt>
                <c:pt idx="134">
                  <c:v>2.81708</c:v>
                </c:pt>
                <c:pt idx="135">
                  <c:v>2.8381</c:v>
                </c:pt>
                <c:pt idx="136">
                  <c:v>2.85913</c:v>
                </c:pt>
                <c:pt idx="137">
                  <c:v>2.88015</c:v>
                </c:pt>
                <c:pt idx="138">
                  <c:v>2.90117</c:v>
                </c:pt>
                <c:pt idx="139">
                  <c:v>2.9222</c:v>
                </c:pt>
                <c:pt idx="140">
                  <c:v>2.94322</c:v>
                </c:pt>
                <c:pt idx="141">
                  <c:v>2.96424</c:v>
                </c:pt>
                <c:pt idx="142">
                  <c:v>2.98527</c:v>
                </c:pt>
                <c:pt idx="143">
                  <c:v>3.00629</c:v>
                </c:pt>
                <c:pt idx="144">
                  <c:v>3.02731</c:v>
                </c:pt>
                <c:pt idx="145">
                  <c:v>3.04833</c:v>
                </c:pt>
                <c:pt idx="146">
                  <c:v>3.06936</c:v>
                </c:pt>
                <c:pt idx="147">
                  <c:v>3.09038</c:v>
                </c:pt>
                <c:pt idx="148">
                  <c:v>3.1114</c:v>
                </c:pt>
                <c:pt idx="149">
                  <c:v>3.13243</c:v>
                </c:pt>
                <c:pt idx="150">
                  <c:v>3.15345</c:v>
                </c:pt>
                <c:pt idx="151">
                  <c:v>3.17447</c:v>
                </c:pt>
                <c:pt idx="152">
                  <c:v>3.1955</c:v>
                </c:pt>
                <c:pt idx="153">
                  <c:v>3.21652</c:v>
                </c:pt>
                <c:pt idx="154">
                  <c:v>3.23754</c:v>
                </c:pt>
                <c:pt idx="155">
                  <c:v>3.25856</c:v>
                </c:pt>
                <c:pt idx="156">
                  <c:v>3.27959</c:v>
                </c:pt>
                <c:pt idx="157">
                  <c:v>3.30061</c:v>
                </c:pt>
                <c:pt idx="158">
                  <c:v>3.32163</c:v>
                </c:pt>
                <c:pt idx="159">
                  <c:v>3.342659999999999</c:v>
                </c:pt>
                <c:pt idx="160">
                  <c:v>3.36368</c:v>
                </c:pt>
                <c:pt idx="161">
                  <c:v>3.3847</c:v>
                </c:pt>
                <c:pt idx="162">
                  <c:v>3.40573</c:v>
                </c:pt>
                <c:pt idx="163">
                  <c:v>3.42675</c:v>
                </c:pt>
                <c:pt idx="164">
                  <c:v>3.44777</c:v>
                </c:pt>
                <c:pt idx="165">
                  <c:v>3.46879</c:v>
                </c:pt>
                <c:pt idx="166">
                  <c:v>3.48982</c:v>
                </c:pt>
                <c:pt idx="167">
                  <c:v>3.51084</c:v>
                </c:pt>
                <c:pt idx="168">
                  <c:v>3.53186</c:v>
                </c:pt>
                <c:pt idx="169">
                  <c:v>3.55289</c:v>
                </c:pt>
                <c:pt idx="170">
                  <c:v>3.57391</c:v>
                </c:pt>
                <c:pt idx="171">
                  <c:v>3.59493</c:v>
                </c:pt>
                <c:pt idx="172">
                  <c:v>3.61596</c:v>
                </c:pt>
                <c:pt idx="173">
                  <c:v>3.63698</c:v>
                </c:pt>
                <c:pt idx="174">
                  <c:v>3.658</c:v>
                </c:pt>
                <c:pt idx="175">
                  <c:v>3.67903</c:v>
                </c:pt>
                <c:pt idx="176">
                  <c:v>3.70005</c:v>
                </c:pt>
                <c:pt idx="177">
                  <c:v>3.72107</c:v>
                </c:pt>
                <c:pt idx="178">
                  <c:v>3.74209</c:v>
                </c:pt>
                <c:pt idx="179">
                  <c:v>3.76312</c:v>
                </c:pt>
                <c:pt idx="180">
                  <c:v>3.78414</c:v>
                </c:pt>
                <c:pt idx="181">
                  <c:v>3.80516</c:v>
                </c:pt>
                <c:pt idx="182">
                  <c:v>3.82619</c:v>
                </c:pt>
                <c:pt idx="183">
                  <c:v>3.84721</c:v>
                </c:pt>
                <c:pt idx="184">
                  <c:v>3.86823</c:v>
                </c:pt>
                <c:pt idx="185">
                  <c:v>3.88925</c:v>
                </c:pt>
                <c:pt idx="186">
                  <c:v>3.91028</c:v>
                </c:pt>
                <c:pt idx="187">
                  <c:v>3.9313</c:v>
                </c:pt>
                <c:pt idx="188">
                  <c:v>3.95232</c:v>
                </c:pt>
                <c:pt idx="189">
                  <c:v>3.97335</c:v>
                </c:pt>
                <c:pt idx="190">
                  <c:v>3.99437</c:v>
                </c:pt>
                <c:pt idx="191">
                  <c:v>4.01539</c:v>
                </c:pt>
                <c:pt idx="192">
                  <c:v>4.03642</c:v>
                </c:pt>
                <c:pt idx="193">
                  <c:v>4.05744</c:v>
                </c:pt>
                <c:pt idx="194">
                  <c:v>4.07846</c:v>
                </c:pt>
                <c:pt idx="195">
                  <c:v>4.09948</c:v>
                </c:pt>
                <c:pt idx="196">
                  <c:v>4.120509999999999</c:v>
                </c:pt>
                <c:pt idx="197">
                  <c:v>4.141529999999999</c:v>
                </c:pt>
                <c:pt idx="198">
                  <c:v>4.162549999999999</c:v>
                </c:pt>
                <c:pt idx="199">
                  <c:v>4.183579999999999</c:v>
                </c:pt>
                <c:pt idx="200">
                  <c:v>4.2046</c:v>
                </c:pt>
                <c:pt idx="201">
                  <c:v>4.22562</c:v>
                </c:pt>
                <c:pt idx="202">
                  <c:v>4.24665</c:v>
                </c:pt>
                <c:pt idx="203">
                  <c:v>4.26767</c:v>
                </c:pt>
                <c:pt idx="204">
                  <c:v>4.28869</c:v>
                </c:pt>
                <c:pt idx="205">
                  <c:v>4.30971</c:v>
                </c:pt>
                <c:pt idx="206">
                  <c:v>4.33074</c:v>
                </c:pt>
                <c:pt idx="207">
                  <c:v>4.35176</c:v>
                </c:pt>
                <c:pt idx="208">
                  <c:v>4.37278</c:v>
                </c:pt>
                <c:pt idx="209">
                  <c:v>4.393809999999999</c:v>
                </c:pt>
                <c:pt idx="210">
                  <c:v>4.414829999999999</c:v>
                </c:pt>
                <c:pt idx="211">
                  <c:v>4.43585</c:v>
                </c:pt>
                <c:pt idx="212">
                  <c:v>4.45688</c:v>
                </c:pt>
                <c:pt idx="213">
                  <c:v>4.4779</c:v>
                </c:pt>
                <c:pt idx="214">
                  <c:v>4.49892</c:v>
                </c:pt>
                <c:pt idx="215">
                  <c:v>4.51994</c:v>
                </c:pt>
                <c:pt idx="216">
                  <c:v>4.54097</c:v>
                </c:pt>
                <c:pt idx="217">
                  <c:v>4.56199</c:v>
                </c:pt>
                <c:pt idx="218">
                  <c:v>4.58301</c:v>
                </c:pt>
                <c:pt idx="219">
                  <c:v>4.604039999999999</c:v>
                </c:pt>
                <c:pt idx="220">
                  <c:v>4.625059999999999</c:v>
                </c:pt>
                <c:pt idx="221">
                  <c:v>4.646079999999999</c:v>
                </c:pt>
                <c:pt idx="222">
                  <c:v>4.667109999999998</c:v>
                </c:pt>
                <c:pt idx="223">
                  <c:v>4.688129999999999</c:v>
                </c:pt>
                <c:pt idx="224">
                  <c:v>4.70915</c:v>
                </c:pt>
                <c:pt idx="225">
                  <c:v>4.73017</c:v>
                </c:pt>
                <c:pt idx="226">
                  <c:v>4.7512</c:v>
                </c:pt>
                <c:pt idx="227">
                  <c:v>4.77222</c:v>
                </c:pt>
                <c:pt idx="228">
                  <c:v>4.79324</c:v>
                </c:pt>
                <c:pt idx="229">
                  <c:v>4.81427</c:v>
                </c:pt>
                <c:pt idx="230">
                  <c:v>4.83529</c:v>
                </c:pt>
                <c:pt idx="231">
                  <c:v>4.85631</c:v>
                </c:pt>
                <c:pt idx="232">
                  <c:v>4.87734</c:v>
                </c:pt>
                <c:pt idx="233">
                  <c:v>4.89836</c:v>
                </c:pt>
                <c:pt idx="234">
                  <c:v>4.91938</c:v>
                </c:pt>
                <c:pt idx="235">
                  <c:v>4.9404</c:v>
                </c:pt>
                <c:pt idx="236">
                  <c:v>4.96143</c:v>
                </c:pt>
                <c:pt idx="237">
                  <c:v>4.98245</c:v>
                </c:pt>
                <c:pt idx="238">
                  <c:v>5.00347</c:v>
                </c:pt>
                <c:pt idx="239">
                  <c:v>5.024499999999999</c:v>
                </c:pt>
                <c:pt idx="240">
                  <c:v>5.04552</c:v>
                </c:pt>
                <c:pt idx="241">
                  <c:v>5.06654</c:v>
                </c:pt>
                <c:pt idx="242">
                  <c:v>5.087569999999999</c:v>
                </c:pt>
                <c:pt idx="243">
                  <c:v>5.10859</c:v>
                </c:pt>
                <c:pt idx="244">
                  <c:v>5.12961</c:v>
                </c:pt>
                <c:pt idx="245">
                  <c:v>5.15064</c:v>
                </c:pt>
                <c:pt idx="246">
                  <c:v>5.17166</c:v>
                </c:pt>
                <c:pt idx="247">
                  <c:v>5.192679999999999</c:v>
                </c:pt>
                <c:pt idx="248">
                  <c:v>5.2137</c:v>
                </c:pt>
                <c:pt idx="249">
                  <c:v>5.23473</c:v>
                </c:pt>
                <c:pt idx="250">
                  <c:v>5.25575</c:v>
                </c:pt>
                <c:pt idx="251">
                  <c:v>5.27677</c:v>
                </c:pt>
                <c:pt idx="252">
                  <c:v>5.2978</c:v>
                </c:pt>
                <c:pt idx="253">
                  <c:v>5.31882</c:v>
                </c:pt>
                <c:pt idx="254">
                  <c:v>5.33984</c:v>
                </c:pt>
                <c:pt idx="255">
                  <c:v>5.360869999999999</c:v>
                </c:pt>
                <c:pt idx="256">
                  <c:v>5.38189</c:v>
                </c:pt>
                <c:pt idx="257">
                  <c:v>5.402909999999999</c:v>
                </c:pt>
                <c:pt idx="258">
                  <c:v>5.423929999999999</c:v>
                </c:pt>
                <c:pt idx="259">
                  <c:v>5.44496</c:v>
                </c:pt>
                <c:pt idx="260">
                  <c:v>5.465979999999999</c:v>
                </c:pt>
                <c:pt idx="261">
                  <c:v>5.487</c:v>
                </c:pt>
                <c:pt idx="262">
                  <c:v>5.50803</c:v>
                </c:pt>
                <c:pt idx="263">
                  <c:v>5.52905</c:v>
                </c:pt>
                <c:pt idx="264">
                  <c:v>5.55007</c:v>
                </c:pt>
                <c:pt idx="265">
                  <c:v>5.57109</c:v>
                </c:pt>
                <c:pt idx="266">
                  <c:v>5.59212</c:v>
                </c:pt>
                <c:pt idx="267">
                  <c:v>5.613139999999998</c:v>
                </c:pt>
                <c:pt idx="268">
                  <c:v>5.63416</c:v>
                </c:pt>
                <c:pt idx="269">
                  <c:v>5.655189999999999</c:v>
                </c:pt>
                <c:pt idx="270">
                  <c:v>5.67621</c:v>
                </c:pt>
                <c:pt idx="271">
                  <c:v>5.697229999999999</c:v>
                </c:pt>
                <c:pt idx="272">
                  <c:v>5.71826</c:v>
                </c:pt>
                <c:pt idx="273">
                  <c:v>5.73928</c:v>
                </c:pt>
                <c:pt idx="274">
                  <c:v>5.7603</c:v>
                </c:pt>
                <c:pt idx="275">
                  <c:v>5.78132</c:v>
                </c:pt>
                <c:pt idx="276">
                  <c:v>5.80235</c:v>
                </c:pt>
                <c:pt idx="277">
                  <c:v>5.82337</c:v>
                </c:pt>
                <c:pt idx="278">
                  <c:v>5.84439</c:v>
                </c:pt>
                <c:pt idx="279">
                  <c:v>5.865419999999999</c:v>
                </c:pt>
                <c:pt idx="280">
                  <c:v>5.88644</c:v>
                </c:pt>
                <c:pt idx="281">
                  <c:v>5.90746</c:v>
                </c:pt>
                <c:pt idx="282">
                  <c:v>5.92849</c:v>
                </c:pt>
                <c:pt idx="283">
                  <c:v>5.94951</c:v>
                </c:pt>
                <c:pt idx="284">
                  <c:v>5.97053</c:v>
                </c:pt>
                <c:pt idx="285">
                  <c:v>5.99155</c:v>
                </c:pt>
                <c:pt idx="286">
                  <c:v>6.012579999999999</c:v>
                </c:pt>
                <c:pt idx="287">
                  <c:v>6.0336</c:v>
                </c:pt>
                <c:pt idx="288">
                  <c:v>6.05462</c:v>
                </c:pt>
                <c:pt idx="289">
                  <c:v>6.07565</c:v>
                </c:pt>
                <c:pt idx="290">
                  <c:v>6.09667</c:v>
                </c:pt>
                <c:pt idx="291">
                  <c:v>6.11769</c:v>
                </c:pt>
                <c:pt idx="292">
                  <c:v>6.13872</c:v>
                </c:pt>
                <c:pt idx="293">
                  <c:v>6.15974</c:v>
                </c:pt>
                <c:pt idx="294">
                  <c:v>6.18076</c:v>
                </c:pt>
                <c:pt idx="295">
                  <c:v>6.20178</c:v>
                </c:pt>
                <c:pt idx="296">
                  <c:v>6.222809999999999</c:v>
                </c:pt>
                <c:pt idx="297">
                  <c:v>6.24383</c:v>
                </c:pt>
                <c:pt idx="298">
                  <c:v>6.264849999999999</c:v>
                </c:pt>
                <c:pt idx="299">
                  <c:v>6.28588</c:v>
                </c:pt>
                <c:pt idx="300">
                  <c:v>6.3069</c:v>
                </c:pt>
                <c:pt idx="301">
                  <c:v>6.327919999999999</c:v>
                </c:pt>
                <c:pt idx="302">
                  <c:v>6.348949999999999</c:v>
                </c:pt>
                <c:pt idx="303">
                  <c:v>6.369969999999999</c:v>
                </c:pt>
                <c:pt idx="304">
                  <c:v>6.390989999999999</c:v>
                </c:pt>
                <c:pt idx="305">
                  <c:v>6.41202</c:v>
                </c:pt>
                <c:pt idx="306">
                  <c:v>6.43304</c:v>
                </c:pt>
                <c:pt idx="307">
                  <c:v>6.45406</c:v>
                </c:pt>
                <c:pt idx="308">
                  <c:v>6.47508</c:v>
                </c:pt>
                <c:pt idx="309">
                  <c:v>6.49611</c:v>
                </c:pt>
                <c:pt idx="310">
                  <c:v>6.517129999999999</c:v>
                </c:pt>
                <c:pt idx="311">
                  <c:v>6.53815</c:v>
                </c:pt>
                <c:pt idx="312">
                  <c:v>6.55918</c:v>
                </c:pt>
                <c:pt idx="313">
                  <c:v>6.5802</c:v>
                </c:pt>
                <c:pt idx="314">
                  <c:v>6.60122</c:v>
                </c:pt>
                <c:pt idx="315">
                  <c:v>6.622249999999999</c:v>
                </c:pt>
                <c:pt idx="316">
                  <c:v>6.64327</c:v>
                </c:pt>
                <c:pt idx="317">
                  <c:v>6.664289999999999</c:v>
                </c:pt>
                <c:pt idx="318">
                  <c:v>6.685309999999999</c:v>
                </c:pt>
                <c:pt idx="319">
                  <c:v>6.70634</c:v>
                </c:pt>
                <c:pt idx="320">
                  <c:v>6.72736</c:v>
                </c:pt>
                <c:pt idx="321">
                  <c:v>6.74838</c:v>
                </c:pt>
                <c:pt idx="322">
                  <c:v>6.76941</c:v>
                </c:pt>
                <c:pt idx="323">
                  <c:v>6.79043</c:v>
                </c:pt>
                <c:pt idx="324">
                  <c:v>6.81145</c:v>
                </c:pt>
                <c:pt idx="325">
                  <c:v>6.83247</c:v>
                </c:pt>
                <c:pt idx="326">
                  <c:v>6.853499999999999</c:v>
                </c:pt>
                <c:pt idx="327">
                  <c:v>6.874519999999999</c:v>
                </c:pt>
                <c:pt idx="328">
                  <c:v>6.895539999999998</c:v>
                </c:pt>
                <c:pt idx="329">
                  <c:v>6.91657</c:v>
                </c:pt>
                <c:pt idx="330">
                  <c:v>6.93759</c:v>
                </c:pt>
                <c:pt idx="331">
                  <c:v>6.95861</c:v>
                </c:pt>
                <c:pt idx="332">
                  <c:v>6.97964</c:v>
                </c:pt>
                <c:pt idx="333">
                  <c:v>7.00066</c:v>
                </c:pt>
                <c:pt idx="334">
                  <c:v>7.02168</c:v>
                </c:pt>
                <c:pt idx="335">
                  <c:v>7.0427</c:v>
                </c:pt>
                <c:pt idx="336">
                  <c:v>7.06373</c:v>
                </c:pt>
                <c:pt idx="337">
                  <c:v>7.08475</c:v>
                </c:pt>
                <c:pt idx="338">
                  <c:v>7.10577</c:v>
                </c:pt>
                <c:pt idx="339">
                  <c:v>7.126799999999999</c:v>
                </c:pt>
                <c:pt idx="340">
                  <c:v>7.147819999999999</c:v>
                </c:pt>
                <c:pt idx="341">
                  <c:v>7.168839999999999</c:v>
                </c:pt>
                <c:pt idx="342">
                  <c:v>7.18987</c:v>
                </c:pt>
                <c:pt idx="343">
                  <c:v>7.21089</c:v>
                </c:pt>
                <c:pt idx="344">
                  <c:v>7.23191</c:v>
                </c:pt>
                <c:pt idx="345">
                  <c:v>7.252929999999999</c:v>
                </c:pt>
                <c:pt idx="346">
                  <c:v>7.27396</c:v>
                </c:pt>
                <c:pt idx="347">
                  <c:v>7.294979999999999</c:v>
                </c:pt>
                <c:pt idx="348">
                  <c:v>7.316</c:v>
                </c:pt>
                <c:pt idx="349">
                  <c:v>7.337029999999999</c:v>
                </c:pt>
                <c:pt idx="350">
                  <c:v>7.358049999999999</c:v>
                </c:pt>
                <c:pt idx="351">
                  <c:v>7.37907</c:v>
                </c:pt>
                <c:pt idx="352">
                  <c:v>7.4001</c:v>
                </c:pt>
                <c:pt idx="353">
                  <c:v>7.42112</c:v>
                </c:pt>
                <c:pt idx="354">
                  <c:v>7.44214</c:v>
                </c:pt>
                <c:pt idx="355">
                  <c:v>7.46316</c:v>
                </c:pt>
                <c:pt idx="356">
                  <c:v>7.48419</c:v>
                </c:pt>
                <c:pt idx="357">
                  <c:v>7.50521</c:v>
                </c:pt>
                <c:pt idx="358">
                  <c:v>7.52623</c:v>
                </c:pt>
                <c:pt idx="359">
                  <c:v>7.54726</c:v>
                </c:pt>
                <c:pt idx="360">
                  <c:v>7.56828</c:v>
                </c:pt>
                <c:pt idx="361">
                  <c:v>7.5893</c:v>
                </c:pt>
                <c:pt idx="362">
                  <c:v>7.610329999999999</c:v>
                </c:pt>
                <c:pt idx="363">
                  <c:v>7.63135</c:v>
                </c:pt>
                <c:pt idx="364">
                  <c:v>7.652369999999999</c:v>
                </c:pt>
                <c:pt idx="365">
                  <c:v>7.67339</c:v>
                </c:pt>
                <c:pt idx="366">
                  <c:v>7.694419999999999</c:v>
                </c:pt>
                <c:pt idx="367">
                  <c:v>7.71544</c:v>
                </c:pt>
                <c:pt idx="368">
                  <c:v>7.73646</c:v>
                </c:pt>
                <c:pt idx="369">
                  <c:v>7.75749</c:v>
                </c:pt>
                <c:pt idx="370">
                  <c:v>7.77851</c:v>
                </c:pt>
                <c:pt idx="371">
                  <c:v>7.79953</c:v>
                </c:pt>
                <c:pt idx="372">
                  <c:v>7.820559999999999</c:v>
                </c:pt>
                <c:pt idx="373">
                  <c:v>7.841579999999999</c:v>
                </c:pt>
                <c:pt idx="374">
                  <c:v>7.8626</c:v>
                </c:pt>
                <c:pt idx="375">
                  <c:v>7.88363</c:v>
                </c:pt>
                <c:pt idx="376">
                  <c:v>7.90465</c:v>
                </c:pt>
                <c:pt idx="377">
                  <c:v>7.92567</c:v>
                </c:pt>
                <c:pt idx="378">
                  <c:v>7.94669</c:v>
                </c:pt>
                <c:pt idx="379">
                  <c:v>7.96772</c:v>
                </c:pt>
                <c:pt idx="380">
                  <c:v>7.98874</c:v>
                </c:pt>
                <c:pt idx="381">
                  <c:v>8.00976</c:v>
                </c:pt>
                <c:pt idx="382">
                  <c:v>8.03079</c:v>
                </c:pt>
                <c:pt idx="383">
                  <c:v>8.05181</c:v>
                </c:pt>
                <c:pt idx="384">
                  <c:v>8.07283</c:v>
                </c:pt>
                <c:pt idx="385">
                  <c:v>8.09385</c:v>
                </c:pt>
                <c:pt idx="386">
                  <c:v>8.11488</c:v>
                </c:pt>
                <c:pt idx="387">
                  <c:v>8.1359</c:v>
                </c:pt>
                <c:pt idx="388">
                  <c:v>8.15692</c:v>
                </c:pt>
                <c:pt idx="389">
                  <c:v>8.17795</c:v>
                </c:pt>
                <c:pt idx="390">
                  <c:v>8.198969999999997</c:v>
                </c:pt>
                <c:pt idx="391">
                  <c:v>8.21999</c:v>
                </c:pt>
                <c:pt idx="392">
                  <c:v>8.241019999999998</c:v>
                </c:pt>
                <c:pt idx="393">
                  <c:v>8.26204</c:v>
                </c:pt>
                <c:pt idx="394">
                  <c:v>8.283060000000001</c:v>
                </c:pt>
                <c:pt idx="395">
                  <c:v>8.30409</c:v>
                </c:pt>
                <c:pt idx="396">
                  <c:v>8.32511</c:v>
                </c:pt>
                <c:pt idx="397">
                  <c:v>8.34613</c:v>
                </c:pt>
                <c:pt idx="398">
                  <c:v>8.36715</c:v>
                </c:pt>
                <c:pt idx="399">
                  <c:v>8.38818</c:v>
                </c:pt>
                <c:pt idx="400">
                  <c:v>8.4092</c:v>
                </c:pt>
                <c:pt idx="401">
                  <c:v>8.430219999999998</c:v>
                </c:pt>
                <c:pt idx="402">
                  <c:v>8.45125</c:v>
                </c:pt>
                <c:pt idx="403">
                  <c:v>8.47227</c:v>
                </c:pt>
                <c:pt idx="404">
                  <c:v>8.49329</c:v>
                </c:pt>
                <c:pt idx="405">
                  <c:v>8.514309999999998</c:v>
                </c:pt>
                <c:pt idx="406">
                  <c:v>8.53534</c:v>
                </c:pt>
                <c:pt idx="407">
                  <c:v>8.55636</c:v>
                </c:pt>
                <c:pt idx="408">
                  <c:v>8.57738</c:v>
                </c:pt>
                <c:pt idx="409">
                  <c:v>8.59841</c:v>
                </c:pt>
                <c:pt idx="410">
                  <c:v>8.61943</c:v>
                </c:pt>
                <c:pt idx="411">
                  <c:v>8.64045</c:v>
                </c:pt>
                <c:pt idx="412">
                  <c:v>8.66148</c:v>
                </c:pt>
                <c:pt idx="413">
                  <c:v>8.6825</c:v>
                </c:pt>
                <c:pt idx="414">
                  <c:v>8.70352</c:v>
                </c:pt>
                <c:pt idx="415">
                  <c:v>8.724550000000001</c:v>
                </c:pt>
                <c:pt idx="416">
                  <c:v>8.745570000000001</c:v>
                </c:pt>
                <c:pt idx="417">
                  <c:v>8.76659</c:v>
                </c:pt>
                <c:pt idx="418">
                  <c:v>8.787610000000001</c:v>
                </c:pt>
                <c:pt idx="419">
                  <c:v>8.80864</c:v>
                </c:pt>
                <c:pt idx="420">
                  <c:v>8.82966</c:v>
                </c:pt>
                <c:pt idx="421">
                  <c:v>8.85068</c:v>
                </c:pt>
                <c:pt idx="422">
                  <c:v>8.87171</c:v>
                </c:pt>
                <c:pt idx="423">
                  <c:v>8.89273</c:v>
                </c:pt>
                <c:pt idx="424">
                  <c:v>8.91375</c:v>
                </c:pt>
                <c:pt idx="425">
                  <c:v>8.934769999999998</c:v>
                </c:pt>
                <c:pt idx="426">
                  <c:v>8.9558</c:v>
                </c:pt>
                <c:pt idx="427">
                  <c:v>8.97682</c:v>
                </c:pt>
                <c:pt idx="428">
                  <c:v>8.99784</c:v>
                </c:pt>
                <c:pt idx="429">
                  <c:v>9.018869999999997</c:v>
                </c:pt>
                <c:pt idx="430">
                  <c:v>9.03989</c:v>
                </c:pt>
                <c:pt idx="431">
                  <c:v>9.06091</c:v>
                </c:pt>
                <c:pt idx="432">
                  <c:v>9.08194</c:v>
                </c:pt>
                <c:pt idx="433">
                  <c:v>9.10296</c:v>
                </c:pt>
                <c:pt idx="434">
                  <c:v>9.12398</c:v>
                </c:pt>
                <c:pt idx="435">
                  <c:v>9.145</c:v>
                </c:pt>
                <c:pt idx="436">
                  <c:v>9.16603</c:v>
                </c:pt>
                <c:pt idx="437">
                  <c:v>9.18705</c:v>
                </c:pt>
                <c:pt idx="438">
                  <c:v>9.208069999999997</c:v>
                </c:pt>
                <c:pt idx="439">
                  <c:v>9.229100000000001</c:v>
                </c:pt>
                <c:pt idx="440">
                  <c:v>9.250120000000001</c:v>
                </c:pt>
                <c:pt idx="441">
                  <c:v>9.271140000000001</c:v>
                </c:pt>
                <c:pt idx="442">
                  <c:v>9.292169999999998</c:v>
                </c:pt>
                <c:pt idx="443">
                  <c:v>9.31319</c:v>
                </c:pt>
                <c:pt idx="444">
                  <c:v>9.334210000000001</c:v>
                </c:pt>
                <c:pt idx="445">
                  <c:v>9.35524</c:v>
                </c:pt>
                <c:pt idx="446">
                  <c:v>9.37626</c:v>
                </c:pt>
                <c:pt idx="447">
                  <c:v>9.39728</c:v>
                </c:pt>
                <c:pt idx="448">
                  <c:v>9.418299999999998</c:v>
                </c:pt>
                <c:pt idx="449">
                  <c:v>9.43933</c:v>
                </c:pt>
                <c:pt idx="450">
                  <c:v>9.46035</c:v>
                </c:pt>
                <c:pt idx="451">
                  <c:v>9.481369999999998</c:v>
                </c:pt>
                <c:pt idx="452">
                  <c:v>9.5024</c:v>
                </c:pt>
                <c:pt idx="453">
                  <c:v>9.52342</c:v>
                </c:pt>
                <c:pt idx="454">
                  <c:v>9.54444</c:v>
                </c:pt>
                <c:pt idx="455">
                  <c:v>9.56546</c:v>
                </c:pt>
                <c:pt idx="456">
                  <c:v>9.58649</c:v>
                </c:pt>
                <c:pt idx="457">
                  <c:v>9.60751</c:v>
                </c:pt>
                <c:pt idx="458">
                  <c:v>9.62853</c:v>
                </c:pt>
                <c:pt idx="459">
                  <c:v>9.64956</c:v>
                </c:pt>
                <c:pt idx="460">
                  <c:v>9.67058</c:v>
                </c:pt>
                <c:pt idx="461">
                  <c:v>9.6916</c:v>
                </c:pt>
                <c:pt idx="462">
                  <c:v>9.71263</c:v>
                </c:pt>
                <c:pt idx="463">
                  <c:v>9.733650000000001</c:v>
                </c:pt>
                <c:pt idx="464">
                  <c:v>9.754670000000001</c:v>
                </c:pt>
                <c:pt idx="465">
                  <c:v>9.7757</c:v>
                </c:pt>
                <c:pt idx="466">
                  <c:v>9.796719999999998</c:v>
                </c:pt>
                <c:pt idx="467">
                  <c:v>9.81774</c:v>
                </c:pt>
                <c:pt idx="468">
                  <c:v>9.838760000000001</c:v>
                </c:pt>
                <c:pt idx="469">
                  <c:v>9.85979</c:v>
                </c:pt>
                <c:pt idx="470">
                  <c:v>9.88081</c:v>
                </c:pt>
                <c:pt idx="471">
                  <c:v>9.90183</c:v>
                </c:pt>
                <c:pt idx="472">
                  <c:v>9.92286</c:v>
                </c:pt>
                <c:pt idx="473">
                  <c:v>9.94388</c:v>
                </c:pt>
                <c:pt idx="474">
                  <c:v>9.9649</c:v>
                </c:pt>
                <c:pt idx="475">
                  <c:v>9.98592</c:v>
                </c:pt>
                <c:pt idx="476">
                  <c:v>10.00695</c:v>
                </c:pt>
                <c:pt idx="477">
                  <c:v>10.02797</c:v>
                </c:pt>
                <c:pt idx="478">
                  <c:v>10.04899</c:v>
                </c:pt>
                <c:pt idx="479">
                  <c:v>10.07002</c:v>
                </c:pt>
                <c:pt idx="480">
                  <c:v>10.09104</c:v>
                </c:pt>
                <c:pt idx="481">
                  <c:v>10.11206</c:v>
                </c:pt>
                <c:pt idx="482">
                  <c:v>10.13309</c:v>
                </c:pt>
                <c:pt idx="483">
                  <c:v>10.15411</c:v>
                </c:pt>
                <c:pt idx="484">
                  <c:v>10.17513</c:v>
                </c:pt>
                <c:pt idx="485">
                  <c:v>10.19615</c:v>
                </c:pt>
                <c:pt idx="486">
                  <c:v>10.21718</c:v>
                </c:pt>
                <c:pt idx="487">
                  <c:v>10.2382</c:v>
                </c:pt>
                <c:pt idx="488">
                  <c:v>10.25922</c:v>
                </c:pt>
                <c:pt idx="489">
                  <c:v>10.28025</c:v>
                </c:pt>
                <c:pt idx="490">
                  <c:v>10.30127</c:v>
                </c:pt>
                <c:pt idx="491">
                  <c:v>10.32229</c:v>
                </c:pt>
                <c:pt idx="492">
                  <c:v>10.34332</c:v>
                </c:pt>
                <c:pt idx="493">
                  <c:v>10.36434</c:v>
                </c:pt>
                <c:pt idx="494">
                  <c:v>10.38536</c:v>
                </c:pt>
                <c:pt idx="495">
                  <c:v>10.40639</c:v>
                </c:pt>
                <c:pt idx="496">
                  <c:v>10.42741</c:v>
                </c:pt>
                <c:pt idx="497">
                  <c:v>10.44843</c:v>
                </c:pt>
                <c:pt idx="498">
                  <c:v>10.46945</c:v>
                </c:pt>
                <c:pt idx="499">
                  <c:v>10.49048</c:v>
                </c:pt>
                <c:pt idx="500">
                  <c:v>10.5115</c:v>
                </c:pt>
                <c:pt idx="501">
                  <c:v>10.53252</c:v>
                </c:pt>
                <c:pt idx="502">
                  <c:v>10.55355</c:v>
                </c:pt>
                <c:pt idx="503">
                  <c:v>10.57457</c:v>
                </c:pt>
                <c:pt idx="504">
                  <c:v>10.59559</c:v>
                </c:pt>
                <c:pt idx="505">
                  <c:v>10.61661</c:v>
                </c:pt>
                <c:pt idx="506">
                  <c:v>10.63764</c:v>
                </c:pt>
                <c:pt idx="507">
                  <c:v>10.65866</c:v>
                </c:pt>
                <c:pt idx="508">
                  <c:v>10.67968</c:v>
                </c:pt>
                <c:pt idx="509">
                  <c:v>10.70071</c:v>
                </c:pt>
                <c:pt idx="510">
                  <c:v>10.72173</c:v>
                </c:pt>
                <c:pt idx="511">
                  <c:v>10.74275</c:v>
                </c:pt>
                <c:pt idx="512">
                  <c:v>10.76378</c:v>
                </c:pt>
                <c:pt idx="513">
                  <c:v>10.7848</c:v>
                </c:pt>
                <c:pt idx="514">
                  <c:v>10.80582</c:v>
                </c:pt>
                <c:pt idx="515">
                  <c:v>10.82685</c:v>
                </c:pt>
                <c:pt idx="516">
                  <c:v>10.84787</c:v>
                </c:pt>
                <c:pt idx="517">
                  <c:v>10.86889</c:v>
                </c:pt>
                <c:pt idx="518">
                  <c:v>10.88991</c:v>
                </c:pt>
                <c:pt idx="519">
                  <c:v>10.91094</c:v>
                </c:pt>
                <c:pt idx="520">
                  <c:v>10.93196</c:v>
                </c:pt>
                <c:pt idx="521">
                  <c:v>10.95298</c:v>
                </c:pt>
                <c:pt idx="522">
                  <c:v>10.97401</c:v>
                </c:pt>
                <c:pt idx="523">
                  <c:v>10.99503</c:v>
                </c:pt>
                <c:pt idx="524">
                  <c:v>11.01605</c:v>
                </c:pt>
                <c:pt idx="525">
                  <c:v>11.03707</c:v>
                </c:pt>
                <c:pt idx="526">
                  <c:v>11.0581</c:v>
                </c:pt>
                <c:pt idx="527">
                  <c:v>11.07912</c:v>
                </c:pt>
                <c:pt idx="528">
                  <c:v>11.10014</c:v>
                </c:pt>
                <c:pt idx="529">
                  <c:v>11.12117</c:v>
                </c:pt>
                <c:pt idx="530">
                  <c:v>11.14219</c:v>
                </c:pt>
                <c:pt idx="531">
                  <c:v>11.16321</c:v>
                </c:pt>
                <c:pt idx="532">
                  <c:v>11.18424</c:v>
                </c:pt>
                <c:pt idx="533">
                  <c:v>11.20526</c:v>
                </c:pt>
                <c:pt idx="534">
                  <c:v>11.22628</c:v>
                </c:pt>
                <c:pt idx="535">
                  <c:v>11.24731</c:v>
                </c:pt>
                <c:pt idx="536">
                  <c:v>11.26833</c:v>
                </c:pt>
                <c:pt idx="537">
                  <c:v>11.28935</c:v>
                </c:pt>
                <c:pt idx="538">
                  <c:v>11.31037</c:v>
                </c:pt>
                <c:pt idx="539">
                  <c:v>11.3314</c:v>
                </c:pt>
                <c:pt idx="540">
                  <c:v>11.35242</c:v>
                </c:pt>
                <c:pt idx="541">
                  <c:v>11.37344</c:v>
                </c:pt>
                <c:pt idx="542">
                  <c:v>11.39447</c:v>
                </c:pt>
                <c:pt idx="543">
                  <c:v>11.41549</c:v>
                </c:pt>
                <c:pt idx="544">
                  <c:v>11.43651</c:v>
                </c:pt>
                <c:pt idx="545">
                  <c:v>11.45753</c:v>
                </c:pt>
                <c:pt idx="546">
                  <c:v>11.47856</c:v>
                </c:pt>
                <c:pt idx="547">
                  <c:v>11.49958</c:v>
                </c:pt>
                <c:pt idx="548">
                  <c:v>11.5206</c:v>
                </c:pt>
                <c:pt idx="549">
                  <c:v>11.54163</c:v>
                </c:pt>
                <c:pt idx="550">
                  <c:v>11.56265</c:v>
                </c:pt>
                <c:pt idx="551">
                  <c:v>11.58367</c:v>
                </c:pt>
                <c:pt idx="552">
                  <c:v>11.6047</c:v>
                </c:pt>
                <c:pt idx="553">
                  <c:v>11.62572</c:v>
                </c:pt>
                <c:pt idx="554">
                  <c:v>11.64674</c:v>
                </c:pt>
                <c:pt idx="555">
                  <c:v>11.66776</c:v>
                </c:pt>
                <c:pt idx="556">
                  <c:v>11.68879</c:v>
                </c:pt>
                <c:pt idx="557">
                  <c:v>11.70981</c:v>
                </c:pt>
                <c:pt idx="558">
                  <c:v>11.73083</c:v>
                </c:pt>
                <c:pt idx="559">
                  <c:v>11.75186</c:v>
                </c:pt>
                <c:pt idx="560">
                  <c:v>11.77288</c:v>
                </c:pt>
                <c:pt idx="561">
                  <c:v>11.7939</c:v>
                </c:pt>
                <c:pt idx="562">
                  <c:v>11.81493</c:v>
                </c:pt>
                <c:pt idx="563">
                  <c:v>11.83595</c:v>
                </c:pt>
                <c:pt idx="564">
                  <c:v>11.85697</c:v>
                </c:pt>
                <c:pt idx="565">
                  <c:v>11.87799</c:v>
                </c:pt>
                <c:pt idx="566">
                  <c:v>11.89902</c:v>
                </c:pt>
                <c:pt idx="567">
                  <c:v>11.92004</c:v>
                </c:pt>
                <c:pt idx="568">
                  <c:v>11.94106</c:v>
                </c:pt>
                <c:pt idx="569">
                  <c:v>11.96209</c:v>
                </c:pt>
                <c:pt idx="570">
                  <c:v>11.98311</c:v>
                </c:pt>
                <c:pt idx="571">
                  <c:v>12.00413</c:v>
                </c:pt>
                <c:pt idx="572">
                  <c:v>12.02516</c:v>
                </c:pt>
                <c:pt idx="573">
                  <c:v>12.04618</c:v>
                </c:pt>
                <c:pt idx="574">
                  <c:v>12.0672</c:v>
                </c:pt>
                <c:pt idx="575">
                  <c:v>12.08822</c:v>
                </c:pt>
                <c:pt idx="576">
                  <c:v>12.10925</c:v>
                </c:pt>
                <c:pt idx="577">
                  <c:v>12.13027</c:v>
                </c:pt>
                <c:pt idx="578">
                  <c:v>12.15129</c:v>
                </c:pt>
                <c:pt idx="579">
                  <c:v>12.17232</c:v>
                </c:pt>
                <c:pt idx="580">
                  <c:v>12.19334</c:v>
                </c:pt>
                <c:pt idx="581">
                  <c:v>12.21436</c:v>
                </c:pt>
                <c:pt idx="582">
                  <c:v>12.23539</c:v>
                </c:pt>
                <c:pt idx="583">
                  <c:v>12.25641</c:v>
                </c:pt>
                <c:pt idx="584">
                  <c:v>12.27743</c:v>
                </c:pt>
                <c:pt idx="585">
                  <c:v>12.29846</c:v>
                </c:pt>
                <c:pt idx="586">
                  <c:v>12.31948</c:v>
                </c:pt>
                <c:pt idx="587">
                  <c:v>12.3405</c:v>
                </c:pt>
                <c:pt idx="588">
                  <c:v>12.36152</c:v>
                </c:pt>
                <c:pt idx="589">
                  <c:v>12.38255</c:v>
                </c:pt>
                <c:pt idx="590">
                  <c:v>12.40357</c:v>
                </c:pt>
                <c:pt idx="591">
                  <c:v>12.42459</c:v>
                </c:pt>
                <c:pt idx="592">
                  <c:v>12.44562</c:v>
                </c:pt>
                <c:pt idx="593">
                  <c:v>12.46664</c:v>
                </c:pt>
                <c:pt idx="594">
                  <c:v>12.48766</c:v>
                </c:pt>
                <c:pt idx="595">
                  <c:v>12.50869</c:v>
                </c:pt>
                <c:pt idx="596">
                  <c:v>12.52971</c:v>
                </c:pt>
                <c:pt idx="597">
                  <c:v>12.55073</c:v>
                </c:pt>
                <c:pt idx="598">
                  <c:v>12.57175</c:v>
                </c:pt>
                <c:pt idx="599">
                  <c:v>12.59278</c:v>
                </c:pt>
                <c:pt idx="600">
                  <c:v>12.6138</c:v>
                </c:pt>
                <c:pt idx="601">
                  <c:v>12.63482</c:v>
                </c:pt>
                <c:pt idx="602">
                  <c:v>12.65585</c:v>
                </c:pt>
                <c:pt idx="603">
                  <c:v>12.67687</c:v>
                </c:pt>
                <c:pt idx="604">
                  <c:v>12.69789</c:v>
                </c:pt>
                <c:pt idx="605">
                  <c:v>12.71892</c:v>
                </c:pt>
                <c:pt idx="606">
                  <c:v>12.73994</c:v>
                </c:pt>
                <c:pt idx="607">
                  <c:v>12.76096</c:v>
                </c:pt>
                <c:pt idx="608">
                  <c:v>12.78198</c:v>
                </c:pt>
                <c:pt idx="609">
                  <c:v>12.80301</c:v>
                </c:pt>
                <c:pt idx="610">
                  <c:v>12.82403</c:v>
                </c:pt>
                <c:pt idx="611">
                  <c:v>12.84505</c:v>
                </c:pt>
                <c:pt idx="612">
                  <c:v>12.86608</c:v>
                </c:pt>
                <c:pt idx="613">
                  <c:v>12.8871</c:v>
                </c:pt>
                <c:pt idx="614">
                  <c:v>12.90812</c:v>
                </c:pt>
                <c:pt idx="615">
                  <c:v>12.92915</c:v>
                </c:pt>
                <c:pt idx="616">
                  <c:v>12.95017</c:v>
                </c:pt>
                <c:pt idx="617">
                  <c:v>12.97119</c:v>
                </c:pt>
                <c:pt idx="618">
                  <c:v>12.99221</c:v>
                </c:pt>
                <c:pt idx="619">
                  <c:v>13.01324</c:v>
                </c:pt>
                <c:pt idx="620">
                  <c:v>13.03426</c:v>
                </c:pt>
                <c:pt idx="621">
                  <c:v>13.05528</c:v>
                </c:pt>
                <c:pt idx="622">
                  <c:v>13.07631</c:v>
                </c:pt>
                <c:pt idx="623">
                  <c:v>13.09733</c:v>
                </c:pt>
                <c:pt idx="624">
                  <c:v>13.11835</c:v>
                </c:pt>
                <c:pt idx="625">
                  <c:v>13.13938</c:v>
                </c:pt>
                <c:pt idx="626">
                  <c:v>13.1604</c:v>
                </c:pt>
                <c:pt idx="627">
                  <c:v>13.18142</c:v>
                </c:pt>
                <c:pt idx="628">
                  <c:v>13.20244</c:v>
                </c:pt>
                <c:pt idx="629">
                  <c:v>13.22347</c:v>
                </c:pt>
                <c:pt idx="630">
                  <c:v>13.24449</c:v>
                </c:pt>
                <c:pt idx="631">
                  <c:v>13.26551</c:v>
                </c:pt>
                <c:pt idx="632">
                  <c:v>13.28654</c:v>
                </c:pt>
                <c:pt idx="633">
                  <c:v>13.30756</c:v>
                </c:pt>
                <c:pt idx="634">
                  <c:v>13.32858</c:v>
                </c:pt>
                <c:pt idx="635">
                  <c:v>13.34961</c:v>
                </c:pt>
                <c:pt idx="636">
                  <c:v>13.37063</c:v>
                </c:pt>
                <c:pt idx="637">
                  <c:v>13.39165</c:v>
                </c:pt>
                <c:pt idx="638">
                  <c:v>13.41267</c:v>
                </c:pt>
                <c:pt idx="639">
                  <c:v>13.4337</c:v>
                </c:pt>
                <c:pt idx="640">
                  <c:v>13.45472</c:v>
                </c:pt>
                <c:pt idx="641">
                  <c:v>13.47574</c:v>
                </c:pt>
                <c:pt idx="642">
                  <c:v>13.49677</c:v>
                </c:pt>
                <c:pt idx="643">
                  <c:v>13.51779</c:v>
                </c:pt>
                <c:pt idx="644">
                  <c:v>13.53881</c:v>
                </c:pt>
                <c:pt idx="645">
                  <c:v>13.55984</c:v>
                </c:pt>
                <c:pt idx="646">
                  <c:v>13.58086</c:v>
                </c:pt>
                <c:pt idx="647">
                  <c:v>13.60188</c:v>
                </c:pt>
                <c:pt idx="648">
                  <c:v>13.6229</c:v>
                </c:pt>
                <c:pt idx="649">
                  <c:v>13.64393</c:v>
                </c:pt>
                <c:pt idx="650">
                  <c:v>13.66495</c:v>
                </c:pt>
                <c:pt idx="651">
                  <c:v>13.68597</c:v>
                </c:pt>
                <c:pt idx="652">
                  <c:v>13.707</c:v>
                </c:pt>
                <c:pt idx="653">
                  <c:v>13.72802</c:v>
                </c:pt>
                <c:pt idx="654">
                  <c:v>13.74904</c:v>
                </c:pt>
                <c:pt idx="655">
                  <c:v>13.77007</c:v>
                </c:pt>
                <c:pt idx="656">
                  <c:v>13.79109</c:v>
                </c:pt>
                <c:pt idx="657">
                  <c:v>13.81211</c:v>
                </c:pt>
                <c:pt idx="658">
                  <c:v>13.83313</c:v>
                </c:pt>
                <c:pt idx="659">
                  <c:v>13.85416</c:v>
                </c:pt>
                <c:pt idx="660">
                  <c:v>13.87518</c:v>
                </c:pt>
                <c:pt idx="661">
                  <c:v>13.8962</c:v>
                </c:pt>
                <c:pt idx="662">
                  <c:v>13.91723</c:v>
                </c:pt>
                <c:pt idx="663">
                  <c:v>13.93825</c:v>
                </c:pt>
                <c:pt idx="664">
                  <c:v>13.95927</c:v>
                </c:pt>
                <c:pt idx="665">
                  <c:v>13.9803</c:v>
                </c:pt>
                <c:pt idx="666">
                  <c:v>14.00132</c:v>
                </c:pt>
                <c:pt idx="667">
                  <c:v>14.02234</c:v>
                </c:pt>
                <c:pt idx="668">
                  <c:v>14.04336</c:v>
                </c:pt>
                <c:pt idx="669">
                  <c:v>14.06439</c:v>
                </c:pt>
                <c:pt idx="670">
                  <c:v>14.08541</c:v>
                </c:pt>
                <c:pt idx="671">
                  <c:v>14.10643</c:v>
                </c:pt>
                <c:pt idx="672">
                  <c:v>14.12746</c:v>
                </c:pt>
                <c:pt idx="673">
                  <c:v>14.14848</c:v>
                </c:pt>
                <c:pt idx="674">
                  <c:v>14.1695</c:v>
                </c:pt>
                <c:pt idx="675">
                  <c:v>14.19052</c:v>
                </c:pt>
                <c:pt idx="676">
                  <c:v>14.21155</c:v>
                </c:pt>
                <c:pt idx="677">
                  <c:v>14.23257</c:v>
                </c:pt>
                <c:pt idx="678">
                  <c:v>14.25359</c:v>
                </c:pt>
                <c:pt idx="679">
                  <c:v>14.27462</c:v>
                </c:pt>
                <c:pt idx="680">
                  <c:v>14.29564</c:v>
                </c:pt>
                <c:pt idx="681">
                  <c:v>14.31666</c:v>
                </c:pt>
                <c:pt idx="682">
                  <c:v>14.33769</c:v>
                </c:pt>
                <c:pt idx="683">
                  <c:v>14.35871</c:v>
                </c:pt>
                <c:pt idx="684">
                  <c:v>14.37973</c:v>
                </c:pt>
                <c:pt idx="685">
                  <c:v>14.40076</c:v>
                </c:pt>
                <c:pt idx="686">
                  <c:v>14.42178</c:v>
                </c:pt>
                <c:pt idx="687">
                  <c:v>14.4428</c:v>
                </c:pt>
                <c:pt idx="688">
                  <c:v>14.46382</c:v>
                </c:pt>
                <c:pt idx="689">
                  <c:v>14.48485</c:v>
                </c:pt>
                <c:pt idx="690">
                  <c:v>14.50587</c:v>
                </c:pt>
                <c:pt idx="691">
                  <c:v>14.52689</c:v>
                </c:pt>
                <c:pt idx="692">
                  <c:v>14.54792</c:v>
                </c:pt>
                <c:pt idx="693">
                  <c:v>14.56894</c:v>
                </c:pt>
                <c:pt idx="694">
                  <c:v>14.58996</c:v>
                </c:pt>
                <c:pt idx="695">
                  <c:v>14.61098</c:v>
                </c:pt>
                <c:pt idx="696">
                  <c:v>14.63201</c:v>
                </c:pt>
                <c:pt idx="697">
                  <c:v>14.65303</c:v>
                </c:pt>
                <c:pt idx="698">
                  <c:v>14.67405</c:v>
                </c:pt>
                <c:pt idx="699">
                  <c:v>14.69508</c:v>
                </c:pt>
                <c:pt idx="700">
                  <c:v>14.7161</c:v>
                </c:pt>
                <c:pt idx="701">
                  <c:v>14.73712</c:v>
                </c:pt>
                <c:pt idx="702">
                  <c:v>14.75815</c:v>
                </c:pt>
                <c:pt idx="703">
                  <c:v>14.77917</c:v>
                </c:pt>
                <c:pt idx="704">
                  <c:v>14.80019</c:v>
                </c:pt>
                <c:pt idx="705">
                  <c:v>14.82122</c:v>
                </c:pt>
                <c:pt idx="706">
                  <c:v>14.84224</c:v>
                </c:pt>
                <c:pt idx="707">
                  <c:v>14.86326</c:v>
                </c:pt>
                <c:pt idx="708">
                  <c:v>14.88428</c:v>
                </c:pt>
                <c:pt idx="709">
                  <c:v>14.90531</c:v>
                </c:pt>
                <c:pt idx="710">
                  <c:v>14.92633</c:v>
                </c:pt>
                <c:pt idx="711">
                  <c:v>14.94735</c:v>
                </c:pt>
                <c:pt idx="712">
                  <c:v>14.96838</c:v>
                </c:pt>
                <c:pt idx="713">
                  <c:v>14.9894</c:v>
                </c:pt>
                <c:pt idx="714">
                  <c:v>15.01042</c:v>
                </c:pt>
                <c:pt idx="715">
                  <c:v>15.03144</c:v>
                </c:pt>
                <c:pt idx="716">
                  <c:v>15.05247</c:v>
                </c:pt>
                <c:pt idx="717">
                  <c:v>15.07349</c:v>
                </c:pt>
                <c:pt idx="718">
                  <c:v>15.09451</c:v>
                </c:pt>
                <c:pt idx="719">
                  <c:v>15.11554</c:v>
                </c:pt>
                <c:pt idx="720">
                  <c:v>15.13656</c:v>
                </c:pt>
                <c:pt idx="721">
                  <c:v>15.15758</c:v>
                </c:pt>
                <c:pt idx="722">
                  <c:v>15.17861</c:v>
                </c:pt>
                <c:pt idx="723">
                  <c:v>15.19963</c:v>
                </c:pt>
                <c:pt idx="724">
                  <c:v>15.22065</c:v>
                </c:pt>
                <c:pt idx="725">
                  <c:v>15.24168</c:v>
                </c:pt>
                <c:pt idx="726">
                  <c:v>15.2627</c:v>
                </c:pt>
                <c:pt idx="727">
                  <c:v>15.28372</c:v>
                </c:pt>
                <c:pt idx="728">
                  <c:v>15.30474</c:v>
                </c:pt>
                <c:pt idx="729">
                  <c:v>15.32577</c:v>
                </c:pt>
                <c:pt idx="730">
                  <c:v>15.34679</c:v>
                </c:pt>
                <c:pt idx="731">
                  <c:v>15.36781</c:v>
                </c:pt>
                <c:pt idx="732">
                  <c:v>15.38884</c:v>
                </c:pt>
                <c:pt idx="733">
                  <c:v>15.40986</c:v>
                </c:pt>
                <c:pt idx="734">
                  <c:v>15.43088</c:v>
                </c:pt>
                <c:pt idx="735">
                  <c:v>15.4519</c:v>
                </c:pt>
                <c:pt idx="736">
                  <c:v>15.47293</c:v>
                </c:pt>
                <c:pt idx="737">
                  <c:v>15.49395</c:v>
                </c:pt>
                <c:pt idx="738">
                  <c:v>15.51497</c:v>
                </c:pt>
                <c:pt idx="739">
                  <c:v>15.536</c:v>
                </c:pt>
                <c:pt idx="740">
                  <c:v>15.55702</c:v>
                </c:pt>
                <c:pt idx="741">
                  <c:v>15.57804</c:v>
                </c:pt>
                <c:pt idx="742">
                  <c:v>15.59907</c:v>
                </c:pt>
                <c:pt idx="743">
                  <c:v>15.62009</c:v>
                </c:pt>
                <c:pt idx="744">
                  <c:v>15.64111</c:v>
                </c:pt>
                <c:pt idx="745">
                  <c:v>15.66213</c:v>
                </c:pt>
                <c:pt idx="746">
                  <c:v>15.68316</c:v>
                </c:pt>
              </c:numCache>
            </c:numRef>
          </c:xVal>
          <c:yVal>
            <c:numRef>
              <c:f>'Driven Oscillator'!$B$4:$B$750</c:f>
              <c:numCache>
                <c:formatCode>General</c:formatCode>
                <c:ptCount val="747"/>
                <c:pt idx="0">
                  <c:v>-0.23248</c:v>
                </c:pt>
                <c:pt idx="1">
                  <c:v>-0.22305</c:v>
                </c:pt>
                <c:pt idx="2">
                  <c:v>-0.21206</c:v>
                </c:pt>
                <c:pt idx="3">
                  <c:v>-0.19949</c:v>
                </c:pt>
                <c:pt idx="4">
                  <c:v>-0.18535</c:v>
                </c:pt>
                <c:pt idx="5">
                  <c:v>-0.16965</c:v>
                </c:pt>
                <c:pt idx="6">
                  <c:v>-0.15237</c:v>
                </c:pt>
                <c:pt idx="7">
                  <c:v>-0.13352</c:v>
                </c:pt>
                <c:pt idx="8">
                  <c:v>-0.1131</c:v>
                </c:pt>
                <c:pt idx="9">
                  <c:v>-0.09268</c:v>
                </c:pt>
                <c:pt idx="10">
                  <c:v>-0.07226</c:v>
                </c:pt>
                <c:pt idx="11">
                  <c:v>-0.05027</c:v>
                </c:pt>
                <c:pt idx="12">
                  <c:v>-0.02985</c:v>
                </c:pt>
                <c:pt idx="13">
                  <c:v>-0.00785</c:v>
                </c:pt>
                <c:pt idx="14">
                  <c:v>0.01414</c:v>
                </c:pt>
                <c:pt idx="15">
                  <c:v>0.03456</c:v>
                </c:pt>
                <c:pt idx="16">
                  <c:v>0.05655</c:v>
                </c:pt>
                <c:pt idx="17">
                  <c:v>0.0754</c:v>
                </c:pt>
                <c:pt idx="18">
                  <c:v>0.09425</c:v>
                </c:pt>
                <c:pt idx="19">
                  <c:v>0.1131</c:v>
                </c:pt>
                <c:pt idx="20">
                  <c:v>0.12881</c:v>
                </c:pt>
                <c:pt idx="21">
                  <c:v>0.14451</c:v>
                </c:pt>
                <c:pt idx="22">
                  <c:v>0.15865</c:v>
                </c:pt>
                <c:pt idx="23">
                  <c:v>0.17122</c:v>
                </c:pt>
                <c:pt idx="24">
                  <c:v>0.18221</c:v>
                </c:pt>
                <c:pt idx="25">
                  <c:v>0.19164</c:v>
                </c:pt>
                <c:pt idx="26">
                  <c:v>0.19949</c:v>
                </c:pt>
                <c:pt idx="27">
                  <c:v>0.20577</c:v>
                </c:pt>
                <c:pt idx="28">
                  <c:v>0.21049</c:v>
                </c:pt>
                <c:pt idx="29">
                  <c:v>0.21206</c:v>
                </c:pt>
                <c:pt idx="30">
                  <c:v>0.21363</c:v>
                </c:pt>
                <c:pt idx="31">
                  <c:v>0.21206</c:v>
                </c:pt>
                <c:pt idx="32">
                  <c:v>0.20892</c:v>
                </c:pt>
                <c:pt idx="33">
                  <c:v>0.2042</c:v>
                </c:pt>
                <c:pt idx="34">
                  <c:v>0.19635</c:v>
                </c:pt>
                <c:pt idx="35">
                  <c:v>0.1885</c:v>
                </c:pt>
                <c:pt idx="36">
                  <c:v>0.17907</c:v>
                </c:pt>
                <c:pt idx="37">
                  <c:v>0.1665</c:v>
                </c:pt>
                <c:pt idx="38">
                  <c:v>0.15394</c:v>
                </c:pt>
                <c:pt idx="39">
                  <c:v>0.1398</c:v>
                </c:pt>
                <c:pt idx="40">
                  <c:v>0.12409</c:v>
                </c:pt>
                <c:pt idx="41">
                  <c:v>0.10839</c:v>
                </c:pt>
                <c:pt idx="42">
                  <c:v>0.09111</c:v>
                </c:pt>
                <c:pt idx="43">
                  <c:v>0.07383</c:v>
                </c:pt>
                <c:pt idx="44">
                  <c:v>0.05498</c:v>
                </c:pt>
                <c:pt idx="45">
                  <c:v>0.03613</c:v>
                </c:pt>
                <c:pt idx="46">
                  <c:v>0.01885</c:v>
                </c:pt>
                <c:pt idx="47" formatCode="0.00E+00">
                  <c:v>4.85723E-17</c:v>
                </c:pt>
                <c:pt idx="48">
                  <c:v>-0.01885</c:v>
                </c:pt>
                <c:pt idx="49">
                  <c:v>-0.03613</c:v>
                </c:pt>
                <c:pt idx="50">
                  <c:v>-0.05341</c:v>
                </c:pt>
                <c:pt idx="51">
                  <c:v>-0.06912</c:v>
                </c:pt>
                <c:pt idx="52">
                  <c:v>-0.08482</c:v>
                </c:pt>
                <c:pt idx="53">
                  <c:v>-0.10053</c:v>
                </c:pt>
                <c:pt idx="54">
                  <c:v>-0.11467</c:v>
                </c:pt>
                <c:pt idx="55">
                  <c:v>-0.12723</c:v>
                </c:pt>
                <c:pt idx="56">
                  <c:v>-0.13823</c:v>
                </c:pt>
                <c:pt idx="57">
                  <c:v>-0.14923</c:v>
                </c:pt>
                <c:pt idx="58">
                  <c:v>-0.15865</c:v>
                </c:pt>
                <c:pt idx="59">
                  <c:v>-0.16493</c:v>
                </c:pt>
                <c:pt idx="60">
                  <c:v>-0.17122</c:v>
                </c:pt>
                <c:pt idx="61">
                  <c:v>-0.17593</c:v>
                </c:pt>
                <c:pt idx="62">
                  <c:v>-0.17907</c:v>
                </c:pt>
                <c:pt idx="63">
                  <c:v>-0.18064</c:v>
                </c:pt>
                <c:pt idx="64">
                  <c:v>-0.18064</c:v>
                </c:pt>
                <c:pt idx="65">
                  <c:v>-0.17907</c:v>
                </c:pt>
                <c:pt idx="66">
                  <c:v>-0.17593</c:v>
                </c:pt>
                <c:pt idx="67">
                  <c:v>-0.17122</c:v>
                </c:pt>
                <c:pt idx="68">
                  <c:v>-0.16493</c:v>
                </c:pt>
                <c:pt idx="69">
                  <c:v>-0.15708</c:v>
                </c:pt>
                <c:pt idx="70">
                  <c:v>-0.14765</c:v>
                </c:pt>
                <c:pt idx="71">
                  <c:v>-0.13823</c:v>
                </c:pt>
                <c:pt idx="72">
                  <c:v>-0.12566</c:v>
                </c:pt>
                <c:pt idx="73">
                  <c:v>-0.1131</c:v>
                </c:pt>
                <c:pt idx="74">
                  <c:v>-0.10053</c:v>
                </c:pt>
                <c:pt idx="75">
                  <c:v>-0.08639</c:v>
                </c:pt>
                <c:pt idx="76">
                  <c:v>-0.07226</c:v>
                </c:pt>
                <c:pt idx="77">
                  <c:v>-0.05655</c:v>
                </c:pt>
                <c:pt idx="78">
                  <c:v>-0.04241</c:v>
                </c:pt>
                <c:pt idx="79">
                  <c:v>-0.0267</c:v>
                </c:pt>
                <c:pt idx="80">
                  <c:v>-0.011</c:v>
                </c:pt>
                <c:pt idx="81">
                  <c:v>0.00471</c:v>
                </c:pt>
                <c:pt idx="82">
                  <c:v>0.02042</c:v>
                </c:pt>
                <c:pt idx="83">
                  <c:v>0.03456</c:v>
                </c:pt>
                <c:pt idx="84">
                  <c:v>0.05027</c:v>
                </c:pt>
                <c:pt idx="85">
                  <c:v>0.06283</c:v>
                </c:pt>
                <c:pt idx="86">
                  <c:v>0.07697</c:v>
                </c:pt>
                <c:pt idx="87">
                  <c:v>0.08954</c:v>
                </c:pt>
                <c:pt idx="88">
                  <c:v>0.10053</c:v>
                </c:pt>
                <c:pt idx="89">
                  <c:v>0.10996</c:v>
                </c:pt>
                <c:pt idx="90">
                  <c:v>0.11938</c:v>
                </c:pt>
                <c:pt idx="91">
                  <c:v>0.12881</c:v>
                </c:pt>
                <c:pt idx="92">
                  <c:v>0.13509</c:v>
                </c:pt>
                <c:pt idx="93">
                  <c:v>0.14137</c:v>
                </c:pt>
                <c:pt idx="94">
                  <c:v>0.14608</c:v>
                </c:pt>
                <c:pt idx="95">
                  <c:v>0.14923</c:v>
                </c:pt>
                <c:pt idx="96">
                  <c:v>0.1508</c:v>
                </c:pt>
                <c:pt idx="97">
                  <c:v>0.1508</c:v>
                </c:pt>
                <c:pt idx="98">
                  <c:v>0.1508</c:v>
                </c:pt>
                <c:pt idx="99">
                  <c:v>0.14923</c:v>
                </c:pt>
                <c:pt idx="100">
                  <c:v>0.14608</c:v>
                </c:pt>
                <c:pt idx="101">
                  <c:v>0.14137</c:v>
                </c:pt>
                <c:pt idx="102">
                  <c:v>0.13509</c:v>
                </c:pt>
                <c:pt idx="103">
                  <c:v>0.12881</c:v>
                </c:pt>
                <c:pt idx="104">
                  <c:v>0.12095</c:v>
                </c:pt>
                <c:pt idx="105">
                  <c:v>0.11153</c:v>
                </c:pt>
                <c:pt idx="106">
                  <c:v>0.1021</c:v>
                </c:pt>
                <c:pt idx="107">
                  <c:v>0.09111</c:v>
                </c:pt>
                <c:pt idx="108">
                  <c:v>0.08011</c:v>
                </c:pt>
                <c:pt idx="109">
                  <c:v>0.06754</c:v>
                </c:pt>
                <c:pt idx="110">
                  <c:v>0.05655</c:v>
                </c:pt>
                <c:pt idx="111">
                  <c:v>0.04241</c:v>
                </c:pt>
                <c:pt idx="112">
                  <c:v>0.02985</c:v>
                </c:pt>
                <c:pt idx="113">
                  <c:v>0.01728</c:v>
                </c:pt>
                <c:pt idx="114">
                  <c:v>0.00471</c:v>
                </c:pt>
                <c:pt idx="115">
                  <c:v>-0.00785</c:v>
                </c:pt>
                <c:pt idx="116">
                  <c:v>-0.02042</c:v>
                </c:pt>
                <c:pt idx="117">
                  <c:v>-0.03299</c:v>
                </c:pt>
                <c:pt idx="118">
                  <c:v>-0.04555</c:v>
                </c:pt>
                <c:pt idx="119">
                  <c:v>-0.05655</c:v>
                </c:pt>
                <c:pt idx="120">
                  <c:v>-0.06754</c:v>
                </c:pt>
                <c:pt idx="121">
                  <c:v>-0.07697</c:v>
                </c:pt>
                <c:pt idx="122">
                  <c:v>-0.08639</c:v>
                </c:pt>
                <c:pt idx="123">
                  <c:v>-0.09425</c:v>
                </c:pt>
                <c:pt idx="124">
                  <c:v>-0.1021</c:v>
                </c:pt>
                <c:pt idx="125">
                  <c:v>-0.10839</c:v>
                </c:pt>
                <c:pt idx="126">
                  <c:v>-0.11467</c:v>
                </c:pt>
                <c:pt idx="127">
                  <c:v>-0.11781</c:v>
                </c:pt>
                <c:pt idx="128">
                  <c:v>-0.12095</c:v>
                </c:pt>
                <c:pt idx="129">
                  <c:v>-0.12409</c:v>
                </c:pt>
                <c:pt idx="130">
                  <c:v>-0.12409</c:v>
                </c:pt>
                <c:pt idx="131">
                  <c:v>-0.12566</c:v>
                </c:pt>
                <c:pt idx="132">
                  <c:v>-0.12409</c:v>
                </c:pt>
                <c:pt idx="133">
                  <c:v>-0.12252</c:v>
                </c:pt>
                <c:pt idx="134">
                  <c:v>-0.11938</c:v>
                </c:pt>
                <c:pt idx="135">
                  <c:v>-0.11467</c:v>
                </c:pt>
                <c:pt idx="136">
                  <c:v>-0.10996</c:v>
                </c:pt>
                <c:pt idx="137">
                  <c:v>-0.10367</c:v>
                </c:pt>
                <c:pt idx="138">
                  <c:v>-0.09739</c:v>
                </c:pt>
                <c:pt idx="139">
                  <c:v>-0.08954</c:v>
                </c:pt>
                <c:pt idx="140">
                  <c:v>-0.08011</c:v>
                </c:pt>
                <c:pt idx="141">
                  <c:v>-0.07226</c:v>
                </c:pt>
                <c:pt idx="142">
                  <c:v>-0.06283</c:v>
                </c:pt>
                <c:pt idx="143">
                  <c:v>-0.05184</c:v>
                </c:pt>
                <c:pt idx="144">
                  <c:v>-0.04241</c:v>
                </c:pt>
                <c:pt idx="145">
                  <c:v>-0.03142</c:v>
                </c:pt>
                <c:pt idx="146">
                  <c:v>-0.02042</c:v>
                </c:pt>
                <c:pt idx="147">
                  <c:v>-0.011</c:v>
                </c:pt>
                <c:pt idx="148" formatCode="0.00E+00">
                  <c:v>6.93889000000001E-17</c:v>
                </c:pt>
                <c:pt idx="149">
                  <c:v>0.011</c:v>
                </c:pt>
                <c:pt idx="150">
                  <c:v>0.02199</c:v>
                </c:pt>
                <c:pt idx="151">
                  <c:v>0.03142</c:v>
                </c:pt>
                <c:pt idx="152">
                  <c:v>0.04084</c:v>
                </c:pt>
                <c:pt idx="153">
                  <c:v>0.05027</c:v>
                </c:pt>
                <c:pt idx="154">
                  <c:v>0.05812</c:v>
                </c:pt>
                <c:pt idx="155">
                  <c:v>0.06754</c:v>
                </c:pt>
                <c:pt idx="156">
                  <c:v>0.07383</c:v>
                </c:pt>
                <c:pt idx="157">
                  <c:v>0.08011</c:v>
                </c:pt>
                <c:pt idx="158">
                  <c:v>0.08639</c:v>
                </c:pt>
                <c:pt idx="159">
                  <c:v>0.09111</c:v>
                </c:pt>
                <c:pt idx="160">
                  <c:v>0.09582</c:v>
                </c:pt>
                <c:pt idx="161">
                  <c:v>0.09896</c:v>
                </c:pt>
                <c:pt idx="162">
                  <c:v>0.1021</c:v>
                </c:pt>
                <c:pt idx="163">
                  <c:v>0.10367</c:v>
                </c:pt>
                <c:pt idx="164">
                  <c:v>0.10367</c:v>
                </c:pt>
                <c:pt idx="165">
                  <c:v>0.10367</c:v>
                </c:pt>
                <c:pt idx="166">
                  <c:v>0.1021</c:v>
                </c:pt>
                <c:pt idx="167">
                  <c:v>0.10053</c:v>
                </c:pt>
                <c:pt idx="168">
                  <c:v>0.09739</c:v>
                </c:pt>
                <c:pt idx="169">
                  <c:v>0.09425</c:v>
                </c:pt>
                <c:pt idx="170">
                  <c:v>0.08954</c:v>
                </c:pt>
                <c:pt idx="171">
                  <c:v>0.08325</c:v>
                </c:pt>
                <c:pt idx="172">
                  <c:v>0.07854</c:v>
                </c:pt>
                <c:pt idx="173">
                  <c:v>0.07069</c:v>
                </c:pt>
                <c:pt idx="174">
                  <c:v>0.0644</c:v>
                </c:pt>
                <c:pt idx="175">
                  <c:v>0.05655</c:v>
                </c:pt>
                <c:pt idx="176">
                  <c:v>0.04869</c:v>
                </c:pt>
                <c:pt idx="177">
                  <c:v>0.04084</c:v>
                </c:pt>
                <c:pt idx="178">
                  <c:v>0.03142</c:v>
                </c:pt>
                <c:pt idx="179">
                  <c:v>0.02356</c:v>
                </c:pt>
                <c:pt idx="180">
                  <c:v>0.01414</c:v>
                </c:pt>
                <c:pt idx="181">
                  <c:v>0.00628</c:v>
                </c:pt>
                <c:pt idx="182">
                  <c:v>-0.00314</c:v>
                </c:pt>
                <c:pt idx="183">
                  <c:v>-0.011</c:v>
                </c:pt>
                <c:pt idx="184">
                  <c:v>-0.02042</c:v>
                </c:pt>
                <c:pt idx="185">
                  <c:v>-0.02827</c:v>
                </c:pt>
                <c:pt idx="186">
                  <c:v>-0.03613</c:v>
                </c:pt>
                <c:pt idx="187">
                  <c:v>-0.04398</c:v>
                </c:pt>
                <c:pt idx="188">
                  <c:v>-0.05027</c:v>
                </c:pt>
                <c:pt idx="189">
                  <c:v>-0.05655</c:v>
                </c:pt>
                <c:pt idx="190">
                  <c:v>-0.06283</c:v>
                </c:pt>
                <c:pt idx="191">
                  <c:v>-0.06754</c:v>
                </c:pt>
                <c:pt idx="192">
                  <c:v>-0.07226</c:v>
                </c:pt>
                <c:pt idx="193">
                  <c:v>-0.0754</c:v>
                </c:pt>
                <c:pt idx="194">
                  <c:v>-0.07854</c:v>
                </c:pt>
                <c:pt idx="195">
                  <c:v>-0.08168</c:v>
                </c:pt>
                <c:pt idx="196">
                  <c:v>-0.08325</c:v>
                </c:pt>
                <c:pt idx="197">
                  <c:v>-0.08325</c:v>
                </c:pt>
                <c:pt idx="198">
                  <c:v>-0.08482</c:v>
                </c:pt>
                <c:pt idx="199">
                  <c:v>-0.08325</c:v>
                </c:pt>
                <c:pt idx="200">
                  <c:v>-0.08325</c:v>
                </c:pt>
                <c:pt idx="201">
                  <c:v>-0.08011</c:v>
                </c:pt>
                <c:pt idx="202">
                  <c:v>-0.07854</c:v>
                </c:pt>
                <c:pt idx="203">
                  <c:v>-0.0754</c:v>
                </c:pt>
                <c:pt idx="204">
                  <c:v>-0.07069</c:v>
                </c:pt>
                <c:pt idx="205">
                  <c:v>-0.06597</c:v>
                </c:pt>
                <c:pt idx="206">
                  <c:v>-0.06126</c:v>
                </c:pt>
                <c:pt idx="207">
                  <c:v>-0.05498</c:v>
                </c:pt>
                <c:pt idx="208">
                  <c:v>-0.05027</c:v>
                </c:pt>
                <c:pt idx="209">
                  <c:v>-0.04398</c:v>
                </c:pt>
                <c:pt idx="210">
                  <c:v>-0.03613</c:v>
                </c:pt>
                <c:pt idx="211">
                  <c:v>-0.02985</c:v>
                </c:pt>
                <c:pt idx="212">
                  <c:v>-0.02356</c:v>
                </c:pt>
                <c:pt idx="213">
                  <c:v>-0.01571</c:v>
                </c:pt>
                <c:pt idx="214">
                  <c:v>-0.00942</c:v>
                </c:pt>
                <c:pt idx="215">
                  <c:v>-0.00157</c:v>
                </c:pt>
                <c:pt idx="216">
                  <c:v>0.00628</c:v>
                </c:pt>
                <c:pt idx="217">
                  <c:v>0.01257</c:v>
                </c:pt>
                <c:pt idx="218">
                  <c:v>0.02042</c:v>
                </c:pt>
                <c:pt idx="219">
                  <c:v>0.0267</c:v>
                </c:pt>
                <c:pt idx="220">
                  <c:v>0.03299</c:v>
                </c:pt>
                <c:pt idx="221">
                  <c:v>0.0377</c:v>
                </c:pt>
                <c:pt idx="222">
                  <c:v>0.04398</c:v>
                </c:pt>
                <c:pt idx="223">
                  <c:v>0.04869</c:v>
                </c:pt>
                <c:pt idx="224">
                  <c:v>0.05341</c:v>
                </c:pt>
                <c:pt idx="225">
                  <c:v>0.05655</c:v>
                </c:pt>
                <c:pt idx="226">
                  <c:v>0.06126</c:v>
                </c:pt>
                <c:pt idx="227">
                  <c:v>0.0644</c:v>
                </c:pt>
                <c:pt idx="228">
                  <c:v>0.06597</c:v>
                </c:pt>
                <c:pt idx="229">
                  <c:v>0.06754</c:v>
                </c:pt>
                <c:pt idx="230">
                  <c:v>0.06912</c:v>
                </c:pt>
                <c:pt idx="231">
                  <c:v>0.06912</c:v>
                </c:pt>
                <c:pt idx="232">
                  <c:v>0.06912</c:v>
                </c:pt>
                <c:pt idx="233">
                  <c:v>0.06912</c:v>
                </c:pt>
                <c:pt idx="234">
                  <c:v>0.06754</c:v>
                </c:pt>
                <c:pt idx="235">
                  <c:v>0.06597</c:v>
                </c:pt>
                <c:pt idx="236">
                  <c:v>0.06283</c:v>
                </c:pt>
                <c:pt idx="237">
                  <c:v>0.05969</c:v>
                </c:pt>
                <c:pt idx="238">
                  <c:v>0.05655</c:v>
                </c:pt>
                <c:pt idx="239">
                  <c:v>0.05341</c:v>
                </c:pt>
                <c:pt idx="240">
                  <c:v>0.04869</c:v>
                </c:pt>
                <c:pt idx="241">
                  <c:v>0.04398</c:v>
                </c:pt>
                <c:pt idx="242">
                  <c:v>0.03927</c:v>
                </c:pt>
                <c:pt idx="243">
                  <c:v>0.03456</c:v>
                </c:pt>
                <c:pt idx="244">
                  <c:v>0.02827</c:v>
                </c:pt>
                <c:pt idx="245">
                  <c:v>0.02199</c:v>
                </c:pt>
                <c:pt idx="246">
                  <c:v>0.01728</c:v>
                </c:pt>
                <c:pt idx="247">
                  <c:v>0.011</c:v>
                </c:pt>
                <c:pt idx="248">
                  <c:v>0.00471</c:v>
                </c:pt>
                <c:pt idx="249" formatCode="0.00E+00">
                  <c:v>1.04083E-16</c:v>
                </c:pt>
                <c:pt idx="250">
                  <c:v>-0.00628</c:v>
                </c:pt>
                <c:pt idx="251">
                  <c:v>-0.01257</c:v>
                </c:pt>
                <c:pt idx="252">
                  <c:v>-0.01728</c:v>
                </c:pt>
                <c:pt idx="253">
                  <c:v>-0.02199</c:v>
                </c:pt>
                <c:pt idx="254">
                  <c:v>-0.02827</c:v>
                </c:pt>
                <c:pt idx="255">
                  <c:v>-0.03299</c:v>
                </c:pt>
                <c:pt idx="256">
                  <c:v>-0.03613</c:v>
                </c:pt>
                <c:pt idx="257">
                  <c:v>-0.04084</c:v>
                </c:pt>
                <c:pt idx="258">
                  <c:v>-0.04398</c:v>
                </c:pt>
                <c:pt idx="259">
                  <c:v>-0.04712</c:v>
                </c:pt>
                <c:pt idx="260">
                  <c:v>-0.05027</c:v>
                </c:pt>
                <c:pt idx="261">
                  <c:v>-0.05184</c:v>
                </c:pt>
                <c:pt idx="262">
                  <c:v>-0.05341</c:v>
                </c:pt>
                <c:pt idx="263">
                  <c:v>-0.05498</c:v>
                </c:pt>
                <c:pt idx="264">
                  <c:v>-0.05498</c:v>
                </c:pt>
                <c:pt idx="265">
                  <c:v>-0.05655</c:v>
                </c:pt>
                <c:pt idx="266">
                  <c:v>-0.05655</c:v>
                </c:pt>
                <c:pt idx="267">
                  <c:v>-0.05498</c:v>
                </c:pt>
                <c:pt idx="268">
                  <c:v>-0.05341</c:v>
                </c:pt>
                <c:pt idx="269">
                  <c:v>-0.05184</c:v>
                </c:pt>
                <c:pt idx="270">
                  <c:v>-0.05027</c:v>
                </c:pt>
                <c:pt idx="271">
                  <c:v>-0.04712</c:v>
                </c:pt>
                <c:pt idx="272">
                  <c:v>-0.04398</c:v>
                </c:pt>
                <c:pt idx="273">
                  <c:v>-0.04084</c:v>
                </c:pt>
                <c:pt idx="274">
                  <c:v>-0.0377</c:v>
                </c:pt>
                <c:pt idx="275">
                  <c:v>-0.03299</c:v>
                </c:pt>
                <c:pt idx="276">
                  <c:v>-0.02985</c:v>
                </c:pt>
                <c:pt idx="277">
                  <c:v>-0.02513</c:v>
                </c:pt>
                <c:pt idx="278">
                  <c:v>-0.02042</c:v>
                </c:pt>
                <c:pt idx="279">
                  <c:v>-0.01571</c:v>
                </c:pt>
                <c:pt idx="280">
                  <c:v>-0.011</c:v>
                </c:pt>
                <c:pt idx="281">
                  <c:v>-0.00628</c:v>
                </c:pt>
                <c:pt idx="282">
                  <c:v>-0.00157</c:v>
                </c:pt>
                <c:pt idx="283">
                  <c:v>0.00314</c:v>
                </c:pt>
                <c:pt idx="284">
                  <c:v>0.00785</c:v>
                </c:pt>
                <c:pt idx="285">
                  <c:v>0.01257</c:v>
                </c:pt>
                <c:pt idx="286">
                  <c:v>0.01728</c:v>
                </c:pt>
                <c:pt idx="287">
                  <c:v>0.02042</c:v>
                </c:pt>
                <c:pt idx="288">
                  <c:v>0.02513</c:v>
                </c:pt>
                <c:pt idx="289">
                  <c:v>0.02827</c:v>
                </c:pt>
                <c:pt idx="290">
                  <c:v>0.03142</c:v>
                </c:pt>
                <c:pt idx="291">
                  <c:v>0.03456</c:v>
                </c:pt>
                <c:pt idx="292">
                  <c:v>0.0377</c:v>
                </c:pt>
                <c:pt idx="293">
                  <c:v>0.03927</c:v>
                </c:pt>
                <c:pt idx="294">
                  <c:v>0.04241</c:v>
                </c:pt>
                <c:pt idx="295">
                  <c:v>0.04398</c:v>
                </c:pt>
                <c:pt idx="296">
                  <c:v>0.04555</c:v>
                </c:pt>
                <c:pt idx="297">
                  <c:v>0.04555</c:v>
                </c:pt>
                <c:pt idx="298">
                  <c:v>0.04555</c:v>
                </c:pt>
                <c:pt idx="299">
                  <c:v>0.04555</c:v>
                </c:pt>
                <c:pt idx="300">
                  <c:v>0.04555</c:v>
                </c:pt>
                <c:pt idx="301">
                  <c:v>0.04555</c:v>
                </c:pt>
                <c:pt idx="302">
                  <c:v>0.04398</c:v>
                </c:pt>
                <c:pt idx="303">
                  <c:v>0.04241</c:v>
                </c:pt>
                <c:pt idx="304">
                  <c:v>0.04084</c:v>
                </c:pt>
                <c:pt idx="305">
                  <c:v>0.0377</c:v>
                </c:pt>
                <c:pt idx="306">
                  <c:v>0.03613</c:v>
                </c:pt>
                <c:pt idx="307">
                  <c:v>0.03299</c:v>
                </c:pt>
                <c:pt idx="308">
                  <c:v>0.02985</c:v>
                </c:pt>
                <c:pt idx="309">
                  <c:v>0.0267</c:v>
                </c:pt>
                <c:pt idx="310">
                  <c:v>0.02356</c:v>
                </c:pt>
                <c:pt idx="311">
                  <c:v>0.01885</c:v>
                </c:pt>
                <c:pt idx="312">
                  <c:v>0.01571</c:v>
                </c:pt>
                <c:pt idx="313">
                  <c:v>0.01257</c:v>
                </c:pt>
                <c:pt idx="314">
                  <c:v>0.00785</c:v>
                </c:pt>
                <c:pt idx="315">
                  <c:v>0.00471</c:v>
                </c:pt>
                <c:pt idx="316" formatCode="0.00E+00">
                  <c:v>9.28077000000001E-17</c:v>
                </c:pt>
                <c:pt idx="317">
                  <c:v>-0.00314</c:v>
                </c:pt>
                <c:pt idx="318">
                  <c:v>-0.00628</c:v>
                </c:pt>
                <c:pt idx="319">
                  <c:v>-0.011</c:v>
                </c:pt>
                <c:pt idx="320">
                  <c:v>-0.01414</c:v>
                </c:pt>
                <c:pt idx="321">
                  <c:v>-0.01728</c:v>
                </c:pt>
                <c:pt idx="322">
                  <c:v>-0.02042</c:v>
                </c:pt>
                <c:pt idx="323">
                  <c:v>-0.02356</c:v>
                </c:pt>
                <c:pt idx="324">
                  <c:v>-0.0267</c:v>
                </c:pt>
                <c:pt idx="325">
                  <c:v>-0.02827</c:v>
                </c:pt>
                <c:pt idx="326">
                  <c:v>-0.02985</c:v>
                </c:pt>
                <c:pt idx="327">
                  <c:v>-0.03299</c:v>
                </c:pt>
                <c:pt idx="328">
                  <c:v>-0.03456</c:v>
                </c:pt>
                <c:pt idx="329">
                  <c:v>-0.03456</c:v>
                </c:pt>
                <c:pt idx="330">
                  <c:v>-0.03613</c:v>
                </c:pt>
                <c:pt idx="331">
                  <c:v>-0.03613</c:v>
                </c:pt>
                <c:pt idx="332">
                  <c:v>-0.03613</c:v>
                </c:pt>
                <c:pt idx="333">
                  <c:v>-0.03613</c:v>
                </c:pt>
                <c:pt idx="334">
                  <c:v>-0.03613</c:v>
                </c:pt>
                <c:pt idx="335">
                  <c:v>-0.03613</c:v>
                </c:pt>
                <c:pt idx="336">
                  <c:v>-0.03456</c:v>
                </c:pt>
                <c:pt idx="337">
                  <c:v>-0.03299</c:v>
                </c:pt>
                <c:pt idx="338">
                  <c:v>-0.03142</c:v>
                </c:pt>
                <c:pt idx="339">
                  <c:v>-0.02985</c:v>
                </c:pt>
                <c:pt idx="340">
                  <c:v>-0.0267</c:v>
                </c:pt>
                <c:pt idx="341">
                  <c:v>-0.02513</c:v>
                </c:pt>
                <c:pt idx="342">
                  <c:v>-0.02199</c:v>
                </c:pt>
                <c:pt idx="343">
                  <c:v>-0.02042</c:v>
                </c:pt>
                <c:pt idx="344">
                  <c:v>-0.01728</c:v>
                </c:pt>
                <c:pt idx="345">
                  <c:v>-0.01414</c:v>
                </c:pt>
                <c:pt idx="346">
                  <c:v>-0.011</c:v>
                </c:pt>
                <c:pt idx="347">
                  <c:v>-0.00785</c:v>
                </c:pt>
                <c:pt idx="348">
                  <c:v>-0.00471</c:v>
                </c:pt>
                <c:pt idx="349">
                  <c:v>-0.00157</c:v>
                </c:pt>
                <c:pt idx="350">
                  <c:v>0.00157</c:v>
                </c:pt>
                <c:pt idx="351">
                  <c:v>0.00471</c:v>
                </c:pt>
                <c:pt idx="352">
                  <c:v>0.00785</c:v>
                </c:pt>
                <c:pt idx="353">
                  <c:v>0.011</c:v>
                </c:pt>
                <c:pt idx="354">
                  <c:v>0.01257</c:v>
                </c:pt>
                <c:pt idx="355">
                  <c:v>0.01571</c:v>
                </c:pt>
                <c:pt idx="356">
                  <c:v>0.01885</c:v>
                </c:pt>
                <c:pt idx="357">
                  <c:v>0.02042</c:v>
                </c:pt>
                <c:pt idx="358">
                  <c:v>0.02199</c:v>
                </c:pt>
                <c:pt idx="359">
                  <c:v>0.02356</c:v>
                </c:pt>
                <c:pt idx="360">
                  <c:v>0.02513</c:v>
                </c:pt>
                <c:pt idx="361">
                  <c:v>0.0267</c:v>
                </c:pt>
                <c:pt idx="362">
                  <c:v>0.02827</c:v>
                </c:pt>
                <c:pt idx="363">
                  <c:v>0.02985</c:v>
                </c:pt>
                <c:pt idx="364">
                  <c:v>0.02985</c:v>
                </c:pt>
                <c:pt idx="365">
                  <c:v>0.02985</c:v>
                </c:pt>
                <c:pt idx="366">
                  <c:v>0.02985</c:v>
                </c:pt>
                <c:pt idx="367">
                  <c:v>0.02985</c:v>
                </c:pt>
                <c:pt idx="368">
                  <c:v>0.02985</c:v>
                </c:pt>
                <c:pt idx="369">
                  <c:v>0.02827</c:v>
                </c:pt>
                <c:pt idx="370">
                  <c:v>0.02827</c:v>
                </c:pt>
                <c:pt idx="371">
                  <c:v>0.0267</c:v>
                </c:pt>
                <c:pt idx="372">
                  <c:v>0.02513</c:v>
                </c:pt>
                <c:pt idx="373">
                  <c:v>0.02356</c:v>
                </c:pt>
                <c:pt idx="374">
                  <c:v>0.02199</c:v>
                </c:pt>
                <c:pt idx="375">
                  <c:v>0.02042</c:v>
                </c:pt>
                <c:pt idx="376">
                  <c:v>0.01728</c:v>
                </c:pt>
                <c:pt idx="377">
                  <c:v>0.01571</c:v>
                </c:pt>
                <c:pt idx="378">
                  <c:v>0.01257</c:v>
                </c:pt>
                <c:pt idx="379">
                  <c:v>0.011</c:v>
                </c:pt>
                <c:pt idx="380">
                  <c:v>0.00785</c:v>
                </c:pt>
                <c:pt idx="381">
                  <c:v>0.00628</c:v>
                </c:pt>
                <c:pt idx="382">
                  <c:v>0.00314</c:v>
                </c:pt>
                <c:pt idx="383">
                  <c:v>0.00157</c:v>
                </c:pt>
                <c:pt idx="384">
                  <c:v>-0.00157</c:v>
                </c:pt>
                <c:pt idx="385">
                  <c:v>-0.00471</c:v>
                </c:pt>
                <c:pt idx="386">
                  <c:v>-0.00628</c:v>
                </c:pt>
                <c:pt idx="387">
                  <c:v>-0.00942</c:v>
                </c:pt>
                <c:pt idx="388">
                  <c:v>-0.011</c:v>
                </c:pt>
                <c:pt idx="389">
                  <c:v>-0.01257</c:v>
                </c:pt>
                <c:pt idx="390">
                  <c:v>-0.01571</c:v>
                </c:pt>
                <c:pt idx="391">
                  <c:v>-0.01728</c:v>
                </c:pt>
                <c:pt idx="392">
                  <c:v>-0.01885</c:v>
                </c:pt>
                <c:pt idx="393">
                  <c:v>-0.02042</c:v>
                </c:pt>
                <c:pt idx="394">
                  <c:v>-0.02042</c:v>
                </c:pt>
                <c:pt idx="395">
                  <c:v>-0.02199</c:v>
                </c:pt>
                <c:pt idx="396">
                  <c:v>-0.02199</c:v>
                </c:pt>
                <c:pt idx="397">
                  <c:v>-0.02356</c:v>
                </c:pt>
                <c:pt idx="398">
                  <c:v>-0.02356</c:v>
                </c:pt>
                <c:pt idx="399">
                  <c:v>-0.02356</c:v>
                </c:pt>
                <c:pt idx="400">
                  <c:v>-0.02356</c:v>
                </c:pt>
                <c:pt idx="401">
                  <c:v>-0.02356</c:v>
                </c:pt>
                <c:pt idx="402">
                  <c:v>-0.02356</c:v>
                </c:pt>
                <c:pt idx="403">
                  <c:v>-0.02199</c:v>
                </c:pt>
                <c:pt idx="404">
                  <c:v>-0.02199</c:v>
                </c:pt>
                <c:pt idx="405">
                  <c:v>-0.02042</c:v>
                </c:pt>
                <c:pt idx="406">
                  <c:v>-0.01885</c:v>
                </c:pt>
                <c:pt idx="407">
                  <c:v>-0.01728</c:v>
                </c:pt>
                <c:pt idx="408">
                  <c:v>-0.01571</c:v>
                </c:pt>
                <c:pt idx="409">
                  <c:v>-0.01414</c:v>
                </c:pt>
                <c:pt idx="410">
                  <c:v>-0.01257</c:v>
                </c:pt>
                <c:pt idx="411">
                  <c:v>-0.011</c:v>
                </c:pt>
                <c:pt idx="412">
                  <c:v>-0.00942</c:v>
                </c:pt>
                <c:pt idx="413">
                  <c:v>-0.00785</c:v>
                </c:pt>
                <c:pt idx="414">
                  <c:v>-0.00471</c:v>
                </c:pt>
                <c:pt idx="415">
                  <c:v>-0.00314</c:v>
                </c:pt>
                <c:pt idx="416">
                  <c:v>-0.00157</c:v>
                </c:pt>
                <c:pt idx="417">
                  <c:v>0.00157</c:v>
                </c:pt>
                <c:pt idx="418">
                  <c:v>0.00314</c:v>
                </c:pt>
                <c:pt idx="419">
                  <c:v>0.00471</c:v>
                </c:pt>
                <c:pt idx="420">
                  <c:v>0.00628</c:v>
                </c:pt>
                <c:pt idx="421">
                  <c:v>0.00785</c:v>
                </c:pt>
                <c:pt idx="422">
                  <c:v>0.011</c:v>
                </c:pt>
                <c:pt idx="423">
                  <c:v>0.01257</c:v>
                </c:pt>
                <c:pt idx="424">
                  <c:v>0.01257</c:v>
                </c:pt>
                <c:pt idx="425">
                  <c:v>0.01414</c:v>
                </c:pt>
                <c:pt idx="426">
                  <c:v>0.01571</c:v>
                </c:pt>
                <c:pt idx="427">
                  <c:v>0.01728</c:v>
                </c:pt>
                <c:pt idx="428">
                  <c:v>0.01728</c:v>
                </c:pt>
                <c:pt idx="429">
                  <c:v>0.01885</c:v>
                </c:pt>
                <c:pt idx="430">
                  <c:v>0.01885</c:v>
                </c:pt>
                <c:pt idx="431">
                  <c:v>0.02042</c:v>
                </c:pt>
                <c:pt idx="432">
                  <c:v>0.02042</c:v>
                </c:pt>
                <c:pt idx="433">
                  <c:v>0.02042</c:v>
                </c:pt>
                <c:pt idx="434">
                  <c:v>0.02042</c:v>
                </c:pt>
                <c:pt idx="435">
                  <c:v>0.02042</c:v>
                </c:pt>
                <c:pt idx="436">
                  <c:v>0.01885</c:v>
                </c:pt>
                <c:pt idx="437">
                  <c:v>0.01885</c:v>
                </c:pt>
                <c:pt idx="438">
                  <c:v>0.01728</c:v>
                </c:pt>
                <c:pt idx="439">
                  <c:v>0.01728</c:v>
                </c:pt>
                <c:pt idx="440">
                  <c:v>0.01571</c:v>
                </c:pt>
                <c:pt idx="441">
                  <c:v>0.01414</c:v>
                </c:pt>
                <c:pt idx="442">
                  <c:v>0.01414</c:v>
                </c:pt>
                <c:pt idx="443">
                  <c:v>0.01257</c:v>
                </c:pt>
                <c:pt idx="444">
                  <c:v>0.011</c:v>
                </c:pt>
                <c:pt idx="445">
                  <c:v>0.00942</c:v>
                </c:pt>
                <c:pt idx="446">
                  <c:v>0.00785</c:v>
                </c:pt>
                <c:pt idx="447">
                  <c:v>0.00628</c:v>
                </c:pt>
                <c:pt idx="448">
                  <c:v>0.00471</c:v>
                </c:pt>
                <c:pt idx="449">
                  <c:v>0.00314</c:v>
                </c:pt>
                <c:pt idx="450">
                  <c:v>0.00157</c:v>
                </c:pt>
                <c:pt idx="451" formatCode="0.00E+00">
                  <c:v>9.06393000000001E-17</c:v>
                </c:pt>
                <c:pt idx="452">
                  <c:v>-0.00314</c:v>
                </c:pt>
                <c:pt idx="453">
                  <c:v>-0.00314</c:v>
                </c:pt>
                <c:pt idx="454">
                  <c:v>-0.00628</c:v>
                </c:pt>
                <c:pt idx="455">
                  <c:v>-0.00628</c:v>
                </c:pt>
                <c:pt idx="456">
                  <c:v>-0.00785</c:v>
                </c:pt>
                <c:pt idx="457">
                  <c:v>-0.00942</c:v>
                </c:pt>
                <c:pt idx="458">
                  <c:v>-0.011</c:v>
                </c:pt>
                <c:pt idx="459">
                  <c:v>-0.01257</c:v>
                </c:pt>
                <c:pt idx="460">
                  <c:v>-0.01257</c:v>
                </c:pt>
                <c:pt idx="461">
                  <c:v>-0.01414</c:v>
                </c:pt>
                <c:pt idx="462">
                  <c:v>-0.01414</c:v>
                </c:pt>
                <c:pt idx="463">
                  <c:v>-0.01414</c:v>
                </c:pt>
                <c:pt idx="464">
                  <c:v>-0.01571</c:v>
                </c:pt>
                <c:pt idx="465">
                  <c:v>-0.01571</c:v>
                </c:pt>
                <c:pt idx="466">
                  <c:v>-0.01571</c:v>
                </c:pt>
                <c:pt idx="467">
                  <c:v>-0.01571</c:v>
                </c:pt>
                <c:pt idx="468">
                  <c:v>-0.01571</c:v>
                </c:pt>
                <c:pt idx="469">
                  <c:v>-0.01571</c:v>
                </c:pt>
                <c:pt idx="470">
                  <c:v>-0.01571</c:v>
                </c:pt>
                <c:pt idx="471">
                  <c:v>-0.01414</c:v>
                </c:pt>
                <c:pt idx="472">
                  <c:v>-0.01414</c:v>
                </c:pt>
                <c:pt idx="473">
                  <c:v>-0.01257</c:v>
                </c:pt>
                <c:pt idx="474">
                  <c:v>-0.01257</c:v>
                </c:pt>
                <c:pt idx="475">
                  <c:v>-0.011</c:v>
                </c:pt>
                <c:pt idx="476">
                  <c:v>-0.00942</c:v>
                </c:pt>
                <c:pt idx="477">
                  <c:v>-0.00942</c:v>
                </c:pt>
                <c:pt idx="478">
                  <c:v>-0.00785</c:v>
                </c:pt>
                <c:pt idx="479">
                  <c:v>-0.00628</c:v>
                </c:pt>
                <c:pt idx="480">
                  <c:v>-0.00471</c:v>
                </c:pt>
                <c:pt idx="481">
                  <c:v>-0.00314</c:v>
                </c:pt>
                <c:pt idx="482">
                  <c:v>-0.00157</c:v>
                </c:pt>
                <c:pt idx="483">
                  <c:v>-0.00157</c:v>
                </c:pt>
                <c:pt idx="484" formatCode="0.00E+00">
                  <c:v>9.32414000000001E-17</c:v>
                </c:pt>
                <c:pt idx="485">
                  <c:v>0.00157</c:v>
                </c:pt>
                <c:pt idx="486">
                  <c:v>0.00314</c:v>
                </c:pt>
                <c:pt idx="487">
                  <c:v>0.00471</c:v>
                </c:pt>
                <c:pt idx="488">
                  <c:v>0.00628</c:v>
                </c:pt>
                <c:pt idx="489">
                  <c:v>0.00628</c:v>
                </c:pt>
                <c:pt idx="490">
                  <c:v>0.00785</c:v>
                </c:pt>
                <c:pt idx="491">
                  <c:v>0.00942</c:v>
                </c:pt>
                <c:pt idx="492">
                  <c:v>0.00942</c:v>
                </c:pt>
                <c:pt idx="493">
                  <c:v>0.011</c:v>
                </c:pt>
                <c:pt idx="494">
                  <c:v>0.011</c:v>
                </c:pt>
                <c:pt idx="495">
                  <c:v>0.01257</c:v>
                </c:pt>
                <c:pt idx="496">
                  <c:v>0.01257</c:v>
                </c:pt>
                <c:pt idx="497">
                  <c:v>0.01257</c:v>
                </c:pt>
                <c:pt idx="498">
                  <c:v>0.01257</c:v>
                </c:pt>
                <c:pt idx="499">
                  <c:v>0.01414</c:v>
                </c:pt>
                <c:pt idx="500">
                  <c:v>0.01414</c:v>
                </c:pt>
                <c:pt idx="501">
                  <c:v>0.01414</c:v>
                </c:pt>
                <c:pt idx="502">
                  <c:v>0.01257</c:v>
                </c:pt>
                <c:pt idx="503">
                  <c:v>0.01257</c:v>
                </c:pt>
                <c:pt idx="504">
                  <c:v>0.01257</c:v>
                </c:pt>
                <c:pt idx="505">
                  <c:v>0.01257</c:v>
                </c:pt>
                <c:pt idx="506">
                  <c:v>0.011</c:v>
                </c:pt>
                <c:pt idx="507">
                  <c:v>0.011</c:v>
                </c:pt>
                <c:pt idx="508">
                  <c:v>0.00942</c:v>
                </c:pt>
                <c:pt idx="509">
                  <c:v>0.00942</c:v>
                </c:pt>
                <c:pt idx="510">
                  <c:v>0.00785</c:v>
                </c:pt>
                <c:pt idx="511">
                  <c:v>0.00785</c:v>
                </c:pt>
                <c:pt idx="512">
                  <c:v>0.00628</c:v>
                </c:pt>
                <c:pt idx="513">
                  <c:v>0.00471</c:v>
                </c:pt>
                <c:pt idx="514">
                  <c:v>0.00314</c:v>
                </c:pt>
                <c:pt idx="515">
                  <c:v>0.00314</c:v>
                </c:pt>
                <c:pt idx="516">
                  <c:v>0.00157</c:v>
                </c:pt>
                <c:pt idx="517" formatCode="0.00E+00">
                  <c:v>9.23740000000001E-17</c:v>
                </c:pt>
                <c:pt idx="518" formatCode="0.00E+00">
                  <c:v>9.23740000000001E-17</c:v>
                </c:pt>
                <c:pt idx="519">
                  <c:v>-0.00157</c:v>
                </c:pt>
                <c:pt idx="520">
                  <c:v>-0.00314</c:v>
                </c:pt>
                <c:pt idx="521">
                  <c:v>-0.00314</c:v>
                </c:pt>
                <c:pt idx="522">
                  <c:v>-0.00471</c:v>
                </c:pt>
                <c:pt idx="523">
                  <c:v>-0.00628</c:v>
                </c:pt>
                <c:pt idx="524">
                  <c:v>-0.00628</c:v>
                </c:pt>
                <c:pt idx="525">
                  <c:v>-0.00785</c:v>
                </c:pt>
                <c:pt idx="526">
                  <c:v>-0.00785</c:v>
                </c:pt>
                <c:pt idx="527">
                  <c:v>-0.00785</c:v>
                </c:pt>
                <c:pt idx="528">
                  <c:v>-0.00942</c:v>
                </c:pt>
                <c:pt idx="529">
                  <c:v>-0.00942</c:v>
                </c:pt>
                <c:pt idx="530">
                  <c:v>-0.00942</c:v>
                </c:pt>
                <c:pt idx="531">
                  <c:v>-0.00942</c:v>
                </c:pt>
                <c:pt idx="532">
                  <c:v>-0.011</c:v>
                </c:pt>
                <c:pt idx="533">
                  <c:v>-0.011</c:v>
                </c:pt>
                <c:pt idx="534">
                  <c:v>-0.011</c:v>
                </c:pt>
                <c:pt idx="535">
                  <c:v>-0.011</c:v>
                </c:pt>
                <c:pt idx="536">
                  <c:v>-0.011</c:v>
                </c:pt>
                <c:pt idx="537">
                  <c:v>-0.00942</c:v>
                </c:pt>
                <c:pt idx="538">
                  <c:v>-0.00942</c:v>
                </c:pt>
                <c:pt idx="539">
                  <c:v>-0.00942</c:v>
                </c:pt>
                <c:pt idx="540">
                  <c:v>-0.00785</c:v>
                </c:pt>
                <c:pt idx="541">
                  <c:v>-0.00785</c:v>
                </c:pt>
                <c:pt idx="542">
                  <c:v>-0.00785</c:v>
                </c:pt>
                <c:pt idx="543">
                  <c:v>-0.00628</c:v>
                </c:pt>
                <c:pt idx="544">
                  <c:v>-0.00628</c:v>
                </c:pt>
                <c:pt idx="545">
                  <c:v>-0.00471</c:v>
                </c:pt>
                <c:pt idx="546">
                  <c:v>-0.00471</c:v>
                </c:pt>
                <c:pt idx="547">
                  <c:v>-0.00314</c:v>
                </c:pt>
                <c:pt idx="548">
                  <c:v>-0.00157</c:v>
                </c:pt>
                <c:pt idx="549">
                  <c:v>-0.00157</c:v>
                </c:pt>
                <c:pt idx="550" formatCode="0.00E+00">
                  <c:v>9.32414000000001E-17</c:v>
                </c:pt>
                <c:pt idx="551" formatCode="0.00E+00">
                  <c:v>9.32414000000001E-17</c:v>
                </c:pt>
                <c:pt idx="552">
                  <c:v>0.00157</c:v>
                </c:pt>
                <c:pt idx="553">
                  <c:v>0.00314</c:v>
                </c:pt>
                <c:pt idx="554">
                  <c:v>0.00314</c:v>
                </c:pt>
                <c:pt idx="555">
                  <c:v>0.00471</c:v>
                </c:pt>
                <c:pt idx="556">
                  <c:v>0.00471</c:v>
                </c:pt>
                <c:pt idx="557">
                  <c:v>0.00471</c:v>
                </c:pt>
                <c:pt idx="558">
                  <c:v>0.00628</c:v>
                </c:pt>
                <c:pt idx="559">
                  <c:v>0.00628</c:v>
                </c:pt>
                <c:pt idx="560">
                  <c:v>0.00785</c:v>
                </c:pt>
                <c:pt idx="561">
                  <c:v>0.00785</c:v>
                </c:pt>
                <c:pt idx="562">
                  <c:v>0.00785</c:v>
                </c:pt>
                <c:pt idx="563">
                  <c:v>0.00942</c:v>
                </c:pt>
                <c:pt idx="564">
                  <c:v>0.00942</c:v>
                </c:pt>
                <c:pt idx="565">
                  <c:v>0.00942</c:v>
                </c:pt>
                <c:pt idx="566">
                  <c:v>0.00942</c:v>
                </c:pt>
                <c:pt idx="567">
                  <c:v>0.00942</c:v>
                </c:pt>
                <c:pt idx="568">
                  <c:v>0.00942</c:v>
                </c:pt>
                <c:pt idx="569">
                  <c:v>0.00942</c:v>
                </c:pt>
                <c:pt idx="570">
                  <c:v>0.00942</c:v>
                </c:pt>
                <c:pt idx="571">
                  <c:v>0.00785</c:v>
                </c:pt>
                <c:pt idx="572">
                  <c:v>0.00785</c:v>
                </c:pt>
                <c:pt idx="573">
                  <c:v>0.00785</c:v>
                </c:pt>
                <c:pt idx="574">
                  <c:v>0.00785</c:v>
                </c:pt>
                <c:pt idx="575">
                  <c:v>0.00628</c:v>
                </c:pt>
                <c:pt idx="576">
                  <c:v>0.00628</c:v>
                </c:pt>
                <c:pt idx="577">
                  <c:v>0.00628</c:v>
                </c:pt>
                <c:pt idx="578">
                  <c:v>0.00471</c:v>
                </c:pt>
                <c:pt idx="579">
                  <c:v>0.00471</c:v>
                </c:pt>
                <c:pt idx="580">
                  <c:v>0.00314</c:v>
                </c:pt>
                <c:pt idx="581">
                  <c:v>0.00314</c:v>
                </c:pt>
                <c:pt idx="582">
                  <c:v>0.00157</c:v>
                </c:pt>
                <c:pt idx="583">
                  <c:v>0.00157</c:v>
                </c:pt>
                <c:pt idx="584" formatCode="0.00E+00">
                  <c:v>9.23740000000001E-17</c:v>
                </c:pt>
                <c:pt idx="585" formatCode="0.00E+00">
                  <c:v>9.23740000000001E-17</c:v>
                </c:pt>
                <c:pt idx="586">
                  <c:v>-0.00157</c:v>
                </c:pt>
                <c:pt idx="587">
                  <c:v>-0.00157</c:v>
                </c:pt>
                <c:pt idx="588">
                  <c:v>-0.00157</c:v>
                </c:pt>
                <c:pt idx="589">
                  <c:v>-0.00314</c:v>
                </c:pt>
                <c:pt idx="590">
                  <c:v>-0.00314</c:v>
                </c:pt>
                <c:pt idx="591">
                  <c:v>-0.00471</c:v>
                </c:pt>
                <c:pt idx="592">
                  <c:v>-0.00471</c:v>
                </c:pt>
                <c:pt idx="593">
                  <c:v>-0.00471</c:v>
                </c:pt>
                <c:pt idx="594">
                  <c:v>-0.00628</c:v>
                </c:pt>
                <c:pt idx="595">
                  <c:v>-0.00628</c:v>
                </c:pt>
                <c:pt idx="596">
                  <c:v>-0.00628</c:v>
                </c:pt>
                <c:pt idx="597">
                  <c:v>-0.00628</c:v>
                </c:pt>
                <c:pt idx="598">
                  <c:v>-0.00628</c:v>
                </c:pt>
                <c:pt idx="599">
                  <c:v>-0.00628</c:v>
                </c:pt>
                <c:pt idx="600">
                  <c:v>-0.00628</c:v>
                </c:pt>
                <c:pt idx="601">
                  <c:v>-0.00628</c:v>
                </c:pt>
                <c:pt idx="602">
                  <c:v>-0.00628</c:v>
                </c:pt>
                <c:pt idx="603">
                  <c:v>-0.00628</c:v>
                </c:pt>
                <c:pt idx="604">
                  <c:v>-0.00628</c:v>
                </c:pt>
                <c:pt idx="605">
                  <c:v>-0.00628</c:v>
                </c:pt>
                <c:pt idx="606">
                  <c:v>-0.00628</c:v>
                </c:pt>
                <c:pt idx="607">
                  <c:v>-0.00628</c:v>
                </c:pt>
                <c:pt idx="608">
                  <c:v>-0.00471</c:v>
                </c:pt>
                <c:pt idx="609">
                  <c:v>-0.00471</c:v>
                </c:pt>
                <c:pt idx="610">
                  <c:v>-0.00471</c:v>
                </c:pt>
                <c:pt idx="611">
                  <c:v>-0.00314</c:v>
                </c:pt>
                <c:pt idx="612">
                  <c:v>-0.00314</c:v>
                </c:pt>
                <c:pt idx="613">
                  <c:v>-0.00314</c:v>
                </c:pt>
                <c:pt idx="614">
                  <c:v>-0.00157</c:v>
                </c:pt>
                <c:pt idx="615">
                  <c:v>-0.00157</c:v>
                </c:pt>
                <c:pt idx="616">
                  <c:v>-0.00157</c:v>
                </c:pt>
                <c:pt idx="617" formatCode="0.00E+00">
                  <c:v>9.23740000000001E-17</c:v>
                </c:pt>
                <c:pt idx="618" formatCode="0.00E+00">
                  <c:v>9.23740000000001E-17</c:v>
                </c:pt>
                <c:pt idx="619">
                  <c:v>0.00157</c:v>
                </c:pt>
                <c:pt idx="620">
                  <c:v>0.00157</c:v>
                </c:pt>
                <c:pt idx="621">
                  <c:v>0.00157</c:v>
                </c:pt>
                <c:pt idx="622">
                  <c:v>0.00314</c:v>
                </c:pt>
                <c:pt idx="623">
                  <c:v>0.00314</c:v>
                </c:pt>
                <c:pt idx="624">
                  <c:v>0.00314</c:v>
                </c:pt>
                <c:pt idx="625">
                  <c:v>0.00471</c:v>
                </c:pt>
                <c:pt idx="626">
                  <c:v>0.00471</c:v>
                </c:pt>
                <c:pt idx="627">
                  <c:v>0.00471</c:v>
                </c:pt>
                <c:pt idx="628">
                  <c:v>0.00471</c:v>
                </c:pt>
                <c:pt idx="629">
                  <c:v>0.00628</c:v>
                </c:pt>
                <c:pt idx="630">
                  <c:v>0.00628</c:v>
                </c:pt>
                <c:pt idx="631">
                  <c:v>0.00628</c:v>
                </c:pt>
                <c:pt idx="632">
                  <c:v>0.00628</c:v>
                </c:pt>
                <c:pt idx="633">
                  <c:v>0.00628</c:v>
                </c:pt>
                <c:pt idx="634">
                  <c:v>0.00628</c:v>
                </c:pt>
                <c:pt idx="635">
                  <c:v>0.00628</c:v>
                </c:pt>
                <c:pt idx="636">
                  <c:v>0.00628</c:v>
                </c:pt>
                <c:pt idx="637">
                  <c:v>0.00628</c:v>
                </c:pt>
                <c:pt idx="638">
                  <c:v>0.00628</c:v>
                </c:pt>
                <c:pt idx="639">
                  <c:v>0.00628</c:v>
                </c:pt>
                <c:pt idx="640">
                  <c:v>0.00471</c:v>
                </c:pt>
                <c:pt idx="641">
                  <c:v>0.00471</c:v>
                </c:pt>
                <c:pt idx="642">
                  <c:v>0.00471</c:v>
                </c:pt>
                <c:pt idx="643">
                  <c:v>0.00471</c:v>
                </c:pt>
                <c:pt idx="644">
                  <c:v>0.00314</c:v>
                </c:pt>
                <c:pt idx="645">
                  <c:v>0.00314</c:v>
                </c:pt>
                <c:pt idx="646">
                  <c:v>0.00314</c:v>
                </c:pt>
                <c:pt idx="647">
                  <c:v>0.00314</c:v>
                </c:pt>
                <c:pt idx="648">
                  <c:v>0.00157</c:v>
                </c:pt>
                <c:pt idx="649">
                  <c:v>0.00157</c:v>
                </c:pt>
                <c:pt idx="650">
                  <c:v>0.00157</c:v>
                </c:pt>
                <c:pt idx="651" formatCode="0.00E+00">
                  <c:v>9.23740000000001E-17</c:v>
                </c:pt>
                <c:pt idx="652" formatCode="0.00E+00">
                  <c:v>9.23740000000001E-17</c:v>
                </c:pt>
                <c:pt idx="653" formatCode="0.00E+00">
                  <c:v>9.23740000000001E-17</c:v>
                </c:pt>
                <c:pt idx="654">
                  <c:v>-0.00157</c:v>
                </c:pt>
                <c:pt idx="655">
                  <c:v>-0.00157</c:v>
                </c:pt>
                <c:pt idx="656">
                  <c:v>-0.00157</c:v>
                </c:pt>
                <c:pt idx="657">
                  <c:v>-0.00314</c:v>
                </c:pt>
                <c:pt idx="658">
                  <c:v>-0.00314</c:v>
                </c:pt>
                <c:pt idx="659">
                  <c:v>-0.00314</c:v>
                </c:pt>
                <c:pt idx="660">
                  <c:v>-0.00314</c:v>
                </c:pt>
                <c:pt idx="661">
                  <c:v>-0.00314</c:v>
                </c:pt>
                <c:pt idx="662">
                  <c:v>-0.00314</c:v>
                </c:pt>
                <c:pt idx="663">
                  <c:v>-0.00471</c:v>
                </c:pt>
                <c:pt idx="664">
                  <c:v>-0.00471</c:v>
                </c:pt>
                <c:pt idx="665">
                  <c:v>-0.00471</c:v>
                </c:pt>
                <c:pt idx="666">
                  <c:v>-0.00471</c:v>
                </c:pt>
                <c:pt idx="667">
                  <c:v>-0.00471</c:v>
                </c:pt>
                <c:pt idx="668">
                  <c:v>-0.00471</c:v>
                </c:pt>
                <c:pt idx="669">
                  <c:v>-0.00471</c:v>
                </c:pt>
                <c:pt idx="670">
                  <c:v>-0.00471</c:v>
                </c:pt>
                <c:pt idx="671">
                  <c:v>-0.00471</c:v>
                </c:pt>
                <c:pt idx="672">
                  <c:v>-0.00471</c:v>
                </c:pt>
                <c:pt idx="673">
                  <c:v>-0.00314</c:v>
                </c:pt>
                <c:pt idx="674">
                  <c:v>-0.00314</c:v>
                </c:pt>
                <c:pt idx="675">
                  <c:v>-0.00314</c:v>
                </c:pt>
                <c:pt idx="676">
                  <c:v>-0.00314</c:v>
                </c:pt>
                <c:pt idx="677">
                  <c:v>-0.00314</c:v>
                </c:pt>
                <c:pt idx="678">
                  <c:v>-0.00314</c:v>
                </c:pt>
                <c:pt idx="679">
                  <c:v>-0.00157</c:v>
                </c:pt>
                <c:pt idx="680">
                  <c:v>-0.00157</c:v>
                </c:pt>
                <c:pt idx="681">
                  <c:v>-0.00157</c:v>
                </c:pt>
                <c:pt idx="682">
                  <c:v>-0.00157</c:v>
                </c:pt>
                <c:pt idx="683" formatCode="0.00E+00">
                  <c:v>9.23740000000001E-17</c:v>
                </c:pt>
                <c:pt idx="684" formatCode="0.00E+00">
                  <c:v>9.23740000000001E-17</c:v>
                </c:pt>
                <c:pt idx="685" formatCode="0.00E+00">
                  <c:v>9.23740000000001E-17</c:v>
                </c:pt>
                <c:pt idx="686">
                  <c:v>0.00157</c:v>
                </c:pt>
                <c:pt idx="687">
                  <c:v>0.00157</c:v>
                </c:pt>
                <c:pt idx="688">
                  <c:v>0.00157</c:v>
                </c:pt>
                <c:pt idx="689">
                  <c:v>0.00157</c:v>
                </c:pt>
                <c:pt idx="690">
                  <c:v>0.00157</c:v>
                </c:pt>
                <c:pt idx="691">
                  <c:v>0.00314</c:v>
                </c:pt>
                <c:pt idx="692">
                  <c:v>0.00314</c:v>
                </c:pt>
                <c:pt idx="693">
                  <c:v>0.00314</c:v>
                </c:pt>
                <c:pt idx="694">
                  <c:v>0.00314</c:v>
                </c:pt>
                <c:pt idx="695">
                  <c:v>0.00314</c:v>
                </c:pt>
                <c:pt idx="696">
                  <c:v>0.00314</c:v>
                </c:pt>
                <c:pt idx="697">
                  <c:v>0.00471</c:v>
                </c:pt>
                <c:pt idx="698">
                  <c:v>0.00471</c:v>
                </c:pt>
                <c:pt idx="699">
                  <c:v>0.00471</c:v>
                </c:pt>
                <c:pt idx="700">
                  <c:v>0.00471</c:v>
                </c:pt>
                <c:pt idx="701">
                  <c:v>0.00471</c:v>
                </c:pt>
                <c:pt idx="702">
                  <c:v>0.00471</c:v>
                </c:pt>
                <c:pt idx="703">
                  <c:v>0.00471</c:v>
                </c:pt>
                <c:pt idx="704">
                  <c:v>0.00471</c:v>
                </c:pt>
                <c:pt idx="705">
                  <c:v>0.00471</c:v>
                </c:pt>
                <c:pt idx="706">
                  <c:v>0.00314</c:v>
                </c:pt>
                <c:pt idx="707">
                  <c:v>0.00314</c:v>
                </c:pt>
                <c:pt idx="708">
                  <c:v>0.00314</c:v>
                </c:pt>
                <c:pt idx="709">
                  <c:v>0.00314</c:v>
                </c:pt>
                <c:pt idx="710">
                  <c:v>0.00314</c:v>
                </c:pt>
                <c:pt idx="711">
                  <c:v>0.00314</c:v>
                </c:pt>
                <c:pt idx="712">
                  <c:v>0.00314</c:v>
                </c:pt>
                <c:pt idx="713">
                  <c:v>0.00157</c:v>
                </c:pt>
                <c:pt idx="714">
                  <c:v>0.00157</c:v>
                </c:pt>
                <c:pt idx="715">
                  <c:v>0.00157</c:v>
                </c:pt>
                <c:pt idx="716">
                  <c:v>0.00157</c:v>
                </c:pt>
                <c:pt idx="717" formatCode="0.00E+00">
                  <c:v>9.23740000000001E-17</c:v>
                </c:pt>
                <c:pt idx="718" formatCode="0.00E+00">
                  <c:v>9.23740000000001E-17</c:v>
                </c:pt>
                <c:pt idx="719" formatCode="0.00E+00">
                  <c:v>9.23740000000001E-17</c:v>
                </c:pt>
                <c:pt idx="720" formatCode="0.00E+00">
                  <c:v>9.23740000000001E-17</c:v>
                </c:pt>
                <c:pt idx="721" formatCode="0.00E+00">
                  <c:v>9.23740000000001E-17</c:v>
                </c:pt>
                <c:pt idx="722">
                  <c:v>-0.00157</c:v>
                </c:pt>
                <c:pt idx="723">
                  <c:v>-0.00157</c:v>
                </c:pt>
                <c:pt idx="724">
                  <c:v>-0.00157</c:v>
                </c:pt>
                <c:pt idx="725">
                  <c:v>-0.00157</c:v>
                </c:pt>
                <c:pt idx="726">
                  <c:v>-0.00157</c:v>
                </c:pt>
                <c:pt idx="727">
                  <c:v>-0.00157</c:v>
                </c:pt>
                <c:pt idx="728">
                  <c:v>-0.00157</c:v>
                </c:pt>
                <c:pt idx="729">
                  <c:v>-0.00314</c:v>
                </c:pt>
                <c:pt idx="730">
                  <c:v>-0.00314</c:v>
                </c:pt>
                <c:pt idx="731">
                  <c:v>-0.00314</c:v>
                </c:pt>
                <c:pt idx="732">
                  <c:v>-0.00314</c:v>
                </c:pt>
                <c:pt idx="733">
                  <c:v>-0.00314</c:v>
                </c:pt>
                <c:pt idx="734">
                  <c:v>-0.00314</c:v>
                </c:pt>
                <c:pt idx="735">
                  <c:v>-0.00314</c:v>
                </c:pt>
                <c:pt idx="736">
                  <c:v>-0.00314</c:v>
                </c:pt>
                <c:pt idx="737">
                  <c:v>-0.00314</c:v>
                </c:pt>
                <c:pt idx="738">
                  <c:v>-0.00314</c:v>
                </c:pt>
                <c:pt idx="739">
                  <c:v>-0.00314</c:v>
                </c:pt>
                <c:pt idx="740">
                  <c:v>-0.00314</c:v>
                </c:pt>
                <c:pt idx="741">
                  <c:v>-0.00157</c:v>
                </c:pt>
                <c:pt idx="742">
                  <c:v>-0.00157</c:v>
                </c:pt>
                <c:pt idx="743">
                  <c:v>-0.00157</c:v>
                </c:pt>
                <c:pt idx="744">
                  <c:v>-0.00157</c:v>
                </c:pt>
                <c:pt idx="745">
                  <c:v>-0.00157</c:v>
                </c:pt>
                <c:pt idx="746">
                  <c:v>-0.00157</c:v>
                </c:pt>
              </c:numCache>
            </c:numRef>
          </c:yVal>
          <c:smooth val="1"/>
        </c:ser>
        <c:dLbls>
          <c:showLegendKey val="0"/>
          <c:showVal val="0"/>
          <c:showCatName val="0"/>
          <c:showSerName val="0"/>
          <c:showPercent val="0"/>
          <c:showBubbleSize val="0"/>
        </c:dLbls>
        <c:axId val="1999344256"/>
        <c:axId val="2041249088"/>
      </c:scatterChart>
      <c:valAx>
        <c:axId val="1999344256"/>
        <c:scaling>
          <c:orientation val="minMax"/>
          <c:max val="1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solidFill>
                      <a:schemeClr val="tx1"/>
                    </a:solidFill>
                    <a:latin typeface="Times New Roman" charset="0"/>
                    <a:ea typeface="Times New Roman" charset="0"/>
                    <a:cs typeface="Times New Roman" charset="0"/>
                  </a:rPr>
                  <a:t>Time,</a:t>
                </a:r>
                <a:r>
                  <a:rPr lang="en-US" sz="1600" baseline="0">
                    <a:solidFill>
                      <a:schemeClr val="tx1"/>
                    </a:solidFill>
                    <a:latin typeface="Times New Roman" charset="0"/>
                    <a:ea typeface="Times New Roman" charset="0"/>
                    <a:cs typeface="Times New Roman" charset="0"/>
                  </a:rPr>
                  <a:t> t (s</a:t>
                </a:r>
                <a:r>
                  <a:rPr lang="en-US" sz="1600" baseline="0">
                    <a:solidFill>
                      <a:schemeClr val="tx1"/>
                    </a:solidFill>
                  </a:rPr>
                  <a:t>)</a:t>
                </a:r>
                <a:endParaRPr lang="en-US" sz="1600">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249088"/>
        <c:crosses val="autoZero"/>
        <c:crossBetween val="midCat"/>
        <c:majorUnit val="5.0"/>
      </c:valAx>
      <c:valAx>
        <c:axId val="2041249088"/>
        <c:scaling>
          <c:orientation val="minMax"/>
          <c:min val="-0.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600" b="0" i="0" baseline="0">
                    <a:effectLst/>
                    <a:latin typeface="Times New Roman" charset="0"/>
                    <a:ea typeface="Times New Roman" charset="0"/>
                    <a:cs typeface="Times New Roman" charset="0"/>
                  </a:rPr>
                  <a:t>Pendulum Angle, </a:t>
                </a:r>
                <a:r>
                  <a:rPr lang="en-US" sz="1600" b="0" i="0" baseline="0">
                    <a:effectLst/>
                    <a:latin typeface="Times New Roman" charset="0"/>
                    <a:ea typeface="Times New Roman" charset="0"/>
                    <a:cs typeface="Times New Roman" charset="0"/>
                    <a:sym typeface="Symbol" charset="2"/>
                  </a:rPr>
                  <a:t></a:t>
                </a:r>
                <a:r>
                  <a:rPr lang="en-US" sz="1600" b="0" i="0" baseline="0">
                    <a:effectLst/>
                    <a:latin typeface="Times New Roman" charset="0"/>
                    <a:ea typeface="Times New Roman" charset="0"/>
                    <a:cs typeface="Times New Roman" charset="0"/>
                  </a:rPr>
                  <a:t> (rad</a:t>
                </a:r>
                <a:r>
                  <a:rPr lang="en-US" sz="1800" b="0" i="0" baseline="0">
                    <a:effectLst/>
                  </a:rPr>
                  <a:t>)</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9344256"/>
        <c:crosses val="autoZero"/>
        <c:crossBetween val="midCat"/>
        <c:maj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1.0"/>
            <c:backward val="1.0"/>
            <c:dispRSqr val="0"/>
            <c:dispEq val="0"/>
          </c:trendline>
          <c:xVal>
            <c:numRef>
              <c:f>'Driven Oscillator'!$I$446:$I$451</c:f>
              <c:numCache>
                <c:formatCode>General</c:formatCode>
                <c:ptCount val="6"/>
                <c:pt idx="0">
                  <c:v>1.0</c:v>
                </c:pt>
                <c:pt idx="1">
                  <c:v>2.0</c:v>
                </c:pt>
                <c:pt idx="2">
                  <c:v>3.0</c:v>
                </c:pt>
                <c:pt idx="3">
                  <c:v>4.0</c:v>
                </c:pt>
                <c:pt idx="4">
                  <c:v>5.0</c:v>
                </c:pt>
                <c:pt idx="5">
                  <c:v>6.0</c:v>
                </c:pt>
              </c:numCache>
            </c:numRef>
          </c:xVal>
          <c:yVal>
            <c:numRef>
              <c:f>'Driven Oscillator'!$H$446:$H$451</c:f>
              <c:numCache>
                <c:formatCode>General</c:formatCode>
                <c:ptCount val="6"/>
                <c:pt idx="0">
                  <c:v>0.705893367036465</c:v>
                </c:pt>
                <c:pt idx="1">
                  <c:v>0.687466843501326</c:v>
                </c:pt>
                <c:pt idx="2">
                  <c:v>0.666730973280602</c:v>
                </c:pt>
                <c:pt idx="3">
                  <c:v>0.658998842592592</c:v>
                </c:pt>
                <c:pt idx="4">
                  <c:v>0.655323819978046</c:v>
                </c:pt>
                <c:pt idx="5">
                  <c:v>0.684087102177554</c:v>
                </c:pt>
              </c:numCache>
            </c:numRef>
          </c:yVal>
          <c:smooth val="0"/>
        </c:ser>
        <c:dLbls>
          <c:showLegendKey val="0"/>
          <c:showVal val="0"/>
          <c:showCatName val="0"/>
          <c:showSerName val="0"/>
          <c:showPercent val="0"/>
          <c:showBubbleSize val="0"/>
        </c:dLbls>
        <c:axId val="2039777584"/>
        <c:axId val="1851537456"/>
      </c:scatterChart>
      <c:valAx>
        <c:axId val="2039777584"/>
        <c:scaling>
          <c:orientation val="minMax"/>
          <c:max val="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chemeClr val="tx1"/>
                    </a:solidFill>
                    <a:latin typeface="Times New Roman" charset="0"/>
                    <a:ea typeface="Times New Roman" charset="0"/>
                    <a:cs typeface="Times New Roman" charset="0"/>
                  </a:rPr>
                  <a:t>Extremum</a:t>
                </a:r>
                <a:r>
                  <a:rPr lang="en-US" sz="1400" baseline="0">
                    <a:solidFill>
                      <a:schemeClr val="tx1"/>
                    </a:solidFill>
                    <a:latin typeface="Times New Roman" charset="0"/>
                    <a:ea typeface="Times New Roman" charset="0"/>
                    <a:cs typeface="Times New Roman" charset="0"/>
                  </a:rPr>
                  <a:t> Number</a:t>
                </a:r>
                <a:endParaRPr lang="en-US" sz="1400">
                  <a:solidFill>
                    <a:schemeClr val="tx1"/>
                  </a:solidFill>
                  <a:latin typeface="Times New Roman" charset="0"/>
                  <a:ea typeface="Times New Roman" charset="0"/>
                  <a:cs typeface="Times New Roman"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537456"/>
        <c:crosses val="autoZero"/>
        <c:crossBetween val="midCat"/>
        <c:majorUnit val="1.75"/>
      </c:valAx>
      <c:valAx>
        <c:axId val="185153745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charset="0"/>
                    <a:ea typeface="Times New Roman" charset="0"/>
                    <a:cs typeface="Times New Roman" charset="0"/>
                  </a:rPr>
                  <a:t>Ratio</a:t>
                </a:r>
                <a:r>
                  <a:rPr lang="en-US" sz="1200" baseline="0">
                    <a:solidFill>
                      <a:schemeClr val="tx1"/>
                    </a:solidFill>
                    <a:latin typeface="Times New Roman" charset="0"/>
                    <a:ea typeface="Times New Roman" charset="0"/>
                    <a:cs typeface="Times New Roman" charset="0"/>
                  </a:rPr>
                  <a:t> Between Amplitudes</a:t>
                </a:r>
                <a:endParaRPr lang="en-US" sz="1200">
                  <a:solidFill>
                    <a:schemeClr val="tx1"/>
                  </a:solidFill>
                  <a:latin typeface="Times New Roman" charset="0"/>
                  <a:ea typeface="Times New Roman" charset="0"/>
                  <a:cs typeface="Times New Roman"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9777584"/>
        <c:crosses val="autoZero"/>
        <c:crossBetween val="midCat"/>
        <c:majorUnit val="0.2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Sheet3!$AE$7:$AE$15</c:f>
              <c:numCache>
                <c:formatCode>General</c:formatCode>
                <c:ptCount val="9"/>
                <c:pt idx="0">
                  <c:v>0.5</c:v>
                </c:pt>
                <c:pt idx="1">
                  <c:v>0.6</c:v>
                </c:pt>
                <c:pt idx="2">
                  <c:v>0.65</c:v>
                </c:pt>
                <c:pt idx="3">
                  <c:v>0.7</c:v>
                </c:pt>
                <c:pt idx="4">
                  <c:v>0.75</c:v>
                </c:pt>
                <c:pt idx="5">
                  <c:v>0.769</c:v>
                </c:pt>
                <c:pt idx="6">
                  <c:v>0.8</c:v>
                </c:pt>
                <c:pt idx="7">
                  <c:v>0.85</c:v>
                </c:pt>
                <c:pt idx="8">
                  <c:v>0.9</c:v>
                </c:pt>
              </c:numCache>
            </c:numRef>
          </c:xVal>
          <c:yVal>
            <c:numRef>
              <c:f>Sheet3!$AG$7:$AG$15</c:f>
              <c:numCache>
                <c:formatCode>General</c:formatCode>
                <c:ptCount val="9"/>
                <c:pt idx="0">
                  <c:v>0.00628</c:v>
                </c:pt>
                <c:pt idx="1">
                  <c:v>0.00942</c:v>
                </c:pt>
                <c:pt idx="2">
                  <c:v>0.01256</c:v>
                </c:pt>
                <c:pt idx="3">
                  <c:v>0.0157</c:v>
                </c:pt>
                <c:pt idx="4">
                  <c:v>0.01542</c:v>
                </c:pt>
                <c:pt idx="5">
                  <c:v>0.01256</c:v>
                </c:pt>
                <c:pt idx="6">
                  <c:v>0.00942</c:v>
                </c:pt>
                <c:pt idx="7">
                  <c:v>0.00628</c:v>
                </c:pt>
                <c:pt idx="8">
                  <c:v>0.00314</c:v>
                </c:pt>
              </c:numCache>
            </c:numRef>
          </c:yVal>
          <c:smooth val="0"/>
        </c:ser>
        <c:dLbls>
          <c:showLegendKey val="0"/>
          <c:showVal val="0"/>
          <c:showCatName val="0"/>
          <c:showSerName val="0"/>
          <c:showPercent val="0"/>
          <c:showBubbleSize val="0"/>
        </c:dLbls>
        <c:axId val="2040782064"/>
        <c:axId val="2105923152"/>
      </c:scatterChart>
      <c:valAx>
        <c:axId val="2040782064"/>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charset="0"/>
                    <a:ea typeface="Times New Roman" charset="0"/>
                    <a:cs typeface="Times New Roman" charset="0"/>
                  </a:rPr>
                  <a:t>Drive</a:t>
                </a:r>
                <a:r>
                  <a:rPr lang="en-US" sz="1200" baseline="0">
                    <a:solidFill>
                      <a:schemeClr val="tx1"/>
                    </a:solidFill>
                    <a:latin typeface="Times New Roman" charset="0"/>
                    <a:ea typeface="Times New Roman" charset="0"/>
                    <a:cs typeface="Times New Roman" charset="0"/>
                  </a:rPr>
                  <a:t> Frequency, f (Hz)</a:t>
                </a:r>
                <a:endParaRPr lang="en-US" sz="1200">
                  <a:solidFill>
                    <a:schemeClr val="tx1"/>
                  </a:solidFill>
                  <a:latin typeface="Times New Roman" charset="0"/>
                  <a:ea typeface="Times New Roman" charset="0"/>
                  <a:cs typeface="Times New Roman"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923152"/>
        <c:crosses val="autoZero"/>
        <c:crossBetween val="midCat"/>
        <c:majorUnit val="0.25"/>
      </c:valAx>
      <c:valAx>
        <c:axId val="2105923152"/>
        <c:scaling>
          <c:orientation val="minMax"/>
          <c:max val="0.0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charset="0"/>
                    <a:ea typeface="Times New Roman" charset="0"/>
                    <a:cs typeface="Times New Roman" charset="0"/>
                  </a:rPr>
                  <a:t>Oscillation</a:t>
                </a:r>
                <a:r>
                  <a:rPr lang="en-US" sz="1200" baseline="0">
                    <a:solidFill>
                      <a:schemeClr val="tx1"/>
                    </a:solidFill>
                    <a:latin typeface="Times New Roman" charset="0"/>
                    <a:ea typeface="Times New Roman" charset="0"/>
                    <a:cs typeface="Times New Roman" charset="0"/>
                  </a:rPr>
                  <a:t> Amplitude, A (rad)</a:t>
                </a:r>
                <a:endParaRPr lang="en-US" sz="1200">
                  <a:solidFill>
                    <a:schemeClr val="tx1"/>
                  </a:solidFill>
                  <a:latin typeface="Times New Roman" charset="0"/>
                  <a:ea typeface="Times New Roman" charset="0"/>
                  <a:cs typeface="Times New Roman"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0782064"/>
        <c:crosses val="autoZero"/>
        <c:crossBetween val="midCat"/>
        <c:majorUnit val="0.0042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2700"/>
          </c:spPr>
          <c:xVal>
            <c:numRef>
              <c:f>Tension!$A$10:$A$5344</c:f>
              <c:numCache>
                <c:formatCode>General</c:formatCode>
                <c:ptCount val="5335"/>
                <c:pt idx="0">
                  <c:v>0.0</c:v>
                </c:pt>
                <c:pt idx="1">
                  <c:v>0.001</c:v>
                </c:pt>
                <c:pt idx="2">
                  <c:v>0.002</c:v>
                </c:pt>
                <c:pt idx="3">
                  <c:v>0.003</c:v>
                </c:pt>
                <c:pt idx="4">
                  <c:v>0.004</c:v>
                </c:pt>
                <c:pt idx="5">
                  <c:v>0.005</c:v>
                </c:pt>
                <c:pt idx="6">
                  <c:v>0.006</c:v>
                </c:pt>
                <c:pt idx="7">
                  <c:v>0.007</c:v>
                </c:pt>
                <c:pt idx="8">
                  <c:v>0.008</c:v>
                </c:pt>
                <c:pt idx="9">
                  <c:v>0.009</c:v>
                </c:pt>
                <c:pt idx="10">
                  <c:v>0.01</c:v>
                </c:pt>
                <c:pt idx="11">
                  <c:v>0.011</c:v>
                </c:pt>
                <c:pt idx="12">
                  <c:v>0.012</c:v>
                </c:pt>
                <c:pt idx="13">
                  <c:v>0.013</c:v>
                </c:pt>
                <c:pt idx="14">
                  <c:v>0.014</c:v>
                </c:pt>
                <c:pt idx="15">
                  <c:v>0.015</c:v>
                </c:pt>
                <c:pt idx="16">
                  <c:v>0.016</c:v>
                </c:pt>
                <c:pt idx="17">
                  <c:v>0.017</c:v>
                </c:pt>
                <c:pt idx="18">
                  <c:v>0.018</c:v>
                </c:pt>
                <c:pt idx="19">
                  <c:v>0.019</c:v>
                </c:pt>
                <c:pt idx="20">
                  <c:v>0.02</c:v>
                </c:pt>
                <c:pt idx="21">
                  <c:v>0.021</c:v>
                </c:pt>
                <c:pt idx="22">
                  <c:v>0.022</c:v>
                </c:pt>
                <c:pt idx="23">
                  <c:v>0.023</c:v>
                </c:pt>
                <c:pt idx="24">
                  <c:v>0.024</c:v>
                </c:pt>
                <c:pt idx="25">
                  <c:v>0.025</c:v>
                </c:pt>
                <c:pt idx="26">
                  <c:v>0.026</c:v>
                </c:pt>
                <c:pt idx="27">
                  <c:v>0.027</c:v>
                </c:pt>
                <c:pt idx="28">
                  <c:v>0.028</c:v>
                </c:pt>
                <c:pt idx="29">
                  <c:v>0.029</c:v>
                </c:pt>
                <c:pt idx="30">
                  <c:v>0.03</c:v>
                </c:pt>
                <c:pt idx="31">
                  <c:v>0.031</c:v>
                </c:pt>
                <c:pt idx="32">
                  <c:v>0.032</c:v>
                </c:pt>
                <c:pt idx="33">
                  <c:v>0.033</c:v>
                </c:pt>
                <c:pt idx="34">
                  <c:v>0.034</c:v>
                </c:pt>
                <c:pt idx="35">
                  <c:v>0.035</c:v>
                </c:pt>
                <c:pt idx="36">
                  <c:v>0.036</c:v>
                </c:pt>
                <c:pt idx="37">
                  <c:v>0.037</c:v>
                </c:pt>
                <c:pt idx="38">
                  <c:v>0.038</c:v>
                </c:pt>
                <c:pt idx="39">
                  <c:v>0.039</c:v>
                </c:pt>
                <c:pt idx="40">
                  <c:v>0.04</c:v>
                </c:pt>
                <c:pt idx="41">
                  <c:v>0.041</c:v>
                </c:pt>
                <c:pt idx="42">
                  <c:v>0.042</c:v>
                </c:pt>
                <c:pt idx="43">
                  <c:v>0.043</c:v>
                </c:pt>
                <c:pt idx="44">
                  <c:v>0.044</c:v>
                </c:pt>
                <c:pt idx="45">
                  <c:v>0.045</c:v>
                </c:pt>
                <c:pt idx="46">
                  <c:v>0.046</c:v>
                </c:pt>
                <c:pt idx="47">
                  <c:v>0.047</c:v>
                </c:pt>
                <c:pt idx="48">
                  <c:v>0.048</c:v>
                </c:pt>
                <c:pt idx="49">
                  <c:v>0.049</c:v>
                </c:pt>
                <c:pt idx="50">
                  <c:v>0.05</c:v>
                </c:pt>
                <c:pt idx="51">
                  <c:v>0.051</c:v>
                </c:pt>
                <c:pt idx="52">
                  <c:v>0.052</c:v>
                </c:pt>
                <c:pt idx="53">
                  <c:v>0.053</c:v>
                </c:pt>
                <c:pt idx="54">
                  <c:v>0.054</c:v>
                </c:pt>
                <c:pt idx="55">
                  <c:v>0.055</c:v>
                </c:pt>
                <c:pt idx="56">
                  <c:v>0.056</c:v>
                </c:pt>
                <c:pt idx="57">
                  <c:v>0.057</c:v>
                </c:pt>
                <c:pt idx="58">
                  <c:v>0.058</c:v>
                </c:pt>
                <c:pt idx="59">
                  <c:v>0.059</c:v>
                </c:pt>
                <c:pt idx="60">
                  <c:v>0.06</c:v>
                </c:pt>
                <c:pt idx="61">
                  <c:v>0.061</c:v>
                </c:pt>
                <c:pt idx="62">
                  <c:v>0.062</c:v>
                </c:pt>
                <c:pt idx="63">
                  <c:v>0.063</c:v>
                </c:pt>
                <c:pt idx="64">
                  <c:v>0.064</c:v>
                </c:pt>
                <c:pt idx="65">
                  <c:v>0.065</c:v>
                </c:pt>
                <c:pt idx="66">
                  <c:v>0.066</c:v>
                </c:pt>
                <c:pt idx="67">
                  <c:v>0.067</c:v>
                </c:pt>
                <c:pt idx="68">
                  <c:v>0.068</c:v>
                </c:pt>
                <c:pt idx="69">
                  <c:v>0.069</c:v>
                </c:pt>
                <c:pt idx="70">
                  <c:v>0.07</c:v>
                </c:pt>
                <c:pt idx="71">
                  <c:v>0.071</c:v>
                </c:pt>
                <c:pt idx="72">
                  <c:v>0.072</c:v>
                </c:pt>
                <c:pt idx="73">
                  <c:v>0.073</c:v>
                </c:pt>
                <c:pt idx="74">
                  <c:v>0.074</c:v>
                </c:pt>
                <c:pt idx="75">
                  <c:v>0.075</c:v>
                </c:pt>
                <c:pt idx="76">
                  <c:v>0.076</c:v>
                </c:pt>
                <c:pt idx="77">
                  <c:v>0.077</c:v>
                </c:pt>
                <c:pt idx="78">
                  <c:v>0.078</c:v>
                </c:pt>
                <c:pt idx="79">
                  <c:v>0.079</c:v>
                </c:pt>
                <c:pt idx="80">
                  <c:v>0.08</c:v>
                </c:pt>
                <c:pt idx="81">
                  <c:v>0.081</c:v>
                </c:pt>
                <c:pt idx="82">
                  <c:v>0.082</c:v>
                </c:pt>
                <c:pt idx="83">
                  <c:v>0.083</c:v>
                </c:pt>
                <c:pt idx="84">
                  <c:v>0.084</c:v>
                </c:pt>
                <c:pt idx="85">
                  <c:v>0.085</c:v>
                </c:pt>
                <c:pt idx="86">
                  <c:v>0.086</c:v>
                </c:pt>
                <c:pt idx="87">
                  <c:v>0.087</c:v>
                </c:pt>
                <c:pt idx="88">
                  <c:v>0.088</c:v>
                </c:pt>
                <c:pt idx="89">
                  <c:v>0.089</c:v>
                </c:pt>
                <c:pt idx="90">
                  <c:v>0.09</c:v>
                </c:pt>
                <c:pt idx="91">
                  <c:v>0.091</c:v>
                </c:pt>
                <c:pt idx="92">
                  <c:v>0.092</c:v>
                </c:pt>
                <c:pt idx="93">
                  <c:v>0.093</c:v>
                </c:pt>
                <c:pt idx="94">
                  <c:v>0.094</c:v>
                </c:pt>
                <c:pt idx="95">
                  <c:v>0.095</c:v>
                </c:pt>
                <c:pt idx="96">
                  <c:v>0.096</c:v>
                </c:pt>
                <c:pt idx="97">
                  <c:v>0.097</c:v>
                </c:pt>
                <c:pt idx="98">
                  <c:v>0.098</c:v>
                </c:pt>
                <c:pt idx="99">
                  <c:v>0.099</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c:v>
                </c:pt>
                <c:pt idx="163">
                  <c:v>0.163</c:v>
                </c:pt>
                <c:pt idx="164">
                  <c:v>0.164</c:v>
                </c:pt>
                <c:pt idx="165">
                  <c:v>0.165</c:v>
                </c:pt>
                <c:pt idx="166">
                  <c:v>0.166</c:v>
                </c:pt>
                <c:pt idx="167">
                  <c:v>0.167</c:v>
                </c:pt>
                <c:pt idx="168">
                  <c:v>0.168</c:v>
                </c:pt>
                <c:pt idx="169">
                  <c:v>0.169</c:v>
                </c:pt>
                <c:pt idx="170">
                  <c:v>0.17</c:v>
                </c:pt>
                <c:pt idx="171">
                  <c:v>0.171</c:v>
                </c:pt>
                <c:pt idx="172">
                  <c:v>0.172</c:v>
                </c:pt>
                <c:pt idx="173">
                  <c:v>0.173</c:v>
                </c:pt>
                <c:pt idx="174">
                  <c:v>0.174</c:v>
                </c:pt>
                <c:pt idx="175">
                  <c:v>0.175</c:v>
                </c:pt>
                <c:pt idx="176">
                  <c:v>0.176</c:v>
                </c:pt>
                <c:pt idx="177">
                  <c:v>0.177</c:v>
                </c:pt>
                <c:pt idx="178">
                  <c:v>0.178</c:v>
                </c:pt>
                <c:pt idx="179">
                  <c:v>0.179</c:v>
                </c:pt>
                <c:pt idx="180">
                  <c:v>0.18</c:v>
                </c:pt>
                <c:pt idx="181">
                  <c:v>0.181</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c:v>
                </c:pt>
                <c:pt idx="195">
                  <c:v>0.195</c:v>
                </c:pt>
                <c:pt idx="196">
                  <c:v>0.196</c:v>
                </c:pt>
                <c:pt idx="197">
                  <c:v>0.197</c:v>
                </c:pt>
                <c:pt idx="198">
                  <c:v>0.198</c:v>
                </c:pt>
                <c:pt idx="199">
                  <c:v>0.199</c:v>
                </c:pt>
                <c:pt idx="200">
                  <c:v>0.2</c:v>
                </c:pt>
                <c:pt idx="201">
                  <c:v>0.201</c:v>
                </c:pt>
                <c:pt idx="202">
                  <c:v>0.202</c:v>
                </c:pt>
                <c:pt idx="203">
                  <c:v>0.203</c:v>
                </c:pt>
                <c:pt idx="204">
                  <c:v>0.204</c:v>
                </c:pt>
                <c:pt idx="205">
                  <c:v>0.205</c:v>
                </c:pt>
                <c:pt idx="206">
                  <c:v>0.206</c:v>
                </c:pt>
                <c:pt idx="207">
                  <c:v>0.207</c:v>
                </c:pt>
                <c:pt idx="208">
                  <c:v>0.208</c:v>
                </c:pt>
                <c:pt idx="209">
                  <c:v>0.209</c:v>
                </c:pt>
                <c:pt idx="210">
                  <c:v>0.21</c:v>
                </c:pt>
                <c:pt idx="211">
                  <c:v>0.211</c:v>
                </c:pt>
                <c:pt idx="212">
                  <c:v>0.212</c:v>
                </c:pt>
                <c:pt idx="213">
                  <c:v>0.213</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c:v>
                </c:pt>
                <c:pt idx="226">
                  <c:v>0.226</c:v>
                </c:pt>
                <c:pt idx="227">
                  <c:v>0.227</c:v>
                </c:pt>
                <c:pt idx="228">
                  <c:v>0.228</c:v>
                </c:pt>
                <c:pt idx="229">
                  <c:v>0.229</c:v>
                </c:pt>
                <c:pt idx="230">
                  <c:v>0.23</c:v>
                </c:pt>
                <c:pt idx="231">
                  <c:v>0.231</c:v>
                </c:pt>
                <c:pt idx="232">
                  <c:v>0.232</c:v>
                </c:pt>
                <c:pt idx="233">
                  <c:v>0.233</c:v>
                </c:pt>
                <c:pt idx="234">
                  <c:v>0.234</c:v>
                </c:pt>
                <c:pt idx="235">
                  <c:v>0.235</c:v>
                </c:pt>
                <c:pt idx="236">
                  <c:v>0.236</c:v>
                </c:pt>
                <c:pt idx="237">
                  <c:v>0.237</c:v>
                </c:pt>
                <c:pt idx="238">
                  <c:v>0.238</c:v>
                </c:pt>
                <c:pt idx="239">
                  <c:v>0.239</c:v>
                </c:pt>
                <c:pt idx="240">
                  <c:v>0.24</c:v>
                </c:pt>
                <c:pt idx="241">
                  <c:v>0.241</c:v>
                </c:pt>
                <c:pt idx="242">
                  <c:v>0.242</c:v>
                </c:pt>
                <c:pt idx="243">
                  <c:v>0.243</c:v>
                </c:pt>
                <c:pt idx="244">
                  <c:v>0.244</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c:v>
                </c:pt>
                <c:pt idx="257">
                  <c:v>0.257</c:v>
                </c:pt>
                <c:pt idx="258">
                  <c:v>0.258</c:v>
                </c:pt>
                <c:pt idx="259">
                  <c:v>0.259</c:v>
                </c:pt>
                <c:pt idx="260">
                  <c:v>0.26</c:v>
                </c:pt>
                <c:pt idx="261">
                  <c:v>0.261</c:v>
                </c:pt>
                <c:pt idx="262">
                  <c:v>0.262</c:v>
                </c:pt>
                <c:pt idx="263">
                  <c:v>0.263</c:v>
                </c:pt>
                <c:pt idx="264">
                  <c:v>0.264</c:v>
                </c:pt>
                <c:pt idx="265">
                  <c:v>0.265</c:v>
                </c:pt>
                <c:pt idx="266">
                  <c:v>0.266</c:v>
                </c:pt>
                <c:pt idx="267">
                  <c:v>0.267</c:v>
                </c:pt>
                <c:pt idx="268">
                  <c:v>0.268</c:v>
                </c:pt>
                <c:pt idx="269">
                  <c:v>0.269</c:v>
                </c:pt>
                <c:pt idx="270">
                  <c:v>0.27</c:v>
                </c:pt>
                <c:pt idx="271">
                  <c:v>0.271</c:v>
                </c:pt>
                <c:pt idx="272">
                  <c:v>0.272</c:v>
                </c:pt>
                <c:pt idx="273">
                  <c:v>0.273</c:v>
                </c:pt>
                <c:pt idx="274">
                  <c:v>0.274</c:v>
                </c:pt>
                <c:pt idx="275">
                  <c:v>0.275</c:v>
                </c:pt>
                <c:pt idx="276">
                  <c:v>0.276</c:v>
                </c:pt>
                <c:pt idx="277">
                  <c:v>0.277</c:v>
                </c:pt>
                <c:pt idx="278">
                  <c:v>0.278</c:v>
                </c:pt>
                <c:pt idx="279">
                  <c:v>0.279</c:v>
                </c:pt>
                <c:pt idx="280">
                  <c:v>0.28</c:v>
                </c:pt>
                <c:pt idx="281">
                  <c:v>0.281</c:v>
                </c:pt>
                <c:pt idx="282">
                  <c:v>0.282</c:v>
                </c:pt>
                <c:pt idx="283">
                  <c:v>0.283</c:v>
                </c:pt>
                <c:pt idx="284">
                  <c:v>0.284</c:v>
                </c:pt>
                <c:pt idx="285">
                  <c:v>0.285</c:v>
                </c:pt>
                <c:pt idx="286">
                  <c:v>0.286</c:v>
                </c:pt>
                <c:pt idx="287">
                  <c:v>0.287</c:v>
                </c:pt>
                <c:pt idx="288">
                  <c:v>0.288</c:v>
                </c:pt>
                <c:pt idx="289">
                  <c:v>0.289</c:v>
                </c:pt>
                <c:pt idx="290">
                  <c:v>0.29</c:v>
                </c:pt>
                <c:pt idx="291">
                  <c:v>0.291</c:v>
                </c:pt>
                <c:pt idx="292">
                  <c:v>0.292</c:v>
                </c:pt>
                <c:pt idx="293">
                  <c:v>0.293</c:v>
                </c:pt>
                <c:pt idx="294">
                  <c:v>0.294</c:v>
                </c:pt>
                <c:pt idx="295">
                  <c:v>0.295</c:v>
                </c:pt>
                <c:pt idx="296">
                  <c:v>0.296</c:v>
                </c:pt>
                <c:pt idx="297">
                  <c:v>0.297</c:v>
                </c:pt>
                <c:pt idx="298">
                  <c:v>0.298</c:v>
                </c:pt>
                <c:pt idx="299">
                  <c:v>0.299</c:v>
                </c:pt>
                <c:pt idx="300">
                  <c:v>0.3</c:v>
                </c:pt>
                <c:pt idx="301">
                  <c:v>0.301</c:v>
                </c:pt>
                <c:pt idx="302">
                  <c:v>0.302</c:v>
                </c:pt>
                <c:pt idx="303">
                  <c:v>0.303</c:v>
                </c:pt>
                <c:pt idx="304">
                  <c:v>0.304</c:v>
                </c:pt>
                <c:pt idx="305">
                  <c:v>0.305</c:v>
                </c:pt>
                <c:pt idx="306">
                  <c:v>0.306</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c:v>
                </c:pt>
                <c:pt idx="320">
                  <c:v>0.32</c:v>
                </c:pt>
                <c:pt idx="321">
                  <c:v>0.321</c:v>
                </c:pt>
                <c:pt idx="322">
                  <c:v>0.322</c:v>
                </c:pt>
                <c:pt idx="323">
                  <c:v>0.323</c:v>
                </c:pt>
                <c:pt idx="324">
                  <c:v>0.324</c:v>
                </c:pt>
                <c:pt idx="325">
                  <c:v>0.325</c:v>
                </c:pt>
                <c:pt idx="326">
                  <c:v>0.326</c:v>
                </c:pt>
                <c:pt idx="327">
                  <c:v>0.327</c:v>
                </c:pt>
                <c:pt idx="328">
                  <c:v>0.328</c:v>
                </c:pt>
                <c:pt idx="329">
                  <c:v>0.329</c:v>
                </c:pt>
                <c:pt idx="330">
                  <c:v>0.33</c:v>
                </c:pt>
                <c:pt idx="331">
                  <c:v>0.331</c:v>
                </c:pt>
                <c:pt idx="332">
                  <c:v>0.332</c:v>
                </c:pt>
                <c:pt idx="333">
                  <c:v>0.333</c:v>
                </c:pt>
                <c:pt idx="334">
                  <c:v>0.334</c:v>
                </c:pt>
                <c:pt idx="335">
                  <c:v>0.335</c:v>
                </c:pt>
                <c:pt idx="336">
                  <c:v>0.336</c:v>
                </c:pt>
                <c:pt idx="337">
                  <c:v>0.337</c:v>
                </c:pt>
                <c:pt idx="338">
                  <c:v>0.338</c:v>
                </c:pt>
                <c:pt idx="339">
                  <c:v>0.339</c:v>
                </c:pt>
                <c:pt idx="340">
                  <c:v>0.34</c:v>
                </c:pt>
                <c:pt idx="341">
                  <c:v>0.341</c:v>
                </c:pt>
                <c:pt idx="342">
                  <c:v>0.342</c:v>
                </c:pt>
                <c:pt idx="343">
                  <c:v>0.343</c:v>
                </c:pt>
                <c:pt idx="344">
                  <c:v>0.344</c:v>
                </c:pt>
                <c:pt idx="345">
                  <c:v>0.345</c:v>
                </c:pt>
                <c:pt idx="346">
                  <c:v>0.346</c:v>
                </c:pt>
                <c:pt idx="347">
                  <c:v>0.347</c:v>
                </c:pt>
                <c:pt idx="348">
                  <c:v>0.348</c:v>
                </c:pt>
                <c:pt idx="349">
                  <c:v>0.349</c:v>
                </c:pt>
                <c:pt idx="350">
                  <c:v>0.35</c:v>
                </c:pt>
                <c:pt idx="351">
                  <c:v>0.351</c:v>
                </c:pt>
                <c:pt idx="352">
                  <c:v>0.352</c:v>
                </c:pt>
                <c:pt idx="353">
                  <c:v>0.353</c:v>
                </c:pt>
                <c:pt idx="354">
                  <c:v>0.354</c:v>
                </c:pt>
                <c:pt idx="355">
                  <c:v>0.355</c:v>
                </c:pt>
                <c:pt idx="356">
                  <c:v>0.356</c:v>
                </c:pt>
                <c:pt idx="357">
                  <c:v>0.357</c:v>
                </c:pt>
                <c:pt idx="358">
                  <c:v>0.358</c:v>
                </c:pt>
                <c:pt idx="359">
                  <c:v>0.359</c:v>
                </c:pt>
                <c:pt idx="360">
                  <c:v>0.36</c:v>
                </c:pt>
                <c:pt idx="361">
                  <c:v>0.361</c:v>
                </c:pt>
                <c:pt idx="362">
                  <c:v>0.362</c:v>
                </c:pt>
                <c:pt idx="363">
                  <c:v>0.363</c:v>
                </c:pt>
                <c:pt idx="364">
                  <c:v>0.364</c:v>
                </c:pt>
                <c:pt idx="365">
                  <c:v>0.365</c:v>
                </c:pt>
                <c:pt idx="366">
                  <c:v>0.366</c:v>
                </c:pt>
                <c:pt idx="367">
                  <c:v>0.367</c:v>
                </c:pt>
                <c:pt idx="368">
                  <c:v>0.368</c:v>
                </c:pt>
                <c:pt idx="369">
                  <c:v>0.369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c:v>
                </c:pt>
                <c:pt idx="382">
                  <c:v>0.382</c:v>
                </c:pt>
                <c:pt idx="383">
                  <c:v>0.383</c:v>
                </c:pt>
                <c:pt idx="384">
                  <c:v>0.384</c:v>
                </c:pt>
                <c:pt idx="385">
                  <c:v>0.385</c:v>
                </c:pt>
                <c:pt idx="386">
                  <c:v>0.386</c:v>
                </c:pt>
                <c:pt idx="387">
                  <c:v>0.387</c:v>
                </c:pt>
                <c:pt idx="388">
                  <c:v>0.388</c:v>
                </c:pt>
                <c:pt idx="389">
                  <c:v>0.389</c:v>
                </c:pt>
                <c:pt idx="390">
                  <c:v>0.39</c:v>
                </c:pt>
                <c:pt idx="391">
                  <c:v>0.391</c:v>
                </c:pt>
                <c:pt idx="392">
                  <c:v>0.392</c:v>
                </c:pt>
                <c:pt idx="393">
                  <c:v>0.393</c:v>
                </c:pt>
                <c:pt idx="394">
                  <c:v>0.394</c:v>
                </c:pt>
                <c:pt idx="395">
                  <c:v>0.395</c:v>
                </c:pt>
                <c:pt idx="396">
                  <c:v>0.396</c:v>
                </c:pt>
                <c:pt idx="397">
                  <c:v>0.397</c:v>
                </c:pt>
                <c:pt idx="398">
                  <c:v>0.398</c:v>
                </c:pt>
                <c:pt idx="399">
                  <c:v>0.399</c:v>
                </c:pt>
                <c:pt idx="400">
                  <c:v>0.4</c:v>
                </c:pt>
                <c:pt idx="401">
                  <c:v>0.401</c:v>
                </c:pt>
                <c:pt idx="402">
                  <c:v>0.402</c:v>
                </c:pt>
                <c:pt idx="403">
                  <c:v>0.403</c:v>
                </c:pt>
                <c:pt idx="404">
                  <c:v>0.404</c:v>
                </c:pt>
                <c:pt idx="405">
                  <c:v>0.405</c:v>
                </c:pt>
                <c:pt idx="406">
                  <c:v>0.406</c:v>
                </c:pt>
                <c:pt idx="407">
                  <c:v>0.407</c:v>
                </c:pt>
                <c:pt idx="408">
                  <c:v>0.408</c:v>
                </c:pt>
                <c:pt idx="409">
                  <c:v>0.409</c:v>
                </c:pt>
                <c:pt idx="410">
                  <c:v>0.41</c:v>
                </c:pt>
                <c:pt idx="411">
                  <c:v>0.411</c:v>
                </c:pt>
                <c:pt idx="412">
                  <c:v>0.412</c:v>
                </c:pt>
                <c:pt idx="413">
                  <c:v>0.413</c:v>
                </c:pt>
                <c:pt idx="414">
                  <c:v>0.414</c:v>
                </c:pt>
                <c:pt idx="415">
                  <c:v>0.415</c:v>
                </c:pt>
                <c:pt idx="416">
                  <c:v>0.416</c:v>
                </c:pt>
                <c:pt idx="417">
                  <c:v>0.417</c:v>
                </c:pt>
                <c:pt idx="418">
                  <c:v>0.418</c:v>
                </c:pt>
                <c:pt idx="419">
                  <c:v>0.419</c:v>
                </c:pt>
                <c:pt idx="420">
                  <c:v>0.42</c:v>
                </c:pt>
                <c:pt idx="421">
                  <c:v>0.421</c:v>
                </c:pt>
                <c:pt idx="422">
                  <c:v>0.422</c:v>
                </c:pt>
                <c:pt idx="423">
                  <c:v>0.423</c:v>
                </c:pt>
                <c:pt idx="424">
                  <c:v>0.424</c:v>
                </c:pt>
                <c:pt idx="425">
                  <c:v>0.425</c:v>
                </c:pt>
                <c:pt idx="426">
                  <c:v>0.426</c:v>
                </c:pt>
                <c:pt idx="427">
                  <c:v>0.427</c:v>
                </c:pt>
                <c:pt idx="428">
                  <c:v>0.428</c:v>
                </c:pt>
                <c:pt idx="429">
                  <c:v>0.429</c:v>
                </c:pt>
                <c:pt idx="430">
                  <c:v>0.43</c:v>
                </c:pt>
                <c:pt idx="431">
                  <c:v>0.431</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c:v>
                </c:pt>
                <c:pt idx="445">
                  <c:v>0.445</c:v>
                </c:pt>
                <c:pt idx="446">
                  <c:v>0.446</c:v>
                </c:pt>
                <c:pt idx="447">
                  <c:v>0.447</c:v>
                </c:pt>
                <c:pt idx="448">
                  <c:v>0.448</c:v>
                </c:pt>
                <c:pt idx="449">
                  <c:v>0.449</c:v>
                </c:pt>
                <c:pt idx="450">
                  <c:v>0.45</c:v>
                </c:pt>
                <c:pt idx="451">
                  <c:v>0.451</c:v>
                </c:pt>
                <c:pt idx="452">
                  <c:v>0.452</c:v>
                </c:pt>
                <c:pt idx="453">
                  <c:v>0.453</c:v>
                </c:pt>
                <c:pt idx="454">
                  <c:v>0.454</c:v>
                </c:pt>
                <c:pt idx="455">
                  <c:v>0.455</c:v>
                </c:pt>
                <c:pt idx="456">
                  <c:v>0.456</c:v>
                </c:pt>
                <c:pt idx="457">
                  <c:v>0.457</c:v>
                </c:pt>
                <c:pt idx="458">
                  <c:v>0.458</c:v>
                </c:pt>
                <c:pt idx="459">
                  <c:v>0.459</c:v>
                </c:pt>
                <c:pt idx="460">
                  <c:v>0.46</c:v>
                </c:pt>
                <c:pt idx="461">
                  <c:v>0.461</c:v>
                </c:pt>
                <c:pt idx="462">
                  <c:v>0.462</c:v>
                </c:pt>
                <c:pt idx="463">
                  <c:v>0.463</c:v>
                </c:pt>
                <c:pt idx="464">
                  <c:v>0.464</c:v>
                </c:pt>
                <c:pt idx="465">
                  <c:v>0.465</c:v>
                </c:pt>
                <c:pt idx="466">
                  <c:v>0.466</c:v>
                </c:pt>
                <c:pt idx="467">
                  <c:v>0.467</c:v>
                </c:pt>
                <c:pt idx="468">
                  <c:v>0.468</c:v>
                </c:pt>
                <c:pt idx="469">
                  <c:v>0.469</c:v>
                </c:pt>
                <c:pt idx="470">
                  <c:v>0.47</c:v>
                </c:pt>
                <c:pt idx="471">
                  <c:v>0.471</c:v>
                </c:pt>
                <c:pt idx="472">
                  <c:v>0.472</c:v>
                </c:pt>
                <c:pt idx="473">
                  <c:v>0.473</c:v>
                </c:pt>
                <c:pt idx="474">
                  <c:v>0.474</c:v>
                </c:pt>
                <c:pt idx="475">
                  <c:v>0.475</c:v>
                </c:pt>
                <c:pt idx="476">
                  <c:v>0.476</c:v>
                </c:pt>
                <c:pt idx="477">
                  <c:v>0.477</c:v>
                </c:pt>
                <c:pt idx="478">
                  <c:v>0.478</c:v>
                </c:pt>
                <c:pt idx="479">
                  <c:v>0.479</c:v>
                </c:pt>
                <c:pt idx="480">
                  <c:v>0.48</c:v>
                </c:pt>
                <c:pt idx="481">
                  <c:v>0.481</c:v>
                </c:pt>
                <c:pt idx="482">
                  <c:v>0.482</c:v>
                </c:pt>
                <c:pt idx="483">
                  <c:v>0.483</c:v>
                </c:pt>
                <c:pt idx="484">
                  <c:v>0.484</c:v>
                </c:pt>
                <c:pt idx="485">
                  <c:v>0.485</c:v>
                </c:pt>
                <c:pt idx="486">
                  <c:v>0.486</c:v>
                </c:pt>
                <c:pt idx="487">
                  <c:v>0.487</c:v>
                </c:pt>
                <c:pt idx="488">
                  <c:v>0.488</c:v>
                </c:pt>
                <c:pt idx="489">
                  <c:v>0.489</c:v>
                </c:pt>
                <c:pt idx="490">
                  <c:v>0.49</c:v>
                </c:pt>
                <c:pt idx="491">
                  <c:v>0.491</c:v>
                </c:pt>
                <c:pt idx="492">
                  <c:v>0.492</c:v>
                </c:pt>
                <c:pt idx="493">
                  <c:v>0.493</c:v>
                </c:pt>
                <c:pt idx="494">
                  <c:v>0.494</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c:v>
                </c:pt>
                <c:pt idx="507">
                  <c:v>0.507</c:v>
                </c:pt>
                <c:pt idx="508">
                  <c:v>0.508</c:v>
                </c:pt>
                <c:pt idx="509">
                  <c:v>0.509</c:v>
                </c:pt>
                <c:pt idx="510">
                  <c:v>0.51</c:v>
                </c:pt>
                <c:pt idx="511">
                  <c:v>0.511</c:v>
                </c:pt>
                <c:pt idx="512">
                  <c:v>0.512</c:v>
                </c:pt>
                <c:pt idx="513">
                  <c:v>0.513</c:v>
                </c:pt>
                <c:pt idx="514">
                  <c:v>0.514</c:v>
                </c:pt>
                <c:pt idx="515">
                  <c:v>0.515</c:v>
                </c:pt>
                <c:pt idx="516">
                  <c:v>0.516</c:v>
                </c:pt>
                <c:pt idx="517">
                  <c:v>0.517</c:v>
                </c:pt>
                <c:pt idx="518">
                  <c:v>0.518</c:v>
                </c:pt>
                <c:pt idx="519">
                  <c:v>0.519</c:v>
                </c:pt>
                <c:pt idx="520">
                  <c:v>0.52</c:v>
                </c:pt>
                <c:pt idx="521">
                  <c:v>0.521</c:v>
                </c:pt>
                <c:pt idx="522">
                  <c:v>0.522</c:v>
                </c:pt>
                <c:pt idx="523">
                  <c:v>0.523</c:v>
                </c:pt>
                <c:pt idx="524">
                  <c:v>0.524</c:v>
                </c:pt>
                <c:pt idx="525">
                  <c:v>0.525</c:v>
                </c:pt>
                <c:pt idx="526">
                  <c:v>0.526</c:v>
                </c:pt>
                <c:pt idx="527">
                  <c:v>0.527</c:v>
                </c:pt>
                <c:pt idx="528">
                  <c:v>0.528</c:v>
                </c:pt>
                <c:pt idx="529">
                  <c:v>0.529</c:v>
                </c:pt>
                <c:pt idx="530">
                  <c:v>0.53</c:v>
                </c:pt>
                <c:pt idx="531">
                  <c:v>0.531</c:v>
                </c:pt>
                <c:pt idx="532">
                  <c:v>0.532</c:v>
                </c:pt>
                <c:pt idx="533">
                  <c:v>0.533</c:v>
                </c:pt>
                <c:pt idx="534">
                  <c:v>0.534</c:v>
                </c:pt>
                <c:pt idx="535">
                  <c:v>0.535</c:v>
                </c:pt>
                <c:pt idx="536">
                  <c:v>0.536</c:v>
                </c:pt>
                <c:pt idx="537">
                  <c:v>0.537</c:v>
                </c:pt>
                <c:pt idx="538">
                  <c:v>0.538</c:v>
                </c:pt>
                <c:pt idx="539">
                  <c:v>0.539</c:v>
                </c:pt>
                <c:pt idx="540">
                  <c:v>0.54</c:v>
                </c:pt>
                <c:pt idx="541">
                  <c:v>0.541</c:v>
                </c:pt>
                <c:pt idx="542">
                  <c:v>0.542</c:v>
                </c:pt>
                <c:pt idx="543">
                  <c:v>0.543</c:v>
                </c:pt>
                <c:pt idx="544">
                  <c:v>0.544</c:v>
                </c:pt>
                <c:pt idx="545">
                  <c:v>0.545</c:v>
                </c:pt>
                <c:pt idx="546">
                  <c:v>0.546</c:v>
                </c:pt>
                <c:pt idx="547">
                  <c:v>0.547</c:v>
                </c:pt>
                <c:pt idx="548">
                  <c:v>0.548</c:v>
                </c:pt>
                <c:pt idx="549">
                  <c:v>0.549</c:v>
                </c:pt>
                <c:pt idx="550">
                  <c:v>0.55</c:v>
                </c:pt>
                <c:pt idx="551">
                  <c:v>0.551</c:v>
                </c:pt>
                <c:pt idx="552">
                  <c:v>0.552</c:v>
                </c:pt>
                <c:pt idx="553">
                  <c:v>0.553</c:v>
                </c:pt>
                <c:pt idx="554">
                  <c:v>0.554</c:v>
                </c:pt>
                <c:pt idx="555">
                  <c:v>0.555</c:v>
                </c:pt>
                <c:pt idx="556">
                  <c:v>0.556</c:v>
                </c:pt>
                <c:pt idx="557">
                  <c:v>0.557</c:v>
                </c:pt>
                <c:pt idx="558">
                  <c:v>0.558</c:v>
                </c:pt>
                <c:pt idx="559">
                  <c:v>0.559</c:v>
                </c:pt>
                <c:pt idx="560">
                  <c:v>0.56</c:v>
                </c:pt>
                <c:pt idx="561">
                  <c:v>0.561</c:v>
                </c:pt>
                <c:pt idx="562">
                  <c:v>0.562</c:v>
                </c:pt>
                <c:pt idx="563">
                  <c:v>0.563</c:v>
                </c:pt>
                <c:pt idx="564">
                  <c:v>0.564</c:v>
                </c:pt>
                <c:pt idx="565">
                  <c:v>0.565</c:v>
                </c:pt>
                <c:pt idx="566">
                  <c:v>0.566</c:v>
                </c:pt>
                <c:pt idx="567">
                  <c:v>0.567</c:v>
                </c:pt>
                <c:pt idx="568">
                  <c:v>0.568</c:v>
                </c:pt>
                <c:pt idx="569">
                  <c:v>0.569</c:v>
                </c:pt>
                <c:pt idx="570">
                  <c:v>0.57</c:v>
                </c:pt>
                <c:pt idx="571">
                  <c:v>0.571</c:v>
                </c:pt>
                <c:pt idx="572">
                  <c:v>0.572</c:v>
                </c:pt>
                <c:pt idx="573">
                  <c:v>0.573</c:v>
                </c:pt>
                <c:pt idx="574">
                  <c:v>0.574</c:v>
                </c:pt>
                <c:pt idx="575">
                  <c:v>0.575</c:v>
                </c:pt>
                <c:pt idx="576">
                  <c:v>0.576</c:v>
                </c:pt>
                <c:pt idx="577">
                  <c:v>0.577</c:v>
                </c:pt>
                <c:pt idx="578">
                  <c:v>0.578</c:v>
                </c:pt>
                <c:pt idx="579">
                  <c:v>0.579</c:v>
                </c:pt>
                <c:pt idx="580">
                  <c:v>0.58</c:v>
                </c:pt>
                <c:pt idx="581">
                  <c:v>0.581</c:v>
                </c:pt>
                <c:pt idx="582">
                  <c:v>0.582</c:v>
                </c:pt>
                <c:pt idx="583">
                  <c:v>0.583</c:v>
                </c:pt>
                <c:pt idx="584">
                  <c:v>0.584</c:v>
                </c:pt>
                <c:pt idx="585">
                  <c:v>0.585</c:v>
                </c:pt>
                <c:pt idx="586">
                  <c:v>0.586</c:v>
                </c:pt>
                <c:pt idx="587">
                  <c:v>0.587</c:v>
                </c:pt>
                <c:pt idx="588">
                  <c:v>0.588</c:v>
                </c:pt>
                <c:pt idx="589">
                  <c:v>0.589</c:v>
                </c:pt>
                <c:pt idx="590">
                  <c:v>0.59</c:v>
                </c:pt>
                <c:pt idx="591">
                  <c:v>0.591</c:v>
                </c:pt>
                <c:pt idx="592">
                  <c:v>0.592</c:v>
                </c:pt>
                <c:pt idx="593">
                  <c:v>0.593</c:v>
                </c:pt>
                <c:pt idx="594">
                  <c:v>0.594</c:v>
                </c:pt>
                <c:pt idx="595">
                  <c:v>0.595</c:v>
                </c:pt>
                <c:pt idx="596">
                  <c:v>0.596</c:v>
                </c:pt>
                <c:pt idx="597">
                  <c:v>0.597</c:v>
                </c:pt>
                <c:pt idx="598">
                  <c:v>0.598</c:v>
                </c:pt>
                <c:pt idx="599">
                  <c:v>0.599</c:v>
                </c:pt>
                <c:pt idx="600">
                  <c:v>0.6</c:v>
                </c:pt>
                <c:pt idx="601">
                  <c:v>0.601</c:v>
                </c:pt>
                <c:pt idx="602">
                  <c:v>0.602</c:v>
                </c:pt>
                <c:pt idx="603">
                  <c:v>0.603</c:v>
                </c:pt>
                <c:pt idx="604">
                  <c:v>0.604</c:v>
                </c:pt>
                <c:pt idx="605">
                  <c:v>0.605</c:v>
                </c:pt>
                <c:pt idx="606">
                  <c:v>0.606</c:v>
                </c:pt>
                <c:pt idx="607">
                  <c:v>0.607</c:v>
                </c:pt>
                <c:pt idx="608">
                  <c:v>0.608</c:v>
                </c:pt>
                <c:pt idx="609">
                  <c:v>0.609</c:v>
                </c:pt>
                <c:pt idx="610">
                  <c:v>0.61</c:v>
                </c:pt>
                <c:pt idx="611">
                  <c:v>0.611</c:v>
                </c:pt>
                <c:pt idx="612">
                  <c:v>0.612</c:v>
                </c:pt>
                <c:pt idx="613">
                  <c:v>0.613</c:v>
                </c:pt>
                <c:pt idx="614">
                  <c:v>0.614</c:v>
                </c:pt>
                <c:pt idx="615">
                  <c:v>0.615</c:v>
                </c:pt>
                <c:pt idx="616">
                  <c:v>0.616</c:v>
                </c:pt>
                <c:pt idx="617">
                  <c:v>0.617</c:v>
                </c:pt>
                <c:pt idx="618">
                  <c:v>0.618</c:v>
                </c:pt>
                <c:pt idx="619">
                  <c:v>0.619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c:v>
                </c:pt>
                <c:pt idx="632">
                  <c:v>0.632</c:v>
                </c:pt>
                <c:pt idx="633">
                  <c:v>0.633</c:v>
                </c:pt>
                <c:pt idx="634">
                  <c:v>0.634</c:v>
                </c:pt>
                <c:pt idx="635">
                  <c:v>0.635</c:v>
                </c:pt>
                <c:pt idx="636">
                  <c:v>0.636</c:v>
                </c:pt>
                <c:pt idx="637">
                  <c:v>0.637</c:v>
                </c:pt>
                <c:pt idx="638">
                  <c:v>0.638</c:v>
                </c:pt>
                <c:pt idx="639">
                  <c:v>0.639</c:v>
                </c:pt>
                <c:pt idx="640">
                  <c:v>0.64</c:v>
                </c:pt>
                <c:pt idx="641">
                  <c:v>0.641</c:v>
                </c:pt>
                <c:pt idx="642">
                  <c:v>0.642</c:v>
                </c:pt>
                <c:pt idx="643">
                  <c:v>0.643</c:v>
                </c:pt>
                <c:pt idx="644">
                  <c:v>0.644</c:v>
                </c:pt>
                <c:pt idx="645">
                  <c:v>0.645</c:v>
                </c:pt>
                <c:pt idx="646">
                  <c:v>0.646</c:v>
                </c:pt>
                <c:pt idx="647">
                  <c:v>0.647</c:v>
                </c:pt>
                <c:pt idx="648">
                  <c:v>0.648</c:v>
                </c:pt>
                <c:pt idx="649">
                  <c:v>0.649</c:v>
                </c:pt>
                <c:pt idx="650">
                  <c:v>0.65</c:v>
                </c:pt>
                <c:pt idx="651">
                  <c:v>0.651</c:v>
                </c:pt>
                <c:pt idx="652">
                  <c:v>0.652</c:v>
                </c:pt>
                <c:pt idx="653">
                  <c:v>0.653</c:v>
                </c:pt>
                <c:pt idx="654">
                  <c:v>0.654</c:v>
                </c:pt>
                <c:pt idx="655">
                  <c:v>0.655</c:v>
                </c:pt>
                <c:pt idx="656">
                  <c:v>0.656</c:v>
                </c:pt>
                <c:pt idx="657">
                  <c:v>0.657</c:v>
                </c:pt>
                <c:pt idx="658">
                  <c:v>0.658</c:v>
                </c:pt>
                <c:pt idx="659">
                  <c:v>0.659</c:v>
                </c:pt>
                <c:pt idx="660">
                  <c:v>0.66</c:v>
                </c:pt>
                <c:pt idx="661">
                  <c:v>0.661</c:v>
                </c:pt>
                <c:pt idx="662">
                  <c:v>0.662</c:v>
                </c:pt>
                <c:pt idx="663">
                  <c:v>0.663</c:v>
                </c:pt>
                <c:pt idx="664">
                  <c:v>0.664</c:v>
                </c:pt>
                <c:pt idx="665">
                  <c:v>0.665</c:v>
                </c:pt>
                <c:pt idx="666">
                  <c:v>0.666</c:v>
                </c:pt>
                <c:pt idx="667">
                  <c:v>0.667</c:v>
                </c:pt>
                <c:pt idx="668">
                  <c:v>0.668</c:v>
                </c:pt>
                <c:pt idx="669">
                  <c:v>0.669</c:v>
                </c:pt>
                <c:pt idx="670">
                  <c:v>0.67</c:v>
                </c:pt>
                <c:pt idx="671">
                  <c:v>0.671</c:v>
                </c:pt>
                <c:pt idx="672">
                  <c:v>0.672</c:v>
                </c:pt>
                <c:pt idx="673">
                  <c:v>0.673</c:v>
                </c:pt>
                <c:pt idx="674">
                  <c:v>0.674</c:v>
                </c:pt>
                <c:pt idx="675">
                  <c:v>0.675</c:v>
                </c:pt>
                <c:pt idx="676">
                  <c:v>0.676</c:v>
                </c:pt>
                <c:pt idx="677">
                  <c:v>0.677</c:v>
                </c:pt>
                <c:pt idx="678">
                  <c:v>0.678</c:v>
                </c:pt>
                <c:pt idx="679">
                  <c:v>0.679</c:v>
                </c:pt>
                <c:pt idx="680">
                  <c:v>0.68</c:v>
                </c:pt>
                <c:pt idx="681">
                  <c:v>0.681</c:v>
                </c:pt>
                <c:pt idx="682">
                  <c:v>0.682</c:v>
                </c:pt>
                <c:pt idx="683">
                  <c:v>0.683</c:v>
                </c:pt>
                <c:pt idx="684">
                  <c:v>0.684</c:v>
                </c:pt>
                <c:pt idx="685">
                  <c:v>0.685</c:v>
                </c:pt>
                <c:pt idx="686">
                  <c:v>0.686</c:v>
                </c:pt>
                <c:pt idx="687">
                  <c:v>0.687</c:v>
                </c:pt>
                <c:pt idx="688">
                  <c:v>0.688</c:v>
                </c:pt>
                <c:pt idx="689">
                  <c:v>0.689</c:v>
                </c:pt>
                <c:pt idx="690">
                  <c:v>0.69</c:v>
                </c:pt>
                <c:pt idx="691">
                  <c:v>0.691</c:v>
                </c:pt>
                <c:pt idx="692">
                  <c:v>0.692</c:v>
                </c:pt>
                <c:pt idx="693">
                  <c:v>0.693</c:v>
                </c:pt>
                <c:pt idx="694">
                  <c:v>0.694</c:v>
                </c:pt>
                <c:pt idx="695">
                  <c:v>0.695</c:v>
                </c:pt>
                <c:pt idx="696">
                  <c:v>0.696</c:v>
                </c:pt>
                <c:pt idx="697">
                  <c:v>0.697</c:v>
                </c:pt>
                <c:pt idx="698">
                  <c:v>0.698</c:v>
                </c:pt>
                <c:pt idx="699">
                  <c:v>0.699</c:v>
                </c:pt>
                <c:pt idx="700">
                  <c:v>0.7</c:v>
                </c:pt>
                <c:pt idx="701">
                  <c:v>0.701</c:v>
                </c:pt>
                <c:pt idx="702">
                  <c:v>0.702</c:v>
                </c:pt>
                <c:pt idx="703">
                  <c:v>0.703</c:v>
                </c:pt>
                <c:pt idx="704">
                  <c:v>0.704</c:v>
                </c:pt>
                <c:pt idx="705">
                  <c:v>0.705</c:v>
                </c:pt>
                <c:pt idx="706">
                  <c:v>0.706</c:v>
                </c:pt>
                <c:pt idx="707">
                  <c:v>0.707</c:v>
                </c:pt>
                <c:pt idx="708">
                  <c:v>0.708</c:v>
                </c:pt>
                <c:pt idx="709">
                  <c:v>0.709</c:v>
                </c:pt>
                <c:pt idx="710">
                  <c:v>0.71</c:v>
                </c:pt>
                <c:pt idx="711">
                  <c:v>0.711</c:v>
                </c:pt>
                <c:pt idx="712">
                  <c:v>0.712</c:v>
                </c:pt>
                <c:pt idx="713">
                  <c:v>0.713</c:v>
                </c:pt>
                <c:pt idx="714">
                  <c:v>0.714</c:v>
                </c:pt>
                <c:pt idx="715">
                  <c:v>0.715</c:v>
                </c:pt>
                <c:pt idx="716">
                  <c:v>0.716</c:v>
                </c:pt>
                <c:pt idx="717">
                  <c:v>0.717</c:v>
                </c:pt>
                <c:pt idx="718">
                  <c:v>0.718</c:v>
                </c:pt>
                <c:pt idx="719">
                  <c:v>0.719</c:v>
                </c:pt>
                <c:pt idx="720">
                  <c:v>0.72</c:v>
                </c:pt>
                <c:pt idx="721">
                  <c:v>0.721</c:v>
                </c:pt>
                <c:pt idx="722">
                  <c:v>0.722</c:v>
                </c:pt>
                <c:pt idx="723">
                  <c:v>0.723</c:v>
                </c:pt>
                <c:pt idx="724">
                  <c:v>0.724</c:v>
                </c:pt>
                <c:pt idx="725">
                  <c:v>0.725</c:v>
                </c:pt>
                <c:pt idx="726">
                  <c:v>0.726</c:v>
                </c:pt>
                <c:pt idx="727">
                  <c:v>0.727</c:v>
                </c:pt>
                <c:pt idx="728">
                  <c:v>0.728</c:v>
                </c:pt>
                <c:pt idx="729">
                  <c:v>0.729</c:v>
                </c:pt>
                <c:pt idx="730">
                  <c:v>0.73</c:v>
                </c:pt>
                <c:pt idx="731">
                  <c:v>0.731</c:v>
                </c:pt>
                <c:pt idx="732">
                  <c:v>0.732</c:v>
                </c:pt>
                <c:pt idx="733">
                  <c:v>0.733</c:v>
                </c:pt>
                <c:pt idx="734">
                  <c:v>0.734</c:v>
                </c:pt>
                <c:pt idx="735">
                  <c:v>0.735</c:v>
                </c:pt>
                <c:pt idx="736">
                  <c:v>0.736</c:v>
                </c:pt>
                <c:pt idx="737">
                  <c:v>0.737</c:v>
                </c:pt>
                <c:pt idx="738">
                  <c:v>0.738</c:v>
                </c:pt>
                <c:pt idx="739">
                  <c:v>0.739</c:v>
                </c:pt>
                <c:pt idx="740">
                  <c:v>0.74</c:v>
                </c:pt>
                <c:pt idx="741">
                  <c:v>0.741</c:v>
                </c:pt>
                <c:pt idx="742">
                  <c:v>0.742</c:v>
                </c:pt>
                <c:pt idx="743">
                  <c:v>0.743</c:v>
                </c:pt>
                <c:pt idx="744">
                  <c:v>0.744</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c:v>
                </c:pt>
                <c:pt idx="757">
                  <c:v>0.757</c:v>
                </c:pt>
                <c:pt idx="758">
                  <c:v>0.758</c:v>
                </c:pt>
                <c:pt idx="759">
                  <c:v>0.759</c:v>
                </c:pt>
                <c:pt idx="760">
                  <c:v>0.76</c:v>
                </c:pt>
                <c:pt idx="761">
                  <c:v>0.761</c:v>
                </c:pt>
                <c:pt idx="762">
                  <c:v>0.762</c:v>
                </c:pt>
                <c:pt idx="763">
                  <c:v>0.763</c:v>
                </c:pt>
                <c:pt idx="764">
                  <c:v>0.764</c:v>
                </c:pt>
                <c:pt idx="765">
                  <c:v>0.765</c:v>
                </c:pt>
                <c:pt idx="766">
                  <c:v>0.766</c:v>
                </c:pt>
                <c:pt idx="767">
                  <c:v>0.767</c:v>
                </c:pt>
                <c:pt idx="768">
                  <c:v>0.768</c:v>
                </c:pt>
                <c:pt idx="769">
                  <c:v>0.769</c:v>
                </c:pt>
                <c:pt idx="770">
                  <c:v>0.77</c:v>
                </c:pt>
                <c:pt idx="771">
                  <c:v>0.771</c:v>
                </c:pt>
                <c:pt idx="772">
                  <c:v>0.772</c:v>
                </c:pt>
                <c:pt idx="773">
                  <c:v>0.773</c:v>
                </c:pt>
                <c:pt idx="774">
                  <c:v>0.774</c:v>
                </c:pt>
                <c:pt idx="775">
                  <c:v>0.775</c:v>
                </c:pt>
                <c:pt idx="776">
                  <c:v>0.776</c:v>
                </c:pt>
                <c:pt idx="777">
                  <c:v>0.777</c:v>
                </c:pt>
                <c:pt idx="778">
                  <c:v>0.778</c:v>
                </c:pt>
                <c:pt idx="779">
                  <c:v>0.779</c:v>
                </c:pt>
                <c:pt idx="780">
                  <c:v>0.78</c:v>
                </c:pt>
                <c:pt idx="781">
                  <c:v>0.781</c:v>
                </c:pt>
                <c:pt idx="782">
                  <c:v>0.782</c:v>
                </c:pt>
                <c:pt idx="783">
                  <c:v>0.783</c:v>
                </c:pt>
                <c:pt idx="784">
                  <c:v>0.784</c:v>
                </c:pt>
                <c:pt idx="785">
                  <c:v>0.785</c:v>
                </c:pt>
                <c:pt idx="786">
                  <c:v>0.786</c:v>
                </c:pt>
                <c:pt idx="787">
                  <c:v>0.787</c:v>
                </c:pt>
                <c:pt idx="788">
                  <c:v>0.788</c:v>
                </c:pt>
                <c:pt idx="789">
                  <c:v>0.789</c:v>
                </c:pt>
                <c:pt idx="790">
                  <c:v>0.79</c:v>
                </c:pt>
                <c:pt idx="791">
                  <c:v>0.791</c:v>
                </c:pt>
                <c:pt idx="792">
                  <c:v>0.792</c:v>
                </c:pt>
                <c:pt idx="793">
                  <c:v>0.793</c:v>
                </c:pt>
                <c:pt idx="794">
                  <c:v>0.794</c:v>
                </c:pt>
                <c:pt idx="795">
                  <c:v>0.795</c:v>
                </c:pt>
                <c:pt idx="796">
                  <c:v>0.796</c:v>
                </c:pt>
                <c:pt idx="797">
                  <c:v>0.797</c:v>
                </c:pt>
                <c:pt idx="798">
                  <c:v>0.798</c:v>
                </c:pt>
                <c:pt idx="799">
                  <c:v>0.799</c:v>
                </c:pt>
                <c:pt idx="800">
                  <c:v>0.8</c:v>
                </c:pt>
                <c:pt idx="801">
                  <c:v>0.801</c:v>
                </c:pt>
                <c:pt idx="802">
                  <c:v>0.802</c:v>
                </c:pt>
                <c:pt idx="803">
                  <c:v>0.803</c:v>
                </c:pt>
                <c:pt idx="804">
                  <c:v>0.804</c:v>
                </c:pt>
                <c:pt idx="805">
                  <c:v>0.805</c:v>
                </c:pt>
                <c:pt idx="806">
                  <c:v>0.806</c:v>
                </c:pt>
                <c:pt idx="807">
                  <c:v>0.807</c:v>
                </c:pt>
                <c:pt idx="808">
                  <c:v>0.808</c:v>
                </c:pt>
                <c:pt idx="809">
                  <c:v>0.809</c:v>
                </c:pt>
                <c:pt idx="810">
                  <c:v>0.81</c:v>
                </c:pt>
                <c:pt idx="811">
                  <c:v>0.811</c:v>
                </c:pt>
                <c:pt idx="812">
                  <c:v>0.812</c:v>
                </c:pt>
                <c:pt idx="813">
                  <c:v>0.813</c:v>
                </c:pt>
                <c:pt idx="814">
                  <c:v>0.814</c:v>
                </c:pt>
                <c:pt idx="815">
                  <c:v>0.815</c:v>
                </c:pt>
                <c:pt idx="816">
                  <c:v>0.816</c:v>
                </c:pt>
                <c:pt idx="817">
                  <c:v>0.817</c:v>
                </c:pt>
                <c:pt idx="818">
                  <c:v>0.818</c:v>
                </c:pt>
                <c:pt idx="819">
                  <c:v>0.819</c:v>
                </c:pt>
                <c:pt idx="820">
                  <c:v>0.82</c:v>
                </c:pt>
                <c:pt idx="821">
                  <c:v>0.821</c:v>
                </c:pt>
                <c:pt idx="822">
                  <c:v>0.822</c:v>
                </c:pt>
                <c:pt idx="823">
                  <c:v>0.823</c:v>
                </c:pt>
                <c:pt idx="824">
                  <c:v>0.824</c:v>
                </c:pt>
                <c:pt idx="825">
                  <c:v>0.825</c:v>
                </c:pt>
                <c:pt idx="826">
                  <c:v>0.826</c:v>
                </c:pt>
                <c:pt idx="827">
                  <c:v>0.827</c:v>
                </c:pt>
                <c:pt idx="828">
                  <c:v>0.828</c:v>
                </c:pt>
                <c:pt idx="829">
                  <c:v>0.829</c:v>
                </c:pt>
                <c:pt idx="830">
                  <c:v>0.83</c:v>
                </c:pt>
                <c:pt idx="831">
                  <c:v>0.831</c:v>
                </c:pt>
                <c:pt idx="832">
                  <c:v>0.832</c:v>
                </c:pt>
                <c:pt idx="833">
                  <c:v>0.833</c:v>
                </c:pt>
                <c:pt idx="834">
                  <c:v>0.834</c:v>
                </c:pt>
                <c:pt idx="835">
                  <c:v>0.835</c:v>
                </c:pt>
                <c:pt idx="836">
                  <c:v>0.836</c:v>
                </c:pt>
                <c:pt idx="837">
                  <c:v>0.837</c:v>
                </c:pt>
                <c:pt idx="838">
                  <c:v>0.838</c:v>
                </c:pt>
                <c:pt idx="839">
                  <c:v>0.839</c:v>
                </c:pt>
                <c:pt idx="840">
                  <c:v>0.84</c:v>
                </c:pt>
                <c:pt idx="841">
                  <c:v>0.841</c:v>
                </c:pt>
                <c:pt idx="842">
                  <c:v>0.842</c:v>
                </c:pt>
                <c:pt idx="843">
                  <c:v>0.843</c:v>
                </c:pt>
                <c:pt idx="844">
                  <c:v>0.844</c:v>
                </c:pt>
                <c:pt idx="845">
                  <c:v>0.845</c:v>
                </c:pt>
                <c:pt idx="846">
                  <c:v>0.846</c:v>
                </c:pt>
                <c:pt idx="847">
                  <c:v>0.847</c:v>
                </c:pt>
                <c:pt idx="848">
                  <c:v>0.848</c:v>
                </c:pt>
                <c:pt idx="849">
                  <c:v>0.849</c:v>
                </c:pt>
                <c:pt idx="850">
                  <c:v>0.85</c:v>
                </c:pt>
                <c:pt idx="851">
                  <c:v>0.851</c:v>
                </c:pt>
                <c:pt idx="852">
                  <c:v>0.852</c:v>
                </c:pt>
                <c:pt idx="853">
                  <c:v>0.853</c:v>
                </c:pt>
                <c:pt idx="854">
                  <c:v>0.854</c:v>
                </c:pt>
                <c:pt idx="855">
                  <c:v>0.855</c:v>
                </c:pt>
                <c:pt idx="856">
                  <c:v>0.856</c:v>
                </c:pt>
                <c:pt idx="857">
                  <c:v>0.857</c:v>
                </c:pt>
                <c:pt idx="858">
                  <c:v>0.858</c:v>
                </c:pt>
                <c:pt idx="859">
                  <c:v>0.859</c:v>
                </c:pt>
                <c:pt idx="860">
                  <c:v>0.86</c:v>
                </c:pt>
                <c:pt idx="861">
                  <c:v>0.861</c:v>
                </c:pt>
                <c:pt idx="862">
                  <c:v>0.862</c:v>
                </c:pt>
                <c:pt idx="863">
                  <c:v>0.863</c:v>
                </c:pt>
                <c:pt idx="864">
                  <c:v>0.864</c:v>
                </c:pt>
                <c:pt idx="865">
                  <c:v>0.865</c:v>
                </c:pt>
                <c:pt idx="866">
                  <c:v>0.866</c:v>
                </c:pt>
                <c:pt idx="867">
                  <c:v>0.867</c:v>
                </c:pt>
                <c:pt idx="868">
                  <c:v>0.868</c:v>
                </c:pt>
                <c:pt idx="869">
                  <c:v>0.869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c:v>
                </c:pt>
                <c:pt idx="882">
                  <c:v>0.882</c:v>
                </c:pt>
                <c:pt idx="883">
                  <c:v>0.883</c:v>
                </c:pt>
                <c:pt idx="884">
                  <c:v>0.884</c:v>
                </c:pt>
                <c:pt idx="885">
                  <c:v>0.885</c:v>
                </c:pt>
                <c:pt idx="886">
                  <c:v>0.886</c:v>
                </c:pt>
                <c:pt idx="887">
                  <c:v>0.887</c:v>
                </c:pt>
                <c:pt idx="888">
                  <c:v>0.888</c:v>
                </c:pt>
                <c:pt idx="889">
                  <c:v>0.889</c:v>
                </c:pt>
                <c:pt idx="890">
                  <c:v>0.89</c:v>
                </c:pt>
                <c:pt idx="891">
                  <c:v>0.891</c:v>
                </c:pt>
                <c:pt idx="892">
                  <c:v>0.892</c:v>
                </c:pt>
                <c:pt idx="893">
                  <c:v>0.893</c:v>
                </c:pt>
                <c:pt idx="894">
                  <c:v>0.894</c:v>
                </c:pt>
                <c:pt idx="895">
                  <c:v>0.895</c:v>
                </c:pt>
                <c:pt idx="896">
                  <c:v>0.896</c:v>
                </c:pt>
                <c:pt idx="897">
                  <c:v>0.897</c:v>
                </c:pt>
                <c:pt idx="898">
                  <c:v>0.898</c:v>
                </c:pt>
                <c:pt idx="899">
                  <c:v>0.899</c:v>
                </c:pt>
                <c:pt idx="900">
                  <c:v>0.9</c:v>
                </c:pt>
                <c:pt idx="901">
                  <c:v>0.901</c:v>
                </c:pt>
                <c:pt idx="902">
                  <c:v>0.902</c:v>
                </c:pt>
                <c:pt idx="903">
                  <c:v>0.903</c:v>
                </c:pt>
                <c:pt idx="904">
                  <c:v>0.904</c:v>
                </c:pt>
                <c:pt idx="905">
                  <c:v>0.905</c:v>
                </c:pt>
                <c:pt idx="906">
                  <c:v>0.906</c:v>
                </c:pt>
                <c:pt idx="907">
                  <c:v>0.907</c:v>
                </c:pt>
                <c:pt idx="908">
                  <c:v>0.908</c:v>
                </c:pt>
                <c:pt idx="909">
                  <c:v>0.909</c:v>
                </c:pt>
                <c:pt idx="910">
                  <c:v>0.91</c:v>
                </c:pt>
                <c:pt idx="911">
                  <c:v>0.911</c:v>
                </c:pt>
                <c:pt idx="912">
                  <c:v>0.912</c:v>
                </c:pt>
                <c:pt idx="913">
                  <c:v>0.913</c:v>
                </c:pt>
                <c:pt idx="914">
                  <c:v>0.914</c:v>
                </c:pt>
                <c:pt idx="915">
                  <c:v>0.915</c:v>
                </c:pt>
                <c:pt idx="916">
                  <c:v>0.916</c:v>
                </c:pt>
                <c:pt idx="917">
                  <c:v>0.917</c:v>
                </c:pt>
                <c:pt idx="918">
                  <c:v>0.918</c:v>
                </c:pt>
                <c:pt idx="919">
                  <c:v>0.919</c:v>
                </c:pt>
                <c:pt idx="920">
                  <c:v>0.92</c:v>
                </c:pt>
                <c:pt idx="921">
                  <c:v>0.921</c:v>
                </c:pt>
                <c:pt idx="922">
                  <c:v>0.922</c:v>
                </c:pt>
                <c:pt idx="923">
                  <c:v>0.923</c:v>
                </c:pt>
                <c:pt idx="924">
                  <c:v>0.924</c:v>
                </c:pt>
                <c:pt idx="925">
                  <c:v>0.925</c:v>
                </c:pt>
                <c:pt idx="926">
                  <c:v>0.926</c:v>
                </c:pt>
                <c:pt idx="927">
                  <c:v>0.927</c:v>
                </c:pt>
                <c:pt idx="928">
                  <c:v>0.928</c:v>
                </c:pt>
                <c:pt idx="929">
                  <c:v>0.929</c:v>
                </c:pt>
                <c:pt idx="930">
                  <c:v>0.93</c:v>
                </c:pt>
                <c:pt idx="931">
                  <c:v>0.931</c:v>
                </c:pt>
                <c:pt idx="932">
                  <c:v>0.932</c:v>
                </c:pt>
                <c:pt idx="933">
                  <c:v>0.933</c:v>
                </c:pt>
                <c:pt idx="934">
                  <c:v>0.934</c:v>
                </c:pt>
                <c:pt idx="935">
                  <c:v>0.935</c:v>
                </c:pt>
                <c:pt idx="936">
                  <c:v>0.936</c:v>
                </c:pt>
                <c:pt idx="937">
                  <c:v>0.937</c:v>
                </c:pt>
                <c:pt idx="938">
                  <c:v>0.938</c:v>
                </c:pt>
                <c:pt idx="939">
                  <c:v>0.939</c:v>
                </c:pt>
                <c:pt idx="940">
                  <c:v>0.94</c:v>
                </c:pt>
                <c:pt idx="941">
                  <c:v>0.941</c:v>
                </c:pt>
                <c:pt idx="942">
                  <c:v>0.942</c:v>
                </c:pt>
                <c:pt idx="943">
                  <c:v>0.943</c:v>
                </c:pt>
                <c:pt idx="944">
                  <c:v>0.944</c:v>
                </c:pt>
                <c:pt idx="945">
                  <c:v>0.945</c:v>
                </c:pt>
                <c:pt idx="946">
                  <c:v>0.946</c:v>
                </c:pt>
                <c:pt idx="947">
                  <c:v>0.947</c:v>
                </c:pt>
                <c:pt idx="948">
                  <c:v>0.948</c:v>
                </c:pt>
                <c:pt idx="949">
                  <c:v>0.949</c:v>
                </c:pt>
                <c:pt idx="950">
                  <c:v>0.95</c:v>
                </c:pt>
                <c:pt idx="951">
                  <c:v>0.951</c:v>
                </c:pt>
                <c:pt idx="952">
                  <c:v>0.952</c:v>
                </c:pt>
                <c:pt idx="953">
                  <c:v>0.953</c:v>
                </c:pt>
                <c:pt idx="954">
                  <c:v>0.954</c:v>
                </c:pt>
                <c:pt idx="955">
                  <c:v>0.955</c:v>
                </c:pt>
                <c:pt idx="956">
                  <c:v>0.956</c:v>
                </c:pt>
                <c:pt idx="957">
                  <c:v>0.957</c:v>
                </c:pt>
                <c:pt idx="958">
                  <c:v>0.958</c:v>
                </c:pt>
                <c:pt idx="959">
                  <c:v>0.959</c:v>
                </c:pt>
                <c:pt idx="960">
                  <c:v>0.96</c:v>
                </c:pt>
                <c:pt idx="961">
                  <c:v>0.961</c:v>
                </c:pt>
                <c:pt idx="962">
                  <c:v>0.962</c:v>
                </c:pt>
                <c:pt idx="963">
                  <c:v>0.963</c:v>
                </c:pt>
                <c:pt idx="964">
                  <c:v>0.964</c:v>
                </c:pt>
                <c:pt idx="965">
                  <c:v>0.965</c:v>
                </c:pt>
                <c:pt idx="966">
                  <c:v>0.966</c:v>
                </c:pt>
                <c:pt idx="967">
                  <c:v>0.967</c:v>
                </c:pt>
                <c:pt idx="968">
                  <c:v>0.968</c:v>
                </c:pt>
                <c:pt idx="969">
                  <c:v>0.969</c:v>
                </c:pt>
                <c:pt idx="970">
                  <c:v>0.97</c:v>
                </c:pt>
                <c:pt idx="971">
                  <c:v>0.971</c:v>
                </c:pt>
                <c:pt idx="972">
                  <c:v>0.972</c:v>
                </c:pt>
                <c:pt idx="973">
                  <c:v>0.973</c:v>
                </c:pt>
                <c:pt idx="974">
                  <c:v>0.974</c:v>
                </c:pt>
                <c:pt idx="975">
                  <c:v>0.975</c:v>
                </c:pt>
                <c:pt idx="976">
                  <c:v>0.976</c:v>
                </c:pt>
                <c:pt idx="977">
                  <c:v>0.977</c:v>
                </c:pt>
                <c:pt idx="978">
                  <c:v>0.978</c:v>
                </c:pt>
                <c:pt idx="979">
                  <c:v>0.979</c:v>
                </c:pt>
                <c:pt idx="980">
                  <c:v>0.98</c:v>
                </c:pt>
                <c:pt idx="981">
                  <c:v>0.981</c:v>
                </c:pt>
                <c:pt idx="982">
                  <c:v>0.982</c:v>
                </c:pt>
                <c:pt idx="983">
                  <c:v>0.983</c:v>
                </c:pt>
                <c:pt idx="984">
                  <c:v>0.984</c:v>
                </c:pt>
                <c:pt idx="985">
                  <c:v>0.985</c:v>
                </c:pt>
                <c:pt idx="986">
                  <c:v>0.986</c:v>
                </c:pt>
                <c:pt idx="987">
                  <c:v>0.987</c:v>
                </c:pt>
                <c:pt idx="988">
                  <c:v>0.988</c:v>
                </c:pt>
                <c:pt idx="989">
                  <c:v>0.989</c:v>
                </c:pt>
                <c:pt idx="990">
                  <c:v>0.99</c:v>
                </c:pt>
                <c:pt idx="991">
                  <c:v>0.991</c:v>
                </c:pt>
                <c:pt idx="992">
                  <c:v>0.992</c:v>
                </c:pt>
                <c:pt idx="993">
                  <c:v>0.993</c:v>
                </c:pt>
                <c:pt idx="994">
                  <c:v>0.994</c:v>
                </c:pt>
                <c:pt idx="995">
                  <c:v>0.995</c:v>
                </c:pt>
                <c:pt idx="996">
                  <c:v>0.996</c:v>
                </c:pt>
                <c:pt idx="997">
                  <c:v>0.997</c:v>
                </c:pt>
                <c:pt idx="998">
                  <c:v>0.998</c:v>
                </c:pt>
                <c:pt idx="999">
                  <c:v>0.999</c:v>
                </c:pt>
                <c:pt idx="1000">
                  <c:v>1.0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c:v>
                </c:pt>
                <c:pt idx="2301">
                  <c:v>2.301</c:v>
                </c:pt>
                <c:pt idx="2302">
                  <c:v>2.302</c:v>
                </c:pt>
                <c:pt idx="2303">
                  <c:v>2.303</c:v>
                </c:pt>
                <c:pt idx="2304">
                  <c:v>2.304</c:v>
                </c:pt>
                <c:pt idx="2305">
                  <c:v>2.305</c:v>
                </c:pt>
                <c:pt idx="2306">
                  <c:v>2.306</c:v>
                </c:pt>
                <c:pt idx="2307">
                  <c:v>2.307</c:v>
                </c:pt>
                <c:pt idx="2308">
                  <c:v>2.308</c:v>
                </c:pt>
                <c:pt idx="2309">
                  <c:v>2.309</c:v>
                </c:pt>
                <c:pt idx="2310">
                  <c:v>2.31</c:v>
                </c:pt>
                <c:pt idx="2311">
                  <c:v>2.310999999999999</c:v>
                </c:pt>
                <c:pt idx="2312">
                  <c:v>2.311999999999999</c:v>
                </c:pt>
                <c:pt idx="2313">
                  <c:v>2.313</c:v>
                </c:pt>
                <c:pt idx="2314">
                  <c:v>2.314</c:v>
                </c:pt>
                <c:pt idx="2315">
                  <c:v>2.314999999999999</c:v>
                </c:pt>
                <c:pt idx="2316">
                  <c:v>2.315999999999999</c:v>
                </c:pt>
                <c:pt idx="2317">
                  <c:v>2.317</c:v>
                </c:pt>
                <c:pt idx="2318">
                  <c:v>2.318</c:v>
                </c:pt>
                <c:pt idx="2319">
                  <c:v>2.318999999999999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2.330999999999999</c:v>
                </c:pt>
                <c:pt idx="2332">
                  <c:v>2.331999999999999</c:v>
                </c:pt>
                <c:pt idx="2333">
                  <c:v>2.333</c:v>
                </c:pt>
                <c:pt idx="2334">
                  <c:v>2.334</c:v>
                </c:pt>
                <c:pt idx="2335">
                  <c:v>2.334999999999999</c:v>
                </c:pt>
                <c:pt idx="2336">
                  <c:v>2.335999999999999</c:v>
                </c:pt>
                <c:pt idx="2337">
                  <c:v>2.337</c:v>
                </c:pt>
                <c:pt idx="2338">
                  <c:v>2.338</c:v>
                </c:pt>
                <c:pt idx="2339">
                  <c:v>2.338999999999999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2.350999999999999</c:v>
                </c:pt>
                <c:pt idx="2352">
                  <c:v>2.351999999999999</c:v>
                </c:pt>
                <c:pt idx="2353">
                  <c:v>2.353</c:v>
                </c:pt>
                <c:pt idx="2354">
                  <c:v>2.354</c:v>
                </c:pt>
                <c:pt idx="2355">
                  <c:v>2.354999999999999</c:v>
                </c:pt>
                <c:pt idx="2356">
                  <c:v>2.355999999999999</c:v>
                </c:pt>
                <c:pt idx="2357">
                  <c:v>2.357</c:v>
                </c:pt>
                <c:pt idx="2358">
                  <c:v>2.358</c:v>
                </c:pt>
                <c:pt idx="2359">
                  <c:v>2.358999999999999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2.371999999999999</c:v>
                </c:pt>
                <c:pt idx="2373">
                  <c:v>2.373</c:v>
                </c:pt>
                <c:pt idx="2374">
                  <c:v>2.374</c:v>
                </c:pt>
                <c:pt idx="2375">
                  <c:v>2.375</c:v>
                </c:pt>
                <c:pt idx="2376">
                  <c:v>2.375999999999999</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2.391999999999999</c:v>
                </c:pt>
                <c:pt idx="2393">
                  <c:v>2.393</c:v>
                </c:pt>
                <c:pt idx="2394">
                  <c:v>2.394</c:v>
                </c:pt>
                <c:pt idx="2395">
                  <c:v>2.395</c:v>
                </c:pt>
                <c:pt idx="2396">
                  <c:v>2.395999999999999</c:v>
                </c:pt>
                <c:pt idx="2397">
                  <c:v>2.397</c:v>
                </c:pt>
                <c:pt idx="2398">
                  <c:v>2.398</c:v>
                </c:pt>
                <c:pt idx="2399">
                  <c:v>2.399</c:v>
                </c:pt>
                <c:pt idx="2400">
                  <c:v>2.4</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2.411999999999999</c:v>
                </c:pt>
                <c:pt idx="2413">
                  <c:v>2.413</c:v>
                </c:pt>
                <c:pt idx="2414">
                  <c:v>2.414</c:v>
                </c:pt>
                <c:pt idx="2415">
                  <c:v>2.415</c:v>
                </c:pt>
                <c:pt idx="2416">
                  <c:v>2.415999999999999</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2.431999999999999</c:v>
                </c:pt>
                <c:pt idx="2433">
                  <c:v>2.433</c:v>
                </c:pt>
                <c:pt idx="2434">
                  <c:v>2.434</c:v>
                </c:pt>
                <c:pt idx="2435">
                  <c:v>2.435</c:v>
                </c:pt>
                <c:pt idx="2436">
                  <c:v>2.435999999999999</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2.451999999999999</c:v>
                </c:pt>
                <c:pt idx="2453">
                  <c:v>2.453</c:v>
                </c:pt>
                <c:pt idx="2454">
                  <c:v>2.454</c:v>
                </c:pt>
                <c:pt idx="2455">
                  <c:v>2.455</c:v>
                </c:pt>
                <c:pt idx="2456">
                  <c:v>2.455999999999999</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c:v>
                </c:pt>
                <c:pt idx="2801">
                  <c:v>2.801</c:v>
                </c:pt>
                <c:pt idx="2802">
                  <c:v>2.802</c:v>
                </c:pt>
                <c:pt idx="2803">
                  <c:v>2.803</c:v>
                </c:pt>
                <c:pt idx="2804">
                  <c:v>2.804</c:v>
                </c:pt>
                <c:pt idx="2805">
                  <c:v>2.805</c:v>
                </c:pt>
                <c:pt idx="2806">
                  <c:v>2.806</c:v>
                </c:pt>
                <c:pt idx="2807">
                  <c:v>2.807</c:v>
                </c:pt>
                <c:pt idx="2808">
                  <c:v>2.808</c:v>
                </c:pt>
                <c:pt idx="2809">
                  <c:v>2.809</c:v>
                </c:pt>
                <c:pt idx="2810">
                  <c:v>2.81</c:v>
                </c:pt>
                <c:pt idx="2811">
                  <c:v>2.810999999999999</c:v>
                </c:pt>
                <c:pt idx="2812">
                  <c:v>2.811999999999999</c:v>
                </c:pt>
                <c:pt idx="2813">
                  <c:v>2.813</c:v>
                </c:pt>
                <c:pt idx="2814">
                  <c:v>2.814</c:v>
                </c:pt>
                <c:pt idx="2815">
                  <c:v>2.814999999999999</c:v>
                </c:pt>
                <c:pt idx="2816">
                  <c:v>2.815999999999999</c:v>
                </c:pt>
                <c:pt idx="2817">
                  <c:v>2.817</c:v>
                </c:pt>
                <c:pt idx="2818">
                  <c:v>2.818</c:v>
                </c:pt>
                <c:pt idx="2819">
                  <c:v>2.818999999999999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2.830999999999999</c:v>
                </c:pt>
                <c:pt idx="2832">
                  <c:v>2.831999999999999</c:v>
                </c:pt>
                <c:pt idx="2833">
                  <c:v>2.833</c:v>
                </c:pt>
                <c:pt idx="2834">
                  <c:v>2.834</c:v>
                </c:pt>
                <c:pt idx="2835">
                  <c:v>2.834999999999999</c:v>
                </c:pt>
                <c:pt idx="2836">
                  <c:v>2.835999999999999</c:v>
                </c:pt>
                <c:pt idx="2837">
                  <c:v>2.837</c:v>
                </c:pt>
                <c:pt idx="2838">
                  <c:v>2.838</c:v>
                </c:pt>
                <c:pt idx="2839">
                  <c:v>2.838999999999999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2.850999999999999</c:v>
                </c:pt>
                <c:pt idx="2852">
                  <c:v>2.851999999999999</c:v>
                </c:pt>
                <c:pt idx="2853">
                  <c:v>2.853</c:v>
                </c:pt>
                <c:pt idx="2854">
                  <c:v>2.854</c:v>
                </c:pt>
                <c:pt idx="2855">
                  <c:v>2.854999999999999</c:v>
                </c:pt>
                <c:pt idx="2856">
                  <c:v>2.855999999999999</c:v>
                </c:pt>
                <c:pt idx="2857">
                  <c:v>2.857</c:v>
                </c:pt>
                <c:pt idx="2858">
                  <c:v>2.858</c:v>
                </c:pt>
                <c:pt idx="2859">
                  <c:v>2.858999999999999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2.871999999999999</c:v>
                </c:pt>
                <c:pt idx="2873">
                  <c:v>2.873</c:v>
                </c:pt>
                <c:pt idx="2874">
                  <c:v>2.874</c:v>
                </c:pt>
                <c:pt idx="2875">
                  <c:v>2.875</c:v>
                </c:pt>
                <c:pt idx="2876">
                  <c:v>2.875999999999999</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2.891999999999999</c:v>
                </c:pt>
                <c:pt idx="2893">
                  <c:v>2.893</c:v>
                </c:pt>
                <c:pt idx="2894">
                  <c:v>2.894</c:v>
                </c:pt>
                <c:pt idx="2895">
                  <c:v>2.895</c:v>
                </c:pt>
                <c:pt idx="2896">
                  <c:v>2.895999999999999</c:v>
                </c:pt>
                <c:pt idx="2897">
                  <c:v>2.897</c:v>
                </c:pt>
                <c:pt idx="2898">
                  <c:v>2.898</c:v>
                </c:pt>
                <c:pt idx="2899">
                  <c:v>2.899</c:v>
                </c:pt>
                <c:pt idx="2900">
                  <c:v>2.9</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2.911999999999999</c:v>
                </c:pt>
                <c:pt idx="2913">
                  <c:v>2.913</c:v>
                </c:pt>
                <c:pt idx="2914">
                  <c:v>2.914</c:v>
                </c:pt>
                <c:pt idx="2915">
                  <c:v>2.915</c:v>
                </c:pt>
                <c:pt idx="2916">
                  <c:v>2.915999999999999</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2.931999999999999</c:v>
                </c:pt>
                <c:pt idx="2933">
                  <c:v>2.933</c:v>
                </c:pt>
                <c:pt idx="2934">
                  <c:v>2.934</c:v>
                </c:pt>
                <c:pt idx="2935">
                  <c:v>2.935</c:v>
                </c:pt>
                <c:pt idx="2936">
                  <c:v>2.935999999999999</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2.951999999999999</c:v>
                </c:pt>
                <c:pt idx="2953">
                  <c:v>2.953</c:v>
                </c:pt>
                <c:pt idx="2954">
                  <c:v>2.954</c:v>
                </c:pt>
                <c:pt idx="2955">
                  <c:v>2.955</c:v>
                </c:pt>
                <c:pt idx="2956">
                  <c:v>2.955999999999999</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c:v>
                </c:pt>
                <c:pt idx="3301">
                  <c:v>3.301</c:v>
                </c:pt>
                <c:pt idx="3302">
                  <c:v>3.302</c:v>
                </c:pt>
                <c:pt idx="3303">
                  <c:v>3.303</c:v>
                </c:pt>
                <c:pt idx="3304">
                  <c:v>3.304</c:v>
                </c:pt>
                <c:pt idx="3305">
                  <c:v>3.305</c:v>
                </c:pt>
                <c:pt idx="3306">
                  <c:v>3.306</c:v>
                </c:pt>
                <c:pt idx="3307">
                  <c:v>3.307</c:v>
                </c:pt>
                <c:pt idx="3308">
                  <c:v>3.308</c:v>
                </c:pt>
                <c:pt idx="3309">
                  <c:v>3.309</c:v>
                </c:pt>
                <c:pt idx="3310">
                  <c:v>3.31</c:v>
                </c:pt>
                <c:pt idx="3311">
                  <c:v>3.310999999999999</c:v>
                </c:pt>
                <c:pt idx="3312">
                  <c:v>3.311999999999999</c:v>
                </c:pt>
                <c:pt idx="3313">
                  <c:v>3.313</c:v>
                </c:pt>
                <c:pt idx="3314">
                  <c:v>3.314</c:v>
                </c:pt>
                <c:pt idx="3315">
                  <c:v>3.314999999999999</c:v>
                </c:pt>
                <c:pt idx="3316">
                  <c:v>3.315999999999999</c:v>
                </c:pt>
                <c:pt idx="3317">
                  <c:v>3.317</c:v>
                </c:pt>
                <c:pt idx="3318">
                  <c:v>3.318</c:v>
                </c:pt>
                <c:pt idx="3319">
                  <c:v>3.318999999999999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3.330999999999999</c:v>
                </c:pt>
                <c:pt idx="3332">
                  <c:v>3.331999999999999</c:v>
                </c:pt>
                <c:pt idx="3333">
                  <c:v>3.333</c:v>
                </c:pt>
                <c:pt idx="3334">
                  <c:v>3.334</c:v>
                </c:pt>
                <c:pt idx="3335">
                  <c:v>3.334999999999999</c:v>
                </c:pt>
                <c:pt idx="3336">
                  <c:v>3.335999999999999</c:v>
                </c:pt>
                <c:pt idx="3337">
                  <c:v>3.337</c:v>
                </c:pt>
                <c:pt idx="3338">
                  <c:v>3.338</c:v>
                </c:pt>
                <c:pt idx="3339">
                  <c:v>3.338999999999999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3.350999999999999</c:v>
                </c:pt>
                <c:pt idx="3352">
                  <c:v>3.351999999999999</c:v>
                </c:pt>
                <c:pt idx="3353">
                  <c:v>3.353</c:v>
                </c:pt>
                <c:pt idx="3354">
                  <c:v>3.354</c:v>
                </c:pt>
                <c:pt idx="3355">
                  <c:v>3.354999999999999</c:v>
                </c:pt>
                <c:pt idx="3356">
                  <c:v>3.355999999999999</c:v>
                </c:pt>
                <c:pt idx="3357">
                  <c:v>3.357</c:v>
                </c:pt>
                <c:pt idx="3358">
                  <c:v>3.358</c:v>
                </c:pt>
                <c:pt idx="3359">
                  <c:v>3.358999999999999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3.371999999999999</c:v>
                </c:pt>
                <c:pt idx="3373">
                  <c:v>3.373</c:v>
                </c:pt>
                <c:pt idx="3374">
                  <c:v>3.374</c:v>
                </c:pt>
                <c:pt idx="3375">
                  <c:v>3.375</c:v>
                </c:pt>
                <c:pt idx="3376">
                  <c:v>3.375999999999999</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3.391999999999999</c:v>
                </c:pt>
                <c:pt idx="3393">
                  <c:v>3.393</c:v>
                </c:pt>
                <c:pt idx="3394">
                  <c:v>3.394</c:v>
                </c:pt>
                <c:pt idx="3395">
                  <c:v>3.395</c:v>
                </c:pt>
                <c:pt idx="3396">
                  <c:v>3.395999999999999</c:v>
                </c:pt>
                <c:pt idx="3397">
                  <c:v>3.397</c:v>
                </c:pt>
                <c:pt idx="3398">
                  <c:v>3.398</c:v>
                </c:pt>
                <c:pt idx="3399">
                  <c:v>3.399</c:v>
                </c:pt>
                <c:pt idx="3400">
                  <c:v>3.4</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3.411999999999999</c:v>
                </c:pt>
                <c:pt idx="3413">
                  <c:v>3.413</c:v>
                </c:pt>
                <c:pt idx="3414">
                  <c:v>3.414</c:v>
                </c:pt>
                <c:pt idx="3415">
                  <c:v>3.415</c:v>
                </c:pt>
                <c:pt idx="3416">
                  <c:v>3.415999999999999</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3.431999999999999</c:v>
                </c:pt>
                <c:pt idx="3433">
                  <c:v>3.433</c:v>
                </c:pt>
                <c:pt idx="3434">
                  <c:v>3.434</c:v>
                </c:pt>
                <c:pt idx="3435">
                  <c:v>3.435</c:v>
                </c:pt>
                <c:pt idx="3436">
                  <c:v>3.435999999999999</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3.451999999999999</c:v>
                </c:pt>
                <c:pt idx="3453">
                  <c:v>3.453</c:v>
                </c:pt>
                <c:pt idx="3454">
                  <c:v>3.454</c:v>
                </c:pt>
                <c:pt idx="3455">
                  <c:v>3.455</c:v>
                </c:pt>
                <c:pt idx="3456">
                  <c:v>3.455999999999999</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c:v>
                </c:pt>
                <c:pt idx="3801">
                  <c:v>3.801</c:v>
                </c:pt>
                <c:pt idx="3802">
                  <c:v>3.802</c:v>
                </c:pt>
                <c:pt idx="3803">
                  <c:v>3.803</c:v>
                </c:pt>
                <c:pt idx="3804">
                  <c:v>3.804</c:v>
                </c:pt>
                <c:pt idx="3805">
                  <c:v>3.805</c:v>
                </c:pt>
                <c:pt idx="3806">
                  <c:v>3.806</c:v>
                </c:pt>
                <c:pt idx="3807">
                  <c:v>3.807</c:v>
                </c:pt>
                <c:pt idx="3808">
                  <c:v>3.808</c:v>
                </c:pt>
                <c:pt idx="3809">
                  <c:v>3.809</c:v>
                </c:pt>
                <c:pt idx="3810">
                  <c:v>3.81</c:v>
                </c:pt>
                <c:pt idx="3811">
                  <c:v>3.810999999999999</c:v>
                </c:pt>
                <c:pt idx="3812">
                  <c:v>3.811999999999999</c:v>
                </c:pt>
                <c:pt idx="3813">
                  <c:v>3.813</c:v>
                </c:pt>
                <c:pt idx="3814">
                  <c:v>3.814</c:v>
                </c:pt>
                <c:pt idx="3815">
                  <c:v>3.814999999999999</c:v>
                </c:pt>
                <c:pt idx="3816">
                  <c:v>3.815999999999999</c:v>
                </c:pt>
                <c:pt idx="3817">
                  <c:v>3.817</c:v>
                </c:pt>
                <c:pt idx="3818">
                  <c:v>3.818</c:v>
                </c:pt>
                <c:pt idx="3819">
                  <c:v>3.818999999999999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3.830999999999999</c:v>
                </c:pt>
                <c:pt idx="3832">
                  <c:v>3.831999999999999</c:v>
                </c:pt>
                <c:pt idx="3833">
                  <c:v>3.833</c:v>
                </c:pt>
                <c:pt idx="3834">
                  <c:v>3.834</c:v>
                </c:pt>
                <c:pt idx="3835">
                  <c:v>3.834999999999999</c:v>
                </c:pt>
                <c:pt idx="3836">
                  <c:v>3.835999999999999</c:v>
                </c:pt>
                <c:pt idx="3837">
                  <c:v>3.837</c:v>
                </c:pt>
                <c:pt idx="3838">
                  <c:v>3.838</c:v>
                </c:pt>
                <c:pt idx="3839">
                  <c:v>3.838999999999999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3.850999999999999</c:v>
                </c:pt>
                <c:pt idx="3852">
                  <c:v>3.851999999999999</c:v>
                </c:pt>
                <c:pt idx="3853">
                  <c:v>3.853</c:v>
                </c:pt>
                <c:pt idx="3854">
                  <c:v>3.854</c:v>
                </c:pt>
                <c:pt idx="3855">
                  <c:v>3.854999999999999</c:v>
                </c:pt>
                <c:pt idx="3856">
                  <c:v>3.855999999999999</c:v>
                </c:pt>
                <c:pt idx="3857">
                  <c:v>3.857</c:v>
                </c:pt>
                <c:pt idx="3858">
                  <c:v>3.858</c:v>
                </c:pt>
                <c:pt idx="3859">
                  <c:v>3.858999999999999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3.871999999999999</c:v>
                </c:pt>
                <c:pt idx="3873">
                  <c:v>3.873</c:v>
                </c:pt>
                <c:pt idx="3874">
                  <c:v>3.874</c:v>
                </c:pt>
                <c:pt idx="3875">
                  <c:v>3.875</c:v>
                </c:pt>
                <c:pt idx="3876">
                  <c:v>3.875999999999999</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3.891999999999999</c:v>
                </c:pt>
                <c:pt idx="3893">
                  <c:v>3.893</c:v>
                </c:pt>
                <c:pt idx="3894">
                  <c:v>3.894</c:v>
                </c:pt>
                <c:pt idx="3895">
                  <c:v>3.895</c:v>
                </c:pt>
                <c:pt idx="3896">
                  <c:v>3.895999999999999</c:v>
                </c:pt>
                <c:pt idx="3897">
                  <c:v>3.897</c:v>
                </c:pt>
                <c:pt idx="3898">
                  <c:v>3.898</c:v>
                </c:pt>
                <c:pt idx="3899">
                  <c:v>3.899</c:v>
                </c:pt>
                <c:pt idx="3900">
                  <c:v>3.9</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3.911999999999999</c:v>
                </c:pt>
                <c:pt idx="3913">
                  <c:v>3.913</c:v>
                </c:pt>
                <c:pt idx="3914">
                  <c:v>3.914</c:v>
                </c:pt>
                <c:pt idx="3915">
                  <c:v>3.915</c:v>
                </c:pt>
                <c:pt idx="3916">
                  <c:v>3.915999999999999</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3.931999999999999</c:v>
                </c:pt>
                <c:pt idx="3933">
                  <c:v>3.933</c:v>
                </c:pt>
                <c:pt idx="3934">
                  <c:v>3.934</c:v>
                </c:pt>
                <c:pt idx="3935">
                  <c:v>3.935</c:v>
                </c:pt>
                <c:pt idx="3936">
                  <c:v>3.935999999999999</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3.951999999999999</c:v>
                </c:pt>
                <c:pt idx="3953">
                  <c:v>3.953</c:v>
                </c:pt>
                <c:pt idx="3954">
                  <c:v>3.954</c:v>
                </c:pt>
                <c:pt idx="3955">
                  <c:v>3.955</c:v>
                </c:pt>
                <c:pt idx="3956">
                  <c:v>3.955999999999999</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4.013999999999999</c:v>
                </c:pt>
                <c:pt idx="4015">
                  <c:v>4.015</c:v>
                </c:pt>
                <c:pt idx="4016">
                  <c:v>4.016</c:v>
                </c:pt>
                <c:pt idx="4017">
                  <c:v>4.016999999999999</c:v>
                </c:pt>
                <c:pt idx="4018">
                  <c:v>4.018</c:v>
                </c:pt>
                <c:pt idx="4019">
                  <c:v>4.019</c:v>
                </c:pt>
                <c:pt idx="4020">
                  <c:v>4.02</c:v>
                </c:pt>
                <c:pt idx="4021">
                  <c:v>4.021</c:v>
                </c:pt>
                <c:pt idx="4022">
                  <c:v>4.021999999999999</c:v>
                </c:pt>
                <c:pt idx="4023">
                  <c:v>4.023</c:v>
                </c:pt>
                <c:pt idx="4024">
                  <c:v>4.023999999999999</c:v>
                </c:pt>
                <c:pt idx="4025">
                  <c:v>4.024999999999999</c:v>
                </c:pt>
                <c:pt idx="4026">
                  <c:v>4.026</c:v>
                </c:pt>
                <c:pt idx="4027">
                  <c:v>4.026999999999999</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4.053999999999999</c:v>
                </c:pt>
                <c:pt idx="4055">
                  <c:v>4.055</c:v>
                </c:pt>
                <c:pt idx="4056">
                  <c:v>4.056</c:v>
                </c:pt>
                <c:pt idx="4057">
                  <c:v>4.056999999999999</c:v>
                </c:pt>
                <c:pt idx="4058">
                  <c:v>4.058</c:v>
                </c:pt>
                <c:pt idx="4059">
                  <c:v>4.059</c:v>
                </c:pt>
                <c:pt idx="4060">
                  <c:v>4.06</c:v>
                </c:pt>
                <c:pt idx="4061">
                  <c:v>4.061</c:v>
                </c:pt>
                <c:pt idx="4062">
                  <c:v>4.061999999999999</c:v>
                </c:pt>
                <c:pt idx="4063">
                  <c:v>4.063</c:v>
                </c:pt>
                <c:pt idx="4064">
                  <c:v>4.063999999999999</c:v>
                </c:pt>
                <c:pt idx="4065">
                  <c:v>4.064999999999999</c:v>
                </c:pt>
                <c:pt idx="4066">
                  <c:v>4.066</c:v>
                </c:pt>
                <c:pt idx="4067">
                  <c:v>4.066999999999999</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4.093999999999999</c:v>
                </c:pt>
                <c:pt idx="4095">
                  <c:v>4.095</c:v>
                </c:pt>
                <c:pt idx="4096">
                  <c:v>4.096</c:v>
                </c:pt>
                <c:pt idx="4097">
                  <c:v>4.097</c:v>
                </c:pt>
                <c:pt idx="4098">
                  <c:v>4.098</c:v>
                </c:pt>
                <c:pt idx="4099">
                  <c:v>4.099</c:v>
                </c:pt>
                <c:pt idx="4100">
                  <c:v>4.1</c:v>
                </c:pt>
                <c:pt idx="4101">
                  <c:v>4.101</c:v>
                </c:pt>
                <c:pt idx="4102">
                  <c:v>4.101999999999999</c:v>
                </c:pt>
                <c:pt idx="4103">
                  <c:v>4.103</c:v>
                </c:pt>
                <c:pt idx="4104">
                  <c:v>4.103999999999999</c:v>
                </c:pt>
                <c:pt idx="4105">
                  <c:v>4.105</c:v>
                </c:pt>
                <c:pt idx="4106">
                  <c:v>4.106</c:v>
                </c:pt>
                <c:pt idx="4107">
                  <c:v>4.106999999999999</c:v>
                </c:pt>
                <c:pt idx="4108">
                  <c:v>4.108</c:v>
                </c:pt>
                <c:pt idx="4109">
                  <c:v>4.109</c:v>
                </c:pt>
                <c:pt idx="4110">
                  <c:v>4.109999999999999</c:v>
                </c:pt>
                <c:pt idx="4111">
                  <c:v>4.111</c:v>
                </c:pt>
                <c:pt idx="4112">
                  <c:v>4.111999999999999</c:v>
                </c:pt>
                <c:pt idx="4113">
                  <c:v>4.113</c:v>
                </c:pt>
                <c:pt idx="4114">
                  <c:v>4.113999999999999</c:v>
                </c:pt>
                <c:pt idx="4115">
                  <c:v>4.114999999999999</c:v>
                </c:pt>
                <c:pt idx="4116">
                  <c:v>4.116</c:v>
                </c:pt>
                <c:pt idx="4117">
                  <c:v>4.116999999999999</c:v>
                </c:pt>
                <c:pt idx="4118">
                  <c:v>4.117999999999999</c:v>
                </c:pt>
                <c:pt idx="4119">
                  <c:v>4.119</c:v>
                </c:pt>
                <c:pt idx="4120">
                  <c:v>4.119999999999999</c:v>
                </c:pt>
                <c:pt idx="4121">
                  <c:v>4.121</c:v>
                </c:pt>
                <c:pt idx="4122">
                  <c:v>4.121999999999999</c:v>
                </c:pt>
                <c:pt idx="4123">
                  <c:v>4.122999999999999</c:v>
                </c:pt>
                <c:pt idx="4124">
                  <c:v>4.123999999999999</c:v>
                </c:pt>
                <c:pt idx="4125">
                  <c:v>4.124999999999999</c:v>
                </c:pt>
                <c:pt idx="4126">
                  <c:v>4.125999999999999</c:v>
                </c:pt>
                <c:pt idx="4127">
                  <c:v>4.126999999999999</c:v>
                </c:pt>
                <c:pt idx="4128">
                  <c:v>4.127999999999999</c:v>
                </c:pt>
                <c:pt idx="4129">
                  <c:v>4.129</c:v>
                </c:pt>
                <c:pt idx="4130">
                  <c:v>4.13</c:v>
                </c:pt>
                <c:pt idx="4131">
                  <c:v>4.131</c:v>
                </c:pt>
                <c:pt idx="4132">
                  <c:v>4.132</c:v>
                </c:pt>
                <c:pt idx="4133">
                  <c:v>4.133</c:v>
                </c:pt>
                <c:pt idx="4134">
                  <c:v>4.133999999999999</c:v>
                </c:pt>
                <c:pt idx="4135">
                  <c:v>4.135</c:v>
                </c:pt>
                <c:pt idx="4136">
                  <c:v>4.136</c:v>
                </c:pt>
                <c:pt idx="4137">
                  <c:v>4.137</c:v>
                </c:pt>
                <c:pt idx="4138">
                  <c:v>4.138</c:v>
                </c:pt>
                <c:pt idx="4139">
                  <c:v>4.139</c:v>
                </c:pt>
                <c:pt idx="4140">
                  <c:v>4.14</c:v>
                </c:pt>
                <c:pt idx="4141">
                  <c:v>4.141</c:v>
                </c:pt>
                <c:pt idx="4142">
                  <c:v>4.141999999999999</c:v>
                </c:pt>
                <c:pt idx="4143">
                  <c:v>4.143</c:v>
                </c:pt>
                <c:pt idx="4144">
                  <c:v>4.143999999999999</c:v>
                </c:pt>
                <c:pt idx="4145">
                  <c:v>4.145</c:v>
                </c:pt>
                <c:pt idx="4146">
                  <c:v>4.146</c:v>
                </c:pt>
                <c:pt idx="4147">
                  <c:v>4.146999999999999</c:v>
                </c:pt>
                <c:pt idx="4148">
                  <c:v>4.148</c:v>
                </c:pt>
                <c:pt idx="4149">
                  <c:v>4.149</c:v>
                </c:pt>
                <c:pt idx="4150">
                  <c:v>4.149999999999999</c:v>
                </c:pt>
                <c:pt idx="4151">
                  <c:v>4.151</c:v>
                </c:pt>
                <c:pt idx="4152">
                  <c:v>4.151999999999999</c:v>
                </c:pt>
                <c:pt idx="4153">
                  <c:v>4.153</c:v>
                </c:pt>
                <c:pt idx="4154">
                  <c:v>4.153999999999999</c:v>
                </c:pt>
                <c:pt idx="4155">
                  <c:v>4.154999999999999</c:v>
                </c:pt>
                <c:pt idx="4156">
                  <c:v>4.156</c:v>
                </c:pt>
                <c:pt idx="4157">
                  <c:v>4.156999999999999</c:v>
                </c:pt>
                <c:pt idx="4158">
                  <c:v>4.157999999999999</c:v>
                </c:pt>
                <c:pt idx="4159">
                  <c:v>4.159</c:v>
                </c:pt>
                <c:pt idx="4160">
                  <c:v>4.159999999999999</c:v>
                </c:pt>
                <c:pt idx="4161">
                  <c:v>4.161</c:v>
                </c:pt>
                <c:pt idx="4162">
                  <c:v>4.161999999999999</c:v>
                </c:pt>
                <c:pt idx="4163">
                  <c:v>4.162999999999999</c:v>
                </c:pt>
                <c:pt idx="4164">
                  <c:v>4.163999999999999</c:v>
                </c:pt>
                <c:pt idx="4165">
                  <c:v>4.164999999999999</c:v>
                </c:pt>
                <c:pt idx="4166">
                  <c:v>4.165999999999999</c:v>
                </c:pt>
                <c:pt idx="4167">
                  <c:v>4.166999999999999</c:v>
                </c:pt>
                <c:pt idx="4168">
                  <c:v>4.167999999999999</c:v>
                </c:pt>
                <c:pt idx="4169">
                  <c:v>4.169</c:v>
                </c:pt>
                <c:pt idx="4170">
                  <c:v>4.17</c:v>
                </c:pt>
                <c:pt idx="4171">
                  <c:v>4.171</c:v>
                </c:pt>
                <c:pt idx="4172">
                  <c:v>4.172</c:v>
                </c:pt>
                <c:pt idx="4173">
                  <c:v>4.173</c:v>
                </c:pt>
                <c:pt idx="4174">
                  <c:v>4.173999999999999</c:v>
                </c:pt>
                <c:pt idx="4175">
                  <c:v>4.175</c:v>
                </c:pt>
                <c:pt idx="4176">
                  <c:v>4.176</c:v>
                </c:pt>
                <c:pt idx="4177">
                  <c:v>4.177</c:v>
                </c:pt>
                <c:pt idx="4178">
                  <c:v>4.178</c:v>
                </c:pt>
                <c:pt idx="4179">
                  <c:v>4.179</c:v>
                </c:pt>
                <c:pt idx="4180">
                  <c:v>4.18</c:v>
                </c:pt>
                <c:pt idx="4181">
                  <c:v>4.181</c:v>
                </c:pt>
                <c:pt idx="4182">
                  <c:v>4.181999999999999</c:v>
                </c:pt>
                <c:pt idx="4183">
                  <c:v>4.183</c:v>
                </c:pt>
                <c:pt idx="4184">
                  <c:v>4.183999999999999</c:v>
                </c:pt>
                <c:pt idx="4185">
                  <c:v>4.185</c:v>
                </c:pt>
                <c:pt idx="4186">
                  <c:v>4.186</c:v>
                </c:pt>
                <c:pt idx="4187">
                  <c:v>4.186999999999999</c:v>
                </c:pt>
                <c:pt idx="4188">
                  <c:v>4.188</c:v>
                </c:pt>
                <c:pt idx="4189">
                  <c:v>4.189</c:v>
                </c:pt>
                <c:pt idx="4190">
                  <c:v>4.189999999999999</c:v>
                </c:pt>
                <c:pt idx="4191">
                  <c:v>4.191</c:v>
                </c:pt>
                <c:pt idx="4192">
                  <c:v>4.191999999999999</c:v>
                </c:pt>
                <c:pt idx="4193">
                  <c:v>4.193</c:v>
                </c:pt>
                <c:pt idx="4194">
                  <c:v>4.193999999999999</c:v>
                </c:pt>
                <c:pt idx="4195">
                  <c:v>4.194999999999999</c:v>
                </c:pt>
                <c:pt idx="4196">
                  <c:v>4.196</c:v>
                </c:pt>
                <c:pt idx="4197">
                  <c:v>4.196999999999999</c:v>
                </c:pt>
                <c:pt idx="4198">
                  <c:v>4.197999999999999</c:v>
                </c:pt>
                <c:pt idx="4199">
                  <c:v>4.199</c:v>
                </c:pt>
                <c:pt idx="4200">
                  <c:v>4.2</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4.223999999999999</c:v>
                </c:pt>
                <c:pt idx="4225">
                  <c:v>4.225</c:v>
                </c:pt>
                <c:pt idx="4226">
                  <c:v>4.226</c:v>
                </c:pt>
                <c:pt idx="4227">
                  <c:v>4.226999999999999</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4.263999999999999</c:v>
                </c:pt>
                <c:pt idx="4265">
                  <c:v>4.265</c:v>
                </c:pt>
                <c:pt idx="4266">
                  <c:v>4.266</c:v>
                </c:pt>
                <c:pt idx="4267">
                  <c:v>4.266999999999999</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c:v>
                </c:pt>
                <c:pt idx="4301">
                  <c:v>4.301</c:v>
                </c:pt>
                <c:pt idx="4302">
                  <c:v>4.302</c:v>
                </c:pt>
                <c:pt idx="4303">
                  <c:v>4.303</c:v>
                </c:pt>
                <c:pt idx="4304">
                  <c:v>4.303999999999999</c:v>
                </c:pt>
                <c:pt idx="4305">
                  <c:v>4.305</c:v>
                </c:pt>
                <c:pt idx="4306">
                  <c:v>4.306</c:v>
                </c:pt>
                <c:pt idx="4307">
                  <c:v>4.306999999999999</c:v>
                </c:pt>
                <c:pt idx="4308">
                  <c:v>4.308</c:v>
                </c:pt>
                <c:pt idx="4309">
                  <c:v>4.309</c:v>
                </c:pt>
                <c:pt idx="4310">
                  <c:v>4.31</c:v>
                </c:pt>
                <c:pt idx="4311">
                  <c:v>4.311</c:v>
                </c:pt>
                <c:pt idx="4312">
                  <c:v>4.311999999999999</c:v>
                </c:pt>
                <c:pt idx="4313">
                  <c:v>4.313</c:v>
                </c:pt>
                <c:pt idx="4314">
                  <c:v>4.313999999999999</c:v>
                </c:pt>
                <c:pt idx="4315">
                  <c:v>4.314999999999999</c:v>
                </c:pt>
                <c:pt idx="4316">
                  <c:v>4.316</c:v>
                </c:pt>
                <c:pt idx="4317">
                  <c:v>4.316999999999999</c:v>
                </c:pt>
                <c:pt idx="4318">
                  <c:v>4.318</c:v>
                </c:pt>
                <c:pt idx="4319">
                  <c:v>4.319</c:v>
                </c:pt>
                <c:pt idx="4320">
                  <c:v>4.319999999999999</c:v>
                </c:pt>
                <c:pt idx="4321">
                  <c:v>4.321</c:v>
                </c:pt>
                <c:pt idx="4322">
                  <c:v>4.321999999999999</c:v>
                </c:pt>
                <c:pt idx="4323">
                  <c:v>4.322999999999999</c:v>
                </c:pt>
                <c:pt idx="4324">
                  <c:v>4.323999999999999</c:v>
                </c:pt>
                <c:pt idx="4325">
                  <c:v>4.324999999999999</c:v>
                </c:pt>
                <c:pt idx="4326">
                  <c:v>4.326</c:v>
                </c:pt>
                <c:pt idx="4327">
                  <c:v>4.326999999999999</c:v>
                </c:pt>
                <c:pt idx="4328">
                  <c:v>4.327999999999999</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4.343999999999999</c:v>
                </c:pt>
                <c:pt idx="4345">
                  <c:v>4.345</c:v>
                </c:pt>
                <c:pt idx="4346">
                  <c:v>4.346</c:v>
                </c:pt>
                <c:pt idx="4347">
                  <c:v>4.346999999999999</c:v>
                </c:pt>
                <c:pt idx="4348">
                  <c:v>4.348</c:v>
                </c:pt>
                <c:pt idx="4349">
                  <c:v>4.349</c:v>
                </c:pt>
                <c:pt idx="4350">
                  <c:v>4.35</c:v>
                </c:pt>
                <c:pt idx="4351">
                  <c:v>4.351</c:v>
                </c:pt>
                <c:pt idx="4352">
                  <c:v>4.351999999999999</c:v>
                </c:pt>
                <c:pt idx="4353">
                  <c:v>4.353</c:v>
                </c:pt>
                <c:pt idx="4354">
                  <c:v>4.353999999999999</c:v>
                </c:pt>
                <c:pt idx="4355">
                  <c:v>4.354999999999999</c:v>
                </c:pt>
                <c:pt idx="4356">
                  <c:v>4.356</c:v>
                </c:pt>
                <c:pt idx="4357">
                  <c:v>4.356999999999999</c:v>
                </c:pt>
                <c:pt idx="4358">
                  <c:v>4.358</c:v>
                </c:pt>
                <c:pt idx="4359">
                  <c:v>4.359</c:v>
                </c:pt>
                <c:pt idx="4360">
                  <c:v>4.359999999999999</c:v>
                </c:pt>
                <c:pt idx="4361">
                  <c:v>4.361</c:v>
                </c:pt>
                <c:pt idx="4362">
                  <c:v>4.361999999999999</c:v>
                </c:pt>
                <c:pt idx="4363">
                  <c:v>4.362999999999999</c:v>
                </c:pt>
                <c:pt idx="4364">
                  <c:v>4.363999999999999</c:v>
                </c:pt>
                <c:pt idx="4365">
                  <c:v>4.364999999999999</c:v>
                </c:pt>
                <c:pt idx="4366">
                  <c:v>4.366</c:v>
                </c:pt>
                <c:pt idx="4367">
                  <c:v>4.366999999999999</c:v>
                </c:pt>
                <c:pt idx="4368">
                  <c:v>4.367999999999999</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4.383999999999999</c:v>
                </c:pt>
                <c:pt idx="4385">
                  <c:v>4.385</c:v>
                </c:pt>
                <c:pt idx="4386">
                  <c:v>4.386</c:v>
                </c:pt>
                <c:pt idx="4387">
                  <c:v>4.387</c:v>
                </c:pt>
                <c:pt idx="4388">
                  <c:v>4.388</c:v>
                </c:pt>
                <c:pt idx="4389">
                  <c:v>4.389</c:v>
                </c:pt>
                <c:pt idx="4390">
                  <c:v>4.39</c:v>
                </c:pt>
                <c:pt idx="4391">
                  <c:v>4.391</c:v>
                </c:pt>
                <c:pt idx="4392">
                  <c:v>4.391999999999999</c:v>
                </c:pt>
                <c:pt idx="4393">
                  <c:v>4.393</c:v>
                </c:pt>
                <c:pt idx="4394">
                  <c:v>4.393999999999999</c:v>
                </c:pt>
                <c:pt idx="4395">
                  <c:v>4.395</c:v>
                </c:pt>
                <c:pt idx="4396">
                  <c:v>4.396</c:v>
                </c:pt>
                <c:pt idx="4397">
                  <c:v>4.396999999999999</c:v>
                </c:pt>
                <c:pt idx="4398">
                  <c:v>4.398</c:v>
                </c:pt>
                <c:pt idx="4399">
                  <c:v>4.399</c:v>
                </c:pt>
                <c:pt idx="4400">
                  <c:v>4.4</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4.423999999999999</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4.463999999999999</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4.513999999999999</c:v>
                </c:pt>
                <c:pt idx="4515">
                  <c:v>4.515</c:v>
                </c:pt>
                <c:pt idx="4516">
                  <c:v>4.516</c:v>
                </c:pt>
                <c:pt idx="4517">
                  <c:v>4.516999999999999</c:v>
                </c:pt>
                <c:pt idx="4518">
                  <c:v>4.518</c:v>
                </c:pt>
                <c:pt idx="4519">
                  <c:v>4.519</c:v>
                </c:pt>
                <c:pt idx="4520">
                  <c:v>4.52</c:v>
                </c:pt>
                <c:pt idx="4521">
                  <c:v>4.521</c:v>
                </c:pt>
                <c:pt idx="4522">
                  <c:v>4.521999999999999</c:v>
                </c:pt>
                <c:pt idx="4523">
                  <c:v>4.523</c:v>
                </c:pt>
                <c:pt idx="4524">
                  <c:v>4.523999999999999</c:v>
                </c:pt>
                <c:pt idx="4525">
                  <c:v>4.524999999999999</c:v>
                </c:pt>
                <c:pt idx="4526">
                  <c:v>4.526</c:v>
                </c:pt>
                <c:pt idx="4527">
                  <c:v>4.526999999999999</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4.553999999999999</c:v>
                </c:pt>
                <c:pt idx="4555">
                  <c:v>4.555</c:v>
                </c:pt>
                <c:pt idx="4556">
                  <c:v>4.556</c:v>
                </c:pt>
                <c:pt idx="4557">
                  <c:v>4.556999999999999</c:v>
                </c:pt>
                <c:pt idx="4558">
                  <c:v>4.558</c:v>
                </c:pt>
                <c:pt idx="4559">
                  <c:v>4.559</c:v>
                </c:pt>
                <c:pt idx="4560">
                  <c:v>4.56</c:v>
                </c:pt>
                <c:pt idx="4561">
                  <c:v>4.561</c:v>
                </c:pt>
                <c:pt idx="4562">
                  <c:v>4.561999999999999</c:v>
                </c:pt>
                <c:pt idx="4563">
                  <c:v>4.563</c:v>
                </c:pt>
                <c:pt idx="4564">
                  <c:v>4.563999999999999</c:v>
                </c:pt>
                <c:pt idx="4565">
                  <c:v>4.564999999999999</c:v>
                </c:pt>
                <c:pt idx="4566">
                  <c:v>4.566</c:v>
                </c:pt>
                <c:pt idx="4567">
                  <c:v>4.566999999999999</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4.593999999999999</c:v>
                </c:pt>
                <c:pt idx="4595">
                  <c:v>4.595</c:v>
                </c:pt>
                <c:pt idx="4596">
                  <c:v>4.596</c:v>
                </c:pt>
                <c:pt idx="4597">
                  <c:v>4.597</c:v>
                </c:pt>
                <c:pt idx="4598">
                  <c:v>4.598</c:v>
                </c:pt>
                <c:pt idx="4599">
                  <c:v>4.599</c:v>
                </c:pt>
                <c:pt idx="4600">
                  <c:v>4.6</c:v>
                </c:pt>
                <c:pt idx="4601">
                  <c:v>4.601</c:v>
                </c:pt>
                <c:pt idx="4602">
                  <c:v>4.601999999999999</c:v>
                </c:pt>
                <c:pt idx="4603">
                  <c:v>4.603</c:v>
                </c:pt>
                <c:pt idx="4604">
                  <c:v>4.603999999999999</c:v>
                </c:pt>
                <c:pt idx="4605">
                  <c:v>4.604999999999999</c:v>
                </c:pt>
                <c:pt idx="4606">
                  <c:v>4.606</c:v>
                </c:pt>
                <c:pt idx="4607">
                  <c:v>4.606999999999999</c:v>
                </c:pt>
                <c:pt idx="4608">
                  <c:v>4.608</c:v>
                </c:pt>
                <c:pt idx="4609">
                  <c:v>4.609</c:v>
                </c:pt>
                <c:pt idx="4610">
                  <c:v>4.609999999999999</c:v>
                </c:pt>
                <c:pt idx="4611">
                  <c:v>4.611</c:v>
                </c:pt>
                <c:pt idx="4612">
                  <c:v>4.611999999999999</c:v>
                </c:pt>
                <c:pt idx="4613">
                  <c:v>4.612999999999999</c:v>
                </c:pt>
                <c:pt idx="4614">
                  <c:v>4.613999999999999</c:v>
                </c:pt>
                <c:pt idx="4615">
                  <c:v>4.614999999999999</c:v>
                </c:pt>
                <c:pt idx="4616">
                  <c:v>4.616</c:v>
                </c:pt>
                <c:pt idx="4617">
                  <c:v>4.616999999999999</c:v>
                </c:pt>
                <c:pt idx="4618">
                  <c:v>4.617999999999999</c:v>
                </c:pt>
                <c:pt idx="4619">
                  <c:v>4.619</c:v>
                </c:pt>
                <c:pt idx="4620">
                  <c:v>4.619999999999999</c:v>
                </c:pt>
                <c:pt idx="4621">
                  <c:v>4.620999999999999</c:v>
                </c:pt>
                <c:pt idx="4622">
                  <c:v>4.621999999999999</c:v>
                </c:pt>
                <c:pt idx="4623">
                  <c:v>4.622999999999999</c:v>
                </c:pt>
                <c:pt idx="4624">
                  <c:v>4.623999999999999</c:v>
                </c:pt>
                <c:pt idx="4625">
                  <c:v>4.624999999999999</c:v>
                </c:pt>
                <c:pt idx="4626">
                  <c:v>4.625999999999999</c:v>
                </c:pt>
                <c:pt idx="4627">
                  <c:v>4.626999999999999</c:v>
                </c:pt>
                <c:pt idx="4628">
                  <c:v>4.627999999999999</c:v>
                </c:pt>
                <c:pt idx="4629">
                  <c:v>4.628999999999998</c:v>
                </c:pt>
                <c:pt idx="4630">
                  <c:v>4.63</c:v>
                </c:pt>
                <c:pt idx="4631">
                  <c:v>4.631</c:v>
                </c:pt>
                <c:pt idx="4632">
                  <c:v>4.632</c:v>
                </c:pt>
                <c:pt idx="4633">
                  <c:v>4.633</c:v>
                </c:pt>
                <c:pt idx="4634">
                  <c:v>4.633999999999999</c:v>
                </c:pt>
                <c:pt idx="4635">
                  <c:v>4.635</c:v>
                </c:pt>
                <c:pt idx="4636">
                  <c:v>4.636</c:v>
                </c:pt>
                <c:pt idx="4637">
                  <c:v>4.636999999999999</c:v>
                </c:pt>
                <c:pt idx="4638">
                  <c:v>4.638</c:v>
                </c:pt>
                <c:pt idx="4639">
                  <c:v>4.639</c:v>
                </c:pt>
                <c:pt idx="4640">
                  <c:v>4.64</c:v>
                </c:pt>
                <c:pt idx="4641">
                  <c:v>4.641</c:v>
                </c:pt>
                <c:pt idx="4642">
                  <c:v>4.641999999999999</c:v>
                </c:pt>
                <c:pt idx="4643">
                  <c:v>4.643</c:v>
                </c:pt>
                <c:pt idx="4644">
                  <c:v>4.643999999999999</c:v>
                </c:pt>
                <c:pt idx="4645">
                  <c:v>4.644999999999998</c:v>
                </c:pt>
                <c:pt idx="4646">
                  <c:v>4.646</c:v>
                </c:pt>
                <c:pt idx="4647">
                  <c:v>4.646999999999999</c:v>
                </c:pt>
                <c:pt idx="4648">
                  <c:v>4.648</c:v>
                </c:pt>
                <c:pt idx="4649">
                  <c:v>4.649</c:v>
                </c:pt>
                <c:pt idx="4650">
                  <c:v>4.649999999999999</c:v>
                </c:pt>
                <c:pt idx="4651">
                  <c:v>4.651</c:v>
                </c:pt>
                <c:pt idx="4652">
                  <c:v>4.651999999999999</c:v>
                </c:pt>
                <c:pt idx="4653">
                  <c:v>4.652999999999998</c:v>
                </c:pt>
                <c:pt idx="4654">
                  <c:v>4.653999999999999</c:v>
                </c:pt>
                <c:pt idx="4655">
                  <c:v>4.654999999999999</c:v>
                </c:pt>
                <c:pt idx="4656">
                  <c:v>4.656</c:v>
                </c:pt>
                <c:pt idx="4657">
                  <c:v>4.656999999999999</c:v>
                </c:pt>
                <c:pt idx="4658">
                  <c:v>4.657999999999999</c:v>
                </c:pt>
                <c:pt idx="4659">
                  <c:v>4.659</c:v>
                </c:pt>
                <c:pt idx="4660">
                  <c:v>4.659999999999999</c:v>
                </c:pt>
                <c:pt idx="4661">
                  <c:v>4.660999999999998</c:v>
                </c:pt>
                <c:pt idx="4662">
                  <c:v>4.661999999999999</c:v>
                </c:pt>
                <c:pt idx="4663">
                  <c:v>4.662999999999999</c:v>
                </c:pt>
                <c:pt idx="4664">
                  <c:v>4.663999999999999</c:v>
                </c:pt>
                <c:pt idx="4665">
                  <c:v>4.664999999999999</c:v>
                </c:pt>
                <c:pt idx="4666">
                  <c:v>4.665999999999999</c:v>
                </c:pt>
                <c:pt idx="4667">
                  <c:v>4.666999999999999</c:v>
                </c:pt>
                <c:pt idx="4668">
                  <c:v>4.667999999999999</c:v>
                </c:pt>
                <c:pt idx="4669">
                  <c:v>4.668999999999998</c:v>
                </c:pt>
                <c:pt idx="4670">
                  <c:v>4.67</c:v>
                </c:pt>
                <c:pt idx="4671">
                  <c:v>4.671</c:v>
                </c:pt>
                <c:pt idx="4672">
                  <c:v>4.672</c:v>
                </c:pt>
                <c:pt idx="4673">
                  <c:v>4.673</c:v>
                </c:pt>
                <c:pt idx="4674">
                  <c:v>4.673999999999999</c:v>
                </c:pt>
                <c:pt idx="4675">
                  <c:v>4.675</c:v>
                </c:pt>
                <c:pt idx="4676">
                  <c:v>4.676</c:v>
                </c:pt>
                <c:pt idx="4677">
                  <c:v>4.677</c:v>
                </c:pt>
                <c:pt idx="4678">
                  <c:v>4.678</c:v>
                </c:pt>
                <c:pt idx="4679">
                  <c:v>4.679</c:v>
                </c:pt>
                <c:pt idx="4680">
                  <c:v>4.68</c:v>
                </c:pt>
                <c:pt idx="4681">
                  <c:v>4.681</c:v>
                </c:pt>
                <c:pt idx="4682">
                  <c:v>4.681999999999999</c:v>
                </c:pt>
                <c:pt idx="4683">
                  <c:v>4.683</c:v>
                </c:pt>
                <c:pt idx="4684">
                  <c:v>4.683999999999999</c:v>
                </c:pt>
                <c:pt idx="4685">
                  <c:v>4.685</c:v>
                </c:pt>
                <c:pt idx="4686">
                  <c:v>4.686</c:v>
                </c:pt>
                <c:pt idx="4687">
                  <c:v>4.686999999999999</c:v>
                </c:pt>
                <c:pt idx="4688">
                  <c:v>4.688</c:v>
                </c:pt>
                <c:pt idx="4689">
                  <c:v>4.689</c:v>
                </c:pt>
                <c:pt idx="4690">
                  <c:v>4.689999999999999</c:v>
                </c:pt>
                <c:pt idx="4691">
                  <c:v>4.691</c:v>
                </c:pt>
                <c:pt idx="4692">
                  <c:v>4.691999999999999</c:v>
                </c:pt>
                <c:pt idx="4693">
                  <c:v>4.693</c:v>
                </c:pt>
                <c:pt idx="4694">
                  <c:v>4.693999999999999</c:v>
                </c:pt>
                <c:pt idx="4695">
                  <c:v>4.694999999999999</c:v>
                </c:pt>
                <c:pt idx="4696">
                  <c:v>4.696</c:v>
                </c:pt>
                <c:pt idx="4697">
                  <c:v>4.696999999999999</c:v>
                </c:pt>
                <c:pt idx="4698">
                  <c:v>4.697999999999999</c:v>
                </c:pt>
                <c:pt idx="4699">
                  <c:v>4.699</c:v>
                </c:pt>
                <c:pt idx="4700">
                  <c:v>4.7</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4.713999999999999</c:v>
                </c:pt>
                <c:pt idx="4715">
                  <c:v>4.715</c:v>
                </c:pt>
                <c:pt idx="4716">
                  <c:v>4.716</c:v>
                </c:pt>
                <c:pt idx="4717">
                  <c:v>4.717</c:v>
                </c:pt>
                <c:pt idx="4718">
                  <c:v>4.718</c:v>
                </c:pt>
                <c:pt idx="4719">
                  <c:v>4.719</c:v>
                </c:pt>
                <c:pt idx="4720">
                  <c:v>4.72</c:v>
                </c:pt>
                <c:pt idx="4721">
                  <c:v>4.721</c:v>
                </c:pt>
                <c:pt idx="4722">
                  <c:v>4.721999999999999</c:v>
                </c:pt>
                <c:pt idx="4723">
                  <c:v>4.723</c:v>
                </c:pt>
                <c:pt idx="4724">
                  <c:v>4.723999999999999</c:v>
                </c:pt>
                <c:pt idx="4725">
                  <c:v>4.725</c:v>
                </c:pt>
                <c:pt idx="4726">
                  <c:v>4.726</c:v>
                </c:pt>
                <c:pt idx="4727">
                  <c:v>4.726999999999999</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4.753999999999999</c:v>
                </c:pt>
                <c:pt idx="4755">
                  <c:v>4.755</c:v>
                </c:pt>
                <c:pt idx="4756">
                  <c:v>4.756</c:v>
                </c:pt>
                <c:pt idx="4757">
                  <c:v>4.757</c:v>
                </c:pt>
                <c:pt idx="4758">
                  <c:v>4.758</c:v>
                </c:pt>
                <c:pt idx="4759">
                  <c:v>4.759</c:v>
                </c:pt>
                <c:pt idx="4760">
                  <c:v>4.76</c:v>
                </c:pt>
                <c:pt idx="4761">
                  <c:v>4.761</c:v>
                </c:pt>
                <c:pt idx="4762">
                  <c:v>4.761999999999999</c:v>
                </c:pt>
                <c:pt idx="4763">
                  <c:v>4.763</c:v>
                </c:pt>
                <c:pt idx="4764">
                  <c:v>4.763999999999999</c:v>
                </c:pt>
                <c:pt idx="4765">
                  <c:v>4.765</c:v>
                </c:pt>
                <c:pt idx="4766">
                  <c:v>4.766</c:v>
                </c:pt>
                <c:pt idx="4767">
                  <c:v>4.766999999999999</c:v>
                </c:pt>
                <c:pt idx="4768">
                  <c:v>4.768</c:v>
                </c:pt>
                <c:pt idx="4769">
                  <c:v>4.769</c:v>
                </c:pt>
                <c:pt idx="4770">
                  <c:v>4.769999999999999</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c:v>
                </c:pt>
                <c:pt idx="4801">
                  <c:v>4.801</c:v>
                </c:pt>
                <c:pt idx="4802">
                  <c:v>4.802</c:v>
                </c:pt>
                <c:pt idx="4803">
                  <c:v>4.803</c:v>
                </c:pt>
                <c:pt idx="4804">
                  <c:v>4.803999999999999</c:v>
                </c:pt>
                <c:pt idx="4805">
                  <c:v>4.805</c:v>
                </c:pt>
                <c:pt idx="4806">
                  <c:v>4.806</c:v>
                </c:pt>
                <c:pt idx="4807">
                  <c:v>4.806999999999999</c:v>
                </c:pt>
                <c:pt idx="4808">
                  <c:v>4.808</c:v>
                </c:pt>
                <c:pt idx="4809">
                  <c:v>4.809</c:v>
                </c:pt>
                <c:pt idx="4810">
                  <c:v>4.81</c:v>
                </c:pt>
                <c:pt idx="4811">
                  <c:v>4.811</c:v>
                </c:pt>
                <c:pt idx="4812">
                  <c:v>4.811999999999999</c:v>
                </c:pt>
                <c:pt idx="4813">
                  <c:v>4.813</c:v>
                </c:pt>
                <c:pt idx="4814">
                  <c:v>4.813999999999999</c:v>
                </c:pt>
                <c:pt idx="4815">
                  <c:v>4.814999999999999</c:v>
                </c:pt>
                <c:pt idx="4816">
                  <c:v>4.816</c:v>
                </c:pt>
                <c:pt idx="4817">
                  <c:v>4.816999999999999</c:v>
                </c:pt>
                <c:pt idx="4818">
                  <c:v>4.818</c:v>
                </c:pt>
                <c:pt idx="4819">
                  <c:v>4.819</c:v>
                </c:pt>
                <c:pt idx="4820">
                  <c:v>4.819999999999999</c:v>
                </c:pt>
                <c:pt idx="4821">
                  <c:v>4.821</c:v>
                </c:pt>
                <c:pt idx="4822">
                  <c:v>4.821999999999999</c:v>
                </c:pt>
                <c:pt idx="4823">
                  <c:v>4.822999999999999</c:v>
                </c:pt>
                <c:pt idx="4824">
                  <c:v>4.823999999999999</c:v>
                </c:pt>
                <c:pt idx="4825">
                  <c:v>4.824999999999999</c:v>
                </c:pt>
                <c:pt idx="4826">
                  <c:v>4.826</c:v>
                </c:pt>
                <c:pt idx="4827">
                  <c:v>4.826999999999999</c:v>
                </c:pt>
                <c:pt idx="4828">
                  <c:v>4.827999999999999</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4.843999999999999</c:v>
                </c:pt>
                <c:pt idx="4845">
                  <c:v>4.845</c:v>
                </c:pt>
                <c:pt idx="4846">
                  <c:v>4.846</c:v>
                </c:pt>
                <c:pt idx="4847">
                  <c:v>4.846999999999999</c:v>
                </c:pt>
                <c:pt idx="4848">
                  <c:v>4.848</c:v>
                </c:pt>
                <c:pt idx="4849">
                  <c:v>4.849</c:v>
                </c:pt>
                <c:pt idx="4850">
                  <c:v>4.85</c:v>
                </c:pt>
                <c:pt idx="4851">
                  <c:v>4.851</c:v>
                </c:pt>
                <c:pt idx="4852">
                  <c:v>4.851999999999999</c:v>
                </c:pt>
                <c:pt idx="4853">
                  <c:v>4.853</c:v>
                </c:pt>
                <c:pt idx="4854">
                  <c:v>4.853999999999999</c:v>
                </c:pt>
                <c:pt idx="4855">
                  <c:v>4.854999999999999</c:v>
                </c:pt>
                <c:pt idx="4856">
                  <c:v>4.856</c:v>
                </c:pt>
                <c:pt idx="4857">
                  <c:v>4.856999999999999</c:v>
                </c:pt>
                <c:pt idx="4858">
                  <c:v>4.858</c:v>
                </c:pt>
                <c:pt idx="4859">
                  <c:v>4.859</c:v>
                </c:pt>
                <c:pt idx="4860">
                  <c:v>4.859999999999999</c:v>
                </c:pt>
                <c:pt idx="4861">
                  <c:v>4.861</c:v>
                </c:pt>
                <c:pt idx="4862">
                  <c:v>4.861999999999999</c:v>
                </c:pt>
                <c:pt idx="4863">
                  <c:v>4.862999999999999</c:v>
                </c:pt>
                <c:pt idx="4864">
                  <c:v>4.863999999999999</c:v>
                </c:pt>
                <c:pt idx="4865">
                  <c:v>4.864999999999999</c:v>
                </c:pt>
                <c:pt idx="4866">
                  <c:v>4.866</c:v>
                </c:pt>
                <c:pt idx="4867">
                  <c:v>4.866999999999999</c:v>
                </c:pt>
                <c:pt idx="4868">
                  <c:v>4.867999999999999</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4.883999999999999</c:v>
                </c:pt>
                <c:pt idx="4885">
                  <c:v>4.885</c:v>
                </c:pt>
                <c:pt idx="4886">
                  <c:v>4.886</c:v>
                </c:pt>
                <c:pt idx="4887">
                  <c:v>4.887</c:v>
                </c:pt>
                <c:pt idx="4888">
                  <c:v>4.888</c:v>
                </c:pt>
                <c:pt idx="4889">
                  <c:v>4.889</c:v>
                </c:pt>
                <c:pt idx="4890">
                  <c:v>4.89</c:v>
                </c:pt>
                <c:pt idx="4891">
                  <c:v>4.891</c:v>
                </c:pt>
                <c:pt idx="4892">
                  <c:v>4.891999999999999</c:v>
                </c:pt>
                <c:pt idx="4893">
                  <c:v>4.893</c:v>
                </c:pt>
                <c:pt idx="4894">
                  <c:v>4.893999999999999</c:v>
                </c:pt>
                <c:pt idx="4895">
                  <c:v>4.895</c:v>
                </c:pt>
                <c:pt idx="4896">
                  <c:v>4.896</c:v>
                </c:pt>
                <c:pt idx="4897">
                  <c:v>4.896999999999999</c:v>
                </c:pt>
                <c:pt idx="4898">
                  <c:v>4.898</c:v>
                </c:pt>
                <c:pt idx="4899">
                  <c:v>4.899</c:v>
                </c:pt>
                <c:pt idx="4900">
                  <c:v>4.9</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4.923999999999999</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4.963999999999999</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5.013999999999999</c:v>
                </c:pt>
                <c:pt idx="5015">
                  <c:v>5.015</c:v>
                </c:pt>
                <c:pt idx="5016">
                  <c:v>5.016</c:v>
                </c:pt>
                <c:pt idx="5017">
                  <c:v>5.016999999999999</c:v>
                </c:pt>
                <c:pt idx="5018">
                  <c:v>5.018</c:v>
                </c:pt>
                <c:pt idx="5019">
                  <c:v>5.019</c:v>
                </c:pt>
                <c:pt idx="5020">
                  <c:v>5.02</c:v>
                </c:pt>
                <c:pt idx="5021">
                  <c:v>5.021</c:v>
                </c:pt>
                <c:pt idx="5022">
                  <c:v>5.021999999999999</c:v>
                </c:pt>
                <c:pt idx="5023">
                  <c:v>5.023</c:v>
                </c:pt>
                <c:pt idx="5024">
                  <c:v>5.023999999999999</c:v>
                </c:pt>
                <c:pt idx="5025">
                  <c:v>5.024999999999999</c:v>
                </c:pt>
                <c:pt idx="5026">
                  <c:v>5.026</c:v>
                </c:pt>
                <c:pt idx="5027">
                  <c:v>5.026999999999999</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5.053999999999999</c:v>
                </c:pt>
                <c:pt idx="5055">
                  <c:v>5.055</c:v>
                </c:pt>
                <c:pt idx="5056">
                  <c:v>5.056</c:v>
                </c:pt>
                <c:pt idx="5057">
                  <c:v>5.056999999999999</c:v>
                </c:pt>
                <c:pt idx="5058">
                  <c:v>5.058</c:v>
                </c:pt>
                <c:pt idx="5059">
                  <c:v>5.059</c:v>
                </c:pt>
                <c:pt idx="5060">
                  <c:v>5.06</c:v>
                </c:pt>
                <c:pt idx="5061">
                  <c:v>5.061</c:v>
                </c:pt>
                <c:pt idx="5062">
                  <c:v>5.061999999999999</c:v>
                </c:pt>
                <c:pt idx="5063">
                  <c:v>5.063</c:v>
                </c:pt>
                <c:pt idx="5064">
                  <c:v>5.063999999999999</c:v>
                </c:pt>
                <c:pt idx="5065">
                  <c:v>5.064999999999999</c:v>
                </c:pt>
                <c:pt idx="5066">
                  <c:v>5.066</c:v>
                </c:pt>
                <c:pt idx="5067">
                  <c:v>5.066999999999999</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5.093999999999999</c:v>
                </c:pt>
                <c:pt idx="5095">
                  <c:v>5.095</c:v>
                </c:pt>
                <c:pt idx="5096">
                  <c:v>5.096</c:v>
                </c:pt>
                <c:pt idx="5097">
                  <c:v>5.097</c:v>
                </c:pt>
                <c:pt idx="5098">
                  <c:v>5.098</c:v>
                </c:pt>
                <c:pt idx="5099">
                  <c:v>5.099</c:v>
                </c:pt>
                <c:pt idx="5100">
                  <c:v>5.1</c:v>
                </c:pt>
                <c:pt idx="5101">
                  <c:v>5.101</c:v>
                </c:pt>
                <c:pt idx="5102">
                  <c:v>5.101999999999999</c:v>
                </c:pt>
                <c:pt idx="5103">
                  <c:v>5.103</c:v>
                </c:pt>
                <c:pt idx="5104">
                  <c:v>5.103999999999999</c:v>
                </c:pt>
                <c:pt idx="5105">
                  <c:v>5.105</c:v>
                </c:pt>
                <c:pt idx="5106">
                  <c:v>5.106</c:v>
                </c:pt>
                <c:pt idx="5107">
                  <c:v>5.106999999999999</c:v>
                </c:pt>
                <c:pt idx="5108">
                  <c:v>5.108</c:v>
                </c:pt>
                <c:pt idx="5109">
                  <c:v>5.109</c:v>
                </c:pt>
                <c:pt idx="5110">
                  <c:v>5.109999999999999</c:v>
                </c:pt>
                <c:pt idx="5111">
                  <c:v>5.111</c:v>
                </c:pt>
                <c:pt idx="5112">
                  <c:v>5.111999999999999</c:v>
                </c:pt>
                <c:pt idx="5113">
                  <c:v>5.113</c:v>
                </c:pt>
                <c:pt idx="5114">
                  <c:v>5.113999999999999</c:v>
                </c:pt>
                <c:pt idx="5115">
                  <c:v>5.114999999999999</c:v>
                </c:pt>
                <c:pt idx="5116">
                  <c:v>5.116</c:v>
                </c:pt>
                <c:pt idx="5117">
                  <c:v>5.116999999999999</c:v>
                </c:pt>
                <c:pt idx="5118">
                  <c:v>5.117999999999999</c:v>
                </c:pt>
                <c:pt idx="5119">
                  <c:v>5.119</c:v>
                </c:pt>
                <c:pt idx="5120">
                  <c:v>5.119999999999999</c:v>
                </c:pt>
                <c:pt idx="5121">
                  <c:v>5.121</c:v>
                </c:pt>
                <c:pt idx="5122">
                  <c:v>5.121999999999999</c:v>
                </c:pt>
                <c:pt idx="5123">
                  <c:v>5.122999999999999</c:v>
                </c:pt>
                <c:pt idx="5124">
                  <c:v>5.123999999999999</c:v>
                </c:pt>
                <c:pt idx="5125">
                  <c:v>5.124999999999999</c:v>
                </c:pt>
                <c:pt idx="5126">
                  <c:v>5.125999999999999</c:v>
                </c:pt>
                <c:pt idx="5127">
                  <c:v>5.126999999999999</c:v>
                </c:pt>
                <c:pt idx="5128">
                  <c:v>5.127999999999999</c:v>
                </c:pt>
                <c:pt idx="5129">
                  <c:v>5.129</c:v>
                </c:pt>
                <c:pt idx="5130">
                  <c:v>5.13</c:v>
                </c:pt>
                <c:pt idx="5131">
                  <c:v>5.131</c:v>
                </c:pt>
                <c:pt idx="5132">
                  <c:v>5.132</c:v>
                </c:pt>
                <c:pt idx="5133">
                  <c:v>5.133</c:v>
                </c:pt>
                <c:pt idx="5134">
                  <c:v>5.133999999999999</c:v>
                </c:pt>
                <c:pt idx="5135">
                  <c:v>5.135</c:v>
                </c:pt>
                <c:pt idx="5136">
                  <c:v>5.136</c:v>
                </c:pt>
                <c:pt idx="5137">
                  <c:v>5.137</c:v>
                </c:pt>
                <c:pt idx="5138">
                  <c:v>5.138</c:v>
                </c:pt>
                <c:pt idx="5139">
                  <c:v>5.139</c:v>
                </c:pt>
                <c:pt idx="5140">
                  <c:v>5.14</c:v>
                </c:pt>
                <c:pt idx="5141">
                  <c:v>5.141</c:v>
                </c:pt>
                <c:pt idx="5142">
                  <c:v>5.141999999999999</c:v>
                </c:pt>
                <c:pt idx="5143">
                  <c:v>5.143</c:v>
                </c:pt>
                <c:pt idx="5144">
                  <c:v>5.143999999999999</c:v>
                </c:pt>
                <c:pt idx="5145">
                  <c:v>5.145</c:v>
                </c:pt>
                <c:pt idx="5146">
                  <c:v>5.146</c:v>
                </c:pt>
                <c:pt idx="5147">
                  <c:v>5.146999999999999</c:v>
                </c:pt>
                <c:pt idx="5148">
                  <c:v>5.148</c:v>
                </c:pt>
                <c:pt idx="5149">
                  <c:v>5.149</c:v>
                </c:pt>
                <c:pt idx="5150">
                  <c:v>5.149999999999999</c:v>
                </c:pt>
                <c:pt idx="5151">
                  <c:v>5.151</c:v>
                </c:pt>
                <c:pt idx="5152">
                  <c:v>5.151999999999999</c:v>
                </c:pt>
                <c:pt idx="5153">
                  <c:v>5.153</c:v>
                </c:pt>
                <c:pt idx="5154">
                  <c:v>5.153999999999999</c:v>
                </c:pt>
                <c:pt idx="5155">
                  <c:v>5.154999999999999</c:v>
                </c:pt>
                <c:pt idx="5156">
                  <c:v>5.156</c:v>
                </c:pt>
                <c:pt idx="5157">
                  <c:v>5.156999999999999</c:v>
                </c:pt>
                <c:pt idx="5158">
                  <c:v>5.157999999999999</c:v>
                </c:pt>
                <c:pt idx="5159">
                  <c:v>5.159</c:v>
                </c:pt>
                <c:pt idx="5160">
                  <c:v>5.159999999999999</c:v>
                </c:pt>
                <c:pt idx="5161">
                  <c:v>5.161</c:v>
                </c:pt>
                <c:pt idx="5162">
                  <c:v>5.161999999999999</c:v>
                </c:pt>
                <c:pt idx="5163">
                  <c:v>5.162999999999999</c:v>
                </c:pt>
                <c:pt idx="5164">
                  <c:v>5.163999999999999</c:v>
                </c:pt>
                <c:pt idx="5165">
                  <c:v>5.164999999999999</c:v>
                </c:pt>
                <c:pt idx="5166">
                  <c:v>5.165999999999999</c:v>
                </c:pt>
                <c:pt idx="5167">
                  <c:v>5.166999999999999</c:v>
                </c:pt>
                <c:pt idx="5168">
                  <c:v>5.167999999999999</c:v>
                </c:pt>
                <c:pt idx="5169">
                  <c:v>5.169</c:v>
                </c:pt>
                <c:pt idx="5170">
                  <c:v>5.17</c:v>
                </c:pt>
                <c:pt idx="5171">
                  <c:v>5.171</c:v>
                </c:pt>
                <c:pt idx="5172">
                  <c:v>5.172</c:v>
                </c:pt>
                <c:pt idx="5173">
                  <c:v>5.173</c:v>
                </c:pt>
                <c:pt idx="5174">
                  <c:v>5.173999999999999</c:v>
                </c:pt>
                <c:pt idx="5175">
                  <c:v>5.175</c:v>
                </c:pt>
                <c:pt idx="5176">
                  <c:v>5.176</c:v>
                </c:pt>
                <c:pt idx="5177">
                  <c:v>5.177</c:v>
                </c:pt>
                <c:pt idx="5178">
                  <c:v>5.178</c:v>
                </c:pt>
                <c:pt idx="5179">
                  <c:v>5.179</c:v>
                </c:pt>
                <c:pt idx="5180">
                  <c:v>5.18</c:v>
                </c:pt>
                <c:pt idx="5181">
                  <c:v>5.181</c:v>
                </c:pt>
                <c:pt idx="5182">
                  <c:v>5.181999999999999</c:v>
                </c:pt>
                <c:pt idx="5183">
                  <c:v>5.183</c:v>
                </c:pt>
                <c:pt idx="5184">
                  <c:v>5.183999999999999</c:v>
                </c:pt>
                <c:pt idx="5185">
                  <c:v>5.185</c:v>
                </c:pt>
                <c:pt idx="5186">
                  <c:v>5.186</c:v>
                </c:pt>
                <c:pt idx="5187">
                  <c:v>5.186999999999999</c:v>
                </c:pt>
                <c:pt idx="5188">
                  <c:v>5.188</c:v>
                </c:pt>
                <c:pt idx="5189">
                  <c:v>5.189</c:v>
                </c:pt>
                <c:pt idx="5190">
                  <c:v>5.189999999999999</c:v>
                </c:pt>
                <c:pt idx="5191">
                  <c:v>5.191</c:v>
                </c:pt>
                <c:pt idx="5192">
                  <c:v>5.191999999999999</c:v>
                </c:pt>
                <c:pt idx="5193">
                  <c:v>5.193</c:v>
                </c:pt>
                <c:pt idx="5194">
                  <c:v>5.193999999999999</c:v>
                </c:pt>
                <c:pt idx="5195">
                  <c:v>5.194999999999999</c:v>
                </c:pt>
                <c:pt idx="5196">
                  <c:v>5.196</c:v>
                </c:pt>
                <c:pt idx="5197">
                  <c:v>5.196999999999999</c:v>
                </c:pt>
                <c:pt idx="5198">
                  <c:v>5.197999999999999</c:v>
                </c:pt>
                <c:pt idx="5199">
                  <c:v>5.199</c:v>
                </c:pt>
                <c:pt idx="5200">
                  <c:v>5.2</c:v>
                </c:pt>
                <c:pt idx="5201">
                  <c:v>5.201</c:v>
                </c:pt>
                <c:pt idx="5202">
                  <c:v>5.202</c:v>
                </c:pt>
                <c:pt idx="5203">
                  <c:v>5.203</c:v>
                </c:pt>
                <c:pt idx="5204">
                  <c:v>5.204</c:v>
                </c:pt>
                <c:pt idx="5205">
                  <c:v>5.205</c:v>
                </c:pt>
                <c:pt idx="5206">
                  <c:v>5.206</c:v>
                </c:pt>
                <c:pt idx="5207">
                  <c:v>5.207</c:v>
                </c:pt>
                <c:pt idx="5208">
                  <c:v>5.208</c:v>
                </c:pt>
                <c:pt idx="5209">
                  <c:v>5.209</c:v>
                </c:pt>
                <c:pt idx="5210">
                  <c:v>5.21</c:v>
                </c:pt>
                <c:pt idx="5211">
                  <c:v>5.211</c:v>
                </c:pt>
                <c:pt idx="5212">
                  <c:v>5.212</c:v>
                </c:pt>
                <c:pt idx="5213">
                  <c:v>5.213</c:v>
                </c:pt>
                <c:pt idx="5214">
                  <c:v>5.214</c:v>
                </c:pt>
                <c:pt idx="5215">
                  <c:v>5.215</c:v>
                </c:pt>
                <c:pt idx="5216">
                  <c:v>5.216</c:v>
                </c:pt>
                <c:pt idx="5217">
                  <c:v>5.217</c:v>
                </c:pt>
                <c:pt idx="5218">
                  <c:v>5.218</c:v>
                </c:pt>
                <c:pt idx="5219">
                  <c:v>5.219</c:v>
                </c:pt>
                <c:pt idx="5220">
                  <c:v>5.22</c:v>
                </c:pt>
                <c:pt idx="5221">
                  <c:v>5.221</c:v>
                </c:pt>
                <c:pt idx="5222">
                  <c:v>5.222</c:v>
                </c:pt>
                <c:pt idx="5223">
                  <c:v>5.223</c:v>
                </c:pt>
                <c:pt idx="5224">
                  <c:v>5.223999999999999</c:v>
                </c:pt>
                <c:pt idx="5225">
                  <c:v>5.225</c:v>
                </c:pt>
                <c:pt idx="5226">
                  <c:v>5.226</c:v>
                </c:pt>
                <c:pt idx="5227">
                  <c:v>5.226999999999999</c:v>
                </c:pt>
                <c:pt idx="5228">
                  <c:v>5.228</c:v>
                </c:pt>
                <c:pt idx="5229">
                  <c:v>5.229</c:v>
                </c:pt>
                <c:pt idx="5230">
                  <c:v>5.23</c:v>
                </c:pt>
                <c:pt idx="5231">
                  <c:v>5.231</c:v>
                </c:pt>
                <c:pt idx="5232">
                  <c:v>5.232</c:v>
                </c:pt>
                <c:pt idx="5233">
                  <c:v>5.233</c:v>
                </c:pt>
                <c:pt idx="5234">
                  <c:v>5.234</c:v>
                </c:pt>
                <c:pt idx="5235">
                  <c:v>5.235</c:v>
                </c:pt>
                <c:pt idx="5236">
                  <c:v>5.236</c:v>
                </c:pt>
                <c:pt idx="5237">
                  <c:v>5.237</c:v>
                </c:pt>
                <c:pt idx="5238">
                  <c:v>5.238</c:v>
                </c:pt>
                <c:pt idx="5239">
                  <c:v>5.239</c:v>
                </c:pt>
                <c:pt idx="5240">
                  <c:v>5.24</c:v>
                </c:pt>
                <c:pt idx="5241">
                  <c:v>5.241</c:v>
                </c:pt>
                <c:pt idx="5242">
                  <c:v>5.242</c:v>
                </c:pt>
                <c:pt idx="5243">
                  <c:v>5.243</c:v>
                </c:pt>
                <c:pt idx="5244">
                  <c:v>5.244</c:v>
                </c:pt>
                <c:pt idx="5245">
                  <c:v>5.245</c:v>
                </c:pt>
                <c:pt idx="5246">
                  <c:v>5.246</c:v>
                </c:pt>
                <c:pt idx="5247">
                  <c:v>5.247</c:v>
                </c:pt>
                <c:pt idx="5248">
                  <c:v>5.248</c:v>
                </c:pt>
                <c:pt idx="5249">
                  <c:v>5.249</c:v>
                </c:pt>
                <c:pt idx="5250">
                  <c:v>5.25</c:v>
                </c:pt>
                <c:pt idx="5251">
                  <c:v>5.251</c:v>
                </c:pt>
                <c:pt idx="5252">
                  <c:v>5.252</c:v>
                </c:pt>
                <c:pt idx="5253">
                  <c:v>5.253</c:v>
                </c:pt>
                <c:pt idx="5254">
                  <c:v>5.254</c:v>
                </c:pt>
                <c:pt idx="5255">
                  <c:v>5.255</c:v>
                </c:pt>
                <c:pt idx="5256">
                  <c:v>5.256</c:v>
                </c:pt>
                <c:pt idx="5257">
                  <c:v>5.257</c:v>
                </c:pt>
                <c:pt idx="5258">
                  <c:v>5.258</c:v>
                </c:pt>
                <c:pt idx="5259">
                  <c:v>5.259</c:v>
                </c:pt>
                <c:pt idx="5260">
                  <c:v>5.26</c:v>
                </c:pt>
                <c:pt idx="5261">
                  <c:v>5.261</c:v>
                </c:pt>
                <c:pt idx="5262">
                  <c:v>5.262</c:v>
                </c:pt>
                <c:pt idx="5263">
                  <c:v>5.263</c:v>
                </c:pt>
                <c:pt idx="5264">
                  <c:v>5.263999999999999</c:v>
                </c:pt>
                <c:pt idx="5265">
                  <c:v>5.265</c:v>
                </c:pt>
                <c:pt idx="5266">
                  <c:v>5.266</c:v>
                </c:pt>
                <c:pt idx="5267">
                  <c:v>5.266999999999999</c:v>
                </c:pt>
                <c:pt idx="5268">
                  <c:v>5.268</c:v>
                </c:pt>
                <c:pt idx="5269">
                  <c:v>5.269</c:v>
                </c:pt>
                <c:pt idx="5270">
                  <c:v>5.27</c:v>
                </c:pt>
                <c:pt idx="5271">
                  <c:v>5.271</c:v>
                </c:pt>
                <c:pt idx="5272">
                  <c:v>5.272</c:v>
                </c:pt>
                <c:pt idx="5273">
                  <c:v>5.273</c:v>
                </c:pt>
                <c:pt idx="5274">
                  <c:v>5.274</c:v>
                </c:pt>
                <c:pt idx="5275">
                  <c:v>5.275</c:v>
                </c:pt>
                <c:pt idx="5276">
                  <c:v>5.276</c:v>
                </c:pt>
                <c:pt idx="5277">
                  <c:v>5.277</c:v>
                </c:pt>
                <c:pt idx="5278">
                  <c:v>5.278</c:v>
                </c:pt>
                <c:pt idx="5279">
                  <c:v>5.279</c:v>
                </c:pt>
                <c:pt idx="5280">
                  <c:v>5.28</c:v>
                </c:pt>
                <c:pt idx="5281">
                  <c:v>5.281</c:v>
                </c:pt>
                <c:pt idx="5282">
                  <c:v>5.282</c:v>
                </c:pt>
                <c:pt idx="5283">
                  <c:v>5.283</c:v>
                </c:pt>
                <c:pt idx="5284">
                  <c:v>5.284</c:v>
                </c:pt>
                <c:pt idx="5285">
                  <c:v>5.285</c:v>
                </c:pt>
                <c:pt idx="5286">
                  <c:v>5.286</c:v>
                </c:pt>
                <c:pt idx="5287">
                  <c:v>5.287</c:v>
                </c:pt>
                <c:pt idx="5288">
                  <c:v>5.288</c:v>
                </c:pt>
                <c:pt idx="5289">
                  <c:v>5.289</c:v>
                </c:pt>
                <c:pt idx="5290">
                  <c:v>5.29</c:v>
                </c:pt>
                <c:pt idx="5291">
                  <c:v>5.291</c:v>
                </c:pt>
                <c:pt idx="5292">
                  <c:v>5.292</c:v>
                </c:pt>
                <c:pt idx="5293">
                  <c:v>5.293</c:v>
                </c:pt>
                <c:pt idx="5294">
                  <c:v>5.294</c:v>
                </c:pt>
                <c:pt idx="5295">
                  <c:v>5.295</c:v>
                </c:pt>
                <c:pt idx="5296">
                  <c:v>5.296</c:v>
                </c:pt>
                <c:pt idx="5297">
                  <c:v>5.297</c:v>
                </c:pt>
                <c:pt idx="5298">
                  <c:v>5.298</c:v>
                </c:pt>
                <c:pt idx="5299">
                  <c:v>5.299</c:v>
                </c:pt>
                <c:pt idx="5300">
                  <c:v>5.3</c:v>
                </c:pt>
                <c:pt idx="5301">
                  <c:v>5.301</c:v>
                </c:pt>
                <c:pt idx="5302">
                  <c:v>5.302</c:v>
                </c:pt>
                <c:pt idx="5303">
                  <c:v>5.303</c:v>
                </c:pt>
                <c:pt idx="5304">
                  <c:v>5.303999999999999</c:v>
                </c:pt>
                <c:pt idx="5305">
                  <c:v>5.305</c:v>
                </c:pt>
                <c:pt idx="5306">
                  <c:v>5.306</c:v>
                </c:pt>
                <c:pt idx="5307">
                  <c:v>5.306999999999999</c:v>
                </c:pt>
                <c:pt idx="5308">
                  <c:v>5.308</c:v>
                </c:pt>
                <c:pt idx="5309">
                  <c:v>5.309</c:v>
                </c:pt>
                <c:pt idx="5310">
                  <c:v>5.31</c:v>
                </c:pt>
                <c:pt idx="5311">
                  <c:v>5.311</c:v>
                </c:pt>
                <c:pt idx="5312">
                  <c:v>5.311999999999999</c:v>
                </c:pt>
                <c:pt idx="5313">
                  <c:v>5.313</c:v>
                </c:pt>
                <c:pt idx="5314">
                  <c:v>5.313999999999999</c:v>
                </c:pt>
                <c:pt idx="5315">
                  <c:v>5.314999999999999</c:v>
                </c:pt>
                <c:pt idx="5316">
                  <c:v>5.316</c:v>
                </c:pt>
                <c:pt idx="5317">
                  <c:v>5.316999999999999</c:v>
                </c:pt>
                <c:pt idx="5318">
                  <c:v>5.318</c:v>
                </c:pt>
                <c:pt idx="5319">
                  <c:v>5.319</c:v>
                </c:pt>
                <c:pt idx="5320">
                  <c:v>5.319999999999999</c:v>
                </c:pt>
                <c:pt idx="5321">
                  <c:v>5.321</c:v>
                </c:pt>
                <c:pt idx="5322">
                  <c:v>5.321999999999999</c:v>
                </c:pt>
                <c:pt idx="5323">
                  <c:v>5.322999999999999</c:v>
                </c:pt>
                <c:pt idx="5324">
                  <c:v>5.323999999999999</c:v>
                </c:pt>
                <c:pt idx="5325">
                  <c:v>5.324999999999999</c:v>
                </c:pt>
                <c:pt idx="5326">
                  <c:v>5.326</c:v>
                </c:pt>
                <c:pt idx="5327">
                  <c:v>5.326999999999999</c:v>
                </c:pt>
                <c:pt idx="5328">
                  <c:v>5.327999999999999</c:v>
                </c:pt>
                <c:pt idx="5329">
                  <c:v>5.329</c:v>
                </c:pt>
                <c:pt idx="5330">
                  <c:v>5.33</c:v>
                </c:pt>
                <c:pt idx="5331">
                  <c:v>5.331</c:v>
                </c:pt>
                <c:pt idx="5332">
                  <c:v>5.332</c:v>
                </c:pt>
                <c:pt idx="5333">
                  <c:v>5.333</c:v>
                </c:pt>
                <c:pt idx="5334">
                  <c:v>5.334</c:v>
                </c:pt>
              </c:numCache>
            </c:numRef>
          </c:xVal>
          <c:yVal>
            <c:numRef>
              <c:f>Tension!$B$10:$B$5344</c:f>
              <c:numCache>
                <c:formatCode>General</c:formatCode>
                <c:ptCount val="5335"/>
                <c:pt idx="0">
                  <c:v>4.2092</c:v>
                </c:pt>
                <c:pt idx="1">
                  <c:v>4.2022</c:v>
                </c:pt>
                <c:pt idx="2">
                  <c:v>4.197799999999999</c:v>
                </c:pt>
                <c:pt idx="3">
                  <c:v>4.2053</c:v>
                </c:pt>
                <c:pt idx="4">
                  <c:v>4.2163</c:v>
                </c:pt>
                <c:pt idx="5">
                  <c:v>4.2329</c:v>
                </c:pt>
                <c:pt idx="6">
                  <c:v>4.2414</c:v>
                </c:pt>
                <c:pt idx="7">
                  <c:v>4.248</c:v>
                </c:pt>
                <c:pt idx="8">
                  <c:v>4.2471</c:v>
                </c:pt>
                <c:pt idx="9">
                  <c:v>4.2405</c:v>
                </c:pt>
                <c:pt idx="10">
                  <c:v>4.2295</c:v>
                </c:pt>
                <c:pt idx="11">
                  <c:v>4.2314</c:v>
                </c:pt>
                <c:pt idx="12">
                  <c:v>4.2517</c:v>
                </c:pt>
                <c:pt idx="13">
                  <c:v>4.260499999999999</c:v>
                </c:pt>
                <c:pt idx="14">
                  <c:v>4.2666</c:v>
                </c:pt>
                <c:pt idx="15">
                  <c:v>4.267799999999999</c:v>
                </c:pt>
                <c:pt idx="16">
                  <c:v>4.267799999999999</c:v>
                </c:pt>
                <c:pt idx="17">
                  <c:v>4.2503</c:v>
                </c:pt>
                <c:pt idx="18">
                  <c:v>4.2334</c:v>
                </c:pt>
                <c:pt idx="19">
                  <c:v>4.228499999999999</c:v>
                </c:pt>
                <c:pt idx="20">
                  <c:v>4.2317</c:v>
                </c:pt>
                <c:pt idx="21">
                  <c:v>4.2405</c:v>
                </c:pt>
                <c:pt idx="22">
                  <c:v>4.2471</c:v>
                </c:pt>
                <c:pt idx="23">
                  <c:v>4.2546</c:v>
                </c:pt>
                <c:pt idx="24">
                  <c:v>4.2532</c:v>
                </c:pt>
                <c:pt idx="25">
                  <c:v>4.239</c:v>
                </c:pt>
                <c:pt idx="26">
                  <c:v>4.228499999999999</c:v>
                </c:pt>
                <c:pt idx="27">
                  <c:v>4.2239</c:v>
                </c:pt>
                <c:pt idx="28">
                  <c:v>4.224399999999999</c:v>
                </c:pt>
                <c:pt idx="29">
                  <c:v>4.228</c:v>
                </c:pt>
                <c:pt idx="30">
                  <c:v>4.2346</c:v>
                </c:pt>
                <c:pt idx="31">
                  <c:v>4.2407</c:v>
                </c:pt>
                <c:pt idx="32">
                  <c:v>4.2461</c:v>
                </c:pt>
                <c:pt idx="33">
                  <c:v>4.23</c:v>
                </c:pt>
                <c:pt idx="34">
                  <c:v>4.2239</c:v>
                </c:pt>
                <c:pt idx="35">
                  <c:v>4.2139</c:v>
                </c:pt>
                <c:pt idx="36">
                  <c:v>4.2165</c:v>
                </c:pt>
                <c:pt idx="37">
                  <c:v>4.224799999999999</c:v>
                </c:pt>
                <c:pt idx="38">
                  <c:v>4.2446</c:v>
                </c:pt>
                <c:pt idx="39">
                  <c:v>4.249</c:v>
                </c:pt>
                <c:pt idx="40">
                  <c:v>4.2656</c:v>
                </c:pt>
                <c:pt idx="41">
                  <c:v>4.2627</c:v>
                </c:pt>
                <c:pt idx="42">
                  <c:v>4.2603</c:v>
                </c:pt>
                <c:pt idx="43">
                  <c:v>4.2481</c:v>
                </c:pt>
                <c:pt idx="44">
                  <c:v>4.2515</c:v>
                </c:pt>
                <c:pt idx="45">
                  <c:v>4.2588</c:v>
                </c:pt>
                <c:pt idx="46">
                  <c:v>4.2712</c:v>
                </c:pt>
                <c:pt idx="47">
                  <c:v>4.2803</c:v>
                </c:pt>
                <c:pt idx="48">
                  <c:v>4.2907</c:v>
                </c:pt>
                <c:pt idx="49">
                  <c:v>4.2888</c:v>
                </c:pt>
                <c:pt idx="50">
                  <c:v>4.267399999999999</c:v>
                </c:pt>
                <c:pt idx="51">
                  <c:v>4.2591</c:v>
                </c:pt>
                <c:pt idx="52">
                  <c:v>4.2495</c:v>
                </c:pt>
                <c:pt idx="53">
                  <c:v>4.251</c:v>
                </c:pt>
                <c:pt idx="54">
                  <c:v>4.2636</c:v>
                </c:pt>
                <c:pt idx="55">
                  <c:v>4.2746</c:v>
                </c:pt>
                <c:pt idx="56">
                  <c:v>4.2793</c:v>
                </c:pt>
                <c:pt idx="57">
                  <c:v>4.2888</c:v>
                </c:pt>
                <c:pt idx="58">
                  <c:v>4.2861</c:v>
                </c:pt>
                <c:pt idx="59">
                  <c:v>4.263999999999999</c:v>
                </c:pt>
                <c:pt idx="60">
                  <c:v>4.262499999999999</c:v>
                </c:pt>
                <c:pt idx="61">
                  <c:v>4.2683</c:v>
                </c:pt>
                <c:pt idx="62">
                  <c:v>4.2739</c:v>
                </c:pt>
                <c:pt idx="63">
                  <c:v>4.2839</c:v>
                </c:pt>
                <c:pt idx="64">
                  <c:v>4.2908</c:v>
                </c:pt>
                <c:pt idx="65">
                  <c:v>4.2954</c:v>
                </c:pt>
                <c:pt idx="66">
                  <c:v>4.2827</c:v>
                </c:pt>
                <c:pt idx="67">
                  <c:v>4.267099999999999</c:v>
                </c:pt>
                <c:pt idx="68">
                  <c:v>4.2569</c:v>
                </c:pt>
                <c:pt idx="69">
                  <c:v>4.2466</c:v>
                </c:pt>
                <c:pt idx="70">
                  <c:v>4.2536</c:v>
                </c:pt>
                <c:pt idx="71">
                  <c:v>4.2617</c:v>
                </c:pt>
                <c:pt idx="72">
                  <c:v>4.2775</c:v>
                </c:pt>
                <c:pt idx="73">
                  <c:v>4.2781</c:v>
                </c:pt>
                <c:pt idx="74">
                  <c:v>4.28</c:v>
                </c:pt>
                <c:pt idx="75">
                  <c:v>4.263999999999999</c:v>
                </c:pt>
                <c:pt idx="76">
                  <c:v>4.2522</c:v>
                </c:pt>
                <c:pt idx="77">
                  <c:v>4.2444</c:v>
                </c:pt>
                <c:pt idx="78">
                  <c:v>4.2536</c:v>
                </c:pt>
                <c:pt idx="79">
                  <c:v>4.2517</c:v>
                </c:pt>
                <c:pt idx="80">
                  <c:v>4.267499999999999</c:v>
                </c:pt>
                <c:pt idx="81">
                  <c:v>4.2761</c:v>
                </c:pt>
                <c:pt idx="82">
                  <c:v>4.2749</c:v>
                </c:pt>
                <c:pt idx="83">
                  <c:v>4.2598</c:v>
                </c:pt>
                <c:pt idx="84">
                  <c:v>4.2527</c:v>
                </c:pt>
                <c:pt idx="85">
                  <c:v>4.2325</c:v>
                </c:pt>
                <c:pt idx="86">
                  <c:v>4.2334</c:v>
                </c:pt>
                <c:pt idx="87">
                  <c:v>4.2458</c:v>
                </c:pt>
                <c:pt idx="88">
                  <c:v>4.2507</c:v>
                </c:pt>
                <c:pt idx="89">
                  <c:v>4.2622</c:v>
                </c:pt>
                <c:pt idx="90">
                  <c:v>4.2639</c:v>
                </c:pt>
                <c:pt idx="91">
                  <c:v>4.264399999999999</c:v>
                </c:pt>
                <c:pt idx="92">
                  <c:v>4.2537</c:v>
                </c:pt>
                <c:pt idx="93">
                  <c:v>4.2408</c:v>
                </c:pt>
                <c:pt idx="94">
                  <c:v>4.2388</c:v>
                </c:pt>
                <c:pt idx="95">
                  <c:v>4.2376</c:v>
                </c:pt>
                <c:pt idx="96">
                  <c:v>4.2561</c:v>
                </c:pt>
                <c:pt idx="97">
                  <c:v>4.2522</c:v>
                </c:pt>
                <c:pt idx="98">
                  <c:v>4.2546</c:v>
                </c:pt>
                <c:pt idx="99">
                  <c:v>4.2512</c:v>
                </c:pt>
                <c:pt idx="100">
                  <c:v>4.2291</c:v>
                </c:pt>
                <c:pt idx="101">
                  <c:v>4.2166</c:v>
                </c:pt>
                <c:pt idx="102">
                  <c:v>4.208</c:v>
                </c:pt>
                <c:pt idx="103">
                  <c:v>4.2083</c:v>
                </c:pt>
                <c:pt idx="104">
                  <c:v>4.212099999999999</c:v>
                </c:pt>
                <c:pt idx="105">
                  <c:v>4.2246</c:v>
                </c:pt>
                <c:pt idx="106">
                  <c:v>4.228499999999999</c:v>
                </c:pt>
                <c:pt idx="107">
                  <c:v>4.2319</c:v>
                </c:pt>
                <c:pt idx="108">
                  <c:v>4.2307</c:v>
                </c:pt>
                <c:pt idx="109">
                  <c:v>4.2056</c:v>
                </c:pt>
                <c:pt idx="110">
                  <c:v>4.1968</c:v>
                </c:pt>
                <c:pt idx="111">
                  <c:v>4.193099999999999</c:v>
                </c:pt>
                <c:pt idx="112">
                  <c:v>4.192399999999999</c:v>
                </c:pt>
                <c:pt idx="113">
                  <c:v>4.2016</c:v>
                </c:pt>
                <c:pt idx="114">
                  <c:v>4.2004</c:v>
                </c:pt>
                <c:pt idx="115">
                  <c:v>4.209</c:v>
                </c:pt>
                <c:pt idx="116">
                  <c:v>4.1876</c:v>
                </c:pt>
                <c:pt idx="117">
                  <c:v>4.1814</c:v>
                </c:pt>
                <c:pt idx="118">
                  <c:v>4.1587</c:v>
                </c:pt>
                <c:pt idx="119">
                  <c:v>4.1533</c:v>
                </c:pt>
                <c:pt idx="120">
                  <c:v>4.157899999999999</c:v>
                </c:pt>
                <c:pt idx="121">
                  <c:v>4.161099999999999</c:v>
                </c:pt>
                <c:pt idx="122">
                  <c:v>4.1777</c:v>
                </c:pt>
                <c:pt idx="123">
                  <c:v>4.1833</c:v>
                </c:pt>
                <c:pt idx="124">
                  <c:v>4.185799999999999</c:v>
                </c:pt>
                <c:pt idx="125">
                  <c:v>4.167999999999999</c:v>
                </c:pt>
                <c:pt idx="126">
                  <c:v>4.1602</c:v>
                </c:pt>
                <c:pt idx="127">
                  <c:v>4.1507</c:v>
                </c:pt>
                <c:pt idx="128">
                  <c:v>4.1494</c:v>
                </c:pt>
                <c:pt idx="129">
                  <c:v>4.157699999999999</c:v>
                </c:pt>
                <c:pt idx="130">
                  <c:v>4.1594</c:v>
                </c:pt>
                <c:pt idx="131">
                  <c:v>4.165499999999999</c:v>
                </c:pt>
                <c:pt idx="132">
                  <c:v>4.1614</c:v>
                </c:pt>
                <c:pt idx="133">
                  <c:v>4.154599999999999</c:v>
                </c:pt>
                <c:pt idx="134">
                  <c:v>4.1407</c:v>
                </c:pt>
                <c:pt idx="135">
                  <c:v>4.1336</c:v>
                </c:pt>
                <c:pt idx="136">
                  <c:v>4.134499999999999</c:v>
                </c:pt>
                <c:pt idx="137">
                  <c:v>4.148899999999999</c:v>
                </c:pt>
                <c:pt idx="138">
                  <c:v>4.164299999999999</c:v>
                </c:pt>
                <c:pt idx="139">
                  <c:v>4.1731</c:v>
                </c:pt>
                <c:pt idx="140">
                  <c:v>4.1806</c:v>
                </c:pt>
                <c:pt idx="141">
                  <c:v>4.1714</c:v>
                </c:pt>
                <c:pt idx="142">
                  <c:v>4.1726</c:v>
                </c:pt>
                <c:pt idx="143">
                  <c:v>4.150899999999999</c:v>
                </c:pt>
                <c:pt idx="144">
                  <c:v>4.146999999999999</c:v>
                </c:pt>
                <c:pt idx="145">
                  <c:v>4.1482</c:v>
                </c:pt>
                <c:pt idx="146">
                  <c:v>4.162099999999999</c:v>
                </c:pt>
                <c:pt idx="147">
                  <c:v>4.167199999999999</c:v>
                </c:pt>
                <c:pt idx="148">
                  <c:v>4.1762</c:v>
                </c:pt>
                <c:pt idx="149">
                  <c:v>4.1738</c:v>
                </c:pt>
                <c:pt idx="150">
                  <c:v>4.165799999999999</c:v>
                </c:pt>
                <c:pt idx="151">
                  <c:v>4.155099999999999</c:v>
                </c:pt>
                <c:pt idx="152">
                  <c:v>4.148</c:v>
                </c:pt>
                <c:pt idx="153">
                  <c:v>4.145799999999999</c:v>
                </c:pt>
                <c:pt idx="154">
                  <c:v>4.166899999999999</c:v>
                </c:pt>
                <c:pt idx="155">
                  <c:v>4.1755</c:v>
                </c:pt>
                <c:pt idx="156">
                  <c:v>4.1853</c:v>
                </c:pt>
                <c:pt idx="157">
                  <c:v>4.1926</c:v>
                </c:pt>
                <c:pt idx="158">
                  <c:v>4.192899999999999</c:v>
                </c:pt>
                <c:pt idx="159">
                  <c:v>4.180499999999999</c:v>
                </c:pt>
                <c:pt idx="160">
                  <c:v>4.179</c:v>
                </c:pt>
                <c:pt idx="161">
                  <c:v>4.180899999999999</c:v>
                </c:pt>
                <c:pt idx="162">
                  <c:v>4.1853</c:v>
                </c:pt>
                <c:pt idx="163">
                  <c:v>4.1987</c:v>
                </c:pt>
                <c:pt idx="164">
                  <c:v>4.212099999999999</c:v>
                </c:pt>
                <c:pt idx="165">
                  <c:v>4.2173</c:v>
                </c:pt>
                <c:pt idx="166">
                  <c:v>4.2124</c:v>
                </c:pt>
                <c:pt idx="167">
                  <c:v>4.1898</c:v>
                </c:pt>
                <c:pt idx="168">
                  <c:v>4.1914</c:v>
                </c:pt>
                <c:pt idx="169">
                  <c:v>4.1846</c:v>
                </c:pt>
                <c:pt idx="170">
                  <c:v>4.193099999999999</c:v>
                </c:pt>
                <c:pt idx="171">
                  <c:v>4.2099</c:v>
                </c:pt>
                <c:pt idx="172">
                  <c:v>4.2246</c:v>
                </c:pt>
                <c:pt idx="173">
                  <c:v>4.2363</c:v>
                </c:pt>
                <c:pt idx="174">
                  <c:v>4.2419</c:v>
                </c:pt>
                <c:pt idx="175">
                  <c:v>4.2388</c:v>
                </c:pt>
                <c:pt idx="176">
                  <c:v>4.2283</c:v>
                </c:pt>
                <c:pt idx="177">
                  <c:v>4.227099999999999</c:v>
                </c:pt>
                <c:pt idx="178">
                  <c:v>4.228499999999999</c:v>
                </c:pt>
                <c:pt idx="179">
                  <c:v>4.2392</c:v>
                </c:pt>
                <c:pt idx="180">
                  <c:v>4.2546</c:v>
                </c:pt>
                <c:pt idx="181">
                  <c:v>4.2617</c:v>
                </c:pt>
                <c:pt idx="182">
                  <c:v>4.2639</c:v>
                </c:pt>
                <c:pt idx="183">
                  <c:v>4.2603</c:v>
                </c:pt>
                <c:pt idx="184">
                  <c:v>4.2488</c:v>
                </c:pt>
                <c:pt idx="185">
                  <c:v>4.2434</c:v>
                </c:pt>
                <c:pt idx="186">
                  <c:v>4.2444</c:v>
                </c:pt>
                <c:pt idx="187">
                  <c:v>4.2597</c:v>
                </c:pt>
                <c:pt idx="188">
                  <c:v>4.2688</c:v>
                </c:pt>
                <c:pt idx="189">
                  <c:v>4.2924</c:v>
                </c:pt>
                <c:pt idx="190">
                  <c:v>4.3032</c:v>
                </c:pt>
                <c:pt idx="191">
                  <c:v>4.2896</c:v>
                </c:pt>
                <c:pt idx="192">
                  <c:v>4.2874</c:v>
                </c:pt>
                <c:pt idx="193">
                  <c:v>4.2698</c:v>
                </c:pt>
                <c:pt idx="194">
                  <c:v>4.2583</c:v>
                </c:pt>
                <c:pt idx="195">
                  <c:v>4.2637</c:v>
                </c:pt>
                <c:pt idx="196">
                  <c:v>4.2639</c:v>
                </c:pt>
                <c:pt idx="197">
                  <c:v>4.2739</c:v>
                </c:pt>
                <c:pt idx="198">
                  <c:v>4.2708</c:v>
                </c:pt>
                <c:pt idx="199">
                  <c:v>4.2695</c:v>
                </c:pt>
                <c:pt idx="200">
                  <c:v>4.2462</c:v>
                </c:pt>
                <c:pt idx="201">
                  <c:v>4.2325</c:v>
                </c:pt>
                <c:pt idx="202">
                  <c:v>4.220499999999999</c:v>
                </c:pt>
                <c:pt idx="203">
                  <c:v>4.2292</c:v>
                </c:pt>
                <c:pt idx="204">
                  <c:v>4.2348</c:v>
                </c:pt>
                <c:pt idx="205">
                  <c:v>4.2504</c:v>
                </c:pt>
                <c:pt idx="206">
                  <c:v>4.2505</c:v>
                </c:pt>
                <c:pt idx="207">
                  <c:v>4.2658</c:v>
                </c:pt>
                <c:pt idx="208">
                  <c:v>4.2595</c:v>
                </c:pt>
                <c:pt idx="209">
                  <c:v>4.2547</c:v>
                </c:pt>
                <c:pt idx="210">
                  <c:v>4.2456</c:v>
                </c:pt>
                <c:pt idx="211">
                  <c:v>4.2454</c:v>
                </c:pt>
                <c:pt idx="212">
                  <c:v>4.2437</c:v>
                </c:pt>
                <c:pt idx="213">
                  <c:v>4.2493</c:v>
                </c:pt>
                <c:pt idx="214">
                  <c:v>4.2522</c:v>
                </c:pt>
                <c:pt idx="215">
                  <c:v>4.2546</c:v>
                </c:pt>
                <c:pt idx="216">
                  <c:v>4.2417</c:v>
                </c:pt>
                <c:pt idx="217">
                  <c:v>4.224699999999999</c:v>
                </c:pt>
                <c:pt idx="218">
                  <c:v>4.2056</c:v>
                </c:pt>
                <c:pt idx="219">
                  <c:v>4.2087</c:v>
                </c:pt>
                <c:pt idx="220">
                  <c:v>4.2039</c:v>
                </c:pt>
                <c:pt idx="221">
                  <c:v>4.218</c:v>
                </c:pt>
                <c:pt idx="222">
                  <c:v>4.2312</c:v>
                </c:pt>
                <c:pt idx="223">
                  <c:v>4.2334</c:v>
                </c:pt>
                <c:pt idx="224">
                  <c:v>4.2419</c:v>
                </c:pt>
                <c:pt idx="225">
                  <c:v>4.222499999999999</c:v>
                </c:pt>
                <c:pt idx="226">
                  <c:v>4.212899999999999</c:v>
                </c:pt>
                <c:pt idx="227">
                  <c:v>4.2185</c:v>
                </c:pt>
                <c:pt idx="228">
                  <c:v>4.2095</c:v>
                </c:pt>
                <c:pt idx="229">
                  <c:v>4.2097</c:v>
                </c:pt>
                <c:pt idx="230">
                  <c:v>4.2277</c:v>
                </c:pt>
                <c:pt idx="231">
                  <c:v>4.2329</c:v>
                </c:pt>
                <c:pt idx="232">
                  <c:v>4.225099999999999</c:v>
                </c:pt>
                <c:pt idx="233">
                  <c:v>4.2119</c:v>
                </c:pt>
                <c:pt idx="234">
                  <c:v>4.197999999999999</c:v>
                </c:pt>
                <c:pt idx="235">
                  <c:v>4.186999999999999</c:v>
                </c:pt>
                <c:pt idx="236">
                  <c:v>4.1819</c:v>
                </c:pt>
                <c:pt idx="237">
                  <c:v>4.192099999999999</c:v>
                </c:pt>
                <c:pt idx="238">
                  <c:v>4.2026</c:v>
                </c:pt>
                <c:pt idx="239">
                  <c:v>4.2124</c:v>
                </c:pt>
                <c:pt idx="240">
                  <c:v>4.219</c:v>
                </c:pt>
                <c:pt idx="241">
                  <c:v>4.2219</c:v>
                </c:pt>
                <c:pt idx="242">
                  <c:v>4.2083</c:v>
                </c:pt>
                <c:pt idx="243">
                  <c:v>4.2009</c:v>
                </c:pt>
                <c:pt idx="244">
                  <c:v>4.1936</c:v>
                </c:pt>
                <c:pt idx="245">
                  <c:v>4.1968</c:v>
                </c:pt>
                <c:pt idx="246">
                  <c:v>4.2131</c:v>
                </c:pt>
                <c:pt idx="247">
                  <c:v>4.2156</c:v>
                </c:pt>
                <c:pt idx="248">
                  <c:v>4.2146</c:v>
                </c:pt>
                <c:pt idx="249">
                  <c:v>4.2119</c:v>
                </c:pt>
                <c:pt idx="250">
                  <c:v>4.2022</c:v>
                </c:pt>
                <c:pt idx="251">
                  <c:v>4.194399999999999</c:v>
                </c:pt>
                <c:pt idx="252">
                  <c:v>4.1826</c:v>
                </c:pt>
                <c:pt idx="253">
                  <c:v>4.1914</c:v>
                </c:pt>
                <c:pt idx="254">
                  <c:v>4.194799999999999</c:v>
                </c:pt>
                <c:pt idx="255">
                  <c:v>4.2126</c:v>
                </c:pt>
                <c:pt idx="256">
                  <c:v>4.2207</c:v>
                </c:pt>
                <c:pt idx="257">
                  <c:v>4.2253</c:v>
                </c:pt>
                <c:pt idx="258">
                  <c:v>4.224099999999999</c:v>
                </c:pt>
                <c:pt idx="259">
                  <c:v>4.2146</c:v>
                </c:pt>
                <c:pt idx="260">
                  <c:v>4.2071</c:v>
                </c:pt>
                <c:pt idx="261">
                  <c:v>4.2082</c:v>
                </c:pt>
                <c:pt idx="262">
                  <c:v>4.2168</c:v>
                </c:pt>
                <c:pt idx="263">
                  <c:v>4.2292</c:v>
                </c:pt>
                <c:pt idx="264">
                  <c:v>4.2363</c:v>
                </c:pt>
                <c:pt idx="265">
                  <c:v>4.2366</c:v>
                </c:pt>
                <c:pt idx="266">
                  <c:v>4.2346</c:v>
                </c:pt>
                <c:pt idx="267">
                  <c:v>4.2203</c:v>
                </c:pt>
                <c:pt idx="268">
                  <c:v>4.2073</c:v>
                </c:pt>
                <c:pt idx="269">
                  <c:v>4.2075</c:v>
                </c:pt>
                <c:pt idx="270">
                  <c:v>4.218</c:v>
                </c:pt>
                <c:pt idx="271">
                  <c:v>4.2314</c:v>
                </c:pt>
                <c:pt idx="272">
                  <c:v>4.2424</c:v>
                </c:pt>
                <c:pt idx="273">
                  <c:v>4.2561</c:v>
                </c:pt>
                <c:pt idx="274">
                  <c:v>4.267499999999999</c:v>
                </c:pt>
                <c:pt idx="275">
                  <c:v>4.261</c:v>
                </c:pt>
                <c:pt idx="276">
                  <c:v>4.2483</c:v>
                </c:pt>
                <c:pt idx="277">
                  <c:v>4.2473</c:v>
                </c:pt>
                <c:pt idx="278">
                  <c:v>4.2517</c:v>
                </c:pt>
                <c:pt idx="279">
                  <c:v>4.2576</c:v>
                </c:pt>
                <c:pt idx="280">
                  <c:v>4.2654</c:v>
                </c:pt>
                <c:pt idx="281">
                  <c:v>4.268499999999999</c:v>
                </c:pt>
                <c:pt idx="282">
                  <c:v>4.267099999999999</c:v>
                </c:pt>
                <c:pt idx="283">
                  <c:v>4.2539</c:v>
                </c:pt>
                <c:pt idx="284">
                  <c:v>4.244899999999999</c:v>
                </c:pt>
                <c:pt idx="285">
                  <c:v>4.231</c:v>
                </c:pt>
                <c:pt idx="286">
                  <c:v>4.2297</c:v>
                </c:pt>
                <c:pt idx="287">
                  <c:v>4.2312</c:v>
                </c:pt>
                <c:pt idx="288">
                  <c:v>4.2424</c:v>
                </c:pt>
                <c:pt idx="289">
                  <c:v>4.2497</c:v>
                </c:pt>
                <c:pt idx="290">
                  <c:v>4.2534</c:v>
                </c:pt>
                <c:pt idx="291">
                  <c:v>4.2597</c:v>
                </c:pt>
                <c:pt idx="292">
                  <c:v>4.242</c:v>
                </c:pt>
                <c:pt idx="293">
                  <c:v>4.2376</c:v>
                </c:pt>
                <c:pt idx="294">
                  <c:v>4.2281</c:v>
                </c:pt>
                <c:pt idx="295">
                  <c:v>4.228</c:v>
                </c:pt>
                <c:pt idx="296">
                  <c:v>4.2363</c:v>
                </c:pt>
                <c:pt idx="297">
                  <c:v>4.2502</c:v>
                </c:pt>
                <c:pt idx="298">
                  <c:v>4.254099999999999</c:v>
                </c:pt>
                <c:pt idx="299">
                  <c:v>4.25</c:v>
                </c:pt>
                <c:pt idx="300">
                  <c:v>4.241</c:v>
                </c:pt>
                <c:pt idx="301">
                  <c:v>4.2359</c:v>
                </c:pt>
                <c:pt idx="302">
                  <c:v>4.227799999999999</c:v>
                </c:pt>
                <c:pt idx="303">
                  <c:v>4.2317</c:v>
                </c:pt>
                <c:pt idx="304">
                  <c:v>4.239</c:v>
                </c:pt>
                <c:pt idx="305">
                  <c:v>4.2556</c:v>
                </c:pt>
                <c:pt idx="306">
                  <c:v>4.2788</c:v>
                </c:pt>
                <c:pt idx="307">
                  <c:v>4.2791</c:v>
                </c:pt>
                <c:pt idx="308">
                  <c:v>4.2791</c:v>
                </c:pt>
                <c:pt idx="309">
                  <c:v>4.2642</c:v>
                </c:pt>
                <c:pt idx="310">
                  <c:v>4.2576</c:v>
                </c:pt>
                <c:pt idx="311">
                  <c:v>4.2654</c:v>
                </c:pt>
                <c:pt idx="312">
                  <c:v>4.2707</c:v>
                </c:pt>
                <c:pt idx="313">
                  <c:v>4.2766</c:v>
                </c:pt>
                <c:pt idx="314">
                  <c:v>4.2893</c:v>
                </c:pt>
                <c:pt idx="315">
                  <c:v>4.2881</c:v>
                </c:pt>
                <c:pt idx="316">
                  <c:v>4.2762</c:v>
                </c:pt>
                <c:pt idx="317">
                  <c:v>4.2613</c:v>
                </c:pt>
                <c:pt idx="318">
                  <c:v>4.2454</c:v>
                </c:pt>
                <c:pt idx="319">
                  <c:v>4.2446</c:v>
                </c:pt>
                <c:pt idx="320">
                  <c:v>4.249</c:v>
                </c:pt>
                <c:pt idx="321">
                  <c:v>4.2583</c:v>
                </c:pt>
                <c:pt idx="322">
                  <c:v>4.2736</c:v>
                </c:pt>
                <c:pt idx="323">
                  <c:v>4.2795</c:v>
                </c:pt>
                <c:pt idx="324">
                  <c:v>4.281</c:v>
                </c:pt>
                <c:pt idx="325">
                  <c:v>4.2774</c:v>
                </c:pt>
                <c:pt idx="326">
                  <c:v>4.2601</c:v>
                </c:pt>
                <c:pt idx="327">
                  <c:v>4.259</c:v>
                </c:pt>
                <c:pt idx="328">
                  <c:v>4.2585</c:v>
                </c:pt>
                <c:pt idx="329">
                  <c:v>4.2705</c:v>
                </c:pt>
                <c:pt idx="330">
                  <c:v>4.2746</c:v>
                </c:pt>
                <c:pt idx="331">
                  <c:v>4.2854</c:v>
                </c:pt>
                <c:pt idx="332">
                  <c:v>4.2852</c:v>
                </c:pt>
                <c:pt idx="333">
                  <c:v>4.2725</c:v>
                </c:pt>
                <c:pt idx="334">
                  <c:v>4.252</c:v>
                </c:pt>
                <c:pt idx="335">
                  <c:v>4.2502</c:v>
                </c:pt>
                <c:pt idx="336">
                  <c:v>4.242</c:v>
                </c:pt>
                <c:pt idx="337">
                  <c:v>4.2497</c:v>
                </c:pt>
                <c:pt idx="338">
                  <c:v>4.2656</c:v>
                </c:pt>
                <c:pt idx="339">
                  <c:v>4.2746</c:v>
                </c:pt>
                <c:pt idx="340">
                  <c:v>4.281</c:v>
                </c:pt>
                <c:pt idx="341">
                  <c:v>4.2851</c:v>
                </c:pt>
                <c:pt idx="342">
                  <c:v>4.265899999999999</c:v>
                </c:pt>
                <c:pt idx="343">
                  <c:v>4.2595</c:v>
                </c:pt>
                <c:pt idx="344">
                  <c:v>4.2576</c:v>
                </c:pt>
                <c:pt idx="345">
                  <c:v>4.257099999999999</c:v>
                </c:pt>
                <c:pt idx="346">
                  <c:v>4.2668</c:v>
                </c:pt>
                <c:pt idx="347">
                  <c:v>4.2756</c:v>
                </c:pt>
                <c:pt idx="348">
                  <c:v>4.2715</c:v>
                </c:pt>
                <c:pt idx="349">
                  <c:v>4.2669</c:v>
                </c:pt>
                <c:pt idx="350">
                  <c:v>4.257099999999999</c:v>
                </c:pt>
                <c:pt idx="351">
                  <c:v>4.2403</c:v>
                </c:pt>
                <c:pt idx="352">
                  <c:v>4.239</c:v>
                </c:pt>
                <c:pt idx="353">
                  <c:v>4.2356</c:v>
                </c:pt>
                <c:pt idx="354">
                  <c:v>4.2468</c:v>
                </c:pt>
                <c:pt idx="355">
                  <c:v>4.261</c:v>
                </c:pt>
                <c:pt idx="356">
                  <c:v>4.2698</c:v>
                </c:pt>
                <c:pt idx="357">
                  <c:v>4.2729</c:v>
                </c:pt>
                <c:pt idx="358">
                  <c:v>4.2683</c:v>
                </c:pt>
                <c:pt idx="359">
                  <c:v>4.2566</c:v>
                </c:pt>
                <c:pt idx="360">
                  <c:v>4.2559</c:v>
                </c:pt>
                <c:pt idx="361">
                  <c:v>4.2534</c:v>
                </c:pt>
                <c:pt idx="362">
                  <c:v>4.259</c:v>
                </c:pt>
                <c:pt idx="363">
                  <c:v>4.267799999999999</c:v>
                </c:pt>
                <c:pt idx="364">
                  <c:v>4.2744</c:v>
                </c:pt>
                <c:pt idx="365">
                  <c:v>4.2768</c:v>
                </c:pt>
                <c:pt idx="366">
                  <c:v>4.265899999999999</c:v>
                </c:pt>
                <c:pt idx="367">
                  <c:v>4.2534</c:v>
                </c:pt>
                <c:pt idx="368">
                  <c:v>4.2315</c:v>
                </c:pt>
                <c:pt idx="369">
                  <c:v>4.222399999999999</c:v>
                </c:pt>
                <c:pt idx="370">
                  <c:v>4.2222</c:v>
                </c:pt>
                <c:pt idx="371">
                  <c:v>4.2273</c:v>
                </c:pt>
                <c:pt idx="372">
                  <c:v>4.2331</c:v>
                </c:pt>
                <c:pt idx="373">
                  <c:v>4.2468</c:v>
                </c:pt>
                <c:pt idx="374">
                  <c:v>4.2403</c:v>
                </c:pt>
                <c:pt idx="375">
                  <c:v>4.2298</c:v>
                </c:pt>
                <c:pt idx="376">
                  <c:v>4.217099999999999</c:v>
                </c:pt>
                <c:pt idx="377">
                  <c:v>4.201</c:v>
                </c:pt>
                <c:pt idx="378">
                  <c:v>4.1914</c:v>
                </c:pt>
                <c:pt idx="379">
                  <c:v>4.184299999999999</c:v>
                </c:pt>
                <c:pt idx="380">
                  <c:v>4.178</c:v>
                </c:pt>
                <c:pt idx="381">
                  <c:v>4.156499999999999</c:v>
                </c:pt>
                <c:pt idx="382">
                  <c:v>4.1468</c:v>
                </c:pt>
                <c:pt idx="383">
                  <c:v>4.110899999999999</c:v>
                </c:pt>
                <c:pt idx="384">
                  <c:v>4.0914</c:v>
                </c:pt>
                <c:pt idx="385">
                  <c:v>4.0813</c:v>
                </c:pt>
                <c:pt idx="386">
                  <c:v>4.072</c:v>
                </c:pt>
                <c:pt idx="387">
                  <c:v>4.097799999999999</c:v>
                </c:pt>
                <c:pt idx="388">
                  <c:v>4.124899999999998</c:v>
                </c:pt>
                <c:pt idx="389">
                  <c:v>4.1476</c:v>
                </c:pt>
                <c:pt idx="390">
                  <c:v>4.1738</c:v>
                </c:pt>
                <c:pt idx="391">
                  <c:v>4.187499999999999</c:v>
                </c:pt>
                <c:pt idx="392">
                  <c:v>4.194799999999999</c:v>
                </c:pt>
                <c:pt idx="393">
                  <c:v>4.1873</c:v>
                </c:pt>
                <c:pt idx="394">
                  <c:v>4.1865</c:v>
                </c:pt>
                <c:pt idx="395">
                  <c:v>4.182399999999999</c:v>
                </c:pt>
                <c:pt idx="396">
                  <c:v>4.1773</c:v>
                </c:pt>
                <c:pt idx="397">
                  <c:v>4.1758</c:v>
                </c:pt>
                <c:pt idx="398">
                  <c:v>4.162599999999999</c:v>
                </c:pt>
                <c:pt idx="399">
                  <c:v>4.142399999999999</c:v>
                </c:pt>
                <c:pt idx="400">
                  <c:v>4.113799999999999</c:v>
                </c:pt>
                <c:pt idx="401">
                  <c:v>4.084099999999999</c:v>
                </c:pt>
                <c:pt idx="402">
                  <c:v>4.0528</c:v>
                </c:pt>
                <c:pt idx="403">
                  <c:v>4.0357</c:v>
                </c:pt>
                <c:pt idx="404">
                  <c:v>4.024699999999999</c:v>
                </c:pt>
                <c:pt idx="405">
                  <c:v>4.0388</c:v>
                </c:pt>
                <c:pt idx="406">
                  <c:v>4.044899999999999</c:v>
                </c:pt>
                <c:pt idx="407">
                  <c:v>4.0554</c:v>
                </c:pt>
                <c:pt idx="408">
                  <c:v>4.0666</c:v>
                </c:pt>
                <c:pt idx="409">
                  <c:v>4.0723</c:v>
                </c:pt>
                <c:pt idx="410">
                  <c:v>4.0823</c:v>
                </c:pt>
                <c:pt idx="411">
                  <c:v>4.0969</c:v>
                </c:pt>
                <c:pt idx="412">
                  <c:v>4.112799999999999</c:v>
                </c:pt>
                <c:pt idx="413">
                  <c:v>4.132</c:v>
                </c:pt>
                <c:pt idx="414">
                  <c:v>4.1457</c:v>
                </c:pt>
                <c:pt idx="415">
                  <c:v>4.1562</c:v>
                </c:pt>
                <c:pt idx="416">
                  <c:v>4.1562</c:v>
                </c:pt>
                <c:pt idx="417">
                  <c:v>4.1331</c:v>
                </c:pt>
                <c:pt idx="418">
                  <c:v>4.116499999999999</c:v>
                </c:pt>
                <c:pt idx="419">
                  <c:v>4.1014</c:v>
                </c:pt>
                <c:pt idx="420">
                  <c:v>4.0984</c:v>
                </c:pt>
                <c:pt idx="421">
                  <c:v>4.102499999999999</c:v>
                </c:pt>
                <c:pt idx="422">
                  <c:v>4.1164</c:v>
                </c:pt>
                <c:pt idx="423">
                  <c:v>4.120799999999999</c:v>
                </c:pt>
                <c:pt idx="424">
                  <c:v>4.1118</c:v>
                </c:pt>
                <c:pt idx="425">
                  <c:v>4.1033</c:v>
                </c:pt>
                <c:pt idx="426">
                  <c:v>4.0801</c:v>
                </c:pt>
                <c:pt idx="427">
                  <c:v>4.087899999999999</c:v>
                </c:pt>
                <c:pt idx="428">
                  <c:v>4.0857</c:v>
                </c:pt>
                <c:pt idx="429">
                  <c:v>4.1069</c:v>
                </c:pt>
                <c:pt idx="430">
                  <c:v>4.127399999999999</c:v>
                </c:pt>
                <c:pt idx="431">
                  <c:v>4.1326</c:v>
                </c:pt>
                <c:pt idx="432">
                  <c:v>4.120399999999999</c:v>
                </c:pt>
                <c:pt idx="433">
                  <c:v>4.102099999999999</c:v>
                </c:pt>
                <c:pt idx="434">
                  <c:v>4.0716</c:v>
                </c:pt>
                <c:pt idx="435">
                  <c:v>4.0443</c:v>
                </c:pt>
                <c:pt idx="436">
                  <c:v>4.027899999999999</c:v>
                </c:pt>
                <c:pt idx="437">
                  <c:v>4.0188</c:v>
                </c:pt>
                <c:pt idx="438">
                  <c:v>4.011</c:v>
                </c:pt>
                <c:pt idx="439">
                  <c:v>4.0098</c:v>
                </c:pt>
                <c:pt idx="440">
                  <c:v>4.0103</c:v>
                </c:pt>
                <c:pt idx="441">
                  <c:v>4.0003</c:v>
                </c:pt>
                <c:pt idx="442">
                  <c:v>3.9961</c:v>
                </c:pt>
                <c:pt idx="443">
                  <c:v>3.9691</c:v>
                </c:pt>
                <c:pt idx="444">
                  <c:v>3.9683</c:v>
                </c:pt>
                <c:pt idx="445">
                  <c:v>4.0007</c:v>
                </c:pt>
                <c:pt idx="446">
                  <c:v>4.0183</c:v>
                </c:pt>
                <c:pt idx="447">
                  <c:v>4.021</c:v>
                </c:pt>
                <c:pt idx="448">
                  <c:v>3.9959</c:v>
                </c:pt>
                <c:pt idx="449">
                  <c:v>3.9798</c:v>
                </c:pt>
                <c:pt idx="450">
                  <c:v>3.9914</c:v>
                </c:pt>
                <c:pt idx="451">
                  <c:v>4.0102</c:v>
                </c:pt>
                <c:pt idx="452">
                  <c:v>4.011</c:v>
                </c:pt>
                <c:pt idx="453">
                  <c:v>3.9893</c:v>
                </c:pt>
                <c:pt idx="454">
                  <c:v>3.9391</c:v>
                </c:pt>
                <c:pt idx="455">
                  <c:v>3.9414</c:v>
                </c:pt>
                <c:pt idx="456">
                  <c:v>3.9614</c:v>
                </c:pt>
                <c:pt idx="457">
                  <c:v>4.0087</c:v>
                </c:pt>
                <c:pt idx="458">
                  <c:v>4.0156</c:v>
                </c:pt>
                <c:pt idx="459">
                  <c:v>3.991</c:v>
                </c:pt>
                <c:pt idx="460">
                  <c:v>3.9311</c:v>
                </c:pt>
                <c:pt idx="461">
                  <c:v>3.8715</c:v>
                </c:pt>
                <c:pt idx="462">
                  <c:v>3.8536</c:v>
                </c:pt>
                <c:pt idx="463">
                  <c:v>3.8691</c:v>
                </c:pt>
                <c:pt idx="464">
                  <c:v>3.9147</c:v>
                </c:pt>
                <c:pt idx="465">
                  <c:v>3.9664</c:v>
                </c:pt>
                <c:pt idx="466">
                  <c:v>3.9914</c:v>
                </c:pt>
                <c:pt idx="467">
                  <c:v>3.9737</c:v>
                </c:pt>
                <c:pt idx="468">
                  <c:v>3.9325</c:v>
                </c:pt>
                <c:pt idx="469">
                  <c:v>3.8778</c:v>
                </c:pt>
                <c:pt idx="470">
                  <c:v>3.8297</c:v>
                </c:pt>
                <c:pt idx="471">
                  <c:v>3.797</c:v>
                </c:pt>
                <c:pt idx="472">
                  <c:v>3.763</c:v>
                </c:pt>
                <c:pt idx="473">
                  <c:v>3.7383</c:v>
                </c:pt>
                <c:pt idx="474">
                  <c:v>3.7583</c:v>
                </c:pt>
                <c:pt idx="475">
                  <c:v>3.8012</c:v>
                </c:pt>
                <c:pt idx="476">
                  <c:v>3.8721</c:v>
                </c:pt>
                <c:pt idx="477">
                  <c:v>3.9843</c:v>
                </c:pt>
                <c:pt idx="478">
                  <c:v>4.124199999999999</c:v>
                </c:pt>
                <c:pt idx="479">
                  <c:v>4.2173</c:v>
                </c:pt>
                <c:pt idx="480">
                  <c:v>4.2097</c:v>
                </c:pt>
                <c:pt idx="481">
                  <c:v>4.0999</c:v>
                </c:pt>
                <c:pt idx="482">
                  <c:v>3.8809</c:v>
                </c:pt>
                <c:pt idx="483">
                  <c:v>3.6556</c:v>
                </c:pt>
                <c:pt idx="484">
                  <c:v>3.4397</c:v>
                </c:pt>
                <c:pt idx="485">
                  <c:v>3.2493</c:v>
                </c:pt>
                <c:pt idx="486">
                  <c:v>3.1397</c:v>
                </c:pt>
                <c:pt idx="487">
                  <c:v>3.1158</c:v>
                </c:pt>
                <c:pt idx="488">
                  <c:v>3.1861</c:v>
                </c:pt>
                <c:pt idx="489">
                  <c:v>3.3711</c:v>
                </c:pt>
                <c:pt idx="490">
                  <c:v>3.7456</c:v>
                </c:pt>
                <c:pt idx="491">
                  <c:v>4.4616</c:v>
                </c:pt>
                <c:pt idx="492">
                  <c:v>5.5303</c:v>
                </c:pt>
                <c:pt idx="493">
                  <c:v>7.0443</c:v>
                </c:pt>
                <c:pt idx="494">
                  <c:v>8.9291</c:v>
                </c:pt>
                <c:pt idx="495">
                  <c:v>11.0467</c:v>
                </c:pt>
                <c:pt idx="496">
                  <c:v>13.0847</c:v>
                </c:pt>
                <c:pt idx="497">
                  <c:v>14.9012</c:v>
                </c:pt>
                <c:pt idx="498">
                  <c:v>16.4244</c:v>
                </c:pt>
                <c:pt idx="499">
                  <c:v>17.4878</c:v>
                </c:pt>
                <c:pt idx="500">
                  <c:v>18.1017</c:v>
                </c:pt>
                <c:pt idx="501">
                  <c:v>18.2952</c:v>
                </c:pt>
                <c:pt idx="502">
                  <c:v>18.1133</c:v>
                </c:pt>
                <c:pt idx="503">
                  <c:v>17.6377</c:v>
                </c:pt>
                <c:pt idx="504">
                  <c:v>16.8969</c:v>
                </c:pt>
                <c:pt idx="505">
                  <c:v>15.9616</c:v>
                </c:pt>
                <c:pt idx="506">
                  <c:v>14.8991</c:v>
                </c:pt>
                <c:pt idx="507">
                  <c:v>13.8418</c:v>
                </c:pt>
                <c:pt idx="508">
                  <c:v>12.7846</c:v>
                </c:pt>
                <c:pt idx="509">
                  <c:v>11.7838</c:v>
                </c:pt>
                <c:pt idx="510">
                  <c:v>10.8434</c:v>
                </c:pt>
                <c:pt idx="511">
                  <c:v>9.9955</c:v>
                </c:pt>
                <c:pt idx="512">
                  <c:v>9.2726</c:v>
                </c:pt>
                <c:pt idx="513">
                  <c:v>8.6824</c:v>
                </c:pt>
                <c:pt idx="514">
                  <c:v>8.199</c:v>
                </c:pt>
                <c:pt idx="515">
                  <c:v>7.7711</c:v>
                </c:pt>
                <c:pt idx="516">
                  <c:v>7.3999</c:v>
                </c:pt>
                <c:pt idx="517">
                  <c:v>7.0962</c:v>
                </c:pt>
                <c:pt idx="518">
                  <c:v>6.8298</c:v>
                </c:pt>
                <c:pt idx="519">
                  <c:v>6.619899999999999</c:v>
                </c:pt>
                <c:pt idx="520">
                  <c:v>6.4492</c:v>
                </c:pt>
                <c:pt idx="521">
                  <c:v>6.3236</c:v>
                </c:pt>
                <c:pt idx="522">
                  <c:v>6.2202</c:v>
                </c:pt>
                <c:pt idx="523">
                  <c:v>6.129899999999999</c:v>
                </c:pt>
                <c:pt idx="524">
                  <c:v>6.0456</c:v>
                </c:pt>
                <c:pt idx="525">
                  <c:v>5.9592</c:v>
                </c:pt>
                <c:pt idx="526">
                  <c:v>5.8769</c:v>
                </c:pt>
                <c:pt idx="527">
                  <c:v>5.8117</c:v>
                </c:pt>
                <c:pt idx="528">
                  <c:v>5.7592</c:v>
                </c:pt>
                <c:pt idx="529">
                  <c:v>5.697699999999999</c:v>
                </c:pt>
                <c:pt idx="530">
                  <c:v>5.6415</c:v>
                </c:pt>
                <c:pt idx="531">
                  <c:v>5.5476</c:v>
                </c:pt>
                <c:pt idx="532">
                  <c:v>5.4612</c:v>
                </c:pt>
                <c:pt idx="533">
                  <c:v>5.367899999999999</c:v>
                </c:pt>
                <c:pt idx="534">
                  <c:v>5.2871</c:v>
                </c:pt>
                <c:pt idx="535">
                  <c:v>5.220899999999999</c:v>
                </c:pt>
                <c:pt idx="536">
                  <c:v>5.160799999999999</c:v>
                </c:pt>
                <c:pt idx="537">
                  <c:v>5.115799999999999</c:v>
                </c:pt>
                <c:pt idx="538">
                  <c:v>5.0943</c:v>
                </c:pt>
                <c:pt idx="539">
                  <c:v>5.0728</c:v>
                </c:pt>
                <c:pt idx="540">
                  <c:v>5.0596</c:v>
                </c:pt>
                <c:pt idx="541">
                  <c:v>5.0362</c:v>
                </c:pt>
                <c:pt idx="542">
                  <c:v>5.023</c:v>
                </c:pt>
                <c:pt idx="543">
                  <c:v>4.9918</c:v>
                </c:pt>
                <c:pt idx="544">
                  <c:v>4.9669</c:v>
                </c:pt>
                <c:pt idx="545">
                  <c:v>4.9585</c:v>
                </c:pt>
                <c:pt idx="546">
                  <c:v>4.9614</c:v>
                </c:pt>
                <c:pt idx="547">
                  <c:v>4.95</c:v>
                </c:pt>
                <c:pt idx="548">
                  <c:v>4.9417</c:v>
                </c:pt>
                <c:pt idx="549">
                  <c:v>4.9175</c:v>
                </c:pt>
                <c:pt idx="550">
                  <c:v>4.868499999999999</c:v>
                </c:pt>
                <c:pt idx="551">
                  <c:v>4.814299999999999</c:v>
                </c:pt>
                <c:pt idx="552">
                  <c:v>4.7726</c:v>
                </c:pt>
                <c:pt idx="553">
                  <c:v>4.7371</c:v>
                </c:pt>
                <c:pt idx="554">
                  <c:v>4.6913</c:v>
                </c:pt>
                <c:pt idx="555">
                  <c:v>4.665599999999999</c:v>
                </c:pt>
                <c:pt idx="556">
                  <c:v>4.6397</c:v>
                </c:pt>
                <c:pt idx="557">
                  <c:v>4.616</c:v>
                </c:pt>
                <c:pt idx="558">
                  <c:v>4.5997</c:v>
                </c:pt>
                <c:pt idx="559">
                  <c:v>4.5923</c:v>
                </c:pt>
                <c:pt idx="560">
                  <c:v>4.6011</c:v>
                </c:pt>
                <c:pt idx="561">
                  <c:v>4.614999999999999</c:v>
                </c:pt>
                <c:pt idx="562">
                  <c:v>4.655699999999999</c:v>
                </c:pt>
                <c:pt idx="563">
                  <c:v>4.6782</c:v>
                </c:pt>
                <c:pt idx="564">
                  <c:v>4.704</c:v>
                </c:pt>
                <c:pt idx="565">
                  <c:v>4.722099999999999</c:v>
                </c:pt>
                <c:pt idx="566">
                  <c:v>4.7195</c:v>
                </c:pt>
                <c:pt idx="567">
                  <c:v>4.7002</c:v>
                </c:pt>
                <c:pt idx="568">
                  <c:v>4.6737</c:v>
                </c:pt>
                <c:pt idx="569">
                  <c:v>4.657499999999999</c:v>
                </c:pt>
                <c:pt idx="570">
                  <c:v>4.642899999999999</c:v>
                </c:pt>
                <c:pt idx="571">
                  <c:v>4.6336</c:v>
                </c:pt>
                <c:pt idx="572">
                  <c:v>4.6236</c:v>
                </c:pt>
                <c:pt idx="573">
                  <c:v>4.629399999999999</c:v>
                </c:pt>
                <c:pt idx="574">
                  <c:v>4.6396</c:v>
                </c:pt>
                <c:pt idx="575">
                  <c:v>4.6411</c:v>
                </c:pt>
                <c:pt idx="576">
                  <c:v>4.6302</c:v>
                </c:pt>
                <c:pt idx="577">
                  <c:v>4.623099999999999</c:v>
                </c:pt>
                <c:pt idx="578">
                  <c:v>4.622099999999999</c:v>
                </c:pt>
                <c:pt idx="579">
                  <c:v>4.623299999999999</c:v>
                </c:pt>
                <c:pt idx="580">
                  <c:v>4.626899999999999</c:v>
                </c:pt>
                <c:pt idx="581">
                  <c:v>4.613999999999999</c:v>
                </c:pt>
                <c:pt idx="582">
                  <c:v>4.600099999999999</c:v>
                </c:pt>
                <c:pt idx="583">
                  <c:v>4.5852</c:v>
                </c:pt>
                <c:pt idx="584">
                  <c:v>4.5606</c:v>
                </c:pt>
                <c:pt idx="585">
                  <c:v>4.5379</c:v>
                </c:pt>
                <c:pt idx="586">
                  <c:v>4.5142</c:v>
                </c:pt>
                <c:pt idx="587">
                  <c:v>4.5017</c:v>
                </c:pt>
                <c:pt idx="588">
                  <c:v>4.517499999999999</c:v>
                </c:pt>
                <c:pt idx="589">
                  <c:v>4.527099999999999</c:v>
                </c:pt>
                <c:pt idx="590">
                  <c:v>4.5502</c:v>
                </c:pt>
                <c:pt idx="591">
                  <c:v>4.5705</c:v>
                </c:pt>
                <c:pt idx="592">
                  <c:v>4.597099999999999</c:v>
                </c:pt>
                <c:pt idx="593">
                  <c:v>4.6062</c:v>
                </c:pt>
                <c:pt idx="594">
                  <c:v>4.625699999999999</c:v>
                </c:pt>
                <c:pt idx="595">
                  <c:v>4.662299999999999</c:v>
                </c:pt>
                <c:pt idx="596">
                  <c:v>4.6891</c:v>
                </c:pt>
                <c:pt idx="597">
                  <c:v>4.7231</c:v>
                </c:pt>
                <c:pt idx="598">
                  <c:v>4.744099999999999</c:v>
                </c:pt>
                <c:pt idx="599">
                  <c:v>4.7753</c:v>
                </c:pt>
                <c:pt idx="600">
                  <c:v>4.7834</c:v>
                </c:pt>
                <c:pt idx="601">
                  <c:v>4.7844</c:v>
                </c:pt>
                <c:pt idx="602">
                  <c:v>4.768099999999999</c:v>
                </c:pt>
                <c:pt idx="603">
                  <c:v>4.7556</c:v>
                </c:pt>
                <c:pt idx="604">
                  <c:v>4.7632</c:v>
                </c:pt>
                <c:pt idx="605">
                  <c:v>4.7773</c:v>
                </c:pt>
                <c:pt idx="606">
                  <c:v>4.794899999999999</c:v>
                </c:pt>
                <c:pt idx="607">
                  <c:v>4.819</c:v>
                </c:pt>
                <c:pt idx="608">
                  <c:v>4.825899999999999</c:v>
                </c:pt>
                <c:pt idx="609">
                  <c:v>4.8398</c:v>
                </c:pt>
                <c:pt idx="610">
                  <c:v>4.855899999999999</c:v>
                </c:pt>
                <c:pt idx="611">
                  <c:v>4.887099999999999</c:v>
                </c:pt>
                <c:pt idx="612">
                  <c:v>4.9408</c:v>
                </c:pt>
                <c:pt idx="613">
                  <c:v>4.9697</c:v>
                </c:pt>
                <c:pt idx="614">
                  <c:v>5.0014</c:v>
                </c:pt>
                <c:pt idx="615">
                  <c:v>5.0195</c:v>
                </c:pt>
                <c:pt idx="616">
                  <c:v>5.0207</c:v>
                </c:pt>
                <c:pt idx="617">
                  <c:v>5.0015</c:v>
                </c:pt>
                <c:pt idx="618">
                  <c:v>4.9825</c:v>
                </c:pt>
                <c:pt idx="619">
                  <c:v>4.9724</c:v>
                </c:pt>
                <c:pt idx="620">
                  <c:v>4.9775</c:v>
                </c:pt>
                <c:pt idx="621">
                  <c:v>5.0058</c:v>
                </c:pt>
                <c:pt idx="622">
                  <c:v>5.0487</c:v>
                </c:pt>
                <c:pt idx="623">
                  <c:v>5.094399999999999</c:v>
                </c:pt>
                <c:pt idx="624">
                  <c:v>5.129799999999999</c:v>
                </c:pt>
                <c:pt idx="625">
                  <c:v>5.165899999999999</c:v>
                </c:pt>
                <c:pt idx="626">
                  <c:v>5.224499999999999</c:v>
                </c:pt>
                <c:pt idx="627">
                  <c:v>5.2928</c:v>
                </c:pt>
                <c:pt idx="628">
                  <c:v>5.3597</c:v>
                </c:pt>
                <c:pt idx="629">
                  <c:v>5.4139</c:v>
                </c:pt>
                <c:pt idx="630">
                  <c:v>5.4447</c:v>
                </c:pt>
                <c:pt idx="631">
                  <c:v>5.4658</c:v>
                </c:pt>
                <c:pt idx="632">
                  <c:v>5.4778</c:v>
                </c:pt>
                <c:pt idx="633">
                  <c:v>5.4829</c:v>
                </c:pt>
                <c:pt idx="634">
                  <c:v>5.4627</c:v>
                </c:pt>
                <c:pt idx="635">
                  <c:v>5.4346</c:v>
                </c:pt>
                <c:pt idx="636">
                  <c:v>5.4097</c:v>
                </c:pt>
                <c:pt idx="637">
                  <c:v>5.393099999999999</c:v>
                </c:pt>
                <c:pt idx="638">
                  <c:v>5.4038</c:v>
                </c:pt>
                <c:pt idx="639">
                  <c:v>5.4209</c:v>
                </c:pt>
                <c:pt idx="640">
                  <c:v>5.4501</c:v>
                </c:pt>
                <c:pt idx="641">
                  <c:v>5.4789</c:v>
                </c:pt>
                <c:pt idx="642">
                  <c:v>5.5077</c:v>
                </c:pt>
                <c:pt idx="643">
                  <c:v>5.5319</c:v>
                </c:pt>
                <c:pt idx="644">
                  <c:v>5.5758</c:v>
                </c:pt>
                <c:pt idx="645">
                  <c:v>5.657499999999999</c:v>
                </c:pt>
                <c:pt idx="646">
                  <c:v>5.7554</c:v>
                </c:pt>
                <c:pt idx="647">
                  <c:v>5.854499999999999</c:v>
                </c:pt>
                <c:pt idx="648">
                  <c:v>5.9465</c:v>
                </c:pt>
                <c:pt idx="649">
                  <c:v>6.024999999999999</c:v>
                </c:pt>
                <c:pt idx="650">
                  <c:v>6.058</c:v>
                </c:pt>
                <c:pt idx="651">
                  <c:v>6.094399999999999</c:v>
                </c:pt>
                <c:pt idx="652">
                  <c:v>6.1383</c:v>
                </c:pt>
                <c:pt idx="653">
                  <c:v>6.2003</c:v>
                </c:pt>
                <c:pt idx="654">
                  <c:v>6.2462</c:v>
                </c:pt>
                <c:pt idx="655">
                  <c:v>6.2882</c:v>
                </c:pt>
                <c:pt idx="656">
                  <c:v>6.2898</c:v>
                </c:pt>
                <c:pt idx="657">
                  <c:v>6.262</c:v>
                </c:pt>
                <c:pt idx="658">
                  <c:v>6.2089</c:v>
                </c:pt>
                <c:pt idx="659">
                  <c:v>6.162199999999999</c:v>
                </c:pt>
                <c:pt idx="660">
                  <c:v>6.1156</c:v>
                </c:pt>
                <c:pt idx="661">
                  <c:v>6.0953</c:v>
                </c:pt>
                <c:pt idx="662">
                  <c:v>6.0935</c:v>
                </c:pt>
                <c:pt idx="663">
                  <c:v>6.0872</c:v>
                </c:pt>
                <c:pt idx="664">
                  <c:v>6.0743</c:v>
                </c:pt>
                <c:pt idx="665">
                  <c:v>6.055499999999999</c:v>
                </c:pt>
                <c:pt idx="666">
                  <c:v>6.0303</c:v>
                </c:pt>
                <c:pt idx="667">
                  <c:v>6.0084</c:v>
                </c:pt>
                <c:pt idx="668">
                  <c:v>5.9937</c:v>
                </c:pt>
                <c:pt idx="669">
                  <c:v>5.9917</c:v>
                </c:pt>
                <c:pt idx="670">
                  <c:v>6.0066</c:v>
                </c:pt>
                <c:pt idx="671">
                  <c:v>6.017099999999999</c:v>
                </c:pt>
                <c:pt idx="672">
                  <c:v>6.024899999999999</c:v>
                </c:pt>
                <c:pt idx="673">
                  <c:v>6.0191</c:v>
                </c:pt>
                <c:pt idx="674">
                  <c:v>5.9828</c:v>
                </c:pt>
                <c:pt idx="675">
                  <c:v>5.9454</c:v>
                </c:pt>
                <c:pt idx="676">
                  <c:v>5.8934</c:v>
                </c:pt>
                <c:pt idx="677">
                  <c:v>5.8237</c:v>
                </c:pt>
                <c:pt idx="678">
                  <c:v>5.7602</c:v>
                </c:pt>
                <c:pt idx="679">
                  <c:v>5.7055</c:v>
                </c:pt>
                <c:pt idx="680">
                  <c:v>5.648099999999999</c:v>
                </c:pt>
                <c:pt idx="681">
                  <c:v>5.5922</c:v>
                </c:pt>
                <c:pt idx="682">
                  <c:v>5.5351</c:v>
                </c:pt>
                <c:pt idx="683">
                  <c:v>5.4787</c:v>
                </c:pt>
                <c:pt idx="684">
                  <c:v>5.4096</c:v>
                </c:pt>
                <c:pt idx="685">
                  <c:v>5.337099999999999</c:v>
                </c:pt>
                <c:pt idx="686">
                  <c:v>5.2583</c:v>
                </c:pt>
                <c:pt idx="687">
                  <c:v>5.186</c:v>
                </c:pt>
                <c:pt idx="688">
                  <c:v>5.1356</c:v>
                </c:pt>
                <c:pt idx="689">
                  <c:v>5.0909</c:v>
                </c:pt>
                <c:pt idx="690">
                  <c:v>5.065499999999999</c:v>
                </c:pt>
                <c:pt idx="691">
                  <c:v>5.0291</c:v>
                </c:pt>
                <c:pt idx="692">
                  <c:v>4.9981</c:v>
                </c:pt>
                <c:pt idx="693">
                  <c:v>4.9467</c:v>
                </c:pt>
                <c:pt idx="694">
                  <c:v>4.893</c:v>
                </c:pt>
                <c:pt idx="695">
                  <c:v>4.8319</c:v>
                </c:pt>
                <c:pt idx="696">
                  <c:v>4.765099999999999</c:v>
                </c:pt>
                <c:pt idx="697">
                  <c:v>4.696499999999999</c:v>
                </c:pt>
                <c:pt idx="698">
                  <c:v>4.625899999999999</c:v>
                </c:pt>
                <c:pt idx="699">
                  <c:v>4.5731</c:v>
                </c:pt>
                <c:pt idx="700">
                  <c:v>4.5187</c:v>
                </c:pt>
                <c:pt idx="701">
                  <c:v>4.4901</c:v>
                </c:pt>
                <c:pt idx="702">
                  <c:v>4.47</c:v>
                </c:pt>
                <c:pt idx="703">
                  <c:v>4.4709</c:v>
                </c:pt>
                <c:pt idx="704">
                  <c:v>4.4692</c:v>
                </c:pt>
                <c:pt idx="705">
                  <c:v>4.4607</c:v>
                </c:pt>
                <c:pt idx="706">
                  <c:v>4.422899999999999</c:v>
                </c:pt>
                <c:pt idx="707">
                  <c:v>4.363399999999999</c:v>
                </c:pt>
                <c:pt idx="708">
                  <c:v>4.2737</c:v>
                </c:pt>
                <c:pt idx="709">
                  <c:v>4.1714</c:v>
                </c:pt>
                <c:pt idx="710">
                  <c:v>4.0883</c:v>
                </c:pt>
                <c:pt idx="711">
                  <c:v>4.0433</c:v>
                </c:pt>
                <c:pt idx="712">
                  <c:v>4.0362</c:v>
                </c:pt>
                <c:pt idx="713">
                  <c:v>4.0634</c:v>
                </c:pt>
                <c:pt idx="714">
                  <c:v>4.1197</c:v>
                </c:pt>
                <c:pt idx="715">
                  <c:v>4.195099999999999</c:v>
                </c:pt>
                <c:pt idx="716">
                  <c:v>4.272</c:v>
                </c:pt>
                <c:pt idx="717">
                  <c:v>4.323799999999999</c:v>
                </c:pt>
                <c:pt idx="718">
                  <c:v>4.3388</c:v>
                </c:pt>
                <c:pt idx="719">
                  <c:v>4.2906</c:v>
                </c:pt>
                <c:pt idx="720">
                  <c:v>4.2048</c:v>
                </c:pt>
                <c:pt idx="721">
                  <c:v>4.0962</c:v>
                </c:pt>
                <c:pt idx="722">
                  <c:v>3.9659</c:v>
                </c:pt>
                <c:pt idx="723">
                  <c:v>3.826</c:v>
                </c:pt>
                <c:pt idx="724">
                  <c:v>3.7154</c:v>
                </c:pt>
                <c:pt idx="725">
                  <c:v>3.6316</c:v>
                </c:pt>
                <c:pt idx="726">
                  <c:v>3.6075</c:v>
                </c:pt>
                <c:pt idx="727">
                  <c:v>3.6471</c:v>
                </c:pt>
                <c:pt idx="728">
                  <c:v>3.7541</c:v>
                </c:pt>
                <c:pt idx="729">
                  <c:v>3.912199999999999</c:v>
                </c:pt>
                <c:pt idx="730">
                  <c:v>4.096</c:v>
                </c:pt>
                <c:pt idx="731">
                  <c:v>4.3076</c:v>
                </c:pt>
                <c:pt idx="732">
                  <c:v>4.4964</c:v>
                </c:pt>
                <c:pt idx="733">
                  <c:v>4.617599999999999</c:v>
                </c:pt>
                <c:pt idx="734">
                  <c:v>4.6311</c:v>
                </c:pt>
                <c:pt idx="735">
                  <c:v>4.5534</c:v>
                </c:pt>
                <c:pt idx="736">
                  <c:v>4.3876</c:v>
                </c:pt>
                <c:pt idx="737">
                  <c:v>4.187499999999999</c:v>
                </c:pt>
                <c:pt idx="738">
                  <c:v>3.9445</c:v>
                </c:pt>
                <c:pt idx="739">
                  <c:v>3.6898</c:v>
                </c:pt>
                <c:pt idx="740">
                  <c:v>3.4756</c:v>
                </c:pt>
                <c:pt idx="741">
                  <c:v>3.2912</c:v>
                </c:pt>
                <c:pt idx="742">
                  <c:v>3.1588</c:v>
                </c:pt>
                <c:pt idx="743">
                  <c:v>3.0661</c:v>
                </c:pt>
                <c:pt idx="744">
                  <c:v>3.0262</c:v>
                </c:pt>
                <c:pt idx="745">
                  <c:v>3.0227</c:v>
                </c:pt>
                <c:pt idx="746">
                  <c:v>3.0648</c:v>
                </c:pt>
                <c:pt idx="747">
                  <c:v>3.1424</c:v>
                </c:pt>
                <c:pt idx="748">
                  <c:v>3.2965</c:v>
                </c:pt>
                <c:pt idx="749">
                  <c:v>3.5526</c:v>
                </c:pt>
                <c:pt idx="750">
                  <c:v>3.9078</c:v>
                </c:pt>
                <c:pt idx="751">
                  <c:v>4.3984</c:v>
                </c:pt>
                <c:pt idx="752">
                  <c:v>5.1473</c:v>
                </c:pt>
                <c:pt idx="753">
                  <c:v>6.0746</c:v>
                </c:pt>
                <c:pt idx="754">
                  <c:v>7.109</c:v>
                </c:pt>
                <c:pt idx="755">
                  <c:v>8.2167</c:v>
                </c:pt>
                <c:pt idx="756">
                  <c:v>9.3356</c:v>
                </c:pt>
                <c:pt idx="757">
                  <c:v>10.398</c:v>
                </c:pt>
                <c:pt idx="758">
                  <c:v>11.3689</c:v>
                </c:pt>
                <c:pt idx="759">
                  <c:v>12.1643</c:v>
                </c:pt>
                <c:pt idx="760">
                  <c:v>12.7505</c:v>
                </c:pt>
                <c:pt idx="761">
                  <c:v>13.1903</c:v>
                </c:pt>
                <c:pt idx="762">
                  <c:v>13.4403</c:v>
                </c:pt>
                <c:pt idx="763">
                  <c:v>13.5249</c:v>
                </c:pt>
                <c:pt idx="764">
                  <c:v>13.4762</c:v>
                </c:pt>
                <c:pt idx="765">
                  <c:v>13.225</c:v>
                </c:pt>
                <c:pt idx="766">
                  <c:v>12.8218</c:v>
                </c:pt>
                <c:pt idx="767">
                  <c:v>12.372</c:v>
                </c:pt>
                <c:pt idx="768">
                  <c:v>11.8709</c:v>
                </c:pt>
                <c:pt idx="769">
                  <c:v>11.2944</c:v>
                </c:pt>
                <c:pt idx="770">
                  <c:v>10.746</c:v>
                </c:pt>
                <c:pt idx="771">
                  <c:v>10.2403</c:v>
                </c:pt>
                <c:pt idx="772">
                  <c:v>9.741499999999998</c:v>
                </c:pt>
                <c:pt idx="773">
                  <c:v>9.3007</c:v>
                </c:pt>
                <c:pt idx="774">
                  <c:v>8.9046</c:v>
                </c:pt>
                <c:pt idx="775">
                  <c:v>8.55</c:v>
                </c:pt>
                <c:pt idx="776">
                  <c:v>8.229100000000001</c:v>
                </c:pt>
                <c:pt idx="777">
                  <c:v>7.9363</c:v>
                </c:pt>
                <c:pt idx="778">
                  <c:v>7.699099999999999</c:v>
                </c:pt>
                <c:pt idx="779">
                  <c:v>7.4581</c:v>
                </c:pt>
                <c:pt idx="780">
                  <c:v>7.2427</c:v>
                </c:pt>
                <c:pt idx="781">
                  <c:v>7.0296</c:v>
                </c:pt>
                <c:pt idx="782">
                  <c:v>6.8542</c:v>
                </c:pt>
                <c:pt idx="783">
                  <c:v>6.6782</c:v>
                </c:pt>
                <c:pt idx="784">
                  <c:v>6.5095</c:v>
                </c:pt>
                <c:pt idx="785">
                  <c:v>6.35</c:v>
                </c:pt>
                <c:pt idx="786">
                  <c:v>6.227799999999999</c:v>
                </c:pt>
                <c:pt idx="787">
                  <c:v>6.125699999999999</c:v>
                </c:pt>
                <c:pt idx="788">
                  <c:v>6.020799999999999</c:v>
                </c:pt>
                <c:pt idx="789">
                  <c:v>5.9012</c:v>
                </c:pt>
                <c:pt idx="790">
                  <c:v>5.7657</c:v>
                </c:pt>
                <c:pt idx="791">
                  <c:v>5.6331</c:v>
                </c:pt>
                <c:pt idx="792">
                  <c:v>5.5169</c:v>
                </c:pt>
                <c:pt idx="793">
                  <c:v>5.4026</c:v>
                </c:pt>
                <c:pt idx="794">
                  <c:v>5.3198</c:v>
                </c:pt>
                <c:pt idx="795">
                  <c:v>5.255</c:v>
                </c:pt>
                <c:pt idx="796">
                  <c:v>5.2147</c:v>
                </c:pt>
                <c:pt idx="797">
                  <c:v>5.1937</c:v>
                </c:pt>
                <c:pt idx="798">
                  <c:v>5.182399999999999</c:v>
                </c:pt>
                <c:pt idx="799">
                  <c:v>5.1836</c:v>
                </c:pt>
                <c:pt idx="800">
                  <c:v>5.1692</c:v>
                </c:pt>
                <c:pt idx="801">
                  <c:v>5.157699999999999</c:v>
                </c:pt>
                <c:pt idx="802">
                  <c:v>5.154999999999999</c:v>
                </c:pt>
                <c:pt idx="803">
                  <c:v>5.144299999999999</c:v>
                </c:pt>
                <c:pt idx="804">
                  <c:v>5.138</c:v>
                </c:pt>
                <c:pt idx="805">
                  <c:v>5.124299999999999</c:v>
                </c:pt>
                <c:pt idx="806">
                  <c:v>5.097499999999999</c:v>
                </c:pt>
                <c:pt idx="807">
                  <c:v>5.0665</c:v>
                </c:pt>
                <c:pt idx="808">
                  <c:v>5.023499999999999</c:v>
                </c:pt>
                <c:pt idx="809">
                  <c:v>4.9816</c:v>
                </c:pt>
                <c:pt idx="810">
                  <c:v>4.9554</c:v>
                </c:pt>
                <c:pt idx="811">
                  <c:v>4.9446</c:v>
                </c:pt>
                <c:pt idx="812">
                  <c:v>4.93</c:v>
                </c:pt>
                <c:pt idx="813">
                  <c:v>4.9448</c:v>
                </c:pt>
                <c:pt idx="814">
                  <c:v>4.9663</c:v>
                </c:pt>
                <c:pt idx="815">
                  <c:v>4.9834</c:v>
                </c:pt>
                <c:pt idx="816">
                  <c:v>4.9985</c:v>
                </c:pt>
                <c:pt idx="817">
                  <c:v>5.0131</c:v>
                </c:pt>
                <c:pt idx="818">
                  <c:v>5.0117</c:v>
                </c:pt>
                <c:pt idx="819">
                  <c:v>5.0183</c:v>
                </c:pt>
                <c:pt idx="820">
                  <c:v>5.0256</c:v>
                </c:pt>
                <c:pt idx="821">
                  <c:v>5.054899999999999</c:v>
                </c:pt>
                <c:pt idx="822">
                  <c:v>5.0788</c:v>
                </c:pt>
                <c:pt idx="823">
                  <c:v>5.104899999999999</c:v>
                </c:pt>
                <c:pt idx="824">
                  <c:v>5.1323</c:v>
                </c:pt>
                <c:pt idx="825">
                  <c:v>5.1511</c:v>
                </c:pt>
                <c:pt idx="826">
                  <c:v>5.1723</c:v>
                </c:pt>
                <c:pt idx="827">
                  <c:v>5.187499999999999</c:v>
                </c:pt>
                <c:pt idx="828">
                  <c:v>5.2138</c:v>
                </c:pt>
                <c:pt idx="829">
                  <c:v>5.2599</c:v>
                </c:pt>
                <c:pt idx="830">
                  <c:v>5.2866</c:v>
                </c:pt>
                <c:pt idx="831">
                  <c:v>5.3088</c:v>
                </c:pt>
                <c:pt idx="832">
                  <c:v>5.3325</c:v>
                </c:pt>
                <c:pt idx="833">
                  <c:v>5.3333</c:v>
                </c:pt>
                <c:pt idx="834">
                  <c:v>5.3337</c:v>
                </c:pt>
                <c:pt idx="835">
                  <c:v>5.3325</c:v>
                </c:pt>
                <c:pt idx="836">
                  <c:v>5.3466</c:v>
                </c:pt>
                <c:pt idx="837">
                  <c:v>5.362999999999999</c:v>
                </c:pt>
                <c:pt idx="838">
                  <c:v>5.3591</c:v>
                </c:pt>
                <c:pt idx="839">
                  <c:v>5.3523</c:v>
                </c:pt>
                <c:pt idx="840">
                  <c:v>5.3328</c:v>
                </c:pt>
                <c:pt idx="841">
                  <c:v>5.2982</c:v>
                </c:pt>
                <c:pt idx="842">
                  <c:v>5.2569</c:v>
                </c:pt>
                <c:pt idx="843">
                  <c:v>5.2191</c:v>
                </c:pt>
                <c:pt idx="844">
                  <c:v>5.1868</c:v>
                </c:pt>
                <c:pt idx="845">
                  <c:v>5.1807</c:v>
                </c:pt>
                <c:pt idx="846">
                  <c:v>5.1899</c:v>
                </c:pt>
                <c:pt idx="847">
                  <c:v>5.2055</c:v>
                </c:pt>
                <c:pt idx="848">
                  <c:v>5.2496</c:v>
                </c:pt>
                <c:pt idx="849">
                  <c:v>5.2926</c:v>
                </c:pt>
                <c:pt idx="850">
                  <c:v>5.3305</c:v>
                </c:pt>
                <c:pt idx="851">
                  <c:v>5.353</c:v>
                </c:pt>
                <c:pt idx="852">
                  <c:v>5.381</c:v>
                </c:pt>
                <c:pt idx="853">
                  <c:v>5.3994</c:v>
                </c:pt>
                <c:pt idx="854">
                  <c:v>5.4177</c:v>
                </c:pt>
                <c:pt idx="855">
                  <c:v>5.427</c:v>
                </c:pt>
                <c:pt idx="856">
                  <c:v>5.426</c:v>
                </c:pt>
                <c:pt idx="857">
                  <c:v>5.4158</c:v>
                </c:pt>
                <c:pt idx="858">
                  <c:v>5.395799999999999</c:v>
                </c:pt>
                <c:pt idx="859">
                  <c:v>5.365299999999999</c:v>
                </c:pt>
                <c:pt idx="860">
                  <c:v>5.3377</c:v>
                </c:pt>
                <c:pt idx="861">
                  <c:v>5.320399999999999</c:v>
                </c:pt>
                <c:pt idx="862">
                  <c:v>5.317899999999999</c:v>
                </c:pt>
                <c:pt idx="863">
                  <c:v>5.3434</c:v>
                </c:pt>
                <c:pt idx="864">
                  <c:v>5.3494</c:v>
                </c:pt>
                <c:pt idx="865">
                  <c:v>5.367099999999999</c:v>
                </c:pt>
                <c:pt idx="866">
                  <c:v>5.3747</c:v>
                </c:pt>
                <c:pt idx="867">
                  <c:v>5.3738</c:v>
                </c:pt>
                <c:pt idx="868">
                  <c:v>5.356999999999999</c:v>
                </c:pt>
                <c:pt idx="869">
                  <c:v>5.340899999999999</c:v>
                </c:pt>
                <c:pt idx="870">
                  <c:v>5.3372</c:v>
                </c:pt>
                <c:pt idx="871">
                  <c:v>5.3328</c:v>
                </c:pt>
                <c:pt idx="872">
                  <c:v>5.347899999999999</c:v>
                </c:pt>
                <c:pt idx="873">
                  <c:v>5.353499999999999</c:v>
                </c:pt>
                <c:pt idx="874">
                  <c:v>5.368899999999999</c:v>
                </c:pt>
                <c:pt idx="875">
                  <c:v>5.3799</c:v>
                </c:pt>
                <c:pt idx="876">
                  <c:v>5.4055</c:v>
                </c:pt>
                <c:pt idx="877">
                  <c:v>5.4265</c:v>
                </c:pt>
                <c:pt idx="878">
                  <c:v>5.4689</c:v>
                </c:pt>
                <c:pt idx="879">
                  <c:v>5.5165</c:v>
                </c:pt>
                <c:pt idx="880">
                  <c:v>5.5729</c:v>
                </c:pt>
                <c:pt idx="881">
                  <c:v>5.628799999999999</c:v>
                </c:pt>
                <c:pt idx="882">
                  <c:v>5.6715</c:v>
                </c:pt>
                <c:pt idx="883">
                  <c:v>5.7013</c:v>
                </c:pt>
                <c:pt idx="884">
                  <c:v>5.7331</c:v>
                </c:pt>
                <c:pt idx="885">
                  <c:v>5.7563</c:v>
                </c:pt>
                <c:pt idx="886">
                  <c:v>5.7907</c:v>
                </c:pt>
                <c:pt idx="887">
                  <c:v>5.8236</c:v>
                </c:pt>
                <c:pt idx="888">
                  <c:v>5.8663</c:v>
                </c:pt>
                <c:pt idx="889">
                  <c:v>5.882</c:v>
                </c:pt>
                <c:pt idx="890">
                  <c:v>5.8865</c:v>
                </c:pt>
                <c:pt idx="891">
                  <c:v>5.882099999999999</c:v>
                </c:pt>
                <c:pt idx="892">
                  <c:v>5.856999999999999</c:v>
                </c:pt>
                <c:pt idx="893">
                  <c:v>5.824499999999999</c:v>
                </c:pt>
                <c:pt idx="894">
                  <c:v>5.812499999999999</c:v>
                </c:pt>
                <c:pt idx="895">
                  <c:v>5.7957</c:v>
                </c:pt>
                <c:pt idx="896">
                  <c:v>5.7935</c:v>
                </c:pt>
                <c:pt idx="897">
                  <c:v>5.7959</c:v>
                </c:pt>
                <c:pt idx="898">
                  <c:v>5.7961</c:v>
                </c:pt>
                <c:pt idx="899">
                  <c:v>5.7918</c:v>
                </c:pt>
                <c:pt idx="900">
                  <c:v>5.8032</c:v>
                </c:pt>
                <c:pt idx="901">
                  <c:v>5.8015</c:v>
                </c:pt>
                <c:pt idx="902">
                  <c:v>5.8217</c:v>
                </c:pt>
                <c:pt idx="903">
                  <c:v>5.8568</c:v>
                </c:pt>
                <c:pt idx="904">
                  <c:v>5.9176</c:v>
                </c:pt>
                <c:pt idx="905">
                  <c:v>6.0039</c:v>
                </c:pt>
                <c:pt idx="906">
                  <c:v>6.0996</c:v>
                </c:pt>
                <c:pt idx="907">
                  <c:v>6.1819</c:v>
                </c:pt>
                <c:pt idx="908">
                  <c:v>6.260499999999999</c:v>
                </c:pt>
                <c:pt idx="909">
                  <c:v>6.304099999999999</c:v>
                </c:pt>
                <c:pt idx="910">
                  <c:v>6.3342</c:v>
                </c:pt>
                <c:pt idx="911">
                  <c:v>6.353499999999999</c:v>
                </c:pt>
                <c:pt idx="912">
                  <c:v>6.361999999999999</c:v>
                </c:pt>
                <c:pt idx="913">
                  <c:v>6.3755</c:v>
                </c:pt>
                <c:pt idx="914">
                  <c:v>6.3806</c:v>
                </c:pt>
                <c:pt idx="915">
                  <c:v>6.3692</c:v>
                </c:pt>
                <c:pt idx="916">
                  <c:v>6.3516</c:v>
                </c:pt>
                <c:pt idx="917">
                  <c:v>6.327699999999999</c:v>
                </c:pt>
                <c:pt idx="918">
                  <c:v>6.2794</c:v>
                </c:pt>
                <c:pt idx="919">
                  <c:v>6.225499999999999</c:v>
                </c:pt>
                <c:pt idx="920">
                  <c:v>6.1708</c:v>
                </c:pt>
                <c:pt idx="921">
                  <c:v>6.125799999999999</c:v>
                </c:pt>
                <c:pt idx="922">
                  <c:v>6.067499999999999</c:v>
                </c:pt>
                <c:pt idx="923">
                  <c:v>6.0367</c:v>
                </c:pt>
                <c:pt idx="924">
                  <c:v>6.0412</c:v>
                </c:pt>
                <c:pt idx="925">
                  <c:v>6.0603</c:v>
                </c:pt>
                <c:pt idx="926">
                  <c:v>6.105799999999999</c:v>
                </c:pt>
                <c:pt idx="927">
                  <c:v>6.1493</c:v>
                </c:pt>
                <c:pt idx="928">
                  <c:v>6.192799999999999</c:v>
                </c:pt>
                <c:pt idx="929">
                  <c:v>6.2326</c:v>
                </c:pt>
                <c:pt idx="930">
                  <c:v>6.2353</c:v>
                </c:pt>
                <c:pt idx="931">
                  <c:v>6.1903</c:v>
                </c:pt>
                <c:pt idx="932">
                  <c:v>6.1013</c:v>
                </c:pt>
                <c:pt idx="933">
                  <c:v>5.964499999999999</c:v>
                </c:pt>
                <c:pt idx="934">
                  <c:v>5.8314</c:v>
                </c:pt>
                <c:pt idx="935">
                  <c:v>5.720499999999999</c:v>
                </c:pt>
                <c:pt idx="936">
                  <c:v>5.633999999999999</c:v>
                </c:pt>
                <c:pt idx="937">
                  <c:v>5.598</c:v>
                </c:pt>
                <c:pt idx="938">
                  <c:v>5.5789</c:v>
                </c:pt>
                <c:pt idx="939">
                  <c:v>5.5893</c:v>
                </c:pt>
                <c:pt idx="940">
                  <c:v>5.613999999999999</c:v>
                </c:pt>
                <c:pt idx="941">
                  <c:v>5.5984</c:v>
                </c:pt>
                <c:pt idx="942">
                  <c:v>5.5531</c:v>
                </c:pt>
                <c:pt idx="943">
                  <c:v>5.468</c:v>
                </c:pt>
                <c:pt idx="944">
                  <c:v>5.3596</c:v>
                </c:pt>
                <c:pt idx="945">
                  <c:v>5.2264</c:v>
                </c:pt>
                <c:pt idx="946">
                  <c:v>5.0938</c:v>
                </c:pt>
                <c:pt idx="947">
                  <c:v>4.9783</c:v>
                </c:pt>
                <c:pt idx="948">
                  <c:v>4.9023</c:v>
                </c:pt>
                <c:pt idx="949">
                  <c:v>4.844899999999999</c:v>
                </c:pt>
                <c:pt idx="950">
                  <c:v>4.8165</c:v>
                </c:pt>
                <c:pt idx="951">
                  <c:v>4.824199999999999</c:v>
                </c:pt>
                <c:pt idx="952">
                  <c:v>4.8586</c:v>
                </c:pt>
                <c:pt idx="953">
                  <c:v>4.9227</c:v>
                </c:pt>
                <c:pt idx="954">
                  <c:v>4.973</c:v>
                </c:pt>
                <c:pt idx="955">
                  <c:v>5.0038</c:v>
                </c:pt>
                <c:pt idx="956">
                  <c:v>4.9796</c:v>
                </c:pt>
                <c:pt idx="957">
                  <c:v>4.897699999999999</c:v>
                </c:pt>
                <c:pt idx="958">
                  <c:v>4.7737</c:v>
                </c:pt>
                <c:pt idx="959">
                  <c:v>4.5981</c:v>
                </c:pt>
                <c:pt idx="960">
                  <c:v>4.4155</c:v>
                </c:pt>
                <c:pt idx="961">
                  <c:v>4.2441</c:v>
                </c:pt>
                <c:pt idx="962">
                  <c:v>4.114099999999999</c:v>
                </c:pt>
                <c:pt idx="963">
                  <c:v>4.0268</c:v>
                </c:pt>
                <c:pt idx="964">
                  <c:v>3.9828</c:v>
                </c:pt>
                <c:pt idx="965">
                  <c:v>3.978</c:v>
                </c:pt>
                <c:pt idx="966">
                  <c:v>4.0099</c:v>
                </c:pt>
                <c:pt idx="967">
                  <c:v>4.0772</c:v>
                </c:pt>
                <c:pt idx="968">
                  <c:v>4.1487</c:v>
                </c:pt>
                <c:pt idx="969">
                  <c:v>4.2385</c:v>
                </c:pt>
                <c:pt idx="970">
                  <c:v>4.312799999999999</c:v>
                </c:pt>
                <c:pt idx="971">
                  <c:v>4.3736</c:v>
                </c:pt>
                <c:pt idx="972">
                  <c:v>4.3886</c:v>
                </c:pt>
                <c:pt idx="973">
                  <c:v>4.3563</c:v>
                </c:pt>
                <c:pt idx="974">
                  <c:v>4.2566</c:v>
                </c:pt>
                <c:pt idx="975">
                  <c:v>4.137</c:v>
                </c:pt>
                <c:pt idx="976">
                  <c:v>3.9784</c:v>
                </c:pt>
                <c:pt idx="977">
                  <c:v>3.8273</c:v>
                </c:pt>
                <c:pt idx="978">
                  <c:v>3.7176</c:v>
                </c:pt>
                <c:pt idx="979">
                  <c:v>3.6257</c:v>
                </c:pt>
                <c:pt idx="980">
                  <c:v>3.5697</c:v>
                </c:pt>
                <c:pt idx="981">
                  <c:v>3.5484</c:v>
                </c:pt>
                <c:pt idx="982">
                  <c:v>3.5454</c:v>
                </c:pt>
                <c:pt idx="983">
                  <c:v>3.5666</c:v>
                </c:pt>
                <c:pt idx="984">
                  <c:v>3.6119</c:v>
                </c:pt>
                <c:pt idx="985">
                  <c:v>3.707</c:v>
                </c:pt>
                <c:pt idx="986">
                  <c:v>3.8439</c:v>
                </c:pt>
                <c:pt idx="987">
                  <c:v>4.0052</c:v>
                </c:pt>
                <c:pt idx="988">
                  <c:v>4.199</c:v>
                </c:pt>
                <c:pt idx="989">
                  <c:v>4.390899999999999</c:v>
                </c:pt>
                <c:pt idx="990">
                  <c:v>4.5384</c:v>
                </c:pt>
                <c:pt idx="991">
                  <c:v>4.6114</c:v>
                </c:pt>
                <c:pt idx="992">
                  <c:v>4.5977</c:v>
                </c:pt>
                <c:pt idx="993">
                  <c:v>4.509</c:v>
                </c:pt>
                <c:pt idx="994">
                  <c:v>4.344399999999999</c:v>
                </c:pt>
                <c:pt idx="995">
                  <c:v>4.1613</c:v>
                </c:pt>
                <c:pt idx="996">
                  <c:v>3.9527</c:v>
                </c:pt>
                <c:pt idx="997">
                  <c:v>3.7766</c:v>
                </c:pt>
                <c:pt idx="998">
                  <c:v>3.6137</c:v>
                </c:pt>
                <c:pt idx="999">
                  <c:v>3.4557</c:v>
                </c:pt>
                <c:pt idx="1000">
                  <c:v>3.2939</c:v>
                </c:pt>
                <c:pt idx="1001">
                  <c:v>3.1612</c:v>
                </c:pt>
                <c:pt idx="1002">
                  <c:v>3.062</c:v>
                </c:pt>
                <c:pt idx="1003">
                  <c:v>3.0079</c:v>
                </c:pt>
                <c:pt idx="1004">
                  <c:v>2.9893</c:v>
                </c:pt>
                <c:pt idx="1005">
                  <c:v>2.9951</c:v>
                </c:pt>
                <c:pt idx="1006">
                  <c:v>3.0144</c:v>
                </c:pt>
                <c:pt idx="1007">
                  <c:v>3.0845</c:v>
                </c:pt>
                <c:pt idx="1008">
                  <c:v>3.17</c:v>
                </c:pt>
                <c:pt idx="1009">
                  <c:v>3.2922</c:v>
                </c:pt>
                <c:pt idx="1010">
                  <c:v>3.4544</c:v>
                </c:pt>
                <c:pt idx="1011">
                  <c:v>3.6813</c:v>
                </c:pt>
                <c:pt idx="1012">
                  <c:v>4.0338</c:v>
                </c:pt>
                <c:pt idx="1013">
                  <c:v>4.493</c:v>
                </c:pt>
                <c:pt idx="1014">
                  <c:v>5.0847</c:v>
                </c:pt>
                <c:pt idx="1015">
                  <c:v>5.804799999999999</c:v>
                </c:pt>
                <c:pt idx="1016">
                  <c:v>6.558899999999999</c:v>
                </c:pt>
                <c:pt idx="1017">
                  <c:v>7.3067</c:v>
                </c:pt>
                <c:pt idx="1018">
                  <c:v>8.0643</c:v>
                </c:pt>
                <c:pt idx="1019">
                  <c:v>8.8179</c:v>
                </c:pt>
                <c:pt idx="1020">
                  <c:v>9.5205</c:v>
                </c:pt>
                <c:pt idx="1021">
                  <c:v>10.1357</c:v>
                </c:pt>
                <c:pt idx="1022">
                  <c:v>10.6528</c:v>
                </c:pt>
                <c:pt idx="1023">
                  <c:v>11.0569</c:v>
                </c:pt>
                <c:pt idx="1024">
                  <c:v>11.3706</c:v>
                </c:pt>
                <c:pt idx="1025">
                  <c:v>11.5652</c:v>
                </c:pt>
                <c:pt idx="1026">
                  <c:v>11.6205</c:v>
                </c:pt>
                <c:pt idx="1027">
                  <c:v>11.5816</c:v>
                </c:pt>
                <c:pt idx="1028">
                  <c:v>11.4337</c:v>
                </c:pt>
                <c:pt idx="1029">
                  <c:v>11.2263</c:v>
                </c:pt>
                <c:pt idx="1030">
                  <c:v>10.9811</c:v>
                </c:pt>
                <c:pt idx="1031">
                  <c:v>10.707</c:v>
                </c:pt>
                <c:pt idx="1032">
                  <c:v>10.3985</c:v>
                </c:pt>
                <c:pt idx="1033">
                  <c:v>10.1035</c:v>
                </c:pt>
                <c:pt idx="1034">
                  <c:v>9.832</c:v>
                </c:pt>
                <c:pt idx="1035">
                  <c:v>9.5598</c:v>
                </c:pt>
                <c:pt idx="1036">
                  <c:v>9.279</c:v>
                </c:pt>
                <c:pt idx="1037">
                  <c:v>9.0426</c:v>
                </c:pt>
                <c:pt idx="1038">
                  <c:v>8.8326</c:v>
                </c:pt>
                <c:pt idx="1039">
                  <c:v>8.631099999999998</c:v>
                </c:pt>
                <c:pt idx="1040">
                  <c:v>8.448899999999998</c:v>
                </c:pt>
                <c:pt idx="1041">
                  <c:v>8.2554</c:v>
                </c:pt>
                <c:pt idx="1042">
                  <c:v>8.0474</c:v>
                </c:pt>
                <c:pt idx="1043">
                  <c:v>7.818899999999999</c:v>
                </c:pt>
                <c:pt idx="1044">
                  <c:v>7.5863</c:v>
                </c:pt>
                <c:pt idx="1045">
                  <c:v>7.3431</c:v>
                </c:pt>
                <c:pt idx="1046">
                  <c:v>7.0912</c:v>
                </c:pt>
                <c:pt idx="1047">
                  <c:v>6.859</c:v>
                </c:pt>
                <c:pt idx="1048">
                  <c:v>6.665799999999999</c:v>
                </c:pt>
                <c:pt idx="1049">
                  <c:v>6.4885</c:v>
                </c:pt>
                <c:pt idx="1050">
                  <c:v>6.3385</c:v>
                </c:pt>
                <c:pt idx="1051">
                  <c:v>6.2091</c:v>
                </c:pt>
                <c:pt idx="1052">
                  <c:v>6.095499999999999</c:v>
                </c:pt>
                <c:pt idx="1053">
                  <c:v>5.9888</c:v>
                </c:pt>
                <c:pt idx="1054">
                  <c:v>5.890899999999999</c:v>
                </c:pt>
                <c:pt idx="1055">
                  <c:v>5.8134</c:v>
                </c:pt>
                <c:pt idx="1056">
                  <c:v>5.7482</c:v>
                </c:pt>
                <c:pt idx="1057">
                  <c:v>5.6867</c:v>
                </c:pt>
                <c:pt idx="1058">
                  <c:v>5.623699999999999</c:v>
                </c:pt>
                <c:pt idx="1059">
                  <c:v>5.5573</c:v>
                </c:pt>
                <c:pt idx="1060">
                  <c:v>5.5143</c:v>
                </c:pt>
                <c:pt idx="1061">
                  <c:v>5.4764</c:v>
                </c:pt>
                <c:pt idx="1062">
                  <c:v>5.452</c:v>
                </c:pt>
                <c:pt idx="1063">
                  <c:v>5.4456</c:v>
                </c:pt>
                <c:pt idx="1064">
                  <c:v>5.4168</c:v>
                </c:pt>
                <c:pt idx="1065">
                  <c:v>5.3922</c:v>
                </c:pt>
                <c:pt idx="1066">
                  <c:v>5.3582</c:v>
                </c:pt>
                <c:pt idx="1067">
                  <c:v>5.324499999999999</c:v>
                </c:pt>
                <c:pt idx="1068">
                  <c:v>5.286</c:v>
                </c:pt>
                <c:pt idx="1069">
                  <c:v>5.2613</c:v>
                </c:pt>
                <c:pt idx="1070">
                  <c:v>5.2483</c:v>
                </c:pt>
                <c:pt idx="1071">
                  <c:v>5.2354</c:v>
                </c:pt>
                <c:pt idx="1072">
                  <c:v>5.2565</c:v>
                </c:pt>
                <c:pt idx="1073">
                  <c:v>5.2593</c:v>
                </c:pt>
                <c:pt idx="1074">
                  <c:v>5.2593</c:v>
                </c:pt>
                <c:pt idx="1075">
                  <c:v>5.2505</c:v>
                </c:pt>
                <c:pt idx="1076">
                  <c:v>5.2442</c:v>
                </c:pt>
                <c:pt idx="1077">
                  <c:v>5.2298</c:v>
                </c:pt>
                <c:pt idx="1078">
                  <c:v>5.2263</c:v>
                </c:pt>
                <c:pt idx="1079">
                  <c:v>5.228499999999999</c:v>
                </c:pt>
                <c:pt idx="1080">
                  <c:v>5.2473</c:v>
                </c:pt>
                <c:pt idx="1081">
                  <c:v>5.2653</c:v>
                </c:pt>
                <c:pt idx="1082">
                  <c:v>5.289</c:v>
                </c:pt>
                <c:pt idx="1083">
                  <c:v>5.3046</c:v>
                </c:pt>
                <c:pt idx="1084">
                  <c:v>5.3256</c:v>
                </c:pt>
                <c:pt idx="1085">
                  <c:v>5.368499999999999</c:v>
                </c:pt>
                <c:pt idx="1086">
                  <c:v>5.4191</c:v>
                </c:pt>
                <c:pt idx="1087">
                  <c:v>5.4886</c:v>
                </c:pt>
                <c:pt idx="1088">
                  <c:v>5.560099999999999</c:v>
                </c:pt>
                <c:pt idx="1089">
                  <c:v>5.625799999999999</c:v>
                </c:pt>
                <c:pt idx="1090">
                  <c:v>5.6808</c:v>
                </c:pt>
                <c:pt idx="1091">
                  <c:v>5.687699999999999</c:v>
                </c:pt>
                <c:pt idx="1092">
                  <c:v>5.6761</c:v>
                </c:pt>
                <c:pt idx="1093">
                  <c:v>5.6407</c:v>
                </c:pt>
                <c:pt idx="1094">
                  <c:v>5.5914</c:v>
                </c:pt>
                <c:pt idx="1095">
                  <c:v>5.5446</c:v>
                </c:pt>
                <c:pt idx="1096">
                  <c:v>5.5043</c:v>
                </c:pt>
                <c:pt idx="1097">
                  <c:v>5.467899999999999</c:v>
                </c:pt>
                <c:pt idx="1098">
                  <c:v>5.4478</c:v>
                </c:pt>
                <c:pt idx="1099">
                  <c:v>5.4266</c:v>
                </c:pt>
                <c:pt idx="1100">
                  <c:v>5.4085</c:v>
                </c:pt>
                <c:pt idx="1101">
                  <c:v>5.3982</c:v>
                </c:pt>
                <c:pt idx="1102">
                  <c:v>5.394299999999999</c:v>
                </c:pt>
                <c:pt idx="1103">
                  <c:v>5.3965</c:v>
                </c:pt>
                <c:pt idx="1104">
                  <c:v>5.4053</c:v>
                </c:pt>
                <c:pt idx="1105">
                  <c:v>5.4223</c:v>
                </c:pt>
                <c:pt idx="1106">
                  <c:v>5.428</c:v>
                </c:pt>
                <c:pt idx="1107">
                  <c:v>5.4304</c:v>
                </c:pt>
                <c:pt idx="1108">
                  <c:v>5.4294</c:v>
                </c:pt>
                <c:pt idx="1109">
                  <c:v>5.4192</c:v>
                </c:pt>
                <c:pt idx="1110">
                  <c:v>5.4121</c:v>
                </c:pt>
                <c:pt idx="1111">
                  <c:v>5.4114</c:v>
                </c:pt>
                <c:pt idx="1112">
                  <c:v>5.4299</c:v>
                </c:pt>
                <c:pt idx="1113">
                  <c:v>5.4399</c:v>
                </c:pt>
                <c:pt idx="1114">
                  <c:v>5.4543</c:v>
                </c:pt>
                <c:pt idx="1115">
                  <c:v>5.454099999999999</c:v>
                </c:pt>
                <c:pt idx="1116">
                  <c:v>5.4436</c:v>
                </c:pt>
                <c:pt idx="1117">
                  <c:v>5.427499999999999</c:v>
                </c:pt>
                <c:pt idx="1118">
                  <c:v>5.409</c:v>
                </c:pt>
                <c:pt idx="1119">
                  <c:v>5.3853</c:v>
                </c:pt>
                <c:pt idx="1120">
                  <c:v>5.3687</c:v>
                </c:pt>
                <c:pt idx="1121">
                  <c:v>5.363999999999999</c:v>
                </c:pt>
                <c:pt idx="1122">
                  <c:v>5.3567</c:v>
                </c:pt>
                <c:pt idx="1123">
                  <c:v>5.347899999999999</c:v>
                </c:pt>
                <c:pt idx="1124">
                  <c:v>5.3323</c:v>
                </c:pt>
                <c:pt idx="1125">
                  <c:v>5.3113</c:v>
                </c:pt>
                <c:pt idx="1126">
                  <c:v>5.2808</c:v>
                </c:pt>
                <c:pt idx="1127">
                  <c:v>5.2557</c:v>
                </c:pt>
                <c:pt idx="1128">
                  <c:v>5.2534</c:v>
                </c:pt>
                <c:pt idx="1129">
                  <c:v>5.2619</c:v>
                </c:pt>
                <c:pt idx="1130">
                  <c:v>5.2732</c:v>
                </c:pt>
                <c:pt idx="1131">
                  <c:v>5.3</c:v>
                </c:pt>
                <c:pt idx="1132">
                  <c:v>5.3161</c:v>
                </c:pt>
                <c:pt idx="1133">
                  <c:v>5.3283</c:v>
                </c:pt>
                <c:pt idx="1134">
                  <c:v>5.3364</c:v>
                </c:pt>
                <c:pt idx="1135">
                  <c:v>5.3389</c:v>
                </c:pt>
                <c:pt idx="1136">
                  <c:v>5.3698</c:v>
                </c:pt>
                <c:pt idx="1137">
                  <c:v>5.4018</c:v>
                </c:pt>
                <c:pt idx="1138">
                  <c:v>5.442</c:v>
                </c:pt>
                <c:pt idx="1139">
                  <c:v>5.4904</c:v>
                </c:pt>
                <c:pt idx="1140">
                  <c:v>5.537</c:v>
                </c:pt>
                <c:pt idx="1141">
                  <c:v>5.5848</c:v>
                </c:pt>
                <c:pt idx="1142">
                  <c:v>5.626099999999999</c:v>
                </c:pt>
                <c:pt idx="1143">
                  <c:v>5.660099999999999</c:v>
                </c:pt>
                <c:pt idx="1144">
                  <c:v>5.690399999999999</c:v>
                </c:pt>
                <c:pt idx="1145">
                  <c:v>5.7177</c:v>
                </c:pt>
                <c:pt idx="1146">
                  <c:v>5.7375</c:v>
                </c:pt>
                <c:pt idx="1147">
                  <c:v>5.752899999999999</c:v>
                </c:pt>
                <c:pt idx="1148">
                  <c:v>5.754399999999999</c:v>
                </c:pt>
                <c:pt idx="1149">
                  <c:v>5.7488</c:v>
                </c:pt>
                <c:pt idx="1150">
                  <c:v>5.7291</c:v>
                </c:pt>
                <c:pt idx="1151">
                  <c:v>5.7095</c:v>
                </c:pt>
                <c:pt idx="1152">
                  <c:v>5.682399999999999</c:v>
                </c:pt>
                <c:pt idx="1153">
                  <c:v>5.6612</c:v>
                </c:pt>
                <c:pt idx="1154">
                  <c:v>5.645499999999999</c:v>
                </c:pt>
                <c:pt idx="1155">
                  <c:v>5.624299999999999</c:v>
                </c:pt>
                <c:pt idx="1156">
                  <c:v>5.5936</c:v>
                </c:pt>
                <c:pt idx="1157">
                  <c:v>5.566999999999999</c:v>
                </c:pt>
                <c:pt idx="1158">
                  <c:v>5.5518</c:v>
                </c:pt>
                <c:pt idx="1159">
                  <c:v>5.5415</c:v>
                </c:pt>
                <c:pt idx="1160">
                  <c:v>5.552499999999999</c:v>
                </c:pt>
                <c:pt idx="1161">
                  <c:v>5.594399999999999</c:v>
                </c:pt>
                <c:pt idx="1162">
                  <c:v>5.681199999999999</c:v>
                </c:pt>
                <c:pt idx="1163">
                  <c:v>5.7903</c:v>
                </c:pt>
                <c:pt idx="1164">
                  <c:v>5.9028</c:v>
                </c:pt>
                <c:pt idx="1165">
                  <c:v>6.014099999999999</c:v>
                </c:pt>
                <c:pt idx="1166">
                  <c:v>6.118399999999999</c:v>
                </c:pt>
                <c:pt idx="1167">
                  <c:v>6.194099999999999</c:v>
                </c:pt>
                <c:pt idx="1168">
                  <c:v>6.2374</c:v>
                </c:pt>
                <c:pt idx="1169">
                  <c:v>6.2407</c:v>
                </c:pt>
                <c:pt idx="1170">
                  <c:v>6.2215</c:v>
                </c:pt>
                <c:pt idx="1171">
                  <c:v>6.1922</c:v>
                </c:pt>
                <c:pt idx="1172">
                  <c:v>6.159999999999999</c:v>
                </c:pt>
                <c:pt idx="1173">
                  <c:v>6.142399999999999</c:v>
                </c:pt>
                <c:pt idx="1174">
                  <c:v>6.127499999999999</c:v>
                </c:pt>
                <c:pt idx="1175">
                  <c:v>6.142099999999999</c:v>
                </c:pt>
                <c:pt idx="1176">
                  <c:v>6.1728</c:v>
                </c:pt>
                <c:pt idx="1177">
                  <c:v>6.216</c:v>
                </c:pt>
                <c:pt idx="1178">
                  <c:v>6.2694</c:v>
                </c:pt>
                <c:pt idx="1179">
                  <c:v>6.3182</c:v>
                </c:pt>
                <c:pt idx="1180">
                  <c:v>6.35</c:v>
                </c:pt>
                <c:pt idx="1181">
                  <c:v>6.3494</c:v>
                </c:pt>
                <c:pt idx="1182">
                  <c:v>6.3036</c:v>
                </c:pt>
                <c:pt idx="1183">
                  <c:v>6.225499999999999</c:v>
                </c:pt>
                <c:pt idx="1184">
                  <c:v>6.1362</c:v>
                </c:pt>
                <c:pt idx="1185">
                  <c:v>6.0595</c:v>
                </c:pt>
                <c:pt idx="1186">
                  <c:v>6.0177</c:v>
                </c:pt>
                <c:pt idx="1187">
                  <c:v>6.0105</c:v>
                </c:pt>
                <c:pt idx="1188">
                  <c:v>6.0587</c:v>
                </c:pt>
                <c:pt idx="1189">
                  <c:v>6.155799999999999</c:v>
                </c:pt>
                <c:pt idx="1190">
                  <c:v>6.261</c:v>
                </c:pt>
                <c:pt idx="1191">
                  <c:v>6.3715</c:v>
                </c:pt>
                <c:pt idx="1192">
                  <c:v>6.4546</c:v>
                </c:pt>
                <c:pt idx="1193">
                  <c:v>6.5074</c:v>
                </c:pt>
                <c:pt idx="1194">
                  <c:v>6.5102</c:v>
                </c:pt>
                <c:pt idx="1195">
                  <c:v>6.467099999999999</c:v>
                </c:pt>
                <c:pt idx="1196">
                  <c:v>6.3803</c:v>
                </c:pt>
                <c:pt idx="1197">
                  <c:v>6.2457</c:v>
                </c:pt>
                <c:pt idx="1198">
                  <c:v>6.0708</c:v>
                </c:pt>
                <c:pt idx="1199">
                  <c:v>5.9037</c:v>
                </c:pt>
                <c:pt idx="1200">
                  <c:v>5.7377</c:v>
                </c:pt>
                <c:pt idx="1201">
                  <c:v>5.5885</c:v>
                </c:pt>
                <c:pt idx="1202">
                  <c:v>5.4902</c:v>
                </c:pt>
                <c:pt idx="1203">
                  <c:v>5.442</c:v>
                </c:pt>
                <c:pt idx="1204">
                  <c:v>5.4475</c:v>
                </c:pt>
                <c:pt idx="1205">
                  <c:v>5.4865</c:v>
                </c:pt>
                <c:pt idx="1206">
                  <c:v>5.5538</c:v>
                </c:pt>
                <c:pt idx="1207">
                  <c:v>5.6304</c:v>
                </c:pt>
                <c:pt idx="1208">
                  <c:v>5.7076</c:v>
                </c:pt>
                <c:pt idx="1209">
                  <c:v>5.7487</c:v>
                </c:pt>
                <c:pt idx="1210">
                  <c:v>5.7459</c:v>
                </c:pt>
                <c:pt idx="1211">
                  <c:v>5.7008</c:v>
                </c:pt>
                <c:pt idx="1212">
                  <c:v>5.6023</c:v>
                </c:pt>
                <c:pt idx="1213">
                  <c:v>5.4839</c:v>
                </c:pt>
                <c:pt idx="1214">
                  <c:v>5.3417</c:v>
                </c:pt>
                <c:pt idx="1215">
                  <c:v>5.160399999999999</c:v>
                </c:pt>
                <c:pt idx="1216">
                  <c:v>4.9809</c:v>
                </c:pt>
                <c:pt idx="1217">
                  <c:v>4.8066</c:v>
                </c:pt>
                <c:pt idx="1218">
                  <c:v>4.667599999999999</c:v>
                </c:pt>
                <c:pt idx="1219">
                  <c:v>4.555</c:v>
                </c:pt>
                <c:pt idx="1220">
                  <c:v>4.4892</c:v>
                </c:pt>
                <c:pt idx="1221">
                  <c:v>4.4773</c:v>
                </c:pt>
                <c:pt idx="1222">
                  <c:v>4.524499999999999</c:v>
                </c:pt>
                <c:pt idx="1223">
                  <c:v>4.5911</c:v>
                </c:pt>
                <c:pt idx="1224">
                  <c:v>4.6563</c:v>
                </c:pt>
                <c:pt idx="1225">
                  <c:v>4.7198</c:v>
                </c:pt>
                <c:pt idx="1226">
                  <c:v>4.7743</c:v>
                </c:pt>
                <c:pt idx="1227">
                  <c:v>4.8136</c:v>
                </c:pt>
                <c:pt idx="1228">
                  <c:v>4.825699999999999</c:v>
                </c:pt>
                <c:pt idx="1229">
                  <c:v>4.8184</c:v>
                </c:pt>
                <c:pt idx="1230">
                  <c:v>4.7614</c:v>
                </c:pt>
                <c:pt idx="1231">
                  <c:v>4.6728</c:v>
                </c:pt>
                <c:pt idx="1232">
                  <c:v>4.5562</c:v>
                </c:pt>
                <c:pt idx="1233">
                  <c:v>4.387899999999999</c:v>
                </c:pt>
                <c:pt idx="1234">
                  <c:v>4.193799999999999</c:v>
                </c:pt>
                <c:pt idx="1235">
                  <c:v>4.027299999999999</c:v>
                </c:pt>
                <c:pt idx="1236">
                  <c:v>3.9148</c:v>
                </c:pt>
                <c:pt idx="1237">
                  <c:v>3.8157</c:v>
                </c:pt>
                <c:pt idx="1238">
                  <c:v>3.7514</c:v>
                </c:pt>
                <c:pt idx="1239">
                  <c:v>3.7193</c:v>
                </c:pt>
                <c:pt idx="1240">
                  <c:v>3.7224</c:v>
                </c:pt>
                <c:pt idx="1241">
                  <c:v>3.7667</c:v>
                </c:pt>
                <c:pt idx="1242">
                  <c:v>3.8377</c:v>
                </c:pt>
                <c:pt idx="1243">
                  <c:v>3.9243</c:v>
                </c:pt>
                <c:pt idx="1244">
                  <c:v>4.0497</c:v>
                </c:pt>
                <c:pt idx="1245">
                  <c:v>4.2295</c:v>
                </c:pt>
                <c:pt idx="1246">
                  <c:v>4.4048</c:v>
                </c:pt>
                <c:pt idx="1247">
                  <c:v>4.5794</c:v>
                </c:pt>
                <c:pt idx="1248">
                  <c:v>4.7048</c:v>
                </c:pt>
                <c:pt idx="1249">
                  <c:v>4.7976</c:v>
                </c:pt>
                <c:pt idx="1250">
                  <c:v>4.846999999999999</c:v>
                </c:pt>
                <c:pt idx="1251">
                  <c:v>4.8333</c:v>
                </c:pt>
                <c:pt idx="1252">
                  <c:v>4.766</c:v>
                </c:pt>
                <c:pt idx="1253">
                  <c:v>4.669899999999999</c:v>
                </c:pt>
                <c:pt idx="1254">
                  <c:v>4.5272</c:v>
                </c:pt>
                <c:pt idx="1255">
                  <c:v>4.3386</c:v>
                </c:pt>
                <c:pt idx="1256">
                  <c:v>4.1192</c:v>
                </c:pt>
                <c:pt idx="1257">
                  <c:v>3.8951</c:v>
                </c:pt>
                <c:pt idx="1258">
                  <c:v>3.678</c:v>
                </c:pt>
                <c:pt idx="1259">
                  <c:v>3.5121</c:v>
                </c:pt>
                <c:pt idx="1260">
                  <c:v>3.3629</c:v>
                </c:pt>
                <c:pt idx="1261">
                  <c:v>3.2598</c:v>
                </c:pt>
                <c:pt idx="1262">
                  <c:v>3.1991</c:v>
                </c:pt>
                <c:pt idx="1263">
                  <c:v>3.1571</c:v>
                </c:pt>
                <c:pt idx="1264">
                  <c:v>3.1258</c:v>
                </c:pt>
                <c:pt idx="1265">
                  <c:v>3.1175</c:v>
                </c:pt>
                <c:pt idx="1266">
                  <c:v>3.116</c:v>
                </c:pt>
                <c:pt idx="1267">
                  <c:v>3.1274</c:v>
                </c:pt>
                <c:pt idx="1268">
                  <c:v>3.1576</c:v>
                </c:pt>
                <c:pt idx="1269">
                  <c:v>3.1972</c:v>
                </c:pt>
                <c:pt idx="1270">
                  <c:v>3.2959</c:v>
                </c:pt>
                <c:pt idx="1271">
                  <c:v>3.4637</c:v>
                </c:pt>
                <c:pt idx="1272">
                  <c:v>3.704</c:v>
                </c:pt>
                <c:pt idx="1273">
                  <c:v>4.0265</c:v>
                </c:pt>
                <c:pt idx="1274">
                  <c:v>4.3917</c:v>
                </c:pt>
                <c:pt idx="1275">
                  <c:v>4.7791</c:v>
                </c:pt>
                <c:pt idx="1276">
                  <c:v>5.2639</c:v>
                </c:pt>
                <c:pt idx="1277">
                  <c:v>5.8798</c:v>
                </c:pt>
                <c:pt idx="1278">
                  <c:v>6.514499999999999</c:v>
                </c:pt>
                <c:pt idx="1279">
                  <c:v>7.1466</c:v>
                </c:pt>
                <c:pt idx="1280">
                  <c:v>7.737</c:v>
                </c:pt>
                <c:pt idx="1281">
                  <c:v>8.256</c:v>
                </c:pt>
                <c:pt idx="1282">
                  <c:v>8.6974</c:v>
                </c:pt>
                <c:pt idx="1283">
                  <c:v>9.0453</c:v>
                </c:pt>
                <c:pt idx="1284">
                  <c:v>9.3437</c:v>
                </c:pt>
                <c:pt idx="1285">
                  <c:v>9.5951</c:v>
                </c:pt>
                <c:pt idx="1286">
                  <c:v>9.781799999999998</c:v>
                </c:pt>
                <c:pt idx="1287">
                  <c:v>9.9218</c:v>
                </c:pt>
                <c:pt idx="1288">
                  <c:v>9.9998</c:v>
                </c:pt>
                <c:pt idx="1289">
                  <c:v>10.0292</c:v>
                </c:pt>
                <c:pt idx="1290">
                  <c:v>10.0183</c:v>
                </c:pt>
                <c:pt idx="1291">
                  <c:v>9.9552</c:v>
                </c:pt>
                <c:pt idx="1292">
                  <c:v>9.8304</c:v>
                </c:pt>
                <c:pt idx="1293">
                  <c:v>9.6815</c:v>
                </c:pt>
                <c:pt idx="1294">
                  <c:v>9.516</c:v>
                </c:pt>
                <c:pt idx="1295">
                  <c:v>9.3598</c:v>
                </c:pt>
                <c:pt idx="1296">
                  <c:v>9.188199999999998</c:v>
                </c:pt>
                <c:pt idx="1297">
                  <c:v>9.0151</c:v>
                </c:pt>
                <c:pt idx="1298">
                  <c:v>8.8247</c:v>
                </c:pt>
                <c:pt idx="1299">
                  <c:v>8.6228</c:v>
                </c:pt>
                <c:pt idx="1300">
                  <c:v>8.4056</c:v>
                </c:pt>
                <c:pt idx="1301">
                  <c:v>8.1759</c:v>
                </c:pt>
                <c:pt idx="1302">
                  <c:v>7.9444</c:v>
                </c:pt>
                <c:pt idx="1303">
                  <c:v>7.7252</c:v>
                </c:pt>
                <c:pt idx="1304">
                  <c:v>7.5032</c:v>
                </c:pt>
                <c:pt idx="1305">
                  <c:v>7.2623</c:v>
                </c:pt>
                <c:pt idx="1306">
                  <c:v>7.0291</c:v>
                </c:pt>
                <c:pt idx="1307">
                  <c:v>6.815499999999999</c:v>
                </c:pt>
                <c:pt idx="1308">
                  <c:v>6.626899999999999</c:v>
                </c:pt>
                <c:pt idx="1309">
                  <c:v>6.4482</c:v>
                </c:pt>
                <c:pt idx="1310">
                  <c:v>6.2895</c:v>
                </c:pt>
                <c:pt idx="1311">
                  <c:v>6.1522</c:v>
                </c:pt>
                <c:pt idx="1312">
                  <c:v>6.0391</c:v>
                </c:pt>
                <c:pt idx="1313">
                  <c:v>5.9419</c:v>
                </c:pt>
                <c:pt idx="1314">
                  <c:v>5.8325</c:v>
                </c:pt>
                <c:pt idx="1315">
                  <c:v>5.7351</c:v>
                </c:pt>
                <c:pt idx="1316">
                  <c:v>5.6362</c:v>
                </c:pt>
                <c:pt idx="1317">
                  <c:v>5.54</c:v>
                </c:pt>
                <c:pt idx="1318">
                  <c:v>5.4499</c:v>
                </c:pt>
                <c:pt idx="1319">
                  <c:v>5.3701</c:v>
                </c:pt>
                <c:pt idx="1320">
                  <c:v>5.314099999999999</c:v>
                </c:pt>
                <c:pt idx="1321">
                  <c:v>5.2723</c:v>
                </c:pt>
                <c:pt idx="1322">
                  <c:v>5.2457</c:v>
                </c:pt>
                <c:pt idx="1323">
                  <c:v>5.2295</c:v>
                </c:pt>
                <c:pt idx="1324">
                  <c:v>5.204899999999999</c:v>
                </c:pt>
                <c:pt idx="1325">
                  <c:v>5.188</c:v>
                </c:pt>
                <c:pt idx="1326">
                  <c:v>5.154899999999999</c:v>
                </c:pt>
                <c:pt idx="1327">
                  <c:v>5.1183</c:v>
                </c:pt>
                <c:pt idx="1328">
                  <c:v>5.095499999999999</c:v>
                </c:pt>
                <c:pt idx="1329">
                  <c:v>5.0662</c:v>
                </c:pt>
                <c:pt idx="1330">
                  <c:v>5.044499999999999</c:v>
                </c:pt>
                <c:pt idx="1331">
                  <c:v>5.0064</c:v>
                </c:pt>
                <c:pt idx="1332">
                  <c:v>4.967099999999999</c:v>
                </c:pt>
                <c:pt idx="1333">
                  <c:v>4.9198</c:v>
                </c:pt>
                <c:pt idx="1334">
                  <c:v>4.8758</c:v>
                </c:pt>
                <c:pt idx="1335">
                  <c:v>4.846</c:v>
                </c:pt>
                <c:pt idx="1336">
                  <c:v>4.8355</c:v>
                </c:pt>
                <c:pt idx="1337">
                  <c:v>4.853499999999999</c:v>
                </c:pt>
                <c:pt idx="1338">
                  <c:v>4.8818</c:v>
                </c:pt>
                <c:pt idx="1339">
                  <c:v>4.9208</c:v>
                </c:pt>
                <c:pt idx="1340">
                  <c:v>4.9669</c:v>
                </c:pt>
                <c:pt idx="1341">
                  <c:v>5.010899999999999</c:v>
                </c:pt>
                <c:pt idx="1342">
                  <c:v>5.0534</c:v>
                </c:pt>
                <c:pt idx="1343">
                  <c:v>5.0893</c:v>
                </c:pt>
                <c:pt idx="1344">
                  <c:v>5.116899999999999</c:v>
                </c:pt>
                <c:pt idx="1345">
                  <c:v>5.1488</c:v>
                </c:pt>
                <c:pt idx="1346">
                  <c:v>5.185</c:v>
                </c:pt>
                <c:pt idx="1347">
                  <c:v>5.2323</c:v>
                </c:pt>
                <c:pt idx="1348">
                  <c:v>5.257499999999999</c:v>
                </c:pt>
                <c:pt idx="1349">
                  <c:v>5.2707</c:v>
                </c:pt>
                <c:pt idx="1350">
                  <c:v>5.2759</c:v>
                </c:pt>
                <c:pt idx="1351">
                  <c:v>5.2688</c:v>
                </c:pt>
                <c:pt idx="1352">
                  <c:v>5.2593</c:v>
                </c:pt>
                <c:pt idx="1353">
                  <c:v>5.2503</c:v>
                </c:pt>
                <c:pt idx="1354">
                  <c:v>5.2551</c:v>
                </c:pt>
                <c:pt idx="1355">
                  <c:v>5.2673</c:v>
                </c:pt>
                <c:pt idx="1356">
                  <c:v>5.2761</c:v>
                </c:pt>
                <c:pt idx="1357">
                  <c:v>5.2713</c:v>
                </c:pt>
                <c:pt idx="1358">
                  <c:v>5.2596</c:v>
                </c:pt>
                <c:pt idx="1359">
                  <c:v>5.232</c:v>
                </c:pt>
                <c:pt idx="1360">
                  <c:v>5.214399999999999</c:v>
                </c:pt>
                <c:pt idx="1361">
                  <c:v>5.204099999999999</c:v>
                </c:pt>
                <c:pt idx="1362">
                  <c:v>5.1997</c:v>
                </c:pt>
                <c:pt idx="1363">
                  <c:v>5.2063</c:v>
                </c:pt>
                <c:pt idx="1364">
                  <c:v>5.220899999999999</c:v>
                </c:pt>
                <c:pt idx="1365">
                  <c:v>5.2441</c:v>
                </c:pt>
                <c:pt idx="1366">
                  <c:v>5.257499999999999</c:v>
                </c:pt>
                <c:pt idx="1367">
                  <c:v>5.2702</c:v>
                </c:pt>
                <c:pt idx="1368">
                  <c:v>5.282</c:v>
                </c:pt>
                <c:pt idx="1369">
                  <c:v>5.2995</c:v>
                </c:pt>
                <c:pt idx="1370">
                  <c:v>5.321999999999999</c:v>
                </c:pt>
                <c:pt idx="1371">
                  <c:v>5.357299999999999</c:v>
                </c:pt>
                <c:pt idx="1372">
                  <c:v>5.391</c:v>
                </c:pt>
                <c:pt idx="1373">
                  <c:v>5.4125</c:v>
                </c:pt>
                <c:pt idx="1374">
                  <c:v>5.4365</c:v>
                </c:pt>
                <c:pt idx="1375">
                  <c:v>5.4497</c:v>
                </c:pt>
                <c:pt idx="1376">
                  <c:v>5.447</c:v>
                </c:pt>
                <c:pt idx="1377">
                  <c:v>5.4487</c:v>
                </c:pt>
                <c:pt idx="1378">
                  <c:v>5.457</c:v>
                </c:pt>
                <c:pt idx="1379">
                  <c:v>5.4607</c:v>
                </c:pt>
                <c:pt idx="1380">
                  <c:v>5.467499999999999</c:v>
                </c:pt>
                <c:pt idx="1381">
                  <c:v>5.4636</c:v>
                </c:pt>
                <c:pt idx="1382">
                  <c:v>5.4519</c:v>
                </c:pt>
                <c:pt idx="1383">
                  <c:v>5.4305</c:v>
                </c:pt>
                <c:pt idx="1384">
                  <c:v>5.397499999999999</c:v>
                </c:pt>
                <c:pt idx="1385">
                  <c:v>5.369</c:v>
                </c:pt>
                <c:pt idx="1386">
                  <c:v>5.3652</c:v>
                </c:pt>
                <c:pt idx="1387">
                  <c:v>5.3711</c:v>
                </c:pt>
                <c:pt idx="1388">
                  <c:v>5.3828</c:v>
                </c:pt>
                <c:pt idx="1389">
                  <c:v>5.4055</c:v>
                </c:pt>
                <c:pt idx="1390">
                  <c:v>5.4343</c:v>
                </c:pt>
                <c:pt idx="1391">
                  <c:v>5.4521</c:v>
                </c:pt>
                <c:pt idx="1392">
                  <c:v>5.4504</c:v>
                </c:pt>
                <c:pt idx="1393">
                  <c:v>5.4558</c:v>
                </c:pt>
                <c:pt idx="1394">
                  <c:v>5.4551</c:v>
                </c:pt>
                <c:pt idx="1395">
                  <c:v>5.4548</c:v>
                </c:pt>
                <c:pt idx="1396">
                  <c:v>5.468</c:v>
                </c:pt>
                <c:pt idx="1397">
                  <c:v>5.4963</c:v>
                </c:pt>
                <c:pt idx="1398">
                  <c:v>5.5411</c:v>
                </c:pt>
                <c:pt idx="1399">
                  <c:v>5.6094</c:v>
                </c:pt>
                <c:pt idx="1400">
                  <c:v>5.6793</c:v>
                </c:pt>
                <c:pt idx="1401">
                  <c:v>5.7642</c:v>
                </c:pt>
                <c:pt idx="1402">
                  <c:v>5.8506</c:v>
                </c:pt>
                <c:pt idx="1403">
                  <c:v>5.9451</c:v>
                </c:pt>
                <c:pt idx="1404">
                  <c:v>6.0196</c:v>
                </c:pt>
                <c:pt idx="1405">
                  <c:v>6.0748</c:v>
                </c:pt>
                <c:pt idx="1406">
                  <c:v>6.0966</c:v>
                </c:pt>
                <c:pt idx="1407">
                  <c:v>6.0843</c:v>
                </c:pt>
                <c:pt idx="1408">
                  <c:v>6.0343</c:v>
                </c:pt>
                <c:pt idx="1409">
                  <c:v>5.9531</c:v>
                </c:pt>
                <c:pt idx="1410">
                  <c:v>5.883</c:v>
                </c:pt>
                <c:pt idx="1411">
                  <c:v>5.8163</c:v>
                </c:pt>
                <c:pt idx="1412">
                  <c:v>5.7872</c:v>
                </c:pt>
                <c:pt idx="1413">
                  <c:v>5.7842</c:v>
                </c:pt>
                <c:pt idx="1414">
                  <c:v>5.8102</c:v>
                </c:pt>
                <c:pt idx="1415">
                  <c:v>5.8502</c:v>
                </c:pt>
                <c:pt idx="1416">
                  <c:v>5.8966</c:v>
                </c:pt>
                <c:pt idx="1417">
                  <c:v>5.9376</c:v>
                </c:pt>
                <c:pt idx="1418">
                  <c:v>5.9662</c:v>
                </c:pt>
                <c:pt idx="1419">
                  <c:v>5.9904</c:v>
                </c:pt>
                <c:pt idx="1420">
                  <c:v>6.0114</c:v>
                </c:pt>
                <c:pt idx="1421">
                  <c:v>6.0268</c:v>
                </c:pt>
                <c:pt idx="1422">
                  <c:v>6.0553</c:v>
                </c:pt>
                <c:pt idx="1423">
                  <c:v>6.094899999999999</c:v>
                </c:pt>
                <c:pt idx="1424">
                  <c:v>6.1315</c:v>
                </c:pt>
                <c:pt idx="1425">
                  <c:v>6.1964</c:v>
                </c:pt>
                <c:pt idx="1426">
                  <c:v>6.2533</c:v>
                </c:pt>
                <c:pt idx="1427">
                  <c:v>6.342799999999999</c:v>
                </c:pt>
                <c:pt idx="1428">
                  <c:v>6.4339</c:v>
                </c:pt>
                <c:pt idx="1429">
                  <c:v>6.5434</c:v>
                </c:pt>
                <c:pt idx="1430">
                  <c:v>6.6467</c:v>
                </c:pt>
                <c:pt idx="1431">
                  <c:v>6.729</c:v>
                </c:pt>
                <c:pt idx="1432">
                  <c:v>6.7534</c:v>
                </c:pt>
                <c:pt idx="1433">
                  <c:v>6.7439</c:v>
                </c:pt>
                <c:pt idx="1434">
                  <c:v>6.6896</c:v>
                </c:pt>
                <c:pt idx="1435">
                  <c:v>6.603999999999999</c:v>
                </c:pt>
                <c:pt idx="1436">
                  <c:v>6.5117</c:v>
                </c:pt>
                <c:pt idx="1437">
                  <c:v>6.4189</c:v>
                </c:pt>
                <c:pt idx="1438">
                  <c:v>6.3442</c:v>
                </c:pt>
                <c:pt idx="1439">
                  <c:v>6.2955</c:v>
                </c:pt>
                <c:pt idx="1440">
                  <c:v>6.2818</c:v>
                </c:pt>
                <c:pt idx="1441">
                  <c:v>6.2883</c:v>
                </c:pt>
                <c:pt idx="1442">
                  <c:v>6.33</c:v>
                </c:pt>
                <c:pt idx="1443">
                  <c:v>6.398</c:v>
                </c:pt>
                <c:pt idx="1444">
                  <c:v>6.5046</c:v>
                </c:pt>
                <c:pt idx="1445">
                  <c:v>6.6361</c:v>
                </c:pt>
                <c:pt idx="1446">
                  <c:v>6.7682</c:v>
                </c:pt>
                <c:pt idx="1447">
                  <c:v>6.866499999999999</c:v>
                </c:pt>
                <c:pt idx="1448">
                  <c:v>6.9227</c:v>
                </c:pt>
                <c:pt idx="1449">
                  <c:v>6.947</c:v>
                </c:pt>
                <c:pt idx="1450">
                  <c:v>6.9117</c:v>
                </c:pt>
                <c:pt idx="1451">
                  <c:v>6.8395</c:v>
                </c:pt>
                <c:pt idx="1452">
                  <c:v>6.704899999999999</c:v>
                </c:pt>
                <c:pt idx="1453">
                  <c:v>6.5387</c:v>
                </c:pt>
                <c:pt idx="1454">
                  <c:v>6.384399999999999</c:v>
                </c:pt>
                <c:pt idx="1455">
                  <c:v>6.2413</c:v>
                </c:pt>
                <c:pt idx="1456">
                  <c:v>6.117999999999999</c:v>
                </c:pt>
                <c:pt idx="1457">
                  <c:v>6.0371</c:v>
                </c:pt>
                <c:pt idx="1458">
                  <c:v>5.9811</c:v>
                </c:pt>
                <c:pt idx="1459">
                  <c:v>5.981</c:v>
                </c:pt>
                <c:pt idx="1460">
                  <c:v>6.0024</c:v>
                </c:pt>
                <c:pt idx="1461">
                  <c:v>6.0577</c:v>
                </c:pt>
                <c:pt idx="1462">
                  <c:v>6.137</c:v>
                </c:pt>
                <c:pt idx="1463">
                  <c:v>6.197399999999999</c:v>
                </c:pt>
                <c:pt idx="1464">
                  <c:v>6.2455</c:v>
                </c:pt>
                <c:pt idx="1465">
                  <c:v>6.2661</c:v>
                </c:pt>
                <c:pt idx="1466">
                  <c:v>6.2452</c:v>
                </c:pt>
                <c:pt idx="1467">
                  <c:v>6.1755</c:v>
                </c:pt>
                <c:pt idx="1468">
                  <c:v>6.0596</c:v>
                </c:pt>
                <c:pt idx="1469">
                  <c:v>5.8913</c:v>
                </c:pt>
                <c:pt idx="1470">
                  <c:v>5.7194</c:v>
                </c:pt>
                <c:pt idx="1471">
                  <c:v>5.5356</c:v>
                </c:pt>
                <c:pt idx="1472">
                  <c:v>5.3783</c:v>
                </c:pt>
                <c:pt idx="1473">
                  <c:v>5.2213</c:v>
                </c:pt>
                <c:pt idx="1474">
                  <c:v>5.0821</c:v>
                </c:pt>
                <c:pt idx="1475">
                  <c:v>4.9707</c:v>
                </c:pt>
                <c:pt idx="1476">
                  <c:v>4.8869</c:v>
                </c:pt>
                <c:pt idx="1477">
                  <c:v>4.827799999999999</c:v>
                </c:pt>
                <c:pt idx="1478">
                  <c:v>4.808899999999999</c:v>
                </c:pt>
                <c:pt idx="1479">
                  <c:v>4.8166</c:v>
                </c:pt>
                <c:pt idx="1480">
                  <c:v>4.860499999999999</c:v>
                </c:pt>
                <c:pt idx="1481">
                  <c:v>4.9064</c:v>
                </c:pt>
                <c:pt idx="1482">
                  <c:v>4.955</c:v>
                </c:pt>
                <c:pt idx="1483">
                  <c:v>4.9923</c:v>
                </c:pt>
                <c:pt idx="1484">
                  <c:v>5.0139</c:v>
                </c:pt>
                <c:pt idx="1485">
                  <c:v>5.0086</c:v>
                </c:pt>
                <c:pt idx="1486">
                  <c:v>4.9742</c:v>
                </c:pt>
                <c:pt idx="1487">
                  <c:v>4.9045</c:v>
                </c:pt>
                <c:pt idx="1488">
                  <c:v>4.819999999999999</c:v>
                </c:pt>
                <c:pt idx="1489">
                  <c:v>4.7222</c:v>
                </c:pt>
                <c:pt idx="1490">
                  <c:v>4.5773</c:v>
                </c:pt>
                <c:pt idx="1491">
                  <c:v>4.4038</c:v>
                </c:pt>
                <c:pt idx="1492">
                  <c:v>4.2231</c:v>
                </c:pt>
                <c:pt idx="1493">
                  <c:v>4.0663</c:v>
                </c:pt>
                <c:pt idx="1494">
                  <c:v>3.9305</c:v>
                </c:pt>
                <c:pt idx="1495">
                  <c:v>3.835199999999999</c:v>
                </c:pt>
                <c:pt idx="1496">
                  <c:v>3.7658</c:v>
                </c:pt>
                <c:pt idx="1497">
                  <c:v>3.7362</c:v>
                </c:pt>
                <c:pt idx="1498">
                  <c:v>3.7366</c:v>
                </c:pt>
                <c:pt idx="1499">
                  <c:v>3.7561</c:v>
                </c:pt>
                <c:pt idx="1500">
                  <c:v>3.7953</c:v>
                </c:pt>
                <c:pt idx="1501">
                  <c:v>3.855599999999999</c:v>
                </c:pt>
                <c:pt idx="1502">
                  <c:v>3.9419</c:v>
                </c:pt>
                <c:pt idx="1503">
                  <c:v>4.057799999999999</c:v>
                </c:pt>
                <c:pt idx="1504">
                  <c:v>4.184299999999999</c:v>
                </c:pt>
                <c:pt idx="1505">
                  <c:v>4.326099999999999</c:v>
                </c:pt>
                <c:pt idx="1506">
                  <c:v>4.455</c:v>
                </c:pt>
                <c:pt idx="1507">
                  <c:v>4.5793</c:v>
                </c:pt>
                <c:pt idx="1508">
                  <c:v>4.6497</c:v>
                </c:pt>
                <c:pt idx="1509">
                  <c:v>4.7008</c:v>
                </c:pt>
                <c:pt idx="1510">
                  <c:v>4.714799999999999</c:v>
                </c:pt>
                <c:pt idx="1511">
                  <c:v>4.6861</c:v>
                </c:pt>
                <c:pt idx="1512">
                  <c:v>4.617799999999999</c:v>
                </c:pt>
                <c:pt idx="1513">
                  <c:v>4.522899999999999</c:v>
                </c:pt>
                <c:pt idx="1514">
                  <c:v>4.3953</c:v>
                </c:pt>
                <c:pt idx="1515">
                  <c:v>4.2199</c:v>
                </c:pt>
                <c:pt idx="1516">
                  <c:v>4.0305</c:v>
                </c:pt>
                <c:pt idx="1517">
                  <c:v>3.8323</c:v>
                </c:pt>
                <c:pt idx="1518">
                  <c:v>3.6586</c:v>
                </c:pt>
                <c:pt idx="1519">
                  <c:v>3.5143</c:v>
                </c:pt>
                <c:pt idx="1520">
                  <c:v>3.392599999999999</c:v>
                </c:pt>
                <c:pt idx="1521">
                  <c:v>3.2852</c:v>
                </c:pt>
                <c:pt idx="1522">
                  <c:v>3.205</c:v>
                </c:pt>
                <c:pt idx="1523">
                  <c:v>3.1449</c:v>
                </c:pt>
                <c:pt idx="1524">
                  <c:v>3.1039</c:v>
                </c:pt>
                <c:pt idx="1525">
                  <c:v>3.0719</c:v>
                </c:pt>
                <c:pt idx="1526">
                  <c:v>3.0457</c:v>
                </c:pt>
                <c:pt idx="1527">
                  <c:v>3.0525</c:v>
                </c:pt>
                <c:pt idx="1528">
                  <c:v>3.0768</c:v>
                </c:pt>
                <c:pt idx="1529">
                  <c:v>3.1295</c:v>
                </c:pt>
                <c:pt idx="1530">
                  <c:v>3.2197</c:v>
                </c:pt>
                <c:pt idx="1531">
                  <c:v>3.3359</c:v>
                </c:pt>
                <c:pt idx="1532">
                  <c:v>3.456199999999999</c:v>
                </c:pt>
                <c:pt idx="1533">
                  <c:v>3.5915</c:v>
                </c:pt>
                <c:pt idx="1534">
                  <c:v>3.7742</c:v>
                </c:pt>
                <c:pt idx="1535">
                  <c:v>4.0087</c:v>
                </c:pt>
                <c:pt idx="1536">
                  <c:v>4.3005</c:v>
                </c:pt>
                <c:pt idx="1537">
                  <c:v>4.6373</c:v>
                </c:pt>
                <c:pt idx="1538">
                  <c:v>5.0308</c:v>
                </c:pt>
                <c:pt idx="1539">
                  <c:v>5.4686</c:v>
                </c:pt>
                <c:pt idx="1540">
                  <c:v>5.9273</c:v>
                </c:pt>
                <c:pt idx="1541">
                  <c:v>6.352499999999999</c:v>
                </c:pt>
                <c:pt idx="1542">
                  <c:v>6.7583</c:v>
                </c:pt>
                <c:pt idx="1543">
                  <c:v>7.1326</c:v>
                </c:pt>
                <c:pt idx="1544">
                  <c:v>7.473</c:v>
                </c:pt>
                <c:pt idx="1545">
                  <c:v>7.8134</c:v>
                </c:pt>
                <c:pt idx="1546">
                  <c:v>8.128599999999998</c:v>
                </c:pt>
                <c:pt idx="1547">
                  <c:v>8.4114</c:v>
                </c:pt>
                <c:pt idx="1548">
                  <c:v>8.6763</c:v>
                </c:pt>
                <c:pt idx="1549">
                  <c:v>8.9198</c:v>
                </c:pt>
                <c:pt idx="1550">
                  <c:v>9.0875</c:v>
                </c:pt>
                <c:pt idx="1551">
                  <c:v>9.189</c:v>
                </c:pt>
                <c:pt idx="1552">
                  <c:v>9.234299999999997</c:v>
                </c:pt>
                <c:pt idx="1553">
                  <c:v>9.2553</c:v>
                </c:pt>
                <c:pt idx="1554">
                  <c:v>9.241699999999998</c:v>
                </c:pt>
                <c:pt idx="1555">
                  <c:v>9.2134</c:v>
                </c:pt>
                <c:pt idx="1556">
                  <c:v>9.1547</c:v>
                </c:pt>
                <c:pt idx="1557">
                  <c:v>9.0625</c:v>
                </c:pt>
                <c:pt idx="1558">
                  <c:v>8.9239</c:v>
                </c:pt>
                <c:pt idx="1559">
                  <c:v>8.7565</c:v>
                </c:pt>
                <c:pt idx="1560">
                  <c:v>8.5834</c:v>
                </c:pt>
                <c:pt idx="1561">
                  <c:v>8.4327</c:v>
                </c:pt>
                <c:pt idx="1562">
                  <c:v>8.2663</c:v>
                </c:pt>
                <c:pt idx="1563">
                  <c:v>8.0927</c:v>
                </c:pt>
                <c:pt idx="1564">
                  <c:v>7.9204</c:v>
                </c:pt>
                <c:pt idx="1565">
                  <c:v>7.747</c:v>
                </c:pt>
                <c:pt idx="1566">
                  <c:v>7.547899999999999</c:v>
                </c:pt>
                <c:pt idx="1567">
                  <c:v>7.3309</c:v>
                </c:pt>
                <c:pt idx="1568">
                  <c:v>7.124299999999999</c:v>
                </c:pt>
                <c:pt idx="1569">
                  <c:v>6.9136</c:v>
                </c:pt>
                <c:pt idx="1570">
                  <c:v>6.713599999999999</c:v>
                </c:pt>
                <c:pt idx="1571">
                  <c:v>6.5324</c:v>
                </c:pt>
                <c:pt idx="1572">
                  <c:v>6.3795</c:v>
                </c:pt>
                <c:pt idx="1573">
                  <c:v>6.244</c:v>
                </c:pt>
                <c:pt idx="1574">
                  <c:v>6.1377</c:v>
                </c:pt>
                <c:pt idx="1575">
                  <c:v>6.0483</c:v>
                </c:pt>
                <c:pt idx="1576">
                  <c:v>5.9331</c:v>
                </c:pt>
                <c:pt idx="1577">
                  <c:v>5.835</c:v>
                </c:pt>
                <c:pt idx="1578">
                  <c:v>5.754099999999999</c:v>
                </c:pt>
                <c:pt idx="1579">
                  <c:v>5.6916</c:v>
                </c:pt>
                <c:pt idx="1580">
                  <c:v>5.6286</c:v>
                </c:pt>
                <c:pt idx="1581">
                  <c:v>5.577</c:v>
                </c:pt>
                <c:pt idx="1582">
                  <c:v>5.5284</c:v>
                </c:pt>
                <c:pt idx="1583">
                  <c:v>5.473</c:v>
                </c:pt>
                <c:pt idx="1584">
                  <c:v>5.4011</c:v>
                </c:pt>
                <c:pt idx="1585">
                  <c:v>5.324899999999999</c:v>
                </c:pt>
                <c:pt idx="1586">
                  <c:v>5.248</c:v>
                </c:pt>
                <c:pt idx="1587">
                  <c:v>5.1791</c:v>
                </c:pt>
                <c:pt idx="1588">
                  <c:v>5.1332</c:v>
                </c:pt>
                <c:pt idx="1589">
                  <c:v>5.0892</c:v>
                </c:pt>
                <c:pt idx="1590">
                  <c:v>5.0531</c:v>
                </c:pt>
                <c:pt idx="1591">
                  <c:v>5.022099999999999</c:v>
                </c:pt>
                <c:pt idx="1592">
                  <c:v>4.9694</c:v>
                </c:pt>
                <c:pt idx="1593">
                  <c:v>4.9376</c:v>
                </c:pt>
                <c:pt idx="1594">
                  <c:v>4.9075</c:v>
                </c:pt>
                <c:pt idx="1595">
                  <c:v>4.9016</c:v>
                </c:pt>
                <c:pt idx="1596">
                  <c:v>4.9099</c:v>
                </c:pt>
                <c:pt idx="1597">
                  <c:v>4.9228</c:v>
                </c:pt>
                <c:pt idx="1598">
                  <c:v>4.936</c:v>
                </c:pt>
                <c:pt idx="1599">
                  <c:v>4.9526</c:v>
                </c:pt>
                <c:pt idx="1600">
                  <c:v>4.9682</c:v>
                </c:pt>
                <c:pt idx="1601">
                  <c:v>4.986</c:v>
                </c:pt>
                <c:pt idx="1602">
                  <c:v>5.004099999999999</c:v>
                </c:pt>
                <c:pt idx="1603">
                  <c:v>5.0351</c:v>
                </c:pt>
                <c:pt idx="1604">
                  <c:v>5.0729</c:v>
                </c:pt>
                <c:pt idx="1605">
                  <c:v>5.134899999999999</c:v>
                </c:pt>
                <c:pt idx="1606">
                  <c:v>5.1835</c:v>
                </c:pt>
                <c:pt idx="1607">
                  <c:v>5.2372</c:v>
                </c:pt>
                <c:pt idx="1608">
                  <c:v>5.2709</c:v>
                </c:pt>
                <c:pt idx="1609">
                  <c:v>5.2876</c:v>
                </c:pt>
                <c:pt idx="1610">
                  <c:v>5.29</c:v>
                </c:pt>
                <c:pt idx="1611">
                  <c:v>5.304399999999999</c:v>
                </c:pt>
                <c:pt idx="1612">
                  <c:v>5.325399999999999</c:v>
                </c:pt>
                <c:pt idx="1613">
                  <c:v>5.3405</c:v>
                </c:pt>
                <c:pt idx="1614">
                  <c:v>5.3503</c:v>
                </c:pt>
                <c:pt idx="1615">
                  <c:v>5.3411</c:v>
                </c:pt>
                <c:pt idx="1616">
                  <c:v>5.326</c:v>
                </c:pt>
                <c:pt idx="1617">
                  <c:v>5.294499999999999</c:v>
                </c:pt>
                <c:pt idx="1618">
                  <c:v>5.262799999999999</c:v>
                </c:pt>
                <c:pt idx="1619">
                  <c:v>5.2284</c:v>
                </c:pt>
                <c:pt idx="1620">
                  <c:v>5.2056</c:v>
                </c:pt>
                <c:pt idx="1621">
                  <c:v>5.2082</c:v>
                </c:pt>
                <c:pt idx="1622">
                  <c:v>5.2216</c:v>
                </c:pt>
                <c:pt idx="1623">
                  <c:v>5.2441</c:v>
                </c:pt>
                <c:pt idx="1624">
                  <c:v>5.2831</c:v>
                </c:pt>
                <c:pt idx="1625">
                  <c:v>5.3085</c:v>
                </c:pt>
                <c:pt idx="1626">
                  <c:v>5.3393</c:v>
                </c:pt>
                <c:pt idx="1627">
                  <c:v>5.3708</c:v>
                </c:pt>
                <c:pt idx="1628">
                  <c:v>5.4037</c:v>
                </c:pt>
                <c:pt idx="1629">
                  <c:v>5.4374</c:v>
                </c:pt>
                <c:pt idx="1630">
                  <c:v>5.4516</c:v>
                </c:pt>
                <c:pt idx="1631">
                  <c:v>5.4626</c:v>
                </c:pt>
                <c:pt idx="1632">
                  <c:v>5.4646</c:v>
                </c:pt>
                <c:pt idx="1633">
                  <c:v>5.4412</c:v>
                </c:pt>
                <c:pt idx="1634">
                  <c:v>5.4231</c:v>
                </c:pt>
                <c:pt idx="1635">
                  <c:v>5.397299999999999</c:v>
                </c:pt>
                <c:pt idx="1636">
                  <c:v>5.398899999999999</c:v>
                </c:pt>
                <c:pt idx="1637">
                  <c:v>5.4199</c:v>
                </c:pt>
                <c:pt idx="1638">
                  <c:v>5.4572</c:v>
                </c:pt>
                <c:pt idx="1639">
                  <c:v>5.4882</c:v>
                </c:pt>
                <c:pt idx="1640">
                  <c:v>5.5153</c:v>
                </c:pt>
                <c:pt idx="1641">
                  <c:v>5.528799999999999</c:v>
                </c:pt>
                <c:pt idx="1642">
                  <c:v>5.512</c:v>
                </c:pt>
                <c:pt idx="1643">
                  <c:v>5.4696</c:v>
                </c:pt>
                <c:pt idx="1644">
                  <c:v>5.43</c:v>
                </c:pt>
                <c:pt idx="1645">
                  <c:v>5.3732</c:v>
                </c:pt>
                <c:pt idx="1646">
                  <c:v>5.329</c:v>
                </c:pt>
                <c:pt idx="1647">
                  <c:v>5.2935</c:v>
                </c:pt>
                <c:pt idx="1648">
                  <c:v>5.262499999999999</c:v>
                </c:pt>
                <c:pt idx="1649">
                  <c:v>5.2573</c:v>
                </c:pt>
                <c:pt idx="1650">
                  <c:v>5.2376</c:v>
                </c:pt>
                <c:pt idx="1651">
                  <c:v>5.2402</c:v>
                </c:pt>
                <c:pt idx="1652">
                  <c:v>5.2738</c:v>
                </c:pt>
                <c:pt idx="1653">
                  <c:v>5.325099999999999</c:v>
                </c:pt>
                <c:pt idx="1654">
                  <c:v>5.3946</c:v>
                </c:pt>
                <c:pt idx="1655">
                  <c:v>5.4722</c:v>
                </c:pt>
                <c:pt idx="1656">
                  <c:v>5.5443</c:v>
                </c:pt>
                <c:pt idx="1657">
                  <c:v>5.6182</c:v>
                </c:pt>
                <c:pt idx="1658">
                  <c:v>5.6715</c:v>
                </c:pt>
                <c:pt idx="1659">
                  <c:v>5.7006</c:v>
                </c:pt>
                <c:pt idx="1660">
                  <c:v>5.726</c:v>
                </c:pt>
                <c:pt idx="1661">
                  <c:v>5.749</c:v>
                </c:pt>
                <c:pt idx="1662">
                  <c:v>5.7809</c:v>
                </c:pt>
                <c:pt idx="1663">
                  <c:v>5.8297</c:v>
                </c:pt>
                <c:pt idx="1664">
                  <c:v>5.872</c:v>
                </c:pt>
                <c:pt idx="1665">
                  <c:v>5.912</c:v>
                </c:pt>
                <c:pt idx="1666">
                  <c:v>5.9411</c:v>
                </c:pt>
                <c:pt idx="1667">
                  <c:v>5.9477</c:v>
                </c:pt>
                <c:pt idx="1668">
                  <c:v>5.9568</c:v>
                </c:pt>
                <c:pt idx="1669">
                  <c:v>5.9517</c:v>
                </c:pt>
                <c:pt idx="1670">
                  <c:v>5.9356</c:v>
                </c:pt>
                <c:pt idx="1671">
                  <c:v>5.9265</c:v>
                </c:pt>
                <c:pt idx="1672">
                  <c:v>5.9124</c:v>
                </c:pt>
                <c:pt idx="1673">
                  <c:v>5.8758</c:v>
                </c:pt>
                <c:pt idx="1674">
                  <c:v>5.823399999999999</c:v>
                </c:pt>
                <c:pt idx="1675">
                  <c:v>5.7765</c:v>
                </c:pt>
                <c:pt idx="1676">
                  <c:v>5.7342</c:v>
                </c:pt>
                <c:pt idx="1677">
                  <c:v>5.7193</c:v>
                </c:pt>
                <c:pt idx="1678">
                  <c:v>5.7297</c:v>
                </c:pt>
                <c:pt idx="1679">
                  <c:v>5.786</c:v>
                </c:pt>
                <c:pt idx="1680">
                  <c:v>5.8697</c:v>
                </c:pt>
                <c:pt idx="1681">
                  <c:v>5.9734</c:v>
                </c:pt>
                <c:pt idx="1682">
                  <c:v>6.0844</c:v>
                </c:pt>
                <c:pt idx="1683">
                  <c:v>6.1819</c:v>
                </c:pt>
                <c:pt idx="1684">
                  <c:v>6.2781</c:v>
                </c:pt>
                <c:pt idx="1685">
                  <c:v>6.3692</c:v>
                </c:pt>
                <c:pt idx="1686">
                  <c:v>6.448</c:v>
                </c:pt>
                <c:pt idx="1687">
                  <c:v>6.4979</c:v>
                </c:pt>
                <c:pt idx="1688">
                  <c:v>6.523099999999999</c:v>
                </c:pt>
                <c:pt idx="1689">
                  <c:v>6.5127</c:v>
                </c:pt>
                <c:pt idx="1690">
                  <c:v>6.4603</c:v>
                </c:pt>
                <c:pt idx="1691">
                  <c:v>6.4022</c:v>
                </c:pt>
                <c:pt idx="1692">
                  <c:v>6.3256</c:v>
                </c:pt>
                <c:pt idx="1693">
                  <c:v>6.260899999999999</c:v>
                </c:pt>
                <c:pt idx="1694">
                  <c:v>6.2079</c:v>
                </c:pt>
                <c:pt idx="1695">
                  <c:v>6.1893</c:v>
                </c:pt>
                <c:pt idx="1696">
                  <c:v>6.2014</c:v>
                </c:pt>
                <c:pt idx="1697">
                  <c:v>6.2491</c:v>
                </c:pt>
                <c:pt idx="1698">
                  <c:v>6.315799999999999</c:v>
                </c:pt>
                <c:pt idx="1699">
                  <c:v>6.3992</c:v>
                </c:pt>
                <c:pt idx="1700">
                  <c:v>6.4954</c:v>
                </c:pt>
                <c:pt idx="1701">
                  <c:v>6.5847</c:v>
                </c:pt>
                <c:pt idx="1702">
                  <c:v>6.6731</c:v>
                </c:pt>
                <c:pt idx="1703">
                  <c:v>6.754899999999999</c:v>
                </c:pt>
                <c:pt idx="1704">
                  <c:v>6.8192</c:v>
                </c:pt>
                <c:pt idx="1705">
                  <c:v>6.8508</c:v>
                </c:pt>
                <c:pt idx="1706">
                  <c:v>6.868099999999999</c:v>
                </c:pt>
                <c:pt idx="1707">
                  <c:v>6.8311</c:v>
                </c:pt>
                <c:pt idx="1708">
                  <c:v>6.7724</c:v>
                </c:pt>
                <c:pt idx="1709">
                  <c:v>6.6933</c:v>
                </c:pt>
                <c:pt idx="1710">
                  <c:v>6.600099999999999</c:v>
                </c:pt>
                <c:pt idx="1711">
                  <c:v>6.529</c:v>
                </c:pt>
                <c:pt idx="1712">
                  <c:v>6.4694</c:v>
                </c:pt>
                <c:pt idx="1713">
                  <c:v>6.4317</c:v>
                </c:pt>
                <c:pt idx="1714">
                  <c:v>6.41</c:v>
                </c:pt>
                <c:pt idx="1715">
                  <c:v>6.417</c:v>
                </c:pt>
                <c:pt idx="1716">
                  <c:v>6.435</c:v>
                </c:pt>
                <c:pt idx="1717">
                  <c:v>6.4689</c:v>
                </c:pt>
                <c:pt idx="1718">
                  <c:v>6.510899999999999</c:v>
                </c:pt>
                <c:pt idx="1719">
                  <c:v>6.5565</c:v>
                </c:pt>
                <c:pt idx="1720">
                  <c:v>6.630899999999999</c:v>
                </c:pt>
                <c:pt idx="1721">
                  <c:v>6.6956</c:v>
                </c:pt>
                <c:pt idx="1722">
                  <c:v>6.7409</c:v>
                </c:pt>
                <c:pt idx="1723">
                  <c:v>6.7636</c:v>
                </c:pt>
                <c:pt idx="1724">
                  <c:v>6.7342</c:v>
                </c:pt>
                <c:pt idx="1725">
                  <c:v>6.660799999999999</c:v>
                </c:pt>
                <c:pt idx="1726">
                  <c:v>6.544</c:v>
                </c:pt>
                <c:pt idx="1727">
                  <c:v>6.3898</c:v>
                </c:pt>
                <c:pt idx="1728">
                  <c:v>6.2136</c:v>
                </c:pt>
                <c:pt idx="1729">
                  <c:v>6.0173</c:v>
                </c:pt>
                <c:pt idx="1730">
                  <c:v>5.8381</c:v>
                </c:pt>
                <c:pt idx="1731">
                  <c:v>5.6786</c:v>
                </c:pt>
                <c:pt idx="1732">
                  <c:v>5.5465</c:v>
                </c:pt>
                <c:pt idx="1733">
                  <c:v>5.4577</c:v>
                </c:pt>
                <c:pt idx="1734">
                  <c:v>5.3815</c:v>
                </c:pt>
                <c:pt idx="1735">
                  <c:v>5.339</c:v>
                </c:pt>
                <c:pt idx="1736">
                  <c:v>5.3342</c:v>
                </c:pt>
                <c:pt idx="1737">
                  <c:v>5.358099999999999</c:v>
                </c:pt>
                <c:pt idx="1738">
                  <c:v>5.4091</c:v>
                </c:pt>
                <c:pt idx="1739">
                  <c:v>5.4647</c:v>
                </c:pt>
                <c:pt idx="1740">
                  <c:v>5.5101</c:v>
                </c:pt>
                <c:pt idx="1741">
                  <c:v>5.5344</c:v>
                </c:pt>
                <c:pt idx="1742">
                  <c:v>5.5412</c:v>
                </c:pt>
                <c:pt idx="1743">
                  <c:v>5.5103</c:v>
                </c:pt>
                <c:pt idx="1744">
                  <c:v>5.453</c:v>
                </c:pt>
                <c:pt idx="1745">
                  <c:v>5.3837</c:v>
                </c:pt>
                <c:pt idx="1746">
                  <c:v>5.2776</c:v>
                </c:pt>
                <c:pt idx="1747">
                  <c:v>5.155099999999999</c:v>
                </c:pt>
                <c:pt idx="1748">
                  <c:v>5.0118</c:v>
                </c:pt>
                <c:pt idx="1749">
                  <c:v>4.8763</c:v>
                </c:pt>
                <c:pt idx="1750">
                  <c:v>4.717899999999999</c:v>
                </c:pt>
                <c:pt idx="1751">
                  <c:v>4.5531</c:v>
                </c:pt>
                <c:pt idx="1752">
                  <c:v>4.3957</c:v>
                </c:pt>
                <c:pt idx="1753">
                  <c:v>4.2452</c:v>
                </c:pt>
                <c:pt idx="1754">
                  <c:v>4.1397</c:v>
                </c:pt>
                <c:pt idx="1755">
                  <c:v>4.0503</c:v>
                </c:pt>
                <c:pt idx="1756">
                  <c:v>4.0062</c:v>
                </c:pt>
                <c:pt idx="1757">
                  <c:v>3.9776</c:v>
                </c:pt>
                <c:pt idx="1758">
                  <c:v>3.9685</c:v>
                </c:pt>
                <c:pt idx="1759">
                  <c:v>3.9792</c:v>
                </c:pt>
                <c:pt idx="1760">
                  <c:v>4.0065</c:v>
                </c:pt>
                <c:pt idx="1761">
                  <c:v>4.0855</c:v>
                </c:pt>
                <c:pt idx="1762">
                  <c:v>4.205</c:v>
                </c:pt>
                <c:pt idx="1763">
                  <c:v>4.3434</c:v>
                </c:pt>
                <c:pt idx="1764">
                  <c:v>4.4928</c:v>
                </c:pt>
                <c:pt idx="1765">
                  <c:v>4.6383</c:v>
                </c:pt>
                <c:pt idx="1766">
                  <c:v>4.74</c:v>
                </c:pt>
                <c:pt idx="1767">
                  <c:v>4.8462</c:v>
                </c:pt>
                <c:pt idx="1768">
                  <c:v>4.927</c:v>
                </c:pt>
                <c:pt idx="1769">
                  <c:v>4.9906</c:v>
                </c:pt>
                <c:pt idx="1770">
                  <c:v>5.024799999999999</c:v>
                </c:pt>
                <c:pt idx="1771">
                  <c:v>5.0169</c:v>
                </c:pt>
                <c:pt idx="1772">
                  <c:v>4.9723</c:v>
                </c:pt>
                <c:pt idx="1773">
                  <c:v>4.884499999999999</c:v>
                </c:pt>
                <c:pt idx="1774">
                  <c:v>4.763</c:v>
                </c:pt>
                <c:pt idx="1775">
                  <c:v>4.602499999999999</c:v>
                </c:pt>
                <c:pt idx="1776">
                  <c:v>4.3853</c:v>
                </c:pt>
                <c:pt idx="1777">
                  <c:v>4.161</c:v>
                </c:pt>
                <c:pt idx="1778">
                  <c:v>3.9585</c:v>
                </c:pt>
                <c:pt idx="1779">
                  <c:v>3.7754</c:v>
                </c:pt>
                <c:pt idx="1780">
                  <c:v>3.6259</c:v>
                </c:pt>
                <c:pt idx="1781">
                  <c:v>3.5103</c:v>
                </c:pt>
                <c:pt idx="1782">
                  <c:v>3.4148</c:v>
                </c:pt>
                <c:pt idx="1783">
                  <c:v>3.330999999999999</c:v>
                </c:pt>
                <c:pt idx="1784">
                  <c:v>3.2655</c:v>
                </c:pt>
                <c:pt idx="1785">
                  <c:v>3.2223</c:v>
                </c:pt>
                <c:pt idx="1786">
                  <c:v>3.1876</c:v>
                </c:pt>
                <c:pt idx="1787">
                  <c:v>3.189</c:v>
                </c:pt>
                <c:pt idx="1788">
                  <c:v>3.2089</c:v>
                </c:pt>
                <c:pt idx="1789">
                  <c:v>3.237</c:v>
                </c:pt>
                <c:pt idx="1790">
                  <c:v>3.2821</c:v>
                </c:pt>
                <c:pt idx="1791">
                  <c:v>3.3339</c:v>
                </c:pt>
                <c:pt idx="1792">
                  <c:v>3.4029</c:v>
                </c:pt>
                <c:pt idx="1793">
                  <c:v>3.476399999999999</c:v>
                </c:pt>
                <c:pt idx="1794">
                  <c:v>3.5922</c:v>
                </c:pt>
                <c:pt idx="1795">
                  <c:v>3.7654</c:v>
                </c:pt>
                <c:pt idx="1796">
                  <c:v>3.9507</c:v>
                </c:pt>
                <c:pt idx="1797">
                  <c:v>4.2027</c:v>
                </c:pt>
                <c:pt idx="1798">
                  <c:v>4.463</c:v>
                </c:pt>
                <c:pt idx="1799">
                  <c:v>4.7191</c:v>
                </c:pt>
                <c:pt idx="1800">
                  <c:v>4.9922</c:v>
                </c:pt>
                <c:pt idx="1801">
                  <c:v>5.302899999999999</c:v>
                </c:pt>
                <c:pt idx="1802">
                  <c:v>5.6437</c:v>
                </c:pt>
                <c:pt idx="1803">
                  <c:v>5.9799</c:v>
                </c:pt>
                <c:pt idx="1804">
                  <c:v>6.324599999999999</c:v>
                </c:pt>
                <c:pt idx="1805">
                  <c:v>6.7012</c:v>
                </c:pt>
                <c:pt idx="1806">
                  <c:v>7.076</c:v>
                </c:pt>
                <c:pt idx="1807">
                  <c:v>7.4164</c:v>
                </c:pt>
                <c:pt idx="1808">
                  <c:v>7.699</c:v>
                </c:pt>
                <c:pt idx="1809">
                  <c:v>7.925899999999999</c:v>
                </c:pt>
                <c:pt idx="1810">
                  <c:v>8.1265</c:v>
                </c:pt>
                <c:pt idx="1811">
                  <c:v>8.3018</c:v>
                </c:pt>
                <c:pt idx="1812">
                  <c:v>8.4467</c:v>
                </c:pt>
                <c:pt idx="1813">
                  <c:v>8.57</c:v>
                </c:pt>
                <c:pt idx="1814">
                  <c:v>8.6765</c:v>
                </c:pt>
                <c:pt idx="1815">
                  <c:v>8.7586</c:v>
                </c:pt>
                <c:pt idx="1816">
                  <c:v>8.79</c:v>
                </c:pt>
                <c:pt idx="1817">
                  <c:v>8.781299999999998</c:v>
                </c:pt>
                <c:pt idx="1818">
                  <c:v>8.720899999999998</c:v>
                </c:pt>
                <c:pt idx="1819">
                  <c:v>8.628599999999998</c:v>
                </c:pt>
                <c:pt idx="1820">
                  <c:v>8.5339</c:v>
                </c:pt>
                <c:pt idx="1821">
                  <c:v>8.4317</c:v>
                </c:pt>
                <c:pt idx="1822">
                  <c:v>8.3048</c:v>
                </c:pt>
                <c:pt idx="1823">
                  <c:v>8.1535</c:v>
                </c:pt>
                <c:pt idx="1824">
                  <c:v>7.9958</c:v>
                </c:pt>
                <c:pt idx="1825">
                  <c:v>7.8069</c:v>
                </c:pt>
                <c:pt idx="1826">
                  <c:v>7.6023</c:v>
                </c:pt>
                <c:pt idx="1827">
                  <c:v>7.3782</c:v>
                </c:pt>
                <c:pt idx="1828">
                  <c:v>7.182399999999999</c:v>
                </c:pt>
                <c:pt idx="1829">
                  <c:v>6.9951</c:v>
                </c:pt>
                <c:pt idx="1830">
                  <c:v>6.8378</c:v>
                </c:pt>
                <c:pt idx="1831">
                  <c:v>6.6913</c:v>
                </c:pt>
                <c:pt idx="1832">
                  <c:v>6.544099999999999</c:v>
                </c:pt>
                <c:pt idx="1833">
                  <c:v>6.3888</c:v>
                </c:pt>
                <c:pt idx="1834">
                  <c:v>6.2552</c:v>
                </c:pt>
                <c:pt idx="1835">
                  <c:v>6.1385</c:v>
                </c:pt>
                <c:pt idx="1836">
                  <c:v>6.0374</c:v>
                </c:pt>
                <c:pt idx="1837">
                  <c:v>5.9463</c:v>
                </c:pt>
                <c:pt idx="1838">
                  <c:v>5.8564</c:v>
                </c:pt>
                <c:pt idx="1839">
                  <c:v>5.7729</c:v>
                </c:pt>
                <c:pt idx="1840">
                  <c:v>5.6865</c:v>
                </c:pt>
                <c:pt idx="1841">
                  <c:v>5.604499999999999</c:v>
                </c:pt>
                <c:pt idx="1842">
                  <c:v>5.522899999999999</c:v>
                </c:pt>
                <c:pt idx="1843">
                  <c:v>5.4277</c:v>
                </c:pt>
                <c:pt idx="1844">
                  <c:v>5.3432</c:v>
                </c:pt>
                <c:pt idx="1845">
                  <c:v>5.2558</c:v>
                </c:pt>
                <c:pt idx="1846">
                  <c:v>5.1728</c:v>
                </c:pt>
                <c:pt idx="1847">
                  <c:v>5.118499999999999</c:v>
                </c:pt>
                <c:pt idx="1848">
                  <c:v>5.0604</c:v>
                </c:pt>
                <c:pt idx="1849">
                  <c:v>4.9987</c:v>
                </c:pt>
                <c:pt idx="1850">
                  <c:v>4.9335</c:v>
                </c:pt>
                <c:pt idx="1851">
                  <c:v>4.8742</c:v>
                </c:pt>
                <c:pt idx="1852">
                  <c:v>4.8156</c:v>
                </c:pt>
                <c:pt idx="1853">
                  <c:v>4.7791</c:v>
                </c:pt>
                <c:pt idx="1854">
                  <c:v>4.762499999999999</c:v>
                </c:pt>
                <c:pt idx="1855">
                  <c:v>4.7522</c:v>
                </c:pt>
                <c:pt idx="1856">
                  <c:v>4.7524</c:v>
                </c:pt>
                <c:pt idx="1857">
                  <c:v>4.7576</c:v>
                </c:pt>
                <c:pt idx="1858">
                  <c:v>4.7602</c:v>
                </c:pt>
                <c:pt idx="1859">
                  <c:v>4.765099999999999</c:v>
                </c:pt>
                <c:pt idx="1860">
                  <c:v>4.7832</c:v>
                </c:pt>
                <c:pt idx="1861">
                  <c:v>4.807099999999999</c:v>
                </c:pt>
                <c:pt idx="1862">
                  <c:v>4.857299999999999</c:v>
                </c:pt>
                <c:pt idx="1863">
                  <c:v>4.9317</c:v>
                </c:pt>
                <c:pt idx="1864">
                  <c:v>4.9976</c:v>
                </c:pt>
                <c:pt idx="1865">
                  <c:v>5.0543</c:v>
                </c:pt>
                <c:pt idx="1866">
                  <c:v>5.08</c:v>
                </c:pt>
                <c:pt idx="1867">
                  <c:v>5.0988</c:v>
                </c:pt>
                <c:pt idx="1868">
                  <c:v>5.0952</c:v>
                </c:pt>
                <c:pt idx="1869">
                  <c:v>5.084</c:v>
                </c:pt>
                <c:pt idx="1870">
                  <c:v>5.0703</c:v>
                </c:pt>
                <c:pt idx="1871">
                  <c:v>5.068899999999999</c:v>
                </c:pt>
                <c:pt idx="1872">
                  <c:v>5.0708</c:v>
                </c:pt>
                <c:pt idx="1873">
                  <c:v>5.0686</c:v>
                </c:pt>
                <c:pt idx="1874">
                  <c:v>5.0791</c:v>
                </c:pt>
                <c:pt idx="1875">
                  <c:v>5.0757</c:v>
                </c:pt>
                <c:pt idx="1876">
                  <c:v>5.0825</c:v>
                </c:pt>
                <c:pt idx="1877">
                  <c:v>5.0857</c:v>
                </c:pt>
                <c:pt idx="1878">
                  <c:v>5.0923</c:v>
                </c:pt>
                <c:pt idx="1879">
                  <c:v>5.1098</c:v>
                </c:pt>
                <c:pt idx="1880">
                  <c:v>5.1252</c:v>
                </c:pt>
                <c:pt idx="1881">
                  <c:v>5.1442</c:v>
                </c:pt>
                <c:pt idx="1882">
                  <c:v>5.146999999999999</c:v>
                </c:pt>
                <c:pt idx="1883">
                  <c:v>5.1414</c:v>
                </c:pt>
                <c:pt idx="1884">
                  <c:v>5.116999999999999</c:v>
                </c:pt>
                <c:pt idx="1885">
                  <c:v>5.1116</c:v>
                </c:pt>
                <c:pt idx="1886">
                  <c:v>5.102799999999999</c:v>
                </c:pt>
                <c:pt idx="1887">
                  <c:v>5.111999999999999</c:v>
                </c:pt>
                <c:pt idx="1888">
                  <c:v>5.1403</c:v>
                </c:pt>
                <c:pt idx="1889">
                  <c:v>5.187899999999999</c:v>
                </c:pt>
                <c:pt idx="1890">
                  <c:v>5.2464</c:v>
                </c:pt>
                <c:pt idx="1891">
                  <c:v>5.2982</c:v>
                </c:pt>
                <c:pt idx="1892">
                  <c:v>5.3356</c:v>
                </c:pt>
                <c:pt idx="1893">
                  <c:v>5.3566</c:v>
                </c:pt>
                <c:pt idx="1894">
                  <c:v>5.3818</c:v>
                </c:pt>
                <c:pt idx="1895">
                  <c:v>5.397699999999999</c:v>
                </c:pt>
                <c:pt idx="1896">
                  <c:v>5.4152</c:v>
                </c:pt>
                <c:pt idx="1897">
                  <c:v>5.4204</c:v>
                </c:pt>
                <c:pt idx="1898">
                  <c:v>5.4185</c:v>
                </c:pt>
                <c:pt idx="1899">
                  <c:v>5.3946</c:v>
                </c:pt>
                <c:pt idx="1900">
                  <c:v>5.3636</c:v>
                </c:pt>
                <c:pt idx="1901">
                  <c:v>5.3165</c:v>
                </c:pt>
                <c:pt idx="1902">
                  <c:v>5.2835</c:v>
                </c:pt>
                <c:pt idx="1903">
                  <c:v>5.2401</c:v>
                </c:pt>
                <c:pt idx="1904">
                  <c:v>5.2273</c:v>
                </c:pt>
                <c:pt idx="1905">
                  <c:v>5.228499999999999</c:v>
                </c:pt>
                <c:pt idx="1906">
                  <c:v>5.2314</c:v>
                </c:pt>
                <c:pt idx="1907">
                  <c:v>5.239</c:v>
                </c:pt>
                <c:pt idx="1908">
                  <c:v>5.2471</c:v>
                </c:pt>
                <c:pt idx="1909">
                  <c:v>5.2558</c:v>
                </c:pt>
                <c:pt idx="1910">
                  <c:v>5.2561</c:v>
                </c:pt>
                <c:pt idx="1911">
                  <c:v>5.259</c:v>
                </c:pt>
                <c:pt idx="1912">
                  <c:v>5.2751</c:v>
                </c:pt>
                <c:pt idx="1913">
                  <c:v>5.3163</c:v>
                </c:pt>
                <c:pt idx="1914">
                  <c:v>5.355899999999999</c:v>
                </c:pt>
                <c:pt idx="1915">
                  <c:v>5.3896</c:v>
                </c:pt>
                <c:pt idx="1916">
                  <c:v>5.4194</c:v>
                </c:pt>
                <c:pt idx="1917">
                  <c:v>5.4577</c:v>
                </c:pt>
                <c:pt idx="1918">
                  <c:v>5.5113</c:v>
                </c:pt>
                <c:pt idx="1919">
                  <c:v>5.5799</c:v>
                </c:pt>
                <c:pt idx="1920">
                  <c:v>5.6753</c:v>
                </c:pt>
                <c:pt idx="1921">
                  <c:v>5.7737</c:v>
                </c:pt>
                <c:pt idx="1922">
                  <c:v>5.8735</c:v>
                </c:pt>
                <c:pt idx="1923">
                  <c:v>5.9522</c:v>
                </c:pt>
                <c:pt idx="1924">
                  <c:v>6.0033</c:v>
                </c:pt>
                <c:pt idx="1925">
                  <c:v>6.0197</c:v>
                </c:pt>
                <c:pt idx="1926">
                  <c:v>6.0047</c:v>
                </c:pt>
                <c:pt idx="1927">
                  <c:v>5.9647</c:v>
                </c:pt>
                <c:pt idx="1928">
                  <c:v>5.9171</c:v>
                </c:pt>
                <c:pt idx="1929">
                  <c:v>5.8546</c:v>
                </c:pt>
                <c:pt idx="1930">
                  <c:v>5.8016</c:v>
                </c:pt>
                <c:pt idx="1931">
                  <c:v>5.7584</c:v>
                </c:pt>
                <c:pt idx="1932">
                  <c:v>5.7254</c:v>
                </c:pt>
                <c:pt idx="1933">
                  <c:v>5.7017</c:v>
                </c:pt>
                <c:pt idx="1934">
                  <c:v>5.697999999999999</c:v>
                </c:pt>
                <c:pt idx="1935">
                  <c:v>5.7187</c:v>
                </c:pt>
                <c:pt idx="1936">
                  <c:v>5.7796</c:v>
                </c:pt>
                <c:pt idx="1937">
                  <c:v>5.8787</c:v>
                </c:pt>
                <c:pt idx="1938">
                  <c:v>5.997</c:v>
                </c:pt>
                <c:pt idx="1939">
                  <c:v>6.1091</c:v>
                </c:pt>
                <c:pt idx="1940">
                  <c:v>6.2151</c:v>
                </c:pt>
                <c:pt idx="1941">
                  <c:v>6.2998</c:v>
                </c:pt>
                <c:pt idx="1942">
                  <c:v>6.3724</c:v>
                </c:pt>
                <c:pt idx="1943">
                  <c:v>6.432</c:v>
                </c:pt>
                <c:pt idx="1944">
                  <c:v>6.4475</c:v>
                </c:pt>
                <c:pt idx="1945">
                  <c:v>6.462899999999999</c:v>
                </c:pt>
                <c:pt idx="1946">
                  <c:v>6.4612</c:v>
                </c:pt>
                <c:pt idx="1947">
                  <c:v>6.4529</c:v>
                </c:pt>
                <c:pt idx="1948">
                  <c:v>6.4146</c:v>
                </c:pt>
                <c:pt idx="1949">
                  <c:v>6.377499999999999</c:v>
                </c:pt>
                <c:pt idx="1950">
                  <c:v>6.3395</c:v>
                </c:pt>
                <c:pt idx="1951">
                  <c:v>6.3118</c:v>
                </c:pt>
                <c:pt idx="1952">
                  <c:v>6.2952</c:v>
                </c:pt>
                <c:pt idx="1953">
                  <c:v>6.312699999999999</c:v>
                </c:pt>
                <c:pt idx="1954">
                  <c:v>6.3588</c:v>
                </c:pt>
                <c:pt idx="1955">
                  <c:v>6.4407</c:v>
                </c:pt>
                <c:pt idx="1956">
                  <c:v>6.5546</c:v>
                </c:pt>
                <c:pt idx="1957">
                  <c:v>6.656</c:v>
                </c:pt>
                <c:pt idx="1958">
                  <c:v>6.7627</c:v>
                </c:pt>
                <c:pt idx="1959">
                  <c:v>6.857399999999999</c:v>
                </c:pt>
                <c:pt idx="1960">
                  <c:v>6.9276</c:v>
                </c:pt>
                <c:pt idx="1961">
                  <c:v>6.9898</c:v>
                </c:pt>
                <c:pt idx="1962">
                  <c:v>7.017799999999999</c:v>
                </c:pt>
                <c:pt idx="1963">
                  <c:v>7.0302</c:v>
                </c:pt>
                <c:pt idx="1964">
                  <c:v>7.0064</c:v>
                </c:pt>
                <c:pt idx="1965">
                  <c:v>6.9569</c:v>
                </c:pt>
                <c:pt idx="1966">
                  <c:v>6.883999999999999</c:v>
                </c:pt>
                <c:pt idx="1967">
                  <c:v>6.8022</c:v>
                </c:pt>
                <c:pt idx="1968">
                  <c:v>6.7107</c:v>
                </c:pt>
                <c:pt idx="1969">
                  <c:v>6.643999999999999</c:v>
                </c:pt>
                <c:pt idx="1970">
                  <c:v>6.613099999999999</c:v>
                </c:pt>
                <c:pt idx="1971">
                  <c:v>6.6152</c:v>
                </c:pt>
                <c:pt idx="1972">
                  <c:v>6.654199999999999</c:v>
                </c:pt>
                <c:pt idx="1973">
                  <c:v>6.7157</c:v>
                </c:pt>
                <c:pt idx="1974">
                  <c:v>6.8032</c:v>
                </c:pt>
                <c:pt idx="1975">
                  <c:v>6.9065</c:v>
                </c:pt>
                <c:pt idx="1976">
                  <c:v>6.9912</c:v>
                </c:pt>
                <c:pt idx="1977">
                  <c:v>7.067699999999999</c:v>
                </c:pt>
                <c:pt idx="1978">
                  <c:v>7.1436</c:v>
                </c:pt>
                <c:pt idx="1979">
                  <c:v>7.1886</c:v>
                </c:pt>
                <c:pt idx="1980">
                  <c:v>7.2177</c:v>
                </c:pt>
                <c:pt idx="1981">
                  <c:v>7.189999999999999</c:v>
                </c:pt>
                <c:pt idx="1982">
                  <c:v>7.1164</c:v>
                </c:pt>
                <c:pt idx="1983">
                  <c:v>7.0054</c:v>
                </c:pt>
                <c:pt idx="1984">
                  <c:v>6.8692</c:v>
                </c:pt>
                <c:pt idx="1985">
                  <c:v>6.7011</c:v>
                </c:pt>
                <c:pt idx="1986">
                  <c:v>6.5439</c:v>
                </c:pt>
                <c:pt idx="1987">
                  <c:v>6.3934</c:v>
                </c:pt>
                <c:pt idx="1988">
                  <c:v>6.2601</c:v>
                </c:pt>
                <c:pt idx="1989">
                  <c:v>6.165799999999999</c:v>
                </c:pt>
                <c:pt idx="1990">
                  <c:v>6.0856</c:v>
                </c:pt>
                <c:pt idx="1991">
                  <c:v>5.9922</c:v>
                </c:pt>
                <c:pt idx="1992">
                  <c:v>5.9177</c:v>
                </c:pt>
                <c:pt idx="1993">
                  <c:v>5.874099999999999</c:v>
                </c:pt>
                <c:pt idx="1994">
                  <c:v>5.8536</c:v>
                </c:pt>
                <c:pt idx="1995">
                  <c:v>5.8616</c:v>
                </c:pt>
                <c:pt idx="1996">
                  <c:v>5.892499999999999</c:v>
                </c:pt>
                <c:pt idx="1997">
                  <c:v>5.9318</c:v>
                </c:pt>
                <c:pt idx="1998">
                  <c:v>5.9721</c:v>
                </c:pt>
                <c:pt idx="1999">
                  <c:v>5.9924</c:v>
                </c:pt>
                <c:pt idx="2000">
                  <c:v>5.9968</c:v>
                </c:pt>
                <c:pt idx="2001">
                  <c:v>5.9664</c:v>
                </c:pt>
                <c:pt idx="2002">
                  <c:v>5.9152</c:v>
                </c:pt>
                <c:pt idx="2003">
                  <c:v>5.8422</c:v>
                </c:pt>
                <c:pt idx="2004">
                  <c:v>5.7288</c:v>
                </c:pt>
                <c:pt idx="2005">
                  <c:v>5.6065</c:v>
                </c:pt>
                <c:pt idx="2006">
                  <c:v>5.4857</c:v>
                </c:pt>
                <c:pt idx="2007">
                  <c:v>5.3383</c:v>
                </c:pt>
                <c:pt idx="2008">
                  <c:v>5.145499999999999</c:v>
                </c:pt>
                <c:pt idx="2009">
                  <c:v>4.9711</c:v>
                </c:pt>
                <c:pt idx="2010">
                  <c:v>4.7978</c:v>
                </c:pt>
                <c:pt idx="2011">
                  <c:v>4.655899999999999</c:v>
                </c:pt>
                <c:pt idx="2012">
                  <c:v>4.526899999999999</c:v>
                </c:pt>
                <c:pt idx="2013">
                  <c:v>4.4022</c:v>
                </c:pt>
                <c:pt idx="2014">
                  <c:v>4.2928</c:v>
                </c:pt>
                <c:pt idx="2015">
                  <c:v>4.1992</c:v>
                </c:pt>
                <c:pt idx="2016">
                  <c:v>4.133</c:v>
                </c:pt>
                <c:pt idx="2017">
                  <c:v>4.092099999999999</c:v>
                </c:pt>
                <c:pt idx="2018">
                  <c:v>4.0733</c:v>
                </c:pt>
                <c:pt idx="2019">
                  <c:v>4.0961</c:v>
                </c:pt>
                <c:pt idx="2020">
                  <c:v>4.1532</c:v>
                </c:pt>
                <c:pt idx="2021">
                  <c:v>4.2473</c:v>
                </c:pt>
                <c:pt idx="2022">
                  <c:v>4.3664</c:v>
                </c:pt>
                <c:pt idx="2023">
                  <c:v>4.5092</c:v>
                </c:pt>
                <c:pt idx="2024">
                  <c:v>4.6466</c:v>
                </c:pt>
                <c:pt idx="2025">
                  <c:v>4.7739</c:v>
                </c:pt>
                <c:pt idx="2026">
                  <c:v>4.8842</c:v>
                </c:pt>
                <c:pt idx="2027">
                  <c:v>4.9902</c:v>
                </c:pt>
                <c:pt idx="2028">
                  <c:v>5.0672</c:v>
                </c:pt>
                <c:pt idx="2029">
                  <c:v>5.117299999999999</c:v>
                </c:pt>
                <c:pt idx="2030">
                  <c:v>5.1335</c:v>
                </c:pt>
                <c:pt idx="2031">
                  <c:v>5.1326</c:v>
                </c:pt>
                <c:pt idx="2032">
                  <c:v>5.0702</c:v>
                </c:pt>
                <c:pt idx="2033">
                  <c:v>4.9632</c:v>
                </c:pt>
                <c:pt idx="2034">
                  <c:v>4.8056</c:v>
                </c:pt>
                <c:pt idx="2035">
                  <c:v>4.632499999999999</c:v>
                </c:pt>
                <c:pt idx="2036">
                  <c:v>4.4382</c:v>
                </c:pt>
                <c:pt idx="2037">
                  <c:v>4.2514</c:v>
                </c:pt>
                <c:pt idx="2038">
                  <c:v>4.0812</c:v>
                </c:pt>
                <c:pt idx="2039">
                  <c:v>3.9142</c:v>
                </c:pt>
                <c:pt idx="2040">
                  <c:v>3.7701</c:v>
                </c:pt>
                <c:pt idx="2041">
                  <c:v>3.6502</c:v>
                </c:pt>
                <c:pt idx="2042">
                  <c:v>3.5384</c:v>
                </c:pt>
                <c:pt idx="2043">
                  <c:v>3.4475</c:v>
                </c:pt>
                <c:pt idx="2044">
                  <c:v>3.3727</c:v>
                </c:pt>
                <c:pt idx="2045">
                  <c:v>3.3256</c:v>
                </c:pt>
                <c:pt idx="2046">
                  <c:v>3.2901</c:v>
                </c:pt>
                <c:pt idx="2047">
                  <c:v>3.2805</c:v>
                </c:pt>
                <c:pt idx="2048">
                  <c:v>3.273</c:v>
                </c:pt>
                <c:pt idx="2049">
                  <c:v>3.2734</c:v>
                </c:pt>
                <c:pt idx="2050">
                  <c:v>3.2863</c:v>
                </c:pt>
                <c:pt idx="2051">
                  <c:v>3.3037</c:v>
                </c:pt>
                <c:pt idx="2052">
                  <c:v>3.3261</c:v>
                </c:pt>
                <c:pt idx="2053">
                  <c:v>3.3793</c:v>
                </c:pt>
                <c:pt idx="2054">
                  <c:v>3.4476</c:v>
                </c:pt>
                <c:pt idx="2055">
                  <c:v>3.5352</c:v>
                </c:pt>
                <c:pt idx="2056">
                  <c:v>3.6496</c:v>
                </c:pt>
                <c:pt idx="2057">
                  <c:v>3.7909</c:v>
                </c:pt>
                <c:pt idx="2058">
                  <c:v>3.9554</c:v>
                </c:pt>
                <c:pt idx="2059">
                  <c:v>4.138</c:v>
                </c:pt>
                <c:pt idx="2060">
                  <c:v>4.324499999999999</c:v>
                </c:pt>
                <c:pt idx="2061">
                  <c:v>4.5339</c:v>
                </c:pt>
                <c:pt idx="2062">
                  <c:v>4.7724</c:v>
                </c:pt>
                <c:pt idx="2063">
                  <c:v>5.0537</c:v>
                </c:pt>
                <c:pt idx="2064">
                  <c:v>5.344499999999999</c:v>
                </c:pt>
                <c:pt idx="2065">
                  <c:v>5.6394</c:v>
                </c:pt>
                <c:pt idx="2066">
                  <c:v>5.9402</c:v>
                </c:pt>
                <c:pt idx="2067">
                  <c:v>6.2509</c:v>
                </c:pt>
                <c:pt idx="2068">
                  <c:v>6.5264</c:v>
                </c:pt>
                <c:pt idx="2069">
                  <c:v>6.793</c:v>
                </c:pt>
                <c:pt idx="2070">
                  <c:v>7.0606</c:v>
                </c:pt>
                <c:pt idx="2071">
                  <c:v>7.314299999999999</c:v>
                </c:pt>
                <c:pt idx="2072">
                  <c:v>7.5361</c:v>
                </c:pt>
                <c:pt idx="2073">
                  <c:v>7.7517</c:v>
                </c:pt>
                <c:pt idx="2074">
                  <c:v>7.9227</c:v>
                </c:pt>
                <c:pt idx="2075">
                  <c:v>8.0529</c:v>
                </c:pt>
                <c:pt idx="2076">
                  <c:v>8.138499999999998</c:v>
                </c:pt>
                <c:pt idx="2077">
                  <c:v>8.2091</c:v>
                </c:pt>
                <c:pt idx="2078">
                  <c:v>8.233299999999998</c:v>
                </c:pt>
                <c:pt idx="2079">
                  <c:v>8.243899999999998</c:v>
                </c:pt>
                <c:pt idx="2080">
                  <c:v>8.219299999999998</c:v>
                </c:pt>
                <c:pt idx="2081">
                  <c:v>8.1635</c:v>
                </c:pt>
                <c:pt idx="2082">
                  <c:v>8.1037</c:v>
                </c:pt>
                <c:pt idx="2083">
                  <c:v>8.0032</c:v>
                </c:pt>
                <c:pt idx="2084">
                  <c:v>7.892099999999999</c:v>
                </c:pt>
                <c:pt idx="2085">
                  <c:v>7.7667</c:v>
                </c:pt>
                <c:pt idx="2086">
                  <c:v>7.635099999999999</c:v>
                </c:pt>
                <c:pt idx="2087">
                  <c:v>7.484</c:v>
                </c:pt>
                <c:pt idx="2088">
                  <c:v>7.3597</c:v>
                </c:pt>
                <c:pt idx="2089">
                  <c:v>7.2308</c:v>
                </c:pt>
                <c:pt idx="2090">
                  <c:v>7.114499999999999</c:v>
                </c:pt>
                <c:pt idx="2091">
                  <c:v>6.9903</c:v>
                </c:pt>
                <c:pt idx="2092">
                  <c:v>6.8519</c:v>
                </c:pt>
                <c:pt idx="2093">
                  <c:v>6.6998</c:v>
                </c:pt>
                <c:pt idx="2094">
                  <c:v>6.5706</c:v>
                </c:pt>
                <c:pt idx="2095">
                  <c:v>6.4612</c:v>
                </c:pt>
                <c:pt idx="2096">
                  <c:v>6.346999999999999</c:v>
                </c:pt>
                <c:pt idx="2097">
                  <c:v>6.251</c:v>
                </c:pt>
                <c:pt idx="2098">
                  <c:v>6.162799999999999</c:v>
                </c:pt>
                <c:pt idx="2099">
                  <c:v>6.065899999999999</c:v>
                </c:pt>
                <c:pt idx="2100">
                  <c:v>5.9709</c:v>
                </c:pt>
                <c:pt idx="2101">
                  <c:v>5.862299999999999</c:v>
                </c:pt>
                <c:pt idx="2102">
                  <c:v>5.7474</c:v>
                </c:pt>
                <c:pt idx="2103">
                  <c:v>5.6487</c:v>
                </c:pt>
                <c:pt idx="2104">
                  <c:v>5.5408</c:v>
                </c:pt>
                <c:pt idx="2105">
                  <c:v>5.4443</c:v>
                </c:pt>
                <c:pt idx="2106">
                  <c:v>5.3593</c:v>
                </c:pt>
                <c:pt idx="2107">
                  <c:v>5.2422</c:v>
                </c:pt>
                <c:pt idx="2108">
                  <c:v>5.1358</c:v>
                </c:pt>
                <c:pt idx="2109">
                  <c:v>5.025899999999999</c:v>
                </c:pt>
                <c:pt idx="2110">
                  <c:v>4.9224</c:v>
                </c:pt>
                <c:pt idx="2111">
                  <c:v>4.856899999999999</c:v>
                </c:pt>
                <c:pt idx="2112">
                  <c:v>4.8085</c:v>
                </c:pt>
                <c:pt idx="2113">
                  <c:v>4.7816</c:v>
                </c:pt>
                <c:pt idx="2114">
                  <c:v>4.7705</c:v>
                </c:pt>
                <c:pt idx="2115">
                  <c:v>4.767099999999999</c:v>
                </c:pt>
                <c:pt idx="2116">
                  <c:v>4.7707</c:v>
                </c:pt>
                <c:pt idx="2117">
                  <c:v>4.764699999999999</c:v>
                </c:pt>
                <c:pt idx="2118">
                  <c:v>4.761999999999999</c:v>
                </c:pt>
                <c:pt idx="2119">
                  <c:v>4.7663</c:v>
                </c:pt>
                <c:pt idx="2120">
                  <c:v>4.78</c:v>
                </c:pt>
                <c:pt idx="2121">
                  <c:v>4.799</c:v>
                </c:pt>
                <c:pt idx="2122">
                  <c:v>4.8312</c:v>
                </c:pt>
                <c:pt idx="2123">
                  <c:v>4.8566</c:v>
                </c:pt>
                <c:pt idx="2124">
                  <c:v>4.8818</c:v>
                </c:pt>
                <c:pt idx="2125">
                  <c:v>4.8884</c:v>
                </c:pt>
                <c:pt idx="2126">
                  <c:v>4.897699999999999</c:v>
                </c:pt>
                <c:pt idx="2127">
                  <c:v>4.9011</c:v>
                </c:pt>
                <c:pt idx="2128">
                  <c:v>4.9201</c:v>
                </c:pt>
                <c:pt idx="2129">
                  <c:v>4.9509</c:v>
                </c:pt>
                <c:pt idx="2130">
                  <c:v>4.9892</c:v>
                </c:pt>
                <c:pt idx="2131">
                  <c:v>5.007</c:v>
                </c:pt>
                <c:pt idx="2132">
                  <c:v>5.038</c:v>
                </c:pt>
                <c:pt idx="2133">
                  <c:v>5.0459</c:v>
                </c:pt>
                <c:pt idx="2134">
                  <c:v>5.0381</c:v>
                </c:pt>
                <c:pt idx="2135">
                  <c:v>5.0103</c:v>
                </c:pt>
                <c:pt idx="2136">
                  <c:v>4.9927</c:v>
                </c:pt>
                <c:pt idx="2137">
                  <c:v>4.9824</c:v>
                </c:pt>
                <c:pt idx="2138">
                  <c:v>4.9812</c:v>
                </c:pt>
                <c:pt idx="2139">
                  <c:v>4.9727</c:v>
                </c:pt>
                <c:pt idx="2140">
                  <c:v>4.9717</c:v>
                </c:pt>
                <c:pt idx="2141">
                  <c:v>4.9812</c:v>
                </c:pt>
                <c:pt idx="2142">
                  <c:v>4.9851</c:v>
                </c:pt>
                <c:pt idx="2143">
                  <c:v>4.9929</c:v>
                </c:pt>
                <c:pt idx="2144">
                  <c:v>5.0073</c:v>
                </c:pt>
                <c:pt idx="2145">
                  <c:v>5.0339</c:v>
                </c:pt>
                <c:pt idx="2146">
                  <c:v>5.0719</c:v>
                </c:pt>
                <c:pt idx="2147">
                  <c:v>5.1236</c:v>
                </c:pt>
                <c:pt idx="2148">
                  <c:v>5.157899999999999</c:v>
                </c:pt>
                <c:pt idx="2149">
                  <c:v>5.1916</c:v>
                </c:pt>
                <c:pt idx="2150">
                  <c:v>5.2011</c:v>
                </c:pt>
                <c:pt idx="2151">
                  <c:v>5.216</c:v>
                </c:pt>
                <c:pt idx="2152">
                  <c:v>5.2273</c:v>
                </c:pt>
                <c:pt idx="2153">
                  <c:v>5.2266</c:v>
                </c:pt>
                <c:pt idx="2154">
                  <c:v>5.2402</c:v>
                </c:pt>
                <c:pt idx="2155">
                  <c:v>5.2639</c:v>
                </c:pt>
                <c:pt idx="2156">
                  <c:v>5.2827</c:v>
                </c:pt>
                <c:pt idx="2157">
                  <c:v>5.3037</c:v>
                </c:pt>
                <c:pt idx="2158">
                  <c:v>5.3091</c:v>
                </c:pt>
                <c:pt idx="2159">
                  <c:v>5.2942</c:v>
                </c:pt>
                <c:pt idx="2160">
                  <c:v>5.2827</c:v>
                </c:pt>
                <c:pt idx="2161">
                  <c:v>5.2683</c:v>
                </c:pt>
                <c:pt idx="2162">
                  <c:v>5.2457</c:v>
                </c:pt>
                <c:pt idx="2163">
                  <c:v>5.2183</c:v>
                </c:pt>
                <c:pt idx="2164">
                  <c:v>5.194199999999999</c:v>
                </c:pt>
                <c:pt idx="2165">
                  <c:v>5.144899999999999</c:v>
                </c:pt>
                <c:pt idx="2166">
                  <c:v>5.1068</c:v>
                </c:pt>
                <c:pt idx="2167">
                  <c:v>5.0577</c:v>
                </c:pt>
                <c:pt idx="2168">
                  <c:v>5.013999999999999</c:v>
                </c:pt>
                <c:pt idx="2169">
                  <c:v>4.9903</c:v>
                </c:pt>
                <c:pt idx="2170">
                  <c:v>4.9985</c:v>
                </c:pt>
                <c:pt idx="2171">
                  <c:v>5.0146</c:v>
                </c:pt>
                <c:pt idx="2172">
                  <c:v>5.065099999999999</c:v>
                </c:pt>
                <c:pt idx="2173">
                  <c:v>5.127499999999999</c:v>
                </c:pt>
                <c:pt idx="2174">
                  <c:v>5.2139</c:v>
                </c:pt>
                <c:pt idx="2175">
                  <c:v>5.304499999999999</c:v>
                </c:pt>
                <c:pt idx="2176">
                  <c:v>5.3799</c:v>
                </c:pt>
                <c:pt idx="2177">
                  <c:v>5.4588</c:v>
                </c:pt>
                <c:pt idx="2178">
                  <c:v>5.5359</c:v>
                </c:pt>
                <c:pt idx="2179">
                  <c:v>5.616999999999999</c:v>
                </c:pt>
                <c:pt idx="2180">
                  <c:v>5.682499999999999</c:v>
                </c:pt>
                <c:pt idx="2181">
                  <c:v>5.724699999999999</c:v>
                </c:pt>
                <c:pt idx="2182">
                  <c:v>5.7419</c:v>
                </c:pt>
                <c:pt idx="2183">
                  <c:v>5.7417</c:v>
                </c:pt>
                <c:pt idx="2184">
                  <c:v>5.7105</c:v>
                </c:pt>
                <c:pt idx="2185">
                  <c:v>5.6693</c:v>
                </c:pt>
                <c:pt idx="2186">
                  <c:v>5.624599999999999</c:v>
                </c:pt>
                <c:pt idx="2187">
                  <c:v>5.5792</c:v>
                </c:pt>
                <c:pt idx="2188">
                  <c:v>5.553</c:v>
                </c:pt>
                <c:pt idx="2189">
                  <c:v>5.544899999999999</c:v>
                </c:pt>
                <c:pt idx="2190">
                  <c:v>5.5396</c:v>
                </c:pt>
                <c:pt idx="2191">
                  <c:v>5.565099999999999</c:v>
                </c:pt>
                <c:pt idx="2192">
                  <c:v>5.5881</c:v>
                </c:pt>
                <c:pt idx="2193">
                  <c:v>5.6393</c:v>
                </c:pt>
                <c:pt idx="2194">
                  <c:v>5.7127</c:v>
                </c:pt>
                <c:pt idx="2195">
                  <c:v>5.7954</c:v>
                </c:pt>
                <c:pt idx="2196">
                  <c:v>5.8982</c:v>
                </c:pt>
                <c:pt idx="2197">
                  <c:v>5.9973</c:v>
                </c:pt>
                <c:pt idx="2198">
                  <c:v>6.0833</c:v>
                </c:pt>
                <c:pt idx="2199">
                  <c:v>6.1383</c:v>
                </c:pt>
                <c:pt idx="2200">
                  <c:v>6.168399999999999</c:v>
                </c:pt>
                <c:pt idx="2201">
                  <c:v>6.1826</c:v>
                </c:pt>
                <c:pt idx="2202">
                  <c:v>6.167999999999999</c:v>
                </c:pt>
                <c:pt idx="2203">
                  <c:v>6.152399999999999</c:v>
                </c:pt>
                <c:pt idx="2204">
                  <c:v>6.1309</c:v>
                </c:pt>
                <c:pt idx="2205">
                  <c:v>6.122299999999999</c:v>
                </c:pt>
                <c:pt idx="2206">
                  <c:v>6.106999999999999</c:v>
                </c:pt>
                <c:pt idx="2207">
                  <c:v>6.1103</c:v>
                </c:pt>
                <c:pt idx="2208">
                  <c:v>6.112499999999999</c:v>
                </c:pt>
                <c:pt idx="2209">
                  <c:v>6.124699999999999</c:v>
                </c:pt>
                <c:pt idx="2210">
                  <c:v>6.1518</c:v>
                </c:pt>
                <c:pt idx="2211">
                  <c:v>6.1891</c:v>
                </c:pt>
                <c:pt idx="2212">
                  <c:v>6.2747</c:v>
                </c:pt>
                <c:pt idx="2213">
                  <c:v>6.367399999999999</c:v>
                </c:pt>
                <c:pt idx="2214">
                  <c:v>6.4826</c:v>
                </c:pt>
                <c:pt idx="2215">
                  <c:v>6.5774</c:v>
                </c:pt>
                <c:pt idx="2216">
                  <c:v>6.648499999999999</c:v>
                </c:pt>
                <c:pt idx="2217">
                  <c:v>6.693999999999999</c:v>
                </c:pt>
                <c:pt idx="2218">
                  <c:v>6.7155</c:v>
                </c:pt>
                <c:pt idx="2219">
                  <c:v>6.7183</c:v>
                </c:pt>
                <c:pt idx="2220">
                  <c:v>6.7112</c:v>
                </c:pt>
                <c:pt idx="2221">
                  <c:v>6.7007</c:v>
                </c:pt>
                <c:pt idx="2222">
                  <c:v>6.6702</c:v>
                </c:pt>
                <c:pt idx="2223">
                  <c:v>6.640899999999999</c:v>
                </c:pt>
                <c:pt idx="2224">
                  <c:v>6.605099999999999</c:v>
                </c:pt>
                <c:pt idx="2225">
                  <c:v>6.566</c:v>
                </c:pt>
                <c:pt idx="2226">
                  <c:v>6.5347</c:v>
                </c:pt>
                <c:pt idx="2227">
                  <c:v>6.520099999999999</c:v>
                </c:pt>
                <c:pt idx="2228">
                  <c:v>6.528499999999999</c:v>
                </c:pt>
                <c:pt idx="2229">
                  <c:v>6.5746</c:v>
                </c:pt>
                <c:pt idx="2230">
                  <c:v>6.6465</c:v>
                </c:pt>
                <c:pt idx="2231">
                  <c:v>6.724899999999999</c:v>
                </c:pt>
                <c:pt idx="2232">
                  <c:v>6.8218</c:v>
                </c:pt>
                <c:pt idx="2233">
                  <c:v>6.9058</c:v>
                </c:pt>
                <c:pt idx="2234">
                  <c:v>6.9776</c:v>
                </c:pt>
                <c:pt idx="2235">
                  <c:v>7.0462</c:v>
                </c:pt>
                <c:pt idx="2236">
                  <c:v>7.1099</c:v>
                </c:pt>
                <c:pt idx="2237">
                  <c:v>7.1491</c:v>
                </c:pt>
                <c:pt idx="2238">
                  <c:v>7.1767</c:v>
                </c:pt>
                <c:pt idx="2239">
                  <c:v>7.1838</c:v>
                </c:pt>
                <c:pt idx="2240">
                  <c:v>7.1765</c:v>
                </c:pt>
                <c:pt idx="2241">
                  <c:v>7.123399999999999</c:v>
                </c:pt>
                <c:pt idx="2242">
                  <c:v>7.034899999999999</c:v>
                </c:pt>
                <c:pt idx="2243">
                  <c:v>6.9365</c:v>
                </c:pt>
                <c:pt idx="2244">
                  <c:v>6.827399999999999</c:v>
                </c:pt>
                <c:pt idx="2245">
                  <c:v>6.7256</c:v>
                </c:pt>
                <c:pt idx="2246">
                  <c:v>6.621799999999999</c:v>
                </c:pt>
                <c:pt idx="2247">
                  <c:v>6.5354</c:v>
                </c:pt>
                <c:pt idx="2248">
                  <c:v>6.4584</c:v>
                </c:pt>
                <c:pt idx="2249">
                  <c:v>6.392499999999999</c:v>
                </c:pt>
                <c:pt idx="2250">
                  <c:v>6.3361</c:v>
                </c:pt>
                <c:pt idx="2251">
                  <c:v>6.2953</c:v>
                </c:pt>
                <c:pt idx="2252">
                  <c:v>6.263</c:v>
                </c:pt>
                <c:pt idx="2253">
                  <c:v>6.253</c:v>
                </c:pt>
                <c:pt idx="2254">
                  <c:v>6.2578</c:v>
                </c:pt>
                <c:pt idx="2255">
                  <c:v>6.297499999999999</c:v>
                </c:pt>
                <c:pt idx="2256">
                  <c:v>6.324599999999999</c:v>
                </c:pt>
                <c:pt idx="2257">
                  <c:v>6.3586</c:v>
                </c:pt>
                <c:pt idx="2258">
                  <c:v>6.3896</c:v>
                </c:pt>
                <c:pt idx="2259">
                  <c:v>6.3996</c:v>
                </c:pt>
                <c:pt idx="2260">
                  <c:v>6.393099999999999</c:v>
                </c:pt>
                <c:pt idx="2261">
                  <c:v>6.3709</c:v>
                </c:pt>
                <c:pt idx="2262">
                  <c:v>6.326799999999999</c:v>
                </c:pt>
                <c:pt idx="2263">
                  <c:v>6.2692</c:v>
                </c:pt>
                <c:pt idx="2264">
                  <c:v>6.174799999999999</c:v>
                </c:pt>
                <c:pt idx="2265">
                  <c:v>6.065499999999999</c:v>
                </c:pt>
                <c:pt idx="2266">
                  <c:v>5.8806</c:v>
                </c:pt>
                <c:pt idx="2267">
                  <c:v>5.6816</c:v>
                </c:pt>
                <c:pt idx="2268">
                  <c:v>5.4571</c:v>
                </c:pt>
                <c:pt idx="2269">
                  <c:v>5.2464</c:v>
                </c:pt>
                <c:pt idx="2270">
                  <c:v>5.0415</c:v>
                </c:pt>
                <c:pt idx="2271">
                  <c:v>4.8761</c:v>
                </c:pt>
                <c:pt idx="2272">
                  <c:v>4.7493</c:v>
                </c:pt>
                <c:pt idx="2273">
                  <c:v>4.6394</c:v>
                </c:pt>
                <c:pt idx="2274">
                  <c:v>4.5335</c:v>
                </c:pt>
                <c:pt idx="2275">
                  <c:v>4.4419</c:v>
                </c:pt>
                <c:pt idx="2276">
                  <c:v>4.3754</c:v>
                </c:pt>
                <c:pt idx="2277">
                  <c:v>4.3365</c:v>
                </c:pt>
                <c:pt idx="2278">
                  <c:v>4.3376</c:v>
                </c:pt>
                <c:pt idx="2279">
                  <c:v>4.3737</c:v>
                </c:pt>
                <c:pt idx="2280">
                  <c:v>4.4449</c:v>
                </c:pt>
                <c:pt idx="2281">
                  <c:v>4.5481</c:v>
                </c:pt>
                <c:pt idx="2282">
                  <c:v>4.6331</c:v>
                </c:pt>
                <c:pt idx="2283">
                  <c:v>4.715899999999999</c:v>
                </c:pt>
                <c:pt idx="2284">
                  <c:v>4.8035</c:v>
                </c:pt>
                <c:pt idx="2285">
                  <c:v>4.9079</c:v>
                </c:pt>
                <c:pt idx="2286">
                  <c:v>5.014399999999999</c:v>
                </c:pt>
                <c:pt idx="2287">
                  <c:v>5.127599999999999</c:v>
                </c:pt>
                <c:pt idx="2288">
                  <c:v>5.228</c:v>
                </c:pt>
                <c:pt idx="2289">
                  <c:v>5.316899999999999</c:v>
                </c:pt>
                <c:pt idx="2290">
                  <c:v>5.361</c:v>
                </c:pt>
                <c:pt idx="2291">
                  <c:v>5.3582</c:v>
                </c:pt>
                <c:pt idx="2292">
                  <c:v>5.3053</c:v>
                </c:pt>
                <c:pt idx="2293">
                  <c:v>5.2036</c:v>
                </c:pt>
                <c:pt idx="2294">
                  <c:v>5.0789</c:v>
                </c:pt>
                <c:pt idx="2295">
                  <c:v>4.9464</c:v>
                </c:pt>
                <c:pt idx="2296">
                  <c:v>4.8092</c:v>
                </c:pt>
                <c:pt idx="2297">
                  <c:v>4.681</c:v>
                </c:pt>
                <c:pt idx="2298">
                  <c:v>4.5204</c:v>
                </c:pt>
                <c:pt idx="2299">
                  <c:v>4.3381</c:v>
                </c:pt>
                <c:pt idx="2300">
                  <c:v>4.1518</c:v>
                </c:pt>
                <c:pt idx="2301">
                  <c:v>3.9884</c:v>
                </c:pt>
                <c:pt idx="2302">
                  <c:v>3.8373</c:v>
                </c:pt>
                <c:pt idx="2303">
                  <c:v>3.7047</c:v>
                </c:pt>
                <c:pt idx="2304">
                  <c:v>3.6047</c:v>
                </c:pt>
                <c:pt idx="2305">
                  <c:v>3.5426</c:v>
                </c:pt>
                <c:pt idx="2306">
                  <c:v>3.4889</c:v>
                </c:pt>
                <c:pt idx="2307">
                  <c:v>3.4479</c:v>
                </c:pt>
                <c:pt idx="2308">
                  <c:v>3.4144</c:v>
                </c:pt>
                <c:pt idx="2309">
                  <c:v>3.3917</c:v>
                </c:pt>
                <c:pt idx="2310">
                  <c:v>3.3697</c:v>
                </c:pt>
                <c:pt idx="2311">
                  <c:v>3.3745</c:v>
                </c:pt>
                <c:pt idx="2312">
                  <c:v>3.3947</c:v>
                </c:pt>
                <c:pt idx="2313">
                  <c:v>3.4311</c:v>
                </c:pt>
                <c:pt idx="2314">
                  <c:v>3.4872</c:v>
                </c:pt>
                <c:pt idx="2315">
                  <c:v>3.5504</c:v>
                </c:pt>
                <c:pt idx="2316">
                  <c:v>3.6102</c:v>
                </c:pt>
                <c:pt idx="2317">
                  <c:v>3.6949</c:v>
                </c:pt>
                <c:pt idx="2318">
                  <c:v>3.8012</c:v>
                </c:pt>
                <c:pt idx="2319">
                  <c:v>3.895799999999999</c:v>
                </c:pt>
                <c:pt idx="2320">
                  <c:v>4.0409</c:v>
                </c:pt>
                <c:pt idx="2321">
                  <c:v>4.2254</c:v>
                </c:pt>
                <c:pt idx="2322">
                  <c:v>4.424799999999999</c:v>
                </c:pt>
                <c:pt idx="2323">
                  <c:v>4.627199999999999</c:v>
                </c:pt>
                <c:pt idx="2324">
                  <c:v>4.8298</c:v>
                </c:pt>
                <c:pt idx="2325">
                  <c:v>5.062399999999999</c:v>
                </c:pt>
                <c:pt idx="2326">
                  <c:v>5.307499999999999</c:v>
                </c:pt>
                <c:pt idx="2327">
                  <c:v>5.555</c:v>
                </c:pt>
                <c:pt idx="2328">
                  <c:v>5.8162</c:v>
                </c:pt>
                <c:pt idx="2329">
                  <c:v>6.0836</c:v>
                </c:pt>
                <c:pt idx="2330">
                  <c:v>6.350899999999999</c:v>
                </c:pt>
                <c:pt idx="2331">
                  <c:v>6.630899999999999</c:v>
                </c:pt>
                <c:pt idx="2332">
                  <c:v>6.8914</c:v>
                </c:pt>
                <c:pt idx="2333">
                  <c:v>7.124699999999999</c:v>
                </c:pt>
                <c:pt idx="2334">
                  <c:v>7.3417</c:v>
                </c:pt>
                <c:pt idx="2335">
                  <c:v>7.5356</c:v>
                </c:pt>
                <c:pt idx="2336">
                  <c:v>7.7003</c:v>
                </c:pt>
                <c:pt idx="2337">
                  <c:v>7.8407</c:v>
                </c:pt>
                <c:pt idx="2338">
                  <c:v>7.9521</c:v>
                </c:pt>
                <c:pt idx="2339">
                  <c:v>8.042</c:v>
                </c:pt>
                <c:pt idx="2340">
                  <c:v>8.1021</c:v>
                </c:pt>
                <c:pt idx="2341">
                  <c:v>8.1137</c:v>
                </c:pt>
                <c:pt idx="2342">
                  <c:v>8.0809</c:v>
                </c:pt>
                <c:pt idx="2343">
                  <c:v>8.0031</c:v>
                </c:pt>
                <c:pt idx="2344">
                  <c:v>7.907</c:v>
                </c:pt>
                <c:pt idx="2345">
                  <c:v>7.813499999999999</c:v>
                </c:pt>
                <c:pt idx="2346">
                  <c:v>7.7032</c:v>
                </c:pt>
                <c:pt idx="2347">
                  <c:v>7.5799</c:v>
                </c:pt>
                <c:pt idx="2348">
                  <c:v>7.4537</c:v>
                </c:pt>
                <c:pt idx="2349">
                  <c:v>7.3357</c:v>
                </c:pt>
                <c:pt idx="2350">
                  <c:v>7.228499999999999</c:v>
                </c:pt>
                <c:pt idx="2351">
                  <c:v>7.1296</c:v>
                </c:pt>
                <c:pt idx="2352">
                  <c:v>7.02</c:v>
                </c:pt>
                <c:pt idx="2353">
                  <c:v>6.927499999999999</c:v>
                </c:pt>
                <c:pt idx="2354">
                  <c:v>6.8398</c:v>
                </c:pt>
                <c:pt idx="2355">
                  <c:v>6.7534</c:v>
                </c:pt>
                <c:pt idx="2356">
                  <c:v>6.665299999999999</c:v>
                </c:pt>
                <c:pt idx="2357">
                  <c:v>6.5611</c:v>
                </c:pt>
                <c:pt idx="2358">
                  <c:v>6.4327</c:v>
                </c:pt>
                <c:pt idx="2359">
                  <c:v>6.3077</c:v>
                </c:pt>
                <c:pt idx="2360">
                  <c:v>6.18</c:v>
                </c:pt>
                <c:pt idx="2361">
                  <c:v>6.0404</c:v>
                </c:pt>
                <c:pt idx="2362">
                  <c:v>5.8866</c:v>
                </c:pt>
                <c:pt idx="2363">
                  <c:v>5.7474</c:v>
                </c:pt>
                <c:pt idx="2364">
                  <c:v>5.607799999999999</c:v>
                </c:pt>
                <c:pt idx="2365">
                  <c:v>5.4966</c:v>
                </c:pt>
                <c:pt idx="2366">
                  <c:v>5.385499999999999</c:v>
                </c:pt>
                <c:pt idx="2367">
                  <c:v>5.2669</c:v>
                </c:pt>
                <c:pt idx="2368">
                  <c:v>5.154599999999999</c:v>
                </c:pt>
                <c:pt idx="2369">
                  <c:v>5.0693</c:v>
                </c:pt>
                <c:pt idx="2370">
                  <c:v>4.9887</c:v>
                </c:pt>
                <c:pt idx="2371">
                  <c:v>4.9269</c:v>
                </c:pt>
                <c:pt idx="2372">
                  <c:v>4.8727</c:v>
                </c:pt>
                <c:pt idx="2373">
                  <c:v>4.839</c:v>
                </c:pt>
                <c:pt idx="2374">
                  <c:v>4.7992</c:v>
                </c:pt>
                <c:pt idx="2375">
                  <c:v>4.7577</c:v>
                </c:pt>
                <c:pt idx="2376">
                  <c:v>4.7237</c:v>
                </c:pt>
                <c:pt idx="2377">
                  <c:v>4.684699999999999</c:v>
                </c:pt>
                <c:pt idx="2378">
                  <c:v>4.667799999999999</c:v>
                </c:pt>
                <c:pt idx="2379">
                  <c:v>4.669399999999999</c:v>
                </c:pt>
                <c:pt idx="2380">
                  <c:v>4.687699999999999</c:v>
                </c:pt>
                <c:pt idx="2381">
                  <c:v>4.707</c:v>
                </c:pt>
                <c:pt idx="2382">
                  <c:v>4.7363</c:v>
                </c:pt>
                <c:pt idx="2383">
                  <c:v>4.754099999999999</c:v>
                </c:pt>
                <c:pt idx="2384">
                  <c:v>4.7697</c:v>
                </c:pt>
                <c:pt idx="2385">
                  <c:v>4.7773</c:v>
                </c:pt>
                <c:pt idx="2386">
                  <c:v>4.7864</c:v>
                </c:pt>
                <c:pt idx="2387">
                  <c:v>4.801</c:v>
                </c:pt>
                <c:pt idx="2388">
                  <c:v>4.8176</c:v>
                </c:pt>
                <c:pt idx="2389">
                  <c:v>4.8283</c:v>
                </c:pt>
                <c:pt idx="2390">
                  <c:v>4.837899999999999</c:v>
                </c:pt>
                <c:pt idx="2391">
                  <c:v>4.8411</c:v>
                </c:pt>
                <c:pt idx="2392">
                  <c:v>4.826899999999999</c:v>
                </c:pt>
                <c:pt idx="2393">
                  <c:v>4.813499999999999</c:v>
                </c:pt>
                <c:pt idx="2394">
                  <c:v>4.811999999999999</c:v>
                </c:pt>
                <c:pt idx="2395">
                  <c:v>4.8015</c:v>
                </c:pt>
                <c:pt idx="2396">
                  <c:v>4.8091</c:v>
                </c:pt>
                <c:pt idx="2397">
                  <c:v>4.825399999999999</c:v>
                </c:pt>
                <c:pt idx="2398">
                  <c:v>4.8354</c:v>
                </c:pt>
                <c:pt idx="2399">
                  <c:v>4.8561</c:v>
                </c:pt>
                <c:pt idx="2400">
                  <c:v>4.8562</c:v>
                </c:pt>
                <c:pt idx="2401">
                  <c:v>4.846</c:v>
                </c:pt>
                <c:pt idx="2402">
                  <c:v>4.8318</c:v>
                </c:pt>
                <c:pt idx="2403">
                  <c:v>4.834499999999999</c:v>
                </c:pt>
                <c:pt idx="2404">
                  <c:v>4.8457</c:v>
                </c:pt>
                <c:pt idx="2405">
                  <c:v>4.865699999999999</c:v>
                </c:pt>
                <c:pt idx="2406">
                  <c:v>4.9005</c:v>
                </c:pt>
                <c:pt idx="2407">
                  <c:v>4.9379</c:v>
                </c:pt>
                <c:pt idx="2408">
                  <c:v>4.9711</c:v>
                </c:pt>
                <c:pt idx="2409">
                  <c:v>5.0055</c:v>
                </c:pt>
                <c:pt idx="2410">
                  <c:v>5.0344</c:v>
                </c:pt>
                <c:pt idx="2411">
                  <c:v>5.0566</c:v>
                </c:pt>
                <c:pt idx="2412">
                  <c:v>5.0932</c:v>
                </c:pt>
                <c:pt idx="2413">
                  <c:v>5.1303</c:v>
                </c:pt>
                <c:pt idx="2414">
                  <c:v>5.1808</c:v>
                </c:pt>
                <c:pt idx="2415">
                  <c:v>5.2067</c:v>
                </c:pt>
                <c:pt idx="2416">
                  <c:v>5.225499999999999</c:v>
                </c:pt>
                <c:pt idx="2417">
                  <c:v>5.2214</c:v>
                </c:pt>
                <c:pt idx="2418">
                  <c:v>5.184699999999999</c:v>
                </c:pt>
                <c:pt idx="2419">
                  <c:v>5.157099999999999</c:v>
                </c:pt>
                <c:pt idx="2420">
                  <c:v>5.1168</c:v>
                </c:pt>
                <c:pt idx="2421">
                  <c:v>5.088</c:v>
                </c:pt>
                <c:pt idx="2422">
                  <c:v>5.0489</c:v>
                </c:pt>
                <c:pt idx="2423">
                  <c:v>5.0026</c:v>
                </c:pt>
                <c:pt idx="2424">
                  <c:v>4.962</c:v>
                </c:pt>
                <c:pt idx="2425">
                  <c:v>4.9183</c:v>
                </c:pt>
                <c:pt idx="2426">
                  <c:v>4.8773</c:v>
                </c:pt>
                <c:pt idx="2427">
                  <c:v>4.848899999999999</c:v>
                </c:pt>
                <c:pt idx="2428">
                  <c:v>4.842799999999999</c:v>
                </c:pt>
                <c:pt idx="2429">
                  <c:v>4.858099999999999</c:v>
                </c:pt>
                <c:pt idx="2430">
                  <c:v>4.9054</c:v>
                </c:pt>
                <c:pt idx="2431">
                  <c:v>4.9637</c:v>
                </c:pt>
                <c:pt idx="2432">
                  <c:v>5.0394</c:v>
                </c:pt>
                <c:pt idx="2433">
                  <c:v>5.105799999999999</c:v>
                </c:pt>
                <c:pt idx="2434">
                  <c:v>5.1797</c:v>
                </c:pt>
                <c:pt idx="2435">
                  <c:v>5.252499999999999</c:v>
                </c:pt>
                <c:pt idx="2436">
                  <c:v>5.3119</c:v>
                </c:pt>
                <c:pt idx="2437">
                  <c:v>5.3729</c:v>
                </c:pt>
                <c:pt idx="2438">
                  <c:v>5.4203</c:v>
                </c:pt>
                <c:pt idx="2439">
                  <c:v>5.4528</c:v>
                </c:pt>
                <c:pt idx="2440">
                  <c:v>5.4672</c:v>
                </c:pt>
                <c:pt idx="2441">
                  <c:v>5.4605</c:v>
                </c:pt>
                <c:pt idx="2442">
                  <c:v>5.4505</c:v>
                </c:pt>
                <c:pt idx="2443">
                  <c:v>5.4234</c:v>
                </c:pt>
                <c:pt idx="2444">
                  <c:v>5.3963</c:v>
                </c:pt>
                <c:pt idx="2445">
                  <c:v>5.3768</c:v>
                </c:pt>
                <c:pt idx="2446">
                  <c:v>5.3791</c:v>
                </c:pt>
                <c:pt idx="2447">
                  <c:v>5.4003</c:v>
                </c:pt>
                <c:pt idx="2448">
                  <c:v>5.4252</c:v>
                </c:pt>
                <c:pt idx="2449">
                  <c:v>5.4706</c:v>
                </c:pt>
                <c:pt idx="2450">
                  <c:v>5.5046</c:v>
                </c:pt>
                <c:pt idx="2451">
                  <c:v>5.556999999999999</c:v>
                </c:pt>
                <c:pt idx="2452">
                  <c:v>5.616799999999999</c:v>
                </c:pt>
                <c:pt idx="2453">
                  <c:v>5.6764</c:v>
                </c:pt>
                <c:pt idx="2454">
                  <c:v>5.7527</c:v>
                </c:pt>
                <c:pt idx="2455">
                  <c:v>5.824299999999999</c:v>
                </c:pt>
                <c:pt idx="2456">
                  <c:v>5.8802</c:v>
                </c:pt>
                <c:pt idx="2457">
                  <c:v>5.9281</c:v>
                </c:pt>
                <c:pt idx="2458">
                  <c:v>5.9467</c:v>
                </c:pt>
                <c:pt idx="2459">
                  <c:v>5.937</c:v>
                </c:pt>
                <c:pt idx="2460">
                  <c:v>5.927499999999999</c:v>
                </c:pt>
                <c:pt idx="2461">
                  <c:v>5.9246</c:v>
                </c:pt>
                <c:pt idx="2462">
                  <c:v>5.9202</c:v>
                </c:pt>
                <c:pt idx="2463">
                  <c:v>5.9214</c:v>
                </c:pt>
                <c:pt idx="2464">
                  <c:v>5.9431</c:v>
                </c:pt>
                <c:pt idx="2465">
                  <c:v>5.9728</c:v>
                </c:pt>
                <c:pt idx="2466">
                  <c:v>6.0111</c:v>
                </c:pt>
                <c:pt idx="2467">
                  <c:v>6.0682</c:v>
                </c:pt>
                <c:pt idx="2468">
                  <c:v>6.1012</c:v>
                </c:pt>
                <c:pt idx="2469">
                  <c:v>6.154399999999999</c:v>
                </c:pt>
                <c:pt idx="2470">
                  <c:v>6.2308</c:v>
                </c:pt>
                <c:pt idx="2471">
                  <c:v>6.3142</c:v>
                </c:pt>
                <c:pt idx="2472">
                  <c:v>6.3902</c:v>
                </c:pt>
                <c:pt idx="2473">
                  <c:v>6.4727</c:v>
                </c:pt>
                <c:pt idx="2474">
                  <c:v>6.5396</c:v>
                </c:pt>
                <c:pt idx="2475">
                  <c:v>6.5754</c:v>
                </c:pt>
                <c:pt idx="2476">
                  <c:v>6.5981</c:v>
                </c:pt>
                <c:pt idx="2477">
                  <c:v>6.5901</c:v>
                </c:pt>
                <c:pt idx="2478">
                  <c:v>6.5821</c:v>
                </c:pt>
                <c:pt idx="2479">
                  <c:v>6.574</c:v>
                </c:pt>
                <c:pt idx="2480">
                  <c:v>6.5657</c:v>
                </c:pt>
                <c:pt idx="2481">
                  <c:v>6.5586</c:v>
                </c:pt>
                <c:pt idx="2482">
                  <c:v>6.552</c:v>
                </c:pt>
                <c:pt idx="2483">
                  <c:v>6.5413</c:v>
                </c:pt>
                <c:pt idx="2484">
                  <c:v>6.5347</c:v>
                </c:pt>
                <c:pt idx="2485">
                  <c:v>6.5381</c:v>
                </c:pt>
                <c:pt idx="2486">
                  <c:v>6.5615</c:v>
                </c:pt>
                <c:pt idx="2487">
                  <c:v>6.604599999999998</c:v>
                </c:pt>
                <c:pt idx="2488">
                  <c:v>6.660499999999999</c:v>
                </c:pt>
                <c:pt idx="2489">
                  <c:v>6.751</c:v>
                </c:pt>
                <c:pt idx="2490">
                  <c:v>6.8477</c:v>
                </c:pt>
                <c:pt idx="2491">
                  <c:v>6.9414</c:v>
                </c:pt>
                <c:pt idx="2492">
                  <c:v>7.0257</c:v>
                </c:pt>
                <c:pt idx="2493">
                  <c:v>7.1082</c:v>
                </c:pt>
                <c:pt idx="2494">
                  <c:v>7.187499999999999</c:v>
                </c:pt>
                <c:pt idx="2495">
                  <c:v>7.2574</c:v>
                </c:pt>
                <c:pt idx="2496">
                  <c:v>7.321099999999999</c:v>
                </c:pt>
                <c:pt idx="2497">
                  <c:v>7.3534</c:v>
                </c:pt>
                <c:pt idx="2498">
                  <c:v>7.3759</c:v>
                </c:pt>
                <c:pt idx="2499">
                  <c:v>7.3816</c:v>
                </c:pt>
                <c:pt idx="2500">
                  <c:v>7.3402</c:v>
                </c:pt>
                <c:pt idx="2501">
                  <c:v>7.2714</c:v>
                </c:pt>
                <c:pt idx="2502">
                  <c:v>7.1819</c:v>
                </c:pt>
                <c:pt idx="2503">
                  <c:v>7.083</c:v>
                </c:pt>
                <c:pt idx="2504">
                  <c:v>6.9912</c:v>
                </c:pt>
                <c:pt idx="2505">
                  <c:v>6.9011</c:v>
                </c:pt>
                <c:pt idx="2506">
                  <c:v>6.822499999999999</c:v>
                </c:pt>
                <c:pt idx="2507">
                  <c:v>6.7407</c:v>
                </c:pt>
                <c:pt idx="2508">
                  <c:v>6.6784</c:v>
                </c:pt>
                <c:pt idx="2509">
                  <c:v>6.624899999999998</c:v>
                </c:pt>
                <c:pt idx="2510">
                  <c:v>6.5851</c:v>
                </c:pt>
                <c:pt idx="2511">
                  <c:v>6.5747</c:v>
                </c:pt>
                <c:pt idx="2512">
                  <c:v>6.5813</c:v>
                </c:pt>
                <c:pt idx="2513">
                  <c:v>6.626799999999999</c:v>
                </c:pt>
                <c:pt idx="2514">
                  <c:v>6.682499999999999</c:v>
                </c:pt>
                <c:pt idx="2515">
                  <c:v>6.7476</c:v>
                </c:pt>
                <c:pt idx="2516">
                  <c:v>6.8165</c:v>
                </c:pt>
                <c:pt idx="2517">
                  <c:v>6.865399999999999</c:v>
                </c:pt>
                <c:pt idx="2518">
                  <c:v>6.9023</c:v>
                </c:pt>
                <c:pt idx="2519">
                  <c:v>6.9092</c:v>
                </c:pt>
                <c:pt idx="2520">
                  <c:v>6.9072</c:v>
                </c:pt>
                <c:pt idx="2521">
                  <c:v>6.857099999999999</c:v>
                </c:pt>
                <c:pt idx="2522">
                  <c:v>6.7783</c:v>
                </c:pt>
                <c:pt idx="2523">
                  <c:v>6.660499999999999</c:v>
                </c:pt>
                <c:pt idx="2524">
                  <c:v>6.5286</c:v>
                </c:pt>
                <c:pt idx="2525">
                  <c:v>6.363499999999999</c:v>
                </c:pt>
                <c:pt idx="2526">
                  <c:v>6.1534</c:v>
                </c:pt>
                <c:pt idx="2527">
                  <c:v>5.924899999999999</c:v>
                </c:pt>
                <c:pt idx="2528">
                  <c:v>5.7008</c:v>
                </c:pt>
                <c:pt idx="2529">
                  <c:v>5.4922</c:v>
                </c:pt>
                <c:pt idx="2530">
                  <c:v>5.3013</c:v>
                </c:pt>
                <c:pt idx="2531">
                  <c:v>5.1099</c:v>
                </c:pt>
                <c:pt idx="2532">
                  <c:v>4.9725</c:v>
                </c:pt>
                <c:pt idx="2533">
                  <c:v>4.844099999999999</c:v>
                </c:pt>
                <c:pt idx="2534">
                  <c:v>4.7383</c:v>
                </c:pt>
                <c:pt idx="2535">
                  <c:v>4.6518</c:v>
                </c:pt>
                <c:pt idx="2536">
                  <c:v>4.595099999999999</c:v>
                </c:pt>
                <c:pt idx="2537">
                  <c:v>4.562099999999999</c:v>
                </c:pt>
                <c:pt idx="2538">
                  <c:v>4.5693</c:v>
                </c:pt>
                <c:pt idx="2539">
                  <c:v>4.5988</c:v>
                </c:pt>
                <c:pt idx="2540">
                  <c:v>4.642499999999999</c:v>
                </c:pt>
                <c:pt idx="2541">
                  <c:v>4.7037</c:v>
                </c:pt>
                <c:pt idx="2542">
                  <c:v>4.7672</c:v>
                </c:pt>
                <c:pt idx="2543">
                  <c:v>4.8397</c:v>
                </c:pt>
                <c:pt idx="2544">
                  <c:v>4.9319</c:v>
                </c:pt>
                <c:pt idx="2545">
                  <c:v>5.0393</c:v>
                </c:pt>
                <c:pt idx="2546">
                  <c:v>5.1596</c:v>
                </c:pt>
                <c:pt idx="2547">
                  <c:v>5.2792</c:v>
                </c:pt>
                <c:pt idx="2548">
                  <c:v>5.3787</c:v>
                </c:pt>
                <c:pt idx="2549">
                  <c:v>5.4444</c:v>
                </c:pt>
                <c:pt idx="2550">
                  <c:v>5.464499999999999</c:v>
                </c:pt>
                <c:pt idx="2551">
                  <c:v>5.458</c:v>
                </c:pt>
                <c:pt idx="2552">
                  <c:v>5.4193</c:v>
                </c:pt>
                <c:pt idx="2553">
                  <c:v>5.3527</c:v>
                </c:pt>
                <c:pt idx="2554">
                  <c:v>5.2576</c:v>
                </c:pt>
                <c:pt idx="2555">
                  <c:v>5.1397</c:v>
                </c:pt>
                <c:pt idx="2556">
                  <c:v>5.022499999999999</c:v>
                </c:pt>
                <c:pt idx="2557">
                  <c:v>4.8927</c:v>
                </c:pt>
                <c:pt idx="2558">
                  <c:v>4.7608</c:v>
                </c:pt>
                <c:pt idx="2559">
                  <c:v>4.608</c:v>
                </c:pt>
                <c:pt idx="2560">
                  <c:v>4.4328</c:v>
                </c:pt>
                <c:pt idx="2561">
                  <c:v>4.265099999999999</c:v>
                </c:pt>
                <c:pt idx="2562">
                  <c:v>4.122899999999999</c:v>
                </c:pt>
                <c:pt idx="2563">
                  <c:v>4.002</c:v>
                </c:pt>
                <c:pt idx="2564">
                  <c:v>3.8953</c:v>
                </c:pt>
                <c:pt idx="2565">
                  <c:v>3.7959</c:v>
                </c:pt>
                <c:pt idx="2566">
                  <c:v>3.7077</c:v>
                </c:pt>
                <c:pt idx="2567">
                  <c:v>3.6313</c:v>
                </c:pt>
                <c:pt idx="2568">
                  <c:v>3.5707</c:v>
                </c:pt>
                <c:pt idx="2569">
                  <c:v>3.5233</c:v>
                </c:pt>
                <c:pt idx="2570">
                  <c:v>3.4825</c:v>
                </c:pt>
                <c:pt idx="2571">
                  <c:v>3.4717</c:v>
                </c:pt>
                <c:pt idx="2572">
                  <c:v>3.4783</c:v>
                </c:pt>
                <c:pt idx="2573">
                  <c:v>3.5009</c:v>
                </c:pt>
                <c:pt idx="2574">
                  <c:v>3.5236</c:v>
                </c:pt>
                <c:pt idx="2575">
                  <c:v>3.5519</c:v>
                </c:pt>
                <c:pt idx="2576">
                  <c:v>3.5749</c:v>
                </c:pt>
                <c:pt idx="2577">
                  <c:v>3.61</c:v>
                </c:pt>
                <c:pt idx="2578">
                  <c:v>3.669</c:v>
                </c:pt>
                <c:pt idx="2579">
                  <c:v>3.7498</c:v>
                </c:pt>
                <c:pt idx="2580">
                  <c:v>3.856199999999999</c:v>
                </c:pt>
                <c:pt idx="2581">
                  <c:v>3.967</c:v>
                </c:pt>
                <c:pt idx="2582">
                  <c:v>4.1032</c:v>
                </c:pt>
                <c:pt idx="2583">
                  <c:v>4.2428</c:v>
                </c:pt>
                <c:pt idx="2584">
                  <c:v>4.3963</c:v>
                </c:pt>
                <c:pt idx="2585">
                  <c:v>4.555499999999999</c:v>
                </c:pt>
                <c:pt idx="2586">
                  <c:v>4.7266</c:v>
                </c:pt>
                <c:pt idx="2587">
                  <c:v>4.9389</c:v>
                </c:pt>
                <c:pt idx="2588">
                  <c:v>5.1662</c:v>
                </c:pt>
                <c:pt idx="2589">
                  <c:v>5.4276</c:v>
                </c:pt>
                <c:pt idx="2590">
                  <c:v>5.7068</c:v>
                </c:pt>
                <c:pt idx="2591">
                  <c:v>6.0127</c:v>
                </c:pt>
                <c:pt idx="2592">
                  <c:v>6.2828</c:v>
                </c:pt>
                <c:pt idx="2593">
                  <c:v>6.528899999999999</c:v>
                </c:pt>
                <c:pt idx="2594">
                  <c:v>6.7448</c:v>
                </c:pt>
                <c:pt idx="2595">
                  <c:v>6.9416</c:v>
                </c:pt>
                <c:pt idx="2596">
                  <c:v>7.1111</c:v>
                </c:pt>
                <c:pt idx="2597">
                  <c:v>7.2657</c:v>
                </c:pt>
                <c:pt idx="2598">
                  <c:v>7.394499999999999</c:v>
                </c:pt>
                <c:pt idx="2599">
                  <c:v>7.4885</c:v>
                </c:pt>
                <c:pt idx="2600">
                  <c:v>7.5436</c:v>
                </c:pt>
                <c:pt idx="2601">
                  <c:v>7.5783</c:v>
                </c:pt>
                <c:pt idx="2602">
                  <c:v>7.5905</c:v>
                </c:pt>
                <c:pt idx="2603">
                  <c:v>7.5838</c:v>
                </c:pt>
                <c:pt idx="2604">
                  <c:v>7.5932</c:v>
                </c:pt>
                <c:pt idx="2605">
                  <c:v>7.5813</c:v>
                </c:pt>
                <c:pt idx="2606">
                  <c:v>7.5725</c:v>
                </c:pt>
                <c:pt idx="2607">
                  <c:v>7.564499999999999</c:v>
                </c:pt>
                <c:pt idx="2608">
                  <c:v>7.5272</c:v>
                </c:pt>
                <c:pt idx="2609">
                  <c:v>7.474</c:v>
                </c:pt>
                <c:pt idx="2610">
                  <c:v>7.4154</c:v>
                </c:pt>
                <c:pt idx="2611">
                  <c:v>7.3439</c:v>
                </c:pt>
                <c:pt idx="2612">
                  <c:v>7.2741</c:v>
                </c:pt>
                <c:pt idx="2613">
                  <c:v>7.2043</c:v>
                </c:pt>
                <c:pt idx="2614">
                  <c:v>7.127899999999999</c:v>
                </c:pt>
                <c:pt idx="2615">
                  <c:v>7.0468</c:v>
                </c:pt>
                <c:pt idx="2616">
                  <c:v>6.9482</c:v>
                </c:pt>
                <c:pt idx="2617">
                  <c:v>6.8435</c:v>
                </c:pt>
                <c:pt idx="2618">
                  <c:v>6.7169</c:v>
                </c:pt>
                <c:pt idx="2619">
                  <c:v>6.5865</c:v>
                </c:pt>
                <c:pt idx="2620">
                  <c:v>6.4746</c:v>
                </c:pt>
                <c:pt idx="2621">
                  <c:v>6.352799999999999</c:v>
                </c:pt>
                <c:pt idx="2622">
                  <c:v>6.2313</c:v>
                </c:pt>
                <c:pt idx="2623">
                  <c:v>6.0958</c:v>
                </c:pt>
                <c:pt idx="2624">
                  <c:v>5.9489</c:v>
                </c:pt>
                <c:pt idx="2625">
                  <c:v>5.7919</c:v>
                </c:pt>
                <c:pt idx="2626">
                  <c:v>5.6366</c:v>
                </c:pt>
                <c:pt idx="2627">
                  <c:v>5.4947</c:v>
                </c:pt>
                <c:pt idx="2628">
                  <c:v>5.363099999999999</c:v>
                </c:pt>
                <c:pt idx="2629">
                  <c:v>5.2422</c:v>
                </c:pt>
                <c:pt idx="2630">
                  <c:v>5.153999999999999</c:v>
                </c:pt>
                <c:pt idx="2631">
                  <c:v>5.0822</c:v>
                </c:pt>
                <c:pt idx="2632">
                  <c:v>5.0022</c:v>
                </c:pt>
                <c:pt idx="2633">
                  <c:v>4.9269</c:v>
                </c:pt>
                <c:pt idx="2634">
                  <c:v>4.8686</c:v>
                </c:pt>
                <c:pt idx="2635">
                  <c:v>4.806999999999999</c:v>
                </c:pt>
                <c:pt idx="2636">
                  <c:v>4.7696</c:v>
                </c:pt>
                <c:pt idx="2637">
                  <c:v>4.7476</c:v>
                </c:pt>
                <c:pt idx="2638">
                  <c:v>4.7446</c:v>
                </c:pt>
                <c:pt idx="2639">
                  <c:v>4.7461</c:v>
                </c:pt>
                <c:pt idx="2640">
                  <c:v>4.7412</c:v>
                </c:pt>
                <c:pt idx="2641">
                  <c:v>4.7536</c:v>
                </c:pt>
                <c:pt idx="2642">
                  <c:v>4.754399999999999</c:v>
                </c:pt>
                <c:pt idx="2643">
                  <c:v>4.7464</c:v>
                </c:pt>
                <c:pt idx="2644">
                  <c:v>4.7415</c:v>
                </c:pt>
                <c:pt idx="2645">
                  <c:v>4.7439</c:v>
                </c:pt>
                <c:pt idx="2646">
                  <c:v>4.7592</c:v>
                </c:pt>
                <c:pt idx="2647">
                  <c:v>4.7697</c:v>
                </c:pt>
                <c:pt idx="2648">
                  <c:v>4.7805</c:v>
                </c:pt>
                <c:pt idx="2649">
                  <c:v>4.7917</c:v>
                </c:pt>
                <c:pt idx="2650">
                  <c:v>4.792</c:v>
                </c:pt>
                <c:pt idx="2651">
                  <c:v>4.7825</c:v>
                </c:pt>
                <c:pt idx="2652">
                  <c:v>4.772</c:v>
                </c:pt>
                <c:pt idx="2653">
                  <c:v>4.7717</c:v>
                </c:pt>
                <c:pt idx="2654">
                  <c:v>4.7673</c:v>
                </c:pt>
                <c:pt idx="2655">
                  <c:v>4.7634</c:v>
                </c:pt>
                <c:pt idx="2656">
                  <c:v>4.7827</c:v>
                </c:pt>
                <c:pt idx="2657">
                  <c:v>4.7769</c:v>
                </c:pt>
                <c:pt idx="2658">
                  <c:v>4.769999999999999</c:v>
                </c:pt>
                <c:pt idx="2659">
                  <c:v>4.7603</c:v>
                </c:pt>
                <c:pt idx="2660">
                  <c:v>4.7393</c:v>
                </c:pt>
                <c:pt idx="2661">
                  <c:v>4.7315</c:v>
                </c:pt>
                <c:pt idx="2662">
                  <c:v>4.7312</c:v>
                </c:pt>
                <c:pt idx="2663">
                  <c:v>4.7361</c:v>
                </c:pt>
                <c:pt idx="2664">
                  <c:v>4.7692</c:v>
                </c:pt>
                <c:pt idx="2665">
                  <c:v>4.792899999999999</c:v>
                </c:pt>
                <c:pt idx="2666">
                  <c:v>4.8193</c:v>
                </c:pt>
                <c:pt idx="2667">
                  <c:v>4.864099999999999</c:v>
                </c:pt>
                <c:pt idx="2668">
                  <c:v>4.885</c:v>
                </c:pt>
                <c:pt idx="2669">
                  <c:v>4.9293</c:v>
                </c:pt>
                <c:pt idx="2670">
                  <c:v>4.9762</c:v>
                </c:pt>
                <c:pt idx="2671">
                  <c:v>5.0394</c:v>
                </c:pt>
                <c:pt idx="2672">
                  <c:v>5.1133</c:v>
                </c:pt>
                <c:pt idx="2673">
                  <c:v>5.164399999999999</c:v>
                </c:pt>
                <c:pt idx="2674">
                  <c:v>5.197399999999999</c:v>
                </c:pt>
                <c:pt idx="2675">
                  <c:v>5.2014</c:v>
                </c:pt>
                <c:pt idx="2676">
                  <c:v>5.174099999999999</c:v>
                </c:pt>
                <c:pt idx="2677">
                  <c:v>5.126099999999999</c:v>
                </c:pt>
                <c:pt idx="2678">
                  <c:v>5.0743</c:v>
                </c:pt>
                <c:pt idx="2679">
                  <c:v>5.006</c:v>
                </c:pt>
                <c:pt idx="2680">
                  <c:v>4.9584</c:v>
                </c:pt>
                <c:pt idx="2681">
                  <c:v>4.9198</c:v>
                </c:pt>
                <c:pt idx="2682">
                  <c:v>4.8856</c:v>
                </c:pt>
                <c:pt idx="2683">
                  <c:v>4.8373</c:v>
                </c:pt>
                <c:pt idx="2684">
                  <c:v>4.813999999999999</c:v>
                </c:pt>
                <c:pt idx="2685">
                  <c:v>4.7877</c:v>
                </c:pt>
                <c:pt idx="2686">
                  <c:v>4.7762</c:v>
                </c:pt>
                <c:pt idx="2687">
                  <c:v>4.7927</c:v>
                </c:pt>
                <c:pt idx="2688">
                  <c:v>4.829</c:v>
                </c:pt>
                <c:pt idx="2689">
                  <c:v>4.8768</c:v>
                </c:pt>
                <c:pt idx="2690">
                  <c:v>4.9235</c:v>
                </c:pt>
                <c:pt idx="2691">
                  <c:v>4.9789</c:v>
                </c:pt>
                <c:pt idx="2692">
                  <c:v>5.0172</c:v>
                </c:pt>
                <c:pt idx="2693">
                  <c:v>5.0585</c:v>
                </c:pt>
                <c:pt idx="2694">
                  <c:v>5.0856</c:v>
                </c:pt>
                <c:pt idx="2695">
                  <c:v>5.1183</c:v>
                </c:pt>
                <c:pt idx="2696">
                  <c:v>5.1306</c:v>
                </c:pt>
                <c:pt idx="2697">
                  <c:v>5.146</c:v>
                </c:pt>
                <c:pt idx="2698">
                  <c:v>5.156999999999999</c:v>
                </c:pt>
                <c:pt idx="2699">
                  <c:v>5.158399999999999</c:v>
                </c:pt>
                <c:pt idx="2700">
                  <c:v>5.1446</c:v>
                </c:pt>
                <c:pt idx="2701">
                  <c:v>5.134499999999999</c:v>
                </c:pt>
                <c:pt idx="2702">
                  <c:v>5.123799999999999</c:v>
                </c:pt>
                <c:pt idx="2703">
                  <c:v>5.124799999999999</c:v>
                </c:pt>
                <c:pt idx="2704">
                  <c:v>5.151999999999999</c:v>
                </c:pt>
                <c:pt idx="2705">
                  <c:v>5.198399999999999</c:v>
                </c:pt>
                <c:pt idx="2706">
                  <c:v>5.245</c:v>
                </c:pt>
                <c:pt idx="2707">
                  <c:v>5.305499999999999</c:v>
                </c:pt>
                <c:pt idx="2708">
                  <c:v>5.356999999999999</c:v>
                </c:pt>
                <c:pt idx="2709">
                  <c:v>5.397099999999999</c:v>
                </c:pt>
                <c:pt idx="2710">
                  <c:v>5.435</c:v>
                </c:pt>
                <c:pt idx="2711">
                  <c:v>5.467899999999999</c:v>
                </c:pt>
                <c:pt idx="2712">
                  <c:v>5.4931</c:v>
                </c:pt>
                <c:pt idx="2713">
                  <c:v>5.5295</c:v>
                </c:pt>
                <c:pt idx="2714">
                  <c:v>5.5527</c:v>
                </c:pt>
                <c:pt idx="2715">
                  <c:v>5.5688</c:v>
                </c:pt>
                <c:pt idx="2716">
                  <c:v>5.5779</c:v>
                </c:pt>
                <c:pt idx="2717">
                  <c:v>5.567899999999999</c:v>
                </c:pt>
                <c:pt idx="2718">
                  <c:v>5.5642</c:v>
                </c:pt>
                <c:pt idx="2719">
                  <c:v>5.5642</c:v>
                </c:pt>
                <c:pt idx="2720">
                  <c:v>5.5732</c:v>
                </c:pt>
                <c:pt idx="2721">
                  <c:v>5.6093</c:v>
                </c:pt>
                <c:pt idx="2722">
                  <c:v>5.6583</c:v>
                </c:pt>
                <c:pt idx="2723">
                  <c:v>5.713</c:v>
                </c:pt>
                <c:pt idx="2724">
                  <c:v>5.7828</c:v>
                </c:pt>
                <c:pt idx="2725">
                  <c:v>5.8395</c:v>
                </c:pt>
                <c:pt idx="2726">
                  <c:v>5.9012</c:v>
                </c:pt>
                <c:pt idx="2727">
                  <c:v>5.9557</c:v>
                </c:pt>
                <c:pt idx="2728">
                  <c:v>6.0135</c:v>
                </c:pt>
                <c:pt idx="2729">
                  <c:v>6.0646</c:v>
                </c:pt>
                <c:pt idx="2730">
                  <c:v>6.125599999999999</c:v>
                </c:pt>
                <c:pt idx="2731">
                  <c:v>6.172499999999999</c:v>
                </c:pt>
                <c:pt idx="2732">
                  <c:v>6.2113</c:v>
                </c:pt>
                <c:pt idx="2733">
                  <c:v>6.2436</c:v>
                </c:pt>
                <c:pt idx="2734">
                  <c:v>6.252899999999999</c:v>
                </c:pt>
                <c:pt idx="2735">
                  <c:v>6.2556</c:v>
                </c:pt>
                <c:pt idx="2736">
                  <c:v>6.2658</c:v>
                </c:pt>
                <c:pt idx="2737">
                  <c:v>6.2729</c:v>
                </c:pt>
                <c:pt idx="2738">
                  <c:v>6.28</c:v>
                </c:pt>
                <c:pt idx="2739">
                  <c:v>6.2915</c:v>
                </c:pt>
                <c:pt idx="2740">
                  <c:v>6.3068</c:v>
                </c:pt>
                <c:pt idx="2741">
                  <c:v>6.312499999999999</c:v>
                </c:pt>
                <c:pt idx="2742">
                  <c:v>6.3213</c:v>
                </c:pt>
                <c:pt idx="2743">
                  <c:v>6.323499999999999</c:v>
                </c:pt>
                <c:pt idx="2744">
                  <c:v>6.337099999999999</c:v>
                </c:pt>
                <c:pt idx="2745">
                  <c:v>6.382499999999999</c:v>
                </c:pt>
                <c:pt idx="2746">
                  <c:v>6.4369</c:v>
                </c:pt>
                <c:pt idx="2747">
                  <c:v>6.4972</c:v>
                </c:pt>
                <c:pt idx="2748">
                  <c:v>6.5738</c:v>
                </c:pt>
                <c:pt idx="2749">
                  <c:v>6.644799999999999</c:v>
                </c:pt>
                <c:pt idx="2750">
                  <c:v>6.7217</c:v>
                </c:pt>
                <c:pt idx="2751">
                  <c:v>6.7906</c:v>
                </c:pt>
                <c:pt idx="2752">
                  <c:v>6.867499999999999</c:v>
                </c:pt>
                <c:pt idx="2753">
                  <c:v>6.9371</c:v>
                </c:pt>
                <c:pt idx="2754">
                  <c:v>7.0084</c:v>
                </c:pt>
                <c:pt idx="2755">
                  <c:v>7.0741</c:v>
                </c:pt>
                <c:pt idx="2756">
                  <c:v>7.139</c:v>
                </c:pt>
                <c:pt idx="2757">
                  <c:v>7.1715</c:v>
                </c:pt>
                <c:pt idx="2758">
                  <c:v>7.187499999999999</c:v>
                </c:pt>
                <c:pt idx="2759">
                  <c:v>7.1614</c:v>
                </c:pt>
                <c:pt idx="2760">
                  <c:v>7.108499999999999</c:v>
                </c:pt>
                <c:pt idx="2761">
                  <c:v>7.052099999999999</c:v>
                </c:pt>
                <c:pt idx="2762">
                  <c:v>6.9882</c:v>
                </c:pt>
                <c:pt idx="2763">
                  <c:v>6.9301</c:v>
                </c:pt>
                <c:pt idx="2764">
                  <c:v>6.8666</c:v>
                </c:pt>
                <c:pt idx="2765">
                  <c:v>6.812899999999999</c:v>
                </c:pt>
                <c:pt idx="2766">
                  <c:v>6.7582</c:v>
                </c:pt>
                <c:pt idx="2767">
                  <c:v>6.713999999999999</c:v>
                </c:pt>
                <c:pt idx="2768">
                  <c:v>6.6795</c:v>
                </c:pt>
                <c:pt idx="2769">
                  <c:v>6.6682</c:v>
                </c:pt>
                <c:pt idx="2770">
                  <c:v>6.682099999999999</c:v>
                </c:pt>
                <c:pt idx="2771">
                  <c:v>6.7284</c:v>
                </c:pt>
                <c:pt idx="2772">
                  <c:v>6.803</c:v>
                </c:pt>
                <c:pt idx="2773">
                  <c:v>6.8899</c:v>
                </c:pt>
                <c:pt idx="2774">
                  <c:v>6.971</c:v>
                </c:pt>
                <c:pt idx="2775">
                  <c:v>7.0503</c:v>
                </c:pt>
                <c:pt idx="2776">
                  <c:v>7.113099999999999</c:v>
                </c:pt>
                <c:pt idx="2777">
                  <c:v>7.1761</c:v>
                </c:pt>
                <c:pt idx="2778">
                  <c:v>7.2184</c:v>
                </c:pt>
                <c:pt idx="2779">
                  <c:v>7.2363</c:v>
                </c:pt>
                <c:pt idx="2780">
                  <c:v>7.227099999999999</c:v>
                </c:pt>
                <c:pt idx="2781">
                  <c:v>7.1891</c:v>
                </c:pt>
                <c:pt idx="2782">
                  <c:v>7.1008</c:v>
                </c:pt>
                <c:pt idx="2783">
                  <c:v>6.9837</c:v>
                </c:pt>
                <c:pt idx="2784">
                  <c:v>6.8156</c:v>
                </c:pt>
                <c:pt idx="2785">
                  <c:v>6.615699999999999</c:v>
                </c:pt>
                <c:pt idx="2786">
                  <c:v>6.397799999999999</c:v>
                </c:pt>
                <c:pt idx="2787">
                  <c:v>6.1995</c:v>
                </c:pt>
                <c:pt idx="2788">
                  <c:v>6.004899999999999</c:v>
                </c:pt>
                <c:pt idx="2789">
                  <c:v>5.8096</c:v>
                </c:pt>
                <c:pt idx="2790">
                  <c:v>5.617199999999999</c:v>
                </c:pt>
                <c:pt idx="2791">
                  <c:v>5.4389</c:v>
                </c:pt>
                <c:pt idx="2792">
                  <c:v>5.2665</c:v>
                </c:pt>
                <c:pt idx="2793">
                  <c:v>5.1</c:v>
                </c:pt>
                <c:pt idx="2794">
                  <c:v>4.9795</c:v>
                </c:pt>
                <c:pt idx="2795">
                  <c:v>4.8796</c:v>
                </c:pt>
                <c:pt idx="2796">
                  <c:v>4.814899999999999</c:v>
                </c:pt>
                <c:pt idx="2797">
                  <c:v>4.7906</c:v>
                </c:pt>
                <c:pt idx="2798">
                  <c:v>4.7905</c:v>
                </c:pt>
                <c:pt idx="2799">
                  <c:v>4.8061</c:v>
                </c:pt>
                <c:pt idx="2800">
                  <c:v>4.8217</c:v>
                </c:pt>
                <c:pt idx="2801">
                  <c:v>4.8637</c:v>
                </c:pt>
                <c:pt idx="2802">
                  <c:v>4.9076</c:v>
                </c:pt>
                <c:pt idx="2803">
                  <c:v>4.9903</c:v>
                </c:pt>
                <c:pt idx="2804">
                  <c:v>5.0835</c:v>
                </c:pt>
                <c:pt idx="2805">
                  <c:v>5.188899999999999</c:v>
                </c:pt>
                <c:pt idx="2806">
                  <c:v>5.304899999999999</c:v>
                </c:pt>
                <c:pt idx="2807">
                  <c:v>5.4011</c:v>
                </c:pt>
                <c:pt idx="2808">
                  <c:v>5.4708</c:v>
                </c:pt>
                <c:pt idx="2809">
                  <c:v>5.5206</c:v>
                </c:pt>
                <c:pt idx="2810">
                  <c:v>5.5483</c:v>
                </c:pt>
                <c:pt idx="2811">
                  <c:v>5.567299999999999</c:v>
                </c:pt>
                <c:pt idx="2812">
                  <c:v>5.5723</c:v>
                </c:pt>
                <c:pt idx="2813">
                  <c:v>5.5465</c:v>
                </c:pt>
                <c:pt idx="2814">
                  <c:v>5.5169</c:v>
                </c:pt>
                <c:pt idx="2815">
                  <c:v>5.4635</c:v>
                </c:pt>
                <c:pt idx="2816">
                  <c:v>5.376</c:v>
                </c:pt>
                <c:pt idx="2817">
                  <c:v>5.2433</c:v>
                </c:pt>
                <c:pt idx="2818">
                  <c:v>5.0802</c:v>
                </c:pt>
                <c:pt idx="2819">
                  <c:v>4.931</c:v>
                </c:pt>
                <c:pt idx="2820">
                  <c:v>4.7872</c:v>
                </c:pt>
                <c:pt idx="2821">
                  <c:v>4.6597</c:v>
                </c:pt>
                <c:pt idx="2822">
                  <c:v>4.5318</c:v>
                </c:pt>
                <c:pt idx="2823">
                  <c:v>4.4032</c:v>
                </c:pt>
                <c:pt idx="2824">
                  <c:v>4.2701</c:v>
                </c:pt>
                <c:pt idx="2825">
                  <c:v>4.1385</c:v>
                </c:pt>
                <c:pt idx="2826">
                  <c:v>4.0301</c:v>
                </c:pt>
                <c:pt idx="2827">
                  <c:v>3.9355</c:v>
                </c:pt>
                <c:pt idx="2828">
                  <c:v>3.8637</c:v>
                </c:pt>
                <c:pt idx="2829">
                  <c:v>3.7931</c:v>
                </c:pt>
                <c:pt idx="2830">
                  <c:v>3.7513</c:v>
                </c:pt>
                <c:pt idx="2831">
                  <c:v>3.712</c:v>
                </c:pt>
                <c:pt idx="2832">
                  <c:v>3.6856</c:v>
                </c:pt>
                <c:pt idx="2833">
                  <c:v>3.6627</c:v>
                </c:pt>
                <c:pt idx="2834">
                  <c:v>3.6395</c:v>
                </c:pt>
                <c:pt idx="2835">
                  <c:v>3.6258</c:v>
                </c:pt>
                <c:pt idx="2836">
                  <c:v>3.6167</c:v>
                </c:pt>
                <c:pt idx="2837">
                  <c:v>3.6303</c:v>
                </c:pt>
                <c:pt idx="2838">
                  <c:v>3.6669</c:v>
                </c:pt>
                <c:pt idx="2839">
                  <c:v>3.7379</c:v>
                </c:pt>
                <c:pt idx="2840">
                  <c:v>3.812599999999999</c:v>
                </c:pt>
                <c:pt idx="2841">
                  <c:v>3.8943</c:v>
                </c:pt>
                <c:pt idx="2842">
                  <c:v>3.9761</c:v>
                </c:pt>
                <c:pt idx="2843">
                  <c:v>4.0823</c:v>
                </c:pt>
                <c:pt idx="2844">
                  <c:v>4.2301</c:v>
                </c:pt>
                <c:pt idx="2845">
                  <c:v>4.387099999999999</c:v>
                </c:pt>
                <c:pt idx="2846">
                  <c:v>4.564499999999999</c:v>
                </c:pt>
                <c:pt idx="2847">
                  <c:v>4.734</c:v>
                </c:pt>
                <c:pt idx="2848">
                  <c:v>4.9292</c:v>
                </c:pt>
                <c:pt idx="2849">
                  <c:v>5.1511</c:v>
                </c:pt>
                <c:pt idx="2850">
                  <c:v>5.3632</c:v>
                </c:pt>
                <c:pt idx="2851">
                  <c:v>5.5652</c:v>
                </c:pt>
                <c:pt idx="2852">
                  <c:v>5.7702</c:v>
                </c:pt>
                <c:pt idx="2853">
                  <c:v>5.9714</c:v>
                </c:pt>
                <c:pt idx="2854">
                  <c:v>6.162599999999999</c:v>
                </c:pt>
                <c:pt idx="2855">
                  <c:v>6.3701</c:v>
                </c:pt>
                <c:pt idx="2856">
                  <c:v>6.5895</c:v>
                </c:pt>
                <c:pt idx="2857">
                  <c:v>6.781</c:v>
                </c:pt>
                <c:pt idx="2858">
                  <c:v>6.9481</c:v>
                </c:pt>
                <c:pt idx="2859">
                  <c:v>7.0939</c:v>
                </c:pt>
                <c:pt idx="2860">
                  <c:v>7.212099999999999</c:v>
                </c:pt>
                <c:pt idx="2861">
                  <c:v>7.3113</c:v>
                </c:pt>
                <c:pt idx="2862">
                  <c:v>7.4065</c:v>
                </c:pt>
                <c:pt idx="2863">
                  <c:v>7.4844</c:v>
                </c:pt>
                <c:pt idx="2864">
                  <c:v>7.5438</c:v>
                </c:pt>
                <c:pt idx="2865">
                  <c:v>7.5936</c:v>
                </c:pt>
                <c:pt idx="2866">
                  <c:v>7.623699999999999</c:v>
                </c:pt>
                <c:pt idx="2867">
                  <c:v>7.622599999999999</c:v>
                </c:pt>
                <c:pt idx="2868">
                  <c:v>7.606999999999999</c:v>
                </c:pt>
                <c:pt idx="2869">
                  <c:v>7.5792</c:v>
                </c:pt>
                <c:pt idx="2870">
                  <c:v>7.5557</c:v>
                </c:pt>
                <c:pt idx="2871">
                  <c:v>7.5342</c:v>
                </c:pt>
                <c:pt idx="2872">
                  <c:v>7.5057</c:v>
                </c:pt>
                <c:pt idx="2873">
                  <c:v>7.4752</c:v>
                </c:pt>
                <c:pt idx="2874">
                  <c:v>7.4374</c:v>
                </c:pt>
                <c:pt idx="2875">
                  <c:v>7.398</c:v>
                </c:pt>
                <c:pt idx="2876">
                  <c:v>7.314899999999999</c:v>
                </c:pt>
                <c:pt idx="2877">
                  <c:v>7.2234</c:v>
                </c:pt>
                <c:pt idx="2878">
                  <c:v>7.1457</c:v>
                </c:pt>
                <c:pt idx="2879">
                  <c:v>7.0863</c:v>
                </c:pt>
                <c:pt idx="2880">
                  <c:v>7.0409</c:v>
                </c:pt>
                <c:pt idx="2881">
                  <c:v>6.9921</c:v>
                </c:pt>
                <c:pt idx="2882">
                  <c:v>6.9186</c:v>
                </c:pt>
                <c:pt idx="2883">
                  <c:v>6.824199999999999</c:v>
                </c:pt>
                <c:pt idx="2884">
                  <c:v>6.693</c:v>
                </c:pt>
                <c:pt idx="2885">
                  <c:v>6.5438</c:v>
                </c:pt>
                <c:pt idx="2886">
                  <c:v>6.3564</c:v>
                </c:pt>
                <c:pt idx="2887">
                  <c:v>6.153799999999999</c:v>
                </c:pt>
                <c:pt idx="2888">
                  <c:v>5.9378</c:v>
                </c:pt>
                <c:pt idx="2889">
                  <c:v>5.7636</c:v>
                </c:pt>
                <c:pt idx="2890">
                  <c:v>5.5988</c:v>
                </c:pt>
                <c:pt idx="2891">
                  <c:v>5.4584</c:v>
                </c:pt>
                <c:pt idx="2892">
                  <c:v>5.3358</c:v>
                </c:pt>
                <c:pt idx="2893">
                  <c:v>5.2088</c:v>
                </c:pt>
                <c:pt idx="2894">
                  <c:v>5.1106</c:v>
                </c:pt>
                <c:pt idx="2895">
                  <c:v>5.048</c:v>
                </c:pt>
                <c:pt idx="2896">
                  <c:v>5.0004</c:v>
                </c:pt>
                <c:pt idx="2897">
                  <c:v>4.9591</c:v>
                </c:pt>
                <c:pt idx="2898">
                  <c:v>4.912</c:v>
                </c:pt>
                <c:pt idx="2899">
                  <c:v>4.8863</c:v>
                </c:pt>
                <c:pt idx="2900">
                  <c:v>4.8892</c:v>
                </c:pt>
                <c:pt idx="2901">
                  <c:v>4.8967</c:v>
                </c:pt>
                <c:pt idx="2902">
                  <c:v>4.9091</c:v>
                </c:pt>
                <c:pt idx="2903">
                  <c:v>4.9265</c:v>
                </c:pt>
                <c:pt idx="2904">
                  <c:v>4.9465</c:v>
                </c:pt>
                <c:pt idx="2905">
                  <c:v>4.9563</c:v>
                </c:pt>
                <c:pt idx="2906">
                  <c:v>4.9763</c:v>
                </c:pt>
                <c:pt idx="2907">
                  <c:v>4.9975</c:v>
                </c:pt>
                <c:pt idx="2908">
                  <c:v>4.9961</c:v>
                </c:pt>
                <c:pt idx="2909">
                  <c:v>4.9727</c:v>
                </c:pt>
                <c:pt idx="2910">
                  <c:v>4.9478</c:v>
                </c:pt>
                <c:pt idx="2911">
                  <c:v>4.9042</c:v>
                </c:pt>
                <c:pt idx="2912">
                  <c:v>4.8765</c:v>
                </c:pt>
                <c:pt idx="2913">
                  <c:v>4.8606</c:v>
                </c:pt>
                <c:pt idx="2914">
                  <c:v>4.8552</c:v>
                </c:pt>
                <c:pt idx="2915">
                  <c:v>4.8443</c:v>
                </c:pt>
                <c:pt idx="2916">
                  <c:v>4.8099</c:v>
                </c:pt>
                <c:pt idx="2917">
                  <c:v>4.7662</c:v>
                </c:pt>
                <c:pt idx="2918">
                  <c:v>4.7108</c:v>
                </c:pt>
                <c:pt idx="2919">
                  <c:v>4.6462</c:v>
                </c:pt>
                <c:pt idx="2920">
                  <c:v>4.5888</c:v>
                </c:pt>
                <c:pt idx="2921">
                  <c:v>4.5954</c:v>
                </c:pt>
                <c:pt idx="2922">
                  <c:v>4.623999999999999</c:v>
                </c:pt>
                <c:pt idx="2923">
                  <c:v>4.6735</c:v>
                </c:pt>
                <c:pt idx="2924">
                  <c:v>4.7303</c:v>
                </c:pt>
                <c:pt idx="2925">
                  <c:v>4.7872</c:v>
                </c:pt>
                <c:pt idx="2926">
                  <c:v>4.8392</c:v>
                </c:pt>
                <c:pt idx="2927">
                  <c:v>4.8993</c:v>
                </c:pt>
                <c:pt idx="2928">
                  <c:v>4.9576</c:v>
                </c:pt>
                <c:pt idx="2929">
                  <c:v>5.0401</c:v>
                </c:pt>
                <c:pt idx="2930">
                  <c:v>5.1094</c:v>
                </c:pt>
                <c:pt idx="2931">
                  <c:v>5.172899999999999</c:v>
                </c:pt>
                <c:pt idx="2932">
                  <c:v>5.2315</c:v>
                </c:pt>
                <c:pt idx="2933">
                  <c:v>5.2901</c:v>
                </c:pt>
                <c:pt idx="2934">
                  <c:v>5.3356</c:v>
                </c:pt>
                <c:pt idx="2935">
                  <c:v>5.3457</c:v>
                </c:pt>
                <c:pt idx="2936">
                  <c:v>5.327699999999999</c:v>
                </c:pt>
                <c:pt idx="2937">
                  <c:v>5.2955</c:v>
                </c:pt>
                <c:pt idx="2938">
                  <c:v>5.2837</c:v>
                </c:pt>
                <c:pt idx="2939">
                  <c:v>5.2905</c:v>
                </c:pt>
                <c:pt idx="2940">
                  <c:v>5.3117</c:v>
                </c:pt>
                <c:pt idx="2941">
                  <c:v>5.3081</c:v>
                </c:pt>
                <c:pt idx="2942">
                  <c:v>5.3003</c:v>
                </c:pt>
                <c:pt idx="2943">
                  <c:v>5.310499999999999</c:v>
                </c:pt>
                <c:pt idx="2944">
                  <c:v>5.3366</c:v>
                </c:pt>
                <c:pt idx="2945">
                  <c:v>5.364199999999999</c:v>
                </c:pt>
                <c:pt idx="2946">
                  <c:v>5.3942</c:v>
                </c:pt>
                <c:pt idx="2947">
                  <c:v>5.4476</c:v>
                </c:pt>
                <c:pt idx="2948">
                  <c:v>5.526899999999999</c:v>
                </c:pt>
                <c:pt idx="2949">
                  <c:v>5.629399999999999</c:v>
                </c:pt>
                <c:pt idx="2950">
                  <c:v>5.7117</c:v>
                </c:pt>
                <c:pt idx="2951">
                  <c:v>5.7421</c:v>
                </c:pt>
                <c:pt idx="2952">
                  <c:v>5.7344</c:v>
                </c:pt>
                <c:pt idx="2953">
                  <c:v>5.7519</c:v>
                </c:pt>
                <c:pt idx="2954">
                  <c:v>5.826</c:v>
                </c:pt>
                <c:pt idx="2955">
                  <c:v>5.9328</c:v>
                </c:pt>
                <c:pt idx="2956">
                  <c:v>6.0237</c:v>
                </c:pt>
                <c:pt idx="2957">
                  <c:v>6.0663</c:v>
                </c:pt>
                <c:pt idx="2958">
                  <c:v>6.0372</c:v>
                </c:pt>
                <c:pt idx="2959">
                  <c:v>5.9872</c:v>
                </c:pt>
                <c:pt idx="2960">
                  <c:v>6.0138</c:v>
                </c:pt>
                <c:pt idx="2961">
                  <c:v>6.1396</c:v>
                </c:pt>
                <c:pt idx="2962">
                  <c:v>6.322999999999999</c:v>
                </c:pt>
                <c:pt idx="2963">
                  <c:v>6.494899999999999</c:v>
                </c:pt>
                <c:pt idx="2964">
                  <c:v>6.5899</c:v>
                </c:pt>
                <c:pt idx="2965">
                  <c:v>6.618799999999999</c:v>
                </c:pt>
                <c:pt idx="2966">
                  <c:v>6.6306</c:v>
                </c:pt>
                <c:pt idx="2967">
                  <c:v>6.657199999999998</c:v>
                </c:pt>
                <c:pt idx="2968">
                  <c:v>6.7398</c:v>
                </c:pt>
                <c:pt idx="2969">
                  <c:v>6.884399999999999</c:v>
                </c:pt>
                <c:pt idx="2970">
                  <c:v>7.0623</c:v>
                </c:pt>
                <c:pt idx="2971">
                  <c:v>7.2602</c:v>
                </c:pt>
                <c:pt idx="2972">
                  <c:v>7.4492</c:v>
                </c:pt>
                <c:pt idx="2973">
                  <c:v>7.614299999999999</c:v>
                </c:pt>
                <c:pt idx="2974">
                  <c:v>7.7073</c:v>
                </c:pt>
                <c:pt idx="2975">
                  <c:v>7.6963</c:v>
                </c:pt>
                <c:pt idx="2976">
                  <c:v>7.5636</c:v>
                </c:pt>
                <c:pt idx="2977">
                  <c:v>7.354499999999999</c:v>
                </c:pt>
                <c:pt idx="2978">
                  <c:v>7.1168</c:v>
                </c:pt>
                <c:pt idx="2979">
                  <c:v>6.9426</c:v>
                </c:pt>
                <c:pt idx="2980">
                  <c:v>6.9402</c:v>
                </c:pt>
                <c:pt idx="2981">
                  <c:v>7.1506</c:v>
                </c:pt>
                <c:pt idx="2982">
                  <c:v>7.668399999999999</c:v>
                </c:pt>
                <c:pt idx="2983">
                  <c:v>8.5099</c:v>
                </c:pt>
                <c:pt idx="2984">
                  <c:v>9.6626</c:v>
                </c:pt>
                <c:pt idx="2985">
                  <c:v>10.9136</c:v>
                </c:pt>
                <c:pt idx="2986">
                  <c:v>11.9707</c:v>
                </c:pt>
                <c:pt idx="2987">
                  <c:v>12.4858</c:v>
                </c:pt>
                <c:pt idx="2988">
                  <c:v>12.384</c:v>
                </c:pt>
                <c:pt idx="2989">
                  <c:v>11.492</c:v>
                </c:pt>
                <c:pt idx="2990">
                  <c:v>9.938199999999998</c:v>
                </c:pt>
                <c:pt idx="2991">
                  <c:v>8.0716</c:v>
                </c:pt>
                <c:pt idx="2992">
                  <c:v>6.2511</c:v>
                </c:pt>
                <c:pt idx="2993">
                  <c:v>4.7598</c:v>
                </c:pt>
                <c:pt idx="2994">
                  <c:v>3.7783</c:v>
                </c:pt>
                <c:pt idx="2995">
                  <c:v>3.2141</c:v>
                </c:pt>
                <c:pt idx="2996">
                  <c:v>2.9182</c:v>
                </c:pt>
                <c:pt idx="2997">
                  <c:v>2.7765</c:v>
                </c:pt>
                <c:pt idx="2998">
                  <c:v>2.7094</c:v>
                </c:pt>
                <c:pt idx="2999">
                  <c:v>2.6683</c:v>
                </c:pt>
                <c:pt idx="3000">
                  <c:v>2.6443</c:v>
                </c:pt>
                <c:pt idx="3001">
                  <c:v>2.6092</c:v>
                </c:pt>
                <c:pt idx="3002">
                  <c:v>2.5916</c:v>
                </c:pt>
                <c:pt idx="3003">
                  <c:v>2.5772</c:v>
                </c:pt>
                <c:pt idx="3004">
                  <c:v>2.5694</c:v>
                </c:pt>
                <c:pt idx="3005">
                  <c:v>2.5808</c:v>
                </c:pt>
                <c:pt idx="3006">
                  <c:v>2.5828</c:v>
                </c:pt>
                <c:pt idx="3007">
                  <c:v>2.5954</c:v>
                </c:pt>
                <c:pt idx="3008">
                  <c:v>2.5918</c:v>
                </c:pt>
                <c:pt idx="3009">
                  <c:v>2.5959</c:v>
                </c:pt>
                <c:pt idx="3010">
                  <c:v>2.5882</c:v>
                </c:pt>
                <c:pt idx="3011">
                  <c:v>2.5699</c:v>
                </c:pt>
                <c:pt idx="3012">
                  <c:v>2.5749</c:v>
                </c:pt>
                <c:pt idx="3013">
                  <c:v>2.5771</c:v>
                </c:pt>
                <c:pt idx="3014">
                  <c:v>2.5947</c:v>
                </c:pt>
                <c:pt idx="3015">
                  <c:v>2.5976</c:v>
                </c:pt>
                <c:pt idx="3016">
                  <c:v>2.5945</c:v>
                </c:pt>
                <c:pt idx="3017">
                  <c:v>2.5804</c:v>
                </c:pt>
                <c:pt idx="3018">
                  <c:v>2.5718</c:v>
                </c:pt>
                <c:pt idx="3019">
                  <c:v>2.5533</c:v>
                </c:pt>
                <c:pt idx="3020">
                  <c:v>2.5476</c:v>
                </c:pt>
                <c:pt idx="3021">
                  <c:v>2.5517</c:v>
                </c:pt>
                <c:pt idx="3022">
                  <c:v>2.5566</c:v>
                </c:pt>
                <c:pt idx="3023">
                  <c:v>2.5627</c:v>
                </c:pt>
                <c:pt idx="3024">
                  <c:v>2.5725</c:v>
                </c:pt>
                <c:pt idx="3025">
                  <c:v>2.5869</c:v>
                </c:pt>
                <c:pt idx="3026">
                  <c:v>2.582</c:v>
                </c:pt>
                <c:pt idx="3027">
                  <c:v>2.5857</c:v>
                </c:pt>
                <c:pt idx="3028">
                  <c:v>2.601</c:v>
                </c:pt>
                <c:pt idx="3029">
                  <c:v>2.6408</c:v>
                </c:pt>
                <c:pt idx="3030">
                  <c:v>2.7154</c:v>
                </c:pt>
                <c:pt idx="3031">
                  <c:v>2.8439</c:v>
                </c:pt>
                <c:pt idx="3032">
                  <c:v>3.0191</c:v>
                </c:pt>
                <c:pt idx="3033">
                  <c:v>3.2599</c:v>
                </c:pt>
                <c:pt idx="3034">
                  <c:v>3.6321</c:v>
                </c:pt>
                <c:pt idx="3035">
                  <c:v>4.135899999999999</c:v>
                </c:pt>
                <c:pt idx="3036">
                  <c:v>4.6993</c:v>
                </c:pt>
                <c:pt idx="3037">
                  <c:v>5.3889</c:v>
                </c:pt>
                <c:pt idx="3038">
                  <c:v>6.153799999999999</c:v>
                </c:pt>
                <c:pt idx="3039">
                  <c:v>6.9723</c:v>
                </c:pt>
                <c:pt idx="3040">
                  <c:v>7.7532</c:v>
                </c:pt>
                <c:pt idx="3041">
                  <c:v>8.4563</c:v>
                </c:pt>
                <c:pt idx="3042">
                  <c:v>9.0551</c:v>
                </c:pt>
                <c:pt idx="3043">
                  <c:v>9.5564</c:v>
                </c:pt>
                <c:pt idx="3044">
                  <c:v>9.9261</c:v>
                </c:pt>
                <c:pt idx="3045">
                  <c:v>10.163</c:v>
                </c:pt>
                <c:pt idx="3046">
                  <c:v>10.306</c:v>
                </c:pt>
                <c:pt idx="3047">
                  <c:v>10.3829</c:v>
                </c:pt>
                <c:pt idx="3048">
                  <c:v>10.3653</c:v>
                </c:pt>
                <c:pt idx="3049">
                  <c:v>10.2724</c:v>
                </c:pt>
                <c:pt idx="3050">
                  <c:v>10.1332</c:v>
                </c:pt>
                <c:pt idx="3051">
                  <c:v>9.9453</c:v>
                </c:pt>
                <c:pt idx="3052">
                  <c:v>9.7714</c:v>
                </c:pt>
                <c:pt idx="3053">
                  <c:v>9.6146</c:v>
                </c:pt>
                <c:pt idx="3054">
                  <c:v>9.4435</c:v>
                </c:pt>
                <c:pt idx="3055">
                  <c:v>9.2936</c:v>
                </c:pt>
                <c:pt idx="3056">
                  <c:v>9.16</c:v>
                </c:pt>
                <c:pt idx="3057">
                  <c:v>9.038899999999998</c:v>
                </c:pt>
                <c:pt idx="3058">
                  <c:v>8.9217</c:v>
                </c:pt>
                <c:pt idx="3059">
                  <c:v>8.8069</c:v>
                </c:pt>
                <c:pt idx="3060">
                  <c:v>8.678800000000001</c:v>
                </c:pt>
                <c:pt idx="3061">
                  <c:v>8.566</c:v>
                </c:pt>
                <c:pt idx="3062">
                  <c:v>8.4763</c:v>
                </c:pt>
                <c:pt idx="3063">
                  <c:v>8.4196</c:v>
                </c:pt>
                <c:pt idx="3064">
                  <c:v>8.3929</c:v>
                </c:pt>
                <c:pt idx="3065">
                  <c:v>8.3957</c:v>
                </c:pt>
                <c:pt idx="3066">
                  <c:v>8.4091</c:v>
                </c:pt>
                <c:pt idx="3067">
                  <c:v>8.4299</c:v>
                </c:pt>
                <c:pt idx="3068">
                  <c:v>8.4499</c:v>
                </c:pt>
                <c:pt idx="3069">
                  <c:v>8.4651</c:v>
                </c:pt>
                <c:pt idx="3070">
                  <c:v>8.4929</c:v>
                </c:pt>
                <c:pt idx="3071">
                  <c:v>8.5078</c:v>
                </c:pt>
                <c:pt idx="3072">
                  <c:v>8.4932</c:v>
                </c:pt>
                <c:pt idx="3073">
                  <c:v>8.4583</c:v>
                </c:pt>
                <c:pt idx="3074">
                  <c:v>8.3635</c:v>
                </c:pt>
                <c:pt idx="3075">
                  <c:v>8.2225</c:v>
                </c:pt>
                <c:pt idx="3076">
                  <c:v>8.0502</c:v>
                </c:pt>
                <c:pt idx="3077">
                  <c:v>7.837</c:v>
                </c:pt>
                <c:pt idx="3078">
                  <c:v>7.6112</c:v>
                </c:pt>
                <c:pt idx="3079">
                  <c:v>7.360499999999999</c:v>
                </c:pt>
                <c:pt idx="3080">
                  <c:v>7.119</c:v>
                </c:pt>
                <c:pt idx="3081">
                  <c:v>6.8885</c:v>
                </c:pt>
                <c:pt idx="3082">
                  <c:v>6.6727</c:v>
                </c:pt>
                <c:pt idx="3083">
                  <c:v>6.459</c:v>
                </c:pt>
                <c:pt idx="3084">
                  <c:v>6.2688</c:v>
                </c:pt>
                <c:pt idx="3085">
                  <c:v>6.0633</c:v>
                </c:pt>
                <c:pt idx="3086">
                  <c:v>5.8562</c:v>
                </c:pt>
                <c:pt idx="3087">
                  <c:v>5.6782</c:v>
                </c:pt>
                <c:pt idx="3088">
                  <c:v>5.4885</c:v>
                </c:pt>
                <c:pt idx="3089">
                  <c:v>5.3054</c:v>
                </c:pt>
                <c:pt idx="3090">
                  <c:v>5.127899999999999</c:v>
                </c:pt>
                <c:pt idx="3091">
                  <c:v>4.9463</c:v>
                </c:pt>
                <c:pt idx="3092">
                  <c:v>4.7653</c:v>
                </c:pt>
                <c:pt idx="3093">
                  <c:v>4.615899999999999</c:v>
                </c:pt>
                <c:pt idx="3094">
                  <c:v>4.4791</c:v>
                </c:pt>
                <c:pt idx="3095">
                  <c:v>4.3502</c:v>
                </c:pt>
                <c:pt idx="3096">
                  <c:v>4.2459</c:v>
                </c:pt>
                <c:pt idx="3097">
                  <c:v>4.163799999999999</c:v>
                </c:pt>
                <c:pt idx="3098">
                  <c:v>4.0968</c:v>
                </c:pt>
                <c:pt idx="3099">
                  <c:v>4.0611</c:v>
                </c:pt>
                <c:pt idx="3100">
                  <c:v>4.024299999999999</c:v>
                </c:pt>
                <c:pt idx="3101">
                  <c:v>4.0015</c:v>
                </c:pt>
                <c:pt idx="3102">
                  <c:v>3.9998</c:v>
                </c:pt>
                <c:pt idx="3103">
                  <c:v>3.992199999999999</c:v>
                </c:pt>
                <c:pt idx="3104">
                  <c:v>4.0165</c:v>
                </c:pt>
                <c:pt idx="3105">
                  <c:v>4.0765</c:v>
                </c:pt>
                <c:pt idx="3106">
                  <c:v>4.1414</c:v>
                </c:pt>
                <c:pt idx="3107">
                  <c:v>4.2103</c:v>
                </c:pt>
                <c:pt idx="3108">
                  <c:v>4.2852</c:v>
                </c:pt>
                <c:pt idx="3109">
                  <c:v>4.3831</c:v>
                </c:pt>
                <c:pt idx="3110">
                  <c:v>4.4951</c:v>
                </c:pt>
                <c:pt idx="3111">
                  <c:v>4.6164</c:v>
                </c:pt>
                <c:pt idx="3112">
                  <c:v>4.7358</c:v>
                </c:pt>
                <c:pt idx="3113">
                  <c:v>4.862699999999999</c:v>
                </c:pt>
                <c:pt idx="3114">
                  <c:v>4.9904</c:v>
                </c:pt>
                <c:pt idx="3115">
                  <c:v>5.125599999999999</c:v>
                </c:pt>
                <c:pt idx="3116">
                  <c:v>5.2848</c:v>
                </c:pt>
                <c:pt idx="3117">
                  <c:v>5.4476</c:v>
                </c:pt>
                <c:pt idx="3118">
                  <c:v>5.6022</c:v>
                </c:pt>
                <c:pt idx="3119">
                  <c:v>5.772</c:v>
                </c:pt>
                <c:pt idx="3120">
                  <c:v>5.9364</c:v>
                </c:pt>
                <c:pt idx="3121">
                  <c:v>6.1065</c:v>
                </c:pt>
                <c:pt idx="3122">
                  <c:v>6.2886</c:v>
                </c:pt>
                <c:pt idx="3123">
                  <c:v>6.4668</c:v>
                </c:pt>
                <c:pt idx="3124">
                  <c:v>6.612899999999999</c:v>
                </c:pt>
                <c:pt idx="3125">
                  <c:v>6.717799999999999</c:v>
                </c:pt>
                <c:pt idx="3126">
                  <c:v>6.7857</c:v>
                </c:pt>
                <c:pt idx="3127">
                  <c:v>6.827499999999999</c:v>
                </c:pt>
                <c:pt idx="3128">
                  <c:v>6.8405</c:v>
                </c:pt>
                <c:pt idx="3129">
                  <c:v>6.817899999999999</c:v>
                </c:pt>
                <c:pt idx="3130">
                  <c:v>6.7757</c:v>
                </c:pt>
                <c:pt idx="3131">
                  <c:v>6.7557</c:v>
                </c:pt>
                <c:pt idx="3132">
                  <c:v>6.721</c:v>
                </c:pt>
                <c:pt idx="3133">
                  <c:v>6.6827</c:v>
                </c:pt>
                <c:pt idx="3134">
                  <c:v>6.6556</c:v>
                </c:pt>
                <c:pt idx="3135">
                  <c:v>6.635499999999999</c:v>
                </c:pt>
                <c:pt idx="3136">
                  <c:v>6.606999999999999</c:v>
                </c:pt>
                <c:pt idx="3137">
                  <c:v>6.5728</c:v>
                </c:pt>
                <c:pt idx="3138">
                  <c:v>6.5394</c:v>
                </c:pt>
                <c:pt idx="3139">
                  <c:v>6.4935</c:v>
                </c:pt>
                <c:pt idx="3140">
                  <c:v>6.4038</c:v>
                </c:pt>
                <c:pt idx="3141">
                  <c:v>6.3001</c:v>
                </c:pt>
                <c:pt idx="3142">
                  <c:v>6.1564</c:v>
                </c:pt>
                <c:pt idx="3143">
                  <c:v>5.9892</c:v>
                </c:pt>
                <c:pt idx="3144">
                  <c:v>5.7983</c:v>
                </c:pt>
                <c:pt idx="3145">
                  <c:v>5.602799999999999</c:v>
                </c:pt>
                <c:pt idx="3146">
                  <c:v>5.4101</c:v>
                </c:pt>
                <c:pt idx="3147">
                  <c:v>5.2102</c:v>
                </c:pt>
                <c:pt idx="3148">
                  <c:v>5.017099999999999</c:v>
                </c:pt>
                <c:pt idx="3149">
                  <c:v>4.807899999999999</c:v>
                </c:pt>
                <c:pt idx="3150">
                  <c:v>4.6067</c:v>
                </c:pt>
                <c:pt idx="3151">
                  <c:v>4.4277</c:v>
                </c:pt>
                <c:pt idx="3152">
                  <c:v>4.2563</c:v>
                </c:pt>
                <c:pt idx="3153">
                  <c:v>4.117799999999999</c:v>
                </c:pt>
                <c:pt idx="3154">
                  <c:v>3.9971</c:v>
                </c:pt>
                <c:pt idx="3155">
                  <c:v>3.9111</c:v>
                </c:pt>
                <c:pt idx="3156">
                  <c:v>3.838799999999999</c:v>
                </c:pt>
                <c:pt idx="3157">
                  <c:v>3.7916</c:v>
                </c:pt>
                <c:pt idx="3158">
                  <c:v>3.7428</c:v>
                </c:pt>
                <c:pt idx="3159">
                  <c:v>3.711</c:v>
                </c:pt>
                <c:pt idx="3160">
                  <c:v>3.6705</c:v>
                </c:pt>
                <c:pt idx="3161">
                  <c:v>3.6441</c:v>
                </c:pt>
                <c:pt idx="3162">
                  <c:v>3.6275</c:v>
                </c:pt>
                <c:pt idx="3163">
                  <c:v>3.615</c:v>
                </c:pt>
                <c:pt idx="3164">
                  <c:v>3.6026</c:v>
                </c:pt>
                <c:pt idx="3165">
                  <c:v>3.6074</c:v>
                </c:pt>
                <c:pt idx="3166">
                  <c:v>3.5977</c:v>
                </c:pt>
                <c:pt idx="3167">
                  <c:v>3.5869</c:v>
                </c:pt>
                <c:pt idx="3168">
                  <c:v>3.566</c:v>
                </c:pt>
                <c:pt idx="3169">
                  <c:v>3.5445</c:v>
                </c:pt>
                <c:pt idx="3170">
                  <c:v>3.5064</c:v>
                </c:pt>
                <c:pt idx="3171">
                  <c:v>3.4813</c:v>
                </c:pt>
                <c:pt idx="3172">
                  <c:v>3.4627</c:v>
                </c:pt>
                <c:pt idx="3173">
                  <c:v>3.4468</c:v>
                </c:pt>
                <c:pt idx="3174">
                  <c:v>3.432199999999999</c:v>
                </c:pt>
                <c:pt idx="3175">
                  <c:v>3.417</c:v>
                </c:pt>
                <c:pt idx="3176">
                  <c:v>3.3965</c:v>
                </c:pt>
                <c:pt idx="3177">
                  <c:v>3.3746</c:v>
                </c:pt>
                <c:pt idx="3178">
                  <c:v>3.367</c:v>
                </c:pt>
                <c:pt idx="3179">
                  <c:v>3.375199999999999</c:v>
                </c:pt>
                <c:pt idx="3180">
                  <c:v>3.3984</c:v>
                </c:pt>
                <c:pt idx="3181">
                  <c:v>3.445</c:v>
                </c:pt>
                <c:pt idx="3182">
                  <c:v>3.4811</c:v>
                </c:pt>
                <c:pt idx="3183">
                  <c:v>3.526</c:v>
                </c:pt>
                <c:pt idx="3184">
                  <c:v>3.5712</c:v>
                </c:pt>
                <c:pt idx="3185">
                  <c:v>3.612</c:v>
                </c:pt>
                <c:pt idx="3186">
                  <c:v>3.6627</c:v>
                </c:pt>
                <c:pt idx="3187">
                  <c:v>3.7208</c:v>
                </c:pt>
                <c:pt idx="3188">
                  <c:v>3.7938</c:v>
                </c:pt>
                <c:pt idx="3189">
                  <c:v>3.8417</c:v>
                </c:pt>
                <c:pt idx="3190">
                  <c:v>3.8981</c:v>
                </c:pt>
                <c:pt idx="3191">
                  <c:v>3.9355</c:v>
                </c:pt>
                <c:pt idx="3192">
                  <c:v>3.9628</c:v>
                </c:pt>
                <c:pt idx="3193">
                  <c:v>3.9702</c:v>
                </c:pt>
                <c:pt idx="3194">
                  <c:v>3.9909</c:v>
                </c:pt>
                <c:pt idx="3195">
                  <c:v>4.0195</c:v>
                </c:pt>
                <c:pt idx="3196">
                  <c:v>4.0719</c:v>
                </c:pt>
                <c:pt idx="3197">
                  <c:v>4.147499999999999</c:v>
                </c:pt>
                <c:pt idx="3198">
                  <c:v>4.2393</c:v>
                </c:pt>
                <c:pt idx="3199">
                  <c:v>4.328099999999999</c:v>
                </c:pt>
                <c:pt idx="3200">
                  <c:v>4.4126</c:v>
                </c:pt>
                <c:pt idx="3201">
                  <c:v>4.4742</c:v>
                </c:pt>
                <c:pt idx="3202">
                  <c:v>4.510899999999999</c:v>
                </c:pt>
                <c:pt idx="3203">
                  <c:v>4.5392</c:v>
                </c:pt>
                <c:pt idx="3204">
                  <c:v>4.564899999999999</c:v>
                </c:pt>
                <c:pt idx="3205">
                  <c:v>4.619</c:v>
                </c:pt>
                <c:pt idx="3206">
                  <c:v>4.697599999999999</c:v>
                </c:pt>
                <c:pt idx="3207">
                  <c:v>4.825399999999999</c:v>
                </c:pt>
                <c:pt idx="3208">
                  <c:v>4.9974</c:v>
                </c:pt>
                <c:pt idx="3209">
                  <c:v>5.1761</c:v>
                </c:pt>
                <c:pt idx="3210">
                  <c:v>5.357499999999999</c:v>
                </c:pt>
                <c:pt idx="3211">
                  <c:v>5.5194</c:v>
                </c:pt>
                <c:pt idx="3212">
                  <c:v>5.6788</c:v>
                </c:pt>
                <c:pt idx="3213">
                  <c:v>5.7481</c:v>
                </c:pt>
                <c:pt idx="3214">
                  <c:v>5.7442</c:v>
                </c:pt>
                <c:pt idx="3215">
                  <c:v>5.683</c:v>
                </c:pt>
                <c:pt idx="3216">
                  <c:v>5.576</c:v>
                </c:pt>
                <c:pt idx="3217">
                  <c:v>5.478</c:v>
                </c:pt>
                <c:pt idx="3218">
                  <c:v>5.4033</c:v>
                </c:pt>
                <c:pt idx="3219">
                  <c:v>5.396</c:v>
                </c:pt>
                <c:pt idx="3220">
                  <c:v>5.4812</c:v>
                </c:pt>
                <c:pt idx="3221">
                  <c:v>5.7135</c:v>
                </c:pt>
                <c:pt idx="3222">
                  <c:v>6.084</c:v>
                </c:pt>
                <c:pt idx="3223">
                  <c:v>6.5333</c:v>
                </c:pt>
                <c:pt idx="3224">
                  <c:v>7.0234</c:v>
                </c:pt>
                <c:pt idx="3225">
                  <c:v>7.5083</c:v>
                </c:pt>
                <c:pt idx="3226">
                  <c:v>7.9065</c:v>
                </c:pt>
                <c:pt idx="3227">
                  <c:v>8.1736</c:v>
                </c:pt>
                <c:pt idx="3228">
                  <c:v>8.2768</c:v>
                </c:pt>
                <c:pt idx="3229">
                  <c:v>8.223800000000001</c:v>
                </c:pt>
                <c:pt idx="3230">
                  <c:v>8.0174</c:v>
                </c:pt>
                <c:pt idx="3231">
                  <c:v>7.6837</c:v>
                </c:pt>
                <c:pt idx="3232">
                  <c:v>7.2786</c:v>
                </c:pt>
                <c:pt idx="3233">
                  <c:v>6.897899999999999</c:v>
                </c:pt>
                <c:pt idx="3234">
                  <c:v>6.600799999999999</c:v>
                </c:pt>
                <c:pt idx="3235">
                  <c:v>6.4403</c:v>
                </c:pt>
                <c:pt idx="3236">
                  <c:v>6.4441</c:v>
                </c:pt>
                <c:pt idx="3237">
                  <c:v>6.6462</c:v>
                </c:pt>
                <c:pt idx="3238">
                  <c:v>7.0727</c:v>
                </c:pt>
                <c:pt idx="3239">
                  <c:v>7.682099999999999</c:v>
                </c:pt>
                <c:pt idx="3240">
                  <c:v>8.4919</c:v>
                </c:pt>
                <c:pt idx="3241">
                  <c:v>9.4527</c:v>
                </c:pt>
                <c:pt idx="3242">
                  <c:v>10.5527</c:v>
                </c:pt>
                <c:pt idx="3243">
                  <c:v>11.7558</c:v>
                </c:pt>
                <c:pt idx="3244">
                  <c:v>12.8454</c:v>
                </c:pt>
                <c:pt idx="3245">
                  <c:v>13.8905</c:v>
                </c:pt>
                <c:pt idx="3246">
                  <c:v>14.7491</c:v>
                </c:pt>
                <c:pt idx="3247">
                  <c:v>15.286</c:v>
                </c:pt>
                <c:pt idx="3248">
                  <c:v>15.4386</c:v>
                </c:pt>
                <c:pt idx="3249">
                  <c:v>15.1701</c:v>
                </c:pt>
                <c:pt idx="3250">
                  <c:v>14.4817</c:v>
                </c:pt>
                <c:pt idx="3251">
                  <c:v>13.491</c:v>
                </c:pt>
                <c:pt idx="3252">
                  <c:v>12.2029</c:v>
                </c:pt>
                <c:pt idx="3253">
                  <c:v>10.7074</c:v>
                </c:pt>
                <c:pt idx="3254">
                  <c:v>9.1655</c:v>
                </c:pt>
                <c:pt idx="3255">
                  <c:v>7.7065</c:v>
                </c:pt>
                <c:pt idx="3256">
                  <c:v>6.4655</c:v>
                </c:pt>
                <c:pt idx="3257">
                  <c:v>5.423</c:v>
                </c:pt>
                <c:pt idx="3258">
                  <c:v>4.559</c:v>
                </c:pt>
                <c:pt idx="3259">
                  <c:v>3.939799999999999</c:v>
                </c:pt>
                <c:pt idx="3260">
                  <c:v>3.5103</c:v>
                </c:pt>
                <c:pt idx="3261">
                  <c:v>3.209</c:v>
                </c:pt>
                <c:pt idx="3262">
                  <c:v>3.0105</c:v>
                </c:pt>
                <c:pt idx="3263">
                  <c:v>2.8941</c:v>
                </c:pt>
                <c:pt idx="3264">
                  <c:v>2.8178</c:v>
                </c:pt>
                <c:pt idx="3265">
                  <c:v>2.7692</c:v>
                </c:pt>
                <c:pt idx="3266">
                  <c:v>2.7276</c:v>
                </c:pt>
                <c:pt idx="3267">
                  <c:v>2.6947</c:v>
                </c:pt>
                <c:pt idx="3268">
                  <c:v>2.6668</c:v>
                </c:pt>
                <c:pt idx="3269">
                  <c:v>2.6426</c:v>
                </c:pt>
                <c:pt idx="3270">
                  <c:v>2.6229</c:v>
                </c:pt>
                <c:pt idx="3271">
                  <c:v>2.6274</c:v>
                </c:pt>
                <c:pt idx="3272">
                  <c:v>2.627</c:v>
                </c:pt>
                <c:pt idx="3273">
                  <c:v>2.6355</c:v>
                </c:pt>
                <c:pt idx="3274">
                  <c:v>2.6384</c:v>
                </c:pt>
                <c:pt idx="3275">
                  <c:v>2.6428</c:v>
                </c:pt>
                <c:pt idx="3276">
                  <c:v>2.6236</c:v>
                </c:pt>
                <c:pt idx="3277">
                  <c:v>2.6153</c:v>
                </c:pt>
                <c:pt idx="3278">
                  <c:v>2.6001</c:v>
                </c:pt>
                <c:pt idx="3279">
                  <c:v>2.5933</c:v>
                </c:pt>
                <c:pt idx="3280">
                  <c:v>2.5959</c:v>
                </c:pt>
                <c:pt idx="3281">
                  <c:v>2.6118</c:v>
                </c:pt>
                <c:pt idx="3282">
                  <c:v>2.604</c:v>
                </c:pt>
                <c:pt idx="3283">
                  <c:v>2.6052</c:v>
                </c:pt>
                <c:pt idx="3284">
                  <c:v>2.5972</c:v>
                </c:pt>
                <c:pt idx="3285">
                  <c:v>2.5779</c:v>
                </c:pt>
                <c:pt idx="3286">
                  <c:v>2.5594</c:v>
                </c:pt>
                <c:pt idx="3287">
                  <c:v>2.5627</c:v>
                </c:pt>
                <c:pt idx="3288">
                  <c:v>2.5654</c:v>
                </c:pt>
                <c:pt idx="3289">
                  <c:v>2.5864</c:v>
                </c:pt>
                <c:pt idx="3290">
                  <c:v>2.6018</c:v>
                </c:pt>
                <c:pt idx="3291">
                  <c:v>2.622</c:v>
                </c:pt>
                <c:pt idx="3292">
                  <c:v>2.6372</c:v>
                </c:pt>
                <c:pt idx="3293">
                  <c:v>2.664</c:v>
                </c:pt>
                <c:pt idx="3294">
                  <c:v>2.6974</c:v>
                </c:pt>
                <c:pt idx="3295">
                  <c:v>2.7706</c:v>
                </c:pt>
                <c:pt idx="3296">
                  <c:v>2.893</c:v>
                </c:pt>
                <c:pt idx="3297">
                  <c:v>3.0584</c:v>
                </c:pt>
                <c:pt idx="3298">
                  <c:v>3.2992</c:v>
                </c:pt>
                <c:pt idx="3299">
                  <c:v>3.6118</c:v>
                </c:pt>
                <c:pt idx="3300">
                  <c:v>3.9601</c:v>
                </c:pt>
                <c:pt idx="3301">
                  <c:v>4.3686</c:v>
                </c:pt>
                <c:pt idx="3302">
                  <c:v>4.834499999999999</c:v>
                </c:pt>
                <c:pt idx="3303">
                  <c:v>5.3488</c:v>
                </c:pt>
                <c:pt idx="3304">
                  <c:v>5.9197</c:v>
                </c:pt>
                <c:pt idx="3305">
                  <c:v>6.4988</c:v>
                </c:pt>
                <c:pt idx="3306">
                  <c:v>7.0747</c:v>
                </c:pt>
                <c:pt idx="3307">
                  <c:v>7.5888</c:v>
                </c:pt>
                <c:pt idx="3308">
                  <c:v>8.0538</c:v>
                </c:pt>
                <c:pt idx="3309">
                  <c:v>8.4499</c:v>
                </c:pt>
                <c:pt idx="3310">
                  <c:v>8.7587</c:v>
                </c:pt>
                <c:pt idx="3311">
                  <c:v>9.0065</c:v>
                </c:pt>
                <c:pt idx="3312">
                  <c:v>9.2134</c:v>
                </c:pt>
                <c:pt idx="3313">
                  <c:v>9.3371</c:v>
                </c:pt>
                <c:pt idx="3314">
                  <c:v>9.3876</c:v>
                </c:pt>
                <c:pt idx="3315">
                  <c:v>9.3492</c:v>
                </c:pt>
                <c:pt idx="3316">
                  <c:v>9.2624</c:v>
                </c:pt>
                <c:pt idx="3317">
                  <c:v>9.134600000000001</c:v>
                </c:pt>
                <c:pt idx="3318">
                  <c:v>8.9835</c:v>
                </c:pt>
                <c:pt idx="3319">
                  <c:v>8.8176</c:v>
                </c:pt>
                <c:pt idx="3320">
                  <c:v>8.6564</c:v>
                </c:pt>
                <c:pt idx="3321">
                  <c:v>8.527900000000001</c:v>
                </c:pt>
                <c:pt idx="3322">
                  <c:v>8.4253</c:v>
                </c:pt>
                <c:pt idx="3323">
                  <c:v>8.3457</c:v>
                </c:pt>
                <c:pt idx="3324">
                  <c:v>8.2554</c:v>
                </c:pt>
                <c:pt idx="3325">
                  <c:v>8.1745</c:v>
                </c:pt>
                <c:pt idx="3326">
                  <c:v>8.0796</c:v>
                </c:pt>
                <c:pt idx="3327">
                  <c:v>7.99</c:v>
                </c:pt>
                <c:pt idx="3328">
                  <c:v>7.8953</c:v>
                </c:pt>
                <c:pt idx="3329">
                  <c:v>7.8112</c:v>
                </c:pt>
                <c:pt idx="3330">
                  <c:v>7.724799999999999</c:v>
                </c:pt>
                <c:pt idx="3331">
                  <c:v>7.6367</c:v>
                </c:pt>
                <c:pt idx="3332">
                  <c:v>7.5313</c:v>
                </c:pt>
                <c:pt idx="3333">
                  <c:v>7.4168</c:v>
                </c:pt>
                <c:pt idx="3334">
                  <c:v>7.2796</c:v>
                </c:pt>
                <c:pt idx="3335">
                  <c:v>7.1339</c:v>
                </c:pt>
                <c:pt idx="3336">
                  <c:v>6.9869</c:v>
                </c:pt>
                <c:pt idx="3337">
                  <c:v>6.8193</c:v>
                </c:pt>
                <c:pt idx="3338">
                  <c:v>6.643499999999999</c:v>
                </c:pt>
                <c:pt idx="3339">
                  <c:v>6.437</c:v>
                </c:pt>
                <c:pt idx="3340">
                  <c:v>6.2288</c:v>
                </c:pt>
                <c:pt idx="3341">
                  <c:v>6.0252</c:v>
                </c:pt>
                <c:pt idx="3342">
                  <c:v>5.8376</c:v>
                </c:pt>
                <c:pt idx="3343">
                  <c:v>5.625999999999999</c:v>
                </c:pt>
                <c:pt idx="3344">
                  <c:v>5.4124</c:v>
                </c:pt>
                <c:pt idx="3345">
                  <c:v>5.195899999999999</c:v>
                </c:pt>
                <c:pt idx="3346">
                  <c:v>5.0168</c:v>
                </c:pt>
                <c:pt idx="3347">
                  <c:v>4.8337</c:v>
                </c:pt>
                <c:pt idx="3348">
                  <c:v>4.6399</c:v>
                </c:pt>
                <c:pt idx="3349">
                  <c:v>4.4521</c:v>
                </c:pt>
                <c:pt idx="3350">
                  <c:v>4.267099999999999</c:v>
                </c:pt>
                <c:pt idx="3351">
                  <c:v>4.0988</c:v>
                </c:pt>
                <c:pt idx="3352">
                  <c:v>3.914</c:v>
                </c:pt>
                <c:pt idx="3353">
                  <c:v>3.755</c:v>
                </c:pt>
                <c:pt idx="3354">
                  <c:v>3.6224</c:v>
                </c:pt>
                <c:pt idx="3355">
                  <c:v>3.5342</c:v>
                </c:pt>
                <c:pt idx="3356">
                  <c:v>3.4684</c:v>
                </c:pt>
                <c:pt idx="3357">
                  <c:v>3.412199999999999</c:v>
                </c:pt>
                <c:pt idx="3358">
                  <c:v>3.3532</c:v>
                </c:pt>
                <c:pt idx="3359">
                  <c:v>3.306</c:v>
                </c:pt>
                <c:pt idx="3360">
                  <c:v>3.2596</c:v>
                </c:pt>
                <c:pt idx="3361">
                  <c:v>3.2225</c:v>
                </c:pt>
                <c:pt idx="3362">
                  <c:v>3.2093</c:v>
                </c:pt>
                <c:pt idx="3363">
                  <c:v>3.21</c:v>
                </c:pt>
                <c:pt idx="3364">
                  <c:v>3.2175</c:v>
                </c:pt>
                <c:pt idx="3365">
                  <c:v>3.2356</c:v>
                </c:pt>
                <c:pt idx="3366">
                  <c:v>3.2392</c:v>
                </c:pt>
                <c:pt idx="3367">
                  <c:v>3.2558</c:v>
                </c:pt>
                <c:pt idx="3368">
                  <c:v>3.2805</c:v>
                </c:pt>
                <c:pt idx="3369">
                  <c:v>3.310999999999999</c:v>
                </c:pt>
                <c:pt idx="3370">
                  <c:v>3.3627</c:v>
                </c:pt>
                <c:pt idx="3371">
                  <c:v>3.4281</c:v>
                </c:pt>
                <c:pt idx="3372">
                  <c:v>3.5108</c:v>
                </c:pt>
                <c:pt idx="3373">
                  <c:v>3.6267</c:v>
                </c:pt>
                <c:pt idx="3374">
                  <c:v>3.7307</c:v>
                </c:pt>
                <c:pt idx="3375">
                  <c:v>3.8267</c:v>
                </c:pt>
                <c:pt idx="3376">
                  <c:v>3.9173</c:v>
                </c:pt>
                <c:pt idx="3377">
                  <c:v>4.001</c:v>
                </c:pt>
                <c:pt idx="3378">
                  <c:v>4.0938</c:v>
                </c:pt>
                <c:pt idx="3379">
                  <c:v>4.1907</c:v>
                </c:pt>
                <c:pt idx="3380">
                  <c:v>4.2883</c:v>
                </c:pt>
                <c:pt idx="3381">
                  <c:v>4.390899999999999</c:v>
                </c:pt>
                <c:pt idx="3382">
                  <c:v>4.4924</c:v>
                </c:pt>
                <c:pt idx="3383">
                  <c:v>4.5755</c:v>
                </c:pt>
                <c:pt idx="3384">
                  <c:v>4.6456</c:v>
                </c:pt>
                <c:pt idx="3385">
                  <c:v>4.7142</c:v>
                </c:pt>
                <c:pt idx="3386">
                  <c:v>4.7796</c:v>
                </c:pt>
                <c:pt idx="3387">
                  <c:v>4.8587</c:v>
                </c:pt>
                <c:pt idx="3388">
                  <c:v>4.9473</c:v>
                </c:pt>
                <c:pt idx="3389">
                  <c:v>5.0301</c:v>
                </c:pt>
                <c:pt idx="3390">
                  <c:v>5.116</c:v>
                </c:pt>
                <c:pt idx="3391">
                  <c:v>5.2024</c:v>
                </c:pt>
                <c:pt idx="3392">
                  <c:v>5.2859</c:v>
                </c:pt>
                <c:pt idx="3393">
                  <c:v>5.3607</c:v>
                </c:pt>
                <c:pt idx="3394">
                  <c:v>5.4422</c:v>
                </c:pt>
                <c:pt idx="3395">
                  <c:v>5.504</c:v>
                </c:pt>
                <c:pt idx="3396">
                  <c:v>5.5804</c:v>
                </c:pt>
                <c:pt idx="3397">
                  <c:v>5.6495</c:v>
                </c:pt>
                <c:pt idx="3398">
                  <c:v>5.7062</c:v>
                </c:pt>
                <c:pt idx="3399">
                  <c:v>5.7363</c:v>
                </c:pt>
                <c:pt idx="3400">
                  <c:v>5.7451</c:v>
                </c:pt>
                <c:pt idx="3401">
                  <c:v>5.712</c:v>
                </c:pt>
                <c:pt idx="3402">
                  <c:v>5.647399999999999</c:v>
                </c:pt>
                <c:pt idx="3403">
                  <c:v>5.553</c:v>
                </c:pt>
                <c:pt idx="3404">
                  <c:v>5.4707</c:v>
                </c:pt>
                <c:pt idx="3405">
                  <c:v>5.367399999999999</c:v>
                </c:pt>
                <c:pt idx="3406">
                  <c:v>5.26</c:v>
                </c:pt>
                <c:pt idx="3407">
                  <c:v>5.146</c:v>
                </c:pt>
                <c:pt idx="3408">
                  <c:v>5.0194</c:v>
                </c:pt>
                <c:pt idx="3409">
                  <c:v>4.88</c:v>
                </c:pt>
                <c:pt idx="3410">
                  <c:v>4.7262</c:v>
                </c:pt>
                <c:pt idx="3411">
                  <c:v>4.5787</c:v>
                </c:pt>
                <c:pt idx="3412">
                  <c:v>4.4432</c:v>
                </c:pt>
                <c:pt idx="3413">
                  <c:v>4.3362</c:v>
                </c:pt>
                <c:pt idx="3414">
                  <c:v>4.2631</c:v>
                </c:pt>
                <c:pt idx="3415">
                  <c:v>4.194799999999999</c:v>
                </c:pt>
                <c:pt idx="3416">
                  <c:v>4.125399999999999</c:v>
                </c:pt>
                <c:pt idx="3417">
                  <c:v>4.0663</c:v>
                </c:pt>
                <c:pt idx="3418">
                  <c:v>4.0119</c:v>
                </c:pt>
                <c:pt idx="3419">
                  <c:v>3.9747</c:v>
                </c:pt>
                <c:pt idx="3420">
                  <c:v>3.9598</c:v>
                </c:pt>
                <c:pt idx="3421">
                  <c:v>3.9612</c:v>
                </c:pt>
                <c:pt idx="3422">
                  <c:v>3.9787</c:v>
                </c:pt>
                <c:pt idx="3423">
                  <c:v>3.9936</c:v>
                </c:pt>
                <c:pt idx="3424">
                  <c:v>4.0263</c:v>
                </c:pt>
                <c:pt idx="3425">
                  <c:v>4.0332</c:v>
                </c:pt>
                <c:pt idx="3426">
                  <c:v>4.021999999999999</c:v>
                </c:pt>
                <c:pt idx="3427">
                  <c:v>4.0096</c:v>
                </c:pt>
                <c:pt idx="3428">
                  <c:v>3.9783</c:v>
                </c:pt>
                <c:pt idx="3429">
                  <c:v>3.9396</c:v>
                </c:pt>
                <c:pt idx="3430">
                  <c:v>3.9034</c:v>
                </c:pt>
                <c:pt idx="3431">
                  <c:v>3.858</c:v>
                </c:pt>
                <c:pt idx="3432">
                  <c:v>3.8175</c:v>
                </c:pt>
                <c:pt idx="3433">
                  <c:v>3.7675</c:v>
                </c:pt>
                <c:pt idx="3434">
                  <c:v>3.7245</c:v>
                </c:pt>
                <c:pt idx="3435">
                  <c:v>3.6869</c:v>
                </c:pt>
                <c:pt idx="3436">
                  <c:v>3.6712</c:v>
                </c:pt>
                <c:pt idx="3437">
                  <c:v>3.6716</c:v>
                </c:pt>
                <c:pt idx="3438">
                  <c:v>3.7048</c:v>
                </c:pt>
                <c:pt idx="3439">
                  <c:v>3.7401</c:v>
                </c:pt>
                <c:pt idx="3440">
                  <c:v>3.7814</c:v>
                </c:pt>
                <c:pt idx="3441">
                  <c:v>3.808</c:v>
                </c:pt>
                <c:pt idx="3442">
                  <c:v>3.829</c:v>
                </c:pt>
                <c:pt idx="3443">
                  <c:v>3.8267</c:v>
                </c:pt>
                <c:pt idx="3444">
                  <c:v>3.8376</c:v>
                </c:pt>
                <c:pt idx="3445">
                  <c:v>3.8545</c:v>
                </c:pt>
                <c:pt idx="3446">
                  <c:v>3.9008</c:v>
                </c:pt>
                <c:pt idx="3447">
                  <c:v>3.9664</c:v>
                </c:pt>
                <c:pt idx="3448">
                  <c:v>4.061999999999999</c:v>
                </c:pt>
                <c:pt idx="3449">
                  <c:v>4.184299999999999</c:v>
                </c:pt>
                <c:pt idx="3450">
                  <c:v>4.2981</c:v>
                </c:pt>
                <c:pt idx="3451">
                  <c:v>4.395499999999999</c:v>
                </c:pt>
                <c:pt idx="3452">
                  <c:v>4.4588</c:v>
                </c:pt>
                <c:pt idx="3453">
                  <c:v>4.5106</c:v>
                </c:pt>
                <c:pt idx="3454">
                  <c:v>4.5534</c:v>
                </c:pt>
                <c:pt idx="3455">
                  <c:v>4.5754</c:v>
                </c:pt>
                <c:pt idx="3456">
                  <c:v>4.5767</c:v>
                </c:pt>
                <c:pt idx="3457">
                  <c:v>4.5623</c:v>
                </c:pt>
                <c:pt idx="3458">
                  <c:v>4.5399</c:v>
                </c:pt>
                <c:pt idx="3459">
                  <c:v>4.5184</c:v>
                </c:pt>
                <c:pt idx="3460">
                  <c:v>4.5368</c:v>
                </c:pt>
                <c:pt idx="3461">
                  <c:v>4.606</c:v>
                </c:pt>
                <c:pt idx="3462">
                  <c:v>4.7104</c:v>
                </c:pt>
                <c:pt idx="3463">
                  <c:v>4.889</c:v>
                </c:pt>
                <c:pt idx="3464">
                  <c:v>5.107899999999999</c:v>
                </c:pt>
                <c:pt idx="3465">
                  <c:v>5.3519</c:v>
                </c:pt>
                <c:pt idx="3466">
                  <c:v>5.616499999999999</c:v>
                </c:pt>
                <c:pt idx="3467">
                  <c:v>5.868499999999999</c:v>
                </c:pt>
                <c:pt idx="3468">
                  <c:v>6.0664</c:v>
                </c:pt>
                <c:pt idx="3469">
                  <c:v>6.1723</c:v>
                </c:pt>
                <c:pt idx="3470">
                  <c:v>6.224499999999999</c:v>
                </c:pt>
                <c:pt idx="3471">
                  <c:v>6.2046</c:v>
                </c:pt>
                <c:pt idx="3472">
                  <c:v>6.1415</c:v>
                </c:pt>
                <c:pt idx="3473">
                  <c:v>6.0374</c:v>
                </c:pt>
                <c:pt idx="3474">
                  <c:v>5.9095</c:v>
                </c:pt>
                <c:pt idx="3475">
                  <c:v>5.8086</c:v>
                </c:pt>
                <c:pt idx="3476">
                  <c:v>5.7611</c:v>
                </c:pt>
                <c:pt idx="3477">
                  <c:v>5.762399999999999</c:v>
                </c:pt>
                <c:pt idx="3478">
                  <c:v>5.8504</c:v>
                </c:pt>
                <c:pt idx="3479">
                  <c:v>6.0425</c:v>
                </c:pt>
                <c:pt idx="3480">
                  <c:v>6.3264</c:v>
                </c:pt>
                <c:pt idx="3481">
                  <c:v>6.6722</c:v>
                </c:pt>
                <c:pt idx="3482">
                  <c:v>7.0832</c:v>
                </c:pt>
                <c:pt idx="3483">
                  <c:v>7.520099999999999</c:v>
                </c:pt>
                <c:pt idx="3484">
                  <c:v>7.9367</c:v>
                </c:pt>
                <c:pt idx="3485">
                  <c:v>8.2991</c:v>
                </c:pt>
                <c:pt idx="3486">
                  <c:v>8.5582</c:v>
                </c:pt>
                <c:pt idx="3487">
                  <c:v>8.6891</c:v>
                </c:pt>
                <c:pt idx="3488">
                  <c:v>8.696300000000001</c:v>
                </c:pt>
                <c:pt idx="3489">
                  <c:v>8.5589</c:v>
                </c:pt>
                <c:pt idx="3490">
                  <c:v>8.3058</c:v>
                </c:pt>
                <c:pt idx="3491">
                  <c:v>7.9521</c:v>
                </c:pt>
                <c:pt idx="3492">
                  <c:v>7.5523</c:v>
                </c:pt>
                <c:pt idx="3493">
                  <c:v>7.1614</c:v>
                </c:pt>
                <c:pt idx="3494">
                  <c:v>6.8068</c:v>
                </c:pt>
                <c:pt idx="3495">
                  <c:v>6.5514</c:v>
                </c:pt>
                <c:pt idx="3496">
                  <c:v>6.4129</c:v>
                </c:pt>
                <c:pt idx="3497">
                  <c:v>6.4211</c:v>
                </c:pt>
                <c:pt idx="3498">
                  <c:v>6.5833</c:v>
                </c:pt>
                <c:pt idx="3499">
                  <c:v>6.9064</c:v>
                </c:pt>
                <c:pt idx="3500">
                  <c:v>7.3984</c:v>
                </c:pt>
                <c:pt idx="3501">
                  <c:v>8.0294</c:v>
                </c:pt>
                <c:pt idx="3502">
                  <c:v>8.7877</c:v>
                </c:pt>
                <c:pt idx="3503">
                  <c:v>9.698899999999998</c:v>
                </c:pt>
                <c:pt idx="3504">
                  <c:v>10.7445</c:v>
                </c:pt>
                <c:pt idx="3505">
                  <c:v>11.8749</c:v>
                </c:pt>
                <c:pt idx="3506">
                  <c:v>12.864</c:v>
                </c:pt>
                <c:pt idx="3507">
                  <c:v>13.7695</c:v>
                </c:pt>
                <c:pt idx="3508">
                  <c:v>14.4336</c:v>
                </c:pt>
                <c:pt idx="3509">
                  <c:v>14.8549</c:v>
                </c:pt>
                <c:pt idx="3510">
                  <c:v>15.0376</c:v>
                </c:pt>
                <c:pt idx="3511">
                  <c:v>14.9387</c:v>
                </c:pt>
                <c:pt idx="3512">
                  <c:v>14.5488</c:v>
                </c:pt>
                <c:pt idx="3513">
                  <c:v>13.8923</c:v>
                </c:pt>
                <c:pt idx="3514">
                  <c:v>12.9903</c:v>
                </c:pt>
                <c:pt idx="3515">
                  <c:v>11.8671</c:v>
                </c:pt>
                <c:pt idx="3516">
                  <c:v>10.5265</c:v>
                </c:pt>
                <c:pt idx="3517">
                  <c:v>9.149900000000001</c:v>
                </c:pt>
                <c:pt idx="3518">
                  <c:v>7.8373</c:v>
                </c:pt>
                <c:pt idx="3519">
                  <c:v>6.603899999999999</c:v>
                </c:pt>
                <c:pt idx="3520">
                  <c:v>5.5795</c:v>
                </c:pt>
                <c:pt idx="3521">
                  <c:v>4.7793</c:v>
                </c:pt>
                <c:pt idx="3522">
                  <c:v>4.197299999999999</c:v>
                </c:pt>
                <c:pt idx="3523">
                  <c:v>3.757</c:v>
                </c:pt>
                <c:pt idx="3524">
                  <c:v>3.4388</c:v>
                </c:pt>
                <c:pt idx="3525">
                  <c:v>3.2217</c:v>
                </c:pt>
                <c:pt idx="3526">
                  <c:v>3.0656</c:v>
                </c:pt>
                <c:pt idx="3527">
                  <c:v>2.9498</c:v>
                </c:pt>
                <c:pt idx="3528">
                  <c:v>2.8511</c:v>
                </c:pt>
                <c:pt idx="3529">
                  <c:v>2.8011</c:v>
                </c:pt>
                <c:pt idx="3530">
                  <c:v>2.7628</c:v>
                </c:pt>
                <c:pt idx="3531">
                  <c:v>2.7456</c:v>
                </c:pt>
                <c:pt idx="3532">
                  <c:v>2.7351</c:v>
                </c:pt>
                <c:pt idx="3533">
                  <c:v>2.7261</c:v>
                </c:pt>
                <c:pt idx="3534">
                  <c:v>2.6976</c:v>
                </c:pt>
                <c:pt idx="3535">
                  <c:v>2.6666</c:v>
                </c:pt>
                <c:pt idx="3536">
                  <c:v>2.6429</c:v>
                </c:pt>
                <c:pt idx="3537">
                  <c:v>2.6345</c:v>
                </c:pt>
                <c:pt idx="3538">
                  <c:v>2.6219</c:v>
                </c:pt>
                <c:pt idx="3539">
                  <c:v>2.623</c:v>
                </c:pt>
                <c:pt idx="3540">
                  <c:v>2.624</c:v>
                </c:pt>
                <c:pt idx="3541">
                  <c:v>2.6272</c:v>
                </c:pt>
                <c:pt idx="3542">
                  <c:v>2.6235</c:v>
                </c:pt>
                <c:pt idx="3543">
                  <c:v>2.6084</c:v>
                </c:pt>
                <c:pt idx="3544">
                  <c:v>2.5928</c:v>
                </c:pt>
                <c:pt idx="3545">
                  <c:v>2.5872</c:v>
                </c:pt>
                <c:pt idx="3546">
                  <c:v>2.5867</c:v>
                </c:pt>
                <c:pt idx="3547">
                  <c:v>2.5928</c:v>
                </c:pt>
                <c:pt idx="3548">
                  <c:v>2.5981</c:v>
                </c:pt>
                <c:pt idx="3549">
                  <c:v>2.6011</c:v>
                </c:pt>
                <c:pt idx="3550">
                  <c:v>2.5928</c:v>
                </c:pt>
                <c:pt idx="3551">
                  <c:v>2.592</c:v>
                </c:pt>
                <c:pt idx="3552">
                  <c:v>2.5774</c:v>
                </c:pt>
                <c:pt idx="3553">
                  <c:v>2.5801</c:v>
                </c:pt>
                <c:pt idx="3554">
                  <c:v>2.5901</c:v>
                </c:pt>
                <c:pt idx="3555">
                  <c:v>2.6254</c:v>
                </c:pt>
                <c:pt idx="3556">
                  <c:v>2.6654</c:v>
                </c:pt>
                <c:pt idx="3557">
                  <c:v>2.7191</c:v>
                </c:pt>
                <c:pt idx="3558">
                  <c:v>2.7925</c:v>
                </c:pt>
                <c:pt idx="3559">
                  <c:v>2.8814</c:v>
                </c:pt>
                <c:pt idx="3560">
                  <c:v>2.9995</c:v>
                </c:pt>
                <c:pt idx="3561">
                  <c:v>3.1571</c:v>
                </c:pt>
                <c:pt idx="3562">
                  <c:v>3.355199999999999</c:v>
                </c:pt>
                <c:pt idx="3563">
                  <c:v>3.6092</c:v>
                </c:pt>
                <c:pt idx="3564">
                  <c:v>3.9096</c:v>
                </c:pt>
                <c:pt idx="3565">
                  <c:v>4.244499999999999</c:v>
                </c:pt>
                <c:pt idx="3566">
                  <c:v>4.5958</c:v>
                </c:pt>
                <c:pt idx="3567">
                  <c:v>4.951</c:v>
                </c:pt>
                <c:pt idx="3568">
                  <c:v>5.2887</c:v>
                </c:pt>
                <c:pt idx="3569">
                  <c:v>5.619999999999999</c:v>
                </c:pt>
                <c:pt idx="3570">
                  <c:v>5.9406</c:v>
                </c:pt>
                <c:pt idx="3571">
                  <c:v>6.2178</c:v>
                </c:pt>
                <c:pt idx="3572">
                  <c:v>6.4766</c:v>
                </c:pt>
                <c:pt idx="3573">
                  <c:v>6.6899</c:v>
                </c:pt>
                <c:pt idx="3574">
                  <c:v>6.8716</c:v>
                </c:pt>
                <c:pt idx="3575">
                  <c:v>7.0028</c:v>
                </c:pt>
                <c:pt idx="3576">
                  <c:v>7.0916</c:v>
                </c:pt>
                <c:pt idx="3577">
                  <c:v>7.1434</c:v>
                </c:pt>
                <c:pt idx="3578">
                  <c:v>7.1686</c:v>
                </c:pt>
                <c:pt idx="3579">
                  <c:v>7.194999999999999</c:v>
                </c:pt>
                <c:pt idx="3580">
                  <c:v>7.2092</c:v>
                </c:pt>
                <c:pt idx="3581">
                  <c:v>7.2226</c:v>
                </c:pt>
                <c:pt idx="3582">
                  <c:v>7.2054</c:v>
                </c:pt>
                <c:pt idx="3583">
                  <c:v>7.1812</c:v>
                </c:pt>
                <c:pt idx="3584">
                  <c:v>7.1427</c:v>
                </c:pt>
                <c:pt idx="3585">
                  <c:v>7.0909</c:v>
                </c:pt>
                <c:pt idx="3586">
                  <c:v>7.0377</c:v>
                </c:pt>
                <c:pt idx="3587">
                  <c:v>6.986</c:v>
                </c:pt>
                <c:pt idx="3588">
                  <c:v>6.9325</c:v>
                </c:pt>
                <c:pt idx="3589">
                  <c:v>6.885899999999999</c:v>
                </c:pt>
                <c:pt idx="3590">
                  <c:v>6.83</c:v>
                </c:pt>
                <c:pt idx="3591">
                  <c:v>6.7599</c:v>
                </c:pt>
                <c:pt idx="3592">
                  <c:v>6.654799999999999</c:v>
                </c:pt>
                <c:pt idx="3593">
                  <c:v>6.5415</c:v>
                </c:pt>
                <c:pt idx="3594">
                  <c:v>6.4382</c:v>
                </c:pt>
                <c:pt idx="3595">
                  <c:v>6.3566</c:v>
                </c:pt>
                <c:pt idx="3596">
                  <c:v>6.3007</c:v>
                </c:pt>
                <c:pt idx="3597">
                  <c:v>6.2509</c:v>
                </c:pt>
                <c:pt idx="3598">
                  <c:v>6.195499999999999</c:v>
                </c:pt>
                <c:pt idx="3599">
                  <c:v>6.1305</c:v>
                </c:pt>
                <c:pt idx="3600">
                  <c:v>6.055899999999999</c:v>
                </c:pt>
                <c:pt idx="3601">
                  <c:v>5.9631</c:v>
                </c:pt>
                <c:pt idx="3602">
                  <c:v>5.862299999999999</c:v>
                </c:pt>
                <c:pt idx="3603">
                  <c:v>5.7569</c:v>
                </c:pt>
                <c:pt idx="3604">
                  <c:v>5.6331</c:v>
                </c:pt>
                <c:pt idx="3605">
                  <c:v>5.4906</c:v>
                </c:pt>
                <c:pt idx="3606">
                  <c:v>5.3195</c:v>
                </c:pt>
                <c:pt idx="3607">
                  <c:v>5.1411</c:v>
                </c:pt>
                <c:pt idx="3608">
                  <c:v>4.9799</c:v>
                </c:pt>
                <c:pt idx="3609">
                  <c:v>4.826999999999999</c:v>
                </c:pt>
                <c:pt idx="3610">
                  <c:v>4.684399999999999</c:v>
                </c:pt>
                <c:pt idx="3611">
                  <c:v>4.5338</c:v>
                </c:pt>
                <c:pt idx="3612">
                  <c:v>4.387099999999999</c:v>
                </c:pt>
                <c:pt idx="3613">
                  <c:v>4.2572</c:v>
                </c:pt>
                <c:pt idx="3614">
                  <c:v>4.136</c:v>
                </c:pt>
                <c:pt idx="3615">
                  <c:v>3.9906</c:v>
                </c:pt>
                <c:pt idx="3616">
                  <c:v>3.8478</c:v>
                </c:pt>
                <c:pt idx="3617">
                  <c:v>3.7305</c:v>
                </c:pt>
                <c:pt idx="3618">
                  <c:v>3.6082</c:v>
                </c:pt>
                <c:pt idx="3619">
                  <c:v>3.5078</c:v>
                </c:pt>
                <c:pt idx="3620">
                  <c:v>3.4296</c:v>
                </c:pt>
                <c:pt idx="3621">
                  <c:v>3.3627</c:v>
                </c:pt>
                <c:pt idx="3622">
                  <c:v>3.3345</c:v>
                </c:pt>
                <c:pt idx="3623">
                  <c:v>3.3143</c:v>
                </c:pt>
                <c:pt idx="3624">
                  <c:v>3.305</c:v>
                </c:pt>
                <c:pt idx="3625">
                  <c:v>3.285</c:v>
                </c:pt>
                <c:pt idx="3626">
                  <c:v>3.2722</c:v>
                </c:pt>
                <c:pt idx="3627">
                  <c:v>3.2596</c:v>
                </c:pt>
                <c:pt idx="3628">
                  <c:v>3.2644</c:v>
                </c:pt>
                <c:pt idx="3629">
                  <c:v>3.2817</c:v>
                </c:pt>
                <c:pt idx="3630">
                  <c:v>3.3161</c:v>
                </c:pt>
                <c:pt idx="3631">
                  <c:v>3.3644</c:v>
                </c:pt>
                <c:pt idx="3632">
                  <c:v>3.4169</c:v>
                </c:pt>
                <c:pt idx="3633">
                  <c:v>3.4672</c:v>
                </c:pt>
                <c:pt idx="3634">
                  <c:v>3.5343</c:v>
                </c:pt>
                <c:pt idx="3635">
                  <c:v>3.5992</c:v>
                </c:pt>
                <c:pt idx="3636">
                  <c:v>3.6588</c:v>
                </c:pt>
                <c:pt idx="3637">
                  <c:v>3.7378</c:v>
                </c:pt>
                <c:pt idx="3638">
                  <c:v>3.8179</c:v>
                </c:pt>
                <c:pt idx="3639">
                  <c:v>3.9024</c:v>
                </c:pt>
                <c:pt idx="3640">
                  <c:v>3.9866</c:v>
                </c:pt>
                <c:pt idx="3641">
                  <c:v>4.0718</c:v>
                </c:pt>
                <c:pt idx="3642">
                  <c:v>4.1487</c:v>
                </c:pt>
                <c:pt idx="3643">
                  <c:v>4.1906</c:v>
                </c:pt>
                <c:pt idx="3644">
                  <c:v>4.2382</c:v>
                </c:pt>
                <c:pt idx="3645">
                  <c:v>4.2782</c:v>
                </c:pt>
                <c:pt idx="3646">
                  <c:v>4.350899999999999</c:v>
                </c:pt>
                <c:pt idx="3647">
                  <c:v>4.4385</c:v>
                </c:pt>
                <c:pt idx="3648">
                  <c:v>4.5315</c:v>
                </c:pt>
                <c:pt idx="3649">
                  <c:v>4.635499999999999</c:v>
                </c:pt>
                <c:pt idx="3650">
                  <c:v>4.7424</c:v>
                </c:pt>
                <c:pt idx="3651">
                  <c:v>4.8357</c:v>
                </c:pt>
                <c:pt idx="3652">
                  <c:v>4.9239</c:v>
                </c:pt>
                <c:pt idx="3653">
                  <c:v>5.004</c:v>
                </c:pt>
                <c:pt idx="3654">
                  <c:v>5.108899999999999</c:v>
                </c:pt>
                <c:pt idx="3655">
                  <c:v>5.2246</c:v>
                </c:pt>
                <c:pt idx="3656">
                  <c:v>5.365899999999999</c:v>
                </c:pt>
                <c:pt idx="3657">
                  <c:v>5.4807</c:v>
                </c:pt>
                <c:pt idx="3658">
                  <c:v>5.5837</c:v>
                </c:pt>
                <c:pt idx="3659">
                  <c:v>5.681199999999999</c:v>
                </c:pt>
                <c:pt idx="3660">
                  <c:v>5.7793</c:v>
                </c:pt>
                <c:pt idx="3661">
                  <c:v>5.8721</c:v>
                </c:pt>
                <c:pt idx="3662">
                  <c:v>5.9619</c:v>
                </c:pt>
                <c:pt idx="3663">
                  <c:v>6.0367</c:v>
                </c:pt>
                <c:pt idx="3664">
                  <c:v>6.0722</c:v>
                </c:pt>
                <c:pt idx="3665">
                  <c:v>6.0813</c:v>
                </c:pt>
                <c:pt idx="3666">
                  <c:v>6.0428</c:v>
                </c:pt>
                <c:pt idx="3667">
                  <c:v>5.9468</c:v>
                </c:pt>
                <c:pt idx="3668">
                  <c:v>5.8053</c:v>
                </c:pt>
                <c:pt idx="3669">
                  <c:v>5.6206</c:v>
                </c:pt>
                <c:pt idx="3670">
                  <c:v>5.447</c:v>
                </c:pt>
                <c:pt idx="3671">
                  <c:v>5.2619</c:v>
                </c:pt>
                <c:pt idx="3672">
                  <c:v>5.104399999999999</c:v>
                </c:pt>
                <c:pt idx="3673">
                  <c:v>4.9735</c:v>
                </c:pt>
                <c:pt idx="3674">
                  <c:v>4.8667</c:v>
                </c:pt>
                <c:pt idx="3675">
                  <c:v>4.767099999999999</c:v>
                </c:pt>
                <c:pt idx="3676">
                  <c:v>4.687699999999999</c:v>
                </c:pt>
                <c:pt idx="3677">
                  <c:v>4.6183</c:v>
                </c:pt>
                <c:pt idx="3678">
                  <c:v>4.557799999999999</c:v>
                </c:pt>
                <c:pt idx="3679">
                  <c:v>4.510899999999999</c:v>
                </c:pt>
                <c:pt idx="3680">
                  <c:v>4.4611</c:v>
                </c:pt>
                <c:pt idx="3681">
                  <c:v>4.4198</c:v>
                </c:pt>
                <c:pt idx="3682">
                  <c:v>4.364399999999999</c:v>
                </c:pt>
                <c:pt idx="3683">
                  <c:v>4.3046</c:v>
                </c:pt>
                <c:pt idx="3684">
                  <c:v>4.2358</c:v>
                </c:pt>
                <c:pt idx="3685">
                  <c:v>4.1793</c:v>
                </c:pt>
                <c:pt idx="3686">
                  <c:v>4.128099999999999</c:v>
                </c:pt>
                <c:pt idx="3687">
                  <c:v>4.0919</c:v>
                </c:pt>
                <c:pt idx="3688">
                  <c:v>4.0784</c:v>
                </c:pt>
                <c:pt idx="3689">
                  <c:v>4.0801</c:v>
                </c:pt>
                <c:pt idx="3690">
                  <c:v>4.074</c:v>
                </c:pt>
                <c:pt idx="3691">
                  <c:v>4.064699999999999</c:v>
                </c:pt>
                <c:pt idx="3692">
                  <c:v>4.0296</c:v>
                </c:pt>
                <c:pt idx="3693">
                  <c:v>3.9589</c:v>
                </c:pt>
                <c:pt idx="3694">
                  <c:v>3.8876</c:v>
                </c:pt>
                <c:pt idx="3695">
                  <c:v>3.811199999999999</c:v>
                </c:pt>
                <c:pt idx="3696">
                  <c:v>3.7397</c:v>
                </c:pt>
                <c:pt idx="3697">
                  <c:v>3.674</c:v>
                </c:pt>
                <c:pt idx="3698">
                  <c:v>3.6295</c:v>
                </c:pt>
                <c:pt idx="3699">
                  <c:v>3.5904</c:v>
                </c:pt>
                <c:pt idx="3700">
                  <c:v>3.5672</c:v>
                </c:pt>
                <c:pt idx="3701">
                  <c:v>3.5598</c:v>
                </c:pt>
                <c:pt idx="3702">
                  <c:v>3.5725</c:v>
                </c:pt>
                <c:pt idx="3703">
                  <c:v>3.6151</c:v>
                </c:pt>
                <c:pt idx="3704">
                  <c:v>3.6805</c:v>
                </c:pt>
                <c:pt idx="3705">
                  <c:v>3.7564</c:v>
                </c:pt>
                <c:pt idx="3706">
                  <c:v>3.8265</c:v>
                </c:pt>
                <c:pt idx="3707">
                  <c:v>3.8939</c:v>
                </c:pt>
                <c:pt idx="3708">
                  <c:v>3.951</c:v>
                </c:pt>
                <c:pt idx="3709">
                  <c:v>3.9826</c:v>
                </c:pt>
                <c:pt idx="3710">
                  <c:v>3.9888</c:v>
                </c:pt>
                <c:pt idx="3711">
                  <c:v>3.9676</c:v>
                </c:pt>
                <c:pt idx="3712">
                  <c:v>3.9502</c:v>
                </c:pt>
                <c:pt idx="3713">
                  <c:v>3.9331</c:v>
                </c:pt>
                <c:pt idx="3714">
                  <c:v>3.9239</c:v>
                </c:pt>
                <c:pt idx="3715">
                  <c:v>3.9299</c:v>
                </c:pt>
                <c:pt idx="3716">
                  <c:v>3.9492</c:v>
                </c:pt>
                <c:pt idx="3717">
                  <c:v>3.9867</c:v>
                </c:pt>
                <c:pt idx="3718">
                  <c:v>4.0499</c:v>
                </c:pt>
                <c:pt idx="3719">
                  <c:v>4.137499999999999</c:v>
                </c:pt>
                <c:pt idx="3720">
                  <c:v>4.259</c:v>
                </c:pt>
                <c:pt idx="3721">
                  <c:v>4.4356</c:v>
                </c:pt>
                <c:pt idx="3722">
                  <c:v>4.634499999999999</c:v>
                </c:pt>
                <c:pt idx="3723">
                  <c:v>4.8476</c:v>
                </c:pt>
                <c:pt idx="3724">
                  <c:v>5.0262</c:v>
                </c:pt>
                <c:pt idx="3725">
                  <c:v>5.162299999999999</c:v>
                </c:pt>
                <c:pt idx="3726">
                  <c:v>5.2495</c:v>
                </c:pt>
                <c:pt idx="3727">
                  <c:v>5.278</c:v>
                </c:pt>
                <c:pt idx="3728">
                  <c:v>5.2786</c:v>
                </c:pt>
                <c:pt idx="3729">
                  <c:v>5.2379</c:v>
                </c:pt>
                <c:pt idx="3730">
                  <c:v>5.196899999999999</c:v>
                </c:pt>
                <c:pt idx="3731">
                  <c:v>5.158799999999999</c:v>
                </c:pt>
                <c:pt idx="3732">
                  <c:v>5.124099999999999</c:v>
                </c:pt>
                <c:pt idx="3733">
                  <c:v>5.104299999999999</c:v>
                </c:pt>
                <c:pt idx="3734">
                  <c:v>5.123499999999999</c:v>
                </c:pt>
                <c:pt idx="3735">
                  <c:v>5.1876</c:v>
                </c:pt>
                <c:pt idx="3736">
                  <c:v>5.307099999999999</c:v>
                </c:pt>
                <c:pt idx="3737">
                  <c:v>5.4783</c:v>
                </c:pt>
                <c:pt idx="3738">
                  <c:v>5.744</c:v>
                </c:pt>
                <c:pt idx="3739">
                  <c:v>6.0719</c:v>
                </c:pt>
                <c:pt idx="3740">
                  <c:v>6.459</c:v>
                </c:pt>
                <c:pt idx="3741">
                  <c:v>6.8523</c:v>
                </c:pt>
                <c:pt idx="3742">
                  <c:v>7.2161</c:v>
                </c:pt>
                <c:pt idx="3743">
                  <c:v>7.5193</c:v>
                </c:pt>
                <c:pt idx="3744">
                  <c:v>7.7523</c:v>
                </c:pt>
                <c:pt idx="3745">
                  <c:v>7.893</c:v>
                </c:pt>
                <c:pt idx="3746">
                  <c:v>7.9289</c:v>
                </c:pt>
                <c:pt idx="3747">
                  <c:v>7.863399999999999</c:v>
                </c:pt>
                <c:pt idx="3748">
                  <c:v>7.677499999999999</c:v>
                </c:pt>
                <c:pt idx="3749">
                  <c:v>7.4103</c:v>
                </c:pt>
                <c:pt idx="3750">
                  <c:v>7.0846</c:v>
                </c:pt>
                <c:pt idx="3751">
                  <c:v>6.7411</c:v>
                </c:pt>
                <c:pt idx="3752">
                  <c:v>6.4098</c:v>
                </c:pt>
                <c:pt idx="3753">
                  <c:v>6.1566</c:v>
                </c:pt>
                <c:pt idx="3754">
                  <c:v>5.969</c:v>
                </c:pt>
                <c:pt idx="3755">
                  <c:v>5.8565</c:v>
                </c:pt>
                <c:pt idx="3756">
                  <c:v>5.827499999999999</c:v>
                </c:pt>
                <c:pt idx="3757">
                  <c:v>5.8917</c:v>
                </c:pt>
                <c:pt idx="3758">
                  <c:v>6.056999999999999</c:v>
                </c:pt>
                <c:pt idx="3759">
                  <c:v>6.3004</c:v>
                </c:pt>
                <c:pt idx="3760">
                  <c:v>6.6724</c:v>
                </c:pt>
                <c:pt idx="3761">
                  <c:v>7.2055</c:v>
                </c:pt>
                <c:pt idx="3762">
                  <c:v>7.863099999999999</c:v>
                </c:pt>
                <c:pt idx="3763">
                  <c:v>8.6136</c:v>
                </c:pt>
                <c:pt idx="3764">
                  <c:v>9.4469</c:v>
                </c:pt>
                <c:pt idx="3765">
                  <c:v>10.3357</c:v>
                </c:pt>
                <c:pt idx="3766">
                  <c:v>11.2292</c:v>
                </c:pt>
                <c:pt idx="3767">
                  <c:v>12.0668</c:v>
                </c:pt>
                <c:pt idx="3768">
                  <c:v>12.7312</c:v>
                </c:pt>
                <c:pt idx="3769">
                  <c:v>13.3108</c:v>
                </c:pt>
                <c:pt idx="3770">
                  <c:v>13.7243</c:v>
                </c:pt>
                <c:pt idx="3771">
                  <c:v>13.9808</c:v>
                </c:pt>
                <c:pt idx="3772">
                  <c:v>14.0153</c:v>
                </c:pt>
                <c:pt idx="3773">
                  <c:v>13.859</c:v>
                </c:pt>
                <c:pt idx="3774">
                  <c:v>13.5155</c:v>
                </c:pt>
                <c:pt idx="3775">
                  <c:v>12.9543</c:v>
                </c:pt>
                <c:pt idx="3776">
                  <c:v>12.1972</c:v>
                </c:pt>
                <c:pt idx="3777">
                  <c:v>11.2477</c:v>
                </c:pt>
                <c:pt idx="3778">
                  <c:v>10.1819</c:v>
                </c:pt>
                <c:pt idx="3779">
                  <c:v>9.1198</c:v>
                </c:pt>
                <c:pt idx="3780">
                  <c:v>8.1275</c:v>
                </c:pt>
                <c:pt idx="3781">
                  <c:v>7.192299999999999</c:v>
                </c:pt>
                <c:pt idx="3782">
                  <c:v>6.3213</c:v>
                </c:pt>
                <c:pt idx="3783">
                  <c:v>5.607299999999999</c:v>
                </c:pt>
                <c:pt idx="3784">
                  <c:v>4.9937</c:v>
                </c:pt>
                <c:pt idx="3785">
                  <c:v>4.5005</c:v>
                </c:pt>
                <c:pt idx="3786">
                  <c:v>4.129099999999999</c:v>
                </c:pt>
                <c:pt idx="3787">
                  <c:v>3.8413</c:v>
                </c:pt>
                <c:pt idx="3788">
                  <c:v>3.6058</c:v>
                </c:pt>
                <c:pt idx="3789">
                  <c:v>3.4274</c:v>
                </c:pt>
                <c:pt idx="3790">
                  <c:v>3.2848</c:v>
                </c:pt>
                <c:pt idx="3791">
                  <c:v>3.1743</c:v>
                </c:pt>
                <c:pt idx="3792">
                  <c:v>3.092</c:v>
                </c:pt>
                <c:pt idx="3793">
                  <c:v>3.008</c:v>
                </c:pt>
                <c:pt idx="3794">
                  <c:v>2.9274</c:v>
                </c:pt>
                <c:pt idx="3795">
                  <c:v>2.8532</c:v>
                </c:pt>
                <c:pt idx="3796">
                  <c:v>2.8089</c:v>
                </c:pt>
                <c:pt idx="3797">
                  <c:v>2.7706</c:v>
                </c:pt>
                <c:pt idx="3798">
                  <c:v>2.743</c:v>
                </c:pt>
                <c:pt idx="3799">
                  <c:v>2.7152</c:v>
                </c:pt>
                <c:pt idx="3800">
                  <c:v>2.6946</c:v>
                </c:pt>
                <c:pt idx="3801">
                  <c:v>2.6546</c:v>
                </c:pt>
                <c:pt idx="3802">
                  <c:v>2.6246</c:v>
                </c:pt>
                <c:pt idx="3803">
                  <c:v>2.6036</c:v>
                </c:pt>
                <c:pt idx="3804">
                  <c:v>2.5916</c:v>
                </c:pt>
                <c:pt idx="3805">
                  <c:v>2.5901</c:v>
                </c:pt>
                <c:pt idx="3806">
                  <c:v>2.5901</c:v>
                </c:pt>
                <c:pt idx="3807">
                  <c:v>2.6003</c:v>
                </c:pt>
                <c:pt idx="3808">
                  <c:v>2.6047</c:v>
                </c:pt>
                <c:pt idx="3809">
                  <c:v>2.5965</c:v>
                </c:pt>
                <c:pt idx="3810">
                  <c:v>2.5816</c:v>
                </c:pt>
                <c:pt idx="3811">
                  <c:v>2.5686</c:v>
                </c:pt>
                <c:pt idx="3812">
                  <c:v>2.5679</c:v>
                </c:pt>
                <c:pt idx="3813">
                  <c:v>2.5708</c:v>
                </c:pt>
                <c:pt idx="3814">
                  <c:v>2.583</c:v>
                </c:pt>
                <c:pt idx="3815">
                  <c:v>2.602</c:v>
                </c:pt>
                <c:pt idx="3816">
                  <c:v>2.6186</c:v>
                </c:pt>
                <c:pt idx="3817">
                  <c:v>2.6245</c:v>
                </c:pt>
                <c:pt idx="3818">
                  <c:v>2.6301</c:v>
                </c:pt>
                <c:pt idx="3819">
                  <c:v>2.6474</c:v>
                </c:pt>
                <c:pt idx="3820">
                  <c:v>2.6816</c:v>
                </c:pt>
                <c:pt idx="3821">
                  <c:v>2.7345</c:v>
                </c:pt>
                <c:pt idx="3822">
                  <c:v>2.8313</c:v>
                </c:pt>
                <c:pt idx="3823">
                  <c:v>2.9475</c:v>
                </c:pt>
                <c:pt idx="3824">
                  <c:v>3.0851</c:v>
                </c:pt>
                <c:pt idx="3825">
                  <c:v>3.2503</c:v>
                </c:pt>
                <c:pt idx="3826">
                  <c:v>3.4572</c:v>
                </c:pt>
                <c:pt idx="3827">
                  <c:v>3.6962</c:v>
                </c:pt>
                <c:pt idx="3828">
                  <c:v>3.924</c:v>
                </c:pt>
                <c:pt idx="3829">
                  <c:v>4.18</c:v>
                </c:pt>
                <c:pt idx="3830">
                  <c:v>4.4775</c:v>
                </c:pt>
                <c:pt idx="3831">
                  <c:v>4.7905</c:v>
                </c:pt>
                <c:pt idx="3832">
                  <c:v>5.0818</c:v>
                </c:pt>
                <c:pt idx="3833">
                  <c:v>5.382499999999999</c:v>
                </c:pt>
                <c:pt idx="3834">
                  <c:v>5.669899999999999</c:v>
                </c:pt>
                <c:pt idx="3835">
                  <c:v>5.9424</c:v>
                </c:pt>
                <c:pt idx="3836">
                  <c:v>6.2207</c:v>
                </c:pt>
                <c:pt idx="3837">
                  <c:v>6.4774</c:v>
                </c:pt>
                <c:pt idx="3838">
                  <c:v>6.7055</c:v>
                </c:pt>
                <c:pt idx="3839">
                  <c:v>6.9033</c:v>
                </c:pt>
                <c:pt idx="3840">
                  <c:v>7.0869</c:v>
                </c:pt>
                <c:pt idx="3841">
                  <c:v>7.2627</c:v>
                </c:pt>
                <c:pt idx="3842">
                  <c:v>7.3806</c:v>
                </c:pt>
                <c:pt idx="3843">
                  <c:v>7.4639</c:v>
                </c:pt>
                <c:pt idx="3844">
                  <c:v>7.4831</c:v>
                </c:pt>
                <c:pt idx="3845">
                  <c:v>7.4944</c:v>
                </c:pt>
                <c:pt idx="3846">
                  <c:v>7.4927</c:v>
                </c:pt>
                <c:pt idx="3847">
                  <c:v>7.4708</c:v>
                </c:pt>
                <c:pt idx="3848">
                  <c:v>7.4342</c:v>
                </c:pt>
                <c:pt idx="3849">
                  <c:v>7.3827</c:v>
                </c:pt>
                <c:pt idx="3850">
                  <c:v>7.3061</c:v>
                </c:pt>
                <c:pt idx="3851">
                  <c:v>7.2207</c:v>
                </c:pt>
                <c:pt idx="3852">
                  <c:v>7.122599999999999</c:v>
                </c:pt>
                <c:pt idx="3853">
                  <c:v>7.0351</c:v>
                </c:pt>
                <c:pt idx="3854">
                  <c:v>6.9587</c:v>
                </c:pt>
                <c:pt idx="3855">
                  <c:v>6.9042</c:v>
                </c:pt>
                <c:pt idx="3856">
                  <c:v>6.8597</c:v>
                </c:pt>
                <c:pt idx="3857">
                  <c:v>6.8063</c:v>
                </c:pt>
                <c:pt idx="3858">
                  <c:v>6.746</c:v>
                </c:pt>
                <c:pt idx="3859">
                  <c:v>6.684499999999999</c:v>
                </c:pt>
                <c:pt idx="3860">
                  <c:v>6.6015</c:v>
                </c:pt>
                <c:pt idx="3861">
                  <c:v>6.5098</c:v>
                </c:pt>
                <c:pt idx="3862">
                  <c:v>6.4201</c:v>
                </c:pt>
                <c:pt idx="3863">
                  <c:v>6.3405</c:v>
                </c:pt>
                <c:pt idx="3864">
                  <c:v>6.2553</c:v>
                </c:pt>
                <c:pt idx="3865">
                  <c:v>6.1567</c:v>
                </c:pt>
                <c:pt idx="3866">
                  <c:v>6.024999999999999</c:v>
                </c:pt>
                <c:pt idx="3867">
                  <c:v>5.8781</c:v>
                </c:pt>
                <c:pt idx="3868">
                  <c:v>5.7216</c:v>
                </c:pt>
                <c:pt idx="3869">
                  <c:v>5.5588</c:v>
                </c:pt>
                <c:pt idx="3870">
                  <c:v>5.4015</c:v>
                </c:pt>
                <c:pt idx="3871">
                  <c:v>5.226</c:v>
                </c:pt>
                <c:pt idx="3872">
                  <c:v>5.0519</c:v>
                </c:pt>
                <c:pt idx="3873">
                  <c:v>4.8686</c:v>
                </c:pt>
                <c:pt idx="3874">
                  <c:v>4.6704</c:v>
                </c:pt>
                <c:pt idx="3875">
                  <c:v>4.4936</c:v>
                </c:pt>
                <c:pt idx="3876">
                  <c:v>4.2959</c:v>
                </c:pt>
                <c:pt idx="3877">
                  <c:v>4.122299999999999</c:v>
                </c:pt>
                <c:pt idx="3878">
                  <c:v>3.9638</c:v>
                </c:pt>
                <c:pt idx="3879">
                  <c:v>3.8304</c:v>
                </c:pt>
                <c:pt idx="3880">
                  <c:v>3.7105</c:v>
                </c:pt>
                <c:pt idx="3881">
                  <c:v>3.6021</c:v>
                </c:pt>
                <c:pt idx="3882">
                  <c:v>3.5278</c:v>
                </c:pt>
                <c:pt idx="3883">
                  <c:v>3.4538</c:v>
                </c:pt>
                <c:pt idx="3884">
                  <c:v>3.3852</c:v>
                </c:pt>
                <c:pt idx="3885">
                  <c:v>3.3363</c:v>
                </c:pt>
                <c:pt idx="3886">
                  <c:v>3.2831</c:v>
                </c:pt>
                <c:pt idx="3887">
                  <c:v>3.2564</c:v>
                </c:pt>
                <c:pt idx="3888">
                  <c:v>3.2515</c:v>
                </c:pt>
                <c:pt idx="3889">
                  <c:v>3.2549</c:v>
                </c:pt>
                <c:pt idx="3890">
                  <c:v>3.2756</c:v>
                </c:pt>
                <c:pt idx="3891">
                  <c:v>3.2817</c:v>
                </c:pt>
                <c:pt idx="3892">
                  <c:v>3.3015</c:v>
                </c:pt>
                <c:pt idx="3893">
                  <c:v>3.301</c:v>
                </c:pt>
                <c:pt idx="3894">
                  <c:v>3.3195</c:v>
                </c:pt>
                <c:pt idx="3895">
                  <c:v>3.3342</c:v>
                </c:pt>
                <c:pt idx="3896">
                  <c:v>3.3695</c:v>
                </c:pt>
                <c:pt idx="3897">
                  <c:v>3.4003</c:v>
                </c:pt>
                <c:pt idx="3898">
                  <c:v>3.4464</c:v>
                </c:pt>
                <c:pt idx="3899">
                  <c:v>3.4874</c:v>
                </c:pt>
                <c:pt idx="3900">
                  <c:v>3.5338</c:v>
                </c:pt>
                <c:pt idx="3901">
                  <c:v>3.5734</c:v>
                </c:pt>
                <c:pt idx="3902">
                  <c:v>3.6105</c:v>
                </c:pt>
                <c:pt idx="3903">
                  <c:v>3.6491</c:v>
                </c:pt>
                <c:pt idx="3904">
                  <c:v>3.6935</c:v>
                </c:pt>
                <c:pt idx="3905">
                  <c:v>3.734</c:v>
                </c:pt>
                <c:pt idx="3906">
                  <c:v>3.786</c:v>
                </c:pt>
                <c:pt idx="3907">
                  <c:v>3.8412</c:v>
                </c:pt>
                <c:pt idx="3908">
                  <c:v>3.8803</c:v>
                </c:pt>
                <c:pt idx="3909">
                  <c:v>3.9137</c:v>
                </c:pt>
                <c:pt idx="3910">
                  <c:v>3.9606</c:v>
                </c:pt>
                <c:pt idx="3911">
                  <c:v>4.027699999999999</c:v>
                </c:pt>
                <c:pt idx="3912">
                  <c:v>4.0946</c:v>
                </c:pt>
                <c:pt idx="3913">
                  <c:v>4.2055</c:v>
                </c:pt>
                <c:pt idx="3914">
                  <c:v>4.3495</c:v>
                </c:pt>
                <c:pt idx="3915">
                  <c:v>4.5111</c:v>
                </c:pt>
                <c:pt idx="3916">
                  <c:v>4.645899999999999</c:v>
                </c:pt>
                <c:pt idx="3917">
                  <c:v>4.7663</c:v>
                </c:pt>
                <c:pt idx="3918">
                  <c:v>4.8862</c:v>
                </c:pt>
                <c:pt idx="3919">
                  <c:v>4.9819</c:v>
                </c:pt>
                <c:pt idx="3920">
                  <c:v>5.055</c:v>
                </c:pt>
                <c:pt idx="3921">
                  <c:v>5.124299999999999</c:v>
                </c:pt>
                <c:pt idx="3922">
                  <c:v>5.1786</c:v>
                </c:pt>
                <c:pt idx="3923">
                  <c:v>5.2299</c:v>
                </c:pt>
                <c:pt idx="3924">
                  <c:v>5.2568</c:v>
                </c:pt>
                <c:pt idx="3925">
                  <c:v>5.2585</c:v>
                </c:pt>
                <c:pt idx="3926">
                  <c:v>5.2456</c:v>
                </c:pt>
                <c:pt idx="3927">
                  <c:v>5.2118</c:v>
                </c:pt>
                <c:pt idx="3928">
                  <c:v>5.1686</c:v>
                </c:pt>
                <c:pt idx="3929">
                  <c:v>5.1107</c:v>
                </c:pt>
                <c:pt idx="3930">
                  <c:v>5.0517</c:v>
                </c:pt>
                <c:pt idx="3931">
                  <c:v>4.9665</c:v>
                </c:pt>
                <c:pt idx="3932">
                  <c:v>4.861099999999999</c:v>
                </c:pt>
                <c:pt idx="3933">
                  <c:v>4.7464</c:v>
                </c:pt>
                <c:pt idx="3934">
                  <c:v>4.619</c:v>
                </c:pt>
                <c:pt idx="3935">
                  <c:v>4.4854</c:v>
                </c:pt>
                <c:pt idx="3936">
                  <c:v>4.3704</c:v>
                </c:pt>
                <c:pt idx="3937">
                  <c:v>4.27</c:v>
                </c:pt>
                <c:pt idx="3938">
                  <c:v>4.2033</c:v>
                </c:pt>
                <c:pt idx="3939">
                  <c:v>4.162199999999999</c:v>
                </c:pt>
                <c:pt idx="3940">
                  <c:v>4.1351</c:v>
                </c:pt>
                <c:pt idx="3941">
                  <c:v>4.127899999999999</c:v>
                </c:pt>
                <c:pt idx="3942">
                  <c:v>4.1343</c:v>
                </c:pt>
                <c:pt idx="3943">
                  <c:v>4.125499999999999</c:v>
                </c:pt>
                <c:pt idx="3944">
                  <c:v>4.125699999999999</c:v>
                </c:pt>
                <c:pt idx="3945">
                  <c:v>4.119899999999999</c:v>
                </c:pt>
                <c:pt idx="3946">
                  <c:v>4.116999999999999</c:v>
                </c:pt>
                <c:pt idx="3947">
                  <c:v>4.104499999999999</c:v>
                </c:pt>
                <c:pt idx="3948">
                  <c:v>4.0952</c:v>
                </c:pt>
                <c:pt idx="3949">
                  <c:v>4.0528</c:v>
                </c:pt>
                <c:pt idx="3950">
                  <c:v>3.9845</c:v>
                </c:pt>
                <c:pt idx="3951">
                  <c:v>3.891799999999999</c:v>
                </c:pt>
                <c:pt idx="3952">
                  <c:v>3.7932</c:v>
                </c:pt>
                <c:pt idx="3953">
                  <c:v>3.7065</c:v>
                </c:pt>
                <c:pt idx="3954">
                  <c:v>3.6123</c:v>
                </c:pt>
                <c:pt idx="3955">
                  <c:v>3.5711</c:v>
                </c:pt>
                <c:pt idx="3956">
                  <c:v>3.5496</c:v>
                </c:pt>
                <c:pt idx="3957">
                  <c:v>3.5415</c:v>
                </c:pt>
                <c:pt idx="3958">
                  <c:v>3.5447</c:v>
                </c:pt>
                <c:pt idx="3959">
                  <c:v>3.5525</c:v>
                </c:pt>
                <c:pt idx="3960">
                  <c:v>3.5656</c:v>
                </c:pt>
                <c:pt idx="3961">
                  <c:v>3.5825</c:v>
                </c:pt>
                <c:pt idx="3962">
                  <c:v>3.6183</c:v>
                </c:pt>
                <c:pt idx="3963">
                  <c:v>3.6496</c:v>
                </c:pt>
                <c:pt idx="3964">
                  <c:v>3.6981</c:v>
                </c:pt>
                <c:pt idx="3965">
                  <c:v>3.7143</c:v>
                </c:pt>
                <c:pt idx="3966">
                  <c:v>3.7316</c:v>
                </c:pt>
                <c:pt idx="3967">
                  <c:v>3.7329</c:v>
                </c:pt>
                <c:pt idx="3968">
                  <c:v>3.7027</c:v>
                </c:pt>
                <c:pt idx="3969">
                  <c:v>3.6746</c:v>
                </c:pt>
                <c:pt idx="3970">
                  <c:v>3.6463</c:v>
                </c:pt>
                <c:pt idx="3971">
                  <c:v>3.6311</c:v>
                </c:pt>
                <c:pt idx="3972">
                  <c:v>3.6311</c:v>
                </c:pt>
                <c:pt idx="3973">
                  <c:v>3.6547</c:v>
                </c:pt>
                <c:pt idx="3974">
                  <c:v>3.6879</c:v>
                </c:pt>
                <c:pt idx="3975">
                  <c:v>3.7265</c:v>
                </c:pt>
                <c:pt idx="3976">
                  <c:v>3.776</c:v>
                </c:pt>
                <c:pt idx="3977">
                  <c:v>3.8334</c:v>
                </c:pt>
                <c:pt idx="3978">
                  <c:v>3.9185</c:v>
                </c:pt>
                <c:pt idx="3979">
                  <c:v>4.03</c:v>
                </c:pt>
                <c:pt idx="3980">
                  <c:v>4.158099999999999</c:v>
                </c:pt>
                <c:pt idx="3981">
                  <c:v>4.2853</c:v>
                </c:pt>
                <c:pt idx="3982">
                  <c:v>4.4103</c:v>
                </c:pt>
                <c:pt idx="3983">
                  <c:v>4.527499999999999</c:v>
                </c:pt>
                <c:pt idx="3984">
                  <c:v>4.621799999999999</c:v>
                </c:pt>
                <c:pt idx="3985">
                  <c:v>4.6922</c:v>
                </c:pt>
                <c:pt idx="3986">
                  <c:v>4.714099999999999</c:v>
                </c:pt>
                <c:pt idx="3987">
                  <c:v>4.7394</c:v>
                </c:pt>
                <c:pt idx="3988">
                  <c:v>4.7427</c:v>
                </c:pt>
                <c:pt idx="3989">
                  <c:v>4.7436</c:v>
                </c:pt>
                <c:pt idx="3990">
                  <c:v>4.7468</c:v>
                </c:pt>
                <c:pt idx="3991">
                  <c:v>4.7524</c:v>
                </c:pt>
                <c:pt idx="3992">
                  <c:v>4.7585</c:v>
                </c:pt>
                <c:pt idx="3993">
                  <c:v>4.7883</c:v>
                </c:pt>
                <c:pt idx="3994">
                  <c:v>4.846</c:v>
                </c:pt>
                <c:pt idx="3995">
                  <c:v>4.9412</c:v>
                </c:pt>
                <c:pt idx="3996">
                  <c:v>5.087</c:v>
                </c:pt>
                <c:pt idx="3997">
                  <c:v>5.317099999999999</c:v>
                </c:pt>
                <c:pt idx="3998">
                  <c:v>5.5668</c:v>
                </c:pt>
                <c:pt idx="3999">
                  <c:v>5.887899999999999</c:v>
                </c:pt>
                <c:pt idx="4000">
                  <c:v>6.233</c:v>
                </c:pt>
                <c:pt idx="4001">
                  <c:v>6.5838</c:v>
                </c:pt>
                <c:pt idx="4002">
                  <c:v>6.9067</c:v>
                </c:pt>
                <c:pt idx="4003">
                  <c:v>7.212899999999999</c:v>
                </c:pt>
                <c:pt idx="4004">
                  <c:v>7.4669</c:v>
                </c:pt>
                <c:pt idx="4005">
                  <c:v>7.654799999999999</c:v>
                </c:pt>
                <c:pt idx="4006">
                  <c:v>7.7736</c:v>
                </c:pt>
                <c:pt idx="4007">
                  <c:v>7.8066</c:v>
                </c:pt>
                <c:pt idx="4008">
                  <c:v>7.7825</c:v>
                </c:pt>
                <c:pt idx="4009">
                  <c:v>7.665799999999999</c:v>
                </c:pt>
                <c:pt idx="4010">
                  <c:v>7.4756</c:v>
                </c:pt>
                <c:pt idx="4011">
                  <c:v>7.253</c:v>
                </c:pt>
                <c:pt idx="4012">
                  <c:v>7.0057</c:v>
                </c:pt>
                <c:pt idx="4013">
                  <c:v>6.7823</c:v>
                </c:pt>
                <c:pt idx="4014">
                  <c:v>6.5898</c:v>
                </c:pt>
                <c:pt idx="4015">
                  <c:v>6.4255</c:v>
                </c:pt>
                <c:pt idx="4016">
                  <c:v>6.2909</c:v>
                </c:pt>
                <c:pt idx="4017">
                  <c:v>6.197499999999999</c:v>
                </c:pt>
                <c:pt idx="4018">
                  <c:v>6.163899999999999</c:v>
                </c:pt>
                <c:pt idx="4019">
                  <c:v>6.193999999999999</c:v>
                </c:pt>
                <c:pt idx="4020">
                  <c:v>6.2952</c:v>
                </c:pt>
                <c:pt idx="4021">
                  <c:v>6.4907</c:v>
                </c:pt>
                <c:pt idx="4022">
                  <c:v>6.7959</c:v>
                </c:pt>
                <c:pt idx="4023">
                  <c:v>7.2496</c:v>
                </c:pt>
                <c:pt idx="4024">
                  <c:v>7.8053</c:v>
                </c:pt>
                <c:pt idx="4025">
                  <c:v>8.4681</c:v>
                </c:pt>
                <c:pt idx="4026">
                  <c:v>9.222</c:v>
                </c:pt>
                <c:pt idx="4027">
                  <c:v>10.018</c:v>
                </c:pt>
                <c:pt idx="4028">
                  <c:v>10.8607</c:v>
                </c:pt>
                <c:pt idx="4029">
                  <c:v>11.7281</c:v>
                </c:pt>
                <c:pt idx="4030">
                  <c:v>12.4654</c:v>
                </c:pt>
                <c:pt idx="4031">
                  <c:v>13.1484</c:v>
                </c:pt>
                <c:pt idx="4032">
                  <c:v>13.6993</c:v>
                </c:pt>
                <c:pt idx="4033">
                  <c:v>14.055</c:v>
                </c:pt>
                <c:pt idx="4034">
                  <c:v>14.2162</c:v>
                </c:pt>
                <c:pt idx="4035">
                  <c:v>14.2168</c:v>
                </c:pt>
                <c:pt idx="4036">
                  <c:v>14.0446</c:v>
                </c:pt>
                <c:pt idx="4037">
                  <c:v>13.6991</c:v>
                </c:pt>
                <c:pt idx="4038">
                  <c:v>13.1666</c:v>
                </c:pt>
                <c:pt idx="4039">
                  <c:v>12.4905</c:v>
                </c:pt>
                <c:pt idx="4040">
                  <c:v>11.738</c:v>
                </c:pt>
                <c:pt idx="4041">
                  <c:v>10.8504</c:v>
                </c:pt>
                <c:pt idx="4042">
                  <c:v>10.0031</c:v>
                </c:pt>
                <c:pt idx="4043">
                  <c:v>9.1759</c:v>
                </c:pt>
                <c:pt idx="4044">
                  <c:v>8.3341</c:v>
                </c:pt>
                <c:pt idx="4045">
                  <c:v>7.5323</c:v>
                </c:pt>
                <c:pt idx="4046">
                  <c:v>6.823499999999999</c:v>
                </c:pt>
                <c:pt idx="4047">
                  <c:v>6.2246</c:v>
                </c:pt>
                <c:pt idx="4048">
                  <c:v>5.7147</c:v>
                </c:pt>
                <c:pt idx="4049">
                  <c:v>5.2831</c:v>
                </c:pt>
                <c:pt idx="4050">
                  <c:v>4.9011</c:v>
                </c:pt>
                <c:pt idx="4051">
                  <c:v>4.549</c:v>
                </c:pt>
                <c:pt idx="4052">
                  <c:v>4.2281</c:v>
                </c:pt>
                <c:pt idx="4053">
                  <c:v>3.9553</c:v>
                </c:pt>
                <c:pt idx="4054">
                  <c:v>3.7318</c:v>
                </c:pt>
                <c:pt idx="4055">
                  <c:v>3.5493</c:v>
                </c:pt>
                <c:pt idx="4056">
                  <c:v>3.3986</c:v>
                </c:pt>
                <c:pt idx="4057">
                  <c:v>3.2713</c:v>
                </c:pt>
                <c:pt idx="4058">
                  <c:v>3.1458</c:v>
                </c:pt>
                <c:pt idx="4059">
                  <c:v>3.0413</c:v>
                </c:pt>
                <c:pt idx="4060">
                  <c:v>2.9475</c:v>
                </c:pt>
                <c:pt idx="4061">
                  <c:v>2.865</c:v>
                </c:pt>
                <c:pt idx="4062">
                  <c:v>2.8024</c:v>
                </c:pt>
                <c:pt idx="4063">
                  <c:v>2.7587</c:v>
                </c:pt>
                <c:pt idx="4064">
                  <c:v>2.7271</c:v>
                </c:pt>
                <c:pt idx="4065">
                  <c:v>2.7122</c:v>
                </c:pt>
                <c:pt idx="4066">
                  <c:v>2.6898</c:v>
                </c:pt>
                <c:pt idx="4067">
                  <c:v>2.6685</c:v>
                </c:pt>
                <c:pt idx="4068">
                  <c:v>2.6426</c:v>
                </c:pt>
                <c:pt idx="4069">
                  <c:v>2.6214</c:v>
                </c:pt>
                <c:pt idx="4070">
                  <c:v>2.5999</c:v>
                </c:pt>
                <c:pt idx="4071">
                  <c:v>2.5869</c:v>
                </c:pt>
                <c:pt idx="4072">
                  <c:v>2.5996</c:v>
                </c:pt>
                <c:pt idx="4073">
                  <c:v>2.6023</c:v>
                </c:pt>
                <c:pt idx="4074">
                  <c:v>2.6189</c:v>
                </c:pt>
                <c:pt idx="4075">
                  <c:v>2.6208</c:v>
                </c:pt>
                <c:pt idx="4076">
                  <c:v>2.607</c:v>
                </c:pt>
                <c:pt idx="4077">
                  <c:v>2.604</c:v>
                </c:pt>
                <c:pt idx="4078">
                  <c:v>2.6035</c:v>
                </c:pt>
                <c:pt idx="4079">
                  <c:v>2.6113</c:v>
                </c:pt>
                <c:pt idx="4080">
                  <c:v>2.6337</c:v>
                </c:pt>
                <c:pt idx="4081">
                  <c:v>2.6689</c:v>
                </c:pt>
                <c:pt idx="4082">
                  <c:v>2.706</c:v>
                </c:pt>
                <c:pt idx="4083">
                  <c:v>2.7506</c:v>
                </c:pt>
                <c:pt idx="4084">
                  <c:v>2.7963</c:v>
                </c:pt>
                <c:pt idx="4085">
                  <c:v>2.8573</c:v>
                </c:pt>
                <c:pt idx="4086">
                  <c:v>2.9244</c:v>
                </c:pt>
                <c:pt idx="4087">
                  <c:v>3.0208</c:v>
                </c:pt>
                <c:pt idx="4088">
                  <c:v>3.1552</c:v>
                </c:pt>
                <c:pt idx="4089">
                  <c:v>3.3102</c:v>
                </c:pt>
                <c:pt idx="4090">
                  <c:v>3.496599999999999</c:v>
                </c:pt>
                <c:pt idx="4091">
                  <c:v>3.718</c:v>
                </c:pt>
                <c:pt idx="4092">
                  <c:v>3.9365</c:v>
                </c:pt>
                <c:pt idx="4093">
                  <c:v>4.1793</c:v>
                </c:pt>
                <c:pt idx="4094">
                  <c:v>4.4473</c:v>
                </c:pt>
                <c:pt idx="4095">
                  <c:v>4.7405</c:v>
                </c:pt>
                <c:pt idx="4096">
                  <c:v>5.0361</c:v>
                </c:pt>
                <c:pt idx="4097">
                  <c:v>5.313</c:v>
                </c:pt>
                <c:pt idx="4098">
                  <c:v>5.587899999999999</c:v>
                </c:pt>
                <c:pt idx="4099">
                  <c:v>5.852399999999999</c:v>
                </c:pt>
                <c:pt idx="4100">
                  <c:v>6.094899999999999</c:v>
                </c:pt>
                <c:pt idx="4101">
                  <c:v>6.2727</c:v>
                </c:pt>
                <c:pt idx="4102">
                  <c:v>6.4142</c:v>
                </c:pt>
                <c:pt idx="4103">
                  <c:v>6.5582</c:v>
                </c:pt>
                <c:pt idx="4104">
                  <c:v>6.6692</c:v>
                </c:pt>
                <c:pt idx="4105">
                  <c:v>6.761999999999999</c:v>
                </c:pt>
                <c:pt idx="4106">
                  <c:v>6.8406</c:v>
                </c:pt>
                <c:pt idx="4107">
                  <c:v>6.8805</c:v>
                </c:pt>
                <c:pt idx="4108">
                  <c:v>6.9023</c:v>
                </c:pt>
                <c:pt idx="4109">
                  <c:v>6.9043</c:v>
                </c:pt>
                <c:pt idx="4110">
                  <c:v>6.8836</c:v>
                </c:pt>
                <c:pt idx="4111">
                  <c:v>6.8412</c:v>
                </c:pt>
                <c:pt idx="4112">
                  <c:v>6.7989</c:v>
                </c:pt>
                <c:pt idx="4113">
                  <c:v>6.7496</c:v>
                </c:pt>
                <c:pt idx="4114">
                  <c:v>6.712499999999999</c:v>
                </c:pt>
                <c:pt idx="4115">
                  <c:v>6.6754</c:v>
                </c:pt>
                <c:pt idx="4116">
                  <c:v>6.6186</c:v>
                </c:pt>
                <c:pt idx="4117">
                  <c:v>6.5597</c:v>
                </c:pt>
                <c:pt idx="4118">
                  <c:v>6.4904</c:v>
                </c:pt>
                <c:pt idx="4119">
                  <c:v>6.4172</c:v>
                </c:pt>
                <c:pt idx="4120">
                  <c:v>6.3439</c:v>
                </c:pt>
                <c:pt idx="4121">
                  <c:v>6.2851</c:v>
                </c:pt>
                <c:pt idx="4122">
                  <c:v>6.2326</c:v>
                </c:pt>
                <c:pt idx="4123">
                  <c:v>6.1776</c:v>
                </c:pt>
                <c:pt idx="4124">
                  <c:v>6.128099999999999</c:v>
                </c:pt>
                <c:pt idx="4125">
                  <c:v>6.057499999999999</c:v>
                </c:pt>
                <c:pt idx="4126">
                  <c:v>5.9604</c:v>
                </c:pt>
                <c:pt idx="4127">
                  <c:v>5.850899999999999</c:v>
                </c:pt>
                <c:pt idx="4128">
                  <c:v>5.7451</c:v>
                </c:pt>
                <c:pt idx="4129">
                  <c:v>5.624299999999999</c:v>
                </c:pt>
                <c:pt idx="4130">
                  <c:v>5.5013</c:v>
                </c:pt>
                <c:pt idx="4131">
                  <c:v>5.3488</c:v>
                </c:pt>
                <c:pt idx="4132">
                  <c:v>5.1755</c:v>
                </c:pt>
                <c:pt idx="4133">
                  <c:v>5.024799999999999</c:v>
                </c:pt>
                <c:pt idx="4134">
                  <c:v>4.8308</c:v>
                </c:pt>
                <c:pt idx="4135">
                  <c:v>4.621899999999999</c:v>
                </c:pt>
                <c:pt idx="4136">
                  <c:v>4.4219</c:v>
                </c:pt>
                <c:pt idx="4137">
                  <c:v>4.2456</c:v>
                </c:pt>
                <c:pt idx="4138">
                  <c:v>4.1019</c:v>
                </c:pt>
                <c:pt idx="4139">
                  <c:v>3.9808</c:v>
                </c:pt>
                <c:pt idx="4140">
                  <c:v>3.884</c:v>
                </c:pt>
                <c:pt idx="4141">
                  <c:v>3.7978</c:v>
                </c:pt>
                <c:pt idx="4142">
                  <c:v>3.6982</c:v>
                </c:pt>
                <c:pt idx="4143">
                  <c:v>3.5787</c:v>
                </c:pt>
                <c:pt idx="4144">
                  <c:v>3.4853</c:v>
                </c:pt>
                <c:pt idx="4145">
                  <c:v>3.4086</c:v>
                </c:pt>
                <c:pt idx="4146">
                  <c:v>3.3466</c:v>
                </c:pt>
                <c:pt idx="4147">
                  <c:v>3.3077</c:v>
                </c:pt>
                <c:pt idx="4148">
                  <c:v>3.283</c:v>
                </c:pt>
                <c:pt idx="4149">
                  <c:v>3.2554</c:v>
                </c:pt>
                <c:pt idx="4150">
                  <c:v>3.232</c:v>
                </c:pt>
                <c:pt idx="4151">
                  <c:v>3.2134</c:v>
                </c:pt>
                <c:pt idx="4152">
                  <c:v>3.2012</c:v>
                </c:pt>
                <c:pt idx="4153">
                  <c:v>3.2058</c:v>
                </c:pt>
                <c:pt idx="4154">
                  <c:v>3.217</c:v>
                </c:pt>
                <c:pt idx="4155">
                  <c:v>3.2326</c:v>
                </c:pt>
                <c:pt idx="4156">
                  <c:v>3.2668</c:v>
                </c:pt>
                <c:pt idx="4157">
                  <c:v>3.2987</c:v>
                </c:pt>
                <c:pt idx="4158">
                  <c:v>3.3203</c:v>
                </c:pt>
                <c:pt idx="4159">
                  <c:v>3.3347</c:v>
                </c:pt>
                <c:pt idx="4160">
                  <c:v>3.3496</c:v>
                </c:pt>
                <c:pt idx="4161">
                  <c:v>3.351999999999999</c:v>
                </c:pt>
                <c:pt idx="4162">
                  <c:v>3.3572</c:v>
                </c:pt>
                <c:pt idx="4163">
                  <c:v>3.3832</c:v>
                </c:pt>
                <c:pt idx="4164">
                  <c:v>3.4064</c:v>
                </c:pt>
                <c:pt idx="4165">
                  <c:v>3.435999999999999</c:v>
                </c:pt>
                <c:pt idx="4166">
                  <c:v>3.4601</c:v>
                </c:pt>
                <c:pt idx="4167">
                  <c:v>3.492399999999999</c:v>
                </c:pt>
                <c:pt idx="4168">
                  <c:v>3.5219</c:v>
                </c:pt>
                <c:pt idx="4169">
                  <c:v>3.5578</c:v>
                </c:pt>
                <c:pt idx="4170">
                  <c:v>3.6051</c:v>
                </c:pt>
                <c:pt idx="4171">
                  <c:v>3.6763</c:v>
                </c:pt>
                <c:pt idx="4172">
                  <c:v>3.7357</c:v>
                </c:pt>
                <c:pt idx="4173">
                  <c:v>3.7977</c:v>
                </c:pt>
                <c:pt idx="4174">
                  <c:v>3.8697</c:v>
                </c:pt>
                <c:pt idx="4175">
                  <c:v>3.9388</c:v>
                </c:pt>
                <c:pt idx="4176">
                  <c:v>3.9984</c:v>
                </c:pt>
                <c:pt idx="4177">
                  <c:v>4.0767</c:v>
                </c:pt>
                <c:pt idx="4178">
                  <c:v>4.164799999999999</c:v>
                </c:pt>
                <c:pt idx="4179">
                  <c:v>4.261</c:v>
                </c:pt>
                <c:pt idx="4180">
                  <c:v>4.3725</c:v>
                </c:pt>
                <c:pt idx="4181">
                  <c:v>4.5184</c:v>
                </c:pt>
                <c:pt idx="4182">
                  <c:v>4.652699999999999</c:v>
                </c:pt>
                <c:pt idx="4183">
                  <c:v>4.779</c:v>
                </c:pt>
                <c:pt idx="4184">
                  <c:v>4.862799999999999</c:v>
                </c:pt>
                <c:pt idx="4185">
                  <c:v>4.9264</c:v>
                </c:pt>
                <c:pt idx="4186">
                  <c:v>4.9601</c:v>
                </c:pt>
                <c:pt idx="4187">
                  <c:v>4.968</c:v>
                </c:pt>
                <c:pt idx="4188">
                  <c:v>4.9619</c:v>
                </c:pt>
                <c:pt idx="4189">
                  <c:v>4.9276</c:v>
                </c:pt>
                <c:pt idx="4190">
                  <c:v>4.8768</c:v>
                </c:pt>
                <c:pt idx="4191">
                  <c:v>4.7881</c:v>
                </c:pt>
                <c:pt idx="4192">
                  <c:v>4.693399999999999</c:v>
                </c:pt>
                <c:pt idx="4193">
                  <c:v>4.5957</c:v>
                </c:pt>
                <c:pt idx="4194">
                  <c:v>4.498</c:v>
                </c:pt>
                <c:pt idx="4195">
                  <c:v>4.4138</c:v>
                </c:pt>
                <c:pt idx="4196">
                  <c:v>4.364099999999999</c:v>
                </c:pt>
                <c:pt idx="4197">
                  <c:v>4.3389</c:v>
                </c:pt>
                <c:pt idx="4198">
                  <c:v>4.3313</c:v>
                </c:pt>
                <c:pt idx="4199">
                  <c:v>4.3335</c:v>
                </c:pt>
                <c:pt idx="4200">
                  <c:v>4.3408</c:v>
                </c:pt>
                <c:pt idx="4201">
                  <c:v>4.3433</c:v>
                </c:pt>
                <c:pt idx="4202">
                  <c:v>4.350099999999999</c:v>
                </c:pt>
                <c:pt idx="4203">
                  <c:v>4.342099999999999</c:v>
                </c:pt>
                <c:pt idx="4204">
                  <c:v>4.3184</c:v>
                </c:pt>
                <c:pt idx="4205">
                  <c:v>4.2938</c:v>
                </c:pt>
                <c:pt idx="4206">
                  <c:v>4.2469</c:v>
                </c:pt>
                <c:pt idx="4207">
                  <c:v>4.194699999999999</c:v>
                </c:pt>
                <c:pt idx="4208">
                  <c:v>4.122999999999999</c:v>
                </c:pt>
                <c:pt idx="4209">
                  <c:v>4.0478</c:v>
                </c:pt>
                <c:pt idx="4210">
                  <c:v>3.9573</c:v>
                </c:pt>
                <c:pt idx="4211">
                  <c:v>3.8864</c:v>
                </c:pt>
                <c:pt idx="4212">
                  <c:v>3.818</c:v>
                </c:pt>
                <c:pt idx="4213">
                  <c:v>3.7658</c:v>
                </c:pt>
                <c:pt idx="4214">
                  <c:v>3.7189</c:v>
                </c:pt>
                <c:pt idx="4215">
                  <c:v>3.6866</c:v>
                </c:pt>
                <c:pt idx="4216">
                  <c:v>3.6697</c:v>
                </c:pt>
                <c:pt idx="4217">
                  <c:v>3.6314</c:v>
                </c:pt>
                <c:pt idx="4218">
                  <c:v>3.6158</c:v>
                </c:pt>
                <c:pt idx="4219">
                  <c:v>3.606</c:v>
                </c:pt>
                <c:pt idx="4220">
                  <c:v>3.5928</c:v>
                </c:pt>
                <c:pt idx="4221">
                  <c:v>3.5964</c:v>
                </c:pt>
                <c:pt idx="4222">
                  <c:v>3.604</c:v>
                </c:pt>
                <c:pt idx="4223">
                  <c:v>3.613</c:v>
                </c:pt>
                <c:pt idx="4224">
                  <c:v>3.6138</c:v>
                </c:pt>
                <c:pt idx="4225">
                  <c:v>3.6045</c:v>
                </c:pt>
                <c:pt idx="4226">
                  <c:v>3.5716</c:v>
                </c:pt>
                <c:pt idx="4227">
                  <c:v>3.5457</c:v>
                </c:pt>
                <c:pt idx="4228">
                  <c:v>3.505</c:v>
                </c:pt>
                <c:pt idx="4229">
                  <c:v>3.4817</c:v>
                </c:pt>
                <c:pt idx="4230">
                  <c:v>3.4656</c:v>
                </c:pt>
                <c:pt idx="4231">
                  <c:v>3.4634</c:v>
                </c:pt>
                <c:pt idx="4232">
                  <c:v>3.4709</c:v>
                </c:pt>
                <c:pt idx="4233">
                  <c:v>3.4865</c:v>
                </c:pt>
                <c:pt idx="4234">
                  <c:v>3.5005</c:v>
                </c:pt>
                <c:pt idx="4235">
                  <c:v>3.5314</c:v>
                </c:pt>
                <c:pt idx="4236">
                  <c:v>3.5768</c:v>
                </c:pt>
                <c:pt idx="4237">
                  <c:v>3.6375</c:v>
                </c:pt>
                <c:pt idx="4238">
                  <c:v>3.7244</c:v>
                </c:pt>
                <c:pt idx="4239">
                  <c:v>3.8223</c:v>
                </c:pt>
                <c:pt idx="4240">
                  <c:v>3.9253</c:v>
                </c:pt>
                <c:pt idx="4241">
                  <c:v>4.0266</c:v>
                </c:pt>
                <c:pt idx="4242">
                  <c:v>4.113999999999999</c:v>
                </c:pt>
                <c:pt idx="4243">
                  <c:v>4.180499999999999</c:v>
                </c:pt>
                <c:pt idx="4244">
                  <c:v>4.2143</c:v>
                </c:pt>
                <c:pt idx="4245">
                  <c:v>4.2489</c:v>
                </c:pt>
                <c:pt idx="4246">
                  <c:v>4.2634</c:v>
                </c:pt>
                <c:pt idx="4247">
                  <c:v>4.2793</c:v>
                </c:pt>
                <c:pt idx="4248">
                  <c:v>4.2837</c:v>
                </c:pt>
                <c:pt idx="4249">
                  <c:v>4.2966</c:v>
                </c:pt>
                <c:pt idx="4250">
                  <c:v>4.305899999999999</c:v>
                </c:pt>
                <c:pt idx="4251">
                  <c:v>4.3283</c:v>
                </c:pt>
                <c:pt idx="4252">
                  <c:v>4.3632</c:v>
                </c:pt>
                <c:pt idx="4253">
                  <c:v>4.4134</c:v>
                </c:pt>
                <c:pt idx="4254">
                  <c:v>4.4847</c:v>
                </c:pt>
                <c:pt idx="4255">
                  <c:v>4.600799999999999</c:v>
                </c:pt>
                <c:pt idx="4256">
                  <c:v>4.764699999999999</c:v>
                </c:pt>
                <c:pt idx="4257">
                  <c:v>4.9463</c:v>
                </c:pt>
                <c:pt idx="4258">
                  <c:v>5.163999999999999</c:v>
                </c:pt>
                <c:pt idx="4259">
                  <c:v>5.4334</c:v>
                </c:pt>
                <c:pt idx="4260">
                  <c:v>5.701</c:v>
                </c:pt>
                <c:pt idx="4261">
                  <c:v>6.0032</c:v>
                </c:pt>
                <c:pt idx="4262">
                  <c:v>6.3142</c:v>
                </c:pt>
                <c:pt idx="4263">
                  <c:v>6.629099999999999</c:v>
                </c:pt>
                <c:pt idx="4264">
                  <c:v>6.9246</c:v>
                </c:pt>
                <c:pt idx="4265">
                  <c:v>7.157399999999999</c:v>
                </c:pt>
                <c:pt idx="4266">
                  <c:v>7.3262</c:v>
                </c:pt>
                <c:pt idx="4267">
                  <c:v>7.4314</c:v>
                </c:pt>
                <c:pt idx="4268">
                  <c:v>7.4389</c:v>
                </c:pt>
                <c:pt idx="4269">
                  <c:v>7.3715</c:v>
                </c:pt>
                <c:pt idx="4270">
                  <c:v>7.2554</c:v>
                </c:pt>
                <c:pt idx="4271">
                  <c:v>7.0766</c:v>
                </c:pt>
                <c:pt idx="4272">
                  <c:v>6.8723</c:v>
                </c:pt>
                <c:pt idx="4273">
                  <c:v>6.628499999999999</c:v>
                </c:pt>
                <c:pt idx="4274">
                  <c:v>6.3963</c:v>
                </c:pt>
                <c:pt idx="4275">
                  <c:v>6.1827</c:v>
                </c:pt>
                <c:pt idx="4276">
                  <c:v>5.998</c:v>
                </c:pt>
                <c:pt idx="4277">
                  <c:v>5.8488</c:v>
                </c:pt>
                <c:pt idx="4278">
                  <c:v>5.76</c:v>
                </c:pt>
                <c:pt idx="4279">
                  <c:v>5.7335</c:v>
                </c:pt>
                <c:pt idx="4280">
                  <c:v>5.7789</c:v>
                </c:pt>
                <c:pt idx="4281">
                  <c:v>5.8991</c:v>
                </c:pt>
                <c:pt idx="4282">
                  <c:v>6.1018</c:v>
                </c:pt>
                <c:pt idx="4283">
                  <c:v>6.4028</c:v>
                </c:pt>
                <c:pt idx="4284">
                  <c:v>6.7961</c:v>
                </c:pt>
                <c:pt idx="4285">
                  <c:v>7.2778</c:v>
                </c:pt>
                <c:pt idx="4286">
                  <c:v>7.874499999999999</c:v>
                </c:pt>
                <c:pt idx="4287">
                  <c:v>8.5274</c:v>
                </c:pt>
                <c:pt idx="4288">
                  <c:v>9.1968</c:v>
                </c:pt>
                <c:pt idx="4289">
                  <c:v>9.8745</c:v>
                </c:pt>
                <c:pt idx="4290">
                  <c:v>10.6002</c:v>
                </c:pt>
                <c:pt idx="4291">
                  <c:v>11.3168</c:v>
                </c:pt>
                <c:pt idx="4292">
                  <c:v>11.9318</c:v>
                </c:pt>
                <c:pt idx="4293">
                  <c:v>12.3851</c:v>
                </c:pt>
                <c:pt idx="4294">
                  <c:v>12.7072</c:v>
                </c:pt>
                <c:pt idx="4295">
                  <c:v>12.9157</c:v>
                </c:pt>
                <c:pt idx="4296">
                  <c:v>12.9942</c:v>
                </c:pt>
                <c:pt idx="4297">
                  <c:v>12.9654</c:v>
                </c:pt>
                <c:pt idx="4298">
                  <c:v>12.8226</c:v>
                </c:pt>
                <c:pt idx="4299">
                  <c:v>12.5739</c:v>
                </c:pt>
                <c:pt idx="4300">
                  <c:v>12.2255</c:v>
                </c:pt>
                <c:pt idx="4301">
                  <c:v>11.7373</c:v>
                </c:pt>
                <c:pt idx="4302">
                  <c:v>11.1616</c:v>
                </c:pt>
                <c:pt idx="4303">
                  <c:v>10.591</c:v>
                </c:pt>
                <c:pt idx="4304">
                  <c:v>9.982</c:v>
                </c:pt>
                <c:pt idx="4305">
                  <c:v>9.3548</c:v>
                </c:pt>
                <c:pt idx="4306">
                  <c:v>8.7515</c:v>
                </c:pt>
                <c:pt idx="4307">
                  <c:v>8.1624</c:v>
                </c:pt>
                <c:pt idx="4308">
                  <c:v>7.5869</c:v>
                </c:pt>
                <c:pt idx="4309">
                  <c:v>7.0519</c:v>
                </c:pt>
                <c:pt idx="4310">
                  <c:v>6.567099999999999</c:v>
                </c:pt>
                <c:pt idx="4311">
                  <c:v>6.0988</c:v>
                </c:pt>
                <c:pt idx="4312">
                  <c:v>5.6522</c:v>
                </c:pt>
                <c:pt idx="4313">
                  <c:v>5.2632</c:v>
                </c:pt>
                <c:pt idx="4314">
                  <c:v>4.9218</c:v>
                </c:pt>
                <c:pt idx="4315">
                  <c:v>4.6304</c:v>
                </c:pt>
                <c:pt idx="4316">
                  <c:v>4.367099999999999</c:v>
                </c:pt>
                <c:pt idx="4317">
                  <c:v>4.123399999999999</c:v>
                </c:pt>
                <c:pt idx="4318">
                  <c:v>3.8846</c:v>
                </c:pt>
                <c:pt idx="4319">
                  <c:v>3.6624</c:v>
                </c:pt>
                <c:pt idx="4320">
                  <c:v>3.4648</c:v>
                </c:pt>
                <c:pt idx="4321">
                  <c:v>3.2939</c:v>
                </c:pt>
                <c:pt idx="4322">
                  <c:v>3.1634</c:v>
                </c:pt>
                <c:pt idx="4323">
                  <c:v>3.045</c:v>
                </c:pt>
                <c:pt idx="4324">
                  <c:v>2.959</c:v>
                </c:pt>
                <c:pt idx="4325">
                  <c:v>2.8988</c:v>
                </c:pt>
                <c:pt idx="4326">
                  <c:v>2.8278</c:v>
                </c:pt>
                <c:pt idx="4327">
                  <c:v>2.7653</c:v>
                </c:pt>
                <c:pt idx="4328">
                  <c:v>2.7167</c:v>
                </c:pt>
                <c:pt idx="4329">
                  <c:v>2.6771</c:v>
                </c:pt>
                <c:pt idx="4330">
                  <c:v>2.659</c:v>
                </c:pt>
                <c:pt idx="4331">
                  <c:v>2.6507</c:v>
                </c:pt>
                <c:pt idx="4332">
                  <c:v>2.6494</c:v>
                </c:pt>
                <c:pt idx="4333">
                  <c:v>2.6472</c:v>
                </c:pt>
                <c:pt idx="4334">
                  <c:v>2.6307</c:v>
                </c:pt>
                <c:pt idx="4335">
                  <c:v>2.6175</c:v>
                </c:pt>
                <c:pt idx="4336">
                  <c:v>2.5975</c:v>
                </c:pt>
                <c:pt idx="4337">
                  <c:v>2.586</c:v>
                </c:pt>
                <c:pt idx="4338">
                  <c:v>2.5906</c:v>
                </c:pt>
                <c:pt idx="4339">
                  <c:v>2.6062</c:v>
                </c:pt>
                <c:pt idx="4340">
                  <c:v>2.6189</c:v>
                </c:pt>
                <c:pt idx="4341">
                  <c:v>2.6355</c:v>
                </c:pt>
                <c:pt idx="4342">
                  <c:v>2.6501</c:v>
                </c:pt>
                <c:pt idx="4343">
                  <c:v>2.6621</c:v>
                </c:pt>
                <c:pt idx="4344">
                  <c:v>2.6704</c:v>
                </c:pt>
                <c:pt idx="4345">
                  <c:v>2.6933</c:v>
                </c:pt>
                <c:pt idx="4346">
                  <c:v>2.7399</c:v>
                </c:pt>
                <c:pt idx="4347">
                  <c:v>2.7885</c:v>
                </c:pt>
                <c:pt idx="4348">
                  <c:v>2.8504</c:v>
                </c:pt>
                <c:pt idx="4349">
                  <c:v>2.9383</c:v>
                </c:pt>
                <c:pt idx="4350">
                  <c:v>3.0317</c:v>
                </c:pt>
                <c:pt idx="4351">
                  <c:v>3.1391</c:v>
                </c:pt>
                <c:pt idx="4352">
                  <c:v>3.2587</c:v>
                </c:pt>
                <c:pt idx="4353">
                  <c:v>3.4273</c:v>
                </c:pt>
                <c:pt idx="4354">
                  <c:v>3.5941</c:v>
                </c:pt>
                <c:pt idx="4355">
                  <c:v>3.7922</c:v>
                </c:pt>
                <c:pt idx="4356">
                  <c:v>4.0187</c:v>
                </c:pt>
                <c:pt idx="4357">
                  <c:v>4.2696</c:v>
                </c:pt>
                <c:pt idx="4358">
                  <c:v>4.5347</c:v>
                </c:pt>
                <c:pt idx="4359">
                  <c:v>4.7877</c:v>
                </c:pt>
                <c:pt idx="4360">
                  <c:v>5.0433</c:v>
                </c:pt>
                <c:pt idx="4361">
                  <c:v>5.3104</c:v>
                </c:pt>
                <c:pt idx="4362">
                  <c:v>5.5582</c:v>
                </c:pt>
                <c:pt idx="4363">
                  <c:v>5.834499999999999</c:v>
                </c:pt>
                <c:pt idx="4364">
                  <c:v>6.1033</c:v>
                </c:pt>
                <c:pt idx="4365">
                  <c:v>6.3405</c:v>
                </c:pt>
                <c:pt idx="4366">
                  <c:v>6.5361</c:v>
                </c:pt>
                <c:pt idx="4367">
                  <c:v>6.695899999999999</c:v>
                </c:pt>
                <c:pt idx="4368">
                  <c:v>6.825399999999999</c:v>
                </c:pt>
                <c:pt idx="4369">
                  <c:v>6.9136</c:v>
                </c:pt>
                <c:pt idx="4370">
                  <c:v>6.9637</c:v>
                </c:pt>
                <c:pt idx="4371">
                  <c:v>6.9921</c:v>
                </c:pt>
                <c:pt idx="4372">
                  <c:v>7.0124</c:v>
                </c:pt>
                <c:pt idx="4373">
                  <c:v>6.9983</c:v>
                </c:pt>
                <c:pt idx="4374">
                  <c:v>6.9888</c:v>
                </c:pt>
                <c:pt idx="4375">
                  <c:v>6.9578</c:v>
                </c:pt>
                <c:pt idx="4376">
                  <c:v>6.9147</c:v>
                </c:pt>
                <c:pt idx="4377">
                  <c:v>6.885099999999999</c:v>
                </c:pt>
                <c:pt idx="4378">
                  <c:v>6.854099999999999</c:v>
                </c:pt>
                <c:pt idx="4379">
                  <c:v>6.828699999999999</c:v>
                </c:pt>
                <c:pt idx="4380">
                  <c:v>6.8313</c:v>
                </c:pt>
                <c:pt idx="4381">
                  <c:v>6.8262</c:v>
                </c:pt>
                <c:pt idx="4382">
                  <c:v>6.824199999999999</c:v>
                </c:pt>
                <c:pt idx="4383">
                  <c:v>6.818099999999999</c:v>
                </c:pt>
                <c:pt idx="4384">
                  <c:v>6.7801</c:v>
                </c:pt>
                <c:pt idx="4385">
                  <c:v>6.728899999999999</c:v>
                </c:pt>
                <c:pt idx="4386">
                  <c:v>6.6598</c:v>
                </c:pt>
                <c:pt idx="4387">
                  <c:v>6.594399999999999</c:v>
                </c:pt>
                <c:pt idx="4388">
                  <c:v>6.5156</c:v>
                </c:pt>
                <c:pt idx="4389">
                  <c:v>6.422099999999999</c:v>
                </c:pt>
                <c:pt idx="4390">
                  <c:v>6.3264</c:v>
                </c:pt>
                <c:pt idx="4391">
                  <c:v>6.2107</c:v>
                </c:pt>
                <c:pt idx="4392">
                  <c:v>6.065499999999999</c:v>
                </c:pt>
                <c:pt idx="4393">
                  <c:v>5.8933</c:v>
                </c:pt>
                <c:pt idx="4394">
                  <c:v>5.7021</c:v>
                </c:pt>
                <c:pt idx="4395">
                  <c:v>5.4893</c:v>
                </c:pt>
                <c:pt idx="4396">
                  <c:v>5.2871</c:v>
                </c:pt>
                <c:pt idx="4397">
                  <c:v>5.0745</c:v>
                </c:pt>
                <c:pt idx="4398">
                  <c:v>4.8972</c:v>
                </c:pt>
                <c:pt idx="4399">
                  <c:v>4.7017</c:v>
                </c:pt>
                <c:pt idx="4400">
                  <c:v>4.5217</c:v>
                </c:pt>
                <c:pt idx="4401">
                  <c:v>4.323499999999999</c:v>
                </c:pt>
                <c:pt idx="4402">
                  <c:v>4.154999999999999</c:v>
                </c:pt>
                <c:pt idx="4403">
                  <c:v>4.0036</c:v>
                </c:pt>
                <c:pt idx="4404">
                  <c:v>3.8785</c:v>
                </c:pt>
                <c:pt idx="4405">
                  <c:v>3.7693</c:v>
                </c:pt>
                <c:pt idx="4406">
                  <c:v>3.6855</c:v>
                </c:pt>
                <c:pt idx="4407">
                  <c:v>3.6159</c:v>
                </c:pt>
                <c:pt idx="4408">
                  <c:v>3.5582</c:v>
                </c:pt>
                <c:pt idx="4409">
                  <c:v>3.5084</c:v>
                </c:pt>
                <c:pt idx="4410">
                  <c:v>3.4679</c:v>
                </c:pt>
                <c:pt idx="4411">
                  <c:v>3.4269</c:v>
                </c:pt>
                <c:pt idx="4412">
                  <c:v>3.3883</c:v>
                </c:pt>
                <c:pt idx="4413">
                  <c:v>3.3748</c:v>
                </c:pt>
                <c:pt idx="4414">
                  <c:v>3.3648</c:v>
                </c:pt>
                <c:pt idx="4415">
                  <c:v>3.3608</c:v>
                </c:pt>
                <c:pt idx="4416">
                  <c:v>3.3628</c:v>
                </c:pt>
                <c:pt idx="4417">
                  <c:v>3.3579</c:v>
                </c:pt>
                <c:pt idx="4418">
                  <c:v>3.3404</c:v>
                </c:pt>
                <c:pt idx="4419">
                  <c:v>3.3323</c:v>
                </c:pt>
                <c:pt idx="4420">
                  <c:v>3.3311</c:v>
                </c:pt>
                <c:pt idx="4421">
                  <c:v>3.3423</c:v>
                </c:pt>
                <c:pt idx="4422">
                  <c:v>3.3637</c:v>
                </c:pt>
                <c:pt idx="4423">
                  <c:v>3.3845</c:v>
                </c:pt>
                <c:pt idx="4424">
                  <c:v>3.4113</c:v>
                </c:pt>
                <c:pt idx="4425">
                  <c:v>3.4194</c:v>
                </c:pt>
                <c:pt idx="4426">
                  <c:v>3.4224</c:v>
                </c:pt>
                <c:pt idx="4427">
                  <c:v>3.426</c:v>
                </c:pt>
                <c:pt idx="4428">
                  <c:v>3.4216</c:v>
                </c:pt>
                <c:pt idx="4429">
                  <c:v>3.4297</c:v>
                </c:pt>
                <c:pt idx="4430">
                  <c:v>3.4397</c:v>
                </c:pt>
                <c:pt idx="4431">
                  <c:v>3.467</c:v>
                </c:pt>
                <c:pt idx="4432">
                  <c:v>3.506</c:v>
                </c:pt>
                <c:pt idx="4433">
                  <c:v>3.527</c:v>
                </c:pt>
                <c:pt idx="4434">
                  <c:v>3.5722</c:v>
                </c:pt>
                <c:pt idx="4435">
                  <c:v>3.6246</c:v>
                </c:pt>
                <c:pt idx="4436">
                  <c:v>3.6949</c:v>
                </c:pt>
                <c:pt idx="4437">
                  <c:v>3.774</c:v>
                </c:pt>
                <c:pt idx="4438">
                  <c:v>3.8913</c:v>
                </c:pt>
                <c:pt idx="4439">
                  <c:v>4.0219</c:v>
                </c:pt>
                <c:pt idx="4440">
                  <c:v>4.168099999999999</c:v>
                </c:pt>
                <c:pt idx="4441">
                  <c:v>4.3063</c:v>
                </c:pt>
                <c:pt idx="4442">
                  <c:v>4.415</c:v>
                </c:pt>
                <c:pt idx="4443">
                  <c:v>4.5105</c:v>
                </c:pt>
                <c:pt idx="4444">
                  <c:v>4.5848</c:v>
                </c:pt>
                <c:pt idx="4445">
                  <c:v>4.617099999999999</c:v>
                </c:pt>
                <c:pt idx="4446">
                  <c:v>4.642499999999999</c:v>
                </c:pt>
                <c:pt idx="4447">
                  <c:v>4.645499999999999</c:v>
                </c:pt>
                <c:pt idx="4448">
                  <c:v>4.616999999999999</c:v>
                </c:pt>
                <c:pt idx="4449">
                  <c:v>4.5802</c:v>
                </c:pt>
                <c:pt idx="4450">
                  <c:v>4.5306</c:v>
                </c:pt>
                <c:pt idx="4451">
                  <c:v>4.4755</c:v>
                </c:pt>
                <c:pt idx="4452">
                  <c:v>4.4298</c:v>
                </c:pt>
                <c:pt idx="4453">
                  <c:v>4.3824</c:v>
                </c:pt>
                <c:pt idx="4454">
                  <c:v>4.346</c:v>
                </c:pt>
                <c:pt idx="4455">
                  <c:v>4.327199999999999</c:v>
                </c:pt>
                <c:pt idx="4456">
                  <c:v>4.3318</c:v>
                </c:pt>
                <c:pt idx="4457">
                  <c:v>4.343999999999999</c:v>
                </c:pt>
                <c:pt idx="4458">
                  <c:v>4.3496</c:v>
                </c:pt>
                <c:pt idx="4459">
                  <c:v>4.354999999999999</c:v>
                </c:pt>
                <c:pt idx="4460">
                  <c:v>4.3357</c:v>
                </c:pt>
                <c:pt idx="4461">
                  <c:v>4.3096</c:v>
                </c:pt>
                <c:pt idx="4462">
                  <c:v>4.2811</c:v>
                </c:pt>
                <c:pt idx="4463">
                  <c:v>4.2464</c:v>
                </c:pt>
                <c:pt idx="4464">
                  <c:v>4.2122</c:v>
                </c:pt>
                <c:pt idx="4465">
                  <c:v>4.174399999999999</c:v>
                </c:pt>
                <c:pt idx="4466">
                  <c:v>4.117299999999999</c:v>
                </c:pt>
                <c:pt idx="4467">
                  <c:v>4.0502</c:v>
                </c:pt>
                <c:pt idx="4468">
                  <c:v>3.9743</c:v>
                </c:pt>
                <c:pt idx="4469">
                  <c:v>3.8957</c:v>
                </c:pt>
                <c:pt idx="4470">
                  <c:v>3.8259</c:v>
                </c:pt>
                <c:pt idx="4471">
                  <c:v>3.7733</c:v>
                </c:pt>
                <c:pt idx="4472">
                  <c:v>3.7381</c:v>
                </c:pt>
                <c:pt idx="4473">
                  <c:v>3.7147</c:v>
                </c:pt>
                <c:pt idx="4474">
                  <c:v>3.6961</c:v>
                </c:pt>
                <c:pt idx="4475">
                  <c:v>3.6717</c:v>
                </c:pt>
                <c:pt idx="4476">
                  <c:v>3.6541</c:v>
                </c:pt>
                <c:pt idx="4477">
                  <c:v>3.6341</c:v>
                </c:pt>
                <c:pt idx="4478">
                  <c:v>3.6058</c:v>
                </c:pt>
                <c:pt idx="4479">
                  <c:v>3.5889</c:v>
                </c:pt>
                <c:pt idx="4480">
                  <c:v>3.584</c:v>
                </c:pt>
                <c:pt idx="4481">
                  <c:v>3.5628</c:v>
                </c:pt>
                <c:pt idx="4482">
                  <c:v>3.5403</c:v>
                </c:pt>
                <c:pt idx="4483">
                  <c:v>3.5237</c:v>
                </c:pt>
                <c:pt idx="4484">
                  <c:v>3.4854</c:v>
                </c:pt>
                <c:pt idx="4485">
                  <c:v>3.4415</c:v>
                </c:pt>
                <c:pt idx="4486">
                  <c:v>3.391</c:v>
                </c:pt>
                <c:pt idx="4487">
                  <c:v>3.3585</c:v>
                </c:pt>
                <c:pt idx="4488">
                  <c:v>3.3333</c:v>
                </c:pt>
                <c:pt idx="4489">
                  <c:v>3.3281</c:v>
                </c:pt>
                <c:pt idx="4490">
                  <c:v>3.323</c:v>
                </c:pt>
                <c:pt idx="4491">
                  <c:v>3.3315</c:v>
                </c:pt>
                <c:pt idx="4492">
                  <c:v>3.3488</c:v>
                </c:pt>
                <c:pt idx="4493">
                  <c:v>3.3608</c:v>
                </c:pt>
                <c:pt idx="4494">
                  <c:v>3.3808</c:v>
                </c:pt>
                <c:pt idx="4495">
                  <c:v>3.3991</c:v>
                </c:pt>
                <c:pt idx="4496">
                  <c:v>3.4381</c:v>
                </c:pt>
                <c:pt idx="4497">
                  <c:v>3.4989</c:v>
                </c:pt>
                <c:pt idx="4498">
                  <c:v>3.5489</c:v>
                </c:pt>
                <c:pt idx="4499">
                  <c:v>3.5985</c:v>
                </c:pt>
                <c:pt idx="4500">
                  <c:v>3.6413</c:v>
                </c:pt>
                <c:pt idx="4501">
                  <c:v>3.6813</c:v>
                </c:pt>
                <c:pt idx="4502">
                  <c:v>3.7092</c:v>
                </c:pt>
                <c:pt idx="4503">
                  <c:v>3.7307</c:v>
                </c:pt>
                <c:pt idx="4504">
                  <c:v>3.7524</c:v>
                </c:pt>
                <c:pt idx="4505">
                  <c:v>3.768</c:v>
                </c:pt>
                <c:pt idx="4506">
                  <c:v>3.7956</c:v>
                </c:pt>
                <c:pt idx="4507">
                  <c:v>3.8185</c:v>
                </c:pt>
                <c:pt idx="4508">
                  <c:v>3.833</c:v>
                </c:pt>
                <c:pt idx="4509">
                  <c:v>3.8445</c:v>
                </c:pt>
                <c:pt idx="4510">
                  <c:v>3.8469</c:v>
                </c:pt>
                <c:pt idx="4511">
                  <c:v>3.8557</c:v>
                </c:pt>
                <c:pt idx="4512">
                  <c:v>3.8854</c:v>
                </c:pt>
                <c:pt idx="4513">
                  <c:v>3.9408</c:v>
                </c:pt>
                <c:pt idx="4514">
                  <c:v>4.012499999999999</c:v>
                </c:pt>
                <c:pt idx="4515">
                  <c:v>4.0957</c:v>
                </c:pt>
                <c:pt idx="4516">
                  <c:v>4.2021</c:v>
                </c:pt>
                <c:pt idx="4517">
                  <c:v>4.3302</c:v>
                </c:pt>
                <c:pt idx="4518">
                  <c:v>4.4716</c:v>
                </c:pt>
                <c:pt idx="4519">
                  <c:v>4.646</c:v>
                </c:pt>
                <c:pt idx="4520">
                  <c:v>4.8513</c:v>
                </c:pt>
                <c:pt idx="4521">
                  <c:v>5.095099999999999</c:v>
                </c:pt>
                <c:pt idx="4522">
                  <c:v>5.3726</c:v>
                </c:pt>
                <c:pt idx="4523">
                  <c:v>5.6765</c:v>
                </c:pt>
                <c:pt idx="4524">
                  <c:v>5.9778</c:v>
                </c:pt>
                <c:pt idx="4525">
                  <c:v>6.2469</c:v>
                </c:pt>
                <c:pt idx="4526">
                  <c:v>6.4838</c:v>
                </c:pt>
                <c:pt idx="4527">
                  <c:v>6.6497</c:v>
                </c:pt>
                <c:pt idx="4528">
                  <c:v>6.7683</c:v>
                </c:pt>
                <c:pt idx="4529">
                  <c:v>6.8302</c:v>
                </c:pt>
                <c:pt idx="4530">
                  <c:v>6.833</c:v>
                </c:pt>
                <c:pt idx="4531">
                  <c:v>6.7729</c:v>
                </c:pt>
                <c:pt idx="4532">
                  <c:v>6.6836</c:v>
                </c:pt>
                <c:pt idx="4533">
                  <c:v>6.5406</c:v>
                </c:pt>
                <c:pt idx="4534">
                  <c:v>6.3591</c:v>
                </c:pt>
                <c:pt idx="4535">
                  <c:v>6.174499999999999</c:v>
                </c:pt>
                <c:pt idx="4536">
                  <c:v>5.9795</c:v>
                </c:pt>
                <c:pt idx="4537">
                  <c:v>5.8156</c:v>
                </c:pt>
                <c:pt idx="4538">
                  <c:v>5.681199999999999</c:v>
                </c:pt>
                <c:pt idx="4539">
                  <c:v>5.6086</c:v>
                </c:pt>
                <c:pt idx="4540">
                  <c:v>5.5931</c:v>
                </c:pt>
                <c:pt idx="4541">
                  <c:v>5.6339</c:v>
                </c:pt>
                <c:pt idx="4542">
                  <c:v>5.7254</c:v>
                </c:pt>
                <c:pt idx="4543">
                  <c:v>5.864899999999999</c:v>
                </c:pt>
                <c:pt idx="4544">
                  <c:v>6.054499999999999</c:v>
                </c:pt>
                <c:pt idx="4545">
                  <c:v>6.2907</c:v>
                </c:pt>
                <c:pt idx="4546">
                  <c:v>6.601</c:v>
                </c:pt>
                <c:pt idx="4547">
                  <c:v>7.0165</c:v>
                </c:pt>
                <c:pt idx="4548">
                  <c:v>7.5056</c:v>
                </c:pt>
                <c:pt idx="4549">
                  <c:v>8.047700000000001</c:v>
                </c:pt>
                <c:pt idx="4550">
                  <c:v>8.6153</c:v>
                </c:pt>
                <c:pt idx="4551">
                  <c:v>9.2097</c:v>
                </c:pt>
                <c:pt idx="4552">
                  <c:v>9.772</c:v>
                </c:pt>
                <c:pt idx="4553">
                  <c:v>10.3172</c:v>
                </c:pt>
                <c:pt idx="4554">
                  <c:v>10.8264</c:v>
                </c:pt>
                <c:pt idx="4555">
                  <c:v>11.3218</c:v>
                </c:pt>
                <c:pt idx="4556">
                  <c:v>11.7813</c:v>
                </c:pt>
                <c:pt idx="4557">
                  <c:v>12.12</c:v>
                </c:pt>
                <c:pt idx="4558">
                  <c:v>12.3432</c:v>
                </c:pt>
                <c:pt idx="4559">
                  <c:v>12.4426</c:v>
                </c:pt>
                <c:pt idx="4560">
                  <c:v>12.4485</c:v>
                </c:pt>
                <c:pt idx="4561">
                  <c:v>12.3813</c:v>
                </c:pt>
                <c:pt idx="4562">
                  <c:v>12.2296</c:v>
                </c:pt>
                <c:pt idx="4563">
                  <c:v>11.966</c:v>
                </c:pt>
                <c:pt idx="4564">
                  <c:v>11.6327</c:v>
                </c:pt>
                <c:pt idx="4565">
                  <c:v>11.212</c:v>
                </c:pt>
                <c:pt idx="4566">
                  <c:v>10.8025</c:v>
                </c:pt>
                <c:pt idx="4567">
                  <c:v>10.3724</c:v>
                </c:pt>
                <c:pt idx="4568">
                  <c:v>9.9452</c:v>
                </c:pt>
                <c:pt idx="4569">
                  <c:v>9.4884</c:v>
                </c:pt>
                <c:pt idx="4570">
                  <c:v>9.030900000000001</c:v>
                </c:pt>
                <c:pt idx="4571">
                  <c:v>8.562</c:v>
                </c:pt>
                <c:pt idx="4572">
                  <c:v>8.0937</c:v>
                </c:pt>
                <c:pt idx="4573">
                  <c:v>7.6386</c:v>
                </c:pt>
                <c:pt idx="4574">
                  <c:v>7.198899999999999</c:v>
                </c:pt>
                <c:pt idx="4575">
                  <c:v>6.757499999999999</c:v>
                </c:pt>
                <c:pt idx="4576">
                  <c:v>6.3382</c:v>
                </c:pt>
                <c:pt idx="4577">
                  <c:v>5.9473</c:v>
                </c:pt>
                <c:pt idx="4578">
                  <c:v>5.552499999999999</c:v>
                </c:pt>
                <c:pt idx="4579">
                  <c:v>5.177</c:v>
                </c:pt>
                <c:pt idx="4580">
                  <c:v>4.8168</c:v>
                </c:pt>
                <c:pt idx="4581">
                  <c:v>4.485</c:v>
                </c:pt>
                <c:pt idx="4582">
                  <c:v>4.172899999999999</c:v>
                </c:pt>
                <c:pt idx="4583">
                  <c:v>3.9098</c:v>
                </c:pt>
                <c:pt idx="4584">
                  <c:v>3.67</c:v>
                </c:pt>
                <c:pt idx="4585">
                  <c:v>3.4637</c:v>
                </c:pt>
                <c:pt idx="4586">
                  <c:v>3.2776</c:v>
                </c:pt>
                <c:pt idx="4587">
                  <c:v>3.1152</c:v>
                </c:pt>
                <c:pt idx="4588">
                  <c:v>3.0042</c:v>
                </c:pt>
                <c:pt idx="4589">
                  <c:v>2.9323</c:v>
                </c:pt>
                <c:pt idx="4590">
                  <c:v>2.8608</c:v>
                </c:pt>
                <c:pt idx="4591">
                  <c:v>2.817</c:v>
                </c:pt>
                <c:pt idx="4592">
                  <c:v>2.7753</c:v>
                </c:pt>
                <c:pt idx="4593">
                  <c:v>2.742</c:v>
                </c:pt>
                <c:pt idx="4594">
                  <c:v>2.7052</c:v>
                </c:pt>
                <c:pt idx="4595">
                  <c:v>2.6737</c:v>
                </c:pt>
                <c:pt idx="4596">
                  <c:v>2.6626</c:v>
                </c:pt>
                <c:pt idx="4597">
                  <c:v>2.658</c:v>
                </c:pt>
                <c:pt idx="4598">
                  <c:v>2.6599</c:v>
                </c:pt>
                <c:pt idx="4599">
                  <c:v>2.6616</c:v>
                </c:pt>
                <c:pt idx="4600">
                  <c:v>2.6543</c:v>
                </c:pt>
                <c:pt idx="4601">
                  <c:v>2.6541</c:v>
                </c:pt>
                <c:pt idx="4602">
                  <c:v>2.6463</c:v>
                </c:pt>
                <c:pt idx="4603">
                  <c:v>2.6304</c:v>
                </c:pt>
                <c:pt idx="4604">
                  <c:v>2.6423</c:v>
                </c:pt>
                <c:pt idx="4605">
                  <c:v>2.654</c:v>
                </c:pt>
                <c:pt idx="4606">
                  <c:v>2.6833</c:v>
                </c:pt>
                <c:pt idx="4607">
                  <c:v>2.7196</c:v>
                </c:pt>
                <c:pt idx="4608">
                  <c:v>2.7538</c:v>
                </c:pt>
                <c:pt idx="4609">
                  <c:v>2.7914</c:v>
                </c:pt>
                <c:pt idx="4610">
                  <c:v>2.8273</c:v>
                </c:pt>
                <c:pt idx="4611">
                  <c:v>2.879</c:v>
                </c:pt>
                <c:pt idx="4612">
                  <c:v>2.9354</c:v>
                </c:pt>
                <c:pt idx="4613">
                  <c:v>3.0154</c:v>
                </c:pt>
                <c:pt idx="4614">
                  <c:v>3.1347</c:v>
                </c:pt>
                <c:pt idx="4615">
                  <c:v>3.2814</c:v>
                </c:pt>
                <c:pt idx="4616">
                  <c:v>3.4283</c:v>
                </c:pt>
                <c:pt idx="4617">
                  <c:v>3.5972</c:v>
                </c:pt>
                <c:pt idx="4618">
                  <c:v>3.7908</c:v>
                </c:pt>
                <c:pt idx="4619">
                  <c:v>4.0095</c:v>
                </c:pt>
                <c:pt idx="4620">
                  <c:v>4.2355</c:v>
                </c:pt>
                <c:pt idx="4621">
                  <c:v>4.5122</c:v>
                </c:pt>
                <c:pt idx="4622">
                  <c:v>4.8066</c:v>
                </c:pt>
                <c:pt idx="4623">
                  <c:v>5.0923</c:v>
                </c:pt>
                <c:pt idx="4624">
                  <c:v>5.3514</c:v>
                </c:pt>
                <c:pt idx="4625">
                  <c:v>5.609</c:v>
                </c:pt>
                <c:pt idx="4626">
                  <c:v>5.8393</c:v>
                </c:pt>
                <c:pt idx="4627">
                  <c:v>6.0339</c:v>
                </c:pt>
                <c:pt idx="4628">
                  <c:v>6.1932</c:v>
                </c:pt>
                <c:pt idx="4629">
                  <c:v>6.3363</c:v>
                </c:pt>
                <c:pt idx="4630">
                  <c:v>6.4757</c:v>
                </c:pt>
                <c:pt idx="4631">
                  <c:v>6.6034</c:v>
                </c:pt>
                <c:pt idx="4632">
                  <c:v>6.7107</c:v>
                </c:pt>
                <c:pt idx="4633">
                  <c:v>6.7838</c:v>
                </c:pt>
                <c:pt idx="4634">
                  <c:v>6.8358</c:v>
                </c:pt>
                <c:pt idx="4635">
                  <c:v>6.866099999999999</c:v>
                </c:pt>
                <c:pt idx="4636">
                  <c:v>6.8796</c:v>
                </c:pt>
                <c:pt idx="4637">
                  <c:v>6.8826</c:v>
                </c:pt>
                <c:pt idx="4638">
                  <c:v>6.8913</c:v>
                </c:pt>
                <c:pt idx="4639">
                  <c:v>6.9006</c:v>
                </c:pt>
                <c:pt idx="4640">
                  <c:v>6.9109</c:v>
                </c:pt>
                <c:pt idx="4641">
                  <c:v>6.9192</c:v>
                </c:pt>
                <c:pt idx="4642">
                  <c:v>6.9294</c:v>
                </c:pt>
                <c:pt idx="4643">
                  <c:v>6.9333</c:v>
                </c:pt>
                <c:pt idx="4644">
                  <c:v>6.9414</c:v>
                </c:pt>
                <c:pt idx="4645">
                  <c:v>6.9351</c:v>
                </c:pt>
                <c:pt idx="4646">
                  <c:v>6.9407</c:v>
                </c:pt>
                <c:pt idx="4647">
                  <c:v>6.9285</c:v>
                </c:pt>
                <c:pt idx="4648">
                  <c:v>6.9165</c:v>
                </c:pt>
                <c:pt idx="4649">
                  <c:v>6.8822</c:v>
                </c:pt>
                <c:pt idx="4650">
                  <c:v>6.7993</c:v>
                </c:pt>
                <c:pt idx="4651">
                  <c:v>6.709</c:v>
                </c:pt>
                <c:pt idx="4652">
                  <c:v>6.568</c:v>
                </c:pt>
                <c:pt idx="4653">
                  <c:v>6.394499999999999</c:v>
                </c:pt>
                <c:pt idx="4654">
                  <c:v>6.2192</c:v>
                </c:pt>
                <c:pt idx="4655">
                  <c:v>6.0064</c:v>
                </c:pt>
                <c:pt idx="4656">
                  <c:v>5.7989</c:v>
                </c:pt>
                <c:pt idx="4657">
                  <c:v>5.5906</c:v>
                </c:pt>
                <c:pt idx="4658">
                  <c:v>5.395499999999999</c:v>
                </c:pt>
                <c:pt idx="4659">
                  <c:v>5.1768</c:v>
                </c:pt>
                <c:pt idx="4660">
                  <c:v>4.9727</c:v>
                </c:pt>
                <c:pt idx="4661">
                  <c:v>4.761999999999999</c:v>
                </c:pt>
                <c:pt idx="4662">
                  <c:v>4.5881</c:v>
                </c:pt>
                <c:pt idx="4663">
                  <c:v>4.4206</c:v>
                </c:pt>
                <c:pt idx="4664">
                  <c:v>4.2796</c:v>
                </c:pt>
                <c:pt idx="4665">
                  <c:v>4.163399999999999</c:v>
                </c:pt>
                <c:pt idx="4666">
                  <c:v>4.0365</c:v>
                </c:pt>
                <c:pt idx="4667">
                  <c:v>3.9107</c:v>
                </c:pt>
                <c:pt idx="4668">
                  <c:v>3.8076</c:v>
                </c:pt>
                <c:pt idx="4669">
                  <c:v>3.7224</c:v>
                </c:pt>
                <c:pt idx="4670">
                  <c:v>3.636</c:v>
                </c:pt>
                <c:pt idx="4671">
                  <c:v>3.5715</c:v>
                </c:pt>
                <c:pt idx="4672">
                  <c:v>3.5357</c:v>
                </c:pt>
                <c:pt idx="4673">
                  <c:v>3.5042</c:v>
                </c:pt>
                <c:pt idx="4674">
                  <c:v>3.492</c:v>
                </c:pt>
                <c:pt idx="4675">
                  <c:v>3.4844</c:v>
                </c:pt>
                <c:pt idx="4676">
                  <c:v>3.4622</c:v>
                </c:pt>
                <c:pt idx="4677">
                  <c:v>3.4502</c:v>
                </c:pt>
                <c:pt idx="4678">
                  <c:v>3.4251</c:v>
                </c:pt>
                <c:pt idx="4679">
                  <c:v>3.4199</c:v>
                </c:pt>
                <c:pt idx="4680">
                  <c:v>3.4209</c:v>
                </c:pt>
                <c:pt idx="4681">
                  <c:v>3.4199</c:v>
                </c:pt>
                <c:pt idx="4682">
                  <c:v>3.411599999999999</c:v>
                </c:pt>
                <c:pt idx="4683">
                  <c:v>3.3929</c:v>
                </c:pt>
                <c:pt idx="4684">
                  <c:v>3.375</c:v>
                </c:pt>
                <c:pt idx="4685">
                  <c:v>3.3275</c:v>
                </c:pt>
                <c:pt idx="4686">
                  <c:v>3.2935</c:v>
                </c:pt>
                <c:pt idx="4687">
                  <c:v>3.2732</c:v>
                </c:pt>
                <c:pt idx="4688">
                  <c:v>3.2615</c:v>
                </c:pt>
                <c:pt idx="4689">
                  <c:v>3.2581</c:v>
                </c:pt>
                <c:pt idx="4690">
                  <c:v>3.2753</c:v>
                </c:pt>
                <c:pt idx="4691">
                  <c:v>3.2993</c:v>
                </c:pt>
                <c:pt idx="4692">
                  <c:v>3.3186</c:v>
                </c:pt>
                <c:pt idx="4693">
                  <c:v>3.3478</c:v>
                </c:pt>
                <c:pt idx="4694">
                  <c:v>3.3881</c:v>
                </c:pt>
                <c:pt idx="4695">
                  <c:v>3.4449</c:v>
                </c:pt>
                <c:pt idx="4696">
                  <c:v>3.5203</c:v>
                </c:pt>
                <c:pt idx="4697">
                  <c:v>3.6099</c:v>
                </c:pt>
                <c:pt idx="4698">
                  <c:v>3.6953</c:v>
                </c:pt>
                <c:pt idx="4699">
                  <c:v>3.7791</c:v>
                </c:pt>
                <c:pt idx="4700">
                  <c:v>3.8721</c:v>
                </c:pt>
                <c:pt idx="4701">
                  <c:v>3.9449</c:v>
                </c:pt>
                <c:pt idx="4702">
                  <c:v>4.0096</c:v>
                </c:pt>
                <c:pt idx="4703">
                  <c:v>4.0694</c:v>
                </c:pt>
                <c:pt idx="4704">
                  <c:v>4.121499999999999</c:v>
                </c:pt>
                <c:pt idx="4705">
                  <c:v>4.174899999999999</c:v>
                </c:pt>
                <c:pt idx="4706">
                  <c:v>4.2162</c:v>
                </c:pt>
                <c:pt idx="4707">
                  <c:v>4.2453</c:v>
                </c:pt>
                <c:pt idx="4708">
                  <c:v>4.2661</c:v>
                </c:pt>
                <c:pt idx="4709">
                  <c:v>4.2715</c:v>
                </c:pt>
                <c:pt idx="4710">
                  <c:v>4.2596</c:v>
                </c:pt>
                <c:pt idx="4711">
                  <c:v>4.260499999999999</c:v>
                </c:pt>
                <c:pt idx="4712">
                  <c:v>4.2556</c:v>
                </c:pt>
                <c:pt idx="4713">
                  <c:v>4.2668</c:v>
                </c:pt>
                <c:pt idx="4714">
                  <c:v>4.289</c:v>
                </c:pt>
                <c:pt idx="4715">
                  <c:v>4.3193</c:v>
                </c:pt>
                <c:pt idx="4716">
                  <c:v>4.3359</c:v>
                </c:pt>
                <c:pt idx="4717">
                  <c:v>4.342</c:v>
                </c:pt>
                <c:pt idx="4718">
                  <c:v>4.3493</c:v>
                </c:pt>
                <c:pt idx="4719">
                  <c:v>4.3367</c:v>
                </c:pt>
                <c:pt idx="4720">
                  <c:v>4.315499999999999</c:v>
                </c:pt>
                <c:pt idx="4721">
                  <c:v>4.2911</c:v>
                </c:pt>
                <c:pt idx="4722">
                  <c:v>4.262799999999999</c:v>
                </c:pt>
                <c:pt idx="4723">
                  <c:v>4.2327</c:v>
                </c:pt>
                <c:pt idx="4724">
                  <c:v>4.195399999999999</c:v>
                </c:pt>
                <c:pt idx="4725">
                  <c:v>4.164399999999999</c:v>
                </c:pt>
                <c:pt idx="4726">
                  <c:v>4.114599999999999</c:v>
                </c:pt>
                <c:pt idx="4727">
                  <c:v>4.0563</c:v>
                </c:pt>
                <c:pt idx="4728">
                  <c:v>4.0035</c:v>
                </c:pt>
                <c:pt idx="4729">
                  <c:v>3.9581</c:v>
                </c:pt>
                <c:pt idx="4730">
                  <c:v>3.9212</c:v>
                </c:pt>
                <c:pt idx="4731">
                  <c:v>3.895599999999999</c:v>
                </c:pt>
                <c:pt idx="4732">
                  <c:v>3.8738</c:v>
                </c:pt>
                <c:pt idx="4733">
                  <c:v>3.8553</c:v>
                </c:pt>
                <c:pt idx="4734">
                  <c:v>3.8272</c:v>
                </c:pt>
                <c:pt idx="4735">
                  <c:v>3.8035</c:v>
                </c:pt>
                <c:pt idx="4736">
                  <c:v>3.7669</c:v>
                </c:pt>
                <c:pt idx="4737">
                  <c:v>3.7301</c:v>
                </c:pt>
                <c:pt idx="4738">
                  <c:v>3.6995</c:v>
                </c:pt>
                <c:pt idx="4739">
                  <c:v>3.6642</c:v>
                </c:pt>
                <c:pt idx="4740">
                  <c:v>3.6324</c:v>
                </c:pt>
                <c:pt idx="4741">
                  <c:v>3.5982</c:v>
                </c:pt>
                <c:pt idx="4742">
                  <c:v>3.5582</c:v>
                </c:pt>
                <c:pt idx="4743">
                  <c:v>3.5167</c:v>
                </c:pt>
                <c:pt idx="4744">
                  <c:v>3.4669</c:v>
                </c:pt>
                <c:pt idx="4745">
                  <c:v>3.4305</c:v>
                </c:pt>
                <c:pt idx="4746">
                  <c:v>3.3907</c:v>
                </c:pt>
                <c:pt idx="4747">
                  <c:v>3.3646</c:v>
                </c:pt>
                <c:pt idx="4748">
                  <c:v>3.3372</c:v>
                </c:pt>
                <c:pt idx="4749">
                  <c:v>3.3155</c:v>
                </c:pt>
                <c:pt idx="4750">
                  <c:v>3.2974</c:v>
                </c:pt>
                <c:pt idx="4751">
                  <c:v>3.2871</c:v>
                </c:pt>
                <c:pt idx="4752">
                  <c:v>3.2642</c:v>
                </c:pt>
                <c:pt idx="4753">
                  <c:v>3.261</c:v>
                </c:pt>
                <c:pt idx="4754">
                  <c:v>3.2719</c:v>
                </c:pt>
                <c:pt idx="4755">
                  <c:v>3.2997</c:v>
                </c:pt>
                <c:pt idx="4756">
                  <c:v>3.338799999999999</c:v>
                </c:pt>
                <c:pt idx="4757">
                  <c:v>3.3898</c:v>
                </c:pt>
                <c:pt idx="4758">
                  <c:v>3.4257</c:v>
                </c:pt>
                <c:pt idx="4759">
                  <c:v>3.4686</c:v>
                </c:pt>
                <c:pt idx="4760">
                  <c:v>3.4953</c:v>
                </c:pt>
                <c:pt idx="4761">
                  <c:v>3.5032</c:v>
                </c:pt>
                <c:pt idx="4762">
                  <c:v>3.5151</c:v>
                </c:pt>
                <c:pt idx="4763">
                  <c:v>3.5302</c:v>
                </c:pt>
                <c:pt idx="4764">
                  <c:v>3.5466</c:v>
                </c:pt>
                <c:pt idx="4765">
                  <c:v>3.5654</c:v>
                </c:pt>
                <c:pt idx="4766">
                  <c:v>3.5815</c:v>
                </c:pt>
                <c:pt idx="4767">
                  <c:v>3.5774</c:v>
                </c:pt>
                <c:pt idx="4768">
                  <c:v>3.564</c:v>
                </c:pt>
                <c:pt idx="4769">
                  <c:v>3.5503</c:v>
                </c:pt>
                <c:pt idx="4770">
                  <c:v>3.532</c:v>
                </c:pt>
                <c:pt idx="4771">
                  <c:v>3.532</c:v>
                </c:pt>
                <c:pt idx="4772">
                  <c:v>3.5488</c:v>
                </c:pt>
                <c:pt idx="4773">
                  <c:v>3.5761</c:v>
                </c:pt>
                <c:pt idx="4774">
                  <c:v>3.629</c:v>
                </c:pt>
                <c:pt idx="4775">
                  <c:v>3.7046</c:v>
                </c:pt>
                <c:pt idx="4776">
                  <c:v>3.7769</c:v>
                </c:pt>
                <c:pt idx="4777">
                  <c:v>3.864</c:v>
                </c:pt>
                <c:pt idx="4778">
                  <c:v>3.9687</c:v>
                </c:pt>
                <c:pt idx="4779">
                  <c:v>4.112899999999999</c:v>
                </c:pt>
                <c:pt idx="4780">
                  <c:v>4.3064</c:v>
                </c:pt>
                <c:pt idx="4781">
                  <c:v>4.5482</c:v>
                </c:pt>
                <c:pt idx="4782">
                  <c:v>4.7943</c:v>
                </c:pt>
                <c:pt idx="4783">
                  <c:v>5.0397</c:v>
                </c:pt>
                <c:pt idx="4784">
                  <c:v>5.2833</c:v>
                </c:pt>
                <c:pt idx="4785">
                  <c:v>5.5267</c:v>
                </c:pt>
                <c:pt idx="4786">
                  <c:v>5.7434</c:v>
                </c:pt>
                <c:pt idx="4787">
                  <c:v>5.9224</c:v>
                </c:pt>
                <c:pt idx="4788">
                  <c:v>6.0607</c:v>
                </c:pt>
                <c:pt idx="4789">
                  <c:v>6.1597</c:v>
                </c:pt>
                <c:pt idx="4790">
                  <c:v>6.221</c:v>
                </c:pt>
                <c:pt idx="4791">
                  <c:v>6.2358</c:v>
                </c:pt>
                <c:pt idx="4792">
                  <c:v>6.195899999999999</c:v>
                </c:pt>
                <c:pt idx="4793">
                  <c:v>6.1374</c:v>
                </c:pt>
                <c:pt idx="4794">
                  <c:v>6.0381</c:v>
                </c:pt>
                <c:pt idx="4795">
                  <c:v>5.9153</c:v>
                </c:pt>
                <c:pt idx="4796">
                  <c:v>5.7882</c:v>
                </c:pt>
                <c:pt idx="4797">
                  <c:v>5.677499999999999</c:v>
                </c:pt>
                <c:pt idx="4798">
                  <c:v>5.5669</c:v>
                </c:pt>
                <c:pt idx="4799">
                  <c:v>5.4848</c:v>
                </c:pt>
                <c:pt idx="4800">
                  <c:v>5.4325</c:v>
                </c:pt>
                <c:pt idx="4801">
                  <c:v>5.3988</c:v>
                </c:pt>
                <c:pt idx="4802">
                  <c:v>5.395</c:v>
                </c:pt>
                <c:pt idx="4803">
                  <c:v>5.4301</c:v>
                </c:pt>
                <c:pt idx="4804">
                  <c:v>5.526899999999999</c:v>
                </c:pt>
                <c:pt idx="4805">
                  <c:v>5.6696</c:v>
                </c:pt>
                <c:pt idx="4806">
                  <c:v>5.867699999999999</c:v>
                </c:pt>
                <c:pt idx="4807">
                  <c:v>6.104399999999999</c:v>
                </c:pt>
                <c:pt idx="4808">
                  <c:v>6.4104</c:v>
                </c:pt>
                <c:pt idx="4809">
                  <c:v>6.7798</c:v>
                </c:pt>
                <c:pt idx="4810">
                  <c:v>7.190099999999999</c:v>
                </c:pt>
                <c:pt idx="4811">
                  <c:v>7.6317</c:v>
                </c:pt>
                <c:pt idx="4812">
                  <c:v>8.140799999999998</c:v>
                </c:pt>
                <c:pt idx="4813">
                  <c:v>8.640099999999998</c:v>
                </c:pt>
                <c:pt idx="4814">
                  <c:v>9.118699999999998</c:v>
                </c:pt>
                <c:pt idx="4815">
                  <c:v>9.575</c:v>
                </c:pt>
                <c:pt idx="4816">
                  <c:v>9.9687</c:v>
                </c:pt>
                <c:pt idx="4817">
                  <c:v>10.3379</c:v>
                </c:pt>
                <c:pt idx="4818">
                  <c:v>10.6499</c:v>
                </c:pt>
                <c:pt idx="4819">
                  <c:v>10.9054</c:v>
                </c:pt>
                <c:pt idx="4820">
                  <c:v>11.0918</c:v>
                </c:pt>
                <c:pt idx="4821">
                  <c:v>11.2165</c:v>
                </c:pt>
                <c:pt idx="4822">
                  <c:v>11.2726</c:v>
                </c:pt>
                <c:pt idx="4823">
                  <c:v>11.2737</c:v>
                </c:pt>
                <c:pt idx="4824">
                  <c:v>11.2121</c:v>
                </c:pt>
                <c:pt idx="4825">
                  <c:v>11.0994</c:v>
                </c:pt>
                <c:pt idx="4826">
                  <c:v>10.9493</c:v>
                </c:pt>
                <c:pt idx="4827">
                  <c:v>10.7439</c:v>
                </c:pt>
                <c:pt idx="4828">
                  <c:v>10.5052</c:v>
                </c:pt>
                <c:pt idx="4829">
                  <c:v>10.2577</c:v>
                </c:pt>
                <c:pt idx="4830">
                  <c:v>10.0316</c:v>
                </c:pt>
                <c:pt idx="4831">
                  <c:v>9.7724</c:v>
                </c:pt>
                <c:pt idx="4832">
                  <c:v>9.4639</c:v>
                </c:pt>
                <c:pt idx="4833">
                  <c:v>9.1166</c:v>
                </c:pt>
                <c:pt idx="4834">
                  <c:v>8.729999999999998</c:v>
                </c:pt>
                <c:pt idx="4835">
                  <c:v>8.3191</c:v>
                </c:pt>
                <c:pt idx="4836">
                  <c:v>7.9002</c:v>
                </c:pt>
                <c:pt idx="4837">
                  <c:v>7.4408</c:v>
                </c:pt>
                <c:pt idx="4838">
                  <c:v>6.9982</c:v>
                </c:pt>
                <c:pt idx="4839">
                  <c:v>6.5943</c:v>
                </c:pt>
                <c:pt idx="4840">
                  <c:v>6.1992</c:v>
                </c:pt>
                <c:pt idx="4841">
                  <c:v>5.823399999999999</c:v>
                </c:pt>
                <c:pt idx="4842">
                  <c:v>5.4353</c:v>
                </c:pt>
                <c:pt idx="4843">
                  <c:v>5.0418</c:v>
                </c:pt>
                <c:pt idx="4844">
                  <c:v>4.680099999999999</c:v>
                </c:pt>
                <c:pt idx="4845">
                  <c:v>4.3512</c:v>
                </c:pt>
                <c:pt idx="4846">
                  <c:v>4.065399999999999</c:v>
                </c:pt>
                <c:pt idx="4847">
                  <c:v>3.8141</c:v>
                </c:pt>
                <c:pt idx="4848">
                  <c:v>3.6065</c:v>
                </c:pt>
                <c:pt idx="4849">
                  <c:v>3.4214</c:v>
                </c:pt>
                <c:pt idx="4850">
                  <c:v>3.2636</c:v>
                </c:pt>
                <c:pt idx="4851">
                  <c:v>3.1278</c:v>
                </c:pt>
                <c:pt idx="4852">
                  <c:v>3.0154</c:v>
                </c:pt>
                <c:pt idx="4853">
                  <c:v>2.9209</c:v>
                </c:pt>
                <c:pt idx="4854">
                  <c:v>2.8459</c:v>
                </c:pt>
                <c:pt idx="4855">
                  <c:v>2.805</c:v>
                </c:pt>
                <c:pt idx="4856">
                  <c:v>2.7686</c:v>
                </c:pt>
                <c:pt idx="4857">
                  <c:v>2.7518</c:v>
                </c:pt>
                <c:pt idx="4858">
                  <c:v>2.7332</c:v>
                </c:pt>
                <c:pt idx="4859">
                  <c:v>2.7183</c:v>
                </c:pt>
                <c:pt idx="4860">
                  <c:v>2.6937</c:v>
                </c:pt>
                <c:pt idx="4861">
                  <c:v>2.6836</c:v>
                </c:pt>
                <c:pt idx="4862">
                  <c:v>2.6648</c:v>
                </c:pt>
                <c:pt idx="4863">
                  <c:v>2.6585</c:v>
                </c:pt>
                <c:pt idx="4864">
                  <c:v>2.6638</c:v>
                </c:pt>
                <c:pt idx="4865">
                  <c:v>2.6758</c:v>
                </c:pt>
                <c:pt idx="4866">
                  <c:v>2.6928</c:v>
                </c:pt>
                <c:pt idx="4867">
                  <c:v>2.698</c:v>
                </c:pt>
                <c:pt idx="4868">
                  <c:v>2.6958</c:v>
                </c:pt>
                <c:pt idx="4869">
                  <c:v>2.6999</c:v>
                </c:pt>
                <c:pt idx="4870">
                  <c:v>2.7177</c:v>
                </c:pt>
                <c:pt idx="4871">
                  <c:v>2.739</c:v>
                </c:pt>
                <c:pt idx="4872">
                  <c:v>2.7709</c:v>
                </c:pt>
                <c:pt idx="4873">
                  <c:v>2.8199</c:v>
                </c:pt>
                <c:pt idx="4874">
                  <c:v>2.8978</c:v>
                </c:pt>
                <c:pt idx="4875">
                  <c:v>2.972199999999999</c:v>
                </c:pt>
                <c:pt idx="4876">
                  <c:v>3.0623</c:v>
                </c:pt>
                <c:pt idx="4877">
                  <c:v>3.1519</c:v>
                </c:pt>
                <c:pt idx="4878">
                  <c:v>3.2614</c:v>
                </c:pt>
                <c:pt idx="4879">
                  <c:v>3.403</c:v>
                </c:pt>
                <c:pt idx="4880">
                  <c:v>3.5813</c:v>
                </c:pt>
                <c:pt idx="4881">
                  <c:v>3.7851</c:v>
                </c:pt>
                <c:pt idx="4882">
                  <c:v>3.9875</c:v>
                </c:pt>
                <c:pt idx="4883">
                  <c:v>4.2167</c:v>
                </c:pt>
                <c:pt idx="4884">
                  <c:v>4.4311</c:v>
                </c:pt>
                <c:pt idx="4885">
                  <c:v>4.662499999999999</c:v>
                </c:pt>
                <c:pt idx="4886">
                  <c:v>4.893499999999999</c:v>
                </c:pt>
                <c:pt idx="4887">
                  <c:v>5.1347</c:v>
                </c:pt>
                <c:pt idx="4888">
                  <c:v>5.3966</c:v>
                </c:pt>
                <c:pt idx="4889">
                  <c:v>5.6456</c:v>
                </c:pt>
                <c:pt idx="4890">
                  <c:v>5.8932</c:v>
                </c:pt>
                <c:pt idx="4891">
                  <c:v>6.1113</c:v>
                </c:pt>
                <c:pt idx="4892">
                  <c:v>6.2879</c:v>
                </c:pt>
                <c:pt idx="4893">
                  <c:v>6.4296</c:v>
                </c:pt>
                <c:pt idx="4894">
                  <c:v>6.5463</c:v>
                </c:pt>
                <c:pt idx="4895">
                  <c:v>6.640099999999999</c:v>
                </c:pt>
                <c:pt idx="4896">
                  <c:v>6.7268</c:v>
                </c:pt>
                <c:pt idx="4897">
                  <c:v>6.8172</c:v>
                </c:pt>
                <c:pt idx="4898">
                  <c:v>6.9163</c:v>
                </c:pt>
                <c:pt idx="4899">
                  <c:v>6.9932</c:v>
                </c:pt>
                <c:pt idx="4900">
                  <c:v>7.0713</c:v>
                </c:pt>
                <c:pt idx="4901">
                  <c:v>7.1407</c:v>
                </c:pt>
                <c:pt idx="4902">
                  <c:v>7.2108</c:v>
                </c:pt>
                <c:pt idx="4903">
                  <c:v>7.2767</c:v>
                </c:pt>
                <c:pt idx="4904">
                  <c:v>7.3307</c:v>
                </c:pt>
                <c:pt idx="4905">
                  <c:v>7.3963</c:v>
                </c:pt>
                <c:pt idx="4906">
                  <c:v>7.4428</c:v>
                </c:pt>
                <c:pt idx="4907">
                  <c:v>7.4848</c:v>
                </c:pt>
                <c:pt idx="4908">
                  <c:v>7.4914</c:v>
                </c:pt>
                <c:pt idx="4909">
                  <c:v>7.4849</c:v>
                </c:pt>
                <c:pt idx="4910">
                  <c:v>7.4517</c:v>
                </c:pt>
                <c:pt idx="4911">
                  <c:v>7.3898</c:v>
                </c:pt>
                <c:pt idx="4912">
                  <c:v>7.3156</c:v>
                </c:pt>
                <c:pt idx="4913">
                  <c:v>7.2107</c:v>
                </c:pt>
                <c:pt idx="4914">
                  <c:v>7.094799999999999</c:v>
                </c:pt>
                <c:pt idx="4915">
                  <c:v>6.9674</c:v>
                </c:pt>
                <c:pt idx="4916">
                  <c:v>6.8187</c:v>
                </c:pt>
                <c:pt idx="4917">
                  <c:v>6.653499999999999</c:v>
                </c:pt>
                <c:pt idx="4918">
                  <c:v>6.4578</c:v>
                </c:pt>
                <c:pt idx="4919">
                  <c:v>6.2315</c:v>
                </c:pt>
                <c:pt idx="4920">
                  <c:v>5.9935</c:v>
                </c:pt>
                <c:pt idx="4921">
                  <c:v>5.7219</c:v>
                </c:pt>
                <c:pt idx="4922">
                  <c:v>5.4774</c:v>
                </c:pt>
                <c:pt idx="4923">
                  <c:v>5.2291</c:v>
                </c:pt>
                <c:pt idx="4924">
                  <c:v>5.0113</c:v>
                </c:pt>
                <c:pt idx="4925">
                  <c:v>4.824399999999999</c:v>
                </c:pt>
                <c:pt idx="4926">
                  <c:v>4.6306</c:v>
                </c:pt>
                <c:pt idx="4927">
                  <c:v>4.466</c:v>
                </c:pt>
                <c:pt idx="4928">
                  <c:v>4.3097</c:v>
                </c:pt>
                <c:pt idx="4929">
                  <c:v>4.1803</c:v>
                </c:pt>
                <c:pt idx="4930">
                  <c:v>4.0874</c:v>
                </c:pt>
                <c:pt idx="4931">
                  <c:v>4.0207</c:v>
                </c:pt>
                <c:pt idx="4932">
                  <c:v>3.9694</c:v>
                </c:pt>
                <c:pt idx="4933">
                  <c:v>3.9137</c:v>
                </c:pt>
                <c:pt idx="4934">
                  <c:v>3.869</c:v>
                </c:pt>
                <c:pt idx="4935">
                  <c:v>3.8229</c:v>
                </c:pt>
                <c:pt idx="4936">
                  <c:v>3.7853</c:v>
                </c:pt>
                <c:pt idx="4937">
                  <c:v>3.7489</c:v>
                </c:pt>
                <c:pt idx="4938">
                  <c:v>3.7127</c:v>
                </c:pt>
                <c:pt idx="4939">
                  <c:v>3.6868</c:v>
                </c:pt>
                <c:pt idx="4940">
                  <c:v>3.6653</c:v>
                </c:pt>
                <c:pt idx="4941">
                  <c:v>3.6244</c:v>
                </c:pt>
                <c:pt idx="4942">
                  <c:v>3.5868</c:v>
                </c:pt>
                <c:pt idx="4943">
                  <c:v>3.5392</c:v>
                </c:pt>
                <c:pt idx="4944">
                  <c:v>3.4838</c:v>
                </c:pt>
                <c:pt idx="4945">
                  <c:v>3.431999999999999</c:v>
                </c:pt>
                <c:pt idx="4946">
                  <c:v>3.4044</c:v>
                </c:pt>
                <c:pt idx="4947">
                  <c:v>3.3709</c:v>
                </c:pt>
                <c:pt idx="4948">
                  <c:v>3.3589</c:v>
                </c:pt>
                <c:pt idx="4949">
                  <c:v>3.346</c:v>
                </c:pt>
                <c:pt idx="4950">
                  <c:v>3.3355</c:v>
                </c:pt>
                <c:pt idx="4951">
                  <c:v>3.3401</c:v>
                </c:pt>
                <c:pt idx="4952">
                  <c:v>3.3303</c:v>
                </c:pt>
                <c:pt idx="4953">
                  <c:v>3.3454</c:v>
                </c:pt>
                <c:pt idx="4954">
                  <c:v>3.3705</c:v>
                </c:pt>
                <c:pt idx="4955">
                  <c:v>3.411999999999999</c:v>
                </c:pt>
                <c:pt idx="4956">
                  <c:v>3.4742</c:v>
                </c:pt>
                <c:pt idx="4957">
                  <c:v>3.5474</c:v>
                </c:pt>
                <c:pt idx="4958">
                  <c:v>3.6204</c:v>
                </c:pt>
                <c:pt idx="4959">
                  <c:v>3.6917</c:v>
                </c:pt>
                <c:pt idx="4960">
                  <c:v>3.7552</c:v>
                </c:pt>
                <c:pt idx="4961">
                  <c:v>3.7968</c:v>
                </c:pt>
                <c:pt idx="4962">
                  <c:v>3.8495</c:v>
                </c:pt>
                <c:pt idx="4963">
                  <c:v>3.8995</c:v>
                </c:pt>
                <c:pt idx="4964">
                  <c:v>3.9489</c:v>
                </c:pt>
                <c:pt idx="4965">
                  <c:v>4.0082</c:v>
                </c:pt>
                <c:pt idx="4966">
                  <c:v>4.0478</c:v>
                </c:pt>
                <c:pt idx="4967">
                  <c:v>4.0854</c:v>
                </c:pt>
                <c:pt idx="4968">
                  <c:v>4.1057</c:v>
                </c:pt>
                <c:pt idx="4969">
                  <c:v>4.125899999999999</c:v>
                </c:pt>
                <c:pt idx="4970">
                  <c:v>4.1511</c:v>
                </c:pt>
                <c:pt idx="4971">
                  <c:v>4.1791</c:v>
                </c:pt>
                <c:pt idx="4972">
                  <c:v>4.2116</c:v>
                </c:pt>
                <c:pt idx="4973">
                  <c:v>4.2631</c:v>
                </c:pt>
                <c:pt idx="4974">
                  <c:v>4.3026</c:v>
                </c:pt>
                <c:pt idx="4975">
                  <c:v>4.326799999999999</c:v>
                </c:pt>
                <c:pt idx="4976">
                  <c:v>4.3362</c:v>
                </c:pt>
                <c:pt idx="4977">
                  <c:v>4.3406</c:v>
                </c:pt>
                <c:pt idx="4978">
                  <c:v>4.3267</c:v>
                </c:pt>
                <c:pt idx="4979">
                  <c:v>4.314699999999999</c:v>
                </c:pt>
                <c:pt idx="4980">
                  <c:v>4.2984</c:v>
                </c:pt>
                <c:pt idx="4981">
                  <c:v>4.2752</c:v>
                </c:pt>
                <c:pt idx="4982">
                  <c:v>4.2515</c:v>
                </c:pt>
                <c:pt idx="4983">
                  <c:v>4.2127</c:v>
                </c:pt>
                <c:pt idx="4984">
                  <c:v>4.167099999999999</c:v>
                </c:pt>
                <c:pt idx="4985">
                  <c:v>4.125099999999999</c:v>
                </c:pt>
                <c:pt idx="4986">
                  <c:v>4.0809</c:v>
                </c:pt>
                <c:pt idx="4987">
                  <c:v>4.0406</c:v>
                </c:pt>
                <c:pt idx="4988">
                  <c:v>4.007899999999999</c:v>
                </c:pt>
                <c:pt idx="4989">
                  <c:v>3.991</c:v>
                </c:pt>
                <c:pt idx="4990">
                  <c:v>3.9771</c:v>
                </c:pt>
                <c:pt idx="4991">
                  <c:v>3.956799999999999</c:v>
                </c:pt>
                <c:pt idx="4992">
                  <c:v>3.9319</c:v>
                </c:pt>
                <c:pt idx="4993">
                  <c:v>3.9058</c:v>
                </c:pt>
                <c:pt idx="4994">
                  <c:v>3.8719</c:v>
                </c:pt>
                <c:pt idx="4995">
                  <c:v>3.831399999999999</c:v>
                </c:pt>
                <c:pt idx="4996">
                  <c:v>3.7987</c:v>
                </c:pt>
                <c:pt idx="4997">
                  <c:v>3.7672</c:v>
                </c:pt>
                <c:pt idx="4998">
                  <c:v>3.7354</c:v>
                </c:pt>
                <c:pt idx="4999">
                  <c:v>3.6947</c:v>
                </c:pt>
                <c:pt idx="5000">
                  <c:v>3.6512</c:v>
                </c:pt>
                <c:pt idx="5001">
                  <c:v>3.5912</c:v>
                </c:pt>
                <c:pt idx="5002">
                  <c:v>3.5392</c:v>
                </c:pt>
                <c:pt idx="5003">
                  <c:v>3.4833</c:v>
                </c:pt>
                <c:pt idx="5004">
                  <c:v>3.4349</c:v>
                </c:pt>
                <c:pt idx="5005">
                  <c:v>3.395799999999999</c:v>
                </c:pt>
                <c:pt idx="5006">
                  <c:v>3.3626</c:v>
                </c:pt>
                <c:pt idx="5007">
                  <c:v>3.3433</c:v>
                </c:pt>
                <c:pt idx="5008">
                  <c:v>3.3048</c:v>
                </c:pt>
                <c:pt idx="5009">
                  <c:v>3.2742</c:v>
                </c:pt>
                <c:pt idx="5010">
                  <c:v>3.2503</c:v>
                </c:pt>
                <c:pt idx="5011">
                  <c:v>3.2152</c:v>
                </c:pt>
                <c:pt idx="5012">
                  <c:v>3.2044</c:v>
                </c:pt>
                <c:pt idx="5013">
                  <c:v>3.2007</c:v>
                </c:pt>
                <c:pt idx="5014">
                  <c:v>3.2065</c:v>
                </c:pt>
                <c:pt idx="5015">
                  <c:v>3.2219</c:v>
                </c:pt>
                <c:pt idx="5016">
                  <c:v>3.2475</c:v>
                </c:pt>
                <c:pt idx="5017">
                  <c:v>3.2697</c:v>
                </c:pt>
                <c:pt idx="5018">
                  <c:v>3.281</c:v>
                </c:pt>
                <c:pt idx="5019">
                  <c:v>3.2932</c:v>
                </c:pt>
                <c:pt idx="5020">
                  <c:v>3.3103</c:v>
                </c:pt>
                <c:pt idx="5021">
                  <c:v>3.321</c:v>
                </c:pt>
                <c:pt idx="5022">
                  <c:v>3.3408</c:v>
                </c:pt>
                <c:pt idx="5023">
                  <c:v>3.3737</c:v>
                </c:pt>
                <c:pt idx="5024">
                  <c:v>3.3818</c:v>
                </c:pt>
                <c:pt idx="5025">
                  <c:v>3.3877</c:v>
                </c:pt>
                <c:pt idx="5026">
                  <c:v>3.3892</c:v>
                </c:pt>
                <c:pt idx="5027">
                  <c:v>3.3697</c:v>
                </c:pt>
                <c:pt idx="5028">
                  <c:v>3.3482</c:v>
                </c:pt>
                <c:pt idx="5029">
                  <c:v>3.3238</c:v>
                </c:pt>
                <c:pt idx="5030">
                  <c:v>3.316199999999999</c:v>
                </c:pt>
                <c:pt idx="5031">
                  <c:v>3.3135</c:v>
                </c:pt>
                <c:pt idx="5032">
                  <c:v>3.3305</c:v>
                </c:pt>
                <c:pt idx="5033">
                  <c:v>3.3474</c:v>
                </c:pt>
                <c:pt idx="5034">
                  <c:v>3.3591</c:v>
                </c:pt>
                <c:pt idx="5035">
                  <c:v>3.3859</c:v>
                </c:pt>
                <c:pt idx="5036">
                  <c:v>3.4155</c:v>
                </c:pt>
                <c:pt idx="5037">
                  <c:v>3.4664</c:v>
                </c:pt>
                <c:pt idx="5038">
                  <c:v>3.5352</c:v>
                </c:pt>
                <c:pt idx="5039">
                  <c:v>3.6377</c:v>
                </c:pt>
                <c:pt idx="5040">
                  <c:v>3.7775</c:v>
                </c:pt>
                <c:pt idx="5041">
                  <c:v>3.9293</c:v>
                </c:pt>
                <c:pt idx="5042">
                  <c:v>4.0851</c:v>
                </c:pt>
                <c:pt idx="5043">
                  <c:v>4.253</c:v>
                </c:pt>
                <c:pt idx="5044">
                  <c:v>4.4193</c:v>
                </c:pt>
                <c:pt idx="5045">
                  <c:v>4.5926</c:v>
                </c:pt>
                <c:pt idx="5046">
                  <c:v>4.7686</c:v>
                </c:pt>
                <c:pt idx="5047">
                  <c:v>4.9712</c:v>
                </c:pt>
                <c:pt idx="5048">
                  <c:v>5.1534</c:v>
                </c:pt>
                <c:pt idx="5049">
                  <c:v>5.3199</c:v>
                </c:pt>
                <c:pt idx="5050">
                  <c:v>5.4491</c:v>
                </c:pt>
                <c:pt idx="5051">
                  <c:v>5.526899999999999</c:v>
                </c:pt>
                <c:pt idx="5052">
                  <c:v>5.5614</c:v>
                </c:pt>
                <c:pt idx="5053">
                  <c:v>5.5632</c:v>
                </c:pt>
                <c:pt idx="5054">
                  <c:v>5.5343</c:v>
                </c:pt>
                <c:pt idx="5055">
                  <c:v>5.4826</c:v>
                </c:pt>
                <c:pt idx="5056">
                  <c:v>5.4276</c:v>
                </c:pt>
                <c:pt idx="5057">
                  <c:v>5.3576</c:v>
                </c:pt>
                <c:pt idx="5058">
                  <c:v>5.2873</c:v>
                </c:pt>
                <c:pt idx="5059">
                  <c:v>5.196499999999999</c:v>
                </c:pt>
                <c:pt idx="5060">
                  <c:v>5.117899999999999</c:v>
                </c:pt>
                <c:pt idx="5061">
                  <c:v>5.064299999999999</c:v>
                </c:pt>
                <c:pt idx="5062">
                  <c:v>5.0165</c:v>
                </c:pt>
                <c:pt idx="5063">
                  <c:v>5.0261</c:v>
                </c:pt>
                <c:pt idx="5064">
                  <c:v>5.067299999999999</c:v>
                </c:pt>
                <c:pt idx="5065">
                  <c:v>5.1368</c:v>
                </c:pt>
                <c:pt idx="5066">
                  <c:v>5.262099999999999</c:v>
                </c:pt>
                <c:pt idx="5067">
                  <c:v>5.4076</c:v>
                </c:pt>
                <c:pt idx="5068">
                  <c:v>5.5901</c:v>
                </c:pt>
                <c:pt idx="5069">
                  <c:v>5.7942</c:v>
                </c:pt>
                <c:pt idx="5070">
                  <c:v>6.0185</c:v>
                </c:pt>
                <c:pt idx="5071">
                  <c:v>6.2657</c:v>
                </c:pt>
                <c:pt idx="5072">
                  <c:v>6.554899999999999</c:v>
                </c:pt>
                <c:pt idx="5073">
                  <c:v>6.9061</c:v>
                </c:pt>
                <c:pt idx="5074">
                  <c:v>7.3008</c:v>
                </c:pt>
                <c:pt idx="5075">
                  <c:v>7.6887</c:v>
                </c:pt>
                <c:pt idx="5076">
                  <c:v>8.0664</c:v>
                </c:pt>
                <c:pt idx="5077">
                  <c:v>8.4327</c:v>
                </c:pt>
                <c:pt idx="5078">
                  <c:v>8.783299999999998</c:v>
                </c:pt>
                <c:pt idx="5079">
                  <c:v>9.1356</c:v>
                </c:pt>
                <c:pt idx="5080">
                  <c:v>9.4669</c:v>
                </c:pt>
                <c:pt idx="5081">
                  <c:v>9.747599999999998</c:v>
                </c:pt>
                <c:pt idx="5082">
                  <c:v>9.9889</c:v>
                </c:pt>
                <c:pt idx="5083">
                  <c:v>10.1812</c:v>
                </c:pt>
                <c:pt idx="5084">
                  <c:v>10.3275</c:v>
                </c:pt>
                <c:pt idx="5085">
                  <c:v>10.4299</c:v>
                </c:pt>
                <c:pt idx="5086">
                  <c:v>10.4816</c:v>
                </c:pt>
                <c:pt idx="5087">
                  <c:v>10.4929</c:v>
                </c:pt>
                <c:pt idx="5088">
                  <c:v>10.4783</c:v>
                </c:pt>
                <c:pt idx="5089">
                  <c:v>10.4381</c:v>
                </c:pt>
                <c:pt idx="5090">
                  <c:v>10.3649</c:v>
                </c:pt>
                <c:pt idx="5091">
                  <c:v>10.2668</c:v>
                </c:pt>
                <c:pt idx="5092">
                  <c:v>10.1412</c:v>
                </c:pt>
                <c:pt idx="5093">
                  <c:v>10.0113</c:v>
                </c:pt>
                <c:pt idx="5094">
                  <c:v>9.8403</c:v>
                </c:pt>
                <c:pt idx="5095">
                  <c:v>9.6375</c:v>
                </c:pt>
                <c:pt idx="5096">
                  <c:v>9.3737</c:v>
                </c:pt>
                <c:pt idx="5097">
                  <c:v>9.103</c:v>
                </c:pt>
                <c:pt idx="5098">
                  <c:v>8.8069</c:v>
                </c:pt>
                <c:pt idx="5099">
                  <c:v>8.4525</c:v>
                </c:pt>
                <c:pt idx="5100">
                  <c:v>8.0506</c:v>
                </c:pt>
                <c:pt idx="5101">
                  <c:v>7.622899999999998</c:v>
                </c:pt>
                <c:pt idx="5102">
                  <c:v>7.1793</c:v>
                </c:pt>
                <c:pt idx="5103">
                  <c:v>6.7133</c:v>
                </c:pt>
                <c:pt idx="5104">
                  <c:v>6.2801</c:v>
                </c:pt>
                <c:pt idx="5105">
                  <c:v>5.857699999999999</c:v>
                </c:pt>
                <c:pt idx="5106">
                  <c:v>5.4734</c:v>
                </c:pt>
                <c:pt idx="5107">
                  <c:v>5.094499999999999</c:v>
                </c:pt>
                <c:pt idx="5108">
                  <c:v>4.728</c:v>
                </c:pt>
                <c:pt idx="5109">
                  <c:v>4.3915</c:v>
                </c:pt>
                <c:pt idx="5110">
                  <c:v>4.1067</c:v>
                </c:pt>
                <c:pt idx="5111">
                  <c:v>3.8276</c:v>
                </c:pt>
                <c:pt idx="5112">
                  <c:v>3.6121</c:v>
                </c:pt>
                <c:pt idx="5113">
                  <c:v>3.4457</c:v>
                </c:pt>
                <c:pt idx="5114">
                  <c:v>3.2951</c:v>
                </c:pt>
                <c:pt idx="5115">
                  <c:v>3.1766</c:v>
                </c:pt>
                <c:pt idx="5116">
                  <c:v>3.0835</c:v>
                </c:pt>
                <c:pt idx="5117">
                  <c:v>3.0112</c:v>
                </c:pt>
                <c:pt idx="5118">
                  <c:v>2.9335</c:v>
                </c:pt>
                <c:pt idx="5119">
                  <c:v>2.859799999999999</c:v>
                </c:pt>
                <c:pt idx="5120">
                  <c:v>2.8043</c:v>
                </c:pt>
                <c:pt idx="5121">
                  <c:v>2.7672</c:v>
                </c:pt>
                <c:pt idx="5122">
                  <c:v>2.7481</c:v>
                </c:pt>
                <c:pt idx="5123">
                  <c:v>2.7366</c:v>
                </c:pt>
                <c:pt idx="5124">
                  <c:v>2.7354</c:v>
                </c:pt>
                <c:pt idx="5125">
                  <c:v>2.7327</c:v>
                </c:pt>
                <c:pt idx="5126">
                  <c:v>2.7237</c:v>
                </c:pt>
                <c:pt idx="5127">
                  <c:v>2.7054</c:v>
                </c:pt>
                <c:pt idx="5128">
                  <c:v>2.7034</c:v>
                </c:pt>
                <c:pt idx="5129">
                  <c:v>2.6958</c:v>
                </c:pt>
                <c:pt idx="5130">
                  <c:v>2.7058</c:v>
                </c:pt>
                <c:pt idx="5131">
                  <c:v>2.719</c:v>
                </c:pt>
                <c:pt idx="5132">
                  <c:v>2.755</c:v>
                </c:pt>
                <c:pt idx="5133">
                  <c:v>2.7802</c:v>
                </c:pt>
                <c:pt idx="5134">
                  <c:v>2.7932</c:v>
                </c:pt>
                <c:pt idx="5135">
                  <c:v>2.818999999999999</c:v>
                </c:pt>
                <c:pt idx="5136">
                  <c:v>2.8532</c:v>
                </c:pt>
                <c:pt idx="5137">
                  <c:v>2.9012</c:v>
                </c:pt>
                <c:pt idx="5138">
                  <c:v>2.9574</c:v>
                </c:pt>
                <c:pt idx="5139">
                  <c:v>3.0462</c:v>
                </c:pt>
                <c:pt idx="5140">
                  <c:v>3.166</c:v>
                </c:pt>
                <c:pt idx="5141">
                  <c:v>3.3087</c:v>
                </c:pt>
                <c:pt idx="5142">
                  <c:v>3.4459</c:v>
                </c:pt>
                <c:pt idx="5143">
                  <c:v>3.607</c:v>
                </c:pt>
                <c:pt idx="5144">
                  <c:v>3.7703</c:v>
                </c:pt>
                <c:pt idx="5145">
                  <c:v>3.9607</c:v>
                </c:pt>
                <c:pt idx="5146">
                  <c:v>4.1743</c:v>
                </c:pt>
                <c:pt idx="5147">
                  <c:v>4.3986</c:v>
                </c:pt>
                <c:pt idx="5148">
                  <c:v>4.652899999999999</c:v>
                </c:pt>
                <c:pt idx="5149">
                  <c:v>4.89</c:v>
                </c:pt>
                <c:pt idx="5150">
                  <c:v>5.1346</c:v>
                </c:pt>
                <c:pt idx="5151">
                  <c:v>5.324699999999999</c:v>
                </c:pt>
                <c:pt idx="5152">
                  <c:v>5.5166</c:v>
                </c:pt>
                <c:pt idx="5153">
                  <c:v>5.7078</c:v>
                </c:pt>
                <c:pt idx="5154">
                  <c:v>5.8836</c:v>
                </c:pt>
                <c:pt idx="5155">
                  <c:v>6.047899999999999</c:v>
                </c:pt>
                <c:pt idx="5156">
                  <c:v>6.2008</c:v>
                </c:pt>
                <c:pt idx="5157">
                  <c:v>6.357799999999999</c:v>
                </c:pt>
                <c:pt idx="5158">
                  <c:v>6.5223</c:v>
                </c:pt>
                <c:pt idx="5159">
                  <c:v>6.674899999999999</c:v>
                </c:pt>
                <c:pt idx="5160">
                  <c:v>6.798</c:v>
                </c:pt>
                <c:pt idx="5161">
                  <c:v>6.905</c:v>
                </c:pt>
                <c:pt idx="5162">
                  <c:v>7.0085</c:v>
                </c:pt>
                <c:pt idx="5163">
                  <c:v>7.121099999999999</c:v>
                </c:pt>
                <c:pt idx="5164">
                  <c:v>7.2458</c:v>
                </c:pt>
                <c:pt idx="5165">
                  <c:v>7.363999999999999</c:v>
                </c:pt>
                <c:pt idx="5166">
                  <c:v>7.485</c:v>
                </c:pt>
                <c:pt idx="5167">
                  <c:v>7.5762</c:v>
                </c:pt>
                <c:pt idx="5168">
                  <c:v>7.661899999999999</c:v>
                </c:pt>
                <c:pt idx="5169">
                  <c:v>7.7106</c:v>
                </c:pt>
                <c:pt idx="5170">
                  <c:v>7.7416</c:v>
                </c:pt>
                <c:pt idx="5171">
                  <c:v>7.7687</c:v>
                </c:pt>
                <c:pt idx="5172">
                  <c:v>7.7812</c:v>
                </c:pt>
                <c:pt idx="5173">
                  <c:v>7.7881</c:v>
                </c:pt>
                <c:pt idx="5174">
                  <c:v>7.7511</c:v>
                </c:pt>
                <c:pt idx="5175">
                  <c:v>7.6799</c:v>
                </c:pt>
                <c:pt idx="5176">
                  <c:v>7.566</c:v>
                </c:pt>
                <c:pt idx="5177">
                  <c:v>7.398099999999999</c:v>
                </c:pt>
                <c:pt idx="5178">
                  <c:v>7.1917</c:v>
                </c:pt>
                <c:pt idx="5179">
                  <c:v>6.9652</c:v>
                </c:pt>
                <c:pt idx="5180">
                  <c:v>6.7423</c:v>
                </c:pt>
                <c:pt idx="5181">
                  <c:v>6.513999999999999</c:v>
                </c:pt>
                <c:pt idx="5182">
                  <c:v>6.266</c:v>
                </c:pt>
                <c:pt idx="5183">
                  <c:v>5.9953</c:v>
                </c:pt>
                <c:pt idx="5184">
                  <c:v>5.718</c:v>
                </c:pt>
                <c:pt idx="5185">
                  <c:v>5.4548</c:v>
                </c:pt>
                <c:pt idx="5186">
                  <c:v>5.198399999999999</c:v>
                </c:pt>
                <c:pt idx="5187">
                  <c:v>4.9866</c:v>
                </c:pt>
                <c:pt idx="5188">
                  <c:v>4.8193</c:v>
                </c:pt>
                <c:pt idx="5189">
                  <c:v>4.6822</c:v>
                </c:pt>
                <c:pt idx="5190">
                  <c:v>4.5733</c:v>
                </c:pt>
                <c:pt idx="5191">
                  <c:v>4.4951</c:v>
                </c:pt>
                <c:pt idx="5192">
                  <c:v>4.427899999999999</c:v>
                </c:pt>
                <c:pt idx="5193">
                  <c:v>4.3398</c:v>
                </c:pt>
                <c:pt idx="5194">
                  <c:v>4.2719</c:v>
                </c:pt>
                <c:pt idx="5195">
                  <c:v>4.205</c:v>
                </c:pt>
                <c:pt idx="5196">
                  <c:v>4.1454</c:v>
                </c:pt>
                <c:pt idx="5197">
                  <c:v>4.109999999999999</c:v>
                </c:pt>
                <c:pt idx="5198">
                  <c:v>4.064299999999999</c:v>
                </c:pt>
                <c:pt idx="5199">
                  <c:v>4.0106</c:v>
                </c:pt>
                <c:pt idx="5200">
                  <c:v>3.9382</c:v>
                </c:pt>
                <c:pt idx="5201">
                  <c:v>3.8464</c:v>
                </c:pt>
                <c:pt idx="5202">
                  <c:v>3.7678</c:v>
                </c:pt>
                <c:pt idx="5203">
                  <c:v>3.7016</c:v>
                </c:pt>
                <c:pt idx="5204">
                  <c:v>3.6179</c:v>
                </c:pt>
                <c:pt idx="5205">
                  <c:v>3.567</c:v>
                </c:pt>
                <c:pt idx="5206">
                  <c:v>3.5394</c:v>
                </c:pt>
                <c:pt idx="5207">
                  <c:v>3.5045</c:v>
                </c:pt>
                <c:pt idx="5208">
                  <c:v>3.4754</c:v>
                </c:pt>
                <c:pt idx="5209">
                  <c:v>3.4549</c:v>
                </c:pt>
                <c:pt idx="5210">
                  <c:v>3.431</c:v>
                </c:pt>
                <c:pt idx="5211">
                  <c:v>3.4075</c:v>
                </c:pt>
                <c:pt idx="5212">
                  <c:v>3.407</c:v>
                </c:pt>
                <c:pt idx="5213">
                  <c:v>3.4218</c:v>
                </c:pt>
                <c:pt idx="5214">
                  <c:v>3.4372</c:v>
                </c:pt>
                <c:pt idx="5215">
                  <c:v>3.4699</c:v>
                </c:pt>
                <c:pt idx="5216">
                  <c:v>3.5067</c:v>
                </c:pt>
                <c:pt idx="5217">
                  <c:v>3.5446</c:v>
                </c:pt>
                <c:pt idx="5218">
                  <c:v>3.5598</c:v>
                </c:pt>
                <c:pt idx="5219">
                  <c:v>3.5791</c:v>
                </c:pt>
                <c:pt idx="5220">
                  <c:v>3.6112</c:v>
                </c:pt>
                <c:pt idx="5221">
                  <c:v>3.6381</c:v>
                </c:pt>
                <c:pt idx="5222">
                  <c:v>3.6779</c:v>
                </c:pt>
                <c:pt idx="5223">
                  <c:v>3.7216</c:v>
                </c:pt>
                <c:pt idx="5224">
                  <c:v>3.7779</c:v>
                </c:pt>
                <c:pt idx="5225">
                  <c:v>3.8246</c:v>
                </c:pt>
                <c:pt idx="5226">
                  <c:v>3.8795</c:v>
                </c:pt>
                <c:pt idx="5227">
                  <c:v>3.9176</c:v>
                </c:pt>
                <c:pt idx="5228">
                  <c:v>3.9611</c:v>
                </c:pt>
                <c:pt idx="5229">
                  <c:v>4.0067</c:v>
                </c:pt>
                <c:pt idx="5230">
                  <c:v>4.0563</c:v>
                </c:pt>
                <c:pt idx="5231">
                  <c:v>4.1022</c:v>
                </c:pt>
                <c:pt idx="5232">
                  <c:v>4.151999999999999</c:v>
                </c:pt>
                <c:pt idx="5233">
                  <c:v>4.190799999999999</c:v>
                </c:pt>
                <c:pt idx="5234">
                  <c:v>4.2231</c:v>
                </c:pt>
                <c:pt idx="5235">
                  <c:v>4.2375</c:v>
                </c:pt>
                <c:pt idx="5236">
                  <c:v>4.2502</c:v>
                </c:pt>
                <c:pt idx="5237">
                  <c:v>4.2498</c:v>
                </c:pt>
                <c:pt idx="5238">
                  <c:v>4.2532</c:v>
                </c:pt>
                <c:pt idx="5239">
                  <c:v>4.2573</c:v>
                </c:pt>
                <c:pt idx="5240">
                  <c:v>4.2583</c:v>
                </c:pt>
                <c:pt idx="5241">
                  <c:v>4.264099999999999</c:v>
                </c:pt>
                <c:pt idx="5242">
                  <c:v>4.252499999999999</c:v>
                </c:pt>
                <c:pt idx="5243">
                  <c:v>4.2257</c:v>
                </c:pt>
                <c:pt idx="5244">
                  <c:v>4.2003</c:v>
                </c:pt>
                <c:pt idx="5245">
                  <c:v>4.168499999999999</c:v>
                </c:pt>
                <c:pt idx="5246">
                  <c:v>4.144799999999999</c:v>
                </c:pt>
                <c:pt idx="5247">
                  <c:v>4.129899999999999</c:v>
                </c:pt>
                <c:pt idx="5248">
                  <c:v>4.1172</c:v>
                </c:pt>
                <c:pt idx="5249">
                  <c:v>4.1065</c:v>
                </c:pt>
                <c:pt idx="5250">
                  <c:v>4.0991</c:v>
                </c:pt>
                <c:pt idx="5251">
                  <c:v>4.064299999999999</c:v>
                </c:pt>
                <c:pt idx="5252">
                  <c:v>4.0447</c:v>
                </c:pt>
                <c:pt idx="5253">
                  <c:v>4.0072</c:v>
                </c:pt>
                <c:pt idx="5254">
                  <c:v>3.9686</c:v>
                </c:pt>
                <c:pt idx="5255">
                  <c:v>3.9381</c:v>
                </c:pt>
                <c:pt idx="5256">
                  <c:v>3.9085</c:v>
                </c:pt>
                <c:pt idx="5257">
                  <c:v>3.8836</c:v>
                </c:pt>
                <c:pt idx="5258">
                  <c:v>3.857</c:v>
                </c:pt>
                <c:pt idx="5259">
                  <c:v>3.8121</c:v>
                </c:pt>
                <c:pt idx="5260">
                  <c:v>3.7653</c:v>
                </c:pt>
                <c:pt idx="5261">
                  <c:v>3.7072</c:v>
                </c:pt>
                <c:pt idx="5262">
                  <c:v>3.6418</c:v>
                </c:pt>
                <c:pt idx="5263">
                  <c:v>3.5892</c:v>
                </c:pt>
                <c:pt idx="5264">
                  <c:v>3.5472</c:v>
                </c:pt>
                <c:pt idx="5265">
                  <c:v>3.5116</c:v>
                </c:pt>
                <c:pt idx="5266">
                  <c:v>3.4689</c:v>
                </c:pt>
                <c:pt idx="5267">
                  <c:v>3.4269</c:v>
                </c:pt>
                <c:pt idx="5268">
                  <c:v>3.3778</c:v>
                </c:pt>
                <c:pt idx="5269">
                  <c:v>3.314599999999999</c:v>
                </c:pt>
                <c:pt idx="5270">
                  <c:v>3.2752</c:v>
                </c:pt>
                <c:pt idx="5271">
                  <c:v>3.2359</c:v>
                </c:pt>
                <c:pt idx="5272">
                  <c:v>3.2278</c:v>
                </c:pt>
                <c:pt idx="5273">
                  <c:v>3.2232</c:v>
                </c:pt>
                <c:pt idx="5274">
                  <c:v>3.2334</c:v>
                </c:pt>
                <c:pt idx="5275">
                  <c:v>3.239</c:v>
                </c:pt>
                <c:pt idx="5276">
                  <c:v>3.2441</c:v>
                </c:pt>
                <c:pt idx="5277">
                  <c:v>3.2471</c:v>
                </c:pt>
                <c:pt idx="5278">
                  <c:v>3.2539</c:v>
                </c:pt>
                <c:pt idx="5279">
                  <c:v>3.2573</c:v>
                </c:pt>
                <c:pt idx="5280">
                  <c:v>3.2773</c:v>
                </c:pt>
                <c:pt idx="5281">
                  <c:v>3.2973</c:v>
                </c:pt>
                <c:pt idx="5282">
                  <c:v>3.3147</c:v>
                </c:pt>
                <c:pt idx="5283">
                  <c:v>3.3235</c:v>
                </c:pt>
                <c:pt idx="5284">
                  <c:v>3.3184</c:v>
                </c:pt>
                <c:pt idx="5285">
                  <c:v>3.2896</c:v>
                </c:pt>
                <c:pt idx="5286">
                  <c:v>3.2584</c:v>
                </c:pt>
                <c:pt idx="5287">
                  <c:v>3.2283</c:v>
                </c:pt>
                <c:pt idx="5288">
                  <c:v>3.209</c:v>
                </c:pt>
                <c:pt idx="5289">
                  <c:v>3.2039</c:v>
                </c:pt>
                <c:pt idx="5290">
                  <c:v>3.2026</c:v>
                </c:pt>
                <c:pt idx="5291">
                  <c:v>3.2007</c:v>
                </c:pt>
                <c:pt idx="5292">
                  <c:v>3.2038</c:v>
                </c:pt>
                <c:pt idx="5293">
                  <c:v>3.1995</c:v>
                </c:pt>
                <c:pt idx="5294">
                  <c:v>3.1924</c:v>
                </c:pt>
                <c:pt idx="5295">
                  <c:v>3.1907</c:v>
                </c:pt>
                <c:pt idx="5296">
                  <c:v>3.197</c:v>
                </c:pt>
                <c:pt idx="5297">
                  <c:v>3.2275</c:v>
                </c:pt>
                <c:pt idx="5298">
                  <c:v>3.2933</c:v>
                </c:pt>
                <c:pt idx="5299">
                  <c:v>3.3595</c:v>
                </c:pt>
                <c:pt idx="5300">
                  <c:v>3.4463</c:v>
                </c:pt>
                <c:pt idx="5301">
                  <c:v>3.5286</c:v>
                </c:pt>
                <c:pt idx="5302">
                  <c:v>3.6175</c:v>
                </c:pt>
                <c:pt idx="5303">
                  <c:v>3.7404</c:v>
                </c:pt>
                <c:pt idx="5304">
                  <c:v>3.863</c:v>
                </c:pt>
                <c:pt idx="5305">
                  <c:v>4.0087</c:v>
                </c:pt>
                <c:pt idx="5306">
                  <c:v>4.1888</c:v>
                </c:pt>
                <c:pt idx="5307">
                  <c:v>4.3463</c:v>
                </c:pt>
                <c:pt idx="5308">
                  <c:v>4.520099999999999</c:v>
                </c:pt>
                <c:pt idx="5309">
                  <c:v>4.6788</c:v>
                </c:pt>
                <c:pt idx="5310">
                  <c:v>4.8066</c:v>
                </c:pt>
                <c:pt idx="5311">
                  <c:v>4.9157</c:v>
                </c:pt>
                <c:pt idx="5312">
                  <c:v>4.9983</c:v>
                </c:pt>
                <c:pt idx="5313">
                  <c:v>5.060899999999999</c:v>
                </c:pt>
                <c:pt idx="5314">
                  <c:v>5.094399999999999</c:v>
                </c:pt>
                <c:pt idx="5315">
                  <c:v>5.114899999999999</c:v>
                </c:pt>
                <c:pt idx="5316">
                  <c:v>5.1031</c:v>
                </c:pt>
                <c:pt idx="5317">
                  <c:v>5.0799</c:v>
                </c:pt>
                <c:pt idx="5318">
                  <c:v>5.025799999999999</c:v>
                </c:pt>
                <c:pt idx="5319">
                  <c:v>4.9701</c:v>
                </c:pt>
                <c:pt idx="5320">
                  <c:v>4.9062</c:v>
                </c:pt>
                <c:pt idx="5321">
                  <c:v>4.8588</c:v>
                </c:pt>
                <c:pt idx="5322">
                  <c:v>4.8367</c:v>
                </c:pt>
                <c:pt idx="5323">
                  <c:v>4.822799999999999</c:v>
                </c:pt>
                <c:pt idx="5324">
                  <c:v>4.8347</c:v>
                </c:pt>
                <c:pt idx="5325">
                  <c:v>4.8732</c:v>
                </c:pt>
                <c:pt idx="5326">
                  <c:v>4.9084</c:v>
                </c:pt>
                <c:pt idx="5327">
                  <c:v>4.9676</c:v>
                </c:pt>
                <c:pt idx="5328">
                  <c:v>5.047899999999999</c:v>
                </c:pt>
                <c:pt idx="5329">
                  <c:v>5.146</c:v>
                </c:pt>
                <c:pt idx="5330">
                  <c:v>5.2897</c:v>
                </c:pt>
                <c:pt idx="5331">
                  <c:v>5.4522</c:v>
                </c:pt>
                <c:pt idx="5332">
                  <c:v>5.6497</c:v>
                </c:pt>
                <c:pt idx="5333">
                  <c:v>5.8664</c:v>
                </c:pt>
                <c:pt idx="5334">
                  <c:v>6.0993</c:v>
                </c:pt>
              </c:numCache>
            </c:numRef>
          </c:yVal>
          <c:smooth val="1"/>
        </c:ser>
        <c:dLbls>
          <c:showLegendKey val="0"/>
          <c:showVal val="0"/>
          <c:showCatName val="0"/>
          <c:showSerName val="0"/>
          <c:showPercent val="0"/>
          <c:showBubbleSize val="0"/>
        </c:dLbls>
        <c:axId val="2040072112"/>
        <c:axId val="2046748064"/>
      </c:scatterChart>
      <c:valAx>
        <c:axId val="2040072112"/>
        <c:scaling>
          <c:orientation val="minMax"/>
          <c:max val="5.0"/>
          <c:min val="3.0"/>
        </c:scaling>
        <c:delete val="0"/>
        <c:axPos val="b"/>
        <c:majorGridlines/>
        <c:title>
          <c:tx>
            <c:rich>
              <a:bodyPr/>
              <a:lstStyle/>
              <a:p>
                <a:pPr>
                  <a:defRPr/>
                </a:pPr>
                <a:r>
                  <a:rPr lang="en-US" sz="1200" b="0">
                    <a:solidFill>
                      <a:schemeClr val="tx1"/>
                    </a:solidFill>
                    <a:latin typeface="Times New Roman" charset="0"/>
                    <a:ea typeface="Times New Roman" charset="0"/>
                    <a:cs typeface="Times New Roman" charset="0"/>
                  </a:rPr>
                  <a:t>Time</a:t>
                </a:r>
                <a:r>
                  <a:rPr lang="en-US" sz="1200" b="0" baseline="0">
                    <a:solidFill>
                      <a:schemeClr val="tx1"/>
                    </a:solidFill>
                    <a:latin typeface="Times New Roman" charset="0"/>
                    <a:ea typeface="Times New Roman" charset="0"/>
                    <a:cs typeface="Times New Roman" charset="0"/>
                  </a:rPr>
                  <a:t>, t (s)</a:t>
                </a:r>
                <a:endParaRPr lang="en-US" sz="1200" b="0">
                  <a:solidFill>
                    <a:schemeClr val="tx1"/>
                  </a:solidFill>
                  <a:latin typeface="Times New Roman" charset="0"/>
                  <a:ea typeface="Times New Roman" charset="0"/>
                  <a:cs typeface="Times New Roman" charset="0"/>
                </a:endParaRPr>
              </a:p>
            </c:rich>
          </c:tx>
          <c:overlay val="0"/>
        </c:title>
        <c:numFmt formatCode="General" sourceLinked="0"/>
        <c:majorTickMark val="out"/>
        <c:minorTickMark val="none"/>
        <c:tickLblPos val="nextTo"/>
        <c:crossAx val="2046748064"/>
        <c:crosses val="autoZero"/>
        <c:crossBetween val="midCat"/>
        <c:majorUnit val="0.5"/>
      </c:valAx>
      <c:valAx>
        <c:axId val="2046748064"/>
        <c:scaling>
          <c:orientation val="minMax"/>
          <c:max val="18.0"/>
        </c:scaling>
        <c:delete val="0"/>
        <c:axPos val="l"/>
        <c:majorGridlines/>
        <c:title>
          <c:tx>
            <c:rich>
              <a:bodyPr/>
              <a:lstStyle/>
              <a:p>
                <a:pPr>
                  <a:defRPr/>
                </a:pPr>
                <a:r>
                  <a:rPr lang="en-US" sz="1200" b="0">
                    <a:solidFill>
                      <a:schemeClr val="tx1"/>
                    </a:solidFill>
                    <a:latin typeface="Times New Roman" charset="0"/>
                    <a:ea typeface="Times New Roman" charset="0"/>
                    <a:cs typeface="Times New Roman" charset="0"/>
                  </a:rPr>
                  <a:t>Light</a:t>
                </a:r>
                <a:r>
                  <a:rPr lang="en-US" sz="1200" b="0" baseline="0">
                    <a:solidFill>
                      <a:schemeClr val="tx1"/>
                    </a:solidFill>
                    <a:latin typeface="Times New Roman" charset="0"/>
                    <a:ea typeface="Times New Roman" charset="0"/>
                    <a:cs typeface="Times New Roman" charset="0"/>
                  </a:rPr>
                  <a:t> Intensity (%)</a:t>
                </a:r>
                <a:endParaRPr lang="en-US" sz="1200" b="0">
                  <a:solidFill>
                    <a:schemeClr val="tx1"/>
                  </a:solidFill>
                  <a:latin typeface="Times New Roman" charset="0"/>
                  <a:ea typeface="Times New Roman" charset="0"/>
                  <a:cs typeface="Times New Roman" charset="0"/>
                </a:endParaRPr>
              </a:p>
            </c:rich>
          </c:tx>
          <c:overlay val="0"/>
        </c:title>
        <c:numFmt formatCode="General" sourceLinked="0"/>
        <c:majorTickMark val="none"/>
        <c:minorTickMark val="none"/>
        <c:tickLblPos val="nextTo"/>
        <c:crossAx val="2040072112"/>
        <c:crosses val="autoZero"/>
        <c:crossBetween val="midCat"/>
        <c:majorUnit val="6.0"/>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smoothMarker"/>
        <c:varyColors val="0"/>
        <c:ser>
          <c:idx val="0"/>
          <c:order val="0"/>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Tension!$F$10:$F$6131</c:f>
              <c:numCache>
                <c:formatCode>General</c:formatCode>
                <c:ptCount val="6122"/>
                <c:pt idx="0">
                  <c:v>0.0</c:v>
                </c:pt>
                <c:pt idx="1">
                  <c:v>0.001</c:v>
                </c:pt>
                <c:pt idx="2">
                  <c:v>0.002</c:v>
                </c:pt>
                <c:pt idx="3">
                  <c:v>0.003</c:v>
                </c:pt>
                <c:pt idx="4">
                  <c:v>0.004</c:v>
                </c:pt>
                <c:pt idx="5">
                  <c:v>0.005</c:v>
                </c:pt>
                <c:pt idx="6">
                  <c:v>0.006</c:v>
                </c:pt>
                <c:pt idx="7">
                  <c:v>0.007</c:v>
                </c:pt>
                <c:pt idx="8">
                  <c:v>0.008</c:v>
                </c:pt>
                <c:pt idx="9">
                  <c:v>0.009</c:v>
                </c:pt>
                <c:pt idx="10">
                  <c:v>0.01</c:v>
                </c:pt>
                <c:pt idx="11">
                  <c:v>0.011</c:v>
                </c:pt>
                <c:pt idx="12">
                  <c:v>0.012</c:v>
                </c:pt>
                <c:pt idx="13">
                  <c:v>0.013</c:v>
                </c:pt>
                <c:pt idx="14">
                  <c:v>0.014</c:v>
                </c:pt>
                <c:pt idx="15">
                  <c:v>0.015</c:v>
                </c:pt>
                <c:pt idx="16">
                  <c:v>0.016</c:v>
                </c:pt>
                <c:pt idx="17">
                  <c:v>0.017</c:v>
                </c:pt>
                <c:pt idx="18">
                  <c:v>0.018</c:v>
                </c:pt>
                <c:pt idx="19">
                  <c:v>0.019</c:v>
                </c:pt>
                <c:pt idx="20">
                  <c:v>0.02</c:v>
                </c:pt>
                <c:pt idx="21">
                  <c:v>0.021</c:v>
                </c:pt>
                <c:pt idx="22">
                  <c:v>0.022</c:v>
                </c:pt>
                <c:pt idx="23">
                  <c:v>0.023</c:v>
                </c:pt>
                <c:pt idx="24">
                  <c:v>0.024</c:v>
                </c:pt>
                <c:pt idx="25">
                  <c:v>0.025</c:v>
                </c:pt>
                <c:pt idx="26">
                  <c:v>0.026</c:v>
                </c:pt>
                <c:pt idx="27">
                  <c:v>0.027</c:v>
                </c:pt>
                <c:pt idx="28">
                  <c:v>0.028</c:v>
                </c:pt>
                <c:pt idx="29">
                  <c:v>0.029</c:v>
                </c:pt>
                <c:pt idx="30">
                  <c:v>0.03</c:v>
                </c:pt>
                <c:pt idx="31">
                  <c:v>0.031</c:v>
                </c:pt>
                <c:pt idx="32">
                  <c:v>0.032</c:v>
                </c:pt>
                <c:pt idx="33">
                  <c:v>0.033</c:v>
                </c:pt>
                <c:pt idx="34">
                  <c:v>0.034</c:v>
                </c:pt>
                <c:pt idx="35">
                  <c:v>0.035</c:v>
                </c:pt>
                <c:pt idx="36">
                  <c:v>0.036</c:v>
                </c:pt>
                <c:pt idx="37">
                  <c:v>0.037</c:v>
                </c:pt>
                <c:pt idx="38">
                  <c:v>0.038</c:v>
                </c:pt>
                <c:pt idx="39">
                  <c:v>0.039</c:v>
                </c:pt>
                <c:pt idx="40">
                  <c:v>0.04</c:v>
                </c:pt>
                <c:pt idx="41">
                  <c:v>0.041</c:v>
                </c:pt>
                <c:pt idx="42">
                  <c:v>0.042</c:v>
                </c:pt>
                <c:pt idx="43">
                  <c:v>0.043</c:v>
                </c:pt>
                <c:pt idx="44">
                  <c:v>0.044</c:v>
                </c:pt>
                <c:pt idx="45">
                  <c:v>0.045</c:v>
                </c:pt>
                <c:pt idx="46">
                  <c:v>0.046</c:v>
                </c:pt>
                <c:pt idx="47">
                  <c:v>0.047</c:v>
                </c:pt>
                <c:pt idx="48">
                  <c:v>0.048</c:v>
                </c:pt>
                <c:pt idx="49">
                  <c:v>0.049</c:v>
                </c:pt>
                <c:pt idx="50">
                  <c:v>0.05</c:v>
                </c:pt>
                <c:pt idx="51">
                  <c:v>0.051</c:v>
                </c:pt>
                <c:pt idx="52">
                  <c:v>0.052</c:v>
                </c:pt>
                <c:pt idx="53">
                  <c:v>0.053</c:v>
                </c:pt>
                <c:pt idx="54">
                  <c:v>0.054</c:v>
                </c:pt>
                <c:pt idx="55">
                  <c:v>0.055</c:v>
                </c:pt>
                <c:pt idx="56">
                  <c:v>0.056</c:v>
                </c:pt>
                <c:pt idx="57">
                  <c:v>0.057</c:v>
                </c:pt>
                <c:pt idx="58">
                  <c:v>0.058</c:v>
                </c:pt>
                <c:pt idx="59">
                  <c:v>0.059</c:v>
                </c:pt>
                <c:pt idx="60">
                  <c:v>0.06</c:v>
                </c:pt>
                <c:pt idx="61">
                  <c:v>0.061</c:v>
                </c:pt>
                <c:pt idx="62">
                  <c:v>0.062</c:v>
                </c:pt>
                <c:pt idx="63">
                  <c:v>0.063</c:v>
                </c:pt>
                <c:pt idx="64">
                  <c:v>0.064</c:v>
                </c:pt>
                <c:pt idx="65">
                  <c:v>0.065</c:v>
                </c:pt>
                <c:pt idx="66">
                  <c:v>0.066</c:v>
                </c:pt>
                <c:pt idx="67">
                  <c:v>0.067</c:v>
                </c:pt>
                <c:pt idx="68">
                  <c:v>0.068</c:v>
                </c:pt>
                <c:pt idx="69">
                  <c:v>0.069</c:v>
                </c:pt>
                <c:pt idx="70">
                  <c:v>0.07</c:v>
                </c:pt>
                <c:pt idx="71">
                  <c:v>0.071</c:v>
                </c:pt>
                <c:pt idx="72">
                  <c:v>0.072</c:v>
                </c:pt>
                <c:pt idx="73">
                  <c:v>0.073</c:v>
                </c:pt>
                <c:pt idx="74">
                  <c:v>0.074</c:v>
                </c:pt>
                <c:pt idx="75">
                  <c:v>0.075</c:v>
                </c:pt>
                <c:pt idx="76">
                  <c:v>0.076</c:v>
                </c:pt>
                <c:pt idx="77">
                  <c:v>0.077</c:v>
                </c:pt>
                <c:pt idx="78">
                  <c:v>0.078</c:v>
                </c:pt>
                <c:pt idx="79">
                  <c:v>0.079</c:v>
                </c:pt>
                <c:pt idx="80">
                  <c:v>0.08</c:v>
                </c:pt>
                <c:pt idx="81">
                  <c:v>0.081</c:v>
                </c:pt>
                <c:pt idx="82">
                  <c:v>0.082</c:v>
                </c:pt>
                <c:pt idx="83">
                  <c:v>0.083</c:v>
                </c:pt>
                <c:pt idx="84">
                  <c:v>0.084</c:v>
                </c:pt>
                <c:pt idx="85">
                  <c:v>0.085</c:v>
                </c:pt>
                <c:pt idx="86">
                  <c:v>0.086</c:v>
                </c:pt>
                <c:pt idx="87">
                  <c:v>0.087</c:v>
                </c:pt>
                <c:pt idx="88">
                  <c:v>0.088</c:v>
                </c:pt>
                <c:pt idx="89">
                  <c:v>0.089</c:v>
                </c:pt>
                <c:pt idx="90">
                  <c:v>0.09</c:v>
                </c:pt>
                <c:pt idx="91">
                  <c:v>0.091</c:v>
                </c:pt>
                <c:pt idx="92">
                  <c:v>0.092</c:v>
                </c:pt>
                <c:pt idx="93">
                  <c:v>0.093</c:v>
                </c:pt>
                <c:pt idx="94">
                  <c:v>0.094</c:v>
                </c:pt>
                <c:pt idx="95">
                  <c:v>0.095</c:v>
                </c:pt>
                <c:pt idx="96">
                  <c:v>0.096</c:v>
                </c:pt>
                <c:pt idx="97">
                  <c:v>0.097</c:v>
                </c:pt>
                <c:pt idx="98">
                  <c:v>0.098</c:v>
                </c:pt>
                <c:pt idx="99">
                  <c:v>0.099</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c:v>
                </c:pt>
                <c:pt idx="163">
                  <c:v>0.163</c:v>
                </c:pt>
                <c:pt idx="164">
                  <c:v>0.164</c:v>
                </c:pt>
                <c:pt idx="165">
                  <c:v>0.165</c:v>
                </c:pt>
                <c:pt idx="166">
                  <c:v>0.166</c:v>
                </c:pt>
                <c:pt idx="167">
                  <c:v>0.167</c:v>
                </c:pt>
                <c:pt idx="168">
                  <c:v>0.168</c:v>
                </c:pt>
                <c:pt idx="169">
                  <c:v>0.169</c:v>
                </c:pt>
                <c:pt idx="170">
                  <c:v>0.17</c:v>
                </c:pt>
                <c:pt idx="171">
                  <c:v>0.171</c:v>
                </c:pt>
                <c:pt idx="172">
                  <c:v>0.172</c:v>
                </c:pt>
                <c:pt idx="173">
                  <c:v>0.173</c:v>
                </c:pt>
                <c:pt idx="174">
                  <c:v>0.174</c:v>
                </c:pt>
                <c:pt idx="175">
                  <c:v>0.175</c:v>
                </c:pt>
                <c:pt idx="176">
                  <c:v>0.176</c:v>
                </c:pt>
                <c:pt idx="177">
                  <c:v>0.177</c:v>
                </c:pt>
                <c:pt idx="178">
                  <c:v>0.178</c:v>
                </c:pt>
                <c:pt idx="179">
                  <c:v>0.179</c:v>
                </c:pt>
                <c:pt idx="180">
                  <c:v>0.18</c:v>
                </c:pt>
                <c:pt idx="181">
                  <c:v>0.181</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c:v>
                </c:pt>
                <c:pt idx="195">
                  <c:v>0.195</c:v>
                </c:pt>
                <c:pt idx="196">
                  <c:v>0.196</c:v>
                </c:pt>
                <c:pt idx="197">
                  <c:v>0.197</c:v>
                </c:pt>
                <c:pt idx="198">
                  <c:v>0.198</c:v>
                </c:pt>
                <c:pt idx="199">
                  <c:v>0.199</c:v>
                </c:pt>
                <c:pt idx="200">
                  <c:v>0.2</c:v>
                </c:pt>
                <c:pt idx="201">
                  <c:v>0.201</c:v>
                </c:pt>
                <c:pt idx="202">
                  <c:v>0.202</c:v>
                </c:pt>
                <c:pt idx="203">
                  <c:v>0.203</c:v>
                </c:pt>
                <c:pt idx="204">
                  <c:v>0.204</c:v>
                </c:pt>
                <c:pt idx="205">
                  <c:v>0.205</c:v>
                </c:pt>
                <c:pt idx="206">
                  <c:v>0.206</c:v>
                </c:pt>
                <c:pt idx="207">
                  <c:v>0.207</c:v>
                </c:pt>
                <c:pt idx="208">
                  <c:v>0.208</c:v>
                </c:pt>
                <c:pt idx="209">
                  <c:v>0.209</c:v>
                </c:pt>
                <c:pt idx="210">
                  <c:v>0.21</c:v>
                </c:pt>
                <c:pt idx="211">
                  <c:v>0.211</c:v>
                </c:pt>
                <c:pt idx="212">
                  <c:v>0.212</c:v>
                </c:pt>
                <c:pt idx="213">
                  <c:v>0.213</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c:v>
                </c:pt>
                <c:pt idx="226">
                  <c:v>0.226</c:v>
                </c:pt>
                <c:pt idx="227">
                  <c:v>0.227</c:v>
                </c:pt>
                <c:pt idx="228">
                  <c:v>0.228</c:v>
                </c:pt>
                <c:pt idx="229">
                  <c:v>0.229</c:v>
                </c:pt>
                <c:pt idx="230">
                  <c:v>0.23</c:v>
                </c:pt>
                <c:pt idx="231">
                  <c:v>0.231</c:v>
                </c:pt>
                <c:pt idx="232">
                  <c:v>0.232</c:v>
                </c:pt>
                <c:pt idx="233">
                  <c:v>0.233</c:v>
                </c:pt>
                <c:pt idx="234">
                  <c:v>0.234</c:v>
                </c:pt>
                <c:pt idx="235">
                  <c:v>0.235</c:v>
                </c:pt>
                <c:pt idx="236">
                  <c:v>0.236</c:v>
                </c:pt>
                <c:pt idx="237">
                  <c:v>0.237</c:v>
                </c:pt>
                <c:pt idx="238">
                  <c:v>0.238</c:v>
                </c:pt>
                <c:pt idx="239">
                  <c:v>0.239</c:v>
                </c:pt>
                <c:pt idx="240">
                  <c:v>0.24</c:v>
                </c:pt>
                <c:pt idx="241">
                  <c:v>0.241</c:v>
                </c:pt>
                <c:pt idx="242">
                  <c:v>0.242</c:v>
                </c:pt>
                <c:pt idx="243">
                  <c:v>0.243</c:v>
                </c:pt>
                <c:pt idx="244">
                  <c:v>0.244</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c:v>
                </c:pt>
                <c:pt idx="257">
                  <c:v>0.257</c:v>
                </c:pt>
                <c:pt idx="258">
                  <c:v>0.258</c:v>
                </c:pt>
                <c:pt idx="259">
                  <c:v>0.259</c:v>
                </c:pt>
                <c:pt idx="260">
                  <c:v>0.26</c:v>
                </c:pt>
                <c:pt idx="261">
                  <c:v>0.261</c:v>
                </c:pt>
                <c:pt idx="262">
                  <c:v>0.262</c:v>
                </c:pt>
                <c:pt idx="263">
                  <c:v>0.263</c:v>
                </c:pt>
                <c:pt idx="264">
                  <c:v>0.264</c:v>
                </c:pt>
                <c:pt idx="265">
                  <c:v>0.265</c:v>
                </c:pt>
                <c:pt idx="266">
                  <c:v>0.266</c:v>
                </c:pt>
                <c:pt idx="267">
                  <c:v>0.267</c:v>
                </c:pt>
                <c:pt idx="268">
                  <c:v>0.268</c:v>
                </c:pt>
                <c:pt idx="269">
                  <c:v>0.269</c:v>
                </c:pt>
                <c:pt idx="270">
                  <c:v>0.27</c:v>
                </c:pt>
                <c:pt idx="271">
                  <c:v>0.271</c:v>
                </c:pt>
                <c:pt idx="272">
                  <c:v>0.272</c:v>
                </c:pt>
                <c:pt idx="273">
                  <c:v>0.273</c:v>
                </c:pt>
                <c:pt idx="274">
                  <c:v>0.274</c:v>
                </c:pt>
                <c:pt idx="275">
                  <c:v>0.275</c:v>
                </c:pt>
                <c:pt idx="276">
                  <c:v>0.276</c:v>
                </c:pt>
                <c:pt idx="277">
                  <c:v>0.277</c:v>
                </c:pt>
                <c:pt idx="278">
                  <c:v>0.278</c:v>
                </c:pt>
                <c:pt idx="279">
                  <c:v>0.279</c:v>
                </c:pt>
                <c:pt idx="280">
                  <c:v>0.28</c:v>
                </c:pt>
                <c:pt idx="281">
                  <c:v>0.281</c:v>
                </c:pt>
                <c:pt idx="282">
                  <c:v>0.282</c:v>
                </c:pt>
                <c:pt idx="283">
                  <c:v>0.283</c:v>
                </c:pt>
                <c:pt idx="284">
                  <c:v>0.284</c:v>
                </c:pt>
                <c:pt idx="285">
                  <c:v>0.285</c:v>
                </c:pt>
                <c:pt idx="286">
                  <c:v>0.286</c:v>
                </c:pt>
                <c:pt idx="287">
                  <c:v>0.287</c:v>
                </c:pt>
                <c:pt idx="288">
                  <c:v>0.288</c:v>
                </c:pt>
                <c:pt idx="289">
                  <c:v>0.289</c:v>
                </c:pt>
                <c:pt idx="290">
                  <c:v>0.29</c:v>
                </c:pt>
                <c:pt idx="291">
                  <c:v>0.291</c:v>
                </c:pt>
                <c:pt idx="292">
                  <c:v>0.292</c:v>
                </c:pt>
                <c:pt idx="293">
                  <c:v>0.293</c:v>
                </c:pt>
                <c:pt idx="294">
                  <c:v>0.294</c:v>
                </c:pt>
                <c:pt idx="295">
                  <c:v>0.295</c:v>
                </c:pt>
                <c:pt idx="296">
                  <c:v>0.296</c:v>
                </c:pt>
                <c:pt idx="297">
                  <c:v>0.297</c:v>
                </c:pt>
                <c:pt idx="298">
                  <c:v>0.298</c:v>
                </c:pt>
                <c:pt idx="299">
                  <c:v>0.299</c:v>
                </c:pt>
                <c:pt idx="300">
                  <c:v>0.3</c:v>
                </c:pt>
                <c:pt idx="301">
                  <c:v>0.301</c:v>
                </c:pt>
                <c:pt idx="302">
                  <c:v>0.302</c:v>
                </c:pt>
                <c:pt idx="303">
                  <c:v>0.303</c:v>
                </c:pt>
                <c:pt idx="304">
                  <c:v>0.304</c:v>
                </c:pt>
                <c:pt idx="305">
                  <c:v>0.305</c:v>
                </c:pt>
                <c:pt idx="306">
                  <c:v>0.306</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c:v>
                </c:pt>
                <c:pt idx="320">
                  <c:v>0.32</c:v>
                </c:pt>
                <c:pt idx="321">
                  <c:v>0.321</c:v>
                </c:pt>
                <c:pt idx="322">
                  <c:v>0.322</c:v>
                </c:pt>
                <c:pt idx="323">
                  <c:v>0.323</c:v>
                </c:pt>
                <c:pt idx="324">
                  <c:v>0.324</c:v>
                </c:pt>
                <c:pt idx="325">
                  <c:v>0.325</c:v>
                </c:pt>
                <c:pt idx="326">
                  <c:v>0.326</c:v>
                </c:pt>
                <c:pt idx="327">
                  <c:v>0.327</c:v>
                </c:pt>
                <c:pt idx="328">
                  <c:v>0.328</c:v>
                </c:pt>
                <c:pt idx="329">
                  <c:v>0.329</c:v>
                </c:pt>
                <c:pt idx="330">
                  <c:v>0.33</c:v>
                </c:pt>
                <c:pt idx="331">
                  <c:v>0.331</c:v>
                </c:pt>
                <c:pt idx="332">
                  <c:v>0.332</c:v>
                </c:pt>
                <c:pt idx="333">
                  <c:v>0.333</c:v>
                </c:pt>
                <c:pt idx="334">
                  <c:v>0.334</c:v>
                </c:pt>
                <c:pt idx="335">
                  <c:v>0.335</c:v>
                </c:pt>
                <c:pt idx="336">
                  <c:v>0.336</c:v>
                </c:pt>
                <c:pt idx="337">
                  <c:v>0.337</c:v>
                </c:pt>
                <c:pt idx="338">
                  <c:v>0.338</c:v>
                </c:pt>
                <c:pt idx="339">
                  <c:v>0.339</c:v>
                </c:pt>
                <c:pt idx="340">
                  <c:v>0.34</c:v>
                </c:pt>
                <c:pt idx="341">
                  <c:v>0.341</c:v>
                </c:pt>
                <c:pt idx="342">
                  <c:v>0.342</c:v>
                </c:pt>
                <c:pt idx="343">
                  <c:v>0.343</c:v>
                </c:pt>
                <c:pt idx="344">
                  <c:v>0.344</c:v>
                </c:pt>
                <c:pt idx="345">
                  <c:v>0.345</c:v>
                </c:pt>
                <c:pt idx="346">
                  <c:v>0.346</c:v>
                </c:pt>
                <c:pt idx="347">
                  <c:v>0.347</c:v>
                </c:pt>
                <c:pt idx="348">
                  <c:v>0.348</c:v>
                </c:pt>
                <c:pt idx="349">
                  <c:v>0.349</c:v>
                </c:pt>
                <c:pt idx="350">
                  <c:v>0.35</c:v>
                </c:pt>
                <c:pt idx="351">
                  <c:v>0.351</c:v>
                </c:pt>
                <c:pt idx="352">
                  <c:v>0.352</c:v>
                </c:pt>
                <c:pt idx="353">
                  <c:v>0.353</c:v>
                </c:pt>
                <c:pt idx="354">
                  <c:v>0.354</c:v>
                </c:pt>
                <c:pt idx="355">
                  <c:v>0.355</c:v>
                </c:pt>
                <c:pt idx="356">
                  <c:v>0.356</c:v>
                </c:pt>
                <c:pt idx="357">
                  <c:v>0.357</c:v>
                </c:pt>
                <c:pt idx="358">
                  <c:v>0.358</c:v>
                </c:pt>
                <c:pt idx="359">
                  <c:v>0.359</c:v>
                </c:pt>
                <c:pt idx="360">
                  <c:v>0.36</c:v>
                </c:pt>
                <c:pt idx="361">
                  <c:v>0.361</c:v>
                </c:pt>
                <c:pt idx="362">
                  <c:v>0.362</c:v>
                </c:pt>
                <c:pt idx="363">
                  <c:v>0.363</c:v>
                </c:pt>
                <c:pt idx="364">
                  <c:v>0.364</c:v>
                </c:pt>
                <c:pt idx="365">
                  <c:v>0.365</c:v>
                </c:pt>
                <c:pt idx="366">
                  <c:v>0.366</c:v>
                </c:pt>
                <c:pt idx="367">
                  <c:v>0.367</c:v>
                </c:pt>
                <c:pt idx="368">
                  <c:v>0.368</c:v>
                </c:pt>
                <c:pt idx="369">
                  <c:v>0.369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c:v>
                </c:pt>
                <c:pt idx="382">
                  <c:v>0.382</c:v>
                </c:pt>
                <c:pt idx="383">
                  <c:v>0.383</c:v>
                </c:pt>
                <c:pt idx="384">
                  <c:v>0.384</c:v>
                </c:pt>
                <c:pt idx="385">
                  <c:v>0.385</c:v>
                </c:pt>
                <c:pt idx="386">
                  <c:v>0.386</c:v>
                </c:pt>
                <c:pt idx="387">
                  <c:v>0.387</c:v>
                </c:pt>
                <c:pt idx="388">
                  <c:v>0.388</c:v>
                </c:pt>
                <c:pt idx="389">
                  <c:v>0.389</c:v>
                </c:pt>
                <c:pt idx="390">
                  <c:v>0.39</c:v>
                </c:pt>
                <c:pt idx="391">
                  <c:v>0.391</c:v>
                </c:pt>
                <c:pt idx="392">
                  <c:v>0.392</c:v>
                </c:pt>
                <c:pt idx="393">
                  <c:v>0.393</c:v>
                </c:pt>
                <c:pt idx="394">
                  <c:v>0.394</c:v>
                </c:pt>
                <c:pt idx="395">
                  <c:v>0.395</c:v>
                </c:pt>
                <c:pt idx="396">
                  <c:v>0.396</c:v>
                </c:pt>
                <c:pt idx="397">
                  <c:v>0.397</c:v>
                </c:pt>
                <c:pt idx="398">
                  <c:v>0.398</c:v>
                </c:pt>
                <c:pt idx="399">
                  <c:v>0.399</c:v>
                </c:pt>
                <c:pt idx="400">
                  <c:v>0.4</c:v>
                </c:pt>
                <c:pt idx="401">
                  <c:v>0.401</c:v>
                </c:pt>
                <c:pt idx="402">
                  <c:v>0.402</c:v>
                </c:pt>
                <c:pt idx="403">
                  <c:v>0.403</c:v>
                </c:pt>
                <c:pt idx="404">
                  <c:v>0.404</c:v>
                </c:pt>
                <c:pt idx="405">
                  <c:v>0.405</c:v>
                </c:pt>
                <c:pt idx="406">
                  <c:v>0.406</c:v>
                </c:pt>
                <c:pt idx="407">
                  <c:v>0.407</c:v>
                </c:pt>
                <c:pt idx="408">
                  <c:v>0.408</c:v>
                </c:pt>
                <c:pt idx="409">
                  <c:v>0.409</c:v>
                </c:pt>
                <c:pt idx="410">
                  <c:v>0.41</c:v>
                </c:pt>
                <c:pt idx="411">
                  <c:v>0.411</c:v>
                </c:pt>
                <c:pt idx="412">
                  <c:v>0.412</c:v>
                </c:pt>
                <c:pt idx="413">
                  <c:v>0.413</c:v>
                </c:pt>
                <c:pt idx="414">
                  <c:v>0.414</c:v>
                </c:pt>
                <c:pt idx="415">
                  <c:v>0.415</c:v>
                </c:pt>
                <c:pt idx="416">
                  <c:v>0.416</c:v>
                </c:pt>
                <c:pt idx="417">
                  <c:v>0.417</c:v>
                </c:pt>
                <c:pt idx="418">
                  <c:v>0.418</c:v>
                </c:pt>
                <c:pt idx="419">
                  <c:v>0.419</c:v>
                </c:pt>
                <c:pt idx="420">
                  <c:v>0.42</c:v>
                </c:pt>
                <c:pt idx="421">
                  <c:v>0.421</c:v>
                </c:pt>
                <c:pt idx="422">
                  <c:v>0.422</c:v>
                </c:pt>
                <c:pt idx="423">
                  <c:v>0.423</c:v>
                </c:pt>
                <c:pt idx="424">
                  <c:v>0.424</c:v>
                </c:pt>
                <c:pt idx="425">
                  <c:v>0.425</c:v>
                </c:pt>
                <c:pt idx="426">
                  <c:v>0.426</c:v>
                </c:pt>
                <c:pt idx="427">
                  <c:v>0.427</c:v>
                </c:pt>
                <c:pt idx="428">
                  <c:v>0.428</c:v>
                </c:pt>
                <c:pt idx="429">
                  <c:v>0.429</c:v>
                </c:pt>
                <c:pt idx="430">
                  <c:v>0.43</c:v>
                </c:pt>
                <c:pt idx="431">
                  <c:v>0.431</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c:v>
                </c:pt>
                <c:pt idx="445">
                  <c:v>0.445</c:v>
                </c:pt>
                <c:pt idx="446">
                  <c:v>0.446</c:v>
                </c:pt>
                <c:pt idx="447">
                  <c:v>0.447</c:v>
                </c:pt>
                <c:pt idx="448">
                  <c:v>0.448</c:v>
                </c:pt>
                <c:pt idx="449">
                  <c:v>0.449</c:v>
                </c:pt>
                <c:pt idx="450">
                  <c:v>0.45</c:v>
                </c:pt>
                <c:pt idx="451">
                  <c:v>0.451</c:v>
                </c:pt>
                <c:pt idx="452">
                  <c:v>0.452</c:v>
                </c:pt>
                <c:pt idx="453">
                  <c:v>0.453</c:v>
                </c:pt>
                <c:pt idx="454">
                  <c:v>0.454</c:v>
                </c:pt>
                <c:pt idx="455">
                  <c:v>0.455</c:v>
                </c:pt>
                <c:pt idx="456">
                  <c:v>0.456</c:v>
                </c:pt>
                <c:pt idx="457">
                  <c:v>0.457</c:v>
                </c:pt>
                <c:pt idx="458">
                  <c:v>0.458</c:v>
                </c:pt>
                <c:pt idx="459">
                  <c:v>0.459</c:v>
                </c:pt>
                <c:pt idx="460">
                  <c:v>0.46</c:v>
                </c:pt>
                <c:pt idx="461">
                  <c:v>0.461</c:v>
                </c:pt>
                <c:pt idx="462">
                  <c:v>0.462</c:v>
                </c:pt>
                <c:pt idx="463">
                  <c:v>0.463</c:v>
                </c:pt>
                <c:pt idx="464">
                  <c:v>0.464</c:v>
                </c:pt>
                <c:pt idx="465">
                  <c:v>0.465</c:v>
                </c:pt>
                <c:pt idx="466">
                  <c:v>0.466</c:v>
                </c:pt>
                <c:pt idx="467">
                  <c:v>0.467</c:v>
                </c:pt>
                <c:pt idx="468">
                  <c:v>0.468</c:v>
                </c:pt>
                <c:pt idx="469">
                  <c:v>0.469</c:v>
                </c:pt>
                <c:pt idx="470">
                  <c:v>0.47</c:v>
                </c:pt>
                <c:pt idx="471">
                  <c:v>0.471</c:v>
                </c:pt>
                <c:pt idx="472">
                  <c:v>0.472</c:v>
                </c:pt>
                <c:pt idx="473">
                  <c:v>0.473</c:v>
                </c:pt>
                <c:pt idx="474">
                  <c:v>0.474</c:v>
                </c:pt>
                <c:pt idx="475">
                  <c:v>0.475</c:v>
                </c:pt>
                <c:pt idx="476">
                  <c:v>0.476</c:v>
                </c:pt>
                <c:pt idx="477">
                  <c:v>0.477</c:v>
                </c:pt>
                <c:pt idx="478">
                  <c:v>0.478</c:v>
                </c:pt>
                <c:pt idx="479">
                  <c:v>0.479</c:v>
                </c:pt>
                <c:pt idx="480">
                  <c:v>0.48</c:v>
                </c:pt>
                <c:pt idx="481">
                  <c:v>0.481</c:v>
                </c:pt>
                <c:pt idx="482">
                  <c:v>0.482</c:v>
                </c:pt>
                <c:pt idx="483">
                  <c:v>0.483</c:v>
                </c:pt>
                <c:pt idx="484">
                  <c:v>0.484</c:v>
                </c:pt>
                <c:pt idx="485">
                  <c:v>0.485</c:v>
                </c:pt>
                <c:pt idx="486">
                  <c:v>0.486</c:v>
                </c:pt>
                <c:pt idx="487">
                  <c:v>0.487</c:v>
                </c:pt>
                <c:pt idx="488">
                  <c:v>0.488</c:v>
                </c:pt>
                <c:pt idx="489">
                  <c:v>0.489</c:v>
                </c:pt>
                <c:pt idx="490">
                  <c:v>0.49</c:v>
                </c:pt>
                <c:pt idx="491">
                  <c:v>0.491</c:v>
                </c:pt>
                <c:pt idx="492">
                  <c:v>0.492</c:v>
                </c:pt>
                <c:pt idx="493">
                  <c:v>0.493</c:v>
                </c:pt>
                <c:pt idx="494">
                  <c:v>0.494</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c:v>
                </c:pt>
                <c:pt idx="507">
                  <c:v>0.507</c:v>
                </c:pt>
                <c:pt idx="508">
                  <c:v>0.508</c:v>
                </c:pt>
                <c:pt idx="509">
                  <c:v>0.509</c:v>
                </c:pt>
                <c:pt idx="510">
                  <c:v>0.51</c:v>
                </c:pt>
                <c:pt idx="511">
                  <c:v>0.511</c:v>
                </c:pt>
                <c:pt idx="512">
                  <c:v>0.512</c:v>
                </c:pt>
                <c:pt idx="513">
                  <c:v>0.513</c:v>
                </c:pt>
                <c:pt idx="514">
                  <c:v>0.514</c:v>
                </c:pt>
                <c:pt idx="515">
                  <c:v>0.515</c:v>
                </c:pt>
                <c:pt idx="516">
                  <c:v>0.516</c:v>
                </c:pt>
                <c:pt idx="517">
                  <c:v>0.517</c:v>
                </c:pt>
                <c:pt idx="518">
                  <c:v>0.518</c:v>
                </c:pt>
                <c:pt idx="519">
                  <c:v>0.519</c:v>
                </c:pt>
                <c:pt idx="520">
                  <c:v>0.52</c:v>
                </c:pt>
                <c:pt idx="521">
                  <c:v>0.521</c:v>
                </c:pt>
                <c:pt idx="522">
                  <c:v>0.522</c:v>
                </c:pt>
                <c:pt idx="523">
                  <c:v>0.523</c:v>
                </c:pt>
                <c:pt idx="524">
                  <c:v>0.524</c:v>
                </c:pt>
                <c:pt idx="525">
                  <c:v>0.525</c:v>
                </c:pt>
                <c:pt idx="526">
                  <c:v>0.526</c:v>
                </c:pt>
                <c:pt idx="527">
                  <c:v>0.527</c:v>
                </c:pt>
                <c:pt idx="528">
                  <c:v>0.528</c:v>
                </c:pt>
                <c:pt idx="529">
                  <c:v>0.529</c:v>
                </c:pt>
                <c:pt idx="530">
                  <c:v>0.53</c:v>
                </c:pt>
                <c:pt idx="531">
                  <c:v>0.531</c:v>
                </c:pt>
                <c:pt idx="532">
                  <c:v>0.532</c:v>
                </c:pt>
                <c:pt idx="533">
                  <c:v>0.533</c:v>
                </c:pt>
                <c:pt idx="534">
                  <c:v>0.534</c:v>
                </c:pt>
                <c:pt idx="535">
                  <c:v>0.535</c:v>
                </c:pt>
                <c:pt idx="536">
                  <c:v>0.536</c:v>
                </c:pt>
                <c:pt idx="537">
                  <c:v>0.537</c:v>
                </c:pt>
                <c:pt idx="538">
                  <c:v>0.538</c:v>
                </c:pt>
                <c:pt idx="539">
                  <c:v>0.539</c:v>
                </c:pt>
                <c:pt idx="540">
                  <c:v>0.54</c:v>
                </c:pt>
                <c:pt idx="541">
                  <c:v>0.541</c:v>
                </c:pt>
                <c:pt idx="542">
                  <c:v>0.542</c:v>
                </c:pt>
                <c:pt idx="543">
                  <c:v>0.543</c:v>
                </c:pt>
                <c:pt idx="544">
                  <c:v>0.544</c:v>
                </c:pt>
                <c:pt idx="545">
                  <c:v>0.545</c:v>
                </c:pt>
                <c:pt idx="546">
                  <c:v>0.546</c:v>
                </c:pt>
                <c:pt idx="547">
                  <c:v>0.547</c:v>
                </c:pt>
                <c:pt idx="548">
                  <c:v>0.548</c:v>
                </c:pt>
                <c:pt idx="549">
                  <c:v>0.549</c:v>
                </c:pt>
                <c:pt idx="550">
                  <c:v>0.55</c:v>
                </c:pt>
                <c:pt idx="551">
                  <c:v>0.551</c:v>
                </c:pt>
                <c:pt idx="552">
                  <c:v>0.552</c:v>
                </c:pt>
                <c:pt idx="553">
                  <c:v>0.553</c:v>
                </c:pt>
                <c:pt idx="554">
                  <c:v>0.554</c:v>
                </c:pt>
                <c:pt idx="555">
                  <c:v>0.555</c:v>
                </c:pt>
                <c:pt idx="556">
                  <c:v>0.556</c:v>
                </c:pt>
                <c:pt idx="557">
                  <c:v>0.557</c:v>
                </c:pt>
                <c:pt idx="558">
                  <c:v>0.558</c:v>
                </c:pt>
                <c:pt idx="559">
                  <c:v>0.559</c:v>
                </c:pt>
                <c:pt idx="560">
                  <c:v>0.56</c:v>
                </c:pt>
                <c:pt idx="561">
                  <c:v>0.561</c:v>
                </c:pt>
                <c:pt idx="562">
                  <c:v>0.562</c:v>
                </c:pt>
                <c:pt idx="563">
                  <c:v>0.563</c:v>
                </c:pt>
                <c:pt idx="564">
                  <c:v>0.564</c:v>
                </c:pt>
                <c:pt idx="565">
                  <c:v>0.565</c:v>
                </c:pt>
                <c:pt idx="566">
                  <c:v>0.566</c:v>
                </c:pt>
                <c:pt idx="567">
                  <c:v>0.567</c:v>
                </c:pt>
                <c:pt idx="568">
                  <c:v>0.568</c:v>
                </c:pt>
                <c:pt idx="569">
                  <c:v>0.569</c:v>
                </c:pt>
                <c:pt idx="570">
                  <c:v>0.57</c:v>
                </c:pt>
                <c:pt idx="571">
                  <c:v>0.571</c:v>
                </c:pt>
                <c:pt idx="572">
                  <c:v>0.572</c:v>
                </c:pt>
                <c:pt idx="573">
                  <c:v>0.573</c:v>
                </c:pt>
                <c:pt idx="574">
                  <c:v>0.574</c:v>
                </c:pt>
                <c:pt idx="575">
                  <c:v>0.575</c:v>
                </c:pt>
                <c:pt idx="576">
                  <c:v>0.576</c:v>
                </c:pt>
                <c:pt idx="577">
                  <c:v>0.577</c:v>
                </c:pt>
                <c:pt idx="578">
                  <c:v>0.578</c:v>
                </c:pt>
                <c:pt idx="579">
                  <c:v>0.579</c:v>
                </c:pt>
                <c:pt idx="580">
                  <c:v>0.58</c:v>
                </c:pt>
                <c:pt idx="581">
                  <c:v>0.581</c:v>
                </c:pt>
                <c:pt idx="582">
                  <c:v>0.582</c:v>
                </c:pt>
                <c:pt idx="583">
                  <c:v>0.583</c:v>
                </c:pt>
                <c:pt idx="584">
                  <c:v>0.584</c:v>
                </c:pt>
                <c:pt idx="585">
                  <c:v>0.585</c:v>
                </c:pt>
                <c:pt idx="586">
                  <c:v>0.586</c:v>
                </c:pt>
                <c:pt idx="587">
                  <c:v>0.587</c:v>
                </c:pt>
                <c:pt idx="588">
                  <c:v>0.588</c:v>
                </c:pt>
                <c:pt idx="589">
                  <c:v>0.589</c:v>
                </c:pt>
                <c:pt idx="590">
                  <c:v>0.59</c:v>
                </c:pt>
                <c:pt idx="591">
                  <c:v>0.591</c:v>
                </c:pt>
                <c:pt idx="592">
                  <c:v>0.592</c:v>
                </c:pt>
                <c:pt idx="593">
                  <c:v>0.593</c:v>
                </c:pt>
                <c:pt idx="594">
                  <c:v>0.594</c:v>
                </c:pt>
                <c:pt idx="595">
                  <c:v>0.595</c:v>
                </c:pt>
                <c:pt idx="596">
                  <c:v>0.596</c:v>
                </c:pt>
                <c:pt idx="597">
                  <c:v>0.597</c:v>
                </c:pt>
                <c:pt idx="598">
                  <c:v>0.598</c:v>
                </c:pt>
                <c:pt idx="599">
                  <c:v>0.599</c:v>
                </c:pt>
                <c:pt idx="600">
                  <c:v>0.6</c:v>
                </c:pt>
                <c:pt idx="601">
                  <c:v>0.601</c:v>
                </c:pt>
                <c:pt idx="602">
                  <c:v>0.602</c:v>
                </c:pt>
                <c:pt idx="603">
                  <c:v>0.603</c:v>
                </c:pt>
                <c:pt idx="604">
                  <c:v>0.604</c:v>
                </c:pt>
                <c:pt idx="605">
                  <c:v>0.605</c:v>
                </c:pt>
                <c:pt idx="606">
                  <c:v>0.606</c:v>
                </c:pt>
                <c:pt idx="607">
                  <c:v>0.607</c:v>
                </c:pt>
                <c:pt idx="608">
                  <c:v>0.608</c:v>
                </c:pt>
                <c:pt idx="609">
                  <c:v>0.609</c:v>
                </c:pt>
                <c:pt idx="610">
                  <c:v>0.61</c:v>
                </c:pt>
                <c:pt idx="611">
                  <c:v>0.611</c:v>
                </c:pt>
                <c:pt idx="612">
                  <c:v>0.612</c:v>
                </c:pt>
                <c:pt idx="613">
                  <c:v>0.613</c:v>
                </c:pt>
                <c:pt idx="614">
                  <c:v>0.614</c:v>
                </c:pt>
                <c:pt idx="615">
                  <c:v>0.615</c:v>
                </c:pt>
                <c:pt idx="616">
                  <c:v>0.616</c:v>
                </c:pt>
                <c:pt idx="617">
                  <c:v>0.617</c:v>
                </c:pt>
                <c:pt idx="618">
                  <c:v>0.618</c:v>
                </c:pt>
                <c:pt idx="619">
                  <c:v>0.619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c:v>
                </c:pt>
                <c:pt idx="632">
                  <c:v>0.632</c:v>
                </c:pt>
                <c:pt idx="633">
                  <c:v>0.633</c:v>
                </c:pt>
                <c:pt idx="634">
                  <c:v>0.634</c:v>
                </c:pt>
                <c:pt idx="635">
                  <c:v>0.635</c:v>
                </c:pt>
                <c:pt idx="636">
                  <c:v>0.636</c:v>
                </c:pt>
                <c:pt idx="637">
                  <c:v>0.637</c:v>
                </c:pt>
                <c:pt idx="638">
                  <c:v>0.638</c:v>
                </c:pt>
                <c:pt idx="639">
                  <c:v>0.639</c:v>
                </c:pt>
                <c:pt idx="640">
                  <c:v>0.64</c:v>
                </c:pt>
                <c:pt idx="641">
                  <c:v>0.641</c:v>
                </c:pt>
                <c:pt idx="642">
                  <c:v>0.642</c:v>
                </c:pt>
                <c:pt idx="643">
                  <c:v>0.643</c:v>
                </c:pt>
                <c:pt idx="644">
                  <c:v>0.644</c:v>
                </c:pt>
                <c:pt idx="645">
                  <c:v>0.645</c:v>
                </c:pt>
                <c:pt idx="646">
                  <c:v>0.646</c:v>
                </c:pt>
                <c:pt idx="647">
                  <c:v>0.647</c:v>
                </c:pt>
                <c:pt idx="648">
                  <c:v>0.648</c:v>
                </c:pt>
                <c:pt idx="649">
                  <c:v>0.649</c:v>
                </c:pt>
                <c:pt idx="650">
                  <c:v>0.65</c:v>
                </c:pt>
                <c:pt idx="651">
                  <c:v>0.651</c:v>
                </c:pt>
                <c:pt idx="652">
                  <c:v>0.652</c:v>
                </c:pt>
                <c:pt idx="653">
                  <c:v>0.653</c:v>
                </c:pt>
                <c:pt idx="654">
                  <c:v>0.654</c:v>
                </c:pt>
                <c:pt idx="655">
                  <c:v>0.655</c:v>
                </c:pt>
                <c:pt idx="656">
                  <c:v>0.656</c:v>
                </c:pt>
                <c:pt idx="657">
                  <c:v>0.657</c:v>
                </c:pt>
                <c:pt idx="658">
                  <c:v>0.658</c:v>
                </c:pt>
                <c:pt idx="659">
                  <c:v>0.659</c:v>
                </c:pt>
                <c:pt idx="660">
                  <c:v>0.66</c:v>
                </c:pt>
                <c:pt idx="661">
                  <c:v>0.661</c:v>
                </c:pt>
                <c:pt idx="662">
                  <c:v>0.662</c:v>
                </c:pt>
                <c:pt idx="663">
                  <c:v>0.663</c:v>
                </c:pt>
                <c:pt idx="664">
                  <c:v>0.664</c:v>
                </c:pt>
                <c:pt idx="665">
                  <c:v>0.665</c:v>
                </c:pt>
                <c:pt idx="666">
                  <c:v>0.666</c:v>
                </c:pt>
                <c:pt idx="667">
                  <c:v>0.667</c:v>
                </c:pt>
                <c:pt idx="668">
                  <c:v>0.668</c:v>
                </c:pt>
                <c:pt idx="669">
                  <c:v>0.669</c:v>
                </c:pt>
                <c:pt idx="670">
                  <c:v>0.67</c:v>
                </c:pt>
                <c:pt idx="671">
                  <c:v>0.671</c:v>
                </c:pt>
                <c:pt idx="672">
                  <c:v>0.672</c:v>
                </c:pt>
                <c:pt idx="673">
                  <c:v>0.673</c:v>
                </c:pt>
                <c:pt idx="674">
                  <c:v>0.674</c:v>
                </c:pt>
                <c:pt idx="675">
                  <c:v>0.675</c:v>
                </c:pt>
                <c:pt idx="676">
                  <c:v>0.676</c:v>
                </c:pt>
                <c:pt idx="677">
                  <c:v>0.677</c:v>
                </c:pt>
                <c:pt idx="678">
                  <c:v>0.678</c:v>
                </c:pt>
                <c:pt idx="679">
                  <c:v>0.679</c:v>
                </c:pt>
                <c:pt idx="680">
                  <c:v>0.68</c:v>
                </c:pt>
                <c:pt idx="681">
                  <c:v>0.681</c:v>
                </c:pt>
                <c:pt idx="682">
                  <c:v>0.682</c:v>
                </c:pt>
                <c:pt idx="683">
                  <c:v>0.683</c:v>
                </c:pt>
                <c:pt idx="684">
                  <c:v>0.684</c:v>
                </c:pt>
                <c:pt idx="685">
                  <c:v>0.685</c:v>
                </c:pt>
                <c:pt idx="686">
                  <c:v>0.686</c:v>
                </c:pt>
                <c:pt idx="687">
                  <c:v>0.687</c:v>
                </c:pt>
                <c:pt idx="688">
                  <c:v>0.688</c:v>
                </c:pt>
                <c:pt idx="689">
                  <c:v>0.689</c:v>
                </c:pt>
                <c:pt idx="690">
                  <c:v>0.69</c:v>
                </c:pt>
                <c:pt idx="691">
                  <c:v>0.691</c:v>
                </c:pt>
                <c:pt idx="692">
                  <c:v>0.692</c:v>
                </c:pt>
                <c:pt idx="693">
                  <c:v>0.693</c:v>
                </c:pt>
                <c:pt idx="694">
                  <c:v>0.694</c:v>
                </c:pt>
                <c:pt idx="695">
                  <c:v>0.695</c:v>
                </c:pt>
                <c:pt idx="696">
                  <c:v>0.696</c:v>
                </c:pt>
                <c:pt idx="697">
                  <c:v>0.697</c:v>
                </c:pt>
                <c:pt idx="698">
                  <c:v>0.698</c:v>
                </c:pt>
                <c:pt idx="699">
                  <c:v>0.699</c:v>
                </c:pt>
                <c:pt idx="700">
                  <c:v>0.7</c:v>
                </c:pt>
                <c:pt idx="701">
                  <c:v>0.701</c:v>
                </c:pt>
                <c:pt idx="702">
                  <c:v>0.702</c:v>
                </c:pt>
                <c:pt idx="703">
                  <c:v>0.703</c:v>
                </c:pt>
                <c:pt idx="704">
                  <c:v>0.704</c:v>
                </c:pt>
                <c:pt idx="705">
                  <c:v>0.705</c:v>
                </c:pt>
                <c:pt idx="706">
                  <c:v>0.706</c:v>
                </c:pt>
                <c:pt idx="707">
                  <c:v>0.707</c:v>
                </c:pt>
                <c:pt idx="708">
                  <c:v>0.708</c:v>
                </c:pt>
                <c:pt idx="709">
                  <c:v>0.709</c:v>
                </c:pt>
                <c:pt idx="710">
                  <c:v>0.71</c:v>
                </c:pt>
                <c:pt idx="711">
                  <c:v>0.711</c:v>
                </c:pt>
                <c:pt idx="712">
                  <c:v>0.712</c:v>
                </c:pt>
                <c:pt idx="713">
                  <c:v>0.713</c:v>
                </c:pt>
                <c:pt idx="714">
                  <c:v>0.714</c:v>
                </c:pt>
                <c:pt idx="715">
                  <c:v>0.715</c:v>
                </c:pt>
                <c:pt idx="716">
                  <c:v>0.716</c:v>
                </c:pt>
                <c:pt idx="717">
                  <c:v>0.717</c:v>
                </c:pt>
                <c:pt idx="718">
                  <c:v>0.718</c:v>
                </c:pt>
                <c:pt idx="719">
                  <c:v>0.719</c:v>
                </c:pt>
                <c:pt idx="720">
                  <c:v>0.72</c:v>
                </c:pt>
                <c:pt idx="721">
                  <c:v>0.721</c:v>
                </c:pt>
                <c:pt idx="722">
                  <c:v>0.722</c:v>
                </c:pt>
                <c:pt idx="723">
                  <c:v>0.723</c:v>
                </c:pt>
                <c:pt idx="724">
                  <c:v>0.724</c:v>
                </c:pt>
                <c:pt idx="725">
                  <c:v>0.725</c:v>
                </c:pt>
                <c:pt idx="726">
                  <c:v>0.726</c:v>
                </c:pt>
                <c:pt idx="727">
                  <c:v>0.727</c:v>
                </c:pt>
                <c:pt idx="728">
                  <c:v>0.728</c:v>
                </c:pt>
                <c:pt idx="729">
                  <c:v>0.729</c:v>
                </c:pt>
                <c:pt idx="730">
                  <c:v>0.73</c:v>
                </c:pt>
                <c:pt idx="731">
                  <c:v>0.731</c:v>
                </c:pt>
                <c:pt idx="732">
                  <c:v>0.732</c:v>
                </c:pt>
                <c:pt idx="733">
                  <c:v>0.733</c:v>
                </c:pt>
                <c:pt idx="734">
                  <c:v>0.734</c:v>
                </c:pt>
                <c:pt idx="735">
                  <c:v>0.735</c:v>
                </c:pt>
                <c:pt idx="736">
                  <c:v>0.736</c:v>
                </c:pt>
                <c:pt idx="737">
                  <c:v>0.737</c:v>
                </c:pt>
                <c:pt idx="738">
                  <c:v>0.738</c:v>
                </c:pt>
                <c:pt idx="739">
                  <c:v>0.739</c:v>
                </c:pt>
                <c:pt idx="740">
                  <c:v>0.74</c:v>
                </c:pt>
                <c:pt idx="741">
                  <c:v>0.741</c:v>
                </c:pt>
                <c:pt idx="742">
                  <c:v>0.742</c:v>
                </c:pt>
                <c:pt idx="743">
                  <c:v>0.743</c:v>
                </c:pt>
                <c:pt idx="744">
                  <c:v>0.744</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c:v>
                </c:pt>
                <c:pt idx="757">
                  <c:v>0.757</c:v>
                </c:pt>
                <c:pt idx="758">
                  <c:v>0.758</c:v>
                </c:pt>
                <c:pt idx="759">
                  <c:v>0.759</c:v>
                </c:pt>
                <c:pt idx="760">
                  <c:v>0.76</c:v>
                </c:pt>
                <c:pt idx="761">
                  <c:v>0.761</c:v>
                </c:pt>
                <c:pt idx="762">
                  <c:v>0.762</c:v>
                </c:pt>
                <c:pt idx="763">
                  <c:v>0.763</c:v>
                </c:pt>
                <c:pt idx="764">
                  <c:v>0.764</c:v>
                </c:pt>
                <c:pt idx="765">
                  <c:v>0.765</c:v>
                </c:pt>
                <c:pt idx="766">
                  <c:v>0.766</c:v>
                </c:pt>
                <c:pt idx="767">
                  <c:v>0.767</c:v>
                </c:pt>
                <c:pt idx="768">
                  <c:v>0.768</c:v>
                </c:pt>
                <c:pt idx="769">
                  <c:v>0.769</c:v>
                </c:pt>
                <c:pt idx="770">
                  <c:v>0.77</c:v>
                </c:pt>
                <c:pt idx="771">
                  <c:v>0.771</c:v>
                </c:pt>
                <c:pt idx="772">
                  <c:v>0.772</c:v>
                </c:pt>
                <c:pt idx="773">
                  <c:v>0.773</c:v>
                </c:pt>
                <c:pt idx="774">
                  <c:v>0.774</c:v>
                </c:pt>
                <c:pt idx="775">
                  <c:v>0.775</c:v>
                </c:pt>
                <c:pt idx="776">
                  <c:v>0.776</c:v>
                </c:pt>
                <c:pt idx="777">
                  <c:v>0.777</c:v>
                </c:pt>
                <c:pt idx="778">
                  <c:v>0.778</c:v>
                </c:pt>
                <c:pt idx="779">
                  <c:v>0.779</c:v>
                </c:pt>
                <c:pt idx="780">
                  <c:v>0.78</c:v>
                </c:pt>
                <c:pt idx="781">
                  <c:v>0.781</c:v>
                </c:pt>
                <c:pt idx="782">
                  <c:v>0.782</c:v>
                </c:pt>
                <c:pt idx="783">
                  <c:v>0.783</c:v>
                </c:pt>
                <c:pt idx="784">
                  <c:v>0.784</c:v>
                </c:pt>
                <c:pt idx="785">
                  <c:v>0.785</c:v>
                </c:pt>
                <c:pt idx="786">
                  <c:v>0.786</c:v>
                </c:pt>
                <c:pt idx="787">
                  <c:v>0.787</c:v>
                </c:pt>
                <c:pt idx="788">
                  <c:v>0.788</c:v>
                </c:pt>
                <c:pt idx="789">
                  <c:v>0.789</c:v>
                </c:pt>
                <c:pt idx="790">
                  <c:v>0.79</c:v>
                </c:pt>
                <c:pt idx="791">
                  <c:v>0.791</c:v>
                </c:pt>
                <c:pt idx="792">
                  <c:v>0.792</c:v>
                </c:pt>
                <c:pt idx="793">
                  <c:v>0.793</c:v>
                </c:pt>
                <c:pt idx="794">
                  <c:v>0.794</c:v>
                </c:pt>
                <c:pt idx="795">
                  <c:v>0.795</c:v>
                </c:pt>
                <c:pt idx="796">
                  <c:v>0.796</c:v>
                </c:pt>
                <c:pt idx="797">
                  <c:v>0.797</c:v>
                </c:pt>
                <c:pt idx="798">
                  <c:v>0.798</c:v>
                </c:pt>
                <c:pt idx="799">
                  <c:v>0.799</c:v>
                </c:pt>
                <c:pt idx="800">
                  <c:v>0.8</c:v>
                </c:pt>
                <c:pt idx="801">
                  <c:v>0.801</c:v>
                </c:pt>
                <c:pt idx="802">
                  <c:v>0.802</c:v>
                </c:pt>
                <c:pt idx="803">
                  <c:v>0.803</c:v>
                </c:pt>
                <c:pt idx="804">
                  <c:v>0.804</c:v>
                </c:pt>
                <c:pt idx="805">
                  <c:v>0.805</c:v>
                </c:pt>
                <c:pt idx="806">
                  <c:v>0.806</c:v>
                </c:pt>
                <c:pt idx="807">
                  <c:v>0.807</c:v>
                </c:pt>
                <c:pt idx="808">
                  <c:v>0.808</c:v>
                </c:pt>
                <c:pt idx="809">
                  <c:v>0.809</c:v>
                </c:pt>
                <c:pt idx="810">
                  <c:v>0.81</c:v>
                </c:pt>
                <c:pt idx="811">
                  <c:v>0.811</c:v>
                </c:pt>
                <c:pt idx="812">
                  <c:v>0.812</c:v>
                </c:pt>
                <c:pt idx="813">
                  <c:v>0.813</c:v>
                </c:pt>
                <c:pt idx="814">
                  <c:v>0.814</c:v>
                </c:pt>
                <c:pt idx="815">
                  <c:v>0.815</c:v>
                </c:pt>
                <c:pt idx="816">
                  <c:v>0.816</c:v>
                </c:pt>
                <c:pt idx="817">
                  <c:v>0.817</c:v>
                </c:pt>
                <c:pt idx="818">
                  <c:v>0.818</c:v>
                </c:pt>
                <c:pt idx="819">
                  <c:v>0.819</c:v>
                </c:pt>
                <c:pt idx="820">
                  <c:v>0.82</c:v>
                </c:pt>
                <c:pt idx="821">
                  <c:v>0.821</c:v>
                </c:pt>
                <c:pt idx="822">
                  <c:v>0.822</c:v>
                </c:pt>
                <c:pt idx="823">
                  <c:v>0.823</c:v>
                </c:pt>
                <c:pt idx="824">
                  <c:v>0.824</c:v>
                </c:pt>
                <c:pt idx="825">
                  <c:v>0.825</c:v>
                </c:pt>
                <c:pt idx="826">
                  <c:v>0.826</c:v>
                </c:pt>
                <c:pt idx="827">
                  <c:v>0.827</c:v>
                </c:pt>
                <c:pt idx="828">
                  <c:v>0.828</c:v>
                </c:pt>
                <c:pt idx="829">
                  <c:v>0.829</c:v>
                </c:pt>
                <c:pt idx="830">
                  <c:v>0.83</c:v>
                </c:pt>
                <c:pt idx="831">
                  <c:v>0.831</c:v>
                </c:pt>
                <c:pt idx="832">
                  <c:v>0.832</c:v>
                </c:pt>
                <c:pt idx="833">
                  <c:v>0.833</c:v>
                </c:pt>
                <c:pt idx="834">
                  <c:v>0.834</c:v>
                </c:pt>
                <c:pt idx="835">
                  <c:v>0.835</c:v>
                </c:pt>
                <c:pt idx="836">
                  <c:v>0.836</c:v>
                </c:pt>
                <c:pt idx="837">
                  <c:v>0.837</c:v>
                </c:pt>
                <c:pt idx="838">
                  <c:v>0.838</c:v>
                </c:pt>
                <c:pt idx="839">
                  <c:v>0.839</c:v>
                </c:pt>
                <c:pt idx="840">
                  <c:v>0.84</c:v>
                </c:pt>
                <c:pt idx="841">
                  <c:v>0.841</c:v>
                </c:pt>
                <c:pt idx="842">
                  <c:v>0.842</c:v>
                </c:pt>
                <c:pt idx="843">
                  <c:v>0.843</c:v>
                </c:pt>
                <c:pt idx="844">
                  <c:v>0.844</c:v>
                </c:pt>
                <c:pt idx="845">
                  <c:v>0.845</c:v>
                </c:pt>
                <c:pt idx="846">
                  <c:v>0.846</c:v>
                </c:pt>
                <c:pt idx="847">
                  <c:v>0.847</c:v>
                </c:pt>
                <c:pt idx="848">
                  <c:v>0.848</c:v>
                </c:pt>
                <c:pt idx="849">
                  <c:v>0.849</c:v>
                </c:pt>
                <c:pt idx="850">
                  <c:v>0.85</c:v>
                </c:pt>
                <c:pt idx="851">
                  <c:v>0.851</c:v>
                </c:pt>
                <c:pt idx="852">
                  <c:v>0.852</c:v>
                </c:pt>
                <c:pt idx="853">
                  <c:v>0.853</c:v>
                </c:pt>
                <c:pt idx="854">
                  <c:v>0.854</c:v>
                </c:pt>
                <c:pt idx="855">
                  <c:v>0.855</c:v>
                </c:pt>
                <c:pt idx="856">
                  <c:v>0.856</c:v>
                </c:pt>
                <c:pt idx="857">
                  <c:v>0.857</c:v>
                </c:pt>
                <c:pt idx="858">
                  <c:v>0.858</c:v>
                </c:pt>
                <c:pt idx="859">
                  <c:v>0.859</c:v>
                </c:pt>
                <c:pt idx="860">
                  <c:v>0.86</c:v>
                </c:pt>
                <c:pt idx="861">
                  <c:v>0.861</c:v>
                </c:pt>
                <c:pt idx="862">
                  <c:v>0.862</c:v>
                </c:pt>
                <c:pt idx="863">
                  <c:v>0.863</c:v>
                </c:pt>
                <c:pt idx="864">
                  <c:v>0.864</c:v>
                </c:pt>
                <c:pt idx="865">
                  <c:v>0.865</c:v>
                </c:pt>
                <c:pt idx="866">
                  <c:v>0.866</c:v>
                </c:pt>
                <c:pt idx="867">
                  <c:v>0.867</c:v>
                </c:pt>
                <c:pt idx="868">
                  <c:v>0.868</c:v>
                </c:pt>
                <c:pt idx="869">
                  <c:v>0.869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c:v>
                </c:pt>
                <c:pt idx="882">
                  <c:v>0.882</c:v>
                </c:pt>
                <c:pt idx="883">
                  <c:v>0.883</c:v>
                </c:pt>
                <c:pt idx="884">
                  <c:v>0.884</c:v>
                </c:pt>
                <c:pt idx="885">
                  <c:v>0.885</c:v>
                </c:pt>
                <c:pt idx="886">
                  <c:v>0.886</c:v>
                </c:pt>
                <c:pt idx="887">
                  <c:v>0.887</c:v>
                </c:pt>
                <c:pt idx="888">
                  <c:v>0.888</c:v>
                </c:pt>
                <c:pt idx="889">
                  <c:v>0.889</c:v>
                </c:pt>
                <c:pt idx="890">
                  <c:v>0.89</c:v>
                </c:pt>
                <c:pt idx="891">
                  <c:v>0.891</c:v>
                </c:pt>
                <c:pt idx="892">
                  <c:v>0.892</c:v>
                </c:pt>
                <c:pt idx="893">
                  <c:v>0.893</c:v>
                </c:pt>
                <c:pt idx="894">
                  <c:v>0.894</c:v>
                </c:pt>
                <c:pt idx="895">
                  <c:v>0.895</c:v>
                </c:pt>
                <c:pt idx="896">
                  <c:v>0.896</c:v>
                </c:pt>
                <c:pt idx="897">
                  <c:v>0.897</c:v>
                </c:pt>
                <c:pt idx="898">
                  <c:v>0.898</c:v>
                </c:pt>
                <c:pt idx="899">
                  <c:v>0.899</c:v>
                </c:pt>
                <c:pt idx="900">
                  <c:v>0.9</c:v>
                </c:pt>
                <c:pt idx="901">
                  <c:v>0.901</c:v>
                </c:pt>
                <c:pt idx="902">
                  <c:v>0.902</c:v>
                </c:pt>
                <c:pt idx="903">
                  <c:v>0.903</c:v>
                </c:pt>
                <c:pt idx="904">
                  <c:v>0.904</c:v>
                </c:pt>
                <c:pt idx="905">
                  <c:v>0.905</c:v>
                </c:pt>
                <c:pt idx="906">
                  <c:v>0.906</c:v>
                </c:pt>
                <c:pt idx="907">
                  <c:v>0.907</c:v>
                </c:pt>
                <c:pt idx="908">
                  <c:v>0.908</c:v>
                </c:pt>
                <c:pt idx="909">
                  <c:v>0.909</c:v>
                </c:pt>
                <c:pt idx="910">
                  <c:v>0.91</c:v>
                </c:pt>
                <c:pt idx="911">
                  <c:v>0.911</c:v>
                </c:pt>
                <c:pt idx="912">
                  <c:v>0.912</c:v>
                </c:pt>
                <c:pt idx="913">
                  <c:v>0.913</c:v>
                </c:pt>
                <c:pt idx="914">
                  <c:v>0.914</c:v>
                </c:pt>
                <c:pt idx="915">
                  <c:v>0.915</c:v>
                </c:pt>
                <c:pt idx="916">
                  <c:v>0.916</c:v>
                </c:pt>
                <c:pt idx="917">
                  <c:v>0.917</c:v>
                </c:pt>
                <c:pt idx="918">
                  <c:v>0.918</c:v>
                </c:pt>
                <c:pt idx="919">
                  <c:v>0.919</c:v>
                </c:pt>
                <c:pt idx="920">
                  <c:v>0.92</c:v>
                </c:pt>
                <c:pt idx="921">
                  <c:v>0.921</c:v>
                </c:pt>
                <c:pt idx="922">
                  <c:v>0.922</c:v>
                </c:pt>
                <c:pt idx="923">
                  <c:v>0.923</c:v>
                </c:pt>
                <c:pt idx="924">
                  <c:v>0.924</c:v>
                </c:pt>
                <c:pt idx="925">
                  <c:v>0.925</c:v>
                </c:pt>
                <c:pt idx="926">
                  <c:v>0.926</c:v>
                </c:pt>
                <c:pt idx="927">
                  <c:v>0.927</c:v>
                </c:pt>
                <c:pt idx="928">
                  <c:v>0.928</c:v>
                </c:pt>
                <c:pt idx="929">
                  <c:v>0.929</c:v>
                </c:pt>
                <c:pt idx="930">
                  <c:v>0.93</c:v>
                </c:pt>
                <c:pt idx="931">
                  <c:v>0.931</c:v>
                </c:pt>
                <c:pt idx="932">
                  <c:v>0.932</c:v>
                </c:pt>
                <c:pt idx="933">
                  <c:v>0.933</c:v>
                </c:pt>
                <c:pt idx="934">
                  <c:v>0.934</c:v>
                </c:pt>
                <c:pt idx="935">
                  <c:v>0.935</c:v>
                </c:pt>
                <c:pt idx="936">
                  <c:v>0.936</c:v>
                </c:pt>
                <c:pt idx="937">
                  <c:v>0.937</c:v>
                </c:pt>
                <c:pt idx="938">
                  <c:v>0.938</c:v>
                </c:pt>
                <c:pt idx="939">
                  <c:v>0.939</c:v>
                </c:pt>
                <c:pt idx="940">
                  <c:v>0.94</c:v>
                </c:pt>
                <c:pt idx="941">
                  <c:v>0.941</c:v>
                </c:pt>
                <c:pt idx="942">
                  <c:v>0.942</c:v>
                </c:pt>
                <c:pt idx="943">
                  <c:v>0.943</c:v>
                </c:pt>
                <c:pt idx="944">
                  <c:v>0.944</c:v>
                </c:pt>
                <c:pt idx="945">
                  <c:v>0.945</c:v>
                </c:pt>
                <c:pt idx="946">
                  <c:v>0.946</c:v>
                </c:pt>
                <c:pt idx="947">
                  <c:v>0.947</c:v>
                </c:pt>
                <c:pt idx="948">
                  <c:v>0.948</c:v>
                </c:pt>
                <c:pt idx="949">
                  <c:v>0.949</c:v>
                </c:pt>
                <c:pt idx="950">
                  <c:v>0.95</c:v>
                </c:pt>
                <c:pt idx="951">
                  <c:v>0.951</c:v>
                </c:pt>
                <c:pt idx="952">
                  <c:v>0.952</c:v>
                </c:pt>
                <c:pt idx="953">
                  <c:v>0.953</c:v>
                </c:pt>
                <c:pt idx="954">
                  <c:v>0.954</c:v>
                </c:pt>
                <c:pt idx="955">
                  <c:v>0.955</c:v>
                </c:pt>
                <c:pt idx="956">
                  <c:v>0.956</c:v>
                </c:pt>
                <c:pt idx="957">
                  <c:v>0.957</c:v>
                </c:pt>
                <c:pt idx="958">
                  <c:v>0.958</c:v>
                </c:pt>
                <c:pt idx="959">
                  <c:v>0.959</c:v>
                </c:pt>
                <c:pt idx="960">
                  <c:v>0.96</c:v>
                </c:pt>
                <c:pt idx="961">
                  <c:v>0.961</c:v>
                </c:pt>
                <c:pt idx="962">
                  <c:v>0.962</c:v>
                </c:pt>
                <c:pt idx="963">
                  <c:v>0.963</c:v>
                </c:pt>
                <c:pt idx="964">
                  <c:v>0.964</c:v>
                </c:pt>
                <c:pt idx="965">
                  <c:v>0.965</c:v>
                </c:pt>
                <c:pt idx="966">
                  <c:v>0.966</c:v>
                </c:pt>
                <c:pt idx="967">
                  <c:v>0.967</c:v>
                </c:pt>
                <c:pt idx="968">
                  <c:v>0.968</c:v>
                </c:pt>
                <c:pt idx="969">
                  <c:v>0.969</c:v>
                </c:pt>
                <c:pt idx="970">
                  <c:v>0.97</c:v>
                </c:pt>
                <c:pt idx="971">
                  <c:v>0.971</c:v>
                </c:pt>
                <c:pt idx="972">
                  <c:v>0.972</c:v>
                </c:pt>
                <c:pt idx="973">
                  <c:v>0.973</c:v>
                </c:pt>
                <c:pt idx="974">
                  <c:v>0.974</c:v>
                </c:pt>
                <c:pt idx="975">
                  <c:v>0.975</c:v>
                </c:pt>
                <c:pt idx="976">
                  <c:v>0.976</c:v>
                </c:pt>
                <c:pt idx="977">
                  <c:v>0.977</c:v>
                </c:pt>
                <c:pt idx="978">
                  <c:v>0.978</c:v>
                </c:pt>
                <c:pt idx="979">
                  <c:v>0.979</c:v>
                </c:pt>
                <c:pt idx="980">
                  <c:v>0.98</c:v>
                </c:pt>
                <c:pt idx="981">
                  <c:v>0.981</c:v>
                </c:pt>
                <c:pt idx="982">
                  <c:v>0.982</c:v>
                </c:pt>
                <c:pt idx="983">
                  <c:v>0.983</c:v>
                </c:pt>
                <c:pt idx="984">
                  <c:v>0.984</c:v>
                </c:pt>
                <c:pt idx="985">
                  <c:v>0.985</c:v>
                </c:pt>
                <c:pt idx="986">
                  <c:v>0.986</c:v>
                </c:pt>
                <c:pt idx="987">
                  <c:v>0.987</c:v>
                </c:pt>
                <c:pt idx="988">
                  <c:v>0.988</c:v>
                </c:pt>
                <c:pt idx="989">
                  <c:v>0.989</c:v>
                </c:pt>
                <c:pt idx="990">
                  <c:v>0.99</c:v>
                </c:pt>
                <c:pt idx="991">
                  <c:v>0.991</c:v>
                </c:pt>
                <c:pt idx="992">
                  <c:v>0.992</c:v>
                </c:pt>
                <c:pt idx="993">
                  <c:v>0.993</c:v>
                </c:pt>
                <c:pt idx="994">
                  <c:v>0.994</c:v>
                </c:pt>
                <c:pt idx="995">
                  <c:v>0.995</c:v>
                </c:pt>
                <c:pt idx="996">
                  <c:v>0.996</c:v>
                </c:pt>
                <c:pt idx="997">
                  <c:v>0.997</c:v>
                </c:pt>
                <c:pt idx="998">
                  <c:v>0.998</c:v>
                </c:pt>
                <c:pt idx="999">
                  <c:v>0.999</c:v>
                </c:pt>
                <c:pt idx="1000">
                  <c:v>1.0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c:v>
                </c:pt>
                <c:pt idx="2301">
                  <c:v>2.301</c:v>
                </c:pt>
                <c:pt idx="2302">
                  <c:v>2.302</c:v>
                </c:pt>
                <c:pt idx="2303">
                  <c:v>2.303</c:v>
                </c:pt>
                <c:pt idx="2304">
                  <c:v>2.304</c:v>
                </c:pt>
                <c:pt idx="2305">
                  <c:v>2.305</c:v>
                </c:pt>
                <c:pt idx="2306">
                  <c:v>2.306</c:v>
                </c:pt>
                <c:pt idx="2307">
                  <c:v>2.307</c:v>
                </c:pt>
                <c:pt idx="2308">
                  <c:v>2.308</c:v>
                </c:pt>
                <c:pt idx="2309">
                  <c:v>2.309</c:v>
                </c:pt>
                <c:pt idx="2310">
                  <c:v>2.31</c:v>
                </c:pt>
                <c:pt idx="2311">
                  <c:v>2.310999999999999</c:v>
                </c:pt>
                <c:pt idx="2312">
                  <c:v>2.311999999999999</c:v>
                </c:pt>
                <c:pt idx="2313">
                  <c:v>2.313</c:v>
                </c:pt>
                <c:pt idx="2314">
                  <c:v>2.314</c:v>
                </c:pt>
                <c:pt idx="2315">
                  <c:v>2.314999999999999</c:v>
                </c:pt>
                <c:pt idx="2316">
                  <c:v>2.315999999999999</c:v>
                </c:pt>
                <c:pt idx="2317">
                  <c:v>2.317</c:v>
                </c:pt>
                <c:pt idx="2318">
                  <c:v>2.318</c:v>
                </c:pt>
                <c:pt idx="2319">
                  <c:v>2.318999999999999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2.330999999999999</c:v>
                </c:pt>
                <c:pt idx="2332">
                  <c:v>2.331999999999999</c:v>
                </c:pt>
                <c:pt idx="2333">
                  <c:v>2.333</c:v>
                </c:pt>
                <c:pt idx="2334">
                  <c:v>2.334</c:v>
                </c:pt>
                <c:pt idx="2335">
                  <c:v>2.334999999999999</c:v>
                </c:pt>
                <c:pt idx="2336">
                  <c:v>2.335999999999999</c:v>
                </c:pt>
                <c:pt idx="2337">
                  <c:v>2.337</c:v>
                </c:pt>
                <c:pt idx="2338">
                  <c:v>2.338</c:v>
                </c:pt>
                <c:pt idx="2339">
                  <c:v>2.338999999999999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2.350999999999999</c:v>
                </c:pt>
                <c:pt idx="2352">
                  <c:v>2.351999999999999</c:v>
                </c:pt>
                <c:pt idx="2353">
                  <c:v>2.353</c:v>
                </c:pt>
                <c:pt idx="2354">
                  <c:v>2.354</c:v>
                </c:pt>
                <c:pt idx="2355">
                  <c:v>2.354999999999999</c:v>
                </c:pt>
                <c:pt idx="2356">
                  <c:v>2.355999999999999</c:v>
                </c:pt>
                <c:pt idx="2357">
                  <c:v>2.357</c:v>
                </c:pt>
                <c:pt idx="2358">
                  <c:v>2.358</c:v>
                </c:pt>
                <c:pt idx="2359">
                  <c:v>2.358999999999999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2.371999999999999</c:v>
                </c:pt>
                <c:pt idx="2373">
                  <c:v>2.373</c:v>
                </c:pt>
                <c:pt idx="2374">
                  <c:v>2.374</c:v>
                </c:pt>
                <c:pt idx="2375">
                  <c:v>2.375</c:v>
                </c:pt>
                <c:pt idx="2376">
                  <c:v>2.375999999999999</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2.391999999999999</c:v>
                </c:pt>
                <c:pt idx="2393">
                  <c:v>2.393</c:v>
                </c:pt>
                <c:pt idx="2394">
                  <c:v>2.394</c:v>
                </c:pt>
                <c:pt idx="2395">
                  <c:v>2.395</c:v>
                </c:pt>
                <c:pt idx="2396">
                  <c:v>2.395999999999999</c:v>
                </c:pt>
                <c:pt idx="2397">
                  <c:v>2.397</c:v>
                </c:pt>
                <c:pt idx="2398">
                  <c:v>2.398</c:v>
                </c:pt>
                <c:pt idx="2399">
                  <c:v>2.399</c:v>
                </c:pt>
                <c:pt idx="2400">
                  <c:v>2.4</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2.411999999999999</c:v>
                </c:pt>
                <c:pt idx="2413">
                  <c:v>2.413</c:v>
                </c:pt>
                <c:pt idx="2414">
                  <c:v>2.414</c:v>
                </c:pt>
                <c:pt idx="2415">
                  <c:v>2.415</c:v>
                </c:pt>
                <c:pt idx="2416">
                  <c:v>2.415999999999999</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2.431999999999999</c:v>
                </c:pt>
                <c:pt idx="2433">
                  <c:v>2.433</c:v>
                </c:pt>
                <c:pt idx="2434">
                  <c:v>2.434</c:v>
                </c:pt>
                <c:pt idx="2435">
                  <c:v>2.435</c:v>
                </c:pt>
                <c:pt idx="2436">
                  <c:v>2.435999999999999</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2.451999999999999</c:v>
                </c:pt>
                <c:pt idx="2453">
                  <c:v>2.453</c:v>
                </c:pt>
                <c:pt idx="2454">
                  <c:v>2.454</c:v>
                </c:pt>
                <c:pt idx="2455">
                  <c:v>2.455</c:v>
                </c:pt>
                <c:pt idx="2456">
                  <c:v>2.455999999999999</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c:v>
                </c:pt>
                <c:pt idx="2801">
                  <c:v>2.801</c:v>
                </c:pt>
                <c:pt idx="2802">
                  <c:v>2.802</c:v>
                </c:pt>
                <c:pt idx="2803">
                  <c:v>2.803</c:v>
                </c:pt>
                <c:pt idx="2804">
                  <c:v>2.804</c:v>
                </c:pt>
                <c:pt idx="2805">
                  <c:v>2.805</c:v>
                </c:pt>
                <c:pt idx="2806">
                  <c:v>2.806</c:v>
                </c:pt>
                <c:pt idx="2807">
                  <c:v>2.807</c:v>
                </c:pt>
                <c:pt idx="2808">
                  <c:v>2.808</c:v>
                </c:pt>
                <c:pt idx="2809">
                  <c:v>2.809</c:v>
                </c:pt>
                <c:pt idx="2810">
                  <c:v>2.81</c:v>
                </c:pt>
                <c:pt idx="2811">
                  <c:v>2.810999999999999</c:v>
                </c:pt>
                <c:pt idx="2812">
                  <c:v>2.811999999999999</c:v>
                </c:pt>
                <c:pt idx="2813">
                  <c:v>2.813</c:v>
                </c:pt>
                <c:pt idx="2814">
                  <c:v>2.814</c:v>
                </c:pt>
                <c:pt idx="2815">
                  <c:v>2.814999999999999</c:v>
                </c:pt>
                <c:pt idx="2816">
                  <c:v>2.815999999999999</c:v>
                </c:pt>
                <c:pt idx="2817">
                  <c:v>2.817</c:v>
                </c:pt>
                <c:pt idx="2818">
                  <c:v>2.818</c:v>
                </c:pt>
                <c:pt idx="2819">
                  <c:v>2.818999999999999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2.830999999999999</c:v>
                </c:pt>
                <c:pt idx="2832">
                  <c:v>2.831999999999999</c:v>
                </c:pt>
                <c:pt idx="2833">
                  <c:v>2.833</c:v>
                </c:pt>
                <c:pt idx="2834">
                  <c:v>2.834</c:v>
                </c:pt>
                <c:pt idx="2835">
                  <c:v>2.834999999999999</c:v>
                </c:pt>
                <c:pt idx="2836">
                  <c:v>2.835999999999999</c:v>
                </c:pt>
                <c:pt idx="2837">
                  <c:v>2.837</c:v>
                </c:pt>
                <c:pt idx="2838">
                  <c:v>2.838</c:v>
                </c:pt>
                <c:pt idx="2839">
                  <c:v>2.838999999999999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2.850999999999999</c:v>
                </c:pt>
                <c:pt idx="2852">
                  <c:v>2.851999999999999</c:v>
                </c:pt>
                <c:pt idx="2853">
                  <c:v>2.853</c:v>
                </c:pt>
                <c:pt idx="2854">
                  <c:v>2.854</c:v>
                </c:pt>
                <c:pt idx="2855">
                  <c:v>2.854999999999999</c:v>
                </c:pt>
                <c:pt idx="2856">
                  <c:v>2.855999999999999</c:v>
                </c:pt>
                <c:pt idx="2857">
                  <c:v>2.857</c:v>
                </c:pt>
                <c:pt idx="2858">
                  <c:v>2.858</c:v>
                </c:pt>
                <c:pt idx="2859">
                  <c:v>2.858999999999999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2.871999999999999</c:v>
                </c:pt>
                <c:pt idx="2873">
                  <c:v>2.873</c:v>
                </c:pt>
                <c:pt idx="2874">
                  <c:v>2.874</c:v>
                </c:pt>
                <c:pt idx="2875">
                  <c:v>2.875</c:v>
                </c:pt>
                <c:pt idx="2876">
                  <c:v>2.875999999999999</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2.891999999999999</c:v>
                </c:pt>
                <c:pt idx="2893">
                  <c:v>2.893</c:v>
                </c:pt>
                <c:pt idx="2894">
                  <c:v>2.894</c:v>
                </c:pt>
                <c:pt idx="2895">
                  <c:v>2.895</c:v>
                </c:pt>
                <c:pt idx="2896">
                  <c:v>2.895999999999999</c:v>
                </c:pt>
                <c:pt idx="2897">
                  <c:v>2.897</c:v>
                </c:pt>
                <c:pt idx="2898">
                  <c:v>2.898</c:v>
                </c:pt>
                <c:pt idx="2899">
                  <c:v>2.899</c:v>
                </c:pt>
                <c:pt idx="2900">
                  <c:v>2.9</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2.911999999999999</c:v>
                </c:pt>
                <c:pt idx="2913">
                  <c:v>2.913</c:v>
                </c:pt>
                <c:pt idx="2914">
                  <c:v>2.914</c:v>
                </c:pt>
                <c:pt idx="2915">
                  <c:v>2.915</c:v>
                </c:pt>
                <c:pt idx="2916">
                  <c:v>2.915999999999999</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2.931999999999999</c:v>
                </c:pt>
                <c:pt idx="2933">
                  <c:v>2.933</c:v>
                </c:pt>
                <c:pt idx="2934">
                  <c:v>2.934</c:v>
                </c:pt>
                <c:pt idx="2935">
                  <c:v>2.935</c:v>
                </c:pt>
                <c:pt idx="2936">
                  <c:v>2.935999999999999</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2.951999999999999</c:v>
                </c:pt>
                <c:pt idx="2953">
                  <c:v>2.953</c:v>
                </c:pt>
                <c:pt idx="2954">
                  <c:v>2.954</c:v>
                </c:pt>
                <c:pt idx="2955">
                  <c:v>2.955</c:v>
                </c:pt>
                <c:pt idx="2956">
                  <c:v>2.955999999999999</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c:v>
                </c:pt>
                <c:pt idx="3301">
                  <c:v>3.301</c:v>
                </c:pt>
                <c:pt idx="3302">
                  <c:v>3.302</c:v>
                </c:pt>
                <c:pt idx="3303">
                  <c:v>3.303</c:v>
                </c:pt>
                <c:pt idx="3304">
                  <c:v>3.304</c:v>
                </c:pt>
                <c:pt idx="3305">
                  <c:v>3.305</c:v>
                </c:pt>
                <c:pt idx="3306">
                  <c:v>3.306</c:v>
                </c:pt>
                <c:pt idx="3307">
                  <c:v>3.307</c:v>
                </c:pt>
                <c:pt idx="3308">
                  <c:v>3.308</c:v>
                </c:pt>
                <c:pt idx="3309">
                  <c:v>3.309</c:v>
                </c:pt>
                <c:pt idx="3310">
                  <c:v>3.31</c:v>
                </c:pt>
                <c:pt idx="3311">
                  <c:v>3.310999999999999</c:v>
                </c:pt>
                <c:pt idx="3312">
                  <c:v>3.311999999999999</c:v>
                </c:pt>
                <c:pt idx="3313">
                  <c:v>3.313</c:v>
                </c:pt>
                <c:pt idx="3314">
                  <c:v>3.314</c:v>
                </c:pt>
                <c:pt idx="3315">
                  <c:v>3.314999999999999</c:v>
                </c:pt>
                <c:pt idx="3316">
                  <c:v>3.315999999999999</c:v>
                </c:pt>
                <c:pt idx="3317">
                  <c:v>3.317</c:v>
                </c:pt>
                <c:pt idx="3318">
                  <c:v>3.318</c:v>
                </c:pt>
                <c:pt idx="3319">
                  <c:v>3.318999999999999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3.330999999999999</c:v>
                </c:pt>
                <c:pt idx="3332">
                  <c:v>3.331999999999999</c:v>
                </c:pt>
                <c:pt idx="3333">
                  <c:v>3.333</c:v>
                </c:pt>
                <c:pt idx="3334">
                  <c:v>3.334</c:v>
                </c:pt>
                <c:pt idx="3335">
                  <c:v>3.334999999999999</c:v>
                </c:pt>
                <c:pt idx="3336">
                  <c:v>3.335999999999999</c:v>
                </c:pt>
                <c:pt idx="3337">
                  <c:v>3.337</c:v>
                </c:pt>
                <c:pt idx="3338">
                  <c:v>3.338</c:v>
                </c:pt>
                <c:pt idx="3339">
                  <c:v>3.338999999999999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3.350999999999999</c:v>
                </c:pt>
                <c:pt idx="3352">
                  <c:v>3.351999999999999</c:v>
                </c:pt>
                <c:pt idx="3353">
                  <c:v>3.353</c:v>
                </c:pt>
                <c:pt idx="3354">
                  <c:v>3.354</c:v>
                </c:pt>
                <c:pt idx="3355">
                  <c:v>3.354999999999999</c:v>
                </c:pt>
                <c:pt idx="3356">
                  <c:v>3.355999999999999</c:v>
                </c:pt>
                <c:pt idx="3357">
                  <c:v>3.357</c:v>
                </c:pt>
                <c:pt idx="3358">
                  <c:v>3.358</c:v>
                </c:pt>
                <c:pt idx="3359">
                  <c:v>3.358999999999999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3.371999999999999</c:v>
                </c:pt>
                <c:pt idx="3373">
                  <c:v>3.373</c:v>
                </c:pt>
                <c:pt idx="3374">
                  <c:v>3.374</c:v>
                </c:pt>
                <c:pt idx="3375">
                  <c:v>3.375</c:v>
                </c:pt>
                <c:pt idx="3376">
                  <c:v>3.375999999999999</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3.391999999999999</c:v>
                </c:pt>
                <c:pt idx="3393">
                  <c:v>3.393</c:v>
                </c:pt>
                <c:pt idx="3394">
                  <c:v>3.394</c:v>
                </c:pt>
                <c:pt idx="3395">
                  <c:v>3.395</c:v>
                </c:pt>
                <c:pt idx="3396">
                  <c:v>3.395999999999999</c:v>
                </c:pt>
                <c:pt idx="3397">
                  <c:v>3.397</c:v>
                </c:pt>
                <c:pt idx="3398">
                  <c:v>3.398</c:v>
                </c:pt>
                <c:pt idx="3399">
                  <c:v>3.399</c:v>
                </c:pt>
                <c:pt idx="3400">
                  <c:v>3.4</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3.411999999999999</c:v>
                </c:pt>
                <c:pt idx="3413">
                  <c:v>3.413</c:v>
                </c:pt>
                <c:pt idx="3414">
                  <c:v>3.414</c:v>
                </c:pt>
                <c:pt idx="3415">
                  <c:v>3.415</c:v>
                </c:pt>
                <c:pt idx="3416">
                  <c:v>3.415999999999999</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3.431999999999999</c:v>
                </c:pt>
                <c:pt idx="3433">
                  <c:v>3.433</c:v>
                </c:pt>
                <c:pt idx="3434">
                  <c:v>3.434</c:v>
                </c:pt>
                <c:pt idx="3435">
                  <c:v>3.435</c:v>
                </c:pt>
                <c:pt idx="3436">
                  <c:v>3.435999999999999</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3.451999999999999</c:v>
                </c:pt>
                <c:pt idx="3453">
                  <c:v>3.453</c:v>
                </c:pt>
                <c:pt idx="3454">
                  <c:v>3.454</c:v>
                </c:pt>
                <c:pt idx="3455">
                  <c:v>3.455</c:v>
                </c:pt>
                <c:pt idx="3456">
                  <c:v>3.455999999999999</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c:v>
                </c:pt>
                <c:pt idx="3801">
                  <c:v>3.801</c:v>
                </c:pt>
                <c:pt idx="3802">
                  <c:v>3.802</c:v>
                </c:pt>
                <c:pt idx="3803">
                  <c:v>3.803</c:v>
                </c:pt>
                <c:pt idx="3804">
                  <c:v>3.804</c:v>
                </c:pt>
                <c:pt idx="3805">
                  <c:v>3.805</c:v>
                </c:pt>
                <c:pt idx="3806">
                  <c:v>3.806</c:v>
                </c:pt>
                <c:pt idx="3807">
                  <c:v>3.807</c:v>
                </c:pt>
                <c:pt idx="3808">
                  <c:v>3.808</c:v>
                </c:pt>
                <c:pt idx="3809">
                  <c:v>3.809</c:v>
                </c:pt>
                <c:pt idx="3810">
                  <c:v>3.81</c:v>
                </c:pt>
                <c:pt idx="3811">
                  <c:v>3.810999999999999</c:v>
                </c:pt>
                <c:pt idx="3812">
                  <c:v>3.811999999999999</c:v>
                </c:pt>
                <c:pt idx="3813">
                  <c:v>3.813</c:v>
                </c:pt>
                <c:pt idx="3814">
                  <c:v>3.814</c:v>
                </c:pt>
                <c:pt idx="3815">
                  <c:v>3.814999999999999</c:v>
                </c:pt>
                <c:pt idx="3816">
                  <c:v>3.815999999999999</c:v>
                </c:pt>
                <c:pt idx="3817">
                  <c:v>3.817</c:v>
                </c:pt>
                <c:pt idx="3818">
                  <c:v>3.818</c:v>
                </c:pt>
                <c:pt idx="3819">
                  <c:v>3.818999999999999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3.830999999999999</c:v>
                </c:pt>
                <c:pt idx="3832">
                  <c:v>3.831999999999999</c:v>
                </c:pt>
                <c:pt idx="3833">
                  <c:v>3.833</c:v>
                </c:pt>
                <c:pt idx="3834">
                  <c:v>3.834</c:v>
                </c:pt>
                <c:pt idx="3835">
                  <c:v>3.834999999999999</c:v>
                </c:pt>
                <c:pt idx="3836">
                  <c:v>3.835999999999999</c:v>
                </c:pt>
                <c:pt idx="3837">
                  <c:v>3.837</c:v>
                </c:pt>
                <c:pt idx="3838">
                  <c:v>3.838</c:v>
                </c:pt>
                <c:pt idx="3839">
                  <c:v>3.838999999999999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3.850999999999999</c:v>
                </c:pt>
                <c:pt idx="3852">
                  <c:v>3.851999999999999</c:v>
                </c:pt>
                <c:pt idx="3853">
                  <c:v>3.853</c:v>
                </c:pt>
                <c:pt idx="3854">
                  <c:v>3.854</c:v>
                </c:pt>
                <c:pt idx="3855">
                  <c:v>3.854999999999999</c:v>
                </c:pt>
                <c:pt idx="3856">
                  <c:v>3.855999999999999</c:v>
                </c:pt>
                <c:pt idx="3857">
                  <c:v>3.857</c:v>
                </c:pt>
                <c:pt idx="3858">
                  <c:v>3.858</c:v>
                </c:pt>
                <c:pt idx="3859">
                  <c:v>3.858999999999999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3.871999999999999</c:v>
                </c:pt>
                <c:pt idx="3873">
                  <c:v>3.873</c:v>
                </c:pt>
                <c:pt idx="3874">
                  <c:v>3.874</c:v>
                </c:pt>
                <c:pt idx="3875">
                  <c:v>3.875</c:v>
                </c:pt>
                <c:pt idx="3876">
                  <c:v>3.875999999999999</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3.891999999999999</c:v>
                </c:pt>
                <c:pt idx="3893">
                  <c:v>3.893</c:v>
                </c:pt>
                <c:pt idx="3894">
                  <c:v>3.894</c:v>
                </c:pt>
                <c:pt idx="3895">
                  <c:v>3.895</c:v>
                </c:pt>
                <c:pt idx="3896">
                  <c:v>3.895999999999999</c:v>
                </c:pt>
                <c:pt idx="3897">
                  <c:v>3.897</c:v>
                </c:pt>
                <c:pt idx="3898">
                  <c:v>3.898</c:v>
                </c:pt>
                <c:pt idx="3899">
                  <c:v>3.899</c:v>
                </c:pt>
                <c:pt idx="3900">
                  <c:v>3.9</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3.911999999999999</c:v>
                </c:pt>
                <c:pt idx="3913">
                  <c:v>3.913</c:v>
                </c:pt>
                <c:pt idx="3914">
                  <c:v>3.914</c:v>
                </c:pt>
                <c:pt idx="3915">
                  <c:v>3.915</c:v>
                </c:pt>
                <c:pt idx="3916">
                  <c:v>3.915999999999999</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3.931999999999999</c:v>
                </c:pt>
                <c:pt idx="3933">
                  <c:v>3.933</c:v>
                </c:pt>
                <c:pt idx="3934">
                  <c:v>3.934</c:v>
                </c:pt>
                <c:pt idx="3935">
                  <c:v>3.935</c:v>
                </c:pt>
                <c:pt idx="3936">
                  <c:v>3.935999999999999</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3.951999999999999</c:v>
                </c:pt>
                <c:pt idx="3953">
                  <c:v>3.953</c:v>
                </c:pt>
                <c:pt idx="3954">
                  <c:v>3.954</c:v>
                </c:pt>
                <c:pt idx="3955">
                  <c:v>3.955</c:v>
                </c:pt>
                <c:pt idx="3956">
                  <c:v>3.955999999999999</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4.013999999999999</c:v>
                </c:pt>
                <c:pt idx="4015">
                  <c:v>4.015</c:v>
                </c:pt>
                <c:pt idx="4016">
                  <c:v>4.016</c:v>
                </c:pt>
                <c:pt idx="4017">
                  <c:v>4.016999999999999</c:v>
                </c:pt>
                <c:pt idx="4018">
                  <c:v>4.018</c:v>
                </c:pt>
                <c:pt idx="4019">
                  <c:v>4.019</c:v>
                </c:pt>
                <c:pt idx="4020">
                  <c:v>4.02</c:v>
                </c:pt>
                <c:pt idx="4021">
                  <c:v>4.021</c:v>
                </c:pt>
                <c:pt idx="4022">
                  <c:v>4.021999999999999</c:v>
                </c:pt>
                <c:pt idx="4023">
                  <c:v>4.023</c:v>
                </c:pt>
                <c:pt idx="4024">
                  <c:v>4.023999999999999</c:v>
                </c:pt>
                <c:pt idx="4025">
                  <c:v>4.024999999999999</c:v>
                </c:pt>
                <c:pt idx="4026">
                  <c:v>4.026</c:v>
                </c:pt>
                <c:pt idx="4027">
                  <c:v>4.026999999999999</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4.053999999999999</c:v>
                </c:pt>
                <c:pt idx="4055">
                  <c:v>4.055</c:v>
                </c:pt>
                <c:pt idx="4056">
                  <c:v>4.056</c:v>
                </c:pt>
                <c:pt idx="4057">
                  <c:v>4.056999999999999</c:v>
                </c:pt>
                <c:pt idx="4058">
                  <c:v>4.058</c:v>
                </c:pt>
                <c:pt idx="4059">
                  <c:v>4.059</c:v>
                </c:pt>
                <c:pt idx="4060">
                  <c:v>4.06</c:v>
                </c:pt>
                <c:pt idx="4061">
                  <c:v>4.061</c:v>
                </c:pt>
                <c:pt idx="4062">
                  <c:v>4.061999999999999</c:v>
                </c:pt>
                <c:pt idx="4063">
                  <c:v>4.063</c:v>
                </c:pt>
                <c:pt idx="4064">
                  <c:v>4.063999999999999</c:v>
                </c:pt>
                <c:pt idx="4065">
                  <c:v>4.064999999999999</c:v>
                </c:pt>
                <c:pt idx="4066">
                  <c:v>4.066</c:v>
                </c:pt>
                <c:pt idx="4067">
                  <c:v>4.066999999999999</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4.093999999999999</c:v>
                </c:pt>
                <c:pt idx="4095">
                  <c:v>4.095</c:v>
                </c:pt>
                <c:pt idx="4096">
                  <c:v>4.096</c:v>
                </c:pt>
                <c:pt idx="4097">
                  <c:v>4.097</c:v>
                </c:pt>
                <c:pt idx="4098">
                  <c:v>4.098</c:v>
                </c:pt>
                <c:pt idx="4099">
                  <c:v>4.099</c:v>
                </c:pt>
                <c:pt idx="4100">
                  <c:v>4.1</c:v>
                </c:pt>
                <c:pt idx="4101">
                  <c:v>4.101</c:v>
                </c:pt>
                <c:pt idx="4102">
                  <c:v>4.101999999999999</c:v>
                </c:pt>
                <c:pt idx="4103">
                  <c:v>4.103</c:v>
                </c:pt>
                <c:pt idx="4104">
                  <c:v>4.103999999999999</c:v>
                </c:pt>
                <c:pt idx="4105">
                  <c:v>4.105</c:v>
                </c:pt>
                <c:pt idx="4106">
                  <c:v>4.106</c:v>
                </c:pt>
                <c:pt idx="4107">
                  <c:v>4.106999999999999</c:v>
                </c:pt>
                <c:pt idx="4108">
                  <c:v>4.108</c:v>
                </c:pt>
                <c:pt idx="4109">
                  <c:v>4.109</c:v>
                </c:pt>
                <c:pt idx="4110">
                  <c:v>4.109999999999999</c:v>
                </c:pt>
                <c:pt idx="4111">
                  <c:v>4.111</c:v>
                </c:pt>
                <c:pt idx="4112">
                  <c:v>4.111999999999999</c:v>
                </c:pt>
                <c:pt idx="4113">
                  <c:v>4.113</c:v>
                </c:pt>
                <c:pt idx="4114">
                  <c:v>4.113999999999999</c:v>
                </c:pt>
                <c:pt idx="4115">
                  <c:v>4.114999999999999</c:v>
                </c:pt>
                <c:pt idx="4116">
                  <c:v>4.116</c:v>
                </c:pt>
                <c:pt idx="4117">
                  <c:v>4.116999999999999</c:v>
                </c:pt>
                <c:pt idx="4118">
                  <c:v>4.117999999999999</c:v>
                </c:pt>
                <c:pt idx="4119">
                  <c:v>4.119</c:v>
                </c:pt>
                <c:pt idx="4120">
                  <c:v>4.119999999999999</c:v>
                </c:pt>
                <c:pt idx="4121">
                  <c:v>4.121</c:v>
                </c:pt>
                <c:pt idx="4122">
                  <c:v>4.121999999999999</c:v>
                </c:pt>
                <c:pt idx="4123">
                  <c:v>4.122999999999999</c:v>
                </c:pt>
                <c:pt idx="4124">
                  <c:v>4.123999999999999</c:v>
                </c:pt>
                <c:pt idx="4125">
                  <c:v>4.124999999999999</c:v>
                </c:pt>
                <c:pt idx="4126">
                  <c:v>4.125999999999999</c:v>
                </c:pt>
                <c:pt idx="4127">
                  <c:v>4.126999999999999</c:v>
                </c:pt>
                <c:pt idx="4128">
                  <c:v>4.127999999999999</c:v>
                </c:pt>
                <c:pt idx="4129">
                  <c:v>4.129</c:v>
                </c:pt>
                <c:pt idx="4130">
                  <c:v>4.13</c:v>
                </c:pt>
                <c:pt idx="4131">
                  <c:v>4.131</c:v>
                </c:pt>
                <c:pt idx="4132">
                  <c:v>4.132</c:v>
                </c:pt>
                <c:pt idx="4133">
                  <c:v>4.133</c:v>
                </c:pt>
                <c:pt idx="4134">
                  <c:v>4.133999999999999</c:v>
                </c:pt>
                <c:pt idx="4135">
                  <c:v>4.135</c:v>
                </c:pt>
                <c:pt idx="4136">
                  <c:v>4.136</c:v>
                </c:pt>
                <c:pt idx="4137">
                  <c:v>4.137</c:v>
                </c:pt>
                <c:pt idx="4138">
                  <c:v>4.138</c:v>
                </c:pt>
                <c:pt idx="4139">
                  <c:v>4.139</c:v>
                </c:pt>
                <c:pt idx="4140">
                  <c:v>4.14</c:v>
                </c:pt>
                <c:pt idx="4141">
                  <c:v>4.141</c:v>
                </c:pt>
                <c:pt idx="4142">
                  <c:v>4.141999999999999</c:v>
                </c:pt>
                <c:pt idx="4143">
                  <c:v>4.143</c:v>
                </c:pt>
                <c:pt idx="4144">
                  <c:v>4.143999999999999</c:v>
                </c:pt>
                <c:pt idx="4145">
                  <c:v>4.145</c:v>
                </c:pt>
                <c:pt idx="4146">
                  <c:v>4.146</c:v>
                </c:pt>
                <c:pt idx="4147">
                  <c:v>4.146999999999999</c:v>
                </c:pt>
                <c:pt idx="4148">
                  <c:v>4.148</c:v>
                </c:pt>
                <c:pt idx="4149">
                  <c:v>4.149</c:v>
                </c:pt>
                <c:pt idx="4150">
                  <c:v>4.149999999999999</c:v>
                </c:pt>
                <c:pt idx="4151">
                  <c:v>4.151</c:v>
                </c:pt>
                <c:pt idx="4152">
                  <c:v>4.151999999999999</c:v>
                </c:pt>
                <c:pt idx="4153">
                  <c:v>4.153</c:v>
                </c:pt>
                <c:pt idx="4154">
                  <c:v>4.153999999999999</c:v>
                </c:pt>
                <c:pt idx="4155">
                  <c:v>4.154999999999999</c:v>
                </c:pt>
                <c:pt idx="4156">
                  <c:v>4.156</c:v>
                </c:pt>
                <c:pt idx="4157">
                  <c:v>4.156999999999999</c:v>
                </c:pt>
                <c:pt idx="4158">
                  <c:v>4.157999999999999</c:v>
                </c:pt>
                <c:pt idx="4159">
                  <c:v>4.159</c:v>
                </c:pt>
                <c:pt idx="4160">
                  <c:v>4.159999999999999</c:v>
                </c:pt>
                <c:pt idx="4161">
                  <c:v>4.161</c:v>
                </c:pt>
                <c:pt idx="4162">
                  <c:v>4.161999999999999</c:v>
                </c:pt>
                <c:pt idx="4163">
                  <c:v>4.162999999999999</c:v>
                </c:pt>
                <c:pt idx="4164">
                  <c:v>4.163999999999999</c:v>
                </c:pt>
                <c:pt idx="4165">
                  <c:v>4.164999999999999</c:v>
                </c:pt>
                <c:pt idx="4166">
                  <c:v>4.165999999999999</c:v>
                </c:pt>
                <c:pt idx="4167">
                  <c:v>4.166999999999999</c:v>
                </c:pt>
                <c:pt idx="4168">
                  <c:v>4.167999999999999</c:v>
                </c:pt>
                <c:pt idx="4169">
                  <c:v>4.169</c:v>
                </c:pt>
                <c:pt idx="4170">
                  <c:v>4.17</c:v>
                </c:pt>
                <c:pt idx="4171">
                  <c:v>4.171</c:v>
                </c:pt>
                <c:pt idx="4172">
                  <c:v>4.172</c:v>
                </c:pt>
                <c:pt idx="4173">
                  <c:v>4.173</c:v>
                </c:pt>
                <c:pt idx="4174">
                  <c:v>4.173999999999999</c:v>
                </c:pt>
                <c:pt idx="4175">
                  <c:v>4.175</c:v>
                </c:pt>
                <c:pt idx="4176">
                  <c:v>4.176</c:v>
                </c:pt>
                <c:pt idx="4177">
                  <c:v>4.177</c:v>
                </c:pt>
                <c:pt idx="4178">
                  <c:v>4.178</c:v>
                </c:pt>
                <c:pt idx="4179">
                  <c:v>4.179</c:v>
                </c:pt>
                <c:pt idx="4180">
                  <c:v>4.18</c:v>
                </c:pt>
                <c:pt idx="4181">
                  <c:v>4.181</c:v>
                </c:pt>
                <c:pt idx="4182">
                  <c:v>4.181999999999999</c:v>
                </c:pt>
                <c:pt idx="4183">
                  <c:v>4.183</c:v>
                </c:pt>
                <c:pt idx="4184">
                  <c:v>4.183999999999999</c:v>
                </c:pt>
                <c:pt idx="4185">
                  <c:v>4.185</c:v>
                </c:pt>
                <c:pt idx="4186">
                  <c:v>4.186</c:v>
                </c:pt>
                <c:pt idx="4187">
                  <c:v>4.186999999999999</c:v>
                </c:pt>
                <c:pt idx="4188">
                  <c:v>4.188</c:v>
                </c:pt>
                <c:pt idx="4189">
                  <c:v>4.189</c:v>
                </c:pt>
                <c:pt idx="4190">
                  <c:v>4.189999999999999</c:v>
                </c:pt>
                <c:pt idx="4191">
                  <c:v>4.191</c:v>
                </c:pt>
                <c:pt idx="4192">
                  <c:v>4.191999999999999</c:v>
                </c:pt>
                <c:pt idx="4193">
                  <c:v>4.193</c:v>
                </c:pt>
                <c:pt idx="4194">
                  <c:v>4.193999999999999</c:v>
                </c:pt>
                <c:pt idx="4195">
                  <c:v>4.194999999999999</c:v>
                </c:pt>
                <c:pt idx="4196">
                  <c:v>4.196</c:v>
                </c:pt>
                <c:pt idx="4197">
                  <c:v>4.196999999999999</c:v>
                </c:pt>
                <c:pt idx="4198">
                  <c:v>4.197999999999999</c:v>
                </c:pt>
                <c:pt idx="4199">
                  <c:v>4.199</c:v>
                </c:pt>
                <c:pt idx="4200">
                  <c:v>4.2</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4.223999999999999</c:v>
                </c:pt>
                <c:pt idx="4225">
                  <c:v>4.225</c:v>
                </c:pt>
                <c:pt idx="4226">
                  <c:v>4.226</c:v>
                </c:pt>
                <c:pt idx="4227">
                  <c:v>4.226999999999999</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4.263999999999999</c:v>
                </c:pt>
                <c:pt idx="4265">
                  <c:v>4.265</c:v>
                </c:pt>
                <c:pt idx="4266">
                  <c:v>4.266</c:v>
                </c:pt>
                <c:pt idx="4267">
                  <c:v>4.266999999999999</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c:v>
                </c:pt>
                <c:pt idx="4301">
                  <c:v>4.301</c:v>
                </c:pt>
                <c:pt idx="4302">
                  <c:v>4.302</c:v>
                </c:pt>
                <c:pt idx="4303">
                  <c:v>4.303</c:v>
                </c:pt>
                <c:pt idx="4304">
                  <c:v>4.303999999999999</c:v>
                </c:pt>
                <c:pt idx="4305">
                  <c:v>4.305</c:v>
                </c:pt>
                <c:pt idx="4306">
                  <c:v>4.306</c:v>
                </c:pt>
                <c:pt idx="4307">
                  <c:v>4.306999999999999</c:v>
                </c:pt>
                <c:pt idx="4308">
                  <c:v>4.308</c:v>
                </c:pt>
                <c:pt idx="4309">
                  <c:v>4.309</c:v>
                </c:pt>
                <c:pt idx="4310">
                  <c:v>4.31</c:v>
                </c:pt>
                <c:pt idx="4311">
                  <c:v>4.311</c:v>
                </c:pt>
                <c:pt idx="4312">
                  <c:v>4.311999999999999</c:v>
                </c:pt>
                <c:pt idx="4313">
                  <c:v>4.313</c:v>
                </c:pt>
                <c:pt idx="4314">
                  <c:v>4.313999999999999</c:v>
                </c:pt>
                <c:pt idx="4315">
                  <c:v>4.314999999999999</c:v>
                </c:pt>
                <c:pt idx="4316">
                  <c:v>4.316</c:v>
                </c:pt>
                <c:pt idx="4317">
                  <c:v>4.316999999999999</c:v>
                </c:pt>
                <c:pt idx="4318">
                  <c:v>4.318</c:v>
                </c:pt>
                <c:pt idx="4319">
                  <c:v>4.319</c:v>
                </c:pt>
                <c:pt idx="4320">
                  <c:v>4.319999999999999</c:v>
                </c:pt>
                <c:pt idx="4321">
                  <c:v>4.321</c:v>
                </c:pt>
                <c:pt idx="4322">
                  <c:v>4.321999999999999</c:v>
                </c:pt>
                <c:pt idx="4323">
                  <c:v>4.322999999999999</c:v>
                </c:pt>
                <c:pt idx="4324">
                  <c:v>4.323999999999999</c:v>
                </c:pt>
                <c:pt idx="4325">
                  <c:v>4.324999999999999</c:v>
                </c:pt>
                <c:pt idx="4326">
                  <c:v>4.326</c:v>
                </c:pt>
                <c:pt idx="4327">
                  <c:v>4.326999999999999</c:v>
                </c:pt>
                <c:pt idx="4328">
                  <c:v>4.327999999999999</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4.343999999999999</c:v>
                </c:pt>
                <c:pt idx="4345">
                  <c:v>4.345</c:v>
                </c:pt>
                <c:pt idx="4346">
                  <c:v>4.346</c:v>
                </c:pt>
                <c:pt idx="4347">
                  <c:v>4.346999999999999</c:v>
                </c:pt>
                <c:pt idx="4348">
                  <c:v>4.348</c:v>
                </c:pt>
                <c:pt idx="4349">
                  <c:v>4.349</c:v>
                </c:pt>
                <c:pt idx="4350">
                  <c:v>4.35</c:v>
                </c:pt>
                <c:pt idx="4351">
                  <c:v>4.351</c:v>
                </c:pt>
                <c:pt idx="4352">
                  <c:v>4.351999999999999</c:v>
                </c:pt>
                <c:pt idx="4353">
                  <c:v>4.353</c:v>
                </c:pt>
                <c:pt idx="4354">
                  <c:v>4.353999999999999</c:v>
                </c:pt>
                <c:pt idx="4355">
                  <c:v>4.354999999999999</c:v>
                </c:pt>
                <c:pt idx="4356">
                  <c:v>4.356</c:v>
                </c:pt>
                <c:pt idx="4357">
                  <c:v>4.356999999999999</c:v>
                </c:pt>
                <c:pt idx="4358">
                  <c:v>4.358</c:v>
                </c:pt>
                <c:pt idx="4359">
                  <c:v>4.359</c:v>
                </c:pt>
                <c:pt idx="4360">
                  <c:v>4.359999999999999</c:v>
                </c:pt>
                <c:pt idx="4361">
                  <c:v>4.361</c:v>
                </c:pt>
                <c:pt idx="4362">
                  <c:v>4.361999999999999</c:v>
                </c:pt>
                <c:pt idx="4363">
                  <c:v>4.362999999999999</c:v>
                </c:pt>
                <c:pt idx="4364">
                  <c:v>4.363999999999999</c:v>
                </c:pt>
                <c:pt idx="4365">
                  <c:v>4.364999999999999</c:v>
                </c:pt>
                <c:pt idx="4366">
                  <c:v>4.366</c:v>
                </c:pt>
                <c:pt idx="4367">
                  <c:v>4.366999999999999</c:v>
                </c:pt>
                <c:pt idx="4368">
                  <c:v>4.367999999999999</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4.383999999999999</c:v>
                </c:pt>
                <c:pt idx="4385">
                  <c:v>4.385</c:v>
                </c:pt>
                <c:pt idx="4386">
                  <c:v>4.386</c:v>
                </c:pt>
                <c:pt idx="4387">
                  <c:v>4.387</c:v>
                </c:pt>
                <c:pt idx="4388">
                  <c:v>4.388</c:v>
                </c:pt>
                <c:pt idx="4389">
                  <c:v>4.389</c:v>
                </c:pt>
                <c:pt idx="4390">
                  <c:v>4.39</c:v>
                </c:pt>
                <c:pt idx="4391">
                  <c:v>4.391</c:v>
                </c:pt>
                <c:pt idx="4392">
                  <c:v>4.391999999999999</c:v>
                </c:pt>
                <c:pt idx="4393">
                  <c:v>4.393</c:v>
                </c:pt>
                <c:pt idx="4394">
                  <c:v>4.393999999999999</c:v>
                </c:pt>
                <c:pt idx="4395">
                  <c:v>4.395</c:v>
                </c:pt>
                <c:pt idx="4396">
                  <c:v>4.396</c:v>
                </c:pt>
                <c:pt idx="4397">
                  <c:v>4.396999999999999</c:v>
                </c:pt>
                <c:pt idx="4398">
                  <c:v>4.398</c:v>
                </c:pt>
                <c:pt idx="4399">
                  <c:v>4.399</c:v>
                </c:pt>
                <c:pt idx="4400">
                  <c:v>4.4</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4.423999999999999</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4.463999999999999</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4.513999999999999</c:v>
                </c:pt>
                <c:pt idx="4515">
                  <c:v>4.515</c:v>
                </c:pt>
                <c:pt idx="4516">
                  <c:v>4.516</c:v>
                </c:pt>
                <c:pt idx="4517">
                  <c:v>4.516999999999999</c:v>
                </c:pt>
                <c:pt idx="4518">
                  <c:v>4.518</c:v>
                </c:pt>
                <c:pt idx="4519">
                  <c:v>4.519</c:v>
                </c:pt>
                <c:pt idx="4520">
                  <c:v>4.52</c:v>
                </c:pt>
                <c:pt idx="4521">
                  <c:v>4.521</c:v>
                </c:pt>
                <c:pt idx="4522">
                  <c:v>4.521999999999999</c:v>
                </c:pt>
                <c:pt idx="4523">
                  <c:v>4.523</c:v>
                </c:pt>
                <c:pt idx="4524">
                  <c:v>4.523999999999999</c:v>
                </c:pt>
                <c:pt idx="4525">
                  <c:v>4.524999999999999</c:v>
                </c:pt>
                <c:pt idx="4526">
                  <c:v>4.526</c:v>
                </c:pt>
                <c:pt idx="4527">
                  <c:v>4.526999999999999</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4.553999999999999</c:v>
                </c:pt>
                <c:pt idx="4555">
                  <c:v>4.555</c:v>
                </c:pt>
                <c:pt idx="4556">
                  <c:v>4.556</c:v>
                </c:pt>
                <c:pt idx="4557">
                  <c:v>4.556999999999999</c:v>
                </c:pt>
                <c:pt idx="4558">
                  <c:v>4.558</c:v>
                </c:pt>
                <c:pt idx="4559">
                  <c:v>4.559</c:v>
                </c:pt>
                <c:pt idx="4560">
                  <c:v>4.56</c:v>
                </c:pt>
                <c:pt idx="4561">
                  <c:v>4.561</c:v>
                </c:pt>
                <c:pt idx="4562">
                  <c:v>4.561999999999999</c:v>
                </c:pt>
                <c:pt idx="4563">
                  <c:v>4.563</c:v>
                </c:pt>
                <c:pt idx="4564">
                  <c:v>4.563999999999999</c:v>
                </c:pt>
                <c:pt idx="4565">
                  <c:v>4.564999999999999</c:v>
                </c:pt>
                <c:pt idx="4566">
                  <c:v>4.566</c:v>
                </c:pt>
                <c:pt idx="4567">
                  <c:v>4.566999999999999</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4.593999999999999</c:v>
                </c:pt>
                <c:pt idx="4595">
                  <c:v>4.595</c:v>
                </c:pt>
                <c:pt idx="4596">
                  <c:v>4.596</c:v>
                </c:pt>
                <c:pt idx="4597">
                  <c:v>4.597</c:v>
                </c:pt>
                <c:pt idx="4598">
                  <c:v>4.598</c:v>
                </c:pt>
                <c:pt idx="4599">
                  <c:v>4.599</c:v>
                </c:pt>
                <c:pt idx="4600">
                  <c:v>4.6</c:v>
                </c:pt>
                <c:pt idx="4601">
                  <c:v>4.601</c:v>
                </c:pt>
                <c:pt idx="4602">
                  <c:v>4.601999999999999</c:v>
                </c:pt>
                <c:pt idx="4603">
                  <c:v>4.603</c:v>
                </c:pt>
                <c:pt idx="4604">
                  <c:v>4.603999999999999</c:v>
                </c:pt>
                <c:pt idx="4605">
                  <c:v>4.604999999999999</c:v>
                </c:pt>
                <c:pt idx="4606">
                  <c:v>4.606</c:v>
                </c:pt>
                <c:pt idx="4607">
                  <c:v>4.606999999999999</c:v>
                </c:pt>
                <c:pt idx="4608">
                  <c:v>4.608</c:v>
                </c:pt>
                <c:pt idx="4609">
                  <c:v>4.609</c:v>
                </c:pt>
                <c:pt idx="4610">
                  <c:v>4.609999999999999</c:v>
                </c:pt>
                <c:pt idx="4611">
                  <c:v>4.611</c:v>
                </c:pt>
                <c:pt idx="4612">
                  <c:v>4.611999999999999</c:v>
                </c:pt>
                <c:pt idx="4613">
                  <c:v>4.612999999999999</c:v>
                </c:pt>
                <c:pt idx="4614">
                  <c:v>4.613999999999999</c:v>
                </c:pt>
                <c:pt idx="4615">
                  <c:v>4.614999999999999</c:v>
                </c:pt>
                <c:pt idx="4616">
                  <c:v>4.616</c:v>
                </c:pt>
                <c:pt idx="4617">
                  <c:v>4.616999999999999</c:v>
                </c:pt>
                <c:pt idx="4618">
                  <c:v>4.617999999999999</c:v>
                </c:pt>
                <c:pt idx="4619">
                  <c:v>4.619</c:v>
                </c:pt>
                <c:pt idx="4620">
                  <c:v>4.619999999999999</c:v>
                </c:pt>
                <c:pt idx="4621">
                  <c:v>4.620999999999999</c:v>
                </c:pt>
                <c:pt idx="4622">
                  <c:v>4.621999999999999</c:v>
                </c:pt>
                <c:pt idx="4623">
                  <c:v>4.622999999999999</c:v>
                </c:pt>
                <c:pt idx="4624">
                  <c:v>4.623999999999999</c:v>
                </c:pt>
                <c:pt idx="4625">
                  <c:v>4.624999999999999</c:v>
                </c:pt>
                <c:pt idx="4626">
                  <c:v>4.625999999999999</c:v>
                </c:pt>
                <c:pt idx="4627">
                  <c:v>4.626999999999999</c:v>
                </c:pt>
                <c:pt idx="4628">
                  <c:v>4.627999999999999</c:v>
                </c:pt>
                <c:pt idx="4629">
                  <c:v>4.628999999999998</c:v>
                </c:pt>
                <c:pt idx="4630">
                  <c:v>4.63</c:v>
                </c:pt>
                <c:pt idx="4631">
                  <c:v>4.631</c:v>
                </c:pt>
                <c:pt idx="4632">
                  <c:v>4.632</c:v>
                </c:pt>
                <c:pt idx="4633">
                  <c:v>4.633</c:v>
                </c:pt>
                <c:pt idx="4634">
                  <c:v>4.633999999999999</c:v>
                </c:pt>
                <c:pt idx="4635">
                  <c:v>4.635</c:v>
                </c:pt>
                <c:pt idx="4636">
                  <c:v>4.636</c:v>
                </c:pt>
                <c:pt idx="4637">
                  <c:v>4.636999999999999</c:v>
                </c:pt>
                <c:pt idx="4638">
                  <c:v>4.638</c:v>
                </c:pt>
                <c:pt idx="4639">
                  <c:v>4.639</c:v>
                </c:pt>
                <c:pt idx="4640">
                  <c:v>4.64</c:v>
                </c:pt>
                <c:pt idx="4641">
                  <c:v>4.641</c:v>
                </c:pt>
                <c:pt idx="4642">
                  <c:v>4.641999999999999</c:v>
                </c:pt>
                <c:pt idx="4643">
                  <c:v>4.643</c:v>
                </c:pt>
                <c:pt idx="4644">
                  <c:v>4.643999999999999</c:v>
                </c:pt>
                <c:pt idx="4645">
                  <c:v>4.644999999999998</c:v>
                </c:pt>
                <c:pt idx="4646">
                  <c:v>4.646</c:v>
                </c:pt>
                <c:pt idx="4647">
                  <c:v>4.646999999999999</c:v>
                </c:pt>
                <c:pt idx="4648">
                  <c:v>4.648</c:v>
                </c:pt>
                <c:pt idx="4649">
                  <c:v>4.649</c:v>
                </c:pt>
                <c:pt idx="4650">
                  <c:v>4.649999999999999</c:v>
                </c:pt>
                <c:pt idx="4651">
                  <c:v>4.651</c:v>
                </c:pt>
                <c:pt idx="4652">
                  <c:v>4.651999999999999</c:v>
                </c:pt>
                <c:pt idx="4653">
                  <c:v>4.652999999999998</c:v>
                </c:pt>
                <c:pt idx="4654">
                  <c:v>4.653999999999999</c:v>
                </c:pt>
                <c:pt idx="4655">
                  <c:v>4.654999999999999</c:v>
                </c:pt>
                <c:pt idx="4656">
                  <c:v>4.656</c:v>
                </c:pt>
                <c:pt idx="4657">
                  <c:v>4.656999999999999</c:v>
                </c:pt>
                <c:pt idx="4658">
                  <c:v>4.657999999999999</c:v>
                </c:pt>
                <c:pt idx="4659">
                  <c:v>4.659</c:v>
                </c:pt>
                <c:pt idx="4660">
                  <c:v>4.659999999999999</c:v>
                </c:pt>
                <c:pt idx="4661">
                  <c:v>4.660999999999998</c:v>
                </c:pt>
                <c:pt idx="4662">
                  <c:v>4.661999999999999</c:v>
                </c:pt>
                <c:pt idx="4663">
                  <c:v>4.662999999999999</c:v>
                </c:pt>
                <c:pt idx="4664">
                  <c:v>4.663999999999999</c:v>
                </c:pt>
                <c:pt idx="4665">
                  <c:v>4.664999999999999</c:v>
                </c:pt>
                <c:pt idx="4666">
                  <c:v>4.665999999999999</c:v>
                </c:pt>
                <c:pt idx="4667">
                  <c:v>4.666999999999999</c:v>
                </c:pt>
                <c:pt idx="4668">
                  <c:v>4.667999999999999</c:v>
                </c:pt>
                <c:pt idx="4669">
                  <c:v>4.668999999999998</c:v>
                </c:pt>
                <c:pt idx="4670">
                  <c:v>4.67</c:v>
                </c:pt>
                <c:pt idx="4671">
                  <c:v>4.671</c:v>
                </c:pt>
                <c:pt idx="4672">
                  <c:v>4.672</c:v>
                </c:pt>
                <c:pt idx="4673">
                  <c:v>4.673</c:v>
                </c:pt>
                <c:pt idx="4674">
                  <c:v>4.673999999999999</c:v>
                </c:pt>
                <c:pt idx="4675">
                  <c:v>4.675</c:v>
                </c:pt>
                <c:pt idx="4676">
                  <c:v>4.676</c:v>
                </c:pt>
                <c:pt idx="4677">
                  <c:v>4.677</c:v>
                </c:pt>
                <c:pt idx="4678">
                  <c:v>4.678</c:v>
                </c:pt>
                <c:pt idx="4679">
                  <c:v>4.679</c:v>
                </c:pt>
                <c:pt idx="4680">
                  <c:v>4.68</c:v>
                </c:pt>
                <c:pt idx="4681">
                  <c:v>4.681</c:v>
                </c:pt>
                <c:pt idx="4682">
                  <c:v>4.681999999999999</c:v>
                </c:pt>
                <c:pt idx="4683">
                  <c:v>4.683</c:v>
                </c:pt>
                <c:pt idx="4684">
                  <c:v>4.683999999999999</c:v>
                </c:pt>
                <c:pt idx="4685">
                  <c:v>4.685</c:v>
                </c:pt>
                <c:pt idx="4686">
                  <c:v>4.686</c:v>
                </c:pt>
                <c:pt idx="4687">
                  <c:v>4.686999999999999</c:v>
                </c:pt>
                <c:pt idx="4688">
                  <c:v>4.688</c:v>
                </c:pt>
                <c:pt idx="4689">
                  <c:v>4.689</c:v>
                </c:pt>
                <c:pt idx="4690">
                  <c:v>4.689999999999999</c:v>
                </c:pt>
                <c:pt idx="4691">
                  <c:v>4.691</c:v>
                </c:pt>
                <c:pt idx="4692">
                  <c:v>4.691999999999999</c:v>
                </c:pt>
                <c:pt idx="4693">
                  <c:v>4.693</c:v>
                </c:pt>
                <c:pt idx="4694">
                  <c:v>4.693999999999999</c:v>
                </c:pt>
                <c:pt idx="4695">
                  <c:v>4.694999999999999</c:v>
                </c:pt>
                <c:pt idx="4696">
                  <c:v>4.696</c:v>
                </c:pt>
                <c:pt idx="4697">
                  <c:v>4.696999999999999</c:v>
                </c:pt>
                <c:pt idx="4698">
                  <c:v>4.697999999999999</c:v>
                </c:pt>
                <c:pt idx="4699">
                  <c:v>4.699</c:v>
                </c:pt>
                <c:pt idx="4700">
                  <c:v>4.7</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4.713999999999999</c:v>
                </c:pt>
                <c:pt idx="4715">
                  <c:v>4.715</c:v>
                </c:pt>
                <c:pt idx="4716">
                  <c:v>4.716</c:v>
                </c:pt>
                <c:pt idx="4717">
                  <c:v>4.717</c:v>
                </c:pt>
                <c:pt idx="4718">
                  <c:v>4.718</c:v>
                </c:pt>
                <c:pt idx="4719">
                  <c:v>4.719</c:v>
                </c:pt>
                <c:pt idx="4720">
                  <c:v>4.72</c:v>
                </c:pt>
                <c:pt idx="4721">
                  <c:v>4.721</c:v>
                </c:pt>
                <c:pt idx="4722">
                  <c:v>4.721999999999999</c:v>
                </c:pt>
                <c:pt idx="4723">
                  <c:v>4.723</c:v>
                </c:pt>
                <c:pt idx="4724">
                  <c:v>4.723999999999999</c:v>
                </c:pt>
                <c:pt idx="4725">
                  <c:v>4.725</c:v>
                </c:pt>
                <c:pt idx="4726">
                  <c:v>4.726</c:v>
                </c:pt>
                <c:pt idx="4727">
                  <c:v>4.726999999999999</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4.753999999999999</c:v>
                </c:pt>
                <c:pt idx="4755">
                  <c:v>4.755</c:v>
                </c:pt>
                <c:pt idx="4756">
                  <c:v>4.756</c:v>
                </c:pt>
                <c:pt idx="4757">
                  <c:v>4.757</c:v>
                </c:pt>
                <c:pt idx="4758">
                  <c:v>4.758</c:v>
                </c:pt>
                <c:pt idx="4759">
                  <c:v>4.759</c:v>
                </c:pt>
                <c:pt idx="4760">
                  <c:v>4.76</c:v>
                </c:pt>
                <c:pt idx="4761">
                  <c:v>4.761</c:v>
                </c:pt>
                <c:pt idx="4762">
                  <c:v>4.761999999999999</c:v>
                </c:pt>
                <c:pt idx="4763">
                  <c:v>4.763</c:v>
                </c:pt>
                <c:pt idx="4764">
                  <c:v>4.763999999999999</c:v>
                </c:pt>
                <c:pt idx="4765">
                  <c:v>4.765</c:v>
                </c:pt>
                <c:pt idx="4766">
                  <c:v>4.766</c:v>
                </c:pt>
                <c:pt idx="4767">
                  <c:v>4.766999999999999</c:v>
                </c:pt>
                <c:pt idx="4768">
                  <c:v>4.768</c:v>
                </c:pt>
                <c:pt idx="4769">
                  <c:v>4.769</c:v>
                </c:pt>
                <c:pt idx="4770">
                  <c:v>4.769999999999999</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c:v>
                </c:pt>
                <c:pt idx="4801">
                  <c:v>4.801</c:v>
                </c:pt>
                <c:pt idx="4802">
                  <c:v>4.802</c:v>
                </c:pt>
                <c:pt idx="4803">
                  <c:v>4.803</c:v>
                </c:pt>
                <c:pt idx="4804">
                  <c:v>4.803999999999999</c:v>
                </c:pt>
                <c:pt idx="4805">
                  <c:v>4.805</c:v>
                </c:pt>
                <c:pt idx="4806">
                  <c:v>4.806</c:v>
                </c:pt>
                <c:pt idx="4807">
                  <c:v>4.806999999999999</c:v>
                </c:pt>
                <c:pt idx="4808">
                  <c:v>4.808</c:v>
                </c:pt>
                <c:pt idx="4809">
                  <c:v>4.809</c:v>
                </c:pt>
                <c:pt idx="4810">
                  <c:v>4.81</c:v>
                </c:pt>
                <c:pt idx="4811">
                  <c:v>4.811</c:v>
                </c:pt>
                <c:pt idx="4812">
                  <c:v>4.811999999999999</c:v>
                </c:pt>
                <c:pt idx="4813">
                  <c:v>4.813</c:v>
                </c:pt>
                <c:pt idx="4814">
                  <c:v>4.813999999999999</c:v>
                </c:pt>
                <c:pt idx="4815">
                  <c:v>4.814999999999999</c:v>
                </c:pt>
                <c:pt idx="4816">
                  <c:v>4.816</c:v>
                </c:pt>
                <c:pt idx="4817">
                  <c:v>4.816999999999999</c:v>
                </c:pt>
                <c:pt idx="4818">
                  <c:v>4.818</c:v>
                </c:pt>
                <c:pt idx="4819">
                  <c:v>4.819</c:v>
                </c:pt>
                <c:pt idx="4820">
                  <c:v>4.819999999999999</c:v>
                </c:pt>
                <c:pt idx="4821">
                  <c:v>4.821</c:v>
                </c:pt>
                <c:pt idx="4822">
                  <c:v>4.821999999999999</c:v>
                </c:pt>
                <c:pt idx="4823">
                  <c:v>4.822999999999999</c:v>
                </c:pt>
                <c:pt idx="4824">
                  <c:v>4.823999999999999</c:v>
                </c:pt>
                <c:pt idx="4825">
                  <c:v>4.824999999999999</c:v>
                </c:pt>
                <c:pt idx="4826">
                  <c:v>4.826</c:v>
                </c:pt>
                <c:pt idx="4827">
                  <c:v>4.826999999999999</c:v>
                </c:pt>
                <c:pt idx="4828">
                  <c:v>4.827999999999999</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4.843999999999999</c:v>
                </c:pt>
                <c:pt idx="4845">
                  <c:v>4.845</c:v>
                </c:pt>
                <c:pt idx="4846">
                  <c:v>4.846</c:v>
                </c:pt>
                <c:pt idx="4847">
                  <c:v>4.846999999999999</c:v>
                </c:pt>
                <c:pt idx="4848">
                  <c:v>4.848</c:v>
                </c:pt>
                <c:pt idx="4849">
                  <c:v>4.849</c:v>
                </c:pt>
                <c:pt idx="4850">
                  <c:v>4.85</c:v>
                </c:pt>
                <c:pt idx="4851">
                  <c:v>4.851</c:v>
                </c:pt>
                <c:pt idx="4852">
                  <c:v>4.851999999999999</c:v>
                </c:pt>
                <c:pt idx="4853">
                  <c:v>4.853</c:v>
                </c:pt>
                <c:pt idx="4854">
                  <c:v>4.853999999999999</c:v>
                </c:pt>
                <c:pt idx="4855">
                  <c:v>4.854999999999999</c:v>
                </c:pt>
                <c:pt idx="4856">
                  <c:v>4.856</c:v>
                </c:pt>
                <c:pt idx="4857">
                  <c:v>4.856999999999999</c:v>
                </c:pt>
                <c:pt idx="4858">
                  <c:v>4.858</c:v>
                </c:pt>
                <c:pt idx="4859">
                  <c:v>4.859</c:v>
                </c:pt>
                <c:pt idx="4860">
                  <c:v>4.859999999999999</c:v>
                </c:pt>
                <c:pt idx="4861">
                  <c:v>4.861</c:v>
                </c:pt>
                <c:pt idx="4862">
                  <c:v>4.861999999999999</c:v>
                </c:pt>
                <c:pt idx="4863">
                  <c:v>4.862999999999999</c:v>
                </c:pt>
                <c:pt idx="4864">
                  <c:v>4.863999999999999</c:v>
                </c:pt>
                <c:pt idx="4865">
                  <c:v>4.864999999999999</c:v>
                </c:pt>
                <c:pt idx="4866">
                  <c:v>4.866</c:v>
                </c:pt>
                <c:pt idx="4867">
                  <c:v>4.866999999999999</c:v>
                </c:pt>
                <c:pt idx="4868">
                  <c:v>4.867999999999999</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4.883999999999999</c:v>
                </c:pt>
                <c:pt idx="4885">
                  <c:v>4.885</c:v>
                </c:pt>
                <c:pt idx="4886">
                  <c:v>4.886</c:v>
                </c:pt>
                <c:pt idx="4887">
                  <c:v>4.887</c:v>
                </c:pt>
                <c:pt idx="4888">
                  <c:v>4.888</c:v>
                </c:pt>
                <c:pt idx="4889">
                  <c:v>4.889</c:v>
                </c:pt>
                <c:pt idx="4890">
                  <c:v>4.89</c:v>
                </c:pt>
                <c:pt idx="4891">
                  <c:v>4.891</c:v>
                </c:pt>
                <c:pt idx="4892">
                  <c:v>4.891999999999999</c:v>
                </c:pt>
                <c:pt idx="4893">
                  <c:v>4.893</c:v>
                </c:pt>
                <c:pt idx="4894">
                  <c:v>4.893999999999999</c:v>
                </c:pt>
                <c:pt idx="4895">
                  <c:v>4.895</c:v>
                </c:pt>
                <c:pt idx="4896">
                  <c:v>4.896</c:v>
                </c:pt>
                <c:pt idx="4897">
                  <c:v>4.896999999999999</c:v>
                </c:pt>
                <c:pt idx="4898">
                  <c:v>4.898</c:v>
                </c:pt>
                <c:pt idx="4899">
                  <c:v>4.899</c:v>
                </c:pt>
                <c:pt idx="4900">
                  <c:v>4.9</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4.923999999999999</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4.963999999999999</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5.013999999999999</c:v>
                </c:pt>
                <c:pt idx="5015">
                  <c:v>5.015</c:v>
                </c:pt>
                <c:pt idx="5016">
                  <c:v>5.016</c:v>
                </c:pt>
                <c:pt idx="5017">
                  <c:v>5.016999999999999</c:v>
                </c:pt>
                <c:pt idx="5018">
                  <c:v>5.018</c:v>
                </c:pt>
                <c:pt idx="5019">
                  <c:v>5.019</c:v>
                </c:pt>
                <c:pt idx="5020">
                  <c:v>5.02</c:v>
                </c:pt>
                <c:pt idx="5021">
                  <c:v>5.021</c:v>
                </c:pt>
                <c:pt idx="5022">
                  <c:v>5.021999999999999</c:v>
                </c:pt>
                <c:pt idx="5023">
                  <c:v>5.023</c:v>
                </c:pt>
                <c:pt idx="5024">
                  <c:v>5.023999999999999</c:v>
                </c:pt>
                <c:pt idx="5025">
                  <c:v>5.024999999999999</c:v>
                </c:pt>
                <c:pt idx="5026">
                  <c:v>5.026</c:v>
                </c:pt>
                <c:pt idx="5027">
                  <c:v>5.026999999999999</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5.053999999999999</c:v>
                </c:pt>
                <c:pt idx="5055">
                  <c:v>5.055</c:v>
                </c:pt>
                <c:pt idx="5056">
                  <c:v>5.056</c:v>
                </c:pt>
                <c:pt idx="5057">
                  <c:v>5.056999999999999</c:v>
                </c:pt>
                <c:pt idx="5058">
                  <c:v>5.058</c:v>
                </c:pt>
                <c:pt idx="5059">
                  <c:v>5.059</c:v>
                </c:pt>
                <c:pt idx="5060">
                  <c:v>5.06</c:v>
                </c:pt>
                <c:pt idx="5061">
                  <c:v>5.061</c:v>
                </c:pt>
                <c:pt idx="5062">
                  <c:v>5.061999999999999</c:v>
                </c:pt>
                <c:pt idx="5063">
                  <c:v>5.063</c:v>
                </c:pt>
                <c:pt idx="5064">
                  <c:v>5.063999999999999</c:v>
                </c:pt>
                <c:pt idx="5065">
                  <c:v>5.064999999999999</c:v>
                </c:pt>
                <c:pt idx="5066">
                  <c:v>5.066</c:v>
                </c:pt>
                <c:pt idx="5067">
                  <c:v>5.066999999999999</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5.093999999999999</c:v>
                </c:pt>
                <c:pt idx="5095">
                  <c:v>5.095</c:v>
                </c:pt>
                <c:pt idx="5096">
                  <c:v>5.096</c:v>
                </c:pt>
                <c:pt idx="5097">
                  <c:v>5.097</c:v>
                </c:pt>
                <c:pt idx="5098">
                  <c:v>5.098</c:v>
                </c:pt>
                <c:pt idx="5099">
                  <c:v>5.099</c:v>
                </c:pt>
                <c:pt idx="5100">
                  <c:v>5.1</c:v>
                </c:pt>
                <c:pt idx="5101">
                  <c:v>5.101</c:v>
                </c:pt>
                <c:pt idx="5102">
                  <c:v>5.101999999999999</c:v>
                </c:pt>
                <c:pt idx="5103">
                  <c:v>5.103</c:v>
                </c:pt>
                <c:pt idx="5104">
                  <c:v>5.103999999999999</c:v>
                </c:pt>
                <c:pt idx="5105">
                  <c:v>5.105</c:v>
                </c:pt>
                <c:pt idx="5106">
                  <c:v>5.106</c:v>
                </c:pt>
                <c:pt idx="5107">
                  <c:v>5.106999999999999</c:v>
                </c:pt>
                <c:pt idx="5108">
                  <c:v>5.108</c:v>
                </c:pt>
                <c:pt idx="5109">
                  <c:v>5.109</c:v>
                </c:pt>
                <c:pt idx="5110">
                  <c:v>5.109999999999999</c:v>
                </c:pt>
                <c:pt idx="5111">
                  <c:v>5.111</c:v>
                </c:pt>
                <c:pt idx="5112">
                  <c:v>5.111999999999999</c:v>
                </c:pt>
                <c:pt idx="5113">
                  <c:v>5.113</c:v>
                </c:pt>
                <c:pt idx="5114">
                  <c:v>5.113999999999999</c:v>
                </c:pt>
                <c:pt idx="5115">
                  <c:v>5.114999999999999</c:v>
                </c:pt>
                <c:pt idx="5116">
                  <c:v>5.116</c:v>
                </c:pt>
                <c:pt idx="5117">
                  <c:v>5.116999999999999</c:v>
                </c:pt>
                <c:pt idx="5118">
                  <c:v>5.117999999999999</c:v>
                </c:pt>
                <c:pt idx="5119">
                  <c:v>5.119</c:v>
                </c:pt>
                <c:pt idx="5120">
                  <c:v>5.119999999999999</c:v>
                </c:pt>
                <c:pt idx="5121">
                  <c:v>5.121</c:v>
                </c:pt>
                <c:pt idx="5122">
                  <c:v>5.121999999999999</c:v>
                </c:pt>
                <c:pt idx="5123">
                  <c:v>5.122999999999999</c:v>
                </c:pt>
                <c:pt idx="5124">
                  <c:v>5.123999999999999</c:v>
                </c:pt>
                <c:pt idx="5125">
                  <c:v>5.124999999999999</c:v>
                </c:pt>
                <c:pt idx="5126">
                  <c:v>5.125999999999999</c:v>
                </c:pt>
                <c:pt idx="5127">
                  <c:v>5.126999999999999</c:v>
                </c:pt>
                <c:pt idx="5128">
                  <c:v>5.127999999999999</c:v>
                </c:pt>
                <c:pt idx="5129">
                  <c:v>5.129</c:v>
                </c:pt>
                <c:pt idx="5130">
                  <c:v>5.13</c:v>
                </c:pt>
                <c:pt idx="5131">
                  <c:v>5.131</c:v>
                </c:pt>
                <c:pt idx="5132">
                  <c:v>5.132</c:v>
                </c:pt>
                <c:pt idx="5133">
                  <c:v>5.133</c:v>
                </c:pt>
                <c:pt idx="5134">
                  <c:v>5.133999999999999</c:v>
                </c:pt>
                <c:pt idx="5135">
                  <c:v>5.135</c:v>
                </c:pt>
                <c:pt idx="5136">
                  <c:v>5.136</c:v>
                </c:pt>
                <c:pt idx="5137">
                  <c:v>5.137</c:v>
                </c:pt>
                <c:pt idx="5138">
                  <c:v>5.138</c:v>
                </c:pt>
                <c:pt idx="5139">
                  <c:v>5.139</c:v>
                </c:pt>
                <c:pt idx="5140">
                  <c:v>5.14</c:v>
                </c:pt>
                <c:pt idx="5141">
                  <c:v>5.141</c:v>
                </c:pt>
                <c:pt idx="5142">
                  <c:v>5.141999999999999</c:v>
                </c:pt>
                <c:pt idx="5143">
                  <c:v>5.143</c:v>
                </c:pt>
                <c:pt idx="5144">
                  <c:v>5.143999999999999</c:v>
                </c:pt>
                <c:pt idx="5145">
                  <c:v>5.145</c:v>
                </c:pt>
                <c:pt idx="5146">
                  <c:v>5.146</c:v>
                </c:pt>
                <c:pt idx="5147">
                  <c:v>5.146999999999999</c:v>
                </c:pt>
                <c:pt idx="5148">
                  <c:v>5.148</c:v>
                </c:pt>
                <c:pt idx="5149">
                  <c:v>5.149</c:v>
                </c:pt>
                <c:pt idx="5150">
                  <c:v>5.149999999999999</c:v>
                </c:pt>
                <c:pt idx="5151">
                  <c:v>5.151</c:v>
                </c:pt>
                <c:pt idx="5152">
                  <c:v>5.151999999999999</c:v>
                </c:pt>
                <c:pt idx="5153">
                  <c:v>5.153</c:v>
                </c:pt>
                <c:pt idx="5154">
                  <c:v>5.153999999999999</c:v>
                </c:pt>
                <c:pt idx="5155">
                  <c:v>5.154999999999999</c:v>
                </c:pt>
                <c:pt idx="5156">
                  <c:v>5.156</c:v>
                </c:pt>
                <c:pt idx="5157">
                  <c:v>5.156999999999999</c:v>
                </c:pt>
                <c:pt idx="5158">
                  <c:v>5.157999999999999</c:v>
                </c:pt>
                <c:pt idx="5159">
                  <c:v>5.159</c:v>
                </c:pt>
                <c:pt idx="5160">
                  <c:v>5.159999999999999</c:v>
                </c:pt>
                <c:pt idx="5161">
                  <c:v>5.161</c:v>
                </c:pt>
                <c:pt idx="5162">
                  <c:v>5.161999999999999</c:v>
                </c:pt>
                <c:pt idx="5163">
                  <c:v>5.162999999999999</c:v>
                </c:pt>
                <c:pt idx="5164">
                  <c:v>5.163999999999999</c:v>
                </c:pt>
                <c:pt idx="5165">
                  <c:v>5.164999999999999</c:v>
                </c:pt>
                <c:pt idx="5166">
                  <c:v>5.165999999999999</c:v>
                </c:pt>
                <c:pt idx="5167">
                  <c:v>5.166999999999999</c:v>
                </c:pt>
                <c:pt idx="5168">
                  <c:v>5.167999999999999</c:v>
                </c:pt>
                <c:pt idx="5169">
                  <c:v>5.169</c:v>
                </c:pt>
                <c:pt idx="5170">
                  <c:v>5.17</c:v>
                </c:pt>
                <c:pt idx="5171">
                  <c:v>5.171</c:v>
                </c:pt>
                <c:pt idx="5172">
                  <c:v>5.172</c:v>
                </c:pt>
                <c:pt idx="5173">
                  <c:v>5.173</c:v>
                </c:pt>
                <c:pt idx="5174">
                  <c:v>5.173999999999999</c:v>
                </c:pt>
                <c:pt idx="5175">
                  <c:v>5.175</c:v>
                </c:pt>
                <c:pt idx="5176">
                  <c:v>5.176</c:v>
                </c:pt>
                <c:pt idx="5177">
                  <c:v>5.177</c:v>
                </c:pt>
                <c:pt idx="5178">
                  <c:v>5.178</c:v>
                </c:pt>
                <c:pt idx="5179">
                  <c:v>5.179</c:v>
                </c:pt>
                <c:pt idx="5180">
                  <c:v>5.18</c:v>
                </c:pt>
                <c:pt idx="5181">
                  <c:v>5.181</c:v>
                </c:pt>
                <c:pt idx="5182">
                  <c:v>5.181999999999999</c:v>
                </c:pt>
                <c:pt idx="5183">
                  <c:v>5.183</c:v>
                </c:pt>
                <c:pt idx="5184">
                  <c:v>5.183999999999999</c:v>
                </c:pt>
                <c:pt idx="5185">
                  <c:v>5.185</c:v>
                </c:pt>
                <c:pt idx="5186">
                  <c:v>5.186</c:v>
                </c:pt>
                <c:pt idx="5187">
                  <c:v>5.186999999999999</c:v>
                </c:pt>
                <c:pt idx="5188">
                  <c:v>5.188</c:v>
                </c:pt>
                <c:pt idx="5189">
                  <c:v>5.189</c:v>
                </c:pt>
                <c:pt idx="5190">
                  <c:v>5.189999999999999</c:v>
                </c:pt>
                <c:pt idx="5191">
                  <c:v>5.191</c:v>
                </c:pt>
                <c:pt idx="5192">
                  <c:v>5.191999999999999</c:v>
                </c:pt>
                <c:pt idx="5193">
                  <c:v>5.193</c:v>
                </c:pt>
                <c:pt idx="5194">
                  <c:v>5.193999999999999</c:v>
                </c:pt>
                <c:pt idx="5195">
                  <c:v>5.194999999999999</c:v>
                </c:pt>
                <c:pt idx="5196">
                  <c:v>5.196</c:v>
                </c:pt>
                <c:pt idx="5197">
                  <c:v>5.196999999999999</c:v>
                </c:pt>
                <c:pt idx="5198">
                  <c:v>5.197999999999999</c:v>
                </c:pt>
                <c:pt idx="5199">
                  <c:v>5.199</c:v>
                </c:pt>
                <c:pt idx="5200">
                  <c:v>5.2</c:v>
                </c:pt>
                <c:pt idx="5201">
                  <c:v>5.201</c:v>
                </c:pt>
                <c:pt idx="5202">
                  <c:v>5.202</c:v>
                </c:pt>
                <c:pt idx="5203">
                  <c:v>5.203</c:v>
                </c:pt>
                <c:pt idx="5204">
                  <c:v>5.204</c:v>
                </c:pt>
                <c:pt idx="5205">
                  <c:v>5.205</c:v>
                </c:pt>
                <c:pt idx="5206">
                  <c:v>5.206</c:v>
                </c:pt>
                <c:pt idx="5207">
                  <c:v>5.207</c:v>
                </c:pt>
                <c:pt idx="5208">
                  <c:v>5.208</c:v>
                </c:pt>
                <c:pt idx="5209">
                  <c:v>5.209</c:v>
                </c:pt>
                <c:pt idx="5210">
                  <c:v>5.21</c:v>
                </c:pt>
                <c:pt idx="5211">
                  <c:v>5.211</c:v>
                </c:pt>
                <c:pt idx="5212">
                  <c:v>5.212</c:v>
                </c:pt>
                <c:pt idx="5213">
                  <c:v>5.213</c:v>
                </c:pt>
                <c:pt idx="5214">
                  <c:v>5.214</c:v>
                </c:pt>
                <c:pt idx="5215">
                  <c:v>5.215</c:v>
                </c:pt>
                <c:pt idx="5216">
                  <c:v>5.216</c:v>
                </c:pt>
                <c:pt idx="5217">
                  <c:v>5.217</c:v>
                </c:pt>
                <c:pt idx="5218">
                  <c:v>5.218</c:v>
                </c:pt>
                <c:pt idx="5219">
                  <c:v>5.219</c:v>
                </c:pt>
                <c:pt idx="5220">
                  <c:v>5.22</c:v>
                </c:pt>
                <c:pt idx="5221">
                  <c:v>5.221</c:v>
                </c:pt>
                <c:pt idx="5222">
                  <c:v>5.222</c:v>
                </c:pt>
                <c:pt idx="5223">
                  <c:v>5.223</c:v>
                </c:pt>
                <c:pt idx="5224">
                  <c:v>5.223999999999999</c:v>
                </c:pt>
                <c:pt idx="5225">
                  <c:v>5.225</c:v>
                </c:pt>
                <c:pt idx="5226">
                  <c:v>5.226</c:v>
                </c:pt>
                <c:pt idx="5227">
                  <c:v>5.226999999999999</c:v>
                </c:pt>
                <c:pt idx="5228">
                  <c:v>5.228</c:v>
                </c:pt>
                <c:pt idx="5229">
                  <c:v>5.229</c:v>
                </c:pt>
                <c:pt idx="5230">
                  <c:v>5.23</c:v>
                </c:pt>
                <c:pt idx="5231">
                  <c:v>5.231</c:v>
                </c:pt>
                <c:pt idx="5232">
                  <c:v>5.232</c:v>
                </c:pt>
                <c:pt idx="5233">
                  <c:v>5.233</c:v>
                </c:pt>
                <c:pt idx="5234">
                  <c:v>5.234</c:v>
                </c:pt>
                <c:pt idx="5235">
                  <c:v>5.235</c:v>
                </c:pt>
                <c:pt idx="5236">
                  <c:v>5.236</c:v>
                </c:pt>
                <c:pt idx="5237">
                  <c:v>5.237</c:v>
                </c:pt>
                <c:pt idx="5238">
                  <c:v>5.238</c:v>
                </c:pt>
                <c:pt idx="5239">
                  <c:v>5.239</c:v>
                </c:pt>
                <c:pt idx="5240">
                  <c:v>5.24</c:v>
                </c:pt>
                <c:pt idx="5241">
                  <c:v>5.241</c:v>
                </c:pt>
                <c:pt idx="5242">
                  <c:v>5.242</c:v>
                </c:pt>
                <c:pt idx="5243">
                  <c:v>5.243</c:v>
                </c:pt>
                <c:pt idx="5244">
                  <c:v>5.244</c:v>
                </c:pt>
                <c:pt idx="5245">
                  <c:v>5.245</c:v>
                </c:pt>
                <c:pt idx="5246">
                  <c:v>5.246</c:v>
                </c:pt>
                <c:pt idx="5247">
                  <c:v>5.247</c:v>
                </c:pt>
                <c:pt idx="5248">
                  <c:v>5.248</c:v>
                </c:pt>
                <c:pt idx="5249">
                  <c:v>5.249</c:v>
                </c:pt>
                <c:pt idx="5250">
                  <c:v>5.25</c:v>
                </c:pt>
                <c:pt idx="5251">
                  <c:v>5.251</c:v>
                </c:pt>
                <c:pt idx="5252">
                  <c:v>5.252</c:v>
                </c:pt>
                <c:pt idx="5253">
                  <c:v>5.253</c:v>
                </c:pt>
                <c:pt idx="5254">
                  <c:v>5.254</c:v>
                </c:pt>
                <c:pt idx="5255">
                  <c:v>5.255</c:v>
                </c:pt>
                <c:pt idx="5256">
                  <c:v>5.256</c:v>
                </c:pt>
                <c:pt idx="5257">
                  <c:v>5.257</c:v>
                </c:pt>
                <c:pt idx="5258">
                  <c:v>5.258</c:v>
                </c:pt>
                <c:pt idx="5259">
                  <c:v>5.259</c:v>
                </c:pt>
                <c:pt idx="5260">
                  <c:v>5.26</c:v>
                </c:pt>
                <c:pt idx="5261">
                  <c:v>5.261</c:v>
                </c:pt>
                <c:pt idx="5262">
                  <c:v>5.262</c:v>
                </c:pt>
                <c:pt idx="5263">
                  <c:v>5.263</c:v>
                </c:pt>
                <c:pt idx="5264">
                  <c:v>5.263999999999999</c:v>
                </c:pt>
                <c:pt idx="5265">
                  <c:v>5.265</c:v>
                </c:pt>
                <c:pt idx="5266">
                  <c:v>5.266</c:v>
                </c:pt>
                <c:pt idx="5267">
                  <c:v>5.266999999999999</c:v>
                </c:pt>
                <c:pt idx="5268">
                  <c:v>5.268</c:v>
                </c:pt>
                <c:pt idx="5269">
                  <c:v>5.269</c:v>
                </c:pt>
                <c:pt idx="5270">
                  <c:v>5.27</c:v>
                </c:pt>
                <c:pt idx="5271">
                  <c:v>5.271</c:v>
                </c:pt>
                <c:pt idx="5272">
                  <c:v>5.272</c:v>
                </c:pt>
                <c:pt idx="5273">
                  <c:v>5.273</c:v>
                </c:pt>
                <c:pt idx="5274">
                  <c:v>5.274</c:v>
                </c:pt>
                <c:pt idx="5275">
                  <c:v>5.275</c:v>
                </c:pt>
                <c:pt idx="5276">
                  <c:v>5.276</c:v>
                </c:pt>
                <c:pt idx="5277">
                  <c:v>5.277</c:v>
                </c:pt>
                <c:pt idx="5278">
                  <c:v>5.278</c:v>
                </c:pt>
                <c:pt idx="5279">
                  <c:v>5.279</c:v>
                </c:pt>
                <c:pt idx="5280">
                  <c:v>5.28</c:v>
                </c:pt>
                <c:pt idx="5281">
                  <c:v>5.281</c:v>
                </c:pt>
                <c:pt idx="5282">
                  <c:v>5.282</c:v>
                </c:pt>
                <c:pt idx="5283">
                  <c:v>5.283</c:v>
                </c:pt>
                <c:pt idx="5284">
                  <c:v>5.284</c:v>
                </c:pt>
                <c:pt idx="5285">
                  <c:v>5.285</c:v>
                </c:pt>
                <c:pt idx="5286">
                  <c:v>5.286</c:v>
                </c:pt>
                <c:pt idx="5287">
                  <c:v>5.287</c:v>
                </c:pt>
                <c:pt idx="5288">
                  <c:v>5.288</c:v>
                </c:pt>
                <c:pt idx="5289">
                  <c:v>5.289</c:v>
                </c:pt>
                <c:pt idx="5290">
                  <c:v>5.29</c:v>
                </c:pt>
                <c:pt idx="5291">
                  <c:v>5.291</c:v>
                </c:pt>
                <c:pt idx="5292">
                  <c:v>5.292</c:v>
                </c:pt>
                <c:pt idx="5293">
                  <c:v>5.293</c:v>
                </c:pt>
                <c:pt idx="5294">
                  <c:v>5.294</c:v>
                </c:pt>
                <c:pt idx="5295">
                  <c:v>5.295</c:v>
                </c:pt>
                <c:pt idx="5296">
                  <c:v>5.296</c:v>
                </c:pt>
                <c:pt idx="5297">
                  <c:v>5.297</c:v>
                </c:pt>
                <c:pt idx="5298">
                  <c:v>5.298</c:v>
                </c:pt>
                <c:pt idx="5299">
                  <c:v>5.299</c:v>
                </c:pt>
                <c:pt idx="5300">
                  <c:v>5.3</c:v>
                </c:pt>
                <c:pt idx="5301">
                  <c:v>5.301</c:v>
                </c:pt>
                <c:pt idx="5302">
                  <c:v>5.302</c:v>
                </c:pt>
                <c:pt idx="5303">
                  <c:v>5.303</c:v>
                </c:pt>
                <c:pt idx="5304">
                  <c:v>5.303999999999999</c:v>
                </c:pt>
                <c:pt idx="5305">
                  <c:v>5.305</c:v>
                </c:pt>
                <c:pt idx="5306">
                  <c:v>5.306</c:v>
                </c:pt>
                <c:pt idx="5307">
                  <c:v>5.306999999999999</c:v>
                </c:pt>
                <c:pt idx="5308">
                  <c:v>5.308</c:v>
                </c:pt>
                <c:pt idx="5309">
                  <c:v>5.309</c:v>
                </c:pt>
                <c:pt idx="5310">
                  <c:v>5.31</c:v>
                </c:pt>
                <c:pt idx="5311">
                  <c:v>5.311</c:v>
                </c:pt>
                <c:pt idx="5312">
                  <c:v>5.311999999999999</c:v>
                </c:pt>
                <c:pt idx="5313">
                  <c:v>5.313</c:v>
                </c:pt>
                <c:pt idx="5314">
                  <c:v>5.313999999999999</c:v>
                </c:pt>
                <c:pt idx="5315">
                  <c:v>5.314999999999999</c:v>
                </c:pt>
                <c:pt idx="5316">
                  <c:v>5.316</c:v>
                </c:pt>
                <c:pt idx="5317">
                  <c:v>5.316999999999999</c:v>
                </c:pt>
                <c:pt idx="5318">
                  <c:v>5.318</c:v>
                </c:pt>
                <c:pt idx="5319">
                  <c:v>5.319</c:v>
                </c:pt>
                <c:pt idx="5320">
                  <c:v>5.319999999999999</c:v>
                </c:pt>
                <c:pt idx="5321">
                  <c:v>5.321</c:v>
                </c:pt>
                <c:pt idx="5322">
                  <c:v>5.321999999999999</c:v>
                </c:pt>
                <c:pt idx="5323">
                  <c:v>5.322999999999999</c:v>
                </c:pt>
                <c:pt idx="5324">
                  <c:v>5.323999999999999</c:v>
                </c:pt>
                <c:pt idx="5325">
                  <c:v>5.324999999999999</c:v>
                </c:pt>
                <c:pt idx="5326">
                  <c:v>5.326</c:v>
                </c:pt>
                <c:pt idx="5327">
                  <c:v>5.326999999999999</c:v>
                </c:pt>
                <c:pt idx="5328">
                  <c:v>5.327999999999999</c:v>
                </c:pt>
                <c:pt idx="5329">
                  <c:v>5.329</c:v>
                </c:pt>
                <c:pt idx="5330">
                  <c:v>5.33</c:v>
                </c:pt>
                <c:pt idx="5331">
                  <c:v>5.331</c:v>
                </c:pt>
                <c:pt idx="5332">
                  <c:v>5.332</c:v>
                </c:pt>
                <c:pt idx="5333">
                  <c:v>5.333</c:v>
                </c:pt>
                <c:pt idx="5334">
                  <c:v>5.334</c:v>
                </c:pt>
                <c:pt idx="5335">
                  <c:v>5.335</c:v>
                </c:pt>
                <c:pt idx="5336">
                  <c:v>5.336</c:v>
                </c:pt>
                <c:pt idx="5337">
                  <c:v>5.337</c:v>
                </c:pt>
                <c:pt idx="5338">
                  <c:v>5.338</c:v>
                </c:pt>
                <c:pt idx="5339">
                  <c:v>5.339</c:v>
                </c:pt>
                <c:pt idx="5340">
                  <c:v>5.34</c:v>
                </c:pt>
                <c:pt idx="5341">
                  <c:v>5.341</c:v>
                </c:pt>
                <c:pt idx="5342">
                  <c:v>5.342</c:v>
                </c:pt>
                <c:pt idx="5343">
                  <c:v>5.343</c:v>
                </c:pt>
                <c:pt idx="5344">
                  <c:v>5.343999999999999</c:v>
                </c:pt>
                <c:pt idx="5345">
                  <c:v>5.345</c:v>
                </c:pt>
                <c:pt idx="5346">
                  <c:v>5.346</c:v>
                </c:pt>
                <c:pt idx="5347">
                  <c:v>5.346999999999999</c:v>
                </c:pt>
                <c:pt idx="5348">
                  <c:v>5.348</c:v>
                </c:pt>
                <c:pt idx="5349">
                  <c:v>5.349</c:v>
                </c:pt>
                <c:pt idx="5350">
                  <c:v>5.35</c:v>
                </c:pt>
                <c:pt idx="5351">
                  <c:v>5.351</c:v>
                </c:pt>
                <c:pt idx="5352">
                  <c:v>5.351999999999999</c:v>
                </c:pt>
                <c:pt idx="5353">
                  <c:v>5.353</c:v>
                </c:pt>
                <c:pt idx="5354">
                  <c:v>5.353999999999999</c:v>
                </c:pt>
                <c:pt idx="5355">
                  <c:v>5.354999999999999</c:v>
                </c:pt>
                <c:pt idx="5356">
                  <c:v>5.356</c:v>
                </c:pt>
                <c:pt idx="5357">
                  <c:v>5.356999999999999</c:v>
                </c:pt>
                <c:pt idx="5358">
                  <c:v>5.358</c:v>
                </c:pt>
                <c:pt idx="5359">
                  <c:v>5.359</c:v>
                </c:pt>
                <c:pt idx="5360">
                  <c:v>5.359999999999999</c:v>
                </c:pt>
                <c:pt idx="5361">
                  <c:v>5.361</c:v>
                </c:pt>
                <c:pt idx="5362">
                  <c:v>5.361999999999999</c:v>
                </c:pt>
                <c:pt idx="5363">
                  <c:v>5.362999999999999</c:v>
                </c:pt>
                <c:pt idx="5364">
                  <c:v>5.363999999999999</c:v>
                </c:pt>
                <c:pt idx="5365">
                  <c:v>5.364999999999999</c:v>
                </c:pt>
                <c:pt idx="5366">
                  <c:v>5.366</c:v>
                </c:pt>
                <c:pt idx="5367">
                  <c:v>5.366999999999999</c:v>
                </c:pt>
                <c:pt idx="5368">
                  <c:v>5.367999999999999</c:v>
                </c:pt>
                <c:pt idx="5369">
                  <c:v>5.369</c:v>
                </c:pt>
                <c:pt idx="5370">
                  <c:v>5.37</c:v>
                </c:pt>
                <c:pt idx="5371">
                  <c:v>5.371</c:v>
                </c:pt>
                <c:pt idx="5372">
                  <c:v>5.372</c:v>
                </c:pt>
                <c:pt idx="5373">
                  <c:v>5.373</c:v>
                </c:pt>
                <c:pt idx="5374">
                  <c:v>5.374</c:v>
                </c:pt>
                <c:pt idx="5375">
                  <c:v>5.375</c:v>
                </c:pt>
                <c:pt idx="5376">
                  <c:v>5.376</c:v>
                </c:pt>
                <c:pt idx="5377">
                  <c:v>5.377</c:v>
                </c:pt>
                <c:pt idx="5378">
                  <c:v>5.378</c:v>
                </c:pt>
                <c:pt idx="5379">
                  <c:v>5.379</c:v>
                </c:pt>
                <c:pt idx="5380">
                  <c:v>5.38</c:v>
                </c:pt>
                <c:pt idx="5381">
                  <c:v>5.381</c:v>
                </c:pt>
                <c:pt idx="5382">
                  <c:v>5.382</c:v>
                </c:pt>
                <c:pt idx="5383">
                  <c:v>5.383</c:v>
                </c:pt>
                <c:pt idx="5384">
                  <c:v>5.383999999999999</c:v>
                </c:pt>
                <c:pt idx="5385">
                  <c:v>5.385</c:v>
                </c:pt>
                <c:pt idx="5386">
                  <c:v>5.386</c:v>
                </c:pt>
                <c:pt idx="5387">
                  <c:v>5.387</c:v>
                </c:pt>
                <c:pt idx="5388">
                  <c:v>5.388</c:v>
                </c:pt>
                <c:pt idx="5389">
                  <c:v>5.389</c:v>
                </c:pt>
                <c:pt idx="5390">
                  <c:v>5.39</c:v>
                </c:pt>
                <c:pt idx="5391">
                  <c:v>5.391</c:v>
                </c:pt>
                <c:pt idx="5392">
                  <c:v>5.391999999999999</c:v>
                </c:pt>
                <c:pt idx="5393">
                  <c:v>5.393</c:v>
                </c:pt>
                <c:pt idx="5394">
                  <c:v>5.393999999999999</c:v>
                </c:pt>
                <c:pt idx="5395">
                  <c:v>5.395</c:v>
                </c:pt>
                <c:pt idx="5396">
                  <c:v>5.396</c:v>
                </c:pt>
                <c:pt idx="5397">
                  <c:v>5.396999999999999</c:v>
                </c:pt>
                <c:pt idx="5398">
                  <c:v>5.398</c:v>
                </c:pt>
                <c:pt idx="5399">
                  <c:v>5.399</c:v>
                </c:pt>
                <c:pt idx="5400">
                  <c:v>5.4</c:v>
                </c:pt>
                <c:pt idx="5401">
                  <c:v>5.401</c:v>
                </c:pt>
                <c:pt idx="5402">
                  <c:v>5.402</c:v>
                </c:pt>
                <c:pt idx="5403">
                  <c:v>5.403</c:v>
                </c:pt>
                <c:pt idx="5404">
                  <c:v>5.404</c:v>
                </c:pt>
                <c:pt idx="5405">
                  <c:v>5.405</c:v>
                </c:pt>
                <c:pt idx="5406">
                  <c:v>5.406</c:v>
                </c:pt>
                <c:pt idx="5407">
                  <c:v>5.407</c:v>
                </c:pt>
                <c:pt idx="5408">
                  <c:v>5.408</c:v>
                </c:pt>
                <c:pt idx="5409">
                  <c:v>5.409</c:v>
                </c:pt>
                <c:pt idx="5410">
                  <c:v>5.41</c:v>
                </c:pt>
                <c:pt idx="5411">
                  <c:v>5.411</c:v>
                </c:pt>
                <c:pt idx="5412">
                  <c:v>5.412</c:v>
                </c:pt>
                <c:pt idx="5413">
                  <c:v>5.413</c:v>
                </c:pt>
                <c:pt idx="5414">
                  <c:v>5.414</c:v>
                </c:pt>
                <c:pt idx="5415">
                  <c:v>5.415</c:v>
                </c:pt>
                <c:pt idx="5416">
                  <c:v>5.416</c:v>
                </c:pt>
                <c:pt idx="5417">
                  <c:v>5.417</c:v>
                </c:pt>
                <c:pt idx="5418">
                  <c:v>5.418</c:v>
                </c:pt>
                <c:pt idx="5419">
                  <c:v>5.419</c:v>
                </c:pt>
                <c:pt idx="5420">
                  <c:v>5.42</c:v>
                </c:pt>
                <c:pt idx="5421">
                  <c:v>5.421</c:v>
                </c:pt>
                <c:pt idx="5422">
                  <c:v>5.422</c:v>
                </c:pt>
                <c:pt idx="5423">
                  <c:v>5.423</c:v>
                </c:pt>
                <c:pt idx="5424">
                  <c:v>5.423999999999999</c:v>
                </c:pt>
                <c:pt idx="5425">
                  <c:v>5.425</c:v>
                </c:pt>
                <c:pt idx="5426">
                  <c:v>5.426</c:v>
                </c:pt>
                <c:pt idx="5427">
                  <c:v>5.427</c:v>
                </c:pt>
                <c:pt idx="5428">
                  <c:v>5.428</c:v>
                </c:pt>
                <c:pt idx="5429">
                  <c:v>5.429</c:v>
                </c:pt>
                <c:pt idx="5430">
                  <c:v>5.43</c:v>
                </c:pt>
                <c:pt idx="5431">
                  <c:v>5.431</c:v>
                </c:pt>
                <c:pt idx="5432">
                  <c:v>5.432</c:v>
                </c:pt>
                <c:pt idx="5433">
                  <c:v>5.433</c:v>
                </c:pt>
                <c:pt idx="5434">
                  <c:v>5.434</c:v>
                </c:pt>
                <c:pt idx="5435">
                  <c:v>5.435</c:v>
                </c:pt>
                <c:pt idx="5436">
                  <c:v>5.436</c:v>
                </c:pt>
                <c:pt idx="5437">
                  <c:v>5.437</c:v>
                </c:pt>
                <c:pt idx="5438">
                  <c:v>5.438</c:v>
                </c:pt>
                <c:pt idx="5439">
                  <c:v>5.439</c:v>
                </c:pt>
                <c:pt idx="5440">
                  <c:v>5.44</c:v>
                </c:pt>
                <c:pt idx="5441">
                  <c:v>5.441</c:v>
                </c:pt>
                <c:pt idx="5442">
                  <c:v>5.442</c:v>
                </c:pt>
                <c:pt idx="5443">
                  <c:v>5.443</c:v>
                </c:pt>
                <c:pt idx="5444">
                  <c:v>5.444</c:v>
                </c:pt>
                <c:pt idx="5445">
                  <c:v>5.445</c:v>
                </c:pt>
                <c:pt idx="5446">
                  <c:v>5.446</c:v>
                </c:pt>
                <c:pt idx="5447">
                  <c:v>5.447</c:v>
                </c:pt>
                <c:pt idx="5448">
                  <c:v>5.448</c:v>
                </c:pt>
                <c:pt idx="5449">
                  <c:v>5.449</c:v>
                </c:pt>
                <c:pt idx="5450">
                  <c:v>5.45</c:v>
                </c:pt>
                <c:pt idx="5451">
                  <c:v>5.451</c:v>
                </c:pt>
                <c:pt idx="5452">
                  <c:v>5.452</c:v>
                </c:pt>
                <c:pt idx="5453">
                  <c:v>5.453</c:v>
                </c:pt>
                <c:pt idx="5454">
                  <c:v>5.454</c:v>
                </c:pt>
                <c:pt idx="5455">
                  <c:v>5.455</c:v>
                </c:pt>
                <c:pt idx="5456">
                  <c:v>5.456</c:v>
                </c:pt>
                <c:pt idx="5457">
                  <c:v>5.457</c:v>
                </c:pt>
                <c:pt idx="5458">
                  <c:v>5.458</c:v>
                </c:pt>
                <c:pt idx="5459">
                  <c:v>5.459</c:v>
                </c:pt>
                <c:pt idx="5460">
                  <c:v>5.46</c:v>
                </c:pt>
                <c:pt idx="5461">
                  <c:v>5.461</c:v>
                </c:pt>
                <c:pt idx="5462">
                  <c:v>5.462</c:v>
                </c:pt>
                <c:pt idx="5463">
                  <c:v>5.463</c:v>
                </c:pt>
                <c:pt idx="5464">
                  <c:v>5.463999999999999</c:v>
                </c:pt>
                <c:pt idx="5465">
                  <c:v>5.465</c:v>
                </c:pt>
                <c:pt idx="5466">
                  <c:v>5.466</c:v>
                </c:pt>
                <c:pt idx="5467">
                  <c:v>5.467</c:v>
                </c:pt>
                <c:pt idx="5468">
                  <c:v>5.468</c:v>
                </c:pt>
                <c:pt idx="5469">
                  <c:v>5.469</c:v>
                </c:pt>
                <c:pt idx="5470">
                  <c:v>5.47</c:v>
                </c:pt>
                <c:pt idx="5471">
                  <c:v>5.471</c:v>
                </c:pt>
                <c:pt idx="5472">
                  <c:v>5.472</c:v>
                </c:pt>
                <c:pt idx="5473">
                  <c:v>5.473</c:v>
                </c:pt>
                <c:pt idx="5474">
                  <c:v>5.474</c:v>
                </c:pt>
                <c:pt idx="5475">
                  <c:v>5.475</c:v>
                </c:pt>
                <c:pt idx="5476">
                  <c:v>5.476</c:v>
                </c:pt>
                <c:pt idx="5477">
                  <c:v>5.477</c:v>
                </c:pt>
                <c:pt idx="5478">
                  <c:v>5.478</c:v>
                </c:pt>
                <c:pt idx="5479">
                  <c:v>5.479</c:v>
                </c:pt>
                <c:pt idx="5480">
                  <c:v>5.48</c:v>
                </c:pt>
                <c:pt idx="5481">
                  <c:v>5.481</c:v>
                </c:pt>
                <c:pt idx="5482">
                  <c:v>5.482</c:v>
                </c:pt>
                <c:pt idx="5483">
                  <c:v>5.483</c:v>
                </c:pt>
                <c:pt idx="5484">
                  <c:v>5.484</c:v>
                </c:pt>
                <c:pt idx="5485">
                  <c:v>5.485</c:v>
                </c:pt>
                <c:pt idx="5486">
                  <c:v>5.486</c:v>
                </c:pt>
                <c:pt idx="5487">
                  <c:v>5.487</c:v>
                </c:pt>
                <c:pt idx="5488">
                  <c:v>5.488</c:v>
                </c:pt>
                <c:pt idx="5489">
                  <c:v>5.489</c:v>
                </c:pt>
                <c:pt idx="5490">
                  <c:v>5.49</c:v>
                </c:pt>
                <c:pt idx="5491">
                  <c:v>5.491</c:v>
                </c:pt>
                <c:pt idx="5492">
                  <c:v>5.492</c:v>
                </c:pt>
                <c:pt idx="5493">
                  <c:v>5.493</c:v>
                </c:pt>
                <c:pt idx="5494">
                  <c:v>5.494</c:v>
                </c:pt>
                <c:pt idx="5495">
                  <c:v>5.495</c:v>
                </c:pt>
                <c:pt idx="5496">
                  <c:v>5.496</c:v>
                </c:pt>
                <c:pt idx="5497">
                  <c:v>5.497</c:v>
                </c:pt>
                <c:pt idx="5498">
                  <c:v>5.498</c:v>
                </c:pt>
                <c:pt idx="5499">
                  <c:v>5.499</c:v>
                </c:pt>
                <c:pt idx="5500">
                  <c:v>5.5</c:v>
                </c:pt>
                <c:pt idx="5501">
                  <c:v>5.501</c:v>
                </c:pt>
                <c:pt idx="5502">
                  <c:v>5.502</c:v>
                </c:pt>
                <c:pt idx="5503">
                  <c:v>5.503</c:v>
                </c:pt>
                <c:pt idx="5504">
                  <c:v>5.504</c:v>
                </c:pt>
                <c:pt idx="5505">
                  <c:v>5.505</c:v>
                </c:pt>
                <c:pt idx="5506">
                  <c:v>5.506</c:v>
                </c:pt>
                <c:pt idx="5507">
                  <c:v>5.507</c:v>
                </c:pt>
                <c:pt idx="5508">
                  <c:v>5.508</c:v>
                </c:pt>
                <c:pt idx="5509">
                  <c:v>5.509</c:v>
                </c:pt>
                <c:pt idx="5510">
                  <c:v>5.51</c:v>
                </c:pt>
                <c:pt idx="5511">
                  <c:v>5.511</c:v>
                </c:pt>
                <c:pt idx="5512">
                  <c:v>5.512</c:v>
                </c:pt>
                <c:pt idx="5513">
                  <c:v>5.513</c:v>
                </c:pt>
                <c:pt idx="5514">
                  <c:v>5.513999999999999</c:v>
                </c:pt>
                <c:pt idx="5515">
                  <c:v>5.515</c:v>
                </c:pt>
                <c:pt idx="5516">
                  <c:v>5.516</c:v>
                </c:pt>
                <c:pt idx="5517">
                  <c:v>5.516999999999999</c:v>
                </c:pt>
                <c:pt idx="5518">
                  <c:v>5.518</c:v>
                </c:pt>
                <c:pt idx="5519">
                  <c:v>5.519</c:v>
                </c:pt>
                <c:pt idx="5520">
                  <c:v>5.52</c:v>
                </c:pt>
                <c:pt idx="5521">
                  <c:v>5.521</c:v>
                </c:pt>
                <c:pt idx="5522">
                  <c:v>5.521999999999999</c:v>
                </c:pt>
                <c:pt idx="5523">
                  <c:v>5.523</c:v>
                </c:pt>
                <c:pt idx="5524">
                  <c:v>5.523999999999999</c:v>
                </c:pt>
                <c:pt idx="5525">
                  <c:v>5.524999999999999</c:v>
                </c:pt>
                <c:pt idx="5526">
                  <c:v>5.526</c:v>
                </c:pt>
                <c:pt idx="5527">
                  <c:v>5.526999999999999</c:v>
                </c:pt>
                <c:pt idx="5528">
                  <c:v>5.528</c:v>
                </c:pt>
                <c:pt idx="5529">
                  <c:v>5.529</c:v>
                </c:pt>
                <c:pt idx="5530">
                  <c:v>5.53</c:v>
                </c:pt>
                <c:pt idx="5531">
                  <c:v>5.531</c:v>
                </c:pt>
                <c:pt idx="5532">
                  <c:v>5.532</c:v>
                </c:pt>
                <c:pt idx="5533">
                  <c:v>5.533</c:v>
                </c:pt>
                <c:pt idx="5534">
                  <c:v>5.534</c:v>
                </c:pt>
                <c:pt idx="5535">
                  <c:v>5.535</c:v>
                </c:pt>
                <c:pt idx="5536">
                  <c:v>5.536</c:v>
                </c:pt>
                <c:pt idx="5537">
                  <c:v>5.537</c:v>
                </c:pt>
                <c:pt idx="5538">
                  <c:v>5.538</c:v>
                </c:pt>
                <c:pt idx="5539">
                  <c:v>5.539</c:v>
                </c:pt>
                <c:pt idx="5540">
                  <c:v>5.54</c:v>
                </c:pt>
                <c:pt idx="5541">
                  <c:v>5.541</c:v>
                </c:pt>
                <c:pt idx="5542">
                  <c:v>5.542</c:v>
                </c:pt>
                <c:pt idx="5543">
                  <c:v>5.543</c:v>
                </c:pt>
                <c:pt idx="5544">
                  <c:v>5.544</c:v>
                </c:pt>
                <c:pt idx="5545">
                  <c:v>5.545</c:v>
                </c:pt>
                <c:pt idx="5546">
                  <c:v>5.546</c:v>
                </c:pt>
                <c:pt idx="5547">
                  <c:v>5.547</c:v>
                </c:pt>
                <c:pt idx="5548">
                  <c:v>5.548</c:v>
                </c:pt>
                <c:pt idx="5549">
                  <c:v>5.549</c:v>
                </c:pt>
                <c:pt idx="5550">
                  <c:v>5.55</c:v>
                </c:pt>
                <c:pt idx="5551">
                  <c:v>5.551</c:v>
                </c:pt>
                <c:pt idx="5552">
                  <c:v>5.552</c:v>
                </c:pt>
                <c:pt idx="5553">
                  <c:v>5.553</c:v>
                </c:pt>
                <c:pt idx="5554">
                  <c:v>5.553999999999999</c:v>
                </c:pt>
                <c:pt idx="5555">
                  <c:v>5.555</c:v>
                </c:pt>
                <c:pt idx="5556">
                  <c:v>5.556</c:v>
                </c:pt>
                <c:pt idx="5557">
                  <c:v>5.556999999999999</c:v>
                </c:pt>
                <c:pt idx="5558">
                  <c:v>5.558</c:v>
                </c:pt>
                <c:pt idx="5559">
                  <c:v>5.559</c:v>
                </c:pt>
                <c:pt idx="5560">
                  <c:v>5.56</c:v>
                </c:pt>
                <c:pt idx="5561">
                  <c:v>5.561</c:v>
                </c:pt>
                <c:pt idx="5562">
                  <c:v>5.561999999999999</c:v>
                </c:pt>
                <c:pt idx="5563">
                  <c:v>5.563</c:v>
                </c:pt>
                <c:pt idx="5564">
                  <c:v>5.563999999999999</c:v>
                </c:pt>
                <c:pt idx="5565">
                  <c:v>5.564999999999999</c:v>
                </c:pt>
                <c:pt idx="5566">
                  <c:v>5.566</c:v>
                </c:pt>
                <c:pt idx="5567">
                  <c:v>5.566999999999999</c:v>
                </c:pt>
                <c:pt idx="5568">
                  <c:v>5.568</c:v>
                </c:pt>
                <c:pt idx="5569">
                  <c:v>5.569</c:v>
                </c:pt>
                <c:pt idx="5570">
                  <c:v>5.57</c:v>
                </c:pt>
                <c:pt idx="5571">
                  <c:v>5.571</c:v>
                </c:pt>
                <c:pt idx="5572">
                  <c:v>5.572</c:v>
                </c:pt>
                <c:pt idx="5573">
                  <c:v>5.573</c:v>
                </c:pt>
                <c:pt idx="5574">
                  <c:v>5.574</c:v>
                </c:pt>
                <c:pt idx="5575">
                  <c:v>5.575</c:v>
                </c:pt>
                <c:pt idx="5576">
                  <c:v>5.576</c:v>
                </c:pt>
                <c:pt idx="5577">
                  <c:v>5.577</c:v>
                </c:pt>
                <c:pt idx="5578">
                  <c:v>5.578</c:v>
                </c:pt>
                <c:pt idx="5579">
                  <c:v>5.579</c:v>
                </c:pt>
                <c:pt idx="5580">
                  <c:v>5.58</c:v>
                </c:pt>
                <c:pt idx="5581">
                  <c:v>5.581</c:v>
                </c:pt>
                <c:pt idx="5582">
                  <c:v>5.582</c:v>
                </c:pt>
                <c:pt idx="5583">
                  <c:v>5.583</c:v>
                </c:pt>
                <c:pt idx="5584">
                  <c:v>5.584</c:v>
                </c:pt>
                <c:pt idx="5585">
                  <c:v>5.585</c:v>
                </c:pt>
                <c:pt idx="5586">
                  <c:v>5.586</c:v>
                </c:pt>
                <c:pt idx="5587">
                  <c:v>5.587</c:v>
                </c:pt>
                <c:pt idx="5588">
                  <c:v>5.588</c:v>
                </c:pt>
                <c:pt idx="5589">
                  <c:v>5.589</c:v>
                </c:pt>
                <c:pt idx="5590">
                  <c:v>5.59</c:v>
                </c:pt>
                <c:pt idx="5591">
                  <c:v>5.591</c:v>
                </c:pt>
                <c:pt idx="5592">
                  <c:v>5.592</c:v>
                </c:pt>
                <c:pt idx="5593">
                  <c:v>5.593</c:v>
                </c:pt>
                <c:pt idx="5594">
                  <c:v>5.593999999999999</c:v>
                </c:pt>
                <c:pt idx="5595">
                  <c:v>5.595</c:v>
                </c:pt>
                <c:pt idx="5596">
                  <c:v>5.596</c:v>
                </c:pt>
                <c:pt idx="5597">
                  <c:v>5.597</c:v>
                </c:pt>
                <c:pt idx="5598">
                  <c:v>5.598</c:v>
                </c:pt>
                <c:pt idx="5599">
                  <c:v>5.599</c:v>
                </c:pt>
                <c:pt idx="5600">
                  <c:v>5.6</c:v>
                </c:pt>
                <c:pt idx="5601">
                  <c:v>5.601</c:v>
                </c:pt>
                <c:pt idx="5602">
                  <c:v>5.601999999999999</c:v>
                </c:pt>
                <c:pt idx="5603">
                  <c:v>5.603</c:v>
                </c:pt>
                <c:pt idx="5604">
                  <c:v>5.603999999999999</c:v>
                </c:pt>
                <c:pt idx="5605">
                  <c:v>5.604999999999999</c:v>
                </c:pt>
                <c:pt idx="5606">
                  <c:v>5.606</c:v>
                </c:pt>
                <c:pt idx="5607">
                  <c:v>5.606999999999999</c:v>
                </c:pt>
                <c:pt idx="5608">
                  <c:v>5.608</c:v>
                </c:pt>
                <c:pt idx="5609">
                  <c:v>5.609</c:v>
                </c:pt>
                <c:pt idx="5610">
                  <c:v>5.609999999999999</c:v>
                </c:pt>
                <c:pt idx="5611">
                  <c:v>5.611</c:v>
                </c:pt>
                <c:pt idx="5612">
                  <c:v>5.611999999999999</c:v>
                </c:pt>
                <c:pt idx="5613">
                  <c:v>5.612999999999999</c:v>
                </c:pt>
                <c:pt idx="5614">
                  <c:v>5.613999999999999</c:v>
                </c:pt>
                <c:pt idx="5615">
                  <c:v>5.614999999999999</c:v>
                </c:pt>
                <c:pt idx="5616">
                  <c:v>5.616</c:v>
                </c:pt>
                <c:pt idx="5617">
                  <c:v>5.616999999999999</c:v>
                </c:pt>
                <c:pt idx="5618">
                  <c:v>5.617999999999999</c:v>
                </c:pt>
                <c:pt idx="5619">
                  <c:v>5.619</c:v>
                </c:pt>
                <c:pt idx="5620">
                  <c:v>5.619999999999999</c:v>
                </c:pt>
                <c:pt idx="5621">
                  <c:v>5.620999999999999</c:v>
                </c:pt>
                <c:pt idx="5622">
                  <c:v>5.621999999999999</c:v>
                </c:pt>
                <c:pt idx="5623">
                  <c:v>5.622999999999999</c:v>
                </c:pt>
                <c:pt idx="5624">
                  <c:v>5.623999999999999</c:v>
                </c:pt>
                <c:pt idx="5625">
                  <c:v>5.624999999999999</c:v>
                </c:pt>
                <c:pt idx="5626">
                  <c:v>5.625999999999999</c:v>
                </c:pt>
                <c:pt idx="5627">
                  <c:v>5.626999999999999</c:v>
                </c:pt>
                <c:pt idx="5628">
                  <c:v>5.627999999999999</c:v>
                </c:pt>
                <c:pt idx="5629">
                  <c:v>5.628999999999998</c:v>
                </c:pt>
                <c:pt idx="5630">
                  <c:v>5.63</c:v>
                </c:pt>
                <c:pt idx="5631">
                  <c:v>5.631</c:v>
                </c:pt>
                <c:pt idx="5632">
                  <c:v>5.632</c:v>
                </c:pt>
                <c:pt idx="5633">
                  <c:v>5.633</c:v>
                </c:pt>
                <c:pt idx="5634">
                  <c:v>5.633999999999999</c:v>
                </c:pt>
                <c:pt idx="5635">
                  <c:v>5.635</c:v>
                </c:pt>
                <c:pt idx="5636">
                  <c:v>5.636</c:v>
                </c:pt>
                <c:pt idx="5637">
                  <c:v>5.636999999999999</c:v>
                </c:pt>
                <c:pt idx="5638">
                  <c:v>5.638</c:v>
                </c:pt>
                <c:pt idx="5639">
                  <c:v>5.639</c:v>
                </c:pt>
                <c:pt idx="5640">
                  <c:v>5.64</c:v>
                </c:pt>
                <c:pt idx="5641">
                  <c:v>5.641</c:v>
                </c:pt>
                <c:pt idx="5642">
                  <c:v>5.641999999999999</c:v>
                </c:pt>
                <c:pt idx="5643">
                  <c:v>5.643</c:v>
                </c:pt>
                <c:pt idx="5644">
                  <c:v>5.643999999999999</c:v>
                </c:pt>
                <c:pt idx="5645">
                  <c:v>5.644999999999998</c:v>
                </c:pt>
                <c:pt idx="5646">
                  <c:v>5.646</c:v>
                </c:pt>
                <c:pt idx="5647">
                  <c:v>5.646999999999999</c:v>
                </c:pt>
                <c:pt idx="5648">
                  <c:v>5.648</c:v>
                </c:pt>
                <c:pt idx="5649">
                  <c:v>5.649</c:v>
                </c:pt>
                <c:pt idx="5650">
                  <c:v>5.649999999999999</c:v>
                </c:pt>
                <c:pt idx="5651">
                  <c:v>5.651</c:v>
                </c:pt>
                <c:pt idx="5652">
                  <c:v>5.651999999999999</c:v>
                </c:pt>
                <c:pt idx="5653">
                  <c:v>5.652999999999998</c:v>
                </c:pt>
                <c:pt idx="5654">
                  <c:v>5.653999999999999</c:v>
                </c:pt>
                <c:pt idx="5655">
                  <c:v>5.654999999999999</c:v>
                </c:pt>
                <c:pt idx="5656">
                  <c:v>5.656</c:v>
                </c:pt>
                <c:pt idx="5657">
                  <c:v>5.656999999999999</c:v>
                </c:pt>
                <c:pt idx="5658">
                  <c:v>5.657999999999999</c:v>
                </c:pt>
                <c:pt idx="5659">
                  <c:v>5.659</c:v>
                </c:pt>
                <c:pt idx="5660">
                  <c:v>5.659999999999999</c:v>
                </c:pt>
                <c:pt idx="5661">
                  <c:v>5.660999999999998</c:v>
                </c:pt>
                <c:pt idx="5662">
                  <c:v>5.661999999999999</c:v>
                </c:pt>
                <c:pt idx="5663">
                  <c:v>5.662999999999999</c:v>
                </c:pt>
                <c:pt idx="5664">
                  <c:v>5.663999999999999</c:v>
                </c:pt>
                <c:pt idx="5665">
                  <c:v>5.664999999999999</c:v>
                </c:pt>
                <c:pt idx="5666">
                  <c:v>5.665999999999999</c:v>
                </c:pt>
                <c:pt idx="5667">
                  <c:v>5.666999999999999</c:v>
                </c:pt>
                <c:pt idx="5668">
                  <c:v>5.667999999999999</c:v>
                </c:pt>
                <c:pt idx="5669">
                  <c:v>5.668999999999998</c:v>
                </c:pt>
                <c:pt idx="5670">
                  <c:v>5.67</c:v>
                </c:pt>
                <c:pt idx="5671">
                  <c:v>5.671</c:v>
                </c:pt>
                <c:pt idx="5672">
                  <c:v>5.672</c:v>
                </c:pt>
                <c:pt idx="5673">
                  <c:v>5.673</c:v>
                </c:pt>
                <c:pt idx="5674">
                  <c:v>5.673999999999999</c:v>
                </c:pt>
                <c:pt idx="5675">
                  <c:v>5.675</c:v>
                </c:pt>
                <c:pt idx="5676">
                  <c:v>5.676</c:v>
                </c:pt>
                <c:pt idx="5677">
                  <c:v>5.677</c:v>
                </c:pt>
                <c:pt idx="5678">
                  <c:v>5.678</c:v>
                </c:pt>
                <c:pt idx="5679">
                  <c:v>5.679</c:v>
                </c:pt>
                <c:pt idx="5680">
                  <c:v>5.68</c:v>
                </c:pt>
                <c:pt idx="5681">
                  <c:v>5.681</c:v>
                </c:pt>
                <c:pt idx="5682">
                  <c:v>5.681999999999999</c:v>
                </c:pt>
                <c:pt idx="5683">
                  <c:v>5.683</c:v>
                </c:pt>
                <c:pt idx="5684">
                  <c:v>5.683999999999999</c:v>
                </c:pt>
                <c:pt idx="5685">
                  <c:v>5.685</c:v>
                </c:pt>
                <c:pt idx="5686">
                  <c:v>5.686</c:v>
                </c:pt>
                <c:pt idx="5687">
                  <c:v>5.686999999999999</c:v>
                </c:pt>
                <c:pt idx="5688">
                  <c:v>5.688</c:v>
                </c:pt>
                <c:pt idx="5689">
                  <c:v>5.689</c:v>
                </c:pt>
                <c:pt idx="5690">
                  <c:v>5.689999999999999</c:v>
                </c:pt>
                <c:pt idx="5691">
                  <c:v>5.691</c:v>
                </c:pt>
                <c:pt idx="5692">
                  <c:v>5.691999999999999</c:v>
                </c:pt>
                <c:pt idx="5693">
                  <c:v>5.693</c:v>
                </c:pt>
                <c:pt idx="5694">
                  <c:v>5.693999999999999</c:v>
                </c:pt>
                <c:pt idx="5695">
                  <c:v>5.694999999999999</c:v>
                </c:pt>
                <c:pt idx="5696">
                  <c:v>5.696</c:v>
                </c:pt>
                <c:pt idx="5697">
                  <c:v>5.696999999999999</c:v>
                </c:pt>
                <c:pt idx="5698">
                  <c:v>5.697999999999999</c:v>
                </c:pt>
                <c:pt idx="5699">
                  <c:v>5.699</c:v>
                </c:pt>
                <c:pt idx="5700">
                  <c:v>5.7</c:v>
                </c:pt>
                <c:pt idx="5701">
                  <c:v>5.701</c:v>
                </c:pt>
                <c:pt idx="5702">
                  <c:v>5.702</c:v>
                </c:pt>
                <c:pt idx="5703">
                  <c:v>5.703</c:v>
                </c:pt>
                <c:pt idx="5704">
                  <c:v>5.704</c:v>
                </c:pt>
                <c:pt idx="5705">
                  <c:v>5.705</c:v>
                </c:pt>
                <c:pt idx="5706">
                  <c:v>5.706</c:v>
                </c:pt>
                <c:pt idx="5707">
                  <c:v>5.707</c:v>
                </c:pt>
                <c:pt idx="5708">
                  <c:v>5.708</c:v>
                </c:pt>
                <c:pt idx="5709">
                  <c:v>5.709</c:v>
                </c:pt>
                <c:pt idx="5710">
                  <c:v>5.71</c:v>
                </c:pt>
                <c:pt idx="5711">
                  <c:v>5.711</c:v>
                </c:pt>
                <c:pt idx="5712">
                  <c:v>5.712</c:v>
                </c:pt>
                <c:pt idx="5713">
                  <c:v>5.713</c:v>
                </c:pt>
                <c:pt idx="5714">
                  <c:v>5.713999999999999</c:v>
                </c:pt>
                <c:pt idx="5715">
                  <c:v>5.715</c:v>
                </c:pt>
                <c:pt idx="5716">
                  <c:v>5.716</c:v>
                </c:pt>
                <c:pt idx="5717">
                  <c:v>5.717</c:v>
                </c:pt>
                <c:pt idx="5718">
                  <c:v>5.718</c:v>
                </c:pt>
                <c:pt idx="5719">
                  <c:v>5.719</c:v>
                </c:pt>
                <c:pt idx="5720">
                  <c:v>5.72</c:v>
                </c:pt>
                <c:pt idx="5721">
                  <c:v>5.721</c:v>
                </c:pt>
                <c:pt idx="5722">
                  <c:v>5.721999999999999</c:v>
                </c:pt>
                <c:pt idx="5723">
                  <c:v>5.723</c:v>
                </c:pt>
                <c:pt idx="5724">
                  <c:v>5.723999999999999</c:v>
                </c:pt>
                <c:pt idx="5725">
                  <c:v>5.725</c:v>
                </c:pt>
                <c:pt idx="5726">
                  <c:v>5.726</c:v>
                </c:pt>
                <c:pt idx="5727">
                  <c:v>5.726999999999999</c:v>
                </c:pt>
                <c:pt idx="5728">
                  <c:v>5.728</c:v>
                </c:pt>
                <c:pt idx="5729">
                  <c:v>5.729</c:v>
                </c:pt>
                <c:pt idx="5730">
                  <c:v>5.73</c:v>
                </c:pt>
                <c:pt idx="5731">
                  <c:v>5.731</c:v>
                </c:pt>
                <c:pt idx="5732">
                  <c:v>5.732</c:v>
                </c:pt>
                <c:pt idx="5733">
                  <c:v>5.733</c:v>
                </c:pt>
                <c:pt idx="5734">
                  <c:v>5.734</c:v>
                </c:pt>
                <c:pt idx="5735">
                  <c:v>5.735</c:v>
                </c:pt>
                <c:pt idx="5736">
                  <c:v>5.736</c:v>
                </c:pt>
                <c:pt idx="5737">
                  <c:v>5.737</c:v>
                </c:pt>
                <c:pt idx="5738">
                  <c:v>5.738</c:v>
                </c:pt>
                <c:pt idx="5739">
                  <c:v>5.739</c:v>
                </c:pt>
                <c:pt idx="5740">
                  <c:v>5.74</c:v>
                </c:pt>
                <c:pt idx="5741">
                  <c:v>5.741</c:v>
                </c:pt>
                <c:pt idx="5742">
                  <c:v>5.742</c:v>
                </c:pt>
                <c:pt idx="5743">
                  <c:v>5.743</c:v>
                </c:pt>
                <c:pt idx="5744">
                  <c:v>5.744</c:v>
                </c:pt>
                <c:pt idx="5745">
                  <c:v>5.745</c:v>
                </c:pt>
                <c:pt idx="5746">
                  <c:v>5.746</c:v>
                </c:pt>
                <c:pt idx="5747">
                  <c:v>5.747</c:v>
                </c:pt>
                <c:pt idx="5748">
                  <c:v>5.748</c:v>
                </c:pt>
                <c:pt idx="5749">
                  <c:v>5.749</c:v>
                </c:pt>
                <c:pt idx="5750">
                  <c:v>5.75</c:v>
                </c:pt>
                <c:pt idx="5751">
                  <c:v>5.751</c:v>
                </c:pt>
                <c:pt idx="5752">
                  <c:v>5.752</c:v>
                </c:pt>
                <c:pt idx="5753">
                  <c:v>5.753</c:v>
                </c:pt>
                <c:pt idx="5754">
                  <c:v>5.753999999999999</c:v>
                </c:pt>
                <c:pt idx="5755">
                  <c:v>5.755</c:v>
                </c:pt>
                <c:pt idx="5756">
                  <c:v>5.756</c:v>
                </c:pt>
                <c:pt idx="5757">
                  <c:v>5.757</c:v>
                </c:pt>
                <c:pt idx="5758">
                  <c:v>5.758</c:v>
                </c:pt>
                <c:pt idx="5759">
                  <c:v>5.759</c:v>
                </c:pt>
                <c:pt idx="5760">
                  <c:v>5.76</c:v>
                </c:pt>
                <c:pt idx="5761">
                  <c:v>5.761</c:v>
                </c:pt>
                <c:pt idx="5762">
                  <c:v>5.761999999999999</c:v>
                </c:pt>
                <c:pt idx="5763">
                  <c:v>5.763</c:v>
                </c:pt>
                <c:pt idx="5764">
                  <c:v>5.763999999999999</c:v>
                </c:pt>
                <c:pt idx="5765">
                  <c:v>5.765</c:v>
                </c:pt>
                <c:pt idx="5766">
                  <c:v>5.766</c:v>
                </c:pt>
                <c:pt idx="5767">
                  <c:v>5.766999999999999</c:v>
                </c:pt>
                <c:pt idx="5768">
                  <c:v>5.768</c:v>
                </c:pt>
                <c:pt idx="5769">
                  <c:v>5.769</c:v>
                </c:pt>
                <c:pt idx="5770">
                  <c:v>5.769999999999999</c:v>
                </c:pt>
                <c:pt idx="5771">
                  <c:v>5.771</c:v>
                </c:pt>
                <c:pt idx="5772">
                  <c:v>5.772</c:v>
                </c:pt>
                <c:pt idx="5773">
                  <c:v>5.773</c:v>
                </c:pt>
                <c:pt idx="5774">
                  <c:v>5.774</c:v>
                </c:pt>
                <c:pt idx="5775">
                  <c:v>5.775</c:v>
                </c:pt>
                <c:pt idx="5776">
                  <c:v>5.776</c:v>
                </c:pt>
                <c:pt idx="5777">
                  <c:v>5.777</c:v>
                </c:pt>
                <c:pt idx="5778">
                  <c:v>5.778</c:v>
                </c:pt>
                <c:pt idx="5779">
                  <c:v>5.779</c:v>
                </c:pt>
                <c:pt idx="5780">
                  <c:v>5.78</c:v>
                </c:pt>
                <c:pt idx="5781">
                  <c:v>5.781</c:v>
                </c:pt>
                <c:pt idx="5782">
                  <c:v>5.782</c:v>
                </c:pt>
                <c:pt idx="5783">
                  <c:v>5.783</c:v>
                </c:pt>
                <c:pt idx="5784">
                  <c:v>5.784</c:v>
                </c:pt>
                <c:pt idx="5785">
                  <c:v>5.785</c:v>
                </c:pt>
                <c:pt idx="5786">
                  <c:v>5.786</c:v>
                </c:pt>
                <c:pt idx="5787">
                  <c:v>5.787</c:v>
                </c:pt>
                <c:pt idx="5788">
                  <c:v>5.788</c:v>
                </c:pt>
                <c:pt idx="5789">
                  <c:v>5.789</c:v>
                </c:pt>
                <c:pt idx="5790">
                  <c:v>5.79</c:v>
                </c:pt>
                <c:pt idx="5791">
                  <c:v>5.791</c:v>
                </c:pt>
                <c:pt idx="5792">
                  <c:v>5.792</c:v>
                </c:pt>
                <c:pt idx="5793">
                  <c:v>5.793</c:v>
                </c:pt>
                <c:pt idx="5794">
                  <c:v>5.794</c:v>
                </c:pt>
                <c:pt idx="5795">
                  <c:v>5.795</c:v>
                </c:pt>
                <c:pt idx="5796">
                  <c:v>5.796</c:v>
                </c:pt>
                <c:pt idx="5797">
                  <c:v>5.797</c:v>
                </c:pt>
                <c:pt idx="5798">
                  <c:v>5.798</c:v>
                </c:pt>
                <c:pt idx="5799">
                  <c:v>5.799</c:v>
                </c:pt>
                <c:pt idx="5800">
                  <c:v>5.8</c:v>
                </c:pt>
                <c:pt idx="5801">
                  <c:v>5.801</c:v>
                </c:pt>
                <c:pt idx="5802">
                  <c:v>5.802</c:v>
                </c:pt>
                <c:pt idx="5803">
                  <c:v>5.803</c:v>
                </c:pt>
                <c:pt idx="5804">
                  <c:v>5.803999999999999</c:v>
                </c:pt>
                <c:pt idx="5805">
                  <c:v>5.805</c:v>
                </c:pt>
                <c:pt idx="5806">
                  <c:v>5.806</c:v>
                </c:pt>
                <c:pt idx="5807">
                  <c:v>5.806999999999999</c:v>
                </c:pt>
                <c:pt idx="5808">
                  <c:v>5.808</c:v>
                </c:pt>
                <c:pt idx="5809">
                  <c:v>5.809</c:v>
                </c:pt>
                <c:pt idx="5810">
                  <c:v>5.81</c:v>
                </c:pt>
                <c:pt idx="5811">
                  <c:v>5.811</c:v>
                </c:pt>
                <c:pt idx="5812">
                  <c:v>5.811999999999999</c:v>
                </c:pt>
                <c:pt idx="5813">
                  <c:v>5.813</c:v>
                </c:pt>
                <c:pt idx="5814">
                  <c:v>5.813999999999999</c:v>
                </c:pt>
                <c:pt idx="5815">
                  <c:v>5.814999999999999</c:v>
                </c:pt>
                <c:pt idx="5816">
                  <c:v>5.816</c:v>
                </c:pt>
                <c:pt idx="5817">
                  <c:v>5.816999999999999</c:v>
                </c:pt>
                <c:pt idx="5818">
                  <c:v>5.818</c:v>
                </c:pt>
                <c:pt idx="5819">
                  <c:v>5.819</c:v>
                </c:pt>
                <c:pt idx="5820">
                  <c:v>5.819999999999999</c:v>
                </c:pt>
                <c:pt idx="5821">
                  <c:v>5.821</c:v>
                </c:pt>
                <c:pt idx="5822">
                  <c:v>5.821999999999999</c:v>
                </c:pt>
                <c:pt idx="5823">
                  <c:v>5.822999999999999</c:v>
                </c:pt>
                <c:pt idx="5824">
                  <c:v>5.823999999999999</c:v>
                </c:pt>
                <c:pt idx="5825">
                  <c:v>5.824999999999999</c:v>
                </c:pt>
                <c:pt idx="5826">
                  <c:v>5.826</c:v>
                </c:pt>
                <c:pt idx="5827">
                  <c:v>5.826999999999999</c:v>
                </c:pt>
                <c:pt idx="5828">
                  <c:v>5.827999999999999</c:v>
                </c:pt>
                <c:pt idx="5829">
                  <c:v>5.829</c:v>
                </c:pt>
                <c:pt idx="5830">
                  <c:v>5.83</c:v>
                </c:pt>
                <c:pt idx="5831">
                  <c:v>5.831</c:v>
                </c:pt>
                <c:pt idx="5832">
                  <c:v>5.832</c:v>
                </c:pt>
                <c:pt idx="5833">
                  <c:v>5.833</c:v>
                </c:pt>
                <c:pt idx="5834">
                  <c:v>5.834</c:v>
                </c:pt>
                <c:pt idx="5835">
                  <c:v>5.835</c:v>
                </c:pt>
                <c:pt idx="5836">
                  <c:v>5.836</c:v>
                </c:pt>
                <c:pt idx="5837">
                  <c:v>5.837</c:v>
                </c:pt>
                <c:pt idx="5838">
                  <c:v>5.838</c:v>
                </c:pt>
                <c:pt idx="5839">
                  <c:v>5.839</c:v>
                </c:pt>
                <c:pt idx="5840">
                  <c:v>5.84</c:v>
                </c:pt>
                <c:pt idx="5841">
                  <c:v>5.841</c:v>
                </c:pt>
                <c:pt idx="5842">
                  <c:v>5.842</c:v>
                </c:pt>
                <c:pt idx="5843">
                  <c:v>5.843</c:v>
                </c:pt>
                <c:pt idx="5844">
                  <c:v>5.843999999999999</c:v>
                </c:pt>
                <c:pt idx="5845">
                  <c:v>5.845</c:v>
                </c:pt>
                <c:pt idx="5846">
                  <c:v>5.846</c:v>
                </c:pt>
                <c:pt idx="5847">
                  <c:v>5.846999999999999</c:v>
                </c:pt>
                <c:pt idx="5848">
                  <c:v>5.848</c:v>
                </c:pt>
                <c:pt idx="5849">
                  <c:v>5.849</c:v>
                </c:pt>
                <c:pt idx="5850">
                  <c:v>5.85</c:v>
                </c:pt>
                <c:pt idx="5851">
                  <c:v>5.851</c:v>
                </c:pt>
                <c:pt idx="5852">
                  <c:v>5.851999999999999</c:v>
                </c:pt>
                <c:pt idx="5853">
                  <c:v>5.853</c:v>
                </c:pt>
                <c:pt idx="5854">
                  <c:v>5.853999999999999</c:v>
                </c:pt>
                <c:pt idx="5855">
                  <c:v>5.854999999999999</c:v>
                </c:pt>
                <c:pt idx="5856">
                  <c:v>5.856</c:v>
                </c:pt>
                <c:pt idx="5857">
                  <c:v>5.856999999999999</c:v>
                </c:pt>
                <c:pt idx="5858">
                  <c:v>5.858</c:v>
                </c:pt>
                <c:pt idx="5859">
                  <c:v>5.859</c:v>
                </c:pt>
                <c:pt idx="5860">
                  <c:v>5.859999999999999</c:v>
                </c:pt>
                <c:pt idx="5861">
                  <c:v>5.861</c:v>
                </c:pt>
                <c:pt idx="5862">
                  <c:v>5.861999999999999</c:v>
                </c:pt>
                <c:pt idx="5863">
                  <c:v>5.862999999999999</c:v>
                </c:pt>
                <c:pt idx="5864">
                  <c:v>5.863999999999999</c:v>
                </c:pt>
                <c:pt idx="5865">
                  <c:v>5.864999999999999</c:v>
                </c:pt>
                <c:pt idx="5866">
                  <c:v>5.866</c:v>
                </c:pt>
                <c:pt idx="5867">
                  <c:v>5.866999999999999</c:v>
                </c:pt>
                <c:pt idx="5868">
                  <c:v>5.867999999999999</c:v>
                </c:pt>
                <c:pt idx="5869">
                  <c:v>5.869</c:v>
                </c:pt>
                <c:pt idx="5870">
                  <c:v>5.87</c:v>
                </c:pt>
                <c:pt idx="5871">
                  <c:v>5.871</c:v>
                </c:pt>
                <c:pt idx="5872">
                  <c:v>5.872</c:v>
                </c:pt>
                <c:pt idx="5873">
                  <c:v>5.873</c:v>
                </c:pt>
                <c:pt idx="5874">
                  <c:v>5.874</c:v>
                </c:pt>
                <c:pt idx="5875">
                  <c:v>5.875</c:v>
                </c:pt>
                <c:pt idx="5876">
                  <c:v>5.876</c:v>
                </c:pt>
                <c:pt idx="5877">
                  <c:v>5.877</c:v>
                </c:pt>
                <c:pt idx="5878">
                  <c:v>5.878</c:v>
                </c:pt>
                <c:pt idx="5879">
                  <c:v>5.879</c:v>
                </c:pt>
                <c:pt idx="5880">
                  <c:v>5.88</c:v>
                </c:pt>
                <c:pt idx="5881">
                  <c:v>5.881</c:v>
                </c:pt>
                <c:pt idx="5882">
                  <c:v>5.882</c:v>
                </c:pt>
                <c:pt idx="5883">
                  <c:v>5.883</c:v>
                </c:pt>
                <c:pt idx="5884">
                  <c:v>5.883999999999999</c:v>
                </c:pt>
                <c:pt idx="5885">
                  <c:v>5.885</c:v>
                </c:pt>
                <c:pt idx="5886">
                  <c:v>5.886</c:v>
                </c:pt>
                <c:pt idx="5887">
                  <c:v>5.887</c:v>
                </c:pt>
                <c:pt idx="5888">
                  <c:v>5.888</c:v>
                </c:pt>
                <c:pt idx="5889">
                  <c:v>5.889</c:v>
                </c:pt>
                <c:pt idx="5890">
                  <c:v>5.89</c:v>
                </c:pt>
                <c:pt idx="5891">
                  <c:v>5.891</c:v>
                </c:pt>
                <c:pt idx="5892">
                  <c:v>5.891999999999999</c:v>
                </c:pt>
                <c:pt idx="5893">
                  <c:v>5.893</c:v>
                </c:pt>
                <c:pt idx="5894">
                  <c:v>5.893999999999999</c:v>
                </c:pt>
                <c:pt idx="5895">
                  <c:v>5.895</c:v>
                </c:pt>
                <c:pt idx="5896">
                  <c:v>5.896</c:v>
                </c:pt>
                <c:pt idx="5897">
                  <c:v>5.896999999999999</c:v>
                </c:pt>
                <c:pt idx="5898">
                  <c:v>5.898</c:v>
                </c:pt>
                <c:pt idx="5899">
                  <c:v>5.899</c:v>
                </c:pt>
                <c:pt idx="5900">
                  <c:v>5.9</c:v>
                </c:pt>
                <c:pt idx="5901">
                  <c:v>5.901</c:v>
                </c:pt>
                <c:pt idx="5902">
                  <c:v>5.902</c:v>
                </c:pt>
                <c:pt idx="5903">
                  <c:v>5.903</c:v>
                </c:pt>
                <c:pt idx="5904">
                  <c:v>5.904</c:v>
                </c:pt>
                <c:pt idx="5905">
                  <c:v>5.905</c:v>
                </c:pt>
                <c:pt idx="5906">
                  <c:v>5.906</c:v>
                </c:pt>
                <c:pt idx="5907">
                  <c:v>5.907</c:v>
                </c:pt>
                <c:pt idx="5908">
                  <c:v>5.908</c:v>
                </c:pt>
                <c:pt idx="5909">
                  <c:v>5.909</c:v>
                </c:pt>
                <c:pt idx="5910">
                  <c:v>5.91</c:v>
                </c:pt>
                <c:pt idx="5911">
                  <c:v>5.911</c:v>
                </c:pt>
                <c:pt idx="5912">
                  <c:v>5.912</c:v>
                </c:pt>
                <c:pt idx="5913">
                  <c:v>5.913</c:v>
                </c:pt>
                <c:pt idx="5914">
                  <c:v>5.914</c:v>
                </c:pt>
                <c:pt idx="5915">
                  <c:v>5.915</c:v>
                </c:pt>
                <c:pt idx="5916">
                  <c:v>5.916</c:v>
                </c:pt>
                <c:pt idx="5917">
                  <c:v>5.917</c:v>
                </c:pt>
                <c:pt idx="5918">
                  <c:v>5.918</c:v>
                </c:pt>
                <c:pt idx="5919">
                  <c:v>5.919</c:v>
                </c:pt>
                <c:pt idx="5920">
                  <c:v>5.92</c:v>
                </c:pt>
                <c:pt idx="5921">
                  <c:v>5.921</c:v>
                </c:pt>
                <c:pt idx="5922">
                  <c:v>5.922</c:v>
                </c:pt>
                <c:pt idx="5923">
                  <c:v>5.923</c:v>
                </c:pt>
                <c:pt idx="5924">
                  <c:v>5.923999999999999</c:v>
                </c:pt>
                <c:pt idx="5925">
                  <c:v>5.925</c:v>
                </c:pt>
                <c:pt idx="5926">
                  <c:v>5.926</c:v>
                </c:pt>
                <c:pt idx="5927">
                  <c:v>5.927</c:v>
                </c:pt>
                <c:pt idx="5928">
                  <c:v>5.928</c:v>
                </c:pt>
                <c:pt idx="5929">
                  <c:v>5.929</c:v>
                </c:pt>
                <c:pt idx="5930">
                  <c:v>5.93</c:v>
                </c:pt>
                <c:pt idx="5931">
                  <c:v>5.931</c:v>
                </c:pt>
                <c:pt idx="5932">
                  <c:v>5.932</c:v>
                </c:pt>
                <c:pt idx="5933">
                  <c:v>5.933</c:v>
                </c:pt>
                <c:pt idx="5934">
                  <c:v>5.934</c:v>
                </c:pt>
                <c:pt idx="5935">
                  <c:v>5.935</c:v>
                </c:pt>
                <c:pt idx="5936">
                  <c:v>5.936</c:v>
                </c:pt>
                <c:pt idx="5937">
                  <c:v>5.937</c:v>
                </c:pt>
                <c:pt idx="5938">
                  <c:v>5.938</c:v>
                </c:pt>
                <c:pt idx="5939">
                  <c:v>5.939</c:v>
                </c:pt>
                <c:pt idx="5940">
                  <c:v>5.94</c:v>
                </c:pt>
                <c:pt idx="5941">
                  <c:v>5.941</c:v>
                </c:pt>
                <c:pt idx="5942">
                  <c:v>5.942</c:v>
                </c:pt>
                <c:pt idx="5943">
                  <c:v>5.943</c:v>
                </c:pt>
                <c:pt idx="5944">
                  <c:v>5.944</c:v>
                </c:pt>
                <c:pt idx="5945">
                  <c:v>5.945</c:v>
                </c:pt>
                <c:pt idx="5946">
                  <c:v>5.946</c:v>
                </c:pt>
                <c:pt idx="5947">
                  <c:v>5.947</c:v>
                </c:pt>
                <c:pt idx="5948">
                  <c:v>5.948</c:v>
                </c:pt>
                <c:pt idx="5949">
                  <c:v>5.949</c:v>
                </c:pt>
                <c:pt idx="5950">
                  <c:v>5.95</c:v>
                </c:pt>
                <c:pt idx="5951">
                  <c:v>5.951</c:v>
                </c:pt>
                <c:pt idx="5952">
                  <c:v>5.952</c:v>
                </c:pt>
                <c:pt idx="5953">
                  <c:v>5.953</c:v>
                </c:pt>
                <c:pt idx="5954">
                  <c:v>5.954</c:v>
                </c:pt>
                <c:pt idx="5955">
                  <c:v>5.955</c:v>
                </c:pt>
                <c:pt idx="5956">
                  <c:v>5.956</c:v>
                </c:pt>
                <c:pt idx="5957">
                  <c:v>5.957</c:v>
                </c:pt>
                <c:pt idx="5958">
                  <c:v>5.958</c:v>
                </c:pt>
                <c:pt idx="5959">
                  <c:v>5.959</c:v>
                </c:pt>
                <c:pt idx="5960">
                  <c:v>5.96</c:v>
                </c:pt>
                <c:pt idx="5961">
                  <c:v>5.961</c:v>
                </c:pt>
                <c:pt idx="5962">
                  <c:v>5.962</c:v>
                </c:pt>
                <c:pt idx="5963">
                  <c:v>5.963</c:v>
                </c:pt>
                <c:pt idx="5964">
                  <c:v>5.963999999999999</c:v>
                </c:pt>
                <c:pt idx="5965">
                  <c:v>5.965</c:v>
                </c:pt>
                <c:pt idx="5966">
                  <c:v>5.966</c:v>
                </c:pt>
                <c:pt idx="5967">
                  <c:v>5.967</c:v>
                </c:pt>
                <c:pt idx="5968">
                  <c:v>5.968</c:v>
                </c:pt>
                <c:pt idx="5969">
                  <c:v>5.969</c:v>
                </c:pt>
                <c:pt idx="5970">
                  <c:v>5.97</c:v>
                </c:pt>
                <c:pt idx="5971">
                  <c:v>5.971</c:v>
                </c:pt>
                <c:pt idx="5972">
                  <c:v>5.972</c:v>
                </c:pt>
                <c:pt idx="5973">
                  <c:v>5.973</c:v>
                </c:pt>
                <c:pt idx="5974">
                  <c:v>5.974</c:v>
                </c:pt>
                <c:pt idx="5975">
                  <c:v>5.975</c:v>
                </c:pt>
                <c:pt idx="5976">
                  <c:v>5.976</c:v>
                </c:pt>
                <c:pt idx="5977">
                  <c:v>5.977</c:v>
                </c:pt>
                <c:pt idx="5978">
                  <c:v>5.978</c:v>
                </c:pt>
                <c:pt idx="5979">
                  <c:v>5.979</c:v>
                </c:pt>
                <c:pt idx="5980">
                  <c:v>5.98</c:v>
                </c:pt>
                <c:pt idx="5981">
                  <c:v>5.981</c:v>
                </c:pt>
                <c:pt idx="5982">
                  <c:v>5.982</c:v>
                </c:pt>
                <c:pt idx="5983">
                  <c:v>5.983</c:v>
                </c:pt>
                <c:pt idx="5984">
                  <c:v>5.984</c:v>
                </c:pt>
                <c:pt idx="5985">
                  <c:v>5.985</c:v>
                </c:pt>
                <c:pt idx="5986">
                  <c:v>5.986</c:v>
                </c:pt>
                <c:pt idx="5987">
                  <c:v>5.987</c:v>
                </c:pt>
                <c:pt idx="5988">
                  <c:v>5.988</c:v>
                </c:pt>
                <c:pt idx="5989">
                  <c:v>5.989</c:v>
                </c:pt>
                <c:pt idx="5990">
                  <c:v>5.99</c:v>
                </c:pt>
                <c:pt idx="5991">
                  <c:v>5.991</c:v>
                </c:pt>
                <c:pt idx="5992">
                  <c:v>5.992</c:v>
                </c:pt>
                <c:pt idx="5993">
                  <c:v>5.993</c:v>
                </c:pt>
                <c:pt idx="5994">
                  <c:v>5.994</c:v>
                </c:pt>
                <c:pt idx="5995">
                  <c:v>5.995</c:v>
                </c:pt>
                <c:pt idx="5996">
                  <c:v>5.996</c:v>
                </c:pt>
                <c:pt idx="5997">
                  <c:v>5.997</c:v>
                </c:pt>
                <c:pt idx="5998">
                  <c:v>5.998</c:v>
                </c:pt>
                <c:pt idx="5999">
                  <c:v>5.999</c:v>
                </c:pt>
                <c:pt idx="6000">
                  <c:v>6.0</c:v>
                </c:pt>
                <c:pt idx="6001">
                  <c:v>6.001</c:v>
                </c:pt>
                <c:pt idx="6002">
                  <c:v>6.002</c:v>
                </c:pt>
                <c:pt idx="6003">
                  <c:v>6.003</c:v>
                </c:pt>
                <c:pt idx="6004">
                  <c:v>6.004</c:v>
                </c:pt>
                <c:pt idx="6005">
                  <c:v>6.005</c:v>
                </c:pt>
                <c:pt idx="6006">
                  <c:v>6.006</c:v>
                </c:pt>
                <c:pt idx="6007">
                  <c:v>6.007</c:v>
                </c:pt>
                <c:pt idx="6008">
                  <c:v>6.008</c:v>
                </c:pt>
                <c:pt idx="6009">
                  <c:v>6.009</c:v>
                </c:pt>
                <c:pt idx="6010">
                  <c:v>6.01</c:v>
                </c:pt>
                <c:pt idx="6011">
                  <c:v>6.011</c:v>
                </c:pt>
                <c:pt idx="6012">
                  <c:v>6.012</c:v>
                </c:pt>
                <c:pt idx="6013">
                  <c:v>6.013</c:v>
                </c:pt>
                <c:pt idx="6014">
                  <c:v>6.013999999999999</c:v>
                </c:pt>
                <c:pt idx="6015">
                  <c:v>6.015</c:v>
                </c:pt>
                <c:pt idx="6016">
                  <c:v>6.016</c:v>
                </c:pt>
                <c:pt idx="6017">
                  <c:v>6.016999999999999</c:v>
                </c:pt>
                <c:pt idx="6018">
                  <c:v>6.018</c:v>
                </c:pt>
                <c:pt idx="6019">
                  <c:v>6.019</c:v>
                </c:pt>
                <c:pt idx="6020">
                  <c:v>6.02</c:v>
                </c:pt>
                <c:pt idx="6021">
                  <c:v>6.021</c:v>
                </c:pt>
                <c:pt idx="6022">
                  <c:v>6.021999999999999</c:v>
                </c:pt>
                <c:pt idx="6023">
                  <c:v>6.023</c:v>
                </c:pt>
                <c:pt idx="6024">
                  <c:v>6.023999999999999</c:v>
                </c:pt>
                <c:pt idx="6025">
                  <c:v>6.024999999999999</c:v>
                </c:pt>
                <c:pt idx="6026">
                  <c:v>6.026</c:v>
                </c:pt>
                <c:pt idx="6027">
                  <c:v>6.026999999999999</c:v>
                </c:pt>
                <c:pt idx="6028">
                  <c:v>6.028</c:v>
                </c:pt>
                <c:pt idx="6029">
                  <c:v>6.029</c:v>
                </c:pt>
                <c:pt idx="6030">
                  <c:v>6.03</c:v>
                </c:pt>
                <c:pt idx="6031">
                  <c:v>6.031</c:v>
                </c:pt>
                <c:pt idx="6032">
                  <c:v>6.032</c:v>
                </c:pt>
                <c:pt idx="6033">
                  <c:v>6.033</c:v>
                </c:pt>
                <c:pt idx="6034">
                  <c:v>6.034</c:v>
                </c:pt>
                <c:pt idx="6035">
                  <c:v>6.035</c:v>
                </c:pt>
                <c:pt idx="6036">
                  <c:v>6.036</c:v>
                </c:pt>
                <c:pt idx="6037">
                  <c:v>6.037</c:v>
                </c:pt>
                <c:pt idx="6038">
                  <c:v>6.038</c:v>
                </c:pt>
                <c:pt idx="6039">
                  <c:v>6.039</c:v>
                </c:pt>
                <c:pt idx="6040">
                  <c:v>6.04</c:v>
                </c:pt>
                <c:pt idx="6041">
                  <c:v>6.041</c:v>
                </c:pt>
                <c:pt idx="6042">
                  <c:v>6.042</c:v>
                </c:pt>
                <c:pt idx="6043">
                  <c:v>6.043</c:v>
                </c:pt>
                <c:pt idx="6044">
                  <c:v>6.044</c:v>
                </c:pt>
                <c:pt idx="6045">
                  <c:v>6.045</c:v>
                </c:pt>
                <c:pt idx="6046">
                  <c:v>6.046</c:v>
                </c:pt>
                <c:pt idx="6047">
                  <c:v>6.047</c:v>
                </c:pt>
                <c:pt idx="6048">
                  <c:v>6.048</c:v>
                </c:pt>
                <c:pt idx="6049">
                  <c:v>6.049</c:v>
                </c:pt>
                <c:pt idx="6050">
                  <c:v>6.05</c:v>
                </c:pt>
                <c:pt idx="6051">
                  <c:v>6.051</c:v>
                </c:pt>
                <c:pt idx="6052">
                  <c:v>6.052</c:v>
                </c:pt>
                <c:pt idx="6053">
                  <c:v>6.053</c:v>
                </c:pt>
                <c:pt idx="6054">
                  <c:v>6.053999999999999</c:v>
                </c:pt>
                <c:pt idx="6055">
                  <c:v>6.055</c:v>
                </c:pt>
                <c:pt idx="6056">
                  <c:v>6.056</c:v>
                </c:pt>
                <c:pt idx="6057">
                  <c:v>6.056999999999999</c:v>
                </c:pt>
                <c:pt idx="6058">
                  <c:v>6.058</c:v>
                </c:pt>
                <c:pt idx="6059">
                  <c:v>6.059</c:v>
                </c:pt>
                <c:pt idx="6060">
                  <c:v>6.06</c:v>
                </c:pt>
                <c:pt idx="6061">
                  <c:v>6.061</c:v>
                </c:pt>
                <c:pt idx="6062">
                  <c:v>6.061999999999999</c:v>
                </c:pt>
                <c:pt idx="6063">
                  <c:v>6.063</c:v>
                </c:pt>
                <c:pt idx="6064">
                  <c:v>6.063999999999999</c:v>
                </c:pt>
                <c:pt idx="6065">
                  <c:v>6.064999999999999</c:v>
                </c:pt>
                <c:pt idx="6066">
                  <c:v>6.066</c:v>
                </c:pt>
                <c:pt idx="6067">
                  <c:v>6.066999999999999</c:v>
                </c:pt>
                <c:pt idx="6068">
                  <c:v>6.068</c:v>
                </c:pt>
                <c:pt idx="6069">
                  <c:v>6.069</c:v>
                </c:pt>
                <c:pt idx="6070">
                  <c:v>6.07</c:v>
                </c:pt>
                <c:pt idx="6071">
                  <c:v>6.071</c:v>
                </c:pt>
                <c:pt idx="6072">
                  <c:v>6.072</c:v>
                </c:pt>
                <c:pt idx="6073">
                  <c:v>6.073</c:v>
                </c:pt>
                <c:pt idx="6074">
                  <c:v>6.074</c:v>
                </c:pt>
                <c:pt idx="6075">
                  <c:v>6.075</c:v>
                </c:pt>
                <c:pt idx="6076">
                  <c:v>6.076</c:v>
                </c:pt>
                <c:pt idx="6077">
                  <c:v>6.077</c:v>
                </c:pt>
                <c:pt idx="6078">
                  <c:v>6.078</c:v>
                </c:pt>
                <c:pt idx="6079">
                  <c:v>6.079</c:v>
                </c:pt>
                <c:pt idx="6080">
                  <c:v>6.08</c:v>
                </c:pt>
                <c:pt idx="6081">
                  <c:v>6.081</c:v>
                </c:pt>
                <c:pt idx="6082">
                  <c:v>6.082</c:v>
                </c:pt>
                <c:pt idx="6083">
                  <c:v>6.083</c:v>
                </c:pt>
                <c:pt idx="6084">
                  <c:v>6.084</c:v>
                </c:pt>
                <c:pt idx="6085">
                  <c:v>6.085</c:v>
                </c:pt>
                <c:pt idx="6086">
                  <c:v>6.086</c:v>
                </c:pt>
                <c:pt idx="6087">
                  <c:v>6.087</c:v>
                </c:pt>
                <c:pt idx="6088">
                  <c:v>6.088</c:v>
                </c:pt>
                <c:pt idx="6089">
                  <c:v>6.089</c:v>
                </c:pt>
                <c:pt idx="6090">
                  <c:v>6.09</c:v>
                </c:pt>
                <c:pt idx="6091">
                  <c:v>6.091</c:v>
                </c:pt>
                <c:pt idx="6092">
                  <c:v>6.092</c:v>
                </c:pt>
                <c:pt idx="6093">
                  <c:v>6.093</c:v>
                </c:pt>
                <c:pt idx="6094">
                  <c:v>6.093999999999999</c:v>
                </c:pt>
                <c:pt idx="6095">
                  <c:v>6.095</c:v>
                </c:pt>
                <c:pt idx="6096">
                  <c:v>6.096</c:v>
                </c:pt>
                <c:pt idx="6097">
                  <c:v>6.097</c:v>
                </c:pt>
                <c:pt idx="6098">
                  <c:v>6.098</c:v>
                </c:pt>
                <c:pt idx="6099">
                  <c:v>6.099</c:v>
                </c:pt>
                <c:pt idx="6100">
                  <c:v>6.1</c:v>
                </c:pt>
                <c:pt idx="6101">
                  <c:v>6.101</c:v>
                </c:pt>
                <c:pt idx="6102">
                  <c:v>6.101999999999999</c:v>
                </c:pt>
                <c:pt idx="6103">
                  <c:v>6.103</c:v>
                </c:pt>
                <c:pt idx="6104">
                  <c:v>6.103999999999999</c:v>
                </c:pt>
                <c:pt idx="6105">
                  <c:v>6.105</c:v>
                </c:pt>
                <c:pt idx="6106">
                  <c:v>6.106</c:v>
                </c:pt>
                <c:pt idx="6107">
                  <c:v>6.106999999999999</c:v>
                </c:pt>
                <c:pt idx="6108">
                  <c:v>6.108</c:v>
                </c:pt>
                <c:pt idx="6109">
                  <c:v>6.109</c:v>
                </c:pt>
                <c:pt idx="6110">
                  <c:v>6.109999999999999</c:v>
                </c:pt>
                <c:pt idx="6111">
                  <c:v>6.111</c:v>
                </c:pt>
                <c:pt idx="6112">
                  <c:v>6.111999999999999</c:v>
                </c:pt>
                <c:pt idx="6113">
                  <c:v>6.113</c:v>
                </c:pt>
                <c:pt idx="6114">
                  <c:v>6.113999999999999</c:v>
                </c:pt>
                <c:pt idx="6115">
                  <c:v>6.114999999999999</c:v>
                </c:pt>
                <c:pt idx="6116">
                  <c:v>6.116</c:v>
                </c:pt>
                <c:pt idx="6117">
                  <c:v>6.116999999999999</c:v>
                </c:pt>
                <c:pt idx="6118">
                  <c:v>6.117999999999999</c:v>
                </c:pt>
                <c:pt idx="6119">
                  <c:v>6.119</c:v>
                </c:pt>
                <c:pt idx="6120">
                  <c:v>6.119999999999999</c:v>
                </c:pt>
                <c:pt idx="6121">
                  <c:v>6.121</c:v>
                </c:pt>
              </c:numCache>
            </c:numRef>
          </c:xVal>
          <c:yVal>
            <c:numRef>
              <c:f>Tension!$G$10:$G$6131</c:f>
              <c:numCache>
                <c:formatCode>General</c:formatCode>
                <c:ptCount val="6122"/>
                <c:pt idx="0">
                  <c:v>39.3877</c:v>
                </c:pt>
                <c:pt idx="1">
                  <c:v>39.3767</c:v>
                </c:pt>
                <c:pt idx="2">
                  <c:v>39.3446</c:v>
                </c:pt>
                <c:pt idx="3">
                  <c:v>39.3323</c:v>
                </c:pt>
                <c:pt idx="4">
                  <c:v>39.3276</c:v>
                </c:pt>
                <c:pt idx="5">
                  <c:v>39.3345</c:v>
                </c:pt>
                <c:pt idx="6">
                  <c:v>39.3391</c:v>
                </c:pt>
                <c:pt idx="7">
                  <c:v>39.3532</c:v>
                </c:pt>
                <c:pt idx="8">
                  <c:v>39.3589</c:v>
                </c:pt>
                <c:pt idx="9">
                  <c:v>39.3606</c:v>
                </c:pt>
                <c:pt idx="10">
                  <c:v>39.3565</c:v>
                </c:pt>
                <c:pt idx="11">
                  <c:v>39.3645</c:v>
                </c:pt>
                <c:pt idx="12">
                  <c:v>39.373</c:v>
                </c:pt>
                <c:pt idx="13">
                  <c:v>39.3899</c:v>
                </c:pt>
                <c:pt idx="14">
                  <c:v>39.4011</c:v>
                </c:pt>
                <c:pt idx="15">
                  <c:v>39.4006</c:v>
                </c:pt>
                <c:pt idx="16">
                  <c:v>39.3948</c:v>
                </c:pt>
                <c:pt idx="17">
                  <c:v>39.3665</c:v>
                </c:pt>
                <c:pt idx="18">
                  <c:v>39.3523</c:v>
                </c:pt>
                <c:pt idx="19">
                  <c:v>39.3262</c:v>
                </c:pt>
                <c:pt idx="20">
                  <c:v>39.3254</c:v>
                </c:pt>
                <c:pt idx="21">
                  <c:v>39.3323</c:v>
                </c:pt>
                <c:pt idx="22">
                  <c:v>39.3367</c:v>
                </c:pt>
                <c:pt idx="23">
                  <c:v>39.344</c:v>
                </c:pt>
                <c:pt idx="24">
                  <c:v>39.3489</c:v>
                </c:pt>
                <c:pt idx="25">
                  <c:v>39.3472</c:v>
                </c:pt>
                <c:pt idx="26">
                  <c:v>39.3433</c:v>
                </c:pt>
                <c:pt idx="27">
                  <c:v>39.335</c:v>
                </c:pt>
                <c:pt idx="28">
                  <c:v>39.3559</c:v>
                </c:pt>
                <c:pt idx="29">
                  <c:v>39.3694</c:v>
                </c:pt>
                <c:pt idx="30">
                  <c:v>39.3794</c:v>
                </c:pt>
                <c:pt idx="31">
                  <c:v>39.3906</c:v>
                </c:pt>
                <c:pt idx="32">
                  <c:v>39.3782</c:v>
                </c:pt>
                <c:pt idx="33">
                  <c:v>39.3818</c:v>
                </c:pt>
                <c:pt idx="34">
                  <c:v>39.3611</c:v>
                </c:pt>
                <c:pt idx="35">
                  <c:v>39.3479</c:v>
                </c:pt>
                <c:pt idx="36">
                  <c:v>39.3382</c:v>
                </c:pt>
                <c:pt idx="37">
                  <c:v>39.3362</c:v>
                </c:pt>
                <c:pt idx="38">
                  <c:v>39.3474</c:v>
                </c:pt>
                <c:pt idx="39">
                  <c:v>39.3559</c:v>
                </c:pt>
                <c:pt idx="40">
                  <c:v>39.3533</c:v>
                </c:pt>
                <c:pt idx="41">
                  <c:v>39.3681</c:v>
                </c:pt>
                <c:pt idx="42">
                  <c:v>39.3648</c:v>
                </c:pt>
                <c:pt idx="43">
                  <c:v>39.3621</c:v>
                </c:pt>
                <c:pt idx="44">
                  <c:v>39.3623</c:v>
                </c:pt>
                <c:pt idx="45">
                  <c:v>39.3691</c:v>
                </c:pt>
                <c:pt idx="46">
                  <c:v>39.3726</c:v>
                </c:pt>
                <c:pt idx="47">
                  <c:v>39.3779</c:v>
                </c:pt>
                <c:pt idx="48">
                  <c:v>39.3818</c:v>
                </c:pt>
                <c:pt idx="49">
                  <c:v>39.3772</c:v>
                </c:pt>
                <c:pt idx="50">
                  <c:v>39.3675</c:v>
                </c:pt>
                <c:pt idx="51">
                  <c:v>39.3489</c:v>
                </c:pt>
                <c:pt idx="52">
                  <c:v>39.3377</c:v>
                </c:pt>
                <c:pt idx="53">
                  <c:v>39.3333</c:v>
                </c:pt>
                <c:pt idx="54">
                  <c:v>39.3335</c:v>
                </c:pt>
                <c:pt idx="55">
                  <c:v>39.3462</c:v>
                </c:pt>
                <c:pt idx="56">
                  <c:v>39.3433</c:v>
                </c:pt>
                <c:pt idx="57">
                  <c:v>39.355</c:v>
                </c:pt>
                <c:pt idx="58">
                  <c:v>39.3501</c:v>
                </c:pt>
                <c:pt idx="59">
                  <c:v>39.3443</c:v>
                </c:pt>
                <c:pt idx="60">
                  <c:v>39.3384</c:v>
                </c:pt>
                <c:pt idx="61">
                  <c:v>39.3432</c:v>
                </c:pt>
                <c:pt idx="62">
                  <c:v>39.353</c:v>
                </c:pt>
                <c:pt idx="63">
                  <c:v>39.3659</c:v>
                </c:pt>
                <c:pt idx="64">
                  <c:v>39.3701</c:v>
                </c:pt>
                <c:pt idx="65">
                  <c:v>39.3665</c:v>
                </c:pt>
                <c:pt idx="66">
                  <c:v>39.366</c:v>
                </c:pt>
                <c:pt idx="67">
                  <c:v>39.35449999999999</c:v>
                </c:pt>
                <c:pt idx="68">
                  <c:v>39.3391</c:v>
                </c:pt>
                <c:pt idx="69">
                  <c:v>39.333</c:v>
                </c:pt>
                <c:pt idx="70">
                  <c:v>39.3325</c:v>
                </c:pt>
                <c:pt idx="71">
                  <c:v>39.3386</c:v>
                </c:pt>
                <c:pt idx="72">
                  <c:v>39.3479</c:v>
                </c:pt>
                <c:pt idx="73">
                  <c:v>39.3428</c:v>
                </c:pt>
                <c:pt idx="74">
                  <c:v>39.3491</c:v>
                </c:pt>
                <c:pt idx="75">
                  <c:v>39.3369</c:v>
                </c:pt>
                <c:pt idx="76">
                  <c:v>39.3243</c:v>
                </c:pt>
                <c:pt idx="77">
                  <c:v>39.323</c:v>
                </c:pt>
                <c:pt idx="78">
                  <c:v>39.3296</c:v>
                </c:pt>
                <c:pt idx="79">
                  <c:v>39.3388</c:v>
                </c:pt>
                <c:pt idx="80">
                  <c:v>39.3622</c:v>
                </c:pt>
                <c:pt idx="81">
                  <c:v>39.3672</c:v>
                </c:pt>
                <c:pt idx="82">
                  <c:v>39.3696</c:v>
                </c:pt>
                <c:pt idx="83">
                  <c:v>39.3677</c:v>
                </c:pt>
                <c:pt idx="84">
                  <c:v>39.3514</c:v>
                </c:pt>
                <c:pt idx="85">
                  <c:v>39.3335</c:v>
                </c:pt>
                <c:pt idx="86">
                  <c:v>39.3269</c:v>
                </c:pt>
                <c:pt idx="87">
                  <c:v>39.3306</c:v>
                </c:pt>
                <c:pt idx="88">
                  <c:v>39.3279</c:v>
                </c:pt>
                <c:pt idx="89">
                  <c:v>39.3303</c:v>
                </c:pt>
                <c:pt idx="90">
                  <c:v>39.3332</c:v>
                </c:pt>
                <c:pt idx="91">
                  <c:v>39.3408</c:v>
                </c:pt>
                <c:pt idx="92">
                  <c:v>39.3308</c:v>
                </c:pt>
                <c:pt idx="93">
                  <c:v>39.3269</c:v>
                </c:pt>
                <c:pt idx="94">
                  <c:v>39.3335</c:v>
                </c:pt>
                <c:pt idx="95">
                  <c:v>39.3476</c:v>
                </c:pt>
                <c:pt idx="96">
                  <c:v>39.3674</c:v>
                </c:pt>
                <c:pt idx="97">
                  <c:v>39.3884</c:v>
                </c:pt>
                <c:pt idx="98">
                  <c:v>39.3972</c:v>
                </c:pt>
                <c:pt idx="99">
                  <c:v>39.3994</c:v>
                </c:pt>
                <c:pt idx="100">
                  <c:v>39.3994</c:v>
                </c:pt>
                <c:pt idx="101">
                  <c:v>39.3758</c:v>
                </c:pt>
                <c:pt idx="102">
                  <c:v>39.3713</c:v>
                </c:pt>
                <c:pt idx="103">
                  <c:v>39.3623</c:v>
                </c:pt>
                <c:pt idx="104">
                  <c:v>39.3548</c:v>
                </c:pt>
                <c:pt idx="105">
                  <c:v>39.365</c:v>
                </c:pt>
                <c:pt idx="106">
                  <c:v>39.35769999999999</c:v>
                </c:pt>
                <c:pt idx="107">
                  <c:v>39.3613</c:v>
                </c:pt>
                <c:pt idx="108">
                  <c:v>39.3474</c:v>
                </c:pt>
                <c:pt idx="109">
                  <c:v>39.3447</c:v>
                </c:pt>
                <c:pt idx="110">
                  <c:v>39.3321</c:v>
                </c:pt>
                <c:pt idx="111">
                  <c:v>39.344</c:v>
                </c:pt>
                <c:pt idx="112">
                  <c:v>39.3666</c:v>
                </c:pt>
                <c:pt idx="113">
                  <c:v>39.3876</c:v>
                </c:pt>
                <c:pt idx="114">
                  <c:v>39.4067</c:v>
                </c:pt>
                <c:pt idx="115">
                  <c:v>39.4165</c:v>
                </c:pt>
                <c:pt idx="116">
                  <c:v>39.4204</c:v>
                </c:pt>
                <c:pt idx="117">
                  <c:v>39.4138</c:v>
                </c:pt>
                <c:pt idx="118">
                  <c:v>39.3987</c:v>
                </c:pt>
                <c:pt idx="119">
                  <c:v>39.3807</c:v>
                </c:pt>
                <c:pt idx="120">
                  <c:v>39.3726</c:v>
                </c:pt>
                <c:pt idx="121">
                  <c:v>39.3667</c:v>
                </c:pt>
                <c:pt idx="122">
                  <c:v>39.3689</c:v>
                </c:pt>
                <c:pt idx="123">
                  <c:v>39.374</c:v>
                </c:pt>
                <c:pt idx="124">
                  <c:v>39.366</c:v>
                </c:pt>
                <c:pt idx="125">
                  <c:v>39.3626</c:v>
                </c:pt>
                <c:pt idx="126">
                  <c:v>39.3523</c:v>
                </c:pt>
                <c:pt idx="127">
                  <c:v>39.3486</c:v>
                </c:pt>
                <c:pt idx="128">
                  <c:v>39.3564</c:v>
                </c:pt>
                <c:pt idx="129">
                  <c:v>39.3715</c:v>
                </c:pt>
                <c:pt idx="130">
                  <c:v>39.3901</c:v>
                </c:pt>
                <c:pt idx="131">
                  <c:v>39.4065</c:v>
                </c:pt>
                <c:pt idx="132">
                  <c:v>39.4226</c:v>
                </c:pt>
                <c:pt idx="133">
                  <c:v>39.4221</c:v>
                </c:pt>
                <c:pt idx="134">
                  <c:v>39.407</c:v>
                </c:pt>
                <c:pt idx="135">
                  <c:v>39.3851</c:v>
                </c:pt>
                <c:pt idx="136">
                  <c:v>39.3782</c:v>
                </c:pt>
                <c:pt idx="137">
                  <c:v>39.3714</c:v>
                </c:pt>
                <c:pt idx="138">
                  <c:v>39.3711</c:v>
                </c:pt>
                <c:pt idx="139">
                  <c:v>39.3716</c:v>
                </c:pt>
                <c:pt idx="140">
                  <c:v>39.367</c:v>
                </c:pt>
                <c:pt idx="141">
                  <c:v>39.3711</c:v>
                </c:pt>
                <c:pt idx="142">
                  <c:v>39.3635</c:v>
                </c:pt>
                <c:pt idx="143">
                  <c:v>39.3572</c:v>
                </c:pt>
                <c:pt idx="144">
                  <c:v>39.35769999999999</c:v>
                </c:pt>
                <c:pt idx="145">
                  <c:v>39.3694</c:v>
                </c:pt>
                <c:pt idx="146">
                  <c:v>39.3889</c:v>
                </c:pt>
                <c:pt idx="147">
                  <c:v>39.4057</c:v>
                </c:pt>
                <c:pt idx="148">
                  <c:v>39.4228</c:v>
                </c:pt>
                <c:pt idx="149">
                  <c:v>39.4258</c:v>
                </c:pt>
                <c:pt idx="150">
                  <c:v>39.4165</c:v>
                </c:pt>
                <c:pt idx="151">
                  <c:v>39.397</c:v>
                </c:pt>
                <c:pt idx="152">
                  <c:v>39.386</c:v>
                </c:pt>
                <c:pt idx="153">
                  <c:v>39.3826</c:v>
                </c:pt>
                <c:pt idx="154">
                  <c:v>39.3811</c:v>
                </c:pt>
                <c:pt idx="155">
                  <c:v>39.3813</c:v>
                </c:pt>
                <c:pt idx="156">
                  <c:v>39.3831</c:v>
                </c:pt>
                <c:pt idx="157">
                  <c:v>39.3821</c:v>
                </c:pt>
                <c:pt idx="158">
                  <c:v>39.3743</c:v>
                </c:pt>
                <c:pt idx="159">
                  <c:v>39.365</c:v>
                </c:pt>
                <c:pt idx="160">
                  <c:v>39.3621</c:v>
                </c:pt>
                <c:pt idx="161">
                  <c:v>39.3772</c:v>
                </c:pt>
                <c:pt idx="162">
                  <c:v>39.3874</c:v>
                </c:pt>
                <c:pt idx="163">
                  <c:v>39.4001</c:v>
                </c:pt>
                <c:pt idx="164">
                  <c:v>39.4204</c:v>
                </c:pt>
                <c:pt idx="165">
                  <c:v>39.4228</c:v>
                </c:pt>
                <c:pt idx="166">
                  <c:v>39.4187</c:v>
                </c:pt>
                <c:pt idx="167">
                  <c:v>39.4133</c:v>
                </c:pt>
                <c:pt idx="168">
                  <c:v>39.3897</c:v>
                </c:pt>
                <c:pt idx="169">
                  <c:v>39.3767</c:v>
                </c:pt>
                <c:pt idx="170">
                  <c:v>39.364</c:v>
                </c:pt>
                <c:pt idx="171">
                  <c:v>39.364</c:v>
                </c:pt>
                <c:pt idx="172">
                  <c:v>39.3613</c:v>
                </c:pt>
                <c:pt idx="173">
                  <c:v>39.3594</c:v>
                </c:pt>
                <c:pt idx="174">
                  <c:v>39.3574</c:v>
                </c:pt>
                <c:pt idx="175">
                  <c:v>39.3426</c:v>
                </c:pt>
                <c:pt idx="176">
                  <c:v>39.3369</c:v>
                </c:pt>
                <c:pt idx="177">
                  <c:v>39.3369</c:v>
                </c:pt>
                <c:pt idx="178">
                  <c:v>39.3384</c:v>
                </c:pt>
                <c:pt idx="179">
                  <c:v>39.3583</c:v>
                </c:pt>
                <c:pt idx="180">
                  <c:v>39.3793</c:v>
                </c:pt>
                <c:pt idx="181">
                  <c:v>39.3957</c:v>
                </c:pt>
                <c:pt idx="182">
                  <c:v>39.4018</c:v>
                </c:pt>
                <c:pt idx="183">
                  <c:v>39.3938</c:v>
                </c:pt>
                <c:pt idx="184">
                  <c:v>39.3909</c:v>
                </c:pt>
                <c:pt idx="185">
                  <c:v>39.3731</c:v>
                </c:pt>
                <c:pt idx="186">
                  <c:v>39.3672</c:v>
                </c:pt>
                <c:pt idx="187">
                  <c:v>39.3691</c:v>
                </c:pt>
                <c:pt idx="188">
                  <c:v>39.3633</c:v>
                </c:pt>
                <c:pt idx="189">
                  <c:v>39.3674</c:v>
                </c:pt>
                <c:pt idx="190">
                  <c:v>39.3621</c:v>
                </c:pt>
                <c:pt idx="191">
                  <c:v>39.364</c:v>
                </c:pt>
                <c:pt idx="192">
                  <c:v>39.3533</c:v>
                </c:pt>
                <c:pt idx="193">
                  <c:v>39.3345</c:v>
                </c:pt>
                <c:pt idx="194">
                  <c:v>39.3401</c:v>
                </c:pt>
                <c:pt idx="195">
                  <c:v>39.3535</c:v>
                </c:pt>
                <c:pt idx="196">
                  <c:v>39.3635</c:v>
                </c:pt>
                <c:pt idx="197">
                  <c:v>39.3777</c:v>
                </c:pt>
                <c:pt idx="198">
                  <c:v>39.3891</c:v>
                </c:pt>
                <c:pt idx="199">
                  <c:v>39.3892</c:v>
                </c:pt>
                <c:pt idx="200">
                  <c:v>39.3814</c:v>
                </c:pt>
                <c:pt idx="201">
                  <c:v>39.3624</c:v>
                </c:pt>
                <c:pt idx="202">
                  <c:v>39.3484</c:v>
                </c:pt>
                <c:pt idx="203">
                  <c:v>39.3472</c:v>
                </c:pt>
                <c:pt idx="204">
                  <c:v>39.3418</c:v>
                </c:pt>
                <c:pt idx="205">
                  <c:v>39.3445</c:v>
                </c:pt>
                <c:pt idx="206">
                  <c:v>39.3476</c:v>
                </c:pt>
                <c:pt idx="207">
                  <c:v>39.3408</c:v>
                </c:pt>
                <c:pt idx="208">
                  <c:v>39.3423</c:v>
                </c:pt>
                <c:pt idx="209">
                  <c:v>39.3372</c:v>
                </c:pt>
                <c:pt idx="210">
                  <c:v>39.3364</c:v>
                </c:pt>
                <c:pt idx="211">
                  <c:v>39.3347</c:v>
                </c:pt>
                <c:pt idx="212">
                  <c:v>39.3491</c:v>
                </c:pt>
                <c:pt idx="213">
                  <c:v>39.3613</c:v>
                </c:pt>
                <c:pt idx="214">
                  <c:v>39.3747</c:v>
                </c:pt>
                <c:pt idx="215">
                  <c:v>39.3843</c:v>
                </c:pt>
                <c:pt idx="216">
                  <c:v>39.3833</c:v>
                </c:pt>
                <c:pt idx="217">
                  <c:v>39.3677</c:v>
                </c:pt>
                <c:pt idx="218">
                  <c:v>39.3475</c:v>
                </c:pt>
                <c:pt idx="219">
                  <c:v>39.3401</c:v>
                </c:pt>
                <c:pt idx="220">
                  <c:v>39.333</c:v>
                </c:pt>
                <c:pt idx="221">
                  <c:v>39.3364</c:v>
                </c:pt>
                <c:pt idx="222">
                  <c:v>39.3411</c:v>
                </c:pt>
                <c:pt idx="223">
                  <c:v>39.3481</c:v>
                </c:pt>
                <c:pt idx="224">
                  <c:v>39.35469999999999</c:v>
                </c:pt>
                <c:pt idx="225">
                  <c:v>39.3479</c:v>
                </c:pt>
                <c:pt idx="226">
                  <c:v>39.3369</c:v>
                </c:pt>
                <c:pt idx="227">
                  <c:v>39.3323</c:v>
                </c:pt>
                <c:pt idx="228">
                  <c:v>39.3393</c:v>
                </c:pt>
                <c:pt idx="229">
                  <c:v>39.3476</c:v>
                </c:pt>
                <c:pt idx="230">
                  <c:v>39.3608</c:v>
                </c:pt>
                <c:pt idx="231">
                  <c:v>39.364</c:v>
                </c:pt>
                <c:pt idx="232">
                  <c:v>39.3713</c:v>
                </c:pt>
                <c:pt idx="233">
                  <c:v>39.3606</c:v>
                </c:pt>
                <c:pt idx="234">
                  <c:v>39.3482</c:v>
                </c:pt>
                <c:pt idx="235">
                  <c:v>39.3391</c:v>
                </c:pt>
                <c:pt idx="236">
                  <c:v>39.3291</c:v>
                </c:pt>
                <c:pt idx="237">
                  <c:v>39.3303</c:v>
                </c:pt>
                <c:pt idx="238">
                  <c:v>39.3311</c:v>
                </c:pt>
                <c:pt idx="239">
                  <c:v>39.3362</c:v>
                </c:pt>
                <c:pt idx="240">
                  <c:v>39.3445</c:v>
                </c:pt>
                <c:pt idx="241">
                  <c:v>39.345</c:v>
                </c:pt>
                <c:pt idx="242">
                  <c:v>39.3382</c:v>
                </c:pt>
                <c:pt idx="243">
                  <c:v>39.3269</c:v>
                </c:pt>
                <c:pt idx="244">
                  <c:v>39.3213</c:v>
                </c:pt>
                <c:pt idx="245">
                  <c:v>39.3298</c:v>
                </c:pt>
                <c:pt idx="246">
                  <c:v>39.3391</c:v>
                </c:pt>
                <c:pt idx="247">
                  <c:v>39.3389</c:v>
                </c:pt>
                <c:pt idx="248">
                  <c:v>39.3447</c:v>
                </c:pt>
                <c:pt idx="249">
                  <c:v>39.345</c:v>
                </c:pt>
                <c:pt idx="250">
                  <c:v>39.3274</c:v>
                </c:pt>
                <c:pt idx="251">
                  <c:v>39.3194</c:v>
                </c:pt>
                <c:pt idx="252">
                  <c:v>39.303</c:v>
                </c:pt>
                <c:pt idx="253">
                  <c:v>39.304</c:v>
                </c:pt>
                <c:pt idx="254">
                  <c:v>39.3057</c:v>
                </c:pt>
                <c:pt idx="255">
                  <c:v>39.3169</c:v>
                </c:pt>
                <c:pt idx="256">
                  <c:v>39.3235</c:v>
                </c:pt>
                <c:pt idx="257">
                  <c:v>39.3325</c:v>
                </c:pt>
                <c:pt idx="258">
                  <c:v>39.3233</c:v>
                </c:pt>
                <c:pt idx="259">
                  <c:v>39.3069</c:v>
                </c:pt>
                <c:pt idx="260">
                  <c:v>39.2879</c:v>
                </c:pt>
                <c:pt idx="261">
                  <c:v>39.2854</c:v>
                </c:pt>
                <c:pt idx="262">
                  <c:v>39.2912</c:v>
                </c:pt>
                <c:pt idx="263">
                  <c:v>39.2998</c:v>
                </c:pt>
                <c:pt idx="264">
                  <c:v>39.3195</c:v>
                </c:pt>
                <c:pt idx="265">
                  <c:v>39.3188</c:v>
                </c:pt>
                <c:pt idx="266">
                  <c:v>39.31469999999999</c:v>
                </c:pt>
                <c:pt idx="267">
                  <c:v>39.3101</c:v>
                </c:pt>
                <c:pt idx="268">
                  <c:v>39.2964</c:v>
                </c:pt>
                <c:pt idx="269">
                  <c:v>39.2949</c:v>
                </c:pt>
                <c:pt idx="270">
                  <c:v>39.2981</c:v>
                </c:pt>
                <c:pt idx="271">
                  <c:v>39.2988</c:v>
                </c:pt>
                <c:pt idx="272">
                  <c:v>39.2979</c:v>
                </c:pt>
                <c:pt idx="273">
                  <c:v>39.3037</c:v>
                </c:pt>
                <c:pt idx="274">
                  <c:v>39.3008</c:v>
                </c:pt>
                <c:pt idx="275">
                  <c:v>39.2884</c:v>
                </c:pt>
                <c:pt idx="276">
                  <c:v>39.2723</c:v>
                </c:pt>
                <c:pt idx="277">
                  <c:v>39.2622</c:v>
                </c:pt>
                <c:pt idx="278">
                  <c:v>39.2693</c:v>
                </c:pt>
                <c:pt idx="279">
                  <c:v>39.281</c:v>
                </c:pt>
                <c:pt idx="280">
                  <c:v>39.3024</c:v>
                </c:pt>
                <c:pt idx="281">
                  <c:v>39.3152</c:v>
                </c:pt>
                <c:pt idx="282">
                  <c:v>39.333</c:v>
                </c:pt>
                <c:pt idx="283">
                  <c:v>39.3315</c:v>
                </c:pt>
                <c:pt idx="284">
                  <c:v>39.3347</c:v>
                </c:pt>
                <c:pt idx="285">
                  <c:v>39.3281</c:v>
                </c:pt>
                <c:pt idx="286">
                  <c:v>39.3269</c:v>
                </c:pt>
                <c:pt idx="287">
                  <c:v>39.3276</c:v>
                </c:pt>
                <c:pt idx="288">
                  <c:v>39.3354</c:v>
                </c:pt>
                <c:pt idx="289">
                  <c:v>39.3459</c:v>
                </c:pt>
                <c:pt idx="290">
                  <c:v>39.3486</c:v>
                </c:pt>
                <c:pt idx="291">
                  <c:v>39.3386</c:v>
                </c:pt>
                <c:pt idx="292">
                  <c:v>39.3152</c:v>
                </c:pt>
                <c:pt idx="293">
                  <c:v>39.2989</c:v>
                </c:pt>
                <c:pt idx="294">
                  <c:v>39.2886</c:v>
                </c:pt>
                <c:pt idx="295">
                  <c:v>39.2932</c:v>
                </c:pt>
                <c:pt idx="296">
                  <c:v>39.3044</c:v>
                </c:pt>
                <c:pt idx="297">
                  <c:v>39.3217</c:v>
                </c:pt>
                <c:pt idx="298">
                  <c:v>39.3413</c:v>
                </c:pt>
                <c:pt idx="299">
                  <c:v>39.3459</c:v>
                </c:pt>
                <c:pt idx="300">
                  <c:v>39.3442</c:v>
                </c:pt>
                <c:pt idx="301">
                  <c:v>39.3384</c:v>
                </c:pt>
                <c:pt idx="302">
                  <c:v>39.3352</c:v>
                </c:pt>
                <c:pt idx="303">
                  <c:v>39.3289</c:v>
                </c:pt>
                <c:pt idx="304">
                  <c:v>39.3384</c:v>
                </c:pt>
                <c:pt idx="305">
                  <c:v>39.3535</c:v>
                </c:pt>
                <c:pt idx="306">
                  <c:v>39.3564</c:v>
                </c:pt>
                <c:pt idx="307">
                  <c:v>39.3533</c:v>
                </c:pt>
                <c:pt idx="308">
                  <c:v>39.3377</c:v>
                </c:pt>
                <c:pt idx="309">
                  <c:v>39.3187</c:v>
                </c:pt>
                <c:pt idx="310">
                  <c:v>39.3055</c:v>
                </c:pt>
                <c:pt idx="311">
                  <c:v>39.3005</c:v>
                </c:pt>
                <c:pt idx="312">
                  <c:v>39.3005</c:v>
                </c:pt>
                <c:pt idx="313">
                  <c:v>39.3047</c:v>
                </c:pt>
                <c:pt idx="314">
                  <c:v>39.3324</c:v>
                </c:pt>
                <c:pt idx="315">
                  <c:v>39.3452</c:v>
                </c:pt>
                <c:pt idx="316">
                  <c:v>39.3554</c:v>
                </c:pt>
                <c:pt idx="317">
                  <c:v>39.3569</c:v>
                </c:pt>
                <c:pt idx="318">
                  <c:v>39.3474</c:v>
                </c:pt>
                <c:pt idx="319">
                  <c:v>39.343</c:v>
                </c:pt>
                <c:pt idx="320">
                  <c:v>39.3347</c:v>
                </c:pt>
                <c:pt idx="321">
                  <c:v>39.344</c:v>
                </c:pt>
                <c:pt idx="322">
                  <c:v>39.3537</c:v>
                </c:pt>
                <c:pt idx="323">
                  <c:v>39.3506</c:v>
                </c:pt>
                <c:pt idx="324">
                  <c:v>39.3472</c:v>
                </c:pt>
                <c:pt idx="325">
                  <c:v>39.3265</c:v>
                </c:pt>
                <c:pt idx="326">
                  <c:v>39.3113</c:v>
                </c:pt>
                <c:pt idx="327">
                  <c:v>39.2972</c:v>
                </c:pt>
                <c:pt idx="328">
                  <c:v>39.3013</c:v>
                </c:pt>
                <c:pt idx="329">
                  <c:v>39.3098</c:v>
                </c:pt>
                <c:pt idx="330">
                  <c:v>39.3235</c:v>
                </c:pt>
                <c:pt idx="331">
                  <c:v>39.3369</c:v>
                </c:pt>
                <c:pt idx="332">
                  <c:v>39.36</c:v>
                </c:pt>
                <c:pt idx="333">
                  <c:v>39.3586</c:v>
                </c:pt>
                <c:pt idx="334">
                  <c:v>39.3586</c:v>
                </c:pt>
                <c:pt idx="335">
                  <c:v>39.3565</c:v>
                </c:pt>
                <c:pt idx="336">
                  <c:v>39.3557</c:v>
                </c:pt>
                <c:pt idx="337">
                  <c:v>39.3633</c:v>
                </c:pt>
                <c:pt idx="338">
                  <c:v>39.3684</c:v>
                </c:pt>
                <c:pt idx="339">
                  <c:v>39.3706</c:v>
                </c:pt>
                <c:pt idx="340">
                  <c:v>39.3706</c:v>
                </c:pt>
                <c:pt idx="341">
                  <c:v>39.3638</c:v>
                </c:pt>
                <c:pt idx="342">
                  <c:v>39.3472</c:v>
                </c:pt>
                <c:pt idx="343">
                  <c:v>39.3367</c:v>
                </c:pt>
                <c:pt idx="344">
                  <c:v>39.3274</c:v>
                </c:pt>
                <c:pt idx="345">
                  <c:v>39.3354</c:v>
                </c:pt>
                <c:pt idx="346">
                  <c:v>39.3415</c:v>
                </c:pt>
                <c:pt idx="347">
                  <c:v>39.35449999999999</c:v>
                </c:pt>
                <c:pt idx="348">
                  <c:v>39.3645</c:v>
                </c:pt>
                <c:pt idx="349">
                  <c:v>39.3811</c:v>
                </c:pt>
                <c:pt idx="350">
                  <c:v>39.3738</c:v>
                </c:pt>
                <c:pt idx="351">
                  <c:v>39.3765</c:v>
                </c:pt>
                <c:pt idx="352">
                  <c:v>39.3706</c:v>
                </c:pt>
                <c:pt idx="353">
                  <c:v>39.365</c:v>
                </c:pt>
                <c:pt idx="354">
                  <c:v>39.3638</c:v>
                </c:pt>
                <c:pt idx="355">
                  <c:v>39.3604</c:v>
                </c:pt>
                <c:pt idx="356">
                  <c:v>39.3618</c:v>
                </c:pt>
                <c:pt idx="357">
                  <c:v>39.35769999999999</c:v>
                </c:pt>
                <c:pt idx="358">
                  <c:v>39.3311</c:v>
                </c:pt>
                <c:pt idx="359">
                  <c:v>39.3077</c:v>
                </c:pt>
                <c:pt idx="360">
                  <c:v>39.2935</c:v>
                </c:pt>
                <c:pt idx="361">
                  <c:v>39.2857</c:v>
                </c:pt>
                <c:pt idx="362">
                  <c:v>39.293</c:v>
                </c:pt>
                <c:pt idx="363">
                  <c:v>39.3083</c:v>
                </c:pt>
                <c:pt idx="364">
                  <c:v>39.3188</c:v>
                </c:pt>
                <c:pt idx="365">
                  <c:v>39.3391</c:v>
                </c:pt>
                <c:pt idx="366">
                  <c:v>39.3442</c:v>
                </c:pt>
                <c:pt idx="367">
                  <c:v>39.3498</c:v>
                </c:pt>
                <c:pt idx="368">
                  <c:v>39.3396</c:v>
                </c:pt>
                <c:pt idx="369">
                  <c:v>39.3411</c:v>
                </c:pt>
                <c:pt idx="370">
                  <c:v>39.3428</c:v>
                </c:pt>
                <c:pt idx="371">
                  <c:v>39.354</c:v>
                </c:pt>
                <c:pt idx="372">
                  <c:v>39.353</c:v>
                </c:pt>
                <c:pt idx="373">
                  <c:v>39.3506</c:v>
                </c:pt>
                <c:pt idx="374">
                  <c:v>39.3416</c:v>
                </c:pt>
                <c:pt idx="375">
                  <c:v>39.3216</c:v>
                </c:pt>
                <c:pt idx="376">
                  <c:v>39.3091</c:v>
                </c:pt>
                <c:pt idx="377">
                  <c:v>39.2981</c:v>
                </c:pt>
                <c:pt idx="378">
                  <c:v>39.2886</c:v>
                </c:pt>
                <c:pt idx="379">
                  <c:v>39.2949</c:v>
                </c:pt>
                <c:pt idx="380">
                  <c:v>39.3083</c:v>
                </c:pt>
                <c:pt idx="381">
                  <c:v>39.3332</c:v>
                </c:pt>
                <c:pt idx="382">
                  <c:v>39.3345</c:v>
                </c:pt>
                <c:pt idx="383">
                  <c:v>39.3442</c:v>
                </c:pt>
                <c:pt idx="384">
                  <c:v>39.3418</c:v>
                </c:pt>
                <c:pt idx="385">
                  <c:v>39.3347</c:v>
                </c:pt>
                <c:pt idx="386">
                  <c:v>39.3323</c:v>
                </c:pt>
                <c:pt idx="387">
                  <c:v>39.344</c:v>
                </c:pt>
                <c:pt idx="388">
                  <c:v>39.3467</c:v>
                </c:pt>
                <c:pt idx="389">
                  <c:v>39.3486</c:v>
                </c:pt>
                <c:pt idx="390">
                  <c:v>39.3384</c:v>
                </c:pt>
                <c:pt idx="391">
                  <c:v>39.3335</c:v>
                </c:pt>
                <c:pt idx="392">
                  <c:v>39.3238</c:v>
                </c:pt>
                <c:pt idx="393">
                  <c:v>39.2972</c:v>
                </c:pt>
                <c:pt idx="394">
                  <c:v>39.2881</c:v>
                </c:pt>
                <c:pt idx="395">
                  <c:v>39.2951</c:v>
                </c:pt>
                <c:pt idx="396">
                  <c:v>39.3059</c:v>
                </c:pt>
                <c:pt idx="397">
                  <c:v>39.3137</c:v>
                </c:pt>
                <c:pt idx="398">
                  <c:v>39.3313</c:v>
                </c:pt>
                <c:pt idx="399">
                  <c:v>39.3311</c:v>
                </c:pt>
                <c:pt idx="400">
                  <c:v>39.3306</c:v>
                </c:pt>
                <c:pt idx="401">
                  <c:v>39.3284</c:v>
                </c:pt>
                <c:pt idx="402">
                  <c:v>39.3233</c:v>
                </c:pt>
                <c:pt idx="403">
                  <c:v>39.3213</c:v>
                </c:pt>
                <c:pt idx="404">
                  <c:v>39.3218</c:v>
                </c:pt>
                <c:pt idx="405">
                  <c:v>39.3262</c:v>
                </c:pt>
                <c:pt idx="406">
                  <c:v>39.3303</c:v>
                </c:pt>
                <c:pt idx="407">
                  <c:v>39.3367</c:v>
                </c:pt>
                <c:pt idx="408">
                  <c:v>39.3277</c:v>
                </c:pt>
                <c:pt idx="409">
                  <c:v>39.3121</c:v>
                </c:pt>
                <c:pt idx="410">
                  <c:v>39.2989</c:v>
                </c:pt>
                <c:pt idx="411">
                  <c:v>39.3064</c:v>
                </c:pt>
                <c:pt idx="412">
                  <c:v>39.3164</c:v>
                </c:pt>
                <c:pt idx="413">
                  <c:v>39.3298</c:v>
                </c:pt>
                <c:pt idx="414">
                  <c:v>39.3359</c:v>
                </c:pt>
                <c:pt idx="415">
                  <c:v>39.3488</c:v>
                </c:pt>
                <c:pt idx="416">
                  <c:v>39.3511</c:v>
                </c:pt>
                <c:pt idx="417">
                  <c:v>39.3491</c:v>
                </c:pt>
                <c:pt idx="418">
                  <c:v>39.3362</c:v>
                </c:pt>
                <c:pt idx="419">
                  <c:v>39.3337</c:v>
                </c:pt>
                <c:pt idx="420">
                  <c:v>39.3328</c:v>
                </c:pt>
                <c:pt idx="421">
                  <c:v>39.3323</c:v>
                </c:pt>
                <c:pt idx="422">
                  <c:v>39.335</c:v>
                </c:pt>
                <c:pt idx="423">
                  <c:v>39.3398</c:v>
                </c:pt>
                <c:pt idx="424">
                  <c:v>39.3289</c:v>
                </c:pt>
                <c:pt idx="425">
                  <c:v>39.3216</c:v>
                </c:pt>
                <c:pt idx="426">
                  <c:v>39.3128</c:v>
                </c:pt>
                <c:pt idx="427">
                  <c:v>39.2964</c:v>
                </c:pt>
                <c:pt idx="428">
                  <c:v>39.2903</c:v>
                </c:pt>
                <c:pt idx="429">
                  <c:v>39.2988</c:v>
                </c:pt>
                <c:pt idx="430">
                  <c:v>39.3234</c:v>
                </c:pt>
                <c:pt idx="431">
                  <c:v>39.3313</c:v>
                </c:pt>
                <c:pt idx="432">
                  <c:v>39.324</c:v>
                </c:pt>
                <c:pt idx="433">
                  <c:v>39.3245</c:v>
                </c:pt>
                <c:pt idx="434">
                  <c:v>39.314</c:v>
                </c:pt>
                <c:pt idx="435">
                  <c:v>39.312</c:v>
                </c:pt>
                <c:pt idx="436">
                  <c:v>39.302</c:v>
                </c:pt>
                <c:pt idx="437">
                  <c:v>39.31</c:v>
                </c:pt>
                <c:pt idx="438">
                  <c:v>39.3188</c:v>
                </c:pt>
                <c:pt idx="439">
                  <c:v>39.3313</c:v>
                </c:pt>
                <c:pt idx="440">
                  <c:v>39.3235</c:v>
                </c:pt>
                <c:pt idx="441">
                  <c:v>39.3249</c:v>
                </c:pt>
                <c:pt idx="442">
                  <c:v>39.3086</c:v>
                </c:pt>
                <c:pt idx="443">
                  <c:v>39.2925</c:v>
                </c:pt>
                <c:pt idx="444">
                  <c:v>39.2871</c:v>
                </c:pt>
                <c:pt idx="445">
                  <c:v>39.2781</c:v>
                </c:pt>
                <c:pt idx="446">
                  <c:v>39.2895</c:v>
                </c:pt>
                <c:pt idx="447">
                  <c:v>39.2937</c:v>
                </c:pt>
                <c:pt idx="448">
                  <c:v>39.3061</c:v>
                </c:pt>
                <c:pt idx="449">
                  <c:v>39.3069</c:v>
                </c:pt>
                <c:pt idx="450">
                  <c:v>39.2974</c:v>
                </c:pt>
                <c:pt idx="451">
                  <c:v>39.2964</c:v>
                </c:pt>
                <c:pt idx="452">
                  <c:v>39.2971</c:v>
                </c:pt>
                <c:pt idx="453">
                  <c:v>39.2922</c:v>
                </c:pt>
                <c:pt idx="454">
                  <c:v>39.3078</c:v>
                </c:pt>
                <c:pt idx="455">
                  <c:v>39.3144</c:v>
                </c:pt>
                <c:pt idx="456">
                  <c:v>39.3154</c:v>
                </c:pt>
                <c:pt idx="457">
                  <c:v>39.3135</c:v>
                </c:pt>
                <c:pt idx="458">
                  <c:v>39.3035</c:v>
                </c:pt>
                <c:pt idx="459">
                  <c:v>39.2947</c:v>
                </c:pt>
                <c:pt idx="460">
                  <c:v>39.2747</c:v>
                </c:pt>
                <c:pt idx="461">
                  <c:v>39.2669</c:v>
                </c:pt>
                <c:pt idx="462">
                  <c:v>39.2676</c:v>
                </c:pt>
                <c:pt idx="463">
                  <c:v>39.2778</c:v>
                </c:pt>
                <c:pt idx="464">
                  <c:v>39.2854</c:v>
                </c:pt>
                <c:pt idx="465">
                  <c:v>39.2905</c:v>
                </c:pt>
                <c:pt idx="466">
                  <c:v>39.301</c:v>
                </c:pt>
                <c:pt idx="467">
                  <c:v>39.2937</c:v>
                </c:pt>
                <c:pt idx="468">
                  <c:v>39.2927</c:v>
                </c:pt>
                <c:pt idx="469">
                  <c:v>39.3066</c:v>
                </c:pt>
                <c:pt idx="470">
                  <c:v>39.3088</c:v>
                </c:pt>
                <c:pt idx="471">
                  <c:v>39.3332</c:v>
                </c:pt>
                <c:pt idx="472">
                  <c:v>39.3403</c:v>
                </c:pt>
                <c:pt idx="473">
                  <c:v>39.3467</c:v>
                </c:pt>
                <c:pt idx="474">
                  <c:v>39.3403</c:v>
                </c:pt>
                <c:pt idx="475">
                  <c:v>39.3274</c:v>
                </c:pt>
                <c:pt idx="476">
                  <c:v>39.3152</c:v>
                </c:pt>
                <c:pt idx="477">
                  <c:v>39.3052</c:v>
                </c:pt>
                <c:pt idx="478">
                  <c:v>39.2949</c:v>
                </c:pt>
                <c:pt idx="479">
                  <c:v>39.2981</c:v>
                </c:pt>
                <c:pt idx="480">
                  <c:v>39.3052</c:v>
                </c:pt>
                <c:pt idx="481">
                  <c:v>39.3074</c:v>
                </c:pt>
                <c:pt idx="482">
                  <c:v>39.3093</c:v>
                </c:pt>
                <c:pt idx="483">
                  <c:v>39.3105</c:v>
                </c:pt>
                <c:pt idx="484">
                  <c:v>39.3013</c:v>
                </c:pt>
                <c:pt idx="485">
                  <c:v>39.3059</c:v>
                </c:pt>
                <c:pt idx="486">
                  <c:v>39.313</c:v>
                </c:pt>
                <c:pt idx="487">
                  <c:v>39.3247</c:v>
                </c:pt>
                <c:pt idx="488">
                  <c:v>39.3447</c:v>
                </c:pt>
                <c:pt idx="489">
                  <c:v>39.3559</c:v>
                </c:pt>
                <c:pt idx="490">
                  <c:v>39.3635</c:v>
                </c:pt>
                <c:pt idx="491">
                  <c:v>39.3635</c:v>
                </c:pt>
                <c:pt idx="492">
                  <c:v>39.3557</c:v>
                </c:pt>
                <c:pt idx="493">
                  <c:v>39.335</c:v>
                </c:pt>
                <c:pt idx="494">
                  <c:v>39.3196</c:v>
                </c:pt>
                <c:pt idx="495">
                  <c:v>39.3123</c:v>
                </c:pt>
                <c:pt idx="496">
                  <c:v>39.3137</c:v>
                </c:pt>
                <c:pt idx="497">
                  <c:v>39.3188</c:v>
                </c:pt>
                <c:pt idx="498">
                  <c:v>39.3152</c:v>
                </c:pt>
                <c:pt idx="499">
                  <c:v>39.3218</c:v>
                </c:pt>
                <c:pt idx="500">
                  <c:v>39.322</c:v>
                </c:pt>
                <c:pt idx="501">
                  <c:v>39.3169</c:v>
                </c:pt>
                <c:pt idx="502">
                  <c:v>39.3159</c:v>
                </c:pt>
                <c:pt idx="503">
                  <c:v>39.3244</c:v>
                </c:pt>
                <c:pt idx="504">
                  <c:v>39.3354</c:v>
                </c:pt>
                <c:pt idx="505">
                  <c:v>39.3481</c:v>
                </c:pt>
                <c:pt idx="506">
                  <c:v>39.362</c:v>
                </c:pt>
                <c:pt idx="507">
                  <c:v>39.364</c:v>
                </c:pt>
                <c:pt idx="508">
                  <c:v>39.3616</c:v>
                </c:pt>
                <c:pt idx="509">
                  <c:v>39.3406</c:v>
                </c:pt>
                <c:pt idx="510">
                  <c:v>39.3265</c:v>
                </c:pt>
                <c:pt idx="511">
                  <c:v>39.314</c:v>
                </c:pt>
                <c:pt idx="512">
                  <c:v>39.3032</c:v>
                </c:pt>
                <c:pt idx="513">
                  <c:v>39.3052</c:v>
                </c:pt>
                <c:pt idx="514">
                  <c:v>39.3079</c:v>
                </c:pt>
                <c:pt idx="515">
                  <c:v>39.3154</c:v>
                </c:pt>
                <c:pt idx="516">
                  <c:v>39.313</c:v>
                </c:pt>
                <c:pt idx="517">
                  <c:v>39.311</c:v>
                </c:pt>
                <c:pt idx="518">
                  <c:v>39.31469999999999</c:v>
                </c:pt>
                <c:pt idx="519">
                  <c:v>39.3135</c:v>
                </c:pt>
                <c:pt idx="520">
                  <c:v>39.3344</c:v>
                </c:pt>
                <c:pt idx="521">
                  <c:v>39.3496</c:v>
                </c:pt>
                <c:pt idx="522">
                  <c:v>39.3676</c:v>
                </c:pt>
                <c:pt idx="523">
                  <c:v>39.3779</c:v>
                </c:pt>
                <c:pt idx="524">
                  <c:v>39.3765</c:v>
                </c:pt>
                <c:pt idx="525">
                  <c:v>39.365</c:v>
                </c:pt>
                <c:pt idx="526">
                  <c:v>39.3526</c:v>
                </c:pt>
                <c:pt idx="527">
                  <c:v>39.3394</c:v>
                </c:pt>
                <c:pt idx="528">
                  <c:v>39.3296</c:v>
                </c:pt>
                <c:pt idx="529">
                  <c:v>39.3291</c:v>
                </c:pt>
                <c:pt idx="530">
                  <c:v>39.3296</c:v>
                </c:pt>
                <c:pt idx="531">
                  <c:v>39.3281</c:v>
                </c:pt>
                <c:pt idx="532">
                  <c:v>39.3359</c:v>
                </c:pt>
                <c:pt idx="533">
                  <c:v>39.3308</c:v>
                </c:pt>
                <c:pt idx="534">
                  <c:v>39.333</c:v>
                </c:pt>
                <c:pt idx="535">
                  <c:v>39.3201</c:v>
                </c:pt>
                <c:pt idx="536">
                  <c:v>39.3352</c:v>
                </c:pt>
                <c:pt idx="537">
                  <c:v>39.3459</c:v>
                </c:pt>
                <c:pt idx="538">
                  <c:v>39.362</c:v>
                </c:pt>
                <c:pt idx="539">
                  <c:v>39.3767</c:v>
                </c:pt>
                <c:pt idx="540">
                  <c:v>39.3782</c:v>
                </c:pt>
                <c:pt idx="541">
                  <c:v>39.3779</c:v>
                </c:pt>
                <c:pt idx="542">
                  <c:v>39.3509</c:v>
                </c:pt>
                <c:pt idx="543">
                  <c:v>39.3223</c:v>
                </c:pt>
                <c:pt idx="544">
                  <c:v>39.3045</c:v>
                </c:pt>
                <c:pt idx="545">
                  <c:v>39.2891</c:v>
                </c:pt>
                <c:pt idx="546">
                  <c:v>39.2922</c:v>
                </c:pt>
                <c:pt idx="547">
                  <c:v>39.2935</c:v>
                </c:pt>
                <c:pt idx="548">
                  <c:v>39.3032</c:v>
                </c:pt>
                <c:pt idx="549">
                  <c:v>39.301</c:v>
                </c:pt>
                <c:pt idx="550">
                  <c:v>39.2971</c:v>
                </c:pt>
                <c:pt idx="551">
                  <c:v>39.2952</c:v>
                </c:pt>
                <c:pt idx="552">
                  <c:v>39.3003</c:v>
                </c:pt>
                <c:pt idx="553">
                  <c:v>39.3122</c:v>
                </c:pt>
                <c:pt idx="554">
                  <c:v>39.332</c:v>
                </c:pt>
                <c:pt idx="555">
                  <c:v>39.35469999999999</c:v>
                </c:pt>
                <c:pt idx="556">
                  <c:v>39.3606</c:v>
                </c:pt>
                <c:pt idx="557">
                  <c:v>39.3596</c:v>
                </c:pt>
                <c:pt idx="558">
                  <c:v>39.3562</c:v>
                </c:pt>
                <c:pt idx="559">
                  <c:v>39.3423</c:v>
                </c:pt>
                <c:pt idx="560">
                  <c:v>39.3201</c:v>
                </c:pt>
                <c:pt idx="561">
                  <c:v>39.305</c:v>
                </c:pt>
                <c:pt idx="562">
                  <c:v>39.303</c:v>
                </c:pt>
                <c:pt idx="563">
                  <c:v>39.3049</c:v>
                </c:pt>
                <c:pt idx="564">
                  <c:v>39.2979</c:v>
                </c:pt>
                <c:pt idx="565">
                  <c:v>39.3052</c:v>
                </c:pt>
                <c:pt idx="566">
                  <c:v>39.3032</c:v>
                </c:pt>
                <c:pt idx="567">
                  <c:v>39.2935</c:v>
                </c:pt>
                <c:pt idx="568">
                  <c:v>39.2947</c:v>
                </c:pt>
                <c:pt idx="569">
                  <c:v>39.2966</c:v>
                </c:pt>
                <c:pt idx="570">
                  <c:v>39.3095</c:v>
                </c:pt>
                <c:pt idx="571">
                  <c:v>39.3249</c:v>
                </c:pt>
                <c:pt idx="572">
                  <c:v>39.3466</c:v>
                </c:pt>
                <c:pt idx="573">
                  <c:v>39.3586</c:v>
                </c:pt>
                <c:pt idx="574">
                  <c:v>39.3586</c:v>
                </c:pt>
                <c:pt idx="575">
                  <c:v>39.3382</c:v>
                </c:pt>
                <c:pt idx="576">
                  <c:v>39.3245</c:v>
                </c:pt>
                <c:pt idx="577">
                  <c:v>39.31469999999999</c:v>
                </c:pt>
                <c:pt idx="578">
                  <c:v>39.2981</c:v>
                </c:pt>
                <c:pt idx="579">
                  <c:v>39.2947</c:v>
                </c:pt>
                <c:pt idx="580">
                  <c:v>39.2925</c:v>
                </c:pt>
                <c:pt idx="581">
                  <c:v>39.2876</c:v>
                </c:pt>
                <c:pt idx="582">
                  <c:v>39.2988</c:v>
                </c:pt>
                <c:pt idx="583">
                  <c:v>39.2869</c:v>
                </c:pt>
                <c:pt idx="584">
                  <c:v>39.2805</c:v>
                </c:pt>
                <c:pt idx="585">
                  <c:v>39.2876</c:v>
                </c:pt>
                <c:pt idx="586">
                  <c:v>39.282</c:v>
                </c:pt>
                <c:pt idx="587">
                  <c:v>39.3017</c:v>
                </c:pt>
                <c:pt idx="588">
                  <c:v>39.3178</c:v>
                </c:pt>
                <c:pt idx="589">
                  <c:v>39.3276</c:v>
                </c:pt>
                <c:pt idx="590">
                  <c:v>39.3335</c:v>
                </c:pt>
                <c:pt idx="591">
                  <c:v>39.3345</c:v>
                </c:pt>
                <c:pt idx="592">
                  <c:v>39.3242</c:v>
                </c:pt>
                <c:pt idx="593">
                  <c:v>39.3042</c:v>
                </c:pt>
                <c:pt idx="594">
                  <c:v>39.2886</c:v>
                </c:pt>
                <c:pt idx="595">
                  <c:v>39.2925</c:v>
                </c:pt>
                <c:pt idx="596">
                  <c:v>39.2874</c:v>
                </c:pt>
                <c:pt idx="597">
                  <c:v>39.2976</c:v>
                </c:pt>
                <c:pt idx="598">
                  <c:v>39.2986</c:v>
                </c:pt>
                <c:pt idx="599">
                  <c:v>39.3039</c:v>
                </c:pt>
                <c:pt idx="600">
                  <c:v>39.2937</c:v>
                </c:pt>
                <c:pt idx="601">
                  <c:v>39.2866</c:v>
                </c:pt>
                <c:pt idx="602">
                  <c:v>39.2881</c:v>
                </c:pt>
                <c:pt idx="603">
                  <c:v>39.3007</c:v>
                </c:pt>
                <c:pt idx="604">
                  <c:v>39.3122</c:v>
                </c:pt>
                <c:pt idx="605">
                  <c:v>39.3225</c:v>
                </c:pt>
                <c:pt idx="606">
                  <c:v>39.3342</c:v>
                </c:pt>
                <c:pt idx="607">
                  <c:v>39.3401</c:v>
                </c:pt>
                <c:pt idx="608">
                  <c:v>39.3369</c:v>
                </c:pt>
                <c:pt idx="609">
                  <c:v>39.3126</c:v>
                </c:pt>
                <c:pt idx="610">
                  <c:v>39.3013</c:v>
                </c:pt>
                <c:pt idx="611">
                  <c:v>39.2908</c:v>
                </c:pt>
                <c:pt idx="612">
                  <c:v>39.2835</c:v>
                </c:pt>
                <c:pt idx="613">
                  <c:v>39.292</c:v>
                </c:pt>
                <c:pt idx="614">
                  <c:v>39.2917</c:v>
                </c:pt>
                <c:pt idx="615">
                  <c:v>39.2981</c:v>
                </c:pt>
                <c:pt idx="616">
                  <c:v>39.283</c:v>
                </c:pt>
                <c:pt idx="617">
                  <c:v>39.2778</c:v>
                </c:pt>
                <c:pt idx="618">
                  <c:v>39.2732</c:v>
                </c:pt>
                <c:pt idx="619">
                  <c:v>39.2688</c:v>
                </c:pt>
                <c:pt idx="620">
                  <c:v>39.2798</c:v>
                </c:pt>
                <c:pt idx="621">
                  <c:v>39.289</c:v>
                </c:pt>
                <c:pt idx="622">
                  <c:v>39.3046</c:v>
                </c:pt>
                <c:pt idx="623">
                  <c:v>39.311</c:v>
                </c:pt>
                <c:pt idx="624">
                  <c:v>39.3161</c:v>
                </c:pt>
                <c:pt idx="625">
                  <c:v>39.3171</c:v>
                </c:pt>
                <c:pt idx="626">
                  <c:v>39.3001</c:v>
                </c:pt>
                <c:pt idx="627">
                  <c:v>39.2832</c:v>
                </c:pt>
                <c:pt idx="628">
                  <c:v>39.2791</c:v>
                </c:pt>
                <c:pt idx="629">
                  <c:v>39.2786</c:v>
                </c:pt>
                <c:pt idx="630">
                  <c:v>39.2761</c:v>
                </c:pt>
                <c:pt idx="631">
                  <c:v>39.2759</c:v>
                </c:pt>
                <c:pt idx="632">
                  <c:v>39.2827</c:v>
                </c:pt>
                <c:pt idx="633">
                  <c:v>39.2783</c:v>
                </c:pt>
                <c:pt idx="634">
                  <c:v>39.2696</c:v>
                </c:pt>
                <c:pt idx="635">
                  <c:v>39.2617</c:v>
                </c:pt>
                <c:pt idx="636">
                  <c:v>39.2559</c:v>
                </c:pt>
                <c:pt idx="637">
                  <c:v>39.2685</c:v>
                </c:pt>
                <c:pt idx="638">
                  <c:v>39.2917</c:v>
                </c:pt>
                <c:pt idx="639">
                  <c:v>39.2947</c:v>
                </c:pt>
                <c:pt idx="640">
                  <c:v>39.3042</c:v>
                </c:pt>
                <c:pt idx="641">
                  <c:v>39.3081</c:v>
                </c:pt>
                <c:pt idx="642">
                  <c:v>39.2889</c:v>
                </c:pt>
                <c:pt idx="643">
                  <c:v>39.2798</c:v>
                </c:pt>
                <c:pt idx="644">
                  <c:v>39.2666</c:v>
                </c:pt>
                <c:pt idx="645">
                  <c:v>39.2622</c:v>
                </c:pt>
                <c:pt idx="646">
                  <c:v>39.2573</c:v>
                </c:pt>
                <c:pt idx="647">
                  <c:v>39.259</c:v>
                </c:pt>
                <c:pt idx="648">
                  <c:v>39.2571</c:v>
                </c:pt>
                <c:pt idx="649">
                  <c:v>39.2583</c:v>
                </c:pt>
                <c:pt idx="650">
                  <c:v>39.2551</c:v>
                </c:pt>
                <c:pt idx="651">
                  <c:v>39.2415</c:v>
                </c:pt>
                <c:pt idx="652">
                  <c:v>39.2446</c:v>
                </c:pt>
                <c:pt idx="653">
                  <c:v>39.2449</c:v>
                </c:pt>
                <c:pt idx="654">
                  <c:v>39.2687</c:v>
                </c:pt>
                <c:pt idx="655">
                  <c:v>39.2861</c:v>
                </c:pt>
                <c:pt idx="656">
                  <c:v>39.301</c:v>
                </c:pt>
                <c:pt idx="657">
                  <c:v>39.3122</c:v>
                </c:pt>
                <c:pt idx="658">
                  <c:v>39.3222</c:v>
                </c:pt>
                <c:pt idx="659">
                  <c:v>39.3193</c:v>
                </c:pt>
                <c:pt idx="660">
                  <c:v>39.3081</c:v>
                </c:pt>
                <c:pt idx="661">
                  <c:v>39.2984</c:v>
                </c:pt>
                <c:pt idx="662">
                  <c:v>39.2964</c:v>
                </c:pt>
                <c:pt idx="663">
                  <c:v>39.3064</c:v>
                </c:pt>
                <c:pt idx="664">
                  <c:v>39.292</c:v>
                </c:pt>
                <c:pt idx="665">
                  <c:v>39.2864</c:v>
                </c:pt>
                <c:pt idx="666">
                  <c:v>39.2757</c:v>
                </c:pt>
                <c:pt idx="667">
                  <c:v>39.2596</c:v>
                </c:pt>
                <c:pt idx="668">
                  <c:v>39.2476</c:v>
                </c:pt>
                <c:pt idx="669">
                  <c:v>39.2522</c:v>
                </c:pt>
                <c:pt idx="670">
                  <c:v>39.268</c:v>
                </c:pt>
                <c:pt idx="671">
                  <c:v>39.2851</c:v>
                </c:pt>
                <c:pt idx="672">
                  <c:v>39.31189999999999</c:v>
                </c:pt>
                <c:pt idx="673">
                  <c:v>39.3278</c:v>
                </c:pt>
                <c:pt idx="674">
                  <c:v>39.3366</c:v>
                </c:pt>
                <c:pt idx="675">
                  <c:v>39.3474</c:v>
                </c:pt>
                <c:pt idx="676">
                  <c:v>39.3365</c:v>
                </c:pt>
                <c:pt idx="677">
                  <c:v>39.3247</c:v>
                </c:pt>
                <c:pt idx="678">
                  <c:v>39.3257</c:v>
                </c:pt>
                <c:pt idx="679">
                  <c:v>39.3176</c:v>
                </c:pt>
                <c:pt idx="680">
                  <c:v>39.3167</c:v>
                </c:pt>
                <c:pt idx="681">
                  <c:v>39.3188</c:v>
                </c:pt>
                <c:pt idx="682">
                  <c:v>39.3055</c:v>
                </c:pt>
                <c:pt idx="683">
                  <c:v>39.2984</c:v>
                </c:pt>
                <c:pt idx="684">
                  <c:v>39.2806</c:v>
                </c:pt>
                <c:pt idx="685">
                  <c:v>39.2749</c:v>
                </c:pt>
                <c:pt idx="686">
                  <c:v>39.2751</c:v>
                </c:pt>
                <c:pt idx="687">
                  <c:v>39.2868</c:v>
                </c:pt>
                <c:pt idx="688">
                  <c:v>39.3102</c:v>
                </c:pt>
                <c:pt idx="689">
                  <c:v>39.33</c:v>
                </c:pt>
                <c:pt idx="690">
                  <c:v>39.3437</c:v>
                </c:pt>
                <c:pt idx="691">
                  <c:v>39.3542</c:v>
                </c:pt>
                <c:pt idx="692">
                  <c:v>39.3508</c:v>
                </c:pt>
                <c:pt idx="693">
                  <c:v>39.336</c:v>
                </c:pt>
                <c:pt idx="694">
                  <c:v>39.3233</c:v>
                </c:pt>
                <c:pt idx="695">
                  <c:v>39.3237</c:v>
                </c:pt>
                <c:pt idx="696">
                  <c:v>39.3186</c:v>
                </c:pt>
                <c:pt idx="697">
                  <c:v>39.3142</c:v>
                </c:pt>
                <c:pt idx="698">
                  <c:v>39.31789999999999</c:v>
                </c:pt>
                <c:pt idx="699">
                  <c:v>39.3035</c:v>
                </c:pt>
                <c:pt idx="700">
                  <c:v>39.2923</c:v>
                </c:pt>
                <c:pt idx="701">
                  <c:v>39.2762</c:v>
                </c:pt>
                <c:pt idx="702">
                  <c:v>39.2737</c:v>
                </c:pt>
                <c:pt idx="703">
                  <c:v>39.2788</c:v>
                </c:pt>
                <c:pt idx="704">
                  <c:v>39.2968</c:v>
                </c:pt>
                <c:pt idx="705">
                  <c:v>39.3242</c:v>
                </c:pt>
                <c:pt idx="706">
                  <c:v>39.3415</c:v>
                </c:pt>
                <c:pt idx="707">
                  <c:v>39.3528</c:v>
                </c:pt>
                <c:pt idx="708">
                  <c:v>39.3625</c:v>
                </c:pt>
                <c:pt idx="709">
                  <c:v>39.3606</c:v>
                </c:pt>
                <c:pt idx="710">
                  <c:v>39.3484</c:v>
                </c:pt>
                <c:pt idx="711">
                  <c:v>39.3484</c:v>
                </c:pt>
                <c:pt idx="712">
                  <c:v>39.3523</c:v>
                </c:pt>
                <c:pt idx="713">
                  <c:v>39.3535</c:v>
                </c:pt>
                <c:pt idx="714">
                  <c:v>39.3457</c:v>
                </c:pt>
                <c:pt idx="715">
                  <c:v>39.3399</c:v>
                </c:pt>
                <c:pt idx="716">
                  <c:v>39.3262</c:v>
                </c:pt>
                <c:pt idx="717">
                  <c:v>39.3245</c:v>
                </c:pt>
                <c:pt idx="718">
                  <c:v>39.3099</c:v>
                </c:pt>
                <c:pt idx="719">
                  <c:v>39.3091</c:v>
                </c:pt>
                <c:pt idx="720">
                  <c:v>39.3188</c:v>
                </c:pt>
                <c:pt idx="721">
                  <c:v>39.3357</c:v>
                </c:pt>
                <c:pt idx="722">
                  <c:v>39.3557</c:v>
                </c:pt>
                <c:pt idx="723">
                  <c:v>39.3713</c:v>
                </c:pt>
                <c:pt idx="724">
                  <c:v>39.3828</c:v>
                </c:pt>
                <c:pt idx="725">
                  <c:v>39.3748</c:v>
                </c:pt>
                <c:pt idx="726">
                  <c:v>39.3572</c:v>
                </c:pt>
                <c:pt idx="727">
                  <c:v>39.3401</c:v>
                </c:pt>
                <c:pt idx="728">
                  <c:v>39.343</c:v>
                </c:pt>
                <c:pt idx="729">
                  <c:v>39.3372</c:v>
                </c:pt>
                <c:pt idx="730">
                  <c:v>39.3221</c:v>
                </c:pt>
                <c:pt idx="731">
                  <c:v>39.3133</c:v>
                </c:pt>
                <c:pt idx="732">
                  <c:v>39.3171</c:v>
                </c:pt>
                <c:pt idx="733">
                  <c:v>39.2977</c:v>
                </c:pt>
                <c:pt idx="734">
                  <c:v>39.2837</c:v>
                </c:pt>
                <c:pt idx="735">
                  <c:v>39.2683</c:v>
                </c:pt>
                <c:pt idx="736">
                  <c:v>39.2693</c:v>
                </c:pt>
                <c:pt idx="737">
                  <c:v>39.2878</c:v>
                </c:pt>
                <c:pt idx="738">
                  <c:v>39.3095</c:v>
                </c:pt>
                <c:pt idx="739">
                  <c:v>39.3256</c:v>
                </c:pt>
                <c:pt idx="740">
                  <c:v>39.3435</c:v>
                </c:pt>
                <c:pt idx="741">
                  <c:v>39.3481</c:v>
                </c:pt>
                <c:pt idx="742">
                  <c:v>39.3467</c:v>
                </c:pt>
                <c:pt idx="743">
                  <c:v>39.3323</c:v>
                </c:pt>
                <c:pt idx="744">
                  <c:v>39.3274</c:v>
                </c:pt>
                <c:pt idx="745">
                  <c:v>39.3262</c:v>
                </c:pt>
                <c:pt idx="746">
                  <c:v>39.3176</c:v>
                </c:pt>
                <c:pt idx="747">
                  <c:v>39.3142</c:v>
                </c:pt>
                <c:pt idx="748">
                  <c:v>39.3089</c:v>
                </c:pt>
                <c:pt idx="749">
                  <c:v>39.2991</c:v>
                </c:pt>
                <c:pt idx="750">
                  <c:v>39.2888</c:v>
                </c:pt>
                <c:pt idx="751">
                  <c:v>39.2708</c:v>
                </c:pt>
                <c:pt idx="752">
                  <c:v>39.2683</c:v>
                </c:pt>
                <c:pt idx="753">
                  <c:v>39.2715</c:v>
                </c:pt>
                <c:pt idx="754">
                  <c:v>39.2807</c:v>
                </c:pt>
                <c:pt idx="755">
                  <c:v>39.3056</c:v>
                </c:pt>
                <c:pt idx="756">
                  <c:v>39.3363</c:v>
                </c:pt>
                <c:pt idx="757">
                  <c:v>39.3423</c:v>
                </c:pt>
                <c:pt idx="758">
                  <c:v>39.3476</c:v>
                </c:pt>
                <c:pt idx="759">
                  <c:v>39.3396</c:v>
                </c:pt>
                <c:pt idx="760">
                  <c:v>39.3321</c:v>
                </c:pt>
                <c:pt idx="761">
                  <c:v>39.3216</c:v>
                </c:pt>
                <c:pt idx="762">
                  <c:v>39.3254</c:v>
                </c:pt>
                <c:pt idx="763">
                  <c:v>39.3262</c:v>
                </c:pt>
                <c:pt idx="764">
                  <c:v>39.3169</c:v>
                </c:pt>
                <c:pt idx="765">
                  <c:v>39.3028</c:v>
                </c:pt>
                <c:pt idx="766">
                  <c:v>39.2913</c:v>
                </c:pt>
                <c:pt idx="767">
                  <c:v>39.291</c:v>
                </c:pt>
                <c:pt idx="768">
                  <c:v>39.2793</c:v>
                </c:pt>
                <c:pt idx="769">
                  <c:v>39.2766</c:v>
                </c:pt>
                <c:pt idx="770">
                  <c:v>39.2817</c:v>
                </c:pt>
                <c:pt idx="771">
                  <c:v>39.301</c:v>
                </c:pt>
                <c:pt idx="772">
                  <c:v>39.3154</c:v>
                </c:pt>
                <c:pt idx="773">
                  <c:v>39.3361</c:v>
                </c:pt>
                <c:pt idx="774">
                  <c:v>39.344</c:v>
                </c:pt>
                <c:pt idx="775">
                  <c:v>39.3403</c:v>
                </c:pt>
                <c:pt idx="776">
                  <c:v>39.3323</c:v>
                </c:pt>
                <c:pt idx="777">
                  <c:v>39.3238</c:v>
                </c:pt>
                <c:pt idx="778">
                  <c:v>39.322</c:v>
                </c:pt>
                <c:pt idx="779">
                  <c:v>39.3157</c:v>
                </c:pt>
                <c:pt idx="780">
                  <c:v>39.3274</c:v>
                </c:pt>
                <c:pt idx="781">
                  <c:v>39.3169</c:v>
                </c:pt>
                <c:pt idx="782">
                  <c:v>39.3174</c:v>
                </c:pt>
                <c:pt idx="783">
                  <c:v>39.3201</c:v>
                </c:pt>
                <c:pt idx="784">
                  <c:v>39.2982</c:v>
                </c:pt>
                <c:pt idx="785">
                  <c:v>39.2866</c:v>
                </c:pt>
                <c:pt idx="786">
                  <c:v>39.2959</c:v>
                </c:pt>
                <c:pt idx="787">
                  <c:v>39.2998</c:v>
                </c:pt>
                <c:pt idx="788">
                  <c:v>39.3207</c:v>
                </c:pt>
                <c:pt idx="789">
                  <c:v>39.3396</c:v>
                </c:pt>
                <c:pt idx="790">
                  <c:v>39.3486</c:v>
                </c:pt>
                <c:pt idx="791">
                  <c:v>39.3535</c:v>
                </c:pt>
                <c:pt idx="792">
                  <c:v>39.3433</c:v>
                </c:pt>
                <c:pt idx="793">
                  <c:v>39.3284</c:v>
                </c:pt>
                <c:pt idx="794">
                  <c:v>39.3142</c:v>
                </c:pt>
                <c:pt idx="795">
                  <c:v>39.3125</c:v>
                </c:pt>
                <c:pt idx="796">
                  <c:v>39.314</c:v>
                </c:pt>
                <c:pt idx="797">
                  <c:v>39.3247</c:v>
                </c:pt>
                <c:pt idx="798">
                  <c:v>39.3201</c:v>
                </c:pt>
                <c:pt idx="799">
                  <c:v>39.3096</c:v>
                </c:pt>
                <c:pt idx="800">
                  <c:v>39.2935</c:v>
                </c:pt>
                <c:pt idx="801">
                  <c:v>39.2832</c:v>
                </c:pt>
                <c:pt idx="802">
                  <c:v>39.2739</c:v>
                </c:pt>
                <c:pt idx="803">
                  <c:v>39.2749</c:v>
                </c:pt>
                <c:pt idx="804">
                  <c:v>39.2871</c:v>
                </c:pt>
                <c:pt idx="805">
                  <c:v>39.3027</c:v>
                </c:pt>
                <c:pt idx="806">
                  <c:v>39.3242</c:v>
                </c:pt>
                <c:pt idx="807">
                  <c:v>39.3257</c:v>
                </c:pt>
                <c:pt idx="808">
                  <c:v>39.3259</c:v>
                </c:pt>
                <c:pt idx="809">
                  <c:v>39.3152</c:v>
                </c:pt>
                <c:pt idx="810">
                  <c:v>39.3069</c:v>
                </c:pt>
                <c:pt idx="811">
                  <c:v>39.3044</c:v>
                </c:pt>
                <c:pt idx="812">
                  <c:v>39.3091</c:v>
                </c:pt>
                <c:pt idx="813">
                  <c:v>39.3205</c:v>
                </c:pt>
                <c:pt idx="814">
                  <c:v>39.3276</c:v>
                </c:pt>
                <c:pt idx="815">
                  <c:v>39.3228</c:v>
                </c:pt>
                <c:pt idx="816">
                  <c:v>39.3162</c:v>
                </c:pt>
                <c:pt idx="817">
                  <c:v>39.2984</c:v>
                </c:pt>
                <c:pt idx="818">
                  <c:v>39.281</c:v>
                </c:pt>
                <c:pt idx="819">
                  <c:v>39.2747</c:v>
                </c:pt>
                <c:pt idx="820">
                  <c:v>39.2717</c:v>
                </c:pt>
                <c:pt idx="821">
                  <c:v>39.2907</c:v>
                </c:pt>
                <c:pt idx="822">
                  <c:v>39.3064</c:v>
                </c:pt>
                <c:pt idx="823">
                  <c:v>39.3125</c:v>
                </c:pt>
                <c:pt idx="824">
                  <c:v>39.321</c:v>
                </c:pt>
                <c:pt idx="825">
                  <c:v>39.3303</c:v>
                </c:pt>
                <c:pt idx="826">
                  <c:v>39.3118</c:v>
                </c:pt>
                <c:pt idx="827">
                  <c:v>39.2989</c:v>
                </c:pt>
                <c:pt idx="828">
                  <c:v>39.2828</c:v>
                </c:pt>
                <c:pt idx="829">
                  <c:v>39.2822</c:v>
                </c:pt>
                <c:pt idx="830">
                  <c:v>39.2754</c:v>
                </c:pt>
                <c:pt idx="831">
                  <c:v>39.2313</c:v>
                </c:pt>
                <c:pt idx="832">
                  <c:v>39.1857</c:v>
                </c:pt>
                <c:pt idx="833">
                  <c:v>39.1551</c:v>
                </c:pt>
                <c:pt idx="834">
                  <c:v>39.1265</c:v>
                </c:pt>
                <c:pt idx="835">
                  <c:v>39.1048</c:v>
                </c:pt>
                <c:pt idx="836">
                  <c:v>39.093</c:v>
                </c:pt>
                <c:pt idx="837">
                  <c:v>39.1074</c:v>
                </c:pt>
                <c:pt idx="838">
                  <c:v>39.1478</c:v>
                </c:pt>
                <c:pt idx="839">
                  <c:v>39.1896</c:v>
                </c:pt>
                <c:pt idx="840">
                  <c:v>39.2255</c:v>
                </c:pt>
                <c:pt idx="841">
                  <c:v>39.2653</c:v>
                </c:pt>
                <c:pt idx="842">
                  <c:v>39.2888</c:v>
                </c:pt>
                <c:pt idx="843">
                  <c:v>39.2917</c:v>
                </c:pt>
                <c:pt idx="844">
                  <c:v>39.2998</c:v>
                </c:pt>
                <c:pt idx="845">
                  <c:v>39.3052</c:v>
                </c:pt>
                <c:pt idx="846">
                  <c:v>39.3081</c:v>
                </c:pt>
                <c:pt idx="847">
                  <c:v>39.2996</c:v>
                </c:pt>
                <c:pt idx="848">
                  <c:v>39.2869</c:v>
                </c:pt>
                <c:pt idx="849">
                  <c:v>39.2813</c:v>
                </c:pt>
                <c:pt idx="850">
                  <c:v>39.2605</c:v>
                </c:pt>
                <c:pt idx="851">
                  <c:v>39.2452</c:v>
                </c:pt>
                <c:pt idx="852">
                  <c:v>39.2298</c:v>
                </c:pt>
                <c:pt idx="853">
                  <c:v>39.2254</c:v>
                </c:pt>
                <c:pt idx="854">
                  <c:v>39.2207</c:v>
                </c:pt>
                <c:pt idx="855">
                  <c:v>39.2173</c:v>
                </c:pt>
                <c:pt idx="856">
                  <c:v>39.1998</c:v>
                </c:pt>
                <c:pt idx="857">
                  <c:v>39.1941</c:v>
                </c:pt>
                <c:pt idx="858">
                  <c:v>39.1829</c:v>
                </c:pt>
                <c:pt idx="859">
                  <c:v>39.1614</c:v>
                </c:pt>
                <c:pt idx="860">
                  <c:v>39.1526</c:v>
                </c:pt>
                <c:pt idx="861">
                  <c:v>39.1465</c:v>
                </c:pt>
                <c:pt idx="862">
                  <c:v>39.1694</c:v>
                </c:pt>
                <c:pt idx="863">
                  <c:v>39.1828</c:v>
                </c:pt>
                <c:pt idx="864">
                  <c:v>39.2099</c:v>
                </c:pt>
                <c:pt idx="865">
                  <c:v>39.2304</c:v>
                </c:pt>
                <c:pt idx="866">
                  <c:v>39.2456</c:v>
                </c:pt>
                <c:pt idx="867">
                  <c:v>39.2485</c:v>
                </c:pt>
                <c:pt idx="868">
                  <c:v>39.2505</c:v>
                </c:pt>
                <c:pt idx="869">
                  <c:v>39.2415</c:v>
                </c:pt>
                <c:pt idx="870">
                  <c:v>39.2417</c:v>
                </c:pt>
                <c:pt idx="871">
                  <c:v>39.2422</c:v>
                </c:pt>
                <c:pt idx="872">
                  <c:v>39.2342</c:v>
                </c:pt>
                <c:pt idx="873">
                  <c:v>39.2239</c:v>
                </c:pt>
                <c:pt idx="874">
                  <c:v>39.2302</c:v>
                </c:pt>
                <c:pt idx="875">
                  <c:v>39.2134</c:v>
                </c:pt>
                <c:pt idx="876">
                  <c:v>39.1941</c:v>
                </c:pt>
                <c:pt idx="877">
                  <c:v>39.1897</c:v>
                </c:pt>
                <c:pt idx="878">
                  <c:v>39.1851</c:v>
                </c:pt>
                <c:pt idx="879">
                  <c:v>39.1797</c:v>
                </c:pt>
                <c:pt idx="880">
                  <c:v>39.1804</c:v>
                </c:pt>
                <c:pt idx="881">
                  <c:v>39.1648</c:v>
                </c:pt>
                <c:pt idx="882">
                  <c:v>39.1451</c:v>
                </c:pt>
                <c:pt idx="883">
                  <c:v>39.1246</c:v>
                </c:pt>
                <c:pt idx="884">
                  <c:v>39.1026</c:v>
                </c:pt>
                <c:pt idx="885">
                  <c:v>39.058</c:v>
                </c:pt>
                <c:pt idx="886">
                  <c:v>39.0459</c:v>
                </c:pt>
                <c:pt idx="887">
                  <c:v>39.0666</c:v>
                </c:pt>
                <c:pt idx="888">
                  <c:v>39.0864</c:v>
                </c:pt>
                <c:pt idx="889">
                  <c:v>39.0708</c:v>
                </c:pt>
                <c:pt idx="890">
                  <c:v>39.0847</c:v>
                </c:pt>
                <c:pt idx="891">
                  <c:v>39.1473</c:v>
                </c:pt>
                <c:pt idx="892">
                  <c:v>39.1818</c:v>
                </c:pt>
                <c:pt idx="893">
                  <c:v>39.1412</c:v>
                </c:pt>
                <c:pt idx="894">
                  <c:v>39.0707</c:v>
                </c:pt>
                <c:pt idx="895">
                  <c:v>39.0825</c:v>
                </c:pt>
                <c:pt idx="896">
                  <c:v>39.187</c:v>
                </c:pt>
                <c:pt idx="897">
                  <c:v>39.2925</c:v>
                </c:pt>
                <c:pt idx="898">
                  <c:v>39.31489999999999</c:v>
                </c:pt>
                <c:pt idx="899">
                  <c:v>39.1956</c:v>
                </c:pt>
                <c:pt idx="900">
                  <c:v>38.9364</c:v>
                </c:pt>
                <c:pt idx="901">
                  <c:v>38.6022</c:v>
                </c:pt>
                <c:pt idx="902">
                  <c:v>38.3597</c:v>
                </c:pt>
                <c:pt idx="903">
                  <c:v>38.3857</c:v>
                </c:pt>
                <c:pt idx="904">
                  <c:v>38.8202</c:v>
                </c:pt>
                <c:pt idx="905">
                  <c:v>39.5292</c:v>
                </c:pt>
                <c:pt idx="906">
                  <c:v>40.097</c:v>
                </c:pt>
                <c:pt idx="907">
                  <c:v>39.8753</c:v>
                </c:pt>
                <c:pt idx="908">
                  <c:v>38.5402</c:v>
                </c:pt>
                <c:pt idx="909">
                  <c:v>36.488</c:v>
                </c:pt>
                <c:pt idx="910">
                  <c:v>34.4122</c:v>
                </c:pt>
                <c:pt idx="911">
                  <c:v>32.995</c:v>
                </c:pt>
                <c:pt idx="912">
                  <c:v>32.4722</c:v>
                </c:pt>
                <c:pt idx="913">
                  <c:v>32.8185</c:v>
                </c:pt>
                <c:pt idx="914">
                  <c:v>33.8314</c:v>
                </c:pt>
                <c:pt idx="915">
                  <c:v>35.1817</c:v>
                </c:pt>
                <c:pt idx="916">
                  <c:v>36.5693</c:v>
                </c:pt>
                <c:pt idx="917">
                  <c:v>37.8277</c:v>
                </c:pt>
                <c:pt idx="918">
                  <c:v>38.8463</c:v>
                </c:pt>
                <c:pt idx="919">
                  <c:v>39.5678</c:v>
                </c:pt>
                <c:pt idx="920">
                  <c:v>40.0581</c:v>
                </c:pt>
                <c:pt idx="921">
                  <c:v>40.3411</c:v>
                </c:pt>
                <c:pt idx="922">
                  <c:v>40.4697</c:v>
                </c:pt>
                <c:pt idx="923">
                  <c:v>40.5087</c:v>
                </c:pt>
                <c:pt idx="924">
                  <c:v>40.4988</c:v>
                </c:pt>
                <c:pt idx="925">
                  <c:v>40.4803</c:v>
                </c:pt>
                <c:pt idx="926">
                  <c:v>40.4322</c:v>
                </c:pt>
                <c:pt idx="927">
                  <c:v>40.3693</c:v>
                </c:pt>
                <c:pt idx="928">
                  <c:v>40.3246</c:v>
                </c:pt>
                <c:pt idx="929">
                  <c:v>40.2835</c:v>
                </c:pt>
                <c:pt idx="930">
                  <c:v>40.2213</c:v>
                </c:pt>
                <c:pt idx="931">
                  <c:v>40.1559</c:v>
                </c:pt>
                <c:pt idx="932">
                  <c:v>40.0854</c:v>
                </c:pt>
                <c:pt idx="933">
                  <c:v>40.0078</c:v>
                </c:pt>
                <c:pt idx="934">
                  <c:v>39.9067</c:v>
                </c:pt>
                <c:pt idx="935">
                  <c:v>39.8283</c:v>
                </c:pt>
                <c:pt idx="936">
                  <c:v>39.7587</c:v>
                </c:pt>
                <c:pt idx="937">
                  <c:v>39.7247</c:v>
                </c:pt>
                <c:pt idx="938">
                  <c:v>39.7044</c:v>
                </c:pt>
                <c:pt idx="939">
                  <c:v>39.6985</c:v>
                </c:pt>
                <c:pt idx="940">
                  <c:v>39.7012</c:v>
                </c:pt>
                <c:pt idx="941">
                  <c:v>39.7004</c:v>
                </c:pt>
                <c:pt idx="942">
                  <c:v>39.6951</c:v>
                </c:pt>
                <c:pt idx="943">
                  <c:v>39.6897</c:v>
                </c:pt>
                <c:pt idx="944">
                  <c:v>39.679</c:v>
                </c:pt>
                <c:pt idx="945">
                  <c:v>39.6612</c:v>
                </c:pt>
                <c:pt idx="946">
                  <c:v>39.6448</c:v>
                </c:pt>
                <c:pt idx="947">
                  <c:v>39.6051</c:v>
                </c:pt>
                <c:pt idx="948">
                  <c:v>39.5563</c:v>
                </c:pt>
                <c:pt idx="949">
                  <c:v>39.4979</c:v>
                </c:pt>
                <c:pt idx="950">
                  <c:v>39.4338</c:v>
                </c:pt>
                <c:pt idx="951">
                  <c:v>39.3715</c:v>
                </c:pt>
                <c:pt idx="952">
                  <c:v>39.327</c:v>
                </c:pt>
                <c:pt idx="953">
                  <c:v>39.3057</c:v>
                </c:pt>
                <c:pt idx="954">
                  <c:v>39.3008</c:v>
                </c:pt>
                <c:pt idx="955">
                  <c:v>39.2981</c:v>
                </c:pt>
                <c:pt idx="956">
                  <c:v>39.2869</c:v>
                </c:pt>
                <c:pt idx="957">
                  <c:v>39.2876</c:v>
                </c:pt>
                <c:pt idx="958">
                  <c:v>39.282</c:v>
                </c:pt>
                <c:pt idx="959">
                  <c:v>39.263</c:v>
                </c:pt>
                <c:pt idx="960">
                  <c:v>39.2517</c:v>
                </c:pt>
                <c:pt idx="961">
                  <c:v>39.2434</c:v>
                </c:pt>
                <c:pt idx="962">
                  <c:v>39.2344</c:v>
                </c:pt>
                <c:pt idx="963">
                  <c:v>39.2254</c:v>
                </c:pt>
                <c:pt idx="964">
                  <c:v>39.2212</c:v>
                </c:pt>
                <c:pt idx="965">
                  <c:v>39.1944</c:v>
                </c:pt>
                <c:pt idx="966">
                  <c:v>39.1612</c:v>
                </c:pt>
                <c:pt idx="967">
                  <c:v>39.1285</c:v>
                </c:pt>
                <c:pt idx="968">
                  <c:v>39.0931</c:v>
                </c:pt>
                <c:pt idx="969">
                  <c:v>39.0762</c:v>
                </c:pt>
                <c:pt idx="970">
                  <c:v>39.072</c:v>
                </c:pt>
                <c:pt idx="971">
                  <c:v>39.0715</c:v>
                </c:pt>
                <c:pt idx="972">
                  <c:v>39.0747</c:v>
                </c:pt>
                <c:pt idx="973">
                  <c:v>39.074</c:v>
                </c:pt>
                <c:pt idx="974">
                  <c:v>39.0757</c:v>
                </c:pt>
                <c:pt idx="975">
                  <c:v>39.0625</c:v>
                </c:pt>
                <c:pt idx="976">
                  <c:v>39.0416</c:v>
                </c:pt>
                <c:pt idx="977">
                  <c:v>39.0269</c:v>
                </c:pt>
                <c:pt idx="978">
                  <c:v>39.0303</c:v>
                </c:pt>
                <c:pt idx="979">
                  <c:v>39.0249</c:v>
                </c:pt>
                <c:pt idx="980">
                  <c:v>39.0298</c:v>
                </c:pt>
                <c:pt idx="981">
                  <c:v>39.0064</c:v>
                </c:pt>
                <c:pt idx="982">
                  <c:v>38.9874</c:v>
                </c:pt>
                <c:pt idx="983">
                  <c:v>38.9542</c:v>
                </c:pt>
                <c:pt idx="984">
                  <c:v>38.9229</c:v>
                </c:pt>
                <c:pt idx="985">
                  <c:v>38.8917</c:v>
                </c:pt>
                <c:pt idx="986">
                  <c:v>38.85169999999999</c:v>
                </c:pt>
                <c:pt idx="987">
                  <c:v>38.8311</c:v>
                </c:pt>
                <c:pt idx="988">
                  <c:v>38.8293</c:v>
                </c:pt>
                <c:pt idx="989">
                  <c:v>38.8371</c:v>
                </c:pt>
                <c:pt idx="990">
                  <c:v>38.8474</c:v>
                </c:pt>
                <c:pt idx="991">
                  <c:v>38.8593</c:v>
                </c:pt>
                <c:pt idx="992">
                  <c:v>38.8747</c:v>
                </c:pt>
                <c:pt idx="993">
                  <c:v>38.8896</c:v>
                </c:pt>
                <c:pt idx="994">
                  <c:v>38.9043</c:v>
                </c:pt>
                <c:pt idx="995">
                  <c:v>38.9321</c:v>
                </c:pt>
                <c:pt idx="996">
                  <c:v>38.957</c:v>
                </c:pt>
                <c:pt idx="997">
                  <c:v>38.9719</c:v>
                </c:pt>
                <c:pt idx="998">
                  <c:v>38.9863</c:v>
                </c:pt>
                <c:pt idx="999">
                  <c:v>38.9905</c:v>
                </c:pt>
                <c:pt idx="1000">
                  <c:v>38.9749</c:v>
                </c:pt>
                <c:pt idx="1001">
                  <c:v>38.9488</c:v>
                </c:pt>
                <c:pt idx="1002">
                  <c:v>38.9149</c:v>
                </c:pt>
                <c:pt idx="1003">
                  <c:v>38.8822</c:v>
                </c:pt>
                <c:pt idx="1004">
                  <c:v>38.8509</c:v>
                </c:pt>
                <c:pt idx="1005">
                  <c:v>38.8087</c:v>
                </c:pt>
                <c:pt idx="1006">
                  <c:v>38.7877</c:v>
                </c:pt>
                <c:pt idx="1007">
                  <c:v>38.7654</c:v>
                </c:pt>
                <c:pt idx="1008">
                  <c:v>38.7647</c:v>
                </c:pt>
                <c:pt idx="1009">
                  <c:v>38.7722</c:v>
                </c:pt>
                <c:pt idx="1010">
                  <c:v>38.7754</c:v>
                </c:pt>
                <c:pt idx="1011">
                  <c:v>38.8146</c:v>
                </c:pt>
                <c:pt idx="1012">
                  <c:v>38.8573</c:v>
                </c:pt>
                <c:pt idx="1013">
                  <c:v>38.9059</c:v>
                </c:pt>
                <c:pt idx="1014">
                  <c:v>38.9518</c:v>
                </c:pt>
                <c:pt idx="1015">
                  <c:v>38.9838</c:v>
                </c:pt>
                <c:pt idx="1016">
                  <c:v>38.9817</c:v>
                </c:pt>
                <c:pt idx="1017">
                  <c:v>38.9568</c:v>
                </c:pt>
                <c:pt idx="1018">
                  <c:v>38.9039</c:v>
                </c:pt>
                <c:pt idx="1019">
                  <c:v>38.85749999999999</c:v>
                </c:pt>
                <c:pt idx="1020">
                  <c:v>38.8206</c:v>
                </c:pt>
                <c:pt idx="1021">
                  <c:v>38.8064</c:v>
                </c:pt>
                <c:pt idx="1022">
                  <c:v>38.7908</c:v>
                </c:pt>
                <c:pt idx="1023">
                  <c:v>38.8005</c:v>
                </c:pt>
                <c:pt idx="1024">
                  <c:v>38.8178</c:v>
                </c:pt>
                <c:pt idx="1025">
                  <c:v>38.8422</c:v>
                </c:pt>
                <c:pt idx="1026">
                  <c:v>38.8596</c:v>
                </c:pt>
                <c:pt idx="1027">
                  <c:v>38.8835</c:v>
                </c:pt>
                <c:pt idx="1028">
                  <c:v>38.8862</c:v>
                </c:pt>
                <c:pt idx="1029">
                  <c:v>38.8987</c:v>
                </c:pt>
                <c:pt idx="1030">
                  <c:v>38.9106</c:v>
                </c:pt>
                <c:pt idx="1031">
                  <c:v>38.9279</c:v>
                </c:pt>
                <c:pt idx="1032">
                  <c:v>38.9433</c:v>
                </c:pt>
                <c:pt idx="1033">
                  <c:v>38.9497</c:v>
                </c:pt>
                <c:pt idx="1034">
                  <c:v>38.9556</c:v>
                </c:pt>
                <c:pt idx="1035">
                  <c:v>38.9568</c:v>
                </c:pt>
                <c:pt idx="1036">
                  <c:v>38.9787</c:v>
                </c:pt>
                <c:pt idx="1037">
                  <c:v>39.0104</c:v>
                </c:pt>
                <c:pt idx="1038">
                  <c:v>39.0465</c:v>
                </c:pt>
                <c:pt idx="1039">
                  <c:v>39.0751</c:v>
                </c:pt>
                <c:pt idx="1040">
                  <c:v>39.1132</c:v>
                </c:pt>
                <c:pt idx="1041">
                  <c:v>39.1199</c:v>
                </c:pt>
                <c:pt idx="1042">
                  <c:v>39.106</c:v>
                </c:pt>
                <c:pt idx="1043">
                  <c:v>39.093</c:v>
                </c:pt>
                <c:pt idx="1044">
                  <c:v>39.0881</c:v>
                </c:pt>
                <c:pt idx="1045">
                  <c:v>39.0889</c:v>
                </c:pt>
                <c:pt idx="1046">
                  <c:v>39.0694</c:v>
                </c:pt>
                <c:pt idx="1047">
                  <c:v>39.0494</c:v>
                </c:pt>
                <c:pt idx="1048">
                  <c:v>39.0371</c:v>
                </c:pt>
                <c:pt idx="1049">
                  <c:v>39.04</c:v>
                </c:pt>
                <c:pt idx="1050">
                  <c:v>39.0291</c:v>
                </c:pt>
                <c:pt idx="1051">
                  <c:v>39.0091</c:v>
                </c:pt>
                <c:pt idx="1052">
                  <c:v>38.9983</c:v>
                </c:pt>
                <c:pt idx="1053">
                  <c:v>39.0348</c:v>
                </c:pt>
                <c:pt idx="1054">
                  <c:v>39.0902</c:v>
                </c:pt>
                <c:pt idx="1055">
                  <c:v>39.1244</c:v>
                </c:pt>
                <c:pt idx="1056">
                  <c:v>39.1442</c:v>
                </c:pt>
                <c:pt idx="1057">
                  <c:v>39.1562</c:v>
                </c:pt>
                <c:pt idx="1058">
                  <c:v>39.1743</c:v>
                </c:pt>
                <c:pt idx="1059">
                  <c:v>39.1921</c:v>
                </c:pt>
                <c:pt idx="1060">
                  <c:v>39.1804</c:v>
                </c:pt>
                <c:pt idx="1061">
                  <c:v>39.1473</c:v>
                </c:pt>
                <c:pt idx="1062">
                  <c:v>39.1285</c:v>
                </c:pt>
                <c:pt idx="1063">
                  <c:v>39.1296</c:v>
                </c:pt>
                <c:pt idx="1064">
                  <c:v>39.1557</c:v>
                </c:pt>
                <c:pt idx="1065">
                  <c:v>39.1838</c:v>
                </c:pt>
                <c:pt idx="1066">
                  <c:v>39.1921</c:v>
                </c:pt>
                <c:pt idx="1067">
                  <c:v>39.1719</c:v>
                </c:pt>
                <c:pt idx="1068">
                  <c:v>39.1492</c:v>
                </c:pt>
                <c:pt idx="1069">
                  <c:v>39.1394</c:v>
                </c:pt>
                <c:pt idx="1070">
                  <c:v>39.1582</c:v>
                </c:pt>
                <c:pt idx="1071">
                  <c:v>39.1986</c:v>
                </c:pt>
                <c:pt idx="1072">
                  <c:v>39.2404</c:v>
                </c:pt>
                <c:pt idx="1073">
                  <c:v>39.2612</c:v>
                </c:pt>
                <c:pt idx="1074">
                  <c:v>39.2717</c:v>
                </c:pt>
                <c:pt idx="1075">
                  <c:v>39.2337</c:v>
                </c:pt>
                <c:pt idx="1076">
                  <c:v>39.1606</c:v>
                </c:pt>
                <c:pt idx="1077">
                  <c:v>39.0739</c:v>
                </c:pt>
                <c:pt idx="1078">
                  <c:v>39.0443</c:v>
                </c:pt>
                <c:pt idx="1079">
                  <c:v>39.1029</c:v>
                </c:pt>
                <c:pt idx="1080">
                  <c:v>39.2416</c:v>
                </c:pt>
                <c:pt idx="1081">
                  <c:v>39.4205</c:v>
                </c:pt>
                <c:pt idx="1082">
                  <c:v>39.5858</c:v>
                </c:pt>
                <c:pt idx="1083">
                  <c:v>39.6232</c:v>
                </c:pt>
                <c:pt idx="1084">
                  <c:v>39.4855</c:v>
                </c:pt>
                <c:pt idx="1085">
                  <c:v>39.1675</c:v>
                </c:pt>
                <c:pt idx="1086">
                  <c:v>38.5633</c:v>
                </c:pt>
                <c:pt idx="1087">
                  <c:v>37.8867</c:v>
                </c:pt>
                <c:pt idx="1088">
                  <c:v>37.4535</c:v>
                </c:pt>
                <c:pt idx="1089">
                  <c:v>37.5116</c:v>
                </c:pt>
                <c:pt idx="1090">
                  <c:v>38.1364</c:v>
                </c:pt>
                <c:pt idx="1091">
                  <c:v>39.0526</c:v>
                </c:pt>
                <c:pt idx="1092">
                  <c:v>39.8437</c:v>
                </c:pt>
                <c:pt idx="1093">
                  <c:v>40.135</c:v>
                </c:pt>
                <c:pt idx="1094">
                  <c:v>39.657</c:v>
                </c:pt>
                <c:pt idx="1095">
                  <c:v>38.5253</c:v>
                </c:pt>
                <c:pt idx="1096">
                  <c:v>37.156</c:v>
                </c:pt>
                <c:pt idx="1097">
                  <c:v>35.9094</c:v>
                </c:pt>
                <c:pt idx="1098">
                  <c:v>35.0407</c:v>
                </c:pt>
                <c:pt idx="1099">
                  <c:v>34.6813</c:v>
                </c:pt>
                <c:pt idx="1100">
                  <c:v>34.8419</c:v>
                </c:pt>
                <c:pt idx="1101">
                  <c:v>35.3837</c:v>
                </c:pt>
                <c:pt idx="1102">
                  <c:v>36.1731</c:v>
                </c:pt>
                <c:pt idx="1103">
                  <c:v>37.079</c:v>
                </c:pt>
                <c:pt idx="1104">
                  <c:v>37.9699</c:v>
                </c:pt>
                <c:pt idx="1105">
                  <c:v>38.7839</c:v>
                </c:pt>
                <c:pt idx="1106">
                  <c:v>39.4217</c:v>
                </c:pt>
                <c:pt idx="1107">
                  <c:v>39.9014</c:v>
                </c:pt>
                <c:pt idx="1108">
                  <c:v>40.2404</c:v>
                </c:pt>
                <c:pt idx="1109">
                  <c:v>40.4419</c:v>
                </c:pt>
                <c:pt idx="1110">
                  <c:v>40.541</c:v>
                </c:pt>
                <c:pt idx="1111">
                  <c:v>40.6094</c:v>
                </c:pt>
                <c:pt idx="1112">
                  <c:v>40.642</c:v>
                </c:pt>
                <c:pt idx="1113">
                  <c:v>40.6409</c:v>
                </c:pt>
                <c:pt idx="1114">
                  <c:v>40.607</c:v>
                </c:pt>
                <c:pt idx="1115">
                  <c:v>40.5658</c:v>
                </c:pt>
                <c:pt idx="1116">
                  <c:v>40.514</c:v>
                </c:pt>
                <c:pt idx="1117">
                  <c:v>40.4345</c:v>
                </c:pt>
                <c:pt idx="1118">
                  <c:v>40.3544</c:v>
                </c:pt>
                <c:pt idx="1119">
                  <c:v>40.2663</c:v>
                </c:pt>
                <c:pt idx="1120">
                  <c:v>40.1799</c:v>
                </c:pt>
                <c:pt idx="1121">
                  <c:v>40.0971</c:v>
                </c:pt>
                <c:pt idx="1122">
                  <c:v>40.0261</c:v>
                </c:pt>
                <c:pt idx="1123">
                  <c:v>39.9725</c:v>
                </c:pt>
                <c:pt idx="1124">
                  <c:v>39.9373</c:v>
                </c:pt>
                <c:pt idx="1125">
                  <c:v>39.9156</c:v>
                </c:pt>
                <c:pt idx="1126">
                  <c:v>39.9107</c:v>
                </c:pt>
                <c:pt idx="1127">
                  <c:v>39.9092</c:v>
                </c:pt>
                <c:pt idx="1128">
                  <c:v>39.9326</c:v>
                </c:pt>
                <c:pt idx="1129">
                  <c:v>39.9548</c:v>
                </c:pt>
                <c:pt idx="1130">
                  <c:v>39.9663</c:v>
                </c:pt>
                <c:pt idx="1131">
                  <c:v>39.96</c:v>
                </c:pt>
                <c:pt idx="1132">
                  <c:v>39.9368</c:v>
                </c:pt>
                <c:pt idx="1133">
                  <c:v>39.8956</c:v>
                </c:pt>
                <c:pt idx="1134">
                  <c:v>39.8473</c:v>
                </c:pt>
                <c:pt idx="1135">
                  <c:v>39.7943</c:v>
                </c:pt>
                <c:pt idx="1136">
                  <c:v>39.7676</c:v>
                </c:pt>
                <c:pt idx="1137">
                  <c:v>39.7461</c:v>
                </c:pt>
                <c:pt idx="1138">
                  <c:v>39.74</c:v>
                </c:pt>
                <c:pt idx="1139">
                  <c:v>39.7251</c:v>
                </c:pt>
                <c:pt idx="1140">
                  <c:v>39.7046</c:v>
                </c:pt>
                <c:pt idx="1141">
                  <c:v>39.6973</c:v>
                </c:pt>
                <c:pt idx="1142">
                  <c:v>39.6914</c:v>
                </c:pt>
                <c:pt idx="1143">
                  <c:v>39.6912</c:v>
                </c:pt>
                <c:pt idx="1144">
                  <c:v>39.7014</c:v>
                </c:pt>
                <c:pt idx="1145">
                  <c:v>39.7126</c:v>
                </c:pt>
                <c:pt idx="1146">
                  <c:v>39.7148</c:v>
                </c:pt>
                <c:pt idx="1147">
                  <c:v>39.7173</c:v>
                </c:pt>
                <c:pt idx="1148">
                  <c:v>39.6937</c:v>
                </c:pt>
                <c:pt idx="1149">
                  <c:v>39.6563</c:v>
                </c:pt>
                <c:pt idx="1150">
                  <c:v>39.6075</c:v>
                </c:pt>
                <c:pt idx="1151">
                  <c:v>39.556</c:v>
                </c:pt>
                <c:pt idx="1152">
                  <c:v>39.5172</c:v>
                </c:pt>
                <c:pt idx="1153">
                  <c:v>39.4864</c:v>
                </c:pt>
                <c:pt idx="1154">
                  <c:v>39.469</c:v>
                </c:pt>
                <c:pt idx="1155">
                  <c:v>39.4575</c:v>
                </c:pt>
                <c:pt idx="1156">
                  <c:v>39.4463</c:v>
                </c:pt>
                <c:pt idx="1157">
                  <c:v>39.4426</c:v>
                </c:pt>
                <c:pt idx="1158">
                  <c:v>39.4317</c:v>
                </c:pt>
                <c:pt idx="1159">
                  <c:v>39.4148</c:v>
                </c:pt>
                <c:pt idx="1160">
                  <c:v>39.4094</c:v>
                </c:pt>
                <c:pt idx="1161">
                  <c:v>39.4165</c:v>
                </c:pt>
                <c:pt idx="1162">
                  <c:v>39.4321</c:v>
                </c:pt>
                <c:pt idx="1163">
                  <c:v>39.4536</c:v>
                </c:pt>
                <c:pt idx="1164">
                  <c:v>39.4714</c:v>
                </c:pt>
                <c:pt idx="1165">
                  <c:v>39.4736</c:v>
                </c:pt>
                <c:pt idx="1166">
                  <c:v>39.4731</c:v>
                </c:pt>
                <c:pt idx="1167">
                  <c:v>39.4568</c:v>
                </c:pt>
                <c:pt idx="1168">
                  <c:v>39.4268</c:v>
                </c:pt>
                <c:pt idx="1169">
                  <c:v>39.4034</c:v>
                </c:pt>
                <c:pt idx="1170">
                  <c:v>39.3748</c:v>
                </c:pt>
                <c:pt idx="1171">
                  <c:v>39.3475</c:v>
                </c:pt>
                <c:pt idx="1172">
                  <c:v>39.3291</c:v>
                </c:pt>
                <c:pt idx="1173">
                  <c:v>39.3096</c:v>
                </c:pt>
                <c:pt idx="1174">
                  <c:v>39.3003</c:v>
                </c:pt>
                <c:pt idx="1175">
                  <c:v>39.273</c:v>
                </c:pt>
                <c:pt idx="1176">
                  <c:v>39.2635</c:v>
                </c:pt>
                <c:pt idx="1177">
                  <c:v>39.2539</c:v>
                </c:pt>
                <c:pt idx="1178">
                  <c:v>39.2595</c:v>
                </c:pt>
                <c:pt idx="1179">
                  <c:v>39.2756</c:v>
                </c:pt>
                <c:pt idx="1180">
                  <c:v>39.3046</c:v>
                </c:pt>
                <c:pt idx="1181">
                  <c:v>39.3349</c:v>
                </c:pt>
                <c:pt idx="1182">
                  <c:v>39.3615</c:v>
                </c:pt>
                <c:pt idx="1183">
                  <c:v>39.384</c:v>
                </c:pt>
                <c:pt idx="1184">
                  <c:v>39.3967</c:v>
                </c:pt>
                <c:pt idx="1185">
                  <c:v>39.397</c:v>
                </c:pt>
                <c:pt idx="1186">
                  <c:v>39.3967</c:v>
                </c:pt>
                <c:pt idx="1187">
                  <c:v>39.3977</c:v>
                </c:pt>
                <c:pt idx="1188">
                  <c:v>39.3899</c:v>
                </c:pt>
                <c:pt idx="1189">
                  <c:v>39.3921</c:v>
                </c:pt>
                <c:pt idx="1190">
                  <c:v>39.3687</c:v>
                </c:pt>
                <c:pt idx="1191">
                  <c:v>39.335</c:v>
                </c:pt>
                <c:pt idx="1192">
                  <c:v>39.296</c:v>
                </c:pt>
                <c:pt idx="1193">
                  <c:v>39.2591</c:v>
                </c:pt>
                <c:pt idx="1194">
                  <c:v>39.2313</c:v>
                </c:pt>
                <c:pt idx="1195">
                  <c:v>39.2271</c:v>
                </c:pt>
                <c:pt idx="1196">
                  <c:v>39.2295</c:v>
                </c:pt>
                <c:pt idx="1197">
                  <c:v>39.2531</c:v>
                </c:pt>
                <c:pt idx="1198">
                  <c:v>39.2797</c:v>
                </c:pt>
                <c:pt idx="1199">
                  <c:v>39.2995</c:v>
                </c:pt>
                <c:pt idx="1200">
                  <c:v>39.3071</c:v>
                </c:pt>
                <c:pt idx="1201">
                  <c:v>39.303</c:v>
                </c:pt>
                <c:pt idx="1202">
                  <c:v>39.2867</c:v>
                </c:pt>
                <c:pt idx="1203">
                  <c:v>39.2749</c:v>
                </c:pt>
                <c:pt idx="1204">
                  <c:v>39.2659</c:v>
                </c:pt>
                <c:pt idx="1205">
                  <c:v>39.2673</c:v>
                </c:pt>
                <c:pt idx="1206">
                  <c:v>39.2671</c:v>
                </c:pt>
                <c:pt idx="1207">
                  <c:v>39.2634</c:v>
                </c:pt>
                <c:pt idx="1208">
                  <c:v>39.2534</c:v>
                </c:pt>
                <c:pt idx="1209">
                  <c:v>39.2412</c:v>
                </c:pt>
                <c:pt idx="1210">
                  <c:v>39.2312</c:v>
                </c:pt>
                <c:pt idx="1211">
                  <c:v>39.249</c:v>
                </c:pt>
                <c:pt idx="1212">
                  <c:v>39.2493</c:v>
                </c:pt>
                <c:pt idx="1213">
                  <c:v>39.2471</c:v>
                </c:pt>
                <c:pt idx="1214">
                  <c:v>39.2483</c:v>
                </c:pt>
                <c:pt idx="1215">
                  <c:v>39.241</c:v>
                </c:pt>
                <c:pt idx="1216">
                  <c:v>39.2563</c:v>
                </c:pt>
                <c:pt idx="1217">
                  <c:v>39.2444</c:v>
                </c:pt>
                <c:pt idx="1218">
                  <c:v>39.229</c:v>
                </c:pt>
                <c:pt idx="1219">
                  <c:v>39.239</c:v>
                </c:pt>
                <c:pt idx="1220">
                  <c:v>39.259</c:v>
                </c:pt>
                <c:pt idx="1221">
                  <c:v>39.2907</c:v>
                </c:pt>
                <c:pt idx="1222">
                  <c:v>39.331</c:v>
                </c:pt>
                <c:pt idx="1223">
                  <c:v>39.3588</c:v>
                </c:pt>
                <c:pt idx="1224">
                  <c:v>39.3708</c:v>
                </c:pt>
                <c:pt idx="1225">
                  <c:v>39.3718</c:v>
                </c:pt>
                <c:pt idx="1226">
                  <c:v>39.3825</c:v>
                </c:pt>
                <c:pt idx="1227">
                  <c:v>39.3765</c:v>
                </c:pt>
                <c:pt idx="1228">
                  <c:v>39.3735</c:v>
                </c:pt>
                <c:pt idx="1229">
                  <c:v>39.35769999999999</c:v>
                </c:pt>
                <c:pt idx="1230">
                  <c:v>39.3328</c:v>
                </c:pt>
                <c:pt idx="1231">
                  <c:v>39.3191</c:v>
                </c:pt>
                <c:pt idx="1232">
                  <c:v>39.2984</c:v>
                </c:pt>
                <c:pt idx="1233">
                  <c:v>39.2577</c:v>
                </c:pt>
                <c:pt idx="1234">
                  <c:v>39.1991</c:v>
                </c:pt>
                <c:pt idx="1235">
                  <c:v>39.1364</c:v>
                </c:pt>
                <c:pt idx="1236">
                  <c:v>39.1192</c:v>
                </c:pt>
                <c:pt idx="1237">
                  <c:v>39.1316</c:v>
                </c:pt>
                <c:pt idx="1238">
                  <c:v>39.1667</c:v>
                </c:pt>
                <c:pt idx="1239">
                  <c:v>39.2269</c:v>
                </c:pt>
                <c:pt idx="1240">
                  <c:v>39.2728</c:v>
                </c:pt>
                <c:pt idx="1241">
                  <c:v>39.3058</c:v>
                </c:pt>
                <c:pt idx="1242">
                  <c:v>39.3071</c:v>
                </c:pt>
                <c:pt idx="1243">
                  <c:v>39.2842</c:v>
                </c:pt>
                <c:pt idx="1244">
                  <c:v>39.2676</c:v>
                </c:pt>
                <c:pt idx="1245">
                  <c:v>39.252</c:v>
                </c:pt>
                <c:pt idx="1246">
                  <c:v>39.2515</c:v>
                </c:pt>
                <c:pt idx="1247">
                  <c:v>39.2429</c:v>
                </c:pt>
                <c:pt idx="1248">
                  <c:v>39.2422</c:v>
                </c:pt>
                <c:pt idx="1249">
                  <c:v>39.222</c:v>
                </c:pt>
                <c:pt idx="1250">
                  <c:v>39.1769</c:v>
                </c:pt>
                <c:pt idx="1251">
                  <c:v>39.1298</c:v>
                </c:pt>
                <c:pt idx="1252">
                  <c:v>39.0924</c:v>
                </c:pt>
                <c:pt idx="1253">
                  <c:v>39.0937</c:v>
                </c:pt>
                <c:pt idx="1254">
                  <c:v>39.1444</c:v>
                </c:pt>
                <c:pt idx="1255">
                  <c:v>39.2247</c:v>
                </c:pt>
                <c:pt idx="1256">
                  <c:v>39.3189</c:v>
                </c:pt>
                <c:pt idx="1257">
                  <c:v>39.3758</c:v>
                </c:pt>
                <c:pt idx="1258">
                  <c:v>39.3653</c:v>
                </c:pt>
                <c:pt idx="1259">
                  <c:v>39.2897</c:v>
                </c:pt>
                <c:pt idx="1260">
                  <c:v>39.178</c:v>
                </c:pt>
                <c:pt idx="1261">
                  <c:v>39.0338</c:v>
                </c:pt>
                <c:pt idx="1262">
                  <c:v>38.9692</c:v>
                </c:pt>
                <c:pt idx="1263">
                  <c:v>39.0257</c:v>
                </c:pt>
                <c:pt idx="1264">
                  <c:v>39.1683</c:v>
                </c:pt>
                <c:pt idx="1265">
                  <c:v>39.3842</c:v>
                </c:pt>
                <c:pt idx="1266">
                  <c:v>39.6095</c:v>
                </c:pt>
                <c:pt idx="1267">
                  <c:v>39.7443</c:v>
                </c:pt>
                <c:pt idx="1268">
                  <c:v>39.7493</c:v>
                </c:pt>
                <c:pt idx="1269">
                  <c:v>39.5934</c:v>
                </c:pt>
                <c:pt idx="1270">
                  <c:v>39.2655</c:v>
                </c:pt>
                <c:pt idx="1271">
                  <c:v>38.7282</c:v>
                </c:pt>
                <c:pt idx="1272">
                  <c:v>37.9823</c:v>
                </c:pt>
                <c:pt idx="1273">
                  <c:v>37.3283</c:v>
                </c:pt>
                <c:pt idx="1274">
                  <c:v>37.0103</c:v>
                </c:pt>
                <c:pt idx="1275">
                  <c:v>37.1739</c:v>
                </c:pt>
                <c:pt idx="1276">
                  <c:v>37.8404</c:v>
                </c:pt>
                <c:pt idx="1277">
                  <c:v>38.7217</c:v>
                </c:pt>
                <c:pt idx="1278">
                  <c:v>39.5434</c:v>
                </c:pt>
                <c:pt idx="1279">
                  <c:v>40.0466</c:v>
                </c:pt>
                <c:pt idx="1280">
                  <c:v>40.1143</c:v>
                </c:pt>
                <c:pt idx="1281">
                  <c:v>39.664</c:v>
                </c:pt>
                <c:pt idx="1282">
                  <c:v>38.8597</c:v>
                </c:pt>
                <c:pt idx="1283">
                  <c:v>37.9624</c:v>
                </c:pt>
                <c:pt idx="1284">
                  <c:v>37.1982</c:v>
                </c:pt>
                <c:pt idx="1285">
                  <c:v>36.6218</c:v>
                </c:pt>
                <c:pt idx="1286">
                  <c:v>36.3836</c:v>
                </c:pt>
                <c:pt idx="1287">
                  <c:v>36.534</c:v>
                </c:pt>
                <c:pt idx="1288">
                  <c:v>36.9289</c:v>
                </c:pt>
                <c:pt idx="1289">
                  <c:v>37.4659</c:v>
                </c:pt>
                <c:pt idx="1290">
                  <c:v>38.072</c:v>
                </c:pt>
                <c:pt idx="1291">
                  <c:v>38.7011</c:v>
                </c:pt>
                <c:pt idx="1292">
                  <c:v>39.2649</c:v>
                </c:pt>
                <c:pt idx="1293">
                  <c:v>39.711</c:v>
                </c:pt>
                <c:pt idx="1294">
                  <c:v>40.0378</c:v>
                </c:pt>
                <c:pt idx="1295">
                  <c:v>40.25</c:v>
                </c:pt>
                <c:pt idx="1296">
                  <c:v>40.3854</c:v>
                </c:pt>
                <c:pt idx="1297">
                  <c:v>40.4447</c:v>
                </c:pt>
                <c:pt idx="1298">
                  <c:v>40.4529</c:v>
                </c:pt>
                <c:pt idx="1299">
                  <c:v>40.4371</c:v>
                </c:pt>
                <c:pt idx="1300">
                  <c:v>40.4268</c:v>
                </c:pt>
                <c:pt idx="1301">
                  <c:v>40.3914</c:v>
                </c:pt>
                <c:pt idx="1302">
                  <c:v>40.3721</c:v>
                </c:pt>
                <c:pt idx="1303">
                  <c:v>40.339</c:v>
                </c:pt>
                <c:pt idx="1304">
                  <c:v>40.3014</c:v>
                </c:pt>
                <c:pt idx="1305">
                  <c:v>40.2231</c:v>
                </c:pt>
                <c:pt idx="1306">
                  <c:v>40.114</c:v>
                </c:pt>
                <c:pt idx="1307">
                  <c:v>40.0159</c:v>
                </c:pt>
                <c:pt idx="1308">
                  <c:v>39.9172</c:v>
                </c:pt>
                <c:pt idx="1309">
                  <c:v>39.8225</c:v>
                </c:pt>
                <c:pt idx="1310">
                  <c:v>39.7645</c:v>
                </c:pt>
                <c:pt idx="1311">
                  <c:v>39.7313</c:v>
                </c:pt>
                <c:pt idx="1312">
                  <c:v>39.7356</c:v>
                </c:pt>
                <c:pt idx="1313">
                  <c:v>39.7483</c:v>
                </c:pt>
                <c:pt idx="1314">
                  <c:v>39.7558</c:v>
                </c:pt>
                <c:pt idx="1315">
                  <c:v>39.7517</c:v>
                </c:pt>
                <c:pt idx="1316">
                  <c:v>39.75</c:v>
                </c:pt>
                <c:pt idx="1317">
                  <c:v>39.7356</c:v>
                </c:pt>
                <c:pt idx="1318">
                  <c:v>39.7093</c:v>
                </c:pt>
                <c:pt idx="1319">
                  <c:v>39.6854</c:v>
                </c:pt>
                <c:pt idx="1320">
                  <c:v>39.6441</c:v>
                </c:pt>
                <c:pt idx="1321">
                  <c:v>39.5953</c:v>
                </c:pt>
                <c:pt idx="1322">
                  <c:v>39.5346</c:v>
                </c:pt>
                <c:pt idx="1323">
                  <c:v>39.4721</c:v>
                </c:pt>
                <c:pt idx="1324">
                  <c:v>39.4196</c:v>
                </c:pt>
                <c:pt idx="1325">
                  <c:v>39.3724</c:v>
                </c:pt>
                <c:pt idx="1326">
                  <c:v>39.3538</c:v>
                </c:pt>
                <c:pt idx="1327">
                  <c:v>39.3572</c:v>
                </c:pt>
                <c:pt idx="1328">
                  <c:v>39.3769</c:v>
                </c:pt>
                <c:pt idx="1329">
                  <c:v>39.4089</c:v>
                </c:pt>
                <c:pt idx="1330">
                  <c:v>39.4328</c:v>
                </c:pt>
                <c:pt idx="1331">
                  <c:v>39.4448</c:v>
                </c:pt>
                <c:pt idx="1332">
                  <c:v>39.4458</c:v>
                </c:pt>
                <c:pt idx="1333">
                  <c:v>39.4249</c:v>
                </c:pt>
                <c:pt idx="1334">
                  <c:v>39.3878</c:v>
                </c:pt>
                <c:pt idx="1335">
                  <c:v>39.3412</c:v>
                </c:pt>
                <c:pt idx="1336">
                  <c:v>39.3145</c:v>
                </c:pt>
                <c:pt idx="1337">
                  <c:v>39.2823</c:v>
                </c:pt>
                <c:pt idx="1338">
                  <c:v>39.2598</c:v>
                </c:pt>
                <c:pt idx="1339">
                  <c:v>39.2376</c:v>
                </c:pt>
                <c:pt idx="1340">
                  <c:v>39.2276</c:v>
                </c:pt>
                <c:pt idx="1341">
                  <c:v>39.2078</c:v>
                </c:pt>
                <c:pt idx="1342">
                  <c:v>39.1739</c:v>
                </c:pt>
                <c:pt idx="1343">
                  <c:v>39.148</c:v>
                </c:pt>
                <c:pt idx="1344">
                  <c:v>39.1343</c:v>
                </c:pt>
                <c:pt idx="1345">
                  <c:v>39.1323</c:v>
                </c:pt>
                <c:pt idx="1346">
                  <c:v>39.1443</c:v>
                </c:pt>
                <c:pt idx="1347">
                  <c:v>39.1682</c:v>
                </c:pt>
                <c:pt idx="1348">
                  <c:v>39.1862</c:v>
                </c:pt>
                <c:pt idx="1349">
                  <c:v>39.1941</c:v>
                </c:pt>
                <c:pt idx="1350">
                  <c:v>39.2046</c:v>
                </c:pt>
                <c:pt idx="1351">
                  <c:v>39.2</c:v>
                </c:pt>
                <c:pt idx="1352">
                  <c:v>39.1953</c:v>
                </c:pt>
                <c:pt idx="1353">
                  <c:v>39.1917</c:v>
                </c:pt>
                <c:pt idx="1354">
                  <c:v>39.1914</c:v>
                </c:pt>
                <c:pt idx="1355">
                  <c:v>39.1907</c:v>
                </c:pt>
                <c:pt idx="1356">
                  <c:v>39.1916</c:v>
                </c:pt>
                <c:pt idx="1357">
                  <c:v>39.1748</c:v>
                </c:pt>
                <c:pt idx="1358">
                  <c:v>39.1329</c:v>
                </c:pt>
                <c:pt idx="1359">
                  <c:v>39.0934</c:v>
                </c:pt>
                <c:pt idx="1360">
                  <c:v>39.0506</c:v>
                </c:pt>
                <c:pt idx="1361">
                  <c:v>39.0211</c:v>
                </c:pt>
                <c:pt idx="1362">
                  <c:v>39.0322</c:v>
                </c:pt>
                <c:pt idx="1363">
                  <c:v>39.052</c:v>
                </c:pt>
                <c:pt idx="1364">
                  <c:v>39.081</c:v>
                </c:pt>
                <c:pt idx="1365">
                  <c:v>39.1032</c:v>
                </c:pt>
                <c:pt idx="1366">
                  <c:v>39.133</c:v>
                </c:pt>
                <c:pt idx="1367">
                  <c:v>39.155</c:v>
                </c:pt>
                <c:pt idx="1368">
                  <c:v>39.1616</c:v>
                </c:pt>
                <c:pt idx="1369">
                  <c:v>39.1762</c:v>
                </c:pt>
                <c:pt idx="1370">
                  <c:v>39.2028</c:v>
                </c:pt>
                <c:pt idx="1371">
                  <c:v>39.2323</c:v>
                </c:pt>
                <c:pt idx="1372">
                  <c:v>39.2607</c:v>
                </c:pt>
                <c:pt idx="1373">
                  <c:v>39.2754</c:v>
                </c:pt>
                <c:pt idx="1374">
                  <c:v>39.2854</c:v>
                </c:pt>
                <c:pt idx="1375">
                  <c:v>39.2725</c:v>
                </c:pt>
                <c:pt idx="1376">
                  <c:v>39.2384</c:v>
                </c:pt>
                <c:pt idx="1377">
                  <c:v>39.2083</c:v>
                </c:pt>
                <c:pt idx="1378">
                  <c:v>39.1798</c:v>
                </c:pt>
                <c:pt idx="1379">
                  <c:v>39.1585</c:v>
                </c:pt>
                <c:pt idx="1380">
                  <c:v>39.1468</c:v>
                </c:pt>
                <c:pt idx="1381">
                  <c:v>39.1394</c:v>
                </c:pt>
                <c:pt idx="1382">
                  <c:v>39.1504</c:v>
                </c:pt>
                <c:pt idx="1383">
                  <c:v>39.1687</c:v>
                </c:pt>
                <c:pt idx="1384">
                  <c:v>39.1775</c:v>
                </c:pt>
                <c:pt idx="1385">
                  <c:v>39.1843</c:v>
                </c:pt>
                <c:pt idx="1386">
                  <c:v>39.1872</c:v>
                </c:pt>
                <c:pt idx="1387">
                  <c:v>39.2041</c:v>
                </c:pt>
                <c:pt idx="1388">
                  <c:v>39.2185</c:v>
                </c:pt>
                <c:pt idx="1389">
                  <c:v>39.2292</c:v>
                </c:pt>
                <c:pt idx="1390">
                  <c:v>39.2412</c:v>
                </c:pt>
                <c:pt idx="1391">
                  <c:v>39.2361</c:v>
                </c:pt>
                <c:pt idx="1392">
                  <c:v>39.2285</c:v>
                </c:pt>
                <c:pt idx="1393">
                  <c:v>39.2215</c:v>
                </c:pt>
                <c:pt idx="1394">
                  <c:v>39.2234</c:v>
                </c:pt>
                <c:pt idx="1395">
                  <c:v>39.2441</c:v>
                </c:pt>
                <c:pt idx="1396">
                  <c:v>39.2561</c:v>
                </c:pt>
                <c:pt idx="1397">
                  <c:v>39.259</c:v>
                </c:pt>
                <c:pt idx="1398">
                  <c:v>39.2607</c:v>
                </c:pt>
                <c:pt idx="1399">
                  <c:v>39.2612</c:v>
                </c:pt>
                <c:pt idx="1400">
                  <c:v>39.2417</c:v>
                </c:pt>
                <c:pt idx="1401">
                  <c:v>39.2288</c:v>
                </c:pt>
                <c:pt idx="1402">
                  <c:v>39.2095</c:v>
                </c:pt>
                <c:pt idx="1403">
                  <c:v>39.2185</c:v>
                </c:pt>
                <c:pt idx="1404">
                  <c:v>39.2409</c:v>
                </c:pt>
                <c:pt idx="1405">
                  <c:v>39.2724</c:v>
                </c:pt>
                <c:pt idx="1406">
                  <c:v>39.301</c:v>
                </c:pt>
                <c:pt idx="1407">
                  <c:v>39.3351</c:v>
                </c:pt>
                <c:pt idx="1408">
                  <c:v>39.3637</c:v>
                </c:pt>
                <c:pt idx="1409">
                  <c:v>39.3699</c:v>
                </c:pt>
                <c:pt idx="1410">
                  <c:v>39.3855</c:v>
                </c:pt>
                <c:pt idx="1411">
                  <c:v>39.4025</c:v>
                </c:pt>
                <c:pt idx="1412">
                  <c:v>39.444</c:v>
                </c:pt>
                <c:pt idx="1413">
                  <c:v>39.4823</c:v>
                </c:pt>
                <c:pt idx="1414">
                  <c:v>39.508</c:v>
                </c:pt>
                <c:pt idx="1415">
                  <c:v>39.5202</c:v>
                </c:pt>
                <c:pt idx="1416">
                  <c:v>39.4901</c:v>
                </c:pt>
                <c:pt idx="1417">
                  <c:v>39.4391</c:v>
                </c:pt>
                <c:pt idx="1418">
                  <c:v>39.3791</c:v>
                </c:pt>
                <c:pt idx="1419">
                  <c:v>39.3166</c:v>
                </c:pt>
                <c:pt idx="1420">
                  <c:v>39.286</c:v>
                </c:pt>
                <c:pt idx="1421">
                  <c:v>39.29</c:v>
                </c:pt>
                <c:pt idx="1422">
                  <c:v>39.3129</c:v>
                </c:pt>
                <c:pt idx="1423">
                  <c:v>39.352</c:v>
                </c:pt>
                <c:pt idx="1424">
                  <c:v>39.3905</c:v>
                </c:pt>
                <c:pt idx="1425">
                  <c:v>39.4055</c:v>
                </c:pt>
                <c:pt idx="1426">
                  <c:v>39.4187</c:v>
                </c:pt>
                <c:pt idx="1427">
                  <c:v>39.4197</c:v>
                </c:pt>
                <c:pt idx="1428">
                  <c:v>39.4389</c:v>
                </c:pt>
                <c:pt idx="1429">
                  <c:v>39.4782</c:v>
                </c:pt>
                <c:pt idx="1430">
                  <c:v>39.5241</c:v>
                </c:pt>
                <c:pt idx="1431">
                  <c:v>39.5573</c:v>
                </c:pt>
                <c:pt idx="1432">
                  <c:v>39.5447</c:v>
                </c:pt>
                <c:pt idx="1433">
                  <c:v>39.4775</c:v>
                </c:pt>
                <c:pt idx="1434">
                  <c:v>39.3718</c:v>
                </c:pt>
                <c:pt idx="1435">
                  <c:v>39.253</c:v>
                </c:pt>
                <c:pt idx="1436">
                  <c:v>39.1952</c:v>
                </c:pt>
                <c:pt idx="1437">
                  <c:v>39.196</c:v>
                </c:pt>
                <c:pt idx="1438">
                  <c:v>39.2701</c:v>
                </c:pt>
                <c:pt idx="1439">
                  <c:v>39.402</c:v>
                </c:pt>
                <c:pt idx="1440">
                  <c:v>39.5555</c:v>
                </c:pt>
                <c:pt idx="1441">
                  <c:v>39.6682</c:v>
                </c:pt>
                <c:pt idx="1442">
                  <c:v>39.705</c:v>
                </c:pt>
                <c:pt idx="1443">
                  <c:v>39.6513</c:v>
                </c:pt>
                <c:pt idx="1444">
                  <c:v>39.5043</c:v>
                </c:pt>
                <c:pt idx="1445">
                  <c:v>39.3415</c:v>
                </c:pt>
                <c:pt idx="1446">
                  <c:v>39.2256</c:v>
                </c:pt>
                <c:pt idx="1447">
                  <c:v>39.1886</c:v>
                </c:pt>
                <c:pt idx="1448">
                  <c:v>39.2664</c:v>
                </c:pt>
                <c:pt idx="1449">
                  <c:v>39.4475</c:v>
                </c:pt>
                <c:pt idx="1450">
                  <c:v>39.6742</c:v>
                </c:pt>
                <c:pt idx="1451">
                  <c:v>39.8416</c:v>
                </c:pt>
                <c:pt idx="1452">
                  <c:v>39.974</c:v>
                </c:pt>
                <c:pt idx="1453">
                  <c:v>40.0306</c:v>
                </c:pt>
                <c:pt idx="1454">
                  <c:v>39.9937</c:v>
                </c:pt>
                <c:pt idx="1455">
                  <c:v>39.8186</c:v>
                </c:pt>
                <c:pt idx="1456">
                  <c:v>39.4762</c:v>
                </c:pt>
                <c:pt idx="1457">
                  <c:v>38.9503</c:v>
                </c:pt>
                <c:pt idx="1458">
                  <c:v>38.3311</c:v>
                </c:pt>
                <c:pt idx="1459">
                  <c:v>37.7553</c:v>
                </c:pt>
                <c:pt idx="1460">
                  <c:v>37.4663</c:v>
                </c:pt>
                <c:pt idx="1461">
                  <c:v>37.5715</c:v>
                </c:pt>
                <c:pt idx="1462">
                  <c:v>38.0627</c:v>
                </c:pt>
                <c:pt idx="1463">
                  <c:v>38.7843</c:v>
                </c:pt>
                <c:pt idx="1464">
                  <c:v>39.496</c:v>
                </c:pt>
                <c:pt idx="1465">
                  <c:v>40.0526</c:v>
                </c:pt>
                <c:pt idx="1466">
                  <c:v>40.3204</c:v>
                </c:pt>
                <c:pt idx="1467">
                  <c:v>40.1908</c:v>
                </c:pt>
                <c:pt idx="1468">
                  <c:v>39.7182</c:v>
                </c:pt>
                <c:pt idx="1469">
                  <c:v>39.0359</c:v>
                </c:pt>
                <c:pt idx="1470">
                  <c:v>38.3012</c:v>
                </c:pt>
                <c:pt idx="1471">
                  <c:v>37.671</c:v>
                </c:pt>
                <c:pt idx="1472">
                  <c:v>37.2532</c:v>
                </c:pt>
                <c:pt idx="1473">
                  <c:v>37.0854</c:v>
                </c:pt>
                <c:pt idx="1474">
                  <c:v>37.1512</c:v>
                </c:pt>
                <c:pt idx="1475">
                  <c:v>37.4141</c:v>
                </c:pt>
                <c:pt idx="1476">
                  <c:v>37.8383</c:v>
                </c:pt>
                <c:pt idx="1477">
                  <c:v>38.3405</c:v>
                </c:pt>
                <c:pt idx="1478">
                  <c:v>38.86</c:v>
                </c:pt>
                <c:pt idx="1479">
                  <c:v>39.3345</c:v>
                </c:pt>
                <c:pt idx="1480">
                  <c:v>39.7003</c:v>
                </c:pt>
                <c:pt idx="1481">
                  <c:v>39.9613</c:v>
                </c:pt>
                <c:pt idx="1482">
                  <c:v>40.1928</c:v>
                </c:pt>
                <c:pt idx="1483">
                  <c:v>40.3524</c:v>
                </c:pt>
                <c:pt idx="1484">
                  <c:v>40.4507</c:v>
                </c:pt>
                <c:pt idx="1485">
                  <c:v>40.5001</c:v>
                </c:pt>
                <c:pt idx="1486">
                  <c:v>40.5399</c:v>
                </c:pt>
                <c:pt idx="1487">
                  <c:v>40.5895</c:v>
                </c:pt>
                <c:pt idx="1488">
                  <c:v>40.6159</c:v>
                </c:pt>
                <c:pt idx="1489">
                  <c:v>40.5928</c:v>
                </c:pt>
                <c:pt idx="1490">
                  <c:v>40.5489</c:v>
                </c:pt>
                <c:pt idx="1491">
                  <c:v>40.4685</c:v>
                </c:pt>
                <c:pt idx="1492">
                  <c:v>40.3745</c:v>
                </c:pt>
                <c:pt idx="1493">
                  <c:v>40.2737</c:v>
                </c:pt>
                <c:pt idx="1494">
                  <c:v>40.2043</c:v>
                </c:pt>
                <c:pt idx="1495">
                  <c:v>40.1347</c:v>
                </c:pt>
                <c:pt idx="1496">
                  <c:v>40.0868</c:v>
                </c:pt>
                <c:pt idx="1497">
                  <c:v>40.0531</c:v>
                </c:pt>
                <c:pt idx="1498">
                  <c:v>40.0294</c:v>
                </c:pt>
                <c:pt idx="1499">
                  <c:v>40.0047</c:v>
                </c:pt>
                <c:pt idx="1500">
                  <c:v>39.9966</c:v>
                </c:pt>
                <c:pt idx="1501">
                  <c:v>39.9976</c:v>
                </c:pt>
                <c:pt idx="1502">
                  <c:v>39.9976</c:v>
                </c:pt>
                <c:pt idx="1503">
                  <c:v>39.9983</c:v>
                </c:pt>
                <c:pt idx="1504">
                  <c:v>39.9842</c:v>
                </c:pt>
                <c:pt idx="1505">
                  <c:v>39.959</c:v>
                </c:pt>
                <c:pt idx="1506">
                  <c:v>39.93</c:v>
                </c:pt>
                <c:pt idx="1507">
                  <c:v>39.8846</c:v>
                </c:pt>
                <c:pt idx="1508">
                  <c:v>39.8288</c:v>
                </c:pt>
                <c:pt idx="1509">
                  <c:v>39.768</c:v>
                </c:pt>
                <c:pt idx="1510">
                  <c:v>39.7264</c:v>
                </c:pt>
                <c:pt idx="1511">
                  <c:v>39.7046</c:v>
                </c:pt>
                <c:pt idx="1512">
                  <c:v>39.7043</c:v>
                </c:pt>
                <c:pt idx="1513">
                  <c:v>39.7099</c:v>
                </c:pt>
                <c:pt idx="1514">
                  <c:v>39.7299</c:v>
                </c:pt>
                <c:pt idx="1515">
                  <c:v>39.7517</c:v>
                </c:pt>
                <c:pt idx="1516">
                  <c:v>39.7671</c:v>
                </c:pt>
                <c:pt idx="1517">
                  <c:v>39.7583</c:v>
                </c:pt>
                <c:pt idx="1518">
                  <c:v>39.7361</c:v>
                </c:pt>
                <c:pt idx="1519">
                  <c:v>39.7093</c:v>
                </c:pt>
                <c:pt idx="1520">
                  <c:v>39.6897</c:v>
                </c:pt>
                <c:pt idx="1521">
                  <c:v>39.6692</c:v>
                </c:pt>
                <c:pt idx="1522">
                  <c:v>39.6441</c:v>
                </c:pt>
                <c:pt idx="1523">
                  <c:v>39.6048</c:v>
                </c:pt>
                <c:pt idx="1524">
                  <c:v>39.5699</c:v>
                </c:pt>
                <c:pt idx="1525">
                  <c:v>39.5038</c:v>
                </c:pt>
                <c:pt idx="1526">
                  <c:v>39.4447</c:v>
                </c:pt>
                <c:pt idx="1527">
                  <c:v>39.3783</c:v>
                </c:pt>
                <c:pt idx="1528">
                  <c:v>39.3341</c:v>
                </c:pt>
                <c:pt idx="1529">
                  <c:v>39.3057</c:v>
                </c:pt>
                <c:pt idx="1530">
                  <c:v>39.2962</c:v>
                </c:pt>
                <c:pt idx="1531">
                  <c:v>39.2971</c:v>
                </c:pt>
                <c:pt idx="1532">
                  <c:v>39.3025</c:v>
                </c:pt>
                <c:pt idx="1533">
                  <c:v>39.3105</c:v>
                </c:pt>
                <c:pt idx="1534">
                  <c:v>39.3135</c:v>
                </c:pt>
                <c:pt idx="1535">
                  <c:v>39.3274</c:v>
                </c:pt>
                <c:pt idx="1536">
                  <c:v>39.3306</c:v>
                </c:pt>
                <c:pt idx="1537">
                  <c:v>39.3505</c:v>
                </c:pt>
                <c:pt idx="1538">
                  <c:v>39.3708</c:v>
                </c:pt>
                <c:pt idx="1539">
                  <c:v>39.3728</c:v>
                </c:pt>
                <c:pt idx="1540">
                  <c:v>39.3743</c:v>
                </c:pt>
                <c:pt idx="1541">
                  <c:v>39.3533</c:v>
                </c:pt>
                <c:pt idx="1542">
                  <c:v>39.3197</c:v>
                </c:pt>
                <c:pt idx="1543">
                  <c:v>39.2624</c:v>
                </c:pt>
                <c:pt idx="1544">
                  <c:v>39.2098</c:v>
                </c:pt>
                <c:pt idx="1545">
                  <c:v>39.1637</c:v>
                </c:pt>
                <c:pt idx="1546">
                  <c:v>39.1378</c:v>
                </c:pt>
                <c:pt idx="1547">
                  <c:v>39.1185</c:v>
                </c:pt>
                <c:pt idx="1548">
                  <c:v>39.1096</c:v>
                </c:pt>
                <c:pt idx="1549">
                  <c:v>39.094</c:v>
                </c:pt>
                <c:pt idx="1550">
                  <c:v>39.0896</c:v>
                </c:pt>
                <c:pt idx="1551">
                  <c:v>39.0874</c:v>
                </c:pt>
                <c:pt idx="1552">
                  <c:v>39.0991</c:v>
                </c:pt>
                <c:pt idx="1553">
                  <c:v>39.1335</c:v>
                </c:pt>
                <c:pt idx="1554">
                  <c:v>39.1973</c:v>
                </c:pt>
                <c:pt idx="1555">
                  <c:v>39.2616</c:v>
                </c:pt>
                <c:pt idx="1556">
                  <c:v>39.3126</c:v>
                </c:pt>
                <c:pt idx="1557">
                  <c:v>39.3719</c:v>
                </c:pt>
                <c:pt idx="1558">
                  <c:v>39.3872</c:v>
                </c:pt>
                <c:pt idx="1559">
                  <c:v>39.3845</c:v>
                </c:pt>
                <c:pt idx="1560">
                  <c:v>39.3638</c:v>
                </c:pt>
                <c:pt idx="1561">
                  <c:v>39.3326</c:v>
                </c:pt>
                <c:pt idx="1562">
                  <c:v>39.3009</c:v>
                </c:pt>
                <c:pt idx="1563">
                  <c:v>39.2759</c:v>
                </c:pt>
                <c:pt idx="1564">
                  <c:v>39.2488</c:v>
                </c:pt>
                <c:pt idx="1565">
                  <c:v>39.2191</c:v>
                </c:pt>
                <c:pt idx="1566">
                  <c:v>39.1854</c:v>
                </c:pt>
                <c:pt idx="1567">
                  <c:v>39.1629</c:v>
                </c:pt>
                <c:pt idx="1568">
                  <c:v>39.1492</c:v>
                </c:pt>
                <c:pt idx="1569">
                  <c:v>39.154</c:v>
                </c:pt>
                <c:pt idx="1570">
                  <c:v>39.165</c:v>
                </c:pt>
                <c:pt idx="1571">
                  <c:v>39.1779</c:v>
                </c:pt>
                <c:pt idx="1572">
                  <c:v>39.1894</c:v>
                </c:pt>
                <c:pt idx="1573">
                  <c:v>39.2028</c:v>
                </c:pt>
                <c:pt idx="1574">
                  <c:v>39.2078</c:v>
                </c:pt>
                <c:pt idx="1575">
                  <c:v>39.2017</c:v>
                </c:pt>
                <c:pt idx="1576">
                  <c:v>39.2073</c:v>
                </c:pt>
                <c:pt idx="1577">
                  <c:v>39.2022</c:v>
                </c:pt>
                <c:pt idx="1578">
                  <c:v>39.209</c:v>
                </c:pt>
                <c:pt idx="1579">
                  <c:v>39.2236</c:v>
                </c:pt>
                <c:pt idx="1580">
                  <c:v>39.2361</c:v>
                </c:pt>
                <c:pt idx="1581">
                  <c:v>39.2414</c:v>
                </c:pt>
                <c:pt idx="1582">
                  <c:v>39.2407</c:v>
                </c:pt>
                <c:pt idx="1583">
                  <c:v>39.2198</c:v>
                </c:pt>
                <c:pt idx="1584">
                  <c:v>39.201</c:v>
                </c:pt>
                <c:pt idx="1585">
                  <c:v>39.1797</c:v>
                </c:pt>
                <c:pt idx="1586">
                  <c:v>39.1704</c:v>
                </c:pt>
                <c:pt idx="1587">
                  <c:v>39.1682</c:v>
                </c:pt>
                <c:pt idx="1588">
                  <c:v>39.1702</c:v>
                </c:pt>
                <c:pt idx="1589">
                  <c:v>39.187</c:v>
                </c:pt>
                <c:pt idx="1590">
                  <c:v>39.2009</c:v>
                </c:pt>
                <c:pt idx="1591">
                  <c:v>39.2024</c:v>
                </c:pt>
                <c:pt idx="1592">
                  <c:v>39.2031</c:v>
                </c:pt>
                <c:pt idx="1593">
                  <c:v>39.1997</c:v>
                </c:pt>
                <c:pt idx="1594">
                  <c:v>39.208</c:v>
                </c:pt>
                <c:pt idx="1595">
                  <c:v>39.2328</c:v>
                </c:pt>
                <c:pt idx="1596">
                  <c:v>39.2862</c:v>
                </c:pt>
                <c:pt idx="1597">
                  <c:v>39.3429</c:v>
                </c:pt>
                <c:pt idx="1598">
                  <c:v>39.3925</c:v>
                </c:pt>
                <c:pt idx="1599">
                  <c:v>39.4223</c:v>
                </c:pt>
                <c:pt idx="1600">
                  <c:v>39.3941</c:v>
                </c:pt>
                <c:pt idx="1601">
                  <c:v>39.341</c:v>
                </c:pt>
                <c:pt idx="1602">
                  <c:v>39.2892</c:v>
                </c:pt>
                <c:pt idx="1603">
                  <c:v>39.2538</c:v>
                </c:pt>
                <c:pt idx="1604">
                  <c:v>39.2354</c:v>
                </c:pt>
                <c:pt idx="1605">
                  <c:v>39.2327</c:v>
                </c:pt>
                <c:pt idx="1606">
                  <c:v>39.2254</c:v>
                </c:pt>
                <c:pt idx="1607">
                  <c:v>39.209</c:v>
                </c:pt>
                <c:pt idx="1608">
                  <c:v>39.1956</c:v>
                </c:pt>
                <c:pt idx="1609">
                  <c:v>39.1783</c:v>
                </c:pt>
                <c:pt idx="1610">
                  <c:v>39.1702</c:v>
                </c:pt>
                <c:pt idx="1611">
                  <c:v>39.1879</c:v>
                </c:pt>
                <c:pt idx="1612">
                  <c:v>39.2416</c:v>
                </c:pt>
                <c:pt idx="1613">
                  <c:v>39.3072</c:v>
                </c:pt>
                <c:pt idx="1614">
                  <c:v>39.3836</c:v>
                </c:pt>
                <c:pt idx="1615">
                  <c:v>39.4352</c:v>
                </c:pt>
                <c:pt idx="1616">
                  <c:v>39.4207</c:v>
                </c:pt>
                <c:pt idx="1617">
                  <c:v>39.3578</c:v>
                </c:pt>
                <c:pt idx="1618">
                  <c:v>39.2447</c:v>
                </c:pt>
                <c:pt idx="1619">
                  <c:v>39.119</c:v>
                </c:pt>
                <c:pt idx="1620">
                  <c:v>39.0125</c:v>
                </c:pt>
                <c:pt idx="1621">
                  <c:v>38.9667</c:v>
                </c:pt>
                <c:pt idx="1622">
                  <c:v>39.0019</c:v>
                </c:pt>
                <c:pt idx="1623">
                  <c:v>39.1037</c:v>
                </c:pt>
                <c:pt idx="1624">
                  <c:v>39.2187</c:v>
                </c:pt>
                <c:pt idx="1625">
                  <c:v>39.3188</c:v>
                </c:pt>
                <c:pt idx="1626">
                  <c:v>39.378</c:v>
                </c:pt>
                <c:pt idx="1627">
                  <c:v>39.3791</c:v>
                </c:pt>
                <c:pt idx="1628">
                  <c:v>39.327</c:v>
                </c:pt>
                <c:pt idx="1629">
                  <c:v>39.2244</c:v>
                </c:pt>
                <c:pt idx="1630">
                  <c:v>39.1067</c:v>
                </c:pt>
                <c:pt idx="1631">
                  <c:v>38.991</c:v>
                </c:pt>
                <c:pt idx="1632">
                  <c:v>38.9513</c:v>
                </c:pt>
                <c:pt idx="1633">
                  <c:v>39.0162</c:v>
                </c:pt>
                <c:pt idx="1634">
                  <c:v>39.1659</c:v>
                </c:pt>
                <c:pt idx="1635">
                  <c:v>39.363</c:v>
                </c:pt>
                <c:pt idx="1636">
                  <c:v>39.592</c:v>
                </c:pt>
                <c:pt idx="1637">
                  <c:v>39.7849</c:v>
                </c:pt>
                <c:pt idx="1638">
                  <c:v>39.8911</c:v>
                </c:pt>
                <c:pt idx="1639">
                  <c:v>39.914</c:v>
                </c:pt>
                <c:pt idx="1640">
                  <c:v>39.8098</c:v>
                </c:pt>
                <c:pt idx="1641">
                  <c:v>39.5621</c:v>
                </c:pt>
                <c:pt idx="1642">
                  <c:v>39.2089</c:v>
                </c:pt>
                <c:pt idx="1643">
                  <c:v>38.7171</c:v>
                </c:pt>
                <c:pt idx="1644">
                  <c:v>38.1635</c:v>
                </c:pt>
                <c:pt idx="1645">
                  <c:v>37.6731</c:v>
                </c:pt>
                <c:pt idx="1646">
                  <c:v>37.38789999999999</c:v>
                </c:pt>
                <c:pt idx="1647">
                  <c:v>37.4245</c:v>
                </c:pt>
                <c:pt idx="1648">
                  <c:v>37.7553</c:v>
                </c:pt>
                <c:pt idx="1649">
                  <c:v>38.3002</c:v>
                </c:pt>
                <c:pt idx="1650">
                  <c:v>38.9288</c:v>
                </c:pt>
                <c:pt idx="1651">
                  <c:v>39.5117</c:v>
                </c:pt>
                <c:pt idx="1652">
                  <c:v>39.9469</c:v>
                </c:pt>
                <c:pt idx="1653">
                  <c:v>40.1711</c:v>
                </c:pt>
                <c:pt idx="1654">
                  <c:v>40.1855</c:v>
                </c:pt>
                <c:pt idx="1655">
                  <c:v>39.9323</c:v>
                </c:pt>
                <c:pt idx="1656">
                  <c:v>39.4891</c:v>
                </c:pt>
                <c:pt idx="1657">
                  <c:v>38.9832</c:v>
                </c:pt>
                <c:pt idx="1658">
                  <c:v>38.536</c:v>
                </c:pt>
                <c:pt idx="1659">
                  <c:v>38.2412</c:v>
                </c:pt>
                <c:pt idx="1660">
                  <c:v>38.1309</c:v>
                </c:pt>
                <c:pt idx="1661">
                  <c:v>38.2081</c:v>
                </c:pt>
                <c:pt idx="1662">
                  <c:v>38.4174</c:v>
                </c:pt>
                <c:pt idx="1663">
                  <c:v>38.747</c:v>
                </c:pt>
                <c:pt idx="1664">
                  <c:v>39.1099</c:v>
                </c:pt>
                <c:pt idx="1665">
                  <c:v>39.4294</c:v>
                </c:pt>
                <c:pt idx="1666">
                  <c:v>39.6932</c:v>
                </c:pt>
                <c:pt idx="1667">
                  <c:v>39.8938</c:v>
                </c:pt>
                <c:pt idx="1668">
                  <c:v>40.0523</c:v>
                </c:pt>
                <c:pt idx="1669">
                  <c:v>40.1618</c:v>
                </c:pt>
                <c:pt idx="1670">
                  <c:v>40.2559</c:v>
                </c:pt>
                <c:pt idx="1671">
                  <c:v>40.3494</c:v>
                </c:pt>
                <c:pt idx="1672">
                  <c:v>40.4115</c:v>
                </c:pt>
                <c:pt idx="1673">
                  <c:v>40.4384</c:v>
                </c:pt>
                <c:pt idx="1674">
                  <c:v>40.4436</c:v>
                </c:pt>
                <c:pt idx="1675">
                  <c:v>40.4295</c:v>
                </c:pt>
                <c:pt idx="1676">
                  <c:v>40.4007</c:v>
                </c:pt>
                <c:pt idx="1677">
                  <c:v>40.3685</c:v>
                </c:pt>
                <c:pt idx="1678">
                  <c:v>40.3363</c:v>
                </c:pt>
                <c:pt idx="1679">
                  <c:v>40.2568</c:v>
                </c:pt>
                <c:pt idx="1680">
                  <c:v>40.1558</c:v>
                </c:pt>
                <c:pt idx="1681">
                  <c:v>40.0583</c:v>
                </c:pt>
                <c:pt idx="1682">
                  <c:v>39.9787</c:v>
                </c:pt>
                <c:pt idx="1683">
                  <c:v>39.9218</c:v>
                </c:pt>
                <c:pt idx="1684">
                  <c:v>39.8763</c:v>
                </c:pt>
                <c:pt idx="1685">
                  <c:v>39.8599</c:v>
                </c:pt>
                <c:pt idx="1686">
                  <c:v>39.8725</c:v>
                </c:pt>
                <c:pt idx="1687">
                  <c:v>39.8842</c:v>
                </c:pt>
                <c:pt idx="1688">
                  <c:v>39.9018</c:v>
                </c:pt>
                <c:pt idx="1689">
                  <c:v>39.8872</c:v>
                </c:pt>
                <c:pt idx="1690">
                  <c:v>39.8621</c:v>
                </c:pt>
                <c:pt idx="1691">
                  <c:v>39.8214</c:v>
                </c:pt>
                <c:pt idx="1692">
                  <c:v>39.7665</c:v>
                </c:pt>
                <c:pt idx="1693">
                  <c:v>39.714</c:v>
                </c:pt>
                <c:pt idx="1694">
                  <c:v>39.6523</c:v>
                </c:pt>
                <c:pt idx="1695">
                  <c:v>39.5966</c:v>
                </c:pt>
                <c:pt idx="1696">
                  <c:v>39.5548</c:v>
                </c:pt>
                <c:pt idx="1697">
                  <c:v>39.532</c:v>
                </c:pt>
                <c:pt idx="1698">
                  <c:v>39.5313</c:v>
                </c:pt>
                <c:pt idx="1699">
                  <c:v>39.5295</c:v>
                </c:pt>
                <c:pt idx="1700">
                  <c:v>39.5373</c:v>
                </c:pt>
                <c:pt idx="1701">
                  <c:v>39.5408</c:v>
                </c:pt>
                <c:pt idx="1702">
                  <c:v>39.5544</c:v>
                </c:pt>
                <c:pt idx="1703">
                  <c:v>39.5688</c:v>
                </c:pt>
                <c:pt idx="1704">
                  <c:v>39.5961</c:v>
                </c:pt>
                <c:pt idx="1705">
                  <c:v>39.6008</c:v>
                </c:pt>
                <c:pt idx="1706">
                  <c:v>39.6035</c:v>
                </c:pt>
                <c:pt idx="1707">
                  <c:v>39.5855</c:v>
                </c:pt>
                <c:pt idx="1708">
                  <c:v>39.5384</c:v>
                </c:pt>
                <c:pt idx="1709">
                  <c:v>39.4806</c:v>
                </c:pt>
                <c:pt idx="1710">
                  <c:v>39.4052</c:v>
                </c:pt>
                <c:pt idx="1711">
                  <c:v>39.33</c:v>
                </c:pt>
                <c:pt idx="1712">
                  <c:v>39.2906</c:v>
                </c:pt>
                <c:pt idx="1713">
                  <c:v>39.2647</c:v>
                </c:pt>
                <c:pt idx="1714">
                  <c:v>39.2522</c:v>
                </c:pt>
                <c:pt idx="1715">
                  <c:v>39.2393</c:v>
                </c:pt>
                <c:pt idx="1716">
                  <c:v>39.2195</c:v>
                </c:pt>
                <c:pt idx="1717">
                  <c:v>39.1954</c:v>
                </c:pt>
                <c:pt idx="1718">
                  <c:v>39.1851</c:v>
                </c:pt>
                <c:pt idx="1719">
                  <c:v>39.197</c:v>
                </c:pt>
                <c:pt idx="1720">
                  <c:v>39.2051</c:v>
                </c:pt>
                <c:pt idx="1721">
                  <c:v>39.2268</c:v>
                </c:pt>
                <c:pt idx="1722">
                  <c:v>39.2558</c:v>
                </c:pt>
                <c:pt idx="1723">
                  <c:v>39.277</c:v>
                </c:pt>
                <c:pt idx="1724">
                  <c:v>39.29</c:v>
                </c:pt>
                <c:pt idx="1725">
                  <c:v>39.2922</c:v>
                </c:pt>
                <c:pt idx="1726">
                  <c:v>39.2679</c:v>
                </c:pt>
                <c:pt idx="1727">
                  <c:v>39.2493</c:v>
                </c:pt>
                <c:pt idx="1728">
                  <c:v>39.2412</c:v>
                </c:pt>
                <c:pt idx="1729">
                  <c:v>39.2329</c:v>
                </c:pt>
                <c:pt idx="1730">
                  <c:v>39.2166</c:v>
                </c:pt>
                <c:pt idx="1731">
                  <c:v>39.198</c:v>
                </c:pt>
                <c:pt idx="1732">
                  <c:v>39.1705</c:v>
                </c:pt>
                <c:pt idx="1733">
                  <c:v>39.1241</c:v>
                </c:pt>
                <c:pt idx="1734">
                  <c:v>39.0773</c:v>
                </c:pt>
                <c:pt idx="1735">
                  <c:v>39.0357</c:v>
                </c:pt>
                <c:pt idx="1736">
                  <c:v>39.0213</c:v>
                </c:pt>
                <c:pt idx="1737">
                  <c:v>39.0344</c:v>
                </c:pt>
                <c:pt idx="1738">
                  <c:v>39.0831</c:v>
                </c:pt>
                <c:pt idx="1739">
                  <c:v>39.1461</c:v>
                </c:pt>
                <c:pt idx="1740">
                  <c:v>39.2122</c:v>
                </c:pt>
                <c:pt idx="1741">
                  <c:v>39.2696</c:v>
                </c:pt>
                <c:pt idx="1742">
                  <c:v>39.3258</c:v>
                </c:pt>
                <c:pt idx="1743">
                  <c:v>39.3732</c:v>
                </c:pt>
                <c:pt idx="1744">
                  <c:v>39.4079</c:v>
                </c:pt>
                <c:pt idx="1745">
                  <c:v>39.4289</c:v>
                </c:pt>
                <c:pt idx="1746">
                  <c:v>39.428</c:v>
                </c:pt>
                <c:pt idx="1747">
                  <c:v>39.4124</c:v>
                </c:pt>
                <c:pt idx="1748">
                  <c:v>39.3953</c:v>
                </c:pt>
                <c:pt idx="1749">
                  <c:v>39.3675</c:v>
                </c:pt>
                <c:pt idx="1750">
                  <c:v>39.3243</c:v>
                </c:pt>
                <c:pt idx="1751">
                  <c:v>39.2855</c:v>
                </c:pt>
                <c:pt idx="1752">
                  <c:v>39.2508</c:v>
                </c:pt>
                <c:pt idx="1753">
                  <c:v>39.2437</c:v>
                </c:pt>
                <c:pt idx="1754">
                  <c:v>39.2473</c:v>
                </c:pt>
                <c:pt idx="1755">
                  <c:v>39.2517</c:v>
                </c:pt>
                <c:pt idx="1756">
                  <c:v>39.2649</c:v>
                </c:pt>
                <c:pt idx="1757">
                  <c:v>39.2685</c:v>
                </c:pt>
                <c:pt idx="1758">
                  <c:v>39.2725</c:v>
                </c:pt>
                <c:pt idx="1759">
                  <c:v>39.2664</c:v>
                </c:pt>
                <c:pt idx="1760">
                  <c:v>39.2729</c:v>
                </c:pt>
                <c:pt idx="1761">
                  <c:v>39.2893</c:v>
                </c:pt>
                <c:pt idx="1762">
                  <c:v>39.3197</c:v>
                </c:pt>
                <c:pt idx="1763">
                  <c:v>39.3369</c:v>
                </c:pt>
                <c:pt idx="1764">
                  <c:v>39.3664</c:v>
                </c:pt>
                <c:pt idx="1765">
                  <c:v>39.3796</c:v>
                </c:pt>
                <c:pt idx="1766">
                  <c:v>39.3677</c:v>
                </c:pt>
                <c:pt idx="1767">
                  <c:v>39.3479</c:v>
                </c:pt>
                <c:pt idx="1768">
                  <c:v>39.324</c:v>
                </c:pt>
                <c:pt idx="1769">
                  <c:v>39.3128</c:v>
                </c:pt>
                <c:pt idx="1770">
                  <c:v>39.3181</c:v>
                </c:pt>
                <c:pt idx="1771">
                  <c:v>39.3388</c:v>
                </c:pt>
                <c:pt idx="1772">
                  <c:v>39.3574</c:v>
                </c:pt>
                <c:pt idx="1773">
                  <c:v>39.3647</c:v>
                </c:pt>
                <c:pt idx="1774">
                  <c:v>39.3708</c:v>
                </c:pt>
                <c:pt idx="1775">
                  <c:v>39.3416</c:v>
                </c:pt>
                <c:pt idx="1776">
                  <c:v>39.3304</c:v>
                </c:pt>
                <c:pt idx="1777">
                  <c:v>39.3162</c:v>
                </c:pt>
                <c:pt idx="1778">
                  <c:v>39.3361</c:v>
                </c:pt>
                <c:pt idx="1779">
                  <c:v>39.3786</c:v>
                </c:pt>
                <c:pt idx="1780">
                  <c:v>39.4471</c:v>
                </c:pt>
                <c:pt idx="1781">
                  <c:v>39.5145</c:v>
                </c:pt>
                <c:pt idx="1782">
                  <c:v>39.5719</c:v>
                </c:pt>
                <c:pt idx="1783">
                  <c:v>39.6042</c:v>
                </c:pt>
                <c:pt idx="1784">
                  <c:v>39.6123</c:v>
                </c:pt>
                <c:pt idx="1785">
                  <c:v>39.6203</c:v>
                </c:pt>
                <c:pt idx="1786">
                  <c:v>39.6165</c:v>
                </c:pt>
                <c:pt idx="1787">
                  <c:v>39.6128</c:v>
                </c:pt>
                <c:pt idx="1788">
                  <c:v>39.6169</c:v>
                </c:pt>
                <c:pt idx="1789">
                  <c:v>39.6111</c:v>
                </c:pt>
                <c:pt idx="1790">
                  <c:v>39.5833</c:v>
                </c:pt>
                <c:pt idx="1791">
                  <c:v>39.5204</c:v>
                </c:pt>
                <c:pt idx="1792">
                  <c:v>39.4404</c:v>
                </c:pt>
                <c:pt idx="1793">
                  <c:v>39.3757</c:v>
                </c:pt>
                <c:pt idx="1794">
                  <c:v>39.3326</c:v>
                </c:pt>
                <c:pt idx="1795">
                  <c:v>39.3415</c:v>
                </c:pt>
                <c:pt idx="1796">
                  <c:v>39.4044</c:v>
                </c:pt>
                <c:pt idx="1797">
                  <c:v>39.5119</c:v>
                </c:pt>
                <c:pt idx="1798">
                  <c:v>39.6203</c:v>
                </c:pt>
                <c:pt idx="1799">
                  <c:v>39.7105</c:v>
                </c:pt>
                <c:pt idx="1800">
                  <c:v>39.7409</c:v>
                </c:pt>
                <c:pt idx="1801">
                  <c:v>39.7132</c:v>
                </c:pt>
                <c:pt idx="1802">
                  <c:v>39.6274</c:v>
                </c:pt>
                <c:pt idx="1803">
                  <c:v>39.4991</c:v>
                </c:pt>
                <c:pt idx="1804">
                  <c:v>39.3836</c:v>
                </c:pt>
                <c:pt idx="1805">
                  <c:v>39.3039</c:v>
                </c:pt>
                <c:pt idx="1806">
                  <c:v>39.2686</c:v>
                </c:pt>
                <c:pt idx="1807">
                  <c:v>39.2953</c:v>
                </c:pt>
                <c:pt idx="1808">
                  <c:v>39.356</c:v>
                </c:pt>
                <c:pt idx="1809">
                  <c:v>39.4526</c:v>
                </c:pt>
                <c:pt idx="1810">
                  <c:v>39.5493</c:v>
                </c:pt>
                <c:pt idx="1811">
                  <c:v>39.6212</c:v>
                </c:pt>
                <c:pt idx="1812">
                  <c:v>39.6255</c:v>
                </c:pt>
                <c:pt idx="1813">
                  <c:v>39.5673</c:v>
                </c:pt>
                <c:pt idx="1814">
                  <c:v>39.4571</c:v>
                </c:pt>
                <c:pt idx="1815">
                  <c:v>39.3414</c:v>
                </c:pt>
                <c:pt idx="1816">
                  <c:v>39.2349</c:v>
                </c:pt>
                <c:pt idx="1817">
                  <c:v>39.1696</c:v>
                </c:pt>
                <c:pt idx="1818">
                  <c:v>39.1979</c:v>
                </c:pt>
                <c:pt idx="1819">
                  <c:v>39.3093</c:v>
                </c:pt>
                <c:pt idx="1820">
                  <c:v>39.5037</c:v>
                </c:pt>
                <c:pt idx="1821">
                  <c:v>39.7168</c:v>
                </c:pt>
                <c:pt idx="1822">
                  <c:v>39.8858</c:v>
                </c:pt>
                <c:pt idx="1823">
                  <c:v>40.0226</c:v>
                </c:pt>
                <c:pt idx="1824">
                  <c:v>40.0782</c:v>
                </c:pt>
                <c:pt idx="1825">
                  <c:v>40.0491</c:v>
                </c:pt>
                <c:pt idx="1826">
                  <c:v>39.9439</c:v>
                </c:pt>
                <c:pt idx="1827">
                  <c:v>39.7549</c:v>
                </c:pt>
                <c:pt idx="1828">
                  <c:v>39.4765</c:v>
                </c:pt>
                <c:pt idx="1829">
                  <c:v>39.1327</c:v>
                </c:pt>
                <c:pt idx="1830">
                  <c:v>38.6957</c:v>
                </c:pt>
                <c:pt idx="1831">
                  <c:v>38.2489</c:v>
                </c:pt>
                <c:pt idx="1832">
                  <c:v>37.9458</c:v>
                </c:pt>
                <c:pt idx="1833">
                  <c:v>37.8479</c:v>
                </c:pt>
                <c:pt idx="1834">
                  <c:v>37.9653</c:v>
                </c:pt>
                <c:pt idx="1835">
                  <c:v>38.3433</c:v>
                </c:pt>
                <c:pt idx="1836">
                  <c:v>38.8364</c:v>
                </c:pt>
                <c:pt idx="1837">
                  <c:v>39.3232</c:v>
                </c:pt>
                <c:pt idx="1838">
                  <c:v>39.7933</c:v>
                </c:pt>
                <c:pt idx="1839">
                  <c:v>40.1259</c:v>
                </c:pt>
                <c:pt idx="1840">
                  <c:v>40.2697</c:v>
                </c:pt>
                <c:pt idx="1841">
                  <c:v>40.2245</c:v>
                </c:pt>
                <c:pt idx="1842">
                  <c:v>39.967</c:v>
                </c:pt>
                <c:pt idx="1843">
                  <c:v>39.564</c:v>
                </c:pt>
                <c:pt idx="1844">
                  <c:v>39.1741</c:v>
                </c:pt>
                <c:pt idx="1845">
                  <c:v>38.8485</c:v>
                </c:pt>
                <c:pt idx="1846">
                  <c:v>38.6745</c:v>
                </c:pt>
                <c:pt idx="1847">
                  <c:v>38.6458</c:v>
                </c:pt>
                <c:pt idx="1848">
                  <c:v>38.7371</c:v>
                </c:pt>
                <c:pt idx="1849">
                  <c:v>38.91</c:v>
                </c:pt>
                <c:pt idx="1850">
                  <c:v>39.0957</c:v>
                </c:pt>
                <c:pt idx="1851">
                  <c:v>39.2998</c:v>
                </c:pt>
                <c:pt idx="1852">
                  <c:v>39.4924</c:v>
                </c:pt>
                <c:pt idx="1853">
                  <c:v>39.6802</c:v>
                </c:pt>
                <c:pt idx="1854">
                  <c:v>39.85749999999999</c:v>
                </c:pt>
                <c:pt idx="1855">
                  <c:v>40.0126</c:v>
                </c:pt>
                <c:pt idx="1856">
                  <c:v>40.1403</c:v>
                </c:pt>
                <c:pt idx="1857">
                  <c:v>40.2463</c:v>
                </c:pt>
                <c:pt idx="1858">
                  <c:v>40.3296</c:v>
                </c:pt>
                <c:pt idx="1859">
                  <c:v>40.3905</c:v>
                </c:pt>
                <c:pt idx="1860">
                  <c:v>40.433</c:v>
                </c:pt>
                <c:pt idx="1861">
                  <c:v>40.4363</c:v>
                </c:pt>
                <c:pt idx="1862">
                  <c:v>40.4324</c:v>
                </c:pt>
                <c:pt idx="1863">
                  <c:v>40.4465</c:v>
                </c:pt>
                <c:pt idx="1864">
                  <c:v>40.4322</c:v>
                </c:pt>
                <c:pt idx="1865">
                  <c:v>40.3715</c:v>
                </c:pt>
                <c:pt idx="1866">
                  <c:v>40.2941</c:v>
                </c:pt>
                <c:pt idx="1867">
                  <c:v>40.1929</c:v>
                </c:pt>
                <c:pt idx="1868">
                  <c:v>40.1045</c:v>
                </c:pt>
                <c:pt idx="1869">
                  <c:v>40.0429</c:v>
                </c:pt>
                <c:pt idx="1870">
                  <c:v>40.0147</c:v>
                </c:pt>
                <c:pt idx="1871">
                  <c:v>40.0154</c:v>
                </c:pt>
                <c:pt idx="1872">
                  <c:v>40.0112</c:v>
                </c:pt>
                <c:pt idx="1873">
                  <c:v>40.01</c:v>
                </c:pt>
                <c:pt idx="1874">
                  <c:v>39.991</c:v>
                </c:pt>
                <c:pt idx="1875">
                  <c:v>39.963</c:v>
                </c:pt>
                <c:pt idx="1876">
                  <c:v>39.9161</c:v>
                </c:pt>
                <c:pt idx="1877">
                  <c:v>39.8651</c:v>
                </c:pt>
                <c:pt idx="1878">
                  <c:v>39.81189999999999</c:v>
                </c:pt>
                <c:pt idx="1879">
                  <c:v>39.7696</c:v>
                </c:pt>
                <c:pt idx="1880">
                  <c:v>39.7162</c:v>
                </c:pt>
                <c:pt idx="1881">
                  <c:v>39.6737</c:v>
                </c:pt>
                <c:pt idx="1882">
                  <c:v>39.6122</c:v>
                </c:pt>
                <c:pt idx="1883">
                  <c:v>39.5573</c:v>
                </c:pt>
                <c:pt idx="1884">
                  <c:v>39.515</c:v>
                </c:pt>
                <c:pt idx="1885">
                  <c:v>39.4849</c:v>
                </c:pt>
                <c:pt idx="1886">
                  <c:v>39.4914</c:v>
                </c:pt>
                <c:pt idx="1887">
                  <c:v>39.5119</c:v>
                </c:pt>
                <c:pt idx="1888">
                  <c:v>39.5429</c:v>
                </c:pt>
                <c:pt idx="1889">
                  <c:v>39.5866</c:v>
                </c:pt>
                <c:pt idx="1890">
                  <c:v>39.6062</c:v>
                </c:pt>
                <c:pt idx="1891">
                  <c:v>39.6081</c:v>
                </c:pt>
                <c:pt idx="1892">
                  <c:v>39.5894</c:v>
                </c:pt>
                <c:pt idx="1893">
                  <c:v>39.5623</c:v>
                </c:pt>
                <c:pt idx="1894">
                  <c:v>39.5243</c:v>
                </c:pt>
                <c:pt idx="1895">
                  <c:v>39.4784</c:v>
                </c:pt>
                <c:pt idx="1896">
                  <c:v>39.423</c:v>
                </c:pt>
                <c:pt idx="1897">
                  <c:v>39.3654</c:v>
                </c:pt>
                <c:pt idx="1898">
                  <c:v>39.3134</c:v>
                </c:pt>
                <c:pt idx="1899">
                  <c:v>39.2679</c:v>
                </c:pt>
                <c:pt idx="1900">
                  <c:v>39.2057</c:v>
                </c:pt>
                <c:pt idx="1901">
                  <c:v>39.1569</c:v>
                </c:pt>
                <c:pt idx="1902">
                  <c:v>39.1127</c:v>
                </c:pt>
                <c:pt idx="1903">
                  <c:v>39.1001</c:v>
                </c:pt>
                <c:pt idx="1904">
                  <c:v>39.1069</c:v>
                </c:pt>
                <c:pt idx="1905">
                  <c:v>39.1323</c:v>
                </c:pt>
                <c:pt idx="1906">
                  <c:v>39.1676</c:v>
                </c:pt>
                <c:pt idx="1907">
                  <c:v>39.1967</c:v>
                </c:pt>
                <c:pt idx="1908">
                  <c:v>39.2099</c:v>
                </c:pt>
                <c:pt idx="1909">
                  <c:v>39.2119</c:v>
                </c:pt>
                <c:pt idx="1910">
                  <c:v>39.2122</c:v>
                </c:pt>
                <c:pt idx="1911">
                  <c:v>39.2114</c:v>
                </c:pt>
                <c:pt idx="1912">
                  <c:v>39.2112</c:v>
                </c:pt>
                <c:pt idx="1913">
                  <c:v>39.2075</c:v>
                </c:pt>
                <c:pt idx="1914">
                  <c:v>39.1936</c:v>
                </c:pt>
                <c:pt idx="1915">
                  <c:v>39.1649</c:v>
                </c:pt>
                <c:pt idx="1916">
                  <c:v>39.1258</c:v>
                </c:pt>
                <c:pt idx="1917">
                  <c:v>39.0622</c:v>
                </c:pt>
                <c:pt idx="1918">
                  <c:v>38.988</c:v>
                </c:pt>
                <c:pt idx="1919">
                  <c:v>38.925</c:v>
                </c:pt>
                <c:pt idx="1920">
                  <c:v>38.8678</c:v>
                </c:pt>
                <c:pt idx="1921">
                  <c:v>38.8348</c:v>
                </c:pt>
                <c:pt idx="1922">
                  <c:v>38.8333</c:v>
                </c:pt>
                <c:pt idx="1923">
                  <c:v>38.8644</c:v>
                </c:pt>
                <c:pt idx="1924">
                  <c:v>38.9103</c:v>
                </c:pt>
                <c:pt idx="1925">
                  <c:v>38.9735</c:v>
                </c:pt>
                <c:pt idx="1926">
                  <c:v>39.0438</c:v>
                </c:pt>
                <c:pt idx="1927">
                  <c:v>39.1099</c:v>
                </c:pt>
                <c:pt idx="1928">
                  <c:v>39.1717</c:v>
                </c:pt>
                <c:pt idx="1929">
                  <c:v>39.2264</c:v>
                </c:pt>
                <c:pt idx="1930">
                  <c:v>39.266</c:v>
                </c:pt>
                <c:pt idx="1931">
                  <c:v>39.2854</c:v>
                </c:pt>
                <c:pt idx="1932">
                  <c:v>39.2837</c:v>
                </c:pt>
                <c:pt idx="1933">
                  <c:v>39.2637</c:v>
                </c:pt>
                <c:pt idx="1934">
                  <c:v>39.2318</c:v>
                </c:pt>
                <c:pt idx="1935">
                  <c:v>39.1935</c:v>
                </c:pt>
                <c:pt idx="1936">
                  <c:v>39.1741</c:v>
                </c:pt>
                <c:pt idx="1937">
                  <c:v>39.1558</c:v>
                </c:pt>
                <c:pt idx="1938">
                  <c:v>39.146</c:v>
                </c:pt>
                <c:pt idx="1939">
                  <c:v>39.1241</c:v>
                </c:pt>
                <c:pt idx="1940">
                  <c:v>39.1126</c:v>
                </c:pt>
                <c:pt idx="1941">
                  <c:v>39.0838</c:v>
                </c:pt>
                <c:pt idx="1942">
                  <c:v>39.0574</c:v>
                </c:pt>
                <c:pt idx="1943">
                  <c:v>39.0459</c:v>
                </c:pt>
                <c:pt idx="1944">
                  <c:v>39.0466</c:v>
                </c:pt>
                <c:pt idx="1945">
                  <c:v>39.0715</c:v>
                </c:pt>
                <c:pt idx="1946">
                  <c:v>39.1088</c:v>
                </c:pt>
                <c:pt idx="1947">
                  <c:v>39.1471</c:v>
                </c:pt>
                <c:pt idx="1948">
                  <c:v>39.173</c:v>
                </c:pt>
                <c:pt idx="1949">
                  <c:v>39.1823</c:v>
                </c:pt>
                <c:pt idx="1950">
                  <c:v>39.1704</c:v>
                </c:pt>
                <c:pt idx="1951">
                  <c:v>39.1633</c:v>
                </c:pt>
                <c:pt idx="1952">
                  <c:v>39.1451</c:v>
                </c:pt>
                <c:pt idx="1953">
                  <c:v>39.1499</c:v>
                </c:pt>
                <c:pt idx="1954">
                  <c:v>39.1743</c:v>
                </c:pt>
                <c:pt idx="1955">
                  <c:v>39.1994</c:v>
                </c:pt>
                <c:pt idx="1956">
                  <c:v>39.2143</c:v>
                </c:pt>
                <c:pt idx="1957">
                  <c:v>39.2158</c:v>
                </c:pt>
                <c:pt idx="1958">
                  <c:v>39.2012</c:v>
                </c:pt>
                <c:pt idx="1959">
                  <c:v>39.1719</c:v>
                </c:pt>
                <c:pt idx="1960">
                  <c:v>39.1439</c:v>
                </c:pt>
                <c:pt idx="1961">
                  <c:v>39.128</c:v>
                </c:pt>
                <c:pt idx="1962">
                  <c:v>39.144</c:v>
                </c:pt>
                <c:pt idx="1963">
                  <c:v>39.1684</c:v>
                </c:pt>
                <c:pt idx="1964">
                  <c:v>39.2089</c:v>
                </c:pt>
                <c:pt idx="1965">
                  <c:v>39.2484</c:v>
                </c:pt>
                <c:pt idx="1966">
                  <c:v>39.279</c:v>
                </c:pt>
                <c:pt idx="1967">
                  <c:v>39.2944</c:v>
                </c:pt>
                <c:pt idx="1968">
                  <c:v>39.3076</c:v>
                </c:pt>
                <c:pt idx="1969">
                  <c:v>39.3534</c:v>
                </c:pt>
                <c:pt idx="1970">
                  <c:v>39.3869</c:v>
                </c:pt>
                <c:pt idx="1971">
                  <c:v>39.4427</c:v>
                </c:pt>
                <c:pt idx="1972">
                  <c:v>39.476</c:v>
                </c:pt>
                <c:pt idx="1973">
                  <c:v>39.5014</c:v>
                </c:pt>
                <c:pt idx="1974">
                  <c:v>39.4793</c:v>
                </c:pt>
                <c:pt idx="1975">
                  <c:v>39.4181</c:v>
                </c:pt>
                <c:pt idx="1976">
                  <c:v>39.3354</c:v>
                </c:pt>
                <c:pt idx="1977">
                  <c:v>39.2558</c:v>
                </c:pt>
                <c:pt idx="1978">
                  <c:v>39.1991</c:v>
                </c:pt>
                <c:pt idx="1979">
                  <c:v>39.1734</c:v>
                </c:pt>
                <c:pt idx="1980">
                  <c:v>39.2035</c:v>
                </c:pt>
                <c:pt idx="1981">
                  <c:v>39.2652</c:v>
                </c:pt>
                <c:pt idx="1982">
                  <c:v>39.354</c:v>
                </c:pt>
                <c:pt idx="1983">
                  <c:v>39.4461</c:v>
                </c:pt>
                <c:pt idx="1984">
                  <c:v>39.5057</c:v>
                </c:pt>
                <c:pt idx="1985">
                  <c:v>39.53</c:v>
                </c:pt>
                <c:pt idx="1986">
                  <c:v>39.5159</c:v>
                </c:pt>
                <c:pt idx="1987">
                  <c:v>39.4564</c:v>
                </c:pt>
                <c:pt idx="1988">
                  <c:v>39.384</c:v>
                </c:pt>
                <c:pt idx="1989">
                  <c:v>39.2934</c:v>
                </c:pt>
                <c:pt idx="1990">
                  <c:v>39.2387</c:v>
                </c:pt>
                <c:pt idx="1991">
                  <c:v>39.1957</c:v>
                </c:pt>
                <c:pt idx="1992">
                  <c:v>39.199</c:v>
                </c:pt>
                <c:pt idx="1993">
                  <c:v>39.2362</c:v>
                </c:pt>
                <c:pt idx="1994">
                  <c:v>39.3048</c:v>
                </c:pt>
                <c:pt idx="1995">
                  <c:v>39.3792</c:v>
                </c:pt>
                <c:pt idx="1996">
                  <c:v>39.4366</c:v>
                </c:pt>
                <c:pt idx="1997">
                  <c:v>39.4494</c:v>
                </c:pt>
                <c:pt idx="1998">
                  <c:v>39.4027</c:v>
                </c:pt>
                <c:pt idx="1999">
                  <c:v>39.3198</c:v>
                </c:pt>
                <c:pt idx="2000">
                  <c:v>39.211</c:v>
                </c:pt>
                <c:pt idx="2001">
                  <c:v>39.1016</c:v>
                </c:pt>
                <c:pt idx="2002">
                  <c:v>39.028</c:v>
                </c:pt>
                <c:pt idx="2003">
                  <c:v>39.0417</c:v>
                </c:pt>
                <c:pt idx="2004">
                  <c:v>39.1182</c:v>
                </c:pt>
                <c:pt idx="2005">
                  <c:v>39.2616</c:v>
                </c:pt>
                <c:pt idx="2006">
                  <c:v>39.4522</c:v>
                </c:pt>
                <c:pt idx="2007">
                  <c:v>39.6628</c:v>
                </c:pt>
                <c:pt idx="2008">
                  <c:v>39.8292</c:v>
                </c:pt>
                <c:pt idx="2009">
                  <c:v>39.928</c:v>
                </c:pt>
                <c:pt idx="2010">
                  <c:v>39.9752</c:v>
                </c:pt>
                <c:pt idx="2011">
                  <c:v>39.9617</c:v>
                </c:pt>
                <c:pt idx="2012">
                  <c:v>39.8876</c:v>
                </c:pt>
                <c:pt idx="2013">
                  <c:v>39.7352</c:v>
                </c:pt>
                <c:pt idx="2014">
                  <c:v>39.5006</c:v>
                </c:pt>
                <c:pt idx="2015">
                  <c:v>39.2319</c:v>
                </c:pt>
                <c:pt idx="2016">
                  <c:v>38.8949</c:v>
                </c:pt>
                <c:pt idx="2017">
                  <c:v>38.5261</c:v>
                </c:pt>
                <c:pt idx="2018">
                  <c:v>38.2105</c:v>
                </c:pt>
                <c:pt idx="2019">
                  <c:v>38.0105</c:v>
                </c:pt>
                <c:pt idx="2020">
                  <c:v>37.9832</c:v>
                </c:pt>
                <c:pt idx="2021">
                  <c:v>38.1565</c:v>
                </c:pt>
                <c:pt idx="2022">
                  <c:v>38.5004</c:v>
                </c:pt>
                <c:pt idx="2023">
                  <c:v>38.9471</c:v>
                </c:pt>
                <c:pt idx="2024">
                  <c:v>39.4002</c:v>
                </c:pt>
                <c:pt idx="2025">
                  <c:v>39.8229</c:v>
                </c:pt>
                <c:pt idx="2026">
                  <c:v>40.0923</c:v>
                </c:pt>
                <c:pt idx="2027">
                  <c:v>40.2136</c:v>
                </c:pt>
                <c:pt idx="2028">
                  <c:v>40.2119</c:v>
                </c:pt>
                <c:pt idx="2029">
                  <c:v>40.094</c:v>
                </c:pt>
                <c:pt idx="2030">
                  <c:v>39.8726</c:v>
                </c:pt>
                <c:pt idx="2031">
                  <c:v>39.6612</c:v>
                </c:pt>
                <c:pt idx="2032">
                  <c:v>39.4704</c:v>
                </c:pt>
                <c:pt idx="2033">
                  <c:v>39.3321</c:v>
                </c:pt>
                <c:pt idx="2034">
                  <c:v>39.2687</c:v>
                </c:pt>
                <c:pt idx="2035">
                  <c:v>39.2807</c:v>
                </c:pt>
                <c:pt idx="2036">
                  <c:v>39.3468</c:v>
                </c:pt>
                <c:pt idx="2037">
                  <c:v>39.4524</c:v>
                </c:pt>
                <c:pt idx="2038">
                  <c:v>39.5742</c:v>
                </c:pt>
                <c:pt idx="2039">
                  <c:v>39.6957</c:v>
                </c:pt>
                <c:pt idx="2040">
                  <c:v>39.8073</c:v>
                </c:pt>
                <c:pt idx="2041">
                  <c:v>39.9223</c:v>
                </c:pt>
                <c:pt idx="2042">
                  <c:v>40.0261</c:v>
                </c:pt>
                <c:pt idx="2043">
                  <c:v>40.1218</c:v>
                </c:pt>
                <c:pt idx="2044">
                  <c:v>40.1871</c:v>
                </c:pt>
                <c:pt idx="2045">
                  <c:v>40.2757</c:v>
                </c:pt>
                <c:pt idx="2046">
                  <c:v>40.3635</c:v>
                </c:pt>
                <c:pt idx="2047">
                  <c:v>40.4373</c:v>
                </c:pt>
                <c:pt idx="2048">
                  <c:v>40.4616</c:v>
                </c:pt>
                <c:pt idx="2049">
                  <c:v>40.4461</c:v>
                </c:pt>
                <c:pt idx="2050">
                  <c:v>40.4451</c:v>
                </c:pt>
                <c:pt idx="2051">
                  <c:v>40.4068</c:v>
                </c:pt>
                <c:pt idx="2052">
                  <c:v>40.3498</c:v>
                </c:pt>
                <c:pt idx="2053">
                  <c:v>40.2853</c:v>
                </c:pt>
                <c:pt idx="2054">
                  <c:v>40.2352</c:v>
                </c:pt>
                <c:pt idx="2055">
                  <c:v>40.1864</c:v>
                </c:pt>
                <c:pt idx="2056">
                  <c:v>40.1468</c:v>
                </c:pt>
                <c:pt idx="2057">
                  <c:v>40.1231</c:v>
                </c:pt>
                <c:pt idx="2058">
                  <c:v>40.0924</c:v>
                </c:pt>
                <c:pt idx="2059">
                  <c:v>40.0597</c:v>
                </c:pt>
                <c:pt idx="2060">
                  <c:v>40.0257</c:v>
                </c:pt>
                <c:pt idx="2061">
                  <c:v>39.9908</c:v>
                </c:pt>
                <c:pt idx="2062">
                  <c:v>39.969</c:v>
                </c:pt>
                <c:pt idx="2063">
                  <c:v>39.933</c:v>
                </c:pt>
                <c:pt idx="2064">
                  <c:v>39.9019</c:v>
                </c:pt>
                <c:pt idx="2065">
                  <c:v>39.8497</c:v>
                </c:pt>
                <c:pt idx="2066">
                  <c:v>39.786</c:v>
                </c:pt>
                <c:pt idx="2067">
                  <c:v>39.7138</c:v>
                </c:pt>
                <c:pt idx="2068">
                  <c:v>39.6459</c:v>
                </c:pt>
                <c:pt idx="2069">
                  <c:v>39.5888</c:v>
                </c:pt>
                <c:pt idx="2070">
                  <c:v>39.5618</c:v>
                </c:pt>
                <c:pt idx="2071">
                  <c:v>39.5554</c:v>
                </c:pt>
                <c:pt idx="2072">
                  <c:v>39.5705</c:v>
                </c:pt>
                <c:pt idx="2073">
                  <c:v>39.6047</c:v>
                </c:pt>
                <c:pt idx="2074">
                  <c:v>39.6286</c:v>
                </c:pt>
                <c:pt idx="2075">
                  <c:v>39.6411</c:v>
                </c:pt>
                <c:pt idx="2076">
                  <c:v>39.6501</c:v>
                </c:pt>
                <c:pt idx="2077">
                  <c:v>39.6626</c:v>
                </c:pt>
                <c:pt idx="2078">
                  <c:v>39.6672</c:v>
                </c:pt>
                <c:pt idx="2079">
                  <c:v>39.667</c:v>
                </c:pt>
                <c:pt idx="2080">
                  <c:v>39.6563</c:v>
                </c:pt>
                <c:pt idx="2081">
                  <c:v>39.6166</c:v>
                </c:pt>
                <c:pt idx="2082">
                  <c:v>39.549</c:v>
                </c:pt>
                <c:pt idx="2083">
                  <c:v>39.4682</c:v>
                </c:pt>
                <c:pt idx="2084">
                  <c:v>39.3786</c:v>
                </c:pt>
                <c:pt idx="2085">
                  <c:v>39.3107</c:v>
                </c:pt>
                <c:pt idx="2086">
                  <c:v>39.2604</c:v>
                </c:pt>
                <c:pt idx="2087">
                  <c:v>39.2391</c:v>
                </c:pt>
                <c:pt idx="2088">
                  <c:v>39.2207</c:v>
                </c:pt>
                <c:pt idx="2089">
                  <c:v>39.2227</c:v>
                </c:pt>
                <c:pt idx="2090">
                  <c:v>39.2375</c:v>
                </c:pt>
                <c:pt idx="2091">
                  <c:v>39.2461</c:v>
                </c:pt>
                <c:pt idx="2092">
                  <c:v>39.259</c:v>
                </c:pt>
                <c:pt idx="2093">
                  <c:v>39.2683</c:v>
                </c:pt>
                <c:pt idx="2094">
                  <c:v>39.2639</c:v>
                </c:pt>
                <c:pt idx="2095">
                  <c:v>39.281</c:v>
                </c:pt>
                <c:pt idx="2096">
                  <c:v>39.2985</c:v>
                </c:pt>
                <c:pt idx="2097">
                  <c:v>39.3137</c:v>
                </c:pt>
                <c:pt idx="2098">
                  <c:v>39.3286</c:v>
                </c:pt>
                <c:pt idx="2099">
                  <c:v>39.3218</c:v>
                </c:pt>
                <c:pt idx="2100">
                  <c:v>39.3003</c:v>
                </c:pt>
                <c:pt idx="2101">
                  <c:v>39.2613</c:v>
                </c:pt>
                <c:pt idx="2102">
                  <c:v>39.223</c:v>
                </c:pt>
                <c:pt idx="2103">
                  <c:v>39.1898</c:v>
                </c:pt>
                <c:pt idx="2104">
                  <c:v>39.1505</c:v>
                </c:pt>
                <c:pt idx="2105">
                  <c:v>39.1022</c:v>
                </c:pt>
                <c:pt idx="2106">
                  <c:v>39.0443</c:v>
                </c:pt>
                <c:pt idx="2107">
                  <c:v>39.0062</c:v>
                </c:pt>
                <c:pt idx="2108">
                  <c:v>38.9803</c:v>
                </c:pt>
                <c:pt idx="2109">
                  <c:v>38.9914</c:v>
                </c:pt>
                <c:pt idx="2110">
                  <c:v>39.0214</c:v>
                </c:pt>
                <c:pt idx="2111">
                  <c:v>39.0906</c:v>
                </c:pt>
                <c:pt idx="2112">
                  <c:v>39.1683</c:v>
                </c:pt>
                <c:pt idx="2113">
                  <c:v>39.2422</c:v>
                </c:pt>
                <c:pt idx="2114">
                  <c:v>39.3092</c:v>
                </c:pt>
                <c:pt idx="2115">
                  <c:v>39.3478</c:v>
                </c:pt>
                <c:pt idx="2116">
                  <c:v>39.3752</c:v>
                </c:pt>
                <c:pt idx="2117">
                  <c:v>39.3789</c:v>
                </c:pt>
                <c:pt idx="2118">
                  <c:v>39.3787</c:v>
                </c:pt>
                <c:pt idx="2119">
                  <c:v>39.375</c:v>
                </c:pt>
                <c:pt idx="2120">
                  <c:v>39.384</c:v>
                </c:pt>
                <c:pt idx="2121">
                  <c:v>39.3801</c:v>
                </c:pt>
                <c:pt idx="2122">
                  <c:v>39.376</c:v>
                </c:pt>
                <c:pt idx="2123">
                  <c:v>39.3555</c:v>
                </c:pt>
                <c:pt idx="2124">
                  <c:v>39.3267</c:v>
                </c:pt>
                <c:pt idx="2125">
                  <c:v>39.2799</c:v>
                </c:pt>
                <c:pt idx="2126">
                  <c:v>39.253</c:v>
                </c:pt>
                <c:pt idx="2127">
                  <c:v>39.231</c:v>
                </c:pt>
                <c:pt idx="2128">
                  <c:v>39.2237</c:v>
                </c:pt>
                <c:pt idx="2129">
                  <c:v>39.2317</c:v>
                </c:pt>
                <c:pt idx="2130">
                  <c:v>39.2536</c:v>
                </c:pt>
                <c:pt idx="2131">
                  <c:v>39.2746</c:v>
                </c:pt>
                <c:pt idx="2132">
                  <c:v>39.2856</c:v>
                </c:pt>
                <c:pt idx="2133">
                  <c:v>39.2876</c:v>
                </c:pt>
                <c:pt idx="2134">
                  <c:v>39.2781</c:v>
                </c:pt>
                <c:pt idx="2135">
                  <c:v>39.2713</c:v>
                </c:pt>
                <c:pt idx="2136">
                  <c:v>39.2795</c:v>
                </c:pt>
                <c:pt idx="2137">
                  <c:v>39.3002</c:v>
                </c:pt>
                <c:pt idx="2138">
                  <c:v>39.3229</c:v>
                </c:pt>
                <c:pt idx="2139">
                  <c:v>39.3474</c:v>
                </c:pt>
                <c:pt idx="2140">
                  <c:v>39.3589</c:v>
                </c:pt>
                <c:pt idx="2141">
                  <c:v>39.3608</c:v>
                </c:pt>
                <c:pt idx="2142">
                  <c:v>39.3392</c:v>
                </c:pt>
                <c:pt idx="2143">
                  <c:v>39.3213</c:v>
                </c:pt>
                <c:pt idx="2144">
                  <c:v>39.3018</c:v>
                </c:pt>
                <c:pt idx="2145">
                  <c:v>39.2932</c:v>
                </c:pt>
                <c:pt idx="2146">
                  <c:v>39.3012</c:v>
                </c:pt>
                <c:pt idx="2147">
                  <c:v>39.3078</c:v>
                </c:pt>
                <c:pt idx="2148">
                  <c:v>39.3169</c:v>
                </c:pt>
                <c:pt idx="2149">
                  <c:v>39.3132</c:v>
                </c:pt>
                <c:pt idx="2150">
                  <c:v>39.3142</c:v>
                </c:pt>
                <c:pt idx="2151">
                  <c:v>39.3067</c:v>
                </c:pt>
                <c:pt idx="2152">
                  <c:v>39.3254</c:v>
                </c:pt>
                <c:pt idx="2153">
                  <c:v>39.3737</c:v>
                </c:pt>
                <c:pt idx="2154">
                  <c:v>39.4571</c:v>
                </c:pt>
                <c:pt idx="2155">
                  <c:v>39.553</c:v>
                </c:pt>
                <c:pt idx="2156">
                  <c:v>39.6392</c:v>
                </c:pt>
                <c:pt idx="2157">
                  <c:v>39.7112</c:v>
                </c:pt>
                <c:pt idx="2158">
                  <c:v>39.7312</c:v>
                </c:pt>
                <c:pt idx="2159">
                  <c:v>39.691</c:v>
                </c:pt>
                <c:pt idx="2160">
                  <c:v>39.6169</c:v>
                </c:pt>
                <c:pt idx="2161">
                  <c:v>39.5169</c:v>
                </c:pt>
                <c:pt idx="2162">
                  <c:v>39.4304</c:v>
                </c:pt>
                <c:pt idx="2163">
                  <c:v>39.3574</c:v>
                </c:pt>
                <c:pt idx="2164">
                  <c:v>39.3338</c:v>
                </c:pt>
                <c:pt idx="2165">
                  <c:v>39.3306</c:v>
                </c:pt>
                <c:pt idx="2166">
                  <c:v>39.3912</c:v>
                </c:pt>
                <c:pt idx="2167">
                  <c:v>39.488</c:v>
                </c:pt>
                <c:pt idx="2168">
                  <c:v>39.584</c:v>
                </c:pt>
                <c:pt idx="2169">
                  <c:v>39.6768</c:v>
                </c:pt>
                <c:pt idx="2170">
                  <c:v>39.7184</c:v>
                </c:pt>
                <c:pt idx="2171">
                  <c:v>39.7329</c:v>
                </c:pt>
                <c:pt idx="2172">
                  <c:v>39.6823</c:v>
                </c:pt>
                <c:pt idx="2173">
                  <c:v>39.594</c:v>
                </c:pt>
                <c:pt idx="2174">
                  <c:v>39.4932</c:v>
                </c:pt>
                <c:pt idx="2175">
                  <c:v>39.396</c:v>
                </c:pt>
                <c:pt idx="2176">
                  <c:v>39.3395</c:v>
                </c:pt>
                <c:pt idx="2177">
                  <c:v>39.3369</c:v>
                </c:pt>
                <c:pt idx="2178">
                  <c:v>39.3761</c:v>
                </c:pt>
                <c:pt idx="2179">
                  <c:v>39.4641</c:v>
                </c:pt>
                <c:pt idx="2180">
                  <c:v>39.5411</c:v>
                </c:pt>
                <c:pt idx="2181">
                  <c:v>39.5841</c:v>
                </c:pt>
                <c:pt idx="2182">
                  <c:v>39.5915</c:v>
                </c:pt>
                <c:pt idx="2183">
                  <c:v>39.5251</c:v>
                </c:pt>
                <c:pt idx="2184">
                  <c:v>39.4126</c:v>
                </c:pt>
                <c:pt idx="2185">
                  <c:v>39.2969</c:v>
                </c:pt>
                <c:pt idx="2186">
                  <c:v>39.2243</c:v>
                </c:pt>
                <c:pt idx="2187">
                  <c:v>39.1666</c:v>
                </c:pt>
                <c:pt idx="2188">
                  <c:v>39.1631</c:v>
                </c:pt>
                <c:pt idx="2189">
                  <c:v>39.194</c:v>
                </c:pt>
                <c:pt idx="2190">
                  <c:v>39.2686</c:v>
                </c:pt>
                <c:pt idx="2191">
                  <c:v>39.4222</c:v>
                </c:pt>
                <c:pt idx="2192">
                  <c:v>39.5887</c:v>
                </c:pt>
                <c:pt idx="2193">
                  <c:v>39.7306</c:v>
                </c:pt>
                <c:pt idx="2194">
                  <c:v>39.8454</c:v>
                </c:pt>
                <c:pt idx="2195">
                  <c:v>39.9443</c:v>
                </c:pt>
                <c:pt idx="2196">
                  <c:v>39.994</c:v>
                </c:pt>
                <c:pt idx="2197">
                  <c:v>39.9985</c:v>
                </c:pt>
                <c:pt idx="2198">
                  <c:v>39.9459</c:v>
                </c:pt>
                <c:pt idx="2199">
                  <c:v>39.8399</c:v>
                </c:pt>
                <c:pt idx="2200">
                  <c:v>39.6543</c:v>
                </c:pt>
                <c:pt idx="2201">
                  <c:v>39.4205</c:v>
                </c:pt>
                <c:pt idx="2202">
                  <c:v>39.1537</c:v>
                </c:pt>
                <c:pt idx="2203">
                  <c:v>38.8267</c:v>
                </c:pt>
                <c:pt idx="2204">
                  <c:v>38.5045</c:v>
                </c:pt>
                <c:pt idx="2205">
                  <c:v>38.2528</c:v>
                </c:pt>
                <c:pt idx="2206">
                  <c:v>38.1421</c:v>
                </c:pt>
                <c:pt idx="2207">
                  <c:v>38.192</c:v>
                </c:pt>
                <c:pt idx="2208">
                  <c:v>38.4157</c:v>
                </c:pt>
                <c:pt idx="2209">
                  <c:v>38.7733</c:v>
                </c:pt>
                <c:pt idx="2210">
                  <c:v>39.1716</c:v>
                </c:pt>
                <c:pt idx="2211">
                  <c:v>39.5798</c:v>
                </c:pt>
                <c:pt idx="2212">
                  <c:v>39.9398</c:v>
                </c:pt>
                <c:pt idx="2213">
                  <c:v>40.1528</c:v>
                </c:pt>
                <c:pt idx="2214">
                  <c:v>40.2588</c:v>
                </c:pt>
                <c:pt idx="2215">
                  <c:v>40.2836</c:v>
                </c:pt>
                <c:pt idx="2216">
                  <c:v>40.2138</c:v>
                </c:pt>
                <c:pt idx="2217">
                  <c:v>40.0804</c:v>
                </c:pt>
                <c:pt idx="2218">
                  <c:v>39.9145</c:v>
                </c:pt>
                <c:pt idx="2219">
                  <c:v>39.777</c:v>
                </c:pt>
                <c:pt idx="2220">
                  <c:v>39.6975</c:v>
                </c:pt>
                <c:pt idx="2221">
                  <c:v>39.6556</c:v>
                </c:pt>
                <c:pt idx="2222">
                  <c:v>39.6592</c:v>
                </c:pt>
                <c:pt idx="2223">
                  <c:v>39.696</c:v>
                </c:pt>
                <c:pt idx="2224">
                  <c:v>39.7435</c:v>
                </c:pt>
                <c:pt idx="2225">
                  <c:v>39.7911</c:v>
                </c:pt>
                <c:pt idx="2226">
                  <c:v>39.8448</c:v>
                </c:pt>
                <c:pt idx="2227">
                  <c:v>39.9041</c:v>
                </c:pt>
                <c:pt idx="2228">
                  <c:v>39.9735</c:v>
                </c:pt>
                <c:pt idx="2229">
                  <c:v>40.0618</c:v>
                </c:pt>
                <c:pt idx="2230">
                  <c:v>40.1592</c:v>
                </c:pt>
                <c:pt idx="2231">
                  <c:v>40.2605</c:v>
                </c:pt>
                <c:pt idx="2232">
                  <c:v>40.3642</c:v>
                </c:pt>
                <c:pt idx="2233">
                  <c:v>40.4156</c:v>
                </c:pt>
                <c:pt idx="2234">
                  <c:v>40.435</c:v>
                </c:pt>
                <c:pt idx="2235">
                  <c:v>40.4246</c:v>
                </c:pt>
                <c:pt idx="2236">
                  <c:v>40.3953</c:v>
                </c:pt>
                <c:pt idx="2237">
                  <c:v>40.4023</c:v>
                </c:pt>
                <c:pt idx="2238">
                  <c:v>40.3892</c:v>
                </c:pt>
                <c:pt idx="2239">
                  <c:v>40.3604</c:v>
                </c:pt>
                <c:pt idx="2240">
                  <c:v>40.3168</c:v>
                </c:pt>
                <c:pt idx="2241">
                  <c:v>40.2621</c:v>
                </c:pt>
                <c:pt idx="2242">
                  <c:v>40.194</c:v>
                </c:pt>
                <c:pt idx="2243">
                  <c:v>40.1356</c:v>
                </c:pt>
                <c:pt idx="2244">
                  <c:v>40.0929</c:v>
                </c:pt>
                <c:pt idx="2245">
                  <c:v>40.055</c:v>
                </c:pt>
                <c:pt idx="2246">
                  <c:v>40.0284</c:v>
                </c:pt>
                <c:pt idx="2247">
                  <c:v>40.0064</c:v>
                </c:pt>
                <c:pt idx="2248">
                  <c:v>39.9647</c:v>
                </c:pt>
                <c:pt idx="2249">
                  <c:v>39.9154</c:v>
                </c:pt>
                <c:pt idx="2250">
                  <c:v>39.84</c:v>
                </c:pt>
                <c:pt idx="2251">
                  <c:v>39.7502</c:v>
                </c:pt>
                <c:pt idx="2252">
                  <c:v>39.6572</c:v>
                </c:pt>
                <c:pt idx="2253">
                  <c:v>39.5808</c:v>
                </c:pt>
                <c:pt idx="2254">
                  <c:v>39.5372</c:v>
                </c:pt>
                <c:pt idx="2255">
                  <c:v>39.4962</c:v>
                </c:pt>
                <c:pt idx="2256">
                  <c:v>39.4856</c:v>
                </c:pt>
                <c:pt idx="2257">
                  <c:v>39.4603</c:v>
                </c:pt>
                <c:pt idx="2258">
                  <c:v>39.4546</c:v>
                </c:pt>
                <c:pt idx="2259">
                  <c:v>39.4451</c:v>
                </c:pt>
                <c:pt idx="2260">
                  <c:v>39.4502</c:v>
                </c:pt>
                <c:pt idx="2261">
                  <c:v>39.4809</c:v>
                </c:pt>
                <c:pt idx="2262">
                  <c:v>39.5112</c:v>
                </c:pt>
                <c:pt idx="2263">
                  <c:v>39.54</c:v>
                </c:pt>
                <c:pt idx="2264">
                  <c:v>39.5544</c:v>
                </c:pt>
                <c:pt idx="2265">
                  <c:v>39.5554</c:v>
                </c:pt>
                <c:pt idx="2266">
                  <c:v>39.5252</c:v>
                </c:pt>
                <c:pt idx="2267">
                  <c:v>39.4779</c:v>
                </c:pt>
                <c:pt idx="2268">
                  <c:v>39.4064</c:v>
                </c:pt>
                <c:pt idx="2269">
                  <c:v>39.3332</c:v>
                </c:pt>
                <c:pt idx="2270">
                  <c:v>39.2702</c:v>
                </c:pt>
                <c:pt idx="2271">
                  <c:v>39.2186</c:v>
                </c:pt>
                <c:pt idx="2272">
                  <c:v>39.1739</c:v>
                </c:pt>
                <c:pt idx="2273">
                  <c:v>39.1354</c:v>
                </c:pt>
                <c:pt idx="2274">
                  <c:v>39.1133</c:v>
                </c:pt>
                <c:pt idx="2275">
                  <c:v>39.0926</c:v>
                </c:pt>
                <c:pt idx="2276">
                  <c:v>39.0726</c:v>
                </c:pt>
                <c:pt idx="2277">
                  <c:v>39.0808</c:v>
                </c:pt>
                <c:pt idx="2278">
                  <c:v>39.0881</c:v>
                </c:pt>
                <c:pt idx="2279">
                  <c:v>39.1157</c:v>
                </c:pt>
                <c:pt idx="2280">
                  <c:v>39.1333</c:v>
                </c:pt>
                <c:pt idx="2281">
                  <c:v>39.1538</c:v>
                </c:pt>
                <c:pt idx="2282">
                  <c:v>39.1821</c:v>
                </c:pt>
                <c:pt idx="2283">
                  <c:v>39.186</c:v>
                </c:pt>
                <c:pt idx="2284">
                  <c:v>39.1877</c:v>
                </c:pt>
                <c:pt idx="2285">
                  <c:v>39.1812</c:v>
                </c:pt>
                <c:pt idx="2286">
                  <c:v>39.1663</c:v>
                </c:pt>
                <c:pt idx="2287">
                  <c:v>39.1482</c:v>
                </c:pt>
                <c:pt idx="2288">
                  <c:v>39.1092</c:v>
                </c:pt>
                <c:pt idx="2289">
                  <c:v>39.0558</c:v>
                </c:pt>
                <c:pt idx="2290">
                  <c:v>38.976</c:v>
                </c:pt>
                <c:pt idx="2291">
                  <c:v>38.8852</c:v>
                </c:pt>
                <c:pt idx="2292">
                  <c:v>38.7966</c:v>
                </c:pt>
                <c:pt idx="2293">
                  <c:v>38.7504</c:v>
                </c:pt>
                <c:pt idx="2294">
                  <c:v>38.7437</c:v>
                </c:pt>
                <c:pt idx="2295">
                  <c:v>38.7902</c:v>
                </c:pt>
                <c:pt idx="2296">
                  <c:v>38.8633</c:v>
                </c:pt>
                <c:pt idx="2297">
                  <c:v>38.9334</c:v>
                </c:pt>
                <c:pt idx="2298">
                  <c:v>39.0008</c:v>
                </c:pt>
                <c:pt idx="2299">
                  <c:v>39.075</c:v>
                </c:pt>
                <c:pt idx="2300">
                  <c:v>39.1144</c:v>
                </c:pt>
                <c:pt idx="2301">
                  <c:v>39.1522</c:v>
                </c:pt>
                <c:pt idx="2302">
                  <c:v>39.1879</c:v>
                </c:pt>
                <c:pt idx="2303">
                  <c:v>39.2299</c:v>
                </c:pt>
                <c:pt idx="2304">
                  <c:v>39.2675</c:v>
                </c:pt>
                <c:pt idx="2305">
                  <c:v>39.2961</c:v>
                </c:pt>
                <c:pt idx="2306">
                  <c:v>39.3052</c:v>
                </c:pt>
                <c:pt idx="2307">
                  <c:v>39.3069</c:v>
                </c:pt>
                <c:pt idx="2308">
                  <c:v>39.2803</c:v>
                </c:pt>
                <c:pt idx="2309">
                  <c:v>39.2469</c:v>
                </c:pt>
                <c:pt idx="2310">
                  <c:v>39.2057</c:v>
                </c:pt>
                <c:pt idx="2311">
                  <c:v>39.178</c:v>
                </c:pt>
                <c:pt idx="2312">
                  <c:v>39.1668</c:v>
                </c:pt>
                <c:pt idx="2313">
                  <c:v>39.176</c:v>
                </c:pt>
                <c:pt idx="2314">
                  <c:v>39.1858</c:v>
                </c:pt>
                <c:pt idx="2315">
                  <c:v>39.1907</c:v>
                </c:pt>
                <c:pt idx="2316">
                  <c:v>39.1753</c:v>
                </c:pt>
                <c:pt idx="2317">
                  <c:v>39.1733</c:v>
                </c:pt>
                <c:pt idx="2318">
                  <c:v>39.1668</c:v>
                </c:pt>
                <c:pt idx="2319">
                  <c:v>39.1675</c:v>
                </c:pt>
                <c:pt idx="2320">
                  <c:v>39.184</c:v>
                </c:pt>
                <c:pt idx="2321">
                  <c:v>39.217</c:v>
                </c:pt>
                <c:pt idx="2322">
                  <c:v>39.2463</c:v>
                </c:pt>
                <c:pt idx="2323">
                  <c:v>39.2634</c:v>
                </c:pt>
                <c:pt idx="2324">
                  <c:v>39.2749</c:v>
                </c:pt>
                <c:pt idx="2325">
                  <c:v>39.2798</c:v>
                </c:pt>
                <c:pt idx="2326">
                  <c:v>39.2793</c:v>
                </c:pt>
                <c:pt idx="2327">
                  <c:v>39.2693</c:v>
                </c:pt>
                <c:pt idx="2328">
                  <c:v>39.2746</c:v>
                </c:pt>
                <c:pt idx="2329">
                  <c:v>39.2737</c:v>
                </c:pt>
                <c:pt idx="2330">
                  <c:v>39.2893</c:v>
                </c:pt>
                <c:pt idx="2331">
                  <c:v>39.2947</c:v>
                </c:pt>
                <c:pt idx="2332">
                  <c:v>39.2893</c:v>
                </c:pt>
                <c:pt idx="2333">
                  <c:v>39.2691</c:v>
                </c:pt>
                <c:pt idx="2334">
                  <c:v>39.2415</c:v>
                </c:pt>
                <c:pt idx="2335">
                  <c:v>39.2195</c:v>
                </c:pt>
                <c:pt idx="2336">
                  <c:v>39.2192</c:v>
                </c:pt>
                <c:pt idx="2337">
                  <c:v>39.2463</c:v>
                </c:pt>
                <c:pt idx="2338">
                  <c:v>39.296</c:v>
                </c:pt>
                <c:pt idx="2339">
                  <c:v>39.3936</c:v>
                </c:pt>
                <c:pt idx="2340">
                  <c:v>39.5087</c:v>
                </c:pt>
                <c:pt idx="2341">
                  <c:v>39.6028</c:v>
                </c:pt>
                <c:pt idx="2342">
                  <c:v>39.6644</c:v>
                </c:pt>
                <c:pt idx="2343">
                  <c:v>39.6889</c:v>
                </c:pt>
                <c:pt idx="2344">
                  <c:v>39.6841</c:v>
                </c:pt>
                <c:pt idx="2345">
                  <c:v>39.6607</c:v>
                </c:pt>
                <c:pt idx="2346">
                  <c:v>39.5932</c:v>
                </c:pt>
                <c:pt idx="2347">
                  <c:v>39.5051</c:v>
                </c:pt>
                <c:pt idx="2348">
                  <c:v>39.4326</c:v>
                </c:pt>
                <c:pt idx="2349">
                  <c:v>39.3839</c:v>
                </c:pt>
                <c:pt idx="2350">
                  <c:v>39.3731</c:v>
                </c:pt>
                <c:pt idx="2351">
                  <c:v>39.4179</c:v>
                </c:pt>
                <c:pt idx="2352">
                  <c:v>39.4966</c:v>
                </c:pt>
                <c:pt idx="2353">
                  <c:v>39.5847</c:v>
                </c:pt>
                <c:pt idx="2354">
                  <c:v>39.6592</c:v>
                </c:pt>
                <c:pt idx="2355">
                  <c:v>39.7111</c:v>
                </c:pt>
                <c:pt idx="2356">
                  <c:v>39.7273</c:v>
                </c:pt>
                <c:pt idx="2357">
                  <c:v>39.7222</c:v>
                </c:pt>
                <c:pt idx="2358">
                  <c:v>39.663</c:v>
                </c:pt>
                <c:pt idx="2359">
                  <c:v>39.5766</c:v>
                </c:pt>
                <c:pt idx="2360">
                  <c:v>39.498</c:v>
                </c:pt>
                <c:pt idx="2361">
                  <c:v>39.4535</c:v>
                </c:pt>
                <c:pt idx="2362">
                  <c:v>39.4673</c:v>
                </c:pt>
                <c:pt idx="2363">
                  <c:v>39.5138</c:v>
                </c:pt>
                <c:pt idx="2364">
                  <c:v>39.577</c:v>
                </c:pt>
                <c:pt idx="2365">
                  <c:v>39.6341</c:v>
                </c:pt>
                <c:pt idx="2366">
                  <c:v>39.6589</c:v>
                </c:pt>
                <c:pt idx="2367">
                  <c:v>39.6524</c:v>
                </c:pt>
                <c:pt idx="2368">
                  <c:v>39.5966</c:v>
                </c:pt>
                <c:pt idx="2369">
                  <c:v>39.5112</c:v>
                </c:pt>
                <c:pt idx="2370">
                  <c:v>39.4048</c:v>
                </c:pt>
                <c:pt idx="2371">
                  <c:v>39.3064</c:v>
                </c:pt>
                <c:pt idx="2372">
                  <c:v>39.2555</c:v>
                </c:pt>
                <c:pt idx="2373">
                  <c:v>39.2347</c:v>
                </c:pt>
                <c:pt idx="2374">
                  <c:v>39.2349</c:v>
                </c:pt>
                <c:pt idx="2375">
                  <c:v>39.2619</c:v>
                </c:pt>
                <c:pt idx="2376">
                  <c:v>39.3328</c:v>
                </c:pt>
                <c:pt idx="2377">
                  <c:v>39.4808</c:v>
                </c:pt>
                <c:pt idx="2378">
                  <c:v>39.639</c:v>
                </c:pt>
                <c:pt idx="2379">
                  <c:v>39.7748</c:v>
                </c:pt>
                <c:pt idx="2380">
                  <c:v>39.8942</c:v>
                </c:pt>
                <c:pt idx="2381">
                  <c:v>39.9788</c:v>
                </c:pt>
                <c:pt idx="2382">
                  <c:v>40.0392</c:v>
                </c:pt>
                <c:pt idx="2383">
                  <c:v>40.0624</c:v>
                </c:pt>
                <c:pt idx="2384">
                  <c:v>40.0299</c:v>
                </c:pt>
                <c:pt idx="2385">
                  <c:v>39.9562</c:v>
                </c:pt>
                <c:pt idx="2386">
                  <c:v>39.8435</c:v>
                </c:pt>
                <c:pt idx="2387">
                  <c:v>39.6562</c:v>
                </c:pt>
                <c:pt idx="2388">
                  <c:v>39.4361</c:v>
                </c:pt>
                <c:pt idx="2389">
                  <c:v>39.2105</c:v>
                </c:pt>
                <c:pt idx="2390">
                  <c:v>38.9255</c:v>
                </c:pt>
                <c:pt idx="2391">
                  <c:v>38.6542</c:v>
                </c:pt>
                <c:pt idx="2392">
                  <c:v>38.4651</c:v>
                </c:pt>
                <c:pt idx="2393">
                  <c:v>38.4205</c:v>
                </c:pt>
                <c:pt idx="2394">
                  <c:v>38.5553</c:v>
                </c:pt>
                <c:pt idx="2395">
                  <c:v>38.8187</c:v>
                </c:pt>
                <c:pt idx="2396">
                  <c:v>39.1177</c:v>
                </c:pt>
                <c:pt idx="2397">
                  <c:v>39.4664</c:v>
                </c:pt>
                <c:pt idx="2398">
                  <c:v>39.7931</c:v>
                </c:pt>
                <c:pt idx="2399">
                  <c:v>40.0594</c:v>
                </c:pt>
                <c:pt idx="2400">
                  <c:v>40.221</c:v>
                </c:pt>
                <c:pt idx="2401">
                  <c:v>40.2665</c:v>
                </c:pt>
                <c:pt idx="2402">
                  <c:v>40.2812</c:v>
                </c:pt>
                <c:pt idx="2403">
                  <c:v>40.2342</c:v>
                </c:pt>
                <c:pt idx="2404">
                  <c:v>40.154</c:v>
                </c:pt>
                <c:pt idx="2405">
                  <c:v>40.0825</c:v>
                </c:pt>
                <c:pt idx="2406">
                  <c:v>40.0075</c:v>
                </c:pt>
                <c:pt idx="2407">
                  <c:v>39.9345</c:v>
                </c:pt>
                <c:pt idx="2408">
                  <c:v>39.8929</c:v>
                </c:pt>
                <c:pt idx="2409">
                  <c:v>39.8582</c:v>
                </c:pt>
                <c:pt idx="2410">
                  <c:v>39.8355</c:v>
                </c:pt>
                <c:pt idx="2411">
                  <c:v>39.834</c:v>
                </c:pt>
                <c:pt idx="2412">
                  <c:v>39.8491</c:v>
                </c:pt>
                <c:pt idx="2413">
                  <c:v>39.8703</c:v>
                </c:pt>
                <c:pt idx="2414">
                  <c:v>39.9098</c:v>
                </c:pt>
                <c:pt idx="2415">
                  <c:v>39.973</c:v>
                </c:pt>
                <c:pt idx="2416">
                  <c:v>40.0503</c:v>
                </c:pt>
                <c:pt idx="2417">
                  <c:v>40.1309</c:v>
                </c:pt>
                <c:pt idx="2418">
                  <c:v>40.231</c:v>
                </c:pt>
                <c:pt idx="2419">
                  <c:v>40.3125</c:v>
                </c:pt>
                <c:pt idx="2420">
                  <c:v>40.3948</c:v>
                </c:pt>
                <c:pt idx="2421">
                  <c:v>40.4579</c:v>
                </c:pt>
                <c:pt idx="2422">
                  <c:v>40.458</c:v>
                </c:pt>
                <c:pt idx="2423">
                  <c:v>40.4748</c:v>
                </c:pt>
                <c:pt idx="2424">
                  <c:v>40.4977</c:v>
                </c:pt>
                <c:pt idx="2425">
                  <c:v>40.4764</c:v>
                </c:pt>
                <c:pt idx="2426">
                  <c:v>40.4352</c:v>
                </c:pt>
                <c:pt idx="2427">
                  <c:v>40.3873</c:v>
                </c:pt>
                <c:pt idx="2428">
                  <c:v>40.3473</c:v>
                </c:pt>
                <c:pt idx="2429">
                  <c:v>40.3184</c:v>
                </c:pt>
                <c:pt idx="2430">
                  <c:v>40.2933</c:v>
                </c:pt>
                <c:pt idx="2431">
                  <c:v>40.2494</c:v>
                </c:pt>
                <c:pt idx="2432">
                  <c:v>40.2062</c:v>
                </c:pt>
                <c:pt idx="2433">
                  <c:v>40.1466</c:v>
                </c:pt>
                <c:pt idx="2434">
                  <c:v>40.0698</c:v>
                </c:pt>
                <c:pt idx="2435">
                  <c:v>40.0029</c:v>
                </c:pt>
                <c:pt idx="2436">
                  <c:v>39.9418</c:v>
                </c:pt>
                <c:pt idx="2437">
                  <c:v>39.9037</c:v>
                </c:pt>
                <c:pt idx="2438">
                  <c:v>39.8566</c:v>
                </c:pt>
                <c:pt idx="2439">
                  <c:v>39.8165</c:v>
                </c:pt>
                <c:pt idx="2440">
                  <c:v>39.7611</c:v>
                </c:pt>
                <c:pt idx="2441">
                  <c:v>39.7057</c:v>
                </c:pt>
                <c:pt idx="2442">
                  <c:v>39.6442</c:v>
                </c:pt>
                <c:pt idx="2443">
                  <c:v>39.6036</c:v>
                </c:pt>
                <c:pt idx="2444">
                  <c:v>39.5818</c:v>
                </c:pt>
                <c:pt idx="2445">
                  <c:v>39.593</c:v>
                </c:pt>
                <c:pt idx="2446">
                  <c:v>39.6364</c:v>
                </c:pt>
                <c:pt idx="2447">
                  <c:v>39.6803</c:v>
                </c:pt>
                <c:pt idx="2448">
                  <c:v>39.7223</c:v>
                </c:pt>
                <c:pt idx="2449">
                  <c:v>39.7399</c:v>
                </c:pt>
                <c:pt idx="2450">
                  <c:v>39.7349</c:v>
                </c:pt>
                <c:pt idx="2451">
                  <c:v>39.7144</c:v>
                </c:pt>
                <c:pt idx="2452">
                  <c:v>39.6807</c:v>
                </c:pt>
                <c:pt idx="2453">
                  <c:v>39.6278</c:v>
                </c:pt>
                <c:pt idx="2454">
                  <c:v>39.5729</c:v>
                </c:pt>
                <c:pt idx="2455">
                  <c:v>39.5099</c:v>
                </c:pt>
                <c:pt idx="2456">
                  <c:v>39.446</c:v>
                </c:pt>
                <c:pt idx="2457">
                  <c:v>39.3856</c:v>
                </c:pt>
                <c:pt idx="2458">
                  <c:v>39.3353</c:v>
                </c:pt>
                <c:pt idx="2459">
                  <c:v>39.2858</c:v>
                </c:pt>
                <c:pt idx="2460">
                  <c:v>39.2562</c:v>
                </c:pt>
                <c:pt idx="2461">
                  <c:v>39.2318</c:v>
                </c:pt>
                <c:pt idx="2462">
                  <c:v>39.2237</c:v>
                </c:pt>
                <c:pt idx="2463">
                  <c:v>39.228</c:v>
                </c:pt>
                <c:pt idx="2464">
                  <c:v>39.2375</c:v>
                </c:pt>
                <c:pt idx="2465">
                  <c:v>39.2436</c:v>
                </c:pt>
                <c:pt idx="2466">
                  <c:v>39.2475</c:v>
                </c:pt>
                <c:pt idx="2467">
                  <c:v>39.2549</c:v>
                </c:pt>
                <c:pt idx="2468">
                  <c:v>39.2649</c:v>
                </c:pt>
                <c:pt idx="2469">
                  <c:v>39.2844</c:v>
                </c:pt>
                <c:pt idx="2470">
                  <c:v>39.2995</c:v>
                </c:pt>
                <c:pt idx="2471">
                  <c:v>39.3122</c:v>
                </c:pt>
                <c:pt idx="2472">
                  <c:v>39.3049</c:v>
                </c:pt>
                <c:pt idx="2473">
                  <c:v>39.285</c:v>
                </c:pt>
                <c:pt idx="2474">
                  <c:v>39.2542</c:v>
                </c:pt>
                <c:pt idx="2475">
                  <c:v>39.1962</c:v>
                </c:pt>
                <c:pt idx="2476">
                  <c:v>39.1335</c:v>
                </c:pt>
                <c:pt idx="2477">
                  <c:v>39.0573</c:v>
                </c:pt>
                <c:pt idx="2478">
                  <c:v>39.0113</c:v>
                </c:pt>
                <c:pt idx="2479">
                  <c:v>38.981</c:v>
                </c:pt>
                <c:pt idx="2480">
                  <c:v>38.9793</c:v>
                </c:pt>
                <c:pt idx="2481">
                  <c:v>38.9827</c:v>
                </c:pt>
                <c:pt idx="2482">
                  <c:v>39.0095</c:v>
                </c:pt>
                <c:pt idx="2483">
                  <c:v>39.0324</c:v>
                </c:pt>
                <c:pt idx="2484">
                  <c:v>39.0675</c:v>
                </c:pt>
                <c:pt idx="2485">
                  <c:v>39.109</c:v>
                </c:pt>
                <c:pt idx="2486">
                  <c:v>39.1578</c:v>
                </c:pt>
                <c:pt idx="2487">
                  <c:v>39.2091</c:v>
                </c:pt>
                <c:pt idx="2488">
                  <c:v>39.2718</c:v>
                </c:pt>
                <c:pt idx="2489">
                  <c:v>39.3248</c:v>
                </c:pt>
                <c:pt idx="2490">
                  <c:v>39.3629</c:v>
                </c:pt>
                <c:pt idx="2491">
                  <c:v>39.3764</c:v>
                </c:pt>
                <c:pt idx="2492">
                  <c:v>39.3692</c:v>
                </c:pt>
                <c:pt idx="2493">
                  <c:v>39.3416</c:v>
                </c:pt>
                <c:pt idx="2494">
                  <c:v>39.3199</c:v>
                </c:pt>
                <c:pt idx="2495">
                  <c:v>39.3062</c:v>
                </c:pt>
                <c:pt idx="2496">
                  <c:v>39.2979</c:v>
                </c:pt>
                <c:pt idx="2497">
                  <c:v>39.2879</c:v>
                </c:pt>
                <c:pt idx="2498">
                  <c:v>39.2922</c:v>
                </c:pt>
                <c:pt idx="2499">
                  <c:v>39.2669</c:v>
                </c:pt>
                <c:pt idx="2500">
                  <c:v>39.2486</c:v>
                </c:pt>
                <c:pt idx="2501">
                  <c:v>39.23</c:v>
                </c:pt>
                <c:pt idx="2502">
                  <c:v>39.2171</c:v>
                </c:pt>
                <c:pt idx="2503">
                  <c:v>39.2117</c:v>
                </c:pt>
                <c:pt idx="2504">
                  <c:v>39.2204</c:v>
                </c:pt>
                <c:pt idx="2505">
                  <c:v>39.2455</c:v>
                </c:pt>
                <c:pt idx="2506">
                  <c:v>39.2653</c:v>
                </c:pt>
                <c:pt idx="2507">
                  <c:v>39.2793</c:v>
                </c:pt>
                <c:pt idx="2508">
                  <c:v>39.281</c:v>
                </c:pt>
                <c:pt idx="2509">
                  <c:v>39.283</c:v>
                </c:pt>
                <c:pt idx="2510">
                  <c:v>39.2752</c:v>
                </c:pt>
                <c:pt idx="2511">
                  <c:v>39.2927</c:v>
                </c:pt>
                <c:pt idx="2512">
                  <c:v>39.3044</c:v>
                </c:pt>
                <c:pt idx="2513">
                  <c:v>39.3283</c:v>
                </c:pt>
                <c:pt idx="2514">
                  <c:v>39.3384</c:v>
                </c:pt>
                <c:pt idx="2515">
                  <c:v>39.3484</c:v>
                </c:pt>
                <c:pt idx="2516">
                  <c:v>39.3411</c:v>
                </c:pt>
                <c:pt idx="2517">
                  <c:v>39.307</c:v>
                </c:pt>
                <c:pt idx="2518">
                  <c:v>39.2725</c:v>
                </c:pt>
                <c:pt idx="2519">
                  <c:v>39.2435</c:v>
                </c:pt>
                <c:pt idx="2520">
                  <c:v>39.222</c:v>
                </c:pt>
                <c:pt idx="2521">
                  <c:v>39.228</c:v>
                </c:pt>
                <c:pt idx="2522">
                  <c:v>39.2536</c:v>
                </c:pt>
                <c:pt idx="2523">
                  <c:v>39.2943</c:v>
                </c:pt>
                <c:pt idx="2524">
                  <c:v>39.376</c:v>
                </c:pt>
                <c:pt idx="2525">
                  <c:v>39.4824</c:v>
                </c:pt>
                <c:pt idx="2526">
                  <c:v>39.5869</c:v>
                </c:pt>
                <c:pt idx="2527">
                  <c:v>39.6665</c:v>
                </c:pt>
                <c:pt idx="2528">
                  <c:v>39.7174</c:v>
                </c:pt>
                <c:pt idx="2529">
                  <c:v>39.7336</c:v>
                </c:pt>
                <c:pt idx="2530">
                  <c:v>39.7185</c:v>
                </c:pt>
                <c:pt idx="2531">
                  <c:v>39.6717</c:v>
                </c:pt>
                <c:pt idx="2532">
                  <c:v>39.5762</c:v>
                </c:pt>
                <c:pt idx="2533">
                  <c:v>39.4956</c:v>
                </c:pt>
                <c:pt idx="2534">
                  <c:v>39.4401</c:v>
                </c:pt>
                <c:pt idx="2535">
                  <c:v>39.4253</c:v>
                </c:pt>
                <c:pt idx="2536">
                  <c:v>39.4699</c:v>
                </c:pt>
                <c:pt idx="2537">
                  <c:v>39.5416</c:v>
                </c:pt>
                <c:pt idx="2538">
                  <c:v>39.626</c:v>
                </c:pt>
                <c:pt idx="2539">
                  <c:v>39.6973</c:v>
                </c:pt>
                <c:pt idx="2540">
                  <c:v>39.7355</c:v>
                </c:pt>
                <c:pt idx="2541">
                  <c:v>39.7431</c:v>
                </c:pt>
                <c:pt idx="2542">
                  <c:v>39.7317</c:v>
                </c:pt>
                <c:pt idx="2543">
                  <c:v>39.6837</c:v>
                </c:pt>
                <c:pt idx="2544">
                  <c:v>39.6473</c:v>
                </c:pt>
                <c:pt idx="2545">
                  <c:v>39.6068</c:v>
                </c:pt>
                <c:pt idx="2546">
                  <c:v>39.5794</c:v>
                </c:pt>
                <c:pt idx="2547">
                  <c:v>39.5898</c:v>
                </c:pt>
                <c:pt idx="2548">
                  <c:v>39.6198</c:v>
                </c:pt>
                <c:pt idx="2549">
                  <c:v>39.6603</c:v>
                </c:pt>
                <c:pt idx="2550">
                  <c:v>39.6658</c:v>
                </c:pt>
                <c:pt idx="2551">
                  <c:v>39.6602</c:v>
                </c:pt>
                <c:pt idx="2552">
                  <c:v>39.6395</c:v>
                </c:pt>
                <c:pt idx="2553">
                  <c:v>39.6075</c:v>
                </c:pt>
                <c:pt idx="2554">
                  <c:v>39.5524</c:v>
                </c:pt>
                <c:pt idx="2555">
                  <c:v>39.4673</c:v>
                </c:pt>
                <c:pt idx="2556">
                  <c:v>39.3813</c:v>
                </c:pt>
                <c:pt idx="2557">
                  <c:v>39.3061</c:v>
                </c:pt>
                <c:pt idx="2558">
                  <c:v>39.2577</c:v>
                </c:pt>
                <c:pt idx="2559">
                  <c:v>39.2386</c:v>
                </c:pt>
                <c:pt idx="2560">
                  <c:v>39.2334</c:v>
                </c:pt>
                <c:pt idx="2561">
                  <c:v>39.2517</c:v>
                </c:pt>
                <c:pt idx="2562">
                  <c:v>39.3255</c:v>
                </c:pt>
                <c:pt idx="2563">
                  <c:v>39.4448</c:v>
                </c:pt>
                <c:pt idx="2564">
                  <c:v>39.5926</c:v>
                </c:pt>
                <c:pt idx="2565">
                  <c:v>39.7145</c:v>
                </c:pt>
                <c:pt idx="2566">
                  <c:v>39.8169</c:v>
                </c:pt>
                <c:pt idx="2567">
                  <c:v>39.8953</c:v>
                </c:pt>
                <c:pt idx="2568">
                  <c:v>39.9598</c:v>
                </c:pt>
                <c:pt idx="2569">
                  <c:v>39.9872</c:v>
                </c:pt>
                <c:pt idx="2570">
                  <c:v>39.9922</c:v>
                </c:pt>
                <c:pt idx="2571">
                  <c:v>39.9561</c:v>
                </c:pt>
                <c:pt idx="2572">
                  <c:v>39.8733</c:v>
                </c:pt>
                <c:pt idx="2573">
                  <c:v>39.7311</c:v>
                </c:pt>
                <c:pt idx="2574">
                  <c:v>39.5242</c:v>
                </c:pt>
                <c:pt idx="2575">
                  <c:v>39.2879</c:v>
                </c:pt>
                <c:pt idx="2576">
                  <c:v>39.0341</c:v>
                </c:pt>
                <c:pt idx="2577">
                  <c:v>38.7807</c:v>
                </c:pt>
                <c:pt idx="2578">
                  <c:v>38.584</c:v>
                </c:pt>
                <c:pt idx="2579">
                  <c:v>38.5121</c:v>
                </c:pt>
                <c:pt idx="2580">
                  <c:v>38.5636</c:v>
                </c:pt>
                <c:pt idx="2581">
                  <c:v>38.7318</c:v>
                </c:pt>
                <c:pt idx="2582">
                  <c:v>38.9699</c:v>
                </c:pt>
                <c:pt idx="2583">
                  <c:v>39.232</c:v>
                </c:pt>
                <c:pt idx="2584">
                  <c:v>39.5193</c:v>
                </c:pt>
                <c:pt idx="2585">
                  <c:v>39.8059</c:v>
                </c:pt>
                <c:pt idx="2586">
                  <c:v>40.0472</c:v>
                </c:pt>
                <c:pt idx="2587">
                  <c:v>40.1808</c:v>
                </c:pt>
                <c:pt idx="2588">
                  <c:v>40.2552</c:v>
                </c:pt>
                <c:pt idx="2589">
                  <c:v>40.3175</c:v>
                </c:pt>
                <c:pt idx="2590">
                  <c:v>40.3186</c:v>
                </c:pt>
                <c:pt idx="2591">
                  <c:v>40.2843</c:v>
                </c:pt>
                <c:pt idx="2592">
                  <c:v>40.2206</c:v>
                </c:pt>
                <c:pt idx="2593">
                  <c:v>40.1739</c:v>
                </c:pt>
                <c:pt idx="2594">
                  <c:v>40.1324</c:v>
                </c:pt>
                <c:pt idx="2595">
                  <c:v>40.0921</c:v>
                </c:pt>
                <c:pt idx="2596">
                  <c:v>40.0543</c:v>
                </c:pt>
                <c:pt idx="2597">
                  <c:v>40.0255</c:v>
                </c:pt>
                <c:pt idx="2598">
                  <c:v>39.9886</c:v>
                </c:pt>
                <c:pt idx="2599">
                  <c:v>39.9669</c:v>
                </c:pt>
                <c:pt idx="2600">
                  <c:v>39.9575</c:v>
                </c:pt>
                <c:pt idx="2601">
                  <c:v>39.9751</c:v>
                </c:pt>
                <c:pt idx="2602">
                  <c:v>40.0384</c:v>
                </c:pt>
                <c:pt idx="2603">
                  <c:v>40.1043</c:v>
                </c:pt>
                <c:pt idx="2604">
                  <c:v>40.1924</c:v>
                </c:pt>
                <c:pt idx="2605">
                  <c:v>40.2774</c:v>
                </c:pt>
                <c:pt idx="2606">
                  <c:v>40.3748</c:v>
                </c:pt>
                <c:pt idx="2607">
                  <c:v>40.4507</c:v>
                </c:pt>
                <c:pt idx="2608">
                  <c:v>40.4699</c:v>
                </c:pt>
                <c:pt idx="2609">
                  <c:v>40.4639</c:v>
                </c:pt>
                <c:pt idx="2610">
                  <c:v>40.4502</c:v>
                </c:pt>
                <c:pt idx="2611">
                  <c:v>40.4526</c:v>
                </c:pt>
                <c:pt idx="2612">
                  <c:v>40.4414</c:v>
                </c:pt>
                <c:pt idx="2613">
                  <c:v>40.4122</c:v>
                </c:pt>
                <c:pt idx="2614">
                  <c:v>40.3861</c:v>
                </c:pt>
                <c:pt idx="2615">
                  <c:v>40.3548</c:v>
                </c:pt>
                <c:pt idx="2616">
                  <c:v>40.3294</c:v>
                </c:pt>
                <c:pt idx="2617">
                  <c:v>40.2721</c:v>
                </c:pt>
                <c:pt idx="2618">
                  <c:v>40.2013</c:v>
                </c:pt>
                <c:pt idx="2619">
                  <c:v>40.1374</c:v>
                </c:pt>
                <c:pt idx="2620">
                  <c:v>40.0878</c:v>
                </c:pt>
                <c:pt idx="2621">
                  <c:v>40.0453</c:v>
                </c:pt>
                <c:pt idx="2622">
                  <c:v>39.996</c:v>
                </c:pt>
                <c:pt idx="2623">
                  <c:v>39.9374</c:v>
                </c:pt>
                <c:pt idx="2624">
                  <c:v>39.8759</c:v>
                </c:pt>
                <c:pt idx="2625">
                  <c:v>39.8032</c:v>
                </c:pt>
                <c:pt idx="2626">
                  <c:v>39.728</c:v>
                </c:pt>
                <c:pt idx="2627">
                  <c:v>39.6611</c:v>
                </c:pt>
                <c:pt idx="2628">
                  <c:v>39.6078</c:v>
                </c:pt>
                <c:pt idx="2629">
                  <c:v>39.5884</c:v>
                </c:pt>
                <c:pt idx="2630">
                  <c:v>39.5818</c:v>
                </c:pt>
                <c:pt idx="2631">
                  <c:v>39.5969</c:v>
                </c:pt>
                <c:pt idx="2632">
                  <c:v>39.6281</c:v>
                </c:pt>
                <c:pt idx="2633">
                  <c:v>39.6589</c:v>
                </c:pt>
                <c:pt idx="2634">
                  <c:v>39.6704</c:v>
                </c:pt>
                <c:pt idx="2635">
                  <c:v>39.6792</c:v>
                </c:pt>
                <c:pt idx="2636">
                  <c:v>39.6841</c:v>
                </c:pt>
                <c:pt idx="2637">
                  <c:v>39.6814</c:v>
                </c:pt>
                <c:pt idx="2638">
                  <c:v>39.6682</c:v>
                </c:pt>
                <c:pt idx="2639">
                  <c:v>39.6409</c:v>
                </c:pt>
                <c:pt idx="2640">
                  <c:v>39.5946</c:v>
                </c:pt>
                <c:pt idx="2641">
                  <c:v>39.5192</c:v>
                </c:pt>
                <c:pt idx="2642">
                  <c:v>39.4304</c:v>
                </c:pt>
                <c:pt idx="2643">
                  <c:v>39.3552</c:v>
                </c:pt>
                <c:pt idx="2644">
                  <c:v>39.2956</c:v>
                </c:pt>
                <c:pt idx="2645">
                  <c:v>39.2606</c:v>
                </c:pt>
                <c:pt idx="2646">
                  <c:v>39.2371</c:v>
                </c:pt>
                <c:pt idx="2647">
                  <c:v>39.2229</c:v>
                </c:pt>
                <c:pt idx="2648">
                  <c:v>39.2156</c:v>
                </c:pt>
                <c:pt idx="2649">
                  <c:v>39.1995</c:v>
                </c:pt>
                <c:pt idx="2650">
                  <c:v>39.1931</c:v>
                </c:pt>
                <c:pt idx="2651">
                  <c:v>39.1839</c:v>
                </c:pt>
                <c:pt idx="2652">
                  <c:v>39.1787</c:v>
                </c:pt>
                <c:pt idx="2653">
                  <c:v>39.2043</c:v>
                </c:pt>
                <c:pt idx="2654">
                  <c:v>39.2348</c:v>
                </c:pt>
                <c:pt idx="2655">
                  <c:v>39.275</c:v>
                </c:pt>
                <c:pt idx="2656">
                  <c:v>39.2888</c:v>
                </c:pt>
                <c:pt idx="2657">
                  <c:v>39.292</c:v>
                </c:pt>
                <c:pt idx="2658">
                  <c:v>39.262</c:v>
                </c:pt>
                <c:pt idx="2659">
                  <c:v>39.231</c:v>
                </c:pt>
                <c:pt idx="2660">
                  <c:v>39.2017</c:v>
                </c:pt>
                <c:pt idx="2661">
                  <c:v>39.1668</c:v>
                </c:pt>
                <c:pt idx="2662">
                  <c:v>39.137</c:v>
                </c:pt>
                <c:pt idx="2663">
                  <c:v>39.0936</c:v>
                </c:pt>
                <c:pt idx="2664">
                  <c:v>39.048</c:v>
                </c:pt>
                <c:pt idx="2665">
                  <c:v>39.0103</c:v>
                </c:pt>
                <c:pt idx="2666">
                  <c:v>38.9657</c:v>
                </c:pt>
                <c:pt idx="2667">
                  <c:v>38.9361</c:v>
                </c:pt>
                <c:pt idx="2668">
                  <c:v>38.938</c:v>
                </c:pt>
                <c:pt idx="2669">
                  <c:v>38.9748</c:v>
                </c:pt>
                <c:pt idx="2670">
                  <c:v>39.0338</c:v>
                </c:pt>
                <c:pt idx="2671">
                  <c:v>39.1085</c:v>
                </c:pt>
                <c:pt idx="2672">
                  <c:v>39.1732</c:v>
                </c:pt>
                <c:pt idx="2673">
                  <c:v>39.2284</c:v>
                </c:pt>
                <c:pt idx="2674">
                  <c:v>39.2699</c:v>
                </c:pt>
                <c:pt idx="2675">
                  <c:v>39.3124</c:v>
                </c:pt>
                <c:pt idx="2676">
                  <c:v>39.3254</c:v>
                </c:pt>
                <c:pt idx="2677">
                  <c:v>39.3381</c:v>
                </c:pt>
                <c:pt idx="2678">
                  <c:v>39.3506</c:v>
                </c:pt>
                <c:pt idx="2679">
                  <c:v>39.3706</c:v>
                </c:pt>
                <c:pt idx="2680">
                  <c:v>39.3726</c:v>
                </c:pt>
                <c:pt idx="2681">
                  <c:v>39.3699</c:v>
                </c:pt>
                <c:pt idx="2682">
                  <c:v>39.3596</c:v>
                </c:pt>
                <c:pt idx="2683">
                  <c:v>39.3379</c:v>
                </c:pt>
                <c:pt idx="2684">
                  <c:v>39.3084</c:v>
                </c:pt>
                <c:pt idx="2685">
                  <c:v>39.2872</c:v>
                </c:pt>
                <c:pt idx="2686">
                  <c:v>39.2783</c:v>
                </c:pt>
                <c:pt idx="2687">
                  <c:v>39.2766</c:v>
                </c:pt>
                <c:pt idx="2688">
                  <c:v>39.2837</c:v>
                </c:pt>
                <c:pt idx="2689">
                  <c:v>39.2978</c:v>
                </c:pt>
                <c:pt idx="2690">
                  <c:v>39.3137</c:v>
                </c:pt>
                <c:pt idx="2691">
                  <c:v>39.3222</c:v>
                </c:pt>
                <c:pt idx="2692">
                  <c:v>39.3181</c:v>
                </c:pt>
                <c:pt idx="2693">
                  <c:v>39.3103</c:v>
                </c:pt>
                <c:pt idx="2694">
                  <c:v>39.3196</c:v>
                </c:pt>
                <c:pt idx="2695">
                  <c:v>39.3342</c:v>
                </c:pt>
                <c:pt idx="2696">
                  <c:v>39.3644</c:v>
                </c:pt>
                <c:pt idx="2697">
                  <c:v>39.392</c:v>
                </c:pt>
                <c:pt idx="2698">
                  <c:v>39.4211</c:v>
                </c:pt>
                <c:pt idx="2699">
                  <c:v>39.4462</c:v>
                </c:pt>
                <c:pt idx="2700">
                  <c:v>39.4485</c:v>
                </c:pt>
                <c:pt idx="2701">
                  <c:v>39.4404</c:v>
                </c:pt>
                <c:pt idx="2702">
                  <c:v>39.4105</c:v>
                </c:pt>
                <c:pt idx="2703">
                  <c:v>39.3807</c:v>
                </c:pt>
                <c:pt idx="2704">
                  <c:v>39.3499</c:v>
                </c:pt>
                <c:pt idx="2705">
                  <c:v>39.3304</c:v>
                </c:pt>
                <c:pt idx="2706">
                  <c:v>39.3208</c:v>
                </c:pt>
                <c:pt idx="2707">
                  <c:v>39.3242</c:v>
                </c:pt>
                <c:pt idx="2708">
                  <c:v>39.3486</c:v>
                </c:pt>
                <c:pt idx="2709">
                  <c:v>39.4051</c:v>
                </c:pt>
                <c:pt idx="2710">
                  <c:v>39.4929</c:v>
                </c:pt>
                <c:pt idx="2711">
                  <c:v>39.6062</c:v>
                </c:pt>
                <c:pt idx="2712">
                  <c:v>39.7043</c:v>
                </c:pt>
                <c:pt idx="2713">
                  <c:v>39.7657</c:v>
                </c:pt>
                <c:pt idx="2714">
                  <c:v>39.7956</c:v>
                </c:pt>
                <c:pt idx="2715">
                  <c:v>39.7966</c:v>
                </c:pt>
                <c:pt idx="2716">
                  <c:v>39.7599</c:v>
                </c:pt>
                <c:pt idx="2717">
                  <c:v>39.7057</c:v>
                </c:pt>
                <c:pt idx="2718">
                  <c:v>39.6442</c:v>
                </c:pt>
                <c:pt idx="2719">
                  <c:v>39.6051</c:v>
                </c:pt>
                <c:pt idx="2720">
                  <c:v>39.6123</c:v>
                </c:pt>
                <c:pt idx="2721">
                  <c:v>39.6435</c:v>
                </c:pt>
                <c:pt idx="2722">
                  <c:v>39.6876</c:v>
                </c:pt>
                <c:pt idx="2723">
                  <c:v>39.7369</c:v>
                </c:pt>
                <c:pt idx="2724">
                  <c:v>39.7743</c:v>
                </c:pt>
                <c:pt idx="2725">
                  <c:v>39.7995</c:v>
                </c:pt>
                <c:pt idx="2726">
                  <c:v>39.8044</c:v>
                </c:pt>
                <c:pt idx="2727">
                  <c:v>39.7908</c:v>
                </c:pt>
                <c:pt idx="2728">
                  <c:v>39.7876</c:v>
                </c:pt>
                <c:pt idx="2729">
                  <c:v>39.7725</c:v>
                </c:pt>
                <c:pt idx="2730">
                  <c:v>39.771</c:v>
                </c:pt>
                <c:pt idx="2731">
                  <c:v>39.7744</c:v>
                </c:pt>
                <c:pt idx="2732">
                  <c:v>39.7829</c:v>
                </c:pt>
                <c:pt idx="2733">
                  <c:v>39.7827</c:v>
                </c:pt>
                <c:pt idx="2734">
                  <c:v>39.7976</c:v>
                </c:pt>
                <c:pt idx="2735">
                  <c:v>39.794</c:v>
                </c:pt>
                <c:pt idx="2736">
                  <c:v>39.7964</c:v>
                </c:pt>
                <c:pt idx="2737">
                  <c:v>39.7932</c:v>
                </c:pt>
                <c:pt idx="2738">
                  <c:v>39.7818</c:v>
                </c:pt>
                <c:pt idx="2739">
                  <c:v>39.753</c:v>
                </c:pt>
                <c:pt idx="2740">
                  <c:v>39.7127</c:v>
                </c:pt>
                <c:pt idx="2741">
                  <c:v>39.6345</c:v>
                </c:pt>
                <c:pt idx="2742">
                  <c:v>39.5447</c:v>
                </c:pt>
                <c:pt idx="2743">
                  <c:v>39.4551</c:v>
                </c:pt>
                <c:pt idx="2744">
                  <c:v>39.3949</c:v>
                </c:pt>
                <c:pt idx="2745">
                  <c:v>39.3699</c:v>
                </c:pt>
                <c:pt idx="2746">
                  <c:v>39.3694</c:v>
                </c:pt>
                <c:pt idx="2747">
                  <c:v>39.3991</c:v>
                </c:pt>
                <c:pt idx="2748">
                  <c:v>39.4613</c:v>
                </c:pt>
                <c:pt idx="2749">
                  <c:v>39.5632</c:v>
                </c:pt>
                <c:pt idx="2750">
                  <c:v>39.6757</c:v>
                </c:pt>
                <c:pt idx="2751">
                  <c:v>39.7734</c:v>
                </c:pt>
                <c:pt idx="2752">
                  <c:v>39.8696</c:v>
                </c:pt>
                <c:pt idx="2753">
                  <c:v>39.9683</c:v>
                </c:pt>
                <c:pt idx="2754">
                  <c:v>40.0547</c:v>
                </c:pt>
                <c:pt idx="2755">
                  <c:v>40.1229</c:v>
                </c:pt>
                <c:pt idx="2756">
                  <c:v>40.1313</c:v>
                </c:pt>
                <c:pt idx="2757">
                  <c:v>40.0919</c:v>
                </c:pt>
                <c:pt idx="2758">
                  <c:v>40.0151</c:v>
                </c:pt>
                <c:pt idx="2759">
                  <c:v>39.9087</c:v>
                </c:pt>
                <c:pt idx="2760">
                  <c:v>39.737</c:v>
                </c:pt>
                <c:pt idx="2761">
                  <c:v>39.5371</c:v>
                </c:pt>
                <c:pt idx="2762">
                  <c:v>39.3484</c:v>
                </c:pt>
                <c:pt idx="2763">
                  <c:v>39.1721</c:v>
                </c:pt>
                <c:pt idx="2764">
                  <c:v>39.0038</c:v>
                </c:pt>
                <c:pt idx="2765">
                  <c:v>38.8902</c:v>
                </c:pt>
                <c:pt idx="2766">
                  <c:v>38.8514</c:v>
                </c:pt>
                <c:pt idx="2767">
                  <c:v>38.9149</c:v>
                </c:pt>
                <c:pt idx="2768">
                  <c:v>39.0475</c:v>
                </c:pt>
                <c:pt idx="2769">
                  <c:v>39.2368</c:v>
                </c:pt>
                <c:pt idx="2770">
                  <c:v>39.4911</c:v>
                </c:pt>
                <c:pt idx="2771">
                  <c:v>39.7428</c:v>
                </c:pt>
                <c:pt idx="2772">
                  <c:v>39.9984</c:v>
                </c:pt>
                <c:pt idx="2773">
                  <c:v>40.1863</c:v>
                </c:pt>
                <c:pt idx="2774">
                  <c:v>40.2834</c:v>
                </c:pt>
                <c:pt idx="2775">
                  <c:v>40.3251</c:v>
                </c:pt>
                <c:pt idx="2776">
                  <c:v>40.3573</c:v>
                </c:pt>
                <c:pt idx="2777">
                  <c:v>40.3718</c:v>
                </c:pt>
                <c:pt idx="2778">
                  <c:v>40.3499</c:v>
                </c:pt>
                <c:pt idx="2779">
                  <c:v>40.3255</c:v>
                </c:pt>
                <c:pt idx="2780">
                  <c:v>40.2826</c:v>
                </c:pt>
                <c:pt idx="2781">
                  <c:v>40.2274</c:v>
                </c:pt>
                <c:pt idx="2782">
                  <c:v>40.1564</c:v>
                </c:pt>
                <c:pt idx="2783">
                  <c:v>40.0971</c:v>
                </c:pt>
                <c:pt idx="2784">
                  <c:v>40.039</c:v>
                </c:pt>
                <c:pt idx="2785">
                  <c:v>39.9852</c:v>
                </c:pt>
                <c:pt idx="2786">
                  <c:v>39.9566</c:v>
                </c:pt>
                <c:pt idx="2787">
                  <c:v>39.9658</c:v>
                </c:pt>
                <c:pt idx="2788">
                  <c:v>40.0104</c:v>
                </c:pt>
                <c:pt idx="2789">
                  <c:v>40.0787</c:v>
                </c:pt>
                <c:pt idx="2790">
                  <c:v>40.1641</c:v>
                </c:pt>
                <c:pt idx="2791">
                  <c:v>40.2649</c:v>
                </c:pt>
                <c:pt idx="2792">
                  <c:v>40.3509</c:v>
                </c:pt>
                <c:pt idx="2793">
                  <c:v>40.4302</c:v>
                </c:pt>
                <c:pt idx="2794">
                  <c:v>40.4876</c:v>
                </c:pt>
                <c:pt idx="2795">
                  <c:v>40.5029</c:v>
                </c:pt>
                <c:pt idx="2796">
                  <c:v>40.5049</c:v>
                </c:pt>
                <c:pt idx="2797">
                  <c:v>40.5127</c:v>
                </c:pt>
                <c:pt idx="2798">
                  <c:v>40.5122</c:v>
                </c:pt>
                <c:pt idx="2799">
                  <c:v>40.4949</c:v>
                </c:pt>
                <c:pt idx="2800">
                  <c:v>40.4739</c:v>
                </c:pt>
                <c:pt idx="2801">
                  <c:v>40.4171</c:v>
                </c:pt>
                <c:pt idx="2802">
                  <c:v>40.3717</c:v>
                </c:pt>
                <c:pt idx="2803">
                  <c:v>40.3333</c:v>
                </c:pt>
                <c:pt idx="2804">
                  <c:v>40.3133</c:v>
                </c:pt>
                <c:pt idx="2805">
                  <c:v>40.283</c:v>
                </c:pt>
                <c:pt idx="2806">
                  <c:v>40.2416</c:v>
                </c:pt>
                <c:pt idx="2807">
                  <c:v>40.1708</c:v>
                </c:pt>
                <c:pt idx="2808">
                  <c:v>40.1003</c:v>
                </c:pt>
                <c:pt idx="2809">
                  <c:v>40.0129</c:v>
                </c:pt>
                <c:pt idx="2810">
                  <c:v>39.9294</c:v>
                </c:pt>
                <c:pt idx="2811">
                  <c:v>39.8681</c:v>
                </c:pt>
                <c:pt idx="2812">
                  <c:v>39.8061</c:v>
                </c:pt>
                <c:pt idx="2813">
                  <c:v>39.7431</c:v>
                </c:pt>
                <c:pt idx="2814">
                  <c:v>39.6976</c:v>
                </c:pt>
                <c:pt idx="2815">
                  <c:v>39.6615</c:v>
                </c:pt>
                <c:pt idx="2816">
                  <c:v>39.6412</c:v>
                </c:pt>
                <c:pt idx="2817">
                  <c:v>39.6387</c:v>
                </c:pt>
                <c:pt idx="2818">
                  <c:v>39.6526</c:v>
                </c:pt>
                <c:pt idx="2819">
                  <c:v>39.6804</c:v>
                </c:pt>
                <c:pt idx="2820">
                  <c:v>39.7001</c:v>
                </c:pt>
                <c:pt idx="2821">
                  <c:v>39.7319</c:v>
                </c:pt>
                <c:pt idx="2822">
                  <c:v>39.7478</c:v>
                </c:pt>
                <c:pt idx="2823">
                  <c:v>39.7412</c:v>
                </c:pt>
                <c:pt idx="2824">
                  <c:v>39.7171</c:v>
                </c:pt>
                <c:pt idx="2825">
                  <c:v>39.6849</c:v>
                </c:pt>
                <c:pt idx="2826">
                  <c:v>39.6346</c:v>
                </c:pt>
                <c:pt idx="2827">
                  <c:v>39.5671</c:v>
                </c:pt>
                <c:pt idx="2828">
                  <c:v>39.5067</c:v>
                </c:pt>
                <c:pt idx="2829">
                  <c:v>39.4457</c:v>
                </c:pt>
                <c:pt idx="2830">
                  <c:v>39.3856</c:v>
                </c:pt>
                <c:pt idx="2831">
                  <c:v>39.3363</c:v>
                </c:pt>
                <c:pt idx="2832">
                  <c:v>39.3006</c:v>
                </c:pt>
                <c:pt idx="2833">
                  <c:v>39.2586</c:v>
                </c:pt>
                <c:pt idx="2834">
                  <c:v>39.2232</c:v>
                </c:pt>
                <c:pt idx="2835">
                  <c:v>39.2044</c:v>
                </c:pt>
                <c:pt idx="2836">
                  <c:v>39.2102</c:v>
                </c:pt>
                <c:pt idx="2837">
                  <c:v>39.2292</c:v>
                </c:pt>
                <c:pt idx="2838">
                  <c:v>39.248</c:v>
                </c:pt>
                <c:pt idx="2839">
                  <c:v>39.2829</c:v>
                </c:pt>
                <c:pt idx="2840">
                  <c:v>39.2995</c:v>
                </c:pt>
                <c:pt idx="2841">
                  <c:v>39.3139</c:v>
                </c:pt>
                <c:pt idx="2842">
                  <c:v>39.3023</c:v>
                </c:pt>
                <c:pt idx="2843">
                  <c:v>39.2833</c:v>
                </c:pt>
                <c:pt idx="2844">
                  <c:v>39.2686</c:v>
                </c:pt>
                <c:pt idx="2845">
                  <c:v>39.2661</c:v>
                </c:pt>
                <c:pt idx="2846">
                  <c:v>39.2454</c:v>
                </c:pt>
                <c:pt idx="2847">
                  <c:v>39.2144</c:v>
                </c:pt>
                <c:pt idx="2848">
                  <c:v>39.1754</c:v>
                </c:pt>
                <c:pt idx="2849">
                  <c:v>39.111</c:v>
                </c:pt>
                <c:pt idx="2850">
                  <c:v>39.0312</c:v>
                </c:pt>
                <c:pt idx="2851">
                  <c:v>38.9606</c:v>
                </c:pt>
                <c:pt idx="2852">
                  <c:v>38.9152</c:v>
                </c:pt>
                <c:pt idx="2853">
                  <c:v>38.9102</c:v>
                </c:pt>
                <c:pt idx="2854">
                  <c:v>38.9333</c:v>
                </c:pt>
                <c:pt idx="2855">
                  <c:v>38.9811</c:v>
                </c:pt>
                <c:pt idx="2856">
                  <c:v>39.0445</c:v>
                </c:pt>
                <c:pt idx="2857">
                  <c:v>39.099</c:v>
                </c:pt>
                <c:pt idx="2858">
                  <c:v>39.1464</c:v>
                </c:pt>
                <c:pt idx="2859">
                  <c:v>39.1706</c:v>
                </c:pt>
                <c:pt idx="2860">
                  <c:v>39.1938</c:v>
                </c:pt>
                <c:pt idx="2861">
                  <c:v>39.224</c:v>
                </c:pt>
                <c:pt idx="2862">
                  <c:v>39.2687</c:v>
                </c:pt>
                <c:pt idx="2863">
                  <c:v>39.2936</c:v>
                </c:pt>
                <c:pt idx="2864">
                  <c:v>39.3268</c:v>
                </c:pt>
                <c:pt idx="2865">
                  <c:v>39.3296</c:v>
                </c:pt>
                <c:pt idx="2866">
                  <c:v>39.3184</c:v>
                </c:pt>
                <c:pt idx="2867">
                  <c:v>39.3081</c:v>
                </c:pt>
                <c:pt idx="2868">
                  <c:v>39.2747</c:v>
                </c:pt>
                <c:pt idx="2869">
                  <c:v>39.2622</c:v>
                </c:pt>
                <c:pt idx="2870">
                  <c:v>39.2551</c:v>
                </c:pt>
                <c:pt idx="2871">
                  <c:v>39.2554</c:v>
                </c:pt>
                <c:pt idx="2872">
                  <c:v>39.2656</c:v>
                </c:pt>
                <c:pt idx="2873">
                  <c:v>39.2659</c:v>
                </c:pt>
                <c:pt idx="2874">
                  <c:v>39.2649</c:v>
                </c:pt>
                <c:pt idx="2875">
                  <c:v>39.2664</c:v>
                </c:pt>
                <c:pt idx="2876">
                  <c:v>39.243</c:v>
                </c:pt>
                <c:pt idx="2877">
                  <c:v>39.2339</c:v>
                </c:pt>
                <c:pt idx="2878">
                  <c:v>39.2388</c:v>
                </c:pt>
                <c:pt idx="2879">
                  <c:v>39.2483</c:v>
                </c:pt>
                <c:pt idx="2880">
                  <c:v>39.2646</c:v>
                </c:pt>
                <c:pt idx="2881">
                  <c:v>39.2885</c:v>
                </c:pt>
                <c:pt idx="2882">
                  <c:v>39.319</c:v>
                </c:pt>
                <c:pt idx="2883">
                  <c:v>39.351</c:v>
                </c:pt>
                <c:pt idx="2884">
                  <c:v>39.3837</c:v>
                </c:pt>
                <c:pt idx="2885">
                  <c:v>39.396</c:v>
                </c:pt>
                <c:pt idx="2886">
                  <c:v>39.3989</c:v>
                </c:pt>
                <c:pt idx="2887">
                  <c:v>39.3782</c:v>
                </c:pt>
                <c:pt idx="2888">
                  <c:v>39.3397</c:v>
                </c:pt>
                <c:pt idx="2889">
                  <c:v>39.3009</c:v>
                </c:pt>
                <c:pt idx="2890">
                  <c:v>39.2813</c:v>
                </c:pt>
                <c:pt idx="2891">
                  <c:v>39.2598</c:v>
                </c:pt>
                <c:pt idx="2892">
                  <c:v>39.2405</c:v>
                </c:pt>
                <c:pt idx="2893">
                  <c:v>39.2427</c:v>
                </c:pt>
                <c:pt idx="2894">
                  <c:v>39.2909</c:v>
                </c:pt>
                <c:pt idx="2895">
                  <c:v>39.3853</c:v>
                </c:pt>
                <c:pt idx="2896">
                  <c:v>39.4983</c:v>
                </c:pt>
                <c:pt idx="2897">
                  <c:v>39.6079</c:v>
                </c:pt>
                <c:pt idx="2898">
                  <c:v>39.6805</c:v>
                </c:pt>
                <c:pt idx="2899">
                  <c:v>39.7092</c:v>
                </c:pt>
                <c:pt idx="2900">
                  <c:v>39.7017</c:v>
                </c:pt>
                <c:pt idx="2901">
                  <c:v>39.6741</c:v>
                </c:pt>
                <c:pt idx="2902">
                  <c:v>39.631</c:v>
                </c:pt>
                <c:pt idx="2903">
                  <c:v>39.5992</c:v>
                </c:pt>
                <c:pt idx="2904">
                  <c:v>39.5872</c:v>
                </c:pt>
                <c:pt idx="2905">
                  <c:v>39.6003</c:v>
                </c:pt>
                <c:pt idx="2906">
                  <c:v>39.6308</c:v>
                </c:pt>
                <c:pt idx="2907">
                  <c:v>39.6703</c:v>
                </c:pt>
                <c:pt idx="2908">
                  <c:v>39.696</c:v>
                </c:pt>
                <c:pt idx="2909">
                  <c:v>39.7187</c:v>
                </c:pt>
                <c:pt idx="2910">
                  <c:v>39.73</c:v>
                </c:pt>
                <c:pt idx="2911">
                  <c:v>39.7368</c:v>
                </c:pt>
                <c:pt idx="2912">
                  <c:v>39.7444</c:v>
                </c:pt>
                <c:pt idx="2913">
                  <c:v>39.7495</c:v>
                </c:pt>
                <c:pt idx="2914">
                  <c:v>39.7541</c:v>
                </c:pt>
                <c:pt idx="2915">
                  <c:v>39.7561</c:v>
                </c:pt>
                <c:pt idx="2916">
                  <c:v>39.7481</c:v>
                </c:pt>
                <c:pt idx="2917">
                  <c:v>39.7505</c:v>
                </c:pt>
                <c:pt idx="2918">
                  <c:v>39.7522</c:v>
                </c:pt>
                <c:pt idx="2919">
                  <c:v>39.7576</c:v>
                </c:pt>
                <c:pt idx="2920">
                  <c:v>39.7795</c:v>
                </c:pt>
                <c:pt idx="2921">
                  <c:v>39.7886</c:v>
                </c:pt>
                <c:pt idx="2922">
                  <c:v>39.7893</c:v>
                </c:pt>
                <c:pt idx="2923">
                  <c:v>39.783</c:v>
                </c:pt>
                <c:pt idx="2924">
                  <c:v>39.7623</c:v>
                </c:pt>
                <c:pt idx="2925">
                  <c:v>39.7215</c:v>
                </c:pt>
                <c:pt idx="2926">
                  <c:v>39.6593</c:v>
                </c:pt>
                <c:pt idx="2927">
                  <c:v>39.5946</c:v>
                </c:pt>
                <c:pt idx="2928">
                  <c:v>39.5124</c:v>
                </c:pt>
                <c:pt idx="2929">
                  <c:v>39.4338</c:v>
                </c:pt>
                <c:pt idx="2930">
                  <c:v>39.3722</c:v>
                </c:pt>
                <c:pt idx="2931">
                  <c:v>39.3331</c:v>
                </c:pt>
                <c:pt idx="2932">
                  <c:v>39.3104</c:v>
                </c:pt>
                <c:pt idx="2933">
                  <c:v>39.3108</c:v>
                </c:pt>
                <c:pt idx="2934">
                  <c:v>39.3634</c:v>
                </c:pt>
                <c:pt idx="2935">
                  <c:v>39.4539</c:v>
                </c:pt>
                <c:pt idx="2936">
                  <c:v>39.5785</c:v>
                </c:pt>
                <c:pt idx="2937">
                  <c:v>39.7021</c:v>
                </c:pt>
                <c:pt idx="2938">
                  <c:v>39.8234</c:v>
                </c:pt>
                <c:pt idx="2939">
                  <c:v>39.928</c:v>
                </c:pt>
                <c:pt idx="2940">
                  <c:v>40.012</c:v>
                </c:pt>
                <c:pt idx="2941">
                  <c:v>40.0514</c:v>
                </c:pt>
                <c:pt idx="2942">
                  <c:v>40.063</c:v>
                </c:pt>
                <c:pt idx="2943">
                  <c:v>40.0384</c:v>
                </c:pt>
                <c:pt idx="2944">
                  <c:v>39.9845</c:v>
                </c:pt>
                <c:pt idx="2945">
                  <c:v>39.9106</c:v>
                </c:pt>
                <c:pt idx="2946">
                  <c:v>39.8018</c:v>
                </c:pt>
                <c:pt idx="2947">
                  <c:v>39.6218</c:v>
                </c:pt>
                <c:pt idx="2948">
                  <c:v>39.4299</c:v>
                </c:pt>
                <c:pt idx="2949">
                  <c:v>39.2675</c:v>
                </c:pt>
                <c:pt idx="2950">
                  <c:v>39.0949</c:v>
                </c:pt>
                <c:pt idx="2951">
                  <c:v>38.9559</c:v>
                </c:pt>
                <c:pt idx="2952">
                  <c:v>38.8925</c:v>
                </c:pt>
                <c:pt idx="2953">
                  <c:v>38.9237</c:v>
                </c:pt>
                <c:pt idx="2954">
                  <c:v>39.0366</c:v>
                </c:pt>
                <c:pt idx="2955">
                  <c:v>39.174</c:v>
                </c:pt>
                <c:pt idx="2956">
                  <c:v>39.3723</c:v>
                </c:pt>
                <c:pt idx="2957">
                  <c:v>39.6066</c:v>
                </c:pt>
                <c:pt idx="2958">
                  <c:v>39.8122</c:v>
                </c:pt>
                <c:pt idx="2959">
                  <c:v>39.9961</c:v>
                </c:pt>
                <c:pt idx="2960">
                  <c:v>40.1308</c:v>
                </c:pt>
                <c:pt idx="2961">
                  <c:v>40.2356</c:v>
                </c:pt>
                <c:pt idx="2962">
                  <c:v>40.2775</c:v>
                </c:pt>
                <c:pt idx="2963">
                  <c:v>40.3024</c:v>
                </c:pt>
                <c:pt idx="2964">
                  <c:v>40.3329</c:v>
                </c:pt>
                <c:pt idx="2965">
                  <c:v>40.3488</c:v>
                </c:pt>
                <c:pt idx="2966">
                  <c:v>40.3357</c:v>
                </c:pt>
                <c:pt idx="2967">
                  <c:v>40.2889</c:v>
                </c:pt>
                <c:pt idx="2968">
                  <c:v>40.2394</c:v>
                </c:pt>
                <c:pt idx="2969">
                  <c:v>40.1981</c:v>
                </c:pt>
                <c:pt idx="2970">
                  <c:v>40.1471</c:v>
                </c:pt>
                <c:pt idx="2971">
                  <c:v>40.1126</c:v>
                </c:pt>
                <c:pt idx="2972">
                  <c:v>40.0877</c:v>
                </c:pt>
                <c:pt idx="2973">
                  <c:v>40.0908</c:v>
                </c:pt>
                <c:pt idx="2974">
                  <c:v>40.0996</c:v>
                </c:pt>
                <c:pt idx="2975">
                  <c:v>40.1257</c:v>
                </c:pt>
                <c:pt idx="2976">
                  <c:v>40.1722</c:v>
                </c:pt>
                <c:pt idx="2977">
                  <c:v>40.2379</c:v>
                </c:pt>
                <c:pt idx="2978">
                  <c:v>40.304</c:v>
                </c:pt>
                <c:pt idx="2979">
                  <c:v>40.3921</c:v>
                </c:pt>
                <c:pt idx="2980">
                  <c:v>40.4695</c:v>
                </c:pt>
                <c:pt idx="2981">
                  <c:v>40.4931</c:v>
                </c:pt>
                <c:pt idx="2982">
                  <c:v>40.4927</c:v>
                </c:pt>
                <c:pt idx="2983">
                  <c:v>40.4652</c:v>
                </c:pt>
                <c:pt idx="2984">
                  <c:v>40.4661</c:v>
                </c:pt>
                <c:pt idx="2985">
                  <c:v>40.4712</c:v>
                </c:pt>
                <c:pt idx="2986">
                  <c:v>40.4668</c:v>
                </c:pt>
                <c:pt idx="2987">
                  <c:v>40.4483</c:v>
                </c:pt>
                <c:pt idx="2988">
                  <c:v>40.4336</c:v>
                </c:pt>
                <c:pt idx="2989">
                  <c:v>40.3993</c:v>
                </c:pt>
                <c:pt idx="2990">
                  <c:v>40.3758</c:v>
                </c:pt>
                <c:pt idx="2991">
                  <c:v>40.3341</c:v>
                </c:pt>
                <c:pt idx="2992">
                  <c:v>40.2765</c:v>
                </c:pt>
                <c:pt idx="2993">
                  <c:v>40.2196</c:v>
                </c:pt>
                <c:pt idx="2994">
                  <c:v>40.1401</c:v>
                </c:pt>
                <c:pt idx="2995">
                  <c:v>40.0688</c:v>
                </c:pt>
                <c:pt idx="2996">
                  <c:v>39.9994</c:v>
                </c:pt>
                <c:pt idx="2997">
                  <c:v>39.9357</c:v>
                </c:pt>
                <c:pt idx="2998">
                  <c:v>39.8657</c:v>
                </c:pt>
                <c:pt idx="2999">
                  <c:v>39.8019</c:v>
                </c:pt>
                <c:pt idx="3000">
                  <c:v>39.7426</c:v>
                </c:pt>
                <c:pt idx="3001">
                  <c:v>39.6889</c:v>
                </c:pt>
                <c:pt idx="3002">
                  <c:v>39.6653</c:v>
                </c:pt>
                <c:pt idx="3003">
                  <c:v>39.6677</c:v>
                </c:pt>
                <c:pt idx="3004">
                  <c:v>39.6879</c:v>
                </c:pt>
                <c:pt idx="3005">
                  <c:v>39.7075</c:v>
                </c:pt>
                <c:pt idx="3006">
                  <c:v>39.7348</c:v>
                </c:pt>
                <c:pt idx="3007">
                  <c:v>39.7529</c:v>
                </c:pt>
                <c:pt idx="3008">
                  <c:v>39.7505</c:v>
                </c:pt>
                <c:pt idx="3009">
                  <c:v>39.7386</c:v>
                </c:pt>
                <c:pt idx="3010">
                  <c:v>39.7278</c:v>
                </c:pt>
                <c:pt idx="3011">
                  <c:v>39.709</c:v>
                </c:pt>
                <c:pt idx="3012">
                  <c:v>39.689</c:v>
                </c:pt>
                <c:pt idx="3013">
                  <c:v>39.6459</c:v>
                </c:pt>
                <c:pt idx="3014">
                  <c:v>39.5703</c:v>
                </c:pt>
                <c:pt idx="3015">
                  <c:v>39.488</c:v>
                </c:pt>
                <c:pt idx="3016">
                  <c:v>39.4147</c:v>
                </c:pt>
                <c:pt idx="3017">
                  <c:v>39.3318</c:v>
                </c:pt>
                <c:pt idx="3018">
                  <c:v>39.2782</c:v>
                </c:pt>
                <c:pt idx="3019">
                  <c:v>39.2503</c:v>
                </c:pt>
                <c:pt idx="3020">
                  <c:v>39.2269</c:v>
                </c:pt>
                <c:pt idx="3021">
                  <c:v>39.2314</c:v>
                </c:pt>
                <c:pt idx="3022">
                  <c:v>39.2485</c:v>
                </c:pt>
                <c:pt idx="3023">
                  <c:v>39.2607</c:v>
                </c:pt>
                <c:pt idx="3024">
                  <c:v>39.2795</c:v>
                </c:pt>
                <c:pt idx="3025">
                  <c:v>39.2898</c:v>
                </c:pt>
                <c:pt idx="3026">
                  <c:v>39.2971</c:v>
                </c:pt>
                <c:pt idx="3027">
                  <c:v>39.3032</c:v>
                </c:pt>
                <c:pt idx="3028">
                  <c:v>39.3132</c:v>
                </c:pt>
                <c:pt idx="3029">
                  <c:v>39.3269</c:v>
                </c:pt>
                <c:pt idx="3030">
                  <c:v>39.3296</c:v>
                </c:pt>
                <c:pt idx="3031">
                  <c:v>39.3116</c:v>
                </c:pt>
                <c:pt idx="3032">
                  <c:v>39.2801</c:v>
                </c:pt>
                <c:pt idx="3033">
                  <c:v>39.235</c:v>
                </c:pt>
                <c:pt idx="3034">
                  <c:v>39.1808</c:v>
                </c:pt>
                <c:pt idx="3035">
                  <c:v>39.1098</c:v>
                </c:pt>
                <c:pt idx="3036">
                  <c:v>39.0509</c:v>
                </c:pt>
                <c:pt idx="3037">
                  <c:v>39.0079</c:v>
                </c:pt>
                <c:pt idx="3038">
                  <c:v>38.9793</c:v>
                </c:pt>
                <c:pt idx="3039">
                  <c:v>38.9654</c:v>
                </c:pt>
                <c:pt idx="3040">
                  <c:v>38.9797</c:v>
                </c:pt>
                <c:pt idx="3041">
                  <c:v>39.0065</c:v>
                </c:pt>
                <c:pt idx="3042">
                  <c:v>39.0421</c:v>
                </c:pt>
                <c:pt idx="3043">
                  <c:v>39.0749</c:v>
                </c:pt>
                <c:pt idx="3044">
                  <c:v>39.1256</c:v>
                </c:pt>
                <c:pt idx="3045">
                  <c:v>39.1771</c:v>
                </c:pt>
                <c:pt idx="3046">
                  <c:v>39.2379</c:v>
                </c:pt>
                <c:pt idx="3047">
                  <c:v>39.2911</c:v>
                </c:pt>
                <c:pt idx="3048">
                  <c:v>39.328</c:v>
                </c:pt>
                <c:pt idx="3049">
                  <c:v>39.341</c:v>
                </c:pt>
                <c:pt idx="3050">
                  <c:v>39.3403</c:v>
                </c:pt>
                <c:pt idx="3051">
                  <c:v>39.3476</c:v>
                </c:pt>
                <c:pt idx="3052">
                  <c:v>39.3357</c:v>
                </c:pt>
                <c:pt idx="3053">
                  <c:v>39.3393</c:v>
                </c:pt>
                <c:pt idx="3054">
                  <c:v>39.3471</c:v>
                </c:pt>
                <c:pt idx="3055">
                  <c:v>39.35789999999999</c:v>
                </c:pt>
                <c:pt idx="3056">
                  <c:v>39.3696</c:v>
                </c:pt>
                <c:pt idx="3057">
                  <c:v>39.3813</c:v>
                </c:pt>
                <c:pt idx="3058">
                  <c:v>39.3714</c:v>
                </c:pt>
                <c:pt idx="3059">
                  <c:v>39.35449999999999</c:v>
                </c:pt>
                <c:pt idx="3060">
                  <c:v>39.3455</c:v>
                </c:pt>
                <c:pt idx="3061">
                  <c:v>39.3272</c:v>
                </c:pt>
                <c:pt idx="3062">
                  <c:v>39.3213</c:v>
                </c:pt>
                <c:pt idx="3063">
                  <c:v>39.3154</c:v>
                </c:pt>
                <c:pt idx="3064">
                  <c:v>39.3181</c:v>
                </c:pt>
                <c:pt idx="3065">
                  <c:v>39.3342</c:v>
                </c:pt>
                <c:pt idx="3066">
                  <c:v>39.35149999999999</c:v>
                </c:pt>
                <c:pt idx="3067">
                  <c:v>39.3679</c:v>
                </c:pt>
                <c:pt idx="3068">
                  <c:v>39.3986</c:v>
                </c:pt>
                <c:pt idx="3069">
                  <c:v>39.4369</c:v>
                </c:pt>
                <c:pt idx="3070">
                  <c:v>39.4621</c:v>
                </c:pt>
                <c:pt idx="3071">
                  <c:v>39.495</c:v>
                </c:pt>
                <c:pt idx="3072">
                  <c:v>39.4837</c:v>
                </c:pt>
                <c:pt idx="3073">
                  <c:v>39.4534</c:v>
                </c:pt>
                <c:pt idx="3074">
                  <c:v>39.4144</c:v>
                </c:pt>
                <c:pt idx="3075">
                  <c:v>39.3563</c:v>
                </c:pt>
                <c:pt idx="3076">
                  <c:v>39.317</c:v>
                </c:pt>
                <c:pt idx="3077">
                  <c:v>39.3106</c:v>
                </c:pt>
                <c:pt idx="3078">
                  <c:v>39.3127</c:v>
                </c:pt>
                <c:pt idx="3079">
                  <c:v>39.359</c:v>
                </c:pt>
                <c:pt idx="3080">
                  <c:v>39.4363</c:v>
                </c:pt>
                <c:pt idx="3081">
                  <c:v>39.5159</c:v>
                </c:pt>
                <c:pt idx="3082">
                  <c:v>39.5933</c:v>
                </c:pt>
                <c:pt idx="3083">
                  <c:v>39.6446</c:v>
                </c:pt>
                <c:pt idx="3084">
                  <c:v>39.6798</c:v>
                </c:pt>
                <c:pt idx="3085">
                  <c:v>39.6841</c:v>
                </c:pt>
                <c:pt idx="3086">
                  <c:v>39.6787</c:v>
                </c:pt>
                <c:pt idx="3087">
                  <c:v>39.6777</c:v>
                </c:pt>
                <c:pt idx="3088">
                  <c:v>39.678</c:v>
                </c:pt>
                <c:pt idx="3089">
                  <c:v>39.679</c:v>
                </c:pt>
                <c:pt idx="3090">
                  <c:v>39.6775</c:v>
                </c:pt>
                <c:pt idx="3091">
                  <c:v>39.6948</c:v>
                </c:pt>
                <c:pt idx="3092">
                  <c:v>39.7085</c:v>
                </c:pt>
                <c:pt idx="3093">
                  <c:v>39.717</c:v>
                </c:pt>
                <c:pt idx="3094">
                  <c:v>39.7394</c:v>
                </c:pt>
                <c:pt idx="3095">
                  <c:v>39.7587</c:v>
                </c:pt>
                <c:pt idx="3096">
                  <c:v>39.7622</c:v>
                </c:pt>
                <c:pt idx="3097">
                  <c:v>39.779</c:v>
                </c:pt>
                <c:pt idx="3098">
                  <c:v>39.7876</c:v>
                </c:pt>
                <c:pt idx="3099">
                  <c:v>39.7908</c:v>
                </c:pt>
                <c:pt idx="3100">
                  <c:v>39.7869</c:v>
                </c:pt>
                <c:pt idx="3101">
                  <c:v>39.7852</c:v>
                </c:pt>
                <c:pt idx="3102">
                  <c:v>39.7891</c:v>
                </c:pt>
                <c:pt idx="3103">
                  <c:v>39.8046</c:v>
                </c:pt>
                <c:pt idx="3104">
                  <c:v>39.8276</c:v>
                </c:pt>
                <c:pt idx="3105">
                  <c:v>39.8422</c:v>
                </c:pt>
                <c:pt idx="3106">
                  <c:v>39.8679</c:v>
                </c:pt>
                <c:pt idx="3107">
                  <c:v>39.8667</c:v>
                </c:pt>
                <c:pt idx="3108">
                  <c:v>39.8594</c:v>
                </c:pt>
                <c:pt idx="3109">
                  <c:v>39.837</c:v>
                </c:pt>
                <c:pt idx="3110">
                  <c:v>39.8036</c:v>
                </c:pt>
                <c:pt idx="3111">
                  <c:v>39.7691</c:v>
                </c:pt>
                <c:pt idx="3112">
                  <c:v>39.7444</c:v>
                </c:pt>
                <c:pt idx="3113">
                  <c:v>39.6935</c:v>
                </c:pt>
                <c:pt idx="3114">
                  <c:v>39.6264</c:v>
                </c:pt>
                <c:pt idx="3115">
                  <c:v>39.5303</c:v>
                </c:pt>
                <c:pt idx="3116">
                  <c:v>39.445</c:v>
                </c:pt>
                <c:pt idx="3117">
                  <c:v>39.3691</c:v>
                </c:pt>
                <c:pt idx="3118">
                  <c:v>39.3387</c:v>
                </c:pt>
                <c:pt idx="3119">
                  <c:v>39.343</c:v>
                </c:pt>
                <c:pt idx="3120">
                  <c:v>39.3895</c:v>
                </c:pt>
                <c:pt idx="3121">
                  <c:v>39.4944</c:v>
                </c:pt>
                <c:pt idx="3122">
                  <c:v>39.6191</c:v>
                </c:pt>
                <c:pt idx="3123">
                  <c:v>39.7385</c:v>
                </c:pt>
                <c:pt idx="3124">
                  <c:v>39.8342</c:v>
                </c:pt>
                <c:pt idx="3125">
                  <c:v>39.9012</c:v>
                </c:pt>
                <c:pt idx="3126">
                  <c:v>39.9666</c:v>
                </c:pt>
                <c:pt idx="3127">
                  <c:v>40.0267</c:v>
                </c:pt>
                <c:pt idx="3128">
                  <c:v>40.0619</c:v>
                </c:pt>
                <c:pt idx="3129">
                  <c:v>40.0718</c:v>
                </c:pt>
                <c:pt idx="3130">
                  <c:v>40.0547</c:v>
                </c:pt>
                <c:pt idx="3131">
                  <c:v>39.9999</c:v>
                </c:pt>
                <c:pt idx="3132">
                  <c:v>39.898</c:v>
                </c:pt>
                <c:pt idx="3133">
                  <c:v>39.7545</c:v>
                </c:pt>
                <c:pt idx="3134">
                  <c:v>39.5479</c:v>
                </c:pt>
                <c:pt idx="3135">
                  <c:v>39.3672</c:v>
                </c:pt>
                <c:pt idx="3136">
                  <c:v>39.2454</c:v>
                </c:pt>
                <c:pt idx="3137">
                  <c:v>39.1489</c:v>
                </c:pt>
                <c:pt idx="3138">
                  <c:v>39.0919</c:v>
                </c:pt>
                <c:pt idx="3139">
                  <c:v>39.0918</c:v>
                </c:pt>
                <c:pt idx="3140">
                  <c:v>39.1339</c:v>
                </c:pt>
                <c:pt idx="3141">
                  <c:v>39.1976</c:v>
                </c:pt>
                <c:pt idx="3142">
                  <c:v>39.3239</c:v>
                </c:pt>
                <c:pt idx="3143">
                  <c:v>39.502</c:v>
                </c:pt>
                <c:pt idx="3144">
                  <c:v>39.6848</c:v>
                </c:pt>
                <c:pt idx="3145">
                  <c:v>39.856</c:v>
                </c:pt>
                <c:pt idx="3146">
                  <c:v>40.0359</c:v>
                </c:pt>
                <c:pt idx="3147">
                  <c:v>40.1667</c:v>
                </c:pt>
                <c:pt idx="3148">
                  <c:v>40.2561</c:v>
                </c:pt>
                <c:pt idx="3149">
                  <c:v>40.307</c:v>
                </c:pt>
                <c:pt idx="3150">
                  <c:v>40.3062</c:v>
                </c:pt>
                <c:pt idx="3151">
                  <c:v>40.3135</c:v>
                </c:pt>
                <c:pt idx="3152">
                  <c:v>40.3196</c:v>
                </c:pt>
                <c:pt idx="3153">
                  <c:v>40.3422</c:v>
                </c:pt>
                <c:pt idx="3154">
                  <c:v>40.3299</c:v>
                </c:pt>
                <c:pt idx="3155">
                  <c:v>40.2938</c:v>
                </c:pt>
                <c:pt idx="3156">
                  <c:v>40.2579</c:v>
                </c:pt>
                <c:pt idx="3157">
                  <c:v>40.222</c:v>
                </c:pt>
                <c:pt idx="3158">
                  <c:v>40.1813</c:v>
                </c:pt>
                <c:pt idx="3159">
                  <c:v>40.1417</c:v>
                </c:pt>
                <c:pt idx="3160">
                  <c:v>40.1348</c:v>
                </c:pt>
                <c:pt idx="3161">
                  <c:v>40.1443</c:v>
                </c:pt>
                <c:pt idx="3162">
                  <c:v>40.1876</c:v>
                </c:pt>
                <c:pt idx="3163">
                  <c:v>40.2374</c:v>
                </c:pt>
                <c:pt idx="3164">
                  <c:v>40.2909</c:v>
                </c:pt>
                <c:pt idx="3165">
                  <c:v>40.359</c:v>
                </c:pt>
                <c:pt idx="3166">
                  <c:v>40.428</c:v>
                </c:pt>
                <c:pt idx="3167">
                  <c:v>40.4567</c:v>
                </c:pt>
                <c:pt idx="3168">
                  <c:v>40.4561</c:v>
                </c:pt>
                <c:pt idx="3169">
                  <c:v>40.44</c:v>
                </c:pt>
                <c:pt idx="3170">
                  <c:v>40.4399</c:v>
                </c:pt>
                <c:pt idx="3171">
                  <c:v>40.4507</c:v>
                </c:pt>
                <c:pt idx="3172">
                  <c:v>40.4663</c:v>
                </c:pt>
                <c:pt idx="3173">
                  <c:v>40.4634</c:v>
                </c:pt>
                <c:pt idx="3174">
                  <c:v>40.4485</c:v>
                </c:pt>
                <c:pt idx="3175">
                  <c:v>40.4059</c:v>
                </c:pt>
                <c:pt idx="3176">
                  <c:v>40.3614</c:v>
                </c:pt>
                <c:pt idx="3177">
                  <c:v>40.3209</c:v>
                </c:pt>
                <c:pt idx="3178">
                  <c:v>40.3023</c:v>
                </c:pt>
                <c:pt idx="3179">
                  <c:v>40.2591</c:v>
                </c:pt>
                <c:pt idx="3180">
                  <c:v>40.1967</c:v>
                </c:pt>
                <c:pt idx="3181">
                  <c:v>40.1198</c:v>
                </c:pt>
                <c:pt idx="3182">
                  <c:v>40.0305</c:v>
                </c:pt>
                <c:pt idx="3183">
                  <c:v>39.9358</c:v>
                </c:pt>
                <c:pt idx="3184">
                  <c:v>39.8476</c:v>
                </c:pt>
                <c:pt idx="3185">
                  <c:v>39.7695</c:v>
                </c:pt>
                <c:pt idx="3186">
                  <c:v>39.7199</c:v>
                </c:pt>
                <c:pt idx="3187">
                  <c:v>39.6939</c:v>
                </c:pt>
                <c:pt idx="3188">
                  <c:v>39.6741</c:v>
                </c:pt>
                <c:pt idx="3189">
                  <c:v>39.6775</c:v>
                </c:pt>
                <c:pt idx="3190">
                  <c:v>39.679</c:v>
                </c:pt>
                <c:pt idx="3191">
                  <c:v>39.6877</c:v>
                </c:pt>
                <c:pt idx="3192">
                  <c:v>39.678</c:v>
                </c:pt>
                <c:pt idx="3193">
                  <c:v>39.6797</c:v>
                </c:pt>
                <c:pt idx="3194">
                  <c:v>39.6826</c:v>
                </c:pt>
                <c:pt idx="3195">
                  <c:v>39.6875</c:v>
                </c:pt>
                <c:pt idx="3196">
                  <c:v>39.686</c:v>
                </c:pt>
                <c:pt idx="3197">
                  <c:v>39.6809</c:v>
                </c:pt>
                <c:pt idx="3198">
                  <c:v>39.6592</c:v>
                </c:pt>
                <c:pt idx="3199">
                  <c:v>39.6034</c:v>
                </c:pt>
                <c:pt idx="3200">
                  <c:v>39.5102</c:v>
                </c:pt>
                <c:pt idx="3201">
                  <c:v>39.418</c:v>
                </c:pt>
                <c:pt idx="3202">
                  <c:v>39.341</c:v>
                </c:pt>
                <c:pt idx="3203">
                  <c:v>39.279</c:v>
                </c:pt>
                <c:pt idx="3204">
                  <c:v>39.2508</c:v>
                </c:pt>
                <c:pt idx="3205">
                  <c:v>39.2269</c:v>
                </c:pt>
                <c:pt idx="3206">
                  <c:v>39.2205</c:v>
                </c:pt>
                <c:pt idx="3207">
                  <c:v>39.2178</c:v>
                </c:pt>
                <c:pt idx="3208">
                  <c:v>39.2068</c:v>
                </c:pt>
                <c:pt idx="3209">
                  <c:v>39.2041</c:v>
                </c:pt>
                <c:pt idx="3210">
                  <c:v>39.2097</c:v>
                </c:pt>
                <c:pt idx="3211">
                  <c:v>39.2241</c:v>
                </c:pt>
                <c:pt idx="3212">
                  <c:v>39.2468</c:v>
                </c:pt>
                <c:pt idx="3213">
                  <c:v>39.2741</c:v>
                </c:pt>
                <c:pt idx="3214">
                  <c:v>39.2876</c:v>
                </c:pt>
                <c:pt idx="3215">
                  <c:v>39.2883</c:v>
                </c:pt>
                <c:pt idx="3216">
                  <c:v>39.2693</c:v>
                </c:pt>
                <c:pt idx="3217">
                  <c:v>39.2425</c:v>
                </c:pt>
                <c:pt idx="3218">
                  <c:v>39.1949</c:v>
                </c:pt>
                <c:pt idx="3219">
                  <c:v>39.1571</c:v>
                </c:pt>
                <c:pt idx="3220">
                  <c:v>39.1068</c:v>
                </c:pt>
                <c:pt idx="3221">
                  <c:v>39.0478</c:v>
                </c:pt>
                <c:pt idx="3222">
                  <c:v>38.9972</c:v>
                </c:pt>
                <c:pt idx="3223">
                  <c:v>38.9394</c:v>
                </c:pt>
                <c:pt idx="3224">
                  <c:v>38.9034</c:v>
                </c:pt>
                <c:pt idx="3225">
                  <c:v>38.8597</c:v>
                </c:pt>
                <c:pt idx="3226">
                  <c:v>38.847</c:v>
                </c:pt>
                <c:pt idx="3227">
                  <c:v>38.8696</c:v>
                </c:pt>
                <c:pt idx="3228">
                  <c:v>38.9074</c:v>
                </c:pt>
                <c:pt idx="3229">
                  <c:v>38.9788</c:v>
                </c:pt>
                <c:pt idx="3230">
                  <c:v>39.0428</c:v>
                </c:pt>
                <c:pt idx="3231">
                  <c:v>39.1017</c:v>
                </c:pt>
                <c:pt idx="3232">
                  <c:v>39.1503</c:v>
                </c:pt>
                <c:pt idx="3233">
                  <c:v>39.1713</c:v>
                </c:pt>
                <c:pt idx="3234">
                  <c:v>39.1821</c:v>
                </c:pt>
                <c:pt idx="3235">
                  <c:v>39.2009</c:v>
                </c:pt>
                <c:pt idx="3236">
                  <c:v>39.2148</c:v>
                </c:pt>
                <c:pt idx="3237">
                  <c:v>39.2336</c:v>
                </c:pt>
                <c:pt idx="3238">
                  <c:v>39.2487</c:v>
                </c:pt>
                <c:pt idx="3239">
                  <c:v>39.2697</c:v>
                </c:pt>
                <c:pt idx="3240">
                  <c:v>39.2919</c:v>
                </c:pt>
                <c:pt idx="3241">
                  <c:v>39.2959</c:v>
                </c:pt>
                <c:pt idx="3242">
                  <c:v>39.2947</c:v>
                </c:pt>
                <c:pt idx="3243">
                  <c:v>39.2957</c:v>
                </c:pt>
                <c:pt idx="3244">
                  <c:v>39.2866</c:v>
                </c:pt>
                <c:pt idx="3245">
                  <c:v>39.2818</c:v>
                </c:pt>
                <c:pt idx="3246">
                  <c:v>39.2739</c:v>
                </c:pt>
                <c:pt idx="3247">
                  <c:v>39.2681</c:v>
                </c:pt>
                <c:pt idx="3248">
                  <c:v>39.253</c:v>
                </c:pt>
                <c:pt idx="3249">
                  <c:v>39.2437</c:v>
                </c:pt>
                <c:pt idx="3250">
                  <c:v>39.241</c:v>
                </c:pt>
                <c:pt idx="3251">
                  <c:v>39.2461</c:v>
                </c:pt>
                <c:pt idx="3252">
                  <c:v>39.2707</c:v>
                </c:pt>
                <c:pt idx="3253">
                  <c:v>39.3173</c:v>
                </c:pt>
                <c:pt idx="3254">
                  <c:v>39.3629</c:v>
                </c:pt>
                <c:pt idx="3255">
                  <c:v>39.4096</c:v>
                </c:pt>
                <c:pt idx="3256">
                  <c:v>39.4408</c:v>
                </c:pt>
                <c:pt idx="3257">
                  <c:v>39.4314</c:v>
                </c:pt>
                <c:pt idx="3258">
                  <c:v>39.3922</c:v>
                </c:pt>
                <c:pt idx="3259">
                  <c:v>39.3424</c:v>
                </c:pt>
                <c:pt idx="3260">
                  <c:v>39.2958</c:v>
                </c:pt>
                <c:pt idx="3261">
                  <c:v>39.2713</c:v>
                </c:pt>
                <c:pt idx="3262">
                  <c:v>39.2578</c:v>
                </c:pt>
                <c:pt idx="3263">
                  <c:v>39.2656</c:v>
                </c:pt>
                <c:pt idx="3264">
                  <c:v>39.2854</c:v>
                </c:pt>
                <c:pt idx="3265">
                  <c:v>39.3392</c:v>
                </c:pt>
                <c:pt idx="3266">
                  <c:v>39.3912</c:v>
                </c:pt>
                <c:pt idx="3267">
                  <c:v>39.4532</c:v>
                </c:pt>
                <c:pt idx="3268">
                  <c:v>39.4982</c:v>
                </c:pt>
                <c:pt idx="3269">
                  <c:v>39.5399</c:v>
                </c:pt>
                <c:pt idx="3270">
                  <c:v>39.5712</c:v>
                </c:pt>
                <c:pt idx="3271">
                  <c:v>39.5991</c:v>
                </c:pt>
                <c:pt idx="3272">
                  <c:v>39.6227</c:v>
                </c:pt>
                <c:pt idx="3273">
                  <c:v>39.6286</c:v>
                </c:pt>
                <c:pt idx="3274">
                  <c:v>39.6406</c:v>
                </c:pt>
                <c:pt idx="3275">
                  <c:v>39.644</c:v>
                </c:pt>
                <c:pt idx="3276">
                  <c:v>39.6428</c:v>
                </c:pt>
                <c:pt idx="3277">
                  <c:v>39.656</c:v>
                </c:pt>
                <c:pt idx="3278">
                  <c:v>39.6711</c:v>
                </c:pt>
                <c:pt idx="3279">
                  <c:v>39.6884</c:v>
                </c:pt>
                <c:pt idx="3280">
                  <c:v>39.7131</c:v>
                </c:pt>
                <c:pt idx="3281">
                  <c:v>39.7231</c:v>
                </c:pt>
                <c:pt idx="3282">
                  <c:v>39.7285</c:v>
                </c:pt>
                <c:pt idx="3283">
                  <c:v>39.7278</c:v>
                </c:pt>
                <c:pt idx="3284">
                  <c:v>39.7246</c:v>
                </c:pt>
                <c:pt idx="3285">
                  <c:v>39.721</c:v>
                </c:pt>
                <c:pt idx="3286">
                  <c:v>39.7429</c:v>
                </c:pt>
                <c:pt idx="3287">
                  <c:v>39.7673</c:v>
                </c:pt>
                <c:pt idx="3288">
                  <c:v>39.7888</c:v>
                </c:pt>
                <c:pt idx="3289">
                  <c:v>39.8132</c:v>
                </c:pt>
                <c:pt idx="3290">
                  <c:v>39.8313</c:v>
                </c:pt>
                <c:pt idx="3291">
                  <c:v>39.841</c:v>
                </c:pt>
                <c:pt idx="3292">
                  <c:v>39.8381</c:v>
                </c:pt>
                <c:pt idx="3293">
                  <c:v>39.8359</c:v>
                </c:pt>
                <c:pt idx="3294">
                  <c:v>39.8286</c:v>
                </c:pt>
                <c:pt idx="3295">
                  <c:v>39.831</c:v>
                </c:pt>
                <c:pt idx="3296">
                  <c:v>39.816</c:v>
                </c:pt>
                <c:pt idx="3297">
                  <c:v>39.7947</c:v>
                </c:pt>
                <c:pt idx="3298">
                  <c:v>39.7552</c:v>
                </c:pt>
                <c:pt idx="3299">
                  <c:v>39.7067</c:v>
                </c:pt>
                <c:pt idx="3300">
                  <c:v>39.6386</c:v>
                </c:pt>
                <c:pt idx="3301">
                  <c:v>39.5459</c:v>
                </c:pt>
                <c:pt idx="3302">
                  <c:v>39.4636</c:v>
                </c:pt>
                <c:pt idx="3303">
                  <c:v>39.3954</c:v>
                </c:pt>
                <c:pt idx="3304">
                  <c:v>39.3824</c:v>
                </c:pt>
                <c:pt idx="3305">
                  <c:v>39.3882</c:v>
                </c:pt>
                <c:pt idx="3306">
                  <c:v>39.4296</c:v>
                </c:pt>
                <c:pt idx="3307">
                  <c:v>39.4993</c:v>
                </c:pt>
                <c:pt idx="3308">
                  <c:v>39.5833</c:v>
                </c:pt>
                <c:pt idx="3309">
                  <c:v>39.6641</c:v>
                </c:pt>
                <c:pt idx="3310">
                  <c:v>39.7474</c:v>
                </c:pt>
                <c:pt idx="3311">
                  <c:v>39.8408</c:v>
                </c:pt>
                <c:pt idx="3312">
                  <c:v>39.9258</c:v>
                </c:pt>
                <c:pt idx="3313">
                  <c:v>40.0023</c:v>
                </c:pt>
                <c:pt idx="3314">
                  <c:v>40.0438</c:v>
                </c:pt>
                <c:pt idx="3315">
                  <c:v>40.0627</c:v>
                </c:pt>
                <c:pt idx="3316">
                  <c:v>40.0462</c:v>
                </c:pt>
                <c:pt idx="3317">
                  <c:v>39.9836</c:v>
                </c:pt>
                <c:pt idx="3318">
                  <c:v>39.8918</c:v>
                </c:pt>
                <c:pt idx="3319">
                  <c:v>39.7864</c:v>
                </c:pt>
                <c:pt idx="3320">
                  <c:v>39.6546</c:v>
                </c:pt>
                <c:pt idx="3321">
                  <c:v>39.496</c:v>
                </c:pt>
                <c:pt idx="3322">
                  <c:v>39.3612</c:v>
                </c:pt>
                <c:pt idx="3323">
                  <c:v>39.2676</c:v>
                </c:pt>
                <c:pt idx="3324">
                  <c:v>39.2028</c:v>
                </c:pt>
                <c:pt idx="3325">
                  <c:v>39.1644</c:v>
                </c:pt>
                <c:pt idx="3326">
                  <c:v>39.1628</c:v>
                </c:pt>
                <c:pt idx="3327">
                  <c:v>39.2086</c:v>
                </c:pt>
                <c:pt idx="3328">
                  <c:v>39.2964</c:v>
                </c:pt>
                <c:pt idx="3329">
                  <c:v>39.4659</c:v>
                </c:pt>
                <c:pt idx="3330">
                  <c:v>39.6178</c:v>
                </c:pt>
                <c:pt idx="3331">
                  <c:v>39.7908</c:v>
                </c:pt>
                <c:pt idx="3332">
                  <c:v>39.9654</c:v>
                </c:pt>
                <c:pt idx="3333">
                  <c:v>40.1219</c:v>
                </c:pt>
                <c:pt idx="3334">
                  <c:v>40.2492</c:v>
                </c:pt>
                <c:pt idx="3335">
                  <c:v>40.3318</c:v>
                </c:pt>
                <c:pt idx="3336">
                  <c:v>40.4299</c:v>
                </c:pt>
                <c:pt idx="3337">
                  <c:v>40.5125</c:v>
                </c:pt>
                <c:pt idx="3338">
                  <c:v>40.5363</c:v>
                </c:pt>
                <c:pt idx="3339">
                  <c:v>40.5305</c:v>
                </c:pt>
                <c:pt idx="3340">
                  <c:v>40.4862</c:v>
                </c:pt>
                <c:pt idx="3341">
                  <c:v>40.4296</c:v>
                </c:pt>
                <c:pt idx="3342">
                  <c:v>40.3839</c:v>
                </c:pt>
                <c:pt idx="3343">
                  <c:v>40.3434</c:v>
                </c:pt>
                <c:pt idx="3344">
                  <c:v>40.3143</c:v>
                </c:pt>
                <c:pt idx="3345">
                  <c:v>40.2828</c:v>
                </c:pt>
                <c:pt idx="3346">
                  <c:v>40.2569</c:v>
                </c:pt>
                <c:pt idx="3347">
                  <c:v>40.261</c:v>
                </c:pt>
                <c:pt idx="3348">
                  <c:v>40.2844</c:v>
                </c:pt>
                <c:pt idx="3349">
                  <c:v>40.3285</c:v>
                </c:pt>
                <c:pt idx="3350">
                  <c:v>40.3729</c:v>
                </c:pt>
                <c:pt idx="3351">
                  <c:v>40.4067</c:v>
                </c:pt>
                <c:pt idx="3352">
                  <c:v>40.4645</c:v>
                </c:pt>
                <c:pt idx="3353">
                  <c:v>40.5481</c:v>
                </c:pt>
                <c:pt idx="3354">
                  <c:v>40.607</c:v>
                </c:pt>
                <c:pt idx="3355">
                  <c:v>40.6659</c:v>
                </c:pt>
                <c:pt idx="3356">
                  <c:v>40.7096</c:v>
                </c:pt>
                <c:pt idx="3357">
                  <c:v>40.7423</c:v>
                </c:pt>
                <c:pt idx="3358">
                  <c:v>40.7276</c:v>
                </c:pt>
                <c:pt idx="3359">
                  <c:v>40.6986</c:v>
                </c:pt>
                <c:pt idx="3360">
                  <c:v>40.6771</c:v>
                </c:pt>
                <c:pt idx="3361">
                  <c:v>40.6529</c:v>
                </c:pt>
                <c:pt idx="3362">
                  <c:v>40.626</c:v>
                </c:pt>
                <c:pt idx="3363">
                  <c:v>40.5909</c:v>
                </c:pt>
                <c:pt idx="3364">
                  <c:v>40.5543</c:v>
                </c:pt>
                <c:pt idx="3365">
                  <c:v>40.5216</c:v>
                </c:pt>
                <c:pt idx="3366">
                  <c:v>40.4372</c:v>
                </c:pt>
                <c:pt idx="3367">
                  <c:v>40.3411</c:v>
                </c:pt>
                <c:pt idx="3368">
                  <c:v>40.2317</c:v>
                </c:pt>
                <c:pt idx="3369">
                  <c:v>40.1253</c:v>
                </c:pt>
                <c:pt idx="3370">
                  <c:v>40.0144</c:v>
                </c:pt>
                <c:pt idx="3371">
                  <c:v>39.9194</c:v>
                </c:pt>
                <c:pt idx="3372">
                  <c:v>39.8532</c:v>
                </c:pt>
                <c:pt idx="3373">
                  <c:v>39.8038</c:v>
                </c:pt>
                <c:pt idx="3374">
                  <c:v>39.7716</c:v>
                </c:pt>
                <c:pt idx="3375">
                  <c:v>39.7554</c:v>
                </c:pt>
                <c:pt idx="3376">
                  <c:v>39.752</c:v>
                </c:pt>
                <c:pt idx="3377">
                  <c:v>39.7627</c:v>
                </c:pt>
                <c:pt idx="3378">
                  <c:v>39.8065</c:v>
                </c:pt>
                <c:pt idx="3379">
                  <c:v>39.8273</c:v>
                </c:pt>
                <c:pt idx="3380">
                  <c:v>39.8432</c:v>
                </c:pt>
                <c:pt idx="3381">
                  <c:v>39.8606</c:v>
                </c:pt>
                <c:pt idx="3382">
                  <c:v>39.8706</c:v>
                </c:pt>
                <c:pt idx="3383">
                  <c:v>39.8623</c:v>
                </c:pt>
                <c:pt idx="3384">
                  <c:v>39.8453</c:v>
                </c:pt>
                <c:pt idx="3385">
                  <c:v>39.8306</c:v>
                </c:pt>
                <c:pt idx="3386">
                  <c:v>39.8096</c:v>
                </c:pt>
                <c:pt idx="3387">
                  <c:v>39.773</c:v>
                </c:pt>
                <c:pt idx="3388">
                  <c:v>39.725</c:v>
                </c:pt>
                <c:pt idx="3389">
                  <c:v>39.7171</c:v>
                </c:pt>
                <c:pt idx="3390">
                  <c:v>39.6956</c:v>
                </c:pt>
                <c:pt idx="3391">
                  <c:v>39.6103</c:v>
                </c:pt>
                <c:pt idx="3392">
                  <c:v>39.5051</c:v>
                </c:pt>
                <c:pt idx="3393">
                  <c:v>39.4718</c:v>
                </c:pt>
                <c:pt idx="3394">
                  <c:v>39.5292</c:v>
                </c:pt>
                <c:pt idx="3395">
                  <c:v>39.5427</c:v>
                </c:pt>
                <c:pt idx="3396">
                  <c:v>39.4809</c:v>
                </c:pt>
                <c:pt idx="3397">
                  <c:v>39.3969</c:v>
                </c:pt>
                <c:pt idx="3398">
                  <c:v>39.367</c:v>
                </c:pt>
                <c:pt idx="3399">
                  <c:v>39.451</c:v>
                </c:pt>
                <c:pt idx="3400">
                  <c:v>39.6053</c:v>
                </c:pt>
                <c:pt idx="3401">
                  <c:v>39.7589</c:v>
                </c:pt>
                <c:pt idx="3402">
                  <c:v>39.8801</c:v>
                </c:pt>
                <c:pt idx="3403">
                  <c:v>39.9291</c:v>
                </c:pt>
                <c:pt idx="3404">
                  <c:v>39.7702</c:v>
                </c:pt>
                <c:pt idx="3405">
                  <c:v>38.9985</c:v>
                </c:pt>
                <c:pt idx="3406">
                  <c:v>36.8659</c:v>
                </c:pt>
                <c:pt idx="3407">
                  <c:v>32.8482</c:v>
                </c:pt>
                <c:pt idx="3408">
                  <c:v>27.394</c:v>
                </c:pt>
                <c:pt idx="3409">
                  <c:v>21.6087</c:v>
                </c:pt>
                <c:pt idx="3410">
                  <c:v>16.5712</c:v>
                </c:pt>
                <c:pt idx="3411">
                  <c:v>12.8599</c:v>
                </c:pt>
                <c:pt idx="3412">
                  <c:v>10.4669</c:v>
                </c:pt>
                <c:pt idx="3413">
                  <c:v>9.1688</c:v>
                </c:pt>
                <c:pt idx="3414">
                  <c:v>8.758100000000001</c:v>
                </c:pt>
                <c:pt idx="3415">
                  <c:v>9.0807</c:v>
                </c:pt>
                <c:pt idx="3416">
                  <c:v>10.0274</c:v>
                </c:pt>
                <c:pt idx="3417">
                  <c:v>11.5085</c:v>
                </c:pt>
                <c:pt idx="3418">
                  <c:v>13.4429</c:v>
                </c:pt>
                <c:pt idx="3419">
                  <c:v>15.8519</c:v>
                </c:pt>
                <c:pt idx="3420">
                  <c:v>18.6215</c:v>
                </c:pt>
                <c:pt idx="3421">
                  <c:v>21.5391</c:v>
                </c:pt>
                <c:pt idx="3422">
                  <c:v>24.5311</c:v>
                </c:pt>
                <c:pt idx="3423">
                  <c:v>27.4249</c:v>
                </c:pt>
                <c:pt idx="3424">
                  <c:v>30.0905</c:v>
                </c:pt>
                <c:pt idx="3425">
                  <c:v>32.4095</c:v>
                </c:pt>
                <c:pt idx="3426">
                  <c:v>34.3353</c:v>
                </c:pt>
                <c:pt idx="3427">
                  <c:v>35.8366</c:v>
                </c:pt>
                <c:pt idx="3428">
                  <c:v>36.9618</c:v>
                </c:pt>
                <c:pt idx="3429">
                  <c:v>37.7753</c:v>
                </c:pt>
                <c:pt idx="3430">
                  <c:v>38.3582</c:v>
                </c:pt>
                <c:pt idx="3431">
                  <c:v>38.7522</c:v>
                </c:pt>
                <c:pt idx="3432">
                  <c:v>39.0315</c:v>
                </c:pt>
                <c:pt idx="3433">
                  <c:v>39.2129</c:v>
                </c:pt>
                <c:pt idx="3434">
                  <c:v>39.3417</c:v>
                </c:pt>
                <c:pt idx="3435">
                  <c:v>39.4594</c:v>
                </c:pt>
                <c:pt idx="3436">
                  <c:v>39.5674</c:v>
                </c:pt>
                <c:pt idx="3437">
                  <c:v>39.6599</c:v>
                </c:pt>
                <c:pt idx="3438">
                  <c:v>39.7303</c:v>
                </c:pt>
                <c:pt idx="3439">
                  <c:v>39.7787</c:v>
                </c:pt>
                <c:pt idx="3440">
                  <c:v>39.8034</c:v>
                </c:pt>
                <c:pt idx="3441">
                  <c:v>39.7988</c:v>
                </c:pt>
                <c:pt idx="3442">
                  <c:v>39.7696</c:v>
                </c:pt>
                <c:pt idx="3443">
                  <c:v>39.7274</c:v>
                </c:pt>
                <c:pt idx="3444">
                  <c:v>39.6776</c:v>
                </c:pt>
                <c:pt idx="3445">
                  <c:v>39.6351</c:v>
                </c:pt>
                <c:pt idx="3446">
                  <c:v>39.6002</c:v>
                </c:pt>
                <c:pt idx="3447">
                  <c:v>39.5913</c:v>
                </c:pt>
                <c:pt idx="3448">
                  <c:v>39.5911</c:v>
                </c:pt>
                <c:pt idx="3449">
                  <c:v>39.6232</c:v>
                </c:pt>
                <c:pt idx="3450">
                  <c:v>39.6503</c:v>
                </c:pt>
                <c:pt idx="3451">
                  <c:v>39.6923</c:v>
                </c:pt>
                <c:pt idx="3452">
                  <c:v>39.7528</c:v>
                </c:pt>
                <c:pt idx="3453">
                  <c:v>39.8323</c:v>
                </c:pt>
                <c:pt idx="3454">
                  <c:v>39.9178</c:v>
                </c:pt>
                <c:pt idx="3455">
                  <c:v>39.9893</c:v>
                </c:pt>
                <c:pt idx="3456">
                  <c:v>40.0421</c:v>
                </c:pt>
                <c:pt idx="3457">
                  <c:v>40.0858</c:v>
                </c:pt>
                <c:pt idx="3458">
                  <c:v>40.093</c:v>
                </c:pt>
                <c:pt idx="3459">
                  <c:v>40.0964</c:v>
                </c:pt>
                <c:pt idx="3460">
                  <c:v>40.1013</c:v>
                </c:pt>
                <c:pt idx="3461">
                  <c:v>40.1052</c:v>
                </c:pt>
                <c:pt idx="3462">
                  <c:v>40.1186</c:v>
                </c:pt>
                <c:pt idx="3463">
                  <c:v>40.1379</c:v>
                </c:pt>
                <c:pt idx="3464">
                  <c:v>40.1552</c:v>
                </c:pt>
                <c:pt idx="3465">
                  <c:v>40.1653</c:v>
                </c:pt>
                <c:pt idx="3466">
                  <c:v>40.1648</c:v>
                </c:pt>
                <c:pt idx="3467">
                  <c:v>40.156</c:v>
                </c:pt>
                <c:pt idx="3468">
                  <c:v>40.1548</c:v>
                </c:pt>
                <c:pt idx="3469">
                  <c:v>40.1631</c:v>
                </c:pt>
                <c:pt idx="3470">
                  <c:v>40.1757</c:v>
                </c:pt>
                <c:pt idx="3471">
                  <c:v>40.2048</c:v>
                </c:pt>
                <c:pt idx="3472">
                  <c:v>40.2285</c:v>
                </c:pt>
                <c:pt idx="3473">
                  <c:v>40.2582</c:v>
                </c:pt>
                <c:pt idx="3474">
                  <c:v>40.2802</c:v>
                </c:pt>
                <c:pt idx="3475">
                  <c:v>40.2983</c:v>
                </c:pt>
                <c:pt idx="3476">
                  <c:v>40.3166</c:v>
                </c:pt>
                <c:pt idx="3477">
                  <c:v>40.3325</c:v>
                </c:pt>
                <c:pt idx="3478">
                  <c:v>40.371</c:v>
                </c:pt>
                <c:pt idx="3479">
                  <c:v>40.4069</c:v>
                </c:pt>
                <c:pt idx="3480">
                  <c:v>40.4184</c:v>
                </c:pt>
                <c:pt idx="3481">
                  <c:v>40.4284</c:v>
                </c:pt>
                <c:pt idx="3482">
                  <c:v>40.4104</c:v>
                </c:pt>
                <c:pt idx="3483">
                  <c:v>40.3831</c:v>
                </c:pt>
                <c:pt idx="3484">
                  <c:v>40.339</c:v>
                </c:pt>
                <c:pt idx="3485">
                  <c:v>40.2853</c:v>
                </c:pt>
                <c:pt idx="3486">
                  <c:v>40.2489</c:v>
                </c:pt>
                <c:pt idx="3487">
                  <c:v>40.2305</c:v>
                </c:pt>
                <c:pt idx="3488">
                  <c:v>40.2</c:v>
                </c:pt>
                <c:pt idx="3489">
                  <c:v>40.169</c:v>
                </c:pt>
                <c:pt idx="3490">
                  <c:v>40.1619</c:v>
                </c:pt>
                <c:pt idx="3491">
                  <c:v>40.1419</c:v>
                </c:pt>
                <c:pt idx="3492">
                  <c:v>40.1172</c:v>
                </c:pt>
                <c:pt idx="3493">
                  <c:v>40.1118</c:v>
                </c:pt>
                <c:pt idx="3494">
                  <c:v>40.1294</c:v>
                </c:pt>
                <c:pt idx="3495">
                  <c:v>40.1628</c:v>
                </c:pt>
                <c:pt idx="3496">
                  <c:v>40.2145</c:v>
                </c:pt>
                <c:pt idx="3497">
                  <c:v>40.2782</c:v>
                </c:pt>
                <c:pt idx="3498">
                  <c:v>40.3433</c:v>
                </c:pt>
                <c:pt idx="3499">
                  <c:v>40.3995</c:v>
                </c:pt>
                <c:pt idx="3500">
                  <c:v>40.4527</c:v>
                </c:pt>
                <c:pt idx="3501">
                  <c:v>40.4763</c:v>
                </c:pt>
                <c:pt idx="3502">
                  <c:v>40.4732</c:v>
                </c:pt>
                <c:pt idx="3503">
                  <c:v>40.4724</c:v>
                </c:pt>
                <c:pt idx="3504">
                  <c:v>40.4524</c:v>
                </c:pt>
                <c:pt idx="3505">
                  <c:v>40.4193</c:v>
                </c:pt>
                <c:pt idx="3506">
                  <c:v>40.3488</c:v>
                </c:pt>
                <c:pt idx="3507">
                  <c:v>40.2697</c:v>
                </c:pt>
                <c:pt idx="3508">
                  <c:v>40.1921</c:v>
                </c:pt>
                <c:pt idx="3509">
                  <c:v>40.111</c:v>
                </c:pt>
                <c:pt idx="3510">
                  <c:v>40.0339</c:v>
                </c:pt>
                <c:pt idx="3511">
                  <c:v>39.9582</c:v>
                </c:pt>
                <c:pt idx="3512">
                  <c:v>39.9032</c:v>
                </c:pt>
                <c:pt idx="3513">
                  <c:v>39.8661</c:v>
                </c:pt>
                <c:pt idx="3514">
                  <c:v>39.8596</c:v>
                </c:pt>
                <c:pt idx="3515">
                  <c:v>39.8662</c:v>
                </c:pt>
                <c:pt idx="3516">
                  <c:v>39.9071</c:v>
                </c:pt>
                <c:pt idx="3517">
                  <c:v>39.9815</c:v>
                </c:pt>
                <c:pt idx="3518">
                  <c:v>40.0772</c:v>
                </c:pt>
                <c:pt idx="3519">
                  <c:v>40.187</c:v>
                </c:pt>
                <c:pt idx="3520">
                  <c:v>40.3297</c:v>
                </c:pt>
                <c:pt idx="3521">
                  <c:v>40.4674</c:v>
                </c:pt>
                <c:pt idx="3522">
                  <c:v>40.5808</c:v>
                </c:pt>
                <c:pt idx="3523">
                  <c:v>40.6422</c:v>
                </c:pt>
                <c:pt idx="3524">
                  <c:v>40.673</c:v>
                </c:pt>
                <c:pt idx="3525">
                  <c:v>40.6804</c:v>
                </c:pt>
                <c:pt idx="3526">
                  <c:v>40.676</c:v>
                </c:pt>
                <c:pt idx="3527">
                  <c:v>40.6283</c:v>
                </c:pt>
                <c:pt idx="3528">
                  <c:v>40.5783</c:v>
                </c:pt>
                <c:pt idx="3529">
                  <c:v>40.5024</c:v>
                </c:pt>
                <c:pt idx="3530">
                  <c:v>40.4031</c:v>
                </c:pt>
                <c:pt idx="3531">
                  <c:v>40.3317</c:v>
                </c:pt>
                <c:pt idx="3532">
                  <c:v>40.2789</c:v>
                </c:pt>
                <c:pt idx="3533">
                  <c:v>40.245</c:v>
                </c:pt>
                <c:pt idx="3534">
                  <c:v>40.2395</c:v>
                </c:pt>
                <c:pt idx="3535">
                  <c:v>40.2673</c:v>
                </c:pt>
                <c:pt idx="3536">
                  <c:v>40.35789999999999</c:v>
                </c:pt>
                <c:pt idx="3537">
                  <c:v>40.4785</c:v>
                </c:pt>
                <c:pt idx="3538">
                  <c:v>40.5888</c:v>
                </c:pt>
                <c:pt idx="3539">
                  <c:v>40.6802</c:v>
                </c:pt>
                <c:pt idx="3540">
                  <c:v>40.7459</c:v>
                </c:pt>
                <c:pt idx="3541">
                  <c:v>40.7709</c:v>
                </c:pt>
                <c:pt idx="3542">
                  <c:v>40.7627</c:v>
                </c:pt>
                <c:pt idx="3543">
                  <c:v>40.7544</c:v>
                </c:pt>
                <c:pt idx="3544">
                  <c:v>40.7466</c:v>
                </c:pt>
                <c:pt idx="3545">
                  <c:v>40.7441</c:v>
                </c:pt>
                <c:pt idx="3546">
                  <c:v>40.7529</c:v>
                </c:pt>
                <c:pt idx="3547">
                  <c:v>40.7607</c:v>
                </c:pt>
                <c:pt idx="3548">
                  <c:v>40.7493</c:v>
                </c:pt>
                <c:pt idx="3549">
                  <c:v>40.7276</c:v>
                </c:pt>
                <c:pt idx="3550">
                  <c:v>40.6998</c:v>
                </c:pt>
                <c:pt idx="3551">
                  <c:v>40.6624</c:v>
                </c:pt>
                <c:pt idx="3552">
                  <c:v>40.6236</c:v>
                </c:pt>
                <c:pt idx="3553">
                  <c:v>40.5734</c:v>
                </c:pt>
                <c:pt idx="3554">
                  <c:v>40.4812</c:v>
                </c:pt>
                <c:pt idx="3555">
                  <c:v>40.384</c:v>
                </c:pt>
                <c:pt idx="3556">
                  <c:v>40.2793</c:v>
                </c:pt>
                <c:pt idx="3557">
                  <c:v>40.1614</c:v>
                </c:pt>
                <c:pt idx="3558">
                  <c:v>40.0291</c:v>
                </c:pt>
                <c:pt idx="3559">
                  <c:v>39.9027</c:v>
                </c:pt>
                <c:pt idx="3560">
                  <c:v>39.8122</c:v>
                </c:pt>
                <c:pt idx="3561">
                  <c:v>39.7886</c:v>
                </c:pt>
                <c:pt idx="3562">
                  <c:v>39.8049</c:v>
                </c:pt>
                <c:pt idx="3563">
                  <c:v>39.7986</c:v>
                </c:pt>
                <c:pt idx="3564">
                  <c:v>39.7969</c:v>
                </c:pt>
                <c:pt idx="3565">
                  <c:v>39.7696</c:v>
                </c:pt>
                <c:pt idx="3566">
                  <c:v>39.7664</c:v>
                </c:pt>
                <c:pt idx="3567">
                  <c:v>39.7576</c:v>
                </c:pt>
                <c:pt idx="3568">
                  <c:v>39.7522</c:v>
                </c:pt>
                <c:pt idx="3569">
                  <c:v>39.7461</c:v>
                </c:pt>
                <c:pt idx="3570">
                  <c:v>39.7195</c:v>
                </c:pt>
                <c:pt idx="3571">
                  <c:v>39.6652</c:v>
                </c:pt>
                <c:pt idx="3572">
                  <c:v>39.5932</c:v>
                </c:pt>
                <c:pt idx="3573">
                  <c:v>39.499</c:v>
                </c:pt>
                <c:pt idx="3574">
                  <c:v>39.4143</c:v>
                </c:pt>
                <c:pt idx="3575">
                  <c:v>39.3702</c:v>
                </c:pt>
                <c:pt idx="3576">
                  <c:v>39.3767</c:v>
                </c:pt>
                <c:pt idx="3577">
                  <c:v>39.4237</c:v>
                </c:pt>
                <c:pt idx="3578">
                  <c:v>39.4453</c:v>
                </c:pt>
                <c:pt idx="3579">
                  <c:v>39.3854</c:v>
                </c:pt>
                <c:pt idx="3580">
                  <c:v>39.2309</c:v>
                </c:pt>
                <c:pt idx="3581">
                  <c:v>38.9818</c:v>
                </c:pt>
                <c:pt idx="3582">
                  <c:v>38.6877</c:v>
                </c:pt>
                <c:pt idx="3583">
                  <c:v>38.5397</c:v>
                </c:pt>
                <c:pt idx="3584">
                  <c:v>38.6679</c:v>
                </c:pt>
                <c:pt idx="3585">
                  <c:v>39.0169</c:v>
                </c:pt>
                <c:pt idx="3586">
                  <c:v>39.4352</c:v>
                </c:pt>
                <c:pt idx="3587">
                  <c:v>39.8396</c:v>
                </c:pt>
                <c:pt idx="3588">
                  <c:v>40.1672</c:v>
                </c:pt>
                <c:pt idx="3589">
                  <c:v>40.2561</c:v>
                </c:pt>
                <c:pt idx="3590">
                  <c:v>40.0401</c:v>
                </c:pt>
                <c:pt idx="3591">
                  <c:v>39.38789999999999</c:v>
                </c:pt>
                <c:pt idx="3592">
                  <c:v>37.75</c:v>
                </c:pt>
                <c:pt idx="3593">
                  <c:v>34.7273</c:v>
                </c:pt>
                <c:pt idx="3594">
                  <c:v>30.5218</c:v>
                </c:pt>
                <c:pt idx="3595">
                  <c:v>25.7519</c:v>
                </c:pt>
                <c:pt idx="3596">
                  <c:v>21.1331</c:v>
                </c:pt>
                <c:pt idx="3597">
                  <c:v>17.1986</c:v>
                </c:pt>
                <c:pt idx="3598">
                  <c:v>14.1906</c:v>
                </c:pt>
                <c:pt idx="3599">
                  <c:v>12.1557</c:v>
                </c:pt>
                <c:pt idx="3600">
                  <c:v>10.9057</c:v>
                </c:pt>
                <c:pt idx="3601">
                  <c:v>10.3585</c:v>
                </c:pt>
                <c:pt idx="3602">
                  <c:v>10.4344</c:v>
                </c:pt>
                <c:pt idx="3603">
                  <c:v>11.057</c:v>
                </c:pt>
                <c:pt idx="3604">
                  <c:v>12.1764</c:v>
                </c:pt>
                <c:pt idx="3605">
                  <c:v>13.702</c:v>
                </c:pt>
                <c:pt idx="3606">
                  <c:v>15.6713</c:v>
                </c:pt>
                <c:pt idx="3607">
                  <c:v>17.9784</c:v>
                </c:pt>
                <c:pt idx="3608">
                  <c:v>20.5047</c:v>
                </c:pt>
                <c:pt idx="3609">
                  <c:v>23.1355</c:v>
                </c:pt>
                <c:pt idx="3610">
                  <c:v>25.7384</c:v>
                </c:pt>
                <c:pt idx="3611">
                  <c:v>28.1948</c:v>
                </c:pt>
                <c:pt idx="3612">
                  <c:v>30.4093</c:v>
                </c:pt>
                <c:pt idx="3613">
                  <c:v>32.3151</c:v>
                </c:pt>
                <c:pt idx="3614">
                  <c:v>33.8553</c:v>
                </c:pt>
                <c:pt idx="3615">
                  <c:v>35.0831</c:v>
                </c:pt>
                <c:pt idx="3616">
                  <c:v>36.0717</c:v>
                </c:pt>
                <c:pt idx="3617">
                  <c:v>36.8491</c:v>
                </c:pt>
                <c:pt idx="3618">
                  <c:v>37.4409</c:v>
                </c:pt>
                <c:pt idx="3619">
                  <c:v>37.9236</c:v>
                </c:pt>
                <c:pt idx="3620">
                  <c:v>38.3152</c:v>
                </c:pt>
                <c:pt idx="3621">
                  <c:v>38.6449</c:v>
                </c:pt>
                <c:pt idx="3622">
                  <c:v>38.9163</c:v>
                </c:pt>
                <c:pt idx="3623">
                  <c:v>39.1152</c:v>
                </c:pt>
                <c:pt idx="3624">
                  <c:v>39.2484</c:v>
                </c:pt>
                <c:pt idx="3625">
                  <c:v>39.3101</c:v>
                </c:pt>
                <c:pt idx="3626">
                  <c:v>39.3293</c:v>
                </c:pt>
                <c:pt idx="3627">
                  <c:v>39.3279</c:v>
                </c:pt>
                <c:pt idx="3628">
                  <c:v>39.3133</c:v>
                </c:pt>
                <c:pt idx="3629">
                  <c:v>39.2752</c:v>
                </c:pt>
                <c:pt idx="3630">
                  <c:v>39.2372</c:v>
                </c:pt>
                <c:pt idx="3631">
                  <c:v>39.1866</c:v>
                </c:pt>
                <c:pt idx="3632">
                  <c:v>39.1381</c:v>
                </c:pt>
                <c:pt idx="3633">
                  <c:v>39.1034</c:v>
                </c:pt>
                <c:pt idx="3634">
                  <c:v>39.0916</c:v>
                </c:pt>
                <c:pt idx="3635">
                  <c:v>39.0945</c:v>
                </c:pt>
                <c:pt idx="3636">
                  <c:v>39.1174</c:v>
                </c:pt>
                <c:pt idx="3637">
                  <c:v>39.1493</c:v>
                </c:pt>
                <c:pt idx="3638">
                  <c:v>39.1996</c:v>
                </c:pt>
                <c:pt idx="3639">
                  <c:v>39.2394</c:v>
                </c:pt>
                <c:pt idx="3640">
                  <c:v>39.2909</c:v>
                </c:pt>
                <c:pt idx="3641">
                  <c:v>39.3278</c:v>
                </c:pt>
                <c:pt idx="3642">
                  <c:v>39.3398</c:v>
                </c:pt>
                <c:pt idx="3643">
                  <c:v>39.3355</c:v>
                </c:pt>
                <c:pt idx="3644">
                  <c:v>39.3501</c:v>
                </c:pt>
                <c:pt idx="3645">
                  <c:v>39.3581</c:v>
                </c:pt>
                <c:pt idx="3646">
                  <c:v>39.3672</c:v>
                </c:pt>
                <c:pt idx="3647">
                  <c:v>39.3945</c:v>
                </c:pt>
                <c:pt idx="3648">
                  <c:v>39.4186</c:v>
                </c:pt>
                <c:pt idx="3649">
                  <c:v>39.4467</c:v>
                </c:pt>
                <c:pt idx="3650">
                  <c:v>39.4697</c:v>
                </c:pt>
                <c:pt idx="3651">
                  <c:v>39.4997</c:v>
                </c:pt>
                <c:pt idx="3652">
                  <c:v>39.5292</c:v>
                </c:pt>
                <c:pt idx="3653">
                  <c:v>39.5719</c:v>
                </c:pt>
                <c:pt idx="3654">
                  <c:v>39.6086</c:v>
                </c:pt>
                <c:pt idx="3655">
                  <c:v>39.6724</c:v>
                </c:pt>
                <c:pt idx="3656">
                  <c:v>39.7111</c:v>
                </c:pt>
                <c:pt idx="3657">
                  <c:v>39.7428</c:v>
                </c:pt>
                <c:pt idx="3658">
                  <c:v>39.7665</c:v>
                </c:pt>
                <c:pt idx="3659">
                  <c:v>39.7888</c:v>
                </c:pt>
                <c:pt idx="3660">
                  <c:v>39.8093</c:v>
                </c:pt>
                <c:pt idx="3661">
                  <c:v>39.8327</c:v>
                </c:pt>
                <c:pt idx="3662">
                  <c:v>39.8454</c:v>
                </c:pt>
                <c:pt idx="3663">
                  <c:v>39.8674</c:v>
                </c:pt>
                <c:pt idx="3664">
                  <c:v>39.8743</c:v>
                </c:pt>
                <c:pt idx="3665">
                  <c:v>39.8789</c:v>
                </c:pt>
                <c:pt idx="3666">
                  <c:v>39.8631</c:v>
                </c:pt>
                <c:pt idx="3667">
                  <c:v>39.8375</c:v>
                </c:pt>
                <c:pt idx="3668">
                  <c:v>39.7965</c:v>
                </c:pt>
                <c:pt idx="3669">
                  <c:v>39.7837</c:v>
                </c:pt>
                <c:pt idx="3670">
                  <c:v>39.7659</c:v>
                </c:pt>
                <c:pt idx="3671">
                  <c:v>39.7549</c:v>
                </c:pt>
                <c:pt idx="3672">
                  <c:v>39.7473</c:v>
                </c:pt>
                <c:pt idx="3673">
                  <c:v>39.7371</c:v>
                </c:pt>
                <c:pt idx="3674">
                  <c:v>39.7066</c:v>
                </c:pt>
                <c:pt idx="3675">
                  <c:v>39.6732</c:v>
                </c:pt>
                <c:pt idx="3676">
                  <c:v>39.6395</c:v>
                </c:pt>
                <c:pt idx="3677">
                  <c:v>39.6158</c:v>
                </c:pt>
                <c:pt idx="3678">
                  <c:v>39.6113</c:v>
                </c:pt>
                <c:pt idx="3679">
                  <c:v>39.6386</c:v>
                </c:pt>
                <c:pt idx="3680">
                  <c:v>39.6767</c:v>
                </c:pt>
                <c:pt idx="3681">
                  <c:v>39.7172</c:v>
                </c:pt>
                <c:pt idx="3682">
                  <c:v>39.7424</c:v>
                </c:pt>
                <c:pt idx="3683">
                  <c:v>39.7643</c:v>
                </c:pt>
                <c:pt idx="3684">
                  <c:v>39.7895</c:v>
                </c:pt>
                <c:pt idx="3685">
                  <c:v>39.8212</c:v>
                </c:pt>
                <c:pt idx="3686">
                  <c:v>39.8627</c:v>
                </c:pt>
                <c:pt idx="3687">
                  <c:v>39.8991</c:v>
                </c:pt>
                <c:pt idx="3688">
                  <c:v>39.9179</c:v>
                </c:pt>
                <c:pt idx="3689">
                  <c:v>39.9185</c:v>
                </c:pt>
                <c:pt idx="3690">
                  <c:v>39.9077</c:v>
                </c:pt>
                <c:pt idx="3691">
                  <c:v>39.8831</c:v>
                </c:pt>
                <c:pt idx="3692">
                  <c:v>39.8458</c:v>
                </c:pt>
                <c:pt idx="3693">
                  <c:v>39.7982</c:v>
                </c:pt>
                <c:pt idx="3694">
                  <c:v>39.7431</c:v>
                </c:pt>
                <c:pt idx="3695">
                  <c:v>39.6806</c:v>
                </c:pt>
                <c:pt idx="3696">
                  <c:v>39.6091</c:v>
                </c:pt>
                <c:pt idx="3697">
                  <c:v>39.5475</c:v>
                </c:pt>
                <c:pt idx="3698">
                  <c:v>39.4926</c:v>
                </c:pt>
                <c:pt idx="3699">
                  <c:v>39.4464</c:v>
                </c:pt>
                <c:pt idx="3700">
                  <c:v>39.4115</c:v>
                </c:pt>
                <c:pt idx="3701">
                  <c:v>39.3938</c:v>
                </c:pt>
                <c:pt idx="3702">
                  <c:v>39.416</c:v>
                </c:pt>
                <c:pt idx="3703">
                  <c:v>39.4891</c:v>
                </c:pt>
                <c:pt idx="3704">
                  <c:v>39.5891</c:v>
                </c:pt>
                <c:pt idx="3705">
                  <c:v>39.6887</c:v>
                </c:pt>
                <c:pt idx="3706">
                  <c:v>39.7535</c:v>
                </c:pt>
                <c:pt idx="3707">
                  <c:v>39.8384</c:v>
                </c:pt>
                <c:pt idx="3708">
                  <c:v>39.9782</c:v>
                </c:pt>
                <c:pt idx="3709">
                  <c:v>40.1431</c:v>
                </c:pt>
                <c:pt idx="3710">
                  <c:v>40.2748</c:v>
                </c:pt>
                <c:pt idx="3711">
                  <c:v>40.3962</c:v>
                </c:pt>
                <c:pt idx="3712">
                  <c:v>40.4898</c:v>
                </c:pt>
                <c:pt idx="3713">
                  <c:v>40.5596</c:v>
                </c:pt>
                <c:pt idx="3714">
                  <c:v>40.5552</c:v>
                </c:pt>
                <c:pt idx="3715">
                  <c:v>40.5143</c:v>
                </c:pt>
                <c:pt idx="3716">
                  <c:v>40.4694</c:v>
                </c:pt>
                <c:pt idx="3717">
                  <c:v>40.4008</c:v>
                </c:pt>
                <c:pt idx="3718">
                  <c:v>40.348</c:v>
                </c:pt>
                <c:pt idx="3719">
                  <c:v>40.3243</c:v>
                </c:pt>
                <c:pt idx="3720">
                  <c:v>40.3232</c:v>
                </c:pt>
                <c:pt idx="3721">
                  <c:v>40.3452</c:v>
                </c:pt>
                <c:pt idx="3722">
                  <c:v>40.4051</c:v>
                </c:pt>
                <c:pt idx="3723">
                  <c:v>40.462</c:v>
                </c:pt>
                <c:pt idx="3724">
                  <c:v>40.5126</c:v>
                </c:pt>
                <c:pt idx="3725">
                  <c:v>40.5524</c:v>
                </c:pt>
                <c:pt idx="3726">
                  <c:v>40.5807</c:v>
                </c:pt>
                <c:pt idx="3727">
                  <c:v>40.6368</c:v>
                </c:pt>
                <c:pt idx="3728">
                  <c:v>40.6818</c:v>
                </c:pt>
                <c:pt idx="3729">
                  <c:v>40.7189</c:v>
                </c:pt>
                <c:pt idx="3730">
                  <c:v>40.7363</c:v>
                </c:pt>
                <c:pt idx="3731">
                  <c:v>40.7402</c:v>
                </c:pt>
                <c:pt idx="3732">
                  <c:v>40.7278</c:v>
                </c:pt>
                <c:pt idx="3733">
                  <c:v>40.7154</c:v>
                </c:pt>
                <c:pt idx="3734">
                  <c:v>40.6939</c:v>
                </c:pt>
                <c:pt idx="3735">
                  <c:v>40.6848</c:v>
                </c:pt>
                <c:pt idx="3736">
                  <c:v>40.6812</c:v>
                </c:pt>
                <c:pt idx="3737">
                  <c:v>40.6612</c:v>
                </c:pt>
                <c:pt idx="3738">
                  <c:v>40.6502</c:v>
                </c:pt>
                <c:pt idx="3739">
                  <c:v>40.6119</c:v>
                </c:pt>
                <c:pt idx="3740">
                  <c:v>40.5361</c:v>
                </c:pt>
                <c:pt idx="3741">
                  <c:v>40.4239</c:v>
                </c:pt>
                <c:pt idx="3742">
                  <c:v>40.3052</c:v>
                </c:pt>
                <c:pt idx="3743">
                  <c:v>40.1817</c:v>
                </c:pt>
                <c:pt idx="3744">
                  <c:v>40.0842</c:v>
                </c:pt>
                <c:pt idx="3745">
                  <c:v>40.0007</c:v>
                </c:pt>
                <c:pt idx="3746">
                  <c:v>39.9364</c:v>
                </c:pt>
                <c:pt idx="3747">
                  <c:v>39.8946</c:v>
                </c:pt>
                <c:pt idx="3748">
                  <c:v>39.8587</c:v>
                </c:pt>
                <c:pt idx="3749">
                  <c:v>39.8504</c:v>
                </c:pt>
                <c:pt idx="3750">
                  <c:v>39.8591</c:v>
                </c:pt>
                <c:pt idx="3751">
                  <c:v>39.8901</c:v>
                </c:pt>
                <c:pt idx="3752">
                  <c:v>39.9254</c:v>
                </c:pt>
                <c:pt idx="3753">
                  <c:v>39.9579</c:v>
                </c:pt>
                <c:pt idx="3754">
                  <c:v>39.96</c:v>
                </c:pt>
                <c:pt idx="3755">
                  <c:v>39.922</c:v>
                </c:pt>
                <c:pt idx="3756">
                  <c:v>39.85</c:v>
                </c:pt>
                <c:pt idx="3757">
                  <c:v>39.7388</c:v>
                </c:pt>
                <c:pt idx="3758">
                  <c:v>39.6309</c:v>
                </c:pt>
                <c:pt idx="3759">
                  <c:v>39.5904</c:v>
                </c:pt>
                <c:pt idx="3760">
                  <c:v>39.6203</c:v>
                </c:pt>
                <c:pt idx="3761">
                  <c:v>39.6966</c:v>
                </c:pt>
                <c:pt idx="3762">
                  <c:v>39.7642</c:v>
                </c:pt>
                <c:pt idx="3763">
                  <c:v>39.7688</c:v>
                </c:pt>
                <c:pt idx="3764">
                  <c:v>39.6677</c:v>
                </c:pt>
                <c:pt idx="3765">
                  <c:v>39.4264</c:v>
                </c:pt>
                <c:pt idx="3766">
                  <c:v>39.0973</c:v>
                </c:pt>
                <c:pt idx="3767">
                  <c:v>38.736</c:v>
                </c:pt>
                <c:pt idx="3768">
                  <c:v>38.5094</c:v>
                </c:pt>
                <c:pt idx="3769">
                  <c:v>38.5341</c:v>
                </c:pt>
                <c:pt idx="3770">
                  <c:v>38.841</c:v>
                </c:pt>
                <c:pt idx="3771">
                  <c:v>39.295</c:v>
                </c:pt>
                <c:pt idx="3772">
                  <c:v>39.7805</c:v>
                </c:pt>
                <c:pt idx="3773">
                  <c:v>40.1933</c:v>
                </c:pt>
                <c:pt idx="3774">
                  <c:v>40.4742</c:v>
                </c:pt>
                <c:pt idx="3775">
                  <c:v>40.5881</c:v>
                </c:pt>
                <c:pt idx="3776">
                  <c:v>40.5691</c:v>
                </c:pt>
                <c:pt idx="3777">
                  <c:v>40.3058</c:v>
                </c:pt>
                <c:pt idx="3778">
                  <c:v>39.6547</c:v>
                </c:pt>
                <c:pt idx="3779">
                  <c:v>38.2708</c:v>
                </c:pt>
                <c:pt idx="3780">
                  <c:v>35.8995</c:v>
                </c:pt>
                <c:pt idx="3781">
                  <c:v>32.5509</c:v>
                </c:pt>
                <c:pt idx="3782">
                  <c:v>28.5914</c:v>
                </c:pt>
                <c:pt idx="3783">
                  <c:v>24.5611</c:v>
                </c:pt>
                <c:pt idx="3784">
                  <c:v>20.912</c:v>
                </c:pt>
                <c:pt idx="3785">
                  <c:v>17.905</c:v>
                </c:pt>
                <c:pt idx="3786">
                  <c:v>15.6292</c:v>
                </c:pt>
                <c:pt idx="3787">
                  <c:v>14.1012</c:v>
                </c:pt>
                <c:pt idx="3788">
                  <c:v>13.2107</c:v>
                </c:pt>
                <c:pt idx="3789">
                  <c:v>12.9314</c:v>
                </c:pt>
                <c:pt idx="3790">
                  <c:v>13.2426</c:v>
                </c:pt>
                <c:pt idx="3791">
                  <c:v>14.012</c:v>
                </c:pt>
                <c:pt idx="3792">
                  <c:v>15.252</c:v>
                </c:pt>
                <c:pt idx="3793">
                  <c:v>16.9175</c:v>
                </c:pt>
                <c:pt idx="3794">
                  <c:v>18.9144</c:v>
                </c:pt>
                <c:pt idx="3795">
                  <c:v>21.1767</c:v>
                </c:pt>
                <c:pt idx="3796">
                  <c:v>23.5824</c:v>
                </c:pt>
                <c:pt idx="3797">
                  <c:v>26.0052</c:v>
                </c:pt>
                <c:pt idx="3798">
                  <c:v>28.2775</c:v>
                </c:pt>
                <c:pt idx="3799">
                  <c:v>30.2953</c:v>
                </c:pt>
                <c:pt idx="3800">
                  <c:v>32.0837</c:v>
                </c:pt>
                <c:pt idx="3801">
                  <c:v>33.6523</c:v>
                </c:pt>
                <c:pt idx="3802">
                  <c:v>34.9713</c:v>
                </c:pt>
                <c:pt idx="3803">
                  <c:v>36.0108</c:v>
                </c:pt>
                <c:pt idx="3804">
                  <c:v>36.8965</c:v>
                </c:pt>
                <c:pt idx="3805">
                  <c:v>37.6519</c:v>
                </c:pt>
                <c:pt idx="3806">
                  <c:v>38.286</c:v>
                </c:pt>
                <c:pt idx="3807">
                  <c:v>38.7744</c:v>
                </c:pt>
                <c:pt idx="3808">
                  <c:v>39.1365</c:v>
                </c:pt>
                <c:pt idx="3809">
                  <c:v>39.4231</c:v>
                </c:pt>
                <c:pt idx="3810">
                  <c:v>39.6428</c:v>
                </c:pt>
                <c:pt idx="3811">
                  <c:v>39.788</c:v>
                </c:pt>
                <c:pt idx="3812">
                  <c:v>39.884</c:v>
                </c:pt>
                <c:pt idx="3813">
                  <c:v>39.9262</c:v>
                </c:pt>
                <c:pt idx="3814">
                  <c:v>39.9345</c:v>
                </c:pt>
                <c:pt idx="3815">
                  <c:v>39.9153</c:v>
                </c:pt>
                <c:pt idx="3816">
                  <c:v>39.8766</c:v>
                </c:pt>
                <c:pt idx="3817">
                  <c:v>39.8036</c:v>
                </c:pt>
                <c:pt idx="3818">
                  <c:v>39.7443</c:v>
                </c:pt>
                <c:pt idx="3819">
                  <c:v>39.6876</c:v>
                </c:pt>
                <c:pt idx="3820">
                  <c:v>39.6678</c:v>
                </c:pt>
                <c:pt idx="3821">
                  <c:v>39.6894</c:v>
                </c:pt>
                <c:pt idx="3822">
                  <c:v>39.7321</c:v>
                </c:pt>
                <c:pt idx="3823">
                  <c:v>39.7823</c:v>
                </c:pt>
                <c:pt idx="3824">
                  <c:v>39.8392</c:v>
                </c:pt>
                <c:pt idx="3825">
                  <c:v>39.8795</c:v>
                </c:pt>
                <c:pt idx="3826">
                  <c:v>39.9047</c:v>
                </c:pt>
                <c:pt idx="3827">
                  <c:v>39.925</c:v>
                </c:pt>
                <c:pt idx="3828">
                  <c:v>39.9336</c:v>
                </c:pt>
                <c:pt idx="3829">
                  <c:v>39.9426</c:v>
                </c:pt>
                <c:pt idx="3830">
                  <c:v>39.957</c:v>
                </c:pt>
                <c:pt idx="3831">
                  <c:v>39.9675</c:v>
                </c:pt>
                <c:pt idx="3832">
                  <c:v>39.9702</c:v>
                </c:pt>
                <c:pt idx="3833">
                  <c:v>39.9695</c:v>
                </c:pt>
                <c:pt idx="3834">
                  <c:v>39.9558</c:v>
                </c:pt>
                <c:pt idx="3835">
                  <c:v>39.9609</c:v>
                </c:pt>
                <c:pt idx="3836">
                  <c:v>39.9792</c:v>
                </c:pt>
                <c:pt idx="3837">
                  <c:v>40.0109</c:v>
                </c:pt>
                <c:pt idx="3838">
                  <c:v>40.0436</c:v>
                </c:pt>
                <c:pt idx="3839">
                  <c:v>40.0783</c:v>
                </c:pt>
                <c:pt idx="3840">
                  <c:v>40.1098</c:v>
                </c:pt>
                <c:pt idx="3841">
                  <c:v>40.1323</c:v>
                </c:pt>
                <c:pt idx="3842">
                  <c:v>40.1433</c:v>
                </c:pt>
                <c:pt idx="3843">
                  <c:v>40.1798</c:v>
                </c:pt>
                <c:pt idx="3844">
                  <c:v>40.2128</c:v>
                </c:pt>
                <c:pt idx="3845">
                  <c:v>40.2543</c:v>
                </c:pt>
                <c:pt idx="3846">
                  <c:v>40.2941</c:v>
                </c:pt>
                <c:pt idx="3847">
                  <c:v>40.3273</c:v>
                </c:pt>
                <c:pt idx="3848">
                  <c:v>40.3488</c:v>
                </c:pt>
                <c:pt idx="3849">
                  <c:v>40.3564</c:v>
                </c:pt>
                <c:pt idx="3850">
                  <c:v>40.3348</c:v>
                </c:pt>
                <c:pt idx="3851">
                  <c:v>40.3135</c:v>
                </c:pt>
                <c:pt idx="3852">
                  <c:v>40.2994</c:v>
                </c:pt>
                <c:pt idx="3853">
                  <c:v>40.2796</c:v>
                </c:pt>
                <c:pt idx="3854">
                  <c:v>40.2773</c:v>
                </c:pt>
                <c:pt idx="3855">
                  <c:v>40.2642</c:v>
                </c:pt>
                <c:pt idx="3856">
                  <c:v>40.25</c:v>
                </c:pt>
                <c:pt idx="3857">
                  <c:v>40.2183</c:v>
                </c:pt>
                <c:pt idx="3858">
                  <c:v>40.1878</c:v>
                </c:pt>
                <c:pt idx="3859">
                  <c:v>40.1398</c:v>
                </c:pt>
                <c:pt idx="3860">
                  <c:v>40.1151</c:v>
                </c:pt>
                <c:pt idx="3861">
                  <c:v>40.0909</c:v>
                </c:pt>
                <c:pt idx="3862">
                  <c:v>40.0677</c:v>
                </c:pt>
                <c:pt idx="3863">
                  <c:v>40.0428</c:v>
                </c:pt>
                <c:pt idx="3864">
                  <c:v>40.0206</c:v>
                </c:pt>
                <c:pt idx="3865">
                  <c:v>39.9991</c:v>
                </c:pt>
                <c:pt idx="3866">
                  <c:v>39.9893</c:v>
                </c:pt>
                <c:pt idx="3867">
                  <c:v>39.9844</c:v>
                </c:pt>
                <c:pt idx="3868">
                  <c:v>39.9878</c:v>
                </c:pt>
                <c:pt idx="3869">
                  <c:v>40.0204</c:v>
                </c:pt>
                <c:pt idx="3870">
                  <c:v>40.0736</c:v>
                </c:pt>
                <c:pt idx="3871">
                  <c:v>40.1239</c:v>
                </c:pt>
                <c:pt idx="3872">
                  <c:v>40.162</c:v>
                </c:pt>
                <c:pt idx="3873">
                  <c:v>40.1775</c:v>
                </c:pt>
                <c:pt idx="3874">
                  <c:v>40.1621</c:v>
                </c:pt>
                <c:pt idx="3875">
                  <c:v>40.1387</c:v>
                </c:pt>
                <c:pt idx="3876">
                  <c:v>40.099</c:v>
                </c:pt>
                <c:pt idx="3877">
                  <c:v>40.0818</c:v>
                </c:pt>
                <c:pt idx="3878">
                  <c:v>40.0501</c:v>
                </c:pt>
                <c:pt idx="3879">
                  <c:v>40.0264</c:v>
                </c:pt>
                <c:pt idx="3880">
                  <c:v>39.9835</c:v>
                </c:pt>
                <c:pt idx="3881">
                  <c:v>39.9286</c:v>
                </c:pt>
                <c:pt idx="3882">
                  <c:v>39.8639</c:v>
                </c:pt>
                <c:pt idx="3883">
                  <c:v>39.7888</c:v>
                </c:pt>
                <c:pt idx="3884">
                  <c:v>39.7209</c:v>
                </c:pt>
                <c:pt idx="3885">
                  <c:v>39.6601</c:v>
                </c:pt>
                <c:pt idx="3886">
                  <c:v>39.6307</c:v>
                </c:pt>
                <c:pt idx="3887">
                  <c:v>39.626</c:v>
                </c:pt>
                <c:pt idx="3888">
                  <c:v>39.6277</c:v>
                </c:pt>
                <c:pt idx="3889">
                  <c:v>39.654</c:v>
                </c:pt>
                <c:pt idx="3890">
                  <c:v>39.6772</c:v>
                </c:pt>
                <c:pt idx="3891">
                  <c:v>39.7084</c:v>
                </c:pt>
                <c:pt idx="3892">
                  <c:v>39.755</c:v>
                </c:pt>
                <c:pt idx="3893">
                  <c:v>39.8048</c:v>
                </c:pt>
                <c:pt idx="3894">
                  <c:v>39.8829</c:v>
                </c:pt>
                <c:pt idx="3895">
                  <c:v>39.9819</c:v>
                </c:pt>
                <c:pt idx="3896">
                  <c:v>40.1091</c:v>
                </c:pt>
                <c:pt idx="3897">
                  <c:v>40.2543</c:v>
                </c:pt>
                <c:pt idx="3898">
                  <c:v>40.4071</c:v>
                </c:pt>
                <c:pt idx="3899">
                  <c:v>40.5166</c:v>
                </c:pt>
                <c:pt idx="3900">
                  <c:v>40.5604</c:v>
                </c:pt>
                <c:pt idx="3901">
                  <c:v>40.5652</c:v>
                </c:pt>
                <c:pt idx="3902">
                  <c:v>40.5399</c:v>
                </c:pt>
                <c:pt idx="3903">
                  <c:v>40.5176</c:v>
                </c:pt>
                <c:pt idx="3904">
                  <c:v>40.5083</c:v>
                </c:pt>
                <c:pt idx="3905">
                  <c:v>40.509</c:v>
                </c:pt>
                <c:pt idx="3906">
                  <c:v>40.5073</c:v>
                </c:pt>
                <c:pt idx="3907">
                  <c:v>40.5212</c:v>
                </c:pt>
                <c:pt idx="3908">
                  <c:v>40.5212</c:v>
                </c:pt>
                <c:pt idx="3909">
                  <c:v>40.5234</c:v>
                </c:pt>
                <c:pt idx="3910">
                  <c:v>40.5327</c:v>
                </c:pt>
                <c:pt idx="3911">
                  <c:v>40.5834</c:v>
                </c:pt>
                <c:pt idx="3912">
                  <c:v>40.6363</c:v>
                </c:pt>
                <c:pt idx="3913">
                  <c:v>40.6883</c:v>
                </c:pt>
                <c:pt idx="3914">
                  <c:v>40.7084</c:v>
                </c:pt>
                <c:pt idx="3915">
                  <c:v>40.7109</c:v>
                </c:pt>
                <c:pt idx="3916">
                  <c:v>40.6971</c:v>
                </c:pt>
                <c:pt idx="3917">
                  <c:v>40.6805</c:v>
                </c:pt>
                <c:pt idx="3918">
                  <c:v>40.6592</c:v>
                </c:pt>
                <c:pt idx="3919">
                  <c:v>40.6395</c:v>
                </c:pt>
                <c:pt idx="3920">
                  <c:v>40.636</c:v>
                </c:pt>
                <c:pt idx="3921">
                  <c:v>40.6262</c:v>
                </c:pt>
                <c:pt idx="3922">
                  <c:v>40.6055</c:v>
                </c:pt>
                <c:pt idx="3923">
                  <c:v>40.5672</c:v>
                </c:pt>
                <c:pt idx="3924">
                  <c:v>40.5182</c:v>
                </c:pt>
                <c:pt idx="3925">
                  <c:v>40.445</c:v>
                </c:pt>
                <c:pt idx="3926">
                  <c:v>40.3313</c:v>
                </c:pt>
                <c:pt idx="3927">
                  <c:v>40.1947</c:v>
                </c:pt>
                <c:pt idx="3928">
                  <c:v>40.0696</c:v>
                </c:pt>
                <c:pt idx="3929">
                  <c:v>39.9539</c:v>
                </c:pt>
                <c:pt idx="3930">
                  <c:v>39.8589</c:v>
                </c:pt>
                <c:pt idx="3931">
                  <c:v>39.7508</c:v>
                </c:pt>
                <c:pt idx="3932">
                  <c:v>39.6536</c:v>
                </c:pt>
                <c:pt idx="3933">
                  <c:v>39.5868</c:v>
                </c:pt>
                <c:pt idx="3934">
                  <c:v>39.5735</c:v>
                </c:pt>
                <c:pt idx="3935">
                  <c:v>39.6297</c:v>
                </c:pt>
                <c:pt idx="3936">
                  <c:v>39.6864</c:v>
                </c:pt>
                <c:pt idx="3937">
                  <c:v>39.7316</c:v>
                </c:pt>
                <c:pt idx="3938">
                  <c:v>39.739</c:v>
                </c:pt>
                <c:pt idx="3939">
                  <c:v>39.6969</c:v>
                </c:pt>
                <c:pt idx="3940">
                  <c:v>39.5889</c:v>
                </c:pt>
                <c:pt idx="3941">
                  <c:v>39.4447</c:v>
                </c:pt>
                <c:pt idx="3942">
                  <c:v>39.2912</c:v>
                </c:pt>
                <c:pt idx="3943">
                  <c:v>39.2075</c:v>
                </c:pt>
                <c:pt idx="3944">
                  <c:v>39.2182</c:v>
                </c:pt>
                <c:pt idx="3945">
                  <c:v>39.2991</c:v>
                </c:pt>
                <c:pt idx="3946">
                  <c:v>39.4038</c:v>
                </c:pt>
                <c:pt idx="3947">
                  <c:v>39.4601</c:v>
                </c:pt>
                <c:pt idx="3948">
                  <c:v>39.4249</c:v>
                </c:pt>
                <c:pt idx="3949">
                  <c:v>39.2534</c:v>
                </c:pt>
                <c:pt idx="3950">
                  <c:v>38.9451</c:v>
                </c:pt>
                <c:pt idx="3951">
                  <c:v>38.5087</c:v>
                </c:pt>
                <c:pt idx="3952">
                  <c:v>38.0239</c:v>
                </c:pt>
                <c:pt idx="3953">
                  <c:v>37.6518</c:v>
                </c:pt>
                <c:pt idx="3954">
                  <c:v>37.5223</c:v>
                </c:pt>
                <c:pt idx="3955">
                  <c:v>37.6859</c:v>
                </c:pt>
                <c:pt idx="3956">
                  <c:v>38.1336</c:v>
                </c:pt>
                <c:pt idx="3957">
                  <c:v>38.7114</c:v>
                </c:pt>
                <c:pt idx="3958">
                  <c:v>39.245</c:v>
                </c:pt>
                <c:pt idx="3959">
                  <c:v>39.6399</c:v>
                </c:pt>
                <c:pt idx="3960">
                  <c:v>39.9838</c:v>
                </c:pt>
                <c:pt idx="3961">
                  <c:v>40.2011</c:v>
                </c:pt>
                <c:pt idx="3962">
                  <c:v>40.2414</c:v>
                </c:pt>
                <c:pt idx="3963">
                  <c:v>40.0763</c:v>
                </c:pt>
                <c:pt idx="3964">
                  <c:v>39.708</c:v>
                </c:pt>
                <c:pt idx="3965">
                  <c:v>38.8474</c:v>
                </c:pt>
                <c:pt idx="3966">
                  <c:v>37.2374</c:v>
                </c:pt>
                <c:pt idx="3967">
                  <c:v>34.8095</c:v>
                </c:pt>
                <c:pt idx="3968">
                  <c:v>31.714</c:v>
                </c:pt>
                <c:pt idx="3969">
                  <c:v>28.2292</c:v>
                </c:pt>
                <c:pt idx="3970">
                  <c:v>24.7467</c:v>
                </c:pt>
                <c:pt idx="3971">
                  <c:v>21.5079</c:v>
                </c:pt>
                <c:pt idx="3972">
                  <c:v>18.7194</c:v>
                </c:pt>
                <c:pt idx="3973">
                  <c:v>16.5063</c:v>
                </c:pt>
                <c:pt idx="3974">
                  <c:v>14.908</c:v>
                </c:pt>
                <c:pt idx="3975">
                  <c:v>13.9122</c:v>
                </c:pt>
                <c:pt idx="3976">
                  <c:v>13.4774</c:v>
                </c:pt>
                <c:pt idx="3977">
                  <c:v>13.583</c:v>
                </c:pt>
                <c:pt idx="3978">
                  <c:v>14.1758</c:v>
                </c:pt>
                <c:pt idx="3979">
                  <c:v>15.1638</c:v>
                </c:pt>
                <c:pt idx="3980">
                  <c:v>16.5554</c:v>
                </c:pt>
                <c:pt idx="3981">
                  <c:v>18.2214</c:v>
                </c:pt>
                <c:pt idx="3982">
                  <c:v>20.1027</c:v>
                </c:pt>
                <c:pt idx="3983">
                  <c:v>22.0583</c:v>
                </c:pt>
                <c:pt idx="3984">
                  <c:v>24.0334</c:v>
                </c:pt>
                <c:pt idx="3985">
                  <c:v>25.9773</c:v>
                </c:pt>
                <c:pt idx="3986">
                  <c:v>27.8559</c:v>
                </c:pt>
                <c:pt idx="3987">
                  <c:v>29.6466</c:v>
                </c:pt>
                <c:pt idx="3988">
                  <c:v>31.3468</c:v>
                </c:pt>
                <c:pt idx="3989">
                  <c:v>32.8878</c:v>
                </c:pt>
                <c:pt idx="3990">
                  <c:v>34.2417</c:v>
                </c:pt>
                <c:pt idx="3991">
                  <c:v>35.4533</c:v>
                </c:pt>
                <c:pt idx="3992">
                  <c:v>36.4645</c:v>
                </c:pt>
                <c:pt idx="3993">
                  <c:v>37.2778</c:v>
                </c:pt>
                <c:pt idx="3994">
                  <c:v>37.9254</c:v>
                </c:pt>
                <c:pt idx="3995">
                  <c:v>38.4272</c:v>
                </c:pt>
                <c:pt idx="3996">
                  <c:v>38.8103</c:v>
                </c:pt>
                <c:pt idx="3997">
                  <c:v>39.0955</c:v>
                </c:pt>
                <c:pt idx="3998">
                  <c:v>39.2774</c:v>
                </c:pt>
                <c:pt idx="3999">
                  <c:v>39.3991</c:v>
                </c:pt>
                <c:pt idx="4000">
                  <c:v>39.4457</c:v>
                </c:pt>
                <c:pt idx="4001">
                  <c:v>39.446</c:v>
                </c:pt>
                <c:pt idx="4002">
                  <c:v>39.4275</c:v>
                </c:pt>
                <c:pt idx="4003">
                  <c:v>39.3951</c:v>
                </c:pt>
                <c:pt idx="4004">
                  <c:v>39.3721</c:v>
                </c:pt>
                <c:pt idx="4005">
                  <c:v>39.3565</c:v>
                </c:pt>
                <c:pt idx="4006">
                  <c:v>39.3645</c:v>
                </c:pt>
                <c:pt idx="4007">
                  <c:v>39.3906</c:v>
                </c:pt>
                <c:pt idx="4008">
                  <c:v>39.422</c:v>
                </c:pt>
                <c:pt idx="4009">
                  <c:v>39.4426</c:v>
                </c:pt>
                <c:pt idx="4010">
                  <c:v>39.4809</c:v>
                </c:pt>
                <c:pt idx="4011">
                  <c:v>39.5233</c:v>
                </c:pt>
                <c:pt idx="4012">
                  <c:v>39.55</c:v>
                </c:pt>
                <c:pt idx="4013">
                  <c:v>39.5956</c:v>
                </c:pt>
                <c:pt idx="4014">
                  <c:v>39.6215</c:v>
                </c:pt>
                <c:pt idx="4015">
                  <c:v>39.6318</c:v>
                </c:pt>
                <c:pt idx="4016">
                  <c:v>39.6226</c:v>
                </c:pt>
                <c:pt idx="4017">
                  <c:v>39.6177</c:v>
                </c:pt>
                <c:pt idx="4018">
                  <c:v>39.6121</c:v>
                </c:pt>
                <c:pt idx="4019">
                  <c:v>39.6247</c:v>
                </c:pt>
                <c:pt idx="4020">
                  <c:v>39.6425</c:v>
                </c:pt>
                <c:pt idx="4021">
                  <c:v>39.6645</c:v>
                </c:pt>
                <c:pt idx="4022">
                  <c:v>39.6979</c:v>
                </c:pt>
                <c:pt idx="4023">
                  <c:v>39.7197</c:v>
                </c:pt>
                <c:pt idx="4024">
                  <c:v>39.7487</c:v>
                </c:pt>
                <c:pt idx="4025">
                  <c:v>39.7695</c:v>
                </c:pt>
                <c:pt idx="4026">
                  <c:v>39.7851</c:v>
                </c:pt>
                <c:pt idx="4027">
                  <c:v>39.8212</c:v>
                </c:pt>
                <c:pt idx="4028">
                  <c:v>39.88169999999999</c:v>
                </c:pt>
                <c:pt idx="4029">
                  <c:v>39.9566</c:v>
                </c:pt>
                <c:pt idx="4030">
                  <c:v>40.0228</c:v>
                </c:pt>
                <c:pt idx="4031">
                  <c:v>40.0743</c:v>
                </c:pt>
                <c:pt idx="4032">
                  <c:v>40.1302</c:v>
                </c:pt>
                <c:pt idx="4033">
                  <c:v>40.164</c:v>
                </c:pt>
                <c:pt idx="4034">
                  <c:v>40.176</c:v>
                </c:pt>
                <c:pt idx="4035">
                  <c:v>40.1958</c:v>
                </c:pt>
                <c:pt idx="4036">
                  <c:v>40.1968</c:v>
                </c:pt>
                <c:pt idx="4037">
                  <c:v>40.2048</c:v>
                </c:pt>
                <c:pt idx="4038">
                  <c:v>40.2082</c:v>
                </c:pt>
                <c:pt idx="4039">
                  <c:v>40.2007</c:v>
                </c:pt>
                <c:pt idx="4040">
                  <c:v>40.1905</c:v>
                </c:pt>
                <c:pt idx="4041">
                  <c:v>40.1673</c:v>
                </c:pt>
                <c:pt idx="4042">
                  <c:v>40.1395</c:v>
                </c:pt>
                <c:pt idx="4043">
                  <c:v>40.1231</c:v>
                </c:pt>
                <c:pt idx="4044">
                  <c:v>40.1172</c:v>
                </c:pt>
                <c:pt idx="4045">
                  <c:v>40.1143</c:v>
                </c:pt>
                <c:pt idx="4046">
                  <c:v>40.1087</c:v>
                </c:pt>
                <c:pt idx="4047">
                  <c:v>40.0877</c:v>
                </c:pt>
                <c:pt idx="4048">
                  <c:v>40.0704</c:v>
                </c:pt>
                <c:pt idx="4049">
                  <c:v>40.046</c:v>
                </c:pt>
                <c:pt idx="4050">
                  <c:v>40.015</c:v>
                </c:pt>
                <c:pt idx="4051">
                  <c:v>39.9949</c:v>
                </c:pt>
                <c:pt idx="4052">
                  <c:v>39.981</c:v>
                </c:pt>
                <c:pt idx="4053">
                  <c:v>39.9905</c:v>
                </c:pt>
                <c:pt idx="4054">
                  <c:v>40.0182</c:v>
                </c:pt>
                <c:pt idx="4055">
                  <c:v>40.0419</c:v>
                </c:pt>
                <c:pt idx="4056">
                  <c:v>40.0556</c:v>
                </c:pt>
                <c:pt idx="4057">
                  <c:v>40.0793</c:v>
                </c:pt>
                <c:pt idx="4058">
                  <c:v>40.0781</c:v>
                </c:pt>
                <c:pt idx="4059">
                  <c:v>40.0642</c:v>
                </c:pt>
                <c:pt idx="4060">
                  <c:v>40.0778</c:v>
                </c:pt>
                <c:pt idx="4061">
                  <c:v>40.0893</c:v>
                </c:pt>
                <c:pt idx="4062">
                  <c:v>40.1027</c:v>
                </c:pt>
                <c:pt idx="4063">
                  <c:v>40.1215</c:v>
                </c:pt>
                <c:pt idx="4064">
                  <c:v>40.1165</c:v>
                </c:pt>
                <c:pt idx="4065">
                  <c:v>40.1104</c:v>
                </c:pt>
                <c:pt idx="4066">
                  <c:v>40.0872</c:v>
                </c:pt>
                <c:pt idx="4067">
                  <c:v>40.0438</c:v>
                </c:pt>
                <c:pt idx="4068">
                  <c:v>39.9882</c:v>
                </c:pt>
                <c:pt idx="4069">
                  <c:v>39.9454</c:v>
                </c:pt>
                <c:pt idx="4070">
                  <c:v>39.9134</c:v>
                </c:pt>
                <c:pt idx="4071">
                  <c:v>39.8975</c:v>
                </c:pt>
                <c:pt idx="4072">
                  <c:v>39.8936</c:v>
                </c:pt>
                <c:pt idx="4073">
                  <c:v>39.8789</c:v>
                </c:pt>
                <c:pt idx="4074">
                  <c:v>39.8589</c:v>
                </c:pt>
                <c:pt idx="4075">
                  <c:v>39.8438</c:v>
                </c:pt>
                <c:pt idx="4076">
                  <c:v>39.8294</c:v>
                </c:pt>
                <c:pt idx="4077">
                  <c:v>39.8367</c:v>
                </c:pt>
                <c:pt idx="4078">
                  <c:v>39.8622</c:v>
                </c:pt>
                <c:pt idx="4079">
                  <c:v>39.8971</c:v>
                </c:pt>
                <c:pt idx="4080">
                  <c:v>39.9535</c:v>
                </c:pt>
                <c:pt idx="4081">
                  <c:v>40.0311</c:v>
                </c:pt>
                <c:pt idx="4082">
                  <c:v>40.1401</c:v>
                </c:pt>
                <c:pt idx="4083">
                  <c:v>40.2397</c:v>
                </c:pt>
                <c:pt idx="4084">
                  <c:v>40.3562</c:v>
                </c:pt>
                <c:pt idx="4085">
                  <c:v>40.4704</c:v>
                </c:pt>
                <c:pt idx="4086">
                  <c:v>40.5481</c:v>
                </c:pt>
                <c:pt idx="4087">
                  <c:v>40.591</c:v>
                </c:pt>
                <c:pt idx="4088">
                  <c:v>40.6149</c:v>
                </c:pt>
                <c:pt idx="4089">
                  <c:v>40.6372</c:v>
                </c:pt>
                <c:pt idx="4090">
                  <c:v>40.6521</c:v>
                </c:pt>
                <c:pt idx="4091">
                  <c:v>40.6389</c:v>
                </c:pt>
                <c:pt idx="4092">
                  <c:v>40.6065</c:v>
                </c:pt>
                <c:pt idx="4093">
                  <c:v>40.5828</c:v>
                </c:pt>
                <c:pt idx="4094">
                  <c:v>40.5857</c:v>
                </c:pt>
                <c:pt idx="4095">
                  <c:v>40.6125</c:v>
                </c:pt>
                <c:pt idx="4096">
                  <c:v>40.652</c:v>
                </c:pt>
                <c:pt idx="4097">
                  <c:v>40.7059</c:v>
                </c:pt>
                <c:pt idx="4098">
                  <c:v>40.7423</c:v>
                </c:pt>
                <c:pt idx="4099">
                  <c:v>40.7629</c:v>
                </c:pt>
                <c:pt idx="4100">
                  <c:v>40.7661</c:v>
                </c:pt>
                <c:pt idx="4101">
                  <c:v>40.7673</c:v>
                </c:pt>
                <c:pt idx="4102">
                  <c:v>40.7637</c:v>
                </c:pt>
                <c:pt idx="4103">
                  <c:v>40.7659</c:v>
                </c:pt>
                <c:pt idx="4104">
                  <c:v>40.7737</c:v>
                </c:pt>
                <c:pt idx="4105">
                  <c:v>40.7793</c:v>
                </c:pt>
                <c:pt idx="4106">
                  <c:v>40.7839</c:v>
                </c:pt>
                <c:pt idx="4107">
                  <c:v>40.7776</c:v>
                </c:pt>
                <c:pt idx="4108">
                  <c:v>40.7601</c:v>
                </c:pt>
                <c:pt idx="4109">
                  <c:v>40.7396</c:v>
                </c:pt>
                <c:pt idx="4110">
                  <c:v>40.7354</c:v>
                </c:pt>
                <c:pt idx="4111">
                  <c:v>40.7127</c:v>
                </c:pt>
                <c:pt idx="4112">
                  <c:v>40.6795</c:v>
                </c:pt>
                <c:pt idx="4113">
                  <c:v>40.5903</c:v>
                </c:pt>
                <c:pt idx="4114">
                  <c:v>40.4557</c:v>
                </c:pt>
                <c:pt idx="4115">
                  <c:v>40.3158</c:v>
                </c:pt>
                <c:pt idx="4116">
                  <c:v>40.1944</c:v>
                </c:pt>
                <c:pt idx="4117">
                  <c:v>40.1057</c:v>
                </c:pt>
                <c:pt idx="4118">
                  <c:v>40.0551</c:v>
                </c:pt>
                <c:pt idx="4119">
                  <c:v>40.052</c:v>
                </c:pt>
                <c:pt idx="4120">
                  <c:v>40.0922</c:v>
                </c:pt>
                <c:pt idx="4121">
                  <c:v>40.1269</c:v>
                </c:pt>
                <c:pt idx="4122">
                  <c:v>40.1554</c:v>
                </c:pt>
                <c:pt idx="4123">
                  <c:v>40.1433</c:v>
                </c:pt>
                <c:pt idx="4124">
                  <c:v>40.1039</c:v>
                </c:pt>
                <c:pt idx="4125">
                  <c:v>40.0234</c:v>
                </c:pt>
                <c:pt idx="4126">
                  <c:v>39.9026</c:v>
                </c:pt>
                <c:pt idx="4127">
                  <c:v>39.811</c:v>
                </c:pt>
                <c:pt idx="4128">
                  <c:v>39.7672</c:v>
                </c:pt>
                <c:pt idx="4129">
                  <c:v>39.8002</c:v>
                </c:pt>
                <c:pt idx="4130">
                  <c:v>39.8802</c:v>
                </c:pt>
                <c:pt idx="4131">
                  <c:v>39.9615</c:v>
                </c:pt>
                <c:pt idx="4132">
                  <c:v>40.0089</c:v>
                </c:pt>
                <c:pt idx="4133">
                  <c:v>39.9791</c:v>
                </c:pt>
                <c:pt idx="4134">
                  <c:v>39.8558</c:v>
                </c:pt>
                <c:pt idx="4135">
                  <c:v>39.601</c:v>
                </c:pt>
                <c:pt idx="4136">
                  <c:v>39.2764</c:v>
                </c:pt>
                <c:pt idx="4137">
                  <c:v>38.8682</c:v>
                </c:pt>
                <c:pt idx="4138">
                  <c:v>38.4666</c:v>
                </c:pt>
                <c:pt idx="4139">
                  <c:v>38.1772</c:v>
                </c:pt>
                <c:pt idx="4140">
                  <c:v>38.0935</c:v>
                </c:pt>
                <c:pt idx="4141">
                  <c:v>38.2345</c:v>
                </c:pt>
                <c:pt idx="4142">
                  <c:v>38.5938</c:v>
                </c:pt>
                <c:pt idx="4143">
                  <c:v>39.0567</c:v>
                </c:pt>
                <c:pt idx="4144">
                  <c:v>39.5454</c:v>
                </c:pt>
                <c:pt idx="4145">
                  <c:v>39.9358</c:v>
                </c:pt>
                <c:pt idx="4146">
                  <c:v>40.2492</c:v>
                </c:pt>
                <c:pt idx="4147">
                  <c:v>40.4572</c:v>
                </c:pt>
                <c:pt idx="4148">
                  <c:v>40.5656</c:v>
                </c:pt>
                <c:pt idx="4149">
                  <c:v>40.5223</c:v>
                </c:pt>
                <c:pt idx="4150">
                  <c:v>40.3527</c:v>
                </c:pt>
                <c:pt idx="4151">
                  <c:v>39.9743</c:v>
                </c:pt>
                <c:pt idx="4152">
                  <c:v>39.206</c:v>
                </c:pt>
                <c:pt idx="4153">
                  <c:v>37.9061</c:v>
                </c:pt>
                <c:pt idx="4154">
                  <c:v>36.0096</c:v>
                </c:pt>
                <c:pt idx="4155">
                  <c:v>33.4473</c:v>
                </c:pt>
                <c:pt idx="4156">
                  <c:v>30.4645</c:v>
                </c:pt>
                <c:pt idx="4157">
                  <c:v>27.2709</c:v>
                </c:pt>
                <c:pt idx="4158">
                  <c:v>24.1884</c:v>
                </c:pt>
                <c:pt idx="4159">
                  <c:v>21.4614</c:v>
                </c:pt>
                <c:pt idx="4160">
                  <c:v>19.2635</c:v>
                </c:pt>
                <c:pt idx="4161">
                  <c:v>17.651</c:v>
                </c:pt>
                <c:pt idx="4162">
                  <c:v>16.5937</c:v>
                </c:pt>
                <c:pt idx="4163">
                  <c:v>16.1006</c:v>
                </c:pt>
                <c:pt idx="4164">
                  <c:v>16.1064</c:v>
                </c:pt>
                <c:pt idx="4165">
                  <c:v>16.5526</c:v>
                </c:pt>
                <c:pt idx="4166">
                  <c:v>17.3374</c:v>
                </c:pt>
                <c:pt idx="4167">
                  <c:v>18.4172</c:v>
                </c:pt>
                <c:pt idx="4168">
                  <c:v>19.7274</c:v>
                </c:pt>
                <c:pt idx="4169">
                  <c:v>21.2265</c:v>
                </c:pt>
                <c:pt idx="4170">
                  <c:v>22.867</c:v>
                </c:pt>
                <c:pt idx="4171">
                  <c:v>24.6143</c:v>
                </c:pt>
                <c:pt idx="4172">
                  <c:v>26.4446</c:v>
                </c:pt>
                <c:pt idx="4173">
                  <c:v>28.2664</c:v>
                </c:pt>
                <c:pt idx="4174">
                  <c:v>30.0098</c:v>
                </c:pt>
                <c:pt idx="4175">
                  <c:v>31.6307</c:v>
                </c:pt>
                <c:pt idx="4176">
                  <c:v>33.15</c:v>
                </c:pt>
                <c:pt idx="4177">
                  <c:v>34.5256</c:v>
                </c:pt>
                <c:pt idx="4178">
                  <c:v>35.6885</c:v>
                </c:pt>
                <c:pt idx="4179">
                  <c:v>36.6748</c:v>
                </c:pt>
                <c:pt idx="4180">
                  <c:v>37.4965</c:v>
                </c:pt>
                <c:pt idx="4181">
                  <c:v>38.1631</c:v>
                </c:pt>
                <c:pt idx="4182">
                  <c:v>38.6925</c:v>
                </c:pt>
                <c:pt idx="4183">
                  <c:v>39.0591</c:v>
                </c:pt>
                <c:pt idx="4184">
                  <c:v>39.299</c:v>
                </c:pt>
                <c:pt idx="4185">
                  <c:v>39.4527</c:v>
                </c:pt>
                <c:pt idx="4186">
                  <c:v>39.5452</c:v>
                </c:pt>
                <c:pt idx="4187">
                  <c:v>39.6026</c:v>
                </c:pt>
                <c:pt idx="4188">
                  <c:v>39.6352</c:v>
                </c:pt>
                <c:pt idx="4189">
                  <c:v>39.6489</c:v>
                </c:pt>
                <c:pt idx="4190">
                  <c:v>39.6557</c:v>
                </c:pt>
                <c:pt idx="4191">
                  <c:v>39.6584</c:v>
                </c:pt>
                <c:pt idx="4192">
                  <c:v>39.6543</c:v>
                </c:pt>
                <c:pt idx="4193">
                  <c:v>39.6701</c:v>
                </c:pt>
                <c:pt idx="4194">
                  <c:v>39.6982</c:v>
                </c:pt>
                <c:pt idx="4195">
                  <c:v>39.7394</c:v>
                </c:pt>
                <c:pt idx="4196">
                  <c:v>39.7831</c:v>
                </c:pt>
                <c:pt idx="4197">
                  <c:v>39.7978</c:v>
                </c:pt>
                <c:pt idx="4198">
                  <c:v>39.8212</c:v>
                </c:pt>
                <c:pt idx="4199">
                  <c:v>39.8266</c:v>
                </c:pt>
                <c:pt idx="4200">
                  <c:v>39.8242</c:v>
                </c:pt>
                <c:pt idx="4201">
                  <c:v>39.8155</c:v>
                </c:pt>
                <c:pt idx="4202">
                  <c:v>39.8113</c:v>
                </c:pt>
                <c:pt idx="4203">
                  <c:v>39.8137</c:v>
                </c:pt>
                <c:pt idx="4204">
                  <c:v>39.821</c:v>
                </c:pt>
                <c:pt idx="4205">
                  <c:v>39.8298</c:v>
                </c:pt>
                <c:pt idx="4206">
                  <c:v>39.8213</c:v>
                </c:pt>
                <c:pt idx="4207">
                  <c:v>39.8186</c:v>
                </c:pt>
                <c:pt idx="4208">
                  <c:v>39.8135</c:v>
                </c:pt>
                <c:pt idx="4209">
                  <c:v>39.8062</c:v>
                </c:pt>
                <c:pt idx="4210">
                  <c:v>39.7991</c:v>
                </c:pt>
                <c:pt idx="4211">
                  <c:v>39.8337</c:v>
                </c:pt>
                <c:pt idx="4212">
                  <c:v>39.8715</c:v>
                </c:pt>
                <c:pt idx="4213">
                  <c:v>39.9393</c:v>
                </c:pt>
                <c:pt idx="4214">
                  <c:v>40.0096</c:v>
                </c:pt>
                <c:pt idx="4215">
                  <c:v>40.0711</c:v>
                </c:pt>
                <c:pt idx="4216">
                  <c:v>40.1383</c:v>
                </c:pt>
                <c:pt idx="4217">
                  <c:v>40.1981</c:v>
                </c:pt>
                <c:pt idx="4218">
                  <c:v>40.2489</c:v>
                </c:pt>
                <c:pt idx="4219">
                  <c:v>40.2892</c:v>
                </c:pt>
                <c:pt idx="4220">
                  <c:v>40.3222</c:v>
                </c:pt>
                <c:pt idx="4221">
                  <c:v>40.3471</c:v>
                </c:pt>
                <c:pt idx="4222">
                  <c:v>40.3572</c:v>
                </c:pt>
                <c:pt idx="4223">
                  <c:v>40.3523</c:v>
                </c:pt>
                <c:pt idx="4224">
                  <c:v>40.336</c:v>
                </c:pt>
                <c:pt idx="4225">
                  <c:v>40.3106</c:v>
                </c:pt>
                <c:pt idx="4226">
                  <c:v>40.274</c:v>
                </c:pt>
                <c:pt idx="4227">
                  <c:v>40.2493</c:v>
                </c:pt>
                <c:pt idx="4228">
                  <c:v>40.2361</c:v>
                </c:pt>
                <c:pt idx="4229">
                  <c:v>40.2227</c:v>
                </c:pt>
                <c:pt idx="4230">
                  <c:v>40.2012</c:v>
                </c:pt>
                <c:pt idx="4231">
                  <c:v>40.1688</c:v>
                </c:pt>
                <c:pt idx="4232">
                  <c:v>40.1339</c:v>
                </c:pt>
                <c:pt idx="4233">
                  <c:v>40.0929</c:v>
                </c:pt>
                <c:pt idx="4234">
                  <c:v>40.0538</c:v>
                </c:pt>
                <c:pt idx="4235">
                  <c:v>40.0257</c:v>
                </c:pt>
                <c:pt idx="4236">
                  <c:v>40.0091</c:v>
                </c:pt>
                <c:pt idx="4237">
                  <c:v>40.0064</c:v>
                </c:pt>
                <c:pt idx="4238">
                  <c:v>40.009</c:v>
                </c:pt>
                <c:pt idx="4239">
                  <c:v>40.019</c:v>
                </c:pt>
                <c:pt idx="4240">
                  <c:v>40.0091</c:v>
                </c:pt>
                <c:pt idx="4241">
                  <c:v>39.9813</c:v>
                </c:pt>
                <c:pt idx="4242">
                  <c:v>39.9483</c:v>
                </c:pt>
                <c:pt idx="4243">
                  <c:v>39.9205</c:v>
                </c:pt>
                <c:pt idx="4244">
                  <c:v>39.8965</c:v>
                </c:pt>
                <c:pt idx="4245">
                  <c:v>39.8921</c:v>
                </c:pt>
                <c:pt idx="4246">
                  <c:v>39.896</c:v>
                </c:pt>
                <c:pt idx="4247">
                  <c:v>39.9045</c:v>
                </c:pt>
                <c:pt idx="4248">
                  <c:v>39.9011</c:v>
                </c:pt>
                <c:pt idx="4249">
                  <c:v>39.8933</c:v>
                </c:pt>
                <c:pt idx="4250">
                  <c:v>39.8772</c:v>
                </c:pt>
                <c:pt idx="4251">
                  <c:v>39.8597</c:v>
                </c:pt>
                <c:pt idx="4252">
                  <c:v>39.8379</c:v>
                </c:pt>
                <c:pt idx="4253">
                  <c:v>39.8264</c:v>
                </c:pt>
                <c:pt idx="4254">
                  <c:v>39.8152</c:v>
                </c:pt>
                <c:pt idx="4255">
                  <c:v>39.7928</c:v>
                </c:pt>
                <c:pt idx="4256">
                  <c:v>39.7754</c:v>
                </c:pt>
                <c:pt idx="4257">
                  <c:v>39.7557</c:v>
                </c:pt>
                <c:pt idx="4258">
                  <c:v>39.7218</c:v>
                </c:pt>
                <c:pt idx="4259">
                  <c:v>39.6873</c:v>
                </c:pt>
                <c:pt idx="4260">
                  <c:v>39.6614</c:v>
                </c:pt>
                <c:pt idx="4261">
                  <c:v>39.6375</c:v>
                </c:pt>
                <c:pt idx="4262">
                  <c:v>39.6219</c:v>
                </c:pt>
                <c:pt idx="4263">
                  <c:v>39.6038</c:v>
                </c:pt>
                <c:pt idx="4264">
                  <c:v>39.5789</c:v>
                </c:pt>
                <c:pt idx="4265">
                  <c:v>39.5884</c:v>
                </c:pt>
                <c:pt idx="4266">
                  <c:v>39.5991</c:v>
                </c:pt>
                <c:pt idx="4267">
                  <c:v>39.6369</c:v>
                </c:pt>
                <c:pt idx="4268">
                  <c:v>39.6767</c:v>
                </c:pt>
                <c:pt idx="4269">
                  <c:v>39.7386</c:v>
                </c:pt>
                <c:pt idx="4270">
                  <c:v>39.8464</c:v>
                </c:pt>
                <c:pt idx="4271">
                  <c:v>39.9984</c:v>
                </c:pt>
                <c:pt idx="4272">
                  <c:v>40.1678</c:v>
                </c:pt>
                <c:pt idx="4273">
                  <c:v>40.3073</c:v>
                </c:pt>
                <c:pt idx="4274">
                  <c:v>40.4335</c:v>
                </c:pt>
                <c:pt idx="4275">
                  <c:v>40.4952</c:v>
                </c:pt>
                <c:pt idx="4276">
                  <c:v>40.5329</c:v>
                </c:pt>
                <c:pt idx="4277">
                  <c:v>40.5439</c:v>
                </c:pt>
                <c:pt idx="4278">
                  <c:v>40.5398</c:v>
                </c:pt>
                <c:pt idx="4279">
                  <c:v>40.5464</c:v>
                </c:pt>
                <c:pt idx="4280">
                  <c:v>40.57</c:v>
                </c:pt>
                <c:pt idx="4281">
                  <c:v>40.5881</c:v>
                </c:pt>
                <c:pt idx="4282">
                  <c:v>40.6193</c:v>
                </c:pt>
                <c:pt idx="4283">
                  <c:v>40.6435</c:v>
                </c:pt>
                <c:pt idx="4284">
                  <c:v>40.6604</c:v>
                </c:pt>
                <c:pt idx="4285">
                  <c:v>40.6609</c:v>
                </c:pt>
                <c:pt idx="4286">
                  <c:v>40.6714</c:v>
                </c:pt>
                <c:pt idx="4287">
                  <c:v>40.6707</c:v>
                </c:pt>
                <c:pt idx="4288">
                  <c:v>40.6789</c:v>
                </c:pt>
                <c:pt idx="4289">
                  <c:v>40.6782</c:v>
                </c:pt>
                <c:pt idx="4290">
                  <c:v>40.6653</c:v>
                </c:pt>
                <c:pt idx="4291">
                  <c:v>40.6497</c:v>
                </c:pt>
                <c:pt idx="4292">
                  <c:v>40.6309</c:v>
                </c:pt>
                <c:pt idx="4293">
                  <c:v>40.617</c:v>
                </c:pt>
                <c:pt idx="4294">
                  <c:v>40.6077</c:v>
                </c:pt>
                <c:pt idx="4295">
                  <c:v>40.6062</c:v>
                </c:pt>
                <c:pt idx="4296">
                  <c:v>40.5892</c:v>
                </c:pt>
                <c:pt idx="4297">
                  <c:v>40.5263</c:v>
                </c:pt>
                <c:pt idx="4298">
                  <c:v>40.4175</c:v>
                </c:pt>
                <c:pt idx="4299">
                  <c:v>40.2385</c:v>
                </c:pt>
                <c:pt idx="4300">
                  <c:v>40.0556</c:v>
                </c:pt>
                <c:pt idx="4301">
                  <c:v>39.9142</c:v>
                </c:pt>
                <c:pt idx="4302">
                  <c:v>39.8269</c:v>
                </c:pt>
                <c:pt idx="4303">
                  <c:v>39.7855</c:v>
                </c:pt>
                <c:pt idx="4304">
                  <c:v>39.7791</c:v>
                </c:pt>
                <c:pt idx="4305">
                  <c:v>39.8049</c:v>
                </c:pt>
                <c:pt idx="4306">
                  <c:v>39.8307</c:v>
                </c:pt>
                <c:pt idx="4307">
                  <c:v>39.8281</c:v>
                </c:pt>
                <c:pt idx="4308">
                  <c:v>39.7838</c:v>
                </c:pt>
                <c:pt idx="4309">
                  <c:v>39.7118</c:v>
                </c:pt>
                <c:pt idx="4310">
                  <c:v>39.6206</c:v>
                </c:pt>
                <c:pt idx="4311">
                  <c:v>39.5295</c:v>
                </c:pt>
                <c:pt idx="4312">
                  <c:v>39.4596</c:v>
                </c:pt>
                <c:pt idx="4313">
                  <c:v>39.4451</c:v>
                </c:pt>
                <c:pt idx="4314">
                  <c:v>39.4814</c:v>
                </c:pt>
                <c:pt idx="4315">
                  <c:v>39.5365</c:v>
                </c:pt>
                <c:pt idx="4316">
                  <c:v>39.6009</c:v>
                </c:pt>
                <c:pt idx="4317">
                  <c:v>39.6432</c:v>
                </c:pt>
                <c:pt idx="4318">
                  <c:v>39.636</c:v>
                </c:pt>
                <c:pt idx="4319">
                  <c:v>39.5834</c:v>
                </c:pt>
                <c:pt idx="4320">
                  <c:v>39.4245</c:v>
                </c:pt>
                <c:pt idx="4321">
                  <c:v>39.1796</c:v>
                </c:pt>
                <c:pt idx="4322">
                  <c:v>38.7671</c:v>
                </c:pt>
                <c:pt idx="4323">
                  <c:v>38.3241</c:v>
                </c:pt>
                <c:pt idx="4324">
                  <c:v>37.929</c:v>
                </c:pt>
                <c:pt idx="4325">
                  <c:v>37.617</c:v>
                </c:pt>
                <c:pt idx="4326">
                  <c:v>37.5098</c:v>
                </c:pt>
                <c:pt idx="4327">
                  <c:v>37.6172</c:v>
                </c:pt>
                <c:pt idx="4328">
                  <c:v>37.9133</c:v>
                </c:pt>
                <c:pt idx="4329">
                  <c:v>38.3721</c:v>
                </c:pt>
                <c:pt idx="4330">
                  <c:v>38.901</c:v>
                </c:pt>
                <c:pt idx="4331">
                  <c:v>39.3297</c:v>
                </c:pt>
                <c:pt idx="4332">
                  <c:v>39.6759</c:v>
                </c:pt>
                <c:pt idx="4333">
                  <c:v>39.9327</c:v>
                </c:pt>
                <c:pt idx="4334">
                  <c:v>40.1167</c:v>
                </c:pt>
                <c:pt idx="4335">
                  <c:v>40.1834</c:v>
                </c:pt>
                <c:pt idx="4336">
                  <c:v>40.1344</c:v>
                </c:pt>
                <c:pt idx="4337">
                  <c:v>39.9606</c:v>
                </c:pt>
                <c:pt idx="4338">
                  <c:v>39.5908</c:v>
                </c:pt>
                <c:pt idx="4339">
                  <c:v>38.8585</c:v>
                </c:pt>
                <c:pt idx="4340">
                  <c:v>37.6398</c:v>
                </c:pt>
                <c:pt idx="4341">
                  <c:v>35.8022</c:v>
                </c:pt>
                <c:pt idx="4342">
                  <c:v>33.3918</c:v>
                </c:pt>
                <c:pt idx="4343">
                  <c:v>30.6132</c:v>
                </c:pt>
                <c:pt idx="4344">
                  <c:v>27.6994</c:v>
                </c:pt>
                <c:pt idx="4345">
                  <c:v>24.9507</c:v>
                </c:pt>
                <c:pt idx="4346">
                  <c:v>22.5137</c:v>
                </c:pt>
                <c:pt idx="4347">
                  <c:v>20.4843</c:v>
                </c:pt>
                <c:pt idx="4348">
                  <c:v>18.9491</c:v>
                </c:pt>
                <c:pt idx="4349">
                  <c:v>17.894</c:v>
                </c:pt>
                <c:pt idx="4350">
                  <c:v>17.2852</c:v>
                </c:pt>
                <c:pt idx="4351">
                  <c:v>17.0769</c:v>
                </c:pt>
                <c:pt idx="4352">
                  <c:v>17.2605</c:v>
                </c:pt>
                <c:pt idx="4353">
                  <c:v>17.7746</c:v>
                </c:pt>
                <c:pt idx="4354">
                  <c:v>18.5751</c:v>
                </c:pt>
                <c:pt idx="4355">
                  <c:v>19.6752</c:v>
                </c:pt>
                <c:pt idx="4356">
                  <c:v>20.9577</c:v>
                </c:pt>
                <c:pt idx="4357">
                  <c:v>22.3478</c:v>
                </c:pt>
                <c:pt idx="4358">
                  <c:v>23.8429</c:v>
                </c:pt>
                <c:pt idx="4359">
                  <c:v>25.4396</c:v>
                </c:pt>
                <c:pt idx="4360">
                  <c:v>27.0925</c:v>
                </c:pt>
                <c:pt idx="4361">
                  <c:v>28.7899</c:v>
                </c:pt>
                <c:pt idx="4362">
                  <c:v>30.467</c:v>
                </c:pt>
                <c:pt idx="4363">
                  <c:v>32.0631</c:v>
                </c:pt>
                <c:pt idx="4364">
                  <c:v>33.5646</c:v>
                </c:pt>
                <c:pt idx="4365">
                  <c:v>34.9229</c:v>
                </c:pt>
                <c:pt idx="4366">
                  <c:v>36.057</c:v>
                </c:pt>
                <c:pt idx="4367">
                  <c:v>36.9991</c:v>
                </c:pt>
                <c:pt idx="4368">
                  <c:v>37.7262</c:v>
                </c:pt>
                <c:pt idx="4369">
                  <c:v>38.2913</c:v>
                </c:pt>
                <c:pt idx="4370">
                  <c:v>38.7067</c:v>
                </c:pt>
                <c:pt idx="4371">
                  <c:v>39.0339</c:v>
                </c:pt>
                <c:pt idx="4372">
                  <c:v>39.2702</c:v>
                </c:pt>
                <c:pt idx="4373">
                  <c:v>39.431</c:v>
                </c:pt>
                <c:pt idx="4374">
                  <c:v>39.5178</c:v>
                </c:pt>
                <c:pt idx="4375">
                  <c:v>39.5748</c:v>
                </c:pt>
                <c:pt idx="4376">
                  <c:v>39.6083</c:v>
                </c:pt>
                <c:pt idx="4377">
                  <c:v>39.651</c:v>
                </c:pt>
                <c:pt idx="4378">
                  <c:v>39.6906</c:v>
                </c:pt>
                <c:pt idx="4379">
                  <c:v>39.7274</c:v>
                </c:pt>
                <c:pt idx="4380">
                  <c:v>39.7648</c:v>
                </c:pt>
                <c:pt idx="4381">
                  <c:v>39.7936</c:v>
                </c:pt>
                <c:pt idx="4382">
                  <c:v>39.8173</c:v>
                </c:pt>
                <c:pt idx="4383">
                  <c:v>39.8232</c:v>
                </c:pt>
                <c:pt idx="4384">
                  <c:v>39.834</c:v>
                </c:pt>
                <c:pt idx="4385">
                  <c:v>39.8581</c:v>
                </c:pt>
                <c:pt idx="4386">
                  <c:v>39.8735</c:v>
                </c:pt>
                <c:pt idx="4387">
                  <c:v>39.8986</c:v>
                </c:pt>
                <c:pt idx="4388">
                  <c:v>39.9157</c:v>
                </c:pt>
                <c:pt idx="4389">
                  <c:v>39.9314</c:v>
                </c:pt>
                <c:pt idx="4390">
                  <c:v>39.9282</c:v>
                </c:pt>
                <c:pt idx="4391">
                  <c:v>39.9056</c:v>
                </c:pt>
                <c:pt idx="4392">
                  <c:v>39.8904</c:v>
                </c:pt>
                <c:pt idx="4393">
                  <c:v>39.8711</c:v>
                </c:pt>
                <c:pt idx="4394">
                  <c:v>39.8694</c:v>
                </c:pt>
                <c:pt idx="4395">
                  <c:v>39.8808</c:v>
                </c:pt>
                <c:pt idx="4396">
                  <c:v>39.9147</c:v>
                </c:pt>
                <c:pt idx="4397">
                  <c:v>39.9552</c:v>
                </c:pt>
                <c:pt idx="4398">
                  <c:v>39.9936</c:v>
                </c:pt>
                <c:pt idx="4399">
                  <c:v>40.0333</c:v>
                </c:pt>
                <c:pt idx="4400">
                  <c:v>40.0809</c:v>
                </c:pt>
                <c:pt idx="4401">
                  <c:v>40.1368</c:v>
                </c:pt>
                <c:pt idx="4402">
                  <c:v>40.2151</c:v>
                </c:pt>
                <c:pt idx="4403">
                  <c:v>40.2874</c:v>
                </c:pt>
                <c:pt idx="4404">
                  <c:v>40.3502</c:v>
                </c:pt>
                <c:pt idx="4405">
                  <c:v>40.4156</c:v>
                </c:pt>
                <c:pt idx="4406">
                  <c:v>40.4655</c:v>
                </c:pt>
                <c:pt idx="4407">
                  <c:v>40.4894</c:v>
                </c:pt>
                <c:pt idx="4408">
                  <c:v>40.5009</c:v>
                </c:pt>
                <c:pt idx="4409">
                  <c:v>40.4925</c:v>
                </c:pt>
                <c:pt idx="4410">
                  <c:v>40.4905</c:v>
                </c:pt>
                <c:pt idx="4411">
                  <c:v>40.479</c:v>
                </c:pt>
                <c:pt idx="4412">
                  <c:v>40.4902</c:v>
                </c:pt>
                <c:pt idx="4413">
                  <c:v>40.4742</c:v>
                </c:pt>
                <c:pt idx="4414">
                  <c:v>40.4517</c:v>
                </c:pt>
                <c:pt idx="4415">
                  <c:v>40.4319</c:v>
                </c:pt>
                <c:pt idx="4416">
                  <c:v>40.4056</c:v>
                </c:pt>
                <c:pt idx="4417">
                  <c:v>40.3627</c:v>
                </c:pt>
                <c:pt idx="4418">
                  <c:v>40.3404</c:v>
                </c:pt>
                <c:pt idx="4419">
                  <c:v>40.3245</c:v>
                </c:pt>
                <c:pt idx="4420">
                  <c:v>40.3162</c:v>
                </c:pt>
                <c:pt idx="4421">
                  <c:v>40.3259</c:v>
                </c:pt>
                <c:pt idx="4422">
                  <c:v>40.3349</c:v>
                </c:pt>
                <c:pt idx="4423">
                  <c:v>40.3406</c:v>
                </c:pt>
                <c:pt idx="4424">
                  <c:v>40.3191</c:v>
                </c:pt>
                <c:pt idx="4425">
                  <c:v>40.2981</c:v>
                </c:pt>
                <c:pt idx="4426">
                  <c:v>40.2759</c:v>
                </c:pt>
                <c:pt idx="4427">
                  <c:v>40.2523</c:v>
                </c:pt>
                <c:pt idx="4428">
                  <c:v>40.2354</c:v>
                </c:pt>
                <c:pt idx="4429">
                  <c:v>40.2178</c:v>
                </c:pt>
                <c:pt idx="4430">
                  <c:v>40.2039</c:v>
                </c:pt>
                <c:pt idx="4431">
                  <c:v>40.1797</c:v>
                </c:pt>
                <c:pt idx="4432">
                  <c:v>40.1643</c:v>
                </c:pt>
                <c:pt idx="4433">
                  <c:v>40.1589</c:v>
                </c:pt>
                <c:pt idx="4434">
                  <c:v>40.1387</c:v>
                </c:pt>
                <c:pt idx="4435">
                  <c:v>40.1343</c:v>
                </c:pt>
                <c:pt idx="4436">
                  <c:v>40.1335</c:v>
                </c:pt>
                <c:pt idx="4437">
                  <c:v>40.1421</c:v>
                </c:pt>
                <c:pt idx="4438">
                  <c:v>40.1438</c:v>
                </c:pt>
                <c:pt idx="4439">
                  <c:v>40.1428</c:v>
                </c:pt>
                <c:pt idx="4440">
                  <c:v>40.1355</c:v>
                </c:pt>
                <c:pt idx="4441">
                  <c:v>40.1326</c:v>
                </c:pt>
                <c:pt idx="4442">
                  <c:v>40.1141</c:v>
                </c:pt>
                <c:pt idx="4443">
                  <c:v>40.0962</c:v>
                </c:pt>
                <c:pt idx="4444">
                  <c:v>40.0874</c:v>
                </c:pt>
                <c:pt idx="4445">
                  <c:v>40.0718</c:v>
                </c:pt>
                <c:pt idx="4446">
                  <c:v>40.0528</c:v>
                </c:pt>
                <c:pt idx="4447">
                  <c:v>40.0101</c:v>
                </c:pt>
                <c:pt idx="4448">
                  <c:v>39.9601</c:v>
                </c:pt>
                <c:pt idx="4449">
                  <c:v>39.9215</c:v>
                </c:pt>
                <c:pt idx="4450">
                  <c:v>39.8756</c:v>
                </c:pt>
                <c:pt idx="4451">
                  <c:v>39.8597</c:v>
                </c:pt>
                <c:pt idx="4452">
                  <c:v>39.856</c:v>
                </c:pt>
                <c:pt idx="4453">
                  <c:v>39.8781</c:v>
                </c:pt>
                <c:pt idx="4454">
                  <c:v>39.9298</c:v>
                </c:pt>
                <c:pt idx="4455">
                  <c:v>39.9867</c:v>
                </c:pt>
                <c:pt idx="4456">
                  <c:v>40.0496</c:v>
                </c:pt>
                <c:pt idx="4457">
                  <c:v>40.1248</c:v>
                </c:pt>
                <c:pt idx="4458">
                  <c:v>40.2229</c:v>
                </c:pt>
                <c:pt idx="4459">
                  <c:v>40.3508</c:v>
                </c:pt>
                <c:pt idx="4460">
                  <c:v>40.4767</c:v>
                </c:pt>
                <c:pt idx="4461">
                  <c:v>40.5577</c:v>
                </c:pt>
                <c:pt idx="4462">
                  <c:v>40.6124</c:v>
                </c:pt>
                <c:pt idx="4463">
                  <c:v>40.6474</c:v>
                </c:pt>
                <c:pt idx="4464">
                  <c:v>40.6645</c:v>
                </c:pt>
                <c:pt idx="4465">
                  <c:v>40.6702</c:v>
                </c:pt>
                <c:pt idx="4466">
                  <c:v>40.6789</c:v>
                </c:pt>
                <c:pt idx="4467">
                  <c:v>40.6814</c:v>
                </c:pt>
                <c:pt idx="4468">
                  <c:v>40.686</c:v>
                </c:pt>
                <c:pt idx="4469">
                  <c:v>40.6938</c:v>
                </c:pt>
                <c:pt idx="4470">
                  <c:v>40.717</c:v>
                </c:pt>
                <c:pt idx="4471">
                  <c:v>40.7543</c:v>
                </c:pt>
                <c:pt idx="4472">
                  <c:v>40.7692</c:v>
                </c:pt>
                <c:pt idx="4473">
                  <c:v>40.7839</c:v>
                </c:pt>
                <c:pt idx="4474">
                  <c:v>40.7769</c:v>
                </c:pt>
                <c:pt idx="4475">
                  <c:v>40.7676</c:v>
                </c:pt>
                <c:pt idx="4476">
                  <c:v>40.7459</c:v>
                </c:pt>
                <c:pt idx="4477">
                  <c:v>40.7356</c:v>
                </c:pt>
                <c:pt idx="4478">
                  <c:v>40.7349</c:v>
                </c:pt>
                <c:pt idx="4479">
                  <c:v>40.7414</c:v>
                </c:pt>
                <c:pt idx="4480">
                  <c:v>40.7429</c:v>
                </c:pt>
                <c:pt idx="4481">
                  <c:v>40.7422</c:v>
                </c:pt>
                <c:pt idx="4482">
                  <c:v>40.7281</c:v>
                </c:pt>
                <c:pt idx="4483">
                  <c:v>40.6445</c:v>
                </c:pt>
                <c:pt idx="4484">
                  <c:v>40.5038</c:v>
                </c:pt>
                <c:pt idx="4485">
                  <c:v>40.3558</c:v>
                </c:pt>
                <c:pt idx="4486">
                  <c:v>40.2456</c:v>
                </c:pt>
                <c:pt idx="4487">
                  <c:v>40.175</c:v>
                </c:pt>
                <c:pt idx="4488">
                  <c:v>40.1397</c:v>
                </c:pt>
                <c:pt idx="4489">
                  <c:v>40.1187</c:v>
                </c:pt>
                <c:pt idx="4490">
                  <c:v>40.107</c:v>
                </c:pt>
                <c:pt idx="4491">
                  <c:v>40.1008</c:v>
                </c:pt>
                <c:pt idx="4492">
                  <c:v>40.0609</c:v>
                </c:pt>
                <c:pt idx="4493">
                  <c:v>39.9967</c:v>
                </c:pt>
                <c:pt idx="4494">
                  <c:v>39.9079</c:v>
                </c:pt>
                <c:pt idx="4495">
                  <c:v>39.8203</c:v>
                </c:pt>
                <c:pt idx="4496">
                  <c:v>39.7363</c:v>
                </c:pt>
                <c:pt idx="4497">
                  <c:v>39.6747</c:v>
                </c:pt>
                <c:pt idx="4498">
                  <c:v>39.6385</c:v>
                </c:pt>
                <c:pt idx="4499">
                  <c:v>39.6477</c:v>
                </c:pt>
                <c:pt idx="4500">
                  <c:v>39.694</c:v>
                </c:pt>
                <c:pt idx="4501">
                  <c:v>39.7545</c:v>
                </c:pt>
                <c:pt idx="4502">
                  <c:v>39.8226</c:v>
                </c:pt>
                <c:pt idx="4503">
                  <c:v>39.8595</c:v>
                </c:pt>
                <c:pt idx="4504">
                  <c:v>39.8445</c:v>
                </c:pt>
                <c:pt idx="4505">
                  <c:v>39.7629</c:v>
                </c:pt>
                <c:pt idx="4506">
                  <c:v>39.5891</c:v>
                </c:pt>
                <c:pt idx="4507">
                  <c:v>39.3027</c:v>
                </c:pt>
                <c:pt idx="4508">
                  <c:v>38.9408</c:v>
                </c:pt>
                <c:pt idx="4509">
                  <c:v>38.5199</c:v>
                </c:pt>
                <c:pt idx="4510">
                  <c:v>38.1442</c:v>
                </c:pt>
                <c:pt idx="4511">
                  <c:v>37.8477</c:v>
                </c:pt>
                <c:pt idx="4512">
                  <c:v>37.7244</c:v>
                </c:pt>
                <c:pt idx="4513">
                  <c:v>37.7865</c:v>
                </c:pt>
                <c:pt idx="4514">
                  <c:v>37.9936</c:v>
                </c:pt>
                <c:pt idx="4515">
                  <c:v>38.3348</c:v>
                </c:pt>
                <c:pt idx="4516">
                  <c:v>38.7358</c:v>
                </c:pt>
                <c:pt idx="4517">
                  <c:v>39.1513</c:v>
                </c:pt>
                <c:pt idx="4518">
                  <c:v>39.5016</c:v>
                </c:pt>
                <c:pt idx="4519">
                  <c:v>39.7852</c:v>
                </c:pt>
                <c:pt idx="4520">
                  <c:v>40.0216</c:v>
                </c:pt>
                <c:pt idx="4521">
                  <c:v>40.1868</c:v>
                </c:pt>
                <c:pt idx="4522">
                  <c:v>40.2654</c:v>
                </c:pt>
                <c:pt idx="4523">
                  <c:v>40.196</c:v>
                </c:pt>
                <c:pt idx="4524">
                  <c:v>39.9898</c:v>
                </c:pt>
                <c:pt idx="4525">
                  <c:v>39.558</c:v>
                </c:pt>
                <c:pt idx="4526">
                  <c:v>38.7761</c:v>
                </c:pt>
                <c:pt idx="4527">
                  <c:v>37.5658</c:v>
                </c:pt>
                <c:pt idx="4528">
                  <c:v>35.8354</c:v>
                </c:pt>
                <c:pt idx="4529">
                  <c:v>33.6661</c:v>
                </c:pt>
                <c:pt idx="4530">
                  <c:v>31.2076</c:v>
                </c:pt>
                <c:pt idx="4531">
                  <c:v>28.6054</c:v>
                </c:pt>
                <c:pt idx="4532">
                  <c:v>26.1251</c:v>
                </c:pt>
                <c:pt idx="4533">
                  <c:v>23.8938</c:v>
                </c:pt>
                <c:pt idx="4534">
                  <c:v>21.9901</c:v>
                </c:pt>
                <c:pt idx="4535">
                  <c:v>20.46859999999999</c:v>
                </c:pt>
                <c:pt idx="4536">
                  <c:v>19.3539</c:v>
                </c:pt>
                <c:pt idx="4537">
                  <c:v>18.675</c:v>
                </c:pt>
                <c:pt idx="4538">
                  <c:v>18.3794</c:v>
                </c:pt>
                <c:pt idx="4539">
                  <c:v>18.3994</c:v>
                </c:pt>
                <c:pt idx="4540">
                  <c:v>18.7165</c:v>
                </c:pt>
                <c:pt idx="4541">
                  <c:v>19.313</c:v>
                </c:pt>
                <c:pt idx="4542">
                  <c:v>20.1507</c:v>
                </c:pt>
                <c:pt idx="4543">
                  <c:v>21.174</c:v>
                </c:pt>
                <c:pt idx="4544">
                  <c:v>22.3403</c:v>
                </c:pt>
                <c:pt idx="4545">
                  <c:v>23.6391</c:v>
                </c:pt>
                <c:pt idx="4546">
                  <c:v>25.1064</c:v>
                </c:pt>
                <c:pt idx="4547">
                  <c:v>26.6658</c:v>
                </c:pt>
                <c:pt idx="4548">
                  <c:v>28.3064</c:v>
                </c:pt>
                <c:pt idx="4549">
                  <c:v>29.9556</c:v>
                </c:pt>
                <c:pt idx="4550">
                  <c:v>31.5546</c:v>
                </c:pt>
                <c:pt idx="4551">
                  <c:v>33.0646</c:v>
                </c:pt>
                <c:pt idx="4552">
                  <c:v>34.4579</c:v>
                </c:pt>
                <c:pt idx="4553">
                  <c:v>35.6579</c:v>
                </c:pt>
                <c:pt idx="4554">
                  <c:v>36.6394</c:v>
                </c:pt>
                <c:pt idx="4555">
                  <c:v>37.3892</c:v>
                </c:pt>
                <c:pt idx="4556">
                  <c:v>37.9661</c:v>
                </c:pt>
                <c:pt idx="4557">
                  <c:v>38.4093</c:v>
                </c:pt>
                <c:pt idx="4558">
                  <c:v>38.737</c:v>
                </c:pt>
                <c:pt idx="4559">
                  <c:v>38.9782</c:v>
                </c:pt>
                <c:pt idx="4560">
                  <c:v>39.1519</c:v>
                </c:pt>
                <c:pt idx="4561">
                  <c:v>39.2948</c:v>
                </c:pt>
                <c:pt idx="4562">
                  <c:v>39.4016</c:v>
                </c:pt>
                <c:pt idx="4563">
                  <c:v>39.4817</c:v>
                </c:pt>
                <c:pt idx="4564">
                  <c:v>39.5321</c:v>
                </c:pt>
                <c:pt idx="4565">
                  <c:v>39.5775</c:v>
                </c:pt>
                <c:pt idx="4566">
                  <c:v>39.6078</c:v>
                </c:pt>
                <c:pt idx="4567">
                  <c:v>39.6315</c:v>
                </c:pt>
                <c:pt idx="4568">
                  <c:v>39.6552</c:v>
                </c:pt>
                <c:pt idx="4569">
                  <c:v>39.6726</c:v>
                </c:pt>
                <c:pt idx="4570">
                  <c:v>39.7113</c:v>
                </c:pt>
                <c:pt idx="4571">
                  <c:v>39.7338</c:v>
                </c:pt>
                <c:pt idx="4572">
                  <c:v>39.769</c:v>
                </c:pt>
                <c:pt idx="4573">
                  <c:v>39.7837</c:v>
                </c:pt>
                <c:pt idx="4574">
                  <c:v>39.7903</c:v>
                </c:pt>
                <c:pt idx="4575">
                  <c:v>39.772</c:v>
                </c:pt>
                <c:pt idx="4576">
                  <c:v>39.7547</c:v>
                </c:pt>
                <c:pt idx="4577">
                  <c:v>39.7464</c:v>
                </c:pt>
                <c:pt idx="4578">
                  <c:v>39.7361</c:v>
                </c:pt>
                <c:pt idx="4579">
                  <c:v>39.7159</c:v>
                </c:pt>
                <c:pt idx="4580">
                  <c:v>39.7134</c:v>
                </c:pt>
                <c:pt idx="4581">
                  <c:v>39.7061</c:v>
                </c:pt>
                <c:pt idx="4582">
                  <c:v>39.7007</c:v>
                </c:pt>
                <c:pt idx="4583">
                  <c:v>39.7058</c:v>
                </c:pt>
                <c:pt idx="4584">
                  <c:v>39.7158</c:v>
                </c:pt>
                <c:pt idx="4585">
                  <c:v>39.7487</c:v>
                </c:pt>
                <c:pt idx="4586">
                  <c:v>39.7951</c:v>
                </c:pt>
                <c:pt idx="4587">
                  <c:v>39.8614</c:v>
                </c:pt>
                <c:pt idx="4588">
                  <c:v>39.9373</c:v>
                </c:pt>
                <c:pt idx="4589">
                  <c:v>40.0145</c:v>
                </c:pt>
                <c:pt idx="4590">
                  <c:v>40.0892</c:v>
                </c:pt>
                <c:pt idx="4591">
                  <c:v>40.1556</c:v>
                </c:pt>
                <c:pt idx="4592">
                  <c:v>40.1891</c:v>
                </c:pt>
                <c:pt idx="4593">
                  <c:v>40.2243</c:v>
                </c:pt>
                <c:pt idx="4594">
                  <c:v>40.2602</c:v>
                </c:pt>
                <c:pt idx="4595">
                  <c:v>40.2982</c:v>
                </c:pt>
                <c:pt idx="4596">
                  <c:v>40.3283</c:v>
                </c:pt>
                <c:pt idx="4597">
                  <c:v>40.3303</c:v>
                </c:pt>
                <c:pt idx="4598">
                  <c:v>40.3237</c:v>
                </c:pt>
                <c:pt idx="4599">
                  <c:v>40.3011</c:v>
                </c:pt>
                <c:pt idx="4600">
                  <c:v>40.2638</c:v>
                </c:pt>
                <c:pt idx="4601">
                  <c:v>40.2259</c:v>
                </c:pt>
                <c:pt idx="4602">
                  <c:v>40.1968</c:v>
                </c:pt>
                <c:pt idx="4603">
                  <c:v>40.1797</c:v>
                </c:pt>
                <c:pt idx="4604">
                  <c:v>40.1624</c:v>
                </c:pt>
                <c:pt idx="4605">
                  <c:v>40.1672</c:v>
                </c:pt>
                <c:pt idx="4606">
                  <c:v>40.1648</c:v>
                </c:pt>
                <c:pt idx="4607">
                  <c:v>40.1714</c:v>
                </c:pt>
                <c:pt idx="4608">
                  <c:v>40.1592</c:v>
                </c:pt>
                <c:pt idx="4609">
                  <c:v>40.1358</c:v>
                </c:pt>
                <c:pt idx="4610">
                  <c:v>40.1323</c:v>
                </c:pt>
                <c:pt idx="4611">
                  <c:v>40.108</c:v>
                </c:pt>
                <c:pt idx="4612">
                  <c:v>40.0784</c:v>
                </c:pt>
                <c:pt idx="4613">
                  <c:v>40.0389</c:v>
                </c:pt>
                <c:pt idx="4614">
                  <c:v>40.0006</c:v>
                </c:pt>
                <c:pt idx="4615">
                  <c:v>39.9632</c:v>
                </c:pt>
                <c:pt idx="4616">
                  <c:v>39.9176</c:v>
                </c:pt>
                <c:pt idx="4617">
                  <c:v>39.8836</c:v>
                </c:pt>
                <c:pt idx="4618">
                  <c:v>39.8599</c:v>
                </c:pt>
                <c:pt idx="4619">
                  <c:v>39.8384</c:v>
                </c:pt>
                <c:pt idx="4620">
                  <c:v>39.8311</c:v>
                </c:pt>
                <c:pt idx="4621">
                  <c:v>39.8308</c:v>
                </c:pt>
                <c:pt idx="4622">
                  <c:v>39.8296</c:v>
                </c:pt>
                <c:pt idx="4623">
                  <c:v>39.8264</c:v>
                </c:pt>
                <c:pt idx="4624">
                  <c:v>39.8157</c:v>
                </c:pt>
                <c:pt idx="4625">
                  <c:v>39.8079</c:v>
                </c:pt>
                <c:pt idx="4626">
                  <c:v>39.8006</c:v>
                </c:pt>
                <c:pt idx="4627">
                  <c:v>39.7962</c:v>
                </c:pt>
                <c:pt idx="4628">
                  <c:v>39.8042</c:v>
                </c:pt>
                <c:pt idx="4629">
                  <c:v>39.8096</c:v>
                </c:pt>
                <c:pt idx="4630">
                  <c:v>39.8045</c:v>
                </c:pt>
                <c:pt idx="4631">
                  <c:v>39.7867</c:v>
                </c:pt>
                <c:pt idx="4632">
                  <c:v>39.7642</c:v>
                </c:pt>
                <c:pt idx="4633">
                  <c:v>39.7201</c:v>
                </c:pt>
                <c:pt idx="4634">
                  <c:v>39.6844</c:v>
                </c:pt>
                <c:pt idx="4635">
                  <c:v>39.6429</c:v>
                </c:pt>
                <c:pt idx="4636">
                  <c:v>39.6058</c:v>
                </c:pt>
                <c:pt idx="4637">
                  <c:v>39.5948</c:v>
                </c:pt>
                <c:pt idx="4638">
                  <c:v>39.5794</c:v>
                </c:pt>
                <c:pt idx="4639">
                  <c:v>39.5708</c:v>
                </c:pt>
                <c:pt idx="4640">
                  <c:v>39.574</c:v>
                </c:pt>
                <c:pt idx="4641">
                  <c:v>39.6022</c:v>
                </c:pt>
                <c:pt idx="4642">
                  <c:v>39.6471</c:v>
                </c:pt>
                <c:pt idx="4643">
                  <c:v>39.7054</c:v>
                </c:pt>
                <c:pt idx="4644">
                  <c:v>39.7874</c:v>
                </c:pt>
                <c:pt idx="4645">
                  <c:v>39.9159</c:v>
                </c:pt>
                <c:pt idx="4646">
                  <c:v>40.0753</c:v>
                </c:pt>
                <c:pt idx="4647">
                  <c:v>40.2252</c:v>
                </c:pt>
                <c:pt idx="4648">
                  <c:v>40.3603</c:v>
                </c:pt>
                <c:pt idx="4649">
                  <c:v>40.4534</c:v>
                </c:pt>
                <c:pt idx="4650">
                  <c:v>40.5096</c:v>
                </c:pt>
                <c:pt idx="4651">
                  <c:v>40.547</c:v>
                </c:pt>
                <c:pt idx="4652">
                  <c:v>40.5593</c:v>
                </c:pt>
                <c:pt idx="4653">
                  <c:v>40.5888</c:v>
                </c:pt>
                <c:pt idx="4654">
                  <c:v>40.6062</c:v>
                </c:pt>
                <c:pt idx="4655">
                  <c:v>40.6483</c:v>
                </c:pt>
                <c:pt idx="4656">
                  <c:v>40.6699</c:v>
                </c:pt>
                <c:pt idx="4657">
                  <c:v>40.677</c:v>
                </c:pt>
                <c:pt idx="4658">
                  <c:v>40.6724</c:v>
                </c:pt>
                <c:pt idx="4659">
                  <c:v>40.6529</c:v>
                </c:pt>
                <c:pt idx="4660">
                  <c:v>40.6343</c:v>
                </c:pt>
                <c:pt idx="4661">
                  <c:v>40.6413</c:v>
                </c:pt>
                <c:pt idx="4662">
                  <c:v>40.653</c:v>
                </c:pt>
                <c:pt idx="4663">
                  <c:v>40.6723</c:v>
                </c:pt>
                <c:pt idx="4664">
                  <c:v>40.6775</c:v>
                </c:pt>
                <c:pt idx="4665">
                  <c:v>40.6843</c:v>
                </c:pt>
                <c:pt idx="4666">
                  <c:v>40.6675</c:v>
                </c:pt>
                <c:pt idx="4667">
                  <c:v>40.6278</c:v>
                </c:pt>
                <c:pt idx="4668">
                  <c:v>40.5675</c:v>
                </c:pt>
                <c:pt idx="4669">
                  <c:v>40.461</c:v>
                </c:pt>
                <c:pt idx="4670">
                  <c:v>40.3528</c:v>
                </c:pt>
                <c:pt idx="4671">
                  <c:v>40.2369</c:v>
                </c:pt>
                <c:pt idx="4672">
                  <c:v>40.1358</c:v>
                </c:pt>
                <c:pt idx="4673">
                  <c:v>40.0766</c:v>
                </c:pt>
                <c:pt idx="4674">
                  <c:v>40.0362</c:v>
                </c:pt>
                <c:pt idx="4675">
                  <c:v>39.9794</c:v>
                </c:pt>
                <c:pt idx="4676">
                  <c:v>39.9478</c:v>
                </c:pt>
                <c:pt idx="4677">
                  <c:v>39.9076</c:v>
                </c:pt>
                <c:pt idx="4678">
                  <c:v>39.8541</c:v>
                </c:pt>
                <c:pt idx="4679">
                  <c:v>39.7856</c:v>
                </c:pt>
                <c:pt idx="4680">
                  <c:v>39.7187</c:v>
                </c:pt>
                <c:pt idx="4681">
                  <c:v>39.6442</c:v>
                </c:pt>
                <c:pt idx="4682">
                  <c:v>39.5931</c:v>
                </c:pt>
                <c:pt idx="4683">
                  <c:v>39.5543</c:v>
                </c:pt>
                <c:pt idx="4684">
                  <c:v>39.542</c:v>
                </c:pt>
                <c:pt idx="4685">
                  <c:v>39.5576</c:v>
                </c:pt>
                <c:pt idx="4686">
                  <c:v>39.61</c:v>
                </c:pt>
                <c:pt idx="4687">
                  <c:v>39.6788</c:v>
                </c:pt>
                <c:pt idx="4688">
                  <c:v>39.732</c:v>
                </c:pt>
                <c:pt idx="4689">
                  <c:v>39.7724</c:v>
                </c:pt>
                <c:pt idx="4690">
                  <c:v>39.7564</c:v>
                </c:pt>
                <c:pt idx="4691">
                  <c:v>39.6877</c:v>
                </c:pt>
                <c:pt idx="4692">
                  <c:v>39.5112</c:v>
                </c:pt>
                <c:pt idx="4693">
                  <c:v>39.2438</c:v>
                </c:pt>
                <c:pt idx="4694">
                  <c:v>38.9124</c:v>
                </c:pt>
                <c:pt idx="4695">
                  <c:v>38.5497</c:v>
                </c:pt>
                <c:pt idx="4696">
                  <c:v>38.2059</c:v>
                </c:pt>
                <c:pt idx="4697">
                  <c:v>37.9092</c:v>
                </c:pt>
                <c:pt idx="4698">
                  <c:v>37.726</c:v>
                </c:pt>
                <c:pt idx="4699">
                  <c:v>37.6632</c:v>
                </c:pt>
                <c:pt idx="4700">
                  <c:v>37.7386</c:v>
                </c:pt>
                <c:pt idx="4701">
                  <c:v>37.9589</c:v>
                </c:pt>
                <c:pt idx="4702">
                  <c:v>38.2843</c:v>
                </c:pt>
                <c:pt idx="4703">
                  <c:v>38.6802</c:v>
                </c:pt>
                <c:pt idx="4704">
                  <c:v>39.1127</c:v>
                </c:pt>
                <c:pt idx="4705">
                  <c:v>39.4759</c:v>
                </c:pt>
                <c:pt idx="4706">
                  <c:v>39.7617</c:v>
                </c:pt>
                <c:pt idx="4707">
                  <c:v>40.0001</c:v>
                </c:pt>
                <c:pt idx="4708">
                  <c:v>40.143</c:v>
                </c:pt>
                <c:pt idx="4709">
                  <c:v>40.1828</c:v>
                </c:pt>
                <c:pt idx="4710">
                  <c:v>40.1042</c:v>
                </c:pt>
                <c:pt idx="4711">
                  <c:v>39.9089</c:v>
                </c:pt>
                <c:pt idx="4712">
                  <c:v>39.5081</c:v>
                </c:pt>
                <c:pt idx="4713">
                  <c:v>38.8318</c:v>
                </c:pt>
                <c:pt idx="4714">
                  <c:v>37.7963</c:v>
                </c:pt>
                <c:pt idx="4715">
                  <c:v>36.3264</c:v>
                </c:pt>
                <c:pt idx="4716">
                  <c:v>34.4315</c:v>
                </c:pt>
                <c:pt idx="4717">
                  <c:v>32.3054</c:v>
                </c:pt>
                <c:pt idx="4718">
                  <c:v>30.0211</c:v>
                </c:pt>
                <c:pt idx="4719">
                  <c:v>27.7523</c:v>
                </c:pt>
                <c:pt idx="4720">
                  <c:v>25.6797</c:v>
                </c:pt>
                <c:pt idx="4721">
                  <c:v>23.8951</c:v>
                </c:pt>
                <c:pt idx="4722">
                  <c:v>22.4068</c:v>
                </c:pt>
                <c:pt idx="4723">
                  <c:v>21.2553</c:v>
                </c:pt>
                <c:pt idx="4724">
                  <c:v>20.45</c:v>
                </c:pt>
                <c:pt idx="4725">
                  <c:v>19.9765</c:v>
                </c:pt>
                <c:pt idx="4726">
                  <c:v>19.7976</c:v>
                </c:pt>
                <c:pt idx="4727">
                  <c:v>19.8884</c:v>
                </c:pt>
                <c:pt idx="4728">
                  <c:v>20.2591</c:v>
                </c:pt>
                <c:pt idx="4729">
                  <c:v>20.8581</c:v>
                </c:pt>
                <c:pt idx="4730">
                  <c:v>21.6662</c:v>
                </c:pt>
                <c:pt idx="4731">
                  <c:v>22.6555</c:v>
                </c:pt>
                <c:pt idx="4732">
                  <c:v>23.831</c:v>
                </c:pt>
                <c:pt idx="4733">
                  <c:v>25.1515</c:v>
                </c:pt>
                <c:pt idx="4734">
                  <c:v>26.6659</c:v>
                </c:pt>
                <c:pt idx="4735">
                  <c:v>28.276</c:v>
                </c:pt>
                <c:pt idx="4736">
                  <c:v>29.9168</c:v>
                </c:pt>
                <c:pt idx="4737">
                  <c:v>31.5116</c:v>
                </c:pt>
                <c:pt idx="4738">
                  <c:v>33.015</c:v>
                </c:pt>
                <c:pt idx="4739">
                  <c:v>34.3904</c:v>
                </c:pt>
                <c:pt idx="4740">
                  <c:v>35.5732</c:v>
                </c:pt>
                <c:pt idx="4741">
                  <c:v>36.4938</c:v>
                </c:pt>
                <c:pt idx="4742">
                  <c:v>37.2605</c:v>
                </c:pt>
                <c:pt idx="4743">
                  <c:v>37.8469</c:v>
                </c:pt>
                <c:pt idx="4744">
                  <c:v>38.324</c:v>
                </c:pt>
                <c:pt idx="4745">
                  <c:v>38.6971</c:v>
                </c:pt>
                <c:pt idx="4746">
                  <c:v>38.9876</c:v>
                </c:pt>
                <c:pt idx="4747">
                  <c:v>39.2174</c:v>
                </c:pt>
                <c:pt idx="4748">
                  <c:v>39.3824</c:v>
                </c:pt>
                <c:pt idx="4749">
                  <c:v>39.4948</c:v>
                </c:pt>
                <c:pt idx="4750">
                  <c:v>39.5911</c:v>
                </c:pt>
                <c:pt idx="4751">
                  <c:v>39.6773</c:v>
                </c:pt>
                <c:pt idx="4752">
                  <c:v>39.7337</c:v>
                </c:pt>
                <c:pt idx="4753">
                  <c:v>39.7992</c:v>
                </c:pt>
                <c:pt idx="4754">
                  <c:v>39.8685</c:v>
                </c:pt>
                <c:pt idx="4755">
                  <c:v>39.9342</c:v>
                </c:pt>
                <c:pt idx="4756">
                  <c:v>39.9794</c:v>
                </c:pt>
                <c:pt idx="4757">
                  <c:v>40.0199</c:v>
                </c:pt>
                <c:pt idx="4758">
                  <c:v>40.041</c:v>
                </c:pt>
                <c:pt idx="4759">
                  <c:v>40.0493</c:v>
                </c:pt>
                <c:pt idx="4760">
                  <c:v>40.0549</c:v>
                </c:pt>
                <c:pt idx="4761">
                  <c:v>40.0583</c:v>
                </c:pt>
                <c:pt idx="4762">
                  <c:v>40.0566</c:v>
                </c:pt>
                <c:pt idx="4763">
                  <c:v>40.0498</c:v>
                </c:pt>
                <c:pt idx="4764">
                  <c:v>40.0281</c:v>
                </c:pt>
                <c:pt idx="4765">
                  <c:v>39.995</c:v>
                </c:pt>
                <c:pt idx="4766">
                  <c:v>39.9532</c:v>
                </c:pt>
                <c:pt idx="4767">
                  <c:v>39.9134</c:v>
                </c:pt>
                <c:pt idx="4768">
                  <c:v>39.896</c:v>
                </c:pt>
                <c:pt idx="4769">
                  <c:v>39.9031</c:v>
                </c:pt>
                <c:pt idx="4770">
                  <c:v>39.9321</c:v>
                </c:pt>
                <c:pt idx="4771">
                  <c:v>39.9828</c:v>
                </c:pt>
                <c:pt idx="4772">
                  <c:v>40.0392</c:v>
                </c:pt>
                <c:pt idx="4773">
                  <c:v>40.1099</c:v>
                </c:pt>
                <c:pt idx="4774">
                  <c:v>40.1858</c:v>
                </c:pt>
                <c:pt idx="4775">
                  <c:v>40.2447</c:v>
                </c:pt>
                <c:pt idx="4776">
                  <c:v>40.3011</c:v>
                </c:pt>
                <c:pt idx="4777">
                  <c:v>40.3636</c:v>
                </c:pt>
                <c:pt idx="4778">
                  <c:v>40.431</c:v>
                </c:pt>
                <c:pt idx="4779">
                  <c:v>40.4825</c:v>
                </c:pt>
                <c:pt idx="4780">
                  <c:v>40.5297</c:v>
                </c:pt>
                <c:pt idx="4781">
                  <c:v>40.5629</c:v>
                </c:pt>
                <c:pt idx="4782">
                  <c:v>40.5842</c:v>
                </c:pt>
                <c:pt idx="4783">
                  <c:v>40.5791</c:v>
                </c:pt>
                <c:pt idx="4784">
                  <c:v>40.5674</c:v>
                </c:pt>
                <c:pt idx="4785">
                  <c:v>40.5396</c:v>
                </c:pt>
                <c:pt idx="4786">
                  <c:v>40.5223</c:v>
                </c:pt>
                <c:pt idx="4787">
                  <c:v>40.5032</c:v>
                </c:pt>
                <c:pt idx="4788">
                  <c:v>40.4947</c:v>
                </c:pt>
                <c:pt idx="4789">
                  <c:v>40.4834</c:v>
                </c:pt>
                <c:pt idx="4790">
                  <c:v>40.4873</c:v>
                </c:pt>
                <c:pt idx="4791">
                  <c:v>40.4897</c:v>
                </c:pt>
                <c:pt idx="4792">
                  <c:v>40.4768</c:v>
                </c:pt>
                <c:pt idx="4793">
                  <c:v>40.4824</c:v>
                </c:pt>
                <c:pt idx="4794">
                  <c:v>40.4773</c:v>
                </c:pt>
                <c:pt idx="4795">
                  <c:v>40.4695</c:v>
                </c:pt>
                <c:pt idx="4796">
                  <c:v>40.4714</c:v>
                </c:pt>
                <c:pt idx="4797">
                  <c:v>40.4532</c:v>
                </c:pt>
                <c:pt idx="4798">
                  <c:v>40.4161</c:v>
                </c:pt>
                <c:pt idx="4799">
                  <c:v>40.3785</c:v>
                </c:pt>
                <c:pt idx="4800">
                  <c:v>40.3436</c:v>
                </c:pt>
                <c:pt idx="4801">
                  <c:v>40.2907</c:v>
                </c:pt>
                <c:pt idx="4802">
                  <c:v>40.2523</c:v>
                </c:pt>
                <c:pt idx="4803">
                  <c:v>40.2118</c:v>
                </c:pt>
                <c:pt idx="4804">
                  <c:v>40.1722</c:v>
                </c:pt>
                <c:pt idx="4805">
                  <c:v>40.129</c:v>
                </c:pt>
                <c:pt idx="4806">
                  <c:v>40.0856</c:v>
                </c:pt>
                <c:pt idx="4807">
                  <c:v>40.056</c:v>
                </c:pt>
                <c:pt idx="4808">
                  <c:v>40.0186</c:v>
                </c:pt>
                <c:pt idx="4809">
                  <c:v>39.9893</c:v>
                </c:pt>
                <c:pt idx="4810">
                  <c:v>39.9717</c:v>
                </c:pt>
                <c:pt idx="4811">
                  <c:v>39.9778</c:v>
                </c:pt>
                <c:pt idx="4812">
                  <c:v>39.9875</c:v>
                </c:pt>
                <c:pt idx="4813">
                  <c:v>39.99</c:v>
                </c:pt>
                <c:pt idx="4814">
                  <c:v>39.99</c:v>
                </c:pt>
                <c:pt idx="4815">
                  <c:v>39.9783</c:v>
                </c:pt>
                <c:pt idx="4816">
                  <c:v>39.9422</c:v>
                </c:pt>
                <c:pt idx="4817">
                  <c:v>39.9219</c:v>
                </c:pt>
                <c:pt idx="4818">
                  <c:v>39.8897</c:v>
                </c:pt>
                <c:pt idx="4819">
                  <c:v>39.8646</c:v>
                </c:pt>
                <c:pt idx="4820">
                  <c:v>39.8392</c:v>
                </c:pt>
                <c:pt idx="4821">
                  <c:v>39.8011</c:v>
                </c:pt>
                <c:pt idx="4822">
                  <c:v>39.7689</c:v>
                </c:pt>
                <c:pt idx="4823">
                  <c:v>39.7323</c:v>
                </c:pt>
                <c:pt idx="4824">
                  <c:v>39.6905</c:v>
                </c:pt>
                <c:pt idx="4825">
                  <c:v>39.6502</c:v>
                </c:pt>
                <c:pt idx="4826">
                  <c:v>39.629</c:v>
                </c:pt>
                <c:pt idx="4827">
                  <c:v>39.6374</c:v>
                </c:pt>
                <c:pt idx="4828">
                  <c:v>39.6625</c:v>
                </c:pt>
                <c:pt idx="4829">
                  <c:v>39.7322</c:v>
                </c:pt>
                <c:pt idx="4830">
                  <c:v>39.8213</c:v>
                </c:pt>
                <c:pt idx="4831">
                  <c:v>39.9185</c:v>
                </c:pt>
                <c:pt idx="4832">
                  <c:v>40.0322</c:v>
                </c:pt>
                <c:pt idx="4833">
                  <c:v>40.1447</c:v>
                </c:pt>
                <c:pt idx="4834">
                  <c:v>40.2675</c:v>
                </c:pt>
                <c:pt idx="4835">
                  <c:v>40.3703</c:v>
                </c:pt>
                <c:pt idx="4836">
                  <c:v>40.4651</c:v>
                </c:pt>
                <c:pt idx="4837">
                  <c:v>40.5381</c:v>
                </c:pt>
                <c:pt idx="4838">
                  <c:v>40.5904</c:v>
                </c:pt>
                <c:pt idx="4839">
                  <c:v>40.6276</c:v>
                </c:pt>
                <c:pt idx="4840">
                  <c:v>40.6589</c:v>
                </c:pt>
                <c:pt idx="4841">
                  <c:v>40.6748</c:v>
                </c:pt>
                <c:pt idx="4842">
                  <c:v>40.6736</c:v>
                </c:pt>
                <c:pt idx="4843">
                  <c:v>40.6553</c:v>
                </c:pt>
                <c:pt idx="4844">
                  <c:v>40.6429</c:v>
                </c:pt>
                <c:pt idx="4845">
                  <c:v>40.6426</c:v>
                </c:pt>
                <c:pt idx="4846">
                  <c:v>40.6467</c:v>
                </c:pt>
                <c:pt idx="4847">
                  <c:v>40.6574</c:v>
                </c:pt>
                <c:pt idx="4848">
                  <c:v>40.6704</c:v>
                </c:pt>
                <c:pt idx="4849">
                  <c:v>40.6794</c:v>
                </c:pt>
                <c:pt idx="4850">
                  <c:v>40.6663</c:v>
                </c:pt>
                <c:pt idx="4851">
                  <c:v>40.649</c:v>
                </c:pt>
                <c:pt idx="4852">
                  <c:v>40.6367</c:v>
                </c:pt>
                <c:pt idx="4853">
                  <c:v>40.5975</c:v>
                </c:pt>
                <c:pt idx="4854">
                  <c:v>40.536</c:v>
                </c:pt>
                <c:pt idx="4855">
                  <c:v>40.4538</c:v>
                </c:pt>
                <c:pt idx="4856">
                  <c:v>40.3611</c:v>
                </c:pt>
                <c:pt idx="4857">
                  <c:v>40.2625</c:v>
                </c:pt>
                <c:pt idx="4858">
                  <c:v>40.1672</c:v>
                </c:pt>
                <c:pt idx="4859">
                  <c:v>40.0805</c:v>
                </c:pt>
                <c:pt idx="4860">
                  <c:v>40.025</c:v>
                </c:pt>
                <c:pt idx="4861">
                  <c:v>39.9689</c:v>
                </c:pt>
                <c:pt idx="4862">
                  <c:v>39.9273</c:v>
                </c:pt>
                <c:pt idx="4863">
                  <c:v>39.872</c:v>
                </c:pt>
                <c:pt idx="4864">
                  <c:v>39.7941</c:v>
                </c:pt>
                <c:pt idx="4865">
                  <c:v>39.7099</c:v>
                </c:pt>
                <c:pt idx="4866">
                  <c:v>39.6201</c:v>
                </c:pt>
                <c:pt idx="4867">
                  <c:v>39.5278</c:v>
                </c:pt>
                <c:pt idx="4868">
                  <c:v>39.4645</c:v>
                </c:pt>
                <c:pt idx="4869">
                  <c:v>39.4437</c:v>
                </c:pt>
                <c:pt idx="4870">
                  <c:v>39.4714</c:v>
                </c:pt>
                <c:pt idx="4871">
                  <c:v>39.5309</c:v>
                </c:pt>
                <c:pt idx="4872">
                  <c:v>39.5933</c:v>
                </c:pt>
                <c:pt idx="4873">
                  <c:v>39.6541</c:v>
                </c:pt>
                <c:pt idx="4874">
                  <c:v>39.6957</c:v>
                </c:pt>
                <c:pt idx="4875">
                  <c:v>39.6982</c:v>
                </c:pt>
                <c:pt idx="4876">
                  <c:v>39.6632</c:v>
                </c:pt>
                <c:pt idx="4877">
                  <c:v>39.5917</c:v>
                </c:pt>
                <c:pt idx="4878">
                  <c:v>39.4423</c:v>
                </c:pt>
                <c:pt idx="4879">
                  <c:v>39.2276</c:v>
                </c:pt>
                <c:pt idx="4880">
                  <c:v>38.9387</c:v>
                </c:pt>
                <c:pt idx="4881">
                  <c:v>38.5773</c:v>
                </c:pt>
                <c:pt idx="4882">
                  <c:v>38.2206</c:v>
                </c:pt>
                <c:pt idx="4883">
                  <c:v>37.8851</c:v>
                </c:pt>
                <c:pt idx="4884">
                  <c:v>37.6137</c:v>
                </c:pt>
                <c:pt idx="4885">
                  <c:v>37.4477</c:v>
                </c:pt>
                <c:pt idx="4886">
                  <c:v>37.4329</c:v>
                </c:pt>
                <c:pt idx="4887">
                  <c:v>37.5546</c:v>
                </c:pt>
                <c:pt idx="4888">
                  <c:v>37.7997</c:v>
                </c:pt>
                <c:pt idx="4889">
                  <c:v>38.1634</c:v>
                </c:pt>
                <c:pt idx="4890">
                  <c:v>38.5883</c:v>
                </c:pt>
                <c:pt idx="4891">
                  <c:v>38.998</c:v>
                </c:pt>
                <c:pt idx="4892">
                  <c:v>39.3144</c:v>
                </c:pt>
                <c:pt idx="4893">
                  <c:v>39.5509</c:v>
                </c:pt>
                <c:pt idx="4894">
                  <c:v>39.7298</c:v>
                </c:pt>
                <c:pt idx="4895">
                  <c:v>39.8427</c:v>
                </c:pt>
                <c:pt idx="4896">
                  <c:v>39.8851</c:v>
                </c:pt>
                <c:pt idx="4897">
                  <c:v>39.818</c:v>
                </c:pt>
                <c:pt idx="4898">
                  <c:v>39.6313</c:v>
                </c:pt>
                <c:pt idx="4899">
                  <c:v>39.2086</c:v>
                </c:pt>
                <c:pt idx="4900">
                  <c:v>38.4901</c:v>
                </c:pt>
                <c:pt idx="4901">
                  <c:v>37.4752</c:v>
                </c:pt>
                <c:pt idx="4902">
                  <c:v>36.0536</c:v>
                </c:pt>
                <c:pt idx="4903">
                  <c:v>34.3495</c:v>
                </c:pt>
                <c:pt idx="4904">
                  <c:v>32.4279</c:v>
                </c:pt>
                <c:pt idx="4905">
                  <c:v>30.3806</c:v>
                </c:pt>
                <c:pt idx="4906">
                  <c:v>28.3369</c:v>
                </c:pt>
                <c:pt idx="4907">
                  <c:v>26.3952</c:v>
                </c:pt>
                <c:pt idx="4908">
                  <c:v>24.6786</c:v>
                </c:pt>
                <c:pt idx="4909">
                  <c:v>23.2526</c:v>
                </c:pt>
                <c:pt idx="4910">
                  <c:v>22.0711</c:v>
                </c:pt>
                <c:pt idx="4911">
                  <c:v>21.1768</c:v>
                </c:pt>
                <c:pt idx="4912">
                  <c:v>20.5723</c:v>
                </c:pt>
                <c:pt idx="4913">
                  <c:v>20.2437</c:v>
                </c:pt>
                <c:pt idx="4914">
                  <c:v>20.1591</c:v>
                </c:pt>
                <c:pt idx="4915">
                  <c:v>20.3053</c:v>
                </c:pt>
                <c:pt idx="4916">
                  <c:v>20.6822</c:v>
                </c:pt>
                <c:pt idx="4917">
                  <c:v>21.3119</c:v>
                </c:pt>
                <c:pt idx="4918">
                  <c:v>22.1717</c:v>
                </c:pt>
                <c:pt idx="4919">
                  <c:v>23.2164</c:v>
                </c:pt>
                <c:pt idx="4920">
                  <c:v>24.4951</c:v>
                </c:pt>
                <c:pt idx="4921">
                  <c:v>25.9383</c:v>
                </c:pt>
                <c:pt idx="4922">
                  <c:v>27.4679</c:v>
                </c:pt>
                <c:pt idx="4923">
                  <c:v>29.0169</c:v>
                </c:pt>
                <c:pt idx="4924">
                  <c:v>30.5747</c:v>
                </c:pt>
                <c:pt idx="4925">
                  <c:v>32.0388</c:v>
                </c:pt>
                <c:pt idx="4926">
                  <c:v>33.3502</c:v>
                </c:pt>
                <c:pt idx="4927">
                  <c:v>34.55</c:v>
                </c:pt>
                <c:pt idx="4928">
                  <c:v>35.605</c:v>
                </c:pt>
                <c:pt idx="4929">
                  <c:v>36.5029</c:v>
                </c:pt>
                <c:pt idx="4930">
                  <c:v>37.2228</c:v>
                </c:pt>
                <c:pt idx="4931">
                  <c:v>37.7553</c:v>
                </c:pt>
                <c:pt idx="4932">
                  <c:v>38.1655</c:v>
                </c:pt>
                <c:pt idx="4933">
                  <c:v>38.526</c:v>
                </c:pt>
                <c:pt idx="4934">
                  <c:v>38.8035</c:v>
                </c:pt>
                <c:pt idx="4935">
                  <c:v>39.0222</c:v>
                </c:pt>
                <c:pt idx="4936">
                  <c:v>39.1968</c:v>
                </c:pt>
                <c:pt idx="4937">
                  <c:v>39.3448</c:v>
                </c:pt>
                <c:pt idx="4938">
                  <c:v>39.468</c:v>
                </c:pt>
                <c:pt idx="4939">
                  <c:v>39.5608</c:v>
                </c:pt>
                <c:pt idx="4940">
                  <c:v>39.6458</c:v>
                </c:pt>
                <c:pt idx="4941">
                  <c:v>39.6986</c:v>
                </c:pt>
                <c:pt idx="4942">
                  <c:v>39.7314</c:v>
                </c:pt>
                <c:pt idx="4943">
                  <c:v>39.7707</c:v>
                </c:pt>
                <c:pt idx="4944">
                  <c:v>39.8058</c:v>
                </c:pt>
                <c:pt idx="4945">
                  <c:v>39.8449</c:v>
                </c:pt>
                <c:pt idx="4946">
                  <c:v>39.8752</c:v>
                </c:pt>
                <c:pt idx="4947">
                  <c:v>39.8733</c:v>
                </c:pt>
                <c:pt idx="4948">
                  <c:v>39.8808</c:v>
                </c:pt>
                <c:pt idx="4949">
                  <c:v>39.8677</c:v>
                </c:pt>
                <c:pt idx="4950">
                  <c:v>39.8255</c:v>
                </c:pt>
                <c:pt idx="4951">
                  <c:v>39.7821</c:v>
                </c:pt>
                <c:pt idx="4952">
                  <c:v>39.7503</c:v>
                </c:pt>
                <c:pt idx="4953">
                  <c:v>39.7274</c:v>
                </c:pt>
                <c:pt idx="4954">
                  <c:v>39.7144</c:v>
                </c:pt>
                <c:pt idx="4955">
                  <c:v>39.729</c:v>
                </c:pt>
                <c:pt idx="4956">
                  <c:v>39.7514</c:v>
                </c:pt>
                <c:pt idx="4957">
                  <c:v>39.7843</c:v>
                </c:pt>
                <c:pt idx="4958">
                  <c:v>39.8139</c:v>
                </c:pt>
                <c:pt idx="4959">
                  <c:v>39.8334</c:v>
                </c:pt>
                <c:pt idx="4960">
                  <c:v>39.8737</c:v>
                </c:pt>
                <c:pt idx="4961">
                  <c:v>39.9334</c:v>
                </c:pt>
                <c:pt idx="4962">
                  <c:v>40.0196</c:v>
                </c:pt>
                <c:pt idx="4963">
                  <c:v>40.0926</c:v>
                </c:pt>
                <c:pt idx="4964">
                  <c:v>40.1695</c:v>
                </c:pt>
                <c:pt idx="4965">
                  <c:v>40.2413</c:v>
                </c:pt>
                <c:pt idx="4966">
                  <c:v>40.2967</c:v>
                </c:pt>
                <c:pt idx="4967">
                  <c:v>40.3273</c:v>
                </c:pt>
                <c:pt idx="4968">
                  <c:v>40.3496</c:v>
                </c:pt>
                <c:pt idx="4969">
                  <c:v>40.3503</c:v>
                </c:pt>
                <c:pt idx="4970">
                  <c:v>40.3589</c:v>
                </c:pt>
                <c:pt idx="4971">
                  <c:v>40.3567</c:v>
                </c:pt>
                <c:pt idx="4972">
                  <c:v>40.3413</c:v>
                </c:pt>
                <c:pt idx="4973">
                  <c:v>40.3394</c:v>
                </c:pt>
                <c:pt idx="4974">
                  <c:v>40.3345</c:v>
                </c:pt>
                <c:pt idx="4975">
                  <c:v>40.3189</c:v>
                </c:pt>
                <c:pt idx="4976">
                  <c:v>40.31789999999999</c:v>
                </c:pt>
                <c:pt idx="4977">
                  <c:v>40.3196</c:v>
                </c:pt>
                <c:pt idx="4978">
                  <c:v>40.333</c:v>
                </c:pt>
                <c:pt idx="4979">
                  <c:v>40.3484</c:v>
                </c:pt>
                <c:pt idx="4980">
                  <c:v>40.3596</c:v>
                </c:pt>
                <c:pt idx="4981">
                  <c:v>40.3599</c:v>
                </c:pt>
                <c:pt idx="4982">
                  <c:v>40.3472</c:v>
                </c:pt>
                <c:pt idx="4983">
                  <c:v>40.3189</c:v>
                </c:pt>
                <c:pt idx="4984">
                  <c:v>40.293</c:v>
                </c:pt>
                <c:pt idx="4985">
                  <c:v>40.262</c:v>
                </c:pt>
                <c:pt idx="4986">
                  <c:v>40.2296</c:v>
                </c:pt>
                <c:pt idx="4987">
                  <c:v>40.1995</c:v>
                </c:pt>
                <c:pt idx="4988">
                  <c:v>40.1603</c:v>
                </c:pt>
                <c:pt idx="4989">
                  <c:v>40.1163</c:v>
                </c:pt>
                <c:pt idx="4990">
                  <c:v>40.0802</c:v>
                </c:pt>
                <c:pt idx="4991">
                  <c:v>40.0304</c:v>
                </c:pt>
                <c:pt idx="4992">
                  <c:v>39.9594</c:v>
                </c:pt>
                <c:pt idx="4993">
                  <c:v>39.9256</c:v>
                </c:pt>
                <c:pt idx="4994">
                  <c:v>39.9068</c:v>
                </c:pt>
                <c:pt idx="4995">
                  <c:v>39.8994</c:v>
                </c:pt>
                <c:pt idx="4996">
                  <c:v>39.9089</c:v>
                </c:pt>
                <c:pt idx="4997">
                  <c:v>39.9102</c:v>
                </c:pt>
                <c:pt idx="4998">
                  <c:v>39.9072</c:v>
                </c:pt>
                <c:pt idx="4999">
                  <c:v>39.9016</c:v>
                </c:pt>
                <c:pt idx="5000">
                  <c:v>39.8877</c:v>
                </c:pt>
                <c:pt idx="5001">
                  <c:v>39.8772</c:v>
                </c:pt>
                <c:pt idx="5002">
                  <c:v>39.8723</c:v>
                </c:pt>
                <c:pt idx="5003">
                  <c:v>39.8691</c:v>
                </c:pt>
                <c:pt idx="5004">
                  <c:v>39.8682</c:v>
                </c:pt>
                <c:pt idx="5005">
                  <c:v>39.85449999999999</c:v>
                </c:pt>
                <c:pt idx="5006">
                  <c:v>39.8355</c:v>
                </c:pt>
                <c:pt idx="5007">
                  <c:v>39.8033</c:v>
                </c:pt>
                <c:pt idx="5008">
                  <c:v>39.7587</c:v>
                </c:pt>
                <c:pt idx="5009">
                  <c:v>39.7128</c:v>
                </c:pt>
                <c:pt idx="5010">
                  <c:v>39.673</c:v>
                </c:pt>
                <c:pt idx="5011">
                  <c:v>39.6548</c:v>
                </c:pt>
                <c:pt idx="5012">
                  <c:v>39.6424</c:v>
                </c:pt>
                <c:pt idx="5013">
                  <c:v>39.6421</c:v>
                </c:pt>
                <c:pt idx="5014">
                  <c:v>39.6479</c:v>
                </c:pt>
                <c:pt idx="5015">
                  <c:v>39.6618</c:v>
                </c:pt>
                <c:pt idx="5016">
                  <c:v>39.6809</c:v>
                </c:pt>
                <c:pt idx="5017">
                  <c:v>39.734</c:v>
                </c:pt>
                <c:pt idx="5018">
                  <c:v>39.7977</c:v>
                </c:pt>
                <c:pt idx="5019">
                  <c:v>39.9087</c:v>
                </c:pt>
                <c:pt idx="5020">
                  <c:v>40.0592</c:v>
                </c:pt>
                <c:pt idx="5021">
                  <c:v>40.2193</c:v>
                </c:pt>
                <c:pt idx="5022">
                  <c:v>40.3571</c:v>
                </c:pt>
                <c:pt idx="5023">
                  <c:v>40.4609</c:v>
                </c:pt>
                <c:pt idx="5024">
                  <c:v>40.5204</c:v>
                </c:pt>
                <c:pt idx="5025">
                  <c:v>40.5509</c:v>
                </c:pt>
                <c:pt idx="5026">
                  <c:v>40.571</c:v>
                </c:pt>
                <c:pt idx="5027">
                  <c:v>40.5852</c:v>
                </c:pt>
                <c:pt idx="5028">
                  <c:v>40.5988</c:v>
                </c:pt>
                <c:pt idx="5029">
                  <c:v>40.6103</c:v>
                </c:pt>
                <c:pt idx="5030">
                  <c:v>40.6237</c:v>
                </c:pt>
                <c:pt idx="5031">
                  <c:v>40.634</c:v>
                </c:pt>
                <c:pt idx="5032">
                  <c:v>40.6474</c:v>
                </c:pt>
                <c:pt idx="5033">
                  <c:v>40.6445</c:v>
                </c:pt>
                <c:pt idx="5034">
                  <c:v>40.6479</c:v>
                </c:pt>
                <c:pt idx="5035">
                  <c:v>40.6487</c:v>
                </c:pt>
                <c:pt idx="5036">
                  <c:v>40.6475</c:v>
                </c:pt>
                <c:pt idx="5037">
                  <c:v>40.6521</c:v>
                </c:pt>
                <c:pt idx="5038">
                  <c:v>40.6467</c:v>
                </c:pt>
                <c:pt idx="5039">
                  <c:v>40.6311</c:v>
                </c:pt>
                <c:pt idx="5040">
                  <c:v>40.5965</c:v>
                </c:pt>
                <c:pt idx="5041">
                  <c:v>40.5246</c:v>
                </c:pt>
                <c:pt idx="5042">
                  <c:v>40.4389</c:v>
                </c:pt>
                <c:pt idx="5043">
                  <c:v>40.3674</c:v>
                </c:pt>
                <c:pt idx="5044">
                  <c:v>40.3048</c:v>
                </c:pt>
                <c:pt idx="5045">
                  <c:v>40.254</c:v>
                </c:pt>
                <c:pt idx="5046">
                  <c:v>40.1996</c:v>
                </c:pt>
                <c:pt idx="5047">
                  <c:v>40.1301</c:v>
                </c:pt>
                <c:pt idx="5048">
                  <c:v>40.0558</c:v>
                </c:pt>
                <c:pt idx="5049">
                  <c:v>39.9709</c:v>
                </c:pt>
                <c:pt idx="5050">
                  <c:v>39.8806</c:v>
                </c:pt>
                <c:pt idx="5051">
                  <c:v>39.781</c:v>
                </c:pt>
                <c:pt idx="5052">
                  <c:v>39.6977</c:v>
                </c:pt>
                <c:pt idx="5053">
                  <c:v>39.6327</c:v>
                </c:pt>
                <c:pt idx="5054">
                  <c:v>39.6024</c:v>
                </c:pt>
                <c:pt idx="5055">
                  <c:v>39.6147</c:v>
                </c:pt>
                <c:pt idx="5056">
                  <c:v>39.644</c:v>
                </c:pt>
                <c:pt idx="5057">
                  <c:v>39.7001</c:v>
                </c:pt>
                <c:pt idx="5058">
                  <c:v>39.7435</c:v>
                </c:pt>
                <c:pt idx="5059">
                  <c:v>39.778</c:v>
                </c:pt>
                <c:pt idx="5060">
                  <c:v>39.8083</c:v>
                </c:pt>
                <c:pt idx="5061">
                  <c:v>39.8205</c:v>
                </c:pt>
                <c:pt idx="5062">
                  <c:v>39.8242</c:v>
                </c:pt>
                <c:pt idx="5063">
                  <c:v>39.7787</c:v>
                </c:pt>
                <c:pt idx="5064">
                  <c:v>39.6965</c:v>
                </c:pt>
                <c:pt idx="5065">
                  <c:v>39.5353</c:v>
                </c:pt>
                <c:pt idx="5066">
                  <c:v>39.27</c:v>
                </c:pt>
                <c:pt idx="5067">
                  <c:v>38.979</c:v>
                </c:pt>
                <c:pt idx="5068">
                  <c:v>38.6432</c:v>
                </c:pt>
                <c:pt idx="5069">
                  <c:v>38.3138</c:v>
                </c:pt>
                <c:pt idx="5070">
                  <c:v>38.02</c:v>
                </c:pt>
                <c:pt idx="5071">
                  <c:v>37.7979</c:v>
                </c:pt>
                <c:pt idx="5072">
                  <c:v>37.6827</c:v>
                </c:pt>
                <c:pt idx="5073">
                  <c:v>37.7055</c:v>
                </c:pt>
                <c:pt idx="5074">
                  <c:v>37.8505</c:v>
                </c:pt>
                <c:pt idx="5075">
                  <c:v>38.0929</c:v>
                </c:pt>
                <c:pt idx="5076">
                  <c:v>38.4106</c:v>
                </c:pt>
                <c:pt idx="5077">
                  <c:v>38.7679</c:v>
                </c:pt>
                <c:pt idx="5078">
                  <c:v>39.1404</c:v>
                </c:pt>
                <c:pt idx="5079">
                  <c:v>39.4609</c:v>
                </c:pt>
                <c:pt idx="5080">
                  <c:v>39.7076</c:v>
                </c:pt>
                <c:pt idx="5081">
                  <c:v>39.8882</c:v>
                </c:pt>
                <c:pt idx="5082">
                  <c:v>39.9861</c:v>
                </c:pt>
                <c:pt idx="5083">
                  <c:v>39.9897</c:v>
                </c:pt>
                <c:pt idx="5084">
                  <c:v>39.9016</c:v>
                </c:pt>
                <c:pt idx="5085">
                  <c:v>39.6987</c:v>
                </c:pt>
                <c:pt idx="5086">
                  <c:v>39.3115</c:v>
                </c:pt>
                <c:pt idx="5087">
                  <c:v>38.738</c:v>
                </c:pt>
                <c:pt idx="5088">
                  <c:v>37.9088</c:v>
                </c:pt>
                <c:pt idx="5089">
                  <c:v>36.7828</c:v>
                </c:pt>
                <c:pt idx="5090">
                  <c:v>35.3305</c:v>
                </c:pt>
                <c:pt idx="5091">
                  <c:v>33.6719</c:v>
                </c:pt>
                <c:pt idx="5092">
                  <c:v>31.908</c:v>
                </c:pt>
                <c:pt idx="5093">
                  <c:v>30.0946</c:v>
                </c:pt>
                <c:pt idx="5094">
                  <c:v>28.3045</c:v>
                </c:pt>
                <c:pt idx="5095">
                  <c:v>26.6835</c:v>
                </c:pt>
                <c:pt idx="5096">
                  <c:v>25.236</c:v>
                </c:pt>
                <c:pt idx="5097">
                  <c:v>23.9999</c:v>
                </c:pt>
                <c:pt idx="5098">
                  <c:v>23.0066</c:v>
                </c:pt>
                <c:pt idx="5099">
                  <c:v>22.2341</c:v>
                </c:pt>
                <c:pt idx="5100">
                  <c:v>21.6988</c:v>
                </c:pt>
                <c:pt idx="5101">
                  <c:v>21.4343</c:v>
                </c:pt>
                <c:pt idx="5102">
                  <c:v>21.4484</c:v>
                </c:pt>
                <c:pt idx="5103">
                  <c:v>21.7451</c:v>
                </c:pt>
                <c:pt idx="5104">
                  <c:v>22.2804</c:v>
                </c:pt>
                <c:pt idx="5105">
                  <c:v>23.0313</c:v>
                </c:pt>
                <c:pt idx="5106">
                  <c:v>24.0158</c:v>
                </c:pt>
                <c:pt idx="5107">
                  <c:v>25.1743</c:v>
                </c:pt>
                <c:pt idx="5108">
                  <c:v>26.4767</c:v>
                </c:pt>
                <c:pt idx="5109">
                  <c:v>27.9107</c:v>
                </c:pt>
                <c:pt idx="5110">
                  <c:v>29.4011</c:v>
                </c:pt>
                <c:pt idx="5111">
                  <c:v>30.8548</c:v>
                </c:pt>
                <c:pt idx="5112">
                  <c:v>32.2222</c:v>
                </c:pt>
                <c:pt idx="5113">
                  <c:v>33.5068</c:v>
                </c:pt>
                <c:pt idx="5114">
                  <c:v>34.6568</c:v>
                </c:pt>
                <c:pt idx="5115">
                  <c:v>35.6633</c:v>
                </c:pt>
                <c:pt idx="5116">
                  <c:v>36.4748</c:v>
                </c:pt>
                <c:pt idx="5117">
                  <c:v>37.1426</c:v>
                </c:pt>
                <c:pt idx="5118">
                  <c:v>37.7068</c:v>
                </c:pt>
                <c:pt idx="5119">
                  <c:v>38.1576</c:v>
                </c:pt>
                <c:pt idx="5120">
                  <c:v>38.5376</c:v>
                </c:pt>
                <c:pt idx="5121">
                  <c:v>38.835</c:v>
                </c:pt>
                <c:pt idx="5122">
                  <c:v>39.1007</c:v>
                </c:pt>
                <c:pt idx="5123">
                  <c:v>39.3168</c:v>
                </c:pt>
                <c:pt idx="5124">
                  <c:v>39.4805</c:v>
                </c:pt>
                <c:pt idx="5125">
                  <c:v>39.6049</c:v>
                </c:pt>
                <c:pt idx="5126">
                  <c:v>39.6907</c:v>
                </c:pt>
                <c:pt idx="5127">
                  <c:v>39.7713</c:v>
                </c:pt>
                <c:pt idx="5128">
                  <c:v>39.8504</c:v>
                </c:pt>
                <c:pt idx="5129">
                  <c:v>39.9244</c:v>
                </c:pt>
                <c:pt idx="5130">
                  <c:v>39.9881</c:v>
                </c:pt>
                <c:pt idx="5131">
                  <c:v>40.0372</c:v>
                </c:pt>
                <c:pt idx="5132">
                  <c:v>40.0595</c:v>
                </c:pt>
                <c:pt idx="5133">
                  <c:v>40.0681</c:v>
                </c:pt>
                <c:pt idx="5134">
                  <c:v>40.0374</c:v>
                </c:pt>
                <c:pt idx="5135">
                  <c:v>40.0081</c:v>
                </c:pt>
                <c:pt idx="5136">
                  <c:v>39.9727</c:v>
                </c:pt>
                <c:pt idx="5137">
                  <c:v>39.9524</c:v>
                </c:pt>
                <c:pt idx="5138">
                  <c:v>39.9285</c:v>
                </c:pt>
                <c:pt idx="5139">
                  <c:v>39.9102</c:v>
                </c:pt>
                <c:pt idx="5140">
                  <c:v>39.896</c:v>
                </c:pt>
                <c:pt idx="5141">
                  <c:v>39.8833</c:v>
                </c:pt>
                <c:pt idx="5142">
                  <c:v>39.8697</c:v>
                </c:pt>
                <c:pt idx="5143">
                  <c:v>39.8721</c:v>
                </c:pt>
                <c:pt idx="5144">
                  <c:v>39.8964</c:v>
                </c:pt>
                <c:pt idx="5145">
                  <c:v>39.9396</c:v>
                </c:pt>
                <c:pt idx="5146">
                  <c:v>40.0091</c:v>
                </c:pt>
                <c:pt idx="5147">
                  <c:v>40.0748</c:v>
                </c:pt>
                <c:pt idx="5148">
                  <c:v>40.15</c:v>
                </c:pt>
                <c:pt idx="5149">
                  <c:v>40.2171</c:v>
                </c:pt>
                <c:pt idx="5150">
                  <c:v>40.2791</c:v>
                </c:pt>
                <c:pt idx="5151">
                  <c:v>40.3263</c:v>
                </c:pt>
                <c:pt idx="5152">
                  <c:v>40.3788</c:v>
                </c:pt>
                <c:pt idx="5153">
                  <c:v>40.4269</c:v>
                </c:pt>
                <c:pt idx="5154">
                  <c:v>40.4497</c:v>
                </c:pt>
                <c:pt idx="5155">
                  <c:v>40.4716</c:v>
                </c:pt>
                <c:pt idx="5156">
                  <c:v>40.4856</c:v>
                </c:pt>
                <c:pt idx="5157">
                  <c:v>40.488</c:v>
                </c:pt>
                <c:pt idx="5158">
                  <c:v>40.4754</c:v>
                </c:pt>
                <c:pt idx="5159">
                  <c:v>40.4632</c:v>
                </c:pt>
                <c:pt idx="5160">
                  <c:v>40.4461</c:v>
                </c:pt>
                <c:pt idx="5161">
                  <c:v>40.4558</c:v>
                </c:pt>
                <c:pt idx="5162">
                  <c:v>40.4658</c:v>
                </c:pt>
                <c:pt idx="5163">
                  <c:v>40.4709</c:v>
                </c:pt>
                <c:pt idx="5164">
                  <c:v>40.4807</c:v>
                </c:pt>
                <c:pt idx="5165">
                  <c:v>40.4778</c:v>
                </c:pt>
                <c:pt idx="5166">
                  <c:v>40.4775</c:v>
                </c:pt>
                <c:pt idx="5167">
                  <c:v>40.4685</c:v>
                </c:pt>
                <c:pt idx="5168">
                  <c:v>40.46</c:v>
                </c:pt>
                <c:pt idx="5169">
                  <c:v>40.448</c:v>
                </c:pt>
                <c:pt idx="5170">
                  <c:v>40.4351</c:v>
                </c:pt>
                <c:pt idx="5171">
                  <c:v>40.4234</c:v>
                </c:pt>
                <c:pt idx="5172">
                  <c:v>40.3771</c:v>
                </c:pt>
                <c:pt idx="5173">
                  <c:v>40.3392</c:v>
                </c:pt>
                <c:pt idx="5174">
                  <c:v>40.2836</c:v>
                </c:pt>
                <c:pt idx="5175">
                  <c:v>40.2175</c:v>
                </c:pt>
                <c:pt idx="5176">
                  <c:v>40.1447</c:v>
                </c:pt>
                <c:pt idx="5177">
                  <c:v>40.0905</c:v>
                </c:pt>
                <c:pt idx="5178">
                  <c:v>40.0443</c:v>
                </c:pt>
                <c:pt idx="5179">
                  <c:v>40.0181</c:v>
                </c:pt>
                <c:pt idx="5180">
                  <c:v>39.9849</c:v>
                </c:pt>
                <c:pt idx="5181">
                  <c:v>39.9486</c:v>
                </c:pt>
                <c:pt idx="5182">
                  <c:v>39.9219</c:v>
                </c:pt>
                <c:pt idx="5183">
                  <c:v>39.8987</c:v>
                </c:pt>
                <c:pt idx="5184">
                  <c:v>39.8792</c:v>
                </c:pt>
                <c:pt idx="5185">
                  <c:v>39.8643</c:v>
                </c:pt>
                <c:pt idx="5186">
                  <c:v>39.855</c:v>
                </c:pt>
                <c:pt idx="5187">
                  <c:v>39.8552</c:v>
                </c:pt>
                <c:pt idx="5188">
                  <c:v>39.8691</c:v>
                </c:pt>
                <c:pt idx="5189">
                  <c:v>39.8669</c:v>
                </c:pt>
                <c:pt idx="5190">
                  <c:v>39.8574</c:v>
                </c:pt>
                <c:pt idx="5191">
                  <c:v>39.8409</c:v>
                </c:pt>
                <c:pt idx="5192">
                  <c:v>39.7972</c:v>
                </c:pt>
                <c:pt idx="5193">
                  <c:v>39.7638</c:v>
                </c:pt>
                <c:pt idx="5194">
                  <c:v>39.7393</c:v>
                </c:pt>
                <c:pt idx="5195">
                  <c:v>39.7105</c:v>
                </c:pt>
                <c:pt idx="5196">
                  <c:v>39.6883</c:v>
                </c:pt>
                <c:pt idx="5197">
                  <c:v>39.6641</c:v>
                </c:pt>
                <c:pt idx="5198">
                  <c:v>39.6214</c:v>
                </c:pt>
                <c:pt idx="5199">
                  <c:v>39.5709</c:v>
                </c:pt>
                <c:pt idx="5200">
                  <c:v>39.5306</c:v>
                </c:pt>
                <c:pt idx="5201">
                  <c:v>39.5006</c:v>
                </c:pt>
                <c:pt idx="5202">
                  <c:v>39.5051</c:v>
                </c:pt>
                <c:pt idx="5203">
                  <c:v>39.5492</c:v>
                </c:pt>
                <c:pt idx="5204">
                  <c:v>39.6212</c:v>
                </c:pt>
                <c:pt idx="5205">
                  <c:v>39.7256</c:v>
                </c:pt>
                <c:pt idx="5206">
                  <c:v>39.8459</c:v>
                </c:pt>
                <c:pt idx="5207">
                  <c:v>39.9833</c:v>
                </c:pt>
                <c:pt idx="5208">
                  <c:v>40.1069</c:v>
                </c:pt>
                <c:pt idx="5209">
                  <c:v>40.2041</c:v>
                </c:pt>
                <c:pt idx="5210">
                  <c:v>40.2879</c:v>
                </c:pt>
                <c:pt idx="5211">
                  <c:v>40.3443</c:v>
                </c:pt>
                <c:pt idx="5212">
                  <c:v>40.3881</c:v>
                </c:pt>
                <c:pt idx="5213">
                  <c:v>40.413</c:v>
                </c:pt>
                <c:pt idx="5214">
                  <c:v>40.427</c:v>
                </c:pt>
                <c:pt idx="5215">
                  <c:v>40.4119</c:v>
                </c:pt>
                <c:pt idx="5216">
                  <c:v>40.4226</c:v>
                </c:pt>
                <c:pt idx="5217">
                  <c:v>40.4282</c:v>
                </c:pt>
                <c:pt idx="5218">
                  <c:v>40.4506</c:v>
                </c:pt>
                <c:pt idx="5219">
                  <c:v>40.4745</c:v>
                </c:pt>
                <c:pt idx="5220">
                  <c:v>40.5099</c:v>
                </c:pt>
                <c:pt idx="5221">
                  <c:v>40.5336</c:v>
                </c:pt>
                <c:pt idx="5222">
                  <c:v>40.5415</c:v>
                </c:pt>
                <c:pt idx="5223">
                  <c:v>40.5374</c:v>
                </c:pt>
                <c:pt idx="5224">
                  <c:v>40.5067</c:v>
                </c:pt>
                <c:pt idx="5225">
                  <c:v>40.4433</c:v>
                </c:pt>
                <c:pt idx="5226">
                  <c:v>40.3759</c:v>
                </c:pt>
                <c:pt idx="5227">
                  <c:v>40.2973</c:v>
                </c:pt>
                <c:pt idx="5228">
                  <c:v>40.2428</c:v>
                </c:pt>
                <c:pt idx="5229">
                  <c:v>40.1833</c:v>
                </c:pt>
                <c:pt idx="5230">
                  <c:v>40.1288</c:v>
                </c:pt>
                <c:pt idx="5231">
                  <c:v>40.0795</c:v>
                </c:pt>
                <c:pt idx="5232">
                  <c:v>40.0136</c:v>
                </c:pt>
                <c:pt idx="5233">
                  <c:v>39.9396</c:v>
                </c:pt>
                <c:pt idx="5234">
                  <c:v>39.8518</c:v>
                </c:pt>
                <c:pt idx="5235">
                  <c:v>39.7585</c:v>
                </c:pt>
                <c:pt idx="5236">
                  <c:v>39.6718</c:v>
                </c:pt>
                <c:pt idx="5237">
                  <c:v>39.5849</c:v>
                </c:pt>
                <c:pt idx="5238">
                  <c:v>39.5058</c:v>
                </c:pt>
                <c:pt idx="5239">
                  <c:v>39.4598</c:v>
                </c:pt>
                <c:pt idx="5240">
                  <c:v>39.4329</c:v>
                </c:pt>
                <c:pt idx="5241">
                  <c:v>39.4192</c:v>
                </c:pt>
                <c:pt idx="5242">
                  <c:v>39.4409</c:v>
                </c:pt>
                <c:pt idx="5243">
                  <c:v>39.467</c:v>
                </c:pt>
                <c:pt idx="5244">
                  <c:v>39.5179</c:v>
                </c:pt>
                <c:pt idx="5245">
                  <c:v>39.5665</c:v>
                </c:pt>
                <c:pt idx="5246">
                  <c:v>39.6251</c:v>
                </c:pt>
                <c:pt idx="5247">
                  <c:v>39.6613</c:v>
                </c:pt>
                <c:pt idx="5248">
                  <c:v>39.6675</c:v>
                </c:pt>
                <c:pt idx="5249">
                  <c:v>39.6378</c:v>
                </c:pt>
                <c:pt idx="5250">
                  <c:v>39.5464</c:v>
                </c:pt>
                <c:pt idx="5251">
                  <c:v>39.3995</c:v>
                </c:pt>
                <c:pt idx="5252">
                  <c:v>39.2012</c:v>
                </c:pt>
                <c:pt idx="5253">
                  <c:v>38.9328</c:v>
                </c:pt>
                <c:pt idx="5254">
                  <c:v>38.5917</c:v>
                </c:pt>
                <c:pt idx="5255">
                  <c:v>38.2616</c:v>
                </c:pt>
                <c:pt idx="5256">
                  <c:v>37.9617</c:v>
                </c:pt>
                <c:pt idx="5257">
                  <c:v>37.6797</c:v>
                </c:pt>
                <c:pt idx="5258">
                  <c:v>37.4778</c:v>
                </c:pt>
                <c:pt idx="5259">
                  <c:v>37.3911</c:v>
                </c:pt>
                <c:pt idx="5260">
                  <c:v>37.4315</c:v>
                </c:pt>
                <c:pt idx="5261">
                  <c:v>37.5919</c:v>
                </c:pt>
                <c:pt idx="5262">
                  <c:v>37.8524</c:v>
                </c:pt>
                <c:pt idx="5263">
                  <c:v>38.1932</c:v>
                </c:pt>
                <c:pt idx="5264">
                  <c:v>38.5862</c:v>
                </c:pt>
                <c:pt idx="5265">
                  <c:v>38.9473</c:v>
                </c:pt>
                <c:pt idx="5266">
                  <c:v>39.249</c:v>
                </c:pt>
                <c:pt idx="5267">
                  <c:v>39.449</c:v>
                </c:pt>
                <c:pt idx="5268">
                  <c:v>39.5983</c:v>
                </c:pt>
                <c:pt idx="5269">
                  <c:v>39.69</c:v>
                </c:pt>
                <c:pt idx="5270">
                  <c:v>39.7067</c:v>
                </c:pt>
                <c:pt idx="5271">
                  <c:v>39.6632</c:v>
                </c:pt>
                <c:pt idx="5272">
                  <c:v>39.47</c:v>
                </c:pt>
                <c:pt idx="5273">
                  <c:v>39.0998</c:v>
                </c:pt>
                <c:pt idx="5274">
                  <c:v>38.5278</c:v>
                </c:pt>
                <c:pt idx="5275">
                  <c:v>37.7485</c:v>
                </c:pt>
                <c:pt idx="5276">
                  <c:v>36.7272</c:v>
                </c:pt>
                <c:pt idx="5277">
                  <c:v>35.4427</c:v>
                </c:pt>
                <c:pt idx="5278">
                  <c:v>33.996</c:v>
                </c:pt>
                <c:pt idx="5279">
                  <c:v>32.4487</c:v>
                </c:pt>
                <c:pt idx="5280">
                  <c:v>30.83</c:v>
                </c:pt>
                <c:pt idx="5281">
                  <c:v>29.185</c:v>
                </c:pt>
                <c:pt idx="5282">
                  <c:v>27.6079</c:v>
                </c:pt>
                <c:pt idx="5283">
                  <c:v>26.1287</c:v>
                </c:pt>
                <c:pt idx="5284">
                  <c:v>24.8158</c:v>
                </c:pt>
                <c:pt idx="5285">
                  <c:v>23.7614</c:v>
                </c:pt>
                <c:pt idx="5286">
                  <c:v>22.9461</c:v>
                </c:pt>
                <c:pt idx="5287">
                  <c:v>22.3513</c:v>
                </c:pt>
                <c:pt idx="5288">
                  <c:v>22.0079</c:v>
                </c:pt>
                <c:pt idx="5289">
                  <c:v>21.9257</c:v>
                </c:pt>
                <c:pt idx="5290">
                  <c:v>22.0897</c:v>
                </c:pt>
                <c:pt idx="5291">
                  <c:v>22.4829</c:v>
                </c:pt>
                <c:pt idx="5292">
                  <c:v>23.1015</c:v>
                </c:pt>
                <c:pt idx="5293">
                  <c:v>23.9432</c:v>
                </c:pt>
                <c:pt idx="5294">
                  <c:v>25.0234</c:v>
                </c:pt>
                <c:pt idx="5295">
                  <c:v>26.2674</c:v>
                </c:pt>
                <c:pt idx="5296">
                  <c:v>27.5788</c:v>
                </c:pt>
                <c:pt idx="5297">
                  <c:v>28.9519</c:v>
                </c:pt>
                <c:pt idx="5298">
                  <c:v>30.312</c:v>
                </c:pt>
                <c:pt idx="5299">
                  <c:v>31.6127</c:v>
                </c:pt>
                <c:pt idx="5300">
                  <c:v>32.8346</c:v>
                </c:pt>
                <c:pt idx="5301">
                  <c:v>33.9783</c:v>
                </c:pt>
                <c:pt idx="5302">
                  <c:v>35.0152</c:v>
                </c:pt>
                <c:pt idx="5303">
                  <c:v>35.9099</c:v>
                </c:pt>
                <c:pt idx="5304">
                  <c:v>36.679</c:v>
                </c:pt>
                <c:pt idx="5305">
                  <c:v>37.297</c:v>
                </c:pt>
                <c:pt idx="5306">
                  <c:v>37.7839</c:v>
                </c:pt>
                <c:pt idx="5307">
                  <c:v>38.2023</c:v>
                </c:pt>
                <c:pt idx="5308">
                  <c:v>38.5516</c:v>
                </c:pt>
                <c:pt idx="5309">
                  <c:v>38.8304</c:v>
                </c:pt>
                <c:pt idx="5310">
                  <c:v>39.0741</c:v>
                </c:pt>
                <c:pt idx="5311">
                  <c:v>39.2905</c:v>
                </c:pt>
                <c:pt idx="5312">
                  <c:v>39.4642</c:v>
                </c:pt>
                <c:pt idx="5313">
                  <c:v>39.6054</c:v>
                </c:pt>
                <c:pt idx="5314">
                  <c:v>39.7221</c:v>
                </c:pt>
                <c:pt idx="5315">
                  <c:v>39.8252</c:v>
                </c:pt>
                <c:pt idx="5316">
                  <c:v>39.9029</c:v>
                </c:pt>
                <c:pt idx="5317">
                  <c:v>39.9511</c:v>
                </c:pt>
                <c:pt idx="5318">
                  <c:v>39.9875</c:v>
                </c:pt>
                <c:pt idx="5319">
                  <c:v>40.0121</c:v>
                </c:pt>
                <c:pt idx="5320">
                  <c:v>40.0275</c:v>
                </c:pt>
                <c:pt idx="5321">
                  <c:v>40.0364</c:v>
                </c:pt>
                <c:pt idx="5322">
                  <c:v>40.0269</c:v>
                </c:pt>
                <c:pt idx="5323">
                  <c:v>40.0195</c:v>
                </c:pt>
                <c:pt idx="5324">
                  <c:v>39.9901</c:v>
                </c:pt>
                <c:pt idx="5325">
                  <c:v>39.9535</c:v>
                </c:pt>
                <c:pt idx="5326">
                  <c:v>39.9142</c:v>
                </c:pt>
                <c:pt idx="5327">
                  <c:v>39.896</c:v>
                </c:pt>
                <c:pt idx="5328">
                  <c:v>39.8919</c:v>
                </c:pt>
                <c:pt idx="5329">
                  <c:v>39.8996</c:v>
                </c:pt>
                <c:pt idx="5330">
                  <c:v>39.9208</c:v>
                </c:pt>
                <c:pt idx="5331">
                  <c:v>39.9511</c:v>
                </c:pt>
                <c:pt idx="5332">
                  <c:v>39.995</c:v>
                </c:pt>
                <c:pt idx="5333">
                  <c:v>40.0514</c:v>
                </c:pt>
                <c:pt idx="5334">
                  <c:v>40.1097</c:v>
                </c:pt>
                <c:pt idx="5335">
                  <c:v>40.1846</c:v>
                </c:pt>
                <c:pt idx="5336">
                  <c:v>40.2579</c:v>
                </c:pt>
                <c:pt idx="5337">
                  <c:v>40.3306</c:v>
                </c:pt>
                <c:pt idx="5338">
                  <c:v>40.3971</c:v>
                </c:pt>
                <c:pt idx="5339">
                  <c:v>40.4562</c:v>
                </c:pt>
                <c:pt idx="5340">
                  <c:v>40.5001</c:v>
                </c:pt>
                <c:pt idx="5341">
                  <c:v>40.5117</c:v>
                </c:pt>
                <c:pt idx="5342">
                  <c:v>40.5234</c:v>
                </c:pt>
                <c:pt idx="5343">
                  <c:v>40.5244</c:v>
                </c:pt>
                <c:pt idx="5344">
                  <c:v>40.5237</c:v>
                </c:pt>
                <c:pt idx="5345">
                  <c:v>40.5354</c:v>
                </c:pt>
                <c:pt idx="5346">
                  <c:v>40.5459</c:v>
                </c:pt>
                <c:pt idx="5347">
                  <c:v>40.5625</c:v>
                </c:pt>
                <c:pt idx="5348">
                  <c:v>40.5691</c:v>
                </c:pt>
                <c:pt idx="5349">
                  <c:v>40.5659</c:v>
                </c:pt>
                <c:pt idx="5350">
                  <c:v>40.5593</c:v>
                </c:pt>
                <c:pt idx="5351">
                  <c:v>40.5625</c:v>
                </c:pt>
                <c:pt idx="5352">
                  <c:v>40.5718</c:v>
                </c:pt>
                <c:pt idx="5353">
                  <c:v>40.5857</c:v>
                </c:pt>
                <c:pt idx="5354">
                  <c:v>40.6049</c:v>
                </c:pt>
                <c:pt idx="5355">
                  <c:v>40.6186</c:v>
                </c:pt>
                <c:pt idx="5356">
                  <c:v>40.6208</c:v>
                </c:pt>
                <c:pt idx="5357">
                  <c:v>40.6077</c:v>
                </c:pt>
                <c:pt idx="5358">
                  <c:v>40.5738</c:v>
                </c:pt>
                <c:pt idx="5359">
                  <c:v>40.5282</c:v>
                </c:pt>
                <c:pt idx="5360">
                  <c:v>40.4833</c:v>
                </c:pt>
                <c:pt idx="5361">
                  <c:v>40.4359</c:v>
                </c:pt>
                <c:pt idx="5362">
                  <c:v>40.3985</c:v>
                </c:pt>
                <c:pt idx="5363">
                  <c:v>40.3505</c:v>
                </c:pt>
                <c:pt idx="5364">
                  <c:v>40.3007</c:v>
                </c:pt>
                <c:pt idx="5365">
                  <c:v>40.2345</c:v>
                </c:pt>
                <c:pt idx="5366">
                  <c:v>40.1762</c:v>
                </c:pt>
                <c:pt idx="5367">
                  <c:v>40.1147</c:v>
                </c:pt>
                <c:pt idx="5368">
                  <c:v>40.0629</c:v>
                </c:pt>
                <c:pt idx="5369">
                  <c:v>40.035</c:v>
                </c:pt>
                <c:pt idx="5370">
                  <c:v>40.0198</c:v>
                </c:pt>
                <c:pt idx="5371">
                  <c:v>40.0186</c:v>
                </c:pt>
                <c:pt idx="5372">
                  <c:v>40.0205</c:v>
                </c:pt>
                <c:pt idx="5373">
                  <c:v>40.0225</c:v>
                </c:pt>
                <c:pt idx="5374">
                  <c:v>40.012</c:v>
                </c:pt>
                <c:pt idx="5375">
                  <c:v>39.982</c:v>
                </c:pt>
                <c:pt idx="5376">
                  <c:v>39.9651</c:v>
                </c:pt>
                <c:pt idx="5377">
                  <c:v>39.9485</c:v>
                </c:pt>
                <c:pt idx="5378">
                  <c:v>39.9436</c:v>
                </c:pt>
                <c:pt idx="5379">
                  <c:v>39.9387</c:v>
                </c:pt>
                <c:pt idx="5380">
                  <c:v>39.9253</c:v>
                </c:pt>
                <c:pt idx="5381">
                  <c:v>39.9046</c:v>
                </c:pt>
                <c:pt idx="5382">
                  <c:v>39.8695</c:v>
                </c:pt>
                <c:pt idx="5383">
                  <c:v>39.8178</c:v>
                </c:pt>
                <c:pt idx="5384">
                  <c:v>39.7567</c:v>
                </c:pt>
                <c:pt idx="5385">
                  <c:v>39.7016</c:v>
                </c:pt>
                <c:pt idx="5386">
                  <c:v>39.6537</c:v>
                </c:pt>
                <c:pt idx="5387">
                  <c:v>39.6382</c:v>
                </c:pt>
                <c:pt idx="5388">
                  <c:v>39.6504</c:v>
                </c:pt>
                <c:pt idx="5389">
                  <c:v>39.683</c:v>
                </c:pt>
                <c:pt idx="5390">
                  <c:v>39.7501</c:v>
                </c:pt>
                <c:pt idx="5391">
                  <c:v>39.8238</c:v>
                </c:pt>
                <c:pt idx="5392">
                  <c:v>39.9236</c:v>
                </c:pt>
                <c:pt idx="5393">
                  <c:v>40.0566</c:v>
                </c:pt>
                <c:pt idx="5394">
                  <c:v>40.1592</c:v>
                </c:pt>
                <c:pt idx="5395">
                  <c:v>40.2507</c:v>
                </c:pt>
                <c:pt idx="5396">
                  <c:v>40.3255</c:v>
                </c:pt>
                <c:pt idx="5397">
                  <c:v>40.3856</c:v>
                </c:pt>
                <c:pt idx="5398">
                  <c:v>40.4245</c:v>
                </c:pt>
                <c:pt idx="5399">
                  <c:v>40.4484</c:v>
                </c:pt>
                <c:pt idx="5400">
                  <c:v>40.4599</c:v>
                </c:pt>
                <c:pt idx="5401">
                  <c:v>40.4612</c:v>
                </c:pt>
                <c:pt idx="5402">
                  <c:v>40.4829</c:v>
                </c:pt>
                <c:pt idx="5403">
                  <c:v>40.5134</c:v>
                </c:pt>
                <c:pt idx="5404">
                  <c:v>40.5658</c:v>
                </c:pt>
                <c:pt idx="5405">
                  <c:v>40.6156</c:v>
                </c:pt>
                <c:pt idx="5406">
                  <c:v>40.6418</c:v>
                </c:pt>
                <c:pt idx="5407">
                  <c:v>40.6633</c:v>
                </c:pt>
                <c:pt idx="5408">
                  <c:v>40.6594</c:v>
                </c:pt>
                <c:pt idx="5409">
                  <c:v>40.6412</c:v>
                </c:pt>
                <c:pt idx="5410">
                  <c:v>40.6211</c:v>
                </c:pt>
                <c:pt idx="5411">
                  <c:v>40.5907</c:v>
                </c:pt>
                <c:pt idx="5412">
                  <c:v>40.5709</c:v>
                </c:pt>
                <c:pt idx="5413">
                  <c:v>40.5428</c:v>
                </c:pt>
                <c:pt idx="5414">
                  <c:v>40.4977</c:v>
                </c:pt>
                <c:pt idx="5415">
                  <c:v>40.4479</c:v>
                </c:pt>
                <c:pt idx="5416">
                  <c:v>40.3932</c:v>
                </c:pt>
                <c:pt idx="5417">
                  <c:v>40.3144</c:v>
                </c:pt>
                <c:pt idx="5418">
                  <c:v>40.2107</c:v>
                </c:pt>
                <c:pt idx="5419">
                  <c:v>40.1147</c:v>
                </c:pt>
                <c:pt idx="5420">
                  <c:v>40.0307</c:v>
                </c:pt>
                <c:pt idx="5421">
                  <c:v>39.95189999999999</c:v>
                </c:pt>
                <c:pt idx="5422">
                  <c:v>39.8745</c:v>
                </c:pt>
                <c:pt idx="5423">
                  <c:v>39.7849</c:v>
                </c:pt>
                <c:pt idx="5424">
                  <c:v>39.7114</c:v>
                </c:pt>
                <c:pt idx="5425">
                  <c:v>39.6325</c:v>
                </c:pt>
                <c:pt idx="5426">
                  <c:v>39.5741</c:v>
                </c:pt>
                <c:pt idx="5427">
                  <c:v>39.562</c:v>
                </c:pt>
                <c:pt idx="5428">
                  <c:v>39.5732</c:v>
                </c:pt>
                <c:pt idx="5429">
                  <c:v>39.6103</c:v>
                </c:pt>
                <c:pt idx="5430">
                  <c:v>39.6773</c:v>
                </c:pt>
                <c:pt idx="5431">
                  <c:v>39.7111</c:v>
                </c:pt>
                <c:pt idx="5432">
                  <c:v>39.7606</c:v>
                </c:pt>
                <c:pt idx="5433">
                  <c:v>39.7802</c:v>
                </c:pt>
                <c:pt idx="5434">
                  <c:v>39.7842</c:v>
                </c:pt>
                <c:pt idx="5435">
                  <c:v>39.7681</c:v>
                </c:pt>
                <c:pt idx="5436">
                  <c:v>39.732</c:v>
                </c:pt>
                <c:pt idx="5437">
                  <c:v>39.6421</c:v>
                </c:pt>
                <c:pt idx="5438">
                  <c:v>39.4986</c:v>
                </c:pt>
                <c:pt idx="5439">
                  <c:v>39.264</c:v>
                </c:pt>
                <c:pt idx="5440">
                  <c:v>39.0097</c:v>
                </c:pt>
                <c:pt idx="5441">
                  <c:v>38.7163</c:v>
                </c:pt>
                <c:pt idx="5442">
                  <c:v>38.4031</c:v>
                </c:pt>
                <c:pt idx="5443">
                  <c:v>38.1155</c:v>
                </c:pt>
                <c:pt idx="5444">
                  <c:v>37.878</c:v>
                </c:pt>
                <c:pt idx="5445">
                  <c:v>37.7187</c:v>
                </c:pt>
                <c:pt idx="5446">
                  <c:v>37.6586</c:v>
                </c:pt>
                <c:pt idx="5447">
                  <c:v>37.74</c:v>
                </c:pt>
                <c:pt idx="5448">
                  <c:v>37.9053</c:v>
                </c:pt>
                <c:pt idx="5449">
                  <c:v>38.1361</c:v>
                </c:pt>
                <c:pt idx="5450">
                  <c:v>38.418</c:v>
                </c:pt>
                <c:pt idx="5451">
                  <c:v>38.7119</c:v>
                </c:pt>
                <c:pt idx="5452">
                  <c:v>39.0258</c:v>
                </c:pt>
                <c:pt idx="5453">
                  <c:v>39.2991</c:v>
                </c:pt>
                <c:pt idx="5454">
                  <c:v>39.5299</c:v>
                </c:pt>
                <c:pt idx="5455">
                  <c:v>39.6827</c:v>
                </c:pt>
                <c:pt idx="5456">
                  <c:v>39.7681</c:v>
                </c:pt>
                <c:pt idx="5457">
                  <c:v>39.7615</c:v>
                </c:pt>
                <c:pt idx="5458">
                  <c:v>39.6689</c:v>
                </c:pt>
                <c:pt idx="5459">
                  <c:v>39.4437</c:v>
                </c:pt>
                <c:pt idx="5460">
                  <c:v>39.1036</c:v>
                </c:pt>
                <c:pt idx="5461">
                  <c:v>38.6376</c:v>
                </c:pt>
                <c:pt idx="5462">
                  <c:v>37.9877</c:v>
                </c:pt>
                <c:pt idx="5463">
                  <c:v>37.169</c:v>
                </c:pt>
                <c:pt idx="5464">
                  <c:v>36.1176</c:v>
                </c:pt>
                <c:pt idx="5465">
                  <c:v>34.8589</c:v>
                </c:pt>
                <c:pt idx="5466">
                  <c:v>33.4496</c:v>
                </c:pt>
                <c:pt idx="5467">
                  <c:v>31.9924</c:v>
                </c:pt>
                <c:pt idx="5468">
                  <c:v>30.4706</c:v>
                </c:pt>
                <c:pt idx="5469">
                  <c:v>28.9291</c:v>
                </c:pt>
                <c:pt idx="5470">
                  <c:v>27.4836</c:v>
                </c:pt>
                <c:pt idx="5471">
                  <c:v>26.2056</c:v>
                </c:pt>
                <c:pt idx="5472">
                  <c:v>25.0758</c:v>
                </c:pt>
                <c:pt idx="5473">
                  <c:v>24.1571</c:v>
                </c:pt>
                <c:pt idx="5474">
                  <c:v>23.4812</c:v>
                </c:pt>
                <c:pt idx="5475">
                  <c:v>23.0645</c:v>
                </c:pt>
                <c:pt idx="5476">
                  <c:v>22.9059</c:v>
                </c:pt>
                <c:pt idx="5477">
                  <c:v>22.98</c:v>
                </c:pt>
                <c:pt idx="5478">
                  <c:v>23.3</c:v>
                </c:pt>
                <c:pt idx="5479">
                  <c:v>23.8787</c:v>
                </c:pt>
                <c:pt idx="5480">
                  <c:v>24.6709</c:v>
                </c:pt>
                <c:pt idx="5481">
                  <c:v>25.6195</c:v>
                </c:pt>
                <c:pt idx="5482">
                  <c:v>26.6917</c:v>
                </c:pt>
                <c:pt idx="5483">
                  <c:v>27.8669</c:v>
                </c:pt>
                <c:pt idx="5484">
                  <c:v>29.1316</c:v>
                </c:pt>
                <c:pt idx="5485">
                  <c:v>30.3933</c:v>
                </c:pt>
                <c:pt idx="5486">
                  <c:v>31.6149</c:v>
                </c:pt>
                <c:pt idx="5487">
                  <c:v>32.7871</c:v>
                </c:pt>
                <c:pt idx="5488">
                  <c:v>33.911</c:v>
                </c:pt>
                <c:pt idx="5489">
                  <c:v>34.9077</c:v>
                </c:pt>
                <c:pt idx="5490">
                  <c:v>35.7818</c:v>
                </c:pt>
                <c:pt idx="5491">
                  <c:v>36.5033</c:v>
                </c:pt>
                <c:pt idx="5492">
                  <c:v>37.1157</c:v>
                </c:pt>
                <c:pt idx="5493">
                  <c:v>37.6174</c:v>
                </c:pt>
                <c:pt idx="5494">
                  <c:v>38.0516</c:v>
                </c:pt>
                <c:pt idx="5495">
                  <c:v>38.4402</c:v>
                </c:pt>
                <c:pt idx="5496">
                  <c:v>38.7672</c:v>
                </c:pt>
                <c:pt idx="5497">
                  <c:v>39.0588</c:v>
                </c:pt>
                <c:pt idx="5498">
                  <c:v>39.3085</c:v>
                </c:pt>
                <c:pt idx="5499">
                  <c:v>39.492</c:v>
                </c:pt>
                <c:pt idx="5500">
                  <c:v>39.6249</c:v>
                </c:pt>
                <c:pt idx="5501">
                  <c:v>39.7297</c:v>
                </c:pt>
                <c:pt idx="5502">
                  <c:v>39.8352</c:v>
                </c:pt>
                <c:pt idx="5503">
                  <c:v>39.9275</c:v>
                </c:pt>
                <c:pt idx="5504">
                  <c:v>39.9932</c:v>
                </c:pt>
                <c:pt idx="5505">
                  <c:v>40.055</c:v>
                </c:pt>
                <c:pt idx="5506">
                  <c:v>40.0885</c:v>
                </c:pt>
                <c:pt idx="5507">
                  <c:v>40.0967</c:v>
                </c:pt>
                <c:pt idx="5508">
                  <c:v>40.0942</c:v>
                </c:pt>
                <c:pt idx="5509">
                  <c:v>40.0653</c:v>
                </c:pt>
                <c:pt idx="5510">
                  <c:v>40.0423</c:v>
                </c:pt>
                <c:pt idx="5511">
                  <c:v>40.0128</c:v>
                </c:pt>
                <c:pt idx="5512">
                  <c:v>39.9891</c:v>
                </c:pt>
                <c:pt idx="5513">
                  <c:v>39.9673</c:v>
                </c:pt>
                <c:pt idx="5514">
                  <c:v>39.9432</c:v>
                </c:pt>
                <c:pt idx="5515">
                  <c:v>39.9307</c:v>
                </c:pt>
                <c:pt idx="5516">
                  <c:v>39.9319</c:v>
                </c:pt>
                <c:pt idx="5517">
                  <c:v>39.9377</c:v>
                </c:pt>
                <c:pt idx="5518">
                  <c:v>39.9533</c:v>
                </c:pt>
                <c:pt idx="5519">
                  <c:v>39.9916</c:v>
                </c:pt>
                <c:pt idx="5520">
                  <c:v>40.0567</c:v>
                </c:pt>
                <c:pt idx="5521">
                  <c:v>40.1312</c:v>
                </c:pt>
                <c:pt idx="5522">
                  <c:v>40.2103</c:v>
                </c:pt>
                <c:pt idx="5523">
                  <c:v>40.2806</c:v>
                </c:pt>
                <c:pt idx="5524">
                  <c:v>40.3336</c:v>
                </c:pt>
                <c:pt idx="5525">
                  <c:v>40.3785</c:v>
                </c:pt>
                <c:pt idx="5526">
                  <c:v>40.4193</c:v>
                </c:pt>
                <c:pt idx="5527">
                  <c:v>40.4421</c:v>
                </c:pt>
                <c:pt idx="5528">
                  <c:v>40.4728</c:v>
                </c:pt>
                <c:pt idx="5529">
                  <c:v>40.4875</c:v>
                </c:pt>
                <c:pt idx="5530">
                  <c:v>40.49</c:v>
                </c:pt>
                <c:pt idx="5531">
                  <c:v>40.5075</c:v>
                </c:pt>
                <c:pt idx="5532">
                  <c:v>40.4951</c:v>
                </c:pt>
                <c:pt idx="5533">
                  <c:v>40.489</c:v>
                </c:pt>
                <c:pt idx="5534">
                  <c:v>40.4764</c:v>
                </c:pt>
                <c:pt idx="5535">
                  <c:v>40.4861</c:v>
                </c:pt>
                <c:pt idx="5536">
                  <c:v>40.4978</c:v>
                </c:pt>
                <c:pt idx="5537">
                  <c:v>40.5175</c:v>
                </c:pt>
                <c:pt idx="5538">
                  <c:v>40.5458</c:v>
                </c:pt>
                <c:pt idx="5539">
                  <c:v>40.5659</c:v>
                </c:pt>
                <c:pt idx="5540">
                  <c:v>40.5754</c:v>
                </c:pt>
                <c:pt idx="5541">
                  <c:v>40.5808</c:v>
                </c:pt>
                <c:pt idx="5542">
                  <c:v>40.5686</c:v>
                </c:pt>
                <c:pt idx="5543">
                  <c:v>40.5552</c:v>
                </c:pt>
                <c:pt idx="5544">
                  <c:v>40.5367</c:v>
                </c:pt>
                <c:pt idx="5545">
                  <c:v>40.5171</c:v>
                </c:pt>
                <c:pt idx="5546">
                  <c:v>40.4886</c:v>
                </c:pt>
                <c:pt idx="5547">
                  <c:v>40.4447</c:v>
                </c:pt>
                <c:pt idx="5548">
                  <c:v>40.3859</c:v>
                </c:pt>
                <c:pt idx="5549">
                  <c:v>40.3137</c:v>
                </c:pt>
                <c:pt idx="5550">
                  <c:v>40.229</c:v>
                </c:pt>
                <c:pt idx="5551">
                  <c:v>40.1545</c:v>
                </c:pt>
                <c:pt idx="5552">
                  <c:v>40.0871</c:v>
                </c:pt>
                <c:pt idx="5553">
                  <c:v>40.0406</c:v>
                </c:pt>
                <c:pt idx="5554">
                  <c:v>40.0152</c:v>
                </c:pt>
                <c:pt idx="5555">
                  <c:v>39.9874</c:v>
                </c:pt>
                <c:pt idx="5556">
                  <c:v>39.98</c:v>
                </c:pt>
                <c:pt idx="5557">
                  <c:v>39.9578</c:v>
                </c:pt>
                <c:pt idx="5558">
                  <c:v>39.9339</c:v>
                </c:pt>
                <c:pt idx="5559">
                  <c:v>39.8949</c:v>
                </c:pt>
                <c:pt idx="5560">
                  <c:v>39.8716</c:v>
                </c:pt>
                <c:pt idx="5561">
                  <c:v>39.8567</c:v>
                </c:pt>
                <c:pt idx="5562">
                  <c:v>39.8698</c:v>
                </c:pt>
                <c:pt idx="5563">
                  <c:v>39.8655</c:v>
                </c:pt>
                <c:pt idx="5564">
                  <c:v>39.8674</c:v>
                </c:pt>
                <c:pt idx="5565">
                  <c:v>39.8655</c:v>
                </c:pt>
                <c:pt idx="5566">
                  <c:v>39.8428</c:v>
                </c:pt>
                <c:pt idx="5567">
                  <c:v>39.7928</c:v>
                </c:pt>
                <c:pt idx="5568">
                  <c:v>39.7391</c:v>
                </c:pt>
                <c:pt idx="5569">
                  <c:v>39.6918</c:v>
                </c:pt>
                <c:pt idx="5570">
                  <c:v>39.642</c:v>
                </c:pt>
                <c:pt idx="5571">
                  <c:v>39.5919</c:v>
                </c:pt>
                <c:pt idx="5572">
                  <c:v>39.5514</c:v>
                </c:pt>
                <c:pt idx="5573">
                  <c:v>39.5133</c:v>
                </c:pt>
                <c:pt idx="5574">
                  <c:v>39.5188</c:v>
                </c:pt>
                <c:pt idx="5575">
                  <c:v>39.5354</c:v>
                </c:pt>
                <c:pt idx="5576">
                  <c:v>39.5673</c:v>
                </c:pt>
                <c:pt idx="5577">
                  <c:v>39.6383</c:v>
                </c:pt>
                <c:pt idx="5578">
                  <c:v>39.7254</c:v>
                </c:pt>
                <c:pt idx="5579">
                  <c:v>39.8257</c:v>
                </c:pt>
                <c:pt idx="5580">
                  <c:v>39.9231</c:v>
                </c:pt>
                <c:pt idx="5581">
                  <c:v>40.0142</c:v>
                </c:pt>
                <c:pt idx="5582">
                  <c:v>40.0748</c:v>
                </c:pt>
                <c:pt idx="5583">
                  <c:v>40.1185</c:v>
                </c:pt>
                <c:pt idx="5584">
                  <c:v>40.1493</c:v>
                </c:pt>
                <c:pt idx="5585">
                  <c:v>40.1867</c:v>
                </c:pt>
                <c:pt idx="5586">
                  <c:v>40.2287</c:v>
                </c:pt>
                <c:pt idx="5587">
                  <c:v>40.2726</c:v>
                </c:pt>
                <c:pt idx="5588">
                  <c:v>40.3309</c:v>
                </c:pt>
                <c:pt idx="5589">
                  <c:v>40.3858</c:v>
                </c:pt>
                <c:pt idx="5590">
                  <c:v>40.4454</c:v>
                </c:pt>
                <c:pt idx="5591">
                  <c:v>40.4745</c:v>
                </c:pt>
                <c:pt idx="5592">
                  <c:v>40.4938</c:v>
                </c:pt>
                <c:pt idx="5593">
                  <c:v>40.4961</c:v>
                </c:pt>
                <c:pt idx="5594">
                  <c:v>40.4956</c:v>
                </c:pt>
                <c:pt idx="5595">
                  <c:v>40.5092</c:v>
                </c:pt>
                <c:pt idx="5596">
                  <c:v>40.4988</c:v>
                </c:pt>
                <c:pt idx="5597">
                  <c:v>40.4888</c:v>
                </c:pt>
                <c:pt idx="5598">
                  <c:v>40.4812</c:v>
                </c:pt>
                <c:pt idx="5599">
                  <c:v>40.4498</c:v>
                </c:pt>
                <c:pt idx="5600">
                  <c:v>40.3991</c:v>
                </c:pt>
                <c:pt idx="5601">
                  <c:v>40.3397</c:v>
                </c:pt>
                <c:pt idx="5602">
                  <c:v>40.2814</c:v>
                </c:pt>
                <c:pt idx="5603">
                  <c:v>40.2138</c:v>
                </c:pt>
                <c:pt idx="5604">
                  <c:v>40.1369</c:v>
                </c:pt>
                <c:pt idx="5605">
                  <c:v>40.0578</c:v>
                </c:pt>
                <c:pt idx="5606">
                  <c:v>39.948</c:v>
                </c:pt>
                <c:pt idx="5607">
                  <c:v>39.8603</c:v>
                </c:pt>
                <c:pt idx="5608">
                  <c:v>39.7663</c:v>
                </c:pt>
                <c:pt idx="5609">
                  <c:v>39.6624</c:v>
                </c:pt>
                <c:pt idx="5610">
                  <c:v>39.5766</c:v>
                </c:pt>
                <c:pt idx="5611">
                  <c:v>39.5197</c:v>
                </c:pt>
                <c:pt idx="5612">
                  <c:v>39.4837</c:v>
                </c:pt>
                <c:pt idx="5613">
                  <c:v>39.4625</c:v>
                </c:pt>
                <c:pt idx="5614">
                  <c:v>39.4763</c:v>
                </c:pt>
                <c:pt idx="5615">
                  <c:v>39.4931</c:v>
                </c:pt>
                <c:pt idx="5616">
                  <c:v>39.5331</c:v>
                </c:pt>
                <c:pt idx="5617">
                  <c:v>39.5785</c:v>
                </c:pt>
                <c:pt idx="5618">
                  <c:v>39.6254</c:v>
                </c:pt>
                <c:pt idx="5619">
                  <c:v>39.673</c:v>
                </c:pt>
                <c:pt idx="5620">
                  <c:v>39.7067</c:v>
                </c:pt>
                <c:pt idx="5621">
                  <c:v>39.7214</c:v>
                </c:pt>
                <c:pt idx="5622">
                  <c:v>39.7122</c:v>
                </c:pt>
                <c:pt idx="5623">
                  <c:v>39.6588</c:v>
                </c:pt>
                <c:pt idx="5624">
                  <c:v>39.5425</c:v>
                </c:pt>
                <c:pt idx="5625">
                  <c:v>39.3506</c:v>
                </c:pt>
                <c:pt idx="5626">
                  <c:v>39.1051</c:v>
                </c:pt>
                <c:pt idx="5627">
                  <c:v>38.8449</c:v>
                </c:pt>
                <c:pt idx="5628">
                  <c:v>38.5771</c:v>
                </c:pt>
                <c:pt idx="5629">
                  <c:v>38.2932</c:v>
                </c:pt>
                <c:pt idx="5630">
                  <c:v>38.0507</c:v>
                </c:pt>
                <c:pt idx="5631">
                  <c:v>37.8409</c:v>
                </c:pt>
                <c:pt idx="5632">
                  <c:v>37.7015</c:v>
                </c:pt>
                <c:pt idx="5633">
                  <c:v>37.6644</c:v>
                </c:pt>
                <c:pt idx="5634">
                  <c:v>37.7298</c:v>
                </c:pt>
                <c:pt idx="5635">
                  <c:v>37.8992</c:v>
                </c:pt>
                <c:pt idx="5636">
                  <c:v>38.1373</c:v>
                </c:pt>
                <c:pt idx="5637">
                  <c:v>38.4217</c:v>
                </c:pt>
                <c:pt idx="5638">
                  <c:v>38.7044</c:v>
                </c:pt>
                <c:pt idx="5639">
                  <c:v>39.0075</c:v>
                </c:pt>
                <c:pt idx="5640">
                  <c:v>39.2691</c:v>
                </c:pt>
                <c:pt idx="5641">
                  <c:v>39.4563</c:v>
                </c:pt>
                <c:pt idx="5642">
                  <c:v>39.5754</c:v>
                </c:pt>
                <c:pt idx="5643">
                  <c:v>39.6378</c:v>
                </c:pt>
                <c:pt idx="5644">
                  <c:v>39.6328</c:v>
                </c:pt>
                <c:pt idx="5645">
                  <c:v>39.5568</c:v>
                </c:pt>
                <c:pt idx="5646">
                  <c:v>39.3681</c:v>
                </c:pt>
                <c:pt idx="5647">
                  <c:v>39.0886</c:v>
                </c:pt>
                <c:pt idx="5648">
                  <c:v>38.6968</c:v>
                </c:pt>
                <c:pt idx="5649">
                  <c:v>38.1301</c:v>
                </c:pt>
                <c:pt idx="5650">
                  <c:v>37.4166</c:v>
                </c:pt>
                <c:pt idx="5651">
                  <c:v>36.5371</c:v>
                </c:pt>
                <c:pt idx="5652">
                  <c:v>35.4432</c:v>
                </c:pt>
                <c:pt idx="5653">
                  <c:v>34.1994</c:v>
                </c:pt>
                <c:pt idx="5654">
                  <c:v>32.8756</c:v>
                </c:pt>
                <c:pt idx="5655">
                  <c:v>31.49</c:v>
                </c:pt>
                <c:pt idx="5656">
                  <c:v>30.0539</c:v>
                </c:pt>
                <c:pt idx="5657">
                  <c:v>28.6398</c:v>
                </c:pt>
                <c:pt idx="5658">
                  <c:v>27.3039</c:v>
                </c:pt>
                <c:pt idx="5659">
                  <c:v>26.1715</c:v>
                </c:pt>
                <c:pt idx="5660">
                  <c:v>25.2428</c:v>
                </c:pt>
                <c:pt idx="5661">
                  <c:v>24.5286</c:v>
                </c:pt>
                <c:pt idx="5662">
                  <c:v>24.0576</c:v>
                </c:pt>
                <c:pt idx="5663">
                  <c:v>23.8294</c:v>
                </c:pt>
                <c:pt idx="5664">
                  <c:v>23.8544</c:v>
                </c:pt>
                <c:pt idx="5665">
                  <c:v>24.1307</c:v>
                </c:pt>
                <c:pt idx="5666">
                  <c:v>24.6036</c:v>
                </c:pt>
                <c:pt idx="5667">
                  <c:v>25.2477</c:v>
                </c:pt>
                <c:pt idx="5668">
                  <c:v>26.0639</c:v>
                </c:pt>
                <c:pt idx="5669">
                  <c:v>27.0814</c:v>
                </c:pt>
                <c:pt idx="5670">
                  <c:v>28.1972</c:v>
                </c:pt>
                <c:pt idx="5671">
                  <c:v>29.376</c:v>
                </c:pt>
                <c:pt idx="5672">
                  <c:v>30.5737</c:v>
                </c:pt>
                <c:pt idx="5673">
                  <c:v>31.7176</c:v>
                </c:pt>
                <c:pt idx="5674">
                  <c:v>32.8237</c:v>
                </c:pt>
                <c:pt idx="5675">
                  <c:v>33.859</c:v>
                </c:pt>
                <c:pt idx="5676">
                  <c:v>34.8135</c:v>
                </c:pt>
                <c:pt idx="5677">
                  <c:v>35.6527</c:v>
                </c:pt>
                <c:pt idx="5678">
                  <c:v>36.3727</c:v>
                </c:pt>
                <c:pt idx="5679">
                  <c:v>36.9938</c:v>
                </c:pt>
                <c:pt idx="5680">
                  <c:v>37.5489</c:v>
                </c:pt>
                <c:pt idx="5681">
                  <c:v>38.0271</c:v>
                </c:pt>
                <c:pt idx="5682">
                  <c:v>38.4477</c:v>
                </c:pt>
                <c:pt idx="5683">
                  <c:v>38.7982</c:v>
                </c:pt>
                <c:pt idx="5684">
                  <c:v>39.0913</c:v>
                </c:pt>
                <c:pt idx="5685">
                  <c:v>39.337</c:v>
                </c:pt>
                <c:pt idx="5686">
                  <c:v>39.5454</c:v>
                </c:pt>
                <c:pt idx="5687">
                  <c:v>39.722</c:v>
                </c:pt>
                <c:pt idx="5688">
                  <c:v>39.8844</c:v>
                </c:pt>
                <c:pt idx="5689">
                  <c:v>40.0021</c:v>
                </c:pt>
                <c:pt idx="5690">
                  <c:v>40.0894</c:v>
                </c:pt>
                <c:pt idx="5691">
                  <c:v>40.1424</c:v>
                </c:pt>
                <c:pt idx="5692">
                  <c:v>40.192</c:v>
                </c:pt>
                <c:pt idx="5693">
                  <c:v>40.218</c:v>
                </c:pt>
                <c:pt idx="5694">
                  <c:v>40.2307</c:v>
                </c:pt>
                <c:pt idx="5695">
                  <c:v>40.238</c:v>
                </c:pt>
                <c:pt idx="5696">
                  <c:v>40.2298</c:v>
                </c:pt>
                <c:pt idx="5697">
                  <c:v>40.2124</c:v>
                </c:pt>
                <c:pt idx="5698">
                  <c:v>40.1888</c:v>
                </c:pt>
                <c:pt idx="5699">
                  <c:v>40.1551</c:v>
                </c:pt>
                <c:pt idx="5700">
                  <c:v>40.1124</c:v>
                </c:pt>
                <c:pt idx="5701">
                  <c:v>40.0765</c:v>
                </c:pt>
                <c:pt idx="5702">
                  <c:v>40.075</c:v>
                </c:pt>
                <c:pt idx="5703">
                  <c:v>40.0893</c:v>
                </c:pt>
                <c:pt idx="5704">
                  <c:v>40.1169</c:v>
                </c:pt>
                <c:pt idx="5705">
                  <c:v>40.1649</c:v>
                </c:pt>
                <c:pt idx="5706">
                  <c:v>40.2106</c:v>
                </c:pt>
                <c:pt idx="5707">
                  <c:v>40.2628</c:v>
                </c:pt>
                <c:pt idx="5708">
                  <c:v>40.31189999999999</c:v>
                </c:pt>
                <c:pt idx="5709">
                  <c:v>40.3476</c:v>
                </c:pt>
                <c:pt idx="5710">
                  <c:v>40.3942</c:v>
                </c:pt>
                <c:pt idx="5711">
                  <c:v>40.45489999999999</c:v>
                </c:pt>
                <c:pt idx="5712">
                  <c:v>40.4987</c:v>
                </c:pt>
                <c:pt idx="5713">
                  <c:v>40.537</c:v>
                </c:pt>
                <c:pt idx="5714">
                  <c:v>40.5746</c:v>
                </c:pt>
                <c:pt idx="5715">
                  <c:v>40.5918</c:v>
                </c:pt>
                <c:pt idx="5716">
                  <c:v>40.6003</c:v>
                </c:pt>
                <c:pt idx="5717">
                  <c:v>40.595</c:v>
                </c:pt>
                <c:pt idx="5718">
                  <c:v>40.5779</c:v>
                </c:pt>
                <c:pt idx="5719">
                  <c:v>40.5835</c:v>
                </c:pt>
                <c:pt idx="5720">
                  <c:v>40.5971</c:v>
                </c:pt>
                <c:pt idx="5721">
                  <c:v>40.6157</c:v>
                </c:pt>
                <c:pt idx="5722">
                  <c:v>40.6269</c:v>
                </c:pt>
                <c:pt idx="5723">
                  <c:v>40.6525</c:v>
                </c:pt>
                <c:pt idx="5724">
                  <c:v>40.6713</c:v>
                </c:pt>
                <c:pt idx="5725">
                  <c:v>40.6738</c:v>
                </c:pt>
                <c:pt idx="5726">
                  <c:v>40.6699</c:v>
                </c:pt>
                <c:pt idx="5727">
                  <c:v>40.6828</c:v>
                </c:pt>
                <c:pt idx="5728">
                  <c:v>40.6868</c:v>
                </c:pt>
                <c:pt idx="5729">
                  <c:v>40.7036</c:v>
                </c:pt>
                <c:pt idx="5730">
                  <c:v>40.7041</c:v>
                </c:pt>
                <c:pt idx="5731">
                  <c:v>40.6907</c:v>
                </c:pt>
                <c:pt idx="5732">
                  <c:v>40.6646</c:v>
                </c:pt>
                <c:pt idx="5733">
                  <c:v>40.6217</c:v>
                </c:pt>
                <c:pt idx="5734">
                  <c:v>40.5583</c:v>
                </c:pt>
                <c:pt idx="5735">
                  <c:v>40.4919</c:v>
                </c:pt>
                <c:pt idx="5736">
                  <c:v>40.4301</c:v>
                </c:pt>
                <c:pt idx="5737">
                  <c:v>40.3939</c:v>
                </c:pt>
                <c:pt idx="5738">
                  <c:v>40.3541</c:v>
                </c:pt>
                <c:pt idx="5739">
                  <c:v>40.3172</c:v>
                </c:pt>
                <c:pt idx="5740">
                  <c:v>40.2777</c:v>
                </c:pt>
                <c:pt idx="5741">
                  <c:v>40.2323</c:v>
                </c:pt>
                <c:pt idx="5742">
                  <c:v>40.1781</c:v>
                </c:pt>
                <c:pt idx="5743">
                  <c:v>40.14</c:v>
                </c:pt>
                <c:pt idx="5744">
                  <c:v>40.0961</c:v>
                </c:pt>
                <c:pt idx="5745">
                  <c:v>40.0808</c:v>
                </c:pt>
                <c:pt idx="5746">
                  <c:v>40.0716</c:v>
                </c:pt>
                <c:pt idx="5747">
                  <c:v>40.0813</c:v>
                </c:pt>
                <c:pt idx="5748">
                  <c:v>40.0808</c:v>
                </c:pt>
                <c:pt idx="5749">
                  <c:v>40.066</c:v>
                </c:pt>
                <c:pt idx="5750">
                  <c:v>40.0472</c:v>
                </c:pt>
                <c:pt idx="5751">
                  <c:v>40.0259</c:v>
                </c:pt>
                <c:pt idx="5752">
                  <c:v>40.0037</c:v>
                </c:pt>
                <c:pt idx="5753">
                  <c:v>39.974</c:v>
                </c:pt>
                <c:pt idx="5754">
                  <c:v>39.921</c:v>
                </c:pt>
                <c:pt idx="5755">
                  <c:v>39.8727</c:v>
                </c:pt>
                <c:pt idx="5756">
                  <c:v>39.8039</c:v>
                </c:pt>
                <c:pt idx="5757">
                  <c:v>39.7326</c:v>
                </c:pt>
                <c:pt idx="5758">
                  <c:v>39.6715</c:v>
                </c:pt>
                <c:pt idx="5759">
                  <c:v>39.6266</c:v>
                </c:pt>
                <c:pt idx="5760">
                  <c:v>39.605</c:v>
                </c:pt>
                <c:pt idx="5761">
                  <c:v>39.6425</c:v>
                </c:pt>
                <c:pt idx="5762">
                  <c:v>39.6937</c:v>
                </c:pt>
                <c:pt idx="5763">
                  <c:v>39.7567</c:v>
                </c:pt>
                <c:pt idx="5764">
                  <c:v>39.8197</c:v>
                </c:pt>
                <c:pt idx="5765">
                  <c:v>39.8719</c:v>
                </c:pt>
                <c:pt idx="5766">
                  <c:v>39.9176</c:v>
                </c:pt>
                <c:pt idx="5767">
                  <c:v>39.9676</c:v>
                </c:pt>
                <c:pt idx="5768">
                  <c:v>40.0177</c:v>
                </c:pt>
                <c:pt idx="5769">
                  <c:v>40.0573</c:v>
                </c:pt>
                <c:pt idx="5770">
                  <c:v>40.1158</c:v>
                </c:pt>
                <c:pt idx="5771">
                  <c:v>40.1676</c:v>
                </c:pt>
                <c:pt idx="5772">
                  <c:v>40.2215</c:v>
                </c:pt>
                <c:pt idx="5773">
                  <c:v>40.2626</c:v>
                </c:pt>
                <c:pt idx="5774">
                  <c:v>40.3068</c:v>
                </c:pt>
                <c:pt idx="5775">
                  <c:v>40.3381</c:v>
                </c:pt>
                <c:pt idx="5776">
                  <c:v>40.3632</c:v>
                </c:pt>
                <c:pt idx="5777">
                  <c:v>40.3913</c:v>
                </c:pt>
                <c:pt idx="5778">
                  <c:v>40.4296</c:v>
                </c:pt>
                <c:pt idx="5779">
                  <c:v>40.4538</c:v>
                </c:pt>
                <c:pt idx="5780">
                  <c:v>40.4716</c:v>
                </c:pt>
                <c:pt idx="5781">
                  <c:v>40.4797</c:v>
                </c:pt>
                <c:pt idx="5782">
                  <c:v>40.4819</c:v>
                </c:pt>
                <c:pt idx="5783">
                  <c:v>40.4744</c:v>
                </c:pt>
                <c:pt idx="5784">
                  <c:v>40.4544</c:v>
                </c:pt>
                <c:pt idx="5785">
                  <c:v>40.4268</c:v>
                </c:pt>
                <c:pt idx="5786">
                  <c:v>40.4109</c:v>
                </c:pt>
                <c:pt idx="5787">
                  <c:v>40.3751</c:v>
                </c:pt>
                <c:pt idx="5788">
                  <c:v>40.3326</c:v>
                </c:pt>
                <c:pt idx="5789">
                  <c:v>40.2758</c:v>
                </c:pt>
                <c:pt idx="5790">
                  <c:v>40.1899</c:v>
                </c:pt>
                <c:pt idx="5791">
                  <c:v>40.1003</c:v>
                </c:pt>
                <c:pt idx="5792">
                  <c:v>40.0054</c:v>
                </c:pt>
                <c:pt idx="5793">
                  <c:v>39.9053</c:v>
                </c:pt>
                <c:pt idx="5794">
                  <c:v>39.8108</c:v>
                </c:pt>
                <c:pt idx="5795">
                  <c:v>39.7224</c:v>
                </c:pt>
                <c:pt idx="5796">
                  <c:v>39.6406</c:v>
                </c:pt>
                <c:pt idx="5797">
                  <c:v>39.5544</c:v>
                </c:pt>
                <c:pt idx="5798">
                  <c:v>39.4987</c:v>
                </c:pt>
                <c:pt idx="5799">
                  <c:v>39.4642</c:v>
                </c:pt>
                <c:pt idx="5800">
                  <c:v>39.4339</c:v>
                </c:pt>
                <c:pt idx="5801">
                  <c:v>39.4428</c:v>
                </c:pt>
                <c:pt idx="5802">
                  <c:v>39.4662</c:v>
                </c:pt>
                <c:pt idx="5803">
                  <c:v>39.5123</c:v>
                </c:pt>
                <c:pt idx="5804">
                  <c:v>39.575</c:v>
                </c:pt>
                <c:pt idx="5805">
                  <c:v>39.6383</c:v>
                </c:pt>
                <c:pt idx="5806">
                  <c:v>39.6966</c:v>
                </c:pt>
                <c:pt idx="5807">
                  <c:v>39.707</c:v>
                </c:pt>
                <c:pt idx="5808">
                  <c:v>39.6956</c:v>
                </c:pt>
                <c:pt idx="5809">
                  <c:v>39.6525</c:v>
                </c:pt>
                <c:pt idx="5810">
                  <c:v>39.5683</c:v>
                </c:pt>
                <c:pt idx="5811">
                  <c:v>39.432</c:v>
                </c:pt>
                <c:pt idx="5812">
                  <c:v>39.2288</c:v>
                </c:pt>
                <c:pt idx="5813">
                  <c:v>39.0149</c:v>
                </c:pt>
                <c:pt idx="5814">
                  <c:v>38.7709</c:v>
                </c:pt>
                <c:pt idx="5815">
                  <c:v>38.4892</c:v>
                </c:pt>
                <c:pt idx="5816">
                  <c:v>38.2172</c:v>
                </c:pt>
                <c:pt idx="5817">
                  <c:v>37.9679</c:v>
                </c:pt>
                <c:pt idx="5818">
                  <c:v>37.7747</c:v>
                </c:pt>
                <c:pt idx="5819">
                  <c:v>37.6658</c:v>
                </c:pt>
                <c:pt idx="5820">
                  <c:v>37.6682</c:v>
                </c:pt>
                <c:pt idx="5821">
                  <c:v>37.7815</c:v>
                </c:pt>
                <c:pt idx="5822">
                  <c:v>37.9447</c:v>
                </c:pt>
                <c:pt idx="5823">
                  <c:v>38.1774</c:v>
                </c:pt>
                <c:pt idx="5824">
                  <c:v>38.4274</c:v>
                </c:pt>
                <c:pt idx="5825">
                  <c:v>38.6637</c:v>
                </c:pt>
                <c:pt idx="5826">
                  <c:v>38.9056</c:v>
                </c:pt>
                <c:pt idx="5827">
                  <c:v>39.1237</c:v>
                </c:pt>
                <c:pt idx="5828">
                  <c:v>39.3047</c:v>
                </c:pt>
                <c:pt idx="5829">
                  <c:v>39.434</c:v>
                </c:pt>
                <c:pt idx="5830">
                  <c:v>39.4648</c:v>
                </c:pt>
                <c:pt idx="5831">
                  <c:v>39.4222</c:v>
                </c:pt>
                <c:pt idx="5832">
                  <c:v>39.306</c:v>
                </c:pt>
                <c:pt idx="5833">
                  <c:v>39.0957</c:v>
                </c:pt>
                <c:pt idx="5834">
                  <c:v>38.7762</c:v>
                </c:pt>
                <c:pt idx="5835">
                  <c:v>38.3767</c:v>
                </c:pt>
                <c:pt idx="5836">
                  <c:v>37.8568</c:v>
                </c:pt>
                <c:pt idx="5837">
                  <c:v>37.1984</c:v>
                </c:pt>
                <c:pt idx="5838">
                  <c:v>36.3741</c:v>
                </c:pt>
                <c:pt idx="5839">
                  <c:v>35.3863</c:v>
                </c:pt>
                <c:pt idx="5840">
                  <c:v>34.265</c:v>
                </c:pt>
                <c:pt idx="5841">
                  <c:v>33.045</c:v>
                </c:pt>
                <c:pt idx="5842">
                  <c:v>31.734</c:v>
                </c:pt>
                <c:pt idx="5843">
                  <c:v>30.3801</c:v>
                </c:pt>
                <c:pt idx="5844">
                  <c:v>29.0422</c:v>
                </c:pt>
                <c:pt idx="5845">
                  <c:v>27.8061</c:v>
                </c:pt>
                <c:pt idx="5846">
                  <c:v>26.7049</c:v>
                </c:pt>
                <c:pt idx="5847">
                  <c:v>25.7784</c:v>
                </c:pt>
                <c:pt idx="5848">
                  <c:v>25.0543</c:v>
                </c:pt>
                <c:pt idx="5849">
                  <c:v>24.5406</c:v>
                </c:pt>
                <c:pt idx="5850">
                  <c:v>24.2653</c:v>
                </c:pt>
                <c:pt idx="5851">
                  <c:v>24.2235</c:v>
                </c:pt>
                <c:pt idx="5852">
                  <c:v>24.428</c:v>
                </c:pt>
                <c:pt idx="5853">
                  <c:v>24.8505</c:v>
                </c:pt>
                <c:pt idx="5854">
                  <c:v>25.4275</c:v>
                </c:pt>
                <c:pt idx="5855">
                  <c:v>26.1863</c:v>
                </c:pt>
                <c:pt idx="5856">
                  <c:v>27.0966</c:v>
                </c:pt>
                <c:pt idx="5857">
                  <c:v>28.0832</c:v>
                </c:pt>
                <c:pt idx="5858">
                  <c:v>29.1139</c:v>
                </c:pt>
                <c:pt idx="5859">
                  <c:v>30.1778</c:v>
                </c:pt>
                <c:pt idx="5860">
                  <c:v>31.221</c:v>
                </c:pt>
                <c:pt idx="5861">
                  <c:v>32.2567</c:v>
                </c:pt>
                <c:pt idx="5862">
                  <c:v>33.2322</c:v>
                </c:pt>
                <c:pt idx="5863">
                  <c:v>34.1052</c:v>
                </c:pt>
                <c:pt idx="5864">
                  <c:v>34.9846</c:v>
                </c:pt>
                <c:pt idx="5865">
                  <c:v>35.8148</c:v>
                </c:pt>
                <c:pt idx="5866">
                  <c:v>36.5731</c:v>
                </c:pt>
                <c:pt idx="5867">
                  <c:v>37.2213</c:v>
                </c:pt>
                <c:pt idx="5868">
                  <c:v>37.7458</c:v>
                </c:pt>
                <c:pt idx="5869">
                  <c:v>38.2081</c:v>
                </c:pt>
                <c:pt idx="5870">
                  <c:v>38.6069</c:v>
                </c:pt>
                <c:pt idx="5871">
                  <c:v>38.9486</c:v>
                </c:pt>
                <c:pt idx="5872">
                  <c:v>39.2186</c:v>
                </c:pt>
                <c:pt idx="5873">
                  <c:v>39.4272</c:v>
                </c:pt>
                <c:pt idx="5874">
                  <c:v>39.6014</c:v>
                </c:pt>
                <c:pt idx="5875">
                  <c:v>39.7165</c:v>
                </c:pt>
                <c:pt idx="5876">
                  <c:v>39.7745</c:v>
                </c:pt>
                <c:pt idx="5877">
                  <c:v>39.8246</c:v>
                </c:pt>
                <c:pt idx="5878">
                  <c:v>39.8717</c:v>
                </c:pt>
                <c:pt idx="5879">
                  <c:v>39.9096</c:v>
                </c:pt>
                <c:pt idx="5880">
                  <c:v>39.9445</c:v>
                </c:pt>
                <c:pt idx="5881">
                  <c:v>39.9645</c:v>
                </c:pt>
                <c:pt idx="5882">
                  <c:v>39.958</c:v>
                </c:pt>
                <c:pt idx="5883">
                  <c:v>39.9451</c:v>
                </c:pt>
                <c:pt idx="5884">
                  <c:v>39.9081</c:v>
                </c:pt>
                <c:pt idx="5885">
                  <c:v>39.8753</c:v>
                </c:pt>
                <c:pt idx="5886">
                  <c:v>39.8531</c:v>
                </c:pt>
                <c:pt idx="5887">
                  <c:v>39.8584</c:v>
                </c:pt>
                <c:pt idx="5888">
                  <c:v>39.855</c:v>
                </c:pt>
                <c:pt idx="5889">
                  <c:v>39.8504</c:v>
                </c:pt>
                <c:pt idx="5890">
                  <c:v>39.8594</c:v>
                </c:pt>
                <c:pt idx="5891">
                  <c:v>39.8881</c:v>
                </c:pt>
                <c:pt idx="5892">
                  <c:v>39.9235</c:v>
                </c:pt>
                <c:pt idx="5893">
                  <c:v>39.9229</c:v>
                </c:pt>
                <c:pt idx="5894">
                  <c:v>39.9246</c:v>
                </c:pt>
                <c:pt idx="5895">
                  <c:v>39.9847</c:v>
                </c:pt>
                <c:pt idx="5896">
                  <c:v>40.1254</c:v>
                </c:pt>
                <c:pt idx="5897">
                  <c:v>40.2431</c:v>
                </c:pt>
                <c:pt idx="5898">
                  <c:v>40.3043</c:v>
                </c:pt>
                <c:pt idx="5899">
                  <c:v>40.2828</c:v>
                </c:pt>
                <c:pt idx="5900">
                  <c:v>40.1753</c:v>
                </c:pt>
                <c:pt idx="5901">
                  <c:v>40.0479</c:v>
                </c:pt>
                <c:pt idx="5902">
                  <c:v>39.9614</c:v>
                </c:pt>
                <c:pt idx="5903">
                  <c:v>40.006</c:v>
                </c:pt>
                <c:pt idx="5904">
                  <c:v>40.2119</c:v>
                </c:pt>
                <c:pt idx="5905">
                  <c:v>40.3763</c:v>
                </c:pt>
                <c:pt idx="5906">
                  <c:v>39.941</c:v>
                </c:pt>
                <c:pt idx="5907">
                  <c:v>38.5172</c:v>
                </c:pt>
                <c:pt idx="5908">
                  <c:v>36.1215</c:v>
                </c:pt>
                <c:pt idx="5909">
                  <c:v>33.281</c:v>
                </c:pt>
                <c:pt idx="5910">
                  <c:v>30.7093</c:v>
                </c:pt>
                <c:pt idx="5911">
                  <c:v>28.9334</c:v>
                </c:pt>
                <c:pt idx="5912">
                  <c:v>28.2366</c:v>
                </c:pt>
                <c:pt idx="5913">
                  <c:v>28.5476</c:v>
                </c:pt>
                <c:pt idx="5914">
                  <c:v>29.6301</c:v>
                </c:pt>
                <c:pt idx="5915">
                  <c:v>31.1812</c:v>
                </c:pt>
                <c:pt idx="5916">
                  <c:v>32.8725</c:v>
                </c:pt>
                <c:pt idx="5917">
                  <c:v>34.5113</c:v>
                </c:pt>
                <c:pt idx="5918">
                  <c:v>35.9154</c:v>
                </c:pt>
                <c:pt idx="5919">
                  <c:v>37.0962</c:v>
                </c:pt>
                <c:pt idx="5920">
                  <c:v>38.0335</c:v>
                </c:pt>
                <c:pt idx="5921">
                  <c:v>38.8079</c:v>
                </c:pt>
                <c:pt idx="5922">
                  <c:v>39.3619</c:v>
                </c:pt>
                <c:pt idx="5923">
                  <c:v>39.7532</c:v>
                </c:pt>
                <c:pt idx="5924">
                  <c:v>40.0695</c:v>
                </c:pt>
                <c:pt idx="5925">
                  <c:v>40.2664</c:v>
                </c:pt>
                <c:pt idx="5926">
                  <c:v>40.3745</c:v>
                </c:pt>
                <c:pt idx="5927">
                  <c:v>40.4515</c:v>
                </c:pt>
                <c:pt idx="5928">
                  <c:v>40.5079</c:v>
                </c:pt>
                <c:pt idx="5929">
                  <c:v>40.5368</c:v>
                </c:pt>
                <c:pt idx="5930">
                  <c:v>40.5293</c:v>
                </c:pt>
                <c:pt idx="5931">
                  <c:v>40.5244</c:v>
                </c:pt>
                <c:pt idx="5932">
                  <c:v>40.5015</c:v>
                </c:pt>
                <c:pt idx="5933">
                  <c:v>40.4559</c:v>
                </c:pt>
                <c:pt idx="5934">
                  <c:v>40.403</c:v>
                </c:pt>
                <c:pt idx="5935">
                  <c:v>40.3566</c:v>
                </c:pt>
                <c:pt idx="5936">
                  <c:v>40.3189</c:v>
                </c:pt>
                <c:pt idx="5937">
                  <c:v>40.3035</c:v>
                </c:pt>
                <c:pt idx="5938">
                  <c:v>40.2801</c:v>
                </c:pt>
                <c:pt idx="5939">
                  <c:v>40.2552</c:v>
                </c:pt>
                <c:pt idx="5940">
                  <c:v>40.2247</c:v>
                </c:pt>
                <c:pt idx="5941">
                  <c:v>40.1727</c:v>
                </c:pt>
                <c:pt idx="5942">
                  <c:v>40.0986</c:v>
                </c:pt>
                <c:pt idx="5943">
                  <c:v>40.0392</c:v>
                </c:pt>
                <c:pt idx="5944">
                  <c:v>39.9794</c:v>
                </c:pt>
                <c:pt idx="5945">
                  <c:v>39.9393</c:v>
                </c:pt>
                <c:pt idx="5946">
                  <c:v>39.9151</c:v>
                </c:pt>
                <c:pt idx="5947">
                  <c:v>39.8846</c:v>
                </c:pt>
                <c:pt idx="5948">
                  <c:v>39.8721</c:v>
                </c:pt>
                <c:pt idx="5949">
                  <c:v>39.8716</c:v>
                </c:pt>
                <c:pt idx="5950">
                  <c:v>39.8584</c:v>
                </c:pt>
                <c:pt idx="5951">
                  <c:v>39.8528</c:v>
                </c:pt>
                <c:pt idx="5952">
                  <c:v>39.8503</c:v>
                </c:pt>
                <c:pt idx="5953">
                  <c:v>39.8713</c:v>
                </c:pt>
                <c:pt idx="5954">
                  <c:v>39.8998</c:v>
                </c:pt>
                <c:pt idx="5955">
                  <c:v>39.9289</c:v>
                </c:pt>
                <c:pt idx="5956">
                  <c:v>39.9645</c:v>
                </c:pt>
                <c:pt idx="5957">
                  <c:v>39.9943</c:v>
                </c:pt>
                <c:pt idx="5958">
                  <c:v>40.0241</c:v>
                </c:pt>
                <c:pt idx="5959">
                  <c:v>40.0541</c:v>
                </c:pt>
                <c:pt idx="5960">
                  <c:v>40.0705</c:v>
                </c:pt>
                <c:pt idx="5961">
                  <c:v>40.1098</c:v>
                </c:pt>
                <c:pt idx="5962">
                  <c:v>40.1384</c:v>
                </c:pt>
                <c:pt idx="5963">
                  <c:v>40.1638</c:v>
                </c:pt>
                <c:pt idx="5964">
                  <c:v>40.1804</c:v>
                </c:pt>
                <c:pt idx="5965">
                  <c:v>40.1858</c:v>
                </c:pt>
                <c:pt idx="5966">
                  <c:v>40.179</c:v>
                </c:pt>
                <c:pt idx="5967">
                  <c:v>40.1604</c:v>
                </c:pt>
                <c:pt idx="5968">
                  <c:v>40.1594</c:v>
                </c:pt>
                <c:pt idx="5969">
                  <c:v>40.1531</c:v>
                </c:pt>
                <c:pt idx="5970">
                  <c:v>40.1521</c:v>
                </c:pt>
                <c:pt idx="5971">
                  <c:v>40.1523</c:v>
                </c:pt>
                <c:pt idx="5972">
                  <c:v>40.1251</c:v>
                </c:pt>
                <c:pt idx="5973">
                  <c:v>40.0919</c:v>
                </c:pt>
                <c:pt idx="5974">
                  <c:v>40.0509</c:v>
                </c:pt>
                <c:pt idx="5975">
                  <c:v>39.9811</c:v>
                </c:pt>
                <c:pt idx="5976">
                  <c:v>39.9206</c:v>
                </c:pt>
                <c:pt idx="5977">
                  <c:v>39.8598</c:v>
                </c:pt>
                <c:pt idx="5978">
                  <c:v>39.7812</c:v>
                </c:pt>
                <c:pt idx="5979">
                  <c:v>39.7128</c:v>
                </c:pt>
                <c:pt idx="5980">
                  <c:v>39.5977</c:v>
                </c:pt>
                <c:pt idx="5981">
                  <c:v>39.4637</c:v>
                </c:pt>
                <c:pt idx="5982">
                  <c:v>39.3562</c:v>
                </c:pt>
                <c:pt idx="5983">
                  <c:v>39.271</c:v>
                </c:pt>
                <c:pt idx="5984">
                  <c:v>39.2018</c:v>
                </c:pt>
                <c:pt idx="5985">
                  <c:v>39.1469</c:v>
                </c:pt>
                <c:pt idx="5986">
                  <c:v>39.1173</c:v>
                </c:pt>
                <c:pt idx="5987">
                  <c:v>39.1177</c:v>
                </c:pt>
                <c:pt idx="5988">
                  <c:v>39.1252</c:v>
                </c:pt>
                <c:pt idx="5989">
                  <c:v>39.1603</c:v>
                </c:pt>
                <c:pt idx="5990">
                  <c:v>39.1857</c:v>
                </c:pt>
                <c:pt idx="5991">
                  <c:v>39.215</c:v>
                </c:pt>
                <c:pt idx="5992">
                  <c:v>39.2431</c:v>
                </c:pt>
                <c:pt idx="5993">
                  <c:v>39.2692</c:v>
                </c:pt>
                <c:pt idx="5994">
                  <c:v>39.2771</c:v>
                </c:pt>
                <c:pt idx="5995">
                  <c:v>39.2781</c:v>
                </c:pt>
                <c:pt idx="5996">
                  <c:v>39.2764</c:v>
                </c:pt>
                <c:pt idx="5997">
                  <c:v>39.2294</c:v>
                </c:pt>
                <c:pt idx="5998">
                  <c:v>39.1411</c:v>
                </c:pt>
                <c:pt idx="5999">
                  <c:v>38.9682</c:v>
                </c:pt>
                <c:pt idx="6000">
                  <c:v>38.7255</c:v>
                </c:pt>
                <c:pt idx="6001">
                  <c:v>38.4243</c:v>
                </c:pt>
                <c:pt idx="6002">
                  <c:v>38.098</c:v>
                </c:pt>
                <c:pt idx="6003">
                  <c:v>37.8044</c:v>
                </c:pt>
                <c:pt idx="6004">
                  <c:v>37.5492</c:v>
                </c:pt>
                <c:pt idx="6005">
                  <c:v>37.3711</c:v>
                </c:pt>
                <c:pt idx="6006">
                  <c:v>37.2812</c:v>
                </c:pt>
                <c:pt idx="6007">
                  <c:v>37.2778</c:v>
                </c:pt>
                <c:pt idx="6008">
                  <c:v>37.3738</c:v>
                </c:pt>
                <c:pt idx="6009">
                  <c:v>37.5411</c:v>
                </c:pt>
                <c:pt idx="6010">
                  <c:v>37.7938</c:v>
                </c:pt>
                <c:pt idx="6011">
                  <c:v>38.0779</c:v>
                </c:pt>
                <c:pt idx="6012">
                  <c:v>38.3806</c:v>
                </c:pt>
                <c:pt idx="6013">
                  <c:v>38.6568</c:v>
                </c:pt>
                <c:pt idx="6014">
                  <c:v>38.901</c:v>
                </c:pt>
                <c:pt idx="6015">
                  <c:v>39.0609</c:v>
                </c:pt>
                <c:pt idx="6016">
                  <c:v>39.1307</c:v>
                </c:pt>
                <c:pt idx="6017">
                  <c:v>39.1474</c:v>
                </c:pt>
                <c:pt idx="6018">
                  <c:v>39.1085</c:v>
                </c:pt>
                <c:pt idx="6019">
                  <c:v>38.9961</c:v>
                </c:pt>
                <c:pt idx="6020">
                  <c:v>38.7898</c:v>
                </c:pt>
                <c:pt idx="6021">
                  <c:v>38.4861</c:v>
                </c:pt>
                <c:pt idx="6022">
                  <c:v>38.0794</c:v>
                </c:pt>
                <c:pt idx="6023">
                  <c:v>37.5877</c:v>
                </c:pt>
                <c:pt idx="6024">
                  <c:v>36.961</c:v>
                </c:pt>
                <c:pt idx="6025">
                  <c:v>36.176</c:v>
                </c:pt>
                <c:pt idx="6026">
                  <c:v>35.2772</c:v>
                </c:pt>
                <c:pt idx="6027">
                  <c:v>34.2509</c:v>
                </c:pt>
                <c:pt idx="6028">
                  <c:v>33.1195</c:v>
                </c:pt>
                <c:pt idx="6029">
                  <c:v>31.9137</c:v>
                </c:pt>
                <c:pt idx="6030">
                  <c:v>30.6392</c:v>
                </c:pt>
                <c:pt idx="6031">
                  <c:v>29.423</c:v>
                </c:pt>
                <c:pt idx="6032">
                  <c:v>28.3063</c:v>
                </c:pt>
                <c:pt idx="6033">
                  <c:v>27.3108</c:v>
                </c:pt>
                <c:pt idx="6034">
                  <c:v>26.4728</c:v>
                </c:pt>
                <c:pt idx="6035">
                  <c:v>25.818</c:v>
                </c:pt>
                <c:pt idx="6036">
                  <c:v>25.3895</c:v>
                </c:pt>
                <c:pt idx="6037">
                  <c:v>25.1843</c:v>
                </c:pt>
                <c:pt idx="6038">
                  <c:v>25.2053</c:v>
                </c:pt>
                <c:pt idx="6039">
                  <c:v>25.4245</c:v>
                </c:pt>
                <c:pt idx="6040">
                  <c:v>25.8344</c:v>
                </c:pt>
                <c:pt idx="6041">
                  <c:v>26.3775</c:v>
                </c:pt>
                <c:pt idx="6042">
                  <c:v>27.0291</c:v>
                </c:pt>
                <c:pt idx="6043">
                  <c:v>27.7506</c:v>
                </c:pt>
                <c:pt idx="6044">
                  <c:v>28.559</c:v>
                </c:pt>
                <c:pt idx="6045">
                  <c:v>29.4056</c:v>
                </c:pt>
                <c:pt idx="6046">
                  <c:v>30.282</c:v>
                </c:pt>
                <c:pt idx="6047">
                  <c:v>31.1404</c:v>
                </c:pt>
                <c:pt idx="6048">
                  <c:v>32.032</c:v>
                </c:pt>
                <c:pt idx="6049">
                  <c:v>32.9333</c:v>
                </c:pt>
                <c:pt idx="6050">
                  <c:v>33.7597</c:v>
                </c:pt>
                <c:pt idx="6051">
                  <c:v>34.5072</c:v>
                </c:pt>
                <c:pt idx="6052">
                  <c:v>35.2382</c:v>
                </c:pt>
                <c:pt idx="6053">
                  <c:v>36.0225</c:v>
                </c:pt>
                <c:pt idx="6054">
                  <c:v>36.7689</c:v>
                </c:pt>
                <c:pt idx="6055">
                  <c:v>37.3767</c:v>
                </c:pt>
                <c:pt idx="6056">
                  <c:v>37.8842</c:v>
                </c:pt>
                <c:pt idx="6057">
                  <c:v>38.3465</c:v>
                </c:pt>
                <c:pt idx="6058">
                  <c:v>38.7203</c:v>
                </c:pt>
                <c:pt idx="6059">
                  <c:v>39.0076</c:v>
                </c:pt>
                <c:pt idx="6060">
                  <c:v>39.2034</c:v>
                </c:pt>
                <c:pt idx="6061">
                  <c:v>39.3524</c:v>
                </c:pt>
                <c:pt idx="6062">
                  <c:v>39.4889</c:v>
                </c:pt>
                <c:pt idx="6063">
                  <c:v>39.6273</c:v>
                </c:pt>
                <c:pt idx="6064">
                  <c:v>39.7551</c:v>
                </c:pt>
                <c:pt idx="6065">
                  <c:v>39.834</c:v>
                </c:pt>
                <c:pt idx="6066">
                  <c:v>39.8898</c:v>
                </c:pt>
                <c:pt idx="6067">
                  <c:v>39.8967</c:v>
                </c:pt>
                <c:pt idx="6068">
                  <c:v>39.8858</c:v>
                </c:pt>
                <c:pt idx="6069">
                  <c:v>39.8935</c:v>
                </c:pt>
                <c:pt idx="6070">
                  <c:v>39.9169</c:v>
                </c:pt>
                <c:pt idx="6071">
                  <c:v>39.946</c:v>
                </c:pt>
                <c:pt idx="6072">
                  <c:v>39.9643</c:v>
                </c:pt>
                <c:pt idx="6073">
                  <c:v>39.976</c:v>
                </c:pt>
                <c:pt idx="6074">
                  <c:v>39.9598</c:v>
                </c:pt>
                <c:pt idx="6075">
                  <c:v>39.9229</c:v>
                </c:pt>
                <c:pt idx="6076">
                  <c:v>39.869</c:v>
                </c:pt>
                <c:pt idx="6077">
                  <c:v>39.8294</c:v>
                </c:pt>
                <c:pt idx="6078">
                  <c:v>39.8284</c:v>
                </c:pt>
                <c:pt idx="6079">
                  <c:v>39.8997</c:v>
                </c:pt>
                <c:pt idx="6080">
                  <c:v>40.036</c:v>
                </c:pt>
                <c:pt idx="6081">
                  <c:v>40.1891</c:v>
                </c:pt>
                <c:pt idx="6082">
                  <c:v>40.3025</c:v>
                </c:pt>
                <c:pt idx="6083">
                  <c:v>40.3441</c:v>
                </c:pt>
                <c:pt idx="6084">
                  <c:v>40.3106</c:v>
                </c:pt>
                <c:pt idx="6085">
                  <c:v>40.1617</c:v>
                </c:pt>
                <c:pt idx="6086">
                  <c:v>39.9303</c:v>
                </c:pt>
                <c:pt idx="6087">
                  <c:v>39.6642</c:v>
                </c:pt>
                <c:pt idx="6088">
                  <c:v>39.5033</c:v>
                </c:pt>
                <c:pt idx="6089">
                  <c:v>39.5762</c:v>
                </c:pt>
                <c:pt idx="6090">
                  <c:v>39.8704</c:v>
                </c:pt>
                <c:pt idx="6091">
                  <c:v>40.1882</c:v>
                </c:pt>
                <c:pt idx="6092">
                  <c:v>40.1709</c:v>
                </c:pt>
                <c:pt idx="6093">
                  <c:v>39.4474</c:v>
                </c:pt>
                <c:pt idx="6094">
                  <c:v>38.008</c:v>
                </c:pt>
                <c:pt idx="6095">
                  <c:v>36.1355</c:v>
                </c:pt>
                <c:pt idx="6096">
                  <c:v>34.1812</c:v>
                </c:pt>
                <c:pt idx="6097">
                  <c:v>32.5811</c:v>
                </c:pt>
                <c:pt idx="6098">
                  <c:v>31.4951</c:v>
                </c:pt>
                <c:pt idx="6099">
                  <c:v>31.0175</c:v>
                </c:pt>
                <c:pt idx="6100">
                  <c:v>31.1089</c:v>
                </c:pt>
                <c:pt idx="6101">
                  <c:v>31.6851</c:v>
                </c:pt>
                <c:pt idx="6102">
                  <c:v>32.5795</c:v>
                </c:pt>
                <c:pt idx="6103">
                  <c:v>33.7008</c:v>
                </c:pt>
                <c:pt idx="6104">
                  <c:v>34.8594</c:v>
                </c:pt>
                <c:pt idx="6105">
                  <c:v>35.9626</c:v>
                </c:pt>
                <c:pt idx="6106">
                  <c:v>36.9343</c:v>
                </c:pt>
                <c:pt idx="6107">
                  <c:v>37.7577</c:v>
                </c:pt>
                <c:pt idx="6108">
                  <c:v>38.4631</c:v>
                </c:pt>
                <c:pt idx="6109">
                  <c:v>39.0352</c:v>
                </c:pt>
                <c:pt idx="6110">
                  <c:v>39.4657</c:v>
                </c:pt>
                <c:pt idx="6111">
                  <c:v>39.7651</c:v>
                </c:pt>
                <c:pt idx="6112">
                  <c:v>40.0072</c:v>
                </c:pt>
                <c:pt idx="6113">
                  <c:v>40.2233</c:v>
                </c:pt>
                <c:pt idx="6114">
                  <c:v>40.3985</c:v>
                </c:pt>
                <c:pt idx="6115">
                  <c:v>40.5139</c:v>
                </c:pt>
                <c:pt idx="6116">
                  <c:v>40.5748</c:v>
                </c:pt>
                <c:pt idx="6117">
                  <c:v>40.6005</c:v>
                </c:pt>
                <c:pt idx="6118">
                  <c:v>40.6062</c:v>
                </c:pt>
                <c:pt idx="6119">
                  <c:v>40.5943</c:v>
                </c:pt>
                <c:pt idx="6120">
                  <c:v>40.5601</c:v>
                </c:pt>
                <c:pt idx="6121">
                  <c:v>40.5155</c:v>
                </c:pt>
              </c:numCache>
            </c:numRef>
          </c:yVal>
          <c:smooth val="1"/>
        </c:ser>
        <c:dLbls>
          <c:showLegendKey val="0"/>
          <c:showVal val="0"/>
          <c:showCatName val="0"/>
          <c:showSerName val="0"/>
          <c:showPercent val="0"/>
          <c:showBubbleSize val="0"/>
        </c:dLbls>
        <c:axId val="1997341808"/>
        <c:axId val="2095511920"/>
      </c:scatterChart>
      <c:valAx>
        <c:axId val="1997341808"/>
        <c:scaling>
          <c:orientation val="minMax"/>
          <c:max val="5.5"/>
          <c:min val="4.5"/>
        </c:scaling>
        <c:delete val="0"/>
        <c:axPos val="b"/>
        <c:majorGridlines>
          <c:spPr>
            <a:ln w="6350" cap="flat" cmpd="sng" algn="ctr">
              <a:solidFill>
                <a:schemeClr val="tx1">
                  <a:tint val="75000"/>
                </a:schemeClr>
              </a:solidFill>
              <a:prstDash val="solid"/>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0">
                    <a:solidFill>
                      <a:schemeClr val="tx1"/>
                    </a:solidFill>
                    <a:latin typeface="Times New Roman" charset="0"/>
                    <a:ea typeface="Times New Roman" charset="0"/>
                    <a:cs typeface="Times New Roman" charset="0"/>
                  </a:rPr>
                  <a:t>Time,</a:t>
                </a:r>
                <a:r>
                  <a:rPr lang="en-US" sz="1200" b="0" baseline="0">
                    <a:solidFill>
                      <a:schemeClr val="tx1"/>
                    </a:solidFill>
                    <a:latin typeface="Times New Roman" charset="0"/>
                    <a:ea typeface="Times New Roman" charset="0"/>
                    <a:cs typeface="Times New Roman" charset="0"/>
                  </a:rPr>
                  <a:t> t (s)</a:t>
                </a:r>
                <a:endParaRPr lang="en-US" sz="1200" b="0">
                  <a:solidFill>
                    <a:schemeClr val="tx1"/>
                  </a:solidFill>
                  <a:latin typeface="Times New Roman" charset="0"/>
                  <a:ea typeface="Times New Roman" charset="0"/>
                  <a:cs typeface="Times New Roman"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0"/>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095511920"/>
        <c:crosses val="autoZero"/>
        <c:crossBetween val="midCat"/>
        <c:majorUnit val="0.25"/>
      </c:valAx>
      <c:valAx>
        <c:axId val="2095511920"/>
        <c:scaling>
          <c:orientation val="minMax"/>
          <c:min val="15.0"/>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0">
                    <a:solidFill>
                      <a:schemeClr val="tx1"/>
                    </a:solidFill>
                    <a:latin typeface="Times New Roman" charset="0"/>
                    <a:ea typeface="Times New Roman" charset="0"/>
                    <a:cs typeface="Times New Roman" charset="0"/>
                  </a:rPr>
                  <a:t>Light</a:t>
                </a:r>
                <a:r>
                  <a:rPr lang="en-US" sz="1200" b="0" baseline="0">
                    <a:solidFill>
                      <a:schemeClr val="tx1"/>
                    </a:solidFill>
                    <a:latin typeface="Times New Roman" charset="0"/>
                    <a:ea typeface="Times New Roman" charset="0"/>
                    <a:cs typeface="Times New Roman" charset="0"/>
                  </a:rPr>
                  <a:t> Intensity (%)</a:t>
                </a:r>
                <a:endParaRPr lang="en-US" sz="1200" b="0">
                  <a:solidFill>
                    <a:schemeClr val="tx1"/>
                  </a:solidFill>
                  <a:latin typeface="Times New Roman" charset="0"/>
                  <a:ea typeface="Times New Roman" charset="0"/>
                  <a:cs typeface="Times New Roman" charset="0"/>
                </a:endParaRPr>
              </a:p>
            </c:rich>
          </c:tx>
          <c:layout>
            <c:manualLayout>
              <c:xMode val="edge"/>
              <c:yMode val="edge"/>
              <c:x val="0.0181347131762563"/>
              <c:y val="0.361366277062804"/>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997341808"/>
        <c:crosses val="autoZero"/>
        <c:crossBetween val="midCat"/>
        <c:majorUnit val="10.0"/>
      </c:valAx>
      <c:spPr>
        <a:solidFill>
          <a:schemeClr val="bg1"/>
        </a:solidFill>
        <a:ln>
          <a:noFill/>
        </a:ln>
        <a:effectLst/>
      </c:spPr>
    </c:plotArea>
    <c:plotVisOnly val="1"/>
    <c:dispBlanksAs val="gap"/>
    <c:showDLblsOverMax val="0"/>
  </c:chart>
  <c:spPr>
    <a:solidFill>
      <a:schemeClr val="bg1"/>
    </a:solidFill>
    <a:ln w="6350" cap="flat" cmpd="sng" algn="ctr">
      <a:noFill/>
      <a:prstDash val="solid"/>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xVal>
            <c:numRef>
              <c:f>Tension!$F$10:$F$6131</c:f>
              <c:numCache>
                <c:formatCode>General</c:formatCode>
                <c:ptCount val="6122"/>
                <c:pt idx="0">
                  <c:v>0.0</c:v>
                </c:pt>
                <c:pt idx="1">
                  <c:v>0.001</c:v>
                </c:pt>
                <c:pt idx="2">
                  <c:v>0.002</c:v>
                </c:pt>
                <c:pt idx="3">
                  <c:v>0.003</c:v>
                </c:pt>
                <c:pt idx="4">
                  <c:v>0.004</c:v>
                </c:pt>
                <c:pt idx="5">
                  <c:v>0.005</c:v>
                </c:pt>
                <c:pt idx="6">
                  <c:v>0.006</c:v>
                </c:pt>
                <c:pt idx="7">
                  <c:v>0.007</c:v>
                </c:pt>
                <c:pt idx="8">
                  <c:v>0.008</c:v>
                </c:pt>
                <c:pt idx="9">
                  <c:v>0.009</c:v>
                </c:pt>
                <c:pt idx="10">
                  <c:v>0.01</c:v>
                </c:pt>
                <c:pt idx="11">
                  <c:v>0.011</c:v>
                </c:pt>
                <c:pt idx="12">
                  <c:v>0.012</c:v>
                </c:pt>
                <c:pt idx="13">
                  <c:v>0.013</c:v>
                </c:pt>
                <c:pt idx="14">
                  <c:v>0.014</c:v>
                </c:pt>
                <c:pt idx="15">
                  <c:v>0.015</c:v>
                </c:pt>
                <c:pt idx="16">
                  <c:v>0.016</c:v>
                </c:pt>
                <c:pt idx="17">
                  <c:v>0.017</c:v>
                </c:pt>
                <c:pt idx="18">
                  <c:v>0.018</c:v>
                </c:pt>
                <c:pt idx="19">
                  <c:v>0.019</c:v>
                </c:pt>
                <c:pt idx="20">
                  <c:v>0.02</c:v>
                </c:pt>
                <c:pt idx="21">
                  <c:v>0.021</c:v>
                </c:pt>
                <c:pt idx="22">
                  <c:v>0.022</c:v>
                </c:pt>
                <c:pt idx="23">
                  <c:v>0.023</c:v>
                </c:pt>
                <c:pt idx="24">
                  <c:v>0.024</c:v>
                </c:pt>
                <c:pt idx="25">
                  <c:v>0.025</c:v>
                </c:pt>
                <c:pt idx="26">
                  <c:v>0.026</c:v>
                </c:pt>
                <c:pt idx="27">
                  <c:v>0.027</c:v>
                </c:pt>
                <c:pt idx="28">
                  <c:v>0.028</c:v>
                </c:pt>
                <c:pt idx="29">
                  <c:v>0.029</c:v>
                </c:pt>
                <c:pt idx="30">
                  <c:v>0.03</c:v>
                </c:pt>
                <c:pt idx="31">
                  <c:v>0.031</c:v>
                </c:pt>
                <c:pt idx="32">
                  <c:v>0.032</c:v>
                </c:pt>
                <c:pt idx="33">
                  <c:v>0.033</c:v>
                </c:pt>
                <c:pt idx="34">
                  <c:v>0.034</c:v>
                </c:pt>
                <c:pt idx="35">
                  <c:v>0.035</c:v>
                </c:pt>
                <c:pt idx="36">
                  <c:v>0.036</c:v>
                </c:pt>
                <c:pt idx="37">
                  <c:v>0.037</c:v>
                </c:pt>
                <c:pt idx="38">
                  <c:v>0.038</c:v>
                </c:pt>
                <c:pt idx="39">
                  <c:v>0.039</c:v>
                </c:pt>
                <c:pt idx="40">
                  <c:v>0.04</c:v>
                </c:pt>
                <c:pt idx="41">
                  <c:v>0.041</c:v>
                </c:pt>
                <c:pt idx="42">
                  <c:v>0.042</c:v>
                </c:pt>
                <c:pt idx="43">
                  <c:v>0.043</c:v>
                </c:pt>
                <c:pt idx="44">
                  <c:v>0.044</c:v>
                </c:pt>
                <c:pt idx="45">
                  <c:v>0.045</c:v>
                </c:pt>
                <c:pt idx="46">
                  <c:v>0.046</c:v>
                </c:pt>
                <c:pt idx="47">
                  <c:v>0.047</c:v>
                </c:pt>
                <c:pt idx="48">
                  <c:v>0.048</c:v>
                </c:pt>
                <c:pt idx="49">
                  <c:v>0.049</c:v>
                </c:pt>
                <c:pt idx="50">
                  <c:v>0.05</c:v>
                </c:pt>
                <c:pt idx="51">
                  <c:v>0.051</c:v>
                </c:pt>
                <c:pt idx="52">
                  <c:v>0.052</c:v>
                </c:pt>
                <c:pt idx="53">
                  <c:v>0.053</c:v>
                </c:pt>
                <c:pt idx="54">
                  <c:v>0.054</c:v>
                </c:pt>
                <c:pt idx="55">
                  <c:v>0.055</c:v>
                </c:pt>
                <c:pt idx="56">
                  <c:v>0.056</c:v>
                </c:pt>
                <c:pt idx="57">
                  <c:v>0.057</c:v>
                </c:pt>
                <c:pt idx="58">
                  <c:v>0.058</c:v>
                </c:pt>
                <c:pt idx="59">
                  <c:v>0.059</c:v>
                </c:pt>
                <c:pt idx="60">
                  <c:v>0.06</c:v>
                </c:pt>
                <c:pt idx="61">
                  <c:v>0.061</c:v>
                </c:pt>
                <c:pt idx="62">
                  <c:v>0.062</c:v>
                </c:pt>
                <c:pt idx="63">
                  <c:v>0.063</c:v>
                </c:pt>
                <c:pt idx="64">
                  <c:v>0.064</c:v>
                </c:pt>
                <c:pt idx="65">
                  <c:v>0.065</c:v>
                </c:pt>
                <c:pt idx="66">
                  <c:v>0.066</c:v>
                </c:pt>
                <c:pt idx="67">
                  <c:v>0.067</c:v>
                </c:pt>
                <c:pt idx="68">
                  <c:v>0.068</c:v>
                </c:pt>
                <c:pt idx="69">
                  <c:v>0.069</c:v>
                </c:pt>
                <c:pt idx="70">
                  <c:v>0.07</c:v>
                </c:pt>
                <c:pt idx="71">
                  <c:v>0.071</c:v>
                </c:pt>
                <c:pt idx="72">
                  <c:v>0.072</c:v>
                </c:pt>
                <c:pt idx="73">
                  <c:v>0.073</c:v>
                </c:pt>
                <c:pt idx="74">
                  <c:v>0.074</c:v>
                </c:pt>
                <c:pt idx="75">
                  <c:v>0.075</c:v>
                </c:pt>
                <c:pt idx="76">
                  <c:v>0.076</c:v>
                </c:pt>
                <c:pt idx="77">
                  <c:v>0.077</c:v>
                </c:pt>
                <c:pt idx="78">
                  <c:v>0.078</c:v>
                </c:pt>
                <c:pt idx="79">
                  <c:v>0.079</c:v>
                </c:pt>
                <c:pt idx="80">
                  <c:v>0.08</c:v>
                </c:pt>
                <c:pt idx="81">
                  <c:v>0.081</c:v>
                </c:pt>
                <c:pt idx="82">
                  <c:v>0.082</c:v>
                </c:pt>
                <c:pt idx="83">
                  <c:v>0.083</c:v>
                </c:pt>
                <c:pt idx="84">
                  <c:v>0.084</c:v>
                </c:pt>
                <c:pt idx="85">
                  <c:v>0.085</c:v>
                </c:pt>
                <c:pt idx="86">
                  <c:v>0.086</c:v>
                </c:pt>
                <c:pt idx="87">
                  <c:v>0.087</c:v>
                </c:pt>
                <c:pt idx="88">
                  <c:v>0.088</c:v>
                </c:pt>
                <c:pt idx="89">
                  <c:v>0.089</c:v>
                </c:pt>
                <c:pt idx="90">
                  <c:v>0.09</c:v>
                </c:pt>
                <c:pt idx="91">
                  <c:v>0.091</c:v>
                </c:pt>
                <c:pt idx="92">
                  <c:v>0.092</c:v>
                </c:pt>
                <c:pt idx="93">
                  <c:v>0.093</c:v>
                </c:pt>
                <c:pt idx="94">
                  <c:v>0.094</c:v>
                </c:pt>
                <c:pt idx="95">
                  <c:v>0.095</c:v>
                </c:pt>
                <c:pt idx="96">
                  <c:v>0.096</c:v>
                </c:pt>
                <c:pt idx="97">
                  <c:v>0.097</c:v>
                </c:pt>
                <c:pt idx="98">
                  <c:v>0.098</c:v>
                </c:pt>
                <c:pt idx="99">
                  <c:v>0.099</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c:v>
                </c:pt>
                <c:pt idx="163">
                  <c:v>0.163</c:v>
                </c:pt>
                <c:pt idx="164">
                  <c:v>0.164</c:v>
                </c:pt>
                <c:pt idx="165">
                  <c:v>0.165</c:v>
                </c:pt>
                <c:pt idx="166">
                  <c:v>0.166</c:v>
                </c:pt>
                <c:pt idx="167">
                  <c:v>0.167</c:v>
                </c:pt>
                <c:pt idx="168">
                  <c:v>0.168</c:v>
                </c:pt>
                <c:pt idx="169">
                  <c:v>0.169</c:v>
                </c:pt>
                <c:pt idx="170">
                  <c:v>0.17</c:v>
                </c:pt>
                <c:pt idx="171">
                  <c:v>0.171</c:v>
                </c:pt>
                <c:pt idx="172">
                  <c:v>0.172</c:v>
                </c:pt>
                <c:pt idx="173">
                  <c:v>0.173</c:v>
                </c:pt>
                <c:pt idx="174">
                  <c:v>0.174</c:v>
                </c:pt>
                <c:pt idx="175">
                  <c:v>0.175</c:v>
                </c:pt>
                <c:pt idx="176">
                  <c:v>0.176</c:v>
                </c:pt>
                <c:pt idx="177">
                  <c:v>0.177</c:v>
                </c:pt>
                <c:pt idx="178">
                  <c:v>0.178</c:v>
                </c:pt>
                <c:pt idx="179">
                  <c:v>0.179</c:v>
                </c:pt>
                <c:pt idx="180">
                  <c:v>0.18</c:v>
                </c:pt>
                <c:pt idx="181">
                  <c:v>0.181</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c:v>
                </c:pt>
                <c:pt idx="195">
                  <c:v>0.195</c:v>
                </c:pt>
                <c:pt idx="196">
                  <c:v>0.196</c:v>
                </c:pt>
                <c:pt idx="197">
                  <c:v>0.197</c:v>
                </c:pt>
                <c:pt idx="198">
                  <c:v>0.198</c:v>
                </c:pt>
                <c:pt idx="199">
                  <c:v>0.199</c:v>
                </c:pt>
                <c:pt idx="200">
                  <c:v>0.2</c:v>
                </c:pt>
                <c:pt idx="201">
                  <c:v>0.201</c:v>
                </c:pt>
                <c:pt idx="202">
                  <c:v>0.202</c:v>
                </c:pt>
                <c:pt idx="203">
                  <c:v>0.203</c:v>
                </c:pt>
                <c:pt idx="204">
                  <c:v>0.204</c:v>
                </c:pt>
                <c:pt idx="205">
                  <c:v>0.205</c:v>
                </c:pt>
                <c:pt idx="206">
                  <c:v>0.206</c:v>
                </c:pt>
                <c:pt idx="207">
                  <c:v>0.207</c:v>
                </c:pt>
                <c:pt idx="208">
                  <c:v>0.208</c:v>
                </c:pt>
                <c:pt idx="209">
                  <c:v>0.209</c:v>
                </c:pt>
                <c:pt idx="210">
                  <c:v>0.21</c:v>
                </c:pt>
                <c:pt idx="211">
                  <c:v>0.211</c:v>
                </c:pt>
                <c:pt idx="212">
                  <c:v>0.212</c:v>
                </c:pt>
                <c:pt idx="213">
                  <c:v>0.213</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c:v>
                </c:pt>
                <c:pt idx="226">
                  <c:v>0.226</c:v>
                </c:pt>
                <c:pt idx="227">
                  <c:v>0.227</c:v>
                </c:pt>
                <c:pt idx="228">
                  <c:v>0.228</c:v>
                </c:pt>
                <c:pt idx="229">
                  <c:v>0.229</c:v>
                </c:pt>
                <c:pt idx="230">
                  <c:v>0.23</c:v>
                </c:pt>
                <c:pt idx="231">
                  <c:v>0.231</c:v>
                </c:pt>
                <c:pt idx="232">
                  <c:v>0.232</c:v>
                </c:pt>
                <c:pt idx="233">
                  <c:v>0.233</c:v>
                </c:pt>
                <c:pt idx="234">
                  <c:v>0.234</c:v>
                </c:pt>
                <c:pt idx="235">
                  <c:v>0.235</c:v>
                </c:pt>
                <c:pt idx="236">
                  <c:v>0.236</c:v>
                </c:pt>
                <c:pt idx="237">
                  <c:v>0.237</c:v>
                </c:pt>
                <c:pt idx="238">
                  <c:v>0.238</c:v>
                </c:pt>
                <c:pt idx="239">
                  <c:v>0.239</c:v>
                </c:pt>
                <c:pt idx="240">
                  <c:v>0.24</c:v>
                </c:pt>
                <c:pt idx="241">
                  <c:v>0.241</c:v>
                </c:pt>
                <c:pt idx="242">
                  <c:v>0.242</c:v>
                </c:pt>
                <c:pt idx="243">
                  <c:v>0.243</c:v>
                </c:pt>
                <c:pt idx="244">
                  <c:v>0.244</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c:v>
                </c:pt>
                <c:pt idx="257">
                  <c:v>0.257</c:v>
                </c:pt>
                <c:pt idx="258">
                  <c:v>0.258</c:v>
                </c:pt>
                <c:pt idx="259">
                  <c:v>0.259</c:v>
                </c:pt>
                <c:pt idx="260">
                  <c:v>0.26</c:v>
                </c:pt>
                <c:pt idx="261">
                  <c:v>0.261</c:v>
                </c:pt>
                <c:pt idx="262">
                  <c:v>0.262</c:v>
                </c:pt>
                <c:pt idx="263">
                  <c:v>0.263</c:v>
                </c:pt>
                <c:pt idx="264">
                  <c:v>0.264</c:v>
                </c:pt>
                <c:pt idx="265">
                  <c:v>0.265</c:v>
                </c:pt>
                <c:pt idx="266">
                  <c:v>0.266</c:v>
                </c:pt>
                <c:pt idx="267">
                  <c:v>0.267</c:v>
                </c:pt>
                <c:pt idx="268">
                  <c:v>0.268</c:v>
                </c:pt>
                <c:pt idx="269">
                  <c:v>0.269</c:v>
                </c:pt>
                <c:pt idx="270">
                  <c:v>0.27</c:v>
                </c:pt>
                <c:pt idx="271">
                  <c:v>0.271</c:v>
                </c:pt>
                <c:pt idx="272">
                  <c:v>0.272</c:v>
                </c:pt>
                <c:pt idx="273">
                  <c:v>0.273</c:v>
                </c:pt>
                <c:pt idx="274">
                  <c:v>0.274</c:v>
                </c:pt>
                <c:pt idx="275">
                  <c:v>0.275</c:v>
                </c:pt>
                <c:pt idx="276">
                  <c:v>0.276</c:v>
                </c:pt>
                <c:pt idx="277">
                  <c:v>0.277</c:v>
                </c:pt>
                <c:pt idx="278">
                  <c:v>0.278</c:v>
                </c:pt>
                <c:pt idx="279">
                  <c:v>0.279</c:v>
                </c:pt>
                <c:pt idx="280">
                  <c:v>0.28</c:v>
                </c:pt>
                <c:pt idx="281">
                  <c:v>0.281</c:v>
                </c:pt>
                <c:pt idx="282">
                  <c:v>0.282</c:v>
                </c:pt>
                <c:pt idx="283">
                  <c:v>0.283</c:v>
                </c:pt>
                <c:pt idx="284">
                  <c:v>0.284</c:v>
                </c:pt>
                <c:pt idx="285">
                  <c:v>0.285</c:v>
                </c:pt>
                <c:pt idx="286">
                  <c:v>0.286</c:v>
                </c:pt>
                <c:pt idx="287">
                  <c:v>0.287</c:v>
                </c:pt>
                <c:pt idx="288">
                  <c:v>0.288</c:v>
                </c:pt>
                <c:pt idx="289">
                  <c:v>0.289</c:v>
                </c:pt>
                <c:pt idx="290">
                  <c:v>0.29</c:v>
                </c:pt>
                <c:pt idx="291">
                  <c:v>0.291</c:v>
                </c:pt>
                <c:pt idx="292">
                  <c:v>0.292</c:v>
                </c:pt>
                <c:pt idx="293">
                  <c:v>0.293</c:v>
                </c:pt>
                <c:pt idx="294">
                  <c:v>0.294</c:v>
                </c:pt>
                <c:pt idx="295">
                  <c:v>0.295</c:v>
                </c:pt>
                <c:pt idx="296">
                  <c:v>0.296</c:v>
                </c:pt>
                <c:pt idx="297">
                  <c:v>0.297</c:v>
                </c:pt>
                <c:pt idx="298">
                  <c:v>0.298</c:v>
                </c:pt>
                <c:pt idx="299">
                  <c:v>0.299</c:v>
                </c:pt>
                <c:pt idx="300">
                  <c:v>0.3</c:v>
                </c:pt>
                <c:pt idx="301">
                  <c:v>0.301</c:v>
                </c:pt>
                <c:pt idx="302">
                  <c:v>0.302</c:v>
                </c:pt>
                <c:pt idx="303">
                  <c:v>0.303</c:v>
                </c:pt>
                <c:pt idx="304">
                  <c:v>0.304</c:v>
                </c:pt>
                <c:pt idx="305">
                  <c:v>0.305</c:v>
                </c:pt>
                <c:pt idx="306">
                  <c:v>0.306</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c:v>
                </c:pt>
                <c:pt idx="320">
                  <c:v>0.32</c:v>
                </c:pt>
                <c:pt idx="321">
                  <c:v>0.321</c:v>
                </c:pt>
                <c:pt idx="322">
                  <c:v>0.322</c:v>
                </c:pt>
                <c:pt idx="323">
                  <c:v>0.323</c:v>
                </c:pt>
                <c:pt idx="324">
                  <c:v>0.324</c:v>
                </c:pt>
                <c:pt idx="325">
                  <c:v>0.325</c:v>
                </c:pt>
                <c:pt idx="326">
                  <c:v>0.326</c:v>
                </c:pt>
                <c:pt idx="327">
                  <c:v>0.327</c:v>
                </c:pt>
                <c:pt idx="328">
                  <c:v>0.328</c:v>
                </c:pt>
                <c:pt idx="329">
                  <c:v>0.329</c:v>
                </c:pt>
                <c:pt idx="330">
                  <c:v>0.33</c:v>
                </c:pt>
                <c:pt idx="331">
                  <c:v>0.331</c:v>
                </c:pt>
                <c:pt idx="332">
                  <c:v>0.332</c:v>
                </c:pt>
                <c:pt idx="333">
                  <c:v>0.333</c:v>
                </c:pt>
                <c:pt idx="334">
                  <c:v>0.334</c:v>
                </c:pt>
                <c:pt idx="335">
                  <c:v>0.335</c:v>
                </c:pt>
                <c:pt idx="336">
                  <c:v>0.336</c:v>
                </c:pt>
                <c:pt idx="337">
                  <c:v>0.337</c:v>
                </c:pt>
                <c:pt idx="338">
                  <c:v>0.338</c:v>
                </c:pt>
                <c:pt idx="339">
                  <c:v>0.339</c:v>
                </c:pt>
                <c:pt idx="340">
                  <c:v>0.34</c:v>
                </c:pt>
                <c:pt idx="341">
                  <c:v>0.341</c:v>
                </c:pt>
                <c:pt idx="342">
                  <c:v>0.342</c:v>
                </c:pt>
                <c:pt idx="343">
                  <c:v>0.343</c:v>
                </c:pt>
                <c:pt idx="344">
                  <c:v>0.344</c:v>
                </c:pt>
                <c:pt idx="345">
                  <c:v>0.345</c:v>
                </c:pt>
                <c:pt idx="346">
                  <c:v>0.346</c:v>
                </c:pt>
                <c:pt idx="347">
                  <c:v>0.347</c:v>
                </c:pt>
                <c:pt idx="348">
                  <c:v>0.348</c:v>
                </c:pt>
                <c:pt idx="349">
                  <c:v>0.349</c:v>
                </c:pt>
                <c:pt idx="350">
                  <c:v>0.35</c:v>
                </c:pt>
                <c:pt idx="351">
                  <c:v>0.351</c:v>
                </c:pt>
                <c:pt idx="352">
                  <c:v>0.352</c:v>
                </c:pt>
                <c:pt idx="353">
                  <c:v>0.353</c:v>
                </c:pt>
                <c:pt idx="354">
                  <c:v>0.354</c:v>
                </c:pt>
                <c:pt idx="355">
                  <c:v>0.355</c:v>
                </c:pt>
                <c:pt idx="356">
                  <c:v>0.356</c:v>
                </c:pt>
                <c:pt idx="357">
                  <c:v>0.357</c:v>
                </c:pt>
                <c:pt idx="358">
                  <c:v>0.358</c:v>
                </c:pt>
                <c:pt idx="359">
                  <c:v>0.359</c:v>
                </c:pt>
                <c:pt idx="360">
                  <c:v>0.36</c:v>
                </c:pt>
                <c:pt idx="361">
                  <c:v>0.361</c:v>
                </c:pt>
                <c:pt idx="362">
                  <c:v>0.362</c:v>
                </c:pt>
                <c:pt idx="363">
                  <c:v>0.363</c:v>
                </c:pt>
                <c:pt idx="364">
                  <c:v>0.364</c:v>
                </c:pt>
                <c:pt idx="365">
                  <c:v>0.365</c:v>
                </c:pt>
                <c:pt idx="366">
                  <c:v>0.366</c:v>
                </c:pt>
                <c:pt idx="367">
                  <c:v>0.367</c:v>
                </c:pt>
                <c:pt idx="368">
                  <c:v>0.368</c:v>
                </c:pt>
                <c:pt idx="369">
                  <c:v>0.369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c:v>
                </c:pt>
                <c:pt idx="382">
                  <c:v>0.382</c:v>
                </c:pt>
                <c:pt idx="383">
                  <c:v>0.383</c:v>
                </c:pt>
                <c:pt idx="384">
                  <c:v>0.384</c:v>
                </c:pt>
                <c:pt idx="385">
                  <c:v>0.385</c:v>
                </c:pt>
                <c:pt idx="386">
                  <c:v>0.386</c:v>
                </c:pt>
                <c:pt idx="387">
                  <c:v>0.387</c:v>
                </c:pt>
                <c:pt idx="388">
                  <c:v>0.388</c:v>
                </c:pt>
                <c:pt idx="389">
                  <c:v>0.389</c:v>
                </c:pt>
                <c:pt idx="390">
                  <c:v>0.39</c:v>
                </c:pt>
                <c:pt idx="391">
                  <c:v>0.391</c:v>
                </c:pt>
                <c:pt idx="392">
                  <c:v>0.392</c:v>
                </c:pt>
                <c:pt idx="393">
                  <c:v>0.393</c:v>
                </c:pt>
                <c:pt idx="394">
                  <c:v>0.394</c:v>
                </c:pt>
                <c:pt idx="395">
                  <c:v>0.395</c:v>
                </c:pt>
                <c:pt idx="396">
                  <c:v>0.396</c:v>
                </c:pt>
                <c:pt idx="397">
                  <c:v>0.397</c:v>
                </c:pt>
                <c:pt idx="398">
                  <c:v>0.398</c:v>
                </c:pt>
                <c:pt idx="399">
                  <c:v>0.399</c:v>
                </c:pt>
                <c:pt idx="400">
                  <c:v>0.4</c:v>
                </c:pt>
                <c:pt idx="401">
                  <c:v>0.401</c:v>
                </c:pt>
                <c:pt idx="402">
                  <c:v>0.402</c:v>
                </c:pt>
                <c:pt idx="403">
                  <c:v>0.403</c:v>
                </c:pt>
                <c:pt idx="404">
                  <c:v>0.404</c:v>
                </c:pt>
                <c:pt idx="405">
                  <c:v>0.405</c:v>
                </c:pt>
                <c:pt idx="406">
                  <c:v>0.406</c:v>
                </c:pt>
                <c:pt idx="407">
                  <c:v>0.407</c:v>
                </c:pt>
                <c:pt idx="408">
                  <c:v>0.408</c:v>
                </c:pt>
                <c:pt idx="409">
                  <c:v>0.409</c:v>
                </c:pt>
                <c:pt idx="410">
                  <c:v>0.41</c:v>
                </c:pt>
                <c:pt idx="411">
                  <c:v>0.411</c:v>
                </c:pt>
                <c:pt idx="412">
                  <c:v>0.412</c:v>
                </c:pt>
                <c:pt idx="413">
                  <c:v>0.413</c:v>
                </c:pt>
                <c:pt idx="414">
                  <c:v>0.414</c:v>
                </c:pt>
                <c:pt idx="415">
                  <c:v>0.415</c:v>
                </c:pt>
                <c:pt idx="416">
                  <c:v>0.416</c:v>
                </c:pt>
                <c:pt idx="417">
                  <c:v>0.417</c:v>
                </c:pt>
                <c:pt idx="418">
                  <c:v>0.418</c:v>
                </c:pt>
                <c:pt idx="419">
                  <c:v>0.419</c:v>
                </c:pt>
                <c:pt idx="420">
                  <c:v>0.42</c:v>
                </c:pt>
                <c:pt idx="421">
                  <c:v>0.421</c:v>
                </c:pt>
                <c:pt idx="422">
                  <c:v>0.422</c:v>
                </c:pt>
                <c:pt idx="423">
                  <c:v>0.423</c:v>
                </c:pt>
                <c:pt idx="424">
                  <c:v>0.424</c:v>
                </c:pt>
                <c:pt idx="425">
                  <c:v>0.425</c:v>
                </c:pt>
                <c:pt idx="426">
                  <c:v>0.426</c:v>
                </c:pt>
                <c:pt idx="427">
                  <c:v>0.427</c:v>
                </c:pt>
                <c:pt idx="428">
                  <c:v>0.428</c:v>
                </c:pt>
                <c:pt idx="429">
                  <c:v>0.429</c:v>
                </c:pt>
                <c:pt idx="430">
                  <c:v>0.43</c:v>
                </c:pt>
                <c:pt idx="431">
                  <c:v>0.431</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c:v>
                </c:pt>
                <c:pt idx="445">
                  <c:v>0.445</c:v>
                </c:pt>
                <c:pt idx="446">
                  <c:v>0.446</c:v>
                </c:pt>
                <c:pt idx="447">
                  <c:v>0.447</c:v>
                </c:pt>
                <c:pt idx="448">
                  <c:v>0.448</c:v>
                </c:pt>
                <c:pt idx="449">
                  <c:v>0.449</c:v>
                </c:pt>
                <c:pt idx="450">
                  <c:v>0.45</c:v>
                </c:pt>
                <c:pt idx="451">
                  <c:v>0.451</c:v>
                </c:pt>
                <c:pt idx="452">
                  <c:v>0.452</c:v>
                </c:pt>
                <c:pt idx="453">
                  <c:v>0.453</c:v>
                </c:pt>
                <c:pt idx="454">
                  <c:v>0.454</c:v>
                </c:pt>
                <c:pt idx="455">
                  <c:v>0.455</c:v>
                </c:pt>
                <c:pt idx="456">
                  <c:v>0.456</c:v>
                </c:pt>
                <c:pt idx="457">
                  <c:v>0.457</c:v>
                </c:pt>
                <c:pt idx="458">
                  <c:v>0.458</c:v>
                </c:pt>
                <c:pt idx="459">
                  <c:v>0.459</c:v>
                </c:pt>
                <c:pt idx="460">
                  <c:v>0.46</c:v>
                </c:pt>
                <c:pt idx="461">
                  <c:v>0.461</c:v>
                </c:pt>
                <c:pt idx="462">
                  <c:v>0.462</c:v>
                </c:pt>
                <c:pt idx="463">
                  <c:v>0.463</c:v>
                </c:pt>
                <c:pt idx="464">
                  <c:v>0.464</c:v>
                </c:pt>
                <c:pt idx="465">
                  <c:v>0.465</c:v>
                </c:pt>
                <c:pt idx="466">
                  <c:v>0.466</c:v>
                </c:pt>
                <c:pt idx="467">
                  <c:v>0.467</c:v>
                </c:pt>
                <c:pt idx="468">
                  <c:v>0.468</c:v>
                </c:pt>
                <c:pt idx="469">
                  <c:v>0.469</c:v>
                </c:pt>
                <c:pt idx="470">
                  <c:v>0.47</c:v>
                </c:pt>
                <c:pt idx="471">
                  <c:v>0.471</c:v>
                </c:pt>
                <c:pt idx="472">
                  <c:v>0.472</c:v>
                </c:pt>
                <c:pt idx="473">
                  <c:v>0.473</c:v>
                </c:pt>
                <c:pt idx="474">
                  <c:v>0.474</c:v>
                </c:pt>
                <c:pt idx="475">
                  <c:v>0.475</c:v>
                </c:pt>
                <c:pt idx="476">
                  <c:v>0.476</c:v>
                </c:pt>
                <c:pt idx="477">
                  <c:v>0.477</c:v>
                </c:pt>
                <c:pt idx="478">
                  <c:v>0.478</c:v>
                </c:pt>
                <c:pt idx="479">
                  <c:v>0.479</c:v>
                </c:pt>
                <c:pt idx="480">
                  <c:v>0.48</c:v>
                </c:pt>
                <c:pt idx="481">
                  <c:v>0.481</c:v>
                </c:pt>
                <c:pt idx="482">
                  <c:v>0.482</c:v>
                </c:pt>
                <c:pt idx="483">
                  <c:v>0.483</c:v>
                </c:pt>
                <c:pt idx="484">
                  <c:v>0.484</c:v>
                </c:pt>
                <c:pt idx="485">
                  <c:v>0.485</c:v>
                </c:pt>
                <c:pt idx="486">
                  <c:v>0.486</c:v>
                </c:pt>
                <c:pt idx="487">
                  <c:v>0.487</c:v>
                </c:pt>
                <c:pt idx="488">
                  <c:v>0.488</c:v>
                </c:pt>
                <c:pt idx="489">
                  <c:v>0.489</c:v>
                </c:pt>
                <c:pt idx="490">
                  <c:v>0.49</c:v>
                </c:pt>
                <c:pt idx="491">
                  <c:v>0.491</c:v>
                </c:pt>
                <c:pt idx="492">
                  <c:v>0.492</c:v>
                </c:pt>
                <c:pt idx="493">
                  <c:v>0.493</c:v>
                </c:pt>
                <c:pt idx="494">
                  <c:v>0.494</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c:v>
                </c:pt>
                <c:pt idx="507">
                  <c:v>0.507</c:v>
                </c:pt>
                <c:pt idx="508">
                  <c:v>0.508</c:v>
                </c:pt>
                <c:pt idx="509">
                  <c:v>0.509</c:v>
                </c:pt>
                <c:pt idx="510">
                  <c:v>0.51</c:v>
                </c:pt>
                <c:pt idx="511">
                  <c:v>0.511</c:v>
                </c:pt>
                <c:pt idx="512">
                  <c:v>0.512</c:v>
                </c:pt>
                <c:pt idx="513">
                  <c:v>0.513</c:v>
                </c:pt>
                <c:pt idx="514">
                  <c:v>0.514</c:v>
                </c:pt>
                <c:pt idx="515">
                  <c:v>0.515</c:v>
                </c:pt>
                <c:pt idx="516">
                  <c:v>0.516</c:v>
                </c:pt>
                <c:pt idx="517">
                  <c:v>0.517</c:v>
                </c:pt>
                <c:pt idx="518">
                  <c:v>0.518</c:v>
                </c:pt>
                <c:pt idx="519">
                  <c:v>0.519</c:v>
                </c:pt>
                <c:pt idx="520">
                  <c:v>0.52</c:v>
                </c:pt>
                <c:pt idx="521">
                  <c:v>0.521</c:v>
                </c:pt>
                <c:pt idx="522">
                  <c:v>0.522</c:v>
                </c:pt>
                <c:pt idx="523">
                  <c:v>0.523</c:v>
                </c:pt>
                <c:pt idx="524">
                  <c:v>0.524</c:v>
                </c:pt>
                <c:pt idx="525">
                  <c:v>0.525</c:v>
                </c:pt>
                <c:pt idx="526">
                  <c:v>0.526</c:v>
                </c:pt>
                <c:pt idx="527">
                  <c:v>0.527</c:v>
                </c:pt>
                <c:pt idx="528">
                  <c:v>0.528</c:v>
                </c:pt>
                <c:pt idx="529">
                  <c:v>0.529</c:v>
                </c:pt>
                <c:pt idx="530">
                  <c:v>0.53</c:v>
                </c:pt>
                <c:pt idx="531">
                  <c:v>0.531</c:v>
                </c:pt>
                <c:pt idx="532">
                  <c:v>0.532</c:v>
                </c:pt>
                <c:pt idx="533">
                  <c:v>0.533</c:v>
                </c:pt>
                <c:pt idx="534">
                  <c:v>0.534</c:v>
                </c:pt>
                <c:pt idx="535">
                  <c:v>0.535</c:v>
                </c:pt>
                <c:pt idx="536">
                  <c:v>0.536</c:v>
                </c:pt>
                <c:pt idx="537">
                  <c:v>0.537</c:v>
                </c:pt>
                <c:pt idx="538">
                  <c:v>0.538</c:v>
                </c:pt>
                <c:pt idx="539">
                  <c:v>0.539</c:v>
                </c:pt>
                <c:pt idx="540">
                  <c:v>0.54</c:v>
                </c:pt>
                <c:pt idx="541">
                  <c:v>0.541</c:v>
                </c:pt>
                <c:pt idx="542">
                  <c:v>0.542</c:v>
                </c:pt>
                <c:pt idx="543">
                  <c:v>0.543</c:v>
                </c:pt>
                <c:pt idx="544">
                  <c:v>0.544</c:v>
                </c:pt>
                <c:pt idx="545">
                  <c:v>0.545</c:v>
                </c:pt>
                <c:pt idx="546">
                  <c:v>0.546</c:v>
                </c:pt>
                <c:pt idx="547">
                  <c:v>0.547</c:v>
                </c:pt>
                <c:pt idx="548">
                  <c:v>0.548</c:v>
                </c:pt>
                <c:pt idx="549">
                  <c:v>0.549</c:v>
                </c:pt>
                <c:pt idx="550">
                  <c:v>0.55</c:v>
                </c:pt>
                <c:pt idx="551">
                  <c:v>0.551</c:v>
                </c:pt>
                <c:pt idx="552">
                  <c:v>0.552</c:v>
                </c:pt>
                <c:pt idx="553">
                  <c:v>0.553</c:v>
                </c:pt>
                <c:pt idx="554">
                  <c:v>0.554</c:v>
                </c:pt>
                <c:pt idx="555">
                  <c:v>0.555</c:v>
                </c:pt>
                <c:pt idx="556">
                  <c:v>0.556</c:v>
                </c:pt>
                <c:pt idx="557">
                  <c:v>0.557</c:v>
                </c:pt>
                <c:pt idx="558">
                  <c:v>0.558</c:v>
                </c:pt>
                <c:pt idx="559">
                  <c:v>0.559</c:v>
                </c:pt>
                <c:pt idx="560">
                  <c:v>0.56</c:v>
                </c:pt>
                <c:pt idx="561">
                  <c:v>0.561</c:v>
                </c:pt>
                <c:pt idx="562">
                  <c:v>0.562</c:v>
                </c:pt>
                <c:pt idx="563">
                  <c:v>0.563</c:v>
                </c:pt>
                <c:pt idx="564">
                  <c:v>0.564</c:v>
                </c:pt>
                <c:pt idx="565">
                  <c:v>0.565</c:v>
                </c:pt>
                <c:pt idx="566">
                  <c:v>0.566</c:v>
                </c:pt>
                <c:pt idx="567">
                  <c:v>0.567</c:v>
                </c:pt>
                <c:pt idx="568">
                  <c:v>0.568</c:v>
                </c:pt>
                <c:pt idx="569">
                  <c:v>0.569</c:v>
                </c:pt>
                <c:pt idx="570">
                  <c:v>0.57</c:v>
                </c:pt>
                <c:pt idx="571">
                  <c:v>0.571</c:v>
                </c:pt>
                <c:pt idx="572">
                  <c:v>0.572</c:v>
                </c:pt>
                <c:pt idx="573">
                  <c:v>0.573</c:v>
                </c:pt>
                <c:pt idx="574">
                  <c:v>0.574</c:v>
                </c:pt>
                <c:pt idx="575">
                  <c:v>0.575</c:v>
                </c:pt>
                <c:pt idx="576">
                  <c:v>0.576</c:v>
                </c:pt>
                <c:pt idx="577">
                  <c:v>0.577</c:v>
                </c:pt>
                <c:pt idx="578">
                  <c:v>0.578</c:v>
                </c:pt>
                <c:pt idx="579">
                  <c:v>0.579</c:v>
                </c:pt>
                <c:pt idx="580">
                  <c:v>0.58</c:v>
                </c:pt>
                <c:pt idx="581">
                  <c:v>0.581</c:v>
                </c:pt>
                <c:pt idx="582">
                  <c:v>0.582</c:v>
                </c:pt>
                <c:pt idx="583">
                  <c:v>0.583</c:v>
                </c:pt>
                <c:pt idx="584">
                  <c:v>0.584</c:v>
                </c:pt>
                <c:pt idx="585">
                  <c:v>0.585</c:v>
                </c:pt>
                <c:pt idx="586">
                  <c:v>0.586</c:v>
                </c:pt>
                <c:pt idx="587">
                  <c:v>0.587</c:v>
                </c:pt>
                <c:pt idx="588">
                  <c:v>0.588</c:v>
                </c:pt>
                <c:pt idx="589">
                  <c:v>0.589</c:v>
                </c:pt>
                <c:pt idx="590">
                  <c:v>0.59</c:v>
                </c:pt>
                <c:pt idx="591">
                  <c:v>0.591</c:v>
                </c:pt>
                <c:pt idx="592">
                  <c:v>0.592</c:v>
                </c:pt>
                <c:pt idx="593">
                  <c:v>0.593</c:v>
                </c:pt>
                <c:pt idx="594">
                  <c:v>0.594</c:v>
                </c:pt>
                <c:pt idx="595">
                  <c:v>0.595</c:v>
                </c:pt>
                <c:pt idx="596">
                  <c:v>0.596</c:v>
                </c:pt>
                <c:pt idx="597">
                  <c:v>0.597</c:v>
                </c:pt>
                <c:pt idx="598">
                  <c:v>0.598</c:v>
                </c:pt>
                <c:pt idx="599">
                  <c:v>0.599</c:v>
                </c:pt>
                <c:pt idx="600">
                  <c:v>0.6</c:v>
                </c:pt>
                <c:pt idx="601">
                  <c:v>0.601</c:v>
                </c:pt>
                <c:pt idx="602">
                  <c:v>0.602</c:v>
                </c:pt>
                <c:pt idx="603">
                  <c:v>0.603</c:v>
                </c:pt>
                <c:pt idx="604">
                  <c:v>0.604</c:v>
                </c:pt>
                <c:pt idx="605">
                  <c:v>0.605</c:v>
                </c:pt>
                <c:pt idx="606">
                  <c:v>0.606</c:v>
                </c:pt>
                <c:pt idx="607">
                  <c:v>0.607</c:v>
                </c:pt>
                <c:pt idx="608">
                  <c:v>0.608</c:v>
                </c:pt>
                <c:pt idx="609">
                  <c:v>0.609</c:v>
                </c:pt>
                <c:pt idx="610">
                  <c:v>0.61</c:v>
                </c:pt>
                <c:pt idx="611">
                  <c:v>0.611</c:v>
                </c:pt>
                <c:pt idx="612">
                  <c:v>0.612</c:v>
                </c:pt>
                <c:pt idx="613">
                  <c:v>0.613</c:v>
                </c:pt>
                <c:pt idx="614">
                  <c:v>0.614</c:v>
                </c:pt>
                <c:pt idx="615">
                  <c:v>0.615</c:v>
                </c:pt>
                <c:pt idx="616">
                  <c:v>0.616</c:v>
                </c:pt>
                <c:pt idx="617">
                  <c:v>0.617</c:v>
                </c:pt>
                <c:pt idx="618">
                  <c:v>0.618</c:v>
                </c:pt>
                <c:pt idx="619">
                  <c:v>0.619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c:v>
                </c:pt>
                <c:pt idx="632">
                  <c:v>0.632</c:v>
                </c:pt>
                <c:pt idx="633">
                  <c:v>0.633</c:v>
                </c:pt>
                <c:pt idx="634">
                  <c:v>0.634</c:v>
                </c:pt>
                <c:pt idx="635">
                  <c:v>0.635</c:v>
                </c:pt>
                <c:pt idx="636">
                  <c:v>0.636</c:v>
                </c:pt>
                <c:pt idx="637">
                  <c:v>0.637</c:v>
                </c:pt>
                <c:pt idx="638">
                  <c:v>0.638</c:v>
                </c:pt>
                <c:pt idx="639">
                  <c:v>0.639</c:v>
                </c:pt>
                <c:pt idx="640">
                  <c:v>0.64</c:v>
                </c:pt>
                <c:pt idx="641">
                  <c:v>0.641</c:v>
                </c:pt>
                <c:pt idx="642">
                  <c:v>0.642</c:v>
                </c:pt>
                <c:pt idx="643">
                  <c:v>0.643</c:v>
                </c:pt>
                <c:pt idx="644">
                  <c:v>0.644</c:v>
                </c:pt>
                <c:pt idx="645">
                  <c:v>0.645</c:v>
                </c:pt>
                <c:pt idx="646">
                  <c:v>0.646</c:v>
                </c:pt>
                <c:pt idx="647">
                  <c:v>0.647</c:v>
                </c:pt>
                <c:pt idx="648">
                  <c:v>0.648</c:v>
                </c:pt>
                <c:pt idx="649">
                  <c:v>0.649</c:v>
                </c:pt>
                <c:pt idx="650">
                  <c:v>0.65</c:v>
                </c:pt>
                <c:pt idx="651">
                  <c:v>0.651</c:v>
                </c:pt>
                <c:pt idx="652">
                  <c:v>0.652</c:v>
                </c:pt>
                <c:pt idx="653">
                  <c:v>0.653</c:v>
                </c:pt>
                <c:pt idx="654">
                  <c:v>0.654</c:v>
                </c:pt>
                <c:pt idx="655">
                  <c:v>0.655</c:v>
                </c:pt>
                <c:pt idx="656">
                  <c:v>0.656</c:v>
                </c:pt>
                <c:pt idx="657">
                  <c:v>0.657</c:v>
                </c:pt>
                <c:pt idx="658">
                  <c:v>0.658</c:v>
                </c:pt>
                <c:pt idx="659">
                  <c:v>0.659</c:v>
                </c:pt>
                <c:pt idx="660">
                  <c:v>0.66</c:v>
                </c:pt>
                <c:pt idx="661">
                  <c:v>0.661</c:v>
                </c:pt>
                <c:pt idx="662">
                  <c:v>0.662</c:v>
                </c:pt>
                <c:pt idx="663">
                  <c:v>0.663</c:v>
                </c:pt>
                <c:pt idx="664">
                  <c:v>0.664</c:v>
                </c:pt>
                <c:pt idx="665">
                  <c:v>0.665</c:v>
                </c:pt>
                <c:pt idx="666">
                  <c:v>0.666</c:v>
                </c:pt>
                <c:pt idx="667">
                  <c:v>0.667</c:v>
                </c:pt>
                <c:pt idx="668">
                  <c:v>0.668</c:v>
                </c:pt>
                <c:pt idx="669">
                  <c:v>0.669</c:v>
                </c:pt>
                <c:pt idx="670">
                  <c:v>0.67</c:v>
                </c:pt>
                <c:pt idx="671">
                  <c:v>0.671</c:v>
                </c:pt>
                <c:pt idx="672">
                  <c:v>0.672</c:v>
                </c:pt>
                <c:pt idx="673">
                  <c:v>0.673</c:v>
                </c:pt>
                <c:pt idx="674">
                  <c:v>0.674</c:v>
                </c:pt>
                <c:pt idx="675">
                  <c:v>0.675</c:v>
                </c:pt>
                <c:pt idx="676">
                  <c:v>0.676</c:v>
                </c:pt>
                <c:pt idx="677">
                  <c:v>0.677</c:v>
                </c:pt>
                <c:pt idx="678">
                  <c:v>0.678</c:v>
                </c:pt>
                <c:pt idx="679">
                  <c:v>0.679</c:v>
                </c:pt>
                <c:pt idx="680">
                  <c:v>0.68</c:v>
                </c:pt>
                <c:pt idx="681">
                  <c:v>0.681</c:v>
                </c:pt>
                <c:pt idx="682">
                  <c:v>0.682</c:v>
                </c:pt>
                <c:pt idx="683">
                  <c:v>0.683</c:v>
                </c:pt>
                <c:pt idx="684">
                  <c:v>0.684</c:v>
                </c:pt>
                <c:pt idx="685">
                  <c:v>0.685</c:v>
                </c:pt>
                <c:pt idx="686">
                  <c:v>0.686</c:v>
                </c:pt>
                <c:pt idx="687">
                  <c:v>0.687</c:v>
                </c:pt>
                <c:pt idx="688">
                  <c:v>0.688</c:v>
                </c:pt>
                <c:pt idx="689">
                  <c:v>0.689</c:v>
                </c:pt>
                <c:pt idx="690">
                  <c:v>0.69</c:v>
                </c:pt>
                <c:pt idx="691">
                  <c:v>0.691</c:v>
                </c:pt>
                <c:pt idx="692">
                  <c:v>0.692</c:v>
                </c:pt>
                <c:pt idx="693">
                  <c:v>0.693</c:v>
                </c:pt>
                <c:pt idx="694">
                  <c:v>0.694</c:v>
                </c:pt>
                <c:pt idx="695">
                  <c:v>0.695</c:v>
                </c:pt>
                <c:pt idx="696">
                  <c:v>0.696</c:v>
                </c:pt>
                <c:pt idx="697">
                  <c:v>0.697</c:v>
                </c:pt>
                <c:pt idx="698">
                  <c:v>0.698</c:v>
                </c:pt>
                <c:pt idx="699">
                  <c:v>0.699</c:v>
                </c:pt>
                <c:pt idx="700">
                  <c:v>0.7</c:v>
                </c:pt>
                <c:pt idx="701">
                  <c:v>0.701</c:v>
                </c:pt>
                <c:pt idx="702">
                  <c:v>0.702</c:v>
                </c:pt>
                <c:pt idx="703">
                  <c:v>0.703</c:v>
                </c:pt>
                <c:pt idx="704">
                  <c:v>0.704</c:v>
                </c:pt>
                <c:pt idx="705">
                  <c:v>0.705</c:v>
                </c:pt>
                <c:pt idx="706">
                  <c:v>0.706</c:v>
                </c:pt>
                <c:pt idx="707">
                  <c:v>0.707</c:v>
                </c:pt>
                <c:pt idx="708">
                  <c:v>0.708</c:v>
                </c:pt>
                <c:pt idx="709">
                  <c:v>0.709</c:v>
                </c:pt>
                <c:pt idx="710">
                  <c:v>0.71</c:v>
                </c:pt>
                <c:pt idx="711">
                  <c:v>0.711</c:v>
                </c:pt>
                <c:pt idx="712">
                  <c:v>0.712</c:v>
                </c:pt>
                <c:pt idx="713">
                  <c:v>0.713</c:v>
                </c:pt>
                <c:pt idx="714">
                  <c:v>0.714</c:v>
                </c:pt>
                <c:pt idx="715">
                  <c:v>0.715</c:v>
                </c:pt>
                <c:pt idx="716">
                  <c:v>0.716</c:v>
                </c:pt>
                <c:pt idx="717">
                  <c:v>0.717</c:v>
                </c:pt>
                <c:pt idx="718">
                  <c:v>0.718</c:v>
                </c:pt>
                <c:pt idx="719">
                  <c:v>0.719</c:v>
                </c:pt>
                <c:pt idx="720">
                  <c:v>0.72</c:v>
                </c:pt>
                <c:pt idx="721">
                  <c:v>0.721</c:v>
                </c:pt>
                <c:pt idx="722">
                  <c:v>0.722</c:v>
                </c:pt>
                <c:pt idx="723">
                  <c:v>0.723</c:v>
                </c:pt>
                <c:pt idx="724">
                  <c:v>0.724</c:v>
                </c:pt>
                <c:pt idx="725">
                  <c:v>0.725</c:v>
                </c:pt>
                <c:pt idx="726">
                  <c:v>0.726</c:v>
                </c:pt>
                <c:pt idx="727">
                  <c:v>0.727</c:v>
                </c:pt>
                <c:pt idx="728">
                  <c:v>0.728</c:v>
                </c:pt>
                <c:pt idx="729">
                  <c:v>0.729</c:v>
                </c:pt>
                <c:pt idx="730">
                  <c:v>0.73</c:v>
                </c:pt>
                <c:pt idx="731">
                  <c:v>0.731</c:v>
                </c:pt>
                <c:pt idx="732">
                  <c:v>0.732</c:v>
                </c:pt>
                <c:pt idx="733">
                  <c:v>0.733</c:v>
                </c:pt>
                <c:pt idx="734">
                  <c:v>0.734</c:v>
                </c:pt>
                <c:pt idx="735">
                  <c:v>0.735</c:v>
                </c:pt>
                <c:pt idx="736">
                  <c:v>0.736</c:v>
                </c:pt>
                <c:pt idx="737">
                  <c:v>0.737</c:v>
                </c:pt>
                <c:pt idx="738">
                  <c:v>0.738</c:v>
                </c:pt>
                <c:pt idx="739">
                  <c:v>0.739</c:v>
                </c:pt>
                <c:pt idx="740">
                  <c:v>0.74</c:v>
                </c:pt>
                <c:pt idx="741">
                  <c:v>0.741</c:v>
                </c:pt>
                <c:pt idx="742">
                  <c:v>0.742</c:v>
                </c:pt>
                <c:pt idx="743">
                  <c:v>0.743</c:v>
                </c:pt>
                <c:pt idx="744">
                  <c:v>0.744</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c:v>
                </c:pt>
                <c:pt idx="757">
                  <c:v>0.757</c:v>
                </c:pt>
                <c:pt idx="758">
                  <c:v>0.758</c:v>
                </c:pt>
                <c:pt idx="759">
                  <c:v>0.759</c:v>
                </c:pt>
                <c:pt idx="760">
                  <c:v>0.76</c:v>
                </c:pt>
                <c:pt idx="761">
                  <c:v>0.761</c:v>
                </c:pt>
                <c:pt idx="762">
                  <c:v>0.762</c:v>
                </c:pt>
                <c:pt idx="763">
                  <c:v>0.763</c:v>
                </c:pt>
                <c:pt idx="764">
                  <c:v>0.764</c:v>
                </c:pt>
                <c:pt idx="765">
                  <c:v>0.765</c:v>
                </c:pt>
                <c:pt idx="766">
                  <c:v>0.766</c:v>
                </c:pt>
                <c:pt idx="767">
                  <c:v>0.767</c:v>
                </c:pt>
                <c:pt idx="768">
                  <c:v>0.768</c:v>
                </c:pt>
                <c:pt idx="769">
                  <c:v>0.769</c:v>
                </c:pt>
                <c:pt idx="770">
                  <c:v>0.77</c:v>
                </c:pt>
                <c:pt idx="771">
                  <c:v>0.771</c:v>
                </c:pt>
                <c:pt idx="772">
                  <c:v>0.772</c:v>
                </c:pt>
                <c:pt idx="773">
                  <c:v>0.773</c:v>
                </c:pt>
                <c:pt idx="774">
                  <c:v>0.774</c:v>
                </c:pt>
                <c:pt idx="775">
                  <c:v>0.775</c:v>
                </c:pt>
                <c:pt idx="776">
                  <c:v>0.776</c:v>
                </c:pt>
                <c:pt idx="777">
                  <c:v>0.777</c:v>
                </c:pt>
                <c:pt idx="778">
                  <c:v>0.778</c:v>
                </c:pt>
                <c:pt idx="779">
                  <c:v>0.779</c:v>
                </c:pt>
                <c:pt idx="780">
                  <c:v>0.78</c:v>
                </c:pt>
                <c:pt idx="781">
                  <c:v>0.781</c:v>
                </c:pt>
                <c:pt idx="782">
                  <c:v>0.782</c:v>
                </c:pt>
                <c:pt idx="783">
                  <c:v>0.783</c:v>
                </c:pt>
                <c:pt idx="784">
                  <c:v>0.784</c:v>
                </c:pt>
                <c:pt idx="785">
                  <c:v>0.785</c:v>
                </c:pt>
                <c:pt idx="786">
                  <c:v>0.786</c:v>
                </c:pt>
                <c:pt idx="787">
                  <c:v>0.787</c:v>
                </c:pt>
                <c:pt idx="788">
                  <c:v>0.788</c:v>
                </c:pt>
                <c:pt idx="789">
                  <c:v>0.789</c:v>
                </c:pt>
                <c:pt idx="790">
                  <c:v>0.79</c:v>
                </c:pt>
                <c:pt idx="791">
                  <c:v>0.791</c:v>
                </c:pt>
                <c:pt idx="792">
                  <c:v>0.792</c:v>
                </c:pt>
                <c:pt idx="793">
                  <c:v>0.793</c:v>
                </c:pt>
                <c:pt idx="794">
                  <c:v>0.794</c:v>
                </c:pt>
                <c:pt idx="795">
                  <c:v>0.795</c:v>
                </c:pt>
                <c:pt idx="796">
                  <c:v>0.796</c:v>
                </c:pt>
                <c:pt idx="797">
                  <c:v>0.797</c:v>
                </c:pt>
                <c:pt idx="798">
                  <c:v>0.798</c:v>
                </c:pt>
                <c:pt idx="799">
                  <c:v>0.799</c:v>
                </c:pt>
                <c:pt idx="800">
                  <c:v>0.8</c:v>
                </c:pt>
                <c:pt idx="801">
                  <c:v>0.801</c:v>
                </c:pt>
                <c:pt idx="802">
                  <c:v>0.802</c:v>
                </c:pt>
                <c:pt idx="803">
                  <c:v>0.803</c:v>
                </c:pt>
                <c:pt idx="804">
                  <c:v>0.804</c:v>
                </c:pt>
                <c:pt idx="805">
                  <c:v>0.805</c:v>
                </c:pt>
                <c:pt idx="806">
                  <c:v>0.806</c:v>
                </c:pt>
                <c:pt idx="807">
                  <c:v>0.807</c:v>
                </c:pt>
                <c:pt idx="808">
                  <c:v>0.808</c:v>
                </c:pt>
                <c:pt idx="809">
                  <c:v>0.809</c:v>
                </c:pt>
                <c:pt idx="810">
                  <c:v>0.81</c:v>
                </c:pt>
                <c:pt idx="811">
                  <c:v>0.811</c:v>
                </c:pt>
                <c:pt idx="812">
                  <c:v>0.812</c:v>
                </c:pt>
                <c:pt idx="813">
                  <c:v>0.813</c:v>
                </c:pt>
                <c:pt idx="814">
                  <c:v>0.814</c:v>
                </c:pt>
                <c:pt idx="815">
                  <c:v>0.815</c:v>
                </c:pt>
                <c:pt idx="816">
                  <c:v>0.816</c:v>
                </c:pt>
                <c:pt idx="817">
                  <c:v>0.817</c:v>
                </c:pt>
                <c:pt idx="818">
                  <c:v>0.818</c:v>
                </c:pt>
                <c:pt idx="819">
                  <c:v>0.819</c:v>
                </c:pt>
                <c:pt idx="820">
                  <c:v>0.82</c:v>
                </c:pt>
                <c:pt idx="821">
                  <c:v>0.821</c:v>
                </c:pt>
                <c:pt idx="822">
                  <c:v>0.822</c:v>
                </c:pt>
                <c:pt idx="823">
                  <c:v>0.823</c:v>
                </c:pt>
                <c:pt idx="824">
                  <c:v>0.824</c:v>
                </c:pt>
                <c:pt idx="825">
                  <c:v>0.825</c:v>
                </c:pt>
                <c:pt idx="826">
                  <c:v>0.826</c:v>
                </c:pt>
                <c:pt idx="827">
                  <c:v>0.827</c:v>
                </c:pt>
                <c:pt idx="828">
                  <c:v>0.828</c:v>
                </c:pt>
                <c:pt idx="829">
                  <c:v>0.829</c:v>
                </c:pt>
                <c:pt idx="830">
                  <c:v>0.83</c:v>
                </c:pt>
                <c:pt idx="831">
                  <c:v>0.831</c:v>
                </c:pt>
                <c:pt idx="832">
                  <c:v>0.832</c:v>
                </c:pt>
                <c:pt idx="833">
                  <c:v>0.833</c:v>
                </c:pt>
                <c:pt idx="834">
                  <c:v>0.834</c:v>
                </c:pt>
                <c:pt idx="835">
                  <c:v>0.835</c:v>
                </c:pt>
                <c:pt idx="836">
                  <c:v>0.836</c:v>
                </c:pt>
                <c:pt idx="837">
                  <c:v>0.837</c:v>
                </c:pt>
                <c:pt idx="838">
                  <c:v>0.838</c:v>
                </c:pt>
                <c:pt idx="839">
                  <c:v>0.839</c:v>
                </c:pt>
                <c:pt idx="840">
                  <c:v>0.84</c:v>
                </c:pt>
                <c:pt idx="841">
                  <c:v>0.841</c:v>
                </c:pt>
                <c:pt idx="842">
                  <c:v>0.842</c:v>
                </c:pt>
                <c:pt idx="843">
                  <c:v>0.843</c:v>
                </c:pt>
                <c:pt idx="844">
                  <c:v>0.844</c:v>
                </c:pt>
                <c:pt idx="845">
                  <c:v>0.845</c:v>
                </c:pt>
                <c:pt idx="846">
                  <c:v>0.846</c:v>
                </c:pt>
                <c:pt idx="847">
                  <c:v>0.847</c:v>
                </c:pt>
                <c:pt idx="848">
                  <c:v>0.848</c:v>
                </c:pt>
                <c:pt idx="849">
                  <c:v>0.849</c:v>
                </c:pt>
                <c:pt idx="850">
                  <c:v>0.85</c:v>
                </c:pt>
                <c:pt idx="851">
                  <c:v>0.851</c:v>
                </c:pt>
                <c:pt idx="852">
                  <c:v>0.852</c:v>
                </c:pt>
                <c:pt idx="853">
                  <c:v>0.853</c:v>
                </c:pt>
                <c:pt idx="854">
                  <c:v>0.854</c:v>
                </c:pt>
                <c:pt idx="855">
                  <c:v>0.855</c:v>
                </c:pt>
                <c:pt idx="856">
                  <c:v>0.856</c:v>
                </c:pt>
                <c:pt idx="857">
                  <c:v>0.857</c:v>
                </c:pt>
                <c:pt idx="858">
                  <c:v>0.858</c:v>
                </c:pt>
                <c:pt idx="859">
                  <c:v>0.859</c:v>
                </c:pt>
                <c:pt idx="860">
                  <c:v>0.86</c:v>
                </c:pt>
                <c:pt idx="861">
                  <c:v>0.861</c:v>
                </c:pt>
                <c:pt idx="862">
                  <c:v>0.862</c:v>
                </c:pt>
                <c:pt idx="863">
                  <c:v>0.863</c:v>
                </c:pt>
                <c:pt idx="864">
                  <c:v>0.864</c:v>
                </c:pt>
                <c:pt idx="865">
                  <c:v>0.865</c:v>
                </c:pt>
                <c:pt idx="866">
                  <c:v>0.866</c:v>
                </c:pt>
                <c:pt idx="867">
                  <c:v>0.867</c:v>
                </c:pt>
                <c:pt idx="868">
                  <c:v>0.868</c:v>
                </c:pt>
                <c:pt idx="869">
                  <c:v>0.869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c:v>
                </c:pt>
                <c:pt idx="882">
                  <c:v>0.882</c:v>
                </c:pt>
                <c:pt idx="883">
                  <c:v>0.883</c:v>
                </c:pt>
                <c:pt idx="884">
                  <c:v>0.884</c:v>
                </c:pt>
                <c:pt idx="885">
                  <c:v>0.885</c:v>
                </c:pt>
                <c:pt idx="886">
                  <c:v>0.886</c:v>
                </c:pt>
                <c:pt idx="887">
                  <c:v>0.887</c:v>
                </c:pt>
                <c:pt idx="888">
                  <c:v>0.888</c:v>
                </c:pt>
                <c:pt idx="889">
                  <c:v>0.889</c:v>
                </c:pt>
                <c:pt idx="890">
                  <c:v>0.89</c:v>
                </c:pt>
                <c:pt idx="891">
                  <c:v>0.891</c:v>
                </c:pt>
                <c:pt idx="892">
                  <c:v>0.892</c:v>
                </c:pt>
                <c:pt idx="893">
                  <c:v>0.893</c:v>
                </c:pt>
                <c:pt idx="894">
                  <c:v>0.894</c:v>
                </c:pt>
                <c:pt idx="895">
                  <c:v>0.895</c:v>
                </c:pt>
                <c:pt idx="896">
                  <c:v>0.896</c:v>
                </c:pt>
                <c:pt idx="897">
                  <c:v>0.897</c:v>
                </c:pt>
                <c:pt idx="898">
                  <c:v>0.898</c:v>
                </c:pt>
                <c:pt idx="899">
                  <c:v>0.899</c:v>
                </c:pt>
                <c:pt idx="900">
                  <c:v>0.9</c:v>
                </c:pt>
                <c:pt idx="901">
                  <c:v>0.901</c:v>
                </c:pt>
                <c:pt idx="902">
                  <c:v>0.902</c:v>
                </c:pt>
                <c:pt idx="903">
                  <c:v>0.903</c:v>
                </c:pt>
                <c:pt idx="904">
                  <c:v>0.904</c:v>
                </c:pt>
                <c:pt idx="905">
                  <c:v>0.905</c:v>
                </c:pt>
                <c:pt idx="906">
                  <c:v>0.906</c:v>
                </c:pt>
                <c:pt idx="907">
                  <c:v>0.907</c:v>
                </c:pt>
                <c:pt idx="908">
                  <c:v>0.908</c:v>
                </c:pt>
                <c:pt idx="909">
                  <c:v>0.909</c:v>
                </c:pt>
                <c:pt idx="910">
                  <c:v>0.91</c:v>
                </c:pt>
                <c:pt idx="911">
                  <c:v>0.911</c:v>
                </c:pt>
                <c:pt idx="912">
                  <c:v>0.912</c:v>
                </c:pt>
                <c:pt idx="913">
                  <c:v>0.913</c:v>
                </c:pt>
                <c:pt idx="914">
                  <c:v>0.914</c:v>
                </c:pt>
                <c:pt idx="915">
                  <c:v>0.915</c:v>
                </c:pt>
                <c:pt idx="916">
                  <c:v>0.916</c:v>
                </c:pt>
                <c:pt idx="917">
                  <c:v>0.917</c:v>
                </c:pt>
                <c:pt idx="918">
                  <c:v>0.918</c:v>
                </c:pt>
                <c:pt idx="919">
                  <c:v>0.919</c:v>
                </c:pt>
                <c:pt idx="920">
                  <c:v>0.92</c:v>
                </c:pt>
                <c:pt idx="921">
                  <c:v>0.921</c:v>
                </c:pt>
                <c:pt idx="922">
                  <c:v>0.922</c:v>
                </c:pt>
                <c:pt idx="923">
                  <c:v>0.923</c:v>
                </c:pt>
                <c:pt idx="924">
                  <c:v>0.924</c:v>
                </c:pt>
                <c:pt idx="925">
                  <c:v>0.925</c:v>
                </c:pt>
                <c:pt idx="926">
                  <c:v>0.926</c:v>
                </c:pt>
                <c:pt idx="927">
                  <c:v>0.927</c:v>
                </c:pt>
                <c:pt idx="928">
                  <c:v>0.928</c:v>
                </c:pt>
                <c:pt idx="929">
                  <c:v>0.929</c:v>
                </c:pt>
                <c:pt idx="930">
                  <c:v>0.93</c:v>
                </c:pt>
                <c:pt idx="931">
                  <c:v>0.931</c:v>
                </c:pt>
                <c:pt idx="932">
                  <c:v>0.932</c:v>
                </c:pt>
                <c:pt idx="933">
                  <c:v>0.933</c:v>
                </c:pt>
                <c:pt idx="934">
                  <c:v>0.934</c:v>
                </c:pt>
                <c:pt idx="935">
                  <c:v>0.935</c:v>
                </c:pt>
                <c:pt idx="936">
                  <c:v>0.936</c:v>
                </c:pt>
                <c:pt idx="937">
                  <c:v>0.937</c:v>
                </c:pt>
                <c:pt idx="938">
                  <c:v>0.938</c:v>
                </c:pt>
                <c:pt idx="939">
                  <c:v>0.939</c:v>
                </c:pt>
                <c:pt idx="940">
                  <c:v>0.94</c:v>
                </c:pt>
                <c:pt idx="941">
                  <c:v>0.941</c:v>
                </c:pt>
                <c:pt idx="942">
                  <c:v>0.942</c:v>
                </c:pt>
                <c:pt idx="943">
                  <c:v>0.943</c:v>
                </c:pt>
                <c:pt idx="944">
                  <c:v>0.944</c:v>
                </c:pt>
                <c:pt idx="945">
                  <c:v>0.945</c:v>
                </c:pt>
                <c:pt idx="946">
                  <c:v>0.946</c:v>
                </c:pt>
                <c:pt idx="947">
                  <c:v>0.947</c:v>
                </c:pt>
                <c:pt idx="948">
                  <c:v>0.948</c:v>
                </c:pt>
                <c:pt idx="949">
                  <c:v>0.949</c:v>
                </c:pt>
                <c:pt idx="950">
                  <c:v>0.95</c:v>
                </c:pt>
                <c:pt idx="951">
                  <c:v>0.951</c:v>
                </c:pt>
                <c:pt idx="952">
                  <c:v>0.952</c:v>
                </c:pt>
                <c:pt idx="953">
                  <c:v>0.953</c:v>
                </c:pt>
                <c:pt idx="954">
                  <c:v>0.954</c:v>
                </c:pt>
                <c:pt idx="955">
                  <c:v>0.955</c:v>
                </c:pt>
                <c:pt idx="956">
                  <c:v>0.956</c:v>
                </c:pt>
                <c:pt idx="957">
                  <c:v>0.957</c:v>
                </c:pt>
                <c:pt idx="958">
                  <c:v>0.958</c:v>
                </c:pt>
                <c:pt idx="959">
                  <c:v>0.959</c:v>
                </c:pt>
                <c:pt idx="960">
                  <c:v>0.96</c:v>
                </c:pt>
                <c:pt idx="961">
                  <c:v>0.961</c:v>
                </c:pt>
                <c:pt idx="962">
                  <c:v>0.962</c:v>
                </c:pt>
                <c:pt idx="963">
                  <c:v>0.963</c:v>
                </c:pt>
                <c:pt idx="964">
                  <c:v>0.964</c:v>
                </c:pt>
                <c:pt idx="965">
                  <c:v>0.965</c:v>
                </c:pt>
                <c:pt idx="966">
                  <c:v>0.966</c:v>
                </c:pt>
                <c:pt idx="967">
                  <c:v>0.967</c:v>
                </c:pt>
                <c:pt idx="968">
                  <c:v>0.968</c:v>
                </c:pt>
                <c:pt idx="969">
                  <c:v>0.969</c:v>
                </c:pt>
                <c:pt idx="970">
                  <c:v>0.97</c:v>
                </c:pt>
                <c:pt idx="971">
                  <c:v>0.971</c:v>
                </c:pt>
                <c:pt idx="972">
                  <c:v>0.972</c:v>
                </c:pt>
                <c:pt idx="973">
                  <c:v>0.973</c:v>
                </c:pt>
                <c:pt idx="974">
                  <c:v>0.974</c:v>
                </c:pt>
                <c:pt idx="975">
                  <c:v>0.975</c:v>
                </c:pt>
                <c:pt idx="976">
                  <c:v>0.976</c:v>
                </c:pt>
                <c:pt idx="977">
                  <c:v>0.977</c:v>
                </c:pt>
                <c:pt idx="978">
                  <c:v>0.978</c:v>
                </c:pt>
                <c:pt idx="979">
                  <c:v>0.979</c:v>
                </c:pt>
                <c:pt idx="980">
                  <c:v>0.98</c:v>
                </c:pt>
                <c:pt idx="981">
                  <c:v>0.981</c:v>
                </c:pt>
                <c:pt idx="982">
                  <c:v>0.982</c:v>
                </c:pt>
                <c:pt idx="983">
                  <c:v>0.983</c:v>
                </c:pt>
                <c:pt idx="984">
                  <c:v>0.984</c:v>
                </c:pt>
                <c:pt idx="985">
                  <c:v>0.985</c:v>
                </c:pt>
                <c:pt idx="986">
                  <c:v>0.986</c:v>
                </c:pt>
                <c:pt idx="987">
                  <c:v>0.987</c:v>
                </c:pt>
                <c:pt idx="988">
                  <c:v>0.988</c:v>
                </c:pt>
                <c:pt idx="989">
                  <c:v>0.989</c:v>
                </c:pt>
                <c:pt idx="990">
                  <c:v>0.99</c:v>
                </c:pt>
                <c:pt idx="991">
                  <c:v>0.991</c:v>
                </c:pt>
                <c:pt idx="992">
                  <c:v>0.992</c:v>
                </c:pt>
                <c:pt idx="993">
                  <c:v>0.993</c:v>
                </c:pt>
                <c:pt idx="994">
                  <c:v>0.994</c:v>
                </c:pt>
                <c:pt idx="995">
                  <c:v>0.995</c:v>
                </c:pt>
                <c:pt idx="996">
                  <c:v>0.996</c:v>
                </c:pt>
                <c:pt idx="997">
                  <c:v>0.997</c:v>
                </c:pt>
                <c:pt idx="998">
                  <c:v>0.998</c:v>
                </c:pt>
                <c:pt idx="999">
                  <c:v>0.999</c:v>
                </c:pt>
                <c:pt idx="1000">
                  <c:v>1.0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c:v>
                </c:pt>
                <c:pt idx="1601">
                  <c:v>1.601</c:v>
                </c:pt>
                <c:pt idx="1602">
                  <c:v>1.602</c:v>
                </c:pt>
                <c:pt idx="1603">
                  <c:v>1.603</c:v>
                </c:pt>
                <c:pt idx="1604">
                  <c:v>1.604</c:v>
                </c:pt>
                <c:pt idx="1605">
                  <c:v>1.605</c:v>
                </c:pt>
                <c:pt idx="1606">
                  <c:v>1.606</c:v>
                </c:pt>
                <c:pt idx="1607">
                  <c:v>1.607</c:v>
                </c:pt>
                <c:pt idx="1608">
                  <c:v>1.608</c:v>
                </c:pt>
                <c:pt idx="1609">
                  <c:v>1.609</c:v>
                </c:pt>
                <c:pt idx="1610">
                  <c:v>1.61</c:v>
                </c:pt>
                <c:pt idx="1611">
                  <c:v>1.611</c:v>
                </c:pt>
                <c:pt idx="1612">
                  <c:v>1.612</c:v>
                </c:pt>
                <c:pt idx="1613">
                  <c:v>1.613</c:v>
                </c:pt>
                <c:pt idx="1614">
                  <c:v>1.614</c:v>
                </c:pt>
                <c:pt idx="1615">
                  <c:v>1.615</c:v>
                </c:pt>
                <c:pt idx="1616">
                  <c:v>1.616</c:v>
                </c:pt>
                <c:pt idx="1617">
                  <c:v>1.617</c:v>
                </c:pt>
                <c:pt idx="1618">
                  <c:v>1.618</c:v>
                </c:pt>
                <c:pt idx="1619">
                  <c:v>1.619</c:v>
                </c:pt>
                <c:pt idx="1620">
                  <c:v>1.62</c:v>
                </c:pt>
                <c:pt idx="1621">
                  <c:v>1.621</c:v>
                </c:pt>
                <c:pt idx="1622">
                  <c:v>1.622</c:v>
                </c:pt>
                <c:pt idx="1623">
                  <c:v>1.623</c:v>
                </c:pt>
                <c:pt idx="1624">
                  <c:v>1.624</c:v>
                </c:pt>
                <c:pt idx="1625">
                  <c:v>1.625</c:v>
                </c:pt>
                <c:pt idx="1626">
                  <c:v>1.626</c:v>
                </c:pt>
                <c:pt idx="1627">
                  <c:v>1.627</c:v>
                </c:pt>
                <c:pt idx="1628">
                  <c:v>1.628</c:v>
                </c:pt>
                <c:pt idx="1629">
                  <c:v>1.629</c:v>
                </c:pt>
                <c:pt idx="1630">
                  <c:v>1.63</c:v>
                </c:pt>
                <c:pt idx="1631">
                  <c:v>1.631</c:v>
                </c:pt>
                <c:pt idx="1632">
                  <c:v>1.632</c:v>
                </c:pt>
                <c:pt idx="1633">
                  <c:v>1.633</c:v>
                </c:pt>
                <c:pt idx="1634">
                  <c:v>1.634</c:v>
                </c:pt>
                <c:pt idx="1635">
                  <c:v>1.635</c:v>
                </c:pt>
                <c:pt idx="1636">
                  <c:v>1.636</c:v>
                </c:pt>
                <c:pt idx="1637">
                  <c:v>1.637</c:v>
                </c:pt>
                <c:pt idx="1638">
                  <c:v>1.638</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c:v>
                </c:pt>
                <c:pt idx="2301">
                  <c:v>2.301</c:v>
                </c:pt>
                <c:pt idx="2302">
                  <c:v>2.302</c:v>
                </c:pt>
                <c:pt idx="2303">
                  <c:v>2.303</c:v>
                </c:pt>
                <c:pt idx="2304">
                  <c:v>2.304</c:v>
                </c:pt>
                <c:pt idx="2305">
                  <c:v>2.305</c:v>
                </c:pt>
                <c:pt idx="2306">
                  <c:v>2.306</c:v>
                </c:pt>
                <c:pt idx="2307">
                  <c:v>2.307</c:v>
                </c:pt>
                <c:pt idx="2308">
                  <c:v>2.308</c:v>
                </c:pt>
                <c:pt idx="2309">
                  <c:v>2.309</c:v>
                </c:pt>
                <c:pt idx="2310">
                  <c:v>2.31</c:v>
                </c:pt>
                <c:pt idx="2311">
                  <c:v>2.310999999999999</c:v>
                </c:pt>
                <c:pt idx="2312">
                  <c:v>2.311999999999999</c:v>
                </c:pt>
                <c:pt idx="2313">
                  <c:v>2.313</c:v>
                </c:pt>
                <c:pt idx="2314">
                  <c:v>2.314</c:v>
                </c:pt>
                <c:pt idx="2315">
                  <c:v>2.314999999999999</c:v>
                </c:pt>
                <c:pt idx="2316">
                  <c:v>2.315999999999999</c:v>
                </c:pt>
                <c:pt idx="2317">
                  <c:v>2.317</c:v>
                </c:pt>
                <c:pt idx="2318">
                  <c:v>2.318</c:v>
                </c:pt>
                <c:pt idx="2319">
                  <c:v>2.318999999999999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2.330999999999999</c:v>
                </c:pt>
                <c:pt idx="2332">
                  <c:v>2.331999999999999</c:v>
                </c:pt>
                <c:pt idx="2333">
                  <c:v>2.333</c:v>
                </c:pt>
                <c:pt idx="2334">
                  <c:v>2.334</c:v>
                </c:pt>
                <c:pt idx="2335">
                  <c:v>2.334999999999999</c:v>
                </c:pt>
                <c:pt idx="2336">
                  <c:v>2.335999999999999</c:v>
                </c:pt>
                <c:pt idx="2337">
                  <c:v>2.337</c:v>
                </c:pt>
                <c:pt idx="2338">
                  <c:v>2.338</c:v>
                </c:pt>
                <c:pt idx="2339">
                  <c:v>2.338999999999999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2.350999999999999</c:v>
                </c:pt>
                <c:pt idx="2352">
                  <c:v>2.351999999999999</c:v>
                </c:pt>
                <c:pt idx="2353">
                  <c:v>2.353</c:v>
                </c:pt>
                <c:pt idx="2354">
                  <c:v>2.354</c:v>
                </c:pt>
                <c:pt idx="2355">
                  <c:v>2.354999999999999</c:v>
                </c:pt>
                <c:pt idx="2356">
                  <c:v>2.355999999999999</c:v>
                </c:pt>
                <c:pt idx="2357">
                  <c:v>2.357</c:v>
                </c:pt>
                <c:pt idx="2358">
                  <c:v>2.358</c:v>
                </c:pt>
                <c:pt idx="2359">
                  <c:v>2.358999999999999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2.371999999999999</c:v>
                </c:pt>
                <c:pt idx="2373">
                  <c:v>2.373</c:v>
                </c:pt>
                <c:pt idx="2374">
                  <c:v>2.374</c:v>
                </c:pt>
                <c:pt idx="2375">
                  <c:v>2.375</c:v>
                </c:pt>
                <c:pt idx="2376">
                  <c:v>2.375999999999999</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2.391999999999999</c:v>
                </c:pt>
                <c:pt idx="2393">
                  <c:v>2.393</c:v>
                </c:pt>
                <c:pt idx="2394">
                  <c:v>2.394</c:v>
                </c:pt>
                <c:pt idx="2395">
                  <c:v>2.395</c:v>
                </c:pt>
                <c:pt idx="2396">
                  <c:v>2.395999999999999</c:v>
                </c:pt>
                <c:pt idx="2397">
                  <c:v>2.397</c:v>
                </c:pt>
                <c:pt idx="2398">
                  <c:v>2.398</c:v>
                </c:pt>
                <c:pt idx="2399">
                  <c:v>2.399</c:v>
                </c:pt>
                <c:pt idx="2400">
                  <c:v>2.4</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2.411999999999999</c:v>
                </c:pt>
                <c:pt idx="2413">
                  <c:v>2.413</c:v>
                </c:pt>
                <c:pt idx="2414">
                  <c:v>2.414</c:v>
                </c:pt>
                <c:pt idx="2415">
                  <c:v>2.415</c:v>
                </c:pt>
                <c:pt idx="2416">
                  <c:v>2.415999999999999</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2.431999999999999</c:v>
                </c:pt>
                <c:pt idx="2433">
                  <c:v>2.433</c:v>
                </c:pt>
                <c:pt idx="2434">
                  <c:v>2.434</c:v>
                </c:pt>
                <c:pt idx="2435">
                  <c:v>2.435</c:v>
                </c:pt>
                <c:pt idx="2436">
                  <c:v>2.435999999999999</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2.451999999999999</c:v>
                </c:pt>
                <c:pt idx="2453">
                  <c:v>2.453</c:v>
                </c:pt>
                <c:pt idx="2454">
                  <c:v>2.454</c:v>
                </c:pt>
                <c:pt idx="2455">
                  <c:v>2.455</c:v>
                </c:pt>
                <c:pt idx="2456">
                  <c:v>2.455999999999999</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c:v>
                </c:pt>
                <c:pt idx="2801">
                  <c:v>2.801</c:v>
                </c:pt>
                <c:pt idx="2802">
                  <c:v>2.802</c:v>
                </c:pt>
                <c:pt idx="2803">
                  <c:v>2.803</c:v>
                </c:pt>
                <c:pt idx="2804">
                  <c:v>2.804</c:v>
                </c:pt>
                <c:pt idx="2805">
                  <c:v>2.805</c:v>
                </c:pt>
                <c:pt idx="2806">
                  <c:v>2.806</c:v>
                </c:pt>
                <c:pt idx="2807">
                  <c:v>2.807</c:v>
                </c:pt>
                <c:pt idx="2808">
                  <c:v>2.808</c:v>
                </c:pt>
                <c:pt idx="2809">
                  <c:v>2.809</c:v>
                </c:pt>
                <c:pt idx="2810">
                  <c:v>2.81</c:v>
                </c:pt>
                <c:pt idx="2811">
                  <c:v>2.810999999999999</c:v>
                </c:pt>
                <c:pt idx="2812">
                  <c:v>2.811999999999999</c:v>
                </c:pt>
                <c:pt idx="2813">
                  <c:v>2.813</c:v>
                </c:pt>
                <c:pt idx="2814">
                  <c:v>2.814</c:v>
                </c:pt>
                <c:pt idx="2815">
                  <c:v>2.814999999999999</c:v>
                </c:pt>
                <c:pt idx="2816">
                  <c:v>2.815999999999999</c:v>
                </c:pt>
                <c:pt idx="2817">
                  <c:v>2.817</c:v>
                </c:pt>
                <c:pt idx="2818">
                  <c:v>2.818</c:v>
                </c:pt>
                <c:pt idx="2819">
                  <c:v>2.818999999999999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2.830999999999999</c:v>
                </c:pt>
                <c:pt idx="2832">
                  <c:v>2.831999999999999</c:v>
                </c:pt>
                <c:pt idx="2833">
                  <c:v>2.833</c:v>
                </c:pt>
                <c:pt idx="2834">
                  <c:v>2.834</c:v>
                </c:pt>
                <c:pt idx="2835">
                  <c:v>2.834999999999999</c:v>
                </c:pt>
                <c:pt idx="2836">
                  <c:v>2.835999999999999</c:v>
                </c:pt>
                <c:pt idx="2837">
                  <c:v>2.837</c:v>
                </c:pt>
                <c:pt idx="2838">
                  <c:v>2.838</c:v>
                </c:pt>
                <c:pt idx="2839">
                  <c:v>2.838999999999999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2.850999999999999</c:v>
                </c:pt>
                <c:pt idx="2852">
                  <c:v>2.851999999999999</c:v>
                </c:pt>
                <c:pt idx="2853">
                  <c:v>2.853</c:v>
                </c:pt>
                <c:pt idx="2854">
                  <c:v>2.854</c:v>
                </c:pt>
                <c:pt idx="2855">
                  <c:v>2.854999999999999</c:v>
                </c:pt>
                <c:pt idx="2856">
                  <c:v>2.855999999999999</c:v>
                </c:pt>
                <c:pt idx="2857">
                  <c:v>2.857</c:v>
                </c:pt>
                <c:pt idx="2858">
                  <c:v>2.858</c:v>
                </c:pt>
                <c:pt idx="2859">
                  <c:v>2.858999999999999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2.871999999999999</c:v>
                </c:pt>
                <c:pt idx="2873">
                  <c:v>2.873</c:v>
                </c:pt>
                <c:pt idx="2874">
                  <c:v>2.874</c:v>
                </c:pt>
                <c:pt idx="2875">
                  <c:v>2.875</c:v>
                </c:pt>
                <c:pt idx="2876">
                  <c:v>2.875999999999999</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2.891999999999999</c:v>
                </c:pt>
                <c:pt idx="2893">
                  <c:v>2.893</c:v>
                </c:pt>
                <c:pt idx="2894">
                  <c:v>2.894</c:v>
                </c:pt>
                <c:pt idx="2895">
                  <c:v>2.895</c:v>
                </c:pt>
                <c:pt idx="2896">
                  <c:v>2.895999999999999</c:v>
                </c:pt>
                <c:pt idx="2897">
                  <c:v>2.897</c:v>
                </c:pt>
                <c:pt idx="2898">
                  <c:v>2.898</c:v>
                </c:pt>
                <c:pt idx="2899">
                  <c:v>2.899</c:v>
                </c:pt>
                <c:pt idx="2900">
                  <c:v>2.9</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2.911999999999999</c:v>
                </c:pt>
                <c:pt idx="2913">
                  <c:v>2.913</c:v>
                </c:pt>
                <c:pt idx="2914">
                  <c:v>2.914</c:v>
                </c:pt>
                <c:pt idx="2915">
                  <c:v>2.915</c:v>
                </c:pt>
                <c:pt idx="2916">
                  <c:v>2.915999999999999</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2.931999999999999</c:v>
                </c:pt>
                <c:pt idx="2933">
                  <c:v>2.933</c:v>
                </c:pt>
                <c:pt idx="2934">
                  <c:v>2.934</c:v>
                </c:pt>
                <c:pt idx="2935">
                  <c:v>2.935</c:v>
                </c:pt>
                <c:pt idx="2936">
                  <c:v>2.935999999999999</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2.951999999999999</c:v>
                </c:pt>
                <c:pt idx="2953">
                  <c:v>2.953</c:v>
                </c:pt>
                <c:pt idx="2954">
                  <c:v>2.954</c:v>
                </c:pt>
                <c:pt idx="2955">
                  <c:v>2.955</c:v>
                </c:pt>
                <c:pt idx="2956">
                  <c:v>2.955999999999999</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c:v>
                </c:pt>
                <c:pt idx="3201">
                  <c:v>3.201</c:v>
                </c:pt>
                <c:pt idx="3202">
                  <c:v>3.202</c:v>
                </c:pt>
                <c:pt idx="3203">
                  <c:v>3.203</c:v>
                </c:pt>
                <c:pt idx="3204">
                  <c:v>3.204</c:v>
                </c:pt>
                <c:pt idx="3205">
                  <c:v>3.205</c:v>
                </c:pt>
                <c:pt idx="3206">
                  <c:v>3.206</c:v>
                </c:pt>
                <c:pt idx="3207">
                  <c:v>3.207</c:v>
                </c:pt>
                <c:pt idx="3208">
                  <c:v>3.208</c:v>
                </c:pt>
                <c:pt idx="3209">
                  <c:v>3.209</c:v>
                </c:pt>
                <c:pt idx="3210">
                  <c:v>3.21</c:v>
                </c:pt>
                <c:pt idx="3211">
                  <c:v>3.211</c:v>
                </c:pt>
                <c:pt idx="3212">
                  <c:v>3.212</c:v>
                </c:pt>
                <c:pt idx="3213">
                  <c:v>3.213</c:v>
                </c:pt>
                <c:pt idx="3214">
                  <c:v>3.214</c:v>
                </c:pt>
                <c:pt idx="3215">
                  <c:v>3.215</c:v>
                </c:pt>
                <c:pt idx="3216">
                  <c:v>3.216</c:v>
                </c:pt>
                <c:pt idx="3217">
                  <c:v>3.217</c:v>
                </c:pt>
                <c:pt idx="3218">
                  <c:v>3.218</c:v>
                </c:pt>
                <c:pt idx="3219">
                  <c:v>3.219</c:v>
                </c:pt>
                <c:pt idx="3220">
                  <c:v>3.22</c:v>
                </c:pt>
                <c:pt idx="3221">
                  <c:v>3.221</c:v>
                </c:pt>
                <c:pt idx="3222">
                  <c:v>3.222</c:v>
                </c:pt>
                <c:pt idx="3223">
                  <c:v>3.223</c:v>
                </c:pt>
                <c:pt idx="3224">
                  <c:v>3.224</c:v>
                </c:pt>
                <c:pt idx="3225">
                  <c:v>3.225</c:v>
                </c:pt>
                <c:pt idx="3226">
                  <c:v>3.226</c:v>
                </c:pt>
                <c:pt idx="3227">
                  <c:v>3.227</c:v>
                </c:pt>
                <c:pt idx="3228">
                  <c:v>3.228</c:v>
                </c:pt>
                <c:pt idx="3229">
                  <c:v>3.229</c:v>
                </c:pt>
                <c:pt idx="3230">
                  <c:v>3.23</c:v>
                </c:pt>
                <c:pt idx="3231">
                  <c:v>3.231</c:v>
                </c:pt>
                <c:pt idx="3232">
                  <c:v>3.232</c:v>
                </c:pt>
                <c:pt idx="3233">
                  <c:v>3.233</c:v>
                </c:pt>
                <c:pt idx="3234">
                  <c:v>3.234</c:v>
                </c:pt>
                <c:pt idx="3235">
                  <c:v>3.235</c:v>
                </c:pt>
                <c:pt idx="3236">
                  <c:v>3.236</c:v>
                </c:pt>
                <c:pt idx="3237">
                  <c:v>3.237</c:v>
                </c:pt>
                <c:pt idx="3238">
                  <c:v>3.238</c:v>
                </c:pt>
                <c:pt idx="3239">
                  <c:v>3.239</c:v>
                </c:pt>
                <c:pt idx="3240">
                  <c:v>3.24</c:v>
                </c:pt>
                <c:pt idx="3241">
                  <c:v>3.241</c:v>
                </c:pt>
                <c:pt idx="3242">
                  <c:v>3.242</c:v>
                </c:pt>
                <c:pt idx="3243">
                  <c:v>3.243</c:v>
                </c:pt>
                <c:pt idx="3244">
                  <c:v>3.244</c:v>
                </c:pt>
                <c:pt idx="3245">
                  <c:v>3.245</c:v>
                </c:pt>
                <c:pt idx="3246">
                  <c:v>3.246</c:v>
                </c:pt>
                <c:pt idx="3247">
                  <c:v>3.247</c:v>
                </c:pt>
                <c:pt idx="3248">
                  <c:v>3.248</c:v>
                </c:pt>
                <c:pt idx="3249">
                  <c:v>3.249</c:v>
                </c:pt>
                <c:pt idx="3250">
                  <c:v>3.25</c:v>
                </c:pt>
                <c:pt idx="3251">
                  <c:v>3.251</c:v>
                </c:pt>
                <c:pt idx="3252">
                  <c:v>3.252</c:v>
                </c:pt>
                <c:pt idx="3253">
                  <c:v>3.253</c:v>
                </c:pt>
                <c:pt idx="3254">
                  <c:v>3.254</c:v>
                </c:pt>
                <c:pt idx="3255">
                  <c:v>3.255</c:v>
                </c:pt>
                <c:pt idx="3256">
                  <c:v>3.256</c:v>
                </c:pt>
                <c:pt idx="3257">
                  <c:v>3.257</c:v>
                </c:pt>
                <c:pt idx="3258">
                  <c:v>3.258</c:v>
                </c:pt>
                <c:pt idx="3259">
                  <c:v>3.259</c:v>
                </c:pt>
                <c:pt idx="3260">
                  <c:v>3.26</c:v>
                </c:pt>
                <c:pt idx="3261">
                  <c:v>3.261</c:v>
                </c:pt>
                <c:pt idx="3262">
                  <c:v>3.262</c:v>
                </c:pt>
                <c:pt idx="3263">
                  <c:v>3.263</c:v>
                </c:pt>
                <c:pt idx="3264">
                  <c:v>3.264</c:v>
                </c:pt>
                <c:pt idx="3265">
                  <c:v>3.265</c:v>
                </c:pt>
                <c:pt idx="3266">
                  <c:v>3.266</c:v>
                </c:pt>
                <c:pt idx="3267">
                  <c:v>3.267</c:v>
                </c:pt>
                <c:pt idx="3268">
                  <c:v>3.268</c:v>
                </c:pt>
                <c:pt idx="3269">
                  <c:v>3.269</c:v>
                </c:pt>
                <c:pt idx="3270">
                  <c:v>3.27</c:v>
                </c:pt>
                <c:pt idx="3271">
                  <c:v>3.271</c:v>
                </c:pt>
                <c:pt idx="3272">
                  <c:v>3.272</c:v>
                </c:pt>
                <c:pt idx="3273">
                  <c:v>3.273</c:v>
                </c:pt>
                <c:pt idx="3274">
                  <c:v>3.274</c:v>
                </c:pt>
                <c:pt idx="3275">
                  <c:v>3.275</c:v>
                </c:pt>
                <c:pt idx="3276">
                  <c:v>3.276</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c:v>
                </c:pt>
                <c:pt idx="3301">
                  <c:v>3.301</c:v>
                </c:pt>
                <c:pt idx="3302">
                  <c:v>3.302</c:v>
                </c:pt>
                <c:pt idx="3303">
                  <c:v>3.303</c:v>
                </c:pt>
                <c:pt idx="3304">
                  <c:v>3.304</c:v>
                </c:pt>
                <c:pt idx="3305">
                  <c:v>3.305</c:v>
                </c:pt>
                <c:pt idx="3306">
                  <c:v>3.306</c:v>
                </c:pt>
                <c:pt idx="3307">
                  <c:v>3.307</c:v>
                </c:pt>
                <c:pt idx="3308">
                  <c:v>3.308</c:v>
                </c:pt>
                <c:pt idx="3309">
                  <c:v>3.309</c:v>
                </c:pt>
                <c:pt idx="3310">
                  <c:v>3.31</c:v>
                </c:pt>
                <c:pt idx="3311">
                  <c:v>3.310999999999999</c:v>
                </c:pt>
                <c:pt idx="3312">
                  <c:v>3.311999999999999</c:v>
                </c:pt>
                <c:pt idx="3313">
                  <c:v>3.313</c:v>
                </c:pt>
                <c:pt idx="3314">
                  <c:v>3.314</c:v>
                </c:pt>
                <c:pt idx="3315">
                  <c:v>3.314999999999999</c:v>
                </c:pt>
                <c:pt idx="3316">
                  <c:v>3.315999999999999</c:v>
                </c:pt>
                <c:pt idx="3317">
                  <c:v>3.317</c:v>
                </c:pt>
                <c:pt idx="3318">
                  <c:v>3.318</c:v>
                </c:pt>
                <c:pt idx="3319">
                  <c:v>3.318999999999999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3.330999999999999</c:v>
                </c:pt>
                <c:pt idx="3332">
                  <c:v>3.331999999999999</c:v>
                </c:pt>
                <c:pt idx="3333">
                  <c:v>3.333</c:v>
                </c:pt>
                <c:pt idx="3334">
                  <c:v>3.334</c:v>
                </c:pt>
                <c:pt idx="3335">
                  <c:v>3.334999999999999</c:v>
                </c:pt>
                <c:pt idx="3336">
                  <c:v>3.335999999999999</c:v>
                </c:pt>
                <c:pt idx="3337">
                  <c:v>3.337</c:v>
                </c:pt>
                <c:pt idx="3338">
                  <c:v>3.338</c:v>
                </c:pt>
                <c:pt idx="3339">
                  <c:v>3.338999999999999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3.350999999999999</c:v>
                </c:pt>
                <c:pt idx="3352">
                  <c:v>3.351999999999999</c:v>
                </c:pt>
                <c:pt idx="3353">
                  <c:v>3.353</c:v>
                </c:pt>
                <c:pt idx="3354">
                  <c:v>3.354</c:v>
                </c:pt>
                <c:pt idx="3355">
                  <c:v>3.354999999999999</c:v>
                </c:pt>
                <c:pt idx="3356">
                  <c:v>3.355999999999999</c:v>
                </c:pt>
                <c:pt idx="3357">
                  <c:v>3.357</c:v>
                </c:pt>
                <c:pt idx="3358">
                  <c:v>3.358</c:v>
                </c:pt>
                <c:pt idx="3359">
                  <c:v>3.358999999999999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3.371999999999999</c:v>
                </c:pt>
                <c:pt idx="3373">
                  <c:v>3.373</c:v>
                </c:pt>
                <c:pt idx="3374">
                  <c:v>3.374</c:v>
                </c:pt>
                <c:pt idx="3375">
                  <c:v>3.375</c:v>
                </c:pt>
                <c:pt idx="3376">
                  <c:v>3.375999999999999</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3.391999999999999</c:v>
                </c:pt>
                <c:pt idx="3393">
                  <c:v>3.393</c:v>
                </c:pt>
                <c:pt idx="3394">
                  <c:v>3.394</c:v>
                </c:pt>
                <c:pt idx="3395">
                  <c:v>3.395</c:v>
                </c:pt>
                <c:pt idx="3396">
                  <c:v>3.395999999999999</c:v>
                </c:pt>
                <c:pt idx="3397">
                  <c:v>3.397</c:v>
                </c:pt>
                <c:pt idx="3398">
                  <c:v>3.398</c:v>
                </c:pt>
                <c:pt idx="3399">
                  <c:v>3.399</c:v>
                </c:pt>
                <c:pt idx="3400">
                  <c:v>3.4</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3.411999999999999</c:v>
                </c:pt>
                <c:pt idx="3413">
                  <c:v>3.413</c:v>
                </c:pt>
                <c:pt idx="3414">
                  <c:v>3.414</c:v>
                </c:pt>
                <c:pt idx="3415">
                  <c:v>3.415</c:v>
                </c:pt>
                <c:pt idx="3416">
                  <c:v>3.415999999999999</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3.431999999999999</c:v>
                </c:pt>
                <c:pt idx="3433">
                  <c:v>3.433</c:v>
                </c:pt>
                <c:pt idx="3434">
                  <c:v>3.434</c:v>
                </c:pt>
                <c:pt idx="3435">
                  <c:v>3.435</c:v>
                </c:pt>
                <c:pt idx="3436">
                  <c:v>3.435999999999999</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3.451999999999999</c:v>
                </c:pt>
                <c:pt idx="3453">
                  <c:v>3.453</c:v>
                </c:pt>
                <c:pt idx="3454">
                  <c:v>3.454</c:v>
                </c:pt>
                <c:pt idx="3455">
                  <c:v>3.455</c:v>
                </c:pt>
                <c:pt idx="3456">
                  <c:v>3.455999999999999</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c:v>
                </c:pt>
                <c:pt idx="3801">
                  <c:v>3.801</c:v>
                </c:pt>
                <c:pt idx="3802">
                  <c:v>3.802</c:v>
                </c:pt>
                <c:pt idx="3803">
                  <c:v>3.803</c:v>
                </c:pt>
                <c:pt idx="3804">
                  <c:v>3.804</c:v>
                </c:pt>
                <c:pt idx="3805">
                  <c:v>3.805</c:v>
                </c:pt>
                <c:pt idx="3806">
                  <c:v>3.806</c:v>
                </c:pt>
                <c:pt idx="3807">
                  <c:v>3.807</c:v>
                </c:pt>
                <c:pt idx="3808">
                  <c:v>3.808</c:v>
                </c:pt>
                <c:pt idx="3809">
                  <c:v>3.809</c:v>
                </c:pt>
                <c:pt idx="3810">
                  <c:v>3.81</c:v>
                </c:pt>
                <c:pt idx="3811">
                  <c:v>3.810999999999999</c:v>
                </c:pt>
                <c:pt idx="3812">
                  <c:v>3.811999999999999</c:v>
                </c:pt>
                <c:pt idx="3813">
                  <c:v>3.813</c:v>
                </c:pt>
                <c:pt idx="3814">
                  <c:v>3.814</c:v>
                </c:pt>
                <c:pt idx="3815">
                  <c:v>3.814999999999999</c:v>
                </c:pt>
                <c:pt idx="3816">
                  <c:v>3.815999999999999</c:v>
                </c:pt>
                <c:pt idx="3817">
                  <c:v>3.817</c:v>
                </c:pt>
                <c:pt idx="3818">
                  <c:v>3.818</c:v>
                </c:pt>
                <c:pt idx="3819">
                  <c:v>3.818999999999999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3.830999999999999</c:v>
                </c:pt>
                <c:pt idx="3832">
                  <c:v>3.831999999999999</c:v>
                </c:pt>
                <c:pt idx="3833">
                  <c:v>3.833</c:v>
                </c:pt>
                <c:pt idx="3834">
                  <c:v>3.834</c:v>
                </c:pt>
                <c:pt idx="3835">
                  <c:v>3.834999999999999</c:v>
                </c:pt>
                <c:pt idx="3836">
                  <c:v>3.835999999999999</c:v>
                </c:pt>
                <c:pt idx="3837">
                  <c:v>3.837</c:v>
                </c:pt>
                <c:pt idx="3838">
                  <c:v>3.838</c:v>
                </c:pt>
                <c:pt idx="3839">
                  <c:v>3.838999999999999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3.850999999999999</c:v>
                </c:pt>
                <c:pt idx="3852">
                  <c:v>3.851999999999999</c:v>
                </c:pt>
                <c:pt idx="3853">
                  <c:v>3.853</c:v>
                </c:pt>
                <c:pt idx="3854">
                  <c:v>3.854</c:v>
                </c:pt>
                <c:pt idx="3855">
                  <c:v>3.854999999999999</c:v>
                </c:pt>
                <c:pt idx="3856">
                  <c:v>3.855999999999999</c:v>
                </c:pt>
                <c:pt idx="3857">
                  <c:v>3.857</c:v>
                </c:pt>
                <c:pt idx="3858">
                  <c:v>3.858</c:v>
                </c:pt>
                <c:pt idx="3859">
                  <c:v>3.858999999999999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3.871999999999999</c:v>
                </c:pt>
                <c:pt idx="3873">
                  <c:v>3.873</c:v>
                </c:pt>
                <c:pt idx="3874">
                  <c:v>3.874</c:v>
                </c:pt>
                <c:pt idx="3875">
                  <c:v>3.875</c:v>
                </c:pt>
                <c:pt idx="3876">
                  <c:v>3.875999999999999</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3.891999999999999</c:v>
                </c:pt>
                <c:pt idx="3893">
                  <c:v>3.893</c:v>
                </c:pt>
                <c:pt idx="3894">
                  <c:v>3.894</c:v>
                </c:pt>
                <c:pt idx="3895">
                  <c:v>3.895</c:v>
                </c:pt>
                <c:pt idx="3896">
                  <c:v>3.895999999999999</c:v>
                </c:pt>
                <c:pt idx="3897">
                  <c:v>3.897</c:v>
                </c:pt>
                <c:pt idx="3898">
                  <c:v>3.898</c:v>
                </c:pt>
                <c:pt idx="3899">
                  <c:v>3.899</c:v>
                </c:pt>
                <c:pt idx="3900">
                  <c:v>3.9</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3.911999999999999</c:v>
                </c:pt>
                <c:pt idx="3913">
                  <c:v>3.913</c:v>
                </c:pt>
                <c:pt idx="3914">
                  <c:v>3.914</c:v>
                </c:pt>
                <c:pt idx="3915">
                  <c:v>3.915</c:v>
                </c:pt>
                <c:pt idx="3916">
                  <c:v>3.915999999999999</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3.931999999999999</c:v>
                </c:pt>
                <c:pt idx="3933">
                  <c:v>3.933</c:v>
                </c:pt>
                <c:pt idx="3934">
                  <c:v>3.934</c:v>
                </c:pt>
                <c:pt idx="3935">
                  <c:v>3.935</c:v>
                </c:pt>
                <c:pt idx="3936">
                  <c:v>3.935999999999999</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3.951999999999999</c:v>
                </c:pt>
                <c:pt idx="3953">
                  <c:v>3.953</c:v>
                </c:pt>
                <c:pt idx="3954">
                  <c:v>3.954</c:v>
                </c:pt>
                <c:pt idx="3955">
                  <c:v>3.955</c:v>
                </c:pt>
                <c:pt idx="3956">
                  <c:v>3.955999999999999</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4.013999999999999</c:v>
                </c:pt>
                <c:pt idx="4015">
                  <c:v>4.015</c:v>
                </c:pt>
                <c:pt idx="4016">
                  <c:v>4.016</c:v>
                </c:pt>
                <c:pt idx="4017">
                  <c:v>4.016999999999999</c:v>
                </c:pt>
                <c:pt idx="4018">
                  <c:v>4.018</c:v>
                </c:pt>
                <c:pt idx="4019">
                  <c:v>4.019</c:v>
                </c:pt>
                <c:pt idx="4020">
                  <c:v>4.02</c:v>
                </c:pt>
                <c:pt idx="4021">
                  <c:v>4.021</c:v>
                </c:pt>
                <c:pt idx="4022">
                  <c:v>4.021999999999999</c:v>
                </c:pt>
                <c:pt idx="4023">
                  <c:v>4.023</c:v>
                </c:pt>
                <c:pt idx="4024">
                  <c:v>4.023999999999999</c:v>
                </c:pt>
                <c:pt idx="4025">
                  <c:v>4.024999999999999</c:v>
                </c:pt>
                <c:pt idx="4026">
                  <c:v>4.026</c:v>
                </c:pt>
                <c:pt idx="4027">
                  <c:v>4.026999999999999</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4.053999999999999</c:v>
                </c:pt>
                <c:pt idx="4055">
                  <c:v>4.055</c:v>
                </c:pt>
                <c:pt idx="4056">
                  <c:v>4.056</c:v>
                </c:pt>
                <c:pt idx="4057">
                  <c:v>4.056999999999999</c:v>
                </c:pt>
                <c:pt idx="4058">
                  <c:v>4.058</c:v>
                </c:pt>
                <c:pt idx="4059">
                  <c:v>4.059</c:v>
                </c:pt>
                <c:pt idx="4060">
                  <c:v>4.06</c:v>
                </c:pt>
                <c:pt idx="4061">
                  <c:v>4.061</c:v>
                </c:pt>
                <c:pt idx="4062">
                  <c:v>4.061999999999999</c:v>
                </c:pt>
                <c:pt idx="4063">
                  <c:v>4.063</c:v>
                </c:pt>
                <c:pt idx="4064">
                  <c:v>4.063999999999999</c:v>
                </c:pt>
                <c:pt idx="4065">
                  <c:v>4.064999999999999</c:v>
                </c:pt>
                <c:pt idx="4066">
                  <c:v>4.066</c:v>
                </c:pt>
                <c:pt idx="4067">
                  <c:v>4.066999999999999</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4.093999999999999</c:v>
                </c:pt>
                <c:pt idx="4095">
                  <c:v>4.095</c:v>
                </c:pt>
                <c:pt idx="4096">
                  <c:v>4.096</c:v>
                </c:pt>
                <c:pt idx="4097">
                  <c:v>4.097</c:v>
                </c:pt>
                <c:pt idx="4098">
                  <c:v>4.098</c:v>
                </c:pt>
                <c:pt idx="4099">
                  <c:v>4.099</c:v>
                </c:pt>
                <c:pt idx="4100">
                  <c:v>4.1</c:v>
                </c:pt>
                <c:pt idx="4101">
                  <c:v>4.101</c:v>
                </c:pt>
                <c:pt idx="4102">
                  <c:v>4.101999999999999</c:v>
                </c:pt>
                <c:pt idx="4103">
                  <c:v>4.103</c:v>
                </c:pt>
                <c:pt idx="4104">
                  <c:v>4.103999999999999</c:v>
                </c:pt>
                <c:pt idx="4105">
                  <c:v>4.105</c:v>
                </c:pt>
                <c:pt idx="4106">
                  <c:v>4.106</c:v>
                </c:pt>
                <c:pt idx="4107">
                  <c:v>4.106999999999999</c:v>
                </c:pt>
                <c:pt idx="4108">
                  <c:v>4.108</c:v>
                </c:pt>
                <c:pt idx="4109">
                  <c:v>4.109</c:v>
                </c:pt>
                <c:pt idx="4110">
                  <c:v>4.109999999999999</c:v>
                </c:pt>
                <c:pt idx="4111">
                  <c:v>4.111</c:v>
                </c:pt>
                <c:pt idx="4112">
                  <c:v>4.111999999999999</c:v>
                </c:pt>
                <c:pt idx="4113">
                  <c:v>4.113</c:v>
                </c:pt>
                <c:pt idx="4114">
                  <c:v>4.113999999999999</c:v>
                </c:pt>
                <c:pt idx="4115">
                  <c:v>4.114999999999999</c:v>
                </c:pt>
                <c:pt idx="4116">
                  <c:v>4.116</c:v>
                </c:pt>
                <c:pt idx="4117">
                  <c:v>4.116999999999999</c:v>
                </c:pt>
                <c:pt idx="4118">
                  <c:v>4.117999999999999</c:v>
                </c:pt>
                <c:pt idx="4119">
                  <c:v>4.119</c:v>
                </c:pt>
                <c:pt idx="4120">
                  <c:v>4.119999999999999</c:v>
                </c:pt>
                <c:pt idx="4121">
                  <c:v>4.121</c:v>
                </c:pt>
                <c:pt idx="4122">
                  <c:v>4.121999999999999</c:v>
                </c:pt>
                <c:pt idx="4123">
                  <c:v>4.122999999999999</c:v>
                </c:pt>
                <c:pt idx="4124">
                  <c:v>4.123999999999999</c:v>
                </c:pt>
                <c:pt idx="4125">
                  <c:v>4.124999999999999</c:v>
                </c:pt>
                <c:pt idx="4126">
                  <c:v>4.125999999999999</c:v>
                </c:pt>
                <c:pt idx="4127">
                  <c:v>4.126999999999999</c:v>
                </c:pt>
                <c:pt idx="4128">
                  <c:v>4.127999999999999</c:v>
                </c:pt>
                <c:pt idx="4129">
                  <c:v>4.129</c:v>
                </c:pt>
                <c:pt idx="4130">
                  <c:v>4.13</c:v>
                </c:pt>
                <c:pt idx="4131">
                  <c:v>4.131</c:v>
                </c:pt>
                <c:pt idx="4132">
                  <c:v>4.132</c:v>
                </c:pt>
                <c:pt idx="4133">
                  <c:v>4.133</c:v>
                </c:pt>
                <c:pt idx="4134">
                  <c:v>4.133999999999999</c:v>
                </c:pt>
                <c:pt idx="4135">
                  <c:v>4.135</c:v>
                </c:pt>
                <c:pt idx="4136">
                  <c:v>4.136</c:v>
                </c:pt>
                <c:pt idx="4137">
                  <c:v>4.137</c:v>
                </c:pt>
                <c:pt idx="4138">
                  <c:v>4.138</c:v>
                </c:pt>
                <c:pt idx="4139">
                  <c:v>4.139</c:v>
                </c:pt>
                <c:pt idx="4140">
                  <c:v>4.14</c:v>
                </c:pt>
                <c:pt idx="4141">
                  <c:v>4.141</c:v>
                </c:pt>
                <c:pt idx="4142">
                  <c:v>4.141999999999999</c:v>
                </c:pt>
                <c:pt idx="4143">
                  <c:v>4.143</c:v>
                </c:pt>
                <c:pt idx="4144">
                  <c:v>4.143999999999999</c:v>
                </c:pt>
                <c:pt idx="4145">
                  <c:v>4.145</c:v>
                </c:pt>
                <c:pt idx="4146">
                  <c:v>4.146</c:v>
                </c:pt>
                <c:pt idx="4147">
                  <c:v>4.146999999999999</c:v>
                </c:pt>
                <c:pt idx="4148">
                  <c:v>4.148</c:v>
                </c:pt>
                <c:pt idx="4149">
                  <c:v>4.149</c:v>
                </c:pt>
                <c:pt idx="4150">
                  <c:v>4.149999999999999</c:v>
                </c:pt>
                <c:pt idx="4151">
                  <c:v>4.151</c:v>
                </c:pt>
                <c:pt idx="4152">
                  <c:v>4.151999999999999</c:v>
                </c:pt>
                <c:pt idx="4153">
                  <c:v>4.153</c:v>
                </c:pt>
                <c:pt idx="4154">
                  <c:v>4.153999999999999</c:v>
                </c:pt>
                <c:pt idx="4155">
                  <c:v>4.154999999999999</c:v>
                </c:pt>
                <c:pt idx="4156">
                  <c:v>4.156</c:v>
                </c:pt>
                <c:pt idx="4157">
                  <c:v>4.156999999999999</c:v>
                </c:pt>
                <c:pt idx="4158">
                  <c:v>4.157999999999999</c:v>
                </c:pt>
                <c:pt idx="4159">
                  <c:v>4.159</c:v>
                </c:pt>
                <c:pt idx="4160">
                  <c:v>4.159999999999999</c:v>
                </c:pt>
                <c:pt idx="4161">
                  <c:v>4.161</c:v>
                </c:pt>
                <c:pt idx="4162">
                  <c:v>4.161999999999999</c:v>
                </c:pt>
                <c:pt idx="4163">
                  <c:v>4.162999999999999</c:v>
                </c:pt>
                <c:pt idx="4164">
                  <c:v>4.163999999999999</c:v>
                </c:pt>
                <c:pt idx="4165">
                  <c:v>4.164999999999999</c:v>
                </c:pt>
                <c:pt idx="4166">
                  <c:v>4.165999999999999</c:v>
                </c:pt>
                <c:pt idx="4167">
                  <c:v>4.166999999999999</c:v>
                </c:pt>
                <c:pt idx="4168">
                  <c:v>4.167999999999999</c:v>
                </c:pt>
                <c:pt idx="4169">
                  <c:v>4.169</c:v>
                </c:pt>
                <c:pt idx="4170">
                  <c:v>4.17</c:v>
                </c:pt>
                <c:pt idx="4171">
                  <c:v>4.171</c:v>
                </c:pt>
                <c:pt idx="4172">
                  <c:v>4.172</c:v>
                </c:pt>
                <c:pt idx="4173">
                  <c:v>4.173</c:v>
                </c:pt>
                <c:pt idx="4174">
                  <c:v>4.173999999999999</c:v>
                </c:pt>
                <c:pt idx="4175">
                  <c:v>4.175</c:v>
                </c:pt>
                <c:pt idx="4176">
                  <c:v>4.176</c:v>
                </c:pt>
                <c:pt idx="4177">
                  <c:v>4.177</c:v>
                </c:pt>
                <c:pt idx="4178">
                  <c:v>4.178</c:v>
                </c:pt>
                <c:pt idx="4179">
                  <c:v>4.179</c:v>
                </c:pt>
                <c:pt idx="4180">
                  <c:v>4.18</c:v>
                </c:pt>
                <c:pt idx="4181">
                  <c:v>4.181</c:v>
                </c:pt>
                <c:pt idx="4182">
                  <c:v>4.181999999999999</c:v>
                </c:pt>
                <c:pt idx="4183">
                  <c:v>4.183</c:v>
                </c:pt>
                <c:pt idx="4184">
                  <c:v>4.183999999999999</c:v>
                </c:pt>
                <c:pt idx="4185">
                  <c:v>4.185</c:v>
                </c:pt>
                <c:pt idx="4186">
                  <c:v>4.186</c:v>
                </c:pt>
                <c:pt idx="4187">
                  <c:v>4.186999999999999</c:v>
                </c:pt>
                <c:pt idx="4188">
                  <c:v>4.188</c:v>
                </c:pt>
                <c:pt idx="4189">
                  <c:v>4.189</c:v>
                </c:pt>
                <c:pt idx="4190">
                  <c:v>4.189999999999999</c:v>
                </c:pt>
                <c:pt idx="4191">
                  <c:v>4.191</c:v>
                </c:pt>
                <c:pt idx="4192">
                  <c:v>4.191999999999999</c:v>
                </c:pt>
                <c:pt idx="4193">
                  <c:v>4.193</c:v>
                </c:pt>
                <c:pt idx="4194">
                  <c:v>4.193999999999999</c:v>
                </c:pt>
                <c:pt idx="4195">
                  <c:v>4.194999999999999</c:v>
                </c:pt>
                <c:pt idx="4196">
                  <c:v>4.196</c:v>
                </c:pt>
                <c:pt idx="4197">
                  <c:v>4.196999999999999</c:v>
                </c:pt>
                <c:pt idx="4198">
                  <c:v>4.197999999999999</c:v>
                </c:pt>
                <c:pt idx="4199">
                  <c:v>4.199</c:v>
                </c:pt>
                <c:pt idx="4200">
                  <c:v>4.2</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4.223999999999999</c:v>
                </c:pt>
                <c:pt idx="4225">
                  <c:v>4.225</c:v>
                </c:pt>
                <c:pt idx="4226">
                  <c:v>4.226</c:v>
                </c:pt>
                <c:pt idx="4227">
                  <c:v>4.226999999999999</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4.263999999999999</c:v>
                </c:pt>
                <c:pt idx="4265">
                  <c:v>4.265</c:v>
                </c:pt>
                <c:pt idx="4266">
                  <c:v>4.266</c:v>
                </c:pt>
                <c:pt idx="4267">
                  <c:v>4.266999999999999</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c:v>
                </c:pt>
                <c:pt idx="4301">
                  <c:v>4.301</c:v>
                </c:pt>
                <c:pt idx="4302">
                  <c:v>4.302</c:v>
                </c:pt>
                <c:pt idx="4303">
                  <c:v>4.303</c:v>
                </c:pt>
                <c:pt idx="4304">
                  <c:v>4.303999999999999</c:v>
                </c:pt>
                <c:pt idx="4305">
                  <c:v>4.305</c:v>
                </c:pt>
                <c:pt idx="4306">
                  <c:v>4.306</c:v>
                </c:pt>
                <c:pt idx="4307">
                  <c:v>4.306999999999999</c:v>
                </c:pt>
                <c:pt idx="4308">
                  <c:v>4.308</c:v>
                </c:pt>
                <c:pt idx="4309">
                  <c:v>4.309</c:v>
                </c:pt>
                <c:pt idx="4310">
                  <c:v>4.31</c:v>
                </c:pt>
                <c:pt idx="4311">
                  <c:v>4.311</c:v>
                </c:pt>
                <c:pt idx="4312">
                  <c:v>4.311999999999999</c:v>
                </c:pt>
                <c:pt idx="4313">
                  <c:v>4.313</c:v>
                </c:pt>
                <c:pt idx="4314">
                  <c:v>4.313999999999999</c:v>
                </c:pt>
                <c:pt idx="4315">
                  <c:v>4.314999999999999</c:v>
                </c:pt>
                <c:pt idx="4316">
                  <c:v>4.316</c:v>
                </c:pt>
                <c:pt idx="4317">
                  <c:v>4.316999999999999</c:v>
                </c:pt>
                <c:pt idx="4318">
                  <c:v>4.318</c:v>
                </c:pt>
                <c:pt idx="4319">
                  <c:v>4.319</c:v>
                </c:pt>
                <c:pt idx="4320">
                  <c:v>4.319999999999999</c:v>
                </c:pt>
                <c:pt idx="4321">
                  <c:v>4.321</c:v>
                </c:pt>
                <c:pt idx="4322">
                  <c:v>4.321999999999999</c:v>
                </c:pt>
                <c:pt idx="4323">
                  <c:v>4.322999999999999</c:v>
                </c:pt>
                <c:pt idx="4324">
                  <c:v>4.323999999999999</c:v>
                </c:pt>
                <c:pt idx="4325">
                  <c:v>4.324999999999999</c:v>
                </c:pt>
                <c:pt idx="4326">
                  <c:v>4.326</c:v>
                </c:pt>
                <c:pt idx="4327">
                  <c:v>4.326999999999999</c:v>
                </c:pt>
                <c:pt idx="4328">
                  <c:v>4.327999999999999</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4.343999999999999</c:v>
                </c:pt>
                <c:pt idx="4345">
                  <c:v>4.345</c:v>
                </c:pt>
                <c:pt idx="4346">
                  <c:v>4.346</c:v>
                </c:pt>
                <c:pt idx="4347">
                  <c:v>4.346999999999999</c:v>
                </c:pt>
                <c:pt idx="4348">
                  <c:v>4.348</c:v>
                </c:pt>
                <c:pt idx="4349">
                  <c:v>4.349</c:v>
                </c:pt>
                <c:pt idx="4350">
                  <c:v>4.35</c:v>
                </c:pt>
                <c:pt idx="4351">
                  <c:v>4.351</c:v>
                </c:pt>
                <c:pt idx="4352">
                  <c:v>4.351999999999999</c:v>
                </c:pt>
                <c:pt idx="4353">
                  <c:v>4.353</c:v>
                </c:pt>
                <c:pt idx="4354">
                  <c:v>4.353999999999999</c:v>
                </c:pt>
                <c:pt idx="4355">
                  <c:v>4.354999999999999</c:v>
                </c:pt>
                <c:pt idx="4356">
                  <c:v>4.356</c:v>
                </c:pt>
                <c:pt idx="4357">
                  <c:v>4.356999999999999</c:v>
                </c:pt>
                <c:pt idx="4358">
                  <c:v>4.358</c:v>
                </c:pt>
                <c:pt idx="4359">
                  <c:v>4.359</c:v>
                </c:pt>
                <c:pt idx="4360">
                  <c:v>4.359999999999999</c:v>
                </c:pt>
                <c:pt idx="4361">
                  <c:v>4.361</c:v>
                </c:pt>
                <c:pt idx="4362">
                  <c:v>4.361999999999999</c:v>
                </c:pt>
                <c:pt idx="4363">
                  <c:v>4.362999999999999</c:v>
                </c:pt>
                <c:pt idx="4364">
                  <c:v>4.363999999999999</c:v>
                </c:pt>
                <c:pt idx="4365">
                  <c:v>4.364999999999999</c:v>
                </c:pt>
                <c:pt idx="4366">
                  <c:v>4.366</c:v>
                </c:pt>
                <c:pt idx="4367">
                  <c:v>4.366999999999999</c:v>
                </c:pt>
                <c:pt idx="4368">
                  <c:v>4.367999999999999</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4.383999999999999</c:v>
                </c:pt>
                <c:pt idx="4385">
                  <c:v>4.385</c:v>
                </c:pt>
                <c:pt idx="4386">
                  <c:v>4.386</c:v>
                </c:pt>
                <c:pt idx="4387">
                  <c:v>4.387</c:v>
                </c:pt>
                <c:pt idx="4388">
                  <c:v>4.388</c:v>
                </c:pt>
                <c:pt idx="4389">
                  <c:v>4.389</c:v>
                </c:pt>
                <c:pt idx="4390">
                  <c:v>4.39</c:v>
                </c:pt>
                <c:pt idx="4391">
                  <c:v>4.391</c:v>
                </c:pt>
                <c:pt idx="4392">
                  <c:v>4.391999999999999</c:v>
                </c:pt>
                <c:pt idx="4393">
                  <c:v>4.393</c:v>
                </c:pt>
                <c:pt idx="4394">
                  <c:v>4.393999999999999</c:v>
                </c:pt>
                <c:pt idx="4395">
                  <c:v>4.395</c:v>
                </c:pt>
                <c:pt idx="4396">
                  <c:v>4.396</c:v>
                </c:pt>
                <c:pt idx="4397">
                  <c:v>4.396999999999999</c:v>
                </c:pt>
                <c:pt idx="4398">
                  <c:v>4.398</c:v>
                </c:pt>
                <c:pt idx="4399">
                  <c:v>4.399</c:v>
                </c:pt>
                <c:pt idx="4400">
                  <c:v>4.4</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4.423999999999999</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4.463999999999999</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4.513999999999999</c:v>
                </c:pt>
                <c:pt idx="4515">
                  <c:v>4.515</c:v>
                </c:pt>
                <c:pt idx="4516">
                  <c:v>4.516</c:v>
                </c:pt>
                <c:pt idx="4517">
                  <c:v>4.516999999999999</c:v>
                </c:pt>
                <c:pt idx="4518">
                  <c:v>4.518</c:v>
                </c:pt>
                <c:pt idx="4519">
                  <c:v>4.519</c:v>
                </c:pt>
                <c:pt idx="4520">
                  <c:v>4.52</c:v>
                </c:pt>
                <c:pt idx="4521">
                  <c:v>4.521</c:v>
                </c:pt>
                <c:pt idx="4522">
                  <c:v>4.521999999999999</c:v>
                </c:pt>
                <c:pt idx="4523">
                  <c:v>4.523</c:v>
                </c:pt>
                <c:pt idx="4524">
                  <c:v>4.523999999999999</c:v>
                </c:pt>
                <c:pt idx="4525">
                  <c:v>4.524999999999999</c:v>
                </c:pt>
                <c:pt idx="4526">
                  <c:v>4.526</c:v>
                </c:pt>
                <c:pt idx="4527">
                  <c:v>4.526999999999999</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4.553999999999999</c:v>
                </c:pt>
                <c:pt idx="4555">
                  <c:v>4.555</c:v>
                </c:pt>
                <c:pt idx="4556">
                  <c:v>4.556</c:v>
                </c:pt>
                <c:pt idx="4557">
                  <c:v>4.556999999999999</c:v>
                </c:pt>
                <c:pt idx="4558">
                  <c:v>4.558</c:v>
                </c:pt>
                <c:pt idx="4559">
                  <c:v>4.559</c:v>
                </c:pt>
                <c:pt idx="4560">
                  <c:v>4.56</c:v>
                </c:pt>
                <c:pt idx="4561">
                  <c:v>4.561</c:v>
                </c:pt>
                <c:pt idx="4562">
                  <c:v>4.561999999999999</c:v>
                </c:pt>
                <c:pt idx="4563">
                  <c:v>4.563</c:v>
                </c:pt>
                <c:pt idx="4564">
                  <c:v>4.563999999999999</c:v>
                </c:pt>
                <c:pt idx="4565">
                  <c:v>4.564999999999999</c:v>
                </c:pt>
                <c:pt idx="4566">
                  <c:v>4.566</c:v>
                </c:pt>
                <c:pt idx="4567">
                  <c:v>4.566999999999999</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4.593999999999999</c:v>
                </c:pt>
                <c:pt idx="4595">
                  <c:v>4.595</c:v>
                </c:pt>
                <c:pt idx="4596">
                  <c:v>4.596</c:v>
                </c:pt>
                <c:pt idx="4597">
                  <c:v>4.597</c:v>
                </c:pt>
                <c:pt idx="4598">
                  <c:v>4.598</c:v>
                </c:pt>
                <c:pt idx="4599">
                  <c:v>4.599</c:v>
                </c:pt>
                <c:pt idx="4600">
                  <c:v>4.6</c:v>
                </c:pt>
                <c:pt idx="4601">
                  <c:v>4.601</c:v>
                </c:pt>
                <c:pt idx="4602">
                  <c:v>4.601999999999999</c:v>
                </c:pt>
                <c:pt idx="4603">
                  <c:v>4.603</c:v>
                </c:pt>
                <c:pt idx="4604">
                  <c:v>4.603999999999999</c:v>
                </c:pt>
                <c:pt idx="4605">
                  <c:v>4.604999999999999</c:v>
                </c:pt>
                <c:pt idx="4606">
                  <c:v>4.606</c:v>
                </c:pt>
                <c:pt idx="4607">
                  <c:v>4.606999999999999</c:v>
                </c:pt>
                <c:pt idx="4608">
                  <c:v>4.608</c:v>
                </c:pt>
                <c:pt idx="4609">
                  <c:v>4.609</c:v>
                </c:pt>
                <c:pt idx="4610">
                  <c:v>4.609999999999999</c:v>
                </c:pt>
                <c:pt idx="4611">
                  <c:v>4.611</c:v>
                </c:pt>
                <c:pt idx="4612">
                  <c:v>4.611999999999999</c:v>
                </c:pt>
                <c:pt idx="4613">
                  <c:v>4.612999999999999</c:v>
                </c:pt>
                <c:pt idx="4614">
                  <c:v>4.613999999999999</c:v>
                </c:pt>
                <c:pt idx="4615">
                  <c:v>4.614999999999999</c:v>
                </c:pt>
                <c:pt idx="4616">
                  <c:v>4.616</c:v>
                </c:pt>
                <c:pt idx="4617">
                  <c:v>4.616999999999999</c:v>
                </c:pt>
                <c:pt idx="4618">
                  <c:v>4.617999999999999</c:v>
                </c:pt>
                <c:pt idx="4619">
                  <c:v>4.619</c:v>
                </c:pt>
                <c:pt idx="4620">
                  <c:v>4.619999999999999</c:v>
                </c:pt>
                <c:pt idx="4621">
                  <c:v>4.620999999999999</c:v>
                </c:pt>
                <c:pt idx="4622">
                  <c:v>4.621999999999999</c:v>
                </c:pt>
                <c:pt idx="4623">
                  <c:v>4.622999999999999</c:v>
                </c:pt>
                <c:pt idx="4624">
                  <c:v>4.623999999999999</c:v>
                </c:pt>
                <c:pt idx="4625">
                  <c:v>4.624999999999999</c:v>
                </c:pt>
                <c:pt idx="4626">
                  <c:v>4.625999999999999</c:v>
                </c:pt>
                <c:pt idx="4627">
                  <c:v>4.626999999999999</c:v>
                </c:pt>
                <c:pt idx="4628">
                  <c:v>4.627999999999999</c:v>
                </c:pt>
                <c:pt idx="4629">
                  <c:v>4.628999999999998</c:v>
                </c:pt>
                <c:pt idx="4630">
                  <c:v>4.63</c:v>
                </c:pt>
                <c:pt idx="4631">
                  <c:v>4.631</c:v>
                </c:pt>
                <c:pt idx="4632">
                  <c:v>4.632</c:v>
                </c:pt>
                <c:pt idx="4633">
                  <c:v>4.633</c:v>
                </c:pt>
                <c:pt idx="4634">
                  <c:v>4.633999999999999</c:v>
                </c:pt>
                <c:pt idx="4635">
                  <c:v>4.635</c:v>
                </c:pt>
                <c:pt idx="4636">
                  <c:v>4.636</c:v>
                </c:pt>
                <c:pt idx="4637">
                  <c:v>4.636999999999999</c:v>
                </c:pt>
                <c:pt idx="4638">
                  <c:v>4.638</c:v>
                </c:pt>
                <c:pt idx="4639">
                  <c:v>4.639</c:v>
                </c:pt>
                <c:pt idx="4640">
                  <c:v>4.64</c:v>
                </c:pt>
                <c:pt idx="4641">
                  <c:v>4.641</c:v>
                </c:pt>
                <c:pt idx="4642">
                  <c:v>4.641999999999999</c:v>
                </c:pt>
                <c:pt idx="4643">
                  <c:v>4.643</c:v>
                </c:pt>
                <c:pt idx="4644">
                  <c:v>4.643999999999999</c:v>
                </c:pt>
                <c:pt idx="4645">
                  <c:v>4.644999999999998</c:v>
                </c:pt>
                <c:pt idx="4646">
                  <c:v>4.646</c:v>
                </c:pt>
                <c:pt idx="4647">
                  <c:v>4.646999999999999</c:v>
                </c:pt>
                <c:pt idx="4648">
                  <c:v>4.648</c:v>
                </c:pt>
                <c:pt idx="4649">
                  <c:v>4.649</c:v>
                </c:pt>
                <c:pt idx="4650">
                  <c:v>4.649999999999999</c:v>
                </c:pt>
                <c:pt idx="4651">
                  <c:v>4.651</c:v>
                </c:pt>
                <c:pt idx="4652">
                  <c:v>4.651999999999999</c:v>
                </c:pt>
                <c:pt idx="4653">
                  <c:v>4.652999999999998</c:v>
                </c:pt>
                <c:pt idx="4654">
                  <c:v>4.653999999999999</c:v>
                </c:pt>
                <c:pt idx="4655">
                  <c:v>4.654999999999999</c:v>
                </c:pt>
                <c:pt idx="4656">
                  <c:v>4.656</c:v>
                </c:pt>
                <c:pt idx="4657">
                  <c:v>4.656999999999999</c:v>
                </c:pt>
                <c:pt idx="4658">
                  <c:v>4.657999999999999</c:v>
                </c:pt>
                <c:pt idx="4659">
                  <c:v>4.659</c:v>
                </c:pt>
                <c:pt idx="4660">
                  <c:v>4.659999999999999</c:v>
                </c:pt>
                <c:pt idx="4661">
                  <c:v>4.660999999999998</c:v>
                </c:pt>
                <c:pt idx="4662">
                  <c:v>4.661999999999999</c:v>
                </c:pt>
                <c:pt idx="4663">
                  <c:v>4.662999999999999</c:v>
                </c:pt>
                <c:pt idx="4664">
                  <c:v>4.663999999999999</c:v>
                </c:pt>
                <c:pt idx="4665">
                  <c:v>4.664999999999999</c:v>
                </c:pt>
                <c:pt idx="4666">
                  <c:v>4.665999999999999</c:v>
                </c:pt>
                <c:pt idx="4667">
                  <c:v>4.666999999999999</c:v>
                </c:pt>
                <c:pt idx="4668">
                  <c:v>4.667999999999999</c:v>
                </c:pt>
                <c:pt idx="4669">
                  <c:v>4.668999999999998</c:v>
                </c:pt>
                <c:pt idx="4670">
                  <c:v>4.67</c:v>
                </c:pt>
                <c:pt idx="4671">
                  <c:v>4.671</c:v>
                </c:pt>
                <c:pt idx="4672">
                  <c:v>4.672</c:v>
                </c:pt>
                <c:pt idx="4673">
                  <c:v>4.673</c:v>
                </c:pt>
                <c:pt idx="4674">
                  <c:v>4.673999999999999</c:v>
                </c:pt>
                <c:pt idx="4675">
                  <c:v>4.675</c:v>
                </c:pt>
                <c:pt idx="4676">
                  <c:v>4.676</c:v>
                </c:pt>
                <c:pt idx="4677">
                  <c:v>4.677</c:v>
                </c:pt>
                <c:pt idx="4678">
                  <c:v>4.678</c:v>
                </c:pt>
                <c:pt idx="4679">
                  <c:v>4.679</c:v>
                </c:pt>
                <c:pt idx="4680">
                  <c:v>4.68</c:v>
                </c:pt>
                <c:pt idx="4681">
                  <c:v>4.681</c:v>
                </c:pt>
                <c:pt idx="4682">
                  <c:v>4.681999999999999</c:v>
                </c:pt>
                <c:pt idx="4683">
                  <c:v>4.683</c:v>
                </c:pt>
                <c:pt idx="4684">
                  <c:v>4.683999999999999</c:v>
                </c:pt>
                <c:pt idx="4685">
                  <c:v>4.685</c:v>
                </c:pt>
                <c:pt idx="4686">
                  <c:v>4.686</c:v>
                </c:pt>
                <c:pt idx="4687">
                  <c:v>4.686999999999999</c:v>
                </c:pt>
                <c:pt idx="4688">
                  <c:v>4.688</c:v>
                </c:pt>
                <c:pt idx="4689">
                  <c:v>4.689</c:v>
                </c:pt>
                <c:pt idx="4690">
                  <c:v>4.689999999999999</c:v>
                </c:pt>
                <c:pt idx="4691">
                  <c:v>4.691</c:v>
                </c:pt>
                <c:pt idx="4692">
                  <c:v>4.691999999999999</c:v>
                </c:pt>
                <c:pt idx="4693">
                  <c:v>4.693</c:v>
                </c:pt>
                <c:pt idx="4694">
                  <c:v>4.693999999999999</c:v>
                </c:pt>
                <c:pt idx="4695">
                  <c:v>4.694999999999999</c:v>
                </c:pt>
                <c:pt idx="4696">
                  <c:v>4.696</c:v>
                </c:pt>
                <c:pt idx="4697">
                  <c:v>4.696999999999999</c:v>
                </c:pt>
                <c:pt idx="4698">
                  <c:v>4.697999999999999</c:v>
                </c:pt>
                <c:pt idx="4699">
                  <c:v>4.699</c:v>
                </c:pt>
                <c:pt idx="4700">
                  <c:v>4.7</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4.713999999999999</c:v>
                </c:pt>
                <c:pt idx="4715">
                  <c:v>4.715</c:v>
                </c:pt>
                <c:pt idx="4716">
                  <c:v>4.716</c:v>
                </c:pt>
                <c:pt idx="4717">
                  <c:v>4.717</c:v>
                </c:pt>
                <c:pt idx="4718">
                  <c:v>4.718</c:v>
                </c:pt>
                <c:pt idx="4719">
                  <c:v>4.719</c:v>
                </c:pt>
                <c:pt idx="4720">
                  <c:v>4.72</c:v>
                </c:pt>
                <c:pt idx="4721">
                  <c:v>4.721</c:v>
                </c:pt>
                <c:pt idx="4722">
                  <c:v>4.721999999999999</c:v>
                </c:pt>
                <c:pt idx="4723">
                  <c:v>4.723</c:v>
                </c:pt>
                <c:pt idx="4724">
                  <c:v>4.723999999999999</c:v>
                </c:pt>
                <c:pt idx="4725">
                  <c:v>4.725</c:v>
                </c:pt>
                <c:pt idx="4726">
                  <c:v>4.726</c:v>
                </c:pt>
                <c:pt idx="4727">
                  <c:v>4.726999999999999</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4.753999999999999</c:v>
                </c:pt>
                <c:pt idx="4755">
                  <c:v>4.755</c:v>
                </c:pt>
                <c:pt idx="4756">
                  <c:v>4.756</c:v>
                </c:pt>
                <c:pt idx="4757">
                  <c:v>4.757</c:v>
                </c:pt>
                <c:pt idx="4758">
                  <c:v>4.758</c:v>
                </c:pt>
                <c:pt idx="4759">
                  <c:v>4.759</c:v>
                </c:pt>
                <c:pt idx="4760">
                  <c:v>4.76</c:v>
                </c:pt>
                <c:pt idx="4761">
                  <c:v>4.761</c:v>
                </c:pt>
                <c:pt idx="4762">
                  <c:v>4.761999999999999</c:v>
                </c:pt>
                <c:pt idx="4763">
                  <c:v>4.763</c:v>
                </c:pt>
                <c:pt idx="4764">
                  <c:v>4.763999999999999</c:v>
                </c:pt>
                <c:pt idx="4765">
                  <c:v>4.765</c:v>
                </c:pt>
                <c:pt idx="4766">
                  <c:v>4.766</c:v>
                </c:pt>
                <c:pt idx="4767">
                  <c:v>4.766999999999999</c:v>
                </c:pt>
                <c:pt idx="4768">
                  <c:v>4.768</c:v>
                </c:pt>
                <c:pt idx="4769">
                  <c:v>4.769</c:v>
                </c:pt>
                <c:pt idx="4770">
                  <c:v>4.769999999999999</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c:v>
                </c:pt>
                <c:pt idx="4801">
                  <c:v>4.801</c:v>
                </c:pt>
                <c:pt idx="4802">
                  <c:v>4.802</c:v>
                </c:pt>
                <c:pt idx="4803">
                  <c:v>4.803</c:v>
                </c:pt>
                <c:pt idx="4804">
                  <c:v>4.803999999999999</c:v>
                </c:pt>
                <c:pt idx="4805">
                  <c:v>4.805</c:v>
                </c:pt>
                <c:pt idx="4806">
                  <c:v>4.806</c:v>
                </c:pt>
                <c:pt idx="4807">
                  <c:v>4.806999999999999</c:v>
                </c:pt>
                <c:pt idx="4808">
                  <c:v>4.808</c:v>
                </c:pt>
                <c:pt idx="4809">
                  <c:v>4.809</c:v>
                </c:pt>
                <c:pt idx="4810">
                  <c:v>4.81</c:v>
                </c:pt>
                <c:pt idx="4811">
                  <c:v>4.811</c:v>
                </c:pt>
                <c:pt idx="4812">
                  <c:v>4.811999999999999</c:v>
                </c:pt>
                <c:pt idx="4813">
                  <c:v>4.813</c:v>
                </c:pt>
                <c:pt idx="4814">
                  <c:v>4.813999999999999</c:v>
                </c:pt>
                <c:pt idx="4815">
                  <c:v>4.814999999999999</c:v>
                </c:pt>
                <c:pt idx="4816">
                  <c:v>4.816</c:v>
                </c:pt>
                <c:pt idx="4817">
                  <c:v>4.816999999999999</c:v>
                </c:pt>
                <c:pt idx="4818">
                  <c:v>4.818</c:v>
                </c:pt>
                <c:pt idx="4819">
                  <c:v>4.819</c:v>
                </c:pt>
                <c:pt idx="4820">
                  <c:v>4.819999999999999</c:v>
                </c:pt>
                <c:pt idx="4821">
                  <c:v>4.821</c:v>
                </c:pt>
                <c:pt idx="4822">
                  <c:v>4.821999999999999</c:v>
                </c:pt>
                <c:pt idx="4823">
                  <c:v>4.822999999999999</c:v>
                </c:pt>
                <c:pt idx="4824">
                  <c:v>4.823999999999999</c:v>
                </c:pt>
                <c:pt idx="4825">
                  <c:v>4.824999999999999</c:v>
                </c:pt>
                <c:pt idx="4826">
                  <c:v>4.826</c:v>
                </c:pt>
                <c:pt idx="4827">
                  <c:v>4.826999999999999</c:v>
                </c:pt>
                <c:pt idx="4828">
                  <c:v>4.827999999999999</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4.843999999999999</c:v>
                </c:pt>
                <c:pt idx="4845">
                  <c:v>4.845</c:v>
                </c:pt>
                <c:pt idx="4846">
                  <c:v>4.846</c:v>
                </c:pt>
                <c:pt idx="4847">
                  <c:v>4.846999999999999</c:v>
                </c:pt>
                <c:pt idx="4848">
                  <c:v>4.848</c:v>
                </c:pt>
                <c:pt idx="4849">
                  <c:v>4.849</c:v>
                </c:pt>
                <c:pt idx="4850">
                  <c:v>4.85</c:v>
                </c:pt>
                <c:pt idx="4851">
                  <c:v>4.851</c:v>
                </c:pt>
                <c:pt idx="4852">
                  <c:v>4.851999999999999</c:v>
                </c:pt>
                <c:pt idx="4853">
                  <c:v>4.853</c:v>
                </c:pt>
                <c:pt idx="4854">
                  <c:v>4.853999999999999</c:v>
                </c:pt>
                <c:pt idx="4855">
                  <c:v>4.854999999999999</c:v>
                </c:pt>
                <c:pt idx="4856">
                  <c:v>4.856</c:v>
                </c:pt>
                <c:pt idx="4857">
                  <c:v>4.856999999999999</c:v>
                </c:pt>
                <c:pt idx="4858">
                  <c:v>4.858</c:v>
                </c:pt>
                <c:pt idx="4859">
                  <c:v>4.859</c:v>
                </c:pt>
                <c:pt idx="4860">
                  <c:v>4.859999999999999</c:v>
                </c:pt>
                <c:pt idx="4861">
                  <c:v>4.861</c:v>
                </c:pt>
                <c:pt idx="4862">
                  <c:v>4.861999999999999</c:v>
                </c:pt>
                <c:pt idx="4863">
                  <c:v>4.862999999999999</c:v>
                </c:pt>
                <c:pt idx="4864">
                  <c:v>4.863999999999999</c:v>
                </c:pt>
                <c:pt idx="4865">
                  <c:v>4.864999999999999</c:v>
                </c:pt>
                <c:pt idx="4866">
                  <c:v>4.866</c:v>
                </c:pt>
                <c:pt idx="4867">
                  <c:v>4.866999999999999</c:v>
                </c:pt>
                <c:pt idx="4868">
                  <c:v>4.867999999999999</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4.883999999999999</c:v>
                </c:pt>
                <c:pt idx="4885">
                  <c:v>4.885</c:v>
                </c:pt>
                <c:pt idx="4886">
                  <c:v>4.886</c:v>
                </c:pt>
                <c:pt idx="4887">
                  <c:v>4.887</c:v>
                </c:pt>
                <c:pt idx="4888">
                  <c:v>4.888</c:v>
                </c:pt>
                <c:pt idx="4889">
                  <c:v>4.889</c:v>
                </c:pt>
                <c:pt idx="4890">
                  <c:v>4.89</c:v>
                </c:pt>
                <c:pt idx="4891">
                  <c:v>4.891</c:v>
                </c:pt>
                <c:pt idx="4892">
                  <c:v>4.891999999999999</c:v>
                </c:pt>
                <c:pt idx="4893">
                  <c:v>4.893</c:v>
                </c:pt>
                <c:pt idx="4894">
                  <c:v>4.893999999999999</c:v>
                </c:pt>
                <c:pt idx="4895">
                  <c:v>4.895</c:v>
                </c:pt>
                <c:pt idx="4896">
                  <c:v>4.896</c:v>
                </c:pt>
                <c:pt idx="4897">
                  <c:v>4.896999999999999</c:v>
                </c:pt>
                <c:pt idx="4898">
                  <c:v>4.898</c:v>
                </c:pt>
                <c:pt idx="4899">
                  <c:v>4.899</c:v>
                </c:pt>
                <c:pt idx="4900">
                  <c:v>4.9</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4.923999999999999</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4.963999999999999</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5.013999999999999</c:v>
                </c:pt>
                <c:pt idx="5015">
                  <c:v>5.015</c:v>
                </c:pt>
                <c:pt idx="5016">
                  <c:v>5.016</c:v>
                </c:pt>
                <c:pt idx="5017">
                  <c:v>5.016999999999999</c:v>
                </c:pt>
                <c:pt idx="5018">
                  <c:v>5.018</c:v>
                </c:pt>
                <c:pt idx="5019">
                  <c:v>5.019</c:v>
                </c:pt>
                <c:pt idx="5020">
                  <c:v>5.02</c:v>
                </c:pt>
                <c:pt idx="5021">
                  <c:v>5.021</c:v>
                </c:pt>
                <c:pt idx="5022">
                  <c:v>5.021999999999999</c:v>
                </c:pt>
                <c:pt idx="5023">
                  <c:v>5.023</c:v>
                </c:pt>
                <c:pt idx="5024">
                  <c:v>5.023999999999999</c:v>
                </c:pt>
                <c:pt idx="5025">
                  <c:v>5.024999999999999</c:v>
                </c:pt>
                <c:pt idx="5026">
                  <c:v>5.026</c:v>
                </c:pt>
                <c:pt idx="5027">
                  <c:v>5.026999999999999</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5.053999999999999</c:v>
                </c:pt>
                <c:pt idx="5055">
                  <c:v>5.055</c:v>
                </c:pt>
                <c:pt idx="5056">
                  <c:v>5.056</c:v>
                </c:pt>
                <c:pt idx="5057">
                  <c:v>5.056999999999999</c:v>
                </c:pt>
                <c:pt idx="5058">
                  <c:v>5.058</c:v>
                </c:pt>
                <c:pt idx="5059">
                  <c:v>5.059</c:v>
                </c:pt>
                <c:pt idx="5060">
                  <c:v>5.06</c:v>
                </c:pt>
                <c:pt idx="5061">
                  <c:v>5.061</c:v>
                </c:pt>
                <c:pt idx="5062">
                  <c:v>5.061999999999999</c:v>
                </c:pt>
                <c:pt idx="5063">
                  <c:v>5.063</c:v>
                </c:pt>
                <c:pt idx="5064">
                  <c:v>5.063999999999999</c:v>
                </c:pt>
                <c:pt idx="5065">
                  <c:v>5.064999999999999</c:v>
                </c:pt>
                <c:pt idx="5066">
                  <c:v>5.066</c:v>
                </c:pt>
                <c:pt idx="5067">
                  <c:v>5.066999999999999</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5.093999999999999</c:v>
                </c:pt>
                <c:pt idx="5095">
                  <c:v>5.095</c:v>
                </c:pt>
                <c:pt idx="5096">
                  <c:v>5.096</c:v>
                </c:pt>
                <c:pt idx="5097">
                  <c:v>5.097</c:v>
                </c:pt>
                <c:pt idx="5098">
                  <c:v>5.098</c:v>
                </c:pt>
                <c:pt idx="5099">
                  <c:v>5.099</c:v>
                </c:pt>
                <c:pt idx="5100">
                  <c:v>5.1</c:v>
                </c:pt>
                <c:pt idx="5101">
                  <c:v>5.101</c:v>
                </c:pt>
                <c:pt idx="5102">
                  <c:v>5.101999999999999</c:v>
                </c:pt>
                <c:pt idx="5103">
                  <c:v>5.103</c:v>
                </c:pt>
                <c:pt idx="5104">
                  <c:v>5.103999999999999</c:v>
                </c:pt>
                <c:pt idx="5105">
                  <c:v>5.105</c:v>
                </c:pt>
                <c:pt idx="5106">
                  <c:v>5.106</c:v>
                </c:pt>
                <c:pt idx="5107">
                  <c:v>5.106999999999999</c:v>
                </c:pt>
                <c:pt idx="5108">
                  <c:v>5.108</c:v>
                </c:pt>
                <c:pt idx="5109">
                  <c:v>5.109</c:v>
                </c:pt>
                <c:pt idx="5110">
                  <c:v>5.109999999999999</c:v>
                </c:pt>
                <c:pt idx="5111">
                  <c:v>5.111</c:v>
                </c:pt>
                <c:pt idx="5112">
                  <c:v>5.111999999999999</c:v>
                </c:pt>
                <c:pt idx="5113">
                  <c:v>5.113</c:v>
                </c:pt>
                <c:pt idx="5114">
                  <c:v>5.113999999999999</c:v>
                </c:pt>
                <c:pt idx="5115">
                  <c:v>5.114999999999999</c:v>
                </c:pt>
                <c:pt idx="5116">
                  <c:v>5.116</c:v>
                </c:pt>
                <c:pt idx="5117">
                  <c:v>5.116999999999999</c:v>
                </c:pt>
                <c:pt idx="5118">
                  <c:v>5.117999999999999</c:v>
                </c:pt>
                <c:pt idx="5119">
                  <c:v>5.119</c:v>
                </c:pt>
                <c:pt idx="5120">
                  <c:v>5.119999999999999</c:v>
                </c:pt>
                <c:pt idx="5121">
                  <c:v>5.121</c:v>
                </c:pt>
                <c:pt idx="5122">
                  <c:v>5.121999999999999</c:v>
                </c:pt>
                <c:pt idx="5123">
                  <c:v>5.122999999999999</c:v>
                </c:pt>
                <c:pt idx="5124">
                  <c:v>5.123999999999999</c:v>
                </c:pt>
                <c:pt idx="5125">
                  <c:v>5.124999999999999</c:v>
                </c:pt>
                <c:pt idx="5126">
                  <c:v>5.125999999999999</c:v>
                </c:pt>
                <c:pt idx="5127">
                  <c:v>5.126999999999999</c:v>
                </c:pt>
                <c:pt idx="5128">
                  <c:v>5.127999999999999</c:v>
                </c:pt>
                <c:pt idx="5129">
                  <c:v>5.129</c:v>
                </c:pt>
                <c:pt idx="5130">
                  <c:v>5.13</c:v>
                </c:pt>
                <c:pt idx="5131">
                  <c:v>5.131</c:v>
                </c:pt>
                <c:pt idx="5132">
                  <c:v>5.132</c:v>
                </c:pt>
                <c:pt idx="5133">
                  <c:v>5.133</c:v>
                </c:pt>
                <c:pt idx="5134">
                  <c:v>5.133999999999999</c:v>
                </c:pt>
                <c:pt idx="5135">
                  <c:v>5.135</c:v>
                </c:pt>
                <c:pt idx="5136">
                  <c:v>5.136</c:v>
                </c:pt>
                <c:pt idx="5137">
                  <c:v>5.137</c:v>
                </c:pt>
                <c:pt idx="5138">
                  <c:v>5.138</c:v>
                </c:pt>
                <c:pt idx="5139">
                  <c:v>5.139</c:v>
                </c:pt>
                <c:pt idx="5140">
                  <c:v>5.14</c:v>
                </c:pt>
                <c:pt idx="5141">
                  <c:v>5.141</c:v>
                </c:pt>
                <c:pt idx="5142">
                  <c:v>5.141999999999999</c:v>
                </c:pt>
                <c:pt idx="5143">
                  <c:v>5.143</c:v>
                </c:pt>
                <c:pt idx="5144">
                  <c:v>5.143999999999999</c:v>
                </c:pt>
                <c:pt idx="5145">
                  <c:v>5.145</c:v>
                </c:pt>
                <c:pt idx="5146">
                  <c:v>5.146</c:v>
                </c:pt>
                <c:pt idx="5147">
                  <c:v>5.146999999999999</c:v>
                </c:pt>
                <c:pt idx="5148">
                  <c:v>5.148</c:v>
                </c:pt>
                <c:pt idx="5149">
                  <c:v>5.149</c:v>
                </c:pt>
                <c:pt idx="5150">
                  <c:v>5.149999999999999</c:v>
                </c:pt>
                <c:pt idx="5151">
                  <c:v>5.151</c:v>
                </c:pt>
                <c:pt idx="5152">
                  <c:v>5.151999999999999</c:v>
                </c:pt>
                <c:pt idx="5153">
                  <c:v>5.153</c:v>
                </c:pt>
                <c:pt idx="5154">
                  <c:v>5.153999999999999</c:v>
                </c:pt>
                <c:pt idx="5155">
                  <c:v>5.154999999999999</c:v>
                </c:pt>
                <c:pt idx="5156">
                  <c:v>5.156</c:v>
                </c:pt>
                <c:pt idx="5157">
                  <c:v>5.156999999999999</c:v>
                </c:pt>
                <c:pt idx="5158">
                  <c:v>5.157999999999999</c:v>
                </c:pt>
                <c:pt idx="5159">
                  <c:v>5.159</c:v>
                </c:pt>
                <c:pt idx="5160">
                  <c:v>5.159999999999999</c:v>
                </c:pt>
                <c:pt idx="5161">
                  <c:v>5.161</c:v>
                </c:pt>
                <c:pt idx="5162">
                  <c:v>5.161999999999999</c:v>
                </c:pt>
                <c:pt idx="5163">
                  <c:v>5.162999999999999</c:v>
                </c:pt>
                <c:pt idx="5164">
                  <c:v>5.163999999999999</c:v>
                </c:pt>
                <c:pt idx="5165">
                  <c:v>5.164999999999999</c:v>
                </c:pt>
                <c:pt idx="5166">
                  <c:v>5.165999999999999</c:v>
                </c:pt>
                <c:pt idx="5167">
                  <c:v>5.166999999999999</c:v>
                </c:pt>
                <c:pt idx="5168">
                  <c:v>5.167999999999999</c:v>
                </c:pt>
                <c:pt idx="5169">
                  <c:v>5.169</c:v>
                </c:pt>
                <c:pt idx="5170">
                  <c:v>5.17</c:v>
                </c:pt>
                <c:pt idx="5171">
                  <c:v>5.171</c:v>
                </c:pt>
                <c:pt idx="5172">
                  <c:v>5.172</c:v>
                </c:pt>
                <c:pt idx="5173">
                  <c:v>5.173</c:v>
                </c:pt>
                <c:pt idx="5174">
                  <c:v>5.173999999999999</c:v>
                </c:pt>
                <c:pt idx="5175">
                  <c:v>5.175</c:v>
                </c:pt>
                <c:pt idx="5176">
                  <c:v>5.176</c:v>
                </c:pt>
                <c:pt idx="5177">
                  <c:v>5.177</c:v>
                </c:pt>
                <c:pt idx="5178">
                  <c:v>5.178</c:v>
                </c:pt>
                <c:pt idx="5179">
                  <c:v>5.179</c:v>
                </c:pt>
                <c:pt idx="5180">
                  <c:v>5.18</c:v>
                </c:pt>
                <c:pt idx="5181">
                  <c:v>5.181</c:v>
                </c:pt>
                <c:pt idx="5182">
                  <c:v>5.181999999999999</c:v>
                </c:pt>
                <c:pt idx="5183">
                  <c:v>5.183</c:v>
                </c:pt>
                <c:pt idx="5184">
                  <c:v>5.183999999999999</c:v>
                </c:pt>
                <c:pt idx="5185">
                  <c:v>5.185</c:v>
                </c:pt>
                <c:pt idx="5186">
                  <c:v>5.186</c:v>
                </c:pt>
                <c:pt idx="5187">
                  <c:v>5.186999999999999</c:v>
                </c:pt>
                <c:pt idx="5188">
                  <c:v>5.188</c:v>
                </c:pt>
                <c:pt idx="5189">
                  <c:v>5.189</c:v>
                </c:pt>
                <c:pt idx="5190">
                  <c:v>5.189999999999999</c:v>
                </c:pt>
                <c:pt idx="5191">
                  <c:v>5.191</c:v>
                </c:pt>
                <c:pt idx="5192">
                  <c:v>5.191999999999999</c:v>
                </c:pt>
                <c:pt idx="5193">
                  <c:v>5.193</c:v>
                </c:pt>
                <c:pt idx="5194">
                  <c:v>5.193999999999999</c:v>
                </c:pt>
                <c:pt idx="5195">
                  <c:v>5.194999999999999</c:v>
                </c:pt>
                <c:pt idx="5196">
                  <c:v>5.196</c:v>
                </c:pt>
                <c:pt idx="5197">
                  <c:v>5.196999999999999</c:v>
                </c:pt>
                <c:pt idx="5198">
                  <c:v>5.197999999999999</c:v>
                </c:pt>
                <c:pt idx="5199">
                  <c:v>5.199</c:v>
                </c:pt>
                <c:pt idx="5200">
                  <c:v>5.2</c:v>
                </c:pt>
                <c:pt idx="5201">
                  <c:v>5.201</c:v>
                </c:pt>
                <c:pt idx="5202">
                  <c:v>5.202</c:v>
                </c:pt>
                <c:pt idx="5203">
                  <c:v>5.203</c:v>
                </c:pt>
                <c:pt idx="5204">
                  <c:v>5.204</c:v>
                </c:pt>
                <c:pt idx="5205">
                  <c:v>5.205</c:v>
                </c:pt>
                <c:pt idx="5206">
                  <c:v>5.206</c:v>
                </c:pt>
                <c:pt idx="5207">
                  <c:v>5.207</c:v>
                </c:pt>
                <c:pt idx="5208">
                  <c:v>5.208</c:v>
                </c:pt>
                <c:pt idx="5209">
                  <c:v>5.209</c:v>
                </c:pt>
                <c:pt idx="5210">
                  <c:v>5.21</c:v>
                </c:pt>
                <c:pt idx="5211">
                  <c:v>5.211</c:v>
                </c:pt>
                <c:pt idx="5212">
                  <c:v>5.212</c:v>
                </c:pt>
                <c:pt idx="5213">
                  <c:v>5.213</c:v>
                </c:pt>
                <c:pt idx="5214">
                  <c:v>5.214</c:v>
                </c:pt>
                <c:pt idx="5215">
                  <c:v>5.215</c:v>
                </c:pt>
                <c:pt idx="5216">
                  <c:v>5.216</c:v>
                </c:pt>
                <c:pt idx="5217">
                  <c:v>5.217</c:v>
                </c:pt>
                <c:pt idx="5218">
                  <c:v>5.218</c:v>
                </c:pt>
                <c:pt idx="5219">
                  <c:v>5.219</c:v>
                </c:pt>
                <c:pt idx="5220">
                  <c:v>5.22</c:v>
                </c:pt>
                <c:pt idx="5221">
                  <c:v>5.221</c:v>
                </c:pt>
                <c:pt idx="5222">
                  <c:v>5.222</c:v>
                </c:pt>
                <c:pt idx="5223">
                  <c:v>5.223</c:v>
                </c:pt>
                <c:pt idx="5224">
                  <c:v>5.223999999999999</c:v>
                </c:pt>
                <c:pt idx="5225">
                  <c:v>5.225</c:v>
                </c:pt>
                <c:pt idx="5226">
                  <c:v>5.226</c:v>
                </c:pt>
                <c:pt idx="5227">
                  <c:v>5.226999999999999</c:v>
                </c:pt>
                <c:pt idx="5228">
                  <c:v>5.228</c:v>
                </c:pt>
                <c:pt idx="5229">
                  <c:v>5.229</c:v>
                </c:pt>
                <c:pt idx="5230">
                  <c:v>5.23</c:v>
                </c:pt>
                <c:pt idx="5231">
                  <c:v>5.231</c:v>
                </c:pt>
                <c:pt idx="5232">
                  <c:v>5.232</c:v>
                </c:pt>
                <c:pt idx="5233">
                  <c:v>5.233</c:v>
                </c:pt>
                <c:pt idx="5234">
                  <c:v>5.234</c:v>
                </c:pt>
                <c:pt idx="5235">
                  <c:v>5.235</c:v>
                </c:pt>
                <c:pt idx="5236">
                  <c:v>5.236</c:v>
                </c:pt>
                <c:pt idx="5237">
                  <c:v>5.237</c:v>
                </c:pt>
                <c:pt idx="5238">
                  <c:v>5.238</c:v>
                </c:pt>
                <c:pt idx="5239">
                  <c:v>5.239</c:v>
                </c:pt>
                <c:pt idx="5240">
                  <c:v>5.24</c:v>
                </c:pt>
                <c:pt idx="5241">
                  <c:v>5.241</c:v>
                </c:pt>
                <c:pt idx="5242">
                  <c:v>5.242</c:v>
                </c:pt>
                <c:pt idx="5243">
                  <c:v>5.243</c:v>
                </c:pt>
                <c:pt idx="5244">
                  <c:v>5.244</c:v>
                </c:pt>
                <c:pt idx="5245">
                  <c:v>5.245</c:v>
                </c:pt>
                <c:pt idx="5246">
                  <c:v>5.246</c:v>
                </c:pt>
                <c:pt idx="5247">
                  <c:v>5.247</c:v>
                </c:pt>
                <c:pt idx="5248">
                  <c:v>5.248</c:v>
                </c:pt>
                <c:pt idx="5249">
                  <c:v>5.249</c:v>
                </c:pt>
                <c:pt idx="5250">
                  <c:v>5.25</c:v>
                </c:pt>
                <c:pt idx="5251">
                  <c:v>5.251</c:v>
                </c:pt>
                <c:pt idx="5252">
                  <c:v>5.252</c:v>
                </c:pt>
                <c:pt idx="5253">
                  <c:v>5.253</c:v>
                </c:pt>
                <c:pt idx="5254">
                  <c:v>5.254</c:v>
                </c:pt>
                <c:pt idx="5255">
                  <c:v>5.255</c:v>
                </c:pt>
                <c:pt idx="5256">
                  <c:v>5.256</c:v>
                </c:pt>
                <c:pt idx="5257">
                  <c:v>5.257</c:v>
                </c:pt>
                <c:pt idx="5258">
                  <c:v>5.258</c:v>
                </c:pt>
                <c:pt idx="5259">
                  <c:v>5.259</c:v>
                </c:pt>
                <c:pt idx="5260">
                  <c:v>5.26</c:v>
                </c:pt>
                <c:pt idx="5261">
                  <c:v>5.261</c:v>
                </c:pt>
                <c:pt idx="5262">
                  <c:v>5.262</c:v>
                </c:pt>
                <c:pt idx="5263">
                  <c:v>5.263</c:v>
                </c:pt>
                <c:pt idx="5264">
                  <c:v>5.263999999999999</c:v>
                </c:pt>
                <c:pt idx="5265">
                  <c:v>5.265</c:v>
                </c:pt>
                <c:pt idx="5266">
                  <c:v>5.266</c:v>
                </c:pt>
                <c:pt idx="5267">
                  <c:v>5.266999999999999</c:v>
                </c:pt>
                <c:pt idx="5268">
                  <c:v>5.268</c:v>
                </c:pt>
                <c:pt idx="5269">
                  <c:v>5.269</c:v>
                </c:pt>
                <c:pt idx="5270">
                  <c:v>5.27</c:v>
                </c:pt>
                <c:pt idx="5271">
                  <c:v>5.271</c:v>
                </c:pt>
                <c:pt idx="5272">
                  <c:v>5.272</c:v>
                </c:pt>
                <c:pt idx="5273">
                  <c:v>5.273</c:v>
                </c:pt>
                <c:pt idx="5274">
                  <c:v>5.274</c:v>
                </c:pt>
                <c:pt idx="5275">
                  <c:v>5.275</c:v>
                </c:pt>
                <c:pt idx="5276">
                  <c:v>5.276</c:v>
                </c:pt>
                <c:pt idx="5277">
                  <c:v>5.277</c:v>
                </c:pt>
                <c:pt idx="5278">
                  <c:v>5.278</c:v>
                </c:pt>
                <c:pt idx="5279">
                  <c:v>5.279</c:v>
                </c:pt>
                <c:pt idx="5280">
                  <c:v>5.28</c:v>
                </c:pt>
                <c:pt idx="5281">
                  <c:v>5.281</c:v>
                </c:pt>
                <c:pt idx="5282">
                  <c:v>5.282</c:v>
                </c:pt>
                <c:pt idx="5283">
                  <c:v>5.283</c:v>
                </c:pt>
                <c:pt idx="5284">
                  <c:v>5.284</c:v>
                </c:pt>
                <c:pt idx="5285">
                  <c:v>5.285</c:v>
                </c:pt>
                <c:pt idx="5286">
                  <c:v>5.286</c:v>
                </c:pt>
                <c:pt idx="5287">
                  <c:v>5.287</c:v>
                </c:pt>
                <c:pt idx="5288">
                  <c:v>5.288</c:v>
                </c:pt>
                <c:pt idx="5289">
                  <c:v>5.289</c:v>
                </c:pt>
                <c:pt idx="5290">
                  <c:v>5.29</c:v>
                </c:pt>
                <c:pt idx="5291">
                  <c:v>5.291</c:v>
                </c:pt>
                <c:pt idx="5292">
                  <c:v>5.292</c:v>
                </c:pt>
                <c:pt idx="5293">
                  <c:v>5.293</c:v>
                </c:pt>
                <c:pt idx="5294">
                  <c:v>5.294</c:v>
                </c:pt>
                <c:pt idx="5295">
                  <c:v>5.295</c:v>
                </c:pt>
                <c:pt idx="5296">
                  <c:v>5.296</c:v>
                </c:pt>
                <c:pt idx="5297">
                  <c:v>5.297</c:v>
                </c:pt>
                <c:pt idx="5298">
                  <c:v>5.298</c:v>
                </c:pt>
                <c:pt idx="5299">
                  <c:v>5.299</c:v>
                </c:pt>
                <c:pt idx="5300">
                  <c:v>5.3</c:v>
                </c:pt>
                <c:pt idx="5301">
                  <c:v>5.301</c:v>
                </c:pt>
                <c:pt idx="5302">
                  <c:v>5.302</c:v>
                </c:pt>
                <c:pt idx="5303">
                  <c:v>5.303</c:v>
                </c:pt>
                <c:pt idx="5304">
                  <c:v>5.303999999999999</c:v>
                </c:pt>
                <c:pt idx="5305">
                  <c:v>5.305</c:v>
                </c:pt>
                <c:pt idx="5306">
                  <c:v>5.306</c:v>
                </c:pt>
                <c:pt idx="5307">
                  <c:v>5.306999999999999</c:v>
                </c:pt>
                <c:pt idx="5308">
                  <c:v>5.308</c:v>
                </c:pt>
                <c:pt idx="5309">
                  <c:v>5.309</c:v>
                </c:pt>
                <c:pt idx="5310">
                  <c:v>5.31</c:v>
                </c:pt>
                <c:pt idx="5311">
                  <c:v>5.311</c:v>
                </c:pt>
                <c:pt idx="5312">
                  <c:v>5.311999999999999</c:v>
                </c:pt>
                <c:pt idx="5313">
                  <c:v>5.313</c:v>
                </c:pt>
                <c:pt idx="5314">
                  <c:v>5.313999999999999</c:v>
                </c:pt>
                <c:pt idx="5315">
                  <c:v>5.314999999999999</c:v>
                </c:pt>
                <c:pt idx="5316">
                  <c:v>5.316</c:v>
                </c:pt>
                <c:pt idx="5317">
                  <c:v>5.316999999999999</c:v>
                </c:pt>
                <c:pt idx="5318">
                  <c:v>5.318</c:v>
                </c:pt>
                <c:pt idx="5319">
                  <c:v>5.319</c:v>
                </c:pt>
                <c:pt idx="5320">
                  <c:v>5.319999999999999</c:v>
                </c:pt>
                <c:pt idx="5321">
                  <c:v>5.321</c:v>
                </c:pt>
                <c:pt idx="5322">
                  <c:v>5.321999999999999</c:v>
                </c:pt>
                <c:pt idx="5323">
                  <c:v>5.322999999999999</c:v>
                </c:pt>
                <c:pt idx="5324">
                  <c:v>5.323999999999999</c:v>
                </c:pt>
                <c:pt idx="5325">
                  <c:v>5.324999999999999</c:v>
                </c:pt>
                <c:pt idx="5326">
                  <c:v>5.326</c:v>
                </c:pt>
                <c:pt idx="5327">
                  <c:v>5.326999999999999</c:v>
                </c:pt>
                <c:pt idx="5328">
                  <c:v>5.327999999999999</c:v>
                </c:pt>
                <c:pt idx="5329">
                  <c:v>5.329</c:v>
                </c:pt>
                <c:pt idx="5330">
                  <c:v>5.33</c:v>
                </c:pt>
                <c:pt idx="5331">
                  <c:v>5.331</c:v>
                </c:pt>
                <c:pt idx="5332">
                  <c:v>5.332</c:v>
                </c:pt>
                <c:pt idx="5333">
                  <c:v>5.333</c:v>
                </c:pt>
                <c:pt idx="5334">
                  <c:v>5.334</c:v>
                </c:pt>
                <c:pt idx="5335">
                  <c:v>5.335</c:v>
                </c:pt>
                <c:pt idx="5336">
                  <c:v>5.336</c:v>
                </c:pt>
                <c:pt idx="5337">
                  <c:v>5.337</c:v>
                </c:pt>
                <c:pt idx="5338">
                  <c:v>5.338</c:v>
                </c:pt>
                <c:pt idx="5339">
                  <c:v>5.339</c:v>
                </c:pt>
                <c:pt idx="5340">
                  <c:v>5.34</c:v>
                </c:pt>
                <c:pt idx="5341">
                  <c:v>5.341</c:v>
                </c:pt>
                <c:pt idx="5342">
                  <c:v>5.342</c:v>
                </c:pt>
                <c:pt idx="5343">
                  <c:v>5.343</c:v>
                </c:pt>
                <c:pt idx="5344">
                  <c:v>5.343999999999999</c:v>
                </c:pt>
                <c:pt idx="5345">
                  <c:v>5.345</c:v>
                </c:pt>
                <c:pt idx="5346">
                  <c:v>5.346</c:v>
                </c:pt>
                <c:pt idx="5347">
                  <c:v>5.346999999999999</c:v>
                </c:pt>
                <c:pt idx="5348">
                  <c:v>5.348</c:v>
                </c:pt>
                <c:pt idx="5349">
                  <c:v>5.349</c:v>
                </c:pt>
                <c:pt idx="5350">
                  <c:v>5.35</c:v>
                </c:pt>
                <c:pt idx="5351">
                  <c:v>5.351</c:v>
                </c:pt>
                <c:pt idx="5352">
                  <c:v>5.351999999999999</c:v>
                </c:pt>
                <c:pt idx="5353">
                  <c:v>5.353</c:v>
                </c:pt>
                <c:pt idx="5354">
                  <c:v>5.353999999999999</c:v>
                </c:pt>
                <c:pt idx="5355">
                  <c:v>5.354999999999999</c:v>
                </c:pt>
                <c:pt idx="5356">
                  <c:v>5.356</c:v>
                </c:pt>
                <c:pt idx="5357">
                  <c:v>5.356999999999999</c:v>
                </c:pt>
                <c:pt idx="5358">
                  <c:v>5.358</c:v>
                </c:pt>
                <c:pt idx="5359">
                  <c:v>5.359</c:v>
                </c:pt>
                <c:pt idx="5360">
                  <c:v>5.359999999999999</c:v>
                </c:pt>
                <c:pt idx="5361">
                  <c:v>5.361</c:v>
                </c:pt>
                <c:pt idx="5362">
                  <c:v>5.361999999999999</c:v>
                </c:pt>
                <c:pt idx="5363">
                  <c:v>5.362999999999999</c:v>
                </c:pt>
                <c:pt idx="5364">
                  <c:v>5.363999999999999</c:v>
                </c:pt>
                <c:pt idx="5365">
                  <c:v>5.364999999999999</c:v>
                </c:pt>
                <c:pt idx="5366">
                  <c:v>5.366</c:v>
                </c:pt>
                <c:pt idx="5367">
                  <c:v>5.366999999999999</c:v>
                </c:pt>
                <c:pt idx="5368">
                  <c:v>5.367999999999999</c:v>
                </c:pt>
                <c:pt idx="5369">
                  <c:v>5.369</c:v>
                </c:pt>
                <c:pt idx="5370">
                  <c:v>5.37</c:v>
                </c:pt>
                <c:pt idx="5371">
                  <c:v>5.371</c:v>
                </c:pt>
                <c:pt idx="5372">
                  <c:v>5.372</c:v>
                </c:pt>
                <c:pt idx="5373">
                  <c:v>5.373</c:v>
                </c:pt>
                <c:pt idx="5374">
                  <c:v>5.374</c:v>
                </c:pt>
                <c:pt idx="5375">
                  <c:v>5.375</c:v>
                </c:pt>
                <c:pt idx="5376">
                  <c:v>5.376</c:v>
                </c:pt>
                <c:pt idx="5377">
                  <c:v>5.377</c:v>
                </c:pt>
                <c:pt idx="5378">
                  <c:v>5.378</c:v>
                </c:pt>
                <c:pt idx="5379">
                  <c:v>5.379</c:v>
                </c:pt>
                <c:pt idx="5380">
                  <c:v>5.38</c:v>
                </c:pt>
                <c:pt idx="5381">
                  <c:v>5.381</c:v>
                </c:pt>
                <c:pt idx="5382">
                  <c:v>5.382</c:v>
                </c:pt>
                <c:pt idx="5383">
                  <c:v>5.383</c:v>
                </c:pt>
                <c:pt idx="5384">
                  <c:v>5.383999999999999</c:v>
                </c:pt>
                <c:pt idx="5385">
                  <c:v>5.385</c:v>
                </c:pt>
                <c:pt idx="5386">
                  <c:v>5.386</c:v>
                </c:pt>
                <c:pt idx="5387">
                  <c:v>5.387</c:v>
                </c:pt>
                <c:pt idx="5388">
                  <c:v>5.388</c:v>
                </c:pt>
                <c:pt idx="5389">
                  <c:v>5.389</c:v>
                </c:pt>
                <c:pt idx="5390">
                  <c:v>5.39</c:v>
                </c:pt>
                <c:pt idx="5391">
                  <c:v>5.391</c:v>
                </c:pt>
                <c:pt idx="5392">
                  <c:v>5.391999999999999</c:v>
                </c:pt>
                <c:pt idx="5393">
                  <c:v>5.393</c:v>
                </c:pt>
                <c:pt idx="5394">
                  <c:v>5.393999999999999</c:v>
                </c:pt>
                <c:pt idx="5395">
                  <c:v>5.395</c:v>
                </c:pt>
                <c:pt idx="5396">
                  <c:v>5.396</c:v>
                </c:pt>
                <c:pt idx="5397">
                  <c:v>5.396999999999999</c:v>
                </c:pt>
                <c:pt idx="5398">
                  <c:v>5.398</c:v>
                </c:pt>
                <c:pt idx="5399">
                  <c:v>5.399</c:v>
                </c:pt>
                <c:pt idx="5400">
                  <c:v>5.4</c:v>
                </c:pt>
                <c:pt idx="5401">
                  <c:v>5.401</c:v>
                </c:pt>
                <c:pt idx="5402">
                  <c:v>5.402</c:v>
                </c:pt>
                <c:pt idx="5403">
                  <c:v>5.403</c:v>
                </c:pt>
                <c:pt idx="5404">
                  <c:v>5.404</c:v>
                </c:pt>
                <c:pt idx="5405">
                  <c:v>5.405</c:v>
                </c:pt>
                <c:pt idx="5406">
                  <c:v>5.406</c:v>
                </c:pt>
                <c:pt idx="5407">
                  <c:v>5.407</c:v>
                </c:pt>
                <c:pt idx="5408">
                  <c:v>5.408</c:v>
                </c:pt>
                <c:pt idx="5409">
                  <c:v>5.409</c:v>
                </c:pt>
                <c:pt idx="5410">
                  <c:v>5.41</c:v>
                </c:pt>
                <c:pt idx="5411">
                  <c:v>5.411</c:v>
                </c:pt>
                <c:pt idx="5412">
                  <c:v>5.412</c:v>
                </c:pt>
                <c:pt idx="5413">
                  <c:v>5.413</c:v>
                </c:pt>
                <c:pt idx="5414">
                  <c:v>5.414</c:v>
                </c:pt>
                <c:pt idx="5415">
                  <c:v>5.415</c:v>
                </c:pt>
                <c:pt idx="5416">
                  <c:v>5.416</c:v>
                </c:pt>
                <c:pt idx="5417">
                  <c:v>5.417</c:v>
                </c:pt>
                <c:pt idx="5418">
                  <c:v>5.418</c:v>
                </c:pt>
                <c:pt idx="5419">
                  <c:v>5.419</c:v>
                </c:pt>
                <c:pt idx="5420">
                  <c:v>5.42</c:v>
                </c:pt>
                <c:pt idx="5421">
                  <c:v>5.421</c:v>
                </c:pt>
                <c:pt idx="5422">
                  <c:v>5.422</c:v>
                </c:pt>
                <c:pt idx="5423">
                  <c:v>5.423</c:v>
                </c:pt>
                <c:pt idx="5424">
                  <c:v>5.423999999999999</c:v>
                </c:pt>
                <c:pt idx="5425">
                  <c:v>5.425</c:v>
                </c:pt>
                <c:pt idx="5426">
                  <c:v>5.426</c:v>
                </c:pt>
                <c:pt idx="5427">
                  <c:v>5.427</c:v>
                </c:pt>
                <c:pt idx="5428">
                  <c:v>5.428</c:v>
                </c:pt>
                <c:pt idx="5429">
                  <c:v>5.429</c:v>
                </c:pt>
                <c:pt idx="5430">
                  <c:v>5.43</c:v>
                </c:pt>
                <c:pt idx="5431">
                  <c:v>5.431</c:v>
                </c:pt>
                <c:pt idx="5432">
                  <c:v>5.432</c:v>
                </c:pt>
                <c:pt idx="5433">
                  <c:v>5.433</c:v>
                </c:pt>
                <c:pt idx="5434">
                  <c:v>5.434</c:v>
                </c:pt>
                <c:pt idx="5435">
                  <c:v>5.435</c:v>
                </c:pt>
                <c:pt idx="5436">
                  <c:v>5.436</c:v>
                </c:pt>
                <c:pt idx="5437">
                  <c:v>5.437</c:v>
                </c:pt>
                <c:pt idx="5438">
                  <c:v>5.438</c:v>
                </c:pt>
                <c:pt idx="5439">
                  <c:v>5.439</c:v>
                </c:pt>
                <c:pt idx="5440">
                  <c:v>5.44</c:v>
                </c:pt>
                <c:pt idx="5441">
                  <c:v>5.441</c:v>
                </c:pt>
                <c:pt idx="5442">
                  <c:v>5.442</c:v>
                </c:pt>
                <c:pt idx="5443">
                  <c:v>5.443</c:v>
                </c:pt>
                <c:pt idx="5444">
                  <c:v>5.444</c:v>
                </c:pt>
                <c:pt idx="5445">
                  <c:v>5.445</c:v>
                </c:pt>
                <c:pt idx="5446">
                  <c:v>5.446</c:v>
                </c:pt>
                <c:pt idx="5447">
                  <c:v>5.447</c:v>
                </c:pt>
                <c:pt idx="5448">
                  <c:v>5.448</c:v>
                </c:pt>
                <c:pt idx="5449">
                  <c:v>5.449</c:v>
                </c:pt>
                <c:pt idx="5450">
                  <c:v>5.45</c:v>
                </c:pt>
                <c:pt idx="5451">
                  <c:v>5.451</c:v>
                </c:pt>
                <c:pt idx="5452">
                  <c:v>5.452</c:v>
                </c:pt>
                <c:pt idx="5453">
                  <c:v>5.453</c:v>
                </c:pt>
                <c:pt idx="5454">
                  <c:v>5.454</c:v>
                </c:pt>
                <c:pt idx="5455">
                  <c:v>5.455</c:v>
                </c:pt>
                <c:pt idx="5456">
                  <c:v>5.456</c:v>
                </c:pt>
                <c:pt idx="5457">
                  <c:v>5.457</c:v>
                </c:pt>
                <c:pt idx="5458">
                  <c:v>5.458</c:v>
                </c:pt>
                <c:pt idx="5459">
                  <c:v>5.459</c:v>
                </c:pt>
                <c:pt idx="5460">
                  <c:v>5.46</c:v>
                </c:pt>
                <c:pt idx="5461">
                  <c:v>5.461</c:v>
                </c:pt>
                <c:pt idx="5462">
                  <c:v>5.462</c:v>
                </c:pt>
                <c:pt idx="5463">
                  <c:v>5.463</c:v>
                </c:pt>
                <c:pt idx="5464">
                  <c:v>5.463999999999999</c:v>
                </c:pt>
                <c:pt idx="5465">
                  <c:v>5.465</c:v>
                </c:pt>
                <c:pt idx="5466">
                  <c:v>5.466</c:v>
                </c:pt>
                <c:pt idx="5467">
                  <c:v>5.467</c:v>
                </c:pt>
                <c:pt idx="5468">
                  <c:v>5.468</c:v>
                </c:pt>
                <c:pt idx="5469">
                  <c:v>5.469</c:v>
                </c:pt>
                <c:pt idx="5470">
                  <c:v>5.47</c:v>
                </c:pt>
                <c:pt idx="5471">
                  <c:v>5.471</c:v>
                </c:pt>
                <c:pt idx="5472">
                  <c:v>5.472</c:v>
                </c:pt>
                <c:pt idx="5473">
                  <c:v>5.473</c:v>
                </c:pt>
                <c:pt idx="5474">
                  <c:v>5.474</c:v>
                </c:pt>
                <c:pt idx="5475">
                  <c:v>5.475</c:v>
                </c:pt>
                <c:pt idx="5476">
                  <c:v>5.476</c:v>
                </c:pt>
                <c:pt idx="5477">
                  <c:v>5.477</c:v>
                </c:pt>
                <c:pt idx="5478">
                  <c:v>5.478</c:v>
                </c:pt>
                <c:pt idx="5479">
                  <c:v>5.479</c:v>
                </c:pt>
                <c:pt idx="5480">
                  <c:v>5.48</c:v>
                </c:pt>
                <c:pt idx="5481">
                  <c:v>5.481</c:v>
                </c:pt>
                <c:pt idx="5482">
                  <c:v>5.482</c:v>
                </c:pt>
                <c:pt idx="5483">
                  <c:v>5.483</c:v>
                </c:pt>
                <c:pt idx="5484">
                  <c:v>5.484</c:v>
                </c:pt>
                <c:pt idx="5485">
                  <c:v>5.485</c:v>
                </c:pt>
                <c:pt idx="5486">
                  <c:v>5.486</c:v>
                </c:pt>
                <c:pt idx="5487">
                  <c:v>5.487</c:v>
                </c:pt>
                <c:pt idx="5488">
                  <c:v>5.488</c:v>
                </c:pt>
                <c:pt idx="5489">
                  <c:v>5.489</c:v>
                </c:pt>
                <c:pt idx="5490">
                  <c:v>5.49</c:v>
                </c:pt>
                <c:pt idx="5491">
                  <c:v>5.491</c:v>
                </c:pt>
                <c:pt idx="5492">
                  <c:v>5.492</c:v>
                </c:pt>
                <c:pt idx="5493">
                  <c:v>5.493</c:v>
                </c:pt>
                <c:pt idx="5494">
                  <c:v>5.494</c:v>
                </c:pt>
                <c:pt idx="5495">
                  <c:v>5.495</c:v>
                </c:pt>
                <c:pt idx="5496">
                  <c:v>5.496</c:v>
                </c:pt>
                <c:pt idx="5497">
                  <c:v>5.497</c:v>
                </c:pt>
                <c:pt idx="5498">
                  <c:v>5.498</c:v>
                </c:pt>
                <c:pt idx="5499">
                  <c:v>5.499</c:v>
                </c:pt>
                <c:pt idx="5500">
                  <c:v>5.5</c:v>
                </c:pt>
                <c:pt idx="5501">
                  <c:v>5.501</c:v>
                </c:pt>
                <c:pt idx="5502">
                  <c:v>5.502</c:v>
                </c:pt>
                <c:pt idx="5503">
                  <c:v>5.503</c:v>
                </c:pt>
                <c:pt idx="5504">
                  <c:v>5.504</c:v>
                </c:pt>
                <c:pt idx="5505">
                  <c:v>5.505</c:v>
                </c:pt>
                <c:pt idx="5506">
                  <c:v>5.506</c:v>
                </c:pt>
                <c:pt idx="5507">
                  <c:v>5.507</c:v>
                </c:pt>
                <c:pt idx="5508">
                  <c:v>5.508</c:v>
                </c:pt>
                <c:pt idx="5509">
                  <c:v>5.509</c:v>
                </c:pt>
                <c:pt idx="5510">
                  <c:v>5.51</c:v>
                </c:pt>
                <c:pt idx="5511">
                  <c:v>5.511</c:v>
                </c:pt>
                <c:pt idx="5512">
                  <c:v>5.512</c:v>
                </c:pt>
                <c:pt idx="5513">
                  <c:v>5.513</c:v>
                </c:pt>
                <c:pt idx="5514">
                  <c:v>5.513999999999999</c:v>
                </c:pt>
                <c:pt idx="5515">
                  <c:v>5.515</c:v>
                </c:pt>
                <c:pt idx="5516">
                  <c:v>5.516</c:v>
                </c:pt>
                <c:pt idx="5517">
                  <c:v>5.516999999999999</c:v>
                </c:pt>
                <c:pt idx="5518">
                  <c:v>5.518</c:v>
                </c:pt>
                <c:pt idx="5519">
                  <c:v>5.519</c:v>
                </c:pt>
                <c:pt idx="5520">
                  <c:v>5.52</c:v>
                </c:pt>
                <c:pt idx="5521">
                  <c:v>5.521</c:v>
                </c:pt>
                <c:pt idx="5522">
                  <c:v>5.521999999999999</c:v>
                </c:pt>
                <c:pt idx="5523">
                  <c:v>5.523</c:v>
                </c:pt>
                <c:pt idx="5524">
                  <c:v>5.523999999999999</c:v>
                </c:pt>
                <c:pt idx="5525">
                  <c:v>5.524999999999999</c:v>
                </c:pt>
                <c:pt idx="5526">
                  <c:v>5.526</c:v>
                </c:pt>
                <c:pt idx="5527">
                  <c:v>5.526999999999999</c:v>
                </c:pt>
                <c:pt idx="5528">
                  <c:v>5.528</c:v>
                </c:pt>
                <c:pt idx="5529">
                  <c:v>5.529</c:v>
                </c:pt>
                <c:pt idx="5530">
                  <c:v>5.53</c:v>
                </c:pt>
                <c:pt idx="5531">
                  <c:v>5.531</c:v>
                </c:pt>
                <c:pt idx="5532">
                  <c:v>5.532</c:v>
                </c:pt>
                <c:pt idx="5533">
                  <c:v>5.533</c:v>
                </c:pt>
                <c:pt idx="5534">
                  <c:v>5.534</c:v>
                </c:pt>
                <c:pt idx="5535">
                  <c:v>5.535</c:v>
                </c:pt>
                <c:pt idx="5536">
                  <c:v>5.536</c:v>
                </c:pt>
                <c:pt idx="5537">
                  <c:v>5.537</c:v>
                </c:pt>
                <c:pt idx="5538">
                  <c:v>5.538</c:v>
                </c:pt>
                <c:pt idx="5539">
                  <c:v>5.539</c:v>
                </c:pt>
                <c:pt idx="5540">
                  <c:v>5.54</c:v>
                </c:pt>
                <c:pt idx="5541">
                  <c:v>5.541</c:v>
                </c:pt>
                <c:pt idx="5542">
                  <c:v>5.542</c:v>
                </c:pt>
                <c:pt idx="5543">
                  <c:v>5.543</c:v>
                </c:pt>
                <c:pt idx="5544">
                  <c:v>5.544</c:v>
                </c:pt>
                <c:pt idx="5545">
                  <c:v>5.545</c:v>
                </c:pt>
                <c:pt idx="5546">
                  <c:v>5.546</c:v>
                </c:pt>
                <c:pt idx="5547">
                  <c:v>5.547</c:v>
                </c:pt>
                <c:pt idx="5548">
                  <c:v>5.548</c:v>
                </c:pt>
                <c:pt idx="5549">
                  <c:v>5.549</c:v>
                </c:pt>
                <c:pt idx="5550">
                  <c:v>5.55</c:v>
                </c:pt>
                <c:pt idx="5551">
                  <c:v>5.551</c:v>
                </c:pt>
                <c:pt idx="5552">
                  <c:v>5.552</c:v>
                </c:pt>
                <c:pt idx="5553">
                  <c:v>5.553</c:v>
                </c:pt>
                <c:pt idx="5554">
                  <c:v>5.553999999999999</c:v>
                </c:pt>
                <c:pt idx="5555">
                  <c:v>5.555</c:v>
                </c:pt>
                <c:pt idx="5556">
                  <c:v>5.556</c:v>
                </c:pt>
                <c:pt idx="5557">
                  <c:v>5.556999999999999</c:v>
                </c:pt>
                <c:pt idx="5558">
                  <c:v>5.558</c:v>
                </c:pt>
                <c:pt idx="5559">
                  <c:v>5.559</c:v>
                </c:pt>
                <c:pt idx="5560">
                  <c:v>5.56</c:v>
                </c:pt>
                <c:pt idx="5561">
                  <c:v>5.561</c:v>
                </c:pt>
                <c:pt idx="5562">
                  <c:v>5.561999999999999</c:v>
                </c:pt>
                <c:pt idx="5563">
                  <c:v>5.563</c:v>
                </c:pt>
                <c:pt idx="5564">
                  <c:v>5.563999999999999</c:v>
                </c:pt>
                <c:pt idx="5565">
                  <c:v>5.564999999999999</c:v>
                </c:pt>
                <c:pt idx="5566">
                  <c:v>5.566</c:v>
                </c:pt>
                <c:pt idx="5567">
                  <c:v>5.566999999999999</c:v>
                </c:pt>
                <c:pt idx="5568">
                  <c:v>5.568</c:v>
                </c:pt>
                <c:pt idx="5569">
                  <c:v>5.569</c:v>
                </c:pt>
                <c:pt idx="5570">
                  <c:v>5.57</c:v>
                </c:pt>
                <c:pt idx="5571">
                  <c:v>5.571</c:v>
                </c:pt>
                <c:pt idx="5572">
                  <c:v>5.572</c:v>
                </c:pt>
                <c:pt idx="5573">
                  <c:v>5.573</c:v>
                </c:pt>
                <c:pt idx="5574">
                  <c:v>5.574</c:v>
                </c:pt>
                <c:pt idx="5575">
                  <c:v>5.575</c:v>
                </c:pt>
                <c:pt idx="5576">
                  <c:v>5.576</c:v>
                </c:pt>
                <c:pt idx="5577">
                  <c:v>5.577</c:v>
                </c:pt>
                <c:pt idx="5578">
                  <c:v>5.578</c:v>
                </c:pt>
                <c:pt idx="5579">
                  <c:v>5.579</c:v>
                </c:pt>
                <c:pt idx="5580">
                  <c:v>5.58</c:v>
                </c:pt>
                <c:pt idx="5581">
                  <c:v>5.581</c:v>
                </c:pt>
                <c:pt idx="5582">
                  <c:v>5.582</c:v>
                </c:pt>
                <c:pt idx="5583">
                  <c:v>5.583</c:v>
                </c:pt>
                <c:pt idx="5584">
                  <c:v>5.584</c:v>
                </c:pt>
                <c:pt idx="5585">
                  <c:v>5.585</c:v>
                </c:pt>
                <c:pt idx="5586">
                  <c:v>5.586</c:v>
                </c:pt>
                <c:pt idx="5587">
                  <c:v>5.587</c:v>
                </c:pt>
                <c:pt idx="5588">
                  <c:v>5.588</c:v>
                </c:pt>
                <c:pt idx="5589">
                  <c:v>5.589</c:v>
                </c:pt>
                <c:pt idx="5590">
                  <c:v>5.59</c:v>
                </c:pt>
                <c:pt idx="5591">
                  <c:v>5.591</c:v>
                </c:pt>
                <c:pt idx="5592">
                  <c:v>5.592</c:v>
                </c:pt>
                <c:pt idx="5593">
                  <c:v>5.593</c:v>
                </c:pt>
                <c:pt idx="5594">
                  <c:v>5.593999999999999</c:v>
                </c:pt>
                <c:pt idx="5595">
                  <c:v>5.595</c:v>
                </c:pt>
                <c:pt idx="5596">
                  <c:v>5.596</c:v>
                </c:pt>
                <c:pt idx="5597">
                  <c:v>5.597</c:v>
                </c:pt>
                <c:pt idx="5598">
                  <c:v>5.598</c:v>
                </c:pt>
                <c:pt idx="5599">
                  <c:v>5.599</c:v>
                </c:pt>
                <c:pt idx="5600">
                  <c:v>5.6</c:v>
                </c:pt>
                <c:pt idx="5601">
                  <c:v>5.601</c:v>
                </c:pt>
                <c:pt idx="5602">
                  <c:v>5.601999999999999</c:v>
                </c:pt>
                <c:pt idx="5603">
                  <c:v>5.603</c:v>
                </c:pt>
                <c:pt idx="5604">
                  <c:v>5.603999999999999</c:v>
                </c:pt>
                <c:pt idx="5605">
                  <c:v>5.604999999999999</c:v>
                </c:pt>
                <c:pt idx="5606">
                  <c:v>5.606</c:v>
                </c:pt>
                <c:pt idx="5607">
                  <c:v>5.606999999999999</c:v>
                </c:pt>
                <c:pt idx="5608">
                  <c:v>5.608</c:v>
                </c:pt>
                <c:pt idx="5609">
                  <c:v>5.609</c:v>
                </c:pt>
                <c:pt idx="5610">
                  <c:v>5.609999999999999</c:v>
                </c:pt>
                <c:pt idx="5611">
                  <c:v>5.611</c:v>
                </c:pt>
                <c:pt idx="5612">
                  <c:v>5.611999999999999</c:v>
                </c:pt>
                <c:pt idx="5613">
                  <c:v>5.612999999999999</c:v>
                </c:pt>
                <c:pt idx="5614">
                  <c:v>5.613999999999999</c:v>
                </c:pt>
                <c:pt idx="5615">
                  <c:v>5.614999999999999</c:v>
                </c:pt>
                <c:pt idx="5616">
                  <c:v>5.616</c:v>
                </c:pt>
                <c:pt idx="5617">
                  <c:v>5.616999999999999</c:v>
                </c:pt>
                <c:pt idx="5618">
                  <c:v>5.617999999999999</c:v>
                </c:pt>
                <c:pt idx="5619">
                  <c:v>5.619</c:v>
                </c:pt>
                <c:pt idx="5620">
                  <c:v>5.619999999999999</c:v>
                </c:pt>
                <c:pt idx="5621">
                  <c:v>5.620999999999999</c:v>
                </c:pt>
                <c:pt idx="5622">
                  <c:v>5.621999999999999</c:v>
                </c:pt>
                <c:pt idx="5623">
                  <c:v>5.622999999999999</c:v>
                </c:pt>
                <c:pt idx="5624">
                  <c:v>5.623999999999999</c:v>
                </c:pt>
                <c:pt idx="5625">
                  <c:v>5.624999999999999</c:v>
                </c:pt>
                <c:pt idx="5626">
                  <c:v>5.625999999999999</c:v>
                </c:pt>
                <c:pt idx="5627">
                  <c:v>5.626999999999999</c:v>
                </c:pt>
                <c:pt idx="5628">
                  <c:v>5.627999999999999</c:v>
                </c:pt>
                <c:pt idx="5629">
                  <c:v>5.628999999999998</c:v>
                </c:pt>
                <c:pt idx="5630">
                  <c:v>5.63</c:v>
                </c:pt>
                <c:pt idx="5631">
                  <c:v>5.631</c:v>
                </c:pt>
                <c:pt idx="5632">
                  <c:v>5.632</c:v>
                </c:pt>
                <c:pt idx="5633">
                  <c:v>5.633</c:v>
                </c:pt>
                <c:pt idx="5634">
                  <c:v>5.633999999999999</c:v>
                </c:pt>
                <c:pt idx="5635">
                  <c:v>5.635</c:v>
                </c:pt>
                <c:pt idx="5636">
                  <c:v>5.636</c:v>
                </c:pt>
                <c:pt idx="5637">
                  <c:v>5.636999999999999</c:v>
                </c:pt>
                <c:pt idx="5638">
                  <c:v>5.638</c:v>
                </c:pt>
                <c:pt idx="5639">
                  <c:v>5.639</c:v>
                </c:pt>
                <c:pt idx="5640">
                  <c:v>5.64</c:v>
                </c:pt>
                <c:pt idx="5641">
                  <c:v>5.641</c:v>
                </c:pt>
                <c:pt idx="5642">
                  <c:v>5.641999999999999</c:v>
                </c:pt>
                <c:pt idx="5643">
                  <c:v>5.643</c:v>
                </c:pt>
                <c:pt idx="5644">
                  <c:v>5.643999999999999</c:v>
                </c:pt>
                <c:pt idx="5645">
                  <c:v>5.644999999999998</c:v>
                </c:pt>
                <c:pt idx="5646">
                  <c:v>5.646</c:v>
                </c:pt>
                <c:pt idx="5647">
                  <c:v>5.646999999999999</c:v>
                </c:pt>
                <c:pt idx="5648">
                  <c:v>5.648</c:v>
                </c:pt>
                <c:pt idx="5649">
                  <c:v>5.649</c:v>
                </c:pt>
                <c:pt idx="5650">
                  <c:v>5.649999999999999</c:v>
                </c:pt>
                <c:pt idx="5651">
                  <c:v>5.651</c:v>
                </c:pt>
                <c:pt idx="5652">
                  <c:v>5.651999999999999</c:v>
                </c:pt>
                <c:pt idx="5653">
                  <c:v>5.652999999999998</c:v>
                </c:pt>
                <c:pt idx="5654">
                  <c:v>5.653999999999999</c:v>
                </c:pt>
                <c:pt idx="5655">
                  <c:v>5.654999999999999</c:v>
                </c:pt>
                <c:pt idx="5656">
                  <c:v>5.656</c:v>
                </c:pt>
                <c:pt idx="5657">
                  <c:v>5.656999999999999</c:v>
                </c:pt>
                <c:pt idx="5658">
                  <c:v>5.657999999999999</c:v>
                </c:pt>
                <c:pt idx="5659">
                  <c:v>5.659</c:v>
                </c:pt>
                <c:pt idx="5660">
                  <c:v>5.659999999999999</c:v>
                </c:pt>
                <c:pt idx="5661">
                  <c:v>5.660999999999998</c:v>
                </c:pt>
                <c:pt idx="5662">
                  <c:v>5.661999999999999</c:v>
                </c:pt>
                <c:pt idx="5663">
                  <c:v>5.662999999999999</c:v>
                </c:pt>
                <c:pt idx="5664">
                  <c:v>5.663999999999999</c:v>
                </c:pt>
                <c:pt idx="5665">
                  <c:v>5.664999999999999</c:v>
                </c:pt>
                <c:pt idx="5666">
                  <c:v>5.665999999999999</c:v>
                </c:pt>
                <c:pt idx="5667">
                  <c:v>5.666999999999999</c:v>
                </c:pt>
                <c:pt idx="5668">
                  <c:v>5.667999999999999</c:v>
                </c:pt>
                <c:pt idx="5669">
                  <c:v>5.668999999999998</c:v>
                </c:pt>
                <c:pt idx="5670">
                  <c:v>5.67</c:v>
                </c:pt>
                <c:pt idx="5671">
                  <c:v>5.671</c:v>
                </c:pt>
                <c:pt idx="5672">
                  <c:v>5.672</c:v>
                </c:pt>
                <c:pt idx="5673">
                  <c:v>5.673</c:v>
                </c:pt>
                <c:pt idx="5674">
                  <c:v>5.673999999999999</c:v>
                </c:pt>
                <c:pt idx="5675">
                  <c:v>5.675</c:v>
                </c:pt>
                <c:pt idx="5676">
                  <c:v>5.676</c:v>
                </c:pt>
                <c:pt idx="5677">
                  <c:v>5.677</c:v>
                </c:pt>
                <c:pt idx="5678">
                  <c:v>5.678</c:v>
                </c:pt>
                <c:pt idx="5679">
                  <c:v>5.679</c:v>
                </c:pt>
                <c:pt idx="5680">
                  <c:v>5.68</c:v>
                </c:pt>
                <c:pt idx="5681">
                  <c:v>5.681</c:v>
                </c:pt>
                <c:pt idx="5682">
                  <c:v>5.681999999999999</c:v>
                </c:pt>
                <c:pt idx="5683">
                  <c:v>5.683</c:v>
                </c:pt>
                <c:pt idx="5684">
                  <c:v>5.683999999999999</c:v>
                </c:pt>
                <c:pt idx="5685">
                  <c:v>5.685</c:v>
                </c:pt>
                <c:pt idx="5686">
                  <c:v>5.686</c:v>
                </c:pt>
                <c:pt idx="5687">
                  <c:v>5.686999999999999</c:v>
                </c:pt>
                <c:pt idx="5688">
                  <c:v>5.688</c:v>
                </c:pt>
                <c:pt idx="5689">
                  <c:v>5.689</c:v>
                </c:pt>
                <c:pt idx="5690">
                  <c:v>5.689999999999999</c:v>
                </c:pt>
                <c:pt idx="5691">
                  <c:v>5.691</c:v>
                </c:pt>
                <c:pt idx="5692">
                  <c:v>5.691999999999999</c:v>
                </c:pt>
                <c:pt idx="5693">
                  <c:v>5.693</c:v>
                </c:pt>
                <c:pt idx="5694">
                  <c:v>5.693999999999999</c:v>
                </c:pt>
                <c:pt idx="5695">
                  <c:v>5.694999999999999</c:v>
                </c:pt>
                <c:pt idx="5696">
                  <c:v>5.696</c:v>
                </c:pt>
                <c:pt idx="5697">
                  <c:v>5.696999999999999</c:v>
                </c:pt>
                <c:pt idx="5698">
                  <c:v>5.697999999999999</c:v>
                </c:pt>
                <c:pt idx="5699">
                  <c:v>5.699</c:v>
                </c:pt>
                <c:pt idx="5700">
                  <c:v>5.7</c:v>
                </c:pt>
                <c:pt idx="5701">
                  <c:v>5.701</c:v>
                </c:pt>
                <c:pt idx="5702">
                  <c:v>5.702</c:v>
                </c:pt>
                <c:pt idx="5703">
                  <c:v>5.703</c:v>
                </c:pt>
                <c:pt idx="5704">
                  <c:v>5.704</c:v>
                </c:pt>
                <c:pt idx="5705">
                  <c:v>5.705</c:v>
                </c:pt>
                <c:pt idx="5706">
                  <c:v>5.706</c:v>
                </c:pt>
                <c:pt idx="5707">
                  <c:v>5.707</c:v>
                </c:pt>
                <c:pt idx="5708">
                  <c:v>5.708</c:v>
                </c:pt>
                <c:pt idx="5709">
                  <c:v>5.709</c:v>
                </c:pt>
                <c:pt idx="5710">
                  <c:v>5.71</c:v>
                </c:pt>
                <c:pt idx="5711">
                  <c:v>5.711</c:v>
                </c:pt>
                <c:pt idx="5712">
                  <c:v>5.712</c:v>
                </c:pt>
                <c:pt idx="5713">
                  <c:v>5.713</c:v>
                </c:pt>
                <c:pt idx="5714">
                  <c:v>5.713999999999999</c:v>
                </c:pt>
                <c:pt idx="5715">
                  <c:v>5.715</c:v>
                </c:pt>
                <c:pt idx="5716">
                  <c:v>5.716</c:v>
                </c:pt>
                <c:pt idx="5717">
                  <c:v>5.717</c:v>
                </c:pt>
                <c:pt idx="5718">
                  <c:v>5.718</c:v>
                </c:pt>
                <c:pt idx="5719">
                  <c:v>5.719</c:v>
                </c:pt>
                <c:pt idx="5720">
                  <c:v>5.72</c:v>
                </c:pt>
                <c:pt idx="5721">
                  <c:v>5.721</c:v>
                </c:pt>
                <c:pt idx="5722">
                  <c:v>5.721999999999999</c:v>
                </c:pt>
                <c:pt idx="5723">
                  <c:v>5.723</c:v>
                </c:pt>
                <c:pt idx="5724">
                  <c:v>5.723999999999999</c:v>
                </c:pt>
                <c:pt idx="5725">
                  <c:v>5.725</c:v>
                </c:pt>
                <c:pt idx="5726">
                  <c:v>5.726</c:v>
                </c:pt>
                <c:pt idx="5727">
                  <c:v>5.726999999999999</c:v>
                </c:pt>
                <c:pt idx="5728">
                  <c:v>5.728</c:v>
                </c:pt>
                <c:pt idx="5729">
                  <c:v>5.729</c:v>
                </c:pt>
                <c:pt idx="5730">
                  <c:v>5.73</c:v>
                </c:pt>
                <c:pt idx="5731">
                  <c:v>5.731</c:v>
                </c:pt>
                <c:pt idx="5732">
                  <c:v>5.732</c:v>
                </c:pt>
                <c:pt idx="5733">
                  <c:v>5.733</c:v>
                </c:pt>
                <c:pt idx="5734">
                  <c:v>5.734</c:v>
                </c:pt>
                <c:pt idx="5735">
                  <c:v>5.735</c:v>
                </c:pt>
                <c:pt idx="5736">
                  <c:v>5.736</c:v>
                </c:pt>
                <c:pt idx="5737">
                  <c:v>5.737</c:v>
                </c:pt>
                <c:pt idx="5738">
                  <c:v>5.738</c:v>
                </c:pt>
                <c:pt idx="5739">
                  <c:v>5.739</c:v>
                </c:pt>
                <c:pt idx="5740">
                  <c:v>5.74</c:v>
                </c:pt>
                <c:pt idx="5741">
                  <c:v>5.741</c:v>
                </c:pt>
                <c:pt idx="5742">
                  <c:v>5.742</c:v>
                </c:pt>
                <c:pt idx="5743">
                  <c:v>5.743</c:v>
                </c:pt>
                <c:pt idx="5744">
                  <c:v>5.744</c:v>
                </c:pt>
                <c:pt idx="5745">
                  <c:v>5.745</c:v>
                </c:pt>
                <c:pt idx="5746">
                  <c:v>5.746</c:v>
                </c:pt>
                <c:pt idx="5747">
                  <c:v>5.747</c:v>
                </c:pt>
                <c:pt idx="5748">
                  <c:v>5.748</c:v>
                </c:pt>
                <c:pt idx="5749">
                  <c:v>5.749</c:v>
                </c:pt>
                <c:pt idx="5750">
                  <c:v>5.75</c:v>
                </c:pt>
                <c:pt idx="5751">
                  <c:v>5.751</c:v>
                </c:pt>
                <c:pt idx="5752">
                  <c:v>5.752</c:v>
                </c:pt>
                <c:pt idx="5753">
                  <c:v>5.753</c:v>
                </c:pt>
                <c:pt idx="5754">
                  <c:v>5.753999999999999</c:v>
                </c:pt>
                <c:pt idx="5755">
                  <c:v>5.755</c:v>
                </c:pt>
                <c:pt idx="5756">
                  <c:v>5.756</c:v>
                </c:pt>
                <c:pt idx="5757">
                  <c:v>5.757</c:v>
                </c:pt>
                <c:pt idx="5758">
                  <c:v>5.758</c:v>
                </c:pt>
                <c:pt idx="5759">
                  <c:v>5.759</c:v>
                </c:pt>
                <c:pt idx="5760">
                  <c:v>5.76</c:v>
                </c:pt>
                <c:pt idx="5761">
                  <c:v>5.761</c:v>
                </c:pt>
                <c:pt idx="5762">
                  <c:v>5.761999999999999</c:v>
                </c:pt>
                <c:pt idx="5763">
                  <c:v>5.763</c:v>
                </c:pt>
                <c:pt idx="5764">
                  <c:v>5.763999999999999</c:v>
                </c:pt>
                <c:pt idx="5765">
                  <c:v>5.765</c:v>
                </c:pt>
                <c:pt idx="5766">
                  <c:v>5.766</c:v>
                </c:pt>
                <c:pt idx="5767">
                  <c:v>5.766999999999999</c:v>
                </c:pt>
                <c:pt idx="5768">
                  <c:v>5.768</c:v>
                </c:pt>
                <c:pt idx="5769">
                  <c:v>5.769</c:v>
                </c:pt>
                <c:pt idx="5770">
                  <c:v>5.769999999999999</c:v>
                </c:pt>
                <c:pt idx="5771">
                  <c:v>5.771</c:v>
                </c:pt>
                <c:pt idx="5772">
                  <c:v>5.772</c:v>
                </c:pt>
                <c:pt idx="5773">
                  <c:v>5.773</c:v>
                </c:pt>
                <c:pt idx="5774">
                  <c:v>5.774</c:v>
                </c:pt>
                <c:pt idx="5775">
                  <c:v>5.775</c:v>
                </c:pt>
                <c:pt idx="5776">
                  <c:v>5.776</c:v>
                </c:pt>
                <c:pt idx="5777">
                  <c:v>5.777</c:v>
                </c:pt>
                <c:pt idx="5778">
                  <c:v>5.778</c:v>
                </c:pt>
                <c:pt idx="5779">
                  <c:v>5.779</c:v>
                </c:pt>
                <c:pt idx="5780">
                  <c:v>5.78</c:v>
                </c:pt>
                <c:pt idx="5781">
                  <c:v>5.781</c:v>
                </c:pt>
                <c:pt idx="5782">
                  <c:v>5.782</c:v>
                </c:pt>
                <c:pt idx="5783">
                  <c:v>5.783</c:v>
                </c:pt>
                <c:pt idx="5784">
                  <c:v>5.784</c:v>
                </c:pt>
                <c:pt idx="5785">
                  <c:v>5.785</c:v>
                </c:pt>
                <c:pt idx="5786">
                  <c:v>5.786</c:v>
                </c:pt>
                <c:pt idx="5787">
                  <c:v>5.787</c:v>
                </c:pt>
                <c:pt idx="5788">
                  <c:v>5.788</c:v>
                </c:pt>
                <c:pt idx="5789">
                  <c:v>5.789</c:v>
                </c:pt>
                <c:pt idx="5790">
                  <c:v>5.79</c:v>
                </c:pt>
                <c:pt idx="5791">
                  <c:v>5.791</c:v>
                </c:pt>
                <c:pt idx="5792">
                  <c:v>5.792</c:v>
                </c:pt>
                <c:pt idx="5793">
                  <c:v>5.793</c:v>
                </c:pt>
                <c:pt idx="5794">
                  <c:v>5.794</c:v>
                </c:pt>
                <c:pt idx="5795">
                  <c:v>5.795</c:v>
                </c:pt>
                <c:pt idx="5796">
                  <c:v>5.796</c:v>
                </c:pt>
                <c:pt idx="5797">
                  <c:v>5.797</c:v>
                </c:pt>
                <c:pt idx="5798">
                  <c:v>5.798</c:v>
                </c:pt>
                <c:pt idx="5799">
                  <c:v>5.799</c:v>
                </c:pt>
                <c:pt idx="5800">
                  <c:v>5.8</c:v>
                </c:pt>
                <c:pt idx="5801">
                  <c:v>5.801</c:v>
                </c:pt>
                <c:pt idx="5802">
                  <c:v>5.802</c:v>
                </c:pt>
                <c:pt idx="5803">
                  <c:v>5.803</c:v>
                </c:pt>
                <c:pt idx="5804">
                  <c:v>5.803999999999999</c:v>
                </c:pt>
                <c:pt idx="5805">
                  <c:v>5.805</c:v>
                </c:pt>
                <c:pt idx="5806">
                  <c:v>5.806</c:v>
                </c:pt>
                <c:pt idx="5807">
                  <c:v>5.806999999999999</c:v>
                </c:pt>
                <c:pt idx="5808">
                  <c:v>5.808</c:v>
                </c:pt>
                <c:pt idx="5809">
                  <c:v>5.809</c:v>
                </c:pt>
                <c:pt idx="5810">
                  <c:v>5.81</c:v>
                </c:pt>
                <c:pt idx="5811">
                  <c:v>5.811</c:v>
                </c:pt>
                <c:pt idx="5812">
                  <c:v>5.811999999999999</c:v>
                </c:pt>
                <c:pt idx="5813">
                  <c:v>5.813</c:v>
                </c:pt>
                <c:pt idx="5814">
                  <c:v>5.813999999999999</c:v>
                </c:pt>
                <c:pt idx="5815">
                  <c:v>5.814999999999999</c:v>
                </c:pt>
                <c:pt idx="5816">
                  <c:v>5.816</c:v>
                </c:pt>
                <c:pt idx="5817">
                  <c:v>5.816999999999999</c:v>
                </c:pt>
                <c:pt idx="5818">
                  <c:v>5.818</c:v>
                </c:pt>
                <c:pt idx="5819">
                  <c:v>5.819</c:v>
                </c:pt>
                <c:pt idx="5820">
                  <c:v>5.819999999999999</c:v>
                </c:pt>
                <c:pt idx="5821">
                  <c:v>5.821</c:v>
                </c:pt>
                <c:pt idx="5822">
                  <c:v>5.821999999999999</c:v>
                </c:pt>
                <c:pt idx="5823">
                  <c:v>5.822999999999999</c:v>
                </c:pt>
                <c:pt idx="5824">
                  <c:v>5.823999999999999</c:v>
                </c:pt>
                <c:pt idx="5825">
                  <c:v>5.824999999999999</c:v>
                </c:pt>
                <c:pt idx="5826">
                  <c:v>5.826</c:v>
                </c:pt>
                <c:pt idx="5827">
                  <c:v>5.826999999999999</c:v>
                </c:pt>
                <c:pt idx="5828">
                  <c:v>5.827999999999999</c:v>
                </c:pt>
                <c:pt idx="5829">
                  <c:v>5.829</c:v>
                </c:pt>
                <c:pt idx="5830">
                  <c:v>5.83</c:v>
                </c:pt>
                <c:pt idx="5831">
                  <c:v>5.831</c:v>
                </c:pt>
                <c:pt idx="5832">
                  <c:v>5.832</c:v>
                </c:pt>
                <c:pt idx="5833">
                  <c:v>5.833</c:v>
                </c:pt>
                <c:pt idx="5834">
                  <c:v>5.834</c:v>
                </c:pt>
                <c:pt idx="5835">
                  <c:v>5.835</c:v>
                </c:pt>
                <c:pt idx="5836">
                  <c:v>5.836</c:v>
                </c:pt>
                <c:pt idx="5837">
                  <c:v>5.837</c:v>
                </c:pt>
                <c:pt idx="5838">
                  <c:v>5.838</c:v>
                </c:pt>
                <c:pt idx="5839">
                  <c:v>5.839</c:v>
                </c:pt>
                <c:pt idx="5840">
                  <c:v>5.84</c:v>
                </c:pt>
                <c:pt idx="5841">
                  <c:v>5.841</c:v>
                </c:pt>
                <c:pt idx="5842">
                  <c:v>5.842</c:v>
                </c:pt>
                <c:pt idx="5843">
                  <c:v>5.843</c:v>
                </c:pt>
                <c:pt idx="5844">
                  <c:v>5.843999999999999</c:v>
                </c:pt>
                <c:pt idx="5845">
                  <c:v>5.845</c:v>
                </c:pt>
                <c:pt idx="5846">
                  <c:v>5.846</c:v>
                </c:pt>
                <c:pt idx="5847">
                  <c:v>5.846999999999999</c:v>
                </c:pt>
                <c:pt idx="5848">
                  <c:v>5.848</c:v>
                </c:pt>
                <c:pt idx="5849">
                  <c:v>5.849</c:v>
                </c:pt>
                <c:pt idx="5850">
                  <c:v>5.85</c:v>
                </c:pt>
                <c:pt idx="5851">
                  <c:v>5.851</c:v>
                </c:pt>
                <c:pt idx="5852">
                  <c:v>5.851999999999999</c:v>
                </c:pt>
                <c:pt idx="5853">
                  <c:v>5.853</c:v>
                </c:pt>
                <c:pt idx="5854">
                  <c:v>5.853999999999999</c:v>
                </c:pt>
                <c:pt idx="5855">
                  <c:v>5.854999999999999</c:v>
                </c:pt>
                <c:pt idx="5856">
                  <c:v>5.856</c:v>
                </c:pt>
                <c:pt idx="5857">
                  <c:v>5.856999999999999</c:v>
                </c:pt>
                <c:pt idx="5858">
                  <c:v>5.858</c:v>
                </c:pt>
                <c:pt idx="5859">
                  <c:v>5.859</c:v>
                </c:pt>
                <c:pt idx="5860">
                  <c:v>5.859999999999999</c:v>
                </c:pt>
                <c:pt idx="5861">
                  <c:v>5.861</c:v>
                </c:pt>
                <c:pt idx="5862">
                  <c:v>5.861999999999999</c:v>
                </c:pt>
                <c:pt idx="5863">
                  <c:v>5.862999999999999</c:v>
                </c:pt>
                <c:pt idx="5864">
                  <c:v>5.863999999999999</c:v>
                </c:pt>
                <c:pt idx="5865">
                  <c:v>5.864999999999999</c:v>
                </c:pt>
                <c:pt idx="5866">
                  <c:v>5.866</c:v>
                </c:pt>
                <c:pt idx="5867">
                  <c:v>5.866999999999999</c:v>
                </c:pt>
                <c:pt idx="5868">
                  <c:v>5.867999999999999</c:v>
                </c:pt>
                <c:pt idx="5869">
                  <c:v>5.869</c:v>
                </c:pt>
                <c:pt idx="5870">
                  <c:v>5.87</c:v>
                </c:pt>
                <c:pt idx="5871">
                  <c:v>5.871</c:v>
                </c:pt>
                <c:pt idx="5872">
                  <c:v>5.872</c:v>
                </c:pt>
                <c:pt idx="5873">
                  <c:v>5.873</c:v>
                </c:pt>
                <c:pt idx="5874">
                  <c:v>5.874</c:v>
                </c:pt>
                <c:pt idx="5875">
                  <c:v>5.875</c:v>
                </c:pt>
                <c:pt idx="5876">
                  <c:v>5.876</c:v>
                </c:pt>
                <c:pt idx="5877">
                  <c:v>5.877</c:v>
                </c:pt>
                <c:pt idx="5878">
                  <c:v>5.878</c:v>
                </c:pt>
                <c:pt idx="5879">
                  <c:v>5.879</c:v>
                </c:pt>
                <c:pt idx="5880">
                  <c:v>5.88</c:v>
                </c:pt>
                <c:pt idx="5881">
                  <c:v>5.881</c:v>
                </c:pt>
                <c:pt idx="5882">
                  <c:v>5.882</c:v>
                </c:pt>
                <c:pt idx="5883">
                  <c:v>5.883</c:v>
                </c:pt>
                <c:pt idx="5884">
                  <c:v>5.883999999999999</c:v>
                </c:pt>
                <c:pt idx="5885">
                  <c:v>5.885</c:v>
                </c:pt>
                <c:pt idx="5886">
                  <c:v>5.886</c:v>
                </c:pt>
                <c:pt idx="5887">
                  <c:v>5.887</c:v>
                </c:pt>
                <c:pt idx="5888">
                  <c:v>5.888</c:v>
                </c:pt>
                <c:pt idx="5889">
                  <c:v>5.889</c:v>
                </c:pt>
                <c:pt idx="5890">
                  <c:v>5.89</c:v>
                </c:pt>
                <c:pt idx="5891">
                  <c:v>5.891</c:v>
                </c:pt>
                <c:pt idx="5892">
                  <c:v>5.891999999999999</c:v>
                </c:pt>
                <c:pt idx="5893">
                  <c:v>5.893</c:v>
                </c:pt>
                <c:pt idx="5894">
                  <c:v>5.893999999999999</c:v>
                </c:pt>
                <c:pt idx="5895">
                  <c:v>5.895</c:v>
                </c:pt>
                <c:pt idx="5896">
                  <c:v>5.896</c:v>
                </c:pt>
                <c:pt idx="5897">
                  <c:v>5.896999999999999</c:v>
                </c:pt>
                <c:pt idx="5898">
                  <c:v>5.898</c:v>
                </c:pt>
                <c:pt idx="5899">
                  <c:v>5.899</c:v>
                </c:pt>
                <c:pt idx="5900">
                  <c:v>5.9</c:v>
                </c:pt>
                <c:pt idx="5901">
                  <c:v>5.901</c:v>
                </c:pt>
                <c:pt idx="5902">
                  <c:v>5.902</c:v>
                </c:pt>
                <c:pt idx="5903">
                  <c:v>5.903</c:v>
                </c:pt>
                <c:pt idx="5904">
                  <c:v>5.904</c:v>
                </c:pt>
                <c:pt idx="5905">
                  <c:v>5.905</c:v>
                </c:pt>
                <c:pt idx="5906">
                  <c:v>5.906</c:v>
                </c:pt>
                <c:pt idx="5907">
                  <c:v>5.907</c:v>
                </c:pt>
                <c:pt idx="5908">
                  <c:v>5.908</c:v>
                </c:pt>
                <c:pt idx="5909">
                  <c:v>5.909</c:v>
                </c:pt>
                <c:pt idx="5910">
                  <c:v>5.91</c:v>
                </c:pt>
                <c:pt idx="5911">
                  <c:v>5.911</c:v>
                </c:pt>
                <c:pt idx="5912">
                  <c:v>5.912</c:v>
                </c:pt>
                <c:pt idx="5913">
                  <c:v>5.913</c:v>
                </c:pt>
                <c:pt idx="5914">
                  <c:v>5.914</c:v>
                </c:pt>
                <c:pt idx="5915">
                  <c:v>5.915</c:v>
                </c:pt>
                <c:pt idx="5916">
                  <c:v>5.916</c:v>
                </c:pt>
                <c:pt idx="5917">
                  <c:v>5.917</c:v>
                </c:pt>
                <c:pt idx="5918">
                  <c:v>5.918</c:v>
                </c:pt>
                <c:pt idx="5919">
                  <c:v>5.919</c:v>
                </c:pt>
                <c:pt idx="5920">
                  <c:v>5.92</c:v>
                </c:pt>
                <c:pt idx="5921">
                  <c:v>5.921</c:v>
                </c:pt>
                <c:pt idx="5922">
                  <c:v>5.922</c:v>
                </c:pt>
                <c:pt idx="5923">
                  <c:v>5.923</c:v>
                </c:pt>
                <c:pt idx="5924">
                  <c:v>5.923999999999999</c:v>
                </c:pt>
                <c:pt idx="5925">
                  <c:v>5.925</c:v>
                </c:pt>
                <c:pt idx="5926">
                  <c:v>5.926</c:v>
                </c:pt>
                <c:pt idx="5927">
                  <c:v>5.927</c:v>
                </c:pt>
                <c:pt idx="5928">
                  <c:v>5.928</c:v>
                </c:pt>
                <c:pt idx="5929">
                  <c:v>5.929</c:v>
                </c:pt>
                <c:pt idx="5930">
                  <c:v>5.93</c:v>
                </c:pt>
                <c:pt idx="5931">
                  <c:v>5.931</c:v>
                </c:pt>
                <c:pt idx="5932">
                  <c:v>5.932</c:v>
                </c:pt>
                <c:pt idx="5933">
                  <c:v>5.933</c:v>
                </c:pt>
                <c:pt idx="5934">
                  <c:v>5.934</c:v>
                </c:pt>
                <c:pt idx="5935">
                  <c:v>5.935</c:v>
                </c:pt>
                <c:pt idx="5936">
                  <c:v>5.936</c:v>
                </c:pt>
                <c:pt idx="5937">
                  <c:v>5.937</c:v>
                </c:pt>
                <c:pt idx="5938">
                  <c:v>5.938</c:v>
                </c:pt>
                <c:pt idx="5939">
                  <c:v>5.939</c:v>
                </c:pt>
                <c:pt idx="5940">
                  <c:v>5.94</c:v>
                </c:pt>
                <c:pt idx="5941">
                  <c:v>5.941</c:v>
                </c:pt>
                <c:pt idx="5942">
                  <c:v>5.942</c:v>
                </c:pt>
                <c:pt idx="5943">
                  <c:v>5.943</c:v>
                </c:pt>
                <c:pt idx="5944">
                  <c:v>5.944</c:v>
                </c:pt>
                <c:pt idx="5945">
                  <c:v>5.945</c:v>
                </c:pt>
                <c:pt idx="5946">
                  <c:v>5.946</c:v>
                </c:pt>
                <c:pt idx="5947">
                  <c:v>5.947</c:v>
                </c:pt>
                <c:pt idx="5948">
                  <c:v>5.948</c:v>
                </c:pt>
                <c:pt idx="5949">
                  <c:v>5.949</c:v>
                </c:pt>
                <c:pt idx="5950">
                  <c:v>5.95</c:v>
                </c:pt>
                <c:pt idx="5951">
                  <c:v>5.951</c:v>
                </c:pt>
                <c:pt idx="5952">
                  <c:v>5.952</c:v>
                </c:pt>
                <c:pt idx="5953">
                  <c:v>5.953</c:v>
                </c:pt>
                <c:pt idx="5954">
                  <c:v>5.954</c:v>
                </c:pt>
                <c:pt idx="5955">
                  <c:v>5.955</c:v>
                </c:pt>
                <c:pt idx="5956">
                  <c:v>5.956</c:v>
                </c:pt>
                <c:pt idx="5957">
                  <c:v>5.957</c:v>
                </c:pt>
                <c:pt idx="5958">
                  <c:v>5.958</c:v>
                </c:pt>
                <c:pt idx="5959">
                  <c:v>5.959</c:v>
                </c:pt>
                <c:pt idx="5960">
                  <c:v>5.96</c:v>
                </c:pt>
                <c:pt idx="5961">
                  <c:v>5.961</c:v>
                </c:pt>
                <c:pt idx="5962">
                  <c:v>5.962</c:v>
                </c:pt>
                <c:pt idx="5963">
                  <c:v>5.963</c:v>
                </c:pt>
                <c:pt idx="5964">
                  <c:v>5.963999999999999</c:v>
                </c:pt>
                <c:pt idx="5965">
                  <c:v>5.965</c:v>
                </c:pt>
                <c:pt idx="5966">
                  <c:v>5.966</c:v>
                </c:pt>
                <c:pt idx="5967">
                  <c:v>5.967</c:v>
                </c:pt>
                <c:pt idx="5968">
                  <c:v>5.968</c:v>
                </c:pt>
                <c:pt idx="5969">
                  <c:v>5.969</c:v>
                </c:pt>
                <c:pt idx="5970">
                  <c:v>5.97</c:v>
                </c:pt>
                <c:pt idx="5971">
                  <c:v>5.971</c:v>
                </c:pt>
                <c:pt idx="5972">
                  <c:v>5.972</c:v>
                </c:pt>
                <c:pt idx="5973">
                  <c:v>5.973</c:v>
                </c:pt>
                <c:pt idx="5974">
                  <c:v>5.974</c:v>
                </c:pt>
                <c:pt idx="5975">
                  <c:v>5.975</c:v>
                </c:pt>
                <c:pt idx="5976">
                  <c:v>5.976</c:v>
                </c:pt>
                <c:pt idx="5977">
                  <c:v>5.977</c:v>
                </c:pt>
                <c:pt idx="5978">
                  <c:v>5.978</c:v>
                </c:pt>
                <c:pt idx="5979">
                  <c:v>5.979</c:v>
                </c:pt>
                <c:pt idx="5980">
                  <c:v>5.98</c:v>
                </c:pt>
                <c:pt idx="5981">
                  <c:v>5.981</c:v>
                </c:pt>
                <c:pt idx="5982">
                  <c:v>5.982</c:v>
                </c:pt>
                <c:pt idx="5983">
                  <c:v>5.983</c:v>
                </c:pt>
                <c:pt idx="5984">
                  <c:v>5.984</c:v>
                </c:pt>
                <c:pt idx="5985">
                  <c:v>5.985</c:v>
                </c:pt>
                <c:pt idx="5986">
                  <c:v>5.986</c:v>
                </c:pt>
                <c:pt idx="5987">
                  <c:v>5.987</c:v>
                </c:pt>
                <c:pt idx="5988">
                  <c:v>5.988</c:v>
                </c:pt>
                <c:pt idx="5989">
                  <c:v>5.989</c:v>
                </c:pt>
                <c:pt idx="5990">
                  <c:v>5.99</c:v>
                </c:pt>
                <c:pt idx="5991">
                  <c:v>5.991</c:v>
                </c:pt>
                <c:pt idx="5992">
                  <c:v>5.992</c:v>
                </c:pt>
                <c:pt idx="5993">
                  <c:v>5.993</c:v>
                </c:pt>
                <c:pt idx="5994">
                  <c:v>5.994</c:v>
                </c:pt>
                <c:pt idx="5995">
                  <c:v>5.995</c:v>
                </c:pt>
                <c:pt idx="5996">
                  <c:v>5.996</c:v>
                </c:pt>
                <c:pt idx="5997">
                  <c:v>5.997</c:v>
                </c:pt>
                <c:pt idx="5998">
                  <c:v>5.998</c:v>
                </c:pt>
                <c:pt idx="5999">
                  <c:v>5.999</c:v>
                </c:pt>
                <c:pt idx="6000">
                  <c:v>6.0</c:v>
                </c:pt>
                <c:pt idx="6001">
                  <c:v>6.001</c:v>
                </c:pt>
                <c:pt idx="6002">
                  <c:v>6.002</c:v>
                </c:pt>
                <c:pt idx="6003">
                  <c:v>6.003</c:v>
                </c:pt>
                <c:pt idx="6004">
                  <c:v>6.004</c:v>
                </c:pt>
                <c:pt idx="6005">
                  <c:v>6.005</c:v>
                </c:pt>
                <c:pt idx="6006">
                  <c:v>6.006</c:v>
                </c:pt>
                <c:pt idx="6007">
                  <c:v>6.007</c:v>
                </c:pt>
                <c:pt idx="6008">
                  <c:v>6.008</c:v>
                </c:pt>
                <c:pt idx="6009">
                  <c:v>6.009</c:v>
                </c:pt>
                <c:pt idx="6010">
                  <c:v>6.01</c:v>
                </c:pt>
                <c:pt idx="6011">
                  <c:v>6.011</c:v>
                </c:pt>
                <c:pt idx="6012">
                  <c:v>6.012</c:v>
                </c:pt>
                <c:pt idx="6013">
                  <c:v>6.013</c:v>
                </c:pt>
                <c:pt idx="6014">
                  <c:v>6.013999999999999</c:v>
                </c:pt>
                <c:pt idx="6015">
                  <c:v>6.015</c:v>
                </c:pt>
                <c:pt idx="6016">
                  <c:v>6.016</c:v>
                </c:pt>
                <c:pt idx="6017">
                  <c:v>6.016999999999999</c:v>
                </c:pt>
                <c:pt idx="6018">
                  <c:v>6.018</c:v>
                </c:pt>
                <c:pt idx="6019">
                  <c:v>6.019</c:v>
                </c:pt>
                <c:pt idx="6020">
                  <c:v>6.02</c:v>
                </c:pt>
                <c:pt idx="6021">
                  <c:v>6.021</c:v>
                </c:pt>
                <c:pt idx="6022">
                  <c:v>6.021999999999999</c:v>
                </c:pt>
                <c:pt idx="6023">
                  <c:v>6.023</c:v>
                </c:pt>
                <c:pt idx="6024">
                  <c:v>6.023999999999999</c:v>
                </c:pt>
                <c:pt idx="6025">
                  <c:v>6.024999999999999</c:v>
                </c:pt>
                <c:pt idx="6026">
                  <c:v>6.026</c:v>
                </c:pt>
                <c:pt idx="6027">
                  <c:v>6.026999999999999</c:v>
                </c:pt>
                <c:pt idx="6028">
                  <c:v>6.028</c:v>
                </c:pt>
                <c:pt idx="6029">
                  <c:v>6.029</c:v>
                </c:pt>
                <c:pt idx="6030">
                  <c:v>6.03</c:v>
                </c:pt>
                <c:pt idx="6031">
                  <c:v>6.031</c:v>
                </c:pt>
                <c:pt idx="6032">
                  <c:v>6.032</c:v>
                </c:pt>
                <c:pt idx="6033">
                  <c:v>6.033</c:v>
                </c:pt>
                <c:pt idx="6034">
                  <c:v>6.034</c:v>
                </c:pt>
                <c:pt idx="6035">
                  <c:v>6.035</c:v>
                </c:pt>
                <c:pt idx="6036">
                  <c:v>6.036</c:v>
                </c:pt>
                <c:pt idx="6037">
                  <c:v>6.037</c:v>
                </c:pt>
                <c:pt idx="6038">
                  <c:v>6.038</c:v>
                </c:pt>
                <c:pt idx="6039">
                  <c:v>6.039</c:v>
                </c:pt>
                <c:pt idx="6040">
                  <c:v>6.04</c:v>
                </c:pt>
                <c:pt idx="6041">
                  <c:v>6.041</c:v>
                </c:pt>
                <c:pt idx="6042">
                  <c:v>6.042</c:v>
                </c:pt>
                <c:pt idx="6043">
                  <c:v>6.043</c:v>
                </c:pt>
                <c:pt idx="6044">
                  <c:v>6.044</c:v>
                </c:pt>
                <c:pt idx="6045">
                  <c:v>6.045</c:v>
                </c:pt>
                <c:pt idx="6046">
                  <c:v>6.046</c:v>
                </c:pt>
                <c:pt idx="6047">
                  <c:v>6.047</c:v>
                </c:pt>
                <c:pt idx="6048">
                  <c:v>6.048</c:v>
                </c:pt>
                <c:pt idx="6049">
                  <c:v>6.049</c:v>
                </c:pt>
                <c:pt idx="6050">
                  <c:v>6.05</c:v>
                </c:pt>
                <c:pt idx="6051">
                  <c:v>6.051</c:v>
                </c:pt>
                <c:pt idx="6052">
                  <c:v>6.052</c:v>
                </c:pt>
                <c:pt idx="6053">
                  <c:v>6.053</c:v>
                </c:pt>
                <c:pt idx="6054">
                  <c:v>6.053999999999999</c:v>
                </c:pt>
                <c:pt idx="6055">
                  <c:v>6.055</c:v>
                </c:pt>
                <c:pt idx="6056">
                  <c:v>6.056</c:v>
                </c:pt>
                <c:pt idx="6057">
                  <c:v>6.056999999999999</c:v>
                </c:pt>
                <c:pt idx="6058">
                  <c:v>6.058</c:v>
                </c:pt>
                <c:pt idx="6059">
                  <c:v>6.059</c:v>
                </c:pt>
                <c:pt idx="6060">
                  <c:v>6.06</c:v>
                </c:pt>
                <c:pt idx="6061">
                  <c:v>6.061</c:v>
                </c:pt>
                <c:pt idx="6062">
                  <c:v>6.061999999999999</c:v>
                </c:pt>
                <c:pt idx="6063">
                  <c:v>6.063</c:v>
                </c:pt>
                <c:pt idx="6064">
                  <c:v>6.063999999999999</c:v>
                </c:pt>
                <c:pt idx="6065">
                  <c:v>6.064999999999999</c:v>
                </c:pt>
                <c:pt idx="6066">
                  <c:v>6.066</c:v>
                </c:pt>
                <c:pt idx="6067">
                  <c:v>6.066999999999999</c:v>
                </c:pt>
                <c:pt idx="6068">
                  <c:v>6.068</c:v>
                </c:pt>
                <c:pt idx="6069">
                  <c:v>6.069</c:v>
                </c:pt>
                <c:pt idx="6070">
                  <c:v>6.07</c:v>
                </c:pt>
                <c:pt idx="6071">
                  <c:v>6.071</c:v>
                </c:pt>
                <c:pt idx="6072">
                  <c:v>6.072</c:v>
                </c:pt>
                <c:pt idx="6073">
                  <c:v>6.073</c:v>
                </c:pt>
                <c:pt idx="6074">
                  <c:v>6.074</c:v>
                </c:pt>
                <c:pt idx="6075">
                  <c:v>6.075</c:v>
                </c:pt>
                <c:pt idx="6076">
                  <c:v>6.076</c:v>
                </c:pt>
                <c:pt idx="6077">
                  <c:v>6.077</c:v>
                </c:pt>
                <c:pt idx="6078">
                  <c:v>6.078</c:v>
                </c:pt>
                <c:pt idx="6079">
                  <c:v>6.079</c:v>
                </c:pt>
                <c:pt idx="6080">
                  <c:v>6.08</c:v>
                </c:pt>
                <c:pt idx="6081">
                  <c:v>6.081</c:v>
                </c:pt>
                <c:pt idx="6082">
                  <c:v>6.082</c:v>
                </c:pt>
                <c:pt idx="6083">
                  <c:v>6.083</c:v>
                </c:pt>
                <c:pt idx="6084">
                  <c:v>6.084</c:v>
                </c:pt>
                <c:pt idx="6085">
                  <c:v>6.085</c:v>
                </c:pt>
                <c:pt idx="6086">
                  <c:v>6.086</c:v>
                </c:pt>
                <c:pt idx="6087">
                  <c:v>6.087</c:v>
                </c:pt>
                <c:pt idx="6088">
                  <c:v>6.088</c:v>
                </c:pt>
                <c:pt idx="6089">
                  <c:v>6.089</c:v>
                </c:pt>
                <c:pt idx="6090">
                  <c:v>6.09</c:v>
                </c:pt>
                <c:pt idx="6091">
                  <c:v>6.091</c:v>
                </c:pt>
                <c:pt idx="6092">
                  <c:v>6.092</c:v>
                </c:pt>
                <c:pt idx="6093">
                  <c:v>6.093</c:v>
                </c:pt>
                <c:pt idx="6094">
                  <c:v>6.093999999999999</c:v>
                </c:pt>
                <c:pt idx="6095">
                  <c:v>6.095</c:v>
                </c:pt>
                <c:pt idx="6096">
                  <c:v>6.096</c:v>
                </c:pt>
                <c:pt idx="6097">
                  <c:v>6.097</c:v>
                </c:pt>
                <c:pt idx="6098">
                  <c:v>6.098</c:v>
                </c:pt>
                <c:pt idx="6099">
                  <c:v>6.099</c:v>
                </c:pt>
                <c:pt idx="6100">
                  <c:v>6.1</c:v>
                </c:pt>
                <c:pt idx="6101">
                  <c:v>6.101</c:v>
                </c:pt>
                <c:pt idx="6102">
                  <c:v>6.101999999999999</c:v>
                </c:pt>
                <c:pt idx="6103">
                  <c:v>6.103</c:v>
                </c:pt>
                <c:pt idx="6104">
                  <c:v>6.103999999999999</c:v>
                </c:pt>
                <c:pt idx="6105">
                  <c:v>6.105</c:v>
                </c:pt>
                <c:pt idx="6106">
                  <c:v>6.106</c:v>
                </c:pt>
                <c:pt idx="6107">
                  <c:v>6.106999999999999</c:v>
                </c:pt>
                <c:pt idx="6108">
                  <c:v>6.108</c:v>
                </c:pt>
                <c:pt idx="6109">
                  <c:v>6.109</c:v>
                </c:pt>
                <c:pt idx="6110">
                  <c:v>6.109999999999999</c:v>
                </c:pt>
                <c:pt idx="6111">
                  <c:v>6.111</c:v>
                </c:pt>
                <c:pt idx="6112">
                  <c:v>6.111999999999999</c:v>
                </c:pt>
                <c:pt idx="6113">
                  <c:v>6.113</c:v>
                </c:pt>
                <c:pt idx="6114">
                  <c:v>6.113999999999999</c:v>
                </c:pt>
                <c:pt idx="6115">
                  <c:v>6.114999999999999</c:v>
                </c:pt>
                <c:pt idx="6116">
                  <c:v>6.116</c:v>
                </c:pt>
                <c:pt idx="6117">
                  <c:v>6.116999999999999</c:v>
                </c:pt>
                <c:pt idx="6118">
                  <c:v>6.117999999999999</c:v>
                </c:pt>
                <c:pt idx="6119">
                  <c:v>6.119</c:v>
                </c:pt>
                <c:pt idx="6120">
                  <c:v>6.119999999999999</c:v>
                </c:pt>
                <c:pt idx="6121">
                  <c:v>6.121</c:v>
                </c:pt>
              </c:numCache>
            </c:numRef>
          </c:xVal>
          <c:yVal>
            <c:numRef>
              <c:f>Tension!$M$10:$M$6131</c:f>
              <c:numCache>
                <c:formatCode>General</c:formatCode>
                <c:ptCount val="6122"/>
                <c:pt idx="0">
                  <c:v>23.5676</c:v>
                </c:pt>
                <c:pt idx="1">
                  <c:v>23.6797</c:v>
                </c:pt>
                <c:pt idx="2">
                  <c:v>23.7386</c:v>
                </c:pt>
                <c:pt idx="3">
                  <c:v>23.7356</c:v>
                </c:pt>
                <c:pt idx="4">
                  <c:v>23.6723</c:v>
                </c:pt>
                <c:pt idx="5">
                  <c:v>23.5637</c:v>
                </c:pt>
                <c:pt idx="6">
                  <c:v>23.4583</c:v>
                </c:pt>
                <c:pt idx="7">
                  <c:v>23.347</c:v>
                </c:pt>
                <c:pt idx="8">
                  <c:v>23.2729</c:v>
                </c:pt>
                <c:pt idx="9">
                  <c:v>23.1972</c:v>
                </c:pt>
                <c:pt idx="10">
                  <c:v>23.1481</c:v>
                </c:pt>
                <c:pt idx="11">
                  <c:v>23.0985</c:v>
                </c:pt>
                <c:pt idx="12">
                  <c:v>23.0326</c:v>
                </c:pt>
                <c:pt idx="13">
                  <c:v>22.9533</c:v>
                </c:pt>
                <c:pt idx="14">
                  <c:v>22.8489</c:v>
                </c:pt>
                <c:pt idx="15">
                  <c:v>22.752</c:v>
                </c:pt>
                <c:pt idx="16">
                  <c:v>22.6806</c:v>
                </c:pt>
                <c:pt idx="17">
                  <c:v>22.6295</c:v>
                </c:pt>
                <c:pt idx="18">
                  <c:v>22.6026</c:v>
                </c:pt>
                <c:pt idx="19">
                  <c:v>22.5701</c:v>
                </c:pt>
                <c:pt idx="20">
                  <c:v>22.552</c:v>
                </c:pt>
                <c:pt idx="21">
                  <c:v>22.5311</c:v>
                </c:pt>
                <c:pt idx="22">
                  <c:v>22.5183</c:v>
                </c:pt>
                <c:pt idx="23">
                  <c:v>22.513</c:v>
                </c:pt>
                <c:pt idx="24">
                  <c:v>22.4978</c:v>
                </c:pt>
                <c:pt idx="25">
                  <c:v>22.4661</c:v>
                </c:pt>
                <c:pt idx="26">
                  <c:v>22.4205</c:v>
                </c:pt>
                <c:pt idx="27">
                  <c:v>22.3532</c:v>
                </c:pt>
                <c:pt idx="28">
                  <c:v>22.2995</c:v>
                </c:pt>
                <c:pt idx="29">
                  <c:v>22.2616</c:v>
                </c:pt>
                <c:pt idx="30">
                  <c:v>22.2729</c:v>
                </c:pt>
                <c:pt idx="31">
                  <c:v>22.3482</c:v>
                </c:pt>
                <c:pt idx="32">
                  <c:v>22.4979</c:v>
                </c:pt>
                <c:pt idx="33">
                  <c:v>22.6734</c:v>
                </c:pt>
                <c:pt idx="34">
                  <c:v>22.8531</c:v>
                </c:pt>
                <c:pt idx="35">
                  <c:v>23.0152</c:v>
                </c:pt>
                <c:pt idx="36">
                  <c:v>23.1284</c:v>
                </c:pt>
                <c:pt idx="37">
                  <c:v>23.1718</c:v>
                </c:pt>
                <c:pt idx="38">
                  <c:v>23.1709</c:v>
                </c:pt>
                <c:pt idx="39">
                  <c:v>23.1237</c:v>
                </c:pt>
                <c:pt idx="40">
                  <c:v>23.0602</c:v>
                </c:pt>
                <c:pt idx="41">
                  <c:v>23.015</c:v>
                </c:pt>
                <c:pt idx="42">
                  <c:v>22.9659</c:v>
                </c:pt>
                <c:pt idx="43">
                  <c:v>22.9093</c:v>
                </c:pt>
                <c:pt idx="44">
                  <c:v>22.8188</c:v>
                </c:pt>
                <c:pt idx="45">
                  <c:v>22.6903</c:v>
                </c:pt>
                <c:pt idx="46">
                  <c:v>22.526</c:v>
                </c:pt>
                <c:pt idx="47">
                  <c:v>22.3459</c:v>
                </c:pt>
                <c:pt idx="48">
                  <c:v>22.1908</c:v>
                </c:pt>
                <c:pt idx="49">
                  <c:v>22.1001</c:v>
                </c:pt>
                <c:pt idx="50">
                  <c:v>22.0869</c:v>
                </c:pt>
                <c:pt idx="51">
                  <c:v>22.1583</c:v>
                </c:pt>
                <c:pt idx="52">
                  <c:v>22.2646</c:v>
                </c:pt>
                <c:pt idx="53">
                  <c:v>22.3825</c:v>
                </c:pt>
                <c:pt idx="54">
                  <c:v>22.478</c:v>
                </c:pt>
                <c:pt idx="55">
                  <c:v>22.5124</c:v>
                </c:pt>
                <c:pt idx="56">
                  <c:v>22.5132</c:v>
                </c:pt>
                <c:pt idx="57">
                  <c:v>22.4798</c:v>
                </c:pt>
                <c:pt idx="58">
                  <c:v>22.423</c:v>
                </c:pt>
                <c:pt idx="59">
                  <c:v>22.3734</c:v>
                </c:pt>
                <c:pt idx="60">
                  <c:v>22.346</c:v>
                </c:pt>
                <c:pt idx="61">
                  <c:v>22.336</c:v>
                </c:pt>
                <c:pt idx="62">
                  <c:v>22.3374</c:v>
                </c:pt>
                <c:pt idx="63">
                  <c:v>22.3842</c:v>
                </c:pt>
                <c:pt idx="64">
                  <c:v>22.4549</c:v>
                </c:pt>
                <c:pt idx="65">
                  <c:v>22.5423</c:v>
                </c:pt>
                <c:pt idx="66">
                  <c:v>22.6477</c:v>
                </c:pt>
                <c:pt idx="67">
                  <c:v>22.7736</c:v>
                </c:pt>
                <c:pt idx="68">
                  <c:v>22.9208</c:v>
                </c:pt>
                <c:pt idx="69">
                  <c:v>23.0768</c:v>
                </c:pt>
                <c:pt idx="70">
                  <c:v>23.2354</c:v>
                </c:pt>
                <c:pt idx="71">
                  <c:v>23.3703</c:v>
                </c:pt>
                <c:pt idx="72">
                  <c:v>23.4588</c:v>
                </c:pt>
                <c:pt idx="73">
                  <c:v>23.4846</c:v>
                </c:pt>
                <c:pt idx="74">
                  <c:v>23.423</c:v>
                </c:pt>
                <c:pt idx="75">
                  <c:v>23.2814</c:v>
                </c:pt>
                <c:pt idx="76">
                  <c:v>23.0643</c:v>
                </c:pt>
                <c:pt idx="77">
                  <c:v>22.8441</c:v>
                </c:pt>
                <c:pt idx="78">
                  <c:v>22.6353</c:v>
                </c:pt>
                <c:pt idx="79">
                  <c:v>22.4972</c:v>
                </c:pt>
                <c:pt idx="80">
                  <c:v>22.4615</c:v>
                </c:pt>
                <c:pt idx="81">
                  <c:v>22.5111</c:v>
                </c:pt>
                <c:pt idx="82">
                  <c:v>22.623</c:v>
                </c:pt>
                <c:pt idx="83">
                  <c:v>22.8206</c:v>
                </c:pt>
                <c:pt idx="84">
                  <c:v>23.0061</c:v>
                </c:pt>
                <c:pt idx="85">
                  <c:v>23.1449</c:v>
                </c:pt>
                <c:pt idx="86">
                  <c:v>23.1949</c:v>
                </c:pt>
                <c:pt idx="87">
                  <c:v>23.1227</c:v>
                </c:pt>
                <c:pt idx="88">
                  <c:v>22.9669</c:v>
                </c:pt>
                <c:pt idx="89">
                  <c:v>22.7593</c:v>
                </c:pt>
                <c:pt idx="90">
                  <c:v>22.5754</c:v>
                </c:pt>
                <c:pt idx="91">
                  <c:v>22.4834</c:v>
                </c:pt>
                <c:pt idx="92">
                  <c:v>22.5004</c:v>
                </c:pt>
                <c:pt idx="93">
                  <c:v>22.5789</c:v>
                </c:pt>
                <c:pt idx="94">
                  <c:v>22.6546</c:v>
                </c:pt>
                <c:pt idx="95">
                  <c:v>22.6375</c:v>
                </c:pt>
                <c:pt idx="96">
                  <c:v>22.5123</c:v>
                </c:pt>
                <c:pt idx="97">
                  <c:v>22.3271</c:v>
                </c:pt>
                <c:pt idx="98">
                  <c:v>22.1896</c:v>
                </c:pt>
                <c:pt idx="99">
                  <c:v>22.2004</c:v>
                </c:pt>
                <c:pt idx="100">
                  <c:v>22.432</c:v>
                </c:pt>
                <c:pt idx="101">
                  <c:v>22.8695</c:v>
                </c:pt>
                <c:pt idx="102">
                  <c:v>23.3964</c:v>
                </c:pt>
                <c:pt idx="103">
                  <c:v>23.8628</c:v>
                </c:pt>
                <c:pt idx="104">
                  <c:v>24.1519</c:v>
                </c:pt>
                <c:pt idx="105">
                  <c:v>24.1579</c:v>
                </c:pt>
                <c:pt idx="106">
                  <c:v>23.8543</c:v>
                </c:pt>
                <c:pt idx="107">
                  <c:v>23.318</c:v>
                </c:pt>
                <c:pt idx="108">
                  <c:v>22.6547</c:v>
                </c:pt>
                <c:pt idx="109">
                  <c:v>22.0153</c:v>
                </c:pt>
                <c:pt idx="110">
                  <c:v>21.5385</c:v>
                </c:pt>
                <c:pt idx="111">
                  <c:v>21.3277</c:v>
                </c:pt>
                <c:pt idx="112">
                  <c:v>21.4531</c:v>
                </c:pt>
                <c:pt idx="113">
                  <c:v>21.9402</c:v>
                </c:pt>
                <c:pt idx="114">
                  <c:v>22.7792</c:v>
                </c:pt>
                <c:pt idx="115">
                  <c:v>23.9266</c:v>
                </c:pt>
                <c:pt idx="116">
                  <c:v>25.2937</c:v>
                </c:pt>
                <c:pt idx="117">
                  <c:v>26.7517</c:v>
                </c:pt>
                <c:pt idx="118">
                  <c:v>28.1895</c:v>
                </c:pt>
                <c:pt idx="119">
                  <c:v>29.5225</c:v>
                </c:pt>
                <c:pt idx="120">
                  <c:v>30.5731</c:v>
                </c:pt>
                <c:pt idx="121">
                  <c:v>31.3153</c:v>
                </c:pt>
                <c:pt idx="122">
                  <c:v>31.8005</c:v>
                </c:pt>
                <c:pt idx="123">
                  <c:v>32.0543</c:v>
                </c:pt>
                <c:pt idx="124">
                  <c:v>32.136</c:v>
                </c:pt>
                <c:pt idx="125">
                  <c:v>32.1306</c:v>
                </c:pt>
                <c:pt idx="126">
                  <c:v>32.0461</c:v>
                </c:pt>
                <c:pt idx="127">
                  <c:v>31.92</c:v>
                </c:pt>
                <c:pt idx="128">
                  <c:v>31.7414</c:v>
                </c:pt>
                <c:pt idx="129">
                  <c:v>31.4872</c:v>
                </c:pt>
                <c:pt idx="130">
                  <c:v>31.1137</c:v>
                </c:pt>
                <c:pt idx="131">
                  <c:v>30.6313</c:v>
                </c:pt>
                <c:pt idx="132">
                  <c:v>29.9877</c:v>
                </c:pt>
                <c:pt idx="133">
                  <c:v>29.2304</c:v>
                </c:pt>
                <c:pt idx="134">
                  <c:v>28.4828</c:v>
                </c:pt>
                <c:pt idx="135">
                  <c:v>27.7477</c:v>
                </c:pt>
                <c:pt idx="136">
                  <c:v>27.0766</c:v>
                </c:pt>
                <c:pt idx="137">
                  <c:v>26.5209</c:v>
                </c:pt>
                <c:pt idx="138">
                  <c:v>26.0858</c:v>
                </c:pt>
                <c:pt idx="139">
                  <c:v>25.8051</c:v>
                </c:pt>
                <c:pt idx="140">
                  <c:v>25.6566</c:v>
                </c:pt>
                <c:pt idx="141">
                  <c:v>25.6085</c:v>
                </c:pt>
                <c:pt idx="142">
                  <c:v>25.6057</c:v>
                </c:pt>
                <c:pt idx="143">
                  <c:v>25.6184</c:v>
                </c:pt>
                <c:pt idx="144">
                  <c:v>25.6101</c:v>
                </c:pt>
                <c:pt idx="145">
                  <c:v>25.5407</c:v>
                </c:pt>
                <c:pt idx="146">
                  <c:v>25.409</c:v>
                </c:pt>
                <c:pt idx="147">
                  <c:v>25.2214</c:v>
                </c:pt>
                <c:pt idx="148">
                  <c:v>24.9781</c:v>
                </c:pt>
                <c:pt idx="149">
                  <c:v>24.7006</c:v>
                </c:pt>
                <c:pt idx="150">
                  <c:v>24.4133</c:v>
                </c:pt>
                <c:pt idx="151">
                  <c:v>24.114</c:v>
                </c:pt>
                <c:pt idx="152">
                  <c:v>23.8313</c:v>
                </c:pt>
                <c:pt idx="153">
                  <c:v>23.6058</c:v>
                </c:pt>
                <c:pt idx="154">
                  <c:v>23.4484</c:v>
                </c:pt>
                <c:pt idx="155">
                  <c:v>23.3703</c:v>
                </c:pt>
                <c:pt idx="156">
                  <c:v>23.3823</c:v>
                </c:pt>
                <c:pt idx="157">
                  <c:v>23.4661</c:v>
                </c:pt>
                <c:pt idx="158">
                  <c:v>23.5871</c:v>
                </c:pt>
                <c:pt idx="159">
                  <c:v>23.7213</c:v>
                </c:pt>
                <c:pt idx="160">
                  <c:v>23.8235</c:v>
                </c:pt>
                <c:pt idx="161">
                  <c:v>23.8907</c:v>
                </c:pt>
                <c:pt idx="162">
                  <c:v>23.8872</c:v>
                </c:pt>
                <c:pt idx="163">
                  <c:v>23.8302</c:v>
                </c:pt>
                <c:pt idx="164">
                  <c:v>23.7412</c:v>
                </c:pt>
                <c:pt idx="165">
                  <c:v>23.6428</c:v>
                </c:pt>
                <c:pt idx="166">
                  <c:v>23.5571</c:v>
                </c:pt>
                <c:pt idx="167">
                  <c:v>23.4897</c:v>
                </c:pt>
                <c:pt idx="168">
                  <c:v>23.4332</c:v>
                </c:pt>
                <c:pt idx="169">
                  <c:v>23.3871</c:v>
                </c:pt>
                <c:pt idx="170">
                  <c:v>23.3236</c:v>
                </c:pt>
                <c:pt idx="171">
                  <c:v>23.2572</c:v>
                </c:pt>
                <c:pt idx="172">
                  <c:v>23.1709</c:v>
                </c:pt>
                <c:pt idx="173">
                  <c:v>23.0732</c:v>
                </c:pt>
                <c:pt idx="174">
                  <c:v>22.9931</c:v>
                </c:pt>
                <c:pt idx="175">
                  <c:v>22.9155</c:v>
                </c:pt>
                <c:pt idx="176">
                  <c:v>22.8542</c:v>
                </c:pt>
                <c:pt idx="177">
                  <c:v>22.7929</c:v>
                </c:pt>
                <c:pt idx="178">
                  <c:v>22.7494</c:v>
                </c:pt>
                <c:pt idx="179">
                  <c:v>22.7101</c:v>
                </c:pt>
                <c:pt idx="180">
                  <c:v>22.6888</c:v>
                </c:pt>
                <c:pt idx="181">
                  <c:v>22.6814</c:v>
                </c:pt>
                <c:pt idx="182">
                  <c:v>22.6758</c:v>
                </c:pt>
                <c:pt idx="183">
                  <c:v>22.6602</c:v>
                </c:pt>
                <c:pt idx="184">
                  <c:v>22.6295</c:v>
                </c:pt>
                <c:pt idx="185">
                  <c:v>22.5539</c:v>
                </c:pt>
                <c:pt idx="186">
                  <c:v>22.4719</c:v>
                </c:pt>
                <c:pt idx="187">
                  <c:v>22.395</c:v>
                </c:pt>
                <c:pt idx="188">
                  <c:v>22.36</c:v>
                </c:pt>
                <c:pt idx="189">
                  <c:v>22.3689</c:v>
                </c:pt>
                <c:pt idx="190">
                  <c:v>22.4619</c:v>
                </c:pt>
                <c:pt idx="191">
                  <c:v>22.6041</c:v>
                </c:pt>
                <c:pt idx="192">
                  <c:v>22.7957</c:v>
                </c:pt>
                <c:pt idx="193">
                  <c:v>22.9805</c:v>
                </c:pt>
                <c:pt idx="194">
                  <c:v>23.1239</c:v>
                </c:pt>
                <c:pt idx="195">
                  <c:v>23.2375</c:v>
                </c:pt>
                <c:pt idx="196">
                  <c:v>23.2955</c:v>
                </c:pt>
                <c:pt idx="197">
                  <c:v>23.3042</c:v>
                </c:pt>
                <c:pt idx="198">
                  <c:v>23.3013</c:v>
                </c:pt>
                <c:pt idx="199">
                  <c:v>23.284</c:v>
                </c:pt>
                <c:pt idx="200">
                  <c:v>23.2805</c:v>
                </c:pt>
                <c:pt idx="201">
                  <c:v>23.2691</c:v>
                </c:pt>
                <c:pt idx="202">
                  <c:v>23.2313</c:v>
                </c:pt>
                <c:pt idx="203">
                  <c:v>23.1311</c:v>
                </c:pt>
                <c:pt idx="204">
                  <c:v>22.9879</c:v>
                </c:pt>
                <c:pt idx="205">
                  <c:v>22.7915</c:v>
                </c:pt>
                <c:pt idx="206">
                  <c:v>22.5843</c:v>
                </c:pt>
                <c:pt idx="207">
                  <c:v>22.4198</c:v>
                </c:pt>
                <c:pt idx="208">
                  <c:v>22.3208</c:v>
                </c:pt>
                <c:pt idx="209">
                  <c:v>22.3237</c:v>
                </c:pt>
                <c:pt idx="210">
                  <c:v>22.378</c:v>
                </c:pt>
                <c:pt idx="211">
                  <c:v>22.4697</c:v>
                </c:pt>
                <c:pt idx="212">
                  <c:v>22.5367</c:v>
                </c:pt>
                <c:pt idx="213">
                  <c:v>22.6051</c:v>
                </c:pt>
                <c:pt idx="214">
                  <c:v>22.6315</c:v>
                </c:pt>
                <c:pt idx="215">
                  <c:v>22.6272</c:v>
                </c:pt>
                <c:pt idx="216">
                  <c:v>22.5977</c:v>
                </c:pt>
                <c:pt idx="217">
                  <c:v>22.5528</c:v>
                </c:pt>
                <c:pt idx="218">
                  <c:v>22.5106</c:v>
                </c:pt>
                <c:pt idx="219">
                  <c:v>22.4654</c:v>
                </c:pt>
                <c:pt idx="220">
                  <c:v>22.4507</c:v>
                </c:pt>
                <c:pt idx="221">
                  <c:v>22.4602</c:v>
                </c:pt>
                <c:pt idx="222">
                  <c:v>22.4819</c:v>
                </c:pt>
                <c:pt idx="223">
                  <c:v>22.5328</c:v>
                </c:pt>
                <c:pt idx="224">
                  <c:v>22.5926</c:v>
                </c:pt>
                <c:pt idx="225">
                  <c:v>22.6841</c:v>
                </c:pt>
                <c:pt idx="226">
                  <c:v>22.8032</c:v>
                </c:pt>
                <c:pt idx="227">
                  <c:v>22.9457</c:v>
                </c:pt>
                <c:pt idx="228">
                  <c:v>23.1148</c:v>
                </c:pt>
                <c:pt idx="229">
                  <c:v>23.3203</c:v>
                </c:pt>
                <c:pt idx="230">
                  <c:v>23.528</c:v>
                </c:pt>
                <c:pt idx="231">
                  <c:v>23.6934</c:v>
                </c:pt>
                <c:pt idx="232">
                  <c:v>23.783</c:v>
                </c:pt>
                <c:pt idx="233">
                  <c:v>23.7893</c:v>
                </c:pt>
                <c:pt idx="234">
                  <c:v>23.6917</c:v>
                </c:pt>
                <c:pt idx="235">
                  <c:v>23.5278</c:v>
                </c:pt>
                <c:pt idx="236">
                  <c:v>23.3167</c:v>
                </c:pt>
                <c:pt idx="237">
                  <c:v>23.0843</c:v>
                </c:pt>
                <c:pt idx="238">
                  <c:v>22.9013</c:v>
                </c:pt>
                <c:pt idx="239">
                  <c:v>22.7971</c:v>
                </c:pt>
                <c:pt idx="240">
                  <c:v>22.7976</c:v>
                </c:pt>
                <c:pt idx="241">
                  <c:v>22.886</c:v>
                </c:pt>
                <c:pt idx="242">
                  <c:v>23.0229</c:v>
                </c:pt>
                <c:pt idx="243">
                  <c:v>23.1467</c:v>
                </c:pt>
                <c:pt idx="244">
                  <c:v>23.2139</c:v>
                </c:pt>
                <c:pt idx="245">
                  <c:v>23.1929</c:v>
                </c:pt>
                <c:pt idx="246">
                  <c:v>23.0614</c:v>
                </c:pt>
                <c:pt idx="247">
                  <c:v>22.8596</c:v>
                </c:pt>
                <c:pt idx="248">
                  <c:v>22.6565</c:v>
                </c:pt>
                <c:pt idx="249">
                  <c:v>22.5221</c:v>
                </c:pt>
                <c:pt idx="250">
                  <c:v>22.4906</c:v>
                </c:pt>
                <c:pt idx="251">
                  <c:v>22.546</c:v>
                </c:pt>
                <c:pt idx="252">
                  <c:v>22.6345</c:v>
                </c:pt>
                <c:pt idx="253">
                  <c:v>22.6489</c:v>
                </c:pt>
                <c:pt idx="254">
                  <c:v>22.5676</c:v>
                </c:pt>
                <c:pt idx="255">
                  <c:v>22.4001</c:v>
                </c:pt>
                <c:pt idx="256">
                  <c:v>22.2216</c:v>
                </c:pt>
                <c:pt idx="257">
                  <c:v>22.1289</c:v>
                </c:pt>
                <c:pt idx="258">
                  <c:v>22.2059</c:v>
                </c:pt>
                <c:pt idx="259">
                  <c:v>22.4929</c:v>
                </c:pt>
                <c:pt idx="260">
                  <c:v>22.9486</c:v>
                </c:pt>
                <c:pt idx="261">
                  <c:v>23.4838</c:v>
                </c:pt>
                <c:pt idx="262">
                  <c:v>23.9468</c:v>
                </c:pt>
                <c:pt idx="263">
                  <c:v>24.2317</c:v>
                </c:pt>
                <c:pt idx="264">
                  <c:v>24.2607</c:v>
                </c:pt>
                <c:pt idx="265">
                  <c:v>24.0391</c:v>
                </c:pt>
                <c:pt idx="266">
                  <c:v>23.6095</c:v>
                </c:pt>
                <c:pt idx="267">
                  <c:v>23.069</c:v>
                </c:pt>
                <c:pt idx="268">
                  <c:v>22.5238</c:v>
                </c:pt>
                <c:pt idx="269">
                  <c:v>22.0856</c:v>
                </c:pt>
                <c:pt idx="270">
                  <c:v>21.8005</c:v>
                </c:pt>
                <c:pt idx="271">
                  <c:v>21.7479</c:v>
                </c:pt>
                <c:pt idx="272">
                  <c:v>21.9762</c:v>
                </c:pt>
                <c:pt idx="273">
                  <c:v>22.564</c:v>
                </c:pt>
                <c:pt idx="274">
                  <c:v>23.4253</c:v>
                </c:pt>
                <c:pt idx="275">
                  <c:v>24.5416</c:v>
                </c:pt>
                <c:pt idx="276">
                  <c:v>25.8135</c:v>
                </c:pt>
                <c:pt idx="277">
                  <c:v>27.0876</c:v>
                </c:pt>
                <c:pt idx="278">
                  <c:v>28.3034</c:v>
                </c:pt>
                <c:pt idx="279">
                  <c:v>29.4079</c:v>
                </c:pt>
                <c:pt idx="280">
                  <c:v>30.225</c:v>
                </c:pt>
                <c:pt idx="281">
                  <c:v>30.8001</c:v>
                </c:pt>
                <c:pt idx="282">
                  <c:v>31.2679</c:v>
                </c:pt>
                <c:pt idx="283">
                  <c:v>31.5552</c:v>
                </c:pt>
                <c:pt idx="284">
                  <c:v>31.5993</c:v>
                </c:pt>
                <c:pt idx="285">
                  <c:v>31.6145</c:v>
                </c:pt>
                <c:pt idx="286">
                  <c:v>31.839</c:v>
                </c:pt>
                <c:pt idx="287">
                  <c:v>32.1452</c:v>
                </c:pt>
                <c:pt idx="288">
                  <c:v>32.1665</c:v>
                </c:pt>
                <c:pt idx="289">
                  <c:v>31.5511</c:v>
                </c:pt>
                <c:pt idx="290">
                  <c:v>29.9352</c:v>
                </c:pt>
                <c:pt idx="291">
                  <c:v>26.9584</c:v>
                </c:pt>
                <c:pt idx="292">
                  <c:v>22.5727</c:v>
                </c:pt>
                <c:pt idx="293">
                  <c:v>17.5589</c:v>
                </c:pt>
                <c:pt idx="294">
                  <c:v>13.0114</c:v>
                </c:pt>
                <c:pt idx="295">
                  <c:v>9.694800000000001</c:v>
                </c:pt>
                <c:pt idx="296">
                  <c:v>7.662299999999999</c:v>
                </c:pt>
                <c:pt idx="297">
                  <c:v>6.6398</c:v>
                </c:pt>
                <c:pt idx="298">
                  <c:v>6.3136</c:v>
                </c:pt>
                <c:pt idx="299">
                  <c:v>6.4684</c:v>
                </c:pt>
                <c:pt idx="300">
                  <c:v>7.0632</c:v>
                </c:pt>
                <c:pt idx="301">
                  <c:v>8.0666</c:v>
                </c:pt>
                <c:pt idx="302">
                  <c:v>9.4601</c:v>
                </c:pt>
                <c:pt idx="303">
                  <c:v>11.2317</c:v>
                </c:pt>
                <c:pt idx="304">
                  <c:v>13.1685</c:v>
                </c:pt>
                <c:pt idx="305">
                  <c:v>15.1491</c:v>
                </c:pt>
                <c:pt idx="306">
                  <c:v>16.9976</c:v>
                </c:pt>
                <c:pt idx="307">
                  <c:v>18.5842</c:v>
                </c:pt>
                <c:pt idx="308">
                  <c:v>19.8377</c:v>
                </c:pt>
                <c:pt idx="309">
                  <c:v>20.7762</c:v>
                </c:pt>
                <c:pt idx="310">
                  <c:v>21.4254</c:v>
                </c:pt>
                <c:pt idx="311">
                  <c:v>21.8291</c:v>
                </c:pt>
                <c:pt idx="312">
                  <c:v>22.0495</c:v>
                </c:pt>
                <c:pt idx="313">
                  <c:v>22.1764</c:v>
                </c:pt>
                <c:pt idx="314">
                  <c:v>22.252</c:v>
                </c:pt>
                <c:pt idx="315">
                  <c:v>22.3082</c:v>
                </c:pt>
                <c:pt idx="316">
                  <c:v>22.3422</c:v>
                </c:pt>
                <c:pt idx="317">
                  <c:v>22.3664</c:v>
                </c:pt>
                <c:pt idx="318">
                  <c:v>22.3728</c:v>
                </c:pt>
                <c:pt idx="319">
                  <c:v>22.3648</c:v>
                </c:pt>
                <c:pt idx="320">
                  <c:v>22.3394</c:v>
                </c:pt>
                <c:pt idx="321">
                  <c:v>22.2994</c:v>
                </c:pt>
                <c:pt idx="322">
                  <c:v>22.2504</c:v>
                </c:pt>
                <c:pt idx="323">
                  <c:v>22.2042</c:v>
                </c:pt>
                <c:pt idx="324">
                  <c:v>22.1827</c:v>
                </c:pt>
                <c:pt idx="325">
                  <c:v>22.1965</c:v>
                </c:pt>
                <c:pt idx="326">
                  <c:v>22.217</c:v>
                </c:pt>
                <c:pt idx="327">
                  <c:v>22.2348</c:v>
                </c:pt>
                <c:pt idx="328">
                  <c:v>22.2346</c:v>
                </c:pt>
                <c:pt idx="329">
                  <c:v>22.192</c:v>
                </c:pt>
                <c:pt idx="330">
                  <c:v>22.1113</c:v>
                </c:pt>
                <c:pt idx="331">
                  <c:v>21.9961</c:v>
                </c:pt>
                <c:pt idx="332">
                  <c:v>21.8712</c:v>
                </c:pt>
                <c:pt idx="333">
                  <c:v>21.7313</c:v>
                </c:pt>
                <c:pt idx="334">
                  <c:v>21.6029</c:v>
                </c:pt>
                <c:pt idx="335">
                  <c:v>21.4922</c:v>
                </c:pt>
                <c:pt idx="336">
                  <c:v>21.3811</c:v>
                </c:pt>
                <c:pt idx="337">
                  <c:v>21.2873</c:v>
                </c:pt>
                <c:pt idx="338">
                  <c:v>21.2248</c:v>
                </c:pt>
                <c:pt idx="339">
                  <c:v>21.2132</c:v>
                </c:pt>
                <c:pt idx="340">
                  <c:v>21.237</c:v>
                </c:pt>
                <c:pt idx="341">
                  <c:v>21.2763</c:v>
                </c:pt>
                <c:pt idx="342">
                  <c:v>21.3151</c:v>
                </c:pt>
                <c:pt idx="343">
                  <c:v>21.3398</c:v>
                </c:pt>
                <c:pt idx="344">
                  <c:v>21.3479</c:v>
                </c:pt>
                <c:pt idx="345">
                  <c:v>21.3192</c:v>
                </c:pt>
                <c:pt idx="346">
                  <c:v>21.283</c:v>
                </c:pt>
                <c:pt idx="347">
                  <c:v>21.2683</c:v>
                </c:pt>
                <c:pt idx="348">
                  <c:v>21.2783</c:v>
                </c:pt>
                <c:pt idx="349">
                  <c:v>21.3343</c:v>
                </c:pt>
                <c:pt idx="350">
                  <c:v>21.4248</c:v>
                </c:pt>
                <c:pt idx="351">
                  <c:v>21.5785</c:v>
                </c:pt>
                <c:pt idx="352">
                  <c:v>21.7798</c:v>
                </c:pt>
                <c:pt idx="353">
                  <c:v>21.9624</c:v>
                </c:pt>
                <c:pt idx="354">
                  <c:v>22.1234</c:v>
                </c:pt>
                <c:pt idx="355">
                  <c:v>22.2431</c:v>
                </c:pt>
                <c:pt idx="356">
                  <c:v>22.3172</c:v>
                </c:pt>
                <c:pt idx="357">
                  <c:v>22.3505</c:v>
                </c:pt>
                <c:pt idx="358">
                  <c:v>22.3891</c:v>
                </c:pt>
                <c:pt idx="359">
                  <c:v>22.4289</c:v>
                </c:pt>
                <c:pt idx="360">
                  <c:v>22.4499</c:v>
                </c:pt>
                <c:pt idx="361">
                  <c:v>22.418</c:v>
                </c:pt>
                <c:pt idx="362">
                  <c:v>22.3033</c:v>
                </c:pt>
                <c:pt idx="363">
                  <c:v>22.1245</c:v>
                </c:pt>
                <c:pt idx="364">
                  <c:v>21.8958</c:v>
                </c:pt>
                <c:pt idx="365">
                  <c:v>21.6788</c:v>
                </c:pt>
                <c:pt idx="366">
                  <c:v>21.4953</c:v>
                </c:pt>
                <c:pt idx="367">
                  <c:v>21.368</c:v>
                </c:pt>
                <c:pt idx="368">
                  <c:v>21.2953</c:v>
                </c:pt>
                <c:pt idx="369">
                  <c:v>21.2879</c:v>
                </c:pt>
                <c:pt idx="370">
                  <c:v>21.3161</c:v>
                </c:pt>
                <c:pt idx="371">
                  <c:v>21.3627</c:v>
                </c:pt>
                <c:pt idx="372">
                  <c:v>21.3993</c:v>
                </c:pt>
                <c:pt idx="373">
                  <c:v>21.426</c:v>
                </c:pt>
                <c:pt idx="374">
                  <c:v>21.4509</c:v>
                </c:pt>
                <c:pt idx="375">
                  <c:v>21.4585</c:v>
                </c:pt>
                <c:pt idx="376">
                  <c:v>21.46259999999999</c:v>
                </c:pt>
                <c:pt idx="377">
                  <c:v>21.4919</c:v>
                </c:pt>
                <c:pt idx="378">
                  <c:v>21.5277</c:v>
                </c:pt>
                <c:pt idx="379">
                  <c:v>21.5899</c:v>
                </c:pt>
                <c:pt idx="380">
                  <c:v>21.6395</c:v>
                </c:pt>
                <c:pt idx="381">
                  <c:v>21.6762</c:v>
                </c:pt>
                <c:pt idx="382">
                  <c:v>21.707</c:v>
                </c:pt>
                <c:pt idx="383">
                  <c:v>21.738</c:v>
                </c:pt>
                <c:pt idx="384">
                  <c:v>21.7768</c:v>
                </c:pt>
                <c:pt idx="385">
                  <c:v>21.8465</c:v>
                </c:pt>
                <c:pt idx="386">
                  <c:v>21.9697</c:v>
                </c:pt>
                <c:pt idx="387">
                  <c:v>22.1421</c:v>
                </c:pt>
                <c:pt idx="388">
                  <c:v>22.3325</c:v>
                </c:pt>
                <c:pt idx="389">
                  <c:v>22.4947</c:v>
                </c:pt>
                <c:pt idx="390">
                  <c:v>22.604</c:v>
                </c:pt>
                <c:pt idx="391">
                  <c:v>22.661</c:v>
                </c:pt>
                <c:pt idx="392">
                  <c:v>22.6519</c:v>
                </c:pt>
                <c:pt idx="393">
                  <c:v>22.5776</c:v>
                </c:pt>
                <c:pt idx="394">
                  <c:v>22.434</c:v>
                </c:pt>
                <c:pt idx="395">
                  <c:v>22.2541</c:v>
                </c:pt>
                <c:pt idx="396">
                  <c:v>22.091</c:v>
                </c:pt>
                <c:pt idx="397">
                  <c:v>21.9732</c:v>
                </c:pt>
                <c:pt idx="398">
                  <c:v>21.932</c:v>
                </c:pt>
                <c:pt idx="399">
                  <c:v>21.9665</c:v>
                </c:pt>
                <c:pt idx="400">
                  <c:v>22.0837</c:v>
                </c:pt>
                <c:pt idx="401">
                  <c:v>22.2155</c:v>
                </c:pt>
                <c:pt idx="402">
                  <c:v>22.3088</c:v>
                </c:pt>
                <c:pt idx="403">
                  <c:v>22.3308</c:v>
                </c:pt>
                <c:pt idx="404">
                  <c:v>22.2638</c:v>
                </c:pt>
                <c:pt idx="405">
                  <c:v>22.1083</c:v>
                </c:pt>
                <c:pt idx="406">
                  <c:v>21.9143</c:v>
                </c:pt>
                <c:pt idx="407">
                  <c:v>21.764</c:v>
                </c:pt>
                <c:pt idx="408">
                  <c:v>21.6991</c:v>
                </c:pt>
                <c:pt idx="409">
                  <c:v>21.7138</c:v>
                </c:pt>
                <c:pt idx="410">
                  <c:v>21.7745</c:v>
                </c:pt>
                <c:pt idx="411">
                  <c:v>21.8304</c:v>
                </c:pt>
                <c:pt idx="412">
                  <c:v>21.8403</c:v>
                </c:pt>
                <c:pt idx="413">
                  <c:v>21.7527</c:v>
                </c:pt>
                <c:pt idx="414">
                  <c:v>21.6241</c:v>
                </c:pt>
                <c:pt idx="415">
                  <c:v>21.503</c:v>
                </c:pt>
                <c:pt idx="416">
                  <c:v>21.4596</c:v>
                </c:pt>
                <c:pt idx="417">
                  <c:v>21.5581</c:v>
                </c:pt>
                <c:pt idx="418">
                  <c:v>21.8068</c:v>
                </c:pt>
                <c:pt idx="419">
                  <c:v>22.1649</c:v>
                </c:pt>
                <c:pt idx="420">
                  <c:v>22.5503</c:v>
                </c:pt>
                <c:pt idx="421">
                  <c:v>22.8659</c:v>
                </c:pt>
                <c:pt idx="422">
                  <c:v>23.0313</c:v>
                </c:pt>
                <c:pt idx="423">
                  <c:v>23.0081</c:v>
                </c:pt>
                <c:pt idx="424">
                  <c:v>22.8653</c:v>
                </c:pt>
                <c:pt idx="425">
                  <c:v>22.6468</c:v>
                </c:pt>
                <c:pt idx="426">
                  <c:v>22.3265</c:v>
                </c:pt>
                <c:pt idx="427">
                  <c:v>21.9377</c:v>
                </c:pt>
                <c:pt idx="428">
                  <c:v>21.6555</c:v>
                </c:pt>
                <c:pt idx="429">
                  <c:v>21.4867</c:v>
                </c:pt>
                <c:pt idx="430">
                  <c:v>21.3743</c:v>
                </c:pt>
                <c:pt idx="431">
                  <c:v>21.376</c:v>
                </c:pt>
                <c:pt idx="432">
                  <c:v>21.7079</c:v>
                </c:pt>
                <c:pt idx="433">
                  <c:v>22.4539</c:v>
                </c:pt>
                <c:pt idx="434">
                  <c:v>23.4148</c:v>
                </c:pt>
                <c:pt idx="435">
                  <c:v>24.4418</c:v>
                </c:pt>
                <c:pt idx="436">
                  <c:v>25.5665</c:v>
                </c:pt>
                <c:pt idx="437">
                  <c:v>26.785</c:v>
                </c:pt>
                <c:pt idx="438">
                  <c:v>27.9195</c:v>
                </c:pt>
                <c:pt idx="439">
                  <c:v>28.8548</c:v>
                </c:pt>
                <c:pt idx="440">
                  <c:v>29.5322</c:v>
                </c:pt>
                <c:pt idx="441">
                  <c:v>29.9341</c:v>
                </c:pt>
                <c:pt idx="442">
                  <c:v>30.2178</c:v>
                </c:pt>
                <c:pt idx="443">
                  <c:v>30.5066</c:v>
                </c:pt>
                <c:pt idx="444">
                  <c:v>30.9206</c:v>
                </c:pt>
                <c:pt idx="445">
                  <c:v>31.4769</c:v>
                </c:pt>
                <c:pt idx="446">
                  <c:v>32.0895</c:v>
                </c:pt>
                <c:pt idx="447">
                  <c:v>32.4878</c:v>
                </c:pt>
                <c:pt idx="448">
                  <c:v>32.3017</c:v>
                </c:pt>
                <c:pt idx="449">
                  <c:v>31.1482</c:v>
                </c:pt>
                <c:pt idx="450">
                  <c:v>28.6065</c:v>
                </c:pt>
                <c:pt idx="451">
                  <c:v>24.7815</c:v>
                </c:pt>
                <c:pt idx="452">
                  <c:v>20.3093</c:v>
                </c:pt>
                <c:pt idx="453">
                  <c:v>16.0424</c:v>
                </c:pt>
                <c:pt idx="454">
                  <c:v>12.5517</c:v>
                </c:pt>
                <c:pt idx="455">
                  <c:v>10.0188</c:v>
                </c:pt>
                <c:pt idx="456">
                  <c:v>8.4115</c:v>
                </c:pt>
                <c:pt idx="457">
                  <c:v>7.5554</c:v>
                </c:pt>
                <c:pt idx="458">
                  <c:v>7.257099999999999</c:v>
                </c:pt>
                <c:pt idx="459">
                  <c:v>7.397099999999999</c:v>
                </c:pt>
                <c:pt idx="460">
                  <c:v>7.9656</c:v>
                </c:pt>
                <c:pt idx="461">
                  <c:v>8.9171</c:v>
                </c:pt>
                <c:pt idx="462">
                  <c:v>10.2216</c:v>
                </c:pt>
                <c:pt idx="463">
                  <c:v>11.8151</c:v>
                </c:pt>
                <c:pt idx="464">
                  <c:v>13.527</c:v>
                </c:pt>
                <c:pt idx="465">
                  <c:v>15.2757</c:v>
                </c:pt>
                <c:pt idx="466">
                  <c:v>16.8881</c:v>
                </c:pt>
                <c:pt idx="467">
                  <c:v>18.2746</c:v>
                </c:pt>
                <c:pt idx="468">
                  <c:v>19.44</c:v>
                </c:pt>
                <c:pt idx="469">
                  <c:v>20.379</c:v>
                </c:pt>
                <c:pt idx="470">
                  <c:v>21.0893</c:v>
                </c:pt>
                <c:pt idx="471">
                  <c:v>21.6254</c:v>
                </c:pt>
                <c:pt idx="472">
                  <c:v>22.0407</c:v>
                </c:pt>
                <c:pt idx="473">
                  <c:v>22.3522</c:v>
                </c:pt>
                <c:pt idx="474">
                  <c:v>22.5717</c:v>
                </c:pt>
                <c:pt idx="475">
                  <c:v>22.6921</c:v>
                </c:pt>
                <c:pt idx="476">
                  <c:v>22.7387</c:v>
                </c:pt>
                <c:pt idx="477">
                  <c:v>22.7178</c:v>
                </c:pt>
                <c:pt idx="478">
                  <c:v>22.634</c:v>
                </c:pt>
                <c:pt idx="479">
                  <c:v>22.5079</c:v>
                </c:pt>
                <c:pt idx="480">
                  <c:v>22.3702</c:v>
                </c:pt>
                <c:pt idx="481">
                  <c:v>22.2583</c:v>
                </c:pt>
                <c:pt idx="482">
                  <c:v>22.1938</c:v>
                </c:pt>
                <c:pt idx="483">
                  <c:v>22.1814</c:v>
                </c:pt>
                <c:pt idx="484">
                  <c:v>22.233</c:v>
                </c:pt>
                <c:pt idx="485">
                  <c:v>22.3264</c:v>
                </c:pt>
                <c:pt idx="486">
                  <c:v>22.4472</c:v>
                </c:pt>
                <c:pt idx="487">
                  <c:v>22.5145</c:v>
                </c:pt>
                <c:pt idx="488">
                  <c:v>22.5356</c:v>
                </c:pt>
                <c:pt idx="489">
                  <c:v>22.513</c:v>
                </c:pt>
                <c:pt idx="490">
                  <c:v>22.4304</c:v>
                </c:pt>
                <c:pt idx="491">
                  <c:v>22.3259</c:v>
                </c:pt>
                <c:pt idx="492">
                  <c:v>22.1849</c:v>
                </c:pt>
                <c:pt idx="493">
                  <c:v>22.0272</c:v>
                </c:pt>
                <c:pt idx="494">
                  <c:v>21.8557</c:v>
                </c:pt>
                <c:pt idx="495">
                  <c:v>21.6852</c:v>
                </c:pt>
                <c:pt idx="496">
                  <c:v>21.5402</c:v>
                </c:pt>
                <c:pt idx="497">
                  <c:v>21.4202</c:v>
                </c:pt>
                <c:pt idx="498">
                  <c:v>21.3702</c:v>
                </c:pt>
                <c:pt idx="499">
                  <c:v>21.3665</c:v>
                </c:pt>
                <c:pt idx="500">
                  <c:v>21.3823</c:v>
                </c:pt>
                <c:pt idx="501">
                  <c:v>21.4325</c:v>
                </c:pt>
                <c:pt idx="502">
                  <c:v>21.4772</c:v>
                </c:pt>
                <c:pt idx="503">
                  <c:v>21.5026</c:v>
                </c:pt>
                <c:pt idx="504">
                  <c:v>21.5185</c:v>
                </c:pt>
                <c:pt idx="505">
                  <c:v>21.5064</c:v>
                </c:pt>
                <c:pt idx="506">
                  <c:v>21.483</c:v>
                </c:pt>
                <c:pt idx="507">
                  <c:v>21.4754</c:v>
                </c:pt>
                <c:pt idx="508">
                  <c:v>21.5153</c:v>
                </c:pt>
                <c:pt idx="509">
                  <c:v>21.6091</c:v>
                </c:pt>
                <c:pt idx="510">
                  <c:v>21.7538</c:v>
                </c:pt>
                <c:pt idx="511">
                  <c:v>21.9295</c:v>
                </c:pt>
                <c:pt idx="512">
                  <c:v>22.108</c:v>
                </c:pt>
                <c:pt idx="513">
                  <c:v>22.2487</c:v>
                </c:pt>
                <c:pt idx="514">
                  <c:v>22.3394</c:v>
                </c:pt>
                <c:pt idx="515">
                  <c:v>22.4168</c:v>
                </c:pt>
                <c:pt idx="516">
                  <c:v>22.502</c:v>
                </c:pt>
                <c:pt idx="517">
                  <c:v>22.5911</c:v>
                </c:pt>
                <c:pt idx="518">
                  <c:v>22.6607</c:v>
                </c:pt>
                <c:pt idx="519">
                  <c:v>22.7115</c:v>
                </c:pt>
                <c:pt idx="520">
                  <c:v>22.6788</c:v>
                </c:pt>
                <c:pt idx="521">
                  <c:v>22.5813</c:v>
                </c:pt>
                <c:pt idx="522">
                  <c:v>22.4155</c:v>
                </c:pt>
                <c:pt idx="523">
                  <c:v>22.1966</c:v>
                </c:pt>
                <c:pt idx="524">
                  <c:v>21.9754</c:v>
                </c:pt>
                <c:pt idx="525">
                  <c:v>21.8075</c:v>
                </c:pt>
                <c:pt idx="526">
                  <c:v>21.663</c:v>
                </c:pt>
                <c:pt idx="527">
                  <c:v>21.5579</c:v>
                </c:pt>
                <c:pt idx="528">
                  <c:v>21.498</c:v>
                </c:pt>
                <c:pt idx="529">
                  <c:v>21.4569</c:v>
                </c:pt>
                <c:pt idx="530">
                  <c:v>21.4285</c:v>
                </c:pt>
                <c:pt idx="531">
                  <c:v>21.4046</c:v>
                </c:pt>
                <c:pt idx="532">
                  <c:v>21.3734</c:v>
                </c:pt>
                <c:pt idx="533">
                  <c:v>21.3536</c:v>
                </c:pt>
                <c:pt idx="534">
                  <c:v>21.3557</c:v>
                </c:pt>
                <c:pt idx="535">
                  <c:v>21.393</c:v>
                </c:pt>
                <c:pt idx="536">
                  <c:v>21.4481</c:v>
                </c:pt>
                <c:pt idx="537">
                  <c:v>21.5318</c:v>
                </c:pt>
                <c:pt idx="538">
                  <c:v>21.6158</c:v>
                </c:pt>
                <c:pt idx="539">
                  <c:v>21.6902</c:v>
                </c:pt>
                <c:pt idx="540">
                  <c:v>21.7352</c:v>
                </c:pt>
                <c:pt idx="541">
                  <c:v>21.7512</c:v>
                </c:pt>
                <c:pt idx="542">
                  <c:v>21.7875</c:v>
                </c:pt>
                <c:pt idx="543">
                  <c:v>21.8614</c:v>
                </c:pt>
                <c:pt idx="544">
                  <c:v>21.9746</c:v>
                </c:pt>
                <c:pt idx="545">
                  <c:v>22.1502</c:v>
                </c:pt>
                <c:pt idx="546">
                  <c:v>22.3155</c:v>
                </c:pt>
                <c:pt idx="547">
                  <c:v>22.4788</c:v>
                </c:pt>
                <c:pt idx="548">
                  <c:v>22.6071</c:v>
                </c:pt>
                <c:pt idx="549">
                  <c:v>22.6873</c:v>
                </c:pt>
                <c:pt idx="550">
                  <c:v>22.7004</c:v>
                </c:pt>
                <c:pt idx="551">
                  <c:v>22.6298</c:v>
                </c:pt>
                <c:pt idx="552">
                  <c:v>22.4899</c:v>
                </c:pt>
                <c:pt idx="553">
                  <c:v>22.3117</c:v>
                </c:pt>
                <c:pt idx="554">
                  <c:v>22.1493</c:v>
                </c:pt>
                <c:pt idx="555">
                  <c:v>22.0169</c:v>
                </c:pt>
                <c:pt idx="556">
                  <c:v>21.9516</c:v>
                </c:pt>
                <c:pt idx="557">
                  <c:v>21.948</c:v>
                </c:pt>
                <c:pt idx="558">
                  <c:v>22.0167</c:v>
                </c:pt>
                <c:pt idx="559">
                  <c:v>22.123</c:v>
                </c:pt>
                <c:pt idx="560">
                  <c:v>22.2353</c:v>
                </c:pt>
                <c:pt idx="561">
                  <c:v>22.2945</c:v>
                </c:pt>
                <c:pt idx="562">
                  <c:v>22.243</c:v>
                </c:pt>
                <c:pt idx="563">
                  <c:v>22.1195</c:v>
                </c:pt>
                <c:pt idx="564">
                  <c:v>21.9526</c:v>
                </c:pt>
                <c:pt idx="565">
                  <c:v>21.7885</c:v>
                </c:pt>
                <c:pt idx="566">
                  <c:v>21.6634</c:v>
                </c:pt>
                <c:pt idx="567">
                  <c:v>21.6251</c:v>
                </c:pt>
                <c:pt idx="568">
                  <c:v>21.6384</c:v>
                </c:pt>
                <c:pt idx="569">
                  <c:v>21.6567</c:v>
                </c:pt>
                <c:pt idx="570">
                  <c:v>21.6714</c:v>
                </c:pt>
                <c:pt idx="571">
                  <c:v>21.6587</c:v>
                </c:pt>
                <c:pt idx="572">
                  <c:v>21.5756</c:v>
                </c:pt>
                <c:pt idx="573">
                  <c:v>21.4517</c:v>
                </c:pt>
                <c:pt idx="574">
                  <c:v>21.3818</c:v>
                </c:pt>
                <c:pt idx="575">
                  <c:v>21.4378</c:v>
                </c:pt>
                <c:pt idx="576">
                  <c:v>21.5965</c:v>
                </c:pt>
                <c:pt idx="577">
                  <c:v>21.8015</c:v>
                </c:pt>
                <c:pt idx="578">
                  <c:v>22.0701</c:v>
                </c:pt>
                <c:pt idx="579">
                  <c:v>22.3835</c:v>
                </c:pt>
                <c:pt idx="580">
                  <c:v>22.6008</c:v>
                </c:pt>
                <c:pt idx="581">
                  <c:v>22.6566</c:v>
                </c:pt>
                <c:pt idx="582">
                  <c:v>22.5847</c:v>
                </c:pt>
                <c:pt idx="583">
                  <c:v>22.4798</c:v>
                </c:pt>
                <c:pt idx="584">
                  <c:v>22.3879</c:v>
                </c:pt>
                <c:pt idx="585">
                  <c:v>22.2231</c:v>
                </c:pt>
                <c:pt idx="586">
                  <c:v>21.9606</c:v>
                </c:pt>
                <c:pt idx="587">
                  <c:v>21.6862</c:v>
                </c:pt>
                <c:pt idx="588">
                  <c:v>21.4639</c:v>
                </c:pt>
                <c:pt idx="589">
                  <c:v>21.3528</c:v>
                </c:pt>
                <c:pt idx="590">
                  <c:v>21.3876</c:v>
                </c:pt>
                <c:pt idx="591">
                  <c:v>21.6057</c:v>
                </c:pt>
                <c:pt idx="592">
                  <c:v>22.0351</c:v>
                </c:pt>
                <c:pt idx="593">
                  <c:v>22.7175</c:v>
                </c:pt>
                <c:pt idx="594">
                  <c:v>23.6108</c:v>
                </c:pt>
                <c:pt idx="595">
                  <c:v>24.6381</c:v>
                </c:pt>
                <c:pt idx="596">
                  <c:v>25.7394</c:v>
                </c:pt>
                <c:pt idx="597">
                  <c:v>26.7343</c:v>
                </c:pt>
                <c:pt idx="598">
                  <c:v>27.5098</c:v>
                </c:pt>
                <c:pt idx="599">
                  <c:v>28.0368</c:v>
                </c:pt>
                <c:pt idx="600">
                  <c:v>28.3683</c:v>
                </c:pt>
                <c:pt idx="601">
                  <c:v>28.6514</c:v>
                </c:pt>
                <c:pt idx="602">
                  <c:v>29.069</c:v>
                </c:pt>
                <c:pt idx="603">
                  <c:v>29.8097</c:v>
                </c:pt>
                <c:pt idx="604">
                  <c:v>30.7603</c:v>
                </c:pt>
                <c:pt idx="605">
                  <c:v>31.6971</c:v>
                </c:pt>
                <c:pt idx="606">
                  <c:v>32.3455</c:v>
                </c:pt>
                <c:pt idx="607">
                  <c:v>32.3832</c:v>
                </c:pt>
                <c:pt idx="608">
                  <c:v>31.5453</c:v>
                </c:pt>
                <c:pt idx="609">
                  <c:v>29.5441</c:v>
                </c:pt>
                <c:pt idx="610">
                  <c:v>26.436</c:v>
                </c:pt>
                <c:pt idx="611">
                  <c:v>22.6233</c:v>
                </c:pt>
                <c:pt idx="612">
                  <c:v>18.7412</c:v>
                </c:pt>
                <c:pt idx="613">
                  <c:v>15.2526</c:v>
                </c:pt>
                <c:pt idx="614">
                  <c:v>12.4435</c:v>
                </c:pt>
                <c:pt idx="615">
                  <c:v>10.3879</c:v>
                </c:pt>
                <c:pt idx="616">
                  <c:v>9.0254</c:v>
                </c:pt>
                <c:pt idx="617">
                  <c:v>8.2858</c:v>
                </c:pt>
                <c:pt idx="618">
                  <c:v>8.0397</c:v>
                </c:pt>
                <c:pt idx="619">
                  <c:v>8.224899999999998</c:v>
                </c:pt>
                <c:pt idx="620">
                  <c:v>8.8057</c:v>
                </c:pt>
                <c:pt idx="621">
                  <c:v>9.712300000000001</c:v>
                </c:pt>
                <c:pt idx="622">
                  <c:v>10.9281</c:v>
                </c:pt>
                <c:pt idx="623">
                  <c:v>12.3178</c:v>
                </c:pt>
                <c:pt idx="624">
                  <c:v>13.7644</c:v>
                </c:pt>
                <c:pt idx="625">
                  <c:v>15.2103</c:v>
                </c:pt>
                <c:pt idx="626">
                  <c:v>16.5706</c:v>
                </c:pt>
                <c:pt idx="627">
                  <c:v>17.7863</c:v>
                </c:pt>
                <c:pt idx="628">
                  <c:v>18.864</c:v>
                </c:pt>
                <c:pt idx="629">
                  <c:v>19.8289</c:v>
                </c:pt>
                <c:pt idx="630">
                  <c:v>20.6588</c:v>
                </c:pt>
                <c:pt idx="631">
                  <c:v>21.2994</c:v>
                </c:pt>
                <c:pt idx="632">
                  <c:v>21.8176</c:v>
                </c:pt>
                <c:pt idx="633">
                  <c:v>22.216</c:v>
                </c:pt>
                <c:pt idx="634">
                  <c:v>22.482</c:v>
                </c:pt>
                <c:pt idx="635">
                  <c:v>22.6081</c:v>
                </c:pt>
                <c:pt idx="636">
                  <c:v>22.6152</c:v>
                </c:pt>
                <c:pt idx="637">
                  <c:v>22.5285</c:v>
                </c:pt>
                <c:pt idx="638">
                  <c:v>22.3783</c:v>
                </c:pt>
                <c:pt idx="639">
                  <c:v>22.1958</c:v>
                </c:pt>
                <c:pt idx="640">
                  <c:v>22.049</c:v>
                </c:pt>
                <c:pt idx="641">
                  <c:v>21.9485</c:v>
                </c:pt>
                <c:pt idx="642">
                  <c:v>21.9436</c:v>
                </c:pt>
                <c:pt idx="643">
                  <c:v>22.0042</c:v>
                </c:pt>
                <c:pt idx="644">
                  <c:v>22.1288</c:v>
                </c:pt>
                <c:pt idx="645">
                  <c:v>22.2553</c:v>
                </c:pt>
                <c:pt idx="646">
                  <c:v>22.355</c:v>
                </c:pt>
                <c:pt idx="647">
                  <c:v>22.4324</c:v>
                </c:pt>
                <c:pt idx="648">
                  <c:v>22.4623</c:v>
                </c:pt>
                <c:pt idx="649">
                  <c:v>22.4466</c:v>
                </c:pt>
                <c:pt idx="650">
                  <c:v>22.3667</c:v>
                </c:pt>
                <c:pt idx="651">
                  <c:v>22.233</c:v>
                </c:pt>
                <c:pt idx="652">
                  <c:v>22.0466</c:v>
                </c:pt>
                <c:pt idx="653">
                  <c:v>21.8206</c:v>
                </c:pt>
                <c:pt idx="654">
                  <c:v>21.6009</c:v>
                </c:pt>
                <c:pt idx="655">
                  <c:v>21.4087</c:v>
                </c:pt>
                <c:pt idx="656">
                  <c:v>21.256</c:v>
                </c:pt>
                <c:pt idx="657">
                  <c:v>21.1363</c:v>
                </c:pt>
                <c:pt idx="658">
                  <c:v>21.096</c:v>
                </c:pt>
                <c:pt idx="659">
                  <c:v>21.1081</c:v>
                </c:pt>
                <c:pt idx="660">
                  <c:v>21.1466</c:v>
                </c:pt>
                <c:pt idx="661">
                  <c:v>21.1947</c:v>
                </c:pt>
                <c:pt idx="662">
                  <c:v>21.2343</c:v>
                </c:pt>
                <c:pt idx="663">
                  <c:v>21.2507</c:v>
                </c:pt>
                <c:pt idx="664">
                  <c:v>21.2317</c:v>
                </c:pt>
                <c:pt idx="665">
                  <c:v>21.2103</c:v>
                </c:pt>
                <c:pt idx="666">
                  <c:v>21.2039</c:v>
                </c:pt>
                <c:pt idx="667">
                  <c:v>21.2647</c:v>
                </c:pt>
                <c:pt idx="668">
                  <c:v>21.3716</c:v>
                </c:pt>
                <c:pt idx="669">
                  <c:v>21.5067</c:v>
                </c:pt>
                <c:pt idx="670">
                  <c:v>21.643</c:v>
                </c:pt>
                <c:pt idx="671">
                  <c:v>21.7721</c:v>
                </c:pt>
                <c:pt idx="672">
                  <c:v>21.8772</c:v>
                </c:pt>
                <c:pt idx="673">
                  <c:v>21.9651</c:v>
                </c:pt>
                <c:pt idx="674">
                  <c:v>22.0554</c:v>
                </c:pt>
                <c:pt idx="675">
                  <c:v>22.1777</c:v>
                </c:pt>
                <c:pt idx="676">
                  <c:v>22.3017</c:v>
                </c:pt>
                <c:pt idx="677">
                  <c:v>22.4135</c:v>
                </c:pt>
                <c:pt idx="678">
                  <c:v>22.4572</c:v>
                </c:pt>
                <c:pt idx="679">
                  <c:v>22.4371</c:v>
                </c:pt>
                <c:pt idx="680">
                  <c:v>22.3498</c:v>
                </c:pt>
                <c:pt idx="681">
                  <c:v>22.2222</c:v>
                </c:pt>
                <c:pt idx="682">
                  <c:v>22.048</c:v>
                </c:pt>
                <c:pt idx="683">
                  <c:v>21.8784</c:v>
                </c:pt>
                <c:pt idx="684">
                  <c:v>21.7174</c:v>
                </c:pt>
                <c:pt idx="685">
                  <c:v>21.5724</c:v>
                </c:pt>
                <c:pt idx="686">
                  <c:v>21.4634</c:v>
                </c:pt>
                <c:pt idx="687">
                  <c:v>21.3667</c:v>
                </c:pt>
                <c:pt idx="688">
                  <c:v>21.2763</c:v>
                </c:pt>
                <c:pt idx="689">
                  <c:v>21.1772</c:v>
                </c:pt>
                <c:pt idx="690">
                  <c:v>21.0791</c:v>
                </c:pt>
                <c:pt idx="691">
                  <c:v>21.0019</c:v>
                </c:pt>
                <c:pt idx="692">
                  <c:v>20.9442</c:v>
                </c:pt>
                <c:pt idx="693">
                  <c:v>20.9477</c:v>
                </c:pt>
                <c:pt idx="694">
                  <c:v>20.9943</c:v>
                </c:pt>
                <c:pt idx="695">
                  <c:v>21.0952</c:v>
                </c:pt>
                <c:pt idx="696">
                  <c:v>21.2055</c:v>
                </c:pt>
                <c:pt idx="697">
                  <c:v>21.2871</c:v>
                </c:pt>
                <c:pt idx="698">
                  <c:v>21.3241</c:v>
                </c:pt>
                <c:pt idx="699">
                  <c:v>21.3642</c:v>
                </c:pt>
                <c:pt idx="700">
                  <c:v>21.4247</c:v>
                </c:pt>
                <c:pt idx="701">
                  <c:v>21.4984</c:v>
                </c:pt>
                <c:pt idx="702">
                  <c:v>21.6176</c:v>
                </c:pt>
                <c:pt idx="703">
                  <c:v>21.7577</c:v>
                </c:pt>
                <c:pt idx="704">
                  <c:v>21.9429</c:v>
                </c:pt>
                <c:pt idx="705">
                  <c:v>22.1667</c:v>
                </c:pt>
                <c:pt idx="706">
                  <c:v>22.3677</c:v>
                </c:pt>
                <c:pt idx="707">
                  <c:v>22.5238</c:v>
                </c:pt>
                <c:pt idx="708">
                  <c:v>22.5892</c:v>
                </c:pt>
                <c:pt idx="709">
                  <c:v>22.5782</c:v>
                </c:pt>
                <c:pt idx="710">
                  <c:v>22.5058</c:v>
                </c:pt>
                <c:pt idx="711">
                  <c:v>22.3507</c:v>
                </c:pt>
                <c:pt idx="712">
                  <c:v>22.1777</c:v>
                </c:pt>
                <c:pt idx="713">
                  <c:v>22.0246</c:v>
                </c:pt>
                <c:pt idx="714">
                  <c:v>21.9226</c:v>
                </c:pt>
                <c:pt idx="715">
                  <c:v>21.8688</c:v>
                </c:pt>
                <c:pt idx="716">
                  <c:v>21.8852</c:v>
                </c:pt>
                <c:pt idx="717">
                  <c:v>21.9639</c:v>
                </c:pt>
                <c:pt idx="718">
                  <c:v>22.0574</c:v>
                </c:pt>
                <c:pt idx="719">
                  <c:v>22.1229</c:v>
                </c:pt>
                <c:pt idx="720">
                  <c:v>22.1079</c:v>
                </c:pt>
                <c:pt idx="721">
                  <c:v>22.0387</c:v>
                </c:pt>
                <c:pt idx="722">
                  <c:v>21.9266</c:v>
                </c:pt>
                <c:pt idx="723">
                  <c:v>21.7541</c:v>
                </c:pt>
                <c:pt idx="724">
                  <c:v>21.5769</c:v>
                </c:pt>
                <c:pt idx="725">
                  <c:v>21.4778</c:v>
                </c:pt>
                <c:pt idx="726">
                  <c:v>21.46559999999999</c:v>
                </c:pt>
                <c:pt idx="727">
                  <c:v>21.4753</c:v>
                </c:pt>
                <c:pt idx="728">
                  <c:v>21.4619</c:v>
                </c:pt>
                <c:pt idx="729">
                  <c:v>21.4402</c:v>
                </c:pt>
                <c:pt idx="730">
                  <c:v>21.3898</c:v>
                </c:pt>
                <c:pt idx="731">
                  <c:v>21.328</c:v>
                </c:pt>
                <c:pt idx="732">
                  <c:v>21.2616</c:v>
                </c:pt>
                <c:pt idx="733">
                  <c:v>21.2539</c:v>
                </c:pt>
                <c:pt idx="734">
                  <c:v>21.3611</c:v>
                </c:pt>
                <c:pt idx="735">
                  <c:v>21.5574</c:v>
                </c:pt>
                <c:pt idx="736">
                  <c:v>21.8043</c:v>
                </c:pt>
                <c:pt idx="737">
                  <c:v>22.0119</c:v>
                </c:pt>
                <c:pt idx="738">
                  <c:v>22.171</c:v>
                </c:pt>
                <c:pt idx="739">
                  <c:v>22.2659</c:v>
                </c:pt>
                <c:pt idx="740">
                  <c:v>22.3289</c:v>
                </c:pt>
                <c:pt idx="741">
                  <c:v>22.3659</c:v>
                </c:pt>
                <c:pt idx="742">
                  <c:v>22.3543</c:v>
                </c:pt>
                <c:pt idx="743">
                  <c:v>22.2861</c:v>
                </c:pt>
                <c:pt idx="744">
                  <c:v>22.1476</c:v>
                </c:pt>
                <c:pt idx="745">
                  <c:v>21.9524</c:v>
                </c:pt>
                <c:pt idx="746">
                  <c:v>21.7386</c:v>
                </c:pt>
                <c:pt idx="747">
                  <c:v>21.5308</c:v>
                </c:pt>
                <c:pt idx="748">
                  <c:v>21.3795</c:v>
                </c:pt>
                <c:pt idx="749">
                  <c:v>21.3358</c:v>
                </c:pt>
                <c:pt idx="750">
                  <c:v>21.4397</c:v>
                </c:pt>
                <c:pt idx="751">
                  <c:v>21.7368</c:v>
                </c:pt>
                <c:pt idx="752">
                  <c:v>22.2536</c:v>
                </c:pt>
                <c:pt idx="753">
                  <c:v>22.9935</c:v>
                </c:pt>
                <c:pt idx="754">
                  <c:v>23.8981</c:v>
                </c:pt>
                <c:pt idx="755">
                  <c:v>24.826</c:v>
                </c:pt>
                <c:pt idx="756">
                  <c:v>25.6924</c:v>
                </c:pt>
                <c:pt idx="757">
                  <c:v>26.3485</c:v>
                </c:pt>
                <c:pt idx="758">
                  <c:v>26.7539</c:v>
                </c:pt>
                <c:pt idx="759">
                  <c:v>27.013</c:v>
                </c:pt>
                <c:pt idx="760">
                  <c:v>27.3171</c:v>
                </c:pt>
                <c:pt idx="761">
                  <c:v>27.8943</c:v>
                </c:pt>
                <c:pt idx="762">
                  <c:v>28.8331</c:v>
                </c:pt>
                <c:pt idx="763">
                  <c:v>30.0358</c:v>
                </c:pt>
                <c:pt idx="764">
                  <c:v>31.162</c:v>
                </c:pt>
                <c:pt idx="765">
                  <c:v>31.9619</c:v>
                </c:pt>
                <c:pt idx="766">
                  <c:v>32.2118</c:v>
                </c:pt>
                <c:pt idx="767">
                  <c:v>31.7124</c:v>
                </c:pt>
                <c:pt idx="768">
                  <c:v>30.307</c:v>
                </c:pt>
                <c:pt idx="769">
                  <c:v>27.9234</c:v>
                </c:pt>
                <c:pt idx="770">
                  <c:v>24.7983</c:v>
                </c:pt>
                <c:pt idx="771">
                  <c:v>21.3244</c:v>
                </c:pt>
                <c:pt idx="772">
                  <c:v>17.972</c:v>
                </c:pt>
                <c:pt idx="773">
                  <c:v>15.0198</c:v>
                </c:pt>
                <c:pt idx="774">
                  <c:v>12.6405</c:v>
                </c:pt>
                <c:pt idx="775">
                  <c:v>10.8682</c:v>
                </c:pt>
                <c:pt idx="776">
                  <c:v>9.6848</c:v>
                </c:pt>
                <c:pt idx="777">
                  <c:v>9.0455</c:v>
                </c:pt>
                <c:pt idx="778">
                  <c:v>8.8737</c:v>
                </c:pt>
                <c:pt idx="779">
                  <c:v>9.1105</c:v>
                </c:pt>
                <c:pt idx="780">
                  <c:v>9.6632</c:v>
                </c:pt>
                <c:pt idx="781">
                  <c:v>10.5018</c:v>
                </c:pt>
                <c:pt idx="782">
                  <c:v>11.5725</c:v>
                </c:pt>
                <c:pt idx="783">
                  <c:v>12.7208</c:v>
                </c:pt>
                <c:pt idx="784">
                  <c:v>13.9408</c:v>
                </c:pt>
                <c:pt idx="785">
                  <c:v>15.1844</c:v>
                </c:pt>
                <c:pt idx="786">
                  <c:v>16.4071</c:v>
                </c:pt>
                <c:pt idx="787">
                  <c:v>17.5647</c:v>
                </c:pt>
                <c:pt idx="788">
                  <c:v>18.635</c:v>
                </c:pt>
                <c:pt idx="789">
                  <c:v>19.6688</c:v>
                </c:pt>
                <c:pt idx="790">
                  <c:v>20.5978</c:v>
                </c:pt>
                <c:pt idx="791">
                  <c:v>21.3326</c:v>
                </c:pt>
                <c:pt idx="792">
                  <c:v>21.9384</c:v>
                </c:pt>
                <c:pt idx="793">
                  <c:v>22.3858</c:v>
                </c:pt>
                <c:pt idx="794">
                  <c:v>22.6558</c:v>
                </c:pt>
                <c:pt idx="795">
                  <c:v>22.7493</c:v>
                </c:pt>
                <c:pt idx="796">
                  <c:v>22.7125</c:v>
                </c:pt>
                <c:pt idx="797">
                  <c:v>22.5794</c:v>
                </c:pt>
                <c:pt idx="798">
                  <c:v>22.4028</c:v>
                </c:pt>
                <c:pt idx="799">
                  <c:v>22.2419</c:v>
                </c:pt>
                <c:pt idx="800">
                  <c:v>22.1384</c:v>
                </c:pt>
                <c:pt idx="801">
                  <c:v>22.1263</c:v>
                </c:pt>
                <c:pt idx="802">
                  <c:v>22.1805</c:v>
                </c:pt>
                <c:pt idx="803">
                  <c:v>22.2776</c:v>
                </c:pt>
                <c:pt idx="804">
                  <c:v>22.423</c:v>
                </c:pt>
                <c:pt idx="805">
                  <c:v>22.5707</c:v>
                </c:pt>
                <c:pt idx="806">
                  <c:v>22.7079</c:v>
                </c:pt>
                <c:pt idx="807">
                  <c:v>22.8108</c:v>
                </c:pt>
                <c:pt idx="808">
                  <c:v>22.8459</c:v>
                </c:pt>
                <c:pt idx="809">
                  <c:v>22.8214</c:v>
                </c:pt>
                <c:pt idx="810">
                  <c:v>22.7287</c:v>
                </c:pt>
                <c:pt idx="811">
                  <c:v>22.5342</c:v>
                </c:pt>
                <c:pt idx="812">
                  <c:v>22.2829</c:v>
                </c:pt>
                <c:pt idx="813">
                  <c:v>22.0148</c:v>
                </c:pt>
                <c:pt idx="814">
                  <c:v>21.7757</c:v>
                </c:pt>
                <c:pt idx="815">
                  <c:v>21.5762</c:v>
                </c:pt>
                <c:pt idx="816">
                  <c:v>21.4249</c:v>
                </c:pt>
                <c:pt idx="817">
                  <c:v>21.3471</c:v>
                </c:pt>
                <c:pt idx="818">
                  <c:v>21.334</c:v>
                </c:pt>
                <c:pt idx="819">
                  <c:v>21.361</c:v>
                </c:pt>
                <c:pt idx="820">
                  <c:v>21.3869</c:v>
                </c:pt>
                <c:pt idx="821">
                  <c:v>21.405</c:v>
                </c:pt>
                <c:pt idx="822">
                  <c:v>21.3882</c:v>
                </c:pt>
                <c:pt idx="823">
                  <c:v>21.3677</c:v>
                </c:pt>
                <c:pt idx="824">
                  <c:v>21.3448</c:v>
                </c:pt>
                <c:pt idx="825">
                  <c:v>21.3698</c:v>
                </c:pt>
                <c:pt idx="826">
                  <c:v>21.4485</c:v>
                </c:pt>
                <c:pt idx="827">
                  <c:v>21.5875</c:v>
                </c:pt>
                <c:pt idx="828">
                  <c:v>21.7343</c:v>
                </c:pt>
                <c:pt idx="829">
                  <c:v>21.8759</c:v>
                </c:pt>
                <c:pt idx="830">
                  <c:v>22.007</c:v>
                </c:pt>
                <c:pt idx="831">
                  <c:v>22.142</c:v>
                </c:pt>
                <c:pt idx="832">
                  <c:v>22.2743</c:v>
                </c:pt>
                <c:pt idx="833">
                  <c:v>22.4203</c:v>
                </c:pt>
                <c:pt idx="834">
                  <c:v>22.5838</c:v>
                </c:pt>
                <c:pt idx="835">
                  <c:v>22.7216</c:v>
                </c:pt>
                <c:pt idx="836">
                  <c:v>22.824</c:v>
                </c:pt>
                <c:pt idx="837">
                  <c:v>22.8927</c:v>
                </c:pt>
                <c:pt idx="838">
                  <c:v>22.8948</c:v>
                </c:pt>
                <c:pt idx="839">
                  <c:v>22.8368</c:v>
                </c:pt>
                <c:pt idx="840">
                  <c:v>22.7234</c:v>
                </c:pt>
                <c:pt idx="841">
                  <c:v>22.5831</c:v>
                </c:pt>
                <c:pt idx="842">
                  <c:v>22.4186</c:v>
                </c:pt>
                <c:pt idx="843">
                  <c:v>22.2689</c:v>
                </c:pt>
                <c:pt idx="844">
                  <c:v>22.1215</c:v>
                </c:pt>
                <c:pt idx="845">
                  <c:v>21.983</c:v>
                </c:pt>
                <c:pt idx="846">
                  <c:v>21.8448</c:v>
                </c:pt>
                <c:pt idx="847">
                  <c:v>21.7074</c:v>
                </c:pt>
                <c:pt idx="848">
                  <c:v>21.5278</c:v>
                </c:pt>
                <c:pt idx="849">
                  <c:v>21.36</c:v>
                </c:pt>
                <c:pt idx="850">
                  <c:v>21.2172</c:v>
                </c:pt>
                <c:pt idx="851">
                  <c:v>21.134</c:v>
                </c:pt>
                <c:pt idx="852">
                  <c:v>21.1399</c:v>
                </c:pt>
                <c:pt idx="853">
                  <c:v>21.1923</c:v>
                </c:pt>
                <c:pt idx="854">
                  <c:v>21.2691</c:v>
                </c:pt>
                <c:pt idx="855">
                  <c:v>21.3528</c:v>
                </c:pt>
                <c:pt idx="856">
                  <c:v>21.4222</c:v>
                </c:pt>
                <c:pt idx="857">
                  <c:v>21.4828</c:v>
                </c:pt>
                <c:pt idx="858">
                  <c:v>21.545</c:v>
                </c:pt>
                <c:pt idx="859">
                  <c:v>21.6382</c:v>
                </c:pt>
                <c:pt idx="860">
                  <c:v>21.7687</c:v>
                </c:pt>
                <c:pt idx="861">
                  <c:v>21.948</c:v>
                </c:pt>
                <c:pt idx="862">
                  <c:v>22.202</c:v>
                </c:pt>
                <c:pt idx="863">
                  <c:v>22.4944</c:v>
                </c:pt>
                <c:pt idx="864">
                  <c:v>22.7788</c:v>
                </c:pt>
                <c:pt idx="865">
                  <c:v>23.0077</c:v>
                </c:pt>
                <c:pt idx="866">
                  <c:v>23.1459</c:v>
                </c:pt>
                <c:pt idx="867">
                  <c:v>23.2166</c:v>
                </c:pt>
                <c:pt idx="868">
                  <c:v>23.2051</c:v>
                </c:pt>
                <c:pt idx="869">
                  <c:v>23.1152</c:v>
                </c:pt>
                <c:pt idx="870">
                  <c:v>22.9557</c:v>
                </c:pt>
                <c:pt idx="871">
                  <c:v>22.7878</c:v>
                </c:pt>
                <c:pt idx="872">
                  <c:v>22.6563</c:v>
                </c:pt>
                <c:pt idx="873">
                  <c:v>22.5671</c:v>
                </c:pt>
                <c:pt idx="874">
                  <c:v>22.5158</c:v>
                </c:pt>
                <c:pt idx="875">
                  <c:v>22.5234</c:v>
                </c:pt>
                <c:pt idx="876">
                  <c:v>22.6055</c:v>
                </c:pt>
                <c:pt idx="877">
                  <c:v>22.6953</c:v>
                </c:pt>
                <c:pt idx="878">
                  <c:v>22.7462</c:v>
                </c:pt>
                <c:pt idx="879">
                  <c:v>22.7037</c:v>
                </c:pt>
                <c:pt idx="880">
                  <c:v>22.5906</c:v>
                </c:pt>
                <c:pt idx="881">
                  <c:v>22.4267</c:v>
                </c:pt>
                <c:pt idx="882">
                  <c:v>22.2495</c:v>
                </c:pt>
                <c:pt idx="883">
                  <c:v>22.0956</c:v>
                </c:pt>
                <c:pt idx="884">
                  <c:v>21.9808</c:v>
                </c:pt>
                <c:pt idx="885">
                  <c:v>21.922</c:v>
                </c:pt>
                <c:pt idx="886">
                  <c:v>21.9019</c:v>
                </c:pt>
                <c:pt idx="887">
                  <c:v>21.8648</c:v>
                </c:pt>
                <c:pt idx="888">
                  <c:v>21.7861</c:v>
                </c:pt>
                <c:pt idx="889">
                  <c:v>21.6907</c:v>
                </c:pt>
                <c:pt idx="890">
                  <c:v>21.6162</c:v>
                </c:pt>
                <c:pt idx="891">
                  <c:v>21.626</c:v>
                </c:pt>
                <c:pt idx="892">
                  <c:v>21.7429</c:v>
                </c:pt>
                <c:pt idx="893">
                  <c:v>21.9426</c:v>
                </c:pt>
                <c:pt idx="894">
                  <c:v>22.1628</c:v>
                </c:pt>
                <c:pt idx="895">
                  <c:v>22.3864</c:v>
                </c:pt>
                <c:pt idx="896">
                  <c:v>22.5582</c:v>
                </c:pt>
                <c:pt idx="897">
                  <c:v>22.6755</c:v>
                </c:pt>
                <c:pt idx="898">
                  <c:v>22.7664</c:v>
                </c:pt>
                <c:pt idx="899">
                  <c:v>22.8243</c:v>
                </c:pt>
                <c:pt idx="900">
                  <c:v>22.8856</c:v>
                </c:pt>
                <c:pt idx="901">
                  <c:v>22.9135</c:v>
                </c:pt>
                <c:pt idx="902">
                  <c:v>22.8926</c:v>
                </c:pt>
                <c:pt idx="903">
                  <c:v>22.793</c:v>
                </c:pt>
                <c:pt idx="904">
                  <c:v>22.6344</c:v>
                </c:pt>
                <c:pt idx="905">
                  <c:v>22.4195</c:v>
                </c:pt>
                <c:pt idx="906">
                  <c:v>22.1876</c:v>
                </c:pt>
                <c:pt idx="907">
                  <c:v>21.9988</c:v>
                </c:pt>
                <c:pt idx="908">
                  <c:v>21.8938</c:v>
                </c:pt>
                <c:pt idx="909">
                  <c:v>21.9371</c:v>
                </c:pt>
                <c:pt idx="910">
                  <c:v>22.1849</c:v>
                </c:pt>
                <c:pt idx="911">
                  <c:v>22.6609</c:v>
                </c:pt>
                <c:pt idx="912">
                  <c:v>23.3138</c:v>
                </c:pt>
                <c:pt idx="913">
                  <c:v>24.1222</c:v>
                </c:pt>
                <c:pt idx="914">
                  <c:v>24.896</c:v>
                </c:pt>
                <c:pt idx="915">
                  <c:v>25.5138</c:v>
                </c:pt>
                <c:pt idx="916">
                  <c:v>25.8975</c:v>
                </c:pt>
                <c:pt idx="917">
                  <c:v>26.1098</c:v>
                </c:pt>
                <c:pt idx="918">
                  <c:v>26.2962</c:v>
                </c:pt>
                <c:pt idx="919">
                  <c:v>26.6875</c:v>
                </c:pt>
                <c:pt idx="920">
                  <c:v>27.4174</c:v>
                </c:pt>
                <c:pt idx="921">
                  <c:v>28.517</c:v>
                </c:pt>
                <c:pt idx="922">
                  <c:v>29.8139</c:v>
                </c:pt>
                <c:pt idx="923">
                  <c:v>31.0185</c:v>
                </c:pt>
                <c:pt idx="924">
                  <c:v>31.8999</c:v>
                </c:pt>
                <c:pt idx="925">
                  <c:v>32.3054</c:v>
                </c:pt>
                <c:pt idx="926">
                  <c:v>32.0943</c:v>
                </c:pt>
                <c:pt idx="927">
                  <c:v>31.1184</c:v>
                </c:pt>
                <c:pt idx="928">
                  <c:v>29.3039</c:v>
                </c:pt>
                <c:pt idx="929">
                  <c:v>26.8022</c:v>
                </c:pt>
                <c:pt idx="930">
                  <c:v>23.836</c:v>
                </c:pt>
                <c:pt idx="931">
                  <c:v>20.6917</c:v>
                </c:pt>
                <c:pt idx="932">
                  <c:v>17.7274</c:v>
                </c:pt>
                <c:pt idx="933">
                  <c:v>15.1417</c:v>
                </c:pt>
                <c:pt idx="934">
                  <c:v>13.0623</c:v>
                </c:pt>
                <c:pt idx="935">
                  <c:v>11.5382</c:v>
                </c:pt>
                <c:pt idx="936">
                  <c:v>10.5262</c:v>
                </c:pt>
                <c:pt idx="937">
                  <c:v>10.0069</c:v>
                </c:pt>
                <c:pt idx="938">
                  <c:v>9.907</c:v>
                </c:pt>
                <c:pt idx="939">
                  <c:v>10.1588</c:v>
                </c:pt>
                <c:pt idx="940">
                  <c:v>10.7091</c:v>
                </c:pt>
                <c:pt idx="941">
                  <c:v>11.471</c:v>
                </c:pt>
                <c:pt idx="942">
                  <c:v>12.3545</c:v>
                </c:pt>
                <c:pt idx="943">
                  <c:v>13.3335</c:v>
                </c:pt>
                <c:pt idx="944">
                  <c:v>14.4077</c:v>
                </c:pt>
                <c:pt idx="945">
                  <c:v>15.5328</c:v>
                </c:pt>
                <c:pt idx="946">
                  <c:v>16.6849</c:v>
                </c:pt>
                <c:pt idx="947">
                  <c:v>17.8124</c:v>
                </c:pt>
                <c:pt idx="948">
                  <c:v>18.9055</c:v>
                </c:pt>
                <c:pt idx="949">
                  <c:v>19.9576</c:v>
                </c:pt>
                <c:pt idx="950">
                  <c:v>20.8868</c:v>
                </c:pt>
                <c:pt idx="951">
                  <c:v>21.6736</c:v>
                </c:pt>
                <c:pt idx="952">
                  <c:v>22.2946</c:v>
                </c:pt>
                <c:pt idx="953">
                  <c:v>22.707</c:v>
                </c:pt>
                <c:pt idx="954">
                  <c:v>22.8997</c:v>
                </c:pt>
                <c:pt idx="955">
                  <c:v>22.9335</c:v>
                </c:pt>
                <c:pt idx="956">
                  <c:v>22.8437</c:v>
                </c:pt>
                <c:pt idx="957">
                  <c:v>22.6962</c:v>
                </c:pt>
                <c:pt idx="958">
                  <c:v>22.5436</c:v>
                </c:pt>
                <c:pt idx="959">
                  <c:v>22.4504</c:v>
                </c:pt>
                <c:pt idx="960">
                  <c:v>22.4068</c:v>
                </c:pt>
                <c:pt idx="961">
                  <c:v>22.4425</c:v>
                </c:pt>
                <c:pt idx="962">
                  <c:v>22.5286</c:v>
                </c:pt>
                <c:pt idx="963">
                  <c:v>22.6637</c:v>
                </c:pt>
                <c:pt idx="964">
                  <c:v>22.8379</c:v>
                </c:pt>
                <c:pt idx="965">
                  <c:v>23.0054</c:v>
                </c:pt>
                <c:pt idx="966">
                  <c:v>23.1359</c:v>
                </c:pt>
                <c:pt idx="967">
                  <c:v>23.2234</c:v>
                </c:pt>
                <c:pt idx="968">
                  <c:v>23.2382</c:v>
                </c:pt>
                <c:pt idx="969">
                  <c:v>23.1664</c:v>
                </c:pt>
                <c:pt idx="970">
                  <c:v>23.0158</c:v>
                </c:pt>
                <c:pt idx="971">
                  <c:v>22.7904</c:v>
                </c:pt>
                <c:pt idx="972">
                  <c:v>22.4893</c:v>
                </c:pt>
                <c:pt idx="973">
                  <c:v>22.1678</c:v>
                </c:pt>
                <c:pt idx="974">
                  <c:v>21.893</c:v>
                </c:pt>
                <c:pt idx="975">
                  <c:v>21.698</c:v>
                </c:pt>
                <c:pt idx="976">
                  <c:v>21.575</c:v>
                </c:pt>
                <c:pt idx="977">
                  <c:v>21.5306</c:v>
                </c:pt>
                <c:pt idx="978">
                  <c:v>21.5076</c:v>
                </c:pt>
                <c:pt idx="979">
                  <c:v>21.4903</c:v>
                </c:pt>
                <c:pt idx="980">
                  <c:v>21.4544</c:v>
                </c:pt>
                <c:pt idx="981">
                  <c:v>21.4054</c:v>
                </c:pt>
                <c:pt idx="982">
                  <c:v>21.3739</c:v>
                </c:pt>
                <c:pt idx="983">
                  <c:v>21.3728</c:v>
                </c:pt>
                <c:pt idx="984">
                  <c:v>21.4278</c:v>
                </c:pt>
                <c:pt idx="985">
                  <c:v>21.5273</c:v>
                </c:pt>
                <c:pt idx="986">
                  <c:v>21.6399</c:v>
                </c:pt>
                <c:pt idx="987">
                  <c:v>21.7741</c:v>
                </c:pt>
                <c:pt idx="988">
                  <c:v>21.8993</c:v>
                </c:pt>
                <c:pt idx="989">
                  <c:v>22.0487</c:v>
                </c:pt>
                <c:pt idx="990">
                  <c:v>22.201</c:v>
                </c:pt>
                <c:pt idx="991">
                  <c:v>22.378</c:v>
                </c:pt>
                <c:pt idx="992">
                  <c:v>22.5555</c:v>
                </c:pt>
                <c:pt idx="993">
                  <c:v>22.7242</c:v>
                </c:pt>
                <c:pt idx="994">
                  <c:v>22.8768</c:v>
                </c:pt>
                <c:pt idx="995">
                  <c:v>22.9787</c:v>
                </c:pt>
                <c:pt idx="996">
                  <c:v>23.0228</c:v>
                </c:pt>
                <c:pt idx="997">
                  <c:v>23.0183</c:v>
                </c:pt>
                <c:pt idx="998">
                  <c:v>22.9706</c:v>
                </c:pt>
                <c:pt idx="999">
                  <c:v>22.8743</c:v>
                </c:pt>
                <c:pt idx="1000">
                  <c:v>22.7386</c:v>
                </c:pt>
                <c:pt idx="1001">
                  <c:v>22.6209</c:v>
                </c:pt>
                <c:pt idx="1002">
                  <c:v>22.5171</c:v>
                </c:pt>
                <c:pt idx="1003">
                  <c:v>22.4148</c:v>
                </c:pt>
                <c:pt idx="1004">
                  <c:v>22.2711</c:v>
                </c:pt>
                <c:pt idx="1005">
                  <c:v>22.0869</c:v>
                </c:pt>
                <c:pt idx="1006">
                  <c:v>21.8444</c:v>
                </c:pt>
                <c:pt idx="1007">
                  <c:v>21.5915</c:v>
                </c:pt>
                <c:pt idx="1008">
                  <c:v>21.3631</c:v>
                </c:pt>
                <c:pt idx="1009">
                  <c:v>21.194</c:v>
                </c:pt>
                <c:pt idx="1010">
                  <c:v>21.1028</c:v>
                </c:pt>
                <c:pt idx="1011">
                  <c:v>21.0772</c:v>
                </c:pt>
                <c:pt idx="1012">
                  <c:v>21.0818</c:v>
                </c:pt>
                <c:pt idx="1013">
                  <c:v>21.1256</c:v>
                </c:pt>
                <c:pt idx="1014">
                  <c:v>21.1752</c:v>
                </c:pt>
                <c:pt idx="1015">
                  <c:v>21.2179</c:v>
                </c:pt>
                <c:pt idx="1016">
                  <c:v>21.258</c:v>
                </c:pt>
                <c:pt idx="1017">
                  <c:v>21.3041</c:v>
                </c:pt>
                <c:pt idx="1018">
                  <c:v>21.3989</c:v>
                </c:pt>
                <c:pt idx="1019">
                  <c:v>21.5621</c:v>
                </c:pt>
                <c:pt idx="1020">
                  <c:v>21.7792</c:v>
                </c:pt>
                <c:pt idx="1021">
                  <c:v>22.0477</c:v>
                </c:pt>
                <c:pt idx="1022">
                  <c:v>22.3932</c:v>
                </c:pt>
                <c:pt idx="1023">
                  <c:v>22.7209</c:v>
                </c:pt>
                <c:pt idx="1024">
                  <c:v>22.964</c:v>
                </c:pt>
                <c:pt idx="1025">
                  <c:v>23.1105</c:v>
                </c:pt>
                <c:pt idx="1026">
                  <c:v>23.1566</c:v>
                </c:pt>
                <c:pt idx="1027">
                  <c:v>23.1412</c:v>
                </c:pt>
                <c:pt idx="1028">
                  <c:v>23.0413</c:v>
                </c:pt>
                <c:pt idx="1029">
                  <c:v>22.899</c:v>
                </c:pt>
                <c:pt idx="1030">
                  <c:v>22.7241</c:v>
                </c:pt>
                <c:pt idx="1031">
                  <c:v>22.5807</c:v>
                </c:pt>
                <c:pt idx="1032">
                  <c:v>22.4739</c:v>
                </c:pt>
                <c:pt idx="1033">
                  <c:v>22.4473</c:v>
                </c:pt>
                <c:pt idx="1034">
                  <c:v>22.4667</c:v>
                </c:pt>
                <c:pt idx="1035">
                  <c:v>22.5101</c:v>
                </c:pt>
                <c:pt idx="1036">
                  <c:v>22.5531</c:v>
                </c:pt>
                <c:pt idx="1037">
                  <c:v>22.5588</c:v>
                </c:pt>
                <c:pt idx="1038">
                  <c:v>22.5084</c:v>
                </c:pt>
                <c:pt idx="1039">
                  <c:v>22.3705</c:v>
                </c:pt>
                <c:pt idx="1040">
                  <c:v>22.1936</c:v>
                </c:pt>
                <c:pt idx="1041">
                  <c:v>22.0158</c:v>
                </c:pt>
                <c:pt idx="1042">
                  <c:v>21.8941</c:v>
                </c:pt>
                <c:pt idx="1043">
                  <c:v>21.8044</c:v>
                </c:pt>
                <c:pt idx="1044">
                  <c:v>21.7258</c:v>
                </c:pt>
                <c:pt idx="1045">
                  <c:v>21.6121</c:v>
                </c:pt>
                <c:pt idx="1046">
                  <c:v>21.4869</c:v>
                </c:pt>
                <c:pt idx="1047">
                  <c:v>21.3624</c:v>
                </c:pt>
                <c:pt idx="1048">
                  <c:v>21.2768</c:v>
                </c:pt>
                <c:pt idx="1049">
                  <c:v>21.2532</c:v>
                </c:pt>
                <c:pt idx="1050">
                  <c:v>21.3187</c:v>
                </c:pt>
                <c:pt idx="1051">
                  <c:v>21.4672</c:v>
                </c:pt>
                <c:pt idx="1052">
                  <c:v>21.6677</c:v>
                </c:pt>
                <c:pt idx="1053">
                  <c:v>21.8562</c:v>
                </c:pt>
                <c:pt idx="1054">
                  <c:v>22.0155</c:v>
                </c:pt>
                <c:pt idx="1055">
                  <c:v>22.153</c:v>
                </c:pt>
                <c:pt idx="1056">
                  <c:v>22.2417</c:v>
                </c:pt>
                <c:pt idx="1057">
                  <c:v>22.3255</c:v>
                </c:pt>
                <c:pt idx="1058">
                  <c:v>22.4121</c:v>
                </c:pt>
                <c:pt idx="1059">
                  <c:v>22.4961</c:v>
                </c:pt>
                <c:pt idx="1060">
                  <c:v>22.5382</c:v>
                </c:pt>
                <c:pt idx="1061">
                  <c:v>22.5357</c:v>
                </c:pt>
                <c:pt idx="1062">
                  <c:v>22.4728</c:v>
                </c:pt>
                <c:pt idx="1063">
                  <c:v>22.3424</c:v>
                </c:pt>
                <c:pt idx="1064">
                  <c:v>22.1679</c:v>
                </c:pt>
                <c:pt idx="1065">
                  <c:v>21.9505</c:v>
                </c:pt>
                <c:pt idx="1066">
                  <c:v>21.7583</c:v>
                </c:pt>
                <c:pt idx="1067">
                  <c:v>21.6209</c:v>
                </c:pt>
                <c:pt idx="1068">
                  <c:v>21.6101</c:v>
                </c:pt>
                <c:pt idx="1069">
                  <c:v>21.8103</c:v>
                </c:pt>
                <c:pt idx="1070">
                  <c:v>22.2603</c:v>
                </c:pt>
                <c:pt idx="1071">
                  <c:v>22.871</c:v>
                </c:pt>
                <c:pt idx="1072">
                  <c:v>23.5335</c:v>
                </c:pt>
                <c:pt idx="1073">
                  <c:v>24.1282</c:v>
                </c:pt>
                <c:pt idx="1074">
                  <c:v>24.5261</c:v>
                </c:pt>
                <c:pt idx="1075">
                  <c:v>24.7382</c:v>
                </c:pt>
                <c:pt idx="1076">
                  <c:v>24.8564</c:v>
                </c:pt>
                <c:pt idx="1077">
                  <c:v>25.0116</c:v>
                </c:pt>
                <c:pt idx="1078">
                  <c:v>25.4379</c:v>
                </c:pt>
                <c:pt idx="1079">
                  <c:v>26.2093</c:v>
                </c:pt>
                <c:pt idx="1080">
                  <c:v>27.3171</c:v>
                </c:pt>
                <c:pt idx="1081">
                  <c:v>28.5952</c:v>
                </c:pt>
                <c:pt idx="1082">
                  <c:v>29.8557</c:v>
                </c:pt>
                <c:pt idx="1083">
                  <c:v>30.8172</c:v>
                </c:pt>
                <c:pt idx="1084">
                  <c:v>31.3527</c:v>
                </c:pt>
                <c:pt idx="1085">
                  <c:v>31.3813</c:v>
                </c:pt>
                <c:pt idx="1086">
                  <c:v>30.802</c:v>
                </c:pt>
                <c:pt idx="1087">
                  <c:v>29.5067</c:v>
                </c:pt>
                <c:pt idx="1088">
                  <c:v>27.5781</c:v>
                </c:pt>
                <c:pt idx="1089">
                  <c:v>25.1258</c:v>
                </c:pt>
                <c:pt idx="1090">
                  <c:v>22.3563</c:v>
                </c:pt>
                <c:pt idx="1091">
                  <c:v>19.5568</c:v>
                </c:pt>
                <c:pt idx="1092">
                  <c:v>16.9681</c:v>
                </c:pt>
                <c:pt idx="1093">
                  <c:v>14.7589</c:v>
                </c:pt>
                <c:pt idx="1094">
                  <c:v>13.0236</c:v>
                </c:pt>
                <c:pt idx="1095">
                  <c:v>11.7741</c:v>
                </c:pt>
                <c:pt idx="1096">
                  <c:v>10.9476</c:v>
                </c:pt>
                <c:pt idx="1097">
                  <c:v>10.5408</c:v>
                </c:pt>
                <c:pt idx="1098">
                  <c:v>10.4621</c:v>
                </c:pt>
                <c:pt idx="1099">
                  <c:v>10.6558</c:v>
                </c:pt>
                <c:pt idx="1100">
                  <c:v>11.0785</c:v>
                </c:pt>
                <c:pt idx="1101">
                  <c:v>11.7111</c:v>
                </c:pt>
                <c:pt idx="1102">
                  <c:v>12.4445</c:v>
                </c:pt>
                <c:pt idx="1103">
                  <c:v>13.2872</c:v>
                </c:pt>
                <c:pt idx="1104">
                  <c:v>14.2522</c:v>
                </c:pt>
                <c:pt idx="1105">
                  <c:v>15.3069</c:v>
                </c:pt>
                <c:pt idx="1106">
                  <c:v>16.4072</c:v>
                </c:pt>
                <c:pt idx="1107">
                  <c:v>17.5136</c:v>
                </c:pt>
                <c:pt idx="1108">
                  <c:v>18.5823</c:v>
                </c:pt>
                <c:pt idx="1109">
                  <c:v>19.6373</c:v>
                </c:pt>
                <c:pt idx="1110">
                  <c:v>20.5643</c:v>
                </c:pt>
                <c:pt idx="1111">
                  <c:v>21.2575</c:v>
                </c:pt>
                <c:pt idx="1112">
                  <c:v>21.7493</c:v>
                </c:pt>
                <c:pt idx="1113">
                  <c:v>22.0398</c:v>
                </c:pt>
                <c:pt idx="1114">
                  <c:v>22.1733</c:v>
                </c:pt>
                <c:pt idx="1115">
                  <c:v>22.1643</c:v>
                </c:pt>
                <c:pt idx="1116">
                  <c:v>22.0761</c:v>
                </c:pt>
                <c:pt idx="1117">
                  <c:v>21.962</c:v>
                </c:pt>
                <c:pt idx="1118">
                  <c:v>21.8745</c:v>
                </c:pt>
                <c:pt idx="1119">
                  <c:v>21.818</c:v>
                </c:pt>
                <c:pt idx="1120">
                  <c:v>21.8252</c:v>
                </c:pt>
                <c:pt idx="1121">
                  <c:v>21.8924</c:v>
                </c:pt>
                <c:pt idx="1122">
                  <c:v>22.0251</c:v>
                </c:pt>
                <c:pt idx="1123">
                  <c:v>22.2061</c:v>
                </c:pt>
                <c:pt idx="1124">
                  <c:v>22.4062</c:v>
                </c:pt>
                <c:pt idx="1125">
                  <c:v>22.5765</c:v>
                </c:pt>
                <c:pt idx="1126">
                  <c:v>22.716</c:v>
                </c:pt>
                <c:pt idx="1127">
                  <c:v>22.7626</c:v>
                </c:pt>
                <c:pt idx="1128">
                  <c:v>22.7179</c:v>
                </c:pt>
                <c:pt idx="1129">
                  <c:v>22.5799</c:v>
                </c:pt>
                <c:pt idx="1130">
                  <c:v>22.3512</c:v>
                </c:pt>
                <c:pt idx="1131">
                  <c:v>22.0693</c:v>
                </c:pt>
                <c:pt idx="1132">
                  <c:v>21.7983</c:v>
                </c:pt>
                <c:pt idx="1133">
                  <c:v>21.5694</c:v>
                </c:pt>
                <c:pt idx="1134">
                  <c:v>21.3994</c:v>
                </c:pt>
                <c:pt idx="1135">
                  <c:v>21.2935</c:v>
                </c:pt>
                <c:pt idx="1136">
                  <c:v>21.2279</c:v>
                </c:pt>
                <c:pt idx="1137">
                  <c:v>21.163</c:v>
                </c:pt>
                <c:pt idx="1138">
                  <c:v>21.0893</c:v>
                </c:pt>
                <c:pt idx="1139">
                  <c:v>21.0255</c:v>
                </c:pt>
                <c:pt idx="1140">
                  <c:v>20.9543</c:v>
                </c:pt>
                <c:pt idx="1141">
                  <c:v>20.9302</c:v>
                </c:pt>
                <c:pt idx="1142">
                  <c:v>20.9368</c:v>
                </c:pt>
                <c:pt idx="1143">
                  <c:v>20.9879</c:v>
                </c:pt>
                <c:pt idx="1144">
                  <c:v>21.0674</c:v>
                </c:pt>
                <c:pt idx="1145">
                  <c:v>21.1582</c:v>
                </c:pt>
                <c:pt idx="1146">
                  <c:v>21.2629</c:v>
                </c:pt>
                <c:pt idx="1147">
                  <c:v>21.3703</c:v>
                </c:pt>
                <c:pt idx="1148">
                  <c:v>21.4953</c:v>
                </c:pt>
                <c:pt idx="1149">
                  <c:v>21.6322</c:v>
                </c:pt>
                <c:pt idx="1150">
                  <c:v>21.7994</c:v>
                </c:pt>
                <c:pt idx="1151">
                  <c:v>21.9559</c:v>
                </c:pt>
                <c:pt idx="1152">
                  <c:v>22.1404</c:v>
                </c:pt>
                <c:pt idx="1153">
                  <c:v>22.3094</c:v>
                </c:pt>
                <c:pt idx="1154">
                  <c:v>22.4301</c:v>
                </c:pt>
                <c:pt idx="1155">
                  <c:v>22.4967</c:v>
                </c:pt>
                <c:pt idx="1156">
                  <c:v>22.4954</c:v>
                </c:pt>
                <c:pt idx="1157">
                  <c:v>22.443</c:v>
                </c:pt>
                <c:pt idx="1158">
                  <c:v>22.3718</c:v>
                </c:pt>
                <c:pt idx="1159">
                  <c:v>22.3168</c:v>
                </c:pt>
                <c:pt idx="1160">
                  <c:v>22.2672</c:v>
                </c:pt>
                <c:pt idx="1161">
                  <c:v>22.2247</c:v>
                </c:pt>
                <c:pt idx="1162">
                  <c:v>22.127</c:v>
                </c:pt>
                <c:pt idx="1163">
                  <c:v>21.9706</c:v>
                </c:pt>
                <c:pt idx="1164">
                  <c:v>21.7693</c:v>
                </c:pt>
                <c:pt idx="1165">
                  <c:v>21.5318</c:v>
                </c:pt>
                <c:pt idx="1166">
                  <c:v>21.2814</c:v>
                </c:pt>
                <c:pt idx="1167">
                  <c:v>21.054</c:v>
                </c:pt>
                <c:pt idx="1168">
                  <c:v>20.8711</c:v>
                </c:pt>
                <c:pt idx="1169">
                  <c:v>20.772</c:v>
                </c:pt>
                <c:pt idx="1170">
                  <c:v>20.724</c:v>
                </c:pt>
                <c:pt idx="1171">
                  <c:v>20.7015</c:v>
                </c:pt>
                <c:pt idx="1172">
                  <c:v>20.6958</c:v>
                </c:pt>
                <c:pt idx="1173">
                  <c:v>20.6904</c:v>
                </c:pt>
                <c:pt idx="1174">
                  <c:v>20.699</c:v>
                </c:pt>
                <c:pt idx="1175">
                  <c:v>20.7136</c:v>
                </c:pt>
                <c:pt idx="1176">
                  <c:v>20.7584</c:v>
                </c:pt>
                <c:pt idx="1177">
                  <c:v>20.854</c:v>
                </c:pt>
                <c:pt idx="1178">
                  <c:v>21.0086</c:v>
                </c:pt>
                <c:pt idx="1179">
                  <c:v>21.2462</c:v>
                </c:pt>
                <c:pt idx="1180">
                  <c:v>21.5322</c:v>
                </c:pt>
                <c:pt idx="1181">
                  <c:v>21.8301</c:v>
                </c:pt>
                <c:pt idx="1182">
                  <c:v>22.1311</c:v>
                </c:pt>
                <c:pt idx="1183">
                  <c:v>22.3951</c:v>
                </c:pt>
                <c:pt idx="1184">
                  <c:v>22.5762</c:v>
                </c:pt>
                <c:pt idx="1185">
                  <c:v>22.6702</c:v>
                </c:pt>
                <c:pt idx="1186">
                  <c:v>22.6636</c:v>
                </c:pt>
                <c:pt idx="1187">
                  <c:v>22.5783</c:v>
                </c:pt>
                <c:pt idx="1188">
                  <c:v>22.4605</c:v>
                </c:pt>
                <c:pt idx="1189">
                  <c:v>22.3306</c:v>
                </c:pt>
                <c:pt idx="1190">
                  <c:v>22.2005</c:v>
                </c:pt>
                <c:pt idx="1191">
                  <c:v>22.1164</c:v>
                </c:pt>
                <c:pt idx="1192">
                  <c:v>22.0765</c:v>
                </c:pt>
                <c:pt idx="1193">
                  <c:v>22.0869</c:v>
                </c:pt>
                <c:pt idx="1194">
                  <c:v>22.1256</c:v>
                </c:pt>
                <c:pt idx="1195">
                  <c:v>22.1355</c:v>
                </c:pt>
                <c:pt idx="1196">
                  <c:v>22.0978</c:v>
                </c:pt>
                <c:pt idx="1197">
                  <c:v>21.9939</c:v>
                </c:pt>
                <c:pt idx="1198">
                  <c:v>21.8768</c:v>
                </c:pt>
                <c:pt idx="1199">
                  <c:v>21.7696</c:v>
                </c:pt>
                <c:pt idx="1200">
                  <c:v>21.6709</c:v>
                </c:pt>
                <c:pt idx="1201">
                  <c:v>21.5691</c:v>
                </c:pt>
                <c:pt idx="1202">
                  <c:v>21.4773</c:v>
                </c:pt>
                <c:pt idx="1203">
                  <c:v>21.3711</c:v>
                </c:pt>
                <c:pt idx="1204">
                  <c:v>21.2247</c:v>
                </c:pt>
                <c:pt idx="1205">
                  <c:v>21.0804</c:v>
                </c:pt>
                <c:pt idx="1206">
                  <c:v>20.951</c:v>
                </c:pt>
                <c:pt idx="1207">
                  <c:v>20.8842</c:v>
                </c:pt>
                <c:pt idx="1208">
                  <c:v>20.9018</c:v>
                </c:pt>
                <c:pt idx="1209">
                  <c:v>21.0</c:v>
                </c:pt>
                <c:pt idx="1210">
                  <c:v>21.1571</c:v>
                </c:pt>
                <c:pt idx="1211">
                  <c:v>21.3311</c:v>
                </c:pt>
                <c:pt idx="1212">
                  <c:v>21.4669</c:v>
                </c:pt>
                <c:pt idx="1213">
                  <c:v>21.5688</c:v>
                </c:pt>
                <c:pt idx="1214">
                  <c:v>21.6616</c:v>
                </c:pt>
                <c:pt idx="1215">
                  <c:v>21.732</c:v>
                </c:pt>
                <c:pt idx="1216">
                  <c:v>21.8118</c:v>
                </c:pt>
                <c:pt idx="1217">
                  <c:v>21.9031</c:v>
                </c:pt>
                <c:pt idx="1218">
                  <c:v>21.9861</c:v>
                </c:pt>
                <c:pt idx="1219">
                  <c:v>22.0738</c:v>
                </c:pt>
                <c:pt idx="1220">
                  <c:v>22.1339</c:v>
                </c:pt>
                <c:pt idx="1221">
                  <c:v>22.1469</c:v>
                </c:pt>
                <c:pt idx="1222">
                  <c:v>22.1024</c:v>
                </c:pt>
                <c:pt idx="1223">
                  <c:v>21.9632</c:v>
                </c:pt>
                <c:pt idx="1224">
                  <c:v>21.7771</c:v>
                </c:pt>
                <c:pt idx="1225">
                  <c:v>21.5845</c:v>
                </c:pt>
                <c:pt idx="1226">
                  <c:v>21.4537</c:v>
                </c:pt>
                <c:pt idx="1227">
                  <c:v>21.4619</c:v>
                </c:pt>
                <c:pt idx="1228">
                  <c:v>21.6426</c:v>
                </c:pt>
                <c:pt idx="1229">
                  <c:v>22.0247</c:v>
                </c:pt>
                <c:pt idx="1230">
                  <c:v>22.5551</c:v>
                </c:pt>
                <c:pt idx="1231">
                  <c:v>23.0878</c:v>
                </c:pt>
                <c:pt idx="1232">
                  <c:v>23.5189</c:v>
                </c:pt>
                <c:pt idx="1233">
                  <c:v>23.7784</c:v>
                </c:pt>
                <c:pt idx="1234">
                  <c:v>23.8799</c:v>
                </c:pt>
                <c:pt idx="1235">
                  <c:v>23.9315</c:v>
                </c:pt>
                <c:pt idx="1236">
                  <c:v>24.0809</c:v>
                </c:pt>
                <c:pt idx="1237">
                  <c:v>24.4778</c:v>
                </c:pt>
                <c:pt idx="1238">
                  <c:v>25.1918</c:v>
                </c:pt>
                <c:pt idx="1239">
                  <c:v>26.2369</c:v>
                </c:pt>
                <c:pt idx="1240">
                  <c:v>27.4187</c:v>
                </c:pt>
                <c:pt idx="1241">
                  <c:v>28.6232</c:v>
                </c:pt>
                <c:pt idx="1242">
                  <c:v>29.7014</c:v>
                </c:pt>
                <c:pt idx="1243">
                  <c:v>30.4359</c:v>
                </c:pt>
                <c:pt idx="1244">
                  <c:v>30.728</c:v>
                </c:pt>
                <c:pt idx="1245">
                  <c:v>30.4998</c:v>
                </c:pt>
                <c:pt idx="1246">
                  <c:v>29.6552</c:v>
                </c:pt>
                <c:pt idx="1247">
                  <c:v>28.2659</c:v>
                </c:pt>
                <c:pt idx="1248">
                  <c:v>26.3286</c:v>
                </c:pt>
                <c:pt idx="1249">
                  <c:v>23.9888</c:v>
                </c:pt>
                <c:pt idx="1250">
                  <c:v>21.4412</c:v>
                </c:pt>
                <c:pt idx="1251">
                  <c:v>18.96569999999999</c:v>
                </c:pt>
                <c:pt idx="1252">
                  <c:v>16.7163</c:v>
                </c:pt>
                <c:pt idx="1253">
                  <c:v>14.797</c:v>
                </c:pt>
                <c:pt idx="1254">
                  <c:v>13.3279</c:v>
                </c:pt>
                <c:pt idx="1255">
                  <c:v>12.268</c:v>
                </c:pt>
                <c:pt idx="1256">
                  <c:v>11.5647</c:v>
                </c:pt>
                <c:pt idx="1257">
                  <c:v>11.1675</c:v>
                </c:pt>
                <c:pt idx="1258">
                  <c:v>11.0452</c:v>
                </c:pt>
                <c:pt idx="1259">
                  <c:v>11.1813</c:v>
                </c:pt>
                <c:pt idx="1260">
                  <c:v>11.5082</c:v>
                </c:pt>
                <c:pt idx="1261">
                  <c:v>12.02</c:v>
                </c:pt>
                <c:pt idx="1262">
                  <c:v>12.6286</c:v>
                </c:pt>
                <c:pt idx="1263">
                  <c:v>13.4031</c:v>
                </c:pt>
                <c:pt idx="1264">
                  <c:v>14.3132</c:v>
                </c:pt>
                <c:pt idx="1265">
                  <c:v>15.319</c:v>
                </c:pt>
                <c:pt idx="1266">
                  <c:v>16.4082</c:v>
                </c:pt>
                <c:pt idx="1267">
                  <c:v>17.5085</c:v>
                </c:pt>
                <c:pt idx="1268">
                  <c:v>18.5776</c:v>
                </c:pt>
                <c:pt idx="1269">
                  <c:v>19.5771</c:v>
                </c:pt>
                <c:pt idx="1270">
                  <c:v>20.4446</c:v>
                </c:pt>
                <c:pt idx="1271">
                  <c:v>21.0865</c:v>
                </c:pt>
                <c:pt idx="1272">
                  <c:v>21.5116</c:v>
                </c:pt>
                <c:pt idx="1273">
                  <c:v>21.7589</c:v>
                </c:pt>
                <c:pt idx="1274">
                  <c:v>21.8516</c:v>
                </c:pt>
                <c:pt idx="1275">
                  <c:v>21.8574</c:v>
                </c:pt>
                <c:pt idx="1276">
                  <c:v>21.806</c:v>
                </c:pt>
                <c:pt idx="1277">
                  <c:v>21.7394</c:v>
                </c:pt>
                <c:pt idx="1278">
                  <c:v>21.6913</c:v>
                </c:pt>
                <c:pt idx="1279">
                  <c:v>21.6934</c:v>
                </c:pt>
                <c:pt idx="1280">
                  <c:v>21.7477</c:v>
                </c:pt>
                <c:pt idx="1281">
                  <c:v>21.8525</c:v>
                </c:pt>
                <c:pt idx="1282">
                  <c:v>22.0021</c:v>
                </c:pt>
                <c:pt idx="1283">
                  <c:v>22.2019</c:v>
                </c:pt>
                <c:pt idx="1284">
                  <c:v>22.4133</c:v>
                </c:pt>
                <c:pt idx="1285">
                  <c:v>22.5894</c:v>
                </c:pt>
                <c:pt idx="1286">
                  <c:v>22.7002</c:v>
                </c:pt>
                <c:pt idx="1287">
                  <c:v>22.7063</c:v>
                </c:pt>
                <c:pt idx="1288">
                  <c:v>22.6159</c:v>
                </c:pt>
                <c:pt idx="1289">
                  <c:v>22.4258</c:v>
                </c:pt>
                <c:pt idx="1290">
                  <c:v>22.1857</c:v>
                </c:pt>
                <c:pt idx="1291">
                  <c:v>21.9554</c:v>
                </c:pt>
                <c:pt idx="1292">
                  <c:v>21.7481</c:v>
                </c:pt>
                <c:pt idx="1293">
                  <c:v>21.5768</c:v>
                </c:pt>
                <c:pt idx="1294">
                  <c:v>21.4564</c:v>
                </c:pt>
                <c:pt idx="1295">
                  <c:v>21.3518</c:v>
                </c:pt>
                <c:pt idx="1296">
                  <c:v>21.24</c:v>
                </c:pt>
                <c:pt idx="1297">
                  <c:v>21.1343</c:v>
                </c:pt>
                <c:pt idx="1298">
                  <c:v>21.0347</c:v>
                </c:pt>
                <c:pt idx="1299">
                  <c:v>20.9675</c:v>
                </c:pt>
                <c:pt idx="1300">
                  <c:v>20.9344</c:v>
                </c:pt>
                <c:pt idx="1301">
                  <c:v>20.9341</c:v>
                </c:pt>
                <c:pt idx="1302">
                  <c:v>20.9682</c:v>
                </c:pt>
                <c:pt idx="1303">
                  <c:v>21.0257</c:v>
                </c:pt>
                <c:pt idx="1304">
                  <c:v>21.1235</c:v>
                </c:pt>
                <c:pt idx="1305">
                  <c:v>21.239</c:v>
                </c:pt>
                <c:pt idx="1306">
                  <c:v>21.3574</c:v>
                </c:pt>
                <c:pt idx="1307">
                  <c:v>21.4877</c:v>
                </c:pt>
                <c:pt idx="1308">
                  <c:v>21.6578</c:v>
                </c:pt>
                <c:pt idx="1309">
                  <c:v>21.8328</c:v>
                </c:pt>
                <c:pt idx="1310">
                  <c:v>22.0451</c:v>
                </c:pt>
                <c:pt idx="1311">
                  <c:v>22.2617</c:v>
                </c:pt>
                <c:pt idx="1312">
                  <c:v>22.4337</c:v>
                </c:pt>
                <c:pt idx="1313">
                  <c:v>22.5422</c:v>
                </c:pt>
                <c:pt idx="1314">
                  <c:v>22.5805</c:v>
                </c:pt>
                <c:pt idx="1315">
                  <c:v>22.5825</c:v>
                </c:pt>
                <c:pt idx="1316">
                  <c:v>22.5572</c:v>
                </c:pt>
                <c:pt idx="1317">
                  <c:v>22.5506</c:v>
                </c:pt>
                <c:pt idx="1318">
                  <c:v>22.5505</c:v>
                </c:pt>
                <c:pt idx="1319">
                  <c:v>22.5527</c:v>
                </c:pt>
                <c:pt idx="1320">
                  <c:v>22.5286</c:v>
                </c:pt>
                <c:pt idx="1321">
                  <c:v>22.4674</c:v>
                </c:pt>
                <c:pt idx="1322">
                  <c:v>22.3161</c:v>
                </c:pt>
                <c:pt idx="1323">
                  <c:v>22.1045</c:v>
                </c:pt>
                <c:pt idx="1324">
                  <c:v>21.8539</c:v>
                </c:pt>
                <c:pt idx="1325">
                  <c:v>21.6149</c:v>
                </c:pt>
                <c:pt idx="1326">
                  <c:v>21.398</c:v>
                </c:pt>
                <c:pt idx="1327">
                  <c:v>21.2197</c:v>
                </c:pt>
                <c:pt idx="1328">
                  <c:v>21.0717</c:v>
                </c:pt>
                <c:pt idx="1329">
                  <c:v>20.9792</c:v>
                </c:pt>
                <c:pt idx="1330">
                  <c:v>20.9115</c:v>
                </c:pt>
                <c:pt idx="1331">
                  <c:v>20.8522</c:v>
                </c:pt>
                <c:pt idx="1332">
                  <c:v>20.7853</c:v>
                </c:pt>
                <c:pt idx="1333">
                  <c:v>20.7333</c:v>
                </c:pt>
                <c:pt idx="1334">
                  <c:v>20.7037</c:v>
                </c:pt>
                <c:pt idx="1335">
                  <c:v>20.7289</c:v>
                </c:pt>
                <c:pt idx="1336">
                  <c:v>20.8379</c:v>
                </c:pt>
                <c:pt idx="1337">
                  <c:v>21.023</c:v>
                </c:pt>
                <c:pt idx="1338">
                  <c:v>21.2709</c:v>
                </c:pt>
                <c:pt idx="1339">
                  <c:v>21.5715</c:v>
                </c:pt>
                <c:pt idx="1340">
                  <c:v>21.9193</c:v>
                </c:pt>
                <c:pt idx="1341">
                  <c:v>22.2509</c:v>
                </c:pt>
                <c:pt idx="1342">
                  <c:v>22.543</c:v>
                </c:pt>
                <c:pt idx="1343">
                  <c:v>22.7514</c:v>
                </c:pt>
                <c:pt idx="1344">
                  <c:v>22.8915</c:v>
                </c:pt>
                <c:pt idx="1345">
                  <c:v>22.9318</c:v>
                </c:pt>
                <c:pt idx="1346">
                  <c:v>22.8956</c:v>
                </c:pt>
                <c:pt idx="1347">
                  <c:v>22.8039</c:v>
                </c:pt>
                <c:pt idx="1348">
                  <c:v>22.6783</c:v>
                </c:pt>
                <c:pt idx="1349">
                  <c:v>22.5681</c:v>
                </c:pt>
                <c:pt idx="1350">
                  <c:v>22.5021</c:v>
                </c:pt>
                <c:pt idx="1351">
                  <c:v>22.4822</c:v>
                </c:pt>
                <c:pt idx="1352">
                  <c:v>22.4958</c:v>
                </c:pt>
                <c:pt idx="1353">
                  <c:v>22.5029</c:v>
                </c:pt>
                <c:pt idx="1354">
                  <c:v>22.4796</c:v>
                </c:pt>
                <c:pt idx="1355">
                  <c:v>22.4052</c:v>
                </c:pt>
                <c:pt idx="1356">
                  <c:v>22.3088</c:v>
                </c:pt>
                <c:pt idx="1357">
                  <c:v>22.2109</c:v>
                </c:pt>
                <c:pt idx="1358">
                  <c:v>22.1101</c:v>
                </c:pt>
                <c:pt idx="1359">
                  <c:v>22.0159</c:v>
                </c:pt>
                <c:pt idx="1360">
                  <c:v>21.9099</c:v>
                </c:pt>
                <c:pt idx="1361">
                  <c:v>21.7726</c:v>
                </c:pt>
                <c:pt idx="1362">
                  <c:v>21.61</c:v>
                </c:pt>
                <c:pt idx="1363">
                  <c:v>21.424</c:v>
                </c:pt>
                <c:pt idx="1364">
                  <c:v>21.2422</c:v>
                </c:pt>
                <c:pt idx="1365">
                  <c:v>21.0917</c:v>
                </c:pt>
                <c:pt idx="1366">
                  <c:v>21.0365</c:v>
                </c:pt>
                <c:pt idx="1367">
                  <c:v>21.0607</c:v>
                </c:pt>
                <c:pt idx="1368">
                  <c:v>21.1706</c:v>
                </c:pt>
                <c:pt idx="1369">
                  <c:v>21.3173</c:v>
                </c:pt>
                <c:pt idx="1370">
                  <c:v>21.4579</c:v>
                </c:pt>
                <c:pt idx="1371">
                  <c:v>21.5844</c:v>
                </c:pt>
                <c:pt idx="1372">
                  <c:v>21.7075</c:v>
                </c:pt>
                <c:pt idx="1373">
                  <c:v>21.8083</c:v>
                </c:pt>
                <c:pt idx="1374">
                  <c:v>21.8965</c:v>
                </c:pt>
                <c:pt idx="1375">
                  <c:v>21.9898</c:v>
                </c:pt>
                <c:pt idx="1376">
                  <c:v>22.1157</c:v>
                </c:pt>
                <c:pt idx="1377">
                  <c:v>22.2409</c:v>
                </c:pt>
                <c:pt idx="1378">
                  <c:v>22.3781</c:v>
                </c:pt>
                <c:pt idx="1379">
                  <c:v>22.4902</c:v>
                </c:pt>
                <c:pt idx="1380">
                  <c:v>22.5212</c:v>
                </c:pt>
                <c:pt idx="1381">
                  <c:v>22.472</c:v>
                </c:pt>
                <c:pt idx="1382">
                  <c:v>22.317</c:v>
                </c:pt>
                <c:pt idx="1383">
                  <c:v>22.1009</c:v>
                </c:pt>
                <c:pt idx="1384">
                  <c:v>21.8909</c:v>
                </c:pt>
                <c:pt idx="1385">
                  <c:v>21.7698</c:v>
                </c:pt>
                <c:pt idx="1386">
                  <c:v>21.7971</c:v>
                </c:pt>
                <c:pt idx="1387">
                  <c:v>22.0156</c:v>
                </c:pt>
                <c:pt idx="1388">
                  <c:v>22.4089</c:v>
                </c:pt>
                <c:pt idx="1389">
                  <c:v>22.8614</c:v>
                </c:pt>
                <c:pt idx="1390">
                  <c:v>23.2673</c:v>
                </c:pt>
                <c:pt idx="1391">
                  <c:v>23.5381</c:v>
                </c:pt>
                <c:pt idx="1392">
                  <c:v>23.6611</c:v>
                </c:pt>
                <c:pt idx="1393">
                  <c:v>23.6835</c:v>
                </c:pt>
                <c:pt idx="1394">
                  <c:v>23.7048</c:v>
                </c:pt>
                <c:pt idx="1395">
                  <c:v>23.8512</c:v>
                </c:pt>
                <c:pt idx="1396">
                  <c:v>24.211</c:v>
                </c:pt>
                <c:pt idx="1397">
                  <c:v>24.8307</c:v>
                </c:pt>
                <c:pt idx="1398">
                  <c:v>25.7536</c:v>
                </c:pt>
                <c:pt idx="1399">
                  <c:v>26.8634</c:v>
                </c:pt>
                <c:pt idx="1400">
                  <c:v>28.0047</c:v>
                </c:pt>
                <c:pt idx="1401">
                  <c:v>29.0828</c:v>
                </c:pt>
                <c:pt idx="1402">
                  <c:v>29.9327</c:v>
                </c:pt>
                <c:pt idx="1403">
                  <c:v>30.4411</c:v>
                </c:pt>
                <c:pt idx="1404">
                  <c:v>30.5198</c:v>
                </c:pt>
                <c:pt idx="1405">
                  <c:v>30.0773</c:v>
                </c:pt>
                <c:pt idx="1406">
                  <c:v>29.1008</c:v>
                </c:pt>
                <c:pt idx="1407">
                  <c:v>27.6068</c:v>
                </c:pt>
                <c:pt idx="1408">
                  <c:v>25.6662</c:v>
                </c:pt>
                <c:pt idx="1409">
                  <c:v>23.4355</c:v>
                </c:pt>
                <c:pt idx="1410">
                  <c:v>21.0981</c:v>
                </c:pt>
                <c:pt idx="1411">
                  <c:v>18.8762</c:v>
                </c:pt>
                <c:pt idx="1412">
                  <c:v>16.9124</c:v>
                </c:pt>
                <c:pt idx="1413">
                  <c:v>15.239</c:v>
                </c:pt>
                <c:pt idx="1414">
                  <c:v>13.9485</c:v>
                </c:pt>
                <c:pt idx="1415">
                  <c:v>12.9756</c:v>
                </c:pt>
                <c:pt idx="1416">
                  <c:v>12.3224</c:v>
                </c:pt>
                <c:pt idx="1417">
                  <c:v>11.9538</c:v>
                </c:pt>
                <c:pt idx="1418">
                  <c:v>11.7934</c:v>
                </c:pt>
                <c:pt idx="1419">
                  <c:v>11.856</c:v>
                </c:pt>
                <c:pt idx="1420">
                  <c:v>12.129</c:v>
                </c:pt>
                <c:pt idx="1421">
                  <c:v>12.5215</c:v>
                </c:pt>
                <c:pt idx="1422">
                  <c:v>13.095</c:v>
                </c:pt>
                <c:pt idx="1423">
                  <c:v>13.8358</c:v>
                </c:pt>
                <c:pt idx="1424">
                  <c:v>14.7221</c:v>
                </c:pt>
                <c:pt idx="1425">
                  <c:v>15.7455</c:v>
                </c:pt>
                <c:pt idx="1426">
                  <c:v>16.8332</c:v>
                </c:pt>
                <c:pt idx="1427">
                  <c:v>17.9077</c:v>
                </c:pt>
                <c:pt idx="1428">
                  <c:v>18.9296</c:v>
                </c:pt>
                <c:pt idx="1429">
                  <c:v>19.8714</c:v>
                </c:pt>
                <c:pt idx="1430">
                  <c:v>20.6667</c:v>
                </c:pt>
                <c:pt idx="1431">
                  <c:v>21.23</c:v>
                </c:pt>
                <c:pt idx="1432">
                  <c:v>21.5865</c:v>
                </c:pt>
                <c:pt idx="1433">
                  <c:v>21.7961</c:v>
                </c:pt>
                <c:pt idx="1434">
                  <c:v>21.8802</c:v>
                </c:pt>
                <c:pt idx="1435">
                  <c:v>21.8889</c:v>
                </c:pt>
                <c:pt idx="1436">
                  <c:v>21.8534</c:v>
                </c:pt>
                <c:pt idx="1437">
                  <c:v>21.8243</c:v>
                </c:pt>
                <c:pt idx="1438">
                  <c:v>21.8267</c:v>
                </c:pt>
                <c:pt idx="1439">
                  <c:v>21.8749</c:v>
                </c:pt>
                <c:pt idx="1440">
                  <c:v>21.97</c:v>
                </c:pt>
                <c:pt idx="1441">
                  <c:v>22.1495</c:v>
                </c:pt>
                <c:pt idx="1442">
                  <c:v>22.38</c:v>
                </c:pt>
                <c:pt idx="1443">
                  <c:v>22.6086</c:v>
                </c:pt>
                <c:pt idx="1444">
                  <c:v>22.8088</c:v>
                </c:pt>
                <c:pt idx="1445">
                  <c:v>22.9289</c:v>
                </c:pt>
                <c:pt idx="1446">
                  <c:v>22.9458</c:v>
                </c:pt>
                <c:pt idx="1447">
                  <c:v>22.873</c:v>
                </c:pt>
                <c:pt idx="1448">
                  <c:v>22.7269</c:v>
                </c:pt>
                <c:pt idx="1449">
                  <c:v>22.5354</c:v>
                </c:pt>
                <c:pt idx="1450">
                  <c:v>22.3238</c:v>
                </c:pt>
                <c:pt idx="1451">
                  <c:v>22.1309</c:v>
                </c:pt>
                <c:pt idx="1452">
                  <c:v>21.9541</c:v>
                </c:pt>
                <c:pt idx="1453">
                  <c:v>21.8053</c:v>
                </c:pt>
                <c:pt idx="1454">
                  <c:v>21.6661</c:v>
                </c:pt>
                <c:pt idx="1455">
                  <c:v>21.5328</c:v>
                </c:pt>
                <c:pt idx="1456">
                  <c:v>21.4163</c:v>
                </c:pt>
                <c:pt idx="1457">
                  <c:v>21.3033</c:v>
                </c:pt>
                <c:pt idx="1458">
                  <c:v>21.2219</c:v>
                </c:pt>
                <c:pt idx="1459">
                  <c:v>21.1581</c:v>
                </c:pt>
                <c:pt idx="1460">
                  <c:v>21.1141</c:v>
                </c:pt>
                <c:pt idx="1461">
                  <c:v>21.106</c:v>
                </c:pt>
                <c:pt idx="1462">
                  <c:v>21.1296</c:v>
                </c:pt>
                <c:pt idx="1463">
                  <c:v>21.1783</c:v>
                </c:pt>
                <c:pt idx="1464">
                  <c:v>21.2535</c:v>
                </c:pt>
                <c:pt idx="1465">
                  <c:v>21.3615</c:v>
                </c:pt>
                <c:pt idx="1466">
                  <c:v>21.5043</c:v>
                </c:pt>
                <c:pt idx="1467">
                  <c:v>21.6919</c:v>
                </c:pt>
                <c:pt idx="1468">
                  <c:v>21.9369</c:v>
                </c:pt>
                <c:pt idx="1469">
                  <c:v>22.1939</c:v>
                </c:pt>
                <c:pt idx="1470">
                  <c:v>22.4082</c:v>
                </c:pt>
                <c:pt idx="1471">
                  <c:v>22.5833</c:v>
                </c:pt>
                <c:pt idx="1472">
                  <c:v>22.6945</c:v>
                </c:pt>
                <c:pt idx="1473">
                  <c:v>22.745</c:v>
                </c:pt>
                <c:pt idx="1474">
                  <c:v>22.7782</c:v>
                </c:pt>
                <c:pt idx="1475">
                  <c:v>22.8071</c:v>
                </c:pt>
                <c:pt idx="1476">
                  <c:v>22.8571</c:v>
                </c:pt>
                <c:pt idx="1477">
                  <c:v>22.9205</c:v>
                </c:pt>
                <c:pt idx="1478">
                  <c:v>22.9569</c:v>
                </c:pt>
                <c:pt idx="1479">
                  <c:v>22.947</c:v>
                </c:pt>
                <c:pt idx="1480">
                  <c:v>22.8662</c:v>
                </c:pt>
                <c:pt idx="1481">
                  <c:v>22.7045</c:v>
                </c:pt>
                <c:pt idx="1482">
                  <c:v>22.4764</c:v>
                </c:pt>
                <c:pt idx="1483">
                  <c:v>22.2036</c:v>
                </c:pt>
                <c:pt idx="1484">
                  <c:v>21.9328</c:v>
                </c:pt>
                <c:pt idx="1485">
                  <c:v>21.6961</c:v>
                </c:pt>
                <c:pt idx="1486">
                  <c:v>21.5049</c:v>
                </c:pt>
                <c:pt idx="1487">
                  <c:v>21.3546</c:v>
                </c:pt>
                <c:pt idx="1488">
                  <c:v>21.2235</c:v>
                </c:pt>
                <c:pt idx="1489">
                  <c:v>21.1019</c:v>
                </c:pt>
                <c:pt idx="1490">
                  <c:v>20.9754</c:v>
                </c:pt>
                <c:pt idx="1491">
                  <c:v>20.8377</c:v>
                </c:pt>
                <c:pt idx="1492">
                  <c:v>20.7302</c:v>
                </c:pt>
                <c:pt idx="1493">
                  <c:v>20.6598</c:v>
                </c:pt>
                <c:pt idx="1494">
                  <c:v>20.6599</c:v>
                </c:pt>
                <c:pt idx="1495">
                  <c:v>20.741</c:v>
                </c:pt>
                <c:pt idx="1496">
                  <c:v>20.9253</c:v>
                </c:pt>
                <c:pt idx="1497">
                  <c:v>21.1786</c:v>
                </c:pt>
                <c:pt idx="1498">
                  <c:v>21.4907</c:v>
                </c:pt>
                <c:pt idx="1499">
                  <c:v>21.8322</c:v>
                </c:pt>
                <c:pt idx="1500">
                  <c:v>22.1932</c:v>
                </c:pt>
                <c:pt idx="1501">
                  <c:v>22.4997</c:v>
                </c:pt>
                <c:pt idx="1502">
                  <c:v>22.7435</c:v>
                </c:pt>
                <c:pt idx="1503">
                  <c:v>22.9049</c:v>
                </c:pt>
                <c:pt idx="1504">
                  <c:v>22.9803</c:v>
                </c:pt>
                <c:pt idx="1505">
                  <c:v>22.9878</c:v>
                </c:pt>
                <c:pt idx="1506">
                  <c:v>22.933</c:v>
                </c:pt>
                <c:pt idx="1507">
                  <c:v>22.8664</c:v>
                </c:pt>
                <c:pt idx="1508">
                  <c:v>22.8053</c:v>
                </c:pt>
                <c:pt idx="1509">
                  <c:v>22.7738</c:v>
                </c:pt>
                <c:pt idx="1510">
                  <c:v>22.7566</c:v>
                </c:pt>
                <c:pt idx="1511">
                  <c:v>22.7449</c:v>
                </c:pt>
                <c:pt idx="1512">
                  <c:v>22.703</c:v>
                </c:pt>
                <c:pt idx="1513">
                  <c:v>22.6401</c:v>
                </c:pt>
                <c:pt idx="1514">
                  <c:v>22.5632</c:v>
                </c:pt>
                <c:pt idx="1515">
                  <c:v>22.4702</c:v>
                </c:pt>
                <c:pt idx="1516">
                  <c:v>22.3874</c:v>
                </c:pt>
                <c:pt idx="1517">
                  <c:v>22.3078</c:v>
                </c:pt>
                <c:pt idx="1518">
                  <c:v>22.2068</c:v>
                </c:pt>
                <c:pt idx="1519">
                  <c:v>22.0553</c:v>
                </c:pt>
                <c:pt idx="1520">
                  <c:v>21.8796</c:v>
                </c:pt>
                <c:pt idx="1521">
                  <c:v>21.6595</c:v>
                </c:pt>
                <c:pt idx="1522">
                  <c:v>21.4295</c:v>
                </c:pt>
                <c:pt idx="1523">
                  <c:v>21.2368</c:v>
                </c:pt>
                <c:pt idx="1524">
                  <c:v>21.1077</c:v>
                </c:pt>
                <c:pt idx="1525">
                  <c:v>21.0685</c:v>
                </c:pt>
                <c:pt idx="1526">
                  <c:v>21.1027</c:v>
                </c:pt>
                <c:pt idx="1527">
                  <c:v>21.2075</c:v>
                </c:pt>
                <c:pt idx="1528">
                  <c:v>21.3327</c:v>
                </c:pt>
                <c:pt idx="1529">
                  <c:v>21.4511</c:v>
                </c:pt>
                <c:pt idx="1530">
                  <c:v>21.562</c:v>
                </c:pt>
                <c:pt idx="1531">
                  <c:v>21.6494</c:v>
                </c:pt>
                <c:pt idx="1532">
                  <c:v>21.7237</c:v>
                </c:pt>
                <c:pt idx="1533">
                  <c:v>21.7911</c:v>
                </c:pt>
                <c:pt idx="1534">
                  <c:v>21.8896</c:v>
                </c:pt>
                <c:pt idx="1535">
                  <c:v>22.0204</c:v>
                </c:pt>
                <c:pt idx="1536">
                  <c:v>22.1793</c:v>
                </c:pt>
                <c:pt idx="1537">
                  <c:v>22.3341</c:v>
                </c:pt>
                <c:pt idx="1538">
                  <c:v>22.4891</c:v>
                </c:pt>
                <c:pt idx="1539">
                  <c:v>22.5387</c:v>
                </c:pt>
                <c:pt idx="1540">
                  <c:v>22.5011</c:v>
                </c:pt>
                <c:pt idx="1541">
                  <c:v>22.3653</c:v>
                </c:pt>
                <c:pt idx="1542">
                  <c:v>22.1648</c:v>
                </c:pt>
                <c:pt idx="1543">
                  <c:v>21.9807</c:v>
                </c:pt>
                <c:pt idx="1544">
                  <c:v>21.913</c:v>
                </c:pt>
                <c:pt idx="1545">
                  <c:v>21.9959</c:v>
                </c:pt>
                <c:pt idx="1546">
                  <c:v>22.2428</c:v>
                </c:pt>
                <c:pt idx="1547">
                  <c:v>22.5826</c:v>
                </c:pt>
                <c:pt idx="1548">
                  <c:v>22.9322</c:v>
                </c:pt>
                <c:pt idx="1549">
                  <c:v>23.2039</c:v>
                </c:pt>
                <c:pt idx="1550">
                  <c:v>23.3551</c:v>
                </c:pt>
                <c:pt idx="1551">
                  <c:v>23.4027</c:v>
                </c:pt>
                <c:pt idx="1552">
                  <c:v>23.3848</c:v>
                </c:pt>
                <c:pt idx="1553">
                  <c:v>23.3755</c:v>
                </c:pt>
                <c:pt idx="1554">
                  <c:v>23.4875</c:v>
                </c:pt>
                <c:pt idx="1555">
                  <c:v>23.8093</c:v>
                </c:pt>
                <c:pt idx="1556">
                  <c:v>24.3558</c:v>
                </c:pt>
                <c:pt idx="1557">
                  <c:v>25.1175</c:v>
                </c:pt>
                <c:pt idx="1558">
                  <c:v>26.1118</c:v>
                </c:pt>
                <c:pt idx="1559">
                  <c:v>27.1799</c:v>
                </c:pt>
                <c:pt idx="1560">
                  <c:v>28.2115</c:v>
                </c:pt>
                <c:pt idx="1561">
                  <c:v>29.1196</c:v>
                </c:pt>
                <c:pt idx="1562">
                  <c:v>29.7845</c:v>
                </c:pt>
                <c:pt idx="1563">
                  <c:v>30.0772</c:v>
                </c:pt>
                <c:pt idx="1564">
                  <c:v>29.9055</c:v>
                </c:pt>
                <c:pt idx="1565">
                  <c:v>29.2417</c:v>
                </c:pt>
                <c:pt idx="1566">
                  <c:v>28.1212</c:v>
                </c:pt>
                <c:pt idx="1567">
                  <c:v>26.5435</c:v>
                </c:pt>
                <c:pt idx="1568">
                  <c:v>24.6734</c:v>
                </c:pt>
                <c:pt idx="1569">
                  <c:v>22.6157</c:v>
                </c:pt>
                <c:pt idx="1570">
                  <c:v>20.5408</c:v>
                </c:pt>
                <c:pt idx="1571">
                  <c:v>18.6101</c:v>
                </c:pt>
                <c:pt idx="1572">
                  <c:v>16.9193</c:v>
                </c:pt>
                <c:pt idx="1573">
                  <c:v>15.4619</c:v>
                </c:pt>
                <c:pt idx="1574">
                  <c:v>14.3056</c:v>
                </c:pt>
                <c:pt idx="1575">
                  <c:v>13.4487</c:v>
                </c:pt>
                <c:pt idx="1576">
                  <c:v>12.8209</c:v>
                </c:pt>
                <c:pt idx="1577">
                  <c:v>12.4441</c:v>
                </c:pt>
                <c:pt idx="1578">
                  <c:v>12.2948</c:v>
                </c:pt>
                <c:pt idx="1579">
                  <c:v>12.3083</c:v>
                </c:pt>
                <c:pt idx="1580">
                  <c:v>12.4781</c:v>
                </c:pt>
                <c:pt idx="1581">
                  <c:v>12.8533</c:v>
                </c:pt>
                <c:pt idx="1582">
                  <c:v>13.4156</c:v>
                </c:pt>
                <c:pt idx="1583">
                  <c:v>14.1374</c:v>
                </c:pt>
                <c:pt idx="1584">
                  <c:v>15.0371</c:v>
                </c:pt>
                <c:pt idx="1585">
                  <c:v>16.0388</c:v>
                </c:pt>
                <c:pt idx="1586">
                  <c:v>17.0826</c:v>
                </c:pt>
                <c:pt idx="1587">
                  <c:v>18.0907</c:v>
                </c:pt>
                <c:pt idx="1588">
                  <c:v>19.0311</c:v>
                </c:pt>
                <c:pt idx="1589">
                  <c:v>19.8797</c:v>
                </c:pt>
                <c:pt idx="1590">
                  <c:v>20.5615</c:v>
                </c:pt>
                <c:pt idx="1591">
                  <c:v>21.0503</c:v>
                </c:pt>
                <c:pt idx="1592">
                  <c:v>21.3671</c:v>
                </c:pt>
                <c:pt idx="1593">
                  <c:v>21.5479</c:v>
                </c:pt>
                <c:pt idx="1594">
                  <c:v>21.6494</c:v>
                </c:pt>
                <c:pt idx="1595">
                  <c:v>21.6667</c:v>
                </c:pt>
                <c:pt idx="1596">
                  <c:v>21.666</c:v>
                </c:pt>
                <c:pt idx="1597">
                  <c:v>21.6697</c:v>
                </c:pt>
                <c:pt idx="1598">
                  <c:v>21.7162</c:v>
                </c:pt>
                <c:pt idx="1599">
                  <c:v>21.8169</c:v>
                </c:pt>
                <c:pt idx="1600">
                  <c:v>21.9903</c:v>
                </c:pt>
                <c:pt idx="1601">
                  <c:v>22.2279</c:v>
                </c:pt>
                <c:pt idx="1602">
                  <c:v>22.4742</c:v>
                </c:pt>
                <c:pt idx="1603">
                  <c:v>22.6843</c:v>
                </c:pt>
                <c:pt idx="1604">
                  <c:v>22.8207</c:v>
                </c:pt>
                <c:pt idx="1605">
                  <c:v>22.871</c:v>
                </c:pt>
                <c:pt idx="1606">
                  <c:v>22.8475</c:v>
                </c:pt>
                <c:pt idx="1607">
                  <c:v>22.7515</c:v>
                </c:pt>
                <c:pt idx="1608">
                  <c:v>22.6351</c:v>
                </c:pt>
                <c:pt idx="1609">
                  <c:v>22.4835</c:v>
                </c:pt>
                <c:pt idx="1610">
                  <c:v>22.3195</c:v>
                </c:pt>
                <c:pt idx="1611">
                  <c:v>22.1462</c:v>
                </c:pt>
                <c:pt idx="1612">
                  <c:v>21.9765</c:v>
                </c:pt>
                <c:pt idx="1613">
                  <c:v>21.8188</c:v>
                </c:pt>
                <c:pt idx="1614">
                  <c:v>21.6562</c:v>
                </c:pt>
                <c:pt idx="1615">
                  <c:v>21.5023</c:v>
                </c:pt>
                <c:pt idx="1616">
                  <c:v>21.3656</c:v>
                </c:pt>
                <c:pt idx="1617">
                  <c:v>21.2461</c:v>
                </c:pt>
                <c:pt idx="1618">
                  <c:v>21.1548</c:v>
                </c:pt>
                <c:pt idx="1619">
                  <c:v>21.0783</c:v>
                </c:pt>
                <c:pt idx="1620">
                  <c:v>21.0533</c:v>
                </c:pt>
                <c:pt idx="1621">
                  <c:v>21.0398</c:v>
                </c:pt>
                <c:pt idx="1622">
                  <c:v>21.0576</c:v>
                </c:pt>
                <c:pt idx="1623">
                  <c:v>21.1131</c:v>
                </c:pt>
                <c:pt idx="1624">
                  <c:v>21.209</c:v>
                </c:pt>
                <c:pt idx="1625">
                  <c:v>21.3911</c:v>
                </c:pt>
                <c:pt idx="1626">
                  <c:v>21.6174</c:v>
                </c:pt>
                <c:pt idx="1627">
                  <c:v>21.8739</c:v>
                </c:pt>
                <c:pt idx="1628">
                  <c:v>22.1319</c:v>
                </c:pt>
                <c:pt idx="1629">
                  <c:v>22.3637</c:v>
                </c:pt>
                <c:pt idx="1630">
                  <c:v>22.5277</c:v>
                </c:pt>
                <c:pt idx="1631">
                  <c:v>22.6238</c:v>
                </c:pt>
                <c:pt idx="1632">
                  <c:v>22.6927</c:v>
                </c:pt>
                <c:pt idx="1633">
                  <c:v>22.755</c:v>
                </c:pt>
                <c:pt idx="1634">
                  <c:v>22.8209</c:v>
                </c:pt>
                <c:pt idx="1635">
                  <c:v>22.906</c:v>
                </c:pt>
                <c:pt idx="1636">
                  <c:v>22.991</c:v>
                </c:pt>
                <c:pt idx="1637">
                  <c:v>23.0387</c:v>
                </c:pt>
                <c:pt idx="1638">
                  <c:v>23.0376</c:v>
                </c:pt>
                <c:pt idx="1639">
                  <c:v>22.9731</c:v>
                </c:pt>
                <c:pt idx="1640">
                  <c:v>22.8297</c:v>
                </c:pt>
                <c:pt idx="1641">
                  <c:v>22.6401</c:v>
                </c:pt>
                <c:pt idx="1642">
                  <c:v>22.4017</c:v>
                </c:pt>
                <c:pt idx="1643">
                  <c:v>22.1535</c:v>
                </c:pt>
                <c:pt idx="1644">
                  <c:v>21.9186</c:v>
                </c:pt>
                <c:pt idx="1645">
                  <c:v>21.719</c:v>
                </c:pt>
                <c:pt idx="1646">
                  <c:v>21.5437</c:v>
                </c:pt>
                <c:pt idx="1647">
                  <c:v>21.3791</c:v>
                </c:pt>
                <c:pt idx="1648">
                  <c:v>21.2016</c:v>
                </c:pt>
                <c:pt idx="1649">
                  <c:v>21.0137</c:v>
                </c:pt>
                <c:pt idx="1650">
                  <c:v>20.8227</c:v>
                </c:pt>
                <c:pt idx="1651">
                  <c:v>20.6613</c:v>
                </c:pt>
                <c:pt idx="1652">
                  <c:v>20.563</c:v>
                </c:pt>
                <c:pt idx="1653">
                  <c:v>20.5423</c:v>
                </c:pt>
                <c:pt idx="1654">
                  <c:v>20.6243</c:v>
                </c:pt>
                <c:pt idx="1655">
                  <c:v>20.7945</c:v>
                </c:pt>
                <c:pt idx="1656">
                  <c:v>21.0387</c:v>
                </c:pt>
                <c:pt idx="1657">
                  <c:v>21.333</c:v>
                </c:pt>
                <c:pt idx="1658">
                  <c:v>21.6574</c:v>
                </c:pt>
                <c:pt idx="1659">
                  <c:v>22.0084</c:v>
                </c:pt>
                <c:pt idx="1660">
                  <c:v>22.3558</c:v>
                </c:pt>
                <c:pt idx="1661">
                  <c:v>22.6277</c:v>
                </c:pt>
                <c:pt idx="1662">
                  <c:v>22.8145</c:v>
                </c:pt>
                <c:pt idx="1663">
                  <c:v>22.9255</c:v>
                </c:pt>
                <c:pt idx="1664">
                  <c:v>22.9611</c:v>
                </c:pt>
                <c:pt idx="1665">
                  <c:v>22.9607</c:v>
                </c:pt>
                <c:pt idx="1666">
                  <c:v>22.94</c:v>
                </c:pt>
                <c:pt idx="1667">
                  <c:v>22.9227</c:v>
                </c:pt>
                <c:pt idx="1668">
                  <c:v>22.9034</c:v>
                </c:pt>
                <c:pt idx="1669">
                  <c:v>22.8848</c:v>
                </c:pt>
                <c:pt idx="1670">
                  <c:v>22.8575</c:v>
                </c:pt>
                <c:pt idx="1671">
                  <c:v>22.8004</c:v>
                </c:pt>
                <c:pt idx="1672">
                  <c:v>22.7384</c:v>
                </c:pt>
                <c:pt idx="1673">
                  <c:v>22.6737</c:v>
                </c:pt>
                <c:pt idx="1674">
                  <c:v>22.6203</c:v>
                </c:pt>
                <c:pt idx="1675">
                  <c:v>22.579</c:v>
                </c:pt>
                <c:pt idx="1676">
                  <c:v>22.5143</c:v>
                </c:pt>
                <c:pt idx="1677">
                  <c:v>22.4148</c:v>
                </c:pt>
                <c:pt idx="1678">
                  <c:v>22.2382</c:v>
                </c:pt>
                <c:pt idx="1679">
                  <c:v>22.0186</c:v>
                </c:pt>
                <c:pt idx="1680">
                  <c:v>21.7704</c:v>
                </c:pt>
                <c:pt idx="1681">
                  <c:v>21.5187</c:v>
                </c:pt>
                <c:pt idx="1682">
                  <c:v>21.3096</c:v>
                </c:pt>
                <c:pt idx="1683">
                  <c:v>21.1664</c:v>
                </c:pt>
                <c:pt idx="1684">
                  <c:v>21.1256</c:v>
                </c:pt>
                <c:pt idx="1685">
                  <c:v>21.1452</c:v>
                </c:pt>
                <c:pt idx="1686">
                  <c:v>21.2251</c:v>
                </c:pt>
                <c:pt idx="1687">
                  <c:v>21.3162</c:v>
                </c:pt>
                <c:pt idx="1688">
                  <c:v>21.4085</c:v>
                </c:pt>
                <c:pt idx="1689">
                  <c:v>21.48559999999999</c:v>
                </c:pt>
                <c:pt idx="1690">
                  <c:v>21.5479</c:v>
                </c:pt>
                <c:pt idx="1691">
                  <c:v>21.6151</c:v>
                </c:pt>
                <c:pt idx="1692">
                  <c:v>21.6919</c:v>
                </c:pt>
                <c:pt idx="1693">
                  <c:v>21.7937</c:v>
                </c:pt>
                <c:pt idx="1694">
                  <c:v>21.9532</c:v>
                </c:pt>
                <c:pt idx="1695">
                  <c:v>22.1501</c:v>
                </c:pt>
                <c:pt idx="1696">
                  <c:v>22.352</c:v>
                </c:pt>
                <c:pt idx="1697">
                  <c:v>22.5096</c:v>
                </c:pt>
                <c:pt idx="1698">
                  <c:v>22.5631</c:v>
                </c:pt>
                <c:pt idx="1699">
                  <c:v>22.5233</c:v>
                </c:pt>
                <c:pt idx="1700">
                  <c:v>22.3958</c:v>
                </c:pt>
                <c:pt idx="1701">
                  <c:v>22.2338</c:v>
                </c:pt>
                <c:pt idx="1702">
                  <c:v>22.1245</c:v>
                </c:pt>
                <c:pt idx="1703">
                  <c:v>22.1223</c:v>
                </c:pt>
                <c:pt idx="1704">
                  <c:v>22.2665</c:v>
                </c:pt>
                <c:pt idx="1705">
                  <c:v>22.5189</c:v>
                </c:pt>
                <c:pt idx="1706">
                  <c:v>22.8067</c:v>
                </c:pt>
                <c:pt idx="1707">
                  <c:v>23.0645</c:v>
                </c:pt>
                <c:pt idx="1708">
                  <c:v>23.2508</c:v>
                </c:pt>
                <c:pt idx="1709">
                  <c:v>23.3455</c:v>
                </c:pt>
                <c:pt idx="1710">
                  <c:v>23.3491</c:v>
                </c:pt>
                <c:pt idx="1711">
                  <c:v>23.3082</c:v>
                </c:pt>
                <c:pt idx="1712">
                  <c:v>23.3008</c:v>
                </c:pt>
                <c:pt idx="1713">
                  <c:v>23.3882</c:v>
                </c:pt>
                <c:pt idx="1714">
                  <c:v>23.6171</c:v>
                </c:pt>
                <c:pt idx="1715">
                  <c:v>24.0538</c:v>
                </c:pt>
                <c:pt idx="1716">
                  <c:v>24.6723</c:v>
                </c:pt>
                <c:pt idx="1717">
                  <c:v>25.4624</c:v>
                </c:pt>
                <c:pt idx="1718">
                  <c:v>26.4158</c:v>
                </c:pt>
                <c:pt idx="1719">
                  <c:v>27.4381</c:v>
                </c:pt>
                <c:pt idx="1720">
                  <c:v>28.3542</c:v>
                </c:pt>
                <c:pt idx="1721">
                  <c:v>29.1114</c:v>
                </c:pt>
                <c:pt idx="1722">
                  <c:v>29.5745</c:v>
                </c:pt>
                <c:pt idx="1723">
                  <c:v>29.6436</c:v>
                </c:pt>
                <c:pt idx="1724">
                  <c:v>29.2729</c:v>
                </c:pt>
                <c:pt idx="1725">
                  <c:v>28.4773</c:v>
                </c:pt>
                <c:pt idx="1726">
                  <c:v>27.2743</c:v>
                </c:pt>
                <c:pt idx="1727">
                  <c:v>25.7506</c:v>
                </c:pt>
                <c:pt idx="1728">
                  <c:v>24.0192</c:v>
                </c:pt>
                <c:pt idx="1729">
                  <c:v>22.1446</c:v>
                </c:pt>
                <c:pt idx="1730">
                  <c:v>20.2973</c:v>
                </c:pt>
                <c:pt idx="1731">
                  <c:v>18.6099</c:v>
                </c:pt>
                <c:pt idx="1732">
                  <c:v>17.0995</c:v>
                </c:pt>
                <c:pt idx="1733">
                  <c:v>15.7926</c:v>
                </c:pt>
                <c:pt idx="1734">
                  <c:v>14.7175</c:v>
                </c:pt>
                <c:pt idx="1735">
                  <c:v>13.8944</c:v>
                </c:pt>
                <c:pt idx="1736">
                  <c:v>13.282</c:v>
                </c:pt>
                <c:pt idx="1737">
                  <c:v>12.8719</c:v>
                </c:pt>
                <c:pt idx="1738">
                  <c:v>12.6697</c:v>
                </c:pt>
                <c:pt idx="1739">
                  <c:v>12.6546</c:v>
                </c:pt>
                <c:pt idx="1740">
                  <c:v>12.8508</c:v>
                </c:pt>
                <c:pt idx="1741">
                  <c:v>13.2385</c:v>
                </c:pt>
                <c:pt idx="1742">
                  <c:v>13.8193</c:v>
                </c:pt>
                <c:pt idx="1743">
                  <c:v>14.5879</c:v>
                </c:pt>
                <c:pt idx="1744">
                  <c:v>15.4882</c:v>
                </c:pt>
                <c:pt idx="1745">
                  <c:v>16.4658</c:v>
                </c:pt>
                <c:pt idx="1746">
                  <c:v>17.4577</c:v>
                </c:pt>
                <c:pt idx="1747">
                  <c:v>18.3698</c:v>
                </c:pt>
                <c:pt idx="1748">
                  <c:v>19.1976</c:v>
                </c:pt>
                <c:pt idx="1749">
                  <c:v>19.9325</c:v>
                </c:pt>
                <c:pt idx="1750">
                  <c:v>20.5356</c:v>
                </c:pt>
                <c:pt idx="1751">
                  <c:v>20.9589</c:v>
                </c:pt>
                <c:pt idx="1752">
                  <c:v>21.2573</c:v>
                </c:pt>
                <c:pt idx="1753">
                  <c:v>21.4334</c:v>
                </c:pt>
                <c:pt idx="1754">
                  <c:v>21.5283</c:v>
                </c:pt>
                <c:pt idx="1755">
                  <c:v>21.5726</c:v>
                </c:pt>
                <c:pt idx="1756">
                  <c:v>21.6081</c:v>
                </c:pt>
                <c:pt idx="1757">
                  <c:v>21.6793</c:v>
                </c:pt>
                <c:pt idx="1758">
                  <c:v>21.8088</c:v>
                </c:pt>
                <c:pt idx="1759">
                  <c:v>22.0029</c:v>
                </c:pt>
                <c:pt idx="1760">
                  <c:v>22.2508</c:v>
                </c:pt>
                <c:pt idx="1761">
                  <c:v>22.4955</c:v>
                </c:pt>
                <c:pt idx="1762">
                  <c:v>22.698</c:v>
                </c:pt>
                <c:pt idx="1763">
                  <c:v>22.8446</c:v>
                </c:pt>
                <c:pt idx="1764">
                  <c:v>22.9173</c:v>
                </c:pt>
                <c:pt idx="1765">
                  <c:v>22.9224</c:v>
                </c:pt>
                <c:pt idx="1766">
                  <c:v>22.8751</c:v>
                </c:pt>
                <c:pt idx="1767">
                  <c:v>22.7854</c:v>
                </c:pt>
                <c:pt idx="1768">
                  <c:v>22.6666</c:v>
                </c:pt>
                <c:pt idx="1769">
                  <c:v>22.5413</c:v>
                </c:pt>
                <c:pt idx="1770">
                  <c:v>22.4022</c:v>
                </c:pt>
                <c:pt idx="1771">
                  <c:v>22.219</c:v>
                </c:pt>
                <c:pt idx="1772">
                  <c:v>22.0422</c:v>
                </c:pt>
                <c:pt idx="1773">
                  <c:v>21.8574</c:v>
                </c:pt>
                <c:pt idx="1774">
                  <c:v>21.6911</c:v>
                </c:pt>
                <c:pt idx="1775">
                  <c:v>21.5314</c:v>
                </c:pt>
                <c:pt idx="1776">
                  <c:v>21.4012</c:v>
                </c:pt>
                <c:pt idx="1777">
                  <c:v>21.3008</c:v>
                </c:pt>
                <c:pt idx="1778">
                  <c:v>21.2043</c:v>
                </c:pt>
                <c:pt idx="1779">
                  <c:v>21.1296</c:v>
                </c:pt>
                <c:pt idx="1780">
                  <c:v>21.0802</c:v>
                </c:pt>
                <c:pt idx="1781">
                  <c:v>21.0652</c:v>
                </c:pt>
                <c:pt idx="1782">
                  <c:v>21.0964</c:v>
                </c:pt>
                <c:pt idx="1783">
                  <c:v>21.2026</c:v>
                </c:pt>
                <c:pt idx="1784">
                  <c:v>21.3748</c:v>
                </c:pt>
                <c:pt idx="1785">
                  <c:v>21.5964</c:v>
                </c:pt>
                <c:pt idx="1786">
                  <c:v>21.8546</c:v>
                </c:pt>
                <c:pt idx="1787">
                  <c:v>22.0975</c:v>
                </c:pt>
                <c:pt idx="1788">
                  <c:v>22.3132</c:v>
                </c:pt>
                <c:pt idx="1789">
                  <c:v>22.4805</c:v>
                </c:pt>
                <c:pt idx="1790">
                  <c:v>22.5957</c:v>
                </c:pt>
                <c:pt idx="1791">
                  <c:v>22.6904</c:v>
                </c:pt>
                <c:pt idx="1792">
                  <c:v>22.7908</c:v>
                </c:pt>
                <c:pt idx="1793">
                  <c:v>22.9145</c:v>
                </c:pt>
                <c:pt idx="1794">
                  <c:v>23.0288</c:v>
                </c:pt>
                <c:pt idx="1795">
                  <c:v>23.133</c:v>
                </c:pt>
                <c:pt idx="1796">
                  <c:v>23.203</c:v>
                </c:pt>
                <c:pt idx="1797">
                  <c:v>23.2085</c:v>
                </c:pt>
                <c:pt idx="1798">
                  <c:v>23.1505</c:v>
                </c:pt>
                <c:pt idx="1799">
                  <c:v>23.0389</c:v>
                </c:pt>
                <c:pt idx="1800">
                  <c:v>22.8625</c:v>
                </c:pt>
                <c:pt idx="1801">
                  <c:v>22.6568</c:v>
                </c:pt>
                <c:pt idx="1802">
                  <c:v>22.4393</c:v>
                </c:pt>
                <c:pt idx="1803">
                  <c:v>22.2278</c:v>
                </c:pt>
                <c:pt idx="1804">
                  <c:v>22.0227</c:v>
                </c:pt>
                <c:pt idx="1805">
                  <c:v>21.8242</c:v>
                </c:pt>
                <c:pt idx="1806">
                  <c:v>21.6136</c:v>
                </c:pt>
                <c:pt idx="1807">
                  <c:v>21.3836</c:v>
                </c:pt>
                <c:pt idx="1808">
                  <c:v>21.1424</c:v>
                </c:pt>
                <c:pt idx="1809">
                  <c:v>20.9071</c:v>
                </c:pt>
                <c:pt idx="1810">
                  <c:v>20.7265</c:v>
                </c:pt>
                <c:pt idx="1811">
                  <c:v>20.5929</c:v>
                </c:pt>
                <c:pt idx="1812">
                  <c:v>20.5324</c:v>
                </c:pt>
                <c:pt idx="1813">
                  <c:v>20.5797</c:v>
                </c:pt>
                <c:pt idx="1814">
                  <c:v>20.6997</c:v>
                </c:pt>
                <c:pt idx="1815">
                  <c:v>20.9021</c:v>
                </c:pt>
                <c:pt idx="1816">
                  <c:v>21.1634</c:v>
                </c:pt>
                <c:pt idx="1817">
                  <c:v>21.4785</c:v>
                </c:pt>
                <c:pt idx="1818">
                  <c:v>21.8136</c:v>
                </c:pt>
                <c:pt idx="1819">
                  <c:v>22.1376</c:v>
                </c:pt>
                <c:pt idx="1820">
                  <c:v>22.4348</c:v>
                </c:pt>
                <c:pt idx="1821">
                  <c:v>22.662</c:v>
                </c:pt>
                <c:pt idx="1822">
                  <c:v>22.815</c:v>
                </c:pt>
                <c:pt idx="1823">
                  <c:v>22.9087</c:v>
                </c:pt>
                <c:pt idx="1824">
                  <c:v>22.9652</c:v>
                </c:pt>
                <c:pt idx="1825">
                  <c:v>22.9999</c:v>
                </c:pt>
                <c:pt idx="1826">
                  <c:v>23.0302</c:v>
                </c:pt>
                <c:pt idx="1827">
                  <c:v>23.0252</c:v>
                </c:pt>
                <c:pt idx="1828">
                  <c:v>23.0174</c:v>
                </c:pt>
                <c:pt idx="1829">
                  <c:v>22.96569999999999</c:v>
                </c:pt>
                <c:pt idx="1830">
                  <c:v>22.913</c:v>
                </c:pt>
                <c:pt idx="1831">
                  <c:v>22.8566</c:v>
                </c:pt>
                <c:pt idx="1832">
                  <c:v>22.8143</c:v>
                </c:pt>
                <c:pt idx="1833">
                  <c:v>22.7628</c:v>
                </c:pt>
                <c:pt idx="1834">
                  <c:v>22.7262</c:v>
                </c:pt>
                <c:pt idx="1835">
                  <c:v>22.6611</c:v>
                </c:pt>
                <c:pt idx="1836">
                  <c:v>22.5401</c:v>
                </c:pt>
                <c:pt idx="1837">
                  <c:v>22.3457</c:v>
                </c:pt>
                <c:pt idx="1838">
                  <c:v>22.082</c:v>
                </c:pt>
                <c:pt idx="1839">
                  <c:v>21.8032</c:v>
                </c:pt>
                <c:pt idx="1840">
                  <c:v>21.5443</c:v>
                </c:pt>
                <c:pt idx="1841">
                  <c:v>21.3384</c:v>
                </c:pt>
                <c:pt idx="1842">
                  <c:v>21.2008</c:v>
                </c:pt>
                <c:pt idx="1843">
                  <c:v>21.143</c:v>
                </c:pt>
                <c:pt idx="1844">
                  <c:v>21.1526</c:v>
                </c:pt>
                <c:pt idx="1845">
                  <c:v>21.2011</c:v>
                </c:pt>
                <c:pt idx="1846">
                  <c:v>21.2754</c:v>
                </c:pt>
                <c:pt idx="1847">
                  <c:v>21.3341</c:v>
                </c:pt>
                <c:pt idx="1848">
                  <c:v>21.3844</c:v>
                </c:pt>
                <c:pt idx="1849">
                  <c:v>21.4152</c:v>
                </c:pt>
                <c:pt idx="1850">
                  <c:v>21.4637</c:v>
                </c:pt>
                <c:pt idx="1851">
                  <c:v>21.5345</c:v>
                </c:pt>
                <c:pt idx="1852">
                  <c:v>21.6615</c:v>
                </c:pt>
                <c:pt idx="1853">
                  <c:v>21.8231</c:v>
                </c:pt>
                <c:pt idx="1854">
                  <c:v>22.0188</c:v>
                </c:pt>
                <c:pt idx="1855">
                  <c:v>22.226</c:v>
                </c:pt>
                <c:pt idx="1856">
                  <c:v>22.3629</c:v>
                </c:pt>
                <c:pt idx="1857">
                  <c:v>22.4057</c:v>
                </c:pt>
                <c:pt idx="1858">
                  <c:v>22.3622</c:v>
                </c:pt>
                <c:pt idx="1859">
                  <c:v>22.2608</c:v>
                </c:pt>
                <c:pt idx="1860">
                  <c:v>22.1565</c:v>
                </c:pt>
                <c:pt idx="1861">
                  <c:v>22.1141</c:v>
                </c:pt>
                <c:pt idx="1862">
                  <c:v>22.1729</c:v>
                </c:pt>
                <c:pt idx="1863">
                  <c:v>22.3372</c:v>
                </c:pt>
                <c:pt idx="1864">
                  <c:v>22.5622</c:v>
                </c:pt>
                <c:pt idx="1865">
                  <c:v>22.7875</c:v>
                </c:pt>
                <c:pt idx="1866">
                  <c:v>22.9754</c:v>
                </c:pt>
                <c:pt idx="1867">
                  <c:v>23.0981</c:v>
                </c:pt>
                <c:pt idx="1868">
                  <c:v>23.1454</c:v>
                </c:pt>
                <c:pt idx="1869">
                  <c:v>23.1246</c:v>
                </c:pt>
                <c:pt idx="1870">
                  <c:v>23.0936</c:v>
                </c:pt>
                <c:pt idx="1871">
                  <c:v>23.0721</c:v>
                </c:pt>
                <c:pt idx="1872">
                  <c:v>23.1185</c:v>
                </c:pt>
                <c:pt idx="1873">
                  <c:v>23.2762</c:v>
                </c:pt>
                <c:pt idx="1874">
                  <c:v>23.5803</c:v>
                </c:pt>
                <c:pt idx="1875">
                  <c:v>24.0961</c:v>
                </c:pt>
                <c:pt idx="1876">
                  <c:v>24.7822</c:v>
                </c:pt>
                <c:pt idx="1877">
                  <c:v>25.6246</c:v>
                </c:pt>
                <c:pt idx="1878">
                  <c:v>26.5792</c:v>
                </c:pt>
                <c:pt idx="1879">
                  <c:v>27.5001</c:v>
                </c:pt>
                <c:pt idx="1880">
                  <c:v>28.2608</c:v>
                </c:pt>
                <c:pt idx="1881">
                  <c:v>28.8058</c:v>
                </c:pt>
                <c:pt idx="1882">
                  <c:v>29.0227</c:v>
                </c:pt>
                <c:pt idx="1883">
                  <c:v>28.8844</c:v>
                </c:pt>
                <c:pt idx="1884">
                  <c:v>28.3867</c:v>
                </c:pt>
                <c:pt idx="1885">
                  <c:v>27.5134</c:v>
                </c:pt>
                <c:pt idx="1886">
                  <c:v>26.2911</c:v>
                </c:pt>
                <c:pt idx="1887">
                  <c:v>24.8447</c:v>
                </c:pt>
                <c:pt idx="1888">
                  <c:v>23.2425</c:v>
                </c:pt>
                <c:pt idx="1889">
                  <c:v>21.5818</c:v>
                </c:pt>
                <c:pt idx="1890">
                  <c:v>19.9394</c:v>
                </c:pt>
                <c:pt idx="1891">
                  <c:v>18.433</c:v>
                </c:pt>
                <c:pt idx="1892">
                  <c:v>17.0859</c:v>
                </c:pt>
                <c:pt idx="1893">
                  <c:v>15.8941</c:v>
                </c:pt>
                <c:pt idx="1894">
                  <c:v>14.8817</c:v>
                </c:pt>
                <c:pt idx="1895">
                  <c:v>14.096</c:v>
                </c:pt>
                <c:pt idx="1896">
                  <c:v>13.4978</c:v>
                </c:pt>
                <c:pt idx="1897">
                  <c:v>13.0901</c:v>
                </c:pt>
                <c:pt idx="1898">
                  <c:v>12.8928</c:v>
                </c:pt>
                <c:pt idx="1899">
                  <c:v>12.8887</c:v>
                </c:pt>
                <c:pt idx="1900">
                  <c:v>13.0928</c:v>
                </c:pt>
                <c:pt idx="1901">
                  <c:v>13.5104</c:v>
                </c:pt>
                <c:pt idx="1902">
                  <c:v>14.1079</c:v>
                </c:pt>
                <c:pt idx="1903">
                  <c:v>14.8685</c:v>
                </c:pt>
                <c:pt idx="1904">
                  <c:v>15.7534</c:v>
                </c:pt>
                <c:pt idx="1905">
                  <c:v>16.6674</c:v>
                </c:pt>
                <c:pt idx="1906">
                  <c:v>17.5583</c:v>
                </c:pt>
                <c:pt idx="1907">
                  <c:v>18.3771</c:v>
                </c:pt>
                <c:pt idx="1908">
                  <c:v>19.1161</c:v>
                </c:pt>
                <c:pt idx="1909">
                  <c:v>19.7871</c:v>
                </c:pt>
                <c:pt idx="1910">
                  <c:v>20.3382</c:v>
                </c:pt>
                <c:pt idx="1911">
                  <c:v>20.7383</c:v>
                </c:pt>
                <c:pt idx="1912">
                  <c:v>20.9984</c:v>
                </c:pt>
                <c:pt idx="1913">
                  <c:v>21.1449</c:v>
                </c:pt>
                <c:pt idx="1914">
                  <c:v>21.2373</c:v>
                </c:pt>
                <c:pt idx="1915">
                  <c:v>21.3074</c:v>
                </c:pt>
                <c:pt idx="1916">
                  <c:v>21.3972</c:v>
                </c:pt>
                <c:pt idx="1917">
                  <c:v>21.529</c:v>
                </c:pt>
                <c:pt idx="1918">
                  <c:v>21.7046</c:v>
                </c:pt>
                <c:pt idx="1919">
                  <c:v>21.9077</c:v>
                </c:pt>
                <c:pt idx="1920">
                  <c:v>22.1298</c:v>
                </c:pt>
                <c:pt idx="1921">
                  <c:v>22.3203</c:v>
                </c:pt>
                <c:pt idx="1922">
                  <c:v>22.4681</c:v>
                </c:pt>
                <c:pt idx="1923">
                  <c:v>22.555</c:v>
                </c:pt>
                <c:pt idx="1924">
                  <c:v>22.5932</c:v>
                </c:pt>
                <c:pt idx="1925">
                  <c:v>22.5916</c:v>
                </c:pt>
                <c:pt idx="1926">
                  <c:v>22.5609</c:v>
                </c:pt>
                <c:pt idx="1927">
                  <c:v>22.497</c:v>
                </c:pt>
                <c:pt idx="1928">
                  <c:v>22.4028</c:v>
                </c:pt>
                <c:pt idx="1929">
                  <c:v>22.2716</c:v>
                </c:pt>
                <c:pt idx="1930">
                  <c:v>22.1156</c:v>
                </c:pt>
                <c:pt idx="1931">
                  <c:v>21.9438</c:v>
                </c:pt>
                <c:pt idx="1932">
                  <c:v>21.7856</c:v>
                </c:pt>
                <c:pt idx="1933">
                  <c:v>21.6222</c:v>
                </c:pt>
                <c:pt idx="1934">
                  <c:v>21.4755</c:v>
                </c:pt>
                <c:pt idx="1935">
                  <c:v>21.3477</c:v>
                </c:pt>
                <c:pt idx="1936">
                  <c:v>21.2239</c:v>
                </c:pt>
                <c:pt idx="1937">
                  <c:v>21.0938</c:v>
                </c:pt>
                <c:pt idx="1938">
                  <c:v>20.9844</c:v>
                </c:pt>
                <c:pt idx="1939">
                  <c:v>20.8889</c:v>
                </c:pt>
                <c:pt idx="1940">
                  <c:v>20.8195</c:v>
                </c:pt>
                <c:pt idx="1941">
                  <c:v>20.8339</c:v>
                </c:pt>
                <c:pt idx="1942">
                  <c:v>20.9353</c:v>
                </c:pt>
                <c:pt idx="1943">
                  <c:v>21.1002</c:v>
                </c:pt>
                <c:pt idx="1944">
                  <c:v>21.3071</c:v>
                </c:pt>
                <c:pt idx="1945">
                  <c:v>21.508</c:v>
                </c:pt>
                <c:pt idx="1946">
                  <c:v>21.7056</c:v>
                </c:pt>
                <c:pt idx="1947">
                  <c:v>21.86</c:v>
                </c:pt>
                <c:pt idx="1948">
                  <c:v>21.9979</c:v>
                </c:pt>
                <c:pt idx="1949">
                  <c:v>22.1159</c:v>
                </c:pt>
                <c:pt idx="1950">
                  <c:v>22.2387</c:v>
                </c:pt>
                <c:pt idx="1951">
                  <c:v>22.3834</c:v>
                </c:pt>
                <c:pt idx="1952">
                  <c:v>22.5396</c:v>
                </c:pt>
                <c:pt idx="1953">
                  <c:v>22.6857</c:v>
                </c:pt>
                <c:pt idx="1954">
                  <c:v>22.8248</c:v>
                </c:pt>
                <c:pt idx="1955">
                  <c:v>22.9104</c:v>
                </c:pt>
                <c:pt idx="1956">
                  <c:v>22.9418</c:v>
                </c:pt>
                <c:pt idx="1957">
                  <c:v>22.9056</c:v>
                </c:pt>
                <c:pt idx="1958">
                  <c:v>22.7898</c:v>
                </c:pt>
                <c:pt idx="1959">
                  <c:v>22.6541</c:v>
                </c:pt>
                <c:pt idx="1960">
                  <c:v>22.4872</c:v>
                </c:pt>
                <c:pt idx="1961">
                  <c:v>22.3124</c:v>
                </c:pt>
                <c:pt idx="1962">
                  <c:v>22.1474</c:v>
                </c:pt>
                <c:pt idx="1963">
                  <c:v>21.9575</c:v>
                </c:pt>
                <c:pt idx="1964">
                  <c:v>21.7559</c:v>
                </c:pt>
                <c:pt idx="1965">
                  <c:v>21.5333</c:v>
                </c:pt>
                <c:pt idx="1966">
                  <c:v>21.2802</c:v>
                </c:pt>
                <c:pt idx="1967">
                  <c:v>21.0177</c:v>
                </c:pt>
                <c:pt idx="1968">
                  <c:v>20.7721</c:v>
                </c:pt>
                <c:pt idx="1969">
                  <c:v>20.5452</c:v>
                </c:pt>
                <c:pt idx="1970">
                  <c:v>20.371</c:v>
                </c:pt>
                <c:pt idx="1971">
                  <c:v>20.2832</c:v>
                </c:pt>
                <c:pt idx="1972">
                  <c:v>20.282</c:v>
                </c:pt>
                <c:pt idx="1973">
                  <c:v>20.3645</c:v>
                </c:pt>
                <c:pt idx="1974">
                  <c:v>20.5342</c:v>
                </c:pt>
                <c:pt idx="1975">
                  <c:v>20.7745</c:v>
                </c:pt>
                <c:pt idx="1976">
                  <c:v>21.0479</c:v>
                </c:pt>
                <c:pt idx="1977">
                  <c:v>21.3401</c:v>
                </c:pt>
                <c:pt idx="1978">
                  <c:v>21.6075</c:v>
                </c:pt>
                <c:pt idx="1979">
                  <c:v>21.8607</c:v>
                </c:pt>
                <c:pt idx="1980">
                  <c:v>22.0854</c:v>
                </c:pt>
                <c:pt idx="1981">
                  <c:v>22.2761</c:v>
                </c:pt>
                <c:pt idx="1982">
                  <c:v>22.4261</c:v>
                </c:pt>
                <c:pt idx="1983">
                  <c:v>22.5444</c:v>
                </c:pt>
                <c:pt idx="1984">
                  <c:v>22.6362</c:v>
                </c:pt>
                <c:pt idx="1985">
                  <c:v>22.6935</c:v>
                </c:pt>
                <c:pt idx="1986">
                  <c:v>22.7265</c:v>
                </c:pt>
                <c:pt idx="1987">
                  <c:v>22.71</c:v>
                </c:pt>
                <c:pt idx="1988">
                  <c:v>22.6807</c:v>
                </c:pt>
                <c:pt idx="1989">
                  <c:v>22.6303</c:v>
                </c:pt>
                <c:pt idx="1990">
                  <c:v>22.5902</c:v>
                </c:pt>
                <c:pt idx="1991">
                  <c:v>22.5628</c:v>
                </c:pt>
                <c:pt idx="1992">
                  <c:v>22.5481</c:v>
                </c:pt>
                <c:pt idx="1993">
                  <c:v>22.5206</c:v>
                </c:pt>
                <c:pt idx="1994">
                  <c:v>22.4426</c:v>
                </c:pt>
                <c:pt idx="1995">
                  <c:v>22.2987</c:v>
                </c:pt>
                <c:pt idx="1996">
                  <c:v>22.0979</c:v>
                </c:pt>
                <c:pt idx="1997">
                  <c:v>21.8573</c:v>
                </c:pt>
                <c:pt idx="1998">
                  <c:v>21.6012</c:v>
                </c:pt>
                <c:pt idx="1999">
                  <c:v>21.3683</c:v>
                </c:pt>
                <c:pt idx="2000">
                  <c:v>21.175</c:v>
                </c:pt>
                <c:pt idx="2001">
                  <c:v>21.0411</c:v>
                </c:pt>
                <c:pt idx="2002">
                  <c:v>20.9704</c:v>
                </c:pt>
                <c:pt idx="2003">
                  <c:v>20.9583</c:v>
                </c:pt>
                <c:pt idx="2004">
                  <c:v>20.9802</c:v>
                </c:pt>
                <c:pt idx="2005">
                  <c:v>21.0189</c:v>
                </c:pt>
                <c:pt idx="2006">
                  <c:v>21.0385</c:v>
                </c:pt>
                <c:pt idx="2007">
                  <c:v>21.0573</c:v>
                </c:pt>
                <c:pt idx="2008">
                  <c:v>21.08</c:v>
                </c:pt>
                <c:pt idx="2009">
                  <c:v>21.1198</c:v>
                </c:pt>
                <c:pt idx="2010">
                  <c:v>21.1893</c:v>
                </c:pt>
                <c:pt idx="2011">
                  <c:v>21.3022</c:v>
                </c:pt>
                <c:pt idx="2012">
                  <c:v>21.4574</c:v>
                </c:pt>
                <c:pt idx="2013">
                  <c:v>21.6246</c:v>
                </c:pt>
                <c:pt idx="2014">
                  <c:v>21.7714</c:v>
                </c:pt>
                <c:pt idx="2015">
                  <c:v>21.8604</c:v>
                </c:pt>
                <c:pt idx="2016">
                  <c:v>21.8898</c:v>
                </c:pt>
                <c:pt idx="2017">
                  <c:v>21.8633</c:v>
                </c:pt>
                <c:pt idx="2018">
                  <c:v>21.8233</c:v>
                </c:pt>
                <c:pt idx="2019">
                  <c:v>21.7952</c:v>
                </c:pt>
                <c:pt idx="2020">
                  <c:v>21.8117</c:v>
                </c:pt>
                <c:pt idx="2021">
                  <c:v>21.8938</c:v>
                </c:pt>
                <c:pt idx="2022">
                  <c:v>22.0482</c:v>
                </c:pt>
                <c:pt idx="2023">
                  <c:v>22.2395</c:v>
                </c:pt>
                <c:pt idx="2024">
                  <c:v>22.4368</c:v>
                </c:pt>
                <c:pt idx="2025">
                  <c:v>22.6031</c:v>
                </c:pt>
                <c:pt idx="2026">
                  <c:v>22.7082</c:v>
                </c:pt>
                <c:pt idx="2027">
                  <c:v>22.7655</c:v>
                </c:pt>
                <c:pt idx="2028">
                  <c:v>22.7488</c:v>
                </c:pt>
                <c:pt idx="2029">
                  <c:v>22.7076</c:v>
                </c:pt>
                <c:pt idx="2030">
                  <c:v>22.66</c:v>
                </c:pt>
                <c:pt idx="2031">
                  <c:v>22.6614</c:v>
                </c:pt>
                <c:pt idx="2032">
                  <c:v>22.7559</c:v>
                </c:pt>
                <c:pt idx="2033">
                  <c:v>22.9943</c:v>
                </c:pt>
                <c:pt idx="2034">
                  <c:v>23.3733</c:v>
                </c:pt>
                <c:pt idx="2035">
                  <c:v>23.959</c:v>
                </c:pt>
                <c:pt idx="2036">
                  <c:v>24.6944</c:v>
                </c:pt>
                <c:pt idx="2037">
                  <c:v>25.5616</c:v>
                </c:pt>
                <c:pt idx="2038">
                  <c:v>26.4619</c:v>
                </c:pt>
                <c:pt idx="2039">
                  <c:v>27.2561</c:v>
                </c:pt>
                <c:pt idx="2040">
                  <c:v>27.8452</c:v>
                </c:pt>
                <c:pt idx="2041">
                  <c:v>28.1932</c:v>
                </c:pt>
                <c:pt idx="2042">
                  <c:v>28.244</c:v>
                </c:pt>
                <c:pt idx="2043">
                  <c:v>27.9877</c:v>
                </c:pt>
                <c:pt idx="2044">
                  <c:v>27.4213</c:v>
                </c:pt>
                <c:pt idx="2045">
                  <c:v>26.5181</c:v>
                </c:pt>
                <c:pt idx="2046">
                  <c:v>25.3554</c:v>
                </c:pt>
                <c:pt idx="2047">
                  <c:v>24.0197</c:v>
                </c:pt>
                <c:pt idx="2048">
                  <c:v>22.5749</c:v>
                </c:pt>
                <c:pt idx="2049">
                  <c:v>21.103</c:v>
                </c:pt>
                <c:pt idx="2050">
                  <c:v>19.6455</c:v>
                </c:pt>
                <c:pt idx="2051">
                  <c:v>18.2961</c:v>
                </c:pt>
                <c:pt idx="2052">
                  <c:v>17.0612</c:v>
                </c:pt>
                <c:pt idx="2053">
                  <c:v>15.9486</c:v>
                </c:pt>
                <c:pt idx="2054">
                  <c:v>14.98</c:v>
                </c:pt>
                <c:pt idx="2055">
                  <c:v>14.1934</c:v>
                </c:pt>
                <c:pt idx="2056">
                  <c:v>13.5877</c:v>
                </c:pt>
                <c:pt idx="2057">
                  <c:v>13.1946</c:v>
                </c:pt>
                <c:pt idx="2058">
                  <c:v>13.019</c:v>
                </c:pt>
                <c:pt idx="2059">
                  <c:v>13.0505</c:v>
                </c:pt>
                <c:pt idx="2060">
                  <c:v>13.3014</c:v>
                </c:pt>
                <c:pt idx="2061">
                  <c:v>13.7477</c:v>
                </c:pt>
                <c:pt idx="2062">
                  <c:v>14.3449</c:v>
                </c:pt>
                <c:pt idx="2063">
                  <c:v>15.0931</c:v>
                </c:pt>
                <c:pt idx="2064">
                  <c:v>15.9003</c:v>
                </c:pt>
                <c:pt idx="2065">
                  <c:v>16.7491</c:v>
                </c:pt>
                <c:pt idx="2066">
                  <c:v>17.5712</c:v>
                </c:pt>
                <c:pt idx="2067">
                  <c:v>18.3155</c:v>
                </c:pt>
                <c:pt idx="2068">
                  <c:v>19.0046</c:v>
                </c:pt>
                <c:pt idx="2069">
                  <c:v>19.5991</c:v>
                </c:pt>
                <c:pt idx="2070">
                  <c:v>20.0689</c:v>
                </c:pt>
                <c:pt idx="2071">
                  <c:v>20.4144</c:v>
                </c:pt>
                <c:pt idx="2072">
                  <c:v>20.6603</c:v>
                </c:pt>
                <c:pt idx="2073">
                  <c:v>20.818</c:v>
                </c:pt>
                <c:pt idx="2074">
                  <c:v>20.9572</c:v>
                </c:pt>
                <c:pt idx="2075">
                  <c:v>21.089</c:v>
                </c:pt>
                <c:pt idx="2076">
                  <c:v>21.2598</c:v>
                </c:pt>
                <c:pt idx="2077">
                  <c:v>21.4239</c:v>
                </c:pt>
                <c:pt idx="2078">
                  <c:v>21.6031</c:v>
                </c:pt>
                <c:pt idx="2079">
                  <c:v>21.782</c:v>
                </c:pt>
                <c:pt idx="2080">
                  <c:v>21.9415</c:v>
                </c:pt>
                <c:pt idx="2081">
                  <c:v>22.0841</c:v>
                </c:pt>
                <c:pt idx="2082">
                  <c:v>22.1904</c:v>
                </c:pt>
                <c:pt idx="2083">
                  <c:v>22.2688</c:v>
                </c:pt>
                <c:pt idx="2084">
                  <c:v>22.3119</c:v>
                </c:pt>
                <c:pt idx="2085">
                  <c:v>22.3349</c:v>
                </c:pt>
                <c:pt idx="2086">
                  <c:v>22.3155</c:v>
                </c:pt>
                <c:pt idx="2087">
                  <c:v>22.2679</c:v>
                </c:pt>
                <c:pt idx="2088">
                  <c:v>22.1865</c:v>
                </c:pt>
                <c:pt idx="2089">
                  <c:v>22.0762</c:v>
                </c:pt>
                <c:pt idx="2090">
                  <c:v>21.9371</c:v>
                </c:pt>
                <c:pt idx="2091">
                  <c:v>21.7941</c:v>
                </c:pt>
                <c:pt idx="2092">
                  <c:v>21.659</c:v>
                </c:pt>
                <c:pt idx="2093">
                  <c:v>21.5265</c:v>
                </c:pt>
                <c:pt idx="2094">
                  <c:v>21.3878</c:v>
                </c:pt>
                <c:pt idx="2095">
                  <c:v>21.2374</c:v>
                </c:pt>
                <c:pt idx="2096">
                  <c:v>21.0642</c:v>
                </c:pt>
                <c:pt idx="2097">
                  <c:v>20.8996</c:v>
                </c:pt>
                <c:pt idx="2098">
                  <c:v>20.7633</c:v>
                </c:pt>
                <c:pt idx="2099">
                  <c:v>20.6853</c:v>
                </c:pt>
                <c:pt idx="2100">
                  <c:v>20.6902</c:v>
                </c:pt>
                <c:pt idx="2101">
                  <c:v>20.7669</c:v>
                </c:pt>
                <c:pt idx="2102">
                  <c:v>20.9208</c:v>
                </c:pt>
                <c:pt idx="2103">
                  <c:v>21.114</c:v>
                </c:pt>
                <c:pt idx="2104">
                  <c:v>21.3084</c:v>
                </c:pt>
                <c:pt idx="2105">
                  <c:v>21.4735</c:v>
                </c:pt>
                <c:pt idx="2106">
                  <c:v>21.6139</c:v>
                </c:pt>
                <c:pt idx="2107">
                  <c:v>21.738</c:v>
                </c:pt>
                <c:pt idx="2108">
                  <c:v>21.8635</c:v>
                </c:pt>
                <c:pt idx="2109">
                  <c:v>22.0045</c:v>
                </c:pt>
                <c:pt idx="2110">
                  <c:v>22.1805</c:v>
                </c:pt>
                <c:pt idx="2111">
                  <c:v>22.3672</c:v>
                </c:pt>
                <c:pt idx="2112">
                  <c:v>22.5413</c:v>
                </c:pt>
                <c:pt idx="2113">
                  <c:v>22.6925</c:v>
                </c:pt>
                <c:pt idx="2114">
                  <c:v>22.7983</c:v>
                </c:pt>
                <c:pt idx="2115">
                  <c:v>22.84</c:v>
                </c:pt>
                <c:pt idx="2116">
                  <c:v>22.8277</c:v>
                </c:pt>
                <c:pt idx="2117">
                  <c:v>22.7682</c:v>
                </c:pt>
                <c:pt idx="2118">
                  <c:v>22.6996</c:v>
                </c:pt>
                <c:pt idx="2119">
                  <c:v>22.5964</c:v>
                </c:pt>
                <c:pt idx="2120">
                  <c:v>22.4849</c:v>
                </c:pt>
                <c:pt idx="2121">
                  <c:v>22.3363</c:v>
                </c:pt>
                <c:pt idx="2122">
                  <c:v>22.1642</c:v>
                </c:pt>
                <c:pt idx="2123">
                  <c:v>21.9488</c:v>
                </c:pt>
                <c:pt idx="2124">
                  <c:v>21.7098</c:v>
                </c:pt>
                <c:pt idx="2125">
                  <c:v>21.4516</c:v>
                </c:pt>
                <c:pt idx="2126">
                  <c:v>21.1847</c:v>
                </c:pt>
                <c:pt idx="2127">
                  <c:v>20.9237</c:v>
                </c:pt>
                <c:pt idx="2128">
                  <c:v>20.6881</c:v>
                </c:pt>
                <c:pt idx="2129">
                  <c:v>20.4744</c:v>
                </c:pt>
                <c:pt idx="2130">
                  <c:v>20.3375</c:v>
                </c:pt>
                <c:pt idx="2131">
                  <c:v>20.2841</c:v>
                </c:pt>
                <c:pt idx="2132">
                  <c:v>20.3146</c:v>
                </c:pt>
                <c:pt idx="2133">
                  <c:v>20.4379</c:v>
                </c:pt>
                <c:pt idx="2134">
                  <c:v>20.6411</c:v>
                </c:pt>
                <c:pt idx="2135">
                  <c:v>20.8888</c:v>
                </c:pt>
                <c:pt idx="2136">
                  <c:v>21.1619</c:v>
                </c:pt>
                <c:pt idx="2137">
                  <c:v>21.4234</c:v>
                </c:pt>
                <c:pt idx="2138">
                  <c:v>21.6671</c:v>
                </c:pt>
                <c:pt idx="2139">
                  <c:v>21.9093</c:v>
                </c:pt>
                <c:pt idx="2140">
                  <c:v>22.1335</c:v>
                </c:pt>
                <c:pt idx="2141">
                  <c:v>22.3349</c:v>
                </c:pt>
                <c:pt idx="2142">
                  <c:v>22.522</c:v>
                </c:pt>
                <c:pt idx="2143">
                  <c:v>22.6562</c:v>
                </c:pt>
                <c:pt idx="2144">
                  <c:v>22.7554</c:v>
                </c:pt>
                <c:pt idx="2145">
                  <c:v>22.8133</c:v>
                </c:pt>
                <c:pt idx="2146">
                  <c:v>22.8164</c:v>
                </c:pt>
                <c:pt idx="2147">
                  <c:v>22.794</c:v>
                </c:pt>
                <c:pt idx="2148">
                  <c:v>22.7754</c:v>
                </c:pt>
                <c:pt idx="2149">
                  <c:v>22.7749</c:v>
                </c:pt>
                <c:pt idx="2150">
                  <c:v>22.7786</c:v>
                </c:pt>
                <c:pt idx="2151">
                  <c:v>22.7832</c:v>
                </c:pt>
                <c:pt idx="2152">
                  <c:v>22.7625</c:v>
                </c:pt>
                <c:pt idx="2153">
                  <c:v>22.6821</c:v>
                </c:pt>
                <c:pt idx="2154">
                  <c:v>22.5277</c:v>
                </c:pt>
                <c:pt idx="2155">
                  <c:v>22.3108</c:v>
                </c:pt>
                <c:pt idx="2156">
                  <c:v>22.0451</c:v>
                </c:pt>
                <c:pt idx="2157">
                  <c:v>21.7885</c:v>
                </c:pt>
                <c:pt idx="2158">
                  <c:v>21.5684</c:v>
                </c:pt>
                <c:pt idx="2159">
                  <c:v>21.3864</c:v>
                </c:pt>
                <c:pt idx="2160">
                  <c:v>21.2591</c:v>
                </c:pt>
                <c:pt idx="2161">
                  <c:v>21.1799</c:v>
                </c:pt>
                <c:pt idx="2162">
                  <c:v>21.1468</c:v>
                </c:pt>
                <c:pt idx="2163">
                  <c:v>21.1426</c:v>
                </c:pt>
                <c:pt idx="2164">
                  <c:v>21.1384</c:v>
                </c:pt>
                <c:pt idx="2165">
                  <c:v>21.1297</c:v>
                </c:pt>
                <c:pt idx="2166">
                  <c:v>21.1279</c:v>
                </c:pt>
                <c:pt idx="2167">
                  <c:v>21.1279</c:v>
                </c:pt>
                <c:pt idx="2168">
                  <c:v>21.1681</c:v>
                </c:pt>
                <c:pt idx="2169">
                  <c:v>21.2452</c:v>
                </c:pt>
                <c:pt idx="2170">
                  <c:v>21.3669</c:v>
                </c:pt>
                <c:pt idx="2171">
                  <c:v>21.5221</c:v>
                </c:pt>
                <c:pt idx="2172">
                  <c:v>21.6829</c:v>
                </c:pt>
                <c:pt idx="2173">
                  <c:v>21.8132</c:v>
                </c:pt>
                <c:pt idx="2174">
                  <c:v>21.8919</c:v>
                </c:pt>
                <c:pt idx="2175">
                  <c:v>21.9296</c:v>
                </c:pt>
                <c:pt idx="2176">
                  <c:v>21.9178</c:v>
                </c:pt>
                <c:pt idx="2177">
                  <c:v>21.908</c:v>
                </c:pt>
                <c:pt idx="2178">
                  <c:v>21.9316</c:v>
                </c:pt>
                <c:pt idx="2179">
                  <c:v>21.9969</c:v>
                </c:pt>
                <c:pt idx="2180">
                  <c:v>22.1145</c:v>
                </c:pt>
                <c:pt idx="2181">
                  <c:v>22.2828</c:v>
                </c:pt>
                <c:pt idx="2182">
                  <c:v>22.4422</c:v>
                </c:pt>
                <c:pt idx="2183">
                  <c:v>22.6068</c:v>
                </c:pt>
                <c:pt idx="2184">
                  <c:v>22.7584</c:v>
                </c:pt>
                <c:pt idx="2185">
                  <c:v>22.8681</c:v>
                </c:pt>
                <c:pt idx="2186">
                  <c:v>22.9225</c:v>
                </c:pt>
                <c:pt idx="2187">
                  <c:v>22.9355</c:v>
                </c:pt>
                <c:pt idx="2188">
                  <c:v>22.8971</c:v>
                </c:pt>
                <c:pt idx="2189">
                  <c:v>22.8546</c:v>
                </c:pt>
                <c:pt idx="2190">
                  <c:v>22.8343</c:v>
                </c:pt>
                <c:pt idx="2191">
                  <c:v>22.8708</c:v>
                </c:pt>
                <c:pt idx="2192">
                  <c:v>23.0177</c:v>
                </c:pt>
                <c:pt idx="2193">
                  <c:v>23.3059</c:v>
                </c:pt>
                <c:pt idx="2194">
                  <c:v>23.7769</c:v>
                </c:pt>
                <c:pt idx="2195">
                  <c:v>24.4052</c:v>
                </c:pt>
                <c:pt idx="2196">
                  <c:v>25.1371</c:v>
                </c:pt>
                <c:pt idx="2197">
                  <c:v>25.96569999999999</c:v>
                </c:pt>
                <c:pt idx="2198">
                  <c:v>26.7556</c:v>
                </c:pt>
                <c:pt idx="2199">
                  <c:v>27.4058</c:v>
                </c:pt>
                <c:pt idx="2200">
                  <c:v>27.8531</c:v>
                </c:pt>
                <c:pt idx="2201">
                  <c:v>28.0552</c:v>
                </c:pt>
                <c:pt idx="2202">
                  <c:v>27.9867</c:v>
                </c:pt>
                <c:pt idx="2203">
                  <c:v>27.6549</c:v>
                </c:pt>
                <c:pt idx="2204">
                  <c:v>27.0116</c:v>
                </c:pt>
                <c:pt idx="2205">
                  <c:v>26.0985</c:v>
                </c:pt>
                <c:pt idx="2206">
                  <c:v>25.0066</c:v>
                </c:pt>
                <c:pt idx="2207">
                  <c:v>23.794</c:v>
                </c:pt>
                <c:pt idx="2208">
                  <c:v>22.4859</c:v>
                </c:pt>
                <c:pt idx="2209">
                  <c:v>21.126</c:v>
                </c:pt>
                <c:pt idx="2210">
                  <c:v>19.7763</c:v>
                </c:pt>
                <c:pt idx="2211">
                  <c:v>18.5314</c:v>
                </c:pt>
                <c:pt idx="2212">
                  <c:v>17.3557</c:v>
                </c:pt>
                <c:pt idx="2213">
                  <c:v>16.3</c:v>
                </c:pt>
                <c:pt idx="2214">
                  <c:v>15.3393</c:v>
                </c:pt>
                <c:pt idx="2215">
                  <c:v>14.5654</c:v>
                </c:pt>
                <c:pt idx="2216">
                  <c:v>13.9958</c:v>
                </c:pt>
                <c:pt idx="2217">
                  <c:v>13.651</c:v>
                </c:pt>
                <c:pt idx="2218">
                  <c:v>13.5308</c:v>
                </c:pt>
                <c:pt idx="2219">
                  <c:v>13.6206</c:v>
                </c:pt>
                <c:pt idx="2220">
                  <c:v>13.9021</c:v>
                </c:pt>
                <c:pt idx="2221">
                  <c:v>14.3473</c:v>
                </c:pt>
                <c:pt idx="2222">
                  <c:v>14.9455</c:v>
                </c:pt>
                <c:pt idx="2223">
                  <c:v>15.653</c:v>
                </c:pt>
                <c:pt idx="2224">
                  <c:v>16.4163</c:v>
                </c:pt>
                <c:pt idx="2225">
                  <c:v>17.2031</c:v>
                </c:pt>
                <c:pt idx="2226">
                  <c:v>17.9564</c:v>
                </c:pt>
                <c:pt idx="2227">
                  <c:v>18.6426</c:v>
                </c:pt>
                <c:pt idx="2228">
                  <c:v>19.2446</c:v>
                </c:pt>
                <c:pt idx="2229">
                  <c:v>19.7485</c:v>
                </c:pt>
                <c:pt idx="2230">
                  <c:v>20.1509</c:v>
                </c:pt>
                <c:pt idx="2231">
                  <c:v>20.4643</c:v>
                </c:pt>
                <c:pt idx="2232">
                  <c:v>20.7125</c:v>
                </c:pt>
                <c:pt idx="2233">
                  <c:v>20.915</c:v>
                </c:pt>
                <c:pt idx="2234">
                  <c:v>21.103</c:v>
                </c:pt>
                <c:pt idx="2235">
                  <c:v>21.3015</c:v>
                </c:pt>
                <c:pt idx="2236">
                  <c:v>21.5036</c:v>
                </c:pt>
                <c:pt idx="2237">
                  <c:v>21.7048</c:v>
                </c:pt>
                <c:pt idx="2238">
                  <c:v>21.9057</c:v>
                </c:pt>
                <c:pt idx="2239">
                  <c:v>22.1062</c:v>
                </c:pt>
                <c:pt idx="2240">
                  <c:v>22.2767</c:v>
                </c:pt>
                <c:pt idx="2241">
                  <c:v>22.4283</c:v>
                </c:pt>
                <c:pt idx="2242">
                  <c:v>22.5373</c:v>
                </c:pt>
                <c:pt idx="2243">
                  <c:v>22.6223</c:v>
                </c:pt>
                <c:pt idx="2244">
                  <c:v>22.6851</c:v>
                </c:pt>
                <c:pt idx="2245">
                  <c:v>22.6926</c:v>
                </c:pt>
                <c:pt idx="2246">
                  <c:v>22.6639</c:v>
                </c:pt>
                <c:pt idx="2247">
                  <c:v>22.6044</c:v>
                </c:pt>
                <c:pt idx="2248">
                  <c:v>22.5205</c:v>
                </c:pt>
                <c:pt idx="2249">
                  <c:v>22.3975</c:v>
                </c:pt>
                <c:pt idx="2250">
                  <c:v>22.2713</c:v>
                </c:pt>
                <c:pt idx="2251">
                  <c:v>22.1497</c:v>
                </c:pt>
                <c:pt idx="2252">
                  <c:v>22.0035</c:v>
                </c:pt>
                <c:pt idx="2253">
                  <c:v>21.8381</c:v>
                </c:pt>
                <c:pt idx="2254">
                  <c:v>21.6533</c:v>
                </c:pt>
                <c:pt idx="2255">
                  <c:v>21.4422</c:v>
                </c:pt>
                <c:pt idx="2256">
                  <c:v>21.2466</c:v>
                </c:pt>
                <c:pt idx="2257">
                  <c:v>21.0708</c:v>
                </c:pt>
                <c:pt idx="2258">
                  <c:v>20.9736</c:v>
                </c:pt>
                <c:pt idx="2259">
                  <c:v>20.9534</c:v>
                </c:pt>
                <c:pt idx="2260">
                  <c:v>21.0257</c:v>
                </c:pt>
                <c:pt idx="2261">
                  <c:v>21.1381</c:v>
                </c:pt>
                <c:pt idx="2262">
                  <c:v>21.288</c:v>
                </c:pt>
                <c:pt idx="2263">
                  <c:v>21.4471</c:v>
                </c:pt>
                <c:pt idx="2264">
                  <c:v>21.6075</c:v>
                </c:pt>
                <c:pt idx="2265">
                  <c:v>21.7596</c:v>
                </c:pt>
                <c:pt idx="2266">
                  <c:v>21.8988</c:v>
                </c:pt>
                <c:pt idx="2267">
                  <c:v>22.0679</c:v>
                </c:pt>
                <c:pt idx="2268">
                  <c:v>22.2683</c:v>
                </c:pt>
                <c:pt idx="2269">
                  <c:v>22.4807</c:v>
                </c:pt>
                <c:pt idx="2270">
                  <c:v>22.6897</c:v>
                </c:pt>
                <c:pt idx="2271">
                  <c:v>22.8938</c:v>
                </c:pt>
                <c:pt idx="2272">
                  <c:v>23.0467</c:v>
                </c:pt>
                <c:pt idx="2273">
                  <c:v>23.1414</c:v>
                </c:pt>
                <c:pt idx="2274">
                  <c:v>23.1993</c:v>
                </c:pt>
                <c:pt idx="2275">
                  <c:v>23.2168</c:v>
                </c:pt>
                <c:pt idx="2276">
                  <c:v>23.2068</c:v>
                </c:pt>
                <c:pt idx="2277">
                  <c:v>23.169</c:v>
                </c:pt>
                <c:pt idx="2278">
                  <c:v>23.1239</c:v>
                </c:pt>
                <c:pt idx="2279">
                  <c:v>23.0383</c:v>
                </c:pt>
                <c:pt idx="2280">
                  <c:v>22.93</c:v>
                </c:pt>
                <c:pt idx="2281">
                  <c:v>22.757</c:v>
                </c:pt>
                <c:pt idx="2282">
                  <c:v>22.533</c:v>
                </c:pt>
                <c:pt idx="2283">
                  <c:v>22.2478</c:v>
                </c:pt>
                <c:pt idx="2284">
                  <c:v>21.949</c:v>
                </c:pt>
                <c:pt idx="2285">
                  <c:v>21.6543</c:v>
                </c:pt>
                <c:pt idx="2286">
                  <c:v>21.3635</c:v>
                </c:pt>
                <c:pt idx="2287">
                  <c:v>21.1215</c:v>
                </c:pt>
                <c:pt idx="2288">
                  <c:v>20.889</c:v>
                </c:pt>
                <c:pt idx="2289">
                  <c:v>20.7318</c:v>
                </c:pt>
                <c:pt idx="2290">
                  <c:v>20.6306</c:v>
                </c:pt>
                <c:pt idx="2291">
                  <c:v>20.6211</c:v>
                </c:pt>
                <c:pt idx="2292">
                  <c:v>20.6912</c:v>
                </c:pt>
                <c:pt idx="2293">
                  <c:v>20.8348</c:v>
                </c:pt>
                <c:pt idx="2294">
                  <c:v>21.0359</c:v>
                </c:pt>
                <c:pt idx="2295">
                  <c:v>21.2636</c:v>
                </c:pt>
                <c:pt idx="2296">
                  <c:v>21.5036</c:v>
                </c:pt>
                <c:pt idx="2297">
                  <c:v>21.7511</c:v>
                </c:pt>
                <c:pt idx="2298">
                  <c:v>22.0108</c:v>
                </c:pt>
                <c:pt idx="2299">
                  <c:v>22.2813</c:v>
                </c:pt>
                <c:pt idx="2300">
                  <c:v>22.5328</c:v>
                </c:pt>
                <c:pt idx="2301">
                  <c:v>22.7478</c:v>
                </c:pt>
                <c:pt idx="2302">
                  <c:v>22.9158</c:v>
                </c:pt>
                <c:pt idx="2303">
                  <c:v>23.0271</c:v>
                </c:pt>
                <c:pt idx="2304">
                  <c:v>23.0894</c:v>
                </c:pt>
                <c:pt idx="2305">
                  <c:v>23.1232</c:v>
                </c:pt>
                <c:pt idx="2306">
                  <c:v>23.1447</c:v>
                </c:pt>
                <c:pt idx="2307">
                  <c:v>23.164</c:v>
                </c:pt>
                <c:pt idx="2308">
                  <c:v>23.195</c:v>
                </c:pt>
                <c:pt idx="2309">
                  <c:v>23.2323</c:v>
                </c:pt>
                <c:pt idx="2310">
                  <c:v>23.2597</c:v>
                </c:pt>
                <c:pt idx="2311">
                  <c:v>23.251</c:v>
                </c:pt>
                <c:pt idx="2312">
                  <c:v>23.1672</c:v>
                </c:pt>
                <c:pt idx="2313">
                  <c:v>23.0214</c:v>
                </c:pt>
                <c:pt idx="2314">
                  <c:v>22.8016</c:v>
                </c:pt>
                <c:pt idx="2315">
                  <c:v>22.5419</c:v>
                </c:pt>
                <c:pt idx="2316">
                  <c:v>22.2568</c:v>
                </c:pt>
                <c:pt idx="2317">
                  <c:v>21.9892</c:v>
                </c:pt>
                <c:pt idx="2318">
                  <c:v>21.7784</c:v>
                </c:pt>
                <c:pt idx="2319">
                  <c:v>21.6376</c:v>
                </c:pt>
                <c:pt idx="2320">
                  <c:v>21.5483</c:v>
                </c:pt>
                <c:pt idx="2321">
                  <c:v>21.4938</c:v>
                </c:pt>
                <c:pt idx="2322">
                  <c:v>21.4654</c:v>
                </c:pt>
                <c:pt idx="2323">
                  <c:v>21.4261</c:v>
                </c:pt>
                <c:pt idx="2324">
                  <c:v>21.3807</c:v>
                </c:pt>
                <c:pt idx="2325">
                  <c:v>21.346</c:v>
                </c:pt>
                <c:pt idx="2326">
                  <c:v>21.3442</c:v>
                </c:pt>
                <c:pt idx="2327">
                  <c:v>21.3679</c:v>
                </c:pt>
                <c:pt idx="2328">
                  <c:v>21.4376</c:v>
                </c:pt>
                <c:pt idx="2329">
                  <c:v>21.5646</c:v>
                </c:pt>
                <c:pt idx="2330">
                  <c:v>21.7055</c:v>
                </c:pt>
                <c:pt idx="2331">
                  <c:v>21.831</c:v>
                </c:pt>
                <c:pt idx="2332">
                  <c:v>21.9311</c:v>
                </c:pt>
                <c:pt idx="2333">
                  <c:v>22.0042</c:v>
                </c:pt>
                <c:pt idx="2334">
                  <c:v>22.0448</c:v>
                </c:pt>
                <c:pt idx="2335">
                  <c:v>22.0681</c:v>
                </c:pt>
                <c:pt idx="2336">
                  <c:v>22.1061</c:v>
                </c:pt>
                <c:pt idx="2337">
                  <c:v>22.1807</c:v>
                </c:pt>
                <c:pt idx="2338">
                  <c:v>22.2868</c:v>
                </c:pt>
                <c:pt idx="2339">
                  <c:v>22.4379</c:v>
                </c:pt>
                <c:pt idx="2340">
                  <c:v>22.6014</c:v>
                </c:pt>
                <c:pt idx="2341">
                  <c:v>22.7798</c:v>
                </c:pt>
                <c:pt idx="2342">
                  <c:v>22.9447</c:v>
                </c:pt>
                <c:pt idx="2343">
                  <c:v>23.0802</c:v>
                </c:pt>
                <c:pt idx="2344">
                  <c:v>23.1763</c:v>
                </c:pt>
                <c:pt idx="2345">
                  <c:v>23.2384</c:v>
                </c:pt>
                <c:pt idx="2346">
                  <c:v>23.249</c:v>
                </c:pt>
                <c:pt idx="2347">
                  <c:v>23.2042</c:v>
                </c:pt>
                <c:pt idx="2348">
                  <c:v>23.1454</c:v>
                </c:pt>
                <c:pt idx="2349">
                  <c:v>23.0778</c:v>
                </c:pt>
                <c:pt idx="2350">
                  <c:v>23.072</c:v>
                </c:pt>
                <c:pt idx="2351">
                  <c:v>23.1543</c:v>
                </c:pt>
                <c:pt idx="2352">
                  <c:v>23.3657</c:v>
                </c:pt>
                <c:pt idx="2353">
                  <c:v>23.7425</c:v>
                </c:pt>
                <c:pt idx="2354">
                  <c:v>24.2982</c:v>
                </c:pt>
                <c:pt idx="2355">
                  <c:v>24.9342</c:v>
                </c:pt>
                <c:pt idx="2356">
                  <c:v>25.634</c:v>
                </c:pt>
                <c:pt idx="2357">
                  <c:v>26.34</c:v>
                </c:pt>
                <c:pt idx="2358">
                  <c:v>26.9918</c:v>
                </c:pt>
                <c:pt idx="2359">
                  <c:v>27.4987</c:v>
                </c:pt>
                <c:pt idx="2360">
                  <c:v>27.8234</c:v>
                </c:pt>
                <c:pt idx="2361">
                  <c:v>27.8995</c:v>
                </c:pt>
                <c:pt idx="2362">
                  <c:v>27.6919</c:v>
                </c:pt>
                <c:pt idx="2363">
                  <c:v>27.2365</c:v>
                </c:pt>
                <c:pt idx="2364">
                  <c:v>26.5635</c:v>
                </c:pt>
                <c:pt idx="2365">
                  <c:v>25.7041</c:v>
                </c:pt>
                <c:pt idx="2366">
                  <c:v>24.7059</c:v>
                </c:pt>
                <c:pt idx="2367">
                  <c:v>23.5946</c:v>
                </c:pt>
                <c:pt idx="2368">
                  <c:v>22.3744</c:v>
                </c:pt>
                <c:pt idx="2369">
                  <c:v>21.1081</c:v>
                </c:pt>
                <c:pt idx="2370">
                  <c:v>19.864</c:v>
                </c:pt>
                <c:pt idx="2371">
                  <c:v>18.6729</c:v>
                </c:pt>
                <c:pt idx="2372">
                  <c:v>17.5385</c:v>
                </c:pt>
                <c:pt idx="2373">
                  <c:v>16.5111</c:v>
                </c:pt>
                <c:pt idx="2374">
                  <c:v>15.6165</c:v>
                </c:pt>
                <c:pt idx="2375">
                  <c:v>14.9119</c:v>
                </c:pt>
                <c:pt idx="2376">
                  <c:v>14.4121</c:v>
                </c:pt>
                <c:pt idx="2377">
                  <c:v>14.1379</c:v>
                </c:pt>
                <c:pt idx="2378">
                  <c:v>14.0622</c:v>
                </c:pt>
                <c:pt idx="2379">
                  <c:v>14.1714</c:v>
                </c:pt>
                <c:pt idx="2380">
                  <c:v>14.4466</c:v>
                </c:pt>
                <c:pt idx="2381">
                  <c:v>14.8985</c:v>
                </c:pt>
                <c:pt idx="2382">
                  <c:v>15.4695</c:v>
                </c:pt>
                <c:pt idx="2383">
                  <c:v>16.1277</c:v>
                </c:pt>
                <c:pt idx="2384">
                  <c:v>16.8481</c:v>
                </c:pt>
                <c:pt idx="2385">
                  <c:v>17.5705</c:v>
                </c:pt>
                <c:pt idx="2386">
                  <c:v>18.2556</c:v>
                </c:pt>
                <c:pt idx="2387">
                  <c:v>18.8886</c:v>
                </c:pt>
                <c:pt idx="2388">
                  <c:v>19.412</c:v>
                </c:pt>
                <c:pt idx="2389">
                  <c:v>19.8609</c:v>
                </c:pt>
                <c:pt idx="2390">
                  <c:v>20.2432</c:v>
                </c:pt>
                <c:pt idx="2391">
                  <c:v>20.561</c:v>
                </c:pt>
                <c:pt idx="2392">
                  <c:v>20.8289</c:v>
                </c:pt>
                <c:pt idx="2393">
                  <c:v>21.0663</c:v>
                </c:pt>
                <c:pt idx="2394">
                  <c:v>21.2946</c:v>
                </c:pt>
                <c:pt idx="2395">
                  <c:v>21.5051</c:v>
                </c:pt>
                <c:pt idx="2396">
                  <c:v>21.718</c:v>
                </c:pt>
                <c:pt idx="2397">
                  <c:v>21.9046</c:v>
                </c:pt>
                <c:pt idx="2398">
                  <c:v>22.0913</c:v>
                </c:pt>
                <c:pt idx="2399">
                  <c:v>22.2708</c:v>
                </c:pt>
                <c:pt idx="2400">
                  <c:v>22.4356</c:v>
                </c:pt>
                <c:pt idx="2401">
                  <c:v>22.5736</c:v>
                </c:pt>
                <c:pt idx="2402">
                  <c:v>22.6841</c:v>
                </c:pt>
                <c:pt idx="2403">
                  <c:v>22.7664</c:v>
                </c:pt>
                <c:pt idx="2404">
                  <c:v>22.8085</c:v>
                </c:pt>
                <c:pt idx="2405">
                  <c:v>22.8103</c:v>
                </c:pt>
                <c:pt idx="2406">
                  <c:v>22.7713</c:v>
                </c:pt>
                <c:pt idx="2407">
                  <c:v>22.7089</c:v>
                </c:pt>
                <c:pt idx="2408">
                  <c:v>22.6452</c:v>
                </c:pt>
                <c:pt idx="2409">
                  <c:v>22.5678</c:v>
                </c:pt>
                <c:pt idx="2410">
                  <c:v>22.4731</c:v>
                </c:pt>
                <c:pt idx="2411">
                  <c:v>22.3307</c:v>
                </c:pt>
                <c:pt idx="2412">
                  <c:v>22.1404</c:v>
                </c:pt>
                <c:pt idx="2413">
                  <c:v>21.8932</c:v>
                </c:pt>
                <c:pt idx="2414">
                  <c:v>21.6556</c:v>
                </c:pt>
                <c:pt idx="2415">
                  <c:v>21.4261</c:v>
                </c:pt>
                <c:pt idx="2416">
                  <c:v>21.2558</c:v>
                </c:pt>
                <c:pt idx="2417">
                  <c:v>21.1453</c:v>
                </c:pt>
                <c:pt idx="2418">
                  <c:v>21.1131</c:v>
                </c:pt>
                <c:pt idx="2419">
                  <c:v>21.1481</c:v>
                </c:pt>
                <c:pt idx="2420">
                  <c:v>21.2402</c:v>
                </c:pt>
                <c:pt idx="2421">
                  <c:v>21.3598</c:v>
                </c:pt>
                <c:pt idx="2422">
                  <c:v>21.4714</c:v>
                </c:pt>
                <c:pt idx="2423">
                  <c:v>21.5905</c:v>
                </c:pt>
                <c:pt idx="2424">
                  <c:v>21.7248</c:v>
                </c:pt>
                <c:pt idx="2425">
                  <c:v>21.8676</c:v>
                </c:pt>
                <c:pt idx="2426">
                  <c:v>22.0352</c:v>
                </c:pt>
                <c:pt idx="2427">
                  <c:v>22.2375</c:v>
                </c:pt>
                <c:pt idx="2428">
                  <c:v>22.4623</c:v>
                </c:pt>
                <c:pt idx="2429">
                  <c:v>22.675</c:v>
                </c:pt>
                <c:pt idx="2430">
                  <c:v>22.8579</c:v>
                </c:pt>
                <c:pt idx="2431">
                  <c:v>22.9955</c:v>
                </c:pt>
                <c:pt idx="2432">
                  <c:v>23.0913</c:v>
                </c:pt>
                <c:pt idx="2433">
                  <c:v>23.1656</c:v>
                </c:pt>
                <c:pt idx="2434">
                  <c:v>23.2137</c:v>
                </c:pt>
                <c:pt idx="2435">
                  <c:v>23.2397</c:v>
                </c:pt>
                <c:pt idx="2436">
                  <c:v>23.2583</c:v>
                </c:pt>
                <c:pt idx="2437">
                  <c:v>23.2542</c:v>
                </c:pt>
                <c:pt idx="2438">
                  <c:v>23.2108</c:v>
                </c:pt>
                <c:pt idx="2439">
                  <c:v>23.1182</c:v>
                </c:pt>
                <c:pt idx="2440">
                  <c:v>22.9701</c:v>
                </c:pt>
                <c:pt idx="2441">
                  <c:v>22.7715</c:v>
                </c:pt>
                <c:pt idx="2442">
                  <c:v>22.518</c:v>
                </c:pt>
                <c:pt idx="2443">
                  <c:v>22.2331</c:v>
                </c:pt>
                <c:pt idx="2444">
                  <c:v>21.9258</c:v>
                </c:pt>
                <c:pt idx="2445">
                  <c:v>21.625</c:v>
                </c:pt>
                <c:pt idx="2446">
                  <c:v>21.3476</c:v>
                </c:pt>
                <c:pt idx="2447">
                  <c:v>21.1046</c:v>
                </c:pt>
                <c:pt idx="2448">
                  <c:v>20.898</c:v>
                </c:pt>
                <c:pt idx="2449">
                  <c:v>20.756</c:v>
                </c:pt>
                <c:pt idx="2450">
                  <c:v>20.695</c:v>
                </c:pt>
                <c:pt idx="2451">
                  <c:v>20.7163</c:v>
                </c:pt>
                <c:pt idx="2452">
                  <c:v>20.8047</c:v>
                </c:pt>
                <c:pt idx="2453">
                  <c:v>20.9559</c:v>
                </c:pt>
                <c:pt idx="2454">
                  <c:v>21.1173</c:v>
                </c:pt>
                <c:pt idx="2455">
                  <c:v>21.33</c:v>
                </c:pt>
                <c:pt idx="2456">
                  <c:v>21.5549</c:v>
                </c:pt>
                <c:pt idx="2457">
                  <c:v>21.7992</c:v>
                </c:pt>
                <c:pt idx="2458">
                  <c:v>22.0665</c:v>
                </c:pt>
                <c:pt idx="2459">
                  <c:v>22.3406</c:v>
                </c:pt>
                <c:pt idx="2460">
                  <c:v>22.5753</c:v>
                </c:pt>
                <c:pt idx="2461">
                  <c:v>22.7661</c:v>
                </c:pt>
                <c:pt idx="2462">
                  <c:v>22.9003</c:v>
                </c:pt>
                <c:pt idx="2463">
                  <c:v>22.9946</c:v>
                </c:pt>
                <c:pt idx="2464">
                  <c:v>23.0523</c:v>
                </c:pt>
                <c:pt idx="2465">
                  <c:v>23.0971</c:v>
                </c:pt>
                <c:pt idx="2466">
                  <c:v>23.149</c:v>
                </c:pt>
                <c:pt idx="2467">
                  <c:v>23.2215</c:v>
                </c:pt>
                <c:pt idx="2468">
                  <c:v>23.2721</c:v>
                </c:pt>
                <c:pt idx="2469">
                  <c:v>23.307</c:v>
                </c:pt>
                <c:pt idx="2470">
                  <c:v>23.3035</c:v>
                </c:pt>
                <c:pt idx="2471">
                  <c:v>23.2377</c:v>
                </c:pt>
                <c:pt idx="2472">
                  <c:v>23.099</c:v>
                </c:pt>
                <c:pt idx="2473">
                  <c:v>22.9002</c:v>
                </c:pt>
                <c:pt idx="2474">
                  <c:v>22.6454</c:v>
                </c:pt>
                <c:pt idx="2475">
                  <c:v>22.3766</c:v>
                </c:pt>
                <c:pt idx="2476">
                  <c:v>22.1273</c:v>
                </c:pt>
                <c:pt idx="2477">
                  <c:v>21.9277</c:v>
                </c:pt>
                <c:pt idx="2478">
                  <c:v>21.7738</c:v>
                </c:pt>
                <c:pt idx="2479">
                  <c:v>21.6553</c:v>
                </c:pt>
                <c:pt idx="2480">
                  <c:v>21.5652</c:v>
                </c:pt>
                <c:pt idx="2481">
                  <c:v>21.4785</c:v>
                </c:pt>
                <c:pt idx="2482">
                  <c:v>21.396</c:v>
                </c:pt>
                <c:pt idx="2483">
                  <c:v>21.3317</c:v>
                </c:pt>
                <c:pt idx="2484">
                  <c:v>21.2677</c:v>
                </c:pt>
                <c:pt idx="2485">
                  <c:v>21.2466</c:v>
                </c:pt>
                <c:pt idx="2486">
                  <c:v>21.2826</c:v>
                </c:pt>
                <c:pt idx="2487">
                  <c:v>21.3611</c:v>
                </c:pt>
                <c:pt idx="2488">
                  <c:v>21.4658</c:v>
                </c:pt>
                <c:pt idx="2489">
                  <c:v>21.5778</c:v>
                </c:pt>
                <c:pt idx="2490">
                  <c:v>21.6782</c:v>
                </c:pt>
                <c:pt idx="2491">
                  <c:v>21.762</c:v>
                </c:pt>
                <c:pt idx="2492">
                  <c:v>21.8236</c:v>
                </c:pt>
                <c:pt idx="2493">
                  <c:v>21.8829</c:v>
                </c:pt>
                <c:pt idx="2494">
                  <c:v>21.9354</c:v>
                </c:pt>
                <c:pt idx="2495">
                  <c:v>22.0006</c:v>
                </c:pt>
                <c:pt idx="2496">
                  <c:v>22.095</c:v>
                </c:pt>
                <c:pt idx="2497">
                  <c:v>22.2138</c:v>
                </c:pt>
                <c:pt idx="2498">
                  <c:v>22.3519</c:v>
                </c:pt>
                <c:pt idx="2499">
                  <c:v>22.5045</c:v>
                </c:pt>
                <c:pt idx="2500">
                  <c:v>22.6637</c:v>
                </c:pt>
                <c:pt idx="2501">
                  <c:v>22.8311</c:v>
                </c:pt>
                <c:pt idx="2502">
                  <c:v>22.9669</c:v>
                </c:pt>
                <c:pt idx="2503">
                  <c:v>23.0796</c:v>
                </c:pt>
                <c:pt idx="2504">
                  <c:v>23.1368</c:v>
                </c:pt>
                <c:pt idx="2505">
                  <c:v>23.1374</c:v>
                </c:pt>
                <c:pt idx="2506">
                  <c:v>23.1121</c:v>
                </c:pt>
                <c:pt idx="2507">
                  <c:v>23.05</c:v>
                </c:pt>
                <c:pt idx="2508">
                  <c:v>22.9785</c:v>
                </c:pt>
                <c:pt idx="2509">
                  <c:v>22.9576</c:v>
                </c:pt>
                <c:pt idx="2510">
                  <c:v>23.0109</c:v>
                </c:pt>
                <c:pt idx="2511">
                  <c:v>23.1824</c:v>
                </c:pt>
                <c:pt idx="2512">
                  <c:v>23.468</c:v>
                </c:pt>
                <c:pt idx="2513">
                  <c:v>23.9066</c:v>
                </c:pt>
                <c:pt idx="2514">
                  <c:v>24.463</c:v>
                </c:pt>
                <c:pt idx="2515">
                  <c:v>25.0644</c:v>
                </c:pt>
                <c:pt idx="2516">
                  <c:v>25.6835</c:v>
                </c:pt>
                <c:pt idx="2517">
                  <c:v>26.2883</c:v>
                </c:pt>
                <c:pt idx="2518">
                  <c:v>26.8029</c:v>
                </c:pt>
                <c:pt idx="2519">
                  <c:v>27.179</c:v>
                </c:pt>
                <c:pt idx="2520">
                  <c:v>27.3562</c:v>
                </c:pt>
                <c:pt idx="2521">
                  <c:v>27.3168</c:v>
                </c:pt>
                <c:pt idx="2522">
                  <c:v>27.0636</c:v>
                </c:pt>
                <c:pt idx="2523">
                  <c:v>26.5813</c:v>
                </c:pt>
                <c:pt idx="2524">
                  <c:v>25.9208</c:v>
                </c:pt>
                <c:pt idx="2525">
                  <c:v>25.1302</c:v>
                </c:pt>
                <c:pt idx="2526">
                  <c:v>24.2171</c:v>
                </c:pt>
                <c:pt idx="2527">
                  <c:v>23.1874</c:v>
                </c:pt>
                <c:pt idx="2528">
                  <c:v>22.0356</c:v>
                </c:pt>
                <c:pt idx="2529">
                  <c:v>20.8294</c:v>
                </c:pt>
                <c:pt idx="2530">
                  <c:v>19.6239</c:v>
                </c:pt>
                <c:pt idx="2531">
                  <c:v>18.4653</c:v>
                </c:pt>
                <c:pt idx="2532">
                  <c:v>17.3748</c:v>
                </c:pt>
                <c:pt idx="2533">
                  <c:v>16.4089</c:v>
                </c:pt>
                <c:pt idx="2534">
                  <c:v>15.5936</c:v>
                </c:pt>
                <c:pt idx="2535">
                  <c:v>14.9732</c:v>
                </c:pt>
                <c:pt idx="2536">
                  <c:v>14.5492</c:v>
                </c:pt>
                <c:pt idx="2537">
                  <c:v>14.3282</c:v>
                </c:pt>
                <c:pt idx="2538">
                  <c:v>14.304</c:v>
                </c:pt>
                <c:pt idx="2539">
                  <c:v>14.4489</c:v>
                </c:pt>
                <c:pt idx="2540">
                  <c:v>14.7553</c:v>
                </c:pt>
                <c:pt idx="2541">
                  <c:v>15.2176</c:v>
                </c:pt>
                <c:pt idx="2542">
                  <c:v>15.7876</c:v>
                </c:pt>
                <c:pt idx="2543">
                  <c:v>16.4274</c:v>
                </c:pt>
                <c:pt idx="2544">
                  <c:v>17.1106</c:v>
                </c:pt>
                <c:pt idx="2545">
                  <c:v>17.7477</c:v>
                </c:pt>
                <c:pt idx="2546">
                  <c:v>18.3471</c:v>
                </c:pt>
                <c:pt idx="2547">
                  <c:v>18.8676</c:v>
                </c:pt>
                <c:pt idx="2548">
                  <c:v>19.3136</c:v>
                </c:pt>
                <c:pt idx="2549">
                  <c:v>19.7002</c:v>
                </c:pt>
                <c:pt idx="2550">
                  <c:v>20.0611</c:v>
                </c:pt>
                <c:pt idx="2551">
                  <c:v>20.3857</c:v>
                </c:pt>
                <c:pt idx="2552">
                  <c:v>20.6931</c:v>
                </c:pt>
                <c:pt idx="2553">
                  <c:v>20.9544</c:v>
                </c:pt>
                <c:pt idx="2554">
                  <c:v>21.1901</c:v>
                </c:pt>
                <c:pt idx="2555">
                  <c:v>21.4023</c:v>
                </c:pt>
                <c:pt idx="2556">
                  <c:v>21.6006</c:v>
                </c:pt>
                <c:pt idx="2557">
                  <c:v>21.784</c:v>
                </c:pt>
                <c:pt idx="2558">
                  <c:v>21.9717</c:v>
                </c:pt>
                <c:pt idx="2559">
                  <c:v>22.1504</c:v>
                </c:pt>
                <c:pt idx="2560">
                  <c:v>22.3126</c:v>
                </c:pt>
                <c:pt idx="2561">
                  <c:v>22.4586</c:v>
                </c:pt>
                <c:pt idx="2562">
                  <c:v>22.5518</c:v>
                </c:pt>
                <c:pt idx="2563">
                  <c:v>22.6061</c:v>
                </c:pt>
                <c:pt idx="2564">
                  <c:v>22.6301</c:v>
                </c:pt>
                <c:pt idx="2565">
                  <c:v>22.6231</c:v>
                </c:pt>
                <c:pt idx="2566">
                  <c:v>22.6274</c:v>
                </c:pt>
                <c:pt idx="2567">
                  <c:v>22.6155</c:v>
                </c:pt>
                <c:pt idx="2568">
                  <c:v>22.5853</c:v>
                </c:pt>
                <c:pt idx="2569">
                  <c:v>22.5046</c:v>
                </c:pt>
                <c:pt idx="2570">
                  <c:v>22.3734</c:v>
                </c:pt>
                <c:pt idx="2571">
                  <c:v>22.1777</c:v>
                </c:pt>
                <c:pt idx="2572">
                  <c:v>21.9471</c:v>
                </c:pt>
                <c:pt idx="2573">
                  <c:v>21.7069</c:v>
                </c:pt>
                <c:pt idx="2574">
                  <c:v>21.4801</c:v>
                </c:pt>
                <c:pt idx="2575">
                  <c:v>21.2964</c:v>
                </c:pt>
                <c:pt idx="2576">
                  <c:v>21.1771</c:v>
                </c:pt>
                <c:pt idx="2577">
                  <c:v>21.1281</c:v>
                </c:pt>
                <c:pt idx="2578">
                  <c:v>21.1265</c:v>
                </c:pt>
                <c:pt idx="2579">
                  <c:v>21.1642</c:v>
                </c:pt>
                <c:pt idx="2580">
                  <c:v>21.2267</c:v>
                </c:pt>
                <c:pt idx="2581">
                  <c:v>21.2955</c:v>
                </c:pt>
                <c:pt idx="2582">
                  <c:v>21.3738</c:v>
                </c:pt>
                <c:pt idx="2583">
                  <c:v>21.4712</c:v>
                </c:pt>
                <c:pt idx="2584">
                  <c:v>21.5927</c:v>
                </c:pt>
                <c:pt idx="2585">
                  <c:v>21.7586</c:v>
                </c:pt>
                <c:pt idx="2586">
                  <c:v>21.9507</c:v>
                </c:pt>
                <c:pt idx="2587">
                  <c:v>22.1706</c:v>
                </c:pt>
                <c:pt idx="2588">
                  <c:v>22.3991</c:v>
                </c:pt>
                <c:pt idx="2589">
                  <c:v>22.5857</c:v>
                </c:pt>
                <c:pt idx="2590">
                  <c:v>22.7459</c:v>
                </c:pt>
                <c:pt idx="2591">
                  <c:v>22.8778</c:v>
                </c:pt>
                <c:pt idx="2592">
                  <c:v>22.9819</c:v>
                </c:pt>
                <c:pt idx="2593">
                  <c:v>23.063</c:v>
                </c:pt>
                <c:pt idx="2594">
                  <c:v>23.1365</c:v>
                </c:pt>
                <c:pt idx="2595">
                  <c:v>23.1793</c:v>
                </c:pt>
                <c:pt idx="2596">
                  <c:v>23.2014</c:v>
                </c:pt>
                <c:pt idx="2597">
                  <c:v>23.17</c:v>
                </c:pt>
                <c:pt idx="2598">
                  <c:v>23.0881</c:v>
                </c:pt>
                <c:pt idx="2599">
                  <c:v>22.96</c:v>
                </c:pt>
                <c:pt idx="2600">
                  <c:v>22.781</c:v>
                </c:pt>
                <c:pt idx="2601">
                  <c:v>22.5601</c:v>
                </c:pt>
                <c:pt idx="2602">
                  <c:v>22.2939</c:v>
                </c:pt>
                <c:pt idx="2603">
                  <c:v>22.0002</c:v>
                </c:pt>
                <c:pt idx="2604">
                  <c:v>21.7087</c:v>
                </c:pt>
                <c:pt idx="2605">
                  <c:v>21.4206</c:v>
                </c:pt>
                <c:pt idx="2606">
                  <c:v>21.154</c:v>
                </c:pt>
                <c:pt idx="2607">
                  <c:v>20.9305</c:v>
                </c:pt>
                <c:pt idx="2608">
                  <c:v>20.7529</c:v>
                </c:pt>
                <c:pt idx="2609">
                  <c:v>20.6599</c:v>
                </c:pt>
                <c:pt idx="2610">
                  <c:v>20.6268</c:v>
                </c:pt>
                <c:pt idx="2611">
                  <c:v>20.6576</c:v>
                </c:pt>
                <c:pt idx="2612">
                  <c:v>20.7495</c:v>
                </c:pt>
                <c:pt idx="2613">
                  <c:v>20.8871</c:v>
                </c:pt>
                <c:pt idx="2614">
                  <c:v>21.056</c:v>
                </c:pt>
                <c:pt idx="2615">
                  <c:v>21.2624</c:v>
                </c:pt>
                <c:pt idx="2616">
                  <c:v>21.4919</c:v>
                </c:pt>
                <c:pt idx="2617">
                  <c:v>21.7498</c:v>
                </c:pt>
                <c:pt idx="2618">
                  <c:v>22.005</c:v>
                </c:pt>
                <c:pt idx="2619">
                  <c:v>22.2448</c:v>
                </c:pt>
                <c:pt idx="2620">
                  <c:v>22.448</c:v>
                </c:pt>
                <c:pt idx="2621">
                  <c:v>22.5968</c:v>
                </c:pt>
                <c:pt idx="2622">
                  <c:v>22.7272</c:v>
                </c:pt>
                <c:pt idx="2623">
                  <c:v>22.8379</c:v>
                </c:pt>
                <c:pt idx="2624">
                  <c:v>22.9282</c:v>
                </c:pt>
                <c:pt idx="2625">
                  <c:v>23.0327</c:v>
                </c:pt>
                <c:pt idx="2626">
                  <c:v>23.1323</c:v>
                </c:pt>
                <c:pt idx="2627">
                  <c:v>23.2251</c:v>
                </c:pt>
                <c:pt idx="2628">
                  <c:v>23.2794</c:v>
                </c:pt>
                <c:pt idx="2629">
                  <c:v>23.2554</c:v>
                </c:pt>
                <c:pt idx="2630">
                  <c:v>23.1794</c:v>
                </c:pt>
                <c:pt idx="2631">
                  <c:v>23.045</c:v>
                </c:pt>
                <c:pt idx="2632">
                  <c:v>22.8433</c:v>
                </c:pt>
                <c:pt idx="2633">
                  <c:v>22.6053</c:v>
                </c:pt>
                <c:pt idx="2634">
                  <c:v>22.3671</c:v>
                </c:pt>
                <c:pt idx="2635">
                  <c:v>22.1465</c:v>
                </c:pt>
                <c:pt idx="2636">
                  <c:v>21.9541</c:v>
                </c:pt>
                <c:pt idx="2637">
                  <c:v>21.8077</c:v>
                </c:pt>
                <c:pt idx="2638">
                  <c:v>21.6897</c:v>
                </c:pt>
                <c:pt idx="2639">
                  <c:v>21.5806</c:v>
                </c:pt>
                <c:pt idx="2640">
                  <c:v>21.4681</c:v>
                </c:pt>
                <c:pt idx="2641">
                  <c:v>21.3635</c:v>
                </c:pt>
                <c:pt idx="2642">
                  <c:v>21.2763</c:v>
                </c:pt>
                <c:pt idx="2643">
                  <c:v>21.224</c:v>
                </c:pt>
                <c:pt idx="2644">
                  <c:v>21.2095</c:v>
                </c:pt>
                <c:pt idx="2645">
                  <c:v>21.2329</c:v>
                </c:pt>
                <c:pt idx="2646">
                  <c:v>21.2889</c:v>
                </c:pt>
                <c:pt idx="2647">
                  <c:v>21.3534</c:v>
                </c:pt>
                <c:pt idx="2648">
                  <c:v>21.4178</c:v>
                </c:pt>
                <c:pt idx="2649">
                  <c:v>21.48269999999999</c:v>
                </c:pt>
                <c:pt idx="2650">
                  <c:v>21.5365</c:v>
                </c:pt>
                <c:pt idx="2651">
                  <c:v>21.5917</c:v>
                </c:pt>
                <c:pt idx="2652">
                  <c:v>21.649</c:v>
                </c:pt>
                <c:pt idx="2653">
                  <c:v>21.7098</c:v>
                </c:pt>
                <c:pt idx="2654">
                  <c:v>21.7838</c:v>
                </c:pt>
                <c:pt idx="2655">
                  <c:v>21.8843</c:v>
                </c:pt>
                <c:pt idx="2656">
                  <c:v>21.997</c:v>
                </c:pt>
                <c:pt idx="2657">
                  <c:v>22.1359</c:v>
                </c:pt>
                <c:pt idx="2658">
                  <c:v>22.3026</c:v>
                </c:pt>
                <c:pt idx="2659">
                  <c:v>22.4859</c:v>
                </c:pt>
                <c:pt idx="2660">
                  <c:v>22.6583</c:v>
                </c:pt>
                <c:pt idx="2661">
                  <c:v>22.8121</c:v>
                </c:pt>
                <c:pt idx="2662">
                  <c:v>22.9294</c:v>
                </c:pt>
                <c:pt idx="2663">
                  <c:v>22.9881</c:v>
                </c:pt>
                <c:pt idx="2664">
                  <c:v>22.9975</c:v>
                </c:pt>
                <c:pt idx="2665">
                  <c:v>22.9654</c:v>
                </c:pt>
                <c:pt idx="2666">
                  <c:v>22.893</c:v>
                </c:pt>
                <c:pt idx="2667">
                  <c:v>22.8224</c:v>
                </c:pt>
                <c:pt idx="2668">
                  <c:v>22.7831</c:v>
                </c:pt>
                <c:pt idx="2669">
                  <c:v>22.8207</c:v>
                </c:pt>
                <c:pt idx="2670">
                  <c:v>22.9455</c:v>
                </c:pt>
                <c:pt idx="2671">
                  <c:v>23.1759</c:v>
                </c:pt>
                <c:pt idx="2672">
                  <c:v>23.5155</c:v>
                </c:pt>
                <c:pt idx="2673">
                  <c:v>23.9786</c:v>
                </c:pt>
                <c:pt idx="2674">
                  <c:v>24.5026</c:v>
                </c:pt>
                <c:pt idx="2675">
                  <c:v>25.054</c:v>
                </c:pt>
                <c:pt idx="2676">
                  <c:v>25.6243</c:v>
                </c:pt>
                <c:pt idx="2677">
                  <c:v>26.1418</c:v>
                </c:pt>
                <c:pt idx="2678">
                  <c:v>26.5576</c:v>
                </c:pt>
                <c:pt idx="2679">
                  <c:v>26.8165</c:v>
                </c:pt>
                <c:pt idx="2680">
                  <c:v>26.8868</c:v>
                </c:pt>
                <c:pt idx="2681">
                  <c:v>26.744</c:v>
                </c:pt>
                <c:pt idx="2682">
                  <c:v>26.4349</c:v>
                </c:pt>
                <c:pt idx="2683">
                  <c:v>25.9368</c:v>
                </c:pt>
                <c:pt idx="2684">
                  <c:v>25.3145</c:v>
                </c:pt>
                <c:pt idx="2685">
                  <c:v>24.5744</c:v>
                </c:pt>
                <c:pt idx="2686">
                  <c:v>23.7199</c:v>
                </c:pt>
                <c:pt idx="2687">
                  <c:v>22.7264</c:v>
                </c:pt>
                <c:pt idx="2688">
                  <c:v>21.6572</c:v>
                </c:pt>
                <c:pt idx="2689">
                  <c:v>20.4951</c:v>
                </c:pt>
                <c:pt idx="2690">
                  <c:v>19.3456</c:v>
                </c:pt>
                <c:pt idx="2691">
                  <c:v>18.2574</c:v>
                </c:pt>
                <c:pt idx="2692">
                  <c:v>17.2584</c:v>
                </c:pt>
                <c:pt idx="2693">
                  <c:v>16.3994</c:v>
                </c:pt>
                <c:pt idx="2694">
                  <c:v>15.6625</c:v>
                </c:pt>
                <c:pt idx="2695">
                  <c:v>15.1093</c:v>
                </c:pt>
                <c:pt idx="2696">
                  <c:v>14.7443</c:v>
                </c:pt>
                <c:pt idx="2697">
                  <c:v>14.5571</c:v>
                </c:pt>
                <c:pt idx="2698">
                  <c:v>14.552</c:v>
                </c:pt>
                <c:pt idx="2699">
                  <c:v>14.7091</c:v>
                </c:pt>
                <c:pt idx="2700">
                  <c:v>15.0312</c:v>
                </c:pt>
                <c:pt idx="2701">
                  <c:v>15.4932</c:v>
                </c:pt>
                <c:pt idx="2702">
                  <c:v>16.0411</c:v>
                </c:pt>
                <c:pt idx="2703">
                  <c:v>16.625</c:v>
                </c:pt>
                <c:pt idx="2704">
                  <c:v>17.2265</c:v>
                </c:pt>
                <c:pt idx="2705">
                  <c:v>17.7881</c:v>
                </c:pt>
                <c:pt idx="2706">
                  <c:v>18.3095</c:v>
                </c:pt>
                <c:pt idx="2707">
                  <c:v>18.755</c:v>
                </c:pt>
                <c:pt idx="2708">
                  <c:v>19.1696</c:v>
                </c:pt>
                <c:pt idx="2709">
                  <c:v>19.5669</c:v>
                </c:pt>
                <c:pt idx="2710">
                  <c:v>19.9271</c:v>
                </c:pt>
                <c:pt idx="2711">
                  <c:v>20.2728</c:v>
                </c:pt>
                <c:pt idx="2712">
                  <c:v>20.5883</c:v>
                </c:pt>
                <c:pt idx="2713">
                  <c:v>20.8582</c:v>
                </c:pt>
                <c:pt idx="2714">
                  <c:v>21.0885</c:v>
                </c:pt>
                <c:pt idx="2715">
                  <c:v>21.2956</c:v>
                </c:pt>
                <c:pt idx="2716">
                  <c:v>21.4837</c:v>
                </c:pt>
                <c:pt idx="2717">
                  <c:v>21.6765</c:v>
                </c:pt>
                <c:pt idx="2718">
                  <c:v>21.8579</c:v>
                </c:pt>
                <c:pt idx="2719">
                  <c:v>22.0274</c:v>
                </c:pt>
                <c:pt idx="2720">
                  <c:v>22.1742</c:v>
                </c:pt>
                <c:pt idx="2721">
                  <c:v>22.289</c:v>
                </c:pt>
                <c:pt idx="2722">
                  <c:v>22.3677</c:v>
                </c:pt>
                <c:pt idx="2723">
                  <c:v>22.4371</c:v>
                </c:pt>
                <c:pt idx="2724">
                  <c:v>22.4833</c:v>
                </c:pt>
                <c:pt idx="2725">
                  <c:v>22.5199</c:v>
                </c:pt>
                <c:pt idx="2726">
                  <c:v>22.5329</c:v>
                </c:pt>
                <c:pt idx="2727">
                  <c:v>22.5106</c:v>
                </c:pt>
                <c:pt idx="2728">
                  <c:v>22.4399</c:v>
                </c:pt>
                <c:pt idx="2729">
                  <c:v>22.2782</c:v>
                </c:pt>
                <c:pt idx="2730">
                  <c:v>22.0696</c:v>
                </c:pt>
                <c:pt idx="2731">
                  <c:v>21.8148</c:v>
                </c:pt>
                <c:pt idx="2732">
                  <c:v>21.548</c:v>
                </c:pt>
                <c:pt idx="2733">
                  <c:v>21.2844</c:v>
                </c:pt>
                <c:pt idx="2734">
                  <c:v>21.0669</c:v>
                </c:pt>
                <c:pt idx="2735">
                  <c:v>20.9205</c:v>
                </c:pt>
                <c:pt idx="2736">
                  <c:v>20.822</c:v>
                </c:pt>
                <c:pt idx="2737">
                  <c:v>20.8123</c:v>
                </c:pt>
                <c:pt idx="2738">
                  <c:v>20.8561</c:v>
                </c:pt>
                <c:pt idx="2739">
                  <c:v>20.9307</c:v>
                </c:pt>
                <c:pt idx="2740">
                  <c:v>21.013</c:v>
                </c:pt>
                <c:pt idx="2741">
                  <c:v>21.1194</c:v>
                </c:pt>
                <c:pt idx="2742">
                  <c:v>21.2363</c:v>
                </c:pt>
                <c:pt idx="2743">
                  <c:v>21.3805</c:v>
                </c:pt>
                <c:pt idx="2744">
                  <c:v>21.5523</c:v>
                </c:pt>
                <c:pt idx="2745">
                  <c:v>21.7566</c:v>
                </c:pt>
                <c:pt idx="2746">
                  <c:v>21.9597</c:v>
                </c:pt>
                <c:pt idx="2747">
                  <c:v>22.1779</c:v>
                </c:pt>
                <c:pt idx="2748">
                  <c:v>22.3509</c:v>
                </c:pt>
                <c:pt idx="2749">
                  <c:v>22.495</c:v>
                </c:pt>
                <c:pt idx="2750">
                  <c:v>22.6135</c:v>
                </c:pt>
                <c:pt idx="2751">
                  <c:v>22.7231</c:v>
                </c:pt>
                <c:pt idx="2752">
                  <c:v>22.8235</c:v>
                </c:pt>
                <c:pt idx="2753">
                  <c:v>22.9158</c:v>
                </c:pt>
                <c:pt idx="2754">
                  <c:v>22.9791</c:v>
                </c:pt>
                <c:pt idx="2755">
                  <c:v>23.0236</c:v>
                </c:pt>
                <c:pt idx="2756">
                  <c:v>23.0186</c:v>
                </c:pt>
                <c:pt idx="2757">
                  <c:v>22.9679</c:v>
                </c:pt>
                <c:pt idx="2758">
                  <c:v>22.8662</c:v>
                </c:pt>
                <c:pt idx="2759">
                  <c:v>22.6884</c:v>
                </c:pt>
                <c:pt idx="2760">
                  <c:v>22.4722</c:v>
                </c:pt>
                <c:pt idx="2761">
                  <c:v>22.2274</c:v>
                </c:pt>
                <c:pt idx="2762">
                  <c:v>21.9584</c:v>
                </c:pt>
                <c:pt idx="2763">
                  <c:v>21.677</c:v>
                </c:pt>
                <c:pt idx="2764">
                  <c:v>21.3884</c:v>
                </c:pt>
                <c:pt idx="2765">
                  <c:v>21.1052</c:v>
                </c:pt>
                <c:pt idx="2766">
                  <c:v>20.8488</c:v>
                </c:pt>
                <c:pt idx="2767">
                  <c:v>20.6416</c:v>
                </c:pt>
                <c:pt idx="2768">
                  <c:v>20.4916</c:v>
                </c:pt>
                <c:pt idx="2769">
                  <c:v>20.4043</c:v>
                </c:pt>
                <c:pt idx="2770">
                  <c:v>20.3807</c:v>
                </c:pt>
                <c:pt idx="2771">
                  <c:v>20.4286</c:v>
                </c:pt>
                <c:pt idx="2772">
                  <c:v>20.5512</c:v>
                </c:pt>
                <c:pt idx="2773">
                  <c:v>20.7176</c:v>
                </c:pt>
                <c:pt idx="2774">
                  <c:v>20.9323</c:v>
                </c:pt>
                <c:pt idx="2775">
                  <c:v>21.1813</c:v>
                </c:pt>
                <c:pt idx="2776">
                  <c:v>21.4254</c:v>
                </c:pt>
                <c:pt idx="2777">
                  <c:v>21.6817</c:v>
                </c:pt>
                <c:pt idx="2778">
                  <c:v>21.893</c:v>
                </c:pt>
                <c:pt idx="2779">
                  <c:v>22.0648</c:v>
                </c:pt>
                <c:pt idx="2780">
                  <c:v>22.2659</c:v>
                </c:pt>
                <c:pt idx="2781">
                  <c:v>22.4376</c:v>
                </c:pt>
                <c:pt idx="2782">
                  <c:v>22.4911</c:v>
                </c:pt>
                <c:pt idx="2783">
                  <c:v>22.5743</c:v>
                </c:pt>
                <c:pt idx="2784">
                  <c:v>22.8691</c:v>
                </c:pt>
                <c:pt idx="2785">
                  <c:v>23.0988</c:v>
                </c:pt>
                <c:pt idx="2786">
                  <c:v>22.9291</c:v>
                </c:pt>
                <c:pt idx="2787">
                  <c:v>22.5546</c:v>
                </c:pt>
                <c:pt idx="2788">
                  <c:v>22.4091</c:v>
                </c:pt>
                <c:pt idx="2789">
                  <c:v>22.8361</c:v>
                </c:pt>
                <c:pt idx="2790">
                  <c:v>24.0641</c:v>
                </c:pt>
                <c:pt idx="2791">
                  <c:v>26.2816</c:v>
                </c:pt>
                <c:pt idx="2792">
                  <c:v>29.2618</c:v>
                </c:pt>
                <c:pt idx="2793">
                  <c:v>32.0572</c:v>
                </c:pt>
                <c:pt idx="2794">
                  <c:v>34.002</c:v>
                </c:pt>
                <c:pt idx="2795">
                  <c:v>34.981</c:v>
                </c:pt>
                <c:pt idx="2796">
                  <c:v>35.336</c:v>
                </c:pt>
                <c:pt idx="2797">
                  <c:v>35.5171</c:v>
                </c:pt>
                <c:pt idx="2798">
                  <c:v>35.4582</c:v>
                </c:pt>
                <c:pt idx="2799">
                  <c:v>34.9821</c:v>
                </c:pt>
                <c:pt idx="2800">
                  <c:v>34.1352</c:v>
                </c:pt>
                <c:pt idx="2801">
                  <c:v>33.0472</c:v>
                </c:pt>
                <c:pt idx="2802">
                  <c:v>31.7576</c:v>
                </c:pt>
                <c:pt idx="2803">
                  <c:v>30.3802</c:v>
                </c:pt>
                <c:pt idx="2804">
                  <c:v>29.0914</c:v>
                </c:pt>
                <c:pt idx="2805">
                  <c:v>28.0273</c:v>
                </c:pt>
                <c:pt idx="2806">
                  <c:v>27.1365</c:v>
                </c:pt>
                <c:pt idx="2807">
                  <c:v>26.3788</c:v>
                </c:pt>
                <c:pt idx="2808">
                  <c:v>25.7664</c:v>
                </c:pt>
                <c:pt idx="2809">
                  <c:v>25.298</c:v>
                </c:pt>
                <c:pt idx="2810">
                  <c:v>24.9335</c:v>
                </c:pt>
                <c:pt idx="2811">
                  <c:v>24.6236</c:v>
                </c:pt>
                <c:pt idx="2812">
                  <c:v>24.3539</c:v>
                </c:pt>
                <c:pt idx="2813">
                  <c:v>24.1234</c:v>
                </c:pt>
                <c:pt idx="2814">
                  <c:v>23.9426</c:v>
                </c:pt>
                <c:pt idx="2815">
                  <c:v>23.8216</c:v>
                </c:pt>
                <c:pt idx="2816">
                  <c:v>23.7867</c:v>
                </c:pt>
                <c:pt idx="2817">
                  <c:v>23.8487</c:v>
                </c:pt>
                <c:pt idx="2818">
                  <c:v>23.9667</c:v>
                </c:pt>
                <c:pt idx="2819">
                  <c:v>24.1144</c:v>
                </c:pt>
                <c:pt idx="2820">
                  <c:v>24.2346</c:v>
                </c:pt>
                <c:pt idx="2821">
                  <c:v>24.2884</c:v>
                </c:pt>
                <c:pt idx="2822">
                  <c:v>24.2776</c:v>
                </c:pt>
                <c:pt idx="2823">
                  <c:v>24.1824</c:v>
                </c:pt>
                <c:pt idx="2824">
                  <c:v>24.0036</c:v>
                </c:pt>
                <c:pt idx="2825">
                  <c:v>23.7901</c:v>
                </c:pt>
                <c:pt idx="2826">
                  <c:v>23.5913</c:v>
                </c:pt>
                <c:pt idx="2827">
                  <c:v>23.4474</c:v>
                </c:pt>
                <c:pt idx="2828">
                  <c:v>23.374</c:v>
                </c:pt>
                <c:pt idx="2829">
                  <c:v>23.3962</c:v>
                </c:pt>
                <c:pt idx="2830">
                  <c:v>23.5404</c:v>
                </c:pt>
                <c:pt idx="2831">
                  <c:v>23.8133</c:v>
                </c:pt>
                <c:pt idx="2832">
                  <c:v>24.1961</c:v>
                </c:pt>
                <c:pt idx="2833">
                  <c:v>24.6514</c:v>
                </c:pt>
                <c:pt idx="2834">
                  <c:v>25.1316</c:v>
                </c:pt>
                <c:pt idx="2835">
                  <c:v>25.6423</c:v>
                </c:pt>
                <c:pt idx="2836">
                  <c:v>26.136</c:v>
                </c:pt>
                <c:pt idx="2837">
                  <c:v>26.5473</c:v>
                </c:pt>
                <c:pt idx="2838">
                  <c:v>26.826</c:v>
                </c:pt>
                <c:pt idx="2839">
                  <c:v>26.9246</c:v>
                </c:pt>
                <c:pt idx="2840">
                  <c:v>26.8746</c:v>
                </c:pt>
                <c:pt idx="2841">
                  <c:v>26.6514</c:v>
                </c:pt>
                <c:pt idx="2842">
                  <c:v>26.2914</c:v>
                </c:pt>
                <c:pt idx="2843">
                  <c:v>25.7845</c:v>
                </c:pt>
                <c:pt idx="2844">
                  <c:v>25.1734</c:v>
                </c:pt>
                <c:pt idx="2845">
                  <c:v>24.4276</c:v>
                </c:pt>
                <c:pt idx="2846">
                  <c:v>23.5515</c:v>
                </c:pt>
                <c:pt idx="2847">
                  <c:v>22.5881</c:v>
                </c:pt>
                <c:pt idx="2848">
                  <c:v>21.5648</c:v>
                </c:pt>
                <c:pt idx="2849">
                  <c:v>20.5182</c:v>
                </c:pt>
                <c:pt idx="2850">
                  <c:v>19.4745</c:v>
                </c:pt>
                <c:pt idx="2851">
                  <c:v>18.4773</c:v>
                </c:pt>
                <c:pt idx="2852">
                  <c:v>17.5633</c:v>
                </c:pt>
                <c:pt idx="2853">
                  <c:v>16.7652</c:v>
                </c:pt>
                <c:pt idx="2854">
                  <c:v>16.0847</c:v>
                </c:pt>
                <c:pt idx="2855">
                  <c:v>15.5402</c:v>
                </c:pt>
                <c:pt idx="2856">
                  <c:v>15.1833</c:v>
                </c:pt>
                <c:pt idx="2857">
                  <c:v>15.0214</c:v>
                </c:pt>
                <c:pt idx="2858">
                  <c:v>15.0636</c:v>
                </c:pt>
                <c:pt idx="2859">
                  <c:v>15.2732</c:v>
                </c:pt>
                <c:pt idx="2860">
                  <c:v>15.6127</c:v>
                </c:pt>
                <c:pt idx="2861">
                  <c:v>16.037</c:v>
                </c:pt>
                <c:pt idx="2862">
                  <c:v>16.5008</c:v>
                </c:pt>
                <c:pt idx="2863">
                  <c:v>17.0143</c:v>
                </c:pt>
                <c:pt idx="2864">
                  <c:v>17.5078</c:v>
                </c:pt>
                <c:pt idx="2865">
                  <c:v>17.9871</c:v>
                </c:pt>
                <c:pt idx="2866">
                  <c:v>18.4383</c:v>
                </c:pt>
                <c:pt idx="2867">
                  <c:v>18.872</c:v>
                </c:pt>
                <c:pt idx="2868">
                  <c:v>19.2895</c:v>
                </c:pt>
                <c:pt idx="2869">
                  <c:v>19.6826</c:v>
                </c:pt>
                <c:pt idx="2870">
                  <c:v>20.034</c:v>
                </c:pt>
                <c:pt idx="2871">
                  <c:v>20.343</c:v>
                </c:pt>
                <c:pt idx="2872">
                  <c:v>20.6099</c:v>
                </c:pt>
                <c:pt idx="2873">
                  <c:v>20.8339</c:v>
                </c:pt>
                <c:pt idx="2874">
                  <c:v>21.0254</c:v>
                </c:pt>
                <c:pt idx="2875">
                  <c:v>21.199</c:v>
                </c:pt>
                <c:pt idx="2876">
                  <c:v>21.3704</c:v>
                </c:pt>
                <c:pt idx="2877">
                  <c:v>21.5063</c:v>
                </c:pt>
                <c:pt idx="2878">
                  <c:v>21.6094</c:v>
                </c:pt>
                <c:pt idx="2879">
                  <c:v>21.6897</c:v>
                </c:pt>
                <c:pt idx="2880">
                  <c:v>21.7537</c:v>
                </c:pt>
                <c:pt idx="2881">
                  <c:v>21.827</c:v>
                </c:pt>
                <c:pt idx="2882">
                  <c:v>21.9043</c:v>
                </c:pt>
                <c:pt idx="2883">
                  <c:v>22.0002</c:v>
                </c:pt>
                <c:pt idx="2884">
                  <c:v>22.1159</c:v>
                </c:pt>
                <c:pt idx="2885">
                  <c:v>22.2175</c:v>
                </c:pt>
                <c:pt idx="2886">
                  <c:v>22.2835</c:v>
                </c:pt>
                <c:pt idx="2887">
                  <c:v>22.2883</c:v>
                </c:pt>
                <c:pt idx="2888">
                  <c:v>22.2138</c:v>
                </c:pt>
                <c:pt idx="2889">
                  <c:v>22.0526</c:v>
                </c:pt>
                <c:pt idx="2890">
                  <c:v>21.8584</c:v>
                </c:pt>
                <c:pt idx="2891">
                  <c:v>21.63</c:v>
                </c:pt>
                <c:pt idx="2892">
                  <c:v>21.4056</c:v>
                </c:pt>
                <c:pt idx="2893">
                  <c:v>21.1978</c:v>
                </c:pt>
                <c:pt idx="2894">
                  <c:v>21.0404</c:v>
                </c:pt>
                <c:pt idx="2895">
                  <c:v>20.9229</c:v>
                </c:pt>
                <c:pt idx="2896">
                  <c:v>20.8359</c:v>
                </c:pt>
                <c:pt idx="2897">
                  <c:v>20.7682</c:v>
                </c:pt>
                <c:pt idx="2898">
                  <c:v>20.733</c:v>
                </c:pt>
                <c:pt idx="2899">
                  <c:v>20.7283</c:v>
                </c:pt>
                <c:pt idx="2900">
                  <c:v>20.7911</c:v>
                </c:pt>
                <c:pt idx="2901">
                  <c:v>20.9211</c:v>
                </c:pt>
                <c:pt idx="2902">
                  <c:v>21.0902</c:v>
                </c:pt>
                <c:pt idx="2903">
                  <c:v>21.2944</c:v>
                </c:pt>
                <c:pt idx="2904">
                  <c:v>21.4992</c:v>
                </c:pt>
                <c:pt idx="2905">
                  <c:v>21.7031</c:v>
                </c:pt>
                <c:pt idx="2906">
                  <c:v>21.8726</c:v>
                </c:pt>
                <c:pt idx="2907">
                  <c:v>22.015</c:v>
                </c:pt>
                <c:pt idx="2908">
                  <c:v>22.1498</c:v>
                </c:pt>
                <c:pt idx="2909">
                  <c:v>22.2614</c:v>
                </c:pt>
                <c:pt idx="2910">
                  <c:v>22.3703</c:v>
                </c:pt>
                <c:pt idx="2911">
                  <c:v>22.4863</c:v>
                </c:pt>
                <c:pt idx="2912">
                  <c:v>22.5618</c:v>
                </c:pt>
                <c:pt idx="2913">
                  <c:v>22.6295</c:v>
                </c:pt>
                <c:pt idx="2914">
                  <c:v>22.6547</c:v>
                </c:pt>
                <c:pt idx="2915">
                  <c:v>22.6548</c:v>
                </c:pt>
                <c:pt idx="2916">
                  <c:v>22.6314</c:v>
                </c:pt>
                <c:pt idx="2917">
                  <c:v>22.5766</c:v>
                </c:pt>
                <c:pt idx="2918">
                  <c:v>22.4929</c:v>
                </c:pt>
                <c:pt idx="2919">
                  <c:v>22.3858</c:v>
                </c:pt>
                <c:pt idx="2920">
                  <c:v>22.2606</c:v>
                </c:pt>
                <c:pt idx="2921">
                  <c:v>22.0869</c:v>
                </c:pt>
                <c:pt idx="2922">
                  <c:v>21.8828</c:v>
                </c:pt>
                <c:pt idx="2923">
                  <c:v>21.6644</c:v>
                </c:pt>
                <c:pt idx="2924">
                  <c:v>21.3735</c:v>
                </c:pt>
                <c:pt idx="2925">
                  <c:v>21.0426</c:v>
                </c:pt>
                <c:pt idx="2926">
                  <c:v>20.7622</c:v>
                </c:pt>
                <c:pt idx="2927">
                  <c:v>20.5452</c:v>
                </c:pt>
                <c:pt idx="2928">
                  <c:v>20.3136</c:v>
                </c:pt>
                <c:pt idx="2929">
                  <c:v>20.153</c:v>
                </c:pt>
                <c:pt idx="2930">
                  <c:v>20.1594</c:v>
                </c:pt>
                <c:pt idx="2931">
                  <c:v>20.3014</c:v>
                </c:pt>
                <c:pt idx="2932">
                  <c:v>20.4269</c:v>
                </c:pt>
                <c:pt idx="2933">
                  <c:v>20.5665</c:v>
                </c:pt>
                <c:pt idx="2934">
                  <c:v>20.8019</c:v>
                </c:pt>
                <c:pt idx="2935">
                  <c:v>21.1339</c:v>
                </c:pt>
                <c:pt idx="2936">
                  <c:v>21.4355</c:v>
                </c:pt>
                <c:pt idx="2937">
                  <c:v>21.6121</c:v>
                </c:pt>
                <c:pt idx="2938">
                  <c:v>21.7268</c:v>
                </c:pt>
                <c:pt idx="2939">
                  <c:v>21.8851</c:v>
                </c:pt>
                <c:pt idx="2940">
                  <c:v>22.1351</c:v>
                </c:pt>
                <c:pt idx="2941">
                  <c:v>22.4419</c:v>
                </c:pt>
                <c:pt idx="2942">
                  <c:v>22.7551</c:v>
                </c:pt>
                <c:pt idx="2943">
                  <c:v>22.9675</c:v>
                </c:pt>
                <c:pt idx="2944">
                  <c:v>22.9386</c:v>
                </c:pt>
                <c:pt idx="2945">
                  <c:v>22.6029</c:v>
                </c:pt>
                <c:pt idx="2946">
                  <c:v>22.0573</c:v>
                </c:pt>
                <c:pt idx="2947">
                  <c:v>21.6044</c:v>
                </c:pt>
                <c:pt idx="2948">
                  <c:v>21.6622</c:v>
                </c:pt>
                <c:pt idx="2949">
                  <c:v>22.6496</c:v>
                </c:pt>
                <c:pt idx="2950">
                  <c:v>24.6914</c:v>
                </c:pt>
                <c:pt idx="2951">
                  <c:v>27.4869</c:v>
                </c:pt>
                <c:pt idx="2952">
                  <c:v>30.3702</c:v>
                </c:pt>
                <c:pt idx="2953">
                  <c:v>32.5687</c:v>
                </c:pt>
                <c:pt idx="2954">
                  <c:v>33.9665</c:v>
                </c:pt>
                <c:pt idx="2955">
                  <c:v>34.7198</c:v>
                </c:pt>
                <c:pt idx="2956">
                  <c:v>35.0227</c:v>
                </c:pt>
                <c:pt idx="2957">
                  <c:v>34.9908</c:v>
                </c:pt>
                <c:pt idx="2958">
                  <c:v>34.6537</c:v>
                </c:pt>
                <c:pt idx="2959">
                  <c:v>34.0776</c:v>
                </c:pt>
                <c:pt idx="2960">
                  <c:v>33.3217</c:v>
                </c:pt>
                <c:pt idx="2961">
                  <c:v>32.363</c:v>
                </c:pt>
                <c:pt idx="2962">
                  <c:v>31.2542</c:v>
                </c:pt>
                <c:pt idx="2963">
                  <c:v>30.0387</c:v>
                </c:pt>
                <c:pt idx="2964">
                  <c:v>28.9047</c:v>
                </c:pt>
                <c:pt idx="2965">
                  <c:v>27.9126</c:v>
                </c:pt>
                <c:pt idx="2966">
                  <c:v>27.1058</c:v>
                </c:pt>
                <c:pt idx="2967">
                  <c:v>26.4521</c:v>
                </c:pt>
                <c:pt idx="2968">
                  <c:v>25.902</c:v>
                </c:pt>
                <c:pt idx="2969">
                  <c:v>25.4141</c:v>
                </c:pt>
                <c:pt idx="2970">
                  <c:v>24.9781</c:v>
                </c:pt>
                <c:pt idx="2971">
                  <c:v>24.5521</c:v>
                </c:pt>
                <c:pt idx="2972">
                  <c:v>24.1906</c:v>
                </c:pt>
                <c:pt idx="2973">
                  <c:v>23.9009</c:v>
                </c:pt>
                <c:pt idx="2974">
                  <c:v>23.7275</c:v>
                </c:pt>
                <c:pt idx="2975">
                  <c:v>23.7027</c:v>
                </c:pt>
                <c:pt idx="2976">
                  <c:v>23.783</c:v>
                </c:pt>
                <c:pt idx="2977">
                  <c:v>23.9785</c:v>
                </c:pt>
                <c:pt idx="2978">
                  <c:v>24.186</c:v>
                </c:pt>
                <c:pt idx="2979">
                  <c:v>24.3753</c:v>
                </c:pt>
                <c:pt idx="2980">
                  <c:v>24.4863</c:v>
                </c:pt>
                <c:pt idx="2981">
                  <c:v>24.4817</c:v>
                </c:pt>
                <c:pt idx="2982">
                  <c:v>24.3862</c:v>
                </c:pt>
                <c:pt idx="2983">
                  <c:v>24.2109</c:v>
                </c:pt>
                <c:pt idx="2984">
                  <c:v>23.9708</c:v>
                </c:pt>
                <c:pt idx="2985">
                  <c:v>23.7053</c:v>
                </c:pt>
                <c:pt idx="2986">
                  <c:v>23.4842</c:v>
                </c:pt>
                <c:pt idx="2987">
                  <c:v>23.3446</c:v>
                </c:pt>
                <c:pt idx="2988">
                  <c:v>23.3118</c:v>
                </c:pt>
                <c:pt idx="2989">
                  <c:v>23.3841</c:v>
                </c:pt>
                <c:pt idx="2990">
                  <c:v>23.5893</c:v>
                </c:pt>
                <c:pt idx="2991">
                  <c:v>23.9245</c:v>
                </c:pt>
                <c:pt idx="2992">
                  <c:v>24.3524</c:v>
                </c:pt>
                <c:pt idx="2993">
                  <c:v>24.8109</c:v>
                </c:pt>
                <c:pt idx="2994">
                  <c:v>25.2949</c:v>
                </c:pt>
                <c:pt idx="2995">
                  <c:v>25.7662</c:v>
                </c:pt>
                <c:pt idx="2996">
                  <c:v>26.195</c:v>
                </c:pt>
                <c:pt idx="2997">
                  <c:v>26.4956</c:v>
                </c:pt>
                <c:pt idx="2998">
                  <c:v>26.6675</c:v>
                </c:pt>
                <c:pt idx="2999">
                  <c:v>26.684</c:v>
                </c:pt>
                <c:pt idx="3000">
                  <c:v>26.5738</c:v>
                </c:pt>
                <c:pt idx="3001">
                  <c:v>26.3219</c:v>
                </c:pt>
                <c:pt idx="3002">
                  <c:v>25.9336</c:v>
                </c:pt>
                <c:pt idx="3003">
                  <c:v>25.4239</c:v>
                </c:pt>
                <c:pt idx="3004">
                  <c:v>24.7882</c:v>
                </c:pt>
                <c:pt idx="3005">
                  <c:v>24.065</c:v>
                </c:pt>
                <c:pt idx="3006">
                  <c:v>23.2445</c:v>
                </c:pt>
                <c:pt idx="3007">
                  <c:v>22.3655</c:v>
                </c:pt>
                <c:pt idx="3008">
                  <c:v>21.4666</c:v>
                </c:pt>
                <c:pt idx="3009">
                  <c:v>20.5343</c:v>
                </c:pt>
                <c:pt idx="3010">
                  <c:v>19.5812</c:v>
                </c:pt>
                <c:pt idx="3011">
                  <c:v>18.6625</c:v>
                </c:pt>
                <c:pt idx="3012">
                  <c:v>17.8132</c:v>
                </c:pt>
                <c:pt idx="3013">
                  <c:v>17.0765</c:v>
                </c:pt>
                <c:pt idx="3014">
                  <c:v>16.47</c:v>
                </c:pt>
                <c:pt idx="3015">
                  <c:v>16.0228</c:v>
                </c:pt>
                <c:pt idx="3016">
                  <c:v>15.739</c:v>
                </c:pt>
                <c:pt idx="3017">
                  <c:v>15.6358</c:v>
                </c:pt>
                <c:pt idx="3018">
                  <c:v>15.6927</c:v>
                </c:pt>
                <c:pt idx="3019">
                  <c:v>15.886</c:v>
                </c:pt>
                <c:pt idx="3020">
                  <c:v>16.1824</c:v>
                </c:pt>
                <c:pt idx="3021">
                  <c:v>16.5557</c:v>
                </c:pt>
                <c:pt idx="3022">
                  <c:v>16.9833</c:v>
                </c:pt>
                <c:pt idx="3023">
                  <c:v>17.4152</c:v>
                </c:pt>
                <c:pt idx="3024">
                  <c:v>17.8539</c:v>
                </c:pt>
                <c:pt idx="3025">
                  <c:v>18.2953</c:v>
                </c:pt>
                <c:pt idx="3026">
                  <c:v>18.7372</c:v>
                </c:pt>
                <c:pt idx="3027">
                  <c:v>19.1859</c:v>
                </c:pt>
                <c:pt idx="3028">
                  <c:v>19.5961</c:v>
                </c:pt>
                <c:pt idx="3029">
                  <c:v>19.9807</c:v>
                </c:pt>
                <c:pt idx="3030">
                  <c:v>20.3219</c:v>
                </c:pt>
                <c:pt idx="3031">
                  <c:v>20.635</c:v>
                </c:pt>
                <c:pt idx="3032">
                  <c:v>20.8924</c:v>
                </c:pt>
                <c:pt idx="3033">
                  <c:v>21.1059</c:v>
                </c:pt>
                <c:pt idx="3034">
                  <c:v>21.2949</c:v>
                </c:pt>
                <c:pt idx="3035">
                  <c:v>21.451</c:v>
                </c:pt>
                <c:pt idx="3036">
                  <c:v>21.5569</c:v>
                </c:pt>
                <c:pt idx="3037">
                  <c:v>21.6348</c:v>
                </c:pt>
                <c:pt idx="3038">
                  <c:v>21.6949</c:v>
                </c:pt>
                <c:pt idx="3039">
                  <c:v>21.7533</c:v>
                </c:pt>
                <c:pt idx="3040">
                  <c:v>21.8313</c:v>
                </c:pt>
                <c:pt idx="3041">
                  <c:v>21.948</c:v>
                </c:pt>
                <c:pt idx="3042">
                  <c:v>22.0888</c:v>
                </c:pt>
                <c:pt idx="3043">
                  <c:v>22.2347</c:v>
                </c:pt>
                <c:pt idx="3044">
                  <c:v>22.3656</c:v>
                </c:pt>
                <c:pt idx="3045">
                  <c:v>22.4561</c:v>
                </c:pt>
                <c:pt idx="3046">
                  <c:v>22.4831</c:v>
                </c:pt>
                <c:pt idx="3047">
                  <c:v>22.4517</c:v>
                </c:pt>
                <c:pt idx="3048">
                  <c:v>22.3535</c:v>
                </c:pt>
                <c:pt idx="3049">
                  <c:v>22.1977</c:v>
                </c:pt>
                <c:pt idx="3050">
                  <c:v>22.0134</c:v>
                </c:pt>
                <c:pt idx="3051">
                  <c:v>21.8639</c:v>
                </c:pt>
                <c:pt idx="3052">
                  <c:v>21.7223</c:v>
                </c:pt>
                <c:pt idx="3053">
                  <c:v>21.577</c:v>
                </c:pt>
                <c:pt idx="3054">
                  <c:v>21.4444</c:v>
                </c:pt>
                <c:pt idx="3055">
                  <c:v>21.3162</c:v>
                </c:pt>
                <c:pt idx="3056">
                  <c:v>21.1861</c:v>
                </c:pt>
                <c:pt idx="3057">
                  <c:v>21.1027</c:v>
                </c:pt>
                <c:pt idx="3058">
                  <c:v>21.0818</c:v>
                </c:pt>
                <c:pt idx="3059">
                  <c:v>21.1432</c:v>
                </c:pt>
                <c:pt idx="3060">
                  <c:v>21.2755</c:v>
                </c:pt>
                <c:pt idx="3061">
                  <c:v>21.4522</c:v>
                </c:pt>
                <c:pt idx="3062">
                  <c:v>21.638</c:v>
                </c:pt>
                <c:pt idx="3063">
                  <c:v>21.8525</c:v>
                </c:pt>
                <c:pt idx="3064">
                  <c:v>22.033</c:v>
                </c:pt>
                <c:pt idx="3065">
                  <c:v>22.2088</c:v>
                </c:pt>
                <c:pt idx="3066">
                  <c:v>22.3658</c:v>
                </c:pt>
                <c:pt idx="3067">
                  <c:v>22.5109</c:v>
                </c:pt>
                <c:pt idx="3068">
                  <c:v>22.6469</c:v>
                </c:pt>
                <c:pt idx="3069">
                  <c:v>22.7902</c:v>
                </c:pt>
                <c:pt idx="3070">
                  <c:v>22.9026</c:v>
                </c:pt>
                <c:pt idx="3071">
                  <c:v>22.9579</c:v>
                </c:pt>
                <c:pt idx="3072">
                  <c:v>22.9984</c:v>
                </c:pt>
                <c:pt idx="3073">
                  <c:v>23.0582</c:v>
                </c:pt>
                <c:pt idx="3074">
                  <c:v>23.0637</c:v>
                </c:pt>
                <c:pt idx="3075">
                  <c:v>23.0128</c:v>
                </c:pt>
                <c:pt idx="3076">
                  <c:v>22.9874</c:v>
                </c:pt>
                <c:pt idx="3077">
                  <c:v>23.0063</c:v>
                </c:pt>
                <c:pt idx="3078">
                  <c:v>22.9915</c:v>
                </c:pt>
                <c:pt idx="3079">
                  <c:v>22.9055</c:v>
                </c:pt>
                <c:pt idx="3080">
                  <c:v>22.7962</c:v>
                </c:pt>
                <c:pt idx="3081">
                  <c:v>22.6868</c:v>
                </c:pt>
                <c:pt idx="3082">
                  <c:v>22.5207</c:v>
                </c:pt>
                <c:pt idx="3083">
                  <c:v>22.2244</c:v>
                </c:pt>
                <c:pt idx="3084">
                  <c:v>21.8484</c:v>
                </c:pt>
                <c:pt idx="3085">
                  <c:v>21.5091</c:v>
                </c:pt>
                <c:pt idx="3086">
                  <c:v>21.208</c:v>
                </c:pt>
                <c:pt idx="3087">
                  <c:v>20.9767</c:v>
                </c:pt>
                <c:pt idx="3088">
                  <c:v>20.7968</c:v>
                </c:pt>
                <c:pt idx="3089">
                  <c:v>20.7092</c:v>
                </c:pt>
                <c:pt idx="3090">
                  <c:v>20.7341</c:v>
                </c:pt>
                <c:pt idx="3091">
                  <c:v>20.8883</c:v>
                </c:pt>
                <c:pt idx="3092">
                  <c:v>21.1285</c:v>
                </c:pt>
                <c:pt idx="3093">
                  <c:v>21.389</c:v>
                </c:pt>
                <c:pt idx="3094">
                  <c:v>21.6254</c:v>
                </c:pt>
                <c:pt idx="3095">
                  <c:v>21.8227</c:v>
                </c:pt>
                <c:pt idx="3096">
                  <c:v>21.96569999999999</c:v>
                </c:pt>
                <c:pt idx="3097">
                  <c:v>22.1248</c:v>
                </c:pt>
                <c:pt idx="3098">
                  <c:v>22.3678</c:v>
                </c:pt>
                <c:pt idx="3099">
                  <c:v>22.7152</c:v>
                </c:pt>
                <c:pt idx="3100">
                  <c:v>23.1698</c:v>
                </c:pt>
                <c:pt idx="3101">
                  <c:v>23.5993</c:v>
                </c:pt>
                <c:pt idx="3102">
                  <c:v>23.7949</c:v>
                </c:pt>
                <c:pt idx="3103">
                  <c:v>23.6069</c:v>
                </c:pt>
                <c:pt idx="3104">
                  <c:v>23.0432</c:v>
                </c:pt>
                <c:pt idx="3105">
                  <c:v>22.2783</c:v>
                </c:pt>
                <c:pt idx="3106">
                  <c:v>21.7128</c:v>
                </c:pt>
                <c:pt idx="3107">
                  <c:v>21.7041</c:v>
                </c:pt>
                <c:pt idx="3108">
                  <c:v>22.5557</c:v>
                </c:pt>
                <c:pt idx="3109">
                  <c:v>24.379</c:v>
                </c:pt>
                <c:pt idx="3110">
                  <c:v>26.9314</c:v>
                </c:pt>
                <c:pt idx="3111">
                  <c:v>29.6541</c:v>
                </c:pt>
                <c:pt idx="3112">
                  <c:v>31.9372</c:v>
                </c:pt>
                <c:pt idx="3113">
                  <c:v>33.5129</c:v>
                </c:pt>
                <c:pt idx="3114">
                  <c:v>34.4798</c:v>
                </c:pt>
                <c:pt idx="3115">
                  <c:v>34.9856</c:v>
                </c:pt>
                <c:pt idx="3116">
                  <c:v>35.1286</c:v>
                </c:pt>
                <c:pt idx="3117">
                  <c:v>34.9937</c:v>
                </c:pt>
                <c:pt idx="3118">
                  <c:v>34.6418</c:v>
                </c:pt>
                <c:pt idx="3119">
                  <c:v>34.0807</c:v>
                </c:pt>
                <c:pt idx="3120">
                  <c:v>33.3641</c:v>
                </c:pt>
                <c:pt idx="3121">
                  <c:v>32.4751</c:v>
                </c:pt>
                <c:pt idx="3122">
                  <c:v>31.4584</c:v>
                </c:pt>
                <c:pt idx="3123">
                  <c:v>30.4342</c:v>
                </c:pt>
                <c:pt idx="3124">
                  <c:v>29.4663</c:v>
                </c:pt>
                <c:pt idx="3125">
                  <c:v>28.6573</c:v>
                </c:pt>
                <c:pt idx="3126">
                  <c:v>27.9532</c:v>
                </c:pt>
                <c:pt idx="3127">
                  <c:v>27.3134</c:v>
                </c:pt>
                <c:pt idx="3128">
                  <c:v>26.6874</c:v>
                </c:pt>
                <c:pt idx="3129">
                  <c:v>26.0723</c:v>
                </c:pt>
                <c:pt idx="3130">
                  <c:v>25.5024</c:v>
                </c:pt>
                <c:pt idx="3131">
                  <c:v>25.0185</c:v>
                </c:pt>
                <c:pt idx="3132">
                  <c:v>24.6447</c:v>
                </c:pt>
                <c:pt idx="3133">
                  <c:v>24.42</c:v>
                </c:pt>
                <c:pt idx="3134">
                  <c:v>24.3661</c:v>
                </c:pt>
                <c:pt idx="3135">
                  <c:v>24.4644</c:v>
                </c:pt>
                <c:pt idx="3136">
                  <c:v>24.6377</c:v>
                </c:pt>
                <c:pt idx="3137">
                  <c:v>24.8474</c:v>
                </c:pt>
                <c:pt idx="3138">
                  <c:v>25.0466</c:v>
                </c:pt>
                <c:pt idx="3139">
                  <c:v>25.1906</c:v>
                </c:pt>
                <c:pt idx="3140">
                  <c:v>25.2238</c:v>
                </c:pt>
                <c:pt idx="3141">
                  <c:v>25.1408</c:v>
                </c:pt>
                <c:pt idx="3142">
                  <c:v>24.9704</c:v>
                </c:pt>
                <c:pt idx="3143">
                  <c:v>24.7191</c:v>
                </c:pt>
                <c:pt idx="3144">
                  <c:v>24.4411</c:v>
                </c:pt>
                <c:pt idx="3145">
                  <c:v>24.1781</c:v>
                </c:pt>
                <c:pt idx="3146">
                  <c:v>23.981</c:v>
                </c:pt>
                <c:pt idx="3147">
                  <c:v>23.8891</c:v>
                </c:pt>
                <c:pt idx="3148">
                  <c:v>23.9096</c:v>
                </c:pt>
                <c:pt idx="3149">
                  <c:v>24.0536</c:v>
                </c:pt>
                <c:pt idx="3150">
                  <c:v>24.3121</c:v>
                </c:pt>
                <c:pt idx="3151">
                  <c:v>24.6615</c:v>
                </c:pt>
                <c:pt idx="3152">
                  <c:v>25.0854</c:v>
                </c:pt>
                <c:pt idx="3153">
                  <c:v>25.5598</c:v>
                </c:pt>
                <c:pt idx="3154">
                  <c:v>26.0359</c:v>
                </c:pt>
                <c:pt idx="3155">
                  <c:v>26.4725</c:v>
                </c:pt>
                <c:pt idx="3156">
                  <c:v>26.819</c:v>
                </c:pt>
                <c:pt idx="3157">
                  <c:v>27.0531</c:v>
                </c:pt>
                <c:pt idx="3158">
                  <c:v>27.1438</c:v>
                </c:pt>
                <c:pt idx="3159">
                  <c:v>27.1005</c:v>
                </c:pt>
                <c:pt idx="3160">
                  <c:v>26.9045</c:v>
                </c:pt>
                <c:pt idx="3161">
                  <c:v>26.5616</c:v>
                </c:pt>
                <c:pt idx="3162">
                  <c:v>26.0888</c:v>
                </c:pt>
                <c:pt idx="3163">
                  <c:v>25.5175</c:v>
                </c:pt>
                <c:pt idx="3164">
                  <c:v>24.9119</c:v>
                </c:pt>
                <c:pt idx="3165">
                  <c:v>24.2419</c:v>
                </c:pt>
                <c:pt idx="3166">
                  <c:v>23.5055</c:v>
                </c:pt>
                <c:pt idx="3167">
                  <c:v>22.7015</c:v>
                </c:pt>
                <c:pt idx="3168">
                  <c:v>21.8379</c:v>
                </c:pt>
                <c:pt idx="3169">
                  <c:v>20.9195</c:v>
                </c:pt>
                <c:pt idx="3170">
                  <c:v>19.956</c:v>
                </c:pt>
                <c:pt idx="3171">
                  <c:v>19.0589</c:v>
                </c:pt>
                <c:pt idx="3172">
                  <c:v>18.2776</c:v>
                </c:pt>
                <c:pt idx="3173">
                  <c:v>17.5952</c:v>
                </c:pt>
                <c:pt idx="3174">
                  <c:v>17.0633</c:v>
                </c:pt>
                <c:pt idx="3175">
                  <c:v>16.6879</c:v>
                </c:pt>
                <c:pt idx="3176">
                  <c:v>16.4893</c:v>
                </c:pt>
                <c:pt idx="3177">
                  <c:v>16.4376</c:v>
                </c:pt>
                <c:pt idx="3178">
                  <c:v>16.5154</c:v>
                </c:pt>
                <c:pt idx="3179">
                  <c:v>16.7048</c:v>
                </c:pt>
                <c:pt idx="3180">
                  <c:v>16.96859999999999</c:v>
                </c:pt>
                <c:pt idx="3181">
                  <c:v>17.2834</c:v>
                </c:pt>
                <c:pt idx="3182">
                  <c:v>17.6565</c:v>
                </c:pt>
                <c:pt idx="3183">
                  <c:v>18.0354</c:v>
                </c:pt>
                <c:pt idx="3184">
                  <c:v>18.457</c:v>
                </c:pt>
                <c:pt idx="3185">
                  <c:v>18.89</c:v>
                </c:pt>
                <c:pt idx="3186">
                  <c:v>19.3046</c:v>
                </c:pt>
                <c:pt idx="3187">
                  <c:v>19.7248</c:v>
                </c:pt>
                <c:pt idx="3188">
                  <c:v>20.1196</c:v>
                </c:pt>
                <c:pt idx="3189">
                  <c:v>20.5183</c:v>
                </c:pt>
                <c:pt idx="3190">
                  <c:v>20.87</c:v>
                </c:pt>
                <c:pt idx="3191">
                  <c:v>21.1687</c:v>
                </c:pt>
                <c:pt idx="3192">
                  <c:v>21.4242</c:v>
                </c:pt>
                <c:pt idx="3193">
                  <c:v>21.6218</c:v>
                </c:pt>
                <c:pt idx="3194">
                  <c:v>21.7577</c:v>
                </c:pt>
                <c:pt idx="3195">
                  <c:v>21.8309</c:v>
                </c:pt>
                <c:pt idx="3196">
                  <c:v>21.8885</c:v>
                </c:pt>
                <c:pt idx="3197">
                  <c:v>21.9335</c:v>
                </c:pt>
                <c:pt idx="3198">
                  <c:v>22.0062</c:v>
                </c:pt>
                <c:pt idx="3199">
                  <c:v>22.1011</c:v>
                </c:pt>
                <c:pt idx="3200">
                  <c:v>22.2248</c:v>
                </c:pt>
                <c:pt idx="3201">
                  <c:v>22.3639</c:v>
                </c:pt>
                <c:pt idx="3202">
                  <c:v>22.5055</c:v>
                </c:pt>
                <c:pt idx="3203">
                  <c:v>22.6281</c:v>
                </c:pt>
                <c:pt idx="3204">
                  <c:v>22.7115</c:v>
                </c:pt>
                <c:pt idx="3205">
                  <c:v>22.7538</c:v>
                </c:pt>
                <c:pt idx="3206">
                  <c:v>22.7293</c:v>
                </c:pt>
                <c:pt idx="3207">
                  <c:v>22.6737</c:v>
                </c:pt>
                <c:pt idx="3208">
                  <c:v>22.5927</c:v>
                </c:pt>
                <c:pt idx="3209">
                  <c:v>22.4988</c:v>
                </c:pt>
                <c:pt idx="3210">
                  <c:v>22.3824</c:v>
                </c:pt>
                <c:pt idx="3211">
                  <c:v>22.252</c:v>
                </c:pt>
                <c:pt idx="3212">
                  <c:v>22.0788</c:v>
                </c:pt>
                <c:pt idx="3213">
                  <c:v>21.8796</c:v>
                </c:pt>
                <c:pt idx="3214">
                  <c:v>21.6824</c:v>
                </c:pt>
                <c:pt idx="3215">
                  <c:v>21.5053</c:v>
                </c:pt>
                <c:pt idx="3216">
                  <c:v>21.3931</c:v>
                </c:pt>
                <c:pt idx="3217">
                  <c:v>21.3578</c:v>
                </c:pt>
                <c:pt idx="3218">
                  <c:v>21.4049</c:v>
                </c:pt>
                <c:pt idx="3219">
                  <c:v>21.5507</c:v>
                </c:pt>
                <c:pt idx="3220">
                  <c:v>21.7346</c:v>
                </c:pt>
                <c:pt idx="3221">
                  <c:v>21.9207</c:v>
                </c:pt>
                <c:pt idx="3222">
                  <c:v>22.1147</c:v>
                </c:pt>
                <c:pt idx="3223">
                  <c:v>22.3351</c:v>
                </c:pt>
                <c:pt idx="3224">
                  <c:v>22.5368</c:v>
                </c:pt>
                <c:pt idx="3225">
                  <c:v>22.6891</c:v>
                </c:pt>
                <c:pt idx="3226">
                  <c:v>22.8256</c:v>
                </c:pt>
                <c:pt idx="3227">
                  <c:v>22.96569999999999</c:v>
                </c:pt>
                <c:pt idx="3228">
                  <c:v>23.0946</c:v>
                </c:pt>
                <c:pt idx="3229">
                  <c:v>23.177</c:v>
                </c:pt>
                <c:pt idx="3230">
                  <c:v>23.2021</c:v>
                </c:pt>
                <c:pt idx="3231">
                  <c:v>23.2107</c:v>
                </c:pt>
                <c:pt idx="3232">
                  <c:v>23.2192</c:v>
                </c:pt>
                <c:pt idx="3233">
                  <c:v>23.2051</c:v>
                </c:pt>
                <c:pt idx="3234">
                  <c:v>23.1698</c:v>
                </c:pt>
                <c:pt idx="3235">
                  <c:v>23.1361</c:v>
                </c:pt>
                <c:pt idx="3236">
                  <c:v>23.1389</c:v>
                </c:pt>
                <c:pt idx="3237">
                  <c:v>23.1815</c:v>
                </c:pt>
                <c:pt idx="3238">
                  <c:v>23.2265</c:v>
                </c:pt>
                <c:pt idx="3239">
                  <c:v>23.2202</c:v>
                </c:pt>
                <c:pt idx="3240">
                  <c:v>23.1172</c:v>
                </c:pt>
                <c:pt idx="3241">
                  <c:v>22.9158</c:v>
                </c:pt>
                <c:pt idx="3242">
                  <c:v>22.624</c:v>
                </c:pt>
                <c:pt idx="3243">
                  <c:v>22.2536</c:v>
                </c:pt>
                <c:pt idx="3244">
                  <c:v>21.8587</c:v>
                </c:pt>
                <c:pt idx="3245">
                  <c:v>21.4912</c:v>
                </c:pt>
                <c:pt idx="3246">
                  <c:v>21.1695</c:v>
                </c:pt>
                <c:pt idx="3247">
                  <c:v>20.9364</c:v>
                </c:pt>
                <c:pt idx="3248">
                  <c:v>20.8243</c:v>
                </c:pt>
                <c:pt idx="3249">
                  <c:v>20.8515</c:v>
                </c:pt>
                <c:pt idx="3250">
                  <c:v>20.9948</c:v>
                </c:pt>
                <c:pt idx="3251">
                  <c:v>21.206</c:v>
                </c:pt>
                <c:pt idx="3252">
                  <c:v>21.4428</c:v>
                </c:pt>
                <c:pt idx="3253">
                  <c:v>21.6255</c:v>
                </c:pt>
                <c:pt idx="3254">
                  <c:v>21.7358</c:v>
                </c:pt>
                <c:pt idx="3255">
                  <c:v>21.8391</c:v>
                </c:pt>
                <c:pt idx="3256">
                  <c:v>22.0369</c:v>
                </c:pt>
                <c:pt idx="3257">
                  <c:v>22.3951</c:v>
                </c:pt>
                <c:pt idx="3258">
                  <c:v>22.9201</c:v>
                </c:pt>
                <c:pt idx="3259">
                  <c:v>23.474</c:v>
                </c:pt>
                <c:pt idx="3260">
                  <c:v>23.8964</c:v>
                </c:pt>
                <c:pt idx="3261">
                  <c:v>23.9674</c:v>
                </c:pt>
                <c:pt idx="3262">
                  <c:v>23.5772</c:v>
                </c:pt>
                <c:pt idx="3263">
                  <c:v>22.8451</c:v>
                </c:pt>
                <c:pt idx="3264">
                  <c:v>22.0255</c:v>
                </c:pt>
                <c:pt idx="3265">
                  <c:v>21.4787</c:v>
                </c:pt>
                <c:pt idx="3266">
                  <c:v>21.4814</c:v>
                </c:pt>
                <c:pt idx="3267">
                  <c:v>22.2551</c:v>
                </c:pt>
                <c:pt idx="3268">
                  <c:v>23.8089</c:v>
                </c:pt>
                <c:pt idx="3269">
                  <c:v>25.995</c:v>
                </c:pt>
                <c:pt idx="3270">
                  <c:v>28.4158</c:v>
                </c:pt>
                <c:pt idx="3271">
                  <c:v>30.6334</c:v>
                </c:pt>
                <c:pt idx="3272">
                  <c:v>32.3402</c:v>
                </c:pt>
                <c:pt idx="3273">
                  <c:v>33.4567</c:v>
                </c:pt>
                <c:pt idx="3274">
                  <c:v>34.0951</c:v>
                </c:pt>
                <c:pt idx="3275">
                  <c:v>34.4155</c:v>
                </c:pt>
                <c:pt idx="3276">
                  <c:v>34.464</c:v>
                </c:pt>
                <c:pt idx="3277">
                  <c:v>34.291</c:v>
                </c:pt>
                <c:pt idx="3278">
                  <c:v>33.9087</c:v>
                </c:pt>
                <c:pt idx="3279">
                  <c:v>33.3566</c:v>
                </c:pt>
                <c:pt idx="3280">
                  <c:v>32.6371</c:v>
                </c:pt>
                <c:pt idx="3281">
                  <c:v>31.7931</c:v>
                </c:pt>
                <c:pt idx="3282">
                  <c:v>30.9331</c:v>
                </c:pt>
                <c:pt idx="3283">
                  <c:v>30.0827</c:v>
                </c:pt>
                <c:pt idx="3284">
                  <c:v>29.2957</c:v>
                </c:pt>
                <c:pt idx="3285">
                  <c:v>28.5931</c:v>
                </c:pt>
                <c:pt idx="3286">
                  <c:v>27.9245</c:v>
                </c:pt>
                <c:pt idx="3287">
                  <c:v>27.2451</c:v>
                </c:pt>
                <c:pt idx="3288">
                  <c:v>26.5226</c:v>
                </c:pt>
                <c:pt idx="3289">
                  <c:v>25.8245</c:v>
                </c:pt>
                <c:pt idx="3290">
                  <c:v>25.2098</c:v>
                </c:pt>
                <c:pt idx="3291">
                  <c:v>24.7494</c:v>
                </c:pt>
                <c:pt idx="3292">
                  <c:v>24.4587</c:v>
                </c:pt>
                <c:pt idx="3293">
                  <c:v>24.3392</c:v>
                </c:pt>
                <c:pt idx="3294">
                  <c:v>24.4007</c:v>
                </c:pt>
                <c:pt idx="3295">
                  <c:v>24.5662</c:v>
                </c:pt>
                <c:pt idx="3296">
                  <c:v>24.7863</c:v>
                </c:pt>
                <c:pt idx="3297">
                  <c:v>25.0021</c:v>
                </c:pt>
                <c:pt idx="3298">
                  <c:v>25.1517</c:v>
                </c:pt>
                <c:pt idx="3299">
                  <c:v>25.1867</c:v>
                </c:pt>
                <c:pt idx="3300">
                  <c:v>25.1101</c:v>
                </c:pt>
                <c:pt idx="3301">
                  <c:v>24.9299</c:v>
                </c:pt>
                <c:pt idx="3302">
                  <c:v>24.6752</c:v>
                </c:pt>
                <c:pt idx="3303">
                  <c:v>24.3984</c:v>
                </c:pt>
                <c:pt idx="3304">
                  <c:v>24.1176</c:v>
                </c:pt>
                <c:pt idx="3305">
                  <c:v>23.8897</c:v>
                </c:pt>
                <c:pt idx="3306">
                  <c:v>23.7296</c:v>
                </c:pt>
                <c:pt idx="3307">
                  <c:v>23.6618</c:v>
                </c:pt>
                <c:pt idx="3308">
                  <c:v>23.7322</c:v>
                </c:pt>
                <c:pt idx="3309">
                  <c:v>23.9241</c:v>
                </c:pt>
                <c:pt idx="3310">
                  <c:v>24.2248</c:v>
                </c:pt>
                <c:pt idx="3311">
                  <c:v>24.616</c:v>
                </c:pt>
                <c:pt idx="3312">
                  <c:v>25.0375</c:v>
                </c:pt>
                <c:pt idx="3313">
                  <c:v>25.4976</c:v>
                </c:pt>
                <c:pt idx="3314">
                  <c:v>25.943</c:v>
                </c:pt>
                <c:pt idx="3315">
                  <c:v>26.3152</c:v>
                </c:pt>
                <c:pt idx="3316">
                  <c:v>26.5792</c:v>
                </c:pt>
                <c:pt idx="3317">
                  <c:v>26.7057</c:v>
                </c:pt>
                <c:pt idx="3318">
                  <c:v>26.6822</c:v>
                </c:pt>
                <c:pt idx="3319">
                  <c:v>26.5158</c:v>
                </c:pt>
                <c:pt idx="3320">
                  <c:v>26.2195</c:v>
                </c:pt>
                <c:pt idx="3321">
                  <c:v>25.8223</c:v>
                </c:pt>
                <c:pt idx="3322">
                  <c:v>25.3761</c:v>
                </c:pt>
                <c:pt idx="3323">
                  <c:v>24.8799</c:v>
                </c:pt>
                <c:pt idx="3324">
                  <c:v>24.3293</c:v>
                </c:pt>
                <c:pt idx="3325">
                  <c:v>23.692</c:v>
                </c:pt>
                <c:pt idx="3326">
                  <c:v>22.9606</c:v>
                </c:pt>
                <c:pt idx="3327">
                  <c:v>22.1648</c:v>
                </c:pt>
                <c:pt idx="3328">
                  <c:v>21.3368</c:v>
                </c:pt>
                <c:pt idx="3329">
                  <c:v>20.4629</c:v>
                </c:pt>
                <c:pt idx="3330">
                  <c:v>19.5928</c:v>
                </c:pt>
                <c:pt idx="3331">
                  <c:v>18.7879</c:v>
                </c:pt>
                <c:pt idx="3332">
                  <c:v>18.0904</c:v>
                </c:pt>
                <c:pt idx="3333">
                  <c:v>17.5095</c:v>
                </c:pt>
                <c:pt idx="3334">
                  <c:v>17.0724</c:v>
                </c:pt>
                <c:pt idx="3335">
                  <c:v>16.7871</c:v>
                </c:pt>
                <c:pt idx="3336">
                  <c:v>16.6498</c:v>
                </c:pt>
                <c:pt idx="3337">
                  <c:v>16.6292</c:v>
                </c:pt>
                <c:pt idx="3338">
                  <c:v>16.6947</c:v>
                </c:pt>
                <c:pt idx="3339">
                  <c:v>16.8485</c:v>
                </c:pt>
                <c:pt idx="3340">
                  <c:v>17.081</c:v>
                </c:pt>
                <c:pt idx="3341">
                  <c:v>17.3621</c:v>
                </c:pt>
                <c:pt idx="3342">
                  <c:v>17.6808</c:v>
                </c:pt>
                <c:pt idx="3343">
                  <c:v>18.0299</c:v>
                </c:pt>
                <c:pt idx="3344">
                  <c:v>18.3905</c:v>
                </c:pt>
                <c:pt idx="3345">
                  <c:v>18.7688</c:v>
                </c:pt>
                <c:pt idx="3346">
                  <c:v>19.1602</c:v>
                </c:pt>
                <c:pt idx="3347">
                  <c:v>19.5678</c:v>
                </c:pt>
                <c:pt idx="3348">
                  <c:v>19.977</c:v>
                </c:pt>
                <c:pt idx="3349">
                  <c:v>20.3701</c:v>
                </c:pt>
                <c:pt idx="3350">
                  <c:v>20.7084</c:v>
                </c:pt>
                <c:pt idx="3351">
                  <c:v>20.9754</c:v>
                </c:pt>
                <c:pt idx="3352">
                  <c:v>21.149</c:v>
                </c:pt>
                <c:pt idx="3353">
                  <c:v>21.2707</c:v>
                </c:pt>
                <c:pt idx="3354">
                  <c:v>21.3509</c:v>
                </c:pt>
                <c:pt idx="3355">
                  <c:v>21.3978</c:v>
                </c:pt>
                <c:pt idx="3356">
                  <c:v>21.4398</c:v>
                </c:pt>
                <c:pt idx="3357">
                  <c:v>21.4977</c:v>
                </c:pt>
                <c:pt idx="3358">
                  <c:v>21.5906</c:v>
                </c:pt>
                <c:pt idx="3359">
                  <c:v>21.7045</c:v>
                </c:pt>
                <c:pt idx="3360">
                  <c:v>21.8176</c:v>
                </c:pt>
                <c:pt idx="3361">
                  <c:v>21.946</c:v>
                </c:pt>
                <c:pt idx="3362">
                  <c:v>22.0291</c:v>
                </c:pt>
                <c:pt idx="3363">
                  <c:v>22.0863</c:v>
                </c:pt>
                <c:pt idx="3364">
                  <c:v>22.1025</c:v>
                </c:pt>
                <c:pt idx="3365">
                  <c:v>22.1174</c:v>
                </c:pt>
                <c:pt idx="3366">
                  <c:v>22.1121</c:v>
                </c:pt>
                <c:pt idx="3367">
                  <c:v>22.087</c:v>
                </c:pt>
                <c:pt idx="3368">
                  <c:v>22.0423</c:v>
                </c:pt>
                <c:pt idx="3369">
                  <c:v>21.9962</c:v>
                </c:pt>
                <c:pt idx="3370">
                  <c:v>21.8943</c:v>
                </c:pt>
                <c:pt idx="3371">
                  <c:v>21.7433</c:v>
                </c:pt>
                <c:pt idx="3372">
                  <c:v>21.5366</c:v>
                </c:pt>
                <c:pt idx="3373">
                  <c:v>21.3391</c:v>
                </c:pt>
                <c:pt idx="3374">
                  <c:v>21.1891</c:v>
                </c:pt>
                <c:pt idx="3375">
                  <c:v>21.0879</c:v>
                </c:pt>
                <c:pt idx="3376">
                  <c:v>21.055</c:v>
                </c:pt>
                <c:pt idx="3377">
                  <c:v>21.0893</c:v>
                </c:pt>
                <c:pt idx="3378">
                  <c:v>21.1929</c:v>
                </c:pt>
                <c:pt idx="3379">
                  <c:v>21.3475</c:v>
                </c:pt>
                <c:pt idx="3380">
                  <c:v>21.5045</c:v>
                </c:pt>
                <c:pt idx="3381">
                  <c:v>21.6693</c:v>
                </c:pt>
                <c:pt idx="3382">
                  <c:v>21.8253</c:v>
                </c:pt>
                <c:pt idx="3383">
                  <c:v>22.0156</c:v>
                </c:pt>
                <c:pt idx="3384">
                  <c:v>22.2126</c:v>
                </c:pt>
                <c:pt idx="3385">
                  <c:v>22.3951</c:v>
                </c:pt>
                <c:pt idx="3386">
                  <c:v>22.5477</c:v>
                </c:pt>
                <c:pt idx="3387">
                  <c:v>22.6635</c:v>
                </c:pt>
                <c:pt idx="3388">
                  <c:v>22.7688</c:v>
                </c:pt>
                <c:pt idx="3389">
                  <c:v>22.8397</c:v>
                </c:pt>
                <c:pt idx="3390">
                  <c:v>22.8518</c:v>
                </c:pt>
                <c:pt idx="3391">
                  <c:v>22.7958</c:v>
                </c:pt>
                <c:pt idx="3392">
                  <c:v>22.7355</c:v>
                </c:pt>
                <c:pt idx="3393">
                  <c:v>22.6991</c:v>
                </c:pt>
                <c:pt idx="3394">
                  <c:v>22.6919</c:v>
                </c:pt>
                <c:pt idx="3395">
                  <c:v>22.7362</c:v>
                </c:pt>
                <c:pt idx="3396">
                  <c:v>22.8164</c:v>
                </c:pt>
                <c:pt idx="3397">
                  <c:v>22.8987</c:v>
                </c:pt>
                <c:pt idx="3398">
                  <c:v>22.9116</c:v>
                </c:pt>
                <c:pt idx="3399">
                  <c:v>22.8454</c:v>
                </c:pt>
                <c:pt idx="3400">
                  <c:v>22.6726</c:v>
                </c:pt>
                <c:pt idx="3401">
                  <c:v>22.3928</c:v>
                </c:pt>
                <c:pt idx="3402">
                  <c:v>22.0429</c:v>
                </c:pt>
                <c:pt idx="3403">
                  <c:v>21.6616</c:v>
                </c:pt>
                <c:pt idx="3404">
                  <c:v>21.288</c:v>
                </c:pt>
                <c:pt idx="3405">
                  <c:v>20.9705</c:v>
                </c:pt>
                <c:pt idx="3406">
                  <c:v>20.7242</c:v>
                </c:pt>
                <c:pt idx="3407">
                  <c:v>20.6274</c:v>
                </c:pt>
                <c:pt idx="3408">
                  <c:v>20.6608</c:v>
                </c:pt>
                <c:pt idx="3409">
                  <c:v>20.7936</c:v>
                </c:pt>
                <c:pt idx="3410">
                  <c:v>20.9678</c:v>
                </c:pt>
                <c:pt idx="3411">
                  <c:v>21.0981</c:v>
                </c:pt>
                <c:pt idx="3412">
                  <c:v>21.1495</c:v>
                </c:pt>
                <c:pt idx="3413">
                  <c:v>21.1672</c:v>
                </c:pt>
                <c:pt idx="3414">
                  <c:v>21.2651</c:v>
                </c:pt>
                <c:pt idx="3415">
                  <c:v>21.5135</c:v>
                </c:pt>
                <c:pt idx="3416">
                  <c:v>21.9985</c:v>
                </c:pt>
                <c:pt idx="3417">
                  <c:v>22.6281</c:v>
                </c:pt>
                <c:pt idx="3418">
                  <c:v>23.2438</c:v>
                </c:pt>
                <c:pt idx="3419">
                  <c:v>23.6111</c:v>
                </c:pt>
                <c:pt idx="3420">
                  <c:v>23.5638</c:v>
                </c:pt>
                <c:pt idx="3421">
                  <c:v>23.103</c:v>
                </c:pt>
                <c:pt idx="3422">
                  <c:v>22.3568</c:v>
                </c:pt>
                <c:pt idx="3423">
                  <c:v>21.6027</c:v>
                </c:pt>
                <c:pt idx="3424">
                  <c:v>21.0989</c:v>
                </c:pt>
                <c:pt idx="3425">
                  <c:v>21.0799</c:v>
                </c:pt>
                <c:pt idx="3426">
                  <c:v>21.6926</c:v>
                </c:pt>
                <c:pt idx="3427">
                  <c:v>22.9794</c:v>
                </c:pt>
                <c:pt idx="3428">
                  <c:v>24.7631</c:v>
                </c:pt>
                <c:pt idx="3429">
                  <c:v>26.7738</c:v>
                </c:pt>
                <c:pt idx="3430">
                  <c:v>28.806</c:v>
                </c:pt>
                <c:pt idx="3431">
                  <c:v>30.6049</c:v>
                </c:pt>
                <c:pt idx="3432">
                  <c:v>31.9415</c:v>
                </c:pt>
                <c:pt idx="3433">
                  <c:v>32.8006</c:v>
                </c:pt>
                <c:pt idx="3434">
                  <c:v>33.3185</c:v>
                </c:pt>
                <c:pt idx="3435">
                  <c:v>33.5536</c:v>
                </c:pt>
                <c:pt idx="3436">
                  <c:v>33.5303</c:v>
                </c:pt>
                <c:pt idx="3437">
                  <c:v>33.3279</c:v>
                </c:pt>
                <c:pt idx="3438">
                  <c:v>32.974</c:v>
                </c:pt>
                <c:pt idx="3439">
                  <c:v>32.4337</c:v>
                </c:pt>
                <c:pt idx="3440">
                  <c:v>31.778</c:v>
                </c:pt>
                <c:pt idx="3441">
                  <c:v>31.0899</c:v>
                </c:pt>
                <c:pt idx="3442">
                  <c:v>30.3821</c:v>
                </c:pt>
                <c:pt idx="3443">
                  <c:v>29.6466</c:v>
                </c:pt>
                <c:pt idx="3444">
                  <c:v>28.9588</c:v>
                </c:pt>
                <c:pt idx="3445">
                  <c:v>28.2564</c:v>
                </c:pt>
                <c:pt idx="3446">
                  <c:v>27.5165</c:v>
                </c:pt>
                <c:pt idx="3447">
                  <c:v>26.7612</c:v>
                </c:pt>
                <c:pt idx="3448">
                  <c:v>26.007</c:v>
                </c:pt>
                <c:pt idx="3449">
                  <c:v>25.342</c:v>
                </c:pt>
                <c:pt idx="3450">
                  <c:v>24.8089</c:v>
                </c:pt>
                <c:pt idx="3451">
                  <c:v>24.4294</c:v>
                </c:pt>
                <c:pt idx="3452">
                  <c:v>24.2448</c:v>
                </c:pt>
                <c:pt idx="3453">
                  <c:v>24.2626</c:v>
                </c:pt>
                <c:pt idx="3454">
                  <c:v>24.4271</c:v>
                </c:pt>
                <c:pt idx="3455">
                  <c:v>24.6627</c:v>
                </c:pt>
                <c:pt idx="3456">
                  <c:v>24.8944</c:v>
                </c:pt>
                <c:pt idx="3457">
                  <c:v>25.0543</c:v>
                </c:pt>
                <c:pt idx="3458">
                  <c:v>25.1153</c:v>
                </c:pt>
                <c:pt idx="3459">
                  <c:v>25.0811</c:v>
                </c:pt>
                <c:pt idx="3460">
                  <c:v>24.9483</c:v>
                </c:pt>
                <c:pt idx="3461">
                  <c:v>24.7266</c:v>
                </c:pt>
                <c:pt idx="3462">
                  <c:v>24.4465</c:v>
                </c:pt>
                <c:pt idx="3463">
                  <c:v>24.1321</c:v>
                </c:pt>
                <c:pt idx="3464">
                  <c:v>23.842</c:v>
                </c:pt>
                <c:pt idx="3465">
                  <c:v>23.6121</c:v>
                </c:pt>
                <c:pt idx="3466">
                  <c:v>23.4893</c:v>
                </c:pt>
                <c:pt idx="3467">
                  <c:v>23.481</c:v>
                </c:pt>
                <c:pt idx="3468">
                  <c:v>23.6052</c:v>
                </c:pt>
                <c:pt idx="3469">
                  <c:v>23.8449</c:v>
                </c:pt>
                <c:pt idx="3470">
                  <c:v>24.1866</c:v>
                </c:pt>
                <c:pt idx="3471">
                  <c:v>24.5915</c:v>
                </c:pt>
                <c:pt idx="3472">
                  <c:v>25.0063</c:v>
                </c:pt>
                <c:pt idx="3473">
                  <c:v>25.4242</c:v>
                </c:pt>
                <c:pt idx="3474">
                  <c:v>25.8042</c:v>
                </c:pt>
                <c:pt idx="3475">
                  <c:v>26.1008</c:v>
                </c:pt>
                <c:pt idx="3476">
                  <c:v>26.2645</c:v>
                </c:pt>
                <c:pt idx="3477">
                  <c:v>26.2902</c:v>
                </c:pt>
                <c:pt idx="3478">
                  <c:v>26.1792</c:v>
                </c:pt>
                <c:pt idx="3479">
                  <c:v>25.9612</c:v>
                </c:pt>
                <c:pt idx="3480">
                  <c:v>25.6877</c:v>
                </c:pt>
                <c:pt idx="3481">
                  <c:v>25.3699</c:v>
                </c:pt>
                <c:pt idx="3482">
                  <c:v>24.9841</c:v>
                </c:pt>
                <c:pt idx="3483">
                  <c:v>24.5175</c:v>
                </c:pt>
                <c:pt idx="3484">
                  <c:v>23.9643</c:v>
                </c:pt>
                <c:pt idx="3485">
                  <c:v>23.3392</c:v>
                </c:pt>
                <c:pt idx="3486">
                  <c:v>22.6482</c:v>
                </c:pt>
                <c:pt idx="3487">
                  <c:v>21.8769</c:v>
                </c:pt>
                <c:pt idx="3488">
                  <c:v>21.0619</c:v>
                </c:pt>
                <c:pt idx="3489">
                  <c:v>20.2467</c:v>
                </c:pt>
                <c:pt idx="3490">
                  <c:v>19.4529</c:v>
                </c:pt>
                <c:pt idx="3491">
                  <c:v>18.7247</c:v>
                </c:pt>
                <c:pt idx="3492">
                  <c:v>18.1224</c:v>
                </c:pt>
                <c:pt idx="3493">
                  <c:v>17.6623</c:v>
                </c:pt>
                <c:pt idx="3494">
                  <c:v>17.3039</c:v>
                </c:pt>
                <c:pt idx="3495">
                  <c:v>17.0685</c:v>
                </c:pt>
                <c:pt idx="3496">
                  <c:v>16.9347</c:v>
                </c:pt>
                <c:pt idx="3497">
                  <c:v>16.8973</c:v>
                </c:pt>
                <c:pt idx="3498">
                  <c:v>16.9464</c:v>
                </c:pt>
                <c:pt idx="3499">
                  <c:v>17.0819</c:v>
                </c:pt>
                <c:pt idx="3500">
                  <c:v>17.2873</c:v>
                </c:pt>
                <c:pt idx="3501">
                  <c:v>17.5362</c:v>
                </c:pt>
                <c:pt idx="3502">
                  <c:v>17.8162</c:v>
                </c:pt>
                <c:pt idx="3503">
                  <c:v>18.1198</c:v>
                </c:pt>
                <c:pt idx="3504">
                  <c:v>18.4611</c:v>
                </c:pt>
                <c:pt idx="3505">
                  <c:v>18.862</c:v>
                </c:pt>
                <c:pt idx="3506">
                  <c:v>19.2897</c:v>
                </c:pt>
                <c:pt idx="3507">
                  <c:v>19.7403</c:v>
                </c:pt>
                <c:pt idx="3508">
                  <c:v>20.1752</c:v>
                </c:pt>
                <c:pt idx="3509">
                  <c:v>20.5403</c:v>
                </c:pt>
                <c:pt idx="3510">
                  <c:v>20.825</c:v>
                </c:pt>
                <c:pt idx="3511">
                  <c:v>21.038</c:v>
                </c:pt>
                <c:pt idx="3512">
                  <c:v>21.1684</c:v>
                </c:pt>
                <c:pt idx="3513">
                  <c:v>21.2517</c:v>
                </c:pt>
                <c:pt idx="3514">
                  <c:v>21.2985</c:v>
                </c:pt>
                <c:pt idx="3515">
                  <c:v>21.3468</c:v>
                </c:pt>
                <c:pt idx="3516">
                  <c:v>21.4015</c:v>
                </c:pt>
                <c:pt idx="3517">
                  <c:v>21.4851</c:v>
                </c:pt>
                <c:pt idx="3518">
                  <c:v>21.5845</c:v>
                </c:pt>
                <c:pt idx="3519">
                  <c:v>21.6773</c:v>
                </c:pt>
                <c:pt idx="3520">
                  <c:v>21.7664</c:v>
                </c:pt>
                <c:pt idx="3521">
                  <c:v>21.8436</c:v>
                </c:pt>
                <c:pt idx="3522">
                  <c:v>21.8813</c:v>
                </c:pt>
                <c:pt idx="3523">
                  <c:v>21.9067</c:v>
                </c:pt>
                <c:pt idx="3524">
                  <c:v>21.9479</c:v>
                </c:pt>
                <c:pt idx="3525">
                  <c:v>22.013</c:v>
                </c:pt>
                <c:pt idx="3526">
                  <c:v>22.0809</c:v>
                </c:pt>
                <c:pt idx="3527">
                  <c:v>22.1081</c:v>
                </c:pt>
                <c:pt idx="3528">
                  <c:v>22.078</c:v>
                </c:pt>
                <c:pt idx="3529">
                  <c:v>21.9693</c:v>
                </c:pt>
                <c:pt idx="3530">
                  <c:v>21.8253</c:v>
                </c:pt>
                <c:pt idx="3531">
                  <c:v>21.6323</c:v>
                </c:pt>
                <c:pt idx="3532">
                  <c:v>21.4402</c:v>
                </c:pt>
                <c:pt idx="3533">
                  <c:v>21.2748</c:v>
                </c:pt>
                <c:pt idx="3534">
                  <c:v>21.177</c:v>
                </c:pt>
                <c:pt idx="3535">
                  <c:v>21.1536</c:v>
                </c:pt>
                <c:pt idx="3536">
                  <c:v>21.1886</c:v>
                </c:pt>
                <c:pt idx="3537">
                  <c:v>21.2708</c:v>
                </c:pt>
                <c:pt idx="3538">
                  <c:v>21.375</c:v>
                </c:pt>
                <c:pt idx="3539">
                  <c:v>21.5177</c:v>
                </c:pt>
                <c:pt idx="3540">
                  <c:v>21.6844</c:v>
                </c:pt>
                <c:pt idx="3541">
                  <c:v>21.8755</c:v>
                </c:pt>
                <c:pt idx="3542">
                  <c:v>22.0506</c:v>
                </c:pt>
                <c:pt idx="3543">
                  <c:v>22.2381</c:v>
                </c:pt>
                <c:pt idx="3544">
                  <c:v>22.4287</c:v>
                </c:pt>
                <c:pt idx="3545">
                  <c:v>22.6072</c:v>
                </c:pt>
                <c:pt idx="3546">
                  <c:v>22.755</c:v>
                </c:pt>
                <c:pt idx="3547">
                  <c:v>22.8489</c:v>
                </c:pt>
                <c:pt idx="3548">
                  <c:v>22.8752</c:v>
                </c:pt>
                <c:pt idx="3549">
                  <c:v>22.8404</c:v>
                </c:pt>
                <c:pt idx="3550">
                  <c:v>22.7729</c:v>
                </c:pt>
                <c:pt idx="3551">
                  <c:v>22.6892</c:v>
                </c:pt>
                <c:pt idx="3552">
                  <c:v>22.6653</c:v>
                </c:pt>
                <c:pt idx="3553">
                  <c:v>22.7035</c:v>
                </c:pt>
                <c:pt idx="3554">
                  <c:v>22.7969</c:v>
                </c:pt>
                <c:pt idx="3555">
                  <c:v>22.9291</c:v>
                </c:pt>
                <c:pt idx="3556">
                  <c:v>23.0454</c:v>
                </c:pt>
                <c:pt idx="3557">
                  <c:v>23.1121</c:v>
                </c:pt>
                <c:pt idx="3558">
                  <c:v>23.1043</c:v>
                </c:pt>
                <c:pt idx="3559">
                  <c:v>22.9757</c:v>
                </c:pt>
                <c:pt idx="3560">
                  <c:v>22.7172</c:v>
                </c:pt>
                <c:pt idx="3561">
                  <c:v>22.3849</c:v>
                </c:pt>
                <c:pt idx="3562">
                  <c:v>21.9807</c:v>
                </c:pt>
                <c:pt idx="3563">
                  <c:v>21.5952</c:v>
                </c:pt>
                <c:pt idx="3564">
                  <c:v>21.2489</c:v>
                </c:pt>
                <c:pt idx="3565">
                  <c:v>21.005</c:v>
                </c:pt>
                <c:pt idx="3566">
                  <c:v>20.907</c:v>
                </c:pt>
                <c:pt idx="3567">
                  <c:v>20.9433</c:v>
                </c:pt>
                <c:pt idx="3568">
                  <c:v>21.0266</c:v>
                </c:pt>
                <c:pt idx="3569">
                  <c:v>21.0919</c:v>
                </c:pt>
                <c:pt idx="3570">
                  <c:v>21.102</c:v>
                </c:pt>
                <c:pt idx="3571">
                  <c:v>21.0541</c:v>
                </c:pt>
                <c:pt idx="3572">
                  <c:v>21.0564</c:v>
                </c:pt>
                <c:pt idx="3573">
                  <c:v>21.2032</c:v>
                </c:pt>
                <c:pt idx="3574">
                  <c:v>21.5538</c:v>
                </c:pt>
                <c:pt idx="3575">
                  <c:v>22.1199</c:v>
                </c:pt>
                <c:pt idx="3576">
                  <c:v>22.8178</c:v>
                </c:pt>
                <c:pt idx="3577">
                  <c:v>23.4148</c:v>
                </c:pt>
                <c:pt idx="3578">
                  <c:v>23.7258</c:v>
                </c:pt>
                <c:pt idx="3579">
                  <c:v>23.6377</c:v>
                </c:pt>
                <c:pt idx="3580">
                  <c:v>23.1536</c:v>
                </c:pt>
                <c:pt idx="3581">
                  <c:v>22.4415</c:v>
                </c:pt>
                <c:pt idx="3582">
                  <c:v>21.7695</c:v>
                </c:pt>
                <c:pt idx="3583">
                  <c:v>21.327</c:v>
                </c:pt>
                <c:pt idx="3584">
                  <c:v>21.2821</c:v>
                </c:pt>
                <c:pt idx="3585">
                  <c:v>21.7347</c:v>
                </c:pt>
                <c:pt idx="3586">
                  <c:v>22.726</c:v>
                </c:pt>
                <c:pt idx="3587">
                  <c:v>24.1502</c:v>
                </c:pt>
                <c:pt idx="3588">
                  <c:v>25.8597</c:v>
                </c:pt>
                <c:pt idx="3589">
                  <c:v>27.6428</c:v>
                </c:pt>
                <c:pt idx="3590">
                  <c:v>29.3936</c:v>
                </c:pt>
                <c:pt idx="3591">
                  <c:v>30.8815</c:v>
                </c:pt>
                <c:pt idx="3592">
                  <c:v>32.0057</c:v>
                </c:pt>
                <c:pt idx="3593">
                  <c:v>32.7282</c:v>
                </c:pt>
                <c:pt idx="3594">
                  <c:v>33.1357</c:v>
                </c:pt>
                <c:pt idx="3595">
                  <c:v>33.2794</c:v>
                </c:pt>
                <c:pt idx="3596">
                  <c:v>33.2172</c:v>
                </c:pt>
                <c:pt idx="3597">
                  <c:v>32.9713</c:v>
                </c:pt>
                <c:pt idx="3598">
                  <c:v>32.5599</c:v>
                </c:pt>
                <c:pt idx="3599">
                  <c:v>32.0601</c:v>
                </c:pt>
                <c:pt idx="3600">
                  <c:v>31.5309</c:v>
                </c:pt>
                <c:pt idx="3601">
                  <c:v>31.0011</c:v>
                </c:pt>
                <c:pt idx="3602">
                  <c:v>30.4345</c:v>
                </c:pt>
                <c:pt idx="3603">
                  <c:v>29.7748</c:v>
                </c:pt>
                <c:pt idx="3604">
                  <c:v>29.0728</c:v>
                </c:pt>
                <c:pt idx="3605">
                  <c:v>28.3297</c:v>
                </c:pt>
                <c:pt idx="3606">
                  <c:v>27.5376</c:v>
                </c:pt>
                <c:pt idx="3607">
                  <c:v>26.7366</c:v>
                </c:pt>
                <c:pt idx="3608">
                  <c:v>25.9658</c:v>
                </c:pt>
                <c:pt idx="3609">
                  <c:v>25.3416</c:v>
                </c:pt>
                <c:pt idx="3610">
                  <c:v>24.9222</c:v>
                </c:pt>
                <c:pt idx="3611">
                  <c:v>24.6618</c:v>
                </c:pt>
                <c:pt idx="3612">
                  <c:v>24.6253</c:v>
                </c:pt>
                <c:pt idx="3613">
                  <c:v>24.7161</c:v>
                </c:pt>
                <c:pt idx="3614">
                  <c:v>24.8953</c:v>
                </c:pt>
                <c:pt idx="3615">
                  <c:v>25.0645</c:v>
                </c:pt>
                <c:pt idx="3616">
                  <c:v>25.2176</c:v>
                </c:pt>
                <c:pt idx="3617">
                  <c:v>25.2894</c:v>
                </c:pt>
                <c:pt idx="3618">
                  <c:v>25.2788</c:v>
                </c:pt>
                <c:pt idx="3619">
                  <c:v>25.1738</c:v>
                </c:pt>
                <c:pt idx="3620">
                  <c:v>24.9878</c:v>
                </c:pt>
                <c:pt idx="3621">
                  <c:v>24.7404</c:v>
                </c:pt>
                <c:pt idx="3622">
                  <c:v>24.4568</c:v>
                </c:pt>
                <c:pt idx="3623">
                  <c:v>24.1716</c:v>
                </c:pt>
                <c:pt idx="3624">
                  <c:v>23.921</c:v>
                </c:pt>
                <c:pt idx="3625">
                  <c:v>23.7341</c:v>
                </c:pt>
                <c:pt idx="3626">
                  <c:v>23.6672</c:v>
                </c:pt>
                <c:pt idx="3627">
                  <c:v>23.7213</c:v>
                </c:pt>
                <c:pt idx="3628">
                  <c:v>23.8904</c:v>
                </c:pt>
                <c:pt idx="3629">
                  <c:v>24.1573</c:v>
                </c:pt>
                <c:pt idx="3630">
                  <c:v>24.5125</c:v>
                </c:pt>
                <c:pt idx="3631">
                  <c:v>24.9126</c:v>
                </c:pt>
                <c:pt idx="3632">
                  <c:v>25.3222</c:v>
                </c:pt>
                <c:pt idx="3633">
                  <c:v>25.7075</c:v>
                </c:pt>
                <c:pt idx="3634">
                  <c:v>26.0024</c:v>
                </c:pt>
                <c:pt idx="3635">
                  <c:v>26.1807</c:v>
                </c:pt>
                <c:pt idx="3636">
                  <c:v>26.2299</c:v>
                </c:pt>
                <c:pt idx="3637">
                  <c:v>26.1835</c:v>
                </c:pt>
                <c:pt idx="3638">
                  <c:v>26.0445</c:v>
                </c:pt>
                <c:pt idx="3639">
                  <c:v>25.825</c:v>
                </c:pt>
                <c:pt idx="3640">
                  <c:v>25.5624</c:v>
                </c:pt>
                <c:pt idx="3641">
                  <c:v>25.261</c:v>
                </c:pt>
                <c:pt idx="3642">
                  <c:v>24.9079</c:v>
                </c:pt>
                <c:pt idx="3643">
                  <c:v>24.4533</c:v>
                </c:pt>
                <c:pt idx="3644">
                  <c:v>23.9057</c:v>
                </c:pt>
                <c:pt idx="3645">
                  <c:v>23.2587</c:v>
                </c:pt>
                <c:pt idx="3646">
                  <c:v>22.5389</c:v>
                </c:pt>
                <c:pt idx="3647">
                  <c:v>21.7846</c:v>
                </c:pt>
                <c:pt idx="3648">
                  <c:v>20.9966</c:v>
                </c:pt>
                <c:pt idx="3649">
                  <c:v>20.2078</c:v>
                </c:pt>
                <c:pt idx="3650">
                  <c:v>19.4672</c:v>
                </c:pt>
                <c:pt idx="3651">
                  <c:v>18.8375</c:v>
                </c:pt>
                <c:pt idx="3652">
                  <c:v>18.3104</c:v>
                </c:pt>
                <c:pt idx="3653">
                  <c:v>17.9048</c:v>
                </c:pt>
                <c:pt idx="3654">
                  <c:v>17.6147</c:v>
                </c:pt>
                <c:pt idx="3655">
                  <c:v>17.4233</c:v>
                </c:pt>
                <c:pt idx="3656">
                  <c:v>17.3099</c:v>
                </c:pt>
                <c:pt idx="3657">
                  <c:v>17.2989</c:v>
                </c:pt>
                <c:pt idx="3658">
                  <c:v>17.3643</c:v>
                </c:pt>
                <c:pt idx="3659">
                  <c:v>17.4863</c:v>
                </c:pt>
                <c:pt idx="3660">
                  <c:v>17.6417</c:v>
                </c:pt>
                <c:pt idx="3661">
                  <c:v>17.852</c:v>
                </c:pt>
                <c:pt idx="3662">
                  <c:v>18.1056</c:v>
                </c:pt>
                <c:pt idx="3663">
                  <c:v>18.4077</c:v>
                </c:pt>
                <c:pt idx="3664">
                  <c:v>18.7735</c:v>
                </c:pt>
                <c:pt idx="3665">
                  <c:v>19.1921</c:v>
                </c:pt>
                <c:pt idx="3666">
                  <c:v>19.6327</c:v>
                </c:pt>
                <c:pt idx="3667">
                  <c:v>20.0661</c:v>
                </c:pt>
                <c:pt idx="3668">
                  <c:v>20.4402</c:v>
                </c:pt>
                <c:pt idx="3669">
                  <c:v>20.7358</c:v>
                </c:pt>
                <c:pt idx="3670">
                  <c:v>20.9436</c:v>
                </c:pt>
                <c:pt idx="3671">
                  <c:v>21.0956</c:v>
                </c:pt>
                <c:pt idx="3672">
                  <c:v>21.1977</c:v>
                </c:pt>
                <c:pt idx="3673">
                  <c:v>21.2803</c:v>
                </c:pt>
                <c:pt idx="3674">
                  <c:v>21.338</c:v>
                </c:pt>
                <c:pt idx="3675">
                  <c:v>21.4146</c:v>
                </c:pt>
                <c:pt idx="3676">
                  <c:v>21.5081</c:v>
                </c:pt>
                <c:pt idx="3677">
                  <c:v>21.5965</c:v>
                </c:pt>
                <c:pt idx="3678">
                  <c:v>21.6746</c:v>
                </c:pt>
                <c:pt idx="3679">
                  <c:v>21.7318</c:v>
                </c:pt>
                <c:pt idx="3680">
                  <c:v>21.7621</c:v>
                </c:pt>
                <c:pt idx="3681">
                  <c:v>21.7895</c:v>
                </c:pt>
                <c:pt idx="3682">
                  <c:v>21.8395</c:v>
                </c:pt>
                <c:pt idx="3683">
                  <c:v>21.9146</c:v>
                </c:pt>
                <c:pt idx="3684">
                  <c:v>21.9995</c:v>
                </c:pt>
                <c:pt idx="3685">
                  <c:v>22.0998</c:v>
                </c:pt>
                <c:pt idx="3686">
                  <c:v>22.1661</c:v>
                </c:pt>
                <c:pt idx="3687">
                  <c:v>22.1692</c:v>
                </c:pt>
                <c:pt idx="3688">
                  <c:v>22.0769</c:v>
                </c:pt>
                <c:pt idx="3689">
                  <c:v>21.9218</c:v>
                </c:pt>
                <c:pt idx="3690">
                  <c:v>21.7502</c:v>
                </c:pt>
                <c:pt idx="3691">
                  <c:v>21.5878</c:v>
                </c:pt>
                <c:pt idx="3692">
                  <c:v>21.4486</c:v>
                </c:pt>
                <c:pt idx="3693">
                  <c:v>21.3513</c:v>
                </c:pt>
                <c:pt idx="3694">
                  <c:v>21.305</c:v>
                </c:pt>
                <c:pt idx="3695">
                  <c:v>21.2898</c:v>
                </c:pt>
                <c:pt idx="3696">
                  <c:v>21.3426</c:v>
                </c:pt>
                <c:pt idx="3697">
                  <c:v>21.4219</c:v>
                </c:pt>
                <c:pt idx="3698">
                  <c:v>21.5329</c:v>
                </c:pt>
                <c:pt idx="3699">
                  <c:v>21.6628</c:v>
                </c:pt>
                <c:pt idx="3700">
                  <c:v>21.8112</c:v>
                </c:pt>
                <c:pt idx="3701">
                  <c:v>21.9788</c:v>
                </c:pt>
                <c:pt idx="3702">
                  <c:v>22.188</c:v>
                </c:pt>
                <c:pt idx="3703">
                  <c:v>22.4035</c:v>
                </c:pt>
                <c:pt idx="3704">
                  <c:v>22.6069</c:v>
                </c:pt>
                <c:pt idx="3705">
                  <c:v>22.7696</c:v>
                </c:pt>
                <c:pt idx="3706">
                  <c:v>22.8686</c:v>
                </c:pt>
                <c:pt idx="3707">
                  <c:v>22.8801</c:v>
                </c:pt>
                <c:pt idx="3708">
                  <c:v>22.8368</c:v>
                </c:pt>
                <c:pt idx="3709">
                  <c:v>22.7617</c:v>
                </c:pt>
                <c:pt idx="3710">
                  <c:v>22.7062</c:v>
                </c:pt>
                <c:pt idx="3711">
                  <c:v>22.6897</c:v>
                </c:pt>
                <c:pt idx="3712">
                  <c:v>22.7379</c:v>
                </c:pt>
                <c:pt idx="3713">
                  <c:v>22.8566</c:v>
                </c:pt>
                <c:pt idx="3714">
                  <c:v>22.9984</c:v>
                </c:pt>
                <c:pt idx="3715">
                  <c:v>23.1159</c:v>
                </c:pt>
                <c:pt idx="3716">
                  <c:v>23.1976</c:v>
                </c:pt>
                <c:pt idx="3717">
                  <c:v>23.2077</c:v>
                </c:pt>
                <c:pt idx="3718">
                  <c:v>23.1089</c:v>
                </c:pt>
                <c:pt idx="3719">
                  <c:v>22.8868</c:v>
                </c:pt>
                <c:pt idx="3720">
                  <c:v>22.5441</c:v>
                </c:pt>
                <c:pt idx="3721">
                  <c:v>22.1282</c:v>
                </c:pt>
                <c:pt idx="3722">
                  <c:v>21.7261</c:v>
                </c:pt>
                <c:pt idx="3723">
                  <c:v>21.4175</c:v>
                </c:pt>
                <c:pt idx="3724">
                  <c:v>21.2278</c:v>
                </c:pt>
                <c:pt idx="3725">
                  <c:v>21.1501</c:v>
                </c:pt>
                <c:pt idx="3726">
                  <c:v>21.1438</c:v>
                </c:pt>
                <c:pt idx="3727">
                  <c:v>21.1401</c:v>
                </c:pt>
                <c:pt idx="3728">
                  <c:v>21.0907</c:v>
                </c:pt>
                <c:pt idx="3729">
                  <c:v>20.9871</c:v>
                </c:pt>
                <c:pt idx="3730">
                  <c:v>20.8914</c:v>
                </c:pt>
                <c:pt idx="3731">
                  <c:v>20.8962</c:v>
                </c:pt>
                <c:pt idx="3732">
                  <c:v>21.0796</c:v>
                </c:pt>
                <c:pt idx="3733">
                  <c:v>21.4999</c:v>
                </c:pt>
                <c:pt idx="3734">
                  <c:v>22.1103</c:v>
                </c:pt>
                <c:pt idx="3735">
                  <c:v>22.7876</c:v>
                </c:pt>
                <c:pt idx="3736">
                  <c:v>23.326</c:v>
                </c:pt>
                <c:pt idx="3737">
                  <c:v>23.5704</c:v>
                </c:pt>
                <c:pt idx="3738">
                  <c:v>23.4654</c:v>
                </c:pt>
                <c:pt idx="3739">
                  <c:v>23.0328</c:v>
                </c:pt>
                <c:pt idx="3740">
                  <c:v>22.438</c:v>
                </c:pt>
                <c:pt idx="3741">
                  <c:v>21.8596</c:v>
                </c:pt>
                <c:pt idx="3742">
                  <c:v>21.4775</c:v>
                </c:pt>
                <c:pt idx="3743">
                  <c:v>21.421</c:v>
                </c:pt>
                <c:pt idx="3744">
                  <c:v>21.7268</c:v>
                </c:pt>
                <c:pt idx="3745">
                  <c:v>22.4333</c:v>
                </c:pt>
                <c:pt idx="3746">
                  <c:v>23.5356</c:v>
                </c:pt>
                <c:pt idx="3747">
                  <c:v>24.9243</c:v>
                </c:pt>
                <c:pt idx="3748">
                  <c:v>26.4902</c:v>
                </c:pt>
                <c:pt idx="3749">
                  <c:v>28.0547</c:v>
                </c:pt>
                <c:pt idx="3750">
                  <c:v>29.5755</c:v>
                </c:pt>
                <c:pt idx="3751">
                  <c:v>30.8313</c:v>
                </c:pt>
                <c:pt idx="3752">
                  <c:v>31.7633</c:v>
                </c:pt>
                <c:pt idx="3753">
                  <c:v>32.3606</c:v>
                </c:pt>
                <c:pt idx="3754">
                  <c:v>32.6648</c:v>
                </c:pt>
                <c:pt idx="3755">
                  <c:v>32.7376</c:v>
                </c:pt>
                <c:pt idx="3756">
                  <c:v>32.6272</c:v>
                </c:pt>
                <c:pt idx="3757">
                  <c:v>32.3649</c:v>
                </c:pt>
                <c:pt idx="3758">
                  <c:v>32.0226</c:v>
                </c:pt>
                <c:pt idx="3759">
                  <c:v>31.6584</c:v>
                </c:pt>
                <c:pt idx="3760">
                  <c:v>31.2773</c:v>
                </c:pt>
                <c:pt idx="3761">
                  <c:v>30.8414</c:v>
                </c:pt>
                <c:pt idx="3762">
                  <c:v>30.2809</c:v>
                </c:pt>
                <c:pt idx="3763">
                  <c:v>29.5843</c:v>
                </c:pt>
                <c:pt idx="3764">
                  <c:v>28.8427</c:v>
                </c:pt>
                <c:pt idx="3765">
                  <c:v>28.0369</c:v>
                </c:pt>
                <c:pt idx="3766">
                  <c:v>27.2145</c:v>
                </c:pt>
                <c:pt idx="3767">
                  <c:v>26.4073</c:v>
                </c:pt>
                <c:pt idx="3768">
                  <c:v>25.7219</c:v>
                </c:pt>
                <c:pt idx="3769">
                  <c:v>25.2142</c:v>
                </c:pt>
                <c:pt idx="3770">
                  <c:v>24.9063</c:v>
                </c:pt>
                <c:pt idx="3771">
                  <c:v>24.7903</c:v>
                </c:pt>
                <c:pt idx="3772">
                  <c:v>24.8141</c:v>
                </c:pt>
                <c:pt idx="3773">
                  <c:v>24.9257</c:v>
                </c:pt>
                <c:pt idx="3774">
                  <c:v>25.0773</c:v>
                </c:pt>
                <c:pt idx="3775">
                  <c:v>25.2315</c:v>
                </c:pt>
                <c:pt idx="3776">
                  <c:v>25.3303</c:v>
                </c:pt>
                <c:pt idx="3777">
                  <c:v>25.3491</c:v>
                </c:pt>
                <c:pt idx="3778">
                  <c:v>25.2792</c:v>
                </c:pt>
                <c:pt idx="3779">
                  <c:v>25.1295</c:v>
                </c:pt>
                <c:pt idx="3780">
                  <c:v>24.9085</c:v>
                </c:pt>
                <c:pt idx="3781">
                  <c:v>24.6242</c:v>
                </c:pt>
                <c:pt idx="3782">
                  <c:v>24.3237</c:v>
                </c:pt>
                <c:pt idx="3783">
                  <c:v>24.0546</c:v>
                </c:pt>
                <c:pt idx="3784">
                  <c:v>23.8348</c:v>
                </c:pt>
                <c:pt idx="3785">
                  <c:v>23.7069</c:v>
                </c:pt>
                <c:pt idx="3786">
                  <c:v>23.6871</c:v>
                </c:pt>
                <c:pt idx="3787">
                  <c:v>23.7993</c:v>
                </c:pt>
                <c:pt idx="3788">
                  <c:v>24.0355</c:v>
                </c:pt>
                <c:pt idx="3789">
                  <c:v>24.3549</c:v>
                </c:pt>
                <c:pt idx="3790">
                  <c:v>24.7256</c:v>
                </c:pt>
                <c:pt idx="3791">
                  <c:v>25.0962</c:v>
                </c:pt>
                <c:pt idx="3792">
                  <c:v>25.4369</c:v>
                </c:pt>
                <c:pt idx="3793">
                  <c:v>25.7129</c:v>
                </c:pt>
                <c:pt idx="3794">
                  <c:v>25.9021</c:v>
                </c:pt>
                <c:pt idx="3795">
                  <c:v>25.9888</c:v>
                </c:pt>
                <c:pt idx="3796">
                  <c:v>25.9873</c:v>
                </c:pt>
                <c:pt idx="3797">
                  <c:v>25.8999</c:v>
                </c:pt>
                <c:pt idx="3798">
                  <c:v>25.7438</c:v>
                </c:pt>
                <c:pt idx="3799">
                  <c:v>25.5471</c:v>
                </c:pt>
                <c:pt idx="3800">
                  <c:v>25.3133</c:v>
                </c:pt>
                <c:pt idx="3801">
                  <c:v>25.0315</c:v>
                </c:pt>
                <c:pt idx="3802">
                  <c:v>24.6745</c:v>
                </c:pt>
                <c:pt idx="3803">
                  <c:v>24.2104</c:v>
                </c:pt>
                <c:pt idx="3804">
                  <c:v>23.6462</c:v>
                </c:pt>
                <c:pt idx="3805">
                  <c:v>22.9894</c:v>
                </c:pt>
                <c:pt idx="3806">
                  <c:v>22.2818</c:v>
                </c:pt>
                <c:pt idx="3807">
                  <c:v>21.5611</c:v>
                </c:pt>
                <c:pt idx="3808">
                  <c:v>20.8287</c:v>
                </c:pt>
                <c:pt idx="3809">
                  <c:v>20.1331</c:v>
                </c:pt>
                <c:pt idx="3810">
                  <c:v>19.4865</c:v>
                </c:pt>
                <c:pt idx="3811">
                  <c:v>18.9386</c:v>
                </c:pt>
                <c:pt idx="3812">
                  <c:v>18.4801</c:v>
                </c:pt>
                <c:pt idx="3813">
                  <c:v>18.1368</c:v>
                </c:pt>
                <c:pt idx="3814">
                  <c:v>17.8881</c:v>
                </c:pt>
                <c:pt idx="3815">
                  <c:v>17.7167</c:v>
                </c:pt>
                <c:pt idx="3816">
                  <c:v>17.6201</c:v>
                </c:pt>
                <c:pt idx="3817">
                  <c:v>17.5738</c:v>
                </c:pt>
                <c:pt idx="3818">
                  <c:v>17.5883</c:v>
                </c:pt>
                <c:pt idx="3819">
                  <c:v>17.6588</c:v>
                </c:pt>
                <c:pt idx="3820">
                  <c:v>17.7919</c:v>
                </c:pt>
                <c:pt idx="3821">
                  <c:v>17.9905</c:v>
                </c:pt>
                <c:pt idx="3822">
                  <c:v>18.2584</c:v>
                </c:pt>
                <c:pt idx="3823">
                  <c:v>18.5966</c:v>
                </c:pt>
                <c:pt idx="3824">
                  <c:v>19.0063</c:v>
                </c:pt>
                <c:pt idx="3825">
                  <c:v>19.4298</c:v>
                </c:pt>
                <c:pt idx="3826">
                  <c:v>19.851</c:v>
                </c:pt>
                <c:pt idx="3827">
                  <c:v>20.2444</c:v>
                </c:pt>
                <c:pt idx="3828">
                  <c:v>20.5673</c:v>
                </c:pt>
                <c:pt idx="3829">
                  <c:v>20.8039</c:v>
                </c:pt>
                <c:pt idx="3830">
                  <c:v>20.9722</c:v>
                </c:pt>
                <c:pt idx="3831">
                  <c:v>21.0939</c:v>
                </c:pt>
                <c:pt idx="3832">
                  <c:v>21.2033</c:v>
                </c:pt>
                <c:pt idx="3833">
                  <c:v>21.3076</c:v>
                </c:pt>
                <c:pt idx="3834">
                  <c:v>21.4028</c:v>
                </c:pt>
                <c:pt idx="3835">
                  <c:v>21.489</c:v>
                </c:pt>
                <c:pt idx="3836">
                  <c:v>21.5669</c:v>
                </c:pt>
                <c:pt idx="3837">
                  <c:v>21.6217</c:v>
                </c:pt>
                <c:pt idx="3838">
                  <c:v>21.6508</c:v>
                </c:pt>
                <c:pt idx="3839">
                  <c:v>21.6789</c:v>
                </c:pt>
                <c:pt idx="3840">
                  <c:v>21.7055</c:v>
                </c:pt>
                <c:pt idx="3841">
                  <c:v>21.7718</c:v>
                </c:pt>
                <c:pt idx="3842">
                  <c:v>21.8786</c:v>
                </c:pt>
                <c:pt idx="3843">
                  <c:v>22.0068</c:v>
                </c:pt>
                <c:pt idx="3844">
                  <c:v>22.1249</c:v>
                </c:pt>
                <c:pt idx="3845">
                  <c:v>22.2015</c:v>
                </c:pt>
                <c:pt idx="3846">
                  <c:v>22.2014</c:v>
                </c:pt>
                <c:pt idx="3847">
                  <c:v>22.1301</c:v>
                </c:pt>
                <c:pt idx="3848">
                  <c:v>22.0059</c:v>
                </c:pt>
                <c:pt idx="3849">
                  <c:v>21.8415</c:v>
                </c:pt>
                <c:pt idx="3850">
                  <c:v>21.6925</c:v>
                </c:pt>
                <c:pt idx="3851">
                  <c:v>21.5572</c:v>
                </c:pt>
                <c:pt idx="3852">
                  <c:v>21.4643</c:v>
                </c:pt>
                <c:pt idx="3853">
                  <c:v>21.4103</c:v>
                </c:pt>
                <c:pt idx="3854">
                  <c:v>21.4002</c:v>
                </c:pt>
                <c:pt idx="3855">
                  <c:v>21.4328</c:v>
                </c:pt>
                <c:pt idx="3856">
                  <c:v>21.5032</c:v>
                </c:pt>
                <c:pt idx="3857">
                  <c:v>21.5755</c:v>
                </c:pt>
                <c:pt idx="3858">
                  <c:v>21.6989</c:v>
                </c:pt>
                <c:pt idx="3859">
                  <c:v>21.8497</c:v>
                </c:pt>
                <c:pt idx="3860">
                  <c:v>22.042</c:v>
                </c:pt>
                <c:pt idx="3861">
                  <c:v>22.278</c:v>
                </c:pt>
                <c:pt idx="3862">
                  <c:v>22.525</c:v>
                </c:pt>
                <c:pt idx="3863">
                  <c:v>22.7455</c:v>
                </c:pt>
                <c:pt idx="3864">
                  <c:v>22.9153</c:v>
                </c:pt>
                <c:pt idx="3865">
                  <c:v>22.9905</c:v>
                </c:pt>
                <c:pt idx="3866">
                  <c:v>23.0109</c:v>
                </c:pt>
                <c:pt idx="3867">
                  <c:v>22.9484</c:v>
                </c:pt>
                <c:pt idx="3868">
                  <c:v>22.8832</c:v>
                </c:pt>
                <c:pt idx="3869">
                  <c:v>22.8144</c:v>
                </c:pt>
                <c:pt idx="3870">
                  <c:v>22.8179</c:v>
                </c:pt>
                <c:pt idx="3871">
                  <c:v>22.8878</c:v>
                </c:pt>
                <c:pt idx="3872">
                  <c:v>23.0039</c:v>
                </c:pt>
                <c:pt idx="3873">
                  <c:v>23.1473</c:v>
                </c:pt>
                <c:pt idx="3874">
                  <c:v>23.307</c:v>
                </c:pt>
                <c:pt idx="3875">
                  <c:v>23.4235</c:v>
                </c:pt>
                <c:pt idx="3876">
                  <c:v>23.464</c:v>
                </c:pt>
                <c:pt idx="3877">
                  <c:v>23.3893</c:v>
                </c:pt>
                <c:pt idx="3878">
                  <c:v>23.1736</c:v>
                </c:pt>
                <c:pt idx="3879">
                  <c:v>22.8365</c:v>
                </c:pt>
                <c:pt idx="3880">
                  <c:v>22.4468</c:v>
                </c:pt>
                <c:pt idx="3881">
                  <c:v>22.0798</c:v>
                </c:pt>
                <c:pt idx="3882">
                  <c:v>21.8212</c:v>
                </c:pt>
                <c:pt idx="3883">
                  <c:v>21.6618</c:v>
                </c:pt>
                <c:pt idx="3884">
                  <c:v>21.5757</c:v>
                </c:pt>
                <c:pt idx="3885">
                  <c:v>21.5163</c:v>
                </c:pt>
                <c:pt idx="3886">
                  <c:v>21.4284</c:v>
                </c:pt>
                <c:pt idx="3887">
                  <c:v>21.2794</c:v>
                </c:pt>
                <c:pt idx="3888">
                  <c:v>21.0991</c:v>
                </c:pt>
                <c:pt idx="3889">
                  <c:v>20.9764</c:v>
                </c:pt>
                <c:pt idx="3890">
                  <c:v>21.0012</c:v>
                </c:pt>
                <c:pt idx="3891">
                  <c:v>21.2533</c:v>
                </c:pt>
                <c:pt idx="3892">
                  <c:v>21.6983</c:v>
                </c:pt>
                <c:pt idx="3893">
                  <c:v>22.3287</c:v>
                </c:pt>
                <c:pt idx="3894">
                  <c:v>22.9596</c:v>
                </c:pt>
                <c:pt idx="3895">
                  <c:v>23.3952</c:v>
                </c:pt>
                <c:pt idx="3896">
                  <c:v>23.5879</c:v>
                </c:pt>
                <c:pt idx="3897">
                  <c:v>23.5007</c:v>
                </c:pt>
                <c:pt idx="3898">
                  <c:v>23.1605</c:v>
                </c:pt>
                <c:pt idx="3899">
                  <c:v>22.6721</c:v>
                </c:pt>
                <c:pt idx="3900">
                  <c:v>22.1843</c:v>
                </c:pt>
                <c:pt idx="3901">
                  <c:v>21.8453</c:v>
                </c:pt>
                <c:pt idx="3902">
                  <c:v>21.7546</c:v>
                </c:pt>
                <c:pt idx="3903">
                  <c:v>21.9378</c:v>
                </c:pt>
                <c:pt idx="3904">
                  <c:v>22.4691</c:v>
                </c:pt>
                <c:pt idx="3905">
                  <c:v>23.3106</c:v>
                </c:pt>
                <c:pt idx="3906">
                  <c:v>24.4444</c:v>
                </c:pt>
                <c:pt idx="3907">
                  <c:v>25.8179</c:v>
                </c:pt>
                <c:pt idx="3908">
                  <c:v>27.2764</c:v>
                </c:pt>
                <c:pt idx="3909">
                  <c:v>28.702</c:v>
                </c:pt>
                <c:pt idx="3910">
                  <c:v>29.9997</c:v>
                </c:pt>
                <c:pt idx="3911">
                  <c:v>31.0048</c:v>
                </c:pt>
                <c:pt idx="3912">
                  <c:v>31.7226</c:v>
                </c:pt>
                <c:pt idx="3913">
                  <c:v>32.1418</c:v>
                </c:pt>
                <c:pt idx="3914">
                  <c:v>32.35489999999999</c:v>
                </c:pt>
                <c:pt idx="3915">
                  <c:v>32.383</c:v>
                </c:pt>
                <c:pt idx="3916">
                  <c:v>32.3024</c:v>
                </c:pt>
                <c:pt idx="3917">
                  <c:v>32.1591</c:v>
                </c:pt>
                <c:pt idx="3918">
                  <c:v>31.951</c:v>
                </c:pt>
                <c:pt idx="3919">
                  <c:v>31.6855</c:v>
                </c:pt>
                <c:pt idx="3920">
                  <c:v>31.3405</c:v>
                </c:pt>
                <c:pt idx="3921">
                  <c:v>30.9142</c:v>
                </c:pt>
                <c:pt idx="3922">
                  <c:v>30.3493</c:v>
                </c:pt>
                <c:pt idx="3923">
                  <c:v>29.6151</c:v>
                </c:pt>
                <c:pt idx="3924">
                  <c:v>28.8126</c:v>
                </c:pt>
                <c:pt idx="3925">
                  <c:v>27.9916</c:v>
                </c:pt>
                <c:pt idx="3926">
                  <c:v>27.1854</c:v>
                </c:pt>
                <c:pt idx="3927">
                  <c:v>26.4569</c:v>
                </c:pt>
                <c:pt idx="3928">
                  <c:v>25.8769</c:v>
                </c:pt>
                <c:pt idx="3929">
                  <c:v>25.4895</c:v>
                </c:pt>
                <c:pt idx="3930">
                  <c:v>25.29</c:v>
                </c:pt>
                <c:pt idx="3931">
                  <c:v>25.2462</c:v>
                </c:pt>
                <c:pt idx="3932">
                  <c:v>25.3252</c:v>
                </c:pt>
                <c:pt idx="3933">
                  <c:v>25.4482</c:v>
                </c:pt>
                <c:pt idx="3934">
                  <c:v>25.6019</c:v>
                </c:pt>
                <c:pt idx="3935">
                  <c:v>25.7107</c:v>
                </c:pt>
                <c:pt idx="3936">
                  <c:v>25.7406</c:v>
                </c:pt>
                <c:pt idx="3937">
                  <c:v>25.6962</c:v>
                </c:pt>
                <c:pt idx="3938">
                  <c:v>25.5519</c:v>
                </c:pt>
                <c:pt idx="3939">
                  <c:v>25.3345</c:v>
                </c:pt>
                <c:pt idx="3940">
                  <c:v>25.0754</c:v>
                </c:pt>
                <c:pt idx="3941">
                  <c:v>24.7905</c:v>
                </c:pt>
                <c:pt idx="3942">
                  <c:v>24.5153</c:v>
                </c:pt>
                <c:pt idx="3943">
                  <c:v>24.2704</c:v>
                </c:pt>
                <c:pt idx="3944">
                  <c:v>24.1093</c:v>
                </c:pt>
                <c:pt idx="3945">
                  <c:v>24.0614</c:v>
                </c:pt>
                <c:pt idx="3946">
                  <c:v>24.1275</c:v>
                </c:pt>
                <c:pt idx="3947">
                  <c:v>24.3164</c:v>
                </c:pt>
                <c:pt idx="3948">
                  <c:v>24.5792</c:v>
                </c:pt>
                <c:pt idx="3949">
                  <c:v>24.9025</c:v>
                </c:pt>
                <c:pt idx="3950">
                  <c:v>25.234</c:v>
                </c:pt>
                <c:pt idx="3951">
                  <c:v>25.5558</c:v>
                </c:pt>
                <c:pt idx="3952">
                  <c:v>25.8055</c:v>
                </c:pt>
                <c:pt idx="3953">
                  <c:v>25.9995</c:v>
                </c:pt>
                <c:pt idx="3954">
                  <c:v>26.1118</c:v>
                </c:pt>
                <c:pt idx="3955">
                  <c:v>26.1603</c:v>
                </c:pt>
                <c:pt idx="3956">
                  <c:v>26.1375</c:v>
                </c:pt>
                <c:pt idx="3957">
                  <c:v>26.0585</c:v>
                </c:pt>
                <c:pt idx="3958">
                  <c:v>25.9225</c:v>
                </c:pt>
                <c:pt idx="3959">
                  <c:v>25.7392</c:v>
                </c:pt>
                <c:pt idx="3960">
                  <c:v>25.4977</c:v>
                </c:pt>
                <c:pt idx="3961">
                  <c:v>25.1849</c:v>
                </c:pt>
                <c:pt idx="3962">
                  <c:v>24.7966</c:v>
                </c:pt>
                <c:pt idx="3963">
                  <c:v>24.3176</c:v>
                </c:pt>
                <c:pt idx="3964">
                  <c:v>23.7568</c:v>
                </c:pt>
                <c:pt idx="3965">
                  <c:v>23.1168</c:v>
                </c:pt>
                <c:pt idx="3966">
                  <c:v>22.4241</c:v>
                </c:pt>
                <c:pt idx="3967">
                  <c:v>21.738</c:v>
                </c:pt>
                <c:pt idx="3968">
                  <c:v>21.0588</c:v>
                </c:pt>
                <c:pt idx="3969">
                  <c:v>20.384</c:v>
                </c:pt>
                <c:pt idx="3970">
                  <c:v>19.7901</c:v>
                </c:pt>
                <c:pt idx="3971">
                  <c:v>19.3008</c:v>
                </c:pt>
                <c:pt idx="3972">
                  <c:v>18.9085</c:v>
                </c:pt>
                <c:pt idx="3973">
                  <c:v>18.6259</c:v>
                </c:pt>
                <c:pt idx="3974">
                  <c:v>18.4105</c:v>
                </c:pt>
                <c:pt idx="3975">
                  <c:v>18.2365</c:v>
                </c:pt>
                <c:pt idx="3976">
                  <c:v>18.1094</c:v>
                </c:pt>
                <c:pt idx="3977">
                  <c:v>18.0487</c:v>
                </c:pt>
                <c:pt idx="3978">
                  <c:v>18.0398</c:v>
                </c:pt>
                <c:pt idx="3979">
                  <c:v>18.115</c:v>
                </c:pt>
                <c:pt idx="3980">
                  <c:v>18.2572</c:v>
                </c:pt>
                <c:pt idx="3981">
                  <c:v>18.4821</c:v>
                </c:pt>
                <c:pt idx="3982">
                  <c:v>18.7825</c:v>
                </c:pt>
                <c:pt idx="3983">
                  <c:v>19.1485</c:v>
                </c:pt>
                <c:pt idx="3984">
                  <c:v>19.5371</c:v>
                </c:pt>
                <c:pt idx="3985">
                  <c:v>19.9389</c:v>
                </c:pt>
                <c:pt idx="3986">
                  <c:v>20.3164</c:v>
                </c:pt>
                <c:pt idx="3987">
                  <c:v>20.6459</c:v>
                </c:pt>
                <c:pt idx="3988">
                  <c:v>20.8929</c:v>
                </c:pt>
                <c:pt idx="3989">
                  <c:v>21.0959</c:v>
                </c:pt>
                <c:pt idx="3990">
                  <c:v>21.2603</c:v>
                </c:pt>
                <c:pt idx="3991">
                  <c:v>21.4066</c:v>
                </c:pt>
                <c:pt idx="3992">
                  <c:v>21.5577</c:v>
                </c:pt>
                <c:pt idx="3993">
                  <c:v>21.694</c:v>
                </c:pt>
                <c:pt idx="3994">
                  <c:v>21.7903</c:v>
                </c:pt>
                <c:pt idx="3995">
                  <c:v>21.8465</c:v>
                </c:pt>
                <c:pt idx="3996">
                  <c:v>21.8652</c:v>
                </c:pt>
                <c:pt idx="3997">
                  <c:v>21.8643</c:v>
                </c:pt>
                <c:pt idx="3998">
                  <c:v>21.8774</c:v>
                </c:pt>
                <c:pt idx="3999">
                  <c:v>21.9339</c:v>
                </c:pt>
                <c:pt idx="4000">
                  <c:v>22.0373</c:v>
                </c:pt>
                <c:pt idx="4001">
                  <c:v>22.1774</c:v>
                </c:pt>
                <c:pt idx="4002">
                  <c:v>22.3329</c:v>
                </c:pt>
                <c:pt idx="4003">
                  <c:v>22.4592</c:v>
                </c:pt>
                <c:pt idx="4004">
                  <c:v>22.5389</c:v>
                </c:pt>
                <c:pt idx="4005">
                  <c:v>22.5442</c:v>
                </c:pt>
                <c:pt idx="4006">
                  <c:v>22.4965</c:v>
                </c:pt>
                <c:pt idx="4007">
                  <c:v>22.3709</c:v>
                </c:pt>
                <c:pt idx="4008">
                  <c:v>22.2208</c:v>
                </c:pt>
                <c:pt idx="4009">
                  <c:v>22.0668</c:v>
                </c:pt>
                <c:pt idx="4010">
                  <c:v>21.9359</c:v>
                </c:pt>
                <c:pt idx="4011">
                  <c:v>21.8325</c:v>
                </c:pt>
                <c:pt idx="4012">
                  <c:v>21.7775</c:v>
                </c:pt>
                <c:pt idx="4013">
                  <c:v>21.7474</c:v>
                </c:pt>
                <c:pt idx="4014">
                  <c:v>21.7385</c:v>
                </c:pt>
                <c:pt idx="4015">
                  <c:v>21.7809</c:v>
                </c:pt>
                <c:pt idx="4016">
                  <c:v>21.8409</c:v>
                </c:pt>
                <c:pt idx="4017">
                  <c:v>21.9614</c:v>
                </c:pt>
                <c:pt idx="4018">
                  <c:v>22.1307</c:v>
                </c:pt>
                <c:pt idx="4019">
                  <c:v>22.3659</c:v>
                </c:pt>
                <c:pt idx="4020">
                  <c:v>22.6185</c:v>
                </c:pt>
                <c:pt idx="4021">
                  <c:v>22.8671</c:v>
                </c:pt>
                <c:pt idx="4022">
                  <c:v>23.0786</c:v>
                </c:pt>
                <c:pt idx="4023">
                  <c:v>23.2191</c:v>
                </c:pt>
                <c:pt idx="4024">
                  <c:v>23.2716</c:v>
                </c:pt>
                <c:pt idx="4025">
                  <c:v>23.2656</c:v>
                </c:pt>
                <c:pt idx="4026">
                  <c:v>23.2191</c:v>
                </c:pt>
                <c:pt idx="4027">
                  <c:v>23.1661</c:v>
                </c:pt>
                <c:pt idx="4028">
                  <c:v>23.1285</c:v>
                </c:pt>
                <c:pt idx="4029">
                  <c:v>23.1228</c:v>
                </c:pt>
                <c:pt idx="4030">
                  <c:v>23.1869</c:v>
                </c:pt>
                <c:pt idx="4031">
                  <c:v>23.3037</c:v>
                </c:pt>
                <c:pt idx="4032">
                  <c:v>23.4569</c:v>
                </c:pt>
                <c:pt idx="4033">
                  <c:v>23.619</c:v>
                </c:pt>
                <c:pt idx="4034">
                  <c:v>23.7536</c:v>
                </c:pt>
                <c:pt idx="4035">
                  <c:v>23.798</c:v>
                </c:pt>
                <c:pt idx="4036">
                  <c:v>23.7085</c:v>
                </c:pt>
                <c:pt idx="4037">
                  <c:v>23.4998</c:v>
                </c:pt>
                <c:pt idx="4038">
                  <c:v>23.2114</c:v>
                </c:pt>
                <c:pt idx="4039">
                  <c:v>22.8958</c:v>
                </c:pt>
                <c:pt idx="4040">
                  <c:v>22.6033</c:v>
                </c:pt>
                <c:pt idx="4041">
                  <c:v>22.3863</c:v>
                </c:pt>
                <c:pt idx="4042">
                  <c:v>22.2357</c:v>
                </c:pt>
                <c:pt idx="4043">
                  <c:v>22.1087</c:v>
                </c:pt>
                <c:pt idx="4044">
                  <c:v>21.9628</c:v>
                </c:pt>
                <c:pt idx="4045">
                  <c:v>21.7498</c:v>
                </c:pt>
                <c:pt idx="4046">
                  <c:v>21.4926</c:v>
                </c:pt>
                <c:pt idx="4047">
                  <c:v>21.2645</c:v>
                </c:pt>
                <c:pt idx="4048">
                  <c:v>21.1495</c:v>
                </c:pt>
                <c:pt idx="4049">
                  <c:v>21.2198</c:v>
                </c:pt>
                <c:pt idx="4050">
                  <c:v>21.4915</c:v>
                </c:pt>
                <c:pt idx="4051">
                  <c:v>21.9875</c:v>
                </c:pt>
                <c:pt idx="4052">
                  <c:v>22.5664</c:v>
                </c:pt>
                <c:pt idx="4053">
                  <c:v>23.091</c:v>
                </c:pt>
                <c:pt idx="4054">
                  <c:v>23.4607</c:v>
                </c:pt>
                <c:pt idx="4055">
                  <c:v>23.5995</c:v>
                </c:pt>
                <c:pt idx="4056">
                  <c:v>23.5161</c:v>
                </c:pt>
                <c:pt idx="4057">
                  <c:v>23.2645</c:v>
                </c:pt>
                <c:pt idx="4058">
                  <c:v>22.9164</c:v>
                </c:pt>
                <c:pt idx="4059">
                  <c:v>22.5451</c:v>
                </c:pt>
                <c:pt idx="4060">
                  <c:v>22.2412</c:v>
                </c:pt>
                <c:pt idx="4061">
                  <c:v>22.1073</c:v>
                </c:pt>
                <c:pt idx="4062">
                  <c:v>22.2041</c:v>
                </c:pt>
                <c:pt idx="4063">
                  <c:v>22.5838</c:v>
                </c:pt>
                <c:pt idx="4064">
                  <c:v>23.2159</c:v>
                </c:pt>
                <c:pt idx="4065">
                  <c:v>24.1383</c:v>
                </c:pt>
                <c:pt idx="4066">
                  <c:v>25.2981</c:v>
                </c:pt>
                <c:pt idx="4067">
                  <c:v>26.6234</c:v>
                </c:pt>
                <c:pt idx="4068">
                  <c:v>27.9335</c:v>
                </c:pt>
                <c:pt idx="4069">
                  <c:v>29.179</c:v>
                </c:pt>
                <c:pt idx="4070">
                  <c:v>30.2145</c:v>
                </c:pt>
                <c:pt idx="4071">
                  <c:v>31.0</c:v>
                </c:pt>
                <c:pt idx="4072">
                  <c:v>31.5338</c:v>
                </c:pt>
                <c:pt idx="4073">
                  <c:v>31.862</c:v>
                </c:pt>
                <c:pt idx="4074">
                  <c:v>32.0384</c:v>
                </c:pt>
                <c:pt idx="4075">
                  <c:v>32.0919</c:v>
                </c:pt>
                <c:pt idx="4076">
                  <c:v>32.0816</c:v>
                </c:pt>
                <c:pt idx="4077">
                  <c:v>32.0009</c:v>
                </c:pt>
                <c:pt idx="4078">
                  <c:v>31.8446</c:v>
                </c:pt>
                <c:pt idx="4079">
                  <c:v>31.5912</c:v>
                </c:pt>
                <c:pt idx="4080">
                  <c:v>31.2345</c:v>
                </c:pt>
                <c:pt idx="4081">
                  <c:v>30.7395</c:v>
                </c:pt>
                <c:pt idx="4082">
                  <c:v>30.0654</c:v>
                </c:pt>
                <c:pt idx="4083">
                  <c:v>29.2817</c:v>
                </c:pt>
                <c:pt idx="4084">
                  <c:v>28.4766</c:v>
                </c:pt>
                <c:pt idx="4085">
                  <c:v>27.6824</c:v>
                </c:pt>
                <c:pt idx="4086">
                  <c:v>26.952</c:v>
                </c:pt>
                <c:pt idx="4087">
                  <c:v>26.3367</c:v>
                </c:pt>
                <c:pt idx="4088">
                  <c:v>25.8954</c:v>
                </c:pt>
                <c:pt idx="4089">
                  <c:v>25.6303</c:v>
                </c:pt>
                <c:pt idx="4090">
                  <c:v>25.5334</c:v>
                </c:pt>
                <c:pt idx="4091">
                  <c:v>25.5398</c:v>
                </c:pt>
                <c:pt idx="4092">
                  <c:v>25.6301</c:v>
                </c:pt>
                <c:pt idx="4093">
                  <c:v>25.7434</c:v>
                </c:pt>
                <c:pt idx="4094">
                  <c:v>25.8362</c:v>
                </c:pt>
                <c:pt idx="4095">
                  <c:v>25.8754</c:v>
                </c:pt>
                <c:pt idx="4096">
                  <c:v>25.8458</c:v>
                </c:pt>
                <c:pt idx="4097">
                  <c:v>25.7242</c:v>
                </c:pt>
                <c:pt idx="4098">
                  <c:v>25.52</c:v>
                </c:pt>
                <c:pt idx="4099">
                  <c:v>25.2631</c:v>
                </c:pt>
                <c:pt idx="4100">
                  <c:v>24.9649</c:v>
                </c:pt>
                <c:pt idx="4101">
                  <c:v>24.6672</c:v>
                </c:pt>
                <c:pt idx="4102">
                  <c:v>24.412</c:v>
                </c:pt>
                <c:pt idx="4103">
                  <c:v>24.2314</c:v>
                </c:pt>
                <c:pt idx="4104">
                  <c:v>24.1525</c:v>
                </c:pt>
                <c:pt idx="4105">
                  <c:v>24.1845</c:v>
                </c:pt>
                <c:pt idx="4106">
                  <c:v>24.3214</c:v>
                </c:pt>
                <c:pt idx="4107">
                  <c:v>24.5332</c:v>
                </c:pt>
                <c:pt idx="4108">
                  <c:v>24.7811</c:v>
                </c:pt>
                <c:pt idx="4109">
                  <c:v>25.0603</c:v>
                </c:pt>
                <c:pt idx="4110">
                  <c:v>25.3374</c:v>
                </c:pt>
                <c:pt idx="4111">
                  <c:v>25.5741</c:v>
                </c:pt>
                <c:pt idx="4112">
                  <c:v>25.7518</c:v>
                </c:pt>
                <c:pt idx="4113">
                  <c:v>25.8674</c:v>
                </c:pt>
                <c:pt idx="4114">
                  <c:v>25.9332</c:v>
                </c:pt>
                <c:pt idx="4115">
                  <c:v>25.957</c:v>
                </c:pt>
                <c:pt idx="4116">
                  <c:v>25.9122</c:v>
                </c:pt>
                <c:pt idx="4117">
                  <c:v>25.8315</c:v>
                </c:pt>
                <c:pt idx="4118">
                  <c:v>25.7115</c:v>
                </c:pt>
                <c:pt idx="4119">
                  <c:v>25.5322</c:v>
                </c:pt>
                <c:pt idx="4120">
                  <c:v>25.2777</c:v>
                </c:pt>
                <c:pt idx="4121">
                  <c:v>24.9452</c:v>
                </c:pt>
                <c:pt idx="4122">
                  <c:v>24.5238</c:v>
                </c:pt>
                <c:pt idx="4123">
                  <c:v>24.0213</c:v>
                </c:pt>
                <c:pt idx="4124">
                  <c:v>23.4338</c:v>
                </c:pt>
                <c:pt idx="4125">
                  <c:v>22.7936</c:v>
                </c:pt>
                <c:pt idx="4126">
                  <c:v>22.1342</c:v>
                </c:pt>
                <c:pt idx="4127">
                  <c:v>21.4982</c:v>
                </c:pt>
                <c:pt idx="4128">
                  <c:v>20.8817</c:v>
                </c:pt>
                <c:pt idx="4129">
                  <c:v>20.2954</c:v>
                </c:pt>
                <c:pt idx="4130">
                  <c:v>19.7884</c:v>
                </c:pt>
                <c:pt idx="4131">
                  <c:v>19.3716</c:v>
                </c:pt>
                <c:pt idx="4132">
                  <c:v>19.0197</c:v>
                </c:pt>
                <c:pt idx="4133">
                  <c:v>18.7285</c:v>
                </c:pt>
                <c:pt idx="4134">
                  <c:v>18.5062</c:v>
                </c:pt>
                <c:pt idx="4135">
                  <c:v>18.322</c:v>
                </c:pt>
                <c:pt idx="4136">
                  <c:v>18.181</c:v>
                </c:pt>
                <c:pt idx="4137">
                  <c:v>18.1044</c:v>
                </c:pt>
                <c:pt idx="4138">
                  <c:v>18.1008</c:v>
                </c:pt>
                <c:pt idx="4139">
                  <c:v>18.1961</c:v>
                </c:pt>
                <c:pt idx="4140">
                  <c:v>18.369</c:v>
                </c:pt>
                <c:pt idx="4141">
                  <c:v>18.6166</c:v>
                </c:pt>
                <c:pt idx="4142">
                  <c:v>18.9335</c:v>
                </c:pt>
                <c:pt idx="4143">
                  <c:v>19.2801</c:v>
                </c:pt>
                <c:pt idx="4144">
                  <c:v>19.6534</c:v>
                </c:pt>
                <c:pt idx="4145">
                  <c:v>20.0001</c:v>
                </c:pt>
                <c:pt idx="4146">
                  <c:v>20.3188</c:v>
                </c:pt>
                <c:pt idx="4147">
                  <c:v>20.5758</c:v>
                </c:pt>
                <c:pt idx="4148">
                  <c:v>20.8073</c:v>
                </c:pt>
                <c:pt idx="4149">
                  <c:v>21.0207</c:v>
                </c:pt>
                <c:pt idx="4150">
                  <c:v>21.1988</c:v>
                </c:pt>
                <c:pt idx="4151">
                  <c:v>21.358</c:v>
                </c:pt>
                <c:pt idx="4152">
                  <c:v>21.4658</c:v>
                </c:pt>
                <c:pt idx="4153">
                  <c:v>21.5503</c:v>
                </c:pt>
                <c:pt idx="4154">
                  <c:v>21.5807</c:v>
                </c:pt>
                <c:pt idx="4155">
                  <c:v>21.5825</c:v>
                </c:pt>
                <c:pt idx="4156">
                  <c:v>21.5664</c:v>
                </c:pt>
                <c:pt idx="4157">
                  <c:v>21.5798</c:v>
                </c:pt>
                <c:pt idx="4158">
                  <c:v>21.6207</c:v>
                </c:pt>
                <c:pt idx="4159">
                  <c:v>21.7192</c:v>
                </c:pt>
                <c:pt idx="4160">
                  <c:v>21.8383</c:v>
                </c:pt>
                <c:pt idx="4161">
                  <c:v>21.9696</c:v>
                </c:pt>
                <c:pt idx="4162">
                  <c:v>22.0903</c:v>
                </c:pt>
                <c:pt idx="4163">
                  <c:v>22.1656</c:v>
                </c:pt>
                <c:pt idx="4164">
                  <c:v>22.1719</c:v>
                </c:pt>
                <c:pt idx="4165">
                  <c:v>22.1319</c:v>
                </c:pt>
                <c:pt idx="4166">
                  <c:v>22.0485</c:v>
                </c:pt>
                <c:pt idx="4167">
                  <c:v>21.9346</c:v>
                </c:pt>
                <c:pt idx="4168">
                  <c:v>21.8281</c:v>
                </c:pt>
                <c:pt idx="4169">
                  <c:v>21.7317</c:v>
                </c:pt>
                <c:pt idx="4170">
                  <c:v>21.6547</c:v>
                </c:pt>
                <c:pt idx="4171">
                  <c:v>21.5988</c:v>
                </c:pt>
                <c:pt idx="4172">
                  <c:v>21.5655</c:v>
                </c:pt>
                <c:pt idx="4173">
                  <c:v>21.5469</c:v>
                </c:pt>
                <c:pt idx="4174">
                  <c:v>21.5354</c:v>
                </c:pt>
                <c:pt idx="4175">
                  <c:v>21.5749</c:v>
                </c:pt>
                <c:pt idx="4176">
                  <c:v>21.656</c:v>
                </c:pt>
                <c:pt idx="4177">
                  <c:v>21.7902</c:v>
                </c:pt>
                <c:pt idx="4178">
                  <c:v>22.0043</c:v>
                </c:pt>
                <c:pt idx="4179">
                  <c:v>22.2508</c:v>
                </c:pt>
                <c:pt idx="4180">
                  <c:v>22.4977</c:v>
                </c:pt>
                <c:pt idx="4181">
                  <c:v>22.7029</c:v>
                </c:pt>
                <c:pt idx="4182">
                  <c:v>22.8434</c:v>
                </c:pt>
                <c:pt idx="4183">
                  <c:v>22.9085</c:v>
                </c:pt>
                <c:pt idx="4184">
                  <c:v>22.9065</c:v>
                </c:pt>
                <c:pt idx="4185">
                  <c:v>22.8692</c:v>
                </c:pt>
                <c:pt idx="4186">
                  <c:v>22.8146</c:v>
                </c:pt>
                <c:pt idx="4187">
                  <c:v>22.7689</c:v>
                </c:pt>
                <c:pt idx="4188">
                  <c:v>22.7871</c:v>
                </c:pt>
                <c:pt idx="4189">
                  <c:v>22.8555</c:v>
                </c:pt>
                <c:pt idx="4190">
                  <c:v>22.9945</c:v>
                </c:pt>
                <c:pt idx="4191">
                  <c:v>23.1753</c:v>
                </c:pt>
                <c:pt idx="4192">
                  <c:v>23.3562</c:v>
                </c:pt>
                <c:pt idx="4193">
                  <c:v>23.4709</c:v>
                </c:pt>
                <c:pt idx="4194">
                  <c:v>23.4934</c:v>
                </c:pt>
                <c:pt idx="4195">
                  <c:v>23.406</c:v>
                </c:pt>
                <c:pt idx="4196">
                  <c:v>23.2014</c:v>
                </c:pt>
                <c:pt idx="4197">
                  <c:v>22.9357</c:v>
                </c:pt>
                <c:pt idx="4198">
                  <c:v>22.6628</c:v>
                </c:pt>
                <c:pt idx="4199">
                  <c:v>22.4381</c:v>
                </c:pt>
                <c:pt idx="4200">
                  <c:v>22.2748</c:v>
                </c:pt>
                <c:pt idx="4201">
                  <c:v>22.1239</c:v>
                </c:pt>
                <c:pt idx="4202">
                  <c:v>21.9711</c:v>
                </c:pt>
                <c:pt idx="4203">
                  <c:v>21.7856</c:v>
                </c:pt>
                <c:pt idx="4204">
                  <c:v>21.536</c:v>
                </c:pt>
                <c:pt idx="4205">
                  <c:v>21.2605</c:v>
                </c:pt>
                <c:pt idx="4206">
                  <c:v>21.0379</c:v>
                </c:pt>
                <c:pt idx="4207">
                  <c:v>20.9382</c:v>
                </c:pt>
                <c:pt idx="4208">
                  <c:v>21.0091</c:v>
                </c:pt>
                <c:pt idx="4209">
                  <c:v>21.2682</c:v>
                </c:pt>
                <c:pt idx="4210">
                  <c:v>21.6665</c:v>
                </c:pt>
                <c:pt idx="4211">
                  <c:v>22.1217</c:v>
                </c:pt>
                <c:pt idx="4212">
                  <c:v>22.5616</c:v>
                </c:pt>
                <c:pt idx="4213">
                  <c:v>22.8781</c:v>
                </c:pt>
                <c:pt idx="4214">
                  <c:v>23.016</c:v>
                </c:pt>
                <c:pt idx="4215">
                  <c:v>22.9874</c:v>
                </c:pt>
                <c:pt idx="4216">
                  <c:v>22.8068</c:v>
                </c:pt>
                <c:pt idx="4217">
                  <c:v>22.5176</c:v>
                </c:pt>
                <c:pt idx="4218">
                  <c:v>22.2205</c:v>
                </c:pt>
                <c:pt idx="4219">
                  <c:v>21.96859999999999</c:v>
                </c:pt>
                <c:pt idx="4220">
                  <c:v>21.8375</c:v>
                </c:pt>
                <c:pt idx="4221">
                  <c:v>21.863</c:v>
                </c:pt>
                <c:pt idx="4222">
                  <c:v>22.1044</c:v>
                </c:pt>
                <c:pt idx="4223">
                  <c:v>22.6166</c:v>
                </c:pt>
                <c:pt idx="4224">
                  <c:v>23.3843</c:v>
                </c:pt>
                <c:pt idx="4225">
                  <c:v>24.3774</c:v>
                </c:pt>
                <c:pt idx="4226">
                  <c:v>25.5062</c:v>
                </c:pt>
                <c:pt idx="4227">
                  <c:v>26.6941</c:v>
                </c:pt>
                <c:pt idx="4228">
                  <c:v>27.7958</c:v>
                </c:pt>
                <c:pt idx="4229">
                  <c:v>28.7647</c:v>
                </c:pt>
                <c:pt idx="4230">
                  <c:v>29.6002</c:v>
                </c:pt>
                <c:pt idx="4231">
                  <c:v>30.2372</c:v>
                </c:pt>
                <c:pt idx="4232">
                  <c:v>30.6776</c:v>
                </c:pt>
                <c:pt idx="4233">
                  <c:v>30.9765</c:v>
                </c:pt>
                <c:pt idx="4234">
                  <c:v>31.1748</c:v>
                </c:pt>
                <c:pt idx="4235">
                  <c:v>31.2922</c:v>
                </c:pt>
                <c:pt idx="4236">
                  <c:v>31.3468</c:v>
                </c:pt>
                <c:pt idx="4237">
                  <c:v>31.3238</c:v>
                </c:pt>
                <c:pt idx="4238">
                  <c:v>31.2039</c:v>
                </c:pt>
                <c:pt idx="4239">
                  <c:v>30.9447</c:v>
                </c:pt>
                <c:pt idx="4240">
                  <c:v>30.5213</c:v>
                </c:pt>
                <c:pt idx="4241">
                  <c:v>29.9061</c:v>
                </c:pt>
                <c:pt idx="4242">
                  <c:v>29.201</c:v>
                </c:pt>
                <c:pt idx="4243">
                  <c:v>28.4511</c:v>
                </c:pt>
                <c:pt idx="4244">
                  <c:v>27.7033</c:v>
                </c:pt>
                <c:pt idx="4245">
                  <c:v>27.0069</c:v>
                </c:pt>
                <c:pt idx="4246">
                  <c:v>26.3841</c:v>
                </c:pt>
                <c:pt idx="4247">
                  <c:v>25.9031</c:v>
                </c:pt>
                <c:pt idx="4248">
                  <c:v>25.5811</c:v>
                </c:pt>
                <c:pt idx="4249">
                  <c:v>25.4108</c:v>
                </c:pt>
                <c:pt idx="4250">
                  <c:v>25.3685</c:v>
                </c:pt>
                <c:pt idx="4251">
                  <c:v>25.3974</c:v>
                </c:pt>
                <c:pt idx="4252">
                  <c:v>25.4839</c:v>
                </c:pt>
                <c:pt idx="4253">
                  <c:v>25.5621</c:v>
                </c:pt>
                <c:pt idx="4254">
                  <c:v>25.6151</c:v>
                </c:pt>
                <c:pt idx="4255">
                  <c:v>25.6062</c:v>
                </c:pt>
                <c:pt idx="4256">
                  <c:v>25.5258</c:v>
                </c:pt>
                <c:pt idx="4257">
                  <c:v>25.3578</c:v>
                </c:pt>
                <c:pt idx="4258">
                  <c:v>25.1229</c:v>
                </c:pt>
                <c:pt idx="4259">
                  <c:v>24.8301</c:v>
                </c:pt>
                <c:pt idx="4260">
                  <c:v>24.5254</c:v>
                </c:pt>
                <c:pt idx="4261">
                  <c:v>24.2514</c:v>
                </c:pt>
                <c:pt idx="4262">
                  <c:v>24.0333</c:v>
                </c:pt>
                <c:pt idx="4263">
                  <c:v>23.9073</c:v>
                </c:pt>
                <c:pt idx="4264">
                  <c:v>23.9007</c:v>
                </c:pt>
                <c:pt idx="4265">
                  <c:v>23.9861</c:v>
                </c:pt>
                <c:pt idx="4266">
                  <c:v>24.1439</c:v>
                </c:pt>
                <c:pt idx="4267">
                  <c:v>24.3564</c:v>
                </c:pt>
                <c:pt idx="4268">
                  <c:v>24.6007</c:v>
                </c:pt>
                <c:pt idx="4269">
                  <c:v>24.8332</c:v>
                </c:pt>
                <c:pt idx="4270">
                  <c:v>25.0347</c:v>
                </c:pt>
                <c:pt idx="4271">
                  <c:v>25.1969</c:v>
                </c:pt>
                <c:pt idx="4272">
                  <c:v>25.3302</c:v>
                </c:pt>
                <c:pt idx="4273">
                  <c:v>25.4158</c:v>
                </c:pt>
                <c:pt idx="4274">
                  <c:v>25.4606</c:v>
                </c:pt>
                <c:pt idx="4275">
                  <c:v>25.4712</c:v>
                </c:pt>
                <c:pt idx="4276">
                  <c:v>25.4444</c:v>
                </c:pt>
                <c:pt idx="4277">
                  <c:v>25.3873</c:v>
                </c:pt>
                <c:pt idx="4278">
                  <c:v>25.2723</c:v>
                </c:pt>
                <c:pt idx="4279">
                  <c:v>25.0813</c:v>
                </c:pt>
                <c:pt idx="4280">
                  <c:v>24.82</c:v>
                </c:pt>
                <c:pt idx="4281">
                  <c:v>24.4475</c:v>
                </c:pt>
                <c:pt idx="4282">
                  <c:v>23.9892</c:v>
                </c:pt>
                <c:pt idx="4283">
                  <c:v>23.4355</c:v>
                </c:pt>
                <c:pt idx="4284">
                  <c:v>22.8572</c:v>
                </c:pt>
                <c:pt idx="4285">
                  <c:v>22.2345</c:v>
                </c:pt>
                <c:pt idx="4286">
                  <c:v>21.6336</c:v>
                </c:pt>
                <c:pt idx="4287">
                  <c:v>21.0556</c:v>
                </c:pt>
                <c:pt idx="4288">
                  <c:v>20.527</c:v>
                </c:pt>
                <c:pt idx="4289">
                  <c:v>20.0641</c:v>
                </c:pt>
                <c:pt idx="4290">
                  <c:v>19.6422</c:v>
                </c:pt>
                <c:pt idx="4291">
                  <c:v>19.2778</c:v>
                </c:pt>
                <c:pt idx="4292">
                  <c:v>18.9471</c:v>
                </c:pt>
                <c:pt idx="4293">
                  <c:v>18.6616</c:v>
                </c:pt>
                <c:pt idx="4294">
                  <c:v>18.4088</c:v>
                </c:pt>
                <c:pt idx="4295">
                  <c:v>18.2095</c:v>
                </c:pt>
                <c:pt idx="4296">
                  <c:v>18.0643</c:v>
                </c:pt>
                <c:pt idx="4297">
                  <c:v>18.0072</c:v>
                </c:pt>
                <c:pt idx="4298">
                  <c:v>18.0385</c:v>
                </c:pt>
                <c:pt idx="4299">
                  <c:v>18.1735</c:v>
                </c:pt>
                <c:pt idx="4300">
                  <c:v>18.3764</c:v>
                </c:pt>
                <c:pt idx="4301">
                  <c:v>18.6609</c:v>
                </c:pt>
                <c:pt idx="4302">
                  <c:v>18.9785</c:v>
                </c:pt>
                <c:pt idx="4303">
                  <c:v>19.3012</c:v>
                </c:pt>
                <c:pt idx="4304">
                  <c:v>19.5957</c:v>
                </c:pt>
                <c:pt idx="4305">
                  <c:v>19.8748</c:v>
                </c:pt>
                <c:pt idx="4306">
                  <c:v>20.1441</c:v>
                </c:pt>
                <c:pt idx="4307">
                  <c:v>20.4061</c:v>
                </c:pt>
                <c:pt idx="4308">
                  <c:v>20.6459</c:v>
                </c:pt>
                <c:pt idx="4309">
                  <c:v>20.8608</c:v>
                </c:pt>
                <c:pt idx="4310">
                  <c:v>21.0398</c:v>
                </c:pt>
                <c:pt idx="4311">
                  <c:v>21.1547</c:v>
                </c:pt>
                <c:pt idx="4312">
                  <c:v>21.2303</c:v>
                </c:pt>
                <c:pt idx="4313">
                  <c:v>21.2507</c:v>
                </c:pt>
                <c:pt idx="4314">
                  <c:v>21.2568</c:v>
                </c:pt>
                <c:pt idx="4315">
                  <c:v>21.251</c:v>
                </c:pt>
                <c:pt idx="4316">
                  <c:v>21.28</c:v>
                </c:pt>
                <c:pt idx="4317">
                  <c:v>21.3287</c:v>
                </c:pt>
                <c:pt idx="4318">
                  <c:v>21.4321</c:v>
                </c:pt>
                <c:pt idx="4319">
                  <c:v>21.5685</c:v>
                </c:pt>
                <c:pt idx="4320">
                  <c:v>21.7043</c:v>
                </c:pt>
                <c:pt idx="4321">
                  <c:v>21.8225</c:v>
                </c:pt>
                <c:pt idx="4322">
                  <c:v>21.9141</c:v>
                </c:pt>
                <c:pt idx="4323">
                  <c:v>21.9503</c:v>
                </c:pt>
                <c:pt idx="4324">
                  <c:v>21.9266</c:v>
                </c:pt>
                <c:pt idx="4325">
                  <c:v>21.8642</c:v>
                </c:pt>
                <c:pt idx="4326">
                  <c:v>21.7953</c:v>
                </c:pt>
                <c:pt idx="4327">
                  <c:v>21.7153</c:v>
                </c:pt>
                <c:pt idx="4328">
                  <c:v>21.633</c:v>
                </c:pt>
                <c:pt idx="4329">
                  <c:v>21.5651</c:v>
                </c:pt>
                <c:pt idx="4330">
                  <c:v>21.4924</c:v>
                </c:pt>
                <c:pt idx="4331">
                  <c:v>21.4228</c:v>
                </c:pt>
                <c:pt idx="4332">
                  <c:v>21.3615</c:v>
                </c:pt>
                <c:pt idx="4333">
                  <c:v>21.3348</c:v>
                </c:pt>
                <c:pt idx="4334">
                  <c:v>21.3576</c:v>
                </c:pt>
                <c:pt idx="4335">
                  <c:v>21.4444</c:v>
                </c:pt>
                <c:pt idx="4336">
                  <c:v>21.5841</c:v>
                </c:pt>
                <c:pt idx="4337">
                  <c:v>21.7983</c:v>
                </c:pt>
                <c:pt idx="4338">
                  <c:v>22.036</c:v>
                </c:pt>
                <c:pt idx="4339">
                  <c:v>22.2614</c:v>
                </c:pt>
                <c:pt idx="4340">
                  <c:v>22.46559999999999</c:v>
                </c:pt>
                <c:pt idx="4341">
                  <c:v>22.5912</c:v>
                </c:pt>
                <c:pt idx="4342">
                  <c:v>22.6632</c:v>
                </c:pt>
                <c:pt idx="4343">
                  <c:v>22.6719</c:v>
                </c:pt>
                <c:pt idx="4344">
                  <c:v>22.6446</c:v>
                </c:pt>
                <c:pt idx="4345">
                  <c:v>22.6041</c:v>
                </c:pt>
                <c:pt idx="4346">
                  <c:v>22.5775</c:v>
                </c:pt>
                <c:pt idx="4347">
                  <c:v>22.6032</c:v>
                </c:pt>
                <c:pt idx="4348">
                  <c:v>22.6956</c:v>
                </c:pt>
                <c:pt idx="4349">
                  <c:v>22.8397</c:v>
                </c:pt>
                <c:pt idx="4350">
                  <c:v>23.0235</c:v>
                </c:pt>
                <c:pt idx="4351">
                  <c:v>23.1993</c:v>
                </c:pt>
                <c:pt idx="4352">
                  <c:v>23.3173</c:v>
                </c:pt>
                <c:pt idx="4353">
                  <c:v>23.3366</c:v>
                </c:pt>
                <c:pt idx="4354">
                  <c:v>23.2544</c:v>
                </c:pt>
                <c:pt idx="4355">
                  <c:v>23.092</c:v>
                </c:pt>
                <c:pt idx="4356">
                  <c:v>22.9023</c:v>
                </c:pt>
                <c:pt idx="4357">
                  <c:v>22.6995</c:v>
                </c:pt>
                <c:pt idx="4358">
                  <c:v>22.5419</c:v>
                </c:pt>
                <c:pt idx="4359">
                  <c:v>22.4129</c:v>
                </c:pt>
                <c:pt idx="4360">
                  <c:v>22.2662</c:v>
                </c:pt>
                <c:pt idx="4361">
                  <c:v>22.0572</c:v>
                </c:pt>
                <c:pt idx="4362">
                  <c:v>21.8058</c:v>
                </c:pt>
                <c:pt idx="4363">
                  <c:v>21.5161</c:v>
                </c:pt>
                <c:pt idx="4364">
                  <c:v>21.2234</c:v>
                </c:pt>
                <c:pt idx="4365">
                  <c:v>21.0086</c:v>
                </c:pt>
                <c:pt idx="4366">
                  <c:v>20.9311</c:v>
                </c:pt>
                <c:pt idx="4367">
                  <c:v>21.0066</c:v>
                </c:pt>
                <c:pt idx="4368">
                  <c:v>21.2294</c:v>
                </c:pt>
                <c:pt idx="4369">
                  <c:v>21.567</c:v>
                </c:pt>
                <c:pt idx="4370">
                  <c:v>21.9619</c:v>
                </c:pt>
                <c:pt idx="4371">
                  <c:v>22.3382</c:v>
                </c:pt>
                <c:pt idx="4372">
                  <c:v>22.6299</c:v>
                </c:pt>
                <c:pt idx="4373">
                  <c:v>22.7906</c:v>
                </c:pt>
                <c:pt idx="4374">
                  <c:v>22.8256</c:v>
                </c:pt>
                <c:pt idx="4375">
                  <c:v>22.728</c:v>
                </c:pt>
                <c:pt idx="4376">
                  <c:v>22.5369</c:v>
                </c:pt>
                <c:pt idx="4377">
                  <c:v>22.3058</c:v>
                </c:pt>
                <c:pt idx="4378">
                  <c:v>22.0777</c:v>
                </c:pt>
                <c:pt idx="4379">
                  <c:v>21.904</c:v>
                </c:pt>
                <c:pt idx="4380">
                  <c:v>21.8656</c:v>
                </c:pt>
                <c:pt idx="4381">
                  <c:v>22.005</c:v>
                </c:pt>
                <c:pt idx="4382">
                  <c:v>22.378</c:v>
                </c:pt>
                <c:pt idx="4383">
                  <c:v>22.9946</c:v>
                </c:pt>
                <c:pt idx="4384">
                  <c:v>23.8375</c:v>
                </c:pt>
                <c:pt idx="4385">
                  <c:v>24.804</c:v>
                </c:pt>
                <c:pt idx="4386">
                  <c:v>25.8375</c:v>
                </c:pt>
                <c:pt idx="4387">
                  <c:v>26.859</c:v>
                </c:pt>
                <c:pt idx="4388">
                  <c:v>27.7724</c:v>
                </c:pt>
                <c:pt idx="4389">
                  <c:v>28.5537</c:v>
                </c:pt>
                <c:pt idx="4390">
                  <c:v>29.2319</c:v>
                </c:pt>
                <c:pt idx="4391">
                  <c:v>29.7882</c:v>
                </c:pt>
                <c:pt idx="4392">
                  <c:v>30.2374</c:v>
                </c:pt>
                <c:pt idx="4393">
                  <c:v>30.5975</c:v>
                </c:pt>
                <c:pt idx="4394">
                  <c:v>30.8636</c:v>
                </c:pt>
                <c:pt idx="4395">
                  <c:v>31.0622</c:v>
                </c:pt>
                <c:pt idx="4396">
                  <c:v>31.1477</c:v>
                </c:pt>
                <c:pt idx="4397">
                  <c:v>31.1229</c:v>
                </c:pt>
                <c:pt idx="4398">
                  <c:v>30.9448</c:v>
                </c:pt>
                <c:pt idx="4399">
                  <c:v>30.6402</c:v>
                </c:pt>
                <c:pt idx="4400">
                  <c:v>30.1312</c:v>
                </c:pt>
                <c:pt idx="4401">
                  <c:v>29.4872</c:v>
                </c:pt>
                <c:pt idx="4402">
                  <c:v>28.802</c:v>
                </c:pt>
                <c:pt idx="4403">
                  <c:v>28.0989</c:v>
                </c:pt>
                <c:pt idx="4404">
                  <c:v>27.4301</c:v>
                </c:pt>
                <c:pt idx="4405">
                  <c:v>26.8213</c:v>
                </c:pt>
                <c:pt idx="4406">
                  <c:v>26.3108</c:v>
                </c:pt>
                <c:pt idx="4407">
                  <c:v>25.9404</c:v>
                </c:pt>
                <c:pt idx="4408">
                  <c:v>25.6928</c:v>
                </c:pt>
                <c:pt idx="4409">
                  <c:v>25.5789</c:v>
                </c:pt>
                <c:pt idx="4410">
                  <c:v>25.5647</c:v>
                </c:pt>
                <c:pt idx="4411">
                  <c:v>25.6102</c:v>
                </c:pt>
                <c:pt idx="4412">
                  <c:v>25.6634</c:v>
                </c:pt>
                <c:pt idx="4413">
                  <c:v>25.7033</c:v>
                </c:pt>
                <c:pt idx="4414">
                  <c:v>25.7022</c:v>
                </c:pt>
                <c:pt idx="4415">
                  <c:v>25.6325</c:v>
                </c:pt>
                <c:pt idx="4416">
                  <c:v>25.4731</c:v>
                </c:pt>
                <c:pt idx="4417">
                  <c:v>25.2486</c:v>
                </c:pt>
                <c:pt idx="4418">
                  <c:v>24.9848</c:v>
                </c:pt>
                <c:pt idx="4419">
                  <c:v>24.7116</c:v>
                </c:pt>
                <c:pt idx="4420">
                  <c:v>24.4567</c:v>
                </c:pt>
                <c:pt idx="4421">
                  <c:v>24.2495</c:v>
                </c:pt>
                <c:pt idx="4422">
                  <c:v>24.1253</c:v>
                </c:pt>
                <c:pt idx="4423">
                  <c:v>24.0821</c:v>
                </c:pt>
                <c:pt idx="4424">
                  <c:v>24.1156</c:v>
                </c:pt>
                <c:pt idx="4425">
                  <c:v>24.2229</c:v>
                </c:pt>
                <c:pt idx="4426">
                  <c:v>24.3887</c:v>
                </c:pt>
                <c:pt idx="4427">
                  <c:v>24.5786</c:v>
                </c:pt>
                <c:pt idx="4428">
                  <c:v>24.7861</c:v>
                </c:pt>
                <c:pt idx="4429">
                  <c:v>24.9595</c:v>
                </c:pt>
                <c:pt idx="4430">
                  <c:v>25.1036</c:v>
                </c:pt>
                <c:pt idx="4431">
                  <c:v>25.2124</c:v>
                </c:pt>
                <c:pt idx="4432">
                  <c:v>25.2996</c:v>
                </c:pt>
                <c:pt idx="4433">
                  <c:v>25.3692</c:v>
                </c:pt>
                <c:pt idx="4434">
                  <c:v>25.4108</c:v>
                </c:pt>
                <c:pt idx="4435">
                  <c:v>25.4245</c:v>
                </c:pt>
                <c:pt idx="4436">
                  <c:v>25.3902</c:v>
                </c:pt>
                <c:pt idx="4437">
                  <c:v>25.3205</c:v>
                </c:pt>
                <c:pt idx="4438">
                  <c:v>25.1903</c:v>
                </c:pt>
                <c:pt idx="4439">
                  <c:v>25.0105</c:v>
                </c:pt>
                <c:pt idx="4440">
                  <c:v>24.7314</c:v>
                </c:pt>
                <c:pt idx="4441">
                  <c:v>24.3423</c:v>
                </c:pt>
                <c:pt idx="4442">
                  <c:v>23.8508</c:v>
                </c:pt>
                <c:pt idx="4443">
                  <c:v>23.3117</c:v>
                </c:pt>
                <c:pt idx="4444">
                  <c:v>22.7468</c:v>
                </c:pt>
                <c:pt idx="4445">
                  <c:v>22.1689</c:v>
                </c:pt>
                <c:pt idx="4446">
                  <c:v>21.641</c:v>
                </c:pt>
                <c:pt idx="4447">
                  <c:v>21.167</c:v>
                </c:pt>
                <c:pt idx="4448">
                  <c:v>20.7014</c:v>
                </c:pt>
                <c:pt idx="4449">
                  <c:v>20.2772</c:v>
                </c:pt>
                <c:pt idx="4450">
                  <c:v>19.8845</c:v>
                </c:pt>
                <c:pt idx="4451">
                  <c:v>19.52</c:v>
                </c:pt>
                <c:pt idx="4452">
                  <c:v>19.1837</c:v>
                </c:pt>
                <c:pt idx="4453">
                  <c:v>18.8823</c:v>
                </c:pt>
                <c:pt idx="4454">
                  <c:v>18.6217</c:v>
                </c:pt>
                <c:pt idx="4455">
                  <c:v>18.4433</c:v>
                </c:pt>
                <c:pt idx="4456">
                  <c:v>18.3382</c:v>
                </c:pt>
                <c:pt idx="4457">
                  <c:v>18.3223</c:v>
                </c:pt>
                <c:pt idx="4458">
                  <c:v>18.3814</c:v>
                </c:pt>
                <c:pt idx="4459">
                  <c:v>18.5209</c:v>
                </c:pt>
                <c:pt idx="4460">
                  <c:v>18.7404</c:v>
                </c:pt>
                <c:pt idx="4461">
                  <c:v>18.9942</c:v>
                </c:pt>
                <c:pt idx="4462">
                  <c:v>19.2628</c:v>
                </c:pt>
                <c:pt idx="4463">
                  <c:v>19.5252</c:v>
                </c:pt>
                <c:pt idx="4464">
                  <c:v>19.7896</c:v>
                </c:pt>
                <c:pt idx="4465">
                  <c:v>20.0728</c:v>
                </c:pt>
                <c:pt idx="4466">
                  <c:v>20.3443</c:v>
                </c:pt>
                <c:pt idx="4467">
                  <c:v>20.6111</c:v>
                </c:pt>
                <c:pt idx="4468">
                  <c:v>20.8497</c:v>
                </c:pt>
                <c:pt idx="4469">
                  <c:v>21.0461</c:v>
                </c:pt>
                <c:pt idx="4470">
                  <c:v>21.1835</c:v>
                </c:pt>
                <c:pt idx="4471">
                  <c:v>21.2769</c:v>
                </c:pt>
                <c:pt idx="4472">
                  <c:v>21.3129</c:v>
                </c:pt>
                <c:pt idx="4473">
                  <c:v>21.3291</c:v>
                </c:pt>
                <c:pt idx="4474">
                  <c:v>21.3483</c:v>
                </c:pt>
                <c:pt idx="4475">
                  <c:v>21.3871</c:v>
                </c:pt>
                <c:pt idx="4476">
                  <c:v>21.4593</c:v>
                </c:pt>
                <c:pt idx="4477">
                  <c:v>21.572</c:v>
                </c:pt>
                <c:pt idx="4478">
                  <c:v>21.6875</c:v>
                </c:pt>
                <c:pt idx="4479">
                  <c:v>21.81</c:v>
                </c:pt>
                <c:pt idx="4480">
                  <c:v>21.9099</c:v>
                </c:pt>
                <c:pt idx="4481">
                  <c:v>21.9645</c:v>
                </c:pt>
                <c:pt idx="4482">
                  <c:v>21.9743</c:v>
                </c:pt>
                <c:pt idx="4483">
                  <c:v>21.968</c:v>
                </c:pt>
                <c:pt idx="4484">
                  <c:v>21.9322</c:v>
                </c:pt>
                <c:pt idx="4485">
                  <c:v>21.8898</c:v>
                </c:pt>
                <c:pt idx="4486">
                  <c:v>21.8453</c:v>
                </c:pt>
                <c:pt idx="4487">
                  <c:v>21.8045</c:v>
                </c:pt>
                <c:pt idx="4488">
                  <c:v>21.7475</c:v>
                </c:pt>
                <c:pt idx="4489">
                  <c:v>21.6779</c:v>
                </c:pt>
                <c:pt idx="4490">
                  <c:v>21.5998</c:v>
                </c:pt>
                <c:pt idx="4491">
                  <c:v>21.5248</c:v>
                </c:pt>
                <c:pt idx="4492">
                  <c:v>21.4981</c:v>
                </c:pt>
                <c:pt idx="4493">
                  <c:v>21.5151</c:v>
                </c:pt>
                <c:pt idx="4494">
                  <c:v>21.5918</c:v>
                </c:pt>
                <c:pt idx="4495">
                  <c:v>21.7318</c:v>
                </c:pt>
                <c:pt idx="4496">
                  <c:v>21.9216</c:v>
                </c:pt>
                <c:pt idx="4497">
                  <c:v>22.1406</c:v>
                </c:pt>
                <c:pt idx="4498">
                  <c:v>22.3542</c:v>
                </c:pt>
                <c:pt idx="4499">
                  <c:v>22.5405</c:v>
                </c:pt>
                <c:pt idx="4500">
                  <c:v>22.663</c:v>
                </c:pt>
                <c:pt idx="4501">
                  <c:v>22.7383</c:v>
                </c:pt>
                <c:pt idx="4502">
                  <c:v>22.7604</c:v>
                </c:pt>
                <c:pt idx="4503">
                  <c:v>22.7454</c:v>
                </c:pt>
                <c:pt idx="4504">
                  <c:v>22.7166</c:v>
                </c:pt>
                <c:pt idx="4505">
                  <c:v>22.7022</c:v>
                </c:pt>
                <c:pt idx="4506">
                  <c:v>22.7528</c:v>
                </c:pt>
                <c:pt idx="4507">
                  <c:v>22.8516</c:v>
                </c:pt>
                <c:pt idx="4508">
                  <c:v>23.0194</c:v>
                </c:pt>
                <c:pt idx="4509">
                  <c:v>23.2022</c:v>
                </c:pt>
                <c:pt idx="4510">
                  <c:v>23.3592</c:v>
                </c:pt>
                <c:pt idx="4511">
                  <c:v>23.4631</c:v>
                </c:pt>
                <c:pt idx="4512">
                  <c:v>23.459</c:v>
                </c:pt>
                <c:pt idx="4513">
                  <c:v>23.3852</c:v>
                </c:pt>
                <c:pt idx="4514">
                  <c:v>23.2518</c:v>
                </c:pt>
                <c:pt idx="4515">
                  <c:v>23.1024</c:v>
                </c:pt>
                <c:pt idx="4516">
                  <c:v>22.9676</c:v>
                </c:pt>
                <c:pt idx="4517">
                  <c:v>22.8611</c:v>
                </c:pt>
                <c:pt idx="4518">
                  <c:v>22.7362</c:v>
                </c:pt>
                <c:pt idx="4519">
                  <c:v>22.5905</c:v>
                </c:pt>
                <c:pt idx="4520">
                  <c:v>22.3665</c:v>
                </c:pt>
                <c:pt idx="4521">
                  <c:v>22.0935</c:v>
                </c:pt>
                <c:pt idx="4522">
                  <c:v>21.8074</c:v>
                </c:pt>
                <c:pt idx="4523">
                  <c:v>21.5478</c:v>
                </c:pt>
                <c:pt idx="4524">
                  <c:v>21.3615</c:v>
                </c:pt>
                <c:pt idx="4525">
                  <c:v>21.2997</c:v>
                </c:pt>
                <c:pt idx="4526">
                  <c:v>21.3488</c:v>
                </c:pt>
                <c:pt idx="4527">
                  <c:v>21.5274</c:v>
                </c:pt>
                <c:pt idx="4528">
                  <c:v>21.7855</c:v>
                </c:pt>
                <c:pt idx="4529">
                  <c:v>22.082</c:v>
                </c:pt>
                <c:pt idx="4530">
                  <c:v>22.394</c:v>
                </c:pt>
                <c:pt idx="4531">
                  <c:v>22.6534</c:v>
                </c:pt>
                <c:pt idx="4532">
                  <c:v>22.827</c:v>
                </c:pt>
                <c:pt idx="4533">
                  <c:v>22.8914</c:v>
                </c:pt>
                <c:pt idx="4534">
                  <c:v>22.8509</c:v>
                </c:pt>
                <c:pt idx="4535">
                  <c:v>22.7052</c:v>
                </c:pt>
                <c:pt idx="4536">
                  <c:v>22.5217</c:v>
                </c:pt>
                <c:pt idx="4537">
                  <c:v>22.306</c:v>
                </c:pt>
                <c:pt idx="4538">
                  <c:v>22.1398</c:v>
                </c:pt>
                <c:pt idx="4539">
                  <c:v>22.079</c:v>
                </c:pt>
                <c:pt idx="4540">
                  <c:v>22.1707</c:v>
                </c:pt>
                <c:pt idx="4541">
                  <c:v>22.4746</c:v>
                </c:pt>
                <c:pt idx="4542">
                  <c:v>22.9802</c:v>
                </c:pt>
                <c:pt idx="4543">
                  <c:v>23.6726</c:v>
                </c:pt>
                <c:pt idx="4544">
                  <c:v>24.5048</c:v>
                </c:pt>
                <c:pt idx="4545">
                  <c:v>25.4179</c:v>
                </c:pt>
                <c:pt idx="4546">
                  <c:v>26.3441</c:v>
                </c:pt>
                <c:pt idx="4547">
                  <c:v>27.1912</c:v>
                </c:pt>
                <c:pt idx="4548">
                  <c:v>27.9145</c:v>
                </c:pt>
                <c:pt idx="4549">
                  <c:v>28.567</c:v>
                </c:pt>
                <c:pt idx="4550">
                  <c:v>29.1528</c:v>
                </c:pt>
                <c:pt idx="4551">
                  <c:v>29.6908</c:v>
                </c:pt>
                <c:pt idx="4552">
                  <c:v>30.1624</c:v>
                </c:pt>
                <c:pt idx="4553">
                  <c:v>30.5486</c:v>
                </c:pt>
                <c:pt idx="4554">
                  <c:v>30.8228</c:v>
                </c:pt>
                <c:pt idx="4555">
                  <c:v>31.0251</c:v>
                </c:pt>
                <c:pt idx="4556">
                  <c:v>31.1036</c:v>
                </c:pt>
                <c:pt idx="4557">
                  <c:v>31.0341</c:v>
                </c:pt>
                <c:pt idx="4558">
                  <c:v>30.834</c:v>
                </c:pt>
                <c:pt idx="4559">
                  <c:v>30.4675</c:v>
                </c:pt>
                <c:pt idx="4560">
                  <c:v>29.9135</c:v>
                </c:pt>
                <c:pt idx="4561">
                  <c:v>29.2804</c:v>
                </c:pt>
                <c:pt idx="4562">
                  <c:v>28.6247</c:v>
                </c:pt>
                <c:pt idx="4563">
                  <c:v>27.9706</c:v>
                </c:pt>
                <c:pt idx="4564">
                  <c:v>27.3697</c:v>
                </c:pt>
                <c:pt idx="4565">
                  <c:v>26.8453</c:v>
                </c:pt>
                <c:pt idx="4566">
                  <c:v>26.412</c:v>
                </c:pt>
                <c:pt idx="4567">
                  <c:v>26.0965</c:v>
                </c:pt>
                <c:pt idx="4568">
                  <c:v>25.933</c:v>
                </c:pt>
                <c:pt idx="4569">
                  <c:v>25.8654</c:v>
                </c:pt>
                <c:pt idx="4570">
                  <c:v>25.8777</c:v>
                </c:pt>
                <c:pt idx="4571">
                  <c:v>25.943</c:v>
                </c:pt>
                <c:pt idx="4572">
                  <c:v>25.9918</c:v>
                </c:pt>
                <c:pt idx="4573">
                  <c:v>25.9951</c:v>
                </c:pt>
                <c:pt idx="4574">
                  <c:v>25.9133</c:v>
                </c:pt>
                <c:pt idx="4575">
                  <c:v>25.7589</c:v>
                </c:pt>
                <c:pt idx="4576">
                  <c:v>25.5494</c:v>
                </c:pt>
                <c:pt idx="4577">
                  <c:v>25.289</c:v>
                </c:pt>
                <c:pt idx="4578">
                  <c:v>25.0292</c:v>
                </c:pt>
                <c:pt idx="4579">
                  <c:v>24.7702</c:v>
                </c:pt>
                <c:pt idx="4580">
                  <c:v>24.5443</c:v>
                </c:pt>
                <c:pt idx="4581">
                  <c:v>24.3696</c:v>
                </c:pt>
                <c:pt idx="4582">
                  <c:v>24.2778</c:v>
                </c:pt>
                <c:pt idx="4583">
                  <c:v>24.2569</c:v>
                </c:pt>
                <c:pt idx="4584">
                  <c:v>24.3194</c:v>
                </c:pt>
                <c:pt idx="4585">
                  <c:v>24.4409</c:v>
                </c:pt>
                <c:pt idx="4586">
                  <c:v>24.5936</c:v>
                </c:pt>
                <c:pt idx="4587">
                  <c:v>24.7404</c:v>
                </c:pt>
                <c:pt idx="4588">
                  <c:v>24.8959</c:v>
                </c:pt>
                <c:pt idx="4589">
                  <c:v>25.0292</c:v>
                </c:pt>
                <c:pt idx="4590">
                  <c:v>25.1418</c:v>
                </c:pt>
                <c:pt idx="4591">
                  <c:v>25.2485</c:v>
                </c:pt>
                <c:pt idx="4592">
                  <c:v>25.3311</c:v>
                </c:pt>
                <c:pt idx="4593">
                  <c:v>25.398</c:v>
                </c:pt>
                <c:pt idx="4594">
                  <c:v>25.4481</c:v>
                </c:pt>
                <c:pt idx="4595">
                  <c:v>25.4534</c:v>
                </c:pt>
                <c:pt idx="4596">
                  <c:v>25.4285</c:v>
                </c:pt>
                <c:pt idx="4597">
                  <c:v>25.343</c:v>
                </c:pt>
                <c:pt idx="4598">
                  <c:v>25.1845</c:v>
                </c:pt>
                <c:pt idx="4599">
                  <c:v>24.9371</c:v>
                </c:pt>
                <c:pt idx="4600">
                  <c:v>24.6043</c:v>
                </c:pt>
                <c:pt idx="4601">
                  <c:v>24.198</c:v>
                </c:pt>
                <c:pt idx="4602">
                  <c:v>23.7124</c:v>
                </c:pt>
                <c:pt idx="4603">
                  <c:v>23.1944</c:v>
                </c:pt>
                <c:pt idx="4604">
                  <c:v>22.6681</c:v>
                </c:pt>
                <c:pt idx="4605">
                  <c:v>22.169</c:v>
                </c:pt>
                <c:pt idx="4606">
                  <c:v>21.7204</c:v>
                </c:pt>
                <c:pt idx="4607">
                  <c:v>21.3084</c:v>
                </c:pt>
                <c:pt idx="4608">
                  <c:v>20.916</c:v>
                </c:pt>
                <c:pt idx="4609">
                  <c:v>20.5064</c:v>
                </c:pt>
                <c:pt idx="4610">
                  <c:v>20.1072</c:v>
                </c:pt>
                <c:pt idx="4611">
                  <c:v>19.7275</c:v>
                </c:pt>
                <c:pt idx="4612">
                  <c:v>19.3727</c:v>
                </c:pt>
                <c:pt idx="4613">
                  <c:v>19.0474</c:v>
                </c:pt>
                <c:pt idx="4614">
                  <c:v>18.7975</c:v>
                </c:pt>
                <c:pt idx="4615">
                  <c:v>18.6337</c:v>
                </c:pt>
                <c:pt idx="4616">
                  <c:v>18.5566</c:v>
                </c:pt>
                <c:pt idx="4617">
                  <c:v>18.5715</c:v>
                </c:pt>
                <c:pt idx="4618">
                  <c:v>18.6563</c:v>
                </c:pt>
                <c:pt idx="4619">
                  <c:v>18.8085</c:v>
                </c:pt>
                <c:pt idx="4620">
                  <c:v>19.0063</c:v>
                </c:pt>
                <c:pt idx="4621">
                  <c:v>19.2192</c:v>
                </c:pt>
                <c:pt idx="4622">
                  <c:v>19.4715</c:v>
                </c:pt>
                <c:pt idx="4623">
                  <c:v>19.7354</c:v>
                </c:pt>
                <c:pt idx="4624">
                  <c:v>20.041</c:v>
                </c:pt>
                <c:pt idx="4625">
                  <c:v>20.3552</c:v>
                </c:pt>
                <c:pt idx="4626">
                  <c:v>20.664</c:v>
                </c:pt>
                <c:pt idx="4627">
                  <c:v>20.9059</c:v>
                </c:pt>
                <c:pt idx="4628">
                  <c:v>21.0984</c:v>
                </c:pt>
                <c:pt idx="4629">
                  <c:v>21.2404</c:v>
                </c:pt>
                <c:pt idx="4630">
                  <c:v>21.3165</c:v>
                </c:pt>
                <c:pt idx="4631">
                  <c:v>21.3398</c:v>
                </c:pt>
                <c:pt idx="4632">
                  <c:v>21.3515</c:v>
                </c:pt>
                <c:pt idx="4633">
                  <c:v>21.3608</c:v>
                </c:pt>
                <c:pt idx="4634">
                  <c:v>21.4035</c:v>
                </c:pt>
                <c:pt idx="4635">
                  <c:v>21.4815</c:v>
                </c:pt>
                <c:pt idx="4636">
                  <c:v>21.5769</c:v>
                </c:pt>
                <c:pt idx="4637">
                  <c:v>21.6923</c:v>
                </c:pt>
                <c:pt idx="4638">
                  <c:v>21.7869</c:v>
                </c:pt>
                <c:pt idx="4639">
                  <c:v>21.8794</c:v>
                </c:pt>
                <c:pt idx="4640">
                  <c:v>21.9361</c:v>
                </c:pt>
                <c:pt idx="4641">
                  <c:v>21.9721</c:v>
                </c:pt>
                <c:pt idx="4642">
                  <c:v>21.986</c:v>
                </c:pt>
                <c:pt idx="4643">
                  <c:v>21.9958</c:v>
                </c:pt>
                <c:pt idx="4644">
                  <c:v>21.9832</c:v>
                </c:pt>
                <c:pt idx="4645">
                  <c:v>21.9746</c:v>
                </c:pt>
                <c:pt idx="4646">
                  <c:v>21.9279</c:v>
                </c:pt>
                <c:pt idx="4647">
                  <c:v>21.8707</c:v>
                </c:pt>
                <c:pt idx="4648">
                  <c:v>21.7798</c:v>
                </c:pt>
                <c:pt idx="4649">
                  <c:v>21.6928</c:v>
                </c:pt>
                <c:pt idx="4650">
                  <c:v>21.6103</c:v>
                </c:pt>
                <c:pt idx="4651">
                  <c:v>21.5624</c:v>
                </c:pt>
                <c:pt idx="4652">
                  <c:v>21.5764</c:v>
                </c:pt>
                <c:pt idx="4653">
                  <c:v>21.6643</c:v>
                </c:pt>
                <c:pt idx="4654">
                  <c:v>21.8026</c:v>
                </c:pt>
                <c:pt idx="4655">
                  <c:v>21.98539999999999</c:v>
                </c:pt>
                <c:pt idx="4656">
                  <c:v>22.1977</c:v>
                </c:pt>
                <c:pt idx="4657">
                  <c:v>22.3984</c:v>
                </c:pt>
                <c:pt idx="4658">
                  <c:v>22.5682</c:v>
                </c:pt>
                <c:pt idx="4659">
                  <c:v>22.6989</c:v>
                </c:pt>
                <c:pt idx="4660">
                  <c:v>22.7832</c:v>
                </c:pt>
                <c:pt idx="4661">
                  <c:v>22.7971</c:v>
                </c:pt>
                <c:pt idx="4662">
                  <c:v>22.7767</c:v>
                </c:pt>
                <c:pt idx="4663">
                  <c:v>22.7347</c:v>
                </c:pt>
                <c:pt idx="4664">
                  <c:v>22.7419</c:v>
                </c:pt>
                <c:pt idx="4665">
                  <c:v>22.7977</c:v>
                </c:pt>
                <c:pt idx="4666">
                  <c:v>22.9126</c:v>
                </c:pt>
                <c:pt idx="4667">
                  <c:v>23.0546</c:v>
                </c:pt>
                <c:pt idx="4668">
                  <c:v>23.2164</c:v>
                </c:pt>
                <c:pt idx="4669">
                  <c:v>23.3554</c:v>
                </c:pt>
                <c:pt idx="4670">
                  <c:v>23.4302</c:v>
                </c:pt>
                <c:pt idx="4671">
                  <c:v>23.4431</c:v>
                </c:pt>
                <c:pt idx="4672">
                  <c:v>23.3964</c:v>
                </c:pt>
                <c:pt idx="4673">
                  <c:v>23.3366</c:v>
                </c:pt>
                <c:pt idx="4674">
                  <c:v>23.2607</c:v>
                </c:pt>
                <c:pt idx="4675">
                  <c:v>23.1923</c:v>
                </c:pt>
                <c:pt idx="4676">
                  <c:v>23.1235</c:v>
                </c:pt>
                <c:pt idx="4677">
                  <c:v>23.0174</c:v>
                </c:pt>
                <c:pt idx="4678">
                  <c:v>22.8547</c:v>
                </c:pt>
                <c:pt idx="4679">
                  <c:v>22.6083</c:v>
                </c:pt>
                <c:pt idx="4680">
                  <c:v>22.3145</c:v>
                </c:pt>
                <c:pt idx="4681">
                  <c:v>22.0105</c:v>
                </c:pt>
                <c:pt idx="4682">
                  <c:v>21.7482</c:v>
                </c:pt>
                <c:pt idx="4683">
                  <c:v>21.5725</c:v>
                </c:pt>
                <c:pt idx="4684">
                  <c:v>21.4851</c:v>
                </c:pt>
                <c:pt idx="4685">
                  <c:v>21.5078</c:v>
                </c:pt>
                <c:pt idx="4686">
                  <c:v>21.624</c:v>
                </c:pt>
                <c:pt idx="4687">
                  <c:v>21.8281</c:v>
                </c:pt>
                <c:pt idx="4688">
                  <c:v>22.0846</c:v>
                </c:pt>
                <c:pt idx="4689">
                  <c:v>22.3606</c:v>
                </c:pt>
                <c:pt idx="4690">
                  <c:v>22.6036</c:v>
                </c:pt>
                <c:pt idx="4691">
                  <c:v>22.7864</c:v>
                </c:pt>
                <c:pt idx="4692">
                  <c:v>22.8943</c:v>
                </c:pt>
                <c:pt idx="4693">
                  <c:v>22.9087</c:v>
                </c:pt>
                <c:pt idx="4694">
                  <c:v>22.8344</c:v>
                </c:pt>
                <c:pt idx="4695">
                  <c:v>22.6774</c:v>
                </c:pt>
                <c:pt idx="4696">
                  <c:v>22.4914</c:v>
                </c:pt>
                <c:pt idx="4697">
                  <c:v>22.3066</c:v>
                </c:pt>
                <c:pt idx="4698">
                  <c:v>22.2212</c:v>
                </c:pt>
                <c:pt idx="4699">
                  <c:v>22.2753</c:v>
                </c:pt>
                <c:pt idx="4700">
                  <c:v>22.5084</c:v>
                </c:pt>
                <c:pt idx="4701">
                  <c:v>22.9201</c:v>
                </c:pt>
                <c:pt idx="4702">
                  <c:v>23.48</c:v>
                </c:pt>
                <c:pt idx="4703">
                  <c:v>24.1723</c:v>
                </c:pt>
                <c:pt idx="4704">
                  <c:v>24.938</c:v>
                </c:pt>
                <c:pt idx="4705">
                  <c:v>25.7377</c:v>
                </c:pt>
                <c:pt idx="4706">
                  <c:v>26.5366</c:v>
                </c:pt>
                <c:pt idx="4707">
                  <c:v>27.2504</c:v>
                </c:pt>
                <c:pt idx="4708">
                  <c:v>27.879</c:v>
                </c:pt>
                <c:pt idx="4709">
                  <c:v>28.4614</c:v>
                </c:pt>
                <c:pt idx="4710">
                  <c:v>29.013</c:v>
                </c:pt>
                <c:pt idx="4711">
                  <c:v>29.5589</c:v>
                </c:pt>
                <c:pt idx="4712">
                  <c:v>30.0476</c:v>
                </c:pt>
                <c:pt idx="4713">
                  <c:v>30.4606</c:v>
                </c:pt>
                <c:pt idx="4714">
                  <c:v>30.7386</c:v>
                </c:pt>
                <c:pt idx="4715">
                  <c:v>30.8788</c:v>
                </c:pt>
                <c:pt idx="4716">
                  <c:v>30.8848</c:v>
                </c:pt>
                <c:pt idx="4717">
                  <c:v>30.7628</c:v>
                </c:pt>
                <c:pt idx="4718">
                  <c:v>30.4985</c:v>
                </c:pt>
                <c:pt idx="4719">
                  <c:v>30.0558</c:v>
                </c:pt>
                <c:pt idx="4720">
                  <c:v>29.4934</c:v>
                </c:pt>
                <c:pt idx="4721">
                  <c:v>28.896</c:v>
                </c:pt>
                <c:pt idx="4722">
                  <c:v>28.3113</c:v>
                </c:pt>
                <c:pt idx="4723">
                  <c:v>27.7421</c:v>
                </c:pt>
                <c:pt idx="4724">
                  <c:v>27.2225</c:v>
                </c:pt>
                <c:pt idx="4725">
                  <c:v>26.7897</c:v>
                </c:pt>
                <c:pt idx="4726">
                  <c:v>26.4717</c:v>
                </c:pt>
                <c:pt idx="4727">
                  <c:v>26.2586</c:v>
                </c:pt>
                <c:pt idx="4728">
                  <c:v>26.168</c:v>
                </c:pt>
                <c:pt idx="4729">
                  <c:v>26.1436</c:v>
                </c:pt>
                <c:pt idx="4730">
                  <c:v>26.165</c:v>
                </c:pt>
                <c:pt idx="4731">
                  <c:v>26.1711</c:v>
                </c:pt>
                <c:pt idx="4732">
                  <c:v>26.1434</c:v>
                </c:pt>
                <c:pt idx="4733">
                  <c:v>26.0588</c:v>
                </c:pt>
                <c:pt idx="4734">
                  <c:v>25.9037</c:v>
                </c:pt>
                <c:pt idx="4735">
                  <c:v>25.6997</c:v>
                </c:pt>
                <c:pt idx="4736">
                  <c:v>25.4574</c:v>
                </c:pt>
                <c:pt idx="4737">
                  <c:v>25.2089</c:v>
                </c:pt>
                <c:pt idx="4738">
                  <c:v>24.9586</c:v>
                </c:pt>
                <c:pt idx="4739">
                  <c:v>24.7306</c:v>
                </c:pt>
                <c:pt idx="4740">
                  <c:v>24.5658</c:v>
                </c:pt>
                <c:pt idx="4741">
                  <c:v>24.4622</c:v>
                </c:pt>
                <c:pt idx="4742">
                  <c:v>24.4183</c:v>
                </c:pt>
                <c:pt idx="4743">
                  <c:v>24.453</c:v>
                </c:pt>
                <c:pt idx="4744">
                  <c:v>24.5381</c:v>
                </c:pt>
                <c:pt idx="4745">
                  <c:v>24.6443</c:v>
                </c:pt>
                <c:pt idx="4746">
                  <c:v>24.7661</c:v>
                </c:pt>
                <c:pt idx="4747">
                  <c:v>24.8862</c:v>
                </c:pt>
                <c:pt idx="4748">
                  <c:v>24.9956</c:v>
                </c:pt>
                <c:pt idx="4749">
                  <c:v>25.095</c:v>
                </c:pt>
                <c:pt idx="4750">
                  <c:v>25.1829</c:v>
                </c:pt>
                <c:pt idx="4751">
                  <c:v>25.2669</c:v>
                </c:pt>
                <c:pt idx="4752">
                  <c:v>25.3433</c:v>
                </c:pt>
                <c:pt idx="4753">
                  <c:v>25.4095</c:v>
                </c:pt>
                <c:pt idx="4754">
                  <c:v>25.4593</c:v>
                </c:pt>
                <c:pt idx="4755">
                  <c:v>25.4673</c:v>
                </c:pt>
                <c:pt idx="4756">
                  <c:v>25.4227</c:v>
                </c:pt>
                <c:pt idx="4757">
                  <c:v>25.3008</c:v>
                </c:pt>
                <c:pt idx="4758">
                  <c:v>25.0882</c:v>
                </c:pt>
                <c:pt idx="4759">
                  <c:v>24.8076</c:v>
                </c:pt>
                <c:pt idx="4760">
                  <c:v>24.4416</c:v>
                </c:pt>
                <c:pt idx="4761">
                  <c:v>24.0306</c:v>
                </c:pt>
                <c:pt idx="4762">
                  <c:v>23.5841</c:v>
                </c:pt>
                <c:pt idx="4763">
                  <c:v>23.1123</c:v>
                </c:pt>
                <c:pt idx="4764">
                  <c:v>22.6379</c:v>
                </c:pt>
                <c:pt idx="4765">
                  <c:v>22.1811</c:v>
                </c:pt>
                <c:pt idx="4766">
                  <c:v>21.7701</c:v>
                </c:pt>
                <c:pt idx="4767">
                  <c:v>21.3884</c:v>
                </c:pt>
                <c:pt idx="4768">
                  <c:v>21.0022</c:v>
                </c:pt>
                <c:pt idx="4769">
                  <c:v>20.6086</c:v>
                </c:pt>
                <c:pt idx="4770">
                  <c:v>20.1888</c:v>
                </c:pt>
                <c:pt idx="4771">
                  <c:v>19.8049</c:v>
                </c:pt>
                <c:pt idx="4772">
                  <c:v>19.4613</c:v>
                </c:pt>
                <c:pt idx="4773">
                  <c:v>19.1969</c:v>
                </c:pt>
                <c:pt idx="4774">
                  <c:v>19.0044</c:v>
                </c:pt>
                <c:pt idx="4775">
                  <c:v>18.8836</c:v>
                </c:pt>
                <c:pt idx="4776">
                  <c:v>18.8563</c:v>
                </c:pt>
                <c:pt idx="4777">
                  <c:v>18.893</c:v>
                </c:pt>
                <c:pt idx="4778">
                  <c:v>18.9798</c:v>
                </c:pt>
                <c:pt idx="4779">
                  <c:v>19.1159</c:v>
                </c:pt>
                <c:pt idx="4780">
                  <c:v>19.2767</c:v>
                </c:pt>
                <c:pt idx="4781">
                  <c:v>19.4719</c:v>
                </c:pt>
                <c:pt idx="4782">
                  <c:v>19.7091</c:v>
                </c:pt>
                <c:pt idx="4783">
                  <c:v>19.9973</c:v>
                </c:pt>
                <c:pt idx="4784">
                  <c:v>20.3054</c:v>
                </c:pt>
                <c:pt idx="4785">
                  <c:v>20.5923</c:v>
                </c:pt>
                <c:pt idx="4786">
                  <c:v>20.8409</c:v>
                </c:pt>
                <c:pt idx="4787">
                  <c:v>21.0339</c:v>
                </c:pt>
                <c:pt idx="4788">
                  <c:v>21.1577</c:v>
                </c:pt>
                <c:pt idx="4789">
                  <c:v>21.2466</c:v>
                </c:pt>
                <c:pt idx="4790">
                  <c:v>21.2938</c:v>
                </c:pt>
                <c:pt idx="4791">
                  <c:v>21.3273</c:v>
                </c:pt>
                <c:pt idx="4792">
                  <c:v>21.3744</c:v>
                </c:pt>
                <c:pt idx="4793">
                  <c:v>21.4349</c:v>
                </c:pt>
                <c:pt idx="4794">
                  <c:v>21.5191</c:v>
                </c:pt>
                <c:pt idx="4795">
                  <c:v>21.6286</c:v>
                </c:pt>
                <c:pt idx="4796">
                  <c:v>21.7229</c:v>
                </c:pt>
                <c:pt idx="4797">
                  <c:v>21.8079</c:v>
                </c:pt>
                <c:pt idx="4798">
                  <c:v>21.8814</c:v>
                </c:pt>
                <c:pt idx="4799">
                  <c:v>21.9335</c:v>
                </c:pt>
                <c:pt idx="4800">
                  <c:v>21.9635</c:v>
                </c:pt>
                <c:pt idx="4801">
                  <c:v>21.9958</c:v>
                </c:pt>
                <c:pt idx="4802">
                  <c:v>22.0331</c:v>
                </c:pt>
                <c:pt idx="4803">
                  <c:v>22.0605</c:v>
                </c:pt>
                <c:pt idx="4804">
                  <c:v>22.0598</c:v>
                </c:pt>
                <c:pt idx="4805">
                  <c:v>22.0204</c:v>
                </c:pt>
                <c:pt idx="4806">
                  <c:v>21.9674</c:v>
                </c:pt>
                <c:pt idx="4807">
                  <c:v>21.8801</c:v>
                </c:pt>
                <c:pt idx="4808">
                  <c:v>21.7873</c:v>
                </c:pt>
                <c:pt idx="4809">
                  <c:v>21.7226</c:v>
                </c:pt>
                <c:pt idx="4810">
                  <c:v>21.6832</c:v>
                </c:pt>
                <c:pt idx="4811">
                  <c:v>21.7094</c:v>
                </c:pt>
                <c:pt idx="4812">
                  <c:v>21.793</c:v>
                </c:pt>
                <c:pt idx="4813">
                  <c:v>21.9184</c:v>
                </c:pt>
                <c:pt idx="4814">
                  <c:v>22.078</c:v>
                </c:pt>
                <c:pt idx="4815">
                  <c:v>22.2729</c:v>
                </c:pt>
                <c:pt idx="4816">
                  <c:v>22.4622</c:v>
                </c:pt>
                <c:pt idx="4817">
                  <c:v>22.6117</c:v>
                </c:pt>
                <c:pt idx="4818">
                  <c:v>22.7241</c:v>
                </c:pt>
                <c:pt idx="4819">
                  <c:v>22.786</c:v>
                </c:pt>
                <c:pt idx="4820">
                  <c:v>22.8022</c:v>
                </c:pt>
                <c:pt idx="4821">
                  <c:v>22.7942</c:v>
                </c:pt>
                <c:pt idx="4822">
                  <c:v>22.7864</c:v>
                </c:pt>
                <c:pt idx="4823">
                  <c:v>22.8137</c:v>
                </c:pt>
                <c:pt idx="4824">
                  <c:v>22.8941</c:v>
                </c:pt>
                <c:pt idx="4825">
                  <c:v>23.0212</c:v>
                </c:pt>
                <c:pt idx="4826">
                  <c:v>23.1703</c:v>
                </c:pt>
                <c:pt idx="4827">
                  <c:v>23.3243</c:v>
                </c:pt>
                <c:pt idx="4828">
                  <c:v>23.4267</c:v>
                </c:pt>
                <c:pt idx="4829">
                  <c:v>23.4869</c:v>
                </c:pt>
                <c:pt idx="4830">
                  <c:v>23.4875</c:v>
                </c:pt>
                <c:pt idx="4831">
                  <c:v>23.4678</c:v>
                </c:pt>
                <c:pt idx="4832">
                  <c:v>23.4349</c:v>
                </c:pt>
                <c:pt idx="4833">
                  <c:v>23.4015</c:v>
                </c:pt>
                <c:pt idx="4834">
                  <c:v>23.3544</c:v>
                </c:pt>
                <c:pt idx="4835">
                  <c:v>23.3031</c:v>
                </c:pt>
                <c:pt idx="4836">
                  <c:v>23.1949</c:v>
                </c:pt>
                <c:pt idx="4837">
                  <c:v>23.0404</c:v>
                </c:pt>
                <c:pt idx="4838">
                  <c:v>22.8089</c:v>
                </c:pt>
                <c:pt idx="4839">
                  <c:v>22.528</c:v>
                </c:pt>
                <c:pt idx="4840">
                  <c:v>22.2407</c:v>
                </c:pt>
                <c:pt idx="4841">
                  <c:v>21.9913</c:v>
                </c:pt>
                <c:pt idx="4842">
                  <c:v>21.8227</c:v>
                </c:pt>
                <c:pt idx="4843">
                  <c:v>21.746</c:v>
                </c:pt>
                <c:pt idx="4844">
                  <c:v>21.7422</c:v>
                </c:pt>
                <c:pt idx="4845">
                  <c:v>21.8352</c:v>
                </c:pt>
                <c:pt idx="4846">
                  <c:v>21.992</c:v>
                </c:pt>
                <c:pt idx="4847">
                  <c:v>22.1953</c:v>
                </c:pt>
                <c:pt idx="4848">
                  <c:v>22.4194</c:v>
                </c:pt>
                <c:pt idx="4849">
                  <c:v>22.6323</c:v>
                </c:pt>
                <c:pt idx="4850">
                  <c:v>22.7999</c:v>
                </c:pt>
                <c:pt idx="4851">
                  <c:v>22.9082</c:v>
                </c:pt>
                <c:pt idx="4852">
                  <c:v>22.943</c:v>
                </c:pt>
                <c:pt idx="4853">
                  <c:v>22.8956</c:v>
                </c:pt>
                <c:pt idx="4854">
                  <c:v>22.775</c:v>
                </c:pt>
                <c:pt idx="4855">
                  <c:v>22.6176</c:v>
                </c:pt>
                <c:pt idx="4856">
                  <c:v>22.4759</c:v>
                </c:pt>
                <c:pt idx="4857">
                  <c:v>22.3974</c:v>
                </c:pt>
                <c:pt idx="4858">
                  <c:v>22.4449</c:v>
                </c:pt>
                <c:pt idx="4859">
                  <c:v>22.6345</c:v>
                </c:pt>
                <c:pt idx="4860">
                  <c:v>22.9774</c:v>
                </c:pt>
                <c:pt idx="4861">
                  <c:v>23.4351</c:v>
                </c:pt>
                <c:pt idx="4862">
                  <c:v>24.0227</c:v>
                </c:pt>
                <c:pt idx="4863">
                  <c:v>24.6493</c:v>
                </c:pt>
                <c:pt idx="4864">
                  <c:v>25.2996</c:v>
                </c:pt>
                <c:pt idx="4865">
                  <c:v>25.9832</c:v>
                </c:pt>
                <c:pt idx="4866">
                  <c:v>26.6392</c:v>
                </c:pt>
                <c:pt idx="4867">
                  <c:v>27.2621</c:v>
                </c:pt>
                <c:pt idx="4868">
                  <c:v>27.845</c:v>
                </c:pt>
                <c:pt idx="4869">
                  <c:v>28.3975</c:v>
                </c:pt>
                <c:pt idx="4870">
                  <c:v>28.9513</c:v>
                </c:pt>
                <c:pt idx="4871">
                  <c:v>29.4945</c:v>
                </c:pt>
                <c:pt idx="4872">
                  <c:v>29.9909</c:v>
                </c:pt>
                <c:pt idx="4873">
                  <c:v>30.3757</c:v>
                </c:pt>
                <c:pt idx="4874">
                  <c:v>30.6054</c:v>
                </c:pt>
                <c:pt idx="4875">
                  <c:v>30.7151</c:v>
                </c:pt>
                <c:pt idx="4876">
                  <c:v>30.6851</c:v>
                </c:pt>
                <c:pt idx="4877">
                  <c:v>30.5044</c:v>
                </c:pt>
                <c:pt idx="4878">
                  <c:v>30.1681</c:v>
                </c:pt>
                <c:pt idx="4879">
                  <c:v>29.6953</c:v>
                </c:pt>
                <c:pt idx="4880">
                  <c:v>29.1554</c:v>
                </c:pt>
                <c:pt idx="4881">
                  <c:v>28.591</c:v>
                </c:pt>
                <c:pt idx="4882">
                  <c:v>28.0524</c:v>
                </c:pt>
                <c:pt idx="4883">
                  <c:v>27.5362</c:v>
                </c:pt>
                <c:pt idx="4884">
                  <c:v>27.108</c:v>
                </c:pt>
                <c:pt idx="4885">
                  <c:v>26.7589</c:v>
                </c:pt>
                <c:pt idx="4886">
                  <c:v>26.5221</c:v>
                </c:pt>
                <c:pt idx="4887">
                  <c:v>26.3948</c:v>
                </c:pt>
                <c:pt idx="4888">
                  <c:v>26.3312</c:v>
                </c:pt>
                <c:pt idx="4889">
                  <c:v>26.3099</c:v>
                </c:pt>
                <c:pt idx="4890">
                  <c:v>26.3076</c:v>
                </c:pt>
                <c:pt idx="4891">
                  <c:v>26.2772</c:v>
                </c:pt>
                <c:pt idx="4892">
                  <c:v>26.204</c:v>
                </c:pt>
                <c:pt idx="4893">
                  <c:v>26.0755</c:v>
                </c:pt>
                <c:pt idx="4894">
                  <c:v>25.8908</c:v>
                </c:pt>
                <c:pt idx="4895">
                  <c:v>25.6598</c:v>
                </c:pt>
                <c:pt idx="4896">
                  <c:v>25.411</c:v>
                </c:pt>
                <c:pt idx="4897">
                  <c:v>25.1686</c:v>
                </c:pt>
                <c:pt idx="4898">
                  <c:v>24.9588</c:v>
                </c:pt>
                <c:pt idx="4899">
                  <c:v>24.7702</c:v>
                </c:pt>
                <c:pt idx="4900">
                  <c:v>24.6315</c:v>
                </c:pt>
                <c:pt idx="4901">
                  <c:v>24.5692</c:v>
                </c:pt>
                <c:pt idx="4902">
                  <c:v>24.5572</c:v>
                </c:pt>
                <c:pt idx="4903">
                  <c:v>24.5978</c:v>
                </c:pt>
                <c:pt idx="4904">
                  <c:v>24.6658</c:v>
                </c:pt>
                <c:pt idx="4905">
                  <c:v>24.7539</c:v>
                </c:pt>
                <c:pt idx="4906">
                  <c:v>24.8484</c:v>
                </c:pt>
                <c:pt idx="4907">
                  <c:v>24.911</c:v>
                </c:pt>
                <c:pt idx="4908">
                  <c:v>24.9952</c:v>
                </c:pt>
                <c:pt idx="4909">
                  <c:v>25.075</c:v>
                </c:pt>
                <c:pt idx="4910">
                  <c:v>25.1619</c:v>
                </c:pt>
                <c:pt idx="4911">
                  <c:v>25.2427</c:v>
                </c:pt>
                <c:pt idx="4912">
                  <c:v>25.3345</c:v>
                </c:pt>
                <c:pt idx="4913">
                  <c:v>25.4036</c:v>
                </c:pt>
                <c:pt idx="4914">
                  <c:v>25.4357</c:v>
                </c:pt>
                <c:pt idx="4915">
                  <c:v>25.4127</c:v>
                </c:pt>
                <c:pt idx="4916">
                  <c:v>25.3186</c:v>
                </c:pt>
                <c:pt idx="4917">
                  <c:v>25.1316</c:v>
                </c:pt>
                <c:pt idx="4918">
                  <c:v>24.8827</c:v>
                </c:pt>
                <c:pt idx="4919">
                  <c:v>24.5601</c:v>
                </c:pt>
                <c:pt idx="4920">
                  <c:v>24.1923</c:v>
                </c:pt>
                <c:pt idx="4921">
                  <c:v>23.7964</c:v>
                </c:pt>
                <c:pt idx="4922">
                  <c:v>23.3899</c:v>
                </c:pt>
                <c:pt idx="4923">
                  <c:v>22.9691</c:v>
                </c:pt>
                <c:pt idx="4924">
                  <c:v>22.5501</c:v>
                </c:pt>
                <c:pt idx="4925">
                  <c:v>22.1524</c:v>
                </c:pt>
                <c:pt idx="4926">
                  <c:v>21.7814</c:v>
                </c:pt>
                <c:pt idx="4927">
                  <c:v>21.4311</c:v>
                </c:pt>
                <c:pt idx="4928">
                  <c:v>21.0539</c:v>
                </c:pt>
                <c:pt idx="4929">
                  <c:v>20.6558</c:v>
                </c:pt>
                <c:pt idx="4930">
                  <c:v>20.2466</c:v>
                </c:pt>
                <c:pt idx="4931">
                  <c:v>19.8674</c:v>
                </c:pt>
                <c:pt idx="4932">
                  <c:v>19.5516</c:v>
                </c:pt>
                <c:pt idx="4933">
                  <c:v>19.3187</c:v>
                </c:pt>
                <c:pt idx="4934">
                  <c:v>19.1574</c:v>
                </c:pt>
                <c:pt idx="4935">
                  <c:v>19.0664</c:v>
                </c:pt>
                <c:pt idx="4936">
                  <c:v>19.0396</c:v>
                </c:pt>
                <c:pt idx="4937">
                  <c:v>19.0561</c:v>
                </c:pt>
                <c:pt idx="4938">
                  <c:v>19.1265</c:v>
                </c:pt>
                <c:pt idx="4939">
                  <c:v>19.2543</c:v>
                </c:pt>
                <c:pt idx="4940">
                  <c:v>19.4185</c:v>
                </c:pt>
                <c:pt idx="4941">
                  <c:v>19.6442</c:v>
                </c:pt>
                <c:pt idx="4942">
                  <c:v>19.9095</c:v>
                </c:pt>
                <c:pt idx="4943">
                  <c:v>20.2194</c:v>
                </c:pt>
                <c:pt idx="4944">
                  <c:v>20.4991</c:v>
                </c:pt>
                <c:pt idx="4945">
                  <c:v>20.7457</c:v>
                </c:pt>
                <c:pt idx="4946">
                  <c:v>20.9171</c:v>
                </c:pt>
                <c:pt idx="4947">
                  <c:v>21.0332</c:v>
                </c:pt>
                <c:pt idx="4948">
                  <c:v>21.1145</c:v>
                </c:pt>
                <c:pt idx="4949">
                  <c:v>21.1693</c:v>
                </c:pt>
                <c:pt idx="4950">
                  <c:v>21.2145</c:v>
                </c:pt>
                <c:pt idx="4951">
                  <c:v>21.276</c:v>
                </c:pt>
                <c:pt idx="4952">
                  <c:v>21.3372</c:v>
                </c:pt>
                <c:pt idx="4953">
                  <c:v>21.4302</c:v>
                </c:pt>
                <c:pt idx="4954">
                  <c:v>21.5113</c:v>
                </c:pt>
                <c:pt idx="4955">
                  <c:v>21.6023</c:v>
                </c:pt>
                <c:pt idx="4956">
                  <c:v>21.6771</c:v>
                </c:pt>
                <c:pt idx="4957">
                  <c:v>21.7337</c:v>
                </c:pt>
                <c:pt idx="4958">
                  <c:v>21.7804</c:v>
                </c:pt>
                <c:pt idx="4959">
                  <c:v>21.8231</c:v>
                </c:pt>
                <c:pt idx="4960">
                  <c:v>21.8744</c:v>
                </c:pt>
                <c:pt idx="4961">
                  <c:v>21.9295</c:v>
                </c:pt>
                <c:pt idx="4962">
                  <c:v>21.974</c:v>
                </c:pt>
                <c:pt idx="4963">
                  <c:v>21.9873</c:v>
                </c:pt>
                <c:pt idx="4964">
                  <c:v>21.9556</c:v>
                </c:pt>
                <c:pt idx="4965">
                  <c:v>21.8981</c:v>
                </c:pt>
                <c:pt idx="4966">
                  <c:v>21.7979</c:v>
                </c:pt>
                <c:pt idx="4967">
                  <c:v>21.707</c:v>
                </c:pt>
                <c:pt idx="4968">
                  <c:v>21.6457</c:v>
                </c:pt>
                <c:pt idx="4969">
                  <c:v>21.6085</c:v>
                </c:pt>
                <c:pt idx="4970">
                  <c:v>21.6279</c:v>
                </c:pt>
                <c:pt idx="4971">
                  <c:v>21.6966</c:v>
                </c:pt>
                <c:pt idx="4972">
                  <c:v>21.809</c:v>
                </c:pt>
                <c:pt idx="4973">
                  <c:v>21.9554</c:v>
                </c:pt>
                <c:pt idx="4974">
                  <c:v>22.1158</c:v>
                </c:pt>
                <c:pt idx="4975">
                  <c:v>22.2801</c:v>
                </c:pt>
                <c:pt idx="4976">
                  <c:v>22.424</c:v>
                </c:pt>
                <c:pt idx="4977">
                  <c:v>22.5397</c:v>
                </c:pt>
                <c:pt idx="4978">
                  <c:v>22.5943</c:v>
                </c:pt>
                <c:pt idx="4979">
                  <c:v>22.6125</c:v>
                </c:pt>
                <c:pt idx="4980">
                  <c:v>22.6155</c:v>
                </c:pt>
                <c:pt idx="4981">
                  <c:v>22.623</c:v>
                </c:pt>
                <c:pt idx="4982">
                  <c:v>22.6783</c:v>
                </c:pt>
                <c:pt idx="4983">
                  <c:v>22.779</c:v>
                </c:pt>
                <c:pt idx="4984">
                  <c:v>22.8998</c:v>
                </c:pt>
                <c:pt idx="4985">
                  <c:v>23.0392</c:v>
                </c:pt>
                <c:pt idx="4986">
                  <c:v>23.1611</c:v>
                </c:pt>
                <c:pt idx="4987">
                  <c:v>23.2544</c:v>
                </c:pt>
                <c:pt idx="4988">
                  <c:v>23.2977</c:v>
                </c:pt>
                <c:pt idx="4989">
                  <c:v>23.3246</c:v>
                </c:pt>
                <c:pt idx="4990">
                  <c:v>23.3242</c:v>
                </c:pt>
                <c:pt idx="4991">
                  <c:v>23.3201</c:v>
                </c:pt>
                <c:pt idx="4992">
                  <c:v>23.3203</c:v>
                </c:pt>
                <c:pt idx="4993">
                  <c:v>23.3108</c:v>
                </c:pt>
                <c:pt idx="4994">
                  <c:v>23.2577</c:v>
                </c:pt>
                <c:pt idx="4995">
                  <c:v>23.1529</c:v>
                </c:pt>
                <c:pt idx="4996">
                  <c:v>22.9875</c:v>
                </c:pt>
                <c:pt idx="4997">
                  <c:v>22.7603</c:v>
                </c:pt>
                <c:pt idx="4998">
                  <c:v>22.4936</c:v>
                </c:pt>
                <c:pt idx="4999">
                  <c:v>22.2358</c:v>
                </c:pt>
                <c:pt idx="5000">
                  <c:v>22.0023</c:v>
                </c:pt>
                <c:pt idx="5001">
                  <c:v>21.8395</c:v>
                </c:pt>
                <c:pt idx="5002">
                  <c:v>21.7407</c:v>
                </c:pt>
                <c:pt idx="5003">
                  <c:v>21.7154</c:v>
                </c:pt>
                <c:pt idx="5004">
                  <c:v>21.7477</c:v>
                </c:pt>
                <c:pt idx="5005">
                  <c:v>21.8352</c:v>
                </c:pt>
                <c:pt idx="5006">
                  <c:v>21.973</c:v>
                </c:pt>
                <c:pt idx="5007">
                  <c:v>22.1456</c:v>
                </c:pt>
                <c:pt idx="5008">
                  <c:v>22.334</c:v>
                </c:pt>
                <c:pt idx="5009">
                  <c:v>22.5137</c:v>
                </c:pt>
                <c:pt idx="5010">
                  <c:v>22.6393</c:v>
                </c:pt>
                <c:pt idx="5011">
                  <c:v>22.6891</c:v>
                </c:pt>
                <c:pt idx="5012">
                  <c:v>22.6439</c:v>
                </c:pt>
                <c:pt idx="5013">
                  <c:v>22.5447</c:v>
                </c:pt>
                <c:pt idx="5014">
                  <c:v>22.418</c:v>
                </c:pt>
                <c:pt idx="5015">
                  <c:v>22.2926</c:v>
                </c:pt>
                <c:pt idx="5016">
                  <c:v>22.2233</c:v>
                </c:pt>
                <c:pt idx="5017">
                  <c:v>22.2568</c:v>
                </c:pt>
                <c:pt idx="5018">
                  <c:v>22.4112</c:v>
                </c:pt>
                <c:pt idx="5019">
                  <c:v>22.7068</c:v>
                </c:pt>
                <c:pt idx="5020">
                  <c:v>23.1196</c:v>
                </c:pt>
                <c:pt idx="5021">
                  <c:v>23.585</c:v>
                </c:pt>
                <c:pt idx="5022">
                  <c:v>24.1098</c:v>
                </c:pt>
                <c:pt idx="5023">
                  <c:v>24.6566</c:v>
                </c:pt>
                <c:pt idx="5024">
                  <c:v>25.1988</c:v>
                </c:pt>
                <c:pt idx="5025">
                  <c:v>25.7859</c:v>
                </c:pt>
                <c:pt idx="5026">
                  <c:v>26.3855</c:v>
                </c:pt>
                <c:pt idx="5027">
                  <c:v>26.9653</c:v>
                </c:pt>
                <c:pt idx="5028">
                  <c:v>27.5418</c:v>
                </c:pt>
                <c:pt idx="5029">
                  <c:v>28.1058</c:v>
                </c:pt>
                <c:pt idx="5030">
                  <c:v>28.6512</c:v>
                </c:pt>
                <c:pt idx="5031">
                  <c:v>29.1655</c:v>
                </c:pt>
                <c:pt idx="5032">
                  <c:v>29.6204</c:v>
                </c:pt>
                <c:pt idx="5033">
                  <c:v>29.9603</c:v>
                </c:pt>
                <c:pt idx="5034">
                  <c:v>30.1543</c:v>
                </c:pt>
                <c:pt idx="5035">
                  <c:v>30.1979</c:v>
                </c:pt>
                <c:pt idx="5036">
                  <c:v>30.0826</c:v>
                </c:pt>
                <c:pt idx="5037">
                  <c:v>29.8249</c:v>
                </c:pt>
                <c:pt idx="5038">
                  <c:v>29.4392</c:v>
                </c:pt>
                <c:pt idx="5039">
                  <c:v>28.9816</c:v>
                </c:pt>
                <c:pt idx="5040">
                  <c:v>28.491</c:v>
                </c:pt>
                <c:pt idx="5041">
                  <c:v>27.9956</c:v>
                </c:pt>
                <c:pt idx="5042">
                  <c:v>27.5222</c:v>
                </c:pt>
                <c:pt idx="5043">
                  <c:v>27.1021</c:v>
                </c:pt>
                <c:pt idx="5044">
                  <c:v>26.7769</c:v>
                </c:pt>
                <c:pt idx="5045">
                  <c:v>26.5229</c:v>
                </c:pt>
                <c:pt idx="5046">
                  <c:v>26.3661</c:v>
                </c:pt>
                <c:pt idx="5047">
                  <c:v>26.2727</c:v>
                </c:pt>
                <c:pt idx="5048">
                  <c:v>26.2128</c:v>
                </c:pt>
                <c:pt idx="5049">
                  <c:v>26.1851</c:v>
                </c:pt>
                <c:pt idx="5050">
                  <c:v>26.1361</c:v>
                </c:pt>
                <c:pt idx="5051">
                  <c:v>26.0554</c:v>
                </c:pt>
                <c:pt idx="5052">
                  <c:v>25.9293</c:v>
                </c:pt>
                <c:pt idx="5053">
                  <c:v>25.7573</c:v>
                </c:pt>
                <c:pt idx="5054">
                  <c:v>25.5649</c:v>
                </c:pt>
                <c:pt idx="5055">
                  <c:v>25.3368</c:v>
                </c:pt>
                <c:pt idx="5056">
                  <c:v>25.1078</c:v>
                </c:pt>
                <c:pt idx="5057">
                  <c:v>24.8936</c:v>
                </c:pt>
                <c:pt idx="5058">
                  <c:v>24.7143</c:v>
                </c:pt>
                <c:pt idx="5059">
                  <c:v>24.5709</c:v>
                </c:pt>
                <c:pt idx="5060">
                  <c:v>24.4951</c:v>
                </c:pt>
                <c:pt idx="5061">
                  <c:v>24.46</c:v>
                </c:pt>
                <c:pt idx="5062">
                  <c:v>24.4748</c:v>
                </c:pt>
                <c:pt idx="5063">
                  <c:v>24.5194</c:v>
                </c:pt>
                <c:pt idx="5064">
                  <c:v>24.5546</c:v>
                </c:pt>
                <c:pt idx="5065">
                  <c:v>24.6027</c:v>
                </c:pt>
                <c:pt idx="5066">
                  <c:v>24.6461</c:v>
                </c:pt>
                <c:pt idx="5067">
                  <c:v>24.6893</c:v>
                </c:pt>
                <c:pt idx="5068">
                  <c:v>24.7442</c:v>
                </c:pt>
                <c:pt idx="5069">
                  <c:v>24.8252</c:v>
                </c:pt>
                <c:pt idx="5070">
                  <c:v>24.9168</c:v>
                </c:pt>
                <c:pt idx="5071">
                  <c:v>24.9993</c:v>
                </c:pt>
                <c:pt idx="5072">
                  <c:v>25.0777</c:v>
                </c:pt>
                <c:pt idx="5073">
                  <c:v>25.1246</c:v>
                </c:pt>
                <c:pt idx="5074">
                  <c:v>25.1126</c:v>
                </c:pt>
                <c:pt idx="5075">
                  <c:v>25.0468</c:v>
                </c:pt>
                <c:pt idx="5076">
                  <c:v>24.9146</c:v>
                </c:pt>
                <c:pt idx="5077">
                  <c:v>24.7209</c:v>
                </c:pt>
                <c:pt idx="5078">
                  <c:v>24.445</c:v>
                </c:pt>
                <c:pt idx="5079">
                  <c:v>24.1173</c:v>
                </c:pt>
                <c:pt idx="5080">
                  <c:v>23.748</c:v>
                </c:pt>
                <c:pt idx="5081">
                  <c:v>23.3701</c:v>
                </c:pt>
                <c:pt idx="5082">
                  <c:v>22.9978</c:v>
                </c:pt>
                <c:pt idx="5083">
                  <c:v>22.6218</c:v>
                </c:pt>
                <c:pt idx="5084">
                  <c:v>22.2495</c:v>
                </c:pt>
                <c:pt idx="5085">
                  <c:v>21.8806</c:v>
                </c:pt>
                <c:pt idx="5086">
                  <c:v>21.5326</c:v>
                </c:pt>
                <c:pt idx="5087">
                  <c:v>21.1652</c:v>
                </c:pt>
                <c:pt idx="5088">
                  <c:v>20.7885</c:v>
                </c:pt>
                <c:pt idx="5089">
                  <c:v>20.4062</c:v>
                </c:pt>
                <c:pt idx="5090">
                  <c:v>20.0509</c:v>
                </c:pt>
                <c:pt idx="5091">
                  <c:v>19.7313</c:v>
                </c:pt>
                <c:pt idx="5092">
                  <c:v>19.4723</c:v>
                </c:pt>
                <c:pt idx="5093">
                  <c:v>19.2647</c:v>
                </c:pt>
                <c:pt idx="5094">
                  <c:v>19.1251</c:v>
                </c:pt>
                <c:pt idx="5095">
                  <c:v>19.0334</c:v>
                </c:pt>
                <c:pt idx="5096">
                  <c:v>19.0084</c:v>
                </c:pt>
                <c:pt idx="5097">
                  <c:v>19.0353</c:v>
                </c:pt>
                <c:pt idx="5098">
                  <c:v>19.1145</c:v>
                </c:pt>
                <c:pt idx="5099">
                  <c:v>19.2487</c:v>
                </c:pt>
                <c:pt idx="5100">
                  <c:v>19.4412</c:v>
                </c:pt>
                <c:pt idx="5101">
                  <c:v>19.6611</c:v>
                </c:pt>
                <c:pt idx="5102">
                  <c:v>19.9105</c:v>
                </c:pt>
                <c:pt idx="5103">
                  <c:v>20.1603</c:v>
                </c:pt>
                <c:pt idx="5104">
                  <c:v>20.3676</c:v>
                </c:pt>
                <c:pt idx="5105">
                  <c:v>20.535</c:v>
                </c:pt>
                <c:pt idx="5106">
                  <c:v>20.6662</c:v>
                </c:pt>
                <c:pt idx="5107">
                  <c:v>20.7515</c:v>
                </c:pt>
                <c:pt idx="5108">
                  <c:v>20.815</c:v>
                </c:pt>
                <c:pt idx="5109">
                  <c:v>20.8892</c:v>
                </c:pt>
                <c:pt idx="5110">
                  <c:v>20.9742</c:v>
                </c:pt>
                <c:pt idx="5111">
                  <c:v>21.0681</c:v>
                </c:pt>
                <c:pt idx="5112">
                  <c:v>21.159</c:v>
                </c:pt>
                <c:pt idx="5113">
                  <c:v>21.2561</c:v>
                </c:pt>
                <c:pt idx="5114">
                  <c:v>21.3321</c:v>
                </c:pt>
                <c:pt idx="5115">
                  <c:v>21.389</c:v>
                </c:pt>
                <c:pt idx="5116">
                  <c:v>21.4347</c:v>
                </c:pt>
                <c:pt idx="5117">
                  <c:v>21.4969</c:v>
                </c:pt>
                <c:pt idx="5118">
                  <c:v>21.565</c:v>
                </c:pt>
                <c:pt idx="5119">
                  <c:v>21.6348</c:v>
                </c:pt>
                <c:pt idx="5120">
                  <c:v>21.6983</c:v>
                </c:pt>
                <c:pt idx="5121">
                  <c:v>21.7477</c:v>
                </c:pt>
                <c:pt idx="5122">
                  <c:v>21.761</c:v>
                </c:pt>
                <c:pt idx="5123">
                  <c:v>21.7337</c:v>
                </c:pt>
                <c:pt idx="5124">
                  <c:v>21.6676</c:v>
                </c:pt>
                <c:pt idx="5125">
                  <c:v>21.5839</c:v>
                </c:pt>
                <c:pt idx="5126">
                  <c:v>21.5095</c:v>
                </c:pt>
                <c:pt idx="5127">
                  <c:v>21.4574</c:v>
                </c:pt>
                <c:pt idx="5128">
                  <c:v>21.448</c:v>
                </c:pt>
                <c:pt idx="5129">
                  <c:v>21.4646</c:v>
                </c:pt>
                <c:pt idx="5130">
                  <c:v>21.5289</c:v>
                </c:pt>
                <c:pt idx="5131">
                  <c:v>21.6189</c:v>
                </c:pt>
                <c:pt idx="5132">
                  <c:v>21.7506</c:v>
                </c:pt>
                <c:pt idx="5133">
                  <c:v>21.8942</c:v>
                </c:pt>
                <c:pt idx="5134">
                  <c:v>22.0416</c:v>
                </c:pt>
                <c:pt idx="5135">
                  <c:v>22.1781</c:v>
                </c:pt>
                <c:pt idx="5136">
                  <c:v>22.2688</c:v>
                </c:pt>
                <c:pt idx="5137">
                  <c:v>22.318</c:v>
                </c:pt>
                <c:pt idx="5138">
                  <c:v>22.3342</c:v>
                </c:pt>
                <c:pt idx="5139">
                  <c:v>22.3532</c:v>
                </c:pt>
                <c:pt idx="5140">
                  <c:v>22.3852</c:v>
                </c:pt>
                <c:pt idx="5141">
                  <c:v>22.4569</c:v>
                </c:pt>
                <c:pt idx="5142">
                  <c:v>22.5532</c:v>
                </c:pt>
                <c:pt idx="5143">
                  <c:v>22.6772</c:v>
                </c:pt>
                <c:pt idx="5144">
                  <c:v>22.8063</c:v>
                </c:pt>
                <c:pt idx="5145">
                  <c:v>22.9111</c:v>
                </c:pt>
                <c:pt idx="5146">
                  <c:v>22.98539999999999</c:v>
                </c:pt>
                <c:pt idx="5147">
                  <c:v>23.0445</c:v>
                </c:pt>
                <c:pt idx="5148">
                  <c:v>23.0754</c:v>
                </c:pt>
                <c:pt idx="5149">
                  <c:v>23.1098</c:v>
                </c:pt>
                <c:pt idx="5150">
                  <c:v>23.1325</c:v>
                </c:pt>
                <c:pt idx="5151">
                  <c:v>23.1464</c:v>
                </c:pt>
                <c:pt idx="5152">
                  <c:v>23.1433</c:v>
                </c:pt>
                <c:pt idx="5153">
                  <c:v>23.1012</c:v>
                </c:pt>
                <c:pt idx="5154">
                  <c:v>23.0</c:v>
                </c:pt>
                <c:pt idx="5155">
                  <c:v>22.8517</c:v>
                </c:pt>
                <c:pt idx="5156">
                  <c:v>22.6543</c:v>
                </c:pt>
                <c:pt idx="5157">
                  <c:v>22.4186</c:v>
                </c:pt>
                <c:pt idx="5158">
                  <c:v>22.18</c:v>
                </c:pt>
                <c:pt idx="5159">
                  <c:v>21.9688</c:v>
                </c:pt>
                <c:pt idx="5160">
                  <c:v>21.8114</c:v>
                </c:pt>
                <c:pt idx="5161">
                  <c:v>21.7083</c:v>
                </c:pt>
                <c:pt idx="5162">
                  <c:v>21.6483</c:v>
                </c:pt>
                <c:pt idx="5163">
                  <c:v>21.6389</c:v>
                </c:pt>
                <c:pt idx="5164">
                  <c:v>21.7032</c:v>
                </c:pt>
                <c:pt idx="5165">
                  <c:v>21.8057</c:v>
                </c:pt>
                <c:pt idx="5166">
                  <c:v>21.954</c:v>
                </c:pt>
                <c:pt idx="5167">
                  <c:v>22.1234</c:v>
                </c:pt>
                <c:pt idx="5168">
                  <c:v>22.2869</c:v>
                </c:pt>
                <c:pt idx="5169">
                  <c:v>22.403</c:v>
                </c:pt>
                <c:pt idx="5170">
                  <c:v>22.4662</c:v>
                </c:pt>
                <c:pt idx="5171">
                  <c:v>22.4283</c:v>
                </c:pt>
                <c:pt idx="5172">
                  <c:v>22.3415</c:v>
                </c:pt>
                <c:pt idx="5173">
                  <c:v>22.2402</c:v>
                </c:pt>
                <c:pt idx="5174">
                  <c:v>22.1387</c:v>
                </c:pt>
                <c:pt idx="5175">
                  <c:v>22.09</c:v>
                </c:pt>
                <c:pt idx="5176">
                  <c:v>22.1237</c:v>
                </c:pt>
                <c:pt idx="5177">
                  <c:v>22.2653</c:v>
                </c:pt>
                <c:pt idx="5178">
                  <c:v>22.5082</c:v>
                </c:pt>
                <c:pt idx="5179">
                  <c:v>22.829</c:v>
                </c:pt>
                <c:pt idx="5180">
                  <c:v>23.2124</c:v>
                </c:pt>
                <c:pt idx="5181">
                  <c:v>23.6452</c:v>
                </c:pt>
                <c:pt idx="5182">
                  <c:v>24.1316</c:v>
                </c:pt>
                <c:pt idx="5183">
                  <c:v>24.6062</c:v>
                </c:pt>
                <c:pt idx="5184">
                  <c:v>25.0903</c:v>
                </c:pt>
                <c:pt idx="5185">
                  <c:v>25.6151</c:v>
                </c:pt>
                <c:pt idx="5186">
                  <c:v>26.1797</c:v>
                </c:pt>
                <c:pt idx="5187">
                  <c:v>26.7595</c:v>
                </c:pt>
                <c:pt idx="5188">
                  <c:v>27.3403</c:v>
                </c:pt>
                <c:pt idx="5189">
                  <c:v>27.9044</c:v>
                </c:pt>
                <c:pt idx="5190">
                  <c:v>28.4257</c:v>
                </c:pt>
                <c:pt idx="5191">
                  <c:v>28.879</c:v>
                </c:pt>
                <c:pt idx="5192">
                  <c:v>29.2798</c:v>
                </c:pt>
                <c:pt idx="5193">
                  <c:v>29.5591</c:v>
                </c:pt>
                <c:pt idx="5194">
                  <c:v>29.7108</c:v>
                </c:pt>
                <c:pt idx="5195">
                  <c:v>29.7053</c:v>
                </c:pt>
                <c:pt idx="5196">
                  <c:v>29.559</c:v>
                </c:pt>
                <c:pt idx="5197">
                  <c:v>29.2678</c:v>
                </c:pt>
                <c:pt idx="5198">
                  <c:v>28.9089</c:v>
                </c:pt>
                <c:pt idx="5199">
                  <c:v>28.4915</c:v>
                </c:pt>
                <c:pt idx="5200">
                  <c:v>28.0392</c:v>
                </c:pt>
                <c:pt idx="5201">
                  <c:v>27.6007</c:v>
                </c:pt>
                <c:pt idx="5202">
                  <c:v>27.2192</c:v>
                </c:pt>
                <c:pt idx="5203">
                  <c:v>26.9</c:v>
                </c:pt>
                <c:pt idx="5204">
                  <c:v>26.6335</c:v>
                </c:pt>
                <c:pt idx="5205">
                  <c:v>26.4472</c:v>
                </c:pt>
                <c:pt idx="5206">
                  <c:v>26.326</c:v>
                </c:pt>
                <c:pt idx="5207">
                  <c:v>26.2353</c:v>
                </c:pt>
                <c:pt idx="5208">
                  <c:v>26.1901</c:v>
                </c:pt>
                <c:pt idx="5209">
                  <c:v>26.1442</c:v>
                </c:pt>
                <c:pt idx="5210">
                  <c:v>26.0673</c:v>
                </c:pt>
                <c:pt idx="5211">
                  <c:v>25.9558</c:v>
                </c:pt>
                <c:pt idx="5212">
                  <c:v>25.8014</c:v>
                </c:pt>
                <c:pt idx="5213">
                  <c:v>25.6352</c:v>
                </c:pt>
                <c:pt idx="5214">
                  <c:v>25.4346</c:v>
                </c:pt>
                <c:pt idx="5215">
                  <c:v>25.222</c:v>
                </c:pt>
                <c:pt idx="5216">
                  <c:v>25.0264</c:v>
                </c:pt>
                <c:pt idx="5217">
                  <c:v>24.8569</c:v>
                </c:pt>
                <c:pt idx="5218">
                  <c:v>24.7132</c:v>
                </c:pt>
                <c:pt idx="5219">
                  <c:v>24.6281</c:v>
                </c:pt>
                <c:pt idx="5220">
                  <c:v>24.5795</c:v>
                </c:pt>
                <c:pt idx="5221">
                  <c:v>24.5596</c:v>
                </c:pt>
                <c:pt idx="5222">
                  <c:v>24.5525</c:v>
                </c:pt>
                <c:pt idx="5223">
                  <c:v>24.5552</c:v>
                </c:pt>
                <c:pt idx="5224">
                  <c:v>24.5583</c:v>
                </c:pt>
                <c:pt idx="5225">
                  <c:v>24.5603</c:v>
                </c:pt>
                <c:pt idx="5226">
                  <c:v>24.5903</c:v>
                </c:pt>
                <c:pt idx="5227">
                  <c:v>24.6424</c:v>
                </c:pt>
                <c:pt idx="5228">
                  <c:v>24.7305</c:v>
                </c:pt>
                <c:pt idx="5229">
                  <c:v>24.8422</c:v>
                </c:pt>
                <c:pt idx="5230">
                  <c:v>24.9633</c:v>
                </c:pt>
                <c:pt idx="5231">
                  <c:v>25.11</c:v>
                </c:pt>
                <c:pt idx="5232">
                  <c:v>25.2367</c:v>
                </c:pt>
                <c:pt idx="5233">
                  <c:v>25.3174</c:v>
                </c:pt>
                <c:pt idx="5234">
                  <c:v>25.3252</c:v>
                </c:pt>
                <c:pt idx="5235">
                  <c:v>25.2546</c:v>
                </c:pt>
                <c:pt idx="5236">
                  <c:v>25.0883</c:v>
                </c:pt>
                <c:pt idx="5237">
                  <c:v>24.8568</c:v>
                </c:pt>
                <c:pt idx="5238">
                  <c:v>24.5438</c:v>
                </c:pt>
                <c:pt idx="5239">
                  <c:v>24.1947</c:v>
                </c:pt>
                <c:pt idx="5240">
                  <c:v>23.8071</c:v>
                </c:pt>
                <c:pt idx="5241">
                  <c:v>23.4153</c:v>
                </c:pt>
                <c:pt idx="5242">
                  <c:v>23.0458</c:v>
                </c:pt>
                <c:pt idx="5243">
                  <c:v>22.6545</c:v>
                </c:pt>
                <c:pt idx="5244">
                  <c:v>22.2793</c:v>
                </c:pt>
                <c:pt idx="5245">
                  <c:v>21.876</c:v>
                </c:pt>
                <c:pt idx="5246">
                  <c:v>21.4907</c:v>
                </c:pt>
                <c:pt idx="5247">
                  <c:v>21.1047</c:v>
                </c:pt>
                <c:pt idx="5248">
                  <c:v>20.7372</c:v>
                </c:pt>
                <c:pt idx="5249">
                  <c:v>20.3749</c:v>
                </c:pt>
                <c:pt idx="5250">
                  <c:v>20.0621</c:v>
                </c:pt>
                <c:pt idx="5251">
                  <c:v>19.8027</c:v>
                </c:pt>
                <c:pt idx="5252">
                  <c:v>19.5809</c:v>
                </c:pt>
                <c:pt idx="5253">
                  <c:v>19.4191</c:v>
                </c:pt>
                <c:pt idx="5254">
                  <c:v>19.2977</c:v>
                </c:pt>
                <c:pt idx="5255">
                  <c:v>19.2221</c:v>
                </c:pt>
                <c:pt idx="5256">
                  <c:v>19.1993</c:v>
                </c:pt>
                <c:pt idx="5257">
                  <c:v>19.2501</c:v>
                </c:pt>
                <c:pt idx="5258">
                  <c:v>19.3589</c:v>
                </c:pt>
                <c:pt idx="5259">
                  <c:v>19.5191</c:v>
                </c:pt>
                <c:pt idx="5260">
                  <c:v>19.7424</c:v>
                </c:pt>
                <c:pt idx="5261">
                  <c:v>20.0125</c:v>
                </c:pt>
                <c:pt idx="5262">
                  <c:v>20.2643</c:v>
                </c:pt>
                <c:pt idx="5263">
                  <c:v>20.477</c:v>
                </c:pt>
                <c:pt idx="5264">
                  <c:v>20.6643</c:v>
                </c:pt>
                <c:pt idx="5265">
                  <c:v>20.8029</c:v>
                </c:pt>
                <c:pt idx="5266">
                  <c:v>20.9243</c:v>
                </c:pt>
                <c:pt idx="5267">
                  <c:v>21.04</c:v>
                </c:pt>
                <c:pt idx="5268">
                  <c:v>21.1564</c:v>
                </c:pt>
                <c:pt idx="5269">
                  <c:v>21.2744</c:v>
                </c:pt>
                <c:pt idx="5270">
                  <c:v>21.3769</c:v>
                </c:pt>
                <c:pt idx="5271">
                  <c:v>21.4624</c:v>
                </c:pt>
                <c:pt idx="5272">
                  <c:v>21.4965</c:v>
                </c:pt>
                <c:pt idx="5273">
                  <c:v>21.5112</c:v>
                </c:pt>
                <c:pt idx="5274">
                  <c:v>21.52</c:v>
                </c:pt>
                <c:pt idx="5275">
                  <c:v>21.5232</c:v>
                </c:pt>
                <c:pt idx="5276">
                  <c:v>21.5561</c:v>
                </c:pt>
                <c:pt idx="5277">
                  <c:v>21.5902</c:v>
                </c:pt>
                <c:pt idx="5278">
                  <c:v>21.6556</c:v>
                </c:pt>
                <c:pt idx="5279">
                  <c:v>21.7313</c:v>
                </c:pt>
                <c:pt idx="5280">
                  <c:v>21.7441</c:v>
                </c:pt>
                <c:pt idx="5281">
                  <c:v>21.7342</c:v>
                </c:pt>
                <c:pt idx="5282">
                  <c:v>21.7906</c:v>
                </c:pt>
                <c:pt idx="5283">
                  <c:v>21.7981</c:v>
                </c:pt>
                <c:pt idx="5284">
                  <c:v>21.6033</c:v>
                </c:pt>
                <c:pt idx="5285">
                  <c:v>21.4669</c:v>
                </c:pt>
                <c:pt idx="5286">
                  <c:v>21.7169</c:v>
                </c:pt>
                <c:pt idx="5287">
                  <c:v>22.207</c:v>
                </c:pt>
                <c:pt idx="5288">
                  <c:v>22.424</c:v>
                </c:pt>
                <c:pt idx="5289">
                  <c:v>21.9962</c:v>
                </c:pt>
                <c:pt idx="5290">
                  <c:v>20.662</c:v>
                </c:pt>
                <c:pt idx="5291">
                  <c:v>18.3018</c:v>
                </c:pt>
                <c:pt idx="5292">
                  <c:v>15.0845</c:v>
                </c:pt>
                <c:pt idx="5293">
                  <c:v>11.6246</c:v>
                </c:pt>
                <c:pt idx="5294">
                  <c:v>8.734299999999997</c:v>
                </c:pt>
                <c:pt idx="5295">
                  <c:v>6.7922</c:v>
                </c:pt>
                <c:pt idx="5296">
                  <c:v>5.6983</c:v>
                </c:pt>
                <c:pt idx="5297">
                  <c:v>5.1963</c:v>
                </c:pt>
                <c:pt idx="5298">
                  <c:v>5.1098</c:v>
                </c:pt>
                <c:pt idx="5299">
                  <c:v>5.345099999999999</c:v>
                </c:pt>
                <c:pt idx="5300">
                  <c:v>5.9214</c:v>
                </c:pt>
                <c:pt idx="5301">
                  <c:v>6.8039</c:v>
                </c:pt>
                <c:pt idx="5302">
                  <c:v>8.0725</c:v>
                </c:pt>
                <c:pt idx="5303">
                  <c:v>9.6976</c:v>
                </c:pt>
                <c:pt idx="5304">
                  <c:v>11.5678</c:v>
                </c:pt>
                <c:pt idx="5305">
                  <c:v>13.4733</c:v>
                </c:pt>
                <c:pt idx="5306">
                  <c:v>15.3883</c:v>
                </c:pt>
                <c:pt idx="5307">
                  <c:v>17.1579</c:v>
                </c:pt>
                <c:pt idx="5308">
                  <c:v>18.7</c:v>
                </c:pt>
                <c:pt idx="5309">
                  <c:v>20.0416</c:v>
                </c:pt>
                <c:pt idx="5310">
                  <c:v>21.088</c:v>
                </c:pt>
                <c:pt idx="5311">
                  <c:v>21.8689</c:v>
                </c:pt>
                <c:pt idx="5312">
                  <c:v>22.4224</c:v>
                </c:pt>
                <c:pt idx="5313">
                  <c:v>22.7567</c:v>
                </c:pt>
                <c:pt idx="5314">
                  <c:v>22.8871</c:v>
                </c:pt>
                <c:pt idx="5315">
                  <c:v>22.8599</c:v>
                </c:pt>
                <c:pt idx="5316">
                  <c:v>22.6811</c:v>
                </c:pt>
                <c:pt idx="5317">
                  <c:v>22.4252</c:v>
                </c:pt>
                <c:pt idx="5318">
                  <c:v>22.1216</c:v>
                </c:pt>
                <c:pt idx="5319">
                  <c:v>21.8432</c:v>
                </c:pt>
                <c:pt idx="5320">
                  <c:v>21.6146</c:v>
                </c:pt>
                <c:pt idx="5321">
                  <c:v>21.4742</c:v>
                </c:pt>
                <c:pt idx="5322">
                  <c:v>21.4254</c:v>
                </c:pt>
                <c:pt idx="5323">
                  <c:v>21.4548</c:v>
                </c:pt>
                <c:pt idx="5324">
                  <c:v>21.5603</c:v>
                </c:pt>
                <c:pt idx="5325">
                  <c:v>21.7544</c:v>
                </c:pt>
                <c:pt idx="5326">
                  <c:v>21.9916</c:v>
                </c:pt>
                <c:pt idx="5327">
                  <c:v>22.225</c:v>
                </c:pt>
                <c:pt idx="5328">
                  <c:v>22.4211</c:v>
                </c:pt>
                <c:pt idx="5329">
                  <c:v>22.5332</c:v>
                </c:pt>
                <c:pt idx="5330">
                  <c:v>22.5459</c:v>
                </c:pt>
                <c:pt idx="5331">
                  <c:v>22.4755</c:v>
                </c:pt>
                <c:pt idx="5332">
                  <c:v>22.3416</c:v>
                </c:pt>
                <c:pt idx="5333">
                  <c:v>22.2198</c:v>
                </c:pt>
                <c:pt idx="5334">
                  <c:v>22.1423</c:v>
                </c:pt>
                <c:pt idx="5335">
                  <c:v>22.1448</c:v>
                </c:pt>
                <c:pt idx="5336">
                  <c:v>22.2205</c:v>
                </c:pt>
                <c:pt idx="5337">
                  <c:v>22.3707</c:v>
                </c:pt>
                <c:pt idx="5338">
                  <c:v>22.6029</c:v>
                </c:pt>
                <c:pt idx="5339">
                  <c:v>22.8948</c:v>
                </c:pt>
                <c:pt idx="5340">
                  <c:v>23.234</c:v>
                </c:pt>
                <c:pt idx="5341">
                  <c:v>23.6277</c:v>
                </c:pt>
                <c:pt idx="5342">
                  <c:v>24.1225</c:v>
                </c:pt>
                <c:pt idx="5343">
                  <c:v>24.6342</c:v>
                </c:pt>
                <c:pt idx="5344">
                  <c:v>25.1688</c:v>
                </c:pt>
                <c:pt idx="5345">
                  <c:v>25.7534</c:v>
                </c:pt>
                <c:pt idx="5346">
                  <c:v>26.3535</c:v>
                </c:pt>
                <c:pt idx="5347">
                  <c:v>26.9872</c:v>
                </c:pt>
                <c:pt idx="5348">
                  <c:v>27.6078</c:v>
                </c:pt>
                <c:pt idx="5349">
                  <c:v>28.1761</c:v>
                </c:pt>
                <c:pt idx="5350">
                  <c:v>28.6952</c:v>
                </c:pt>
                <c:pt idx="5351">
                  <c:v>29.1741</c:v>
                </c:pt>
                <c:pt idx="5352">
                  <c:v>29.5662</c:v>
                </c:pt>
                <c:pt idx="5353">
                  <c:v>29.8326</c:v>
                </c:pt>
                <c:pt idx="5354">
                  <c:v>29.9896</c:v>
                </c:pt>
                <c:pt idx="5355">
                  <c:v>29.9992</c:v>
                </c:pt>
                <c:pt idx="5356">
                  <c:v>29.8558</c:v>
                </c:pt>
                <c:pt idx="5357">
                  <c:v>29.5825</c:v>
                </c:pt>
                <c:pt idx="5358">
                  <c:v>29.2068</c:v>
                </c:pt>
                <c:pt idx="5359">
                  <c:v>28.7911</c:v>
                </c:pt>
                <c:pt idx="5360">
                  <c:v>28.3578</c:v>
                </c:pt>
                <c:pt idx="5361">
                  <c:v>27.9602</c:v>
                </c:pt>
                <c:pt idx="5362">
                  <c:v>27.572</c:v>
                </c:pt>
                <c:pt idx="5363">
                  <c:v>27.2411</c:v>
                </c:pt>
                <c:pt idx="5364">
                  <c:v>26.976</c:v>
                </c:pt>
                <c:pt idx="5365">
                  <c:v>26.7623</c:v>
                </c:pt>
                <c:pt idx="5366">
                  <c:v>26.6005</c:v>
                </c:pt>
                <c:pt idx="5367">
                  <c:v>26.4722</c:v>
                </c:pt>
                <c:pt idx="5368">
                  <c:v>26.3597</c:v>
                </c:pt>
                <c:pt idx="5369">
                  <c:v>26.26</c:v>
                </c:pt>
                <c:pt idx="5370">
                  <c:v>26.1346</c:v>
                </c:pt>
                <c:pt idx="5371">
                  <c:v>25.9942</c:v>
                </c:pt>
                <c:pt idx="5372">
                  <c:v>25.8263</c:v>
                </c:pt>
                <c:pt idx="5373">
                  <c:v>25.6569</c:v>
                </c:pt>
                <c:pt idx="5374">
                  <c:v>25.4738</c:v>
                </c:pt>
                <c:pt idx="5375">
                  <c:v>25.3</c:v>
                </c:pt>
                <c:pt idx="5376">
                  <c:v>25.1627</c:v>
                </c:pt>
                <c:pt idx="5377">
                  <c:v>25.0796</c:v>
                </c:pt>
                <c:pt idx="5378">
                  <c:v>25.0613</c:v>
                </c:pt>
                <c:pt idx="5379">
                  <c:v>25.0793</c:v>
                </c:pt>
                <c:pt idx="5380">
                  <c:v>25.0974</c:v>
                </c:pt>
                <c:pt idx="5381">
                  <c:v>25.104</c:v>
                </c:pt>
                <c:pt idx="5382">
                  <c:v>25.0889</c:v>
                </c:pt>
                <c:pt idx="5383">
                  <c:v>25.0648</c:v>
                </c:pt>
                <c:pt idx="5384">
                  <c:v>25.0347</c:v>
                </c:pt>
                <c:pt idx="5385">
                  <c:v>25.0118</c:v>
                </c:pt>
                <c:pt idx="5386">
                  <c:v>25.0185</c:v>
                </c:pt>
                <c:pt idx="5387">
                  <c:v>25.0621</c:v>
                </c:pt>
                <c:pt idx="5388">
                  <c:v>25.1229</c:v>
                </c:pt>
                <c:pt idx="5389">
                  <c:v>25.1963</c:v>
                </c:pt>
                <c:pt idx="5390">
                  <c:v>25.2747</c:v>
                </c:pt>
                <c:pt idx="5391">
                  <c:v>25.3436</c:v>
                </c:pt>
                <c:pt idx="5392">
                  <c:v>25.3864</c:v>
                </c:pt>
                <c:pt idx="5393">
                  <c:v>25.3938</c:v>
                </c:pt>
                <c:pt idx="5394">
                  <c:v>25.3524</c:v>
                </c:pt>
                <c:pt idx="5395">
                  <c:v>25.2425</c:v>
                </c:pt>
                <c:pt idx="5396">
                  <c:v>25.0839</c:v>
                </c:pt>
                <c:pt idx="5397">
                  <c:v>24.9006</c:v>
                </c:pt>
                <c:pt idx="5398">
                  <c:v>24.6798</c:v>
                </c:pt>
                <c:pt idx="5399">
                  <c:v>24.4045</c:v>
                </c:pt>
                <c:pt idx="5400">
                  <c:v>24.0901</c:v>
                </c:pt>
                <c:pt idx="5401">
                  <c:v>23.7343</c:v>
                </c:pt>
                <c:pt idx="5402">
                  <c:v>23.3652</c:v>
                </c:pt>
                <c:pt idx="5403">
                  <c:v>22.9705</c:v>
                </c:pt>
                <c:pt idx="5404">
                  <c:v>22.5445</c:v>
                </c:pt>
                <c:pt idx="5405">
                  <c:v>22.1204</c:v>
                </c:pt>
                <c:pt idx="5406">
                  <c:v>21.7129</c:v>
                </c:pt>
                <c:pt idx="5407">
                  <c:v>21.3588</c:v>
                </c:pt>
                <c:pt idx="5408">
                  <c:v>21.0201</c:v>
                </c:pt>
                <c:pt idx="5409">
                  <c:v>20.7229</c:v>
                </c:pt>
                <c:pt idx="5410">
                  <c:v>20.4292</c:v>
                </c:pt>
                <c:pt idx="5411">
                  <c:v>20.1849</c:v>
                </c:pt>
                <c:pt idx="5412">
                  <c:v>20.0014</c:v>
                </c:pt>
                <c:pt idx="5413">
                  <c:v>19.8729</c:v>
                </c:pt>
                <c:pt idx="5414">
                  <c:v>19.8039</c:v>
                </c:pt>
                <c:pt idx="5415">
                  <c:v>19.785</c:v>
                </c:pt>
                <c:pt idx="5416">
                  <c:v>19.8163</c:v>
                </c:pt>
                <c:pt idx="5417">
                  <c:v>19.9072</c:v>
                </c:pt>
                <c:pt idx="5418">
                  <c:v>20.0404</c:v>
                </c:pt>
                <c:pt idx="5419">
                  <c:v>20.193</c:v>
                </c:pt>
                <c:pt idx="5420">
                  <c:v>20.3193</c:v>
                </c:pt>
                <c:pt idx="5421">
                  <c:v>20.4528</c:v>
                </c:pt>
                <c:pt idx="5422">
                  <c:v>20.5486</c:v>
                </c:pt>
                <c:pt idx="5423">
                  <c:v>20.6367</c:v>
                </c:pt>
                <c:pt idx="5424">
                  <c:v>20.7512</c:v>
                </c:pt>
                <c:pt idx="5425">
                  <c:v>20.9302</c:v>
                </c:pt>
                <c:pt idx="5426">
                  <c:v>21.0875</c:v>
                </c:pt>
                <c:pt idx="5427">
                  <c:v>21.2542</c:v>
                </c:pt>
                <c:pt idx="5428">
                  <c:v>21.4875</c:v>
                </c:pt>
                <c:pt idx="5429">
                  <c:v>21.7201</c:v>
                </c:pt>
                <c:pt idx="5430">
                  <c:v>21.7928</c:v>
                </c:pt>
                <c:pt idx="5431">
                  <c:v>21.7652</c:v>
                </c:pt>
                <c:pt idx="5432">
                  <c:v>21.8009</c:v>
                </c:pt>
                <c:pt idx="5433">
                  <c:v>21.8911</c:v>
                </c:pt>
                <c:pt idx="5434">
                  <c:v>21.9125</c:v>
                </c:pt>
                <c:pt idx="5435">
                  <c:v>21.841</c:v>
                </c:pt>
                <c:pt idx="5436">
                  <c:v>21.8238</c:v>
                </c:pt>
                <c:pt idx="5437">
                  <c:v>21.9253</c:v>
                </c:pt>
                <c:pt idx="5438">
                  <c:v>22.0646</c:v>
                </c:pt>
                <c:pt idx="5439">
                  <c:v>22.109</c:v>
                </c:pt>
                <c:pt idx="5440">
                  <c:v>21.9969</c:v>
                </c:pt>
                <c:pt idx="5441">
                  <c:v>21.7813</c:v>
                </c:pt>
                <c:pt idx="5442">
                  <c:v>21.5543</c:v>
                </c:pt>
                <c:pt idx="5443">
                  <c:v>21.4507</c:v>
                </c:pt>
                <c:pt idx="5444">
                  <c:v>21.6165</c:v>
                </c:pt>
                <c:pt idx="5445">
                  <c:v>22.1301</c:v>
                </c:pt>
                <c:pt idx="5446">
                  <c:v>22.8885</c:v>
                </c:pt>
                <c:pt idx="5447">
                  <c:v>23.4948</c:v>
                </c:pt>
                <c:pt idx="5448">
                  <c:v>23.4342</c:v>
                </c:pt>
                <c:pt idx="5449">
                  <c:v>22.2902</c:v>
                </c:pt>
                <c:pt idx="5450">
                  <c:v>20.0157</c:v>
                </c:pt>
                <c:pt idx="5451">
                  <c:v>16.9544</c:v>
                </c:pt>
                <c:pt idx="5452">
                  <c:v>13.6465</c:v>
                </c:pt>
                <c:pt idx="5453">
                  <c:v>10.6946</c:v>
                </c:pt>
                <c:pt idx="5454">
                  <c:v>8.4702</c:v>
                </c:pt>
                <c:pt idx="5455">
                  <c:v>7.0473</c:v>
                </c:pt>
                <c:pt idx="5456">
                  <c:v>6.2486</c:v>
                </c:pt>
                <c:pt idx="5457">
                  <c:v>5.8793</c:v>
                </c:pt>
                <c:pt idx="5458">
                  <c:v>5.852399999999999</c:v>
                </c:pt>
                <c:pt idx="5459">
                  <c:v>6.1236</c:v>
                </c:pt>
                <c:pt idx="5460">
                  <c:v>6.684099999999999</c:v>
                </c:pt>
                <c:pt idx="5461">
                  <c:v>7.5567</c:v>
                </c:pt>
                <c:pt idx="5462">
                  <c:v>8.7894</c:v>
                </c:pt>
                <c:pt idx="5463">
                  <c:v>10.3411</c:v>
                </c:pt>
                <c:pt idx="5464">
                  <c:v>12.0458</c:v>
                </c:pt>
                <c:pt idx="5465">
                  <c:v>13.8127</c:v>
                </c:pt>
                <c:pt idx="5466">
                  <c:v>15.5321</c:v>
                </c:pt>
                <c:pt idx="5467">
                  <c:v>17.1344</c:v>
                </c:pt>
                <c:pt idx="5468">
                  <c:v>18.5928</c:v>
                </c:pt>
                <c:pt idx="5469">
                  <c:v>19.9144</c:v>
                </c:pt>
                <c:pt idx="5470">
                  <c:v>20.9868</c:v>
                </c:pt>
                <c:pt idx="5471">
                  <c:v>21.865</c:v>
                </c:pt>
                <c:pt idx="5472">
                  <c:v>22.5427</c:v>
                </c:pt>
                <c:pt idx="5473">
                  <c:v>22.9597</c:v>
                </c:pt>
                <c:pt idx="5474">
                  <c:v>23.1095</c:v>
                </c:pt>
                <c:pt idx="5475">
                  <c:v>23.0663</c:v>
                </c:pt>
                <c:pt idx="5476">
                  <c:v>22.8733</c:v>
                </c:pt>
                <c:pt idx="5477">
                  <c:v>22.5501</c:v>
                </c:pt>
                <c:pt idx="5478">
                  <c:v>22.1869</c:v>
                </c:pt>
                <c:pt idx="5479">
                  <c:v>21.8497</c:v>
                </c:pt>
                <c:pt idx="5480">
                  <c:v>21.6131</c:v>
                </c:pt>
                <c:pt idx="5481">
                  <c:v>21.4818</c:v>
                </c:pt>
                <c:pt idx="5482">
                  <c:v>21.4576</c:v>
                </c:pt>
                <c:pt idx="5483">
                  <c:v>21.5277</c:v>
                </c:pt>
                <c:pt idx="5484">
                  <c:v>21.7158</c:v>
                </c:pt>
                <c:pt idx="5485">
                  <c:v>21.99</c:v>
                </c:pt>
                <c:pt idx="5486">
                  <c:v>22.29</c:v>
                </c:pt>
                <c:pt idx="5487">
                  <c:v>22.5382</c:v>
                </c:pt>
                <c:pt idx="5488">
                  <c:v>22.6915</c:v>
                </c:pt>
                <c:pt idx="5489">
                  <c:v>22.755</c:v>
                </c:pt>
                <c:pt idx="5490">
                  <c:v>22.74</c:v>
                </c:pt>
                <c:pt idx="5491">
                  <c:v>22.6577</c:v>
                </c:pt>
                <c:pt idx="5492">
                  <c:v>22.5681</c:v>
                </c:pt>
                <c:pt idx="5493">
                  <c:v>22.497</c:v>
                </c:pt>
                <c:pt idx="5494">
                  <c:v>22.4605</c:v>
                </c:pt>
                <c:pt idx="5495">
                  <c:v>22.4575</c:v>
                </c:pt>
                <c:pt idx="5496">
                  <c:v>22.5113</c:v>
                </c:pt>
                <c:pt idx="5497">
                  <c:v>22.6306</c:v>
                </c:pt>
                <c:pt idx="5498">
                  <c:v>22.8432</c:v>
                </c:pt>
                <c:pt idx="5499">
                  <c:v>23.1243</c:v>
                </c:pt>
                <c:pt idx="5500">
                  <c:v>23.4813</c:v>
                </c:pt>
                <c:pt idx="5501">
                  <c:v>23.9266</c:v>
                </c:pt>
                <c:pt idx="5502">
                  <c:v>24.4143</c:v>
                </c:pt>
                <c:pt idx="5503">
                  <c:v>24.9396</c:v>
                </c:pt>
                <c:pt idx="5504">
                  <c:v>25.5079</c:v>
                </c:pt>
                <c:pt idx="5505">
                  <c:v>26.1157</c:v>
                </c:pt>
                <c:pt idx="5506">
                  <c:v>26.727</c:v>
                </c:pt>
                <c:pt idx="5507">
                  <c:v>27.3067</c:v>
                </c:pt>
                <c:pt idx="5508">
                  <c:v>27.856</c:v>
                </c:pt>
                <c:pt idx="5509">
                  <c:v>28.3608</c:v>
                </c:pt>
                <c:pt idx="5510">
                  <c:v>28.8294</c:v>
                </c:pt>
                <c:pt idx="5511">
                  <c:v>29.2482</c:v>
                </c:pt>
                <c:pt idx="5512">
                  <c:v>29.578</c:v>
                </c:pt>
                <c:pt idx="5513">
                  <c:v>29.7812</c:v>
                </c:pt>
                <c:pt idx="5514">
                  <c:v>29.827</c:v>
                </c:pt>
                <c:pt idx="5515">
                  <c:v>29.7443</c:v>
                </c:pt>
                <c:pt idx="5516">
                  <c:v>29.5323</c:v>
                </c:pt>
                <c:pt idx="5517">
                  <c:v>29.2242</c:v>
                </c:pt>
                <c:pt idx="5518">
                  <c:v>28.8829</c:v>
                </c:pt>
                <c:pt idx="5519">
                  <c:v>28.557</c:v>
                </c:pt>
                <c:pt idx="5520">
                  <c:v>28.2196</c:v>
                </c:pt>
                <c:pt idx="5521">
                  <c:v>27.891</c:v>
                </c:pt>
                <c:pt idx="5522">
                  <c:v>27.5772</c:v>
                </c:pt>
                <c:pt idx="5523">
                  <c:v>27.291</c:v>
                </c:pt>
                <c:pt idx="5524">
                  <c:v>27.0419</c:v>
                </c:pt>
                <c:pt idx="5525">
                  <c:v>26.8362</c:v>
                </c:pt>
                <c:pt idx="5526">
                  <c:v>26.6384</c:v>
                </c:pt>
                <c:pt idx="5527">
                  <c:v>26.4604</c:v>
                </c:pt>
                <c:pt idx="5528">
                  <c:v>26.2824</c:v>
                </c:pt>
                <c:pt idx="5529">
                  <c:v>26.0886</c:v>
                </c:pt>
                <c:pt idx="5530">
                  <c:v>25.8733</c:v>
                </c:pt>
                <c:pt idx="5531">
                  <c:v>25.6529</c:v>
                </c:pt>
                <c:pt idx="5532">
                  <c:v>25.4315</c:v>
                </c:pt>
                <c:pt idx="5533">
                  <c:v>25.2351</c:v>
                </c:pt>
                <c:pt idx="5534">
                  <c:v>25.087</c:v>
                </c:pt>
                <c:pt idx="5535">
                  <c:v>25.0117</c:v>
                </c:pt>
                <c:pt idx="5536">
                  <c:v>24.9952</c:v>
                </c:pt>
                <c:pt idx="5537">
                  <c:v>25.0146</c:v>
                </c:pt>
                <c:pt idx="5538">
                  <c:v>25.0546</c:v>
                </c:pt>
                <c:pt idx="5539">
                  <c:v>25.0686</c:v>
                </c:pt>
                <c:pt idx="5540">
                  <c:v>25.0545</c:v>
                </c:pt>
                <c:pt idx="5541">
                  <c:v>25.0087</c:v>
                </c:pt>
                <c:pt idx="5542">
                  <c:v>24.9693</c:v>
                </c:pt>
                <c:pt idx="5543">
                  <c:v>24.9378</c:v>
                </c:pt>
                <c:pt idx="5544">
                  <c:v>24.9363</c:v>
                </c:pt>
                <c:pt idx="5545">
                  <c:v>24.9502</c:v>
                </c:pt>
                <c:pt idx="5546">
                  <c:v>24.9767</c:v>
                </c:pt>
                <c:pt idx="5547">
                  <c:v>25.0038</c:v>
                </c:pt>
                <c:pt idx="5548">
                  <c:v>25.0341</c:v>
                </c:pt>
                <c:pt idx="5549">
                  <c:v>25.0578</c:v>
                </c:pt>
                <c:pt idx="5550">
                  <c:v>25.0674</c:v>
                </c:pt>
                <c:pt idx="5551">
                  <c:v>25.0593</c:v>
                </c:pt>
                <c:pt idx="5552">
                  <c:v>25.0262</c:v>
                </c:pt>
                <c:pt idx="5553">
                  <c:v>24.9799</c:v>
                </c:pt>
                <c:pt idx="5554">
                  <c:v>24.9208</c:v>
                </c:pt>
                <c:pt idx="5555">
                  <c:v>24.851</c:v>
                </c:pt>
                <c:pt idx="5556">
                  <c:v>24.73</c:v>
                </c:pt>
                <c:pt idx="5557">
                  <c:v>24.569</c:v>
                </c:pt>
                <c:pt idx="5558">
                  <c:v>24.3441</c:v>
                </c:pt>
                <c:pt idx="5559">
                  <c:v>24.0625</c:v>
                </c:pt>
                <c:pt idx="5560">
                  <c:v>23.7269</c:v>
                </c:pt>
                <c:pt idx="5561">
                  <c:v>23.3432</c:v>
                </c:pt>
                <c:pt idx="5562">
                  <c:v>22.9093</c:v>
                </c:pt>
                <c:pt idx="5563">
                  <c:v>22.4701</c:v>
                </c:pt>
                <c:pt idx="5564">
                  <c:v>22.0372</c:v>
                </c:pt>
                <c:pt idx="5565">
                  <c:v>21.6277</c:v>
                </c:pt>
                <c:pt idx="5566">
                  <c:v>21.2505</c:v>
                </c:pt>
                <c:pt idx="5567">
                  <c:v>20.9112</c:v>
                </c:pt>
                <c:pt idx="5568">
                  <c:v>20.5858</c:v>
                </c:pt>
                <c:pt idx="5569">
                  <c:v>20.272</c:v>
                </c:pt>
                <c:pt idx="5570">
                  <c:v>20.036</c:v>
                </c:pt>
                <c:pt idx="5571">
                  <c:v>19.8854</c:v>
                </c:pt>
                <c:pt idx="5572">
                  <c:v>19.7664</c:v>
                </c:pt>
                <c:pt idx="5573">
                  <c:v>19.6619</c:v>
                </c:pt>
                <c:pt idx="5574">
                  <c:v>19.6575</c:v>
                </c:pt>
                <c:pt idx="5575">
                  <c:v>19.7371</c:v>
                </c:pt>
                <c:pt idx="5576">
                  <c:v>19.8067</c:v>
                </c:pt>
                <c:pt idx="5577">
                  <c:v>19.8483</c:v>
                </c:pt>
                <c:pt idx="5578">
                  <c:v>19.9134</c:v>
                </c:pt>
                <c:pt idx="5579">
                  <c:v>20.0037</c:v>
                </c:pt>
                <c:pt idx="5580">
                  <c:v>20.0305</c:v>
                </c:pt>
                <c:pt idx="5581">
                  <c:v>19.9947</c:v>
                </c:pt>
                <c:pt idx="5582">
                  <c:v>19.98849999999999</c:v>
                </c:pt>
                <c:pt idx="5583">
                  <c:v>20.1476</c:v>
                </c:pt>
                <c:pt idx="5584">
                  <c:v>20.4051</c:v>
                </c:pt>
                <c:pt idx="5585">
                  <c:v>20.6931</c:v>
                </c:pt>
                <c:pt idx="5586">
                  <c:v>20.9106</c:v>
                </c:pt>
                <c:pt idx="5587">
                  <c:v>21.115</c:v>
                </c:pt>
                <c:pt idx="5588">
                  <c:v>21.3108</c:v>
                </c:pt>
                <c:pt idx="5589">
                  <c:v>21.4591</c:v>
                </c:pt>
                <c:pt idx="5590">
                  <c:v>21.5389</c:v>
                </c:pt>
                <c:pt idx="5591">
                  <c:v>21.5308</c:v>
                </c:pt>
                <c:pt idx="5592">
                  <c:v>21.4889</c:v>
                </c:pt>
                <c:pt idx="5593">
                  <c:v>21.4537</c:v>
                </c:pt>
                <c:pt idx="5594">
                  <c:v>21.4614</c:v>
                </c:pt>
                <c:pt idx="5595">
                  <c:v>21.5279</c:v>
                </c:pt>
                <c:pt idx="5596">
                  <c:v>21.5897</c:v>
                </c:pt>
                <c:pt idx="5597">
                  <c:v>21.6064</c:v>
                </c:pt>
                <c:pt idx="5598">
                  <c:v>21.5166</c:v>
                </c:pt>
                <c:pt idx="5599">
                  <c:v>21.2704</c:v>
                </c:pt>
                <c:pt idx="5600">
                  <c:v>20.9208</c:v>
                </c:pt>
                <c:pt idx="5601">
                  <c:v>20.6028</c:v>
                </c:pt>
                <c:pt idx="5602">
                  <c:v>20.5894</c:v>
                </c:pt>
                <c:pt idx="5603">
                  <c:v>20.9666</c:v>
                </c:pt>
                <c:pt idx="5604">
                  <c:v>21.7573</c:v>
                </c:pt>
                <c:pt idx="5605">
                  <c:v>22.7346</c:v>
                </c:pt>
                <c:pt idx="5606">
                  <c:v>23.4216</c:v>
                </c:pt>
                <c:pt idx="5607">
                  <c:v>23.38</c:v>
                </c:pt>
                <c:pt idx="5608">
                  <c:v>22.3575</c:v>
                </c:pt>
                <c:pt idx="5609">
                  <c:v>20.3968</c:v>
                </c:pt>
                <c:pt idx="5610">
                  <c:v>17.8024</c:v>
                </c:pt>
                <c:pt idx="5611">
                  <c:v>14.9456</c:v>
                </c:pt>
                <c:pt idx="5612">
                  <c:v>12.2618</c:v>
                </c:pt>
                <c:pt idx="5613">
                  <c:v>9.9925</c:v>
                </c:pt>
                <c:pt idx="5614">
                  <c:v>8.3464</c:v>
                </c:pt>
                <c:pt idx="5615">
                  <c:v>7.2737</c:v>
                </c:pt>
                <c:pt idx="5616">
                  <c:v>6.6361</c:v>
                </c:pt>
                <c:pt idx="5617">
                  <c:v>6.3696</c:v>
                </c:pt>
                <c:pt idx="5618">
                  <c:v>6.4154</c:v>
                </c:pt>
                <c:pt idx="5619">
                  <c:v>6.7431</c:v>
                </c:pt>
                <c:pt idx="5620">
                  <c:v>7.342</c:v>
                </c:pt>
                <c:pt idx="5621">
                  <c:v>8.234799999999998</c:v>
                </c:pt>
                <c:pt idx="5622">
                  <c:v>9.4167</c:v>
                </c:pt>
                <c:pt idx="5623">
                  <c:v>10.8073</c:v>
                </c:pt>
                <c:pt idx="5624">
                  <c:v>12.28</c:v>
                </c:pt>
                <c:pt idx="5625">
                  <c:v>13.7989</c:v>
                </c:pt>
                <c:pt idx="5626">
                  <c:v>15.3216</c:v>
                </c:pt>
                <c:pt idx="5627">
                  <c:v>16.8085</c:v>
                </c:pt>
                <c:pt idx="5628">
                  <c:v>18.2091</c:v>
                </c:pt>
                <c:pt idx="5629">
                  <c:v>19.5194</c:v>
                </c:pt>
                <c:pt idx="5630">
                  <c:v>20.6308</c:v>
                </c:pt>
                <c:pt idx="5631">
                  <c:v>21.4986</c:v>
                </c:pt>
                <c:pt idx="5632">
                  <c:v>22.1534</c:v>
                </c:pt>
                <c:pt idx="5633">
                  <c:v>22.5388</c:v>
                </c:pt>
                <c:pt idx="5634">
                  <c:v>22.682</c:v>
                </c:pt>
                <c:pt idx="5635">
                  <c:v>22.6074</c:v>
                </c:pt>
                <c:pt idx="5636">
                  <c:v>22.3938</c:v>
                </c:pt>
                <c:pt idx="5637">
                  <c:v>22.1018</c:v>
                </c:pt>
                <c:pt idx="5638">
                  <c:v>21.7886</c:v>
                </c:pt>
                <c:pt idx="5639">
                  <c:v>21.5285</c:v>
                </c:pt>
                <c:pt idx="5640">
                  <c:v>21.3508</c:v>
                </c:pt>
                <c:pt idx="5641">
                  <c:v>21.2946</c:v>
                </c:pt>
                <c:pt idx="5642">
                  <c:v>21.3446</c:v>
                </c:pt>
                <c:pt idx="5643">
                  <c:v>21.4974</c:v>
                </c:pt>
                <c:pt idx="5644">
                  <c:v>21.7306</c:v>
                </c:pt>
                <c:pt idx="5645">
                  <c:v>21.98249999999999</c:v>
                </c:pt>
                <c:pt idx="5646">
                  <c:v>22.2299</c:v>
                </c:pt>
                <c:pt idx="5647">
                  <c:v>22.4095</c:v>
                </c:pt>
                <c:pt idx="5648">
                  <c:v>22.51</c:v>
                </c:pt>
                <c:pt idx="5649">
                  <c:v>22.5538</c:v>
                </c:pt>
                <c:pt idx="5650">
                  <c:v>22.5391</c:v>
                </c:pt>
                <c:pt idx="5651">
                  <c:v>22.4908</c:v>
                </c:pt>
                <c:pt idx="5652">
                  <c:v>22.4087</c:v>
                </c:pt>
                <c:pt idx="5653">
                  <c:v>22.3359</c:v>
                </c:pt>
                <c:pt idx="5654">
                  <c:v>22.2953</c:v>
                </c:pt>
                <c:pt idx="5655">
                  <c:v>22.2845</c:v>
                </c:pt>
                <c:pt idx="5656">
                  <c:v>22.3158</c:v>
                </c:pt>
                <c:pt idx="5657">
                  <c:v>22.4228</c:v>
                </c:pt>
                <c:pt idx="5658">
                  <c:v>22.626</c:v>
                </c:pt>
                <c:pt idx="5659">
                  <c:v>22.9265</c:v>
                </c:pt>
                <c:pt idx="5660">
                  <c:v>23.3247</c:v>
                </c:pt>
                <c:pt idx="5661">
                  <c:v>23.8154</c:v>
                </c:pt>
                <c:pt idx="5662">
                  <c:v>24.3422</c:v>
                </c:pt>
                <c:pt idx="5663">
                  <c:v>24.8532</c:v>
                </c:pt>
                <c:pt idx="5664">
                  <c:v>25.3744</c:v>
                </c:pt>
                <c:pt idx="5665">
                  <c:v>25.8891</c:v>
                </c:pt>
                <c:pt idx="5666">
                  <c:v>26.4303</c:v>
                </c:pt>
                <c:pt idx="5667">
                  <c:v>26.9993</c:v>
                </c:pt>
                <c:pt idx="5668">
                  <c:v>27.5735</c:v>
                </c:pt>
                <c:pt idx="5669">
                  <c:v>28.101</c:v>
                </c:pt>
                <c:pt idx="5670">
                  <c:v>28.5752</c:v>
                </c:pt>
                <c:pt idx="5671">
                  <c:v>28.9673</c:v>
                </c:pt>
                <c:pt idx="5672">
                  <c:v>29.234</c:v>
                </c:pt>
                <c:pt idx="5673">
                  <c:v>29.3632</c:v>
                </c:pt>
                <c:pt idx="5674">
                  <c:v>29.354</c:v>
                </c:pt>
                <c:pt idx="5675">
                  <c:v>29.2242</c:v>
                </c:pt>
                <c:pt idx="5676">
                  <c:v>29.0096</c:v>
                </c:pt>
                <c:pt idx="5677">
                  <c:v>28.738</c:v>
                </c:pt>
                <c:pt idx="5678">
                  <c:v>28.4334</c:v>
                </c:pt>
                <c:pt idx="5679">
                  <c:v>28.0958</c:v>
                </c:pt>
                <c:pt idx="5680">
                  <c:v>27.7723</c:v>
                </c:pt>
                <c:pt idx="5681">
                  <c:v>27.4532</c:v>
                </c:pt>
                <c:pt idx="5682">
                  <c:v>27.1546</c:v>
                </c:pt>
                <c:pt idx="5683">
                  <c:v>26.8871</c:v>
                </c:pt>
                <c:pt idx="5684">
                  <c:v>26.6473</c:v>
                </c:pt>
                <c:pt idx="5685">
                  <c:v>26.4446</c:v>
                </c:pt>
                <c:pt idx="5686">
                  <c:v>26.2485</c:v>
                </c:pt>
                <c:pt idx="5687">
                  <c:v>26.0603</c:v>
                </c:pt>
                <c:pt idx="5688">
                  <c:v>25.8309</c:v>
                </c:pt>
                <c:pt idx="5689">
                  <c:v>25.5851</c:v>
                </c:pt>
                <c:pt idx="5690">
                  <c:v>25.303</c:v>
                </c:pt>
                <c:pt idx="5691">
                  <c:v>25.0426</c:v>
                </c:pt>
                <c:pt idx="5692">
                  <c:v>24.8403</c:v>
                </c:pt>
                <c:pt idx="5693">
                  <c:v>24.7125</c:v>
                </c:pt>
                <c:pt idx="5694">
                  <c:v>24.6574</c:v>
                </c:pt>
                <c:pt idx="5695">
                  <c:v>24.667</c:v>
                </c:pt>
                <c:pt idx="5696">
                  <c:v>24.7052</c:v>
                </c:pt>
                <c:pt idx="5697">
                  <c:v>24.7326</c:v>
                </c:pt>
                <c:pt idx="5698">
                  <c:v>24.721</c:v>
                </c:pt>
                <c:pt idx="5699">
                  <c:v>24.7005</c:v>
                </c:pt>
                <c:pt idx="5700">
                  <c:v>24.679</c:v>
                </c:pt>
                <c:pt idx="5701">
                  <c:v>24.6631</c:v>
                </c:pt>
                <c:pt idx="5702">
                  <c:v>24.6667</c:v>
                </c:pt>
                <c:pt idx="5703">
                  <c:v>24.6823</c:v>
                </c:pt>
                <c:pt idx="5704">
                  <c:v>24.7191</c:v>
                </c:pt>
                <c:pt idx="5705">
                  <c:v>24.7665</c:v>
                </c:pt>
                <c:pt idx="5706">
                  <c:v>24.816</c:v>
                </c:pt>
                <c:pt idx="5707">
                  <c:v>24.8356</c:v>
                </c:pt>
                <c:pt idx="5708">
                  <c:v>24.8199</c:v>
                </c:pt>
                <c:pt idx="5709">
                  <c:v>24.7906</c:v>
                </c:pt>
                <c:pt idx="5710">
                  <c:v>24.7603</c:v>
                </c:pt>
                <c:pt idx="5711">
                  <c:v>24.7264</c:v>
                </c:pt>
                <c:pt idx="5712">
                  <c:v>24.6713</c:v>
                </c:pt>
                <c:pt idx="5713">
                  <c:v>24.6244</c:v>
                </c:pt>
                <c:pt idx="5714">
                  <c:v>24.56</c:v>
                </c:pt>
                <c:pt idx="5715">
                  <c:v>24.4566</c:v>
                </c:pt>
                <c:pt idx="5716">
                  <c:v>24.2956</c:v>
                </c:pt>
                <c:pt idx="5717">
                  <c:v>24.1042</c:v>
                </c:pt>
                <c:pt idx="5718">
                  <c:v>23.8449</c:v>
                </c:pt>
                <c:pt idx="5719">
                  <c:v>23.5345</c:v>
                </c:pt>
                <c:pt idx="5720">
                  <c:v>23.203</c:v>
                </c:pt>
                <c:pt idx="5721">
                  <c:v>22.8554</c:v>
                </c:pt>
                <c:pt idx="5722">
                  <c:v>22.459</c:v>
                </c:pt>
                <c:pt idx="5723">
                  <c:v>22.0106</c:v>
                </c:pt>
                <c:pt idx="5724">
                  <c:v>21.5812</c:v>
                </c:pt>
                <c:pt idx="5725">
                  <c:v>21.2141</c:v>
                </c:pt>
                <c:pt idx="5726">
                  <c:v>20.8547</c:v>
                </c:pt>
                <c:pt idx="5727">
                  <c:v>20.4775</c:v>
                </c:pt>
                <c:pt idx="5728">
                  <c:v>20.142</c:v>
                </c:pt>
                <c:pt idx="5729">
                  <c:v>19.8961</c:v>
                </c:pt>
                <c:pt idx="5730">
                  <c:v>19.7423</c:v>
                </c:pt>
                <c:pt idx="5731">
                  <c:v>19.6194</c:v>
                </c:pt>
                <c:pt idx="5732">
                  <c:v>19.5393</c:v>
                </c:pt>
                <c:pt idx="5733">
                  <c:v>19.5218</c:v>
                </c:pt>
                <c:pt idx="5734">
                  <c:v>19.5889</c:v>
                </c:pt>
                <c:pt idx="5735">
                  <c:v>19.7099</c:v>
                </c:pt>
                <c:pt idx="5736">
                  <c:v>19.7925</c:v>
                </c:pt>
                <c:pt idx="5737">
                  <c:v>19.7978</c:v>
                </c:pt>
                <c:pt idx="5738">
                  <c:v>19.7572</c:v>
                </c:pt>
                <c:pt idx="5739">
                  <c:v>19.7086</c:v>
                </c:pt>
                <c:pt idx="5740">
                  <c:v>19.7168</c:v>
                </c:pt>
                <c:pt idx="5741">
                  <c:v>19.78259999999999</c:v>
                </c:pt>
                <c:pt idx="5742">
                  <c:v>19.9152</c:v>
                </c:pt>
                <c:pt idx="5743">
                  <c:v>20.1291</c:v>
                </c:pt>
                <c:pt idx="5744">
                  <c:v>20.4192</c:v>
                </c:pt>
                <c:pt idx="5745">
                  <c:v>20.7292</c:v>
                </c:pt>
                <c:pt idx="5746">
                  <c:v>20.9871</c:v>
                </c:pt>
                <c:pt idx="5747">
                  <c:v>21.1714</c:v>
                </c:pt>
                <c:pt idx="5748">
                  <c:v>21.2932</c:v>
                </c:pt>
                <c:pt idx="5749">
                  <c:v>21.3207</c:v>
                </c:pt>
                <c:pt idx="5750">
                  <c:v>21.2935</c:v>
                </c:pt>
                <c:pt idx="5751">
                  <c:v>21.2533</c:v>
                </c:pt>
                <c:pt idx="5752">
                  <c:v>21.2559</c:v>
                </c:pt>
                <c:pt idx="5753">
                  <c:v>21.3102</c:v>
                </c:pt>
                <c:pt idx="5754">
                  <c:v>21.4321</c:v>
                </c:pt>
                <c:pt idx="5755">
                  <c:v>21.5237</c:v>
                </c:pt>
                <c:pt idx="5756">
                  <c:v>21.4791</c:v>
                </c:pt>
                <c:pt idx="5757">
                  <c:v>21.2386</c:v>
                </c:pt>
                <c:pt idx="5758">
                  <c:v>20.7868</c:v>
                </c:pt>
                <c:pt idx="5759">
                  <c:v>20.2886</c:v>
                </c:pt>
                <c:pt idx="5760">
                  <c:v>20.0056</c:v>
                </c:pt>
                <c:pt idx="5761">
                  <c:v>20.1573</c:v>
                </c:pt>
                <c:pt idx="5762">
                  <c:v>20.7675</c:v>
                </c:pt>
                <c:pt idx="5763">
                  <c:v>21.6954</c:v>
                </c:pt>
                <c:pt idx="5764">
                  <c:v>22.6719</c:v>
                </c:pt>
                <c:pt idx="5765">
                  <c:v>23.3053</c:v>
                </c:pt>
                <c:pt idx="5766">
                  <c:v>23.3198</c:v>
                </c:pt>
                <c:pt idx="5767">
                  <c:v>22.5225</c:v>
                </c:pt>
                <c:pt idx="5768">
                  <c:v>20.9468</c:v>
                </c:pt>
                <c:pt idx="5769">
                  <c:v>18.7815</c:v>
                </c:pt>
                <c:pt idx="5770">
                  <c:v>16.353</c:v>
                </c:pt>
                <c:pt idx="5771">
                  <c:v>13.9019</c:v>
                </c:pt>
                <c:pt idx="5772">
                  <c:v>11.7057</c:v>
                </c:pt>
                <c:pt idx="5773">
                  <c:v>9.8499</c:v>
                </c:pt>
                <c:pt idx="5774">
                  <c:v>8.4902</c:v>
                </c:pt>
                <c:pt idx="5775">
                  <c:v>7.5943</c:v>
                </c:pt>
                <c:pt idx="5776">
                  <c:v>7.087899999999999</c:v>
                </c:pt>
                <c:pt idx="5777">
                  <c:v>6.9257</c:v>
                </c:pt>
                <c:pt idx="5778">
                  <c:v>7.0339</c:v>
                </c:pt>
                <c:pt idx="5779">
                  <c:v>7.4029</c:v>
                </c:pt>
                <c:pt idx="5780">
                  <c:v>8.0022</c:v>
                </c:pt>
                <c:pt idx="5781">
                  <c:v>8.836</c:v>
                </c:pt>
                <c:pt idx="5782">
                  <c:v>9.8873</c:v>
                </c:pt>
                <c:pt idx="5783">
                  <c:v>11.0934</c:v>
                </c:pt>
                <c:pt idx="5784">
                  <c:v>12.3886</c:v>
                </c:pt>
                <c:pt idx="5785">
                  <c:v>13.7683</c:v>
                </c:pt>
                <c:pt idx="5786">
                  <c:v>15.2095</c:v>
                </c:pt>
                <c:pt idx="5787">
                  <c:v>16.6621</c:v>
                </c:pt>
                <c:pt idx="5788">
                  <c:v>18.0695</c:v>
                </c:pt>
                <c:pt idx="5789">
                  <c:v>19.3749</c:v>
                </c:pt>
                <c:pt idx="5790">
                  <c:v>20.505</c:v>
                </c:pt>
                <c:pt idx="5791">
                  <c:v>21.3667</c:v>
                </c:pt>
                <c:pt idx="5792">
                  <c:v>21.9904</c:v>
                </c:pt>
                <c:pt idx="5793">
                  <c:v>22.3565</c:v>
                </c:pt>
                <c:pt idx="5794">
                  <c:v>22.4819</c:v>
                </c:pt>
                <c:pt idx="5795">
                  <c:v>22.3845</c:v>
                </c:pt>
                <c:pt idx="5796">
                  <c:v>22.1473</c:v>
                </c:pt>
                <c:pt idx="5797">
                  <c:v>21.8462</c:v>
                </c:pt>
                <c:pt idx="5798">
                  <c:v>21.5513</c:v>
                </c:pt>
                <c:pt idx="5799">
                  <c:v>21.3413</c:v>
                </c:pt>
                <c:pt idx="5800">
                  <c:v>21.2424</c:v>
                </c:pt>
                <c:pt idx="5801">
                  <c:v>21.2726</c:v>
                </c:pt>
                <c:pt idx="5802">
                  <c:v>21.3806</c:v>
                </c:pt>
                <c:pt idx="5803">
                  <c:v>21.5696</c:v>
                </c:pt>
                <c:pt idx="5804">
                  <c:v>21.7914</c:v>
                </c:pt>
                <c:pt idx="5805">
                  <c:v>22.0233</c:v>
                </c:pt>
                <c:pt idx="5806">
                  <c:v>22.2326</c:v>
                </c:pt>
                <c:pt idx="5807">
                  <c:v>22.3985</c:v>
                </c:pt>
                <c:pt idx="5808">
                  <c:v>22.5173</c:v>
                </c:pt>
                <c:pt idx="5809">
                  <c:v>22.5673</c:v>
                </c:pt>
                <c:pt idx="5810">
                  <c:v>22.5788</c:v>
                </c:pt>
                <c:pt idx="5811">
                  <c:v>22.5365</c:v>
                </c:pt>
                <c:pt idx="5812">
                  <c:v>22.4701</c:v>
                </c:pt>
                <c:pt idx="5813">
                  <c:v>22.3852</c:v>
                </c:pt>
                <c:pt idx="5814">
                  <c:v>22.3012</c:v>
                </c:pt>
                <c:pt idx="5815">
                  <c:v>22.2521</c:v>
                </c:pt>
                <c:pt idx="5816">
                  <c:v>22.258</c:v>
                </c:pt>
                <c:pt idx="5817">
                  <c:v>22.3742</c:v>
                </c:pt>
                <c:pt idx="5818">
                  <c:v>22.6212</c:v>
                </c:pt>
                <c:pt idx="5819">
                  <c:v>22.9762</c:v>
                </c:pt>
                <c:pt idx="5820">
                  <c:v>23.4044</c:v>
                </c:pt>
                <c:pt idx="5821">
                  <c:v>23.8965</c:v>
                </c:pt>
                <c:pt idx="5822">
                  <c:v>24.376</c:v>
                </c:pt>
                <c:pt idx="5823">
                  <c:v>24.8394</c:v>
                </c:pt>
                <c:pt idx="5824">
                  <c:v>25.3043</c:v>
                </c:pt>
                <c:pt idx="5825">
                  <c:v>25.8154</c:v>
                </c:pt>
                <c:pt idx="5826">
                  <c:v>26.3865</c:v>
                </c:pt>
                <c:pt idx="5827">
                  <c:v>26.9946</c:v>
                </c:pt>
                <c:pt idx="5828">
                  <c:v>27.5867</c:v>
                </c:pt>
                <c:pt idx="5829">
                  <c:v>28.0961</c:v>
                </c:pt>
                <c:pt idx="5830">
                  <c:v>28.5297</c:v>
                </c:pt>
                <c:pt idx="5831">
                  <c:v>28.8444</c:v>
                </c:pt>
                <c:pt idx="5832">
                  <c:v>29.05</c:v>
                </c:pt>
                <c:pt idx="5833">
                  <c:v>29.1168</c:v>
                </c:pt>
                <c:pt idx="5834">
                  <c:v>29.0736</c:v>
                </c:pt>
                <c:pt idx="5835">
                  <c:v>28.9296</c:v>
                </c:pt>
                <c:pt idx="5836">
                  <c:v>28.7322</c:v>
                </c:pt>
                <c:pt idx="5837">
                  <c:v>28.4945</c:v>
                </c:pt>
                <c:pt idx="5838">
                  <c:v>28.2309</c:v>
                </c:pt>
                <c:pt idx="5839">
                  <c:v>27.9623</c:v>
                </c:pt>
                <c:pt idx="5840">
                  <c:v>27.6655</c:v>
                </c:pt>
                <c:pt idx="5841">
                  <c:v>27.3894</c:v>
                </c:pt>
                <c:pt idx="5842">
                  <c:v>27.1439</c:v>
                </c:pt>
                <c:pt idx="5843">
                  <c:v>26.9044</c:v>
                </c:pt>
                <c:pt idx="5844">
                  <c:v>26.6846</c:v>
                </c:pt>
                <c:pt idx="5845">
                  <c:v>26.4764</c:v>
                </c:pt>
                <c:pt idx="5846">
                  <c:v>26.2384</c:v>
                </c:pt>
                <c:pt idx="5847">
                  <c:v>25.9614</c:v>
                </c:pt>
                <c:pt idx="5848">
                  <c:v>25.6134</c:v>
                </c:pt>
                <c:pt idx="5849">
                  <c:v>25.266</c:v>
                </c:pt>
                <c:pt idx="5850">
                  <c:v>24.9744</c:v>
                </c:pt>
                <c:pt idx="5851">
                  <c:v>24.7557</c:v>
                </c:pt>
                <c:pt idx="5852">
                  <c:v>24.6492</c:v>
                </c:pt>
                <c:pt idx="5853">
                  <c:v>24.5968</c:v>
                </c:pt>
                <c:pt idx="5854">
                  <c:v>24.5867</c:v>
                </c:pt>
                <c:pt idx="5855">
                  <c:v>24.5979</c:v>
                </c:pt>
                <c:pt idx="5856">
                  <c:v>24.6213</c:v>
                </c:pt>
                <c:pt idx="5857">
                  <c:v>24.6342</c:v>
                </c:pt>
                <c:pt idx="5858">
                  <c:v>24.6309</c:v>
                </c:pt>
                <c:pt idx="5859">
                  <c:v>24.6279</c:v>
                </c:pt>
                <c:pt idx="5860">
                  <c:v>24.6601</c:v>
                </c:pt>
                <c:pt idx="5861">
                  <c:v>24.7057</c:v>
                </c:pt>
                <c:pt idx="5862">
                  <c:v>24.7679</c:v>
                </c:pt>
                <c:pt idx="5863">
                  <c:v>24.8406</c:v>
                </c:pt>
                <c:pt idx="5864">
                  <c:v>24.891</c:v>
                </c:pt>
                <c:pt idx="5865">
                  <c:v>24.9145</c:v>
                </c:pt>
                <c:pt idx="5866">
                  <c:v>24.8985</c:v>
                </c:pt>
                <c:pt idx="5867">
                  <c:v>24.8651</c:v>
                </c:pt>
                <c:pt idx="5868">
                  <c:v>24.8131</c:v>
                </c:pt>
                <c:pt idx="5869">
                  <c:v>24.7397</c:v>
                </c:pt>
                <c:pt idx="5870">
                  <c:v>24.6813</c:v>
                </c:pt>
                <c:pt idx="5871">
                  <c:v>24.6427</c:v>
                </c:pt>
                <c:pt idx="5872">
                  <c:v>24.6163</c:v>
                </c:pt>
                <c:pt idx="5873">
                  <c:v>24.5629</c:v>
                </c:pt>
                <c:pt idx="5874">
                  <c:v>24.469</c:v>
                </c:pt>
                <c:pt idx="5875">
                  <c:v>24.3253</c:v>
                </c:pt>
                <c:pt idx="5876">
                  <c:v>24.1513</c:v>
                </c:pt>
                <c:pt idx="5877">
                  <c:v>23.95</c:v>
                </c:pt>
                <c:pt idx="5878">
                  <c:v>23.6877</c:v>
                </c:pt>
                <c:pt idx="5879">
                  <c:v>23.3792</c:v>
                </c:pt>
                <c:pt idx="5880">
                  <c:v>23.018</c:v>
                </c:pt>
                <c:pt idx="5881">
                  <c:v>22.6265</c:v>
                </c:pt>
                <c:pt idx="5882">
                  <c:v>22.1781</c:v>
                </c:pt>
                <c:pt idx="5883">
                  <c:v>21.7433</c:v>
                </c:pt>
                <c:pt idx="5884">
                  <c:v>21.3175</c:v>
                </c:pt>
                <c:pt idx="5885">
                  <c:v>20.9397</c:v>
                </c:pt>
                <c:pt idx="5886">
                  <c:v>20.5854</c:v>
                </c:pt>
                <c:pt idx="5887">
                  <c:v>20.2669</c:v>
                </c:pt>
                <c:pt idx="5888">
                  <c:v>19.9731</c:v>
                </c:pt>
                <c:pt idx="5889">
                  <c:v>19.7661</c:v>
                </c:pt>
                <c:pt idx="5890">
                  <c:v>19.6443</c:v>
                </c:pt>
                <c:pt idx="5891">
                  <c:v>19.6287</c:v>
                </c:pt>
                <c:pt idx="5892">
                  <c:v>19.6859</c:v>
                </c:pt>
                <c:pt idx="5893">
                  <c:v>19.7752</c:v>
                </c:pt>
                <c:pt idx="5894">
                  <c:v>19.8385</c:v>
                </c:pt>
                <c:pt idx="5895">
                  <c:v>19.8596</c:v>
                </c:pt>
                <c:pt idx="5896">
                  <c:v>19.8243</c:v>
                </c:pt>
                <c:pt idx="5897">
                  <c:v>19.7465</c:v>
                </c:pt>
                <c:pt idx="5898">
                  <c:v>19.6704</c:v>
                </c:pt>
                <c:pt idx="5899">
                  <c:v>19.6176</c:v>
                </c:pt>
                <c:pt idx="5900">
                  <c:v>19.6532</c:v>
                </c:pt>
                <c:pt idx="5901">
                  <c:v>19.7817</c:v>
                </c:pt>
                <c:pt idx="5902">
                  <c:v>20.0082</c:v>
                </c:pt>
                <c:pt idx="5903">
                  <c:v>20.2966</c:v>
                </c:pt>
                <c:pt idx="5904">
                  <c:v>20.6052</c:v>
                </c:pt>
                <c:pt idx="5905">
                  <c:v>20.8702</c:v>
                </c:pt>
                <c:pt idx="5906">
                  <c:v>21.0662</c:v>
                </c:pt>
                <c:pt idx="5907">
                  <c:v>21.1628</c:v>
                </c:pt>
                <c:pt idx="5908">
                  <c:v>21.1799</c:v>
                </c:pt>
                <c:pt idx="5909">
                  <c:v>21.169</c:v>
                </c:pt>
                <c:pt idx="5910">
                  <c:v>21.1767</c:v>
                </c:pt>
                <c:pt idx="5911">
                  <c:v>21.2834</c:v>
                </c:pt>
                <c:pt idx="5912">
                  <c:v>21.4383</c:v>
                </c:pt>
                <c:pt idx="5913">
                  <c:v>21.5904</c:v>
                </c:pt>
                <c:pt idx="5914">
                  <c:v>21.6247</c:v>
                </c:pt>
                <c:pt idx="5915">
                  <c:v>21.4224</c:v>
                </c:pt>
                <c:pt idx="5916">
                  <c:v>20.9911</c:v>
                </c:pt>
                <c:pt idx="5917">
                  <c:v>20.4014</c:v>
                </c:pt>
                <c:pt idx="5918">
                  <c:v>19.9231</c:v>
                </c:pt>
                <c:pt idx="5919">
                  <c:v>19.7534</c:v>
                </c:pt>
                <c:pt idx="5920">
                  <c:v>20.0228</c:v>
                </c:pt>
                <c:pt idx="5921">
                  <c:v>20.7026</c:v>
                </c:pt>
                <c:pt idx="5922">
                  <c:v>21.593</c:v>
                </c:pt>
                <c:pt idx="5923">
                  <c:v>22.5031</c:v>
                </c:pt>
                <c:pt idx="5924">
                  <c:v>23.1188</c:v>
                </c:pt>
                <c:pt idx="5925">
                  <c:v>23.2156</c:v>
                </c:pt>
                <c:pt idx="5926">
                  <c:v>22.6486</c:v>
                </c:pt>
                <c:pt idx="5927">
                  <c:v>21.4447</c:v>
                </c:pt>
                <c:pt idx="5928">
                  <c:v>19.7231</c:v>
                </c:pt>
                <c:pt idx="5929">
                  <c:v>17.6987</c:v>
                </c:pt>
                <c:pt idx="5930">
                  <c:v>15.5218</c:v>
                </c:pt>
                <c:pt idx="5931">
                  <c:v>13.3913</c:v>
                </c:pt>
                <c:pt idx="5932">
                  <c:v>11.5096</c:v>
                </c:pt>
                <c:pt idx="5933">
                  <c:v>9.8969</c:v>
                </c:pt>
                <c:pt idx="5934">
                  <c:v>8.725300000000001</c:v>
                </c:pt>
                <c:pt idx="5935">
                  <c:v>7.9838</c:v>
                </c:pt>
                <c:pt idx="5936">
                  <c:v>7.6018</c:v>
                </c:pt>
                <c:pt idx="5937">
                  <c:v>7.5102</c:v>
                </c:pt>
                <c:pt idx="5938">
                  <c:v>7.6632</c:v>
                </c:pt>
                <c:pt idx="5939">
                  <c:v>8.021800000000001</c:v>
                </c:pt>
                <c:pt idx="5940">
                  <c:v>8.5974</c:v>
                </c:pt>
                <c:pt idx="5941">
                  <c:v>9.3546</c:v>
                </c:pt>
                <c:pt idx="5942">
                  <c:v>10.2928</c:v>
                </c:pt>
                <c:pt idx="5943">
                  <c:v>11.392</c:v>
                </c:pt>
                <c:pt idx="5944">
                  <c:v>12.599</c:v>
                </c:pt>
                <c:pt idx="5945">
                  <c:v>13.9334</c:v>
                </c:pt>
                <c:pt idx="5946">
                  <c:v>15.3453</c:v>
                </c:pt>
                <c:pt idx="5947">
                  <c:v>16.7682</c:v>
                </c:pt>
                <c:pt idx="5948">
                  <c:v>18.1128</c:v>
                </c:pt>
                <c:pt idx="5949">
                  <c:v>19.3624</c:v>
                </c:pt>
                <c:pt idx="5950">
                  <c:v>20.448</c:v>
                </c:pt>
                <c:pt idx="5951">
                  <c:v>21.2531</c:v>
                </c:pt>
                <c:pt idx="5952">
                  <c:v>21.8179</c:v>
                </c:pt>
                <c:pt idx="5953">
                  <c:v>22.1094</c:v>
                </c:pt>
                <c:pt idx="5954">
                  <c:v>22.1569</c:v>
                </c:pt>
                <c:pt idx="5955">
                  <c:v>22.0187</c:v>
                </c:pt>
                <c:pt idx="5956">
                  <c:v>21.7984</c:v>
                </c:pt>
                <c:pt idx="5957">
                  <c:v>21.5594</c:v>
                </c:pt>
                <c:pt idx="5958">
                  <c:v>21.375</c:v>
                </c:pt>
                <c:pt idx="5959">
                  <c:v>21.2812</c:v>
                </c:pt>
                <c:pt idx="5960">
                  <c:v>21.2771</c:v>
                </c:pt>
                <c:pt idx="5961">
                  <c:v>21.3548</c:v>
                </c:pt>
                <c:pt idx="5962">
                  <c:v>21.4853</c:v>
                </c:pt>
                <c:pt idx="5963">
                  <c:v>21.6641</c:v>
                </c:pt>
                <c:pt idx="5964">
                  <c:v>21.8611</c:v>
                </c:pt>
                <c:pt idx="5965">
                  <c:v>22.0669</c:v>
                </c:pt>
                <c:pt idx="5966">
                  <c:v>22.2476</c:v>
                </c:pt>
                <c:pt idx="5967">
                  <c:v>22.39</c:v>
                </c:pt>
                <c:pt idx="5968">
                  <c:v>22.5009</c:v>
                </c:pt>
                <c:pt idx="5969">
                  <c:v>22.5611</c:v>
                </c:pt>
                <c:pt idx="5970">
                  <c:v>22.553</c:v>
                </c:pt>
                <c:pt idx="5971">
                  <c:v>22.4875</c:v>
                </c:pt>
                <c:pt idx="5972">
                  <c:v>22.3633</c:v>
                </c:pt>
                <c:pt idx="5973">
                  <c:v>22.2301</c:v>
                </c:pt>
                <c:pt idx="5974">
                  <c:v>22.1316</c:v>
                </c:pt>
                <c:pt idx="5975">
                  <c:v>22.1075</c:v>
                </c:pt>
                <c:pt idx="5976">
                  <c:v>22.2014</c:v>
                </c:pt>
                <c:pt idx="5977">
                  <c:v>22.4218</c:v>
                </c:pt>
                <c:pt idx="5978">
                  <c:v>22.7258</c:v>
                </c:pt>
                <c:pt idx="5979">
                  <c:v>23.0709</c:v>
                </c:pt>
                <c:pt idx="5980">
                  <c:v>23.4436</c:v>
                </c:pt>
                <c:pt idx="5981">
                  <c:v>23.8415</c:v>
                </c:pt>
                <c:pt idx="5982">
                  <c:v>24.2582</c:v>
                </c:pt>
                <c:pt idx="5983">
                  <c:v>24.6879</c:v>
                </c:pt>
                <c:pt idx="5984">
                  <c:v>25.1629</c:v>
                </c:pt>
                <c:pt idx="5985">
                  <c:v>25.7006</c:v>
                </c:pt>
                <c:pt idx="5986">
                  <c:v>26.2759</c:v>
                </c:pt>
                <c:pt idx="5987">
                  <c:v>26.8699</c:v>
                </c:pt>
                <c:pt idx="5988">
                  <c:v>27.4456</c:v>
                </c:pt>
                <c:pt idx="5989">
                  <c:v>27.946</c:v>
                </c:pt>
                <c:pt idx="5990">
                  <c:v>28.335</c:v>
                </c:pt>
                <c:pt idx="5991">
                  <c:v>28.596</c:v>
                </c:pt>
                <c:pt idx="5992">
                  <c:v>28.7516</c:v>
                </c:pt>
                <c:pt idx="5993">
                  <c:v>28.796</c:v>
                </c:pt>
                <c:pt idx="5994">
                  <c:v>28.7547</c:v>
                </c:pt>
                <c:pt idx="5995">
                  <c:v>28.6336</c:v>
                </c:pt>
                <c:pt idx="5996">
                  <c:v>28.4548</c:v>
                </c:pt>
                <c:pt idx="5997">
                  <c:v>28.2266</c:v>
                </c:pt>
                <c:pt idx="5998">
                  <c:v>27.9806</c:v>
                </c:pt>
                <c:pt idx="5999">
                  <c:v>27.7072</c:v>
                </c:pt>
                <c:pt idx="6000">
                  <c:v>27.443</c:v>
                </c:pt>
                <c:pt idx="6001">
                  <c:v>27.2015</c:v>
                </c:pt>
                <c:pt idx="6002">
                  <c:v>27.0085</c:v>
                </c:pt>
                <c:pt idx="6003">
                  <c:v>26.8001</c:v>
                </c:pt>
                <c:pt idx="6004">
                  <c:v>26.5631</c:v>
                </c:pt>
                <c:pt idx="6005">
                  <c:v>26.2839</c:v>
                </c:pt>
                <c:pt idx="6006">
                  <c:v>25.9488</c:v>
                </c:pt>
                <c:pt idx="6007">
                  <c:v>25.5851</c:v>
                </c:pt>
                <c:pt idx="6008">
                  <c:v>25.2092</c:v>
                </c:pt>
                <c:pt idx="6009">
                  <c:v>24.9214</c:v>
                </c:pt>
                <c:pt idx="6010">
                  <c:v>24.7134</c:v>
                </c:pt>
                <c:pt idx="6011">
                  <c:v>24.5782</c:v>
                </c:pt>
                <c:pt idx="6012">
                  <c:v>24.5034</c:v>
                </c:pt>
                <c:pt idx="6013">
                  <c:v>24.4732</c:v>
                </c:pt>
                <c:pt idx="6014">
                  <c:v>24.4563</c:v>
                </c:pt>
                <c:pt idx="6015">
                  <c:v>24.4431</c:v>
                </c:pt>
                <c:pt idx="6016">
                  <c:v>24.4154</c:v>
                </c:pt>
                <c:pt idx="6017">
                  <c:v>24.3992</c:v>
                </c:pt>
                <c:pt idx="6018">
                  <c:v>24.4345</c:v>
                </c:pt>
                <c:pt idx="6019">
                  <c:v>24.4845</c:v>
                </c:pt>
                <c:pt idx="6020">
                  <c:v>24.5538</c:v>
                </c:pt>
                <c:pt idx="6021">
                  <c:v>24.6441</c:v>
                </c:pt>
                <c:pt idx="6022">
                  <c:v>24.7495</c:v>
                </c:pt>
                <c:pt idx="6023">
                  <c:v>24.835</c:v>
                </c:pt>
                <c:pt idx="6024">
                  <c:v>24.8683</c:v>
                </c:pt>
                <c:pt idx="6025">
                  <c:v>24.8467</c:v>
                </c:pt>
                <c:pt idx="6026">
                  <c:v>24.7902</c:v>
                </c:pt>
                <c:pt idx="6027">
                  <c:v>24.7477</c:v>
                </c:pt>
                <c:pt idx="6028">
                  <c:v>24.6986</c:v>
                </c:pt>
                <c:pt idx="6029">
                  <c:v>24.66</c:v>
                </c:pt>
                <c:pt idx="6030">
                  <c:v>24.6044</c:v>
                </c:pt>
                <c:pt idx="6031">
                  <c:v>24.5404</c:v>
                </c:pt>
                <c:pt idx="6032">
                  <c:v>24.4755</c:v>
                </c:pt>
                <c:pt idx="6033">
                  <c:v>24.3636</c:v>
                </c:pt>
                <c:pt idx="6034">
                  <c:v>24.2208</c:v>
                </c:pt>
                <c:pt idx="6035">
                  <c:v>24.0402</c:v>
                </c:pt>
                <c:pt idx="6036">
                  <c:v>23.8418</c:v>
                </c:pt>
                <c:pt idx="6037">
                  <c:v>23.6104</c:v>
                </c:pt>
                <c:pt idx="6038">
                  <c:v>23.3588</c:v>
                </c:pt>
                <c:pt idx="6039">
                  <c:v>23.0357</c:v>
                </c:pt>
                <c:pt idx="6040">
                  <c:v>22.6282</c:v>
                </c:pt>
                <c:pt idx="6041">
                  <c:v>22.1801</c:v>
                </c:pt>
                <c:pt idx="6042">
                  <c:v>21.7569</c:v>
                </c:pt>
                <c:pt idx="6043">
                  <c:v>21.3779</c:v>
                </c:pt>
                <c:pt idx="6044">
                  <c:v>20.9951</c:v>
                </c:pt>
                <c:pt idx="6045">
                  <c:v>20.6023</c:v>
                </c:pt>
                <c:pt idx="6046">
                  <c:v>20.2148</c:v>
                </c:pt>
                <c:pt idx="6047">
                  <c:v>19.9146</c:v>
                </c:pt>
                <c:pt idx="6048">
                  <c:v>19.7054</c:v>
                </c:pt>
                <c:pt idx="6049">
                  <c:v>19.5955</c:v>
                </c:pt>
                <c:pt idx="6050">
                  <c:v>19.5867</c:v>
                </c:pt>
                <c:pt idx="6051">
                  <c:v>19.6264</c:v>
                </c:pt>
                <c:pt idx="6052">
                  <c:v>19.6898</c:v>
                </c:pt>
                <c:pt idx="6053">
                  <c:v>19.724</c:v>
                </c:pt>
                <c:pt idx="6054">
                  <c:v>19.709</c:v>
                </c:pt>
                <c:pt idx="6055">
                  <c:v>19.6376</c:v>
                </c:pt>
                <c:pt idx="6056">
                  <c:v>19.5585</c:v>
                </c:pt>
                <c:pt idx="6057">
                  <c:v>19.4792</c:v>
                </c:pt>
                <c:pt idx="6058">
                  <c:v>19.442</c:v>
                </c:pt>
                <c:pt idx="6059">
                  <c:v>19.4689</c:v>
                </c:pt>
                <c:pt idx="6060">
                  <c:v>19.5925</c:v>
                </c:pt>
                <c:pt idx="6061">
                  <c:v>19.8098</c:v>
                </c:pt>
                <c:pt idx="6062">
                  <c:v>20.1062</c:v>
                </c:pt>
                <c:pt idx="6063">
                  <c:v>20.4191</c:v>
                </c:pt>
                <c:pt idx="6064">
                  <c:v>20.688</c:v>
                </c:pt>
                <c:pt idx="6065">
                  <c:v>20.8407</c:v>
                </c:pt>
                <c:pt idx="6066">
                  <c:v>20.8954</c:v>
                </c:pt>
                <c:pt idx="6067">
                  <c:v>20.8909</c:v>
                </c:pt>
                <c:pt idx="6068">
                  <c:v>20.9201</c:v>
                </c:pt>
                <c:pt idx="6069">
                  <c:v>21.0239</c:v>
                </c:pt>
                <c:pt idx="6070">
                  <c:v>21.2273</c:v>
                </c:pt>
                <c:pt idx="6071">
                  <c:v>21.4401</c:v>
                </c:pt>
                <c:pt idx="6072">
                  <c:v>21.568</c:v>
                </c:pt>
                <c:pt idx="6073">
                  <c:v>21.4951</c:v>
                </c:pt>
                <c:pt idx="6074">
                  <c:v>21.181</c:v>
                </c:pt>
                <c:pt idx="6075">
                  <c:v>20.6546</c:v>
                </c:pt>
                <c:pt idx="6076">
                  <c:v>20.0771</c:v>
                </c:pt>
                <c:pt idx="6077">
                  <c:v>19.6726</c:v>
                </c:pt>
                <c:pt idx="6078">
                  <c:v>19.5918</c:v>
                </c:pt>
                <c:pt idx="6079">
                  <c:v>19.9052</c:v>
                </c:pt>
                <c:pt idx="6080">
                  <c:v>20.5816</c:v>
                </c:pt>
                <c:pt idx="6081">
                  <c:v>21.3942</c:v>
                </c:pt>
                <c:pt idx="6082">
                  <c:v>22.1897</c:v>
                </c:pt>
                <c:pt idx="6083">
                  <c:v>22.7488</c:v>
                </c:pt>
                <c:pt idx="6084">
                  <c:v>22.9029</c:v>
                </c:pt>
                <c:pt idx="6085">
                  <c:v>22.5702</c:v>
                </c:pt>
                <c:pt idx="6086">
                  <c:v>21.7257</c:v>
                </c:pt>
                <c:pt idx="6087">
                  <c:v>20.4066</c:v>
                </c:pt>
                <c:pt idx="6088">
                  <c:v>18.7415</c:v>
                </c:pt>
                <c:pt idx="6089">
                  <c:v>16.866</c:v>
                </c:pt>
                <c:pt idx="6090">
                  <c:v>14.8914</c:v>
                </c:pt>
                <c:pt idx="6091">
                  <c:v>13.0193</c:v>
                </c:pt>
                <c:pt idx="6092">
                  <c:v>11.3957</c:v>
                </c:pt>
                <c:pt idx="6093">
                  <c:v>10.0385</c:v>
                </c:pt>
                <c:pt idx="6094">
                  <c:v>9.0669</c:v>
                </c:pt>
                <c:pt idx="6095">
                  <c:v>8.4517</c:v>
                </c:pt>
                <c:pt idx="6096">
                  <c:v>8.144599999999998</c:v>
                </c:pt>
                <c:pt idx="6097">
                  <c:v>8.0905</c:v>
                </c:pt>
                <c:pt idx="6098">
                  <c:v>8.241099999999997</c:v>
                </c:pt>
                <c:pt idx="6099">
                  <c:v>8.559</c:v>
                </c:pt>
                <c:pt idx="6100">
                  <c:v>9.0622</c:v>
                </c:pt>
                <c:pt idx="6101">
                  <c:v>9.7556</c:v>
                </c:pt>
                <c:pt idx="6102">
                  <c:v>10.6438</c:v>
                </c:pt>
                <c:pt idx="6103">
                  <c:v>11.6973</c:v>
                </c:pt>
                <c:pt idx="6104">
                  <c:v>12.8363</c:v>
                </c:pt>
                <c:pt idx="6105">
                  <c:v>14.1515</c:v>
                </c:pt>
                <c:pt idx="6106">
                  <c:v>15.5207</c:v>
                </c:pt>
                <c:pt idx="6107">
                  <c:v>16.895</c:v>
                </c:pt>
                <c:pt idx="6108">
                  <c:v>18.214</c:v>
                </c:pt>
                <c:pt idx="6109">
                  <c:v>19.4218</c:v>
                </c:pt>
                <c:pt idx="6110">
                  <c:v>20.4537</c:v>
                </c:pt>
                <c:pt idx="6111">
                  <c:v>21.1776</c:v>
                </c:pt>
                <c:pt idx="6112">
                  <c:v>21.6365</c:v>
                </c:pt>
                <c:pt idx="6113">
                  <c:v>21.8498</c:v>
                </c:pt>
                <c:pt idx="6114">
                  <c:v>21.8552</c:v>
                </c:pt>
                <c:pt idx="6115">
                  <c:v>21.7405</c:v>
                </c:pt>
                <c:pt idx="6116">
                  <c:v>21.5656</c:v>
                </c:pt>
                <c:pt idx="6117">
                  <c:v>21.401</c:v>
                </c:pt>
                <c:pt idx="6118">
                  <c:v>21.303</c:v>
                </c:pt>
                <c:pt idx="6119">
                  <c:v>21.2635</c:v>
                </c:pt>
                <c:pt idx="6120">
                  <c:v>21.3051</c:v>
                </c:pt>
                <c:pt idx="6121">
                  <c:v>21.3972</c:v>
                </c:pt>
              </c:numCache>
            </c:numRef>
          </c:yVal>
          <c:smooth val="1"/>
        </c:ser>
        <c:dLbls>
          <c:showLegendKey val="0"/>
          <c:showVal val="0"/>
          <c:showCatName val="0"/>
          <c:showSerName val="0"/>
          <c:showPercent val="0"/>
          <c:showBubbleSize val="0"/>
        </c:dLbls>
        <c:axId val="2043238160"/>
        <c:axId val="2043150016"/>
      </c:scatterChart>
      <c:valAx>
        <c:axId val="2043238160"/>
        <c:scaling>
          <c:orientation val="minMax"/>
          <c:max val="5.0"/>
          <c:min val="3.5"/>
        </c:scaling>
        <c:delete val="0"/>
        <c:axPos val="b"/>
        <c:majorGridlines/>
        <c:title>
          <c:tx>
            <c:rich>
              <a:bodyPr/>
              <a:lstStyle/>
              <a:p>
                <a:pPr>
                  <a:defRPr/>
                </a:pPr>
                <a:r>
                  <a:rPr lang="en-US" sz="1200" b="0">
                    <a:latin typeface="Times New Roman" charset="0"/>
                    <a:ea typeface="Times New Roman" charset="0"/>
                    <a:cs typeface="Times New Roman" charset="0"/>
                  </a:rPr>
                  <a:t>Time,</a:t>
                </a:r>
                <a:r>
                  <a:rPr lang="en-US" sz="1200" b="0" baseline="0">
                    <a:latin typeface="Times New Roman" charset="0"/>
                    <a:ea typeface="Times New Roman" charset="0"/>
                    <a:cs typeface="Times New Roman" charset="0"/>
                  </a:rPr>
                  <a:t> t (s)</a:t>
                </a:r>
                <a:endParaRPr lang="en-US" sz="1200" b="0">
                  <a:latin typeface="Times New Roman" charset="0"/>
                  <a:ea typeface="Times New Roman" charset="0"/>
                  <a:cs typeface="Times New Roman" charset="0"/>
                </a:endParaRPr>
              </a:p>
            </c:rich>
          </c:tx>
          <c:overlay val="0"/>
        </c:title>
        <c:numFmt formatCode="General" sourceLinked="0"/>
        <c:majorTickMark val="none"/>
        <c:minorTickMark val="none"/>
        <c:tickLblPos val="nextTo"/>
        <c:crossAx val="2043150016"/>
        <c:crosses val="autoZero"/>
        <c:crossBetween val="midCat"/>
        <c:majorUnit val="0.5"/>
      </c:valAx>
      <c:valAx>
        <c:axId val="2043150016"/>
        <c:scaling>
          <c:orientation val="minMax"/>
          <c:max val="35.0"/>
          <c:min val="15.0"/>
        </c:scaling>
        <c:delete val="0"/>
        <c:axPos val="l"/>
        <c:majorGridlines/>
        <c:title>
          <c:tx>
            <c:rich>
              <a:bodyPr/>
              <a:lstStyle/>
              <a:p>
                <a:pPr>
                  <a:defRPr/>
                </a:pPr>
                <a:r>
                  <a:rPr lang="en-US" sz="1200" b="0">
                    <a:latin typeface="Times New Roman" charset="0"/>
                    <a:ea typeface="Times New Roman" charset="0"/>
                    <a:cs typeface="Times New Roman" charset="0"/>
                  </a:rPr>
                  <a:t>Light</a:t>
                </a:r>
                <a:r>
                  <a:rPr lang="en-US" sz="1200" b="0" baseline="0">
                    <a:latin typeface="Times New Roman" charset="0"/>
                    <a:ea typeface="Times New Roman" charset="0"/>
                    <a:cs typeface="Times New Roman" charset="0"/>
                  </a:rPr>
                  <a:t> Intensity (%)</a:t>
                </a:r>
                <a:endParaRPr lang="en-US" sz="1200" b="0">
                  <a:latin typeface="Times New Roman" charset="0"/>
                  <a:ea typeface="Times New Roman" charset="0"/>
                  <a:cs typeface="Times New Roman" charset="0"/>
                </a:endParaRPr>
              </a:p>
            </c:rich>
          </c:tx>
          <c:layout>
            <c:manualLayout>
              <c:xMode val="edge"/>
              <c:yMode val="edge"/>
              <c:x val="0.0181347131762563"/>
              <c:y val="0.361366277062804"/>
            </c:manualLayout>
          </c:layout>
          <c:overlay val="0"/>
        </c:title>
        <c:majorTickMark val="out"/>
        <c:minorTickMark val="none"/>
        <c:tickLblPos val="nextTo"/>
        <c:crossAx val="2043238160"/>
        <c:crosses val="autoZero"/>
        <c:crossBetween val="midCat"/>
        <c:majorUnit val="5.0"/>
      </c:valAx>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3983</Words>
  <Characters>22706</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Oliveira</dc:creator>
  <cp:keywords/>
  <dc:description/>
  <cp:lastModifiedBy>Christina Oliveira</cp:lastModifiedBy>
  <cp:revision>3</cp:revision>
  <cp:lastPrinted>2017-12-08T19:45:00Z</cp:lastPrinted>
  <dcterms:created xsi:type="dcterms:W3CDTF">2017-12-08T19:45:00Z</dcterms:created>
  <dcterms:modified xsi:type="dcterms:W3CDTF">2017-12-10T00:11:00Z</dcterms:modified>
</cp:coreProperties>
</file>