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091CB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0C5657">
        <w:rPr>
          <w:rFonts w:cs="Calibri"/>
          <w:b/>
          <w:sz w:val="24"/>
        </w:rPr>
        <w:t>MotCurrRegVltgLimr</w:t>
      </w:r>
      <w:proofErr w:type="spellEnd"/>
      <w:r w:rsidR="000C5657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6F74FE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7D68E4">
        <w:rPr>
          <w:rFonts w:cs="Calibri"/>
          <w:b/>
          <w:sz w:val="24"/>
        </w:rPr>
        <w:t>26</w:t>
      </w:r>
      <w:r w:rsidR="00B11BE8" w:rsidRPr="00AA38E8">
        <w:rPr>
          <w:rFonts w:cs="Calibri"/>
          <w:b/>
          <w:sz w:val="24"/>
        </w:rPr>
        <w:t>-</w:t>
      </w:r>
      <w:r w:rsidR="00B73D83">
        <w:rPr>
          <w:rFonts w:cs="Calibri"/>
          <w:b/>
          <w:sz w:val="24"/>
        </w:rPr>
        <w:t>May</w:t>
      </w:r>
      <w:r w:rsidR="00AF21A5">
        <w:rPr>
          <w:rFonts w:cs="Calibri"/>
          <w:b/>
          <w:sz w:val="24"/>
        </w:rPr>
        <w:t>-</w:t>
      </w:r>
      <w:r w:rsidR="006F74FE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0C5657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Selva</w:t>
      </w:r>
      <w:proofErr w:type="spellEnd"/>
      <w:r>
        <w:rPr>
          <w:rFonts w:cs="Calibri"/>
          <w:b/>
          <w:sz w:val="24"/>
        </w:rPr>
        <w:t xml:space="preserve"> </w:t>
      </w:r>
      <w:proofErr w:type="spellStart"/>
      <w:r>
        <w:rPr>
          <w:rFonts w:cs="Calibri"/>
          <w:b/>
          <w:sz w:val="24"/>
        </w:rPr>
        <w:t>Sengottaiyan</w:t>
      </w:r>
      <w:proofErr w:type="spellEnd"/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A8114B" w:rsidRPr="00AA38E8" w:rsidTr="00A8114B">
        <w:trPr>
          <w:trHeight w:val="484"/>
        </w:trPr>
        <w:tc>
          <w:tcPr>
            <w:tcW w:w="47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A8114B" w:rsidRPr="00AA38E8" w:rsidRDefault="000C5657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Selva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Sengottaiyan</w:t>
            </w:r>
            <w:proofErr w:type="spellEnd"/>
          </w:p>
        </w:tc>
        <w:tc>
          <w:tcPr>
            <w:tcW w:w="865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A8114B" w:rsidRPr="00AA38E8" w:rsidRDefault="000C5657" w:rsidP="000C5657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A8114B">
              <w:rPr>
                <w:rFonts w:cs="Calibri"/>
              </w:rPr>
              <w:t>-</w:t>
            </w:r>
            <w:r>
              <w:rPr>
                <w:rFonts w:cs="Calibri"/>
              </w:rPr>
              <w:t>June</w:t>
            </w:r>
            <w:r w:rsidR="00A8114B">
              <w:rPr>
                <w:rFonts w:cs="Calibri"/>
              </w:rPr>
              <w:t>-2015</w:t>
            </w:r>
          </w:p>
        </w:tc>
      </w:tr>
      <w:tr w:rsidR="00A8114B" w:rsidRPr="00AA38E8" w:rsidTr="00A8114B">
        <w:trPr>
          <w:trHeight w:val="242"/>
        </w:trPr>
        <w:tc>
          <w:tcPr>
            <w:tcW w:w="47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 w:rsidP="00AF082D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A8114B" w:rsidRPr="00AA38E8" w:rsidRDefault="00A8114B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6455DB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1202761" w:history="1">
        <w:r w:rsidR="006455DB" w:rsidRPr="00530F7D">
          <w:rPr>
            <w:rStyle w:val="Hyperlink"/>
            <w:rFonts w:cs="Calibri"/>
            <w:noProof/>
          </w:rPr>
          <w:t>1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Abbrevations And Acronyms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_Toc421202761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4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62" w:history="1">
        <w:r w:rsidR="006455DB" w:rsidRPr="00530F7D">
          <w:rPr>
            <w:rStyle w:val="Hyperlink"/>
            <w:rFonts w:cs="Calibri"/>
            <w:noProof/>
          </w:rPr>
          <w:t>2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References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_Toc421202762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5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63" w:history="1">
        <w:r w:rsidR="006455DB" w:rsidRPr="00530F7D">
          <w:rPr>
            <w:rStyle w:val="Hyperlink"/>
            <w:noProof/>
          </w:rPr>
          <w:t>3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Dependencies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_Toc421202763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6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64" w:history="1">
        <w:r w:rsidR="006455DB" w:rsidRPr="00530F7D">
          <w:rPr>
            <w:rStyle w:val="Hyperlink"/>
            <w:rFonts w:cs="Calibri"/>
          </w:rPr>
          <w:t>3.1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SWCs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_Toc421202764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6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65" w:history="1">
        <w:r w:rsidR="006455DB" w:rsidRPr="00530F7D">
          <w:rPr>
            <w:rStyle w:val="Hyperlink"/>
            <w:rFonts w:cs="Calibri"/>
          </w:rPr>
          <w:t>3.2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Global Functions(Non RTE) to be provided to Integration Project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_Toc421202765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6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66" w:history="1">
        <w:r w:rsidR="006455DB" w:rsidRPr="00530F7D">
          <w:rPr>
            <w:rStyle w:val="Hyperlink"/>
            <w:rFonts w:cs="Calibri"/>
            <w:noProof/>
          </w:rPr>
          <w:t>4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noProof/>
          </w:rPr>
          <w:t>Configuration REQUIREMeNTS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_Toc421202766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7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67" w:history="1">
        <w:r w:rsidR="006455DB" w:rsidRPr="00530F7D">
          <w:rPr>
            <w:rStyle w:val="Hyperlink"/>
            <w:rFonts w:cs="Calibri"/>
          </w:rPr>
          <w:t>4.1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Build Time Config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_Toc421202767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7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68" w:history="1">
        <w:r w:rsidR="006455DB" w:rsidRPr="00530F7D">
          <w:rPr>
            <w:rStyle w:val="Hyperlink"/>
            <w:rFonts w:cs="Calibri"/>
          </w:rPr>
          <w:t>4.2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Configuration Files to be provided by Integration Project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_Toc421202768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7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69" w:history="1">
        <w:r w:rsidR="006455DB" w:rsidRPr="00530F7D">
          <w:rPr>
            <w:rStyle w:val="Hyperlink"/>
            <w:rFonts w:cs="Calibri"/>
          </w:rPr>
          <w:t>4.3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Da Vinci Parameter Configuration Changes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_Toc421202769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7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70" w:history="1">
        <w:r w:rsidR="006455DB" w:rsidRPr="00530F7D">
          <w:rPr>
            <w:rStyle w:val="Hyperlink"/>
            <w:rFonts w:cs="Calibri"/>
          </w:rPr>
          <w:t>4.4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DaVinci Interrupt Configuration Changes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_Toc421202770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7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71" w:history="1">
        <w:r w:rsidR="006455DB" w:rsidRPr="00530F7D">
          <w:rPr>
            <w:rStyle w:val="Hyperlink"/>
            <w:rFonts w:cs="Calibri"/>
          </w:rPr>
          <w:t>4.5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Manual Configuration Changes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_Toc421202771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7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72" w:history="1">
        <w:r w:rsidR="006455DB" w:rsidRPr="00530F7D">
          <w:rPr>
            <w:rStyle w:val="Hyperlink"/>
            <w:rFonts w:cs="Calibri"/>
            <w:noProof/>
          </w:rPr>
          <w:t>5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Integration  DATAFLOW REQUIREMENTS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_Toc421202772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8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73" w:history="1">
        <w:r w:rsidR="006455DB" w:rsidRPr="00530F7D">
          <w:rPr>
            <w:rStyle w:val="Hyperlink"/>
            <w:rFonts w:cs="Calibri"/>
          </w:rPr>
          <w:t>5.1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Required Global Data Inputs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_Toc421202773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8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74" w:history="1">
        <w:r w:rsidR="006455DB" w:rsidRPr="00530F7D">
          <w:rPr>
            <w:rStyle w:val="Hyperlink"/>
            <w:rFonts w:cs="Calibri"/>
          </w:rPr>
          <w:t>5.2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Required Global Data Outputs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_Toc421202774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8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75" w:history="1">
        <w:r w:rsidR="006455DB" w:rsidRPr="00530F7D">
          <w:rPr>
            <w:rStyle w:val="Hyperlink"/>
            <w:rFonts w:cs="Calibri"/>
          </w:rPr>
          <w:t>5.3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Specific Include Path present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_Toc421202775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8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76" w:history="1">
        <w:r w:rsidR="006455DB" w:rsidRPr="00530F7D">
          <w:rPr>
            <w:rStyle w:val="Hyperlink"/>
            <w:rFonts w:cs="Calibri"/>
            <w:noProof/>
          </w:rPr>
          <w:t>6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Runnable Scheduling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_Toc421202776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9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77" w:history="1">
        <w:r w:rsidR="006455DB" w:rsidRPr="00530F7D">
          <w:rPr>
            <w:rStyle w:val="Hyperlink"/>
            <w:rFonts w:cs="Calibri"/>
            <w:noProof/>
          </w:rPr>
          <w:t>7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Memory Map REQUIREMENTS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_Toc421202777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10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78" w:history="1">
        <w:r w:rsidR="006455DB" w:rsidRPr="00530F7D">
          <w:rPr>
            <w:rStyle w:val="Hyperlink"/>
            <w:rFonts w:cs="Calibri"/>
          </w:rPr>
          <w:t>7.1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Mapping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_Toc421202778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10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79" w:history="1">
        <w:r w:rsidR="006455DB" w:rsidRPr="00530F7D">
          <w:rPr>
            <w:rStyle w:val="Hyperlink"/>
            <w:rFonts w:cs="Calibri"/>
          </w:rPr>
          <w:t>7.2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Usage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_Toc421202779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10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80" w:history="1">
        <w:r w:rsidR="006455DB" w:rsidRPr="00530F7D">
          <w:rPr>
            <w:rStyle w:val="Hyperlink"/>
            <w:rFonts w:cs="Calibri"/>
          </w:rPr>
          <w:t>7.3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Non  RTE NvM Blocks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_Toc421202780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10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81" w:history="1">
        <w:r w:rsidR="006455DB" w:rsidRPr="00530F7D">
          <w:rPr>
            <w:rStyle w:val="Hyperlink"/>
            <w:rFonts w:cs="Calibri"/>
          </w:rPr>
          <w:t>7.4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RTE NvM Blocks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_Toc421202781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10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82" w:history="1">
        <w:r w:rsidR="006455DB" w:rsidRPr="00530F7D">
          <w:rPr>
            <w:rStyle w:val="Hyperlink"/>
            <w:rFonts w:cs="Calibri"/>
            <w:noProof/>
          </w:rPr>
          <w:t>8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Compiler Settings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_Toc421202782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11</w:t>
        </w:r>
        <w:r w:rsidR="006455DB">
          <w:rPr>
            <w:noProof/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83" w:history="1">
        <w:r w:rsidR="006455DB" w:rsidRPr="00530F7D">
          <w:rPr>
            <w:rStyle w:val="Hyperlink"/>
            <w:rFonts w:cs="Calibri"/>
          </w:rPr>
          <w:t>8.1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Preprocessor MACRO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_Toc421202783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11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202784" w:history="1">
        <w:r w:rsidR="006455DB" w:rsidRPr="00530F7D">
          <w:rPr>
            <w:rStyle w:val="Hyperlink"/>
            <w:rFonts w:cs="Calibri"/>
          </w:rPr>
          <w:t>8.2</w:t>
        </w:r>
        <w:r w:rsidR="006455D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455DB" w:rsidRPr="00530F7D">
          <w:rPr>
            <w:rStyle w:val="Hyperlink"/>
            <w:rFonts w:cs="Calibri"/>
          </w:rPr>
          <w:t>Optimization Settings</w:t>
        </w:r>
        <w:r w:rsidR="006455DB">
          <w:rPr>
            <w:webHidden/>
          </w:rPr>
          <w:tab/>
        </w:r>
        <w:r w:rsidR="006455DB">
          <w:rPr>
            <w:webHidden/>
          </w:rPr>
          <w:fldChar w:fldCharType="begin"/>
        </w:r>
        <w:r w:rsidR="006455DB">
          <w:rPr>
            <w:webHidden/>
          </w:rPr>
          <w:instrText xml:space="preserve"> PAGEREF _Toc421202784 \h </w:instrText>
        </w:r>
        <w:r w:rsidR="006455DB">
          <w:rPr>
            <w:webHidden/>
          </w:rPr>
        </w:r>
        <w:r w:rsidR="006455DB">
          <w:rPr>
            <w:webHidden/>
          </w:rPr>
          <w:fldChar w:fldCharType="separate"/>
        </w:r>
        <w:r w:rsidR="006455DB">
          <w:rPr>
            <w:webHidden/>
          </w:rPr>
          <w:t>11</w:t>
        </w:r>
        <w:r w:rsidR="006455DB">
          <w:rPr>
            <w:webHidden/>
          </w:rPr>
          <w:fldChar w:fldCharType="end"/>
        </w:r>
      </w:hyperlink>
    </w:p>
    <w:p w:rsidR="006455DB" w:rsidRDefault="000B51D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202785" w:history="1">
        <w:r w:rsidR="006455DB" w:rsidRPr="00530F7D">
          <w:rPr>
            <w:rStyle w:val="Hyperlink"/>
            <w:rFonts w:cs="Calibri"/>
            <w:noProof/>
          </w:rPr>
          <w:t>9</w:t>
        </w:r>
        <w:r w:rsidR="006455DB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6455DB" w:rsidRPr="00530F7D">
          <w:rPr>
            <w:rStyle w:val="Hyperlink"/>
            <w:rFonts w:cs="Calibri"/>
            <w:noProof/>
          </w:rPr>
          <w:t>Appendix</w:t>
        </w:r>
        <w:r w:rsidR="006455DB">
          <w:rPr>
            <w:noProof/>
            <w:webHidden/>
          </w:rPr>
          <w:tab/>
        </w:r>
        <w:r w:rsidR="006455DB">
          <w:rPr>
            <w:noProof/>
            <w:webHidden/>
          </w:rPr>
          <w:fldChar w:fldCharType="begin"/>
        </w:r>
        <w:r w:rsidR="006455DB">
          <w:rPr>
            <w:noProof/>
            <w:webHidden/>
          </w:rPr>
          <w:instrText xml:space="preserve"> PAGEREF _Toc421202785 \h </w:instrText>
        </w:r>
        <w:r w:rsidR="006455DB">
          <w:rPr>
            <w:noProof/>
            <w:webHidden/>
          </w:rPr>
        </w:r>
        <w:r w:rsidR="006455DB">
          <w:rPr>
            <w:noProof/>
            <w:webHidden/>
          </w:rPr>
          <w:fldChar w:fldCharType="separate"/>
        </w:r>
        <w:r w:rsidR="006455DB">
          <w:rPr>
            <w:noProof/>
            <w:webHidden/>
          </w:rPr>
          <w:t>12</w:t>
        </w:r>
        <w:r w:rsidR="006455DB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21202761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21202762"/>
      <w:r w:rsidRPr="00AA38E8">
        <w:rPr>
          <w:rFonts w:ascii="Calibri" w:hAnsi="Calibri" w:cs="Calibri"/>
        </w:rPr>
        <w:lastRenderedPageBreak/>
        <w:t>References</w:t>
      </w:r>
      <w:bookmarkStart w:id="9" w:name="_GoBack"/>
      <w:bookmarkEnd w:id="8"/>
      <w:bookmarkEnd w:id="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91CB1" w:rsidP="000C565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B73D83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="000C5657">
              <w:rPr>
                <w:rFonts w:cs="Calibri"/>
                <w:lang w:bidi="ar-SA"/>
              </w:rPr>
              <w:t>SF105</w:t>
            </w:r>
            <w:r w:rsidRPr="00091CB1">
              <w:rPr>
                <w:rFonts w:cs="Calibri"/>
                <w:lang w:bidi="ar-SA"/>
              </w:rPr>
              <w:t>A_</w:t>
            </w:r>
            <w:r w:rsidR="000C5657">
              <w:rPr>
                <w:rFonts w:cs="Calibri"/>
                <w:lang w:bidi="ar-SA"/>
              </w:rPr>
              <w:t>MotCurrRegVltgLimr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607624" w:rsidP="000B155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0B1556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1600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DC069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DC0695">
              <w:rPr>
                <w:rFonts w:cs="Calibri"/>
                <w:lang w:bidi="ar-SA"/>
              </w:rPr>
              <w:t>4</w:t>
            </w:r>
            <w:r>
              <w:rPr>
                <w:rFonts w:cs="Calibri"/>
                <w:lang w:bidi="ar-SA"/>
              </w:rPr>
              <w:t>.0</w:t>
            </w:r>
            <w:r w:rsidR="00DC0695">
              <w:rPr>
                <w:rFonts w:cs="Calibri"/>
                <w:lang w:bidi="ar-SA"/>
              </w:rPr>
              <w:t>0</w:t>
            </w:r>
            <w:r>
              <w:rPr>
                <w:rFonts w:cs="Calibri"/>
                <w:lang w:bidi="ar-SA"/>
              </w:rPr>
              <w:t>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DC0695">
              <w:rPr>
                <w:rFonts w:cs="Calibri"/>
                <w:lang w:bidi="ar-SA"/>
              </w:rPr>
              <w:t>4.00.00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AC05B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4575A">
            <w:pPr>
              <w:rPr>
                <w:rFonts w:cs="Calibri"/>
                <w:lang w:bidi="ar-SA"/>
              </w:rPr>
            </w:pPr>
          </w:p>
        </w:tc>
      </w:tr>
      <w:tr w:rsidR="00160076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0" w:name="_Toc357692818"/>
      <w:bookmarkStart w:id="11" w:name="_Toc421202763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10"/>
      <w:bookmarkEnd w:id="1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357692819"/>
      <w:bookmarkStart w:id="13" w:name="_Toc421202764"/>
      <w:r w:rsidRPr="00877199">
        <w:rPr>
          <w:rFonts w:ascii="Calibri" w:hAnsi="Calibri" w:cs="Calibri"/>
        </w:rPr>
        <w:t>SWCs</w:t>
      </w:r>
      <w:bookmarkEnd w:id="12"/>
      <w:bookmarkEnd w:id="13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" w:name="_Toc357692820"/>
      <w:bookmarkStart w:id="15" w:name="_Toc421202765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4"/>
      <w:bookmarkEnd w:id="15"/>
    </w:p>
    <w:p w:rsidR="004057AC" w:rsidRPr="00877199" w:rsidRDefault="008429C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6" w:name="_Toc357692821"/>
      <w:bookmarkStart w:id="17" w:name="_Toc421202766"/>
      <w:r>
        <w:lastRenderedPageBreak/>
        <w:t>Configuration</w:t>
      </w:r>
      <w:bookmarkEnd w:id="16"/>
      <w:r w:rsidR="009A2ED4">
        <w:t xml:space="preserve"> REQUIREMeNTS</w:t>
      </w:r>
      <w:bookmarkEnd w:id="1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357692822"/>
      <w:bookmarkStart w:id="19" w:name="_Toc421202767"/>
      <w:r w:rsidRPr="00877199">
        <w:rPr>
          <w:rFonts w:ascii="Calibri" w:hAnsi="Calibri" w:cs="Calibri"/>
        </w:rPr>
        <w:t>Build Time Config</w:t>
      </w:r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357692823"/>
      <w:bookmarkStart w:id="21" w:name="_Toc421202768"/>
      <w:bookmarkStart w:id="22" w:name="OLE_LINK10"/>
      <w:bookmarkStart w:id="23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20"/>
      <w:bookmarkEnd w:id="21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4" w:name="_Toc357692824"/>
      <w:bookmarkStart w:id="25" w:name="_Toc421202769"/>
      <w:bookmarkStart w:id="26" w:name="OLE_LINK12"/>
      <w:bookmarkStart w:id="27" w:name="OLE_LINK13"/>
      <w:bookmarkStart w:id="28" w:name="_Toc357692825"/>
      <w:bookmarkEnd w:id="22"/>
      <w:bookmarkEnd w:id="23"/>
      <w:r w:rsidRPr="00877199">
        <w:rPr>
          <w:rFonts w:ascii="Calibri" w:hAnsi="Calibri" w:cs="Calibri"/>
        </w:rPr>
        <w:t>Da Vinci Parameter Configuration Changes</w:t>
      </w:r>
      <w:bookmarkEnd w:id="24"/>
      <w:bookmarkEnd w:id="2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6"/>
      <w:bookmarkEnd w:id="27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21202770"/>
      <w:r w:rsidRPr="00877199">
        <w:rPr>
          <w:rFonts w:ascii="Calibri" w:hAnsi="Calibri" w:cs="Calibri"/>
        </w:rPr>
        <w:t>DaVinci Interrupt Configuration Changes</w:t>
      </w:r>
      <w:bookmarkEnd w:id="2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21202771"/>
      <w:r w:rsidRPr="00877199">
        <w:rPr>
          <w:rFonts w:ascii="Calibri" w:hAnsi="Calibri" w:cs="Calibri"/>
        </w:rPr>
        <w:t xml:space="preserve">Manual </w:t>
      </w:r>
      <w:bookmarkStart w:id="31" w:name="OLE_LINK22"/>
      <w:bookmarkStart w:id="32" w:name="OLE_LINK23"/>
      <w:bookmarkStart w:id="33" w:name="OLE_LINK24"/>
      <w:r w:rsidRPr="00877199">
        <w:rPr>
          <w:rFonts w:ascii="Calibri" w:hAnsi="Calibri" w:cs="Calibri"/>
        </w:rPr>
        <w:t>Configuration Changes</w:t>
      </w:r>
      <w:bookmarkEnd w:id="28"/>
      <w:bookmarkEnd w:id="30"/>
      <w:bookmarkEnd w:id="31"/>
      <w:bookmarkEnd w:id="32"/>
      <w:bookmarkEnd w:id="3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4" w:name="_Toc357692826"/>
      <w:bookmarkStart w:id="35" w:name="_Toc421202772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4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357692827"/>
      <w:bookmarkStart w:id="37" w:name="_Toc421202773"/>
      <w:bookmarkStart w:id="38" w:name="OLE_LINK83"/>
      <w:bookmarkStart w:id="39" w:name="OLE_LINK84"/>
      <w:r w:rsidRPr="00877199">
        <w:rPr>
          <w:rFonts w:ascii="Calibri" w:hAnsi="Calibri" w:cs="Calibri"/>
        </w:rPr>
        <w:t>Required Global Data Inputs</w:t>
      </w:r>
      <w:bookmarkEnd w:id="36"/>
      <w:bookmarkEnd w:id="37"/>
    </w:p>
    <w:p w:rsidR="00AC05BA" w:rsidRPr="00877199" w:rsidRDefault="0085278D" w:rsidP="00AC05BA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421202774"/>
      <w:r w:rsidRPr="00877199">
        <w:rPr>
          <w:rFonts w:ascii="Calibri" w:hAnsi="Calibri" w:cs="Calibri"/>
        </w:rPr>
        <w:t>Required Global Data Outputs</w:t>
      </w:r>
      <w:bookmarkEnd w:id="40"/>
    </w:p>
    <w:p w:rsidR="008429C0" w:rsidRPr="008429C0" w:rsidRDefault="0085278D" w:rsidP="008429C0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</w:t>
      </w:r>
      <w:proofErr w:type="spellStart"/>
      <w:r w:rsidR="00752FF5" w:rsidRPr="00777949">
        <w:rPr>
          <w:lang w:bidi="ar-SA"/>
        </w:rPr>
        <w:t>file</w:t>
      </w:r>
      <w:proofErr w:type="spellEnd"/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9"/>
      <w:bookmarkStart w:id="42" w:name="_Toc421202775"/>
      <w:bookmarkEnd w:id="38"/>
      <w:bookmarkEnd w:id="39"/>
      <w:r w:rsidRPr="00877199">
        <w:rPr>
          <w:rFonts w:ascii="Calibri" w:hAnsi="Calibri" w:cs="Calibri"/>
        </w:rPr>
        <w:t>Specific Include Path present</w:t>
      </w:r>
      <w:bookmarkEnd w:id="41"/>
      <w:bookmarkEnd w:id="42"/>
    </w:p>
    <w:p w:rsidR="004057AC" w:rsidRDefault="000E0B1D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3" w:name="_Toc357692830"/>
      <w:bookmarkStart w:id="44" w:name="_Toc421202776"/>
      <w:r w:rsidRPr="004057AC">
        <w:rPr>
          <w:rFonts w:ascii="Calibri" w:hAnsi="Calibri" w:cs="Calibri"/>
        </w:rPr>
        <w:lastRenderedPageBreak/>
        <w:t>Runnable Scheduling</w:t>
      </w:r>
      <w:bookmarkEnd w:id="43"/>
      <w:bookmarkEnd w:id="4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11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B73D83" w:rsidRDefault="00334881" w:rsidP="00AC05BA">
            <w:pPr>
              <w:rPr>
                <w:b/>
                <w:bCs/>
              </w:rPr>
            </w:pPr>
            <w:r>
              <w:rPr>
                <w:b/>
                <w:bCs/>
              </w:rPr>
              <w:t>MotCurrRegVltgLimr</w:t>
            </w:r>
            <w:r w:rsidR="00B73D83" w:rsidRPr="00B73D83">
              <w:rPr>
                <w:b/>
              </w:rPr>
              <w:t>Init</w:t>
            </w:r>
            <w:r w:rsidR="00DA031E">
              <w:rPr>
                <w:b/>
              </w:rPr>
              <w:t>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85278D">
            <w:r>
              <w:t xml:space="preserve"> </w:t>
            </w:r>
            <w:r w:rsidR="00B73D83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B73D83" w:rsidP="00D154C3">
            <w:proofErr w:type="spellStart"/>
            <w:r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10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031E" w:rsidRPr="00DE4B77" w:rsidRDefault="000C5657" w:rsidP="00334881">
            <w:pPr>
              <w:rPr>
                <w:b/>
                <w:bCs/>
              </w:rPr>
            </w:pPr>
            <w:r>
              <w:rPr>
                <w:b/>
                <w:bCs/>
              </w:rPr>
              <w:t>MotCurrRegVltgLimr</w:t>
            </w:r>
            <w:r w:rsidR="00334881">
              <w:rPr>
                <w:b/>
                <w:bCs/>
              </w:rPr>
              <w:t>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334881" w:rsidP="004F5C2F">
            <w:r>
              <w:t>Motor Control ISR*2</w:t>
            </w:r>
          </w:p>
          <w:p w:rsidR="00DA031E" w:rsidRDefault="00DA031E" w:rsidP="00DA031E"/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31"/>
      <w:bookmarkStart w:id="46" w:name="_Toc421202777"/>
      <w:bookmarkStart w:id="47" w:name="OLE_LINK16"/>
      <w:bookmarkStart w:id="4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5"/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32"/>
      <w:bookmarkStart w:id="50" w:name="_Toc421202778"/>
      <w:bookmarkEnd w:id="47"/>
      <w:bookmarkEnd w:id="48"/>
      <w:r w:rsidRPr="00877199">
        <w:rPr>
          <w:rFonts w:ascii="Calibri" w:hAnsi="Calibri" w:cs="Calibri"/>
        </w:rPr>
        <w:t>Mapping</w:t>
      </w:r>
      <w:bookmarkEnd w:id="49"/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0E0B1D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E0B1D" w:rsidRPr="00DE4B77" w:rsidRDefault="000E0B1D" w:rsidP="001B2F23">
            <w:pPr>
              <w:rPr>
                <w:b/>
                <w:bCs/>
              </w:rPr>
            </w:pPr>
            <w:proofErr w:type="spellStart"/>
            <w:r w:rsidRPr="00AF4561">
              <w:rPr>
                <w:b/>
                <w:bCs/>
              </w:rPr>
              <w:t>MotCtrl_START_SEC_CODE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E0B1D" w:rsidRDefault="000E0B1D" w:rsidP="001B2F23">
            <w:r>
              <w:t>Code section for Motor Control scheduled functions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E0B1D" w:rsidRDefault="000E0B1D" w:rsidP="001B2F23"/>
        </w:tc>
      </w:tr>
      <w:tr w:rsidR="000E0B1D" w:rsidTr="00DE4B77">
        <w:tc>
          <w:tcPr>
            <w:tcW w:w="4000" w:type="dxa"/>
            <w:shd w:val="clear" w:color="auto" w:fill="auto"/>
          </w:tcPr>
          <w:p w:rsidR="000E0B1D" w:rsidRPr="00DE4B77" w:rsidRDefault="000E0B1D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0E0B1D" w:rsidRDefault="000E0B1D" w:rsidP="00DE4B77"/>
        </w:tc>
        <w:tc>
          <w:tcPr>
            <w:tcW w:w="2505" w:type="dxa"/>
            <w:shd w:val="clear" w:color="auto" w:fill="auto"/>
          </w:tcPr>
          <w:p w:rsidR="000E0B1D" w:rsidRDefault="000E0B1D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421202779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421202780"/>
      <w:bookmarkStart w:id="54" w:name="OLE_LINK20"/>
      <w:bookmarkStart w:id="55" w:name="OLE_LINK81"/>
      <w:bookmarkStart w:id="56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57" w:name="_Toc357692834"/>
      <w:r w:rsidRPr="00877199">
        <w:rPr>
          <w:rFonts w:ascii="Calibri" w:hAnsi="Calibri" w:cs="Calibri"/>
        </w:rPr>
        <w:t>NvM Blocks</w:t>
      </w:r>
      <w:bookmarkEnd w:id="53"/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4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421202781"/>
      <w:bookmarkEnd w:id="55"/>
      <w:bookmarkEnd w:id="56"/>
      <w:r w:rsidRPr="00877199">
        <w:rPr>
          <w:rFonts w:ascii="Calibri" w:hAnsi="Calibri" w:cs="Calibri"/>
        </w:rPr>
        <w:t>RTE NvM Blocks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64A51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421202782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421202783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0441B0" w:rsidP="004057AC">
      <w:pPr>
        <w:rPr>
          <w:rFonts w:cs="Calibri"/>
        </w:rPr>
      </w:pPr>
      <w:bookmarkStart w:id="65" w:name="OLE_LINK21"/>
      <w:proofErr w:type="gramStart"/>
      <w:r>
        <w:rPr>
          <w:rFonts w:cs="Calibri"/>
        </w:rPr>
        <w:t>None</w:t>
      </w:r>
      <w:r w:rsidR="004057AC" w:rsidRPr="00877199">
        <w:rPr>
          <w:rFonts w:cs="Calibri"/>
        </w:rPr>
        <w:t>.</w:t>
      </w:r>
      <w:proofErr w:type="gram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421202784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0441B0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421202785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85278D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D4" w:rsidRDefault="000B51D4">
      <w:r>
        <w:separator/>
      </w:r>
    </w:p>
  </w:endnote>
  <w:endnote w:type="continuationSeparator" w:id="0">
    <w:p w:rsidR="000B51D4" w:rsidRDefault="000B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DC0695" w:rsidP="004F3C64">
          <w:pPr>
            <w:pStyle w:val="Footer"/>
            <w:rPr>
              <w:sz w:val="16"/>
            </w:rPr>
          </w:pPr>
          <w:proofErr w:type="spellStart"/>
          <w:r w:rsidRPr="00DC0695">
            <w:rPr>
              <w:sz w:val="16"/>
            </w:rPr>
            <w:t>MotCurrRegVltgLimr</w:t>
          </w:r>
          <w:r>
            <w:rPr>
              <w:sz w:val="16"/>
            </w:rPr>
            <w:t>_</w:t>
          </w:r>
          <w:r w:rsidR="0026400C">
            <w:rPr>
              <w:sz w:val="16"/>
            </w:rPr>
            <w:t>Integration</w:t>
          </w:r>
          <w:proofErr w:type="spellEnd"/>
          <w:r w:rsidR="0026400C">
            <w:rPr>
              <w:sz w:val="16"/>
            </w:rPr>
            <w:t xml:space="preserve"> Manual</w:t>
          </w:r>
        </w:p>
        <w:p w:rsidR="00C576BF" w:rsidRPr="000665B8" w:rsidRDefault="00C576BF" w:rsidP="007D68E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6F74FE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7D68E4">
            <w:rPr>
              <w:sz w:val="16"/>
            </w:rPr>
            <w:t>26</w:t>
          </w:r>
          <w:r w:rsidR="00091CB1" w:rsidRPr="00091CB1">
            <w:rPr>
              <w:sz w:val="16"/>
            </w:rPr>
            <w:t>-</w:t>
          </w:r>
          <w:r w:rsidR="0068104C">
            <w:rPr>
              <w:sz w:val="16"/>
            </w:rPr>
            <w:t>May</w:t>
          </w:r>
          <w:r w:rsidR="00091CB1" w:rsidRPr="00091CB1">
            <w:rPr>
              <w:sz w:val="16"/>
            </w:rPr>
            <w:t>-2015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C0695">
            <w:rPr>
              <w:noProof/>
              <w:sz w:val="16"/>
              <w:szCs w:val="16"/>
            </w:rPr>
            <w:t>5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C0695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D4" w:rsidRDefault="000B51D4">
      <w:r>
        <w:separator/>
      </w:r>
    </w:p>
  </w:footnote>
  <w:footnote w:type="continuationSeparator" w:id="0">
    <w:p w:rsidR="000B51D4" w:rsidRDefault="000B5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41B0"/>
    <w:rsid w:val="00045875"/>
    <w:rsid w:val="00047D48"/>
    <w:rsid w:val="00053262"/>
    <w:rsid w:val="000558D3"/>
    <w:rsid w:val="000573ED"/>
    <w:rsid w:val="00057E0F"/>
    <w:rsid w:val="000635CA"/>
    <w:rsid w:val="00063A7A"/>
    <w:rsid w:val="000665B8"/>
    <w:rsid w:val="00070FE2"/>
    <w:rsid w:val="00072FF0"/>
    <w:rsid w:val="000863AA"/>
    <w:rsid w:val="000900A0"/>
    <w:rsid w:val="00091CB1"/>
    <w:rsid w:val="000A0ED7"/>
    <w:rsid w:val="000B1556"/>
    <w:rsid w:val="000B202E"/>
    <w:rsid w:val="000B51D4"/>
    <w:rsid w:val="000C5657"/>
    <w:rsid w:val="000C6CD1"/>
    <w:rsid w:val="000D5DB4"/>
    <w:rsid w:val="000E0B1D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3C60"/>
    <w:rsid w:val="00114319"/>
    <w:rsid w:val="001161D2"/>
    <w:rsid w:val="00120D8E"/>
    <w:rsid w:val="00132EC3"/>
    <w:rsid w:val="00136080"/>
    <w:rsid w:val="0014575A"/>
    <w:rsid w:val="00151B57"/>
    <w:rsid w:val="00160076"/>
    <w:rsid w:val="001833C5"/>
    <w:rsid w:val="00186C07"/>
    <w:rsid w:val="0019671A"/>
    <w:rsid w:val="001A3B33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362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4881"/>
    <w:rsid w:val="0033680E"/>
    <w:rsid w:val="00347663"/>
    <w:rsid w:val="00364F00"/>
    <w:rsid w:val="003B4A55"/>
    <w:rsid w:val="003B5604"/>
    <w:rsid w:val="003C4980"/>
    <w:rsid w:val="003D5181"/>
    <w:rsid w:val="003F7671"/>
    <w:rsid w:val="00404C3D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4F5C2F"/>
    <w:rsid w:val="00502FF7"/>
    <w:rsid w:val="00510DB3"/>
    <w:rsid w:val="00523070"/>
    <w:rsid w:val="005520A8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07624"/>
    <w:rsid w:val="006171B3"/>
    <w:rsid w:val="00633FE1"/>
    <w:rsid w:val="006367C8"/>
    <w:rsid w:val="006374FA"/>
    <w:rsid w:val="006455DB"/>
    <w:rsid w:val="00646455"/>
    <w:rsid w:val="0065533E"/>
    <w:rsid w:val="00656B0A"/>
    <w:rsid w:val="006719D4"/>
    <w:rsid w:val="0068104C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6F74FE"/>
    <w:rsid w:val="00700FDB"/>
    <w:rsid w:val="00707061"/>
    <w:rsid w:val="00707BA6"/>
    <w:rsid w:val="007129B5"/>
    <w:rsid w:val="0071423B"/>
    <w:rsid w:val="00722EA8"/>
    <w:rsid w:val="00727610"/>
    <w:rsid w:val="00752FF5"/>
    <w:rsid w:val="0075721A"/>
    <w:rsid w:val="00764A51"/>
    <w:rsid w:val="00767585"/>
    <w:rsid w:val="007A2CEC"/>
    <w:rsid w:val="007B1EDB"/>
    <w:rsid w:val="007B2442"/>
    <w:rsid w:val="007B71B8"/>
    <w:rsid w:val="007C4BC5"/>
    <w:rsid w:val="007D2EB5"/>
    <w:rsid w:val="007D68E4"/>
    <w:rsid w:val="007D7B00"/>
    <w:rsid w:val="007E1D79"/>
    <w:rsid w:val="007E4EF4"/>
    <w:rsid w:val="008116BA"/>
    <w:rsid w:val="008119C7"/>
    <w:rsid w:val="00823506"/>
    <w:rsid w:val="00831038"/>
    <w:rsid w:val="008429C0"/>
    <w:rsid w:val="0085278D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294D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32264"/>
    <w:rsid w:val="00942D04"/>
    <w:rsid w:val="00946E5C"/>
    <w:rsid w:val="00957855"/>
    <w:rsid w:val="0096191C"/>
    <w:rsid w:val="00962170"/>
    <w:rsid w:val="00962AD0"/>
    <w:rsid w:val="00970DBB"/>
    <w:rsid w:val="0097381A"/>
    <w:rsid w:val="00974C55"/>
    <w:rsid w:val="00985B9D"/>
    <w:rsid w:val="009A2ED4"/>
    <w:rsid w:val="009B6BDF"/>
    <w:rsid w:val="009B754B"/>
    <w:rsid w:val="009C2C9A"/>
    <w:rsid w:val="009C5629"/>
    <w:rsid w:val="009C694E"/>
    <w:rsid w:val="009D56A4"/>
    <w:rsid w:val="009E71FE"/>
    <w:rsid w:val="009F3119"/>
    <w:rsid w:val="00A22E5D"/>
    <w:rsid w:val="00A2583B"/>
    <w:rsid w:val="00A25B61"/>
    <w:rsid w:val="00A26934"/>
    <w:rsid w:val="00A32585"/>
    <w:rsid w:val="00A365F0"/>
    <w:rsid w:val="00A5749E"/>
    <w:rsid w:val="00A8114B"/>
    <w:rsid w:val="00A92EE5"/>
    <w:rsid w:val="00AA3334"/>
    <w:rsid w:val="00AA38E8"/>
    <w:rsid w:val="00AB200C"/>
    <w:rsid w:val="00AB2785"/>
    <w:rsid w:val="00AC05BA"/>
    <w:rsid w:val="00AC7DD3"/>
    <w:rsid w:val="00AD4041"/>
    <w:rsid w:val="00AE0435"/>
    <w:rsid w:val="00AE5C76"/>
    <w:rsid w:val="00AE684E"/>
    <w:rsid w:val="00AF082D"/>
    <w:rsid w:val="00AF0B3E"/>
    <w:rsid w:val="00AF20EB"/>
    <w:rsid w:val="00AF21A5"/>
    <w:rsid w:val="00B11BE8"/>
    <w:rsid w:val="00B15158"/>
    <w:rsid w:val="00B21099"/>
    <w:rsid w:val="00B263A8"/>
    <w:rsid w:val="00B35242"/>
    <w:rsid w:val="00B352F7"/>
    <w:rsid w:val="00B73D83"/>
    <w:rsid w:val="00B81B39"/>
    <w:rsid w:val="00B81C1B"/>
    <w:rsid w:val="00B85E5D"/>
    <w:rsid w:val="00B871EB"/>
    <w:rsid w:val="00B915BD"/>
    <w:rsid w:val="00B96B57"/>
    <w:rsid w:val="00BA0018"/>
    <w:rsid w:val="00BA236A"/>
    <w:rsid w:val="00BA72F4"/>
    <w:rsid w:val="00BC0234"/>
    <w:rsid w:val="00BC6B0F"/>
    <w:rsid w:val="00BD4F89"/>
    <w:rsid w:val="00BD6557"/>
    <w:rsid w:val="00BE2E02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4FE2"/>
    <w:rsid w:val="00CF7C4B"/>
    <w:rsid w:val="00D03EA3"/>
    <w:rsid w:val="00D154C3"/>
    <w:rsid w:val="00D16229"/>
    <w:rsid w:val="00D227C3"/>
    <w:rsid w:val="00D31601"/>
    <w:rsid w:val="00D4065B"/>
    <w:rsid w:val="00D4267E"/>
    <w:rsid w:val="00D43475"/>
    <w:rsid w:val="00D45166"/>
    <w:rsid w:val="00D460BB"/>
    <w:rsid w:val="00D51275"/>
    <w:rsid w:val="00D52276"/>
    <w:rsid w:val="00D57397"/>
    <w:rsid w:val="00D6547D"/>
    <w:rsid w:val="00D66AB8"/>
    <w:rsid w:val="00D77299"/>
    <w:rsid w:val="00D77952"/>
    <w:rsid w:val="00D8298E"/>
    <w:rsid w:val="00DA031E"/>
    <w:rsid w:val="00DB213C"/>
    <w:rsid w:val="00DC0695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A5282"/>
    <w:rsid w:val="00EC0CCD"/>
    <w:rsid w:val="00ED7CA4"/>
    <w:rsid w:val="00EE26AB"/>
    <w:rsid w:val="00EF1337"/>
    <w:rsid w:val="00F01D8E"/>
    <w:rsid w:val="00F07544"/>
    <w:rsid w:val="00F2385F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4C9476-AC28-4395-8FAD-107133D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682</Words>
  <Characters>3894</Characters>
  <Application>Microsoft Office Word</Application>
  <DocSecurity>0</DocSecurity>
  <Lines>32</Lines>
  <Paragraphs>9</Paragraphs>
  <ScaleCrop>false</ScaleCrop>
  <Company>Nexteer Automotive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Sengottaiyan, Selva</cp:lastModifiedBy>
  <cp:revision>18</cp:revision>
  <cp:lastPrinted>2015-02-27T18:50:00Z</cp:lastPrinted>
  <dcterms:created xsi:type="dcterms:W3CDTF">2015-05-01T20:29:00Z</dcterms:created>
  <dcterms:modified xsi:type="dcterms:W3CDTF">2015-06-05T19:59:00Z</dcterms:modified>
</cp:coreProperties>
</file>