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BB" w:rsidRDefault="009A6867">
      <w:r>
        <w:rPr>
          <w:noProof/>
        </w:rPr>
        <w:drawing>
          <wp:inline distT="0" distB="0" distL="0" distR="0">
            <wp:extent cx="5831205" cy="344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67" w:rsidRDefault="009A6867">
      <w:r>
        <w:t>Figure 1. Android build tool Menu File UI.</w:t>
      </w:r>
    </w:p>
    <w:p w:rsidR="009A6867" w:rsidRDefault="009A6867">
      <w:r>
        <w:rPr>
          <w:noProof/>
        </w:rPr>
        <w:drawing>
          <wp:inline distT="0" distB="0" distL="0" distR="0">
            <wp:extent cx="4382135" cy="2950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67" w:rsidRDefault="009A6867">
      <w:r>
        <w:t>Figure 2. Settings UI.</w:t>
      </w:r>
    </w:p>
    <w:p w:rsidR="009A6867" w:rsidRDefault="009A6867">
      <w:r>
        <w:t>Include</w:t>
      </w:r>
      <w:r w:rsidR="00AC08C9">
        <w:t>s</w:t>
      </w:r>
      <w:r>
        <w:t>: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>Gradle Path: Path to Gradle’s directory on local.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>Nexus URL: url to repository on Nexus server.</w:t>
      </w:r>
    </w:p>
    <w:p w:rsidR="009A6867" w:rsidRDefault="009A6867" w:rsidP="009A6867">
      <w:r>
        <w:rPr>
          <w:noProof/>
        </w:rPr>
        <w:lastRenderedPageBreak/>
        <w:drawing>
          <wp:inline distT="0" distB="0" distL="0" distR="0">
            <wp:extent cx="5831205" cy="3441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67" w:rsidRDefault="009A6867" w:rsidP="009A6867">
      <w:r>
        <w:t>Figure 3. Android build tool Input tab</w:t>
      </w:r>
      <w:r w:rsidR="00AC08C9">
        <w:t xml:space="preserve"> UI</w:t>
      </w:r>
      <w:r>
        <w:t>.</w:t>
      </w:r>
    </w:p>
    <w:p w:rsidR="009A6867" w:rsidRDefault="009A6867" w:rsidP="009A6867">
      <w:r>
        <w:t>Include</w:t>
      </w:r>
      <w:r w:rsidR="00AC08C9">
        <w:t>s</w:t>
      </w:r>
      <w:r>
        <w:t>: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>Project: Path to root directory of project need to build.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>Proguard: checked</w:t>
      </w:r>
      <w:r w:rsidR="00AC08C9">
        <w:t xml:space="preserve"> if project need proguard and path to proguard file.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>Signing section: Sign apk file.</w:t>
      </w:r>
    </w:p>
    <w:p w:rsidR="009A6867" w:rsidRDefault="009A6867" w:rsidP="009A6867">
      <w:pPr>
        <w:pStyle w:val="ListParagraph"/>
        <w:numPr>
          <w:ilvl w:val="0"/>
          <w:numId w:val="1"/>
        </w:numPr>
      </w:pPr>
      <w:r>
        <w:t xml:space="preserve">Native Libs: cheked if </w:t>
      </w:r>
      <w:r w:rsidR="00AC08C9">
        <w:t>project need native lib and path to “</w:t>
      </w:r>
      <w:r w:rsidR="00AC08C9" w:rsidRPr="00AC08C9">
        <w:t>armeabi</w:t>
      </w:r>
      <w:r w:rsidR="00AC08C9">
        <w:t>” directory.</w:t>
      </w:r>
    </w:p>
    <w:p w:rsidR="00AC08C9" w:rsidRDefault="007324B6" w:rsidP="00AC08C9">
      <w:r>
        <w:rPr>
          <w:noProof/>
        </w:rPr>
        <w:lastRenderedPageBreak/>
        <w:drawing>
          <wp:inline distT="0" distB="0" distL="0" distR="0">
            <wp:extent cx="5831205" cy="344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C9" w:rsidRDefault="00AC08C9" w:rsidP="00AC08C9">
      <w:r>
        <w:t>Figure 4. Android build tool Output tab UI.</w:t>
      </w:r>
    </w:p>
    <w:p w:rsidR="00AC08C9" w:rsidRDefault="00AC08C9" w:rsidP="00AC08C9">
      <w:r>
        <w:t>Includes:</w:t>
      </w:r>
    </w:p>
    <w:p w:rsidR="00AC08C9" w:rsidRDefault="00AC08C9" w:rsidP="00AC08C9">
      <w:pPr>
        <w:pStyle w:val="ListParagraph"/>
        <w:numPr>
          <w:ilvl w:val="0"/>
          <w:numId w:val="1"/>
        </w:numPr>
      </w:pPr>
      <w:r>
        <w:t>Output: Nexus – deploy</w:t>
      </w:r>
      <w:r w:rsidR="0042040D">
        <w:t>s</w:t>
      </w:r>
      <w:r>
        <w:t xml:space="preserve"> </w:t>
      </w:r>
      <w:r w:rsidR="002961F1">
        <w:t>come</w:t>
      </w:r>
      <w:r>
        <w:t xml:space="preserve"> out file to Nexus server.</w:t>
      </w:r>
    </w:p>
    <w:p w:rsidR="00AC08C9" w:rsidRDefault="00AC08C9" w:rsidP="00AC08C9">
      <w:pPr>
        <w:pStyle w:val="ListParagraph"/>
        <w:ind w:firstLine="720"/>
      </w:pPr>
      <w:r>
        <w:t>Server – deploy</w:t>
      </w:r>
      <w:r w:rsidR="0042040D">
        <w:t>s</w:t>
      </w:r>
      <w:r>
        <w:t xml:space="preserve"> </w:t>
      </w:r>
      <w:r w:rsidR="002961F1">
        <w:t>come</w:t>
      </w:r>
      <w:r>
        <w:t xml:space="preserve"> out file to own server.</w:t>
      </w:r>
    </w:p>
    <w:p w:rsidR="004156B7" w:rsidRDefault="004156B7" w:rsidP="00AC08C9">
      <w:pPr>
        <w:pStyle w:val="ListParagraph"/>
        <w:ind w:firstLine="720"/>
      </w:pPr>
      <w:r>
        <w:t xml:space="preserve">Local – deploys come out file to local. </w:t>
      </w:r>
    </w:p>
    <w:p w:rsidR="00AC08C9" w:rsidRDefault="00AC08C9" w:rsidP="00AC08C9">
      <w:pPr>
        <w:pStyle w:val="ListParagraph"/>
        <w:numPr>
          <w:ilvl w:val="0"/>
          <w:numId w:val="1"/>
        </w:numPr>
      </w:pPr>
      <w:r>
        <w:t xml:space="preserve">Server URL:  </w:t>
      </w:r>
      <w:r w:rsidR="002961F1">
        <w:t xml:space="preserve">url </w:t>
      </w:r>
      <w:r w:rsidR="0042040D">
        <w:t xml:space="preserve">points to </w:t>
      </w:r>
      <w:r w:rsidR="002961F1">
        <w:t xml:space="preserve">destination </w:t>
      </w:r>
      <w:r w:rsidR="0042040D">
        <w:t>of</w:t>
      </w:r>
      <w:r w:rsidR="002961F1">
        <w:t xml:space="preserve"> result file</w:t>
      </w:r>
      <w:r w:rsidR="0042040D">
        <w:t xml:space="preserve"> on server</w:t>
      </w:r>
      <w:r w:rsidR="002961F1">
        <w:t>.</w:t>
      </w:r>
    </w:p>
    <w:p w:rsidR="007324B6" w:rsidRDefault="007324B6" w:rsidP="00AC08C9">
      <w:pPr>
        <w:pStyle w:val="ListParagraph"/>
        <w:numPr>
          <w:ilvl w:val="0"/>
          <w:numId w:val="1"/>
        </w:numPr>
      </w:pPr>
      <w:r>
        <w:t>Local path: url points to destination of result file on local.</w:t>
      </w:r>
    </w:p>
    <w:p w:rsidR="002961F1" w:rsidRDefault="002961F1" w:rsidP="00AC08C9">
      <w:pPr>
        <w:pStyle w:val="ListParagraph"/>
        <w:numPr>
          <w:ilvl w:val="0"/>
          <w:numId w:val="1"/>
        </w:numPr>
      </w:pPr>
      <w:r>
        <w:t>Build Type: type of come out file (apk – android application or aar – android library).</w:t>
      </w:r>
    </w:p>
    <w:p w:rsidR="002961F1" w:rsidRDefault="002961F1" w:rsidP="002961F1">
      <w:r>
        <w:rPr>
          <w:noProof/>
        </w:rPr>
        <w:lastRenderedPageBreak/>
        <w:drawing>
          <wp:inline distT="0" distB="0" distL="0" distR="0">
            <wp:extent cx="5831205" cy="3441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F1" w:rsidRDefault="002961F1" w:rsidP="002961F1">
      <w:r>
        <w:t>Figure 5. Android build tool Dependencies tab UI.</w:t>
      </w:r>
    </w:p>
    <w:p w:rsidR="002961F1" w:rsidRDefault="002961F1" w:rsidP="002961F1">
      <w:r>
        <w:t>Includes:</w:t>
      </w:r>
    </w:p>
    <w:p w:rsidR="002961F1" w:rsidRDefault="002961F1" w:rsidP="002961F1">
      <w:pPr>
        <w:pStyle w:val="ListParagraph"/>
        <w:numPr>
          <w:ilvl w:val="0"/>
          <w:numId w:val="1"/>
        </w:numPr>
      </w:pPr>
      <w:r>
        <w:t>Module section: consist of module(s) in project.</w:t>
      </w:r>
    </w:p>
    <w:p w:rsidR="002961F1" w:rsidRDefault="002961F1" w:rsidP="002961F1">
      <w:pPr>
        <w:pStyle w:val="ListParagraph"/>
        <w:numPr>
          <w:ilvl w:val="0"/>
          <w:numId w:val="1"/>
        </w:numPr>
      </w:pPr>
      <w:r>
        <w:t>Dependencies section: list of dependencies (if needed) for each module to build/run (defined by user).</w:t>
      </w:r>
    </w:p>
    <w:p w:rsidR="002961F1" w:rsidRDefault="002961F1" w:rsidP="002961F1">
      <w:pPr>
        <w:pStyle w:val="ListParagraph"/>
        <w:numPr>
          <w:ilvl w:val="0"/>
          <w:numId w:val="1"/>
        </w:numPr>
      </w:pPr>
      <w:r>
        <w:t>Dependencies Add button: 3 sources to declare dependencies (</w:t>
      </w:r>
      <w:r w:rsidR="00F27B4B">
        <w:t xml:space="preserve">jar file </w:t>
      </w:r>
      <w:r>
        <w:t>from Local,</w:t>
      </w:r>
      <w:r w:rsidR="00F27B4B">
        <w:t xml:space="preserve"> artifact form Nexus server or another project (module)</w:t>
      </w:r>
      <w:r>
        <w:t xml:space="preserve"> in that project).</w:t>
      </w:r>
    </w:p>
    <w:p w:rsidR="00F27B4B" w:rsidRDefault="00F27B4B" w:rsidP="00F27B4B">
      <w:r>
        <w:rPr>
          <w:noProof/>
        </w:rPr>
        <w:drawing>
          <wp:inline distT="0" distB="0" distL="0" distR="0">
            <wp:extent cx="4856480" cy="287274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4B" w:rsidRDefault="00F27B4B" w:rsidP="00F27B4B">
      <w:r>
        <w:lastRenderedPageBreak/>
        <w:t>Figure 6. Nexus artifact dependencies chooser dialog.</w:t>
      </w:r>
    </w:p>
    <w:p w:rsidR="00F27B4B" w:rsidRPr="002961F1" w:rsidRDefault="00F27B4B" w:rsidP="00F27B4B"/>
    <w:sectPr w:rsidR="00F27B4B" w:rsidRPr="002961F1" w:rsidSect="0010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A4202"/>
    <w:multiLevelType w:val="hybridMultilevel"/>
    <w:tmpl w:val="BE02080A"/>
    <w:lvl w:ilvl="0" w:tplc="CE067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6867"/>
    <w:rsid w:val="00106ABB"/>
    <w:rsid w:val="002961F1"/>
    <w:rsid w:val="004156B7"/>
    <w:rsid w:val="0042040D"/>
    <w:rsid w:val="007324B6"/>
    <w:rsid w:val="009A6867"/>
    <w:rsid w:val="00AC08C9"/>
    <w:rsid w:val="00C97670"/>
    <w:rsid w:val="00DD0540"/>
    <w:rsid w:val="00F2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HoangHVP</dc:creator>
  <cp:lastModifiedBy>HoangHVP</cp:lastModifiedBy>
  <cp:revision>4</cp:revision>
  <dcterms:created xsi:type="dcterms:W3CDTF">2015-03-20T07:24:00Z</dcterms:created>
  <dcterms:modified xsi:type="dcterms:W3CDTF">2015-03-20T09:11:00Z</dcterms:modified>
</cp:coreProperties>
</file>