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b w:val="1"/>
          <w:color w:val="f7cbac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f7cbac"/>
          <w:sz w:val="32"/>
          <w:szCs w:val="32"/>
          <w:rtl w:val="0"/>
        </w:rPr>
        <w:t xml:space="preserve">BRANCH - MERGING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12" w:lineRule="auto"/>
        <w:ind w:left="270" w:right="0" w:hanging="27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Khái niệm gộp nhánh với merge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63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Các bước thực hiện khi gộp nhánh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vào nhánh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35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checkout B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35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merge 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35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Xuất hiện 2 trường hợp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207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và B trên cùng một đường thẳng – cha con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279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Fast-forward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279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Already uptodate – nothing to merge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(**)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207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và B rẽ ra 2 hướng khác nhau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279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Không xuất hiện conflict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(***)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279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Xuất hiện conflict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(***)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63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Gộp hai nhánh trên cùng một đường thẳng – cha con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Ví dụ: 1 2 3(master) 4 5(todo-app-2.0)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Ví dụ: nhánh cha là master, nhánh con là todo-app-2.0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Trường hợp 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(*)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Gộp nhánh con vào nhánh cha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35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checkout master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12" w:lineRule="auto"/>
        <w:ind w:left="135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merge todo-app-2.0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highlight w:val="yellow"/>
          <w:rtl w:val="0"/>
        </w:rPr>
        <w:t xml:space="preserve">Kết quả: 1 2 3 4 5(master, todo-app-2.0)  </w:t>
      </w:r>
      <w:r w:rsidDel="00000000" w:rsidR="00000000" w:rsidRPr="00000000">
        <w:rPr>
          <w:highlight w:val="yellow"/>
          <w:rtl w:val="0"/>
        </w:rPr>
        <w:t xml:space="preserve">🡪 fast-forward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Trường hợp 2</w:t>
      </w:r>
      <w:r w:rsidDel="00000000" w:rsidR="00000000" w:rsidRPr="00000000">
        <w:rPr>
          <w:b w:val="1"/>
          <w:color w:val="ff0000"/>
          <w:rtl w:val="0"/>
        </w:rPr>
        <w:t xml:space="preserve">(**)</w:t>
      </w:r>
      <w:r w:rsidDel="00000000" w:rsidR="00000000" w:rsidRPr="00000000">
        <w:rPr>
          <w:rtl w:val="0"/>
        </w:rPr>
        <w:t xml:space="preserve">: Gộp nhánh cha vào nhánh con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12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checkout todo-app-2.0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12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merge master</w:t>
      </w:r>
    </w:p>
    <w:p w:rsidR="00000000" w:rsidDel="00000000" w:rsidP="00000000" w:rsidRDefault="00000000" w:rsidRPr="00000000" w14:paraId="00000019">
      <w:pPr>
        <w:ind w:left="72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Kết quả: 1 2 3(master) 4 5(todo-app-2.0)  </w:t>
      </w:r>
      <w:r w:rsidDel="00000000" w:rsidR="00000000" w:rsidRPr="00000000">
        <w:rPr>
          <w:highlight w:val="yellow"/>
          <w:rtl w:val="0"/>
        </w:rPr>
        <w:t xml:space="preserve">🡪 already uptodate nothing to merge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color w:val="ff0000"/>
          <w:rtl w:val="0"/>
        </w:rPr>
        <w:t xml:space="preserve">Giải thích: </w:t>
      </w:r>
      <w:r w:rsidDel="00000000" w:rsidR="00000000" w:rsidRPr="00000000">
        <w:rPr>
          <w:rtl w:val="0"/>
        </w:rPr>
        <w:t xml:space="preserve">Nhánh con todo-app-2.0(1 2 3 4 5) đã chứa tất cả commit của nhánh cha master(1 2 3). Khi merge sẽ không có gì để merge nữa 🡪 nothing to merge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12" w:lineRule="auto"/>
        <w:ind w:left="63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Gộp hai nhánh trên hai hướng khác nhau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Ví dụ: Gộp nhánh todo-app-1.1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vào nhánh todo-app-2.0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695842" cy="50734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842" cy="5073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Trường hợp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(***):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Không xuất hiện conflict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35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checkout todo-app-2.0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12" w:lineRule="auto"/>
        <w:ind w:left="135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merge todo-app-1.1</w:t>
      </w:r>
    </w:p>
    <w:p w:rsidR="00000000" w:rsidDel="00000000" w:rsidP="00000000" w:rsidRDefault="00000000" w:rsidRPr="00000000" w14:paraId="0000002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Kết quả</w:t>
      </w:r>
    </w:p>
    <w:p w:rsidR="00000000" w:rsidDel="00000000" w:rsidP="00000000" w:rsidRDefault="00000000" w:rsidRPr="00000000" w14:paraId="00000023">
      <w:pPr>
        <w:ind w:firstLine="720"/>
        <w:rPr>
          <w:color w:val="000000"/>
        </w:rPr>
      </w:pPr>
      <w:r w:rsidDel="00000000" w:rsidR="00000000" w:rsidRPr="00000000">
        <w:rPr/>
        <w:drawing>
          <wp:inline distB="0" distT="0" distL="0" distR="0">
            <wp:extent cx="4411513" cy="483657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1513" cy="4836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12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Trường hợp 2(****): Xuất hiện conflict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35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checkout todo-app-2.0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35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merge todo-app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35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=== conflict ===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35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status // Xem những file bị conflict (unmerged path)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35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Mở các file bị conflict và chọn code mong muốn – Thử lại code chạy được chưa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35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add …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35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commit … // thường message sẽ là merged branch … into …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12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35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9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1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95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7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1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35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207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79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1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95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7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1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35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9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1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95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7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1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20" w:before="4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240" w:line="259" w:lineRule="auto"/>
    </w:pPr>
    <w:rPr>
      <w:b w:val="1"/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59" w:lineRule="auto"/>
    </w:pPr>
    <w:rPr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="259" w:lineRule="auto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="259" w:lineRule="auto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="259" w:lineRule="auto"/>
    </w:pPr>
    <w:rPr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="259" w:lineRule="auto"/>
    </w:pPr>
    <w:rPr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480" w:line="259" w:lineRule="auto"/>
    </w:pPr>
    <w:rPr>
      <w:b w:val="1"/>
      <w:color w:val="000000"/>
      <w:sz w:val="72"/>
      <w:szCs w:val="72"/>
    </w:rPr>
  </w:style>
  <w:style w:type="paragraph" w:styleId="Normal" w:default="1">
    <w:name w:val="Normal"/>
    <w:rsid w:val="00C17C7B"/>
    <w:rPr>
      <w:noProof w:val="1"/>
    </w:rPr>
  </w:style>
  <w:style w:type="paragraph" w:styleId="Heading1">
    <w:name w:val="heading 1"/>
    <w:basedOn w:val="Normal"/>
    <w:next w:val="Normal"/>
    <w:link w:val="Heading1Char"/>
    <w:rsid w:val="00C17C7B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240" w:line="259" w:lineRule="auto"/>
      <w:outlineLvl w:val="0"/>
    </w:pPr>
    <w:rPr>
      <w:rFonts w:cstheme="majorBidi" w:eastAsiaTheme="majorEastAsia"/>
      <w:b w:val="1"/>
      <w:color w:val="000000"/>
      <w:sz w:val="36"/>
      <w:szCs w:val="36"/>
    </w:rPr>
  </w:style>
  <w:style w:type="paragraph" w:styleId="Heading2">
    <w:name w:val="heading 2"/>
    <w:basedOn w:val="Normal"/>
    <w:next w:val="Normal"/>
    <w:link w:val="Heading2Char"/>
    <w:rsid w:val="00C17C7B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59" w:lineRule="auto"/>
      <w:outlineLvl w:val="1"/>
    </w:pPr>
    <w:rPr>
      <w:rFonts w:eastAsia="Times New Roman"/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C17C7B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="259" w:lineRule="auto"/>
      <w:outlineLvl w:val="2"/>
    </w:pPr>
    <w:rPr>
      <w:rFonts w:eastAsia="Times New Roman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rsid w:val="00C17C7B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="259" w:lineRule="auto"/>
      <w:outlineLvl w:val="3"/>
    </w:pPr>
    <w:rPr>
      <w:rFonts w:eastAsia="Times New Roman"/>
      <w:b w:val="1"/>
      <w:color w:val="000000"/>
    </w:rPr>
  </w:style>
  <w:style w:type="paragraph" w:styleId="Heading5">
    <w:name w:val="heading 5"/>
    <w:basedOn w:val="Normal"/>
    <w:next w:val="Normal"/>
    <w:link w:val="Heading5Char"/>
    <w:rsid w:val="00C17C7B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="259" w:lineRule="auto"/>
      <w:outlineLvl w:val="4"/>
    </w:pPr>
    <w:rPr>
      <w:rFonts w:eastAsia="Times New Roman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link w:val="Heading6Char"/>
    <w:rsid w:val="00C17C7B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="259" w:lineRule="auto"/>
      <w:outlineLvl w:val="5"/>
    </w:pPr>
    <w:rPr>
      <w:rFonts w:eastAsia="Times New Roman"/>
      <w:b w:val="1"/>
      <w:color w:val="000000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apple-tab-span" w:customStyle="1">
    <w:name w:val="apple-tab-span"/>
    <w:basedOn w:val="DefaultParagraphFont"/>
    <w:rsid w:val="00C17C7B"/>
  </w:style>
  <w:style w:type="paragraph" w:styleId="CHNG1" w:customStyle="1">
    <w:name w:val="CHƯƠNG 1:"/>
    <w:basedOn w:val="Heading1"/>
    <w:link w:val="CHNG1Char"/>
    <w:qFormat w:val="1"/>
    <w:rsid w:val="00C17C7B"/>
    <w:pPr>
      <w:jc w:val="center"/>
    </w:pPr>
    <w:rPr>
      <w:rFonts w:eastAsia="Times New Roman"/>
      <w:sz w:val="28"/>
      <w:szCs w:val="28"/>
    </w:rPr>
  </w:style>
  <w:style w:type="character" w:styleId="CHNG1Char" w:customStyle="1">
    <w:name w:val="CHƯƠNG 1: Char"/>
    <w:basedOn w:val="Heading1Char"/>
    <w:link w:val="CHNG1"/>
    <w:rsid w:val="00C17C7B"/>
    <w:rPr>
      <w:rFonts w:eastAsia="Times New Roman" w:cstheme="majorBidi"/>
      <w:b w:val="1"/>
      <w:color w:val="000000"/>
      <w:sz w:val="28"/>
      <w:szCs w:val="28"/>
      <w:lang w:val="vi-VN"/>
    </w:rPr>
  </w:style>
  <w:style w:type="character" w:styleId="Heading1Char" w:customStyle="1">
    <w:name w:val="Heading 1 Char"/>
    <w:basedOn w:val="DefaultParagraphFont"/>
    <w:link w:val="Heading1"/>
    <w:rsid w:val="00C17C7B"/>
    <w:rPr>
      <w:rFonts w:cstheme="majorBidi" w:eastAsiaTheme="majorEastAsia"/>
      <w:b w:val="1"/>
      <w:color w:val="000000"/>
      <w:sz w:val="36"/>
      <w:szCs w:val="36"/>
      <w:lang w:val="vi-VN"/>
    </w:rPr>
  </w:style>
  <w:style w:type="character" w:styleId="Heading2Char" w:customStyle="1">
    <w:name w:val="Heading 2 Char"/>
    <w:basedOn w:val="DefaultParagraphFont"/>
    <w:link w:val="Heading2"/>
    <w:rsid w:val="00C17C7B"/>
    <w:rPr>
      <w:rFonts w:eastAsia="Times New Roman"/>
      <w:b w:val="1"/>
      <w:color w:val="000000"/>
      <w:sz w:val="26"/>
      <w:szCs w:val="26"/>
      <w:lang w:val="vi-VN"/>
    </w:rPr>
  </w:style>
  <w:style w:type="character" w:styleId="Heading3Char" w:customStyle="1">
    <w:name w:val="Heading 3 Char"/>
    <w:basedOn w:val="DefaultParagraphFont"/>
    <w:link w:val="Heading3"/>
    <w:rsid w:val="00C17C7B"/>
    <w:rPr>
      <w:rFonts w:eastAsia="Times New Roman"/>
      <w:b w:val="1"/>
      <w:color w:val="000000"/>
      <w:sz w:val="28"/>
      <w:szCs w:val="28"/>
      <w:lang w:val="vi-VN"/>
    </w:rPr>
  </w:style>
  <w:style w:type="character" w:styleId="Heading4Char" w:customStyle="1">
    <w:name w:val="Heading 4 Char"/>
    <w:basedOn w:val="DefaultParagraphFont"/>
    <w:link w:val="Heading4"/>
    <w:rsid w:val="00C17C7B"/>
    <w:rPr>
      <w:rFonts w:eastAsia="Times New Roman"/>
      <w:b w:val="1"/>
      <w:color w:val="000000"/>
      <w:lang w:val="vi-VN"/>
    </w:rPr>
  </w:style>
  <w:style w:type="character" w:styleId="Heading5Char" w:customStyle="1">
    <w:name w:val="Heading 5 Char"/>
    <w:basedOn w:val="DefaultParagraphFont"/>
    <w:link w:val="Heading5"/>
    <w:rsid w:val="00C17C7B"/>
    <w:rPr>
      <w:rFonts w:eastAsia="Times New Roman"/>
      <w:b w:val="1"/>
      <w:color w:val="000000"/>
      <w:sz w:val="22"/>
      <w:szCs w:val="22"/>
      <w:lang w:val="vi-VN"/>
    </w:rPr>
  </w:style>
  <w:style w:type="character" w:styleId="Heading6Char" w:customStyle="1">
    <w:name w:val="Heading 6 Char"/>
    <w:basedOn w:val="DefaultParagraphFont"/>
    <w:link w:val="Heading6"/>
    <w:rsid w:val="00C17C7B"/>
    <w:rPr>
      <w:rFonts w:eastAsia="Times New Roman"/>
      <w:b w:val="1"/>
      <w:color w:val="000000"/>
      <w:sz w:val="20"/>
      <w:szCs w:val="20"/>
      <w:lang w:val="vi-VN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C17C7B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00" w:line="259" w:lineRule="auto"/>
    </w:pPr>
    <w:rPr>
      <w:rFonts w:eastAsia="Times New Roman"/>
      <w:color w:val="000000"/>
      <w:sz w:val="26"/>
      <w:szCs w:val="26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C17C7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C17C7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Header">
    <w:name w:val="header"/>
    <w:basedOn w:val="Normal"/>
    <w:link w:val="HeaderChar"/>
    <w:uiPriority w:val="99"/>
    <w:unhideWhenUsed w:val="1"/>
    <w:rsid w:val="00C17C7B"/>
    <w:pPr>
      <w:tabs>
        <w:tab w:val="center" w:pos="4680"/>
        <w:tab w:val="right" w:pos="9360"/>
      </w:tabs>
      <w:spacing w:after="0" w:before="0" w:line="240" w:lineRule="auto"/>
    </w:pPr>
    <w:rPr>
      <w:rFonts w:asciiTheme="minorHAnsi" w:eastAsiaTheme="minorEastAsia" w:hAnsiTheme="minorHAnsi"/>
      <w:sz w:val="22"/>
      <w:szCs w:val="22"/>
    </w:rPr>
  </w:style>
  <w:style w:type="character" w:styleId="HeaderChar" w:customStyle="1">
    <w:name w:val="Header Char"/>
    <w:basedOn w:val="DefaultParagraphFont"/>
    <w:link w:val="Header"/>
    <w:uiPriority w:val="99"/>
    <w:rsid w:val="00C17C7B"/>
    <w:rPr>
      <w:rFonts w:asciiTheme="minorHAnsi" w:eastAsiaTheme="minorEastAsia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 w:val="1"/>
    <w:rsid w:val="00C17C7B"/>
    <w:pPr>
      <w:tabs>
        <w:tab w:val="center" w:pos="4680"/>
        <w:tab w:val="right" w:pos="9360"/>
      </w:tabs>
      <w:spacing w:after="0" w:before="0" w:line="240" w:lineRule="auto"/>
    </w:pPr>
    <w:rPr>
      <w:rFonts w:asciiTheme="minorHAnsi" w:eastAsiaTheme="minorEastAsia" w:hAnsiTheme="minorHAnsi"/>
      <w:sz w:val="22"/>
      <w:szCs w:val="22"/>
    </w:rPr>
  </w:style>
  <w:style w:type="character" w:styleId="FooterChar" w:customStyle="1">
    <w:name w:val="Footer Char"/>
    <w:basedOn w:val="DefaultParagraphFont"/>
    <w:link w:val="Footer"/>
    <w:uiPriority w:val="99"/>
    <w:rsid w:val="00C17C7B"/>
    <w:rPr>
      <w:rFonts w:asciiTheme="minorHAnsi" w:eastAsiaTheme="minorEastAsia" w:hAnsiTheme="minorHAnsi"/>
      <w:sz w:val="22"/>
      <w:szCs w:val="22"/>
    </w:rPr>
  </w:style>
  <w:style w:type="paragraph" w:styleId="Caption">
    <w:name w:val="caption"/>
    <w:basedOn w:val="Normal"/>
    <w:next w:val="Normal"/>
    <w:uiPriority w:val="35"/>
    <w:qFormat w:val="1"/>
    <w:rsid w:val="00C17C7B"/>
    <w:pPr>
      <w:spacing w:after="200"/>
      <w:jc w:val="center"/>
    </w:pPr>
    <w:rPr>
      <w:rFonts w:eastAsia="Times New Roman"/>
      <w:i w:val="1"/>
      <w:iCs w:val="1"/>
      <w:sz w:val="28"/>
      <w:szCs w:val="18"/>
    </w:rPr>
  </w:style>
  <w:style w:type="paragraph" w:styleId="TableofFigures">
    <w:name w:val="table of figures"/>
    <w:basedOn w:val="Normal"/>
    <w:next w:val="Normal"/>
    <w:uiPriority w:val="99"/>
    <w:unhideWhenUsed w:val="1"/>
    <w:rsid w:val="00C17C7B"/>
    <w:pPr>
      <w:spacing w:after="0"/>
    </w:pPr>
    <w:rPr>
      <w:rFonts w:eastAsia="Times New Roman"/>
    </w:rPr>
  </w:style>
  <w:style w:type="paragraph" w:styleId="Title">
    <w:name w:val="Title"/>
    <w:basedOn w:val="Normal"/>
    <w:next w:val="Normal"/>
    <w:link w:val="TitleChar"/>
    <w:rsid w:val="00C17C7B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480" w:line="259" w:lineRule="auto"/>
    </w:pPr>
    <w:rPr>
      <w:rFonts w:eastAsia="Times New Roman"/>
      <w:b w:val="1"/>
      <w:color w:val="000000"/>
      <w:sz w:val="72"/>
      <w:szCs w:val="72"/>
    </w:rPr>
  </w:style>
  <w:style w:type="character" w:styleId="TitleChar" w:customStyle="1">
    <w:name w:val="Title Char"/>
    <w:basedOn w:val="DefaultParagraphFont"/>
    <w:link w:val="Title"/>
    <w:rsid w:val="00C17C7B"/>
    <w:rPr>
      <w:rFonts w:eastAsia="Times New Roman"/>
      <w:b w:val="1"/>
      <w:color w:val="000000"/>
      <w:sz w:val="72"/>
      <w:szCs w:val="72"/>
      <w:lang w:val="vi-VN"/>
    </w:rPr>
  </w:style>
  <w:style w:type="paragraph" w:styleId="Subtitle">
    <w:name w:val="Subtitle"/>
    <w:basedOn w:val="Normal"/>
    <w:next w:val="Normal"/>
    <w:link w:val="SubtitleChar"/>
    <w:rsid w:val="00C17C7B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="259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SubtitleChar" w:customStyle="1">
    <w:name w:val="Subtitle Char"/>
    <w:basedOn w:val="DefaultParagraphFont"/>
    <w:link w:val="Subtitle"/>
    <w:rsid w:val="00C17C7B"/>
    <w:rPr>
      <w:rFonts w:ascii="Georgia" w:cs="Georgia" w:eastAsia="Georgia" w:hAnsi="Georgia"/>
      <w:i w:val="1"/>
      <w:color w:val="666666"/>
      <w:sz w:val="48"/>
      <w:szCs w:val="48"/>
      <w:lang w:val="vi-VN"/>
    </w:rPr>
  </w:style>
  <w:style w:type="character" w:styleId="Hyperlink">
    <w:name w:val="Hyperlink"/>
    <w:basedOn w:val="DefaultParagraphFont"/>
    <w:uiPriority w:val="99"/>
    <w:unhideWhenUsed w:val="1"/>
    <w:rsid w:val="00C17C7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 w:val="1"/>
    <w:rsid w:val="00C17C7B"/>
    <w:pPr>
      <w:spacing w:after="100" w:afterAutospacing="1" w:before="100" w:beforeAutospacing="1"/>
    </w:pPr>
    <w:rPr>
      <w:rFonts w:eastAsia="Times New Roman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C17C7B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outlineLvl w:val="9"/>
    </w:pPr>
    <w:rPr>
      <w:rFonts w:asciiTheme="majorHAnsi" w:hAnsiTheme="majorHAnsi"/>
      <w:b w:val="0"/>
      <w:color w:val="2e74b5" w:themeColor="accent1" w:themeShade="0000BF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92349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="259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zSpVlMF5cCxj2DGHiraVC1m2WA==">AMUW2mUEhlaBB5fK+OdtvgYVj9OANJzxziL0JejeCGYtxxKQEcMQYm6Oi7e+H+sh26YOLXzWaCnfNbpslj37Q35k1cElRv3sRM1DFE8G13UY7h87KOLwykeCuDRyb+/1HKWd+KL131V8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2022-03-19T09:30:00Z</dcterms:created>
  <dc:creator>Quyen Phan</dc:creator>
</cp:coreProperties>
</file>