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3970" distL="0" distR="27305" simplePos="0" locked="0" layoutInCell="0" allowOverlap="1" relativeHeight="2" wp14:anchorId="57B4FE5E">
                <wp:simplePos x="0" y="0"/>
                <wp:positionH relativeFrom="column">
                  <wp:posOffset>3363595</wp:posOffset>
                </wp:positionH>
                <wp:positionV relativeFrom="paragraph">
                  <wp:posOffset>86360</wp:posOffset>
                </wp:positionV>
                <wp:extent cx="2049780" cy="1986280"/>
                <wp:effectExtent l="6350" t="6985" r="6985" b="6985"/>
                <wp:wrapNone/>
                <wp:docPr id="1" name="Ow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840" cy="1986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wal 1" path="l-2147483648,-2147483643l-2147483628,-2147483627l-2147483648,-2147483643l-2147483626,-2147483625xe" fillcolor="white" stroked="t" o:allowincell="f" style="position:absolute;margin-left:264.85pt;margin-top:6.8pt;width:161.35pt;height:156.35pt;mso-wrap-style:none;v-text-anchor:middle" wp14:anchorId="57B4FE5E">
                <v:fill o:detectmouseclick="t" type="solid" color2="black"/>
                <v:stroke color="#70ad47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11430" simplePos="0" locked="0" layoutInCell="0" allowOverlap="1" relativeHeight="3" wp14:anchorId="028CC572">
                <wp:simplePos x="0" y="0"/>
                <wp:positionH relativeFrom="margin">
                  <wp:align>left</wp:align>
                </wp:positionH>
                <wp:positionV relativeFrom="paragraph">
                  <wp:posOffset>-479425</wp:posOffset>
                </wp:positionV>
                <wp:extent cx="6389370" cy="388620"/>
                <wp:effectExtent l="6350" t="6350" r="6350" b="6350"/>
                <wp:wrapNone/>
                <wp:docPr id="2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280" cy="38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white" stroked="t" o:allowincell="f" style="position:absolute;margin-left:0pt;margin-top:-37.75pt;width:503.05pt;height:30.55pt;mso-wrap-style:none;v-text-anchor:middle;mso-position-horizontal:left;mso-position-horizontal-relative:margin" wp14:anchorId="028CC572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2065" simplePos="0" locked="0" layoutInCell="0" allowOverlap="1" relativeHeight="4" wp14:anchorId="16FD7B4B">
                <wp:simplePos x="0" y="0"/>
                <wp:positionH relativeFrom="column">
                  <wp:posOffset>4267200</wp:posOffset>
                </wp:positionH>
                <wp:positionV relativeFrom="paragraph">
                  <wp:posOffset>1002665</wp:posOffset>
                </wp:positionV>
                <wp:extent cx="45720" cy="45720"/>
                <wp:effectExtent l="6350" t="6350" r="6350" b="6350"/>
                <wp:wrapNone/>
                <wp:docPr id="3" name="Prostoką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3" path="m0,0l-2147483645,0l-2147483645,-2147483646l0,-2147483646xe" fillcolor="#4472c4" stroked="t" o:allowincell="f" style="position:absolute;margin-left:336pt;margin-top:78.95pt;width:3.55pt;height:3.55pt;mso-wrap-style:none;v-text-anchor:middle" wp14:anchorId="16FD7B4B">
                <v:fill o:detectmouseclick="t" type="solid" color2="#bb8d3b"/>
                <v:stroke color="#1d315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DBFCE7A">
                <wp:simplePos x="0" y="0"/>
                <wp:positionH relativeFrom="column">
                  <wp:posOffset>-790575</wp:posOffset>
                </wp:positionH>
                <wp:positionV relativeFrom="paragraph">
                  <wp:posOffset>425450</wp:posOffset>
                </wp:positionV>
                <wp:extent cx="3195955" cy="1680845"/>
                <wp:effectExtent l="0" t="0" r="0" b="0"/>
                <wp:wrapNone/>
                <wp:docPr id="4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080" cy="168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Język polski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przygotowania do egzaminu certyfikatowego na poziomie B1,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rozmowy na Kartę Polaka, lekcje indywidualne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-62.25pt;margin-top:33.5pt;width:251.6pt;height:132.3pt;mso-wrap-style:square;v-text-anchor:top" wp14:anchorId="5DBFCE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Język polski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przygotowania do egzaminu certyfikatowego na poziomie B1,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rozmowy na Kartę Polaka, lekcje indywidualne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9" wp14:anchorId="351CB9B9">
                <wp:simplePos x="0" y="0"/>
                <wp:positionH relativeFrom="column">
                  <wp:posOffset>670560</wp:posOffset>
                </wp:positionH>
                <wp:positionV relativeFrom="paragraph">
                  <wp:posOffset>8390255</wp:posOffset>
                </wp:positionV>
                <wp:extent cx="4119245" cy="367030"/>
                <wp:effectExtent l="0" t="0" r="0" b="5715"/>
                <wp:wrapNone/>
                <wp:docPr id="6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120" cy="36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Czego potrzebujesz, żeby zacząć lekcje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52.8pt;margin-top:660.65pt;width:324.3pt;height:28.85pt;mso-wrap-style:square;v-text-anchor:top" wp14:anchorId="351CB9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Czego potrzebujesz, żeby zacząć lekcje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1146810</wp:posOffset>
            </wp:positionH>
            <wp:positionV relativeFrom="paragraph">
              <wp:posOffset>8882380</wp:posOffset>
            </wp:positionV>
            <wp:extent cx="3263265" cy="622935"/>
            <wp:effectExtent l="0" t="0" r="0" b="0"/>
            <wp:wrapNone/>
            <wp:docPr id="8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4309745</wp:posOffset>
            </wp:positionH>
            <wp:positionV relativeFrom="paragraph">
              <wp:posOffset>2429510</wp:posOffset>
            </wp:positionV>
            <wp:extent cx="1962785" cy="2773680"/>
            <wp:effectExtent l="0" t="0" r="0" b="0"/>
            <wp:wrapNone/>
            <wp:docPr id="9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6510" distL="0" distR="23495" simplePos="0" locked="0" layoutInCell="0" allowOverlap="1" relativeHeight="7" wp14:anchorId="2D07EF25">
                <wp:simplePos x="0" y="0"/>
                <wp:positionH relativeFrom="page">
                  <wp:posOffset>218440</wp:posOffset>
                </wp:positionH>
                <wp:positionV relativeFrom="paragraph">
                  <wp:posOffset>145415</wp:posOffset>
                </wp:positionV>
                <wp:extent cx="4530090" cy="2860040"/>
                <wp:effectExtent l="6350" t="6350" r="6350" b="6350"/>
                <wp:wrapNone/>
                <wp:docPr id="10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240" cy="286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bookmarkStart w:id="0" w:name="_Hlk186480689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Cześć! Poznaj swojego korepetytora języka polskiego jako obcego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Nazywam się Natalia, moja przygoda z językiem polskim zaczęła się wiele lat temu w dalekim 1995r., kiedy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od 2016 roku mieszkam w Polsce, a nauczanie języka polskiego to moja pasja! Właśnie dlatego od 6 lat pomagam uczniom odkryć tajemnice polskiego języka, kultury i obyczajów. Niezależnie od Twojego poziomu – od początkującego do zaawansowanego – wspólnie osiągniemy Twoje cele językowe!</w:t>
                            </w:r>
                            <w:bookmarkEnd w:id="0"/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fillcolor="white" stroked="t" o:allowincell="f" style="position:absolute;margin-left:17.2pt;margin-top:11.45pt;width:356.65pt;height:225.15pt;mso-wrap-style:square;v-text-anchor:top;mso-position-horizontal-relative:page" wp14:anchorId="2D07EF25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Autospacing="1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bookmarkStart w:id="1" w:name="_Hlk186480689"/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Cześć! Poznaj swojego korepetytora języka polskiego jako obcego</w:t>
                      </w:r>
                    </w:p>
                    <w:p>
                      <w:pPr>
                        <w:pStyle w:val="FrameContents"/>
                        <w:spacing w:lineRule="auto" w:line="240" w:beforeAutospacing="1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Nazywam się Natalia, moja przygoda z językiem polskim zaczęła się wiele lat temu w dalekim 1995r., kiedy </w:t>
                      </w:r>
                    </w:p>
                    <w:p>
                      <w:pPr>
                        <w:pStyle w:val="FrameContents"/>
                        <w:spacing w:lineRule="auto" w:line="240" w:beforeAutospacing="1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od 2016 roku mieszkam w Polsce, a nauczanie języka polskiego to moja pasja! Właśnie dlatego od 6 lat pomagam uczniom odkryć tajemnice polskiego języka, kultury i obyczajów. Niezależnie od Twojego poziomu – od początkującego do zaawansowanego – wspólnie osiągniemy Twoje cele językowe!</w:t>
                      </w:r>
                      <w:bookmarkEnd w:id="1"/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5715" distL="0" distR="0" simplePos="0" locked="0" layoutInCell="0" allowOverlap="1" relativeHeight="12" wp14:anchorId="162401FC">
                <wp:simplePos x="0" y="0"/>
                <wp:positionH relativeFrom="margin">
                  <wp:posOffset>-547370</wp:posOffset>
                </wp:positionH>
                <wp:positionV relativeFrom="paragraph">
                  <wp:posOffset>166370</wp:posOffset>
                </wp:positionV>
                <wp:extent cx="6727825" cy="3137535"/>
                <wp:effectExtent l="0" t="0" r="0" b="6350"/>
                <wp:wrapNone/>
                <wp:docPr id="12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680" cy="313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Dlaczego warto wybrać moje zajęcia?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Autospacing="1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Indywidualne podejście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br/>
                              <w:t xml:space="preserve">każdy uczeń jest wyjątkowy, dlatego tworzę lekcje dostosowane do Twoich potrzeb, zainteresowań i stylu nauki.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Skupimy się na tym, co dla Ciebie najważniejsze – mówieniu, gramatyce, słownictwie czy pisaniu.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Praktyczne materiały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br/>
                              <w:t xml:space="preserve">korzystam z nowoczesnych i ciekawych materiałów, takich jak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filmy, podcasty, teksty kulturowe i interaktywne ćwiczenia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 xml:space="preserve"> Dzięki temu język polski staje się nie tylko łatwiejszy, ale też przyjemniejszy do nauki.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Efektywna nauka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br/>
                              <w:t>z moją pomocą szybko zauważysz postępy! Zadbam o to, abyś nie tylko rozumiał język, ale także czuł się pewnie w codziennych rozmowach i oficjalnych sytuacjach.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t>Poznanie kultury Polski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pl-PL"/>
                                <w14:ligatures w14:val="none"/>
                              </w:rPr>
                              <w:br/>
                              <w:t>podczas lekcji opowiem Ci o polskich tradycjach, zwyczajach i ciekawostkach, które sprawią, że lepiej zrozumiesz Polskę i jej mieszkańców.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-43.1pt;margin-top:13.1pt;width:529.7pt;height:247pt;mso-wrap-style:square;v-text-anchor:top;mso-position-horizontal-relative:margin" wp14:anchorId="162401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Dlaczego warto wybrać moje zajęcia?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Autospacing="1" w:after="0"/>
                        <w:rPr>
                          <w:rFonts w:ascii="Times New Roman" w:hAnsi="Times New Roman" w:eastAsia="Times New Roman" w:cs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Indywidualne podejście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br/>
                        <w:t xml:space="preserve">każdy uczeń jest wyjątkowy, dlatego tworzę lekcje dostosowane do Twoich potrzeb, zainteresowań i stylu nauki.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i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Skupimy się na tym, co dla Ciebie najważniejsze – mówieniu, gramatyce, słownictwie czy pisaniu.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Praktyczne materiały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br/>
                        <w:t xml:space="preserve">korzystam z nowoczesnych i ciekawych materiałów, takich jak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i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filmy, podcasty, teksty kulturowe i interaktywne ćwiczenia</w:t>
                      </w:r>
                      <w:r>
                        <w:rPr>
                          <w:rFonts w:eastAsia="Times New Roman" w:cs="Times New Roman" w:ascii="Times New Roman" w:hAnsi="Times New Roman"/>
                          <w:i/>
                          <w:i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.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 xml:space="preserve"> Dzięki temu język polski staje się nie tylko łatwiejszy, ale też przyjemniejszy do nauki.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Efektywna nauka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br/>
                        <w:t>z moją pomocą szybko zauważysz postępy! Zadbam o to, abyś nie tylko rozumiał język, ale także czuł się pewnie w codziennych rozmowach i oficjalnych sytuacjach.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t>Poznanie kultury Polski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w:br/>
                        <w:t>podczas lekcji opowiem Ci o polskich tradycjach, zwyczajach i ciekawostkach, które sprawią, że lepiej zrozumiesz Polskę i jej mieszkańców.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8046" w:leader="none"/>
        </w:tabs>
        <w:rPr/>
      </w:pPr>
      <w:r>
        <w:rPr/>
        <w:tab/>
        <w:t>\</w:t>
      </w:r>
    </w:p>
    <w:p>
      <w:pPr>
        <w:pStyle w:val="Normal"/>
        <w:tabs>
          <w:tab w:val="clear" w:pos="708"/>
          <w:tab w:val="left" w:pos="8046" w:leader="none"/>
        </w:tabs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27305" distL="0" distR="19685" simplePos="0" locked="0" layoutInCell="0" allowOverlap="1" relativeHeight="17" wp14:anchorId="1556761D">
                <wp:simplePos x="0" y="0"/>
                <wp:positionH relativeFrom="page">
                  <wp:posOffset>41910</wp:posOffset>
                </wp:positionH>
                <wp:positionV relativeFrom="paragraph">
                  <wp:posOffset>56515</wp:posOffset>
                </wp:positionV>
                <wp:extent cx="2952115" cy="2239645"/>
                <wp:effectExtent l="6985" t="6985" r="5715" b="5715"/>
                <wp:wrapNone/>
                <wp:docPr id="14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223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Rule="auto" w:line="240" w:beforeAutospacing="1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Online: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 Elastyczność to podstawa! 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Czas trwania lekcji: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 Standardowe lekcje trwają 60 minut, ale możemy dostosować ich długość do Twoich potrzeb.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Metody nauczania: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 Rozmowy, ćwiczenia, gry językowe – wszystko, co sprawi, że nauka będzie skuteczna i angażująca.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8046" w:leader="none"/>
                              </w:tabs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fillcolor="white" stroked="t" o:allowincell="f" style="position:absolute;margin-left:3.3pt;margin-top:4.45pt;width:232.4pt;height:176.3pt;mso-wrap-style:square;v-text-anchor:top;mso-position-horizontal-relative:page" wp14:anchorId="1556761D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Rule="auto" w:line="240" w:beforeAutospacing="1" w:after="0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Online: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 Elastyczność to podstawa! 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Czas trwania lekcji: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 Standardowe lekcje trwają 60 minut, ale możemy dostosować ich długość do Twoich potrzeb.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Rule="auto" w:line="240" w:before="0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Metody nauczania: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 Rozmowy, ćwiczenia, gry językowe – wszystko, co sprawi, że nauka będzie skuteczna i angażująca.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8046" w:leader="none"/>
                        </w:tabs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19" wp14:anchorId="48E516C7">
                <wp:simplePos x="0" y="0"/>
                <wp:positionH relativeFrom="page">
                  <wp:posOffset>234950</wp:posOffset>
                </wp:positionH>
                <wp:positionV relativeFrom="paragraph">
                  <wp:posOffset>-461010</wp:posOffset>
                </wp:positionV>
                <wp:extent cx="2365375" cy="367030"/>
                <wp:effectExtent l="0" t="0" r="0" b="5715"/>
                <wp:wrapNone/>
                <wp:docPr id="16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200" cy="36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Jak wyglądają lekcje?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18.5pt;margin-top:-36.3pt;width:186.2pt;height:28.85pt;mso-wrap-style:square;v-text-anchor:top;mso-position-horizontal-relative:page" wp14:anchorId="48E516C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Jak wyglądają lekcje?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409343D5">
                <wp:simplePos x="0" y="0"/>
                <wp:positionH relativeFrom="page">
                  <wp:posOffset>3816985</wp:posOffset>
                </wp:positionH>
                <wp:positionV relativeFrom="paragraph">
                  <wp:posOffset>-697865</wp:posOffset>
                </wp:positionV>
                <wp:extent cx="3129280" cy="665480"/>
                <wp:effectExtent l="0" t="0" r="0" b="0"/>
                <wp:wrapNone/>
                <wp:docPr id="18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120" cy="66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 jakiej sytuacji możesz do mnie się zwrócić?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300.55pt;margin-top:-54.95pt;width:246.35pt;height:52.35pt;mso-wrap-style:square;v-text-anchor:top;mso-position-horizontal-relative:page" wp14:anchorId="409343D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 jakiej sytuacji możesz do mnie się zwrócić?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7940" distL="0" distR="26035" simplePos="0" locked="0" layoutInCell="0" allowOverlap="1" relativeHeight="23" wp14:anchorId="0A59AEC0">
                <wp:simplePos x="0" y="0"/>
                <wp:positionH relativeFrom="margin">
                  <wp:posOffset>2195830</wp:posOffset>
                </wp:positionH>
                <wp:positionV relativeFrom="paragraph">
                  <wp:posOffset>64770</wp:posOffset>
                </wp:positionV>
                <wp:extent cx="4622165" cy="2239645"/>
                <wp:effectExtent l="6985" t="6985" r="5715" b="5715"/>
                <wp:wrapNone/>
                <wp:docPr id="20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040" cy="223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 w:beforeAutospacing="1" w:after="0"/>
                              <w:contextualSpacing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 xml:space="preserve">Przeprowadzasz się do Polski i zaczynasz naukę polskiego od podstaw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Już mówisz po polski, ale nadal nie masz pewności używając końcówek i czasów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Masz mały zasób słownictwa i to nie pozwala Ci uczestniczyć w rozmowach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Starasz się o Kartę Polaka  lub stały pobyt po pochodzeniu i szykujesz się do rozmowy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Autospacing="1"/>
                              <w:contextualSpacing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Przed Tobą egzamin certyfikatowy z języka polskiego na poziomie B1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fillcolor="white" stroked="t" o:allowincell="f" style="position:absolute;margin-left:172.9pt;margin-top:5.1pt;width:363.9pt;height:176.3pt;mso-wrap-style:square;v-text-anchor:top;mso-position-horizontal-relative:margin" wp14:anchorId="0A59AEC0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 w:beforeAutospacing="1" w:after="0"/>
                        <w:contextualSpacing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 xml:space="preserve">Przeprowadzasz się do Polski i zaczynasz naukę polskiego od podstaw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Już mówisz po polski, ale nadal nie masz pewności używając końcówek i czasów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Masz mały zasób słownictwa i to nie pozwala Ci uczestniczyć w rozmowach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Starasz się o Kartę Polaka  lub stały pobyt po pochodzeniu i szykujesz się do rozmowy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 w:before="0" w:afterAutospacing="1"/>
                        <w:contextualSpacing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Przed Tobą egzamin certyfikatowy z języka polskiego na poziomie B1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0" wp14:anchorId="1ADEE91E">
                <wp:simplePos x="0" y="0"/>
                <wp:positionH relativeFrom="column">
                  <wp:posOffset>-26670</wp:posOffset>
                </wp:positionH>
                <wp:positionV relativeFrom="paragraph">
                  <wp:posOffset>255270</wp:posOffset>
                </wp:positionV>
                <wp:extent cx="2273300" cy="280670"/>
                <wp:effectExtent l="0" t="0" r="0" b="0"/>
                <wp:wrapNone/>
                <wp:docPr id="22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400" cy="28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-2.1pt;margin-top:20.1pt;width:178.95pt;height:22.05pt;mso-wrap-style:none;v-text-anchor:middle" wp14:anchorId="1ADEE9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4445" distL="0" distR="0" simplePos="0" locked="0" layoutInCell="0" allowOverlap="1" relativeHeight="25" wp14:anchorId="261AF68B">
                <wp:simplePos x="0" y="0"/>
                <wp:positionH relativeFrom="margin">
                  <wp:posOffset>-772160</wp:posOffset>
                </wp:positionH>
                <wp:positionV relativeFrom="paragraph">
                  <wp:posOffset>229870</wp:posOffset>
                </wp:positionV>
                <wp:extent cx="1828800" cy="1786890"/>
                <wp:effectExtent l="0" t="0" r="0" b="4445"/>
                <wp:wrapNone/>
                <wp:docPr id="24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8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spacing w:lineRule="auto" w:line="240" w:beforeAutospacing="1" w:afterAutospacing="1"/>
                              <w:jc w:val="center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Kim jestem poza lekcjami?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Jestem osobą otwartą, cierpliwą i zawsze uśmiechniętą. Uwielbiam pracować z ludźmi, a każdy sukces mojego ucznia to dla mnie największa nagroda, Jestem „molem książkowym” – czytanie sprawia mi ogromną przyjemność, więc zawsze polecę Ci dobrą lekturę, a w wolnym czasie interesuję się psychologią co pomaga urozmaicić lekcje i znaleźć nowe i fascynujące tematy do rozmów!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8046" w:leader="none"/>
                              </w:tabs>
                              <w:spacing w:before="0" w:after="16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-60.8pt;margin-top:18.1pt;width:143.95pt;height:140.65pt;mso-wrap-style:none;v-text-anchor:top;mso-position-horizontal-relative:margin" wp14:anchorId="261AF6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pacing w:lineRule="auto" w:line="240" w:beforeAutospacing="1" w:afterAutospacing="1"/>
                        <w:jc w:val="center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Kim jestem poza lekcjami?</w:t>
                      </w:r>
                    </w:p>
                    <w:p>
                      <w:pPr>
                        <w:pStyle w:val="FrameContents"/>
                        <w:spacing w:lineRule="auto" w:line="240" w:beforeAutospacing="1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Jestem osobą otwartą, cierpliwą i zawsze uśmiechniętą. Uwielbiam pracować z ludźmi, a każdy sukces mojego ucznia to dla mnie największa nagroda, Jestem „molem książkowym” – czytanie sprawia mi ogromną przyjemność, więc zawsze polecę Ci dobrą lekturę, a w wolnym czasie interesuję się psychologią co pomaga urozmaicić lekcje i znaleźć nowe i fascynujące tematy do rozmów!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8046" w:leader="none"/>
                        </w:tabs>
                        <w:spacing w:before="0" w:after="16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3665" distR="113665" simplePos="0" locked="0" layoutInCell="0" allowOverlap="1" relativeHeight="15" wp14:anchorId="42E85235">
                <wp:simplePos x="0" y="0"/>
                <wp:positionH relativeFrom="column">
                  <wp:posOffset>-380365</wp:posOffset>
                </wp:positionH>
                <wp:positionV relativeFrom="paragraph">
                  <wp:posOffset>266065</wp:posOffset>
                </wp:positionV>
                <wp:extent cx="4622165" cy="1207770"/>
                <wp:effectExtent l="0" t="0" r="0" b="0"/>
                <wp:wrapSquare wrapText="bothSides"/>
                <wp:docPr id="26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040" cy="120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Gotowy na przygodę z językiem polskim?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Autospacing="1" w:afterAutospacing="1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pl-PL"/>
                                <w14:ligatures w14:val="none"/>
                              </w:rPr>
                              <w:t>Skontaktuj się ze mną i rozpocznij swoją podróż w świat polskiego języka i kultury! Razem osiągniemy Twoje cele!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8046" w:leader="none"/>
                              </w:tabs>
                              <w:spacing w:before="0" w:after="16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-29.95pt;margin-top:20.95pt;width:363.9pt;height:95.05pt;mso-wrap-style:square;v-text-anchor:top" wp14:anchorId="42E8523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Autospacing="1" w:afterAutospacing="1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Gotowy na przygodę z językiem polskim?</w:t>
                      </w:r>
                    </w:p>
                    <w:p>
                      <w:pPr>
                        <w:pStyle w:val="FrameContents"/>
                        <w:spacing w:lineRule="auto" w:line="240" w:beforeAutospacing="1" w:afterAutospacing="1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kern w:val="0"/>
                          <w:sz w:val="28"/>
                          <w:szCs w:val="28"/>
                          <w:lang w:eastAsia="pl-PL"/>
                          <w14:ligatures w14:val="none"/>
                        </w:rPr>
                        <w:t>Skontaktuj się ze mną i rozpocznij swoją podróż w świat polskiego języka i kultury! Razem osiągniemy Twoje cele!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8046" w:leader="none"/>
                        </w:tabs>
                        <w:spacing w:before="0" w:after="16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10160" distL="0" distR="26670" simplePos="0" locked="0" layoutInCell="0" allowOverlap="1" relativeHeight="32" wp14:anchorId="3FCB8F7B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202180" cy="656590"/>
                <wp:effectExtent l="6985" t="6985" r="6985" b="7620"/>
                <wp:wrapNone/>
                <wp:docPr id="28" name="Prostokąt: zaokrąglone rogi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656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160" distL="0" distR="26670" simplePos="0" locked="0" layoutInCell="0" allowOverlap="1" relativeHeight="34" wp14:anchorId="3A9CE406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202180" cy="657225"/>
                <wp:effectExtent l="6985" t="7620" r="6985" b="6350"/>
                <wp:wrapNone/>
                <wp:docPr id="29" name="Prostokąt: zaokrąglone rogi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65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38" wp14:anchorId="0531FBAF">
                <wp:simplePos x="0" y="0"/>
                <wp:positionH relativeFrom="column">
                  <wp:posOffset>3839210</wp:posOffset>
                </wp:positionH>
                <wp:positionV relativeFrom="paragraph">
                  <wp:posOffset>159385</wp:posOffset>
                </wp:positionV>
                <wp:extent cx="2202180" cy="450850"/>
                <wp:effectExtent l="0" t="0" r="0" b="6350"/>
                <wp:wrapNone/>
                <wp:docPr id="30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45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Lekcja dla 2 osób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302.3pt;margin-top:12.55pt;width:173.35pt;height:35.45pt;mso-wrap-style:none;v-text-anchor:top" wp14:anchorId="0531FB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Lekcja dla 2 osób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6" wp14:anchorId="3437AE7A">
                <wp:simplePos x="0" y="0"/>
                <wp:positionH relativeFrom="column">
                  <wp:posOffset>205105</wp:posOffset>
                </wp:positionH>
                <wp:positionV relativeFrom="paragraph">
                  <wp:posOffset>12700</wp:posOffset>
                </wp:positionV>
                <wp:extent cx="2202180" cy="367030"/>
                <wp:effectExtent l="0" t="0" r="0" b="0"/>
                <wp:wrapNone/>
                <wp:docPr id="32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36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Lekcja indywidualna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16.15pt;margin-top:1pt;width:173.35pt;height:28.85pt;mso-wrap-style:none;v-text-anchor:top" wp14:anchorId="3437AE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Lekcja indywidualna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10160" distL="0" distR="26670" simplePos="0" locked="0" layoutInCell="0" allowOverlap="1" relativeHeight="33" wp14:anchorId="33FDC727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2202180" cy="657225"/>
                <wp:effectExtent l="6985" t="7620" r="6985" b="6350"/>
                <wp:wrapNone/>
                <wp:docPr id="34" name="Prostokąt: zaokrąglone rogi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65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160" distL="0" distR="26670" simplePos="0" locked="0" layoutInCell="0" allowOverlap="1" relativeHeight="35" wp14:anchorId="16AB476A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202180" cy="657225"/>
                <wp:effectExtent l="6985" t="7620" r="6985" b="6350"/>
                <wp:wrapNone/>
                <wp:docPr id="35" name="Prostokąt: zaokrąglone rogi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65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79106E26">
                <wp:simplePos x="0" y="0"/>
                <wp:positionH relativeFrom="column">
                  <wp:posOffset>906780</wp:posOffset>
                </wp:positionH>
                <wp:positionV relativeFrom="paragraph">
                  <wp:posOffset>172085</wp:posOffset>
                </wp:positionV>
                <wp:extent cx="2202180" cy="367030"/>
                <wp:effectExtent l="0" t="0" r="0" b="0"/>
                <wp:wrapNone/>
                <wp:docPr id="36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36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85 zł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71.4pt;margin-top:13.55pt;width:173.35pt;height:28.85pt;mso-wrap-style:none;v-text-anchor:top" wp14:anchorId="79106E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85 zł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17991909">
                <wp:simplePos x="0" y="0"/>
                <wp:positionH relativeFrom="column">
                  <wp:posOffset>4471670</wp:posOffset>
                </wp:positionH>
                <wp:positionV relativeFrom="paragraph">
                  <wp:posOffset>34290</wp:posOffset>
                </wp:positionV>
                <wp:extent cx="2202180" cy="367030"/>
                <wp:effectExtent l="0" t="0" r="0" b="0"/>
                <wp:wrapNone/>
                <wp:docPr id="38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36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 zł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352.1pt;margin-top:2.7pt;width:173.35pt;height:28.85pt;mso-wrap-style:none;v-text-anchor:top" wp14:anchorId="1799190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 zł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13970" distL="0" distR="13335" simplePos="0" locked="0" layoutInCell="0" allowOverlap="1" relativeHeight="45" wp14:anchorId="66C3E9B9">
                <wp:simplePos x="0" y="0"/>
                <wp:positionH relativeFrom="column">
                  <wp:posOffset>4326890</wp:posOffset>
                </wp:positionH>
                <wp:positionV relativeFrom="paragraph">
                  <wp:posOffset>237490</wp:posOffset>
                </wp:positionV>
                <wp:extent cx="901700" cy="824230"/>
                <wp:effectExtent l="6350" t="6985" r="6985" b="6985"/>
                <wp:wrapNone/>
                <wp:docPr id="40" name="Ow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00" cy="824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d315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wal 10" path="l-2147483648,-2147483643l-2147483628,-2147483627l-2147483648,-2147483643l-2147483626,-2147483625xe" fillcolor="#4472c4" stroked="t" o:allowincell="f" style="position:absolute;margin-left:340.7pt;margin-top:18.7pt;width:70.95pt;height:64.85pt;mso-wrap-style:none;v-text-anchor:middle" wp14:anchorId="66C3E9B9">
                <v:fill o:detectmouseclick="t" type="solid" color2="#bb8d3b"/>
                <v:stroke color="#1d3155" weight="12600" joinstyle="miter" endcap="flat"/>
                <w10:wrap type="none"/>
              </v:oval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13970" distL="0" distR="13335" simplePos="0" locked="0" layoutInCell="0" allowOverlap="1" relativeHeight="44" wp14:anchorId="0FB3C721">
                <wp:simplePos x="0" y="0"/>
                <wp:positionH relativeFrom="column">
                  <wp:posOffset>607060</wp:posOffset>
                </wp:positionH>
                <wp:positionV relativeFrom="paragraph">
                  <wp:posOffset>17145</wp:posOffset>
                </wp:positionV>
                <wp:extent cx="901700" cy="824230"/>
                <wp:effectExtent l="6350" t="6985" r="6985" b="6985"/>
                <wp:wrapNone/>
                <wp:docPr id="41" name="Ow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00" cy="824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wal 10" path="l-2147483648,-2147483643l-2147483628,-2147483627l-2147483648,-2147483643l-2147483626,-2147483625xe" fillcolor="#4472c4" stroked="t" o:allowincell="f" style="position:absolute;margin-left:47.8pt;margin-top:1.35pt;width:70.95pt;height:64.85pt;mso-wrap-style:none;v-text-anchor:middle" wp14:anchorId="0FB3C721">
                <v:fill o:detectmouseclick="t" type="solid" color2="#bb8d3b"/>
                <v:stroke color="#1d3155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46" wp14:anchorId="6F4B3172">
                <wp:simplePos x="0" y="0"/>
                <wp:positionH relativeFrom="column">
                  <wp:posOffset>735965</wp:posOffset>
                </wp:positionH>
                <wp:positionV relativeFrom="paragraph">
                  <wp:posOffset>81280</wp:posOffset>
                </wp:positionV>
                <wp:extent cx="676910" cy="695325"/>
                <wp:effectExtent l="0" t="635" r="635" b="0"/>
                <wp:wrapNone/>
                <wp:docPr id="42" name="Obraz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69516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 11" path="l-2147483648,-2147483643l-2147483628,-2147483627l-2147483648,-2147483643l-2147483626,-2147483625xe" stroked="f" o:allowincell="f" style="position:absolute;margin-left:57.95pt;margin-top:6.4pt;width:53.25pt;height:54.7pt;mso-wrap-style:none;v-text-anchor:middle" wp14:anchorId="6F4B3172">
                <v:imagedata r:id="rId5" o:detectmouseclick="t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47" wp14:anchorId="09AB234D">
                <wp:simplePos x="0" y="0"/>
                <wp:positionH relativeFrom="column">
                  <wp:posOffset>4451985</wp:posOffset>
                </wp:positionH>
                <wp:positionV relativeFrom="paragraph">
                  <wp:posOffset>14605</wp:posOffset>
                </wp:positionV>
                <wp:extent cx="676910" cy="695325"/>
                <wp:effectExtent l="0" t="635" r="635" b="0"/>
                <wp:wrapNone/>
                <wp:docPr id="43" name="Obraz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69516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 11" path="l-2147483648,-2147483643l-2147483628,-2147483627l-2147483648,-2147483643l-2147483626,-2147483625xe" stroked="f" o:allowincell="f" style="position:absolute;margin-left:350.55pt;margin-top:1.15pt;width:53.25pt;height:54.7pt;mso-wrap-style:none;v-text-anchor:middle" wp14:anchorId="09AB234D">
                <v:imagedata r:id="rId7" o:detectmouseclick="t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/>
        <w:tab/>
      </w:r>
      <w:r>
        <mc:AlternateContent>
          <mc:Choice Requires="wps">
            <w:drawing>
              <wp:anchor behindDoc="0" distT="0" distB="26035" distL="0" distR="12700" simplePos="0" locked="0" layoutInCell="0" allowOverlap="1" relativeHeight="27" wp14:anchorId="5796C7B1">
                <wp:simplePos x="0" y="0"/>
                <wp:positionH relativeFrom="column">
                  <wp:posOffset>1851660</wp:posOffset>
                </wp:positionH>
                <wp:positionV relativeFrom="paragraph">
                  <wp:posOffset>1147445</wp:posOffset>
                </wp:positionV>
                <wp:extent cx="2273300" cy="469900"/>
                <wp:effectExtent l="6350" t="6350" r="6350" b="6350"/>
                <wp:wrapNone/>
                <wp:docPr id="44" name="Prostoką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400" cy="46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7" path="m0,0l-2147483645,0l-2147483645,-2147483646l0,-2147483646xe" fillcolor="white" stroked="t" o:allowincell="f" style="position:absolute;margin-left:145.8pt;margin-top:90.35pt;width:178.95pt;height:36.95pt;mso-wrap-style:none;v-text-anchor:middle" wp14:anchorId="5796C7B1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" distL="0" distR="0" simplePos="0" locked="0" layoutInCell="0" allowOverlap="1" relativeHeight="28" wp14:anchorId="7E9DEA1B">
                <wp:simplePos x="0" y="0"/>
                <wp:positionH relativeFrom="page">
                  <wp:posOffset>2741930</wp:posOffset>
                </wp:positionH>
                <wp:positionV relativeFrom="paragraph">
                  <wp:posOffset>389890</wp:posOffset>
                </wp:positionV>
                <wp:extent cx="2365375" cy="963930"/>
                <wp:effectExtent l="0" t="0" r="0" b="1905"/>
                <wp:wrapNone/>
                <wp:docPr id="45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200" cy="96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Pierwsza lekcja za darmo!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 minut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stroked="f" o:allowincell="f" style="position:absolute;margin-left:215.9pt;margin-top:30.7pt;width:186.2pt;height:75.85pt;mso-wrap-style:square;v-text-anchor:top;mso-position-horizontal-relative:page" wp14:anchorId="7E9DEA1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Pierwsza lekcja za darmo!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 minut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jc w:val="center"/>
        <w:rPr>
          <w:sz w:val="52"/>
          <w:szCs w:val="52"/>
        </w:rPr>
      </w:pPr>
      <w:r>
        <w:rPr>
          <w:sz w:val="52"/>
          <w:szCs w:val="52"/>
        </w:rPr>
        <w:t>OPINIE</w:t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07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0e3f73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e3f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070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0e3f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e3f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LibreOffice/7.4.7.2$Linux_X86_64 LibreOffice_project/40$Build-2</Application>
  <AppVersion>15.0000</AppVersion>
  <Pages>3</Pages>
  <Words>419</Words>
  <Characters>2385</Characters>
  <CharactersWithSpaces>2770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2024-12-30T18:41:00Z</dcterms:created>
  <dc:creator>Natalia Plahetka</dc:creator>
  <dc:description/>
  <dc:language>en-US</dc:language>
  <cp:lastModifiedBy>Natalia Plahetka</cp:lastModifiedBy>
  <dcterms:modified xsi:type="dcterms:W3CDTF">2024-12-30T19:51:00Z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