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DF" w:rsidRDefault="00144D39" w:rsidP="00144D39">
      <w:r>
        <w:t>Google</w:t>
      </w:r>
    </w:p>
    <w:p w:rsidR="00144D39" w:rsidRDefault="00144D39" w:rsidP="00144D39">
      <w:r>
        <w:t xml:space="preserve">Le premier moteur de recherche mondial c’est </w:t>
      </w:r>
      <w:proofErr w:type="spellStart"/>
      <w:r>
        <w:t>tou</w:t>
      </w:r>
      <w:proofErr w:type="spellEnd"/>
      <w:r>
        <w:t xml:space="preserve"> d’abord illustré dans l’histoire </w:t>
      </w:r>
      <w:proofErr w:type="spellStart"/>
      <w:r>
        <w:t>ppour</w:t>
      </w:r>
      <w:proofErr w:type="spellEnd"/>
      <w:r>
        <w:t xml:space="preserve"> ses positions pour la liberté d’expression. Malgré cela, Google confronté au </w:t>
      </w:r>
      <w:proofErr w:type="spellStart"/>
      <w:r>
        <w:t>fake</w:t>
      </w:r>
      <w:proofErr w:type="spellEnd"/>
      <w:r>
        <w:t xml:space="preserve"> news étudie toute les options possibles afin de les contrer, en </w:t>
      </w:r>
      <w:proofErr w:type="spellStart"/>
      <w:r>
        <w:t>financant</w:t>
      </w:r>
      <w:proofErr w:type="spellEnd"/>
      <w:r>
        <w:t xml:space="preserve"> </w:t>
      </w:r>
      <w:proofErr w:type="spellStart"/>
      <w:r>
        <w:t>notament</w:t>
      </w:r>
      <w:proofErr w:type="spellEnd"/>
      <w:r>
        <w:t xml:space="preserve"> </w:t>
      </w:r>
      <w:proofErr w:type="spellStart"/>
      <w:r>
        <w:t>desprojets</w:t>
      </w:r>
      <w:proofErr w:type="spellEnd"/>
      <w:r>
        <w:t xml:space="preserve">, comme le </w:t>
      </w:r>
      <w:proofErr w:type="spellStart"/>
      <w:r>
        <w:t>Décodex</w:t>
      </w:r>
      <w:proofErr w:type="spellEnd"/>
      <w:r>
        <w:t>.</w:t>
      </w:r>
    </w:p>
    <w:p w:rsidR="00144D39" w:rsidRDefault="00144D39" w:rsidP="00144D39"/>
    <w:p w:rsidR="00144D39" w:rsidRPr="00144D39" w:rsidRDefault="00144D39" w:rsidP="00144D39">
      <w:proofErr w:type="spellStart"/>
      <w:r>
        <w:t>Décodex</w:t>
      </w:r>
      <w:proofErr w:type="spellEnd"/>
      <w:r>
        <w:t> : financement du projet.</w:t>
      </w:r>
      <w:bookmarkStart w:id="0" w:name="_GoBack"/>
      <w:bookmarkEnd w:id="0"/>
    </w:p>
    <w:sectPr w:rsidR="00144D39" w:rsidRPr="00144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39"/>
    <w:rsid w:val="00051F90"/>
    <w:rsid w:val="000D3D67"/>
    <w:rsid w:val="00144D39"/>
    <w:rsid w:val="00517066"/>
    <w:rsid w:val="00C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8AE9"/>
  <w15:chartTrackingRefBased/>
  <w15:docId w15:val="{C9636F47-B56A-412B-ABD9-F1678CF3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Gauvain MARSEILLE</dc:creator>
  <cp:keywords/>
  <dc:description/>
  <cp:lastModifiedBy>Gauvain MARSEILLE</cp:lastModifiedBy>
  <cp:revision>1</cp:revision>
  <dcterms:created xsi:type="dcterms:W3CDTF">2017-06-08T01:56:00Z</dcterms:created>
  <dcterms:modified xsi:type="dcterms:W3CDTF">2017-06-08T02:01:00Z</dcterms:modified>
</cp:coreProperties>
</file>