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6F" w:rsidRDefault="001929FD" w:rsidP="00F14282">
      <w:pPr>
        <w:ind w:firstLine="708"/>
      </w:pPr>
      <w:r>
        <w:t xml:space="preserve">L’Organisation Mondiale de la Santé (OMS) est une institution spécialisée de l’ONU pour la santé publique. </w:t>
      </w:r>
      <w:r w:rsidR="00F14282">
        <w:t>Selon sa constitution établie à sa création : « </w:t>
      </w:r>
      <w:r w:rsidR="00F14282">
        <w:t>Le but de l’Orga</w:t>
      </w:r>
      <w:r w:rsidR="00F14282">
        <w:t>nisation mondiale de la Santé (…)</w:t>
      </w:r>
      <w:r w:rsidR="00F14282">
        <w:t xml:space="preserve"> est d’amener tous les peuples au niveau de santé le plus élevé possible.</w:t>
      </w:r>
      <w:r w:rsidR="00F14282">
        <w:t> ».</w:t>
      </w:r>
    </w:p>
    <w:p w:rsidR="00F14282" w:rsidRDefault="00F14282">
      <w:r>
        <w:tab/>
        <w:t xml:space="preserve">Pour la pollution l’OMS se charge, de manière similaire à </w:t>
      </w:r>
      <w:proofErr w:type="spellStart"/>
      <w:r>
        <w:t>Airparif</w:t>
      </w:r>
      <w:proofErr w:type="spellEnd"/>
      <w:r>
        <w:t xml:space="preserve">, de réaliser des études sur la pollution. Celles-ci sont cependant moins basées sur des données mesurées en temps réels que sur des études plus long terme sur les impacts (mortalités, maladies) liés à la pollution à l’échelle mondiale. C’est l’OMS </w:t>
      </w:r>
      <w:r w:rsidR="00E96886">
        <w:t xml:space="preserve">qui </w:t>
      </w:r>
      <w:r w:rsidR="007C10B5">
        <w:t>par exemple</w:t>
      </w:r>
      <w:r w:rsidR="00E96886">
        <w:t xml:space="preserve"> a</w:t>
      </w:r>
      <w:r w:rsidR="007C10B5">
        <w:t xml:space="preserve"> énoncé le nombre de 3 millions de morts prématurés dans l</w:t>
      </w:r>
      <w:bookmarkStart w:id="0" w:name="_GoBack"/>
      <w:bookmarkEnd w:id="0"/>
      <w:r w:rsidR="007C10B5">
        <w:t xml:space="preserve">e monde liés à la pollution aux particules fines. </w:t>
      </w:r>
    </w:p>
    <w:sectPr w:rsidR="00F14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D0"/>
    <w:rsid w:val="001929FD"/>
    <w:rsid w:val="007A40D0"/>
    <w:rsid w:val="007C10B5"/>
    <w:rsid w:val="00E1326F"/>
    <w:rsid w:val="00E96886"/>
    <w:rsid w:val="00F1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D54A"/>
  <w15:chartTrackingRefBased/>
  <w15:docId w15:val="{031A4EE0-E50B-40BB-8812-9767AFE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Chagneux</dc:creator>
  <cp:keywords/>
  <dc:description/>
  <cp:lastModifiedBy>Mathis Chagneux</cp:lastModifiedBy>
  <cp:revision>5</cp:revision>
  <dcterms:created xsi:type="dcterms:W3CDTF">2017-05-24T09:32:00Z</dcterms:created>
  <dcterms:modified xsi:type="dcterms:W3CDTF">2017-05-24T09:38:00Z</dcterms:modified>
</cp:coreProperties>
</file>