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1FC5" w14:textId="1265CCF3" w:rsidR="00625303" w:rsidRDefault="00625303" w:rsidP="00625303">
      <w:pPr>
        <w:ind w:left="2950" w:hanging="360"/>
        <w:rPr>
          <w:rFonts w:ascii="Times New Roman" w:hAnsi="Times New Roman" w:cs="Times New Roman"/>
          <w:b/>
          <w:bCs/>
          <w:sz w:val="24"/>
          <w:szCs w:val="24"/>
        </w:rPr>
      </w:pPr>
      <w:r w:rsidRPr="00625303">
        <w:rPr>
          <w:rFonts w:ascii="Times New Roman" w:hAnsi="Times New Roman" w:cs="Times New Roman"/>
          <w:b/>
          <w:bCs/>
          <w:sz w:val="24"/>
          <w:szCs w:val="24"/>
        </w:rPr>
        <w:t xml:space="preserve">               </w:t>
      </w:r>
      <w:r w:rsidRPr="00625303">
        <w:rPr>
          <w:rFonts w:ascii="Times New Roman" w:hAnsi="Times New Roman" w:cs="Times New Roman"/>
          <w:b/>
          <w:bCs/>
          <w:sz w:val="24"/>
          <w:szCs w:val="24"/>
        </w:rPr>
        <w:t xml:space="preserve">AI </w:t>
      </w:r>
      <w:proofErr w:type="spellStart"/>
      <w:r w:rsidRPr="00625303">
        <w:rPr>
          <w:rFonts w:ascii="Times New Roman" w:hAnsi="Times New Roman" w:cs="Times New Roman"/>
          <w:b/>
          <w:bCs/>
          <w:sz w:val="24"/>
          <w:szCs w:val="24"/>
        </w:rPr>
        <w:t>StudyBuddy</w:t>
      </w:r>
      <w:proofErr w:type="spellEnd"/>
      <w:r w:rsidRPr="00625303">
        <w:rPr>
          <w:rFonts w:ascii="Times New Roman" w:hAnsi="Times New Roman" w:cs="Times New Roman"/>
          <w:b/>
          <w:bCs/>
          <w:sz w:val="24"/>
          <w:szCs w:val="24"/>
        </w:rPr>
        <w:t xml:space="preserve"> API</w:t>
      </w:r>
    </w:p>
    <w:p w14:paraId="0A3D861F" w14:textId="5A9960E5" w:rsidR="00625303" w:rsidRPr="00625303" w:rsidRDefault="00625303" w:rsidP="0062530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625303">
        <w:rPr>
          <w:rFonts w:ascii="Times New Roman" w:hAnsi="Times New Roman" w:cs="Times New Roman"/>
          <w:b/>
          <w:bCs/>
          <w:sz w:val="24"/>
          <w:szCs w:val="24"/>
        </w:rPr>
        <w:t>REQUIREMENT ANALYSIS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625303" w:rsidRPr="00625303" w14:paraId="3D6778B7"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54F1B0A"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b/>
                <w:sz w:val="24"/>
                <w:szCs w:val="24"/>
              </w:rPr>
              <w:t>Date</w:t>
            </w:r>
            <w:r w:rsidRPr="00625303">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76CD4F48"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sz w:val="24"/>
                <w:szCs w:val="24"/>
              </w:rPr>
              <w:t> 28-09-2026</w:t>
            </w:r>
          </w:p>
        </w:tc>
      </w:tr>
      <w:tr w:rsidR="00625303" w:rsidRPr="00625303" w14:paraId="27C18BB8"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58ECC30"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b/>
                <w:sz w:val="24"/>
                <w:szCs w:val="24"/>
              </w:rPr>
              <w:t>Team ID</w:t>
            </w:r>
            <w:r w:rsidRPr="00625303">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123C20C3"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Times New Roman" w:hAnsi="Times New Roman" w:cs="Times New Roman"/>
                <w:sz w:val="24"/>
                <w:szCs w:val="24"/>
              </w:rPr>
              <w:t xml:space="preserve"> SWTID-2026-6958</w:t>
            </w:r>
          </w:p>
        </w:tc>
      </w:tr>
      <w:tr w:rsidR="00625303" w:rsidRPr="00625303" w14:paraId="2AF4BF90"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719D222"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b/>
                <w:sz w:val="24"/>
                <w:szCs w:val="24"/>
              </w:rPr>
              <w:t>Project Name</w:t>
            </w:r>
            <w:r w:rsidRPr="00625303">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449F3659"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sz w:val="24"/>
                <w:szCs w:val="24"/>
              </w:rPr>
              <w:t xml:space="preserve"> AI </w:t>
            </w:r>
            <w:proofErr w:type="spellStart"/>
            <w:r w:rsidRPr="00625303">
              <w:rPr>
                <w:rFonts w:ascii="Times New Roman" w:eastAsia="Arial" w:hAnsi="Times New Roman" w:cs="Times New Roman"/>
                <w:sz w:val="24"/>
                <w:szCs w:val="24"/>
              </w:rPr>
              <w:t>StudyBuddy</w:t>
            </w:r>
            <w:proofErr w:type="spellEnd"/>
            <w:r w:rsidRPr="00625303">
              <w:rPr>
                <w:rFonts w:ascii="Times New Roman" w:eastAsia="Arial" w:hAnsi="Times New Roman" w:cs="Times New Roman"/>
                <w:sz w:val="24"/>
                <w:szCs w:val="24"/>
              </w:rPr>
              <w:t xml:space="preserve"> API</w:t>
            </w:r>
          </w:p>
        </w:tc>
      </w:tr>
      <w:tr w:rsidR="00625303" w:rsidRPr="00625303" w14:paraId="692A8AEB"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A65B8E1"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b/>
                <w:sz w:val="24"/>
                <w:szCs w:val="24"/>
              </w:rPr>
              <w:t>Maximum Marks</w:t>
            </w:r>
            <w:r w:rsidRPr="00625303">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7B7240BD" w14:textId="77777777" w:rsidR="00625303" w:rsidRPr="00625303" w:rsidRDefault="00625303" w:rsidP="00B43496">
            <w:pPr>
              <w:rPr>
                <w:rFonts w:ascii="Times New Roman" w:eastAsia="Times New Roman" w:hAnsi="Times New Roman" w:cs="Times New Roman"/>
                <w:sz w:val="24"/>
                <w:szCs w:val="24"/>
              </w:rPr>
            </w:pPr>
            <w:r w:rsidRPr="00625303">
              <w:rPr>
                <w:rFonts w:ascii="Times New Roman" w:eastAsia="Arial" w:hAnsi="Times New Roman" w:cs="Times New Roman"/>
                <w:sz w:val="24"/>
                <w:szCs w:val="24"/>
              </w:rPr>
              <w:t xml:space="preserve"> 4 Marks </w:t>
            </w:r>
          </w:p>
        </w:tc>
      </w:tr>
    </w:tbl>
    <w:p w14:paraId="072F2CF7" w14:textId="77777777" w:rsidR="00F5544D" w:rsidRPr="00625303" w:rsidRDefault="00F5544D">
      <w:pPr>
        <w:rPr>
          <w:rFonts w:ascii="Times New Roman" w:hAnsi="Times New Roman" w:cs="Times New Roman"/>
          <w:sz w:val="24"/>
          <w:szCs w:val="24"/>
        </w:rPr>
      </w:pPr>
    </w:p>
    <w:p w14:paraId="369E2F89"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 REQUIREMENT ANALYSIS PHASE</w:t>
      </w:r>
    </w:p>
    <w:p w14:paraId="6D927D99"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2.1 Introduction</w:t>
      </w:r>
    </w:p>
    <w:p w14:paraId="27E946D4"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The Requirement Analysis Phase is an important stage in the development of the 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 xml:space="preserve"> project. The purpose of this phase is to identify and document the requirements needed to develop a secure, reliable, and AI-powered learning assistance platform.</w:t>
      </w:r>
    </w:p>
    <w:p w14:paraId="3B4EEA63"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 xml:space="preserve"> is designed to help students upload study materials and generate useful learning resources such as summaries, flashcards, quizzes, and personalized study plans. The system uses Node.js and Express.js for backend development, MongoDB for data storage, and Google Gemini AI for intelligent content generation.</w:t>
      </w:r>
    </w:p>
    <w:p w14:paraId="5D82BAB8"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requirements identified in this phase provide a foundation for the subsequent design and development activities.</w:t>
      </w:r>
    </w:p>
    <w:p w14:paraId="7B420E1D"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2.2 Software Requirements</w:t>
      </w:r>
    </w:p>
    <w:p w14:paraId="3024769B"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software requirements specify the software technologies and tools required to develop and operate the system.</w:t>
      </w:r>
    </w:p>
    <w:p w14:paraId="01E6ECC2"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major software requirements are:</w:t>
      </w:r>
    </w:p>
    <w:p w14:paraId="131576CB"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Operating System:</w:t>
      </w:r>
      <w:r w:rsidRPr="00625303">
        <w:rPr>
          <w:rFonts w:ascii="Times New Roman" w:hAnsi="Times New Roman" w:cs="Times New Roman"/>
          <w:sz w:val="24"/>
          <w:szCs w:val="24"/>
        </w:rPr>
        <w:t xml:space="preserve"> Windows 10/11, macOS, or Linux.</w:t>
      </w:r>
    </w:p>
    <w:p w14:paraId="397AF296"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Node.js:</w:t>
      </w:r>
      <w:r w:rsidRPr="00625303">
        <w:rPr>
          <w:rFonts w:ascii="Times New Roman" w:hAnsi="Times New Roman" w:cs="Times New Roman"/>
          <w:sz w:val="24"/>
          <w:szCs w:val="24"/>
        </w:rPr>
        <w:t xml:space="preserve"> Used as the runtime environment for the backend.</w:t>
      </w:r>
    </w:p>
    <w:p w14:paraId="3CB92EBF" w14:textId="77777777" w:rsidR="00625303" w:rsidRPr="00625303" w:rsidRDefault="00625303" w:rsidP="00625303">
      <w:pPr>
        <w:numPr>
          <w:ilvl w:val="0"/>
          <w:numId w:val="1"/>
        </w:numPr>
        <w:rPr>
          <w:rFonts w:ascii="Times New Roman" w:hAnsi="Times New Roman" w:cs="Times New Roman"/>
          <w:sz w:val="24"/>
          <w:szCs w:val="24"/>
        </w:rPr>
      </w:pPr>
      <w:proofErr w:type="spellStart"/>
      <w:r w:rsidRPr="00625303">
        <w:rPr>
          <w:rFonts w:ascii="Times New Roman" w:hAnsi="Times New Roman" w:cs="Times New Roman"/>
          <w:b/>
          <w:bCs/>
          <w:sz w:val="24"/>
          <w:szCs w:val="24"/>
        </w:rPr>
        <w:t>npm</w:t>
      </w:r>
      <w:proofErr w:type="spellEnd"/>
      <w:r w:rsidRPr="00625303">
        <w:rPr>
          <w:rFonts w:ascii="Times New Roman" w:hAnsi="Times New Roman" w:cs="Times New Roman"/>
          <w:b/>
          <w:bCs/>
          <w:sz w:val="24"/>
          <w:szCs w:val="24"/>
        </w:rPr>
        <w:t>:</w:t>
      </w:r>
      <w:r w:rsidRPr="00625303">
        <w:rPr>
          <w:rFonts w:ascii="Times New Roman" w:hAnsi="Times New Roman" w:cs="Times New Roman"/>
          <w:sz w:val="24"/>
          <w:szCs w:val="24"/>
        </w:rPr>
        <w:t xml:space="preserve"> Used for managing project dependencies.</w:t>
      </w:r>
    </w:p>
    <w:p w14:paraId="27432F74"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Express.js:</w:t>
      </w:r>
      <w:r w:rsidRPr="00625303">
        <w:rPr>
          <w:rFonts w:ascii="Times New Roman" w:hAnsi="Times New Roman" w:cs="Times New Roman"/>
          <w:sz w:val="24"/>
          <w:szCs w:val="24"/>
        </w:rPr>
        <w:t xml:space="preserve"> Used to develop RESTful backend APIs.</w:t>
      </w:r>
    </w:p>
    <w:p w14:paraId="5780355A"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MongoDB:</w:t>
      </w:r>
      <w:r w:rsidRPr="00625303">
        <w:rPr>
          <w:rFonts w:ascii="Times New Roman" w:hAnsi="Times New Roman" w:cs="Times New Roman"/>
          <w:sz w:val="24"/>
          <w:szCs w:val="24"/>
        </w:rPr>
        <w:t xml:space="preserve"> Used as the primary NoSQL database.</w:t>
      </w:r>
    </w:p>
    <w:p w14:paraId="6C8BB115"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Mongoose:</w:t>
      </w:r>
      <w:r w:rsidRPr="00625303">
        <w:rPr>
          <w:rFonts w:ascii="Times New Roman" w:hAnsi="Times New Roman" w:cs="Times New Roman"/>
          <w:sz w:val="24"/>
          <w:szCs w:val="24"/>
        </w:rPr>
        <w:t xml:space="preserve"> Used for database </w:t>
      </w:r>
      <w:proofErr w:type="spellStart"/>
      <w:r w:rsidRPr="00625303">
        <w:rPr>
          <w:rFonts w:ascii="Times New Roman" w:hAnsi="Times New Roman" w:cs="Times New Roman"/>
          <w:sz w:val="24"/>
          <w:szCs w:val="24"/>
        </w:rPr>
        <w:t>modeling</w:t>
      </w:r>
      <w:proofErr w:type="spellEnd"/>
      <w:r w:rsidRPr="00625303">
        <w:rPr>
          <w:rFonts w:ascii="Times New Roman" w:hAnsi="Times New Roman" w:cs="Times New Roman"/>
          <w:sz w:val="24"/>
          <w:szCs w:val="24"/>
        </w:rPr>
        <w:t xml:space="preserve"> and schema validation.</w:t>
      </w:r>
    </w:p>
    <w:p w14:paraId="46156857"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Visual Studio Code:</w:t>
      </w:r>
      <w:r w:rsidRPr="00625303">
        <w:rPr>
          <w:rFonts w:ascii="Times New Roman" w:hAnsi="Times New Roman" w:cs="Times New Roman"/>
          <w:sz w:val="24"/>
          <w:szCs w:val="24"/>
        </w:rPr>
        <w:t xml:space="preserve"> Used as the development environment.</w:t>
      </w:r>
    </w:p>
    <w:p w14:paraId="3E50B93B"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Postman:</w:t>
      </w:r>
      <w:r w:rsidRPr="00625303">
        <w:rPr>
          <w:rFonts w:ascii="Times New Roman" w:hAnsi="Times New Roman" w:cs="Times New Roman"/>
          <w:sz w:val="24"/>
          <w:szCs w:val="24"/>
        </w:rPr>
        <w:t xml:space="preserve"> Used for testing REST APIs.</w:t>
      </w:r>
    </w:p>
    <w:p w14:paraId="39DEEE4A"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Google Gemini API:</w:t>
      </w:r>
      <w:r w:rsidRPr="00625303">
        <w:rPr>
          <w:rFonts w:ascii="Times New Roman" w:hAnsi="Times New Roman" w:cs="Times New Roman"/>
          <w:sz w:val="24"/>
          <w:szCs w:val="24"/>
        </w:rPr>
        <w:t xml:space="preserve"> Used for AI-powered content generation.</w:t>
      </w:r>
    </w:p>
    <w:p w14:paraId="38686F44" w14:textId="77777777" w:rsidR="00625303" w:rsidRPr="00625303" w:rsidRDefault="00625303" w:rsidP="00625303">
      <w:pPr>
        <w:numPr>
          <w:ilvl w:val="0"/>
          <w:numId w:val="1"/>
        </w:numPr>
        <w:rPr>
          <w:rFonts w:ascii="Times New Roman" w:hAnsi="Times New Roman" w:cs="Times New Roman"/>
          <w:sz w:val="24"/>
          <w:szCs w:val="24"/>
        </w:rPr>
      </w:pPr>
      <w:r w:rsidRPr="00625303">
        <w:rPr>
          <w:rFonts w:ascii="Times New Roman" w:hAnsi="Times New Roman" w:cs="Times New Roman"/>
          <w:b/>
          <w:bCs/>
          <w:sz w:val="24"/>
          <w:szCs w:val="24"/>
        </w:rPr>
        <w:t>JWT:</w:t>
      </w:r>
      <w:r w:rsidRPr="00625303">
        <w:rPr>
          <w:rFonts w:ascii="Times New Roman" w:hAnsi="Times New Roman" w:cs="Times New Roman"/>
          <w:sz w:val="24"/>
          <w:szCs w:val="24"/>
        </w:rPr>
        <w:t xml:space="preserve"> Used for user authentication.</w:t>
      </w:r>
    </w:p>
    <w:p w14:paraId="19814A23" w14:textId="77777777" w:rsidR="00625303" w:rsidRPr="00625303" w:rsidRDefault="00625303" w:rsidP="00625303">
      <w:pPr>
        <w:numPr>
          <w:ilvl w:val="0"/>
          <w:numId w:val="1"/>
        </w:numPr>
        <w:rPr>
          <w:rFonts w:ascii="Times New Roman" w:hAnsi="Times New Roman" w:cs="Times New Roman"/>
          <w:sz w:val="24"/>
          <w:szCs w:val="24"/>
        </w:rPr>
      </w:pPr>
      <w:proofErr w:type="spellStart"/>
      <w:r w:rsidRPr="00625303">
        <w:rPr>
          <w:rFonts w:ascii="Times New Roman" w:hAnsi="Times New Roman" w:cs="Times New Roman"/>
          <w:b/>
          <w:bCs/>
          <w:sz w:val="24"/>
          <w:szCs w:val="24"/>
        </w:rPr>
        <w:t>bcryptjs</w:t>
      </w:r>
      <w:proofErr w:type="spellEnd"/>
      <w:r w:rsidRPr="00625303">
        <w:rPr>
          <w:rFonts w:ascii="Times New Roman" w:hAnsi="Times New Roman" w:cs="Times New Roman"/>
          <w:b/>
          <w:bCs/>
          <w:sz w:val="24"/>
          <w:szCs w:val="24"/>
        </w:rPr>
        <w:t>:</w:t>
      </w:r>
      <w:r w:rsidRPr="00625303">
        <w:rPr>
          <w:rFonts w:ascii="Times New Roman" w:hAnsi="Times New Roman" w:cs="Times New Roman"/>
          <w:sz w:val="24"/>
          <w:szCs w:val="24"/>
        </w:rPr>
        <w:t xml:space="preserve"> Used for secure password protection.</w:t>
      </w:r>
    </w:p>
    <w:p w14:paraId="1005F0AB"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lastRenderedPageBreak/>
        <w:t xml:space="preserve">These technologies are specified in the project reference and support the modular architecture of 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w:t>
      </w:r>
    </w:p>
    <w:p w14:paraId="4EEE7C54"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2.3 Hardware Requirements</w:t>
      </w:r>
    </w:p>
    <w:p w14:paraId="2E2482CD"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requires a computer capable of running the development environment, database, and backend services.</w:t>
      </w:r>
    </w:p>
    <w:p w14:paraId="49BAB59C"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recommended hardware requirements are:</w:t>
      </w:r>
    </w:p>
    <w:p w14:paraId="1AD5F1EC" w14:textId="77777777" w:rsidR="00625303" w:rsidRPr="00625303" w:rsidRDefault="00625303" w:rsidP="00625303">
      <w:pPr>
        <w:numPr>
          <w:ilvl w:val="0"/>
          <w:numId w:val="2"/>
        </w:numPr>
        <w:rPr>
          <w:rFonts w:ascii="Times New Roman" w:hAnsi="Times New Roman" w:cs="Times New Roman"/>
          <w:sz w:val="24"/>
          <w:szCs w:val="24"/>
        </w:rPr>
      </w:pPr>
      <w:r w:rsidRPr="00625303">
        <w:rPr>
          <w:rFonts w:ascii="Times New Roman" w:hAnsi="Times New Roman" w:cs="Times New Roman"/>
          <w:b/>
          <w:bCs/>
          <w:sz w:val="24"/>
          <w:szCs w:val="24"/>
        </w:rPr>
        <w:t>Processor:</w:t>
      </w:r>
      <w:r w:rsidRPr="00625303">
        <w:rPr>
          <w:rFonts w:ascii="Times New Roman" w:hAnsi="Times New Roman" w:cs="Times New Roman"/>
          <w:sz w:val="24"/>
          <w:szCs w:val="24"/>
        </w:rPr>
        <w:t xml:space="preserve"> Intel Core i5 8th Generation or above / AMD </w:t>
      </w:r>
      <w:proofErr w:type="spellStart"/>
      <w:r w:rsidRPr="00625303">
        <w:rPr>
          <w:rFonts w:ascii="Times New Roman" w:hAnsi="Times New Roman" w:cs="Times New Roman"/>
          <w:sz w:val="24"/>
          <w:szCs w:val="24"/>
        </w:rPr>
        <w:t>Ryzen</w:t>
      </w:r>
      <w:proofErr w:type="spellEnd"/>
      <w:r w:rsidRPr="00625303">
        <w:rPr>
          <w:rFonts w:ascii="Times New Roman" w:hAnsi="Times New Roman" w:cs="Times New Roman"/>
          <w:sz w:val="24"/>
          <w:szCs w:val="24"/>
        </w:rPr>
        <w:t xml:space="preserve"> 5 or equivalent.</w:t>
      </w:r>
    </w:p>
    <w:p w14:paraId="1CAEB2D1" w14:textId="77777777" w:rsidR="00625303" w:rsidRPr="00625303" w:rsidRDefault="00625303" w:rsidP="00625303">
      <w:pPr>
        <w:numPr>
          <w:ilvl w:val="0"/>
          <w:numId w:val="2"/>
        </w:numPr>
        <w:rPr>
          <w:rFonts w:ascii="Times New Roman" w:hAnsi="Times New Roman" w:cs="Times New Roman"/>
          <w:sz w:val="24"/>
          <w:szCs w:val="24"/>
        </w:rPr>
      </w:pPr>
      <w:r w:rsidRPr="00625303">
        <w:rPr>
          <w:rFonts w:ascii="Times New Roman" w:hAnsi="Times New Roman" w:cs="Times New Roman"/>
          <w:b/>
          <w:bCs/>
          <w:sz w:val="24"/>
          <w:szCs w:val="24"/>
        </w:rPr>
        <w:t>RAM:</w:t>
      </w:r>
      <w:r w:rsidRPr="00625303">
        <w:rPr>
          <w:rFonts w:ascii="Times New Roman" w:hAnsi="Times New Roman" w:cs="Times New Roman"/>
          <w:sz w:val="24"/>
          <w:szCs w:val="24"/>
        </w:rPr>
        <w:t xml:space="preserve"> Minimum 8 GB; 16 GB is recommended.</w:t>
      </w:r>
    </w:p>
    <w:p w14:paraId="750ECBB9" w14:textId="77777777" w:rsidR="00625303" w:rsidRPr="00625303" w:rsidRDefault="00625303" w:rsidP="00625303">
      <w:pPr>
        <w:numPr>
          <w:ilvl w:val="0"/>
          <w:numId w:val="2"/>
        </w:numPr>
        <w:rPr>
          <w:rFonts w:ascii="Times New Roman" w:hAnsi="Times New Roman" w:cs="Times New Roman"/>
          <w:sz w:val="24"/>
          <w:szCs w:val="24"/>
        </w:rPr>
      </w:pPr>
      <w:r w:rsidRPr="00625303">
        <w:rPr>
          <w:rFonts w:ascii="Times New Roman" w:hAnsi="Times New Roman" w:cs="Times New Roman"/>
          <w:b/>
          <w:bCs/>
          <w:sz w:val="24"/>
          <w:szCs w:val="24"/>
        </w:rPr>
        <w:t>Storage:</w:t>
      </w:r>
      <w:r w:rsidRPr="00625303">
        <w:rPr>
          <w:rFonts w:ascii="Times New Roman" w:hAnsi="Times New Roman" w:cs="Times New Roman"/>
          <w:sz w:val="24"/>
          <w:szCs w:val="24"/>
        </w:rPr>
        <w:t xml:space="preserve"> At least 1 GB of available disk space.</w:t>
      </w:r>
    </w:p>
    <w:p w14:paraId="53AA6334" w14:textId="77777777" w:rsidR="00625303" w:rsidRPr="00625303" w:rsidRDefault="00625303" w:rsidP="00625303">
      <w:pPr>
        <w:numPr>
          <w:ilvl w:val="0"/>
          <w:numId w:val="2"/>
        </w:numPr>
        <w:rPr>
          <w:rFonts w:ascii="Times New Roman" w:hAnsi="Times New Roman" w:cs="Times New Roman"/>
          <w:sz w:val="24"/>
          <w:szCs w:val="24"/>
        </w:rPr>
      </w:pPr>
      <w:r w:rsidRPr="00625303">
        <w:rPr>
          <w:rFonts w:ascii="Times New Roman" w:hAnsi="Times New Roman" w:cs="Times New Roman"/>
          <w:b/>
          <w:bCs/>
          <w:sz w:val="24"/>
          <w:szCs w:val="24"/>
        </w:rPr>
        <w:t>Internet Connection:</w:t>
      </w:r>
      <w:r w:rsidRPr="00625303">
        <w:rPr>
          <w:rFonts w:ascii="Times New Roman" w:hAnsi="Times New Roman" w:cs="Times New Roman"/>
          <w:sz w:val="24"/>
          <w:szCs w:val="24"/>
        </w:rPr>
        <w:t xml:space="preserve"> Required for communication with external AI services and other online resources.</w:t>
      </w:r>
    </w:p>
    <w:p w14:paraId="4AACAA6A"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reference PDF specifies 8 GB RAM as the minimum requirement and recommends 16 GB for running MongoDB, processing layers, and development services concurrently.</w:t>
      </w:r>
    </w:p>
    <w:p w14:paraId="5D128D42"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2.4 Functional Requirements</w:t>
      </w:r>
    </w:p>
    <w:p w14:paraId="2BC1F445"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Functional requirements describe what the 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 xml:space="preserve"> system should be able to perform.</w:t>
      </w:r>
    </w:p>
    <w:p w14:paraId="4AC4C5FF"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User Registration and Login</w:t>
      </w:r>
    </w:p>
    <w:p w14:paraId="79EC93B0"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must allow students to register accounts and securely log in. Authentication is required before accessing protected AI learning features.</w:t>
      </w:r>
    </w:p>
    <w:p w14:paraId="03EAAECB"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Study Material Management</w:t>
      </w:r>
    </w:p>
    <w:p w14:paraId="5D404BEE"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Authenticated students should be able to upload and manage their study materials. These materials act as input for AI processing.</w:t>
      </w:r>
    </w:p>
    <w:p w14:paraId="06ADCD6B"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AI Summary Generation</w:t>
      </w:r>
    </w:p>
    <w:p w14:paraId="54AE412F"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should generate concise summaries from uploaded study materials using the Google Gemini AI service.</w:t>
      </w:r>
    </w:p>
    <w:p w14:paraId="3C079492"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AI Flashcard Generation</w:t>
      </w:r>
    </w:p>
    <w:p w14:paraId="09DB7F7B"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should automatically generate question-and-answer flashcards from study content to support revision and active recall.</w:t>
      </w:r>
    </w:p>
    <w:p w14:paraId="44B64E60"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AI Quiz Generation</w:t>
      </w:r>
    </w:p>
    <w:p w14:paraId="20E997A9"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should generate multiple-choice questions based on the uploaded study material so that students can assess their understanding.</w:t>
      </w:r>
    </w:p>
    <w:p w14:paraId="3C6BFF9E"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AI Study Plan Generation</w:t>
      </w:r>
    </w:p>
    <w:p w14:paraId="163A2658"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should generate personalized study plans according to the student's learning goals, available study time, and examination schedule.</w:t>
      </w:r>
    </w:p>
    <w:p w14:paraId="4FDDBE8E"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Resource Storage</w:t>
      </w:r>
    </w:p>
    <w:p w14:paraId="08E43D75"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lastRenderedPageBreak/>
        <w:t>Generated summaries, flashcards, quizzes, and study plans should be stored so users can access them again.</w:t>
      </w:r>
    </w:p>
    <w:p w14:paraId="37166C40"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Administrator Functions</w:t>
      </w:r>
    </w:p>
    <w:p w14:paraId="7243964F"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Administrators should be able to manage users, monitor system activity, oversee AI service usage, and maintain the integrity of the platform.</w:t>
      </w:r>
    </w:p>
    <w:p w14:paraId="25EA4458"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2.5 Non-Functional Requirements</w:t>
      </w:r>
    </w:p>
    <w:p w14:paraId="274CB053"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Non-functional requirements define the quality and operational characteristics of the system.</w:t>
      </w:r>
    </w:p>
    <w:p w14:paraId="44151726"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Security</w:t>
      </w:r>
    </w:p>
    <w:p w14:paraId="7825F314"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User information and protected resources must be secured using authentication and authorization mechanisms.</w:t>
      </w:r>
    </w:p>
    <w:p w14:paraId="62EB4425"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Performance</w:t>
      </w:r>
    </w:p>
    <w:p w14:paraId="76A21F46"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backend should process API requests efficiently and return appropriate responses to the frontend.</w:t>
      </w:r>
    </w:p>
    <w:p w14:paraId="4496A67B"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Scalability</w:t>
      </w:r>
    </w:p>
    <w:p w14:paraId="627DA5CE"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should be designed so that additional AI-powered features can be introduced in the future.</w:t>
      </w:r>
    </w:p>
    <w:p w14:paraId="094EC9F9"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Maintainability</w:t>
      </w:r>
    </w:p>
    <w:p w14:paraId="2EA70BC8"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backend should use a modular structure separating routes, controllers, middleware, database operations, and AI services.</w:t>
      </w:r>
    </w:p>
    <w:p w14:paraId="597BC595"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Reliability</w:t>
      </w:r>
    </w:p>
    <w:p w14:paraId="7C57BB5E"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application should provide consistent communication between the frontend, backend, database, and AI service.</w:t>
      </w:r>
    </w:p>
    <w:p w14:paraId="4CBC07F9"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Usability</w:t>
      </w:r>
    </w:p>
    <w:p w14:paraId="648ABAFD"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should provide students with a simple method of accessing different AI learning features from one platform.</w:t>
      </w:r>
    </w:p>
    <w:p w14:paraId="39346C74"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reference architecture separates authentication, business logic, AI services, and database operations to improve maintainability, scalability, and debugging.</w:t>
      </w:r>
    </w:p>
    <w:p w14:paraId="2B31713D"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2.6 User Requirements</w:t>
      </w:r>
    </w:p>
    <w:p w14:paraId="22D1F57F"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primary users of the system are students and administrators.</w:t>
      </w:r>
    </w:p>
    <w:p w14:paraId="6BC3D5C9"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Student Requirements</w:t>
      </w:r>
    </w:p>
    <w:p w14:paraId="52ED7941"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Students should be able to:</w:t>
      </w:r>
    </w:p>
    <w:p w14:paraId="7B51888E"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Register and log in.</w:t>
      </w:r>
    </w:p>
    <w:p w14:paraId="01F0968B"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Upload study materials.</w:t>
      </w:r>
    </w:p>
    <w:p w14:paraId="05CBF5CB"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Generate summaries.</w:t>
      </w:r>
    </w:p>
    <w:p w14:paraId="7CA10F10"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lastRenderedPageBreak/>
        <w:t>Generate flashcards.</w:t>
      </w:r>
    </w:p>
    <w:p w14:paraId="49CBD0FD"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Generate quizzes.</w:t>
      </w:r>
    </w:p>
    <w:p w14:paraId="2B1D521A"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Generate personalized study plans.</w:t>
      </w:r>
    </w:p>
    <w:p w14:paraId="1EE38145"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View previously generated resources.</w:t>
      </w:r>
    </w:p>
    <w:p w14:paraId="18E2F508" w14:textId="77777777" w:rsidR="00625303" w:rsidRPr="00625303" w:rsidRDefault="00625303" w:rsidP="00625303">
      <w:pPr>
        <w:numPr>
          <w:ilvl w:val="0"/>
          <w:numId w:val="3"/>
        </w:numPr>
        <w:rPr>
          <w:rFonts w:ascii="Times New Roman" w:hAnsi="Times New Roman" w:cs="Times New Roman"/>
          <w:sz w:val="24"/>
          <w:szCs w:val="24"/>
        </w:rPr>
      </w:pPr>
      <w:r w:rsidRPr="00625303">
        <w:rPr>
          <w:rFonts w:ascii="Times New Roman" w:hAnsi="Times New Roman" w:cs="Times New Roman"/>
          <w:sz w:val="24"/>
          <w:szCs w:val="24"/>
        </w:rPr>
        <w:t>Manage their learning materials.</w:t>
      </w:r>
    </w:p>
    <w:p w14:paraId="55DEF9E3"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Administrator Requirements</w:t>
      </w:r>
    </w:p>
    <w:p w14:paraId="66256C54"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Administrators should be able to:</w:t>
      </w:r>
    </w:p>
    <w:p w14:paraId="44B9BDD0" w14:textId="77777777" w:rsidR="00625303" w:rsidRPr="00625303" w:rsidRDefault="00625303" w:rsidP="00625303">
      <w:pPr>
        <w:numPr>
          <w:ilvl w:val="0"/>
          <w:numId w:val="4"/>
        </w:numPr>
        <w:rPr>
          <w:rFonts w:ascii="Times New Roman" w:hAnsi="Times New Roman" w:cs="Times New Roman"/>
          <w:sz w:val="24"/>
          <w:szCs w:val="24"/>
        </w:rPr>
      </w:pPr>
      <w:r w:rsidRPr="00625303">
        <w:rPr>
          <w:rFonts w:ascii="Times New Roman" w:hAnsi="Times New Roman" w:cs="Times New Roman"/>
          <w:sz w:val="24"/>
          <w:szCs w:val="24"/>
        </w:rPr>
        <w:t>Manage registered users.</w:t>
      </w:r>
    </w:p>
    <w:p w14:paraId="24B3B299" w14:textId="77777777" w:rsidR="00625303" w:rsidRPr="00625303" w:rsidRDefault="00625303" w:rsidP="00625303">
      <w:pPr>
        <w:numPr>
          <w:ilvl w:val="0"/>
          <w:numId w:val="4"/>
        </w:numPr>
        <w:rPr>
          <w:rFonts w:ascii="Times New Roman" w:hAnsi="Times New Roman" w:cs="Times New Roman"/>
          <w:sz w:val="24"/>
          <w:szCs w:val="24"/>
        </w:rPr>
      </w:pPr>
      <w:r w:rsidRPr="00625303">
        <w:rPr>
          <w:rFonts w:ascii="Times New Roman" w:hAnsi="Times New Roman" w:cs="Times New Roman"/>
          <w:sz w:val="24"/>
          <w:szCs w:val="24"/>
        </w:rPr>
        <w:t>Monitor application activity.</w:t>
      </w:r>
    </w:p>
    <w:p w14:paraId="1CD76FDA" w14:textId="77777777" w:rsidR="00625303" w:rsidRPr="00625303" w:rsidRDefault="00625303" w:rsidP="00625303">
      <w:pPr>
        <w:numPr>
          <w:ilvl w:val="0"/>
          <w:numId w:val="4"/>
        </w:numPr>
        <w:rPr>
          <w:rFonts w:ascii="Times New Roman" w:hAnsi="Times New Roman" w:cs="Times New Roman"/>
          <w:sz w:val="24"/>
          <w:szCs w:val="24"/>
        </w:rPr>
      </w:pPr>
      <w:r w:rsidRPr="00625303">
        <w:rPr>
          <w:rFonts w:ascii="Times New Roman" w:hAnsi="Times New Roman" w:cs="Times New Roman"/>
          <w:sz w:val="24"/>
          <w:szCs w:val="24"/>
        </w:rPr>
        <w:t>Monitor AI service utilization.</w:t>
      </w:r>
    </w:p>
    <w:p w14:paraId="0FEAB0A0" w14:textId="77777777" w:rsidR="00625303" w:rsidRPr="00625303" w:rsidRDefault="00625303" w:rsidP="00625303">
      <w:pPr>
        <w:numPr>
          <w:ilvl w:val="0"/>
          <w:numId w:val="4"/>
        </w:numPr>
        <w:rPr>
          <w:rFonts w:ascii="Times New Roman" w:hAnsi="Times New Roman" w:cs="Times New Roman"/>
          <w:sz w:val="24"/>
          <w:szCs w:val="24"/>
        </w:rPr>
      </w:pPr>
      <w:r w:rsidRPr="00625303">
        <w:rPr>
          <w:rFonts w:ascii="Times New Roman" w:hAnsi="Times New Roman" w:cs="Times New Roman"/>
          <w:sz w:val="24"/>
          <w:szCs w:val="24"/>
        </w:rPr>
        <w:t>Maintain system integrity.</w:t>
      </w:r>
    </w:p>
    <w:p w14:paraId="3986A6F8" w14:textId="77777777" w:rsidR="00625303" w:rsidRPr="00625303" w:rsidRDefault="00625303" w:rsidP="00625303">
      <w:pPr>
        <w:numPr>
          <w:ilvl w:val="0"/>
          <w:numId w:val="4"/>
        </w:numPr>
        <w:rPr>
          <w:rFonts w:ascii="Times New Roman" w:hAnsi="Times New Roman" w:cs="Times New Roman"/>
          <w:sz w:val="24"/>
          <w:szCs w:val="24"/>
        </w:rPr>
      </w:pPr>
      <w:r w:rsidRPr="00625303">
        <w:rPr>
          <w:rFonts w:ascii="Times New Roman" w:hAnsi="Times New Roman" w:cs="Times New Roman"/>
          <w:sz w:val="24"/>
          <w:szCs w:val="24"/>
        </w:rPr>
        <w:t>Resolve user-related issues.</w:t>
      </w:r>
    </w:p>
    <w:p w14:paraId="7DC03E73"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reference project defines students as the primary users and administrators as users responsible for system-level management.</w:t>
      </w:r>
    </w:p>
    <w:p w14:paraId="5328B11F"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2.7 Security Requirements</w:t>
      </w:r>
    </w:p>
    <w:p w14:paraId="5B1FC91A"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Security is an important requirement because the application handles user accounts and protected study resources.</w:t>
      </w:r>
    </w:p>
    <w:p w14:paraId="6D72D84A"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requires:</w:t>
      </w:r>
    </w:p>
    <w:p w14:paraId="69E073A9" w14:textId="77777777" w:rsidR="00625303" w:rsidRPr="00625303" w:rsidRDefault="00625303" w:rsidP="00625303">
      <w:pPr>
        <w:numPr>
          <w:ilvl w:val="0"/>
          <w:numId w:val="5"/>
        </w:numPr>
        <w:rPr>
          <w:rFonts w:ascii="Times New Roman" w:hAnsi="Times New Roman" w:cs="Times New Roman"/>
          <w:sz w:val="24"/>
          <w:szCs w:val="24"/>
        </w:rPr>
      </w:pPr>
      <w:r w:rsidRPr="00625303">
        <w:rPr>
          <w:rFonts w:ascii="Times New Roman" w:hAnsi="Times New Roman" w:cs="Times New Roman"/>
          <w:sz w:val="24"/>
          <w:szCs w:val="24"/>
        </w:rPr>
        <w:t>JWT-based user authentication.</w:t>
      </w:r>
    </w:p>
    <w:p w14:paraId="62C20012" w14:textId="77777777" w:rsidR="00625303" w:rsidRPr="00625303" w:rsidRDefault="00625303" w:rsidP="00625303">
      <w:pPr>
        <w:numPr>
          <w:ilvl w:val="0"/>
          <w:numId w:val="5"/>
        </w:numPr>
        <w:rPr>
          <w:rFonts w:ascii="Times New Roman" w:hAnsi="Times New Roman" w:cs="Times New Roman"/>
          <w:sz w:val="24"/>
          <w:szCs w:val="24"/>
        </w:rPr>
      </w:pPr>
      <w:r w:rsidRPr="00625303">
        <w:rPr>
          <w:rFonts w:ascii="Times New Roman" w:hAnsi="Times New Roman" w:cs="Times New Roman"/>
          <w:sz w:val="24"/>
          <w:szCs w:val="24"/>
        </w:rPr>
        <w:t>Role-Based Access Control.</w:t>
      </w:r>
    </w:p>
    <w:p w14:paraId="47899F09" w14:textId="77777777" w:rsidR="00625303" w:rsidRPr="00625303" w:rsidRDefault="00625303" w:rsidP="00625303">
      <w:pPr>
        <w:numPr>
          <w:ilvl w:val="0"/>
          <w:numId w:val="5"/>
        </w:numPr>
        <w:rPr>
          <w:rFonts w:ascii="Times New Roman" w:hAnsi="Times New Roman" w:cs="Times New Roman"/>
          <w:sz w:val="24"/>
          <w:szCs w:val="24"/>
        </w:rPr>
      </w:pPr>
      <w:r w:rsidRPr="00625303">
        <w:rPr>
          <w:rFonts w:ascii="Times New Roman" w:hAnsi="Times New Roman" w:cs="Times New Roman"/>
          <w:sz w:val="24"/>
          <w:szCs w:val="24"/>
        </w:rPr>
        <w:t xml:space="preserve">Password hashing using </w:t>
      </w:r>
      <w:proofErr w:type="spellStart"/>
      <w:r w:rsidRPr="00625303">
        <w:rPr>
          <w:rFonts w:ascii="Times New Roman" w:hAnsi="Times New Roman" w:cs="Times New Roman"/>
          <w:sz w:val="24"/>
          <w:szCs w:val="24"/>
        </w:rPr>
        <w:t>bcryptjs</w:t>
      </w:r>
      <w:proofErr w:type="spellEnd"/>
      <w:r w:rsidRPr="00625303">
        <w:rPr>
          <w:rFonts w:ascii="Times New Roman" w:hAnsi="Times New Roman" w:cs="Times New Roman"/>
          <w:sz w:val="24"/>
          <w:szCs w:val="24"/>
        </w:rPr>
        <w:t>.</w:t>
      </w:r>
    </w:p>
    <w:p w14:paraId="05A6F6B6" w14:textId="77777777" w:rsidR="00625303" w:rsidRPr="00625303" w:rsidRDefault="00625303" w:rsidP="00625303">
      <w:pPr>
        <w:numPr>
          <w:ilvl w:val="0"/>
          <w:numId w:val="5"/>
        </w:numPr>
        <w:rPr>
          <w:rFonts w:ascii="Times New Roman" w:hAnsi="Times New Roman" w:cs="Times New Roman"/>
          <w:sz w:val="24"/>
          <w:szCs w:val="24"/>
        </w:rPr>
      </w:pPr>
      <w:r w:rsidRPr="00625303">
        <w:rPr>
          <w:rFonts w:ascii="Times New Roman" w:hAnsi="Times New Roman" w:cs="Times New Roman"/>
          <w:sz w:val="24"/>
          <w:szCs w:val="24"/>
        </w:rPr>
        <w:t>Protected API routes.</w:t>
      </w:r>
    </w:p>
    <w:p w14:paraId="715360CE" w14:textId="77777777" w:rsidR="00625303" w:rsidRPr="00625303" w:rsidRDefault="00625303" w:rsidP="00625303">
      <w:pPr>
        <w:numPr>
          <w:ilvl w:val="0"/>
          <w:numId w:val="5"/>
        </w:numPr>
        <w:rPr>
          <w:rFonts w:ascii="Times New Roman" w:hAnsi="Times New Roman" w:cs="Times New Roman"/>
          <w:sz w:val="24"/>
          <w:szCs w:val="24"/>
        </w:rPr>
      </w:pPr>
      <w:r w:rsidRPr="00625303">
        <w:rPr>
          <w:rFonts w:ascii="Times New Roman" w:hAnsi="Times New Roman" w:cs="Times New Roman"/>
          <w:sz w:val="24"/>
          <w:szCs w:val="24"/>
        </w:rPr>
        <w:t>Secure handling of environment variables.</w:t>
      </w:r>
    </w:p>
    <w:p w14:paraId="26B5C3FC" w14:textId="77777777" w:rsidR="00625303" w:rsidRPr="00625303" w:rsidRDefault="00625303" w:rsidP="00625303">
      <w:pPr>
        <w:numPr>
          <w:ilvl w:val="0"/>
          <w:numId w:val="5"/>
        </w:numPr>
        <w:rPr>
          <w:rFonts w:ascii="Times New Roman" w:hAnsi="Times New Roman" w:cs="Times New Roman"/>
          <w:sz w:val="24"/>
          <w:szCs w:val="24"/>
        </w:rPr>
      </w:pPr>
      <w:r w:rsidRPr="00625303">
        <w:rPr>
          <w:rFonts w:ascii="Times New Roman" w:hAnsi="Times New Roman" w:cs="Times New Roman"/>
          <w:sz w:val="24"/>
          <w:szCs w:val="24"/>
        </w:rPr>
        <w:t>Authorization for administrator-only operations.</w:t>
      </w:r>
    </w:p>
    <w:p w14:paraId="262C6BD9"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JWT middleware verifies access tokens before allowing users to access secured APIs, while role-based authorization restricts administrative operations.</w:t>
      </w:r>
    </w:p>
    <w:p w14:paraId="11321A62"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2.8 Database Requirements</w:t>
      </w:r>
    </w:p>
    <w:p w14:paraId="4A2ADE12"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MongoDB is used as the primary NoSQL database, with Mongoose providing data </w:t>
      </w:r>
      <w:proofErr w:type="spellStart"/>
      <w:r w:rsidRPr="00625303">
        <w:rPr>
          <w:rFonts w:ascii="Times New Roman" w:hAnsi="Times New Roman" w:cs="Times New Roman"/>
          <w:sz w:val="24"/>
          <w:szCs w:val="24"/>
        </w:rPr>
        <w:t>modeling</w:t>
      </w:r>
      <w:proofErr w:type="spellEnd"/>
      <w:r w:rsidRPr="00625303">
        <w:rPr>
          <w:rFonts w:ascii="Times New Roman" w:hAnsi="Times New Roman" w:cs="Times New Roman"/>
          <w:sz w:val="24"/>
          <w:szCs w:val="24"/>
        </w:rPr>
        <w:t xml:space="preserve"> and schema validation.</w:t>
      </w:r>
    </w:p>
    <w:p w14:paraId="6996226B"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major data entities include:</w:t>
      </w:r>
    </w:p>
    <w:p w14:paraId="3FB34075" w14:textId="77777777" w:rsidR="00625303" w:rsidRPr="00625303" w:rsidRDefault="00625303" w:rsidP="00625303">
      <w:pPr>
        <w:numPr>
          <w:ilvl w:val="0"/>
          <w:numId w:val="6"/>
        </w:numPr>
        <w:rPr>
          <w:rFonts w:ascii="Times New Roman" w:hAnsi="Times New Roman" w:cs="Times New Roman"/>
          <w:sz w:val="24"/>
          <w:szCs w:val="24"/>
        </w:rPr>
      </w:pPr>
      <w:r w:rsidRPr="00625303">
        <w:rPr>
          <w:rFonts w:ascii="Times New Roman" w:hAnsi="Times New Roman" w:cs="Times New Roman"/>
          <w:b/>
          <w:bCs/>
          <w:sz w:val="24"/>
          <w:szCs w:val="24"/>
        </w:rPr>
        <w:t>User</w:t>
      </w:r>
    </w:p>
    <w:p w14:paraId="5ABC9D52" w14:textId="77777777" w:rsidR="00625303" w:rsidRPr="00625303" w:rsidRDefault="00625303" w:rsidP="00625303">
      <w:pPr>
        <w:numPr>
          <w:ilvl w:val="0"/>
          <w:numId w:val="6"/>
        </w:numPr>
        <w:rPr>
          <w:rFonts w:ascii="Times New Roman" w:hAnsi="Times New Roman" w:cs="Times New Roman"/>
          <w:sz w:val="24"/>
          <w:szCs w:val="24"/>
        </w:rPr>
      </w:pPr>
      <w:r w:rsidRPr="00625303">
        <w:rPr>
          <w:rFonts w:ascii="Times New Roman" w:hAnsi="Times New Roman" w:cs="Times New Roman"/>
          <w:b/>
          <w:bCs/>
          <w:sz w:val="24"/>
          <w:szCs w:val="24"/>
        </w:rPr>
        <w:t>Study Material</w:t>
      </w:r>
    </w:p>
    <w:p w14:paraId="10EC444F" w14:textId="77777777" w:rsidR="00625303" w:rsidRPr="00625303" w:rsidRDefault="00625303" w:rsidP="00625303">
      <w:pPr>
        <w:numPr>
          <w:ilvl w:val="0"/>
          <w:numId w:val="6"/>
        </w:numPr>
        <w:rPr>
          <w:rFonts w:ascii="Times New Roman" w:hAnsi="Times New Roman" w:cs="Times New Roman"/>
          <w:sz w:val="24"/>
          <w:szCs w:val="24"/>
        </w:rPr>
      </w:pPr>
      <w:r w:rsidRPr="00625303">
        <w:rPr>
          <w:rFonts w:ascii="Times New Roman" w:hAnsi="Times New Roman" w:cs="Times New Roman"/>
          <w:b/>
          <w:bCs/>
          <w:sz w:val="24"/>
          <w:szCs w:val="24"/>
        </w:rPr>
        <w:lastRenderedPageBreak/>
        <w:t>Summary</w:t>
      </w:r>
    </w:p>
    <w:p w14:paraId="5305454B" w14:textId="77777777" w:rsidR="00625303" w:rsidRPr="00625303" w:rsidRDefault="00625303" w:rsidP="00625303">
      <w:pPr>
        <w:numPr>
          <w:ilvl w:val="0"/>
          <w:numId w:val="6"/>
        </w:numPr>
        <w:rPr>
          <w:rFonts w:ascii="Times New Roman" w:hAnsi="Times New Roman" w:cs="Times New Roman"/>
          <w:sz w:val="24"/>
          <w:szCs w:val="24"/>
        </w:rPr>
      </w:pPr>
      <w:r w:rsidRPr="00625303">
        <w:rPr>
          <w:rFonts w:ascii="Times New Roman" w:hAnsi="Times New Roman" w:cs="Times New Roman"/>
          <w:b/>
          <w:bCs/>
          <w:sz w:val="24"/>
          <w:szCs w:val="24"/>
        </w:rPr>
        <w:t>Flashcard</w:t>
      </w:r>
    </w:p>
    <w:p w14:paraId="0C4029BD" w14:textId="77777777" w:rsidR="00625303" w:rsidRPr="00625303" w:rsidRDefault="00625303" w:rsidP="00625303">
      <w:pPr>
        <w:numPr>
          <w:ilvl w:val="0"/>
          <w:numId w:val="6"/>
        </w:numPr>
        <w:rPr>
          <w:rFonts w:ascii="Times New Roman" w:hAnsi="Times New Roman" w:cs="Times New Roman"/>
          <w:sz w:val="24"/>
          <w:szCs w:val="24"/>
        </w:rPr>
      </w:pPr>
      <w:r w:rsidRPr="00625303">
        <w:rPr>
          <w:rFonts w:ascii="Times New Roman" w:hAnsi="Times New Roman" w:cs="Times New Roman"/>
          <w:b/>
          <w:bCs/>
          <w:sz w:val="24"/>
          <w:szCs w:val="24"/>
        </w:rPr>
        <w:t>Quiz</w:t>
      </w:r>
    </w:p>
    <w:p w14:paraId="148DE2D2" w14:textId="77777777" w:rsidR="00625303" w:rsidRPr="00625303" w:rsidRDefault="00625303" w:rsidP="00625303">
      <w:pPr>
        <w:numPr>
          <w:ilvl w:val="0"/>
          <w:numId w:val="6"/>
        </w:numPr>
        <w:rPr>
          <w:rFonts w:ascii="Times New Roman" w:hAnsi="Times New Roman" w:cs="Times New Roman"/>
          <w:sz w:val="24"/>
          <w:szCs w:val="24"/>
        </w:rPr>
      </w:pPr>
      <w:r w:rsidRPr="00625303">
        <w:rPr>
          <w:rFonts w:ascii="Times New Roman" w:hAnsi="Times New Roman" w:cs="Times New Roman"/>
          <w:b/>
          <w:bCs/>
          <w:sz w:val="24"/>
          <w:szCs w:val="24"/>
        </w:rPr>
        <w:t>Study Plan</w:t>
      </w:r>
    </w:p>
    <w:p w14:paraId="22435DBE"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User entity stores account information, while Study Material stores content uploaded by students. AI-generated resources are associated with users and their corresponding study materials.</w:t>
      </w:r>
    </w:p>
    <w:p w14:paraId="0D70187E"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system therefore requires reliable database operations for storing, retrieving, and managing both user information and generated learning resources.</w:t>
      </w:r>
    </w:p>
    <w:p w14:paraId="206864C7"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2.9 API Requirements</w:t>
      </w:r>
    </w:p>
    <w:p w14:paraId="5FEEF950"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backend follows a RESTful API architecture. The major API categories include:</w:t>
      </w:r>
    </w:p>
    <w:p w14:paraId="6DDF55CA" w14:textId="77777777" w:rsidR="00625303" w:rsidRPr="00625303" w:rsidRDefault="00625303" w:rsidP="00625303">
      <w:pPr>
        <w:numPr>
          <w:ilvl w:val="0"/>
          <w:numId w:val="7"/>
        </w:numPr>
        <w:rPr>
          <w:rFonts w:ascii="Times New Roman" w:hAnsi="Times New Roman" w:cs="Times New Roman"/>
          <w:sz w:val="24"/>
          <w:szCs w:val="24"/>
        </w:rPr>
      </w:pPr>
      <w:r w:rsidRPr="00625303">
        <w:rPr>
          <w:rFonts w:ascii="Times New Roman" w:hAnsi="Times New Roman" w:cs="Times New Roman"/>
          <w:b/>
          <w:bCs/>
          <w:sz w:val="24"/>
          <w:szCs w:val="24"/>
        </w:rPr>
        <w:t>Authentication APIs</w:t>
      </w:r>
      <w:r w:rsidRPr="00625303">
        <w:rPr>
          <w:rFonts w:ascii="Times New Roman" w:hAnsi="Times New Roman" w:cs="Times New Roman"/>
          <w:sz w:val="24"/>
          <w:szCs w:val="24"/>
        </w:rPr>
        <w:t xml:space="preserve"> – Registration and login.</w:t>
      </w:r>
    </w:p>
    <w:p w14:paraId="2BEB1D85" w14:textId="77777777" w:rsidR="00625303" w:rsidRPr="00625303" w:rsidRDefault="00625303" w:rsidP="00625303">
      <w:pPr>
        <w:numPr>
          <w:ilvl w:val="0"/>
          <w:numId w:val="7"/>
        </w:numPr>
        <w:rPr>
          <w:rFonts w:ascii="Times New Roman" w:hAnsi="Times New Roman" w:cs="Times New Roman"/>
          <w:sz w:val="24"/>
          <w:szCs w:val="24"/>
        </w:rPr>
      </w:pPr>
      <w:r w:rsidRPr="00625303">
        <w:rPr>
          <w:rFonts w:ascii="Times New Roman" w:hAnsi="Times New Roman" w:cs="Times New Roman"/>
          <w:b/>
          <w:bCs/>
          <w:sz w:val="24"/>
          <w:szCs w:val="24"/>
        </w:rPr>
        <w:t>Study Material APIs</w:t>
      </w:r>
      <w:r w:rsidRPr="00625303">
        <w:rPr>
          <w:rFonts w:ascii="Times New Roman" w:hAnsi="Times New Roman" w:cs="Times New Roman"/>
          <w:sz w:val="24"/>
          <w:szCs w:val="24"/>
        </w:rPr>
        <w:t xml:space="preserve"> – Uploading and managing study materials.</w:t>
      </w:r>
    </w:p>
    <w:p w14:paraId="75D849F6" w14:textId="77777777" w:rsidR="00625303" w:rsidRPr="00625303" w:rsidRDefault="00625303" w:rsidP="00625303">
      <w:pPr>
        <w:numPr>
          <w:ilvl w:val="0"/>
          <w:numId w:val="7"/>
        </w:numPr>
        <w:rPr>
          <w:rFonts w:ascii="Times New Roman" w:hAnsi="Times New Roman" w:cs="Times New Roman"/>
          <w:sz w:val="24"/>
          <w:szCs w:val="24"/>
        </w:rPr>
      </w:pPr>
      <w:r w:rsidRPr="00625303">
        <w:rPr>
          <w:rFonts w:ascii="Times New Roman" w:hAnsi="Times New Roman" w:cs="Times New Roman"/>
          <w:b/>
          <w:bCs/>
          <w:sz w:val="24"/>
          <w:szCs w:val="24"/>
        </w:rPr>
        <w:t>AI Feature APIs</w:t>
      </w:r>
      <w:r w:rsidRPr="00625303">
        <w:rPr>
          <w:rFonts w:ascii="Times New Roman" w:hAnsi="Times New Roman" w:cs="Times New Roman"/>
          <w:sz w:val="24"/>
          <w:szCs w:val="24"/>
        </w:rPr>
        <w:t xml:space="preserve"> – Summary, flashcard, quiz, and study-plan generation.</w:t>
      </w:r>
    </w:p>
    <w:p w14:paraId="059A499F" w14:textId="77777777" w:rsidR="00625303" w:rsidRPr="00625303" w:rsidRDefault="00625303" w:rsidP="00625303">
      <w:pPr>
        <w:numPr>
          <w:ilvl w:val="0"/>
          <w:numId w:val="7"/>
        </w:numPr>
        <w:rPr>
          <w:rFonts w:ascii="Times New Roman" w:hAnsi="Times New Roman" w:cs="Times New Roman"/>
          <w:sz w:val="24"/>
          <w:szCs w:val="24"/>
        </w:rPr>
      </w:pPr>
      <w:r w:rsidRPr="00625303">
        <w:rPr>
          <w:rFonts w:ascii="Times New Roman" w:hAnsi="Times New Roman" w:cs="Times New Roman"/>
          <w:b/>
          <w:bCs/>
          <w:sz w:val="24"/>
          <w:szCs w:val="24"/>
        </w:rPr>
        <w:t>Administrative APIs</w:t>
      </w:r>
      <w:r w:rsidRPr="00625303">
        <w:rPr>
          <w:rFonts w:ascii="Times New Roman" w:hAnsi="Times New Roman" w:cs="Times New Roman"/>
          <w:sz w:val="24"/>
          <w:szCs w:val="24"/>
        </w:rPr>
        <w:t xml:space="preserve"> – User management and system monitoring.</w:t>
      </w:r>
    </w:p>
    <w:p w14:paraId="0B0717EE"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reference project includes endpoints such as:</w:t>
      </w:r>
    </w:p>
    <w:p w14:paraId="2A2DBDA9"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/auth/register</w:t>
      </w:r>
    </w:p>
    <w:p w14:paraId="37D1B8B6"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/auth/login</w:t>
      </w:r>
    </w:p>
    <w:p w14:paraId="03A8006D"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/material/upload</w:t>
      </w:r>
    </w:p>
    <w:p w14:paraId="5F25150F"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/materials/:id/summarize</w:t>
      </w:r>
    </w:p>
    <w:p w14:paraId="2CA5DAE2"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/ai/flashcards</w:t>
      </w:r>
    </w:p>
    <w:p w14:paraId="71CAE24C"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/ai/quiz</w:t>
      </w:r>
    </w:p>
    <w:p w14:paraId="0F58616B" w14:textId="77777777" w:rsidR="00625303" w:rsidRPr="00625303" w:rsidRDefault="00625303" w:rsidP="00625303">
      <w:pPr>
        <w:numPr>
          <w:ilvl w:val="0"/>
          <w:numId w:val="8"/>
        </w:numPr>
        <w:rPr>
          <w:rFonts w:ascii="Times New Roman" w:hAnsi="Times New Roman" w:cs="Times New Roman"/>
          <w:sz w:val="24"/>
          <w:szCs w:val="24"/>
        </w:rPr>
      </w:pPr>
      <w:r w:rsidRPr="00625303">
        <w:rPr>
          <w:rFonts w:ascii="Times New Roman" w:hAnsi="Times New Roman" w:cs="Times New Roman"/>
          <w:sz w:val="24"/>
          <w:szCs w:val="24"/>
        </w:rPr>
        <w:t>POST /</w:t>
      </w:r>
      <w:proofErr w:type="spellStart"/>
      <w:r w:rsidRPr="00625303">
        <w:rPr>
          <w:rFonts w:ascii="Times New Roman" w:hAnsi="Times New Roman" w:cs="Times New Roman"/>
          <w:sz w:val="24"/>
          <w:szCs w:val="24"/>
        </w:rPr>
        <w:t>api</w:t>
      </w:r>
      <w:proofErr w:type="spellEnd"/>
      <w:r w:rsidRPr="00625303">
        <w:rPr>
          <w:rFonts w:ascii="Times New Roman" w:hAnsi="Times New Roman" w:cs="Times New Roman"/>
          <w:sz w:val="24"/>
          <w:szCs w:val="24"/>
        </w:rPr>
        <w:t>/ai/study-plan</w:t>
      </w:r>
    </w:p>
    <w:p w14:paraId="4C9DF740"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2.10 AI Requirements</w:t>
      </w:r>
    </w:p>
    <w:p w14:paraId="632320A0"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Artificial Intelligence is the core component of 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w:t>
      </w:r>
    </w:p>
    <w:p w14:paraId="55A773D0"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The system requires integration with the </w:t>
      </w:r>
      <w:r w:rsidRPr="00625303">
        <w:rPr>
          <w:rFonts w:ascii="Times New Roman" w:hAnsi="Times New Roman" w:cs="Times New Roman"/>
          <w:b/>
          <w:bCs/>
          <w:sz w:val="24"/>
          <w:szCs w:val="24"/>
        </w:rPr>
        <w:t>Google Gemini AI API</w:t>
      </w:r>
      <w:r w:rsidRPr="00625303">
        <w:rPr>
          <w:rFonts w:ascii="Times New Roman" w:hAnsi="Times New Roman" w:cs="Times New Roman"/>
          <w:sz w:val="24"/>
          <w:szCs w:val="24"/>
        </w:rPr>
        <w:t>. The AI service receives study-related content and generates educational resources dynamically.</w:t>
      </w:r>
    </w:p>
    <w:p w14:paraId="1412DCAA"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required AI capabilities are:</w:t>
      </w:r>
    </w:p>
    <w:p w14:paraId="32A82107" w14:textId="77777777" w:rsidR="00625303" w:rsidRPr="00625303" w:rsidRDefault="00625303" w:rsidP="00625303">
      <w:pPr>
        <w:numPr>
          <w:ilvl w:val="0"/>
          <w:numId w:val="9"/>
        </w:numPr>
        <w:rPr>
          <w:rFonts w:ascii="Times New Roman" w:hAnsi="Times New Roman" w:cs="Times New Roman"/>
          <w:sz w:val="24"/>
          <w:szCs w:val="24"/>
        </w:rPr>
      </w:pPr>
      <w:r w:rsidRPr="00625303">
        <w:rPr>
          <w:rFonts w:ascii="Times New Roman" w:hAnsi="Times New Roman" w:cs="Times New Roman"/>
          <w:sz w:val="24"/>
          <w:szCs w:val="24"/>
        </w:rPr>
        <w:t>Generate concise summaries.</w:t>
      </w:r>
    </w:p>
    <w:p w14:paraId="7707D704" w14:textId="77777777" w:rsidR="00625303" w:rsidRPr="00625303" w:rsidRDefault="00625303" w:rsidP="00625303">
      <w:pPr>
        <w:numPr>
          <w:ilvl w:val="0"/>
          <w:numId w:val="9"/>
        </w:numPr>
        <w:rPr>
          <w:rFonts w:ascii="Times New Roman" w:hAnsi="Times New Roman" w:cs="Times New Roman"/>
          <w:sz w:val="24"/>
          <w:szCs w:val="24"/>
        </w:rPr>
      </w:pPr>
      <w:r w:rsidRPr="00625303">
        <w:rPr>
          <w:rFonts w:ascii="Times New Roman" w:hAnsi="Times New Roman" w:cs="Times New Roman"/>
          <w:sz w:val="24"/>
          <w:szCs w:val="24"/>
        </w:rPr>
        <w:t>Generate flashcards.</w:t>
      </w:r>
    </w:p>
    <w:p w14:paraId="02D0AD9E" w14:textId="77777777" w:rsidR="00625303" w:rsidRPr="00625303" w:rsidRDefault="00625303" w:rsidP="00625303">
      <w:pPr>
        <w:numPr>
          <w:ilvl w:val="0"/>
          <w:numId w:val="9"/>
        </w:numPr>
        <w:rPr>
          <w:rFonts w:ascii="Times New Roman" w:hAnsi="Times New Roman" w:cs="Times New Roman"/>
          <w:sz w:val="24"/>
          <w:szCs w:val="24"/>
        </w:rPr>
      </w:pPr>
      <w:r w:rsidRPr="00625303">
        <w:rPr>
          <w:rFonts w:ascii="Times New Roman" w:hAnsi="Times New Roman" w:cs="Times New Roman"/>
          <w:sz w:val="24"/>
          <w:szCs w:val="24"/>
        </w:rPr>
        <w:t>Generate multiple-choice quizzes.</w:t>
      </w:r>
    </w:p>
    <w:p w14:paraId="1AA12EF0" w14:textId="77777777" w:rsidR="00625303" w:rsidRPr="00625303" w:rsidRDefault="00625303" w:rsidP="00625303">
      <w:pPr>
        <w:numPr>
          <w:ilvl w:val="0"/>
          <w:numId w:val="9"/>
        </w:numPr>
        <w:rPr>
          <w:rFonts w:ascii="Times New Roman" w:hAnsi="Times New Roman" w:cs="Times New Roman"/>
          <w:sz w:val="24"/>
          <w:szCs w:val="24"/>
        </w:rPr>
      </w:pPr>
      <w:r w:rsidRPr="00625303">
        <w:rPr>
          <w:rFonts w:ascii="Times New Roman" w:hAnsi="Times New Roman" w:cs="Times New Roman"/>
          <w:sz w:val="24"/>
          <w:szCs w:val="24"/>
        </w:rPr>
        <w:t>Generate personalized study plans.</w:t>
      </w:r>
    </w:p>
    <w:p w14:paraId="34926AEF" w14:textId="77777777" w:rsidR="00625303" w:rsidRPr="00625303" w:rsidRDefault="00625303" w:rsidP="00625303">
      <w:pPr>
        <w:numPr>
          <w:ilvl w:val="0"/>
          <w:numId w:val="9"/>
        </w:numPr>
        <w:rPr>
          <w:rFonts w:ascii="Times New Roman" w:hAnsi="Times New Roman" w:cs="Times New Roman"/>
          <w:sz w:val="24"/>
          <w:szCs w:val="24"/>
        </w:rPr>
      </w:pPr>
      <w:r w:rsidRPr="00625303">
        <w:rPr>
          <w:rFonts w:ascii="Times New Roman" w:hAnsi="Times New Roman" w:cs="Times New Roman"/>
          <w:sz w:val="24"/>
          <w:szCs w:val="24"/>
        </w:rPr>
        <w:lastRenderedPageBreak/>
        <w:t>Process user-provided study content.</w:t>
      </w:r>
    </w:p>
    <w:p w14:paraId="701D10B6" w14:textId="77777777" w:rsidR="00625303" w:rsidRPr="00625303" w:rsidRDefault="00625303" w:rsidP="00625303">
      <w:pPr>
        <w:numPr>
          <w:ilvl w:val="0"/>
          <w:numId w:val="9"/>
        </w:numPr>
        <w:rPr>
          <w:rFonts w:ascii="Times New Roman" w:hAnsi="Times New Roman" w:cs="Times New Roman"/>
          <w:sz w:val="24"/>
          <w:szCs w:val="24"/>
        </w:rPr>
      </w:pPr>
      <w:r w:rsidRPr="00625303">
        <w:rPr>
          <w:rFonts w:ascii="Times New Roman" w:hAnsi="Times New Roman" w:cs="Times New Roman"/>
          <w:sz w:val="24"/>
          <w:szCs w:val="24"/>
        </w:rPr>
        <w:t>Return generated content to the backend for presentation and storage.</w:t>
      </w:r>
    </w:p>
    <w:p w14:paraId="261717AC"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The reference project uses a dedicated AI service layer to communicate with Google Gemini and separate AI processing from the other backend components.</w:t>
      </w:r>
    </w:p>
    <w:p w14:paraId="5EF3D735" w14:textId="77777777" w:rsidR="00625303" w:rsidRPr="00625303" w:rsidRDefault="00625303" w:rsidP="00625303">
      <w:pPr>
        <w:rPr>
          <w:rFonts w:ascii="Times New Roman" w:hAnsi="Times New Roman" w:cs="Times New Roman"/>
          <w:b/>
          <w:bCs/>
          <w:sz w:val="24"/>
          <w:szCs w:val="24"/>
        </w:rPr>
      </w:pPr>
      <w:r w:rsidRPr="00625303">
        <w:rPr>
          <w:rFonts w:ascii="Times New Roman" w:hAnsi="Times New Roman" w:cs="Times New Roman"/>
          <w:b/>
          <w:bCs/>
          <w:sz w:val="24"/>
          <w:szCs w:val="24"/>
        </w:rPr>
        <w:t>2.11 Conclusion</w:t>
      </w:r>
    </w:p>
    <w:p w14:paraId="4B93EF29"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The Requirement Analysis Phase establishes the technical and functional foundation of the 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 xml:space="preserve"> project. The requirements include the necessary hardware and software, functional features, security mechanisms, database structure, REST APIs, and AI capabilities.</w:t>
      </w:r>
    </w:p>
    <w:p w14:paraId="054AC8BF" w14:textId="77777777" w:rsidR="00625303" w:rsidRPr="00625303" w:rsidRDefault="00625303" w:rsidP="00625303">
      <w:pPr>
        <w:rPr>
          <w:rFonts w:ascii="Times New Roman" w:hAnsi="Times New Roman" w:cs="Times New Roman"/>
          <w:sz w:val="24"/>
          <w:szCs w:val="24"/>
        </w:rPr>
      </w:pPr>
      <w:r w:rsidRPr="00625303">
        <w:rPr>
          <w:rFonts w:ascii="Times New Roman" w:hAnsi="Times New Roman" w:cs="Times New Roman"/>
          <w:sz w:val="24"/>
          <w:szCs w:val="24"/>
        </w:rPr>
        <w:t xml:space="preserve">The analysis confirms that AI </w:t>
      </w:r>
      <w:proofErr w:type="spellStart"/>
      <w:r w:rsidRPr="00625303">
        <w:rPr>
          <w:rFonts w:ascii="Times New Roman" w:hAnsi="Times New Roman" w:cs="Times New Roman"/>
          <w:sz w:val="24"/>
          <w:szCs w:val="24"/>
        </w:rPr>
        <w:t>StudyBuddy</w:t>
      </w:r>
      <w:proofErr w:type="spellEnd"/>
      <w:r w:rsidRPr="00625303">
        <w:rPr>
          <w:rFonts w:ascii="Times New Roman" w:hAnsi="Times New Roman" w:cs="Times New Roman"/>
          <w:sz w:val="24"/>
          <w:szCs w:val="24"/>
        </w:rPr>
        <w:t xml:space="preserve"> requires a combination of web development, database management, secure authentication, RESTful communication, and Generative AI. These requirements provide the necessary foundation for designing the system architecture, database structure, user flow, and individual application modules in the next phase.</w:t>
      </w:r>
    </w:p>
    <w:p w14:paraId="1614790D" w14:textId="77777777" w:rsidR="00625303" w:rsidRPr="00625303" w:rsidRDefault="00625303">
      <w:pPr>
        <w:rPr>
          <w:rFonts w:ascii="Times New Roman" w:hAnsi="Times New Roman" w:cs="Times New Roman"/>
          <w:sz w:val="24"/>
          <w:szCs w:val="24"/>
        </w:rPr>
      </w:pPr>
    </w:p>
    <w:sectPr w:rsidR="00625303" w:rsidRPr="00625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D8F"/>
    <w:multiLevelType w:val="multilevel"/>
    <w:tmpl w:val="D08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35453"/>
    <w:multiLevelType w:val="multilevel"/>
    <w:tmpl w:val="675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10481"/>
    <w:multiLevelType w:val="multilevel"/>
    <w:tmpl w:val="CB5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861DD"/>
    <w:multiLevelType w:val="multilevel"/>
    <w:tmpl w:val="72E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6461B"/>
    <w:multiLevelType w:val="multilevel"/>
    <w:tmpl w:val="5B4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876E0"/>
    <w:multiLevelType w:val="multilevel"/>
    <w:tmpl w:val="927E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75972"/>
    <w:multiLevelType w:val="multilevel"/>
    <w:tmpl w:val="7D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C5C20"/>
    <w:multiLevelType w:val="multilevel"/>
    <w:tmpl w:val="F474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7711E"/>
    <w:multiLevelType w:val="multilevel"/>
    <w:tmpl w:val="B9CE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64619">
    <w:abstractNumId w:val="5"/>
  </w:num>
  <w:num w:numId="2" w16cid:durableId="957834322">
    <w:abstractNumId w:val="6"/>
  </w:num>
  <w:num w:numId="3" w16cid:durableId="1485200032">
    <w:abstractNumId w:val="8"/>
  </w:num>
  <w:num w:numId="4" w16cid:durableId="538665607">
    <w:abstractNumId w:val="7"/>
  </w:num>
  <w:num w:numId="5" w16cid:durableId="915044234">
    <w:abstractNumId w:val="1"/>
  </w:num>
  <w:num w:numId="6" w16cid:durableId="1278025405">
    <w:abstractNumId w:val="2"/>
  </w:num>
  <w:num w:numId="7" w16cid:durableId="1186602336">
    <w:abstractNumId w:val="0"/>
  </w:num>
  <w:num w:numId="8" w16cid:durableId="178813715">
    <w:abstractNumId w:val="3"/>
  </w:num>
  <w:num w:numId="9" w16cid:durableId="470440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03"/>
    <w:rsid w:val="00625303"/>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A947"/>
  <w15:chartTrackingRefBased/>
  <w15:docId w15:val="{1D641337-9A5F-412D-AB6C-3B9F07F1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303"/>
  </w:style>
  <w:style w:type="paragraph" w:styleId="Heading1">
    <w:name w:val="heading 1"/>
    <w:basedOn w:val="Normal"/>
    <w:next w:val="Normal"/>
    <w:link w:val="Heading1Char"/>
    <w:uiPriority w:val="9"/>
    <w:qFormat/>
    <w:rsid w:val="00625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303"/>
    <w:rPr>
      <w:rFonts w:eastAsiaTheme="majorEastAsia" w:cstheme="majorBidi"/>
      <w:color w:val="272727" w:themeColor="text1" w:themeTint="D8"/>
    </w:rPr>
  </w:style>
  <w:style w:type="paragraph" w:styleId="Title">
    <w:name w:val="Title"/>
    <w:basedOn w:val="Normal"/>
    <w:next w:val="Normal"/>
    <w:link w:val="TitleChar"/>
    <w:uiPriority w:val="10"/>
    <w:qFormat/>
    <w:rsid w:val="0062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303"/>
    <w:pPr>
      <w:spacing w:before="160"/>
      <w:jc w:val="center"/>
    </w:pPr>
    <w:rPr>
      <w:i/>
      <w:iCs/>
      <w:color w:val="404040" w:themeColor="text1" w:themeTint="BF"/>
    </w:rPr>
  </w:style>
  <w:style w:type="character" w:customStyle="1" w:styleId="QuoteChar">
    <w:name w:val="Quote Char"/>
    <w:basedOn w:val="DefaultParagraphFont"/>
    <w:link w:val="Quote"/>
    <w:uiPriority w:val="29"/>
    <w:rsid w:val="00625303"/>
    <w:rPr>
      <w:i/>
      <w:iCs/>
      <w:color w:val="404040" w:themeColor="text1" w:themeTint="BF"/>
    </w:rPr>
  </w:style>
  <w:style w:type="paragraph" w:styleId="ListParagraph">
    <w:name w:val="List Paragraph"/>
    <w:basedOn w:val="Normal"/>
    <w:uiPriority w:val="34"/>
    <w:qFormat/>
    <w:rsid w:val="00625303"/>
    <w:pPr>
      <w:ind w:left="720"/>
      <w:contextualSpacing/>
    </w:pPr>
  </w:style>
  <w:style w:type="character" w:styleId="IntenseEmphasis">
    <w:name w:val="Intense Emphasis"/>
    <w:basedOn w:val="DefaultParagraphFont"/>
    <w:uiPriority w:val="21"/>
    <w:qFormat/>
    <w:rsid w:val="00625303"/>
    <w:rPr>
      <w:i/>
      <w:iCs/>
      <w:color w:val="0F4761" w:themeColor="accent1" w:themeShade="BF"/>
    </w:rPr>
  </w:style>
  <w:style w:type="paragraph" w:styleId="IntenseQuote">
    <w:name w:val="Intense Quote"/>
    <w:basedOn w:val="Normal"/>
    <w:next w:val="Normal"/>
    <w:link w:val="IntenseQuoteChar"/>
    <w:uiPriority w:val="30"/>
    <w:qFormat/>
    <w:rsid w:val="0062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303"/>
    <w:rPr>
      <w:i/>
      <w:iCs/>
      <w:color w:val="0F4761" w:themeColor="accent1" w:themeShade="BF"/>
    </w:rPr>
  </w:style>
  <w:style w:type="character" w:styleId="IntenseReference">
    <w:name w:val="Intense Reference"/>
    <w:basedOn w:val="DefaultParagraphFont"/>
    <w:uiPriority w:val="32"/>
    <w:qFormat/>
    <w:rsid w:val="00625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1252</Words>
  <Characters>7137</Characters>
  <Application>Microsoft Office Word</Application>
  <DocSecurity>0</DocSecurity>
  <Lines>59</Lines>
  <Paragraphs>16</Paragraphs>
  <ScaleCrop>false</ScaleCrop>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2026-09-29T13:21:00Z</dcterms:created>
  <dcterms:modified xsi:type="dcterms:W3CDTF">2026-09-29T13:28:00Z</dcterms:modified>
</cp:coreProperties>
</file>