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《统计分析》源代码解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Web端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技术实现：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Web端采用JSP + struts(1.3.8) + Jav(jdk1.7)实现，采用tomcat(7.0.63)实现，压缩文件为Hadoop.rar，使用的IDE为MyEclipse。因为Hadoop.rar为整个MyEclipse工程的打包，所以可以直接导入MyEclispe继续开发。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开发现状：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目前实现了整体的页面框架布局，实现了文件上传和解析，结果展示。只是调用服务器端的逻辑还没有实现。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技术实现：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使用Hadoop(2.6)和java(1.7)实现,目前实现了sort和sum的业务逻辑（PS：我的工程代码结构清晰，导入Eclipse一看就会明白！！^_^),打包文件为HadoopPractice.rar，开发IDE为Eclispe(因为先开发的后端，之后因为要开发Web前端所以改为了Myeclipse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开发现状：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对于排序和求和的业务逻辑已经基本实现，可以通过配置参数的方式运行不同的需求。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王云荣</w:t>
      </w:r>
      <w:r>
        <w:rPr>
          <w:rFonts w:hint="eastAsia"/>
          <w:lang w:val="en-US" w:eastAsia="zh-CN"/>
        </w:rPr>
        <w:tab/>
        <w:t>1501211002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刘永成</w:t>
      </w:r>
      <w:r>
        <w:rPr>
          <w:rFonts w:hint="eastAsia"/>
          <w:lang w:val="en-US" w:eastAsia="zh-CN"/>
        </w:rPr>
        <w:tab/>
        <w:t>1501210958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9AED7"/>
    <w:multiLevelType w:val="multilevel"/>
    <w:tmpl w:val="5789AED7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84ADE"/>
    <w:rsid w:val="26F41AE1"/>
    <w:rsid w:val="65FD35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2016-07-16T03:59:53Z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