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TOPE DE RUEDA PARA GONDALAS – PORTAMAQUINAS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TOPE DE RUEDAS PARA INDUSTRIALES Y MAQUINARIA PESADA.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(FOTOS TOPE RUEDA G Y MAQ1, 2 Y 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