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DD7FC8C" w14:textId="0593C0DB" w:rsidR="00271E26" w:rsidRPr="00B7788F" w:rsidRDefault="00271E26" w:rsidP="00B7788F">
      <w:pPr>
        <w:pStyle w:val="Heading1"/>
        <w:suppressAutoHyphens w:val="0"/>
      </w:pPr>
      <w:bookmarkStart w:id="0" w:name="_Toc33111301"/>
      <w:r w:rsidRPr="00B7788F">
        <w:t xml:space="preserve">CS 305 Project </w:t>
      </w:r>
      <w:r w:rsidR="00C32F3D" w:rsidRPr="00B7788F">
        <w:t>Two</w:t>
      </w:r>
      <w:bookmarkEnd w:id="0"/>
      <w:r w:rsidRPr="00B7788F">
        <w:t xml:space="preserve"> </w:t>
      </w:r>
    </w:p>
    <w:p w14:paraId="39BD8F5A" w14:textId="44CE24B7" w:rsidR="009F285B" w:rsidRPr="00B7788F" w:rsidRDefault="00C32F3D" w:rsidP="00B7788F">
      <w:pPr>
        <w:contextualSpacing/>
        <w:jc w:val="center"/>
        <w:rPr>
          <w:rFonts w:cstheme="minorHAnsi"/>
          <w:b/>
          <w:bCs/>
        </w:rPr>
      </w:pPr>
      <w:r w:rsidRPr="00B7788F">
        <w:rPr>
          <w:rFonts w:cstheme="minorHAnsi"/>
          <w:b/>
          <w:bCs/>
        </w:rPr>
        <w:t>Practices for Secure Software</w:t>
      </w:r>
      <w:r w:rsidR="00277B38" w:rsidRPr="00B7788F">
        <w:rPr>
          <w:rFonts w:cstheme="minorHAnsi"/>
          <w:b/>
          <w:bCs/>
        </w:rPr>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sdt>
      <w:sdtPr>
        <w:rPr>
          <w:rFonts w:cstheme="minorBidi"/>
          <w:b/>
          <w:bCs/>
          <w:sz w:val="24"/>
          <w:szCs w:val="24"/>
        </w:rPr>
        <w:id w:val="141635942"/>
        <w:docPartObj>
          <w:docPartGallery w:val="Table of Contents"/>
          <w:docPartUnique/>
        </w:docPartObj>
      </w:sdtPr>
      <w:sdtEndPr>
        <w:rPr>
          <w:b w:val="0"/>
          <w:bCs w:val="0"/>
          <w:noProof/>
          <w:sz w:val="22"/>
          <w:szCs w:val="22"/>
        </w:rPr>
      </w:sdtEndPr>
      <w:sdtContent>
        <w:p w14:paraId="5B237A03" w14:textId="4233EB61" w:rsidR="00FF5CF5" w:rsidRPr="00FF5CF5" w:rsidRDefault="00940B1A" w:rsidP="00FF5CF5">
          <w:pPr>
            <w:pStyle w:val="TOCHeading"/>
            <w:suppressAutoHyphens w:val="0"/>
            <w:spacing w:before="0" w:line="240" w:lineRule="auto"/>
            <w:jc w:val="left"/>
            <w:rPr>
              <w:b/>
              <w:bCs/>
              <w:sz w:val="22"/>
              <w:szCs w:val="22"/>
            </w:rPr>
          </w:pPr>
          <w:r w:rsidRPr="00B7788F">
            <w:rPr>
              <w:rStyle w:val="Heading2Char"/>
            </w:rPr>
            <w:t>Table of Content</w:t>
          </w:r>
          <w:r w:rsidR="00FF5CF5">
            <w:rPr>
              <w:rStyle w:val="Heading2Char"/>
            </w:rPr>
            <w:t>s</w:t>
          </w:r>
        </w:p>
        <w:p w14:paraId="513F60D4" w14:textId="5C5FB2F6" w:rsidR="00FF5CF5" w:rsidRPr="00FF5CF5" w:rsidRDefault="00940B1A" w:rsidP="00FF5CF5">
          <w:pPr>
            <w:pStyle w:val="TOC1"/>
            <w:rPr>
              <w:rFonts w:eastAsiaTheme="minorEastAsia"/>
              <w:b w:val="0"/>
              <w:bC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33111301" w:history="1"/>
        </w:p>
        <w:p w14:paraId="07727B56" w14:textId="4B9ED92C" w:rsidR="00FF5CF5" w:rsidRPr="00FF5CF5" w:rsidRDefault="003F2DA0">
          <w:pPr>
            <w:pStyle w:val="TOC2"/>
            <w:tabs>
              <w:tab w:val="right" w:leader="dot" w:pos="9350"/>
            </w:tabs>
            <w:rPr>
              <w:rFonts w:eastAsiaTheme="minorEastAsia"/>
              <w:b w:val="0"/>
              <w:bCs w:val="0"/>
              <w:smallCaps w:val="0"/>
              <w:noProof/>
            </w:rPr>
          </w:pPr>
          <w:hyperlink w:anchor="_Toc33111302" w:history="1">
            <w:r w:rsidR="00FF5CF5" w:rsidRPr="00FF5CF5">
              <w:rPr>
                <w:rStyle w:val="Hyperlink"/>
                <w:b w:val="0"/>
                <w:bCs w:val="0"/>
                <w:noProof/>
                <w:u w:val="none"/>
              </w:rPr>
              <w:t>Document Revision History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4DF24F4F" w14:textId="695D05DA" w:rsidR="00FF5CF5" w:rsidRPr="00FF5CF5" w:rsidRDefault="003F2DA0">
          <w:pPr>
            <w:pStyle w:val="TOC2"/>
            <w:tabs>
              <w:tab w:val="right" w:leader="dot" w:pos="9350"/>
            </w:tabs>
            <w:rPr>
              <w:rFonts w:eastAsiaTheme="minorEastAsia"/>
              <w:b w:val="0"/>
              <w:bCs w:val="0"/>
              <w:smallCaps w:val="0"/>
              <w:noProof/>
            </w:rPr>
          </w:pPr>
          <w:hyperlink w:anchor="_Toc33111303" w:history="1">
            <w:r w:rsidR="00FF5CF5" w:rsidRPr="00FF5CF5">
              <w:rPr>
                <w:rStyle w:val="Hyperlink"/>
                <w:b w:val="0"/>
                <w:bCs w:val="0"/>
                <w:noProof/>
                <w:u w:val="none"/>
              </w:rPr>
              <w:t>Client</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_Toc33111303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63D964F6" w14:textId="7C50C813" w:rsidR="00FF5CF5" w:rsidRPr="00FF5CF5" w:rsidRDefault="003F2DA0">
          <w:pPr>
            <w:pStyle w:val="TOC2"/>
            <w:tabs>
              <w:tab w:val="right" w:leader="dot" w:pos="9350"/>
            </w:tabs>
            <w:rPr>
              <w:rFonts w:eastAsiaTheme="minorEastAsia"/>
              <w:b w:val="0"/>
              <w:bCs w:val="0"/>
              <w:smallCaps w:val="0"/>
              <w:noProof/>
            </w:rPr>
          </w:pPr>
          <w:hyperlink w:anchor="_Toc33111304" w:history="1">
            <w:r w:rsidR="00FF5CF5" w:rsidRPr="00FF5CF5">
              <w:rPr>
                <w:rStyle w:val="Hyperlink"/>
                <w:b w:val="0"/>
                <w:bCs w:val="0"/>
                <w:noProof/>
                <w:u w:val="none"/>
              </w:rPr>
              <w:t>Instructions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_Toc33111304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3</w:t>
            </w:r>
            <w:r w:rsidR="00FF5CF5" w:rsidRPr="00FF5CF5">
              <w:rPr>
                <w:b w:val="0"/>
                <w:bCs w:val="0"/>
                <w:noProof/>
                <w:webHidden/>
              </w:rPr>
              <w:fldChar w:fldCharType="end"/>
            </w:r>
          </w:hyperlink>
        </w:p>
        <w:p w14:paraId="26031459" w14:textId="0D6978B0" w:rsidR="00FF5CF5" w:rsidRPr="00FF5CF5" w:rsidRDefault="003F2DA0">
          <w:pPr>
            <w:pStyle w:val="TOC2"/>
            <w:tabs>
              <w:tab w:val="right" w:leader="dot" w:pos="9350"/>
            </w:tabs>
            <w:rPr>
              <w:rFonts w:eastAsiaTheme="minorEastAsia"/>
              <w:b w:val="0"/>
              <w:bCs w:val="0"/>
              <w:smallCaps w:val="0"/>
              <w:noProof/>
            </w:rPr>
          </w:pPr>
          <w:hyperlink w:anchor="_Toc33111305" w:history="1">
            <w:r w:rsidR="00FF5CF5" w:rsidRPr="00FF5CF5">
              <w:rPr>
                <w:rStyle w:val="Hyperlink"/>
                <w:b w:val="0"/>
                <w:bCs w:val="0"/>
                <w:noProof/>
                <w:u w:val="none"/>
              </w:rPr>
              <w:t>Developer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_Toc33111305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F307225" w14:textId="7C163B76" w:rsidR="00FF5CF5" w:rsidRPr="00FF5CF5" w:rsidRDefault="003F2DA0">
          <w:pPr>
            <w:pStyle w:val="TOC2"/>
            <w:tabs>
              <w:tab w:val="right" w:leader="dot" w:pos="9350"/>
            </w:tabs>
            <w:rPr>
              <w:rFonts w:eastAsiaTheme="minorEastAsia"/>
              <w:b w:val="0"/>
              <w:bCs w:val="0"/>
              <w:smallCaps w:val="0"/>
              <w:noProof/>
            </w:rPr>
          </w:pPr>
          <w:hyperlink w:anchor="_Toc33111306" w:history="1">
            <w:r w:rsidR="00FF5CF5" w:rsidRPr="00FF5CF5">
              <w:rPr>
                <w:rStyle w:val="Hyperlink"/>
                <w:b w:val="0"/>
                <w:bCs w:val="0"/>
                <w:noProof/>
                <w:u w:val="none"/>
              </w:rPr>
              <w:t>1. Algorithm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_Toc33111306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6097F125" w14:textId="70D76260" w:rsidR="00FF5CF5" w:rsidRPr="00FF5CF5" w:rsidRDefault="003F2DA0">
          <w:pPr>
            <w:pStyle w:val="TOC2"/>
            <w:tabs>
              <w:tab w:val="right" w:leader="dot" w:pos="9350"/>
            </w:tabs>
            <w:rPr>
              <w:rFonts w:eastAsiaTheme="minorEastAsia"/>
              <w:b w:val="0"/>
              <w:bCs w:val="0"/>
              <w:smallCaps w:val="0"/>
              <w:noProof/>
            </w:rPr>
          </w:pPr>
          <w:hyperlink w:anchor="_Toc33111307" w:history="1">
            <w:r w:rsidR="00FF5CF5" w:rsidRPr="00FF5CF5">
              <w:rPr>
                <w:rStyle w:val="Hyperlink"/>
                <w:b w:val="0"/>
                <w:bCs w:val="0"/>
                <w:noProof/>
                <w:u w:val="none"/>
              </w:rPr>
              <w:t>2. Certificate Generation</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_Toc33111307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400B1460" w14:textId="7F67424E" w:rsidR="00FF5CF5" w:rsidRPr="00FF5CF5" w:rsidRDefault="003F2DA0">
          <w:pPr>
            <w:pStyle w:val="TOC2"/>
            <w:tabs>
              <w:tab w:val="right" w:leader="dot" w:pos="9350"/>
            </w:tabs>
            <w:rPr>
              <w:rFonts w:eastAsiaTheme="minorEastAsia"/>
              <w:b w:val="0"/>
              <w:bCs w:val="0"/>
              <w:smallCaps w:val="0"/>
              <w:noProof/>
            </w:rPr>
          </w:pPr>
          <w:hyperlink w:anchor="_Toc33111308" w:history="1">
            <w:r w:rsidR="00FF5CF5" w:rsidRPr="00FF5CF5">
              <w:rPr>
                <w:rStyle w:val="Hyperlink"/>
                <w:b w:val="0"/>
                <w:bCs w:val="0"/>
                <w:noProof/>
                <w:u w:val="none"/>
              </w:rPr>
              <w:t>3. Deploy Cipher</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_Toc33111308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04196AFD" w14:textId="35A774AB" w:rsidR="00FF5CF5" w:rsidRPr="00FF5CF5" w:rsidRDefault="003F2DA0">
          <w:pPr>
            <w:pStyle w:val="TOC2"/>
            <w:tabs>
              <w:tab w:val="right" w:leader="dot" w:pos="9350"/>
            </w:tabs>
            <w:rPr>
              <w:rFonts w:eastAsiaTheme="minorEastAsia"/>
              <w:b w:val="0"/>
              <w:bCs w:val="0"/>
              <w:smallCaps w:val="0"/>
              <w:noProof/>
            </w:rPr>
          </w:pPr>
          <w:hyperlink w:anchor="_Toc33111309" w:history="1">
            <w:r w:rsidR="00FF5CF5" w:rsidRPr="00FF5CF5">
              <w:rPr>
                <w:rStyle w:val="Hyperlink"/>
                <w:b w:val="0"/>
                <w:bCs w:val="0"/>
                <w:noProof/>
                <w:u w:val="none"/>
              </w:rPr>
              <w:t>4. Secure Communications</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_Toc33111309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5E2A23A8" w14:textId="5C62A9AE" w:rsidR="00FF5CF5" w:rsidRPr="00FF5CF5" w:rsidRDefault="003F2DA0">
          <w:pPr>
            <w:pStyle w:val="TOC2"/>
            <w:tabs>
              <w:tab w:val="right" w:leader="dot" w:pos="9350"/>
            </w:tabs>
            <w:rPr>
              <w:rFonts w:eastAsiaTheme="minorEastAsia"/>
              <w:b w:val="0"/>
              <w:bCs w:val="0"/>
              <w:smallCaps w:val="0"/>
              <w:noProof/>
            </w:rPr>
          </w:pPr>
          <w:hyperlink w:anchor="_Toc33111310" w:history="1">
            <w:r w:rsidR="00FF5CF5" w:rsidRPr="00FF5CF5">
              <w:rPr>
                <w:rStyle w:val="Hyperlink"/>
                <w:b w:val="0"/>
                <w:bCs w:val="0"/>
                <w:noProof/>
                <w:u w:val="none"/>
              </w:rPr>
              <w:t>5. Secondary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_Toc33111310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4</w:t>
            </w:r>
            <w:r w:rsidR="00FF5CF5" w:rsidRPr="00FF5CF5">
              <w:rPr>
                <w:b w:val="0"/>
                <w:bCs w:val="0"/>
                <w:noProof/>
                <w:webHidden/>
              </w:rPr>
              <w:fldChar w:fldCharType="end"/>
            </w:r>
          </w:hyperlink>
        </w:p>
        <w:p w14:paraId="11A6C345" w14:textId="49C88219" w:rsidR="00FF5CF5" w:rsidRPr="00FF5CF5" w:rsidRDefault="003F2DA0">
          <w:pPr>
            <w:pStyle w:val="TOC2"/>
            <w:tabs>
              <w:tab w:val="right" w:leader="dot" w:pos="9350"/>
            </w:tabs>
            <w:rPr>
              <w:rFonts w:eastAsiaTheme="minorEastAsia"/>
              <w:b w:val="0"/>
              <w:bCs w:val="0"/>
              <w:smallCaps w:val="0"/>
              <w:noProof/>
            </w:rPr>
          </w:pPr>
          <w:hyperlink w:anchor="_Toc33111311" w:history="1">
            <w:r w:rsidR="00FF5CF5" w:rsidRPr="00FF5CF5">
              <w:rPr>
                <w:rStyle w:val="Hyperlink"/>
                <w:b w:val="0"/>
                <w:bCs w:val="0"/>
                <w:noProof/>
                <w:u w:val="none"/>
              </w:rPr>
              <w:t>6. Functional Testing</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_Toc33111311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459DDC5F" w14:textId="23BF71C6" w:rsidR="00FF5CF5" w:rsidRPr="00FF5CF5" w:rsidRDefault="003F2DA0">
          <w:pPr>
            <w:pStyle w:val="TOC2"/>
            <w:tabs>
              <w:tab w:val="right" w:leader="dot" w:pos="9350"/>
            </w:tabs>
            <w:rPr>
              <w:rFonts w:eastAsiaTheme="minorEastAsia"/>
              <w:b w:val="0"/>
              <w:bCs w:val="0"/>
              <w:smallCaps w:val="0"/>
              <w:noProof/>
            </w:rPr>
          </w:pPr>
          <w:hyperlink w:anchor="_Toc33111312" w:history="1">
            <w:r w:rsidR="00FF5CF5" w:rsidRPr="00FF5CF5">
              <w:rPr>
                <w:rStyle w:val="Hyperlink"/>
                <w:b w:val="0"/>
                <w:bCs w:val="0"/>
                <w:noProof/>
                <w:u w:val="none"/>
              </w:rPr>
              <w:t>7. Summary</w:t>
            </w:r>
            <w:r w:rsidR="00FF5CF5" w:rsidRPr="00FF5CF5">
              <w:rPr>
                <w:b w:val="0"/>
                <w:bCs w:val="0"/>
                <w:noProof/>
                <w:webHidden/>
              </w:rPr>
              <w:tab/>
            </w:r>
            <w:r w:rsidR="00FF5CF5" w:rsidRPr="00FF5CF5">
              <w:rPr>
                <w:b w:val="0"/>
                <w:bCs w:val="0"/>
                <w:noProof/>
                <w:webHidden/>
              </w:rPr>
              <w:fldChar w:fldCharType="begin"/>
            </w:r>
            <w:r w:rsidR="00FF5CF5" w:rsidRPr="00FF5CF5">
              <w:rPr>
                <w:b w:val="0"/>
                <w:bCs w:val="0"/>
                <w:noProof/>
                <w:webHidden/>
              </w:rPr>
              <w:instrText xml:space="preserve"> PAGEREF _Toc33111312 \h </w:instrText>
            </w:r>
            <w:r w:rsidR="00FF5CF5" w:rsidRPr="00FF5CF5">
              <w:rPr>
                <w:b w:val="0"/>
                <w:bCs w:val="0"/>
                <w:noProof/>
                <w:webHidden/>
              </w:rPr>
            </w:r>
            <w:r w:rsidR="00FF5CF5" w:rsidRPr="00FF5CF5">
              <w:rPr>
                <w:b w:val="0"/>
                <w:bCs w:val="0"/>
                <w:noProof/>
                <w:webHidden/>
              </w:rPr>
              <w:fldChar w:fldCharType="separate"/>
            </w:r>
            <w:r w:rsidR="00FF5CF5" w:rsidRPr="00FF5CF5">
              <w:rPr>
                <w:b w:val="0"/>
                <w:bCs w:val="0"/>
                <w:noProof/>
                <w:webHidden/>
              </w:rPr>
              <w:t>5</w:t>
            </w:r>
            <w:r w:rsidR="00FF5CF5" w:rsidRPr="00FF5CF5">
              <w:rPr>
                <w:b w:val="0"/>
                <w:bCs w:val="0"/>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1B6B4273" w14:textId="7CE0FC6E" w:rsidR="00B35185" w:rsidRPr="00B7788F" w:rsidRDefault="00B35185" w:rsidP="00B7788F">
      <w:pPr>
        <w:contextualSpacing/>
        <w:rPr>
          <w:rFonts w:eastAsia="Times New Roman" w:cstheme="minorHAnsi"/>
          <w:b/>
          <w:bCs/>
          <w:sz w:val="22"/>
          <w:szCs w:val="22"/>
        </w:rPr>
      </w:pPr>
    </w:p>
    <w:p w14:paraId="5E41132D" w14:textId="01899213" w:rsidR="00B35185" w:rsidRPr="00B7788F" w:rsidRDefault="00B35185" w:rsidP="00B7788F">
      <w:pPr>
        <w:contextualSpacing/>
        <w:rPr>
          <w:rFonts w:eastAsia="Times New Roman" w:cstheme="minorHAnsi"/>
          <w:b/>
          <w:bCs/>
          <w:sz w:val="22"/>
          <w:szCs w:val="22"/>
        </w:rPr>
      </w:pPr>
    </w:p>
    <w:p w14:paraId="15B58586" w14:textId="6FD01602" w:rsidR="00B35185" w:rsidRPr="00B7788F" w:rsidRDefault="00B35185" w:rsidP="00B7788F">
      <w:pPr>
        <w:contextualSpacing/>
        <w:rPr>
          <w:rFonts w:eastAsia="Times New Roman" w:cstheme="minorHAnsi"/>
          <w:b/>
          <w:bCs/>
          <w:sz w:val="22"/>
          <w:szCs w:val="22"/>
        </w:rPr>
      </w:pPr>
    </w:p>
    <w:p w14:paraId="1CE93624" w14:textId="39CEB20F" w:rsidR="00B35185" w:rsidRPr="00B7788F" w:rsidRDefault="00B35185" w:rsidP="00B7788F">
      <w:pPr>
        <w:contextualSpacing/>
        <w:rPr>
          <w:rFonts w:eastAsia="Times New Roman" w:cstheme="minorHAnsi"/>
          <w:b/>
          <w:bCs/>
          <w:sz w:val="22"/>
          <w:szCs w:val="22"/>
        </w:rPr>
      </w:pPr>
    </w:p>
    <w:p w14:paraId="4991BF04" w14:textId="7759E6EC" w:rsidR="00B35185" w:rsidRPr="00B7788F" w:rsidRDefault="00B35185" w:rsidP="00B7788F">
      <w:pPr>
        <w:contextualSpacing/>
        <w:rPr>
          <w:rFonts w:eastAsia="Times New Roman" w:cstheme="minorHAnsi"/>
          <w:b/>
          <w:bCs/>
          <w:sz w:val="22"/>
          <w:szCs w:val="22"/>
        </w:rPr>
      </w:pPr>
    </w:p>
    <w:p w14:paraId="4EFCF035" w14:textId="5898007D" w:rsidR="00B35185" w:rsidRPr="00B7788F" w:rsidRDefault="00B35185" w:rsidP="00B7788F">
      <w:pPr>
        <w:contextualSpacing/>
        <w:rPr>
          <w:rFonts w:eastAsia="Times New Roman" w:cstheme="minorHAnsi"/>
          <w:b/>
          <w:bCs/>
          <w:sz w:val="22"/>
          <w:szCs w:val="22"/>
        </w:rPr>
      </w:pPr>
    </w:p>
    <w:p w14:paraId="5A579014" w14:textId="6C3F32D8" w:rsidR="00B35185" w:rsidRPr="00B7788F" w:rsidRDefault="00B35185" w:rsidP="00B7788F">
      <w:pPr>
        <w:contextualSpacing/>
        <w:rPr>
          <w:rFonts w:eastAsia="Times New Roman" w:cstheme="minorHAnsi"/>
          <w:b/>
          <w:bCs/>
          <w:sz w:val="22"/>
          <w:szCs w:val="22"/>
        </w:rPr>
      </w:pPr>
    </w:p>
    <w:p w14:paraId="4F8E71AB" w14:textId="26AB87DC" w:rsidR="00B35185" w:rsidRPr="00B7788F" w:rsidRDefault="00B35185" w:rsidP="00B7788F">
      <w:pPr>
        <w:contextualSpacing/>
        <w:rPr>
          <w:rFonts w:eastAsia="Times New Roman" w:cstheme="minorHAnsi"/>
          <w:b/>
          <w:bCs/>
          <w:sz w:val="22"/>
          <w:szCs w:val="22"/>
        </w:rPr>
      </w:pPr>
    </w:p>
    <w:p w14:paraId="1D87DB7D" w14:textId="7FFC18B5" w:rsidR="00B35185" w:rsidRPr="00B7788F" w:rsidRDefault="00B35185" w:rsidP="00B7788F">
      <w:pPr>
        <w:contextualSpacing/>
        <w:rPr>
          <w:rFonts w:eastAsia="Times New Roman" w:cstheme="minorHAnsi"/>
          <w:b/>
          <w:bCs/>
          <w:sz w:val="22"/>
          <w:szCs w:val="22"/>
        </w:rPr>
      </w:pPr>
    </w:p>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B7788F">
      <w:pPr>
        <w:pStyle w:val="Heading2"/>
        <w:suppressAutoHyphens w:val="0"/>
        <w:spacing w:before="0" w:line="240" w:lineRule="auto"/>
      </w:pPr>
      <w:bookmarkStart w:id="1" w:name="_Toc33111302"/>
      <w:r w:rsidRPr="00B7788F">
        <w:lastRenderedPageBreak/>
        <w:t>Document Revision History</w:t>
      </w:r>
      <w:bookmarkEnd w:id="1"/>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B7788F">
            <w:pPr>
              <w:contextualSpacing/>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0FFF4A46" w:rsidR="00531FBF" w:rsidRPr="00B7788F" w:rsidRDefault="00B155B7" w:rsidP="00B7788F">
            <w:pPr>
              <w:contextualSpacing/>
              <w:jc w:val="center"/>
              <w:rPr>
                <w:rFonts w:eastAsia="Times New Roman" w:cstheme="minorHAnsi"/>
                <w:b/>
                <w:bCs/>
                <w:sz w:val="22"/>
                <w:szCs w:val="22"/>
              </w:rPr>
            </w:pPr>
            <w:r>
              <w:rPr>
                <w:rFonts w:eastAsia="Times New Roman" w:cstheme="minorHAnsi"/>
                <w:b/>
                <w:bCs/>
                <w:sz w:val="22"/>
                <w:szCs w:val="22"/>
              </w:rPr>
              <w:t>8/9/22</w:t>
            </w:r>
          </w:p>
        </w:tc>
        <w:tc>
          <w:tcPr>
            <w:tcW w:w="2338" w:type="dxa"/>
            <w:tcMar>
              <w:left w:w="115" w:type="dxa"/>
              <w:right w:w="115" w:type="dxa"/>
            </w:tcMar>
          </w:tcPr>
          <w:p w14:paraId="07699096" w14:textId="3235BB98" w:rsidR="00531FBF" w:rsidRPr="00B7788F" w:rsidRDefault="00B155B7" w:rsidP="00B7788F">
            <w:pPr>
              <w:contextualSpacing/>
              <w:jc w:val="center"/>
              <w:rPr>
                <w:rFonts w:eastAsia="Times New Roman" w:cstheme="minorHAnsi"/>
                <w:b/>
                <w:bCs/>
                <w:sz w:val="22"/>
                <w:szCs w:val="22"/>
              </w:rPr>
            </w:pPr>
            <w:r>
              <w:rPr>
                <w:rFonts w:eastAsia="Times New Roman" w:cstheme="minorHAnsi"/>
                <w:b/>
                <w:bCs/>
                <w:sz w:val="22"/>
                <w:szCs w:val="22"/>
              </w:rPr>
              <w:t>Corey Nance</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B7788F">
      <w:pPr>
        <w:pStyle w:val="Heading2"/>
        <w:suppressAutoHyphens w:val="0"/>
        <w:spacing w:before="0" w:line="240" w:lineRule="auto"/>
      </w:pPr>
      <w:bookmarkStart w:id="2" w:name="_Toc31614994"/>
      <w:bookmarkStart w:id="3" w:name="_Toc33111303"/>
      <w:r w:rsidRPr="00B7788F">
        <w:t>Client</w:t>
      </w:r>
      <w:bookmarkEnd w:id="2"/>
      <w:bookmarkEnd w:id="3"/>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B7788F">
      <w:pPr>
        <w:pStyle w:val="Heading2"/>
        <w:suppressAutoHyphens w:val="0"/>
        <w:spacing w:before="0" w:line="240" w:lineRule="auto"/>
      </w:pPr>
      <w:bookmarkStart w:id="4" w:name="_Toc33111304"/>
      <w:r w:rsidRPr="00B7788F">
        <w:t>Instructions</w:t>
      </w:r>
      <w:bookmarkEnd w:id="4"/>
    </w:p>
    <w:p w14:paraId="196D9538" w14:textId="77777777" w:rsidR="00B7788F" w:rsidRPr="00B7788F" w:rsidRDefault="00B7788F" w:rsidP="00B7788F">
      <w:pPr>
        <w:contextualSpacing/>
      </w:pPr>
    </w:p>
    <w:p w14:paraId="516CA6BB" w14:textId="0D2C1AAE"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Deliver this completed </w:t>
      </w:r>
      <w:r w:rsidR="0076659B">
        <w:rPr>
          <w:rFonts w:eastAsia="Times New Roman" w:cstheme="minorHAnsi"/>
          <w:sz w:val="22"/>
          <w:szCs w:val="22"/>
        </w:rPr>
        <w:t>P</w:t>
      </w:r>
      <w:r w:rsidR="00277B38" w:rsidRPr="00B7788F">
        <w:rPr>
          <w:rFonts w:eastAsia="Times New Roman" w:cstheme="minorHAnsi"/>
          <w:sz w:val="22"/>
          <w:szCs w:val="22"/>
        </w:rPr>
        <w:t xml:space="preserve">ractices for </w:t>
      </w:r>
      <w:r w:rsidR="0076659B">
        <w:rPr>
          <w:rFonts w:eastAsia="Times New Roman" w:cstheme="minorHAnsi"/>
          <w:sz w:val="22"/>
          <w:szCs w:val="22"/>
        </w:rPr>
        <w:t>S</w:t>
      </w:r>
      <w:r w:rsidR="00277B38" w:rsidRPr="00B7788F">
        <w:rPr>
          <w:rFonts w:eastAsia="Times New Roman" w:cstheme="minorHAnsi"/>
          <w:sz w:val="22"/>
          <w:szCs w:val="22"/>
        </w:rPr>
        <w:t xml:space="preserve">ecure </w:t>
      </w:r>
      <w:r w:rsidR="0076659B">
        <w:rPr>
          <w:rFonts w:eastAsia="Times New Roman" w:cstheme="minorHAnsi"/>
          <w:sz w:val="22"/>
          <w:szCs w:val="22"/>
        </w:rPr>
        <w:t>S</w:t>
      </w:r>
      <w:r w:rsidR="00277B38" w:rsidRPr="00B7788F">
        <w:rPr>
          <w:rFonts w:eastAsia="Times New Roman" w:cstheme="minorHAnsi"/>
          <w:sz w:val="22"/>
          <w:szCs w:val="22"/>
        </w:rPr>
        <w:t xml:space="preserve">oftware </w:t>
      </w:r>
      <w:r w:rsidR="0076659B">
        <w:rPr>
          <w:rFonts w:eastAsia="Times New Roman" w:cstheme="minorHAnsi"/>
          <w:sz w:val="22"/>
          <w:szCs w:val="22"/>
        </w:rPr>
        <w:t>R</w:t>
      </w:r>
      <w:r w:rsidR="00277B38" w:rsidRPr="00B7788F">
        <w:rPr>
          <w:rFonts w:eastAsia="Times New Roman" w:cstheme="minorHAnsi"/>
          <w:sz w:val="22"/>
          <w:szCs w:val="22"/>
        </w:rPr>
        <w:t>eport documenting your process for writing secure communications and refactoring code that complies with software security testing protocols.</w:t>
      </w:r>
    </w:p>
    <w:p w14:paraId="50453C02" w14:textId="04EAEEF7" w:rsidR="00025C05" w:rsidRPr="00B7788F" w:rsidRDefault="00025C05" w:rsidP="00B7788F">
      <w:pPr>
        <w:contextualSpacing/>
        <w:rPr>
          <w:rFonts w:eastAsia="Times New Roman" w:cstheme="minorHAnsi"/>
          <w:sz w:val="22"/>
          <w:szCs w:val="22"/>
        </w:rPr>
      </w:pPr>
      <w:r w:rsidRPr="00B7788F">
        <w:rPr>
          <w:rFonts w:eastAsia="Times New Roman" w:cstheme="minorHAnsi"/>
          <w:sz w:val="22"/>
          <w:szCs w:val="22"/>
        </w:rPr>
        <w:t xml:space="preserve">Respond to the steps outlined below and </w:t>
      </w:r>
      <w:r w:rsidR="00F72352">
        <w:rPr>
          <w:rFonts w:eastAsia="Times New Roman" w:cstheme="minorHAnsi"/>
          <w:sz w:val="22"/>
          <w:szCs w:val="22"/>
        </w:rPr>
        <w:t>replace</w:t>
      </w:r>
      <w:r w:rsidRPr="00B7788F">
        <w:rPr>
          <w:rFonts w:eastAsia="Times New Roman" w:cstheme="minorHAnsi"/>
          <w:sz w:val="22"/>
          <w:szCs w:val="22"/>
        </w:rPr>
        <w:t xml:space="preserve"> the bracketed text with your</w:t>
      </w:r>
      <w:r w:rsidR="00F72352">
        <w:rPr>
          <w:rFonts w:eastAsia="Times New Roman" w:cstheme="minorHAnsi"/>
          <w:sz w:val="22"/>
          <w:szCs w:val="22"/>
        </w:rPr>
        <w:t xml:space="preserve"> findings in</w:t>
      </w:r>
      <w:r w:rsidRPr="00B7788F">
        <w:rPr>
          <w:rFonts w:eastAsia="Times New Roman" w:cstheme="minorHAnsi"/>
          <w:sz w:val="22"/>
          <w:szCs w:val="22"/>
        </w:rPr>
        <w:t xml:space="preserve"> </w:t>
      </w:r>
      <w:r w:rsidR="00114D54">
        <w:rPr>
          <w:rFonts w:eastAsia="Times New Roman" w:cstheme="minorHAnsi"/>
          <w:sz w:val="22"/>
          <w:szCs w:val="22"/>
        </w:rPr>
        <w:t xml:space="preserve">your </w:t>
      </w:r>
      <w:r w:rsidRPr="00B7788F">
        <w:rPr>
          <w:rFonts w:eastAsia="Times New Roman" w:cstheme="minorHAnsi"/>
          <w:sz w:val="22"/>
          <w:szCs w:val="22"/>
        </w:rPr>
        <w:t>own words. If you choose to include images or supporting materials, be sure to insert them throughout.</w:t>
      </w:r>
    </w:p>
    <w:p w14:paraId="0B1BFE08" w14:textId="77777777" w:rsidR="00025C05" w:rsidRPr="00B7788F" w:rsidRDefault="00025C05" w:rsidP="00B7788F">
      <w:pPr>
        <w:contextualSpacing/>
        <w:rPr>
          <w:rFonts w:eastAsia="Times New Roman" w:cstheme="minorHAnsi"/>
          <w:sz w:val="22"/>
          <w:szCs w:val="22"/>
        </w:rPr>
      </w:pPr>
    </w:p>
    <w:p w14:paraId="436275F6" w14:textId="2E91776E"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2D3C5DD8" w:rsidR="00701A84" w:rsidRPr="00B7788F" w:rsidRDefault="00352FD0" w:rsidP="00B7788F">
      <w:pPr>
        <w:pStyle w:val="Heading2"/>
        <w:suppressAutoHyphens w:val="0"/>
        <w:spacing w:before="0" w:line="240" w:lineRule="auto"/>
      </w:pPr>
      <w:bookmarkStart w:id="5" w:name="_Toc33111305"/>
      <w:r w:rsidRPr="00B7788F">
        <w:lastRenderedPageBreak/>
        <w:t>Developer</w:t>
      </w:r>
      <w:bookmarkEnd w:id="5"/>
    </w:p>
    <w:p w14:paraId="22836C1E" w14:textId="2F64B433" w:rsidR="008754D8" w:rsidRDefault="00253592" w:rsidP="00B7788F">
      <w:pPr>
        <w:contextualSpacing/>
        <w:rPr>
          <w:rFonts w:cstheme="minorHAnsi"/>
          <w:sz w:val="22"/>
          <w:szCs w:val="22"/>
        </w:rPr>
      </w:pPr>
      <w:r>
        <w:rPr>
          <w:rFonts w:cstheme="minorHAnsi"/>
          <w:sz w:val="22"/>
          <w:szCs w:val="22"/>
        </w:rPr>
        <w:t>Corey Nance</w:t>
      </w:r>
    </w:p>
    <w:p w14:paraId="57C89B39" w14:textId="77777777" w:rsidR="00180129" w:rsidRPr="00B7788F" w:rsidRDefault="00180129" w:rsidP="00B7788F">
      <w:pPr>
        <w:contextualSpacing/>
        <w:rPr>
          <w:rFonts w:cstheme="minorHAnsi"/>
          <w:sz w:val="22"/>
          <w:szCs w:val="22"/>
        </w:rPr>
      </w:pPr>
    </w:p>
    <w:p w14:paraId="7A425AC3" w14:textId="11D4C2D9" w:rsidR="00010B8A" w:rsidRPr="00B7788F" w:rsidRDefault="005A1B32" w:rsidP="00B7788F">
      <w:pPr>
        <w:pStyle w:val="Heading2"/>
        <w:suppressAutoHyphens w:val="0"/>
        <w:spacing w:before="0" w:line="240" w:lineRule="auto"/>
      </w:pPr>
      <w:bookmarkStart w:id="6" w:name="_Toc33111306"/>
      <w:r w:rsidRPr="00B7788F">
        <w:t xml:space="preserve">1. </w:t>
      </w:r>
      <w:r w:rsidR="00C32F3D" w:rsidRPr="00B7788F">
        <w:t>Algorithm Cipher</w:t>
      </w:r>
      <w:bookmarkEnd w:id="6"/>
    </w:p>
    <w:p w14:paraId="49CA3B13" w14:textId="13CCC4A1" w:rsidR="00277B38" w:rsidRDefault="00277B38" w:rsidP="00B7788F">
      <w:pPr>
        <w:contextualSpacing/>
        <w:rPr>
          <w:rFonts w:eastAsia="Times New Roman" w:cstheme="minorHAnsi"/>
          <w:sz w:val="22"/>
          <w:szCs w:val="22"/>
        </w:rPr>
      </w:pPr>
      <w:r w:rsidRPr="00B7788F">
        <w:rPr>
          <w:rFonts w:eastAsia="Times New Roman" w:cstheme="minorHAnsi"/>
          <w:sz w:val="22"/>
          <w:szCs w:val="22"/>
        </w:rPr>
        <w:t xml:space="preserve">Determine </w:t>
      </w:r>
      <w:r w:rsidR="00EB4E90">
        <w:rPr>
          <w:rFonts w:eastAsia="Times New Roman" w:cstheme="minorHAnsi"/>
          <w:sz w:val="22"/>
          <w:szCs w:val="22"/>
        </w:rPr>
        <w:t xml:space="preserve">an </w:t>
      </w:r>
      <w:r w:rsidRPr="00B7788F">
        <w:rPr>
          <w:rFonts w:eastAsia="Times New Roman" w:cstheme="minorHAnsi"/>
          <w:sz w:val="22"/>
          <w:szCs w:val="22"/>
        </w:rPr>
        <w:t>appropriate encryption algorithm cipher to deploy given the security vulnerabilities</w:t>
      </w:r>
      <w:r w:rsidR="00EB4E90">
        <w:rPr>
          <w:rFonts w:eastAsia="Times New Roman" w:cstheme="minorHAnsi"/>
          <w:sz w:val="22"/>
          <w:szCs w:val="22"/>
        </w:rPr>
        <w:t>,</w:t>
      </w:r>
      <w:r w:rsidRPr="00B7788F">
        <w:rPr>
          <w:rFonts w:eastAsia="Times New Roman" w:cstheme="minorHAnsi"/>
          <w:sz w:val="22"/>
          <w:szCs w:val="22"/>
        </w:rPr>
        <w:t xml:space="preserve"> justifying your reasoning. Be sure to address the following:</w:t>
      </w:r>
    </w:p>
    <w:p w14:paraId="5CAB2AA8" w14:textId="77777777" w:rsidR="00010B8A" w:rsidRDefault="00010B8A" w:rsidP="00B7788F">
      <w:pPr>
        <w:contextualSpacing/>
        <w:rPr>
          <w:rFonts w:cstheme="minorHAnsi"/>
          <w:sz w:val="22"/>
          <w:szCs w:val="22"/>
        </w:rPr>
      </w:pPr>
    </w:p>
    <w:p w14:paraId="4CCC306A" w14:textId="441CD742" w:rsidR="0066244A" w:rsidRDefault="00527F14" w:rsidP="00180129">
      <w:pPr>
        <w:ind w:firstLine="360"/>
        <w:contextualSpacing/>
        <w:rPr>
          <w:rFonts w:cstheme="minorHAnsi"/>
          <w:sz w:val="22"/>
          <w:szCs w:val="22"/>
        </w:rPr>
      </w:pPr>
      <w:r w:rsidRPr="00527F14">
        <w:rPr>
          <w:rFonts w:cstheme="minorHAnsi"/>
          <w:sz w:val="22"/>
          <w:szCs w:val="22"/>
        </w:rPr>
        <w:t xml:space="preserve">For Artemis Financial, the recommendation would be AES encryption. It is said that this encryption algorithm is the gold standard and is software and hardware friendly because its immune to all known attacks, its speed and compatibility of source code on </w:t>
      </w:r>
      <w:proofErr w:type="gramStart"/>
      <w:r w:rsidRPr="00527F14">
        <w:rPr>
          <w:rFonts w:cstheme="minorHAnsi"/>
          <w:sz w:val="22"/>
          <w:szCs w:val="22"/>
        </w:rPr>
        <w:t>many</w:t>
      </w:r>
      <w:proofErr w:type="gramEnd"/>
      <w:r w:rsidRPr="00527F14">
        <w:rPr>
          <w:rFonts w:cstheme="minorHAnsi"/>
          <w:sz w:val="22"/>
          <w:szCs w:val="22"/>
        </w:rPr>
        <w:t xml:space="preserve"> different computing platforms and, its design simplicity (Wallen, 2020).</w:t>
      </w:r>
    </w:p>
    <w:p w14:paraId="0246CB4F" w14:textId="77777777" w:rsidR="00180129" w:rsidRDefault="00180129" w:rsidP="00180129">
      <w:pPr>
        <w:ind w:firstLine="360"/>
        <w:contextualSpacing/>
        <w:rPr>
          <w:rFonts w:cstheme="minorHAnsi"/>
          <w:sz w:val="22"/>
          <w:szCs w:val="22"/>
        </w:rPr>
      </w:pPr>
    </w:p>
    <w:p w14:paraId="56D64DEF" w14:textId="693AD6F7" w:rsidR="009E6B0F" w:rsidRDefault="0066244A" w:rsidP="00527F14">
      <w:pPr>
        <w:ind w:firstLine="360"/>
        <w:contextualSpacing/>
        <w:rPr>
          <w:rFonts w:cstheme="minorHAnsi"/>
          <w:sz w:val="22"/>
          <w:szCs w:val="22"/>
        </w:rPr>
      </w:pPr>
      <w:r w:rsidRPr="0066244A">
        <w:rPr>
          <w:rFonts w:cstheme="minorHAnsi"/>
          <w:sz w:val="22"/>
          <w:szCs w:val="22"/>
        </w:rPr>
        <w:t>Hash functions are mathematical functions that map a set of data into a fixed sized string</w:t>
      </w:r>
      <w:r w:rsidR="007519ED" w:rsidRPr="0066244A">
        <w:rPr>
          <w:rFonts w:cstheme="minorHAnsi"/>
          <w:sz w:val="22"/>
          <w:szCs w:val="22"/>
        </w:rPr>
        <w:t xml:space="preserve">. </w:t>
      </w:r>
      <w:r w:rsidRPr="0066244A">
        <w:rPr>
          <w:rFonts w:cstheme="minorHAnsi"/>
          <w:sz w:val="22"/>
          <w:szCs w:val="22"/>
        </w:rPr>
        <w:t xml:space="preserve">The bit level is the length of the string or how </w:t>
      </w:r>
      <w:proofErr w:type="gramStart"/>
      <w:r w:rsidRPr="0066244A">
        <w:rPr>
          <w:rFonts w:cstheme="minorHAnsi"/>
          <w:sz w:val="22"/>
          <w:szCs w:val="22"/>
        </w:rPr>
        <w:t>many</w:t>
      </w:r>
      <w:proofErr w:type="gramEnd"/>
      <w:r w:rsidRPr="0066244A">
        <w:rPr>
          <w:rFonts w:cstheme="minorHAnsi"/>
          <w:sz w:val="22"/>
          <w:szCs w:val="22"/>
        </w:rPr>
        <w:t xml:space="preserve"> bits are in it with 256bit being the strongest, and these functions are a way to ensure data integrity in a public key cryptography (Frankenfield, 2022).</w:t>
      </w:r>
    </w:p>
    <w:p w14:paraId="3D399084" w14:textId="77777777" w:rsidR="00230F41" w:rsidRDefault="00230F41" w:rsidP="00527F14">
      <w:pPr>
        <w:ind w:firstLine="360"/>
        <w:contextualSpacing/>
        <w:rPr>
          <w:rFonts w:cstheme="minorHAnsi"/>
          <w:sz w:val="22"/>
          <w:szCs w:val="22"/>
        </w:rPr>
      </w:pPr>
    </w:p>
    <w:p w14:paraId="4D2EE448" w14:textId="20A7AEE3" w:rsidR="00230F41" w:rsidRDefault="00230F41" w:rsidP="00527F14">
      <w:pPr>
        <w:ind w:firstLine="360"/>
        <w:contextualSpacing/>
        <w:rPr>
          <w:rFonts w:cstheme="minorHAnsi"/>
          <w:sz w:val="22"/>
          <w:szCs w:val="22"/>
        </w:rPr>
      </w:pPr>
      <w:r w:rsidRPr="00230F41">
        <w:rPr>
          <w:rFonts w:cstheme="minorHAnsi"/>
          <w:sz w:val="22"/>
          <w:szCs w:val="22"/>
        </w:rPr>
        <w:t>Random numbers are used to inject unpredictable data into cryptographic algorithms and protocols to make sure the streams are unguessable (Manico &amp; Detlefsen, 2015). A symmetric key is when a single key is shared among the people who need to receive the data or message and a non-symmetric key uses a pair of public and private keys</w:t>
      </w:r>
      <w:r w:rsidR="007519ED" w:rsidRPr="00230F41">
        <w:rPr>
          <w:rFonts w:cstheme="minorHAnsi"/>
          <w:sz w:val="22"/>
          <w:szCs w:val="22"/>
        </w:rPr>
        <w:t xml:space="preserve">. </w:t>
      </w:r>
      <w:r w:rsidRPr="00230F41">
        <w:rPr>
          <w:rFonts w:cstheme="minorHAnsi"/>
          <w:sz w:val="22"/>
          <w:szCs w:val="22"/>
        </w:rPr>
        <w:t>AES is one of the most well-known and effective users of the symmetric key encryption technique (Daniel, 2021).</w:t>
      </w:r>
    </w:p>
    <w:p w14:paraId="578AC23E" w14:textId="77777777" w:rsidR="00693E6A" w:rsidRDefault="00693E6A" w:rsidP="00527F14">
      <w:pPr>
        <w:ind w:firstLine="360"/>
        <w:contextualSpacing/>
        <w:rPr>
          <w:rFonts w:cstheme="minorHAnsi"/>
          <w:sz w:val="22"/>
          <w:szCs w:val="22"/>
        </w:rPr>
      </w:pPr>
    </w:p>
    <w:p w14:paraId="29000C8F" w14:textId="1708752A" w:rsidR="00693E6A" w:rsidRDefault="00693E6A" w:rsidP="00527F14">
      <w:pPr>
        <w:ind w:firstLine="360"/>
        <w:contextualSpacing/>
        <w:rPr>
          <w:rFonts w:cstheme="minorHAnsi"/>
          <w:sz w:val="22"/>
          <w:szCs w:val="22"/>
        </w:rPr>
      </w:pPr>
      <w:r w:rsidRPr="00693E6A">
        <w:rPr>
          <w:rFonts w:cstheme="minorHAnsi"/>
          <w:sz w:val="22"/>
          <w:szCs w:val="22"/>
        </w:rPr>
        <w:t xml:space="preserve">In the beginning, encryption was a basic technique to of secret writing and hiding messages. </w:t>
      </w:r>
      <w:proofErr w:type="gramStart"/>
      <w:r w:rsidRPr="00693E6A">
        <w:rPr>
          <w:rFonts w:cstheme="minorHAnsi"/>
          <w:sz w:val="22"/>
          <w:szCs w:val="22"/>
        </w:rPr>
        <w:t>Most of</w:t>
      </w:r>
      <w:proofErr w:type="gramEnd"/>
      <w:r w:rsidRPr="00693E6A">
        <w:rPr>
          <w:rFonts w:cstheme="minorHAnsi"/>
          <w:sz w:val="22"/>
          <w:szCs w:val="22"/>
        </w:rPr>
        <w:t xml:space="preserve"> it was plaintext or data that was transformed into a ciphertext that prevents outsiders from understanding its content (Team, 2022)</w:t>
      </w:r>
      <w:r w:rsidR="007519ED" w:rsidRPr="00693E6A">
        <w:rPr>
          <w:rFonts w:cstheme="minorHAnsi"/>
          <w:sz w:val="22"/>
          <w:szCs w:val="22"/>
        </w:rPr>
        <w:t xml:space="preserve">. </w:t>
      </w:r>
      <w:r w:rsidRPr="00693E6A">
        <w:rPr>
          <w:rFonts w:cstheme="minorHAnsi"/>
          <w:sz w:val="22"/>
          <w:szCs w:val="22"/>
        </w:rPr>
        <w:t xml:space="preserve">With modern encryption, its being used in our lives </w:t>
      </w:r>
      <w:r w:rsidR="00B93D24" w:rsidRPr="00693E6A">
        <w:rPr>
          <w:rFonts w:cstheme="minorHAnsi"/>
          <w:sz w:val="22"/>
          <w:szCs w:val="22"/>
        </w:rPr>
        <w:t>every day</w:t>
      </w:r>
      <w:r w:rsidRPr="00693E6A">
        <w:rPr>
          <w:rFonts w:cstheme="minorHAnsi"/>
          <w:sz w:val="22"/>
          <w:szCs w:val="22"/>
        </w:rPr>
        <w:t xml:space="preserve"> and is still protecting data</w:t>
      </w:r>
      <w:r w:rsidR="007519ED" w:rsidRPr="00693E6A">
        <w:rPr>
          <w:rFonts w:cstheme="minorHAnsi"/>
          <w:sz w:val="22"/>
          <w:szCs w:val="22"/>
        </w:rPr>
        <w:t xml:space="preserve">. </w:t>
      </w:r>
      <w:r w:rsidRPr="00693E6A">
        <w:rPr>
          <w:rFonts w:cstheme="minorHAnsi"/>
          <w:sz w:val="22"/>
          <w:szCs w:val="22"/>
        </w:rPr>
        <w:t>The main difference now is the amount of data that is being communicated that needs protection as well as the fact that computers can decrypt faster than humans can</w:t>
      </w:r>
      <w:r w:rsidR="007519ED" w:rsidRPr="00693E6A">
        <w:rPr>
          <w:rFonts w:cstheme="minorHAnsi"/>
          <w:sz w:val="22"/>
          <w:szCs w:val="22"/>
        </w:rPr>
        <w:t xml:space="preserve">. </w:t>
      </w:r>
      <w:r w:rsidRPr="00693E6A">
        <w:rPr>
          <w:rFonts w:cstheme="minorHAnsi"/>
          <w:sz w:val="22"/>
          <w:szCs w:val="22"/>
        </w:rPr>
        <w:t>Data has become one of the most valuable commodities in the world and securing that data has become one of the most important tasks in the world.</w:t>
      </w:r>
    </w:p>
    <w:p w14:paraId="3C932A83" w14:textId="77777777" w:rsidR="00527F14" w:rsidRPr="00B7788F" w:rsidRDefault="00527F14" w:rsidP="00B7788F">
      <w:pPr>
        <w:contextualSpacing/>
        <w:rPr>
          <w:rFonts w:cstheme="minorHAnsi"/>
          <w:sz w:val="22"/>
          <w:szCs w:val="22"/>
        </w:rPr>
      </w:pPr>
    </w:p>
    <w:p w14:paraId="2375E08D" w14:textId="46F7C3D0" w:rsidR="0058064D" w:rsidRPr="00B7788F" w:rsidRDefault="005A1B32" w:rsidP="00B7788F">
      <w:pPr>
        <w:pStyle w:val="Heading2"/>
        <w:suppressAutoHyphens w:val="0"/>
        <w:spacing w:before="0" w:line="240" w:lineRule="auto"/>
      </w:pPr>
      <w:bookmarkStart w:id="7" w:name="_Toc33111307"/>
      <w:r w:rsidRPr="00B7788F">
        <w:t xml:space="preserve">2. </w:t>
      </w:r>
      <w:r w:rsidR="00C32F3D" w:rsidRPr="00B7788F">
        <w:t>Certificate Generation</w:t>
      </w:r>
      <w:bookmarkEnd w:id="7"/>
    </w:p>
    <w:p w14:paraId="16C9393C" w14:textId="327EFE71" w:rsidR="00180129" w:rsidRPr="000459E8" w:rsidRDefault="00120ACD" w:rsidP="000459E8">
      <w:pPr>
        <w:contextualSpacing/>
        <w:rPr>
          <w:rFonts w:eastAsia="Times New Roman" w:cstheme="minorHAnsi"/>
          <w:sz w:val="22"/>
          <w:szCs w:val="22"/>
        </w:rPr>
      </w:pPr>
      <w:r w:rsidRPr="00B7788F">
        <w:rPr>
          <w:rFonts w:eastAsia="Times New Roman" w:cstheme="minorHAnsi"/>
          <w:sz w:val="22"/>
          <w:szCs w:val="22"/>
        </w:rPr>
        <w:t>Generate appropriate self-signed certificates using the Java Keytool, which is used through the command line.</w:t>
      </w:r>
    </w:p>
    <w:p w14:paraId="1A30C4D3" w14:textId="4AEE7738" w:rsidR="002778D5" w:rsidRDefault="000459E8"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39608C97" wp14:editId="645CC05E">
            <wp:extent cx="4606290" cy="2591036"/>
            <wp:effectExtent l="0" t="0" r="381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36441" cy="2664246"/>
                    </a:xfrm>
                    <a:prstGeom prst="rect">
                      <a:avLst/>
                    </a:prstGeom>
                  </pic:spPr>
                </pic:pic>
              </a:graphicData>
            </a:graphic>
          </wp:inline>
        </w:drawing>
      </w:r>
    </w:p>
    <w:p w14:paraId="54C34680" w14:textId="0C822D20" w:rsidR="00D45525" w:rsidRDefault="007917D9" w:rsidP="00B7788F">
      <w:pPr>
        <w:contextualSpacing/>
        <w:rPr>
          <w:rFonts w:eastAsia="Times New Roman" w:cstheme="minorHAnsi"/>
          <w:sz w:val="22"/>
          <w:szCs w:val="22"/>
        </w:rPr>
      </w:pPr>
      <w:r>
        <w:rPr>
          <w:rFonts w:eastAsia="Times New Roman" w:cstheme="minorHAnsi"/>
          <w:sz w:val="22"/>
          <w:szCs w:val="22"/>
        </w:rPr>
        <w:lastRenderedPageBreak/>
        <w:t>New certificate generated with localhost instead of user name</w:t>
      </w:r>
    </w:p>
    <w:p w14:paraId="5D83B670" w14:textId="78FB1E38" w:rsidR="00D45525" w:rsidRDefault="00D45525" w:rsidP="00B7788F">
      <w:pPr>
        <w:contextualSpacing/>
        <w:rPr>
          <w:rFonts w:eastAsia="Times New Roman" w:cstheme="minorHAnsi"/>
          <w:sz w:val="22"/>
          <w:szCs w:val="22"/>
        </w:rPr>
      </w:pPr>
      <w:r>
        <w:rPr>
          <w:rFonts w:eastAsia="Times New Roman" w:cstheme="minorHAnsi"/>
          <w:noProof/>
          <w:sz w:val="22"/>
          <w:szCs w:val="22"/>
        </w:rPr>
        <w:drawing>
          <wp:inline distT="0" distB="0" distL="0" distR="0" wp14:anchorId="31E89F7D" wp14:editId="0434CF23">
            <wp:extent cx="4907280" cy="2764015"/>
            <wp:effectExtent l="0" t="0" r="762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4330" cy="2767986"/>
                    </a:xfrm>
                    <a:prstGeom prst="rect">
                      <a:avLst/>
                    </a:prstGeom>
                  </pic:spPr>
                </pic:pic>
              </a:graphicData>
            </a:graphic>
          </wp:inline>
        </w:drawing>
      </w:r>
    </w:p>
    <w:p w14:paraId="77A5BBC5" w14:textId="77777777" w:rsidR="00DB5652" w:rsidRPr="00B7788F" w:rsidRDefault="00DB5652" w:rsidP="00B7788F">
      <w:pPr>
        <w:contextualSpacing/>
        <w:rPr>
          <w:rFonts w:cstheme="minorHAnsi"/>
          <w:sz w:val="22"/>
          <w:szCs w:val="22"/>
        </w:rPr>
      </w:pPr>
    </w:p>
    <w:p w14:paraId="0E21EBFD" w14:textId="77777777" w:rsidR="00180129" w:rsidRDefault="00180129" w:rsidP="00B7788F">
      <w:pPr>
        <w:pStyle w:val="Heading2"/>
        <w:suppressAutoHyphens w:val="0"/>
        <w:spacing w:before="0" w:line="240" w:lineRule="auto"/>
      </w:pPr>
      <w:bookmarkStart w:id="8" w:name="_Toc33111308"/>
    </w:p>
    <w:p w14:paraId="4BA218AD" w14:textId="018CB5AA" w:rsidR="00C56FC2" w:rsidRPr="00B7788F" w:rsidRDefault="005A1B32" w:rsidP="00B7788F">
      <w:pPr>
        <w:pStyle w:val="Heading2"/>
        <w:suppressAutoHyphens w:val="0"/>
        <w:spacing w:before="0" w:line="240" w:lineRule="auto"/>
      </w:pPr>
      <w:r w:rsidRPr="00B7788F">
        <w:t xml:space="preserve">3. </w:t>
      </w:r>
      <w:r w:rsidR="00E33862" w:rsidRPr="00B7788F">
        <w:t>Deploy Cipher</w:t>
      </w:r>
      <w:bookmarkEnd w:id="8"/>
    </w:p>
    <w:p w14:paraId="50283F68" w14:textId="3EDB8A98"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Refactor the code and use security libraries to deploy and implement the encryption algorithm cipher to the software application. Verify this additional functionality with a checksum. </w:t>
      </w:r>
    </w:p>
    <w:p w14:paraId="0760CE87" w14:textId="77777777" w:rsidR="00DB5652" w:rsidRPr="00B7788F" w:rsidRDefault="00DB5652" w:rsidP="00B7788F">
      <w:pPr>
        <w:contextualSpacing/>
        <w:rPr>
          <w:rFonts w:eastAsia="Times New Roman" w:cstheme="minorHAnsi"/>
          <w:sz w:val="22"/>
          <w:szCs w:val="22"/>
        </w:rPr>
      </w:pPr>
    </w:p>
    <w:p w14:paraId="06DB605C" w14:textId="75B43F68" w:rsidR="00E33862" w:rsidRPr="00B55FCD" w:rsidRDefault="00E4044A" w:rsidP="00B55FCD">
      <w:pPr>
        <w:rPr>
          <w:rFonts w:eastAsia="Times New Roman" w:cstheme="minorHAnsi"/>
          <w:sz w:val="22"/>
          <w:szCs w:val="22"/>
        </w:rPr>
      </w:pPr>
      <w:r w:rsidRPr="00B55FCD">
        <w:rPr>
          <w:rFonts w:eastAsia="Times New Roman" w:cstheme="minorHAnsi"/>
          <w:sz w:val="22"/>
          <w:szCs w:val="22"/>
        </w:rPr>
        <w:t>Insert a screenshot below of the checksum verification.</w:t>
      </w:r>
    </w:p>
    <w:p w14:paraId="126E4B35" w14:textId="77777777" w:rsidR="00E4044A" w:rsidRPr="00B7788F" w:rsidRDefault="00E4044A" w:rsidP="00B7788F">
      <w:pPr>
        <w:contextualSpacing/>
        <w:rPr>
          <w:rFonts w:eastAsia="Times New Roman" w:cstheme="minorHAnsi"/>
          <w:sz w:val="22"/>
          <w:szCs w:val="22"/>
        </w:rPr>
      </w:pPr>
    </w:p>
    <w:p w14:paraId="6BA341E9" w14:textId="50755B9E" w:rsidR="00DB5652" w:rsidRDefault="00B55FCD" w:rsidP="00B7788F">
      <w:pPr>
        <w:ind w:left="360"/>
        <w:contextualSpacing/>
        <w:rPr>
          <w:rFonts w:cstheme="minorHAnsi"/>
          <w:sz w:val="22"/>
          <w:szCs w:val="22"/>
        </w:rPr>
      </w:pPr>
      <w:r>
        <w:rPr>
          <w:rFonts w:cstheme="minorHAnsi"/>
          <w:noProof/>
          <w:sz w:val="22"/>
          <w:szCs w:val="22"/>
        </w:rPr>
        <w:drawing>
          <wp:inline distT="0" distB="0" distL="0" distR="0" wp14:anchorId="41488D52" wp14:editId="05B9B4EC">
            <wp:extent cx="4784700" cy="268986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96311" cy="2696388"/>
                    </a:xfrm>
                    <a:prstGeom prst="rect">
                      <a:avLst/>
                    </a:prstGeom>
                  </pic:spPr>
                </pic:pic>
              </a:graphicData>
            </a:graphic>
          </wp:inline>
        </w:drawing>
      </w:r>
    </w:p>
    <w:p w14:paraId="2D00D83B" w14:textId="77777777" w:rsidR="00B55FCD" w:rsidRDefault="00B55FCD" w:rsidP="00B7788F">
      <w:pPr>
        <w:ind w:left="360"/>
        <w:contextualSpacing/>
        <w:rPr>
          <w:rFonts w:cstheme="minorHAnsi"/>
          <w:sz w:val="22"/>
          <w:szCs w:val="22"/>
        </w:rPr>
      </w:pPr>
    </w:p>
    <w:p w14:paraId="466BDF18" w14:textId="77777777" w:rsidR="00B55FCD" w:rsidRDefault="00B55FCD" w:rsidP="00B7788F">
      <w:pPr>
        <w:ind w:left="360"/>
        <w:contextualSpacing/>
        <w:rPr>
          <w:rFonts w:cstheme="minorHAnsi"/>
          <w:sz w:val="22"/>
          <w:szCs w:val="22"/>
        </w:rPr>
      </w:pPr>
    </w:p>
    <w:p w14:paraId="64D55BC3" w14:textId="77777777" w:rsidR="00B55FCD" w:rsidRDefault="00B55FCD" w:rsidP="00B7788F">
      <w:pPr>
        <w:ind w:left="360"/>
        <w:contextualSpacing/>
        <w:rPr>
          <w:rFonts w:cstheme="minorHAnsi"/>
          <w:sz w:val="22"/>
          <w:szCs w:val="22"/>
        </w:rPr>
      </w:pPr>
    </w:p>
    <w:p w14:paraId="0BDF2773" w14:textId="77777777" w:rsidR="00B55FCD" w:rsidRDefault="00B55FCD" w:rsidP="00B7788F">
      <w:pPr>
        <w:ind w:left="360"/>
        <w:contextualSpacing/>
        <w:rPr>
          <w:rFonts w:cstheme="minorHAnsi"/>
          <w:sz w:val="22"/>
          <w:szCs w:val="22"/>
        </w:rPr>
      </w:pPr>
    </w:p>
    <w:p w14:paraId="53281E5F" w14:textId="77777777" w:rsidR="00B55FCD" w:rsidRDefault="00B55FCD" w:rsidP="00B7788F">
      <w:pPr>
        <w:ind w:left="360"/>
        <w:contextualSpacing/>
        <w:rPr>
          <w:rFonts w:cstheme="minorHAnsi"/>
          <w:sz w:val="22"/>
          <w:szCs w:val="22"/>
        </w:rPr>
      </w:pPr>
    </w:p>
    <w:p w14:paraId="023D61E6" w14:textId="77777777" w:rsidR="00B55FCD" w:rsidRDefault="00B55FCD" w:rsidP="00B7788F">
      <w:pPr>
        <w:ind w:left="360"/>
        <w:contextualSpacing/>
        <w:rPr>
          <w:rFonts w:cstheme="minorHAnsi"/>
          <w:sz w:val="22"/>
          <w:szCs w:val="22"/>
        </w:rPr>
      </w:pPr>
    </w:p>
    <w:p w14:paraId="17747EC6" w14:textId="77777777" w:rsidR="00B55FCD" w:rsidRPr="00B7788F" w:rsidRDefault="00B55FCD" w:rsidP="00B7788F">
      <w:pPr>
        <w:ind w:left="360"/>
        <w:contextualSpacing/>
        <w:rPr>
          <w:rFonts w:cstheme="minorHAnsi"/>
          <w:sz w:val="22"/>
          <w:szCs w:val="22"/>
        </w:rPr>
      </w:pPr>
    </w:p>
    <w:p w14:paraId="1E7FBDDF" w14:textId="7F0523BB" w:rsidR="00B03C25" w:rsidRPr="00B7788F" w:rsidRDefault="000202DE" w:rsidP="00B7788F">
      <w:pPr>
        <w:pStyle w:val="Heading2"/>
        <w:suppressAutoHyphens w:val="0"/>
        <w:spacing w:before="0" w:line="240" w:lineRule="auto"/>
      </w:pPr>
      <w:bookmarkStart w:id="9" w:name="_Toc33111309"/>
      <w:r w:rsidRPr="00B7788F">
        <w:lastRenderedPageBreak/>
        <w:t xml:space="preserve">4. </w:t>
      </w:r>
      <w:r w:rsidR="00E4044A" w:rsidRPr="00B7788F">
        <w:t>Secure Communications</w:t>
      </w:r>
      <w:bookmarkEnd w:id="9"/>
      <w:r w:rsidR="00E4044A" w:rsidRPr="00B7788F">
        <w:t xml:space="preserve"> </w:t>
      </w:r>
    </w:p>
    <w:p w14:paraId="1417443E" w14:textId="27DFB456" w:rsidR="00E4044A" w:rsidRDefault="00E4044A" w:rsidP="00B7788F">
      <w:pPr>
        <w:contextualSpacing/>
        <w:rPr>
          <w:rFonts w:cstheme="minorHAnsi"/>
          <w:sz w:val="22"/>
          <w:szCs w:val="22"/>
        </w:rPr>
      </w:pPr>
      <w:r w:rsidRPr="00B7788F">
        <w:rPr>
          <w:rFonts w:cstheme="minorHAnsi"/>
          <w:sz w:val="22"/>
          <w:szCs w:val="22"/>
        </w:rPr>
        <w:t xml:space="preserve">Refactor the code to convert HTTP to the HTTPS protocol. Compile and run the refactored code to verify secure communication by typing </w:t>
      </w:r>
      <w:r w:rsidRPr="00EB4E90">
        <w:rPr>
          <w:rFonts w:cstheme="minorHAnsi"/>
          <w:b/>
          <w:bCs/>
          <w:sz w:val="22"/>
          <w:szCs w:val="22"/>
        </w:rPr>
        <w:t>https://localhost:8443/hash</w:t>
      </w:r>
      <w:r w:rsidRPr="00B7788F">
        <w:rPr>
          <w:rFonts w:cstheme="minorHAnsi"/>
          <w:sz w:val="22"/>
          <w:szCs w:val="22"/>
        </w:rPr>
        <w:t xml:space="preserve"> in a new browser window to demonstrate that the secure communication works successfully. </w:t>
      </w:r>
    </w:p>
    <w:p w14:paraId="4C160FEC" w14:textId="77777777" w:rsidR="00DB5652" w:rsidRPr="00B7788F" w:rsidRDefault="00DB5652" w:rsidP="00B7788F">
      <w:pPr>
        <w:contextualSpacing/>
        <w:rPr>
          <w:rFonts w:cstheme="minorHAnsi"/>
          <w:sz w:val="22"/>
          <w:szCs w:val="22"/>
        </w:rPr>
      </w:pPr>
    </w:p>
    <w:p w14:paraId="3BC8230F" w14:textId="76049166" w:rsidR="000202DE" w:rsidRDefault="00DC31E7" w:rsidP="00DC31E7">
      <w:pPr>
        <w:rPr>
          <w:rFonts w:cstheme="minorHAnsi"/>
          <w:sz w:val="22"/>
          <w:szCs w:val="22"/>
        </w:rPr>
      </w:pPr>
      <w:r w:rsidRPr="00DC31E7">
        <w:rPr>
          <w:rFonts w:cstheme="minorHAnsi"/>
          <w:sz w:val="22"/>
          <w:szCs w:val="22"/>
        </w:rPr>
        <w:t>S</w:t>
      </w:r>
      <w:r w:rsidR="00E4044A" w:rsidRPr="00DC31E7">
        <w:rPr>
          <w:rFonts w:cstheme="minorHAnsi"/>
          <w:sz w:val="22"/>
          <w:szCs w:val="22"/>
        </w:rPr>
        <w:t>creenshot of the web browser that shows a secure webpage.</w:t>
      </w:r>
    </w:p>
    <w:p w14:paraId="00C7A130" w14:textId="77777777" w:rsidR="00DC31E7" w:rsidRDefault="00DC31E7" w:rsidP="00DC31E7">
      <w:pPr>
        <w:rPr>
          <w:rFonts w:cstheme="minorHAnsi"/>
          <w:sz w:val="22"/>
          <w:szCs w:val="22"/>
        </w:rPr>
      </w:pPr>
    </w:p>
    <w:p w14:paraId="7B297258" w14:textId="288C6567" w:rsidR="00DC31E7" w:rsidRDefault="00C92038" w:rsidP="00DC31E7">
      <w:pPr>
        <w:rPr>
          <w:rFonts w:cstheme="minorHAnsi"/>
          <w:sz w:val="22"/>
          <w:szCs w:val="22"/>
        </w:rPr>
      </w:pPr>
      <w:r>
        <w:rPr>
          <w:rFonts w:cstheme="minorHAnsi"/>
          <w:sz w:val="22"/>
          <w:szCs w:val="22"/>
        </w:rPr>
        <w:t>Here the browser is reading not secure due to it being a self-signed certificate.</w:t>
      </w:r>
    </w:p>
    <w:p w14:paraId="2EA27BCE" w14:textId="4DA363B3" w:rsidR="00DC31E7" w:rsidRPr="00DC31E7" w:rsidRDefault="00DC31E7" w:rsidP="00DC31E7">
      <w:pPr>
        <w:rPr>
          <w:rFonts w:cstheme="minorHAnsi"/>
          <w:sz w:val="22"/>
          <w:szCs w:val="22"/>
        </w:rPr>
      </w:pPr>
      <w:r>
        <w:rPr>
          <w:rFonts w:cstheme="minorHAnsi"/>
          <w:noProof/>
          <w:sz w:val="22"/>
          <w:szCs w:val="22"/>
        </w:rPr>
        <w:drawing>
          <wp:inline distT="0" distB="0" distL="0" distR="0" wp14:anchorId="1034B5C7" wp14:editId="5CCE0809">
            <wp:extent cx="5943600" cy="334137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BE26112" w14:textId="77777777" w:rsidR="00E4044A" w:rsidRDefault="00E4044A" w:rsidP="00B7788F">
      <w:pPr>
        <w:contextualSpacing/>
        <w:rPr>
          <w:rFonts w:cstheme="minorHAnsi"/>
          <w:sz w:val="22"/>
          <w:szCs w:val="22"/>
        </w:rPr>
      </w:pPr>
    </w:p>
    <w:p w14:paraId="7AA439D3" w14:textId="77777777" w:rsidR="00C92038" w:rsidRDefault="00C92038" w:rsidP="00B7788F">
      <w:pPr>
        <w:contextualSpacing/>
        <w:rPr>
          <w:rFonts w:cstheme="minorHAnsi"/>
          <w:sz w:val="22"/>
          <w:szCs w:val="22"/>
        </w:rPr>
      </w:pPr>
    </w:p>
    <w:p w14:paraId="16F283B9" w14:textId="77777777" w:rsidR="000D31E0" w:rsidRDefault="000D31E0" w:rsidP="00B7788F">
      <w:pPr>
        <w:contextualSpacing/>
        <w:rPr>
          <w:rFonts w:cstheme="minorHAnsi"/>
          <w:sz w:val="22"/>
          <w:szCs w:val="22"/>
        </w:rPr>
      </w:pPr>
    </w:p>
    <w:p w14:paraId="460F35F6" w14:textId="77777777" w:rsidR="000D31E0" w:rsidRDefault="000D31E0" w:rsidP="00B7788F">
      <w:pPr>
        <w:contextualSpacing/>
        <w:rPr>
          <w:rFonts w:cstheme="minorHAnsi"/>
          <w:sz w:val="22"/>
          <w:szCs w:val="22"/>
        </w:rPr>
      </w:pPr>
    </w:p>
    <w:p w14:paraId="2323A927" w14:textId="77777777" w:rsidR="000D31E0" w:rsidRDefault="000D31E0" w:rsidP="00B7788F">
      <w:pPr>
        <w:contextualSpacing/>
        <w:rPr>
          <w:rFonts w:cstheme="minorHAnsi"/>
          <w:sz w:val="22"/>
          <w:szCs w:val="22"/>
        </w:rPr>
      </w:pPr>
    </w:p>
    <w:p w14:paraId="2A99BCD4" w14:textId="77777777" w:rsidR="000D31E0" w:rsidRDefault="000D31E0" w:rsidP="00B7788F">
      <w:pPr>
        <w:contextualSpacing/>
        <w:rPr>
          <w:rFonts w:cstheme="minorHAnsi"/>
          <w:sz w:val="22"/>
          <w:szCs w:val="22"/>
        </w:rPr>
      </w:pPr>
    </w:p>
    <w:p w14:paraId="66AD2DAC" w14:textId="77777777" w:rsidR="000D31E0" w:rsidRDefault="000D31E0" w:rsidP="00B7788F">
      <w:pPr>
        <w:contextualSpacing/>
        <w:rPr>
          <w:rFonts w:cstheme="minorHAnsi"/>
          <w:sz w:val="22"/>
          <w:szCs w:val="22"/>
        </w:rPr>
      </w:pPr>
    </w:p>
    <w:p w14:paraId="42E12AFC" w14:textId="77777777" w:rsidR="000D31E0" w:rsidRDefault="000D31E0" w:rsidP="00B7788F">
      <w:pPr>
        <w:contextualSpacing/>
        <w:rPr>
          <w:rFonts w:cstheme="minorHAnsi"/>
          <w:sz w:val="22"/>
          <w:szCs w:val="22"/>
        </w:rPr>
      </w:pPr>
    </w:p>
    <w:p w14:paraId="122326F6" w14:textId="77777777" w:rsidR="000D31E0" w:rsidRDefault="000D31E0" w:rsidP="00B7788F">
      <w:pPr>
        <w:contextualSpacing/>
        <w:rPr>
          <w:rFonts w:cstheme="minorHAnsi"/>
          <w:sz w:val="22"/>
          <w:szCs w:val="22"/>
        </w:rPr>
      </w:pPr>
    </w:p>
    <w:p w14:paraId="65295420" w14:textId="77777777" w:rsidR="000D31E0" w:rsidRDefault="000D31E0" w:rsidP="00B7788F">
      <w:pPr>
        <w:contextualSpacing/>
        <w:rPr>
          <w:rFonts w:cstheme="minorHAnsi"/>
          <w:sz w:val="22"/>
          <w:szCs w:val="22"/>
        </w:rPr>
      </w:pPr>
    </w:p>
    <w:p w14:paraId="2FB83B26" w14:textId="77777777" w:rsidR="000D31E0" w:rsidRDefault="000D31E0" w:rsidP="00B7788F">
      <w:pPr>
        <w:contextualSpacing/>
        <w:rPr>
          <w:rFonts w:cstheme="minorHAnsi"/>
          <w:sz w:val="22"/>
          <w:szCs w:val="22"/>
        </w:rPr>
      </w:pPr>
    </w:p>
    <w:p w14:paraId="2ECDFF3D" w14:textId="77777777" w:rsidR="000D31E0" w:rsidRDefault="000D31E0" w:rsidP="00B7788F">
      <w:pPr>
        <w:contextualSpacing/>
        <w:rPr>
          <w:rFonts w:cstheme="minorHAnsi"/>
          <w:sz w:val="22"/>
          <w:szCs w:val="22"/>
        </w:rPr>
      </w:pPr>
    </w:p>
    <w:p w14:paraId="4B45941A" w14:textId="77777777" w:rsidR="000D31E0" w:rsidRDefault="000D31E0" w:rsidP="00B7788F">
      <w:pPr>
        <w:contextualSpacing/>
        <w:rPr>
          <w:rFonts w:cstheme="minorHAnsi"/>
          <w:sz w:val="22"/>
          <w:szCs w:val="22"/>
        </w:rPr>
      </w:pPr>
    </w:p>
    <w:p w14:paraId="534C3815" w14:textId="77777777" w:rsidR="000D31E0" w:rsidRDefault="000D31E0" w:rsidP="00B7788F">
      <w:pPr>
        <w:contextualSpacing/>
        <w:rPr>
          <w:rFonts w:cstheme="minorHAnsi"/>
          <w:sz w:val="22"/>
          <w:szCs w:val="22"/>
        </w:rPr>
      </w:pPr>
    </w:p>
    <w:p w14:paraId="46C707EF" w14:textId="77777777" w:rsidR="000D31E0" w:rsidRDefault="000D31E0" w:rsidP="00B7788F">
      <w:pPr>
        <w:contextualSpacing/>
        <w:rPr>
          <w:rFonts w:cstheme="minorHAnsi"/>
          <w:sz w:val="22"/>
          <w:szCs w:val="22"/>
        </w:rPr>
      </w:pPr>
    </w:p>
    <w:p w14:paraId="714303A2" w14:textId="77777777" w:rsidR="000D31E0" w:rsidRDefault="000D31E0" w:rsidP="00B7788F">
      <w:pPr>
        <w:contextualSpacing/>
        <w:rPr>
          <w:rFonts w:cstheme="minorHAnsi"/>
          <w:sz w:val="22"/>
          <w:szCs w:val="22"/>
        </w:rPr>
      </w:pPr>
    </w:p>
    <w:p w14:paraId="222665C9" w14:textId="77777777" w:rsidR="000D31E0" w:rsidRDefault="000D31E0" w:rsidP="00B7788F">
      <w:pPr>
        <w:contextualSpacing/>
        <w:rPr>
          <w:rFonts w:cstheme="minorHAnsi"/>
          <w:sz w:val="22"/>
          <w:szCs w:val="22"/>
        </w:rPr>
      </w:pPr>
    </w:p>
    <w:p w14:paraId="5BDAAAEA" w14:textId="77777777" w:rsidR="000D31E0" w:rsidRDefault="000D31E0" w:rsidP="00B7788F">
      <w:pPr>
        <w:contextualSpacing/>
        <w:rPr>
          <w:rFonts w:cstheme="minorHAnsi"/>
          <w:sz w:val="22"/>
          <w:szCs w:val="22"/>
        </w:rPr>
      </w:pPr>
    </w:p>
    <w:p w14:paraId="7F76D07D" w14:textId="77777777" w:rsidR="000D31E0" w:rsidRDefault="000D31E0" w:rsidP="00B7788F">
      <w:pPr>
        <w:contextualSpacing/>
        <w:rPr>
          <w:rFonts w:cstheme="minorHAnsi"/>
          <w:sz w:val="22"/>
          <w:szCs w:val="22"/>
        </w:rPr>
      </w:pPr>
    </w:p>
    <w:p w14:paraId="25C5691D" w14:textId="77777777" w:rsidR="000D31E0" w:rsidRDefault="000D31E0" w:rsidP="00B7788F">
      <w:pPr>
        <w:contextualSpacing/>
        <w:rPr>
          <w:rFonts w:cstheme="minorHAnsi"/>
          <w:sz w:val="22"/>
          <w:szCs w:val="22"/>
        </w:rPr>
      </w:pPr>
    </w:p>
    <w:p w14:paraId="27F4204B" w14:textId="7F335668" w:rsidR="00C92038" w:rsidRPr="00B7788F" w:rsidRDefault="000D31E0" w:rsidP="00B7788F">
      <w:pPr>
        <w:contextualSpacing/>
        <w:rPr>
          <w:rFonts w:cstheme="minorHAnsi"/>
          <w:sz w:val="22"/>
          <w:szCs w:val="22"/>
        </w:rPr>
      </w:pPr>
      <w:r>
        <w:rPr>
          <w:rFonts w:cstheme="minorHAnsi"/>
          <w:sz w:val="22"/>
          <w:szCs w:val="22"/>
        </w:rPr>
        <w:lastRenderedPageBreak/>
        <w:t xml:space="preserve">Here the </w:t>
      </w:r>
      <w:r w:rsidR="00657631">
        <w:rPr>
          <w:rFonts w:cstheme="minorHAnsi"/>
          <w:sz w:val="22"/>
          <w:szCs w:val="22"/>
        </w:rPr>
        <w:t>browser registers as secure but with a warning of certificate being self-signed.</w:t>
      </w:r>
      <w:r w:rsidR="00C92038">
        <w:rPr>
          <w:rFonts w:cstheme="minorHAnsi"/>
          <w:noProof/>
          <w:sz w:val="22"/>
          <w:szCs w:val="22"/>
        </w:rPr>
        <w:drawing>
          <wp:inline distT="0" distB="0" distL="0" distR="0" wp14:anchorId="12EE2CF8" wp14:editId="30B8C7E8">
            <wp:extent cx="5943600" cy="3333115"/>
            <wp:effectExtent l="0" t="0" r="0" b="63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p>
    <w:p w14:paraId="51D92974" w14:textId="67B36DD0" w:rsidR="000202DE" w:rsidRDefault="000202DE" w:rsidP="00B7788F">
      <w:pPr>
        <w:contextualSpacing/>
        <w:rPr>
          <w:rFonts w:eastAsia="Times New Roman" w:cstheme="minorHAnsi"/>
          <w:sz w:val="22"/>
          <w:szCs w:val="22"/>
        </w:rPr>
      </w:pPr>
    </w:p>
    <w:p w14:paraId="6F681708" w14:textId="77777777" w:rsidR="00DB5652" w:rsidRPr="00B7788F" w:rsidRDefault="00DB5652" w:rsidP="00B7788F">
      <w:pPr>
        <w:contextualSpacing/>
        <w:rPr>
          <w:rFonts w:cstheme="minorHAnsi"/>
          <w:sz w:val="22"/>
          <w:szCs w:val="22"/>
        </w:rPr>
      </w:pPr>
    </w:p>
    <w:p w14:paraId="24144543" w14:textId="28B861C6" w:rsidR="00E33862" w:rsidRPr="00B7788F" w:rsidRDefault="00E4044A" w:rsidP="00B7788F">
      <w:pPr>
        <w:pStyle w:val="Heading2"/>
        <w:suppressAutoHyphens w:val="0"/>
        <w:spacing w:before="0" w:line="240" w:lineRule="auto"/>
      </w:pPr>
      <w:bookmarkStart w:id="10" w:name="_Toc33111310"/>
      <w:r w:rsidRPr="00B7788F">
        <w:t>5</w:t>
      </w:r>
      <w:r w:rsidR="000202DE" w:rsidRPr="00B7788F">
        <w:t>. Secondary Testing</w:t>
      </w:r>
      <w:bookmarkEnd w:id="10"/>
    </w:p>
    <w:p w14:paraId="5E2E4D6F" w14:textId="6CF880AC" w:rsidR="00E4044A" w:rsidRDefault="00E4044A" w:rsidP="00B7788F">
      <w:pPr>
        <w:contextualSpacing/>
        <w:rPr>
          <w:rFonts w:eastAsia="Times New Roman" w:cstheme="minorHAnsi"/>
          <w:sz w:val="22"/>
          <w:szCs w:val="22"/>
        </w:rPr>
      </w:pPr>
      <w:r w:rsidRPr="00B7788F">
        <w:rPr>
          <w:rFonts w:eastAsia="Times New Roman" w:cstheme="minorHAnsi"/>
          <w:sz w:val="22"/>
          <w:szCs w:val="22"/>
        </w:rPr>
        <w:t xml:space="preserve">Complete a secondary static testing of the refactored code using the dependency check tool to ensure code complies with software security enhancements. You only need to focus on the code you have added as part of the refactoring. Complete the dependency check and review the output to ensure you did not introduce additional security vulnerabilities. </w:t>
      </w:r>
    </w:p>
    <w:p w14:paraId="5C4F4E66" w14:textId="77777777" w:rsidR="00DB5652" w:rsidRPr="00B7788F" w:rsidRDefault="00DB5652" w:rsidP="00B7788F">
      <w:pPr>
        <w:contextualSpacing/>
        <w:rPr>
          <w:rFonts w:eastAsia="Times New Roman" w:cstheme="minorHAnsi"/>
          <w:sz w:val="22"/>
          <w:szCs w:val="22"/>
        </w:rPr>
      </w:pPr>
    </w:p>
    <w:p w14:paraId="3A70C246" w14:textId="0D91257B" w:rsidR="000D7FAA" w:rsidRDefault="00F72352" w:rsidP="000C0D09">
      <w:pPr>
        <w:rPr>
          <w:rFonts w:eastAsia="Times New Roman" w:cstheme="minorHAnsi"/>
          <w:sz w:val="22"/>
          <w:szCs w:val="22"/>
        </w:rPr>
      </w:pPr>
      <w:r w:rsidRPr="000C0D09">
        <w:rPr>
          <w:rFonts w:eastAsia="Times New Roman" w:cstheme="minorHAnsi"/>
          <w:sz w:val="22"/>
          <w:szCs w:val="22"/>
        </w:rPr>
        <w:t>A</w:t>
      </w:r>
      <w:r w:rsidR="00E4044A" w:rsidRPr="000C0D09">
        <w:rPr>
          <w:rFonts w:eastAsia="Times New Roman" w:cstheme="minorHAnsi"/>
          <w:sz w:val="22"/>
          <w:szCs w:val="22"/>
        </w:rPr>
        <w:t xml:space="preserve"> screenshot of the refactored code executed without errors</w:t>
      </w:r>
    </w:p>
    <w:p w14:paraId="4915D78C" w14:textId="699ED71B" w:rsidR="000D7FAA" w:rsidRDefault="000D7FAA" w:rsidP="000C0D09">
      <w:pPr>
        <w:rPr>
          <w:rFonts w:eastAsia="Times New Roman" w:cstheme="minorHAnsi"/>
          <w:sz w:val="22"/>
          <w:szCs w:val="22"/>
        </w:rPr>
      </w:pPr>
      <w:r>
        <w:rPr>
          <w:rFonts w:eastAsia="Times New Roman" w:cstheme="minorHAnsi"/>
          <w:noProof/>
          <w:sz w:val="22"/>
          <w:szCs w:val="22"/>
        </w:rPr>
        <w:drawing>
          <wp:inline distT="0" distB="0" distL="0" distR="0" wp14:anchorId="0DAF23DE" wp14:editId="1794A992">
            <wp:extent cx="4281560" cy="2407920"/>
            <wp:effectExtent l="0" t="0" r="508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02836" cy="2419885"/>
                    </a:xfrm>
                    <a:prstGeom prst="rect">
                      <a:avLst/>
                    </a:prstGeom>
                  </pic:spPr>
                </pic:pic>
              </a:graphicData>
            </a:graphic>
          </wp:inline>
        </w:drawing>
      </w:r>
    </w:p>
    <w:p w14:paraId="74A1A910" w14:textId="77777777" w:rsidR="000D7FAA" w:rsidRPr="000C0D09" w:rsidRDefault="000D7FAA" w:rsidP="000C0D09">
      <w:pPr>
        <w:rPr>
          <w:rFonts w:eastAsia="Times New Roman" w:cstheme="minorHAnsi"/>
          <w:sz w:val="22"/>
          <w:szCs w:val="22"/>
        </w:rPr>
      </w:pPr>
    </w:p>
    <w:p w14:paraId="38DBB3E6" w14:textId="2D8E56AC" w:rsidR="000D7FAA" w:rsidRPr="00B7788F" w:rsidRDefault="00F72352" w:rsidP="00B7788F">
      <w:pPr>
        <w:rPr>
          <w:rFonts w:eastAsia="Times New Roman" w:cstheme="minorHAnsi"/>
          <w:sz w:val="22"/>
          <w:szCs w:val="22"/>
        </w:rPr>
      </w:pPr>
      <w:r w:rsidRPr="000D7FAA">
        <w:rPr>
          <w:rFonts w:eastAsia="Times New Roman" w:cstheme="minorHAnsi"/>
          <w:sz w:val="22"/>
          <w:szCs w:val="22"/>
        </w:rPr>
        <w:t>A</w:t>
      </w:r>
      <w:r w:rsidR="00E4044A" w:rsidRPr="000D7FAA">
        <w:rPr>
          <w:rFonts w:eastAsia="Times New Roman" w:cstheme="minorHAnsi"/>
          <w:sz w:val="22"/>
          <w:szCs w:val="22"/>
        </w:rPr>
        <w:t xml:space="preserve"> screenshot of the dependency check report</w:t>
      </w:r>
    </w:p>
    <w:p w14:paraId="7F9143A1" w14:textId="7FAD2F44" w:rsidR="00E33862" w:rsidRDefault="000D7FAA" w:rsidP="00B7788F">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31FB4E79" wp14:editId="19342678">
            <wp:extent cx="4331970" cy="2434419"/>
            <wp:effectExtent l="0" t="0" r="0" b="4445"/>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52062" cy="2445710"/>
                    </a:xfrm>
                    <a:prstGeom prst="rect">
                      <a:avLst/>
                    </a:prstGeom>
                  </pic:spPr>
                </pic:pic>
              </a:graphicData>
            </a:graphic>
          </wp:inline>
        </w:drawing>
      </w:r>
    </w:p>
    <w:p w14:paraId="75B70F3E" w14:textId="67CAB031" w:rsidR="00DB5652" w:rsidRPr="00B7788F" w:rsidRDefault="00DB5652" w:rsidP="00B7788F">
      <w:pPr>
        <w:contextualSpacing/>
        <w:rPr>
          <w:rFonts w:cstheme="minorHAnsi"/>
          <w:sz w:val="22"/>
          <w:szCs w:val="22"/>
        </w:rPr>
      </w:pPr>
    </w:p>
    <w:p w14:paraId="31762174" w14:textId="4C92D146" w:rsidR="00E33862" w:rsidRPr="00B7788F" w:rsidRDefault="00E4044A" w:rsidP="00B7788F">
      <w:pPr>
        <w:pStyle w:val="Heading2"/>
        <w:suppressAutoHyphens w:val="0"/>
        <w:spacing w:before="0" w:line="240" w:lineRule="auto"/>
      </w:pPr>
      <w:bookmarkStart w:id="11" w:name="_Toc33111311"/>
      <w:r w:rsidRPr="00B7788F">
        <w:t>6</w:t>
      </w:r>
      <w:r w:rsidR="000202DE" w:rsidRPr="00B7788F">
        <w:t>. Functional Testing</w:t>
      </w:r>
      <w:bookmarkEnd w:id="11"/>
    </w:p>
    <w:p w14:paraId="26E7C7C7" w14:textId="2629F189" w:rsidR="00E4044A" w:rsidRDefault="00E4044A" w:rsidP="00B7788F">
      <w:pPr>
        <w:contextualSpacing/>
        <w:rPr>
          <w:rFonts w:eastAsia="Times New Roman" w:cstheme="minorHAnsi"/>
          <w:sz w:val="22"/>
          <w:szCs w:val="22"/>
        </w:rPr>
      </w:pPr>
      <w:r w:rsidRPr="00B7788F">
        <w:rPr>
          <w:rFonts w:eastAsia="Times New Roman" w:cstheme="minorHAnsi"/>
          <w:sz w:val="22"/>
          <w:szCs w:val="22"/>
        </w:rPr>
        <w:t>Identify syntactical, logical</w:t>
      </w:r>
      <w:r w:rsidR="00EB4E90">
        <w:rPr>
          <w:rFonts w:eastAsia="Times New Roman" w:cstheme="minorHAnsi"/>
          <w:sz w:val="22"/>
          <w:szCs w:val="22"/>
        </w:rPr>
        <w:t>,</w:t>
      </w:r>
      <w:r w:rsidRPr="00B7788F">
        <w:rPr>
          <w:rFonts w:eastAsia="Times New Roman" w:cstheme="minorHAnsi"/>
          <w:sz w:val="22"/>
          <w:szCs w:val="22"/>
        </w:rPr>
        <w:t xml:space="preserve"> and security vulnerabilities for </w:t>
      </w:r>
      <w:r w:rsidR="00F72352">
        <w:rPr>
          <w:rFonts w:eastAsia="Times New Roman" w:cstheme="minorHAnsi"/>
          <w:sz w:val="22"/>
          <w:szCs w:val="22"/>
        </w:rPr>
        <w:t>the</w:t>
      </w:r>
      <w:r w:rsidRPr="00B7788F">
        <w:rPr>
          <w:rFonts w:eastAsia="Times New Roman" w:cstheme="minorHAnsi"/>
          <w:sz w:val="22"/>
          <w:szCs w:val="22"/>
        </w:rPr>
        <w:t xml:space="preserve"> software application by manually reviewing code. </w:t>
      </w:r>
    </w:p>
    <w:p w14:paraId="5CF41C57" w14:textId="77777777" w:rsidR="00DB5652" w:rsidRPr="00B7788F" w:rsidRDefault="00DB5652" w:rsidP="00B7788F">
      <w:pPr>
        <w:contextualSpacing/>
        <w:rPr>
          <w:rFonts w:eastAsia="Times New Roman" w:cstheme="minorHAnsi"/>
          <w:sz w:val="22"/>
          <w:szCs w:val="22"/>
        </w:rPr>
      </w:pPr>
    </w:p>
    <w:p w14:paraId="32E4F6DD" w14:textId="576BA736" w:rsidR="00AF5B11" w:rsidRDefault="00642C86" w:rsidP="00AF5B11">
      <w:pPr>
        <w:rPr>
          <w:rFonts w:eastAsia="Times New Roman" w:cstheme="minorHAnsi"/>
          <w:sz w:val="22"/>
          <w:szCs w:val="22"/>
        </w:rPr>
      </w:pPr>
      <w:r w:rsidRPr="00AF5B11">
        <w:rPr>
          <w:rFonts w:eastAsia="Times New Roman" w:cstheme="minorHAnsi"/>
          <w:sz w:val="22"/>
          <w:szCs w:val="22"/>
        </w:rPr>
        <w:t>F</w:t>
      </w:r>
      <w:r w:rsidR="00E4044A" w:rsidRPr="00AF5B11">
        <w:rPr>
          <w:rFonts w:eastAsia="Times New Roman" w:cstheme="minorHAnsi"/>
          <w:sz w:val="22"/>
          <w:szCs w:val="22"/>
        </w:rPr>
        <w:t>unctional testing screenshot of the refactored code executed without errors.</w:t>
      </w:r>
    </w:p>
    <w:p w14:paraId="58571C31" w14:textId="77777777" w:rsidR="00AF5B11" w:rsidRDefault="00AF5B11" w:rsidP="00AF5B11">
      <w:pPr>
        <w:rPr>
          <w:rFonts w:eastAsia="Times New Roman" w:cstheme="minorHAnsi"/>
          <w:sz w:val="22"/>
          <w:szCs w:val="22"/>
        </w:rPr>
      </w:pPr>
    </w:p>
    <w:p w14:paraId="21D4CBEA" w14:textId="70ED1909" w:rsidR="00634B06" w:rsidRDefault="00634B06" w:rsidP="00AF5B11">
      <w:pPr>
        <w:rPr>
          <w:rFonts w:eastAsia="Times New Roman" w:cstheme="minorHAnsi"/>
          <w:sz w:val="22"/>
          <w:szCs w:val="22"/>
        </w:rPr>
      </w:pPr>
      <w:r>
        <w:rPr>
          <w:rFonts w:eastAsia="Times New Roman" w:cstheme="minorHAnsi"/>
          <w:sz w:val="22"/>
          <w:szCs w:val="22"/>
        </w:rPr>
        <w:t xml:space="preserve">Image of dependency report before </w:t>
      </w:r>
      <w:r w:rsidR="007519ED">
        <w:rPr>
          <w:rFonts w:eastAsia="Times New Roman" w:cstheme="minorHAnsi"/>
          <w:sz w:val="22"/>
          <w:szCs w:val="22"/>
        </w:rPr>
        <w:t>suppressions</w:t>
      </w:r>
    </w:p>
    <w:p w14:paraId="7FA7307A" w14:textId="12758358" w:rsidR="00634B06" w:rsidRDefault="00634B06" w:rsidP="00AF5B11">
      <w:pPr>
        <w:rPr>
          <w:rFonts w:eastAsia="Times New Roman" w:cstheme="minorHAnsi"/>
          <w:sz w:val="22"/>
          <w:szCs w:val="22"/>
        </w:rPr>
      </w:pPr>
      <w:r>
        <w:rPr>
          <w:rFonts w:eastAsia="Times New Roman" w:cstheme="minorHAnsi"/>
          <w:noProof/>
          <w:sz w:val="22"/>
          <w:szCs w:val="22"/>
        </w:rPr>
        <w:drawing>
          <wp:inline distT="0" distB="0" distL="0" distR="0" wp14:anchorId="413C841C" wp14:editId="28E6714E">
            <wp:extent cx="5943600" cy="3343275"/>
            <wp:effectExtent l="0" t="0" r="0"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1B847C2" w14:textId="77777777" w:rsidR="00ED6DEF" w:rsidRDefault="00ED6DEF" w:rsidP="00AF5B11">
      <w:pPr>
        <w:rPr>
          <w:rFonts w:eastAsia="Times New Roman" w:cstheme="minorHAnsi"/>
          <w:sz w:val="22"/>
          <w:szCs w:val="22"/>
        </w:rPr>
      </w:pPr>
    </w:p>
    <w:p w14:paraId="0A71E0EF" w14:textId="77777777" w:rsidR="00ED6DEF" w:rsidRDefault="00ED6DEF" w:rsidP="00AF5B11">
      <w:pPr>
        <w:rPr>
          <w:rFonts w:eastAsia="Times New Roman" w:cstheme="minorHAnsi"/>
          <w:sz w:val="22"/>
          <w:szCs w:val="22"/>
        </w:rPr>
      </w:pPr>
    </w:p>
    <w:p w14:paraId="1386C1C1" w14:textId="77777777" w:rsidR="00ED6DEF" w:rsidRDefault="00ED6DEF" w:rsidP="00AF5B11">
      <w:pPr>
        <w:rPr>
          <w:rFonts w:eastAsia="Times New Roman" w:cstheme="minorHAnsi"/>
          <w:sz w:val="22"/>
          <w:szCs w:val="22"/>
        </w:rPr>
      </w:pPr>
    </w:p>
    <w:p w14:paraId="774EFCB7" w14:textId="77777777" w:rsidR="00ED6DEF" w:rsidRDefault="00ED6DEF" w:rsidP="00AF5B11">
      <w:pPr>
        <w:rPr>
          <w:rFonts w:eastAsia="Times New Roman" w:cstheme="minorHAnsi"/>
          <w:sz w:val="22"/>
          <w:szCs w:val="22"/>
        </w:rPr>
      </w:pPr>
    </w:p>
    <w:p w14:paraId="76F74576" w14:textId="77777777" w:rsidR="00ED6DEF" w:rsidRDefault="00ED6DEF" w:rsidP="00AF5B11">
      <w:pPr>
        <w:rPr>
          <w:rFonts w:eastAsia="Times New Roman" w:cstheme="minorHAnsi"/>
          <w:sz w:val="22"/>
          <w:szCs w:val="22"/>
        </w:rPr>
      </w:pPr>
    </w:p>
    <w:p w14:paraId="71908387" w14:textId="77777777" w:rsidR="00ED6DEF" w:rsidRDefault="00ED6DEF" w:rsidP="00AF5B11">
      <w:pPr>
        <w:rPr>
          <w:rFonts w:eastAsia="Times New Roman" w:cstheme="minorHAnsi"/>
          <w:sz w:val="22"/>
          <w:szCs w:val="22"/>
        </w:rPr>
      </w:pPr>
    </w:p>
    <w:p w14:paraId="78BA5F03" w14:textId="77EA350F" w:rsidR="00ED6DEF" w:rsidRDefault="00ED6DEF" w:rsidP="00AF5B11">
      <w:pPr>
        <w:rPr>
          <w:rFonts w:eastAsia="Times New Roman" w:cstheme="minorHAnsi"/>
          <w:sz w:val="22"/>
          <w:szCs w:val="22"/>
        </w:rPr>
      </w:pPr>
      <w:r>
        <w:rPr>
          <w:rFonts w:eastAsia="Times New Roman" w:cstheme="minorHAnsi"/>
          <w:sz w:val="22"/>
          <w:szCs w:val="22"/>
        </w:rPr>
        <w:lastRenderedPageBreak/>
        <w:t>Build success with suppression.xml</w:t>
      </w:r>
    </w:p>
    <w:p w14:paraId="7D2EF236" w14:textId="1328FDD2" w:rsidR="00ED6DEF" w:rsidRDefault="00ED6DEF" w:rsidP="00AF5B11">
      <w:pPr>
        <w:rPr>
          <w:rFonts w:eastAsia="Times New Roman" w:cstheme="minorHAnsi"/>
          <w:sz w:val="22"/>
          <w:szCs w:val="22"/>
        </w:rPr>
      </w:pPr>
      <w:r>
        <w:rPr>
          <w:rFonts w:eastAsia="Times New Roman" w:cstheme="minorHAnsi"/>
          <w:noProof/>
          <w:sz w:val="22"/>
          <w:szCs w:val="22"/>
        </w:rPr>
        <w:drawing>
          <wp:inline distT="0" distB="0" distL="0" distR="0" wp14:anchorId="269E283F" wp14:editId="5D09778B">
            <wp:extent cx="5943600" cy="3347085"/>
            <wp:effectExtent l="0" t="0" r="0" b="571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7085"/>
                    </a:xfrm>
                    <a:prstGeom prst="rect">
                      <a:avLst/>
                    </a:prstGeom>
                  </pic:spPr>
                </pic:pic>
              </a:graphicData>
            </a:graphic>
          </wp:inline>
        </w:drawing>
      </w:r>
    </w:p>
    <w:p w14:paraId="4B789720" w14:textId="77777777" w:rsidR="00ED6DEF" w:rsidRDefault="00ED6DEF" w:rsidP="00AF5B11">
      <w:pPr>
        <w:rPr>
          <w:rFonts w:eastAsia="Times New Roman" w:cstheme="minorHAnsi"/>
          <w:sz w:val="22"/>
          <w:szCs w:val="22"/>
        </w:rPr>
      </w:pPr>
    </w:p>
    <w:p w14:paraId="01B640D4" w14:textId="77777777" w:rsidR="00ED6DEF" w:rsidRDefault="00ED6DEF" w:rsidP="00AF5B11">
      <w:pPr>
        <w:rPr>
          <w:rFonts w:eastAsia="Times New Roman" w:cstheme="minorHAnsi"/>
          <w:sz w:val="22"/>
          <w:szCs w:val="22"/>
        </w:rPr>
      </w:pPr>
    </w:p>
    <w:p w14:paraId="39194F54" w14:textId="79291FFD" w:rsidR="00ED6DEF" w:rsidRDefault="00ED6DEF" w:rsidP="00AF5B11">
      <w:pPr>
        <w:rPr>
          <w:rFonts w:eastAsia="Times New Roman" w:cstheme="minorHAnsi"/>
          <w:sz w:val="22"/>
          <w:szCs w:val="22"/>
        </w:rPr>
      </w:pPr>
      <w:r>
        <w:rPr>
          <w:rFonts w:eastAsia="Times New Roman" w:cstheme="minorHAnsi"/>
          <w:sz w:val="22"/>
          <w:szCs w:val="22"/>
        </w:rPr>
        <w:t xml:space="preserve">Dependency report after </w:t>
      </w:r>
      <w:r w:rsidR="001C1B62">
        <w:rPr>
          <w:rFonts w:eastAsia="Times New Roman" w:cstheme="minorHAnsi"/>
          <w:sz w:val="22"/>
          <w:szCs w:val="22"/>
        </w:rPr>
        <w:t>suppressing false positives</w:t>
      </w:r>
    </w:p>
    <w:p w14:paraId="25E66C69" w14:textId="227F8E94" w:rsidR="001C1B62" w:rsidRPr="00AF5B11" w:rsidRDefault="001C1B62" w:rsidP="00AF5B11">
      <w:pPr>
        <w:rPr>
          <w:rFonts w:eastAsia="Times New Roman" w:cstheme="minorHAnsi"/>
          <w:sz w:val="22"/>
          <w:szCs w:val="22"/>
        </w:rPr>
      </w:pPr>
      <w:r>
        <w:rPr>
          <w:rFonts w:eastAsia="Times New Roman" w:cstheme="minorHAnsi"/>
          <w:noProof/>
          <w:sz w:val="22"/>
          <w:szCs w:val="22"/>
        </w:rPr>
        <w:drawing>
          <wp:inline distT="0" distB="0" distL="0" distR="0" wp14:anchorId="128D973D" wp14:editId="7A9D5A52">
            <wp:extent cx="5943600" cy="335280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14:paraId="6D135EC2" w14:textId="77777777" w:rsidR="00E4044A" w:rsidRPr="00B7788F" w:rsidRDefault="00E4044A" w:rsidP="00B7788F">
      <w:pPr>
        <w:contextualSpacing/>
        <w:rPr>
          <w:rFonts w:eastAsia="Times New Roman" w:cstheme="minorHAnsi"/>
          <w:sz w:val="22"/>
          <w:szCs w:val="22"/>
        </w:rPr>
      </w:pPr>
    </w:p>
    <w:p w14:paraId="1F425485" w14:textId="520B1021" w:rsidR="00E4044A" w:rsidRDefault="00DB5652" w:rsidP="00B7788F">
      <w:pPr>
        <w:contextualSpacing/>
        <w:rPr>
          <w:rFonts w:eastAsia="Times New Roman" w:cstheme="minorHAnsi"/>
          <w:sz w:val="22"/>
          <w:szCs w:val="22"/>
        </w:rPr>
      </w:pPr>
      <w:r>
        <w:rPr>
          <w:rFonts w:eastAsia="Times New Roman" w:cstheme="minorHAnsi"/>
          <w:sz w:val="22"/>
          <w:szCs w:val="22"/>
        </w:rPr>
        <w:t xml:space="preserve"> </w:t>
      </w:r>
    </w:p>
    <w:p w14:paraId="4AC8D5EF" w14:textId="77777777" w:rsidR="001C1B62" w:rsidRPr="00B7788F" w:rsidRDefault="001C1B62" w:rsidP="00B7788F">
      <w:pPr>
        <w:contextualSpacing/>
        <w:rPr>
          <w:rFonts w:eastAsia="Times New Roman" w:cstheme="minorHAnsi"/>
          <w:sz w:val="22"/>
          <w:szCs w:val="22"/>
        </w:rPr>
      </w:pPr>
    </w:p>
    <w:p w14:paraId="7B9F371C" w14:textId="52F5EA5A" w:rsidR="00E33862" w:rsidRPr="00B7788F" w:rsidRDefault="00E33862" w:rsidP="00B7788F">
      <w:pPr>
        <w:contextualSpacing/>
        <w:rPr>
          <w:rFonts w:cstheme="minorHAnsi"/>
          <w:sz w:val="22"/>
          <w:szCs w:val="22"/>
        </w:rPr>
      </w:pPr>
    </w:p>
    <w:p w14:paraId="2731DE97" w14:textId="46CF365B" w:rsidR="00E33862" w:rsidRPr="00B7788F" w:rsidRDefault="00E4044A" w:rsidP="00B7788F">
      <w:pPr>
        <w:pStyle w:val="Heading2"/>
        <w:suppressAutoHyphens w:val="0"/>
        <w:spacing w:before="0" w:line="240" w:lineRule="auto"/>
      </w:pPr>
      <w:bookmarkStart w:id="12" w:name="_Toc33111312"/>
      <w:r w:rsidRPr="00B7788F">
        <w:lastRenderedPageBreak/>
        <w:t>7</w:t>
      </w:r>
      <w:r w:rsidR="000202DE" w:rsidRPr="00B7788F">
        <w:t xml:space="preserve">. </w:t>
      </w:r>
      <w:r w:rsidR="00E33862" w:rsidRPr="00B7788F">
        <w:t>Summary</w:t>
      </w:r>
      <w:bookmarkEnd w:id="12"/>
    </w:p>
    <w:p w14:paraId="65454B89" w14:textId="1BF027E0" w:rsidR="00E4044A" w:rsidRDefault="00E4044A" w:rsidP="00B7788F">
      <w:pPr>
        <w:contextualSpacing/>
        <w:rPr>
          <w:rFonts w:eastAsia="Times New Roman" w:cstheme="minorHAnsi"/>
          <w:sz w:val="22"/>
          <w:szCs w:val="22"/>
        </w:rPr>
      </w:pPr>
      <w:r w:rsidRPr="00B7788F">
        <w:rPr>
          <w:rFonts w:eastAsia="Times New Roman" w:cstheme="minorHAnsi"/>
          <w:sz w:val="22"/>
          <w:szCs w:val="22"/>
        </w:rPr>
        <w:t>Discuss how the code has been refactored and how it complies with security testing protocols. Be sure to address the following:</w:t>
      </w:r>
    </w:p>
    <w:p w14:paraId="67366FEC" w14:textId="77777777" w:rsidR="00DB5652" w:rsidRPr="00B7788F" w:rsidRDefault="00DB5652" w:rsidP="00B7788F">
      <w:pPr>
        <w:contextualSpacing/>
        <w:rPr>
          <w:rFonts w:eastAsia="Times New Roman" w:cstheme="minorHAnsi"/>
          <w:sz w:val="22"/>
          <w:szCs w:val="22"/>
        </w:rPr>
      </w:pPr>
    </w:p>
    <w:p w14:paraId="2E6FAC4C" w14:textId="7777777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Refer to the Vulnerability Assessment Process Flow Diagram and highlight the areas of security that you addressed by refactoring the code.</w:t>
      </w:r>
    </w:p>
    <w:p w14:paraId="1DDA83DF" w14:textId="20813057"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Discuss your process for adding layers of security to the software application and the value that security adds to the company’s overall we</w:t>
      </w:r>
      <w:r w:rsidR="0045610F">
        <w:rPr>
          <w:rFonts w:eastAsia="Times New Roman" w:cstheme="minorHAnsi"/>
          <w:sz w:val="22"/>
          <w:szCs w:val="22"/>
        </w:rPr>
        <w:t>l</w:t>
      </w:r>
      <w:r w:rsidRPr="00B7788F">
        <w:rPr>
          <w:rFonts w:eastAsia="Times New Roman" w:cstheme="minorHAnsi"/>
          <w:sz w:val="22"/>
          <w:szCs w:val="22"/>
        </w:rPr>
        <w:t>lbeing.</w:t>
      </w:r>
    </w:p>
    <w:p w14:paraId="035E6413" w14:textId="2BB019CC" w:rsidR="00E4044A" w:rsidRPr="00B7788F" w:rsidRDefault="00E4044A" w:rsidP="00B7788F">
      <w:pPr>
        <w:pStyle w:val="ListParagraph"/>
        <w:numPr>
          <w:ilvl w:val="0"/>
          <w:numId w:val="10"/>
        </w:numPr>
        <w:rPr>
          <w:rFonts w:eastAsia="Times New Roman" w:cstheme="minorHAnsi"/>
          <w:sz w:val="22"/>
          <w:szCs w:val="22"/>
        </w:rPr>
      </w:pPr>
      <w:r w:rsidRPr="00B7788F">
        <w:rPr>
          <w:rFonts w:eastAsia="Times New Roman" w:cstheme="minorHAnsi"/>
          <w:sz w:val="22"/>
          <w:szCs w:val="22"/>
        </w:rPr>
        <w:t>Point out best practices for maintaining the current security of the software application to your customer.</w:t>
      </w:r>
    </w:p>
    <w:p w14:paraId="54CDEC62" w14:textId="77777777" w:rsidR="002D356D" w:rsidRDefault="002D356D" w:rsidP="00DB5652">
      <w:pPr>
        <w:contextualSpacing/>
        <w:rPr>
          <w:rFonts w:eastAsia="Times New Roman" w:cstheme="minorHAnsi"/>
          <w:sz w:val="22"/>
          <w:szCs w:val="22"/>
        </w:rPr>
      </w:pPr>
    </w:p>
    <w:p w14:paraId="0857A2E7" w14:textId="7F9CC8C0" w:rsidR="002D356D" w:rsidRDefault="002D356D" w:rsidP="002D356D">
      <w:pPr>
        <w:rPr>
          <w:rFonts w:eastAsia="Times New Roman" w:cstheme="minorHAnsi"/>
          <w:sz w:val="22"/>
          <w:szCs w:val="22"/>
        </w:rPr>
      </w:pPr>
      <w:r>
        <w:rPr>
          <w:rFonts w:eastAsia="Times New Roman" w:cstheme="minorHAnsi"/>
          <w:sz w:val="22"/>
          <w:szCs w:val="22"/>
        </w:rPr>
        <w:tab/>
      </w:r>
      <w:r>
        <w:rPr>
          <w:rFonts w:eastAsia="Times New Roman" w:cstheme="minorHAnsi"/>
          <w:sz w:val="22"/>
          <w:szCs w:val="22"/>
        </w:rPr>
        <w:t xml:space="preserve">The project consists of using </w:t>
      </w:r>
      <w:r>
        <w:rPr>
          <w:rFonts w:eastAsia="Times New Roman" w:cstheme="minorHAnsi"/>
          <w:sz w:val="22"/>
          <w:szCs w:val="22"/>
        </w:rPr>
        <w:t>cryptography, server/client, and code quality</w:t>
      </w:r>
      <w:r w:rsidR="007519ED">
        <w:rPr>
          <w:rFonts w:eastAsia="Times New Roman" w:cstheme="minorHAnsi"/>
          <w:sz w:val="22"/>
          <w:szCs w:val="22"/>
        </w:rPr>
        <w:t xml:space="preserve">. </w:t>
      </w:r>
      <w:r>
        <w:rPr>
          <w:rFonts w:eastAsia="Times New Roman" w:cstheme="minorHAnsi"/>
          <w:sz w:val="22"/>
          <w:szCs w:val="22"/>
        </w:rPr>
        <w:t xml:space="preserve">Cryptography is used </w:t>
      </w:r>
      <w:r w:rsidR="00A67542">
        <w:rPr>
          <w:rFonts w:eastAsia="Times New Roman" w:cstheme="minorHAnsi"/>
          <w:sz w:val="22"/>
          <w:szCs w:val="22"/>
        </w:rPr>
        <w:t xml:space="preserve">with generating the secure checksum using </w:t>
      </w:r>
      <w:r w:rsidR="00186533">
        <w:rPr>
          <w:rFonts w:eastAsia="Times New Roman" w:cstheme="minorHAnsi"/>
          <w:sz w:val="22"/>
          <w:szCs w:val="22"/>
        </w:rPr>
        <w:t xml:space="preserve">256-bit hashing algorithms to protect the sensitive data. Client/server is used in the set up of having a server </w:t>
      </w:r>
      <w:r w:rsidR="00CB1C5C">
        <w:rPr>
          <w:rFonts w:eastAsia="Times New Roman" w:cstheme="minorHAnsi"/>
          <w:sz w:val="22"/>
          <w:szCs w:val="22"/>
        </w:rPr>
        <w:t xml:space="preserve">send the data to the client side while keeping </w:t>
      </w:r>
      <w:r w:rsidR="003F2DA0">
        <w:rPr>
          <w:rFonts w:eastAsia="Times New Roman" w:cstheme="minorHAnsi"/>
          <w:sz w:val="22"/>
          <w:szCs w:val="22"/>
        </w:rPr>
        <w:t>essential functions</w:t>
      </w:r>
      <w:r w:rsidR="00CB1C5C">
        <w:rPr>
          <w:rFonts w:eastAsia="Times New Roman" w:cstheme="minorHAnsi"/>
          <w:sz w:val="22"/>
          <w:szCs w:val="22"/>
        </w:rPr>
        <w:t xml:space="preserve"> like classes and access to a database secure on the server side</w:t>
      </w:r>
      <w:r w:rsidR="003F2DA0">
        <w:rPr>
          <w:rFonts w:eastAsia="Times New Roman" w:cstheme="minorHAnsi"/>
          <w:sz w:val="22"/>
          <w:szCs w:val="22"/>
        </w:rPr>
        <w:t xml:space="preserve">. </w:t>
      </w:r>
      <w:r w:rsidR="008773F4">
        <w:rPr>
          <w:rFonts w:eastAsia="Times New Roman" w:cstheme="minorHAnsi"/>
          <w:sz w:val="22"/>
          <w:szCs w:val="22"/>
        </w:rPr>
        <w:t xml:space="preserve">Code quality is by following best use coding practices </w:t>
      </w:r>
      <w:r w:rsidR="00C82A85">
        <w:rPr>
          <w:rFonts w:eastAsia="Times New Roman" w:cstheme="minorHAnsi"/>
          <w:sz w:val="22"/>
          <w:szCs w:val="22"/>
        </w:rPr>
        <w:t xml:space="preserve">and naming conventions. Also making the code readable and maintainable. </w:t>
      </w:r>
    </w:p>
    <w:p w14:paraId="5A97F353" w14:textId="77777777" w:rsidR="00A6799C" w:rsidRDefault="00A6799C" w:rsidP="002D356D">
      <w:pPr>
        <w:rPr>
          <w:rFonts w:eastAsia="Times New Roman" w:cstheme="minorHAnsi"/>
          <w:sz w:val="22"/>
          <w:szCs w:val="22"/>
        </w:rPr>
      </w:pPr>
    </w:p>
    <w:p w14:paraId="251127A6" w14:textId="43F1F4CA" w:rsidR="002D356D" w:rsidRDefault="002D356D" w:rsidP="002D356D">
      <w:pPr>
        <w:rPr>
          <w:rFonts w:eastAsia="Times New Roman" w:cstheme="minorHAnsi"/>
          <w:sz w:val="22"/>
          <w:szCs w:val="22"/>
        </w:rPr>
      </w:pPr>
      <w:r>
        <w:rPr>
          <w:rFonts w:eastAsia="Times New Roman" w:cstheme="minorHAnsi"/>
          <w:sz w:val="22"/>
          <w:szCs w:val="22"/>
        </w:rPr>
        <w:tab/>
        <w:t xml:space="preserve">The first layer of security </w:t>
      </w:r>
      <w:r w:rsidR="00567D37">
        <w:rPr>
          <w:rFonts w:eastAsia="Times New Roman" w:cstheme="minorHAnsi"/>
          <w:sz w:val="22"/>
          <w:szCs w:val="22"/>
        </w:rPr>
        <w:t>is the</w:t>
      </w:r>
      <w:r>
        <w:rPr>
          <w:rFonts w:eastAsia="Times New Roman" w:cstheme="minorHAnsi"/>
          <w:sz w:val="22"/>
          <w:szCs w:val="22"/>
        </w:rPr>
        <w:t xml:space="preserve"> SSL certificate</w:t>
      </w:r>
      <w:r w:rsidR="00567D37">
        <w:rPr>
          <w:rFonts w:eastAsia="Times New Roman" w:cstheme="minorHAnsi"/>
          <w:sz w:val="22"/>
          <w:szCs w:val="22"/>
        </w:rPr>
        <w:t xml:space="preserve"> for the client side</w:t>
      </w:r>
      <w:r>
        <w:rPr>
          <w:rFonts w:eastAsia="Times New Roman" w:cstheme="minorHAnsi"/>
          <w:sz w:val="22"/>
          <w:szCs w:val="22"/>
        </w:rPr>
        <w:t xml:space="preserve">. </w:t>
      </w:r>
      <w:r w:rsidR="00567D37">
        <w:rPr>
          <w:rFonts w:eastAsia="Times New Roman" w:cstheme="minorHAnsi"/>
          <w:sz w:val="22"/>
          <w:szCs w:val="22"/>
        </w:rPr>
        <w:t xml:space="preserve">This certificate is </w:t>
      </w:r>
      <w:r w:rsidR="008600E2">
        <w:rPr>
          <w:rFonts w:eastAsia="Times New Roman" w:cstheme="minorHAnsi"/>
          <w:sz w:val="22"/>
          <w:szCs w:val="22"/>
        </w:rPr>
        <w:t>used to check that the site is secure and valid by having a public and private key match</w:t>
      </w:r>
      <w:r w:rsidR="007519ED">
        <w:rPr>
          <w:rFonts w:eastAsia="Times New Roman" w:cstheme="minorHAnsi"/>
          <w:sz w:val="22"/>
          <w:szCs w:val="22"/>
        </w:rPr>
        <w:t xml:space="preserve">. </w:t>
      </w:r>
      <w:r w:rsidR="00014F96">
        <w:rPr>
          <w:rFonts w:eastAsia="Times New Roman" w:cstheme="minorHAnsi"/>
          <w:sz w:val="22"/>
          <w:szCs w:val="22"/>
        </w:rPr>
        <w:t>This feature will help customers of Artemis financial to know and trust that their information and data interactions are secure</w:t>
      </w:r>
      <w:r>
        <w:rPr>
          <w:rFonts w:eastAsia="Times New Roman" w:cstheme="minorHAnsi"/>
          <w:sz w:val="22"/>
          <w:szCs w:val="22"/>
        </w:rPr>
        <w:t xml:space="preserve">. The second layer </w:t>
      </w:r>
      <w:r w:rsidR="006D4404">
        <w:rPr>
          <w:rFonts w:eastAsia="Times New Roman" w:cstheme="minorHAnsi"/>
          <w:sz w:val="22"/>
          <w:szCs w:val="22"/>
        </w:rPr>
        <w:t xml:space="preserve">is </w:t>
      </w:r>
      <w:r w:rsidR="00A36C20">
        <w:rPr>
          <w:rFonts w:eastAsia="Times New Roman" w:cstheme="minorHAnsi"/>
          <w:sz w:val="22"/>
          <w:szCs w:val="22"/>
        </w:rPr>
        <w:t>setting the application up so that the application is HTTPS instead of just HTTP</w:t>
      </w:r>
      <w:r w:rsidR="00F413FE">
        <w:rPr>
          <w:rFonts w:eastAsia="Times New Roman" w:cstheme="minorHAnsi"/>
          <w:sz w:val="22"/>
          <w:szCs w:val="22"/>
        </w:rPr>
        <w:t xml:space="preserve">. This </w:t>
      </w:r>
      <w:r w:rsidR="00805188">
        <w:rPr>
          <w:rFonts w:eastAsia="Times New Roman" w:cstheme="minorHAnsi"/>
          <w:sz w:val="22"/>
          <w:szCs w:val="22"/>
        </w:rPr>
        <w:t>ensures</w:t>
      </w:r>
      <w:r w:rsidR="00F413FE">
        <w:rPr>
          <w:rFonts w:eastAsia="Times New Roman" w:cstheme="minorHAnsi"/>
          <w:sz w:val="22"/>
          <w:szCs w:val="22"/>
        </w:rPr>
        <w:t xml:space="preserve"> that the data transfers are also a little more secure</w:t>
      </w:r>
      <w:r w:rsidR="00805188">
        <w:rPr>
          <w:rFonts w:eastAsia="Times New Roman" w:cstheme="minorHAnsi"/>
          <w:sz w:val="22"/>
          <w:szCs w:val="22"/>
        </w:rPr>
        <w:t xml:space="preserve"> and helps to prevent the man in the middle attacks</w:t>
      </w:r>
      <w:r w:rsidR="00F413FE">
        <w:rPr>
          <w:rFonts w:eastAsia="Times New Roman" w:cstheme="minorHAnsi"/>
          <w:sz w:val="22"/>
          <w:szCs w:val="22"/>
        </w:rPr>
        <w:t xml:space="preserve">. The final layer is the </w:t>
      </w:r>
      <w:r>
        <w:rPr>
          <w:rFonts w:eastAsia="Times New Roman" w:cstheme="minorHAnsi"/>
          <w:sz w:val="22"/>
          <w:szCs w:val="22"/>
        </w:rPr>
        <w:t>SHA-256 encryption algorithm. This</w:t>
      </w:r>
      <w:r w:rsidR="006D4404">
        <w:rPr>
          <w:rFonts w:eastAsia="Times New Roman" w:cstheme="minorHAnsi"/>
          <w:sz w:val="22"/>
          <w:szCs w:val="22"/>
        </w:rPr>
        <w:t xml:space="preserve"> helps to prevent </w:t>
      </w:r>
      <w:r w:rsidR="003F2DA0">
        <w:rPr>
          <w:rFonts w:eastAsia="Times New Roman" w:cstheme="minorHAnsi"/>
          <w:sz w:val="22"/>
          <w:szCs w:val="22"/>
        </w:rPr>
        <w:t>intruders</w:t>
      </w:r>
      <w:r w:rsidR="006D4404">
        <w:rPr>
          <w:rFonts w:eastAsia="Times New Roman" w:cstheme="minorHAnsi"/>
          <w:sz w:val="22"/>
          <w:szCs w:val="22"/>
        </w:rPr>
        <w:t xml:space="preserve"> </w:t>
      </w:r>
      <w:r w:rsidR="00EA7957">
        <w:rPr>
          <w:rFonts w:eastAsia="Times New Roman" w:cstheme="minorHAnsi"/>
          <w:sz w:val="22"/>
          <w:szCs w:val="22"/>
        </w:rPr>
        <w:t>that may get through from gaining access to sensitive documents.</w:t>
      </w:r>
      <w:r w:rsidR="00252CF3">
        <w:rPr>
          <w:rFonts w:eastAsia="Times New Roman" w:cstheme="minorHAnsi"/>
          <w:sz w:val="22"/>
          <w:szCs w:val="22"/>
        </w:rPr>
        <w:t xml:space="preserve"> </w:t>
      </w:r>
      <w:r w:rsidR="00A6799C">
        <w:rPr>
          <w:rFonts w:eastAsia="Times New Roman" w:cstheme="minorHAnsi"/>
          <w:sz w:val="22"/>
          <w:szCs w:val="22"/>
        </w:rPr>
        <w:t>Overall,</w:t>
      </w:r>
      <w:r w:rsidR="00252CF3">
        <w:rPr>
          <w:rFonts w:eastAsia="Times New Roman" w:cstheme="minorHAnsi"/>
          <w:sz w:val="22"/>
          <w:szCs w:val="22"/>
        </w:rPr>
        <w:t xml:space="preserve"> these layers of security will help Art</w:t>
      </w:r>
      <w:r w:rsidR="00E421C1">
        <w:rPr>
          <w:rFonts w:eastAsia="Times New Roman" w:cstheme="minorHAnsi"/>
          <w:sz w:val="22"/>
          <w:szCs w:val="22"/>
        </w:rPr>
        <w:t xml:space="preserve">emis financial keep data secure, </w:t>
      </w:r>
      <w:r w:rsidR="00155168">
        <w:rPr>
          <w:rFonts w:eastAsia="Times New Roman" w:cstheme="minorHAnsi"/>
          <w:sz w:val="22"/>
          <w:szCs w:val="22"/>
        </w:rPr>
        <w:t>keep all transfers secure which in the end will help to gain and maintain user trust and confidence</w:t>
      </w:r>
      <w:r w:rsidR="001C2171">
        <w:rPr>
          <w:rFonts w:eastAsia="Times New Roman" w:cstheme="minorHAnsi"/>
          <w:sz w:val="22"/>
          <w:szCs w:val="22"/>
        </w:rPr>
        <w:t xml:space="preserve"> with their interactions with the website. </w:t>
      </w:r>
    </w:p>
    <w:p w14:paraId="54C1526F" w14:textId="4FBFE911" w:rsidR="002D356D" w:rsidRDefault="002D356D" w:rsidP="002D356D">
      <w:pPr>
        <w:rPr>
          <w:rFonts w:eastAsia="Times New Roman" w:cstheme="minorHAnsi"/>
          <w:sz w:val="22"/>
          <w:szCs w:val="22"/>
        </w:rPr>
      </w:pPr>
    </w:p>
    <w:p w14:paraId="33C1DC2F" w14:textId="5EE681C2" w:rsidR="00AF045A" w:rsidRDefault="002D356D" w:rsidP="002D356D">
      <w:pPr>
        <w:rPr>
          <w:rFonts w:eastAsia="Times New Roman" w:cstheme="minorHAnsi"/>
          <w:sz w:val="22"/>
          <w:szCs w:val="22"/>
        </w:rPr>
      </w:pPr>
      <w:r>
        <w:rPr>
          <w:rFonts w:eastAsia="Times New Roman" w:cstheme="minorHAnsi"/>
          <w:sz w:val="22"/>
          <w:szCs w:val="22"/>
        </w:rPr>
        <w:tab/>
        <w:t xml:space="preserve">Best practices for maintaining </w:t>
      </w:r>
      <w:r w:rsidR="00A6799C">
        <w:rPr>
          <w:rFonts w:eastAsia="Times New Roman" w:cstheme="minorHAnsi"/>
          <w:sz w:val="22"/>
          <w:szCs w:val="22"/>
        </w:rPr>
        <w:t>this application</w:t>
      </w:r>
      <w:r>
        <w:rPr>
          <w:rFonts w:eastAsia="Times New Roman" w:cstheme="minorHAnsi"/>
          <w:sz w:val="22"/>
          <w:szCs w:val="22"/>
        </w:rPr>
        <w:t xml:space="preserve"> </w:t>
      </w:r>
      <w:r w:rsidR="00A6799C">
        <w:rPr>
          <w:rFonts w:eastAsia="Times New Roman" w:cstheme="minorHAnsi"/>
          <w:sz w:val="22"/>
          <w:szCs w:val="22"/>
        </w:rPr>
        <w:t>is to</w:t>
      </w:r>
      <w:r w:rsidR="00275B3F">
        <w:rPr>
          <w:rFonts w:eastAsia="Times New Roman" w:cstheme="minorHAnsi"/>
          <w:sz w:val="22"/>
          <w:szCs w:val="22"/>
        </w:rPr>
        <w:t xml:space="preserve"> schedule dependency checks to make sure there are no new vulnerabilities </w:t>
      </w:r>
      <w:r w:rsidR="004F76B1">
        <w:rPr>
          <w:rFonts w:eastAsia="Times New Roman" w:cstheme="minorHAnsi"/>
          <w:sz w:val="22"/>
          <w:szCs w:val="22"/>
        </w:rPr>
        <w:t>and to check if any of the false positives have now been updated</w:t>
      </w:r>
      <w:r w:rsidR="007519ED">
        <w:rPr>
          <w:rFonts w:eastAsia="Times New Roman" w:cstheme="minorHAnsi"/>
          <w:sz w:val="22"/>
          <w:szCs w:val="22"/>
        </w:rPr>
        <w:t xml:space="preserve">. </w:t>
      </w:r>
      <w:r w:rsidR="00AF045A">
        <w:rPr>
          <w:rFonts w:eastAsia="Times New Roman" w:cstheme="minorHAnsi"/>
          <w:sz w:val="22"/>
          <w:szCs w:val="22"/>
        </w:rPr>
        <w:t>Even though client side may have input validators, best practice would be to incorporate input validations on the server side as well for any data coming into the server whether its user input or API data</w:t>
      </w:r>
      <w:r w:rsidR="007519ED">
        <w:rPr>
          <w:rFonts w:eastAsia="Times New Roman" w:cstheme="minorHAnsi"/>
          <w:sz w:val="22"/>
          <w:szCs w:val="22"/>
        </w:rPr>
        <w:t xml:space="preserve">. </w:t>
      </w:r>
      <w:r w:rsidR="00AF045A">
        <w:rPr>
          <w:rFonts w:eastAsia="Times New Roman" w:cstheme="minorHAnsi"/>
          <w:sz w:val="22"/>
          <w:szCs w:val="22"/>
        </w:rPr>
        <w:t xml:space="preserve">Lastly would be scheduling code review so that the code can stay up to date against new and upcoming threats. </w:t>
      </w:r>
    </w:p>
    <w:p w14:paraId="4C50ADC4" w14:textId="77777777" w:rsidR="00AF045A" w:rsidRDefault="00AF045A" w:rsidP="002D356D">
      <w:pPr>
        <w:rPr>
          <w:rFonts w:eastAsia="Times New Roman" w:cstheme="minorHAnsi"/>
          <w:sz w:val="22"/>
          <w:szCs w:val="22"/>
        </w:rPr>
      </w:pPr>
    </w:p>
    <w:p w14:paraId="4B6207E0" w14:textId="77777777" w:rsidR="00AF045A" w:rsidRDefault="00AF045A" w:rsidP="002D356D">
      <w:pPr>
        <w:rPr>
          <w:rFonts w:eastAsia="Times New Roman" w:cstheme="minorHAnsi"/>
          <w:sz w:val="22"/>
          <w:szCs w:val="22"/>
        </w:rPr>
      </w:pPr>
    </w:p>
    <w:p w14:paraId="49D1FBED" w14:textId="77777777" w:rsidR="002D356D" w:rsidRDefault="002D356D" w:rsidP="002D356D">
      <w:pPr>
        <w:rPr>
          <w:rFonts w:eastAsia="Times New Roman" w:cstheme="minorHAnsi"/>
          <w:sz w:val="22"/>
          <w:szCs w:val="22"/>
        </w:rPr>
      </w:pPr>
    </w:p>
    <w:p w14:paraId="3408A95F" w14:textId="203654FE" w:rsidR="00693E6A" w:rsidRDefault="002D356D" w:rsidP="00DB5652">
      <w:pPr>
        <w:rPr>
          <w:rFonts w:eastAsia="Times New Roman" w:cstheme="minorHAnsi"/>
          <w:sz w:val="22"/>
          <w:szCs w:val="22"/>
        </w:rPr>
      </w:pPr>
      <w:r>
        <w:rPr>
          <w:rFonts w:eastAsia="Times New Roman" w:cstheme="minorHAnsi"/>
          <w:sz w:val="22"/>
          <w:szCs w:val="22"/>
        </w:rPr>
        <w:tab/>
      </w:r>
    </w:p>
    <w:p w14:paraId="50A45369" w14:textId="77777777" w:rsidR="00693E6A" w:rsidRDefault="00693E6A" w:rsidP="00DB5652">
      <w:pPr>
        <w:contextualSpacing/>
        <w:rPr>
          <w:rFonts w:eastAsia="Times New Roman" w:cstheme="minorHAnsi"/>
          <w:sz w:val="22"/>
          <w:szCs w:val="22"/>
        </w:rPr>
      </w:pPr>
    </w:p>
    <w:p w14:paraId="405E13F9" w14:textId="77777777" w:rsidR="00693E6A" w:rsidRDefault="00693E6A" w:rsidP="00DB5652">
      <w:pPr>
        <w:contextualSpacing/>
        <w:rPr>
          <w:rFonts w:eastAsia="Times New Roman" w:cstheme="minorHAnsi"/>
          <w:sz w:val="22"/>
          <w:szCs w:val="22"/>
        </w:rPr>
      </w:pPr>
    </w:p>
    <w:p w14:paraId="16F05F20" w14:textId="77777777" w:rsidR="00693E6A" w:rsidRDefault="00693E6A" w:rsidP="00DB5652">
      <w:pPr>
        <w:contextualSpacing/>
        <w:rPr>
          <w:rFonts w:eastAsia="Times New Roman" w:cstheme="minorHAnsi"/>
          <w:sz w:val="22"/>
          <w:szCs w:val="22"/>
        </w:rPr>
      </w:pPr>
    </w:p>
    <w:p w14:paraId="135381B9" w14:textId="77777777" w:rsidR="00693E6A" w:rsidRDefault="00693E6A" w:rsidP="00DB5652">
      <w:pPr>
        <w:contextualSpacing/>
        <w:rPr>
          <w:rFonts w:eastAsia="Times New Roman" w:cstheme="minorHAnsi"/>
          <w:sz w:val="22"/>
          <w:szCs w:val="22"/>
        </w:rPr>
      </w:pPr>
    </w:p>
    <w:p w14:paraId="4A6EF36A" w14:textId="77777777" w:rsidR="004C7710" w:rsidRDefault="004C7710" w:rsidP="00DB5652">
      <w:pPr>
        <w:contextualSpacing/>
        <w:rPr>
          <w:rFonts w:eastAsia="Times New Roman" w:cstheme="minorHAnsi"/>
          <w:sz w:val="22"/>
          <w:szCs w:val="22"/>
        </w:rPr>
      </w:pPr>
    </w:p>
    <w:p w14:paraId="5F77C4B1" w14:textId="77777777" w:rsidR="004C7710" w:rsidRDefault="004C7710" w:rsidP="00DB5652">
      <w:pPr>
        <w:contextualSpacing/>
        <w:rPr>
          <w:rFonts w:eastAsia="Times New Roman" w:cstheme="minorHAnsi"/>
          <w:sz w:val="22"/>
          <w:szCs w:val="22"/>
        </w:rPr>
      </w:pPr>
    </w:p>
    <w:p w14:paraId="71790B6A" w14:textId="77777777" w:rsidR="004C7710" w:rsidRDefault="004C7710" w:rsidP="00DB5652">
      <w:pPr>
        <w:contextualSpacing/>
        <w:rPr>
          <w:rFonts w:eastAsia="Times New Roman" w:cstheme="minorHAnsi"/>
          <w:sz w:val="22"/>
          <w:szCs w:val="22"/>
        </w:rPr>
      </w:pPr>
    </w:p>
    <w:p w14:paraId="6677EA97" w14:textId="77777777" w:rsidR="004C7710" w:rsidRDefault="004C7710" w:rsidP="00DB5652">
      <w:pPr>
        <w:contextualSpacing/>
        <w:rPr>
          <w:rFonts w:eastAsia="Times New Roman" w:cstheme="minorHAnsi"/>
          <w:sz w:val="22"/>
          <w:szCs w:val="22"/>
        </w:rPr>
      </w:pPr>
    </w:p>
    <w:p w14:paraId="4E4E9BFB" w14:textId="77777777" w:rsidR="004C7710" w:rsidRDefault="004C7710" w:rsidP="00DB5652">
      <w:pPr>
        <w:contextualSpacing/>
        <w:rPr>
          <w:rFonts w:eastAsia="Times New Roman" w:cstheme="minorHAnsi"/>
          <w:sz w:val="22"/>
          <w:szCs w:val="22"/>
        </w:rPr>
      </w:pPr>
    </w:p>
    <w:p w14:paraId="23928196" w14:textId="77777777" w:rsidR="004C7710" w:rsidRDefault="004C7710" w:rsidP="00DB5652">
      <w:pPr>
        <w:contextualSpacing/>
        <w:rPr>
          <w:rFonts w:eastAsia="Times New Roman" w:cstheme="minorHAnsi"/>
          <w:sz w:val="22"/>
          <w:szCs w:val="22"/>
        </w:rPr>
      </w:pPr>
    </w:p>
    <w:p w14:paraId="746C079F" w14:textId="7F606E72" w:rsidR="00102CC3" w:rsidRDefault="00102CC3" w:rsidP="00102CC3">
      <w:pPr>
        <w:contextualSpacing/>
        <w:jc w:val="center"/>
        <w:rPr>
          <w:rFonts w:eastAsia="Times New Roman" w:cstheme="minorHAnsi"/>
          <w:b/>
          <w:bCs/>
          <w:sz w:val="22"/>
          <w:szCs w:val="22"/>
        </w:rPr>
      </w:pPr>
      <w:r w:rsidRPr="00102CC3">
        <w:rPr>
          <w:rFonts w:eastAsia="Times New Roman" w:cstheme="minorHAnsi"/>
          <w:b/>
          <w:bCs/>
          <w:sz w:val="22"/>
          <w:szCs w:val="22"/>
        </w:rPr>
        <w:lastRenderedPageBreak/>
        <w:t>References</w:t>
      </w:r>
    </w:p>
    <w:p w14:paraId="335E6FA9" w14:textId="77777777" w:rsidR="00102CC3" w:rsidRDefault="00102CC3" w:rsidP="00102CC3">
      <w:pPr>
        <w:contextualSpacing/>
        <w:jc w:val="center"/>
        <w:rPr>
          <w:rFonts w:eastAsia="Times New Roman" w:cstheme="minorHAnsi"/>
          <w:b/>
          <w:bCs/>
          <w:sz w:val="22"/>
          <w:szCs w:val="22"/>
        </w:rPr>
      </w:pPr>
    </w:p>
    <w:p w14:paraId="0186664A" w14:textId="77777777" w:rsidR="00102CC3" w:rsidRDefault="00102CC3" w:rsidP="00102CC3">
      <w:pPr>
        <w:contextualSpacing/>
        <w:jc w:val="center"/>
        <w:rPr>
          <w:rFonts w:eastAsia="Times New Roman" w:cstheme="minorHAnsi"/>
          <w:b/>
          <w:bCs/>
          <w:sz w:val="22"/>
          <w:szCs w:val="22"/>
        </w:rPr>
      </w:pPr>
    </w:p>
    <w:p w14:paraId="67932CE9" w14:textId="7AAD1E90" w:rsidR="0060377B" w:rsidRDefault="0060377B" w:rsidP="0026174C">
      <w:pPr>
        <w:pStyle w:val="NormalWeb"/>
        <w:ind w:left="567" w:hanging="567"/>
        <w:rPr>
          <w:color w:val="000000" w:themeColor="text1"/>
        </w:rPr>
      </w:pPr>
      <w:r w:rsidRPr="0060377B">
        <w:rPr>
          <w:color w:val="000000" w:themeColor="text1"/>
        </w:rPr>
        <w:t>Daniel, B. (2021, May 4). Symmetric vs. asymmetric encryption: What's the difference? Trusted Computing Innovator. Retrieved July 21, 2022, from https://www.trentonsystems.com/blog/symmetric-vs-asymmetric-encryption#:~:text=AES%20encryption%2C%20which%20uses%20block,encryption%20techniques%20in%20use%20today.</w:t>
      </w:r>
    </w:p>
    <w:p w14:paraId="158D9D53" w14:textId="3917F808" w:rsidR="00014DDF" w:rsidRDefault="00014DDF" w:rsidP="0026174C">
      <w:pPr>
        <w:pStyle w:val="NormalWeb"/>
        <w:ind w:left="567" w:hanging="567"/>
        <w:rPr>
          <w:color w:val="000000" w:themeColor="text1"/>
        </w:rPr>
      </w:pPr>
      <w:r w:rsidRPr="00014DDF">
        <w:rPr>
          <w:color w:val="000000" w:themeColor="text1"/>
        </w:rPr>
        <w:t>Frankenfield, J. (2022, July 8). Cryptographic hash functions definition. Investopedia. Retrieved July 21, 2022, from https://www.investopedia.com/news/cryptographic-hash-functions/</w:t>
      </w:r>
    </w:p>
    <w:p w14:paraId="6900F4A2" w14:textId="29E2978C" w:rsidR="00A92F56" w:rsidRDefault="00A92F56" w:rsidP="0026174C">
      <w:pPr>
        <w:pStyle w:val="NormalWeb"/>
        <w:ind w:left="567" w:hanging="567"/>
        <w:rPr>
          <w:color w:val="000000" w:themeColor="text1"/>
        </w:rPr>
      </w:pPr>
      <w:r w:rsidRPr="00A92F56">
        <w:rPr>
          <w:color w:val="000000" w:themeColor="text1"/>
        </w:rPr>
        <w:t>Manico, J., &amp; Detlefsen, A. (2015). Iron-clad java building secure web applications. McGraw-Hill Education.</w:t>
      </w:r>
    </w:p>
    <w:p w14:paraId="6102CF1D" w14:textId="22FBB88E" w:rsidR="008F2165" w:rsidRDefault="008F2165" w:rsidP="0026174C">
      <w:pPr>
        <w:pStyle w:val="NormalWeb"/>
        <w:ind w:left="567" w:hanging="567"/>
        <w:rPr>
          <w:color w:val="000000" w:themeColor="text1"/>
        </w:rPr>
      </w:pPr>
      <w:r w:rsidRPr="008F2165">
        <w:rPr>
          <w:color w:val="000000" w:themeColor="text1"/>
        </w:rPr>
        <w:t>Team, T. (2022, January 31). The history of encryption: The roots of modern-day cyber-security. Tresorit Blog. Retrieved July 21, 2022, from https://tresorit.com/blog/the-history-of-encryption-the-roots-of-modern-day-cyber-security/</w:t>
      </w:r>
    </w:p>
    <w:p w14:paraId="4990626D" w14:textId="5C346490" w:rsidR="0026174C" w:rsidRPr="00DB5F2D" w:rsidRDefault="0026174C" w:rsidP="0026174C">
      <w:pPr>
        <w:pStyle w:val="NormalWeb"/>
        <w:ind w:left="567" w:hanging="567"/>
        <w:rPr>
          <w:color w:val="000000" w:themeColor="text1"/>
        </w:rPr>
      </w:pPr>
      <w:r w:rsidRPr="00DB5F2D">
        <w:rPr>
          <w:color w:val="000000" w:themeColor="text1"/>
        </w:rPr>
        <w:t xml:space="preserve">Wallen, D. (2020, May 26). </w:t>
      </w:r>
      <w:r w:rsidRPr="00DB5F2D">
        <w:rPr>
          <w:i/>
          <w:iCs/>
          <w:color w:val="000000" w:themeColor="text1"/>
        </w:rPr>
        <w:t>AES encryption: Looking at advanced encryption standards</w:t>
      </w:r>
      <w:r w:rsidRPr="00DB5F2D">
        <w:rPr>
          <w:color w:val="000000" w:themeColor="text1"/>
        </w:rPr>
        <w:t xml:space="preserve">. Spanning. Retrieved July 20, 2022, from https://spanning.com/blog/aes-encryption/ </w:t>
      </w:r>
    </w:p>
    <w:p w14:paraId="02A2DB2C" w14:textId="77777777" w:rsidR="00102CC3" w:rsidRPr="00102CC3" w:rsidRDefault="00102CC3" w:rsidP="00102CC3">
      <w:pPr>
        <w:contextualSpacing/>
        <w:rPr>
          <w:rFonts w:eastAsia="Times New Roman" w:cstheme="minorHAnsi"/>
          <w:b/>
          <w:bCs/>
          <w:sz w:val="22"/>
          <w:szCs w:val="22"/>
        </w:rPr>
      </w:pPr>
    </w:p>
    <w:sectPr w:rsidR="00102CC3" w:rsidRPr="00102CC3" w:rsidSect="00C41B36">
      <w:footerReference w:type="even" r:id="rId23"/>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8F9A8A" w14:textId="77777777" w:rsidR="00927E6C" w:rsidRDefault="00927E6C" w:rsidP="002F3F84">
      <w:r>
        <w:separator/>
      </w:r>
    </w:p>
  </w:endnote>
  <w:endnote w:type="continuationSeparator" w:id="0">
    <w:p w14:paraId="500A150F" w14:textId="77777777" w:rsidR="00927E6C" w:rsidRDefault="00927E6C"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EndPr>
      <w:rPr>
        <w:rStyle w:val="PageNumber"/>
      </w:rPr>
    </w:sdtEndPr>
    <w:sdtContent>
      <w:p w14:paraId="40FEF54B" w14:textId="0BE82B65"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F1762A">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C35887" w14:textId="77777777" w:rsidR="00927E6C" w:rsidRDefault="00927E6C" w:rsidP="002F3F84">
      <w:r>
        <w:separator/>
      </w:r>
    </w:p>
  </w:footnote>
  <w:footnote w:type="continuationSeparator" w:id="0">
    <w:p w14:paraId="3AC5AB54" w14:textId="77777777" w:rsidR="00927E6C" w:rsidRDefault="00927E6C"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BEC3C95"/>
    <w:multiLevelType w:val="hybridMultilevel"/>
    <w:tmpl w:val="F9A6EB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9088533">
    <w:abstractNumId w:val="6"/>
  </w:num>
  <w:num w:numId="2" w16cid:durableId="555051973">
    <w:abstractNumId w:val="4"/>
  </w:num>
  <w:num w:numId="3" w16cid:durableId="1164055605">
    <w:abstractNumId w:val="9"/>
  </w:num>
  <w:num w:numId="4" w16cid:durableId="1563642294">
    <w:abstractNumId w:val="7"/>
    <w:lvlOverride w:ilvl="0">
      <w:lvl w:ilvl="0">
        <w:numFmt w:val="lowerLetter"/>
        <w:lvlText w:val="%1."/>
        <w:lvlJc w:val="left"/>
      </w:lvl>
    </w:lvlOverride>
  </w:num>
  <w:num w:numId="5" w16cid:durableId="310327199">
    <w:abstractNumId w:val="5"/>
  </w:num>
  <w:num w:numId="6" w16cid:durableId="258875386">
    <w:abstractNumId w:val="1"/>
    <w:lvlOverride w:ilvl="0">
      <w:lvl w:ilvl="0">
        <w:numFmt w:val="lowerLetter"/>
        <w:lvlText w:val="%1."/>
        <w:lvlJc w:val="left"/>
      </w:lvl>
    </w:lvlOverride>
  </w:num>
  <w:num w:numId="7" w16cid:durableId="515922739">
    <w:abstractNumId w:val="0"/>
  </w:num>
  <w:num w:numId="8" w16cid:durableId="972634089">
    <w:abstractNumId w:val="3"/>
  </w:num>
  <w:num w:numId="9" w16cid:durableId="1528910994">
    <w:abstractNumId w:val="10"/>
  </w:num>
  <w:num w:numId="10" w16cid:durableId="1357193356">
    <w:abstractNumId w:val="8"/>
  </w:num>
  <w:num w:numId="11" w16cid:durableId="13729238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14DDF"/>
    <w:rsid w:val="00014F96"/>
    <w:rsid w:val="000202DE"/>
    <w:rsid w:val="00025C05"/>
    <w:rsid w:val="000459E8"/>
    <w:rsid w:val="00052476"/>
    <w:rsid w:val="000C0D09"/>
    <w:rsid w:val="000D06F0"/>
    <w:rsid w:val="000D31E0"/>
    <w:rsid w:val="000D7FAA"/>
    <w:rsid w:val="00102CC3"/>
    <w:rsid w:val="00114D54"/>
    <w:rsid w:val="00120ACD"/>
    <w:rsid w:val="00155168"/>
    <w:rsid w:val="00180129"/>
    <w:rsid w:val="00186533"/>
    <w:rsid w:val="00187548"/>
    <w:rsid w:val="001A381D"/>
    <w:rsid w:val="001C1B62"/>
    <w:rsid w:val="001C2171"/>
    <w:rsid w:val="00230F41"/>
    <w:rsid w:val="00234FC3"/>
    <w:rsid w:val="00252CF3"/>
    <w:rsid w:val="00253592"/>
    <w:rsid w:val="0026174C"/>
    <w:rsid w:val="00271E26"/>
    <w:rsid w:val="00275B3F"/>
    <w:rsid w:val="002778D5"/>
    <w:rsid w:val="00277B38"/>
    <w:rsid w:val="00281DF1"/>
    <w:rsid w:val="002A5818"/>
    <w:rsid w:val="002D356D"/>
    <w:rsid w:val="002F3F84"/>
    <w:rsid w:val="00321D27"/>
    <w:rsid w:val="00352FD0"/>
    <w:rsid w:val="003726AD"/>
    <w:rsid w:val="003A1621"/>
    <w:rsid w:val="003E2462"/>
    <w:rsid w:val="003E399D"/>
    <w:rsid w:val="003F2DA0"/>
    <w:rsid w:val="00413DE0"/>
    <w:rsid w:val="0045610F"/>
    <w:rsid w:val="0046151B"/>
    <w:rsid w:val="00485402"/>
    <w:rsid w:val="004C7710"/>
    <w:rsid w:val="004F76B1"/>
    <w:rsid w:val="00523478"/>
    <w:rsid w:val="00527F14"/>
    <w:rsid w:val="00531FBF"/>
    <w:rsid w:val="00536D46"/>
    <w:rsid w:val="00544B82"/>
    <w:rsid w:val="00567D37"/>
    <w:rsid w:val="0058064D"/>
    <w:rsid w:val="005A1B32"/>
    <w:rsid w:val="005A6070"/>
    <w:rsid w:val="005A7C7F"/>
    <w:rsid w:val="005C593C"/>
    <w:rsid w:val="005F574E"/>
    <w:rsid w:val="0060377B"/>
    <w:rsid w:val="00633225"/>
    <w:rsid w:val="00634B06"/>
    <w:rsid w:val="00642C86"/>
    <w:rsid w:val="00657631"/>
    <w:rsid w:val="0066244A"/>
    <w:rsid w:val="00693E6A"/>
    <w:rsid w:val="006B66FE"/>
    <w:rsid w:val="006D4404"/>
    <w:rsid w:val="00701A84"/>
    <w:rsid w:val="0071273D"/>
    <w:rsid w:val="007519ED"/>
    <w:rsid w:val="0076659B"/>
    <w:rsid w:val="007917D9"/>
    <w:rsid w:val="007B6E7D"/>
    <w:rsid w:val="00805188"/>
    <w:rsid w:val="00824ABB"/>
    <w:rsid w:val="008557B5"/>
    <w:rsid w:val="008600E2"/>
    <w:rsid w:val="00861EC1"/>
    <w:rsid w:val="008754D8"/>
    <w:rsid w:val="008773F4"/>
    <w:rsid w:val="008A7514"/>
    <w:rsid w:val="008B068E"/>
    <w:rsid w:val="008F2165"/>
    <w:rsid w:val="00927E6C"/>
    <w:rsid w:val="00940B1A"/>
    <w:rsid w:val="009714E8"/>
    <w:rsid w:val="00974AE3"/>
    <w:rsid w:val="009C6202"/>
    <w:rsid w:val="009D3129"/>
    <w:rsid w:val="009E6B0F"/>
    <w:rsid w:val="009F285B"/>
    <w:rsid w:val="00A36C20"/>
    <w:rsid w:val="00A67542"/>
    <w:rsid w:val="00A6799C"/>
    <w:rsid w:val="00A92F56"/>
    <w:rsid w:val="00AD43C0"/>
    <w:rsid w:val="00AE5B33"/>
    <w:rsid w:val="00AF045A"/>
    <w:rsid w:val="00AF4C03"/>
    <w:rsid w:val="00AF5B11"/>
    <w:rsid w:val="00B03C25"/>
    <w:rsid w:val="00B155B7"/>
    <w:rsid w:val="00B20F52"/>
    <w:rsid w:val="00B35185"/>
    <w:rsid w:val="00B406E8"/>
    <w:rsid w:val="00B50C83"/>
    <w:rsid w:val="00B55FCD"/>
    <w:rsid w:val="00B7788F"/>
    <w:rsid w:val="00B93D24"/>
    <w:rsid w:val="00C32F3D"/>
    <w:rsid w:val="00C41B36"/>
    <w:rsid w:val="00C56FC2"/>
    <w:rsid w:val="00C82A85"/>
    <w:rsid w:val="00C92038"/>
    <w:rsid w:val="00CB1C5C"/>
    <w:rsid w:val="00CC0884"/>
    <w:rsid w:val="00CE44E9"/>
    <w:rsid w:val="00CF618A"/>
    <w:rsid w:val="00D0558B"/>
    <w:rsid w:val="00D45525"/>
    <w:rsid w:val="00DB5652"/>
    <w:rsid w:val="00DC31E7"/>
    <w:rsid w:val="00E02BD0"/>
    <w:rsid w:val="00E33862"/>
    <w:rsid w:val="00E4044A"/>
    <w:rsid w:val="00E421C1"/>
    <w:rsid w:val="00E66FC0"/>
    <w:rsid w:val="00EA7957"/>
    <w:rsid w:val="00EB4E90"/>
    <w:rsid w:val="00ED6DEF"/>
    <w:rsid w:val="00EE3EAE"/>
    <w:rsid w:val="00F1762A"/>
    <w:rsid w:val="00F3357B"/>
    <w:rsid w:val="00F413FE"/>
    <w:rsid w:val="00F72352"/>
    <w:rsid w:val="00FA73CE"/>
    <w:rsid w:val="00FF5C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88F"/>
    <w:pPr>
      <w:suppressAutoHyphens/>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7788F"/>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5C593C"/>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515029">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D55841-B7C5-4C89-9342-D8B0794F4166}">
  <ds:schemaRefs>
    <ds:schemaRef ds:uri="http://schemas.microsoft.com/sharepoint/v3/contenttype/forms"/>
  </ds:schemaRefs>
</ds:datastoreItem>
</file>

<file path=customXml/itemProps2.xml><?xml version="1.0" encoding="utf-8"?>
<ds:datastoreItem xmlns:ds="http://schemas.openxmlformats.org/officeDocument/2006/customXml" ds:itemID="{3ABADFB9-B679-4E98-8FF0-1CEB98B94C7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B0D21A5-0ADD-40B1-9AF4-8406FBDED2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A3999486-4C63-418B-B594-07F469D76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TotalTime>
  <Pages>11</Pages>
  <Words>1383</Words>
  <Characters>7889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9254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Corey Nance</cp:lastModifiedBy>
  <cp:revision>69</cp:revision>
  <dcterms:created xsi:type="dcterms:W3CDTF">2020-02-24T16:11:00Z</dcterms:created>
  <dcterms:modified xsi:type="dcterms:W3CDTF">2022-08-20T03:03:00Z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