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5452C" w14:textId="7AAE518A" w:rsidR="003C7341" w:rsidRDefault="003C7341" w:rsidP="003C7341">
      <w:pPr>
        <w:pStyle w:val="a3"/>
      </w:pPr>
      <w:r>
        <w:rPr>
          <w:rFonts w:hint="eastAsia"/>
        </w:rPr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守护进程</w:t>
      </w:r>
    </w:p>
    <w:p w14:paraId="268B653B" w14:textId="77777777" w:rsidR="003C7341" w:rsidRDefault="003C7341" w:rsidP="003C7341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一、实验目的</w:t>
      </w:r>
    </w:p>
    <w:p w14:paraId="4CB73D68" w14:textId="2875204E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、了解守护进程的生命周期及应用</w:t>
      </w:r>
      <w:r w:rsidR="00414AE8">
        <w:rPr>
          <w:rFonts w:ascii="Times New Roman" w:eastAsia="宋体" w:hAnsi="Times New Roman" w:hint="eastAsia"/>
        </w:rPr>
        <w:t>。</w:t>
      </w:r>
    </w:p>
    <w:p w14:paraId="2CBBA8BB" w14:textId="628159F9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、掌握编写守护进程的五个基本步骤</w:t>
      </w:r>
      <w:r w:rsidR="00414AE8">
        <w:rPr>
          <w:rFonts w:ascii="Times New Roman" w:eastAsia="宋体" w:hAnsi="Times New Roman" w:hint="eastAsia"/>
        </w:rPr>
        <w:t>。</w:t>
      </w:r>
    </w:p>
    <w:p w14:paraId="3644E1A1" w14:textId="77777777" w:rsidR="003C7341" w:rsidRDefault="003C7341" w:rsidP="003C7341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二、实验原理</w:t>
      </w:r>
    </w:p>
    <w:p w14:paraId="0B90B336" w14:textId="364DBBF6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、守护进程</w:t>
      </w:r>
      <w:r w:rsidR="003440E3" w:rsidRPr="003440E3">
        <w:rPr>
          <w:rFonts w:ascii="Times New Roman" w:eastAsia="宋体" w:hAnsi="Times New Roman" w:hint="eastAsia"/>
        </w:rPr>
        <w:t>是运行在后台的一种特殊进程，用于周期性地执行某种任务或等待处理某些发生的事件。</w:t>
      </w:r>
    </w:p>
    <w:p w14:paraId="4937CA4D" w14:textId="5E5BE76D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、守护进程</w:t>
      </w:r>
      <w:r w:rsidR="003440E3" w:rsidRPr="003440E3">
        <w:rPr>
          <w:rFonts w:ascii="Times New Roman" w:eastAsia="宋体" w:hAnsi="Times New Roman" w:hint="eastAsia"/>
        </w:rPr>
        <w:t>生存期较长，常常在系统引导装入时启动，在系统关闭时终止。守护进程的名称通常以</w:t>
      </w:r>
      <w:r w:rsidR="003440E3" w:rsidRPr="003440E3">
        <w:rPr>
          <w:rFonts w:ascii="Times New Roman" w:eastAsia="宋体" w:hAnsi="Times New Roman"/>
        </w:rPr>
        <w:t>d</w:t>
      </w:r>
      <w:r w:rsidR="003440E3" w:rsidRPr="003440E3">
        <w:rPr>
          <w:rFonts w:ascii="Times New Roman" w:eastAsia="宋体" w:hAnsi="Times New Roman"/>
        </w:rPr>
        <w:t>结尾</w:t>
      </w:r>
      <w:r w:rsidR="003440E3">
        <w:rPr>
          <w:rFonts w:ascii="Times New Roman" w:eastAsia="宋体" w:hAnsi="Times New Roman" w:hint="eastAsia"/>
        </w:rPr>
        <w:t>。</w:t>
      </w:r>
    </w:p>
    <w:p w14:paraId="7C58C1D6" w14:textId="77777777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、编写守护进程的五个步骤：</w:t>
      </w:r>
    </w:p>
    <w:p w14:paraId="74113516" w14:textId="5351F9DE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fork()</w:t>
      </w:r>
      <w:r>
        <w:rPr>
          <w:rFonts w:ascii="Times New Roman" w:eastAsia="宋体" w:hAnsi="Times New Roman" w:hint="eastAsia"/>
        </w:rPr>
        <w:t>创建子进程，</w:t>
      </w:r>
      <w:r>
        <w:rPr>
          <w:rFonts w:ascii="Times New Roman" w:eastAsia="宋体" w:hAnsi="Times New Roman" w:hint="eastAsia"/>
        </w:rPr>
        <w:t>exit()</w:t>
      </w:r>
      <w:r>
        <w:rPr>
          <w:rFonts w:ascii="Times New Roman" w:eastAsia="宋体" w:hAnsi="Times New Roman" w:hint="eastAsia"/>
        </w:rPr>
        <w:t>退出父进程</w:t>
      </w:r>
      <w:r w:rsidR="004C7B55">
        <w:rPr>
          <w:rFonts w:ascii="Times New Roman" w:eastAsia="宋体" w:hAnsi="Times New Roman" w:hint="eastAsia"/>
        </w:rPr>
        <w:t>。</w:t>
      </w:r>
    </w:p>
    <w:p w14:paraId="532E810E" w14:textId="617795FF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setsid()</w:t>
      </w:r>
      <w:r>
        <w:rPr>
          <w:rFonts w:ascii="Times New Roman" w:eastAsia="宋体" w:hAnsi="Times New Roman" w:hint="eastAsia"/>
        </w:rPr>
        <w:t>在子进程中创建新会话，使子进程脱离原来的控制</w:t>
      </w:r>
      <w:r w:rsidR="00B7692A">
        <w:rPr>
          <w:rFonts w:ascii="Times New Roman" w:eastAsia="宋体" w:hAnsi="Times New Roman" w:hint="eastAsia"/>
        </w:rPr>
        <w:t>。</w:t>
      </w:r>
    </w:p>
    <w:p w14:paraId="3A19DDDD" w14:textId="31963C48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chdir()</w:t>
      </w:r>
      <w:r>
        <w:rPr>
          <w:rFonts w:ascii="Times New Roman" w:eastAsia="宋体" w:hAnsi="Times New Roman" w:hint="eastAsia"/>
        </w:rPr>
        <w:t>改变当前的工作目录为根目录，防止可卸载的文件系统被占用</w:t>
      </w:r>
      <w:r w:rsidR="00B7692A">
        <w:rPr>
          <w:rFonts w:ascii="Times New Roman" w:eastAsia="宋体" w:hAnsi="Times New Roman" w:hint="eastAsia"/>
        </w:rPr>
        <w:t>。</w:t>
      </w:r>
    </w:p>
    <w:p w14:paraId="0D6130B8" w14:textId="46E8E939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umask()</w:t>
      </w:r>
      <w:r>
        <w:rPr>
          <w:rFonts w:ascii="Times New Roman" w:eastAsia="宋体" w:hAnsi="Times New Roman" w:hint="eastAsia"/>
        </w:rPr>
        <w:t>设置文件权限掩码，防止继承来的文件创建屏蔽字，拒绝某些权限</w:t>
      </w:r>
      <w:r w:rsidR="00B7692A">
        <w:rPr>
          <w:rFonts w:ascii="Times New Roman" w:eastAsia="宋体" w:hAnsi="Times New Roman" w:hint="eastAsia"/>
        </w:rPr>
        <w:t>。</w:t>
      </w:r>
    </w:p>
    <w:p w14:paraId="6496B69E" w14:textId="77777777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close()</w:t>
      </w:r>
      <w:r>
        <w:rPr>
          <w:rFonts w:ascii="Times New Roman" w:eastAsia="宋体" w:hAnsi="Times New Roman" w:hint="eastAsia"/>
        </w:rPr>
        <w:t>关闭文件描述符，由于子进程从父进程继承一些打开的无用的文件，</w:t>
      </w:r>
    </w:p>
    <w:p w14:paraId="04E8B8F3" w14:textId="77777777" w:rsidR="003C7341" w:rsidRDefault="003C7341" w:rsidP="003C7341">
      <w:pPr>
        <w:spacing w:line="440" w:lineRule="exact"/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需要将其关闭，防止占用资源</w:t>
      </w:r>
    </w:p>
    <w:p w14:paraId="6F0BE4D1" w14:textId="77777777" w:rsidR="003C7341" w:rsidRDefault="003C7341" w:rsidP="003C7341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三、实验内容</w:t>
      </w:r>
    </w:p>
    <w:p w14:paraId="36561C04" w14:textId="6753FFA5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4A703D">
        <w:rPr>
          <w:rFonts w:ascii="Times New Roman" w:eastAsia="宋体" w:hAnsi="Times New Roman" w:hint="eastAsia"/>
        </w:rPr>
        <w:t>编写</w:t>
      </w:r>
      <w:r w:rsidR="00A667F1" w:rsidRPr="00A667F1">
        <w:rPr>
          <w:rFonts w:ascii="Times New Roman" w:eastAsia="宋体" w:hAnsi="Times New Roman"/>
        </w:rPr>
        <w:t>守护进程</w:t>
      </w:r>
      <w:r w:rsidR="005A33F7">
        <w:rPr>
          <w:rFonts w:ascii="Times New Roman" w:eastAsia="宋体" w:hAnsi="Times New Roman"/>
        </w:rPr>
        <w:t>test</w:t>
      </w:r>
      <w:r w:rsidR="005A33F7">
        <w:rPr>
          <w:rFonts w:ascii="Times New Roman" w:eastAsia="宋体" w:hAnsi="Times New Roman" w:hint="eastAsia"/>
        </w:rPr>
        <w:t>，</w:t>
      </w:r>
      <w:r w:rsidR="006C6E43"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 w:hint="eastAsia"/>
        </w:rPr>
        <w:t>每</w:t>
      </w:r>
      <w:r w:rsidR="00CC0CF7"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秒钟打印一个数字，定向输出到</w:t>
      </w:r>
      <w:r>
        <w:rPr>
          <w:rFonts w:ascii="Times New Roman" w:eastAsia="宋体" w:hAnsi="Times New Roman" w:hint="eastAsia"/>
        </w:rPr>
        <w:t>trush.txt</w:t>
      </w:r>
      <w:r w:rsidR="00DB72B8">
        <w:rPr>
          <w:rFonts w:ascii="Times New Roman" w:eastAsia="宋体" w:hAnsi="Times New Roman" w:hint="eastAsia"/>
        </w:rPr>
        <w:t>。</w:t>
      </w:r>
    </w:p>
    <w:p w14:paraId="207D831F" w14:textId="608F289C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、编写并编译</w:t>
      </w:r>
      <w:r>
        <w:rPr>
          <w:rFonts w:ascii="Times New Roman" w:eastAsia="宋体" w:hAnsi="Times New Roman" w:hint="eastAsia"/>
        </w:rPr>
        <w:t>monitor.c</w:t>
      </w:r>
      <w:r>
        <w:rPr>
          <w:rFonts w:ascii="Times New Roman" w:eastAsia="宋体" w:hAnsi="Times New Roman" w:hint="eastAsia"/>
        </w:rPr>
        <w:t>，其功能为每</w:t>
      </w:r>
      <w:r w:rsidR="00071385"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秒检测一次</w:t>
      </w:r>
      <w:r w:rsidR="00ED5D62">
        <w:rPr>
          <w:rFonts w:ascii="Times New Roman" w:eastAsia="宋体" w:hAnsi="Times New Roman" w:hint="eastAsia"/>
        </w:rPr>
        <w:t>test</w:t>
      </w:r>
      <w:r w:rsidR="00BD0C7F">
        <w:rPr>
          <w:rFonts w:ascii="Times New Roman" w:eastAsia="宋体" w:hAnsi="Times New Roman" w:hint="eastAsia"/>
        </w:rPr>
        <w:t>是否正在运行；若未运行，则运行该程序。</w:t>
      </w:r>
    </w:p>
    <w:p w14:paraId="0A1C028C" w14:textId="3754C657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、先验证</w:t>
      </w:r>
      <w:r w:rsidR="00AC7133"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 w:hint="eastAsia"/>
        </w:rPr>
        <w:t>是否能正常运行，需要执行</w:t>
      </w:r>
      <w:r w:rsidR="00F66CC9"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 w:hint="eastAsia"/>
        </w:rPr>
        <w:t>，然后用命令查看数字是否正常输出至</w:t>
      </w:r>
      <w:r>
        <w:rPr>
          <w:rFonts w:ascii="Times New Roman" w:eastAsia="宋体" w:hAnsi="Times New Roman" w:hint="eastAsia"/>
        </w:rPr>
        <w:t>trush.txt</w:t>
      </w:r>
      <w:r w:rsidR="00DA3F14">
        <w:rPr>
          <w:rFonts w:ascii="Times New Roman" w:eastAsia="宋体" w:hAnsi="Times New Roman" w:hint="eastAsia"/>
        </w:rPr>
        <w:t>。</w:t>
      </w:r>
    </w:p>
    <w:p w14:paraId="6F9A76DE" w14:textId="60F02843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、然后执行</w:t>
      </w:r>
      <w:r>
        <w:rPr>
          <w:rFonts w:ascii="Times New Roman" w:eastAsia="宋体" w:hAnsi="Times New Roman" w:hint="eastAsia"/>
        </w:rPr>
        <w:t>kill</w:t>
      </w:r>
      <w:r>
        <w:rPr>
          <w:rFonts w:ascii="Times New Roman" w:eastAsia="宋体" w:hAnsi="Times New Roman" w:hint="eastAsia"/>
        </w:rPr>
        <w:t>命令</w:t>
      </w:r>
      <w:r w:rsidR="00841E4C">
        <w:rPr>
          <w:rFonts w:ascii="Times New Roman" w:eastAsia="宋体" w:hAnsi="Times New Roman" w:hint="eastAsia"/>
        </w:rPr>
        <w:t>终止进程</w:t>
      </w:r>
      <w:r>
        <w:rPr>
          <w:rFonts w:ascii="Times New Roman" w:eastAsia="宋体" w:hAnsi="Times New Roman" w:hint="eastAsia"/>
        </w:rPr>
        <w:t>，使用命令查看</w:t>
      </w:r>
      <w:r w:rsidR="001B5D9D"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 w:hint="eastAsia"/>
        </w:rPr>
        <w:t>此时并未运行</w:t>
      </w:r>
      <w:r w:rsidR="00DA3F14">
        <w:rPr>
          <w:rFonts w:ascii="Times New Roman" w:eastAsia="宋体" w:hAnsi="Times New Roman" w:hint="eastAsia"/>
        </w:rPr>
        <w:t>。</w:t>
      </w:r>
    </w:p>
    <w:p w14:paraId="13CF23D4" w14:textId="3AF3BEE1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、执行</w:t>
      </w:r>
      <w:r>
        <w:rPr>
          <w:rFonts w:ascii="Times New Roman" w:eastAsia="宋体" w:hAnsi="Times New Roman" w:hint="eastAsia"/>
        </w:rPr>
        <w:t>monitor</w:t>
      </w:r>
      <w:r>
        <w:rPr>
          <w:rFonts w:ascii="Times New Roman" w:eastAsia="宋体" w:hAnsi="Times New Roman" w:hint="eastAsia"/>
        </w:rPr>
        <w:t>，</w:t>
      </w:r>
      <w:r w:rsidR="0092551D"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秒钟后使用命令查看</w:t>
      </w:r>
      <w:r w:rsidR="001B5D9D"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 w:hint="eastAsia"/>
        </w:rPr>
        <w:t>此时已经运行</w:t>
      </w:r>
      <w:r w:rsidR="00DA3F14">
        <w:rPr>
          <w:rFonts w:ascii="Times New Roman" w:eastAsia="宋体" w:hAnsi="Times New Roman" w:hint="eastAsia"/>
        </w:rPr>
        <w:t>。</w:t>
      </w:r>
    </w:p>
    <w:p w14:paraId="4126601A" w14:textId="7467413B" w:rsidR="00AC119F" w:rsidRDefault="00AC119F" w:rsidP="003C7341">
      <w:pPr>
        <w:spacing w:line="440" w:lineRule="exact"/>
        <w:ind w:firstLine="420"/>
        <w:rPr>
          <w:rFonts w:ascii="Times New Roman" w:eastAsia="宋体" w:hAnsi="Times New Roman"/>
        </w:rPr>
      </w:pPr>
      <w:r w:rsidRPr="008F20FA">
        <w:rPr>
          <w:rFonts w:ascii="Times New Roman" w:eastAsia="宋体" w:hAnsi="Times New Roman" w:hint="eastAsia"/>
          <w:b/>
          <w:color w:val="FF0000"/>
        </w:rPr>
        <w:t>选做</w:t>
      </w:r>
      <w:r w:rsidR="00F15CE6" w:rsidRPr="008F20FA">
        <w:rPr>
          <w:rFonts w:ascii="Times New Roman" w:eastAsia="宋体" w:hAnsi="Times New Roman" w:hint="eastAsia"/>
          <w:b/>
          <w:color w:val="FF0000"/>
        </w:rPr>
        <w:t>部分</w:t>
      </w:r>
      <w:r w:rsidRPr="008F20FA">
        <w:rPr>
          <w:rFonts w:ascii="Times New Roman" w:eastAsia="宋体" w:hAnsi="Times New Roman" w:hint="eastAsia"/>
          <w:b/>
          <w:color w:val="FF0000"/>
        </w:rPr>
        <w:t>：</w:t>
      </w:r>
      <w:r>
        <w:rPr>
          <w:rFonts w:ascii="Times New Roman" w:eastAsia="宋体" w:hAnsi="Times New Roman" w:hint="eastAsia"/>
        </w:rPr>
        <w:t>将编写的守护进程设置为开机自启动。</w:t>
      </w:r>
    </w:p>
    <w:p w14:paraId="2C6B3C9E" w14:textId="7B285858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</w:p>
    <w:p w14:paraId="22CE9117" w14:textId="5110EE5D" w:rsidR="00FE6C22" w:rsidRDefault="008E5280" w:rsidP="007035DA">
      <w:pPr>
        <w:spacing w:line="360" w:lineRule="auto"/>
      </w:pPr>
    </w:p>
    <w:sectPr w:rsidR="00FE6C22" w:rsidSect="00722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106E5" w14:textId="77777777" w:rsidR="008E5280" w:rsidRDefault="008E5280" w:rsidP="00CC0CF7">
      <w:r>
        <w:separator/>
      </w:r>
    </w:p>
  </w:endnote>
  <w:endnote w:type="continuationSeparator" w:id="0">
    <w:p w14:paraId="2B5E6A22" w14:textId="77777777" w:rsidR="008E5280" w:rsidRDefault="008E5280" w:rsidP="00CC0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B4F91" w14:textId="77777777" w:rsidR="008E5280" w:rsidRDefault="008E5280" w:rsidP="00CC0CF7">
      <w:r>
        <w:separator/>
      </w:r>
    </w:p>
  </w:footnote>
  <w:footnote w:type="continuationSeparator" w:id="0">
    <w:p w14:paraId="72F6B56F" w14:textId="77777777" w:rsidR="008E5280" w:rsidRDefault="008E5280" w:rsidP="00CC0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69"/>
    <w:rsid w:val="00071385"/>
    <w:rsid w:val="000E4367"/>
    <w:rsid w:val="001539FA"/>
    <w:rsid w:val="001B5D9D"/>
    <w:rsid w:val="003113D5"/>
    <w:rsid w:val="00340972"/>
    <w:rsid w:val="003440E3"/>
    <w:rsid w:val="00346B57"/>
    <w:rsid w:val="003C7341"/>
    <w:rsid w:val="00414AE8"/>
    <w:rsid w:val="004A703D"/>
    <w:rsid w:val="004C7B55"/>
    <w:rsid w:val="00514669"/>
    <w:rsid w:val="005A33F7"/>
    <w:rsid w:val="005E3D83"/>
    <w:rsid w:val="0060124B"/>
    <w:rsid w:val="00624974"/>
    <w:rsid w:val="00660B32"/>
    <w:rsid w:val="006C6E43"/>
    <w:rsid w:val="007035DA"/>
    <w:rsid w:val="00722DE7"/>
    <w:rsid w:val="008118D3"/>
    <w:rsid w:val="00841E4C"/>
    <w:rsid w:val="008B2D5F"/>
    <w:rsid w:val="008E5280"/>
    <w:rsid w:val="008E6856"/>
    <w:rsid w:val="008F20FA"/>
    <w:rsid w:val="0092551D"/>
    <w:rsid w:val="009F32D4"/>
    <w:rsid w:val="00A001C0"/>
    <w:rsid w:val="00A667F1"/>
    <w:rsid w:val="00AC119F"/>
    <w:rsid w:val="00AC7133"/>
    <w:rsid w:val="00AD0B31"/>
    <w:rsid w:val="00B7692A"/>
    <w:rsid w:val="00BD0C7F"/>
    <w:rsid w:val="00BF2783"/>
    <w:rsid w:val="00CC0CF7"/>
    <w:rsid w:val="00DA3F14"/>
    <w:rsid w:val="00DB72B8"/>
    <w:rsid w:val="00E85471"/>
    <w:rsid w:val="00ED5D62"/>
    <w:rsid w:val="00F15CE6"/>
    <w:rsid w:val="00F66CC9"/>
    <w:rsid w:val="00F7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52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6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46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C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0C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0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0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实验三 守护进程</vt:lpstr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24387453@qq.com</cp:lastModifiedBy>
  <cp:revision>38</cp:revision>
  <dcterms:created xsi:type="dcterms:W3CDTF">2018-04-26T03:18:00Z</dcterms:created>
  <dcterms:modified xsi:type="dcterms:W3CDTF">2020-04-28T06:05:00Z</dcterms:modified>
</cp:coreProperties>
</file>