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:rsidR="0035554F" w:rsidRPr="00573E4A" w:rsidRDefault="00573E4A" w:rsidP="00573E4A">
      <w:pPr>
        <w:pStyle w:val="Ttulo1"/>
        <w:jc w:val="center"/>
        <w:rPr>
          <w:rFonts w:ascii="Comic Sans MS" w:hAnsi="Comic Sans MS"/>
          <w:sz w:val="36"/>
          <w:szCs w:val="36"/>
          <w:u w:val="single"/>
        </w:rPr>
      </w:pPr>
      <w:r w:rsidRPr="00573E4A">
        <w:rPr>
          <w:rFonts w:ascii="Comic Sans MS" w:hAnsi="Comic Sans MS"/>
          <w:sz w:val="36"/>
          <w:szCs w:val="36"/>
          <w:u w:val="single"/>
        </w:rPr>
        <w:t>RESUMEN DE CÓDIGOS UTILIZADOS EN LA PRÁCTICA DE C#</w:t>
      </w:r>
    </w:p>
    <w:p w:rsidR="0035554F" w:rsidRPr="00573E4A" w:rsidRDefault="00000000" w:rsidP="00573E4A">
      <w:pPr>
        <w:rPr>
          <w:rFonts w:ascii="Comic Sans MS" w:hAnsi="Comic Sans MS"/>
        </w:rPr>
      </w:pPr>
      <w:r>
        <w:br/>
      </w:r>
      <w:r w:rsidRPr="00573E4A">
        <w:rPr>
          <w:rFonts w:ascii="Comic Sans MS" w:hAnsi="Comic Sans MS"/>
          <w:b/>
          <w:bCs/>
        </w:rPr>
        <w:t>1. using System;</w:t>
      </w:r>
      <w:r w:rsidRPr="00573E4A">
        <w:rPr>
          <w:rFonts w:ascii="Comic Sans MS" w:hAnsi="Comic Sans MS"/>
        </w:rPr>
        <w:br/>
        <w:t>Permite usar Console, Convert y otras funciones básicas.</w:t>
      </w:r>
      <w:r w:rsidRPr="00573E4A">
        <w:rPr>
          <w:rFonts w:ascii="Comic Sans MS" w:hAnsi="Comic Sans MS"/>
        </w:rPr>
        <w:br/>
      </w:r>
      <w:r w:rsidRPr="00573E4A">
        <w:rPr>
          <w:rFonts w:ascii="Comic Sans MS" w:hAnsi="Comic Sans MS"/>
        </w:rPr>
        <w:br/>
      </w:r>
      <w:r w:rsidRPr="00573E4A">
        <w:rPr>
          <w:rFonts w:ascii="Comic Sans MS" w:hAnsi="Comic Sans MS"/>
          <w:b/>
          <w:bCs/>
        </w:rPr>
        <w:t>2. Estructura principal:</w:t>
      </w:r>
      <w:r w:rsidRPr="00573E4A">
        <w:rPr>
          <w:rFonts w:ascii="Comic Sans MS" w:hAnsi="Comic Sans MS"/>
        </w:rPr>
        <w:br/>
        <w:t>class Program</w:t>
      </w:r>
      <w:r w:rsidRPr="00573E4A">
        <w:rPr>
          <w:rFonts w:ascii="Comic Sans MS" w:hAnsi="Comic Sans MS"/>
        </w:rPr>
        <w:br/>
        <w:t>{</w:t>
      </w:r>
      <w:r w:rsidRPr="00573E4A">
        <w:rPr>
          <w:rFonts w:ascii="Comic Sans MS" w:hAnsi="Comic Sans MS"/>
        </w:rPr>
        <w:br/>
        <w:t xml:space="preserve">    static void </w:t>
      </w:r>
      <w:r w:rsidR="00573E4A" w:rsidRPr="00573E4A">
        <w:rPr>
          <w:rFonts w:ascii="Comic Sans MS" w:hAnsi="Comic Sans MS"/>
        </w:rPr>
        <w:t>Main (</w:t>
      </w:r>
      <w:r w:rsidRPr="00573E4A">
        <w:rPr>
          <w:rFonts w:ascii="Comic Sans MS" w:hAnsi="Comic Sans MS"/>
        </w:rPr>
        <w:t>)</w:t>
      </w:r>
      <w:r w:rsidRPr="00573E4A">
        <w:rPr>
          <w:rFonts w:ascii="Comic Sans MS" w:hAnsi="Comic Sans MS"/>
        </w:rPr>
        <w:br/>
        <w:t xml:space="preserve"> </w:t>
      </w:r>
      <w:r w:rsidR="00573E4A" w:rsidRPr="00573E4A">
        <w:rPr>
          <w:rFonts w:ascii="Comic Sans MS" w:hAnsi="Comic Sans MS"/>
        </w:rPr>
        <w:t xml:space="preserve">  {</w:t>
      </w:r>
      <w:r w:rsidRPr="00573E4A">
        <w:rPr>
          <w:rFonts w:ascii="Comic Sans MS" w:hAnsi="Comic Sans MS"/>
        </w:rPr>
        <w:br/>
        <w:t xml:space="preserve">    }</w:t>
      </w:r>
      <w:r w:rsidRPr="00573E4A">
        <w:rPr>
          <w:rFonts w:ascii="Comic Sans MS" w:hAnsi="Comic Sans MS"/>
        </w:rPr>
        <w:br/>
        <w:t>}</w:t>
      </w:r>
      <w:r w:rsidRPr="00573E4A">
        <w:rPr>
          <w:rFonts w:ascii="Comic Sans MS" w:hAnsi="Comic Sans MS"/>
        </w:rPr>
        <w:br/>
      </w:r>
      <w:r w:rsidRPr="00573E4A">
        <w:rPr>
          <w:rFonts w:ascii="Comic Sans MS" w:hAnsi="Comic Sans MS"/>
        </w:rPr>
        <w:br/>
      </w:r>
      <w:r w:rsidRPr="00573E4A">
        <w:rPr>
          <w:rFonts w:ascii="Comic Sans MS" w:hAnsi="Comic Sans MS"/>
          <w:b/>
          <w:bCs/>
        </w:rPr>
        <w:t>3. Salida de datos:</w:t>
      </w:r>
      <w:r w:rsidRPr="00573E4A">
        <w:rPr>
          <w:rFonts w:ascii="Comic Sans MS" w:hAnsi="Comic Sans MS"/>
        </w:rPr>
        <w:br/>
        <w:t>Console.Write()</w:t>
      </w:r>
      <w:r w:rsidRPr="00573E4A">
        <w:rPr>
          <w:rFonts w:ascii="Comic Sans MS" w:hAnsi="Comic Sans MS"/>
        </w:rPr>
        <w:br/>
        <w:t>Console.WriteLine()</w:t>
      </w:r>
      <w:r w:rsidRPr="00573E4A">
        <w:rPr>
          <w:rFonts w:ascii="Comic Sans MS" w:hAnsi="Comic Sans MS"/>
        </w:rPr>
        <w:br/>
      </w:r>
      <w:r w:rsidRPr="00573E4A">
        <w:rPr>
          <w:rFonts w:ascii="Comic Sans MS" w:hAnsi="Comic Sans MS"/>
        </w:rPr>
        <w:br/>
      </w:r>
      <w:r w:rsidRPr="00573E4A">
        <w:rPr>
          <w:rFonts w:ascii="Comic Sans MS" w:hAnsi="Comic Sans MS"/>
          <w:b/>
          <w:bCs/>
        </w:rPr>
        <w:t>4. Entrada de datos:</w:t>
      </w:r>
      <w:r w:rsidRPr="00573E4A">
        <w:rPr>
          <w:rFonts w:ascii="Comic Sans MS" w:hAnsi="Comic Sans MS"/>
        </w:rPr>
        <w:br/>
        <w:t>Console.ReadLine()</w:t>
      </w:r>
      <w:r w:rsidRPr="00573E4A">
        <w:rPr>
          <w:rFonts w:ascii="Comic Sans MS" w:hAnsi="Comic Sans MS"/>
        </w:rPr>
        <w:br/>
      </w:r>
      <w:r w:rsidRPr="00573E4A">
        <w:rPr>
          <w:rFonts w:ascii="Comic Sans MS" w:hAnsi="Comic Sans MS"/>
        </w:rPr>
        <w:br/>
      </w:r>
      <w:r w:rsidRPr="00573E4A">
        <w:rPr>
          <w:rFonts w:ascii="Comic Sans MS" w:hAnsi="Comic Sans MS"/>
          <w:b/>
          <w:bCs/>
        </w:rPr>
        <w:t>5. Conversión de datos:</w:t>
      </w:r>
      <w:r w:rsidRPr="00573E4A">
        <w:rPr>
          <w:rFonts w:ascii="Comic Sans MS" w:hAnsi="Comic Sans MS"/>
        </w:rPr>
        <w:br/>
        <w:t>Convert.ToInt32()</w:t>
      </w:r>
      <w:r w:rsidRPr="00573E4A">
        <w:rPr>
          <w:rFonts w:ascii="Comic Sans MS" w:hAnsi="Comic Sans MS"/>
        </w:rPr>
        <w:br/>
        <w:t>Convert.ToDouble()</w:t>
      </w:r>
      <w:r w:rsidRPr="00573E4A">
        <w:rPr>
          <w:rFonts w:ascii="Comic Sans MS" w:hAnsi="Comic Sans MS"/>
        </w:rPr>
        <w:br/>
      </w:r>
      <w:r w:rsidRPr="00573E4A">
        <w:rPr>
          <w:rFonts w:ascii="Comic Sans MS" w:hAnsi="Comic Sans MS"/>
        </w:rPr>
        <w:br/>
      </w:r>
      <w:r w:rsidRPr="00573E4A">
        <w:rPr>
          <w:rFonts w:ascii="Comic Sans MS" w:hAnsi="Comic Sans MS"/>
          <w:b/>
          <w:bCs/>
        </w:rPr>
        <w:t>6. Tipos de variables:</w:t>
      </w:r>
      <w:r w:rsidRPr="00573E4A">
        <w:rPr>
          <w:rFonts w:ascii="Comic Sans MS" w:hAnsi="Comic Sans MS"/>
        </w:rPr>
        <w:br/>
        <w:t>int, double, string</w:t>
      </w:r>
      <w:r w:rsidRPr="00573E4A">
        <w:rPr>
          <w:rFonts w:ascii="Comic Sans MS" w:hAnsi="Comic Sans MS"/>
        </w:rPr>
        <w:br/>
      </w:r>
      <w:r w:rsidRPr="00573E4A">
        <w:rPr>
          <w:rFonts w:ascii="Comic Sans MS" w:hAnsi="Comic Sans MS"/>
        </w:rPr>
        <w:br/>
      </w:r>
      <w:r w:rsidRPr="00573E4A">
        <w:rPr>
          <w:rFonts w:ascii="Comic Sans MS" w:hAnsi="Comic Sans MS"/>
          <w:b/>
          <w:bCs/>
        </w:rPr>
        <w:t>7. Operadores aritméticos:</w:t>
      </w:r>
      <w:r w:rsidRPr="00573E4A">
        <w:rPr>
          <w:rFonts w:ascii="Comic Sans MS" w:hAnsi="Comic Sans MS"/>
        </w:rPr>
        <w:br/>
      </w:r>
      <w:r w:rsidR="00573E4A" w:rsidRPr="00573E4A">
        <w:rPr>
          <w:rFonts w:ascii="Comic Sans MS" w:hAnsi="Comic Sans MS"/>
        </w:rPr>
        <w:t>+ - * /</w:t>
      </w:r>
      <w:r w:rsidRPr="00573E4A">
        <w:rPr>
          <w:rFonts w:ascii="Comic Sans MS" w:hAnsi="Comic Sans MS"/>
        </w:rPr>
        <w:br/>
      </w:r>
      <w:r w:rsidRPr="00573E4A">
        <w:rPr>
          <w:rFonts w:ascii="Comic Sans MS" w:hAnsi="Comic Sans MS"/>
        </w:rPr>
        <w:br/>
      </w:r>
      <w:r w:rsidRPr="00573E4A">
        <w:rPr>
          <w:rFonts w:ascii="Comic Sans MS" w:hAnsi="Comic Sans MS"/>
          <w:b/>
          <w:bCs/>
        </w:rPr>
        <w:t>8. Operadores relacionales:</w:t>
      </w:r>
      <w:r w:rsidRPr="00573E4A">
        <w:rPr>
          <w:rFonts w:ascii="Comic Sans MS" w:hAnsi="Comic Sans MS"/>
        </w:rPr>
        <w:br/>
      </w:r>
      <w:r w:rsidR="00573E4A" w:rsidRPr="00573E4A">
        <w:rPr>
          <w:rFonts w:ascii="Comic Sans MS" w:hAnsi="Comic Sans MS"/>
        </w:rPr>
        <w:t>&gt; &lt; &gt;= &lt;= ==! =</w:t>
      </w:r>
      <w:r w:rsidRPr="00573E4A">
        <w:rPr>
          <w:rFonts w:ascii="Comic Sans MS" w:hAnsi="Comic Sans MS"/>
        </w:rPr>
        <w:br/>
      </w:r>
      <w:r w:rsidRPr="00573E4A">
        <w:rPr>
          <w:rFonts w:ascii="Comic Sans MS" w:hAnsi="Comic Sans MS"/>
        </w:rPr>
        <w:br/>
      </w:r>
      <w:r w:rsidRPr="00573E4A">
        <w:rPr>
          <w:rFonts w:ascii="Comic Sans MS" w:hAnsi="Comic Sans MS"/>
          <w:b/>
          <w:bCs/>
        </w:rPr>
        <w:lastRenderedPageBreak/>
        <w:t>9. Condicional simple:</w:t>
      </w:r>
      <w:r w:rsidRPr="00573E4A">
        <w:rPr>
          <w:rFonts w:ascii="Comic Sans MS" w:hAnsi="Comic Sans MS"/>
        </w:rPr>
        <w:br/>
        <w:t>if</w:t>
      </w:r>
      <w:r w:rsidRPr="00573E4A">
        <w:rPr>
          <w:rFonts w:ascii="Comic Sans MS" w:hAnsi="Comic Sans MS"/>
        </w:rPr>
        <w:br/>
      </w:r>
      <w:r w:rsidRPr="00573E4A">
        <w:rPr>
          <w:rFonts w:ascii="Comic Sans MS" w:hAnsi="Comic Sans MS"/>
        </w:rPr>
        <w:br/>
      </w:r>
      <w:r w:rsidRPr="00573E4A">
        <w:rPr>
          <w:rFonts w:ascii="Comic Sans MS" w:hAnsi="Comic Sans MS"/>
          <w:b/>
          <w:bCs/>
        </w:rPr>
        <w:t>10. Condicional doble:</w:t>
      </w:r>
      <w:r w:rsidRPr="00573E4A">
        <w:rPr>
          <w:rFonts w:ascii="Comic Sans MS" w:hAnsi="Comic Sans MS"/>
        </w:rPr>
        <w:br/>
        <w:t>if ... else</w:t>
      </w:r>
      <w:r w:rsidRPr="00573E4A">
        <w:rPr>
          <w:rFonts w:ascii="Comic Sans MS" w:hAnsi="Comic Sans MS"/>
        </w:rPr>
        <w:br/>
      </w:r>
      <w:r w:rsidRPr="00573E4A">
        <w:rPr>
          <w:rFonts w:ascii="Comic Sans MS" w:hAnsi="Comic Sans MS"/>
        </w:rPr>
        <w:br/>
      </w:r>
      <w:r w:rsidRPr="00573E4A">
        <w:rPr>
          <w:rFonts w:ascii="Comic Sans MS" w:hAnsi="Comic Sans MS"/>
          <w:b/>
          <w:bCs/>
        </w:rPr>
        <w:t>11. Condicional múltiple:</w:t>
      </w:r>
      <w:r w:rsidRPr="00573E4A">
        <w:rPr>
          <w:rFonts w:ascii="Comic Sans MS" w:hAnsi="Comic Sans MS"/>
        </w:rPr>
        <w:br/>
        <w:t>if ... else if ... else</w:t>
      </w:r>
      <w:r w:rsidRPr="00573E4A">
        <w:rPr>
          <w:rFonts w:ascii="Comic Sans MS" w:hAnsi="Comic Sans MS"/>
        </w:rPr>
        <w:br/>
      </w:r>
      <w:r w:rsidRPr="00573E4A">
        <w:rPr>
          <w:rFonts w:ascii="Comic Sans MS" w:hAnsi="Comic Sans MS"/>
        </w:rPr>
        <w:br/>
      </w:r>
      <w:r w:rsidRPr="00573E4A">
        <w:rPr>
          <w:rFonts w:ascii="Comic Sans MS" w:hAnsi="Comic Sans MS"/>
          <w:b/>
          <w:bCs/>
        </w:rPr>
        <w:t>12. Operadores lógicos:</w:t>
      </w:r>
      <w:r w:rsidRPr="00573E4A">
        <w:rPr>
          <w:rFonts w:ascii="Comic Sans MS" w:hAnsi="Comic Sans MS"/>
        </w:rPr>
        <w:br/>
        <w:t>&amp;&amp; (AND)</w:t>
      </w:r>
      <w:r w:rsidRPr="00573E4A">
        <w:rPr>
          <w:rFonts w:ascii="Comic Sans MS" w:hAnsi="Comic Sans MS"/>
        </w:rPr>
        <w:br/>
        <w:t>|| (OR)</w:t>
      </w:r>
      <w:r w:rsidRPr="00573E4A">
        <w:rPr>
          <w:rFonts w:ascii="Comic Sans MS" w:hAnsi="Comic Sans MS"/>
        </w:rPr>
        <w:br/>
      </w:r>
      <w:r w:rsidRPr="00573E4A">
        <w:rPr>
          <w:rFonts w:ascii="Comic Sans MS" w:hAnsi="Comic Sans MS"/>
        </w:rPr>
        <w:br/>
      </w:r>
      <w:r w:rsidRPr="00573E4A">
        <w:rPr>
          <w:rFonts w:ascii="Comic Sans MS" w:hAnsi="Comic Sans MS"/>
          <w:b/>
          <w:bCs/>
        </w:rPr>
        <w:t>13. Método:</w:t>
      </w:r>
      <w:r w:rsidRPr="00573E4A">
        <w:rPr>
          <w:rFonts w:ascii="Comic Sans MS" w:hAnsi="Comic Sans MS"/>
        </w:rPr>
        <w:br/>
        <w:t>.ToLower()</w:t>
      </w:r>
      <w:r w:rsidRPr="00573E4A">
        <w:rPr>
          <w:rFonts w:ascii="Comic Sans MS" w:hAnsi="Comic Sans MS"/>
        </w:rPr>
        <w:br/>
      </w:r>
      <w:r w:rsidRPr="00573E4A">
        <w:rPr>
          <w:rFonts w:ascii="Comic Sans MS" w:hAnsi="Comic Sans MS"/>
        </w:rPr>
        <w:br/>
      </w:r>
      <w:r w:rsidRPr="00573E4A">
        <w:rPr>
          <w:rFonts w:ascii="Comic Sans MS" w:hAnsi="Comic Sans MS"/>
          <w:b/>
          <w:bCs/>
        </w:rPr>
        <w:t>14. Acumuladores:</w:t>
      </w:r>
      <w:r w:rsidRPr="00573E4A">
        <w:rPr>
          <w:rFonts w:ascii="Comic Sans MS" w:hAnsi="Comic Sans MS"/>
        </w:rPr>
        <w:br/>
        <w:t>variable += valor</w:t>
      </w:r>
      <w:r w:rsidRPr="00573E4A">
        <w:rPr>
          <w:rFonts w:ascii="Comic Sans MS" w:hAnsi="Comic Sans MS"/>
        </w:rPr>
        <w:br/>
      </w:r>
      <w:r w:rsidRPr="00573E4A">
        <w:rPr>
          <w:rFonts w:ascii="Comic Sans MS" w:hAnsi="Comic Sans MS"/>
        </w:rPr>
        <w:br/>
      </w:r>
      <w:r w:rsidRPr="00573E4A">
        <w:rPr>
          <w:rFonts w:ascii="Comic Sans MS" w:hAnsi="Comic Sans MS"/>
          <w:b/>
          <w:bCs/>
        </w:rPr>
        <w:t>15. Ciclo FOR:</w:t>
      </w:r>
      <w:r w:rsidRPr="00573E4A">
        <w:rPr>
          <w:rFonts w:ascii="Comic Sans MS" w:hAnsi="Comic Sans MS"/>
        </w:rPr>
        <w:br/>
        <w:t>for (int i = 1; i &lt;= n; i++)</w:t>
      </w:r>
      <w:r w:rsidRPr="00573E4A">
        <w:rPr>
          <w:rFonts w:ascii="Comic Sans MS" w:hAnsi="Comic Sans MS"/>
        </w:rPr>
        <w:br/>
      </w:r>
      <w:r w:rsidRPr="00573E4A">
        <w:rPr>
          <w:rFonts w:ascii="Comic Sans MS" w:hAnsi="Comic Sans MS"/>
        </w:rPr>
        <w:br/>
      </w:r>
      <w:r w:rsidRPr="00573E4A">
        <w:rPr>
          <w:rFonts w:ascii="Comic Sans MS" w:hAnsi="Comic Sans MS"/>
          <w:b/>
          <w:bCs/>
        </w:rPr>
        <w:t>Explicación de las entradas de datos:</w:t>
      </w:r>
      <w:r w:rsidRPr="00573E4A">
        <w:rPr>
          <w:rFonts w:ascii="Comic Sans MS" w:hAnsi="Comic Sans MS"/>
        </w:rPr>
        <w:br/>
        <w:t>La mayoría de los ejercicios pedían leer o ingresar valores. Por ello se utilizó</w:t>
      </w:r>
      <w:r w:rsidRPr="00573E4A">
        <w:rPr>
          <w:rFonts w:ascii="Comic Sans MS" w:hAnsi="Comic Sans MS"/>
        </w:rPr>
        <w:br/>
        <w:t>Console.ReadLine() para que el usuario introduzca los datos por teclado.</w:t>
      </w:r>
      <w:r w:rsidRPr="00573E4A">
        <w:rPr>
          <w:rFonts w:ascii="Comic Sans MS" w:hAnsi="Comic Sans MS"/>
        </w:rPr>
        <w:br/>
        <w:t>Luego esos datos se almacenan en variables, se procesan mediante operaciones</w:t>
      </w:r>
      <w:r w:rsidRPr="00573E4A">
        <w:rPr>
          <w:rFonts w:ascii="Comic Sans MS" w:hAnsi="Comic Sans MS"/>
        </w:rPr>
        <w:br/>
        <w:t>o condiciones y finalmente se muestran con Console.WriteLine().</w:t>
      </w:r>
      <w:r w:rsidRPr="00573E4A">
        <w:rPr>
          <w:rFonts w:ascii="Comic Sans MS" w:hAnsi="Comic Sans MS"/>
        </w:rPr>
        <w:br/>
      </w:r>
      <w:r w:rsidRPr="00573E4A">
        <w:rPr>
          <w:rFonts w:ascii="Comic Sans MS" w:hAnsi="Comic Sans MS"/>
        </w:rPr>
        <w:br/>
      </w:r>
      <w:r w:rsidRPr="00573E4A">
        <w:rPr>
          <w:rFonts w:ascii="Comic Sans MS" w:hAnsi="Comic Sans MS"/>
          <w:b/>
          <w:bCs/>
        </w:rPr>
        <w:t>Prueba de escritorio:</w:t>
      </w:r>
      <w:r w:rsidRPr="00573E4A">
        <w:rPr>
          <w:rFonts w:ascii="Comic Sans MS" w:hAnsi="Comic Sans MS"/>
        </w:rPr>
        <w:br/>
        <w:t>Consiste en asignar valores de ejemplo a las variables de entrada, seguir el</w:t>
      </w:r>
      <w:r w:rsidRPr="00573E4A">
        <w:rPr>
          <w:rFonts w:ascii="Comic Sans MS" w:hAnsi="Comic Sans MS"/>
        </w:rPr>
        <w:br/>
        <w:t>proceso paso a paso y verificar la salida esperada.</w:t>
      </w:r>
      <w:r w:rsidRPr="00573E4A">
        <w:rPr>
          <w:rFonts w:ascii="Comic Sans MS" w:hAnsi="Comic Sans MS"/>
        </w:rPr>
        <w:br/>
      </w:r>
    </w:p>
    <w:sectPr w:rsidR="0035554F" w:rsidRPr="00573E4A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mic Sans MS">
    <w:panose1 w:val="030F0702030302020204"/>
    <w:charset w:val="00"/>
    <w:family w:val="script"/>
    <w:pitch w:val="variable"/>
    <w:sig w:usb0="00000687" w:usb1="00000013" w:usb2="00000000" w:usb3="00000000" w:csb0="0000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549461162">
    <w:abstractNumId w:val="8"/>
  </w:num>
  <w:num w:numId="2" w16cid:durableId="24254611">
    <w:abstractNumId w:val="6"/>
  </w:num>
  <w:num w:numId="3" w16cid:durableId="687222500">
    <w:abstractNumId w:val="5"/>
  </w:num>
  <w:num w:numId="4" w16cid:durableId="1903904366">
    <w:abstractNumId w:val="4"/>
  </w:num>
  <w:num w:numId="5" w16cid:durableId="808591401">
    <w:abstractNumId w:val="7"/>
  </w:num>
  <w:num w:numId="6" w16cid:durableId="1600530228">
    <w:abstractNumId w:val="3"/>
  </w:num>
  <w:num w:numId="7" w16cid:durableId="3478694">
    <w:abstractNumId w:val="2"/>
  </w:num>
  <w:num w:numId="8" w16cid:durableId="2000577373">
    <w:abstractNumId w:val="1"/>
  </w:num>
  <w:num w:numId="9" w16cid:durableId="31858557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9639D"/>
    <w:rsid w:val="00326F90"/>
    <w:rsid w:val="0035554F"/>
    <w:rsid w:val="00573E4A"/>
    <w:rsid w:val="00AA1D8D"/>
    <w:rsid w:val="00B47730"/>
    <w:rsid w:val="00C60C14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efaultImageDpi w14:val="300"/>
  <w15:docId w15:val="{FC6D727D-58A6-4C20-B05F-D4B5F60C7BD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Textoennegrita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2</Pages>
  <Words>190</Words>
  <Characters>1049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1237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soraidebenjamin3b@gmail.com</cp:lastModifiedBy>
  <cp:revision>2</cp:revision>
  <dcterms:created xsi:type="dcterms:W3CDTF">2026-06-04T19:02:00Z</dcterms:created>
  <dcterms:modified xsi:type="dcterms:W3CDTF">2026-06-04T19:02:00Z</dcterms:modified>
  <cp:category/>
</cp:coreProperties>
</file>