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E3AE5" w14:textId="1F00035D" w:rsidR="00440EFF" w:rsidRDefault="00440EFF">
      <w:r>
        <w:t>Carolena Realmuto</w:t>
      </w:r>
    </w:p>
    <w:p w14:paraId="5A3E5E5F" w14:textId="77777777" w:rsidR="00FA1E51" w:rsidRDefault="00FA1E51">
      <w:r>
        <w:t>CMPT 308</w:t>
      </w:r>
    </w:p>
    <w:p w14:paraId="1AED5C70" w14:textId="25B73DB4" w:rsidR="00440EFF" w:rsidRDefault="00440EFF">
      <w:r>
        <w:t>Lab 7-Normalization 1</w:t>
      </w:r>
    </w:p>
    <w:p w14:paraId="17866C17" w14:textId="77777777" w:rsidR="00440EFF" w:rsidRDefault="00440EFF"/>
    <w:p w14:paraId="0D5F4934" w14:textId="77777777" w:rsidR="008347AB" w:rsidRDefault="002E4CEF">
      <w:r>
        <w:t xml:space="preserve">Part One: </w:t>
      </w:r>
    </w:p>
    <w:p w14:paraId="1B880551" w14:textId="6C8694B3" w:rsidR="002E4CEF" w:rsidRDefault="002E4CEF" w:rsidP="002C66F5">
      <w:pPr>
        <w:pStyle w:val="ListParagraph"/>
        <w:numPr>
          <w:ilvl w:val="0"/>
          <w:numId w:val="1"/>
        </w:numPr>
      </w:pPr>
      <w:r>
        <w:t>This big table is inefficient and unusable since it is subject to insert, update and delete anomalies. We must separate columns into non-ambiguous tables that have functional dependence, aka “normalize.”</w:t>
      </w:r>
    </w:p>
    <w:p w14:paraId="4C40BB75" w14:textId="77777777" w:rsidR="002E4CEF" w:rsidRDefault="002E4CEF" w:rsidP="002E4CEF">
      <w:pPr>
        <w:pStyle w:val="ListParagraph"/>
        <w:numPr>
          <w:ilvl w:val="0"/>
          <w:numId w:val="1"/>
        </w:numPr>
      </w:pPr>
      <w:r>
        <w:t>1NF Table:</w:t>
      </w:r>
    </w:p>
    <w:tbl>
      <w:tblPr>
        <w:tblStyle w:val="TableGrid"/>
        <w:tblW w:w="0" w:type="auto"/>
        <w:tblInd w:w="360" w:type="dxa"/>
        <w:tblLook w:val="04A0" w:firstRow="1" w:lastRow="0" w:firstColumn="1" w:lastColumn="0" w:noHBand="0" w:noVBand="1"/>
      </w:tblPr>
      <w:tblGrid>
        <w:gridCol w:w="2225"/>
        <w:gridCol w:w="2238"/>
        <w:gridCol w:w="2231"/>
        <w:gridCol w:w="2296"/>
      </w:tblGrid>
      <w:tr w:rsidR="002E4CEF" w14:paraId="06C94072" w14:textId="77777777" w:rsidTr="002E4CEF">
        <w:tc>
          <w:tcPr>
            <w:tcW w:w="2337" w:type="dxa"/>
          </w:tcPr>
          <w:p w14:paraId="6A6458D5" w14:textId="77777777" w:rsidR="002E4CEF" w:rsidRPr="004F43ED" w:rsidRDefault="002E4CEF" w:rsidP="002E4CEF">
            <w:pPr>
              <w:rPr>
                <w:b/>
              </w:rPr>
            </w:pPr>
            <w:r w:rsidRPr="004F43ED">
              <w:rPr>
                <w:b/>
              </w:rPr>
              <w:t>PackageID</w:t>
            </w:r>
          </w:p>
        </w:tc>
        <w:tc>
          <w:tcPr>
            <w:tcW w:w="2337" w:type="dxa"/>
          </w:tcPr>
          <w:p w14:paraId="26B0E1B6" w14:textId="77777777" w:rsidR="002E4CEF" w:rsidRPr="004F43ED" w:rsidRDefault="002E4CEF" w:rsidP="002E4CEF">
            <w:pPr>
              <w:rPr>
                <w:b/>
              </w:rPr>
            </w:pPr>
            <w:r w:rsidRPr="004F43ED">
              <w:rPr>
                <w:b/>
              </w:rPr>
              <w:t>TagNumber</w:t>
            </w:r>
          </w:p>
        </w:tc>
        <w:tc>
          <w:tcPr>
            <w:tcW w:w="2338" w:type="dxa"/>
          </w:tcPr>
          <w:p w14:paraId="6ACFC008" w14:textId="77777777" w:rsidR="002E4CEF" w:rsidRDefault="002E4CEF" w:rsidP="002E4CEF">
            <w:r>
              <w:t>Installation Date</w:t>
            </w:r>
          </w:p>
        </w:tc>
        <w:tc>
          <w:tcPr>
            <w:tcW w:w="2338" w:type="dxa"/>
          </w:tcPr>
          <w:p w14:paraId="3F06E699" w14:textId="77777777" w:rsidR="002E4CEF" w:rsidRDefault="002E4CEF" w:rsidP="002E4CEF">
            <w:r>
              <w:t>SoftwareCostUSD</w:t>
            </w:r>
          </w:p>
        </w:tc>
      </w:tr>
      <w:tr w:rsidR="002E4CEF" w14:paraId="3A509614" w14:textId="77777777" w:rsidTr="002E4CEF">
        <w:tc>
          <w:tcPr>
            <w:tcW w:w="2337" w:type="dxa"/>
          </w:tcPr>
          <w:p w14:paraId="71BA061D" w14:textId="77777777" w:rsidR="002E4CEF" w:rsidRDefault="002E4CEF" w:rsidP="002E4CEF">
            <w:r>
              <w:t>AC01</w:t>
            </w:r>
          </w:p>
        </w:tc>
        <w:tc>
          <w:tcPr>
            <w:tcW w:w="2337" w:type="dxa"/>
          </w:tcPr>
          <w:p w14:paraId="0889894A" w14:textId="77777777" w:rsidR="002E4CEF" w:rsidRDefault="002E4CEF" w:rsidP="002E4CEF">
            <w:r>
              <w:t>32808</w:t>
            </w:r>
          </w:p>
        </w:tc>
        <w:tc>
          <w:tcPr>
            <w:tcW w:w="2338" w:type="dxa"/>
          </w:tcPr>
          <w:p w14:paraId="1F648E03" w14:textId="77777777" w:rsidR="002E4CEF" w:rsidRDefault="002E4CEF" w:rsidP="002E4CEF">
            <w:r>
              <w:t>09-13-2005</w:t>
            </w:r>
          </w:p>
        </w:tc>
        <w:tc>
          <w:tcPr>
            <w:tcW w:w="2338" w:type="dxa"/>
          </w:tcPr>
          <w:p w14:paraId="6FA8D06B" w14:textId="77777777" w:rsidR="002E4CEF" w:rsidRDefault="002E4CEF" w:rsidP="002E4CEF">
            <w:r>
              <w:t>754.95</w:t>
            </w:r>
          </w:p>
        </w:tc>
      </w:tr>
      <w:tr w:rsidR="002E4CEF" w14:paraId="1EF6E294" w14:textId="77777777" w:rsidTr="002E4CEF">
        <w:tc>
          <w:tcPr>
            <w:tcW w:w="2337" w:type="dxa"/>
          </w:tcPr>
          <w:p w14:paraId="409A44D3" w14:textId="77777777" w:rsidR="002E4CEF" w:rsidRDefault="002E4CEF" w:rsidP="002E4CEF">
            <w:r>
              <w:t>DB32</w:t>
            </w:r>
          </w:p>
        </w:tc>
        <w:tc>
          <w:tcPr>
            <w:tcW w:w="2337" w:type="dxa"/>
          </w:tcPr>
          <w:p w14:paraId="794F1808" w14:textId="77777777" w:rsidR="002E4CEF" w:rsidRDefault="002E4CEF" w:rsidP="002E4CEF">
            <w:r>
              <w:t>32808</w:t>
            </w:r>
          </w:p>
        </w:tc>
        <w:tc>
          <w:tcPr>
            <w:tcW w:w="2338" w:type="dxa"/>
          </w:tcPr>
          <w:p w14:paraId="6A59F2C0" w14:textId="77777777" w:rsidR="002E4CEF" w:rsidRDefault="002E4CEF" w:rsidP="002E4CEF">
            <w:r>
              <w:t>12-03-2005</w:t>
            </w:r>
          </w:p>
        </w:tc>
        <w:tc>
          <w:tcPr>
            <w:tcW w:w="2338" w:type="dxa"/>
          </w:tcPr>
          <w:p w14:paraId="17C295BB" w14:textId="77777777" w:rsidR="002E4CEF" w:rsidRDefault="002E4CEF" w:rsidP="002E4CEF">
            <w:r>
              <w:t>380.00</w:t>
            </w:r>
          </w:p>
        </w:tc>
      </w:tr>
      <w:tr w:rsidR="002E4CEF" w14:paraId="4259A82F" w14:textId="77777777" w:rsidTr="002E4CEF">
        <w:tc>
          <w:tcPr>
            <w:tcW w:w="2337" w:type="dxa"/>
          </w:tcPr>
          <w:p w14:paraId="005F11B9" w14:textId="77777777" w:rsidR="002E4CEF" w:rsidRDefault="002E4CEF" w:rsidP="002E4CEF">
            <w:r>
              <w:t>DB32</w:t>
            </w:r>
          </w:p>
        </w:tc>
        <w:tc>
          <w:tcPr>
            <w:tcW w:w="2337" w:type="dxa"/>
          </w:tcPr>
          <w:p w14:paraId="5A37A465" w14:textId="77777777" w:rsidR="002E4CEF" w:rsidRDefault="002E4CEF" w:rsidP="002E4CEF">
            <w:r>
              <w:t>37691</w:t>
            </w:r>
          </w:p>
        </w:tc>
        <w:tc>
          <w:tcPr>
            <w:tcW w:w="2338" w:type="dxa"/>
          </w:tcPr>
          <w:p w14:paraId="23AAADC2" w14:textId="77777777" w:rsidR="002E4CEF" w:rsidRDefault="002E4CEF" w:rsidP="002E4CEF">
            <w:r>
              <w:t>06-15-2005</w:t>
            </w:r>
          </w:p>
        </w:tc>
        <w:tc>
          <w:tcPr>
            <w:tcW w:w="2338" w:type="dxa"/>
          </w:tcPr>
          <w:p w14:paraId="65D89F06" w14:textId="77777777" w:rsidR="002E4CEF" w:rsidRDefault="002E4CEF" w:rsidP="002E4CEF">
            <w:r>
              <w:t>380.00</w:t>
            </w:r>
          </w:p>
        </w:tc>
      </w:tr>
      <w:tr w:rsidR="002E4CEF" w14:paraId="1EF98E3B" w14:textId="77777777" w:rsidTr="002E4CEF">
        <w:tc>
          <w:tcPr>
            <w:tcW w:w="2337" w:type="dxa"/>
          </w:tcPr>
          <w:p w14:paraId="0495E859" w14:textId="77777777" w:rsidR="002E4CEF" w:rsidRDefault="002E4CEF" w:rsidP="002E4CEF">
            <w:r>
              <w:t>DB33</w:t>
            </w:r>
          </w:p>
        </w:tc>
        <w:tc>
          <w:tcPr>
            <w:tcW w:w="2337" w:type="dxa"/>
          </w:tcPr>
          <w:p w14:paraId="05FF4693" w14:textId="77777777" w:rsidR="002E4CEF" w:rsidRDefault="002E4CEF" w:rsidP="002E4CEF">
            <w:r>
              <w:t>57772</w:t>
            </w:r>
          </w:p>
        </w:tc>
        <w:tc>
          <w:tcPr>
            <w:tcW w:w="2338" w:type="dxa"/>
          </w:tcPr>
          <w:p w14:paraId="2D431745" w14:textId="77777777" w:rsidR="002E4CEF" w:rsidRDefault="002E4CEF" w:rsidP="002E4CEF">
            <w:r>
              <w:t>05-27-2005</w:t>
            </w:r>
          </w:p>
        </w:tc>
        <w:tc>
          <w:tcPr>
            <w:tcW w:w="2338" w:type="dxa"/>
          </w:tcPr>
          <w:p w14:paraId="01E08FCE" w14:textId="77777777" w:rsidR="002E4CEF" w:rsidRDefault="002E4CEF" w:rsidP="002E4CEF">
            <w:r>
              <w:t>412.77</w:t>
            </w:r>
          </w:p>
        </w:tc>
      </w:tr>
      <w:tr w:rsidR="002E4CEF" w14:paraId="50B0682F" w14:textId="77777777" w:rsidTr="002E4CEF">
        <w:tc>
          <w:tcPr>
            <w:tcW w:w="2337" w:type="dxa"/>
          </w:tcPr>
          <w:p w14:paraId="66D23058" w14:textId="77777777" w:rsidR="002E4CEF" w:rsidRDefault="002E4CEF" w:rsidP="002E4CEF">
            <w:r>
              <w:t>WP08</w:t>
            </w:r>
          </w:p>
        </w:tc>
        <w:tc>
          <w:tcPr>
            <w:tcW w:w="2337" w:type="dxa"/>
          </w:tcPr>
          <w:p w14:paraId="289598AE" w14:textId="77777777" w:rsidR="002E4CEF" w:rsidRDefault="002E4CEF" w:rsidP="002E4CEF">
            <w:r>
              <w:t>32808</w:t>
            </w:r>
          </w:p>
        </w:tc>
        <w:tc>
          <w:tcPr>
            <w:tcW w:w="2338" w:type="dxa"/>
          </w:tcPr>
          <w:p w14:paraId="0E0F1698" w14:textId="77777777" w:rsidR="002E4CEF" w:rsidRDefault="002E4CEF" w:rsidP="002E4CEF">
            <w:r>
              <w:t>01-12-2006</w:t>
            </w:r>
          </w:p>
        </w:tc>
        <w:tc>
          <w:tcPr>
            <w:tcW w:w="2338" w:type="dxa"/>
          </w:tcPr>
          <w:p w14:paraId="73E26E5A" w14:textId="77777777" w:rsidR="002E4CEF" w:rsidRDefault="002E4CEF" w:rsidP="002E4CEF">
            <w:r>
              <w:t>185.00</w:t>
            </w:r>
          </w:p>
        </w:tc>
      </w:tr>
      <w:tr w:rsidR="002E4CEF" w14:paraId="324BDC51" w14:textId="77777777" w:rsidTr="002E4CEF">
        <w:tc>
          <w:tcPr>
            <w:tcW w:w="2337" w:type="dxa"/>
          </w:tcPr>
          <w:p w14:paraId="1A99A5B9" w14:textId="77777777" w:rsidR="002E4CEF" w:rsidRDefault="002E4CEF" w:rsidP="002E4CEF">
            <w:r>
              <w:t>WP08</w:t>
            </w:r>
          </w:p>
        </w:tc>
        <w:tc>
          <w:tcPr>
            <w:tcW w:w="2337" w:type="dxa"/>
          </w:tcPr>
          <w:p w14:paraId="13776B19" w14:textId="77777777" w:rsidR="002E4CEF" w:rsidRDefault="002E4CEF" w:rsidP="002E4CEF">
            <w:r>
              <w:t>37691</w:t>
            </w:r>
          </w:p>
        </w:tc>
        <w:tc>
          <w:tcPr>
            <w:tcW w:w="2338" w:type="dxa"/>
          </w:tcPr>
          <w:p w14:paraId="67545D18" w14:textId="77777777" w:rsidR="002E4CEF" w:rsidRDefault="002E4CEF" w:rsidP="002E4CEF">
            <w:r>
              <w:t>06-15-2005</w:t>
            </w:r>
          </w:p>
        </w:tc>
        <w:tc>
          <w:tcPr>
            <w:tcW w:w="2338" w:type="dxa"/>
          </w:tcPr>
          <w:p w14:paraId="2A8458B5" w14:textId="77777777" w:rsidR="002E4CEF" w:rsidRDefault="002E4CEF" w:rsidP="002E4CEF">
            <w:r>
              <w:t>227.50</w:t>
            </w:r>
          </w:p>
        </w:tc>
      </w:tr>
      <w:tr w:rsidR="002E4CEF" w14:paraId="2EF4054C" w14:textId="77777777" w:rsidTr="002E4CEF">
        <w:tc>
          <w:tcPr>
            <w:tcW w:w="2337" w:type="dxa"/>
          </w:tcPr>
          <w:p w14:paraId="234FCA9F" w14:textId="77777777" w:rsidR="002E4CEF" w:rsidRDefault="002E4CEF" w:rsidP="002E4CEF">
            <w:r>
              <w:t>WP08</w:t>
            </w:r>
          </w:p>
        </w:tc>
        <w:tc>
          <w:tcPr>
            <w:tcW w:w="2337" w:type="dxa"/>
          </w:tcPr>
          <w:p w14:paraId="471CFC45" w14:textId="77777777" w:rsidR="002E4CEF" w:rsidRDefault="002E4CEF" w:rsidP="002E4CEF">
            <w:r>
              <w:t>57222</w:t>
            </w:r>
          </w:p>
        </w:tc>
        <w:tc>
          <w:tcPr>
            <w:tcW w:w="2338" w:type="dxa"/>
          </w:tcPr>
          <w:p w14:paraId="3E06B9FC" w14:textId="77777777" w:rsidR="002E4CEF" w:rsidRDefault="002E4CEF" w:rsidP="002E4CEF">
            <w:r>
              <w:t>05-27-2005</w:t>
            </w:r>
          </w:p>
        </w:tc>
        <w:tc>
          <w:tcPr>
            <w:tcW w:w="2338" w:type="dxa"/>
          </w:tcPr>
          <w:p w14:paraId="2319C700" w14:textId="77777777" w:rsidR="002E4CEF" w:rsidRDefault="002E4CEF" w:rsidP="002E4CEF">
            <w:r>
              <w:t>170.24</w:t>
            </w:r>
          </w:p>
        </w:tc>
      </w:tr>
      <w:tr w:rsidR="002E4CEF" w14:paraId="3165EC71" w14:textId="77777777" w:rsidTr="002E4CEF">
        <w:tc>
          <w:tcPr>
            <w:tcW w:w="2337" w:type="dxa"/>
          </w:tcPr>
          <w:p w14:paraId="627BF439" w14:textId="77777777" w:rsidR="002E4CEF" w:rsidRDefault="002E4CEF" w:rsidP="002E4CEF">
            <w:r>
              <w:t>WP09</w:t>
            </w:r>
          </w:p>
        </w:tc>
        <w:tc>
          <w:tcPr>
            <w:tcW w:w="2337" w:type="dxa"/>
          </w:tcPr>
          <w:p w14:paraId="485510B7" w14:textId="77777777" w:rsidR="002E4CEF" w:rsidRDefault="002E4CEF" w:rsidP="002E4CEF">
            <w:r>
              <w:t>59836</w:t>
            </w:r>
          </w:p>
        </w:tc>
        <w:tc>
          <w:tcPr>
            <w:tcW w:w="2338" w:type="dxa"/>
          </w:tcPr>
          <w:p w14:paraId="026F0670" w14:textId="77777777" w:rsidR="002E4CEF" w:rsidRDefault="002E4CEF" w:rsidP="002E4CEF">
            <w:r>
              <w:t>10-30-2005</w:t>
            </w:r>
          </w:p>
        </w:tc>
        <w:tc>
          <w:tcPr>
            <w:tcW w:w="2338" w:type="dxa"/>
          </w:tcPr>
          <w:p w14:paraId="7856B4E0" w14:textId="77777777" w:rsidR="002E4CEF" w:rsidRDefault="002E4CEF" w:rsidP="002E4CEF">
            <w:r>
              <w:t>35.00</w:t>
            </w:r>
          </w:p>
        </w:tc>
      </w:tr>
      <w:tr w:rsidR="002E4CEF" w14:paraId="69DA42A9" w14:textId="77777777" w:rsidTr="002E4CEF">
        <w:tc>
          <w:tcPr>
            <w:tcW w:w="2337" w:type="dxa"/>
          </w:tcPr>
          <w:p w14:paraId="2E2C6738" w14:textId="77777777" w:rsidR="002E4CEF" w:rsidRDefault="002E4CEF" w:rsidP="002E4CEF">
            <w:r>
              <w:t>WP09</w:t>
            </w:r>
          </w:p>
        </w:tc>
        <w:tc>
          <w:tcPr>
            <w:tcW w:w="2337" w:type="dxa"/>
          </w:tcPr>
          <w:p w14:paraId="7880A3B6" w14:textId="77777777" w:rsidR="002E4CEF" w:rsidRDefault="002E4CEF" w:rsidP="002E4CEF">
            <w:r>
              <w:t>77740</w:t>
            </w:r>
          </w:p>
        </w:tc>
        <w:tc>
          <w:tcPr>
            <w:tcW w:w="2338" w:type="dxa"/>
          </w:tcPr>
          <w:p w14:paraId="7A156B2F" w14:textId="77777777" w:rsidR="002E4CEF" w:rsidRDefault="002E4CEF" w:rsidP="002E4CEF">
            <w:r>
              <w:t>05-27-2005</w:t>
            </w:r>
          </w:p>
        </w:tc>
        <w:tc>
          <w:tcPr>
            <w:tcW w:w="2338" w:type="dxa"/>
          </w:tcPr>
          <w:p w14:paraId="22BDE3D6" w14:textId="77777777" w:rsidR="002E4CEF" w:rsidRDefault="002E4CEF" w:rsidP="002E4CEF">
            <w:r>
              <w:t>35.00</w:t>
            </w:r>
          </w:p>
        </w:tc>
      </w:tr>
    </w:tbl>
    <w:p w14:paraId="753C36E4" w14:textId="77777777" w:rsidR="002E4CEF" w:rsidRDefault="002E4CEF" w:rsidP="002E4CEF">
      <w:pPr>
        <w:ind w:left="360"/>
      </w:pPr>
    </w:p>
    <w:p w14:paraId="2212BF71" w14:textId="13729CB0" w:rsidR="002E4CEF" w:rsidRDefault="004F43ED" w:rsidP="004F43ED">
      <w:pPr>
        <w:pStyle w:val="ListParagraph"/>
        <w:numPr>
          <w:ilvl w:val="0"/>
          <w:numId w:val="1"/>
        </w:numPr>
      </w:pPr>
      <w:r>
        <w:t>The primary key is a composite key with PackageID and TagNumber.</w:t>
      </w:r>
      <w:r>
        <w:br/>
      </w:r>
    </w:p>
    <w:p w14:paraId="751A77CB" w14:textId="0322D230" w:rsidR="004F43ED" w:rsidRDefault="004F43ED" w:rsidP="004F43ED">
      <w:pPr>
        <w:ind w:left="360"/>
      </w:pPr>
      <w:r>
        <w:t>Part Two:</w:t>
      </w:r>
    </w:p>
    <w:p w14:paraId="4F9CBA2E" w14:textId="2B854A95" w:rsidR="00A62D3D" w:rsidRDefault="00A62D3D" w:rsidP="002C66F5">
      <w:pPr>
        <w:pStyle w:val="ListParagraph"/>
        <w:numPr>
          <w:ilvl w:val="0"/>
          <w:numId w:val="1"/>
        </w:numPr>
      </w:pPr>
      <w:r>
        <w:t>With two new columns:</w:t>
      </w:r>
    </w:p>
    <w:tbl>
      <w:tblPr>
        <w:tblStyle w:val="TableGrid"/>
        <w:tblW w:w="8951" w:type="dxa"/>
        <w:tblInd w:w="360" w:type="dxa"/>
        <w:tblLook w:val="04A0" w:firstRow="1" w:lastRow="0" w:firstColumn="1" w:lastColumn="0" w:noHBand="0" w:noVBand="1"/>
      </w:tblPr>
      <w:tblGrid>
        <w:gridCol w:w="1247"/>
        <w:gridCol w:w="1385"/>
        <w:gridCol w:w="1407"/>
        <w:gridCol w:w="1525"/>
        <w:gridCol w:w="1721"/>
        <w:gridCol w:w="1666"/>
      </w:tblGrid>
      <w:tr w:rsidR="002C66F5" w14:paraId="6B54F918" w14:textId="17294EC5" w:rsidTr="00C45E08">
        <w:trPr>
          <w:trHeight w:val="674"/>
        </w:trPr>
        <w:tc>
          <w:tcPr>
            <w:tcW w:w="1247" w:type="dxa"/>
          </w:tcPr>
          <w:p w14:paraId="2BE1B8FB" w14:textId="77777777" w:rsidR="002C66F5" w:rsidRPr="00566A72" w:rsidRDefault="002C66F5" w:rsidP="00422580">
            <w:pPr>
              <w:rPr>
                <w:b/>
              </w:rPr>
            </w:pPr>
            <w:r w:rsidRPr="00566A72">
              <w:rPr>
                <w:b/>
              </w:rPr>
              <w:t>PackageID</w:t>
            </w:r>
          </w:p>
        </w:tc>
        <w:tc>
          <w:tcPr>
            <w:tcW w:w="1385" w:type="dxa"/>
          </w:tcPr>
          <w:p w14:paraId="0D823E2B" w14:textId="77777777" w:rsidR="002C66F5" w:rsidRPr="00566A72" w:rsidRDefault="002C66F5" w:rsidP="00422580">
            <w:pPr>
              <w:rPr>
                <w:b/>
              </w:rPr>
            </w:pPr>
            <w:r w:rsidRPr="00566A72">
              <w:rPr>
                <w:b/>
              </w:rPr>
              <w:t>TagNumber</w:t>
            </w:r>
          </w:p>
        </w:tc>
        <w:tc>
          <w:tcPr>
            <w:tcW w:w="1407" w:type="dxa"/>
          </w:tcPr>
          <w:p w14:paraId="5897A7F3" w14:textId="19DC13D5" w:rsidR="002C66F5" w:rsidRDefault="002C66F5" w:rsidP="00422580">
            <w:r>
              <w:t>InstallDate</w:t>
            </w:r>
          </w:p>
        </w:tc>
        <w:tc>
          <w:tcPr>
            <w:tcW w:w="1525" w:type="dxa"/>
          </w:tcPr>
          <w:p w14:paraId="1CBA3045" w14:textId="77777777" w:rsidR="002C66F5" w:rsidRDefault="002C66F5" w:rsidP="00422580">
            <w:r>
              <w:t>SoftwareCost</w:t>
            </w:r>
          </w:p>
          <w:p w14:paraId="4D12F52F" w14:textId="2DDA8A6E" w:rsidR="002C66F5" w:rsidRDefault="002C66F5" w:rsidP="00422580">
            <w:r>
              <w:t>USD</w:t>
            </w:r>
          </w:p>
        </w:tc>
        <w:tc>
          <w:tcPr>
            <w:tcW w:w="1721" w:type="dxa"/>
          </w:tcPr>
          <w:p w14:paraId="3B882F50" w14:textId="7FB9FA09" w:rsidR="002C66F5" w:rsidRDefault="002C66F5" w:rsidP="00422580">
            <w:r>
              <w:t>Software-Package-Name</w:t>
            </w:r>
          </w:p>
        </w:tc>
        <w:tc>
          <w:tcPr>
            <w:tcW w:w="1666" w:type="dxa"/>
          </w:tcPr>
          <w:p w14:paraId="26BF8DC5" w14:textId="2AF1A34E" w:rsidR="002C66F5" w:rsidRDefault="002C66F5" w:rsidP="00422580">
            <w:r>
              <w:t>CompModel</w:t>
            </w:r>
          </w:p>
        </w:tc>
      </w:tr>
      <w:tr w:rsidR="002C66F5" w14:paraId="2FB42F18" w14:textId="1DAE8CDE" w:rsidTr="002C66F5">
        <w:tc>
          <w:tcPr>
            <w:tcW w:w="1247" w:type="dxa"/>
          </w:tcPr>
          <w:p w14:paraId="35E4F293" w14:textId="77777777" w:rsidR="002C66F5" w:rsidRDefault="002C66F5" w:rsidP="00422580">
            <w:r>
              <w:t>AC01</w:t>
            </w:r>
          </w:p>
        </w:tc>
        <w:tc>
          <w:tcPr>
            <w:tcW w:w="1385" w:type="dxa"/>
          </w:tcPr>
          <w:p w14:paraId="2B3AB7C3" w14:textId="77777777" w:rsidR="002C66F5" w:rsidRDefault="002C66F5" w:rsidP="00422580">
            <w:r>
              <w:t>32808</w:t>
            </w:r>
          </w:p>
        </w:tc>
        <w:tc>
          <w:tcPr>
            <w:tcW w:w="1407" w:type="dxa"/>
          </w:tcPr>
          <w:p w14:paraId="06A87CD3" w14:textId="77777777" w:rsidR="002C66F5" w:rsidRDefault="002C66F5" w:rsidP="00422580">
            <w:r>
              <w:t>09-13-2005</w:t>
            </w:r>
          </w:p>
        </w:tc>
        <w:tc>
          <w:tcPr>
            <w:tcW w:w="1525" w:type="dxa"/>
          </w:tcPr>
          <w:p w14:paraId="08C95AFC" w14:textId="77777777" w:rsidR="002C66F5" w:rsidRDefault="002C66F5" w:rsidP="00422580">
            <w:r>
              <w:t>754.95</w:t>
            </w:r>
          </w:p>
        </w:tc>
        <w:tc>
          <w:tcPr>
            <w:tcW w:w="1721" w:type="dxa"/>
          </w:tcPr>
          <w:p w14:paraId="79ADB636" w14:textId="1B1AE182" w:rsidR="002C66F5" w:rsidRDefault="00C45E08" w:rsidP="00422580">
            <w:r>
              <w:t>Zork</w:t>
            </w:r>
          </w:p>
        </w:tc>
        <w:tc>
          <w:tcPr>
            <w:tcW w:w="1666" w:type="dxa"/>
          </w:tcPr>
          <w:p w14:paraId="4C5EF35E" w14:textId="1312A169" w:rsidR="002C66F5" w:rsidRDefault="002C66F5" w:rsidP="00422580">
            <w:r>
              <w:t>Apple</w:t>
            </w:r>
          </w:p>
        </w:tc>
      </w:tr>
      <w:tr w:rsidR="002C66F5" w14:paraId="25B582FC" w14:textId="71AB4B5E" w:rsidTr="002C66F5">
        <w:trPr>
          <w:trHeight w:val="296"/>
        </w:trPr>
        <w:tc>
          <w:tcPr>
            <w:tcW w:w="1247" w:type="dxa"/>
          </w:tcPr>
          <w:p w14:paraId="2E7F7261" w14:textId="77777777" w:rsidR="002C66F5" w:rsidRDefault="002C66F5" w:rsidP="00422580">
            <w:r>
              <w:t>DB32</w:t>
            </w:r>
          </w:p>
        </w:tc>
        <w:tc>
          <w:tcPr>
            <w:tcW w:w="1385" w:type="dxa"/>
          </w:tcPr>
          <w:p w14:paraId="6A53B1BA" w14:textId="77777777" w:rsidR="002C66F5" w:rsidRDefault="002C66F5" w:rsidP="00422580">
            <w:r>
              <w:t>32808</w:t>
            </w:r>
          </w:p>
        </w:tc>
        <w:tc>
          <w:tcPr>
            <w:tcW w:w="1407" w:type="dxa"/>
          </w:tcPr>
          <w:p w14:paraId="27D61925" w14:textId="77777777" w:rsidR="002C66F5" w:rsidRDefault="002C66F5" w:rsidP="00422580">
            <w:r>
              <w:t>12-03-2005</w:t>
            </w:r>
          </w:p>
        </w:tc>
        <w:tc>
          <w:tcPr>
            <w:tcW w:w="1525" w:type="dxa"/>
          </w:tcPr>
          <w:p w14:paraId="5B8F5B7C" w14:textId="77777777" w:rsidR="002C66F5" w:rsidRDefault="002C66F5" w:rsidP="00422580">
            <w:r>
              <w:t>380.00</w:t>
            </w:r>
          </w:p>
        </w:tc>
        <w:tc>
          <w:tcPr>
            <w:tcW w:w="1721" w:type="dxa"/>
          </w:tcPr>
          <w:p w14:paraId="258E9036" w14:textId="714A04BA" w:rsidR="002C66F5" w:rsidRDefault="00C45E08" w:rsidP="00422580">
            <w:r>
              <w:t>Portal</w:t>
            </w:r>
          </w:p>
        </w:tc>
        <w:tc>
          <w:tcPr>
            <w:tcW w:w="1666" w:type="dxa"/>
          </w:tcPr>
          <w:p w14:paraId="53773668" w14:textId="4CC6E3DA" w:rsidR="002C66F5" w:rsidRDefault="002C66F5" w:rsidP="00422580">
            <w:r>
              <w:t>Apple</w:t>
            </w:r>
          </w:p>
        </w:tc>
      </w:tr>
      <w:tr w:rsidR="002C66F5" w14:paraId="7D47F9CB" w14:textId="1F6F04EE" w:rsidTr="002C66F5">
        <w:tc>
          <w:tcPr>
            <w:tcW w:w="1247" w:type="dxa"/>
          </w:tcPr>
          <w:p w14:paraId="3F6EB658" w14:textId="77777777" w:rsidR="002C66F5" w:rsidRDefault="002C66F5" w:rsidP="00422580">
            <w:r>
              <w:t>DB32</w:t>
            </w:r>
          </w:p>
        </w:tc>
        <w:tc>
          <w:tcPr>
            <w:tcW w:w="1385" w:type="dxa"/>
          </w:tcPr>
          <w:p w14:paraId="15561BAC" w14:textId="77777777" w:rsidR="002C66F5" w:rsidRDefault="002C66F5" w:rsidP="00422580">
            <w:r>
              <w:t>37691</w:t>
            </w:r>
          </w:p>
        </w:tc>
        <w:tc>
          <w:tcPr>
            <w:tcW w:w="1407" w:type="dxa"/>
          </w:tcPr>
          <w:p w14:paraId="237056D3" w14:textId="77777777" w:rsidR="002C66F5" w:rsidRDefault="002C66F5" w:rsidP="00422580">
            <w:r>
              <w:t>06-15-2005</w:t>
            </w:r>
          </w:p>
        </w:tc>
        <w:tc>
          <w:tcPr>
            <w:tcW w:w="1525" w:type="dxa"/>
          </w:tcPr>
          <w:p w14:paraId="27BF9F1E" w14:textId="77777777" w:rsidR="002C66F5" w:rsidRDefault="002C66F5" w:rsidP="00422580">
            <w:r>
              <w:t>380.00</w:t>
            </w:r>
          </w:p>
        </w:tc>
        <w:tc>
          <w:tcPr>
            <w:tcW w:w="1721" w:type="dxa"/>
          </w:tcPr>
          <w:p w14:paraId="37AE3A7C" w14:textId="3FA43EDE" w:rsidR="002C66F5" w:rsidRDefault="00C45E08" w:rsidP="00422580">
            <w:r>
              <w:t>Portal</w:t>
            </w:r>
          </w:p>
        </w:tc>
        <w:tc>
          <w:tcPr>
            <w:tcW w:w="1666" w:type="dxa"/>
          </w:tcPr>
          <w:p w14:paraId="011CED71" w14:textId="3A285382" w:rsidR="002C66F5" w:rsidRDefault="002C66F5" w:rsidP="00422580">
            <w:r>
              <w:t>IBM</w:t>
            </w:r>
          </w:p>
        </w:tc>
      </w:tr>
      <w:tr w:rsidR="002C66F5" w14:paraId="0B4A5A91" w14:textId="4DCDA665" w:rsidTr="002C66F5">
        <w:tc>
          <w:tcPr>
            <w:tcW w:w="1247" w:type="dxa"/>
          </w:tcPr>
          <w:p w14:paraId="4D46CDEB" w14:textId="77777777" w:rsidR="002C66F5" w:rsidRDefault="002C66F5" w:rsidP="00422580">
            <w:r>
              <w:t>DB33</w:t>
            </w:r>
          </w:p>
        </w:tc>
        <w:tc>
          <w:tcPr>
            <w:tcW w:w="1385" w:type="dxa"/>
          </w:tcPr>
          <w:p w14:paraId="30567CE0" w14:textId="77777777" w:rsidR="002C66F5" w:rsidRDefault="002C66F5" w:rsidP="00422580">
            <w:r>
              <w:t>57772</w:t>
            </w:r>
          </w:p>
        </w:tc>
        <w:tc>
          <w:tcPr>
            <w:tcW w:w="1407" w:type="dxa"/>
          </w:tcPr>
          <w:p w14:paraId="01016250" w14:textId="77777777" w:rsidR="002C66F5" w:rsidRDefault="002C66F5" w:rsidP="00422580">
            <w:r>
              <w:t>05-27-2005</w:t>
            </w:r>
          </w:p>
        </w:tc>
        <w:tc>
          <w:tcPr>
            <w:tcW w:w="1525" w:type="dxa"/>
          </w:tcPr>
          <w:p w14:paraId="2D254EBC" w14:textId="77777777" w:rsidR="002C66F5" w:rsidRDefault="002C66F5" w:rsidP="00422580">
            <w:r>
              <w:t>412.77</w:t>
            </w:r>
          </w:p>
        </w:tc>
        <w:tc>
          <w:tcPr>
            <w:tcW w:w="1721" w:type="dxa"/>
          </w:tcPr>
          <w:p w14:paraId="3A9A6388" w14:textId="7B49419D" w:rsidR="002C66F5" w:rsidRDefault="00C45E08" w:rsidP="00422580">
            <w:r>
              <w:t>Portal 2</w:t>
            </w:r>
          </w:p>
        </w:tc>
        <w:tc>
          <w:tcPr>
            <w:tcW w:w="1666" w:type="dxa"/>
          </w:tcPr>
          <w:p w14:paraId="6575602F" w14:textId="1BCD0756" w:rsidR="002C66F5" w:rsidRDefault="002C66F5" w:rsidP="00422580">
            <w:r>
              <w:t>HP</w:t>
            </w:r>
          </w:p>
        </w:tc>
      </w:tr>
      <w:tr w:rsidR="002C66F5" w14:paraId="41916691" w14:textId="62F7DB2A" w:rsidTr="002C66F5">
        <w:tc>
          <w:tcPr>
            <w:tcW w:w="1247" w:type="dxa"/>
          </w:tcPr>
          <w:p w14:paraId="3E812A9B" w14:textId="77777777" w:rsidR="002C66F5" w:rsidRDefault="002C66F5" w:rsidP="00422580">
            <w:r>
              <w:t>WP08</w:t>
            </w:r>
          </w:p>
        </w:tc>
        <w:tc>
          <w:tcPr>
            <w:tcW w:w="1385" w:type="dxa"/>
          </w:tcPr>
          <w:p w14:paraId="7C4C47CC" w14:textId="77777777" w:rsidR="002C66F5" w:rsidRDefault="002C66F5" w:rsidP="00422580">
            <w:r>
              <w:t>32808</w:t>
            </w:r>
          </w:p>
        </w:tc>
        <w:tc>
          <w:tcPr>
            <w:tcW w:w="1407" w:type="dxa"/>
          </w:tcPr>
          <w:p w14:paraId="156B4A35" w14:textId="77777777" w:rsidR="002C66F5" w:rsidRDefault="002C66F5" w:rsidP="00422580">
            <w:r>
              <w:t>01-12-2006</w:t>
            </w:r>
          </w:p>
        </w:tc>
        <w:tc>
          <w:tcPr>
            <w:tcW w:w="1525" w:type="dxa"/>
          </w:tcPr>
          <w:p w14:paraId="500A98B6" w14:textId="77777777" w:rsidR="002C66F5" w:rsidRDefault="002C66F5" w:rsidP="00422580">
            <w:r>
              <w:t>185.00</w:t>
            </w:r>
          </w:p>
        </w:tc>
        <w:tc>
          <w:tcPr>
            <w:tcW w:w="1721" w:type="dxa"/>
          </w:tcPr>
          <w:p w14:paraId="3E7620DD" w14:textId="446711BB" w:rsidR="002C66F5" w:rsidRDefault="00C45E08" w:rsidP="00422580">
            <w:r>
              <w:t>GTA</w:t>
            </w:r>
          </w:p>
        </w:tc>
        <w:tc>
          <w:tcPr>
            <w:tcW w:w="1666" w:type="dxa"/>
          </w:tcPr>
          <w:p w14:paraId="599FD045" w14:textId="05201092" w:rsidR="002C66F5" w:rsidRDefault="002C66F5" w:rsidP="00422580">
            <w:r>
              <w:t>Apple</w:t>
            </w:r>
          </w:p>
        </w:tc>
      </w:tr>
      <w:tr w:rsidR="002C66F5" w14:paraId="745F61E6" w14:textId="6305C420" w:rsidTr="00E95579">
        <w:trPr>
          <w:trHeight w:val="323"/>
        </w:trPr>
        <w:tc>
          <w:tcPr>
            <w:tcW w:w="1247" w:type="dxa"/>
          </w:tcPr>
          <w:p w14:paraId="0218AA76" w14:textId="77777777" w:rsidR="002C66F5" w:rsidRDefault="002C66F5" w:rsidP="00422580">
            <w:r>
              <w:t>WP08</w:t>
            </w:r>
          </w:p>
        </w:tc>
        <w:tc>
          <w:tcPr>
            <w:tcW w:w="1385" w:type="dxa"/>
          </w:tcPr>
          <w:p w14:paraId="075025EC" w14:textId="77777777" w:rsidR="002C66F5" w:rsidRDefault="002C66F5" w:rsidP="00422580">
            <w:r>
              <w:t>37691</w:t>
            </w:r>
          </w:p>
        </w:tc>
        <w:tc>
          <w:tcPr>
            <w:tcW w:w="1407" w:type="dxa"/>
          </w:tcPr>
          <w:p w14:paraId="28CB72EE" w14:textId="77777777" w:rsidR="002C66F5" w:rsidRDefault="002C66F5" w:rsidP="00422580">
            <w:r>
              <w:t>06-15-2005</w:t>
            </w:r>
          </w:p>
        </w:tc>
        <w:tc>
          <w:tcPr>
            <w:tcW w:w="1525" w:type="dxa"/>
          </w:tcPr>
          <w:p w14:paraId="2004D4AB" w14:textId="77777777" w:rsidR="002C66F5" w:rsidRDefault="002C66F5" w:rsidP="00422580">
            <w:r>
              <w:t>227.50</w:t>
            </w:r>
          </w:p>
        </w:tc>
        <w:tc>
          <w:tcPr>
            <w:tcW w:w="1721" w:type="dxa"/>
          </w:tcPr>
          <w:p w14:paraId="6D1C3EFE" w14:textId="412009C7" w:rsidR="002C66F5" w:rsidRDefault="00C45E08" w:rsidP="00422580">
            <w:r>
              <w:t>Orange Box</w:t>
            </w:r>
          </w:p>
        </w:tc>
        <w:tc>
          <w:tcPr>
            <w:tcW w:w="1666" w:type="dxa"/>
          </w:tcPr>
          <w:p w14:paraId="6F41F064" w14:textId="38186AFC" w:rsidR="002C66F5" w:rsidRDefault="002C66F5" w:rsidP="00422580">
            <w:r>
              <w:t>IBM</w:t>
            </w:r>
          </w:p>
        </w:tc>
      </w:tr>
      <w:tr w:rsidR="002C66F5" w14:paraId="25858177" w14:textId="4FB01454" w:rsidTr="002C66F5">
        <w:tc>
          <w:tcPr>
            <w:tcW w:w="1247" w:type="dxa"/>
          </w:tcPr>
          <w:p w14:paraId="0A3B987A" w14:textId="77777777" w:rsidR="002C66F5" w:rsidRDefault="002C66F5" w:rsidP="00422580">
            <w:r>
              <w:t>WP08</w:t>
            </w:r>
          </w:p>
        </w:tc>
        <w:tc>
          <w:tcPr>
            <w:tcW w:w="1385" w:type="dxa"/>
          </w:tcPr>
          <w:p w14:paraId="2B552902" w14:textId="77777777" w:rsidR="002C66F5" w:rsidRDefault="002C66F5" w:rsidP="00422580">
            <w:r>
              <w:t>57222</w:t>
            </w:r>
          </w:p>
        </w:tc>
        <w:tc>
          <w:tcPr>
            <w:tcW w:w="1407" w:type="dxa"/>
          </w:tcPr>
          <w:p w14:paraId="7D12FD67" w14:textId="77777777" w:rsidR="002C66F5" w:rsidRDefault="002C66F5" w:rsidP="00422580">
            <w:r>
              <w:t>05-27-2005</w:t>
            </w:r>
          </w:p>
        </w:tc>
        <w:tc>
          <w:tcPr>
            <w:tcW w:w="1525" w:type="dxa"/>
          </w:tcPr>
          <w:p w14:paraId="5C9043CA" w14:textId="77777777" w:rsidR="002C66F5" w:rsidRDefault="002C66F5" w:rsidP="00422580">
            <w:r>
              <w:t>170.24</w:t>
            </w:r>
          </w:p>
        </w:tc>
        <w:tc>
          <w:tcPr>
            <w:tcW w:w="1721" w:type="dxa"/>
          </w:tcPr>
          <w:p w14:paraId="5840B52B" w14:textId="0523DEC7" w:rsidR="002C66F5" w:rsidRDefault="00C45E08" w:rsidP="00422580">
            <w:r>
              <w:t>Stanley</w:t>
            </w:r>
          </w:p>
        </w:tc>
        <w:tc>
          <w:tcPr>
            <w:tcW w:w="1666" w:type="dxa"/>
          </w:tcPr>
          <w:p w14:paraId="3108B8DA" w14:textId="239F3427" w:rsidR="002C66F5" w:rsidRDefault="002C66F5" w:rsidP="00422580">
            <w:r>
              <w:t>Dell</w:t>
            </w:r>
          </w:p>
        </w:tc>
      </w:tr>
      <w:tr w:rsidR="002C66F5" w14:paraId="5C6577BD" w14:textId="36A850F9" w:rsidTr="00E95579">
        <w:trPr>
          <w:trHeight w:val="332"/>
        </w:trPr>
        <w:tc>
          <w:tcPr>
            <w:tcW w:w="1247" w:type="dxa"/>
          </w:tcPr>
          <w:p w14:paraId="0DC466FC" w14:textId="77777777" w:rsidR="002C66F5" w:rsidRDefault="002C66F5" w:rsidP="00422580">
            <w:r>
              <w:t>WP09</w:t>
            </w:r>
          </w:p>
        </w:tc>
        <w:tc>
          <w:tcPr>
            <w:tcW w:w="1385" w:type="dxa"/>
          </w:tcPr>
          <w:p w14:paraId="42AF803A" w14:textId="77777777" w:rsidR="002C66F5" w:rsidRDefault="002C66F5" w:rsidP="00422580">
            <w:r>
              <w:t>59836</w:t>
            </w:r>
          </w:p>
        </w:tc>
        <w:tc>
          <w:tcPr>
            <w:tcW w:w="1407" w:type="dxa"/>
          </w:tcPr>
          <w:p w14:paraId="61D71120" w14:textId="77777777" w:rsidR="002C66F5" w:rsidRDefault="002C66F5" w:rsidP="00422580">
            <w:r>
              <w:t>10-30-2005</w:t>
            </w:r>
          </w:p>
        </w:tc>
        <w:tc>
          <w:tcPr>
            <w:tcW w:w="1525" w:type="dxa"/>
          </w:tcPr>
          <w:p w14:paraId="12B8F396" w14:textId="77777777" w:rsidR="002C66F5" w:rsidRDefault="002C66F5" w:rsidP="00422580">
            <w:r>
              <w:t>35.00</w:t>
            </w:r>
          </w:p>
        </w:tc>
        <w:tc>
          <w:tcPr>
            <w:tcW w:w="1721" w:type="dxa"/>
          </w:tcPr>
          <w:p w14:paraId="6905644C" w14:textId="132FB11B" w:rsidR="002C66F5" w:rsidRDefault="00C45E08" w:rsidP="00422580">
            <w:r>
              <w:t>Half-Life</w:t>
            </w:r>
          </w:p>
        </w:tc>
        <w:tc>
          <w:tcPr>
            <w:tcW w:w="1666" w:type="dxa"/>
          </w:tcPr>
          <w:p w14:paraId="723728C3" w14:textId="019C9F73" w:rsidR="002C66F5" w:rsidRDefault="002C66F5" w:rsidP="00422580">
            <w:r>
              <w:t>HP</w:t>
            </w:r>
          </w:p>
        </w:tc>
      </w:tr>
      <w:tr w:rsidR="002C66F5" w14:paraId="58870A23" w14:textId="4923A58B" w:rsidTr="002C66F5">
        <w:tc>
          <w:tcPr>
            <w:tcW w:w="1247" w:type="dxa"/>
          </w:tcPr>
          <w:p w14:paraId="3BAF7AFB" w14:textId="77777777" w:rsidR="002C66F5" w:rsidRDefault="002C66F5" w:rsidP="00422580">
            <w:r>
              <w:t>WP09</w:t>
            </w:r>
          </w:p>
        </w:tc>
        <w:tc>
          <w:tcPr>
            <w:tcW w:w="1385" w:type="dxa"/>
          </w:tcPr>
          <w:p w14:paraId="560DC98C" w14:textId="77777777" w:rsidR="002C66F5" w:rsidRDefault="002C66F5" w:rsidP="00422580">
            <w:r>
              <w:t>77740</w:t>
            </w:r>
          </w:p>
        </w:tc>
        <w:tc>
          <w:tcPr>
            <w:tcW w:w="1407" w:type="dxa"/>
          </w:tcPr>
          <w:p w14:paraId="69F9DBF2" w14:textId="77777777" w:rsidR="002C66F5" w:rsidRDefault="002C66F5" w:rsidP="00422580">
            <w:r>
              <w:t>05-27-2005</w:t>
            </w:r>
          </w:p>
        </w:tc>
        <w:tc>
          <w:tcPr>
            <w:tcW w:w="1525" w:type="dxa"/>
          </w:tcPr>
          <w:p w14:paraId="3177B5D2" w14:textId="77777777" w:rsidR="002C66F5" w:rsidRDefault="002C66F5" w:rsidP="00422580">
            <w:r>
              <w:t>35.00</w:t>
            </w:r>
          </w:p>
        </w:tc>
        <w:tc>
          <w:tcPr>
            <w:tcW w:w="1721" w:type="dxa"/>
          </w:tcPr>
          <w:p w14:paraId="1A87DDBE" w14:textId="27AA125B" w:rsidR="002C66F5" w:rsidRDefault="00C45E08" w:rsidP="00422580">
            <w:r>
              <w:t>Half-Life</w:t>
            </w:r>
          </w:p>
        </w:tc>
        <w:tc>
          <w:tcPr>
            <w:tcW w:w="1666" w:type="dxa"/>
          </w:tcPr>
          <w:p w14:paraId="7792A421" w14:textId="2DA081B4" w:rsidR="002C66F5" w:rsidRDefault="002C66F5" w:rsidP="00422580">
            <w:r>
              <w:t>Dell</w:t>
            </w:r>
          </w:p>
        </w:tc>
      </w:tr>
    </w:tbl>
    <w:p w14:paraId="3BFE752B" w14:textId="77777777" w:rsidR="00A62D3D" w:rsidRDefault="00A62D3D" w:rsidP="004F43ED">
      <w:pPr>
        <w:ind w:left="360"/>
      </w:pPr>
    </w:p>
    <w:p w14:paraId="44471A35" w14:textId="0765096F" w:rsidR="002E4CEF" w:rsidRDefault="00C45E08" w:rsidP="00C45E08">
      <w:pPr>
        <w:pStyle w:val="ListParagraph"/>
        <w:numPr>
          <w:ilvl w:val="0"/>
          <w:numId w:val="1"/>
        </w:numPr>
      </w:pPr>
      <w:r>
        <w:t>Functional dependencies:</w:t>
      </w:r>
    </w:p>
    <w:p w14:paraId="41B64D3B" w14:textId="50363DA7" w:rsidR="00C45E08" w:rsidRDefault="00C45E08" w:rsidP="00C45E08">
      <w:pPr>
        <w:pStyle w:val="ListParagraph"/>
      </w:pPr>
      <w:r>
        <w:t>a-</w:t>
      </w:r>
      <w:r w:rsidR="00566A72">
        <w:t>[</w:t>
      </w:r>
      <w:r>
        <w:t>Package ID</w:t>
      </w:r>
      <w:r w:rsidR="00D37919">
        <w:t>,</w:t>
      </w:r>
      <w:r w:rsidR="00566A72">
        <w:t xml:space="preserve"> </w:t>
      </w:r>
      <w:r w:rsidR="00D37919">
        <w:t>Tag</w:t>
      </w:r>
      <w:r>
        <w:t>Number</w:t>
      </w:r>
      <w:r w:rsidR="00566A72">
        <w:t>]</w:t>
      </w:r>
      <w:r>
        <w:t xml:space="preserve"> </w:t>
      </w:r>
      <w:r>
        <w:sym w:font="Wingdings" w:char="F0E0"/>
      </w:r>
      <w:r>
        <w:t xml:space="preserve"> InstallDate, SoftwareCostUSD, SoftwarePacka</w:t>
      </w:r>
      <w:r w:rsidR="00FA1E51">
        <w:t>g</w:t>
      </w:r>
      <w:r>
        <w:t>eName, CompModel</w:t>
      </w:r>
    </w:p>
    <w:p w14:paraId="4B87D91F" w14:textId="06CB73DB" w:rsidR="00C45E08" w:rsidRDefault="00C45E08" w:rsidP="00C45E08">
      <w:pPr>
        <w:pStyle w:val="ListParagraph"/>
      </w:pPr>
      <w:r>
        <w:t>b-</w:t>
      </w:r>
      <w:r w:rsidR="00D37919">
        <w:t>Package ID</w:t>
      </w:r>
      <w:r w:rsidR="00D37919">
        <w:sym w:font="Wingdings" w:char="F0E0"/>
      </w:r>
      <w:r w:rsidR="00D37919">
        <w:t xml:space="preserve"> TagNumber</w:t>
      </w:r>
    </w:p>
    <w:p w14:paraId="46285972" w14:textId="4EDF8B63" w:rsidR="00D37919" w:rsidRDefault="00D37919" w:rsidP="00C45E08">
      <w:pPr>
        <w:pStyle w:val="ListParagraph"/>
      </w:pPr>
      <w:r>
        <w:t>c- TagNumber</w:t>
      </w:r>
      <w:r>
        <w:sym w:font="Wingdings" w:char="F0E0"/>
      </w:r>
      <w:r>
        <w:t xml:space="preserve"> CompModel</w:t>
      </w:r>
    </w:p>
    <w:p w14:paraId="3BC6A61D" w14:textId="3F49E55B" w:rsidR="00D37919" w:rsidRDefault="00D37919" w:rsidP="00C45E08">
      <w:pPr>
        <w:pStyle w:val="ListParagraph"/>
      </w:pPr>
      <w:r>
        <w:t>d-SoftwarePackageName</w:t>
      </w:r>
      <w:r>
        <w:sym w:font="Wingdings" w:char="F0E0"/>
      </w:r>
      <w:r>
        <w:t xml:space="preserve"> SoftwareCostUSD</w:t>
      </w:r>
    </w:p>
    <w:p w14:paraId="10F09FAA" w14:textId="085A1488" w:rsidR="00D37919" w:rsidRDefault="00D37919" w:rsidP="00D37919">
      <w:pPr>
        <w:pStyle w:val="ListParagraph"/>
        <w:numPr>
          <w:ilvl w:val="0"/>
          <w:numId w:val="1"/>
        </w:numPr>
      </w:pPr>
      <w:r>
        <w:lastRenderedPageBreak/>
        <w:t xml:space="preserve">This table is </w:t>
      </w:r>
      <w:r>
        <w:rPr>
          <w:b/>
        </w:rPr>
        <w:t>not</w:t>
      </w:r>
      <w:r>
        <w:t xml:space="preserve"> in 3NF because </w:t>
      </w:r>
      <w:r w:rsidR="00566A72">
        <w:t xml:space="preserve">it is not even in 2NF. In order for the table to be in 2NF it needs to have no partial key dependencies. For example, CompModel is dependent on TagNumber, but not PackageID.  There is also a transitive dependency between dependencies a-c. </w:t>
      </w:r>
    </w:p>
    <w:p w14:paraId="6133AC2A" w14:textId="77777777" w:rsidR="00AF24F1" w:rsidRDefault="00AF24F1" w:rsidP="00AF24F1"/>
    <w:p w14:paraId="57A3DFEB" w14:textId="44D2237F" w:rsidR="00C94322" w:rsidRDefault="00AF24F1" w:rsidP="00AF24F1">
      <w:r>
        <w:t>Part Three:</w:t>
      </w:r>
    </w:p>
    <w:tbl>
      <w:tblPr>
        <w:tblStyle w:val="TableGrid"/>
        <w:tblW w:w="0" w:type="auto"/>
        <w:tblLook w:val="04A0" w:firstRow="1" w:lastRow="0" w:firstColumn="1" w:lastColumn="0" w:noHBand="0" w:noVBand="1"/>
      </w:tblPr>
      <w:tblGrid>
        <w:gridCol w:w="1975"/>
        <w:gridCol w:w="1975"/>
        <w:gridCol w:w="2255"/>
      </w:tblGrid>
      <w:tr w:rsidR="00C94322" w14:paraId="4FE4280F" w14:textId="62353F6E" w:rsidTr="00C94322">
        <w:tc>
          <w:tcPr>
            <w:tcW w:w="1975" w:type="dxa"/>
          </w:tcPr>
          <w:p w14:paraId="1F63BA06" w14:textId="75D61F3E" w:rsidR="00C94322" w:rsidRDefault="00C94322" w:rsidP="00AF24F1">
            <w:r>
              <w:t>Installations</w:t>
            </w:r>
          </w:p>
        </w:tc>
        <w:tc>
          <w:tcPr>
            <w:tcW w:w="1975" w:type="dxa"/>
          </w:tcPr>
          <w:p w14:paraId="68EDAEC7" w14:textId="39698446" w:rsidR="00C94322" w:rsidRDefault="00C94322" w:rsidP="00AF24F1">
            <w:r>
              <w:t>Computers</w:t>
            </w:r>
          </w:p>
        </w:tc>
        <w:tc>
          <w:tcPr>
            <w:tcW w:w="2255" w:type="dxa"/>
          </w:tcPr>
          <w:p w14:paraId="2FCF4E61" w14:textId="648599CF" w:rsidR="00C94322" w:rsidRDefault="00C94322" w:rsidP="00AF24F1">
            <w:r>
              <w:t>Software</w:t>
            </w:r>
          </w:p>
        </w:tc>
      </w:tr>
      <w:tr w:rsidR="00C94322" w14:paraId="315A0108" w14:textId="3EFEBCE6" w:rsidTr="00C94322">
        <w:trPr>
          <w:trHeight w:val="404"/>
        </w:trPr>
        <w:tc>
          <w:tcPr>
            <w:tcW w:w="1975" w:type="dxa"/>
          </w:tcPr>
          <w:p w14:paraId="7BB7D051" w14:textId="7C2B4D60" w:rsidR="00C94322" w:rsidRDefault="00C94322" w:rsidP="00AF24F1">
            <w:r>
              <w:t>PackageID (PK)</w:t>
            </w:r>
          </w:p>
          <w:p w14:paraId="55BFB50D" w14:textId="77777777" w:rsidR="00C94322" w:rsidRDefault="00C94322" w:rsidP="00AF24F1">
            <w:r>
              <w:t>TagNumber(PK)</w:t>
            </w:r>
          </w:p>
          <w:p w14:paraId="0A550EF4" w14:textId="77777777" w:rsidR="00C94322" w:rsidRDefault="00C94322" w:rsidP="00AF24F1">
            <w:r>
              <w:t>SoftwareName</w:t>
            </w:r>
          </w:p>
          <w:p w14:paraId="7EE1A3E8" w14:textId="2444588F" w:rsidR="00C94322" w:rsidRDefault="00C94322" w:rsidP="00AF24F1">
            <w:r>
              <w:t>InstallDate</w:t>
            </w:r>
          </w:p>
        </w:tc>
        <w:tc>
          <w:tcPr>
            <w:tcW w:w="1975" w:type="dxa"/>
          </w:tcPr>
          <w:p w14:paraId="07769029" w14:textId="0511A638" w:rsidR="00C94322" w:rsidRDefault="00C94322" w:rsidP="00422580">
            <w:r>
              <w:t>TagNumber (PK)</w:t>
            </w:r>
          </w:p>
          <w:p w14:paraId="02B16FFE" w14:textId="709A7018" w:rsidR="00C94322" w:rsidRDefault="00C94322" w:rsidP="00AF24F1">
            <w:r>
              <w:t>CompModel</w:t>
            </w:r>
          </w:p>
        </w:tc>
        <w:tc>
          <w:tcPr>
            <w:tcW w:w="2255" w:type="dxa"/>
          </w:tcPr>
          <w:p w14:paraId="0A084FB1" w14:textId="746A7815" w:rsidR="00C94322" w:rsidRDefault="00C94322" w:rsidP="00422580">
            <w:r>
              <w:t>SoftwareName (PK)</w:t>
            </w:r>
          </w:p>
          <w:p w14:paraId="4DA19F57" w14:textId="5D6560D2" w:rsidR="00C94322" w:rsidRDefault="00C94322" w:rsidP="00422580">
            <w:r>
              <w:t>SoftwareCostUSD</w:t>
            </w:r>
          </w:p>
        </w:tc>
      </w:tr>
    </w:tbl>
    <w:p w14:paraId="4CA892E8" w14:textId="0249C4D7" w:rsidR="00C94322" w:rsidRDefault="00C94322" w:rsidP="00AF24F1">
      <w:r>
        <w:t xml:space="preserve"> </w:t>
      </w:r>
    </w:p>
    <w:p w14:paraId="79F93A63" w14:textId="292F8BFF" w:rsidR="0002769F" w:rsidRDefault="0002769F" w:rsidP="0002769F">
      <w:pPr>
        <w:pStyle w:val="ListParagraph"/>
        <w:numPr>
          <w:ilvl w:val="0"/>
          <w:numId w:val="1"/>
        </w:numPr>
      </w:pPr>
      <w:r>
        <w:t>Primary key for all tables: PackageID, TagNumber, SoftwarePackageName</w:t>
      </w:r>
    </w:p>
    <w:p w14:paraId="09B2BDFF" w14:textId="334D2C08" w:rsidR="0002769F" w:rsidRDefault="0002769F" w:rsidP="0002769F">
      <w:pPr>
        <w:pStyle w:val="ListParagraph"/>
        <w:numPr>
          <w:ilvl w:val="0"/>
          <w:numId w:val="1"/>
        </w:numPr>
      </w:pPr>
      <w:r>
        <w:t>Functional Dependencies:</w:t>
      </w:r>
    </w:p>
    <w:p w14:paraId="201A7D7F" w14:textId="0273763E" w:rsidR="0002769F" w:rsidRDefault="002D4666" w:rsidP="0032365D">
      <w:pPr>
        <w:pStyle w:val="ListParagraph"/>
        <w:numPr>
          <w:ilvl w:val="0"/>
          <w:numId w:val="3"/>
        </w:numPr>
      </w:pPr>
      <w:r>
        <w:t>[</w:t>
      </w:r>
      <w:r w:rsidR="0032365D">
        <w:t>Package</w:t>
      </w:r>
      <w:r w:rsidR="00E95579">
        <w:t>ID,</w:t>
      </w:r>
      <w:r>
        <w:t>TagNumber]</w:t>
      </w:r>
      <w:r w:rsidR="0032365D">
        <w:sym w:font="Wingdings" w:char="F0E0"/>
      </w:r>
      <w:r w:rsidR="00E95579">
        <w:t xml:space="preserve"> SoftwarePackageName</w:t>
      </w:r>
      <w:r w:rsidR="00E77E7D">
        <w:t>, InstalDate</w:t>
      </w:r>
    </w:p>
    <w:p w14:paraId="6F1E5687" w14:textId="63755C44" w:rsidR="0032365D" w:rsidRDefault="0032365D" w:rsidP="0032365D">
      <w:pPr>
        <w:pStyle w:val="ListParagraph"/>
        <w:numPr>
          <w:ilvl w:val="0"/>
          <w:numId w:val="3"/>
        </w:numPr>
      </w:pPr>
      <w:r>
        <w:t xml:space="preserve">TagNumber </w:t>
      </w:r>
      <w:r>
        <w:sym w:font="Wingdings" w:char="F0E0"/>
      </w:r>
      <w:r>
        <w:t xml:space="preserve"> CompModel</w:t>
      </w:r>
    </w:p>
    <w:p w14:paraId="2EE099E2" w14:textId="1B03B556" w:rsidR="0032365D" w:rsidRDefault="0032365D" w:rsidP="0032365D">
      <w:pPr>
        <w:pStyle w:val="ListParagraph"/>
        <w:numPr>
          <w:ilvl w:val="0"/>
          <w:numId w:val="3"/>
        </w:numPr>
      </w:pPr>
      <w:r>
        <w:t>SoftwarePackageName</w:t>
      </w:r>
      <w:r>
        <w:sym w:font="Wingdings" w:char="F0E0"/>
      </w:r>
      <w:r>
        <w:t>SoftwareCostUSD</w:t>
      </w:r>
    </w:p>
    <w:p w14:paraId="085BF035" w14:textId="74FB7314" w:rsidR="0031656E" w:rsidRDefault="0031656E" w:rsidP="0031656E">
      <w:r>
        <w:t xml:space="preserve">       9)</w:t>
      </w:r>
      <w:r w:rsidR="00603066">
        <w:t xml:space="preserve"> Tables are in the third form because the table is in the second form a</w:t>
      </w:r>
      <w:r w:rsidR="00761B9D">
        <w:t>n</w:t>
      </w:r>
      <w:r w:rsidR="00603066">
        <w:t>d there are no multi-key dependencies.  Non-key attributes like CompModel only depend</w:t>
      </w:r>
      <w:r w:rsidR="000C2119">
        <w:t>s</w:t>
      </w:r>
      <w:r w:rsidR="00603066">
        <w:t xml:space="preserve"> on TagNumber. SoftwareCostUSD only depends on SoftwarePackageName</w:t>
      </w:r>
      <w:r w:rsidR="000C2119">
        <w:t xml:space="preserve">. </w:t>
      </w:r>
      <w:r w:rsidR="002D4666">
        <w:t>InstalDate depends on the the composite key, of PackageID/TagNumber</w:t>
      </w:r>
      <w:r w:rsidR="00207385">
        <w:t xml:space="preserve">. </w:t>
      </w:r>
      <w:r w:rsidR="00761B9D">
        <w:t xml:space="preserve">This also eliminates the three anomalies. If you </w:t>
      </w:r>
      <w:r w:rsidR="00EE24B8">
        <w:t xml:space="preserve">add/update/delete </w:t>
      </w:r>
      <w:r w:rsidR="00761B9D">
        <w:t xml:space="preserve">TagNumbers to the Computers table with their model, you will not affect the Software tables. </w:t>
      </w:r>
      <w:r w:rsidR="0084231A">
        <w:t xml:space="preserve">The installations table acts as an associative entity that holds foreign keys. </w:t>
      </w:r>
      <w:bookmarkStart w:id="0" w:name="_GoBack"/>
      <w:bookmarkEnd w:id="0"/>
      <w:r w:rsidR="00761B9D">
        <w:t>Similar with the Software table, if you add</w:t>
      </w:r>
      <w:r w:rsidR="00EE24B8">
        <w:t>/update/delete</w:t>
      </w:r>
      <w:r w:rsidR="00761B9D">
        <w:t xml:space="preserve"> another package name with its cost, it will have no affect on the already installed packages and the computers recorded.</w:t>
      </w:r>
    </w:p>
    <w:p w14:paraId="035C0572" w14:textId="41DE95DC" w:rsidR="0031656E" w:rsidRDefault="0031656E" w:rsidP="0031656E">
      <w:r>
        <w:t xml:space="preserve">       10) E/R Diagram:</w:t>
      </w:r>
    </w:p>
    <w:p w14:paraId="0314B40E" w14:textId="7C379864" w:rsidR="00AF24F1" w:rsidRDefault="00AF24F1" w:rsidP="00AF24F1"/>
    <w:p w14:paraId="46D8D4B5" w14:textId="3A31DC33" w:rsidR="00C45E08" w:rsidRDefault="00C94322" w:rsidP="00FA1E51">
      <w:r>
        <w:rPr>
          <w:noProof/>
        </w:rPr>
        <w:drawing>
          <wp:inline distT="0" distB="0" distL="0" distR="0" wp14:anchorId="24790638" wp14:editId="2EA3A955">
            <wp:extent cx="4620552" cy="3123809"/>
            <wp:effectExtent l="0" t="0" r="2540" b="635"/>
            <wp:docPr id="4" name="Picture 4" descr="Screen%20Shot%202017-03-07%20at%204.45.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3-07%20at%204.45.20%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407" cy="3131824"/>
                    </a:xfrm>
                    <a:prstGeom prst="rect">
                      <a:avLst/>
                    </a:prstGeom>
                    <a:noFill/>
                    <a:ln>
                      <a:noFill/>
                    </a:ln>
                  </pic:spPr>
                </pic:pic>
              </a:graphicData>
            </a:graphic>
          </wp:inline>
        </w:drawing>
      </w:r>
    </w:p>
    <w:sectPr w:rsidR="00C45E08" w:rsidSect="008F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201AE"/>
    <w:multiLevelType w:val="hybridMultilevel"/>
    <w:tmpl w:val="5926929E"/>
    <w:lvl w:ilvl="0" w:tplc="170EC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8775F2"/>
    <w:multiLevelType w:val="hybridMultilevel"/>
    <w:tmpl w:val="9A227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F30BCF"/>
    <w:multiLevelType w:val="hybridMultilevel"/>
    <w:tmpl w:val="0406B716"/>
    <w:lvl w:ilvl="0" w:tplc="432093B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EF"/>
    <w:rsid w:val="0002769F"/>
    <w:rsid w:val="000C2119"/>
    <w:rsid w:val="00207385"/>
    <w:rsid w:val="002C66F5"/>
    <w:rsid w:val="002D4666"/>
    <w:rsid w:val="002E4CEF"/>
    <w:rsid w:val="0031656E"/>
    <w:rsid w:val="0032365D"/>
    <w:rsid w:val="00440EFF"/>
    <w:rsid w:val="004F43ED"/>
    <w:rsid w:val="00566A72"/>
    <w:rsid w:val="00603066"/>
    <w:rsid w:val="00761B9D"/>
    <w:rsid w:val="008347AB"/>
    <w:rsid w:val="0084231A"/>
    <w:rsid w:val="008F6596"/>
    <w:rsid w:val="00A62D3D"/>
    <w:rsid w:val="00AF24F1"/>
    <w:rsid w:val="00C45E08"/>
    <w:rsid w:val="00C94322"/>
    <w:rsid w:val="00D37919"/>
    <w:rsid w:val="00D84DD1"/>
    <w:rsid w:val="00E77E7D"/>
    <w:rsid w:val="00E95579"/>
    <w:rsid w:val="00EE24B8"/>
    <w:rsid w:val="00FA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5A7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CEF"/>
    <w:pPr>
      <w:ind w:left="720"/>
      <w:contextualSpacing/>
    </w:pPr>
  </w:style>
  <w:style w:type="table" w:styleId="TableGrid">
    <w:name w:val="Table Grid"/>
    <w:basedOn w:val="TableNormal"/>
    <w:uiPriority w:val="39"/>
    <w:rsid w:val="002E4C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411</Words>
  <Characters>2345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Carolena Realmuto</dc:creator>
  <cp:keywords/>
  <dc:description/>
  <cp:lastModifiedBy>Carolena Realmuto</cp:lastModifiedBy>
  <cp:revision>16</cp:revision>
  <dcterms:created xsi:type="dcterms:W3CDTF">2017-03-07T20:14:00Z</dcterms:created>
  <dcterms:modified xsi:type="dcterms:W3CDTF">2017-03-07T21:53:00Z</dcterms:modified>
</cp:coreProperties>
</file>