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Лаба 5: перестановочные шифры</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980000"/>
          <w:rtl w:val="0"/>
        </w:rPr>
        <w:t xml:space="preserve">1. В чем заключается основная идея криптографических преобразований на основе шифров перестановки?</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Сущность перестановочного шифрования состоит в том, что, исходный текст (М) и зашифрованный текст (С) основаны на использовании одного и того же алфавита, а тайной или ключевой информацией является алгоритм перестановки.</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980000"/>
        </w:rPr>
      </w:pPr>
      <w:r w:rsidDel="00000000" w:rsidR="00000000" w:rsidRPr="00000000">
        <w:rPr>
          <w:color w:val="980000"/>
          <w:rtl w:val="0"/>
        </w:rPr>
        <w:t xml:space="preserve">2. Привести классификационные признаки и дать сравнительную характеристику разновидностям подстановочных шифров.</w:t>
      </w:r>
    </w:p>
    <w:p w:rsidR="00000000" w:rsidDel="00000000" w:rsidP="00000000" w:rsidRDefault="00000000" w:rsidRPr="00000000" w14:paraId="00000008">
      <w:pPr>
        <w:rPr/>
      </w:pPr>
      <w:r w:rsidDel="00000000" w:rsidR="00000000" w:rsidRPr="00000000">
        <w:rPr>
          <w:rtl w:val="0"/>
        </w:rPr>
        <w:t xml:space="preserve">Относится к классу симметричных. В класс криптографии шифры перестановки делятся на 2 подкласса:</w:t>
      </w:r>
    </w:p>
    <w:p w:rsidR="00000000" w:rsidDel="00000000" w:rsidP="00000000" w:rsidRDefault="00000000" w:rsidRPr="00000000" w14:paraId="00000009">
      <w:pPr>
        <w:rPr/>
      </w:pPr>
      <w:r w:rsidDel="00000000" w:rsidR="00000000" w:rsidRPr="00000000">
        <w:rPr>
          <w:rtl w:val="0"/>
        </w:rPr>
        <w:tab/>
        <w:t xml:space="preserve">1 - простой(ординарной) перестановки. При замене символы М перемещаются с исходной позиции на новые один раз.</w:t>
      </w:r>
    </w:p>
    <w:p w:rsidR="00000000" w:rsidDel="00000000" w:rsidP="00000000" w:rsidRDefault="00000000" w:rsidRPr="00000000" w14:paraId="0000000A">
      <w:pPr>
        <w:rPr/>
      </w:pPr>
      <w:r w:rsidDel="00000000" w:rsidR="00000000" w:rsidRPr="00000000">
        <w:rPr>
          <w:rtl w:val="0"/>
        </w:rPr>
        <w:tab/>
        <w:t xml:space="preserve">2 - сложный (множественной) перестановки, те символы перемещаются с исходной позиции несколько раз</w:t>
      </w:r>
    </w:p>
    <w:p w:rsidR="00000000" w:rsidDel="00000000" w:rsidP="00000000" w:rsidRDefault="00000000" w:rsidRPr="00000000" w14:paraId="0000000B">
      <w:pPr>
        <w:rPr>
          <w:color w:val="980000"/>
        </w:rPr>
      </w:pPr>
      <w:r w:rsidDel="00000000" w:rsidR="00000000" w:rsidRPr="00000000">
        <w:rPr>
          <w:rtl w:val="0"/>
        </w:rPr>
      </w:r>
    </w:p>
    <w:p w:rsidR="00000000" w:rsidDel="00000000" w:rsidP="00000000" w:rsidRDefault="00000000" w:rsidRPr="00000000" w14:paraId="0000000C">
      <w:pPr>
        <w:rPr>
          <w:color w:val="980000"/>
        </w:rPr>
      </w:pPr>
      <w:r w:rsidDel="00000000" w:rsidR="00000000" w:rsidRPr="00000000">
        <w:rPr>
          <w:color w:val="980000"/>
          <w:rtl w:val="0"/>
        </w:rPr>
        <w:t xml:space="preserve">3. Сколько разновидностей шифров, подобных шифру Цезаря, можно составить для алфавитов русского и белорусского языков?</w:t>
      </w:r>
    </w:p>
    <w:p w:rsidR="00000000" w:rsidDel="00000000" w:rsidP="00000000" w:rsidRDefault="00000000" w:rsidRPr="00000000" w14:paraId="0000000D">
      <w:pPr>
        <w:rPr/>
      </w:pPr>
      <w:r w:rsidDel="00000000" w:rsidR="00000000" w:rsidRPr="00000000">
        <w:rPr>
          <w:rtl w:val="0"/>
        </w:rPr>
        <w:t xml:space="preserve">N - 1, где  N - число букв в алфавите</w:t>
      </w:r>
    </w:p>
    <w:p w:rsidR="00000000" w:rsidDel="00000000" w:rsidP="00000000" w:rsidRDefault="00000000" w:rsidRPr="00000000" w14:paraId="0000000E">
      <w:pPr>
        <w:rPr>
          <w:color w:val="980000"/>
        </w:rPr>
      </w:pPr>
      <w:r w:rsidDel="00000000" w:rsidR="00000000" w:rsidRPr="00000000">
        <w:rPr>
          <w:rtl w:val="0"/>
        </w:rPr>
      </w:r>
    </w:p>
    <w:p w:rsidR="00000000" w:rsidDel="00000000" w:rsidP="00000000" w:rsidRDefault="00000000" w:rsidRPr="00000000" w14:paraId="0000000F">
      <w:pPr>
        <w:rPr>
          <w:color w:val="980000"/>
        </w:rPr>
      </w:pPr>
      <w:r w:rsidDel="00000000" w:rsidR="00000000" w:rsidRPr="00000000">
        <w:rPr>
          <w:color w:val="980000"/>
          <w:rtl w:val="0"/>
        </w:rPr>
        <w:t xml:space="preserve">4. Охарактеризовать криптостойкость перестановочных и подстановочных шифров.</w:t>
      </w:r>
    </w:p>
    <w:p w:rsidR="00000000" w:rsidDel="00000000" w:rsidP="00000000" w:rsidRDefault="00000000" w:rsidRPr="00000000" w14:paraId="00000010">
      <w:pPr>
        <w:rPr/>
      </w:pPr>
      <w:r w:rsidDel="00000000" w:rsidR="00000000" w:rsidRPr="00000000">
        <w:rPr>
          <w:rtl w:val="0"/>
        </w:rPr>
        <w:t xml:space="preserve">Подстановочный - N!</w:t>
      </w:r>
    </w:p>
    <w:p w:rsidR="00000000" w:rsidDel="00000000" w:rsidP="00000000" w:rsidRDefault="00000000" w:rsidRPr="00000000" w14:paraId="00000011">
      <w:pPr>
        <w:rPr/>
      </w:pPr>
      <w:r w:rsidDel="00000000" w:rsidR="00000000" w:rsidRPr="00000000">
        <w:rPr>
          <w:rtl w:val="0"/>
        </w:rPr>
        <w:t xml:space="preserve">Перестановочный - при отсутствии повторяющихся букв в шифруемом сообщении длиной N символов всего существует N!  неповт ключей</w:t>
      </w:r>
    </w:p>
    <w:p w:rsidR="00000000" w:rsidDel="00000000" w:rsidP="00000000" w:rsidRDefault="00000000" w:rsidRPr="00000000" w14:paraId="00000012">
      <w:pPr>
        <w:rPr>
          <w:color w:val="980000"/>
        </w:rPr>
      </w:pPr>
      <w:r w:rsidDel="00000000" w:rsidR="00000000" w:rsidRPr="00000000">
        <w:rPr>
          <w:rtl w:val="0"/>
        </w:rPr>
      </w:r>
    </w:p>
    <w:p w:rsidR="00000000" w:rsidDel="00000000" w:rsidP="00000000" w:rsidRDefault="00000000" w:rsidRPr="00000000" w14:paraId="00000013">
      <w:pPr>
        <w:rPr>
          <w:color w:val="980000"/>
        </w:rPr>
      </w:pPr>
      <w:r w:rsidDel="00000000" w:rsidR="00000000" w:rsidRPr="00000000">
        <w:rPr>
          <w:color w:val="980000"/>
          <w:rtl w:val="0"/>
        </w:rPr>
        <w:t xml:space="preserve">5. Привести примеры дать характеристику перестановочным шифрам, не рассмотренным в материалах к данной лабораторной работе.</w:t>
      </w:r>
    </w:p>
    <w:p w:rsidR="00000000" w:rsidDel="00000000" w:rsidP="00000000" w:rsidRDefault="00000000" w:rsidRPr="00000000" w14:paraId="00000014">
      <w:pPr>
        <w:rPr/>
      </w:pPr>
      <w:r w:rsidDel="00000000" w:rsidR="00000000" w:rsidRPr="00000000">
        <w:rPr>
          <w:rtl w:val="0"/>
        </w:rPr>
        <w:t xml:space="preserve">Поворотная решетка?</w:t>
      </w:r>
    </w:p>
    <w:p w:rsidR="00000000" w:rsidDel="00000000" w:rsidP="00000000" w:rsidRDefault="00000000" w:rsidRPr="00000000" w14:paraId="00000015">
      <w:pPr>
        <w:rPr/>
      </w:pPr>
      <w:r w:rsidDel="00000000" w:rsidR="00000000" w:rsidRPr="00000000">
        <w:rPr>
          <w:rtl w:val="0"/>
        </w:rPr>
        <w:t xml:space="preserve">Шифр с применением специальной решетки с дырками, которая накладывается на зашифрованный текст и по буквам в этих дырках читается шифрованное сообщение.</w:t>
      </w:r>
    </w:p>
    <w:p w:rsidR="00000000" w:rsidDel="00000000" w:rsidP="00000000" w:rsidRDefault="00000000" w:rsidRPr="00000000" w14:paraId="00000016">
      <w:pPr>
        <w:rPr>
          <w:color w:val="980000"/>
        </w:rPr>
      </w:pPr>
      <w:r w:rsidDel="00000000" w:rsidR="00000000" w:rsidRPr="00000000">
        <w:rPr>
          <w:rtl w:val="0"/>
        </w:rPr>
      </w:r>
    </w:p>
    <w:p w:rsidR="00000000" w:rsidDel="00000000" w:rsidP="00000000" w:rsidRDefault="00000000" w:rsidRPr="00000000" w14:paraId="00000017">
      <w:pPr>
        <w:rPr>
          <w:color w:val="980000"/>
        </w:rPr>
      </w:pPr>
      <w:r w:rsidDel="00000000" w:rsidR="00000000" w:rsidRPr="00000000">
        <w:rPr>
          <w:rtl w:val="0"/>
        </w:rPr>
      </w:r>
    </w:p>
    <w:p w:rsidR="00000000" w:rsidDel="00000000" w:rsidP="00000000" w:rsidRDefault="00000000" w:rsidRPr="00000000" w14:paraId="00000018">
      <w:pPr>
        <w:rPr>
          <w:color w:val="980000"/>
        </w:rPr>
      </w:pPr>
      <w:r w:rsidDel="00000000" w:rsidR="00000000" w:rsidRPr="00000000">
        <w:rPr>
          <w:color w:val="980000"/>
          <w:rtl w:val="0"/>
        </w:rPr>
        <w:t xml:space="preserve">6. Имеются ли предпочтения в выборе размеров используемой таблицы для </w:t>
      </w:r>
      <w:r w:rsidDel="00000000" w:rsidR="00000000" w:rsidRPr="00000000">
        <w:rPr>
          <w:color w:val="980000"/>
          <w:rtl w:val="0"/>
        </w:rPr>
        <w:t xml:space="preserve">перестановочных</w:t>
      </w:r>
      <w:r w:rsidDel="00000000" w:rsidR="00000000" w:rsidRPr="00000000">
        <w:rPr>
          <w:color w:val="980000"/>
          <w:rtl w:val="0"/>
        </w:rPr>
        <w:t xml:space="preserve"> шифров?</w:t>
      </w:r>
    </w:p>
    <w:p w:rsidR="00000000" w:rsidDel="00000000" w:rsidP="00000000" w:rsidRDefault="00000000" w:rsidRPr="00000000" w14:paraId="00000019">
      <w:pPr>
        <w:rPr/>
      </w:pPr>
      <w:r w:rsidDel="00000000" w:rsidR="00000000" w:rsidRPr="00000000">
        <w:rPr>
          <w:rtl w:val="0"/>
        </w:rPr>
        <w:t xml:space="preserve">Таблица ближе к квадратному виду</w:t>
      </w:r>
    </w:p>
    <w:p w:rsidR="00000000" w:rsidDel="00000000" w:rsidP="00000000" w:rsidRDefault="00000000" w:rsidRPr="00000000" w14:paraId="0000001A">
      <w:pPr>
        <w:rPr>
          <w:color w:val="980000"/>
        </w:rPr>
      </w:pPr>
      <w:r w:rsidDel="00000000" w:rsidR="00000000" w:rsidRPr="00000000">
        <w:rPr>
          <w:rtl w:val="0"/>
        </w:rPr>
      </w:r>
    </w:p>
    <w:p w:rsidR="00000000" w:rsidDel="00000000" w:rsidP="00000000" w:rsidRDefault="00000000" w:rsidRPr="00000000" w14:paraId="0000001B">
      <w:pPr>
        <w:rPr>
          <w:color w:val="980000"/>
        </w:rPr>
      </w:pPr>
      <w:r w:rsidDel="00000000" w:rsidR="00000000" w:rsidRPr="00000000">
        <w:rPr>
          <w:color w:val="980000"/>
          <w:rtl w:val="0"/>
        </w:rPr>
        <w:t xml:space="preserve">7. Охарактеризовать основные методы взлома </w:t>
      </w:r>
      <w:r w:rsidDel="00000000" w:rsidR="00000000" w:rsidRPr="00000000">
        <w:rPr>
          <w:color w:val="980000"/>
          <w:rtl w:val="0"/>
        </w:rPr>
        <w:t xml:space="preserve">перестановочных</w:t>
      </w:r>
      <w:r w:rsidDel="00000000" w:rsidR="00000000" w:rsidRPr="00000000">
        <w:rPr>
          <w:color w:val="980000"/>
          <w:rtl w:val="0"/>
        </w:rPr>
        <w:t xml:space="preserve"> шифров.</w:t>
      </w:r>
    </w:p>
    <w:p w:rsidR="00000000" w:rsidDel="00000000" w:rsidP="00000000" w:rsidRDefault="00000000" w:rsidRPr="00000000" w14:paraId="0000001C">
      <w:pPr>
        <w:rPr/>
      </w:pPr>
      <w:r w:rsidDel="00000000" w:rsidR="00000000" w:rsidRPr="00000000">
        <w:rPr>
          <w:rtl w:val="0"/>
        </w:rPr>
        <w:t xml:space="preserve">Можно попробовать статический перебор/ угадать маршрут</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color w:val="980000"/>
          <w:sz w:val="28"/>
          <w:szCs w:val="28"/>
        </w:rPr>
      </w:pPr>
      <w:r w:rsidDel="00000000" w:rsidR="00000000" w:rsidRPr="00000000">
        <w:rPr>
          <w:color w:val="980000"/>
          <w:sz w:val="28"/>
          <w:szCs w:val="28"/>
          <w:rtl w:val="0"/>
        </w:rPr>
        <w:t xml:space="preserve">8. Классификация шифров</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На основе процедуры шифрования (подстановочные, перестановочные)</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На основе генерирования использования ключа (блочные, поточные)</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На основе типа ключа (симм. / асимм.)</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Лаба 6: Энигма</w:t>
      </w:r>
    </w:p>
    <w:p w:rsidR="00000000" w:rsidDel="00000000" w:rsidP="00000000" w:rsidRDefault="00000000" w:rsidRPr="00000000" w14:paraId="00000023">
      <w:pPr>
        <w:rPr>
          <w:color w:val="980000"/>
        </w:rPr>
      </w:pPr>
      <w:r w:rsidDel="00000000" w:rsidR="00000000" w:rsidRPr="00000000">
        <w:rPr>
          <w:color w:val="980000"/>
          <w:rtl w:val="0"/>
        </w:rPr>
        <w:t xml:space="preserve">Ротор</w:t>
      </w:r>
    </w:p>
    <w:p w:rsidR="00000000" w:rsidDel="00000000" w:rsidP="00000000" w:rsidRDefault="00000000" w:rsidRPr="00000000" w14:paraId="00000024">
      <w:pPr>
        <w:rPr/>
      </w:pPr>
      <w:r w:rsidDel="00000000" w:rsidR="00000000" w:rsidRPr="00000000">
        <w:rPr>
          <w:rtl w:val="0"/>
        </w:rPr>
        <w:t xml:space="preserve">ротор производил очень простой тип шифрования: элементарный шифр замены. Например, контакт, отвечающий за букву E, мог быть соединён с контактом буквы T на другой стороне ротора. Но при использовании нескольких роторов в связке (обычно трёх или четырёх) за счет их постоянного движения получается более надежный шифр.</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980000"/>
        </w:rPr>
      </w:pPr>
      <w:r w:rsidDel="00000000" w:rsidR="00000000" w:rsidRPr="00000000">
        <w:rPr>
          <w:color w:val="980000"/>
          <w:rtl w:val="0"/>
        </w:rPr>
        <w:t xml:space="preserve">Рефлектор</w:t>
      </w:r>
    </w:p>
    <w:p w:rsidR="00000000" w:rsidDel="00000000" w:rsidP="00000000" w:rsidRDefault="00000000" w:rsidRPr="00000000" w14:paraId="00000027">
      <w:pPr>
        <w:rPr/>
      </w:pPr>
      <w:r w:rsidDel="00000000" w:rsidR="00000000" w:rsidRPr="00000000">
        <w:rPr>
          <w:rtl w:val="0"/>
        </w:rPr>
        <w:t xml:space="preserve">За последним ротором следовал рефлектор. Рефлектор соединял контакты последнего ротора попарно, коммутируя ток через роторы в обратном направлении, но по другому маршруту. Наличие рефлектора гарантировало, что преобразование, осуществляемое «Энигмой», есть </w:t>
      </w:r>
      <w:r w:rsidDel="00000000" w:rsidR="00000000" w:rsidRPr="00000000">
        <w:rPr>
          <w:color w:val="38761d"/>
          <w:rtl w:val="0"/>
        </w:rPr>
        <w:t xml:space="preserve">инволюция</w:t>
      </w:r>
      <w:r w:rsidDel="00000000" w:rsidR="00000000" w:rsidRPr="00000000">
        <w:rPr>
          <w:rtl w:val="0"/>
        </w:rPr>
        <w:t xml:space="preserve">, то есть </w:t>
      </w:r>
      <w:r w:rsidDel="00000000" w:rsidR="00000000" w:rsidRPr="00000000">
        <w:rPr>
          <w:color w:val="38761d"/>
          <w:rtl w:val="0"/>
        </w:rPr>
        <w:t xml:space="preserve">расшифрование представляет собой то же самое, что и шифрование</w:t>
      </w:r>
      <w:r w:rsidDel="00000000" w:rsidR="00000000" w:rsidRPr="00000000">
        <w:rPr>
          <w:rtl w:val="0"/>
        </w:rPr>
        <w:t xml:space="preserve">. Однако наличие рефлектора делает невозможным шифрование какой-либо буквы через саму себя. Это было серьёзным концептуальным недостатком, впоследствии пригодившимся дешифровщикам.</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Были различные варианты Энигмы, где рефлектор был неподвижен в процессе шифрования и где рефлектора двигался во время шифрования, как и остальные диски.</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Для начала шифрования нужно указать положения всех трех роторов:</w:t>
      </w:r>
    </w:p>
    <w:p w:rsidR="00000000" w:rsidDel="00000000" w:rsidP="00000000" w:rsidRDefault="00000000" w:rsidRPr="00000000" w14:paraId="0000002C">
      <w:pPr>
        <w:rPr/>
      </w:pPr>
      <w:r w:rsidDel="00000000" w:rsidR="00000000" w:rsidRPr="00000000">
        <w:rPr>
          <w:rtl w:val="0"/>
        </w:rPr>
        <w:t xml:space="preserve">(правого, центрального, левого).   I II III B 0-2-2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Основной недостаток немецкой Энигмы было то, что одну и ту же букву зашифровало одной и той же другой буквой</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980000"/>
        </w:rPr>
      </w:pPr>
      <w:r w:rsidDel="00000000" w:rsidR="00000000" w:rsidRPr="00000000">
        <w:rPr>
          <w:color w:val="980000"/>
          <w:rtl w:val="0"/>
        </w:rPr>
        <w:t xml:space="preserve">1. Дать пояснение к структуре шифровальных машин Энигма.</w:t>
      </w:r>
    </w:p>
    <w:p w:rsidR="00000000" w:rsidDel="00000000" w:rsidP="00000000" w:rsidRDefault="00000000" w:rsidRPr="00000000" w14:paraId="00000031">
      <w:pPr>
        <w:rPr>
          <w:color w:val="980000"/>
        </w:rPr>
      </w:pPr>
      <w:r w:rsidDel="00000000" w:rsidR="00000000" w:rsidRPr="00000000">
        <w:rPr>
          <w:rtl w:val="0"/>
        </w:rPr>
      </w:r>
    </w:p>
    <w:p w:rsidR="00000000" w:rsidDel="00000000" w:rsidP="00000000" w:rsidRDefault="00000000" w:rsidRPr="00000000" w14:paraId="00000032">
      <w:pPr>
        <w:rPr>
          <w:color w:val="980000"/>
        </w:rPr>
      </w:pPr>
      <w:r w:rsidDel="00000000" w:rsidR="00000000" w:rsidRPr="00000000">
        <w:rPr>
          <w:rtl w:val="0"/>
        </w:rPr>
      </w:r>
    </w:p>
    <w:p w:rsidR="00000000" w:rsidDel="00000000" w:rsidP="00000000" w:rsidRDefault="00000000" w:rsidRPr="00000000" w14:paraId="00000033">
      <w:pPr>
        <w:rPr>
          <w:color w:val="980000"/>
        </w:rPr>
      </w:pPr>
      <w:r w:rsidDel="00000000" w:rsidR="00000000" w:rsidRPr="00000000">
        <w:rPr>
          <w:color w:val="980000"/>
          <w:rtl w:val="0"/>
        </w:rPr>
        <w:t xml:space="preserve">2. На основе каких шифров строится машина Энигма?</w:t>
      </w:r>
    </w:p>
    <w:p w:rsidR="00000000" w:rsidDel="00000000" w:rsidP="00000000" w:rsidRDefault="00000000" w:rsidRPr="00000000" w14:paraId="00000034">
      <w:pPr>
        <w:rPr/>
      </w:pPr>
      <w:r w:rsidDel="00000000" w:rsidR="00000000" w:rsidRPr="00000000">
        <w:rPr>
          <w:rFonts w:ascii="Roboto" w:cs="Roboto" w:eastAsia="Roboto" w:hAnsi="Roboto"/>
          <w:highlight w:val="white"/>
          <w:rtl w:val="0"/>
        </w:rPr>
        <w:t xml:space="preserve">Перестановочные и подстановочные</w:t>
      </w:r>
      <w:r w:rsidDel="00000000" w:rsidR="00000000" w:rsidRPr="00000000">
        <w:rPr>
          <w:rtl w:val="0"/>
        </w:rPr>
      </w:r>
    </w:p>
    <w:p w:rsidR="00000000" w:rsidDel="00000000" w:rsidP="00000000" w:rsidRDefault="00000000" w:rsidRPr="00000000" w14:paraId="00000035">
      <w:pPr>
        <w:rPr>
          <w:color w:val="980000"/>
        </w:rPr>
      </w:pPr>
      <w:r w:rsidDel="00000000" w:rsidR="00000000" w:rsidRPr="00000000">
        <w:rPr>
          <w:rtl w:val="0"/>
        </w:rPr>
      </w:r>
    </w:p>
    <w:p w:rsidR="00000000" w:rsidDel="00000000" w:rsidP="00000000" w:rsidRDefault="00000000" w:rsidRPr="00000000" w14:paraId="00000036">
      <w:pPr>
        <w:rPr>
          <w:color w:val="980000"/>
        </w:rPr>
      </w:pPr>
      <w:r w:rsidDel="00000000" w:rsidR="00000000" w:rsidRPr="00000000">
        <w:rPr>
          <w:color w:val="980000"/>
          <w:rtl w:val="0"/>
        </w:rPr>
        <w:t xml:space="preserve">3. Дать пояснение к принципам зашифрования сообщений.</w:t>
      </w:r>
    </w:p>
    <w:p w:rsidR="00000000" w:rsidDel="00000000" w:rsidP="00000000" w:rsidRDefault="00000000" w:rsidRPr="00000000" w14:paraId="00000037">
      <w:pPr>
        <w:rPr>
          <w:color w:val="980000"/>
        </w:rPr>
      </w:pPr>
      <w:r w:rsidDel="00000000" w:rsidR="00000000" w:rsidRPr="00000000">
        <w:rPr>
          <w:rtl w:val="0"/>
        </w:rPr>
      </w:r>
    </w:p>
    <w:p w:rsidR="00000000" w:rsidDel="00000000" w:rsidP="00000000" w:rsidRDefault="00000000" w:rsidRPr="00000000" w14:paraId="00000038">
      <w:pPr>
        <w:rPr>
          <w:color w:val="980000"/>
        </w:rPr>
      </w:pPr>
      <w:r w:rsidDel="00000000" w:rsidR="00000000" w:rsidRPr="00000000">
        <w:rPr>
          <w:rtl w:val="0"/>
        </w:rPr>
      </w:r>
    </w:p>
    <w:p w:rsidR="00000000" w:rsidDel="00000000" w:rsidP="00000000" w:rsidRDefault="00000000" w:rsidRPr="00000000" w14:paraId="00000039">
      <w:pPr>
        <w:rPr>
          <w:color w:val="980000"/>
        </w:rPr>
      </w:pPr>
      <w:r w:rsidDel="00000000" w:rsidR="00000000" w:rsidRPr="00000000">
        <w:rPr>
          <w:color w:val="980000"/>
          <w:rtl w:val="0"/>
        </w:rPr>
        <w:t xml:space="preserve">4. Дать характеристику криптостойкости шифровальной машины</w:t>
      </w:r>
    </w:p>
    <w:p w:rsidR="00000000" w:rsidDel="00000000" w:rsidP="00000000" w:rsidRDefault="00000000" w:rsidRPr="00000000" w14:paraId="0000003A">
      <w:pPr>
        <w:rPr>
          <w:color w:val="980000"/>
        </w:rPr>
      </w:pPr>
      <w:r w:rsidDel="00000000" w:rsidR="00000000" w:rsidRPr="00000000">
        <w:rPr>
          <w:color w:val="980000"/>
          <w:rtl w:val="0"/>
        </w:rPr>
        <w:t xml:space="preserve">Энигма.</w:t>
      </w:r>
    </w:p>
    <w:p w:rsidR="00000000" w:rsidDel="00000000" w:rsidP="00000000" w:rsidRDefault="00000000" w:rsidRPr="00000000" w14:paraId="0000003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26*26*26 = 17576: кол-во букв можем установить на роторе</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10*9*8=720:  всего 10 панелей было, мы можем на 1ую 10 панелей, на 2ую 9 панелей и на 3ью 8 панелей</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26!/2!*13! = 32 382 376 266 240 000: так же у нас был рефлектор, которым мы могли менять наши буквы (те комбинаций, которых мы можем получить)</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Roboto" w:cs="Roboto" w:eastAsia="Roboto" w:hAnsi="Roboto"/>
          <w:sz w:val="20"/>
          <w:szCs w:val="20"/>
          <w:highlight w:val="white"/>
          <w:rtl w:val="0"/>
        </w:rPr>
        <w:t xml:space="preserve">32 382 376 266 240 000 * 720 * 175&lt;76 = 409 789 904 583 912 652 800 000: ну и конечное число - это сколько всего комбинаций мы можем установить, получается достаточно большое число и можно сделать вывод, что Энигма достаточно криптостойкая в этом плане</w:t>
      </w:r>
      <w:r w:rsidDel="00000000" w:rsidR="00000000" w:rsidRPr="00000000">
        <w:rPr>
          <w:rtl w:val="0"/>
        </w:rPr>
      </w:r>
    </w:p>
    <w:p w:rsidR="00000000" w:rsidDel="00000000" w:rsidP="00000000" w:rsidRDefault="00000000" w:rsidRPr="00000000" w14:paraId="00000042">
      <w:pPr>
        <w:rPr>
          <w:color w:val="980000"/>
        </w:rPr>
      </w:pPr>
      <w:r w:rsidDel="00000000" w:rsidR="00000000" w:rsidRPr="00000000">
        <w:rPr>
          <w:rtl w:val="0"/>
        </w:rPr>
      </w:r>
    </w:p>
    <w:p w:rsidR="00000000" w:rsidDel="00000000" w:rsidP="00000000" w:rsidRDefault="00000000" w:rsidRPr="00000000" w14:paraId="00000043">
      <w:pPr>
        <w:rPr>
          <w:color w:val="980000"/>
        </w:rPr>
      </w:pPr>
      <w:r w:rsidDel="00000000" w:rsidR="00000000" w:rsidRPr="00000000">
        <w:rPr>
          <w:rtl w:val="0"/>
        </w:rPr>
      </w:r>
    </w:p>
    <w:p w:rsidR="00000000" w:rsidDel="00000000" w:rsidP="00000000" w:rsidRDefault="00000000" w:rsidRPr="00000000" w14:paraId="00000044">
      <w:pPr>
        <w:rPr>
          <w:color w:val="980000"/>
        </w:rPr>
      </w:pPr>
      <w:r w:rsidDel="00000000" w:rsidR="00000000" w:rsidRPr="00000000">
        <w:rPr>
          <w:color w:val="980000"/>
          <w:rtl w:val="0"/>
        </w:rPr>
        <w:t xml:space="preserve">5. Дать характеристику (с численными оценками) криптостойкости ма-</w:t>
      </w:r>
    </w:p>
    <w:p w:rsidR="00000000" w:rsidDel="00000000" w:rsidP="00000000" w:rsidRDefault="00000000" w:rsidRPr="00000000" w14:paraId="00000045">
      <w:pPr>
        <w:rPr>
          <w:color w:val="980000"/>
        </w:rPr>
      </w:pPr>
      <w:r w:rsidDel="00000000" w:rsidR="00000000" w:rsidRPr="00000000">
        <w:rPr>
          <w:color w:val="980000"/>
          <w:rtl w:val="0"/>
        </w:rPr>
        <w:t xml:space="preserve">шины-симулятора на основе разработанного приложения.</w:t>
      </w:r>
    </w:p>
    <w:p w:rsidR="00000000" w:rsidDel="00000000" w:rsidP="00000000" w:rsidRDefault="00000000" w:rsidRPr="00000000" w14:paraId="00000046">
      <w:pPr>
        <w:rPr/>
      </w:pPr>
      <w:r w:rsidDel="00000000" w:rsidR="00000000" w:rsidRPr="00000000">
        <w:rPr>
          <w:rtl w:val="0"/>
        </w:rPr>
        <w:t xml:space="preserve">(смотри 4)</w:t>
      </w:r>
    </w:p>
    <w:p w:rsidR="00000000" w:rsidDel="00000000" w:rsidP="00000000" w:rsidRDefault="00000000" w:rsidRPr="00000000" w14:paraId="00000047">
      <w:pPr>
        <w:rPr>
          <w:color w:val="980000"/>
        </w:rPr>
      </w:pPr>
      <w:r w:rsidDel="00000000" w:rsidR="00000000" w:rsidRPr="00000000">
        <w:rPr>
          <w:rtl w:val="0"/>
        </w:rPr>
      </w:r>
    </w:p>
    <w:p w:rsidR="00000000" w:rsidDel="00000000" w:rsidP="00000000" w:rsidRDefault="00000000" w:rsidRPr="00000000" w14:paraId="00000048">
      <w:pPr>
        <w:rPr>
          <w:color w:val="980000"/>
        </w:rPr>
      </w:pPr>
      <w:r w:rsidDel="00000000" w:rsidR="00000000" w:rsidRPr="00000000">
        <w:rPr>
          <w:color w:val="980000"/>
          <w:rtl w:val="0"/>
        </w:rPr>
        <w:t xml:space="preserve">6. Пояснить основные принципы расшифрования сообщений Энигмы.</w:t>
      </w:r>
    </w:p>
    <w:p w:rsidR="00000000" w:rsidDel="00000000" w:rsidP="00000000" w:rsidRDefault="00000000" w:rsidRPr="00000000" w14:paraId="00000049">
      <w:pPr>
        <w:rPr/>
      </w:pPr>
      <w:r w:rsidDel="00000000" w:rsidR="00000000" w:rsidRPr="00000000">
        <w:rPr>
          <w:rtl w:val="0"/>
        </w:rPr>
        <w:t xml:space="preserve">Утсанавливаем роторы в исходные позиции и тогда мы получим тот текст, который был зашифрован</w:t>
      </w:r>
    </w:p>
    <w:p w:rsidR="00000000" w:rsidDel="00000000" w:rsidP="00000000" w:rsidRDefault="00000000" w:rsidRPr="00000000" w14:paraId="0000004A">
      <w:pPr>
        <w:rPr>
          <w:color w:val="980000"/>
        </w:rPr>
      </w:pPr>
      <w:r w:rsidDel="00000000" w:rsidR="00000000" w:rsidRPr="00000000">
        <w:rPr>
          <w:rtl w:val="0"/>
        </w:rPr>
      </w:r>
    </w:p>
    <w:p w:rsidR="00000000" w:rsidDel="00000000" w:rsidP="00000000" w:rsidRDefault="00000000" w:rsidRPr="00000000" w14:paraId="0000004B">
      <w:pPr>
        <w:rPr>
          <w:color w:val="980000"/>
        </w:rPr>
      </w:pPr>
      <w:r w:rsidDel="00000000" w:rsidR="00000000" w:rsidRPr="00000000">
        <w:rPr>
          <w:color w:val="980000"/>
          <w:rtl w:val="0"/>
        </w:rPr>
        <w:t xml:space="preserve">7. Ваши предложения по модификации известных аналогов Энигмы?</w:t>
      </w:r>
    </w:p>
    <w:p w:rsidR="00000000" w:rsidDel="00000000" w:rsidP="00000000" w:rsidRDefault="00000000" w:rsidRPr="00000000" w14:paraId="0000004C">
      <w:pPr>
        <w:rPr>
          <w:color w:val="980000"/>
        </w:rPr>
      </w:pPr>
      <w:r w:rsidDel="00000000" w:rsidR="00000000" w:rsidRPr="00000000">
        <w:rPr>
          <w:rtl w:val="0"/>
        </w:rPr>
      </w:r>
    </w:p>
    <w:p w:rsidR="00000000" w:rsidDel="00000000" w:rsidP="00000000" w:rsidRDefault="00000000" w:rsidRPr="00000000" w14:paraId="0000004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943600" cy="1625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Roboto" w:cs="Roboto" w:eastAsia="Roboto" w:hAnsi="Roboto"/>
          <w:sz w:val="20"/>
          <w:szCs w:val="20"/>
          <w:highlight w:val="white"/>
        </w:rPr>
      </w:pPr>
      <w:r w:rsidDel="00000000" w:rsidR="00000000" w:rsidRPr="00000000">
        <w:rPr>
          <w:b w:val="1"/>
          <w:sz w:val="28"/>
          <w:szCs w:val="28"/>
          <w:rtl w:val="0"/>
        </w:rPr>
        <w:t xml:space="preserve">Лаба 7: Исследование блочных шифров (DES)</w:t>
      </w:r>
      <w:r w:rsidDel="00000000" w:rsidR="00000000" w:rsidRPr="00000000">
        <w:rPr>
          <w:rtl w:val="0"/>
        </w:rPr>
      </w:r>
    </w:p>
    <w:p w:rsidR="00000000" w:rsidDel="00000000" w:rsidP="00000000" w:rsidRDefault="00000000" w:rsidRPr="00000000" w14:paraId="00000051">
      <w:pPr>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Алгоритм Des:</w:t>
      </w:r>
    </w:p>
    <w:p w:rsidR="00000000" w:rsidDel="00000000" w:rsidP="00000000" w:rsidRDefault="00000000" w:rsidRPr="00000000" w14:paraId="0000005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Есть начальное сообщение которое делим на блоки по 64 бит, если 64 нет до докидываем наборами битов которые установили до нас.Блоки делятся на блоки по 32 бит и расширяется до 48 для взаимодействия с ключом. Боковые биты выставляются в обратном порядке.(Заложено до нас). Дальше генерим сам ключ, который состоит из 64 бит и на каждой 8 позиции ставим тестовые биты которые позволяют сохранять информацию и проверять ключ на цельность. После их удаления ключ становится 56. Ключ делится на два боковых ключа Ci и Di по 28 битов. Потом мы на позициях 1,2,9,16 сдвигаем на единицу, а остальные на 2 бита. После перестановки мы снова получаем ключи Ci+1 и Di+1 и они организуются в один ключ и начинают взаимодействовать с нашим сообщением. Производим операцию xor (если 1 и 1 это 0, 0 и 0 это 0,а 1 и 0 это 1) после преобразования xor получим таблицу 6 на 8. Два крайних мы складываем в одну таблицу которые отвечают за строи который мы используем, центральный номер столбца который используем. И выставляем отсюда числа. Так же можно сказать что мы могли делать перестановки которые перемешивают биты это конечно не увеличивает криптостойкость но придумано до нас.</w:t>
      </w:r>
    </w:p>
    <w:p w:rsidR="00000000" w:rsidDel="00000000" w:rsidP="00000000" w:rsidRDefault="00000000" w:rsidRPr="00000000" w14:paraId="0000005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sz w:val="20"/>
          <w:szCs w:val="20"/>
          <w:highlight w:val="white"/>
        </w:rPr>
      </w:pPr>
      <w:r w:rsidDel="00000000" w:rsidR="00000000" w:rsidRPr="00000000">
        <w:rPr>
          <w:rFonts w:ascii="Roboto" w:cs="Roboto" w:eastAsia="Roboto" w:hAnsi="Roboto"/>
          <w:b w:val="1"/>
          <w:i w:val="1"/>
          <w:color w:val="980000"/>
          <w:sz w:val="24"/>
          <w:szCs w:val="24"/>
          <w:highlight w:val="white"/>
          <w:u w:val="single"/>
          <w:rtl w:val="0"/>
        </w:rPr>
        <w:t xml:space="preserve">Ключи:</w:t>
      </w:r>
      <w:r w:rsidDel="00000000" w:rsidR="00000000" w:rsidRPr="00000000">
        <w:rPr>
          <w:rFonts w:ascii="Roboto" w:cs="Roboto" w:eastAsia="Roboto" w:hAnsi="Roboto"/>
          <w:sz w:val="20"/>
          <w:szCs w:val="20"/>
          <w:highlight w:val="white"/>
          <w:rtl w:val="0"/>
        </w:rPr>
        <w:br w:type="textWrapping"/>
        <w:t xml:space="preserve">Сначала 64</w:t>
      </w:r>
    </w:p>
    <w:p w:rsidR="00000000" w:rsidDel="00000000" w:rsidP="00000000" w:rsidRDefault="00000000" w:rsidRPr="00000000" w14:paraId="00000055">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Каждый 8 бит удаляется</w:t>
      </w:r>
    </w:p>
    <w:p w:rsidR="00000000" w:rsidDel="00000000" w:rsidP="00000000" w:rsidRDefault="00000000" w:rsidRPr="00000000" w14:paraId="00000056">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Получаем 56 бит</w:t>
      </w:r>
    </w:p>
    <w:p w:rsidR="00000000" w:rsidDel="00000000" w:rsidP="00000000" w:rsidRDefault="00000000" w:rsidRPr="00000000" w14:paraId="00000057">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8">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Потом есть специальный алгоритм</w:t>
      </w:r>
    </w:p>
    <w:p w:rsidR="00000000" w:rsidDel="00000000" w:rsidP="00000000" w:rsidRDefault="00000000" w:rsidRPr="00000000" w14:paraId="00000059">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По которому расставляются биты</w:t>
      </w:r>
    </w:p>
    <w:p w:rsidR="00000000" w:rsidDel="00000000" w:rsidP="00000000" w:rsidRDefault="00000000" w:rsidRPr="00000000" w14:paraId="0000005A">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Там есть табличка</w:t>
      </w:r>
    </w:p>
    <w:p w:rsidR="00000000" w:rsidDel="00000000" w:rsidP="00000000" w:rsidRDefault="00000000" w:rsidRPr="00000000" w14:paraId="0000005B">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Эти биты расставляются</w:t>
      </w:r>
    </w:p>
    <w:p w:rsidR="00000000" w:rsidDel="00000000" w:rsidP="00000000" w:rsidRDefault="00000000" w:rsidRPr="00000000" w14:paraId="0000005C">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Получается 56 расставленных битов</w:t>
      </w:r>
    </w:p>
    <w:p w:rsidR="00000000" w:rsidDel="00000000" w:rsidP="00000000" w:rsidRDefault="00000000" w:rsidRPr="00000000" w14:paraId="0000005D">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Теперь у тебя берется 28 первых битов</w:t>
      </w:r>
    </w:p>
    <w:p w:rsidR="00000000" w:rsidDel="00000000" w:rsidP="00000000" w:rsidRDefault="00000000" w:rsidRPr="00000000" w14:paraId="0000005E">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Это блок C0</w:t>
      </w:r>
    </w:p>
    <w:p w:rsidR="00000000" w:rsidDel="00000000" w:rsidP="00000000" w:rsidRDefault="00000000" w:rsidRPr="00000000" w14:paraId="0000005F">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И оставшиеся 28 битов</w:t>
      </w:r>
    </w:p>
    <w:p w:rsidR="00000000" w:rsidDel="00000000" w:rsidP="00000000" w:rsidRDefault="00000000" w:rsidRPr="00000000" w14:paraId="00000060">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Это блок D0</w:t>
      </w:r>
    </w:p>
    <w:p w:rsidR="00000000" w:rsidDel="00000000" w:rsidP="00000000" w:rsidRDefault="00000000" w:rsidRPr="00000000" w14:paraId="00000061">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И делаются сдвиги</w:t>
      </w:r>
    </w:p>
    <w:p w:rsidR="00000000" w:rsidDel="00000000" w:rsidP="00000000" w:rsidRDefault="00000000" w:rsidRPr="00000000" w14:paraId="00000062">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Причем каким образом</w:t>
      </w:r>
    </w:p>
    <w:p w:rsidR="00000000" w:rsidDel="00000000" w:rsidP="00000000" w:rsidRDefault="00000000" w:rsidRPr="00000000" w14:paraId="00000063">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У тебя есть 16 раундов</w:t>
      </w:r>
    </w:p>
    <w:p w:rsidR="00000000" w:rsidDel="00000000" w:rsidP="00000000" w:rsidRDefault="00000000" w:rsidRPr="00000000" w14:paraId="00000064">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 2, 9 и 16 раунды делается циклический сдвиг влево на 1</w:t>
      </w:r>
    </w:p>
    <w:p w:rsidR="00000000" w:rsidDel="00000000" w:rsidP="00000000" w:rsidRDefault="00000000" w:rsidRPr="00000000" w14:paraId="00000065">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В остальных - на 2</w:t>
      </w:r>
    </w:p>
    <w:p w:rsidR="00000000" w:rsidDel="00000000" w:rsidP="00000000" w:rsidRDefault="00000000" w:rsidRPr="00000000" w14:paraId="00000066">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7">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Это для шифрования</w:t>
      </w:r>
    </w:p>
    <w:p w:rsidR="00000000" w:rsidDel="00000000" w:rsidP="00000000" w:rsidRDefault="00000000" w:rsidRPr="00000000" w14:paraId="00000068">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После того, как в раунде произошел сдвиг</w:t>
      </w:r>
    </w:p>
    <w:p w:rsidR="00000000" w:rsidDel="00000000" w:rsidP="00000000" w:rsidRDefault="00000000" w:rsidRPr="00000000" w14:paraId="00000069">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C0 и D0 объединяются</w:t>
      </w:r>
    </w:p>
    <w:p w:rsidR="00000000" w:rsidDel="00000000" w:rsidP="00000000" w:rsidRDefault="00000000" w:rsidRPr="00000000" w14:paraId="0000006A">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И ты снова получаешься 56-битный ключ</w:t>
      </w:r>
    </w:p>
    <w:p w:rsidR="00000000" w:rsidDel="00000000" w:rsidP="00000000" w:rsidRDefault="00000000" w:rsidRPr="00000000" w14:paraId="0000006B">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И теперь тебе нужен подключ раунда</w:t>
      </w:r>
    </w:p>
    <w:p w:rsidR="00000000" w:rsidDel="00000000" w:rsidP="00000000" w:rsidRDefault="00000000" w:rsidRPr="00000000" w14:paraId="0000006C">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Ты, скажем, создаешь копию полученного 56-битного ключа</w:t>
      </w:r>
    </w:p>
    <w:p w:rsidR="00000000" w:rsidDel="00000000" w:rsidP="00000000" w:rsidRDefault="00000000" w:rsidRPr="00000000" w14:paraId="0000006D">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E">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И по таблице убираешь еще 8 бит</w:t>
      </w:r>
    </w:p>
    <w:p w:rsidR="00000000" w:rsidDel="00000000" w:rsidP="00000000" w:rsidRDefault="00000000" w:rsidRPr="00000000" w14:paraId="0000006F">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Получается 48-битный</w:t>
      </w:r>
    </w:p>
    <w:p w:rsidR="00000000" w:rsidDel="00000000" w:rsidP="00000000" w:rsidRDefault="00000000" w:rsidRPr="00000000" w14:paraId="00000070">
      <w:pPr>
        <w:pBdr>
          <w:top w:color="auto" w:space="4" w:sz="0" w:val="none"/>
          <w:bottom w:color="auto" w:space="5" w:sz="0" w:val="none"/>
          <w:right w:color="auto" w:space="21" w:sz="0" w:val="none"/>
        </w:pBdr>
        <w:shd w:fill="ffffff" w:val="clear"/>
        <w:ind w:left="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Он только для этого раунда</w:t>
      </w:r>
      <w:r w:rsidDel="00000000" w:rsidR="00000000" w:rsidRPr="00000000">
        <w:rPr>
          <w:rtl w:val="0"/>
        </w:rPr>
      </w:r>
    </w:p>
    <w:p w:rsidR="00000000" w:rsidDel="00000000" w:rsidP="00000000" w:rsidRDefault="00000000" w:rsidRPr="00000000" w14:paraId="0000007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Алгоритм блочный, симметричный.</w:t>
      </w:r>
    </w:p>
    <w:p w:rsidR="00000000" w:rsidDel="00000000" w:rsidP="00000000" w:rsidRDefault="00000000" w:rsidRPr="00000000" w14:paraId="0000007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sz w:val="20"/>
          <w:szCs w:val="20"/>
          <w:highlight w:val="white"/>
        </w:rPr>
      </w:pPr>
      <w:r w:rsidDel="00000000" w:rsidR="00000000" w:rsidRPr="00000000">
        <w:rPr>
          <w:rFonts w:ascii="Roboto" w:cs="Roboto" w:eastAsia="Roboto" w:hAnsi="Roboto"/>
          <w:color w:val="980000"/>
          <w:sz w:val="20"/>
          <w:szCs w:val="20"/>
          <w:highlight w:val="white"/>
          <w:rtl w:val="0"/>
        </w:rPr>
        <w:t xml:space="preserve">Слабый ключ</w:t>
      </w:r>
      <w:r w:rsidDel="00000000" w:rsidR="00000000" w:rsidRPr="00000000">
        <w:rPr>
          <w:rFonts w:ascii="Roboto" w:cs="Roboto" w:eastAsia="Roboto" w:hAnsi="Roboto"/>
          <w:sz w:val="20"/>
          <w:szCs w:val="20"/>
          <w:highlight w:val="white"/>
          <w:rtl w:val="0"/>
        </w:rPr>
        <w:t xml:space="preserve"> - состоит только из 0 и единиц.</w:t>
      </w:r>
    </w:p>
    <w:p w:rsidR="00000000" w:rsidDel="00000000" w:rsidP="00000000" w:rsidRDefault="00000000" w:rsidRPr="00000000" w14:paraId="00000076">
      <w:pPr>
        <w:rPr>
          <w:rFonts w:ascii="Roboto" w:cs="Roboto" w:eastAsia="Roboto" w:hAnsi="Roboto"/>
          <w:sz w:val="20"/>
          <w:szCs w:val="20"/>
          <w:highlight w:val="white"/>
        </w:rPr>
      </w:pPr>
      <w:r w:rsidDel="00000000" w:rsidR="00000000" w:rsidRPr="00000000">
        <w:rPr>
          <w:rFonts w:ascii="Roboto" w:cs="Roboto" w:eastAsia="Roboto" w:hAnsi="Roboto"/>
          <w:color w:val="980000"/>
          <w:sz w:val="20"/>
          <w:szCs w:val="20"/>
          <w:highlight w:val="white"/>
          <w:rtl w:val="0"/>
        </w:rPr>
        <w:t xml:space="preserve">Полуслабый ключ</w:t>
      </w:r>
      <w:r w:rsidDel="00000000" w:rsidR="00000000" w:rsidRPr="00000000">
        <w:rPr>
          <w:rFonts w:ascii="Roboto" w:cs="Roboto" w:eastAsia="Roboto" w:hAnsi="Roboto"/>
          <w:sz w:val="20"/>
          <w:szCs w:val="20"/>
          <w:highlight w:val="white"/>
          <w:rtl w:val="0"/>
        </w:rPr>
        <w:t xml:space="preserve"> - при котором разные ключи дают одинаковый результат при шифровании.</w:t>
      </w:r>
    </w:p>
    <w:p w:rsidR="00000000" w:rsidDel="00000000" w:rsidP="00000000" w:rsidRDefault="00000000" w:rsidRPr="00000000" w14:paraId="0000007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Вопросы:</w:t>
      </w:r>
    </w:p>
    <w:p w:rsidR="00000000" w:rsidDel="00000000" w:rsidP="00000000" w:rsidRDefault="00000000" w:rsidRPr="00000000" w14:paraId="00000079">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2. В чем отличие блочных алгоритмов шифрования от потоковых?</w:t>
      </w:r>
    </w:p>
    <w:p w:rsidR="00000000" w:rsidDel="00000000" w:rsidP="00000000" w:rsidRDefault="00000000" w:rsidRPr="00000000" w14:paraId="0000007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Главным различием блочных и поточных шифров является то что в блочных шифрах для шифровании всех порций используется один и тот же ключ, а для поточных ключи разной длины</w:t>
      </w:r>
    </w:p>
    <w:p w:rsidR="00000000" w:rsidDel="00000000" w:rsidP="00000000" w:rsidRDefault="00000000" w:rsidRPr="00000000" w14:paraId="0000007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3. Что понимается под "раундом" алгоритма шифрования?</w:t>
      </w:r>
    </w:p>
    <w:p w:rsidR="00000000" w:rsidDel="00000000" w:rsidP="00000000" w:rsidRDefault="00000000" w:rsidRPr="00000000" w14:paraId="0000007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Раундом называют один из последовательных шагов обработки данных в алгоритме блочного шифрования.</w:t>
      </w:r>
    </w:p>
    <w:p w:rsidR="00000000" w:rsidDel="00000000" w:rsidP="00000000" w:rsidRDefault="00000000" w:rsidRPr="00000000" w14:paraId="0000007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4. Охарактеризовать и привести формальное описание сети Фейстеля.</w:t>
      </w:r>
    </w:p>
    <w:p w:rsidR="00000000" w:rsidDel="00000000" w:rsidP="00000000" w:rsidRDefault="00000000" w:rsidRPr="00000000" w14:paraId="0000008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Даже само название сети фейстеля означает что она имеет ячеистую топологию.</w:t>
      </w:r>
    </w:p>
    <w:p w:rsidR="00000000" w:rsidDel="00000000" w:rsidP="00000000" w:rsidRDefault="00000000" w:rsidRPr="00000000" w14:paraId="0000008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Можно сказать что одна ячейка соответствует одному раунду зашифрования или расшифрования. Каждый входной блок шифруемого сообщения делится на два одинаковых по размеру это на левый и правый. Далее в каждом раунде выполняется преобразовании в соответствии с представлением ячейки Фейстеля</w:t>
      </w:r>
    </w:p>
    <w:p w:rsidR="00000000" w:rsidDel="00000000" w:rsidP="00000000" w:rsidRDefault="00000000" w:rsidRPr="00000000" w14:paraId="0000008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5. Какие стандартные операции используются в блочных алгоритмах шиф-</w:t>
      </w:r>
    </w:p>
    <w:p w:rsidR="00000000" w:rsidDel="00000000" w:rsidP="00000000" w:rsidRDefault="00000000" w:rsidRPr="00000000" w14:paraId="00000084">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Рования?</w:t>
      </w:r>
    </w:p>
    <w:p w:rsidR="00000000" w:rsidDel="00000000" w:rsidP="00000000" w:rsidRDefault="00000000" w:rsidRPr="00000000" w14:paraId="0000008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Простейшие операции: Лежит операция xor : A+B(mod n). Помимо этой операции в ГОСТ и Blowfish предусмотрена операция сложения более по модулю 2^n</w:t>
      </w:r>
    </w:p>
    <w:p w:rsidR="00000000" w:rsidDel="00000000" w:rsidP="00000000" w:rsidRDefault="00000000" w:rsidRPr="00000000" w14:paraId="0000008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6. В чем состоит особенность сложения чисел по модулю 2n?</w:t>
      </w:r>
    </w:p>
    <w:p w:rsidR="00000000" w:rsidDel="00000000" w:rsidP="00000000" w:rsidRDefault="00000000" w:rsidRPr="00000000" w14:paraId="0000008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Сложение по модулю 2^n увеличивает криптостойкость для блочных шифров.</w:t>
      </w:r>
    </w:p>
    <w:p w:rsidR="00000000" w:rsidDel="00000000" w:rsidP="00000000" w:rsidRDefault="00000000" w:rsidRPr="00000000" w14:paraId="0000008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9. Дать пояснение принципам реализации «лавинного» эффекта.</w:t>
      </w:r>
    </w:p>
    <w:p w:rsidR="00000000" w:rsidDel="00000000" w:rsidP="00000000" w:rsidRDefault="00000000" w:rsidRPr="00000000" w14:paraId="0000008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Лавинный эффект это понятие которое часто применяется к блочным шифрам . Это свойство которое означает, что изменение малого количества бит во входном текста или ключе приводит к значительному изменению значений выходных битов</w:t>
      </w:r>
    </w:p>
    <w:p w:rsidR="00000000" w:rsidDel="00000000" w:rsidP="00000000" w:rsidRDefault="00000000" w:rsidRPr="00000000" w14:paraId="0000008C">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12. Сколько можно реализовать (теоретически) разновидностей алгоритма 3DES?Существует несколько алгоритмов для тройного деса.</w:t>
      </w:r>
    </w:p>
    <w:p w:rsidR="00000000" w:rsidDel="00000000" w:rsidP="00000000" w:rsidRDefault="00000000" w:rsidRPr="00000000" w14:paraId="0000008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DES-EEE3 Шифруется 3 раза с тремя разными ключами</w:t>
      </w:r>
    </w:p>
    <w:p w:rsidR="00000000" w:rsidDel="00000000" w:rsidP="00000000" w:rsidRDefault="00000000" w:rsidRPr="00000000" w14:paraId="0000008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DES-EDE3 операции шифрования расшифрования с различными ключами</w:t>
      </w:r>
    </w:p>
    <w:p w:rsidR="00000000" w:rsidDel="00000000" w:rsidP="00000000" w:rsidRDefault="00000000" w:rsidRPr="00000000" w14:paraId="0000008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DES-EEE2 используется для того что бы зашифровывать только 2 ключа совпадают</w:t>
      </w:r>
    </w:p>
    <w:p w:rsidR="00000000" w:rsidDel="00000000" w:rsidP="00000000" w:rsidRDefault="00000000" w:rsidRPr="00000000" w14:paraId="0000009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DES-EDE2 используется два одинаковых числа</w:t>
      </w:r>
    </w:p>
    <w:p w:rsidR="00000000" w:rsidDel="00000000" w:rsidP="00000000" w:rsidRDefault="00000000" w:rsidRPr="00000000" w14:paraId="0000009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13. Какие факторы влияют на стойкость блочного алгоритма шифрования?</w:t>
      </w:r>
    </w:p>
    <w:p w:rsidR="00000000" w:rsidDel="00000000" w:rsidP="00000000" w:rsidRDefault="00000000" w:rsidRPr="00000000" w14:paraId="0000009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На стойкость блочного шифра оказывают влияние размер самого блока, размер ключа и количество раундов шифрования.</w:t>
      </w:r>
    </w:p>
    <w:p w:rsidR="00000000" w:rsidDel="00000000" w:rsidP="00000000" w:rsidRDefault="00000000" w:rsidRPr="00000000" w14:paraId="00000094">
      <w:pPr>
        <w:rPr>
          <w:rFonts w:ascii="Roboto" w:cs="Roboto" w:eastAsia="Roboto" w:hAnsi="Roboto"/>
          <w:color w:val="980000"/>
          <w:sz w:val="20"/>
          <w:szCs w:val="20"/>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14. В чем состоит сущность дифференциального криптоанализа?</w:t>
      </w:r>
    </w:p>
    <w:p w:rsidR="00000000" w:rsidDel="00000000" w:rsidP="00000000" w:rsidRDefault="00000000" w:rsidRPr="00000000" w14:paraId="0000009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Метод дифференциального криптоанализа - метод криптоанализа в блочных шифрах который основан на изучении преобразования разностей между шифрованными значениями на разных раундах шифрования</w:t>
      </w:r>
    </w:p>
    <w:p w:rsidR="00000000" w:rsidDel="00000000" w:rsidP="00000000" w:rsidRDefault="00000000" w:rsidRPr="00000000" w14:paraId="0000009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15. В чем состоит сущность линейного криптоанализа?</w:t>
      </w:r>
    </w:p>
    <w:p w:rsidR="00000000" w:rsidDel="00000000" w:rsidP="00000000" w:rsidRDefault="00000000" w:rsidRPr="00000000" w14:paraId="0000009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Линейный криптоанализ - называется методом криптоанализа который соотносит известные пары открытого текста и шифротекста для получения ключа.</w:t>
      </w:r>
    </w:p>
    <w:p w:rsidR="00000000" w:rsidDel="00000000" w:rsidP="00000000" w:rsidRDefault="00000000" w:rsidRPr="00000000" w14:paraId="0000009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980000"/>
          <w:sz w:val="20"/>
          <w:szCs w:val="20"/>
          <w:highlight w:val="white"/>
        </w:rPr>
      </w:pPr>
      <w:r w:rsidDel="00000000" w:rsidR="00000000" w:rsidRPr="00000000">
        <w:rPr>
          <w:rFonts w:ascii="Roboto" w:cs="Roboto" w:eastAsia="Roboto" w:hAnsi="Roboto"/>
          <w:color w:val="980000"/>
          <w:sz w:val="20"/>
          <w:szCs w:val="20"/>
          <w:highlight w:val="white"/>
          <w:rtl w:val="0"/>
        </w:rPr>
        <w:t xml:space="preserve">17. Где применяются блочные криптоалгоритмы?</w:t>
      </w:r>
    </w:p>
    <w:p w:rsidR="00000000" w:rsidDel="00000000" w:rsidP="00000000" w:rsidRDefault="00000000" w:rsidRPr="00000000" w14:paraId="0000009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Ну тот же des используется для защиты финансовой информации, тройной дес используется при обработки кредитных карт</w:t>
      </w:r>
    </w:p>
    <w:p w:rsidR="00000000" w:rsidDel="00000000" w:rsidP="00000000" w:rsidRDefault="00000000" w:rsidRPr="00000000" w14:paraId="0000009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0">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Лаба 8 Поточные шифры:</w:t>
      </w:r>
    </w:p>
    <w:p w:rsidR="00000000" w:rsidDel="00000000" w:rsidP="00000000" w:rsidRDefault="00000000" w:rsidRPr="00000000" w14:paraId="000000A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 и q простые числа которые генерируют n</w:t>
      </w:r>
    </w:p>
    <w:p w:rsidR="00000000" w:rsidDel="00000000" w:rsidP="00000000" w:rsidRDefault="00000000" w:rsidRPr="00000000" w14:paraId="000000A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 в совместимости с таким числом как e которое так же является простым ключом</w:t>
      </w:r>
    </w:p>
    <w:p w:rsidR="00000000" w:rsidDel="00000000" w:rsidP="00000000" w:rsidRDefault="00000000" w:rsidRPr="00000000" w14:paraId="000000A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 генерируется при помощи е и фи называется секретным ключом.</w:t>
      </w:r>
    </w:p>
    <w:p w:rsidR="00000000" w:rsidDel="00000000" w:rsidP="00000000" w:rsidRDefault="00000000" w:rsidRPr="00000000" w14:paraId="000000A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Пример дешифрования к нам пришли {5,3,3} . Для того что бы дешифровать мы эту 5 возводили в степень d и искали бы модуль от числа 3337 . Если бы мы шифровали то мы 199 возводили бы в степень е и искали бы по модулю 3337. Все веселье в том, что у нас есть два ключа и только при помощи закрытого ключа мы можем расшифровать текст зашифрованный при помощи открытого ключа.</w:t>
      </w:r>
    </w:p>
    <w:p w:rsidR="00000000" w:rsidDel="00000000" w:rsidP="00000000" w:rsidRDefault="00000000" w:rsidRPr="00000000" w14:paraId="000000A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Ну как говорили люди уже сдававшие до меня у нас есть такие так называемые Боб, Алиса, Ева . Предположим что Боб хочет послать Алисе сообщение m. Алгоритм шифрования в котором мы сначала берем текст и зашифровываем его при помощи открытого ключа Алисы . Алиса принимает зашифрованное сообщение берет свой закрытый и с помощью его расшифровывает сообщение. Плюс в том что если Ева захочет преобразовать наше сообщение обратно она не сможет это сделать даже имея все открытые ключи и зашифрованное сообщение. Это плюс</w:t>
      </w:r>
    </w:p>
    <w:p w:rsidR="00000000" w:rsidDel="00000000" w:rsidP="00000000" w:rsidRDefault="00000000" w:rsidRPr="00000000" w14:paraId="000000A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Минус что при изменении даже 1 символа в битовой последовательности все будет нарушено и мы не получим наше сообщение.</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Схема на практике не юзается так как при одних и тех же входных значениях мы получим один результат</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ПСП на основе регистров сдвига</w:t>
      </w:r>
    </w:p>
    <w:p w:rsidR="00000000" w:rsidDel="00000000" w:rsidP="00000000" w:rsidRDefault="00000000" w:rsidRPr="00000000" w14:paraId="000000A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Есть число 84320 которое делало генератор 1...8 нулевой биты нулевой соединятся с ближайшим xor а так же бит 2 3 4 соединяются с xor. Как делается ну рассказал а как генерируется ну есть приводимы и неприводимые 84320 является приводимым так как в конце вычисления мы получаем 255 а это 256-1 равняется 255 тоесть порядок его 255 это находится 2 в степени количество все регистров минус еденица . Есть так же неприводимые 420 к примеру 420 так как его порядок 6 а два в шестой степени это куда больше чем у нас получается. Если они неприводимы то мы проверяем битовую последовательность пока не получим значение в нулевом</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Беру значения возле xor и последнее значение суммирую беру по модулю двойки и в зависимости от того что получилось но или еденица ставлю это на первое место а остальные биты сдвигаю вправо</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Алгоритм BBS</w:t>
      </w:r>
    </w:p>
    <w:p w:rsidR="00000000" w:rsidDel="00000000" w:rsidP="00000000" w:rsidRDefault="00000000" w:rsidRPr="00000000" w14:paraId="000000B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Начальное значение x^2mod(n) где n как и в rsa считается произведением чисел p и q но в это случаем при делении чисел p и q на 4 мы должны получать остаток 3; число x должно быть взаимно простым с 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Алгоритм RC4</w:t>
      </w:r>
    </w:p>
    <w:p w:rsidR="00000000" w:rsidDel="00000000" w:rsidP="00000000" w:rsidRDefault="00000000" w:rsidRPr="00000000" w14:paraId="000000B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Алгоритм RC4 формируется на основе ключа ну к примеру у нас формируется ключ он состоит из 6 битов понятно чти это битовая последовательность из нулей и едениц. Есть какие то 16 символов от 0 до 15 в этом случае для них генериуется ключ так как он по 6 битов тоесть каждые 6 битов вставляются и формируется таблица и проходим весь алгоритм который представлен ниже</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Ответы на вопросы:</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Особенность потокового в том что каждый символ сообщения М превращается в зашифрованный С при этом алгоритм по которому происходит шифрование зависит от какого-то ключа и от местоположения в тексте. </w:t>
      </w:r>
    </w:p>
    <w:p w:rsidR="00000000" w:rsidDel="00000000" w:rsidP="00000000" w:rsidRDefault="00000000" w:rsidRPr="00000000" w14:paraId="000000B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 </w:t>
      </w:r>
    </w:p>
    <w:p w:rsidR="00000000" w:rsidDel="00000000" w:rsidP="00000000" w:rsidRDefault="00000000" w:rsidRPr="00000000" w14:paraId="000000B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В синхронных ключевая последовательность генерируется независимо от открытого текста. Главное свойство СПШ – нераспространение ошибок, т.е. Если произойдет ошибка в открытом тексте, то это никак не повлияет на ключ. Синхронные потоковые шифры уязвимы к атакам на основе изменения отдельных бит шифртекста.</w:t>
      </w:r>
    </w:p>
    <w:p w:rsidR="00000000" w:rsidDel="00000000" w:rsidP="00000000" w:rsidRDefault="00000000" w:rsidRPr="00000000" w14:paraId="000000B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А в асинхронных (самосинхронизирующиеся) есть зависимость от текста, т.е. У нас уже будет распространение ошибок. Но при этом он устойчив к атакам отдельных бит.</w:t>
      </w:r>
    </w:p>
    <w:p w:rsidR="00000000" w:rsidDel="00000000" w:rsidP="00000000" w:rsidRDefault="00000000" w:rsidRPr="00000000" w14:paraId="000000B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3.</w:t>
      </w:r>
    </w:p>
    <w:p w:rsidR="00000000" w:rsidDel="00000000" w:rsidP="00000000" w:rsidRDefault="00000000" w:rsidRPr="00000000" w14:paraId="000000B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случайные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 </w:t>
      </w:r>
    </w:p>
    <w:p w:rsidR="00000000" w:rsidDel="00000000" w:rsidP="00000000" w:rsidRDefault="00000000" w:rsidRPr="00000000" w14:paraId="000000B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псевдослучайные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rsidR="00000000" w:rsidDel="00000000" w:rsidP="00000000" w:rsidRDefault="00000000" w:rsidRPr="00000000" w14:paraId="000000BF">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C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Он должен обладать свойством что на основании каких то элементов этой последовательности мы не можем вычислить абсолютно все что нам нужно ведь это должны быть какие то случайные числа быть.</w:t>
      </w:r>
    </w:p>
    <w:p w:rsidR="00000000" w:rsidDel="00000000" w:rsidP="00000000" w:rsidRDefault="00000000" w:rsidRPr="00000000" w14:paraId="000000C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C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4.</w:t>
      </w:r>
    </w:p>
    <w:p w:rsidR="00000000" w:rsidDel="00000000" w:rsidP="00000000" w:rsidRDefault="00000000" w:rsidRPr="00000000" w14:paraId="000000C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Достоинством линейных конгруэнтных генераторов псевдослучайных чисел является их простота и высокая скорость получения псевдослучайных значений. Линейные конгруэнтные генераторы находят применение при решении задач моделирования и математической статистики, однако в криптографических целях их нельзя рекомендовать к использованию, так как специалисты по </w:t>
      </w:r>
    </w:p>
    <w:p w:rsidR="00000000" w:rsidDel="00000000" w:rsidP="00000000" w:rsidRDefault="00000000" w:rsidRPr="00000000" w14:paraId="000000C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криптоанализу научились восстанавливать всю последовательность ПСЧ по нескольким ее значениям.</w:t>
      </w:r>
    </w:p>
    <w:p w:rsidR="00000000" w:rsidDel="00000000" w:rsidP="00000000" w:rsidRDefault="00000000" w:rsidRPr="00000000" w14:paraId="000000C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Roboto" w:cs="Roboto" w:eastAsia="Roboto" w:hAnsi="Roboto"/>
          <w:sz w:val="20"/>
          <w:szCs w:val="20"/>
          <w:highlight w:val="white"/>
          <w:rtl w:val="0"/>
        </w:rPr>
        <w:t xml:space="preserve">Часто реализуемые алгоритмы псп реализуются на основе конгруэнтного генератора. Генераторы не используются для криптографии так как у их низкая криптостойкость и но они используются при моделировании</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Числа а (период) и с (от b- 1 до 2b)</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1</w:t>
      </w:r>
    </w:p>
    <w:p w:rsidR="00000000" w:rsidDel="00000000" w:rsidP="00000000" w:rsidRDefault="00000000" w:rsidRPr="00000000" w14:paraId="000000CB">
      <w:pPr>
        <w:rPr/>
      </w:pPr>
      <w:r w:rsidDel="00000000" w:rsidR="00000000" w:rsidRPr="00000000">
        <w:rPr>
          <w:rtl w:val="0"/>
        </w:rPr>
        <w:t xml:space="preserve">Зависит от ключа и места символа в тексте</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5</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6</w:t>
      </w:r>
    </w:p>
    <w:p w:rsidR="00000000" w:rsidDel="00000000" w:rsidP="00000000" w:rsidRDefault="00000000" w:rsidRPr="00000000" w14:paraId="000000D2">
      <w:pPr>
        <w:rPr/>
      </w:pPr>
      <w:r w:rsidDel="00000000" w:rsidR="00000000" w:rsidRPr="00000000">
        <w:rPr/>
        <w:drawing>
          <wp:inline distB="114300" distT="114300" distL="114300" distR="114300">
            <wp:extent cx="5943600" cy="24384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Кол-во послед 2^(кол-во ячеек - 1)</w:t>
      </w:r>
    </w:p>
    <w:p w:rsidR="00000000" w:rsidDel="00000000" w:rsidP="00000000" w:rsidRDefault="00000000" w:rsidRPr="00000000" w14:paraId="000000D4">
      <w:pPr>
        <w:rPr/>
      </w:pPr>
      <w:r w:rsidDel="00000000" w:rsidR="00000000" w:rsidRPr="00000000">
        <w:rPr>
          <w:b w:val="1"/>
          <w:i w:val="1"/>
          <w:color w:val="980000"/>
          <w:u w:val="single"/>
          <w:rtl w:val="0"/>
        </w:rPr>
        <w:t xml:space="preserve">Приводимый</w:t>
      </w:r>
      <w:r w:rsidDel="00000000" w:rsidR="00000000" w:rsidRPr="00000000">
        <w:rPr>
          <w:rtl w:val="0"/>
        </w:rPr>
        <w:t xml:space="preserve">( регистра будет максимально возможным: 2L – 1).  и </w:t>
      </w:r>
      <w:r w:rsidDel="00000000" w:rsidR="00000000" w:rsidRPr="00000000">
        <w:rPr>
          <w:b w:val="1"/>
          <w:color w:val="980000"/>
          <w:u w:val="single"/>
          <w:rtl w:val="0"/>
        </w:rPr>
        <w:t xml:space="preserve">не приводиый </w:t>
      </w:r>
      <w:r w:rsidDel="00000000" w:rsidR="00000000" w:rsidRPr="00000000">
        <w:rPr>
          <w:rtl w:val="0"/>
        </w:rPr>
        <w:t xml:space="preserve">(кодга повторение происходит меньше чем через 2^n-1)</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7</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8</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9</w:t>
      </w:r>
    </w:p>
    <w:p w:rsidR="00000000" w:rsidDel="00000000" w:rsidP="00000000" w:rsidRDefault="00000000" w:rsidRPr="00000000" w14:paraId="000000DB">
      <w:pPr>
        <w:rPr/>
      </w:pPr>
      <w:r w:rsidDel="00000000" w:rsidR="00000000" w:rsidRPr="00000000">
        <w:rPr/>
        <w:drawing>
          <wp:inline distB="114300" distT="114300" distL="114300" distR="114300">
            <wp:extent cx="5943600" cy="2209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6.1.2.3</w:t>
      </w:r>
    </w:p>
    <w:p w:rsidR="00000000" w:rsidDel="00000000" w:rsidP="00000000" w:rsidRDefault="00000000" w:rsidRPr="00000000" w14:paraId="000000DD">
      <w:pPr>
        <w:rPr/>
      </w:pPr>
      <w:r w:rsidDel="00000000" w:rsidR="00000000" w:rsidRPr="00000000">
        <w:rPr>
          <w:rtl w:val="0"/>
        </w:rPr>
        <w:t xml:space="preserve"> P и Q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10</w:t>
      </w:r>
    </w:p>
    <w:p w:rsidR="00000000" w:rsidDel="00000000" w:rsidP="00000000" w:rsidRDefault="00000000" w:rsidRPr="00000000" w14:paraId="000000E0">
      <w:pPr>
        <w:rPr/>
      </w:pPr>
      <w:r w:rsidDel="00000000" w:rsidR="00000000" w:rsidRPr="00000000">
        <w:rPr/>
        <w:drawing>
          <wp:inline distB="114300" distT="114300" distL="114300" distR="114300">
            <wp:extent cx="5943600" cy="27051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5943600" cy="723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х0 = х^2 mod n = 3^2 mod 209 = 9 mod 209 = 9. </w:t>
      </w:r>
    </w:p>
    <w:p w:rsidR="00000000" w:rsidDel="00000000" w:rsidP="00000000" w:rsidRDefault="00000000" w:rsidRPr="00000000" w14:paraId="000000E3">
      <w:pPr>
        <w:rPr/>
      </w:pPr>
      <w:r w:rsidDel="00000000" w:rsidR="00000000" w:rsidRPr="00000000">
        <w:rPr>
          <w:rtl w:val="0"/>
        </w:rPr>
        <w:t xml:space="preserve">х1 = 9^2   mod 209 = 81 mod 209 = 81</w:t>
      </w:r>
    </w:p>
    <w:p w:rsidR="00000000" w:rsidDel="00000000" w:rsidP="00000000" w:rsidRDefault="00000000" w:rsidRPr="00000000" w14:paraId="000000E4">
      <w:pPr>
        <w:rPr/>
      </w:pPr>
      <w:r w:rsidDel="00000000" w:rsidR="00000000" w:rsidRPr="00000000">
        <w:rPr>
          <w:rtl w:val="0"/>
        </w:rPr>
        <w:t xml:space="preserve">х5 = 42^2 mod 209 = 1764 mod 209 = 92 </w:t>
      </w:r>
    </w:p>
    <w:p w:rsidR="00000000" w:rsidDel="00000000" w:rsidP="00000000" w:rsidRDefault="00000000" w:rsidRPr="00000000" w14:paraId="000000E5">
      <w:pPr>
        <w:rPr/>
      </w:pPr>
      <w:r w:rsidDel="00000000" w:rsidR="00000000" w:rsidRPr="00000000">
        <w:rPr>
          <w:rtl w:val="0"/>
        </w:rPr>
        <w:t xml:space="preserve">х9 = 196^2 mod 209 = 38416 mod 209 = 169 </w:t>
      </w:r>
    </w:p>
    <w:p w:rsidR="00000000" w:rsidDel="00000000" w:rsidP="00000000" w:rsidRDefault="00000000" w:rsidRPr="00000000" w14:paraId="000000E6">
      <w:pPr>
        <w:rPr/>
      </w:pPr>
      <w:r w:rsidDel="00000000" w:rsidR="00000000" w:rsidRPr="00000000">
        <w:rPr>
          <w:rtl w:val="0"/>
        </w:rPr>
        <w:t xml:space="preserve">11 RC4</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12</w:t>
      </w:r>
    </w:p>
    <w:p w:rsidR="00000000" w:rsidDel="00000000" w:rsidP="00000000" w:rsidRDefault="00000000" w:rsidRPr="00000000" w14:paraId="000000E9">
      <w:pPr>
        <w:rPr/>
      </w:pPr>
      <w:r w:rsidDel="00000000" w:rsidR="00000000" w:rsidRPr="00000000">
        <w:rPr>
          <w:rtl w:val="0"/>
        </w:rPr>
        <w:t xml:space="preserve">Random.org вычисляет на основе давления и темп воздуха (с помощью физ явл которые мы не способны предсказать)</w:t>
      </w:r>
    </w:p>
    <w:p w:rsidR="00000000" w:rsidDel="00000000" w:rsidP="00000000" w:rsidRDefault="00000000" w:rsidRPr="00000000" w14:paraId="000000EA">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b w:val="1"/>
          <w:sz w:val="28"/>
          <w:szCs w:val="28"/>
          <w:rtl w:val="0"/>
        </w:rPr>
        <w:t xml:space="preserve">Лаба 9: </w:t>
      </w:r>
      <w:r w:rsidDel="00000000" w:rsidR="00000000" w:rsidRPr="00000000">
        <w:rPr>
          <w:rFonts w:ascii="Roboto" w:cs="Roboto" w:eastAsia="Roboto" w:hAnsi="Roboto"/>
          <w:b w:val="1"/>
          <w:sz w:val="28"/>
          <w:szCs w:val="28"/>
          <w:highlight w:val="white"/>
          <w:rtl w:val="0"/>
        </w:rPr>
        <w:t xml:space="preserve">Исследование асимметричных шифров</w:t>
      </w: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rtl w:val="0"/>
        </w:rPr>
      </w:r>
    </w:p>
    <w:p w:rsidR="00000000" w:rsidDel="00000000" w:rsidP="00000000" w:rsidRDefault="00000000" w:rsidRPr="00000000" w14:paraId="000000ED">
      <w:pPr>
        <w:spacing w:after="240" w:before="240" w:lineRule="auto"/>
        <w:rPr>
          <w:b w:val="1"/>
          <w:sz w:val="24"/>
          <w:szCs w:val="24"/>
        </w:rPr>
      </w:pPr>
      <w:r w:rsidDel="00000000" w:rsidR="00000000" w:rsidRPr="00000000">
        <w:rPr>
          <w:b w:val="1"/>
          <w:sz w:val="24"/>
          <w:szCs w:val="24"/>
          <w:rtl w:val="0"/>
        </w:rPr>
        <w:t xml:space="preserve">Зашифрование сообщения</w:t>
      </w:r>
    </w:p>
    <w:p w:rsidR="00000000" w:rsidDel="00000000" w:rsidP="00000000" w:rsidRDefault="00000000" w:rsidRPr="00000000" w14:paraId="000000EE">
      <w:pPr>
        <w:spacing w:after="240" w:before="240" w:lineRule="auto"/>
        <w:rPr>
          <w:b w:val="1"/>
          <w:sz w:val="24"/>
          <w:szCs w:val="24"/>
        </w:rPr>
      </w:pPr>
      <w:r w:rsidDel="00000000" w:rsidR="00000000" w:rsidRPr="00000000">
        <w:rPr>
          <w:b w:val="1"/>
          <w:sz w:val="24"/>
          <w:szCs w:val="24"/>
          <w:rtl w:val="0"/>
        </w:rPr>
        <w:t xml:space="preserve">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(Si, i = 1, . . ., z): по одному ранцу для каждого блока сообщения с использованием открытого ключа получателя, e.</w:t>
      </w:r>
    </w:p>
    <w:p w:rsidR="00000000" w:rsidDel="00000000" w:rsidP="00000000" w:rsidRDefault="00000000" w:rsidRPr="00000000" w14:paraId="000000EF">
      <w:pPr>
        <w:spacing w:after="240" w:before="240" w:lineRule="auto"/>
        <w:rPr>
          <w:b w:val="1"/>
          <w:sz w:val="24"/>
          <w:szCs w:val="24"/>
        </w:rPr>
      </w:pPr>
      <w:r w:rsidDel="00000000" w:rsidR="00000000" w:rsidRPr="00000000">
        <w:rPr>
          <w:b w:val="1"/>
          <w:sz w:val="24"/>
          <w:szCs w:val="24"/>
          <w:rtl w:val="0"/>
        </w:rPr>
        <w:t xml:space="preserve">Открытый ключ, е: {62, 93, 186, 403, 417, 352, 315, 210} .</w:t>
      </w:r>
    </w:p>
    <w:p w:rsidR="00000000" w:rsidDel="00000000" w:rsidP="00000000" w:rsidRDefault="00000000" w:rsidRPr="00000000" w14:paraId="000000F0">
      <w:pPr>
        <w:spacing w:after="240" w:before="240" w:lineRule="auto"/>
        <w:rPr>
          <w:b w:val="1"/>
          <w:sz w:val="24"/>
          <w:szCs w:val="24"/>
        </w:rPr>
      </w:pPr>
      <w:r w:rsidDel="00000000" w:rsidR="00000000" w:rsidRPr="00000000">
        <w:rPr>
          <w:b w:val="1"/>
          <w:sz w:val="24"/>
          <w:szCs w:val="24"/>
          <w:rtl w:val="0"/>
        </w:rPr>
        <w:t xml:space="preserve">Результат зашифрования (упаковки ранца) каждого блока (буквы) сообщения с помощью открытого ключа представлен в правом столбце таблицы 7.1. Пояснение к примеру зашифрования сообщения укладкой ранца Бинарный код символа mj сообщения Укладка ранца Вес ранца 11010000 62+93+403 558.</w:t>
      </w:r>
    </w:p>
    <w:p w:rsidR="00000000" w:rsidDel="00000000" w:rsidP="00000000" w:rsidRDefault="00000000" w:rsidRPr="00000000" w14:paraId="000000F1">
      <w:pPr>
        <w:spacing w:after="240" w:before="240" w:lineRule="auto"/>
        <w:rPr>
          <w:b w:val="1"/>
          <w:sz w:val="24"/>
          <w:szCs w:val="24"/>
        </w:rPr>
      </w:pPr>
      <w:r w:rsidDel="00000000" w:rsidR="00000000" w:rsidRPr="00000000">
        <w:rPr>
          <w:b w:val="1"/>
          <w:sz w:val="24"/>
          <w:szCs w:val="24"/>
          <w:rtl w:val="0"/>
        </w:rPr>
        <w:t xml:space="preserve">Таким образом, зашифрованное сообщение С = 558 470 155 365 1239 155 924: с1 = 558, с2 = 470 и т. д.</w:t>
      </w:r>
    </w:p>
    <w:p w:rsidR="00000000" w:rsidDel="00000000" w:rsidP="00000000" w:rsidRDefault="00000000" w:rsidRPr="00000000" w14:paraId="000000F2">
      <w:pPr>
        <w:spacing w:after="240" w:before="240" w:lineRule="auto"/>
        <w:rPr>
          <w:b w:val="1"/>
          <w:sz w:val="24"/>
          <w:szCs w:val="24"/>
        </w:rPr>
      </w:pPr>
      <w:r w:rsidDel="00000000" w:rsidR="00000000" w:rsidRPr="00000000">
        <w:rPr>
          <w:b w:val="1"/>
          <w:sz w:val="24"/>
          <w:szCs w:val="24"/>
          <w:rtl w:val="0"/>
        </w:rPr>
        <w:t xml:space="preserve">Расшифрование сообщения</w:t>
      </w:r>
    </w:p>
    <w:p w:rsidR="00000000" w:rsidDel="00000000" w:rsidP="00000000" w:rsidRDefault="00000000" w:rsidRPr="00000000" w14:paraId="000000F3">
      <w:pPr>
        <w:spacing w:after="240" w:before="240" w:lineRule="auto"/>
        <w:rPr>
          <w:b w:val="1"/>
          <w:sz w:val="24"/>
          <w:szCs w:val="24"/>
        </w:rPr>
      </w:pPr>
      <w:r w:rsidDel="00000000" w:rsidR="00000000" w:rsidRPr="00000000">
        <w:rPr>
          <w:b w:val="1"/>
          <w:sz w:val="24"/>
          <w:szCs w:val="24"/>
          <w:rtl w:val="0"/>
        </w:rPr>
        <w:t xml:space="preserve">Для расшифрования сообщения получатель (использует свой тайный ключ, d: сверхвозрастающую последовательность) должен сначала определить обратное к а число: а-1 , такое что a*а-1(mod n) = 1.</w:t>
      </w:r>
    </w:p>
    <w:p w:rsidR="00000000" w:rsidDel="00000000" w:rsidP="00000000" w:rsidRDefault="00000000" w:rsidRPr="00000000" w14:paraId="000000F4">
      <w:pPr>
        <w:spacing w:after="240" w:before="240" w:lineRule="auto"/>
        <w:rPr>
          <w:b w:val="1"/>
          <w:sz w:val="24"/>
          <w:szCs w:val="24"/>
        </w:rPr>
      </w:pPr>
      <w:r w:rsidDel="00000000" w:rsidR="00000000" w:rsidRPr="00000000">
        <w:rPr>
          <w:b w:val="1"/>
          <w:sz w:val="24"/>
          <w:szCs w:val="24"/>
          <w:rtl w:val="0"/>
        </w:rPr>
        <w:t xml:space="preserve">Si = ci * а-1 mod n</w:t>
      </w:r>
    </w:p>
    <w:p w:rsidR="00000000" w:rsidDel="00000000" w:rsidP="00000000" w:rsidRDefault="00000000" w:rsidRPr="00000000" w14:paraId="000000F5">
      <w:pPr>
        <w:spacing w:after="240" w:before="240" w:lineRule="auto"/>
        <w:rPr>
          <w:b w:val="1"/>
          <w:sz w:val="24"/>
          <w:szCs w:val="24"/>
        </w:rPr>
      </w:pPr>
      <w:r w:rsidDel="00000000" w:rsidR="00000000" w:rsidRPr="00000000">
        <w:rPr>
          <w:b w:val="1"/>
          <w:sz w:val="24"/>
          <w:szCs w:val="24"/>
          <w:rtl w:val="0"/>
        </w:rPr>
        <w:t xml:space="preserve">В нашем примере значение а-1 = 271: 31*271 mod 420 = 1. Вспомним, что сверхвозрастающая последовательность равна d= {2, 3, 6, 13, 27, 52, 105, 210}, а также n = 420, a = 31; шифртекст: 155 365 558 155 924 1239 470 Расшифрование первого блока шифртекста. Сначала вычисляем, используя (7.4), вес первого ранца (при c1=155): S1 = c1*а -1 (mod n) = 155*271 (mod 420) =5.</w:t>
      </w:r>
    </w:p>
    <w:p w:rsidR="00000000" w:rsidDel="00000000" w:rsidP="00000000" w:rsidRDefault="00000000" w:rsidRPr="00000000" w14:paraId="000000F6">
      <w:pPr>
        <w:spacing w:after="240" w:before="240" w:lineRule="auto"/>
        <w:rPr>
          <w:b w:val="1"/>
          <w:sz w:val="24"/>
          <w:szCs w:val="24"/>
        </w:rPr>
      </w:pPr>
      <w:r w:rsidDel="00000000" w:rsidR="00000000" w:rsidRPr="00000000">
        <w:rPr>
          <w:b w:val="1"/>
          <w:sz w:val="24"/>
          <w:szCs w:val="24"/>
          <w:rtl w:val="0"/>
        </w:rPr>
        <w:t xml:space="preserve">Безопасность криптоалгоритма на основе задачи об укладке ранца</w:t>
      </w:r>
    </w:p>
    <w:p w:rsidR="00000000" w:rsidDel="00000000" w:rsidP="00000000" w:rsidRDefault="00000000" w:rsidRPr="00000000" w14:paraId="000000F7">
      <w:pPr>
        <w:spacing w:after="240" w:before="240" w:lineRule="auto"/>
        <w:rPr>
          <w:b w:val="1"/>
          <w:sz w:val="24"/>
          <w:szCs w:val="24"/>
        </w:rPr>
      </w:pPr>
      <w:r w:rsidDel="00000000" w:rsidR="00000000" w:rsidRPr="00000000">
        <w:rPr>
          <w:b w:val="1"/>
          <w:sz w:val="24"/>
          <w:szCs w:val="24"/>
          <w:rtl w:val="0"/>
        </w:rPr>
        <w:t xml:space="preserve">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сверхвозрастающей. При практической же реализации алгоритма ранец должен содержать не менее нескольких сотен элементов. Длина каждого члена сверхвозрастающей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rsidR="00000000" w:rsidDel="00000000" w:rsidP="00000000" w:rsidRDefault="00000000" w:rsidRPr="00000000" w14:paraId="000000F8">
      <w:pPr>
        <w:spacing w:after="240" w:before="240" w:lineRule="auto"/>
        <w:rPr>
          <w:b w:val="1"/>
          <w:sz w:val="24"/>
          <w:szCs w:val="24"/>
        </w:rPr>
      </w:pPr>
      <w:r w:rsidDel="00000000" w:rsidR="00000000" w:rsidRPr="00000000">
        <w:rPr>
          <w:b w:val="1"/>
          <w:sz w:val="24"/>
          <w:szCs w:val="24"/>
          <w:rtl w:val="0"/>
        </w:rPr>
        <w:t xml:space="preserve">Самый быстрый алгоритм поиска решения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сверхвозрастающего ранца, где, при добавлении к последовательности одного элемента, поиск решения увеличивается на одну операцию.</w:t>
      </w:r>
    </w:p>
    <w:p w:rsidR="00000000" w:rsidDel="00000000" w:rsidP="00000000" w:rsidRDefault="00000000" w:rsidRPr="00000000" w14:paraId="000000F9">
      <w:pPr>
        <w:spacing w:after="240" w:before="240" w:lineRule="auto"/>
        <w:rPr>
          <w:b w:val="1"/>
          <w:sz w:val="24"/>
          <w:szCs w:val="24"/>
        </w:rPr>
      </w:pPr>
      <w:r w:rsidDel="00000000" w:rsidR="00000000" w:rsidRPr="00000000">
        <w:rPr>
          <w:b w:val="1"/>
          <w:sz w:val="24"/>
          <w:szCs w:val="24"/>
          <w:rtl w:val="0"/>
        </w:rPr>
        <w:t xml:space="preserve">Ранцевые криптосистемы не являются криптостойкими. А. Шамир и Р. Циппел обнаружили, что, зная числа а, a-1 и n («секретную лазейку»), можно восстановить сверхвозрастающую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1. Что такое «ранцевый (рюкзачный) вектор»? Дать определение. </w:t>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Fonts w:ascii="Arial Unicode MS" w:cs="Arial Unicode MS" w:eastAsia="Arial Unicode MS" w:hAnsi="Arial Unicode MS"/>
          <w:b w:val="1"/>
          <w:sz w:val="24"/>
          <w:szCs w:val="24"/>
          <w:rtl w:val="0"/>
        </w:rPr>
        <w:t xml:space="preserve"> Ранцевый (рюкзачный) вектор S = (s1, . . ., sz) – это упорядоченный набор из z, z ≥ 3, различных натуральных чисел si.</w:t>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2. Сформулировать задачу укладки ранца. </w:t>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 </w:t>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8. Можно ли, с Вашей точки зрения, одновременно зашифровывать (и, соответственно, – одновременно расшифровывать) более, чем по одному символу текста. Обосновать решение. Привести примеры решений. </w:t>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Да,</w:t>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9. Что такое «секретная лазейка»? </w:t>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зная числа а, a-1 и n («секретную лазейку»), можно восстановить сверхвозрастающую последовательность по нормальной последовательности</w:t>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10.  Охарактеризовать криптостойкость алгоритма на основе задачи об укладке ранца. </w:t>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Криптостойкость алгоритма во многом определяется скоростью (временем) поиска нужного варианта укладки ранца. Ранцевые криптосистемы не являются криптостойкими. </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Сейчас не используется.</w:t>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b w:val="1"/>
          <w:sz w:val="28"/>
          <w:szCs w:val="28"/>
          <w:rtl w:val="0"/>
        </w:rPr>
        <w:t xml:space="preserve">Лаба 10:</w:t>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Исследование асимметричных шифров RSA и Эль-Гамаля </w:t>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Алгоритм RSA</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Алгоритм с открытым ключом</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Основан на трудности разложения на множители больших чисел. Открытый и закрытый ключи являются функциями двух больших простых чисел.</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Выбираются два больших случайных простых числа, p и q. Для максимальной большей криптостойкости нужно выбирать p и q равной длины.</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n = pq</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Ключ состоит из чисел n, e, d.</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случайным образом выбирается e, такой что e взаимнопростой с функцией эйлера (p-1)(q-1).</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Вычисляется d с помощью расширенного алгоритма евклида à d-1 = e(mod φ(n)).</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открытый (публичный) ключ, (e, n), и тайный ключ, (d, n)</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зашифрование ci = (mi) e mod n.</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расшифрование mi = (ci) d mod n.</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Криптостойкость</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В 1999 году 512-битный ключ был вскрыт за семь месяцев. Это означает, что 512-битные ключи уже не обеспечивают достаточную криптостойкость. Сейчас в критических системах применяются ключи длиной 1024 и 2048 бит.</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Алгоритм Эль-Гамаля</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Используется для зашифрования/расшифрования данных, для формирования цифровой подписи и для согласования общего ключа</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Основан на трудности вычисления дискретных логарифмов.</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Выбирается простое число, р. Выбирается число (g, g &lt; p), являющееся первообразным корнем числа р.</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Выбирается число х (х &lt; p) и вычисляется y è y = g х mod р</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Шифрование происходит с использованием открытого ключа получателя: p, g, y. Расшифрование шифртекста получатель производит своим тайным ключом: p, g, х.</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Тайным является лишь одно число (как и в RSA)</w:t>
      </w:r>
    </w:p>
    <w:p w:rsidR="00000000" w:rsidDel="00000000" w:rsidP="00000000" w:rsidRDefault="00000000" w:rsidRPr="00000000" w14:paraId="0000012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Первообразный корень по модулю р является таким числом, что его степени (gi , 1 ≤i≤p-1 ) дают все возможные по модулю р остатки, которые взаимно просты с p</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Блок шифртекста (ci) состоит из двух чисел: аi и bi</w:t>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ai = gk mod p</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bi = (yk *mi) mod p</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Недостаток алгоритма шифрования Эль-Гамаля: удвоение в 1,5 раза длины зашифрованного текста по сравнению с начальным текстом.</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Расшифрование ci выполняется по следующей формуле: mi = (bi *(ai)x)-1 ) mod p</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Криптостойкость</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Если для зашифрования двух разных блоков (m1 и m2) некоторого сообщения использовать одинаковые k, то для соответствующих шифртекстов c1 = (a1, b1) и c2 = (a2, b2) выполняется соотношение b1(b2)-1 = m1(m2)-1 . Из этого выражения можно легко вычислить m2, если известно m1.</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При примерно одинаковой размерности ключей рассмотренные алгоритмы обеспечивают примерно одинаковый уровень криптостойкости.</w:t>
      </w:r>
    </w:p>
    <w:p w:rsidR="00000000" w:rsidDel="00000000" w:rsidP="00000000" w:rsidRDefault="00000000" w:rsidRPr="00000000" w14:paraId="0000012B">
      <w:pPr>
        <w:rPr>
          <w:b w:val="1"/>
          <w:sz w:val="28"/>
          <w:szCs w:val="28"/>
        </w:rPr>
      </w:pP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D">
      <w:pPr>
        <w:rPr>
          <w:b w:val="1"/>
          <w:sz w:val="28"/>
          <w:szCs w:val="28"/>
        </w:rPr>
      </w:pPr>
      <w:r w:rsidDel="00000000" w:rsidR="00000000" w:rsidRPr="00000000">
        <w:rPr>
          <w:b w:val="1"/>
          <w:sz w:val="28"/>
          <w:szCs w:val="28"/>
          <w:rtl w:val="0"/>
        </w:rPr>
        <w:t xml:space="preserve">Лаба 11:</w:t>
      </w:r>
    </w:p>
    <w:p w:rsidR="00000000" w:rsidDel="00000000" w:rsidP="00000000" w:rsidRDefault="00000000" w:rsidRPr="00000000" w14:paraId="0000012E">
      <w:pPr>
        <w:rPr>
          <w:b w:val="1"/>
          <w:sz w:val="28"/>
          <w:szCs w:val="28"/>
        </w:rPr>
      </w:pPr>
      <w:r w:rsidDel="00000000" w:rsidR="00000000" w:rsidRPr="00000000">
        <w:rPr>
          <w:b w:val="1"/>
          <w:sz w:val="28"/>
          <w:szCs w:val="28"/>
          <w:rtl w:val="0"/>
        </w:rPr>
        <w:t xml:space="preserve">Исследование криптографических хеш-функций</w:t>
      </w:r>
    </w:p>
    <w:p w:rsidR="00000000" w:rsidDel="00000000" w:rsidP="00000000" w:rsidRDefault="00000000" w:rsidRPr="00000000" w14:paraId="0000012F">
      <w:pPr>
        <w:rPr>
          <w:b w:val="1"/>
          <w:sz w:val="28"/>
          <w:szCs w:val="28"/>
        </w:rPr>
      </w:pPr>
      <w:r w:rsidDel="00000000" w:rsidR="00000000" w:rsidRPr="00000000">
        <w:rPr>
          <w:rtl w:val="0"/>
        </w:rPr>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Хеш-функция – математическая или иная функция, h = H(М), которая принимает на входе строку символов М, называемую также прообразом, переменной длины n и преобразует ее в выходную строку фиксированной длины L</w:t>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Хеширование – это преобразование входного массива данных определенного типа и произвольной длины (практически) в выходную битовую строку фиксированной длины.</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Результаты называют хешем, хеш-кодом, хеш-таблицей или дайджестом сообщения</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Все функции хеширования можно разделить на два больших класса:</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 бесключевые хеш-функции, зависящие только от сообщения,</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 хеш-функции с секретным ключом, зависящие как от сообщения, так и от секретного ключа.</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Основные задачи, решаемые с помощью хеш-функций:</w:t>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 аутентификация (хранение паролей),</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 проверка целостности данных,</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 защита файлов,</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 обнаружение зловредного ПО,</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 криптовалютные технологии.</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Основные свойства хеш-функций:</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Ø Детерминированность</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Ø Скорость вычисления хеша h – система неэффективна если скорость низкая</w:t>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Ø Сложность обратного вычисления - односторонность преобразования</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 xml:space="preserve">Типы хеш-функций:</w:t>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Ø Специализированные (MD)</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Ø На основе блочных шифров – MDC</w:t>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Ø На основе модулярной арифметики</w:t>
      </w:r>
    </w:p>
    <w:p w:rsidR="00000000" w:rsidDel="00000000" w:rsidP="00000000" w:rsidRDefault="00000000" w:rsidRPr="00000000" w14:paraId="0000014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Коллизией хеш-функции Н называют ситуацию, при которой различным входам (в общем случае – х и у или М ≠ М') соответствует одинаковый хеш-код: H(x) = H(y) или H(М) = H(М').</w:t>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 xml:space="preserve">В коллизии первого рода надо подобрать текст, хэш которого совпадает с имеющимся хэшем. То есть при лобовой атаке перебираем тексты, пока однажды хэш не совпадёт с заданным. В коллизии второго рода надо подобрать 2 разных текста с одинаковыми хэшами. То есть перебираем тексты, пока хэш не совпадёт с одним из ранее полученных хэшей. Вероятность этого существенно выше. Приближённо, чтобы с вероятностью 0.5 найти коллизию первого рода надо перебрать 2n-1 текстов, а для 2го – корень из 2n.</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Постулат Парадокса «Дней Рождения» гласит: в группе минимум из 23 человек с вероятностью более 0,5 день рождения у 2-х лиц одинаков. Парадоксом является высокая (как кажется на первый взгляд) вероятность наступления указанного события. При этом предполагается, что</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1. в этой группе нет близнецов;</w:t>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 xml:space="preserve">2. люди рождаются независимо друг от друга, т. е. дата рождения любого человека не влияет на дату рождения другого;</w:t>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 xml:space="preserve">3. люди рождаются равномерно и случайно, т. е. люди с равной вероятностью могут рождаться в любой день года;</w:t>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4. с формальной точки зрения это означает, что вероятность р1 рождения отдельно выбранного члена группы (как и любого человека) в любой выбранный день равна р1 =1/365 (хотя известно, что в реальности рождение людей не совсем соответствует такому предположению).</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 xml:space="preserve">При атаке «дней рождения» злоумышленник будет случайным образом подбирать Мi и Мj и сохранять пары их хешей, пока не найдет двух значений, при которых h(Мi) = h(Мj).</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С 5 августа 2015 г. утвержден и опубликован в качестве действующего стандарта (FIPS 202) алгоритм SHA-3, одной из отличительных особенностей которого является использование конструкции «криптографической губки». В этой конструкции реализован итеративный подход для создания функции с произвольной длиной на входе и произвольной длиной на выходе на основе определенного преобразования. На основе технологии «губки» построен ныне действующий в РБ стандарт хеширования.</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Алгоритмы семейства MD входные сообщения максимальной длины 264-1 бит преобразуют в хеш длиной l = 128 бит. Исключением является последняя – 6 – из версий алгоритма, где длина результирующего хеша может изменяться от 1 до 512 бит</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Максимальный объем хешируемых сообщений для алгоритмов SHA-1, SHA-256, SHA-224 такой же, как и для алгоритмов MD. Однако длина хешей разная: в SHA-1 – 160 бит; во алгоритмах, относящихся к семейству SHA-2 – соответствует числу, дополняющему через дефис название алгоритма. Максимальная же длина входных сообщений в алгоритмах SHA-512, SHA-384, SHA-512/256, SHA-512/224 составляет 2 128-1 бит.</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Алгоритм</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1) Расширение - Входное сообщение «дополняется» (расширяется) так, чтобы его длина (в битах) была конгруэнтной к 448 по модулю 512. Это значит, что сообщение начальной длиной L бит расширяется так, что остаются незаполненными всего лишь 64 бита, чтобы итоговая длина L' была кратной 512. В указанные 64 бита записывается двоичная длина L.</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один бит «1» добавляется к сообщению, а затем добавляются биты «0», так что длина в битах дополненного сообщения стала конгруэнтной 448 по модулю 512. Добавляется не менее одного бита, но не более 448 бит.</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2) разбивка расширенного сообщения на блоки;</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3) инициализация начальных констант;</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4) обработка сообщения поблочно (основная процедура алгоритма· хеширования);</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5) вывод результата</w:t>
      </w:r>
    </w:p>
    <w:p w:rsidR="00000000" w:rsidDel="00000000" w:rsidP="00000000" w:rsidRDefault="00000000" w:rsidRPr="00000000" w14:paraId="00000156">
      <w:pPr>
        <w:spacing w:after="240" w:before="240" w:lineRule="auto"/>
        <w:rPr>
          <w:sz w:val="24"/>
          <w:szCs w:val="24"/>
        </w:rPr>
      </w:pPr>
      <w:r w:rsidDel="00000000" w:rsidR="00000000" w:rsidRPr="00000000">
        <w:rPr>
          <w:rtl w:val="0"/>
        </w:rPr>
      </w:r>
    </w:p>
    <w:p w:rsidR="00000000" w:rsidDel="00000000" w:rsidP="00000000" w:rsidRDefault="00000000" w:rsidRPr="00000000" w14:paraId="00000157">
      <w:pP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8">
      <w:pPr>
        <w:rPr>
          <w:b w:val="1"/>
          <w:sz w:val="28"/>
          <w:szCs w:val="28"/>
        </w:rPr>
      </w:pPr>
      <w:r w:rsidDel="00000000" w:rsidR="00000000" w:rsidRPr="00000000">
        <w:rPr>
          <w:b w:val="1"/>
          <w:sz w:val="28"/>
          <w:szCs w:val="28"/>
          <w:rtl w:val="0"/>
        </w:rPr>
        <w:t xml:space="preserve">Лаба 12:</w:t>
      </w:r>
    </w:p>
    <w:p w:rsidR="00000000" w:rsidDel="00000000" w:rsidP="00000000" w:rsidRDefault="00000000" w:rsidRPr="00000000" w14:paraId="00000159">
      <w:pPr>
        <w:rPr>
          <w:b w:val="1"/>
          <w:sz w:val="28"/>
          <w:szCs w:val="28"/>
        </w:rPr>
      </w:pPr>
      <w:r w:rsidDel="00000000" w:rsidR="00000000" w:rsidRPr="00000000">
        <w:rPr>
          <w:b w:val="1"/>
          <w:sz w:val="28"/>
          <w:szCs w:val="28"/>
          <w:rtl w:val="0"/>
        </w:rPr>
        <w:t xml:space="preserve">Исследование алгоритмов генерации и верификации электронной цифровой подписи </w:t>
      </w:r>
    </w:p>
    <w:p w:rsidR="00000000" w:rsidDel="00000000" w:rsidP="00000000" w:rsidRDefault="00000000" w:rsidRPr="00000000" w14:paraId="0000015A">
      <w:pPr>
        <w:rPr>
          <w:b w:val="1"/>
          <w:sz w:val="28"/>
          <w:szCs w:val="28"/>
        </w:rPr>
      </w:pPr>
      <w:r w:rsidDel="00000000" w:rsidR="00000000" w:rsidRPr="00000000">
        <w:rPr>
          <w:rtl w:val="0"/>
        </w:rPr>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Электронная цифровая подпись – контрольная характеристика сообщения, которая вырабатывается с использованием личного ключа, проверяется с использованием открытого ключа, служит для контроля целостности и подлинности сообщения и обеспечивает невозможность отказа от авторства</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Функции ЭЦП:</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1. аутентификация</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2. контроль целостности</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3. защита от подделок</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4. подтверждение авторства</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ЭЦП – бинарная последовательность, зависящая от содержания сообщения.</w:t>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Виды ЭЦП:</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1. на основе симметричных систем (с тайным ключом)</w:t>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2. на основе симметричных систем и посредника</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3. на основе асимметричных систем (с открытым ключом).</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ЭЦП на основе RSA</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1.4.1 Берем 2 простых числа p и q, например p=1301 q=1321</w:t>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1.4.2 Вычисляем модуль n = p * q = 1718621</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1.4.3 Вычисляем функцию эйлера ф = (p-1)*(q-1) = 1716000</w:t>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1.4.4 Выбираем е меньше ф и взамнопростое с ф, например число 510331</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 e, n } - открытый ключ</w:t>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 xml:space="preserve">{ d, n } - закрытый</w:t>
      </w:r>
    </w:p>
    <w:p w:rsidR="00000000" w:rsidDel="00000000" w:rsidP="00000000" w:rsidRDefault="00000000" w:rsidRPr="00000000" w14:paraId="0000016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1.4.5 Находим d, обратное е по модулю ф → d = 3571</w:t>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1.4.6 Возводим сообщение в степень d по модулю n</w:t>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(986770) ^ 3571 mod 1718621 = 1242146</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1.4.7 На стороне клиента с помощью { e, n } находим прообраз</w:t>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 xml:space="preserve">(1242146) ^ 510331 mod 1718621 = 986770</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ЭЦП Эль-Гамаль:</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1.5.1 Выбираем простое число p – например p=23</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 xml:space="preserve">1.5.2 Выбираем произвольное g, являющееся первообразным корнем по модулю p – g=5;</w:t>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1.5.3 Выбираем случайное x, 1 &lt; x &lt; p; =&gt; x=3</w:t>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 xml:space="preserve">1.5.4 Вычисляем y, y = g^x mod p = 10</w:t>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 xml:space="preserve">1.5.5 Выбираем случайное число k, например k=7</w:t>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 xml:space="preserve">1.5.6 Вычисляем a, a = (g^k) mod p = 17</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 xml:space="preserve">1.5.7 H(M0) = (xa + kb) mod (p – 1)</w:t>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 xml:space="preserve">1.5.8 b = (k^-1)(H(M0) – x * a) = 19*(986770 – 3*17) mod 22 = 9</w:t>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Получилась подпись { 17; 9 }</w:t>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 xml:space="preserve">1.5.9 Верификация:</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1.5.9.1 (10^17 * 17^9) mod 23 = 4</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1.5.9.2 5 ^ 986770 mod 23 = 4</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1.5.10 4 = 4 =&gt; подпись верифицирована.</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ЭЦП на основе DSA</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 xml:space="preserve">В алгоритме используются следующие параметры: p – простое число длиной от 64 до 1024 бит (число должно быть кратно 64); q – 160-битный простой множитель р-1.</w:t>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 xml:space="preserve">ЭЦП Шнорр</w:t>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1.6 В алгоритме используются следующие открытые параметры: p – простое число в диапазоне от 512 до 1024 бит; q –160-битное простое число, делитель p-1;</w:t>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 xml:space="preserve">1.6.1 Пускай p=1811</w:t>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 xml:space="preserve">1.6.2 q=181</w:t>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1.6.3 gq = 1 mod 1811;</w:t>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g = 1219</w:t>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 xml:space="preserve">1.6.4 Пусть x = 20</w:t>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1.6.5 Для возведения g-x надо найти обратное число к g по модулю 1811;</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g-1 = 621;</w:t>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 xml:space="preserve">1.6.6 y = 621-20 mod 1811 = 857;</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 xml:space="preserve">1.6.7 Пусть k = 11, тогда</w:t>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a = 62111 mod 1811= 1755;</w:t>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 xml:space="preserve">Конкатенация – 9867701755</w:t>
      </w:r>
    </w:p>
    <w:p w:rsidR="00000000" w:rsidDel="00000000" w:rsidP="00000000" w:rsidRDefault="00000000" w:rsidRPr="00000000" w14:paraId="0000018F">
      <w:pPr>
        <w:spacing w:after="240" w:before="240" w:lineRule="auto"/>
        <w:rPr>
          <w:sz w:val="24"/>
          <w:szCs w:val="24"/>
        </w:rPr>
      </w:pPr>
      <w:r w:rsidDel="00000000" w:rsidR="00000000" w:rsidRPr="00000000">
        <w:rPr>
          <w:sz w:val="24"/>
          <w:szCs w:val="24"/>
          <w:rtl w:val="0"/>
        </w:rPr>
        <w:t xml:space="preserve">1.6.8 b = (11 + 20 * 9867701755) mod 181 = 26 Подпись S={9867701755, 26}</w:t>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 xml:space="preserve">1.6.9 Проверяем подпись:</w:t>
      </w:r>
    </w:p>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 xml:space="preserve">X = 62126 * 8579867701755 mod 1811 = 1534</w:t>
      </w:r>
    </w:p>
    <w:p w:rsidR="00000000" w:rsidDel="00000000" w:rsidP="00000000" w:rsidRDefault="00000000" w:rsidRPr="00000000" w14:paraId="00000192">
      <w:pPr>
        <w:spacing w:after="240" w:before="240" w:lineRule="auto"/>
        <w:rPr>
          <w:sz w:val="24"/>
          <w:szCs w:val="24"/>
        </w:rPr>
      </w:pPr>
      <w:r w:rsidDel="00000000" w:rsidR="00000000" w:rsidRPr="00000000">
        <w:rPr>
          <w:rtl w:val="0"/>
        </w:rPr>
      </w:r>
    </w:p>
    <w:p w:rsidR="00000000" w:rsidDel="00000000" w:rsidP="00000000" w:rsidRDefault="00000000" w:rsidRPr="00000000" w14:paraId="00000193">
      <w:pPr>
        <w:spacing w:after="240" w:before="240" w:lineRule="auto"/>
        <w:rPr>
          <w:sz w:val="24"/>
          <w:szCs w:val="24"/>
        </w:rPr>
      </w:pPr>
      <w:r w:rsidDel="00000000" w:rsidR="00000000" w:rsidRPr="00000000">
        <w:rPr>
          <w:rtl w:val="0"/>
        </w:rPr>
      </w:r>
    </w:p>
    <w:p w:rsidR="00000000" w:rsidDel="00000000" w:rsidP="00000000" w:rsidRDefault="00000000" w:rsidRPr="00000000" w14:paraId="00000194">
      <w:pP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5">
      <w:pPr>
        <w:rPr>
          <w:b w:val="1"/>
          <w:sz w:val="28"/>
          <w:szCs w:val="28"/>
        </w:rPr>
      </w:pPr>
      <w:r w:rsidDel="00000000" w:rsidR="00000000" w:rsidRPr="00000000">
        <w:rPr>
          <w:b w:val="1"/>
          <w:sz w:val="28"/>
          <w:szCs w:val="28"/>
          <w:rtl w:val="0"/>
        </w:rPr>
        <w:t xml:space="preserve">Лаба 13:</w:t>
      </w:r>
    </w:p>
    <w:p w:rsidR="00000000" w:rsidDel="00000000" w:rsidP="00000000" w:rsidRDefault="00000000" w:rsidRPr="00000000" w14:paraId="00000196">
      <w:pPr>
        <w:rPr>
          <w:b w:val="1"/>
          <w:sz w:val="28"/>
          <w:szCs w:val="28"/>
        </w:rPr>
      </w:pPr>
      <w:r w:rsidDel="00000000" w:rsidR="00000000" w:rsidRPr="00000000">
        <w:rPr>
          <w:b w:val="1"/>
          <w:sz w:val="28"/>
          <w:szCs w:val="28"/>
          <w:rtl w:val="0"/>
        </w:rPr>
        <w:t xml:space="preserve">Исследование криптографических алгоритмов на основе эллиптических кривых</w:t>
      </w:r>
    </w:p>
    <w:p w:rsidR="00000000" w:rsidDel="00000000" w:rsidP="00000000" w:rsidRDefault="00000000" w:rsidRPr="00000000" w14:paraId="00000197">
      <w:pPr>
        <w:rPr>
          <w:b w:val="1"/>
          <w:sz w:val="28"/>
          <w:szCs w:val="28"/>
        </w:rPr>
      </w:pPr>
      <w:r w:rsidDel="00000000" w:rsidR="00000000" w:rsidRPr="00000000">
        <w:rPr>
          <w:rtl w:val="0"/>
        </w:rPr>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Эллиптические кривые – математический объект, который может быть определен над любым полем</w:t>
      </w:r>
    </w:p>
    <w:p w:rsidR="00000000" w:rsidDel="00000000" w:rsidP="00000000" w:rsidRDefault="00000000" w:rsidRPr="00000000" w14:paraId="0000019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Эллиптическая кривая над вещественными числами – это множество точек, описываемых уравнением у2 = х3 + aх + b, причем 4a3 +27b2 ≠ 0.</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Формула называется уравнением Вейерштрасса, а условие исключает из рассмотрения кривые с особыми точками или особые кривые.</w:t>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Частью ЭК является бесконечно удаленная точка (также известная как идеальная точка), которую мы обозначим символом О.</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Группа для ЭК – непустое множество, элементы которого являются точками ЭК, обладающими следующими свойствами:</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1. единичный элемент – это бесконечно удалённая точка О;</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2. обратная величина точки R – это точка, симметричная относительно оси Х;</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3. сложение задается следующим правилом: сумма трех ненулевых точек P, Q и -R, лежащих на одной прямой, будет равна P + Q + (-R) = О.</w:t>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Законы сложения точек эллиптической кривой:</w:t>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1. Прямая, проходящая через точки R и –R, является вертикальной прямой, которая не пересекает ЭК ни в какой третьей точке; если R = (х, – у), то R + (х,у) = О. Точка (х,у) является отрицательным значением точки R и обозначается –R. Таким образом, по определению R + (–R) = О;</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2. P + Q = R: пусть P и Q – две различные точки ЭК (рис. 11.1), и Р не равно Q; если проведем через P и Q прямую, то она пересечет ЭК еще только в одной точке, называемой –R; точка –R отображается относительно оси Х в точку R, равную сумме точек P и Q: P + Q = R;</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Если Р = (х1 , у1 ) и Q = (х2 , у2 ), то Р + Q = (х3 , у3 ) определяется в соответствии с правилами:</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x3= λ2 – х1 – х2</w:t>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у3= λ (х1–х3 ) – у1</w:t>
      </w:r>
    </w:p>
    <w:p w:rsidR="00000000" w:rsidDel="00000000" w:rsidP="00000000" w:rsidRDefault="00000000" w:rsidRPr="00000000" w14:paraId="000001A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 = ( у2 – у1)/( х2 – х1), если Р ≠ Q и l = 3(х1)2+а) / 2у1, если Р = Q.</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Из этого следует, что число лямбда - угловой коэффициент секущей, проведенной через точки Р = (х1 , у1 ) и Q = (х2 , у2 ). При Р = Q секущая превращается в касательную, чем и объясняется наличие двух формул для вычисления.</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Генерация ЭК</w:t>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1.1 Выбор (генерация) ЭК - число l, число р, удовлетворяющее условию 22L-1 &lt; р &lt; 2 2L , р = 3 mod 4, 0 &lt; a &lt; p</w:t>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1.2. Выбирается число b, такое, что 0 &lt; b &lt; p.</w:t>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Таким образом, задана ЭК: Ер(а, b)</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 xml:space="preserve">1.3. Выбираются порядок q (простое число) и генерирующая точка G, которая задается двумя координатами, например, G = (0, уG).</w:t>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Генерация ключевой информации.</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2.1. Входными параметрами являются: р, а, b, q и G</w:t>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2.2. Генерируется тайный ключ – число d, выбранное из множества {1, 2, …, q–1}.</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2.3. 2.3. Вычисляется открытый ключ – точ</w:t>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2.4. к открытому ключу также относятся р, а, b, q</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Использование ЭК в криптографии</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1. В алгоритмах согласования (передача) ключевой информации (на основе идеи Диффи-Хеллмана),</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2. в алгоритмах асимметричного шифрования/дешифрования сообщений,</w:t>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3. в алгоритмах генерации/верификации ЭЦП</w:t>
      </w:r>
    </w:p>
    <w:p w:rsidR="00000000" w:rsidDel="00000000" w:rsidP="00000000" w:rsidRDefault="00000000" w:rsidRPr="00000000" w14:paraId="000001B6">
      <w:pPr>
        <w:spacing w:after="240" w:before="240" w:lineRule="auto"/>
        <w:rPr>
          <w:sz w:val="24"/>
          <w:szCs w:val="24"/>
        </w:rPr>
      </w:pPr>
      <w:r w:rsidDel="00000000" w:rsidR="00000000" w:rsidRPr="00000000">
        <w:rPr>
          <w:rtl w:val="0"/>
        </w:rPr>
      </w:r>
    </w:p>
    <w:p w:rsidR="00000000" w:rsidDel="00000000" w:rsidP="00000000" w:rsidRDefault="00000000" w:rsidRPr="00000000" w14:paraId="000001B7">
      <w:pPr>
        <w:spacing w:after="240" w:before="240" w:lineRule="auto"/>
        <w:rPr>
          <w:sz w:val="24"/>
          <w:szCs w:val="24"/>
        </w:rPr>
      </w:pPr>
      <w:r w:rsidDel="00000000" w:rsidR="00000000" w:rsidRPr="00000000">
        <w:rPr>
          <w:rtl w:val="0"/>
        </w:rPr>
      </w:r>
    </w:p>
    <w:p w:rsidR="00000000" w:rsidDel="00000000" w:rsidP="00000000" w:rsidRDefault="00000000" w:rsidRPr="00000000" w14:paraId="000001B8">
      <w:pPr>
        <w:spacing w:after="240" w:before="240" w:lineRule="auto"/>
        <w:rPr>
          <w:sz w:val="24"/>
          <w:szCs w:val="24"/>
        </w:rPr>
      </w:pPr>
      <w:r w:rsidDel="00000000" w:rsidR="00000000" w:rsidRPr="00000000">
        <w:rPr>
          <w:rtl w:val="0"/>
        </w:rPr>
      </w:r>
    </w:p>
    <w:p w:rsidR="00000000" w:rsidDel="00000000" w:rsidP="00000000" w:rsidRDefault="00000000" w:rsidRPr="00000000" w14:paraId="000001B9">
      <w:pP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A">
      <w:pPr>
        <w:rPr>
          <w:b w:val="1"/>
          <w:sz w:val="28"/>
          <w:szCs w:val="28"/>
        </w:rPr>
      </w:pPr>
      <w:r w:rsidDel="00000000" w:rsidR="00000000" w:rsidRPr="00000000">
        <w:rPr>
          <w:b w:val="1"/>
          <w:sz w:val="28"/>
          <w:szCs w:val="28"/>
          <w:rtl w:val="0"/>
        </w:rPr>
        <w:t xml:space="preserve">Лаба 14:</w:t>
      </w:r>
    </w:p>
    <w:p w:rsidR="00000000" w:rsidDel="00000000" w:rsidP="00000000" w:rsidRDefault="00000000" w:rsidRPr="00000000" w14:paraId="000001BB">
      <w:pPr>
        <w:rPr>
          <w:b w:val="1"/>
          <w:sz w:val="28"/>
          <w:szCs w:val="28"/>
        </w:rPr>
      </w:pPr>
      <w:r w:rsidDel="00000000" w:rsidR="00000000" w:rsidRPr="00000000">
        <w:rPr>
          <w:b w:val="1"/>
          <w:sz w:val="28"/>
          <w:szCs w:val="28"/>
          <w:rtl w:val="0"/>
        </w:rPr>
        <w:t xml:space="preserve">Исследование стеганографического метода на основе преобразования наименее значащих бит </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 </w:t>
      </w:r>
      <w:r w:rsidDel="00000000" w:rsidR="00000000" w:rsidRPr="00000000">
        <w:rPr>
          <w:i w:val="1"/>
          <w:color w:val="980000"/>
          <w:sz w:val="24"/>
          <w:szCs w:val="24"/>
          <w:u w:val="single"/>
          <w:rtl w:val="0"/>
        </w:rPr>
        <w:t xml:space="preserve">Стеганографическая система </w:t>
      </w:r>
      <w:r w:rsidDel="00000000" w:rsidR="00000000" w:rsidRPr="00000000">
        <w:rPr>
          <w:sz w:val="24"/>
          <w:szCs w:val="24"/>
          <w:rtl w:val="0"/>
        </w:rPr>
        <w:t xml:space="preserve"> – совокупность средств и методов, которые используются для формирования скрытого канала передачи (или хранения) информации. </w:t>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Абстрактно </w:t>
      </w:r>
      <w:r w:rsidDel="00000000" w:rsidR="00000000" w:rsidRPr="00000000">
        <w:rPr>
          <w:i w:val="1"/>
          <w:color w:val="980000"/>
          <w:sz w:val="24"/>
          <w:szCs w:val="24"/>
          <w:u w:val="single"/>
          <w:rtl w:val="0"/>
        </w:rPr>
        <w:t xml:space="preserve">стеганографическая система </w:t>
      </w:r>
      <w:r w:rsidDel="00000000" w:rsidR="00000000" w:rsidRPr="00000000">
        <w:rPr>
          <w:sz w:val="24"/>
          <w:szCs w:val="24"/>
          <w:rtl w:val="0"/>
        </w:rPr>
        <w:t xml:space="preserve">обычно определяется, как некоторое множество отображений одного </w:t>
      </w:r>
      <w:r w:rsidDel="00000000" w:rsidR="00000000" w:rsidRPr="00000000">
        <w:rPr>
          <w:i w:val="1"/>
          <w:color w:val="980000"/>
          <w:sz w:val="24"/>
          <w:szCs w:val="24"/>
          <w:u w:val="single"/>
          <w:rtl w:val="0"/>
        </w:rPr>
        <w:t xml:space="preserve">пространства (множества возможных сообщений, М)</w:t>
      </w:r>
      <w:r w:rsidDel="00000000" w:rsidR="00000000" w:rsidRPr="00000000">
        <w:rPr>
          <w:sz w:val="24"/>
          <w:szCs w:val="24"/>
          <w:rtl w:val="0"/>
        </w:rPr>
        <w:t xml:space="preserve"> в другое </w:t>
      </w:r>
      <w:r w:rsidDel="00000000" w:rsidR="00000000" w:rsidRPr="00000000">
        <w:rPr>
          <w:i w:val="1"/>
          <w:color w:val="980000"/>
          <w:sz w:val="24"/>
          <w:szCs w:val="24"/>
          <w:u w:val="single"/>
          <w:rtl w:val="0"/>
        </w:rPr>
        <w:t xml:space="preserve">пространство (множество возможных стеганосообщений, S)</w:t>
      </w:r>
      <w:r w:rsidDel="00000000" w:rsidR="00000000" w:rsidRPr="00000000">
        <w:rPr>
          <w:sz w:val="24"/>
          <w:szCs w:val="24"/>
          <w:rtl w:val="0"/>
        </w:rPr>
        <w:t xml:space="preserve">, и наоборот</w:t>
      </w:r>
    </w:p>
    <w:p w:rsidR="00000000" w:rsidDel="00000000" w:rsidP="00000000" w:rsidRDefault="00000000" w:rsidRPr="00000000" w14:paraId="000001BE">
      <w:pPr>
        <w:spacing w:after="240" w:before="240" w:lineRule="auto"/>
        <w:rPr>
          <w:sz w:val="24"/>
          <w:szCs w:val="24"/>
        </w:rPr>
      </w:pPr>
      <w:r w:rsidDel="00000000" w:rsidR="00000000" w:rsidRPr="00000000">
        <w:rPr>
          <w:i w:val="1"/>
          <w:color w:val="980000"/>
          <w:sz w:val="24"/>
          <w:szCs w:val="24"/>
          <w:u w:val="single"/>
          <w:rtl w:val="0"/>
        </w:rPr>
        <w:t xml:space="preserve">контейнер</w:t>
      </w:r>
      <w:r w:rsidDel="00000000" w:rsidR="00000000" w:rsidRPr="00000000">
        <w:rPr>
          <w:sz w:val="24"/>
          <w:szCs w:val="24"/>
          <w:rtl w:val="0"/>
        </w:rPr>
        <w:t xml:space="preserve">, С, в котором размещается тайное сообщение, М; именно контейнер является упомянутым скрытым каналом</w:t>
      </w:r>
    </w:p>
    <w:p w:rsidR="00000000" w:rsidDel="00000000" w:rsidP="00000000" w:rsidRDefault="00000000" w:rsidRPr="00000000" w14:paraId="000001BF">
      <w:pPr>
        <w:spacing w:after="240" w:before="240" w:lineRule="auto"/>
        <w:rPr>
          <w:sz w:val="24"/>
          <w:szCs w:val="24"/>
        </w:rPr>
      </w:pPr>
      <w:r w:rsidDel="00000000" w:rsidR="00000000" w:rsidRPr="00000000">
        <w:rPr>
          <w:i w:val="1"/>
          <w:color w:val="980000"/>
          <w:sz w:val="24"/>
          <w:szCs w:val="24"/>
          <w:u w:val="single"/>
          <w:rtl w:val="0"/>
        </w:rPr>
        <w:t xml:space="preserve"> тайное сообщение</w:t>
      </w:r>
      <w:r w:rsidDel="00000000" w:rsidR="00000000" w:rsidRPr="00000000">
        <w:rPr>
          <w:sz w:val="24"/>
          <w:szCs w:val="24"/>
          <w:rtl w:val="0"/>
        </w:rPr>
        <w:t xml:space="preserve">, М, осаждаемое в контейнер для передачи или хранения (например, с целью доказательства или защиты авторских прав на документ-контейнер [2, 53-56]; здесь речь может идти о невидимых цифровых водяных знаках, ЦВЗ);</w:t>
      </w:r>
    </w:p>
    <w:p w:rsidR="00000000" w:rsidDel="00000000" w:rsidP="00000000" w:rsidRDefault="00000000" w:rsidRPr="00000000" w14:paraId="000001C0">
      <w:pPr>
        <w:spacing w:after="240" w:before="240" w:lineRule="auto"/>
        <w:rPr>
          <w:sz w:val="24"/>
          <w:szCs w:val="24"/>
        </w:rPr>
      </w:pPr>
      <w:r w:rsidDel="00000000" w:rsidR="00000000" w:rsidRPr="00000000">
        <w:rPr>
          <w:i w:val="1"/>
          <w:color w:val="980000"/>
          <w:sz w:val="24"/>
          <w:szCs w:val="24"/>
          <w:u w:val="single"/>
          <w:rtl w:val="0"/>
        </w:rPr>
        <w:t xml:space="preserve">ключи или ключевая информация</w:t>
      </w:r>
      <w:r w:rsidDel="00000000" w:rsidR="00000000" w:rsidRPr="00000000">
        <w:rPr>
          <w:sz w:val="24"/>
          <w:szCs w:val="24"/>
          <w:rtl w:val="0"/>
        </w:rPr>
        <w:t xml:space="preserve">, K системы, выполняющие ту же функцию, что и криптографические ключи; ключей может быть несколько, в соответствии с этим современные стеганосистемы характеризуют как многоключевые: один ключ отождествляется с методом осаждения/извлечения тайной информации, другой – с выбором элементов (например, битов) контейнера для его модификации при осаждении тайной информации, третий (или третьи) – для предварительного (перед осаждением) преобразования тайной информации (например, на основе помехоустойчивого кодирования, сжатия или зашифрования) и т. д. [2, 57, 58]; </w:t>
      </w:r>
    </w:p>
    <w:p w:rsidR="00000000" w:rsidDel="00000000" w:rsidP="00000000" w:rsidRDefault="00000000" w:rsidRPr="00000000" w14:paraId="000001C1">
      <w:pPr>
        <w:spacing w:after="240" w:before="240" w:lineRule="auto"/>
        <w:rPr>
          <w:sz w:val="24"/>
          <w:szCs w:val="24"/>
        </w:rPr>
      </w:pPr>
      <w:r w:rsidDel="00000000" w:rsidR="00000000" w:rsidRPr="00000000">
        <w:rPr>
          <w:i w:val="1"/>
          <w:color w:val="980000"/>
          <w:sz w:val="24"/>
          <w:szCs w:val="24"/>
          <w:u w:val="single"/>
          <w:rtl w:val="0"/>
        </w:rPr>
        <w:t xml:space="preserve">контейнер с осажденным сообщением</w:t>
      </w:r>
      <w:r w:rsidDel="00000000" w:rsidR="00000000" w:rsidRPr="00000000">
        <w:rPr>
          <w:sz w:val="24"/>
          <w:szCs w:val="24"/>
          <w:rtl w:val="0"/>
        </w:rPr>
        <w:t xml:space="preserve"> или </w:t>
      </w:r>
      <w:r w:rsidDel="00000000" w:rsidR="00000000" w:rsidRPr="00000000">
        <w:rPr>
          <w:i w:val="1"/>
          <w:color w:val="980000"/>
          <w:sz w:val="24"/>
          <w:szCs w:val="24"/>
          <w:u w:val="single"/>
          <w:rtl w:val="0"/>
        </w:rPr>
        <w:t xml:space="preserve">стеганоконтейнер</w:t>
      </w:r>
      <w:r w:rsidDel="00000000" w:rsidR="00000000" w:rsidRPr="00000000">
        <w:rPr>
          <w:sz w:val="24"/>
          <w:szCs w:val="24"/>
          <w:rtl w:val="0"/>
        </w:rPr>
        <w:t xml:space="preserve">, S, который передается по открытому каналу, также являющемуся важным компонентом анализируемой системы; стеганоконтейнер будем именовать также стеганосообщением;</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473200"/>
                    </a:xfrm>
                    <a:prstGeom prst="rect"/>
                    <a:ln/>
                  </pic:spPr>
                </pic:pic>
              </a:graphicData>
            </a:graphic>
          </wp:inline>
        </w:drawing>
      </w:r>
      <w:r w:rsidDel="00000000" w:rsidR="00000000" w:rsidRPr="00000000">
        <w:rPr>
          <w:rtl w:val="0"/>
        </w:rPr>
      </w:r>
    </w:p>
    <w:sectPr>
      <w:pgSz w:h="15840" w:w="12240"/>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