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413972" w:rsidP="7A988C9D" w:rsidRDefault="00413972" w14:paraId="5187050F" w14:textId="77777777">
      <w:pPr>
        <w:jc w:val="center"/>
        <w:rPr>
          <w:rFonts w:eastAsia="Calibri" w:cs="Calibri"/>
          <w:sz w:val="28"/>
          <w:szCs w:val="28"/>
        </w:rPr>
      </w:pPr>
    </w:p>
    <w:p w:rsidRPr="00413972" w:rsidR="00A07192" w:rsidP="7A988C9D" w:rsidRDefault="1FF786A0" w14:paraId="72E2547A" w14:textId="6B770EFE">
      <w:pPr>
        <w:jc w:val="center"/>
        <w:rPr>
          <w:rFonts w:eastAsia="Calibri" w:cs="Calibri"/>
          <w:sz w:val="28"/>
          <w:szCs w:val="28"/>
        </w:rPr>
      </w:pPr>
      <w:r w:rsidRPr="7A988C9D">
        <w:rPr>
          <w:rFonts w:eastAsia="Calibri" w:cs="Calibri"/>
          <w:sz w:val="28"/>
          <w:szCs w:val="28"/>
        </w:rPr>
        <w:t>CASO PRÁCTICO FINAL</w:t>
      </w:r>
    </w:p>
    <w:p w:rsidR="7A988C9D" w:rsidP="7A988C9D" w:rsidRDefault="7A988C9D" w14:paraId="0095D030" w14:textId="6A96DB3A">
      <w:pPr>
        <w:jc w:val="center"/>
        <w:rPr>
          <w:rFonts w:eastAsia="Calibri" w:cs="Calibri"/>
          <w:sz w:val="28"/>
          <w:szCs w:val="28"/>
        </w:rPr>
      </w:pPr>
    </w:p>
    <w:p w:rsidR="00700667" w:rsidP="7A988C9D" w:rsidRDefault="6D15FB92" w14:paraId="74723F4D" w14:textId="64BA602C">
      <w:pPr>
        <w:spacing w:before="0" w:beforeAutospacing="0" w:after="0" w:afterAutospacing="0" w:line="240" w:lineRule="auto"/>
        <w:rPr>
          <w:rFonts w:eastAsia="Calibri" w:cs="Calibri"/>
        </w:rPr>
      </w:pPr>
      <w:r w:rsidRPr="7A988C9D">
        <w:rPr>
          <w:rFonts w:eastAsia="Calibri" w:cs="Calibri"/>
        </w:rPr>
        <w:t>Maestría:</w:t>
      </w:r>
      <w:r w:rsidR="00700667">
        <w:tab/>
      </w:r>
      <w:r w:rsidRPr="7A988C9D">
        <w:rPr>
          <w:rFonts w:eastAsia="Calibri" w:cs="Calibri"/>
        </w:rPr>
        <w:t>Big Data y Ciencia de Datos</w:t>
      </w:r>
    </w:p>
    <w:p w:rsidR="00413972" w:rsidP="7A988C9D" w:rsidRDefault="1FF786A0" w14:paraId="15C262FE" w14:textId="09B74D8B">
      <w:pPr>
        <w:spacing w:before="0" w:beforeAutospacing="0" w:after="0" w:afterAutospacing="0" w:line="240" w:lineRule="auto"/>
        <w:rPr>
          <w:rFonts w:eastAsia="Calibri" w:cs="Calibri"/>
        </w:rPr>
      </w:pPr>
      <w:r w:rsidRPr="7A988C9D">
        <w:rPr>
          <w:rFonts w:eastAsia="Calibri" w:cs="Calibri"/>
        </w:rPr>
        <w:t xml:space="preserve">Módulo: </w:t>
      </w:r>
      <w:r w:rsidR="00413972">
        <w:tab/>
      </w:r>
      <w:r w:rsidRPr="7A988C9D">
        <w:rPr>
          <w:rFonts w:eastAsia="Calibri" w:cs="Calibri"/>
        </w:rPr>
        <w:t>Business Intelligence</w:t>
      </w:r>
    </w:p>
    <w:p w:rsidR="00413972" w:rsidP="7A988C9D" w:rsidRDefault="1FF786A0" w14:paraId="37BDD85E" w14:textId="027C7CD6">
      <w:pPr>
        <w:spacing w:before="0" w:beforeAutospacing="0" w:after="0" w:afterAutospacing="0" w:line="240" w:lineRule="auto"/>
        <w:rPr>
          <w:rFonts w:eastAsia="Calibri" w:cs="Calibri"/>
        </w:rPr>
      </w:pPr>
      <w:r w:rsidRPr="7A988C9D">
        <w:rPr>
          <w:rFonts w:eastAsia="Calibri" w:cs="Calibri"/>
        </w:rPr>
        <w:t xml:space="preserve">Docente: </w:t>
      </w:r>
      <w:r w:rsidR="00413972">
        <w:tab/>
      </w:r>
      <w:r w:rsidRPr="7A988C9D" w:rsidR="6D15FB92">
        <w:rPr>
          <w:rFonts w:eastAsia="Calibri" w:cs="Calibri"/>
        </w:rPr>
        <w:t xml:space="preserve">Ing. </w:t>
      </w:r>
      <w:r w:rsidRPr="7A988C9D">
        <w:rPr>
          <w:rFonts w:eastAsia="Calibri" w:cs="Calibri"/>
        </w:rPr>
        <w:t>Juan Carlos Benalcázar</w:t>
      </w:r>
    </w:p>
    <w:p w:rsidR="00700667" w:rsidP="7A988C9D" w:rsidRDefault="1FF786A0" w14:paraId="0C658436" w14:textId="262FB0D3">
      <w:pPr>
        <w:spacing w:before="0" w:beforeAutospacing="0" w:after="0" w:afterAutospacing="0" w:line="240" w:lineRule="auto"/>
        <w:rPr>
          <w:rFonts w:eastAsia="Calibri" w:cs="Calibri"/>
        </w:rPr>
      </w:pPr>
      <w:r w:rsidRPr="7A988C9D">
        <w:rPr>
          <w:rFonts w:eastAsia="Calibri" w:cs="Calibri"/>
        </w:rPr>
        <w:t>Integrantes:</w:t>
      </w:r>
      <w:r w:rsidR="00413972">
        <w:tab/>
      </w:r>
      <w:r w:rsidRPr="7A988C9D" w:rsidR="6D15FB92">
        <w:rPr>
          <w:rFonts w:eastAsia="Calibri" w:cs="Calibri"/>
        </w:rPr>
        <w:t xml:space="preserve">Cabezas </w:t>
      </w:r>
      <w:r w:rsidRPr="7A988C9D" w:rsidR="00307608">
        <w:rPr>
          <w:rFonts w:eastAsia="Calibri" w:cs="Calibri"/>
        </w:rPr>
        <w:t>Gutiérrez</w:t>
      </w:r>
      <w:r w:rsidRPr="7A988C9D" w:rsidR="6D15FB92">
        <w:rPr>
          <w:rFonts w:eastAsia="Calibri" w:cs="Calibri"/>
        </w:rPr>
        <w:t xml:space="preserve"> Cristhian Fabián</w:t>
      </w:r>
    </w:p>
    <w:p w:rsidR="00700667" w:rsidP="7A988C9D" w:rsidRDefault="6D15FB92" w14:paraId="2D8DB62E" w14:textId="77777777">
      <w:pPr>
        <w:spacing w:before="0" w:beforeAutospacing="0" w:after="0" w:afterAutospacing="0" w:line="240" w:lineRule="auto"/>
        <w:ind w:left="708" w:firstLine="708"/>
        <w:rPr>
          <w:rFonts w:eastAsia="Calibri" w:cs="Calibri"/>
        </w:rPr>
      </w:pPr>
      <w:r w:rsidRPr="7A988C9D">
        <w:rPr>
          <w:rFonts w:eastAsia="Calibri" w:cs="Calibri"/>
        </w:rPr>
        <w:t>Calle Revelo Gustavo John</w:t>
      </w:r>
    </w:p>
    <w:p w:rsidR="00700667" w:rsidP="7A988C9D" w:rsidRDefault="6D15FB92" w14:paraId="3092BCC8" w14:textId="6EF13CA3">
      <w:pPr>
        <w:spacing w:before="0" w:beforeAutospacing="0" w:after="0" w:afterAutospacing="0" w:line="240" w:lineRule="auto"/>
        <w:ind w:left="708" w:firstLine="708"/>
        <w:rPr>
          <w:rFonts w:eastAsia="Calibri" w:cs="Calibri"/>
        </w:rPr>
      </w:pPr>
      <w:r w:rsidRPr="7A988C9D">
        <w:rPr>
          <w:rFonts w:eastAsia="Calibri" w:cs="Calibri"/>
        </w:rPr>
        <w:t>Gaibor Rojas</w:t>
      </w:r>
      <w:r w:rsidRPr="7A988C9D" w:rsidR="20F763D7">
        <w:rPr>
          <w:rFonts w:eastAsia="Calibri" w:cs="Calibri"/>
        </w:rPr>
        <w:t xml:space="preserve"> </w:t>
      </w:r>
      <w:r w:rsidRPr="7A988C9D">
        <w:rPr>
          <w:rFonts w:eastAsia="Calibri" w:cs="Calibri"/>
        </w:rPr>
        <w:t>Sonia Marlene</w:t>
      </w:r>
    </w:p>
    <w:p w:rsidR="00700667" w:rsidP="7A988C9D" w:rsidRDefault="6D15FB92" w14:paraId="58F9481D" w14:textId="086115BB">
      <w:pPr>
        <w:spacing w:before="0" w:beforeAutospacing="0" w:after="0" w:afterAutospacing="0" w:line="240" w:lineRule="auto"/>
        <w:ind w:left="708" w:firstLine="708"/>
        <w:rPr>
          <w:rFonts w:eastAsia="Calibri" w:cs="Calibri"/>
        </w:rPr>
      </w:pPr>
      <w:r w:rsidRPr="7A988C9D">
        <w:rPr>
          <w:rFonts w:eastAsia="Calibri" w:cs="Calibri"/>
        </w:rPr>
        <w:t>Muñoz Montenegro Miguel Fernando</w:t>
      </w:r>
    </w:p>
    <w:p w:rsidR="00413972" w:rsidP="7A988C9D" w:rsidRDefault="1FF786A0" w14:paraId="5179B8B7" w14:textId="28BBDA5E">
      <w:pPr>
        <w:spacing w:before="0" w:beforeAutospacing="0" w:after="0" w:afterAutospacing="0" w:line="240" w:lineRule="auto"/>
        <w:rPr>
          <w:rFonts w:eastAsia="Calibri" w:cs="Calibri"/>
        </w:rPr>
      </w:pPr>
      <w:r w:rsidRPr="7A988C9D">
        <w:rPr>
          <w:rFonts w:eastAsia="Calibri" w:cs="Calibri"/>
        </w:rPr>
        <w:t xml:space="preserve">Fecha: </w:t>
      </w:r>
      <w:r w:rsidR="00413972">
        <w:tab/>
      </w:r>
      <w:r w:rsidR="00413972">
        <w:tab/>
      </w:r>
      <w:r w:rsidRPr="7A988C9D" w:rsidR="6D15FB92">
        <w:rPr>
          <w:rFonts w:eastAsia="Calibri" w:cs="Calibri"/>
        </w:rPr>
        <w:t>Octubre 2022</w:t>
      </w:r>
    </w:p>
    <w:p w:rsidR="7A988C9D" w:rsidP="7A988C9D" w:rsidRDefault="7A988C9D" w14:paraId="784311E2" w14:textId="125B7BA9">
      <w:pPr>
        <w:rPr>
          <w:rFonts w:asciiTheme="minorHAnsi" w:hAnsiTheme="minorHAnsi" w:eastAsiaTheme="minorEastAsia" w:cstheme="minorBidi"/>
        </w:rPr>
      </w:pPr>
    </w:p>
    <w:p w:rsidR="74896920" w:rsidP="7A988C9D" w:rsidRDefault="74896920" w14:paraId="0DAC44AF" w14:textId="7BDDCCE5">
      <w:pPr>
        <w:jc w:val="both"/>
        <w:rPr>
          <w:rFonts w:asciiTheme="minorHAnsi" w:hAnsiTheme="minorHAnsi" w:eastAsiaTheme="minorEastAsia" w:cstheme="minorBidi"/>
          <w:b/>
          <w:bCs/>
          <w:color w:val="262626" w:themeColor="text1" w:themeTint="D9"/>
        </w:rPr>
      </w:pPr>
      <w:r w:rsidRPr="7A988C9D">
        <w:rPr>
          <w:rFonts w:asciiTheme="minorHAnsi" w:hAnsiTheme="minorHAnsi" w:eastAsiaTheme="minorEastAsia" w:cstheme="minorBidi"/>
          <w:b/>
          <w:bCs/>
          <w:color w:val="262626" w:themeColor="text1" w:themeTint="D9"/>
        </w:rPr>
        <w:t>Enunciado</w:t>
      </w:r>
    </w:p>
    <w:p w:rsidR="74896920" w:rsidP="7A988C9D" w:rsidRDefault="74896920" w14:paraId="5281D804" w14:textId="784C1CCA">
      <w:pPr>
        <w:jc w:val="both"/>
        <w:rPr>
          <w:rFonts w:asciiTheme="minorHAnsi" w:hAnsiTheme="minorHAnsi" w:eastAsiaTheme="minorEastAsia" w:cstheme="minorBidi"/>
          <w:color w:val="262626" w:themeColor="text1" w:themeTint="D9"/>
        </w:rPr>
      </w:pPr>
      <w:r w:rsidRPr="7A988C9D">
        <w:rPr>
          <w:rFonts w:asciiTheme="minorHAnsi" w:hAnsiTheme="minorHAnsi" w:eastAsiaTheme="minorEastAsia" w:cstheme="minorBidi"/>
          <w:color w:val="262626" w:themeColor="text1" w:themeTint="D9"/>
        </w:rPr>
        <w:t xml:space="preserve"> </w:t>
      </w:r>
    </w:p>
    <w:p w:rsidR="74896920" w:rsidP="7A988C9D" w:rsidRDefault="74896920" w14:paraId="6AB504D9" w14:textId="323FF960">
      <w:pPr>
        <w:jc w:val="both"/>
        <w:rPr>
          <w:rFonts w:asciiTheme="minorHAnsi" w:hAnsiTheme="minorHAnsi" w:eastAsiaTheme="minorEastAsia" w:cstheme="minorBidi"/>
          <w:color w:val="262626" w:themeColor="text1" w:themeTint="D9"/>
        </w:rPr>
      </w:pPr>
      <w:r w:rsidRPr="7A988C9D">
        <w:rPr>
          <w:rFonts w:asciiTheme="minorHAnsi" w:hAnsiTheme="minorHAnsi" w:eastAsiaTheme="minorEastAsia" w:cstheme="minorBidi"/>
          <w:color w:val="262626" w:themeColor="text1" w:themeTint="D9"/>
        </w:rPr>
        <w:t xml:space="preserve">El objetivo de este caso práctico es poner en práctica los conceptos de inteligencia de negocio y </w:t>
      </w:r>
      <w:r w:rsidRPr="7A988C9D">
        <w:rPr>
          <w:rFonts w:asciiTheme="minorHAnsi" w:hAnsiTheme="minorHAnsi" w:eastAsiaTheme="minorEastAsia" w:cstheme="minorBidi"/>
          <w:i/>
          <w:iCs/>
          <w:color w:val="262626" w:themeColor="text1" w:themeTint="D9"/>
        </w:rPr>
        <w:t xml:space="preserve">data warehousing </w:t>
      </w:r>
      <w:r w:rsidRPr="7A988C9D">
        <w:rPr>
          <w:rFonts w:asciiTheme="minorHAnsi" w:hAnsiTheme="minorHAnsi" w:eastAsiaTheme="minorEastAsia" w:cstheme="minorBidi"/>
          <w:color w:val="262626" w:themeColor="text1" w:themeTint="D9"/>
        </w:rPr>
        <w:t xml:space="preserve">aprendidos a lo largo del módulo, haciendo hincapié en el diseño e implementación del modelo multidimensional y modelo de estrella, así como en los conceptos de dimensión, hechos, jerarquías, niveles, métricas y operaciones OLAP. </w:t>
      </w:r>
    </w:p>
    <w:p w:rsidR="74896920" w:rsidP="7A988C9D" w:rsidRDefault="74896920" w14:paraId="1313AD27" w14:textId="11D2D799">
      <w:pPr>
        <w:jc w:val="both"/>
        <w:rPr>
          <w:rFonts w:asciiTheme="minorHAnsi" w:hAnsiTheme="minorHAnsi" w:eastAsiaTheme="minorEastAsia" w:cstheme="minorBidi"/>
          <w:color w:val="262626" w:themeColor="text1" w:themeTint="D9"/>
        </w:rPr>
      </w:pPr>
      <w:r w:rsidRPr="7A988C9D">
        <w:rPr>
          <w:rFonts w:asciiTheme="minorHAnsi" w:hAnsiTheme="minorHAnsi" w:eastAsiaTheme="minorEastAsia" w:cstheme="minorBidi"/>
          <w:color w:val="262626" w:themeColor="text1" w:themeTint="D9"/>
        </w:rPr>
        <w:t>Del mismo modo, se pondrán en práctica los conocimientos adquiridos sobre inteligencia de negocio y ETL, prestando especial atención al diseño e implementación del proceso básico ETL hasta culminar en un modelo en estrella, así como en la implementación de dimensión y hechos en la capa física.</w:t>
      </w:r>
    </w:p>
    <w:p w:rsidR="74896920" w:rsidP="7A988C9D" w:rsidRDefault="74896920" w14:paraId="3EA9A939" w14:textId="4AC0048B">
      <w:pPr>
        <w:jc w:val="both"/>
        <w:rPr>
          <w:rFonts w:asciiTheme="minorHAnsi" w:hAnsiTheme="minorHAnsi" w:eastAsiaTheme="minorEastAsia" w:cstheme="minorBidi"/>
          <w:color w:val="262626" w:themeColor="text1" w:themeTint="D9"/>
        </w:rPr>
      </w:pPr>
      <w:r w:rsidRPr="7A988C9D">
        <w:rPr>
          <w:rFonts w:asciiTheme="minorHAnsi" w:hAnsiTheme="minorHAnsi" w:eastAsiaTheme="minorEastAsia" w:cstheme="minorBidi"/>
          <w:color w:val="262626" w:themeColor="text1" w:themeTint="D9"/>
        </w:rPr>
        <w:t xml:space="preserve"> </w:t>
      </w:r>
    </w:p>
    <w:p w:rsidR="74896920" w:rsidP="7A988C9D" w:rsidRDefault="74896920" w14:paraId="2F71E92B" w14:textId="45754554">
      <w:pPr>
        <w:jc w:val="both"/>
        <w:rPr>
          <w:rFonts w:asciiTheme="minorHAnsi" w:hAnsiTheme="minorHAnsi" w:eastAsiaTheme="minorEastAsia" w:cstheme="minorBidi"/>
          <w:color w:val="262626" w:themeColor="text1" w:themeTint="D9"/>
        </w:rPr>
      </w:pPr>
      <w:r w:rsidRPr="7A988C9D">
        <w:rPr>
          <w:rFonts w:asciiTheme="minorHAnsi" w:hAnsiTheme="minorHAnsi" w:eastAsiaTheme="minorEastAsia" w:cstheme="minorBidi"/>
          <w:color w:val="262626" w:themeColor="text1" w:themeTint="D9"/>
        </w:rPr>
        <w:t>Los estudiantes deberán realizar:</w:t>
      </w:r>
    </w:p>
    <w:p w:rsidR="74896920" w:rsidP="7A988C9D" w:rsidRDefault="74896920" w14:paraId="393BCF2B" w14:textId="24142151">
      <w:pPr>
        <w:jc w:val="both"/>
        <w:rPr>
          <w:rFonts w:asciiTheme="minorHAnsi" w:hAnsiTheme="minorHAnsi" w:eastAsiaTheme="minorEastAsia" w:cstheme="minorBidi"/>
          <w:color w:val="262626" w:themeColor="text1" w:themeTint="D9"/>
        </w:rPr>
      </w:pPr>
      <w:r w:rsidRPr="7A988C9D">
        <w:rPr>
          <w:rFonts w:asciiTheme="minorHAnsi" w:hAnsiTheme="minorHAnsi" w:eastAsiaTheme="minorEastAsia" w:cstheme="minorBidi"/>
          <w:color w:val="262626" w:themeColor="text1" w:themeTint="D9"/>
        </w:rPr>
        <w:t xml:space="preserve"> </w:t>
      </w:r>
    </w:p>
    <w:p w:rsidR="74896920" w:rsidP="7A988C9D" w:rsidRDefault="74896920" w14:paraId="0BEFC38A" w14:textId="53280278">
      <w:pPr>
        <w:pStyle w:val="ListParagraph"/>
        <w:numPr>
          <w:ilvl w:val="0"/>
          <w:numId w:val="6"/>
        </w:numPr>
        <w:tabs>
          <w:tab w:val="left" w:pos="0"/>
          <w:tab w:val="left" w:pos="720"/>
        </w:tabs>
        <w:jc w:val="both"/>
        <w:rPr>
          <w:rFonts w:asciiTheme="minorHAnsi" w:hAnsiTheme="minorHAnsi" w:eastAsiaTheme="minorEastAsia" w:cstheme="minorBidi"/>
          <w:color w:val="262626" w:themeColor="text1" w:themeTint="D9"/>
        </w:rPr>
      </w:pPr>
      <w:r w:rsidRPr="7A988C9D">
        <w:rPr>
          <w:rFonts w:asciiTheme="minorHAnsi" w:hAnsiTheme="minorHAnsi" w:eastAsiaTheme="minorEastAsia" w:cstheme="minorBidi"/>
          <w:color w:val="262626" w:themeColor="text1" w:themeTint="D9"/>
        </w:rPr>
        <w:t>La implementación de un pequeño modelo multidimensional, haciendo uso de Pentaho Business Analytics Server o cualquier herramien</w:t>
      </w:r>
      <w:r w:rsidRPr="7A988C9D" w:rsidR="24BC7FFB">
        <w:rPr>
          <w:rFonts w:asciiTheme="minorHAnsi" w:hAnsiTheme="minorHAnsi" w:eastAsiaTheme="minorEastAsia" w:cstheme="minorBidi"/>
          <w:color w:val="262626" w:themeColor="text1" w:themeTint="D9"/>
        </w:rPr>
        <w:t>t</w:t>
      </w:r>
      <w:r w:rsidRPr="7A988C9D">
        <w:rPr>
          <w:rFonts w:asciiTheme="minorHAnsi" w:hAnsiTheme="minorHAnsi" w:eastAsiaTheme="minorEastAsia" w:cstheme="minorBidi"/>
          <w:color w:val="262626" w:themeColor="text1" w:themeTint="D9"/>
        </w:rPr>
        <w:t>a similar.</w:t>
      </w:r>
    </w:p>
    <w:p w:rsidR="74896920" w:rsidP="7A988C9D" w:rsidRDefault="74896920" w14:paraId="085AB0A7" w14:textId="31E0DA63">
      <w:pPr>
        <w:pStyle w:val="ListParagraph"/>
        <w:numPr>
          <w:ilvl w:val="0"/>
          <w:numId w:val="6"/>
        </w:numPr>
        <w:tabs>
          <w:tab w:val="left" w:pos="0"/>
          <w:tab w:val="left" w:pos="720"/>
        </w:tabs>
        <w:jc w:val="both"/>
        <w:rPr>
          <w:rFonts w:asciiTheme="minorHAnsi" w:hAnsiTheme="minorHAnsi" w:eastAsiaTheme="minorEastAsia" w:cstheme="minorBidi"/>
          <w:color w:val="262626" w:themeColor="text1" w:themeTint="D9"/>
        </w:rPr>
      </w:pPr>
      <w:r w:rsidRPr="7A988C9D">
        <w:rPr>
          <w:rFonts w:asciiTheme="minorHAnsi" w:hAnsiTheme="minorHAnsi" w:eastAsiaTheme="minorEastAsia" w:cstheme="minorBidi"/>
          <w:color w:val="262626" w:themeColor="text1" w:themeTint="D9"/>
        </w:rPr>
        <w:t>La implementación de un pequeño proceso ETL, haciendo uso de Pentaho Data Integration (PDI) o cualquier herramienta similar.</w:t>
      </w:r>
    </w:p>
    <w:p w:rsidR="74896920" w:rsidP="7A988C9D" w:rsidRDefault="74896920" w14:paraId="7879AE87" w14:textId="6E8A6975">
      <w:pPr>
        <w:jc w:val="both"/>
        <w:rPr>
          <w:rFonts w:asciiTheme="minorHAnsi" w:hAnsiTheme="minorHAnsi" w:eastAsiaTheme="minorEastAsia" w:cstheme="minorBidi"/>
          <w:color w:val="262626" w:themeColor="text1" w:themeTint="D9"/>
        </w:rPr>
      </w:pPr>
      <w:r w:rsidRPr="7A988C9D">
        <w:rPr>
          <w:rFonts w:asciiTheme="minorHAnsi" w:hAnsiTheme="minorHAnsi" w:eastAsiaTheme="minorEastAsia" w:cstheme="minorBidi"/>
          <w:color w:val="262626" w:themeColor="text1" w:themeTint="D9"/>
        </w:rPr>
        <w:t xml:space="preserve"> </w:t>
      </w:r>
    </w:p>
    <w:p w:rsidR="74896920" w:rsidP="7A988C9D" w:rsidRDefault="74896920" w14:paraId="6AE461AE" w14:textId="6999360D">
      <w:pPr>
        <w:jc w:val="both"/>
        <w:rPr>
          <w:rFonts w:asciiTheme="minorHAnsi" w:hAnsiTheme="minorHAnsi" w:eastAsiaTheme="minorEastAsia" w:cstheme="minorBidi"/>
          <w:color w:val="262626" w:themeColor="text1" w:themeTint="D9"/>
        </w:rPr>
      </w:pPr>
      <w:r w:rsidRPr="7A988C9D">
        <w:rPr>
          <w:rFonts w:asciiTheme="minorHAnsi" w:hAnsiTheme="minorHAnsi" w:eastAsiaTheme="minorEastAsia" w:cstheme="minorBidi"/>
          <w:color w:val="262626" w:themeColor="text1" w:themeTint="D9"/>
        </w:rPr>
        <w:t xml:space="preserve">Para la realización de este ejercicio práctico se partirá de los datos de mystery shopping </w:t>
      </w:r>
      <w:r w:rsidRPr="7A988C9D">
        <w:rPr>
          <w:rFonts w:asciiTheme="minorHAnsi" w:hAnsiTheme="minorHAnsi" w:eastAsiaTheme="minorEastAsia" w:cstheme="minorBidi"/>
          <w:b/>
          <w:bCs/>
          <w:color w:val="262626" w:themeColor="text1" w:themeTint="D9"/>
        </w:rPr>
        <w:t>“IMF_Mystery_Shopping.csv”</w:t>
      </w:r>
      <w:r w:rsidRPr="7A988C9D">
        <w:rPr>
          <w:rFonts w:asciiTheme="minorHAnsi" w:hAnsiTheme="minorHAnsi" w:eastAsiaTheme="minorEastAsia" w:cstheme="minorBidi"/>
          <w:color w:val="262626" w:themeColor="text1" w:themeTint="D9"/>
        </w:rPr>
        <w:t xml:space="preserve"> disponible para descargar a continuación.</w:t>
      </w:r>
    </w:p>
    <w:p w:rsidR="74896920" w:rsidP="7A988C9D" w:rsidRDefault="74896920" w14:paraId="43793D25" w14:textId="7167A13D">
      <w:pPr>
        <w:jc w:val="both"/>
        <w:rPr>
          <w:rFonts w:asciiTheme="minorHAnsi" w:hAnsiTheme="minorHAnsi" w:eastAsiaTheme="minorEastAsia" w:cstheme="minorBidi"/>
          <w:color w:val="262626" w:themeColor="text1" w:themeTint="D9"/>
        </w:rPr>
      </w:pPr>
      <w:r w:rsidRPr="7A988C9D">
        <w:rPr>
          <w:rFonts w:asciiTheme="minorHAnsi" w:hAnsiTheme="minorHAnsi" w:eastAsiaTheme="minorEastAsia" w:cstheme="minorBidi"/>
          <w:color w:val="262626" w:themeColor="text1" w:themeTint="D9"/>
        </w:rPr>
        <w:t xml:space="preserve"> </w:t>
      </w:r>
    </w:p>
    <w:p w:rsidR="74896920" w:rsidP="7A988C9D" w:rsidRDefault="74896920" w14:paraId="66213FA3" w14:textId="7737F05B">
      <w:pPr>
        <w:jc w:val="both"/>
        <w:rPr>
          <w:rFonts w:asciiTheme="minorHAnsi" w:hAnsiTheme="minorHAnsi" w:eastAsiaTheme="minorEastAsia" w:cstheme="minorBidi"/>
          <w:color w:val="262626" w:themeColor="text1" w:themeTint="D9"/>
        </w:rPr>
      </w:pPr>
      <w:r w:rsidRPr="7A988C9D">
        <w:rPr>
          <w:rFonts w:asciiTheme="minorHAnsi" w:hAnsiTheme="minorHAnsi" w:eastAsiaTheme="minorEastAsia" w:cstheme="minorBidi"/>
          <w:color w:val="262626" w:themeColor="text1" w:themeTint="D9"/>
        </w:rPr>
        <w:t xml:space="preserve">Todas las respuestas deben estar lo suficientemente desarrolladas y justificadas, independientemente de la contestación. </w:t>
      </w:r>
    </w:p>
    <w:p w:rsidR="74896920" w:rsidP="7A988C9D" w:rsidRDefault="74896920" w14:paraId="2A81AFAB" w14:textId="2FF1872E">
      <w:pPr>
        <w:jc w:val="both"/>
        <w:rPr>
          <w:rFonts w:asciiTheme="minorHAnsi" w:hAnsiTheme="minorHAnsi" w:eastAsiaTheme="minorEastAsia" w:cstheme="minorBidi"/>
          <w:color w:val="262626" w:themeColor="text1" w:themeTint="D9"/>
        </w:rPr>
      </w:pPr>
      <w:r w:rsidRPr="7A988C9D">
        <w:rPr>
          <w:rFonts w:asciiTheme="minorHAnsi" w:hAnsiTheme="minorHAnsi" w:eastAsiaTheme="minorEastAsia" w:cstheme="minorBidi"/>
          <w:color w:val="262626" w:themeColor="text1" w:themeTint="D9"/>
        </w:rPr>
        <w:t>Se recomienda acompañar cada respuesta de todos los diagramas y representaciones que sea posible para argumentarla y justificarla.</w:t>
      </w:r>
    </w:p>
    <w:p w:rsidR="74896920" w:rsidP="7A988C9D" w:rsidRDefault="74896920" w14:paraId="6B7BBCE3" w14:textId="0B255737">
      <w:pPr>
        <w:jc w:val="both"/>
        <w:rPr>
          <w:rFonts w:asciiTheme="minorHAnsi" w:hAnsiTheme="minorHAnsi" w:eastAsiaTheme="minorEastAsia" w:cstheme="minorBidi"/>
          <w:color w:val="262626" w:themeColor="text1" w:themeTint="D9"/>
        </w:rPr>
      </w:pPr>
      <w:r w:rsidRPr="7A988C9D">
        <w:rPr>
          <w:rFonts w:asciiTheme="minorHAnsi" w:hAnsiTheme="minorHAnsi" w:eastAsiaTheme="minorEastAsia" w:cstheme="minorBidi"/>
          <w:color w:val="262626" w:themeColor="text1" w:themeTint="D9"/>
        </w:rPr>
        <w:t xml:space="preserve"> </w:t>
      </w:r>
    </w:p>
    <w:p w:rsidRPr="003D5944" w:rsidR="74896920" w:rsidP="7A988C9D" w:rsidRDefault="74896920" w14:paraId="1A0E6996" w14:textId="39604FEB">
      <w:pPr>
        <w:jc w:val="both"/>
        <w:rPr>
          <w:rFonts w:asciiTheme="minorHAnsi" w:hAnsiTheme="minorHAnsi" w:eastAsiaTheme="minorEastAsia" w:cstheme="minorBidi"/>
          <w:color w:val="262626" w:themeColor="text1" w:themeTint="D9"/>
        </w:rPr>
      </w:pPr>
      <w:r w:rsidRPr="003D5944">
        <w:rPr>
          <w:rFonts w:asciiTheme="minorHAnsi" w:hAnsiTheme="minorHAnsi" w:eastAsiaTheme="minorEastAsia" w:cstheme="minorBidi"/>
          <w:color w:val="262626" w:themeColor="text1" w:themeTint="D9"/>
        </w:rPr>
        <w:t>ESCENARIO:</w:t>
      </w:r>
    </w:p>
    <w:p w:rsidRPr="003D5944" w:rsidR="74896920" w:rsidP="7A988C9D" w:rsidRDefault="74896920" w14:paraId="3E1B64E7" w14:textId="6A66820B">
      <w:pPr>
        <w:jc w:val="both"/>
        <w:rPr>
          <w:rFonts w:asciiTheme="minorHAnsi" w:hAnsiTheme="minorHAnsi" w:eastAsiaTheme="minorEastAsia" w:cstheme="minorBidi"/>
          <w:color w:val="262626" w:themeColor="text1" w:themeTint="D9"/>
        </w:rPr>
      </w:pPr>
      <w:r w:rsidRPr="003D5944">
        <w:rPr>
          <w:rFonts w:asciiTheme="minorHAnsi" w:hAnsiTheme="minorHAnsi" w:eastAsiaTheme="minorEastAsia" w:cstheme="minorBidi"/>
          <w:color w:val="262626" w:themeColor="text1" w:themeTint="D9"/>
        </w:rPr>
        <w:t xml:space="preserve"> </w:t>
      </w:r>
    </w:p>
    <w:p w:rsidR="74896920" w:rsidP="7A988C9D" w:rsidRDefault="74896920" w14:paraId="14B4699B" w14:textId="39B0CD68">
      <w:pPr>
        <w:jc w:val="both"/>
        <w:rPr>
          <w:rFonts w:asciiTheme="minorHAnsi" w:hAnsiTheme="minorHAnsi" w:eastAsiaTheme="minorEastAsia" w:cstheme="minorBidi"/>
          <w:color w:val="262626" w:themeColor="text1" w:themeTint="D9"/>
        </w:rPr>
      </w:pPr>
      <w:r w:rsidRPr="7A988C9D">
        <w:rPr>
          <w:rFonts w:asciiTheme="minorHAnsi" w:hAnsiTheme="minorHAnsi" w:eastAsiaTheme="minorEastAsia" w:cstheme="minorBidi"/>
          <w:color w:val="262626" w:themeColor="text1" w:themeTint="D9"/>
        </w:rPr>
        <w:t>El departamento antifraude de una compañía de mystery shopping desea hacer un seguimiento y analizar la información relativa a las encuestas que realiza en los distintos centros de sus clientes. Para ello, solicita:</w:t>
      </w:r>
    </w:p>
    <w:p w:rsidR="74896920" w:rsidP="7A988C9D" w:rsidRDefault="74896920" w14:paraId="11FC623B" w14:textId="3B539E33">
      <w:pPr>
        <w:jc w:val="both"/>
        <w:rPr>
          <w:rFonts w:asciiTheme="minorHAnsi" w:hAnsiTheme="minorHAnsi" w:eastAsiaTheme="minorEastAsia" w:cstheme="minorBidi"/>
          <w:color w:val="262626" w:themeColor="text1" w:themeTint="D9"/>
        </w:rPr>
      </w:pPr>
      <w:r w:rsidRPr="7A988C9D">
        <w:rPr>
          <w:rFonts w:asciiTheme="minorHAnsi" w:hAnsiTheme="minorHAnsi" w:eastAsiaTheme="minorEastAsia" w:cstheme="minorBidi"/>
          <w:color w:val="262626" w:themeColor="text1" w:themeTint="D9"/>
        </w:rPr>
        <w:t xml:space="preserve"> </w:t>
      </w:r>
    </w:p>
    <w:p w:rsidR="74896920" w:rsidP="7A988C9D" w:rsidRDefault="74896920" w14:paraId="50F8A7EF" w14:textId="1BA2C834">
      <w:pPr>
        <w:jc w:val="both"/>
        <w:rPr>
          <w:rFonts w:asciiTheme="minorHAnsi" w:hAnsiTheme="minorHAnsi" w:eastAsiaTheme="minorEastAsia" w:cstheme="minorBidi"/>
          <w:color w:val="262626" w:themeColor="text1" w:themeTint="D9"/>
        </w:rPr>
      </w:pPr>
      <w:r w:rsidRPr="7A988C9D">
        <w:rPr>
          <w:rFonts w:asciiTheme="minorHAnsi" w:hAnsiTheme="minorHAnsi" w:eastAsiaTheme="minorEastAsia" w:cstheme="minorBidi"/>
          <w:color w:val="262626" w:themeColor="text1" w:themeTint="D9"/>
        </w:rPr>
        <w:t xml:space="preserve">• Un análisis y diseño del data warehouse que daría respuesta a los usuarios analíticos del departamento antifraude, suponiendo que los usuarios aún no tienen claro el tipo de análisis que quieren realizar. </w:t>
      </w:r>
    </w:p>
    <w:p w:rsidR="74896920" w:rsidP="7A988C9D" w:rsidRDefault="74896920" w14:paraId="3817E205" w14:textId="64B0534F">
      <w:pPr>
        <w:jc w:val="both"/>
        <w:rPr>
          <w:rFonts w:asciiTheme="minorHAnsi" w:hAnsiTheme="minorHAnsi" w:eastAsiaTheme="minorEastAsia" w:cstheme="minorBidi"/>
          <w:color w:val="262626" w:themeColor="text1" w:themeTint="D9"/>
        </w:rPr>
      </w:pPr>
      <w:r w:rsidRPr="7A988C9D">
        <w:rPr>
          <w:rFonts w:asciiTheme="minorHAnsi" w:hAnsiTheme="minorHAnsi" w:eastAsiaTheme="minorEastAsia" w:cstheme="minorBidi"/>
          <w:color w:val="262626" w:themeColor="text1" w:themeTint="D9"/>
        </w:rPr>
        <w:t>• Partiendo del análisis y diseño previo realizado, y usando Pentaho Data Integration o alguna herramienta similar, realizar la implementación del proceso ETL con el objetivo de:</w:t>
      </w:r>
    </w:p>
    <w:p w:rsidR="74896920" w:rsidP="7A988C9D" w:rsidRDefault="74896920" w14:paraId="1C39B4F6" w14:textId="5E09BB3D">
      <w:pPr>
        <w:jc w:val="both"/>
        <w:rPr>
          <w:rFonts w:asciiTheme="minorHAnsi" w:hAnsiTheme="minorHAnsi" w:eastAsiaTheme="minorEastAsia" w:cstheme="minorBidi"/>
          <w:color w:val="262626" w:themeColor="text1" w:themeTint="D9"/>
        </w:rPr>
      </w:pPr>
      <w:r w:rsidRPr="7A988C9D">
        <w:rPr>
          <w:rFonts w:asciiTheme="minorHAnsi" w:hAnsiTheme="minorHAnsi" w:eastAsiaTheme="minorEastAsia" w:cstheme="minorBidi"/>
          <w:color w:val="262626" w:themeColor="text1" w:themeTint="D9"/>
        </w:rPr>
        <w:t xml:space="preserve"> </w:t>
      </w:r>
    </w:p>
    <w:p w:rsidR="74896920" w:rsidP="7A988C9D" w:rsidRDefault="74896920" w14:paraId="65006EF5" w14:textId="19C97387">
      <w:pPr>
        <w:jc w:val="both"/>
        <w:rPr>
          <w:rFonts w:asciiTheme="minorHAnsi" w:hAnsiTheme="minorHAnsi" w:eastAsiaTheme="minorEastAsia" w:cstheme="minorBidi"/>
          <w:color w:val="262626" w:themeColor="text1" w:themeTint="D9"/>
        </w:rPr>
      </w:pPr>
      <w:r w:rsidRPr="7A988C9D">
        <w:rPr>
          <w:rFonts w:asciiTheme="minorHAnsi" w:hAnsiTheme="minorHAnsi" w:eastAsiaTheme="minorEastAsia" w:cstheme="minorBidi"/>
          <w:color w:val="262626" w:themeColor="text1" w:themeTint="D9"/>
        </w:rPr>
        <w:t>- Identificar y extraer los datos de las fuentes.</w:t>
      </w:r>
    </w:p>
    <w:p w:rsidR="74896920" w:rsidP="7A988C9D" w:rsidRDefault="74896920" w14:paraId="02FBEB93" w14:textId="0511237E">
      <w:pPr>
        <w:jc w:val="both"/>
        <w:rPr>
          <w:rFonts w:asciiTheme="minorHAnsi" w:hAnsiTheme="minorHAnsi" w:eastAsiaTheme="minorEastAsia" w:cstheme="minorBidi"/>
          <w:color w:val="262626" w:themeColor="text1" w:themeTint="D9"/>
        </w:rPr>
      </w:pPr>
      <w:r w:rsidRPr="7A988C9D">
        <w:rPr>
          <w:rFonts w:asciiTheme="minorHAnsi" w:hAnsiTheme="minorHAnsi" w:eastAsiaTheme="minorEastAsia" w:cstheme="minorBidi"/>
          <w:color w:val="262626" w:themeColor="text1" w:themeTint="D9"/>
        </w:rPr>
        <w:t>- Procesar los datos y aplicar procesos de limpieza y calidad del dato.</w:t>
      </w:r>
    </w:p>
    <w:p w:rsidR="74896920" w:rsidP="7A988C9D" w:rsidRDefault="74896920" w14:paraId="0C1043B0" w14:textId="0006DD3A">
      <w:pPr>
        <w:jc w:val="both"/>
        <w:rPr>
          <w:rFonts w:asciiTheme="minorHAnsi" w:hAnsiTheme="minorHAnsi" w:eastAsiaTheme="minorEastAsia" w:cstheme="minorBidi"/>
          <w:color w:val="262626" w:themeColor="text1" w:themeTint="D9"/>
        </w:rPr>
      </w:pPr>
      <w:r w:rsidRPr="7A988C9D">
        <w:rPr>
          <w:rFonts w:asciiTheme="minorHAnsi" w:hAnsiTheme="minorHAnsi" w:eastAsiaTheme="minorEastAsia" w:cstheme="minorBidi"/>
          <w:color w:val="262626" w:themeColor="text1" w:themeTint="D9"/>
        </w:rPr>
        <w:t>- Generar y cargar los datos en el modelo físico de estrella identificado en la fase de diseño.</w:t>
      </w:r>
    </w:p>
    <w:p w:rsidR="74896920" w:rsidP="7A988C9D" w:rsidRDefault="74896920" w14:paraId="32883043" w14:textId="1753EAD9">
      <w:pPr>
        <w:jc w:val="both"/>
        <w:rPr>
          <w:rFonts w:asciiTheme="minorHAnsi" w:hAnsiTheme="minorHAnsi" w:eastAsiaTheme="minorEastAsia" w:cstheme="minorBidi"/>
          <w:color w:val="262626" w:themeColor="text1" w:themeTint="D9"/>
        </w:rPr>
      </w:pPr>
      <w:r w:rsidRPr="7A988C9D">
        <w:rPr>
          <w:rFonts w:asciiTheme="minorHAnsi" w:hAnsiTheme="minorHAnsi" w:eastAsiaTheme="minorEastAsia" w:cstheme="minorBidi"/>
          <w:color w:val="262626" w:themeColor="text1" w:themeTint="D9"/>
        </w:rPr>
        <w:t xml:space="preserve"> </w:t>
      </w:r>
    </w:p>
    <w:p w:rsidR="74896920" w:rsidP="7A988C9D" w:rsidRDefault="74896920" w14:paraId="6860728D" w14:textId="38D01A87">
      <w:pPr>
        <w:jc w:val="both"/>
        <w:rPr>
          <w:rFonts w:asciiTheme="minorHAnsi" w:hAnsiTheme="minorHAnsi" w:eastAsiaTheme="minorEastAsia" w:cstheme="minorBidi"/>
          <w:color w:val="262626" w:themeColor="text1" w:themeTint="D9"/>
        </w:rPr>
      </w:pPr>
      <w:r w:rsidRPr="7A988C9D">
        <w:rPr>
          <w:rFonts w:asciiTheme="minorHAnsi" w:hAnsiTheme="minorHAnsi" w:eastAsiaTheme="minorEastAsia" w:cstheme="minorBidi"/>
          <w:color w:val="262626" w:themeColor="text1" w:themeTint="D9"/>
        </w:rPr>
        <w:t>• Posteriormente, partiendo del análisis y diseño previo realizado y conociendo ya la tecnología seleccionada, en este caso Pentaho Business Analytics, Power BI o una herramienta similar, ha de realizarse una implementación ágil del modelo multidimensional.</w:t>
      </w:r>
    </w:p>
    <w:p w:rsidR="74896920" w:rsidP="7A988C9D" w:rsidRDefault="74896920" w14:paraId="39E9F424" w14:textId="18DC9F52">
      <w:pPr>
        <w:jc w:val="both"/>
        <w:rPr>
          <w:rFonts w:asciiTheme="minorHAnsi" w:hAnsiTheme="minorHAnsi" w:eastAsiaTheme="minorEastAsia" w:cstheme="minorBidi"/>
          <w:color w:val="262626" w:themeColor="text1" w:themeTint="D9"/>
        </w:rPr>
      </w:pPr>
      <w:r w:rsidRPr="7A988C9D">
        <w:rPr>
          <w:rFonts w:asciiTheme="minorHAnsi" w:hAnsiTheme="minorHAnsi" w:eastAsiaTheme="minorEastAsia" w:cstheme="minorBidi"/>
          <w:color w:val="262626" w:themeColor="text1" w:themeTint="D9"/>
        </w:rPr>
        <w:t xml:space="preserve"> </w:t>
      </w:r>
    </w:p>
    <w:p w:rsidR="74896920" w:rsidP="7A988C9D" w:rsidRDefault="74896920" w14:paraId="539EC879" w14:textId="25ED299C">
      <w:pPr>
        <w:jc w:val="both"/>
        <w:rPr>
          <w:rFonts w:asciiTheme="minorHAnsi" w:hAnsiTheme="minorHAnsi" w:eastAsiaTheme="minorEastAsia" w:cstheme="minorBidi"/>
          <w:color w:val="262626" w:themeColor="text1" w:themeTint="D9"/>
        </w:rPr>
      </w:pPr>
      <w:r w:rsidRPr="7A988C9D">
        <w:rPr>
          <w:rFonts w:asciiTheme="minorHAnsi" w:hAnsiTheme="minorHAnsi" w:eastAsiaTheme="minorEastAsia" w:cstheme="minorBidi"/>
          <w:color w:val="262626" w:themeColor="text1" w:themeTint="D9"/>
        </w:rPr>
        <w:t>El objetivo en este caso práctico es la implementación del modelo multidimensional sobre diseño del data warehouse que daría respuesta a los usuarios analíticos del departamento antifraude, suponiendo que los usuarios aún no tienen claro el tipo de análisis que quieren realizar.</w:t>
      </w:r>
    </w:p>
    <w:p w:rsidR="74896920" w:rsidP="7A988C9D" w:rsidRDefault="74896920" w14:paraId="17C9938F" w14:textId="3A5B485A">
      <w:pPr>
        <w:jc w:val="both"/>
        <w:rPr>
          <w:rFonts w:asciiTheme="minorHAnsi" w:hAnsiTheme="minorHAnsi" w:eastAsiaTheme="minorEastAsia" w:cstheme="minorBidi"/>
          <w:color w:val="262626" w:themeColor="text1" w:themeTint="D9"/>
        </w:rPr>
      </w:pPr>
      <w:r w:rsidRPr="7A988C9D">
        <w:rPr>
          <w:rFonts w:asciiTheme="minorHAnsi" w:hAnsiTheme="minorHAnsi" w:eastAsiaTheme="minorEastAsia" w:cstheme="minorBidi"/>
          <w:color w:val="262626" w:themeColor="text1" w:themeTint="D9"/>
        </w:rPr>
        <w:t xml:space="preserve"> </w:t>
      </w:r>
    </w:p>
    <w:p w:rsidR="74896920" w:rsidP="7A988C9D" w:rsidRDefault="74896920" w14:paraId="1F3B95BD" w14:textId="29B9B1AE">
      <w:pPr>
        <w:jc w:val="both"/>
        <w:rPr>
          <w:rFonts w:asciiTheme="minorHAnsi" w:hAnsiTheme="minorHAnsi" w:eastAsiaTheme="minorEastAsia" w:cstheme="minorBidi"/>
          <w:b/>
          <w:bCs/>
          <w:color w:val="262626" w:themeColor="text1" w:themeTint="D9"/>
        </w:rPr>
      </w:pPr>
      <w:r w:rsidRPr="7A988C9D">
        <w:rPr>
          <w:rFonts w:asciiTheme="minorHAnsi" w:hAnsiTheme="minorHAnsi" w:eastAsiaTheme="minorEastAsia" w:cstheme="minorBidi"/>
          <w:b/>
          <w:bCs/>
          <w:color w:val="262626" w:themeColor="text1" w:themeTint="D9"/>
        </w:rPr>
        <w:t>Se pide</w:t>
      </w:r>
    </w:p>
    <w:p w:rsidR="74896920" w:rsidP="7A988C9D" w:rsidRDefault="74896920" w14:paraId="3ED29A37" w14:textId="07844BEF">
      <w:pPr>
        <w:jc w:val="both"/>
        <w:rPr>
          <w:rFonts w:asciiTheme="minorHAnsi" w:hAnsiTheme="minorHAnsi" w:eastAsiaTheme="minorEastAsia" w:cstheme="minorBidi"/>
          <w:color w:val="262626" w:themeColor="text1" w:themeTint="D9"/>
        </w:rPr>
      </w:pPr>
      <w:r w:rsidRPr="7A988C9D">
        <w:rPr>
          <w:rFonts w:asciiTheme="minorHAnsi" w:hAnsiTheme="minorHAnsi" w:eastAsiaTheme="minorEastAsia" w:cstheme="minorBidi"/>
          <w:color w:val="262626" w:themeColor="text1" w:themeTint="D9"/>
        </w:rPr>
        <w:t xml:space="preserve"> </w:t>
      </w:r>
    </w:p>
    <w:p w:rsidR="74896920" w:rsidP="7A988C9D" w:rsidRDefault="74896920" w14:paraId="55BF37A3" w14:textId="2DAE04D1">
      <w:pPr>
        <w:pStyle w:val="ListParagraph"/>
        <w:numPr>
          <w:ilvl w:val="0"/>
          <w:numId w:val="5"/>
        </w:numPr>
        <w:tabs>
          <w:tab w:val="left" w:pos="0"/>
          <w:tab w:val="left" w:pos="720"/>
        </w:tabs>
        <w:jc w:val="both"/>
        <w:rPr>
          <w:rFonts w:asciiTheme="minorHAnsi" w:hAnsiTheme="minorHAnsi" w:eastAsiaTheme="minorEastAsia" w:cstheme="minorBidi"/>
          <w:color w:val="262626" w:themeColor="text1" w:themeTint="D9"/>
        </w:rPr>
      </w:pPr>
      <w:r w:rsidRPr="7A988C9D">
        <w:rPr>
          <w:rFonts w:asciiTheme="minorHAnsi" w:hAnsiTheme="minorHAnsi" w:eastAsiaTheme="minorEastAsia" w:cstheme="minorBidi"/>
          <w:color w:val="262626" w:themeColor="text1" w:themeTint="D9"/>
        </w:rPr>
        <w:t>Análisis de fuentes:</w:t>
      </w:r>
    </w:p>
    <w:p w:rsidR="74896920" w:rsidP="7A988C9D" w:rsidRDefault="74896920" w14:paraId="79554D97" w14:textId="2DC17609">
      <w:pPr>
        <w:pStyle w:val="ListParagraph"/>
        <w:numPr>
          <w:ilvl w:val="1"/>
          <w:numId w:val="4"/>
        </w:numPr>
        <w:jc w:val="both"/>
        <w:rPr>
          <w:rFonts w:asciiTheme="minorHAnsi" w:hAnsiTheme="minorHAnsi" w:eastAsiaTheme="minorEastAsia" w:cstheme="minorBidi"/>
          <w:color w:val="262626" w:themeColor="text1" w:themeTint="D9"/>
        </w:rPr>
      </w:pPr>
      <w:r w:rsidRPr="7A988C9D">
        <w:rPr>
          <w:rFonts w:asciiTheme="minorHAnsi" w:hAnsiTheme="minorHAnsi" w:eastAsiaTheme="minorEastAsia" w:cstheme="minorBidi"/>
          <w:color w:val="262626" w:themeColor="text1" w:themeTint="D9"/>
        </w:rPr>
        <w:t>1.Descripción global de las fuentes.</w:t>
      </w:r>
    </w:p>
    <w:p w:rsidR="74896920" w:rsidP="7A988C9D" w:rsidRDefault="74896920" w14:paraId="22C872CC" w14:textId="29DD3EA7">
      <w:pPr>
        <w:pStyle w:val="ListParagraph"/>
        <w:numPr>
          <w:ilvl w:val="1"/>
          <w:numId w:val="4"/>
        </w:numPr>
        <w:jc w:val="both"/>
        <w:rPr>
          <w:rFonts w:asciiTheme="minorHAnsi" w:hAnsiTheme="minorHAnsi" w:eastAsiaTheme="minorEastAsia" w:cstheme="minorBidi"/>
          <w:color w:val="262626" w:themeColor="text1" w:themeTint="D9"/>
        </w:rPr>
      </w:pPr>
      <w:r w:rsidRPr="7A988C9D">
        <w:rPr>
          <w:rFonts w:asciiTheme="minorHAnsi" w:hAnsiTheme="minorHAnsi" w:eastAsiaTheme="minorEastAsia" w:cstheme="minorBidi"/>
          <w:color w:val="262626" w:themeColor="text1" w:themeTint="D9"/>
        </w:rPr>
        <w:t>2.Descripción</w:t>
      </w:r>
      <w:r w:rsidRPr="7A988C9D" w:rsidR="364B6F30">
        <w:rPr>
          <w:rFonts w:asciiTheme="minorHAnsi" w:hAnsiTheme="minorHAnsi" w:eastAsiaTheme="minorEastAsia" w:cstheme="minorBidi"/>
          <w:color w:val="262626" w:themeColor="text1" w:themeTint="D9"/>
        </w:rPr>
        <w:t xml:space="preserve"> </w:t>
      </w:r>
      <w:r w:rsidRPr="7A988C9D">
        <w:rPr>
          <w:rFonts w:asciiTheme="minorHAnsi" w:hAnsiTheme="minorHAnsi" w:eastAsiaTheme="minorEastAsia" w:cstheme="minorBidi"/>
          <w:color w:val="262626" w:themeColor="text1" w:themeTint="D9"/>
        </w:rPr>
        <w:t>en detalle de cada campo.</w:t>
      </w:r>
    </w:p>
    <w:p w:rsidR="74896920" w:rsidP="7A988C9D" w:rsidRDefault="74896920" w14:paraId="0EFF0DA5" w14:textId="33B37C7E">
      <w:pPr>
        <w:pStyle w:val="ListParagraph"/>
        <w:numPr>
          <w:ilvl w:val="1"/>
          <w:numId w:val="4"/>
        </w:numPr>
        <w:jc w:val="both"/>
        <w:rPr>
          <w:rFonts w:asciiTheme="minorHAnsi" w:hAnsiTheme="minorHAnsi" w:eastAsiaTheme="minorEastAsia" w:cstheme="minorBidi"/>
          <w:color w:val="262626" w:themeColor="text1" w:themeTint="D9"/>
        </w:rPr>
      </w:pPr>
      <w:r w:rsidRPr="7A988C9D">
        <w:rPr>
          <w:rFonts w:asciiTheme="minorHAnsi" w:hAnsiTheme="minorHAnsi" w:eastAsiaTheme="minorEastAsia" w:cstheme="minorBidi"/>
          <w:color w:val="262626" w:themeColor="text1" w:themeTint="D9"/>
        </w:rPr>
        <w:t>3. Tipo de campo, naturaleza, cardinalidad aproximada.</w:t>
      </w:r>
    </w:p>
    <w:p w:rsidR="74896920" w:rsidP="7A988C9D" w:rsidRDefault="74896920" w14:paraId="4DD18DC3" w14:textId="53A83C09">
      <w:pPr>
        <w:pStyle w:val="ListParagraph"/>
        <w:numPr>
          <w:ilvl w:val="0"/>
          <w:numId w:val="5"/>
        </w:numPr>
        <w:tabs>
          <w:tab w:val="left" w:pos="0"/>
          <w:tab w:val="left" w:pos="720"/>
        </w:tabs>
        <w:jc w:val="both"/>
        <w:rPr>
          <w:rFonts w:asciiTheme="minorHAnsi" w:hAnsiTheme="minorHAnsi" w:eastAsiaTheme="minorEastAsia" w:cstheme="minorBidi"/>
          <w:color w:val="262626" w:themeColor="text1" w:themeTint="D9"/>
        </w:rPr>
      </w:pPr>
      <w:r w:rsidRPr="7A988C9D">
        <w:rPr>
          <w:rFonts w:asciiTheme="minorHAnsi" w:hAnsiTheme="minorHAnsi" w:eastAsiaTheme="minorEastAsia" w:cstheme="minorBidi"/>
          <w:color w:val="262626" w:themeColor="text1" w:themeTint="D9"/>
        </w:rPr>
        <w:t>Análisis funcional y diagrama de arquitectura de flujo de datos.</w:t>
      </w:r>
    </w:p>
    <w:p w:rsidR="74896920" w:rsidP="7A988C9D" w:rsidRDefault="74896920" w14:paraId="02AB54B5" w14:textId="5950838C">
      <w:pPr>
        <w:pStyle w:val="ListParagraph"/>
        <w:numPr>
          <w:ilvl w:val="0"/>
          <w:numId w:val="5"/>
        </w:numPr>
        <w:tabs>
          <w:tab w:val="left" w:pos="0"/>
          <w:tab w:val="left" w:pos="720"/>
        </w:tabs>
        <w:jc w:val="both"/>
        <w:rPr>
          <w:rFonts w:asciiTheme="minorHAnsi" w:hAnsiTheme="minorHAnsi" w:eastAsiaTheme="minorEastAsia" w:cstheme="minorBidi"/>
          <w:color w:val="262626" w:themeColor="text1" w:themeTint="D9"/>
        </w:rPr>
      </w:pPr>
      <w:r w:rsidRPr="7A988C9D">
        <w:rPr>
          <w:rFonts w:asciiTheme="minorHAnsi" w:hAnsiTheme="minorHAnsi" w:eastAsiaTheme="minorEastAsia" w:cstheme="minorBidi"/>
          <w:color w:val="262626" w:themeColor="text1" w:themeTint="D9"/>
        </w:rPr>
        <w:t>Generación de al menos 5 kpi's.</w:t>
      </w:r>
    </w:p>
    <w:p w:rsidR="74896920" w:rsidP="7A988C9D" w:rsidRDefault="74896920" w14:paraId="20A80863" w14:textId="27F4B22F">
      <w:pPr>
        <w:pStyle w:val="ListParagraph"/>
        <w:numPr>
          <w:ilvl w:val="0"/>
          <w:numId w:val="5"/>
        </w:numPr>
        <w:tabs>
          <w:tab w:val="left" w:pos="0"/>
          <w:tab w:val="left" w:pos="720"/>
        </w:tabs>
        <w:jc w:val="both"/>
        <w:rPr>
          <w:rFonts w:asciiTheme="minorHAnsi" w:hAnsiTheme="minorHAnsi" w:eastAsiaTheme="minorEastAsia" w:cstheme="minorBidi"/>
          <w:color w:val="262626" w:themeColor="text1" w:themeTint="D9"/>
        </w:rPr>
      </w:pPr>
      <w:r w:rsidRPr="7A988C9D">
        <w:rPr>
          <w:rFonts w:asciiTheme="minorHAnsi" w:hAnsiTheme="minorHAnsi" w:eastAsiaTheme="minorEastAsia" w:cstheme="minorBidi"/>
          <w:color w:val="262626" w:themeColor="text1" w:themeTint="D9"/>
        </w:rPr>
        <w:t>¿Qué arquitectura de referencia se utilizaría? Justificar la respuesta.</w:t>
      </w:r>
    </w:p>
    <w:p w:rsidR="74896920" w:rsidP="7A988C9D" w:rsidRDefault="74896920" w14:paraId="1565C1DB" w14:textId="508B5927">
      <w:pPr>
        <w:pStyle w:val="ListParagraph"/>
        <w:numPr>
          <w:ilvl w:val="0"/>
          <w:numId w:val="5"/>
        </w:numPr>
        <w:tabs>
          <w:tab w:val="left" w:pos="0"/>
          <w:tab w:val="left" w:pos="720"/>
        </w:tabs>
        <w:jc w:val="both"/>
        <w:rPr>
          <w:rFonts w:asciiTheme="minorHAnsi" w:hAnsiTheme="minorHAnsi" w:eastAsiaTheme="minorEastAsia" w:cstheme="minorBidi"/>
          <w:color w:val="262626" w:themeColor="text1" w:themeTint="D9"/>
        </w:rPr>
      </w:pPr>
      <w:r w:rsidRPr="7A988C9D">
        <w:rPr>
          <w:rFonts w:asciiTheme="minorHAnsi" w:hAnsiTheme="minorHAnsi" w:eastAsiaTheme="minorEastAsia" w:cstheme="minorBidi"/>
          <w:color w:val="262626" w:themeColor="text1" w:themeTint="D9"/>
        </w:rPr>
        <w:t>¿Qué tecnología OLAP se utilizaría? Justificar la respuesta.</w:t>
      </w:r>
    </w:p>
    <w:p w:rsidR="74896920" w:rsidP="7A988C9D" w:rsidRDefault="74896920" w14:paraId="452E9491" w14:textId="67F1A071">
      <w:pPr>
        <w:pStyle w:val="ListParagraph"/>
        <w:numPr>
          <w:ilvl w:val="0"/>
          <w:numId w:val="5"/>
        </w:numPr>
        <w:tabs>
          <w:tab w:val="left" w:pos="0"/>
          <w:tab w:val="left" w:pos="720"/>
        </w:tabs>
        <w:jc w:val="both"/>
        <w:rPr>
          <w:rFonts w:asciiTheme="minorHAnsi" w:hAnsiTheme="minorHAnsi" w:eastAsiaTheme="minorEastAsia" w:cstheme="minorBidi"/>
          <w:color w:val="262626" w:themeColor="text1" w:themeTint="D9"/>
        </w:rPr>
      </w:pPr>
      <w:r w:rsidRPr="7A988C9D">
        <w:rPr>
          <w:rFonts w:asciiTheme="minorHAnsi" w:hAnsiTheme="minorHAnsi" w:eastAsiaTheme="minorEastAsia" w:cstheme="minorBidi"/>
          <w:color w:val="262626" w:themeColor="text1" w:themeTint="D9"/>
        </w:rPr>
        <w:t>Si se utiliza ROLAP, ¿Cuál de estos dos modelos se ajustaría mejor: el modelo en estrella o el de copo de nieve?</w:t>
      </w:r>
    </w:p>
    <w:p w:rsidR="74896920" w:rsidP="7A988C9D" w:rsidRDefault="74896920" w14:paraId="32E217FE" w14:textId="189EC03C">
      <w:pPr>
        <w:pStyle w:val="ListParagraph"/>
        <w:numPr>
          <w:ilvl w:val="0"/>
          <w:numId w:val="5"/>
        </w:numPr>
        <w:tabs>
          <w:tab w:val="left" w:pos="0"/>
          <w:tab w:val="left" w:pos="720"/>
        </w:tabs>
        <w:jc w:val="both"/>
        <w:rPr>
          <w:rFonts w:asciiTheme="minorHAnsi" w:hAnsiTheme="minorHAnsi" w:eastAsiaTheme="minorEastAsia" w:cstheme="minorBidi"/>
          <w:color w:val="262626" w:themeColor="text1" w:themeTint="D9"/>
        </w:rPr>
      </w:pPr>
      <w:r w:rsidRPr="7A988C9D">
        <w:rPr>
          <w:rFonts w:asciiTheme="minorHAnsi" w:hAnsiTheme="minorHAnsi" w:eastAsiaTheme="minorEastAsia" w:cstheme="minorBidi"/>
          <w:color w:val="262626" w:themeColor="text1" w:themeTint="D9"/>
        </w:rPr>
        <w:t>Si se utiliza ROLAP, identificar y justificar si existe algún proceso de desnormalización de información que se deba realizar.</w:t>
      </w:r>
    </w:p>
    <w:p w:rsidR="74896920" w:rsidP="7A988C9D" w:rsidRDefault="74896920" w14:paraId="1E027AF9" w14:textId="2B06040C">
      <w:pPr>
        <w:pStyle w:val="ListParagraph"/>
        <w:numPr>
          <w:ilvl w:val="0"/>
          <w:numId w:val="5"/>
        </w:numPr>
        <w:tabs>
          <w:tab w:val="left" w:pos="0"/>
          <w:tab w:val="left" w:pos="720"/>
        </w:tabs>
        <w:jc w:val="both"/>
        <w:rPr>
          <w:rFonts w:asciiTheme="minorHAnsi" w:hAnsiTheme="minorHAnsi" w:eastAsiaTheme="minorEastAsia" w:cstheme="minorBidi"/>
          <w:color w:val="262626" w:themeColor="text1" w:themeTint="D9"/>
        </w:rPr>
      </w:pPr>
      <w:r w:rsidRPr="7A988C9D">
        <w:rPr>
          <w:rFonts w:asciiTheme="minorHAnsi" w:hAnsiTheme="minorHAnsi" w:eastAsiaTheme="minorEastAsia" w:cstheme="minorBidi"/>
          <w:color w:val="262626" w:themeColor="text1" w:themeTint="D9"/>
        </w:rPr>
        <w:t>Si se utiliza ROLAP, incluir un diseño conceptual a modo explicativo junto con un diagrama.</w:t>
      </w:r>
    </w:p>
    <w:p w:rsidR="74896920" w:rsidP="7A988C9D" w:rsidRDefault="74896920" w14:paraId="01147904" w14:textId="3384AEE2">
      <w:pPr>
        <w:pStyle w:val="ListParagraph"/>
        <w:numPr>
          <w:ilvl w:val="0"/>
          <w:numId w:val="5"/>
        </w:numPr>
        <w:tabs>
          <w:tab w:val="left" w:pos="0"/>
          <w:tab w:val="left" w:pos="720"/>
        </w:tabs>
        <w:jc w:val="both"/>
        <w:rPr>
          <w:rFonts w:asciiTheme="minorHAnsi" w:hAnsiTheme="minorHAnsi" w:eastAsiaTheme="minorEastAsia" w:cstheme="minorBidi"/>
          <w:color w:val="262626" w:themeColor="text1" w:themeTint="D9"/>
        </w:rPr>
      </w:pPr>
      <w:r w:rsidRPr="7A988C9D">
        <w:rPr>
          <w:rFonts w:asciiTheme="minorHAnsi" w:hAnsiTheme="minorHAnsi" w:eastAsiaTheme="minorEastAsia" w:cstheme="minorBidi"/>
          <w:color w:val="262626" w:themeColor="text1" w:themeTint="D9"/>
        </w:rPr>
        <w:t>Si se utiliza ROLAP, incluir un diseño modelo lógico.</w:t>
      </w:r>
    </w:p>
    <w:p w:rsidR="74896920" w:rsidP="7A988C9D" w:rsidRDefault="74896920" w14:paraId="2088B1B0" w14:textId="4384BC4B">
      <w:pPr>
        <w:pStyle w:val="ListParagraph"/>
        <w:numPr>
          <w:ilvl w:val="0"/>
          <w:numId w:val="5"/>
        </w:numPr>
        <w:tabs>
          <w:tab w:val="left" w:pos="0"/>
          <w:tab w:val="left" w:pos="720"/>
        </w:tabs>
        <w:jc w:val="both"/>
        <w:rPr>
          <w:rFonts w:asciiTheme="minorHAnsi" w:hAnsiTheme="minorHAnsi" w:eastAsiaTheme="minorEastAsia" w:cstheme="minorBidi"/>
          <w:color w:val="262626" w:themeColor="text1" w:themeTint="D9"/>
        </w:rPr>
      </w:pPr>
      <w:r w:rsidRPr="7A988C9D">
        <w:rPr>
          <w:rFonts w:asciiTheme="minorHAnsi" w:hAnsiTheme="minorHAnsi" w:eastAsiaTheme="minorEastAsia" w:cstheme="minorBidi"/>
          <w:color w:val="262626" w:themeColor="text1" w:themeTint="D9"/>
        </w:rPr>
        <w:t>Si se utiliza ROLAP, incluir un diseño modelo físico</w:t>
      </w:r>
    </w:p>
    <w:p w:rsidR="74896920" w:rsidP="7A988C9D" w:rsidRDefault="74896920" w14:paraId="7958968F" w14:textId="03D20168">
      <w:pPr>
        <w:pStyle w:val="ListParagraph"/>
        <w:numPr>
          <w:ilvl w:val="0"/>
          <w:numId w:val="5"/>
        </w:numPr>
        <w:tabs>
          <w:tab w:val="left" w:pos="0"/>
          <w:tab w:val="left" w:pos="720"/>
        </w:tabs>
        <w:jc w:val="both"/>
        <w:rPr>
          <w:rFonts w:asciiTheme="minorHAnsi" w:hAnsiTheme="minorHAnsi" w:eastAsiaTheme="minorEastAsia" w:cstheme="minorBidi"/>
          <w:color w:val="262626" w:themeColor="text1" w:themeTint="D9"/>
        </w:rPr>
      </w:pPr>
      <w:r w:rsidRPr="7A988C9D">
        <w:rPr>
          <w:rFonts w:asciiTheme="minorHAnsi" w:hAnsiTheme="minorHAnsi" w:eastAsiaTheme="minorEastAsia" w:cstheme="minorBidi"/>
          <w:color w:val="262626" w:themeColor="text1" w:themeTint="D9"/>
        </w:rPr>
        <w:t xml:space="preserve">Realizar la implementación del proceso ETL para generar y poblar el modelo multidimensional diseñado en los apartados anteriores. </w:t>
      </w:r>
    </w:p>
    <w:p w:rsidR="74896920" w:rsidP="7A988C9D" w:rsidRDefault="74896920" w14:paraId="736B4973" w14:textId="0AEC8633">
      <w:pPr>
        <w:pStyle w:val="ListParagraph"/>
        <w:numPr>
          <w:ilvl w:val="0"/>
          <w:numId w:val="5"/>
        </w:numPr>
        <w:tabs>
          <w:tab w:val="left" w:pos="0"/>
          <w:tab w:val="left" w:pos="720"/>
        </w:tabs>
        <w:jc w:val="both"/>
        <w:rPr>
          <w:rFonts w:asciiTheme="minorHAnsi" w:hAnsiTheme="minorHAnsi" w:eastAsiaTheme="minorEastAsia" w:cstheme="minorBidi"/>
          <w:color w:val="262626" w:themeColor="text1" w:themeTint="D9"/>
        </w:rPr>
      </w:pPr>
      <w:r w:rsidRPr="7A988C9D">
        <w:rPr>
          <w:rFonts w:asciiTheme="minorHAnsi" w:hAnsiTheme="minorHAnsi" w:eastAsiaTheme="minorEastAsia" w:cstheme="minorBidi"/>
          <w:color w:val="262626" w:themeColor="text1" w:themeTint="D9"/>
        </w:rPr>
        <w:t>Implementación de modelo multidimensional diseñado mediante los puntos anteriores. Se puede realizar con la herramienta Power BI.</w:t>
      </w:r>
    </w:p>
    <w:p w:rsidR="74896920" w:rsidP="7A988C9D" w:rsidRDefault="74896920" w14:paraId="6CFC37D2" w14:textId="591034A9">
      <w:pPr>
        <w:pStyle w:val="ListParagraph"/>
        <w:numPr>
          <w:ilvl w:val="0"/>
          <w:numId w:val="5"/>
        </w:numPr>
        <w:tabs>
          <w:tab w:val="left" w:pos="0"/>
          <w:tab w:val="left" w:pos="720"/>
        </w:tabs>
        <w:jc w:val="both"/>
        <w:rPr>
          <w:rFonts w:asciiTheme="minorHAnsi" w:hAnsiTheme="minorHAnsi" w:eastAsiaTheme="minorEastAsia" w:cstheme="minorBidi"/>
          <w:color w:val="262626" w:themeColor="text1" w:themeTint="D9"/>
        </w:rPr>
      </w:pPr>
      <w:r w:rsidRPr="7A988C9D">
        <w:rPr>
          <w:rFonts w:asciiTheme="minorHAnsi" w:hAnsiTheme="minorHAnsi" w:eastAsiaTheme="minorEastAsia" w:cstheme="minorBidi"/>
          <w:color w:val="262626" w:themeColor="text1" w:themeTint="D9"/>
        </w:rPr>
        <w:t xml:space="preserve">Análisis de modelo. Se solicita realizar, al menos, un análisis haciendo uso de un modelo multidimensional que refleje alguna situación relevante de ser explicada y comentada. </w:t>
      </w:r>
    </w:p>
    <w:p w:rsidR="74896920" w:rsidP="7A988C9D" w:rsidRDefault="74896920" w14:paraId="7A466544" w14:textId="4542F901">
      <w:pPr>
        <w:pStyle w:val="ListParagraph"/>
        <w:numPr>
          <w:ilvl w:val="0"/>
          <w:numId w:val="5"/>
        </w:numPr>
        <w:tabs>
          <w:tab w:val="left" w:pos="0"/>
          <w:tab w:val="left" w:pos="720"/>
        </w:tabs>
        <w:jc w:val="both"/>
        <w:rPr>
          <w:rFonts w:asciiTheme="minorHAnsi" w:hAnsiTheme="minorHAnsi" w:eastAsiaTheme="minorEastAsia" w:cstheme="minorBidi"/>
          <w:color w:val="262626" w:themeColor="text1" w:themeTint="D9"/>
        </w:rPr>
      </w:pPr>
      <w:r w:rsidRPr="7A988C9D">
        <w:rPr>
          <w:rFonts w:asciiTheme="minorHAnsi" w:hAnsiTheme="minorHAnsi" w:eastAsiaTheme="minorEastAsia" w:cstheme="minorBidi"/>
          <w:color w:val="262626" w:themeColor="text1" w:themeTint="D9"/>
        </w:rPr>
        <w:t>Generar un dashboard con los elementos más relevantes y que apuntalen a los kpi propuestos.</w:t>
      </w:r>
    </w:p>
    <w:p w:rsidR="74896920" w:rsidP="7A988C9D" w:rsidRDefault="74896920" w14:paraId="1D100BCC" w14:textId="343F652C">
      <w:pPr>
        <w:jc w:val="both"/>
        <w:rPr>
          <w:rFonts w:asciiTheme="minorHAnsi" w:hAnsiTheme="minorHAnsi" w:eastAsiaTheme="minorEastAsia" w:cstheme="minorBidi"/>
          <w:color w:val="262626" w:themeColor="text1" w:themeTint="D9"/>
        </w:rPr>
      </w:pPr>
      <w:r w:rsidRPr="7A988C9D">
        <w:rPr>
          <w:rFonts w:asciiTheme="minorHAnsi" w:hAnsiTheme="minorHAnsi" w:eastAsiaTheme="minorEastAsia" w:cstheme="minorBidi"/>
          <w:color w:val="262626" w:themeColor="text1" w:themeTint="D9"/>
        </w:rPr>
        <w:t xml:space="preserve"> </w:t>
      </w:r>
    </w:p>
    <w:p w:rsidR="74896920" w:rsidP="7A988C9D" w:rsidRDefault="74896920" w14:paraId="50572366" w14:textId="2053ADB5">
      <w:pPr>
        <w:jc w:val="both"/>
        <w:rPr>
          <w:rFonts w:asciiTheme="minorHAnsi" w:hAnsiTheme="minorHAnsi" w:eastAsiaTheme="minorEastAsia" w:cstheme="minorBidi"/>
          <w:color w:val="262626" w:themeColor="text1" w:themeTint="D9"/>
        </w:rPr>
      </w:pPr>
      <w:r w:rsidRPr="7A988C9D">
        <w:rPr>
          <w:rFonts w:asciiTheme="minorHAnsi" w:hAnsiTheme="minorHAnsi" w:eastAsiaTheme="minorEastAsia" w:cstheme="minorBidi"/>
          <w:color w:val="262626" w:themeColor="text1" w:themeTint="D9"/>
        </w:rPr>
        <w:t>Para la creación del DW, se deberá usar cualquier base de datos RDBMS o NoSQL.</w:t>
      </w:r>
    </w:p>
    <w:p w:rsidR="74896920" w:rsidP="7A988C9D" w:rsidRDefault="74896920" w14:paraId="075BD470" w14:textId="1FC3BF43">
      <w:pPr>
        <w:jc w:val="both"/>
        <w:rPr>
          <w:rFonts w:asciiTheme="minorHAnsi" w:hAnsiTheme="minorHAnsi" w:eastAsiaTheme="minorEastAsia" w:cstheme="minorBidi"/>
          <w:color w:val="262626" w:themeColor="text1" w:themeTint="D9"/>
        </w:rPr>
      </w:pPr>
      <w:r w:rsidRPr="7A988C9D">
        <w:rPr>
          <w:rFonts w:asciiTheme="minorHAnsi" w:hAnsiTheme="minorHAnsi" w:eastAsiaTheme="minorEastAsia" w:cstheme="minorBidi"/>
          <w:color w:val="262626" w:themeColor="text1" w:themeTint="D9"/>
        </w:rPr>
        <w:t xml:space="preserve"> </w:t>
      </w:r>
    </w:p>
    <w:p w:rsidR="74896920" w:rsidP="7A988C9D" w:rsidRDefault="74896920" w14:paraId="3B31EF2C" w14:textId="05F3BA1E">
      <w:pPr>
        <w:jc w:val="both"/>
        <w:rPr>
          <w:rFonts w:asciiTheme="minorHAnsi" w:hAnsiTheme="minorHAnsi" w:eastAsiaTheme="minorEastAsia" w:cstheme="minorBidi"/>
          <w:b/>
          <w:bCs/>
          <w:color w:val="262626" w:themeColor="text1" w:themeTint="D9"/>
        </w:rPr>
      </w:pPr>
      <w:r w:rsidRPr="7A988C9D">
        <w:rPr>
          <w:rFonts w:asciiTheme="minorHAnsi" w:hAnsiTheme="minorHAnsi" w:eastAsiaTheme="minorEastAsia" w:cstheme="minorBidi"/>
          <w:b/>
          <w:bCs/>
          <w:color w:val="262626" w:themeColor="text1" w:themeTint="D9"/>
        </w:rPr>
        <w:t>FORMATO DE ENTREGA DEL CASO PRÁCTICO</w:t>
      </w:r>
    </w:p>
    <w:p w:rsidR="74896920" w:rsidP="7A988C9D" w:rsidRDefault="74896920" w14:paraId="5EEE70E1" w14:textId="24E246C5">
      <w:pPr>
        <w:jc w:val="both"/>
        <w:rPr>
          <w:rFonts w:asciiTheme="minorHAnsi" w:hAnsiTheme="minorHAnsi" w:eastAsiaTheme="minorEastAsia" w:cstheme="minorBidi"/>
          <w:color w:val="262626" w:themeColor="text1" w:themeTint="D9"/>
        </w:rPr>
      </w:pPr>
      <w:r w:rsidRPr="7A988C9D">
        <w:rPr>
          <w:rFonts w:asciiTheme="minorHAnsi" w:hAnsiTheme="minorHAnsi" w:eastAsiaTheme="minorEastAsia" w:cstheme="minorBidi"/>
          <w:color w:val="262626" w:themeColor="text1" w:themeTint="D9"/>
        </w:rPr>
        <w:t xml:space="preserve"> </w:t>
      </w:r>
    </w:p>
    <w:p w:rsidR="74896920" w:rsidP="7A988C9D" w:rsidRDefault="74896920" w14:paraId="612C97F6" w14:textId="1E530452">
      <w:pPr>
        <w:jc w:val="both"/>
        <w:rPr>
          <w:rFonts w:asciiTheme="minorHAnsi" w:hAnsiTheme="minorHAnsi" w:eastAsiaTheme="minorEastAsia" w:cstheme="minorBidi"/>
          <w:color w:val="262626" w:themeColor="text1" w:themeTint="D9"/>
        </w:rPr>
      </w:pPr>
      <w:r w:rsidRPr="7A988C9D">
        <w:rPr>
          <w:rFonts w:asciiTheme="minorHAnsi" w:hAnsiTheme="minorHAnsi" w:eastAsiaTheme="minorEastAsia" w:cstheme="minorBidi"/>
          <w:color w:val="262626" w:themeColor="text1" w:themeTint="D9"/>
        </w:rPr>
        <w:t>Se deberán entregar los siguientes archivos para la evaluación del caso práctico:</w:t>
      </w:r>
    </w:p>
    <w:p w:rsidR="74896920" w:rsidP="7A988C9D" w:rsidRDefault="74896920" w14:paraId="43D8DB20" w14:textId="29C8819E">
      <w:pPr>
        <w:pStyle w:val="ListParagraph"/>
        <w:numPr>
          <w:ilvl w:val="0"/>
          <w:numId w:val="5"/>
        </w:numPr>
        <w:tabs>
          <w:tab w:val="left" w:pos="0"/>
          <w:tab w:val="left" w:pos="720"/>
        </w:tabs>
        <w:jc w:val="both"/>
        <w:rPr>
          <w:rFonts w:asciiTheme="minorHAnsi" w:hAnsiTheme="minorHAnsi" w:eastAsiaTheme="minorEastAsia" w:cstheme="minorBidi"/>
          <w:color w:val="262626" w:themeColor="text1" w:themeTint="D9"/>
        </w:rPr>
      </w:pPr>
      <w:r w:rsidRPr="7A988C9D">
        <w:rPr>
          <w:rFonts w:asciiTheme="minorHAnsi" w:hAnsiTheme="minorHAnsi" w:eastAsiaTheme="minorEastAsia" w:cstheme="minorBidi"/>
          <w:color w:val="262626" w:themeColor="text1" w:themeTint="D9"/>
        </w:rPr>
        <w:t xml:space="preserve">Memoria explicativa en formato .doc o .pdf, en la que se conteste a todas las preguntas solicitadas, incluyéndose todas las aclaraciones, justificaciones, comentarios y capturas de pantalla o imágenes que se consideren oportunas. </w:t>
      </w:r>
    </w:p>
    <w:p w:rsidR="74896920" w:rsidP="7A988C9D" w:rsidRDefault="74896920" w14:paraId="152C60DB" w14:textId="264D9017">
      <w:pPr>
        <w:pStyle w:val="ListParagraph"/>
        <w:numPr>
          <w:ilvl w:val="0"/>
          <w:numId w:val="5"/>
        </w:numPr>
        <w:tabs>
          <w:tab w:val="left" w:pos="0"/>
          <w:tab w:val="left" w:pos="720"/>
        </w:tabs>
        <w:jc w:val="both"/>
        <w:rPr>
          <w:rFonts w:asciiTheme="minorHAnsi" w:hAnsiTheme="minorHAnsi" w:eastAsiaTheme="minorEastAsia" w:cstheme="minorBidi"/>
          <w:color w:val="262626" w:themeColor="text1" w:themeTint="D9"/>
        </w:rPr>
      </w:pPr>
      <w:r w:rsidRPr="7A988C9D">
        <w:rPr>
          <w:rFonts w:asciiTheme="minorHAnsi" w:hAnsiTheme="minorHAnsi" w:eastAsiaTheme="minorEastAsia" w:cstheme="minorBidi"/>
          <w:color w:val="262626" w:themeColor="text1" w:themeTint="D9"/>
        </w:rPr>
        <w:t>Archivos .kjb, .ktr, pbix, etc., necesarios para ejecutar la solución desarrollada.</w:t>
      </w:r>
    </w:p>
    <w:p w:rsidR="74896920" w:rsidP="7A988C9D" w:rsidRDefault="74896920" w14:paraId="1D419D89" w14:textId="05791757">
      <w:pPr>
        <w:jc w:val="both"/>
        <w:rPr>
          <w:rFonts w:asciiTheme="minorHAnsi" w:hAnsiTheme="minorHAnsi" w:eastAsiaTheme="minorEastAsia" w:cstheme="minorBidi"/>
          <w:color w:val="262626" w:themeColor="text1" w:themeTint="D9"/>
        </w:rPr>
      </w:pPr>
      <w:r w:rsidRPr="7A988C9D">
        <w:rPr>
          <w:rFonts w:asciiTheme="minorHAnsi" w:hAnsiTheme="minorHAnsi" w:eastAsiaTheme="minorEastAsia" w:cstheme="minorBidi"/>
          <w:color w:val="262626" w:themeColor="text1" w:themeTint="D9"/>
        </w:rPr>
        <w:t xml:space="preserve"> </w:t>
      </w:r>
    </w:p>
    <w:p w:rsidR="74896920" w:rsidP="7A988C9D" w:rsidRDefault="74896920" w14:paraId="388FAC08" w14:textId="67BE452E">
      <w:pPr>
        <w:jc w:val="both"/>
        <w:rPr>
          <w:rFonts w:asciiTheme="minorHAnsi" w:hAnsiTheme="minorHAnsi" w:eastAsiaTheme="minorEastAsia" w:cstheme="minorBidi"/>
          <w:color w:val="262626" w:themeColor="text1" w:themeTint="D9"/>
        </w:rPr>
      </w:pPr>
      <w:r w:rsidRPr="7A988C9D">
        <w:rPr>
          <w:rFonts w:asciiTheme="minorHAnsi" w:hAnsiTheme="minorHAnsi" w:eastAsiaTheme="minorEastAsia" w:cstheme="minorBidi"/>
          <w:color w:val="262626" w:themeColor="text1" w:themeTint="D9"/>
        </w:rPr>
        <w:t>La entrega de todos los archivos se realizará en un archivo comprimido en .rar o .zip.</w:t>
      </w:r>
    </w:p>
    <w:p w:rsidR="7A988C9D" w:rsidP="7A988C9D" w:rsidRDefault="7A988C9D" w14:paraId="6D0DAA37" w14:textId="47B86539">
      <w:pPr>
        <w:rPr>
          <w:rFonts w:asciiTheme="minorHAnsi" w:hAnsiTheme="minorHAnsi" w:eastAsiaTheme="minorEastAsia" w:cstheme="minorBidi"/>
          <w:color w:val="262626" w:themeColor="text1" w:themeTint="D9"/>
        </w:rPr>
      </w:pPr>
    </w:p>
    <w:p w:rsidR="7A988C9D" w:rsidP="7A988C9D" w:rsidRDefault="7A988C9D" w14:paraId="5FE69C75" w14:textId="763748F7">
      <w:pPr>
        <w:rPr>
          <w:rFonts w:asciiTheme="minorHAnsi" w:hAnsiTheme="minorHAnsi" w:eastAsiaTheme="minorEastAsia" w:cstheme="minorBidi"/>
        </w:rPr>
      </w:pPr>
    </w:p>
    <w:p w:rsidR="00A07192" w:rsidP="7A988C9D" w:rsidRDefault="5B981015" w14:paraId="5B3F200D" w14:textId="2D871173">
      <w:pPr>
        <w:rPr>
          <w:rFonts w:asciiTheme="minorHAnsi" w:hAnsiTheme="minorHAnsi" w:eastAsiaTheme="minorEastAsia" w:cstheme="minorBidi"/>
        </w:rPr>
      </w:pPr>
      <w:r w:rsidRPr="7A988C9D">
        <w:rPr>
          <w:rFonts w:asciiTheme="minorHAnsi" w:hAnsiTheme="minorHAnsi" w:eastAsiaTheme="minorEastAsia" w:cstheme="minorBidi"/>
        </w:rPr>
        <w:t xml:space="preserve"> </w:t>
      </w:r>
    </w:p>
    <w:p w:rsidR="00A07192" w:rsidP="7A988C9D" w:rsidRDefault="5B981015" w14:paraId="1FBD77CE" w14:textId="4434755E">
      <w:pPr>
        <w:rPr>
          <w:rFonts w:eastAsia="Calibri" w:cs="Calibri"/>
        </w:rPr>
      </w:pPr>
      <w:r w:rsidRPr="7A988C9D">
        <w:rPr>
          <w:rFonts w:eastAsia="Calibri" w:cs="Calibri"/>
        </w:rPr>
        <w:t xml:space="preserve"> </w:t>
      </w:r>
    </w:p>
    <w:p w:rsidR="00A07192" w:rsidP="7A988C9D" w:rsidRDefault="00A07192" w14:paraId="42A9CE96" w14:textId="77777777">
      <w:pPr>
        <w:rPr>
          <w:rFonts w:eastAsia="Calibri" w:cs="Calibri"/>
        </w:rPr>
      </w:pPr>
      <w:r w:rsidRPr="7A988C9D">
        <w:rPr>
          <w:rFonts w:eastAsia="Calibri" w:cs="Calibri"/>
        </w:rPr>
        <w:br w:type="page"/>
      </w:r>
    </w:p>
    <w:p w:rsidRPr="00413972" w:rsidR="00A07192" w:rsidP="7A988C9D" w:rsidRDefault="1FF786A0" w14:paraId="0767258A" w14:textId="21E0A20F">
      <w:pPr>
        <w:pStyle w:val="ListParagraph"/>
        <w:numPr>
          <w:ilvl w:val="0"/>
          <w:numId w:val="12"/>
        </w:numPr>
        <w:rPr>
          <w:rFonts w:eastAsia="Calibri" w:cs="Calibri"/>
          <w:b/>
          <w:bCs/>
        </w:rPr>
      </w:pPr>
      <w:r w:rsidRPr="7A988C9D">
        <w:rPr>
          <w:rFonts w:eastAsia="Calibri" w:cs="Calibri"/>
          <w:b/>
          <w:bCs/>
        </w:rPr>
        <w:t>DESARROLLO</w:t>
      </w:r>
    </w:p>
    <w:p w:rsidR="00413972" w:rsidP="7A988C9D" w:rsidRDefault="1FF786A0" w14:paraId="73D82F06" w14:textId="575078C4">
      <w:pPr>
        <w:rPr>
          <w:rFonts w:eastAsia="Calibri" w:cs="Calibri"/>
        </w:rPr>
      </w:pPr>
      <w:r w:rsidRPr="7A988C9D">
        <w:rPr>
          <w:rFonts w:eastAsia="Calibri" w:cs="Calibri"/>
        </w:rPr>
        <w:t>El siguiente caso p</w:t>
      </w:r>
      <w:r w:rsidRPr="7A988C9D" w:rsidR="3FB508C3">
        <w:rPr>
          <w:rFonts w:eastAsia="Calibri" w:cs="Calibri"/>
        </w:rPr>
        <w:t>r</w:t>
      </w:r>
      <w:r w:rsidRPr="7A988C9D">
        <w:rPr>
          <w:rFonts w:eastAsia="Calibri" w:cs="Calibri"/>
        </w:rPr>
        <w:t>áctico se va a desarrollar en base al orden de los numerales planteados en el escenario:</w:t>
      </w:r>
    </w:p>
    <w:p w:rsidRPr="00413972" w:rsidR="00413972" w:rsidP="7A988C9D" w:rsidRDefault="5B981015" w14:paraId="68557735" w14:textId="38BFC402">
      <w:pPr>
        <w:pStyle w:val="ListParagraph"/>
        <w:numPr>
          <w:ilvl w:val="0"/>
          <w:numId w:val="11"/>
        </w:numPr>
        <w:rPr>
          <w:rFonts w:eastAsia="Calibri" w:cs="Calibri"/>
          <w:b/>
          <w:bCs/>
        </w:rPr>
      </w:pPr>
      <w:r w:rsidRPr="7A988C9D">
        <w:rPr>
          <w:rFonts w:eastAsia="Calibri" w:cs="Calibri"/>
          <w:b/>
          <w:bCs/>
        </w:rPr>
        <w:t>Análisis de fuentes de datos</w:t>
      </w:r>
    </w:p>
    <w:p w:rsidR="00A07192" w:rsidP="7A988C9D" w:rsidRDefault="1FF786A0" w14:paraId="3C29D7AF" w14:textId="1B958892">
      <w:pPr>
        <w:jc w:val="both"/>
        <w:rPr>
          <w:rFonts w:eastAsia="Calibri" w:cs="Calibri"/>
        </w:rPr>
      </w:pPr>
      <w:r w:rsidRPr="7A988C9D">
        <w:rPr>
          <w:rFonts w:eastAsia="Calibri" w:cs="Calibri"/>
        </w:rPr>
        <w:t xml:space="preserve">Se tiene como </w:t>
      </w:r>
      <w:r w:rsidRPr="7A988C9D" w:rsidR="439A94B4">
        <w:rPr>
          <w:rFonts w:eastAsia="Calibri" w:cs="Calibri"/>
        </w:rPr>
        <w:t>fuente de datos inicial al archivo IMF_M</w:t>
      </w:r>
      <w:r w:rsidR="00AA2323">
        <w:rPr>
          <w:rFonts w:eastAsia="Calibri" w:cs="Calibri"/>
        </w:rPr>
        <w:t>y</w:t>
      </w:r>
      <w:r w:rsidRPr="7A988C9D" w:rsidR="439A94B4">
        <w:rPr>
          <w:rFonts w:eastAsia="Calibri" w:cs="Calibri"/>
        </w:rPr>
        <w:t xml:space="preserve">stery_Shopping.csv que contiene ciertos datos de la Compañía Mystery Shopping ordenada por columnas. En términos generales este archivo </w:t>
      </w:r>
      <w:r w:rsidRPr="7A988C9D" w:rsidR="626200F8">
        <w:rPr>
          <w:rFonts w:eastAsia="Calibri" w:cs="Calibri"/>
        </w:rPr>
        <w:t xml:space="preserve">contiene </w:t>
      </w:r>
      <w:r w:rsidRPr="7A988C9D" w:rsidR="439A94B4">
        <w:rPr>
          <w:rFonts w:eastAsia="Calibri" w:cs="Calibri"/>
        </w:rPr>
        <w:t>información</w:t>
      </w:r>
      <w:r w:rsidRPr="7A988C9D" w:rsidR="626200F8">
        <w:rPr>
          <w:rFonts w:eastAsia="Calibri" w:cs="Calibri"/>
        </w:rPr>
        <w:t xml:space="preserve"> de las evaluaciones realizadas en las diferentes provinc</w:t>
      </w:r>
      <w:r w:rsidRPr="7A988C9D" w:rsidR="4AA87909">
        <w:rPr>
          <w:rFonts w:eastAsia="Calibri" w:cs="Calibri"/>
        </w:rPr>
        <w:t xml:space="preserve">ias y localidades asignadas a un auditor </w:t>
      </w:r>
      <w:r w:rsidRPr="7A988C9D" w:rsidR="6BBF0A5C">
        <w:rPr>
          <w:rFonts w:eastAsia="Calibri" w:cs="Calibri"/>
        </w:rPr>
        <w:t>con</w:t>
      </w:r>
      <w:r w:rsidRPr="7A988C9D" w:rsidR="4AA87909">
        <w:rPr>
          <w:rFonts w:eastAsia="Calibri" w:cs="Calibri"/>
        </w:rPr>
        <w:t xml:space="preserve"> su respectivo resultado.</w:t>
      </w:r>
    </w:p>
    <w:p w:rsidR="4B183F02" w:rsidP="7A988C9D" w:rsidRDefault="439A94B4" w14:paraId="3AFB8531" w14:textId="7B0CBD2A">
      <w:pPr>
        <w:jc w:val="both"/>
        <w:rPr>
          <w:rFonts w:eastAsia="Calibri" w:cs="Calibri"/>
        </w:rPr>
      </w:pPr>
      <w:r w:rsidRPr="7A988C9D">
        <w:rPr>
          <w:rFonts w:eastAsia="Calibri" w:cs="Calibri"/>
        </w:rPr>
        <w:t xml:space="preserve">Haciendo un primer análisis de la fuente de datos referencial, se ha </w:t>
      </w:r>
      <w:r w:rsidRPr="7A988C9D" w:rsidR="054484D3">
        <w:rPr>
          <w:rFonts w:eastAsia="Calibri" w:cs="Calibri"/>
        </w:rPr>
        <w:t>elaborado</w:t>
      </w:r>
      <w:r w:rsidRPr="7A988C9D">
        <w:rPr>
          <w:rFonts w:eastAsia="Calibri" w:cs="Calibri"/>
        </w:rPr>
        <w:t xml:space="preserve"> el siguiente diccionario d</w:t>
      </w:r>
      <w:r w:rsidRPr="7A988C9D" w:rsidR="2E183162">
        <w:rPr>
          <w:rFonts w:eastAsia="Calibri" w:cs="Calibri"/>
        </w:rPr>
        <w:t xml:space="preserve">e datos, que no es más que el conjunto de metadatos que </w:t>
      </w:r>
      <w:r w:rsidRPr="7A988C9D" w:rsidR="054484D3">
        <w:rPr>
          <w:rFonts w:eastAsia="Calibri" w:cs="Calibri"/>
        </w:rPr>
        <w:t>enlistan</w:t>
      </w:r>
      <w:r w:rsidRPr="7A988C9D" w:rsidR="2E183162">
        <w:rPr>
          <w:rFonts w:eastAsia="Calibri" w:cs="Calibri"/>
        </w:rPr>
        <w:t xml:space="preserve"> las características lógicas y puntuales de los datos qu</w:t>
      </w:r>
      <w:r w:rsidRPr="7A988C9D" w:rsidR="054484D3">
        <w:rPr>
          <w:rFonts w:eastAsia="Calibri" w:cs="Calibri"/>
        </w:rPr>
        <w:t xml:space="preserve">e, para el desarrollo de este caso práctico, se van a utilizar para las diferentes fases de la solución. </w:t>
      </w:r>
    </w:p>
    <w:p w:rsidR="7A988C9D" w:rsidP="7A988C9D" w:rsidRDefault="7A988C9D" w14:paraId="1541AB3C" w14:textId="6C5F0002">
      <w:pPr>
        <w:jc w:val="both"/>
        <w:rPr>
          <w:rFonts w:eastAsia="Calibri" w:cs="Calibri"/>
        </w:rPr>
      </w:pPr>
    </w:p>
    <w:p w:rsidR="00A07192" w:rsidP="7A988C9D" w:rsidRDefault="687D3CF2" w14:paraId="380FCB1F" w14:textId="3BF05CB4">
      <w:pPr>
        <w:pStyle w:val="ListParagraph"/>
        <w:numPr>
          <w:ilvl w:val="1"/>
          <w:numId w:val="11"/>
        </w:numPr>
        <w:rPr>
          <w:rFonts w:eastAsia="Calibri" w:cs="Calibri"/>
        </w:rPr>
      </w:pPr>
      <w:r w:rsidRPr="7A988C9D">
        <w:rPr>
          <w:rFonts w:eastAsia="Calibri" w:cs="Calibri"/>
        </w:rPr>
        <w:t xml:space="preserve">Descripción de detalle de cada campo </w:t>
      </w:r>
    </w:p>
    <w:tbl>
      <w:tblPr>
        <w:tblStyle w:val="GridTable1Light-Accent1"/>
        <w:tblW w:w="7229" w:type="dxa"/>
        <w:tblInd w:w="704" w:type="dxa"/>
        <w:tblLayout w:type="fixed"/>
        <w:tblLook w:val="06A0" w:firstRow="1" w:lastRow="0" w:firstColumn="1" w:lastColumn="0" w:noHBand="1" w:noVBand="1"/>
      </w:tblPr>
      <w:tblGrid>
        <w:gridCol w:w="2552"/>
        <w:gridCol w:w="4677"/>
      </w:tblGrid>
      <w:tr w:rsidR="4B183F02" w:rsidTr="7A988C9D" w14:paraId="48B2FF03" w14:textId="77777777">
        <w:trPr>
          <w:cnfStyle w:val="100000000000" w:firstRow="1" w:lastRow="0" w:firstColumn="0" w:lastColumn="0" w:oddVBand="0" w:evenVBand="0" w:oddHBand="0"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2552" w:type="dxa"/>
          </w:tcPr>
          <w:p w:rsidR="4B183F02" w:rsidP="7A988C9D" w:rsidRDefault="30DDF91C" w14:paraId="0F194298" w14:textId="502757B7">
            <w:pPr>
              <w:rPr>
                <w:rFonts w:eastAsia="Calibri" w:cs="Calibri"/>
                <w:color w:val="000000" w:themeColor="text1"/>
                <w:sz w:val="22"/>
                <w:szCs w:val="22"/>
              </w:rPr>
            </w:pPr>
            <w:r w:rsidRPr="7A988C9D">
              <w:rPr>
                <w:rFonts w:eastAsia="Calibri" w:cs="Calibri"/>
                <w:color w:val="000000" w:themeColor="text1"/>
                <w:sz w:val="22"/>
                <w:szCs w:val="22"/>
              </w:rPr>
              <w:t>Nombre del campo</w:t>
            </w:r>
          </w:p>
        </w:tc>
        <w:tc>
          <w:tcPr>
            <w:tcW w:w="4677" w:type="dxa"/>
          </w:tcPr>
          <w:p w:rsidR="4B183F02" w:rsidP="7A988C9D" w:rsidRDefault="30DDF91C" w14:paraId="6CD5C048" w14:textId="263D146C">
            <w:pPr>
              <w:cnfStyle w:val="100000000000" w:firstRow="1" w:lastRow="0" w:firstColumn="0" w:lastColumn="0" w:oddVBand="0" w:evenVBand="0" w:oddHBand="0" w:evenHBand="0" w:firstRowFirstColumn="0" w:firstRowLastColumn="0" w:lastRowFirstColumn="0" w:lastRowLastColumn="0"/>
              <w:rPr>
                <w:rFonts w:eastAsia="Calibri" w:cs="Calibri"/>
                <w:color w:val="000000" w:themeColor="text1"/>
                <w:sz w:val="22"/>
                <w:szCs w:val="22"/>
              </w:rPr>
            </w:pPr>
            <w:r w:rsidRPr="7A988C9D">
              <w:rPr>
                <w:rFonts w:eastAsia="Calibri" w:cs="Calibri"/>
                <w:color w:val="000000" w:themeColor="text1"/>
                <w:sz w:val="22"/>
                <w:szCs w:val="22"/>
              </w:rPr>
              <w:t>Descripción</w:t>
            </w:r>
          </w:p>
        </w:tc>
      </w:tr>
      <w:tr w:rsidR="4B183F02" w:rsidTr="7A988C9D" w14:paraId="089BDA39" w14:textId="77777777">
        <w:trPr>
          <w:trHeight w:val="285"/>
        </w:trPr>
        <w:tc>
          <w:tcPr>
            <w:cnfStyle w:val="001000000000" w:firstRow="0" w:lastRow="0" w:firstColumn="1" w:lastColumn="0" w:oddVBand="0" w:evenVBand="0" w:oddHBand="0" w:evenHBand="0" w:firstRowFirstColumn="0" w:firstRowLastColumn="0" w:lastRowFirstColumn="0" w:lastRowLastColumn="0"/>
            <w:tcW w:w="2552" w:type="dxa"/>
          </w:tcPr>
          <w:p w:rsidR="4B183F02" w:rsidP="7A988C9D" w:rsidRDefault="30DDF91C" w14:paraId="22BC5C10" w14:textId="6AD2595F">
            <w:pPr>
              <w:rPr>
                <w:rFonts w:eastAsia="Calibri" w:cs="Calibri"/>
                <w:b w:val="0"/>
                <w:bCs w:val="0"/>
                <w:color w:val="000000" w:themeColor="text1"/>
                <w:sz w:val="22"/>
                <w:szCs w:val="22"/>
              </w:rPr>
            </w:pPr>
            <w:r w:rsidRPr="7A988C9D">
              <w:rPr>
                <w:rFonts w:eastAsia="Calibri" w:cs="Calibri"/>
                <w:b w:val="0"/>
                <w:bCs w:val="0"/>
                <w:color w:val="000000" w:themeColor="text1"/>
                <w:sz w:val="22"/>
                <w:szCs w:val="22"/>
              </w:rPr>
              <w:t>COD_LOC</w:t>
            </w:r>
          </w:p>
        </w:tc>
        <w:tc>
          <w:tcPr>
            <w:tcW w:w="4677" w:type="dxa"/>
          </w:tcPr>
          <w:p w:rsidR="4B183F02" w:rsidP="7A988C9D" w:rsidRDefault="30DDF91C" w14:paraId="7369E302" w14:textId="3BBF1294">
            <w:pPr>
              <w:cnfStyle w:val="000000000000" w:firstRow="0" w:lastRow="0" w:firstColumn="0" w:lastColumn="0" w:oddVBand="0" w:evenVBand="0" w:oddHBand="0" w:evenHBand="0" w:firstRowFirstColumn="0" w:firstRowLastColumn="0" w:lastRowFirstColumn="0" w:lastRowLastColumn="0"/>
              <w:rPr>
                <w:rFonts w:eastAsia="Calibri" w:cs="Calibri"/>
                <w:color w:val="000000" w:themeColor="text1"/>
                <w:sz w:val="22"/>
                <w:szCs w:val="22"/>
              </w:rPr>
            </w:pPr>
            <w:r w:rsidRPr="7A988C9D">
              <w:rPr>
                <w:rFonts w:eastAsia="Calibri" w:cs="Calibri"/>
                <w:color w:val="000000" w:themeColor="text1"/>
                <w:sz w:val="22"/>
                <w:szCs w:val="22"/>
              </w:rPr>
              <w:t xml:space="preserve">Guarda </w:t>
            </w:r>
            <w:r w:rsidRPr="7A988C9D" w:rsidR="054484D3">
              <w:rPr>
                <w:rFonts w:eastAsia="Calibri" w:cs="Calibri"/>
                <w:color w:val="000000" w:themeColor="text1"/>
                <w:sz w:val="22"/>
                <w:szCs w:val="22"/>
              </w:rPr>
              <w:t>código</w:t>
            </w:r>
            <w:r w:rsidRPr="7A988C9D">
              <w:rPr>
                <w:rFonts w:eastAsia="Calibri" w:cs="Calibri"/>
                <w:color w:val="000000" w:themeColor="text1"/>
                <w:sz w:val="22"/>
                <w:szCs w:val="22"/>
              </w:rPr>
              <w:t xml:space="preserve"> de localidad</w:t>
            </w:r>
          </w:p>
        </w:tc>
      </w:tr>
      <w:tr w:rsidR="4B183F02" w:rsidTr="7A988C9D" w14:paraId="246E01C9" w14:textId="77777777">
        <w:trPr>
          <w:trHeight w:val="285"/>
        </w:trPr>
        <w:tc>
          <w:tcPr>
            <w:cnfStyle w:val="001000000000" w:firstRow="0" w:lastRow="0" w:firstColumn="1" w:lastColumn="0" w:oddVBand="0" w:evenVBand="0" w:oddHBand="0" w:evenHBand="0" w:firstRowFirstColumn="0" w:firstRowLastColumn="0" w:lastRowFirstColumn="0" w:lastRowLastColumn="0"/>
            <w:tcW w:w="2552" w:type="dxa"/>
          </w:tcPr>
          <w:p w:rsidR="4B183F02" w:rsidP="7A988C9D" w:rsidRDefault="30DDF91C" w14:paraId="314C18EC" w14:textId="00CC9BA7">
            <w:pPr>
              <w:rPr>
                <w:rFonts w:eastAsia="Calibri" w:cs="Calibri"/>
                <w:b w:val="0"/>
                <w:bCs w:val="0"/>
                <w:color w:val="000000" w:themeColor="text1"/>
                <w:sz w:val="22"/>
                <w:szCs w:val="22"/>
              </w:rPr>
            </w:pPr>
            <w:r w:rsidRPr="7A988C9D">
              <w:rPr>
                <w:rFonts w:eastAsia="Calibri" w:cs="Calibri"/>
                <w:b w:val="0"/>
                <w:bCs w:val="0"/>
                <w:color w:val="000000" w:themeColor="text1"/>
                <w:sz w:val="22"/>
                <w:szCs w:val="22"/>
              </w:rPr>
              <w:t>NOMBRE_LOC</w:t>
            </w:r>
          </w:p>
        </w:tc>
        <w:tc>
          <w:tcPr>
            <w:tcW w:w="4677" w:type="dxa"/>
          </w:tcPr>
          <w:p w:rsidR="4B183F02" w:rsidP="7A988C9D" w:rsidRDefault="30DDF91C" w14:paraId="63A07396" w14:textId="6E111F34">
            <w:pPr>
              <w:cnfStyle w:val="000000000000" w:firstRow="0" w:lastRow="0" w:firstColumn="0" w:lastColumn="0" w:oddVBand="0" w:evenVBand="0" w:oddHBand="0" w:evenHBand="0" w:firstRowFirstColumn="0" w:firstRowLastColumn="0" w:lastRowFirstColumn="0" w:lastRowLastColumn="0"/>
              <w:rPr>
                <w:rFonts w:eastAsia="Calibri" w:cs="Calibri"/>
                <w:color w:val="000000" w:themeColor="text1"/>
                <w:sz w:val="22"/>
                <w:szCs w:val="22"/>
              </w:rPr>
            </w:pPr>
            <w:r w:rsidRPr="7A988C9D">
              <w:rPr>
                <w:rFonts w:eastAsia="Calibri" w:cs="Calibri"/>
                <w:color w:val="000000" w:themeColor="text1"/>
                <w:sz w:val="22"/>
                <w:szCs w:val="22"/>
              </w:rPr>
              <w:t>Guarda nombre de localidad</w:t>
            </w:r>
          </w:p>
        </w:tc>
      </w:tr>
      <w:tr w:rsidR="4B183F02" w:rsidTr="7A988C9D" w14:paraId="5C49E1E1" w14:textId="77777777">
        <w:trPr>
          <w:trHeight w:val="285"/>
        </w:trPr>
        <w:tc>
          <w:tcPr>
            <w:cnfStyle w:val="001000000000" w:firstRow="0" w:lastRow="0" w:firstColumn="1" w:lastColumn="0" w:oddVBand="0" w:evenVBand="0" w:oddHBand="0" w:evenHBand="0" w:firstRowFirstColumn="0" w:firstRowLastColumn="0" w:lastRowFirstColumn="0" w:lastRowLastColumn="0"/>
            <w:tcW w:w="2552" w:type="dxa"/>
          </w:tcPr>
          <w:p w:rsidR="4B183F02" w:rsidP="7A988C9D" w:rsidRDefault="30DDF91C" w14:paraId="35D215AB" w14:textId="7B9D950B">
            <w:pPr>
              <w:rPr>
                <w:rFonts w:eastAsia="Calibri" w:cs="Calibri"/>
                <w:b w:val="0"/>
                <w:bCs w:val="0"/>
                <w:color w:val="000000" w:themeColor="text1"/>
                <w:sz w:val="22"/>
                <w:szCs w:val="22"/>
              </w:rPr>
            </w:pPr>
            <w:r w:rsidRPr="7A988C9D">
              <w:rPr>
                <w:rFonts w:eastAsia="Calibri" w:cs="Calibri"/>
                <w:b w:val="0"/>
                <w:bCs w:val="0"/>
                <w:color w:val="000000" w:themeColor="text1"/>
                <w:sz w:val="22"/>
                <w:szCs w:val="22"/>
              </w:rPr>
              <w:t>CP</w:t>
            </w:r>
          </w:p>
        </w:tc>
        <w:tc>
          <w:tcPr>
            <w:tcW w:w="4677" w:type="dxa"/>
          </w:tcPr>
          <w:p w:rsidR="4B183F02" w:rsidP="7A988C9D" w:rsidRDefault="30DDF91C" w14:paraId="13976A05" w14:textId="68795D34">
            <w:pPr>
              <w:cnfStyle w:val="000000000000" w:firstRow="0" w:lastRow="0" w:firstColumn="0" w:lastColumn="0" w:oddVBand="0" w:evenVBand="0" w:oddHBand="0" w:evenHBand="0" w:firstRowFirstColumn="0" w:firstRowLastColumn="0" w:lastRowFirstColumn="0" w:lastRowLastColumn="0"/>
              <w:rPr>
                <w:rFonts w:eastAsia="Calibri" w:cs="Calibri"/>
                <w:color w:val="000000" w:themeColor="text1"/>
                <w:sz w:val="22"/>
                <w:szCs w:val="22"/>
              </w:rPr>
            </w:pPr>
            <w:r w:rsidRPr="7A988C9D">
              <w:rPr>
                <w:rFonts w:eastAsia="Calibri" w:cs="Calibri"/>
                <w:color w:val="000000" w:themeColor="text1"/>
                <w:sz w:val="22"/>
                <w:szCs w:val="22"/>
              </w:rPr>
              <w:t xml:space="preserve">Guarda </w:t>
            </w:r>
            <w:r w:rsidRPr="7A988C9D" w:rsidR="054484D3">
              <w:rPr>
                <w:rFonts w:eastAsia="Calibri" w:cs="Calibri"/>
                <w:color w:val="000000" w:themeColor="text1"/>
                <w:sz w:val="22"/>
                <w:szCs w:val="22"/>
              </w:rPr>
              <w:t>código</w:t>
            </w:r>
            <w:r w:rsidRPr="7A988C9D">
              <w:rPr>
                <w:rFonts w:eastAsia="Calibri" w:cs="Calibri"/>
                <w:color w:val="000000" w:themeColor="text1"/>
                <w:sz w:val="22"/>
                <w:szCs w:val="22"/>
              </w:rPr>
              <w:t xml:space="preserve"> postal</w:t>
            </w:r>
          </w:p>
        </w:tc>
      </w:tr>
      <w:tr w:rsidR="4B183F02" w:rsidTr="7A988C9D" w14:paraId="126643D5" w14:textId="77777777">
        <w:trPr>
          <w:trHeight w:val="285"/>
        </w:trPr>
        <w:tc>
          <w:tcPr>
            <w:cnfStyle w:val="001000000000" w:firstRow="0" w:lastRow="0" w:firstColumn="1" w:lastColumn="0" w:oddVBand="0" w:evenVBand="0" w:oddHBand="0" w:evenHBand="0" w:firstRowFirstColumn="0" w:firstRowLastColumn="0" w:lastRowFirstColumn="0" w:lastRowLastColumn="0"/>
            <w:tcW w:w="2552" w:type="dxa"/>
          </w:tcPr>
          <w:p w:rsidR="4B183F02" w:rsidP="7A988C9D" w:rsidRDefault="30DDF91C" w14:paraId="29ED280F" w14:textId="1E504D00">
            <w:pPr>
              <w:rPr>
                <w:rFonts w:eastAsia="Calibri" w:cs="Calibri"/>
                <w:b w:val="0"/>
                <w:bCs w:val="0"/>
                <w:color w:val="000000" w:themeColor="text1"/>
                <w:sz w:val="22"/>
                <w:szCs w:val="22"/>
              </w:rPr>
            </w:pPr>
            <w:r w:rsidRPr="7A988C9D">
              <w:rPr>
                <w:rFonts w:eastAsia="Calibri" w:cs="Calibri"/>
                <w:b w:val="0"/>
                <w:bCs w:val="0"/>
                <w:color w:val="000000" w:themeColor="text1"/>
                <w:sz w:val="22"/>
                <w:szCs w:val="22"/>
              </w:rPr>
              <w:t>POBLACION</w:t>
            </w:r>
          </w:p>
        </w:tc>
        <w:tc>
          <w:tcPr>
            <w:tcW w:w="4677" w:type="dxa"/>
          </w:tcPr>
          <w:p w:rsidR="4B183F02" w:rsidP="7A988C9D" w:rsidRDefault="30DDF91C" w14:paraId="233C37EF" w14:textId="758E126B">
            <w:pPr>
              <w:cnfStyle w:val="000000000000" w:firstRow="0" w:lastRow="0" w:firstColumn="0" w:lastColumn="0" w:oddVBand="0" w:evenVBand="0" w:oddHBand="0" w:evenHBand="0" w:firstRowFirstColumn="0" w:firstRowLastColumn="0" w:lastRowFirstColumn="0" w:lastRowLastColumn="0"/>
              <w:rPr>
                <w:rFonts w:eastAsia="Calibri" w:cs="Calibri"/>
                <w:color w:val="000000" w:themeColor="text1"/>
                <w:sz w:val="22"/>
                <w:szCs w:val="22"/>
              </w:rPr>
            </w:pPr>
            <w:r w:rsidRPr="7A988C9D">
              <w:rPr>
                <w:rFonts w:eastAsia="Calibri" w:cs="Calibri"/>
                <w:color w:val="000000" w:themeColor="text1"/>
                <w:sz w:val="22"/>
                <w:szCs w:val="22"/>
              </w:rPr>
              <w:t xml:space="preserve">Guarda nombre de </w:t>
            </w:r>
            <w:r w:rsidRPr="7A988C9D" w:rsidR="054484D3">
              <w:rPr>
                <w:rFonts w:eastAsia="Calibri" w:cs="Calibri"/>
                <w:color w:val="000000" w:themeColor="text1"/>
                <w:sz w:val="22"/>
                <w:szCs w:val="22"/>
              </w:rPr>
              <w:t>población</w:t>
            </w:r>
          </w:p>
        </w:tc>
      </w:tr>
      <w:tr w:rsidR="4B183F02" w:rsidTr="7A988C9D" w14:paraId="79E8B76F" w14:textId="77777777">
        <w:trPr>
          <w:trHeight w:val="285"/>
        </w:trPr>
        <w:tc>
          <w:tcPr>
            <w:cnfStyle w:val="001000000000" w:firstRow="0" w:lastRow="0" w:firstColumn="1" w:lastColumn="0" w:oddVBand="0" w:evenVBand="0" w:oddHBand="0" w:evenHBand="0" w:firstRowFirstColumn="0" w:firstRowLastColumn="0" w:lastRowFirstColumn="0" w:lastRowLastColumn="0"/>
            <w:tcW w:w="2552" w:type="dxa"/>
          </w:tcPr>
          <w:p w:rsidR="4B183F02" w:rsidP="7A988C9D" w:rsidRDefault="30DDF91C" w14:paraId="453982EF" w14:textId="1EEE1D68">
            <w:pPr>
              <w:rPr>
                <w:rFonts w:eastAsia="Calibri" w:cs="Calibri"/>
                <w:b w:val="0"/>
                <w:bCs w:val="0"/>
                <w:color w:val="000000" w:themeColor="text1"/>
                <w:sz w:val="22"/>
                <w:szCs w:val="22"/>
              </w:rPr>
            </w:pPr>
            <w:r w:rsidRPr="7A988C9D">
              <w:rPr>
                <w:rFonts w:eastAsia="Calibri" w:cs="Calibri"/>
                <w:b w:val="0"/>
                <w:bCs w:val="0"/>
                <w:color w:val="000000" w:themeColor="text1"/>
                <w:sz w:val="22"/>
                <w:szCs w:val="22"/>
              </w:rPr>
              <w:t>OFICINA</w:t>
            </w:r>
          </w:p>
        </w:tc>
        <w:tc>
          <w:tcPr>
            <w:tcW w:w="4677" w:type="dxa"/>
          </w:tcPr>
          <w:p w:rsidR="4B183F02" w:rsidP="7A988C9D" w:rsidRDefault="30DDF91C" w14:paraId="52EC1784" w14:textId="4C8D03EF">
            <w:pPr>
              <w:cnfStyle w:val="000000000000" w:firstRow="0" w:lastRow="0" w:firstColumn="0" w:lastColumn="0" w:oddVBand="0" w:evenVBand="0" w:oddHBand="0" w:evenHBand="0" w:firstRowFirstColumn="0" w:firstRowLastColumn="0" w:lastRowFirstColumn="0" w:lastRowLastColumn="0"/>
              <w:rPr>
                <w:rFonts w:eastAsia="Calibri" w:cs="Calibri"/>
                <w:color w:val="000000" w:themeColor="text1"/>
                <w:sz w:val="22"/>
                <w:szCs w:val="22"/>
              </w:rPr>
            </w:pPr>
            <w:r w:rsidRPr="7A988C9D">
              <w:rPr>
                <w:rFonts w:eastAsia="Calibri" w:cs="Calibri"/>
                <w:color w:val="000000" w:themeColor="text1"/>
                <w:sz w:val="22"/>
                <w:szCs w:val="22"/>
              </w:rPr>
              <w:t xml:space="preserve">Guarda </w:t>
            </w:r>
            <w:r w:rsidRPr="7A988C9D" w:rsidR="054484D3">
              <w:rPr>
                <w:rFonts w:eastAsia="Calibri" w:cs="Calibri"/>
                <w:color w:val="000000" w:themeColor="text1"/>
                <w:sz w:val="22"/>
                <w:szCs w:val="22"/>
              </w:rPr>
              <w:t>código</w:t>
            </w:r>
            <w:r w:rsidRPr="7A988C9D">
              <w:rPr>
                <w:rFonts w:eastAsia="Calibri" w:cs="Calibri"/>
                <w:color w:val="000000" w:themeColor="text1"/>
                <w:sz w:val="22"/>
                <w:szCs w:val="22"/>
              </w:rPr>
              <w:t xml:space="preserve"> de oficina</w:t>
            </w:r>
          </w:p>
        </w:tc>
      </w:tr>
      <w:tr w:rsidR="4B183F02" w:rsidTr="7A988C9D" w14:paraId="58A93C01" w14:textId="77777777">
        <w:trPr>
          <w:trHeight w:val="285"/>
        </w:trPr>
        <w:tc>
          <w:tcPr>
            <w:cnfStyle w:val="001000000000" w:firstRow="0" w:lastRow="0" w:firstColumn="1" w:lastColumn="0" w:oddVBand="0" w:evenVBand="0" w:oddHBand="0" w:evenHBand="0" w:firstRowFirstColumn="0" w:firstRowLastColumn="0" w:lastRowFirstColumn="0" w:lastRowLastColumn="0"/>
            <w:tcW w:w="2552" w:type="dxa"/>
          </w:tcPr>
          <w:p w:rsidR="4B183F02" w:rsidP="7A988C9D" w:rsidRDefault="30DDF91C" w14:paraId="5EB4E52A" w14:textId="5883D1FA">
            <w:pPr>
              <w:rPr>
                <w:rFonts w:eastAsia="Calibri" w:cs="Calibri"/>
                <w:b w:val="0"/>
                <w:bCs w:val="0"/>
                <w:color w:val="000000" w:themeColor="text1"/>
                <w:sz w:val="22"/>
                <w:szCs w:val="22"/>
              </w:rPr>
            </w:pPr>
            <w:r w:rsidRPr="7A988C9D">
              <w:rPr>
                <w:rFonts w:eastAsia="Calibri" w:cs="Calibri"/>
                <w:b w:val="0"/>
                <w:bCs w:val="0"/>
                <w:color w:val="000000" w:themeColor="text1"/>
                <w:sz w:val="22"/>
                <w:szCs w:val="22"/>
              </w:rPr>
              <w:t>PROVINCIA</w:t>
            </w:r>
          </w:p>
        </w:tc>
        <w:tc>
          <w:tcPr>
            <w:tcW w:w="4677" w:type="dxa"/>
          </w:tcPr>
          <w:p w:rsidR="4B183F02" w:rsidP="7A988C9D" w:rsidRDefault="30DDF91C" w14:paraId="258AE9CF" w14:textId="504106E2">
            <w:pPr>
              <w:cnfStyle w:val="000000000000" w:firstRow="0" w:lastRow="0" w:firstColumn="0" w:lastColumn="0" w:oddVBand="0" w:evenVBand="0" w:oddHBand="0" w:evenHBand="0" w:firstRowFirstColumn="0" w:firstRowLastColumn="0" w:lastRowFirstColumn="0" w:lastRowLastColumn="0"/>
              <w:rPr>
                <w:rFonts w:eastAsia="Calibri" w:cs="Calibri"/>
                <w:color w:val="000000" w:themeColor="text1"/>
                <w:sz w:val="22"/>
                <w:szCs w:val="22"/>
              </w:rPr>
            </w:pPr>
            <w:r w:rsidRPr="7A988C9D">
              <w:rPr>
                <w:rFonts w:eastAsia="Calibri" w:cs="Calibri"/>
                <w:color w:val="000000" w:themeColor="text1"/>
                <w:sz w:val="22"/>
                <w:szCs w:val="22"/>
              </w:rPr>
              <w:t>Guarda nombre de provincia</w:t>
            </w:r>
          </w:p>
        </w:tc>
      </w:tr>
      <w:tr w:rsidR="4B183F02" w:rsidTr="7A988C9D" w14:paraId="1EF1014F" w14:textId="77777777">
        <w:trPr>
          <w:trHeight w:val="285"/>
        </w:trPr>
        <w:tc>
          <w:tcPr>
            <w:cnfStyle w:val="001000000000" w:firstRow="0" w:lastRow="0" w:firstColumn="1" w:lastColumn="0" w:oddVBand="0" w:evenVBand="0" w:oddHBand="0" w:evenHBand="0" w:firstRowFirstColumn="0" w:firstRowLastColumn="0" w:lastRowFirstColumn="0" w:lastRowLastColumn="0"/>
            <w:tcW w:w="2552" w:type="dxa"/>
          </w:tcPr>
          <w:p w:rsidR="4B183F02" w:rsidP="7A988C9D" w:rsidRDefault="30DDF91C" w14:paraId="01AEE850" w14:textId="71D900D0">
            <w:pPr>
              <w:rPr>
                <w:rFonts w:eastAsia="Calibri" w:cs="Calibri"/>
                <w:b w:val="0"/>
                <w:bCs w:val="0"/>
                <w:color w:val="000000" w:themeColor="text1"/>
                <w:sz w:val="22"/>
                <w:szCs w:val="22"/>
              </w:rPr>
            </w:pPr>
            <w:r w:rsidRPr="7A988C9D">
              <w:rPr>
                <w:rFonts w:eastAsia="Calibri" w:cs="Calibri"/>
                <w:b w:val="0"/>
                <w:bCs w:val="0"/>
                <w:color w:val="000000" w:themeColor="text1"/>
                <w:sz w:val="22"/>
                <w:szCs w:val="22"/>
              </w:rPr>
              <w:t>COD_PROY</w:t>
            </w:r>
          </w:p>
        </w:tc>
        <w:tc>
          <w:tcPr>
            <w:tcW w:w="4677" w:type="dxa"/>
          </w:tcPr>
          <w:p w:rsidR="4B183F02" w:rsidP="7A988C9D" w:rsidRDefault="30DDF91C" w14:paraId="26800A76" w14:textId="0BDE65EE">
            <w:pPr>
              <w:cnfStyle w:val="000000000000" w:firstRow="0" w:lastRow="0" w:firstColumn="0" w:lastColumn="0" w:oddVBand="0" w:evenVBand="0" w:oddHBand="0" w:evenHBand="0" w:firstRowFirstColumn="0" w:firstRowLastColumn="0" w:lastRowFirstColumn="0" w:lastRowLastColumn="0"/>
              <w:rPr>
                <w:rFonts w:eastAsia="Calibri" w:cs="Calibri"/>
                <w:color w:val="000000" w:themeColor="text1"/>
                <w:sz w:val="22"/>
                <w:szCs w:val="22"/>
              </w:rPr>
            </w:pPr>
            <w:r w:rsidRPr="7A988C9D">
              <w:rPr>
                <w:rFonts w:eastAsia="Calibri" w:cs="Calibri"/>
                <w:color w:val="000000" w:themeColor="text1"/>
                <w:sz w:val="22"/>
                <w:szCs w:val="22"/>
              </w:rPr>
              <w:t xml:space="preserve">Guarda </w:t>
            </w:r>
            <w:r w:rsidRPr="7A988C9D" w:rsidR="054484D3">
              <w:rPr>
                <w:rFonts w:eastAsia="Calibri" w:cs="Calibri"/>
                <w:color w:val="000000" w:themeColor="text1"/>
                <w:sz w:val="22"/>
                <w:szCs w:val="22"/>
              </w:rPr>
              <w:t>código</w:t>
            </w:r>
            <w:r w:rsidRPr="7A988C9D">
              <w:rPr>
                <w:rFonts w:eastAsia="Calibri" w:cs="Calibri"/>
                <w:color w:val="000000" w:themeColor="text1"/>
                <w:sz w:val="22"/>
                <w:szCs w:val="22"/>
              </w:rPr>
              <w:t xml:space="preserve"> de proyecto</w:t>
            </w:r>
          </w:p>
        </w:tc>
      </w:tr>
      <w:tr w:rsidR="4B183F02" w:rsidTr="7A988C9D" w14:paraId="1E89ABB2" w14:textId="77777777">
        <w:trPr>
          <w:trHeight w:val="285"/>
        </w:trPr>
        <w:tc>
          <w:tcPr>
            <w:cnfStyle w:val="001000000000" w:firstRow="0" w:lastRow="0" w:firstColumn="1" w:lastColumn="0" w:oddVBand="0" w:evenVBand="0" w:oddHBand="0" w:evenHBand="0" w:firstRowFirstColumn="0" w:firstRowLastColumn="0" w:lastRowFirstColumn="0" w:lastRowLastColumn="0"/>
            <w:tcW w:w="2552" w:type="dxa"/>
          </w:tcPr>
          <w:p w:rsidR="4B183F02" w:rsidP="7A988C9D" w:rsidRDefault="30DDF91C" w14:paraId="6C2C0350" w14:textId="59B37786">
            <w:pPr>
              <w:rPr>
                <w:rFonts w:eastAsia="Calibri" w:cs="Calibri"/>
                <w:b w:val="0"/>
                <w:bCs w:val="0"/>
                <w:color w:val="000000" w:themeColor="text1"/>
                <w:sz w:val="22"/>
                <w:szCs w:val="22"/>
              </w:rPr>
            </w:pPr>
            <w:r w:rsidRPr="7A988C9D">
              <w:rPr>
                <w:rFonts w:eastAsia="Calibri" w:cs="Calibri"/>
                <w:b w:val="0"/>
                <w:bCs w:val="0"/>
                <w:color w:val="000000" w:themeColor="text1"/>
                <w:sz w:val="22"/>
                <w:szCs w:val="22"/>
              </w:rPr>
              <w:t>ID_EVALUACION</w:t>
            </w:r>
          </w:p>
        </w:tc>
        <w:tc>
          <w:tcPr>
            <w:tcW w:w="4677" w:type="dxa"/>
          </w:tcPr>
          <w:p w:rsidR="4B183F02" w:rsidP="7A988C9D" w:rsidRDefault="30DDF91C" w14:paraId="36222A80" w14:textId="6505EAD3">
            <w:pPr>
              <w:cnfStyle w:val="000000000000" w:firstRow="0" w:lastRow="0" w:firstColumn="0" w:lastColumn="0" w:oddVBand="0" w:evenVBand="0" w:oddHBand="0" w:evenHBand="0" w:firstRowFirstColumn="0" w:firstRowLastColumn="0" w:lastRowFirstColumn="0" w:lastRowLastColumn="0"/>
              <w:rPr>
                <w:rFonts w:eastAsia="Calibri" w:cs="Calibri"/>
                <w:color w:val="000000" w:themeColor="text1"/>
                <w:sz w:val="22"/>
                <w:szCs w:val="22"/>
              </w:rPr>
            </w:pPr>
            <w:r w:rsidRPr="7A988C9D">
              <w:rPr>
                <w:rFonts w:eastAsia="Calibri" w:cs="Calibri"/>
                <w:color w:val="000000" w:themeColor="text1"/>
                <w:sz w:val="22"/>
                <w:szCs w:val="22"/>
              </w:rPr>
              <w:t>Guarda id de evaluaci</w:t>
            </w:r>
            <w:r w:rsidRPr="7A988C9D" w:rsidR="21C1F1CF">
              <w:rPr>
                <w:rFonts w:eastAsia="Calibri" w:cs="Calibri"/>
                <w:color w:val="000000" w:themeColor="text1"/>
                <w:sz w:val="22"/>
                <w:szCs w:val="22"/>
              </w:rPr>
              <w:t>ó</w:t>
            </w:r>
            <w:r w:rsidRPr="7A988C9D">
              <w:rPr>
                <w:rFonts w:eastAsia="Calibri" w:cs="Calibri"/>
                <w:color w:val="000000" w:themeColor="text1"/>
                <w:sz w:val="22"/>
                <w:szCs w:val="22"/>
              </w:rPr>
              <w:t>n</w:t>
            </w:r>
          </w:p>
        </w:tc>
      </w:tr>
      <w:tr w:rsidR="4B183F02" w:rsidTr="7A988C9D" w14:paraId="74FA14E9" w14:textId="77777777">
        <w:trPr>
          <w:trHeight w:val="285"/>
        </w:trPr>
        <w:tc>
          <w:tcPr>
            <w:cnfStyle w:val="001000000000" w:firstRow="0" w:lastRow="0" w:firstColumn="1" w:lastColumn="0" w:oddVBand="0" w:evenVBand="0" w:oddHBand="0" w:evenHBand="0" w:firstRowFirstColumn="0" w:firstRowLastColumn="0" w:lastRowFirstColumn="0" w:lastRowLastColumn="0"/>
            <w:tcW w:w="2552" w:type="dxa"/>
          </w:tcPr>
          <w:p w:rsidR="4B183F02" w:rsidP="7A988C9D" w:rsidRDefault="30DDF91C" w14:paraId="23DD40A6" w14:textId="32A1EC84">
            <w:pPr>
              <w:rPr>
                <w:rFonts w:eastAsia="Calibri" w:cs="Calibri"/>
                <w:b w:val="0"/>
                <w:bCs w:val="0"/>
                <w:color w:val="000000" w:themeColor="text1"/>
                <w:sz w:val="22"/>
                <w:szCs w:val="22"/>
              </w:rPr>
            </w:pPr>
            <w:r w:rsidRPr="7A988C9D">
              <w:rPr>
                <w:rFonts w:eastAsia="Calibri" w:cs="Calibri"/>
                <w:b w:val="0"/>
                <w:bCs w:val="0"/>
                <w:color w:val="000000" w:themeColor="text1"/>
                <w:sz w:val="22"/>
                <w:szCs w:val="22"/>
              </w:rPr>
              <w:t>Fecha de ejecucion</w:t>
            </w:r>
          </w:p>
        </w:tc>
        <w:tc>
          <w:tcPr>
            <w:tcW w:w="4677" w:type="dxa"/>
          </w:tcPr>
          <w:p w:rsidR="4B183F02" w:rsidP="7A988C9D" w:rsidRDefault="30DDF91C" w14:paraId="2FF74980" w14:textId="2919873D">
            <w:pPr>
              <w:cnfStyle w:val="000000000000" w:firstRow="0" w:lastRow="0" w:firstColumn="0" w:lastColumn="0" w:oddVBand="0" w:evenVBand="0" w:oddHBand="0" w:evenHBand="0" w:firstRowFirstColumn="0" w:firstRowLastColumn="0" w:lastRowFirstColumn="0" w:lastRowLastColumn="0"/>
              <w:rPr>
                <w:rFonts w:eastAsia="Calibri" w:cs="Calibri"/>
                <w:color w:val="000000" w:themeColor="text1"/>
                <w:sz w:val="22"/>
                <w:szCs w:val="22"/>
              </w:rPr>
            </w:pPr>
            <w:r w:rsidRPr="7A988C9D">
              <w:rPr>
                <w:rFonts w:eastAsia="Calibri" w:cs="Calibri"/>
                <w:color w:val="000000" w:themeColor="text1"/>
                <w:sz w:val="22"/>
                <w:szCs w:val="22"/>
              </w:rPr>
              <w:t xml:space="preserve">Guarda fecha de </w:t>
            </w:r>
            <w:r w:rsidRPr="7A988C9D" w:rsidR="054484D3">
              <w:rPr>
                <w:rFonts w:eastAsia="Calibri" w:cs="Calibri"/>
                <w:color w:val="000000" w:themeColor="text1"/>
                <w:sz w:val="22"/>
                <w:szCs w:val="22"/>
              </w:rPr>
              <w:t>ejecución</w:t>
            </w:r>
          </w:p>
        </w:tc>
      </w:tr>
      <w:tr w:rsidR="4B183F02" w:rsidTr="7A988C9D" w14:paraId="6DA69C0F" w14:textId="77777777">
        <w:trPr>
          <w:trHeight w:val="285"/>
        </w:trPr>
        <w:tc>
          <w:tcPr>
            <w:cnfStyle w:val="001000000000" w:firstRow="0" w:lastRow="0" w:firstColumn="1" w:lastColumn="0" w:oddVBand="0" w:evenVBand="0" w:oddHBand="0" w:evenHBand="0" w:firstRowFirstColumn="0" w:firstRowLastColumn="0" w:lastRowFirstColumn="0" w:lastRowLastColumn="0"/>
            <w:tcW w:w="2552" w:type="dxa"/>
          </w:tcPr>
          <w:p w:rsidR="4B183F02" w:rsidP="7A988C9D" w:rsidRDefault="30DDF91C" w14:paraId="1191704D" w14:textId="13F37637">
            <w:pPr>
              <w:rPr>
                <w:rFonts w:eastAsia="Calibri" w:cs="Calibri"/>
                <w:b w:val="0"/>
                <w:bCs w:val="0"/>
                <w:color w:val="000000" w:themeColor="text1"/>
                <w:sz w:val="22"/>
                <w:szCs w:val="22"/>
              </w:rPr>
            </w:pPr>
            <w:r w:rsidRPr="7A988C9D">
              <w:rPr>
                <w:rFonts w:eastAsia="Calibri" w:cs="Calibri"/>
                <w:b w:val="0"/>
                <w:bCs w:val="0"/>
                <w:color w:val="000000" w:themeColor="text1"/>
                <w:sz w:val="22"/>
                <w:szCs w:val="22"/>
              </w:rPr>
              <w:t>COD_AUDITOR</w:t>
            </w:r>
          </w:p>
        </w:tc>
        <w:tc>
          <w:tcPr>
            <w:tcW w:w="4677" w:type="dxa"/>
          </w:tcPr>
          <w:p w:rsidR="4B183F02" w:rsidP="7A988C9D" w:rsidRDefault="30DDF91C" w14:paraId="654B788B" w14:textId="7A9E33CE">
            <w:pPr>
              <w:cnfStyle w:val="000000000000" w:firstRow="0" w:lastRow="0" w:firstColumn="0" w:lastColumn="0" w:oddVBand="0" w:evenVBand="0" w:oddHBand="0" w:evenHBand="0" w:firstRowFirstColumn="0" w:firstRowLastColumn="0" w:lastRowFirstColumn="0" w:lastRowLastColumn="0"/>
              <w:rPr>
                <w:rFonts w:eastAsia="Calibri" w:cs="Calibri"/>
                <w:color w:val="000000" w:themeColor="text1"/>
                <w:sz w:val="22"/>
                <w:szCs w:val="22"/>
              </w:rPr>
            </w:pPr>
            <w:r w:rsidRPr="7A988C9D">
              <w:rPr>
                <w:rFonts w:eastAsia="Calibri" w:cs="Calibri"/>
                <w:color w:val="000000" w:themeColor="text1"/>
                <w:sz w:val="22"/>
                <w:szCs w:val="22"/>
              </w:rPr>
              <w:t xml:space="preserve">Guarda </w:t>
            </w:r>
            <w:r w:rsidRPr="7A988C9D" w:rsidR="054484D3">
              <w:rPr>
                <w:rFonts w:eastAsia="Calibri" w:cs="Calibri"/>
                <w:color w:val="000000" w:themeColor="text1"/>
                <w:sz w:val="22"/>
                <w:szCs w:val="22"/>
              </w:rPr>
              <w:t>código</w:t>
            </w:r>
            <w:r w:rsidRPr="7A988C9D">
              <w:rPr>
                <w:rFonts w:eastAsia="Calibri" w:cs="Calibri"/>
                <w:color w:val="000000" w:themeColor="text1"/>
                <w:sz w:val="22"/>
                <w:szCs w:val="22"/>
              </w:rPr>
              <w:t xml:space="preserve"> de auditor</w:t>
            </w:r>
          </w:p>
        </w:tc>
      </w:tr>
      <w:tr w:rsidR="4B183F02" w:rsidTr="7A988C9D" w14:paraId="2F214B6D" w14:textId="77777777">
        <w:trPr>
          <w:trHeight w:val="285"/>
        </w:trPr>
        <w:tc>
          <w:tcPr>
            <w:cnfStyle w:val="001000000000" w:firstRow="0" w:lastRow="0" w:firstColumn="1" w:lastColumn="0" w:oddVBand="0" w:evenVBand="0" w:oddHBand="0" w:evenHBand="0" w:firstRowFirstColumn="0" w:firstRowLastColumn="0" w:lastRowFirstColumn="0" w:lastRowLastColumn="0"/>
            <w:tcW w:w="2552" w:type="dxa"/>
          </w:tcPr>
          <w:p w:rsidR="4B183F02" w:rsidP="7A988C9D" w:rsidRDefault="30DDF91C" w14:paraId="0AF13BA5" w14:textId="292F05D8">
            <w:pPr>
              <w:rPr>
                <w:rFonts w:eastAsia="Calibri" w:cs="Calibri"/>
                <w:b w:val="0"/>
                <w:bCs w:val="0"/>
                <w:color w:val="000000" w:themeColor="text1"/>
                <w:sz w:val="22"/>
                <w:szCs w:val="22"/>
              </w:rPr>
            </w:pPr>
            <w:r w:rsidRPr="7A988C9D">
              <w:rPr>
                <w:rFonts w:eastAsia="Calibri" w:cs="Calibri"/>
                <w:b w:val="0"/>
                <w:bCs w:val="0"/>
                <w:color w:val="000000" w:themeColor="text1"/>
                <w:sz w:val="22"/>
                <w:szCs w:val="22"/>
              </w:rPr>
              <w:t>RESULTADO</w:t>
            </w:r>
          </w:p>
        </w:tc>
        <w:tc>
          <w:tcPr>
            <w:tcW w:w="4677" w:type="dxa"/>
          </w:tcPr>
          <w:p w:rsidR="4B183F02" w:rsidP="7A988C9D" w:rsidRDefault="30DDF91C" w14:paraId="2D123A09" w14:textId="1A139681">
            <w:pPr>
              <w:cnfStyle w:val="000000000000" w:firstRow="0" w:lastRow="0" w:firstColumn="0" w:lastColumn="0" w:oddVBand="0" w:evenVBand="0" w:oddHBand="0" w:evenHBand="0" w:firstRowFirstColumn="0" w:firstRowLastColumn="0" w:lastRowFirstColumn="0" w:lastRowLastColumn="0"/>
              <w:rPr>
                <w:rFonts w:eastAsia="Calibri" w:cs="Calibri"/>
                <w:color w:val="000000" w:themeColor="text1"/>
                <w:sz w:val="22"/>
                <w:szCs w:val="22"/>
              </w:rPr>
            </w:pPr>
            <w:r w:rsidRPr="7A988C9D">
              <w:rPr>
                <w:rFonts w:eastAsia="Calibri" w:cs="Calibri"/>
                <w:color w:val="000000" w:themeColor="text1"/>
                <w:sz w:val="22"/>
                <w:szCs w:val="22"/>
              </w:rPr>
              <w:t xml:space="preserve">Guarda resultado de </w:t>
            </w:r>
            <w:r w:rsidRPr="7A988C9D" w:rsidR="054484D3">
              <w:rPr>
                <w:rFonts w:eastAsia="Calibri" w:cs="Calibri"/>
                <w:color w:val="000000" w:themeColor="text1"/>
                <w:sz w:val="22"/>
                <w:szCs w:val="22"/>
              </w:rPr>
              <w:t>evaluación</w:t>
            </w:r>
          </w:p>
        </w:tc>
      </w:tr>
      <w:tr w:rsidR="4B183F02" w:rsidTr="7A988C9D" w14:paraId="2BE3ECD3" w14:textId="77777777">
        <w:trPr>
          <w:trHeight w:val="285"/>
        </w:trPr>
        <w:tc>
          <w:tcPr>
            <w:cnfStyle w:val="001000000000" w:firstRow="0" w:lastRow="0" w:firstColumn="1" w:lastColumn="0" w:oddVBand="0" w:evenVBand="0" w:oddHBand="0" w:evenHBand="0" w:firstRowFirstColumn="0" w:firstRowLastColumn="0" w:lastRowFirstColumn="0" w:lastRowLastColumn="0"/>
            <w:tcW w:w="2552" w:type="dxa"/>
          </w:tcPr>
          <w:p w:rsidR="4B183F02" w:rsidP="7A988C9D" w:rsidRDefault="30DDF91C" w14:paraId="6BFE5E76" w14:textId="20A0EB76">
            <w:pPr>
              <w:rPr>
                <w:rFonts w:eastAsia="Calibri" w:cs="Calibri"/>
                <w:b w:val="0"/>
                <w:bCs w:val="0"/>
                <w:color w:val="000000" w:themeColor="text1"/>
                <w:sz w:val="22"/>
                <w:szCs w:val="22"/>
              </w:rPr>
            </w:pPr>
            <w:r w:rsidRPr="7A988C9D">
              <w:rPr>
                <w:rFonts w:eastAsia="Calibri" w:cs="Calibri"/>
                <w:b w:val="0"/>
                <w:bCs w:val="0"/>
                <w:color w:val="000000" w:themeColor="text1"/>
                <w:sz w:val="22"/>
                <w:szCs w:val="22"/>
              </w:rPr>
              <w:t>TITULO_CUESTIONARIO</w:t>
            </w:r>
          </w:p>
        </w:tc>
        <w:tc>
          <w:tcPr>
            <w:tcW w:w="4677" w:type="dxa"/>
          </w:tcPr>
          <w:p w:rsidR="4B183F02" w:rsidP="7A988C9D" w:rsidRDefault="30DDF91C" w14:paraId="6AAF1BDC" w14:textId="467E60C3">
            <w:pPr>
              <w:cnfStyle w:val="000000000000" w:firstRow="0" w:lastRow="0" w:firstColumn="0" w:lastColumn="0" w:oddVBand="0" w:evenVBand="0" w:oddHBand="0" w:evenHBand="0" w:firstRowFirstColumn="0" w:firstRowLastColumn="0" w:lastRowFirstColumn="0" w:lastRowLastColumn="0"/>
              <w:rPr>
                <w:rFonts w:eastAsia="Calibri" w:cs="Calibri"/>
                <w:color w:val="000000" w:themeColor="text1"/>
                <w:sz w:val="22"/>
                <w:szCs w:val="22"/>
              </w:rPr>
            </w:pPr>
            <w:r w:rsidRPr="7A988C9D">
              <w:rPr>
                <w:rFonts w:eastAsia="Calibri" w:cs="Calibri"/>
                <w:color w:val="000000" w:themeColor="text1"/>
                <w:sz w:val="22"/>
                <w:szCs w:val="22"/>
              </w:rPr>
              <w:t>Guarda nombre del cuestionario</w:t>
            </w:r>
          </w:p>
        </w:tc>
      </w:tr>
    </w:tbl>
    <w:p w:rsidRPr="00E4654C" w:rsidR="4B183F02" w:rsidP="7A988C9D" w:rsidRDefault="054484D3" w14:paraId="3AF8E674" w14:textId="7AEF82BC">
      <w:pPr>
        <w:jc w:val="center"/>
        <w:rPr>
          <w:rFonts w:eastAsia="Calibri" w:cs="Calibri"/>
          <w:i/>
          <w:iCs/>
          <w:sz w:val="18"/>
          <w:szCs w:val="18"/>
        </w:rPr>
      </w:pPr>
      <w:r w:rsidRPr="7A988C9D">
        <w:rPr>
          <w:rFonts w:eastAsia="Calibri" w:cs="Calibri"/>
          <w:i/>
          <w:iCs/>
          <w:sz w:val="18"/>
          <w:szCs w:val="18"/>
        </w:rPr>
        <w:t>Tabla 1. Detalle de los campos</w:t>
      </w:r>
    </w:p>
    <w:p w:rsidR="7A988C9D" w:rsidP="7A988C9D" w:rsidRDefault="7A988C9D" w14:paraId="1270B6D9" w14:textId="1E6C9B8A">
      <w:pPr>
        <w:rPr>
          <w:rFonts w:eastAsia="Calibri" w:cs="Calibri"/>
        </w:rPr>
      </w:pPr>
      <w:r w:rsidRPr="7A988C9D">
        <w:rPr>
          <w:rFonts w:eastAsia="Calibri" w:cs="Calibri"/>
        </w:rPr>
        <w:br w:type="page"/>
      </w:r>
    </w:p>
    <w:p w:rsidR="00A07192" w:rsidP="7A988C9D" w:rsidRDefault="5B981015" w14:paraId="2CC1ED38" w14:textId="340B2648">
      <w:pPr>
        <w:pStyle w:val="ListParagraph"/>
        <w:numPr>
          <w:ilvl w:val="1"/>
          <w:numId w:val="11"/>
        </w:numPr>
        <w:rPr>
          <w:rFonts w:eastAsia="Calibri" w:cs="Calibri"/>
        </w:rPr>
      </w:pPr>
      <w:r w:rsidRPr="7A988C9D">
        <w:rPr>
          <w:rFonts w:eastAsia="Calibri" w:cs="Calibri"/>
        </w:rPr>
        <w:t xml:space="preserve"> Tipo de campo, naturaleza </w:t>
      </w:r>
    </w:p>
    <w:tbl>
      <w:tblPr>
        <w:tblStyle w:val="GridTable1Light-Accent1"/>
        <w:tblW w:w="7229" w:type="dxa"/>
        <w:tblInd w:w="704" w:type="dxa"/>
        <w:tblCellMar>
          <w:top w:w="15" w:type="dxa"/>
          <w:left w:w="15" w:type="dxa"/>
          <w:bottom w:w="15" w:type="dxa"/>
          <w:right w:w="15" w:type="dxa"/>
        </w:tblCellMar>
        <w:tblLook w:val="04A0" w:firstRow="1" w:lastRow="0" w:firstColumn="1" w:lastColumn="0" w:noHBand="0" w:noVBand="1"/>
      </w:tblPr>
      <w:tblGrid>
        <w:gridCol w:w="2552"/>
        <w:gridCol w:w="4677"/>
      </w:tblGrid>
      <w:tr w:rsidR="00A07192" w:rsidTr="7A988C9D" w14:paraId="1015D348"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noWrap/>
            <w:vAlign w:val="bottom"/>
            <w:hideMark/>
          </w:tcPr>
          <w:p w:rsidRPr="00E4654C" w:rsidR="00A07192" w:rsidP="7A988C9D" w:rsidRDefault="5B981015" w14:paraId="26B63D7C" w14:textId="77777777">
            <w:pPr>
              <w:textAlignment w:val="bottom"/>
              <w:rPr>
                <w:rFonts w:eastAsia="Calibri" w:cs="Calibri"/>
                <w:color w:val="000000"/>
                <w:sz w:val="22"/>
                <w:szCs w:val="22"/>
              </w:rPr>
            </w:pPr>
            <w:r w:rsidRPr="7A988C9D">
              <w:rPr>
                <w:rFonts w:eastAsia="Calibri" w:cs="Calibri"/>
                <w:color w:val="000000" w:themeColor="text1"/>
                <w:sz w:val="22"/>
                <w:szCs w:val="22"/>
              </w:rPr>
              <w:t>Nombre del campo</w:t>
            </w:r>
          </w:p>
        </w:tc>
        <w:tc>
          <w:tcPr>
            <w:tcW w:w="4677" w:type="dxa"/>
            <w:noWrap/>
            <w:vAlign w:val="bottom"/>
            <w:hideMark/>
          </w:tcPr>
          <w:p w:rsidRPr="00E4654C" w:rsidR="00A07192" w:rsidP="7A988C9D" w:rsidRDefault="5B981015" w14:paraId="3861841B" w14:textId="77777777">
            <w:pPr>
              <w:textAlignment w:val="bottom"/>
              <w:cnfStyle w:val="100000000000" w:firstRow="1" w:lastRow="0" w:firstColumn="0" w:lastColumn="0" w:oddVBand="0" w:evenVBand="0" w:oddHBand="0" w:evenHBand="0" w:firstRowFirstColumn="0" w:firstRowLastColumn="0" w:lastRowFirstColumn="0" w:lastRowLastColumn="0"/>
              <w:rPr>
                <w:rFonts w:eastAsia="Calibri" w:cs="Calibri"/>
                <w:b w:val="0"/>
                <w:bCs w:val="0"/>
                <w:color w:val="000000"/>
                <w:sz w:val="22"/>
                <w:szCs w:val="22"/>
              </w:rPr>
            </w:pPr>
            <w:r w:rsidRPr="7A988C9D">
              <w:rPr>
                <w:rFonts w:eastAsia="Calibri" w:cs="Calibri"/>
                <w:color w:val="000000" w:themeColor="text1"/>
                <w:sz w:val="22"/>
                <w:szCs w:val="22"/>
              </w:rPr>
              <w:t>Tipo de dato</w:t>
            </w:r>
          </w:p>
        </w:tc>
      </w:tr>
      <w:tr w:rsidR="00A07192" w:rsidTr="7A988C9D" w14:paraId="4C1F8A9B" w14:textId="77777777">
        <w:tc>
          <w:tcPr>
            <w:cnfStyle w:val="001000000000" w:firstRow="0" w:lastRow="0" w:firstColumn="1" w:lastColumn="0" w:oddVBand="0" w:evenVBand="0" w:oddHBand="0" w:evenHBand="0" w:firstRowFirstColumn="0" w:firstRowLastColumn="0" w:lastRowFirstColumn="0" w:lastRowLastColumn="0"/>
            <w:tcW w:w="2552" w:type="dxa"/>
            <w:noWrap/>
            <w:vAlign w:val="bottom"/>
            <w:hideMark/>
          </w:tcPr>
          <w:p w:rsidRPr="00E4654C" w:rsidR="00A07192" w:rsidP="7A988C9D" w:rsidRDefault="5B981015" w14:paraId="305731F8" w14:textId="77777777">
            <w:pPr>
              <w:textAlignment w:val="bottom"/>
              <w:rPr>
                <w:rFonts w:eastAsia="Calibri" w:cs="Calibri"/>
                <w:color w:val="000000"/>
                <w:sz w:val="22"/>
                <w:szCs w:val="22"/>
              </w:rPr>
            </w:pPr>
            <w:r w:rsidRPr="7A988C9D">
              <w:rPr>
                <w:rFonts w:eastAsia="Calibri" w:cs="Calibri"/>
                <w:color w:val="000000" w:themeColor="text1"/>
                <w:sz w:val="22"/>
                <w:szCs w:val="22"/>
              </w:rPr>
              <w:t>COD_LOC</w:t>
            </w:r>
          </w:p>
        </w:tc>
        <w:tc>
          <w:tcPr>
            <w:tcW w:w="4677" w:type="dxa"/>
            <w:noWrap/>
            <w:vAlign w:val="bottom"/>
            <w:hideMark/>
          </w:tcPr>
          <w:p w:rsidRPr="00E4654C" w:rsidR="00A07192" w:rsidP="7A988C9D" w:rsidRDefault="5B981015" w14:paraId="1C24D582" w14:textId="77777777">
            <w:pPr>
              <w:textAlignment w:val="bottom"/>
              <w:cnfStyle w:val="000000000000" w:firstRow="0" w:lastRow="0" w:firstColumn="0" w:lastColumn="0" w:oddVBand="0" w:evenVBand="0" w:oddHBand="0" w:evenHBand="0" w:firstRowFirstColumn="0" w:firstRowLastColumn="0" w:lastRowFirstColumn="0" w:lastRowLastColumn="0"/>
              <w:rPr>
                <w:rFonts w:eastAsia="Calibri" w:cs="Calibri"/>
                <w:color w:val="000000"/>
                <w:sz w:val="22"/>
                <w:szCs w:val="22"/>
              </w:rPr>
            </w:pPr>
            <w:r w:rsidRPr="7A988C9D">
              <w:rPr>
                <w:rFonts w:eastAsia="Calibri" w:cs="Calibri"/>
                <w:color w:val="000000" w:themeColor="text1"/>
                <w:sz w:val="22"/>
                <w:szCs w:val="22"/>
              </w:rPr>
              <w:t>varchar(15)</w:t>
            </w:r>
          </w:p>
        </w:tc>
      </w:tr>
      <w:tr w:rsidR="00A07192" w:rsidTr="7A988C9D" w14:paraId="7C265C66" w14:textId="77777777">
        <w:tc>
          <w:tcPr>
            <w:cnfStyle w:val="001000000000" w:firstRow="0" w:lastRow="0" w:firstColumn="1" w:lastColumn="0" w:oddVBand="0" w:evenVBand="0" w:oddHBand="0" w:evenHBand="0" w:firstRowFirstColumn="0" w:firstRowLastColumn="0" w:lastRowFirstColumn="0" w:lastRowLastColumn="0"/>
            <w:tcW w:w="2552" w:type="dxa"/>
            <w:noWrap/>
            <w:vAlign w:val="bottom"/>
            <w:hideMark/>
          </w:tcPr>
          <w:p w:rsidRPr="00E4654C" w:rsidR="00A07192" w:rsidP="7A988C9D" w:rsidRDefault="5B981015" w14:paraId="711546DB" w14:textId="77777777">
            <w:pPr>
              <w:textAlignment w:val="bottom"/>
              <w:rPr>
                <w:rFonts w:eastAsia="Calibri" w:cs="Calibri"/>
                <w:color w:val="000000"/>
                <w:sz w:val="22"/>
                <w:szCs w:val="22"/>
              </w:rPr>
            </w:pPr>
            <w:r w:rsidRPr="7A988C9D">
              <w:rPr>
                <w:rFonts w:eastAsia="Calibri" w:cs="Calibri"/>
                <w:color w:val="000000" w:themeColor="text1"/>
                <w:sz w:val="22"/>
                <w:szCs w:val="22"/>
              </w:rPr>
              <w:t>NOMBRE_LOC</w:t>
            </w:r>
          </w:p>
        </w:tc>
        <w:tc>
          <w:tcPr>
            <w:tcW w:w="4677" w:type="dxa"/>
            <w:noWrap/>
            <w:vAlign w:val="bottom"/>
            <w:hideMark/>
          </w:tcPr>
          <w:p w:rsidRPr="00E4654C" w:rsidR="00A07192" w:rsidP="7A988C9D" w:rsidRDefault="5B981015" w14:paraId="584C24A3" w14:textId="77777777">
            <w:pPr>
              <w:textAlignment w:val="bottom"/>
              <w:cnfStyle w:val="000000000000" w:firstRow="0" w:lastRow="0" w:firstColumn="0" w:lastColumn="0" w:oddVBand="0" w:evenVBand="0" w:oddHBand="0" w:evenHBand="0" w:firstRowFirstColumn="0" w:firstRowLastColumn="0" w:lastRowFirstColumn="0" w:lastRowLastColumn="0"/>
              <w:rPr>
                <w:rFonts w:eastAsia="Calibri" w:cs="Calibri"/>
                <w:color w:val="000000"/>
                <w:sz w:val="22"/>
                <w:szCs w:val="22"/>
              </w:rPr>
            </w:pPr>
            <w:r w:rsidRPr="7A988C9D">
              <w:rPr>
                <w:rFonts w:eastAsia="Calibri" w:cs="Calibri"/>
                <w:color w:val="000000" w:themeColor="text1"/>
                <w:sz w:val="22"/>
                <w:szCs w:val="22"/>
              </w:rPr>
              <w:t>varchar(60)</w:t>
            </w:r>
          </w:p>
        </w:tc>
      </w:tr>
      <w:tr w:rsidR="00A07192" w:rsidTr="7A988C9D" w14:paraId="29F79686" w14:textId="77777777">
        <w:tc>
          <w:tcPr>
            <w:cnfStyle w:val="001000000000" w:firstRow="0" w:lastRow="0" w:firstColumn="1" w:lastColumn="0" w:oddVBand="0" w:evenVBand="0" w:oddHBand="0" w:evenHBand="0" w:firstRowFirstColumn="0" w:firstRowLastColumn="0" w:lastRowFirstColumn="0" w:lastRowLastColumn="0"/>
            <w:tcW w:w="2552" w:type="dxa"/>
            <w:noWrap/>
            <w:vAlign w:val="bottom"/>
            <w:hideMark/>
          </w:tcPr>
          <w:p w:rsidRPr="00E4654C" w:rsidR="00A07192" w:rsidP="7A988C9D" w:rsidRDefault="5B981015" w14:paraId="66B3B76E" w14:textId="77777777">
            <w:pPr>
              <w:textAlignment w:val="bottom"/>
              <w:rPr>
                <w:rFonts w:eastAsia="Calibri" w:cs="Calibri"/>
                <w:color w:val="000000"/>
                <w:sz w:val="22"/>
                <w:szCs w:val="22"/>
              </w:rPr>
            </w:pPr>
            <w:r w:rsidRPr="7A988C9D">
              <w:rPr>
                <w:rFonts w:eastAsia="Calibri" w:cs="Calibri"/>
                <w:color w:val="000000" w:themeColor="text1"/>
                <w:sz w:val="22"/>
                <w:szCs w:val="22"/>
              </w:rPr>
              <w:t>CP</w:t>
            </w:r>
          </w:p>
        </w:tc>
        <w:tc>
          <w:tcPr>
            <w:tcW w:w="4677" w:type="dxa"/>
            <w:noWrap/>
            <w:vAlign w:val="bottom"/>
            <w:hideMark/>
          </w:tcPr>
          <w:p w:rsidRPr="00E4654C" w:rsidR="00A07192" w:rsidP="7A988C9D" w:rsidRDefault="5B981015" w14:paraId="1790D2E7" w14:textId="77777777">
            <w:pPr>
              <w:textAlignment w:val="bottom"/>
              <w:cnfStyle w:val="000000000000" w:firstRow="0" w:lastRow="0" w:firstColumn="0" w:lastColumn="0" w:oddVBand="0" w:evenVBand="0" w:oddHBand="0" w:evenHBand="0" w:firstRowFirstColumn="0" w:firstRowLastColumn="0" w:lastRowFirstColumn="0" w:lastRowLastColumn="0"/>
              <w:rPr>
                <w:rFonts w:eastAsia="Calibri" w:cs="Calibri"/>
                <w:color w:val="000000"/>
                <w:sz w:val="22"/>
                <w:szCs w:val="22"/>
              </w:rPr>
            </w:pPr>
            <w:r w:rsidRPr="7A988C9D">
              <w:rPr>
                <w:rFonts w:eastAsia="Calibri" w:cs="Calibri"/>
                <w:color w:val="000000" w:themeColor="text1"/>
                <w:sz w:val="22"/>
                <w:szCs w:val="22"/>
              </w:rPr>
              <w:t>Number</w:t>
            </w:r>
          </w:p>
        </w:tc>
      </w:tr>
      <w:tr w:rsidR="00A07192" w:rsidTr="7A988C9D" w14:paraId="1348CF65" w14:textId="77777777">
        <w:tc>
          <w:tcPr>
            <w:cnfStyle w:val="001000000000" w:firstRow="0" w:lastRow="0" w:firstColumn="1" w:lastColumn="0" w:oddVBand="0" w:evenVBand="0" w:oddHBand="0" w:evenHBand="0" w:firstRowFirstColumn="0" w:firstRowLastColumn="0" w:lastRowFirstColumn="0" w:lastRowLastColumn="0"/>
            <w:tcW w:w="2552" w:type="dxa"/>
            <w:noWrap/>
            <w:vAlign w:val="bottom"/>
            <w:hideMark/>
          </w:tcPr>
          <w:p w:rsidRPr="00E4654C" w:rsidR="00A07192" w:rsidP="7A988C9D" w:rsidRDefault="5B981015" w14:paraId="1A566BC6" w14:textId="77777777">
            <w:pPr>
              <w:textAlignment w:val="bottom"/>
              <w:rPr>
                <w:rFonts w:eastAsia="Calibri" w:cs="Calibri"/>
                <w:color w:val="000000"/>
                <w:sz w:val="22"/>
                <w:szCs w:val="22"/>
              </w:rPr>
            </w:pPr>
            <w:r w:rsidRPr="7A988C9D">
              <w:rPr>
                <w:rFonts w:eastAsia="Calibri" w:cs="Calibri"/>
                <w:color w:val="000000" w:themeColor="text1"/>
                <w:sz w:val="22"/>
                <w:szCs w:val="22"/>
              </w:rPr>
              <w:t>POBLACION</w:t>
            </w:r>
          </w:p>
        </w:tc>
        <w:tc>
          <w:tcPr>
            <w:tcW w:w="4677" w:type="dxa"/>
            <w:noWrap/>
            <w:vAlign w:val="bottom"/>
            <w:hideMark/>
          </w:tcPr>
          <w:p w:rsidRPr="00E4654C" w:rsidR="00A07192" w:rsidP="7A988C9D" w:rsidRDefault="5B981015" w14:paraId="00713D49" w14:textId="77777777">
            <w:pPr>
              <w:textAlignment w:val="bottom"/>
              <w:cnfStyle w:val="000000000000" w:firstRow="0" w:lastRow="0" w:firstColumn="0" w:lastColumn="0" w:oddVBand="0" w:evenVBand="0" w:oddHBand="0" w:evenHBand="0" w:firstRowFirstColumn="0" w:firstRowLastColumn="0" w:lastRowFirstColumn="0" w:lastRowLastColumn="0"/>
              <w:rPr>
                <w:rFonts w:eastAsia="Calibri" w:cs="Calibri"/>
                <w:color w:val="000000"/>
                <w:sz w:val="22"/>
                <w:szCs w:val="22"/>
              </w:rPr>
            </w:pPr>
            <w:r w:rsidRPr="7A988C9D">
              <w:rPr>
                <w:rFonts w:eastAsia="Calibri" w:cs="Calibri"/>
                <w:color w:val="000000" w:themeColor="text1"/>
                <w:sz w:val="22"/>
                <w:szCs w:val="22"/>
              </w:rPr>
              <w:t>varchar(50)</w:t>
            </w:r>
          </w:p>
        </w:tc>
      </w:tr>
      <w:tr w:rsidR="00A07192" w:rsidTr="7A988C9D" w14:paraId="6C30B754" w14:textId="77777777">
        <w:tc>
          <w:tcPr>
            <w:cnfStyle w:val="001000000000" w:firstRow="0" w:lastRow="0" w:firstColumn="1" w:lastColumn="0" w:oddVBand="0" w:evenVBand="0" w:oddHBand="0" w:evenHBand="0" w:firstRowFirstColumn="0" w:firstRowLastColumn="0" w:lastRowFirstColumn="0" w:lastRowLastColumn="0"/>
            <w:tcW w:w="2552" w:type="dxa"/>
            <w:noWrap/>
            <w:vAlign w:val="bottom"/>
            <w:hideMark/>
          </w:tcPr>
          <w:p w:rsidRPr="00E4654C" w:rsidR="00A07192" w:rsidP="7A988C9D" w:rsidRDefault="5B981015" w14:paraId="6B49202B" w14:textId="77777777">
            <w:pPr>
              <w:textAlignment w:val="bottom"/>
              <w:rPr>
                <w:rFonts w:eastAsia="Calibri" w:cs="Calibri"/>
                <w:color w:val="000000"/>
                <w:sz w:val="22"/>
                <w:szCs w:val="22"/>
              </w:rPr>
            </w:pPr>
            <w:r w:rsidRPr="7A988C9D">
              <w:rPr>
                <w:rFonts w:eastAsia="Calibri" w:cs="Calibri"/>
                <w:color w:val="000000" w:themeColor="text1"/>
                <w:sz w:val="22"/>
                <w:szCs w:val="22"/>
              </w:rPr>
              <w:t>OFICINA</w:t>
            </w:r>
          </w:p>
        </w:tc>
        <w:tc>
          <w:tcPr>
            <w:tcW w:w="4677" w:type="dxa"/>
            <w:noWrap/>
            <w:vAlign w:val="bottom"/>
            <w:hideMark/>
          </w:tcPr>
          <w:p w:rsidRPr="00E4654C" w:rsidR="00A07192" w:rsidP="7A988C9D" w:rsidRDefault="5B981015" w14:paraId="6F640C17" w14:textId="77777777">
            <w:pPr>
              <w:textAlignment w:val="bottom"/>
              <w:cnfStyle w:val="000000000000" w:firstRow="0" w:lastRow="0" w:firstColumn="0" w:lastColumn="0" w:oddVBand="0" w:evenVBand="0" w:oddHBand="0" w:evenHBand="0" w:firstRowFirstColumn="0" w:firstRowLastColumn="0" w:lastRowFirstColumn="0" w:lastRowLastColumn="0"/>
              <w:rPr>
                <w:rFonts w:eastAsia="Calibri" w:cs="Calibri"/>
                <w:color w:val="000000"/>
                <w:sz w:val="22"/>
                <w:szCs w:val="22"/>
              </w:rPr>
            </w:pPr>
            <w:r w:rsidRPr="7A988C9D">
              <w:rPr>
                <w:rFonts w:eastAsia="Calibri" w:cs="Calibri"/>
                <w:color w:val="000000" w:themeColor="text1"/>
                <w:sz w:val="22"/>
                <w:szCs w:val="22"/>
              </w:rPr>
              <w:t>varchar(3)</w:t>
            </w:r>
          </w:p>
        </w:tc>
      </w:tr>
      <w:tr w:rsidR="00A07192" w:rsidTr="7A988C9D" w14:paraId="783E274B" w14:textId="77777777">
        <w:tc>
          <w:tcPr>
            <w:cnfStyle w:val="001000000000" w:firstRow="0" w:lastRow="0" w:firstColumn="1" w:lastColumn="0" w:oddVBand="0" w:evenVBand="0" w:oddHBand="0" w:evenHBand="0" w:firstRowFirstColumn="0" w:firstRowLastColumn="0" w:lastRowFirstColumn="0" w:lastRowLastColumn="0"/>
            <w:tcW w:w="2552" w:type="dxa"/>
            <w:noWrap/>
            <w:vAlign w:val="bottom"/>
            <w:hideMark/>
          </w:tcPr>
          <w:p w:rsidRPr="00E4654C" w:rsidR="00A07192" w:rsidP="7A988C9D" w:rsidRDefault="5B981015" w14:paraId="23F5FDCA" w14:textId="77777777">
            <w:pPr>
              <w:textAlignment w:val="bottom"/>
              <w:rPr>
                <w:rFonts w:eastAsia="Calibri" w:cs="Calibri"/>
                <w:color w:val="000000"/>
                <w:sz w:val="22"/>
                <w:szCs w:val="22"/>
              </w:rPr>
            </w:pPr>
            <w:r w:rsidRPr="7A988C9D">
              <w:rPr>
                <w:rFonts w:eastAsia="Calibri" w:cs="Calibri"/>
                <w:color w:val="000000" w:themeColor="text1"/>
                <w:sz w:val="22"/>
                <w:szCs w:val="22"/>
              </w:rPr>
              <w:t>PROVINCIA</w:t>
            </w:r>
          </w:p>
        </w:tc>
        <w:tc>
          <w:tcPr>
            <w:tcW w:w="4677" w:type="dxa"/>
            <w:noWrap/>
            <w:vAlign w:val="bottom"/>
            <w:hideMark/>
          </w:tcPr>
          <w:p w:rsidRPr="00E4654C" w:rsidR="00A07192" w:rsidP="7A988C9D" w:rsidRDefault="5B981015" w14:paraId="2F15F3FE" w14:textId="77777777">
            <w:pPr>
              <w:textAlignment w:val="bottom"/>
              <w:cnfStyle w:val="000000000000" w:firstRow="0" w:lastRow="0" w:firstColumn="0" w:lastColumn="0" w:oddVBand="0" w:evenVBand="0" w:oddHBand="0" w:evenHBand="0" w:firstRowFirstColumn="0" w:firstRowLastColumn="0" w:lastRowFirstColumn="0" w:lastRowLastColumn="0"/>
              <w:rPr>
                <w:rFonts w:eastAsia="Calibri" w:cs="Calibri"/>
                <w:color w:val="000000"/>
                <w:sz w:val="22"/>
                <w:szCs w:val="22"/>
              </w:rPr>
            </w:pPr>
            <w:r w:rsidRPr="7A988C9D">
              <w:rPr>
                <w:rFonts w:eastAsia="Calibri" w:cs="Calibri"/>
                <w:color w:val="000000" w:themeColor="text1"/>
                <w:sz w:val="22"/>
                <w:szCs w:val="22"/>
              </w:rPr>
              <w:t>varchar(25)</w:t>
            </w:r>
          </w:p>
        </w:tc>
      </w:tr>
      <w:tr w:rsidR="00A07192" w:rsidTr="7A988C9D" w14:paraId="6C9FAE79" w14:textId="77777777">
        <w:tc>
          <w:tcPr>
            <w:cnfStyle w:val="001000000000" w:firstRow="0" w:lastRow="0" w:firstColumn="1" w:lastColumn="0" w:oddVBand="0" w:evenVBand="0" w:oddHBand="0" w:evenHBand="0" w:firstRowFirstColumn="0" w:firstRowLastColumn="0" w:lastRowFirstColumn="0" w:lastRowLastColumn="0"/>
            <w:tcW w:w="2552" w:type="dxa"/>
            <w:noWrap/>
            <w:vAlign w:val="bottom"/>
            <w:hideMark/>
          </w:tcPr>
          <w:p w:rsidRPr="00E4654C" w:rsidR="00A07192" w:rsidP="7A988C9D" w:rsidRDefault="5B981015" w14:paraId="03766827" w14:textId="77777777">
            <w:pPr>
              <w:textAlignment w:val="bottom"/>
              <w:rPr>
                <w:rFonts w:eastAsia="Calibri" w:cs="Calibri"/>
                <w:color w:val="000000"/>
                <w:sz w:val="22"/>
                <w:szCs w:val="22"/>
              </w:rPr>
            </w:pPr>
            <w:r w:rsidRPr="7A988C9D">
              <w:rPr>
                <w:rFonts w:eastAsia="Calibri" w:cs="Calibri"/>
                <w:color w:val="000000" w:themeColor="text1"/>
                <w:sz w:val="22"/>
                <w:szCs w:val="22"/>
              </w:rPr>
              <w:t>COD_PROY</w:t>
            </w:r>
          </w:p>
        </w:tc>
        <w:tc>
          <w:tcPr>
            <w:tcW w:w="4677" w:type="dxa"/>
            <w:noWrap/>
            <w:vAlign w:val="bottom"/>
            <w:hideMark/>
          </w:tcPr>
          <w:p w:rsidRPr="00E4654C" w:rsidR="00A07192" w:rsidP="7A988C9D" w:rsidRDefault="5B981015" w14:paraId="7086560A" w14:textId="77777777">
            <w:pPr>
              <w:textAlignment w:val="bottom"/>
              <w:cnfStyle w:val="000000000000" w:firstRow="0" w:lastRow="0" w:firstColumn="0" w:lastColumn="0" w:oddVBand="0" w:evenVBand="0" w:oddHBand="0" w:evenHBand="0" w:firstRowFirstColumn="0" w:firstRowLastColumn="0" w:lastRowFirstColumn="0" w:lastRowLastColumn="0"/>
              <w:rPr>
                <w:rFonts w:eastAsia="Calibri" w:cs="Calibri"/>
                <w:color w:val="000000"/>
                <w:sz w:val="22"/>
                <w:szCs w:val="22"/>
              </w:rPr>
            </w:pPr>
            <w:r w:rsidRPr="7A988C9D">
              <w:rPr>
                <w:rFonts w:eastAsia="Calibri" w:cs="Calibri"/>
                <w:color w:val="000000" w:themeColor="text1"/>
                <w:sz w:val="22"/>
                <w:szCs w:val="22"/>
              </w:rPr>
              <w:t>varchar(15)</w:t>
            </w:r>
          </w:p>
        </w:tc>
      </w:tr>
      <w:tr w:rsidR="00A07192" w:rsidTr="7A988C9D" w14:paraId="79709ADD" w14:textId="77777777">
        <w:tc>
          <w:tcPr>
            <w:cnfStyle w:val="001000000000" w:firstRow="0" w:lastRow="0" w:firstColumn="1" w:lastColumn="0" w:oddVBand="0" w:evenVBand="0" w:oddHBand="0" w:evenHBand="0" w:firstRowFirstColumn="0" w:firstRowLastColumn="0" w:lastRowFirstColumn="0" w:lastRowLastColumn="0"/>
            <w:tcW w:w="2552" w:type="dxa"/>
            <w:noWrap/>
            <w:vAlign w:val="bottom"/>
            <w:hideMark/>
          </w:tcPr>
          <w:p w:rsidRPr="00E4654C" w:rsidR="00A07192" w:rsidP="7A988C9D" w:rsidRDefault="5B981015" w14:paraId="44F54713" w14:textId="77777777">
            <w:pPr>
              <w:textAlignment w:val="bottom"/>
              <w:rPr>
                <w:rFonts w:eastAsia="Calibri" w:cs="Calibri"/>
                <w:color w:val="000000"/>
                <w:sz w:val="22"/>
                <w:szCs w:val="22"/>
              </w:rPr>
            </w:pPr>
            <w:r w:rsidRPr="7A988C9D">
              <w:rPr>
                <w:rFonts w:eastAsia="Calibri" w:cs="Calibri"/>
                <w:color w:val="000000" w:themeColor="text1"/>
                <w:sz w:val="22"/>
                <w:szCs w:val="22"/>
              </w:rPr>
              <w:t>ID_EVALUACION</w:t>
            </w:r>
          </w:p>
        </w:tc>
        <w:tc>
          <w:tcPr>
            <w:tcW w:w="4677" w:type="dxa"/>
            <w:noWrap/>
            <w:vAlign w:val="bottom"/>
            <w:hideMark/>
          </w:tcPr>
          <w:p w:rsidRPr="00E4654C" w:rsidR="00A07192" w:rsidP="7A988C9D" w:rsidRDefault="5B981015" w14:paraId="10B48C21" w14:textId="77777777">
            <w:pPr>
              <w:textAlignment w:val="bottom"/>
              <w:cnfStyle w:val="000000000000" w:firstRow="0" w:lastRow="0" w:firstColumn="0" w:lastColumn="0" w:oddVBand="0" w:evenVBand="0" w:oddHBand="0" w:evenHBand="0" w:firstRowFirstColumn="0" w:firstRowLastColumn="0" w:lastRowFirstColumn="0" w:lastRowLastColumn="0"/>
              <w:rPr>
                <w:rFonts w:eastAsia="Calibri" w:cs="Calibri"/>
                <w:color w:val="000000"/>
                <w:sz w:val="22"/>
                <w:szCs w:val="22"/>
              </w:rPr>
            </w:pPr>
            <w:r w:rsidRPr="7A988C9D">
              <w:rPr>
                <w:rFonts w:eastAsia="Calibri" w:cs="Calibri"/>
                <w:color w:val="000000" w:themeColor="text1"/>
                <w:sz w:val="22"/>
                <w:szCs w:val="22"/>
              </w:rPr>
              <w:t>Number</w:t>
            </w:r>
          </w:p>
        </w:tc>
      </w:tr>
      <w:tr w:rsidR="00A07192" w:rsidTr="7A988C9D" w14:paraId="41AACF9C" w14:textId="77777777">
        <w:tc>
          <w:tcPr>
            <w:cnfStyle w:val="001000000000" w:firstRow="0" w:lastRow="0" w:firstColumn="1" w:lastColumn="0" w:oddVBand="0" w:evenVBand="0" w:oddHBand="0" w:evenHBand="0" w:firstRowFirstColumn="0" w:firstRowLastColumn="0" w:lastRowFirstColumn="0" w:lastRowLastColumn="0"/>
            <w:tcW w:w="2552" w:type="dxa"/>
            <w:noWrap/>
            <w:vAlign w:val="bottom"/>
            <w:hideMark/>
          </w:tcPr>
          <w:p w:rsidRPr="00E4654C" w:rsidR="00A07192" w:rsidP="7A988C9D" w:rsidRDefault="5B981015" w14:paraId="6FF1F80F" w14:textId="77777777">
            <w:pPr>
              <w:textAlignment w:val="bottom"/>
              <w:rPr>
                <w:rFonts w:eastAsia="Calibri" w:cs="Calibri"/>
                <w:color w:val="000000"/>
                <w:sz w:val="22"/>
                <w:szCs w:val="22"/>
              </w:rPr>
            </w:pPr>
            <w:r w:rsidRPr="7A988C9D">
              <w:rPr>
                <w:rFonts w:eastAsia="Calibri" w:cs="Calibri"/>
                <w:color w:val="000000" w:themeColor="text1"/>
                <w:sz w:val="22"/>
                <w:szCs w:val="22"/>
              </w:rPr>
              <w:t>Fecha de ejecucion</w:t>
            </w:r>
          </w:p>
        </w:tc>
        <w:tc>
          <w:tcPr>
            <w:tcW w:w="4677" w:type="dxa"/>
            <w:noWrap/>
            <w:vAlign w:val="bottom"/>
            <w:hideMark/>
          </w:tcPr>
          <w:p w:rsidRPr="00E4654C" w:rsidR="00A07192" w:rsidP="7A988C9D" w:rsidRDefault="5B981015" w14:paraId="30C64752" w14:textId="77777777">
            <w:pPr>
              <w:textAlignment w:val="bottom"/>
              <w:cnfStyle w:val="000000000000" w:firstRow="0" w:lastRow="0" w:firstColumn="0" w:lastColumn="0" w:oddVBand="0" w:evenVBand="0" w:oddHBand="0" w:evenHBand="0" w:firstRowFirstColumn="0" w:firstRowLastColumn="0" w:lastRowFirstColumn="0" w:lastRowLastColumn="0"/>
              <w:rPr>
                <w:rFonts w:eastAsia="Calibri" w:cs="Calibri"/>
                <w:color w:val="000000"/>
                <w:sz w:val="22"/>
                <w:szCs w:val="22"/>
              </w:rPr>
            </w:pPr>
            <w:r w:rsidRPr="7A988C9D">
              <w:rPr>
                <w:rFonts w:eastAsia="Calibri" w:cs="Calibri"/>
                <w:color w:val="000000" w:themeColor="text1"/>
                <w:sz w:val="22"/>
                <w:szCs w:val="22"/>
              </w:rPr>
              <w:t>Date (DD/MM/YYYY)</w:t>
            </w:r>
          </w:p>
        </w:tc>
      </w:tr>
      <w:tr w:rsidR="00A07192" w:rsidTr="7A988C9D" w14:paraId="0E3AF8CE" w14:textId="77777777">
        <w:tc>
          <w:tcPr>
            <w:cnfStyle w:val="001000000000" w:firstRow="0" w:lastRow="0" w:firstColumn="1" w:lastColumn="0" w:oddVBand="0" w:evenVBand="0" w:oddHBand="0" w:evenHBand="0" w:firstRowFirstColumn="0" w:firstRowLastColumn="0" w:lastRowFirstColumn="0" w:lastRowLastColumn="0"/>
            <w:tcW w:w="2552" w:type="dxa"/>
            <w:noWrap/>
            <w:vAlign w:val="bottom"/>
            <w:hideMark/>
          </w:tcPr>
          <w:p w:rsidRPr="00E4654C" w:rsidR="00A07192" w:rsidP="7A988C9D" w:rsidRDefault="5B981015" w14:paraId="50EB5DB3" w14:textId="77777777">
            <w:pPr>
              <w:textAlignment w:val="bottom"/>
              <w:rPr>
                <w:rFonts w:eastAsia="Calibri" w:cs="Calibri"/>
                <w:color w:val="000000"/>
                <w:sz w:val="22"/>
                <w:szCs w:val="22"/>
              </w:rPr>
            </w:pPr>
            <w:r w:rsidRPr="7A988C9D">
              <w:rPr>
                <w:rFonts w:eastAsia="Calibri" w:cs="Calibri"/>
                <w:color w:val="000000" w:themeColor="text1"/>
                <w:sz w:val="22"/>
                <w:szCs w:val="22"/>
              </w:rPr>
              <w:t>COD_AUDITOR</w:t>
            </w:r>
          </w:p>
        </w:tc>
        <w:tc>
          <w:tcPr>
            <w:tcW w:w="4677" w:type="dxa"/>
            <w:noWrap/>
            <w:vAlign w:val="bottom"/>
            <w:hideMark/>
          </w:tcPr>
          <w:p w:rsidRPr="00E4654C" w:rsidR="00A07192" w:rsidP="7A988C9D" w:rsidRDefault="5B981015" w14:paraId="7076878C" w14:textId="77777777">
            <w:pPr>
              <w:textAlignment w:val="bottom"/>
              <w:cnfStyle w:val="000000000000" w:firstRow="0" w:lastRow="0" w:firstColumn="0" w:lastColumn="0" w:oddVBand="0" w:evenVBand="0" w:oddHBand="0" w:evenHBand="0" w:firstRowFirstColumn="0" w:firstRowLastColumn="0" w:lastRowFirstColumn="0" w:lastRowLastColumn="0"/>
              <w:rPr>
                <w:rFonts w:eastAsia="Calibri" w:cs="Calibri"/>
                <w:color w:val="000000"/>
                <w:sz w:val="22"/>
                <w:szCs w:val="22"/>
              </w:rPr>
            </w:pPr>
            <w:r w:rsidRPr="7A988C9D">
              <w:rPr>
                <w:rFonts w:eastAsia="Calibri" w:cs="Calibri"/>
                <w:color w:val="000000" w:themeColor="text1"/>
                <w:sz w:val="22"/>
                <w:szCs w:val="22"/>
              </w:rPr>
              <w:t>varchar(10)</w:t>
            </w:r>
          </w:p>
        </w:tc>
      </w:tr>
      <w:tr w:rsidR="00A07192" w:rsidTr="7A988C9D" w14:paraId="0E0A39CF" w14:textId="77777777">
        <w:tc>
          <w:tcPr>
            <w:cnfStyle w:val="001000000000" w:firstRow="0" w:lastRow="0" w:firstColumn="1" w:lastColumn="0" w:oddVBand="0" w:evenVBand="0" w:oddHBand="0" w:evenHBand="0" w:firstRowFirstColumn="0" w:firstRowLastColumn="0" w:lastRowFirstColumn="0" w:lastRowLastColumn="0"/>
            <w:tcW w:w="2552" w:type="dxa"/>
            <w:noWrap/>
            <w:vAlign w:val="bottom"/>
            <w:hideMark/>
          </w:tcPr>
          <w:p w:rsidRPr="00E4654C" w:rsidR="00A07192" w:rsidP="7A988C9D" w:rsidRDefault="5B981015" w14:paraId="07679C87" w14:textId="77777777">
            <w:pPr>
              <w:textAlignment w:val="bottom"/>
              <w:rPr>
                <w:rFonts w:eastAsia="Calibri" w:cs="Calibri"/>
                <w:color w:val="000000"/>
                <w:sz w:val="22"/>
                <w:szCs w:val="22"/>
              </w:rPr>
            </w:pPr>
            <w:r w:rsidRPr="7A988C9D">
              <w:rPr>
                <w:rFonts w:eastAsia="Calibri" w:cs="Calibri"/>
                <w:color w:val="000000" w:themeColor="text1"/>
                <w:sz w:val="22"/>
                <w:szCs w:val="22"/>
              </w:rPr>
              <w:t>RESULTADO</w:t>
            </w:r>
          </w:p>
        </w:tc>
        <w:tc>
          <w:tcPr>
            <w:tcW w:w="4677" w:type="dxa"/>
            <w:noWrap/>
            <w:vAlign w:val="bottom"/>
            <w:hideMark/>
          </w:tcPr>
          <w:p w:rsidRPr="00E4654C" w:rsidR="00A07192" w:rsidP="7A988C9D" w:rsidRDefault="5B981015" w14:paraId="2CECA888" w14:textId="77777777">
            <w:pPr>
              <w:textAlignment w:val="bottom"/>
              <w:cnfStyle w:val="000000000000" w:firstRow="0" w:lastRow="0" w:firstColumn="0" w:lastColumn="0" w:oddVBand="0" w:evenVBand="0" w:oddHBand="0" w:evenHBand="0" w:firstRowFirstColumn="0" w:firstRowLastColumn="0" w:lastRowFirstColumn="0" w:lastRowLastColumn="0"/>
              <w:rPr>
                <w:rFonts w:eastAsia="Calibri" w:cs="Calibri"/>
                <w:color w:val="000000"/>
                <w:sz w:val="22"/>
                <w:szCs w:val="22"/>
              </w:rPr>
            </w:pPr>
            <w:r w:rsidRPr="7A988C9D">
              <w:rPr>
                <w:rFonts w:eastAsia="Calibri" w:cs="Calibri"/>
                <w:color w:val="000000" w:themeColor="text1"/>
                <w:sz w:val="22"/>
                <w:szCs w:val="22"/>
              </w:rPr>
              <w:t>Number(5,4)</w:t>
            </w:r>
          </w:p>
        </w:tc>
      </w:tr>
      <w:tr w:rsidR="00A07192" w:rsidTr="7A988C9D" w14:paraId="62474A48" w14:textId="77777777">
        <w:tc>
          <w:tcPr>
            <w:cnfStyle w:val="001000000000" w:firstRow="0" w:lastRow="0" w:firstColumn="1" w:lastColumn="0" w:oddVBand="0" w:evenVBand="0" w:oddHBand="0" w:evenHBand="0" w:firstRowFirstColumn="0" w:firstRowLastColumn="0" w:lastRowFirstColumn="0" w:lastRowLastColumn="0"/>
            <w:tcW w:w="2552" w:type="dxa"/>
            <w:noWrap/>
            <w:vAlign w:val="bottom"/>
            <w:hideMark/>
          </w:tcPr>
          <w:p w:rsidRPr="00E4654C" w:rsidR="00A07192" w:rsidP="7A988C9D" w:rsidRDefault="687D3CF2" w14:paraId="395869DB" w14:textId="030B68D4">
            <w:pPr>
              <w:textAlignment w:val="bottom"/>
              <w:rPr>
                <w:rFonts w:eastAsia="Calibri" w:cs="Calibri"/>
                <w:color w:val="000000"/>
                <w:sz w:val="22"/>
                <w:szCs w:val="22"/>
              </w:rPr>
            </w:pPr>
            <w:r w:rsidRPr="7A988C9D">
              <w:rPr>
                <w:rFonts w:eastAsia="Calibri" w:cs="Calibri"/>
                <w:color w:val="000000" w:themeColor="text1"/>
                <w:sz w:val="22"/>
                <w:szCs w:val="22"/>
              </w:rPr>
              <w:t>TITULO_CUESTIONARI</w:t>
            </w:r>
            <w:r w:rsidRPr="7A988C9D" w:rsidR="4EEB9D30">
              <w:rPr>
                <w:rFonts w:eastAsia="Calibri" w:cs="Calibri"/>
                <w:color w:val="000000" w:themeColor="text1"/>
                <w:sz w:val="22"/>
                <w:szCs w:val="22"/>
              </w:rPr>
              <w:t>O</w:t>
            </w:r>
          </w:p>
        </w:tc>
        <w:tc>
          <w:tcPr>
            <w:tcW w:w="4677" w:type="dxa"/>
            <w:noWrap/>
            <w:vAlign w:val="bottom"/>
            <w:hideMark/>
          </w:tcPr>
          <w:p w:rsidRPr="00E4654C" w:rsidR="00A07192" w:rsidP="7A988C9D" w:rsidRDefault="5B981015" w14:paraId="0FE1BE1E" w14:textId="77777777">
            <w:pPr>
              <w:textAlignment w:val="bottom"/>
              <w:cnfStyle w:val="000000000000" w:firstRow="0" w:lastRow="0" w:firstColumn="0" w:lastColumn="0" w:oddVBand="0" w:evenVBand="0" w:oddHBand="0" w:evenHBand="0" w:firstRowFirstColumn="0" w:firstRowLastColumn="0" w:lastRowFirstColumn="0" w:lastRowLastColumn="0"/>
              <w:rPr>
                <w:rFonts w:eastAsia="Calibri" w:cs="Calibri"/>
                <w:color w:val="000000"/>
                <w:sz w:val="22"/>
                <w:szCs w:val="22"/>
              </w:rPr>
            </w:pPr>
            <w:r w:rsidRPr="7A988C9D">
              <w:rPr>
                <w:rFonts w:eastAsia="Calibri" w:cs="Calibri"/>
                <w:color w:val="000000" w:themeColor="text1"/>
                <w:sz w:val="22"/>
                <w:szCs w:val="22"/>
              </w:rPr>
              <w:t>varchar(50)</w:t>
            </w:r>
          </w:p>
        </w:tc>
      </w:tr>
    </w:tbl>
    <w:p w:rsidRPr="00E4654C" w:rsidR="00E4654C" w:rsidP="7A988C9D" w:rsidRDefault="054484D3" w14:paraId="0F1F041E" w14:textId="2967E53C">
      <w:pPr>
        <w:jc w:val="center"/>
        <w:rPr>
          <w:rFonts w:eastAsia="Calibri" w:cs="Calibri"/>
          <w:i/>
          <w:iCs/>
          <w:sz w:val="18"/>
          <w:szCs w:val="18"/>
        </w:rPr>
      </w:pPr>
      <w:r w:rsidRPr="7A988C9D">
        <w:rPr>
          <w:rFonts w:eastAsia="Calibri" w:cs="Calibri"/>
          <w:i/>
          <w:iCs/>
          <w:sz w:val="18"/>
          <w:szCs w:val="18"/>
        </w:rPr>
        <w:t>Tabla 2. Detalle del tipo de campo</w:t>
      </w:r>
    </w:p>
    <w:p w:rsidR="00E4654C" w:rsidP="7A988C9D" w:rsidRDefault="054484D3" w14:paraId="104ABE5D" w14:textId="7D338ECE">
      <w:pPr>
        <w:pStyle w:val="ListParagraph"/>
        <w:numPr>
          <w:ilvl w:val="1"/>
          <w:numId w:val="11"/>
        </w:numPr>
        <w:rPr>
          <w:rFonts w:eastAsia="Calibri" w:cs="Calibri"/>
        </w:rPr>
      </w:pPr>
      <w:r w:rsidRPr="7A988C9D">
        <w:rPr>
          <w:rFonts w:eastAsia="Calibri" w:cs="Calibri"/>
        </w:rPr>
        <w:t>Cardinalidad</w:t>
      </w:r>
    </w:p>
    <w:p w:rsidR="00E4654C" w:rsidP="7A988C9D" w:rsidRDefault="00E4654C" w14:paraId="10B75967" w14:textId="77777777">
      <w:pPr>
        <w:pStyle w:val="ListParagraph"/>
        <w:rPr>
          <w:rFonts w:eastAsia="Calibri" w:cs="Calibri"/>
          <w:b/>
          <w:bCs/>
        </w:rPr>
      </w:pPr>
    </w:p>
    <w:p w:rsidR="00A07192" w:rsidP="7A988C9D" w:rsidRDefault="5B981015" w14:paraId="6F6CFC76" w14:textId="1C83C2C6">
      <w:pPr>
        <w:pStyle w:val="ListParagraph"/>
        <w:rPr>
          <w:rFonts w:eastAsia="Calibri" w:cs="Calibri"/>
        </w:rPr>
      </w:pPr>
      <w:r w:rsidRPr="003D5944">
        <w:rPr>
          <w:rFonts w:eastAsia="Calibri" w:cs="Calibri"/>
          <w:b/>
          <w:bCs/>
          <w:highlight w:val="yellow"/>
        </w:rPr>
        <w:t>Cardinalidad</w:t>
      </w:r>
      <w:r w:rsidRPr="003D5944">
        <w:rPr>
          <w:rFonts w:eastAsia="Calibri" w:cs="Calibri"/>
          <w:highlight w:val="yellow"/>
        </w:rPr>
        <w:t>: 32797 registros.</w:t>
      </w:r>
    </w:p>
    <w:p w:rsidR="00E4654C" w:rsidP="7A988C9D" w:rsidRDefault="00E4654C" w14:paraId="05D3E4E0" w14:textId="2FECA0CE">
      <w:pPr>
        <w:pStyle w:val="ListParagraph"/>
        <w:rPr>
          <w:rFonts w:eastAsia="Calibri" w:cs="Calibri"/>
        </w:rPr>
      </w:pPr>
    </w:p>
    <w:p w:rsidR="00E4654C" w:rsidP="7A988C9D" w:rsidRDefault="170452EC" w14:paraId="23E1DE72" w14:textId="788EB1E2">
      <w:pPr>
        <w:pStyle w:val="ListParagraph"/>
        <w:rPr>
          <w:rFonts w:eastAsia="Calibri" w:cs="Calibri"/>
        </w:rPr>
      </w:pPr>
      <w:r>
        <w:rPr>
          <w:noProof/>
        </w:rPr>
        <w:drawing>
          <wp:inline distT="0" distB="0" distL="0" distR="0" wp14:anchorId="7146DB4F" wp14:editId="3032491D">
            <wp:extent cx="5272088" cy="3514725"/>
            <wp:effectExtent l="0" t="0" r="0" b="0"/>
            <wp:docPr id="1066228181" name="Picture 1066228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5272088" cy="3514725"/>
                    </a:xfrm>
                    <a:prstGeom prst="rect">
                      <a:avLst/>
                    </a:prstGeom>
                  </pic:spPr>
                </pic:pic>
              </a:graphicData>
            </a:graphic>
          </wp:inline>
        </w:drawing>
      </w:r>
    </w:p>
    <w:p w:rsidR="7A988C9D" w:rsidP="7A988C9D" w:rsidRDefault="7A988C9D" w14:paraId="5103DC5B" w14:textId="085EDEB1">
      <w:pPr>
        <w:pStyle w:val="ListParagraph"/>
        <w:rPr>
          <w:rFonts w:eastAsia="Calibri" w:cs="Calibri"/>
        </w:rPr>
      </w:pPr>
    </w:p>
    <w:p w:rsidR="7A988C9D" w:rsidP="7A988C9D" w:rsidRDefault="7A988C9D" w14:paraId="2213E88D" w14:textId="27197D72">
      <w:pPr>
        <w:pStyle w:val="ListParagraph"/>
        <w:rPr>
          <w:rFonts w:eastAsia="Calibri" w:cs="Calibri"/>
        </w:rPr>
      </w:pPr>
    </w:p>
    <w:p w:rsidR="7A988C9D" w:rsidP="7A988C9D" w:rsidRDefault="7A988C9D" w14:paraId="112C9D3A" w14:textId="62E0F55E">
      <w:pPr>
        <w:pStyle w:val="ListParagraph"/>
        <w:rPr>
          <w:rFonts w:eastAsia="Calibri" w:cs="Calibri"/>
        </w:rPr>
      </w:pPr>
    </w:p>
    <w:p w:rsidR="00A07192" w:rsidP="7A988C9D" w:rsidRDefault="5B981015" w14:paraId="796577F0" w14:textId="77777777">
      <w:pPr>
        <w:pStyle w:val="ListParagraph"/>
        <w:numPr>
          <w:ilvl w:val="0"/>
          <w:numId w:val="11"/>
        </w:numPr>
        <w:rPr>
          <w:rFonts w:eastAsia="Calibri" w:cs="Calibri"/>
          <w:b/>
          <w:bCs/>
        </w:rPr>
      </w:pPr>
      <w:r w:rsidRPr="7A988C9D">
        <w:rPr>
          <w:rFonts w:eastAsia="Calibri" w:cs="Calibri"/>
          <w:b/>
          <w:bCs/>
        </w:rPr>
        <w:t>Análisis funcional y diagrama de arquitectura de flujo de datos</w:t>
      </w:r>
    </w:p>
    <w:p w:rsidR="7A988C9D" w:rsidP="7A988C9D" w:rsidRDefault="7A988C9D" w14:paraId="56A3DD5A" w14:textId="6E175F04">
      <w:pPr>
        <w:ind w:left="720"/>
        <w:rPr>
          <w:rFonts w:eastAsia="Calibri" w:cs="Calibri"/>
        </w:rPr>
      </w:pPr>
    </w:p>
    <w:p w:rsidR="3A5F2736" w:rsidP="7A988C9D" w:rsidRDefault="3A5F2736" w14:paraId="18A255BC" w14:textId="6F82D9FC">
      <w:pPr>
        <w:ind w:left="720"/>
      </w:pPr>
    </w:p>
    <w:p w:rsidR="4CC9B6D8" w:rsidP="5B3AA4D9" w:rsidRDefault="4CC9B6D8" w14:paraId="07A91ADE" w14:textId="1741C864">
      <w:pPr>
        <w:ind w:left="720"/>
      </w:pPr>
      <w:r>
        <w:rPr>
          <w:noProof/>
        </w:rPr>
        <w:drawing>
          <wp:inline distT="0" distB="0" distL="0" distR="0" wp14:anchorId="0B56A867" wp14:editId="4F00EB66">
            <wp:extent cx="4572000" cy="1143000"/>
            <wp:effectExtent l="0" t="0" r="0" b="0"/>
            <wp:docPr id="1386793017" name="Picture 1386793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4572000" cy="1143000"/>
                    </a:xfrm>
                    <a:prstGeom prst="rect">
                      <a:avLst/>
                    </a:prstGeom>
                  </pic:spPr>
                </pic:pic>
              </a:graphicData>
            </a:graphic>
          </wp:inline>
        </w:drawing>
      </w:r>
    </w:p>
    <w:p w:rsidR="7B968FD0" w:rsidP="7B968FD0" w:rsidRDefault="7B968FD0" w14:paraId="1EFBA7A0" w14:textId="6F1222D5">
      <w:pPr>
        <w:ind w:left="720"/>
      </w:pPr>
    </w:p>
    <w:p w:rsidR="7B968FD0" w:rsidP="7B968FD0" w:rsidRDefault="7B968FD0" w14:paraId="0D33108A" w14:textId="097A76D3">
      <w:pPr>
        <w:ind w:left="720"/>
      </w:pPr>
    </w:p>
    <w:p w:rsidR="7B968FD0" w:rsidP="7B968FD0" w:rsidRDefault="7B968FD0" w14:paraId="6D8BFFCF" w14:textId="755C051F"/>
    <w:p w:rsidR="67A278AB" w:rsidP="1DF40E04" w:rsidRDefault="0E1B5ACD" w14:paraId="014E1295" w14:textId="7464E0DE">
      <w:pPr>
        <w:jc w:val="center"/>
      </w:pPr>
      <w:r>
        <w:rPr>
          <w:noProof/>
        </w:rPr>
        <w:drawing>
          <wp:inline distT="0" distB="0" distL="0" distR="0" wp14:anchorId="381C4963" wp14:editId="07167A8A">
            <wp:extent cx="5314950" cy="7315200"/>
            <wp:effectExtent l="0" t="0" r="0" b="0"/>
            <wp:docPr id="1501340445" name="Picture 1501340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314950" cy="7315200"/>
                    </a:xfrm>
                    <a:prstGeom prst="rect">
                      <a:avLst/>
                    </a:prstGeom>
                  </pic:spPr>
                </pic:pic>
              </a:graphicData>
            </a:graphic>
          </wp:inline>
        </w:drawing>
      </w:r>
    </w:p>
    <w:p w:rsidR="67A278AB" w:rsidP="67A278AB" w:rsidRDefault="67A278AB" w14:paraId="653777B3" w14:textId="174D4F09"/>
    <w:p w:rsidR="7B968FD0" w:rsidP="7B968FD0" w:rsidRDefault="7B968FD0" w14:paraId="1880FB71" w14:textId="31D903B6"/>
    <w:p w:rsidR="00A07192" w:rsidP="5EE112DE" w:rsidRDefault="5B981015" w14:paraId="3D8E3D52" w14:textId="79F90F55">
      <w:pPr>
        <w:jc w:val="both"/>
        <w:rPr>
          <w:rFonts w:eastAsia="Calibri" w:cs="Calibri"/>
        </w:rPr>
      </w:pPr>
      <w:r w:rsidRPr="7A988C9D">
        <w:rPr>
          <w:rFonts w:eastAsia="Calibri" w:cs="Calibri"/>
        </w:rPr>
        <w:t xml:space="preserve"> </w:t>
      </w:r>
    </w:p>
    <w:p w:rsidR="00A07192" w:rsidP="7A988C9D" w:rsidRDefault="5B981015" w14:paraId="14D34823" w14:textId="77777777">
      <w:pPr>
        <w:pStyle w:val="ListParagraph"/>
        <w:rPr>
          <w:rFonts w:eastAsia="Calibri" w:cs="Calibri"/>
        </w:rPr>
      </w:pPr>
      <w:r w:rsidRPr="7A988C9D">
        <w:rPr>
          <w:rFonts w:eastAsia="Calibri" w:cs="Calibri"/>
        </w:rPr>
        <w:t xml:space="preserve"> </w:t>
      </w:r>
    </w:p>
    <w:p w:rsidR="00A07DFA" w:rsidRDefault="00A07DFA" w14:paraId="1038303F" w14:textId="77777777">
      <w:pPr>
        <w:spacing w:before="0" w:beforeAutospacing="0" w:after="160" w:afterAutospacing="0" w:line="259" w:lineRule="auto"/>
        <w:rPr>
          <w:rFonts w:eastAsia="Calibri" w:cs="Calibri"/>
          <w:b/>
          <w:bCs/>
        </w:rPr>
      </w:pPr>
      <w:r>
        <w:rPr>
          <w:rFonts w:eastAsia="Calibri" w:cs="Calibri"/>
          <w:b/>
          <w:bCs/>
        </w:rPr>
        <w:br w:type="page"/>
      </w:r>
    </w:p>
    <w:p w:rsidRPr="00122C11" w:rsidR="00E4654C" w:rsidP="7A988C9D" w:rsidRDefault="27AF962C" w14:paraId="1518ECDA" w14:textId="07A684F8">
      <w:pPr>
        <w:pStyle w:val="ListParagraph"/>
        <w:numPr>
          <w:ilvl w:val="0"/>
          <w:numId w:val="11"/>
        </w:numPr>
        <w:rPr>
          <w:rFonts w:asciiTheme="minorHAnsi" w:hAnsiTheme="minorHAnsi" w:eastAsiaTheme="minorEastAsia" w:cstheme="minorBidi"/>
          <w:color w:val="262626" w:themeColor="text1" w:themeTint="D9"/>
        </w:rPr>
      </w:pPr>
      <w:r w:rsidRPr="7A988C9D">
        <w:rPr>
          <w:rFonts w:eastAsia="Calibri" w:cs="Calibri"/>
          <w:b/>
          <w:bCs/>
        </w:rPr>
        <w:t xml:space="preserve">Generación de al menos 5 </w:t>
      </w:r>
      <w:r w:rsidR="00A07DFA">
        <w:rPr>
          <w:rFonts w:eastAsia="Calibri" w:cs="Calibri"/>
          <w:b/>
          <w:bCs/>
        </w:rPr>
        <w:t>KPI</w:t>
      </w:r>
      <w:r w:rsidRPr="7A988C9D">
        <w:rPr>
          <w:rFonts w:eastAsia="Calibri" w:cs="Calibri"/>
          <w:b/>
          <w:bCs/>
        </w:rPr>
        <w:t>'s.</w:t>
      </w:r>
    </w:p>
    <w:p w:rsidR="18F89689" w:rsidP="4BE27373" w:rsidRDefault="054484D3" w14:paraId="273201CA" w14:textId="6FFF71BD">
      <w:pPr>
        <w:jc w:val="both"/>
        <w:rPr>
          <w:rFonts w:eastAsia="Calibri" w:cs="Calibri"/>
          <w:i/>
          <w:iCs/>
          <w:highlight w:val="red"/>
        </w:rPr>
      </w:pPr>
      <w:r w:rsidRPr="4BE27373">
        <w:rPr>
          <w:rFonts w:eastAsia="Calibri" w:cs="Calibri"/>
        </w:rPr>
        <w:t>Tomando en consideración que el escenario plantea que el Departamento antifraude de la Compañía Myste</w:t>
      </w:r>
      <w:r w:rsidR="00DC74AA">
        <w:rPr>
          <w:rFonts w:eastAsia="Calibri" w:cs="Calibri"/>
        </w:rPr>
        <w:t>r</w:t>
      </w:r>
      <w:r w:rsidRPr="4BE27373">
        <w:rPr>
          <w:rFonts w:eastAsia="Calibri" w:cs="Calibri"/>
        </w:rPr>
        <w:t xml:space="preserve">y </w:t>
      </w:r>
      <w:r w:rsidRPr="4BE27373" w:rsidR="6F1DD646">
        <w:rPr>
          <w:rFonts w:eastAsia="Calibri" w:cs="Calibri"/>
        </w:rPr>
        <w:t>Shopping desea hacer un seguimiento y analizar la información relativa a las encue</w:t>
      </w:r>
      <w:r w:rsidRPr="4BE27373" w:rsidR="0002788C">
        <w:rPr>
          <w:rFonts w:eastAsia="Calibri" w:cs="Calibri"/>
        </w:rPr>
        <w:t>s</w:t>
      </w:r>
      <w:r w:rsidRPr="4BE27373" w:rsidR="6F1DD646">
        <w:rPr>
          <w:rFonts w:eastAsia="Calibri" w:cs="Calibri"/>
        </w:rPr>
        <w:t>tas que se realizan en los distintos centros de clientes, se describen los siguientes KPI´s, siendo la definición de estos como “</w:t>
      </w:r>
      <w:r w:rsidRPr="4BE27373" w:rsidR="6F1DD646">
        <w:rPr>
          <w:rFonts w:eastAsia="Calibri" w:cs="Calibri"/>
          <w:i/>
          <w:iCs/>
        </w:rPr>
        <w:t>Indicadores Clave de Desempeño que se componen de variables, factores o unidades de medida</w:t>
      </w:r>
      <w:r w:rsidRPr="4BE27373" w:rsidR="00AB2BB9">
        <w:rPr>
          <w:rFonts w:eastAsia="Calibri" w:cs="Calibri"/>
          <w:i/>
          <w:iCs/>
        </w:rPr>
        <w:t>,</w:t>
      </w:r>
      <w:r w:rsidRPr="4BE27373" w:rsidR="6F1DD646">
        <w:rPr>
          <w:rFonts w:eastAsia="Calibri" w:cs="Calibri"/>
          <w:i/>
          <w:iCs/>
        </w:rPr>
        <w:t> que sirven para generar estrategias dentro de los departamentos de una empresa”</w:t>
      </w:r>
    </w:p>
    <w:p w:rsidRPr="00122C11" w:rsidR="00122C11" w:rsidP="4BE27373" w:rsidRDefault="1DA70B88" w14:paraId="1E5330DA" w14:textId="4612C8AF">
      <w:pPr>
        <w:pStyle w:val="ListParagraph"/>
        <w:numPr>
          <w:ilvl w:val="0"/>
          <w:numId w:val="3"/>
        </w:numPr>
        <w:spacing w:before="0" w:beforeAutospacing="0" w:after="0" w:afterAutospacing="0" w:line="240" w:lineRule="auto"/>
        <w:jc w:val="both"/>
        <w:rPr>
          <w:rFonts w:eastAsia="Calibri" w:cs="Calibri"/>
        </w:rPr>
      </w:pPr>
      <w:r w:rsidRPr="4BE27373">
        <w:rPr>
          <w:rFonts w:eastAsia="Calibri" w:cs="Calibri"/>
        </w:rPr>
        <w:t xml:space="preserve">Conocer la provincia </w:t>
      </w:r>
      <w:r w:rsidRPr="4BE27373" w:rsidR="6F1DD646">
        <w:rPr>
          <w:rFonts w:eastAsia="Calibri" w:cs="Calibri"/>
        </w:rPr>
        <w:t xml:space="preserve">donde el </w:t>
      </w:r>
      <w:r w:rsidRPr="4BE27373" w:rsidR="00264486">
        <w:rPr>
          <w:rFonts w:eastAsia="Calibri" w:cs="Calibri"/>
        </w:rPr>
        <w:t xml:space="preserve">promedio </w:t>
      </w:r>
      <w:r w:rsidRPr="4BE27373" w:rsidR="00AA55AA">
        <w:rPr>
          <w:rFonts w:eastAsia="Calibri" w:cs="Calibri"/>
        </w:rPr>
        <w:t xml:space="preserve">del </w:t>
      </w:r>
      <w:r w:rsidRPr="4BE27373" w:rsidR="6F1DD646">
        <w:rPr>
          <w:rFonts w:eastAsia="Calibri" w:cs="Calibri"/>
        </w:rPr>
        <w:t xml:space="preserve">resultado de </w:t>
      </w:r>
      <w:r w:rsidRPr="4BE27373" w:rsidR="672EDBDD">
        <w:rPr>
          <w:rFonts w:eastAsia="Calibri" w:cs="Calibri"/>
        </w:rPr>
        <w:t xml:space="preserve">la </w:t>
      </w:r>
      <w:r w:rsidRPr="4BE27373" w:rsidR="6F1DD646">
        <w:rPr>
          <w:rFonts w:eastAsia="Calibri" w:cs="Calibri"/>
        </w:rPr>
        <w:t>encuesta es mayor 0.9</w:t>
      </w:r>
      <w:r w:rsidRPr="4BE27373" w:rsidR="00701DC6">
        <w:rPr>
          <w:rFonts w:eastAsia="Calibri" w:cs="Calibri"/>
        </w:rPr>
        <w:t>7</w:t>
      </w:r>
      <w:r w:rsidRPr="4BE27373" w:rsidR="6F1DD646">
        <w:rPr>
          <w:rFonts w:eastAsia="Calibri" w:cs="Calibri"/>
        </w:rPr>
        <w:t xml:space="preserve"> </w:t>
      </w:r>
      <w:r w:rsidRPr="4BE27373" w:rsidR="00FE3D5C">
        <w:rPr>
          <w:rFonts w:eastAsia="Calibri" w:cs="Calibri"/>
        </w:rPr>
        <w:t>po</w:t>
      </w:r>
      <w:r w:rsidR="0078181A">
        <w:rPr>
          <w:rFonts w:eastAsia="Calibri" w:cs="Calibri"/>
        </w:rPr>
        <w:t xml:space="preserve">r </w:t>
      </w:r>
      <w:r w:rsidR="005378CB">
        <w:rPr>
          <w:rFonts w:eastAsia="Calibri" w:cs="Calibri"/>
        </w:rPr>
        <w:t xml:space="preserve">rango de </w:t>
      </w:r>
      <w:r w:rsidR="0078181A">
        <w:rPr>
          <w:rFonts w:eastAsia="Calibri" w:cs="Calibri"/>
        </w:rPr>
        <w:t>año</w:t>
      </w:r>
      <w:r w:rsidR="005378CB">
        <w:rPr>
          <w:rFonts w:eastAsia="Calibri" w:cs="Calibri"/>
        </w:rPr>
        <w:t>s</w:t>
      </w:r>
      <w:r w:rsidRPr="4BE27373" w:rsidR="6F1DD646">
        <w:rPr>
          <w:rFonts w:eastAsia="Calibri" w:cs="Calibri"/>
        </w:rPr>
        <w:t>.</w:t>
      </w:r>
    </w:p>
    <w:p w:rsidRPr="00122C11" w:rsidR="00122C11" w:rsidP="4BE27373" w:rsidRDefault="571AF713" w14:paraId="6DB2FC85" w14:textId="45DE1848">
      <w:pPr>
        <w:pStyle w:val="ListParagraph"/>
        <w:numPr>
          <w:ilvl w:val="0"/>
          <w:numId w:val="3"/>
        </w:numPr>
        <w:spacing w:before="0" w:beforeAutospacing="0" w:after="0" w:afterAutospacing="0" w:line="240" w:lineRule="auto"/>
        <w:jc w:val="both"/>
        <w:rPr>
          <w:rFonts w:eastAsia="Calibri" w:cs="Calibri"/>
        </w:rPr>
      </w:pPr>
      <w:r w:rsidRPr="4BE27373">
        <w:rPr>
          <w:rFonts w:eastAsia="Calibri" w:cs="Calibri"/>
        </w:rPr>
        <w:t>Identificar la p</w:t>
      </w:r>
      <w:r w:rsidRPr="4BE27373" w:rsidR="7B85BE23">
        <w:rPr>
          <w:rFonts w:eastAsia="Calibri" w:cs="Calibri"/>
        </w:rPr>
        <w:t xml:space="preserve">oblación </w:t>
      </w:r>
      <w:r w:rsidRPr="4BE27373" w:rsidR="00721311">
        <w:rPr>
          <w:rFonts w:eastAsia="Calibri" w:cs="Calibri"/>
        </w:rPr>
        <w:t xml:space="preserve">que </w:t>
      </w:r>
      <w:r w:rsidRPr="4BE27373" w:rsidR="7B85BE23">
        <w:rPr>
          <w:rFonts w:eastAsia="Calibri" w:cs="Calibri"/>
        </w:rPr>
        <w:t>tuvo los resultados más bajos o resultados más altos de la encuesta por fecha</w:t>
      </w:r>
      <w:r w:rsidRPr="4BE27373" w:rsidR="77528B72">
        <w:rPr>
          <w:rFonts w:eastAsia="Calibri" w:cs="Calibri"/>
        </w:rPr>
        <w:t>.</w:t>
      </w:r>
    </w:p>
    <w:p w:rsidRPr="00122C11" w:rsidR="00122C11" w:rsidP="4BE27373" w:rsidRDefault="1EDCA846" w14:paraId="485B8735" w14:textId="6822EE37">
      <w:pPr>
        <w:pStyle w:val="ListParagraph"/>
        <w:numPr>
          <w:ilvl w:val="0"/>
          <w:numId w:val="3"/>
        </w:numPr>
        <w:spacing w:before="0" w:beforeAutospacing="0" w:after="0" w:afterAutospacing="0" w:line="240" w:lineRule="auto"/>
        <w:jc w:val="both"/>
        <w:rPr>
          <w:rFonts w:eastAsia="Calibri" w:cs="Calibri"/>
        </w:rPr>
      </w:pPr>
      <w:r w:rsidRPr="4BE27373">
        <w:rPr>
          <w:rFonts w:eastAsia="Calibri" w:cs="Calibri"/>
        </w:rPr>
        <w:t>Hacer un análisis en base al t</w:t>
      </w:r>
      <w:r w:rsidRPr="4BE27373" w:rsidR="6F1DD646">
        <w:rPr>
          <w:rFonts w:eastAsia="Calibri" w:cs="Calibri"/>
        </w:rPr>
        <w:t>ipo de cuestionario aplicado por localidad en el año 2014</w:t>
      </w:r>
      <w:r w:rsidRPr="4BE27373" w:rsidR="77528B72">
        <w:rPr>
          <w:rFonts w:eastAsia="Calibri" w:cs="Calibri"/>
        </w:rPr>
        <w:t>.</w:t>
      </w:r>
    </w:p>
    <w:p w:rsidRPr="00122C11" w:rsidR="00122C11" w:rsidP="4BE27373" w:rsidRDefault="56A4FE0B" w14:paraId="5546A76A" w14:textId="6A6EED8A">
      <w:pPr>
        <w:pStyle w:val="ListParagraph"/>
        <w:numPr>
          <w:ilvl w:val="0"/>
          <w:numId w:val="3"/>
        </w:numPr>
        <w:spacing w:before="0" w:beforeAutospacing="0" w:after="0" w:afterAutospacing="0" w:line="240" w:lineRule="auto"/>
        <w:jc w:val="both"/>
        <w:rPr>
          <w:rFonts w:eastAsia="Calibri" w:cs="Calibri"/>
        </w:rPr>
      </w:pPr>
      <w:r w:rsidRPr="4BE27373">
        <w:rPr>
          <w:rFonts w:eastAsia="Calibri" w:cs="Calibri"/>
        </w:rPr>
        <w:t>Ubic</w:t>
      </w:r>
      <w:r w:rsidRPr="4BE27373" w:rsidR="187611E2">
        <w:rPr>
          <w:rFonts w:eastAsia="Calibri" w:cs="Calibri"/>
        </w:rPr>
        <w:t>ar la p</w:t>
      </w:r>
      <w:r w:rsidRPr="4BE27373" w:rsidR="6F1DD646">
        <w:rPr>
          <w:rFonts w:eastAsia="Calibri" w:cs="Calibri"/>
        </w:rPr>
        <w:t xml:space="preserve">oblación que se le aplicó un determinado cuestionario </w:t>
      </w:r>
      <w:r w:rsidRPr="4BE27373" w:rsidR="002D6ED4">
        <w:rPr>
          <w:rFonts w:eastAsia="Calibri" w:cs="Calibri"/>
        </w:rPr>
        <w:t xml:space="preserve">en junio </w:t>
      </w:r>
      <w:r w:rsidRPr="4BE27373" w:rsidR="6F1DD646">
        <w:rPr>
          <w:rFonts w:eastAsia="Calibri" w:cs="Calibri"/>
        </w:rPr>
        <w:t>2014</w:t>
      </w:r>
      <w:r w:rsidRPr="4BE27373" w:rsidR="5F54EDF9">
        <w:rPr>
          <w:rFonts w:eastAsia="Calibri" w:cs="Calibri"/>
        </w:rPr>
        <w:t>.</w:t>
      </w:r>
    </w:p>
    <w:p w:rsidRPr="00122C11" w:rsidR="00122C11" w:rsidP="4BE27373" w:rsidRDefault="6037C314" w14:paraId="0390AE30" w14:textId="2F0F7ADC">
      <w:pPr>
        <w:pStyle w:val="ListParagraph"/>
        <w:numPr>
          <w:ilvl w:val="0"/>
          <w:numId w:val="3"/>
        </w:numPr>
        <w:spacing w:before="0" w:beforeAutospacing="0" w:after="0" w:afterAutospacing="0" w:line="240" w:lineRule="auto"/>
        <w:jc w:val="both"/>
        <w:rPr>
          <w:rFonts w:eastAsia="Calibri" w:cs="Calibri"/>
        </w:rPr>
      </w:pPr>
      <w:r w:rsidRPr="4BE27373">
        <w:rPr>
          <w:rFonts w:eastAsia="Calibri" w:cs="Calibri"/>
        </w:rPr>
        <w:t>En base a los cuestionarios aplicados, saber qué o</w:t>
      </w:r>
      <w:r w:rsidRPr="4BE27373" w:rsidR="6F1DD646">
        <w:rPr>
          <w:rFonts w:eastAsia="Calibri" w:cs="Calibri"/>
        </w:rPr>
        <w:t>ficina aplicó cuestionarios y qué tipo en los años 2013 y 2014.</w:t>
      </w:r>
    </w:p>
    <w:p w:rsidRPr="00122C11" w:rsidR="00122C11" w:rsidP="4BE27373" w:rsidRDefault="00E5507C" w14:paraId="07F94F18" w14:textId="46972ACE">
      <w:pPr>
        <w:pStyle w:val="ListParagraph"/>
        <w:numPr>
          <w:ilvl w:val="0"/>
          <w:numId w:val="3"/>
        </w:numPr>
        <w:spacing w:before="0" w:beforeAutospacing="0" w:after="0" w:afterAutospacing="0" w:line="240" w:lineRule="auto"/>
        <w:jc w:val="both"/>
        <w:rPr>
          <w:rFonts w:eastAsia="Calibri" w:cs="Calibri"/>
        </w:rPr>
      </w:pPr>
      <w:r>
        <w:t>Conocer el n</w:t>
      </w:r>
      <w:r w:rsidR="00F01153">
        <w:t>úmero de encuestas por a</w:t>
      </w:r>
      <w:r w:rsidRPr="4BE27373" w:rsidR="6F1DD646">
        <w:rPr>
          <w:rFonts w:eastAsia="Calibri" w:cs="Calibri"/>
        </w:rPr>
        <w:t>uditor</w:t>
      </w:r>
      <w:r w:rsidRPr="4BE27373" w:rsidR="00F01153">
        <w:rPr>
          <w:rFonts w:eastAsia="Calibri" w:cs="Calibri"/>
        </w:rPr>
        <w:t xml:space="preserve"> y provincia</w:t>
      </w:r>
      <w:r w:rsidRPr="4BE27373" w:rsidR="21D7CEF1">
        <w:rPr>
          <w:rFonts w:eastAsia="Calibri" w:cs="Calibri"/>
        </w:rPr>
        <w:t>.</w:t>
      </w:r>
    </w:p>
    <w:p w:rsidRPr="00122C11" w:rsidR="00122C11" w:rsidP="4BE27373" w:rsidRDefault="2192DDE3" w14:paraId="27B1332D" w14:textId="2DABB903">
      <w:pPr>
        <w:pStyle w:val="ListParagraph"/>
        <w:numPr>
          <w:ilvl w:val="0"/>
          <w:numId w:val="3"/>
        </w:numPr>
        <w:spacing w:before="0" w:beforeAutospacing="0" w:after="0" w:afterAutospacing="0" w:line="240" w:lineRule="auto"/>
        <w:jc w:val="both"/>
        <w:rPr>
          <w:rFonts w:eastAsia="Calibri" w:cs="Calibri"/>
        </w:rPr>
      </w:pPr>
      <w:r w:rsidRPr="4BE27373">
        <w:rPr>
          <w:rFonts w:eastAsia="Calibri" w:cs="Calibri"/>
        </w:rPr>
        <w:t>Tener identificado los p</w:t>
      </w:r>
      <w:r w:rsidRPr="4BE27373" w:rsidR="6F1DD646">
        <w:rPr>
          <w:rFonts w:eastAsia="Calibri" w:cs="Calibri"/>
        </w:rPr>
        <w:t>royecto</w:t>
      </w:r>
      <w:r w:rsidRPr="4BE27373" w:rsidR="0EE34CD9">
        <w:rPr>
          <w:rFonts w:eastAsia="Calibri" w:cs="Calibri"/>
        </w:rPr>
        <w:t>s</w:t>
      </w:r>
      <w:r w:rsidRPr="4BE27373" w:rsidR="6F1DD646">
        <w:rPr>
          <w:rFonts w:eastAsia="Calibri" w:cs="Calibri"/>
        </w:rPr>
        <w:t xml:space="preserve"> evaluado</w:t>
      </w:r>
      <w:r w:rsidRPr="4BE27373" w:rsidR="7BE1B3DD">
        <w:rPr>
          <w:rFonts w:eastAsia="Calibri" w:cs="Calibri"/>
        </w:rPr>
        <w:t>s</w:t>
      </w:r>
      <w:r w:rsidRPr="4BE27373" w:rsidR="6F1DD646">
        <w:rPr>
          <w:rFonts w:eastAsia="Calibri" w:cs="Calibri"/>
        </w:rPr>
        <w:t xml:space="preserve"> por localidad / provincia en los años 2013 y 2014</w:t>
      </w:r>
      <w:r w:rsidRPr="4BE27373" w:rsidR="72551955">
        <w:rPr>
          <w:rFonts w:eastAsia="Calibri" w:cs="Calibri"/>
        </w:rPr>
        <w:t>.</w:t>
      </w:r>
    </w:p>
    <w:p w:rsidR="558F3C0D" w:rsidP="4BE27373" w:rsidRDefault="558F3C0D" w14:paraId="606B16E3" w14:textId="695CDD7A">
      <w:pPr>
        <w:spacing w:before="0" w:beforeAutospacing="0" w:after="0" w:afterAutospacing="0" w:line="240" w:lineRule="auto"/>
        <w:ind w:left="708"/>
        <w:jc w:val="both"/>
        <w:rPr>
          <w:rFonts w:eastAsia="Calibri" w:cs="Calibri"/>
          <w:highlight w:val="yellow"/>
        </w:rPr>
      </w:pPr>
    </w:p>
    <w:p w:rsidR="00A07192" w:rsidP="7A988C9D" w:rsidRDefault="054484D3" w14:paraId="27ECC2D9" w14:textId="42745A93">
      <w:pPr>
        <w:rPr>
          <w:rFonts w:eastAsia="Calibri" w:cs="Calibri"/>
        </w:rPr>
      </w:pPr>
      <w:r w:rsidRPr="7A988C9D">
        <w:rPr>
          <w:rFonts w:eastAsia="Calibri" w:cs="Calibri"/>
        </w:rPr>
        <w:t xml:space="preserve"> </w:t>
      </w:r>
    </w:p>
    <w:p w:rsidR="002322FB" w:rsidRDefault="002322FB" w14:paraId="19737FE4" w14:textId="77777777">
      <w:pPr>
        <w:spacing w:before="0" w:beforeAutospacing="0" w:after="160" w:afterAutospacing="0" w:line="259" w:lineRule="auto"/>
        <w:rPr>
          <w:rFonts w:eastAsia="Calibri" w:cs="Calibri"/>
          <w:b/>
          <w:bCs/>
        </w:rPr>
      </w:pPr>
      <w:r>
        <w:rPr>
          <w:rFonts w:eastAsia="Calibri" w:cs="Calibri"/>
          <w:b/>
          <w:bCs/>
        </w:rPr>
        <w:br w:type="page"/>
      </w:r>
    </w:p>
    <w:p w:rsidR="00A07192" w:rsidP="7A988C9D" w:rsidRDefault="5B981015" w14:paraId="13982B01" w14:textId="4C7AAE09">
      <w:pPr>
        <w:pStyle w:val="ListParagraph"/>
        <w:numPr>
          <w:ilvl w:val="0"/>
          <w:numId w:val="11"/>
        </w:numPr>
        <w:rPr>
          <w:rFonts w:eastAsia="Calibri" w:cs="Calibri"/>
          <w:b/>
          <w:bCs/>
        </w:rPr>
      </w:pPr>
      <w:r w:rsidRPr="7A988C9D">
        <w:rPr>
          <w:rFonts w:eastAsia="Calibri" w:cs="Calibri"/>
          <w:b/>
          <w:bCs/>
        </w:rPr>
        <w:t xml:space="preserve">Qué arquitectura de referencia se utilizaría? </w:t>
      </w:r>
    </w:p>
    <w:p w:rsidR="7A988C9D" w:rsidP="7A988C9D" w:rsidRDefault="7A988C9D" w14:paraId="22080A0E" w14:textId="3C3DDC8C">
      <w:pPr>
        <w:jc w:val="both"/>
        <w:rPr>
          <w:rFonts w:eastAsia="Calibri" w:cs="Calibri"/>
          <w:highlight w:val="yellow"/>
        </w:rPr>
      </w:pPr>
    </w:p>
    <w:p w:rsidR="60A2BD84" w:rsidP="60A2BD84" w:rsidRDefault="60A2BD84" w14:paraId="1336A8AF" w14:textId="347FA4D6">
      <w:pPr>
        <w:jc w:val="both"/>
        <w:rPr>
          <w:rFonts w:eastAsia="Calibri" w:cs="Calibri"/>
          <w:highlight w:val="yellow"/>
        </w:rPr>
      </w:pPr>
    </w:p>
    <w:p w:rsidR="2584D3F6" w:rsidP="0174AB0A" w:rsidRDefault="2584D3F6" w14:paraId="7BE16A4B" w14:textId="7A7A147A">
      <w:pPr>
        <w:jc w:val="both"/>
        <w:rPr>
          <w:rFonts w:eastAsia="Calibri" w:cs="Calibri"/>
        </w:rPr>
      </w:pPr>
      <w:r w:rsidRPr="6AC4D7EF" w:rsidR="59202D24">
        <w:rPr>
          <w:rFonts w:eastAsia="Calibri" w:cs="Calibri"/>
        </w:rPr>
        <w:t xml:space="preserve">La Arquitectura a utilizar para nuestra </w:t>
      </w:r>
      <w:bookmarkStart w:name="_Int_5yB7Ex8m" w:id="0"/>
      <w:r w:rsidRPr="6AC4D7EF" w:rsidR="59202D24">
        <w:rPr>
          <w:rFonts w:eastAsia="Calibri" w:cs="Calibri"/>
        </w:rPr>
        <w:t>solución</w:t>
      </w:r>
      <w:bookmarkEnd w:id="0"/>
      <w:r w:rsidRPr="6AC4D7EF" w:rsidR="59202D24">
        <w:rPr>
          <w:rFonts w:eastAsia="Calibri" w:cs="Calibri"/>
        </w:rPr>
        <w:t xml:space="preserve"> </w:t>
      </w:r>
      <w:bookmarkStart w:name="_Int_VcdGhCCn" w:id="1"/>
      <w:r w:rsidRPr="6AC4D7EF" w:rsidR="59202D24">
        <w:rPr>
          <w:rFonts w:eastAsia="Calibri" w:cs="Calibri"/>
        </w:rPr>
        <w:t>está</w:t>
      </w:r>
      <w:bookmarkEnd w:id="1"/>
      <w:r w:rsidRPr="6AC4D7EF" w:rsidR="59202D24">
        <w:rPr>
          <w:rFonts w:eastAsia="Calibri" w:cs="Calibri"/>
        </w:rPr>
        <w:t xml:space="preserve"> compuesta de 2 capas:</w:t>
      </w:r>
    </w:p>
    <w:p w:rsidR="0174AB0A" w:rsidP="0174AB0A" w:rsidRDefault="0174AB0A" w14:paraId="7F295048" w14:textId="6EC75B33">
      <w:pPr>
        <w:jc w:val="both"/>
        <w:rPr>
          <w:rFonts w:eastAsia="Calibri" w:cs="Calibri"/>
        </w:rPr>
      </w:pPr>
    </w:p>
    <w:p w:rsidR="2584D3F6" w:rsidP="0174AB0A" w:rsidRDefault="2584D3F6" w14:paraId="39D62150" w14:textId="1949E863">
      <w:pPr>
        <w:pStyle w:val="ListParagraph"/>
        <w:numPr>
          <w:ilvl w:val="0"/>
          <w:numId w:val="1"/>
        </w:numPr>
        <w:jc w:val="both"/>
        <w:rPr>
          <w:rFonts w:eastAsia="Calibri" w:cs="Calibri"/>
        </w:rPr>
      </w:pPr>
      <w:r w:rsidRPr="6AC4D7EF" w:rsidR="59202D24">
        <w:rPr>
          <w:rFonts w:eastAsia="Calibri" w:cs="Calibri"/>
        </w:rPr>
        <w:t xml:space="preserve">Capa de origen y </w:t>
      </w:r>
      <w:bookmarkStart w:name="_Int_ogKFfvB9" w:id="2"/>
      <w:r w:rsidRPr="6AC4D7EF" w:rsidR="59202D24">
        <w:rPr>
          <w:rFonts w:eastAsia="Calibri" w:cs="Calibri"/>
        </w:rPr>
        <w:t>almacén</w:t>
      </w:r>
      <w:bookmarkEnd w:id="2"/>
      <w:r w:rsidRPr="6AC4D7EF" w:rsidR="59202D24">
        <w:rPr>
          <w:rFonts w:eastAsia="Calibri" w:cs="Calibri"/>
        </w:rPr>
        <w:t xml:space="preserve"> de datos: </w:t>
      </w:r>
      <w:bookmarkStart w:name="_Int_PSBiMvCT" w:id="649412874"/>
      <w:r w:rsidRPr="6AC4D7EF" w:rsidR="0B759DF3">
        <w:rPr>
          <w:rFonts w:eastAsia="Calibri" w:cs="Calibri"/>
        </w:rPr>
        <w:t>Implementación</w:t>
      </w:r>
      <w:bookmarkEnd w:id="649412874"/>
      <w:r w:rsidRPr="6AC4D7EF" w:rsidR="59202D24">
        <w:rPr>
          <w:rFonts w:eastAsia="Calibri" w:cs="Calibri"/>
        </w:rPr>
        <w:t xml:space="preserve"> realizada</w:t>
      </w:r>
      <w:r w:rsidRPr="6AC4D7EF" w:rsidR="3E281E9C">
        <w:rPr>
          <w:rFonts w:eastAsia="Calibri" w:cs="Calibri"/>
        </w:rPr>
        <w:t xml:space="preserve"> con herramienta ETL de </w:t>
      </w:r>
      <w:r w:rsidRPr="6AC4D7EF" w:rsidR="3E281E9C">
        <w:rPr>
          <w:rFonts w:eastAsia="Calibri" w:cs="Calibri"/>
        </w:rPr>
        <w:t>Pentahoo</w:t>
      </w:r>
      <w:r w:rsidRPr="6AC4D7EF" w:rsidR="5ABBFD85">
        <w:rPr>
          <w:rFonts w:eastAsia="Calibri" w:cs="Calibri"/>
        </w:rPr>
        <w:t xml:space="preserve"> (</w:t>
      </w:r>
      <w:r w:rsidRPr="6AC4D7EF" w:rsidR="5ABBFD85">
        <w:rPr>
          <w:rFonts w:eastAsia="Calibri" w:cs="Calibri"/>
        </w:rPr>
        <w:t>Spoon</w:t>
      </w:r>
      <w:r w:rsidRPr="6AC4D7EF" w:rsidR="5ABBFD85">
        <w:rPr>
          <w:rFonts w:eastAsia="Calibri" w:cs="Calibri"/>
        </w:rPr>
        <w:t>) y almacenamiento en una base de datos PostgreSQL</w:t>
      </w:r>
    </w:p>
    <w:p w:rsidR="6AC4D7EF" w:rsidP="6AC4D7EF" w:rsidRDefault="6AC4D7EF" w14:paraId="49CAAAA4" w14:textId="53147368">
      <w:pPr>
        <w:pStyle w:val="Normal"/>
        <w:ind w:left="0"/>
        <w:jc w:val="both"/>
        <w:rPr>
          <w:rFonts w:eastAsia="Calibri" w:cs="Calibri"/>
        </w:rPr>
      </w:pPr>
    </w:p>
    <w:p w:rsidR="2584D3F6" w:rsidP="0174AB0A" w:rsidRDefault="2584D3F6" w14:paraId="5A94CB13" w14:textId="252B4590">
      <w:pPr>
        <w:pStyle w:val="ListParagraph"/>
        <w:numPr>
          <w:ilvl w:val="0"/>
          <w:numId w:val="1"/>
        </w:numPr>
        <w:jc w:val="both"/>
        <w:rPr>
          <w:rFonts w:eastAsia="Calibri" w:cs="Calibri"/>
        </w:rPr>
      </w:pPr>
      <w:r w:rsidRPr="6AC4D7EF" w:rsidR="59202D24">
        <w:rPr>
          <w:rFonts w:eastAsia="Calibri" w:cs="Calibri"/>
        </w:rPr>
        <w:t xml:space="preserve">Capa de </w:t>
      </w:r>
      <w:bookmarkStart w:name="_Int_FCbb7VR2" w:id="3"/>
      <w:r w:rsidRPr="6AC4D7EF" w:rsidR="59202D24">
        <w:rPr>
          <w:rFonts w:eastAsia="Calibri" w:cs="Calibri"/>
        </w:rPr>
        <w:t>visualización</w:t>
      </w:r>
      <w:bookmarkEnd w:id="3"/>
      <w:r w:rsidRPr="6AC4D7EF" w:rsidR="59202D24">
        <w:rPr>
          <w:rFonts w:eastAsia="Calibri" w:cs="Calibri"/>
        </w:rPr>
        <w:t xml:space="preserve"> y </w:t>
      </w:r>
      <w:bookmarkStart w:name="_Int_3R7ruE99" w:id="4"/>
      <w:r w:rsidRPr="6AC4D7EF" w:rsidR="59202D24">
        <w:rPr>
          <w:rFonts w:eastAsia="Calibri" w:cs="Calibri"/>
        </w:rPr>
        <w:t>análisis:</w:t>
      </w:r>
      <w:r w:rsidRPr="6AC4D7EF" w:rsidR="00AAFF94">
        <w:rPr>
          <w:rFonts w:eastAsia="Calibri" w:cs="Calibri"/>
        </w:rPr>
        <w:t xml:space="preserve"> Implementacion realizada con herramienta </w:t>
      </w:r>
      <w:r w:rsidRPr="6AC4D7EF" w:rsidR="00AAFF94">
        <w:rPr>
          <w:rFonts w:eastAsia="Calibri" w:cs="Calibri"/>
        </w:rPr>
        <w:t>PowerBI</w:t>
      </w:r>
      <w:r w:rsidRPr="6AC4D7EF" w:rsidR="00AAFF94">
        <w:rPr>
          <w:rFonts w:eastAsia="Calibri" w:cs="Calibri"/>
        </w:rPr>
        <w:t xml:space="preserve"> de Mi</w:t>
      </w:r>
      <w:bookmarkEnd w:id="4"/>
      <w:r w:rsidRPr="6AC4D7EF" w:rsidR="00AAFF94">
        <w:rPr>
          <w:rFonts w:eastAsia="Calibri" w:cs="Calibri"/>
        </w:rPr>
        <w:t xml:space="preserve">crosoft para el análisis y </w:t>
      </w:r>
      <w:bookmarkStart w:name="_Int_mNa1AqGB" w:id="2001824242"/>
      <w:r w:rsidRPr="6AC4D7EF" w:rsidR="00AAFF94">
        <w:rPr>
          <w:rFonts w:eastAsia="Calibri" w:cs="Calibri"/>
        </w:rPr>
        <w:t>visualización</w:t>
      </w:r>
      <w:bookmarkEnd w:id="2001824242"/>
      <w:r w:rsidRPr="6AC4D7EF" w:rsidR="00AAFF94">
        <w:rPr>
          <w:rFonts w:eastAsia="Calibri" w:cs="Calibri"/>
        </w:rPr>
        <w:t xml:space="preserve"> de los datos</w:t>
      </w:r>
    </w:p>
    <w:p w:rsidR="6AC4D7EF" w:rsidP="6AC4D7EF" w:rsidRDefault="6AC4D7EF" w14:paraId="1DE22D19" w14:textId="19C29C4D">
      <w:pPr>
        <w:pStyle w:val="Normal"/>
        <w:ind w:left="0"/>
        <w:jc w:val="both"/>
        <w:rPr>
          <w:rFonts w:eastAsia="Calibri" w:cs="Calibri"/>
        </w:rPr>
      </w:pPr>
    </w:p>
    <w:p w:rsidR="6AC4D7EF" w:rsidP="6AC4D7EF" w:rsidRDefault="6AC4D7EF" w14:paraId="390CFBAB" w14:textId="4C12C636">
      <w:pPr>
        <w:pStyle w:val="Normal"/>
        <w:ind w:left="0"/>
        <w:jc w:val="both"/>
        <w:rPr>
          <w:rFonts w:eastAsia="Calibri" w:cs="Calibri"/>
        </w:rPr>
      </w:pPr>
    </w:p>
    <w:p w:rsidR="2584D3F6" w:rsidP="0174AB0A" w:rsidRDefault="2584D3F6" w14:paraId="4465D870" w14:textId="65A2F66C">
      <w:pPr>
        <w:jc w:val="both"/>
        <w:rPr>
          <w:rFonts w:eastAsia="Calibri" w:cs="Calibri"/>
        </w:rPr>
      </w:pPr>
      <w:r w:rsidRPr="0174AB0A">
        <w:rPr>
          <w:rFonts w:eastAsia="Calibri" w:cs="Calibri"/>
        </w:rPr>
        <w:t>Como se muestra a continuación:</w:t>
      </w:r>
    </w:p>
    <w:p w:rsidR="60A2BD84" w:rsidP="60A2BD84" w:rsidRDefault="60A2BD84" w14:paraId="34E06EB3" w14:textId="66E3B471">
      <w:pPr>
        <w:jc w:val="both"/>
        <w:rPr>
          <w:rFonts w:eastAsia="Calibri" w:cs="Calibri"/>
          <w:highlight w:val="yellow"/>
        </w:rPr>
      </w:pPr>
    </w:p>
    <w:p w:rsidR="00122C11" w:rsidP="0041E575" w:rsidRDefault="2584D3F6" w14:paraId="0802436E" w14:textId="529AEEAA">
      <w:pPr>
        <w:jc w:val="center"/>
      </w:pPr>
      <w:r>
        <w:rPr>
          <w:noProof/>
        </w:rPr>
        <w:drawing>
          <wp:inline distT="0" distB="0" distL="0" distR="0" wp14:anchorId="25A35C08" wp14:editId="153367E8">
            <wp:extent cx="4838700" cy="4743450"/>
            <wp:effectExtent l="0" t="0" r="0" b="0"/>
            <wp:docPr id="2106248588" name="Picture 21062485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4838700" cy="4743450"/>
                    </a:xfrm>
                    <a:prstGeom prst="rect">
                      <a:avLst/>
                    </a:prstGeom>
                  </pic:spPr>
                </pic:pic>
              </a:graphicData>
            </a:graphic>
          </wp:inline>
        </w:drawing>
      </w:r>
    </w:p>
    <w:p w:rsidR="000B5ED2" w:rsidP="7A988C9D" w:rsidRDefault="000B5ED2" w14:paraId="4B1AABB8" w14:textId="481AEE91">
      <w:pPr>
        <w:rPr>
          <w:rFonts w:eastAsia="Calibri" w:cs="Calibri"/>
        </w:rPr>
      </w:pPr>
    </w:p>
    <w:p w:rsidR="7A988C9D" w:rsidP="7A988C9D" w:rsidRDefault="7A988C9D" w14:paraId="1C870C41" w14:textId="2A7CAF57">
      <w:pPr>
        <w:rPr>
          <w:rFonts w:eastAsia="Calibri" w:cs="Calibri"/>
        </w:rPr>
      </w:pPr>
    </w:p>
    <w:p w:rsidR="7A988C9D" w:rsidP="7A988C9D" w:rsidRDefault="7A988C9D" w14:paraId="65DCF044" w14:textId="06D8D46A">
      <w:pPr>
        <w:rPr>
          <w:rFonts w:eastAsia="Calibri" w:cs="Calibri"/>
        </w:rPr>
      </w:pPr>
    </w:p>
    <w:p w:rsidR="7A988C9D" w:rsidP="7A988C9D" w:rsidRDefault="7A988C9D" w14:paraId="1EB29174" w14:textId="403CB192">
      <w:pPr>
        <w:rPr>
          <w:rFonts w:eastAsia="Calibri" w:cs="Calibri"/>
        </w:rPr>
      </w:pPr>
    </w:p>
    <w:p w:rsidR="000B5ED2" w:rsidP="7A988C9D" w:rsidRDefault="000B5ED2" w14:paraId="4C3F0DA9" w14:textId="172BAE84">
      <w:pPr>
        <w:rPr>
          <w:rFonts w:eastAsia="Calibri" w:cs="Calibri"/>
        </w:rPr>
      </w:pPr>
    </w:p>
    <w:p w:rsidR="000B5ED2" w:rsidP="7A988C9D" w:rsidRDefault="000B5ED2" w14:paraId="3F615212" w14:textId="77777777">
      <w:pPr>
        <w:rPr>
          <w:rFonts w:eastAsia="Calibri" w:cs="Calibri"/>
        </w:rPr>
      </w:pPr>
    </w:p>
    <w:p w:rsidR="002322FB" w:rsidRDefault="002322FB" w14:paraId="760E5A16" w14:textId="77777777">
      <w:pPr>
        <w:spacing w:before="0" w:beforeAutospacing="0" w:after="160" w:afterAutospacing="0" w:line="259" w:lineRule="auto"/>
        <w:rPr>
          <w:rFonts w:eastAsia="Calibri" w:cs="Calibri"/>
        </w:rPr>
      </w:pPr>
      <w:r>
        <w:rPr>
          <w:rFonts w:eastAsia="Calibri" w:cs="Calibri"/>
        </w:rPr>
        <w:br w:type="page"/>
      </w:r>
    </w:p>
    <w:p w:rsidR="00A07192" w:rsidP="7A988C9D" w:rsidRDefault="5B981015" w14:paraId="77FE6FB2" w14:textId="476E85C3">
      <w:pPr>
        <w:pStyle w:val="ListParagraph"/>
        <w:numPr>
          <w:ilvl w:val="0"/>
          <w:numId w:val="11"/>
        </w:numPr>
        <w:rPr>
          <w:rFonts w:eastAsia="Calibri" w:cs="Calibri"/>
        </w:rPr>
      </w:pPr>
      <w:r w:rsidRPr="6AC4D7EF" w:rsidR="052D84A2">
        <w:rPr>
          <w:rFonts w:eastAsia="Calibri" w:cs="Calibri"/>
        </w:rPr>
        <w:t>Qué tecnología OLAP se utilizaría</w:t>
      </w:r>
      <w:r w:rsidRPr="6AC4D7EF" w:rsidR="66BDA37F">
        <w:rPr>
          <w:rFonts w:eastAsia="Calibri" w:cs="Calibri"/>
        </w:rPr>
        <w:t>?</w:t>
      </w:r>
    </w:p>
    <w:p w:rsidR="6AC4D7EF" w:rsidP="6AC4D7EF" w:rsidRDefault="6AC4D7EF" w14:paraId="13BC3334" w14:textId="6E4B0B8A">
      <w:pPr>
        <w:pStyle w:val="Normal"/>
        <w:ind w:left="0"/>
        <w:rPr>
          <w:rFonts w:eastAsia="Calibri" w:cs="Calibri"/>
        </w:rPr>
      </w:pPr>
    </w:p>
    <w:p w:rsidR="00034683" w:rsidP="7A988C9D" w:rsidRDefault="30A6CCD8" w14:paraId="1BDD8F7F" w14:textId="20FC3BC2">
      <w:pPr>
        <w:jc w:val="both"/>
        <w:rPr>
          <w:rFonts w:eastAsia="Calibri" w:cs="Calibri"/>
        </w:rPr>
      </w:pPr>
      <w:r w:rsidRPr="7A988C9D">
        <w:rPr>
          <w:rFonts w:eastAsia="Calibri" w:cs="Calibri"/>
        </w:rPr>
        <w:t>Para este caso específico del diseño de la solución, describiremos a ambas tecnologías, OLAP utilizaría un servidor intermedio y en cambio ROLAP accede directamente a la base de datos relacional, por lo tanto, nuestra solución se basa en ROLAP que accederá a datos más directos, oportunos y actualizados que OLAP y también por tratarse de un escenario pequeño en dimensi</w:t>
      </w:r>
      <w:r w:rsidR="0078224E">
        <w:rPr>
          <w:rFonts w:eastAsia="Calibri" w:cs="Calibri"/>
        </w:rPr>
        <w:t>ones</w:t>
      </w:r>
      <w:r w:rsidRPr="7A988C9D">
        <w:rPr>
          <w:rFonts w:eastAsia="Calibri" w:cs="Calibri"/>
        </w:rPr>
        <w:t xml:space="preserve">. </w:t>
      </w:r>
    </w:p>
    <w:p w:rsidR="00034683" w:rsidP="7A988C9D" w:rsidRDefault="30A6CCD8" w14:paraId="36B6E18F" w14:textId="77777777">
      <w:pPr>
        <w:jc w:val="both"/>
        <w:rPr>
          <w:rFonts w:eastAsia="Calibri" w:cs="Calibri"/>
        </w:rPr>
      </w:pPr>
      <w:r w:rsidRPr="7A988C9D">
        <w:rPr>
          <w:rFonts w:eastAsia="Calibri" w:cs="Calibri"/>
        </w:rPr>
        <w:t xml:space="preserve">La diferencia básica entre OLAP y ROLAP es su arquitectura, es decir, las diferentes formas en que OLAP y ROLAP obtienen y acumulan información en una base de datos relacional. </w:t>
      </w:r>
    </w:p>
    <w:p w:rsidR="00034683" w:rsidP="7A988C9D" w:rsidRDefault="30A6CCD8" w14:paraId="7BBEB18B" w14:textId="77777777">
      <w:pPr>
        <w:jc w:val="both"/>
        <w:rPr>
          <w:rFonts w:eastAsia="Calibri" w:cs="Calibri"/>
        </w:rPr>
      </w:pPr>
      <w:r w:rsidRPr="7A988C9D">
        <w:rPr>
          <w:rFonts w:eastAsia="Calibri" w:cs="Calibri"/>
        </w:rPr>
        <w:t xml:space="preserve">OLAP recoge los datos necesarios y los almacena en una memoria cache de datos especializada, esto permitiría un sólido rendimiento a un costo reducido. ROLAP ofrece una funcionalidad similar, pero realiza su análisis sobre la marcha, sin el paso intermedio de almacenar los datos en un servidor especial. </w:t>
      </w:r>
    </w:p>
    <w:p w:rsidR="00034683" w:rsidP="7A988C9D" w:rsidRDefault="30A6CCD8" w14:paraId="0FEAD356" w14:textId="0003C704">
      <w:pPr>
        <w:jc w:val="both"/>
        <w:rPr>
          <w:rFonts w:eastAsia="Calibri" w:cs="Calibri"/>
        </w:rPr>
      </w:pPr>
      <w:r w:rsidRPr="7A988C9D">
        <w:rPr>
          <w:rFonts w:eastAsia="Calibri" w:cs="Calibri"/>
        </w:rPr>
        <w:t>La ventaja radicaría en que permitirá a los usuarios realizar consultas rápidamente en bases de datos que son demasiado grandes para que un sistema OLAP pueda recorrerlas y analizarlas eficientemente.</w:t>
      </w:r>
    </w:p>
    <w:p w:rsidR="7A988C9D" w:rsidP="7A988C9D" w:rsidRDefault="7A988C9D" w14:paraId="6A4D200D" w14:textId="533BBFA6">
      <w:pPr>
        <w:rPr>
          <w:rFonts w:eastAsia="Calibri" w:cs="Calibri"/>
          <w:b/>
          <w:bCs/>
        </w:rPr>
      </w:pPr>
    </w:p>
    <w:p w:rsidR="00C63B24" w:rsidP="7A988C9D" w:rsidRDefault="5B981015" w14:paraId="7940DF1D" w14:textId="68C84F77">
      <w:pPr>
        <w:pStyle w:val="ListParagraph"/>
        <w:numPr>
          <w:ilvl w:val="0"/>
          <w:numId w:val="11"/>
        </w:numPr>
        <w:rPr>
          <w:rFonts w:eastAsia="Calibri" w:cs="Calibri"/>
          <w:b/>
          <w:bCs/>
        </w:rPr>
      </w:pPr>
      <w:r w:rsidRPr="6AC4D7EF" w:rsidR="052D84A2">
        <w:rPr>
          <w:rFonts w:eastAsia="Calibri" w:cs="Calibri"/>
          <w:b w:val="1"/>
          <w:bCs w:val="1"/>
        </w:rPr>
        <w:t>Si se utiliza ROLAP ¿Cuál de estos dos modelos se ajustaría mejor</w:t>
      </w:r>
      <w:r w:rsidRPr="6AC4D7EF" w:rsidR="46BE4481">
        <w:rPr>
          <w:rFonts w:eastAsia="Calibri" w:cs="Calibri"/>
          <w:b w:val="1"/>
          <w:bCs w:val="1"/>
        </w:rPr>
        <w:t>, estrella o copo de nieve</w:t>
      </w:r>
      <w:r w:rsidRPr="6AC4D7EF" w:rsidR="5EDD0CFB">
        <w:rPr>
          <w:rFonts w:eastAsia="Calibri" w:cs="Calibri"/>
          <w:b w:val="1"/>
          <w:bCs w:val="1"/>
        </w:rPr>
        <w:t>?</w:t>
      </w:r>
    </w:p>
    <w:p w:rsidR="00C63B24" w:rsidP="007D5BB5" w:rsidRDefault="77D71E71" w14:paraId="79BC6137" w14:textId="68E6A656">
      <w:pPr>
        <w:jc w:val="both"/>
        <w:rPr>
          <w:rFonts w:eastAsia="Calibri" w:cs="Calibri"/>
          <w:b/>
          <w:bCs/>
        </w:rPr>
      </w:pPr>
      <w:r w:rsidRPr="7A988C9D">
        <w:rPr>
          <w:rFonts w:eastAsia="Calibri" w:cs="Calibri"/>
        </w:rPr>
        <w:t>Para la solución se utilizará ROLAP (OLAP sobre relacional)</w:t>
      </w:r>
      <w:r w:rsidRPr="7A988C9D" w:rsidR="14624281">
        <w:rPr>
          <w:rFonts w:eastAsia="Calibri" w:cs="Calibri"/>
        </w:rPr>
        <w:t>,</w:t>
      </w:r>
      <w:r w:rsidRPr="7A988C9D">
        <w:rPr>
          <w:rFonts w:eastAsia="Calibri" w:cs="Calibri"/>
        </w:rPr>
        <w:t xml:space="preserve"> ya que se va a usar una base de datos relacional para implementar la capa física y una capa de metadatos para implementar el modelo lógico multidimensional.</w:t>
      </w:r>
    </w:p>
    <w:p w:rsidR="007538FE" w:rsidP="007D5BB5" w:rsidRDefault="62F67255" w14:paraId="1BFDD0F3" w14:textId="052785C1">
      <w:pPr>
        <w:jc w:val="both"/>
        <w:rPr>
          <w:rFonts w:eastAsia="Calibri" w:cs="Calibri"/>
        </w:rPr>
      </w:pPr>
      <w:r w:rsidRPr="7A988C9D">
        <w:rPr>
          <w:rFonts w:eastAsia="Calibri" w:cs="Calibri"/>
        </w:rPr>
        <w:t xml:space="preserve">Se plantea un </w:t>
      </w:r>
      <w:r w:rsidRPr="7A988C9D" w:rsidR="0B784DD6">
        <w:rPr>
          <w:rFonts w:eastAsia="Calibri" w:cs="Calibri"/>
        </w:rPr>
        <w:t>M</w:t>
      </w:r>
      <w:r w:rsidRPr="7A988C9D">
        <w:rPr>
          <w:rFonts w:eastAsia="Calibri" w:cs="Calibri"/>
        </w:rPr>
        <w:t xml:space="preserve">odelo en </w:t>
      </w:r>
      <w:r w:rsidRPr="7A988C9D" w:rsidR="0B784DD6">
        <w:rPr>
          <w:rFonts w:eastAsia="Calibri" w:cs="Calibri"/>
          <w:b/>
          <w:bCs/>
        </w:rPr>
        <w:t>E</w:t>
      </w:r>
      <w:r w:rsidRPr="7A988C9D">
        <w:rPr>
          <w:rFonts w:eastAsia="Calibri" w:cs="Calibri"/>
          <w:b/>
          <w:bCs/>
        </w:rPr>
        <w:t>strella</w:t>
      </w:r>
      <w:r w:rsidRPr="7A988C9D">
        <w:rPr>
          <w:rFonts w:eastAsia="Calibri" w:cs="Calibri"/>
        </w:rPr>
        <w:t xml:space="preserve"> para la solución, donde se tendrá una Tabla de Hechos denominada EVALUACION en el centro y sus puntas serán las dimensiones LOCALIDAD, AUDITOR, TIEMPO y PROYECTO.</w:t>
      </w:r>
    </w:p>
    <w:p w:rsidR="7A988C9D" w:rsidP="7A988C9D" w:rsidRDefault="7A988C9D" w14:paraId="72E9817C" w14:textId="0FA28A00">
      <w:pPr>
        <w:jc w:val="both"/>
        <w:rPr>
          <w:rFonts w:eastAsia="Calibri" w:cs="Calibri"/>
        </w:rPr>
      </w:pPr>
    </w:p>
    <w:p w:rsidR="3C2EAC31" w:rsidP="7A988C9D" w:rsidRDefault="3C2EAC31" w14:paraId="16F21C7C" w14:textId="7FDB2D66">
      <w:pPr>
        <w:jc w:val="center"/>
      </w:pPr>
      <w:r>
        <w:rPr>
          <w:noProof/>
        </w:rPr>
        <w:drawing>
          <wp:inline distT="0" distB="0" distL="0" distR="0" wp14:anchorId="3DE3425B" wp14:editId="7872563E">
            <wp:extent cx="4572000" cy="2809875"/>
            <wp:effectExtent l="0" t="0" r="0" b="0"/>
            <wp:docPr id="1377268368" name="Picture 1377268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72000" cy="2809875"/>
                    </a:xfrm>
                    <a:prstGeom prst="rect">
                      <a:avLst/>
                    </a:prstGeom>
                  </pic:spPr>
                </pic:pic>
              </a:graphicData>
            </a:graphic>
          </wp:inline>
        </w:drawing>
      </w:r>
    </w:p>
    <w:p w:rsidR="007538FE" w:rsidP="7A988C9D" w:rsidRDefault="62F67255" w14:paraId="02FA6DE7" w14:textId="00EED1AB">
      <w:pPr>
        <w:jc w:val="both"/>
        <w:rPr>
          <w:rFonts w:eastAsia="Calibri" w:cs="Calibri"/>
        </w:rPr>
      </w:pPr>
      <w:r w:rsidRPr="7A988C9D">
        <w:rPr>
          <w:rFonts w:eastAsia="Calibri" w:cs="Calibri"/>
        </w:rPr>
        <w:t xml:space="preserve"> </w:t>
      </w:r>
    </w:p>
    <w:p w:rsidR="647E2CF8" w:rsidP="7A988C9D" w:rsidRDefault="647E2CF8" w14:paraId="2450E228" w14:textId="480065C3">
      <w:pPr>
        <w:pStyle w:val="ListParagraph"/>
        <w:numPr>
          <w:ilvl w:val="0"/>
          <w:numId w:val="11"/>
        </w:numPr>
        <w:rPr>
          <w:rFonts w:eastAsia="Calibri" w:cs="Calibri"/>
          <w:b w:val="1"/>
          <w:bCs w:val="1"/>
        </w:rPr>
      </w:pPr>
      <w:r w:rsidRPr="6AC4D7EF" w:rsidR="31AE13A7">
        <w:rPr>
          <w:rFonts w:eastAsia="Calibri" w:cs="Calibri"/>
          <w:b w:val="1"/>
          <w:bCs w:val="1"/>
        </w:rPr>
        <w:t xml:space="preserve">Si se utiliza ROLAP, identificar y </w:t>
      </w:r>
      <w:r w:rsidRPr="6AC4D7EF" w:rsidR="3B1F97C8">
        <w:rPr>
          <w:rFonts w:eastAsia="Calibri" w:cs="Calibri"/>
          <w:b w:val="1"/>
          <w:bCs w:val="1"/>
        </w:rPr>
        <w:t>j</w:t>
      </w:r>
      <w:r w:rsidRPr="6AC4D7EF" w:rsidR="31AE13A7">
        <w:rPr>
          <w:rFonts w:eastAsia="Calibri" w:cs="Calibri"/>
          <w:b w:val="1"/>
          <w:bCs w:val="1"/>
        </w:rPr>
        <w:t xml:space="preserve">ustificar si se </w:t>
      </w:r>
      <w:bookmarkStart w:name="_Int_kEzsbUmr" w:id="1448039814"/>
      <w:r w:rsidRPr="6AC4D7EF" w:rsidR="332CE280">
        <w:rPr>
          <w:rFonts w:eastAsia="Calibri" w:cs="Calibri"/>
          <w:b w:val="1"/>
          <w:bCs w:val="1"/>
        </w:rPr>
        <w:t>necesitara</w:t>
      </w:r>
      <w:bookmarkEnd w:id="1448039814"/>
      <w:r w:rsidRPr="6AC4D7EF" w:rsidR="31AE13A7">
        <w:rPr>
          <w:rFonts w:eastAsia="Calibri" w:cs="Calibri"/>
          <w:b w:val="1"/>
          <w:bCs w:val="1"/>
        </w:rPr>
        <w:t xml:space="preserve"> un proceso de desnormalización</w:t>
      </w:r>
      <w:r w:rsidRPr="6AC4D7EF" w:rsidR="0A51E469">
        <w:rPr>
          <w:rFonts w:eastAsia="Calibri" w:cs="Calibri"/>
          <w:b w:val="1"/>
          <w:bCs w:val="1"/>
        </w:rPr>
        <w:t xml:space="preserve"> que se deba realizar</w:t>
      </w:r>
      <w:r w:rsidRPr="6AC4D7EF" w:rsidR="6A25D7AC">
        <w:rPr>
          <w:rFonts w:eastAsia="Calibri" w:cs="Calibri"/>
          <w:b w:val="1"/>
          <w:bCs w:val="1"/>
        </w:rPr>
        <w:t>.</w:t>
      </w:r>
    </w:p>
    <w:p w:rsidR="6AC4D7EF" w:rsidP="6AC4D7EF" w:rsidRDefault="6AC4D7EF" w14:paraId="3BFC3B41" w14:textId="6CEA847F">
      <w:pPr>
        <w:pStyle w:val="Normal"/>
        <w:ind w:left="0"/>
        <w:rPr>
          <w:rFonts w:eastAsia="Calibri" w:cs="Calibri"/>
          <w:b w:val="1"/>
          <w:bCs w:val="1"/>
        </w:rPr>
      </w:pPr>
    </w:p>
    <w:p w:rsidR="4CB3E858" w:rsidP="6AC4D7EF" w:rsidRDefault="4CB3E858" w14:paraId="660DD839" w14:textId="04564EFA">
      <w:pPr>
        <w:pStyle w:val="Normal"/>
        <w:ind w:left="0"/>
        <w:jc w:val="both"/>
        <w:rPr>
          <w:rFonts w:eastAsia="Calibri" w:cs="Calibri"/>
          <w:b w:val="0"/>
          <w:bCs w:val="0"/>
        </w:rPr>
      </w:pPr>
      <w:r w:rsidRPr="6AC4D7EF" w:rsidR="4CB3E858">
        <w:rPr>
          <w:rFonts w:eastAsia="Calibri" w:cs="Calibri"/>
          <w:b w:val="0"/>
          <w:bCs w:val="0"/>
        </w:rPr>
        <w:t xml:space="preserve">Para nuestra </w:t>
      </w:r>
      <w:bookmarkStart w:name="_Int_ujKGMjiL" w:id="1569132315"/>
      <w:r w:rsidRPr="6AC4D7EF" w:rsidR="5938307A">
        <w:rPr>
          <w:rFonts w:eastAsia="Calibri" w:cs="Calibri"/>
          <w:b w:val="0"/>
          <w:bCs w:val="0"/>
        </w:rPr>
        <w:t>solución</w:t>
      </w:r>
      <w:bookmarkEnd w:id="1569132315"/>
      <w:r w:rsidRPr="6AC4D7EF" w:rsidR="4CB3E858">
        <w:rPr>
          <w:rFonts w:eastAsia="Calibri" w:cs="Calibri"/>
          <w:b w:val="0"/>
          <w:bCs w:val="0"/>
        </w:rPr>
        <w:t xml:space="preserve"> y de acuerdo al </w:t>
      </w:r>
      <w:bookmarkStart w:name="_Int_AQDiKQMX" w:id="1652574101"/>
      <w:r w:rsidRPr="6AC4D7EF" w:rsidR="0E0D602A">
        <w:rPr>
          <w:rFonts w:eastAsia="Calibri" w:cs="Calibri"/>
          <w:b w:val="0"/>
          <w:bCs w:val="0"/>
        </w:rPr>
        <w:t>análisis</w:t>
      </w:r>
      <w:bookmarkEnd w:id="1652574101"/>
      <w:r w:rsidRPr="6AC4D7EF" w:rsidR="4CB3E858">
        <w:rPr>
          <w:rFonts w:eastAsia="Calibri" w:cs="Calibri"/>
          <w:b w:val="0"/>
          <w:bCs w:val="0"/>
        </w:rPr>
        <w:t xml:space="preserve"> del origen de datos, se </w:t>
      </w:r>
      <w:bookmarkStart w:name="_Int_yRrK4xlv" w:id="1288938951"/>
      <w:r w:rsidRPr="6AC4D7EF" w:rsidR="62495643">
        <w:rPr>
          <w:rFonts w:eastAsia="Calibri" w:cs="Calibri"/>
          <w:b w:val="0"/>
          <w:bCs w:val="0"/>
        </w:rPr>
        <w:t>aplicará</w:t>
      </w:r>
      <w:bookmarkEnd w:id="1288938951"/>
      <w:r w:rsidRPr="6AC4D7EF" w:rsidR="4CB3E858">
        <w:rPr>
          <w:rFonts w:eastAsia="Calibri" w:cs="Calibri"/>
          <w:b w:val="0"/>
          <w:bCs w:val="0"/>
        </w:rPr>
        <w:t xml:space="preserve"> un proceso de desnormalización de datos</w:t>
      </w:r>
      <w:r w:rsidRPr="6AC4D7EF" w:rsidR="34DA424C">
        <w:rPr>
          <w:rFonts w:eastAsia="Calibri" w:cs="Calibri"/>
          <w:b w:val="0"/>
          <w:bCs w:val="0"/>
        </w:rPr>
        <w:t xml:space="preserve"> para las dimensiones DIM_LOCALIDAD y DIM_</w:t>
      </w:r>
      <w:r w:rsidRPr="6AC4D7EF" w:rsidR="34DA424C">
        <w:rPr>
          <w:rFonts w:eastAsia="Calibri" w:cs="Calibri"/>
          <w:b w:val="0"/>
          <w:bCs w:val="0"/>
        </w:rPr>
        <w:t>TIEMPO ;</w:t>
      </w:r>
      <w:r w:rsidRPr="6AC4D7EF" w:rsidR="34DA424C">
        <w:rPr>
          <w:rFonts w:eastAsia="Calibri" w:cs="Calibri"/>
          <w:b w:val="0"/>
          <w:bCs w:val="0"/>
        </w:rPr>
        <w:t xml:space="preserve"> sin </w:t>
      </w:r>
      <w:bookmarkStart w:name="_Int_mZ0QwhhT" w:id="1208361558"/>
      <w:r w:rsidRPr="6AC4D7EF" w:rsidR="74A7F661">
        <w:rPr>
          <w:rFonts w:eastAsia="Calibri" w:cs="Calibri"/>
          <w:b w:val="0"/>
          <w:bCs w:val="0"/>
        </w:rPr>
        <w:t>embargo,</w:t>
      </w:r>
      <w:bookmarkEnd w:id="1208361558"/>
      <w:r w:rsidRPr="6AC4D7EF" w:rsidR="34DA424C">
        <w:rPr>
          <w:rFonts w:eastAsia="Calibri" w:cs="Calibri"/>
          <w:b w:val="0"/>
          <w:bCs w:val="0"/>
        </w:rPr>
        <w:t xml:space="preserve"> nuestra propuesta </w:t>
      </w:r>
      <w:r w:rsidRPr="6AC4D7EF" w:rsidR="1A934B49">
        <w:rPr>
          <w:rFonts w:eastAsia="Calibri" w:cs="Calibri"/>
          <w:b w:val="0"/>
          <w:bCs w:val="0"/>
        </w:rPr>
        <w:t xml:space="preserve">es la implementación de modelo estrella el cual establece un modelo relacional entre las tablas de Dimensiones y la tabla de Hechos, tal </w:t>
      </w:r>
      <w:r w:rsidRPr="6AC4D7EF" w:rsidR="5F1A94BC">
        <w:rPr>
          <w:rFonts w:eastAsia="Calibri" w:cs="Calibri"/>
          <w:b w:val="0"/>
          <w:bCs w:val="0"/>
        </w:rPr>
        <w:t>como se plantea en el punto 6.</w:t>
      </w:r>
    </w:p>
    <w:p w:rsidR="6AC4D7EF" w:rsidP="6AC4D7EF" w:rsidRDefault="6AC4D7EF" w14:paraId="5F33CD1A" w14:textId="386DBDFF">
      <w:pPr>
        <w:pStyle w:val="Normal"/>
        <w:ind w:left="0"/>
        <w:rPr>
          <w:rFonts w:eastAsia="Calibri" w:cs="Calibri"/>
          <w:b w:val="1"/>
          <w:bCs w:val="1"/>
        </w:rPr>
      </w:pPr>
    </w:p>
    <w:p w:rsidR="4101241F" w:rsidP="7A988C9D" w:rsidRDefault="4101241F" w14:paraId="5B1EEDD7" w14:textId="554E5A3B"/>
    <w:p w:rsidR="6A7C1F4B" w:rsidP="7A988C9D" w:rsidRDefault="6A7C1F4B" w14:paraId="279F43CC" w14:textId="3AF9C511">
      <w:pPr>
        <w:pStyle w:val="ListParagraph"/>
        <w:numPr>
          <w:ilvl w:val="0"/>
          <w:numId w:val="11"/>
        </w:numPr>
        <w:rPr>
          <w:rFonts w:eastAsia="Calibri" w:cs="Calibri"/>
          <w:b/>
          <w:bCs/>
        </w:rPr>
      </w:pPr>
      <w:r w:rsidRPr="6AC4D7EF" w:rsidR="72E28D68">
        <w:rPr>
          <w:rFonts w:eastAsia="Calibri" w:cs="Calibri"/>
          <w:b w:val="1"/>
          <w:bCs w:val="1"/>
        </w:rPr>
        <w:t>Si se utiliza ROLAP, incluir un diseño conceptual a modo explicativo junto con un diagrama</w:t>
      </w:r>
    </w:p>
    <w:p w:rsidRPr="00846E38" w:rsidR="68BDC100" w:rsidP="7A988C9D" w:rsidRDefault="68BDC100" w14:paraId="54F116B6" w14:textId="35CDD2A6">
      <w:pPr>
        <w:rPr>
          <w:rFonts w:eastAsia="Calibri" w:cs="Calibri"/>
          <w:b/>
          <w:bCs/>
        </w:rPr>
      </w:pPr>
      <w:r w:rsidRPr="00846E38">
        <w:rPr>
          <w:rFonts w:eastAsia="Calibri" w:cs="Calibri"/>
          <w:b/>
          <w:bCs/>
        </w:rPr>
        <w:t>Fases:</w:t>
      </w:r>
    </w:p>
    <w:p w:rsidR="68BDC100" w:rsidP="00846E38" w:rsidRDefault="68BDC100" w14:paraId="1E819FDD" w14:textId="064C9DE0">
      <w:pPr>
        <w:jc w:val="both"/>
        <w:rPr>
          <w:rFonts w:eastAsia="Calibri" w:cs="Calibri"/>
        </w:rPr>
      </w:pPr>
      <w:r w:rsidRPr="7A988C9D">
        <w:rPr>
          <w:rFonts w:eastAsia="Calibri" w:cs="Calibri"/>
          <w:b/>
          <w:bCs/>
        </w:rPr>
        <w:t>1. Análisis de Requerimientos:</w:t>
      </w:r>
      <w:r w:rsidRPr="7A988C9D">
        <w:rPr>
          <w:rFonts w:eastAsia="Calibri" w:cs="Calibri"/>
        </w:rPr>
        <w:t xml:space="preserve"> en esta sección se ha levantado los KPI´s de acuerdo a las necesidades del departamento antifraude de la compañía Mystery Shopping, con ello se tendría un modelo conceptual.</w:t>
      </w:r>
    </w:p>
    <w:p w:rsidR="68BDC100" w:rsidP="00846E38" w:rsidRDefault="68BDC100" w14:paraId="116A4785" w14:textId="33B8188B">
      <w:pPr>
        <w:jc w:val="both"/>
        <w:rPr>
          <w:rFonts w:eastAsia="Calibri" w:cs="Calibri"/>
        </w:rPr>
      </w:pPr>
      <w:r w:rsidRPr="7A988C9D">
        <w:rPr>
          <w:rFonts w:eastAsia="Calibri" w:cs="Calibri"/>
          <w:b/>
          <w:bCs/>
        </w:rPr>
        <w:t>2. Procesamiento Analítico OnLine Relacional (ROLAP)</w:t>
      </w:r>
      <w:r w:rsidRPr="7A988C9D">
        <w:rPr>
          <w:rFonts w:eastAsia="Calibri" w:cs="Calibri"/>
        </w:rPr>
        <w:t xml:space="preserve">: se va a analizar el procesamiento de las transacciones relacional para establecer la correspondencia entre el modelo conceptual creado en el paso anterior y las fuentes de datos. Aquí se va a determinar qué campo se incluirá en cada perspectiva y se va a ampliar el modelo conceptual con la información obtenida en esta fase. </w:t>
      </w:r>
    </w:p>
    <w:p w:rsidR="68BDC100" w:rsidP="00846E38" w:rsidRDefault="68BDC100" w14:paraId="16715F5E" w14:textId="4F08C0DC">
      <w:pPr>
        <w:jc w:val="both"/>
        <w:rPr>
          <w:rFonts w:eastAsia="Calibri" w:cs="Calibri"/>
        </w:rPr>
      </w:pPr>
      <w:r w:rsidRPr="7A988C9D">
        <w:rPr>
          <w:rFonts w:eastAsia="Calibri" w:cs="Calibri"/>
          <w:b/>
          <w:bCs/>
        </w:rPr>
        <w:t>3. Modelo Lógico del Data Warehouse:</w:t>
      </w:r>
      <w:r w:rsidRPr="7A988C9D">
        <w:rPr>
          <w:rFonts w:eastAsia="Calibri" w:cs="Calibri"/>
        </w:rPr>
        <w:t xml:space="preserve"> en esta fase vamos a diseñar el Modelo Lógico mediante el análisis del tipo de modelo que se va a construir, en nuestro caso será el modelo estrella que tiene relación directa con la tabla de hechos y dimensiones pero carece de jerarquías. </w:t>
      </w:r>
    </w:p>
    <w:p w:rsidR="68BDC100" w:rsidP="00846E38" w:rsidRDefault="68BDC100" w14:paraId="48BA070B" w14:textId="0C2341D8">
      <w:pPr>
        <w:jc w:val="both"/>
        <w:rPr>
          <w:rFonts w:eastAsia="Calibri" w:cs="Calibri"/>
        </w:rPr>
      </w:pPr>
      <w:r w:rsidRPr="7A988C9D">
        <w:rPr>
          <w:rFonts w:eastAsia="Calibri" w:cs="Calibri"/>
          <w:b/>
          <w:bCs/>
        </w:rPr>
        <w:t>4. Modelo Físico del Data Warehouse:</w:t>
      </w:r>
      <w:r w:rsidRPr="7A988C9D">
        <w:rPr>
          <w:rFonts w:eastAsia="Calibri" w:cs="Calibri"/>
        </w:rPr>
        <w:t xml:space="preserve"> en esta última fase en donde se va a proceder a generar el modelo lógico del Data Warehouse.</w:t>
      </w:r>
    </w:p>
    <w:p w:rsidR="62F72C9E" w:rsidP="7A988C9D" w:rsidRDefault="62F72C9E" w14:paraId="468C5E0C" w14:textId="67CD4F8A">
      <w:pPr>
        <w:jc w:val="both"/>
        <w:rPr>
          <w:rFonts w:eastAsia="Calibri" w:cs="Calibri"/>
        </w:rPr>
      </w:pPr>
      <w:r w:rsidRPr="7A988C9D">
        <w:rPr>
          <w:rFonts w:eastAsia="Calibri" w:cs="Calibri"/>
        </w:rPr>
        <w:t>Esquema de ROLAP</w:t>
      </w:r>
      <w:r w:rsidRPr="7A988C9D" w:rsidR="7DF8254B">
        <w:rPr>
          <w:rFonts w:eastAsia="Calibri" w:cs="Calibri"/>
        </w:rPr>
        <w:t xml:space="preserve"> a ser utilizado</w:t>
      </w:r>
      <w:r w:rsidRPr="7A988C9D" w:rsidR="07FECD4E">
        <w:rPr>
          <w:rFonts w:eastAsia="Calibri" w:cs="Calibri"/>
        </w:rPr>
        <w:t>:</w:t>
      </w:r>
    </w:p>
    <w:p w:rsidR="62F72C9E" w:rsidP="7A988C9D" w:rsidRDefault="62F72C9E" w14:paraId="2F9F594A" w14:textId="30ADFE9A">
      <w:pPr>
        <w:jc w:val="both"/>
        <w:rPr>
          <w:rFonts w:eastAsia="Calibri" w:cs="Calibri"/>
        </w:rPr>
      </w:pPr>
      <w:r>
        <w:rPr>
          <w:noProof/>
        </w:rPr>
        <w:drawing>
          <wp:inline distT="0" distB="0" distL="0" distR="0" wp14:anchorId="19DC6FB4" wp14:editId="4E408560">
            <wp:extent cx="5722675" cy="3314382"/>
            <wp:effectExtent l="0" t="0" r="0" b="0"/>
            <wp:docPr id="1219415334" name="Picture 1219415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22675" cy="3314382"/>
                    </a:xfrm>
                    <a:prstGeom prst="rect">
                      <a:avLst/>
                    </a:prstGeom>
                  </pic:spPr>
                </pic:pic>
              </a:graphicData>
            </a:graphic>
          </wp:inline>
        </w:drawing>
      </w:r>
    </w:p>
    <w:p w:rsidR="7A988C9D" w:rsidP="7A988C9D" w:rsidRDefault="7A988C9D" w14:paraId="1FFE15F5" w14:textId="3A8FF686">
      <w:pPr>
        <w:rPr>
          <w:rFonts w:eastAsia="Calibri" w:cs="Calibri"/>
        </w:rPr>
      </w:pPr>
    </w:p>
    <w:p w:rsidR="56326FFB" w:rsidP="7A988C9D" w:rsidRDefault="56326FFB" w14:paraId="185D1B9F" w14:textId="6CCCA219">
      <w:pPr>
        <w:rPr>
          <w:rFonts w:eastAsia="Calibri" w:cs="Calibri"/>
        </w:rPr>
      </w:pPr>
      <w:r>
        <w:rPr>
          <w:noProof/>
        </w:rPr>
        <w:drawing>
          <wp:inline distT="0" distB="0" distL="0" distR="0" wp14:anchorId="27C51018" wp14:editId="62086F92">
            <wp:extent cx="5839206" cy="2971800"/>
            <wp:effectExtent l="0" t="0" r="0" b="0"/>
            <wp:docPr id="1343682294" name="Picture 1343682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5839206" cy="2971800"/>
                    </a:xfrm>
                    <a:prstGeom prst="rect">
                      <a:avLst/>
                    </a:prstGeom>
                  </pic:spPr>
                </pic:pic>
              </a:graphicData>
            </a:graphic>
          </wp:inline>
        </w:drawing>
      </w:r>
    </w:p>
    <w:p w:rsidR="42DAD7E1" w:rsidP="7A988C9D" w:rsidRDefault="42DAD7E1" w14:paraId="0BABB116" w14:textId="61FE535A">
      <w:pPr>
        <w:rPr>
          <w:rFonts w:eastAsia="Calibri" w:cs="Calibri"/>
        </w:rPr>
      </w:pPr>
      <w:r>
        <w:rPr>
          <w:noProof/>
        </w:rPr>
        <w:drawing>
          <wp:inline distT="0" distB="0" distL="0" distR="0" wp14:anchorId="2F117C89" wp14:editId="0B83C9E1">
            <wp:extent cx="5737769" cy="3000375"/>
            <wp:effectExtent l="0" t="0" r="0" b="0"/>
            <wp:docPr id="604454119" name="Picture 604454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5737769" cy="3000375"/>
                    </a:xfrm>
                    <a:prstGeom prst="rect">
                      <a:avLst/>
                    </a:prstGeom>
                  </pic:spPr>
                </pic:pic>
              </a:graphicData>
            </a:graphic>
          </wp:inline>
        </w:drawing>
      </w:r>
    </w:p>
    <w:p w:rsidR="7A988C9D" w:rsidP="7A988C9D" w:rsidRDefault="7A988C9D" w14:paraId="3356DF7A" w14:textId="7F327FBA">
      <w:pPr>
        <w:rPr>
          <w:rFonts w:eastAsia="Calibri" w:cs="Calibri"/>
        </w:rPr>
      </w:pPr>
    </w:p>
    <w:p w:rsidR="7A988C9D" w:rsidP="7A988C9D" w:rsidRDefault="7A988C9D" w14:paraId="10FC7737" w14:textId="524EECCC">
      <w:pPr>
        <w:rPr>
          <w:rFonts w:eastAsia="Calibri" w:cs="Calibri"/>
        </w:rPr>
      </w:pPr>
    </w:p>
    <w:p w:rsidR="7A988C9D" w:rsidP="7A988C9D" w:rsidRDefault="7A988C9D" w14:paraId="4E98DCA5" w14:textId="6CB40BBD">
      <w:pPr>
        <w:rPr>
          <w:rFonts w:eastAsia="Calibri" w:cs="Calibri"/>
        </w:rPr>
      </w:pPr>
    </w:p>
    <w:p w:rsidR="7A988C9D" w:rsidP="7A988C9D" w:rsidRDefault="7A988C9D" w14:paraId="4ABC29F9" w14:textId="59E5F90A">
      <w:pPr>
        <w:rPr>
          <w:rFonts w:eastAsia="Calibri" w:cs="Calibri"/>
        </w:rPr>
      </w:pPr>
    </w:p>
    <w:p w:rsidR="7A988C9D" w:rsidP="7A988C9D" w:rsidRDefault="7A988C9D" w14:paraId="0379A524" w14:textId="4328E2FD">
      <w:pPr>
        <w:rPr>
          <w:rFonts w:eastAsia="Calibri" w:cs="Calibri"/>
        </w:rPr>
      </w:pPr>
    </w:p>
    <w:p w:rsidR="50C4A6B8" w:rsidP="7A988C9D" w:rsidRDefault="50C4A6B8" w14:paraId="06B61F5D" w14:textId="2CA4EC0F">
      <w:pPr>
        <w:rPr>
          <w:rFonts w:eastAsia="Calibri" w:cs="Calibri"/>
        </w:rPr>
      </w:pPr>
      <w:r>
        <w:rPr>
          <w:noProof/>
        </w:rPr>
        <w:drawing>
          <wp:inline distT="0" distB="0" distL="0" distR="0" wp14:anchorId="0B1128CB" wp14:editId="342B6FC4">
            <wp:extent cx="5463292" cy="3152775"/>
            <wp:effectExtent l="0" t="0" r="0" b="0"/>
            <wp:docPr id="828320188" name="Picture 828320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5463292" cy="3152775"/>
                    </a:xfrm>
                    <a:prstGeom prst="rect">
                      <a:avLst/>
                    </a:prstGeom>
                  </pic:spPr>
                </pic:pic>
              </a:graphicData>
            </a:graphic>
          </wp:inline>
        </w:drawing>
      </w:r>
    </w:p>
    <w:p w:rsidR="7A988C9D" w:rsidP="7A988C9D" w:rsidRDefault="7A988C9D" w14:paraId="33DA0D11" w14:textId="1455B383">
      <w:pPr>
        <w:rPr>
          <w:rFonts w:eastAsia="Calibri" w:cs="Calibri"/>
        </w:rPr>
      </w:pPr>
    </w:p>
    <w:p w:rsidR="00846E38" w:rsidRDefault="00846E38" w14:paraId="2A955E85" w14:textId="77777777">
      <w:pPr>
        <w:spacing w:before="0" w:beforeAutospacing="0" w:after="160" w:afterAutospacing="0" w:line="259" w:lineRule="auto"/>
        <w:rPr>
          <w:rFonts w:eastAsia="Calibri" w:cs="Calibri"/>
          <w:b/>
          <w:bCs/>
        </w:rPr>
      </w:pPr>
      <w:r>
        <w:rPr>
          <w:rFonts w:eastAsia="Calibri" w:cs="Calibri"/>
          <w:b/>
          <w:bCs/>
        </w:rPr>
        <w:br w:type="page"/>
      </w:r>
    </w:p>
    <w:p w:rsidR="442F4A9F" w:rsidP="7A988C9D" w:rsidRDefault="442F4A9F" w14:paraId="6386C176" w14:textId="49285017">
      <w:pPr>
        <w:pStyle w:val="ListParagraph"/>
        <w:numPr>
          <w:ilvl w:val="0"/>
          <w:numId w:val="11"/>
        </w:numPr>
        <w:rPr>
          <w:rFonts w:eastAsia="Calibri" w:cs="Calibri"/>
          <w:b/>
          <w:bCs/>
        </w:rPr>
      </w:pPr>
      <w:r w:rsidRPr="6AC4D7EF" w:rsidR="336A75BA">
        <w:rPr>
          <w:rFonts w:eastAsia="Calibri" w:cs="Calibri"/>
          <w:b w:val="1"/>
          <w:bCs w:val="1"/>
        </w:rPr>
        <w:t>Si se utiliza ROLAP, incluir un diseño del modelo lógico</w:t>
      </w:r>
    </w:p>
    <w:p w:rsidR="6293D23B" w:rsidP="7A988C9D" w:rsidRDefault="6293D23B" w14:paraId="44126331" w14:textId="0D5E20DF">
      <w:pPr>
        <w:rPr>
          <w:rFonts w:eastAsia="Calibri" w:cs="Calibri"/>
          <w:b/>
          <w:bCs/>
        </w:rPr>
      </w:pPr>
      <w:r w:rsidRPr="7A988C9D">
        <w:rPr>
          <w:rFonts w:eastAsia="Calibri" w:cs="Calibri"/>
          <w:b/>
          <w:bCs/>
        </w:rPr>
        <w:t>Modelo Lógico del Data Warehouse:</w:t>
      </w:r>
    </w:p>
    <w:p w:rsidR="6293D23B" w:rsidP="7A988C9D" w:rsidRDefault="6293D23B" w14:paraId="750DFBC9" w14:textId="3A5962B0">
      <w:pPr>
        <w:jc w:val="both"/>
        <w:rPr>
          <w:rFonts w:eastAsia="Calibri" w:cs="Calibri"/>
        </w:rPr>
      </w:pPr>
      <w:r w:rsidRPr="7A988C9D">
        <w:rPr>
          <w:rFonts w:eastAsia="Calibri" w:cs="Calibri"/>
        </w:rPr>
        <w:t>En esta fase se definió el modelo lógico del Data Warehouse, con las tablas de dimensiones y las de hecho, los objetos que se definieron son los nombres de las tablas con las claves</w:t>
      </w:r>
      <w:r w:rsidRPr="7A988C9D" w:rsidR="2DFB1AE3">
        <w:rPr>
          <w:rFonts w:eastAsia="Calibri" w:cs="Calibri"/>
        </w:rPr>
        <w:t xml:space="preserve"> </w:t>
      </w:r>
      <w:r w:rsidRPr="7A988C9D">
        <w:rPr>
          <w:rFonts w:eastAsia="Calibri" w:cs="Calibri"/>
        </w:rPr>
        <w:t>primarias y foráneas en cada una de las tablas, así como las longitudes de los campos.</w:t>
      </w:r>
    </w:p>
    <w:p w:rsidR="6293D23B" w:rsidP="7A988C9D" w:rsidRDefault="6293D23B" w14:paraId="5225F8D9" w14:textId="321FD0E3">
      <w:pPr>
        <w:jc w:val="both"/>
        <w:rPr>
          <w:rFonts w:eastAsia="Calibri" w:cs="Calibri"/>
        </w:rPr>
      </w:pPr>
      <w:r w:rsidRPr="7A988C9D">
        <w:rPr>
          <w:rFonts w:eastAsia="Calibri" w:cs="Calibri"/>
        </w:rPr>
        <w:t xml:space="preserve">El modelo estrella se ha definido como el más adecuado para el análisis de los datos, en donde la tabla </w:t>
      </w:r>
      <w:r w:rsidRPr="7A988C9D">
        <w:rPr>
          <w:rFonts w:eastAsia="Calibri" w:cs="Calibri"/>
          <w:b/>
          <w:bCs/>
        </w:rPr>
        <w:t>evaluacion</w:t>
      </w:r>
      <w:r w:rsidRPr="7A988C9D">
        <w:rPr>
          <w:rFonts w:eastAsia="Calibri" w:cs="Calibri"/>
        </w:rPr>
        <w:t xml:space="preserve"> tiene relación con todas las tablas.</w:t>
      </w:r>
    </w:p>
    <w:p w:rsidR="6293D23B" w:rsidP="7A988C9D" w:rsidRDefault="6293D23B" w14:paraId="68E5CB65" w14:textId="6A131AEC">
      <w:pPr>
        <w:jc w:val="both"/>
        <w:rPr>
          <w:rFonts w:eastAsia="Calibri" w:cs="Calibri"/>
        </w:rPr>
      </w:pPr>
      <w:r w:rsidRPr="7A988C9D">
        <w:rPr>
          <w:rFonts w:eastAsia="Calibri" w:cs="Calibri"/>
        </w:rPr>
        <w:t>En el siguiente gráfico se aprecia el modelo lógico de la tabla evaluacion, en donde existe la relación de esta co</w:t>
      </w:r>
      <w:r w:rsidRPr="7A988C9D" w:rsidR="219823DE">
        <w:rPr>
          <w:rFonts w:eastAsia="Calibri" w:cs="Calibri"/>
        </w:rPr>
        <w:t>n las demás tablas de localidad, tiempo, proyecto y auditor</w:t>
      </w:r>
      <w:r w:rsidRPr="7A988C9D">
        <w:rPr>
          <w:rFonts w:eastAsia="Calibri" w:cs="Calibri"/>
        </w:rPr>
        <w:t>.</w:t>
      </w:r>
    </w:p>
    <w:p w:rsidR="2B8F902F" w:rsidP="7A988C9D" w:rsidRDefault="2B8F902F" w14:paraId="1667414E" w14:textId="1734B909">
      <w:pPr>
        <w:rPr>
          <w:rFonts w:eastAsia="Calibri" w:cs="Calibri"/>
          <w:b/>
          <w:bCs/>
        </w:rPr>
      </w:pPr>
    </w:p>
    <w:p w:rsidR="2B8F902F" w:rsidP="7A988C9D" w:rsidRDefault="2B8F902F" w14:paraId="7D76807A" w14:textId="385BD47C">
      <w:pPr>
        <w:ind w:left="1416"/>
        <w:rPr>
          <w:rFonts w:eastAsia="Calibri" w:cs="Calibri"/>
        </w:rPr>
      </w:pPr>
      <w:r>
        <w:rPr>
          <w:noProof/>
        </w:rPr>
        <w:drawing>
          <wp:inline distT="0" distB="0" distL="0" distR="0" wp14:anchorId="6EB981DE" wp14:editId="7E7EE9E7">
            <wp:extent cx="3449836" cy="3486150"/>
            <wp:effectExtent l="0" t="0" r="0" b="0"/>
            <wp:docPr id="308586386" name="Picture 308586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3449836" cy="3486150"/>
                    </a:xfrm>
                    <a:prstGeom prst="rect">
                      <a:avLst/>
                    </a:prstGeom>
                  </pic:spPr>
                </pic:pic>
              </a:graphicData>
            </a:graphic>
          </wp:inline>
        </w:drawing>
      </w:r>
    </w:p>
    <w:p w:rsidR="7A988C9D" w:rsidP="7A988C9D" w:rsidRDefault="7A988C9D" w14:paraId="551CC9D5" w14:textId="1DEBB99E">
      <w:pPr>
        <w:rPr>
          <w:rFonts w:eastAsia="Calibri" w:cs="Calibri"/>
        </w:rPr>
      </w:pPr>
    </w:p>
    <w:p w:rsidR="00846E38" w:rsidRDefault="00846E38" w14:paraId="27FFACBE" w14:textId="77777777">
      <w:pPr>
        <w:spacing w:before="0" w:beforeAutospacing="0" w:after="160" w:afterAutospacing="0" w:line="259" w:lineRule="auto"/>
        <w:rPr>
          <w:rFonts w:eastAsia="Calibri" w:cs="Calibri"/>
          <w:b/>
          <w:bCs/>
        </w:rPr>
      </w:pPr>
      <w:r>
        <w:rPr>
          <w:rFonts w:eastAsia="Calibri" w:cs="Calibri"/>
          <w:b/>
          <w:bCs/>
        </w:rPr>
        <w:br w:type="page"/>
      </w:r>
    </w:p>
    <w:p w:rsidR="54423929" w:rsidP="7A988C9D" w:rsidRDefault="54423929" w14:paraId="426D75AC" w14:textId="3F57D7D4">
      <w:pPr>
        <w:pStyle w:val="ListParagraph"/>
        <w:numPr>
          <w:ilvl w:val="0"/>
          <w:numId w:val="11"/>
        </w:numPr>
        <w:rPr>
          <w:rFonts w:eastAsia="Calibri" w:cs="Calibri"/>
          <w:b/>
          <w:bCs/>
        </w:rPr>
      </w:pPr>
      <w:r w:rsidRPr="6AC4D7EF" w:rsidR="0D4EAFE2">
        <w:rPr>
          <w:rFonts w:eastAsia="Calibri" w:cs="Calibri"/>
          <w:b w:val="1"/>
          <w:bCs w:val="1"/>
        </w:rPr>
        <w:t>Si se utiliza ROLAP, incluir un diseño del modelo físico</w:t>
      </w:r>
    </w:p>
    <w:p w:rsidR="665D8613" w:rsidP="7A988C9D" w:rsidRDefault="665D8613" w14:paraId="401E13DD" w14:textId="16C9854B">
      <w:pPr>
        <w:jc w:val="both"/>
        <w:rPr>
          <w:rFonts w:eastAsia="Calibri" w:cs="Calibri"/>
          <w:b/>
          <w:bCs/>
          <w:color w:val="000000" w:themeColor="text1"/>
          <w:sz w:val="23"/>
          <w:szCs w:val="23"/>
        </w:rPr>
      </w:pPr>
      <w:r w:rsidRPr="7A988C9D">
        <w:rPr>
          <w:rFonts w:eastAsia="Calibri" w:cs="Calibri"/>
          <w:b/>
          <w:bCs/>
          <w:color w:val="000000" w:themeColor="text1"/>
          <w:sz w:val="23"/>
          <w:szCs w:val="23"/>
        </w:rPr>
        <w:t xml:space="preserve">Modelo Físico del Data Warehouse </w:t>
      </w:r>
    </w:p>
    <w:p w:rsidR="665D8613" w:rsidP="7A988C9D" w:rsidRDefault="665D8613" w14:paraId="416BB836" w14:textId="2D510CB7">
      <w:pPr>
        <w:spacing w:line="257" w:lineRule="auto"/>
        <w:jc w:val="both"/>
        <w:rPr>
          <w:rFonts w:eastAsia="Calibri" w:cs="Calibri"/>
          <w:sz w:val="23"/>
          <w:szCs w:val="23"/>
        </w:rPr>
      </w:pPr>
      <w:r w:rsidRPr="7A988C9D">
        <w:rPr>
          <w:rFonts w:eastAsia="Calibri" w:cs="Calibri"/>
          <w:sz w:val="23"/>
          <w:szCs w:val="23"/>
        </w:rPr>
        <w:t>En el siguiente gráfico se aprecia el modelo físico el cual nos permite relacionar la tabla de hecho</w:t>
      </w:r>
      <w:r w:rsidRPr="7A988C9D" w:rsidR="3C6B7B8C">
        <w:rPr>
          <w:rFonts w:eastAsia="Calibri" w:cs="Calibri"/>
          <w:sz w:val="23"/>
          <w:szCs w:val="23"/>
        </w:rPr>
        <w:t xml:space="preserve"> </w:t>
      </w:r>
      <w:r w:rsidRPr="111D2653" w:rsidR="45AFD4B1">
        <w:rPr>
          <w:rFonts w:eastAsia="Calibri" w:cs="Calibri"/>
          <w:sz w:val="23"/>
          <w:szCs w:val="23"/>
        </w:rPr>
        <w:t>evaluaci</w:t>
      </w:r>
      <w:r w:rsidRPr="111D2653" w:rsidR="3FB2D781">
        <w:rPr>
          <w:rFonts w:eastAsia="Calibri" w:cs="Calibri"/>
          <w:sz w:val="23"/>
          <w:szCs w:val="23"/>
        </w:rPr>
        <w:t>ó</w:t>
      </w:r>
      <w:r w:rsidRPr="111D2653" w:rsidR="45AFD4B1">
        <w:rPr>
          <w:rFonts w:eastAsia="Calibri" w:cs="Calibri"/>
          <w:sz w:val="23"/>
          <w:szCs w:val="23"/>
        </w:rPr>
        <w:t>n</w:t>
      </w:r>
      <w:r w:rsidRPr="7A988C9D">
        <w:rPr>
          <w:rFonts w:eastAsia="Calibri" w:cs="Calibri"/>
          <w:sz w:val="23"/>
          <w:szCs w:val="23"/>
        </w:rPr>
        <w:t xml:space="preserve"> con la</w:t>
      </w:r>
      <w:r w:rsidRPr="7A988C9D" w:rsidR="392FFA3E">
        <w:rPr>
          <w:rFonts w:eastAsia="Calibri" w:cs="Calibri"/>
          <w:sz w:val="23"/>
          <w:szCs w:val="23"/>
        </w:rPr>
        <w:t>s tablas de dimensiones</w:t>
      </w:r>
      <w:r w:rsidRPr="7A988C9D" w:rsidR="0AA60E2E">
        <w:rPr>
          <w:rFonts w:eastAsia="Calibri" w:cs="Calibri"/>
          <w:sz w:val="23"/>
          <w:szCs w:val="23"/>
        </w:rPr>
        <w:t>.</w:t>
      </w:r>
    </w:p>
    <w:p w:rsidR="0AA60E2E" w:rsidP="7A988C9D" w:rsidRDefault="0AA60E2E" w14:paraId="6E96E1AB" w14:textId="6EDE5D4C">
      <w:pPr>
        <w:rPr>
          <w:rFonts w:eastAsia="Calibri" w:cs="Calibri"/>
        </w:rPr>
      </w:pPr>
      <w:r>
        <w:rPr>
          <w:noProof/>
        </w:rPr>
        <w:drawing>
          <wp:inline distT="0" distB="0" distL="0" distR="0" wp14:anchorId="1AE3C6F5" wp14:editId="0F0622BC">
            <wp:extent cx="5362575" cy="3575050"/>
            <wp:effectExtent l="0" t="0" r="0" b="0"/>
            <wp:docPr id="1703679569" name="Picture 17036795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5362575" cy="3575050"/>
                    </a:xfrm>
                    <a:prstGeom prst="rect">
                      <a:avLst/>
                    </a:prstGeom>
                  </pic:spPr>
                </pic:pic>
              </a:graphicData>
            </a:graphic>
          </wp:inline>
        </w:drawing>
      </w:r>
    </w:p>
    <w:p w:rsidR="7A988C9D" w:rsidP="7A988C9D" w:rsidRDefault="7A988C9D" w14:paraId="133F902A" w14:textId="3F5B4372">
      <w:pPr>
        <w:rPr>
          <w:rFonts w:eastAsia="Calibri" w:cs="Calibri"/>
        </w:rPr>
      </w:pPr>
    </w:p>
    <w:p w:rsidR="00D842E5" w:rsidRDefault="00D842E5" w14:paraId="281C6570" w14:textId="77777777">
      <w:pPr>
        <w:spacing w:before="0" w:beforeAutospacing="0" w:after="160" w:afterAutospacing="0" w:line="259" w:lineRule="auto"/>
        <w:rPr>
          <w:rFonts w:eastAsia="Calibri" w:cs="Calibri"/>
          <w:b/>
          <w:bCs/>
        </w:rPr>
      </w:pPr>
      <w:r>
        <w:rPr>
          <w:rFonts w:eastAsia="Calibri" w:cs="Calibri"/>
          <w:b/>
          <w:bCs/>
        </w:rPr>
        <w:br w:type="page"/>
      </w:r>
    </w:p>
    <w:p w:rsidR="00A07192" w:rsidP="7A988C9D" w:rsidRDefault="4845E2AF" w14:paraId="5205D995" w14:textId="7D1BA1D5">
      <w:pPr>
        <w:pStyle w:val="ListParagraph"/>
        <w:numPr>
          <w:ilvl w:val="0"/>
          <w:numId w:val="11"/>
        </w:numPr>
        <w:rPr>
          <w:rFonts w:eastAsia="Calibri" w:cs="Calibri"/>
          <w:b/>
          <w:bCs/>
        </w:rPr>
      </w:pPr>
      <w:r w:rsidRPr="6AC4D7EF" w:rsidR="4FE4BACC">
        <w:rPr>
          <w:rFonts w:eastAsia="Calibri" w:cs="Calibri"/>
          <w:b w:val="1"/>
          <w:bCs w:val="1"/>
        </w:rPr>
        <w:t>Realizar la implementación del proceso ETL parea generar y poblar el modelo multidimensional diseñado en los apartados anteriores</w:t>
      </w:r>
    </w:p>
    <w:p w:rsidR="4BE27373" w:rsidP="4BE27373" w:rsidRDefault="4BE27373" w14:paraId="7308799C" w14:textId="69117299">
      <w:pPr>
        <w:rPr>
          <w:rFonts w:eastAsia="Calibri" w:cs="Calibri"/>
          <w:b/>
          <w:bCs/>
        </w:rPr>
      </w:pPr>
    </w:p>
    <w:p w:rsidR="1738CBA1" w:rsidP="4BE27373" w:rsidRDefault="1738CBA1" w14:paraId="5B5A78FB" w14:textId="32C54418">
      <w:pPr>
        <w:rPr>
          <w:rFonts w:eastAsia="Calibri" w:cs="Calibri"/>
          <w:b/>
          <w:bCs/>
        </w:rPr>
      </w:pPr>
      <w:r w:rsidRPr="4BE27373">
        <w:rPr>
          <w:rFonts w:eastAsia="Calibri" w:cs="Calibri"/>
          <w:b/>
          <w:bCs/>
        </w:rPr>
        <w:t>ETL:</w:t>
      </w:r>
    </w:p>
    <w:p w:rsidR="4BE27373" w:rsidP="4BE27373" w:rsidRDefault="4BE27373" w14:paraId="4E83415F" w14:textId="4BF5B201">
      <w:pPr>
        <w:rPr>
          <w:rFonts w:eastAsia="Calibri" w:cs="Calibri"/>
          <w:b/>
          <w:bCs/>
        </w:rPr>
      </w:pPr>
    </w:p>
    <w:p w:rsidR="2A779BC3" w:rsidP="4BE27373" w:rsidRDefault="2A779BC3" w14:paraId="79817091" w14:textId="66EED89D">
      <w:r>
        <w:t xml:space="preserve">Extracción y carga de la fuente </w:t>
      </w:r>
      <w:r w:rsidR="4DCCD53D">
        <w:t xml:space="preserve">archivo </w:t>
      </w:r>
      <w:r>
        <w:t>CSV en un staging</w:t>
      </w:r>
      <w:r w:rsidR="37E65908">
        <w:t xml:space="preserve"> para</w:t>
      </w:r>
      <w:r>
        <w:t xml:space="preserve"> tomarla como fuente principal</w:t>
      </w:r>
    </w:p>
    <w:p w:rsidR="7A988C9D" w:rsidP="7A988C9D" w:rsidRDefault="00E06AF9" w14:paraId="24FD07B0" w14:textId="28D3A421">
      <w:pPr>
        <w:rPr>
          <w:rFonts w:eastAsia="Calibri" w:cs="Calibri"/>
        </w:rPr>
      </w:pPr>
      <w:r w:rsidRPr="00E06AF9">
        <w:rPr>
          <w:rFonts w:eastAsia="Calibri" w:cs="Calibri"/>
          <w:noProof/>
        </w:rPr>
        <w:drawing>
          <wp:inline distT="0" distB="0" distL="0" distR="0" wp14:anchorId="5A4C448D" wp14:editId="2D5DCB8A">
            <wp:extent cx="5850254" cy="1681480"/>
            <wp:effectExtent l="0" t="0" r="0" b="0"/>
            <wp:docPr id="1" name="Picture 1" descr="Text,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850254" cy="1681480"/>
                    </a:xfrm>
                    <a:prstGeom prst="rect">
                      <a:avLst/>
                    </a:prstGeom>
                  </pic:spPr>
                </pic:pic>
              </a:graphicData>
            </a:graphic>
          </wp:inline>
        </w:drawing>
      </w:r>
    </w:p>
    <w:p w:rsidRPr="007D3FD2" w:rsidR="007D3FD2" w:rsidP="4BE27373" w:rsidRDefault="007D3FD2" w14:paraId="38D09312" w14:textId="13B93550">
      <w:pPr>
        <w:pStyle w:val="ListParagraph"/>
        <w:numPr>
          <w:ilvl w:val="0"/>
          <w:numId w:val="2"/>
        </w:numPr>
        <w:rPr>
          <w:rFonts w:eastAsia="Calibri" w:cs="Calibri"/>
          <w:b/>
          <w:bCs/>
        </w:rPr>
      </w:pPr>
      <w:r w:rsidRPr="4BE27373">
        <w:rPr>
          <w:rFonts w:eastAsia="Calibri" w:cs="Calibri"/>
          <w:b/>
          <w:bCs/>
        </w:rPr>
        <w:t>Staging</w:t>
      </w:r>
    </w:p>
    <w:p w:rsidR="003322D3" w:rsidP="7A988C9D" w:rsidRDefault="007D3FD2" w14:paraId="22C7A16C" w14:textId="2378E068">
      <w:pPr>
        <w:rPr>
          <w:rFonts w:eastAsia="Calibri" w:cs="Calibri"/>
        </w:rPr>
      </w:pPr>
      <w:r>
        <w:rPr>
          <w:noProof/>
        </w:rPr>
        <w:drawing>
          <wp:inline distT="0" distB="0" distL="0" distR="0" wp14:anchorId="6F45AD13" wp14:editId="29B9F56B">
            <wp:extent cx="4900086" cy="1005927"/>
            <wp:effectExtent l="0" t="0" r="0" b="381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900086" cy="1005927"/>
                    </a:xfrm>
                    <a:prstGeom prst="rect">
                      <a:avLst/>
                    </a:prstGeom>
                  </pic:spPr>
                </pic:pic>
              </a:graphicData>
            </a:graphic>
          </wp:inline>
        </w:drawing>
      </w:r>
    </w:p>
    <w:p w:rsidR="45E45565" w:rsidP="4BE27373" w:rsidRDefault="45E45565" w14:paraId="12D75100" w14:textId="0451A749">
      <w:r>
        <w:t>El ETL que permite generar las dimensiones a. localidad, b. proyecto, c. auditor y d. tiempo</w:t>
      </w:r>
    </w:p>
    <w:p w:rsidR="4BE27373" w:rsidP="4BE27373" w:rsidRDefault="4BE27373" w14:paraId="59C70F99" w14:textId="6690622D">
      <w:pPr>
        <w:rPr>
          <w:rFonts w:eastAsia="Calibri" w:cs="Calibri"/>
          <w:b/>
          <w:bCs/>
        </w:rPr>
      </w:pPr>
    </w:p>
    <w:p w:rsidR="4BE27373" w:rsidP="4BE27373" w:rsidRDefault="4BE27373" w14:paraId="0C71B2C6" w14:textId="2B324DA6">
      <w:pPr>
        <w:rPr>
          <w:rFonts w:eastAsia="Calibri" w:cs="Calibri"/>
          <w:b/>
          <w:bCs/>
        </w:rPr>
      </w:pPr>
    </w:p>
    <w:p w:rsidRPr="00A312AF" w:rsidR="007D3FD2" w:rsidP="4BE27373" w:rsidRDefault="00A312AF" w14:paraId="668C9567" w14:textId="40489021">
      <w:pPr>
        <w:pStyle w:val="ListParagraph"/>
        <w:numPr>
          <w:ilvl w:val="0"/>
          <w:numId w:val="2"/>
        </w:numPr>
        <w:rPr>
          <w:rFonts w:eastAsia="Calibri" w:cs="Calibri"/>
          <w:b/>
          <w:bCs/>
        </w:rPr>
      </w:pPr>
      <w:r w:rsidRPr="4BE27373">
        <w:rPr>
          <w:rFonts w:eastAsia="Calibri" w:cs="Calibri"/>
          <w:b/>
          <w:bCs/>
        </w:rPr>
        <w:t>Carga de dimensiones</w:t>
      </w:r>
    </w:p>
    <w:p w:rsidR="007D3FD2" w:rsidP="7A988C9D" w:rsidRDefault="00A312AF" w14:paraId="3061F41A" w14:textId="07BB8AF7">
      <w:pPr>
        <w:rPr>
          <w:rFonts w:eastAsia="Calibri" w:cs="Calibri"/>
        </w:rPr>
      </w:pPr>
      <w:r>
        <w:rPr>
          <w:noProof/>
        </w:rPr>
        <w:drawing>
          <wp:inline distT="0" distB="0" distL="0" distR="0" wp14:anchorId="368E750A" wp14:editId="62D8F431">
            <wp:extent cx="5300169" cy="3318798"/>
            <wp:effectExtent l="0" t="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300169" cy="3318798"/>
                    </a:xfrm>
                    <a:prstGeom prst="rect">
                      <a:avLst/>
                    </a:prstGeom>
                  </pic:spPr>
                </pic:pic>
              </a:graphicData>
            </a:graphic>
          </wp:inline>
        </w:drawing>
      </w:r>
    </w:p>
    <w:p w:rsidR="00A312AF" w:rsidRDefault="00A312AF" w14:paraId="4CD12E60" w14:textId="07BB8AF7">
      <w:pPr>
        <w:spacing w:before="0" w:beforeAutospacing="0" w:after="160" w:afterAutospacing="0" w:line="259" w:lineRule="auto"/>
        <w:rPr>
          <w:rFonts w:eastAsia="Calibri" w:cs="Calibri"/>
        </w:rPr>
      </w:pPr>
      <w:r>
        <w:rPr>
          <w:rFonts w:eastAsia="Calibri" w:cs="Calibri"/>
        </w:rPr>
        <w:br w:type="page"/>
      </w:r>
    </w:p>
    <w:p w:rsidR="00A312AF" w:rsidP="006A482B" w:rsidRDefault="006A482B" w14:paraId="125E6EAE" w14:textId="3C7BA01A">
      <w:pPr>
        <w:pStyle w:val="ListParagraph"/>
        <w:numPr>
          <w:ilvl w:val="0"/>
          <w:numId w:val="16"/>
        </w:numPr>
        <w:rPr>
          <w:rFonts w:eastAsia="Calibri" w:cs="Calibri"/>
        </w:rPr>
      </w:pPr>
      <w:r w:rsidRPr="4BE27373">
        <w:rPr>
          <w:rFonts w:eastAsia="Calibri" w:cs="Calibri"/>
        </w:rPr>
        <w:t>Dimensión Localidad</w:t>
      </w:r>
    </w:p>
    <w:p w:rsidRPr="00061C9B" w:rsidR="00061C9B" w:rsidP="00061C9B" w:rsidRDefault="00061C9B" w14:paraId="0D544FA4" w14:textId="137965E0">
      <w:pPr>
        <w:rPr>
          <w:rFonts w:eastAsia="Calibri" w:cs="Calibri"/>
        </w:rPr>
      </w:pPr>
      <w:r w:rsidRPr="00061C9B">
        <w:rPr>
          <w:rFonts w:eastAsia="Calibri" w:cs="Calibri"/>
          <w:noProof/>
        </w:rPr>
        <w:drawing>
          <wp:inline distT="0" distB="0" distL="0" distR="0" wp14:anchorId="33460403" wp14:editId="1F5BBC6B">
            <wp:extent cx="5850255" cy="1165860"/>
            <wp:effectExtent l="0" t="0" r="0" b="0"/>
            <wp:docPr id="4" name="Picture 4" descr="Chart, diagram,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diagram, box and whisker chart&#10;&#10;Description automatically generated"/>
                    <pic:cNvPicPr/>
                  </pic:nvPicPr>
                  <pic:blipFill>
                    <a:blip r:embed="rId24"/>
                    <a:stretch>
                      <a:fillRect/>
                    </a:stretch>
                  </pic:blipFill>
                  <pic:spPr>
                    <a:xfrm>
                      <a:off x="0" y="0"/>
                      <a:ext cx="5850255" cy="1165860"/>
                    </a:xfrm>
                    <a:prstGeom prst="rect">
                      <a:avLst/>
                    </a:prstGeom>
                  </pic:spPr>
                </pic:pic>
              </a:graphicData>
            </a:graphic>
          </wp:inline>
        </w:drawing>
      </w:r>
    </w:p>
    <w:p w:rsidR="006A482B" w:rsidP="006A482B" w:rsidRDefault="006A482B" w14:paraId="5434B90E" w14:textId="12B5A1A3">
      <w:pPr>
        <w:pStyle w:val="ListParagraph"/>
        <w:numPr>
          <w:ilvl w:val="0"/>
          <w:numId w:val="16"/>
        </w:numPr>
        <w:rPr>
          <w:rFonts w:eastAsia="Calibri" w:cs="Calibri"/>
        </w:rPr>
      </w:pPr>
      <w:r w:rsidRPr="4BE27373">
        <w:rPr>
          <w:rFonts w:eastAsia="Calibri" w:cs="Calibri"/>
        </w:rPr>
        <w:t xml:space="preserve">Dimensión </w:t>
      </w:r>
      <w:r w:rsidRPr="4BE27373" w:rsidR="00061C9B">
        <w:rPr>
          <w:rFonts w:eastAsia="Calibri" w:cs="Calibri"/>
        </w:rPr>
        <w:t>Proyecto</w:t>
      </w:r>
    </w:p>
    <w:p w:rsidRPr="00061C9B" w:rsidR="00061C9B" w:rsidP="00061C9B" w:rsidRDefault="0056622D" w14:paraId="55FD07BA" w14:textId="23E28850">
      <w:pPr>
        <w:rPr>
          <w:rFonts w:eastAsia="Calibri" w:cs="Calibri"/>
        </w:rPr>
      </w:pPr>
      <w:r w:rsidRPr="0056622D">
        <w:rPr>
          <w:rFonts w:eastAsia="Calibri" w:cs="Calibri"/>
          <w:noProof/>
        </w:rPr>
        <w:drawing>
          <wp:inline distT="0" distB="0" distL="0" distR="0" wp14:anchorId="449423DA" wp14:editId="623AFD15">
            <wp:extent cx="5850255" cy="920115"/>
            <wp:effectExtent l="0" t="0" r="0" b="0"/>
            <wp:docPr id="5" name="Picture 5"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box and whisker chart&#10;&#10;Description automatically generated"/>
                    <pic:cNvPicPr/>
                  </pic:nvPicPr>
                  <pic:blipFill>
                    <a:blip r:embed="rId25"/>
                    <a:stretch>
                      <a:fillRect/>
                    </a:stretch>
                  </pic:blipFill>
                  <pic:spPr>
                    <a:xfrm>
                      <a:off x="0" y="0"/>
                      <a:ext cx="5850255" cy="920115"/>
                    </a:xfrm>
                    <a:prstGeom prst="rect">
                      <a:avLst/>
                    </a:prstGeom>
                  </pic:spPr>
                </pic:pic>
              </a:graphicData>
            </a:graphic>
          </wp:inline>
        </w:drawing>
      </w:r>
    </w:p>
    <w:p w:rsidR="00061C9B" w:rsidP="006A482B" w:rsidRDefault="00061C9B" w14:paraId="621B9E20" w14:textId="2323AB4C">
      <w:pPr>
        <w:pStyle w:val="ListParagraph"/>
        <w:numPr>
          <w:ilvl w:val="0"/>
          <w:numId w:val="16"/>
        </w:numPr>
        <w:rPr>
          <w:rFonts w:eastAsia="Calibri" w:cs="Calibri"/>
        </w:rPr>
      </w:pPr>
      <w:r w:rsidRPr="4BE27373">
        <w:rPr>
          <w:rFonts w:eastAsia="Calibri" w:cs="Calibri"/>
        </w:rPr>
        <w:t>Dimensión Auditor</w:t>
      </w:r>
    </w:p>
    <w:p w:rsidRPr="0056622D" w:rsidR="0056622D" w:rsidP="0056622D" w:rsidRDefault="009A6377" w14:paraId="4199E17B" w14:textId="1D20ED91">
      <w:pPr>
        <w:rPr>
          <w:rFonts w:eastAsia="Calibri" w:cs="Calibri"/>
        </w:rPr>
      </w:pPr>
      <w:r w:rsidRPr="009A6377">
        <w:rPr>
          <w:rFonts w:eastAsia="Calibri" w:cs="Calibri"/>
          <w:noProof/>
        </w:rPr>
        <w:drawing>
          <wp:inline distT="0" distB="0" distL="0" distR="0" wp14:anchorId="1346844F" wp14:editId="61C95E84">
            <wp:extent cx="5850255" cy="1040130"/>
            <wp:effectExtent l="0" t="0" r="0" b="7620"/>
            <wp:docPr id="6" name="Picture 6"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low confidence"/>
                    <pic:cNvPicPr/>
                  </pic:nvPicPr>
                  <pic:blipFill>
                    <a:blip r:embed="rId26"/>
                    <a:stretch>
                      <a:fillRect/>
                    </a:stretch>
                  </pic:blipFill>
                  <pic:spPr>
                    <a:xfrm>
                      <a:off x="0" y="0"/>
                      <a:ext cx="5850255" cy="1040130"/>
                    </a:xfrm>
                    <a:prstGeom prst="rect">
                      <a:avLst/>
                    </a:prstGeom>
                  </pic:spPr>
                </pic:pic>
              </a:graphicData>
            </a:graphic>
          </wp:inline>
        </w:drawing>
      </w:r>
    </w:p>
    <w:p w:rsidR="00061C9B" w:rsidP="006A482B" w:rsidRDefault="00061C9B" w14:paraId="07583D38" w14:textId="0CCA2631">
      <w:pPr>
        <w:pStyle w:val="ListParagraph"/>
        <w:numPr>
          <w:ilvl w:val="0"/>
          <w:numId w:val="16"/>
        </w:numPr>
        <w:rPr>
          <w:rFonts w:eastAsia="Calibri" w:cs="Calibri"/>
        </w:rPr>
      </w:pPr>
      <w:r w:rsidRPr="4BE27373">
        <w:rPr>
          <w:rFonts w:eastAsia="Calibri" w:cs="Calibri"/>
        </w:rPr>
        <w:t>Dimensión Tiempo</w:t>
      </w:r>
    </w:p>
    <w:p w:rsidR="009A6377" w:rsidP="009A6377" w:rsidRDefault="00E602B6" w14:paraId="61B4652F" w14:textId="3E45E9ED">
      <w:pPr>
        <w:rPr>
          <w:rFonts w:eastAsia="Calibri" w:cs="Calibri"/>
        </w:rPr>
      </w:pPr>
      <w:r w:rsidRPr="00E602B6">
        <w:rPr>
          <w:rFonts w:eastAsia="Calibri" w:cs="Calibri"/>
          <w:noProof/>
        </w:rPr>
        <w:drawing>
          <wp:inline distT="0" distB="0" distL="0" distR="0" wp14:anchorId="1B2BFDEC" wp14:editId="12DD2C2B">
            <wp:extent cx="5850255" cy="1515110"/>
            <wp:effectExtent l="0" t="0" r="0" b="8890"/>
            <wp:docPr id="7" name="Picture 7" descr="A picture containing text, sky,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sky, map&#10;&#10;Description automatically generated"/>
                    <pic:cNvPicPr/>
                  </pic:nvPicPr>
                  <pic:blipFill>
                    <a:blip r:embed="rId27"/>
                    <a:stretch>
                      <a:fillRect/>
                    </a:stretch>
                  </pic:blipFill>
                  <pic:spPr>
                    <a:xfrm>
                      <a:off x="0" y="0"/>
                      <a:ext cx="5850255" cy="1515110"/>
                    </a:xfrm>
                    <a:prstGeom prst="rect">
                      <a:avLst/>
                    </a:prstGeom>
                  </pic:spPr>
                </pic:pic>
              </a:graphicData>
            </a:graphic>
          </wp:inline>
        </w:drawing>
      </w:r>
    </w:p>
    <w:p w:rsidR="00EF204B" w:rsidP="009A6377" w:rsidRDefault="00EF204B" w14:paraId="4CB2A6B7" w14:textId="77777777">
      <w:pPr>
        <w:rPr>
          <w:rFonts w:eastAsia="Calibri" w:cs="Calibri"/>
        </w:rPr>
      </w:pPr>
    </w:p>
    <w:p w:rsidR="00EF204B" w:rsidRDefault="00EF204B" w14:paraId="78438836" w14:textId="77777777">
      <w:pPr>
        <w:spacing w:before="0" w:beforeAutospacing="0" w:after="160" w:afterAutospacing="0" w:line="259" w:lineRule="auto"/>
        <w:rPr>
          <w:rFonts w:eastAsia="Calibri" w:cs="Calibri"/>
          <w:b/>
          <w:bCs/>
        </w:rPr>
      </w:pPr>
      <w:r w:rsidRPr="4BE27373">
        <w:rPr>
          <w:rFonts w:eastAsia="Calibri" w:cs="Calibri"/>
          <w:b/>
          <w:bCs/>
        </w:rPr>
        <w:br w:type="page"/>
      </w:r>
    </w:p>
    <w:p w:rsidR="513A553F" w:rsidP="4BE27373" w:rsidRDefault="513A553F" w14:paraId="3CEFDEB9" w14:textId="4E41703B">
      <w:r>
        <w:t xml:space="preserve">Se hace un filtrado de la información y transformación del staging unificándola con las dimensiones para finalmente cargar en la tabla de hechos </w:t>
      </w:r>
      <w:r w:rsidRPr="4BE27373">
        <w:rPr>
          <w:b/>
          <w:bCs/>
        </w:rPr>
        <w:t>evaluación</w:t>
      </w:r>
      <w:r>
        <w:t xml:space="preserve">. </w:t>
      </w:r>
    </w:p>
    <w:p w:rsidR="4BE27373" w:rsidP="4BE27373" w:rsidRDefault="4BE27373" w14:paraId="396AC131" w14:textId="5586EB1C"/>
    <w:p w:rsidR="4BE27373" w:rsidP="4BE27373" w:rsidRDefault="4BE27373" w14:paraId="30C269B2" w14:textId="3F781C06">
      <w:pPr>
        <w:rPr>
          <w:rFonts w:eastAsia="Calibri" w:cs="Calibri"/>
          <w:b/>
          <w:bCs/>
        </w:rPr>
      </w:pPr>
    </w:p>
    <w:p w:rsidRPr="00EF204B" w:rsidR="00EF204B" w:rsidP="4BE27373" w:rsidRDefault="00EF204B" w14:paraId="6C60A365" w14:textId="20833502">
      <w:pPr>
        <w:pStyle w:val="ListParagraph"/>
        <w:numPr>
          <w:ilvl w:val="0"/>
          <w:numId w:val="2"/>
        </w:numPr>
        <w:rPr>
          <w:rFonts w:eastAsia="Calibri" w:cs="Calibri"/>
          <w:b/>
          <w:bCs/>
        </w:rPr>
      </w:pPr>
      <w:r w:rsidRPr="4BE27373">
        <w:rPr>
          <w:rFonts w:eastAsia="Calibri" w:cs="Calibri"/>
          <w:b/>
          <w:bCs/>
        </w:rPr>
        <w:t>Carga de la tabla de hechos – Evaluación</w:t>
      </w:r>
    </w:p>
    <w:p w:rsidRPr="00EF204B" w:rsidR="00EF204B" w:rsidP="009A6377" w:rsidRDefault="00EF204B" w14:paraId="3CC02B08" w14:textId="6AC02617">
      <w:pPr>
        <w:rPr>
          <w:rFonts w:eastAsia="Calibri" w:cs="Calibri"/>
          <w:b/>
          <w:bCs/>
        </w:rPr>
      </w:pPr>
      <w:r w:rsidRPr="00EF204B">
        <w:rPr>
          <w:rFonts w:eastAsia="Calibri" w:cs="Calibri"/>
          <w:b/>
          <w:bCs/>
          <w:noProof/>
        </w:rPr>
        <w:drawing>
          <wp:inline distT="0" distB="0" distL="0" distR="0" wp14:anchorId="68824174" wp14:editId="6B8EA4DF">
            <wp:extent cx="5850255" cy="1748155"/>
            <wp:effectExtent l="0" t="0" r="0" b="4445"/>
            <wp:docPr id="8" name="Picture 8"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 Word&#10;&#10;Description automatically generated"/>
                    <pic:cNvPicPr/>
                  </pic:nvPicPr>
                  <pic:blipFill>
                    <a:blip r:embed="rId28"/>
                    <a:stretch>
                      <a:fillRect/>
                    </a:stretch>
                  </pic:blipFill>
                  <pic:spPr>
                    <a:xfrm>
                      <a:off x="0" y="0"/>
                      <a:ext cx="5850255" cy="1748155"/>
                    </a:xfrm>
                    <a:prstGeom prst="rect">
                      <a:avLst/>
                    </a:prstGeom>
                  </pic:spPr>
                </pic:pic>
              </a:graphicData>
            </a:graphic>
          </wp:inline>
        </w:drawing>
      </w:r>
    </w:p>
    <w:p w:rsidR="00E06AF9" w:rsidP="7A988C9D" w:rsidRDefault="00E06AF9" w14:paraId="42CA4BAC" w14:textId="77777777">
      <w:pPr>
        <w:rPr>
          <w:rFonts w:eastAsia="Calibri" w:cs="Calibri"/>
        </w:rPr>
      </w:pPr>
    </w:p>
    <w:p w:rsidR="00E06AF9" w:rsidP="7A988C9D" w:rsidRDefault="00E06AF9" w14:paraId="731DE46F" w14:textId="77777777">
      <w:pPr>
        <w:rPr>
          <w:rFonts w:eastAsia="Calibri" w:cs="Calibri"/>
        </w:rPr>
      </w:pPr>
    </w:p>
    <w:p w:rsidR="7A988C9D" w:rsidP="7A988C9D" w:rsidRDefault="7A988C9D" w14:paraId="1995F892" w14:textId="4CFC4001">
      <w:pPr>
        <w:rPr>
          <w:rFonts w:eastAsia="Calibri" w:cs="Calibri"/>
        </w:rPr>
      </w:pPr>
    </w:p>
    <w:p w:rsidR="7A988C9D" w:rsidP="7A988C9D" w:rsidRDefault="7A988C9D" w14:paraId="159FEF25" w14:textId="6DB1CF85">
      <w:pPr>
        <w:rPr>
          <w:rFonts w:eastAsia="Calibri" w:cs="Calibri"/>
        </w:rPr>
      </w:pPr>
    </w:p>
    <w:p w:rsidR="002450E4" w:rsidRDefault="002450E4" w14:paraId="229B52DC" w14:textId="77777777">
      <w:pPr>
        <w:spacing w:before="0" w:beforeAutospacing="0" w:after="160" w:afterAutospacing="0" w:line="259" w:lineRule="auto"/>
        <w:rPr>
          <w:rFonts w:eastAsia="Calibri" w:cs="Calibri"/>
          <w:b/>
          <w:bCs/>
        </w:rPr>
      </w:pPr>
      <w:r>
        <w:rPr>
          <w:rFonts w:eastAsia="Calibri" w:cs="Calibri"/>
          <w:b/>
          <w:bCs/>
        </w:rPr>
        <w:br w:type="page"/>
      </w:r>
    </w:p>
    <w:p w:rsidR="77B9FFF8" w:rsidP="7A988C9D" w:rsidRDefault="77B9FFF8" w14:paraId="52F553E5" w14:textId="094B2371">
      <w:pPr>
        <w:pStyle w:val="ListParagraph"/>
        <w:numPr>
          <w:ilvl w:val="0"/>
          <w:numId w:val="11"/>
        </w:numPr>
        <w:rPr>
          <w:rFonts w:eastAsia="Calibri" w:cs="Calibri"/>
          <w:b/>
          <w:bCs/>
        </w:rPr>
      </w:pPr>
      <w:r w:rsidRPr="6AC4D7EF" w:rsidR="7A7B2009">
        <w:rPr>
          <w:rFonts w:eastAsia="Calibri" w:cs="Calibri"/>
          <w:b w:val="1"/>
          <w:bCs w:val="1"/>
        </w:rPr>
        <w:t>Implementación del m</w:t>
      </w:r>
      <w:r w:rsidRPr="6AC4D7EF" w:rsidR="0E960734">
        <w:rPr>
          <w:rFonts w:eastAsia="Calibri" w:cs="Calibri"/>
          <w:b w:val="1"/>
          <w:bCs w:val="1"/>
        </w:rPr>
        <w:t>o</w:t>
      </w:r>
      <w:r w:rsidRPr="6AC4D7EF" w:rsidR="7A7B2009">
        <w:rPr>
          <w:rFonts w:eastAsia="Calibri" w:cs="Calibri"/>
          <w:b w:val="1"/>
          <w:bCs w:val="1"/>
        </w:rPr>
        <w:t>delo</w:t>
      </w:r>
      <w:r w:rsidRPr="6AC4D7EF" w:rsidR="1395B3C8">
        <w:rPr>
          <w:rFonts w:eastAsia="Calibri" w:cs="Calibri"/>
          <w:b w:val="1"/>
          <w:bCs w:val="1"/>
        </w:rPr>
        <w:t xml:space="preserve"> multidimensional diseñado mediante los puntos anteriores. Se puede realizar con una herramienta Power BI</w:t>
      </w:r>
    </w:p>
    <w:p w:rsidR="059D85EE" w:rsidP="059D85EE" w:rsidRDefault="000C4742" w14:paraId="06679C13" w14:textId="6CECAA45">
      <w:pPr>
        <w:rPr>
          <w:rFonts w:eastAsia="Calibri" w:cs="Calibri"/>
          <w:b/>
          <w:bCs/>
        </w:rPr>
      </w:pPr>
      <w:r w:rsidRPr="000C4742">
        <w:rPr>
          <w:rFonts w:eastAsia="Calibri" w:cs="Calibri"/>
          <w:b/>
          <w:bCs/>
          <w:noProof/>
        </w:rPr>
        <w:drawing>
          <wp:inline distT="0" distB="0" distL="0" distR="0" wp14:anchorId="4E4D0A5C" wp14:editId="2E8F0858">
            <wp:extent cx="5850255" cy="4749800"/>
            <wp:effectExtent l="0" t="0" r="0" b="0"/>
            <wp:docPr id="12" name="Picture 1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10;&#10;Description automatically generated"/>
                    <pic:cNvPicPr/>
                  </pic:nvPicPr>
                  <pic:blipFill>
                    <a:blip r:embed="rId29"/>
                    <a:stretch>
                      <a:fillRect/>
                    </a:stretch>
                  </pic:blipFill>
                  <pic:spPr>
                    <a:xfrm>
                      <a:off x="0" y="0"/>
                      <a:ext cx="5850255" cy="4749800"/>
                    </a:xfrm>
                    <a:prstGeom prst="rect">
                      <a:avLst/>
                    </a:prstGeom>
                  </pic:spPr>
                </pic:pic>
              </a:graphicData>
            </a:graphic>
          </wp:inline>
        </w:drawing>
      </w:r>
    </w:p>
    <w:p w:rsidR="059D85EE" w:rsidP="059D85EE" w:rsidRDefault="059D85EE" w14:paraId="5FBEEB01" w14:textId="3FB7F4D8">
      <w:pPr>
        <w:rPr>
          <w:rFonts w:eastAsia="Calibri" w:cs="Calibri"/>
          <w:b/>
          <w:bCs/>
        </w:rPr>
      </w:pPr>
    </w:p>
    <w:p w:rsidR="059D85EE" w:rsidP="002079DC" w:rsidRDefault="002079DC" w14:paraId="2B5C5735" w14:textId="339FE92C">
      <w:pPr>
        <w:pStyle w:val="ListParagraph"/>
        <w:numPr>
          <w:ilvl w:val="0"/>
          <w:numId w:val="16"/>
        </w:numPr>
        <w:rPr>
          <w:rFonts w:eastAsia="Calibri" w:cs="Calibri"/>
        </w:rPr>
      </w:pPr>
      <w:r>
        <w:rPr>
          <w:rFonts w:eastAsia="Calibri" w:cs="Calibri"/>
        </w:rPr>
        <w:t>Para crear el modelo multidimensional</w:t>
      </w:r>
      <w:r w:rsidR="00C91C36">
        <w:rPr>
          <w:rFonts w:eastAsia="Calibri" w:cs="Calibri"/>
        </w:rPr>
        <w:t>, se utiliza la herramienta Power BI:</w:t>
      </w:r>
    </w:p>
    <w:p w:rsidR="00C91C36" w:rsidP="00C91C36" w:rsidRDefault="00C91C36" w14:paraId="403CA95B" w14:textId="39A0D827">
      <w:pPr>
        <w:pStyle w:val="ListParagraph"/>
        <w:numPr>
          <w:ilvl w:val="1"/>
          <w:numId w:val="16"/>
        </w:numPr>
        <w:rPr>
          <w:rFonts w:eastAsia="Calibri" w:cs="Calibri"/>
        </w:rPr>
      </w:pPr>
      <w:r>
        <w:rPr>
          <w:rFonts w:eastAsia="Calibri" w:cs="Calibri"/>
        </w:rPr>
        <w:t>Se crea un origen de datos, conectando a la BDD PostgreSQL donde se encuentra la base de datos DWH.</w:t>
      </w:r>
    </w:p>
    <w:p w:rsidRPr="002079DC" w:rsidR="00C91C36" w:rsidP="00C91C36" w:rsidRDefault="00C91C36" w14:paraId="5C5ED368" w14:textId="4516EB46">
      <w:pPr>
        <w:pStyle w:val="ListParagraph"/>
        <w:numPr>
          <w:ilvl w:val="1"/>
          <w:numId w:val="16"/>
        </w:numPr>
        <w:rPr>
          <w:rFonts w:eastAsia="Calibri" w:cs="Calibri"/>
        </w:rPr>
      </w:pPr>
      <w:r>
        <w:rPr>
          <w:rFonts w:eastAsia="Calibri" w:cs="Calibri"/>
        </w:rPr>
        <w:t>Se carga las tablas en Power BI y ya se puede disponer de los campos tanto de las tablas de dimesiones como la tabla de hechos.</w:t>
      </w:r>
    </w:p>
    <w:p w:rsidR="7A988C9D" w:rsidP="7A988C9D" w:rsidRDefault="7A988C9D" w14:paraId="1D06E470" w14:textId="7A0CB5E4">
      <w:pPr>
        <w:rPr>
          <w:rFonts w:eastAsia="Calibri" w:cs="Calibri"/>
          <w:b/>
          <w:bCs/>
        </w:rPr>
      </w:pPr>
    </w:p>
    <w:p w:rsidR="7A988C9D" w:rsidP="7A988C9D" w:rsidRDefault="7A988C9D" w14:paraId="5CA5E322" w14:textId="5A957FAA">
      <w:pPr>
        <w:rPr>
          <w:rFonts w:eastAsia="Calibri" w:cs="Calibri"/>
          <w:b/>
          <w:bCs/>
        </w:rPr>
      </w:pPr>
    </w:p>
    <w:p w:rsidR="000C4742" w:rsidRDefault="000C4742" w14:paraId="6C32D1A6" w14:textId="77777777">
      <w:pPr>
        <w:spacing w:before="0" w:beforeAutospacing="0" w:after="160" w:afterAutospacing="0" w:line="259" w:lineRule="auto"/>
        <w:rPr>
          <w:rFonts w:eastAsia="Calibri" w:cs="Calibri"/>
          <w:b/>
          <w:bCs/>
        </w:rPr>
      </w:pPr>
      <w:r>
        <w:rPr>
          <w:rFonts w:eastAsia="Calibri" w:cs="Calibri"/>
          <w:b/>
          <w:bCs/>
        </w:rPr>
        <w:br w:type="page"/>
      </w:r>
    </w:p>
    <w:p w:rsidR="7444A12F" w:rsidP="7A988C9D" w:rsidRDefault="7444A12F" w14:paraId="6EFFCD6E" w14:textId="6E3E475E">
      <w:pPr>
        <w:pStyle w:val="ListParagraph"/>
        <w:numPr>
          <w:ilvl w:val="0"/>
          <w:numId w:val="11"/>
        </w:numPr>
        <w:rPr>
          <w:rFonts w:eastAsia="Calibri" w:cs="Calibri"/>
          <w:b/>
          <w:bCs/>
        </w:rPr>
      </w:pPr>
      <w:r w:rsidRPr="6AC4D7EF" w:rsidR="1395B3C8">
        <w:rPr>
          <w:rFonts w:eastAsia="Calibri" w:cs="Calibri"/>
          <w:b w:val="1"/>
          <w:bCs w:val="1"/>
        </w:rPr>
        <w:t>Análisis del modelo. Se solicita, al menos un análisis haciendo uso de un modelo multidimensional que refleje alguna situación relevante de ser explicada y comentada.</w:t>
      </w:r>
    </w:p>
    <w:p w:rsidRPr="000A2DD0" w:rsidR="000A2DD0" w:rsidP="000A2DD0" w:rsidRDefault="004D58C1" w14:paraId="592D9621" w14:textId="4B82245B">
      <w:pPr>
        <w:rPr>
          <w:rFonts w:eastAsia="Calibri" w:cs="Calibri"/>
          <w:b/>
          <w:bCs/>
        </w:rPr>
      </w:pPr>
      <w:r w:rsidRPr="004D58C1">
        <w:rPr>
          <w:rFonts w:eastAsia="Calibri" w:cs="Calibri"/>
          <w:b/>
          <w:bCs/>
          <w:noProof/>
        </w:rPr>
        <w:drawing>
          <wp:inline distT="0" distB="0" distL="0" distR="0" wp14:anchorId="5AB993F8" wp14:editId="0AA2A29B">
            <wp:extent cx="5850255" cy="448119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850255" cy="4481195"/>
                    </a:xfrm>
                    <a:prstGeom prst="rect">
                      <a:avLst/>
                    </a:prstGeom>
                  </pic:spPr>
                </pic:pic>
              </a:graphicData>
            </a:graphic>
          </wp:inline>
        </w:drawing>
      </w:r>
    </w:p>
    <w:p w:rsidRPr="00C91C36" w:rsidR="059D85EE" w:rsidP="059D85EE" w:rsidRDefault="00C91C36" w14:paraId="2F8EF195" w14:textId="5631582B">
      <w:pPr>
        <w:rPr>
          <w:rFonts w:eastAsia="Calibri" w:cs="Calibri"/>
        </w:rPr>
      </w:pPr>
      <w:r>
        <w:rPr>
          <w:rFonts w:eastAsia="Calibri" w:cs="Calibri"/>
        </w:rPr>
        <w:t xml:space="preserve">Con el modelo estrella, </w:t>
      </w:r>
      <w:r w:rsidR="007979D5">
        <w:rPr>
          <w:rFonts w:eastAsia="Calibri" w:cs="Calibri"/>
        </w:rPr>
        <w:t xml:space="preserve">dado que el caso de uso no es complejo, permite </w:t>
      </w:r>
      <w:r w:rsidR="001B5C78">
        <w:rPr>
          <w:rFonts w:eastAsia="Calibri" w:cs="Calibri"/>
        </w:rPr>
        <w:t>crear medidas para</w:t>
      </w:r>
      <w:r w:rsidR="002F769F">
        <w:rPr>
          <w:rFonts w:eastAsia="Calibri" w:cs="Calibri"/>
        </w:rPr>
        <w:t xml:space="preserve"> </w:t>
      </w:r>
      <w:r w:rsidR="00B63912">
        <w:rPr>
          <w:rFonts w:eastAsia="Calibri" w:cs="Calibri"/>
        </w:rPr>
        <w:t xml:space="preserve">con </w:t>
      </w:r>
      <w:r w:rsidR="002F769F">
        <w:rPr>
          <w:rFonts w:eastAsia="Calibri" w:cs="Calibri"/>
        </w:rPr>
        <w:t>cada una de las dime</w:t>
      </w:r>
      <w:r w:rsidR="003A3AB9">
        <w:rPr>
          <w:rFonts w:eastAsia="Calibri" w:cs="Calibri"/>
        </w:rPr>
        <w:t>n</w:t>
      </w:r>
      <w:r w:rsidR="002F769F">
        <w:rPr>
          <w:rFonts w:eastAsia="Calibri" w:cs="Calibri"/>
        </w:rPr>
        <w:t>siones, tales como:</w:t>
      </w:r>
      <w:r w:rsidR="001B5C78">
        <w:rPr>
          <w:rFonts w:eastAsia="Calibri" w:cs="Calibri"/>
        </w:rPr>
        <w:t xml:space="preserve"> </w:t>
      </w:r>
      <w:r w:rsidR="00077B2E">
        <w:rPr>
          <w:rFonts w:eastAsia="Calibri" w:cs="Calibri"/>
        </w:rPr>
        <w:t xml:space="preserve">auditor, </w:t>
      </w:r>
      <w:r w:rsidR="006C0F3E">
        <w:rPr>
          <w:rFonts w:eastAsia="Calibri" w:cs="Calibri"/>
        </w:rPr>
        <w:t xml:space="preserve">cuestionarios, </w:t>
      </w:r>
      <w:r w:rsidR="00270027">
        <w:rPr>
          <w:rFonts w:eastAsia="Calibri" w:cs="Calibri"/>
        </w:rPr>
        <w:t xml:space="preserve">localidad, provincia, años y resultado de cada </w:t>
      </w:r>
      <w:r w:rsidR="00B63912">
        <w:rPr>
          <w:rFonts w:eastAsia="Calibri" w:cs="Calibri"/>
        </w:rPr>
        <w:t>evaluación</w:t>
      </w:r>
      <w:r w:rsidR="00BF1E4B">
        <w:rPr>
          <w:rFonts w:eastAsia="Calibri" w:cs="Calibri"/>
        </w:rPr>
        <w:t>, lo que permite realizar un análisis más granular</w:t>
      </w:r>
      <w:r w:rsidR="00D05C4A">
        <w:rPr>
          <w:rFonts w:eastAsia="Calibri" w:cs="Calibri"/>
        </w:rPr>
        <w:t xml:space="preserve"> sobre la tabla de hechos</w:t>
      </w:r>
      <w:r w:rsidR="00BF1E4B">
        <w:rPr>
          <w:rFonts w:eastAsia="Calibri" w:cs="Calibri"/>
        </w:rPr>
        <w:t>.</w:t>
      </w:r>
    </w:p>
    <w:p w:rsidR="7A988C9D" w:rsidP="7A988C9D" w:rsidRDefault="7A988C9D" w14:paraId="2BC4522F" w14:textId="18105926">
      <w:pPr>
        <w:rPr>
          <w:rFonts w:eastAsia="Calibri" w:cs="Calibri"/>
          <w:b/>
          <w:bCs/>
        </w:rPr>
      </w:pPr>
    </w:p>
    <w:p w:rsidR="7A988C9D" w:rsidP="7A988C9D" w:rsidRDefault="7A988C9D" w14:paraId="712E5453" w14:textId="0B0F89DE">
      <w:pPr>
        <w:rPr>
          <w:rFonts w:eastAsia="Calibri" w:cs="Calibri"/>
          <w:b/>
          <w:bCs/>
        </w:rPr>
      </w:pPr>
    </w:p>
    <w:p w:rsidR="7A988C9D" w:rsidP="7A988C9D" w:rsidRDefault="7A988C9D" w14:paraId="19102DC0" w14:textId="78C6BF66">
      <w:pPr>
        <w:rPr>
          <w:rFonts w:eastAsia="Calibri" w:cs="Calibri"/>
          <w:b/>
          <w:bCs/>
        </w:rPr>
      </w:pPr>
    </w:p>
    <w:p w:rsidR="00E14A3A" w:rsidRDefault="00E14A3A" w14:paraId="2E03E48B" w14:textId="77777777">
      <w:pPr>
        <w:spacing w:before="0" w:beforeAutospacing="0" w:after="160" w:afterAutospacing="0" w:line="259" w:lineRule="auto"/>
        <w:rPr>
          <w:rFonts w:eastAsia="Calibri" w:cs="Calibri"/>
          <w:b/>
          <w:bCs/>
        </w:rPr>
      </w:pPr>
      <w:r>
        <w:rPr>
          <w:rFonts w:eastAsia="Calibri" w:cs="Calibri"/>
          <w:b/>
          <w:bCs/>
        </w:rPr>
        <w:br w:type="page"/>
      </w:r>
    </w:p>
    <w:p w:rsidR="7444A12F" w:rsidP="7A988C9D" w:rsidRDefault="7444A12F" w14:paraId="25810DB7" w14:textId="7F4EAF93">
      <w:pPr>
        <w:pStyle w:val="ListParagraph"/>
        <w:numPr>
          <w:ilvl w:val="0"/>
          <w:numId w:val="11"/>
        </w:numPr>
        <w:rPr>
          <w:rFonts w:eastAsia="Calibri" w:cs="Calibri"/>
          <w:b/>
          <w:bCs/>
        </w:rPr>
      </w:pPr>
      <w:r w:rsidRPr="6AC4D7EF" w:rsidR="1395B3C8">
        <w:rPr>
          <w:rFonts w:eastAsia="Calibri" w:cs="Calibri"/>
          <w:b w:val="1"/>
          <w:bCs w:val="1"/>
        </w:rPr>
        <w:t>Generar un dashboard con los elementos más relevantes y que apunten a los kpi expuestos.</w:t>
      </w:r>
    </w:p>
    <w:p w:rsidR="00461392" w:rsidP="008E715F" w:rsidRDefault="00461392" w14:paraId="52EADF3D" w14:textId="3CA5180D">
      <w:pPr>
        <w:jc w:val="both"/>
        <w:rPr>
          <w:rFonts w:eastAsia="Calibri" w:cs="Calibri"/>
        </w:rPr>
      </w:pPr>
      <w:r w:rsidRPr="00FE1FA7">
        <w:rPr>
          <w:rFonts w:eastAsia="Calibri" w:cs="Calibri"/>
        </w:rPr>
        <w:t xml:space="preserve">Con el siguiente </w:t>
      </w:r>
      <w:r w:rsidRPr="00FE1FA7" w:rsidR="00CC6C36">
        <w:rPr>
          <w:rFonts w:eastAsia="Calibri" w:cs="Calibri"/>
        </w:rPr>
        <w:t>d</w:t>
      </w:r>
      <w:r w:rsidRPr="00FE1FA7">
        <w:rPr>
          <w:rFonts w:eastAsia="Calibri" w:cs="Calibri"/>
        </w:rPr>
        <w:t xml:space="preserve">ashboard dinámico, </w:t>
      </w:r>
      <w:r w:rsidR="00C31B5D">
        <w:rPr>
          <w:rFonts w:eastAsia="Calibri" w:cs="Calibri"/>
        </w:rPr>
        <w:t>se ofrecen</w:t>
      </w:r>
      <w:r w:rsidRPr="00FE1FA7" w:rsidR="008E715F">
        <w:rPr>
          <w:rFonts w:eastAsia="Calibri" w:cs="Calibri"/>
        </w:rPr>
        <w:t xml:space="preserve"> diferentes filtros</w:t>
      </w:r>
      <w:r w:rsidR="00C31B5D">
        <w:rPr>
          <w:rFonts w:eastAsia="Calibri" w:cs="Calibri"/>
        </w:rPr>
        <w:t xml:space="preserve"> que </w:t>
      </w:r>
      <w:r w:rsidRPr="00FE1FA7">
        <w:rPr>
          <w:rFonts w:eastAsia="Calibri" w:cs="Calibri"/>
        </w:rPr>
        <w:t>permite</w:t>
      </w:r>
      <w:r w:rsidR="00C31B5D">
        <w:rPr>
          <w:rFonts w:eastAsia="Calibri" w:cs="Calibri"/>
        </w:rPr>
        <w:t>n</w:t>
      </w:r>
      <w:r w:rsidRPr="00FE1FA7">
        <w:rPr>
          <w:rFonts w:eastAsia="Calibri" w:cs="Calibri"/>
        </w:rPr>
        <w:t xml:space="preserve"> realizar un análisis global de todos los KPI</w:t>
      </w:r>
      <w:r w:rsidRPr="00FE1FA7" w:rsidR="003A5484">
        <w:rPr>
          <w:rFonts w:eastAsia="Calibri" w:cs="Calibri"/>
        </w:rPr>
        <w:t xml:space="preserve">’s planteados, para </w:t>
      </w:r>
      <w:r w:rsidRPr="00FE1FA7" w:rsidR="00745CB2">
        <w:rPr>
          <w:rFonts w:eastAsia="Calibri" w:cs="Calibri"/>
        </w:rPr>
        <w:t xml:space="preserve">tener una visión general </w:t>
      </w:r>
      <w:r w:rsidRPr="00FE1FA7" w:rsidR="00E87398">
        <w:rPr>
          <w:rFonts w:eastAsia="Calibri" w:cs="Calibri"/>
        </w:rPr>
        <w:t xml:space="preserve">de las evaluaciones </w:t>
      </w:r>
      <w:r w:rsidRPr="00FE1FA7" w:rsidR="003A5484">
        <w:rPr>
          <w:rFonts w:eastAsia="Calibri" w:cs="Calibri"/>
        </w:rPr>
        <w:t>antifraude</w:t>
      </w:r>
      <w:r w:rsidRPr="00FE1FA7" w:rsidR="00E87398">
        <w:rPr>
          <w:rFonts w:eastAsia="Calibri" w:cs="Calibri"/>
        </w:rPr>
        <w:t xml:space="preserve"> </w:t>
      </w:r>
      <w:r w:rsidRPr="00FE1FA7" w:rsidR="00430E19">
        <w:rPr>
          <w:rFonts w:eastAsia="Calibri" w:cs="Calibri"/>
        </w:rPr>
        <w:t xml:space="preserve">por </w:t>
      </w:r>
      <w:r w:rsidR="001678E1">
        <w:rPr>
          <w:rFonts w:eastAsia="Calibri" w:cs="Calibri"/>
        </w:rPr>
        <w:t xml:space="preserve">auditor, </w:t>
      </w:r>
      <w:r w:rsidRPr="00FE1FA7" w:rsidR="00430E19">
        <w:rPr>
          <w:rFonts w:eastAsia="Calibri" w:cs="Calibri"/>
        </w:rPr>
        <w:t>localidad, provincia, cuestionario</w:t>
      </w:r>
      <w:r w:rsidR="0052151B">
        <w:rPr>
          <w:rFonts w:eastAsia="Calibri" w:cs="Calibri"/>
        </w:rPr>
        <w:t xml:space="preserve"> y</w:t>
      </w:r>
      <w:r w:rsidRPr="00FE1FA7" w:rsidR="00430E19">
        <w:rPr>
          <w:rFonts w:eastAsia="Calibri" w:cs="Calibri"/>
        </w:rPr>
        <w:t xml:space="preserve"> fechas</w:t>
      </w:r>
      <w:r w:rsidRPr="00E13DD5" w:rsidR="00E13DD5">
        <w:rPr>
          <w:rFonts w:eastAsia="Calibri" w:cs="Calibri"/>
        </w:rPr>
        <w:t xml:space="preserve">; </w:t>
      </w:r>
      <w:r w:rsidR="00E13DD5">
        <w:rPr>
          <w:rFonts w:eastAsia="Calibri" w:cs="Calibri"/>
        </w:rPr>
        <w:t xml:space="preserve">lo que permite </w:t>
      </w:r>
      <w:r w:rsidRPr="00FE1FA7" w:rsidR="00E87398">
        <w:rPr>
          <w:rFonts w:eastAsia="Calibri" w:cs="Calibri"/>
        </w:rPr>
        <w:t>ofrecer a los usuarios</w:t>
      </w:r>
      <w:r w:rsidR="00017CA0">
        <w:rPr>
          <w:rFonts w:eastAsia="Calibri" w:cs="Calibri"/>
        </w:rPr>
        <w:t>,</w:t>
      </w:r>
      <w:r w:rsidRPr="00FE1FA7" w:rsidR="00E87398">
        <w:rPr>
          <w:rFonts w:eastAsia="Calibri" w:cs="Calibri"/>
        </w:rPr>
        <w:t xml:space="preserve"> </w:t>
      </w:r>
      <w:r w:rsidRPr="00FE1FA7" w:rsidR="001C1D2A">
        <w:rPr>
          <w:rFonts w:eastAsia="Calibri" w:cs="Calibri"/>
        </w:rPr>
        <w:t xml:space="preserve">datos importantes para su </w:t>
      </w:r>
      <w:r w:rsidRPr="00FE1FA7" w:rsidR="00B41E63">
        <w:rPr>
          <w:rFonts w:eastAsia="Calibri" w:cs="Calibri"/>
        </w:rPr>
        <w:t xml:space="preserve">interpretación y </w:t>
      </w:r>
      <w:r w:rsidRPr="00FE1FA7" w:rsidR="00182B61">
        <w:rPr>
          <w:rFonts w:eastAsia="Calibri" w:cs="Calibri"/>
        </w:rPr>
        <w:t xml:space="preserve">toma de decisiones </w:t>
      </w:r>
      <w:r w:rsidR="002808CB">
        <w:rPr>
          <w:rFonts w:eastAsia="Calibri" w:cs="Calibri"/>
        </w:rPr>
        <w:t>orientadas a</w:t>
      </w:r>
      <w:r w:rsidRPr="00FE1FA7" w:rsidR="00160B6C">
        <w:rPr>
          <w:rFonts w:eastAsia="Calibri" w:cs="Calibri"/>
        </w:rPr>
        <w:t xml:space="preserve"> establecer estrategias de </w:t>
      </w:r>
      <w:r w:rsidRPr="00FE1FA7" w:rsidR="008E715F">
        <w:rPr>
          <w:rFonts w:eastAsia="Calibri" w:cs="Calibri"/>
        </w:rPr>
        <w:t>prevención.</w:t>
      </w:r>
    </w:p>
    <w:p w:rsidRPr="00FE1FA7" w:rsidR="006B074C" w:rsidP="008E715F" w:rsidRDefault="00D534A9" w14:paraId="0C62C1EA" w14:textId="72BB3004">
      <w:pPr>
        <w:jc w:val="both"/>
        <w:rPr>
          <w:rFonts w:eastAsia="Calibri" w:cs="Calibri"/>
        </w:rPr>
      </w:pPr>
      <w:r w:rsidRPr="00D534A9">
        <w:rPr>
          <w:rFonts w:eastAsia="Calibri" w:cs="Calibri"/>
          <w:noProof/>
        </w:rPr>
        <w:drawing>
          <wp:inline distT="0" distB="0" distL="0" distR="0" wp14:anchorId="122DF01C" wp14:editId="3B119657">
            <wp:extent cx="5850255" cy="3337560"/>
            <wp:effectExtent l="19050" t="19050" r="17145" b="15240"/>
            <wp:docPr id="10" name="Picture" title="This slide contains the following visuals: card ,donutChart ,slicer ,slicer ,Top población con mas cuestionarios ,columnChart ,textbox ,Localidad con promedio bajo ,slicer ,slicer ,Localidad con promedio alto ,AVG ,slicer. Please refer to the notes on this slide for details">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title="This slide contains the following visuals: card ,donutChart ,slicer ,slicer ,Top población con mas cuestionarios ,columnChart ,textbox ,Localidad con promedio bajo ,slicer ,slicer ,Localidad con promedio alto ,AVG ,slicer. Please refer to the notes on this slide for details">
                      <a:hlinkClick r:id="rId31"/>
                    </pic:cNvPr>
                    <pic:cNvPicPr>
                      <a:picLocks noChangeAspect="1"/>
                    </pic:cNvPicPr>
                  </pic:nvPicPr>
                  <pic:blipFill>
                    <a:blip r:embed="rId32"/>
                    <a:stretch>
                      <a:fillRect/>
                    </a:stretch>
                  </pic:blipFill>
                  <pic:spPr>
                    <a:xfrm>
                      <a:off x="0" y="0"/>
                      <a:ext cx="5850255" cy="3337560"/>
                    </a:xfrm>
                    <a:prstGeom prst="rect">
                      <a:avLst/>
                    </a:prstGeom>
                    <a:noFill/>
                    <a:ln>
                      <a:solidFill>
                        <a:schemeClr val="accent1"/>
                      </a:solidFill>
                    </a:ln>
                  </pic:spPr>
                </pic:pic>
              </a:graphicData>
            </a:graphic>
          </wp:inline>
        </w:drawing>
      </w:r>
    </w:p>
    <w:sectPr w:rsidRPr="00FE1FA7" w:rsidR="006B074C" w:rsidSect="00901528">
      <w:headerReference w:type="default" r:id="rId33"/>
      <w:footerReference w:type="default" r:id="rId34"/>
      <w:pgSz w:w="11906" w:h="16838" w:orient="portrait"/>
      <w:pgMar w:top="1417" w:right="1133" w:bottom="1417" w:left="156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28029C" w:rsidP="00413972" w:rsidRDefault="0028029C" w14:paraId="3B9D6D25" w14:textId="77777777">
      <w:pPr>
        <w:spacing w:before="0" w:after="0" w:line="240" w:lineRule="auto"/>
      </w:pPr>
      <w:r>
        <w:separator/>
      </w:r>
    </w:p>
  </w:endnote>
  <w:endnote w:type="continuationSeparator" w:id="0">
    <w:p w:rsidR="0028029C" w:rsidP="00413972" w:rsidRDefault="0028029C" w14:paraId="06620722" w14:textId="77777777">
      <w:pPr>
        <w:spacing w:before="0" w:after="0" w:line="240" w:lineRule="auto"/>
      </w:pPr>
      <w:r>
        <w:continuationSeparator/>
      </w:r>
    </w:p>
  </w:endnote>
  <w:endnote w:type="continuationNotice" w:id="1">
    <w:p w:rsidR="0028029C" w:rsidRDefault="0028029C" w14:paraId="32299AB2" w14:textId="77777777">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roman"/>
    <w:pitch w:val="fixed"/>
    <w:sig w:usb0="00000001" w:usb1="08070000" w:usb2="00000010" w:usb3="00000000" w:csb0="00020000"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413972" w:rsidRDefault="00413972" w14:paraId="405EC5A0" w14:textId="35E59485">
    <w:pPr>
      <w:tabs>
        <w:tab w:val="center" w:pos="4550"/>
        <w:tab w:val="left" w:pos="5818"/>
      </w:tabs>
      <w:ind w:right="260"/>
      <w:jc w:val="right"/>
      <w:rPr>
        <w:color w:val="222A35" w:themeColor="text2" w:themeShade="80"/>
      </w:rPr>
    </w:pPr>
    <w:r>
      <w:rPr>
        <w:color w:val="8496B0" w:themeColor="text2" w:themeTint="99"/>
        <w:spacing w:val="60"/>
        <w:lang w:val="es-ES"/>
      </w:rPr>
      <w:t>Página</w:t>
    </w:r>
    <w:r>
      <w:rPr>
        <w:color w:val="8496B0" w:themeColor="text2" w:themeTint="99"/>
        <w:lang w:val="es-ES"/>
      </w:rPr>
      <w:t xml:space="preserve"> </w:t>
    </w:r>
    <w:r>
      <w:rPr>
        <w:color w:val="323E4F" w:themeColor="text2" w:themeShade="BF"/>
      </w:rPr>
      <w:fldChar w:fldCharType="begin"/>
    </w:r>
    <w:r>
      <w:rPr>
        <w:color w:val="323E4F" w:themeColor="text2" w:themeShade="BF"/>
      </w:rPr>
      <w:instrText>PAGE   \* MERGEFORMAT</w:instrText>
    </w:r>
    <w:r>
      <w:rPr>
        <w:color w:val="323E4F" w:themeColor="text2" w:themeShade="BF"/>
      </w:rPr>
      <w:fldChar w:fldCharType="separate"/>
    </w:r>
    <w:r w:rsidRPr="008E76D4" w:rsidR="008E76D4">
      <w:rPr>
        <w:noProof/>
        <w:color w:val="323E4F" w:themeColor="text2" w:themeShade="BF"/>
        <w:lang w:val="es-ES"/>
      </w:rPr>
      <w:t>9</w:t>
    </w:r>
    <w:r>
      <w:rPr>
        <w:color w:val="323E4F" w:themeColor="text2" w:themeShade="BF"/>
      </w:rPr>
      <w:fldChar w:fldCharType="end"/>
    </w:r>
    <w:r>
      <w:rPr>
        <w:color w:val="323E4F" w:themeColor="text2" w:themeShade="BF"/>
        <w:lang w:val="es-ES"/>
      </w:rPr>
      <w:t xml:space="preserve"> | </w:t>
    </w:r>
    <w:r>
      <w:rPr>
        <w:color w:val="323E4F" w:themeColor="text2" w:themeShade="BF"/>
      </w:rPr>
      <w:fldChar w:fldCharType="begin"/>
    </w:r>
    <w:r>
      <w:rPr>
        <w:color w:val="323E4F" w:themeColor="text2" w:themeShade="BF"/>
      </w:rPr>
      <w:instrText>NUMPAGES  \* Arabic  \* MERGEFORMAT</w:instrText>
    </w:r>
    <w:r>
      <w:rPr>
        <w:color w:val="323E4F" w:themeColor="text2" w:themeShade="BF"/>
      </w:rPr>
      <w:fldChar w:fldCharType="separate"/>
    </w:r>
    <w:r w:rsidRPr="008E76D4" w:rsidR="008E76D4">
      <w:rPr>
        <w:noProof/>
        <w:color w:val="323E4F" w:themeColor="text2" w:themeShade="BF"/>
        <w:lang w:val="es-ES"/>
      </w:rPr>
      <w:t>9</w:t>
    </w:r>
    <w:r>
      <w:rPr>
        <w:color w:val="323E4F" w:themeColor="text2" w:themeShade="BF"/>
      </w:rPr>
      <w:fldChar w:fldCharType="end"/>
    </w:r>
  </w:p>
  <w:p w:rsidRPr="00413972" w:rsidR="00413972" w:rsidRDefault="00413972" w14:paraId="501077F0" w14:textId="6D59DB89">
    <w:pPr>
      <w:pStyle w:val="Footer"/>
      <w:rPr>
        <w:sz w:val="18"/>
        <w:lang w:val="es-E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28029C" w:rsidP="00413972" w:rsidRDefault="0028029C" w14:paraId="50B0BBF5" w14:textId="77777777">
      <w:pPr>
        <w:spacing w:before="0" w:after="0" w:line="240" w:lineRule="auto"/>
      </w:pPr>
      <w:r>
        <w:separator/>
      </w:r>
    </w:p>
  </w:footnote>
  <w:footnote w:type="continuationSeparator" w:id="0">
    <w:p w:rsidR="0028029C" w:rsidP="00413972" w:rsidRDefault="0028029C" w14:paraId="3351B3C5" w14:textId="77777777">
      <w:pPr>
        <w:spacing w:before="0" w:after="0" w:line="240" w:lineRule="auto"/>
      </w:pPr>
      <w:r>
        <w:continuationSeparator/>
      </w:r>
    </w:p>
  </w:footnote>
  <w:footnote w:type="continuationNotice" w:id="1">
    <w:p w:rsidR="0028029C" w:rsidRDefault="0028029C" w14:paraId="6DDEAA54" w14:textId="77777777">
      <w:pPr>
        <w:spacing w:before="0"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16sdtdh wp14">
  <w:p w:rsidR="00413972" w:rsidP="00413972" w:rsidRDefault="00413972" w14:paraId="4E4F8462" w14:textId="68F441DE">
    <w:pPr>
      <w:pStyle w:val="Header"/>
      <w:tabs>
        <w:tab w:val="left" w:pos="4470"/>
      </w:tabs>
    </w:pPr>
    <w:r>
      <w:rPr>
        <w:noProof/>
        <w:lang w:val="es-ES" w:eastAsia="es-ES"/>
      </w:rPr>
      <w:drawing>
        <wp:inline distT="0" distB="0" distL="0" distR="0" wp14:anchorId="40209A33" wp14:editId="01A40C99">
          <wp:extent cx="1526507" cy="333375"/>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1553268" cy="339219"/>
                  </a:xfrm>
                  <a:prstGeom prst="rect">
                    <a:avLst/>
                  </a:prstGeom>
                </pic:spPr>
              </pic:pic>
            </a:graphicData>
          </a:graphic>
        </wp:inline>
      </w:drawing>
    </w:r>
    <w:r>
      <w:tab/>
    </w:r>
    <w:r>
      <w:t xml:space="preserve">         </w:t>
    </w:r>
    <w:r w:rsidRPr="00413972">
      <w:rPr>
        <w:sz w:val="16"/>
      </w:rPr>
      <w:t>Caso práctico Final</w:t>
    </w:r>
    <w:r>
      <w:tab/>
    </w:r>
    <w:r>
      <w:rPr>
        <w:noProof/>
        <w:lang w:val="es-ES" w:eastAsia="es-ES"/>
      </w:rPr>
      <w:drawing>
        <wp:inline distT="0" distB="0" distL="0" distR="0" wp14:anchorId="0FCD9AFE" wp14:editId="57236B48">
          <wp:extent cx="802787" cy="380884"/>
          <wp:effectExtent l="0" t="0" r="0" b="63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stretch>
                    <a:fillRect/>
                  </a:stretch>
                </pic:blipFill>
                <pic:spPr>
                  <a:xfrm>
                    <a:off x="0" y="0"/>
                    <a:ext cx="827829" cy="392765"/>
                  </a:xfrm>
                  <a:prstGeom prst="rect">
                    <a:avLst/>
                  </a:prstGeom>
                </pic:spPr>
              </pic:pic>
            </a:graphicData>
          </a:graphic>
        </wp:inline>
      </w:drawing>
    </w:r>
  </w:p>
</w:hdr>
</file>

<file path=word/intelligence2.xml><?xml version="1.0" encoding="utf-8"?>
<int2:intelligence xmlns:int2="http://schemas.microsoft.com/office/intelligence/2020/intelligence" xmlns:oel="http://schemas.microsoft.com/office/2019/extlst">
  <int2:observations>
    <int2:bookmark int2:bookmarkName="_Int_AQDiKQMX" int2:invalidationBookmarkName="" int2:hashCode="rB2OSdWK3f1Q6r" int2:id="vW4ttZQr"/>
    <int2:bookmark int2:bookmarkName="_Int_mZ0QwhhT" int2:invalidationBookmarkName="" int2:hashCode="QIRZOWTXCFPRe1" int2:id="BpRXHHjz"/>
    <int2:bookmark int2:bookmarkName="_Int_ujKGMjiL" int2:invalidationBookmarkName="" int2:hashCode="PwN+VKFGfrTUpk" int2:id="K9AlTmZL"/>
    <int2:bookmark int2:bookmarkName="_Int_yRrK4xlv" int2:invalidationBookmarkName="" int2:hashCode="FqvCnLamWPgw8O" int2:id="zJBnhq8a"/>
    <int2:bookmark int2:bookmarkName="_Int_kEzsbUmr" int2:invalidationBookmarkName="" int2:hashCode="ig4smHAeNoyXjC" int2:id="fQT9yeyl"/>
    <int2:bookmark int2:bookmarkName="_Int_mNa1AqGB" int2:invalidationBookmarkName="" int2:hashCode="PjKs+0olLhJVMF" int2:id="rjBw6PSj"/>
    <int2:bookmark int2:bookmarkName="_Int_PSBiMvCT" int2:invalidationBookmarkName="" int2:hashCode="uygvC3P7pezIfz" int2:id="MvKzfLDl"/>
    <int2:bookmark int2:bookmarkName="_Int_FCbb7VR2" int2:invalidationBookmarkName="" int2:hashCode="PjKs+0olLhJVMF" int2:id="CtumDGo4"/>
    <int2:bookmark int2:bookmarkName="_Int_3R7ruE99" int2:invalidationBookmarkName="" int2:hashCode="rB2OSdWK3f1Q6r" int2:id="6OyStZkF"/>
    <int2:bookmark int2:bookmarkName="_Int_ogKFfvB9" int2:invalidationBookmarkName="" int2:hashCode="k3H8x9LZN/+HuF" int2:id="rZXxbQRC"/>
    <int2:bookmark int2:bookmarkName="_Int_5yB7Ex8m" int2:invalidationBookmarkName="" int2:hashCode="PwN+VKFGfrTUpk" int2:id="DnrxBmtu"/>
    <int2:bookmark int2:bookmarkName="_Int_VcdGhCCn" int2:invalidationBookmarkName="" int2:hashCode="HqsGyrmV3+sytr" int2:id="a89Tn8b0"/>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867D4D"/>
    <w:multiLevelType w:val="hybridMultilevel"/>
    <w:tmpl w:val="D3E81560"/>
    <w:lvl w:ilvl="0" w:tplc="6158E62C">
      <w:start w:val="1"/>
      <w:numFmt w:val="bullet"/>
      <w:lvlText w:val=""/>
      <w:lvlJc w:val="left"/>
      <w:pPr>
        <w:ind w:left="720" w:hanging="360"/>
      </w:pPr>
      <w:rPr>
        <w:rFonts w:hint="default" w:ascii="Symbol" w:hAnsi="Symbol"/>
      </w:rPr>
    </w:lvl>
    <w:lvl w:ilvl="1" w:tplc="CA64F8BE">
      <w:start w:val="1"/>
      <w:numFmt w:val="bullet"/>
      <w:lvlText w:val="o"/>
      <w:lvlJc w:val="left"/>
      <w:pPr>
        <w:ind w:left="1440" w:hanging="360"/>
      </w:pPr>
      <w:rPr>
        <w:rFonts w:hint="default" w:ascii="Courier New" w:hAnsi="Courier New"/>
      </w:rPr>
    </w:lvl>
    <w:lvl w:ilvl="2" w:tplc="32C89EA8">
      <w:start w:val="1"/>
      <w:numFmt w:val="bullet"/>
      <w:lvlText w:val=""/>
      <w:lvlJc w:val="left"/>
      <w:pPr>
        <w:ind w:left="2160" w:hanging="360"/>
      </w:pPr>
      <w:rPr>
        <w:rFonts w:hint="default" w:ascii="Wingdings" w:hAnsi="Wingdings"/>
      </w:rPr>
    </w:lvl>
    <w:lvl w:ilvl="3" w:tplc="120EFEF2">
      <w:start w:val="1"/>
      <w:numFmt w:val="bullet"/>
      <w:lvlText w:val=""/>
      <w:lvlJc w:val="left"/>
      <w:pPr>
        <w:ind w:left="2880" w:hanging="360"/>
      </w:pPr>
      <w:rPr>
        <w:rFonts w:hint="default" w:ascii="Symbol" w:hAnsi="Symbol"/>
      </w:rPr>
    </w:lvl>
    <w:lvl w:ilvl="4" w:tplc="55762710">
      <w:start w:val="1"/>
      <w:numFmt w:val="bullet"/>
      <w:lvlText w:val="o"/>
      <w:lvlJc w:val="left"/>
      <w:pPr>
        <w:ind w:left="3600" w:hanging="360"/>
      </w:pPr>
      <w:rPr>
        <w:rFonts w:hint="default" w:ascii="Courier New" w:hAnsi="Courier New"/>
      </w:rPr>
    </w:lvl>
    <w:lvl w:ilvl="5" w:tplc="D9448AD6">
      <w:start w:val="1"/>
      <w:numFmt w:val="bullet"/>
      <w:lvlText w:val=""/>
      <w:lvlJc w:val="left"/>
      <w:pPr>
        <w:ind w:left="4320" w:hanging="360"/>
      </w:pPr>
      <w:rPr>
        <w:rFonts w:hint="default" w:ascii="Wingdings" w:hAnsi="Wingdings"/>
      </w:rPr>
    </w:lvl>
    <w:lvl w:ilvl="6" w:tplc="97A4D7A2">
      <w:start w:val="1"/>
      <w:numFmt w:val="bullet"/>
      <w:lvlText w:val=""/>
      <w:lvlJc w:val="left"/>
      <w:pPr>
        <w:ind w:left="5040" w:hanging="360"/>
      </w:pPr>
      <w:rPr>
        <w:rFonts w:hint="default" w:ascii="Symbol" w:hAnsi="Symbol"/>
      </w:rPr>
    </w:lvl>
    <w:lvl w:ilvl="7" w:tplc="05D05EC6">
      <w:start w:val="1"/>
      <w:numFmt w:val="bullet"/>
      <w:lvlText w:val="o"/>
      <w:lvlJc w:val="left"/>
      <w:pPr>
        <w:ind w:left="5760" w:hanging="360"/>
      </w:pPr>
      <w:rPr>
        <w:rFonts w:hint="default" w:ascii="Courier New" w:hAnsi="Courier New"/>
      </w:rPr>
    </w:lvl>
    <w:lvl w:ilvl="8" w:tplc="6226B12A">
      <w:start w:val="1"/>
      <w:numFmt w:val="bullet"/>
      <w:lvlText w:val=""/>
      <w:lvlJc w:val="left"/>
      <w:pPr>
        <w:ind w:left="6480" w:hanging="360"/>
      </w:pPr>
      <w:rPr>
        <w:rFonts w:hint="default" w:ascii="Wingdings" w:hAnsi="Wingdings"/>
      </w:rPr>
    </w:lvl>
  </w:abstractNum>
  <w:abstractNum w:abstractNumId="1" w15:restartNumberingAfterBreak="0">
    <w:nsid w:val="11D5AF81"/>
    <w:multiLevelType w:val="hybridMultilevel"/>
    <w:tmpl w:val="FFFFFFFF"/>
    <w:lvl w:ilvl="0" w:tplc="F63C22CE">
      <w:start w:val="1"/>
      <w:numFmt w:val="bullet"/>
      <w:lvlText w:val=""/>
      <w:lvlJc w:val="left"/>
      <w:pPr>
        <w:ind w:left="720" w:hanging="360"/>
      </w:pPr>
      <w:rPr>
        <w:rFonts w:hint="default" w:ascii="Symbol" w:hAnsi="Symbol"/>
      </w:rPr>
    </w:lvl>
    <w:lvl w:ilvl="1" w:tplc="AB0214F4">
      <w:start w:val="1"/>
      <w:numFmt w:val="bullet"/>
      <w:lvlText w:val="o"/>
      <w:lvlJc w:val="left"/>
      <w:pPr>
        <w:ind w:left="1440" w:hanging="360"/>
      </w:pPr>
      <w:rPr>
        <w:rFonts w:hint="default" w:ascii="Courier New" w:hAnsi="Courier New"/>
      </w:rPr>
    </w:lvl>
    <w:lvl w:ilvl="2" w:tplc="253601E0">
      <w:start w:val="1"/>
      <w:numFmt w:val="bullet"/>
      <w:lvlText w:val=""/>
      <w:lvlJc w:val="left"/>
      <w:pPr>
        <w:ind w:left="2160" w:hanging="360"/>
      </w:pPr>
      <w:rPr>
        <w:rFonts w:hint="default" w:ascii="Wingdings" w:hAnsi="Wingdings"/>
      </w:rPr>
    </w:lvl>
    <w:lvl w:ilvl="3" w:tplc="58A4F434">
      <w:start w:val="1"/>
      <w:numFmt w:val="bullet"/>
      <w:lvlText w:val=""/>
      <w:lvlJc w:val="left"/>
      <w:pPr>
        <w:ind w:left="2880" w:hanging="360"/>
      </w:pPr>
      <w:rPr>
        <w:rFonts w:hint="default" w:ascii="Symbol" w:hAnsi="Symbol"/>
      </w:rPr>
    </w:lvl>
    <w:lvl w:ilvl="4" w:tplc="F220618C">
      <w:start w:val="1"/>
      <w:numFmt w:val="bullet"/>
      <w:lvlText w:val="o"/>
      <w:lvlJc w:val="left"/>
      <w:pPr>
        <w:ind w:left="3600" w:hanging="360"/>
      </w:pPr>
      <w:rPr>
        <w:rFonts w:hint="default" w:ascii="Courier New" w:hAnsi="Courier New"/>
      </w:rPr>
    </w:lvl>
    <w:lvl w:ilvl="5" w:tplc="CFA803D6">
      <w:start w:val="1"/>
      <w:numFmt w:val="bullet"/>
      <w:lvlText w:val=""/>
      <w:lvlJc w:val="left"/>
      <w:pPr>
        <w:ind w:left="4320" w:hanging="360"/>
      </w:pPr>
      <w:rPr>
        <w:rFonts w:hint="default" w:ascii="Wingdings" w:hAnsi="Wingdings"/>
      </w:rPr>
    </w:lvl>
    <w:lvl w:ilvl="6" w:tplc="9E06B366">
      <w:start w:val="1"/>
      <w:numFmt w:val="bullet"/>
      <w:lvlText w:val=""/>
      <w:lvlJc w:val="left"/>
      <w:pPr>
        <w:ind w:left="5040" w:hanging="360"/>
      </w:pPr>
      <w:rPr>
        <w:rFonts w:hint="default" w:ascii="Symbol" w:hAnsi="Symbol"/>
      </w:rPr>
    </w:lvl>
    <w:lvl w:ilvl="7" w:tplc="F04E91BC">
      <w:start w:val="1"/>
      <w:numFmt w:val="bullet"/>
      <w:lvlText w:val="o"/>
      <w:lvlJc w:val="left"/>
      <w:pPr>
        <w:ind w:left="5760" w:hanging="360"/>
      </w:pPr>
      <w:rPr>
        <w:rFonts w:hint="default" w:ascii="Courier New" w:hAnsi="Courier New"/>
      </w:rPr>
    </w:lvl>
    <w:lvl w:ilvl="8" w:tplc="65000FB6">
      <w:start w:val="1"/>
      <w:numFmt w:val="bullet"/>
      <w:lvlText w:val=""/>
      <w:lvlJc w:val="left"/>
      <w:pPr>
        <w:ind w:left="6480" w:hanging="360"/>
      </w:pPr>
      <w:rPr>
        <w:rFonts w:hint="default" w:ascii="Wingdings" w:hAnsi="Wingdings"/>
      </w:rPr>
    </w:lvl>
  </w:abstractNum>
  <w:abstractNum w:abstractNumId="2" w15:restartNumberingAfterBreak="0">
    <w:nsid w:val="1F08E5D1"/>
    <w:multiLevelType w:val="hybridMultilevel"/>
    <w:tmpl w:val="95369C08"/>
    <w:lvl w:ilvl="0" w:tplc="56464796">
      <w:start w:val="1"/>
      <w:numFmt w:val="decimal"/>
      <w:lvlText w:val="%1."/>
      <w:lvlJc w:val="left"/>
      <w:pPr>
        <w:ind w:left="720" w:hanging="360"/>
      </w:pPr>
    </w:lvl>
    <w:lvl w:ilvl="1" w:tplc="CEFC3AEE">
      <w:start w:val="1"/>
      <w:numFmt w:val="lowerLetter"/>
      <w:lvlText w:val="%2."/>
      <w:lvlJc w:val="left"/>
      <w:pPr>
        <w:ind w:left="1440" w:hanging="360"/>
      </w:pPr>
    </w:lvl>
    <w:lvl w:ilvl="2" w:tplc="43267340">
      <w:start w:val="1"/>
      <w:numFmt w:val="lowerRoman"/>
      <w:lvlText w:val="%3."/>
      <w:lvlJc w:val="right"/>
      <w:pPr>
        <w:ind w:left="2160" w:hanging="180"/>
      </w:pPr>
    </w:lvl>
    <w:lvl w:ilvl="3" w:tplc="C7A477AC">
      <w:start w:val="1"/>
      <w:numFmt w:val="decimal"/>
      <w:lvlText w:val="%4."/>
      <w:lvlJc w:val="left"/>
      <w:pPr>
        <w:ind w:left="2880" w:hanging="360"/>
      </w:pPr>
    </w:lvl>
    <w:lvl w:ilvl="4" w:tplc="78EC69B2">
      <w:start w:val="1"/>
      <w:numFmt w:val="lowerLetter"/>
      <w:lvlText w:val="%5."/>
      <w:lvlJc w:val="left"/>
      <w:pPr>
        <w:ind w:left="3600" w:hanging="360"/>
      </w:pPr>
    </w:lvl>
    <w:lvl w:ilvl="5" w:tplc="5BF41232">
      <w:start w:val="1"/>
      <w:numFmt w:val="lowerRoman"/>
      <w:lvlText w:val="%6."/>
      <w:lvlJc w:val="right"/>
      <w:pPr>
        <w:ind w:left="4320" w:hanging="180"/>
      </w:pPr>
    </w:lvl>
    <w:lvl w:ilvl="6" w:tplc="8EFE3FBA">
      <w:start w:val="1"/>
      <w:numFmt w:val="decimal"/>
      <w:lvlText w:val="%7."/>
      <w:lvlJc w:val="left"/>
      <w:pPr>
        <w:ind w:left="5040" w:hanging="360"/>
      </w:pPr>
    </w:lvl>
    <w:lvl w:ilvl="7" w:tplc="225A1B96">
      <w:start w:val="1"/>
      <w:numFmt w:val="lowerLetter"/>
      <w:lvlText w:val="%8."/>
      <w:lvlJc w:val="left"/>
      <w:pPr>
        <w:ind w:left="5760" w:hanging="360"/>
      </w:pPr>
    </w:lvl>
    <w:lvl w:ilvl="8" w:tplc="B6D6A40E">
      <w:start w:val="1"/>
      <w:numFmt w:val="lowerRoman"/>
      <w:lvlText w:val="%9."/>
      <w:lvlJc w:val="right"/>
      <w:pPr>
        <w:ind w:left="6480" w:hanging="180"/>
      </w:pPr>
    </w:lvl>
  </w:abstractNum>
  <w:abstractNum w:abstractNumId="3" w15:restartNumberingAfterBreak="0">
    <w:nsid w:val="2B1B5E3A"/>
    <w:multiLevelType w:val="hybridMultilevel"/>
    <w:tmpl w:val="607C04DC"/>
    <w:lvl w:ilvl="0" w:tplc="300A000F">
      <w:start w:val="1"/>
      <w:numFmt w:val="decimal"/>
      <w:lvlText w:val="%1."/>
      <w:lvlJc w:val="left"/>
      <w:pPr>
        <w:ind w:left="720" w:hanging="360"/>
      </w:pPr>
      <w:rPr>
        <w:rFonts w:hint="default"/>
      </w:rPr>
    </w:lvl>
    <w:lvl w:ilvl="1" w:tplc="300A0019">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4" w15:restartNumberingAfterBreak="0">
    <w:nsid w:val="2FF8763D"/>
    <w:multiLevelType w:val="multilevel"/>
    <w:tmpl w:val="A25ADB42"/>
    <w:lvl w:ilvl="0">
      <w:start w:val="1"/>
      <w:numFmt w:val="decimal"/>
      <w:lvlText w:val="%1."/>
      <w:lvlJc w:val="left"/>
      <w:pPr>
        <w:ind w:left="720" w:hanging="360"/>
      </w:pPr>
      <w:rPr>
        <w:rFonts w:ascii="Calibri" w:hAnsi="Calibri" w:eastAsia="Times New Roman" w:cs="Times New Roman"/>
      </w:rPr>
    </w:lvl>
    <w:lvl w:ilvl="1">
      <w:start w:val="1"/>
      <w:numFmt w:val="lowerLetter"/>
      <w:lvlText w:val="%2."/>
      <w:lvlJc w:val="left"/>
      <w:pPr>
        <w:ind w:left="1440" w:hanging="360"/>
      </w:pPr>
      <w:rPr>
        <w:rFonts w:hint="default" w:ascii="Times New Roman" w:hAnsi="Times New Roman" w:cs="Times New Roman"/>
      </w:rPr>
    </w:lvl>
    <w:lvl w:ilvl="2">
      <w:start w:val="1"/>
      <w:numFmt w:val="lowerRoman"/>
      <w:lvlText w:val="%3."/>
      <w:lvlJc w:val="right"/>
      <w:pPr>
        <w:ind w:left="2160" w:hanging="360"/>
      </w:pPr>
      <w:rPr>
        <w:rFonts w:hint="default" w:ascii="Times New Roman" w:hAnsi="Times New Roman" w:cs="Times New Roman"/>
      </w:rPr>
    </w:lvl>
    <w:lvl w:ilvl="3">
      <w:start w:val="1"/>
      <w:numFmt w:val="decimal"/>
      <w:lvlText w:val="%4."/>
      <w:lvlJc w:val="left"/>
      <w:pPr>
        <w:ind w:left="2880" w:hanging="360"/>
      </w:pPr>
      <w:rPr>
        <w:rFonts w:hint="default" w:ascii="Times New Roman" w:hAnsi="Times New Roman" w:cs="Times New Roman"/>
      </w:rPr>
    </w:lvl>
    <w:lvl w:ilvl="4">
      <w:start w:val="1"/>
      <w:numFmt w:val="lowerLetter"/>
      <w:lvlText w:val="%5."/>
      <w:lvlJc w:val="left"/>
      <w:pPr>
        <w:ind w:left="3600" w:hanging="360"/>
      </w:pPr>
      <w:rPr>
        <w:rFonts w:hint="default" w:ascii="Times New Roman" w:hAnsi="Times New Roman" w:cs="Times New Roman"/>
      </w:rPr>
    </w:lvl>
    <w:lvl w:ilvl="5">
      <w:start w:val="1"/>
      <w:numFmt w:val="lowerRoman"/>
      <w:lvlText w:val="%6."/>
      <w:lvlJc w:val="right"/>
      <w:pPr>
        <w:ind w:left="4320" w:hanging="360"/>
      </w:pPr>
      <w:rPr>
        <w:rFonts w:hint="default" w:ascii="Times New Roman" w:hAnsi="Times New Roman" w:cs="Times New Roman"/>
      </w:rPr>
    </w:lvl>
    <w:lvl w:ilvl="6">
      <w:start w:val="1"/>
      <w:numFmt w:val="decimal"/>
      <w:lvlText w:val="%7."/>
      <w:lvlJc w:val="left"/>
      <w:pPr>
        <w:ind w:left="5040" w:hanging="360"/>
      </w:pPr>
      <w:rPr>
        <w:rFonts w:hint="default" w:ascii="Times New Roman" w:hAnsi="Times New Roman" w:cs="Times New Roman"/>
      </w:rPr>
    </w:lvl>
    <w:lvl w:ilvl="7">
      <w:start w:val="1"/>
      <w:numFmt w:val="lowerLetter"/>
      <w:lvlText w:val="%8."/>
      <w:lvlJc w:val="left"/>
      <w:pPr>
        <w:ind w:left="5760" w:hanging="360"/>
      </w:pPr>
      <w:rPr>
        <w:rFonts w:hint="default" w:ascii="Times New Roman" w:hAnsi="Times New Roman" w:cs="Times New Roman"/>
      </w:rPr>
    </w:lvl>
    <w:lvl w:ilvl="8">
      <w:start w:val="1"/>
      <w:numFmt w:val="lowerRoman"/>
      <w:lvlText w:val="%9."/>
      <w:lvlJc w:val="right"/>
      <w:pPr>
        <w:ind w:left="6480" w:hanging="360"/>
      </w:pPr>
      <w:rPr>
        <w:rFonts w:hint="default" w:ascii="Times New Roman" w:hAnsi="Times New Roman" w:cs="Times New Roman"/>
      </w:rPr>
    </w:lvl>
  </w:abstractNum>
  <w:abstractNum w:abstractNumId="5" w15:restartNumberingAfterBreak="0">
    <w:nsid w:val="342C636F"/>
    <w:multiLevelType w:val="hybridMultilevel"/>
    <w:tmpl w:val="97D0B602"/>
    <w:lvl w:ilvl="0" w:tplc="F4E0D9C8">
      <w:start w:val="1"/>
      <w:numFmt w:val="decimal"/>
      <w:lvlText w:val="%1."/>
      <w:lvlJc w:val="left"/>
      <w:pPr>
        <w:ind w:left="720" w:hanging="360"/>
      </w:pPr>
    </w:lvl>
    <w:lvl w:ilvl="1" w:tplc="46CC5516">
      <w:start w:val="1"/>
      <w:numFmt w:val="lowerLetter"/>
      <w:lvlText w:val="%2."/>
      <w:lvlJc w:val="left"/>
      <w:pPr>
        <w:ind w:left="1440" w:hanging="360"/>
      </w:pPr>
    </w:lvl>
    <w:lvl w:ilvl="2" w:tplc="952A0A26">
      <w:start w:val="1"/>
      <w:numFmt w:val="lowerRoman"/>
      <w:lvlText w:val="%3."/>
      <w:lvlJc w:val="right"/>
      <w:pPr>
        <w:ind w:left="2160" w:hanging="180"/>
      </w:pPr>
    </w:lvl>
    <w:lvl w:ilvl="3" w:tplc="D68A2BA4">
      <w:start w:val="1"/>
      <w:numFmt w:val="decimal"/>
      <w:lvlText w:val="%4."/>
      <w:lvlJc w:val="left"/>
      <w:pPr>
        <w:ind w:left="2880" w:hanging="360"/>
      </w:pPr>
    </w:lvl>
    <w:lvl w:ilvl="4" w:tplc="9760D468">
      <w:start w:val="1"/>
      <w:numFmt w:val="lowerLetter"/>
      <w:lvlText w:val="%5."/>
      <w:lvlJc w:val="left"/>
      <w:pPr>
        <w:ind w:left="3600" w:hanging="360"/>
      </w:pPr>
    </w:lvl>
    <w:lvl w:ilvl="5" w:tplc="299C8FA8">
      <w:start w:val="1"/>
      <w:numFmt w:val="lowerRoman"/>
      <w:lvlText w:val="%6."/>
      <w:lvlJc w:val="right"/>
      <w:pPr>
        <w:ind w:left="4320" w:hanging="180"/>
      </w:pPr>
    </w:lvl>
    <w:lvl w:ilvl="6" w:tplc="980EC824">
      <w:start w:val="1"/>
      <w:numFmt w:val="decimal"/>
      <w:lvlText w:val="%7."/>
      <w:lvlJc w:val="left"/>
      <w:pPr>
        <w:ind w:left="5040" w:hanging="360"/>
      </w:pPr>
    </w:lvl>
    <w:lvl w:ilvl="7" w:tplc="C5D61BDC">
      <w:start w:val="1"/>
      <w:numFmt w:val="lowerLetter"/>
      <w:lvlText w:val="%8."/>
      <w:lvlJc w:val="left"/>
      <w:pPr>
        <w:ind w:left="5760" w:hanging="360"/>
      </w:pPr>
    </w:lvl>
    <w:lvl w:ilvl="8" w:tplc="3B22E406">
      <w:start w:val="1"/>
      <w:numFmt w:val="lowerRoman"/>
      <w:lvlText w:val="%9."/>
      <w:lvlJc w:val="right"/>
      <w:pPr>
        <w:ind w:left="6480" w:hanging="180"/>
      </w:pPr>
    </w:lvl>
  </w:abstractNum>
  <w:abstractNum w:abstractNumId="6" w15:restartNumberingAfterBreak="0">
    <w:nsid w:val="4302574D"/>
    <w:multiLevelType w:val="hybridMultilevel"/>
    <w:tmpl w:val="CF3494E4"/>
    <w:lvl w:ilvl="0" w:tplc="300A0001">
      <w:start w:val="1"/>
      <w:numFmt w:val="bullet"/>
      <w:lvlText w:val=""/>
      <w:lvlJc w:val="left"/>
      <w:pPr>
        <w:ind w:left="720" w:hanging="360"/>
      </w:pPr>
      <w:rPr>
        <w:rFonts w:hint="default" w:ascii="Symbol" w:hAnsi="Symbol"/>
      </w:rPr>
    </w:lvl>
    <w:lvl w:ilvl="1" w:tplc="300A0003">
      <w:start w:val="1"/>
      <w:numFmt w:val="bullet"/>
      <w:lvlText w:val="o"/>
      <w:lvlJc w:val="left"/>
      <w:pPr>
        <w:ind w:left="1440" w:hanging="360"/>
      </w:pPr>
      <w:rPr>
        <w:rFonts w:hint="default" w:ascii="Courier New" w:hAnsi="Courier New" w:cs="Courier New"/>
      </w:rPr>
    </w:lvl>
    <w:lvl w:ilvl="2" w:tplc="300A0005" w:tentative="1">
      <w:start w:val="1"/>
      <w:numFmt w:val="bullet"/>
      <w:lvlText w:val=""/>
      <w:lvlJc w:val="left"/>
      <w:pPr>
        <w:ind w:left="2160" w:hanging="360"/>
      </w:pPr>
      <w:rPr>
        <w:rFonts w:hint="default" w:ascii="Wingdings" w:hAnsi="Wingdings"/>
      </w:rPr>
    </w:lvl>
    <w:lvl w:ilvl="3" w:tplc="300A0001" w:tentative="1">
      <w:start w:val="1"/>
      <w:numFmt w:val="bullet"/>
      <w:lvlText w:val=""/>
      <w:lvlJc w:val="left"/>
      <w:pPr>
        <w:ind w:left="2880" w:hanging="360"/>
      </w:pPr>
      <w:rPr>
        <w:rFonts w:hint="default" w:ascii="Symbol" w:hAnsi="Symbol"/>
      </w:rPr>
    </w:lvl>
    <w:lvl w:ilvl="4" w:tplc="300A0003" w:tentative="1">
      <w:start w:val="1"/>
      <w:numFmt w:val="bullet"/>
      <w:lvlText w:val="o"/>
      <w:lvlJc w:val="left"/>
      <w:pPr>
        <w:ind w:left="3600" w:hanging="360"/>
      </w:pPr>
      <w:rPr>
        <w:rFonts w:hint="default" w:ascii="Courier New" w:hAnsi="Courier New" w:cs="Courier New"/>
      </w:rPr>
    </w:lvl>
    <w:lvl w:ilvl="5" w:tplc="300A0005" w:tentative="1">
      <w:start w:val="1"/>
      <w:numFmt w:val="bullet"/>
      <w:lvlText w:val=""/>
      <w:lvlJc w:val="left"/>
      <w:pPr>
        <w:ind w:left="4320" w:hanging="360"/>
      </w:pPr>
      <w:rPr>
        <w:rFonts w:hint="default" w:ascii="Wingdings" w:hAnsi="Wingdings"/>
      </w:rPr>
    </w:lvl>
    <w:lvl w:ilvl="6" w:tplc="300A0001" w:tentative="1">
      <w:start w:val="1"/>
      <w:numFmt w:val="bullet"/>
      <w:lvlText w:val=""/>
      <w:lvlJc w:val="left"/>
      <w:pPr>
        <w:ind w:left="5040" w:hanging="360"/>
      </w:pPr>
      <w:rPr>
        <w:rFonts w:hint="default" w:ascii="Symbol" w:hAnsi="Symbol"/>
      </w:rPr>
    </w:lvl>
    <w:lvl w:ilvl="7" w:tplc="300A0003" w:tentative="1">
      <w:start w:val="1"/>
      <w:numFmt w:val="bullet"/>
      <w:lvlText w:val="o"/>
      <w:lvlJc w:val="left"/>
      <w:pPr>
        <w:ind w:left="5760" w:hanging="360"/>
      </w:pPr>
      <w:rPr>
        <w:rFonts w:hint="default" w:ascii="Courier New" w:hAnsi="Courier New" w:cs="Courier New"/>
      </w:rPr>
    </w:lvl>
    <w:lvl w:ilvl="8" w:tplc="300A0005" w:tentative="1">
      <w:start w:val="1"/>
      <w:numFmt w:val="bullet"/>
      <w:lvlText w:val=""/>
      <w:lvlJc w:val="left"/>
      <w:pPr>
        <w:ind w:left="6480" w:hanging="360"/>
      </w:pPr>
      <w:rPr>
        <w:rFonts w:hint="default" w:ascii="Wingdings" w:hAnsi="Wingdings"/>
      </w:rPr>
    </w:lvl>
  </w:abstractNum>
  <w:abstractNum w:abstractNumId="7" w15:restartNumberingAfterBreak="0">
    <w:nsid w:val="49D1CA40"/>
    <w:multiLevelType w:val="hybridMultilevel"/>
    <w:tmpl w:val="F5BA7FDA"/>
    <w:lvl w:ilvl="0" w:tplc="58485064">
      <w:start w:val="1"/>
      <w:numFmt w:val="decimal"/>
      <w:lvlText w:val="%1."/>
      <w:lvlJc w:val="left"/>
      <w:pPr>
        <w:ind w:left="720" w:hanging="360"/>
      </w:pPr>
    </w:lvl>
    <w:lvl w:ilvl="1" w:tplc="9CFE5212">
      <w:start w:val="1"/>
      <w:numFmt w:val="bullet"/>
      <w:lvlText w:val="o"/>
      <w:lvlJc w:val="left"/>
      <w:pPr>
        <w:ind w:left="1440" w:hanging="360"/>
      </w:pPr>
      <w:rPr>
        <w:rFonts w:hint="default" w:ascii="Courier New" w:hAnsi="Courier New"/>
      </w:rPr>
    </w:lvl>
    <w:lvl w:ilvl="2" w:tplc="D6E0F52C">
      <w:start w:val="1"/>
      <w:numFmt w:val="bullet"/>
      <w:lvlText w:val=""/>
      <w:lvlJc w:val="left"/>
      <w:pPr>
        <w:ind w:left="2160" w:hanging="360"/>
      </w:pPr>
      <w:rPr>
        <w:rFonts w:hint="default" w:ascii="Wingdings" w:hAnsi="Wingdings"/>
      </w:rPr>
    </w:lvl>
    <w:lvl w:ilvl="3" w:tplc="3D16E178">
      <w:start w:val="1"/>
      <w:numFmt w:val="bullet"/>
      <w:lvlText w:val=""/>
      <w:lvlJc w:val="left"/>
      <w:pPr>
        <w:ind w:left="2880" w:hanging="360"/>
      </w:pPr>
      <w:rPr>
        <w:rFonts w:hint="default" w:ascii="Symbol" w:hAnsi="Symbol"/>
      </w:rPr>
    </w:lvl>
    <w:lvl w:ilvl="4" w:tplc="583EB6D8">
      <w:start w:val="1"/>
      <w:numFmt w:val="bullet"/>
      <w:lvlText w:val="o"/>
      <w:lvlJc w:val="left"/>
      <w:pPr>
        <w:ind w:left="3600" w:hanging="360"/>
      </w:pPr>
      <w:rPr>
        <w:rFonts w:hint="default" w:ascii="Courier New" w:hAnsi="Courier New"/>
      </w:rPr>
    </w:lvl>
    <w:lvl w:ilvl="5" w:tplc="0A2EFB5A">
      <w:start w:val="1"/>
      <w:numFmt w:val="bullet"/>
      <w:lvlText w:val=""/>
      <w:lvlJc w:val="left"/>
      <w:pPr>
        <w:ind w:left="4320" w:hanging="360"/>
      </w:pPr>
      <w:rPr>
        <w:rFonts w:hint="default" w:ascii="Wingdings" w:hAnsi="Wingdings"/>
      </w:rPr>
    </w:lvl>
    <w:lvl w:ilvl="6" w:tplc="565C959A">
      <w:start w:val="1"/>
      <w:numFmt w:val="bullet"/>
      <w:lvlText w:val=""/>
      <w:lvlJc w:val="left"/>
      <w:pPr>
        <w:ind w:left="5040" w:hanging="360"/>
      </w:pPr>
      <w:rPr>
        <w:rFonts w:hint="default" w:ascii="Symbol" w:hAnsi="Symbol"/>
      </w:rPr>
    </w:lvl>
    <w:lvl w:ilvl="7" w:tplc="C3C03274">
      <w:start w:val="1"/>
      <w:numFmt w:val="bullet"/>
      <w:lvlText w:val="o"/>
      <w:lvlJc w:val="left"/>
      <w:pPr>
        <w:ind w:left="5760" w:hanging="360"/>
      </w:pPr>
      <w:rPr>
        <w:rFonts w:hint="default" w:ascii="Courier New" w:hAnsi="Courier New"/>
      </w:rPr>
    </w:lvl>
    <w:lvl w:ilvl="8" w:tplc="F30E1D36">
      <w:start w:val="1"/>
      <w:numFmt w:val="bullet"/>
      <w:lvlText w:val=""/>
      <w:lvlJc w:val="left"/>
      <w:pPr>
        <w:ind w:left="6480" w:hanging="360"/>
      </w:pPr>
      <w:rPr>
        <w:rFonts w:hint="default" w:ascii="Wingdings" w:hAnsi="Wingdings"/>
      </w:rPr>
    </w:lvl>
  </w:abstractNum>
  <w:abstractNum w:abstractNumId="8" w15:restartNumberingAfterBreak="0">
    <w:nsid w:val="4DBB48E2"/>
    <w:multiLevelType w:val="hybridMultilevel"/>
    <w:tmpl w:val="FCD4F9C0"/>
    <w:lvl w:ilvl="0" w:tplc="E82C8176">
      <w:start w:val="1"/>
      <w:numFmt w:val="decimal"/>
      <w:lvlText w:val="%1."/>
      <w:lvlJc w:val="left"/>
      <w:pPr>
        <w:ind w:left="720" w:hanging="360"/>
      </w:pPr>
      <w:rPr>
        <w:b/>
        <w:bCs/>
      </w:rPr>
    </w:lvl>
    <w:lvl w:ilvl="1" w:tplc="E6A022EC">
      <w:start w:val="1"/>
      <w:numFmt w:val="lowerLetter"/>
      <w:lvlText w:val="%2."/>
      <w:lvlJc w:val="left"/>
      <w:pPr>
        <w:ind w:left="1440" w:hanging="360"/>
      </w:pPr>
      <w:rPr>
        <w:rFonts w:hint="default" w:ascii="Times New Roman" w:hAnsi="Times New Roman"/>
      </w:rPr>
    </w:lvl>
    <w:lvl w:ilvl="2" w:tplc="368ACED8">
      <w:start w:val="1"/>
      <w:numFmt w:val="lowerRoman"/>
      <w:lvlText w:val="%3."/>
      <w:lvlJc w:val="right"/>
      <w:pPr>
        <w:ind w:left="2160" w:hanging="360"/>
      </w:pPr>
      <w:rPr>
        <w:rFonts w:hint="default" w:ascii="Times New Roman" w:hAnsi="Times New Roman"/>
      </w:rPr>
    </w:lvl>
    <w:lvl w:ilvl="3" w:tplc="CC8820C2">
      <w:start w:val="1"/>
      <w:numFmt w:val="decimal"/>
      <w:lvlText w:val="%4."/>
      <w:lvlJc w:val="left"/>
      <w:pPr>
        <w:ind w:left="2880" w:hanging="360"/>
      </w:pPr>
      <w:rPr>
        <w:rFonts w:hint="default" w:ascii="Times New Roman" w:hAnsi="Times New Roman"/>
      </w:rPr>
    </w:lvl>
    <w:lvl w:ilvl="4" w:tplc="F4121F3A">
      <w:start w:val="1"/>
      <w:numFmt w:val="lowerLetter"/>
      <w:lvlText w:val="%5."/>
      <w:lvlJc w:val="left"/>
      <w:pPr>
        <w:ind w:left="3600" w:hanging="360"/>
      </w:pPr>
      <w:rPr>
        <w:rFonts w:hint="default" w:ascii="Times New Roman" w:hAnsi="Times New Roman"/>
      </w:rPr>
    </w:lvl>
    <w:lvl w:ilvl="5" w:tplc="47086CB4">
      <w:start w:val="1"/>
      <w:numFmt w:val="lowerRoman"/>
      <w:lvlText w:val="%6."/>
      <w:lvlJc w:val="right"/>
      <w:pPr>
        <w:ind w:left="4320" w:hanging="360"/>
      </w:pPr>
      <w:rPr>
        <w:rFonts w:hint="default" w:ascii="Times New Roman" w:hAnsi="Times New Roman"/>
      </w:rPr>
    </w:lvl>
    <w:lvl w:ilvl="6" w:tplc="B906C02E">
      <w:start w:val="1"/>
      <w:numFmt w:val="decimal"/>
      <w:lvlText w:val="%7."/>
      <w:lvlJc w:val="left"/>
      <w:pPr>
        <w:ind w:left="5040" w:hanging="360"/>
      </w:pPr>
      <w:rPr>
        <w:rFonts w:hint="default" w:ascii="Times New Roman" w:hAnsi="Times New Roman"/>
      </w:rPr>
    </w:lvl>
    <w:lvl w:ilvl="7" w:tplc="54D4DE34">
      <w:start w:val="1"/>
      <w:numFmt w:val="lowerLetter"/>
      <w:lvlText w:val="%8."/>
      <w:lvlJc w:val="left"/>
      <w:pPr>
        <w:ind w:left="5760" w:hanging="360"/>
      </w:pPr>
      <w:rPr>
        <w:rFonts w:hint="default" w:ascii="Times New Roman" w:hAnsi="Times New Roman"/>
      </w:rPr>
    </w:lvl>
    <w:lvl w:ilvl="8" w:tplc="EA6A97D0">
      <w:start w:val="1"/>
      <w:numFmt w:val="lowerRoman"/>
      <w:lvlText w:val="%9."/>
      <w:lvlJc w:val="right"/>
      <w:pPr>
        <w:ind w:left="6480" w:hanging="360"/>
      </w:pPr>
      <w:rPr>
        <w:rFonts w:hint="default" w:ascii="Times New Roman" w:hAnsi="Times New Roman"/>
      </w:rPr>
    </w:lvl>
  </w:abstractNum>
  <w:abstractNum w:abstractNumId="9" w15:restartNumberingAfterBreak="0">
    <w:nsid w:val="4EFA82C0"/>
    <w:multiLevelType w:val="hybridMultilevel"/>
    <w:tmpl w:val="FFFFFFFF"/>
    <w:lvl w:ilvl="0" w:tplc="1958CE26">
      <w:start w:val="1"/>
      <w:numFmt w:val="decimal"/>
      <w:lvlText w:val="%1."/>
      <w:lvlJc w:val="left"/>
      <w:pPr>
        <w:ind w:left="720" w:hanging="360"/>
      </w:pPr>
    </w:lvl>
    <w:lvl w:ilvl="1" w:tplc="FEF2196E">
      <w:start w:val="1"/>
      <w:numFmt w:val="lowerLetter"/>
      <w:lvlText w:val="%2."/>
      <w:lvlJc w:val="left"/>
      <w:pPr>
        <w:ind w:left="1440" w:hanging="360"/>
      </w:pPr>
    </w:lvl>
    <w:lvl w:ilvl="2" w:tplc="F26E186E">
      <w:start w:val="1"/>
      <w:numFmt w:val="lowerRoman"/>
      <w:lvlText w:val="%3."/>
      <w:lvlJc w:val="right"/>
      <w:pPr>
        <w:ind w:left="2160" w:hanging="180"/>
      </w:pPr>
    </w:lvl>
    <w:lvl w:ilvl="3" w:tplc="823CC060">
      <w:start w:val="1"/>
      <w:numFmt w:val="decimal"/>
      <w:lvlText w:val="%4."/>
      <w:lvlJc w:val="left"/>
      <w:pPr>
        <w:ind w:left="2880" w:hanging="360"/>
      </w:pPr>
    </w:lvl>
    <w:lvl w:ilvl="4" w:tplc="CE309EDA">
      <w:start w:val="1"/>
      <w:numFmt w:val="lowerLetter"/>
      <w:lvlText w:val="%5."/>
      <w:lvlJc w:val="left"/>
      <w:pPr>
        <w:ind w:left="3600" w:hanging="360"/>
      </w:pPr>
    </w:lvl>
    <w:lvl w:ilvl="5" w:tplc="9912D5E8">
      <w:start w:val="1"/>
      <w:numFmt w:val="lowerRoman"/>
      <w:lvlText w:val="%6."/>
      <w:lvlJc w:val="right"/>
      <w:pPr>
        <w:ind w:left="4320" w:hanging="180"/>
      </w:pPr>
    </w:lvl>
    <w:lvl w:ilvl="6" w:tplc="B2644E62">
      <w:start w:val="1"/>
      <w:numFmt w:val="decimal"/>
      <w:lvlText w:val="%7."/>
      <w:lvlJc w:val="left"/>
      <w:pPr>
        <w:ind w:left="5040" w:hanging="360"/>
      </w:pPr>
    </w:lvl>
    <w:lvl w:ilvl="7" w:tplc="7FF6A670">
      <w:start w:val="1"/>
      <w:numFmt w:val="lowerLetter"/>
      <w:lvlText w:val="%8."/>
      <w:lvlJc w:val="left"/>
      <w:pPr>
        <w:ind w:left="5760" w:hanging="360"/>
      </w:pPr>
    </w:lvl>
    <w:lvl w:ilvl="8" w:tplc="BBDC9B8C">
      <w:start w:val="1"/>
      <w:numFmt w:val="lowerRoman"/>
      <w:lvlText w:val="%9."/>
      <w:lvlJc w:val="right"/>
      <w:pPr>
        <w:ind w:left="6480" w:hanging="180"/>
      </w:pPr>
    </w:lvl>
  </w:abstractNum>
  <w:abstractNum w:abstractNumId="10" w15:restartNumberingAfterBreak="0">
    <w:nsid w:val="51C70624"/>
    <w:multiLevelType w:val="hybridMultilevel"/>
    <w:tmpl w:val="C044959C"/>
    <w:lvl w:ilvl="0" w:tplc="B6382F08">
      <w:start w:val="1"/>
      <w:numFmt w:val="upperRoman"/>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5901364D"/>
    <w:multiLevelType w:val="hybridMultilevel"/>
    <w:tmpl w:val="FFFFFFFF"/>
    <w:lvl w:ilvl="0" w:tplc="93C80788">
      <w:start w:val="1"/>
      <w:numFmt w:val="lowerLetter"/>
      <w:lvlText w:val="%1."/>
      <w:lvlJc w:val="left"/>
      <w:pPr>
        <w:ind w:left="720" w:hanging="360"/>
      </w:pPr>
    </w:lvl>
    <w:lvl w:ilvl="1" w:tplc="5660FF58">
      <w:start w:val="1"/>
      <w:numFmt w:val="lowerLetter"/>
      <w:lvlText w:val="%2."/>
      <w:lvlJc w:val="left"/>
      <w:pPr>
        <w:ind w:left="1440" w:hanging="360"/>
      </w:pPr>
    </w:lvl>
    <w:lvl w:ilvl="2" w:tplc="64E2A7D8">
      <w:start w:val="1"/>
      <w:numFmt w:val="lowerRoman"/>
      <w:lvlText w:val="%3."/>
      <w:lvlJc w:val="right"/>
      <w:pPr>
        <w:ind w:left="2160" w:hanging="180"/>
      </w:pPr>
    </w:lvl>
    <w:lvl w:ilvl="3" w:tplc="ABB845B2">
      <w:start w:val="1"/>
      <w:numFmt w:val="decimal"/>
      <w:lvlText w:val="%4."/>
      <w:lvlJc w:val="left"/>
      <w:pPr>
        <w:ind w:left="2880" w:hanging="360"/>
      </w:pPr>
    </w:lvl>
    <w:lvl w:ilvl="4" w:tplc="4DF62A64">
      <w:start w:val="1"/>
      <w:numFmt w:val="lowerLetter"/>
      <w:lvlText w:val="%5."/>
      <w:lvlJc w:val="left"/>
      <w:pPr>
        <w:ind w:left="3600" w:hanging="360"/>
      </w:pPr>
    </w:lvl>
    <w:lvl w:ilvl="5" w:tplc="AA08922E">
      <w:start w:val="1"/>
      <w:numFmt w:val="lowerRoman"/>
      <w:lvlText w:val="%6."/>
      <w:lvlJc w:val="right"/>
      <w:pPr>
        <w:ind w:left="4320" w:hanging="180"/>
      </w:pPr>
    </w:lvl>
    <w:lvl w:ilvl="6" w:tplc="8D601FF4">
      <w:start w:val="1"/>
      <w:numFmt w:val="decimal"/>
      <w:lvlText w:val="%7."/>
      <w:lvlJc w:val="left"/>
      <w:pPr>
        <w:ind w:left="5040" w:hanging="360"/>
      </w:pPr>
    </w:lvl>
    <w:lvl w:ilvl="7" w:tplc="57689D14">
      <w:start w:val="1"/>
      <w:numFmt w:val="lowerLetter"/>
      <w:lvlText w:val="%8."/>
      <w:lvlJc w:val="left"/>
      <w:pPr>
        <w:ind w:left="5760" w:hanging="360"/>
      </w:pPr>
    </w:lvl>
    <w:lvl w:ilvl="8" w:tplc="835A7666">
      <w:start w:val="1"/>
      <w:numFmt w:val="lowerRoman"/>
      <w:lvlText w:val="%9."/>
      <w:lvlJc w:val="right"/>
      <w:pPr>
        <w:ind w:left="6480" w:hanging="180"/>
      </w:pPr>
    </w:lvl>
  </w:abstractNum>
  <w:abstractNum w:abstractNumId="12" w15:restartNumberingAfterBreak="0">
    <w:nsid w:val="5F62EE71"/>
    <w:multiLevelType w:val="hybridMultilevel"/>
    <w:tmpl w:val="1BF261A6"/>
    <w:lvl w:ilvl="0" w:tplc="85ACB0D6">
      <w:start w:val="1"/>
      <w:numFmt w:val="bullet"/>
      <w:lvlText w:val=""/>
      <w:lvlJc w:val="left"/>
      <w:pPr>
        <w:ind w:left="720" w:hanging="360"/>
      </w:pPr>
      <w:rPr>
        <w:rFonts w:hint="default" w:ascii="Symbol" w:hAnsi="Symbol"/>
      </w:rPr>
    </w:lvl>
    <w:lvl w:ilvl="1" w:tplc="9D96FEFC">
      <w:start w:val="1"/>
      <w:numFmt w:val="bullet"/>
      <w:lvlText w:val="o"/>
      <w:lvlJc w:val="left"/>
      <w:pPr>
        <w:ind w:left="1440" w:hanging="360"/>
      </w:pPr>
      <w:rPr>
        <w:rFonts w:hint="default" w:ascii="Courier New" w:hAnsi="Courier New"/>
      </w:rPr>
    </w:lvl>
    <w:lvl w:ilvl="2" w:tplc="99024C8C">
      <w:start w:val="1"/>
      <w:numFmt w:val="bullet"/>
      <w:lvlText w:val=""/>
      <w:lvlJc w:val="left"/>
      <w:pPr>
        <w:ind w:left="2160" w:hanging="360"/>
      </w:pPr>
      <w:rPr>
        <w:rFonts w:hint="default" w:ascii="Wingdings" w:hAnsi="Wingdings"/>
      </w:rPr>
    </w:lvl>
    <w:lvl w:ilvl="3" w:tplc="191E0DC2">
      <w:start w:val="1"/>
      <w:numFmt w:val="bullet"/>
      <w:lvlText w:val=""/>
      <w:lvlJc w:val="left"/>
      <w:pPr>
        <w:ind w:left="2880" w:hanging="360"/>
      </w:pPr>
      <w:rPr>
        <w:rFonts w:hint="default" w:ascii="Symbol" w:hAnsi="Symbol"/>
      </w:rPr>
    </w:lvl>
    <w:lvl w:ilvl="4" w:tplc="38241F86">
      <w:start w:val="1"/>
      <w:numFmt w:val="bullet"/>
      <w:lvlText w:val="o"/>
      <w:lvlJc w:val="left"/>
      <w:pPr>
        <w:ind w:left="3600" w:hanging="360"/>
      </w:pPr>
      <w:rPr>
        <w:rFonts w:hint="default" w:ascii="Courier New" w:hAnsi="Courier New"/>
      </w:rPr>
    </w:lvl>
    <w:lvl w:ilvl="5" w:tplc="BECC2EEE">
      <w:start w:val="1"/>
      <w:numFmt w:val="bullet"/>
      <w:lvlText w:val=""/>
      <w:lvlJc w:val="left"/>
      <w:pPr>
        <w:ind w:left="4320" w:hanging="360"/>
      </w:pPr>
      <w:rPr>
        <w:rFonts w:hint="default" w:ascii="Wingdings" w:hAnsi="Wingdings"/>
      </w:rPr>
    </w:lvl>
    <w:lvl w:ilvl="6" w:tplc="C9C4DE7E">
      <w:start w:val="1"/>
      <w:numFmt w:val="bullet"/>
      <w:lvlText w:val=""/>
      <w:lvlJc w:val="left"/>
      <w:pPr>
        <w:ind w:left="5040" w:hanging="360"/>
      </w:pPr>
      <w:rPr>
        <w:rFonts w:hint="default" w:ascii="Symbol" w:hAnsi="Symbol"/>
      </w:rPr>
    </w:lvl>
    <w:lvl w:ilvl="7" w:tplc="4678F078">
      <w:start w:val="1"/>
      <w:numFmt w:val="bullet"/>
      <w:lvlText w:val="o"/>
      <w:lvlJc w:val="left"/>
      <w:pPr>
        <w:ind w:left="5760" w:hanging="360"/>
      </w:pPr>
      <w:rPr>
        <w:rFonts w:hint="default" w:ascii="Courier New" w:hAnsi="Courier New"/>
      </w:rPr>
    </w:lvl>
    <w:lvl w:ilvl="8" w:tplc="B78E4E48">
      <w:start w:val="1"/>
      <w:numFmt w:val="bullet"/>
      <w:lvlText w:val=""/>
      <w:lvlJc w:val="left"/>
      <w:pPr>
        <w:ind w:left="6480" w:hanging="360"/>
      </w:pPr>
      <w:rPr>
        <w:rFonts w:hint="default" w:ascii="Wingdings" w:hAnsi="Wingdings"/>
      </w:rPr>
    </w:lvl>
  </w:abstractNum>
  <w:abstractNum w:abstractNumId="13" w15:restartNumberingAfterBreak="0">
    <w:nsid w:val="6AEFCF4D"/>
    <w:multiLevelType w:val="hybridMultilevel"/>
    <w:tmpl w:val="E376B44E"/>
    <w:lvl w:ilvl="0" w:tplc="B7FCD9E4">
      <w:start w:val="1"/>
      <w:numFmt w:val="decimal"/>
      <w:lvlText w:val="%1."/>
      <w:lvlJc w:val="left"/>
      <w:pPr>
        <w:ind w:left="720" w:hanging="360"/>
      </w:pPr>
    </w:lvl>
    <w:lvl w:ilvl="1" w:tplc="7D326704">
      <w:start w:val="1"/>
      <w:numFmt w:val="lowerLetter"/>
      <w:lvlText w:val="%2."/>
      <w:lvlJc w:val="left"/>
      <w:pPr>
        <w:ind w:left="1440" w:hanging="360"/>
      </w:pPr>
    </w:lvl>
    <w:lvl w:ilvl="2" w:tplc="6E52B374">
      <w:start w:val="1"/>
      <w:numFmt w:val="lowerRoman"/>
      <w:lvlText w:val="%3."/>
      <w:lvlJc w:val="right"/>
      <w:pPr>
        <w:ind w:left="2160" w:hanging="180"/>
      </w:pPr>
    </w:lvl>
    <w:lvl w:ilvl="3" w:tplc="F812622E">
      <w:start w:val="1"/>
      <w:numFmt w:val="decimal"/>
      <w:lvlText w:val="%4."/>
      <w:lvlJc w:val="left"/>
      <w:pPr>
        <w:ind w:left="2880" w:hanging="360"/>
      </w:pPr>
    </w:lvl>
    <w:lvl w:ilvl="4" w:tplc="FFC0F536">
      <w:start w:val="1"/>
      <w:numFmt w:val="lowerLetter"/>
      <w:lvlText w:val="%5."/>
      <w:lvlJc w:val="left"/>
      <w:pPr>
        <w:ind w:left="3600" w:hanging="360"/>
      </w:pPr>
    </w:lvl>
    <w:lvl w:ilvl="5" w:tplc="CF1017AC">
      <w:start w:val="1"/>
      <w:numFmt w:val="lowerRoman"/>
      <w:lvlText w:val="%6."/>
      <w:lvlJc w:val="right"/>
      <w:pPr>
        <w:ind w:left="4320" w:hanging="180"/>
      </w:pPr>
    </w:lvl>
    <w:lvl w:ilvl="6" w:tplc="96E677EC">
      <w:start w:val="1"/>
      <w:numFmt w:val="decimal"/>
      <w:lvlText w:val="%7."/>
      <w:lvlJc w:val="left"/>
      <w:pPr>
        <w:ind w:left="5040" w:hanging="360"/>
      </w:pPr>
    </w:lvl>
    <w:lvl w:ilvl="7" w:tplc="1FDC8DB4">
      <w:start w:val="1"/>
      <w:numFmt w:val="lowerLetter"/>
      <w:lvlText w:val="%8."/>
      <w:lvlJc w:val="left"/>
      <w:pPr>
        <w:ind w:left="5760" w:hanging="360"/>
      </w:pPr>
    </w:lvl>
    <w:lvl w:ilvl="8" w:tplc="B8AC2F22">
      <w:start w:val="1"/>
      <w:numFmt w:val="lowerRoman"/>
      <w:lvlText w:val="%9."/>
      <w:lvlJc w:val="right"/>
      <w:pPr>
        <w:ind w:left="6480" w:hanging="180"/>
      </w:pPr>
    </w:lvl>
  </w:abstractNum>
  <w:abstractNum w:abstractNumId="14" w15:restartNumberingAfterBreak="0">
    <w:nsid w:val="6DC5F472"/>
    <w:multiLevelType w:val="hybridMultilevel"/>
    <w:tmpl w:val="B62A041C"/>
    <w:lvl w:ilvl="0" w:tplc="1AB6297E">
      <w:start w:val="1"/>
      <w:numFmt w:val="lowerLetter"/>
      <w:lvlText w:val="%1."/>
      <w:lvlJc w:val="left"/>
      <w:pPr>
        <w:ind w:left="720" w:hanging="360"/>
      </w:pPr>
    </w:lvl>
    <w:lvl w:ilvl="1" w:tplc="36666C56">
      <w:start w:val="1"/>
      <w:numFmt w:val="lowerLetter"/>
      <w:lvlText w:val="%2."/>
      <w:lvlJc w:val="left"/>
      <w:pPr>
        <w:ind w:left="1440" w:hanging="360"/>
      </w:pPr>
    </w:lvl>
    <w:lvl w:ilvl="2" w:tplc="BB3A219C">
      <w:start w:val="1"/>
      <w:numFmt w:val="lowerRoman"/>
      <w:lvlText w:val="%3."/>
      <w:lvlJc w:val="right"/>
      <w:pPr>
        <w:ind w:left="2160" w:hanging="180"/>
      </w:pPr>
    </w:lvl>
    <w:lvl w:ilvl="3" w:tplc="DD7C69FC">
      <w:start w:val="1"/>
      <w:numFmt w:val="decimal"/>
      <w:lvlText w:val="%4."/>
      <w:lvlJc w:val="left"/>
      <w:pPr>
        <w:ind w:left="2880" w:hanging="360"/>
      </w:pPr>
    </w:lvl>
    <w:lvl w:ilvl="4" w:tplc="3E92C43E">
      <w:start w:val="1"/>
      <w:numFmt w:val="lowerLetter"/>
      <w:lvlText w:val="%5."/>
      <w:lvlJc w:val="left"/>
      <w:pPr>
        <w:ind w:left="3600" w:hanging="360"/>
      </w:pPr>
    </w:lvl>
    <w:lvl w:ilvl="5" w:tplc="199CC75A">
      <w:start w:val="1"/>
      <w:numFmt w:val="lowerRoman"/>
      <w:lvlText w:val="%6."/>
      <w:lvlJc w:val="right"/>
      <w:pPr>
        <w:ind w:left="4320" w:hanging="180"/>
      </w:pPr>
    </w:lvl>
    <w:lvl w:ilvl="6" w:tplc="72F0C47C">
      <w:start w:val="1"/>
      <w:numFmt w:val="decimal"/>
      <w:lvlText w:val="%7."/>
      <w:lvlJc w:val="left"/>
      <w:pPr>
        <w:ind w:left="5040" w:hanging="360"/>
      </w:pPr>
    </w:lvl>
    <w:lvl w:ilvl="7" w:tplc="73EE05C2">
      <w:start w:val="1"/>
      <w:numFmt w:val="lowerLetter"/>
      <w:lvlText w:val="%8."/>
      <w:lvlJc w:val="left"/>
      <w:pPr>
        <w:ind w:left="5760" w:hanging="360"/>
      </w:pPr>
    </w:lvl>
    <w:lvl w:ilvl="8" w:tplc="44FC089E">
      <w:start w:val="1"/>
      <w:numFmt w:val="lowerRoman"/>
      <w:lvlText w:val="%9."/>
      <w:lvlJc w:val="right"/>
      <w:pPr>
        <w:ind w:left="6480" w:hanging="180"/>
      </w:pPr>
    </w:lvl>
  </w:abstractNum>
  <w:abstractNum w:abstractNumId="15" w15:restartNumberingAfterBreak="0">
    <w:nsid w:val="6DD8592F"/>
    <w:multiLevelType w:val="hybridMultilevel"/>
    <w:tmpl w:val="C318060A"/>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num w:numId="1" w16cid:durableId="560286250">
    <w:abstractNumId w:val="1"/>
  </w:num>
  <w:num w:numId="2" w16cid:durableId="1716805583">
    <w:abstractNumId w:val="5"/>
  </w:num>
  <w:num w:numId="3" w16cid:durableId="1537548037">
    <w:abstractNumId w:val="14"/>
  </w:num>
  <w:num w:numId="4" w16cid:durableId="314578027">
    <w:abstractNumId w:val="13"/>
  </w:num>
  <w:num w:numId="5" w16cid:durableId="1077676364">
    <w:abstractNumId w:val="2"/>
  </w:num>
  <w:num w:numId="6" w16cid:durableId="1626619390">
    <w:abstractNumId w:val="0"/>
  </w:num>
  <w:num w:numId="7" w16cid:durableId="1232158860">
    <w:abstractNumId w:val="12"/>
  </w:num>
  <w:num w:numId="8" w16cid:durableId="945163634">
    <w:abstractNumId w:val="7"/>
  </w:num>
  <w:num w:numId="9" w16cid:durableId="583998397">
    <w:abstractNumId w:val="15"/>
  </w:num>
  <w:num w:numId="10" w16cid:durableId="1618637810">
    <w:abstractNumId w:val="3"/>
  </w:num>
  <w:num w:numId="11" w16cid:durableId="2045909377">
    <w:abstractNumId w:val="8"/>
  </w:num>
  <w:num w:numId="12" w16cid:durableId="364864052">
    <w:abstractNumId w:val="10"/>
  </w:num>
  <w:num w:numId="13" w16cid:durableId="1146898747">
    <w:abstractNumId w:val="4"/>
  </w:num>
  <w:num w:numId="14" w16cid:durableId="2070155598">
    <w:abstractNumId w:val="9"/>
  </w:num>
  <w:num w:numId="15" w16cid:durableId="880481319">
    <w:abstractNumId w:val="11"/>
  </w:num>
  <w:num w:numId="16" w16cid:durableId="242492649">
    <w:abstractNumId w:val="6"/>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trackRevisions w:val="false"/>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940C1"/>
    <w:rsid w:val="000072C0"/>
    <w:rsid w:val="00017CA0"/>
    <w:rsid w:val="0002750D"/>
    <w:rsid w:val="0002788C"/>
    <w:rsid w:val="00034683"/>
    <w:rsid w:val="00052BDB"/>
    <w:rsid w:val="00061C9B"/>
    <w:rsid w:val="00077B2E"/>
    <w:rsid w:val="00083D2B"/>
    <w:rsid w:val="000948F8"/>
    <w:rsid w:val="000950C6"/>
    <w:rsid w:val="000A2DD0"/>
    <w:rsid w:val="000A791B"/>
    <w:rsid w:val="000B0346"/>
    <w:rsid w:val="000B5ED2"/>
    <w:rsid w:val="000C4742"/>
    <w:rsid w:val="000C5DFB"/>
    <w:rsid w:val="000D78CD"/>
    <w:rsid w:val="000E62FC"/>
    <w:rsid w:val="000F6F68"/>
    <w:rsid w:val="00103B6B"/>
    <w:rsid w:val="00122C11"/>
    <w:rsid w:val="00130719"/>
    <w:rsid w:val="001371DC"/>
    <w:rsid w:val="0015265E"/>
    <w:rsid w:val="001606AE"/>
    <w:rsid w:val="00160B6C"/>
    <w:rsid w:val="001678E1"/>
    <w:rsid w:val="00171D2A"/>
    <w:rsid w:val="00182B61"/>
    <w:rsid w:val="00183357"/>
    <w:rsid w:val="001917BB"/>
    <w:rsid w:val="0019674F"/>
    <w:rsid w:val="001A22EA"/>
    <w:rsid w:val="001B5C78"/>
    <w:rsid w:val="001C1D2A"/>
    <w:rsid w:val="001C40B9"/>
    <w:rsid w:val="001C47FD"/>
    <w:rsid w:val="001D33D5"/>
    <w:rsid w:val="001E26FB"/>
    <w:rsid w:val="001F7EB7"/>
    <w:rsid w:val="00201A13"/>
    <w:rsid w:val="00205E09"/>
    <w:rsid w:val="00206836"/>
    <w:rsid w:val="002079DC"/>
    <w:rsid w:val="0021408F"/>
    <w:rsid w:val="00214D97"/>
    <w:rsid w:val="00217391"/>
    <w:rsid w:val="002322FB"/>
    <w:rsid w:val="0023786D"/>
    <w:rsid w:val="00243803"/>
    <w:rsid w:val="002450E4"/>
    <w:rsid w:val="00246B56"/>
    <w:rsid w:val="00246C49"/>
    <w:rsid w:val="00260964"/>
    <w:rsid w:val="00261816"/>
    <w:rsid w:val="00264486"/>
    <w:rsid w:val="00264527"/>
    <w:rsid w:val="00264AAE"/>
    <w:rsid w:val="00270027"/>
    <w:rsid w:val="0028029C"/>
    <w:rsid w:val="002808CB"/>
    <w:rsid w:val="002936B0"/>
    <w:rsid w:val="002945EB"/>
    <w:rsid w:val="00295DC1"/>
    <w:rsid w:val="002A2820"/>
    <w:rsid w:val="002B179E"/>
    <w:rsid w:val="002B6B0D"/>
    <w:rsid w:val="002C6FAD"/>
    <w:rsid w:val="002D0052"/>
    <w:rsid w:val="002D6ED4"/>
    <w:rsid w:val="002D7099"/>
    <w:rsid w:val="002F7428"/>
    <w:rsid w:val="002F769F"/>
    <w:rsid w:val="00306C30"/>
    <w:rsid w:val="00307249"/>
    <w:rsid w:val="00307608"/>
    <w:rsid w:val="003322D3"/>
    <w:rsid w:val="003323DB"/>
    <w:rsid w:val="00340348"/>
    <w:rsid w:val="00341C8E"/>
    <w:rsid w:val="00343AFF"/>
    <w:rsid w:val="00361404"/>
    <w:rsid w:val="00361F51"/>
    <w:rsid w:val="00370090"/>
    <w:rsid w:val="00375DC7"/>
    <w:rsid w:val="00377867"/>
    <w:rsid w:val="00377C31"/>
    <w:rsid w:val="00381FF3"/>
    <w:rsid w:val="0039122E"/>
    <w:rsid w:val="003924FE"/>
    <w:rsid w:val="00396229"/>
    <w:rsid w:val="003A2AA9"/>
    <w:rsid w:val="003A3AB9"/>
    <w:rsid w:val="003A4339"/>
    <w:rsid w:val="003A5484"/>
    <w:rsid w:val="003C12DF"/>
    <w:rsid w:val="003D2289"/>
    <w:rsid w:val="003D29E5"/>
    <w:rsid w:val="003D5944"/>
    <w:rsid w:val="003D6CB4"/>
    <w:rsid w:val="003D7878"/>
    <w:rsid w:val="003D7F84"/>
    <w:rsid w:val="003E57D7"/>
    <w:rsid w:val="003F6D6F"/>
    <w:rsid w:val="00413972"/>
    <w:rsid w:val="004158CA"/>
    <w:rsid w:val="0041E575"/>
    <w:rsid w:val="004204CD"/>
    <w:rsid w:val="00422CC4"/>
    <w:rsid w:val="00430E19"/>
    <w:rsid w:val="00431532"/>
    <w:rsid w:val="00445398"/>
    <w:rsid w:val="00456861"/>
    <w:rsid w:val="00461392"/>
    <w:rsid w:val="004703F1"/>
    <w:rsid w:val="00471877"/>
    <w:rsid w:val="00481035"/>
    <w:rsid w:val="00482FA6"/>
    <w:rsid w:val="00490C18"/>
    <w:rsid w:val="004D58C1"/>
    <w:rsid w:val="004E348D"/>
    <w:rsid w:val="004E6B8E"/>
    <w:rsid w:val="00515F3F"/>
    <w:rsid w:val="005214D5"/>
    <w:rsid w:val="0052151B"/>
    <w:rsid w:val="00522661"/>
    <w:rsid w:val="00526BA9"/>
    <w:rsid w:val="005378CB"/>
    <w:rsid w:val="005477DA"/>
    <w:rsid w:val="0056622D"/>
    <w:rsid w:val="00567CDD"/>
    <w:rsid w:val="00574A7E"/>
    <w:rsid w:val="00577681"/>
    <w:rsid w:val="00577A18"/>
    <w:rsid w:val="0059651A"/>
    <w:rsid w:val="005B2869"/>
    <w:rsid w:val="005D4408"/>
    <w:rsid w:val="005E7FE8"/>
    <w:rsid w:val="005F5229"/>
    <w:rsid w:val="00600981"/>
    <w:rsid w:val="00604B30"/>
    <w:rsid w:val="0062497A"/>
    <w:rsid w:val="006423AB"/>
    <w:rsid w:val="0064789E"/>
    <w:rsid w:val="0066013D"/>
    <w:rsid w:val="006921DE"/>
    <w:rsid w:val="006A482B"/>
    <w:rsid w:val="006B074C"/>
    <w:rsid w:val="006B4333"/>
    <w:rsid w:val="006B4372"/>
    <w:rsid w:val="006B4AB5"/>
    <w:rsid w:val="006C0F3E"/>
    <w:rsid w:val="006C246D"/>
    <w:rsid w:val="006D2849"/>
    <w:rsid w:val="006D2B35"/>
    <w:rsid w:val="006D577D"/>
    <w:rsid w:val="006F0AEB"/>
    <w:rsid w:val="006F17A1"/>
    <w:rsid w:val="006F250B"/>
    <w:rsid w:val="00700667"/>
    <w:rsid w:val="00701DC6"/>
    <w:rsid w:val="00720A1C"/>
    <w:rsid w:val="00720FD3"/>
    <w:rsid w:val="00721311"/>
    <w:rsid w:val="007331EB"/>
    <w:rsid w:val="00743FCE"/>
    <w:rsid w:val="00745CB2"/>
    <w:rsid w:val="00746A13"/>
    <w:rsid w:val="00751243"/>
    <w:rsid w:val="007538FE"/>
    <w:rsid w:val="007548B1"/>
    <w:rsid w:val="00761DBE"/>
    <w:rsid w:val="0076572B"/>
    <w:rsid w:val="0077647D"/>
    <w:rsid w:val="0078181A"/>
    <w:rsid w:val="0078224E"/>
    <w:rsid w:val="00795560"/>
    <w:rsid w:val="007979D5"/>
    <w:rsid w:val="007A1C0A"/>
    <w:rsid w:val="007B5A26"/>
    <w:rsid w:val="007B7908"/>
    <w:rsid w:val="007C3A76"/>
    <w:rsid w:val="007D3FD2"/>
    <w:rsid w:val="007D5BB5"/>
    <w:rsid w:val="007E62D7"/>
    <w:rsid w:val="007E7301"/>
    <w:rsid w:val="007F0317"/>
    <w:rsid w:val="007F17CE"/>
    <w:rsid w:val="00800127"/>
    <w:rsid w:val="008035BD"/>
    <w:rsid w:val="0080432F"/>
    <w:rsid w:val="008167DD"/>
    <w:rsid w:val="00816816"/>
    <w:rsid w:val="00822F9C"/>
    <w:rsid w:val="00826C06"/>
    <w:rsid w:val="00836843"/>
    <w:rsid w:val="00842E33"/>
    <w:rsid w:val="008439B2"/>
    <w:rsid w:val="00846E38"/>
    <w:rsid w:val="00861C2F"/>
    <w:rsid w:val="008712CB"/>
    <w:rsid w:val="00871D9E"/>
    <w:rsid w:val="008741F4"/>
    <w:rsid w:val="00891785"/>
    <w:rsid w:val="008940C1"/>
    <w:rsid w:val="008B4D72"/>
    <w:rsid w:val="008B7C46"/>
    <w:rsid w:val="008C0DB4"/>
    <w:rsid w:val="008C6E3F"/>
    <w:rsid w:val="008C7F50"/>
    <w:rsid w:val="008D3CEF"/>
    <w:rsid w:val="008E45CB"/>
    <w:rsid w:val="008E715F"/>
    <w:rsid w:val="008E7608"/>
    <w:rsid w:val="008E76D4"/>
    <w:rsid w:val="00901479"/>
    <w:rsid w:val="00901528"/>
    <w:rsid w:val="00912782"/>
    <w:rsid w:val="00921F39"/>
    <w:rsid w:val="00933E0E"/>
    <w:rsid w:val="00934083"/>
    <w:rsid w:val="009420F1"/>
    <w:rsid w:val="00975E02"/>
    <w:rsid w:val="00980879"/>
    <w:rsid w:val="009A336C"/>
    <w:rsid w:val="009A6377"/>
    <w:rsid w:val="009C55A2"/>
    <w:rsid w:val="009C5BC4"/>
    <w:rsid w:val="009D1E02"/>
    <w:rsid w:val="009D4595"/>
    <w:rsid w:val="009F7A24"/>
    <w:rsid w:val="00A01BE5"/>
    <w:rsid w:val="00A02162"/>
    <w:rsid w:val="00A07192"/>
    <w:rsid w:val="00A07DFA"/>
    <w:rsid w:val="00A2129B"/>
    <w:rsid w:val="00A3018B"/>
    <w:rsid w:val="00A312AF"/>
    <w:rsid w:val="00A356E5"/>
    <w:rsid w:val="00A65F9D"/>
    <w:rsid w:val="00A963EB"/>
    <w:rsid w:val="00A965AE"/>
    <w:rsid w:val="00A97B40"/>
    <w:rsid w:val="00AA2323"/>
    <w:rsid w:val="00AA4DF2"/>
    <w:rsid w:val="00AA55AA"/>
    <w:rsid w:val="00AAFF94"/>
    <w:rsid w:val="00AB2BB9"/>
    <w:rsid w:val="00AB6CA1"/>
    <w:rsid w:val="00AC3677"/>
    <w:rsid w:val="00AE2627"/>
    <w:rsid w:val="00AF3C2A"/>
    <w:rsid w:val="00AF67DF"/>
    <w:rsid w:val="00AF7F2D"/>
    <w:rsid w:val="00B217E7"/>
    <w:rsid w:val="00B21DAC"/>
    <w:rsid w:val="00B41AE6"/>
    <w:rsid w:val="00B41E63"/>
    <w:rsid w:val="00B569F4"/>
    <w:rsid w:val="00B622A7"/>
    <w:rsid w:val="00B63912"/>
    <w:rsid w:val="00B67F8C"/>
    <w:rsid w:val="00BA4776"/>
    <w:rsid w:val="00BB27E6"/>
    <w:rsid w:val="00BB41CE"/>
    <w:rsid w:val="00BE0851"/>
    <w:rsid w:val="00BF1E4B"/>
    <w:rsid w:val="00C31B5D"/>
    <w:rsid w:val="00C32936"/>
    <w:rsid w:val="00C3574D"/>
    <w:rsid w:val="00C36E83"/>
    <w:rsid w:val="00C4472D"/>
    <w:rsid w:val="00C50E3B"/>
    <w:rsid w:val="00C63B24"/>
    <w:rsid w:val="00C644B8"/>
    <w:rsid w:val="00C67C4F"/>
    <w:rsid w:val="00C7662D"/>
    <w:rsid w:val="00C91C36"/>
    <w:rsid w:val="00CA0A3E"/>
    <w:rsid w:val="00CA5245"/>
    <w:rsid w:val="00CA57DB"/>
    <w:rsid w:val="00CA7A21"/>
    <w:rsid w:val="00CB0456"/>
    <w:rsid w:val="00CC37A9"/>
    <w:rsid w:val="00CC6C36"/>
    <w:rsid w:val="00CC7C58"/>
    <w:rsid w:val="00CD3063"/>
    <w:rsid w:val="00CD76A6"/>
    <w:rsid w:val="00CE210B"/>
    <w:rsid w:val="00CE3C95"/>
    <w:rsid w:val="00D0455D"/>
    <w:rsid w:val="00D05C4A"/>
    <w:rsid w:val="00D257D7"/>
    <w:rsid w:val="00D41288"/>
    <w:rsid w:val="00D43EB5"/>
    <w:rsid w:val="00D45A8B"/>
    <w:rsid w:val="00D534A9"/>
    <w:rsid w:val="00D546BF"/>
    <w:rsid w:val="00D77DB7"/>
    <w:rsid w:val="00D842E5"/>
    <w:rsid w:val="00D87D19"/>
    <w:rsid w:val="00D95737"/>
    <w:rsid w:val="00DB0EF4"/>
    <w:rsid w:val="00DC74AA"/>
    <w:rsid w:val="00DD40C0"/>
    <w:rsid w:val="00E05E83"/>
    <w:rsid w:val="00E06AF9"/>
    <w:rsid w:val="00E12068"/>
    <w:rsid w:val="00E13DD5"/>
    <w:rsid w:val="00E14A3A"/>
    <w:rsid w:val="00E15BBC"/>
    <w:rsid w:val="00E4654C"/>
    <w:rsid w:val="00E53378"/>
    <w:rsid w:val="00E5507C"/>
    <w:rsid w:val="00E569FD"/>
    <w:rsid w:val="00E602B6"/>
    <w:rsid w:val="00E60ECC"/>
    <w:rsid w:val="00E61D9A"/>
    <w:rsid w:val="00E84416"/>
    <w:rsid w:val="00E87398"/>
    <w:rsid w:val="00E87CED"/>
    <w:rsid w:val="00E9091A"/>
    <w:rsid w:val="00E91F7D"/>
    <w:rsid w:val="00EA4621"/>
    <w:rsid w:val="00EA5313"/>
    <w:rsid w:val="00EB7D59"/>
    <w:rsid w:val="00EC0C1A"/>
    <w:rsid w:val="00EC2BC9"/>
    <w:rsid w:val="00EC4671"/>
    <w:rsid w:val="00EC7D61"/>
    <w:rsid w:val="00EF204B"/>
    <w:rsid w:val="00EF6B9D"/>
    <w:rsid w:val="00F01153"/>
    <w:rsid w:val="00F06C26"/>
    <w:rsid w:val="00F3477A"/>
    <w:rsid w:val="00F429E0"/>
    <w:rsid w:val="00F45EE4"/>
    <w:rsid w:val="00F468AF"/>
    <w:rsid w:val="00F51573"/>
    <w:rsid w:val="00F571D7"/>
    <w:rsid w:val="00F66945"/>
    <w:rsid w:val="00F821EA"/>
    <w:rsid w:val="00F90F7F"/>
    <w:rsid w:val="00F928C0"/>
    <w:rsid w:val="00FA0D75"/>
    <w:rsid w:val="00FA11AD"/>
    <w:rsid w:val="00FB771C"/>
    <w:rsid w:val="00FC0670"/>
    <w:rsid w:val="00FC433F"/>
    <w:rsid w:val="00FC658C"/>
    <w:rsid w:val="00FD21EC"/>
    <w:rsid w:val="00FD5177"/>
    <w:rsid w:val="00FD59C1"/>
    <w:rsid w:val="00FD6C99"/>
    <w:rsid w:val="00FE1FA7"/>
    <w:rsid w:val="00FE3D5C"/>
    <w:rsid w:val="0135047D"/>
    <w:rsid w:val="0174AB0A"/>
    <w:rsid w:val="01BB9B89"/>
    <w:rsid w:val="0249D405"/>
    <w:rsid w:val="027D2CA0"/>
    <w:rsid w:val="0288A133"/>
    <w:rsid w:val="030EAB55"/>
    <w:rsid w:val="035A7D00"/>
    <w:rsid w:val="03E78791"/>
    <w:rsid w:val="0426A366"/>
    <w:rsid w:val="04695F1F"/>
    <w:rsid w:val="049A2910"/>
    <w:rsid w:val="052D84A2"/>
    <w:rsid w:val="054484D3"/>
    <w:rsid w:val="05969582"/>
    <w:rsid w:val="059D85EE"/>
    <w:rsid w:val="05B8C0BE"/>
    <w:rsid w:val="05C273C7"/>
    <w:rsid w:val="05CD3F69"/>
    <w:rsid w:val="060A711E"/>
    <w:rsid w:val="062515EC"/>
    <w:rsid w:val="0635F971"/>
    <w:rsid w:val="06A91469"/>
    <w:rsid w:val="07690FCA"/>
    <w:rsid w:val="07FECD4E"/>
    <w:rsid w:val="08188958"/>
    <w:rsid w:val="083FCB0A"/>
    <w:rsid w:val="088172C4"/>
    <w:rsid w:val="095E55D8"/>
    <w:rsid w:val="0972E9B3"/>
    <w:rsid w:val="09C787E2"/>
    <w:rsid w:val="09E13FD7"/>
    <w:rsid w:val="0A51E469"/>
    <w:rsid w:val="0AA60E2E"/>
    <w:rsid w:val="0AD3695D"/>
    <w:rsid w:val="0B759DF3"/>
    <w:rsid w:val="0B784DD6"/>
    <w:rsid w:val="0BA4FA4E"/>
    <w:rsid w:val="0CF1F246"/>
    <w:rsid w:val="0D4EAFE2"/>
    <w:rsid w:val="0DD7D002"/>
    <w:rsid w:val="0E0D602A"/>
    <w:rsid w:val="0E1B5ACD"/>
    <w:rsid w:val="0E54CF65"/>
    <w:rsid w:val="0E748748"/>
    <w:rsid w:val="0E960734"/>
    <w:rsid w:val="0EE34CD9"/>
    <w:rsid w:val="0FE4C416"/>
    <w:rsid w:val="10D8BB49"/>
    <w:rsid w:val="111D2653"/>
    <w:rsid w:val="113680A3"/>
    <w:rsid w:val="1166B692"/>
    <w:rsid w:val="11C55AFF"/>
    <w:rsid w:val="12112FE2"/>
    <w:rsid w:val="130286F3"/>
    <w:rsid w:val="13196964"/>
    <w:rsid w:val="136E0581"/>
    <w:rsid w:val="1395B3C8"/>
    <w:rsid w:val="13B66B9F"/>
    <w:rsid w:val="13E202AF"/>
    <w:rsid w:val="143B03C9"/>
    <w:rsid w:val="14624281"/>
    <w:rsid w:val="154FF533"/>
    <w:rsid w:val="15A43549"/>
    <w:rsid w:val="1648F60D"/>
    <w:rsid w:val="16675CC4"/>
    <w:rsid w:val="170452EC"/>
    <w:rsid w:val="170AABCB"/>
    <w:rsid w:val="171189C1"/>
    <w:rsid w:val="1738CBA1"/>
    <w:rsid w:val="1766F239"/>
    <w:rsid w:val="18185A4D"/>
    <w:rsid w:val="186C4917"/>
    <w:rsid w:val="186E6D98"/>
    <w:rsid w:val="187611E2"/>
    <w:rsid w:val="18C28832"/>
    <w:rsid w:val="18F89689"/>
    <w:rsid w:val="18F9FACE"/>
    <w:rsid w:val="19068894"/>
    <w:rsid w:val="1984D7B8"/>
    <w:rsid w:val="198F9942"/>
    <w:rsid w:val="19CAE032"/>
    <w:rsid w:val="1A5746F3"/>
    <w:rsid w:val="1A934B49"/>
    <w:rsid w:val="1B05F8F1"/>
    <w:rsid w:val="1B83BF93"/>
    <w:rsid w:val="1C206072"/>
    <w:rsid w:val="1C5A10D7"/>
    <w:rsid w:val="1C5F6DAC"/>
    <w:rsid w:val="1D4885E7"/>
    <w:rsid w:val="1DA70B88"/>
    <w:rsid w:val="1DCB7918"/>
    <w:rsid w:val="1DF40E04"/>
    <w:rsid w:val="1E0E4918"/>
    <w:rsid w:val="1E317277"/>
    <w:rsid w:val="1E363A51"/>
    <w:rsid w:val="1E56F925"/>
    <w:rsid w:val="1E58297D"/>
    <w:rsid w:val="1EDCA846"/>
    <w:rsid w:val="1F4558CB"/>
    <w:rsid w:val="1F7DB529"/>
    <w:rsid w:val="1FAA1979"/>
    <w:rsid w:val="1FF0F9EE"/>
    <w:rsid w:val="1FF786A0"/>
    <w:rsid w:val="207D407F"/>
    <w:rsid w:val="20F763D7"/>
    <w:rsid w:val="2114DB03"/>
    <w:rsid w:val="2178684A"/>
    <w:rsid w:val="2192DDE3"/>
    <w:rsid w:val="219823DE"/>
    <w:rsid w:val="21C1F1CF"/>
    <w:rsid w:val="21D7CEF1"/>
    <w:rsid w:val="21F54464"/>
    <w:rsid w:val="225281DC"/>
    <w:rsid w:val="22A95556"/>
    <w:rsid w:val="22C82917"/>
    <w:rsid w:val="22D82381"/>
    <w:rsid w:val="23E31598"/>
    <w:rsid w:val="244525B7"/>
    <w:rsid w:val="24BC7FFB"/>
    <w:rsid w:val="2563D22A"/>
    <w:rsid w:val="2584D3F6"/>
    <w:rsid w:val="25F72E85"/>
    <w:rsid w:val="265044BB"/>
    <w:rsid w:val="26D100F3"/>
    <w:rsid w:val="27237918"/>
    <w:rsid w:val="2761E44D"/>
    <w:rsid w:val="278D06FB"/>
    <w:rsid w:val="27AF962C"/>
    <w:rsid w:val="27E154E4"/>
    <w:rsid w:val="291F6B82"/>
    <w:rsid w:val="29EB3A60"/>
    <w:rsid w:val="2A779BC3"/>
    <w:rsid w:val="2AEB069D"/>
    <w:rsid w:val="2B100C17"/>
    <w:rsid w:val="2B25EC80"/>
    <w:rsid w:val="2B6E0C5F"/>
    <w:rsid w:val="2B8F902F"/>
    <w:rsid w:val="2BB8E49A"/>
    <w:rsid w:val="2BF93108"/>
    <w:rsid w:val="2C0E6890"/>
    <w:rsid w:val="2D0540E9"/>
    <w:rsid w:val="2DCF98BD"/>
    <w:rsid w:val="2DFB1AE3"/>
    <w:rsid w:val="2E041FE5"/>
    <w:rsid w:val="2E183162"/>
    <w:rsid w:val="2E47ACD9"/>
    <w:rsid w:val="2EFA6539"/>
    <w:rsid w:val="2FC82AC9"/>
    <w:rsid w:val="2FF9022F"/>
    <w:rsid w:val="30A6CCD8"/>
    <w:rsid w:val="30DDF91C"/>
    <w:rsid w:val="30EA6F22"/>
    <w:rsid w:val="310A628C"/>
    <w:rsid w:val="3143D72A"/>
    <w:rsid w:val="3194D290"/>
    <w:rsid w:val="31AE13A7"/>
    <w:rsid w:val="31FE38D0"/>
    <w:rsid w:val="323AC862"/>
    <w:rsid w:val="332CE280"/>
    <w:rsid w:val="335A28D8"/>
    <w:rsid w:val="336A75BA"/>
    <w:rsid w:val="33FB9E27"/>
    <w:rsid w:val="3419F088"/>
    <w:rsid w:val="3432275E"/>
    <w:rsid w:val="345F7EEF"/>
    <w:rsid w:val="345FDBB6"/>
    <w:rsid w:val="347A6990"/>
    <w:rsid w:val="34B1C42A"/>
    <w:rsid w:val="34BA2A63"/>
    <w:rsid w:val="34DA424C"/>
    <w:rsid w:val="34F59492"/>
    <w:rsid w:val="3545C54F"/>
    <w:rsid w:val="364B6F30"/>
    <w:rsid w:val="364D948B"/>
    <w:rsid w:val="36A8F150"/>
    <w:rsid w:val="3741C48E"/>
    <w:rsid w:val="37A1AC71"/>
    <w:rsid w:val="37E65908"/>
    <w:rsid w:val="37F1669C"/>
    <w:rsid w:val="3816B15F"/>
    <w:rsid w:val="3853D179"/>
    <w:rsid w:val="3881F8FF"/>
    <w:rsid w:val="388E0344"/>
    <w:rsid w:val="3900FE6C"/>
    <w:rsid w:val="392FFA3E"/>
    <w:rsid w:val="3935588A"/>
    <w:rsid w:val="398E1A06"/>
    <w:rsid w:val="3A285134"/>
    <w:rsid w:val="3A5F2736"/>
    <w:rsid w:val="3AC539DA"/>
    <w:rsid w:val="3B1F97C8"/>
    <w:rsid w:val="3B78D1B2"/>
    <w:rsid w:val="3BD1EFF5"/>
    <w:rsid w:val="3C276AE5"/>
    <w:rsid w:val="3C2EAC31"/>
    <w:rsid w:val="3C6B7B8C"/>
    <w:rsid w:val="3C735745"/>
    <w:rsid w:val="3D005A01"/>
    <w:rsid w:val="3DC3EF79"/>
    <w:rsid w:val="3E281E9C"/>
    <w:rsid w:val="3E6B861D"/>
    <w:rsid w:val="3ECC9352"/>
    <w:rsid w:val="3F2F9DCD"/>
    <w:rsid w:val="3FAAFD9A"/>
    <w:rsid w:val="3FB2D781"/>
    <w:rsid w:val="3FB508C3"/>
    <w:rsid w:val="3FDDBD93"/>
    <w:rsid w:val="3FF26DBC"/>
    <w:rsid w:val="409BC589"/>
    <w:rsid w:val="40C08449"/>
    <w:rsid w:val="40CA79EF"/>
    <w:rsid w:val="4101241F"/>
    <w:rsid w:val="4118AD1C"/>
    <w:rsid w:val="415434EB"/>
    <w:rsid w:val="42DAD7E1"/>
    <w:rsid w:val="439A94B4"/>
    <w:rsid w:val="442F4A9F"/>
    <w:rsid w:val="443D6399"/>
    <w:rsid w:val="449C4A9B"/>
    <w:rsid w:val="452C22E4"/>
    <w:rsid w:val="4562E889"/>
    <w:rsid w:val="4565E631"/>
    <w:rsid w:val="45AFD4B1"/>
    <w:rsid w:val="45D43052"/>
    <w:rsid w:val="45DF3FBC"/>
    <w:rsid w:val="45E45565"/>
    <w:rsid w:val="460732B4"/>
    <w:rsid w:val="46BE4481"/>
    <w:rsid w:val="47FE2658"/>
    <w:rsid w:val="4807763C"/>
    <w:rsid w:val="482F32C0"/>
    <w:rsid w:val="4845E2AF"/>
    <w:rsid w:val="48EF4E61"/>
    <w:rsid w:val="4940ECA0"/>
    <w:rsid w:val="495D6DD2"/>
    <w:rsid w:val="497F8A9B"/>
    <w:rsid w:val="49FACDAF"/>
    <w:rsid w:val="49FE1682"/>
    <w:rsid w:val="49FF9407"/>
    <w:rsid w:val="4A171A64"/>
    <w:rsid w:val="4AA87909"/>
    <w:rsid w:val="4AADF917"/>
    <w:rsid w:val="4B03618F"/>
    <w:rsid w:val="4B183F02"/>
    <w:rsid w:val="4B24FD1A"/>
    <w:rsid w:val="4B64EC57"/>
    <w:rsid w:val="4B801C8F"/>
    <w:rsid w:val="4B98EAC4"/>
    <w:rsid w:val="4B99E6E3"/>
    <w:rsid w:val="4B9CC217"/>
    <w:rsid w:val="4BE27373"/>
    <w:rsid w:val="4C1B9D06"/>
    <w:rsid w:val="4C2C7336"/>
    <w:rsid w:val="4C43A3AC"/>
    <w:rsid w:val="4C6E1178"/>
    <w:rsid w:val="4C7C309B"/>
    <w:rsid w:val="4C83DF2E"/>
    <w:rsid w:val="4C9C65DD"/>
    <w:rsid w:val="4CB3E858"/>
    <w:rsid w:val="4CC9B6D8"/>
    <w:rsid w:val="4CDAE75F"/>
    <w:rsid w:val="4DB880A9"/>
    <w:rsid w:val="4DCCD53D"/>
    <w:rsid w:val="4DF7968D"/>
    <w:rsid w:val="4E76B7C0"/>
    <w:rsid w:val="4E82828B"/>
    <w:rsid w:val="4EEB9D30"/>
    <w:rsid w:val="4F2F02B5"/>
    <w:rsid w:val="4F44E383"/>
    <w:rsid w:val="4FE4BACC"/>
    <w:rsid w:val="4FEE0328"/>
    <w:rsid w:val="5048C723"/>
    <w:rsid w:val="507F1D89"/>
    <w:rsid w:val="50A1039F"/>
    <w:rsid w:val="50C4A6B8"/>
    <w:rsid w:val="50D20B27"/>
    <w:rsid w:val="50EF0E29"/>
    <w:rsid w:val="50FFE459"/>
    <w:rsid w:val="512E439C"/>
    <w:rsid w:val="513A553F"/>
    <w:rsid w:val="517A0F8A"/>
    <w:rsid w:val="51AE5882"/>
    <w:rsid w:val="52394D17"/>
    <w:rsid w:val="52479391"/>
    <w:rsid w:val="5251B4F7"/>
    <w:rsid w:val="52AE5205"/>
    <w:rsid w:val="52C8F785"/>
    <w:rsid w:val="53291BCF"/>
    <w:rsid w:val="535BE808"/>
    <w:rsid w:val="5362C638"/>
    <w:rsid w:val="53BBF51B"/>
    <w:rsid w:val="54334432"/>
    <w:rsid w:val="5437851B"/>
    <w:rsid w:val="54423929"/>
    <w:rsid w:val="54563D1E"/>
    <w:rsid w:val="54B1B04C"/>
    <w:rsid w:val="5514B062"/>
    <w:rsid w:val="553946F1"/>
    <w:rsid w:val="556E7895"/>
    <w:rsid w:val="558955B9"/>
    <w:rsid w:val="558F3C0D"/>
    <w:rsid w:val="55DD267A"/>
    <w:rsid w:val="56084084"/>
    <w:rsid w:val="562A1FC6"/>
    <w:rsid w:val="56326FFB"/>
    <w:rsid w:val="565ABB84"/>
    <w:rsid w:val="56788025"/>
    <w:rsid w:val="56A4FE0B"/>
    <w:rsid w:val="571AF713"/>
    <w:rsid w:val="57391778"/>
    <w:rsid w:val="578A1443"/>
    <w:rsid w:val="57ACB839"/>
    <w:rsid w:val="59202D24"/>
    <w:rsid w:val="5938307A"/>
    <w:rsid w:val="59399ACA"/>
    <w:rsid w:val="594F23DF"/>
    <w:rsid w:val="5985216F"/>
    <w:rsid w:val="59BA9723"/>
    <w:rsid w:val="5A09E7AB"/>
    <w:rsid w:val="5A55453F"/>
    <w:rsid w:val="5A569106"/>
    <w:rsid w:val="5A745CDC"/>
    <w:rsid w:val="5A769C80"/>
    <w:rsid w:val="5A7DCB5E"/>
    <w:rsid w:val="5A8006D3"/>
    <w:rsid w:val="5ABBFD85"/>
    <w:rsid w:val="5AD0B8E9"/>
    <w:rsid w:val="5AD8BE0B"/>
    <w:rsid w:val="5AF05267"/>
    <w:rsid w:val="5B3AA4D9"/>
    <w:rsid w:val="5B5AB556"/>
    <w:rsid w:val="5B981015"/>
    <w:rsid w:val="5BCF41C9"/>
    <w:rsid w:val="5BEC653A"/>
    <w:rsid w:val="5C1BD734"/>
    <w:rsid w:val="5C26857A"/>
    <w:rsid w:val="5C2D0F63"/>
    <w:rsid w:val="5CA82530"/>
    <w:rsid w:val="5CBCC231"/>
    <w:rsid w:val="5D17A2EB"/>
    <w:rsid w:val="5D5F7B33"/>
    <w:rsid w:val="5DC255DB"/>
    <w:rsid w:val="5E63157A"/>
    <w:rsid w:val="5E70DA4E"/>
    <w:rsid w:val="5EDD0CFB"/>
    <w:rsid w:val="5EE112DE"/>
    <w:rsid w:val="5EFEA7C2"/>
    <w:rsid w:val="5F1A94BC"/>
    <w:rsid w:val="5F54EDF9"/>
    <w:rsid w:val="5F5E263C"/>
    <w:rsid w:val="5F7A20B9"/>
    <w:rsid w:val="5F800219"/>
    <w:rsid w:val="5FE2A27D"/>
    <w:rsid w:val="6037C314"/>
    <w:rsid w:val="608BC9E5"/>
    <w:rsid w:val="60A2BD84"/>
    <w:rsid w:val="6149D6B3"/>
    <w:rsid w:val="616EDD12"/>
    <w:rsid w:val="62495643"/>
    <w:rsid w:val="624B6958"/>
    <w:rsid w:val="626200F8"/>
    <w:rsid w:val="6266133E"/>
    <w:rsid w:val="6293D23B"/>
    <w:rsid w:val="62D8F431"/>
    <w:rsid w:val="62E34BF1"/>
    <w:rsid w:val="62F67255"/>
    <w:rsid w:val="62F72C9E"/>
    <w:rsid w:val="62FA73A7"/>
    <w:rsid w:val="6309E32A"/>
    <w:rsid w:val="63257872"/>
    <w:rsid w:val="63A58870"/>
    <w:rsid w:val="63AB47AE"/>
    <w:rsid w:val="63AC60F4"/>
    <w:rsid w:val="646AC323"/>
    <w:rsid w:val="647E2CF8"/>
    <w:rsid w:val="64A553D0"/>
    <w:rsid w:val="64C5DBD8"/>
    <w:rsid w:val="6521274E"/>
    <w:rsid w:val="652D5326"/>
    <w:rsid w:val="653E82AF"/>
    <w:rsid w:val="657700D0"/>
    <w:rsid w:val="65BB9709"/>
    <w:rsid w:val="66429636"/>
    <w:rsid w:val="664C5EA2"/>
    <w:rsid w:val="665D8613"/>
    <w:rsid w:val="66BDA37F"/>
    <w:rsid w:val="67002A01"/>
    <w:rsid w:val="672EDBDD"/>
    <w:rsid w:val="67A278AB"/>
    <w:rsid w:val="67F4BACB"/>
    <w:rsid w:val="6807625E"/>
    <w:rsid w:val="6814A6CD"/>
    <w:rsid w:val="68637681"/>
    <w:rsid w:val="687D3CF2"/>
    <w:rsid w:val="68BDC100"/>
    <w:rsid w:val="69C2CE97"/>
    <w:rsid w:val="6A0CBEF1"/>
    <w:rsid w:val="6A25D7AC"/>
    <w:rsid w:val="6A4947EF"/>
    <w:rsid w:val="6A7C1F4B"/>
    <w:rsid w:val="6A9AD3A9"/>
    <w:rsid w:val="6A9E0C23"/>
    <w:rsid w:val="6AA45A7F"/>
    <w:rsid w:val="6AC4D7EF"/>
    <w:rsid w:val="6AC8108B"/>
    <w:rsid w:val="6B067631"/>
    <w:rsid w:val="6B3115D3"/>
    <w:rsid w:val="6B3F0320"/>
    <w:rsid w:val="6BB123C8"/>
    <w:rsid w:val="6BBF0A5C"/>
    <w:rsid w:val="6C0E1F6F"/>
    <w:rsid w:val="6C10D75E"/>
    <w:rsid w:val="6C11FE6E"/>
    <w:rsid w:val="6C5E7D41"/>
    <w:rsid w:val="6CBA4945"/>
    <w:rsid w:val="6CE52E30"/>
    <w:rsid w:val="6D15FB92"/>
    <w:rsid w:val="6D419BDA"/>
    <w:rsid w:val="6D8A1FAA"/>
    <w:rsid w:val="6E97EB08"/>
    <w:rsid w:val="6F1DD646"/>
    <w:rsid w:val="6F3BC8F0"/>
    <w:rsid w:val="6F869E9D"/>
    <w:rsid w:val="6FC0BEF7"/>
    <w:rsid w:val="6FD9445C"/>
    <w:rsid w:val="70127443"/>
    <w:rsid w:val="701996B4"/>
    <w:rsid w:val="70837241"/>
    <w:rsid w:val="70C8F9AB"/>
    <w:rsid w:val="70CD615E"/>
    <w:rsid w:val="71029302"/>
    <w:rsid w:val="7107F7B7"/>
    <w:rsid w:val="71E006B7"/>
    <w:rsid w:val="72551955"/>
    <w:rsid w:val="7271091A"/>
    <w:rsid w:val="72BA9295"/>
    <w:rsid w:val="72BC9666"/>
    <w:rsid w:val="72E28D68"/>
    <w:rsid w:val="73556CCE"/>
    <w:rsid w:val="7370974E"/>
    <w:rsid w:val="7390E7D9"/>
    <w:rsid w:val="73A041DF"/>
    <w:rsid w:val="7434739A"/>
    <w:rsid w:val="7444A12F"/>
    <w:rsid w:val="74896920"/>
    <w:rsid w:val="749CDBA0"/>
    <w:rsid w:val="74A7F661"/>
    <w:rsid w:val="74EC0BA2"/>
    <w:rsid w:val="752676B3"/>
    <w:rsid w:val="7537E713"/>
    <w:rsid w:val="75631B75"/>
    <w:rsid w:val="7587F30D"/>
    <w:rsid w:val="75B70586"/>
    <w:rsid w:val="75DAAF10"/>
    <w:rsid w:val="76381E85"/>
    <w:rsid w:val="76AE1BD0"/>
    <w:rsid w:val="76B0DD2F"/>
    <w:rsid w:val="76F514D7"/>
    <w:rsid w:val="770D6FE6"/>
    <w:rsid w:val="77528B72"/>
    <w:rsid w:val="778E03B8"/>
    <w:rsid w:val="77B9FFF8"/>
    <w:rsid w:val="77D71E71"/>
    <w:rsid w:val="784F483B"/>
    <w:rsid w:val="78D431EB"/>
    <w:rsid w:val="7983F0C8"/>
    <w:rsid w:val="79846695"/>
    <w:rsid w:val="79D86D4C"/>
    <w:rsid w:val="79EB189C"/>
    <w:rsid w:val="7A3AAB48"/>
    <w:rsid w:val="7A4FCA25"/>
    <w:rsid w:val="7A7B2009"/>
    <w:rsid w:val="7A988C9D"/>
    <w:rsid w:val="7AAE2033"/>
    <w:rsid w:val="7B136868"/>
    <w:rsid w:val="7B48EA72"/>
    <w:rsid w:val="7B532EAC"/>
    <w:rsid w:val="7B6B968C"/>
    <w:rsid w:val="7B85BE23"/>
    <w:rsid w:val="7B86E8FD"/>
    <w:rsid w:val="7B968FD0"/>
    <w:rsid w:val="7BB5964F"/>
    <w:rsid w:val="7BE1B3DD"/>
    <w:rsid w:val="7BF73B1F"/>
    <w:rsid w:val="7C1A2A56"/>
    <w:rsid w:val="7C256791"/>
    <w:rsid w:val="7D10789C"/>
    <w:rsid w:val="7D5166B0"/>
    <w:rsid w:val="7DC22D83"/>
    <w:rsid w:val="7DF8254B"/>
    <w:rsid w:val="7E2B71AE"/>
    <w:rsid w:val="7EBE89BF"/>
    <w:rsid w:val="7F0A9FCB"/>
    <w:rsid w:val="7F2ED553"/>
    <w:rsid w:val="7F5AAA73"/>
    <w:rsid w:val="7F746A48"/>
    <w:rsid w:val="7FBECD90"/>
  </w:rsids>
  <m:mathPr>
    <m:mathFont m:val="Cambria Math"/>
    <m:brkBin m:val="before"/>
    <m:brkBinSub m:val="--"/>
    <m:smallFrac m:val="0"/>
    <m:dispDef/>
    <m:lMargin m:val="0"/>
    <m:rMargin m:val="0"/>
    <m:defJc m:val="centerGroup"/>
    <m:wrapIndent m:val="1440"/>
    <m:intLim m:val="subSup"/>
    <m:naryLim m:val="undOvr"/>
  </m:mathPr>
  <w:themeFontLang w:val="es-EC"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596909A"/>
  <w15:chartTrackingRefBased/>
  <w15:docId w15:val="{2D46BE40-8079-4042-A5F6-BF6FD66624C1}"/>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HAnsi" w:cstheme="minorBidi"/>
        <w:sz w:val="22"/>
        <w:szCs w:val="22"/>
        <w:lang w:val="es-EC"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A07192"/>
    <w:pPr>
      <w:spacing w:before="100" w:beforeAutospacing="1" w:after="100" w:afterAutospacing="1" w:line="256" w:lineRule="auto"/>
    </w:pPr>
    <w:rPr>
      <w:rFonts w:ascii="Calibri" w:hAnsi="Calibri" w:eastAsia="Times New Roman" w:cs="Times New Roman"/>
      <w:sz w:val="24"/>
      <w:szCs w:val="24"/>
      <w:lang w:eastAsia="es-EC"/>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ListParagraph">
    <w:name w:val="List Paragraph"/>
    <w:basedOn w:val="Normal"/>
    <w:uiPriority w:val="34"/>
    <w:qFormat/>
    <w:rsid w:val="008940C1"/>
    <w:pPr>
      <w:ind w:left="720"/>
      <w:contextualSpacing/>
    </w:pPr>
  </w:style>
  <w:style w:type="table" w:styleId="TableGrid">
    <w:name w:val="Table Grid"/>
    <w:basedOn w:val="TableNormal"/>
    <w:uiPriority w:val="59"/>
    <w:rsid w:val="008E7608"/>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table" w:styleId="GridTable1Light-Accent1">
    <w:name w:val="Grid Table 1 Light Accent 1"/>
    <w:basedOn w:val="TableNormal"/>
    <w:uiPriority w:val="46"/>
    <w:rsid w:val="008E7608"/>
    <w:pPr>
      <w:spacing w:after="0" w:line="240" w:lineRule="auto"/>
    </w:pPr>
    <w:tblPr>
      <w:tblStyleRowBandSize w:val="1"/>
      <w:tblStyleColBandSize w:val="1"/>
      <w:tblBorders>
        <w:top w:val="single" w:color="BDD6EE" w:themeColor="accent1" w:themeTint="66" w:sz="4" w:space="0"/>
        <w:left w:val="single" w:color="BDD6EE" w:themeColor="accent1" w:themeTint="66" w:sz="4" w:space="0"/>
        <w:bottom w:val="single" w:color="BDD6EE" w:themeColor="accent1" w:themeTint="66" w:sz="4" w:space="0"/>
        <w:right w:val="single" w:color="BDD6EE" w:themeColor="accent1" w:themeTint="66" w:sz="4" w:space="0"/>
        <w:insideH w:val="single" w:color="BDD6EE" w:themeColor="accent1" w:themeTint="66" w:sz="4" w:space="0"/>
        <w:insideV w:val="single" w:color="BDD6EE" w:themeColor="accent1" w:themeTint="66" w:sz="4" w:space="0"/>
      </w:tblBorders>
    </w:tblPr>
    <w:tblStylePr w:type="firstRow">
      <w:rPr>
        <w:b/>
        <w:bCs/>
      </w:rPr>
      <w:tblPr/>
      <w:tcPr>
        <w:tcBorders>
          <w:bottom w:val="single" w:color="9CC2E5" w:themeColor="accent1" w:themeTint="99" w:sz="12" w:space="0"/>
        </w:tcBorders>
      </w:tcPr>
    </w:tblStylePr>
    <w:tblStylePr w:type="lastRow">
      <w:rPr>
        <w:b/>
        <w:bCs/>
      </w:rPr>
      <w:tblPr/>
      <w:tcPr>
        <w:tcBorders>
          <w:top w:val="double" w:color="9CC2E5" w:themeColor="accent1" w:themeTint="99" w:sz="2" w:space="0"/>
        </w:tcBorders>
      </w:tcPr>
    </w:tblStylePr>
    <w:tblStylePr w:type="firstCol">
      <w:rPr>
        <w:b/>
        <w:bCs/>
      </w:rPr>
    </w:tblStylePr>
    <w:tblStylePr w:type="lastCol">
      <w:rPr>
        <w:b/>
        <w:bCs/>
      </w:rPr>
    </w:tblStylePr>
  </w:style>
  <w:style w:type="table" w:styleId="GridTable1Light-Accent11" w:customStyle="1">
    <w:name w:val="Grid Table 1 Light - Accent 11"/>
    <w:basedOn w:val="TableNormal"/>
    <w:rsid w:val="00A07192"/>
    <w:pPr>
      <w:spacing w:after="0" w:line="240" w:lineRule="auto"/>
    </w:pPr>
    <w:rPr>
      <w:rFonts w:ascii="Times New Roman" w:hAnsi="Times New Roman" w:eastAsia="Times New Roman" w:cs="Times New Roman"/>
      <w:sz w:val="20"/>
      <w:szCs w:val="20"/>
      <w:lang w:eastAsia="es-EC"/>
    </w:rPr>
    <w:tblPr>
      <w:tblInd w:w="0" w:type="nil"/>
      <w:tblCellMar>
        <w:left w:w="0" w:type="dxa"/>
        <w:right w:w="0" w:type="dxa"/>
      </w:tblCellMar>
    </w:tblPr>
    <w:tblStylePr w:type="firstRow">
      <w:rPr>
        <w:rFonts w:hint="default" w:ascii="Times New Roman" w:hAnsi="Times New Roman" w:cs="Times New Roman"/>
        <w:b/>
        <w:bCs/>
      </w:rPr>
    </w:tblStylePr>
    <w:tblStylePr w:type="lastRow">
      <w:rPr>
        <w:rFonts w:hint="default" w:ascii="Times New Roman" w:hAnsi="Times New Roman" w:cs="Times New Roman"/>
        <w:b/>
        <w:bCs/>
      </w:rPr>
    </w:tblStylePr>
    <w:tblStylePr w:type="firstCol">
      <w:rPr>
        <w:rFonts w:hint="default" w:ascii="Times New Roman" w:hAnsi="Times New Roman" w:cs="Times New Roman"/>
        <w:b/>
        <w:bCs/>
      </w:rPr>
    </w:tblStylePr>
    <w:tblStylePr w:type="lastCol">
      <w:rPr>
        <w:rFonts w:hint="default" w:ascii="Times New Roman" w:hAnsi="Times New Roman" w:cs="Times New Roman"/>
        <w:b/>
        <w:bCs/>
      </w:rPr>
    </w:tblStylePr>
  </w:style>
  <w:style w:type="paragraph" w:styleId="Header">
    <w:name w:val="header"/>
    <w:basedOn w:val="Normal"/>
    <w:link w:val="HeaderChar"/>
    <w:uiPriority w:val="99"/>
    <w:unhideWhenUsed/>
    <w:rsid w:val="00413972"/>
    <w:pPr>
      <w:tabs>
        <w:tab w:val="center" w:pos="4252"/>
        <w:tab w:val="right" w:pos="8504"/>
      </w:tabs>
      <w:spacing w:before="0" w:after="0" w:line="240" w:lineRule="auto"/>
    </w:pPr>
  </w:style>
  <w:style w:type="character" w:styleId="HeaderChar" w:customStyle="1">
    <w:name w:val="Header Char"/>
    <w:basedOn w:val="DefaultParagraphFont"/>
    <w:link w:val="Header"/>
    <w:uiPriority w:val="99"/>
    <w:rsid w:val="00413972"/>
    <w:rPr>
      <w:rFonts w:ascii="Calibri" w:hAnsi="Calibri" w:eastAsia="Times New Roman" w:cs="Times New Roman"/>
      <w:sz w:val="24"/>
      <w:szCs w:val="24"/>
      <w:lang w:eastAsia="es-EC"/>
    </w:rPr>
  </w:style>
  <w:style w:type="paragraph" w:styleId="Footer">
    <w:name w:val="footer"/>
    <w:basedOn w:val="Normal"/>
    <w:link w:val="FooterChar"/>
    <w:uiPriority w:val="99"/>
    <w:unhideWhenUsed/>
    <w:rsid w:val="00413972"/>
    <w:pPr>
      <w:tabs>
        <w:tab w:val="center" w:pos="4252"/>
        <w:tab w:val="right" w:pos="8504"/>
      </w:tabs>
      <w:spacing w:before="0" w:after="0" w:line="240" w:lineRule="auto"/>
    </w:pPr>
  </w:style>
  <w:style w:type="character" w:styleId="FooterChar" w:customStyle="1">
    <w:name w:val="Footer Char"/>
    <w:basedOn w:val="DefaultParagraphFont"/>
    <w:link w:val="Footer"/>
    <w:uiPriority w:val="99"/>
    <w:rsid w:val="00413972"/>
    <w:rPr>
      <w:rFonts w:ascii="Calibri" w:hAnsi="Calibri" w:eastAsia="Times New Roman" w:cs="Times New Roman"/>
      <w:sz w:val="24"/>
      <w:szCs w:val="24"/>
      <w:lang w:eastAsia="es-EC"/>
    </w:rPr>
  </w:style>
  <w:style w:type="character" w:styleId="Emphasis">
    <w:name w:val="Emphasis"/>
    <w:basedOn w:val="DefaultParagraphFont"/>
    <w:uiPriority w:val="20"/>
    <w:qFormat/>
    <w:rsid w:val="00B217E7"/>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943242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image" Target="media/image4.png" Id="rId13" /><Relationship Type="http://schemas.openxmlformats.org/officeDocument/2006/relationships/image" Target="media/image9.png" Id="rId18" /><Relationship Type="http://schemas.openxmlformats.org/officeDocument/2006/relationships/image" Target="media/image17.png" Id="rId26" /><Relationship Type="http://schemas.openxmlformats.org/officeDocument/2006/relationships/image" Target="media/image12.png" Id="rId21" /><Relationship Type="http://schemas.openxmlformats.org/officeDocument/2006/relationships/footer" Target="footer1.xml" Id="rId34" /><Relationship Type="http://schemas.openxmlformats.org/officeDocument/2006/relationships/webSettings" Target="webSettings.xml" Id="rId7" /><Relationship Type="http://schemas.openxmlformats.org/officeDocument/2006/relationships/image" Target="media/image3.png" Id="rId12" /><Relationship Type="http://schemas.openxmlformats.org/officeDocument/2006/relationships/image" Target="media/image8.png" Id="rId17" /><Relationship Type="http://schemas.openxmlformats.org/officeDocument/2006/relationships/image" Target="media/image16.png" Id="rId25" /><Relationship Type="http://schemas.openxmlformats.org/officeDocument/2006/relationships/header" Target="header1.xml" Id="rId33" /><Relationship Type="http://schemas.openxmlformats.org/officeDocument/2006/relationships/customXml" Target="../customXml/item2.xml" Id="rId2" /><Relationship Type="http://schemas.openxmlformats.org/officeDocument/2006/relationships/image" Target="media/image7.png" Id="rId16" /><Relationship Type="http://schemas.openxmlformats.org/officeDocument/2006/relationships/image" Target="media/image11.png" Id="rId20" /><Relationship Type="http://schemas.openxmlformats.org/officeDocument/2006/relationships/image" Target="media/image20.png" Id="rId29" /><Relationship Type="http://schemas.openxmlformats.org/officeDocument/2006/relationships/customXml" Target="../customXml/item1.xml" Id="rId1" /><Relationship Type="http://schemas.openxmlformats.org/officeDocument/2006/relationships/settings" Target="settings.xml" Id="rId6" /><Relationship Type="http://schemas.openxmlformats.org/officeDocument/2006/relationships/image" Target="media/image2.jpg" Id="rId11" /><Relationship Type="http://schemas.openxmlformats.org/officeDocument/2006/relationships/image" Target="media/image15.png" Id="rId24" /><Relationship Type="http://schemas.openxmlformats.org/officeDocument/2006/relationships/image" Target="media/image22.png" Id="rId32" /><Relationship Type="http://schemas.microsoft.com/office/2020/10/relationships/intelligence" Target="intelligence2.xml" Id="rId37" /><Relationship Type="http://schemas.openxmlformats.org/officeDocument/2006/relationships/styles" Target="styles.xml" Id="rId5" /><Relationship Type="http://schemas.openxmlformats.org/officeDocument/2006/relationships/image" Target="media/image14.png" Id="rId23" /><Relationship Type="http://schemas.openxmlformats.org/officeDocument/2006/relationships/image" Target="media/image19.png" Id="rId28" /><Relationship Type="http://schemas.openxmlformats.org/officeDocument/2006/relationships/theme" Target="theme/theme1.xml" Id="rId36" /><Relationship Type="http://schemas.openxmlformats.org/officeDocument/2006/relationships/image" Target="media/image1.png" Id="rId10" /><Relationship Type="http://schemas.openxmlformats.org/officeDocument/2006/relationships/image" Target="media/image10.png" Id="rId19" /><Relationship Type="http://schemas.openxmlformats.org/officeDocument/2006/relationships/hyperlink" Target="https://app.powerbi.com/groups/me/reports/378b98cf-b672-4fad-b18b-5bc403fc09d9/?pbi_source=PowerPoint" TargetMode="External" Id="rId31" /><Relationship Type="http://schemas.openxmlformats.org/officeDocument/2006/relationships/numbering" Target="numbering.xml" Id="rId4" /><Relationship Type="http://schemas.openxmlformats.org/officeDocument/2006/relationships/endnotes" Target="endnotes.xml" Id="rId9" /><Relationship Type="http://schemas.openxmlformats.org/officeDocument/2006/relationships/image" Target="media/image5.png" Id="rId14" /><Relationship Type="http://schemas.openxmlformats.org/officeDocument/2006/relationships/image" Target="media/image13.png" Id="rId22" /><Relationship Type="http://schemas.openxmlformats.org/officeDocument/2006/relationships/image" Target="media/image18.png" Id="rId27" /><Relationship Type="http://schemas.openxmlformats.org/officeDocument/2006/relationships/image" Target="media/image21.png" Id="rId30" /><Relationship Type="http://schemas.openxmlformats.org/officeDocument/2006/relationships/fontTable" Target="fontTable.xml" Id="rId35" /><Relationship Type="http://schemas.openxmlformats.org/officeDocument/2006/relationships/footnotes" Target="footnotes.xml" Id="rId8" /><Relationship Type="http://schemas.openxmlformats.org/officeDocument/2006/relationships/customXml" Target="../customXml/item3.xml" Id="rId3" /></Relationships>
</file>

<file path=word/_rels/header1.xml.rels><?xml version="1.0" encoding="UTF-8" standalone="yes"?>
<Relationships xmlns="http://schemas.openxmlformats.org/package/2006/relationships"><Relationship Id="rId2" Type="http://schemas.openxmlformats.org/officeDocument/2006/relationships/image" Target="media/image24.png"/><Relationship Id="rId1" Type="http://schemas.openxmlformats.org/officeDocument/2006/relationships/image" Target="media/image2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91D538295699B1478351074747FABE82" ma:contentTypeVersion="0" ma:contentTypeDescription="Crear nuevo documento." ma:contentTypeScope="" ma:versionID="4a2af413e653ed06848b002d6c110790">
  <xsd:schema xmlns:xsd="http://www.w3.org/2001/XMLSchema" xmlns:xs="http://www.w3.org/2001/XMLSchema" xmlns:p="http://schemas.microsoft.com/office/2006/metadata/properties" targetNamespace="http://schemas.microsoft.com/office/2006/metadata/properties" ma:root="true" ma:fieldsID="06a4e642b1e1200371df53afc9f90de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CAEF0F15-6485-42A2-AA6F-3251A2D91B35}">
  <ds:schemaRefs>
    <ds:schemaRef ds:uri="http://schemas.microsoft.com/sharepoint/v3/contenttype/forms"/>
  </ds:schemaRefs>
</ds:datastoreItem>
</file>

<file path=customXml/itemProps2.xml><?xml version="1.0" encoding="utf-8"?>
<ds:datastoreItem xmlns:ds="http://schemas.openxmlformats.org/officeDocument/2006/customXml" ds:itemID="{D5612C9C-FF9A-4A52-9BFD-43DC648152F0}">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77F9A1C6-1608-4813-AA0A-31AC6678427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Cuenta Microsoft</dc:creator>
  <keywords/>
  <dc:description/>
  <lastModifiedBy>GUSTAVO JOHN CALLE REVELO</lastModifiedBy>
  <revision>194</revision>
  <dcterms:created xsi:type="dcterms:W3CDTF">2022-10-25T06:29:00.0000000Z</dcterms:created>
  <dcterms:modified xsi:type="dcterms:W3CDTF">2022-11-02T04:14:08.7050165Z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685c37b9-455f-4188-9ac4-d0b3aaf1c3da</vt:lpwstr>
  </property>
  <property fmtid="{D5CDD505-2E9C-101B-9397-08002B2CF9AE}" pid="3" name="ContentTypeId">
    <vt:lpwstr>0x01010091D538295699B1478351074747FABE82</vt:lpwstr>
  </property>
</Properties>
</file>