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483C5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56AE5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61EF8447" w14:textId="0D351284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AA4DD6">
        <w:rPr>
          <w:rFonts w:ascii="Arial" w:eastAsia="Times New Roman" w:hAnsi="Arial" w:cs="Arial"/>
          <w:sz w:val="27"/>
          <w:szCs w:val="27"/>
          <w:lang w:val="ro-RO"/>
        </w:rPr>
        <w:t>explorarea lucrului cu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286CFB1B" w14:textId="77777777" w:rsidR="002C497F" w:rsidRPr="00613A0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87A5D43" w14:textId="0111B294" w:rsidR="00F1449C" w:rsidRDefault="00DB6108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Treceți prin primele 4 scenarii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hyperlink r:id="rId7" w:history="1">
        <w:r w:rsidRPr="002B7A3B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http://katacoda.com/courses/docker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77EA0B34" w14:textId="5E11B5DA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Reminder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trecut: Faceți un cont de student pe </w:t>
      </w:r>
      <w:hyperlink r:id="rId8" w:history="1">
        <w:proofErr w:type="spellStart"/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8BCC645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2D0F32F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B23D94B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953F3B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54BA0C79" w14:textId="0968542F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porni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virtuale Linux.</w:t>
      </w:r>
    </w:p>
    <w:p w14:paraId="007D590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9AF3C7C" wp14:editId="02B05830">
            <wp:extent cx="318052" cy="236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CB6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33D592" wp14:editId="59951B5B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64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8475051" wp14:editId="72E12098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14A" w14:textId="04BC255F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Se vor crea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68038C">
        <w:rPr>
          <w:rFonts w:ascii="Arial" w:eastAsia="Times New Roman" w:hAnsi="Arial" w:cs="Arial"/>
          <w:sz w:val="24"/>
          <w:szCs w:val="24"/>
          <w:lang w:val="ro-RO"/>
        </w:rPr>
        <w:t xml:space="preserve">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1AC5A02" wp14:editId="0C05E30F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25C" w14:textId="77777777" w:rsidR="002C497F" w:rsidRPr="008D336B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lastRenderedPageBreak/>
        <w:t xml:space="preserve">ATENȚIE de la </w:t>
      </w:r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Select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inbound</w:t>
      </w:r>
      <w:proofErr w:type="spellEnd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ports</w:t>
      </w:r>
      <w:proofErr w:type="spellEnd"/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dorim și SSH și HTTP de această dată.</w:t>
      </w:r>
    </w:p>
    <w:p w14:paraId="450184A3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664A4CA9" w14:textId="36632B45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Nu uitați, vrem 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astfel de mașini. Ce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al</w:t>
      </w:r>
      <w:r>
        <w:rPr>
          <w:rFonts w:ascii="Arial" w:eastAsia="Times New Roman" w:hAnsi="Arial" w:cs="Arial"/>
          <w:sz w:val="24"/>
          <w:szCs w:val="24"/>
          <w:lang w:val="ro-RO"/>
        </w:rPr>
        <w:t>alt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v</w:t>
      </w:r>
      <w:r w:rsidR="00023FC1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numi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erver2.</w:t>
      </w:r>
    </w:p>
    <w:p w14:paraId="4B6BDB5E" w14:textId="313DB152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8526A">
        <w:rPr>
          <w:rFonts w:ascii="Arial" w:eastAsia="Times New Roman" w:hAnsi="Arial" w:cs="Arial"/>
          <w:sz w:val="24"/>
          <w:szCs w:val="24"/>
          <w:lang w:val="ro-RO"/>
        </w:rPr>
        <w:t>conectați-vă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03CB752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2F5AF286" w14:textId="59A6F8B8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</w:t>
      </w:r>
      <w:r w:rsidR="00333896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mașini.</w:t>
      </w:r>
    </w:p>
    <w:p w14:paraId="06361890" w14:textId="77777777" w:rsidR="002C497F" w:rsidRPr="00C36113" w:rsidRDefault="002C497F" w:rsidP="002C497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Orice greșeală faceți legată de container puteți să vizualizați containerele și să le ștergeți  folosind:</w:t>
      </w:r>
    </w:p>
    <w:p w14:paraId="6458F6F2" w14:textId="0D566D3C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ls -a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4068951" w14:textId="761E8EBA" w:rsidR="002C497F" w:rsidRPr="00D04892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rm -f CONTAINER_NAME</w:t>
      </w:r>
      <w:r w:rsidR="008D1E05" w:rsidRPr="00D0489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040C4F4" w14:textId="78D2EDFB" w:rsidR="005C08B9" w:rsidRDefault="005C08B9" w:rsidP="005C08B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C08B9">
        <w:rPr>
          <w:rFonts w:ascii="Arial" w:eastAsia="Times New Roman" w:hAnsi="Arial" w:cs="Arial"/>
          <w:sz w:val="24"/>
          <w:szCs w:val="24"/>
          <w:lang w:val="ro-RO"/>
        </w:rPr>
        <w:t>Deocamdată vom lucra doar pe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Pr="005C08B9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865BC8E" w14:textId="6EDAD7E4" w:rsidR="00934AC9" w:rsidRPr="00934AC9" w:rsidRDefault="00934AC9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 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99E9D81" w14:textId="6B056994" w:rsidR="003813EE" w:rsidRDefault="004E268C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arhiva de laborator aveți fișierele .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un site web. Acest </w:t>
      </w:r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site are nevoie de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 xml:space="preserve"> si </w:t>
      </w:r>
      <w:proofErr w:type="spellStart"/>
      <w:r w:rsidR="003813EE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3813EE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7746F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12084" w:rsidRPr="0081208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acest exercițiu vă recomandăm să vă folosiți excesiv de internet.</w:t>
      </w:r>
    </w:p>
    <w:p w14:paraId="045AC6BA" w14:textId="3FDC77E9" w:rsidR="00DA45DB" w:rsidRDefault="00DA45D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avea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user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parola student</w:t>
      </w:r>
    </w:p>
    <w:p w14:paraId="5ECCD71C" w14:textId="11100156" w:rsidR="00127F99" w:rsidRPr="00914A53" w:rsidRDefault="00127F99" w:rsidP="00CF6FC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914A53">
        <w:rPr>
          <w:rFonts w:ascii="Arial" w:eastAsia="Times New Roman" w:hAnsi="Arial" w:cs="Arial"/>
          <w:sz w:val="24"/>
          <w:szCs w:val="24"/>
          <w:lang w:val="ro-RO"/>
        </w:rPr>
        <w:t>Instalați servere</w:t>
      </w:r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apache2, </w:t>
      </w:r>
      <w:proofErr w:type="spellStart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9D414A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suport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mysql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>i</w:t>
      </w:r>
      <w:proofErr w:type="spellEnd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536890" w:rsidRPr="00914A53">
        <w:rPr>
          <w:rFonts w:ascii="Arial" w:eastAsia="Times New Roman" w:hAnsi="Arial" w:cs="Arial"/>
          <w:sz w:val="24"/>
          <w:szCs w:val="24"/>
          <w:lang w:val="ro-RO"/>
        </w:rPr>
        <w:t>. Pentru instalare puteți folosi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="00536890" w:rsidRPr="00914A5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SERVER_NAME</w:t>
      </w:r>
      <w:r w:rsidR="00914A53" w:rsidRPr="00914A53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6B228FB4" w14:textId="2CB21D22" w:rsidR="007746F2" w:rsidRPr="007746F2" w:rsidRDefault="0081208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serverul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trebuie să introduceți baza de date din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. Pentru serverul web va trebui să introduceți în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specific fișierul </w:t>
      </w:r>
      <w:proofErr w:type="spellStart"/>
      <w:r w:rsidR="00CB6E88"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 w:rsidR="00CB6E88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="006C27A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6C27AB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 w:rsidR="005B1446">
        <w:rPr>
          <w:rFonts w:ascii="Arial" w:eastAsia="Times New Roman" w:hAnsi="Arial" w:cs="Arial"/>
          <w:sz w:val="24"/>
          <w:szCs w:val="24"/>
          <w:lang w:val="ro-RO"/>
        </w:rPr>
        <w:t>1</w:t>
      </w:r>
      <w:r w:rsidR="006C27AB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C39A4BD" w14:textId="300FF79F" w:rsidR="009E3B3B" w:rsidRPr="005D225D" w:rsidRDefault="009E3B3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  <w:lang w:val="ro-RO"/>
        </w:rPr>
      </w:pPr>
      <w:r w:rsidRPr="009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="00287A05">
        <w:rPr>
          <w:rFonts w:ascii="Arial" w:eastAsia="Times New Roman" w:hAnsi="Arial" w:cs="Arial"/>
          <w:sz w:val="24"/>
          <w:szCs w:val="24"/>
          <w:lang w:val="ro-RO"/>
        </w:rPr>
        <w:t xml:space="preserve"> Se deschide din browser </w:t>
      </w:r>
      <w:hyperlink r:id="rId13" w:history="1">
        <w:r w:rsidR="005B1446" w:rsidRPr="00951F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http://IP_PUBLIC_SERVER1/</w:t>
        </w:r>
      </w:hyperlink>
    </w:p>
    <w:p w14:paraId="40468497" w14:textId="5A02BE92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Ar trebui să vedeți ceva similar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 xml:space="preserve"> (evident fără </w:t>
      </w:r>
      <w:proofErr w:type="spellStart"/>
      <w:r w:rsidR="00BC04D7">
        <w:rPr>
          <w:rFonts w:ascii="Arial" w:eastAsia="Times New Roman" w:hAnsi="Arial" w:cs="Arial"/>
          <w:sz w:val="24"/>
          <w:szCs w:val="24"/>
          <w:lang w:val="ro-RO"/>
        </w:rPr>
        <w:t>vre</w:t>
      </w:r>
      <w:proofErr w:type="spellEnd"/>
      <w:r w:rsidR="00BC04D7">
        <w:rPr>
          <w:rFonts w:ascii="Arial" w:eastAsia="Times New Roman" w:hAnsi="Arial" w:cs="Arial"/>
          <w:sz w:val="24"/>
          <w:szCs w:val="24"/>
          <w:lang w:val="ro-RO"/>
        </w:rPr>
        <w:t>-o eroare)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F306740" w14:textId="3EF5E096" w:rsidR="005D225D" w:rsidRDefault="005D225D" w:rsidP="005D225D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79B5A844" wp14:editId="4905275F">
            <wp:extent cx="4733925" cy="3211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3AF6" w14:textId="02F5DC11" w:rsidR="005D225D" w:rsidRDefault="005A735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5A7358">
        <w:rPr>
          <w:rFonts w:ascii="Arial" w:eastAsia="Times New Roman" w:hAnsi="Arial" w:cs="Arial"/>
          <w:sz w:val="24"/>
          <w:szCs w:val="24"/>
          <w:lang w:val="ro-RO"/>
        </w:rPr>
        <w:t>Dac</w:t>
      </w:r>
      <w:r>
        <w:rPr>
          <w:rFonts w:ascii="Arial" w:eastAsia="Times New Roman" w:hAnsi="Arial" w:cs="Arial"/>
          <w:sz w:val="24"/>
          <w:szCs w:val="24"/>
          <w:lang w:val="ro-RO"/>
        </w:rPr>
        <w:t>ă site-ul nu afișează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mesajul de </w:t>
      </w:r>
      <w:r w:rsidR="00F4517E">
        <w:rPr>
          <w:rFonts w:ascii="Arial" w:eastAsia="Times New Roman" w:hAnsi="Arial" w:cs="Arial"/>
          <w:sz w:val="24"/>
          <w:szCs w:val="24"/>
        </w:rPr>
        <w:t xml:space="preserve">“Hello” </w:t>
      </w:r>
      <w:r w:rsidR="00F4517E" w:rsidRPr="0017268A">
        <w:rPr>
          <w:rFonts w:ascii="Arial" w:eastAsia="Times New Roman" w:hAnsi="Arial" w:cs="Arial"/>
          <w:sz w:val="24"/>
          <w:szCs w:val="24"/>
          <w:lang w:val="ro-RO"/>
        </w:rPr>
        <w:t>este posibil</w:t>
      </w:r>
      <w:r w:rsidR="00F4517E">
        <w:rPr>
          <w:rFonts w:ascii="Arial" w:eastAsia="Times New Roman" w:hAnsi="Arial" w:cs="Arial"/>
          <w:sz w:val="24"/>
          <w:szCs w:val="24"/>
        </w:rPr>
        <w:t xml:space="preserve"> s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>ă fie necesar</w:t>
      </w:r>
      <w:r w:rsidR="00BC04D7">
        <w:rPr>
          <w:rFonts w:ascii="Arial" w:eastAsia="Times New Roman" w:hAnsi="Arial" w:cs="Arial"/>
          <w:sz w:val="24"/>
          <w:szCs w:val="24"/>
          <w:lang w:val="ro-RO"/>
        </w:rPr>
        <w:t>e</w:t>
      </w:r>
      <w:r w:rsidR="00F4517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 xml:space="preserve">unele </w:t>
      </w:r>
      <w:hyperlink r:id="rId15" w:history="1">
        <w:r w:rsidR="00E83183" w:rsidRPr="00A50137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reinstalări</w:t>
        </w:r>
      </w:hyperlink>
      <w:r w:rsidR="00E83183">
        <w:rPr>
          <w:rFonts w:ascii="Arial" w:eastAsia="Times New Roman" w:hAnsi="Arial" w:cs="Arial"/>
          <w:sz w:val="24"/>
          <w:szCs w:val="24"/>
          <w:lang w:val="ro-RO"/>
        </w:rPr>
        <w:t>. Dezinstalați/Instalați până ce site-ul funcționează. (Este posibil ca acest exercițiu să dureze mai mult</w:t>
      </w:r>
      <w:r w:rsidR="001726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Don</w:t>
      </w:r>
      <w:r w:rsidR="00DD77B4">
        <w:rPr>
          <w:rFonts w:ascii="Arial" w:eastAsia="Times New Roman" w:hAnsi="Arial" w:cs="Arial"/>
          <w:sz w:val="24"/>
          <w:szCs w:val="24"/>
        </w:rPr>
        <w:t>’t give up easily.</w:t>
      </w:r>
      <w:r w:rsidR="00E83183"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D081759" w14:textId="7425D7D7" w:rsidR="00814778" w:rsidRDefault="00814778" w:rsidP="005D225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setare parolă</w:t>
      </w:r>
      <w:r w:rsidR="0065272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652722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 w:rsidR="00652722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6AD63676" w14:textId="1C29891D" w:rsidR="00652722" w:rsidRPr="00FD7FFB" w:rsidRDefault="00652722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</w:p>
    <w:p w14:paraId="1A404861" w14:textId="77777777" w:rsidR="00FD7FFB" w:rsidRPr="00FD7FFB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ALTER USER '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root'@'localhost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' IDENTIFIED WITH </w:t>
      </w:r>
      <w:proofErr w:type="spell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mysql_native_password</w:t>
      </w:r>
      <w:proofErr w:type="spellEnd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BY 'student</w:t>
      </w:r>
      <w:proofErr w:type="gram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';</w:t>
      </w:r>
      <w:proofErr w:type="gramEnd"/>
    </w:p>
    <w:p w14:paraId="007DDF40" w14:textId="25981508" w:rsidR="00652722" w:rsidRDefault="00FD7FFB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FLUSH </w:t>
      </w:r>
      <w:proofErr w:type="gramStart"/>
      <w:r w:rsidRPr="00FD7FF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PRIVILEGES;</w:t>
      </w:r>
      <w:proofErr w:type="gramEnd"/>
    </w:p>
    <w:p w14:paraId="566B98FD" w14:textId="547BF76B" w:rsidR="00391EE3" w:rsidRPr="00FD7FFB" w:rsidRDefault="00391EE3" w:rsidP="00FD7FFB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</w:p>
    <w:p w14:paraId="3CD4BC36" w14:textId="62E57CF0" w:rsidR="00A06C25" w:rsidRPr="00A06C25" w:rsidRDefault="003813EE" w:rsidP="00A06C2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Vrem să instalăm același </w:t>
      </w:r>
      <w:r w:rsidR="009E3B3B">
        <w:rPr>
          <w:rFonts w:ascii="Arial" w:eastAsia="Times New Roman" w:hAnsi="Arial" w:cs="Arial"/>
          <w:sz w:val="24"/>
          <w:szCs w:val="24"/>
          <w:lang w:val="ro-RO"/>
        </w:rPr>
        <w:t>site web pe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C08B9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2C497F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DD77B4">
        <w:rPr>
          <w:rFonts w:ascii="Arial" w:eastAsia="Times New Roman" w:hAnsi="Arial" w:cs="Arial"/>
          <w:sz w:val="24"/>
          <w:szCs w:val="24"/>
          <w:lang w:val="ro-RO"/>
        </w:rPr>
        <w:t xml:space="preserve"> folosind </w:t>
      </w:r>
      <w:proofErr w:type="spellStart"/>
      <w:r w:rsidR="00DD77B4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="002C497F" w:rsidRPr="00FB202E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2D875FE5" w14:textId="5181879A" w:rsidR="006900CD" w:rsidRPr="00EF7FF9" w:rsidRDefault="006900CD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</w:t>
      </w:r>
      <w:r>
        <w:rPr>
          <w:rFonts w:ascii="Arial" w:eastAsia="Times New Roman" w:hAnsi="Arial" w:cs="Arial"/>
          <w:sz w:val="24"/>
          <w:szCs w:val="24"/>
          <w:lang w:val="ro-RO"/>
        </w:rPr>
        <w:t>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D769AED" w14:textId="77777777" w:rsidR="006900CD" w:rsidRPr="00344E54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unt necesare mai multe comenzi complexe, acestea le găsiți în fișierul </w:t>
      </w:r>
      <w:r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435EF91B" w14:textId="6882E7E7" w:rsidR="006900CD" w:rsidRPr="006900CD" w:rsidRDefault="006900CD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5F117C27" w14:textId="5902C17D" w:rsidR="00A06C25" w:rsidRDefault="00A06C25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="0045034B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s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pe </w:t>
      </w:r>
      <w:r w:rsidR="0045034B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>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A11129F" w14:textId="5DCB65E9" w:rsidR="002C497F" w:rsidRPr="0095391B" w:rsidRDefault="002C497F" w:rsidP="00934AC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Vom avea nevoie de o rețea virtuală specială pentru aceste containere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042313" w14:textId="77777777" w:rsidR="002C497F" w:rsidRPr="00810633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o astfel de rețea putem adresa containerele folosind numele lor în loc de IP-uri aceasta având suport DNS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-in.</w:t>
      </w:r>
    </w:p>
    <w:p w14:paraId="65C2440D" w14:textId="2B605AB2" w:rsidR="002C497F" w:rsidRPr="00160F68" w:rsidRDefault="002C497F" w:rsidP="00934AC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create MY_NETWORK_NAME</w:t>
      </w:r>
    </w:p>
    <w:p w14:paraId="2A843AC1" w14:textId="44151F9A" w:rsidR="00160F68" w:rsidRPr="009A78D2" w:rsidRDefault="00160F68" w:rsidP="00160F6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60F6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ls</w:t>
      </w:r>
    </w:p>
    <w:p w14:paraId="68B990BE" w14:textId="746C9863" w:rsidR="002C497F" w:rsidRPr="00620818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Aplicația care va rula pe serverul web necesită </w:t>
      </w:r>
      <w:r w:rsidR="00FC673E">
        <w:rPr>
          <w:rFonts w:ascii="Arial" w:eastAsia="Times New Roman" w:hAnsi="Arial" w:cs="Arial"/>
          <w:sz w:val="24"/>
          <w:szCs w:val="24"/>
          <w:lang w:val="ro-RO"/>
        </w:rPr>
        <w:t xml:space="preserve">o bază de date </w:t>
      </w:r>
      <w:proofErr w:type="spellStart"/>
      <w:r w:rsidR="00FC673E" w:rsidRP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mysql</w:t>
      </w:r>
      <w:proofErr w:type="spellEnd"/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1F2CA0D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este un server des folosit și astfel are o imagine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hub. </w:t>
      </w:r>
    </w:p>
    <w:p w14:paraId="15CB0678" w14:textId="77777777" w:rsidR="00DB50D2" w:rsidRDefault="00C24A7B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24A7B">
        <w:rPr>
          <w:rFonts w:ascii="Arial" w:eastAsia="Times New Roman" w:hAnsi="Arial" w:cs="Arial"/>
          <w:sz w:val="24"/>
          <w:szCs w:val="24"/>
          <w:lang w:val="ro-RO"/>
        </w:rPr>
        <w:t>Rulați: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A3E2652" w14:textId="66E8D03E" w:rsidR="002C497F" w:rsidRDefault="002C497F" w:rsidP="00DB50D2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run </w:t>
      </w:r>
      <w:r w:rsidR="000A310F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-e MYSQL_ROOT_PASSWORD=</w:t>
      </w:r>
      <w:r w:rsidR="003A2C3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student</w:t>
      </w:r>
      <w:r w:rsidR="009D3E1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--network MY_NETWORK_NAME --name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FC673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-d </w:t>
      </w:r>
      <w:r w:rsidR="00FC673E" w:rsidRPr="000A310F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r w:rsidR="007A2655" w:rsidRPr="007A265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:5.7</w:t>
      </w:r>
    </w:p>
    <w:p w14:paraId="4D50EA36" w14:textId="05751FAE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</w:t>
      </w:r>
      <w:proofErr w:type="spellStart"/>
      <w:r w:rsidR="00FC673E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fie în aceeași rețea virtuală cu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435EBF7" w14:textId="2AFE34DC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important ca acest container să aibă numele </w:t>
      </w:r>
      <w:proofErr w:type="spellStart"/>
      <w:r w:rsidRPr="00CF70F7">
        <w:rPr>
          <w:rFonts w:ascii="Arial" w:eastAsia="Times New Roman" w:hAnsi="Arial" w:cs="Arial"/>
          <w:b/>
          <w:bCs/>
          <w:sz w:val="24"/>
          <w:szCs w:val="24"/>
          <w:lang w:val="ro-RO"/>
        </w:rPr>
        <w:t>my</w:t>
      </w:r>
      <w:r w:rsidR="00FC673E">
        <w:rPr>
          <w:rFonts w:ascii="Arial" w:eastAsia="Times New Roman" w:hAnsi="Arial" w:cs="Arial"/>
          <w:b/>
          <w:bCs/>
          <w:sz w:val="24"/>
          <w:szCs w:val="24"/>
          <w:lang w:val="ro-RO"/>
        </w:rPr>
        <w:t>sql</w:t>
      </w:r>
      <w:proofErr w:type="spellEnd"/>
      <w:r w:rsidR="008F49AA">
        <w:rPr>
          <w:rFonts w:ascii="Arial" w:eastAsia="Times New Roman" w:hAnsi="Arial" w:cs="Arial"/>
          <w:b/>
          <w:bCs/>
          <w:sz w:val="24"/>
          <w:szCs w:val="24"/>
          <w:lang w:val="ro-RO"/>
        </w:rPr>
        <w:t>-server</w:t>
      </w:r>
      <w:r w:rsidRPr="00CF70F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Acest nume este folosit în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Îl puteți modifica doar dacă îl modificați peste tot.</w:t>
      </w:r>
    </w:p>
    <w:p w14:paraId="13AA2E1D" w14:textId="6D1D3925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-d setează containerul să ruleze ca un daemon, în background iar </w:t>
      </w:r>
      <w:proofErr w:type="spellStart"/>
      <w:r w:rsidR="009D3E19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imaginea luată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4F65F7C" w14:textId="77777777" w:rsidR="00B569E4" w:rsidRDefault="00B569E4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baza de date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</w:p>
    <w:p w14:paraId="15262692" w14:textId="54E909DF" w:rsidR="007072E4" w:rsidRPr="00B569E4" w:rsidRDefault="00DB50D2" w:rsidP="00B569E4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exec -i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-server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-c 'exec 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uroot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p"$MYSQL_ROOT_PASSWORD</w:t>
      </w:r>
      <w:proofErr w:type="spellEnd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"' &lt; </w:t>
      </w:r>
      <w:r w:rsidR="003C7CD9"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server</w:t>
      </w:r>
      <w:r w:rsidR="005B144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2</w:t>
      </w:r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/all-</w:t>
      </w:r>
      <w:proofErr w:type="spellStart"/>
      <w:r w:rsidRPr="00B569E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databases.sql</w:t>
      </w:r>
      <w:proofErr w:type="spellEnd"/>
    </w:p>
    <w:p w14:paraId="02B7B7AD" w14:textId="487AB71F" w:rsidR="002C497F" w:rsidRPr="003D7F77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exec -it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</w:t>
      </w:r>
      <w:r w:rsid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sql</w:t>
      </w:r>
      <w:proofErr w:type="spellEnd"/>
      <w:r w:rsidR="00DB50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-server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/bin/bash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>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 xml:space="preserve"> intrați în container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puteți da </w:t>
      </w:r>
      <w:proofErr w:type="spellStart"/>
      <w:r w:rsidR="002A3A67" w:rsidRPr="002A3A6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apoi comenzi </w:t>
      </w:r>
      <w:proofErr w:type="spellStart"/>
      <w:r w:rsidR="002A3A67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gen </w:t>
      </w:r>
      <w:r w:rsidR="002820F3" w:rsidRPr="002820F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show databases;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listarea tuturor </w:t>
      </w:r>
      <w:r w:rsidR="002820F3">
        <w:rPr>
          <w:rFonts w:ascii="Arial" w:eastAsia="Times New Roman" w:hAnsi="Arial" w:cs="Arial"/>
          <w:sz w:val="24"/>
          <w:szCs w:val="24"/>
          <w:lang w:val="ro-RO"/>
        </w:rPr>
        <w:t>bazelor de date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</w:t>
      </w:r>
      <w:r w:rsidR="00152BB8">
        <w:rPr>
          <w:rFonts w:ascii="Arial" w:eastAsia="Times New Roman" w:hAnsi="Arial" w:cs="Arial"/>
          <w:sz w:val="24"/>
          <w:szCs w:val="24"/>
          <w:lang w:val="ro-RO"/>
        </w:rPr>
        <w:t xml:space="preserve"> aplicația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52BB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din container se poate ieși folosind </w:t>
      </w:r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0E109B" w14:textId="2790FC06" w:rsidR="002C497F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Construcția imagin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ea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serverul web:</w:t>
      </w:r>
    </w:p>
    <w:p w14:paraId="7FA00351" w14:textId="5DDADBD0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 container este unul particularizat pentru acest laborator, astfel imaginea pentru el va trebui construită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 w:rsidR="00873F53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>C</w:t>
      </w:r>
      <w:r>
        <w:rPr>
          <w:rFonts w:ascii="Arial" w:eastAsia="Times New Roman" w:hAnsi="Arial" w:cs="Arial"/>
          <w:sz w:val="24"/>
          <w:szCs w:val="24"/>
          <w:lang w:val="ro-RO"/>
        </w:rPr>
        <w:t>od-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va rula pe acesta</w:t>
      </w:r>
      <w:r w:rsidR="00873F53">
        <w:rPr>
          <w:rFonts w:ascii="Arial" w:eastAsia="Times New Roman" w:hAnsi="Arial" w:cs="Arial"/>
          <w:sz w:val="24"/>
          <w:szCs w:val="24"/>
          <w:lang w:val="ro-RO"/>
        </w:rPr>
        <w:t xml:space="preserve"> este în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38AC38AE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Analizați fișierul </w:t>
      </w:r>
      <w:proofErr w:type="spellStart"/>
      <w:r w:rsidRPr="00894712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</w:t>
      </w:r>
      <w:r w:rsidRPr="0089471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207479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pornește de la imaginea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529100" w14:textId="63A64C60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instalează suport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putea comunica cu un server </w:t>
      </w:r>
      <w:proofErr w:type="spellStart"/>
      <w:r w:rsidR="00FB038F">
        <w:rPr>
          <w:rFonts w:ascii="Arial" w:eastAsia="Times New Roman" w:hAnsi="Arial" w:cs="Arial"/>
          <w:sz w:val="24"/>
          <w:szCs w:val="24"/>
          <w:lang w:val="ro-R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6916D5C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copiază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/var/www/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 . Acesta va fi rulat când accesăm serverul.</w:t>
      </w:r>
    </w:p>
    <w:p w14:paraId="36888402" w14:textId="77777777" w:rsidR="002C497F" w:rsidRPr="00D129BB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build -t IMAGE_TAG_NAME .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punct, aceasta 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ste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calea către </w:t>
      </w:r>
      <w:proofErr w:type="spellStart"/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E3D109A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ocker image ls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B2AF8B" w14:textId="77777777" w:rsidR="002C497F" w:rsidRPr="003F2DCA" w:rsidRDefault="002C497F" w:rsidP="00934A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container server web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D057244" w14:textId="77777777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Puteți porni de la comanda: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run IMAGE_TAG_NAME</w:t>
      </w:r>
    </w:p>
    <w:p w14:paraId="74FD5D76" w14:textId="77777777" w:rsidR="002C497F" w:rsidRPr="004E6156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pur și simplu ați dat comanda de mai sus când veți lista containerele veți descoperii că acesta deja s-a oprit. Vedeți la începutul laboratorului cum puteți șterge containerul creat.</w:t>
      </w:r>
    </w:p>
    <w:p w14:paraId="36F77200" w14:textId="77777777" w:rsidR="002C497F" w:rsidRDefault="009450A2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16" w:history="1">
        <w:r w:rsidR="002C497F" w:rsidRPr="005A7C6F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Bazat pe documentație</w:t>
        </w:r>
      </w:hyperlink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comenzii de mai sus trebuie să adăugați următoarele:</w:t>
      </w:r>
    </w:p>
    <w:p w14:paraId="4DDD46D6" w14:textId="612FCC82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Conexiune la rețeaua creată la punctul </w:t>
      </w:r>
      <w:r w:rsidR="004E214B">
        <w:rPr>
          <w:rFonts w:ascii="Arial" w:eastAsia="Times New Roman" w:hAnsi="Arial" w:cs="Arial"/>
          <w:sz w:val="24"/>
          <w:szCs w:val="24"/>
          <w:lang w:val="ro-RO"/>
        </w:rPr>
        <w:t>9</w:t>
      </w:r>
      <w:r>
        <w:rPr>
          <w:rFonts w:ascii="Arial" w:eastAsia="Times New Roman" w:hAnsi="Arial" w:cs="Arial"/>
          <w:sz w:val="24"/>
          <w:szCs w:val="24"/>
          <w:lang w:val="ro-RO"/>
        </w:rPr>
        <w:t>. (Necesită și parametru)</w:t>
      </w:r>
    </w:p>
    <w:p w14:paraId="3CF35B9B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Rularea containerului în background.</w:t>
      </w:r>
    </w:p>
    <w:p w14:paraId="5F0E174F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Asignarea unui nume containerului. (Necesită și parametru)</w:t>
      </w:r>
    </w:p>
    <w:p w14:paraId="3AA10EE9" w14:textId="77777777" w:rsidR="002C497F" w:rsidRDefault="002C497F" w:rsidP="00934A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Publicarea portului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655ED2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5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-p 80:80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4FC5D8FC" w14:textId="108AB078" w:rsidR="002C497F" w:rsidRDefault="002C497F" w:rsidP="00934AC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intrați pe adresa publică a server</w:t>
      </w:r>
      <w:r w:rsidR="001B6BBF">
        <w:rPr>
          <w:rFonts w:ascii="Arial" w:eastAsia="Times New Roman" w:hAnsi="Arial" w:cs="Arial"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936964">
        <w:rPr>
          <w:rFonts w:ascii="Arial" w:eastAsia="Times New Roman" w:hAnsi="Arial" w:cs="Arial"/>
          <w:sz w:val="24"/>
          <w:szCs w:val="24"/>
          <w:lang w:val="ro-RO"/>
        </w:rPr>
        <w:t xml:space="preserve"> Va apărea similar:</w:t>
      </w:r>
    </w:p>
    <w:p w14:paraId="74221B4D" w14:textId="7864B72A" w:rsidR="002C497F" w:rsidRPr="00BF3B2A" w:rsidRDefault="00936964" w:rsidP="002C497F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AD3C975" wp14:editId="5E69A317">
            <wp:extent cx="4733925" cy="32115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0" cy="3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0AF9" w14:textId="157F390D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serverice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ls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>. De</w:t>
      </w:r>
      <w:r w:rsidR="009450A2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asemenea va trebui să aveți deschis site-ul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și site-ul din </w:t>
      </w:r>
      <w:r w:rsidR="000B3929">
        <w:rPr>
          <w:rFonts w:ascii="Arial" w:eastAsia="Times New Roman" w:hAnsi="Arial" w:cs="Arial"/>
          <w:sz w:val="24"/>
          <w:szCs w:val="24"/>
          <w:lang w:val="ro-RO"/>
        </w:rPr>
        <w:t xml:space="preserve">server1 și din </w:t>
      </w: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server2. </w:t>
      </w: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A6FD955" w14:textId="77777777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94B5A" w14:textId="77777777" w:rsidR="00A22E00" w:rsidRDefault="00A22E00" w:rsidP="00F23C68">
      <w:pPr>
        <w:spacing w:after="0" w:line="240" w:lineRule="auto"/>
      </w:pPr>
      <w:r>
        <w:separator/>
      </w:r>
    </w:p>
  </w:endnote>
  <w:endnote w:type="continuationSeparator" w:id="0">
    <w:p w14:paraId="2DD7D8C5" w14:textId="77777777" w:rsidR="00A22E00" w:rsidRDefault="00A22E00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6E90B" w14:textId="77777777" w:rsidR="00A22E00" w:rsidRDefault="00A22E00" w:rsidP="00F23C68">
      <w:pPr>
        <w:spacing w:after="0" w:line="240" w:lineRule="auto"/>
      </w:pPr>
      <w:r>
        <w:separator/>
      </w:r>
    </w:p>
  </w:footnote>
  <w:footnote w:type="continuationSeparator" w:id="0">
    <w:p w14:paraId="277CFBBE" w14:textId="77777777" w:rsidR="00A22E00" w:rsidRDefault="00A22E00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C0BC6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D729C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3FC1"/>
    <w:rsid w:val="00036886"/>
    <w:rsid w:val="000420A3"/>
    <w:rsid w:val="000501F9"/>
    <w:rsid w:val="00063471"/>
    <w:rsid w:val="000741C4"/>
    <w:rsid w:val="000772CA"/>
    <w:rsid w:val="00087427"/>
    <w:rsid w:val="000A310F"/>
    <w:rsid w:val="000A3C82"/>
    <w:rsid w:val="000B3929"/>
    <w:rsid w:val="000B3F7C"/>
    <w:rsid w:val="000C53CE"/>
    <w:rsid w:val="000D3BF4"/>
    <w:rsid w:val="0010201C"/>
    <w:rsid w:val="00110B3F"/>
    <w:rsid w:val="001173C7"/>
    <w:rsid w:val="00124E88"/>
    <w:rsid w:val="00127F99"/>
    <w:rsid w:val="00151CC0"/>
    <w:rsid w:val="00152BB8"/>
    <w:rsid w:val="00160F68"/>
    <w:rsid w:val="0017268A"/>
    <w:rsid w:val="0018399C"/>
    <w:rsid w:val="0018670E"/>
    <w:rsid w:val="001B6BBF"/>
    <w:rsid w:val="001D1CE9"/>
    <w:rsid w:val="001E6D68"/>
    <w:rsid w:val="001F6132"/>
    <w:rsid w:val="00211F92"/>
    <w:rsid w:val="00214D39"/>
    <w:rsid w:val="00272FFA"/>
    <w:rsid w:val="00274EF9"/>
    <w:rsid w:val="00277953"/>
    <w:rsid w:val="00281C55"/>
    <w:rsid w:val="002820F3"/>
    <w:rsid w:val="0028369F"/>
    <w:rsid w:val="00287A05"/>
    <w:rsid w:val="00287EE9"/>
    <w:rsid w:val="0029264C"/>
    <w:rsid w:val="00294A5F"/>
    <w:rsid w:val="002964E5"/>
    <w:rsid w:val="002A3A67"/>
    <w:rsid w:val="002A6281"/>
    <w:rsid w:val="002B5A84"/>
    <w:rsid w:val="002C497F"/>
    <w:rsid w:val="002C6797"/>
    <w:rsid w:val="002F2920"/>
    <w:rsid w:val="00300D1A"/>
    <w:rsid w:val="003047C0"/>
    <w:rsid w:val="003142EC"/>
    <w:rsid w:val="00324695"/>
    <w:rsid w:val="00333896"/>
    <w:rsid w:val="00337424"/>
    <w:rsid w:val="00341AED"/>
    <w:rsid w:val="00363BDC"/>
    <w:rsid w:val="0037478B"/>
    <w:rsid w:val="003813EE"/>
    <w:rsid w:val="0038350D"/>
    <w:rsid w:val="00391EE3"/>
    <w:rsid w:val="003964DF"/>
    <w:rsid w:val="00396CC0"/>
    <w:rsid w:val="003A2C33"/>
    <w:rsid w:val="003C02B3"/>
    <w:rsid w:val="003C2070"/>
    <w:rsid w:val="003C2BE3"/>
    <w:rsid w:val="003C4922"/>
    <w:rsid w:val="003C7CD9"/>
    <w:rsid w:val="003E01A7"/>
    <w:rsid w:val="003E199B"/>
    <w:rsid w:val="003F1092"/>
    <w:rsid w:val="004115C5"/>
    <w:rsid w:val="00412CCE"/>
    <w:rsid w:val="00446160"/>
    <w:rsid w:val="0045034B"/>
    <w:rsid w:val="00457F0C"/>
    <w:rsid w:val="0046089B"/>
    <w:rsid w:val="00470CCB"/>
    <w:rsid w:val="0047392B"/>
    <w:rsid w:val="00487349"/>
    <w:rsid w:val="00490A6C"/>
    <w:rsid w:val="004939D3"/>
    <w:rsid w:val="00495126"/>
    <w:rsid w:val="004C6C1A"/>
    <w:rsid w:val="004E214B"/>
    <w:rsid w:val="004E248C"/>
    <w:rsid w:val="004E268C"/>
    <w:rsid w:val="004F059A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36890"/>
    <w:rsid w:val="0054128D"/>
    <w:rsid w:val="00550A6C"/>
    <w:rsid w:val="00552BB4"/>
    <w:rsid w:val="00553D94"/>
    <w:rsid w:val="005663FC"/>
    <w:rsid w:val="00576CBA"/>
    <w:rsid w:val="0058526A"/>
    <w:rsid w:val="005A4FCC"/>
    <w:rsid w:val="005A7358"/>
    <w:rsid w:val="005A7BCA"/>
    <w:rsid w:val="005B1446"/>
    <w:rsid w:val="005B2565"/>
    <w:rsid w:val="005B46BD"/>
    <w:rsid w:val="005C08B9"/>
    <w:rsid w:val="005C5D01"/>
    <w:rsid w:val="005D225D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52722"/>
    <w:rsid w:val="00657D8D"/>
    <w:rsid w:val="00667121"/>
    <w:rsid w:val="006900CD"/>
    <w:rsid w:val="00696E15"/>
    <w:rsid w:val="006B25DF"/>
    <w:rsid w:val="006B2D4B"/>
    <w:rsid w:val="006C27AB"/>
    <w:rsid w:val="006E57A9"/>
    <w:rsid w:val="007034F5"/>
    <w:rsid w:val="007072E4"/>
    <w:rsid w:val="0072269C"/>
    <w:rsid w:val="00754811"/>
    <w:rsid w:val="0075494C"/>
    <w:rsid w:val="007746F2"/>
    <w:rsid w:val="007771CA"/>
    <w:rsid w:val="00777AED"/>
    <w:rsid w:val="00781857"/>
    <w:rsid w:val="00792562"/>
    <w:rsid w:val="007935F1"/>
    <w:rsid w:val="007952F5"/>
    <w:rsid w:val="00796C9A"/>
    <w:rsid w:val="007A1565"/>
    <w:rsid w:val="007A2655"/>
    <w:rsid w:val="007B7D12"/>
    <w:rsid w:val="007C1CD7"/>
    <w:rsid w:val="007E3B3B"/>
    <w:rsid w:val="007F53CD"/>
    <w:rsid w:val="007F5463"/>
    <w:rsid w:val="00802759"/>
    <w:rsid w:val="00812084"/>
    <w:rsid w:val="00814778"/>
    <w:rsid w:val="00832DC9"/>
    <w:rsid w:val="00836979"/>
    <w:rsid w:val="00854725"/>
    <w:rsid w:val="008608E0"/>
    <w:rsid w:val="00861741"/>
    <w:rsid w:val="0086475C"/>
    <w:rsid w:val="00873699"/>
    <w:rsid w:val="00873F53"/>
    <w:rsid w:val="00880C27"/>
    <w:rsid w:val="008909A4"/>
    <w:rsid w:val="00897536"/>
    <w:rsid w:val="008C1ED7"/>
    <w:rsid w:val="008D1E05"/>
    <w:rsid w:val="008E0E1D"/>
    <w:rsid w:val="008E620F"/>
    <w:rsid w:val="008E77A0"/>
    <w:rsid w:val="008F49AA"/>
    <w:rsid w:val="00900937"/>
    <w:rsid w:val="00914A53"/>
    <w:rsid w:val="00923F9E"/>
    <w:rsid w:val="00934AC9"/>
    <w:rsid w:val="00936964"/>
    <w:rsid w:val="00943CDB"/>
    <w:rsid w:val="00944C19"/>
    <w:rsid w:val="009450A2"/>
    <w:rsid w:val="00956AE5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3E19"/>
    <w:rsid w:val="009D414A"/>
    <w:rsid w:val="009D6420"/>
    <w:rsid w:val="009E3B3B"/>
    <w:rsid w:val="00A06C25"/>
    <w:rsid w:val="00A10110"/>
    <w:rsid w:val="00A22E00"/>
    <w:rsid w:val="00A4116F"/>
    <w:rsid w:val="00A47386"/>
    <w:rsid w:val="00A50137"/>
    <w:rsid w:val="00A52DE4"/>
    <w:rsid w:val="00A7151A"/>
    <w:rsid w:val="00A7568F"/>
    <w:rsid w:val="00AA1735"/>
    <w:rsid w:val="00AA4DD6"/>
    <w:rsid w:val="00AB2894"/>
    <w:rsid w:val="00AB4D4B"/>
    <w:rsid w:val="00AB775C"/>
    <w:rsid w:val="00AC38AA"/>
    <w:rsid w:val="00AD67D3"/>
    <w:rsid w:val="00AF305B"/>
    <w:rsid w:val="00B12EA2"/>
    <w:rsid w:val="00B1776C"/>
    <w:rsid w:val="00B569E4"/>
    <w:rsid w:val="00B6045D"/>
    <w:rsid w:val="00B65F3A"/>
    <w:rsid w:val="00B6680C"/>
    <w:rsid w:val="00B712C5"/>
    <w:rsid w:val="00B75E60"/>
    <w:rsid w:val="00B85855"/>
    <w:rsid w:val="00B8683A"/>
    <w:rsid w:val="00B900D5"/>
    <w:rsid w:val="00BB5C65"/>
    <w:rsid w:val="00BC04D7"/>
    <w:rsid w:val="00BC5700"/>
    <w:rsid w:val="00BE145E"/>
    <w:rsid w:val="00BF2C20"/>
    <w:rsid w:val="00BF3D80"/>
    <w:rsid w:val="00BF4F80"/>
    <w:rsid w:val="00BF5823"/>
    <w:rsid w:val="00C0345D"/>
    <w:rsid w:val="00C04539"/>
    <w:rsid w:val="00C06D1A"/>
    <w:rsid w:val="00C11A35"/>
    <w:rsid w:val="00C24A7B"/>
    <w:rsid w:val="00C31CB6"/>
    <w:rsid w:val="00C37C72"/>
    <w:rsid w:val="00C46A04"/>
    <w:rsid w:val="00C6748E"/>
    <w:rsid w:val="00C74C1F"/>
    <w:rsid w:val="00C758FE"/>
    <w:rsid w:val="00C75EA0"/>
    <w:rsid w:val="00C8726A"/>
    <w:rsid w:val="00CA2595"/>
    <w:rsid w:val="00CB6E88"/>
    <w:rsid w:val="00CE01A9"/>
    <w:rsid w:val="00CE0767"/>
    <w:rsid w:val="00CE2085"/>
    <w:rsid w:val="00D04892"/>
    <w:rsid w:val="00D20AD1"/>
    <w:rsid w:val="00D35AD7"/>
    <w:rsid w:val="00D52193"/>
    <w:rsid w:val="00D72A68"/>
    <w:rsid w:val="00D840A8"/>
    <w:rsid w:val="00D92334"/>
    <w:rsid w:val="00DA3FF2"/>
    <w:rsid w:val="00DA45DB"/>
    <w:rsid w:val="00DB50D2"/>
    <w:rsid w:val="00DB6108"/>
    <w:rsid w:val="00DD63EB"/>
    <w:rsid w:val="00DD77B4"/>
    <w:rsid w:val="00DE21C6"/>
    <w:rsid w:val="00DE2563"/>
    <w:rsid w:val="00DE5FCC"/>
    <w:rsid w:val="00E32AE8"/>
    <w:rsid w:val="00E35C90"/>
    <w:rsid w:val="00E415C2"/>
    <w:rsid w:val="00E4616A"/>
    <w:rsid w:val="00E83183"/>
    <w:rsid w:val="00E8553E"/>
    <w:rsid w:val="00E92606"/>
    <w:rsid w:val="00E97CB4"/>
    <w:rsid w:val="00EA03A5"/>
    <w:rsid w:val="00EB7055"/>
    <w:rsid w:val="00EC2869"/>
    <w:rsid w:val="00EC4E3D"/>
    <w:rsid w:val="00EC6C25"/>
    <w:rsid w:val="00EC7717"/>
    <w:rsid w:val="00ED237D"/>
    <w:rsid w:val="00EE4395"/>
    <w:rsid w:val="00F07821"/>
    <w:rsid w:val="00F1449C"/>
    <w:rsid w:val="00F2159A"/>
    <w:rsid w:val="00F23C68"/>
    <w:rsid w:val="00F330DD"/>
    <w:rsid w:val="00F4517E"/>
    <w:rsid w:val="00F45FDF"/>
    <w:rsid w:val="00F773AD"/>
    <w:rsid w:val="00FB038F"/>
    <w:rsid w:val="00FC3297"/>
    <w:rsid w:val="00FC673E"/>
    <w:rsid w:val="00FD03F9"/>
    <w:rsid w:val="00FD182B"/>
    <w:rsid w:val="00FD40F3"/>
    <w:rsid w:val="00FD4DC8"/>
    <w:rsid w:val="00FD7FFB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85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ree/students/" TargetMode="External"/><Relationship Id="rId13" Type="http://schemas.openxmlformats.org/officeDocument/2006/relationships/hyperlink" Target="http://IP_PUBLIC_SERVER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atacoda.com/courses/docker" TargetMode="Externa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commandline/container_ru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hyperlink" Target="https://tecadmin.net/install-php5-on-ubuntu/" TargetMode="External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5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890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89</cp:revision>
  <cp:lastPrinted>2021-03-27T13:06:00Z</cp:lastPrinted>
  <dcterms:created xsi:type="dcterms:W3CDTF">2021-02-13T21:55:00Z</dcterms:created>
  <dcterms:modified xsi:type="dcterms:W3CDTF">2021-03-28T20:08:00Z</dcterms:modified>
</cp:coreProperties>
</file>